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C4E94" w14:textId="77777777" w:rsidR="00AA4BEC" w:rsidRPr="00DB4FC1" w:rsidRDefault="00AA4BEC" w:rsidP="00DB4FC1">
      <w:pPr>
        <w:spacing w:after="0" w:line="360" w:lineRule="auto"/>
        <w:ind w:left="961"/>
        <w:jc w:val="center"/>
        <w:rPr>
          <w:rFonts w:ascii="Times New Roman" w:eastAsia="Times New Roman" w:hAnsi="Times New Roman" w:cs="Times New Roman"/>
          <w:b/>
          <w:color w:val="000000"/>
          <w:kern w:val="0"/>
          <w:sz w:val="24"/>
          <w:szCs w:val="24"/>
          <w14:ligatures w14:val="none"/>
        </w:rPr>
      </w:pPr>
      <w:bookmarkStart w:id="0" w:name="_Toc181975281"/>
      <w:bookmarkStart w:id="1" w:name="_Toc523224366"/>
      <w:bookmarkStart w:id="2" w:name="_Toc73477418"/>
      <w:r w:rsidRPr="00DB4FC1">
        <w:rPr>
          <w:rFonts w:ascii="Times New Roman" w:eastAsia="Times New Roman" w:hAnsi="Times New Roman" w:cs="Times New Roman"/>
          <w:noProof/>
          <w:color w:val="000000"/>
          <w:kern w:val="0"/>
          <w:sz w:val="24"/>
          <w:szCs w:val="24"/>
          <w14:ligatures w14:val="none"/>
        </w:rPr>
        <w:drawing>
          <wp:inline distT="0" distB="0" distL="0" distR="0" wp14:anchorId="69C8CB1B" wp14:editId="5724C491">
            <wp:extent cx="1371600" cy="11277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371600" cy="1127760"/>
                    </a:xfrm>
                    <a:prstGeom prst="rect">
                      <a:avLst/>
                    </a:prstGeom>
                  </pic:spPr>
                </pic:pic>
              </a:graphicData>
            </a:graphic>
          </wp:inline>
        </w:drawing>
      </w:r>
      <w:r w:rsidRPr="00DB4FC1">
        <w:rPr>
          <w:rFonts w:ascii="Times New Roman" w:eastAsia="Times New Roman" w:hAnsi="Times New Roman" w:cs="Times New Roman"/>
          <w:b/>
          <w:color w:val="000000"/>
          <w:kern w:val="0"/>
          <w:sz w:val="24"/>
          <w:szCs w:val="24"/>
          <w14:ligatures w14:val="none"/>
        </w:rPr>
        <w:t xml:space="preserve"> </w:t>
      </w:r>
    </w:p>
    <w:p w14:paraId="4D2F452D" w14:textId="77777777" w:rsidR="00AA4BEC" w:rsidRPr="00DB4FC1" w:rsidRDefault="00AA4BEC" w:rsidP="00DB4FC1">
      <w:pPr>
        <w:spacing w:after="0" w:line="360" w:lineRule="auto"/>
        <w:ind w:left="961"/>
        <w:jc w:val="center"/>
        <w:rPr>
          <w:rFonts w:ascii="Times New Roman" w:eastAsia="Times New Roman" w:hAnsi="Times New Roman" w:cs="Times New Roman"/>
          <w:color w:val="000000"/>
          <w:kern w:val="0"/>
          <w:sz w:val="24"/>
          <w:szCs w:val="24"/>
          <w14:ligatures w14:val="none"/>
        </w:rPr>
      </w:pPr>
    </w:p>
    <w:p w14:paraId="297DBF24" w14:textId="77777777" w:rsidR="00AA4BEC" w:rsidRPr="00DB4FC1" w:rsidRDefault="00AA4BEC" w:rsidP="00DB4FC1">
      <w:pPr>
        <w:spacing w:after="0" w:line="360" w:lineRule="auto"/>
        <w:ind w:firstLine="720"/>
        <w:jc w:val="center"/>
        <w:rPr>
          <w:rFonts w:ascii="Times New Roman" w:eastAsia="Times New Roman" w:hAnsi="Times New Roman" w:cs="Times New Roman"/>
          <w:color w:val="000000"/>
          <w:kern w:val="0"/>
          <w:sz w:val="24"/>
          <w:szCs w:val="24"/>
          <w14:ligatures w14:val="none"/>
        </w:rPr>
      </w:pPr>
      <w:r w:rsidRPr="00DB4FC1">
        <w:rPr>
          <w:rFonts w:ascii="Times New Roman" w:eastAsia="Times New Roman" w:hAnsi="Times New Roman" w:cs="Times New Roman"/>
          <w:b/>
          <w:color w:val="000000"/>
          <w:kern w:val="0"/>
          <w:sz w:val="24"/>
          <w:szCs w:val="24"/>
          <w14:ligatures w14:val="none"/>
        </w:rPr>
        <w:t>REPUBLIC OF KENYA</w:t>
      </w:r>
    </w:p>
    <w:p w14:paraId="581AA237" w14:textId="77777777" w:rsidR="00AA4BEC" w:rsidRPr="00DB4FC1" w:rsidRDefault="00AA4BEC" w:rsidP="00DB4FC1">
      <w:pPr>
        <w:spacing w:after="17" w:line="360" w:lineRule="auto"/>
        <w:ind w:left="962"/>
        <w:jc w:val="center"/>
        <w:rPr>
          <w:rFonts w:ascii="Times New Roman" w:eastAsia="Times New Roman" w:hAnsi="Times New Roman" w:cs="Times New Roman"/>
          <w:color w:val="000000"/>
          <w:kern w:val="0"/>
          <w:sz w:val="24"/>
          <w:szCs w:val="24"/>
          <w14:ligatures w14:val="none"/>
        </w:rPr>
      </w:pPr>
    </w:p>
    <w:p w14:paraId="10CE0587" w14:textId="77777777" w:rsidR="00AA4BEC" w:rsidRPr="00DB4FC1" w:rsidRDefault="00AA4BEC" w:rsidP="00DB4FC1">
      <w:pPr>
        <w:spacing w:after="19" w:line="360" w:lineRule="auto"/>
        <w:ind w:left="10" w:right="-597" w:hanging="10"/>
        <w:jc w:val="center"/>
        <w:rPr>
          <w:rFonts w:ascii="Times New Roman" w:eastAsia="Times New Roman" w:hAnsi="Times New Roman" w:cs="Times New Roman"/>
          <w:b/>
          <w:color w:val="000000"/>
          <w:kern w:val="0"/>
          <w:sz w:val="24"/>
          <w:szCs w:val="24"/>
          <w14:ligatures w14:val="none"/>
        </w:rPr>
      </w:pPr>
    </w:p>
    <w:p w14:paraId="63143E00" w14:textId="74DB2BFD" w:rsidR="00AA4BEC" w:rsidRPr="00DB4FC1" w:rsidRDefault="00AA4BEC" w:rsidP="00DB4FC1">
      <w:pPr>
        <w:spacing w:after="19" w:line="360" w:lineRule="auto"/>
        <w:ind w:left="10" w:right="-597" w:hanging="10"/>
        <w:jc w:val="center"/>
        <w:rPr>
          <w:rFonts w:ascii="Times New Roman" w:eastAsia="Times New Roman" w:hAnsi="Times New Roman" w:cs="Times New Roman"/>
          <w:b/>
          <w:color w:val="000000"/>
          <w:kern w:val="0"/>
          <w:sz w:val="24"/>
          <w:szCs w:val="24"/>
          <w14:ligatures w14:val="none"/>
        </w:rPr>
      </w:pPr>
      <w:r w:rsidRPr="00DB4FC1">
        <w:rPr>
          <w:rFonts w:ascii="Times New Roman" w:eastAsia="Times New Roman" w:hAnsi="Times New Roman" w:cs="Times New Roman"/>
          <w:b/>
          <w:color w:val="000000"/>
          <w:kern w:val="0"/>
          <w:sz w:val="24"/>
          <w:szCs w:val="24"/>
          <w14:ligatures w14:val="none"/>
        </w:rPr>
        <w:t>COMPETENCY BASED</w:t>
      </w:r>
      <w:r w:rsidR="00DB4FC1">
        <w:rPr>
          <w:rFonts w:ascii="Times New Roman" w:eastAsia="Times New Roman" w:hAnsi="Times New Roman" w:cs="Times New Roman"/>
          <w:b/>
          <w:color w:val="000000"/>
          <w:kern w:val="0"/>
          <w:sz w:val="24"/>
          <w:szCs w:val="24"/>
          <w14:ligatures w14:val="none"/>
        </w:rPr>
        <w:t xml:space="preserve"> MODULARISED</w:t>
      </w:r>
      <w:r w:rsidRPr="00DB4FC1">
        <w:rPr>
          <w:rFonts w:ascii="Times New Roman" w:eastAsia="Times New Roman" w:hAnsi="Times New Roman" w:cs="Times New Roman"/>
          <w:b/>
          <w:color w:val="000000"/>
          <w:kern w:val="0"/>
          <w:sz w:val="24"/>
          <w:szCs w:val="24"/>
          <w14:ligatures w14:val="none"/>
        </w:rPr>
        <w:t xml:space="preserve"> CURRICULUM</w:t>
      </w:r>
    </w:p>
    <w:p w14:paraId="1A9B6A08" w14:textId="77777777" w:rsidR="00AA4BEC" w:rsidRPr="00DB4FC1" w:rsidRDefault="00AA4BEC" w:rsidP="00DB4FC1">
      <w:pPr>
        <w:spacing w:after="19" w:line="360" w:lineRule="auto"/>
        <w:ind w:left="10" w:right="-15" w:hanging="10"/>
        <w:jc w:val="center"/>
        <w:rPr>
          <w:rFonts w:ascii="Times New Roman" w:eastAsia="Times New Roman" w:hAnsi="Times New Roman" w:cs="Times New Roman"/>
          <w:color w:val="000000"/>
          <w:kern w:val="0"/>
          <w:sz w:val="24"/>
          <w:szCs w:val="24"/>
          <w14:ligatures w14:val="none"/>
        </w:rPr>
      </w:pPr>
    </w:p>
    <w:p w14:paraId="573F7B30" w14:textId="77777777" w:rsidR="00AA4BEC" w:rsidRPr="00DB4FC1" w:rsidRDefault="00AA4BEC" w:rsidP="00DB4FC1">
      <w:pPr>
        <w:spacing w:after="14" w:line="360" w:lineRule="auto"/>
        <w:ind w:left="913" w:right="6" w:hanging="10"/>
        <w:jc w:val="center"/>
        <w:rPr>
          <w:rFonts w:ascii="Times New Roman" w:eastAsia="Times New Roman" w:hAnsi="Times New Roman" w:cs="Times New Roman"/>
          <w:b/>
          <w:color w:val="000000"/>
          <w:kern w:val="0"/>
          <w:sz w:val="24"/>
          <w:szCs w:val="24"/>
          <w14:ligatures w14:val="none"/>
        </w:rPr>
      </w:pPr>
      <w:r w:rsidRPr="00DB4FC1">
        <w:rPr>
          <w:rFonts w:ascii="Times New Roman" w:eastAsia="Times New Roman" w:hAnsi="Times New Roman" w:cs="Times New Roman"/>
          <w:b/>
          <w:color w:val="000000"/>
          <w:kern w:val="0"/>
          <w:sz w:val="24"/>
          <w:szCs w:val="24"/>
          <w14:ligatures w14:val="none"/>
        </w:rPr>
        <w:t>FOR</w:t>
      </w:r>
    </w:p>
    <w:p w14:paraId="3965C8D0" w14:textId="77777777" w:rsidR="00AA4BEC" w:rsidRPr="00DB4FC1" w:rsidRDefault="00AA4BEC" w:rsidP="00DB4FC1">
      <w:pPr>
        <w:spacing w:after="14" w:line="360" w:lineRule="auto"/>
        <w:ind w:left="913" w:right="6" w:hanging="10"/>
        <w:jc w:val="center"/>
        <w:rPr>
          <w:rFonts w:ascii="Times New Roman" w:eastAsia="Times New Roman" w:hAnsi="Times New Roman" w:cs="Times New Roman"/>
          <w:color w:val="000000"/>
          <w:kern w:val="0"/>
          <w:sz w:val="24"/>
          <w:szCs w:val="24"/>
          <w14:ligatures w14:val="none"/>
        </w:rPr>
      </w:pPr>
    </w:p>
    <w:p w14:paraId="10D5AE61" w14:textId="77777777" w:rsidR="00AA4BEC" w:rsidRPr="00DB4FC1" w:rsidRDefault="00AA4BEC" w:rsidP="00DB4FC1">
      <w:pPr>
        <w:spacing w:after="14" w:line="360" w:lineRule="auto"/>
        <w:ind w:left="913" w:right="6" w:hanging="10"/>
        <w:jc w:val="center"/>
        <w:rPr>
          <w:rFonts w:ascii="Times New Roman" w:eastAsia="Times New Roman" w:hAnsi="Times New Roman" w:cs="Times New Roman"/>
          <w:b/>
          <w:color w:val="000000"/>
          <w:kern w:val="0"/>
          <w:sz w:val="24"/>
          <w:szCs w:val="24"/>
          <w14:ligatures w14:val="none"/>
        </w:rPr>
      </w:pPr>
      <w:r w:rsidRPr="00DB4FC1">
        <w:rPr>
          <w:rFonts w:ascii="Times New Roman" w:eastAsia="Times New Roman" w:hAnsi="Times New Roman" w:cs="Times New Roman"/>
          <w:b/>
          <w:color w:val="000000"/>
          <w:kern w:val="0"/>
          <w:sz w:val="24"/>
          <w:szCs w:val="24"/>
          <w14:ligatures w14:val="none"/>
        </w:rPr>
        <w:t>INSTRUMENTATION AND CONTROL TECHNOLOGY</w:t>
      </w:r>
    </w:p>
    <w:p w14:paraId="708F7868" w14:textId="77777777" w:rsidR="00AA4BEC" w:rsidRPr="00DB4FC1" w:rsidRDefault="00AA4BEC" w:rsidP="00DB4FC1">
      <w:pPr>
        <w:spacing w:after="19" w:line="360" w:lineRule="auto"/>
        <w:jc w:val="both"/>
        <w:rPr>
          <w:rFonts w:ascii="Times New Roman" w:eastAsia="Times New Roman" w:hAnsi="Times New Roman" w:cs="Times New Roman"/>
          <w:color w:val="000000"/>
          <w:kern w:val="0"/>
          <w:sz w:val="24"/>
          <w:szCs w:val="24"/>
          <w14:ligatures w14:val="none"/>
        </w:rPr>
      </w:pPr>
    </w:p>
    <w:p w14:paraId="4B0B1E53" w14:textId="43E68785" w:rsidR="00AA4BEC" w:rsidRPr="00DB4FC1" w:rsidRDefault="00807C5E" w:rsidP="00DB4FC1">
      <w:pPr>
        <w:spacing w:after="14" w:line="360" w:lineRule="auto"/>
        <w:ind w:left="913" w:hanging="10"/>
        <w:jc w:val="center"/>
        <w:rPr>
          <w:rFonts w:ascii="Times New Roman" w:eastAsia="Times New Roman" w:hAnsi="Times New Roman" w:cs="Times New Roman"/>
          <w:b/>
          <w:color w:val="000000"/>
          <w:kern w:val="0"/>
          <w:sz w:val="24"/>
          <w:szCs w:val="24"/>
          <w14:ligatures w14:val="none"/>
        </w:rPr>
      </w:pPr>
      <w:r>
        <w:rPr>
          <w:rFonts w:ascii="Times New Roman" w:eastAsia="Times New Roman" w:hAnsi="Times New Roman" w:cs="Times New Roman"/>
          <w:b/>
          <w:color w:val="000000"/>
          <w:kern w:val="0"/>
          <w:sz w:val="24"/>
          <w:szCs w:val="24"/>
          <w14:ligatures w14:val="none"/>
        </w:rPr>
        <w:t xml:space="preserve">KNQF </w:t>
      </w:r>
      <w:r w:rsidR="00AA4BEC" w:rsidRPr="00DB4FC1">
        <w:rPr>
          <w:rFonts w:ascii="Times New Roman" w:eastAsia="Times New Roman" w:hAnsi="Times New Roman" w:cs="Times New Roman"/>
          <w:b/>
          <w:color w:val="000000"/>
          <w:kern w:val="0"/>
          <w:sz w:val="24"/>
          <w:szCs w:val="24"/>
          <w14:ligatures w14:val="none"/>
        </w:rPr>
        <w:t>LEVEL 6</w:t>
      </w:r>
    </w:p>
    <w:p w14:paraId="04972967" w14:textId="77777777" w:rsidR="00AA4BEC" w:rsidRPr="00DB4FC1" w:rsidRDefault="00AA4BEC" w:rsidP="00DB4FC1">
      <w:pPr>
        <w:spacing w:after="14" w:line="360" w:lineRule="auto"/>
        <w:ind w:left="913" w:hanging="10"/>
        <w:jc w:val="center"/>
        <w:rPr>
          <w:rFonts w:ascii="Times New Roman" w:eastAsia="Times New Roman" w:hAnsi="Times New Roman" w:cs="Times New Roman"/>
          <w:color w:val="000000"/>
          <w:kern w:val="0"/>
          <w:sz w:val="24"/>
          <w:szCs w:val="24"/>
          <w14:ligatures w14:val="none"/>
        </w:rPr>
      </w:pPr>
    </w:p>
    <w:p w14:paraId="361C0054" w14:textId="77777777" w:rsidR="00AA4BEC" w:rsidRPr="00DB4FC1" w:rsidRDefault="00AA4BEC" w:rsidP="00DB4FC1">
      <w:pPr>
        <w:spacing w:after="16" w:line="360" w:lineRule="auto"/>
        <w:ind w:left="962"/>
        <w:jc w:val="center"/>
        <w:rPr>
          <w:rFonts w:ascii="Times New Roman" w:eastAsia="Times New Roman" w:hAnsi="Times New Roman" w:cs="Times New Roman"/>
          <w:b/>
          <w:color w:val="000000"/>
          <w:kern w:val="0"/>
          <w:sz w:val="24"/>
          <w:szCs w:val="24"/>
          <w14:ligatures w14:val="none"/>
        </w:rPr>
      </w:pPr>
      <w:r w:rsidRPr="00DB4FC1">
        <w:rPr>
          <w:rFonts w:ascii="Times New Roman" w:eastAsia="Times New Roman" w:hAnsi="Times New Roman" w:cs="Times New Roman"/>
          <w:b/>
          <w:color w:val="000000"/>
          <w:kern w:val="0"/>
          <w:sz w:val="24"/>
          <w:szCs w:val="24"/>
          <w14:ligatures w14:val="none"/>
        </w:rPr>
        <w:t>ISCED PROGRAMME CODE: 0714 554A</w:t>
      </w:r>
    </w:p>
    <w:p w14:paraId="6B455AEC" w14:textId="77777777" w:rsidR="00AA4BEC" w:rsidRPr="00DB4FC1" w:rsidRDefault="00AA4BEC" w:rsidP="00DB4FC1">
      <w:pPr>
        <w:spacing w:after="16" w:line="360" w:lineRule="auto"/>
        <w:ind w:left="962"/>
        <w:jc w:val="center"/>
        <w:rPr>
          <w:rFonts w:ascii="Times New Roman" w:eastAsia="Times New Roman" w:hAnsi="Times New Roman" w:cs="Times New Roman"/>
          <w:b/>
          <w:color w:val="000000"/>
          <w:kern w:val="0"/>
          <w:sz w:val="24"/>
          <w:szCs w:val="24"/>
          <w14:ligatures w14:val="none"/>
        </w:rPr>
      </w:pPr>
    </w:p>
    <w:p w14:paraId="5EBE09B7" w14:textId="77777777" w:rsidR="00AA4BEC" w:rsidRPr="00DB4FC1" w:rsidRDefault="00AA4BEC" w:rsidP="00DB4FC1">
      <w:pPr>
        <w:spacing w:after="16" w:line="360" w:lineRule="auto"/>
        <w:ind w:left="962"/>
        <w:jc w:val="center"/>
        <w:rPr>
          <w:rFonts w:ascii="Times New Roman" w:eastAsia="Times New Roman" w:hAnsi="Times New Roman" w:cs="Times New Roman"/>
          <w:color w:val="000000"/>
          <w:kern w:val="0"/>
          <w:sz w:val="24"/>
          <w:szCs w:val="24"/>
          <w14:ligatures w14:val="none"/>
        </w:rPr>
      </w:pPr>
    </w:p>
    <w:p w14:paraId="3B87A698" w14:textId="77777777" w:rsidR="00AA4BEC" w:rsidRPr="00DB4FC1" w:rsidRDefault="00AA4BEC" w:rsidP="00DB4FC1">
      <w:pPr>
        <w:spacing w:after="9" w:line="360" w:lineRule="auto"/>
        <w:ind w:left="962"/>
        <w:jc w:val="center"/>
        <w:rPr>
          <w:rFonts w:ascii="Times New Roman" w:eastAsia="Times New Roman" w:hAnsi="Times New Roman" w:cs="Times New Roman"/>
          <w:color w:val="000000"/>
          <w:kern w:val="0"/>
          <w:sz w:val="24"/>
          <w:szCs w:val="24"/>
          <w14:ligatures w14:val="none"/>
        </w:rPr>
      </w:pPr>
      <w:r w:rsidRPr="00DB4FC1">
        <w:rPr>
          <w:rFonts w:ascii="Times New Roman" w:eastAsia="Times New Roman" w:hAnsi="Times New Roman" w:cs="Times New Roman"/>
          <w:b/>
          <w:color w:val="000000"/>
          <w:kern w:val="0"/>
          <w:sz w:val="24"/>
          <w:szCs w:val="24"/>
          <w14:ligatures w14:val="none"/>
        </w:rPr>
        <w:t xml:space="preserve"> </w:t>
      </w:r>
    </w:p>
    <w:p w14:paraId="5E0EEB63" w14:textId="77777777" w:rsidR="00AA4BEC" w:rsidRPr="00DB4FC1" w:rsidRDefault="00AA4BEC" w:rsidP="00DB4FC1">
      <w:pPr>
        <w:spacing w:after="0" w:line="360" w:lineRule="auto"/>
        <w:ind w:left="1895"/>
        <w:jc w:val="center"/>
        <w:rPr>
          <w:rFonts w:ascii="Times New Roman" w:eastAsia="Times New Roman" w:hAnsi="Times New Roman" w:cs="Times New Roman"/>
          <w:color w:val="000000"/>
          <w:kern w:val="0"/>
          <w:sz w:val="24"/>
          <w:szCs w:val="24"/>
          <w14:ligatures w14:val="none"/>
        </w:rPr>
      </w:pPr>
    </w:p>
    <w:p w14:paraId="7D690A74" w14:textId="77777777" w:rsidR="00AA4BEC" w:rsidRPr="00DB4FC1" w:rsidRDefault="00AA4BEC" w:rsidP="00DB4FC1">
      <w:pPr>
        <w:spacing w:after="16" w:line="360" w:lineRule="auto"/>
        <w:ind w:left="962"/>
        <w:jc w:val="center"/>
        <w:rPr>
          <w:rFonts w:ascii="Times New Roman" w:eastAsia="Times New Roman" w:hAnsi="Times New Roman" w:cs="Times New Roman"/>
          <w:color w:val="000000"/>
          <w:kern w:val="0"/>
          <w:sz w:val="24"/>
          <w:szCs w:val="24"/>
          <w14:ligatures w14:val="none"/>
        </w:rPr>
      </w:pPr>
      <w:r w:rsidRPr="00DB4FC1">
        <w:rPr>
          <w:rFonts w:ascii="Times New Roman" w:eastAsia="Times New Roman" w:hAnsi="Times New Roman" w:cs="Times New Roman"/>
          <w:color w:val="000000"/>
          <w:kern w:val="0"/>
          <w:sz w:val="24"/>
          <w:szCs w:val="24"/>
          <w14:ligatures w14:val="none"/>
        </w:rPr>
        <w:t xml:space="preserve"> </w:t>
      </w:r>
    </w:p>
    <w:p w14:paraId="41C30E02" w14:textId="77777777" w:rsidR="00AA4BEC" w:rsidRPr="00DB4FC1" w:rsidRDefault="00AA4BEC" w:rsidP="00DB4FC1">
      <w:pPr>
        <w:spacing w:after="20" w:line="360" w:lineRule="auto"/>
        <w:ind w:left="908" w:hanging="10"/>
        <w:jc w:val="center"/>
        <w:rPr>
          <w:rFonts w:ascii="Times New Roman" w:eastAsia="Times New Roman" w:hAnsi="Times New Roman" w:cs="Times New Roman"/>
          <w:color w:val="000000"/>
          <w:kern w:val="0"/>
          <w:sz w:val="24"/>
          <w:szCs w:val="24"/>
          <w14:ligatures w14:val="none"/>
        </w:rPr>
      </w:pPr>
    </w:p>
    <w:p w14:paraId="72FD44F4" w14:textId="77777777" w:rsidR="00AA4BEC" w:rsidRPr="00DB4FC1" w:rsidRDefault="00AA4BEC" w:rsidP="00DB4FC1">
      <w:pPr>
        <w:spacing w:after="20" w:line="360" w:lineRule="auto"/>
        <w:ind w:left="908" w:hanging="10"/>
        <w:jc w:val="center"/>
        <w:rPr>
          <w:rFonts w:ascii="Times New Roman" w:eastAsia="Times New Roman" w:hAnsi="Times New Roman" w:cs="Times New Roman"/>
          <w:color w:val="000000"/>
          <w:kern w:val="0"/>
          <w:sz w:val="24"/>
          <w:szCs w:val="24"/>
          <w14:ligatures w14:val="none"/>
        </w:rPr>
      </w:pPr>
    </w:p>
    <w:p w14:paraId="794B49DC" w14:textId="77777777" w:rsidR="00AA4BEC" w:rsidRPr="00DB4FC1" w:rsidRDefault="00AA4BEC" w:rsidP="00DB4FC1">
      <w:pPr>
        <w:spacing w:line="360" w:lineRule="auto"/>
        <w:rPr>
          <w:rFonts w:ascii="Times New Roman" w:eastAsia="Times New Roman" w:hAnsi="Times New Roman" w:cs="Times New Roman"/>
          <w:color w:val="000000"/>
          <w:kern w:val="0"/>
          <w:sz w:val="24"/>
          <w:szCs w:val="24"/>
          <w14:ligatures w14:val="none"/>
        </w:rPr>
      </w:pPr>
    </w:p>
    <w:p w14:paraId="585D7BA0" w14:textId="77777777" w:rsidR="00AA4BEC" w:rsidRPr="00DB4FC1" w:rsidRDefault="00AA4BEC" w:rsidP="00DB4FC1">
      <w:pPr>
        <w:spacing w:line="360" w:lineRule="auto"/>
        <w:rPr>
          <w:rFonts w:ascii="Times New Roman" w:eastAsia="Times New Roman" w:hAnsi="Times New Roman" w:cs="Times New Roman"/>
          <w:color w:val="00B050"/>
          <w:kern w:val="0"/>
          <w:sz w:val="24"/>
          <w:szCs w:val="24"/>
          <w14:ligatures w14:val="none"/>
        </w:rPr>
      </w:pPr>
      <w:r w:rsidRPr="00DB4FC1">
        <w:rPr>
          <w:rFonts w:ascii="Times New Roman" w:eastAsia="Times New Roman" w:hAnsi="Times New Roman" w:cs="Times New Roman"/>
          <w:color w:val="00B050"/>
          <w:kern w:val="0"/>
          <w:sz w:val="24"/>
          <w:szCs w:val="24"/>
          <w14:ligatures w14:val="none"/>
        </w:rPr>
        <w:br w:type="page"/>
      </w:r>
    </w:p>
    <w:p w14:paraId="16745733" w14:textId="77777777" w:rsidR="00807C5E" w:rsidRPr="0077003A" w:rsidRDefault="00807C5E" w:rsidP="00807C5E">
      <w:pPr>
        <w:spacing w:after="5" w:line="265" w:lineRule="auto"/>
        <w:ind w:left="10" w:right="12" w:hanging="10"/>
        <w:jc w:val="both"/>
        <w:rPr>
          <w:rFonts w:ascii="Times New Roman" w:eastAsia="Times New Roman" w:hAnsi="Times New Roman" w:cs="Times New Roman"/>
          <w:color w:val="000000"/>
          <w:kern w:val="0"/>
          <w:sz w:val="24"/>
          <w:szCs w:val="24"/>
          <w:lang w:val="en-GB"/>
          <w14:ligatures w14:val="none"/>
        </w:rPr>
      </w:pPr>
      <w:r w:rsidRPr="0077003A">
        <w:rPr>
          <w:rFonts w:ascii="Times New Roman" w:eastAsia="Times New Roman" w:hAnsi="Times New Roman" w:cs="Times New Roman"/>
          <w:color w:val="000000"/>
          <w:kern w:val="0"/>
          <w:sz w:val="24"/>
          <w:szCs w:val="24"/>
          <w:lang w:val="en-GB"/>
          <w14:ligatures w14:val="none"/>
        </w:rPr>
        <w:lastRenderedPageBreak/>
        <w:t>©2025</w:t>
      </w:r>
    </w:p>
    <w:p w14:paraId="0842072A" w14:textId="77777777" w:rsidR="00807C5E" w:rsidRPr="0077003A" w:rsidRDefault="00807C5E" w:rsidP="00807C5E">
      <w:pPr>
        <w:spacing w:after="5" w:line="265" w:lineRule="auto"/>
        <w:ind w:left="10" w:right="12" w:hanging="10"/>
        <w:jc w:val="both"/>
        <w:rPr>
          <w:rFonts w:ascii="Times New Roman" w:eastAsia="Times New Roman" w:hAnsi="Times New Roman" w:cs="Times New Roman"/>
          <w:color w:val="000000"/>
          <w:kern w:val="0"/>
          <w:sz w:val="24"/>
          <w:szCs w:val="24"/>
          <w:lang w:val="en-GB"/>
          <w14:ligatures w14:val="none"/>
        </w:rPr>
      </w:pPr>
    </w:p>
    <w:p w14:paraId="68197C3F" w14:textId="77777777" w:rsidR="00807C5E" w:rsidRPr="0077003A" w:rsidRDefault="00807C5E" w:rsidP="00807C5E">
      <w:pPr>
        <w:spacing w:after="5" w:line="265" w:lineRule="auto"/>
        <w:ind w:left="10" w:right="12" w:hanging="10"/>
        <w:jc w:val="both"/>
        <w:rPr>
          <w:rFonts w:ascii="Times New Roman" w:eastAsia="Times New Roman" w:hAnsi="Times New Roman" w:cs="Times New Roman"/>
          <w:color w:val="000000"/>
          <w:kern w:val="0"/>
          <w:sz w:val="24"/>
          <w:szCs w:val="24"/>
          <w:lang w:val="en-GB"/>
          <w14:ligatures w14:val="none"/>
        </w:rPr>
      </w:pPr>
      <w:r w:rsidRPr="0077003A">
        <w:rPr>
          <w:rFonts w:ascii="Times New Roman" w:eastAsia="Times New Roman" w:hAnsi="Times New Roman" w:cs="Times New Roman"/>
          <w:color w:val="000000"/>
          <w:kern w:val="0"/>
          <w:sz w:val="24"/>
          <w:szCs w:val="24"/>
          <w:lang w:val="en-GB"/>
          <w14:ligatures w14:val="none"/>
        </w:rPr>
        <w:t xml:space="preserve">All rights reserved. No part of this Curriculum 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 </w:t>
      </w:r>
      <w:r w:rsidRPr="0077003A">
        <w:rPr>
          <w:rFonts w:ascii="Times New Roman" w:eastAsia="Times New Roman" w:hAnsi="Times New Roman" w:cs="Times New Roman"/>
          <w:color w:val="C00000"/>
          <w:kern w:val="0"/>
          <w:sz w:val="24"/>
          <w:szCs w:val="24"/>
          <w:lang w:val="en-GB"/>
          <w14:ligatures w14:val="none"/>
        </w:rPr>
        <w:t xml:space="preserve">Council Secretary/CEO/Chief Principal </w:t>
      </w:r>
      <w:r w:rsidRPr="0077003A">
        <w:rPr>
          <w:rFonts w:ascii="Times New Roman" w:eastAsia="Times New Roman" w:hAnsi="Times New Roman" w:cs="Times New Roman"/>
          <w:color w:val="000000"/>
          <w:kern w:val="0"/>
          <w:sz w:val="24"/>
          <w:szCs w:val="24"/>
          <w:lang w:val="en-GB"/>
          <w14:ligatures w14:val="none"/>
        </w:rPr>
        <w:t xml:space="preserve">at the address below: </w:t>
      </w:r>
    </w:p>
    <w:p w14:paraId="34C05A40" w14:textId="77777777" w:rsidR="00807C5E" w:rsidRDefault="00807C5E" w:rsidP="00807C5E">
      <w:pPr>
        <w:rPr>
          <w:rFonts w:ascii="Times New Roman" w:eastAsia="Times New Roman" w:hAnsi="Times New Roman" w:cs="Times New Roman"/>
          <w:color w:val="000000"/>
          <w:kern w:val="0"/>
          <w:sz w:val="24"/>
          <w:szCs w:val="24"/>
          <w:lang w:val="en-GB"/>
          <w14:ligatures w14:val="none"/>
        </w:rPr>
      </w:pPr>
      <w:r>
        <w:rPr>
          <w:rFonts w:ascii="Times New Roman" w:eastAsia="Times New Roman" w:hAnsi="Times New Roman" w:cs="Times New Roman"/>
          <w:color w:val="000000"/>
          <w:kern w:val="0"/>
          <w:sz w:val="24"/>
          <w:szCs w:val="24"/>
          <w:lang w:val="en-GB"/>
          <w14:ligatures w14:val="none"/>
        </w:rPr>
        <w:br w:type="page"/>
      </w:r>
    </w:p>
    <w:p w14:paraId="5253092A" w14:textId="77777777" w:rsidR="00807C5E" w:rsidRPr="0077003A" w:rsidRDefault="00807C5E" w:rsidP="00807C5E">
      <w:pPr>
        <w:keepNext/>
        <w:keepLines/>
        <w:spacing w:after="80" w:line="360" w:lineRule="auto"/>
        <w:jc w:val="center"/>
        <w:outlineLvl w:val="0"/>
        <w:rPr>
          <w:rFonts w:ascii="Times New Roman" w:eastAsia="Times New Roman" w:hAnsi="Times New Roman" w:cs="Times New Roman"/>
          <w:b/>
          <w:bCs/>
          <w:color w:val="000000"/>
          <w:sz w:val="24"/>
          <w:szCs w:val="24"/>
          <w:lang w:val="en-GB"/>
        </w:rPr>
      </w:pPr>
      <w:bookmarkStart w:id="3" w:name="_Toc196833072"/>
      <w:bookmarkStart w:id="4" w:name="_Toc196908540"/>
      <w:bookmarkStart w:id="5" w:name="_Toc197085582"/>
      <w:r w:rsidRPr="0077003A">
        <w:rPr>
          <w:rFonts w:ascii="Times New Roman" w:eastAsia="Times New Roman" w:hAnsi="Times New Roman" w:cs="Times New Roman"/>
          <w:b/>
          <w:bCs/>
          <w:color w:val="000000"/>
          <w:sz w:val="24"/>
          <w:szCs w:val="24"/>
          <w:lang w:val="en-GB"/>
        </w:rPr>
        <w:t>FOREWORD</w:t>
      </w:r>
      <w:bookmarkEnd w:id="3"/>
      <w:bookmarkEnd w:id="4"/>
      <w:bookmarkEnd w:id="5"/>
    </w:p>
    <w:p w14:paraId="569367C6" w14:textId="77777777" w:rsidR="00807C5E" w:rsidRPr="0077003A" w:rsidRDefault="00807C5E" w:rsidP="00807C5E">
      <w:pPr>
        <w:spacing w:after="0" w:line="360" w:lineRule="auto"/>
        <w:jc w:val="both"/>
        <w:rPr>
          <w:rFonts w:ascii="Times New Roman" w:eastAsia="Calibri" w:hAnsi="Times New Roman" w:cs="Times New Roman"/>
          <w:kern w:val="0"/>
          <w:sz w:val="24"/>
          <w:szCs w:val="24"/>
          <w:lang w:val="en-ZW"/>
          <w14:ligatures w14:val="none"/>
        </w:rPr>
      </w:pPr>
      <w:r w:rsidRPr="0077003A">
        <w:rPr>
          <w:rFonts w:ascii="Times New Roman" w:eastAsia="Calibri" w:hAnsi="Times New Roman" w:cs="Times New Roman"/>
          <w:kern w:val="0"/>
          <w:sz w:val="24"/>
          <w:szCs w:val="24"/>
          <w:lang w:val="en-ZW"/>
          <w14:ligatures w14:val="none"/>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7000F6C3" w14:textId="77777777" w:rsidR="00807C5E" w:rsidRPr="0077003A" w:rsidRDefault="00807C5E" w:rsidP="00807C5E">
      <w:pPr>
        <w:spacing w:after="0" w:line="360" w:lineRule="auto"/>
        <w:jc w:val="both"/>
        <w:rPr>
          <w:rFonts w:ascii="Times New Roman" w:eastAsia="Calibri" w:hAnsi="Times New Roman" w:cs="Times New Roman"/>
          <w:kern w:val="0"/>
          <w:sz w:val="24"/>
          <w:szCs w:val="24"/>
          <w:lang w:val="en-ZW"/>
          <w14:ligatures w14:val="none"/>
        </w:rPr>
      </w:pPr>
    </w:p>
    <w:p w14:paraId="70077CE4" w14:textId="77777777" w:rsidR="00807C5E" w:rsidRPr="0077003A" w:rsidRDefault="00807C5E" w:rsidP="00807C5E">
      <w:pPr>
        <w:spacing w:after="0" w:line="360" w:lineRule="auto"/>
        <w:jc w:val="both"/>
        <w:rPr>
          <w:rFonts w:ascii="Times New Roman" w:eastAsia="Calibri" w:hAnsi="Times New Roman" w:cs="Times New Roman"/>
          <w:kern w:val="0"/>
          <w:sz w:val="24"/>
          <w:szCs w:val="24"/>
          <w:lang w:val="en-ZW"/>
          <w14:ligatures w14:val="none"/>
        </w:rPr>
      </w:pPr>
      <w:r w:rsidRPr="0077003A">
        <w:rPr>
          <w:rFonts w:ascii="Times New Roman" w:eastAsia="Calibri" w:hAnsi="Times New Roman" w:cs="Times New Roman"/>
          <w:kern w:val="0"/>
          <w:sz w:val="24"/>
          <w:szCs w:val="24"/>
          <w:lang w:val="en-ZW"/>
          <w14:ligatures w14:val="none"/>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77003A">
        <w:rPr>
          <w:rFonts w:ascii="Times New Roman" w:eastAsia="Calibri" w:hAnsi="Times New Roman" w:cs="Times New Roman"/>
          <w:color w:val="000000"/>
          <w:kern w:val="0"/>
          <w:sz w:val="24"/>
          <w:szCs w:val="24"/>
          <w:lang w:val="en-ZW"/>
          <w14:ligatures w14:val="none"/>
        </w:rPr>
        <w:t>Policy Framework for Reforming Education and Training in Kenya (</w:t>
      </w:r>
      <w:r w:rsidRPr="0077003A">
        <w:rPr>
          <w:rFonts w:ascii="Times New Roman" w:eastAsia="Calibri" w:hAnsi="Times New Roman" w:cs="Times New Roman"/>
          <w:kern w:val="0"/>
          <w:sz w:val="24"/>
          <w:szCs w:val="24"/>
          <w:lang w:val="en-ZW"/>
          <w14:ligatures w14:val="none"/>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6A4F1FF3" w14:textId="77777777" w:rsidR="00807C5E" w:rsidRPr="0077003A" w:rsidRDefault="00807C5E" w:rsidP="00807C5E">
      <w:pPr>
        <w:spacing w:after="0" w:line="360" w:lineRule="auto"/>
        <w:jc w:val="both"/>
        <w:rPr>
          <w:rFonts w:ascii="Times New Roman" w:eastAsia="Calibri" w:hAnsi="Times New Roman" w:cs="Times New Roman"/>
          <w:kern w:val="0"/>
          <w:sz w:val="24"/>
          <w:szCs w:val="24"/>
          <w:lang w:val="en-ZW"/>
          <w14:ligatures w14:val="none"/>
        </w:rPr>
      </w:pPr>
    </w:p>
    <w:p w14:paraId="7889A77B" w14:textId="77777777" w:rsidR="00807C5E" w:rsidRPr="0077003A" w:rsidRDefault="00807C5E" w:rsidP="00807C5E">
      <w:pPr>
        <w:spacing w:after="0" w:line="360" w:lineRule="auto"/>
        <w:jc w:val="both"/>
        <w:rPr>
          <w:rFonts w:ascii="Times New Roman" w:eastAsia="Calibri" w:hAnsi="Times New Roman" w:cs="Times New Roman"/>
          <w:kern w:val="0"/>
          <w:sz w:val="24"/>
          <w:szCs w:val="24"/>
          <w:lang w:val="en-ZW"/>
          <w14:ligatures w14:val="none"/>
        </w:rPr>
      </w:pPr>
      <w:r w:rsidRPr="0077003A">
        <w:rPr>
          <w:rFonts w:ascii="Times New Roman" w:eastAsia="Calibri" w:hAnsi="Times New Roman" w:cs="Times New Roman"/>
          <w:kern w:val="0"/>
          <w:sz w:val="24"/>
          <w:szCs w:val="24"/>
          <w:lang w:val="en-ZW"/>
          <w14:ligatures w14:val="none"/>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53EB23B3" w14:textId="77777777" w:rsidR="00807C5E" w:rsidRPr="0077003A" w:rsidRDefault="00807C5E" w:rsidP="00807C5E">
      <w:pPr>
        <w:spacing w:after="0" w:line="360" w:lineRule="auto"/>
        <w:jc w:val="both"/>
        <w:rPr>
          <w:rFonts w:ascii="Times New Roman" w:eastAsia="Calibri" w:hAnsi="Times New Roman" w:cs="Times New Roman"/>
          <w:kern w:val="0"/>
          <w:sz w:val="24"/>
          <w:szCs w:val="24"/>
          <w:lang w:val="en-ZW"/>
          <w14:ligatures w14:val="none"/>
        </w:rPr>
      </w:pPr>
    </w:p>
    <w:p w14:paraId="7EC57A57" w14:textId="77777777" w:rsidR="00807C5E" w:rsidRPr="0077003A" w:rsidRDefault="00807C5E" w:rsidP="00807C5E">
      <w:pPr>
        <w:spacing w:after="0" w:line="360" w:lineRule="auto"/>
        <w:jc w:val="both"/>
        <w:rPr>
          <w:rFonts w:ascii="Times New Roman" w:eastAsia="Calibri" w:hAnsi="Times New Roman" w:cs="Times New Roman"/>
          <w:kern w:val="0"/>
          <w:sz w:val="24"/>
          <w:szCs w:val="24"/>
          <w:lang w:val="en-ZW"/>
          <w14:ligatures w14:val="none"/>
        </w:rPr>
      </w:pPr>
      <w:r w:rsidRPr="0077003A">
        <w:rPr>
          <w:rFonts w:ascii="Times New Roman" w:eastAsia="Calibri" w:hAnsi="Times New Roman" w:cs="Times New Roman"/>
          <w:kern w:val="0"/>
          <w:sz w:val="24"/>
          <w:szCs w:val="24"/>
          <w:lang w:val="en-ZW"/>
          <w14:ligatures w14:val="none"/>
        </w:rPr>
        <w:t xml:space="preserve">It is my conviction that this curriculum will play a great role in developing competent human resources for the </w:t>
      </w:r>
      <w:r w:rsidRPr="0077003A">
        <w:rPr>
          <w:rFonts w:ascii="Times New Roman" w:eastAsia="Calibri" w:hAnsi="Times New Roman" w:cs="Times New Roman"/>
          <w:color w:val="C00000"/>
          <w:kern w:val="0"/>
          <w:sz w:val="24"/>
          <w:szCs w:val="24"/>
          <w:lang w:val="en-GB"/>
          <w14:ligatures w14:val="none"/>
        </w:rPr>
        <w:t>…………………</w:t>
      </w:r>
      <w:r w:rsidRPr="0077003A">
        <w:rPr>
          <w:rFonts w:ascii="Times New Roman" w:eastAsia="Calibri" w:hAnsi="Times New Roman" w:cs="Times New Roman"/>
          <w:kern w:val="0"/>
          <w:sz w:val="24"/>
          <w:szCs w:val="24"/>
          <w:lang w:val="en-GB"/>
          <w14:ligatures w14:val="none"/>
        </w:rPr>
        <w:t xml:space="preserve"> Sector’s growth and development</w:t>
      </w:r>
      <w:r w:rsidRPr="0077003A">
        <w:rPr>
          <w:rFonts w:ascii="Times New Roman" w:eastAsia="Calibri" w:hAnsi="Times New Roman" w:cs="Times New Roman"/>
          <w:kern w:val="0"/>
          <w:sz w:val="24"/>
          <w:szCs w:val="24"/>
          <w:lang w:val="en-ZW"/>
          <w14:ligatures w14:val="none"/>
        </w:rPr>
        <w:t xml:space="preserve">. </w:t>
      </w:r>
    </w:p>
    <w:p w14:paraId="78F36685" w14:textId="77777777" w:rsidR="00807C5E" w:rsidRPr="0077003A" w:rsidRDefault="00807C5E" w:rsidP="00807C5E">
      <w:pPr>
        <w:spacing w:after="0" w:line="360" w:lineRule="auto"/>
        <w:jc w:val="both"/>
        <w:rPr>
          <w:rFonts w:ascii="Times New Roman" w:eastAsia="Calibri" w:hAnsi="Times New Roman" w:cs="Times New Roman"/>
          <w:kern w:val="0"/>
          <w:sz w:val="24"/>
          <w:szCs w:val="24"/>
          <w:lang w:val="en-ZW"/>
          <w14:ligatures w14:val="none"/>
        </w:rPr>
      </w:pPr>
    </w:p>
    <w:p w14:paraId="2CB0F387" w14:textId="77777777" w:rsidR="00807C5E" w:rsidRPr="0077003A" w:rsidRDefault="00807C5E" w:rsidP="00807C5E">
      <w:pPr>
        <w:rPr>
          <w:rFonts w:ascii="Times New Roman" w:eastAsia="Calibri" w:hAnsi="Times New Roman" w:cs="Times New Roman"/>
          <w:b/>
          <w:bCs/>
          <w:kern w:val="0"/>
          <w:sz w:val="24"/>
          <w:szCs w:val="24"/>
          <w:lang w:val="en-GB"/>
          <w14:ligatures w14:val="none"/>
        </w:rPr>
      </w:pPr>
      <w:bookmarkStart w:id="6" w:name="_Hlk181392349"/>
      <w:r w:rsidRPr="0077003A">
        <w:rPr>
          <w:rFonts w:ascii="Times New Roman" w:eastAsia="Calibri" w:hAnsi="Times New Roman" w:cs="Times New Roman"/>
          <w:b/>
          <w:bCs/>
          <w:kern w:val="0"/>
          <w:sz w:val="24"/>
          <w:szCs w:val="24"/>
          <w:lang w:val="en-GB"/>
          <w14:ligatures w14:val="none"/>
        </w:rPr>
        <w:t>PRINCIPAL SECRETARY</w:t>
      </w:r>
    </w:p>
    <w:p w14:paraId="1B7B5B96" w14:textId="77777777" w:rsidR="00807C5E" w:rsidRPr="0077003A" w:rsidRDefault="00807C5E" w:rsidP="00807C5E">
      <w:pPr>
        <w:rPr>
          <w:rFonts w:ascii="Times New Roman" w:eastAsia="Calibri" w:hAnsi="Times New Roman" w:cs="Times New Roman"/>
          <w:b/>
          <w:bCs/>
          <w:kern w:val="0"/>
          <w:sz w:val="24"/>
          <w:szCs w:val="24"/>
          <w:lang w:val="en-GB"/>
          <w14:ligatures w14:val="none"/>
        </w:rPr>
      </w:pPr>
      <w:r w:rsidRPr="0077003A">
        <w:rPr>
          <w:rFonts w:ascii="Times New Roman" w:eastAsia="Calibri" w:hAnsi="Times New Roman" w:cs="Times New Roman"/>
          <w:b/>
          <w:bCs/>
          <w:kern w:val="0"/>
          <w:sz w:val="24"/>
          <w:szCs w:val="24"/>
          <w:lang w:val="en-GB"/>
          <w14:ligatures w14:val="none"/>
        </w:rPr>
        <w:t xml:space="preserve">STATE DEPARTMENT FOR TVET </w:t>
      </w:r>
    </w:p>
    <w:p w14:paraId="66753F4A" w14:textId="77777777" w:rsidR="00807C5E" w:rsidRPr="0077003A" w:rsidRDefault="00807C5E" w:rsidP="00807C5E">
      <w:pPr>
        <w:tabs>
          <w:tab w:val="left" w:pos="2417"/>
        </w:tabs>
        <w:spacing w:after="5" w:line="360" w:lineRule="auto"/>
        <w:rPr>
          <w:rFonts w:ascii="Times New Roman" w:eastAsia="Times New Roman" w:hAnsi="Times New Roman" w:cs="Times New Roman"/>
          <w:b/>
          <w:bCs/>
          <w:color w:val="000000"/>
          <w:kern w:val="0"/>
          <w:sz w:val="24"/>
          <w:szCs w:val="24"/>
          <w14:ligatures w14:val="none"/>
        </w:rPr>
      </w:pPr>
      <w:r w:rsidRPr="0077003A">
        <w:rPr>
          <w:rFonts w:ascii="Times New Roman" w:eastAsia="Calibri" w:hAnsi="Times New Roman" w:cs="Times New Roman"/>
          <w:b/>
          <w:bCs/>
          <w:kern w:val="0"/>
          <w:sz w:val="24"/>
          <w:szCs w:val="24"/>
          <w:lang w:val="en-GB"/>
          <w14:ligatures w14:val="none"/>
        </w:rPr>
        <w:t>MINISTRY OF EDUCATION</w:t>
      </w:r>
      <w:bookmarkEnd w:id="6"/>
    </w:p>
    <w:p w14:paraId="3B09E3C2" w14:textId="77777777" w:rsidR="00807C5E" w:rsidRDefault="00807C5E" w:rsidP="00807C5E">
      <w:pPr>
        <w:rPr>
          <w:rFonts w:ascii="Times New Roman" w:eastAsia="Calibri" w:hAnsi="Times New Roman" w:cs="Times New Roman"/>
          <w:b/>
          <w:bCs/>
          <w:kern w:val="0"/>
          <w:sz w:val="24"/>
          <w:szCs w:val="24"/>
          <w:lang w:val="en-GB"/>
          <w14:ligatures w14:val="none"/>
        </w:rPr>
      </w:pPr>
      <w:r>
        <w:rPr>
          <w:rFonts w:ascii="Times New Roman" w:eastAsia="Calibri" w:hAnsi="Times New Roman" w:cs="Times New Roman"/>
          <w:b/>
          <w:bCs/>
          <w:kern w:val="0"/>
          <w:sz w:val="24"/>
          <w:szCs w:val="24"/>
          <w:lang w:val="en-GB"/>
          <w14:ligatures w14:val="none"/>
        </w:rPr>
        <w:br w:type="page"/>
      </w:r>
    </w:p>
    <w:p w14:paraId="05735635" w14:textId="77777777" w:rsidR="00807C5E" w:rsidRPr="0077003A" w:rsidRDefault="00807C5E" w:rsidP="00807C5E">
      <w:pPr>
        <w:spacing w:after="31" w:line="360" w:lineRule="auto"/>
        <w:jc w:val="center"/>
        <w:rPr>
          <w:rFonts w:ascii="Times New Roman" w:eastAsia="Calibri" w:hAnsi="Times New Roman" w:cs="Times New Roman"/>
          <w:b/>
          <w:bCs/>
          <w:kern w:val="0"/>
          <w:sz w:val="24"/>
          <w:szCs w:val="24"/>
          <w14:ligatures w14:val="none"/>
        </w:rPr>
      </w:pPr>
      <w:r w:rsidRPr="0077003A">
        <w:rPr>
          <w:rFonts w:ascii="Times New Roman" w:eastAsia="Calibri" w:hAnsi="Times New Roman" w:cs="Times New Roman"/>
          <w:b/>
          <w:bCs/>
          <w:kern w:val="0"/>
          <w:sz w:val="24"/>
          <w:szCs w:val="24"/>
          <w:lang w:val="en-GB"/>
          <w14:ligatures w14:val="none"/>
        </w:rPr>
        <w:t>PREFACE</w:t>
      </w:r>
    </w:p>
    <w:p w14:paraId="34BEE2BB" w14:textId="77777777" w:rsidR="00807C5E" w:rsidRPr="0077003A" w:rsidRDefault="00807C5E" w:rsidP="00807C5E">
      <w:pPr>
        <w:spacing w:after="0" w:line="360" w:lineRule="auto"/>
        <w:jc w:val="both"/>
        <w:rPr>
          <w:rFonts w:ascii="Times New Roman" w:eastAsia="Calibri" w:hAnsi="Times New Roman" w:cs="Times New Roman"/>
          <w:kern w:val="0"/>
          <w:sz w:val="24"/>
          <w:szCs w:val="24"/>
          <w:lang w:val="en-ZW"/>
          <w14:ligatures w14:val="none"/>
        </w:rPr>
      </w:pPr>
      <w:r w:rsidRPr="0077003A">
        <w:rPr>
          <w:rFonts w:ascii="Times New Roman" w:eastAsia="Calibri" w:hAnsi="Times New Roman" w:cs="Times New Roman"/>
          <w:kern w:val="0"/>
          <w:sz w:val="24"/>
          <w:szCs w:val="24"/>
          <w:lang w:val="en-ZW"/>
          <w14:ligatures w14:val="none"/>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1A0CF19C" w14:textId="77777777" w:rsidR="00807C5E" w:rsidRPr="0077003A" w:rsidRDefault="00807C5E" w:rsidP="00807C5E">
      <w:pPr>
        <w:spacing w:after="0" w:line="360" w:lineRule="auto"/>
        <w:jc w:val="both"/>
        <w:rPr>
          <w:rFonts w:ascii="Times New Roman" w:eastAsia="Calibri" w:hAnsi="Times New Roman" w:cs="Times New Roman"/>
          <w:kern w:val="0"/>
          <w:sz w:val="24"/>
          <w:szCs w:val="24"/>
          <w:lang w:val="en-ZW"/>
          <w14:ligatures w14:val="none"/>
        </w:rPr>
      </w:pPr>
    </w:p>
    <w:p w14:paraId="7D9DA0B2" w14:textId="77777777" w:rsidR="00807C5E" w:rsidRPr="0077003A" w:rsidRDefault="00807C5E" w:rsidP="00807C5E">
      <w:pPr>
        <w:spacing w:after="0" w:line="360" w:lineRule="auto"/>
        <w:jc w:val="both"/>
        <w:rPr>
          <w:rFonts w:ascii="Times New Roman" w:eastAsia="Calibri" w:hAnsi="Times New Roman" w:cs="Times New Roman"/>
          <w:kern w:val="0"/>
          <w:sz w:val="24"/>
          <w:szCs w:val="24"/>
          <w:lang w:val="en-ZW"/>
          <w14:ligatures w14:val="none"/>
        </w:rPr>
      </w:pPr>
      <w:r>
        <w:rPr>
          <w:rFonts w:ascii="Times New Roman" w:eastAsia="Times New Roman" w:hAnsi="Times New Roman" w:cs="Times New Roman"/>
          <w:kern w:val="0"/>
          <w:sz w:val="24"/>
          <w:szCs w:val="24"/>
          <w:lang w:val="en-ZW"/>
          <w14:ligatures w14:val="none"/>
        </w:rPr>
        <w:t xml:space="preserve">TVET Act </w:t>
      </w:r>
      <w:r w:rsidRPr="0077003A">
        <w:rPr>
          <w:rFonts w:ascii="Times New Roman" w:eastAsia="Times New Roman" w:hAnsi="Times New Roman" w:cs="Times New Roman"/>
          <w:kern w:val="0"/>
          <w:sz w:val="24"/>
          <w:szCs w:val="24"/>
          <w:lang w:val="en-ZW"/>
          <w14:ligatures w14:val="none"/>
        </w:rPr>
        <w:t xml:space="preserve">CAP 210A and Sessional Paper No. 1 of 2019 on Reforming Education and Training in Kenya for Sustainable Development emphasized the need to </w:t>
      </w:r>
      <w:r w:rsidRPr="0077003A">
        <w:rPr>
          <w:rFonts w:ascii="Times New Roman" w:eastAsia="Calibri" w:hAnsi="Times New Roman" w:cs="Times New Roman"/>
          <w:bCs/>
          <w:kern w:val="0"/>
          <w:sz w:val="24"/>
          <w:szCs w:val="24"/>
          <w:lang w:val="en-ZW"/>
          <w14:ligatures w14:val="none"/>
        </w:rPr>
        <w:t xml:space="preserve">reform </w:t>
      </w:r>
      <w:r w:rsidRPr="0077003A">
        <w:rPr>
          <w:rFonts w:ascii="Times New Roman" w:eastAsia="Calibri" w:hAnsi="Times New Roman" w:cs="Times New Roman"/>
          <w:kern w:val="0"/>
          <w:sz w:val="24"/>
          <w:szCs w:val="24"/>
          <w:lang w:val="en-ZW"/>
          <w14:ligatures w14:val="none"/>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232AC141" w14:textId="77777777" w:rsidR="00807C5E" w:rsidRPr="0077003A" w:rsidRDefault="00807C5E" w:rsidP="00807C5E">
      <w:pPr>
        <w:spacing w:after="0" w:line="360" w:lineRule="auto"/>
        <w:jc w:val="both"/>
        <w:rPr>
          <w:rFonts w:ascii="Times New Roman" w:eastAsia="Calibri" w:hAnsi="Times New Roman" w:cs="Times New Roman"/>
          <w:bCs/>
          <w:kern w:val="0"/>
          <w:sz w:val="24"/>
          <w:szCs w:val="24"/>
          <w:lang w:val="en-ZW"/>
          <w14:ligatures w14:val="none"/>
        </w:rPr>
      </w:pPr>
    </w:p>
    <w:p w14:paraId="3A44A65E" w14:textId="77777777" w:rsidR="00807C5E" w:rsidRPr="0077003A" w:rsidRDefault="00807C5E" w:rsidP="00807C5E">
      <w:pPr>
        <w:spacing w:after="0" w:line="360" w:lineRule="auto"/>
        <w:ind w:left="10"/>
        <w:jc w:val="both"/>
        <w:rPr>
          <w:rFonts w:ascii="Times New Roman" w:eastAsia="Calibri" w:hAnsi="Times New Roman" w:cs="Times New Roman"/>
          <w:color w:val="000000"/>
          <w:kern w:val="0"/>
          <w:sz w:val="24"/>
          <w:szCs w:val="24"/>
          <w:lang w:val="en-GB"/>
          <w14:ligatures w14:val="none"/>
        </w:rPr>
      </w:pPr>
      <w:bookmarkStart w:id="7" w:name="_Hlk194737227"/>
      <w:r w:rsidRPr="0077003A">
        <w:rPr>
          <w:rFonts w:ascii="Times New Roman" w:eastAsia="Calibri" w:hAnsi="Times New Roman" w:cs="Times New Roman"/>
          <w:color w:val="000000"/>
          <w:kern w:val="0"/>
          <w:sz w:val="24"/>
          <w:szCs w:val="24"/>
          <w:lang w:val="en-GB"/>
          <w14:ligatures w14:val="none"/>
        </w:rPr>
        <w:t xml:space="preserve">This curriculum has been developed in adherence to the Kenya National Qualifications Framework and CBETA standards and guidelines. </w:t>
      </w:r>
      <w:r w:rsidRPr="0077003A">
        <w:rPr>
          <w:rFonts w:ascii="Times New Roman" w:eastAsia="Calibri" w:hAnsi="Times New Roman" w:cs="Times New Roman"/>
          <w:kern w:val="0"/>
          <w:sz w:val="24"/>
          <w:szCs w:val="24"/>
          <w:lang w:val="en-GB"/>
          <w14:ligatures w14:val="none"/>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7"/>
    <w:p w14:paraId="76AF301F" w14:textId="77777777" w:rsidR="00807C5E" w:rsidRPr="0077003A" w:rsidRDefault="00807C5E" w:rsidP="00807C5E">
      <w:pPr>
        <w:spacing w:after="0" w:line="360" w:lineRule="auto"/>
        <w:rPr>
          <w:rFonts w:ascii="Times New Roman" w:eastAsia="Calibri" w:hAnsi="Times New Roman" w:cs="Times New Roman"/>
          <w:kern w:val="0"/>
          <w:sz w:val="24"/>
          <w:szCs w:val="24"/>
          <w:lang w:val="en-GB"/>
          <w14:ligatures w14:val="none"/>
        </w:rPr>
      </w:pPr>
      <w:r w:rsidRPr="0077003A">
        <w:rPr>
          <w:rFonts w:ascii="Times New Roman" w:eastAsia="Calibri" w:hAnsi="Times New Roman" w:cs="Times New Roman"/>
          <w:kern w:val="0"/>
          <w:sz w:val="24"/>
          <w:szCs w:val="24"/>
          <w:lang w:val="en-GB"/>
          <w14:ligatures w14:val="none"/>
        </w:rPr>
        <w:t xml:space="preserve">  </w:t>
      </w:r>
    </w:p>
    <w:p w14:paraId="39D61C82" w14:textId="77777777" w:rsidR="00807C5E" w:rsidRPr="0077003A" w:rsidRDefault="00807C5E" w:rsidP="00807C5E">
      <w:pPr>
        <w:spacing w:after="5" w:line="360" w:lineRule="auto"/>
        <w:ind w:left="5" w:hanging="10"/>
        <w:jc w:val="both"/>
        <w:rPr>
          <w:rFonts w:ascii="Times New Roman" w:eastAsia="Times New Roman" w:hAnsi="Times New Roman" w:cs="Times New Roman"/>
          <w:color w:val="000000"/>
          <w:kern w:val="0"/>
          <w:sz w:val="24"/>
          <w:szCs w:val="24"/>
          <w14:ligatures w14:val="none"/>
        </w:rPr>
      </w:pPr>
      <w:r w:rsidRPr="0077003A">
        <w:rPr>
          <w:rFonts w:ascii="Times New Roman" w:eastAsia="Calibri" w:hAnsi="Times New Roman" w:cs="Times New Roman"/>
          <w:color w:val="000000"/>
          <w:kern w:val="0"/>
          <w:sz w:val="24"/>
          <w:szCs w:val="24"/>
          <w:lang w:val="en-GB"/>
          <w14:ligatures w14:val="none"/>
        </w:rPr>
        <w:t>I am grateful to all expert trainers and everyone who played a role in translating the Occupational Standards into this competency-based modular curriculum</w:t>
      </w:r>
      <w:r w:rsidRPr="0077003A">
        <w:rPr>
          <w:rFonts w:ascii="Times New Roman" w:eastAsia="Times New Roman" w:hAnsi="Times New Roman" w:cs="Times New Roman"/>
          <w:color w:val="000000"/>
          <w:kern w:val="0"/>
          <w:sz w:val="24"/>
          <w:szCs w:val="24"/>
          <w14:ligatures w14:val="none"/>
        </w:rPr>
        <w:br w:type="page"/>
      </w:r>
    </w:p>
    <w:p w14:paraId="66107BD2" w14:textId="77777777" w:rsidR="00807C5E" w:rsidRPr="002F6877" w:rsidRDefault="00807C5E" w:rsidP="00807C5E">
      <w:pPr>
        <w:keepNext/>
        <w:keepLines/>
        <w:spacing w:after="80" w:line="360" w:lineRule="auto"/>
        <w:jc w:val="center"/>
        <w:outlineLvl w:val="0"/>
        <w:rPr>
          <w:rFonts w:ascii="Times New Roman" w:eastAsia="Times New Roman" w:hAnsi="Times New Roman" w:cs="Times New Roman"/>
          <w:b/>
          <w:bCs/>
          <w:color w:val="000000"/>
          <w:sz w:val="24"/>
          <w:szCs w:val="24"/>
          <w:lang w:val="en-GB"/>
        </w:rPr>
      </w:pPr>
      <w:bookmarkStart w:id="8" w:name="_Toc195781732"/>
      <w:bookmarkStart w:id="9" w:name="_Toc196833073"/>
      <w:bookmarkStart w:id="10" w:name="_Toc196908541"/>
      <w:bookmarkStart w:id="11" w:name="_Toc197085583"/>
      <w:r w:rsidRPr="002F6877">
        <w:rPr>
          <w:rFonts w:ascii="Times New Roman" w:eastAsia="Times New Roman" w:hAnsi="Times New Roman" w:cs="Times New Roman"/>
          <w:b/>
          <w:bCs/>
          <w:color w:val="000000"/>
          <w:sz w:val="24"/>
          <w:szCs w:val="24"/>
          <w:lang w:val="en-GB"/>
        </w:rPr>
        <w:t>ACKNOWLEDGMENT</w:t>
      </w:r>
      <w:bookmarkEnd w:id="8"/>
      <w:bookmarkEnd w:id="9"/>
      <w:bookmarkEnd w:id="10"/>
      <w:bookmarkEnd w:id="11"/>
    </w:p>
    <w:p w14:paraId="216B03E7" w14:textId="77777777" w:rsidR="00807C5E" w:rsidRPr="002F6877" w:rsidRDefault="00807C5E" w:rsidP="00807C5E">
      <w:pPr>
        <w:spacing w:after="0" w:line="360" w:lineRule="auto"/>
        <w:rPr>
          <w:rFonts w:ascii="Times New Roman" w:eastAsia="Calibri" w:hAnsi="Times New Roman" w:cs="Times New Roman"/>
          <w:kern w:val="0"/>
          <w:sz w:val="24"/>
          <w:szCs w:val="24"/>
          <w:lang w:val="en-GB"/>
          <w14:ligatures w14:val="none"/>
        </w:rPr>
      </w:pPr>
    </w:p>
    <w:p w14:paraId="21817BE1" w14:textId="77777777" w:rsidR="00807C5E" w:rsidRPr="002F6877" w:rsidRDefault="00807C5E" w:rsidP="00807C5E">
      <w:pPr>
        <w:spacing w:after="0" w:line="360" w:lineRule="auto"/>
        <w:jc w:val="both"/>
        <w:rPr>
          <w:rFonts w:ascii="Times New Roman" w:eastAsia="Calibri" w:hAnsi="Times New Roman" w:cs="Times New Roman"/>
          <w:kern w:val="0"/>
          <w:sz w:val="24"/>
          <w:szCs w:val="24"/>
          <w:lang w:val="en-GB"/>
          <w14:ligatures w14:val="none"/>
        </w:rPr>
      </w:pPr>
      <w:r w:rsidRPr="002F6877">
        <w:rPr>
          <w:rFonts w:ascii="Times New Roman" w:eastAsia="Calibri" w:hAnsi="Times New Roman" w:cs="Times New Roman"/>
          <w:kern w:val="0"/>
          <w:sz w:val="24"/>
          <w:szCs w:val="24"/>
          <w:lang w:val="en-GB"/>
          <w14:ligatures w14:val="none"/>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7F7A1ABC" w14:textId="77777777" w:rsidR="00807C5E" w:rsidRPr="002F6877" w:rsidRDefault="00807C5E" w:rsidP="00807C5E">
      <w:pPr>
        <w:spacing w:after="0" w:line="360" w:lineRule="auto"/>
        <w:jc w:val="both"/>
        <w:rPr>
          <w:rFonts w:ascii="Times New Roman" w:eastAsia="Calibri" w:hAnsi="Times New Roman" w:cs="Times New Roman"/>
          <w:kern w:val="0"/>
          <w:sz w:val="24"/>
          <w:szCs w:val="24"/>
          <w:lang w:val="en-GB"/>
          <w14:ligatures w14:val="none"/>
        </w:rPr>
      </w:pPr>
    </w:p>
    <w:p w14:paraId="0A60A0C0" w14:textId="77777777" w:rsidR="00807C5E" w:rsidRPr="002F6877" w:rsidRDefault="00807C5E" w:rsidP="00807C5E">
      <w:pPr>
        <w:spacing w:after="0" w:line="360" w:lineRule="auto"/>
        <w:jc w:val="both"/>
        <w:rPr>
          <w:rFonts w:ascii="Times New Roman" w:eastAsia="Calibri" w:hAnsi="Times New Roman" w:cs="Times New Roman"/>
          <w:kern w:val="0"/>
          <w:sz w:val="24"/>
          <w:szCs w:val="24"/>
          <w:lang w:val="en-GB"/>
          <w14:ligatures w14:val="none"/>
        </w:rPr>
      </w:pPr>
      <w:r w:rsidRPr="002F6877">
        <w:rPr>
          <w:rFonts w:ascii="Times New Roman" w:eastAsia="Calibri" w:hAnsi="Times New Roman" w:cs="Times New Roman"/>
          <w:kern w:val="0"/>
          <w:sz w:val="24"/>
          <w:szCs w:val="24"/>
          <w:lang w:val="en-GB"/>
          <w14:ligatures w14:val="none"/>
        </w:rPr>
        <w:t xml:space="preserve">I recognize with appreciation the role of the </w:t>
      </w:r>
      <w:r w:rsidRPr="002F6877">
        <w:rPr>
          <w:rFonts w:ascii="Times New Roman" w:eastAsia="Calibri" w:hAnsi="Times New Roman" w:cs="Times New Roman"/>
          <w:color w:val="FF0000"/>
          <w:kern w:val="0"/>
          <w:sz w:val="24"/>
          <w:szCs w:val="24"/>
          <w:lang w:val="en-GB"/>
          <w14:ligatures w14:val="none"/>
        </w:rPr>
        <w:t>………</w:t>
      </w:r>
      <w:r>
        <w:rPr>
          <w:rFonts w:ascii="Times New Roman" w:eastAsia="Calibri" w:hAnsi="Times New Roman" w:cs="Times New Roman"/>
          <w:color w:val="FF0000"/>
          <w:kern w:val="0"/>
          <w:sz w:val="24"/>
          <w:szCs w:val="24"/>
          <w:lang w:val="en-GB"/>
          <w14:ligatures w14:val="none"/>
        </w:rPr>
        <w:t xml:space="preserve"> </w:t>
      </w:r>
      <w:r w:rsidRPr="002F6877">
        <w:rPr>
          <w:rFonts w:ascii="Times New Roman" w:eastAsia="Calibri" w:hAnsi="Times New Roman" w:cs="Times New Roman"/>
          <w:color w:val="FF0000"/>
          <w:kern w:val="0"/>
          <w:sz w:val="24"/>
          <w:szCs w:val="24"/>
          <w:lang w:val="en-GB"/>
          <w14:ligatures w14:val="none"/>
        </w:rPr>
        <w:t xml:space="preserve">National </w:t>
      </w:r>
      <w:r w:rsidRPr="002F6877">
        <w:rPr>
          <w:rFonts w:ascii="Times New Roman" w:eastAsia="Calibri" w:hAnsi="Times New Roman" w:cs="Times New Roman"/>
          <w:kern w:val="0"/>
          <w:sz w:val="24"/>
          <w:szCs w:val="24"/>
          <w:lang w:val="en-GB"/>
          <w14:ligatures w14:val="none"/>
        </w:rPr>
        <w:t xml:space="preserve">Sector Skills Committee (NSSC) in ensuring that competencies required by the industry are addressed in the curriculum. I also thank all stakeholders in the </w:t>
      </w:r>
      <w:r w:rsidRPr="002F6877">
        <w:rPr>
          <w:rFonts w:ascii="Times New Roman" w:eastAsia="Calibri" w:hAnsi="Times New Roman" w:cs="Times New Roman"/>
          <w:color w:val="C00000"/>
          <w:kern w:val="0"/>
          <w:sz w:val="24"/>
          <w:szCs w:val="24"/>
          <w:lang w:val="en-GB"/>
          <w14:ligatures w14:val="none"/>
        </w:rPr>
        <w:t>…………</w:t>
      </w:r>
      <w:r w:rsidRPr="002F6877">
        <w:rPr>
          <w:rFonts w:ascii="Times New Roman" w:eastAsia="Calibri" w:hAnsi="Times New Roman" w:cs="Times New Roman"/>
          <w:kern w:val="0"/>
          <w:sz w:val="24"/>
          <w:szCs w:val="24"/>
          <w:lang w:val="en-GB"/>
          <w14:ligatures w14:val="none"/>
        </w:rPr>
        <w:t xml:space="preserve"> sector for their valuable input and everyone who participated in developing this curriculum.</w:t>
      </w:r>
    </w:p>
    <w:p w14:paraId="3803A25E" w14:textId="77777777" w:rsidR="00807C5E" w:rsidRPr="002F6877" w:rsidRDefault="00807C5E" w:rsidP="00807C5E">
      <w:pPr>
        <w:spacing w:after="0" w:line="360" w:lineRule="auto"/>
        <w:jc w:val="both"/>
        <w:rPr>
          <w:rFonts w:ascii="Times New Roman" w:eastAsia="Calibri" w:hAnsi="Times New Roman" w:cs="Times New Roman"/>
          <w:kern w:val="0"/>
          <w:sz w:val="24"/>
          <w:szCs w:val="24"/>
          <w:lang w:val="en-GB"/>
          <w14:ligatures w14:val="none"/>
        </w:rPr>
      </w:pPr>
    </w:p>
    <w:p w14:paraId="4936BBAD" w14:textId="7E78C7F6" w:rsidR="00AA4BEC" w:rsidRPr="00DB4FC1" w:rsidRDefault="00807C5E" w:rsidP="00807C5E">
      <w:pPr>
        <w:spacing w:line="360" w:lineRule="auto"/>
        <w:rPr>
          <w:rFonts w:ascii="Times New Roman" w:eastAsia="Times New Roman" w:hAnsi="Times New Roman" w:cs="Times New Roman"/>
          <w:b/>
          <w:color w:val="000000"/>
          <w:kern w:val="0"/>
          <w:sz w:val="24"/>
          <w:szCs w:val="24"/>
          <w14:ligatures w14:val="none"/>
        </w:rPr>
      </w:pPr>
      <w:r w:rsidRPr="002F6877">
        <w:rPr>
          <w:rFonts w:ascii="Times New Roman" w:eastAsia="Calibri" w:hAnsi="Times New Roman" w:cs="Times New Roman"/>
          <w:kern w:val="0"/>
          <w:sz w:val="24"/>
          <w:szCs w:val="24"/>
          <w:lang w:val="en-GB"/>
          <w14:ligatures w14:val="none"/>
        </w:rPr>
        <w:t xml:space="preserve">I am convinced that this curriculum will go a long way in ensuring that individuals aspiring to work in the </w:t>
      </w:r>
      <w:r w:rsidRPr="002F6877">
        <w:rPr>
          <w:rFonts w:ascii="Times New Roman" w:eastAsia="Calibri" w:hAnsi="Times New Roman" w:cs="Times New Roman"/>
          <w:color w:val="FF0000"/>
          <w:kern w:val="0"/>
          <w:sz w:val="24"/>
          <w:szCs w:val="24"/>
          <w:lang w:val="en-GB"/>
          <w14:ligatures w14:val="none"/>
        </w:rPr>
        <w:t xml:space="preserve">……………… </w:t>
      </w:r>
      <w:r w:rsidRPr="002F6877">
        <w:rPr>
          <w:rFonts w:ascii="Times New Roman" w:eastAsia="Calibri" w:hAnsi="Times New Roman" w:cs="Times New Roman"/>
          <w:kern w:val="0"/>
          <w:sz w:val="24"/>
          <w:szCs w:val="24"/>
          <w:lang w:val="en-GB"/>
          <w14:ligatures w14:val="none"/>
        </w:rPr>
        <w:t xml:space="preserve">Sector acquire competencies to perform their work more </w:t>
      </w:r>
      <w:r w:rsidRPr="002F6877">
        <w:rPr>
          <w:rFonts w:ascii="Times New Roman" w:eastAsia="Calibri" w:hAnsi="Times New Roman" w:cs="Times New Roman"/>
          <w:kern w:val="0"/>
          <w:sz w:val="24"/>
          <w:szCs w:val="24"/>
          <w:lang w:val="en-ZW"/>
          <w14:ligatures w14:val="none"/>
        </w:rPr>
        <w:t>efficiently and effectively.</w:t>
      </w:r>
      <w:r w:rsidR="00AA4BEC" w:rsidRPr="00DB4FC1">
        <w:rPr>
          <w:rFonts w:ascii="Times New Roman" w:eastAsia="Times New Roman" w:hAnsi="Times New Roman" w:cs="Times New Roman"/>
          <w:color w:val="000000"/>
          <w:kern w:val="0"/>
          <w:sz w:val="24"/>
          <w:szCs w:val="24"/>
          <w14:ligatures w14:val="none"/>
        </w:rPr>
        <w:br w:type="page"/>
      </w:r>
    </w:p>
    <w:p w14:paraId="53CABEFA" w14:textId="77777777" w:rsidR="00AA4BEC" w:rsidRPr="00DB4FC1" w:rsidRDefault="00AA4BEC" w:rsidP="00DB4FC1">
      <w:pPr>
        <w:keepNext/>
        <w:keepLines/>
        <w:spacing w:before="360" w:after="80" w:line="360" w:lineRule="auto"/>
        <w:ind w:left="913" w:right="903" w:hanging="10"/>
        <w:jc w:val="center"/>
        <w:outlineLvl w:val="0"/>
        <w:rPr>
          <w:rFonts w:ascii="Times New Roman" w:eastAsia="Calibri" w:hAnsi="Times New Roman" w:cs="Times New Roman"/>
          <w:b/>
          <w:kern w:val="0"/>
          <w:sz w:val="24"/>
          <w:szCs w:val="24"/>
          <w14:ligatures w14:val="none"/>
        </w:rPr>
      </w:pPr>
      <w:bookmarkStart w:id="12" w:name="_Toc73477420"/>
      <w:bookmarkStart w:id="13" w:name="_Toc197085584"/>
      <w:bookmarkStart w:id="14" w:name="_Toc178770229"/>
      <w:r w:rsidRPr="00DB4FC1">
        <w:rPr>
          <w:rFonts w:ascii="Times New Roman" w:eastAsia="Times New Roman" w:hAnsi="Times New Roman" w:cs="Times New Roman"/>
          <w:b/>
          <w:bCs/>
          <w:color w:val="000000"/>
          <w:kern w:val="0"/>
          <w:sz w:val="24"/>
          <w:szCs w:val="24"/>
          <w14:ligatures w14:val="none"/>
        </w:rPr>
        <w:t>TABLE OF CONTENTS</w:t>
      </w:r>
      <w:bookmarkEnd w:id="12"/>
      <w:bookmarkEnd w:id="13"/>
    </w:p>
    <w:sdt>
      <w:sdtPr>
        <w:rPr>
          <w:rFonts w:ascii="Times New Roman" w:eastAsiaTheme="minorHAnsi" w:hAnsi="Times New Roman" w:cstheme="minorBidi"/>
          <w:color w:val="auto"/>
          <w:kern w:val="2"/>
          <w:sz w:val="24"/>
          <w:szCs w:val="24"/>
          <w14:ligatures w14:val="standardContextual"/>
        </w:rPr>
        <w:id w:val="-1802456056"/>
        <w:docPartObj>
          <w:docPartGallery w:val="Table of Contents"/>
          <w:docPartUnique/>
        </w:docPartObj>
      </w:sdtPr>
      <w:sdtEndPr>
        <w:rPr>
          <w:b/>
          <w:bCs/>
          <w:noProof/>
        </w:rPr>
      </w:sdtEndPr>
      <w:sdtContent>
        <w:p w14:paraId="240D6293" w14:textId="77777777" w:rsidR="00AA4BEC" w:rsidRPr="00FA473D" w:rsidRDefault="00AA4BEC" w:rsidP="00FA473D">
          <w:pPr>
            <w:pStyle w:val="TOCHeading"/>
            <w:spacing w:line="360" w:lineRule="auto"/>
            <w:rPr>
              <w:rFonts w:ascii="Times New Roman" w:hAnsi="Times New Roman"/>
              <w:sz w:val="24"/>
              <w:szCs w:val="24"/>
            </w:rPr>
          </w:pPr>
          <w:r w:rsidRPr="00FA473D">
            <w:rPr>
              <w:rFonts w:ascii="Times New Roman" w:hAnsi="Times New Roman"/>
              <w:sz w:val="24"/>
              <w:szCs w:val="24"/>
            </w:rPr>
            <w:t>Contents</w:t>
          </w:r>
        </w:p>
        <w:p w14:paraId="6CAD9707" w14:textId="6BEF24DF" w:rsidR="00FA473D" w:rsidRPr="00FA473D" w:rsidRDefault="00AA4BEC" w:rsidP="00FA473D">
          <w:pPr>
            <w:pStyle w:val="TOC1"/>
            <w:tabs>
              <w:tab w:val="right" w:leader="dot" w:pos="9350"/>
            </w:tabs>
            <w:spacing w:line="360" w:lineRule="auto"/>
            <w:rPr>
              <w:rFonts w:ascii="Times New Roman" w:eastAsiaTheme="minorEastAsia" w:hAnsi="Times New Roman"/>
              <w:noProof/>
              <w:kern w:val="2"/>
              <w:sz w:val="24"/>
              <w:szCs w:val="24"/>
              <w14:ligatures w14:val="standardContextual"/>
            </w:rPr>
          </w:pPr>
          <w:r w:rsidRPr="00FA473D">
            <w:rPr>
              <w:rFonts w:ascii="Times New Roman" w:hAnsi="Times New Roman"/>
              <w:sz w:val="24"/>
              <w:szCs w:val="24"/>
            </w:rPr>
            <w:fldChar w:fldCharType="begin"/>
          </w:r>
          <w:r w:rsidRPr="00FA473D">
            <w:rPr>
              <w:rFonts w:ascii="Times New Roman" w:hAnsi="Times New Roman"/>
              <w:sz w:val="24"/>
              <w:szCs w:val="24"/>
            </w:rPr>
            <w:instrText xml:space="preserve"> TOC \o "1-3" \h \z \u </w:instrText>
          </w:r>
          <w:r w:rsidRPr="00FA473D">
            <w:rPr>
              <w:rFonts w:ascii="Times New Roman" w:hAnsi="Times New Roman"/>
              <w:sz w:val="24"/>
              <w:szCs w:val="24"/>
            </w:rPr>
            <w:fldChar w:fldCharType="separate"/>
          </w:r>
          <w:hyperlink w:anchor="_Toc197085582" w:history="1">
            <w:r w:rsidR="00FA473D" w:rsidRPr="00FA473D">
              <w:rPr>
                <w:rStyle w:val="Hyperlink"/>
                <w:rFonts w:ascii="Times New Roman" w:hAnsi="Times New Roman"/>
                <w:b/>
                <w:bCs/>
                <w:noProof/>
                <w:sz w:val="24"/>
                <w:szCs w:val="24"/>
                <w:lang w:val="en-GB"/>
              </w:rPr>
              <w:t>FOREWORD</w:t>
            </w:r>
            <w:r w:rsidR="00FA473D" w:rsidRPr="00FA473D">
              <w:rPr>
                <w:rFonts w:ascii="Times New Roman" w:hAnsi="Times New Roman"/>
                <w:noProof/>
                <w:webHidden/>
                <w:sz w:val="24"/>
                <w:szCs w:val="24"/>
              </w:rPr>
              <w:tab/>
            </w:r>
            <w:r w:rsidR="00FA473D" w:rsidRPr="00FA473D">
              <w:rPr>
                <w:rFonts w:ascii="Times New Roman" w:hAnsi="Times New Roman"/>
                <w:noProof/>
                <w:webHidden/>
                <w:sz w:val="24"/>
                <w:szCs w:val="24"/>
              </w:rPr>
              <w:fldChar w:fldCharType="begin"/>
            </w:r>
            <w:r w:rsidR="00FA473D" w:rsidRPr="00FA473D">
              <w:rPr>
                <w:rFonts w:ascii="Times New Roman" w:hAnsi="Times New Roman"/>
                <w:noProof/>
                <w:webHidden/>
                <w:sz w:val="24"/>
                <w:szCs w:val="24"/>
              </w:rPr>
              <w:instrText xml:space="preserve"> PAGEREF _Toc197085582 \h </w:instrText>
            </w:r>
            <w:r w:rsidR="00FA473D" w:rsidRPr="00FA473D">
              <w:rPr>
                <w:rFonts w:ascii="Times New Roman" w:hAnsi="Times New Roman"/>
                <w:noProof/>
                <w:webHidden/>
                <w:sz w:val="24"/>
                <w:szCs w:val="24"/>
              </w:rPr>
            </w:r>
            <w:r w:rsidR="00FA473D" w:rsidRPr="00FA473D">
              <w:rPr>
                <w:rFonts w:ascii="Times New Roman" w:hAnsi="Times New Roman"/>
                <w:noProof/>
                <w:webHidden/>
                <w:sz w:val="24"/>
                <w:szCs w:val="24"/>
              </w:rPr>
              <w:fldChar w:fldCharType="separate"/>
            </w:r>
            <w:r w:rsidR="00FA473D" w:rsidRPr="00FA473D">
              <w:rPr>
                <w:rFonts w:ascii="Times New Roman" w:hAnsi="Times New Roman"/>
                <w:noProof/>
                <w:webHidden/>
                <w:sz w:val="24"/>
                <w:szCs w:val="24"/>
              </w:rPr>
              <w:t>iii</w:t>
            </w:r>
            <w:r w:rsidR="00FA473D" w:rsidRPr="00FA473D">
              <w:rPr>
                <w:rFonts w:ascii="Times New Roman" w:hAnsi="Times New Roman"/>
                <w:noProof/>
                <w:webHidden/>
                <w:sz w:val="24"/>
                <w:szCs w:val="24"/>
              </w:rPr>
              <w:fldChar w:fldCharType="end"/>
            </w:r>
          </w:hyperlink>
        </w:p>
        <w:p w14:paraId="5A87DDDA" w14:textId="70696553" w:rsidR="00FA473D" w:rsidRPr="00FA473D" w:rsidRDefault="00FA473D" w:rsidP="00FA473D">
          <w:pPr>
            <w:pStyle w:val="TOC1"/>
            <w:tabs>
              <w:tab w:val="right" w:leader="dot" w:pos="9350"/>
            </w:tabs>
            <w:spacing w:line="360" w:lineRule="auto"/>
            <w:rPr>
              <w:rFonts w:ascii="Times New Roman" w:eastAsiaTheme="minorEastAsia" w:hAnsi="Times New Roman"/>
              <w:noProof/>
              <w:kern w:val="2"/>
              <w:sz w:val="24"/>
              <w:szCs w:val="24"/>
              <w14:ligatures w14:val="standardContextual"/>
            </w:rPr>
          </w:pPr>
          <w:hyperlink w:anchor="_Toc197085583" w:history="1">
            <w:r w:rsidRPr="00FA473D">
              <w:rPr>
                <w:rStyle w:val="Hyperlink"/>
                <w:rFonts w:ascii="Times New Roman" w:hAnsi="Times New Roman"/>
                <w:b/>
                <w:bCs/>
                <w:noProof/>
                <w:sz w:val="24"/>
                <w:szCs w:val="24"/>
                <w:lang w:val="en-GB"/>
              </w:rPr>
              <w:t>ACKNOWLEDGMENT</w:t>
            </w:r>
            <w:r w:rsidRPr="00FA473D">
              <w:rPr>
                <w:rFonts w:ascii="Times New Roman" w:hAnsi="Times New Roman"/>
                <w:noProof/>
                <w:webHidden/>
                <w:sz w:val="24"/>
                <w:szCs w:val="24"/>
              </w:rPr>
              <w:tab/>
            </w:r>
            <w:r w:rsidRPr="00FA473D">
              <w:rPr>
                <w:rFonts w:ascii="Times New Roman" w:hAnsi="Times New Roman"/>
                <w:noProof/>
                <w:webHidden/>
                <w:sz w:val="24"/>
                <w:szCs w:val="24"/>
              </w:rPr>
              <w:fldChar w:fldCharType="begin"/>
            </w:r>
            <w:r w:rsidRPr="00FA473D">
              <w:rPr>
                <w:rFonts w:ascii="Times New Roman" w:hAnsi="Times New Roman"/>
                <w:noProof/>
                <w:webHidden/>
                <w:sz w:val="24"/>
                <w:szCs w:val="24"/>
              </w:rPr>
              <w:instrText xml:space="preserve"> PAGEREF _Toc197085583 \h </w:instrText>
            </w:r>
            <w:r w:rsidRPr="00FA473D">
              <w:rPr>
                <w:rFonts w:ascii="Times New Roman" w:hAnsi="Times New Roman"/>
                <w:noProof/>
                <w:webHidden/>
                <w:sz w:val="24"/>
                <w:szCs w:val="24"/>
              </w:rPr>
            </w:r>
            <w:r w:rsidRPr="00FA473D">
              <w:rPr>
                <w:rFonts w:ascii="Times New Roman" w:hAnsi="Times New Roman"/>
                <w:noProof/>
                <w:webHidden/>
                <w:sz w:val="24"/>
                <w:szCs w:val="24"/>
              </w:rPr>
              <w:fldChar w:fldCharType="separate"/>
            </w:r>
            <w:r w:rsidRPr="00FA473D">
              <w:rPr>
                <w:rFonts w:ascii="Times New Roman" w:hAnsi="Times New Roman"/>
                <w:noProof/>
                <w:webHidden/>
                <w:sz w:val="24"/>
                <w:szCs w:val="24"/>
              </w:rPr>
              <w:t>v</w:t>
            </w:r>
            <w:r w:rsidRPr="00FA473D">
              <w:rPr>
                <w:rFonts w:ascii="Times New Roman" w:hAnsi="Times New Roman"/>
                <w:noProof/>
                <w:webHidden/>
                <w:sz w:val="24"/>
                <w:szCs w:val="24"/>
              </w:rPr>
              <w:fldChar w:fldCharType="end"/>
            </w:r>
          </w:hyperlink>
        </w:p>
        <w:p w14:paraId="2956ED35" w14:textId="0135E830" w:rsidR="00FA473D" w:rsidRPr="00FA473D" w:rsidRDefault="00FA473D" w:rsidP="00FA473D">
          <w:pPr>
            <w:pStyle w:val="TOC1"/>
            <w:tabs>
              <w:tab w:val="right" w:leader="dot" w:pos="9350"/>
            </w:tabs>
            <w:spacing w:line="360" w:lineRule="auto"/>
            <w:rPr>
              <w:rFonts w:ascii="Times New Roman" w:eastAsiaTheme="minorEastAsia" w:hAnsi="Times New Roman"/>
              <w:noProof/>
              <w:kern w:val="2"/>
              <w:sz w:val="24"/>
              <w:szCs w:val="24"/>
              <w14:ligatures w14:val="standardContextual"/>
            </w:rPr>
          </w:pPr>
          <w:hyperlink w:anchor="_Toc197085584" w:history="1">
            <w:r w:rsidRPr="00FA473D">
              <w:rPr>
                <w:rStyle w:val="Hyperlink"/>
                <w:rFonts w:ascii="Times New Roman" w:hAnsi="Times New Roman"/>
                <w:b/>
                <w:bCs/>
                <w:noProof/>
                <w:sz w:val="24"/>
                <w:szCs w:val="24"/>
              </w:rPr>
              <w:t>TABLE OF CONTENTS</w:t>
            </w:r>
            <w:r w:rsidRPr="00FA473D">
              <w:rPr>
                <w:rFonts w:ascii="Times New Roman" w:hAnsi="Times New Roman"/>
                <w:noProof/>
                <w:webHidden/>
                <w:sz w:val="24"/>
                <w:szCs w:val="24"/>
              </w:rPr>
              <w:tab/>
            </w:r>
            <w:r w:rsidRPr="00FA473D">
              <w:rPr>
                <w:rFonts w:ascii="Times New Roman" w:hAnsi="Times New Roman"/>
                <w:noProof/>
                <w:webHidden/>
                <w:sz w:val="24"/>
                <w:szCs w:val="24"/>
              </w:rPr>
              <w:fldChar w:fldCharType="begin"/>
            </w:r>
            <w:r w:rsidRPr="00FA473D">
              <w:rPr>
                <w:rFonts w:ascii="Times New Roman" w:hAnsi="Times New Roman"/>
                <w:noProof/>
                <w:webHidden/>
                <w:sz w:val="24"/>
                <w:szCs w:val="24"/>
              </w:rPr>
              <w:instrText xml:space="preserve"> PAGEREF _Toc197085584 \h </w:instrText>
            </w:r>
            <w:r w:rsidRPr="00FA473D">
              <w:rPr>
                <w:rFonts w:ascii="Times New Roman" w:hAnsi="Times New Roman"/>
                <w:noProof/>
                <w:webHidden/>
                <w:sz w:val="24"/>
                <w:szCs w:val="24"/>
              </w:rPr>
            </w:r>
            <w:r w:rsidRPr="00FA473D">
              <w:rPr>
                <w:rFonts w:ascii="Times New Roman" w:hAnsi="Times New Roman"/>
                <w:noProof/>
                <w:webHidden/>
                <w:sz w:val="24"/>
                <w:szCs w:val="24"/>
              </w:rPr>
              <w:fldChar w:fldCharType="separate"/>
            </w:r>
            <w:r w:rsidRPr="00FA473D">
              <w:rPr>
                <w:rFonts w:ascii="Times New Roman" w:hAnsi="Times New Roman"/>
                <w:noProof/>
                <w:webHidden/>
                <w:sz w:val="24"/>
                <w:szCs w:val="24"/>
              </w:rPr>
              <w:t>vi</w:t>
            </w:r>
            <w:r w:rsidRPr="00FA473D">
              <w:rPr>
                <w:rFonts w:ascii="Times New Roman" w:hAnsi="Times New Roman"/>
                <w:noProof/>
                <w:webHidden/>
                <w:sz w:val="24"/>
                <w:szCs w:val="24"/>
              </w:rPr>
              <w:fldChar w:fldCharType="end"/>
            </w:r>
          </w:hyperlink>
        </w:p>
        <w:p w14:paraId="06D6CB25" w14:textId="50FEA512" w:rsidR="00FA473D" w:rsidRPr="00FA473D" w:rsidRDefault="00FA473D" w:rsidP="00FA473D">
          <w:pPr>
            <w:pStyle w:val="TOC1"/>
            <w:tabs>
              <w:tab w:val="right" w:leader="dot" w:pos="9350"/>
            </w:tabs>
            <w:spacing w:line="360" w:lineRule="auto"/>
            <w:rPr>
              <w:rFonts w:ascii="Times New Roman" w:eastAsiaTheme="minorEastAsia" w:hAnsi="Times New Roman"/>
              <w:noProof/>
              <w:kern w:val="2"/>
              <w:sz w:val="24"/>
              <w:szCs w:val="24"/>
              <w14:ligatures w14:val="standardContextual"/>
            </w:rPr>
          </w:pPr>
          <w:hyperlink w:anchor="_Toc197085585" w:history="1">
            <w:r w:rsidRPr="00FA473D">
              <w:rPr>
                <w:rStyle w:val="Hyperlink"/>
                <w:rFonts w:ascii="Times New Roman" w:hAnsi="Times New Roman"/>
                <w:b/>
                <w:bCs/>
                <w:noProof/>
                <w:sz w:val="24"/>
                <w:szCs w:val="24"/>
              </w:rPr>
              <w:t>ACRONYMS AND ABBREVIATION</w:t>
            </w:r>
            <w:r w:rsidRPr="00FA473D">
              <w:rPr>
                <w:rFonts w:ascii="Times New Roman" w:hAnsi="Times New Roman"/>
                <w:noProof/>
                <w:webHidden/>
                <w:sz w:val="24"/>
                <w:szCs w:val="24"/>
              </w:rPr>
              <w:tab/>
            </w:r>
            <w:r w:rsidRPr="00FA473D">
              <w:rPr>
                <w:rFonts w:ascii="Times New Roman" w:hAnsi="Times New Roman"/>
                <w:noProof/>
                <w:webHidden/>
                <w:sz w:val="24"/>
                <w:szCs w:val="24"/>
              </w:rPr>
              <w:fldChar w:fldCharType="begin"/>
            </w:r>
            <w:r w:rsidRPr="00FA473D">
              <w:rPr>
                <w:rFonts w:ascii="Times New Roman" w:hAnsi="Times New Roman"/>
                <w:noProof/>
                <w:webHidden/>
                <w:sz w:val="24"/>
                <w:szCs w:val="24"/>
              </w:rPr>
              <w:instrText xml:space="preserve"> PAGEREF _Toc197085585 \h </w:instrText>
            </w:r>
            <w:r w:rsidRPr="00FA473D">
              <w:rPr>
                <w:rFonts w:ascii="Times New Roman" w:hAnsi="Times New Roman"/>
                <w:noProof/>
                <w:webHidden/>
                <w:sz w:val="24"/>
                <w:szCs w:val="24"/>
              </w:rPr>
            </w:r>
            <w:r w:rsidRPr="00FA473D">
              <w:rPr>
                <w:rFonts w:ascii="Times New Roman" w:hAnsi="Times New Roman"/>
                <w:noProof/>
                <w:webHidden/>
                <w:sz w:val="24"/>
                <w:szCs w:val="24"/>
              </w:rPr>
              <w:fldChar w:fldCharType="separate"/>
            </w:r>
            <w:r w:rsidRPr="00FA473D">
              <w:rPr>
                <w:rFonts w:ascii="Times New Roman" w:hAnsi="Times New Roman"/>
                <w:noProof/>
                <w:webHidden/>
                <w:sz w:val="24"/>
                <w:szCs w:val="24"/>
              </w:rPr>
              <w:t>viii</w:t>
            </w:r>
            <w:r w:rsidRPr="00FA473D">
              <w:rPr>
                <w:rFonts w:ascii="Times New Roman" w:hAnsi="Times New Roman"/>
                <w:noProof/>
                <w:webHidden/>
                <w:sz w:val="24"/>
                <w:szCs w:val="24"/>
              </w:rPr>
              <w:fldChar w:fldCharType="end"/>
            </w:r>
          </w:hyperlink>
        </w:p>
        <w:p w14:paraId="793C0974" w14:textId="7277B367" w:rsidR="00FA473D" w:rsidRPr="00FA473D" w:rsidRDefault="00FA473D" w:rsidP="00FA473D">
          <w:pPr>
            <w:pStyle w:val="TOC1"/>
            <w:tabs>
              <w:tab w:val="right" w:leader="dot" w:pos="9350"/>
            </w:tabs>
            <w:spacing w:line="360" w:lineRule="auto"/>
            <w:rPr>
              <w:rFonts w:ascii="Times New Roman" w:eastAsiaTheme="minorEastAsia" w:hAnsi="Times New Roman"/>
              <w:noProof/>
              <w:kern w:val="2"/>
              <w:sz w:val="24"/>
              <w:szCs w:val="24"/>
              <w14:ligatures w14:val="standardContextual"/>
            </w:rPr>
          </w:pPr>
          <w:hyperlink w:anchor="_Toc197085586" w:history="1">
            <w:r w:rsidRPr="00FA473D">
              <w:rPr>
                <w:rStyle w:val="Hyperlink"/>
                <w:rFonts w:ascii="Times New Roman" w:hAnsi="Times New Roman"/>
                <w:b/>
                <w:bCs/>
                <w:noProof/>
                <w:sz w:val="24"/>
                <w:szCs w:val="24"/>
              </w:rPr>
              <w:t>KEY TO ISCED UNIT CODE</w:t>
            </w:r>
            <w:r w:rsidRPr="00FA473D">
              <w:rPr>
                <w:rFonts w:ascii="Times New Roman" w:hAnsi="Times New Roman"/>
                <w:noProof/>
                <w:webHidden/>
                <w:sz w:val="24"/>
                <w:szCs w:val="24"/>
              </w:rPr>
              <w:tab/>
            </w:r>
            <w:r w:rsidRPr="00FA473D">
              <w:rPr>
                <w:rFonts w:ascii="Times New Roman" w:hAnsi="Times New Roman"/>
                <w:noProof/>
                <w:webHidden/>
                <w:sz w:val="24"/>
                <w:szCs w:val="24"/>
              </w:rPr>
              <w:fldChar w:fldCharType="begin"/>
            </w:r>
            <w:r w:rsidRPr="00FA473D">
              <w:rPr>
                <w:rFonts w:ascii="Times New Roman" w:hAnsi="Times New Roman"/>
                <w:noProof/>
                <w:webHidden/>
                <w:sz w:val="24"/>
                <w:szCs w:val="24"/>
              </w:rPr>
              <w:instrText xml:space="preserve"> PAGEREF _Toc197085586 \h </w:instrText>
            </w:r>
            <w:r w:rsidRPr="00FA473D">
              <w:rPr>
                <w:rFonts w:ascii="Times New Roman" w:hAnsi="Times New Roman"/>
                <w:noProof/>
                <w:webHidden/>
                <w:sz w:val="24"/>
                <w:szCs w:val="24"/>
              </w:rPr>
            </w:r>
            <w:r w:rsidRPr="00FA473D">
              <w:rPr>
                <w:rFonts w:ascii="Times New Roman" w:hAnsi="Times New Roman"/>
                <w:noProof/>
                <w:webHidden/>
                <w:sz w:val="24"/>
                <w:szCs w:val="24"/>
              </w:rPr>
              <w:fldChar w:fldCharType="separate"/>
            </w:r>
            <w:r w:rsidRPr="00FA473D">
              <w:rPr>
                <w:rFonts w:ascii="Times New Roman" w:hAnsi="Times New Roman"/>
                <w:noProof/>
                <w:webHidden/>
                <w:sz w:val="24"/>
                <w:szCs w:val="24"/>
              </w:rPr>
              <w:t>x</w:t>
            </w:r>
            <w:r w:rsidRPr="00FA473D">
              <w:rPr>
                <w:rFonts w:ascii="Times New Roman" w:hAnsi="Times New Roman"/>
                <w:noProof/>
                <w:webHidden/>
                <w:sz w:val="24"/>
                <w:szCs w:val="24"/>
              </w:rPr>
              <w:fldChar w:fldCharType="end"/>
            </w:r>
          </w:hyperlink>
        </w:p>
        <w:p w14:paraId="0F439E21" w14:textId="0CF7F766" w:rsidR="00FA473D" w:rsidRPr="00FA473D" w:rsidRDefault="00FA473D" w:rsidP="00FA473D">
          <w:pPr>
            <w:pStyle w:val="TOC1"/>
            <w:tabs>
              <w:tab w:val="right" w:leader="dot" w:pos="9350"/>
            </w:tabs>
            <w:spacing w:line="360" w:lineRule="auto"/>
            <w:rPr>
              <w:rFonts w:ascii="Times New Roman" w:eastAsiaTheme="minorEastAsia" w:hAnsi="Times New Roman"/>
              <w:noProof/>
              <w:kern w:val="2"/>
              <w:sz w:val="24"/>
              <w:szCs w:val="24"/>
              <w14:ligatures w14:val="standardContextual"/>
            </w:rPr>
          </w:pPr>
          <w:hyperlink w:anchor="_Toc197085587" w:history="1">
            <w:r w:rsidRPr="00FA473D">
              <w:rPr>
                <w:rStyle w:val="Hyperlink"/>
                <w:rFonts w:ascii="Times New Roman" w:hAnsi="Times New Roman"/>
                <w:b/>
                <w:bCs/>
                <w:noProof/>
                <w:sz w:val="24"/>
                <w:szCs w:val="24"/>
              </w:rPr>
              <w:t>COURSE OVERVIEW</w:t>
            </w:r>
            <w:r w:rsidRPr="00FA473D">
              <w:rPr>
                <w:rFonts w:ascii="Times New Roman" w:hAnsi="Times New Roman"/>
                <w:noProof/>
                <w:webHidden/>
                <w:sz w:val="24"/>
                <w:szCs w:val="24"/>
              </w:rPr>
              <w:tab/>
            </w:r>
            <w:r w:rsidRPr="00FA473D">
              <w:rPr>
                <w:rFonts w:ascii="Times New Roman" w:hAnsi="Times New Roman"/>
                <w:noProof/>
                <w:webHidden/>
                <w:sz w:val="24"/>
                <w:szCs w:val="24"/>
              </w:rPr>
              <w:fldChar w:fldCharType="begin"/>
            </w:r>
            <w:r w:rsidRPr="00FA473D">
              <w:rPr>
                <w:rFonts w:ascii="Times New Roman" w:hAnsi="Times New Roman"/>
                <w:noProof/>
                <w:webHidden/>
                <w:sz w:val="24"/>
                <w:szCs w:val="24"/>
              </w:rPr>
              <w:instrText xml:space="preserve"> PAGEREF _Toc197085587 \h </w:instrText>
            </w:r>
            <w:r w:rsidRPr="00FA473D">
              <w:rPr>
                <w:rFonts w:ascii="Times New Roman" w:hAnsi="Times New Roman"/>
                <w:noProof/>
                <w:webHidden/>
                <w:sz w:val="24"/>
                <w:szCs w:val="24"/>
              </w:rPr>
            </w:r>
            <w:r w:rsidRPr="00FA473D">
              <w:rPr>
                <w:rFonts w:ascii="Times New Roman" w:hAnsi="Times New Roman"/>
                <w:noProof/>
                <w:webHidden/>
                <w:sz w:val="24"/>
                <w:szCs w:val="24"/>
              </w:rPr>
              <w:fldChar w:fldCharType="separate"/>
            </w:r>
            <w:r w:rsidRPr="00FA473D">
              <w:rPr>
                <w:rFonts w:ascii="Times New Roman" w:hAnsi="Times New Roman"/>
                <w:noProof/>
                <w:webHidden/>
                <w:sz w:val="24"/>
                <w:szCs w:val="24"/>
              </w:rPr>
              <w:t>xi</w:t>
            </w:r>
            <w:r w:rsidRPr="00FA473D">
              <w:rPr>
                <w:rFonts w:ascii="Times New Roman" w:hAnsi="Times New Roman"/>
                <w:noProof/>
                <w:webHidden/>
                <w:sz w:val="24"/>
                <w:szCs w:val="24"/>
              </w:rPr>
              <w:fldChar w:fldCharType="end"/>
            </w:r>
          </w:hyperlink>
        </w:p>
        <w:p w14:paraId="30161C8D" w14:textId="75D64B19" w:rsidR="00FA473D" w:rsidRPr="00FA473D" w:rsidRDefault="00FA473D" w:rsidP="00FA473D">
          <w:pPr>
            <w:pStyle w:val="TOC1"/>
            <w:tabs>
              <w:tab w:val="right" w:leader="dot" w:pos="9350"/>
            </w:tabs>
            <w:spacing w:line="360" w:lineRule="auto"/>
            <w:rPr>
              <w:rFonts w:ascii="Times New Roman" w:eastAsiaTheme="minorEastAsia" w:hAnsi="Times New Roman"/>
              <w:noProof/>
              <w:kern w:val="2"/>
              <w:sz w:val="24"/>
              <w:szCs w:val="24"/>
              <w14:ligatures w14:val="standardContextual"/>
            </w:rPr>
          </w:pPr>
          <w:hyperlink w:anchor="_Toc197085588" w:history="1">
            <w:r w:rsidRPr="00FA473D">
              <w:rPr>
                <w:rStyle w:val="Hyperlink"/>
                <w:rFonts w:ascii="Times New Roman" w:hAnsi="Times New Roman"/>
                <w:b/>
                <w:bCs/>
                <w:noProof/>
                <w:sz w:val="24"/>
                <w:szCs w:val="24"/>
                <w:lang w:val="en-GB"/>
              </w:rPr>
              <w:t>MODULE 1</w:t>
            </w:r>
            <w:r w:rsidRPr="00FA473D">
              <w:rPr>
                <w:rFonts w:ascii="Times New Roman" w:hAnsi="Times New Roman"/>
                <w:noProof/>
                <w:webHidden/>
                <w:sz w:val="24"/>
                <w:szCs w:val="24"/>
              </w:rPr>
              <w:tab/>
            </w:r>
            <w:r w:rsidRPr="00FA473D">
              <w:rPr>
                <w:rFonts w:ascii="Times New Roman" w:hAnsi="Times New Roman"/>
                <w:noProof/>
                <w:webHidden/>
                <w:sz w:val="24"/>
                <w:szCs w:val="24"/>
              </w:rPr>
              <w:fldChar w:fldCharType="begin"/>
            </w:r>
            <w:r w:rsidRPr="00FA473D">
              <w:rPr>
                <w:rFonts w:ascii="Times New Roman" w:hAnsi="Times New Roman"/>
                <w:noProof/>
                <w:webHidden/>
                <w:sz w:val="24"/>
                <w:szCs w:val="24"/>
              </w:rPr>
              <w:instrText xml:space="preserve"> PAGEREF _Toc197085588 \h </w:instrText>
            </w:r>
            <w:r w:rsidRPr="00FA473D">
              <w:rPr>
                <w:rFonts w:ascii="Times New Roman" w:hAnsi="Times New Roman"/>
                <w:noProof/>
                <w:webHidden/>
                <w:sz w:val="24"/>
                <w:szCs w:val="24"/>
              </w:rPr>
            </w:r>
            <w:r w:rsidRPr="00FA473D">
              <w:rPr>
                <w:rFonts w:ascii="Times New Roman" w:hAnsi="Times New Roman"/>
                <w:noProof/>
                <w:webHidden/>
                <w:sz w:val="24"/>
                <w:szCs w:val="24"/>
              </w:rPr>
              <w:fldChar w:fldCharType="separate"/>
            </w:r>
            <w:r w:rsidRPr="00FA473D">
              <w:rPr>
                <w:rFonts w:ascii="Times New Roman" w:hAnsi="Times New Roman"/>
                <w:noProof/>
                <w:webHidden/>
                <w:sz w:val="24"/>
                <w:szCs w:val="24"/>
              </w:rPr>
              <w:t>16</w:t>
            </w:r>
            <w:r w:rsidRPr="00FA473D">
              <w:rPr>
                <w:rFonts w:ascii="Times New Roman" w:hAnsi="Times New Roman"/>
                <w:noProof/>
                <w:webHidden/>
                <w:sz w:val="24"/>
                <w:szCs w:val="24"/>
              </w:rPr>
              <w:fldChar w:fldCharType="end"/>
            </w:r>
          </w:hyperlink>
        </w:p>
        <w:p w14:paraId="5B52086A" w14:textId="04B99A57" w:rsidR="00FA473D" w:rsidRPr="00FA473D" w:rsidRDefault="00FA473D" w:rsidP="00FA473D">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7085589" w:history="1">
            <w:r w:rsidRPr="00FA473D">
              <w:rPr>
                <w:rStyle w:val="Hyperlink"/>
                <w:rFonts w:ascii="Times New Roman" w:hAnsi="Times New Roman"/>
                <w:noProof/>
                <w:sz w:val="24"/>
                <w:szCs w:val="24"/>
              </w:rPr>
              <w:t>ELECTRICAL INSTALLATION</w:t>
            </w:r>
            <w:r w:rsidRPr="00FA473D">
              <w:rPr>
                <w:rFonts w:ascii="Times New Roman" w:hAnsi="Times New Roman"/>
                <w:noProof/>
                <w:webHidden/>
                <w:sz w:val="24"/>
                <w:szCs w:val="24"/>
              </w:rPr>
              <w:tab/>
            </w:r>
            <w:r w:rsidRPr="00FA473D">
              <w:rPr>
                <w:rFonts w:ascii="Times New Roman" w:hAnsi="Times New Roman"/>
                <w:noProof/>
                <w:webHidden/>
                <w:sz w:val="24"/>
                <w:szCs w:val="24"/>
              </w:rPr>
              <w:fldChar w:fldCharType="begin"/>
            </w:r>
            <w:r w:rsidRPr="00FA473D">
              <w:rPr>
                <w:rFonts w:ascii="Times New Roman" w:hAnsi="Times New Roman"/>
                <w:noProof/>
                <w:webHidden/>
                <w:sz w:val="24"/>
                <w:szCs w:val="24"/>
              </w:rPr>
              <w:instrText xml:space="preserve"> PAGEREF _Toc197085589 \h </w:instrText>
            </w:r>
            <w:r w:rsidRPr="00FA473D">
              <w:rPr>
                <w:rFonts w:ascii="Times New Roman" w:hAnsi="Times New Roman"/>
                <w:noProof/>
                <w:webHidden/>
                <w:sz w:val="24"/>
                <w:szCs w:val="24"/>
              </w:rPr>
            </w:r>
            <w:r w:rsidRPr="00FA473D">
              <w:rPr>
                <w:rFonts w:ascii="Times New Roman" w:hAnsi="Times New Roman"/>
                <w:noProof/>
                <w:webHidden/>
                <w:sz w:val="24"/>
                <w:szCs w:val="24"/>
              </w:rPr>
              <w:fldChar w:fldCharType="separate"/>
            </w:r>
            <w:r w:rsidRPr="00FA473D">
              <w:rPr>
                <w:rFonts w:ascii="Times New Roman" w:hAnsi="Times New Roman"/>
                <w:noProof/>
                <w:webHidden/>
                <w:sz w:val="24"/>
                <w:szCs w:val="24"/>
              </w:rPr>
              <w:t>17</w:t>
            </w:r>
            <w:r w:rsidRPr="00FA473D">
              <w:rPr>
                <w:rFonts w:ascii="Times New Roman" w:hAnsi="Times New Roman"/>
                <w:noProof/>
                <w:webHidden/>
                <w:sz w:val="24"/>
                <w:szCs w:val="24"/>
              </w:rPr>
              <w:fldChar w:fldCharType="end"/>
            </w:r>
          </w:hyperlink>
        </w:p>
        <w:p w14:paraId="7519B760" w14:textId="432D2602" w:rsidR="00FA473D" w:rsidRPr="00FA473D" w:rsidRDefault="00FA473D" w:rsidP="00FA473D">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7085590" w:history="1">
            <w:r w:rsidRPr="00FA473D">
              <w:rPr>
                <w:rStyle w:val="Hyperlink"/>
                <w:rFonts w:ascii="Times New Roman" w:hAnsi="Times New Roman"/>
                <w:noProof/>
                <w:sz w:val="24"/>
                <w:szCs w:val="24"/>
              </w:rPr>
              <w:t>INSTRUMENTATION AND CONTROL SYSTEM COMPONENTS INSTALLATION</w:t>
            </w:r>
            <w:r w:rsidRPr="00FA473D">
              <w:rPr>
                <w:rFonts w:ascii="Times New Roman" w:hAnsi="Times New Roman"/>
                <w:noProof/>
                <w:webHidden/>
                <w:sz w:val="24"/>
                <w:szCs w:val="24"/>
              </w:rPr>
              <w:tab/>
            </w:r>
            <w:r w:rsidRPr="00FA473D">
              <w:rPr>
                <w:rFonts w:ascii="Times New Roman" w:hAnsi="Times New Roman"/>
                <w:noProof/>
                <w:webHidden/>
                <w:sz w:val="24"/>
                <w:szCs w:val="24"/>
              </w:rPr>
              <w:fldChar w:fldCharType="begin"/>
            </w:r>
            <w:r w:rsidRPr="00FA473D">
              <w:rPr>
                <w:rFonts w:ascii="Times New Roman" w:hAnsi="Times New Roman"/>
                <w:noProof/>
                <w:webHidden/>
                <w:sz w:val="24"/>
                <w:szCs w:val="24"/>
              </w:rPr>
              <w:instrText xml:space="preserve"> PAGEREF _Toc197085590 \h </w:instrText>
            </w:r>
            <w:r w:rsidRPr="00FA473D">
              <w:rPr>
                <w:rFonts w:ascii="Times New Roman" w:hAnsi="Times New Roman"/>
                <w:noProof/>
                <w:webHidden/>
                <w:sz w:val="24"/>
                <w:szCs w:val="24"/>
              </w:rPr>
            </w:r>
            <w:r w:rsidRPr="00FA473D">
              <w:rPr>
                <w:rFonts w:ascii="Times New Roman" w:hAnsi="Times New Roman"/>
                <w:noProof/>
                <w:webHidden/>
                <w:sz w:val="24"/>
                <w:szCs w:val="24"/>
              </w:rPr>
              <w:fldChar w:fldCharType="separate"/>
            </w:r>
            <w:r w:rsidRPr="00FA473D">
              <w:rPr>
                <w:rFonts w:ascii="Times New Roman" w:hAnsi="Times New Roman"/>
                <w:noProof/>
                <w:webHidden/>
                <w:sz w:val="24"/>
                <w:szCs w:val="24"/>
              </w:rPr>
              <w:t>26</w:t>
            </w:r>
            <w:r w:rsidRPr="00FA473D">
              <w:rPr>
                <w:rFonts w:ascii="Times New Roman" w:hAnsi="Times New Roman"/>
                <w:noProof/>
                <w:webHidden/>
                <w:sz w:val="24"/>
                <w:szCs w:val="24"/>
              </w:rPr>
              <w:fldChar w:fldCharType="end"/>
            </w:r>
          </w:hyperlink>
        </w:p>
        <w:p w14:paraId="769CDB27" w14:textId="60E8FDF5" w:rsidR="00FA473D" w:rsidRPr="00FA473D" w:rsidRDefault="00FA473D" w:rsidP="00FA473D">
          <w:pPr>
            <w:pStyle w:val="TOC1"/>
            <w:tabs>
              <w:tab w:val="right" w:leader="dot" w:pos="9350"/>
            </w:tabs>
            <w:spacing w:line="360" w:lineRule="auto"/>
            <w:rPr>
              <w:rFonts w:ascii="Times New Roman" w:eastAsiaTheme="minorEastAsia" w:hAnsi="Times New Roman"/>
              <w:noProof/>
              <w:kern w:val="2"/>
              <w:sz w:val="24"/>
              <w:szCs w:val="24"/>
              <w14:ligatures w14:val="standardContextual"/>
            </w:rPr>
          </w:pPr>
          <w:hyperlink w:anchor="_Toc197085591" w:history="1">
            <w:r w:rsidRPr="00FA473D">
              <w:rPr>
                <w:rStyle w:val="Hyperlink"/>
                <w:rFonts w:ascii="Times New Roman" w:hAnsi="Times New Roman"/>
                <w:noProof/>
                <w:sz w:val="24"/>
                <w:szCs w:val="24"/>
              </w:rPr>
              <w:t>MODULE 2</w:t>
            </w:r>
            <w:r w:rsidRPr="00FA473D">
              <w:rPr>
                <w:rFonts w:ascii="Times New Roman" w:hAnsi="Times New Roman"/>
                <w:noProof/>
                <w:webHidden/>
                <w:sz w:val="24"/>
                <w:szCs w:val="24"/>
              </w:rPr>
              <w:tab/>
            </w:r>
            <w:r w:rsidRPr="00FA473D">
              <w:rPr>
                <w:rFonts w:ascii="Times New Roman" w:hAnsi="Times New Roman"/>
                <w:noProof/>
                <w:webHidden/>
                <w:sz w:val="24"/>
                <w:szCs w:val="24"/>
              </w:rPr>
              <w:fldChar w:fldCharType="begin"/>
            </w:r>
            <w:r w:rsidRPr="00FA473D">
              <w:rPr>
                <w:rFonts w:ascii="Times New Roman" w:hAnsi="Times New Roman"/>
                <w:noProof/>
                <w:webHidden/>
                <w:sz w:val="24"/>
                <w:szCs w:val="24"/>
              </w:rPr>
              <w:instrText xml:space="preserve"> PAGEREF _Toc197085591 \h </w:instrText>
            </w:r>
            <w:r w:rsidRPr="00FA473D">
              <w:rPr>
                <w:rFonts w:ascii="Times New Roman" w:hAnsi="Times New Roman"/>
                <w:noProof/>
                <w:webHidden/>
                <w:sz w:val="24"/>
                <w:szCs w:val="24"/>
              </w:rPr>
            </w:r>
            <w:r w:rsidRPr="00FA473D">
              <w:rPr>
                <w:rFonts w:ascii="Times New Roman" w:hAnsi="Times New Roman"/>
                <w:noProof/>
                <w:webHidden/>
                <w:sz w:val="24"/>
                <w:szCs w:val="24"/>
              </w:rPr>
              <w:fldChar w:fldCharType="separate"/>
            </w:r>
            <w:r w:rsidRPr="00FA473D">
              <w:rPr>
                <w:rFonts w:ascii="Times New Roman" w:hAnsi="Times New Roman"/>
                <w:noProof/>
                <w:webHidden/>
                <w:sz w:val="24"/>
                <w:szCs w:val="24"/>
              </w:rPr>
              <w:t>34</w:t>
            </w:r>
            <w:r w:rsidRPr="00FA473D">
              <w:rPr>
                <w:rFonts w:ascii="Times New Roman" w:hAnsi="Times New Roman"/>
                <w:noProof/>
                <w:webHidden/>
                <w:sz w:val="24"/>
                <w:szCs w:val="24"/>
              </w:rPr>
              <w:fldChar w:fldCharType="end"/>
            </w:r>
          </w:hyperlink>
        </w:p>
        <w:p w14:paraId="7A905BFA" w14:textId="290E699A" w:rsidR="00FA473D" w:rsidRPr="00FA473D" w:rsidRDefault="00FA473D" w:rsidP="00FA473D">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7085592" w:history="1">
            <w:r w:rsidRPr="00FA473D">
              <w:rPr>
                <w:rStyle w:val="Hyperlink"/>
                <w:rFonts w:ascii="Times New Roman" w:hAnsi="Times New Roman"/>
                <w:noProof/>
                <w:sz w:val="24"/>
                <w:szCs w:val="24"/>
              </w:rPr>
              <w:t>INSTRUMENTATION AND CONTROL SYSTEM OPERATIONS</w:t>
            </w:r>
            <w:r w:rsidRPr="00FA473D">
              <w:rPr>
                <w:rFonts w:ascii="Times New Roman" w:hAnsi="Times New Roman"/>
                <w:noProof/>
                <w:webHidden/>
                <w:sz w:val="24"/>
                <w:szCs w:val="24"/>
              </w:rPr>
              <w:tab/>
            </w:r>
            <w:r w:rsidRPr="00FA473D">
              <w:rPr>
                <w:rFonts w:ascii="Times New Roman" w:hAnsi="Times New Roman"/>
                <w:noProof/>
                <w:webHidden/>
                <w:sz w:val="24"/>
                <w:szCs w:val="24"/>
              </w:rPr>
              <w:fldChar w:fldCharType="begin"/>
            </w:r>
            <w:r w:rsidRPr="00FA473D">
              <w:rPr>
                <w:rFonts w:ascii="Times New Roman" w:hAnsi="Times New Roman"/>
                <w:noProof/>
                <w:webHidden/>
                <w:sz w:val="24"/>
                <w:szCs w:val="24"/>
              </w:rPr>
              <w:instrText xml:space="preserve"> PAGEREF _Toc197085592 \h </w:instrText>
            </w:r>
            <w:r w:rsidRPr="00FA473D">
              <w:rPr>
                <w:rFonts w:ascii="Times New Roman" w:hAnsi="Times New Roman"/>
                <w:noProof/>
                <w:webHidden/>
                <w:sz w:val="24"/>
                <w:szCs w:val="24"/>
              </w:rPr>
            </w:r>
            <w:r w:rsidRPr="00FA473D">
              <w:rPr>
                <w:rFonts w:ascii="Times New Roman" w:hAnsi="Times New Roman"/>
                <w:noProof/>
                <w:webHidden/>
                <w:sz w:val="24"/>
                <w:szCs w:val="24"/>
              </w:rPr>
              <w:fldChar w:fldCharType="separate"/>
            </w:r>
            <w:r w:rsidRPr="00FA473D">
              <w:rPr>
                <w:rFonts w:ascii="Times New Roman" w:hAnsi="Times New Roman"/>
                <w:noProof/>
                <w:webHidden/>
                <w:sz w:val="24"/>
                <w:szCs w:val="24"/>
              </w:rPr>
              <w:t>35</w:t>
            </w:r>
            <w:r w:rsidRPr="00FA473D">
              <w:rPr>
                <w:rFonts w:ascii="Times New Roman" w:hAnsi="Times New Roman"/>
                <w:noProof/>
                <w:webHidden/>
                <w:sz w:val="24"/>
                <w:szCs w:val="24"/>
              </w:rPr>
              <w:fldChar w:fldCharType="end"/>
            </w:r>
          </w:hyperlink>
        </w:p>
        <w:p w14:paraId="0F258CEB" w14:textId="00A2A744" w:rsidR="00FA473D" w:rsidRPr="00FA473D" w:rsidRDefault="00FA473D" w:rsidP="00FA473D">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7085593" w:history="1">
            <w:r w:rsidRPr="00FA473D">
              <w:rPr>
                <w:rStyle w:val="Hyperlink"/>
                <w:rFonts w:ascii="Times New Roman" w:hAnsi="Times New Roman"/>
                <w:noProof/>
                <w:sz w:val="24"/>
                <w:szCs w:val="24"/>
              </w:rPr>
              <w:t>INSTRUMENTATION AND CONTROL SYSTEMS MAINTENANCE</w:t>
            </w:r>
            <w:r w:rsidRPr="00FA473D">
              <w:rPr>
                <w:rFonts w:ascii="Times New Roman" w:hAnsi="Times New Roman"/>
                <w:noProof/>
                <w:webHidden/>
                <w:sz w:val="24"/>
                <w:szCs w:val="24"/>
              </w:rPr>
              <w:tab/>
            </w:r>
            <w:r w:rsidRPr="00FA473D">
              <w:rPr>
                <w:rFonts w:ascii="Times New Roman" w:hAnsi="Times New Roman"/>
                <w:noProof/>
                <w:webHidden/>
                <w:sz w:val="24"/>
                <w:szCs w:val="24"/>
              </w:rPr>
              <w:fldChar w:fldCharType="begin"/>
            </w:r>
            <w:r w:rsidRPr="00FA473D">
              <w:rPr>
                <w:rFonts w:ascii="Times New Roman" w:hAnsi="Times New Roman"/>
                <w:noProof/>
                <w:webHidden/>
                <w:sz w:val="24"/>
                <w:szCs w:val="24"/>
              </w:rPr>
              <w:instrText xml:space="preserve"> PAGEREF _Toc197085593 \h </w:instrText>
            </w:r>
            <w:r w:rsidRPr="00FA473D">
              <w:rPr>
                <w:rFonts w:ascii="Times New Roman" w:hAnsi="Times New Roman"/>
                <w:noProof/>
                <w:webHidden/>
                <w:sz w:val="24"/>
                <w:szCs w:val="24"/>
              </w:rPr>
            </w:r>
            <w:r w:rsidRPr="00FA473D">
              <w:rPr>
                <w:rFonts w:ascii="Times New Roman" w:hAnsi="Times New Roman"/>
                <w:noProof/>
                <w:webHidden/>
                <w:sz w:val="24"/>
                <w:szCs w:val="24"/>
              </w:rPr>
              <w:fldChar w:fldCharType="separate"/>
            </w:r>
            <w:r w:rsidRPr="00FA473D">
              <w:rPr>
                <w:rFonts w:ascii="Times New Roman" w:hAnsi="Times New Roman"/>
                <w:noProof/>
                <w:webHidden/>
                <w:sz w:val="24"/>
                <w:szCs w:val="24"/>
              </w:rPr>
              <w:t>41</w:t>
            </w:r>
            <w:r w:rsidRPr="00FA473D">
              <w:rPr>
                <w:rFonts w:ascii="Times New Roman" w:hAnsi="Times New Roman"/>
                <w:noProof/>
                <w:webHidden/>
                <w:sz w:val="24"/>
                <w:szCs w:val="24"/>
              </w:rPr>
              <w:fldChar w:fldCharType="end"/>
            </w:r>
          </w:hyperlink>
        </w:p>
        <w:p w14:paraId="2E9BDA08" w14:textId="2ECD5218" w:rsidR="00FA473D" w:rsidRPr="00FA473D" w:rsidRDefault="00FA473D" w:rsidP="00FA473D">
          <w:pPr>
            <w:pStyle w:val="TOC1"/>
            <w:tabs>
              <w:tab w:val="right" w:leader="dot" w:pos="9350"/>
            </w:tabs>
            <w:spacing w:line="360" w:lineRule="auto"/>
            <w:rPr>
              <w:rFonts w:ascii="Times New Roman" w:eastAsiaTheme="minorEastAsia" w:hAnsi="Times New Roman"/>
              <w:noProof/>
              <w:kern w:val="2"/>
              <w:sz w:val="24"/>
              <w:szCs w:val="24"/>
              <w14:ligatures w14:val="standardContextual"/>
            </w:rPr>
          </w:pPr>
          <w:hyperlink w:anchor="_Toc197085594" w:history="1">
            <w:r w:rsidRPr="00FA473D">
              <w:rPr>
                <w:rStyle w:val="Hyperlink"/>
                <w:rFonts w:ascii="Times New Roman" w:hAnsi="Times New Roman"/>
                <w:b/>
                <w:bCs/>
                <w:noProof/>
                <w:sz w:val="24"/>
                <w:szCs w:val="24"/>
                <w:lang w:val="en-GB"/>
              </w:rPr>
              <w:t>MODULE 3</w:t>
            </w:r>
            <w:r w:rsidRPr="00FA473D">
              <w:rPr>
                <w:rFonts w:ascii="Times New Roman" w:hAnsi="Times New Roman"/>
                <w:noProof/>
                <w:webHidden/>
                <w:sz w:val="24"/>
                <w:szCs w:val="24"/>
              </w:rPr>
              <w:tab/>
            </w:r>
            <w:r w:rsidRPr="00FA473D">
              <w:rPr>
                <w:rFonts w:ascii="Times New Roman" w:hAnsi="Times New Roman"/>
                <w:noProof/>
                <w:webHidden/>
                <w:sz w:val="24"/>
                <w:szCs w:val="24"/>
              </w:rPr>
              <w:fldChar w:fldCharType="begin"/>
            </w:r>
            <w:r w:rsidRPr="00FA473D">
              <w:rPr>
                <w:rFonts w:ascii="Times New Roman" w:hAnsi="Times New Roman"/>
                <w:noProof/>
                <w:webHidden/>
                <w:sz w:val="24"/>
                <w:szCs w:val="24"/>
              </w:rPr>
              <w:instrText xml:space="preserve"> PAGEREF _Toc197085594 \h </w:instrText>
            </w:r>
            <w:r w:rsidRPr="00FA473D">
              <w:rPr>
                <w:rFonts w:ascii="Times New Roman" w:hAnsi="Times New Roman"/>
                <w:noProof/>
                <w:webHidden/>
                <w:sz w:val="24"/>
                <w:szCs w:val="24"/>
              </w:rPr>
            </w:r>
            <w:r w:rsidRPr="00FA473D">
              <w:rPr>
                <w:rFonts w:ascii="Times New Roman" w:hAnsi="Times New Roman"/>
                <w:noProof/>
                <w:webHidden/>
                <w:sz w:val="24"/>
                <w:szCs w:val="24"/>
              </w:rPr>
              <w:fldChar w:fldCharType="separate"/>
            </w:r>
            <w:r w:rsidRPr="00FA473D">
              <w:rPr>
                <w:rFonts w:ascii="Times New Roman" w:hAnsi="Times New Roman"/>
                <w:noProof/>
                <w:webHidden/>
                <w:sz w:val="24"/>
                <w:szCs w:val="24"/>
              </w:rPr>
              <w:t>50</w:t>
            </w:r>
            <w:r w:rsidRPr="00FA473D">
              <w:rPr>
                <w:rFonts w:ascii="Times New Roman" w:hAnsi="Times New Roman"/>
                <w:noProof/>
                <w:webHidden/>
                <w:sz w:val="24"/>
                <w:szCs w:val="24"/>
              </w:rPr>
              <w:fldChar w:fldCharType="end"/>
            </w:r>
          </w:hyperlink>
        </w:p>
        <w:p w14:paraId="2C082366" w14:textId="7071EC37" w:rsidR="00FA473D" w:rsidRPr="00FA473D" w:rsidRDefault="00FA473D" w:rsidP="00FA473D">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7085595" w:history="1">
            <w:r w:rsidRPr="00FA473D">
              <w:rPr>
                <w:rStyle w:val="Hyperlink"/>
                <w:rFonts w:ascii="Times New Roman" w:hAnsi="Times New Roman"/>
                <w:noProof/>
                <w:sz w:val="24"/>
                <w:szCs w:val="24"/>
              </w:rPr>
              <w:t>DIGITAL LITERACY</w:t>
            </w:r>
            <w:r w:rsidRPr="00FA473D">
              <w:rPr>
                <w:rFonts w:ascii="Times New Roman" w:hAnsi="Times New Roman"/>
                <w:noProof/>
                <w:webHidden/>
                <w:sz w:val="24"/>
                <w:szCs w:val="24"/>
              </w:rPr>
              <w:tab/>
            </w:r>
            <w:r w:rsidRPr="00FA473D">
              <w:rPr>
                <w:rFonts w:ascii="Times New Roman" w:hAnsi="Times New Roman"/>
                <w:noProof/>
                <w:webHidden/>
                <w:sz w:val="24"/>
                <w:szCs w:val="24"/>
              </w:rPr>
              <w:fldChar w:fldCharType="begin"/>
            </w:r>
            <w:r w:rsidRPr="00FA473D">
              <w:rPr>
                <w:rFonts w:ascii="Times New Roman" w:hAnsi="Times New Roman"/>
                <w:noProof/>
                <w:webHidden/>
                <w:sz w:val="24"/>
                <w:szCs w:val="24"/>
              </w:rPr>
              <w:instrText xml:space="preserve"> PAGEREF _Toc197085595 \h </w:instrText>
            </w:r>
            <w:r w:rsidRPr="00FA473D">
              <w:rPr>
                <w:rFonts w:ascii="Times New Roman" w:hAnsi="Times New Roman"/>
                <w:noProof/>
                <w:webHidden/>
                <w:sz w:val="24"/>
                <w:szCs w:val="24"/>
              </w:rPr>
            </w:r>
            <w:r w:rsidRPr="00FA473D">
              <w:rPr>
                <w:rFonts w:ascii="Times New Roman" w:hAnsi="Times New Roman"/>
                <w:noProof/>
                <w:webHidden/>
                <w:sz w:val="24"/>
                <w:szCs w:val="24"/>
              </w:rPr>
              <w:fldChar w:fldCharType="separate"/>
            </w:r>
            <w:r w:rsidRPr="00FA473D">
              <w:rPr>
                <w:rFonts w:ascii="Times New Roman" w:hAnsi="Times New Roman"/>
                <w:noProof/>
                <w:webHidden/>
                <w:sz w:val="24"/>
                <w:szCs w:val="24"/>
              </w:rPr>
              <w:t>51</w:t>
            </w:r>
            <w:r w:rsidRPr="00FA473D">
              <w:rPr>
                <w:rFonts w:ascii="Times New Roman" w:hAnsi="Times New Roman"/>
                <w:noProof/>
                <w:webHidden/>
                <w:sz w:val="24"/>
                <w:szCs w:val="24"/>
              </w:rPr>
              <w:fldChar w:fldCharType="end"/>
            </w:r>
          </w:hyperlink>
        </w:p>
        <w:p w14:paraId="4F42C643" w14:textId="64BF09FD" w:rsidR="00FA473D" w:rsidRPr="00FA473D" w:rsidRDefault="00FA473D" w:rsidP="00FA473D">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7085596" w:history="1">
            <w:r w:rsidRPr="00FA473D">
              <w:rPr>
                <w:rStyle w:val="Hyperlink"/>
                <w:rFonts w:ascii="Times New Roman" w:hAnsi="Times New Roman"/>
                <w:noProof/>
                <w:sz w:val="24"/>
                <w:szCs w:val="24"/>
              </w:rPr>
              <w:t>ENGINEERING DRAWINGS</w:t>
            </w:r>
            <w:r w:rsidRPr="00FA473D">
              <w:rPr>
                <w:rFonts w:ascii="Times New Roman" w:hAnsi="Times New Roman"/>
                <w:noProof/>
                <w:webHidden/>
                <w:sz w:val="24"/>
                <w:szCs w:val="24"/>
              </w:rPr>
              <w:tab/>
            </w:r>
            <w:r w:rsidRPr="00FA473D">
              <w:rPr>
                <w:rFonts w:ascii="Times New Roman" w:hAnsi="Times New Roman"/>
                <w:noProof/>
                <w:webHidden/>
                <w:sz w:val="24"/>
                <w:szCs w:val="24"/>
              </w:rPr>
              <w:fldChar w:fldCharType="begin"/>
            </w:r>
            <w:r w:rsidRPr="00FA473D">
              <w:rPr>
                <w:rFonts w:ascii="Times New Roman" w:hAnsi="Times New Roman"/>
                <w:noProof/>
                <w:webHidden/>
                <w:sz w:val="24"/>
                <w:szCs w:val="24"/>
              </w:rPr>
              <w:instrText xml:space="preserve"> PAGEREF _Toc197085596 \h </w:instrText>
            </w:r>
            <w:r w:rsidRPr="00FA473D">
              <w:rPr>
                <w:rFonts w:ascii="Times New Roman" w:hAnsi="Times New Roman"/>
                <w:noProof/>
                <w:webHidden/>
                <w:sz w:val="24"/>
                <w:szCs w:val="24"/>
              </w:rPr>
            </w:r>
            <w:r w:rsidRPr="00FA473D">
              <w:rPr>
                <w:rFonts w:ascii="Times New Roman" w:hAnsi="Times New Roman"/>
                <w:noProof/>
                <w:webHidden/>
                <w:sz w:val="24"/>
                <w:szCs w:val="24"/>
              </w:rPr>
              <w:fldChar w:fldCharType="separate"/>
            </w:r>
            <w:r w:rsidRPr="00FA473D">
              <w:rPr>
                <w:rFonts w:ascii="Times New Roman" w:hAnsi="Times New Roman"/>
                <w:noProof/>
                <w:webHidden/>
                <w:sz w:val="24"/>
                <w:szCs w:val="24"/>
              </w:rPr>
              <w:t>65</w:t>
            </w:r>
            <w:r w:rsidRPr="00FA473D">
              <w:rPr>
                <w:rFonts w:ascii="Times New Roman" w:hAnsi="Times New Roman"/>
                <w:noProof/>
                <w:webHidden/>
                <w:sz w:val="24"/>
                <w:szCs w:val="24"/>
              </w:rPr>
              <w:fldChar w:fldCharType="end"/>
            </w:r>
          </w:hyperlink>
        </w:p>
        <w:p w14:paraId="4FBCD9BF" w14:textId="1C897F54" w:rsidR="00FA473D" w:rsidRPr="00FA473D" w:rsidRDefault="00FA473D" w:rsidP="00FA473D">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7085597" w:history="1">
            <w:r w:rsidRPr="00FA473D">
              <w:rPr>
                <w:rStyle w:val="Hyperlink"/>
                <w:rFonts w:ascii="Times New Roman" w:hAnsi="Times New Roman"/>
                <w:noProof/>
                <w:sz w:val="24"/>
                <w:szCs w:val="24"/>
              </w:rPr>
              <w:t>ELECTRONICS CIRCUIT FABRICATION</w:t>
            </w:r>
            <w:r w:rsidRPr="00FA473D">
              <w:rPr>
                <w:rFonts w:ascii="Times New Roman" w:hAnsi="Times New Roman"/>
                <w:noProof/>
                <w:webHidden/>
                <w:sz w:val="24"/>
                <w:szCs w:val="24"/>
              </w:rPr>
              <w:tab/>
            </w:r>
            <w:r w:rsidRPr="00FA473D">
              <w:rPr>
                <w:rFonts w:ascii="Times New Roman" w:hAnsi="Times New Roman"/>
                <w:noProof/>
                <w:webHidden/>
                <w:sz w:val="24"/>
                <w:szCs w:val="24"/>
              </w:rPr>
              <w:fldChar w:fldCharType="begin"/>
            </w:r>
            <w:r w:rsidRPr="00FA473D">
              <w:rPr>
                <w:rFonts w:ascii="Times New Roman" w:hAnsi="Times New Roman"/>
                <w:noProof/>
                <w:webHidden/>
                <w:sz w:val="24"/>
                <w:szCs w:val="24"/>
              </w:rPr>
              <w:instrText xml:space="preserve"> PAGEREF _Toc197085597 \h </w:instrText>
            </w:r>
            <w:r w:rsidRPr="00FA473D">
              <w:rPr>
                <w:rFonts w:ascii="Times New Roman" w:hAnsi="Times New Roman"/>
                <w:noProof/>
                <w:webHidden/>
                <w:sz w:val="24"/>
                <w:szCs w:val="24"/>
              </w:rPr>
            </w:r>
            <w:r w:rsidRPr="00FA473D">
              <w:rPr>
                <w:rFonts w:ascii="Times New Roman" w:hAnsi="Times New Roman"/>
                <w:noProof/>
                <w:webHidden/>
                <w:sz w:val="24"/>
                <w:szCs w:val="24"/>
              </w:rPr>
              <w:fldChar w:fldCharType="separate"/>
            </w:r>
            <w:r w:rsidRPr="00FA473D">
              <w:rPr>
                <w:rFonts w:ascii="Times New Roman" w:hAnsi="Times New Roman"/>
                <w:noProof/>
                <w:webHidden/>
                <w:sz w:val="24"/>
                <w:szCs w:val="24"/>
              </w:rPr>
              <w:t>73</w:t>
            </w:r>
            <w:r w:rsidRPr="00FA473D">
              <w:rPr>
                <w:rFonts w:ascii="Times New Roman" w:hAnsi="Times New Roman"/>
                <w:noProof/>
                <w:webHidden/>
                <w:sz w:val="24"/>
                <w:szCs w:val="24"/>
              </w:rPr>
              <w:fldChar w:fldCharType="end"/>
            </w:r>
          </w:hyperlink>
        </w:p>
        <w:p w14:paraId="1AFA5353" w14:textId="3F32D3B1" w:rsidR="00FA473D" w:rsidRPr="00FA473D" w:rsidRDefault="00FA473D" w:rsidP="00FA473D">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7085598" w:history="1">
            <w:r w:rsidRPr="00FA473D">
              <w:rPr>
                <w:rStyle w:val="Hyperlink"/>
                <w:rFonts w:ascii="Times New Roman" w:hAnsi="Times New Roman"/>
                <w:noProof/>
                <w:sz w:val="24"/>
                <w:szCs w:val="24"/>
              </w:rPr>
              <w:t>ELECTRICAL PRINCIPLES</w:t>
            </w:r>
            <w:r w:rsidRPr="00FA473D">
              <w:rPr>
                <w:rFonts w:ascii="Times New Roman" w:hAnsi="Times New Roman"/>
                <w:noProof/>
                <w:webHidden/>
                <w:sz w:val="24"/>
                <w:szCs w:val="24"/>
              </w:rPr>
              <w:tab/>
            </w:r>
            <w:r w:rsidRPr="00FA473D">
              <w:rPr>
                <w:rFonts w:ascii="Times New Roman" w:hAnsi="Times New Roman"/>
                <w:noProof/>
                <w:webHidden/>
                <w:sz w:val="24"/>
                <w:szCs w:val="24"/>
              </w:rPr>
              <w:fldChar w:fldCharType="begin"/>
            </w:r>
            <w:r w:rsidRPr="00FA473D">
              <w:rPr>
                <w:rFonts w:ascii="Times New Roman" w:hAnsi="Times New Roman"/>
                <w:noProof/>
                <w:webHidden/>
                <w:sz w:val="24"/>
                <w:szCs w:val="24"/>
              </w:rPr>
              <w:instrText xml:space="preserve"> PAGEREF _Toc197085598 \h </w:instrText>
            </w:r>
            <w:r w:rsidRPr="00FA473D">
              <w:rPr>
                <w:rFonts w:ascii="Times New Roman" w:hAnsi="Times New Roman"/>
                <w:noProof/>
                <w:webHidden/>
                <w:sz w:val="24"/>
                <w:szCs w:val="24"/>
              </w:rPr>
            </w:r>
            <w:r w:rsidRPr="00FA473D">
              <w:rPr>
                <w:rFonts w:ascii="Times New Roman" w:hAnsi="Times New Roman"/>
                <w:noProof/>
                <w:webHidden/>
                <w:sz w:val="24"/>
                <w:szCs w:val="24"/>
              </w:rPr>
              <w:fldChar w:fldCharType="separate"/>
            </w:r>
            <w:r w:rsidRPr="00FA473D">
              <w:rPr>
                <w:rFonts w:ascii="Times New Roman" w:hAnsi="Times New Roman"/>
                <w:noProof/>
                <w:webHidden/>
                <w:sz w:val="24"/>
                <w:szCs w:val="24"/>
              </w:rPr>
              <w:t>88</w:t>
            </w:r>
            <w:r w:rsidRPr="00FA473D">
              <w:rPr>
                <w:rFonts w:ascii="Times New Roman" w:hAnsi="Times New Roman"/>
                <w:noProof/>
                <w:webHidden/>
                <w:sz w:val="24"/>
                <w:szCs w:val="24"/>
              </w:rPr>
              <w:fldChar w:fldCharType="end"/>
            </w:r>
          </w:hyperlink>
        </w:p>
        <w:p w14:paraId="105B4FF4" w14:textId="05FB4A0F" w:rsidR="00FA473D" w:rsidRPr="00FA473D" w:rsidRDefault="00FA473D" w:rsidP="00FA473D">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7085599" w:history="1">
            <w:r w:rsidRPr="00FA473D">
              <w:rPr>
                <w:rStyle w:val="Hyperlink"/>
                <w:rFonts w:ascii="Times New Roman" w:hAnsi="Times New Roman"/>
                <w:noProof/>
                <w:sz w:val="24"/>
                <w:szCs w:val="24"/>
              </w:rPr>
              <w:t>HYDRAULIC AND PNEUMATIC SYSTEM INSTALLATION</w:t>
            </w:r>
            <w:r w:rsidRPr="00FA473D">
              <w:rPr>
                <w:rFonts w:ascii="Times New Roman" w:hAnsi="Times New Roman"/>
                <w:noProof/>
                <w:webHidden/>
                <w:sz w:val="24"/>
                <w:szCs w:val="24"/>
              </w:rPr>
              <w:tab/>
            </w:r>
            <w:r w:rsidRPr="00FA473D">
              <w:rPr>
                <w:rFonts w:ascii="Times New Roman" w:hAnsi="Times New Roman"/>
                <w:noProof/>
                <w:webHidden/>
                <w:sz w:val="24"/>
                <w:szCs w:val="24"/>
              </w:rPr>
              <w:fldChar w:fldCharType="begin"/>
            </w:r>
            <w:r w:rsidRPr="00FA473D">
              <w:rPr>
                <w:rFonts w:ascii="Times New Roman" w:hAnsi="Times New Roman"/>
                <w:noProof/>
                <w:webHidden/>
                <w:sz w:val="24"/>
                <w:szCs w:val="24"/>
              </w:rPr>
              <w:instrText xml:space="preserve"> PAGEREF _Toc197085599 \h </w:instrText>
            </w:r>
            <w:r w:rsidRPr="00FA473D">
              <w:rPr>
                <w:rFonts w:ascii="Times New Roman" w:hAnsi="Times New Roman"/>
                <w:noProof/>
                <w:webHidden/>
                <w:sz w:val="24"/>
                <w:szCs w:val="24"/>
              </w:rPr>
            </w:r>
            <w:r w:rsidRPr="00FA473D">
              <w:rPr>
                <w:rFonts w:ascii="Times New Roman" w:hAnsi="Times New Roman"/>
                <w:noProof/>
                <w:webHidden/>
                <w:sz w:val="24"/>
                <w:szCs w:val="24"/>
              </w:rPr>
              <w:fldChar w:fldCharType="separate"/>
            </w:r>
            <w:r w:rsidRPr="00FA473D">
              <w:rPr>
                <w:rFonts w:ascii="Times New Roman" w:hAnsi="Times New Roman"/>
                <w:noProof/>
                <w:webHidden/>
                <w:sz w:val="24"/>
                <w:szCs w:val="24"/>
              </w:rPr>
              <w:t>103</w:t>
            </w:r>
            <w:r w:rsidRPr="00FA473D">
              <w:rPr>
                <w:rFonts w:ascii="Times New Roman" w:hAnsi="Times New Roman"/>
                <w:noProof/>
                <w:webHidden/>
                <w:sz w:val="24"/>
                <w:szCs w:val="24"/>
              </w:rPr>
              <w:fldChar w:fldCharType="end"/>
            </w:r>
          </w:hyperlink>
        </w:p>
        <w:p w14:paraId="1A16EAFB" w14:textId="1EF9CC70" w:rsidR="00FA473D" w:rsidRPr="00FA473D" w:rsidRDefault="00FA473D" w:rsidP="00FA473D">
          <w:pPr>
            <w:pStyle w:val="TOC1"/>
            <w:tabs>
              <w:tab w:val="right" w:leader="dot" w:pos="9350"/>
            </w:tabs>
            <w:spacing w:line="360" w:lineRule="auto"/>
            <w:rPr>
              <w:rFonts w:ascii="Times New Roman" w:eastAsiaTheme="minorEastAsia" w:hAnsi="Times New Roman"/>
              <w:noProof/>
              <w:kern w:val="2"/>
              <w:sz w:val="24"/>
              <w:szCs w:val="24"/>
              <w14:ligatures w14:val="standardContextual"/>
            </w:rPr>
          </w:pPr>
          <w:hyperlink w:anchor="_Toc197085600" w:history="1">
            <w:r w:rsidRPr="00FA473D">
              <w:rPr>
                <w:rStyle w:val="Hyperlink"/>
                <w:rFonts w:ascii="Times New Roman" w:hAnsi="Times New Roman"/>
                <w:b/>
                <w:bCs/>
                <w:noProof/>
                <w:sz w:val="24"/>
                <w:szCs w:val="24"/>
                <w:lang w:val="en-GB"/>
              </w:rPr>
              <w:t>MODULE 4</w:t>
            </w:r>
            <w:r w:rsidRPr="00FA473D">
              <w:rPr>
                <w:rFonts w:ascii="Times New Roman" w:hAnsi="Times New Roman"/>
                <w:noProof/>
                <w:webHidden/>
                <w:sz w:val="24"/>
                <w:szCs w:val="24"/>
              </w:rPr>
              <w:tab/>
            </w:r>
            <w:r w:rsidRPr="00FA473D">
              <w:rPr>
                <w:rFonts w:ascii="Times New Roman" w:hAnsi="Times New Roman"/>
                <w:noProof/>
                <w:webHidden/>
                <w:sz w:val="24"/>
                <w:szCs w:val="24"/>
              </w:rPr>
              <w:fldChar w:fldCharType="begin"/>
            </w:r>
            <w:r w:rsidRPr="00FA473D">
              <w:rPr>
                <w:rFonts w:ascii="Times New Roman" w:hAnsi="Times New Roman"/>
                <w:noProof/>
                <w:webHidden/>
                <w:sz w:val="24"/>
                <w:szCs w:val="24"/>
              </w:rPr>
              <w:instrText xml:space="preserve"> PAGEREF _Toc197085600 \h </w:instrText>
            </w:r>
            <w:r w:rsidRPr="00FA473D">
              <w:rPr>
                <w:rFonts w:ascii="Times New Roman" w:hAnsi="Times New Roman"/>
                <w:noProof/>
                <w:webHidden/>
                <w:sz w:val="24"/>
                <w:szCs w:val="24"/>
              </w:rPr>
            </w:r>
            <w:r w:rsidRPr="00FA473D">
              <w:rPr>
                <w:rFonts w:ascii="Times New Roman" w:hAnsi="Times New Roman"/>
                <w:noProof/>
                <w:webHidden/>
                <w:sz w:val="24"/>
                <w:szCs w:val="24"/>
              </w:rPr>
              <w:fldChar w:fldCharType="separate"/>
            </w:r>
            <w:r w:rsidRPr="00FA473D">
              <w:rPr>
                <w:rFonts w:ascii="Times New Roman" w:hAnsi="Times New Roman"/>
                <w:noProof/>
                <w:webHidden/>
                <w:sz w:val="24"/>
                <w:szCs w:val="24"/>
              </w:rPr>
              <w:t>115</w:t>
            </w:r>
            <w:r w:rsidRPr="00FA473D">
              <w:rPr>
                <w:rFonts w:ascii="Times New Roman" w:hAnsi="Times New Roman"/>
                <w:noProof/>
                <w:webHidden/>
                <w:sz w:val="24"/>
                <w:szCs w:val="24"/>
              </w:rPr>
              <w:fldChar w:fldCharType="end"/>
            </w:r>
          </w:hyperlink>
        </w:p>
        <w:p w14:paraId="7C416085" w14:textId="16D6F561" w:rsidR="00FA473D" w:rsidRPr="00FA473D" w:rsidRDefault="00FA473D" w:rsidP="00FA473D">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7085601" w:history="1">
            <w:r w:rsidRPr="00FA473D">
              <w:rPr>
                <w:rStyle w:val="Hyperlink"/>
                <w:rFonts w:ascii="Times New Roman" w:hAnsi="Times New Roman"/>
                <w:noProof/>
                <w:sz w:val="24"/>
                <w:szCs w:val="24"/>
              </w:rPr>
              <w:t>WORK ETHICS AND PRACTICES</w:t>
            </w:r>
            <w:r w:rsidRPr="00FA473D">
              <w:rPr>
                <w:rFonts w:ascii="Times New Roman" w:hAnsi="Times New Roman"/>
                <w:noProof/>
                <w:webHidden/>
                <w:sz w:val="24"/>
                <w:szCs w:val="24"/>
              </w:rPr>
              <w:tab/>
            </w:r>
            <w:r w:rsidRPr="00FA473D">
              <w:rPr>
                <w:rFonts w:ascii="Times New Roman" w:hAnsi="Times New Roman"/>
                <w:noProof/>
                <w:webHidden/>
                <w:sz w:val="24"/>
                <w:szCs w:val="24"/>
              </w:rPr>
              <w:fldChar w:fldCharType="begin"/>
            </w:r>
            <w:r w:rsidRPr="00FA473D">
              <w:rPr>
                <w:rFonts w:ascii="Times New Roman" w:hAnsi="Times New Roman"/>
                <w:noProof/>
                <w:webHidden/>
                <w:sz w:val="24"/>
                <w:szCs w:val="24"/>
              </w:rPr>
              <w:instrText xml:space="preserve"> PAGEREF _Toc197085601 \h </w:instrText>
            </w:r>
            <w:r w:rsidRPr="00FA473D">
              <w:rPr>
                <w:rFonts w:ascii="Times New Roman" w:hAnsi="Times New Roman"/>
                <w:noProof/>
                <w:webHidden/>
                <w:sz w:val="24"/>
                <w:szCs w:val="24"/>
              </w:rPr>
            </w:r>
            <w:r w:rsidRPr="00FA473D">
              <w:rPr>
                <w:rFonts w:ascii="Times New Roman" w:hAnsi="Times New Roman"/>
                <w:noProof/>
                <w:webHidden/>
                <w:sz w:val="24"/>
                <w:szCs w:val="24"/>
              </w:rPr>
              <w:fldChar w:fldCharType="separate"/>
            </w:r>
            <w:r w:rsidRPr="00FA473D">
              <w:rPr>
                <w:rFonts w:ascii="Times New Roman" w:hAnsi="Times New Roman"/>
                <w:noProof/>
                <w:webHidden/>
                <w:sz w:val="24"/>
                <w:szCs w:val="24"/>
              </w:rPr>
              <w:t>116</w:t>
            </w:r>
            <w:r w:rsidRPr="00FA473D">
              <w:rPr>
                <w:rFonts w:ascii="Times New Roman" w:hAnsi="Times New Roman"/>
                <w:noProof/>
                <w:webHidden/>
                <w:sz w:val="24"/>
                <w:szCs w:val="24"/>
              </w:rPr>
              <w:fldChar w:fldCharType="end"/>
            </w:r>
          </w:hyperlink>
        </w:p>
        <w:p w14:paraId="7320B723" w14:textId="75B6920B" w:rsidR="00FA473D" w:rsidRPr="00FA473D" w:rsidRDefault="00FA473D" w:rsidP="00FA473D">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7085602" w:history="1">
            <w:r w:rsidRPr="00FA473D">
              <w:rPr>
                <w:rStyle w:val="Hyperlink"/>
                <w:rFonts w:ascii="Times New Roman" w:hAnsi="Times New Roman"/>
                <w:noProof/>
                <w:sz w:val="24"/>
                <w:szCs w:val="24"/>
              </w:rPr>
              <w:t>COMMUNICATION SKILLS</w:t>
            </w:r>
            <w:r w:rsidRPr="00FA473D">
              <w:rPr>
                <w:rFonts w:ascii="Times New Roman" w:hAnsi="Times New Roman"/>
                <w:noProof/>
                <w:webHidden/>
                <w:sz w:val="24"/>
                <w:szCs w:val="24"/>
              </w:rPr>
              <w:tab/>
            </w:r>
            <w:r w:rsidRPr="00FA473D">
              <w:rPr>
                <w:rFonts w:ascii="Times New Roman" w:hAnsi="Times New Roman"/>
                <w:noProof/>
                <w:webHidden/>
                <w:sz w:val="24"/>
                <w:szCs w:val="24"/>
              </w:rPr>
              <w:fldChar w:fldCharType="begin"/>
            </w:r>
            <w:r w:rsidRPr="00FA473D">
              <w:rPr>
                <w:rFonts w:ascii="Times New Roman" w:hAnsi="Times New Roman"/>
                <w:noProof/>
                <w:webHidden/>
                <w:sz w:val="24"/>
                <w:szCs w:val="24"/>
              </w:rPr>
              <w:instrText xml:space="preserve"> PAGEREF _Toc197085602 \h </w:instrText>
            </w:r>
            <w:r w:rsidRPr="00FA473D">
              <w:rPr>
                <w:rFonts w:ascii="Times New Roman" w:hAnsi="Times New Roman"/>
                <w:noProof/>
                <w:webHidden/>
                <w:sz w:val="24"/>
                <w:szCs w:val="24"/>
              </w:rPr>
            </w:r>
            <w:r w:rsidRPr="00FA473D">
              <w:rPr>
                <w:rFonts w:ascii="Times New Roman" w:hAnsi="Times New Roman"/>
                <w:noProof/>
                <w:webHidden/>
                <w:sz w:val="24"/>
                <w:szCs w:val="24"/>
              </w:rPr>
              <w:fldChar w:fldCharType="separate"/>
            </w:r>
            <w:r w:rsidRPr="00FA473D">
              <w:rPr>
                <w:rFonts w:ascii="Times New Roman" w:hAnsi="Times New Roman"/>
                <w:noProof/>
                <w:webHidden/>
                <w:sz w:val="24"/>
                <w:szCs w:val="24"/>
              </w:rPr>
              <w:t>123</w:t>
            </w:r>
            <w:r w:rsidRPr="00FA473D">
              <w:rPr>
                <w:rFonts w:ascii="Times New Roman" w:hAnsi="Times New Roman"/>
                <w:noProof/>
                <w:webHidden/>
                <w:sz w:val="24"/>
                <w:szCs w:val="24"/>
              </w:rPr>
              <w:fldChar w:fldCharType="end"/>
            </w:r>
          </w:hyperlink>
        </w:p>
        <w:p w14:paraId="491EBE6A" w14:textId="10EDD23E" w:rsidR="00FA473D" w:rsidRPr="00FA473D" w:rsidRDefault="00FA473D" w:rsidP="00FA473D">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7085603" w:history="1">
            <w:r w:rsidRPr="00FA473D">
              <w:rPr>
                <w:rStyle w:val="Hyperlink"/>
                <w:rFonts w:ascii="Times New Roman" w:hAnsi="Times New Roman"/>
                <w:noProof/>
                <w:sz w:val="24"/>
                <w:szCs w:val="24"/>
              </w:rPr>
              <w:t>ENTREPRENEURIAL SKILLS</w:t>
            </w:r>
            <w:r w:rsidRPr="00FA473D">
              <w:rPr>
                <w:rFonts w:ascii="Times New Roman" w:hAnsi="Times New Roman"/>
                <w:noProof/>
                <w:webHidden/>
                <w:sz w:val="24"/>
                <w:szCs w:val="24"/>
              </w:rPr>
              <w:tab/>
            </w:r>
            <w:r w:rsidRPr="00FA473D">
              <w:rPr>
                <w:rFonts w:ascii="Times New Roman" w:hAnsi="Times New Roman"/>
                <w:noProof/>
                <w:webHidden/>
                <w:sz w:val="24"/>
                <w:szCs w:val="24"/>
              </w:rPr>
              <w:fldChar w:fldCharType="begin"/>
            </w:r>
            <w:r w:rsidRPr="00FA473D">
              <w:rPr>
                <w:rFonts w:ascii="Times New Roman" w:hAnsi="Times New Roman"/>
                <w:noProof/>
                <w:webHidden/>
                <w:sz w:val="24"/>
                <w:szCs w:val="24"/>
              </w:rPr>
              <w:instrText xml:space="preserve"> PAGEREF _Toc197085603 \h </w:instrText>
            </w:r>
            <w:r w:rsidRPr="00FA473D">
              <w:rPr>
                <w:rFonts w:ascii="Times New Roman" w:hAnsi="Times New Roman"/>
                <w:noProof/>
                <w:webHidden/>
                <w:sz w:val="24"/>
                <w:szCs w:val="24"/>
              </w:rPr>
            </w:r>
            <w:r w:rsidRPr="00FA473D">
              <w:rPr>
                <w:rFonts w:ascii="Times New Roman" w:hAnsi="Times New Roman"/>
                <w:noProof/>
                <w:webHidden/>
                <w:sz w:val="24"/>
                <w:szCs w:val="24"/>
              </w:rPr>
              <w:fldChar w:fldCharType="separate"/>
            </w:r>
            <w:r w:rsidRPr="00FA473D">
              <w:rPr>
                <w:rFonts w:ascii="Times New Roman" w:hAnsi="Times New Roman"/>
                <w:noProof/>
                <w:webHidden/>
                <w:sz w:val="24"/>
                <w:szCs w:val="24"/>
              </w:rPr>
              <w:t>128</w:t>
            </w:r>
            <w:r w:rsidRPr="00FA473D">
              <w:rPr>
                <w:rFonts w:ascii="Times New Roman" w:hAnsi="Times New Roman"/>
                <w:noProof/>
                <w:webHidden/>
                <w:sz w:val="24"/>
                <w:szCs w:val="24"/>
              </w:rPr>
              <w:fldChar w:fldCharType="end"/>
            </w:r>
          </w:hyperlink>
        </w:p>
        <w:p w14:paraId="3B7BB65C" w14:textId="322BAF8F" w:rsidR="00FA473D" w:rsidRPr="00FA473D" w:rsidRDefault="00FA473D" w:rsidP="00FA473D">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7085604" w:history="1">
            <w:r w:rsidRPr="00FA473D">
              <w:rPr>
                <w:rStyle w:val="Hyperlink"/>
                <w:rFonts w:ascii="Times New Roman" w:hAnsi="Times New Roman"/>
                <w:noProof/>
                <w:sz w:val="24"/>
                <w:szCs w:val="24"/>
              </w:rPr>
              <w:t>BASIC MATHEMATICS</w:t>
            </w:r>
            <w:r w:rsidRPr="00FA473D">
              <w:rPr>
                <w:rFonts w:ascii="Times New Roman" w:hAnsi="Times New Roman"/>
                <w:noProof/>
                <w:webHidden/>
                <w:sz w:val="24"/>
                <w:szCs w:val="24"/>
              </w:rPr>
              <w:tab/>
            </w:r>
            <w:r w:rsidRPr="00FA473D">
              <w:rPr>
                <w:rFonts w:ascii="Times New Roman" w:hAnsi="Times New Roman"/>
                <w:noProof/>
                <w:webHidden/>
                <w:sz w:val="24"/>
                <w:szCs w:val="24"/>
              </w:rPr>
              <w:fldChar w:fldCharType="begin"/>
            </w:r>
            <w:r w:rsidRPr="00FA473D">
              <w:rPr>
                <w:rFonts w:ascii="Times New Roman" w:hAnsi="Times New Roman"/>
                <w:noProof/>
                <w:webHidden/>
                <w:sz w:val="24"/>
                <w:szCs w:val="24"/>
              </w:rPr>
              <w:instrText xml:space="preserve"> PAGEREF _Toc197085604 \h </w:instrText>
            </w:r>
            <w:r w:rsidRPr="00FA473D">
              <w:rPr>
                <w:rFonts w:ascii="Times New Roman" w:hAnsi="Times New Roman"/>
                <w:noProof/>
                <w:webHidden/>
                <w:sz w:val="24"/>
                <w:szCs w:val="24"/>
              </w:rPr>
            </w:r>
            <w:r w:rsidRPr="00FA473D">
              <w:rPr>
                <w:rFonts w:ascii="Times New Roman" w:hAnsi="Times New Roman"/>
                <w:noProof/>
                <w:webHidden/>
                <w:sz w:val="24"/>
                <w:szCs w:val="24"/>
              </w:rPr>
              <w:fldChar w:fldCharType="separate"/>
            </w:r>
            <w:r w:rsidRPr="00FA473D">
              <w:rPr>
                <w:rFonts w:ascii="Times New Roman" w:hAnsi="Times New Roman"/>
                <w:noProof/>
                <w:webHidden/>
                <w:sz w:val="24"/>
                <w:szCs w:val="24"/>
              </w:rPr>
              <w:t>133</w:t>
            </w:r>
            <w:r w:rsidRPr="00FA473D">
              <w:rPr>
                <w:rFonts w:ascii="Times New Roman" w:hAnsi="Times New Roman"/>
                <w:noProof/>
                <w:webHidden/>
                <w:sz w:val="24"/>
                <w:szCs w:val="24"/>
              </w:rPr>
              <w:fldChar w:fldCharType="end"/>
            </w:r>
          </w:hyperlink>
        </w:p>
        <w:p w14:paraId="140FB6B3" w14:textId="102007CA" w:rsidR="00FA473D" w:rsidRPr="00FA473D" w:rsidRDefault="00FA473D" w:rsidP="00FA473D">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7085605" w:history="1">
            <w:r w:rsidRPr="00FA473D">
              <w:rPr>
                <w:rStyle w:val="Hyperlink"/>
                <w:rFonts w:ascii="Times New Roman" w:hAnsi="Times New Roman"/>
                <w:noProof/>
                <w:sz w:val="24"/>
                <w:szCs w:val="24"/>
              </w:rPr>
              <w:t>LOGIC CONTROLLERS’ INSTALLATION</w:t>
            </w:r>
            <w:r w:rsidRPr="00FA473D">
              <w:rPr>
                <w:rFonts w:ascii="Times New Roman" w:hAnsi="Times New Roman"/>
                <w:noProof/>
                <w:webHidden/>
                <w:sz w:val="24"/>
                <w:szCs w:val="24"/>
              </w:rPr>
              <w:tab/>
            </w:r>
            <w:r w:rsidRPr="00FA473D">
              <w:rPr>
                <w:rFonts w:ascii="Times New Roman" w:hAnsi="Times New Roman"/>
                <w:noProof/>
                <w:webHidden/>
                <w:sz w:val="24"/>
                <w:szCs w:val="24"/>
              </w:rPr>
              <w:fldChar w:fldCharType="begin"/>
            </w:r>
            <w:r w:rsidRPr="00FA473D">
              <w:rPr>
                <w:rFonts w:ascii="Times New Roman" w:hAnsi="Times New Roman"/>
                <w:noProof/>
                <w:webHidden/>
                <w:sz w:val="24"/>
                <w:szCs w:val="24"/>
              </w:rPr>
              <w:instrText xml:space="preserve"> PAGEREF _Toc197085605 \h </w:instrText>
            </w:r>
            <w:r w:rsidRPr="00FA473D">
              <w:rPr>
                <w:rFonts w:ascii="Times New Roman" w:hAnsi="Times New Roman"/>
                <w:noProof/>
                <w:webHidden/>
                <w:sz w:val="24"/>
                <w:szCs w:val="24"/>
              </w:rPr>
            </w:r>
            <w:r w:rsidRPr="00FA473D">
              <w:rPr>
                <w:rFonts w:ascii="Times New Roman" w:hAnsi="Times New Roman"/>
                <w:noProof/>
                <w:webHidden/>
                <w:sz w:val="24"/>
                <w:szCs w:val="24"/>
              </w:rPr>
              <w:fldChar w:fldCharType="separate"/>
            </w:r>
            <w:r w:rsidRPr="00FA473D">
              <w:rPr>
                <w:rFonts w:ascii="Times New Roman" w:hAnsi="Times New Roman"/>
                <w:noProof/>
                <w:webHidden/>
                <w:sz w:val="24"/>
                <w:szCs w:val="24"/>
              </w:rPr>
              <w:t>144</w:t>
            </w:r>
            <w:r w:rsidRPr="00FA473D">
              <w:rPr>
                <w:rFonts w:ascii="Times New Roman" w:hAnsi="Times New Roman"/>
                <w:noProof/>
                <w:webHidden/>
                <w:sz w:val="24"/>
                <w:szCs w:val="24"/>
              </w:rPr>
              <w:fldChar w:fldCharType="end"/>
            </w:r>
          </w:hyperlink>
        </w:p>
        <w:p w14:paraId="39E0AB3F" w14:textId="0F34FD20" w:rsidR="00FA473D" w:rsidRPr="00FA473D" w:rsidRDefault="00FA473D" w:rsidP="00FA473D">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7085606" w:history="1">
            <w:r w:rsidRPr="00FA473D">
              <w:rPr>
                <w:rStyle w:val="Hyperlink"/>
                <w:rFonts w:ascii="Times New Roman" w:hAnsi="Times New Roman"/>
                <w:noProof/>
                <w:sz w:val="24"/>
                <w:szCs w:val="24"/>
              </w:rPr>
              <w:t>ELECTRICAL MACHINES INSTALLATION</w:t>
            </w:r>
            <w:r w:rsidRPr="00FA473D">
              <w:rPr>
                <w:rFonts w:ascii="Times New Roman" w:hAnsi="Times New Roman"/>
                <w:noProof/>
                <w:webHidden/>
                <w:sz w:val="24"/>
                <w:szCs w:val="24"/>
              </w:rPr>
              <w:tab/>
            </w:r>
            <w:r w:rsidRPr="00FA473D">
              <w:rPr>
                <w:rFonts w:ascii="Times New Roman" w:hAnsi="Times New Roman"/>
                <w:noProof/>
                <w:webHidden/>
                <w:sz w:val="24"/>
                <w:szCs w:val="24"/>
              </w:rPr>
              <w:fldChar w:fldCharType="begin"/>
            </w:r>
            <w:r w:rsidRPr="00FA473D">
              <w:rPr>
                <w:rFonts w:ascii="Times New Roman" w:hAnsi="Times New Roman"/>
                <w:noProof/>
                <w:webHidden/>
                <w:sz w:val="24"/>
                <w:szCs w:val="24"/>
              </w:rPr>
              <w:instrText xml:space="preserve"> PAGEREF _Toc197085606 \h </w:instrText>
            </w:r>
            <w:r w:rsidRPr="00FA473D">
              <w:rPr>
                <w:rFonts w:ascii="Times New Roman" w:hAnsi="Times New Roman"/>
                <w:noProof/>
                <w:webHidden/>
                <w:sz w:val="24"/>
                <w:szCs w:val="24"/>
              </w:rPr>
            </w:r>
            <w:r w:rsidRPr="00FA473D">
              <w:rPr>
                <w:rFonts w:ascii="Times New Roman" w:hAnsi="Times New Roman"/>
                <w:noProof/>
                <w:webHidden/>
                <w:sz w:val="24"/>
                <w:szCs w:val="24"/>
              </w:rPr>
              <w:fldChar w:fldCharType="separate"/>
            </w:r>
            <w:r w:rsidRPr="00FA473D">
              <w:rPr>
                <w:rFonts w:ascii="Times New Roman" w:hAnsi="Times New Roman"/>
                <w:noProof/>
                <w:webHidden/>
                <w:sz w:val="24"/>
                <w:szCs w:val="24"/>
              </w:rPr>
              <w:t>155</w:t>
            </w:r>
            <w:r w:rsidRPr="00FA473D">
              <w:rPr>
                <w:rFonts w:ascii="Times New Roman" w:hAnsi="Times New Roman"/>
                <w:noProof/>
                <w:webHidden/>
                <w:sz w:val="24"/>
                <w:szCs w:val="24"/>
              </w:rPr>
              <w:fldChar w:fldCharType="end"/>
            </w:r>
          </w:hyperlink>
        </w:p>
        <w:p w14:paraId="7B166EE4" w14:textId="4F0E94D4" w:rsidR="00FA473D" w:rsidRPr="00FA473D" w:rsidRDefault="00FA473D" w:rsidP="00FA473D">
          <w:pPr>
            <w:pStyle w:val="TOC1"/>
            <w:tabs>
              <w:tab w:val="right" w:leader="dot" w:pos="9350"/>
            </w:tabs>
            <w:spacing w:line="360" w:lineRule="auto"/>
            <w:rPr>
              <w:rFonts w:ascii="Times New Roman" w:eastAsiaTheme="minorEastAsia" w:hAnsi="Times New Roman"/>
              <w:noProof/>
              <w:kern w:val="2"/>
              <w:sz w:val="24"/>
              <w:szCs w:val="24"/>
              <w14:ligatures w14:val="standardContextual"/>
            </w:rPr>
          </w:pPr>
          <w:hyperlink w:anchor="_Toc197085607" w:history="1">
            <w:r w:rsidRPr="00FA473D">
              <w:rPr>
                <w:rStyle w:val="Hyperlink"/>
                <w:rFonts w:ascii="Times New Roman" w:hAnsi="Times New Roman"/>
                <w:b/>
                <w:bCs/>
                <w:noProof/>
                <w:sz w:val="24"/>
                <w:szCs w:val="24"/>
                <w:lang w:val="en-GB"/>
              </w:rPr>
              <w:t>MODULE 5</w:t>
            </w:r>
            <w:r w:rsidRPr="00FA473D">
              <w:rPr>
                <w:rFonts w:ascii="Times New Roman" w:hAnsi="Times New Roman"/>
                <w:noProof/>
                <w:webHidden/>
                <w:sz w:val="24"/>
                <w:szCs w:val="24"/>
              </w:rPr>
              <w:tab/>
            </w:r>
            <w:r w:rsidRPr="00FA473D">
              <w:rPr>
                <w:rFonts w:ascii="Times New Roman" w:hAnsi="Times New Roman"/>
                <w:noProof/>
                <w:webHidden/>
                <w:sz w:val="24"/>
                <w:szCs w:val="24"/>
              </w:rPr>
              <w:fldChar w:fldCharType="begin"/>
            </w:r>
            <w:r w:rsidRPr="00FA473D">
              <w:rPr>
                <w:rFonts w:ascii="Times New Roman" w:hAnsi="Times New Roman"/>
                <w:noProof/>
                <w:webHidden/>
                <w:sz w:val="24"/>
                <w:szCs w:val="24"/>
              </w:rPr>
              <w:instrText xml:space="preserve"> PAGEREF _Toc197085607 \h </w:instrText>
            </w:r>
            <w:r w:rsidRPr="00FA473D">
              <w:rPr>
                <w:rFonts w:ascii="Times New Roman" w:hAnsi="Times New Roman"/>
                <w:noProof/>
                <w:webHidden/>
                <w:sz w:val="24"/>
                <w:szCs w:val="24"/>
              </w:rPr>
            </w:r>
            <w:r w:rsidRPr="00FA473D">
              <w:rPr>
                <w:rFonts w:ascii="Times New Roman" w:hAnsi="Times New Roman"/>
                <w:noProof/>
                <w:webHidden/>
                <w:sz w:val="24"/>
                <w:szCs w:val="24"/>
              </w:rPr>
              <w:fldChar w:fldCharType="separate"/>
            </w:r>
            <w:r w:rsidRPr="00FA473D">
              <w:rPr>
                <w:rFonts w:ascii="Times New Roman" w:hAnsi="Times New Roman"/>
                <w:noProof/>
                <w:webHidden/>
                <w:sz w:val="24"/>
                <w:szCs w:val="24"/>
              </w:rPr>
              <w:t>165</w:t>
            </w:r>
            <w:r w:rsidRPr="00FA473D">
              <w:rPr>
                <w:rFonts w:ascii="Times New Roman" w:hAnsi="Times New Roman"/>
                <w:noProof/>
                <w:webHidden/>
                <w:sz w:val="24"/>
                <w:szCs w:val="24"/>
              </w:rPr>
              <w:fldChar w:fldCharType="end"/>
            </w:r>
          </w:hyperlink>
        </w:p>
        <w:p w14:paraId="26A92D52" w14:textId="2EF9AC83" w:rsidR="00FA473D" w:rsidRPr="00FA473D" w:rsidRDefault="00FA473D" w:rsidP="00FA473D">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7085608" w:history="1">
            <w:r w:rsidRPr="00FA473D">
              <w:rPr>
                <w:rStyle w:val="Hyperlink"/>
                <w:rFonts w:ascii="Times New Roman" w:hAnsi="Times New Roman"/>
                <w:noProof/>
                <w:sz w:val="24"/>
                <w:szCs w:val="24"/>
              </w:rPr>
              <w:t>ENGINEERING TECHNICIAN MATHEMATICS</w:t>
            </w:r>
            <w:r w:rsidRPr="00FA473D">
              <w:rPr>
                <w:rFonts w:ascii="Times New Roman" w:hAnsi="Times New Roman"/>
                <w:noProof/>
                <w:webHidden/>
                <w:sz w:val="24"/>
                <w:szCs w:val="24"/>
              </w:rPr>
              <w:tab/>
            </w:r>
            <w:r w:rsidRPr="00FA473D">
              <w:rPr>
                <w:rFonts w:ascii="Times New Roman" w:hAnsi="Times New Roman"/>
                <w:noProof/>
                <w:webHidden/>
                <w:sz w:val="24"/>
                <w:szCs w:val="24"/>
              </w:rPr>
              <w:fldChar w:fldCharType="begin"/>
            </w:r>
            <w:r w:rsidRPr="00FA473D">
              <w:rPr>
                <w:rFonts w:ascii="Times New Roman" w:hAnsi="Times New Roman"/>
                <w:noProof/>
                <w:webHidden/>
                <w:sz w:val="24"/>
                <w:szCs w:val="24"/>
              </w:rPr>
              <w:instrText xml:space="preserve"> PAGEREF _Toc197085608 \h </w:instrText>
            </w:r>
            <w:r w:rsidRPr="00FA473D">
              <w:rPr>
                <w:rFonts w:ascii="Times New Roman" w:hAnsi="Times New Roman"/>
                <w:noProof/>
                <w:webHidden/>
                <w:sz w:val="24"/>
                <w:szCs w:val="24"/>
              </w:rPr>
            </w:r>
            <w:r w:rsidRPr="00FA473D">
              <w:rPr>
                <w:rFonts w:ascii="Times New Roman" w:hAnsi="Times New Roman"/>
                <w:noProof/>
                <w:webHidden/>
                <w:sz w:val="24"/>
                <w:szCs w:val="24"/>
              </w:rPr>
              <w:fldChar w:fldCharType="separate"/>
            </w:r>
            <w:r w:rsidRPr="00FA473D">
              <w:rPr>
                <w:rFonts w:ascii="Times New Roman" w:hAnsi="Times New Roman"/>
                <w:noProof/>
                <w:webHidden/>
                <w:sz w:val="24"/>
                <w:szCs w:val="24"/>
              </w:rPr>
              <w:t>166</w:t>
            </w:r>
            <w:r w:rsidRPr="00FA473D">
              <w:rPr>
                <w:rFonts w:ascii="Times New Roman" w:hAnsi="Times New Roman"/>
                <w:noProof/>
                <w:webHidden/>
                <w:sz w:val="24"/>
                <w:szCs w:val="24"/>
              </w:rPr>
              <w:fldChar w:fldCharType="end"/>
            </w:r>
          </w:hyperlink>
        </w:p>
        <w:p w14:paraId="433C6C72" w14:textId="1A88B80E" w:rsidR="00FA473D" w:rsidRPr="00FA473D" w:rsidRDefault="00FA473D" w:rsidP="00FA473D">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7085609" w:history="1">
            <w:r w:rsidRPr="00FA473D">
              <w:rPr>
                <w:rStyle w:val="Hyperlink"/>
                <w:rFonts w:ascii="Times New Roman" w:hAnsi="Times New Roman"/>
                <w:noProof/>
                <w:sz w:val="24"/>
                <w:szCs w:val="24"/>
              </w:rPr>
              <w:t>ADVANCED ELECTRONICS CIRCUIT FABRICATION</w:t>
            </w:r>
            <w:r w:rsidRPr="00FA473D">
              <w:rPr>
                <w:rFonts w:ascii="Times New Roman" w:hAnsi="Times New Roman"/>
                <w:noProof/>
                <w:webHidden/>
                <w:sz w:val="24"/>
                <w:szCs w:val="24"/>
              </w:rPr>
              <w:tab/>
            </w:r>
            <w:r w:rsidRPr="00FA473D">
              <w:rPr>
                <w:rFonts w:ascii="Times New Roman" w:hAnsi="Times New Roman"/>
                <w:noProof/>
                <w:webHidden/>
                <w:sz w:val="24"/>
                <w:szCs w:val="24"/>
              </w:rPr>
              <w:fldChar w:fldCharType="begin"/>
            </w:r>
            <w:r w:rsidRPr="00FA473D">
              <w:rPr>
                <w:rFonts w:ascii="Times New Roman" w:hAnsi="Times New Roman"/>
                <w:noProof/>
                <w:webHidden/>
                <w:sz w:val="24"/>
                <w:szCs w:val="24"/>
              </w:rPr>
              <w:instrText xml:space="preserve"> PAGEREF _Toc197085609 \h </w:instrText>
            </w:r>
            <w:r w:rsidRPr="00FA473D">
              <w:rPr>
                <w:rFonts w:ascii="Times New Roman" w:hAnsi="Times New Roman"/>
                <w:noProof/>
                <w:webHidden/>
                <w:sz w:val="24"/>
                <w:szCs w:val="24"/>
              </w:rPr>
            </w:r>
            <w:r w:rsidRPr="00FA473D">
              <w:rPr>
                <w:rFonts w:ascii="Times New Roman" w:hAnsi="Times New Roman"/>
                <w:noProof/>
                <w:webHidden/>
                <w:sz w:val="24"/>
                <w:szCs w:val="24"/>
              </w:rPr>
              <w:fldChar w:fldCharType="separate"/>
            </w:r>
            <w:r w:rsidRPr="00FA473D">
              <w:rPr>
                <w:rFonts w:ascii="Times New Roman" w:hAnsi="Times New Roman"/>
                <w:noProof/>
                <w:webHidden/>
                <w:sz w:val="24"/>
                <w:szCs w:val="24"/>
              </w:rPr>
              <w:t>175</w:t>
            </w:r>
            <w:r w:rsidRPr="00FA473D">
              <w:rPr>
                <w:rFonts w:ascii="Times New Roman" w:hAnsi="Times New Roman"/>
                <w:noProof/>
                <w:webHidden/>
                <w:sz w:val="24"/>
                <w:szCs w:val="24"/>
              </w:rPr>
              <w:fldChar w:fldCharType="end"/>
            </w:r>
          </w:hyperlink>
        </w:p>
        <w:p w14:paraId="00191A19" w14:textId="76994C0A" w:rsidR="00FA473D" w:rsidRPr="00FA473D" w:rsidRDefault="00FA473D" w:rsidP="00FA473D">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7085610" w:history="1">
            <w:r w:rsidRPr="00FA473D">
              <w:rPr>
                <w:rStyle w:val="Hyperlink"/>
                <w:rFonts w:ascii="Times New Roman" w:hAnsi="Times New Roman"/>
                <w:noProof/>
                <w:sz w:val="24"/>
                <w:szCs w:val="24"/>
              </w:rPr>
              <w:t>ELECTRICAL MEASUREMENT AND FAULT DIAGNOSIS</w:t>
            </w:r>
            <w:r w:rsidRPr="00FA473D">
              <w:rPr>
                <w:rFonts w:ascii="Times New Roman" w:hAnsi="Times New Roman"/>
                <w:noProof/>
                <w:webHidden/>
                <w:sz w:val="24"/>
                <w:szCs w:val="24"/>
              </w:rPr>
              <w:tab/>
            </w:r>
            <w:r w:rsidRPr="00FA473D">
              <w:rPr>
                <w:rFonts w:ascii="Times New Roman" w:hAnsi="Times New Roman"/>
                <w:noProof/>
                <w:webHidden/>
                <w:sz w:val="24"/>
                <w:szCs w:val="24"/>
              </w:rPr>
              <w:fldChar w:fldCharType="begin"/>
            </w:r>
            <w:r w:rsidRPr="00FA473D">
              <w:rPr>
                <w:rFonts w:ascii="Times New Roman" w:hAnsi="Times New Roman"/>
                <w:noProof/>
                <w:webHidden/>
                <w:sz w:val="24"/>
                <w:szCs w:val="24"/>
              </w:rPr>
              <w:instrText xml:space="preserve"> PAGEREF _Toc197085610 \h </w:instrText>
            </w:r>
            <w:r w:rsidRPr="00FA473D">
              <w:rPr>
                <w:rFonts w:ascii="Times New Roman" w:hAnsi="Times New Roman"/>
                <w:noProof/>
                <w:webHidden/>
                <w:sz w:val="24"/>
                <w:szCs w:val="24"/>
              </w:rPr>
            </w:r>
            <w:r w:rsidRPr="00FA473D">
              <w:rPr>
                <w:rFonts w:ascii="Times New Roman" w:hAnsi="Times New Roman"/>
                <w:noProof/>
                <w:webHidden/>
                <w:sz w:val="24"/>
                <w:szCs w:val="24"/>
              </w:rPr>
              <w:fldChar w:fldCharType="separate"/>
            </w:r>
            <w:r w:rsidRPr="00FA473D">
              <w:rPr>
                <w:rFonts w:ascii="Times New Roman" w:hAnsi="Times New Roman"/>
                <w:noProof/>
                <w:webHidden/>
                <w:sz w:val="24"/>
                <w:szCs w:val="24"/>
              </w:rPr>
              <w:t>182</w:t>
            </w:r>
            <w:r w:rsidRPr="00FA473D">
              <w:rPr>
                <w:rFonts w:ascii="Times New Roman" w:hAnsi="Times New Roman"/>
                <w:noProof/>
                <w:webHidden/>
                <w:sz w:val="24"/>
                <w:szCs w:val="24"/>
              </w:rPr>
              <w:fldChar w:fldCharType="end"/>
            </w:r>
          </w:hyperlink>
        </w:p>
        <w:p w14:paraId="5E0AEBE6" w14:textId="52DDD321" w:rsidR="00FA473D" w:rsidRPr="00FA473D" w:rsidRDefault="00FA473D" w:rsidP="00FA473D">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7085611" w:history="1">
            <w:r w:rsidRPr="00FA473D">
              <w:rPr>
                <w:rStyle w:val="Hyperlink"/>
                <w:rFonts w:ascii="Times New Roman" w:hAnsi="Times New Roman"/>
                <w:noProof/>
                <w:sz w:val="24"/>
                <w:szCs w:val="24"/>
              </w:rPr>
              <w:t>CONTROL AND INSTRUMENTATION SYSTEMS MONITORING</w:t>
            </w:r>
            <w:r w:rsidRPr="00FA473D">
              <w:rPr>
                <w:rFonts w:ascii="Times New Roman" w:hAnsi="Times New Roman"/>
                <w:noProof/>
                <w:webHidden/>
                <w:sz w:val="24"/>
                <w:szCs w:val="24"/>
              </w:rPr>
              <w:tab/>
            </w:r>
            <w:r w:rsidRPr="00FA473D">
              <w:rPr>
                <w:rFonts w:ascii="Times New Roman" w:hAnsi="Times New Roman"/>
                <w:noProof/>
                <w:webHidden/>
                <w:sz w:val="24"/>
                <w:szCs w:val="24"/>
              </w:rPr>
              <w:fldChar w:fldCharType="begin"/>
            </w:r>
            <w:r w:rsidRPr="00FA473D">
              <w:rPr>
                <w:rFonts w:ascii="Times New Roman" w:hAnsi="Times New Roman"/>
                <w:noProof/>
                <w:webHidden/>
                <w:sz w:val="24"/>
                <w:szCs w:val="24"/>
              </w:rPr>
              <w:instrText xml:space="preserve"> PAGEREF _Toc197085611 \h </w:instrText>
            </w:r>
            <w:r w:rsidRPr="00FA473D">
              <w:rPr>
                <w:rFonts w:ascii="Times New Roman" w:hAnsi="Times New Roman"/>
                <w:noProof/>
                <w:webHidden/>
                <w:sz w:val="24"/>
                <w:szCs w:val="24"/>
              </w:rPr>
            </w:r>
            <w:r w:rsidRPr="00FA473D">
              <w:rPr>
                <w:rFonts w:ascii="Times New Roman" w:hAnsi="Times New Roman"/>
                <w:noProof/>
                <w:webHidden/>
                <w:sz w:val="24"/>
                <w:szCs w:val="24"/>
              </w:rPr>
              <w:fldChar w:fldCharType="separate"/>
            </w:r>
            <w:r w:rsidRPr="00FA473D">
              <w:rPr>
                <w:rFonts w:ascii="Times New Roman" w:hAnsi="Times New Roman"/>
                <w:noProof/>
                <w:webHidden/>
                <w:sz w:val="24"/>
                <w:szCs w:val="24"/>
              </w:rPr>
              <w:t>190</w:t>
            </w:r>
            <w:r w:rsidRPr="00FA473D">
              <w:rPr>
                <w:rFonts w:ascii="Times New Roman" w:hAnsi="Times New Roman"/>
                <w:noProof/>
                <w:webHidden/>
                <w:sz w:val="24"/>
                <w:szCs w:val="24"/>
              </w:rPr>
              <w:fldChar w:fldCharType="end"/>
            </w:r>
          </w:hyperlink>
        </w:p>
        <w:p w14:paraId="6408C6F2" w14:textId="18110742" w:rsidR="00FA473D" w:rsidRPr="00FA473D" w:rsidRDefault="00FA473D" w:rsidP="00FA473D">
          <w:pPr>
            <w:pStyle w:val="TOC1"/>
            <w:tabs>
              <w:tab w:val="right" w:leader="dot" w:pos="9350"/>
            </w:tabs>
            <w:spacing w:line="360" w:lineRule="auto"/>
            <w:rPr>
              <w:rFonts w:ascii="Times New Roman" w:eastAsiaTheme="minorEastAsia" w:hAnsi="Times New Roman"/>
              <w:noProof/>
              <w:kern w:val="2"/>
              <w:sz w:val="24"/>
              <w:szCs w:val="24"/>
              <w14:ligatures w14:val="standardContextual"/>
            </w:rPr>
          </w:pPr>
          <w:hyperlink w:anchor="_Toc197085612" w:history="1">
            <w:r w:rsidRPr="00FA473D">
              <w:rPr>
                <w:rStyle w:val="Hyperlink"/>
                <w:rFonts w:ascii="Times New Roman" w:hAnsi="Times New Roman"/>
                <w:b/>
                <w:bCs/>
                <w:noProof/>
                <w:sz w:val="24"/>
                <w:szCs w:val="24"/>
                <w:lang w:val="en-GB"/>
              </w:rPr>
              <w:t>MODULE 6</w:t>
            </w:r>
            <w:r w:rsidRPr="00FA473D">
              <w:rPr>
                <w:rFonts w:ascii="Times New Roman" w:hAnsi="Times New Roman"/>
                <w:noProof/>
                <w:webHidden/>
                <w:sz w:val="24"/>
                <w:szCs w:val="24"/>
              </w:rPr>
              <w:tab/>
            </w:r>
            <w:r w:rsidRPr="00FA473D">
              <w:rPr>
                <w:rFonts w:ascii="Times New Roman" w:hAnsi="Times New Roman"/>
                <w:noProof/>
                <w:webHidden/>
                <w:sz w:val="24"/>
                <w:szCs w:val="24"/>
              </w:rPr>
              <w:fldChar w:fldCharType="begin"/>
            </w:r>
            <w:r w:rsidRPr="00FA473D">
              <w:rPr>
                <w:rFonts w:ascii="Times New Roman" w:hAnsi="Times New Roman"/>
                <w:noProof/>
                <w:webHidden/>
                <w:sz w:val="24"/>
                <w:szCs w:val="24"/>
              </w:rPr>
              <w:instrText xml:space="preserve"> PAGEREF _Toc197085612 \h </w:instrText>
            </w:r>
            <w:r w:rsidRPr="00FA473D">
              <w:rPr>
                <w:rFonts w:ascii="Times New Roman" w:hAnsi="Times New Roman"/>
                <w:noProof/>
                <w:webHidden/>
                <w:sz w:val="24"/>
                <w:szCs w:val="24"/>
              </w:rPr>
            </w:r>
            <w:r w:rsidRPr="00FA473D">
              <w:rPr>
                <w:rFonts w:ascii="Times New Roman" w:hAnsi="Times New Roman"/>
                <w:noProof/>
                <w:webHidden/>
                <w:sz w:val="24"/>
                <w:szCs w:val="24"/>
              </w:rPr>
              <w:fldChar w:fldCharType="separate"/>
            </w:r>
            <w:r w:rsidRPr="00FA473D">
              <w:rPr>
                <w:rFonts w:ascii="Times New Roman" w:hAnsi="Times New Roman"/>
                <w:noProof/>
                <w:webHidden/>
                <w:sz w:val="24"/>
                <w:szCs w:val="24"/>
              </w:rPr>
              <w:t>199</w:t>
            </w:r>
            <w:r w:rsidRPr="00FA473D">
              <w:rPr>
                <w:rFonts w:ascii="Times New Roman" w:hAnsi="Times New Roman"/>
                <w:noProof/>
                <w:webHidden/>
                <w:sz w:val="24"/>
                <w:szCs w:val="24"/>
              </w:rPr>
              <w:fldChar w:fldCharType="end"/>
            </w:r>
          </w:hyperlink>
        </w:p>
        <w:p w14:paraId="3FC52B13" w14:textId="616F5E84" w:rsidR="00FA473D" w:rsidRPr="00FA473D" w:rsidRDefault="00FA473D" w:rsidP="00FA473D">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7085613" w:history="1">
            <w:r w:rsidRPr="00FA473D">
              <w:rPr>
                <w:rStyle w:val="Hyperlink"/>
                <w:rFonts w:ascii="Times New Roman" w:hAnsi="Times New Roman"/>
                <w:noProof/>
                <w:sz w:val="24"/>
                <w:szCs w:val="24"/>
              </w:rPr>
              <w:t>CONTROL SYSTEMS</w:t>
            </w:r>
            <w:r w:rsidRPr="00FA473D">
              <w:rPr>
                <w:rFonts w:ascii="Times New Roman" w:hAnsi="Times New Roman"/>
                <w:noProof/>
                <w:webHidden/>
                <w:sz w:val="24"/>
                <w:szCs w:val="24"/>
              </w:rPr>
              <w:tab/>
            </w:r>
            <w:r w:rsidRPr="00FA473D">
              <w:rPr>
                <w:rFonts w:ascii="Times New Roman" w:hAnsi="Times New Roman"/>
                <w:noProof/>
                <w:webHidden/>
                <w:sz w:val="24"/>
                <w:szCs w:val="24"/>
              </w:rPr>
              <w:fldChar w:fldCharType="begin"/>
            </w:r>
            <w:r w:rsidRPr="00FA473D">
              <w:rPr>
                <w:rFonts w:ascii="Times New Roman" w:hAnsi="Times New Roman"/>
                <w:noProof/>
                <w:webHidden/>
                <w:sz w:val="24"/>
                <w:szCs w:val="24"/>
              </w:rPr>
              <w:instrText xml:space="preserve"> PAGEREF _Toc197085613 \h </w:instrText>
            </w:r>
            <w:r w:rsidRPr="00FA473D">
              <w:rPr>
                <w:rFonts w:ascii="Times New Roman" w:hAnsi="Times New Roman"/>
                <w:noProof/>
                <w:webHidden/>
                <w:sz w:val="24"/>
                <w:szCs w:val="24"/>
              </w:rPr>
            </w:r>
            <w:r w:rsidRPr="00FA473D">
              <w:rPr>
                <w:rFonts w:ascii="Times New Roman" w:hAnsi="Times New Roman"/>
                <w:noProof/>
                <w:webHidden/>
                <w:sz w:val="24"/>
                <w:szCs w:val="24"/>
              </w:rPr>
              <w:fldChar w:fldCharType="separate"/>
            </w:r>
            <w:r w:rsidRPr="00FA473D">
              <w:rPr>
                <w:rFonts w:ascii="Times New Roman" w:hAnsi="Times New Roman"/>
                <w:noProof/>
                <w:webHidden/>
                <w:sz w:val="24"/>
                <w:szCs w:val="24"/>
              </w:rPr>
              <w:t>200</w:t>
            </w:r>
            <w:r w:rsidRPr="00FA473D">
              <w:rPr>
                <w:rFonts w:ascii="Times New Roman" w:hAnsi="Times New Roman"/>
                <w:noProof/>
                <w:webHidden/>
                <w:sz w:val="24"/>
                <w:szCs w:val="24"/>
              </w:rPr>
              <w:fldChar w:fldCharType="end"/>
            </w:r>
          </w:hyperlink>
        </w:p>
        <w:p w14:paraId="0A1246BB" w14:textId="692139EC" w:rsidR="00FA473D" w:rsidRPr="00FA473D" w:rsidRDefault="00FA473D" w:rsidP="00FA473D">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7085614" w:history="1">
            <w:r w:rsidRPr="00FA473D">
              <w:rPr>
                <w:rStyle w:val="Hyperlink"/>
                <w:rFonts w:ascii="Times New Roman" w:hAnsi="Times New Roman"/>
                <w:noProof/>
                <w:sz w:val="24"/>
                <w:szCs w:val="24"/>
              </w:rPr>
              <w:t>RESEARCH METHODS</w:t>
            </w:r>
            <w:r w:rsidRPr="00FA473D">
              <w:rPr>
                <w:rFonts w:ascii="Times New Roman" w:hAnsi="Times New Roman"/>
                <w:noProof/>
                <w:webHidden/>
                <w:sz w:val="24"/>
                <w:szCs w:val="24"/>
              </w:rPr>
              <w:tab/>
            </w:r>
            <w:r w:rsidRPr="00FA473D">
              <w:rPr>
                <w:rFonts w:ascii="Times New Roman" w:hAnsi="Times New Roman"/>
                <w:noProof/>
                <w:webHidden/>
                <w:sz w:val="24"/>
                <w:szCs w:val="24"/>
              </w:rPr>
              <w:fldChar w:fldCharType="begin"/>
            </w:r>
            <w:r w:rsidRPr="00FA473D">
              <w:rPr>
                <w:rFonts w:ascii="Times New Roman" w:hAnsi="Times New Roman"/>
                <w:noProof/>
                <w:webHidden/>
                <w:sz w:val="24"/>
                <w:szCs w:val="24"/>
              </w:rPr>
              <w:instrText xml:space="preserve"> PAGEREF _Toc197085614 \h </w:instrText>
            </w:r>
            <w:r w:rsidRPr="00FA473D">
              <w:rPr>
                <w:rFonts w:ascii="Times New Roman" w:hAnsi="Times New Roman"/>
                <w:noProof/>
                <w:webHidden/>
                <w:sz w:val="24"/>
                <w:szCs w:val="24"/>
              </w:rPr>
            </w:r>
            <w:r w:rsidRPr="00FA473D">
              <w:rPr>
                <w:rFonts w:ascii="Times New Roman" w:hAnsi="Times New Roman"/>
                <w:noProof/>
                <w:webHidden/>
                <w:sz w:val="24"/>
                <w:szCs w:val="24"/>
              </w:rPr>
              <w:fldChar w:fldCharType="separate"/>
            </w:r>
            <w:r w:rsidRPr="00FA473D">
              <w:rPr>
                <w:rFonts w:ascii="Times New Roman" w:hAnsi="Times New Roman"/>
                <w:noProof/>
                <w:webHidden/>
                <w:sz w:val="24"/>
                <w:szCs w:val="24"/>
              </w:rPr>
              <w:t>208</w:t>
            </w:r>
            <w:r w:rsidRPr="00FA473D">
              <w:rPr>
                <w:rFonts w:ascii="Times New Roman" w:hAnsi="Times New Roman"/>
                <w:noProof/>
                <w:webHidden/>
                <w:sz w:val="24"/>
                <w:szCs w:val="24"/>
              </w:rPr>
              <w:fldChar w:fldCharType="end"/>
            </w:r>
          </w:hyperlink>
        </w:p>
        <w:p w14:paraId="7A302AB4" w14:textId="64E99C89" w:rsidR="00FA473D" w:rsidRPr="00FA473D" w:rsidRDefault="00FA473D" w:rsidP="00FA473D">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7085615" w:history="1">
            <w:r w:rsidRPr="00FA473D">
              <w:rPr>
                <w:rStyle w:val="Hyperlink"/>
                <w:rFonts w:ascii="Times New Roman" w:hAnsi="Times New Roman"/>
                <w:noProof/>
                <w:sz w:val="24"/>
                <w:szCs w:val="24"/>
              </w:rPr>
              <w:t>INDUSTRIAL MEASUREMENT INSTRUMENTS CALIBRATION</w:t>
            </w:r>
            <w:r w:rsidRPr="00FA473D">
              <w:rPr>
                <w:rFonts w:ascii="Times New Roman" w:hAnsi="Times New Roman"/>
                <w:noProof/>
                <w:webHidden/>
                <w:sz w:val="24"/>
                <w:szCs w:val="24"/>
              </w:rPr>
              <w:tab/>
            </w:r>
            <w:r w:rsidRPr="00FA473D">
              <w:rPr>
                <w:rFonts w:ascii="Times New Roman" w:hAnsi="Times New Roman"/>
                <w:noProof/>
                <w:webHidden/>
                <w:sz w:val="24"/>
                <w:szCs w:val="24"/>
              </w:rPr>
              <w:fldChar w:fldCharType="begin"/>
            </w:r>
            <w:r w:rsidRPr="00FA473D">
              <w:rPr>
                <w:rFonts w:ascii="Times New Roman" w:hAnsi="Times New Roman"/>
                <w:noProof/>
                <w:webHidden/>
                <w:sz w:val="24"/>
                <w:szCs w:val="24"/>
              </w:rPr>
              <w:instrText xml:space="preserve"> PAGEREF _Toc197085615 \h </w:instrText>
            </w:r>
            <w:r w:rsidRPr="00FA473D">
              <w:rPr>
                <w:rFonts w:ascii="Times New Roman" w:hAnsi="Times New Roman"/>
                <w:noProof/>
                <w:webHidden/>
                <w:sz w:val="24"/>
                <w:szCs w:val="24"/>
              </w:rPr>
            </w:r>
            <w:r w:rsidRPr="00FA473D">
              <w:rPr>
                <w:rFonts w:ascii="Times New Roman" w:hAnsi="Times New Roman"/>
                <w:noProof/>
                <w:webHidden/>
                <w:sz w:val="24"/>
                <w:szCs w:val="24"/>
              </w:rPr>
              <w:fldChar w:fldCharType="separate"/>
            </w:r>
            <w:r w:rsidRPr="00FA473D">
              <w:rPr>
                <w:rFonts w:ascii="Times New Roman" w:hAnsi="Times New Roman"/>
                <w:noProof/>
                <w:webHidden/>
                <w:sz w:val="24"/>
                <w:szCs w:val="24"/>
              </w:rPr>
              <w:t>215</w:t>
            </w:r>
            <w:r w:rsidRPr="00FA473D">
              <w:rPr>
                <w:rFonts w:ascii="Times New Roman" w:hAnsi="Times New Roman"/>
                <w:noProof/>
                <w:webHidden/>
                <w:sz w:val="24"/>
                <w:szCs w:val="24"/>
              </w:rPr>
              <w:fldChar w:fldCharType="end"/>
            </w:r>
          </w:hyperlink>
        </w:p>
        <w:p w14:paraId="24E33321" w14:textId="4B56A9A3" w:rsidR="00FA473D" w:rsidRPr="00FA473D" w:rsidRDefault="00FA473D" w:rsidP="00FA473D">
          <w:pPr>
            <w:pStyle w:val="TOC2"/>
            <w:tabs>
              <w:tab w:val="right" w:leader="dot" w:pos="9350"/>
            </w:tabs>
            <w:spacing w:line="360" w:lineRule="auto"/>
            <w:rPr>
              <w:rFonts w:ascii="Times New Roman" w:eastAsiaTheme="minorEastAsia" w:hAnsi="Times New Roman"/>
              <w:b w:val="0"/>
              <w:bCs w:val="0"/>
              <w:noProof/>
              <w:kern w:val="2"/>
              <w:sz w:val="24"/>
              <w:szCs w:val="24"/>
              <w14:ligatures w14:val="standardContextual"/>
            </w:rPr>
          </w:pPr>
          <w:hyperlink w:anchor="_Toc197085616" w:history="1">
            <w:r w:rsidRPr="00FA473D">
              <w:rPr>
                <w:rStyle w:val="Hyperlink"/>
                <w:rFonts w:ascii="Times New Roman" w:hAnsi="Times New Roman"/>
                <w:noProof/>
                <w:sz w:val="24"/>
                <w:szCs w:val="24"/>
              </w:rPr>
              <w:t>INSTRUMENTATION AND CONTROL SYSTEM SUPERVISION</w:t>
            </w:r>
            <w:r w:rsidRPr="00FA473D">
              <w:rPr>
                <w:rFonts w:ascii="Times New Roman" w:hAnsi="Times New Roman"/>
                <w:noProof/>
                <w:webHidden/>
                <w:sz w:val="24"/>
                <w:szCs w:val="24"/>
              </w:rPr>
              <w:tab/>
            </w:r>
            <w:r w:rsidRPr="00FA473D">
              <w:rPr>
                <w:rFonts w:ascii="Times New Roman" w:hAnsi="Times New Roman"/>
                <w:noProof/>
                <w:webHidden/>
                <w:sz w:val="24"/>
                <w:szCs w:val="24"/>
              </w:rPr>
              <w:fldChar w:fldCharType="begin"/>
            </w:r>
            <w:r w:rsidRPr="00FA473D">
              <w:rPr>
                <w:rFonts w:ascii="Times New Roman" w:hAnsi="Times New Roman"/>
                <w:noProof/>
                <w:webHidden/>
                <w:sz w:val="24"/>
                <w:szCs w:val="24"/>
              </w:rPr>
              <w:instrText xml:space="preserve"> PAGEREF _Toc197085616 \h </w:instrText>
            </w:r>
            <w:r w:rsidRPr="00FA473D">
              <w:rPr>
                <w:rFonts w:ascii="Times New Roman" w:hAnsi="Times New Roman"/>
                <w:noProof/>
                <w:webHidden/>
                <w:sz w:val="24"/>
                <w:szCs w:val="24"/>
              </w:rPr>
            </w:r>
            <w:r w:rsidRPr="00FA473D">
              <w:rPr>
                <w:rFonts w:ascii="Times New Roman" w:hAnsi="Times New Roman"/>
                <w:noProof/>
                <w:webHidden/>
                <w:sz w:val="24"/>
                <w:szCs w:val="24"/>
              </w:rPr>
              <w:fldChar w:fldCharType="separate"/>
            </w:r>
            <w:r w:rsidRPr="00FA473D">
              <w:rPr>
                <w:rFonts w:ascii="Times New Roman" w:hAnsi="Times New Roman"/>
                <w:noProof/>
                <w:webHidden/>
                <w:sz w:val="24"/>
                <w:szCs w:val="24"/>
              </w:rPr>
              <w:t>222</w:t>
            </w:r>
            <w:r w:rsidRPr="00FA473D">
              <w:rPr>
                <w:rFonts w:ascii="Times New Roman" w:hAnsi="Times New Roman"/>
                <w:noProof/>
                <w:webHidden/>
                <w:sz w:val="24"/>
                <w:szCs w:val="24"/>
              </w:rPr>
              <w:fldChar w:fldCharType="end"/>
            </w:r>
          </w:hyperlink>
        </w:p>
        <w:p w14:paraId="72718969" w14:textId="3B2D36A8" w:rsidR="00AA4BEC" w:rsidRPr="00FA473D" w:rsidRDefault="00AA4BEC" w:rsidP="00FA473D">
          <w:pPr>
            <w:spacing w:line="360" w:lineRule="auto"/>
            <w:rPr>
              <w:rFonts w:ascii="Times New Roman" w:hAnsi="Times New Roman" w:cs="Times New Roman"/>
              <w:sz w:val="24"/>
              <w:szCs w:val="24"/>
            </w:rPr>
          </w:pPr>
          <w:r w:rsidRPr="00FA473D">
            <w:rPr>
              <w:rFonts w:ascii="Times New Roman" w:hAnsi="Times New Roman" w:cs="Times New Roman"/>
              <w:b/>
              <w:bCs/>
              <w:noProof/>
              <w:sz w:val="24"/>
              <w:szCs w:val="24"/>
            </w:rPr>
            <w:fldChar w:fldCharType="end"/>
          </w:r>
        </w:p>
      </w:sdtContent>
    </w:sdt>
    <w:p w14:paraId="6E6F8D3D" w14:textId="77777777" w:rsidR="00807C5E" w:rsidRDefault="00807C5E">
      <w:pPr>
        <w:rPr>
          <w:rFonts w:ascii="Times New Roman" w:eastAsia="Times New Roman" w:hAnsi="Times New Roman" w:cs="Times New Roman"/>
          <w:b/>
          <w:bCs/>
          <w:kern w:val="0"/>
          <w:sz w:val="24"/>
          <w:szCs w:val="24"/>
          <w14:ligatures w14:val="none"/>
        </w:rPr>
      </w:pPr>
      <w:bookmarkStart w:id="15" w:name="_Toc164263561"/>
      <w:bookmarkEnd w:id="14"/>
      <w:r>
        <w:rPr>
          <w:rFonts w:ascii="Times New Roman" w:eastAsia="Times New Roman" w:hAnsi="Times New Roman" w:cs="Times New Roman"/>
          <w:b/>
          <w:bCs/>
          <w:kern w:val="0"/>
          <w:sz w:val="24"/>
          <w:szCs w:val="24"/>
          <w14:ligatures w14:val="none"/>
        </w:rPr>
        <w:br w:type="page"/>
      </w:r>
    </w:p>
    <w:p w14:paraId="53281A22" w14:textId="667D4290" w:rsidR="00AA4BEC" w:rsidRPr="00DB4FC1" w:rsidRDefault="00AA4BEC" w:rsidP="00DB4FC1">
      <w:pPr>
        <w:keepNext/>
        <w:keepLines/>
        <w:spacing w:before="480" w:after="0" w:line="360" w:lineRule="auto"/>
        <w:jc w:val="center"/>
        <w:outlineLvl w:val="0"/>
        <w:rPr>
          <w:rFonts w:ascii="Times New Roman" w:eastAsia="Times New Roman" w:hAnsi="Times New Roman" w:cs="Times New Roman"/>
          <w:b/>
          <w:bCs/>
          <w:kern w:val="0"/>
          <w:sz w:val="24"/>
          <w:szCs w:val="24"/>
          <w14:ligatures w14:val="none"/>
        </w:rPr>
      </w:pPr>
      <w:bookmarkStart w:id="16" w:name="_Toc197085585"/>
      <w:r w:rsidRPr="00DB4FC1">
        <w:rPr>
          <w:rFonts w:ascii="Times New Roman" w:eastAsia="Times New Roman" w:hAnsi="Times New Roman" w:cs="Times New Roman"/>
          <w:b/>
          <w:bCs/>
          <w:kern w:val="0"/>
          <w:sz w:val="24"/>
          <w:szCs w:val="24"/>
          <w14:ligatures w14:val="none"/>
        </w:rPr>
        <w:t>ACRONYMS AND ABBREVIATION</w:t>
      </w:r>
      <w:bookmarkEnd w:id="16"/>
    </w:p>
    <w:p w14:paraId="009D8AB4" w14:textId="24344C8A" w:rsidR="00BB7E7F" w:rsidRPr="00BB7E7F" w:rsidRDefault="00BB7E7F" w:rsidP="00BB7E7F">
      <w:pPr>
        <w:pStyle w:val="NormalWeb"/>
        <w:ind w:left="-360"/>
        <w:rPr>
          <w:color w:val="404040"/>
        </w:rPr>
      </w:pPr>
      <w:r w:rsidRPr="00BB7E7F">
        <w:rPr>
          <w:b/>
          <w:bCs/>
          <w:color w:val="404040"/>
        </w:rPr>
        <w:t>ADCs</w:t>
      </w:r>
      <w:r>
        <w:rPr>
          <w:b/>
          <w:bCs/>
          <w:color w:val="404040"/>
        </w:rPr>
        <w:t xml:space="preserve"> – </w:t>
      </w:r>
      <w:r>
        <w:rPr>
          <w:color w:val="404040"/>
        </w:rPr>
        <w:t>Analogue to digital converters</w:t>
      </w:r>
    </w:p>
    <w:p w14:paraId="6AF0DF77" w14:textId="7C9654C3" w:rsidR="00807C5E" w:rsidRPr="0077003A" w:rsidRDefault="00807C5E" w:rsidP="00BB7E7F">
      <w:pPr>
        <w:pStyle w:val="NormalWeb"/>
        <w:spacing w:before="0" w:beforeAutospacing="0" w:after="0" w:afterAutospacing="0" w:line="360" w:lineRule="auto"/>
        <w:ind w:left="-360"/>
        <w:rPr>
          <w:color w:val="404040"/>
        </w:rPr>
      </w:pPr>
      <w:r w:rsidRPr="0077003A">
        <w:rPr>
          <w:rStyle w:val="Strong"/>
          <w:color w:val="404040"/>
        </w:rPr>
        <w:t>ISCED</w:t>
      </w:r>
      <w:r w:rsidRPr="0077003A">
        <w:rPr>
          <w:color w:val="404040"/>
        </w:rPr>
        <w:t> – International Standard Classification of Education</w:t>
      </w:r>
    </w:p>
    <w:p w14:paraId="35B9D5A9" w14:textId="77777777" w:rsidR="00807C5E" w:rsidRPr="0077003A" w:rsidRDefault="00807C5E" w:rsidP="00807C5E">
      <w:pPr>
        <w:pStyle w:val="NormalWeb"/>
        <w:spacing w:before="0" w:beforeAutospacing="0" w:after="0" w:afterAutospacing="0" w:line="360" w:lineRule="auto"/>
        <w:ind w:left="-360"/>
        <w:rPr>
          <w:color w:val="404040"/>
        </w:rPr>
      </w:pPr>
      <w:r w:rsidRPr="0077003A">
        <w:rPr>
          <w:rStyle w:val="Strong"/>
          <w:color w:val="404040"/>
        </w:rPr>
        <w:t>CEO</w:t>
      </w:r>
      <w:r w:rsidRPr="0077003A">
        <w:rPr>
          <w:color w:val="404040"/>
        </w:rPr>
        <w:t> – Chief Executive Officer</w:t>
      </w:r>
    </w:p>
    <w:p w14:paraId="354690EF" w14:textId="77777777" w:rsidR="00807C5E" w:rsidRPr="0077003A" w:rsidRDefault="00807C5E" w:rsidP="00807C5E">
      <w:pPr>
        <w:pStyle w:val="NormalWeb"/>
        <w:spacing w:before="0" w:beforeAutospacing="0" w:after="0" w:afterAutospacing="0" w:line="360" w:lineRule="auto"/>
        <w:ind w:left="-360"/>
        <w:rPr>
          <w:color w:val="404040"/>
        </w:rPr>
      </w:pPr>
      <w:r w:rsidRPr="0077003A">
        <w:rPr>
          <w:rStyle w:val="Strong"/>
          <w:color w:val="404040"/>
        </w:rPr>
        <w:t>TVET</w:t>
      </w:r>
      <w:r w:rsidRPr="0077003A">
        <w:rPr>
          <w:color w:val="404040"/>
        </w:rPr>
        <w:t> – Technical and Vocational Education and Training</w:t>
      </w:r>
    </w:p>
    <w:p w14:paraId="6F32E0CF" w14:textId="77777777" w:rsidR="00807C5E" w:rsidRPr="0077003A" w:rsidRDefault="00807C5E" w:rsidP="00807C5E">
      <w:pPr>
        <w:pStyle w:val="NormalWeb"/>
        <w:spacing w:before="0" w:beforeAutospacing="0" w:after="0" w:afterAutospacing="0" w:line="360" w:lineRule="auto"/>
        <w:ind w:left="-360"/>
        <w:rPr>
          <w:color w:val="404040"/>
        </w:rPr>
      </w:pPr>
      <w:r w:rsidRPr="0077003A">
        <w:rPr>
          <w:rStyle w:val="Strong"/>
          <w:color w:val="404040"/>
        </w:rPr>
        <w:t>CBET</w:t>
      </w:r>
      <w:r w:rsidRPr="0077003A">
        <w:rPr>
          <w:color w:val="404040"/>
        </w:rPr>
        <w:t> – Competency-Based Education and Training</w:t>
      </w:r>
    </w:p>
    <w:p w14:paraId="0DE76A0D" w14:textId="77777777" w:rsidR="00807C5E" w:rsidRPr="0077003A" w:rsidRDefault="00807C5E" w:rsidP="00807C5E">
      <w:pPr>
        <w:pStyle w:val="NormalWeb"/>
        <w:spacing w:before="0" w:beforeAutospacing="0" w:after="0" w:afterAutospacing="0" w:line="360" w:lineRule="auto"/>
        <w:ind w:left="-360"/>
        <w:rPr>
          <w:color w:val="404040"/>
        </w:rPr>
      </w:pPr>
      <w:r w:rsidRPr="0077003A">
        <w:rPr>
          <w:rStyle w:val="Strong"/>
          <w:color w:val="404040"/>
        </w:rPr>
        <w:t>CBETA</w:t>
      </w:r>
      <w:r w:rsidRPr="0077003A">
        <w:rPr>
          <w:color w:val="404040"/>
        </w:rPr>
        <w:t xml:space="preserve"> – </w:t>
      </w:r>
      <w:r w:rsidRPr="0077003A">
        <w:rPr>
          <w:rStyle w:val="Strong"/>
          <w:b w:val="0"/>
          <w:color w:val="404040"/>
        </w:rPr>
        <w:t>Competency-Based Education and Training Authority</w:t>
      </w:r>
    </w:p>
    <w:p w14:paraId="01DC2A27" w14:textId="77777777" w:rsidR="00807C5E" w:rsidRPr="0077003A" w:rsidRDefault="00807C5E" w:rsidP="00807C5E">
      <w:pPr>
        <w:pStyle w:val="NormalWeb"/>
        <w:spacing w:before="0" w:beforeAutospacing="0" w:after="0" w:afterAutospacing="0" w:line="360" w:lineRule="auto"/>
        <w:ind w:left="-360"/>
        <w:rPr>
          <w:color w:val="404040"/>
        </w:rPr>
      </w:pPr>
      <w:r w:rsidRPr="0077003A">
        <w:rPr>
          <w:rStyle w:val="Strong"/>
          <w:color w:val="404040"/>
        </w:rPr>
        <w:t>CDACC</w:t>
      </w:r>
      <w:r w:rsidRPr="0077003A">
        <w:rPr>
          <w:color w:val="404040"/>
        </w:rPr>
        <w:t xml:space="preserve"> – Curriculum Development, Assessment, and Certification Council </w:t>
      </w:r>
    </w:p>
    <w:p w14:paraId="7649BAD5" w14:textId="77777777" w:rsidR="00807C5E" w:rsidRPr="0077003A" w:rsidRDefault="00807C5E" w:rsidP="00807C5E">
      <w:pPr>
        <w:pStyle w:val="NormalWeb"/>
        <w:spacing w:before="0" w:beforeAutospacing="0" w:after="0" w:afterAutospacing="0" w:line="360" w:lineRule="auto"/>
        <w:ind w:left="-360"/>
        <w:rPr>
          <w:color w:val="404040"/>
        </w:rPr>
      </w:pPr>
      <w:r w:rsidRPr="0077003A">
        <w:rPr>
          <w:rStyle w:val="Strong"/>
          <w:color w:val="404040"/>
        </w:rPr>
        <w:t>AC</w:t>
      </w:r>
      <w:r w:rsidRPr="0077003A">
        <w:rPr>
          <w:color w:val="404040"/>
        </w:rPr>
        <w:t> – Alternating Current</w:t>
      </w:r>
    </w:p>
    <w:p w14:paraId="05918515" w14:textId="77777777" w:rsidR="00807C5E" w:rsidRPr="0077003A" w:rsidRDefault="00807C5E" w:rsidP="00807C5E">
      <w:pPr>
        <w:pStyle w:val="NormalWeb"/>
        <w:spacing w:before="0" w:beforeAutospacing="0" w:after="0" w:afterAutospacing="0" w:line="360" w:lineRule="auto"/>
        <w:ind w:left="-360"/>
        <w:rPr>
          <w:color w:val="404040"/>
        </w:rPr>
      </w:pPr>
      <w:r w:rsidRPr="0077003A">
        <w:rPr>
          <w:rStyle w:val="Strong"/>
          <w:color w:val="404040"/>
        </w:rPr>
        <w:t>CAD</w:t>
      </w:r>
      <w:r w:rsidRPr="0077003A">
        <w:rPr>
          <w:color w:val="404040"/>
        </w:rPr>
        <w:t> – Computer-Aided Design</w:t>
      </w:r>
    </w:p>
    <w:p w14:paraId="3AAB18DF" w14:textId="77777777" w:rsidR="00807C5E" w:rsidRPr="0077003A" w:rsidRDefault="00807C5E" w:rsidP="00807C5E">
      <w:pPr>
        <w:pStyle w:val="NormalWeb"/>
        <w:spacing w:before="0" w:beforeAutospacing="0" w:after="0" w:afterAutospacing="0" w:line="360" w:lineRule="auto"/>
        <w:ind w:left="-360"/>
        <w:rPr>
          <w:color w:val="404040"/>
        </w:rPr>
      </w:pPr>
      <w:r w:rsidRPr="0077003A">
        <w:rPr>
          <w:rStyle w:val="Strong"/>
          <w:color w:val="404040"/>
        </w:rPr>
        <w:t>CPU</w:t>
      </w:r>
      <w:r w:rsidRPr="0077003A">
        <w:rPr>
          <w:color w:val="404040"/>
        </w:rPr>
        <w:t> – Central Processing Unit</w:t>
      </w:r>
    </w:p>
    <w:p w14:paraId="50E5FD3A" w14:textId="77777777" w:rsidR="00807C5E" w:rsidRPr="0077003A" w:rsidRDefault="00807C5E" w:rsidP="00807C5E">
      <w:pPr>
        <w:pStyle w:val="NormalWeb"/>
        <w:spacing w:before="0" w:beforeAutospacing="0" w:after="0" w:afterAutospacing="0" w:line="360" w:lineRule="auto"/>
        <w:ind w:left="-360"/>
        <w:rPr>
          <w:color w:val="404040"/>
        </w:rPr>
      </w:pPr>
      <w:r w:rsidRPr="0077003A">
        <w:rPr>
          <w:rStyle w:val="Strong"/>
          <w:color w:val="404040"/>
        </w:rPr>
        <w:t>CV</w:t>
      </w:r>
      <w:r w:rsidRPr="0077003A">
        <w:rPr>
          <w:color w:val="404040"/>
        </w:rPr>
        <w:t xml:space="preserve"> – Curriculum Vitae </w:t>
      </w:r>
    </w:p>
    <w:p w14:paraId="0CDA54FF" w14:textId="77777777" w:rsidR="00BB7E7F" w:rsidRDefault="00BB7E7F" w:rsidP="00807C5E">
      <w:pPr>
        <w:pStyle w:val="NormalWeb"/>
        <w:spacing w:before="0" w:beforeAutospacing="0" w:after="0" w:afterAutospacing="0" w:line="360" w:lineRule="auto"/>
        <w:ind w:left="-360"/>
        <w:rPr>
          <w:color w:val="404040"/>
        </w:rPr>
      </w:pPr>
      <w:r w:rsidRPr="00BB7E7F">
        <w:rPr>
          <w:b/>
          <w:bCs/>
          <w:color w:val="404040"/>
        </w:rPr>
        <w:t xml:space="preserve">DACs </w:t>
      </w:r>
      <w:r>
        <w:rPr>
          <w:color w:val="404040"/>
        </w:rPr>
        <w:t>– Digital to analogue converters</w:t>
      </w:r>
    </w:p>
    <w:p w14:paraId="22306839" w14:textId="130A4A8A" w:rsidR="00807C5E" w:rsidRPr="0077003A" w:rsidRDefault="00807C5E" w:rsidP="00807C5E">
      <w:pPr>
        <w:pStyle w:val="NormalWeb"/>
        <w:spacing w:before="0" w:beforeAutospacing="0" w:after="0" w:afterAutospacing="0" w:line="360" w:lineRule="auto"/>
        <w:ind w:left="-360"/>
        <w:rPr>
          <w:color w:val="404040"/>
        </w:rPr>
      </w:pPr>
      <w:r w:rsidRPr="0077003A">
        <w:rPr>
          <w:rStyle w:val="Strong"/>
          <w:color w:val="404040"/>
        </w:rPr>
        <w:t>DC</w:t>
      </w:r>
      <w:r w:rsidRPr="0077003A">
        <w:rPr>
          <w:color w:val="404040"/>
        </w:rPr>
        <w:t> – Direct Current</w:t>
      </w:r>
    </w:p>
    <w:p w14:paraId="361B177E" w14:textId="77777777" w:rsidR="00807C5E" w:rsidRPr="0077003A" w:rsidRDefault="00807C5E" w:rsidP="00807C5E">
      <w:pPr>
        <w:pStyle w:val="NormalWeb"/>
        <w:spacing w:before="0" w:beforeAutospacing="0" w:after="0" w:afterAutospacing="0" w:line="360" w:lineRule="auto"/>
        <w:ind w:left="-360"/>
        <w:rPr>
          <w:color w:val="404040"/>
        </w:rPr>
      </w:pPr>
      <w:r w:rsidRPr="0077003A">
        <w:rPr>
          <w:rStyle w:val="Strong"/>
          <w:color w:val="404040"/>
        </w:rPr>
        <w:t>DOL</w:t>
      </w:r>
      <w:r w:rsidRPr="0077003A">
        <w:rPr>
          <w:color w:val="404040"/>
        </w:rPr>
        <w:t xml:space="preserve"> – Direct-On-Line </w:t>
      </w:r>
    </w:p>
    <w:p w14:paraId="48610CDF" w14:textId="77777777" w:rsidR="00807C5E" w:rsidRPr="0077003A" w:rsidRDefault="00807C5E" w:rsidP="00807C5E">
      <w:pPr>
        <w:pStyle w:val="NormalWeb"/>
        <w:spacing w:before="0" w:beforeAutospacing="0" w:after="0" w:afterAutospacing="0" w:line="360" w:lineRule="auto"/>
        <w:ind w:left="-360"/>
        <w:rPr>
          <w:color w:val="404040"/>
        </w:rPr>
      </w:pPr>
      <w:r w:rsidRPr="0077003A">
        <w:rPr>
          <w:rStyle w:val="Strong"/>
          <w:color w:val="404040"/>
        </w:rPr>
        <w:t>DVI</w:t>
      </w:r>
      <w:r w:rsidRPr="0077003A">
        <w:rPr>
          <w:color w:val="404040"/>
        </w:rPr>
        <w:t> – Digital Visual Interface</w:t>
      </w:r>
    </w:p>
    <w:p w14:paraId="4E37A785" w14:textId="77777777" w:rsidR="00807C5E" w:rsidRPr="0077003A" w:rsidRDefault="00807C5E" w:rsidP="00807C5E">
      <w:pPr>
        <w:pStyle w:val="NormalWeb"/>
        <w:spacing w:before="0" w:beforeAutospacing="0" w:after="0" w:afterAutospacing="0" w:line="360" w:lineRule="auto"/>
        <w:ind w:left="-360"/>
        <w:rPr>
          <w:color w:val="404040"/>
        </w:rPr>
      </w:pPr>
      <w:r w:rsidRPr="0077003A">
        <w:rPr>
          <w:rStyle w:val="Strong"/>
          <w:color w:val="404040"/>
        </w:rPr>
        <w:t>HDMI</w:t>
      </w:r>
      <w:r w:rsidRPr="0077003A">
        <w:rPr>
          <w:color w:val="404040"/>
        </w:rPr>
        <w:t> – High-Definition Multimedia Interface</w:t>
      </w:r>
    </w:p>
    <w:p w14:paraId="4822715B" w14:textId="77777777" w:rsidR="00807C5E" w:rsidRDefault="00807C5E" w:rsidP="00807C5E">
      <w:pPr>
        <w:pStyle w:val="NormalWeb"/>
        <w:spacing w:before="0" w:beforeAutospacing="0" w:after="0" w:afterAutospacing="0" w:line="360" w:lineRule="auto"/>
        <w:ind w:left="-360"/>
        <w:rPr>
          <w:rStyle w:val="Strong"/>
          <w:color w:val="404040"/>
        </w:rPr>
      </w:pPr>
      <w:r w:rsidRPr="00632C31">
        <w:rPr>
          <w:rFonts w:eastAsia="Calibri"/>
          <w:b/>
          <w:bCs/>
        </w:rPr>
        <w:t>IEE</w:t>
      </w:r>
      <w:r w:rsidRPr="00632C31">
        <w:rPr>
          <w:rFonts w:eastAsia="Calibri"/>
        </w:rPr>
        <w:tab/>
        <w:t>Institution of Engineering and Technology</w:t>
      </w:r>
    </w:p>
    <w:p w14:paraId="6C639A4E" w14:textId="77777777" w:rsidR="00807C5E" w:rsidRPr="0077003A" w:rsidRDefault="00807C5E" w:rsidP="00807C5E">
      <w:pPr>
        <w:pStyle w:val="NormalWeb"/>
        <w:spacing w:before="0" w:beforeAutospacing="0" w:after="0" w:afterAutospacing="0" w:line="360" w:lineRule="auto"/>
        <w:ind w:left="-360"/>
        <w:rPr>
          <w:color w:val="404040"/>
        </w:rPr>
      </w:pPr>
      <w:r w:rsidRPr="0077003A">
        <w:rPr>
          <w:rStyle w:val="Strong"/>
          <w:color w:val="404040"/>
        </w:rPr>
        <w:t>IET</w:t>
      </w:r>
      <w:r w:rsidRPr="0077003A">
        <w:rPr>
          <w:color w:val="404040"/>
        </w:rPr>
        <w:t> – Institution of Engineering and Technology</w:t>
      </w:r>
    </w:p>
    <w:p w14:paraId="442391E7" w14:textId="77777777" w:rsidR="00807C5E" w:rsidRPr="0077003A" w:rsidRDefault="00807C5E" w:rsidP="00807C5E">
      <w:pPr>
        <w:pStyle w:val="NormalWeb"/>
        <w:spacing w:before="0" w:beforeAutospacing="0" w:after="0" w:afterAutospacing="0" w:line="360" w:lineRule="auto"/>
        <w:ind w:left="-360"/>
        <w:rPr>
          <w:color w:val="404040"/>
        </w:rPr>
      </w:pPr>
      <w:r w:rsidRPr="0077003A">
        <w:rPr>
          <w:rStyle w:val="Strong"/>
          <w:color w:val="404040"/>
        </w:rPr>
        <w:t>KCL</w:t>
      </w:r>
      <w:r w:rsidRPr="0077003A">
        <w:rPr>
          <w:color w:val="404040"/>
        </w:rPr>
        <w:t> – Kirchhoff’s Current Law</w:t>
      </w:r>
    </w:p>
    <w:p w14:paraId="23A13698" w14:textId="77777777" w:rsidR="00807C5E" w:rsidRPr="0077003A" w:rsidRDefault="00807C5E" w:rsidP="00807C5E">
      <w:pPr>
        <w:pStyle w:val="NormalWeb"/>
        <w:spacing w:before="0" w:beforeAutospacing="0" w:after="0" w:afterAutospacing="0" w:line="360" w:lineRule="auto"/>
        <w:ind w:left="-360"/>
        <w:rPr>
          <w:color w:val="404040"/>
        </w:rPr>
      </w:pPr>
      <w:r w:rsidRPr="0077003A">
        <w:rPr>
          <w:rStyle w:val="Strong"/>
          <w:color w:val="404040"/>
        </w:rPr>
        <w:t>KCSE</w:t>
      </w:r>
      <w:r w:rsidRPr="0077003A">
        <w:rPr>
          <w:color w:val="404040"/>
        </w:rPr>
        <w:t> – Kenya Certificate of Secondary Education</w:t>
      </w:r>
    </w:p>
    <w:p w14:paraId="7AB8195E" w14:textId="77777777" w:rsidR="00807C5E" w:rsidRPr="0077003A" w:rsidRDefault="00807C5E" w:rsidP="00807C5E">
      <w:pPr>
        <w:pStyle w:val="NormalWeb"/>
        <w:spacing w:before="0" w:beforeAutospacing="0" w:after="0" w:afterAutospacing="0" w:line="360" w:lineRule="auto"/>
        <w:ind w:left="-360"/>
        <w:rPr>
          <w:color w:val="404040"/>
        </w:rPr>
      </w:pPr>
      <w:r w:rsidRPr="0077003A">
        <w:rPr>
          <w:rStyle w:val="Strong"/>
          <w:color w:val="404040"/>
        </w:rPr>
        <w:t>KNQF</w:t>
      </w:r>
      <w:r w:rsidRPr="0077003A">
        <w:rPr>
          <w:color w:val="404040"/>
        </w:rPr>
        <w:t> – Kenya National Qualifications Framework</w:t>
      </w:r>
    </w:p>
    <w:p w14:paraId="03B2152D" w14:textId="77777777" w:rsidR="00807C5E" w:rsidRPr="0077003A" w:rsidRDefault="00807C5E" w:rsidP="00807C5E">
      <w:pPr>
        <w:pStyle w:val="NormalWeb"/>
        <w:spacing w:before="0" w:beforeAutospacing="0" w:after="0" w:afterAutospacing="0" w:line="360" w:lineRule="auto"/>
        <w:ind w:left="-360"/>
        <w:rPr>
          <w:color w:val="404040"/>
        </w:rPr>
      </w:pPr>
      <w:r w:rsidRPr="0077003A">
        <w:rPr>
          <w:rStyle w:val="Strong"/>
          <w:color w:val="404040"/>
        </w:rPr>
        <w:t>KVL</w:t>
      </w:r>
      <w:r w:rsidRPr="0077003A">
        <w:rPr>
          <w:color w:val="404040"/>
        </w:rPr>
        <w:t> – Kirchhoff’s Voltage Law</w:t>
      </w:r>
    </w:p>
    <w:p w14:paraId="61E313B9" w14:textId="77777777" w:rsidR="00807C5E" w:rsidRDefault="00807C5E" w:rsidP="00807C5E">
      <w:pPr>
        <w:pStyle w:val="NormalWeb"/>
        <w:spacing w:before="0" w:beforeAutospacing="0" w:after="0" w:afterAutospacing="0" w:line="360" w:lineRule="auto"/>
        <w:ind w:left="-360"/>
        <w:rPr>
          <w:color w:val="404040"/>
        </w:rPr>
      </w:pPr>
      <w:r w:rsidRPr="0077003A">
        <w:rPr>
          <w:rStyle w:val="Strong"/>
          <w:color w:val="404040"/>
        </w:rPr>
        <w:t>NEMA</w:t>
      </w:r>
      <w:r w:rsidRPr="0077003A">
        <w:rPr>
          <w:color w:val="404040"/>
        </w:rPr>
        <w:t> – National Environment Management Authority</w:t>
      </w:r>
    </w:p>
    <w:p w14:paraId="5F7878C5" w14:textId="77777777" w:rsidR="00807C5E" w:rsidRPr="0077003A" w:rsidRDefault="00807C5E" w:rsidP="00807C5E">
      <w:pPr>
        <w:pStyle w:val="NormalWeb"/>
        <w:spacing w:before="0" w:beforeAutospacing="0" w:after="0" w:afterAutospacing="0" w:line="360" w:lineRule="auto"/>
        <w:ind w:left="-360"/>
        <w:rPr>
          <w:color w:val="404040"/>
        </w:rPr>
      </w:pPr>
      <w:r w:rsidRPr="003D482F">
        <w:rPr>
          <w:b/>
          <w:bCs/>
          <w:color w:val="404040"/>
        </w:rPr>
        <w:t>NP</w:t>
      </w:r>
      <w:r w:rsidRPr="0077003A">
        <w:rPr>
          <w:color w:val="404040"/>
        </w:rPr>
        <w:t xml:space="preserve"> – </w:t>
      </w:r>
      <w:r w:rsidRPr="003D482F">
        <w:rPr>
          <w:color w:val="404040"/>
        </w:rPr>
        <w:t>Net Power</w:t>
      </w:r>
      <w:r w:rsidRPr="003D482F">
        <w:rPr>
          <w:color w:val="404040"/>
        </w:rPr>
        <w:tab/>
      </w:r>
      <w:r w:rsidRPr="0077003A">
        <w:rPr>
          <w:color w:val="404040"/>
        </w:rPr>
        <w:t xml:space="preserve"> </w:t>
      </w:r>
    </w:p>
    <w:p w14:paraId="2BBE123B" w14:textId="77777777" w:rsidR="00807C5E" w:rsidRPr="0077003A" w:rsidRDefault="00807C5E" w:rsidP="00807C5E">
      <w:pPr>
        <w:pStyle w:val="NormalWeb"/>
        <w:spacing w:before="0" w:beforeAutospacing="0" w:after="0" w:afterAutospacing="0" w:line="360" w:lineRule="auto"/>
        <w:ind w:left="-360"/>
        <w:rPr>
          <w:color w:val="404040"/>
        </w:rPr>
      </w:pPr>
      <w:r w:rsidRPr="0077003A">
        <w:rPr>
          <w:rStyle w:val="Strong"/>
          <w:color w:val="404040"/>
        </w:rPr>
        <w:t>OSHA</w:t>
      </w:r>
      <w:r w:rsidRPr="0077003A">
        <w:rPr>
          <w:color w:val="404040"/>
        </w:rPr>
        <w:t> – Occupational Safety and Health Administration</w:t>
      </w:r>
    </w:p>
    <w:p w14:paraId="35CE3428" w14:textId="77777777" w:rsidR="00807C5E" w:rsidRPr="0077003A" w:rsidRDefault="00807C5E" w:rsidP="00807C5E">
      <w:pPr>
        <w:pStyle w:val="NormalWeb"/>
        <w:spacing w:before="0" w:beforeAutospacing="0" w:after="0" w:afterAutospacing="0" w:line="360" w:lineRule="auto"/>
        <w:ind w:left="-360"/>
        <w:rPr>
          <w:color w:val="404040"/>
        </w:rPr>
      </w:pPr>
      <w:r w:rsidRPr="0077003A">
        <w:rPr>
          <w:rStyle w:val="Strong"/>
          <w:color w:val="404040"/>
        </w:rPr>
        <w:t>PPE</w:t>
      </w:r>
      <w:r w:rsidRPr="0077003A">
        <w:rPr>
          <w:color w:val="404040"/>
        </w:rPr>
        <w:t> – Personal Protective Equipment</w:t>
      </w:r>
    </w:p>
    <w:p w14:paraId="42B3AA63" w14:textId="77777777" w:rsidR="00807C5E" w:rsidRPr="0077003A" w:rsidRDefault="00807C5E" w:rsidP="00807C5E">
      <w:pPr>
        <w:pStyle w:val="NormalWeb"/>
        <w:spacing w:before="0" w:beforeAutospacing="0" w:after="0" w:afterAutospacing="0" w:line="360" w:lineRule="auto"/>
        <w:ind w:left="-360"/>
        <w:rPr>
          <w:color w:val="404040"/>
        </w:rPr>
      </w:pPr>
      <w:r w:rsidRPr="0077003A">
        <w:rPr>
          <w:rStyle w:val="Strong"/>
          <w:color w:val="404040"/>
        </w:rPr>
        <w:t>RAM</w:t>
      </w:r>
      <w:r w:rsidRPr="0077003A">
        <w:rPr>
          <w:color w:val="404040"/>
        </w:rPr>
        <w:t> – Random Access Memory</w:t>
      </w:r>
    </w:p>
    <w:p w14:paraId="019C793A" w14:textId="77777777" w:rsidR="00807C5E" w:rsidRPr="0077003A" w:rsidRDefault="00807C5E" w:rsidP="00807C5E">
      <w:pPr>
        <w:pStyle w:val="NormalWeb"/>
        <w:spacing w:before="0" w:beforeAutospacing="0" w:after="0" w:afterAutospacing="0" w:line="360" w:lineRule="auto"/>
        <w:ind w:left="-360"/>
        <w:rPr>
          <w:color w:val="404040"/>
        </w:rPr>
      </w:pPr>
      <w:r w:rsidRPr="0077003A">
        <w:rPr>
          <w:rStyle w:val="Strong"/>
          <w:color w:val="404040"/>
        </w:rPr>
        <w:t>RPL</w:t>
      </w:r>
      <w:r w:rsidRPr="0077003A">
        <w:rPr>
          <w:color w:val="404040"/>
        </w:rPr>
        <w:t> – Recognition of Prior Learning</w:t>
      </w:r>
    </w:p>
    <w:p w14:paraId="6AE350B4" w14:textId="77777777" w:rsidR="00807C5E" w:rsidRPr="0077003A" w:rsidRDefault="00807C5E" w:rsidP="00807C5E">
      <w:pPr>
        <w:pStyle w:val="NormalWeb"/>
        <w:spacing w:before="0" w:beforeAutospacing="0" w:after="0" w:afterAutospacing="0" w:line="360" w:lineRule="auto"/>
        <w:ind w:left="-360"/>
        <w:rPr>
          <w:color w:val="404040"/>
        </w:rPr>
      </w:pPr>
      <w:r w:rsidRPr="0077003A">
        <w:rPr>
          <w:rStyle w:val="Strong"/>
          <w:color w:val="404040"/>
        </w:rPr>
        <w:t>SI</w:t>
      </w:r>
      <w:r w:rsidRPr="0077003A">
        <w:rPr>
          <w:color w:val="404040"/>
        </w:rPr>
        <w:t xml:space="preserve"> – International System of Units </w:t>
      </w:r>
    </w:p>
    <w:p w14:paraId="2D9BF0CB" w14:textId="77777777" w:rsidR="00807C5E" w:rsidRDefault="00807C5E" w:rsidP="00807C5E">
      <w:pPr>
        <w:pStyle w:val="NormalWeb"/>
        <w:spacing w:before="0" w:beforeAutospacing="0" w:after="0" w:afterAutospacing="0" w:line="360" w:lineRule="auto"/>
        <w:ind w:left="-360"/>
        <w:rPr>
          <w:rStyle w:val="Strong"/>
          <w:color w:val="404040"/>
        </w:rPr>
      </w:pPr>
      <w:r w:rsidRPr="00632C31">
        <w:rPr>
          <w:rFonts w:eastAsia="Calibri"/>
          <w:b/>
          <w:bCs/>
        </w:rPr>
        <w:t>SMP</w:t>
      </w:r>
      <w:r w:rsidRPr="0077003A">
        <w:rPr>
          <w:color w:val="404040"/>
        </w:rPr>
        <w:t xml:space="preserve"> – </w:t>
      </w:r>
      <w:r w:rsidRPr="00632C31">
        <w:rPr>
          <w:rFonts w:eastAsia="Calibri"/>
        </w:rPr>
        <w:t>Symmetric Multiprocessing</w:t>
      </w:r>
    </w:p>
    <w:p w14:paraId="5271743C" w14:textId="77777777" w:rsidR="00807C5E" w:rsidRPr="0077003A" w:rsidRDefault="00807C5E" w:rsidP="00807C5E">
      <w:pPr>
        <w:pStyle w:val="NormalWeb"/>
        <w:spacing w:before="0" w:beforeAutospacing="0" w:after="0" w:afterAutospacing="0" w:line="360" w:lineRule="auto"/>
        <w:ind w:left="-360"/>
        <w:rPr>
          <w:color w:val="404040"/>
        </w:rPr>
      </w:pPr>
      <w:r w:rsidRPr="0077003A">
        <w:rPr>
          <w:rStyle w:val="Strong"/>
          <w:color w:val="404040"/>
        </w:rPr>
        <w:t>SMS</w:t>
      </w:r>
      <w:r w:rsidRPr="0077003A">
        <w:rPr>
          <w:color w:val="404040"/>
        </w:rPr>
        <w:t> – Short Message Service</w:t>
      </w:r>
    </w:p>
    <w:p w14:paraId="65850F7D" w14:textId="77777777" w:rsidR="00807C5E" w:rsidRDefault="00807C5E" w:rsidP="00807C5E">
      <w:pPr>
        <w:pStyle w:val="NormalWeb"/>
        <w:spacing w:before="0" w:beforeAutospacing="0" w:after="0" w:afterAutospacing="0" w:line="360" w:lineRule="auto"/>
        <w:ind w:left="-360"/>
        <w:rPr>
          <w:rFonts w:eastAsia="Calibri"/>
          <w:b/>
          <w:bCs/>
        </w:rPr>
      </w:pPr>
      <w:r w:rsidRPr="0077003A">
        <w:rPr>
          <w:rStyle w:val="Strong"/>
          <w:color w:val="404040"/>
        </w:rPr>
        <w:t>TV</w:t>
      </w:r>
      <w:r w:rsidRPr="0077003A">
        <w:rPr>
          <w:color w:val="404040"/>
        </w:rPr>
        <w:t> – Television</w:t>
      </w:r>
    </w:p>
    <w:p w14:paraId="3CB02B9E" w14:textId="77777777" w:rsidR="00807C5E" w:rsidRPr="0077003A" w:rsidRDefault="00807C5E" w:rsidP="00807C5E">
      <w:pPr>
        <w:pStyle w:val="NormalWeb"/>
        <w:spacing w:before="0" w:beforeAutospacing="0" w:after="0" w:afterAutospacing="0" w:line="360" w:lineRule="auto"/>
        <w:ind w:left="-360"/>
        <w:rPr>
          <w:color w:val="404040"/>
        </w:rPr>
      </w:pPr>
      <w:r w:rsidRPr="00632C31">
        <w:rPr>
          <w:rFonts w:eastAsia="Calibri"/>
          <w:b/>
          <w:bCs/>
        </w:rPr>
        <w:t>TVET</w:t>
      </w:r>
      <w:r w:rsidRPr="0077003A">
        <w:rPr>
          <w:color w:val="404040"/>
        </w:rPr>
        <w:t xml:space="preserve"> – </w:t>
      </w:r>
      <w:r w:rsidRPr="00632C31">
        <w:rPr>
          <w:rFonts w:eastAsia="Calibri"/>
        </w:rPr>
        <w:t>Technical and Vocational Education and Training</w:t>
      </w:r>
    </w:p>
    <w:p w14:paraId="4D8613E1" w14:textId="77777777" w:rsidR="00807C5E" w:rsidRPr="0077003A" w:rsidRDefault="00807C5E" w:rsidP="00807C5E">
      <w:pPr>
        <w:pStyle w:val="NormalWeb"/>
        <w:spacing w:before="0" w:beforeAutospacing="0" w:after="0" w:afterAutospacing="0" w:line="360" w:lineRule="auto"/>
        <w:ind w:left="-360"/>
        <w:rPr>
          <w:color w:val="404040"/>
        </w:rPr>
      </w:pPr>
      <w:r w:rsidRPr="0077003A">
        <w:rPr>
          <w:rStyle w:val="Strong"/>
          <w:color w:val="404040"/>
        </w:rPr>
        <w:t>TVETA</w:t>
      </w:r>
      <w:r w:rsidRPr="0077003A">
        <w:rPr>
          <w:color w:val="404040"/>
        </w:rPr>
        <w:t> – Technical and Vocational Education and Training Authority</w:t>
      </w:r>
    </w:p>
    <w:p w14:paraId="2BB58385" w14:textId="77777777" w:rsidR="00807C5E" w:rsidRPr="0077003A" w:rsidRDefault="00807C5E" w:rsidP="00807C5E">
      <w:pPr>
        <w:pStyle w:val="NormalWeb"/>
        <w:spacing w:before="0" w:beforeAutospacing="0" w:after="0" w:afterAutospacing="0" w:line="360" w:lineRule="auto"/>
        <w:ind w:left="-360"/>
        <w:rPr>
          <w:color w:val="404040"/>
        </w:rPr>
      </w:pPr>
      <w:r w:rsidRPr="0077003A">
        <w:rPr>
          <w:rStyle w:val="Strong"/>
          <w:color w:val="404040"/>
        </w:rPr>
        <w:t>USB</w:t>
      </w:r>
      <w:r w:rsidRPr="0077003A">
        <w:rPr>
          <w:color w:val="404040"/>
        </w:rPr>
        <w:t> – Universal Serial Bus</w:t>
      </w:r>
    </w:p>
    <w:p w14:paraId="6D83448E" w14:textId="77777777" w:rsidR="00807C5E" w:rsidRPr="0077003A" w:rsidRDefault="00807C5E" w:rsidP="00807C5E">
      <w:pPr>
        <w:pStyle w:val="NormalWeb"/>
        <w:spacing w:before="0" w:beforeAutospacing="0" w:after="0" w:afterAutospacing="0" w:line="360" w:lineRule="auto"/>
        <w:ind w:left="-360"/>
        <w:rPr>
          <w:color w:val="404040"/>
        </w:rPr>
      </w:pPr>
      <w:r w:rsidRPr="0077003A">
        <w:rPr>
          <w:rStyle w:val="Strong"/>
          <w:color w:val="404040"/>
        </w:rPr>
        <w:t>UV</w:t>
      </w:r>
      <w:r w:rsidRPr="0077003A">
        <w:rPr>
          <w:color w:val="404040"/>
        </w:rPr>
        <w:t> – Ultraviolet</w:t>
      </w:r>
    </w:p>
    <w:p w14:paraId="5FE9E11D" w14:textId="77777777" w:rsidR="00807C5E" w:rsidRPr="0077003A" w:rsidRDefault="00807C5E" w:rsidP="00807C5E">
      <w:pPr>
        <w:pStyle w:val="NormalWeb"/>
        <w:spacing w:before="0" w:beforeAutospacing="0" w:after="0" w:afterAutospacing="0" w:line="360" w:lineRule="auto"/>
        <w:ind w:left="-360"/>
        <w:rPr>
          <w:color w:val="404040"/>
        </w:rPr>
      </w:pPr>
      <w:r w:rsidRPr="0077003A">
        <w:rPr>
          <w:rStyle w:val="Strong"/>
          <w:color w:val="404040"/>
        </w:rPr>
        <w:t>VGA</w:t>
      </w:r>
      <w:r w:rsidRPr="0077003A">
        <w:rPr>
          <w:color w:val="404040"/>
        </w:rPr>
        <w:t> – Video Graphics Array</w:t>
      </w:r>
    </w:p>
    <w:p w14:paraId="2A6DF42C" w14:textId="77777777" w:rsidR="00807C5E" w:rsidRPr="0077003A" w:rsidRDefault="00807C5E" w:rsidP="00807C5E">
      <w:pPr>
        <w:pStyle w:val="NormalWeb"/>
        <w:spacing w:before="0" w:beforeAutospacing="0" w:after="0" w:afterAutospacing="0" w:line="360" w:lineRule="auto"/>
        <w:ind w:left="-360"/>
        <w:rPr>
          <w:color w:val="404040"/>
        </w:rPr>
      </w:pPr>
      <w:r w:rsidRPr="0077003A">
        <w:rPr>
          <w:rStyle w:val="Strong"/>
          <w:color w:val="404040"/>
        </w:rPr>
        <w:t>PVC</w:t>
      </w:r>
      <w:r w:rsidRPr="0077003A">
        <w:rPr>
          <w:color w:val="404040"/>
        </w:rPr>
        <w:t> – Polyvinyl Chloride</w:t>
      </w:r>
    </w:p>
    <w:p w14:paraId="573CFF45" w14:textId="77777777" w:rsidR="00807C5E" w:rsidRDefault="00807C5E" w:rsidP="00807C5E">
      <w:pPr>
        <w:pStyle w:val="NormalWeb"/>
        <w:spacing w:before="0" w:beforeAutospacing="0" w:after="0" w:afterAutospacing="0" w:line="360" w:lineRule="auto"/>
        <w:ind w:left="-360"/>
        <w:rPr>
          <w:color w:val="404040"/>
        </w:rPr>
      </w:pPr>
      <w:r w:rsidRPr="0077003A">
        <w:rPr>
          <w:rStyle w:val="Strong"/>
          <w:color w:val="404040"/>
        </w:rPr>
        <w:t>VFD</w:t>
      </w:r>
      <w:r w:rsidRPr="0077003A">
        <w:rPr>
          <w:color w:val="404040"/>
        </w:rPr>
        <w:t> – Variable Frequency Drive</w:t>
      </w:r>
    </w:p>
    <w:p w14:paraId="5A19D840" w14:textId="77777777" w:rsidR="00807C5E" w:rsidRPr="003D482F" w:rsidRDefault="00807C5E" w:rsidP="00807C5E">
      <w:pPr>
        <w:pStyle w:val="NormalWeb"/>
        <w:spacing w:before="0" w:beforeAutospacing="0" w:after="0" w:afterAutospacing="0" w:line="360" w:lineRule="auto"/>
        <w:ind w:left="-360"/>
        <w:rPr>
          <w:color w:val="404040"/>
        </w:rPr>
      </w:pPr>
      <w:r w:rsidRPr="00632C31">
        <w:rPr>
          <w:rFonts w:eastAsia="Calibri"/>
          <w:b/>
          <w:bCs/>
        </w:rPr>
        <w:t>VGA</w:t>
      </w:r>
      <w:r w:rsidRPr="0077003A">
        <w:rPr>
          <w:color w:val="404040"/>
        </w:rPr>
        <w:t xml:space="preserve"> – </w:t>
      </w:r>
      <w:r w:rsidRPr="00632C31">
        <w:rPr>
          <w:rFonts w:eastAsia="Calibri"/>
        </w:rPr>
        <w:t>Video Graphics Array</w:t>
      </w:r>
    </w:p>
    <w:p w14:paraId="2C89F574" w14:textId="77777777" w:rsidR="00807C5E" w:rsidRPr="0077003A" w:rsidRDefault="00807C5E" w:rsidP="00807C5E">
      <w:pPr>
        <w:pStyle w:val="NormalWeb"/>
        <w:spacing w:before="0" w:beforeAutospacing="0" w:after="0" w:afterAutospacing="0" w:line="360" w:lineRule="auto"/>
        <w:ind w:left="-360"/>
        <w:rPr>
          <w:color w:val="404040"/>
        </w:rPr>
      </w:pPr>
      <w:r w:rsidRPr="0077003A">
        <w:rPr>
          <w:rStyle w:val="Strong"/>
          <w:color w:val="404040"/>
        </w:rPr>
        <w:t>VSD</w:t>
      </w:r>
      <w:r w:rsidRPr="0077003A">
        <w:rPr>
          <w:color w:val="404040"/>
        </w:rPr>
        <w:t> – Variable Speed Drive</w:t>
      </w:r>
    </w:p>
    <w:p w14:paraId="439A33B0" w14:textId="77777777" w:rsidR="00807C5E" w:rsidRDefault="00807C5E" w:rsidP="00807C5E">
      <w:pPr>
        <w:pStyle w:val="NormalWeb"/>
        <w:spacing w:before="0" w:beforeAutospacing="0" w:after="0" w:afterAutospacing="0" w:line="360" w:lineRule="auto"/>
        <w:ind w:left="-360"/>
        <w:rPr>
          <w:rFonts w:asciiTheme="minorHAnsi" w:eastAsiaTheme="minorHAnsi" w:hAnsiTheme="minorHAnsi" w:cstheme="minorBidi"/>
          <w:b/>
          <w:bCs/>
          <w:color w:val="404040"/>
          <w:kern w:val="2"/>
          <w:sz w:val="22"/>
          <w:szCs w:val="22"/>
          <w14:ligatures w14:val="standardContextual"/>
        </w:rPr>
      </w:pPr>
      <w:r w:rsidRPr="0077003A">
        <w:rPr>
          <w:rStyle w:val="Strong"/>
          <w:color w:val="404040"/>
        </w:rPr>
        <w:t>PWM</w:t>
      </w:r>
      <w:r w:rsidRPr="0077003A">
        <w:rPr>
          <w:color w:val="404040"/>
        </w:rPr>
        <w:t> – Pulse Width Modulation</w:t>
      </w:r>
    </w:p>
    <w:p w14:paraId="0DBDCAE5" w14:textId="77777777" w:rsidR="00807C5E" w:rsidRPr="0077003A" w:rsidRDefault="00807C5E" w:rsidP="00807C5E">
      <w:pPr>
        <w:pStyle w:val="NormalWeb"/>
        <w:spacing w:before="0" w:beforeAutospacing="0" w:after="0" w:afterAutospacing="0" w:line="360" w:lineRule="auto"/>
        <w:ind w:left="-360"/>
        <w:rPr>
          <w:color w:val="404040"/>
        </w:rPr>
      </w:pPr>
      <w:r w:rsidRPr="00EA7B10">
        <w:rPr>
          <w:b/>
          <w:bCs/>
          <w:color w:val="404040"/>
        </w:rPr>
        <w:t>PCB</w:t>
      </w:r>
      <w:r w:rsidRPr="00EA7B10">
        <w:rPr>
          <w:color w:val="404040"/>
        </w:rPr>
        <w:t> – Printed Circuit Board</w:t>
      </w:r>
    </w:p>
    <w:p w14:paraId="2D5747E2" w14:textId="77777777" w:rsidR="00807C5E" w:rsidRDefault="00807C5E">
      <w:pPr>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br w:type="page"/>
      </w:r>
    </w:p>
    <w:p w14:paraId="22D25C94" w14:textId="1D85B401" w:rsidR="00AA4BEC" w:rsidRPr="00DB4FC1" w:rsidRDefault="00AA4BEC" w:rsidP="00DB4FC1">
      <w:pPr>
        <w:keepNext/>
        <w:keepLines/>
        <w:spacing w:before="360" w:after="80" w:line="360" w:lineRule="auto"/>
        <w:ind w:left="908" w:hanging="10"/>
        <w:jc w:val="center"/>
        <w:outlineLvl w:val="0"/>
        <w:rPr>
          <w:rFonts w:ascii="Times New Roman" w:eastAsia="Times New Roman" w:hAnsi="Times New Roman" w:cs="Times New Roman"/>
          <w:b/>
          <w:bCs/>
          <w:color w:val="000000"/>
          <w:kern w:val="0"/>
          <w:sz w:val="24"/>
          <w:szCs w:val="24"/>
          <w14:ligatures w14:val="none"/>
        </w:rPr>
      </w:pPr>
      <w:bookmarkStart w:id="17" w:name="_Toc197085586"/>
      <w:r w:rsidRPr="00DB4FC1">
        <w:rPr>
          <w:rFonts w:ascii="Times New Roman" w:eastAsia="Times New Roman" w:hAnsi="Times New Roman" w:cs="Times New Roman"/>
          <w:b/>
          <w:bCs/>
          <w:color w:val="000000"/>
          <w:kern w:val="0"/>
          <w:sz w:val="24"/>
          <w:szCs w:val="24"/>
          <w14:ligatures w14:val="none"/>
        </w:rPr>
        <w:t>KEY TO ISCED UNIT CODE</w:t>
      </w:r>
      <w:bookmarkEnd w:id="15"/>
      <w:bookmarkEnd w:id="17"/>
    </w:p>
    <w:p w14:paraId="7B3668F6" w14:textId="77777777" w:rsidR="00AA4BEC" w:rsidRPr="00DB4FC1" w:rsidRDefault="00AA4BEC" w:rsidP="00DB4FC1">
      <w:pPr>
        <w:tabs>
          <w:tab w:val="center" w:pos="720"/>
          <w:tab w:val="center" w:pos="1441"/>
          <w:tab w:val="center" w:pos="2161"/>
          <w:tab w:val="center" w:pos="4059"/>
        </w:tabs>
        <w:spacing w:after="5" w:line="360" w:lineRule="auto"/>
        <w:ind w:left="-5"/>
        <w:rPr>
          <w:rFonts w:ascii="Times New Roman" w:eastAsia="Calibri" w:hAnsi="Times New Roman" w:cs="Times New Roman"/>
          <w:color w:val="000000"/>
          <w:kern w:val="0"/>
          <w:sz w:val="24"/>
          <w:szCs w:val="24"/>
          <w14:ligatures w14:val="none"/>
        </w:rPr>
      </w:pPr>
    </w:p>
    <w:p w14:paraId="7165A558" w14:textId="77777777" w:rsidR="00AA4BEC" w:rsidRPr="00DB4FC1" w:rsidRDefault="00AA4BEC" w:rsidP="00DB4FC1">
      <w:pPr>
        <w:tabs>
          <w:tab w:val="center" w:pos="720"/>
          <w:tab w:val="center" w:pos="1441"/>
          <w:tab w:val="center" w:pos="2161"/>
          <w:tab w:val="center" w:pos="4059"/>
        </w:tabs>
        <w:spacing w:after="5" w:line="360" w:lineRule="auto"/>
        <w:ind w:left="-5"/>
        <w:rPr>
          <w:rFonts w:ascii="Times New Roman" w:eastAsia="Calibri" w:hAnsi="Times New Roman" w:cs="Times New Roman"/>
          <w:color w:val="000000"/>
          <w:kern w:val="0"/>
          <w:sz w:val="24"/>
          <w:szCs w:val="24"/>
          <w14:ligatures w14:val="none"/>
        </w:rPr>
      </w:pPr>
    </w:p>
    <w:p w14:paraId="63850419" w14:textId="77777777" w:rsidR="00AA4BEC" w:rsidRPr="00DB4FC1" w:rsidRDefault="00AA4BEC" w:rsidP="00DB4FC1">
      <w:pPr>
        <w:tabs>
          <w:tab w:val="center" w:pos="720"/>
          <w:tab w:val="center" w:pos="1441"/>
          <w:tab w:val="center" w:pos="2161"/>
          <w:tab w:val="center" w:pos="4059"/>
        </w:tabs>
        <w:spacing w:after="5" w:line="360" w:lineRule="auto"/>
        <w:ind w:left="-5"/>
        <w:jc w:val="center"/>
        <w:rPr>
          <w:rFonts w:ascii="Times New Roman" w:eastAsia="Calibri" w:hAnsi="Times New Roman" w:cs="Times New Roman"/>
          <w:color w:val="000000"/>
          <w:kern w:val="0"/>
          <w:sz w:val="24"/>
          <w:szCs w:val="24"/>
          <w14:ligatures w14:val="none"/>
        </w:rPr>
      </w:pPr>
      <w:r w:rsidRPr="00DB4FC1">
        <w:rPr>
          <w:rFonts w:ascii="Times New Roman" w:eastAsia="Times New Roman" w:hAnsi="Times New Roman" w:cs="Times New Roman"/>
          <w:noProof/>
          <w:color w:val="000000"/>
          <w:kern w:val="0"/>
          <w:sz w:val="24"/>
          <w:szCs w:val="24"/>
          <w14:ligatures w14:val="none"/>
        </w:rPr>
        <w:drawing>
          <wp:inline distT="0" distB="0" distL="0" distR="0" wp14:anchorId="3895CEE2" wp14:editId="662E96A1">
            <wp:extent cx="5278120" cy="2517140"/>
            <wp:effectExtent l="0" t="0" r="0" b="0"/>
            <wp:docPr id="11473701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9">
                      <a:extLst>
                        <a:ext uri="{28A0092B-C50C-407E-A947-70E740481C1C}">
                          <a14:useLocalDpi xmlns:a14="http://schemas.microsoft.com/office/drawing/2010/main" val="0"/>
                        </a:ext>
                      </a:extLst>
                    </a:blip>
                    <a:srcRect l="-1558" t="15971"/>
                    <a:stretch>
                      <a:fillRect/>
                    </a:stretch>
                  </pic:blipFill>
                  <pic:spPr bwMode="auto">
                    <a:xfrm>
                      <a:off x="0" y="0"/>
                      <a:ext cx="5278120" cy="2517140"/>
                    </a:xfrm>
                    <a:prstGeom prst="rect">
                      <a:avLst/>
                    </a:prstGeom>
                    <a:noFill/>
                    <a:ln>
                      <a:noFill/>
                    </a:ln>
                  </pic:spPr>
                </pic:pic>
              </a:graphicData>
            </a:graphic>
          </wp:inline>
        </w:drawing>
      </w:r>
    </w:p>
    <w:p w14:paraId="00FB18EA" w14:textId="77777777" w:rsidR="00AA4BEC" w:rsidRPr="00DB4FC1" w:rsidRDefault="00AA4BEC" w:rsidP="00DB4FC1">
      <w:pPr>
        <w:tabs>
          <w:tab w:val="center" w:pos="720"/>
          <w:tab w:val="center" w:pos="1441"/>
          <w:tab w:val="center" w:pos="2161"/>
          <w:tab w:val="center" w:pos="4059"/>
        </w:tabs>
        <w:spacing w:after="5" w:line="360" w:lineRule="auto"/>
        <w:ind w:left="-5"/>
        <w:rPr>
          <w:rFonts w:ascii="Times New Roman" w:eastAsia="Calibri" w:hAnsi="Times New Roman" w:cs="Times New Roman"/>
          <w:color w:val="000000"/>
          <w:kern w:val="0"/>
          <w:sz w:val="24"/>
          <w:szCs w:val="24"/>
          <w14:ligatures w14:val="none"/>
        </w:rPr>
      </w:pPr>
    </w:p>
    <w:p w14:paraId="3BF776B7" w14:textId="77777777" w:rsidR="00AA4BEC" w:rsidRPr="00DB4FC1" w:rsidRDefault="00AA4BEC" w:rsidP="00DB4FC1">
      <w:pPr>
        <w:tabs>
          <w:tab w:val="center" w:pos="720"/>
          <w:tab w:val="center" w:pos="1441"/>
          <w:tab w:val="center" w:pos="2161"/>
          <w:tab w:val="center" w:pos="4059"/>
        </w:tabs>
        <w:spacing w:after="5" w:line="360" w:lineRule="auto"/>
        <w:ind w:left="-5"/>
        <w:rPr>
          <w:rFonts w:ascii="Times New Roman" w:eastAsia="Calibri" w:hAnsi="Times New Roman" w:cs="Times New Roman"/>
          <w:color w:val="000000"/>
          <w:kern w:val="0"/>
          <w:sz w:val="24"/>
          <w:szCs w:val="24"/>
          <w14:ligatures w14:val="none"/>
        </w:rPr>
      </w:pPr>
    </w:p>
    <w:p w14:paraId="1F921CAE" w14:textId="77777777" w:rsidR="00AA4BEC" w:rsidRPr="00DB4FC1" w:rsidRDefault="00AA4BEC" w:rsidP="00DB4FC1">
      <w:pPr>
        <w:tabs>
          <w:tab w:val="center" w:pos="720"/>
          <w:tab w:val="center" w:pos="1441"/>
          <w:tab w:val="center" w:pos="2161"/>
          <w:tab w:val="center" w:pos="4059"/>
        </w:tabs>
        <w:spacing w:after="5" w:line="360" w:lineRule="auto"/>
        <w:ind w:left="-5"/>
        <w:rPr>
          <w:rFonts w:ascii="Times New Roman" w:eastAsia="Calibri" w:hAnsi="Times New Roman" w:cs="Times New Roman"/>
          <w:color w:val="000000"/>
          <w:kern w:val="0"/>
          <w:sz w:val="24"/>
          <w:szCs w:val="24"/>
          <w14:ligatures w14:val="none"/>
        </w:rPr>
      </w:pPr>
    </w:p>
    <w:p w14:paraId="4363081E" w14:textId="77777777" w:rsidR="00AA4BEC" w:rsidRPr="00DB4FC1" w:rsidRDefault="00AA4BEC" w:rsidP="00DB4FC1">
      <w:pPr>
        <w:tabs>
          <w:tab w:val="center" w:pos="720"/>
          <w:tab w:val="center" w:pos="1441"/>
          <w:tab w:val="center" w:pos="2161"/>
          <w:tab w:val="center" w:pos="4059"/>
        </w:tabs>
        <w:spacing w:after="5" w:line="360" w:lineRule="auto"/>
        <w:ind w:left="-5"/>
        <w:rPr>
          <w:rFonts w:ascii="Times New Roman" w:eastAsia="Calibri" w:hAnsi="Times New Roman" w:cs="Times New Roman"/>
          <w:color w:val="000000"/>
          <w:kern w:val="0"/>
          <w:sz w:val="24"/>
          <w:szCs w:val="24"/>
          <w14:ligatures w14:val="none"/>
        </w:rPr>
      </w:pPr>
    </w:p>
    <w:p w14:paraId="493B369F" w14:textId="77777777" w:rsidR="00AA4BEC" w:rsidRPr="00DB4FC1" w:rsidRDefault="00AA4BEC" w:rsidP="00DB4FC1">
      <w:pPr>
        <w:spacing w:line="360" w:lineRule="auto"/>
        <w:rPr>
          <w:rFonts w:ascii="Times New Roman" w:eastAsia="Times New Roman" w:hAnsi="Times New Roman" w:cs="Times New Roman"/>
          <w:b/>
          <w:bCs/>
          <w:color w:val="000000"/>
          <w:kern w:val="0"/>
          <w:sz w:val="24"/>
          <w:szCs w:val="24"/>
          <w14:ligatures w14:val="none"/>
        </w:rPr>
      </w:pPr>
      <w:bookmarkStart w:id="18" w:name="_Toc178770231"/>
      <w:r w:rsidRPr="00DB4FC1">
        <w:rPr>
          <w:rFonts w:ascii="Times New Roman" w:eastAsia="Times New Roman" w:hAnsi="Times New Roman" w:cs="Times New Roman"/>
          <w:b/>
          <w:bCs/>
          <w:color w:val="000000"/>
          <w:kern w:val="0"/>
          <w:sz w:val="24"/>
          <w:szCs w:val="24"/>
          <w14:ligatures w14:val="none"/>
        </w:rPr>
        <w:br w:type="page"/>
      </w:r>
    </w:p>
    <w:p w14:paraId="7FAB55CA" w14:textId="77777777" w:rsidR="00AA4BEC" w:rsidRPr="00DB4FC1" w:rsidRDefault="00AA4BEC" w:rsidP="00DB4FC1">
      <w:pPr>
        <w:keepNext/>
        <w:keepLines/>
        <w:spacing w:before="360" w:after="80" w:line="360" w:lineRule="auto"/>
        <w:ind w:hanging="5"/>
        <w:jc w:val="center"/>
        <w:outlineLvl w:val="0"/>
        <w:rPr>
          <w:rFonts w:ascii="Times New Roman" w:eastAsia="Times New Roman" w:hAnsi="Times New Roman" w:cs="Times New Roman"/>
          <w:b/>
          <w:bCs/>
          <w:color w:val="000000"/>
          <w:kern w:val="0"/>
          <w:sz w:val="24"/>
          <w:szCs w:val="24"/>
          <w14:ligatures w14:val="none"/>
        </w:rPr>
      </w:pPr>
      <w:bookmarkStart w:id="19" w:name="_Toc197085587"/>
      <w:r w:rsidRPr="00DB4FC1">
        <w:rPr>
          <w:rFonts w:ascii="Times New Roman" w:eastAsia="Times New Roman" w:hAnsi="Times New Roman" w:cs="Times New Roman"/>
          <w:b/>
          <w:bCs/>
          <w:color w:val="000000"/>
          <w:kern w:val="0"/>
          <w:sz w:val="24"/>
          <w:szCs w:val="24"/>
          <w14:ligatures w14:val="none"/>
        </w:rPr>
        <w:t>COURSE OVERVIEW</w:t>
      </w:r>
      <w:bookmarkEnd w:id="18"/>
      <w:bookmarkEnd w:id="19"/>
    </w:p>
    <w:p w14:paraId="0971DC12" w14:textId="08B943FD" w:rsidR="00AA4BEC" w:rsidRPr="001041C7" w:rsidRDefault="00942101" w:rsidP="001041C7">
      <w:pPr>
        <w:spacing w:after="35" w:line="36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This </w:t>
      </w:r>
      <w:r w:rsidR="00AA4BEC" w:rsidRPr="00DB4FC1">
        <w:rPr>
          <w:rFonts w:ascii="Times New Roman" w:eastAsia="Times New Roman" w:hAnsi="Times New Roman" w:cs="Times New Roman"/>
          <w:color w:val="000000"/>
          <w:kern w:val="0"/>
          <w:sz w:val="24"/>
          <w:szCs w:val="24"/>
          <w14:ligatures w14:val="none"/>
        </w:rPr>
        <w:t xml:space="preserve">Instrumentation and control </w:t>
      </w:r>
      <w:r>
        <w:rPr>
          <w:rFonts w:ascii="Times New Roman" w:eastAsia="Times New Roman" w:hAnsi="Times New Roman" w:cs="Times New Roman"/>
          <w:color w:val="000000"/>
          <w:kern w:val="0"/>
          <w:sz w:val="24"/>
          <w:szCs w:val="24"/>
          <w14:ligatures w14:val="none"/>
        </w:rPr>
        <w:t>t</w:t>
      </w:r>
      <w:r w:rsidR="00AA4BEC" w:rsidRPr="00DB4FC1">
        <w:rPr>
          <w:rFonts w:ascii="Times New Roman" w:eastAsia="Times New Roman" w:hAnsi="Times New Roman" w:cs="Times New Roman"/>
          <w:color w:val="000000"/>
          <w:kern w:val="0"/>
          <w:sz w:val="24"/>
          <w:szCs w:val="24"/>
          <w14:ligatures w14:val="none"/>
        </w:rPr>
        <w:t xml:space="preserve">echnology Level 6 </w:t>
      </w:r>
      <w:r>
        <w:rPr>
          <w:rFonts w:ascii="Times New Roman" w:eastAsia="Times New Roman" w:hAnsi="Times New Roman" w:cs="Times New Roman"/>
          <w:color w:val="000000"/>
          <w:kern w:val="0"/>
          <w:sz w:val="24"/>
          <w:szCs w:val="24"/>
          <w14:ligatures w14:val="none"/>
        </w:rPr>
        <w:t>curriculum</w:t>
      </w:r>
      <w:r w:rsidR="00AA4BEC" w:rsidRPr="00DB4FC1">
        <w:rPr>
          <w:rFonts w:ascii="Times New Roman" w:eastAsia="Times New Roman" w:hAnsi="Times New Roman" w:cs="Times New Roman"/>
          <w:color w:val="000000"/>
          <w:kern w:val="0"/>
          <w:sz w:val="24"/>
          <w:szCs w:val="24"/>
          <w14:ligatures w14:val="none"/>
        </w:rPr>
        <w:t xml:space="preserve"> consists of competencies that an individual must achieve to perform instrumentation and control activities.   It involves </w:t>
      </w:r>
      <w:r w:rsidR="001041C7" w:rsidRPr="00DB4FC1">
        <w:rPr>
          <w:rFonts w:ascii="Times New Roman" w:eastAsia="Times New Roman" w:hAnsi="Times New Roman" w:cs="Times New Roman"/>
          <w:bCs/>
          <w:noProof/>
          <w:color w:val="000000"/>
          <w:kern w:val="28"/>
          <w:sz w:val="24"/>
          <w:szCs w:val="24"/>
          <w14:ligatures w14:val="none"/>
        </w:rPr>
        <w:t>installing electrical systems, installing instrumentation and control system operations, maintaining instrumentation and control system ,installing instrumentation and control system components</w:t>
      </w:r>
      <w:r w:rsidR="001041C7" w:rsidRPr="00DB4FC1">
        <w:rPr>
          <w:rFonts w:ascii="Times New Roman" w:eastAsia="Times New Roman" w:hAnsi="Times New Roman" w:cs="Times New Roman"/>
          <w:bCs/>
          <w:sz w:val="24"/>
          <w:szCs w:val="24"/>
        </w:rPr>
        <w:t>, installing logic controllers,</w:t>
      </w:r>
      <w:r w:rsidR="001041C7" w:rsidRPr="00DB4FC1">
        <w:rPr>
          <w:rFonts w:ascii="Times New Roman" w:eastAsia="Times New Roman" w:hAnsi="Times New Roman" w:cs="Times New Roman"/>
          <w:color w:val="000000"/>
          <w:kern w:val="0"/>
          <w:sz w:val="24"/>
          <w:szCs w:val="24"/>
          <w14:ligatures w14:val="none"/>
        </w:rPr>
        <w:t xml:space="preserve"> </w:t>
      </w:r>
      <w:r w:rsidR="001041C7" w:rsidRPr="001041C7">
        <w:rPr>
          <w:rFonts w:ascii="Times New Roman" w:eastAsia="Times New Roman" w:hAnsi="Times New Roman" w:cs="Times New Roman"/>
          <w:color w:val="000000"/>
          <w:kern w:val="0"/>
          <w:sz w:val="24"/>
          <w:szCs w:val="24"/>
          <w14:ligatures w14:val="none"/>
        </w:rPr>
        <w:t>fabricate electronics circuits</w:t>
      </w:r>
      <w:r w:rsidR="001041C7">
        <w:rPr>
          <w:rFonts w:ascii="Times New Roman" w:eastAsia="Times New Roman" w:hAnsi="Times New Roman" w:cs="Times New Roman"/>
          <w:color w:val="000000"/>
          <w:kern w:val="0"/>
          <w:sz w:val="24"/>
          <w:szCs w:val="24"/>
          <w14:ligatures w14:val="none"/>
        </w:rPr>
        <w:t>,</w:t>
      </w:r>
      <w:r w:rsidR="001041C7" w:rsidRPr="001041C7">
        <w:rPr>
          <w:rFonts w:ascii="Times New Roman" w:eastAsia="Times New Roman" w:hAnsi="Times New Roman" w:cs="Times New Roman"/>
          <w:color w:val="000000"/>
          <w:kern w:val="0"/>
          <w:sz w:val="24"/>
          <w:szCs w:val="24"/>
          <w14:ligatures w14:val="none"/>
        </w:rPr>
        <w:t xml:space="preserve"> </w:t>
      </w:r>
      <w:r w:rsidR="001041C7" w:rsidRPr="00DB4FC1">
        <w:rPr>
          <w:rFonts w:ascii="Times New Roman" w:eastAsia="Times New Roman" w:hAnsi="Times New Roman" w:cs="Times New Roman"/>
          <w:bCs/>
          <w:sz w:val="24"/>
          <w:szCs w:val="24"/>
        </w:rPr>
        <w:t xml:space="preserve">installing </w:t>
      </w:r>
      <w:r w:rsidR="001041C7" w:rsidRPr="00DB4FC1">
        <w:rPr>
          <w:rFonts w:ascii="Times New Roman" w:eastAsia="Times New Roman" w:hAnsi="Times New Roman" w:cs="Times New Roman"/>
          <w:color w:val="000000"/>
          <w:kern w:val="0"/>
          <w:sz w:val="24"/>
          <w:szCs w:val="24"/>
          <w14:ligatures w14:val="none"/>
        </w:rPr>
        <w:t>electrical machines</w:t>
      </w:r>
      <w:r w:rsidR="001041C7">
        <w:rPr>
          <w:rFonts w:ascii="Times New Roman" w:eastAsia="Times New Roman" w:hAnsi="Times New Roman" w:cs="Times New Roman"/>
          <w:color w:val="000000"/>
          <w:kern w:val="0"/>
          <w:sz w:val="24"/>
          <w:szCs w:val="24"/>
          <w14:ligatures w14:val="none"/>
        </w:rPr>
        <w:t xml:space="preserve">, </w:t>
      </w:r>
      <w:r w:rsidR="001041C7" w:rsidRPr="00DB4FC1">
        <w:rPr>
          <w:rFonts w:ascii="Times New Roman" w:eastAsia="Times New Roman" w:hAnsi="Times New Roman" w:cs="Times New Roman"/>
          <w:bCs/>
          <w:sz w:val="24"/>
          <w:szCs w:val="24"/>
        </w:rPr>
        <w:t xml:space="preserve">installing </w:t>
      </w:r>
      <w:r w:rsidR="001041C7" w:rsidRPr="00DB4FC1">
        <w:rPr>
          <w:rFonts w:ascii="Times New Roman" w:eastAsia="Times New Roman" w:hAnsi="Times New Roman" w:cs="Times New Roman"/>
          <w:color w:val="000000"/>
          <w:kern w:val="0"/>
          <w:sz w:val="24"/>
          <w:szCs w:val="24"/>
          <w14:ligatures w14:val="none"/>
        </w:rPr>
        <w:t>hydraulic and pneumatic system</w:t>
      </w:r>
      <w:r w:rsidR="001041C7">
        <w:rPr>
          <w:rFonts w:ascii="Times New Roman" w:eastAsia="Times New Roman" w:hAnsi="Times New Roman" w:cs="Times New Roman"/>
          <w:color w:val="000000"/>
          <w:kern w:val="0"/>
          <w:sz w:val="24"/>
          <w:szCs w:val="24"/>
          <w14:ligatures w14:val="none"/>
        </w:rPr>
        <w:t xml:space="preserve"> and </w:t>
      </w:r>
      <w:r w:rsidR="001041C7" w:rsidRPr="001041C7">
        <w:rPr>
          <w:rFonts w:ascii="Times New Roman" w:eastAsia="Times New Roman" w:hAnsi="Times New Roman" w:cs="Times New Roman"/>
          <w:color w:val="000000"/>
          <w:kern w:val="0"/>
          <w:sz w:val="24"/>
          <w:szCs w:val="24"/>
          <w14:ligatures w14:val="none"/>
        </w:rPr>
        <w:t>Control</w:t>
      </w:r>
      <w:r w:rsidR="001041C7">
        <w:rPr>
          <w:rFonts w:ascii="Times New Roman" w:eastAsia="Times New Roman" w:hAnsi="Times New Roman" w:cs="Times New Roman"/>
          <w:color w:val="000000"/>
          <w:kern w:val="0"/>
          <w:sz w:val="24"/>
          <w:szCs w:val="24"/>
          <w14:ligatures w14:val="none"/>
        </w:rPr>
        <w:t>,</w:t>
      </w:r>
      <w:r w:rsidR="001041C7" w:rsidRPr="001041C7">
        <w:rPr>
          <w:rFonts w:ascii="Times New Roman" w:eastAsia="Times New Roman" w:hAnsi="Times New Roman" w:cs="Times New Roman"/>
          <w:color w:val="000000"/>
          <w:kern w:val="0"/>
          <w:sz w:val="24"/>
          <w:szCs w:val="24"/>
          <w14:ligatures w14:val="none"/>
        </w:rPr>
        <w:t xml:space="preserve"> instrumentation systems monitoring</w:t>
      </w:r>
      <w:r w:rsidR="001041C7">
        <w:rPr>
          <w:rFonts w:ascii="Times New Roman" w:eastAsia="Times New Roman" w:hAnsi="Times New Roman" w:cs="Times New Roman"/>
          <w:color w:val="000000"/>
          <w:kern w:val="0"/>
          <w:sz w:val="24"/>
          <w:szCs w:val="24"/>
          <w14:ligatures w14:val="none"/>
        </w:rPr>
        <w:t xml:space="preserve">, </w:t>
      </w:r>
      <w:r w:rsidR="001041C7" w:rsidRPr="001041C7">
        <w:rPr>
          <w:rFonts w:ascii="Times New Roman" w:eastAsia="Times New Roman" w:hAnsi="Times New Roman" w:cs="Times New Roman"/>
          <w:color w:val="000000"/>
          <w:kern w:val="0"/>
          <w:sz w:val="24"/>
          <w:szCs w:val="24"/>
          <w14:ligatures w14:val="none"/>
        </w:rPr>
        <w:t>industrial measurement instruments calibration</w:t>
      </w:r>
      <w:r w:rsidR="001041C7">
        <w:rPr>
          <w:rFonts w:ascii="Times New Roman" w:eastAsia="Times New Roman" w:hAnsi="Times New Roman" w:cs="Times New Roman"/>
          <w:color w:val="000000"/>
          <w:kern w:val="0"/>
          <w:sz w:val="24"/>
          <w:szCs w:val="24"/>
          <w14:ligatures w14:val="none"/>
        </w:rPr>
        <w:t xml:space="preserve"> and </w:t>
      </w:r>
      <w:r w:rsidR="001041C7" w:rsidRPr="001041C7">
        <w:rPr>
          <w:rFonts w:ascii="Times New Roman" w:eastAsia="Times New Roman" w:hAnsi="Times New Roman" w:cs="Times New Roman"/>
          <w:color w:val="000000"/>
          <w:kern w:val="0"/>
          <w:sz w:val="24"/>
          <w:szCs w:val="24"/>
          <w14:ligatures w14:val="none"/>
        </w:rPr>
        <w:t>instrumentation and control system supervision</w:t>
      </w:r>
      <w:r w:rsidR="001041C7" w:rsidRPr="00DB4FC1">
        <w:rPr>
          <w:rFonts w:ascii="Times New Roman" w:eastAsia="Times New Roman" w:hAnsi="Times New Roman" w:cs="Times New Roman"/>
          <w:color w:val="000000"/>
          <w:kern w:val="0"/>
          <w:sz w:val="24"/>
          <w:szCs w:val="24"/>
          <w14:ligatures w14:val="none"/>
        </w:rPr>
        <w:t xml:space="preserve">. </w:t>
      </w:r>
    </w:p>
    <w:p w14:paraId="701460FF" w14:textId="77777777" w:rsidR="00AA4BEC" w:rsidRPr="00DB4FC1" w:rsidRDefault="00AA4BEC" w:rsidP="00DB4FC1">
      <w:pPr>
        <w:spacing w:after="16" w:line="360" w:lineRule="auto"/>
        <w:ind w:left="283"/>
        <w:rPr>
          <w:rFonts w:ascii="Times New Roman" w:eastAsia="Times New Roman" w:hAnsi="Times New Roman" w:cs="Times New Roman"/>
          <w:color w:val="000000"/>
          <w:kern w:val="0"/>
          <w:sz w:val="24"/>
          <w:szCs w:val="24"/>
          <w14:ligatures w14:val="none"/>
        </w:rPr>
      </w:pPr>
    </w:p>
    <w:p w14:paraId="58DA1B42" w14:textId="77777777" w:rsidR="00AA4BEC" w:rsidRPr="00DB4FC1" w:rsidRDefault="00AA4BEC" w:rsidP="00DB4FC1">
      <w:pPr>
        <w:spacing w:after="5" w:line="360" w:lineRule="auto"/>
        <w:ind w:left="5" w:hanging="10"/>
        <w:rPr>
          <w:rFonts w:ascii="Times New Roman" w:eastAsia="Times New Roman" w:hAnsi="Times New Roman" w:cs="Times New Roman"/>
          <w:b/>
          <w:color w:val="000000"/>
          <w:kern w:val="0"/>
          <w:sz w:val="24"/>
          <w:szCs w:val="24"/>
          <w14:ligatures w14:val="none"/>
        </w:rPr>
      </w:pPr>
      <w:bookmarkStart w:id="20" w:name="_Hlk197001583"/>
      <w:r w:rsidRPr="00DB4FC1">
        <w:rPr>
          <w:rFonts w:ascii="Times New Roman" w:eastAsia="Times New Roman" w:hAnsi="Times New Roman" w:cs="Times New Roman"/>
          <w:b/>
          <w:color w:val="000000"/>
          <w:kern w:val="0"/>
          <w:sz w:val="24"/>
          <w:szCs w:val="24"/>
          <w14:ligatures w14:val="none"/>
        </w:rPr>
        <w:t xml:space="preserve">Units of Learning </w:t>
      </w:r>
    </w:p>
    <w:tbl>
      <w:tblPr>
        <w:tblW w:w="5012" w:type="pct"/>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9"/>
        <w:gridCol w:w="19"/>
        <w:gridCol w:w="3400"/>
        <w:gridCol w:w="13"/>
        <w:gridCol w:w="1661"/>
        <w:gridCol w:w="36"/>
        <w:gridCol w:w="1531"/>
        <w:gridCol w:w="13"/>
      </w:tblGrid>
      <w:tr w:rsidR="00AA4BEC" w:rsidRPr="00DB4FC1" w14:paraId="43965DF9" w14:textId="77777777" w:rsidTr="00AA4BEC">
        <w:trPr>
          <w:trHeight w:val="288"/>
        </w:trPr>
        <w:tc>
          <w:tcPr>
            <w:tcW w:w="5000" w:type="pct"/>
            <w:gridSpan w:val="8"/>
            <w:tcBorders>
              <w:top w:val="single" w:sz="4" w:space="0" w:color="auto"/>
              <w:left w:val="single" w:sz="4" w:space="0" w:color="auto"/>
              <w:bottom w:val="single" w:sz="4" w:space="0" w:color="auto"/>
              <w:right w:val="single" w:sz="4" w:space="0" w:color="auto"/>
            </w:tcBorders>
          </w:tcPr>
          <w:p w14:paraId="4254A04C" w14:textId="77777777" w:rsidR="00AA4BEC" w:rsidRPr="00DB4FC1" w:rsidRDefault="00AA4BEC" w:rsidP="00DB4FC1">
            <w:pPr>
              <w:spacing w:after="0" w:line="360" w:lineRule="auto"/>
              <w:jc w:val="center"/>
              <w:rPr>
                <w:rFonts w:ascii="Times New Roman" w:eastAsia="Times New Roman" w:hAnsi="Times New Roman" w:cs="Times New Roman"/>
                <w:b/>
                <w:bCs/>
                <w:color w:val="000000"/>
                <w:kern w:val="28"/>
                <w:sz w:val="24"/>
                <w:szCs w:val="24"/>
                <w14:ligatures w14:val="none"/>
              </w:rPr>
            </w:pPr>
            <w:bookmarkStart w:id="21" w:name="_Hlk194736960"/>
            <w:r w:rsidRPr="00DB4FC1">
              <w:rPr>
                <w:rFonts w:ascii="Times New Roman" w:eastAsia="Times New Roman" w:hAnsi="Times New Roman" w:cs="Times New Roman"/>
                <w:b/>
                <w:bCs/>
                <w:color w:val="000000"/>
                <w:kern w:val="28"/>
                <w:sz w:val="24"/>
                <w:szCs w:val="24"/>
                <w14:ligatures w14:val="none"/>
              </w:rPr>
              <w:t xml:space="preserve">CORE </w:t>
            </w:r>
            <w:r w:rsidRPr="00DB4FC1">
              <w:rPr>
                <w:rFonts w:ascii="Times New Roman" w:eastAsia="Times New Roman" w:hAnsi="Times New Roman" w:cs="Times New Roman"/>
                <w:b/>
                <w:color w:val="000000"/>
                <w:kern w:val="28"/>
                <w:sz w:val="24"/>
                <w:szCs w:val="24"/>
                <w14:ligatures w14:val="none"/>
              </w:rPr>
              <w:t xml:space="preserve">UNITS OF </w:t>
            </w:r>
            <w:r w:rsidRPr="00DB4FC1">
              <w:rPr>
                <w:rFonts w:ascii="Times New Roman" w:eastAsia="Times New Roman" w:hAnsi="Times New Roman" w:cs="Times New Roman"/>
                <w:b/>
                <w:color w:val="000000"/>
                <w:kern w:val="28"/>
                <w:sz w:val="24"/>
                <w:szCs w:val="24"/>
                <w:lang w:val="en-ZA" w:eastAsia="fr-FR"/>
                <w14:ligatures w14:val="none"/>
              </w:rPr>
              <w:t>LEARNING</w:t>
            </w:r>
          </w:p>
        </w:tc>
      </w:tr>
      <w:tr w:rsidR="00AA4BEC" w:rsidRPr="00DB4FC1" w14:paraId="0E26C0D1" w14:textId="77777777" w:rsidTr="00AA4BEC">
        <w:trPr>
          <w:trHeight w:val="288"/>
        </w:trPr>
        <w:tc>
          <w:tcPr>
            <w:tcW w:w="1450" w:type="pct"/>
            <w:gridSpan w:val="2"/>
            <w:tcBorders>
              <w:top w:val="single" w:sz="4" w:space="0" w:color="auto"/>
              <w:left w:val="single" w:sz="4" w:space="0" w:color="auto"/>
              <w:bottom w:val="single" w:sz="4" w:space="0" w:color="auto"/>
              <w:right w:val="single" w:sz="4" w:space="0" w:color="auto"/>
            </w:tcBorders>
          </w:tcPr>
          <w:p w14:paraId="7A9FF58A" w14:textId="77777777" w:rsidR="00AA4BEC" w:rsidRPr="00DB4FC1" w:rsidRDefault="00AA4BEC" w:rsidP="00DB4FC1">
            <w:pPr>
              <w:spacing w:after="0" w:line="360" w:lineRule="auto"/>
              <w:rPr>
                <w:rFonts w:ascii="Times New Roman" w:eastAsia="Times New Roman" w:hAnsi="Times New Roman" w:cs="Times New Roman"/>
                <w:b/>
                <w:bCs/>
                <w:color w:val="000000"/>
                <w:kern w:val="28"/>
                <w:sz w:val="24"/>
                <w:szCs w:val="24"/>
                <w14:ligatures w14:val="none"/>
              </w:rPr>
            </w:pPr>
            <w:r w:rsidRPr="00DB4FC1">
              <w:rPr>
                <w:rFonts w:ascii="Times New Roman" w:eastAsia="Times New Roman" w:hAnsi="Times New Roman" w:cs="Times New Roman"/>
                <w:b/>
                <w:bCs/>
                <w:color w:val="000000"/>
                <w:kern w:val="28"/>
                <w:sz w:val="24"/>
                <w:szCs w:val="24"/>
                <w14:ligatures w14:val="none"/>
              </w:rPr>
              <w:t xml:space="preserve">Unit code </w:t>
            </w:r>
          </w:p>
        </w:tc>
        <w:tc>
          <w:tcPr>
            <w:tcW w:w="1821" w:type="pct"/>
            <w:gridSpan w:val="2"/>
            <w:tcBorders>
              <w:top w:val="single" w:sz="4" w:space="0" w:color="auto"/>
              <w:left w:val="single" w:sz="4" w:space="0" w:color="auto"/>
              <w:bottom w:val="single" w:sz="4" w:space="0" w:color="auto"/>
              <w:right w:val="single" w:sz="4" w:space="0" w:color="auto"/>
            </w:tcBorders>
          </w:tcPr>
          <w:p w14:paraId="659BB866" w14:textId="77777777" w:rsidR="00AA4BEC" w:rsidRPr="00DB4FC1" w:rsidRDefault="00AA4BEC" w:rsidP="00DB4FC1">
            <w:pPr>
              <w:spacing w:before="120" w:after="120" w:line="360" w:lineRule="auto"/>
              <w:rPr>
                <w:rFonts w:ascii="Times New Roman" w:eastAsia="Calibri" w:hAnsi="Times New Roman" w:cs="Times New Roman"/>
                <w:b/>
                <w:bCs/>
                <w:kern w:val="0"/>
                <w:sz w:val="24"/>
                <w:szCs w:val="24"/>
                <w:lang w:val="en-ZA"/>
                <w14:ligatures w14:val="none"/>
              </w:rPr>
            </w:pPr>
            <w:r w:rsidRPr="00DB4FC1">
              <w:rPr>
                <w:rFonts w:ascii="Times New Roman" w:eastAsia="Calibri" w:hAnsi="Times New Roman" w:cs="Times New Roman"/>
                <w:b/>
                <w:bCs/>
                <w:kern w:val="0"/>
                <w:sz w:val="24"/>
                <w:szCs w:val="24"/>
                <w:lang w:val="en-ZA"/>
                <w14:ligatures w14:val="none"/>
              </w:rPr>
              <w:t>Unit title</w:t>
            </w:r>
          </w:p>
        </w:tc>
        <w:tc>
          <w:tcPr>
            <w:tcW w:w="886" w:type="pct"/>
            <w:tcBorders>
              <w:top w:val="single" w:sz="4" w:space="0" w:color="auto"/>
              <w:left w:val="single" w:sz="4" w:space="0" w:color="auto"/>
              <w:bottom w:val="single" w:sz="4" w:space="0" w:color="auto"/>
              <w:right w:val="single" w:sz="4" w:space="0" w:color="auto"/>
            </w:tcBorders>
          </w:tcPr>
          <w:p w14:paraId="21FE1845" w14:textId="77777777" w:rsidR="00AA4BEC" w:rsidRPr="00DB4FC1" w:rsidRDefault="00AA4BEC" w:rsidP="00DB4FC1">
            <w:pPr>
              <w:spacing w:before="120" w:after="120" w:line="360" w:lineRule="auto"/>
              <w:jc w:val="both"/>
              <w:rPr>
                <w:rFonts w:ascii="Times New Roman" w:hAnsi="Times New Roman" w:cs="Times New Roman"/>
                <w:b/>
                <w:bCs/>
                <w:sz w:val="24"/>
                <w:szCs w:val="24"/>
              </w:rPr>
            </w:pPr>
            <w:r w:rsidRPr="00DB4FC1">
              <w:rPr>
                <w:rFonts w:ascii="Times New Roman" w:hAnsi="Times New Roman" w:cs="Times New Roman"/>
                <w:b/>
                <w:bCs/>
                <w:sz w:val="24"/>
                <w:szCs w:val="24"/>
              </w:rPr>
              <w:t xml:space="preserve">Hours </w:t>
            </w:r>
          </w:p>
        </w:tc>
        <w:tc>
          <w:tcPr>
            <w:tcW w:w="843" w:type="pct"/>
            <w:gridSpan w:val="3"/>
            <w:tcBorders>
              <w:top w:val="single" w:sz="4" w:space="0" w:color="auto"/>
              <w:left w:val="single" w:sz="4" w:space="0" w:color="auto"/>
              <w:bottom w:val="single" w:sz="4" w:space="0" w:color="auto"/>
              <w:right w:val="single" w:sz="4" w:space="0" w:color="auto"/>
            </w:tcBorders>
          </w:tcPr>
          <w:p w14:paraId="2BF5C22B" w14:textId="77777777" w:rsidR="00AA4BEC" w:rsidRPr="00DB4FC1" w:rsidRDefault="00AA4BEC" w:rsidP="00DB4FC1">
            <w:pPr>
              <w:spacing w:before="120" w:after="120" w:line="360" w:lineRule="auto"/>
              <w:jc w:val="both"/>
              <w:rPr>
                <w:rFonts w:ascii="Times New Roman" w:hAnsi="Times New Roman" w:cs="Times New Roman"/>
                <w:b/>
                <w:bCs/>
                <w:sz w:val="24"/>
                <w:szCs w:val="24"/>
              </w:rPr>
            </w:pPr>
            <w:r w:rsidRPr="00DB4FC1">
              <w:rPr>
                <w:rFonts w:ascii="Times New Roman" w:hAnsi="Times New Roman" w:cs="Times New Roman"/>
                <w:b/>
                <w:bCs/>
                <w:sz w:val="24"/>
                <w:szCs w:val="24"/>
              </w:rPr>
              <w:t xml:space="preserve">Credit factor </w:t>
            </w:r>
          </w:p>
        </w:tc>
      </w:tr>
      <w:tr w:rsidR="00AA4BEC" w:rsidRPr="00DB4FC1" w14:paraId="7E0A0F4C" w14:textId="77777777" w:rsidTr="00AA4BEC">
        <w:trPr>
          <w:trHeight w:val="288"/>
        </w:trPr>
        <w:tc>
          <w:tcPr>
            <w:tcW w:w="5000" w:type="pct"/>
            <w:gridSpan w:val="8"/>
            <w:tcBorders>
              <w:top w:val="single" w:sz="4" w:space="0" w:color="auto"/>
              <w:left w:val="single" w:sz="4" w:space="0" w:color="auto"/>
              <w:bottom w:val="single" w:sz="4" w:space="0" w:color="auto"/>
              <w:right w:val="single" w:sz="4" w:space="0" w:color="auto"/>
            </w:tcBorders>
          </w:tcPr>
          <w:p w14:paraId="7FBFD98E" w14:textId="77777777" w:rsidR="00AA4BEC" w:rsidRPr="00DB4FC1" w:rsidRDefault="00AA4BEC" w:rsidP="00DB4FC1">
            <w:pPr>
              <w:spacing w:before="120" w:after="120" w:line="360" w:lineRule="auto"/>
              <w:jc w:val="center"/>
              <w:rPr>
                <w:rFonts w:ascii="Times New Roman" w:hAnsi="Times New Roman" w:cs="Times New Roman"/>
                <w:b/>
                <w:bCs/>
                <w:sz w:val="24"/>
                <w:szCs w:val="24"/>
              </w:rPr>
            </w:pPr>
            <w:r w:rsidRPr="00DB4FC1">
              <w:rPr>
                <w:rFonts w:ascii="Times New Roman" w:eastAsia="Times New Roman" w:hAnsi="Times New Roman" w:cs="Times New Roman"/>
                <w:b/>
                <w:bCs/>
                <w:color w:val="000000"/>
                <w:kern w:val="28"/>
                <w:sz w:val="24"/>
                <w:szCs w:val="24"/>
                <w14:ligatures w14:val="none"/>
              </w:rPr>
              <w:t>Module 1</w:t>
            </w:r>
          </w:p>
        </w:tc>
      </w:tr>
      <w:tr w:rsidR="00AA4BEC" w:rsidRPr="00DB4FC1" w14:paraId="772F106D" w14:textId="77777777" w:rsidTr="00AA4BEC">
        <w:trPr>
          <w:trHeight w:val="288"/>
        </w:trPr>
        <w:tc>
          <w:tcPr>
            <w:tcW w:w="1450" w:type="pct"/>
            <w:gridSpan w:val="2"/>
            <w:tcBorders>
              <w:top w:val="single" w:sz="4" w:space="0" w:color="auto"/>
              <w:left w:val="single" w:sz="4" w:space="0" w:color="auto"/>
              <w:bottom w:val="single" w:sz="4" w:space="0" w:color="auto"/>
              <w:right w:val="single" w:sz="4" w:space="0" w:color="auto"/>
            </w:tcBorders>
          </w:tcPr>
          <w:p w14:paraId="62F9DA68" w14:textId="77777777" w:rsidR="00AA4BEC" w:rsidRPr="00DB4FC1" w:rsidRDefault="00AA4BEC" w:rsidP="00DB4FC1">
            <w:pPr>
              <w:spacing w:after="0" w:line="360" w:lineRule="auto"/>
              <w:rPr>
                <w:rFonts w:ascii="Times New Roman" w:eastAsia="Times New Roman" w:hAnsi="Times New Roman" w:cs="Times New Roman"/>
                <w:color w:val="000000"/>
                <w:kern w:val="28"/>
                <w:sz w:val="24"/>
                <w:szCs w:val="24"/>
                <w14:ligatures w14:val="none"/>
              </w:rPr>
            </w:pPr>
            <w:r w:rsidRPr="00DB4FC1">
              <w:rPr>
                <w:rFonts w:ascii="Times New Roman" w:eastAsia="Times New Roman" w:hAnsi="Times New Roman" w:cs="Times New Roman"/>
                <w:color w:val="000000"/>
                <w:kern w:val="28"/>
                <w:sz w:val="24"/>
                <w:szCs w:val="24"/>
                <w14:ligatures w14:val="none"/>
              </w:rPr>
              <w:t>0713 551 13A</w:t>
            </w:r>
          </w:p>
        </w:tc>
        <w:tc>
          <w:tcPr>
            <w:tcW w:w="1821" w:type="pct"/>
            <w:gridSpan w:val="2"/>
            <w:tcBorders>
              <w:top w:val="single" w:sz="4" w:space="0" w:color="auto"/>
              <w:left w:val="single" w:sz="4" w:space="0" w:color="auto"/>
              <w:bottom w:val="single" w:sz="4" w:space="0" w:color="auto"/>
              <w:right w:val="single" w:sz="4" w:space="0" w:color="auto"/>
            </w:tcBorders>
          </w:tcPr>
          <w:p w14:paraId="263CB51B" w14:textId="77777777" w:rsidR="00AA4BEC" w:rsidRPr="00DB4FC1" w:rsidRDefault="00AA4BEC" w:rsidP="00DB4FC1">
            <w:pPr>
              <w:spacing w:before="120" w:after="120" w:line="360" w:lineRule="auto"/>
              <w:rPr>
                <w:rFonts w:ascii="Times New Roman" w:eastAsia="Calibri" w:hAnsi="Times New Roman" w:cs="Times New Roman"/>
                <w:bCs/>
                <w:kern w:val="0"/>
                <w:sz w:val="24"/>
                <w:szCs w:val="24"/>
                <w:lang w:val="en-ZA"/>
                <w14:ligatures w14:val="none"/>
              </w:rPr>
            </w:pPr>
            <w:r w:rsidRPr="00DB4FC1">
              <w:rPr>
                <w:rFonts w:ascii="Times New Roman" w:eastAsia="Calibri" w:hAnsi="Times New Roman" w:cs="Times New Roman"/>
                <w:bCs/>
                <w:kern w:val="0"/>
                <w:sz w:val="24"/>
                <w:szCs w:val="24"/>
                <w:lang w:val="en-ZA"/>
                <w14:ligatures w14:val="none"/>
              </w:rPr>
              <w:t>Electrical Installation</w:t>
            </w:r>
          </w:p>
        </w:tc>
        <w:tc>
          <w:tcPr>
            <w:tcW w:w="886" w:type="pct"/>
            <w:tcBorders>
              <w:top w:val="single" w:sz="4" w:space="0" w:color="auto"/>
              <w:left w:val="single" w:sz="4" w:space="0" w:color="auto"/>
              <w:bottom w:val="single" w:sz="4" w:space="0" w:color="auto"/>
              <w:right w:val="single" w:sz="4" w:space="0" w:color="auto"/>
            </w:tcBorders>
          </w:tcPr>
          <w:p w14:paraId="01FC80D0" w14:textId="77777777" w:rsidR="00AA4BEC" w:rsidRPr="00DB4FC1" w:rsidRDefault="00AA4BEC" w:rsidP="00DB4FC1">
            <w:pPr>
              <w:spacing w:before="120" w:after="120" w:line="360" w:lineRule="auto"/>
              <w:jc w:val="both"/>
              <w:rPr>
                <w:rFonts w:ascii="Times New Roman" w:hAnsi="Times New Roman" w:cs="Times New Roman"/>
                <w:sz w:val="24"/>
                <w:szCs w:val="24"/>
              </w:rPr>
            </w:pPr>
            <w:r w:rsidRPr="00DB4FC1">
              <w:rPr>
                <w:rFonts w:ascii="Times New Roman" w:hAnsi="Times New Roman" w:cs="Times New Roman"/>
                <w:sz w:val="24"/>
                <w:szCs w:val="24"/>
              </w:rPr>
              <w:t>80</w:t>
            </w:r>
          </w:p>
        </w:tc>
        <w:tc>
          <w:tcPr>
            <w:tcW w:w="843" w:type="pct"/>
            <w:gridSpan w:val="3"/>
            <w:tcBorders>
              <w:top w:val="single" w:sz="4" w:space="0" w:color="auto"/>
              <w:left w:val="single" w:sz="4" w:space="0" w:color="auto"/>
              <w:bottom w:val="single" w:sz="4" w:space="0" w:color="auto"/>
              <w:right w:val="single" w:sz="4" w:space="0" w:color="auto"/>
            </w:tcBorders>
          </w:tcPr>
          <w:p w14:paraId="4EE66149" w14:textId="77777777" w:rsidR="00AA4BEC" w:rsidRPr="00DB4FC1" w:rsidRDefault="00AA4BEC" w:rsidP="00DB4FC1">
            <w:pPr>
              <w:spacing w:before="120" w:after="120" w:line="360" w:lineRule="auto"/>
              <w:jc w:val="both"/>
              <w:rPr>
                <w:rFonts w:ascii="Times New Roman" w:hAnsi="Times New Roman" w:cs="Times New Roman"/>
                <w:sz w:val="24"/>
                <w:szCs w:val="24"/>
              </w:rPr>
            </w:pPr>
            <w:r w:rsidRPr="00DB4FC1">
              <w:rPr>
                <w:rFonts w:ascii="Times New Roman" w:hAnsi="Times New Roman" w:cs="Times New Roman"/>
                <w:sz w:val="24"/>
                <w:szCs w:val="24"/>
              </w:rPr>
              <w:t>8</w:t>
            </w:r>
          </w:p>
        </w:tc>
      </w:tr>
      <w:tr w:rsidR="00AA4BEC" w:rsidRPr="00DB4FC1" w14:paraId="4BA5DB8B" w14:textId="77777777" w:rsidTr="00AA4BEC">
        <w:trPr>
          <w:trHeight w:val="288"/>
        </w:trPr>
        <w:tc>
          <w:tcPr>
            <w:tcW w:w="1450" w:type="pct"/>
            <w:gridSpan w:val="2"/>
            <w:tcBorders>
              <w:top w:val="single" w:sz="4" w:space="0" w:color="auto"/>
              <w:left w:val="single" w:sz="4" w:space="0" w:color="auto"/>
              <w:bottom w:val="single" w:sz="4" w:space="0" w:color="auto"/>
              <w:right w:val="single" w:sz="4" w:space="0" w:color="auto"/>
            </w:tcBorders>
          </w:tcPr>
          <w:p w14:paraId="63960D72" w14:textId="77777777" w:rsidR="00AA4BEC" w:rsidRPr="00DB4FC1" w:rsidRDefault="00AA4BEC" w:rsidP="00DB4FC1">
            <w:pPr>
              <w:spacing w:after="0" w:line="360" w:lineRule="auto"/>
              <w:rPr>
                <w:rFonts w:ascii="Times New Roman" w:eastAsia="Times New Roman" w:hAnsi="Times New Roman" w:cs="Times New Roman"/>
                <w:color w:val="000000"/>
                <w:kern w:val="28"/>
                <w:sz w:val="24"/>
                <w:szCs w:val="24"/>
                <w14:ligatures w14:val="none"/>
              </w:rPr>
            </w:pPr>
            <w:r w:rsidRPr="00DB4FC1">
              <w:rPr>
                <w:rFonts w:ascii="Times New Roman" w:eastAsia="Times New Roman" w:hAnsi="Times New Roman" w:cs="Times New Roman"/>
                <w:color w:val="000000"/>
                <w:kern w:val="28"/>
                <w:sz w:val="24"/>
                <w:szCs w:val="24"/>
                <w14:ligatures w14:val="none"/>
              </w:rPr>
              <w:t>0714 551 14A</w:t>
            </w:r>
          </w:p>
        </w:tc>
        <w:tc>
          <w:tcPr>
            <w:tcW w:w="1821" w:type="pct"/>
            <w:gridSpan w:val="2"/>
            <w:tcBorders>
              <w:top w:val="single" w:sz="4" w:space="0" w:color="auto"/>
              <w:left w:val="single" w:sz="4" w:space="0" w:color="auto"/>
              <w:bottom w:val="single" w:sz="4" w:space="0" w:color="auto"/>
              <w:right w:val="single" w:sz="4" w:space="0" w:color="auto"/>
            </w:tcBorders>
          </w:tcPr>
          <w:p w14:paraId="0E8EC554" w14:textId="77777777" w:rsidR="00AA4BEC" w:rsidRPr="00DB4FC1" w:rsidRDefault="00AA4BEC" w:rsidP="00DB4FC1">
            <w:pPr>
              <w:spacing w:before="120" w:after="120" w:line="360" w:lineRule="auto"/>
              <w:rPr>
                <w:rFonts w:ascii="Times New Roman" w:eastAsia="Calibri" w:hAnsi="Times New Roman" w:cs="Times New Roman"/>
                <w:bCs/>
                <w:kern w:val="0"/>
                <w:sz w:val="24"/>
                <w:szCs w:val="24"/>
                <w:lang w:val="en-ZA"/>
                <w14:ligatures w14:val="none"/>
              </w:rPr>
            </w:pPr>
            <w:r w:rsidRPr="00DB4FC1">
              <w:rPr>
                <w:rFonts w:ascii="Times New Roman" w:eastAsia="Calibri" w:hAnsi="Times New Roman" w:cs="Times New Roman"/>
                <w:bCs/>
                <w:kern w:val="0"/>
                <w:sz w:val="24"/>
                <w:szCs w:val="24"/>
                <w:lang w:val="en-ZA"/>
                <w14:ligatures w14:val="none"/>
              </w:rPr>
              <w:t xml:space="preserve">Instrumentation And Control System Components installation </w:t>
            </w:r>
          </w:p>
        </w:tc>
        <w:tc>
          <w:tcPr>
            <w:tcW w:w="886" w:type="pct"/>
            <w:tcBorders>
              <w:top w:val="single" w:sz="4" w:space="0" w:color="auto"/>
              <w:left w:val="single" w:sz="4" w:space="0" w:color="auto"/>
              <w:bottom w:val="single" w:sz="4" w:space="0" w:color="auto"/>
              <w:right w:val="single" w:sz="4" w:space="0" w:color="auto"/>
            </w:tcBorders>
          </w:tcPr>
          <w:p w14:paraId="1634E51C" w14:textId="77777777" w:rsidR="00AA4BEC" w:rsidRPr="00DB4FC1" w:rsidRDefault="00AA4BEC" w:rsidP="00DB4FC1">
            <w:pPr>
              <w:spacing w:before="120" w:after="120" w:line="360" w:lineRule="auto"/>
              <w:jc w:val="both"/>
              <w:rPr>
                <w:rFonts w:ascii="Times New Roman" w:hAnsi="Times New Roman" w:cs="Times New Roman"/>
                <w:sz w:val="24"/>
                <w:szCs w:val="24"/>
              </w:rPr>
            </w:pPr>
            <w:r w:rsidRPr="00DB4FC1">
              <w:rPr>
                <w:rFonts w:ascii="Times New Roman" w:hAnsi="Times New Roman" w:cs="Times New Roman"/>
                <w:sz w:val="24"/>
                <w:szCs w:val="24"/>
              </w:rPr>
              <w:t>160</w:t>
            </w:r>
          </w:p>
        </w:tc>
        <w:tc>
          <w:tcPr>
            <w:tcW w:w="843" w:type="pct"/>
            <w:gridSpan w:val="3"/>
            <w:tcBorders>
              <w:top w:val="single" w:sz="4" w:space="0" w:color="auto"/>
              <w:left w:val="single" w:sz="4" w:space="0" w:color="auto"/>
              <w:bottom w:val="single" w:sz="4" w:space="0" w:color="auto"/>
              <w:right w:val="single" w:sz="4" w:space="0" w:color="auto"/>
            </w:tcBorders>
          </w:tcPr>
          <w:p w14:paraId="0646227D" w14:textId="77777777" w:rsidR="00AA4BEC" w:rsidRPr="00DB4FC1" w:rsidRDefault="00AA4BEC" w:rsidP="00DB4FC1">
            <w:pPr>
              <w:spacing w:before="120" w:after="120" w:line="360" w:lineRule="auto"/>
              <w:jc w:val="both"/>
              <w:rPr>
                <w:rFonts w:ascii="Times New Roman" w:hAnsi="Times New Roman" w:cs="Times New Roman"/>
                <w:sz w:val="24"/>
                <w:szCs w:val="24"/>
              </w:rPr>
            </w:pPr>
            <w:r w:rsidRPr="00DB4FC1">
              <w:rPr>
                <w:rFonts w:ascii="Times New Roman" w:hAnsi="Times New Roman" w:cs="Times New Roman"/>
                <w:sz w:val="24"/>
                <w:szCs w:val="24"/>
              </w:rPr>
              <w:t>16</w:t>
            </w:r>
          </w:p>
        </w:tc>
      </w:tr>
      <w:tr w:rsidR="00AA4BEC" w:rsidRPr="00DB4FC1" w14:paraId="3E1EB6DC" w14:textId="77777777" w:rsidTr="00AA4BEC">
        <w:trPr>
          <w:trHeight w:val="288"/>
        </w:trPr>
        <w:tc>
          <w:tcPr>
            <w:tcW w:w="1450" w:type="pct"/>
            <w:gridSpan w:val="2"/>
            <w:tcBorders>
              <w:top w:val="single" w:sz="4" w:space="0" w:color="auto"/>
              <w:left w:val="single" w:sz="4" w:space="0" w:color="auto"/>
              <w:bottom w:val="single" w:sz="4" w:space="0" w:color="auto"/>
              <w:right w:val="single" w:sz="4" w:space="0" w:color="auto"/>
            </w:tcBorders>
          </w:tcPr>
          <w:p w14:paraId="34E43DEF" w14:textId="77777777" w:rsidR="00AA4BEC" w:rsidRPr="00DB4FC1" w:rsidRDefault="00AA4BEC" w:rsidP="00DB4FC1">
            <w:pPr>
              <w:spacing w:after="0" w:line="360" w:lineRule="auto"/>
              <w:rPr>
                <w:rFonts w:ascii="Times New Roman" w:eastAsia="Times New Roman" w:hAnsi="Times New Roman" w:cs="Times New Roman"/>
                <w:b/>
                <w:bCs/>
                <w:color w:val="000000"/>
                <w:kern w:val="28"/>
                <w:sz w:val="24"/>
                <w:szCs w:val="24"/>
                <w14:ligatures w14:val="none"/>
              </w:rPr>
            </w:pPr>
          </w:p>
        </w:tc>
        <w:tc>
          <w:tcPr>
            <w:tcW w:w="1821" w:type="pct"/>
            <w:gridSpan w:val="2"/>
            <w:tcBorders>
              <w:top w:val="single" w:sz="4" w:space="0" w:color="auto"/>
              <w:left w:val="single" w:sz="4" w:space="0" w:color="auto"/>
              <w:bottom w:val="single" w:sz="4" w:space="0" w:color="auto"/>
              <w:right w:val="single" w:sz="4" w:space="0" w:color="auto"/>
            </w:tcBorders>
          </w:tcPr>
          <w:p w14:paraId="3328DCE1" w14:textId="77777777" w:rsidR="00AA4BEC" w:rsidRPr="00DB4FC1" w:rsidRDefault="00AA4BEC" w:rsidP="00DB4FC1">
            <w:pPr>
              <w:spacing w:before="120" w:after="120" w:line="360" w:lineRule="auto"/>
              <w:rPr>
                <w:rFonts w:ascii="Times New Roman" w:eastAsia="Calibri" w:hAnsi="Times New Roman" w:cs="Times New Roman"/>
                <w:b/>
                <w:bCs/>
                <w:kern w:val="0"/>
                <w:sz w:val="24"/>
                <w:szCs w:val="24"/>
                <w:lang w:val="en-ZA"/>
                <w14:ligatures w14:val="none"/>
              </w:rPr>
            </w:pPr>
            <w:r w:rsidRPr="00DB4FC1">
              <w:rPr>
                <w:rFonts w:ascii="Times New Roman" w:eastAsia="Calibri" w:hAnsi="Times New Roman" w:cs="Times New Roman"/>
                <w:b/>
                <w:bCs/>
                <w:kern w:val="0"/>
                <w:sz w:val="24"/>
                <w:szCs w:val="24"/>
                <w:lang w:val="en-ZA"/>
                <w14:ligatures w14:val="none"/>
              </w:rPr>
              <w:t>TOTAL</w:t>
            </w:r>
          </w:p>
        </w:tc>
        <w:tc>
          <w:tcPr>
            <w:tcW w:w="886" w:type="pct"/>
            <w:tcBorders>
              <w:top w:val="single" w:sz="4" w:space="0" w:color="auto"/>
              <w:left w:val="single" w:sz="4" w:space="0" w:color="auto"/>
              <w:bottom w:val="single" w:sz="4" w:space="0" w:color="auto"/>
              <w:right w:val="single" w:sz="4" w:space="0" w:color="auto"/>
            </w:tcBorders>
          </w:tcPr>
          <w:p w14:paraId="41AE8286" w14:textId="77777777" w:rsidR="00AA4BEC" w:rsidRPr="00DB4FC1" w:rsidRDefault="00AA4BEC" w:rsidP="00DB4FC1">
            <w:pPr>
              <w:spacing w:before="120" w:after="120" w:line="360" w:lineRule="auto"/>
              <w:jc w:val="both"/>
              <w:rPr>
                <w:rFonts w:ascii="Times New Roman" w:hAnsi="Times New Roman" w:cs="Times New Roman"/>
                <w:b/>
                <w:bCs/>
                <w:sz w:val="24"/>
                <w:szCs w:val="24"/>
              </w:rPr>
            </w:pPr>
            <w:r w:rsidRPr="00DB4FC1">
              <w:rPr>
                <w:rFonts w:ascii="Times New Roman" w:hAnsi="Times New Roman" w:cs="Times New Roman"/>
                <w:b/>
                <w:bCs/>
                <w:sz w:val="24"/>
                <w:szCs w:val="24"/>
              </w:rPr>
              <w:t>240</w:t>
            </w:r>
          </w:p>
        </w:tc>
        <w:tc>
          <w:tcPr>
            <w:tcW w:w="843" w:type="pct"/>
            <w:gridSpan w:val="3"/>
            <w:tcBorders>
              <w:top w:val="single" w:sz="4" w:space="0" w:color="auto"/>
              <w:left w:val="single" w:sz="4" w:space="0" w:color="auto"/>
              <w:bottom w:val="single" w:sz="4" w:space="0" w:color="auto"/>
              <w:right w:val="single" w:sz="4" w:space="0" w:color="auto"/>
            </w:tcBorders>
          </w:tcPr>
          <w:p w14:paraId="5ED21FE7" w14:textId="77777777" w:rsidR="00AA4BEC" w:rsidRPr="00DB4FC1" w:rsidRDefault="00AA4BEC" w:rsidP="00DB4FC1">
            <w:pPr>
              <w:spacing w:before="120" w:after="120" w:line="360" w:lineRule="auto"/>
              <w:jc w:val="both"/>
              <w:rPr>
                <w:rFonts w:ascii="Times New Roman" w:hAnsi="Times New Roman" w:cs="Times New Roman"/>
                <w:b/>
                <w:bCs/>
                <w:sz w:val="24"/>
                <w:szCs w:val="24"/>
              </w:rPr>
            </w:pPr>
            <w:r w:rsidRPr="00DB4FC1">
              <w:rPr>
                <w:rFonts w:ascii="Times New Roman" w:hAnsi="Times New Roman" w:cs="Times New Roman"/>
                <w:b/>
                <w:bCs/>
                <w:sz w:val="24"/>
                <w:szCs w:val="24"/>
              </w:rPr>
              <w:t>24</w:t>
            </w:r>
          </w:p>
        </w:tc>
      </w:tr>
      <w:tr w:rsidR="00AA4BEC" w:rsidRPr="00DB4FC1" w14:paraId="0646E6E2" w14:textId="77777777" w:rsidTr="00AA4BEC">
        <w:trPr>
          <w:trHeight w:val="288"/>
        </w:trPr>
        <w:tc>
          <w:tcPr>
            <w:tcW w:w="5000" w:type="pct"/>
            <w:gridSpan w:val="8"/>
            <w:tcBorders>
              <w:top w:val="single" w:sz="4" w:space="0" w:color="auto"/>
              <w:left w:val="single" w:sz="4" w:space="0" w:color="auto"/>
              <w:bottom w:val="single" w:sz="4" w:space="0" w:color="auto"/>
              <w:right w:val="single" w:sz="4" w:space="0" w:color="auto"/>
            </w:tcBorders>
          </w:tcPr>
          <w:p w14:paraId="3B59FCE0" w14:textId="77777777" w:rsidR="00AA4BEC" w:rsidRPr="00DB4FC1" w:rsidRDefault="00AA4BEC" w:rsidP="00DB4FC1">
            <w:pPr>
              <w:spacing w:before="120" w:after="120" w:line="360" w:lineRule="auto"/>
              <w:jc w:val="center"/>
              <w:rPr>
                <w:rFonts w:ascii="Times New Roman" w:hAnsi="Times New Roman" w:cs="Times New Roman"/>
                <w:b/>
                <w:bCs/>
                <w:sz w:val="24"/>
                <w:szCs w:val="24"/>
              </w:rPr>
            </w:pPr>
            <w:r w:rsidRPr="00DB4FC1">
              <w:rPr>
                <w:rFonts w:ascii="Times New Roman" w:eastAsia="Times New Roman" w:hAnsi="Times New Roman" w:cs="Times New Roman"/>
                <w:b/>
                <w:bCs/>
                <w:color w:val="000000"/>
                <w:kern w:val="28"/>
                <w:sz w:val="24"/>
                <w:szCs w:val="24"/>
                <w14:ligatures w14:val="none"/>
              </w:rPr>
              <w:t>Module 2</w:t>
            </w:r>
          </w:p>
        </w:tc>
      </w:tr>
      <w:tr w:rsidR="00AA4BEC" w:rsidRPr="00DB4FC1" w14:paraId="21E83D65" w14:textId="77777777" w:rsidTr="00AA4BEC">
        <w:trPr>
          <w:trHeight w:val="288"/>
        </w:trPr>
        <w:tc>
          <w:tcPr>
            <w:tcW w:w="1450" w:type="pct"/>
            <w:gridSpan w:val="2"/>
            <w:tcBorders>
              <w:top w:val="single" w:sz="4" w:space="0" w:color="auto"/>
              <w:left w:val="single" w:sz="4" w:space="0" w:color="auto"/>
              <w:bottom w:val="single" w:sz="4" w:space="0" w:color="auto"/>
              <w:right w:val="single" w:sz="4" w:space="0" w:color="auto"/>
            </w:tcBorders>
          </w:tcPr>
          <w:p w14:paraId="691426D8" w14:textId="77777777" w:rsidR="00AA4BEC" w:rsidRPr="00DB4FC1" w:rsidRDefault="00AA4BEC" w:rsidP="00DB4FC1">
            <w:pPr>
              <w:spacing w:after="0" w:line="360" w:lineRule="auto"/>
              <w:rPr>
                <w:rFonts w:ascii="Times New Roman" w:eastAsia="Times New Roman" w:hAnsi="Times New Roman" w:cs="Times New Roman"/>
                <w:color w:val="000000"/>
                <w:kern w:val="28"/>
                <w:sz w:val="24"/>
                <w:szCs w:val="24"/>
                <w14:ligatures w14:val="none"/>
              </w:rPr>
            </w:pPr>
            <w:r w:rsidRPr="00DB4FC1">
              <w:rPr>
                <w:rFonts w:ascii="Times New Roman" w:eastAsia="Times New Roman" w:hAnsi="Times New Roman" w:cs="Times New Roman"/>
                <w:color w:val="000000"/>
                <w:kern w:val="28"/>
                <w:sz w:val="24"/>
                <w:szCs w:val="24"/>
                <w14:ligatures w14:val="none"/>
              </w:rPr>
              <w:t>0714 551 15A</w:t>
            </w:r>
          </w:p>
        </w:tc>
        <w:tc>
          <w:tcPr>
            <w:tcW w:w="1821" w:type="pct"/>
            <w:gridSpan w:val="2"/>
            <w:tcBorders>
              <w:top w:val="single" w:sz="4" w:space="0" w:color="auto"/>
              <w:left w:val="single" w:sz="4" w:space="0" w:color="auto"/>
              <w:bottom w:val="single" w:sz="4" w:space="0" w:color="auto"/>
              <w:right w:val="single" w:sz="4" w:space="0" w:color="auto"/>
            </w:tcBorders>
          </w:tcPr>
          <w:p w14:paraId="452315E5" w14:textId="77777777" w:rsidR="00AA4BEC" w:rsidRPr="00DB4FC1" w:rsidRDefault="00AA4BEC" w:rsidP="00DB4FC1">
            <w:pPr>
              <w:spacing w:before="120" w:after="120" w:line="360" w:lineRule="auto"/>
              <w:rPr>
                <w:rFonts w:ascii="Times New Roman" w:eastAsia="Calibri" w:hAnsi="Times New Roman" w:cs="Times New Roman"/>
                <w:bCs/>
                <w:kern w:val="0"/>
                <w:sz w:val="24"/>
                <w:szCs w:val="24"/>
                <w:lang w:val="en-ZA"/>
                <w14:ligatures w14:val="none"/>
              </w:rPr>
            </w:pPr>
            <w:r w:rsidRPr="00DB4FC1">
              <w:rPr>
                <w:rFonts w:ascii="Times New Roman" w:eastAsia="Calibri" w:hAnsi="Times New Roman" w:cs="Times New Roman"/>
                <w:bCs/>
                <w:kern w:val="0"/>
                <w:sz w:val="24"/>
                <w:szCs w:val="24"/>
                <w:lang w:val="en-ZA"/>
                <w14:ligatures w14:val="none"/>
              </w:rPr>
              <w:t>Instrumentation And Control System Operations</w:t>
            </w:r>
          </w:p>
        </w:tc>
        <w:tc>
          <w:tcPr>
            <w:tcW w:w="886" w:type="pct"/>
            <w:tcBorders>
              <w:top w:val="single" w:sz="4" w:space="0" w:color="auto"/>
              <w:left w:val="single" w:sz="4" w:space="0" w:color="auto"/>
              <w:bottom w:val="single" w:sz="4" w:space="0" w:color="auto"/>
              <w:right w:val="single" w:sz="4" w:space="0" w:color="auto"/>
            </w:tcBorders>
          </w:tcPr>
          <w:p w14:paraId="6E0BBB78" w14:textId="77777777" w:rsidR="00AA4BEC" w:rsidRPr="00DB4FC1" w:rsidRDefault="00AA4BEC" w:rsidP="00DB4FC1">
            <w:pPr>
              <w:spacing w:before="120" w:after="120" w:line="360" w:lineRule="auto"/>
              <w:jc w:val="both"/>
              <w:rPr>
                <w:rFonts w:ascii="Times New Roman" w:eastAsia="Times New Roman" w:hAnsi="Times New Roman" w:cs="Times New Roman"/>
                <w:color w:val="000000"/>
                <w:kern w:val="28"/>
                <w:sz w:val="24"/>
                <w:szCs w:val="24"/>
                <w14:ligatures w14:val="none"/>
              </w:rPr>
            </w:pPr>
            <w:r w:rsidRPr="00DB4FC1">
              <w:rPr>
                <w:rFonts w:ascii="Times New Roman" w:hAnsi="Times New Roman" w:cs="Times New Roman"/>
                <w:sz w:val="24"/>
                <w:szCs w:val="24"/>
              </w:rPr>
              <w:t>160</w:t>
            </w:r>
          </w:p>
        </w:tc>
        <w:tc>
          <w:tcPr>
            <w:tcW w:w="843" w:type="pct"/>
            <w:gridSpan w:val="3"/>
            <w:tcBorders>
              <w:top w:val="single" w:sz="4" w:space="0" w:color="auto"/>
              <w:left w:val="single" w:sz="4" w:space="0" w:color="auto"/>
              <w:bottom w:val="single" w:sz="4" w:space="0" w:color="auto"/>
              <w:right w:val="single" w:sz="4" w:space="0" w:color="auto"/>
            </w:tcBorders>
          </w:tcPr>
          <w:p w14:paraId="5323DD29" w14:textId="77777777" w:rsidR="00AA4BEC" w:rsidRPr="00DB4FC1" w:rsidRDefault="00AA4BEC" w:rsidP="00DB4FC1">
            <w:pPr>
              <w:spacing w:before="120" w:after="120" w:line="360" w:lineRule="auto"/>
              <w:jc w:val="both"/>
              <w:rPr>
                <w:rFonts w:ascii="Times New Roman" w:eastAsia="Times New Roman" w:hAnsi="Times New Roman" w:cs="Times New Roman"/>
                <w:color w:val="000000"/>
                <w:kern w:val="28"/>
                <w:sz w:val="24"/>
                <w:szCs w:val="24"/>
                <w14:ligatures w14:val="none"/>
              </w:rPr>
            </w:pPr>
            <w:r w:rsidRPr="00DB4FC1">
              <w:rPr>
                <w:rFonts w:ascii="Times New Roman" w:hAnsi="Times New Roman" w:cs="Times New Roman"/>
                <w:sz w:val="24"/>
                <w:szCs w:val="24"/>
              </w:rPr>
              <w:t>16</w:t>
            </w:r>
          </w:p>
        </w:tc>
      </w:tr>
      <w:tr w:rsidR="00AA4BEC" w:rsidRPr="00DB4FC1" w14:paraId="4CBC5CF6" w14:textId="77777777" w:rsidTr="00AA4BEC">
        <w:trPr>
          <w:trHeight w:val="288"/>
        </w:trPr>
        <w:tc>
          <w:tcPr>
            <w:tcW w:w="1450" w:type="pct"/>
            <w:gridSpan w:val="2"/>
            <w:tcBorders>
              <w:top w:val="single" w:sz="4" w:space="0" w:color="auto"/>
              <w:left w:val="single" w:sz="4" w:space="0" w:color="auto"/>
              <w:bottom w:val="single" w:sz="4" w:space="0" w:color="auto"/>
              <w:right w:val="single" w:sz="4" w:space="0" w:color="auto"/>
            </w:tcBorders>
          </w:tcPr>
          <w:p w14:paraId="65881AD0" w14:textId="77777777" w:rsidR="00AA4BEC" w:rsidRPr="00DB4FC1" w:rsidRDefault="00AA4BEC" w:rsidP="00DB4FC1">
            <w:pPr>
              <w:spacing w:after="0" w:line="360" w:lineRule="auto"/>
              <w:rPr>
                <w:rFonts w:ascii="Times New Roman" w:eastAsia="Times New Roman" w:hAnsi="Times New Roman" w:cs="Times New Roman"/>
                <w:color w:val="000000"/>
                <w:kern w:val="28"/>
                <w:sz w:val="24"/>
                <w:szCs w:val="24"/>
                <w14:ligatures w14:val="none"/>
              </w:rPr>
            </w:pPr>
            <w:r w:rsidRPr="00DB4FC1">
              <w:rPr>
                <w:rFonts w:ascii="Times New Roman" w:eastAsia="Times New Roman" w:hAnsi="Times New Roman" w:cs="Times New Roman"/>
                <w:color w:val="000000"/>
                <w:kern w:val="28"/>
                <w:sz w:val="24"/>
                <w:szCs w:val="24"/>
                <w14:ligatures w14:val="none"/>
              </w:rPr>
              <w:t>0714 551 16A</w:t>
            </w:r>
          </w:p>
        </w:tc>
        <w:tc>
          <w:tcPr>
            <w:tcW w:w="1821" w:type="pct"/>
            <w:gridSpan w:val="2"/>
            <w:tcBorders>
              <w:top w:val="single" w:sz="4" w:space="0" w:color="auto"/>
              <w:left w:val="single" w:sz="4" w:space="0" w:color="auto"/>
              <w:bottom w:val="single" w:sz="4" w:space="0" w:color="auto"/>
              <w:right w:val="single" w:sz="4" w:space="0" w:color="auto"/>
            </w:tcBorders>
          </w:tcPr>
          <w:p w14:paraId="31799693" w14:textId="77777777" w:rsidR="00AA4BEC" w:rsidRPr="00DB4FC1" w:rsidRDefault="00AA4BEC" w:rsidP="00DB4FC1">
            <w:pPr>
              <w:spacing w:after="0" w:line="360" w:lineRule="auto"/>
              <w:rPr>
                <w:rFonts w:ascii="Times New Roman" w:eastAsia="Times New Roman" w:hAnsi="Times New Roman" w:cs="Times New Roman"/>
                <w:bCs/>
                <w:color w:val="000000"/>
                <w:kern w:val="28"/>
                <w:sz w:val="24"/>
                <w:szCs w:val="24"/>
                <w14:ligatures w14:val="none"/>
              </w:rPr>
            </w:pPr>
            <w:r w:rsidRPr="00DB4FC1">
              <w:rPr>
                <w:rFonts w:ascii="Times New Roman" w:eastAsia="Times New Roman" w:hAnsi="Times New Roman" w:cs="Times New Roman"/>
                <w:bCs/>
                <w:color w:val="000000"/>
                <w:kern w:val="28"/>
                <w:sz w:val="24"/>
                <w:szCs w:val="24"/>
                <w14:ligatures w14:val="none"/>
              </w:rPr>
              <w:t>Instrumentation And Control System Maintenance</w:t>
            </w:r>
          </w:p>
        </w:tc>
        <w:tc>
          <w:tcPr>
            <w:tcW w:w="886" w:type="pct"/>
            <w:tcBorders>
              <w:top w:val="single" w:sz="4" w:space="0" w:color="auto"/>
              <w:left w:val="single" w:sz="4" w:space="0" w:color="auto"/>
              <w:bottom w:val="single" w:sz="4" w:space="0" w:color="auto"/>
              <w:right w:val="single" w:sz="4" w:space="0" w:color="auto"/>
            </w:tcBorders>
          </w:tcPr>
          <w:p w14:paraId="2092464B" w14:textId="77777777" w:rsidR="00AA4BEC" w:rsidRPr="00DB4FC1" w:rsidRDefault="00AA4BEC" w:rsidP="00DB4FC1">
            <w:pPr>
              <w:spacing w:after="0" w:line="360" w:lineRule="auto"/>
              <w:rPr>
                <w:rFonts w:ascii="Times New Roman" w:eastAsia="Times New Roman" w:hAnsi="Times New Roman" w:cs="Times New Roman"/>
                <w:color w:val="000000"/>
                <w:kern w:val="28"/>
                <w:sz w:val="24"/>
                <w:szCs w:val="24"/>
                <w14:ligatures w14:val="none"/>
              </w:rPr>
            </w:pPr>
            <w:r w:rsidRPr="00DB4FC1">
              <w:rPr>
                <w:rFonts w:ascii="Times New Roman" w:hAnsi="Times New Roman" w:cs="Times New Roman"/>
                <w:sz w:val="24"/>
                <w:szCs w:val="24"/>
              </w:rPr>
              <w:t>160</w:t>
            </w:r>
          </w:p>
        </w:tc>
        <w:tc>
          <w:tcPr>
            <w:tcW w:w="843" w:type="pct"/>
            <w:gridSpan w:val="3"/>
            <w:tcBorders>
              <w:top w:val="single" w:sz="4" w:space="0" w:color="auto"/>
              <w:left w:val="single" w:sz="4" w:space="0" w:color="auto"/>
              <w:bottom w:val="single" w:sz="4" w:space="0" w:color="auto"/>
              <w:right w:val="single" w:sz="4" w:space="0" w:color="auto"/>
            </w:tcBorders>
          </w:tcPr>
          <w:p w14:paraId="269F6A43" w14:textId="77777777" w:rsidR="00AA4BEC" w:rsidRPr="00DB4FC1" w:rsidRDefault="00AA4BEC" w:rsidP="00DB4FC1">
            <w:pPr>
              <w:spacing w:after="0" w:line="360" w:lineRule="auto"/>
              <w:rPr>
                <w:rFonts w:ascii="Times New Roman" w:eastAsia="Times New Roman" w:hAnsi="Times New Roman" w:cs="Times New Roman"/>
                <w:color w:val="000000"/>
                <w:kern w:val="28"/>
                <w:sz w:val="24"/>
                <w:szCs w:val="24"/>
                <w14:ligatures w14:val="none"/>
              </w:rPr>
            </w:pPr>
            <w:r w:rsidRPr="00DB4FC1">
              <w:rPr>
                <w:rFonts w:ascii="Times New Roman" w:hAnsi="Times New Roman" w:cs="Times New Roman"/>
                <w:sz w:val="24"/>
                <w:szCs w:val="24"/>
              </w:rPr>
              <w:t>16</w:t>
            </w:r>
          </w:p>
        </w:tc>
      </w:tr>
      <w:tr w:rsidR="00AA4BEC" w:rsidRPr="00DB4FC1" w14:paraId="777F03E0" w14:textId="77777777" w:rsidTr="00AA4BEC">
        <w:trPr>
          <w:trHeight w:val="288"/>
        </w:trPr>
        <w:tc>
          <w:tcPr>
            <w:tcW w:w="1450" w:type="pct"/>
            <w:gridSpan w:val="2"/>
            <w:tcBorders>
              <w:top w:val="single" w:sz="4" w:space="0" w:color="auto"/>
              <w:left w:val="single" w:sz="4" w:space="0" w:color="auto"/>
              <w:bottom w:val="single" w:sz="4" w:space="0" w:color="auto"/>
              <w:right w:val="single" w:sz="4" w:space="0" w:color="auto"/>
            </w:tcBorders>
          </w:tcPr>
          <w:p w14:paraId="7147344A" w14:textId="77777777" w:rsidR="00AA4BEC" w:rsidRPr="00DB4FC1" w:rsidRDefault="00AA4BEC" w:rsidP="00DB4FC1">
            <w:pPr>
              <w:spacing w:after="0" w:line="360" w:lineRule="auto"/>
              <w:rPr>
                <w:rFonts w:ascii="Times New Roman" w:eastAsia="Times New Roman" w:hAnsi="Times New Roman" w:cs="Times New Roman"/>
                <w:b/>
                <w:bCs/>
                <w:color w:val="000000"/>
                <w:kern w:val="28"/>
                <w:sz w:val="24"/>
                <w:szCs w:val="24"/>
                <w14:ligatures w14:val="none"/>
              </w:rPr>
            </w:pPr>
          </w:p>
        </w:tc>
        <w:tc>
          <w:tcPr>
            <w:tcW w:w="1821" w:type="pct"/>
            <w:gridSpan w:val="2"/>
            <w:tcBorders>
              <w:top w:val="single" w:sz="4" w:space="0" w:color="auto"/>
              <w:left w:val="single" w:sz="4" w:space="0" w:color="auto"/>
              <w:bottom w:val="single" w:sz="4" w:space="0" w:color="auto"/>
              <w:right w:val="single" w:sz="4" w:space="0" w:color="auto"/>
            </w:tcBorders>
          </w:tcPr>
          <w:p w14:paraId="53ADDC70" w14:textId="77777777" w:rsidR="00AA4BEC" w:rsidRPr="00DB4FC1" w:rsidRDefault="00AA4BEC" w:rsidP="00DB4FC1">
            <w:pPr>
              <w:spacing w:after="0" w:line="360" w:lineRule="auto"/>
              <w:rPr>
                <w:rFonts w:ascii="Times New Roman" w:eastAsia="Times New Roman" w:hAnsi="Times New Roman" w:cs="Times New Roman"/>
                <w:b/>
                <w:bCs/>
                <w:color w:val="000000"/>
                <w:kern w:val="28"/>
                <w:sz w:val="24"/>
                <w:szCs w:val="24"/>
                <w14:ligatures w14:val="none"/>
              </w:rPr>
            </w:pPr>
            <w:r w:rsidRPr="00DB4FC1">
              <w:rPr>
                <w:rFonts w:ascii="Times New Roman" w:eastAsia="Times New Roman" w:hAnsi="Times New Roman" w:cs="Times New Roman"/>
                <w:b/>
                <w:bCs/>
                <w:color w:val="000000"/>
                <w:kern w:val="28"/>
                <w:sz w:val="24"/>
                <w:szCs w:val="24"/>
                <w14:ligatures w14:val="none"/>
              </w:rPr>
              <w:t xml:space="preserve">TOTAL </w:t>
            </w:r>
          </w:p>
        </w:tc>
        <w:tc>
          <w:tcPr>
            <w:tcW w:w="886" w:type="pct"/>
            <w:tcBorders>
              <w:top w:val="single" w:sz="4" w:space="0" w:color="auto"/>
              <w:left w:val="single" w:sz="4" w:space="0" w:color="auto"/>
              <w:bottom w:val="single" w:sz="4" w:space="0" w:color="auto"/>
              <w:right w:val="single" w:sz="4" w:space="0" w:color="auto"/>
            </w:tcBorders>
          </w:tcPr>
          <w:p w14:paraId="4FEEA1B5" w14:textId="77777777" w:rsidR="00AA4BEC" w:rsidRPr="00DB4FC1" w:rsidRDefault="00AA4BEC" w:rsidP="00DB4FC1">
            <w:pPr>
              <w:spacing w:after="0" w:line="360" w:lineRule="auto"/>
              <w:rPr>
                <w:rFonts w:ascii="Times New Roman" w:hAnsi="Times New Roman" w:cs="Times New Roman"/>
                <w:b/>
                <w:bCs/>
                <w:sz w:val="24"/>
                <w:szCs w:val="24"/>
              </w:rPr>
            </w:pPr>
            <w:r w:rsidRPr="00DB4FC1">
              <w:rPr>
                <w:rFonts w:ascii="Times New Roman" w:hAnsi="Times New Roman" w:cs="Times New Roman"/>
                <w:b/>
                <w:bCs/>
                <w:sz w:val="24"/>
                <w:szCs w:val="24"/>
              </w:rPr>
              <w:t>320</w:t>
            </w:r>
          </w:p>
        </w:tc>
        <w:tc>
          <w:tcPr>
            <w:tcW w:w="843" w:type="pct"/>
            <w:gridSpan w:val="3"/>
            <w:tcBorders>
              <w:top w:val="single" w:sz="4" w:space="0" w:color="auto"/>
              <w:left w:val="single" w:sz="4" w:space="0" w:color="auto"/>
              <w:bottom w:val="single" w:sz="4" w:space="0" w:color="auto"/>
              <w:right w:val="single" w:sz="4" w:space="0" w:color="auto"/>
            </w:tcBorders>
          </w:tcPr>
          <w:p w14:paraId="10BE819C" w14:textId="77777777" w:rsidR="00AA4BEC" w:rsidRPr="00DB4FC1" w:rsidRDefault="00AA4BEC" w:rsidP="00DB4FC1">
            <w:pPr>
              <w:spacing w:after="0" w:line="360" w:lineRule="auto"/>
              <w:rPr>
                <w:rFonts w:ascii="Times New Roman" w:hAnsi="Times New Roman" w:cs="Times New Roman"/>
                <w:b/>
                <w:bCs/>
                <w:sz w:val="24"/>
                <w:szCs w:val="24"/>
              </w:rPr>
            </w:pPr>
            <w:r w:rsidRPr="00DB4FC1">
              <w:rPr>
                <w:rFonts w:ascii="Times New Roman" w:hAnsi="Times New Roman" w:cs="Times New Roman"/>
                <w:b/>
                <w:bCs/>
                <w:sz w:val="24"/>
                <w:szCs w:val="24"/>
              </w:rPr>
              <w:t>32</w:t>
            </w:r>
          </w:p>
        </w:tc>
      </w:tr>
      <w:tr w:rsidR="00AA4BEC" w:rsidRPr="00DB4FC1" w14:paraId="3AA65A60" w14:textId="77777777" w:rsidTr="00AA4B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4993" w:type="pct"/>
            <w:gridSpan w:val="7"/>
            <w:tcBorders>
              <w:top w:val="single" w:sz="4" w:space="0" w:color="000000"/>
              <w:left w:val="single" w:sz="4" w:space="0" w:color="000000"/>
              <w:bottom w:val="single" w:sz="4" w:space="0" w:color="000000"/>
              <w:right w:val="single" w:sz="4" w:space="0" w:color="000000"/>
            </w:tcBorders>
          </w:tcPr>
          <w:p w14:paraId="5EC4B025" w14:textId="77777777" w:rsidR="00AA4BEC" w:rsidRPr="00DB4FC1" w:rsidRDefault="00AA4BEC" w:rsidP="00DB4FC1">
            <w:pPr>
              <w:pBdr>
                <w:top w:val="nil"/>
                <w:left w:val="nil"/>
                <w:bottom w:val="nil"/>
                <w:right w:val="nil"/>
                <w:between w:val="nil"/>
              </w:pBdr>
              <w:tabs>
                <w:tab w:val="right" w:pos="9016"/>
              </w:tabs>
              <w:spacing w:after="100" w:line="360" w:lineRule="auto"/>
              <w:ind w:left="27" w:hanging="27"/>
              <w:jc w:val="center"/>
              <w:rPr>
                <w:rFonts w:ascii="Times New Roman" w:eastAsia="Times New Roman" w:hAnsi="Times New Roman" w:cs="Times New Roman"/>
                <w:b/>
                <w:sz w:val="24"/>
                <w:szCs w:val="24"/>
              </w:rPr>
            </w:pPr>
            <w:bookmarkStart w:id="22" w:name="_Hlk185433145"/>
            <w:r w:rsidRPr="00DB4FC1">
              <w:rPr>
                <w:rFonts w:ascii="Times New Roman" w:eastAsia="Times New Roman" w:hAnsi="Times New Roman" w:cs="Times New Roman"/>
                <w:b/>
                <w:sz w:val="24"/>
                <w:szCs w:val="24"/>
              </w:rPr>
              <w:t>Module 3</w:t>
            </w:r>
          </w:p>
        </w:tc>
      </w:tr>
      <w:tr w:rsidR="00BF3106" w:rsidRPr="00DB4FC1" w14:paraId="4A13A54D" w14:textId="77777777" w:rsidTr="00350D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1440" w:type="pct"/>
            <w:tcBorders>
              <w:top w:val="single" w:sz="4" w:space="0" w:color="000000"/>
              <w:left w:val="single" w:sz="4" w:space="0" w:color="000000"/>
              <w:bottom w:val="single" w:sz="4" w:space="0" w:color="000000"/>
              <w:right w:val="single" w:sz="4" w:space="0" w:color="auto"/>
            </w:tcBorders>
            <w:shd w:val="clear" w:color="auto" w:fill="auto"/>
          </w:tcPr>
          <w:p w14:paraId="1AE5F409" w14:textId="1577EB48" w:rsidR="00BF3106" w:rsidRPr="00DB4FC1" w:rsidRDefault="00BF3106" w:rsidP="00BF3106">
            <w:pPr>
              <w:spacing w:after="0" w:line="360" w:lineRule="auto"/>
              <w:rPr>
                <w:rFonts w:ascii="Times New Roman" w:eastAsia="Times New Roman" w:hAnsi="Times New Roman" w:cs="Times New Roman"/>
                <w:b/>
                <w:sz w:val="24"/>
                <w:szCs w:val="24"/>
              </w:rPr>
            </w:pPr>
            <w:r w:rsidRPr="00E6580E">
              <w:rPr>
                <w:rFonts w:ascii="Times New Roman" w:eastAsia="Times New Roman" w:hAnsi="Times New Roman" w:cs="Times New Roman"/>
                <w:bCs/>
                <w:color w:val="000000"/>
                <w:kern w:val="28"/>
                <w:sz w:val="24"/>
                <w:szCs w:val="24"/>
              </w:rPr>
              <w:t xml:space="preserve">0611 </w:t>
            </w:r>
            <w:r>
              <w:rPr>
                <w:rFonts w:ascii="Times New Roman" w:eastAsia="Times New Roman" w:hAnsi="Times New Roman" w:cs="Times New Roman"/>
                <w:bCs/>
                <w:color w:val="000000"/>
                <w:kern w:val="28"/>
                <w:sz w:val="24"/>
                <w:szCs w:val="24"/>
              </w:rPr>
              <w:t>4</w:t>
            </w:r>
            <w:r w:rsidRPr="00E6580E">
              <w:rPr>
                <w:rFonts w:ascii="Times New Roman" w:eastAsia="Times New Roman" w:hAnsi="Times New Roman" w:cs="Times New Roman"/>
                <w:bCs/>
                <w:color w:val="000000"/>
                <w:kern w:val="28"/>
                <w:sz w:val="24"/>
                <w:szCs w:val="24"/>
              </w:rPr>
              <w:t>51 01</w:t>
            </w:r>
            <w:r>
              <w:rPr>
                <w:rFonts w:ascii="Times New Roman" w:eastAsia="Times New Roman" w:hAnsi="Times New Roman" w:cs="Times New Roman"/>
                <w:bCs/>
                <w:color w:val="000000"/>
                <w:kern w:val="28"/>
                <w:sz w:val="24"/>
                <w:szCs w:val="24"/>
              </w:rPr>
              <w:t>A</w:t>
            </w:r>
          </w:p>
        </w:tc>
        <w:tc>
          <w:tcPr>
            <w:tcW w:w="1824" w:type="pct"/>
            <w:gridSpan w:val="2"/>
            <w:tcBorders>
              <w:top w:val="single" w:sz="4" w:space="0" w:color="000000"/>
              <w:left w:val="single" w:sz="4" w:space="0" w:color="000000"/>
              <w:bottom w:val="single" w:sz="4" w:space="0" w:color="000000"/>
              <w:right w:val="single" w:sz="4" w:space="0" w:color="000000"/>
            </w:tcBorders>
          </w:tcPr>
          <w:p w14:paraId="02CFCAF9" w14:textId="660A9C72" w:rsidR="00BF3106" w:rsidRPr="00DB4FC1" w:rsidRDefault="00BF3106" w:rsidP="00BF3106">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Cs/>
                <w:sz w:val="24"/>
                <w:szCs w:val="24"/>
              </w:rPr>
            </w:pPr>
            <w:r w:rsidRPr="00E6580E">
              <w:rPr>
                <w:rFonts w:ascii="Times New Roman" w:eastAsia="Times New Roman" w:hAnsi="Times New Roman" w:cs="Times New Roman"/>
                <w:bCs/>
                <w:color w:val="000000"/>
                <w:kern w:val="28"/>
                <w:sz w:val="24"/>
                <w:szCs w:val="24"/>
              </w:rPr>
              <w:t>Digital Literacy</w:t>
            </w:r>
          </w:p>
        </w:tc>
        <w:tc>
          <w:tcPr>
            <w:tcW w:w="912" w:type="pct"/>
            <w:gridSpan w:val="3"/>
            <w:tcBorders>
              <w:top w:val="single" w:sz="4" w:space="0" w:color="000000"/>
              <w:left w:val="single" w:sz="4" w:space="0" w:color="000000"/>
              <w:bottom w:val="single" w:sz="4" w:space="0" w:color="000000"/>
              <w:right w:val="single" w:sz="4" w:space="0" w:color="000000"/>
            </w:tcBorders>
          </w:tcPr>
          <w:p w14:paraId="78AA73CB" w14:textId="042EC33F" w:rsidR="00BF3106" w:rsidRPr="00DB4FC1" w:rsidRDefault="00BF3106" w:rsidP="00BF3106">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Cs/>
                <w:sz w:val="24"/>
                <w:szCs w:val="24"/>
              </w:rPr>
            </w:pPr>
            <w:r w:rsidRPr="00E6580E">
              <w:rPr>
                <w:rFonts w:ascii="Times New Roman" w:eastAsia="Times New Roman" w:hAnsi="Times New Roman" w:cs="Times New Roman"/>
                <w:bCs/>
                <w:color w:val="000000"/>
                <w:kern w:val="28"/>
                <w:sz w:val="24"/>
                <w:szCs w:val="24"/>
              </w:rPr>
              <w:t>60</w:t>
            </w:r>
          </w:p>
        </w:tc>
        <w:tc>
          <w:tcPr>
            <w:tcW w:w="817" w:type="pct"/>
            <w:tcBorders>
              <w:top w:val="single" w:sz="4" w:space="0" w:color="000000"/>
              <w:left w:val="single" w:sz="4" w:space="0" w:color="000000"/>
              <w:bottom w:val="single" w:sz="4" w:space="0" w:color="000000"/>
              <w:right w:val="single" w:sz="4" w:space="0" w:color="000000"/>
            </w:tcBorders>
          </w:tcPr>
          <w:p w14:paraId="3E291B93" w14:textId="08C9DDD6" w:rsidR="00BF3106" w:rsidRPr="00DB4FC1" w:rsidRDefault="00BF3106" w:rsidP="00BF3106">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Cs/>
                <w:sz w:val="24"/>
                <w:szCs w:val="24"/>
              </w:rPr>
            </w:pPr>
            <w:r w:rsidRPr="00DB4FC1">
              <w:rPr>
                <w:rFonts w:ascii="Times New Roman" w:eastAsia="Times New Roman" w:hAnsi="Times New Roman" w:cs="Times New Roman"/>
                <w:bCs/>
                <w:sz w:val="24"/>
                <w:szCs w:val="24"/>
              </w:rPr>
              <w:t>6</w:t>
            </w:r>
          </w:p>
        </w:tc>
      </w:tr>
      <w:tr w:rsidR="00BF3106" w:rsidRPr="00DB4FC1" w14:paraId="131BE81B" w14:textId="77777777" w:rsidTr="00350D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1440" w:type="pct"/>
            <w:tcBorders>
              <w:top w:val="single" w:sz="4" w:space="0" w:color="000000"/>
              <w:left w:val="single" w:sz="4" w:space="0" w:color="000000"/>
              <w:bottom w:val="single" w:sz="4" w:space="0" w:color="000000"/>
              <w:right w:val="single" w:sz="4" w:space="0" w:color="auto"/>
            </w:tcBorders>
            <w:shd w:val="clear" w:color="auto" w:fill="auto"/>
          </w:tcPr>
          <w:p w14:paraId="6EB95F13" w14:textId="743AE99D" w:rsidR="00BF3106" w:rsidRPr="00DB4FC1" w:rsidRDefault="00BF3106" w:rsidP="00BF3106">
            <w:pPr>
              <w:spacing w:after="0" w:line="360" w:lineRule="auto"/>
              <w:rPr>
                <w:rFonts w:ascii="Times New Roman" w:eastAsia="Times New Roman" w:hAnsi="Times New Roman" w:cs="Times New Roman"/>
                <w:b/>
                <w:sz w:val="24"/>
                <w:szCs w:val="24"/>
              </w:rPr>
            </w:pPr>
            <w:r w:rsidRPr="00A05E51">
              <w:rPr>
                <w:rFonts w:ascii="Times New Roman" w:eastAsia="Times New Roman" w:hAnsi="Times New Roman" w:cs="Times New Roman"/>
                <w:bCs/>
                <w:color w:val="000000"/>
                <w:kern w:val="28"/>
                <w:sz w:val="24"/>
                <w:szCs w:val="24"/>
              </w:rPr>
              <w:t>0732 4</w:t>
            </w:r>
            <w:r>
              <w:rPr>
                <w:rFonts w:ascii="Times New Roman" w:eastAsia="Times New Roman" w:hAnsi="Times New Roman" w:cs="Times New Roman"/>
                <w:bCs/>
                <w:color w:val="000000"/>
                <w:kern w:val="28"/>
                <w:sz w:val="24"/>
                <w:szCs w:val="24"/>
              </w:rPr>
              <w:t>5</w:t>
            </w:r>
            <w:r w:rsidRPr="00A05E51">
              <w:rPr>
                <w:rFonts w:ascii="Times New Roman" w:eastAsia="Times New Roman" w:hAnsi="Times New Roman" w:cs="Times New Roman"/>
                <w:bCs/>
                <w:color w:val="000000"/>
                <w:kern w:val="28"/>
                <w:sz w:val="24"/>
                <w:szCs w:val="24"/>
              </w:rPr>
              <w:t>1 0</w:t>
            </w:r>
            <w:r>
              <w:rPr>
                <w:rFonts w:ascii="Times New Roman" w:eastAsia="Times New Roman" w:hAnsi="Times New Roman" w:cs="Times New Roman"/>
                <w:bCs/>
                <w:color w:val="000000"/>
                <w:kern w:val="28"/>
                <w:sz w:val="24"/>
                <w:szCs w:val="24"/>
              </w:rPr>
              <w:t>6</w:t>
            </w:r>
            <w:r w:rsidRPr="00A05E51">
              <w:rPr>
                <w:rFonts w:ascii="Times New Roman" w:eastAsia="Times New Roman" w:hAnsi="Times New Roman" w:cs="Times New Roman"/>
                <w:bCs/>
                <w:color w:val="000000"/>
                <w:kern w:val="28"/>
                <w:sz w:val="24"/>
                <w:szCs w:val="24"/>
              </w:rPr>
              <w:t>A</w:t>
            </w:r>
          </w:p>
        </w:tc>
        <w:tc>
          <w:tcPr>
            <w:tcW w:w="1824" w:type="pct"/>
            <w:gridSpan w:val="2"/>
            <w:tcBorders>
              <w:top w:val="single" w:sz="4" w:space="0" w:color="000000"/>
              <w:left w:val="single" w:sz="4" w:space="0" w:color="000000"/>
              <w:bottom w:val="single" w:sz="4" w:space="0" w:color="000000"/>
              <w:right w:val="single" w:sz="4" w:space="0" w:color="000000"/>
            </w:tcBorders>
          </w:tcPr>
          <w:p w14:paraId="58814F84" w14:textId="59310FF1" w:rsidR="00BF3106" w:rsidRPr="00DB4FC1" w:rsidRDefault="00BF3106" w:rsidP="00BF3106">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Cs/>
                <w:sz w:val="24"/>
                <w:szCs w:val="24"/>
              </w:rPr>
            </w:pPr>
            <w:r w:rsidRPr="00E6580E">
              <w:rPr>
                <w:rFonts w:ascii="Times New Roman" w:eastAsia="Times New Roman" w:hAnsi="Times New Roman" w:cs="Times New Roman"/>
                <w:bCs/>
                <w:color w:val="000000"/>
                <w:kern w:val="28"/>
                <w:sz w:val="24"/>
                <w:szCs w:val="24"/>
              </w:rPr>
              <w:t xml:space="preserve">Engineering Drawing </w:t>
            </w:r>
          </w:p>
        </w:tc>
        <w:tc>
          <w:tcPr>
            <w:tcW w:w="912" w:type="pct"/>
            <w:gridSpan w:val="3"/>
            <w:tcBorders>
              <w:top w:val="single" w:sz="4" w:space="0" w:color="000000"/>
              <w:left w:val="single" w:sz="4" w:space="0" w:color="000000"/>
              <w:bottom w:val="single" w:sz="4" w:space="0" w:color="000000"/>
              <w:right w:val="single" w:sz="4" w:space="0" w:color="000000"/>
            </w:tcBorders>
          </w:tcPr>
          <w:p w14:paraId="73D45F47" w14:textId="03822E02" w:rsidR="00BF3106" w:rsidRPr="00DB4FC1" w:rsidRDefault="00BF3106" w:rsidP="00BF3106">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Cs/>
                <w:sz w:val="24"/>
                <w:szCs w:val="24"/>
              </w:rPr>
            </w:pPr>
            <w:r w:rsidRPr="00E6580E">
              <w:rPr>
                <w:rFonts w:ascii="Times New Roman" w:eastAsia="Times New Roman" w:hAnsi="Times New Roman" w:cs="Times New Roman"/>
                <w:bCs/>
                <w:color w:val="000000"/>
                <w:kern w:val="28"/>
                <w:sz w:val="24"/>
                <w:szCs w:val="24"/>
              </w:rPr>
              <w:t>60</w:t>
            </w:r>
          </w:p>
        </w:tc>
        <w:tc>
          <w:tcPr>
            <w:tcW w:w="817" w:type="pct"/>
            <w:tcBorders>
              <w:top w:val="single" w:sz="4" w:space="0" w:color="000000"/>
              <w:left w:val="single" w:sz="4" w:space="0" w:color="000000"/>
              <w:bottom w:val="single" w:sz="4" w:space="0" w:color="000000"/>
              <w:right w:val="single" w:sz="4" w:space="0" w:color="000000"/>
            </w:tcBorders>
          </w:tcPr>
          <w:p w14:paraId="35582F50" w14:textId="095BF8B3" w:rsidR="00BF3106" w:rsidRPr="00DB4FC1" w:rsidRDefault="00BF3106" w:rsidP="00BF3106">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Cs/>
                <w:sz w:val="24"/>
                <w:szCs w:val="24"/>
              </w:rPr>
            </w:pPr>
            <w:r>
              <w:rPr>
                <w:rFonts w:ascii="Times New Roman" w:eastAsia="Times New Roman" w:hAnsi="Times New Roman" w:cs="Times New Roman"/>
                <w:color w:val="000000"/>
                <w:kern w:val="28"/>
                <w:sz w:val="24"/>
                <w:szCs w:val="24"/>
                <w14:ligatures w14:val="none"/>
              </w:rPr>
              <w:t>6</w:t>
            </w:r>
          </w:p>
        </w:tc>
      </w:tr>
      <w:tr w:rsidR="00BF3106" w:rsidRPr="00DB4FC1" w14:paraId="6664DE1A" w14:textId="77777777" w:rsidTr="00350D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1440" w:type="pct"/>
            <w:tcBorders>
              <w:top w:val="single" w:sz="4" w:space="0" w:color="000000"/>
              <w:left w:val="single" w:sz="4" w:space="0" w:color="000000"/>
              <w:bottom w:val="single" w:sz="4" w:space="0" w:color="000000"/>
              <w:right w:val="single" w:sz="4" w:space="0" w:color="auto"/>
            </w:tcBorders>
            <w:shd w:val="clear" w:color="auto" w:fill="auto"/>
          </w:tcPr>
          <w:p w14:paraId="30A417B2" w14:textId="1DC76B60" w:rsidR="00BF3106" w:rsidRPr="00DB4FC1" w:rsidRDefault="00BF3106" w:rsidP="00BF3106">
            <w:pPr>
              <w:spacing w:after="0" w:line="360" w:lineRule="auto"/>
              <w:rPr>
                <w:rFonts w:ascii="Times New Roman" w:eastAsia="Times New Roman" w:hAnsi="Times New Roman" w:cs="Times New Roman"/>
                <w:b/>
                <w:sz w:val="24"/>
                <w:szCs w:val="24"/>
              </w:rPr>
            </w:pPr>
            <w:bookmarkStart w:id="23" w:name="_Hlk196918964"/>
            <w:r w:rsidRPr="000F59A4">
              <w:rPr>
                <w:rFonts w:ascii="Times New Roman" w:eastAsia="Times New Roman" w:hAnsi="Times New Roman" w:cs="Times New Roman"/>
                <w:color w:val="000000"/>
                <w:kern w:val="28"/>
                <w:sz w:val="24"/>
                <w:szCs w:val="24"/>
              </w:rPr>
              <w:t>0713 451 07A</w:t>
            </w:r>
            <w:bookmarkEnd w:id="23"/>
          </w:p>
        </w:tc>
        <w:tc>
          <w:tcPr>
            <w:tcW w:w="1824" w:type="pct"/>
            <w:gridSpan w:val="2"/>
            <w:tcBorders>
              <w:top w:val="single" w:sz="4" w:space="0" w:color="000000"/>
              <w:left w:val="single" w:sz="4" w:space="0" w:color="000000"/>
              <w:bottom w:val="single" w:sz="4" w:space="0" w:color="000000"/>
              <w:right w:val="single" w:sz="4" w:space="0" w:color="000000"/>
            </w:tcBorders>
          </w:tcPr>
          <w:p w14:paraId="222DD0DF" w14:textId="344962EC" w:rsidR="00BF3106" w:rsidRPr="00DB4FC1" w:rsidRDefault="00BF3106" w:rsidP="00BF3106">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Cs/>
                <w:sz w:val="24"/>
                <w:szCs w:val="24"/>
              </w:rPr>
            </w:pPr>
            <w:r w:rsidRPr="00E6580E">
              <w:rPr>
                <w:rFonts w:ascii="Times New Roman" w:eastAsia="Times New Roman" w:hAnsi="Times New Roman" w:cs="Times New Roman"/>
                <w:bCs/>
                <w:color w:val="000000"/>
                <w:kern w:val="28"/>
                <w:sz w:val="24"/>
                <w:szCs w:val="24"/>
              </w:rPr>
              <w:t>Electrical Principles</w:t>
            </w:r>
          </w:p>
        </w:tc>
        <w:tc>
          <w:tcPr>
            <w:tcW w:w="912" w:type="pct"/>
            <w:gridSpan w:val="3"/>
            <w:tcBorders>
              <w:top w:val="single" w:sz="4" w:space="0" w:color="000000"/>
              <w:left w:val="single" w:sz="4" w:space="0" w:color="000000"/>
              <w:bottom w:val="single" w:sz="4" w:space="0" w:color="000000"/>
              <w:right w:val="single" w:sz="4" w:space="0" w:color="000000"/>
            </w:tcBorders>
          </w:tcPr>
          <w:p w14:paraId="52B2C03F" w14:textId="3B7BC897" w:rsidR="00BF3106" w:rsidRPr="00DB4FC1" w:rsidRDefault="00BF3106" w:rsidP="00BF3106">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Cs/>
                <w:sz w:val="24"/>
                <w:szCs w:val="24"/>
              </w:rPr>
            </w:pPr>
            <w:r w:rsidRPr="00E6580E">
              <w:rPr>
                <w:rFonts w:ascii="Times New Roman" w:eastAsia="Times New Roman" w:hAnsi="Times New Roman" w:cs="Times New Roman"/>
                <w:bCs/>
                <w:color w:val="000000"/>
                <w:kern w:val="28"/>
                <w:sz w:val="24"/>
                <w:szCs w:val="24"/>
              </w:rPr>
              <w:t>120</w:t>
            </w:r>
          </w:p>
        </w:tc>
        <w:tc>
          <w:tcPr>
            <w:tcW w:w="817" w:type="pct"/>
            <w:tcBorders>
              <w:top w:val="single" w:sz="4" w:space="0" w:color="000000"/>
              <w:left w:val="single" w:sz="4" w:space="0" w:color="000000"/>
              <w:bottom w:val="single" w:sz="4" w:space="0" w:color="000000"/>
              <w:right w:val="single" w:sz="4" w:space="0" w:color="000000"/>
            </w:tcBorders>
          </w:tcPr>
          <w:p w14:paraId="2E86046F" w14:textId="07D4114D" w:rsidR="00BF3106" w:rsidRPr="00DB4FC1" w:rsidRDefault="00BF3106" w:rsidP="00BF3106">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Cs/>
                <w:sz w:val="24"/>
                <w:szCs w:val="24"/>
              </w:rPr>
            </w:pPr>
            <w:r w:rsidRPr="00DB4FC1">
              <w:rPr>
                <w:rFonts w:ascii="Times New Roman" w:eastAsia="Times New Roman" w:hAnsi="Times New Roman" w:cs="Times New Roman"/>
                <w:bCs/>
                <w:sz w:val="24"/>
                <w:szCs w:val="24"/>
              </w:rPr>
              <w:t>12</w:t>
            </w:r>
          </w:p>
        </w:tc>
      </w:tr>
      <w:tr w:rsidR="00BF3106" w:rsidRPr="00DB4FC1" w14:paraId="07770750" w14:textId="77777777" w:rsidTr="00350D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1440" w:type="pct"/>
            <w:tcBorders>
              <w:top w:val="single" w:sz="4" w:space="0" w:color="000000"/>
              <w:left w:val="single" w:sz="4" w:space="0" w:color="000000"/>
              <w:bottom w:val="single" w:sz="4" w:space="0" w:color="000000"/>
              <w:right w:val="single" w:sz="4" w:space="0" w:color="auto"/>
            </w:tcBorders>
            <w:shd w:val="clear" w:color="auto" w:fill="auto"/>
          </w:tcPr>
          <w:p w14:paraId="46A98C19" w14:textId="6F6D81F1" w:rsidR="00BF3106" w:rsidRPr="00DB4FC1" w:rsidRDefault="00BF3106" w:rsidP="00BF3106">
            <w:pPr>
              <w:spacing w:after="0" w:line="360" w:lineRule="auto"/>
              <w:rPr>
                <w:rFonts w:ascii="Times New Roman" w:eastAsia="Times New Roman" w:hAnsi="Times New Roman" w:cs="Times New Roman"/>
                <w:b/>
                <w:sz w:val="24"/>
                <w:szCs w:val="24"/>
              </w:rPr>
            </w:pPr>
            <w:bookmarkStart w:id="24" w:name="_Hlk196918945"/>
            <w:r w:rsidRPr="000F59A4">
              <w:rPr>
                <w:rFonts w:ascii="Times New Roman" w:eastAsia="Times New Roman" w:hAnsi="Times New Roman" w:cs="Times New Roman"/>
                <w:color w:val="000000"/>
                <w:kern w:val="28"/>
                <w:sz w:val="24"/>
                <w:szCs w:val="24"/>
              </w:rPr>
              <w:t>0714 451 08A</w:t>
            </w:r>
            <w:bookmarkEnd w:id="24"/>
          </w:p>
        </w:tc>
        <w:tc>
          <w:tcPr>
            <w:tcW w:w="1824" w:type="pct"/>
            <w:gridSpan w:val="2"/>
            <w:tcBorders>
              <w:top w:val="single" w:sz="4" w:space="0" w:color="000000"/>
              <w:left w:val="single" w:sz="4" w:space="0" w:color="000000"/>
              <w:bottom w:val="single" w:sz="4" w:space="0" w:color="000000"/>
              <w:right w:val="single" w:sz="4" w:space="0" w:color="000000"/>
            </w:tcBorders>
          </w:tcPr>
          <w:p w14:paraId="71707033" w14:textId="77A892BD" w:rsidR="00BF3106" w:rsidRPr="00DB4FC1" w:rsidRDefault="00BF3106" w:rsidP="00BF3106">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Cs/>
                <w:sz w:val="24"/>
                <w:szCs w:val="24"/>
              </w:rPr>
            </w:pPr>
            <w:r w:rsidRPr="00E6580E">
              <w:rPr>
                <w:rFonts w:ascii="Times New Roman" w:eastAsia="Times New Roman" w:hAnsi="Times New Roman" w:cs="Times New Roman"/>
                <w:bCs/>
                <w:color w:val="000000"/>
                <w:kern w:val="28"/>
                <w:sz w:val="24"/>
                <w:szCs w:val="24"/>
              </w:rPr>
              <w:t xml:space="preserve">Electronic </w:t>
            </w:r>
            <w:r>
              <w:rPr>
                <w:rFonts w:ascii="Times New Roman" w:eastAsia="Times New Roman" w:hAnsi="Times New Roman" w:cs="Times New Roman"/>
                <w:bCs/>
                <w:color w:val="000000"/>
                <w:kern w:val="28"/>
                <w:sz w:val="24"/>
                <w:szCs w:val="24"/>
              </w:rPr>
              <w:t>C</w:t>
            </w:r>
            <w:r w:rsidRPr="00E6580E">
              <w:rPr>
                <w:rFonts w:ascii="Times New Roman" w:eastAsia="Times New Roman" w:hAnsi="Times New Roman" w:cs="Times New Roman"/>
                <w:bCs/>
                <w:color w:val="000000"/>
                <w:kern w:val="28"/>
                <w:sz w:val="24"/>
                <w:szCs w:val="24"/>
              </w:rPr>
              <w:t>ircuit Fabrication</w:t>
            </w:r>
          </w:p>
        </w:tc>
        <w:tc>
          <w:tcPr>
            <w:tcW w:w="912" w:type="pct"/>
            <w:gridSpan w:val="3"/>
            <w:tcBorders>
              <w:top w:val="single" w:sz="4" w:space="0" w:color="000000"/>
              <w:left w:val="single" w:sz="4" w:space="0" w:color="000000"/>
              <w:bottom w:val="single" w:sz="4" w:space="0" w:color="000000"/>
              <w:right w:val="single" w:sz="4" w:space="0" w:color="000000"/>
            </w:tcBorders>
          </w:tcPr>
          <w:p w14:paraId="018D3B8F" w14:textId="1E104FF2" w:rsidR="00BF3106" w:rsidRPr="00DB4FC1" w:rsidRDefault="00BF3106" w:rsidP="00BF3106">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Cs/>
                <w:sz w:val="24"/>
                <w:szCs w:val="24"/>
              </w:rPr>
            </w:pPr>
            <w:r>
              <w:rPr>
                <w:rFonts w:ascii="Times New Roman" w:eastAsia="Times New Roman" w:hAnsi="Times New Roman" w:cs="Times New Roman"/>
                <w:bCs/>
                <w:color w:val="000000"/>
                <w:kern w:val="28"/>
                <w:sz w:val="24"/>
                <w:szCs w:val="24"/>
              </w:rPr>
              <w:t>100</w:t>
            </w:r>
          </w:p>
        </w:tc>
        <w:tc>
          <w:tcPr>
            <w:tcW w:w="817" w:type="pct"/>
            <w:tcBorders>
              <w:top w:val="single" w:sz="4" w:space="0" w:color="000000"/>
              <w:left w:val="single" w:sz="4" w:space="0" w:color="000000"/>
              <w:bottom w:val="single" w:sz="4" w:space="0" w:color="000000"/>
              <w:right w:val="single" w:sz="4" w:space="0" w:color="000000"/>
            </w:tcBorders>
          </w:tcPr>
          <w:p w14:paraId="22328723" w14:textId="5762C7FB" w:rsidR="00BF3106" w:rsidRPr="00DB4FC1" w:rsidRDefault="00BF3106" w:rsidP="00BF3106">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Cs/>
                <w:sz w:val="24"/>
                <w:szCs w:val="24"/>
              </w:rPr>
            </w:pPr>
            <w:r>
              <w:rPr>
                <w:rFonts w:ascii="Times New Roman" w:eastAsia="Times New Roman" w:hAnsi="Times New Roman" w:cs="Times New Roman"/>
                <w:color w:val="000000"/>
                <w:kern w:val="28"/>
                <w:sz w:val="24"/>
                <w:szCs w:val="24"/>
                <w14:ligatures w14:val="none"/>
              </w:rPr>
              <w:t>10</w:t>
            </w:r>
          </w:p>
        </w:tc>
      </w:tr>
      <w:tr w:rsidR="00BF3106" w:rsidRPr="00DB4FC1" w14:paraId="0F43F7D4" w14:textId="77777777" w:rsidTr="00350D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1440" w:type="pct"/>
            <w:tcBorders>
              <w:top w:val="single" w:sz="4" w:space="0" w:color="000000"/>
              <w:left w:val="single" w:sz="4" w:space="0" w:color="000000"/>
              <w:bottom w:val="single" w:sz="4" w:space="0" w:color="000000"/>
              <w:right w:val="single" w:sz="4" w:space="0" w:color="auto"/>
            </w:tcBorders>
            <w:shd w:val="clear" w:color="auto" w:fill="auto"/>
          </w:tcPr>
          <w:p w14:paraId="7C602C83" w14:textId="7E691C1F" w:rsidR="00BF3106" w:rsidRPr="00DB4FC1" w:rsidRDefault="00BF3106" w:rsidP="00BF3106">
            <w:pPr>
              <w:spacing w:after="0" w:line="360" w:lineRule="auto"/>
              <w:rPr>
                <w:rFonts w:ascii="Times New Roman" w:eastAsia="Times New Roman" w:hAnsi="Times New Roman" w:cs="Times New Roman"/>
                <w:b/>
                <w:sz w:val="24"/>
                <w:szCs w:val="24"/>
              </w:rPr>
            </w:pPr>
            <w:r w:rsidRPr="00E6580E">
              <w:rPr>
                <w:rFonts w:ascii="Times New Roman" w:eastAsia="Times New Roman" w:hAnsi="Times New Roman" w:cs="Times New Roman"/>
                <w:bCs/>
                <w:color w:val="000000"/>
                <w:kern w:val="28"/>
                <w:sz w:val="24"/>
                <w:szCs w:val="24"/>
              </w:rPr>
              <w:t>071</w:t>
            </w:r>
            <w:r>
              <w:rPr>
                <w:rFonts w:ascii="Times New Roman" w:eastAsia="Times New Roman" w:hAnsi="Times New Roman" w:cs="Times New Roman"/>
                <w:bCs/>
                <w:color w:val="000000"/>
                <w:kern w:val="28"/>
                <w:sz w:val="24"/>
                <w:szCs w:val="24"/>
              </w:rPr>
              <w:t>5</w:t>
            </w:r>
            <w:r w:rsidRPr="00E6580E">
              <w:rPr>
                <w:rFonts w:ascii="Times New Roman" w:eastAsia="Times New Roman" w:hAnsi="Times New Roman" w:cs="Times New Roman"/>
                <w:bCs/>
                <w:color w:val="000000"/>
                <w:kern w:val="28"/>
                <w:sz w:val="24"/>
                <w:szCs w:val="24"/>
              </w:rPr>
              <w:t xml:space="preserve"> </w:t>
            </w:r>
            <w:r>
              <w:rPr>
                <w:rFonts w:ascii="Times New Roman" w:eastAsia="Times New Roman" w:hAnsi="Times New Roman" w:cs="Times New Roman"/>
                <w:bCs/>
                <w:color w:val="000000"/>
                <w:kern w:val="28"/>
                <w:sz w:val="24"/>
                <w:szCs w:val="24"/>
              </w:rPr>
              <w:t>4</w:t>
            </w:r>
            <w:r w:rsidRPr="00E6580E">
              <w:rPr>
                <w:rFonts w:ascii="Times New Roman" w:eastAsia="Times New Roman" w:hAnsi="Times New Roman" w:cs="Times New Roman"/>
                <w:bCs/>
                <w:color w:val="000000"/>
                <w:kern w:val="28"/>
                <w:sz w:val="24"/>
                <w:szCs w:val="24"/>
              </w:rPr>
              <w:t>51 19A</w:t>
            </w:r>
          </w:p>
        </w:tc>
        <w:tc>
          <w:tcPr>
            <w:tcW w:w="1824" w:type="pct"/>
            <w:gridSpan w:val="2"/>
            <w:tcBorders>
              <w:top w:val="single" w:sz="4" w:space="0" w:color="000000"/>
              <w:left w:val="single" w:sz="4" w:space="0" w:color="000000"/>
              <w:bottom w:val="single" w:sz="4" w:space="0" w:color="000000"/>
              <w:right w:val="single" w:sz="4" w:space="0" w:color="000000"/>
            </w:tcBorders>
          </w:tcPr>
          <w:p w14:paraId="109898BD" w14:textId="2917C511" w:rsidR="00BF3106" w:rsidRPr="00DB4FC1" w:rsidRDefault="00BF3106" w:rsidP="00BF3106">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Cs/>
                <w:sz w:val="24"/>
                <w:szCs w:val="24"/>
              </w:rPr>
            </w:pPr>
            <w:r w:rsidRPr="00E6580E">
              <w:rPr>
                <w:rFonts w:ascii="Times New Roman" w:eastAsia="Times New Roman" w:hAnsi="Times New Roman" w:cs="Times New Roman"/>
                <w:bCs/>
                <w:color w:val="000000"/>
                <w:kern w:val="28"/>
                <w:sz w:val="24"/>
                <w:szCs w:val="24"/>
              </w:rPr>
              <w:t xml:space="preserve">Hydraulic </w:t>
            </w:r>
            <w:r>
              <w:rPr>
                <w:rFonts w:ascii="Times New Roman" w:eastAsia="Times New Roman" w:hAnsi="Times New Roman" w:cs="Times New Roman"/>
                <w:bCs/>
                <w:color w:val="000000"/>
                <w:kern w:val="28"/>
                <w:sz w:val="24"/>
                <w:szCs w:val="24"/>
              </w:rPr>
              <w:t>a</w:t>
            </w:r>
            <w:r w:rsidRPr="00E6580E">
              <w:rPr>
                <w:rFonts w:ascii="Times New Roman" w:eastAsia="Times New Roman" w:hAnsi="Times New Roman" w:cs="Times New Roman"/>
                <w:bCs/>
                <w:color w:val="000000"/>
                <w:kern w:val="28"/>
                <w:sz w:val="24"/>
                <w:szCs w:val="24"/>
              </w:rPr>
              <w:t xml:space="preserve">nd Pneumatic System Installation </w:t>
            </w:r>
          </w:p>
        </w:tc>
        <w:tc>
          <w:tcPr>
            <w:tcW w:w="912" w:type="pct"/>
            <w:gridSpan w:val="3"/>
            <w:tcBorders>
              <w:top w:val="single" w:sz="4" w:space="0" w:color="000000"/>
              <w:left w:val="single" w:sz="4" w:space="0" w:color="000000"/>
              <w:bottom w:val="single" w:sz="4" w:space="0" w:color="000000"/>
              <w:right w:val="single" w:sz="4" w:space="0" w:color="000000"/>
            </w:tcBorders>
          </w:tcPr>
          <w:p w14:paraId="49283F2F" w14:textId="25484EBC" w:rsidR="00BF3106" w:rsidRPr="00DB4FC1" w:rsidRDefault="00BF3106" w:rsidP="00BF3106">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Cs/>
                <w:sz w:val="24"/>
                <w:szCs w:val="24"/>
              </w:rPr>
            </w:pPr>
            <w:r w:rsidRPr="00A567AD">
              <w:rPr>
                <w:rFonts w:ascii="Times New Roman" w:eastAsia="Times New Roman" w:hAnsi="Times New Roman" w:cs="Times New Roman"/>
                <w:bCs/>
                <w:color w:val="000000"/>
                <w:kern w:val="28"/>
                <w:sz w:val="24"/>
                <w:szCs w:val="24"/>
              </w:rPr>
              <w:t>1</w:t>
            </w:r>
            <w:r>
              <w:rPr>
                <w:rFonts w:ascii="Times New Roman" w:eastAsia="Times New Roman" w:hAnsi="Times New Roman" w:cs="Times New Roman"/>
                <w:bCs/>
                <w:color w:val="000000"/>
                <w:kern w:val="28"/>
                <w:sz w:val="24"/>
                <w:szCs w:val="24"/>
              </w:rPr>
              <w:t>2</w:t>
            </w:r>
            <w:r w:rsidRPr="00A567AD">
              <w:rPr>
                <w:rFonts w:ascii="Times New Roman" w:eastAsia="Times New Roman" w:hAnsi="Times New Roman" w:cs="Times New Roman"/>
                <w:bCs/>
                <w:color w:val="000000"/>
                <w:kern w:val="28"/>
                <w:sz w:val="24"/>
                <w:szCs w:val="24"/>
              </w:rPr>
              <w:t>0</w:t>
            </w:r>
          </w:p>
        </w:tc>
        <w:tc>
          <w:tcPr>
            <w:tcW w:w="817" w:type="pct"/>
            <w:tcBorders>
              <w:top w:val="single" w:sz="4" w:space="0" w:color="000000"/>
              <w:left w:val="single" w:sz="4" w:space="0" w:color="000000"/>
              <w:bottom w:val="single" w:sz="4" w:space="0" w:color="000000"/>
              <w:right w:val="single" w:sz="4" w:space="0" w:color="000000"/>
            </w:tcBorders>
          </w:tcPr>
          <w:p w14:paraId="280CD494" w14:textId="65C04459" w:rsidR="00BF3106" w:rsidRPr="00DB4FC1" w:rsidRDefault="00BF3106" w:rsidP="00BF3106">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Cs/>
                <w:sz w:val="24"/>
                <w:szCs w:val="24"/>
              </w:rPr>
            </w:pPr>
            <w:r w:rsidRPr="00DB4FC1">
              <w:rPr>
                <w:rFonts w:ascii="Times New Roman" w:eastAsia="Times New Roman" w:hAnsi="Times New Roman" w:cs="Times New Roman"/>
                <w:bCs/>
                <w:sz w:val="24"/>
                <w:szCs w:val="24"/>
              </w:rPr>
              <w:t>1</w:t>
            </w:r>
            <w:r>
              <w:rPr>
                <w:rFonts w:ascii="Times New Roman" w:eastAsia="Times New Roman" w:hAnsi="Times New Roman" w:cs="Times New Roman"/>
                <w:bCs/>
                <w:sz w:val="24"/>
                <w:szCs w:val="24"/>
              </w:rPr>
              <w:t>2</w:t>
            </w:r>
          </w:p>
        </w:tc>
      </w:tr>
      <w:tr w:rsidR="00AA4BEC" w:rsidRPr="00DB4FC1" w14:paraId="0CC58834" w14:textId="77777777" w:rsidTr="00AA4B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1440" w:type="pct"/>
            <w:tcBorders>
              <w:top w:val="single" w:sz="4" w:space="0" w:color="000000"/>
              <w:left w:val="single" w:sz="4" w:space="0" w:color="000000"/>
              <w:bottom w:val="single" w:sz="4" w:space="0" w:color="000000"/>
              <w:right w:val="single" w:sz="4" w:space="0" w:color="auto"/>
            </w:tcBorders>
          </w:tcPr>
          <w:p w14:paraId="3D872D1F" w14:textId="77777777" w:rsidR="00AA4BEC" w:rsidRPr="00DB4FC1" w:rsidRDefault="00AA4BEC" w:rsidP="00DB4FC1">
            <w:pPr>
              <w:spacing w:after="0" w:line="360" w:lineRule="auto"/>
              <w:rPr>
                <w:rFonts w:ascii="Times New Roman" w:eastAsia="Times New Roman" w:hAnsi="Times New Roman" w:cs="Times New Roman"/>
                <w:b/>
                <w:sz w:val="24"/>
                <w:szCs w:val="24"/>
              </w:rPr>
            </w:pPr>
          </w:p>
        </w:tc>
        <w:tc>
          <w:tcPr>
            <w:tcW w:w="1824" w:type="pct"/>
            <w:gridSpan w:val="2"/>
            <w:tcBorders>
              <w:top w:val="single" w:sz="4" w:space="0" w:color="000000"/>
              <w:left w:val="single" w:sz="4" w:space="0" w:color="000000"/>
              <w:bottom w:val="single" w:sz="4" w:space="0" w:color="000000"/>
              <w:right w:val="single" w:sz="4" w:space="0" w:color="000000"/>
            </w:tcBorders>
          </w:tcPr>
          <w:p w14:paraId="05DAE571" w14:textId="77777777" w:rsidR="00AA4BEC" w:rsidRPr="00DB4FC1" w:rsidRDefault="00AA4BEC" w:rsidP="00DB4FC1">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
                <w:sz w:val="24"/>
                <w:szCs w:val="24"/>
              </w:rPr>
            </w:pPr>
            <w:r w:rsidRPr="00DB4FC1">
              <w:rPr>
                <w:rFonts w:ascii="Times New Roman" w:eastAsia="Times New Roman" w:hAnsi="Times New Roman" w:cs="Times New Roman"/>
                <w:b/>
                <w:sz w:val="24"/>
                <w:szCs w:val="24"/>
              </w:rPr>
              <w:t xml:space="preserve">TOTAL </w:t>
            </w:r>
          </w:p>
        </w:tc>
        <w:tc>
          <w:tcPr>
            <w:tcW w:w="912" w:type="pct"/>
            <w:gridSpan w:val="3"/>
            <w:tcBorders>
              <w:top w:val="single" w:sz="4" w:space="0" w:color="000000"/>
              <w:left w:val="single" w:sz="4" w:space="0" w:color="000000"/>
              <w:bottom w:val="single" w:sz="4" w:space="0" w:color="000000"/>
              <w:right w:val="single" w:sz="4" w:space="0" w:color="000000"/>
            </w:tcBorders>
          </w:tcPr>
          <w:p w14:paraId="39A0D819" w14:textId="77777777" w:rsidR="00AA4BEC" w:rsidRPr="00DB4FC1" w:rsidRDefault="00AA4BEC" w:rsidP="00DB4FC1">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
                <w:sz w:val="24"/>
                <w:szCs w:val="24"/>
              </w:rPr>
            </w:pPr>
            <w:r w:rsidRPr="00DB4FC1">
              <w:rPr>
                <w:rFonts w:ascii="Times New Roman" w:eastAsia="Times New Roman" w:hAnsi="Times New Roman" w:cs="Times New Roman"/>
                <w:b/>
                <w:sz w:val="24"/>
                <w:szCs w:val="24"/>
              </w:rPr>
              <w:t>460</w:t>
            </w:r>
          </w:p>
        </w:tc>
        <w:tc>
          <w:tcPr>
            <w:tcW w:w="817" w:type="pct"/>
            <w:tcBorders>
              <w:top w:val="single" w:sz="4" w:space="0" w:color="000000"/>
              <w:left w:val="single" w:sz="4" w:space="0" w:color="000000"/>
              <w:bottom w:val="single" w:sz="4" w:space="0" w:color="000000"/>
              <w:right w:val="single" w:sz="4" w:space="0" w:color="000000"/>
            </w:tcBorders>
          </w:tcPr>
          <w:p w14:paraId="6A8F0BD3" w14:textId="77777777" w:rsidR="00AA4BEC" w:rsidRPr="00DB4FC1" w:rsidRDefault="00AA4BEC" w:rsidP="00DB4FC1">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
                <w:sz w:val="24"/>
                <w:szCs w:val="24"/>
              </w:rPr>
            </w:pPr>
            <w:r w:rsidRPr="00DB4FC1">
              <w:rPr>
                <w:rFonts w:ascii="Times New Roman" w:eastAsia="Times New Roman" w:hAnsi="Times New Roman" w:cs="Times New Roman"/>
                <w:b/>
                <w:sz w:val="24"/>
                <w:szCs w:val="24"/>
              </w:rPr>
              <w:t>46</w:t>
            </w:r>
          </w:p>
        </w:tc>
      </w:tr>
      <w:tr w:rsidR="00AA4BEC" w:rsidRPr="00DB4FC1" w14:paraId="526FA26C" w14:textId="77777777" w:rsidTr="00AA4B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4993" w:type="pct"/>
            <w:gridSpan w:val="7"/>
            <w:tcBorders>
              <w:top w:val="single" w:sz="4" w:space="0" w:color="000000"/>
              <w:left w:val="single" w:sz="4" w:space="0" w:color="000000"/>
              <w:bottom w:val="single" w:sz="4" w:space="0" w:color="000000"/>
              <w:right w:val="single" w:sz="4" w:space="0" w:color="000000"/>
            </w:tcBorders>
          </w:tcPr>
          <w:p w14:paraId="1106F19C" w14:textId="77777777" w:rsidR="00AA4BEC" w:rsidRPr="00DB4FC1" w:rsidRDefault="00AA4BEC" w:rsidP="00DB4FC1">
            <w:pPr>
              <w:pBdr>
                <w:top w:val="nil"/>
                <w:left w:val="nil"/>
                <w:bottom w:val="nil"/>
                <w:right w:val="nil"/>
                <w:between w:val="nil"/>
              </w:pBdr>
              <w:tabs>
                <w:tab w:val="right" w:pos="9016"/>
              </w:tabs>
              <w:spacing w:after="100" w:line="360" w:lineRule="auto"/>
              <w:ind w:left="27" w:hanging="27"/>
              <w:jc w:val="center"/>
              <w:rPr>
                <w:rFonts w:ascii="Times New Roman" w:eastAsia="Times New Roman" w:hAnsi="Times New Roman" w:cs="Times New Roman"/>
                <w:b/>
                <w:sz w:val="24"/>
                <w:szCs w:val="24"/>
              </w:rPr>
            </w:pPr>
            <w:r w:rsidRPr="00DB4FC1">
              <w:rPr>
                <w:rFonts w:ascii="Times New Roman" w:eastAsia="Times New Roman" w:hAnsi="Times New Roman" w:cs="Times New Roman"/>
                <w:b/>
                <w:sz w:val="24"/>
                <w:szCs w:val="24"/>
              </w:rPr>
              <w:t>Module 4</w:t>
            </w:r>
          </w:p>
        </w:tc>
      </w:tr>
      <w:tr w:rsidR="00BF3106" w:rsidRPr="00DB4FC1" w14:paraId="25AA7E99" w14:textId="77777777" w:rsidTr="004554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1440" w:type="pct"/>
            <w:tcBorders>
              <w:top w:val="single" w:sz="4" w:space="0" w:color="000000"/>
              <w:left w:val="single" w:sz="4" w:space="0" w:color="000000"/>
              <w:bottom w:val="single" w:sz="4" w:space="0" w:color="000000"/>
              <w:right w:val="single" w:sz="4" w:space="0" w:color="auto"/>
            </w:tcBorders>
            <w:shd w:val="clear" w:color="auto" w:fill="auto"/>
          </w:tcPr>
          <w:p w14:paraId="1FB6DE48" w14:textId="54B5C36F" w:rsidR="00BF3106" w:rsidRPr="00DB4FC1" w:rsidRDefault="00BF3106" w:rsidP="00BF3106">
            <w:pPr>
              <w:spacing w:after="0" w:line="360" w:lineRule="auto"/>
              <w:rPr>
                <w:rFonts w:ascii="Times New Roman" w:eastAsia="Times New Roman" w:hAnsi="Times New Roman" w:cs="Times New Roman"/>
                <w:b/>
                <w:sz w:val="24"/>
                <w:szCs w:val="24"/>
              </w:rPr>
            </w:pPr>
            <w:r w:rsidRPr="00E6580E">
              <w:rPr>
                <w:rFonts w:ascii="Times New Roman" w:eastAsia="Times New Roman" w:hAnsi="Times New Roman" w:cs="Times New Roman"/>
                <w:bCs/>
                <w:color w:val="000000"/>
                <w:kern w:val="28"/>
                <w:sz w:val="24"/>
                <w:szCs w:val="24"/>
              </w:rPr>
              <w:t xml:space="preserve">0031 </w:t>
            </w:r>
            <w:r>
              <w:rPr>
                <w:rFonts w:ascii="Times New Roman" w:eastAsia="Times New Roman" w:hAnsi="Times New Roman" w:cs="Times New Roman"/>
                <w:bCs/>
                <w:color w:val="000000"/>
                <w:kern w:val="28"/>
                <w:sz w:val="24"/>
                <w:szCs w:val="24"/>
              </w:rPr>
              <w:t>45</w:t>
            </w:r>
            <w:r w:rsidRPr="00E6580E">
              <w:rPr>
                <w:rFonts w:ascii="Times New Roman" w:eastAsia="Times New Roman" w:hAnsi="Times New Roman" w:cs="Times New Roman"/>
                <w:bCs/>
                <w:color w:val="000000"/>
                <w:kern w:val="28"/>
                <w:sz w:val="24"/>
                <w:szCs w:val="24"/>
              </w:rPr>
              <w:t>1 02B</w:t>
            </w:r>
          </w:p>
        </w:tc>
        <w:tc>
          <w:tcPr>
            <w:tcW w:w="1824" w:type="pct"/>
            <w:gridSpan w:val="2"/>
            <w:tcBorders>
              <w:top w:val="single" w:sz="4" w:space="0" w:color="000000"/>
              <w:left w:val="single" w:sz="4" w:space="0" w:color="000000"/>
              <w:bottom w:val="single" w:sz="4" w:space="0" w:color="000000"/>
              <w:right w:val="single" w:sz="4" w:space="0" w:color="000000"/>
            </w:tcBorders>
          </w:tcPr>
          <w:p w14:paraId="457A29DA" w14:textId="3690708D" w:rsidR="00BF3106" w:rsidRPr="00DB4FC1" w:rsidRDefault="00BF3106" w:rsidP="00BF3106">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Cs/>
                <w:sz w:val="24"/>
                <w:szCs w:val="24"/>
              </w:rPr>
            </w:pPr>
            <w:r w:rsidRPr="00E6580E">
              <w:rPr>
                <w:rFonts w:ascii="Times New Roman" w:eastAsia="Times New Roman" w:hAnsi="Times New Roman" w:cs="Times New Roman"/>
                <w:bCs/>
                <w:color w:val="000000"/>
                <w:kern w:val="28"/>
                <w:sz w:val="24"/>
                <w:szCs w:val="24"/>
              </w:rPr>
              <w:t xml:space="preserve">Communication Skills </w:t>
            </w:r>
          </w:p>
        </w:tc>
        <w:tc>
          <w:tcPr>
            <w:tcW w:w="912" w:type="pct"/>
            <w:gridSpan w:val="3"/>
            <w:tcBorders>
              <w:top w:val="single" w:sz="4" w:space="0" w:color="000000"/>
              <w:left w:val="single" w:sz="4" w:space="0" w:color="000000"/>
              <w:bottom w:val="single" w:sz="4" w:space="0" w:color="000000"/>
              <w:right w:val="single" w:sz="4" w:space="0" w:color="000000"/>
            </w:tcBorders>
          </w:tcPr>
          <w:p w14:paraId="7AA464C9" w14:textId="4DC4712C" w:rsidR="00BF3106" w:rsidRPr="00DB4FC1" w:rsidRDefault="00BF3106" w:rsidP="00BF3106">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Cs/>
                <w:sz w:val="24"/>
                <w:szCs w:val="24"/>
              </w:rPr>
            </w:pPr>
            <w:r w:rsidRPr="005C2D12">
              <w:rPr>
                <w:rFonts w:ascii="Times New Roman" w:eastAsia="Times New Roman" w:hAnsi="Times New Roman" w:cs="Times New Roman"/>
                <w:bCs/>
                <w:szCs w:val="24"/>
              </w:rPr>
              <w:t>40</w:t>
            </w:r>
          </w:p>
        </w:tc>
        <w:tc>
          <w:tcPr>
            <w:tcW w:w="817" w:type="pct"/>
            <w:tcBorders>
              <w:top w:val="single" w:sz="4" w:space="0" w:color="000000"/>
              <w:left w:val="single" w:sz="4" w:space="0" w:color="000000"/>
              <w:bottom w:val="single" w:sz="4" w:space="0" w:color="000000"/>
              <w:right w:val="single" w:sz="4" w:space="0" w:color="000000"/>
            </w:tcBorders>
          </w:tcPr>
          <w:p w14:paraId="0FBB75FF" w14:textId="39FCB2B4" w:rsidR="00BF3106" w:rsidRPr="00DB4FC1" w:rsidRDefault="00BF3106" w:rsidP="00BF3106">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Cs/>
                <w:sz w:val="24"/>
                <w:szCs w:val="24"/>
              </w:rPr>
            </w:pPr>
            <w:r w:rsidRPr="00D45E50">
              <w:rPr>
                <w:rFonts w:ascii="Times New Roman" w:eastAsia="Times New Roman" w:hAnsi="Times New Roman" w:cs="Times New Roman"/>
                <w:color w:val="000000"/>
                <w:kern w:val="28"/>
                <w:sz w:val="24"/>
                <w:szCs w:val="24"/>
                <w14:ligatures w14:val="none"/>
              </w:rPr>
              <w:t>4</w:t>
            </w:r>
          </w:p>
        </w:tc>
      </w:tr>
      <w:tr w:rsidR="00BF3106" w:rsidRPr="00DB4FC1" w14:paraId="155C5E88" w14:textId="77777777" w:rsidTr="004554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1440" w:type="pct"/>
            <w:tcBorders>
              <w:top w:val="single" w:sz="4" w:space="0" w:color="000000"/>
              <w:left w:val="single" w:sz="4" w:space="0" w:color="000000"/>
              <w:bottom w:val="single" w:sz="4" w:space="0" w:color="000000"/>
              <w:right w:val="single" w:sz="4" w:space="0" w:color="auto"/>
            </w:tcBorders>
            <w:shd w:val="clear" w:color="auto" w:fill="auto"/>
          </w:tcPr>
          <w:p w14:paraId="18C76796" w14:textId="46945366" w:rsidR="00BF3106" w:rsidRPr="00DB4FC1" w:rsidRDefault="00BF3106" w:rsidP="00BF3106">
            <w:pPr>
              <w:spacing w:after="0" w:line="360" w:lineRule="auto"/>
              <w:rPr>
                <w:rFonts w:ascii="Times New Roman" w:eastAsia="Times New Roman" w:hAnsi="Times New Roman" w:cs="Times New Roman"/>
                <w:b/>
                <w:sz w:val="24"/>
                <w:szCs w:val="24"/>
              </w:rPr>
            </w:pPr>
            <w:r w:rsidRPr="000F59A4">
              <w:rPr>
                <w:rFonts w:ascii="Times New Roman" w:eastAsia="Times New Roman" w:hAnsi="Times New Roman" w:cs="Times New Roman"/>
                <w:color w:val="000000"/>
                <w:kern w:val="28"/>
                <w:sz w:val="24"/>
                <w:szCs w:val="24"/>
              </w:rPr>
              <w:t xml:space="preserve">0417 </w:t>
            </w:r>
            <w:r>
              <w:rPr>
                <w:rFonts w:ascii="Times New Roman" w:eastAsia="Times New Roman" w:hAnsi="Times New Roman" w:cs="Times New Roman"/>
                <w:color w:val="000000"/>
                <w:kern w:val="28"/>
                <w:sz w:val="24"/>
                <w:szCs w:val="24"/>
              </w:rPr>
              <w:t>4</w:t>
            </w:r>
            <w:r w:rsidRPr="000F59A4">
              <w:rPr>
                <w:rFonts w:ascii="Times New Roman" w:eastAsia="Times New Roman" w:hAnsi="Times New Roman" w:cs="Times New Roman"/>
                <w:color w:val="000000"/>
                <w:kern w:val="28"/>
                <w:sz w:val="24"/>
                <w:szCs w:val="24"/>
              </w:rPr>
              <w:t>51 03B</w:t>
            </w:r>
          </w:p>
        </w:tc>
        <w:tc>
          <w:tcPr>
            <w:tcW w:w="1824" w:type="pct"/>
            <w:gridSpan w:val="2"/>
            <w:tcBorders>
              <w:top w:val="single" w:sz="4" w:space="0" w:color="000000"/>
              <w:left w:val="single" w:sz="4" w:space="0" w:color="000000"/>
              <w:bottom w:val="single" w:sz="4" w:space="0" w:color="000000"/>
              <w:right w:val="single" w:sz="4" w:space="0" w:color="000000"/>
            </w:tcBorders>
          </w:tcPr>
          <w:p w14:paraId="34DD9B37" w14:textId="0732547F" w:rsidR="00BF3106" w:rsidRPr="00DB4FC1" w:rsidRDefault="00BF3106" w:rsidP="00BF3106">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Cs/>
                <w:sz w:val="24"/>
                <w:szCs w:val="24"/>
              </w:rPr>
            </w:pPr>
            <w:r w:rsidRPr="00E6580E">
              <w:rPr>
                <w:rFonts w:ascii="Times New Roman" w:eastAsia="Times New Roman" w:hAnsi="Times New Roman" w:cs="Times New Roman"/>
                <w:bCs/>
                <w:color w:val="000000"/>
                <w:kern w:val="28"/>
                <w:sz w:val="24"/>
                <w:szCs w:val="24"/>
              </w:rPr>
              <w:t xml:space="preserve">Work Ethics </w:t>
            </w:r>
            <w:r>
              <w:rPr>
                <w:rFonts w:ascii="Times New Roman" w:eastAsia="Times New Roman" w:hAnsi="Times New Roman" w:cs="Times New Roman"/>
                <w:bCs/>
                <w:color w:val="000000"/>
                <w:kern w:val="28"/>
                <w:sz w:val="24"/>
                <w:szCs w:val="24"/>
              </w:rPr>
              <w:t>a</w:t>
            </w:r>
            <w:r w:rsidRPr="00E6580E">
              <w:rPr>
                <w:rFonts w:ascii="Times New Roman" w:eastAsia="Times New Roman" w:hAnsi="Times New Roman" w:cs="Times New Roman"/>
                <w:bCs/>
                <w:color w:val="000000"/>
                <w:kern w:val="28"/>
                <w:sz w:val="24"/>
                <w:szCs w:val="24"/>
              </w:rPr>
              <w:t>nd Practices</w:t>
            </w:r>
          </w:p>
        </w:tc>
        <w:tc>
          <w:tcPr>
            <w:tcW w:w="912" w:type="pct"/>
            <w:gridSpan w:val="3"/>
            <w:tcBorders>
              <w:top w:val="single" w:sz="4" w:space="0" w:color="000000"/>
              <w:left w:val="single" w:sz="4" w:space="0" w:color="000000"/>
              <w:bottom w:val="single" w:sz="4" w:space="0" w:color="000000"/>
              <w:right w:val="single" w:sz="4" w:space="0" w:color="000000"/>
            </w:tcBorders>
          </w:tcPr>
          <w:p w14:paraId="34986FE3" w14:textId="6DC29BA2" w:rsidR="00BF3106" w:rsidRPr="00DB4FC1" w:rsidRDefault="00BF3106" w:rsidP="00BF3106">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Cs/>
                <w:sz w:val="24"/>
                <w:szCs w:val="24"/>
              </w:rPr>
            </w:pPr>
            <w:r w:rsidRPr="005C2D12">
              <w:rPr>
                <w:rFonts w:ascii="Times New Roman" w:eastAsia="Times New Roman" w:hAnsi="Times New Roman" w:cs="Times New Roman"/>
                <w:bCs/>
                <w:szCs w:val="24"/>
              </w:rPr>
              <w:t>40</w:t>
            </w:r>
          </w:p>
        </w:tc>
        <w:tc>
          <w:tcPr>
            <w:tcW w:w="817" w:type="pct"/>
            <w:tcBorders>
              <w:top w:val="single" w:sz="4" w:space="0" w:color="000000"/>
              <w:left w:val="single" w:sz="4" w:space="0" w:color="000000"/>
              <w:bottom w:val="single" w:sz="4" w:space="0" w:color="000000"/>
              <w:right w:val="single" w:sz="4" w:space="0" w:color="000000"/>
            </w:tcBorders>
          </w:tcPr>
          <w:p w14:paraId="57092850" w14:textId="7EA950E7" w:rsidR="00BF3106" w:rsidRPr="00DB4FC1" w:rsidRDefault="00BF3106" w:rsidP="00BF3106">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Cs/>
                <w:sz w:val="24"/>
                <w:szCs w:val="24"/>
              </w:rPr>
            </w:pPr>
            <w:r w:rsidRPr="00D45E50">
              <w:rPr>
                <w:rFonts w:ascii="Times New Roman" w:eastAsia="Times New Roman" w:hAnsi="Times New Roman" w:cs="Times New Roman"/>
                <w:color w:val="000000"/>
                <w:kern w:val="28"/>
                <w:sz w:val="24"/>
                <w:szCs w:val="24"/>
                <w14:ligatures w14:val="none"/>
              </w:rPr>
              <w:t>4</w:t>
            </w:r>
          </w:p>
        </w:tc>
      </w:tr>
      <w:tr w:rsidR="00BF3106" w:rsidRPr="00DB4FC1" w14:paraId="37970633" w14:textId="77777777" w:rsidTr="004554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1440" w:type="pct"/>
            <w:tcBorders>
              <w:top w:val="single" w:sz="4" w:space="0" w:color="000000"/>
              <w:left w:val="single" w:sz="4" w:space="0" w:color="000000"/>
              <w:bottom w:val="single" w:sz="4" w:space="0" w:color="000000"/>
              <w:right w:val="single" w:sz="4" w:space="0" w:color="auto"/>
            </w:tcBorders>
            <w:shd w:val="clear" w:color="auto" w:fill="auto"/>
          </w:tcPr>
          <w:p w14:paraId="13A3363D" w14:textId="2E6A5D40" w:rsidR="00BF3106" w:rsidRPr="00DB4FC1" w:rsidRDefault="00BF3106" w:rsidP="00BF3106">
            <w:pPr>
              <w:spacing w:after="0" w:line="360" w:lineRule="auto"/>
              <w:rPr>
                <w:rFonts w:ascii="Times New Roman" w:eastAsia="Times New Roman" w:hAnsi="Times New Roman" w:cs="Times New Roman"/>
                <w:b/>
                <w:sz w:val="24"/>
                <w:szCs w:val="24"/>
              </w:rPr>
            </w:pPr>
            <w:r w:rsidRPr="00E6580E">
              <w:rPr>
                <w:rFonts w:ascii="Times New Roman" w:eastAsia="Times New Roman" w:hAnsi="Times New Roman" w:cs="Times New Roman"/>
                <w:bCs/>
                <w:color w:val="000000"/>
                <w:kern w:val="28"/>
                <w:sz w:val="24"/>
                <w:szCs w:val="24"/>
              </w:rPr>
              <w:t xml:space="preserve">0413 </w:t>
            </w:r>
            <w:r>
              <w:rPr>
                <w:rFonts w:ascii="Times New Roman" w:eastAsia="Times New Roman" w:hAnsi="Times New Roman" w:cs="Times New Roman"/>
                <w:bCs/>
                <w:color w:val="000000"/>
                <w:kern w:val="28"/>
                <w:sz w:val="24"/>
                <w:szCs w:val="24"/>
              </w:rPr>
              <w:t>45</w:t>
            </w:r>
            <w:r w:rsidRPr="00E6580E">
              <w:rPr>
                <w:rFonts w:ascii="Times New Roman" w:eastAsia="Times New Roman" w:hAnsi="Times New Roman" w:cs="Times New Roman"/>
                <w:bCs/>
                <w:color w:val="000000"/>
                <w:kern w:val="28"/>
                <w:sz w:val="24"/>
                <w:szCs w:val="24"/>
              </w:rPr>
              <w:t>1 04B</w:t>
            </w:r>
          </w:p>
        </w:tc>
        <w:tc>
          <w:tcPr>
            <w:tcW w:w="1824" w:type="pct"/>
            <w:gridSpan w:val="2"/>
            <w:tcBorders>
              <w:top w:val="single" w:sz="4" w:space="0" w:color="000000"/>
              <w:left w:val="single" w:sz="4" w:space="0" w:color="000000"/>
              <w:bottom w:val="single" w:sz="4" w:space="0" w:color="000000"/>
              <w:right w:val="single" w:sz="4" w:space="0" w:color="000000"/>
            </w:tcBorders>
          </w:tcPr>
          <w:p w14:paraId="776489CA" w14:textId="717D5C94" w:rsidR="00BF3106" w:rsidRPr="00DB4FC1" w:rsidRDefault="00BF3106" w:rsidP="00BF3106">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Cs/>
                <w:sz w:val="24"/>
                <w:szCs w:val="24"/>
              </w:rPr>
            </w:pPr>
            <w:r w:rsidRPr="00E6580E">
              <w:rPr>
                <w:rFonts w:ascii="Times New Roman" w:eastAsia="Times New Roman" w:hAnsi="Times New Roman" w:cs="Times New Roman"/>
                <w:bCs/>
                <w:color w:val="000000"/>
                <w:kern w:val="28"/>
                <w:sz w:val="24"/>
                <w:szCs w:val="24"/>
              </w:rPr>
              <w:t>Entrepreneurial Skills</w:t>
            </w:r>
          </w:p>
        </w:tc>
        <w:tc>
          <w:tcPr>
            <w:tcW w:w="912" w:type="pct"/>
            <w:gridSpan w:val="3"/>
            <w:tcBorders>
              <w:top w:val="single" w:sz="4" w:space="0" w:color="000000"/>
              <w:left w:val="single" w:sz="4" w:space="0" w:color="000000"/>
              <w:bottom w:val="single" w:sz="4" w:space="0" w:color="000000"/>
              <w:right w:val="single" w:sz="4" w:space="0" w:color="000000"/>
            </w:tcBorders>
          </w:tcPr>
          <w:p w14:paraId="6706FD19" w14:textId="0B7DEF24" w:rsidR="00BF3106" w:rsidRPr="00DB4FC1" w:rsidRDefault="00BF3106" w:rsidP="00BF3106">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Cs/>
                <w:sz w:val="24"/>
                <w:szCs w:val="24"/>
              </w:rPr>
            </w:pPr>
            <w:r w:rsidRPr="005C2D12">
              <w:rPr>
                <w:rFonts w:ascii="Times New Roman" w:eastAsia="Times New Roman" w:hAnsi="Times New Roman" w:cs="Times New Roman"/>
                <w:bCs/>
                <w:szCs w:val="24"/>
              </w:rPr>
              <w:t>40</w:t>
            </w:r>
          </w:p>
        </w:tc>
        <w:tc>
          <w:tcPr>
            <w:tcW w:w="817" w:type="pct"/>
            <w:tcBorders>
              <w:top w:val="single" w:sz="4" w:space="0" w:color="000000"/>
              <w:left w:val="single" w:sz="4" w:space="0" w:color="000000"/>
              <w:bottom w:val="single" w:sz="4" w:space="0" w:color="000000"/>
              <w:right w:val="single" w:sz="4" w:space="0" w:color="000000"/>
            </w:tcBorders>
          </w:tcPr>
          <w:p w14:paraId="12288585" w14:textId="70A3F7BD" w:rsidR="00BF3106" w:rsidRPr="00DB4FC1" w:rsidRDefault="00BF3106" w:rsidP="00BF3106">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Cs/>
                <w:sz w:val="24"/>
                <w:szCs w:val="24"/>
              </w:rPr>
            </w:pPr>
            <w:r w:rsidRPr="00D45E50">
              <w:rPr>
                <w:rFonts w:ascii="Times New Roman" w:eastAsia="Times New Roman" w:hAnsi="Times New Roman" w:cs="Times New Roman"/>
                <w:color w:val="000000"/>
                <w:kern w:val="28"/>
                <w:sz w:val="24"/>
                <w:szCs w:val="24"/>
                <w14:ligatures w14:val="none"/>
              </w:rPr>
              <w:t>4</w:t>
            </w:r>
          </w:p>
        </w:tc>
      </w:tr>
      <w:tr w:rsidR="00BF3106" w:rsidRPr="00DB4FC1" w14:paraId="7ED77FB4" w14:textId="77777777" w:rsidTr="004554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1440" w:type="pct"/>
            <w:tcBorders>
              <w:top w:val="single" w:sz="4" w:space="0" w:color="000000"/>
              <w:left w:val="single" w:sz="4" w:space="0" w:color="000000"/>
              <w:bottom w:val="single" w:sz="4" w:space="0" w:color="000000"/>
              <w:right w:val="single" w:sz="4" w:space="0" w:color="auto"/>
            </w:tcBorders>
            <w:shd w:val="clear" w:color="auto" w:fill="auto"/>
          </w:tcPr>
          <w:p w14:paraId="37D5A5EC" w14:textId="5FF0C600" w:rsidR="00BF3106" w:rsidRPr="00DB4FC1" w:rsidRDefault="00BF3106" w:rsidP="00BF3106">
            <w:pPr>
              <w:spacing w:after="0" w:line="360" w:lineRule="auto"/>
              <w:rPr>
                <w:rFonts w:ascii="Times New Roman" w:eastAsia="Times New Roman" w:hAnsi="Times New Roman" w:cs="Times New Roman"/>
                <w:b/>
                <w:sz w:val="24"/>
                <w:szCs w:val="24"/>
              </w:rPr>
            </w:pPr>
            <w:r w:rsidRPr="000F59A4">
              <w:rPr>
                <w:rFonts w:ascii="Times New Roman" w:eastAsia="Times New Roman" w:hAnsi="Times New Roman" w:cs="Times New Roman"/>
                <w:color w:val="000000"/>
                <w:kern w:val="28"/>
                <w:sz w:val="24"/>
                <w:szCs w:val="24"/>
              </w:rPr>
              <w:t>0541 451 05A</w:t>
            </w:r>
          </w:p>
        </w:tc>
        <w:tc>
          <w:tcPr>
            <w:tcW w:w="1824" w:type="pct"/>
            <w:gridSpan w:val="2"/>
            <w:tcBorders>
              <w:top w:val="single" w:sz="4" w:space="0" w:color="000000"/>
              <w:left w:val="single" w:sz="4" w:space="0" w:color="000000"/>
              <w:bottom w:val="single" w:sz="4" w:space="0" w:color="000000"/>
              <w:right w:val="single" w:sz="4" w:space="0" w:color="000000"/>
            </w:tcBorders>
          </w:tcPr>
          <w:p w14:paraId="1A4B2EF2" w14:textId="71559159" w:rsidR="00BF3106" w:rsidRPr="00DB4FC1" w:rsidRDefault="00BF3106" w:rsidP="00BF3106">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Cs/>
                <w:sz w:val="24"/>
                <w:szCs w:val="24"/>
              </w:rPr>
            </w:pPr>
            <w:r w:rsidRPr="00E6580E">
              <w:rPr>
                <w:rFonts w:ascii="Times New Roman" w:eastAsia="Times New Roman" w:hAnsi="Times New Roman" w:cs="Times New Roman"/>
                <w:bCs/>
                <w:color w:val="000000"/>
                <w:kern w:val="28"/>
                <w:sz w:val="24"/>
                <w:szCs w:val="24"/>
              </w:rPr>
              <w:t>Basic Mathematics</w:t>
            </w:r>
          </w:p>
        </w:tc>
        <w:tc>
          <w:tcPr>
            <w:tcW w:w="912" w:type="pct"/>
            <w:gridSpan w:val="3"/>
            <w:tcBorders>
              <w:top w:val="single" w:sz="4" w:space="0" w:color="000000"/>
              <w:left w:val="single" w:sz="4" w:space="0" w:color="000000"/>
              <w:bottom w:val="single" w:sz="4" w:space="0" w:color="000000"/>
              <w:right w:val="single" w:sz="4" w:space="0" w:color="000000"/>
            </w:tcBorders>
          </w:tcPr>
          <w:p w14:paraId="5154B615" w14:textId="038762EF" w:rsidR="00BF3106" w:rsidRPr="00DB4FC1" w:rsidRDefault="00BF3106" w:rsidP="00BF3106">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Cs/>
                <w:sz w:val="24"/>
                <w:szCs w:val="24"/>
              </w:rPr>
            </w:pPr>
            <w:r>
              <w:rPr>
                <w:rFonts w:ascii="Times New Roman" w:eastAsia="Times New Roman" w:hAnsi="Times New Roman" w:cs="Times New Roman"/>
                <w:bCs/>
                <w:color w:val="000000"/>
                <w:kern w:val="28"/>
                <w:sz w:val="24"/>
                <w:szCs w:val="24"/>
              </w:rPr>
              <w:t>8</w:t>
            </w:r>
            <w:r w:rsidRPr="00E6580E">
              <w:rPr>
                <w:rFonts w:ascii="Times New Roman" w:eastAsia="Times New Roman" w:hAnsi="Times New Roman" w:cs="Times New Roman"/>
                <w:bCs/>
                <w:color w:val="000000"/>
                <w:kern w:val="28"/>
                <w:sz w:val="24"/>
                <w:szCs w:val="24"/>
              </w:rPr>
              <w:t>0</w:t>
            </w:r>
          </w:p>
        </w:tc>
        <w:tc>
          <w:tcPr>
            <w:tcW w:w="817" w:type="pct"/>
            <w:tcBorders>
              <w:top w:val="single" w:sz="4" w:space="0" w:color="000000"/>
              <w:left w:val="single" w:sz="4" w:space="0" w:color="000000"/>
              <w:bottom w:val="single" w:sz="4" w:space="0" w:color="000000"/>
              <w:right w:val="single" w:sz="4" w:space="0" w:color="000000"/>
            </w:tcBorders>
          </w:tcPr>
          <w:p w14:paraId="39DA1800" w14:textId="0449F4EB" w:rsidR="00BF3106" w:rsidRPr="00DB4FC1" w:rsidRDefault="00BF3106" w:rsidP="00BF3106">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Cs/>
                <w:sz w:val="24"/>
                <w:szCs w:val="24"/>
              </w:rPr>
            </w:pPr>
            <w:r>
              <w:rPr>
                <w:rFonts w:ascii="Times New Roman" w:eastAsia="Times New Roman" w:hAnsi="Times New Roman" w:cs="Times New Roman"/>
                <w:color w:val="000000"/>
                <w:kern w:val="28"/>
                <w:sz w:val="24"/>
                <w:szCs w:val="24"/>
                <w14:ligatures w14:val="none"/>
              </w:rPr>
              <w:t>8</w:t>
            </w:r>
          </w:p>
        </w:tc>
      </w:tr>
      <w:tr w:rsidR="00BF3106" w:rsidRPr="00DB4FC1" w14:paraId="607E9DB0" w14:textId="77777777" w:rsidTr="004554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1440" w:type="pct"/>
            <w:tcBorders>
              <w:top w:val="single" w:sz="4" w:space="0" w:color="000000"/>
              <w:left w:val="single" w:sz="4" w:space="0" w:color="000000"/>
              <w:bottom w:val="single" w:sz="4" w:space="0" w:color="000000"/>
              <w:right w:val="single" w:sz="4" w:space="0" w:color="auto"/>
            </w:tcBorders>
            <w:shd w:val="clear" w:color="auto" w:fill="auto"/>
          </w:tcPr>
          <w:p w14:paraId="2C4B1613" w14:textId="1B802CC4" w:rsidR="00BF3106" w:rsidRPr="00DB4FC1" w:rsidRDefault="00BF3106" w:rsidP="00BF3106">
            <w:pPr>
              <w:spacing w:after="0" w:line="360" w:lineRule="auto"/>
              <w:rPr>
                <w:rFonts w:ascii="Times New Roman" w:eastAsia="Times New Roman" w:hAnsi="Times New Roman" w:cs="Times New Roman"/>
                <w:b/>
                <w:sz w:val="24"/>
                <w:szCs w:val="24"/>
              </w:rPr>
            </w:pPr>
            <w:r w:rsidRPr="00E6580E">
              <w:rPr>
                <w:rFonts w:ascii="Times New Roman" w:eastAsia="Times New Roman" w:hAnsi="Times New Roman" w:cs="Times New Roman"/>
                <w:bCs/>
                <w:color w:val="000000"/>
                <w:kern w:val="28"/>
                <w:sz w:val="24"/>
                <w:szCs w:val="24"/>
              </w:rPr>
              <w:t>0714 451 17A</w:t>
            </w:r>
          </w:p>
        </w:tc>
        <w:tc>
          <w:tcPr>
            <w:tcW w:w="1824" w:type="pct"/>
            <w:gridSpan w:val="2"/>
            <w:tcBorders>
              <w:top w:val="single" w:sz="4" w:space="0" w:color="000000"/>
              <w:left w:val="single" w:sz="4" w:space="0" w:color="000000"/>
              <w:bottom w:val="single" w:sz="4" w:space="0" w:color="000000"/>
              <w:right w:val="single" w:sz="4" w:space="0" w:color="000000"/>
            </w:tcBorders>
          </w:tcPr>
          <w:p w14:paraId="579AB024" w14:textId="331CF73E" w:rsidR="00BF3106" w:rsidRPr="00DB4FC1" w:rsidRDefault="00BF3106" w:rsidP="00BF3106">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Cs/>
                <w:sz w:val="24"/>
                <w:szCs w:val="24"/>
              </w:rPr>
            </w:pPr>
            <w:r w:rsidRPr="00E6580E">
              <w:rPr>
                <w:rFonts w:ascii="Times New Roman" w:eastAsia="Times New Roman" w:hAnsi="Times New Roman" w:cs="Times New Roman"/>
                <w:bCs/>
                <w:color w:val="000000"/>
                <w:kern w:val="28"/>
                <w:sz w:val="24"/>
                <w:szCs w:val="24"/>
              </w:rPr>
              <w:t>Logic Controllers Installation</w:t>
            </w:r>
          </w:p>
        </w:tc>
        <w:tc>
          <w:tcPr>
            <w:tcW w:w="912" w:type="pct"/>
            <w:gridSpan w:val="3"/>
            <w:tcBorders>
              <w:top w:val="single" w:sz="4" w:space="0" w:color="000000"/>
              <w:left w:val="single" w:sz="4" w:space="0" w:color="000000"/>
              <w:bottom w:val="single" w:sz="4" w:space="0" w:color="000000"/>
              <w:right w:val="single" w:sz="4" w:space="0" w:color="000000"/>
            </w:tcBorders>
          </w:tcPr>
          <w:p w14:paraId="64643BBA" w14:textId="265A0A17" w:rsidR="00BF3106" w:rsidRPr="00DB4FC1" w:rsidRDefault="00BF3106" w:rsidP="00BF3106">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Cs/>
                <w:sz w:val="24"/>
                <w:szCs w:val="24"/>
              </w:rPr>
            </w:pPr>
            <w:r w:rsidRPr="00E6580E">
              <w:rPr>
                <w:rFonts w:ascii="Times New Roman" w:eastAsia="Times New Roman" w:hAnsi="Times New Roman" w:cs="Times New Roman"/>
                <w:bCs/>
                <w:color w:val="000000"/>
                <w:kern w:val="28"/>
                <w:sz w:val="24"/>
                <w:szCs w:val="24"/>
              </w:rPr>
              <w:t>120</w:t>
            </w:r>
          </w:p>
        </w:tc>
        <w:tc>
          <w:tcPr>
            <w:tcW w:w="817" w:type="pct"/>
            <w:tcBorders>
              <w:top w:val="single" w:sz="4" w:space="0" w:color="000000"/>
              <w:left w:val="single" w:sz="4" w:space="0" w:color="000000"/>
              <w:bottom w:val="single" w:sz="4" w:space="0" w:color="000000"/>
              <w:right w:val="single" w:sz="4" w:space="0" w:color="000000"/>
            </w:tcBorders>
          </w:tcPr>
          <w:p w14:paraId="745448ED" w14:textId="621A825C" w:rsidR="00BF3106" w:rsidRPr="00DB4FC1" w:rsidRDefault="00BF3106" w:rsidP="00BF3106">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Cs/>
                <w:sz w:val="24"/>
                <w:szCs w:val="24"/>
              </w:rPr>
            </w:pPr>
            <w:r w:rsidRPr="00D45E50">
              <w:rPr>
                <w:rFonts w:ascii="Times New Roman" w:eastAsia="Times New Roman" w:hAnsi="Times New Roman" w:cs="Times New Roman"/>
                <w:color w:val="000000"/>
                <w:kern w:val="28"/>
                <w:sz w:val="24"/>
                <w:szCs w:val="24"/>
                <w14:ligatures w14:val="none"/>
              </w:rPr>
              <w:t>12</w:t>
            </w:r>
          </w:p>
        </w:tc>
      </w:tr>
      <w:tr w:rsidR="00BF3106" w:rsidRPr="00DB4FC1" w14:paraId="1927E151" w14:textId="77777777" w:rsidTr="004554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1440" w:type="pct"/>
            <w:tcBorders>
              <w:top w:val="single" w:sz="4" w:space="0" w:color="000000"/>
              <w:left w:val="single" w:sz="4" w:space="0" w:color="000000"/>
              <w:bottom w:val="single" w:sz="4" w:space="0" w:color="000000"/>
              <w:right w:val="single" w:sz="4" w:space="0" w:color="auto"/>
            </w:tcBorders>
            <w:shd w:val="clear" w:color="auto" w:fill="auto"/>
          </w:tcPr>
          <w:p w14:paraId="747450DC" w14:textId="004153B0" w:rsidR="00BF3106" w:rsidRPr="00DB4FC1" w:rsidRDefault="00BF3106" w:rsidP="00BF3106">
            <w:pPr>
              <w:spacing w:after="0" w:line="360" w:lineRule="auto"/>
              <w:rPr>
                <w:rFonts w:ascii="Times New Roman" w:eastAsia="Times New Roman" w:hAnsi="Times New Roman" w:cs="Times New Roman"/>
                <w:b/>
                <w:sz w:val="24"/>
                <w:szCs w:val="24"/>
              </w:rPr>
            </w:pPr>
            <w:r w:rsidRPr="00E6580E">
              <w:rPr>
                <w:rFonts w:ascii="Times New Roman" w:eastAsia="Times New Roman" w:hAnsi="Times New Roman" w:cs="Times New Roman"/>
                <w:bCs/>
                <w:color w:val="000000"/>
                <w:kern w:val="28"/>
                <w:sz w:val="24"/>
                <w:szCs w:val="24"/>
              </w:rPr>
              <w:t xml:space="preserve">0713 </w:t>
            </w:r>
            <w:r>
              <w:rPr>
                <w:rFonts w:ascii="Times New Roman" w:eastAsia="Times New Roman" w:hAnsi="Times New Roman" w:cs="Times New Roman"/>
                <w:bCs/>
                <w:color w:val="000000"/>
                <w:kern w:val="28"/>
                <w:sz w:val="24"/>
                <w:szCs w:val="24"/>
              </w:rPr>
              <w:t>45</w:t>
            </w:r>
            <w:r w:rsidRPr="00E6580E">
              <w:rPr>
                <w:rFonts w:ascii="Times New Roman" w:eastAsia="Times New Roman" w:hAnsi="Times New Roman" w:cs="Times New Roman"/>
                <w:bCs/>
                <w:color w:val="000000"/>
                <w:kern w:val="28"/>
                <w:sz w:val="24"/>
                <w:szCs w:val="24"/>
              </w:rPr>
              <w:t>1 20A</w:t>
            </w:r>
          </w:p>
        </w:tc>
        <w:tc>
          <w:tcPr>
            <w:tcW w:w="1824" w:type="pct"/>
            <w:gridSpan w:val="2"/>
            <w:tcBorders>
              <w:top w:val="single" w:sz="4" w:space="0" w:color="000000"/>
              <w:left w:val="single" w:sz="4" w:space="0" w:color="000000"/>
              <w:bottom w:val="single" w:sz="4" w:space="0" w:color="000000"/>
              <w:right w:val="single" w:sz="4" w:space="0" w:color="000000"/>
            </w:tcBorders>
          </w:tcPr>
          <w:p w14:paraId="2D4F05A7" w14:textId="7945D611" w:rsidR="00BF3106" w:rsidRPr="00DB4FC1" w:rsidRDefault="00BF3106" w:rsidP="00BF3106">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Cs/>
                <w:sz w:val="24"/>
                <w:szCs w:val="24"/>
              </w:rPr>
            </w:pPr>
            <w:r w:rsidRPr="00E6580E">
              <w:rPr>
                <w:rFonts w:ascii="Times New Roman" w:eastAsia="Times New Roman" w:hAnsi="Times New Roman" w:cs="Times New Roman"/>
                <w:bCs/>
                <w:color w:val="000000"/>
                <w:kern w:val="28"/>
                <w:sz w:val="24"/>
                <w:szCs w:val="24"/>
              </w:rPr>
              <w:t>Electrical Machines Installation</w:t>
            </w:r>
          </w:p>
        </w:tc>
        <w:tc>
          <w:tcPr>
            <w:tcW w:w="912" w:type="pct"/>
            <w:gridSpan w:val="3"/>
            <w:tcBorders>
              <w:top w:val="single" w:sz="4" w:space="0" w:color="000000"/>
              <w:left w:val="single" w:sz="4" w:space="0" w:color="000000"/>
              <w:bottom w:val="single" w:sz="4" w:space="0" w:color="000000"/>
              <w:right w:val="single" w:sz="4" w:space="0" w:color="000000"/>
            </w:tcBorders>
          </w:tcPr>
          <w:p w14:paraId="4B98A9B7" w14:textId="0F59ECAB" w:rsidR="00BF3106" w:rsidRPr="00DB4FC1" w:rsidRDefault="00BF3106" w:rsidP="00BF3106">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Cs/>
                <w:sz w:val="24"/>
                <w:szCs w:val="24"/>
              </w:rPr>
            </w:pPr>
            <w:r w:rsidRPr="00FC23DD">
              <w:rPr>
                <w:rFonts w:ascii="Times New Roman" w:eastAsia="Times New Roman" w:hAnsi="Times New Roman" w:cs="Times New Roman"/>
                <w:bCs/>
                <w:color w:val="000000"/>
                <w:kern w:val="28"/>
                <w:sz w:val="24"/>
                <w:szCs w:val="24"/>
              </w:rPr>
              <w:t>120</w:t>
            </w:r>
          </w:p>
        </w:tc>
        <w:tc>
          <w:tcPr>
            <w:tcW w:w="817" w:type="pct"/>
            <w:tcBorders>
              <w:top w:val="single" w:sz="4" w:space="0" w:color="000000"/>
              <w:left w:val="single" w:sz="4" w:space="0" w:color="000000"/>
              <w:bottom w:val="single" w:sz="4" w:space="0" w:color="000000"/>
              <w:right w:val="single" w:sz="4" w:space="0" w:color="000000"/>
            </w:tcBorders>
          </w:tcPr>
          <w:p w14:paraId="3AB3A759" w14:textId="2DCDAB88" w:rsidR="00BF3106" w:rsidRPr="00DB4FC1" w:rsidRDefault="00BF3106" w:rsidP="00BF3106">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Cs/>
                <w:sz w:val="24"/>
                <w:szCs w:val="24"/>
              </w:rPr>
            </w:pPr>
            <w:r w:rsidRPr="00D45E50">
              <w:rPr>
                <w:rFonts w:ascii="Times New Roman" w:eastAsia="Times New Roman" w:hAnsi="Times New Roman" w:cs="Times New Roman"/>
                <w:color w:val="000000"/>
                <w:kern w:val="28"/>
                <w:sz w:val="24"/>
                <w:szCs w:val="24"/>
                <w14:ligatures w14:val="none"/>
              </w:rPr>
              <w:t>12</w:t>
            </w:r>
          </w:p>
        </w:tc>
      </w:tr>
      <w:tr w:rsidR="00AA4BEC" w:rsidRPr="00DB4FC1" w14:paraId="40DF9B11" w14:textId="77777777" w:rsidTr="00AA4B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1440" w:type="pct"/>
            <w:tcBorders>
              <w:top w:val="single" w:sz="4" w:space="0" w:color="000000"/>
              <w:left w:val="single" w:sz="4" w:space="0" w:color="000000"/>
              <w:bottom w:val="single" w:sz="4" w:space="0" w:color="000000"/>
              <w:right w:val="single" w:sz="4" w:space="0" w:color="auto"/>
            </w:tcBorders>
          </w:tcPr>
          <w:p w14:paraId="29FBAE0E" w14:textId="77777777" w:rsidR="00AA4BEC" w:rsidRPr="00DB4FC1" w:rsidRDefault="00AA4BEC" w:rsidP="00DB4FC1">
            <w:pPr>
              <w:spacing w:after="0" w:line="360" w:lineRule="auto"/>
              <w:rPr>
                <w:rFonts w:ascii="Times New Roman" w:eastAsia="Times New Roman" w:hAnsi="Times New Roman" w:cs="Times New Roman"/>
                <w:b/>
                <w:sz w:val="24"/>
                <w:szCs w:val="24"/>
              </w:rPr>
            </w:pPr>
          </w:p>
        </w:tc>
        <w:tc>
          <w:tcPr>
            <w:tcW w:w="1824" w:type="pct"/>
            <w:gridSpan w:val="2"/>
            <w:tcBorders>
              <w:top w:val="single" w:sz="4" w:space="0" w:color="000000"/>
              <w:left w:val="single" w:sz="4" w:space="0" w:color="000000"/>
              <w:bottom w:val="single" w:sz="4" w:space="0" w:color="000000"/>
              <w:right w:val="single" w:sz="4" w:space="0" w:color="000000"/>
            </w:tcBorders>
          </w:tcPr>
          <w:p w14:paraId="37510975" w14:textId="77777777" w:rsidR="00AA4BEC" w:rsidRPr="00DB4FC1" w:rsidRDefault="00AA4BEC" w:rsidP="00DB4FC1">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
                <w:sz w:val="24"/>
                <w:szCs w:val="24"/>
              </w:rPr>
            </w:pPr>
            <w:r w:rsidRPr="00DB4FC1">
              <w:rPr>
                <w:rFonts w:ascii="Times New Roman" w:eastAsia="Times New Roman" w:hAnsi="Times New Roman" w:cs="Times New Roman"/>
                <w:b/>
                <w:sz w:val="24"/>
                <w:szCs w:val="24"/>
              </w:rPr>
              <w:t xml:space="preserve">TOTAL </w:t>
            </w:r>
          </w:p>
        </w:tc>
        <w:tc>
          <w:tcPr>
            <w:tcW w:w="912" w:type="pct"/>
            <w:gridSpan w:val="3"/>
            <w:tcBorders>
              <w:top w:val="single" w:sz="4" w:space="0" w:color="000000"/>
              <w:left w:val="single" w:sz="4" w:space="0" w:color="000000"/>
              <w:bottom w:val="single" w:sz="4" w:space="0" w:color="000000"/>
              <w:right w:val="single" w:sz="4" w:space="0" w:color="000000"/>
            </w:tcBorders>
          </w:tcPr>
          <w:p w14:paraId="3AE49416" w14:textId="02297A0C" w:rsidR="00AA4BEC" w:rsidRPr="00DB4FC1" w:rsidRDefault="00AA4BEC" w:rsidP="00DB4FC1">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
                <w:sz w:val="24"/>
                <w:szCs w:val="24"/>
              </w:rPr>
            </w:pPr>
            <w:r w:rsidRPr="00DB4FC1">
              <w:rPr>
                <w:rFonts w:ascii="Times New Roman" w:eastAsia="Times New Roman" w:hAnsi="Times New Roman" w:cs="Times New Roman"/>
                <w:b/>
                <w:sz w:val="24"/>
                <w:szCs w:val="24"/>
              </w:rPr>
              <w:t>4</w:t>
            </w:r>
            <w:r w:rsidR="00BF3106">
              <w:rPr>
                <w:rFonts w:ascii="Times New Roman" w:eastAsia="Times New Roman" w:hAnsi="Times New Roman" w:cs="Times New Roman"/>
                <w:b/>
                <w:sz w:val="24"/>
                <w:szCs w:val="24"/>
              </w:rPr>
              <w:t>4</w:t>
            </w:r>
            <w:r w:rsidRPr="00DB4FC1">
              <w:rPr>
                <w:rFonts w:ascii="Times New Roman" w:eastAsia="Times New Roman" w:hAnsi="Times New Roman" w:cs="Times New Roman"/>
                <w:b/>
                <w:sz w:val="24"/>
                <w:szCs w:val="24"/>
              </w:rPr>
              <w:t>0</w:t>
            </w:r>
          </w:p>
        </w:tc>
        <w:tc>
          <w:tcPr>
            <w:tcW w:w="817" w:type="pct"/>
            <w:tcBorders>
              <w:top w:val="single" w:sz="4" w:space="0" w:color="000000"/>
              <w:left w:val="single" w:sz="4" w:space="0" w:color="000000"/>
              <w:bottom w:val="single" w:sz="4" w:space="0" w:color="000000"/>
              <w:right w:val="single" w:sz="4" w:space="0" w:color="000000"/>
            </w:tcBorders>
          </w:tcPr>
          <w:p w14:paraId="6E11EDE0" w14:textId="6B3BEF74" w:rsidR="00AA4BEC" w:rsidRPr="00DB4FC1" w:rsidRDefault="00AA4BEC" w:rsidP="00DB4FC1">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
                <w:sz w:val="24"/>
                <w:szCs w:val="24"/>
              </w:rPr>
            </w:pPr>
            <w:r w:rsidRPr="00DB4FC1">
              <w:rPr>
                <w:rFonts w:ascii="Times New Roman" w:eastAsia="Times New Roman" w:hAnsi="Times New Roman" w:cs="Times New Roman"/>
                <w:b/>
                <w:sz w:val="24"/>
                <w:szCs w:val="24"/>
              </w:rPr>
              <w:t>4</w:t>
            </w:r>
            <w:r w:rsidR="00BF3106">
              <w:rPr>
                <w:rFonts w:ascii="Times New Roman" w:eastAsia="Times New Roman" w:hAnsi="Times New Roman" w:cs="Times New Roman"/>
                <w:b/>
                <w:sz w:val="24"/>
                <w:szCs w:val="24"/>
              </w:rPr>
              <w:t>4</w:t>
            </w:r>
          </w:p>
        </w:tc>
      </w:tr>
      <w:tr w:rsidR="00AA4BEC" w:rsidRPr="00DB4FC1" w14:paraId="63DD1FB5" w14:textId="77777777" w:rsidTr="00AA4B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4993" w:type="pct"/>
            <w:gridSpan w:val="7"/>
            <w:tcBorders>
              <w:top w:val="single" w:sz="4" w:space="0" w:color="000000"/>
              <w:left w:val="single" w:sz="4" w:space="0" w:color="000000"/>
              <w:bottom w:val="single" w:sz="4" w:space="0" w:color="000000"/>
              <w:right w:val="single" w:sz="4" w:space="0" w:color="000000"/>
            </w:tcBorders>
          </w:tcPr>
          <w:p w14:paraId="5D4CBC35" w14:textId="77777777" w:rsidR="00AA4BEC" w:rsidRPr="00DB4FC1" w:rsidRDefault="00AA4BEC" w:rsidP="00DB4FC1">
            <w:pPr>
              <w:pBdr>
                <w:top w:val="nil"/>
                <w:left w:val="nil"/>
                <w:bottom w:val="nil"/>
                <w:right w:val="nil"/>
                <w:between w:val="nil"/>
              </w:pBdr>
              <w:tabs>
                <w:tab w:val="right" w:pos="9016"/>
              </w:tabs>
              <w:spacing w:after="100" w:line="360" w:lineRule="auto"/>
              <w:ind w:left="27" w:hanging="27"/>
              <w:jc w:val="center"/>
              <w:rPr>
                <w:rFonts w:ascii="Times New Roman" w:eastAsia="Times New Roman" w:hAnsi="Times New Roman" w:cs="Times New Roman"/>
                <w:b/>
                <w:sz w:val="24"/>
                <w:szCs w:val="24"/>
              </w:rPr>
            </w:pPr>
            <w:r w:rsidRPr="00DB4FC1">
              <w:rPr>
                <w:rFonts w:ascii="Times New Roman" w:eastAsia="Times New Roman" w:hAnsi="Times New Roman" w:cs="Times New Roman"/>
                <w:b/>
                <w:sz w:val="24"/>
                <w:szCs w:val="24"/>
              </w:rPr>
              <w:t>Module 5</w:t>
            </w:r>
          </w:p>
        </w:tc>
      </w:tr>
      <w:tr w:rsidR="00395D8B" w:rsidRPr="00DB4FC1" w14:paraId="7E400476" w14:textId="77777777" w:rsidTr="00AA4B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1440" w:type="pct"/>
            <w:tcBorders>
              <w:top w:val="single" w:sz="4" w:space="0" w:color="000000"/>
              <w:left w:val="single" w:sz="4" w:space="0" w:color="000000"/>
              <w:bottom w:val="single" w:sz="4" w:space="0" w:color="000000"/>
              <w:right w:val="single" w:sz="4" w:space="0" w:color="000000"/>
            </w:tcBorders>
          </w:tcPr>
          <w:p w14:paraId="35165685" w14:textId="6FB5BA18" w:rsidR="00395D8B" w:rsidRPr="00DB4FC1" w:rsidRDefault="00395D8B" w:rsidP="00395D8B">
            <w:pPr>
              <w:spacing w:after="0" w:line="360" w:lineRule="auto"/>
              <w:rPr>
                <w:rFonts w:ascii="Times New Roman" w:eastAsia="Times New Roman" w:hAnsi="Times New Roman" w:cs="Times New Roman"/>
                <w:b/>
                <w:sz w:val="24"/>
                <w:szCs w:val="24"/>
              </w:rPr>
            </w:pPr>
            <w:r w:rsidRPr="00395D8B">
              <w:rPr>
                <w:rFonts w:ascii="Times New Roman" w:eastAsia="Times New Roman" w:hAnsi="Times New Roman" w:cs="Times New Roman"/>
                <w:color w:val="000000"/>
                <w:kern w:val="28"/>
                <w:sz w:val="24"/>
                <w:szCs w:val="24"/>
                <w14:ligatures w14:val="none"/>
              </w:rPr>
              <w:t>0541 551 10A</w:t>
            </w:r>
          </w:p>
        </w:tc>
        <w:tc>
          <w:tcPr>
            <w:tcW w:w="1824" w:type="pct"/>
            <w:gridSpan w:val="2"/>
            <w:tcBorders>
              <w:top w:val="single" w:sz="4" w:space="0" w:color="000000"/>
              <w:left w:val="single" w:sz="4" w:space="0" w:color="000000"/>
              <w:bottom w:val="single" w:sz="4" w:space="0" w:color="000000"/>
              <w:right w:val="single" w:sz="4" w:space="0" w:color="000000"/>
            </w:tcBorders>
            <w:shd w:val="clear" w:color="auto" w:fill="FFFFFF"/>
            <w:vAlign w:val="bottom"/>
          </w:tcPr>
          <w:p w14:paraId="3501F825" w14:textId="221644DF" w:rsidR="00395D8B" w:rsidRPr="00DB4FC1" w:rsidRDefault="00395D8B" w:rsidP="00395D8B">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
                <w:sz w:val="24"/>
                <w:szCs w:val="24"/>
              </w:rPr>
            </w:pPr>
            <w:r w:rsidRPr="00DB4FC1">
              <w:rPr>
                <w:rFonts w:ascii="Times New Roman" w:hAnsi="Times New Roman" w:cs="Times New Roman"/>
                <w:color w:val="000000" w:themeColor="text1"/>
                <w:sz w:val="24"/>
                <w:szCs w:val="24"/>
              </w:rPr>
              <w:t>Engineering mathematics</w:t>
            </w:r>
          </w:p>
        </w:tc>
        <w:tc>
          <w:tcPr>
            <w:tcW w:w="912" w:type="pct"/>
            <w:gridSpan w:val="3"/>
            <w:tcBorders>
              <w:top w:val="single" w:sz="4" w:space="0" w:color="000000"/>
              <w:left w:val="single" w:sz="4" w:space="0" w:color="000000"/>
              <w:bottom w:val="single" w:sz="4" w:space="0" w:color="000000"/>
              <w:right w:val="single" w:sz="4" w:space="0" w:color="000000"/>
            </w:tcBorders>
            <w:shd w:val="clear" w:color="auto" w:fill="FFFFFF"/>
          </w:tcPr>
          <w:p w14:paraId="27997664" w14:textId="4B5CE85E" w:rsidR="00395D8B" w:rsidRPr="00DB4FC1" w:rsidRDefault="00395D8B" w:rsidP="00395D8B">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
                <w:sz w:val="24"/>
                <w:szCs w:val="24"/>
              </w:rPr>
            </w:pPr>
            <w:r w:rsidRPr="00DB4FC1">
              <w:rPr>
                <w:rFonts w:ascii="Times New Roman" w:hAnsi="Times New Roman" w:cs="Times New Roman"/>
                <w:sz w:val="24"/>
                <w:szCs w:val="24"/>
              </w:rPr>
              <w:t>100</w:t>
            </w:r>
          </w:p>
        </w:tc>
        <w:tc>
          <w:tcPr>
            <w:tcW w:w="817" w:type="pct"/>
            <w:tcBorders>
              <w:top w:val="single" w:sz="4" w:space="0" w:color="000000"/>
              <w:left w:val="single" w:sz="4" w:space="0" w:color="000000"/>
              <w:bottom w:val="single" w:sz="4" w:space="0" w:color="000000"/>
              <w:right w:val="single" w:sz="4" w:space="0" w:color="000000"/>
            </w:tcBorders>
            <w:shd w:val="clear" w:color="auto" w:fill="FFFFFF"/>
          </w:tcPr>
          <w:p w14:paraId="455F90BA" w14:textId="464B3152" w:rsidR="00395D8B" w:rsidRPr="00DB4FC1" w:rsidRDefault="00395D8B" w:rsidP="00395D8B">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
                <w:sz w:val="24"/>
                <w:szCs w:val="24"/>
              </w:rPr>
            </w:pPr>
            <w:r w:rsidRPr="00DB4FC1">
              <w:rPr>
                <w:rFonts w:ascii="Times New Roman" w:hAnsi="Times New Roman" w:cs="Times New Roman"/>
                <w:sz w:val="24"/>
                <w:szCs w:val="24"/>
              </w:rPr>
              <w:t>10</w:t>
            </w:r>
          </w:p>
        </w:tc>
      </w:tr>
      <w:tr w:rsidR="00395D8B" w:rsidRPr="00DB4FC1" w14:paraId="17D4F148" w14:textId="77777777" w:rsidTr="00AA4B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1440" w:type="pct"/>
            <w:tcBorders>
              <w:top w:val="single" w:sz="4" w:space="0" w:color="000000"/>
              <w:left w:val="single" w:sz="4" w:space="0" w:color="000000"/>
              <w:bottom w:val="single" w:sz="4" w:space="0" w:color="000000"/>
              <w:right w:val="single" w:sz="4" w:space="0" w:color="000000"/>
            </w:tcBorders>
          </w:tcPr>
          <w:p w14:paraId="78F81B59" w14:textId="77777777" w:rsidR="00395D8B" w:rsidRPr="00DB4FC1" w:rsidRDefault="00395D8B" w:rsidP="00395D8B">
            <w:pPr>
              <w:spacing w:after="0" w:line="360" w:lineRule="auto"/>
              <w:rPr>
                <w:rFonts w:ascii="Times New Roman" w:eastAsia="Times New Roman" w:hAnsi="Times New Roman" w:cs="Times New Roman"/>
                <w:b/>
                <w:sz w:val="24"/>
                <w:szCs w:val="24"/>
              </w:rPr>
            </w:pPr>
            <w:r w:rsidRPr="00DB4FC1">
              <w:rPr>
                <w:rFonts w:ascii="Times New Roman" w:hAnsi="Times New Roman" w:cs="Times New Roman"/>
                <w:sz w:val="24"/>
                <w:szCs w:val="24"/>
              </w:rPr>
              <w:t>0714 551 08A</w:t>
            </w:r>
          </w:p>
        </w:tc>
        <w:tc>
          <w:tcPr>
            <w:tcW w:w="1824" w:type="pct"/>
            <w:gridSpan w:val="2"/>
            <w:tcBorders>
              <w:top w:val="single" w:sz="4" w:space="0" w:color="000000"/>
              <w:left w:val="single" w:sz="4" w:space="0" w:color="000000"/>
              <w:bottom w:val="single" w:sz="4" w:space="0" w:color="000000"/>
              <w:right w:val="single" w:sz="4" w:space="0" w:color="000000"/>
            </w:tcBorders>
            <w:shd w:val="clear" w:color="auto" w:fill="FFFFFF"/>
            <w:vAlign w:val="bottom"/>
          </w:tcPr>
          <w:p w14:paraId="613E2888" w14:textId="77777777" w:rsidR="00395D8B" w:rsidRPr="00DB4FC1" w:rsidRDefault="00395D8B" w:rsidP="00395D8B">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
                <w:sz w:val="24"/>
                <w:szCs w:val="24"/>
              </w:rPr>
            </w:pPr>
            <w:r w:rsidRPr="00DB4FC1">
              <w:rPr>
                <w:rFonts w:ascii="Times New Roman" w:hAnsi="Times New Roman" w:cs="Times New Roman"/>
                <w:color w:val="000000" w:themeColor="text1"/>
                <w:sz w:val="24"/>
                <w:szCs w:val="24"/>
              </w:rPr>
              <w:t xml:space="preserve">Advanced electronic circuit Fabrication </w:t>
            </w:r>
          </w:p>
        </w:tc>
        <w:tc>
          <w:tcPr>
            <w:tcW w:w="912" w:type="pct"/>
            <w:gridSpan w:val="3"/>
            <w:tcBorders>
              <w:top w:val="single" w:sz="4" w:space="0" w:color="000000"/>
              <w:left w:val="single" w:sz="4" w:space="0" w:color="000000"/>
              <w:bottom w:val="single" w:sz="4" w:space="0" w:color="000000"/>
              <w:right w:val="single" w:sz="4" w:space="0" w:color="000000"/>
            </w:tcBorders>
            <w:shd w:val="clear" w:color="auto" w:fill="FFFFFF"/>
          </w:tcPr>
          <w:p w14:paraId="28A5C558" w14:textId="77777777" w:rsidR="00395D8B" w:rsidRPr="00DB4FC1" w:rsidRDefault="00395D8B" w:rsidP="00395D8B">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
                <w:sz w:val="24"/>
                <w:szCs w:val="24"/>
              </w:rPr>
            </w:pPr>
            <w:r w:rsidRPr="00DB4FC1">
              <w:rPr>
                <w:rFonts w:ascii="Times New Roman" w:hAnsi="Times New Roman" w:cs="Times New Roman"/>
                <w:sz w:val="24"/>
                <w:szCs w:val="24"/>
              </w:rPr>
              <w:t>120</w:t>
            </w:r>
          </w:p>
        </w:tc>
        <w:tc>
          <w:tcPr>
            <w:tcW w:w="817" w:type="pct"/>
            <w:tcBorders>
              <w:top w:val="single" w:sz="4" w:space="0" w:color="000000"/>
              <w:left w:val="single" w:sz="4" w:space="0" w:color="000000"/>
              <w:bottom w:val="single" w:sz="4" w:space="0" w:color="000000"/>
              <w:right w:val="single" w:sz="4" w:space="0" w:color="000000"/>
            </w:tcBorders>
            <w:shd w:val="clear" w:color="auto" w:fill="FFFFFF"/>
          </w:tcPr>
          <w:p w14:paraId="7A9095EF" w14:textId="77777777" w:rsidR="00395D8B" w:rsidRPr="00DB4FC1" w:rsidRDefault="00395D8B" w:rsidP="00395D8B">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
                <w:sz w:val="24"/>
                <w:szCs w:val="24"/>
              </w:rPr>
            </w:pPr>
            <w:r w:rsidRPr="00DB4FC1">
              <w:rPr>
                <w:rFonts w:ascii="Times New Roman" w:hAnsi="Times New Roman" w:cs="Times New Roman"/>
                <w:sz w:val="24"/>
                <w:szCs w:val="24"/>
              </w:rPr>
              <w:t>12</w:t>
            </w:r>
          </w:p>
        </w:tc>
      </w:tr>
      <w:tr w:rsidR="00B6471F" w:rsidRPr="00DB4FC1" w14:paraId="49A163CA" w14:textId="77777777" w:rsidTr="004D5F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1440" w:type="pct"/>
            <w:tcBorders>
              <w:top w:val="single" w:sz="4" w:space="0" w:color="000000"/>
              <w:left w:val="single" w:sz="4" w:space="0" w:color="000000"/>
              <w:bottom w:val="single" w:sz="4" w:space="0" w:color="000000"/>
              <w:right w:val="single" w:sz="4" w:space="0" w:color="000000"/>
            </w:tcBorders>
          </w:tcPr>
          <w:p w14:paraId="5F390995" w14:textId="147F8292" w:rsidR="00B6471F" w:rsidRPr="00DB4FC1" w:rsidRDefault="00B6471F" w:rsidP="00B6471F">
            <w:pPr>
              <w:spacing w:after="0" w:line="360" w:lineRule="auto"/>
              <w:rPr>
                <w:rFonts w:ascii="Times New Roman" w:eastAsia="Times New Roman" w:hAnsi="Times New Roman" w:cs="Times New Roman"/>
                <w:b/>
                <w:sz w:val="24"/>
                <w:szCs w:val="24"/>
              </w:rPr>
            </w:pPr>
            <w:r w:rsidRPr="00DB4FC1">
              <w:rPr>
                <w:rFonts w:ascii="Times New Roman" w:hAnsi="Times New Roman" w:cs="Times New Roman"/>
                <w:sz w:val="24"/>
                <w:szCs w:val="24"/>
              </w:rPr>
              <w:t>071</w:t>
            </w:r>
            <w:r w:rsidR="006B57F6">
              <w:rPr>
                <w:rFonts w:ascii="Times New Roman" w:hAnsi="Times New Roman" w:cs="Times New Roman"/>
                <w:sz w:val="24"/>
                <w:szCs w:val="24"/>
              </w:rPr>
              <w:t>3</w:t>
            </w:r>
            <w:r w:rsidRPr="00DB4FC1">
              <w:rPr>
                <w:rFonts w:ascii="Times New Roman" w:hAnsi="Times New Roman" w:cs="Times New Roman"/>
                <w:sz w:val="24"/>
                <w:szCs w:val="24"/>
              </w:rPr>
              <w:t xml:space="preserve"> 551 09A</w:t>
            </w:r>
          </w:p>
        </w:tc>
        <w:tc>
          <w:tcPr>
            <w:tcW w:w="1824" w:type="pct"/>
            <w:gridSpan w:val="2"/>
            <w:tcBorders>
              <w:top w:val="single" w:sz="4" w:space="0" w:color="000000"/>
              <w:left w:val="single" w:sz="4" w:space="0" w:color="000000"/>
              <w:bottom w:val="single" w:sz="4" w:space="0" w:color="000000"/>
              <w:right w:val="single" w:sz="4" w:space="0" w:color="000000"/>
            </w:tcBorders>
            <w:shd w:val="clear" w:color="auto" w:fill="FFFFFF"/>
            <w:vAlign w:val="bottom"/>
          </w:tcPr>
          <w:p w14:paraId="2A317C56" w14:textId="54F65D51" w:rsidR="00B6471F" w:rsidRPr="00DB4FC1" w:rsidRDefault="00B6471F" w:rsidP="00B6471F">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
                <w:sz w:val="24"/>
                <w:szCs w:val="24"/>
              </w:rPr>
            </w:pPr>
            <w:r w:rsidRPr="00DB4FC1">
              <w:rPr>
                <w:rFonts w:ascii="Times New Roman" w:hAnsi="Times New Roman" w:cs="Times New Roman"/>
                <w:color w:val="000000" w:themeColor="text1"/>
                <w:sz w:val="24"/>
                <w:szCs w:val="24"/>
              </w:rPr>
              <w:t>Electrical Measurement and Fault Diagnosis</w:t>
            </w:r>
          </w:p>
        </w:tc>
        <w:tc>
          <w:tcPr>
            <w:tcW w:w="912" w:type="pct"/>
            <w:gridSpan w:val="3"/>
            <w:tcBorders>
              <w:top w:val="single" w:sz="4" w:space="0" w:color="000000"/>
              <w:left w:val="single" w:sz="4" w:space="0" w:color="000000"/>
              <w:bottom w:val="single" w:sz="4" w:space="0" w:color="000000"/>
              <w:right w:val="single" w:sz="4" w:space="0" w:color="000000"/>
            </w:tcBorders>
            <w:shd w:val="clear" w:color="auto" w:fill="FFFFFF"/>
          </w:tcPr>
          <w:p w14:paraId="477BB59A" w14:textId="0A66CA77" w:rsidR="00B6471F" w:rsidRPr="00DB4FC1" w:rsidRDefault="00B6471F" w:rsidP="00B6471F">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
                <w:sz w:val="24"/>
                <w:szCs w:val="24"/>
              </w:rPr>
            </w:pPr>
            <w:r w:rsidRPr="00DB4FC1">
              <w:rPr>
                <w:rFonts w:ascii="Times New Roman" w:hAnsi="Times New Roman" w:cs="Times New Roman"/>
                <w:sz w:val="24"/>
                <w:szCs w:val="24"/>
              </w:rPr>
              <w:t>60</w:t>
            </w:r>
          </w:p>
        </w:tc>
        <w:tc>
          <w:tcPr>
            <w:tcW w:w="817" w:type="pct"/>
            <w:tcBorders>
              <w:top w:val="single" w:sz="4" w:space="0" w:color="000000"/>
              <w:left w:val="single" w:sz="4" w:space="0" w:color="000000"/>
              <w:bottom w:val="single" w:sz="4" w:space="0" w:color="000000"/>
              <w:right w:val="single" w:sz="4" w:space="0" w:color="000000"/>
            </w:tcBorders>
            <w:shd w:val="clear" w:color="auto" w:fill="FFFFFF"/>
          </w:tcPr>
          <w:p w14:paraId="6FF29DEC" w14:textId="2471E922" w:rsidR="00B6471F" w:rsidRPr="00DB4FC1" w:rsidRDefault="00B6471F" w:rsidP="00B6471F">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
                <w:sz w:val="24"/>
                <w:szCs w:val="24"/>
              </w:rPr>
            </w:pPr>
            <w:r w:rsidRPr="00DB4FC1">
              <w:rPr>
                <w:rFonts w:ascii="Times New Roman" w:hAnsi="Times New Roman" w:cs="Times New Roman"/>
                <w:sz w:val="24"/>
                <w:szCs w:val="24"/>
              </w:rPr>
              <w:t>6</w:t>
            </w:r>
          </w:p>
        </w:tc>
      </w:tr>
      <w:tr w:rsidR="00395D8B" w:rsidRPr="00DB4FC1" w14:paraId="37CDFCF4" w14:textId="77777777" w:rsidTr="00AA4B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1440" w:type="pct"/>
            <w:tcBorders>
              <w:top w:val="single" w:sz="4" w:space="0" w:color="000000"/>
              <w:left w:val="single" w:sz="4" w:space="0" w:color="000000"/>
              <w:bottom w:val="single" w:sz="4" w:space="0" w:color="000000"/>
              <w:right w:val="single" w:sz="4" w:space="0" w:color="000000"/>
            </w:tcBorders>
          </w:tcPr>
          <w:p w14:paraId="0DE00902" w14:textId="72C5DD40" w:rsidR="00395D8B" w:rsidRPr="00DB4FC1" w:rsidRDefault="00395D8B" w:rsidP="00395D8B">
            <w:pPr>
              <w:spacing w:after="0" w:line="360" w:lineRule="auto"/>
              <w:rPr>
                <w:rFonts w:ascii="Times New Roman" w:hAnsi="Times New Roman" w:cs="Times New Roman"/>
                <w:sz w:val="24"/>
                <w:szCs w:val="24"/>
              </w:rPr>
            </w:pPr>
            <w:r w:rsidRPr="00DB4FC1">
              <w:rPr>
                <w:rFonts w:ascii="Times New Roman" w:hAnsi="Times New Roman" w:cs="Times New Roman"/>
                <w:sz w:val="24"/>
                <w:szCs w:val="24"/>
              </w:rPr>
              <w:t>0714 551 21A</w:t>
            </w:r>
          </w:p>
        </w:tc>
        <w:tc>
          <w:tcPr>
            <w:tcW w:w="1824" w:type="pct"/>
            <w:gridSpan w:val="2"/>
            <w:tcBorders>
              <w:top w:val="single" w:sz="4" w:space="0" w:color="000000"/>
              <w:left w:val="single" w:sz="4" w:space="0" w:color="000000"/>
              <w:bottom w:val="single" w:sz="4" w:space="0" w:color="000000"/>
              <w:right w:val="single" w:sz="4" w:space="0" w:color="000000"/>
            </w:tcBorders>
            <w:shd w:val="clear" w:color="auto" w:fill="FFFFFF"/>
            <w:vAlign w:val="bottom"/>
          </w:tcPr>
          <w:p w14:paraId="66C653BD" w14:textId="2BC5C627" w:rsidR="00395D8B" w:rsidRPr="00DB4FC1" w:rsidRDefault="00395D8B" w:rsidP="00395D8B">
            <w:pPr>
              <w:pBdr>
                <w:top w:val="nil"/>
                <w:left w:val="nil"/>
                <w:bottom w:val="nil"/>
                <w:right w:val="nil"/>
                <w:between w:val="nil"/>
              </w:pBdr>
              <w:tabs>
                <w:tab w:val="right" w:pos="9016"/>
              </w:tabs>
              <w:spacing w:after="100" w:line="360" w:lineRule="auto"/>
              <w:ind w:left="27" w:hanging="27"/>
              <w:rPr>
                <w:rFonts w:ascii="Times New Roman" w:hAnsi="Times New Roman" w:cs="Times New Roman"/>
                <w:color w:val="000000" w:themeColor="text1"/>
                <w:sz w:val="24"/>
                <w:szCs w:val="24"/>
              </w:rPr>
            </w:pPr>
            <w:r w:rsidRPr="00DB4FC1">
              <w:rPr>
                <w:rFonts w:ascii="Times New Roman" w:hAnsi="Times New Roman" w:cs="Times New Roman"/>
                <w:color w:val="000000" w:themeColor="text1"/>
                <w:sz w:val="24"/>
                <w:szCs w:val="24"/>
              </w:rPr>
              <w:t>Control and Instrumentation Systems Monitoring</w:t>
            </w:r>
          </w:p>
        </w:tc>
        <w:tc>
          <w:tcPr>
            <w:tcW w:w="912" w:type="pct"/>
            <w:gridSpan w:val="3"/>
            <w:tcBorders>
              <w:top w:val="single" w:sz="4" w:space="0" w:color="000000"/>
              <w:left w:val="single" w:sz="4" w:space="0" w:color="000000"/>
              <w:bottom w:val="single" w:sz="4" w:space="0" w:color="000000"/>
              <w:right w:val="single" w:sz="4" w:space="0" w:color="000000"/>
            </w:tcBorders>
            <w:shd w:val="clear" w:color="auto" w:fill="FFFFFF"/>
          </w:tcPr>
          <w:p w14:paraId="61875479" w14:textId="5D4FA134" w:rsidR="00395D8B" w:rsidRPr="00DB4FC1" w:rsidRDefault="00395D8B" w:rsidP="00395D8B">
            <w:pPr>
              <w:pBdr>
                <w:top w:val="nil"/>
                <w:left w:val="nil"/>
                <w:bottom w:val="nil"/>
                <w:right w:val="nil"/>
                <w:between w:val="nil"/>
              </w:pBdr>
              <w:tabs>
                <w:tab w:val="right" w:pos="9016"/>
              </w:tabs>
              <w:spacing w:after="100" w:line="360" w:lineRule="auto"/>
              <w:ind w:left="27" w:hanging="27"/>
              <w:rPr>
                <w:rFonts w:ascii="Times New Roman" w:hAnsi="Times New Roman" w:cs="Times New Roman"/>
                <w:sz w:val="24"/>
                <w:szCs w:val="24"/>
              </w:rPr>
            </w:pPr>
            <w:r w:rsidRPr="00DB4FC1">
              <w:rPr>
                <w:rFonts w:ascii="Times New Roman" w:hAnsi="Times New Roman" w:cs="Times New Roman"/>
                <w:sz w:val="24"/>
                <w:szCs w:val="24"/>
              </w:rPr>
              <w:t>120</w:t>
            </w:r>
          </w:p>
        </w:tc>
        <w:tc>
          <w:tcPr>
            <w:tcW w:w="817" w:type="pct"/>
            <w:tcBorders>
              <w:top w:val="single" w:sz="4" w:space="0" w:color="000000"/>
              <w:left w:val="single" w:sz="4" w:space="0" w:color="000000"/>
              <w:bottom w:val="single" w:sz="4" w:space="0" w:color="000000"/>
              <w:right w:val="single" w:sz="4" w:space="0" w:color="000000"/>
            </w:tcBorders>
            <w:shd w:val="clear" w:color="auto" w:fill="FFFFFF"/>
          </w:tcPr>
          <w:p w14:paraId="1FC0857E" w14:textId="52E83C54" w:rsidR="00395D8B" w:rsidRPr="00DB4FC1" w:rsidRDefault="00395D8B" w:rsidP="00395D8B">
            <w:pPr>
              <w:pBdr>
                <w:top w:val="nil"/>
                <w:left w:val="nil"/>
                <w:bottom w:val="nil"/>
                <w:right w:val="nil"/>
                <w:between w:val="nil"/>
              </w:pBdr>
              <w:tabs>
                <w:tab w:val="right" w:pos="9016"/>
              </w:tabs>
              <w:spacing w:after="100" w:line="360" w:lineRule="auto"/>
              <w:ind w:left="27" w:hanging="27"/>
              <w:rPr>
                <w:rFonts w:ascii="Times New Roman" w:hAnsi="Times New Roman" w:cs="Times New Roman"/>
                <w:sz w:val="24"/>
                <w:szCs w:val="24"/>
              </w:rPr>
            </w:pPr>
            <w:r w:rsidRPr="00DB4FC1">
              <w:rPr>
                <w:rFonts w:ascii="Times New Roman" w:hAnsi="Times New Roman" w:cs="Times New Roman"/>
                <w:sz w:val="24"/>
                <w:szCs w:val="24"/>
              </w:rPr>
              <w:t>12</w:t>
            </w:r>
          </w:p>
        </w:tc>
      </w:tr>
      <w:tr w:rsidR="00395D8B" w:rsidRPr="00DB4FC1" w14:paraId="2F1C5D03" w14:textId="77777777" w:rsidTr="00AA4B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1440" w:type="pct"/>
            <w:tcBorders>
              <w:top w:val="single" w:sz="4" w:space="0" w:color="000000"/>
              <w:left w:val="single" w:sz="4" w:space="0" w:color="000000"/>
              <w:bottom w:val="single" w:sz="4" w:space="0" w:color="000000"/>
              <w:right w:val="single" w:sz="4" w:space="0" w:color="000000"/>
            </w:tcBorders>
          </w:tcPr>
          <w:p w14:paraId="51E7D22D" w14:textId="77777777" w:rsidR="00395D8B" w:rsidRPr="00DB4FC1" w:rsidRDefault="00395D8B" w:rsidP="00395D8B">
            <w:pPr>
              <w:spacing w:after="0" w:line="360" w:lineRule="auto"/>
              <w:rPr>
                <w:rFonts w:ascii="Times New Roman" w:hAnsi="Times New Roman" w:cs="Times New Roman"/>
                <w:sz w:val="24"/>
                <w:szCs w:val="24"/>
              </w:rPr>
            </w:pPr>
          </w:p>
        </w:tc>
        <w:tc>
          <w:tcPr>
            <w:tcW w:w="1824" w:type="pct"/>
            <w:gridSpan w:val="2"/>
            <w:tcBorders>
              <w:top w:val="single" w:sz="4" w:space="0" w:color="000000"/>
              <w:left w:val="single" w:sz="4" w:space="0" w:color="000000"/>
              <w:bottom w:val="single" w:sz="4" w:space="0" w:color="000000"/>
              <w:right w:val="single" w:sz="4" w:space="0" w:color="000000"/>
            </w:tcBorders>
            <w:shd w:val="clear" w:color="auto" w:fill="FFFFFF"/>
            <w:vAlign w:val="bottom"/>
          </w:tcPr>
          <w:p w14:paraId="4576F059" w14:textId="77777777" w:rsidR="00395D8B" w:rsidRPr="00DB4FC1" w:rsidRDefault="00395D8B" w:rsidP="00395D8B">
            <w:pPr>
              <w:pBdr>
                <w:top w:val="nil"/>
                <w:left w:val="nil"/>
                <w:bottom w:val="nil"/>
                <w:right w:val="nil"/>
                <w:between w:val="nil"/>
              </w:pBdr>
              <w:tabs>
                <w:tab w:val="right" w:pos="9016"/>
              </w:tabs>
              <w:spacing w:after="100" w:line="360" w:lineRule="auto"/>
              <w:ind w:left="27" w:hanging="27"/>
              <w:rPr>
                <w:rFonts w:ascii="Times New Roman" w:hAnsi="Times New Roman" w:cs="Times New Roman"/>
                <w:color w:val="000000" w:themeColor="text1"/>
                <w:sz w:val="24"/>
                <w:szCs w:val="24"/>
              </w:rPr>
            </w:pPr>
            <w:r w:rsidRPr="00DB4FC1">
              <w:rPr>
                <w:rFonts w:ascii="Times New Roman" w:eastAsia="Times New Roman" w:hAnsi="Times New Roman" w:cs="Times New Roman"/>
                <w:b/>
                <w:sz w:val="24"/>
                <w:szCs w:val="24"/>
              </w:rPr>
              <w:t>TOTAL</w:t>
            </w:r>
          </w:p>
        </w:tc>
        <w:tc>
          <w:tcPr>
            <w:tcW w:w="912" w:type="pct"/>
            <w:gridSpan w:val="3"/>
            <w:tcBorders>
              <w:top w:val="single" w:sz="4" w:space="0" w:color="000000"/>
              <w:left w:val="single" w:sz="4" w:space="0" w:color="000000"/>
              <w:bottom w:val="single" w:sz="4" w:space="0" w:color="000000"/>
              <w:right w:val="single" w:sz="4" w:space="0" w:color="000000"/>
            </w:tcBorders>
            <w:shd w:val="clear" w:color="auto" w:fill="FFFFFF"/>
          </w:tcPr>
          <w:p w14:paraId="7EEF64AA" w14:textId="77777777" w:rsidR="00395D8B" w:rsidRPr="00DB4FC1" w:rsidRDefault="00395D8B" w:rsidP="00395D8B">
            <w:pPr>
              <w:pBdr>
                <w:top w:val="nil"/>
                <w:left w:val="nil"/>
                <w:bottom w:val="nil"/>
                <w:right w:val="nil"/>
                <w:between w:val="nil"/>
              </w:pBdr>
              <w:tabs>
                <w:tab w:val="right" w:pos="9016"/>
              </w:tabs>
              <w:spacing w:after="100" w:line="360" w:lineRule="auto"/>
              <w:ind w:left="27" w:hanging="27"/>
              <w:rPr>
                <w:rFonts w:ascii="Times New Roman" w:hAnsi="Times New Roman" w:cs="Times New Roman"/>
                <w:b/>
                <w:sz w:val="24"/>
                <w:szCs w:val="24"/>
              </w:rPr>
            </w:pPr>
            <w:r w:rsidRPr="00DB4FC1">
              <w:rPr>
                <w:rFonts w:ascii="Times New Roman" w:hAnsi="Times New Roman" w:cs="Times New Roman"/>
                <w:b/>
                <w:sz w:val="24"/>
                <w:szCs w:val="24"/>
              </w:rPr>
              <w:fldChar w:fldCharType="begin"/>
            </w:r>
            <w:r w:rsidRPr="00DB4FC1">
              <w:rPr>
                <w:rFonts w:ascii="Times New Roman" w:hAnsi="Times New Roman" w:cs="Times New Roman"/>
                <w:b/>
                <w:sz w:val="24"/>
                <w:szCs w:val="24"/>
              </w:rPr>
              <w:instrText xml:space="preserve"> =SUM(ABOVE) </w:instrText>
            </w:r>
            <w:r w:rsidRPr="00DB4FC1">
              <w:rPr>
                <w:rFonts w:ascii="Times New Roman" w:hAnsi="Times New Roman" w:cs="Times New Roman"/>
                <w:b/>
                <w:sz w:val="24"/>
                <w:szCs w:val="24"/>
              </w:rPr>
              <w:fldChar w:fldCharType="separate"/>
            </w:r>
            <w:r w:rsidRPr="00DB4FC1">
              <w:rPr>
                <w:rFonts w:ascii="Times New Roman" w:hAnsi="Times New Roman" w:cs="Times New Roman"/>
                <w:b/>
                <w:noProof/>
                <w:sz w:val="24"/>
                <w:szCs w:val="24"/>
              </w:rPr>
              <w:t>400</w:t>
            </w:r>
            <w:r w:rsidRPr="00DB4FC1">
              <w:rPr>
                <w:rFonts w:ascii="Times New Roman" w:hAnsi="Times New Roman" w:cs="Times New Roman"/>
                <w:b/>
                <w:sz w:val="24"/>
                <w:szCs w:val="24"/>
              </w:rPr>
              <w:fldChar w:fldCharType="end"/>
            </w:r>
          </w:p>
        </w:tc>
        <w:tc>
          <w:tcPr>
            <w:tcW w:w="817" w:type="pct"/>
            <w:tcBorders>
              <w:top w:val="single" w:sz="4" w:space="0" w:color="000000"/>
              <w:left w:val="single" w:sz="4" w:space="0" w:color="000000"/>
              <w:bottom w:val="single" w:sz="4" w:space="0" w:color="000000"/>
              <w:right w:val="single" w:sz="4" w:space="0" w:color="000000"/>
            </w:tcBorders>
            <w:shd w:val="clear" w:color="auto" w:fill="FFFFFF"/>
          </w:tcPr>
          <w:p w14:paraId="40F5C1E6" w14:textId="77777777" w:rsidR="00395D8B" w:rsidRPr="00DB4FC1" w:rsidRDefault="00395D8B" w:rsidP="00395D8B">
            <w:pPr>
              <w:pBdr>
                <w:top w:val="nil"/>
                <w:left w:val="nil"/>
                <w:bottom w:val="nil"/>
                <w:right w:val="nil"/>
                <w:between w:val="nil"/>
              </w:pBdr>
              <w:tabs>
                <w:tab w:val="right" w:pos="9016"/>
              </w:tabs>
              <w:spacing w:after="100" w:line="360" w:lineRule="auto"/>
              <w:ind w:left="27" w:hanging="27"/>
              <w:rPr>
                <w:rFonts w:ascii="Times New Roman" w:hAnsi="Times New Roman" w:cs="Times New Roman"/>
                <w:sz w:val="24"/>
                <w:szCs w:val="24"/>
              </w:rPr>
            </w:pPr>
            <w:r w:rsidRPr="00DB4FC1">
              <w:rPr>
                <w:rFonts w:ascii="Times New Roman" w:hAnsi="Times New Roman" w:cs="Times New Roman"/>
                <w:sz w:val="24"/>
                <w:szCs w:val="24"/>
              </w:rPr>
              <w:t>40</w:t>
            </w:r>
          </w:p>
        </w:tc>
      </w:tr>
      <w:tr w:rsidR="00395D8B" w:rsidRPr="00DB4FC1" w14:paraId="3732D48B" w14:textId="77777777" w:rsidTr="00AA4B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4993" w:type="pct"/>
            <w:gridSpan w:val="7"/>
            <w:tcBorders>
              <w:top w:val="single" w:sz="4" w:space="0" w:color="000000"/>
              <w:left w:val="single" w:sz="4" w:space="0" w:color="000000"/>
              <w:bottom w:val="single" w:sz="4" w:space="0" w:color="000000"/>
              <w:right w:val="single" w:sz="4" w:space="0" w:color="000000"/>
            </w:tcBorders>
          </w:tcPr>
          <w:p w14:paraId="6E29085D" w14:textId="77777777" w:rsidR="00395D8B" w:rsidRPr="00DB4FC1" w:rsidRDefault="00395D8B" w:rsidP="00395D8B">
            <w:pPr>
              <w:pBdr>
                <w:top w:val="nil"/>
                <w:left w:val="nil"/>
                <w:bottom w:val="nil"/>
                <w:right w:val="nil"/>
                <w:between w:val="nil"/>
              </w:pBdr>
              <w:tabs>
                <w:tab w:val="right" w:pos="9016"/>
              </w:tabs>
              <w:spacing w:after="100" w:line="360" w:lineRule="auto"/>
              <w:ind w:left="27" w:hanging="27"/>
              <w:jc w:val="center"/>
              <w:rPr>
                <w:rFonts w:ascii="Times New Roman" w:eastAsia="Times New Roman" w:hAnsi="Times New Roman" w:cs="Times New Roman"/>
                <w:b/>
                <w:sz w:val="24"/>
                <w:szCs w:val="24"/>
              </w:rPr>
            </w:pPr>
            <w:r w:rsidRPr="00DB4FC1">
              <w:rPr>
                <w:rFonts w:ascii="Times New Roman" w:eastAsia="Times New Roman" w:hAnsi="Times New Roman" w:cs="Times New Roman"/>
                <w:b/>
                <w:sz w:val="24"/>
                <w:szCs w:val="24"/>
              </w:rPr>
              <w:t>Module 6</w:t>
            </w:r>
          </w:p>
        </w:tc>
      </w:tr>
      <w:tr w:rsidR="00B6471F" w:rsidRPr="00DB4FC1" w14:paraId="36553AF9" w14:textId="77777777" w:rsidTr="004823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1440" w:type="pct"/>
            <w:tcBorders>
              <w:top w:val="single" w:sz="4" w:space="0" w:color="000000"/>
              <w:left w:val="single" w:sz="4" w:space="0" w:color="000000"/>
              <w:bottom w:val="single" w:sz="4" w:space="0" w:color="000000"/>
              <w:right w:val="single" w:sz="4" w:space="0" w:color="000000"/>
            </w:tcBorders>
          </w:tcPr>
          <w:p w14:paraId="7686D075" w14:textId="47469953" w:rsidR="00B6471F" w:rsidRPr="00DB4FC1" w:rsidRDefault="00B6471F" w:rsidP="00B6471F">
            <w:pPr>
              <w:spacing w:after="0" w:line="360" w:lineRule="auto"/>
              <w:rPr>
                <w:rFonts w:ascii="Times New Roman" w:hAnsi="Times New Roman" w:cs="Times New Roman"/>
                <w:sz w:val="24"/>
                <w:szCs w:val="24"/>
              </w:rPr>
            </w:pPr>
            <w:r w:rsidRPr="00DB4FC1">
              <w:rPr>
                <w:rFonts w:ascii="Times New Roman" w:hAnsi="Times New Roman" w:cs="Times New Roman"/>
                <w:sz w:val="24"/>
                <w:szCs w:val="24"/>
              </w:rPr>
              <w:t>0714 551 12A</w:t>
            </w:r>
          </w:p>
        </w:tc>
        <w:tc>
          <w:tcPr>
            <w:tcW w:w="1824" w:type="pct"/>
            <w:gridSpan w:val="2"/>
            <w:tcBorders>
              <w:top w:val="single" w:sz="4" w:space="0" w:color="000000"/>
              <w:left w:val="single" w:sz="4" w:space="0" w:color="000000"/>
              <w:bottom w:val="single" w:sz="4" w:space="0" w:color="000000"/>
              <w:right w:val="single" w:sz="4" w:space="0" w:color="000000"/>
            </w:tcBorders>
            <w:shd w:val="clear" w:color="auto" w:fill="FFFFFF"/>
          </w:tcPr>
          <w:p w14:paraId="2CF809F2" w14:textId="7A74D087" w:rsidR="00B6471F" w:rsidRPr="00DB4FC1" w:rsidRDefault="00B6471F" w:rsidP="00B6471F">
            <w:pPr>
              <w:pBdr>
                <w:top w:val="nil"/>
                <w:left w:val="nil"/>
                <w:bottom w:val="nil"/>
                <w:right w:val="nil"/>
                <w:between w:val="nil"/>
              </w:pBdr>
              <w:tabs>
                <w:tab w:val="right" w:pos="9016"/>
              </w:tabs>
              <w:spacing w:after="100" w:line="360" w:lineRule="auto"/>
              <w:ind w:left="27" w:hanging="27"/>
              <w:rPr>
                <w:rFonts w:ascii="Times New Roman" w:hAnsi="Times New Roman" w:cs="Times New Roman"/>
                <w:color w:val="000000" w:themeColor="text1"/>
                <w:sz w:val="24"/>
                <w:szCs w:val="24"/>
              </w:rPr>
            </w:pPr>
            <w:r w:rsidRPr="00DB4FC1">
              <w:rPr>
                <w:rFonts w:ascii="Times New Roman" w:hAnsi="Times New Roman" w:cs="Times New Roman"/>
                <w:sz w:val="24"/>
                <w:szCs w:val="24"/>
              </w:rPr>
              <w:t>Control Systems</w:t>
            </w:r>
          </w:p>
        </w:tc>
        <w:tc>
          <w:tcPr>
            <w:tcW w:w="912" w:type="pct"/>
            <w:gridSpan w:val="3"/>
            <w:tcBorders>
              <w:top w:val="single" w:sz="4" w:space="0" w:color="000000"/>
              <w:left w:val="single" w:sz="4" w:space="0" w:color="000000"/>
              <w:bottom w:val="single" w:sz="4" w:space="0" w:color="000000"/>
              <w:right w:val="single" w:sz="4" w:space="0" w:color="000000"/>
            </w:tcBorders>
            <w:shd w:val="clear" w:color="auto" w:fill="FFFFFF"/>
          </w:tcPr>
          <w:p w14:paraId="42A2630E" w14:textId="6E70C0E7" w:rsidR="00B6471F" w:rsidRPr="00DB4FC1" w:rsidRDefault="00B6471F" w:rsidP="00B6471F">
            <w:pPr>
              <w:pBdr>
                <w:top w:val="nil"/>
                <w:left w:val="nil"/>
                <w:bottom w:val="nil"/>
                <w:right w:val="nil"/>
                <w:between w:val="nil"/>
              </w:pBdr>
              <w:tabs>
                <w:tab w:val="right" w:pos="9016"/>
              </w:tabs>
              <w:spacing w:after="100" w:line="360" w:lineRule="auto"/>
              <w:ind w:left="27" w:hanging="27"/>
              <w:rPr>
                <w:rFonts w:ascii="Times New Roman" w:hAnsi="Times New Roman" w:cs="Times New Roman"/>
                <w:sz w:val="24"/>
                <w:szCs w:val="24"/>
              </w:rPr>
            </w:pPr>
            <w:r w:rsidRPr="00DB4FC1">
              <w:rPr>
                <w:rFonts w:ascii="Times New Roman" w:hAnsi="Times New Roman" w:cs="Times New Roman"/>
                <w:sz w:val="24"/>
                <w:szCs w:val="24"/>
              </w:rPr>
              <w:t>100</w:t>
            </w:r>
          </w:p>
        </w:tc>
        <w:tc>
          <w:tcPr>
            <w:tcW w:w="817" w:type="pct"/>
            <w:tcBorders>
              <w:top w:val="single" w:sz="4" w:space="0" w:color="000000"/>
              <w:left w:val="single" w:sz="4" w:space="0" w:color="000000"/>
              <w:bottom w:val="single" w:sz="4" w:space="0" w:color="000000"/>
              <w:right w:val="single" w:sz="4" w:space="0" w:color="000000"/>
            </w:tcBorders>
            <w:shd w:val="clear" w:color="auto" w:fill="FFFFFF"/>
          </w:tcPr>
          <w:p w14:paraId="6ABED744" w14:textId="76A5537A" w:rsidR="00B6471F" w:rsidRPr="00DB4FC1" w:rsidRDefault="00B6471F" w:rsidP="00B6471F">
            <w:pPr>
              <w:pBdr>
                <w:top w:val="nil"/>
                <w:left w:val="nil"/>
                <w:bottom w:val="nil"/>
                <w:right w:val="nil"/>
                <w:between w:val="nil"/>
              </w:pBdr>
              <w:tabs>
                <w:tab w:val="right" w:pos="9016"/>
              </w:tabs>
              <w:spacing w:after="100" w:line="360" w:lineRule="auto"/>
              <w:ind w:left="27" w:hanging="27"/>
              <w:rPr>
                <w:rFonts w:ascii="Times New Roman" w:hAnsi="Times New Roman" w:cs="Times New Roman"/>
                <w:sz w:val="24"/>
                <w:szCs w:val="24"/>
              </w:rPr>
            </w:pPr>
            <w:r w:rsidRPr="00DB4FC1">
              <w:rPr>
                <w:rFonts w:ascii="Times New Roman" w:hAnsi="Times New Roman" w:cs="Times New Roman"/>
                <w:sz w:val="24"/>
                <w:szCs w:val="24"/>
              </w:rPr>
              <w:t>10</w:t>
            </w:r>
          </w:p>
        </w:tc>
      </w:tr>
      <w:tr w:rsidR="00B6471F" w:rsidRPr="00DB4FC1" w14:paraId="36F2B8C5" w14:textId="77777777" w:rsidTr="00AA4B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1440" w:type="pct"/>
            <w:tcBorders>
              <w:top w:val="single" w:sz="4" w:space="0" w:color="000000"/>
              <w:left w:val="single" w:sz="4" w:space="0" w:color="000000"/>
              <w:bottom w:val="single" w:sz="4" w:space="0" w:color="000000"/>
              <w:right w:val="single" w:sz="4" w:space="0" w:color="000000"/>
            </w:tcBorders>
          </w:tcPr>
          <w:p w14:paraId="50B8EB40" w14:textId="56105116" w:rsidR="00B6471F" w:rsidRPr="00DB4FC1" w:rsidRDefault="00B6471F" w:rsidP="00B6471F">
            <w:pPr>
              <w:spacing w:after="0" w:line="360" w:lineRule="auto"/>
              <w:rPr>
                <w:rFonts w:ascii="Times New Roman" w:eastAsia="Times New Roman" w:hAnsi="Times New Roman" w:cs="Times New Roman"/>
                <w:b/>
                <w:sz w:val="24"/>
                <w:szCs w:val="24"/>
              </w:rPr>
            </w:pPr>
            <w:r w:rsidRPr="00395D8B">
              <w:rPr>
                <w:rFonts w:ascii="Times New Roman" w:eastAsia="Times New Roman" w:hAnsi="Times New Roman" w:cs="Times New Roman"/>
                <w:color w:val="000000"/>
                <w:kern w:val="28"/>
                <w:sz w:val="24"/>
                <w:szCs w:val="24"/>
                <w14:ligatures w14:val="none"/>
              </w:rPr>
              <w:t>0111 551 11A</w:t>
            </w:r>
          </w:p>
        </w:tc>
        <w:tc>
          <w:tcPr>
            <w:tcW w:w="1824" w:type="pct"/>
            <w:gridSpan w:val="2"/>
            <w:tcBorders>
              <w:top w:val="single" w:sz="4" w:space="0" w:color="000000"/>
              <w:left w:val="single" w:sz="4" w:space="0" w:color="000000"/>
              <w:bottom w:val="single" w:sz="4" w:space="0" w:color="000000"/>
              <w:right w:val="single" w:sz="4" w:space="0" w:color="000000"/>
            </w:tcBorders>
            <w:shd w:val="clear" w:color="auto" w:fill="FFFFFF"/>
          </w:tcPr>
          <w:p w14:paraId="6125E392" w14:textId="77777777" w:rsidR="00B6471F" w:rsidRPr="00DB4FC1" w:rsidRDefault="00B6471F" w:rsidP="00B6471F">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
                <w:sz w:val="24"/>
                <w:szCs w:val="24"/>
              </w:rPr>
            </w:pPr>
            <w:r w:rsidRPr="00DB4FC1">
              <w:rPr>
                <w:rFonts w:ascii="Times New Roman" w:hAnsi="Times New Roman" w:cs="Times New Roman"/>
                <w:sz w:val="24"/>
                <w:szCs w:val="24"/>
              </w:rPr>
              <w:t>Research Methods</w:t>
            </w:r>
          </w:p>
        </w:tc>
        <w:tc>
          <w:tcPr>
            <w:tcW w:w="912" w:type="pct"/>
            <w:gridSpan w:val="3"/>
            <w:tcBorders>
              <w:top w:val="single" w:sz="4" w:space="0" w:color="000000"/>
              <w:left w:val="single" w:sz="4" w:space="0" w:color="000000"/>
              <w:bottom w:val="single" w:sz="4" w:space="0" w:color="000000"/>
              <w:right w:val="single" w:sz="4" w:space="0" w:color="000000"/>
            </w:tcBorders>
            <w:shd w:val="clear" w:color="auto" w:fill="FFFFFF"/>
          </w:tcPr>
          <w:p w14:paraId="05983268" w14:textId="77777777" w:rsidR="00B6471F" w:rsidRPr="00DB4FC1" w:rsidRDefault="00B6471F" w:rsidP="00B6471F">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
                <w:sz w:val="24"/>
                <w:szCs w:val="24"/>
              </w:rPr>
            </w:pPr>
            <w:r w:rsidRPr="00DB4FC1">
              <w:rPr>
                <w:rFonts w:ascii="Times New Roman" w:hAnsi="Times New Roman" w:cs="Times New Roman"/>
                <w:sz w:val="24"/>
                <w:szCs w:val="24"/>
              </w:rPr>
              <w:t>60</w:t>
            </w:r>
          </w:p>
        </w:tc>
        <w:tc>
          <w:tcPr>
            <w:tcW w:w="817" w:type="pct"/>
            <w:tcBorders>
              <w:top w:val="single" w:sz="4" w:space="0" w:color="000000"/>
              <w:left w:val="single" w:sz="4" w:space="0" w:color="000000"/>
              <w:bottom w:val="single" w:sz="4" w:space="0" w:color="000000"/>
              <w:right w:val="single" w:sz="4" w:space="0" w:color="000000"/>
            </w:tcBorders>
            <w:shd w:val="clear" w:color="auto" w:fill="FFFFFF"/>
          </w:tcPr>
          <w:p w14:paraId="3AD27581" w14:textId="77777777" w:rsidR="00B6471F" w:rsidRPr="00DB4FC1" w:rsidRDefault="00B6471F" w:rsidP="00B6471F">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
                <w:sz w:val="24"/>
                <w:szCs w:val="24"/>
              </w:rPr>
            </w:pPr>
            <w:r w:rsidRPr="00DB4FC1">
              <w:rPr>
                <w:rFonts w:ascii="Times New Roman" w:hAnsi="Times New Roman" w:cs="Times New Roman"/>
                <w:sz w:val="24"/>
                <w:szCs w:val="24"/>
              </w:rPr>
              <w:t>6</w:t>
            </w:r>
          </w:p>
        </w:tc>
      </w:tr>
      <w:tr w:rsidR="00B6471F" w:rsidRPr="00DB4FC1" w14:paraId="4DBE6E53" w14:textId="77777777" w:rsidTr="00AA4B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1440" w:type="pct"/>
            <w:tcBorders>
              <w:top w:val="single" w:sz="4" w:space="0" w:color="000000"/>
              <w:left w:val="single" w:sz="4" w:space="0" w:color="000000"/>
              <w:bottom w:val="single" w:sz="4" w:space="0" w:color="000000"/>
              <w:right w:val="single" w:sz="4" w:space="0" w:color="000000"/>
            </w:tcBorders>
          </w:tcPr>
          <w:p w14:paraId="18A72E6B" w14:textId="0745D4DC" w:rsidR="00B6471F" w:rsidRPr="00DB4FC1" w:rsidRDefault="00B6471F" w:rsidP="00B6471F">
            <w:pPr>
              <w:spacing w:after="0" w:line="360" w:lineRule="auto"/>
              <w:rPr>
                <w:rFonts w:ascii="Times New Roman" w:eastAsia="Times New Roman" w:hAnsi="Times New Roman" w:cs="Times New Roman"/>
                <w:b/>
                <w:sz w:val="24"/>
                <w:szCs w:val="24"/>
              </w:rPr>
            </w:pPr>
            <w:r w:rsidRPr="00DB4FC1">
              <w:rPr>
                <w:rFonts w:ascii="Times New Roman" w:hAnsi="Times New Roman" w:cs="Times New Roman"/>
                <w:sz w:val="24"/>
                <w:szCs w:val="24"/>
              </w:rPr>
              <w:t>0714 551 22A</w:t>
            </w:r>
          </w:p>
        </w:tc>
        <w:tc>
          <w:tcPr>
            <w:tcW w:w="1824" w:type="pct"/>
            <w:gridSpan w:val="2"/>
            <w:tcBorders>
              <w:top w:val="single" w:sz="4" w:space="0" w:color="000000"/>
              <w:left w:val="single" w:sz="4" w:space="0" w:color="000000"/>
              <w:bottom w:val="single" w:sz="4" w:space="0" w:color="000000"/>
              <w:right w:val="single" w:sz="4" w:space="0" w:color="000000"/>
            </w:tcBorders>
            <w:shd w:val="clear" w:color="auto" w:fill="FFFFFF"/>
          </w:tcPr>
          <w:p w14:paraId="60AC71F8" w14:textId="1D03A343" w:rsidR="00B6471F" w:rsidRPr="00DB4FC1" w:rsidRDefault="00B6471F" w:rsidP="00B6471F">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
                <w:sz w:val="24"/>
                <w:szCs w:val="24"/>
              </w:rPr>
            </w:pPr>
            <w:r w:rsidRPr="00DB4FC1">
              <w:rPr>
                <w:rFonts w:ascii="Times New Roman" w:hAnsi="Times New Roman" w:cs="Times New Roman"/>
                <w:sz w:val="24"/>
                <w:szCs w:val="24"/>
              </w:rPr>
              <w:t>Industrial Measurement Instruments Calibration</w:t>
            </w:r>
          </w:p>
        </w:tc>
        <w:tc>
          <w:tcPr>
            <w:tcW w:w="912" w:type="pct"/>
            <w:gridSpan w:val="3"/>
            <w:tcBorders>
              <w:top w:val="single" w:sz="4" w:space="0" w:color="000000"/>
              <w:left w:val="single" w:sz="4" w:space="0" w:color="000000"/>
              <w:bottom w:val="single" w:sz="4" w:space="0" w:color="000000"/>
              <w:right w:val="single" w:sz="4" w:space="0" w:color="000000"/>
            </w:tcBorders>
            <w:shd w:val="clear" w:color="auto" w:fill="FFFFFF"/>
          </w:tcPr>
          <w:p w14:paraId="529D32A6" w14:textId="2F9B02AE" w:rsidR="00B6471F" w:rsidRPr="00DB4FC1" w:rsidRDefault="00B6471F" w:rsidP="00B6471F">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
                <w:sz w:val="24"/>
                <w:szCs w:val="24"/>
              </w:rPr>
            </w:pPr>
            <w:r w:rsidRPr="00DB4FC1">
              <w:rPr>
                <w:rFonts w:ascii="Times New Roman" w:hAnsi="Times New Roman" w:cs="Times New Roman"/>
                <w:sz w:val="24"/>
                <w:szCs w:val="24"/>
              </w:rPr>
              <w:t>120</w:t>
            </w:r>
          </w:p>
        </w:tc>
        <w:tc>
          <w:tcPr>
            <w:tcW w:w="817" w:type="pct"/>
            <w:tcBorders>
              <w:top w:val="single" w:sz="4" w:space="0" w:color="000000"/>
              <w:left w:val="single" w:sz="4" w:space="0" w:color="000000"/>
              <w:bottom w:val="single" w:sz="4" w:space="0" w:color="000000"/>
              <w:right w:val="single" w:sz="4" w:space="0" w:color="000000"/>
            </w:tcBorders>
            <w:shd w:val="clear" w:color="auto" w:fill="FFFFFF"/>
          </w:tcPr>
          <w:p w14:paraId="73ACF84C" w14:textId="68C28FAC" w:rsidR="00B6471F" w:rsidRPr="00DB4FC1" w:rsidRDefault="00B6471F" w:rsidP="00B6471F">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
                <w:sz w:val="24"/>
                <w:szCs w:val="24"/>
              </w:rPr>
            </w:pPr>
            <w:r w:rsidRPr="00DB4FC1">
              <w:rPr>
                <w:rFonts w:ascii="Times New Roman" w:hAnsi="Times New Roman" w:cs="Times New Roman"/>
                <w:sz w:val="24"/>
                <w:szCs w:val="24"/>
              </w:rPr>
              <w:t>12</w:t>
            </w:r>
          </w:p>
        </w:tc>
      </w:tr>
      <w:tr w:rsidR="00B6471F" w:rsidRPr="00DB4FC1" w14:paraId="49667D08" w14:textId="77777777" w:rsidTr="00E577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1440" w:type="pct"/>
            <w:tcBorders>
              <w:top w:val="single" w:sz="4" w:space="0" w:color="000000"/>
              <w:left w:val="single" w:sz="4" w:space="0" w:color="000000"/>
              <w:bottom w:val="single" w:sz="4" w:space="0" w:color="000000"/>
              <w:right w:val="single" w:sz="4" w:space="0" w:color="000000"/>
            </w:tcBorders>
          </w:tcPr>
          <w:p w14:paraId="5C4FB391" w14:textId="6D127AA7" w:rsidR="00B6471F" w:rsidRPr="00DB4FC1" w:rsidRDefault="00B6471F" w:rsidP="00B6471F">
            <w:pPr>
              <w:spacing w:after="0" w:line="360" w:lineRule="auto"/>
              <w:rPr>
                <w:rFonts w:ascii="Times New Roman" w:hAnsi="Times New Roman" w:cs="Times New Roman"/>
                <w:sz w:val="24"/>
                <w:szCs w:val="24"/>
              </w:rPr>
            </w:pPr>
            <w:r w:rsidRPr="00DB4FC1">
              <w:rPr>
                <w:rFonts w:ascii="Times New Roman" w:hAnsi="Times New Roman" w:cs="Times New Roman"/>
                <w:sz w:val="24"/>
                <w:szCs w:val="24"/>
              </w:rPr>
              <w:t>0714 551 23A</w:t>
            </w:r>
          </w:p>
        </w:tc>
        <w:tc>
          <w:tcPr>
            <w:tcW w:w="1824" w:type="pct"/>
            <w:gridSpan w:val="2"/>
            <w:tcBorders>
              <w:top w:val="single" w:sz="4" w:space="0" w:color="000000"/>
              <w:left w:val="single" w:sz="4" w:space="0" w:color="000000"/>
              <w:bottom w:val="single" w:sz="4" w:space="0" w:color="000000"/>
              <w:right w:val="single" w:sz="4" w:space="0" w:color="000000"/>
            </w:tcBorders>
            <w:shd w:val="clear" w:color="auto" w:fill="FFFFFF"/>
          </w:tcPr>
          <w:p w14:paraId="78A89E6F" w14:textId="78F85B6A" w:rsidR="00B6471F" w:rsidRPr="00DB4FC1" w:rsidRDefault="00B6471F" w:rsidP="00B6471F">
            <w:pPr>
              <w:pBdr>
                <w:top w:val="nil"/>
                <w:left w:val="nil"/>
                <w:bottom w:val="nil"/>
                <w:right w:val="nil"/>
                <w:between w:val="nil"/>
              </w:pBdr>
              <w:tabs>
                <w:tab w:val="right" w:pos="9016"/>
              </w:tabs>
              <w:spacing w:after="100" w:line="360" w:lineRule="auto"/>
              <w:ind w:left="27" w:hanging="27"/>
              <w:rPr>
                <w:rFonts w:ascii="Times New Roman" w:hAnsi="Times New Roman" w:cs="Times New Roman"/>
                <w:sz w:val="24"/>
                <w:szCs w:val="24"/>
              </w:rPr>
            </w:pPr>
            <w:r w:rsidRPr="00DB4FC1">
              <w:rPr>
                <w:rFonts w:ascii="Times New Roman" w:hAnsi="Times New Roman" w:cs="Times New Roman"/>
                <w:sz w:val="24"/>
                <w:szCs w:val="24"/>
              </w:rPr>
              <w:t>Instrumentation and Control System Supervision</w:t>
            </w:r>
          </w:p>
        </w:tc>
        <w:tc>
          <w:tcPr>
            <w:tcW w:w="912" w:type="pct"/>
            <w:gridSpan w:val="3"/>
            <w:tcBorders>
              <w:top w:val="single" w:sz="4" w:space="0" w:color="000000"/>
              <w:left w:val="single" w:sz="4" w:space="0" w:color="000000"/>
              <w:bottom w:val="single" w:sz="4" w:space="0" w:color="000000"/>
              <w:right w:val="single" w:sz="4" w:space="0" w:color="000000"/>
            </w:tcBorders>
            <w:shd w:val="clear" w:color="auto" w:fill="FFFFFF"/>
          </w:tcPr>
          <w:p w14:paraId="77D30394" w14:textId="6AD7F05C" w:rsidR="00B6471F" w:rsidRPr="00DB4FC1" w:rsidRDefault="00B6471F" w:rsidP="00B6471F">
            <w:pPr>
              <w:pBdr>
                <w:top w:val="nil"/>
                <w:left w:val="nil"/>
                <w:bottom w:val="nil"/>
                <w:right w:val="nil"/>
                <w:between w:val="nil"/>
              </w:pBdr>
              <w:tabs>
                <w:tab w:val="right" w:pos="9016"/>
              </w:tabs>
              <w:spacing w:after="100" w:line="360" w:lineRule="auto"/>
              <w:ind w:left="27" w:hanging="27"/>
              <w:rPr>
                <w:rFonts w:ascii="Times New Roman" w:hAnsi="Times New Roman" w:cs="Times New Roman"/>
                <w:sz w:val="24"/>
                <w:szCs w:val="24"/>
              </w:rPr>
            </w:pPr>
            <w:r w:rsidRPr="00DB4FC1">
              <w:rPr>
                <w:rFonts w:ascii="Times New Roman" w:hAnsi="Times New Roman" w:cs="Times New Roman"/>
                <w:sz w:val="24"/>
                <w:szCs w:val="24"/>
              </w:rPr>
              <w:t>120</w:t>
            </w:r>
          </w:p>
        </w:tc>
        <w:tc>
          <w:tcPr>
            <w:tcW w:w="817" w:type="pct"/>
            <w:tcBorders>
              <w:top w:val="single" w:sz="4" w:space="0" w:color="000000"/>
              <w:left w:val="single" w:sz="4" w:space="0" w:color="000000"/>
              <w:bottom w:val="single" w:sz="4" w:space="0" w:color="000000"/>
              <w:right w:val="single" w:sz="4" w:space="0" w:color="000000"/>
            </w:tcBorders>
            <w:shd w:val="clear" w:color="auto" w:fill="FFFFFF"/>
          </w:tcPr>
          <w:p w14:paraId="753D3D53" w14:textId="792CE730" w:rsidR="00B6471F" w:rsidRPr="00DB4FC1" w:rsidRDefault="00B6471F" w:rsidP="00B6471F">
            <w:pPr>
              <w:pBdr>
                <w:top w:val="nil"/>
                <w:left w:val="nil"/>
                <w:bottom w:val="nil"/>
                <w:right w:val="nil"/>
                <w:between w:val="nil"/>
              </w:pBdr>
              <w:tabs>
                <w:tab w:val="right" w:pos="9016"/>
              </w:tabs>
              <w:spacing w:after="100" w:line="360" w:lineRule="auto"/>
              <w:ind w:left="27" w:hanging="27"/>
              <w:rPr>
                <w:rFonts w:ascii="Times New Roman" w:hAnsi="Times New Roman" w:cs="Times New Roman"/>
                <w:sz w:val="24"/>
                <w:szCs w:val="24"/>
              </w:rPr>
            </w:pPr>
            <w:r w:rsidRPr="00DB4FC1">
              <w:rPr>
                <w:rFonts w:ascii="Times New Roman" w:hAnsi="Times New Roman" w:cs="Times New Roman"/>
                <w:sz w:val="24"/>
                <w:szCs w:val="24"/>
              </w:rPr>
              <w:t>12</w:t>
            </w:r>
          </w:p>
        </w:tc>
      </w:tr>
      <w:tr w:rsidR="00B6471F" w:rsidRPr="00DB4FC1" w14:paraId="4FBB20C7" w14:textId="77777777" w:rsidTr="00AA4B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1440" w:type="pct"/>
            <w:tcBorders>
              <w:top w:val="single" w:sz="4" w:space="0" w:color="000000"/>
              <w:left w:val="single" w:sz="4" w:space="0" w:color="000000"/>
              <w:bottom w:val="single" w:sz="4" w:space="0" w:color="000000"/>
              <w:right w:val="single" w:sz="4" w:space="0" w:color="auto"/>
            </w:tcBorders>
          </w:tcPr>
          <w:p w14:paraId="1D9B4397" w14:textId="77777777" w:rsidR="00B6471F" w:rsidRPr="00DB4FC1" w:rsidRDefault="00B6471F" w:rsidP="00B6471F">
            <w:pPr>
              <w:spacing w:after="0" w:line="360" w:lineRule="auto"/>
              <w:rPr>
                <w:rFonts w:ascii="Times New Roman" w:eastAsia="Times New Roman" w:hAnsi="Times New Roman" w:cs="Times New Roman"/>
                <w:b/>
                <w:sz w:val="24"/>
                <w:szCs w:val="24"/>
              </w:rPr>
            </w:pPr>
          </w:p>
        </w:tc>
        <w:tc>
          <w:tcPr>
            <w:tcW w:w="1824" w:type="pct"/>
            <w:gridSpan w:val="2"/>
            <w:tcBorders>
              <w:top w:val="single" w:sz="4" w:space="0" w:color="000000"/>
              <w:left w:val="single" w:sz="4" w:space="0" w:color="000000"/>
              <w:bottom w:val="single" w:sz="4" w:space="0" w:color="000000"/>
              <w:right w:val="single" w:sz="4" w:space="0" w:color="000000"/>
            </w:tcBorders>
          </w:tcPr>
          <w:p w14:paraId="687CBEBC" w14:textId="77777777" w:rsidR="00B6471F" w:rsidRPr="00DB4FC1" w:rsidRDefault="00B6471F" w:rsidP="00B6471F">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
                <w:sz w:val="24"/>
                <w:szCs w:val="24"/>
              </w:rPr>
            </w:pPr>
            <w:r w:rsidRPr="00DB4FC1">
              <w:rPr>
                <w:rFonts w:ascii="Times New Roman" w:eastAsia="Times New Roman" w:hAnsi="Times New Roman" w:cs="Times New Roman"/>
                <w:b/>
                <w:sz w:val="24"/>
                <w:szCs w:val="24"/>
              </w:rPr>
              <w:t>TOTAL</w:t>
            </w:r>
          </w:p>
        </w:tc>
        <w:tc>
          <w:tcPr>
            <w:tcW w:w="912" w:type="pct"/>
            <w:gridSpan w:val="3"/>
            <w:tcBorders>
              <w:top w:val="single" w:sz="4" w:space="0" w:color="000000"/>
              <w:left w:val="single" w:sz="4" w:space="0" w:color="000000"/>
              <w:bottom w:val="single" w:sz="4" w:space="0" w:color="000000"/>
              <w:right w:val="single" w:sz="4" w:space="0" w:color="000000"/>
            </w:tcBorders>
          </w:tcPr>
          <w:p w14:paraId="14AE2C0F" w14:textId="77777777" w:rsidR="00B6471F" w:rsidRPr="00DB4FC1" w:rsidRDefault="00B6471F" w:rsidP="00B6471F">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
                <w:sz w:val="24"/>
                <w:szCs w:val="24"/>
              </w:rPr>
            </w:pPr>
            <w:r w:rsidRPr="00DB4FC1">
              <w:rPr>
                <w:rFonts w:ascii="Times New Roman" w:eastAsia="Times New Roman" w:hAnsi="Times New Roman" w:cs="Times New Roman"/>
                <w:b/>
                <w:sz w:val="24"/>
                <w:szCs w:val="24"/>
              </w:rPr>
              <w:fldChar w:fldCharType="begin"/>
            </w:r>
            <w:r w:rsidRPr="00DB4FC1">
              <w:rPr>
                <w:rFonts w:ascii="Times New Roman" w:eastAsia="Times New Roman" w:hAnsi="Times New Roman" w:cs="Times New Roman"/>
                <w:b/>
                <w:sz w:val="24"/>
                <w:szCs w:val="24"/>
              </w:rPr>
              <w:instrText xml:space="preserve"> =SUM(ABOVE) </w:instrText>
            </w:r>
            <w:r w:rsidRPr="00DB4FC1">
              <w:rPr>
                <w:rFonts w:ascii="Times New Roman" w:eastAsia="Times New Roman" w:hAnsi="Times New Roman" w:cs="Times New Roman"/>
                <w:b/>
                <w:sz w:val="24"/>
                <w:szCs w:val="24"/>
              </w:rPr>
              <w:fldChar w:fldCharType="separate"/>
            </w:r>
            <w:r w:rsidRPr="00DB4FC1">
              <w:rPr>
                <w:rFonts w:ascii="Times New Roman" w:eastAsia="Times New Roman" w:hAnsi="Times New Roman" w:cs="Times New Roman"/>
                <w:b/>
                <w:noProof/>
                <w:sz w:val="24"/>
                <w:szCs w:val="24"/>
              </w:rPr>
              <w:t>400</w:t>
            </w:r>
            <w:r w:rsidRPr="00DB4FC1">
              <w:rPr>
                <w:rFonts w:ascii="Times New Roman" w:eastAsia="Times New Roman" w:hAnsi="Times New Roman" w:cs="Times New Roman"/>
                <w:b/>
                <w:sz w:val="24"/>
                <w:szCs w:val="24"/>
              </w:rPr>
              <w:fldChar w:fldCharType="end"/>
            </w:r>
          </w:p>
        </w:tc>
        <w:tc>
          <w:tcPr>
            <w:tcW w:w="817" w:type="pct"/>
            <w:tcBorders>
              <w:top w:val="single" w:sz="4" w:space="0" w:color="000000"/>
              <w:left w:val="single" w:sz="4" w:space="0" w:color="000000"/>
              <w:bottom w:val="single" w:sz="4" w:space="0" w:color="000000"/>
              <w:right w:val="single" w:sz="4" w:space="0" w:color="000000"/>
            </w:tcBorders>
          </w:tcPr>
          <w:p w14:paraId="78DCF54A" w14:textId="77777777" w:rsidR="00B6471F" w:rsidRPr="00DB4FC1" w:rsidRDefault="00B6471F" w:rsidP="00B6471F">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
                <w:sz w:val="24"/>
                <w:szCs w:val="24"/>
              </w:rPr>
            </w:pPr>
            <w:r w:rsidRPr="00DB4FC1">
              <w:rPr>
                <w:rFonts w:ascii="Times New Roman" w:eastAsia="Times New Roman" w:hAnsi="Times New Roman" w:cs="Times New Roman"/>
                <w:b/>
                <w:sz w:val="24"/>
                <w:szCs w:val="24"/>
              </w:rPr>
              <w:t>40</w:t>
            </w:r>
          </w:p>
        </w:tc>
      </w:tr>
      <w:tr w:rsidR="00B6471F" w:rsidRPr="00DB4FC1" w14:paraId="33335CA6" w14:textId="77777777" w:rsidTr="00395D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3264" w:type="pct"/>
            <w:gridSpan w:val="3"/>
            <w:tcBorders>
              <w:top w:val="single" w:sz="4" w:space="0" w:color="000000"/>
              <w:left w:val="single" w:sz="4" w:space="0" w:color="000000"/>
              <w:bottom w:val="single" w:sz="4" w:space="0" w:color="000000"/>
              <w:right w:val="single" w:sz="4" w:space="0" w:color="000000"/>
            </w:tcBorders>
          </w:tcPr>
          <w:p w14:paraId="20B1B9BE" w14:textId="77777777" w:rsidR="00B6471F" w:rsidRPr="00395D8B" w:rsidRDefault="00B6471F" w:rsidP="00B6471F">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
                <w:bCs/>
                <w:sz w:val="24"/>
                <w:szCs w:val="24"/>
              </w:rPr>
            </w:pPr>
            <w:r w:rsidRPr="00395D8B">
              <w:rPr>
                <w:rFonts w:ascii="Times New Roman" w:hAnsi="Times New Roman" w:cs="Times New Roman"/>
                <w:b/>
                <w:bCs/>
                <w:sz w:val="24"/>
                <w:szCs w:val="24"/>
              </w:rPr>
              <w:t xml:space="preserve">Industrial attachment </w:t>
            </w:r>
          </w:p>
        </w:tc>
        <w:tc>
          <w:tcPr>
            <w:tcW w:w="912" w:type="pct"/>
            <w:gridSpan w:val="3"/>
            <w:tcBorders>
              <w:top w:val="single" w:sz="4" w:space="0" w:color="000000"/>
              <w:left w:val="single" w:sz="4" w:space="0" w:color="000000"/>
              <w:bottom w:val="single" w:sz="4" w:space="0" w:color="000000"/>
              <w:right w:val="single" w:sz="4" w:space="0" w:color="000000"/>
            </w:tcBorders>
            <w:shd w:val="clear" w:color="auto" w:fill="FFFFFF"/>
          </w:tcPr>
          <w:p w14:paraId="5D2F71C2" w14:textId="77777777" w:rsidR="00B6471F" w:rsidRPr="00395D8B" w:rsidRDefault="00B6471F" w:rsidP="00B6471F">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
                <w:bCs/>
                <w:sz w:val="24"/>
                <w:szCs w:val="24"/>
              </w:rPr>
            </w:pPr>
            <w:r w:rsidRPr="00395D8B">
              <w:rPr>
                <w:rFonts w:ascii="Times New Roman" w:hAnsi="Times New Roman" w:cs="Times New Roman"/>
                <w:b/>
                <w:bCs/>
                <w:sz w:val="24"/>
                <w:szCs w:val="24"/>
              </w:rPr>
              <w:t>480</w:t>
            </w:r>
          </w:p>
        </w:tc>
        <w:tc>
          <w:tcPr>
            <w:tcW w:w="817" w:type="pct"/>
            <w:tcBorders>
              <w:top w:val="single" w:sz="4" w:space="0" w:color="000000"/>
              <w:left w:val="single" w:sz="4" w:space="0" w:color="000000"/>
              <w:bottom w:val="single" w:sz="4" w:space="0" w:color="000000"/>
              <w:right w:val="single" w:sz="4" w:space="0" w:color="000000"/>
            </w:tcBorders>
            <w:shd w:val="clear" w:color="auto" w:fill="FFFFFF"/>
          </w:tcPr>
          <w:p w14:paraId="002C011D" w14:textId="77777777" w:rsidR="00B6471F" w:rsidRPr="00395D8B" w:rsidRDefault="00B6471F" w:rsidP="00B6471F">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
                <w:bCs/>
                <w:sz w:val="24"/>
                <w:szCs w:val="24"/>
              </w:rPr>
            </w:pPr>
            <w:r w:rsidRPr="00395D8B">
              <w:rPr>
                <w:rFonts w:ascii="Times New Roman" w:hAnsi="Times New Roman" w:cs="Times New Roman"/>
                <w:b/>
                <w:bCs/>
                <w:sz w:val="24"/>
                <w:szCs w:val="24"/>
              </w:rPr>
              <w:t>48</w:t>
            </w:r>
          </w:p>
        </w:tc>
      </w:tr>
      <w:tr w:rsidR="00B6471F" w:rsidRPr="00DB4FC1" w14:paraId="7591DA44" w14:textId="77777777" w:rsidTr="00AA4B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7" w:type="pct"/>
          <w:trHeight w:val="298"/>
        </w:trPr>
        <w:tc>
          <w:tcPr>
            <w:tcW w:w="3264" w:type="pct"/>
            <w:gridSpan w:val="3"/>
            <w:tcBorders>
              <w:top w:val="single" w:sz="4" w:space="0" w:color="000000"/>
              <w:left w:val="single" w:sz="4" w:space="0" w:color="000000"/>
              <w:bottom w:val="single" w:sz="4" w:space="0" w:color="000000"/>
              <w:right w:val="single" w:sz="4" w:space="0" w:color="000000"/>
            </w:tcBorders>
          </w:tcPr>
          <w:p w14:paraId="54761F1A" w14:textId="77777777" w:rsidR="00B6471F" w:rsidRPr="00DB4FC1" w:rsidRDefault="00B6471F" w:rsidP="00B6471F">
            <w:pPr>
              <w:pBdr>
                <w:top w:val="nil"/>
                <w:left w:val="nil"/>
                <w:bottom w:val="nil"/>
                <w:right w:val="nil"/>
                <w:between w:val="nil"/>
              </w:pBdr>
              <w:tabs>
                <w:tab w:val="right" w:pos="9016"/>
              </w:tabs>
              <w:spacing w:after="100" w:line="360" w:lineRule="auto"/>
              <w:ind w:left="27" w:hanging="27"/>
              <w:jc w:val="center"/>
              <w:rPr>
                <w:rFonts w:ascii="Times New Roman" w:eastAsia="Times New Roman" w:hAnsi="Times New Roman" w:cs="Times New Roman"/>
                <w:b/>
                <w:sz w:val="24"/>
                <w:szCs w:val="24"/>
              </w:rPr>
            </w:pPr>
            <w:r w:rsidRPr="00DB4FC1">
              <w:rPr>
                <w:rFonts w:ascii="Times New Roman" w:eastAsia="Times New Roman" w:hAnsi="Times New Roman" w:cs="Times New Roman"/>
                <w:b/>
                <w:sz w:val="24"/>
                <w:szCs w:val="24"/>
              </w:rPr>
              <w:t>GRAND TOTAL</w:t>
            </w:r>
          </w:p>
        </w:tc>
        <w:tc>
          <w:tcPr>
            <w:tcW w:w="912" w:type="pct"/>
            <w:gridSpan w:val="3"/>
            <w:tcBorders>
              <w:top w:val="single" w:sz="4" w:space="0" w:color="000000"/>
              <w:left w:val="single" w:sz="4" w:space="0" w:color="000000"/>
              <w:bottom w:val="single" w:sz="4" w:space="0" w:color="000000"/>
              <w:right w:val="single" w:sz="4" w:space="0" w:color="000000"/>
            </w:tcBorders>
          </w:tcPr>
          <w:p w14:paraId="529405A8" w14:textId="1DFD7F0A" w:rsidR="00B6471F" w:rsidRPr="00DB4FC1" w:rsidRDefault="00B6471F" w:rsidP="00B6471F">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
                <w:sz w:val="24"/>
                <w:szCs w:val="24"/>
              </w:rPr>
            </w:pPr>
            <w:r w:rsidRPr="00DB4FC1">
              <w:rPr>
                <w:rFonts w:ascii="Times New Roman" w:eastAsia="Times New Roman" w:hAnsi="Times New Roman" w:cs="Times New Roman"/>
                <w:b/>
                <w:sz w:val="24"/>
                <w:szCs w:val="24"/>
              </w:rPr>
              <w:t>2760</w:t>
            </w:r>
          </w:p>
        </w:tc>
        <w:tc>
          <w:tcPr>
            <w:tcW w:w="817" w:type="pct"/>
            <w:tcBorders>
              <w:top w:val="single" w:sz="4" w:space="0" w:color="000000"/>
              <w:left w:val="single" w:sz="4" w:space="0" w:color="000000"/>
              <w:bottom w:val="single" w:sz="4" w:space="0" w:color="000000"/>
              <w:right w:val="single" w:sz="4" w:space="0" w:color="000000"/>
            </w:tcBorders>
          </w:tcPr>
          <w:p w14:paraId="13A9D660" w14:textId="17C374C9" w:rsidR="00B6471F" w:rsidRPr="00DB4FC1" w:rsidRDefault="00B6471F" w:rsidP="00B6471F">
            <w:pPr>
              <w:pBdr>
                <w:top w:val="nil"/>
                <w:left w:val="nil"/>
                <w:bottom w:val="nil"/>
                <w:right w:val="nil"/>
                <w:between w:val="nil"/>
              </w:pBdr>
              <w:tabs>
                <w:tab w:val="right" w:pos="9016"/>
              </w:tabs>
              <w:spacing w:after="100" w:line="360" w:lineRule="auto"/>
              <w:ind w:left="27" w:hanging="27"/>
              <w:rPr>
                <w:rFonts w:ascii="Times New Roman" w:eastAsia="Times New Roman" w:hAnsi="Times New Roman" w:cs="Times New Roman"/>
                <w:b/>
                <w:sz w:val="24"/>
                <w:szCs w:val="24"/>
              </w:rPr>
            </w:pPr>
            <w:r w:rsidRPr="00DB4FC1">
              <w:rPr>
                <w:rFonts w:ascii="Times New Roman" w:eastAsia="Times New Roman" w:hAnsi="Times New Roman" w:cs="Times New Roman"/>
                <w:b/>
                <w:sz w:val="24"/>
                <w:szCs w:val="24"/>
              </w:rPr>
              <w:t>276</w:t>
            </w:r>
          </w:p>
        </w:tc>
      </w:tr>
    </w:tbl>
    <w:bookmarkEnd w:id="21"/>
    <w:bookmarkEnd w:id="22"/>
    <w:p w14:paraId="6AFEA216" w14:textId="139BD30D" w:rsidR="00AA4BEC" w:rsidRPr="00DB4FC1" w:rsidRDefault="00AA4BEC" w:rsidP="00CB2EAA">
      <w:pPr>
        <w:spacing w:after="16" w:line="360" w:lineRule="auto"/>
        <w:rPr>
          <w:rFonts w:ascii="Times New Roman" w:eastAsia="Times New Roman" w:hAnsi="Times New Roman" w:cs="Times New Roman"/>
          <w:color w:val="000000"/>
          <w:kern w:val="0"/>
          <w:sz w:val="24"/>
          <w:szCs w:val="24"/>
          <w14:ligatures w14:val="none"/>
        </w:rPr>
      </w:pPr>
      <w:r w:rsidRPr="00DB4FC1">
        <w:rPr>
          <w:rFonts w:ascii="Times New Roman" w:eastAsia="Times New Roman" w:hAnsi="Times New Roman" w:cs="Times New Roman"/>
          <w:color w:val="000000"/>
          <w:kern w:val="0"/>
          <w:sz w:val="24"/>
          <w:szCs w:val="24"/>
          <w14:ligatures w14:val="none"/>
        </w:rPr>
        <w:t xml:space="preserve"> </w:t>
      </w:r>
    </w:p>
    <w:bookmarkEnd w:id="20"/>
    <w:p w14:paraId="459D0407" w14:textId="77777777" w:rsidR="00AA4BEC" w:rsidRPr="00DB4FC1" w:rsidRDefault="00AA4BEC" w:rsidP="00DB4FC1">
      <w:pPr>
        <w:spacing w:after="5" w:line="360" w:lineRule="auto"/>
        <w:ind w:left="5" w:hanging="10"/>
        <w:rPr>
          <w:rFonts w:ascii="Times New Roman" w:eastAsia="Times New Roman" w:hAnsi="Times New Roman" w:cs="Times New Roman"/>
          <w:color w:val="000000"/>
          <w:kern w:val="0"/>
          <w:sz w:val="24"/>
          <w:szCs w:val="24"/>
          <w14:ligatures w14:val="none"/>
        </w:rPr>
      </w:pPr>
      <w:r w:rsidRPr="00DB4FC1">
        <w:rPr>
          <w:rFonts w:ascii="Times New Roman" w:eastAsia="Times New Roman" w:hAnsi="Times New Roman" w:cs="Times New Roman"/>
          <w:b/>
          <w:color w:val="000000"/>
          <w:kern w:val="0"/>
          <w:sz w:val="24"/>
          <w:szCs w:val="24"/>
          <w14:ligatures w14:val="none"/>
        </w:rPr>
        <w:t xml:space="preserve">Entry Requirements </w:t>
      </w:r>
    </w:p>
    <w:p w14:paraId="33B058E2" w14:textId="77777777" w:rsidR="00AA4BEC" w:rsidRPr="00DB4FC1" w:rsidRDefault="00AA4BEC" w:rsidP="00DB4FC1">
      <w:pPr>
        <w:spacing w:after="5" w:line="360" w:lineRule="auto"/>
        <w:jc w:val="both"/>
        <w:rPr>
          <w:rFonts w:ascii="Times New Roman" w:eastAsia="Calibri" w:hAnsi="Times New Roman" w:cs="Times New Roman"/>
          <w:color w:val="000000"/>
          <w:kern w:val="0"/>
          <w:sz w:val="24"/>
          <w:szCs w:val="24"/>
          <w14:ligatures w14:val="none"/>
        </w:rPr>
      </w:pPr>
      <w:r w:rsidRPr="00DB4FC1">
        <w:rPr>
          <w:rFonts w:ascii="Times New Roman" w:eastAsia="Calibri" w:hAnsi="Times New Roman" w:cs="Times New Roman"/>
          <w:color w:val="000000"/>
          <w:kern w:val="0"/>
          <w:sz w:val="24"/>
          <w:szCs w:val="24"/>
          <w14:ligatures w14:val="none"/>
        </w:rPr>
        <w:t>An individual entering this course should have any of the following minimum requirements:</w:t>
      </w:r>
    </w:p>
    <w:p w14:paraId="0F4EB5DD" w14:textId="77777777" w:rsidR="00AA4BEC" w:rsidRPr="00DB4FC1" w:rsidRDefault="00AA4BEC">
      <w:pPr>
        <w:numPr>
          <w:ilvl w:val="0"/>
          <w:numId w:val="254"/>
        </w:numPr>
        <w:shd w:val="clear" w:color="auto" w:fill="FFFFFF"/>
        <w:spacing w:after="0" w:line="360" w:lineRule="auto"/>
        <w:contextualSpacing/>
        <w:jc w:val="both"/>
        <w:rPr>
          <w:rFonts w:ascii="Times New Roman" w:eastAsia="Times New Roman" w:hAnsi="Times New Roman" w:cs="Times New Roman"/>
          <w:kern w:val="0"/>
          <w:sz w:val="24"/>
          <w:szCs w:val="24"/>
          <w:lang w:val="en-ZW"/>
          <w14:ligatures w14:val="none"/>
        </w:rPr>
      </w:pPr>
      <w:r w:rsidRPr="00DB4FC1">
        <w:rPr>
          <w:rFonts w:ascii="Times New Roman" w:eastAsia="Times New Roman" w:hAnsi="Times New Roman" w:cs="Times New Roman"/>
          <w:kern w:val="0"/>
          <w:sz w:val="24"/>
          <w:szCs w:val="24"/>
          <w:lang w:val="en-ZW"/>
          <w14:ligatures w14:val="none"/>
        </w:rPr>
        <w:t xml:space="preserve">Kenya Certificate of Secondary Education (KCSE) mean grade C-, KCE Div. 3 or its equivalent </w:t>
      </w:r>
    </w:p>
    <w:p w14:paraId="59A39801" w14:textId="77777777" w:rsidR="00AA4BEC" w:rsidRPr="00DB4FC1" w:rsidRDefault="00AA4BEC" w:rsidP="00DB4FC1">
      <w:pPr>
        <w:shd w:val="clear" w:color="auto" w:fill="FFFFFF"/>
        <w:spacing w:after="0" w:line="360" w:lineRule="auto"/>
        <w:ind w:left="360"/>
        <w:jc w:val="center"/>
        <w:rPr>
          <w:rFonts w:ascii="Times New Roman" w:eastAsia="Times New Roman" w:hAnsi="Times New Roman" w:cs="Times New Roman"/>
          <w:b/>
          <w:kern w:val="0"/>
          <w:sz w:val="24"/>
          <w:szCs w:val="24"/>
          <w14:ligatures w14:val="none"/>
        </w:rPr>
      </w:pPr>
      <w:r w:rsidRPr="00DB4FC1">
        <w:rPr>
          <w:rFonts w:ascii="Times New Roman" w:eastAsia="Times New Roman" w:hAnsi="Times New Roman" w:cs="Times New Roman"/>
          <w:b/>
          <w:kern w:val="0"/>
          <w:sz w:val="24"/>
          <w:szCs w:val="24"/>
          <w14:ligatures w14:val="none"/>
        </w:rPr>
        <w:t>Or</w:t>
      </w:r>
    </w:p>
    <w:p w14:paraId="740B4B75" w14:textId="21AD8A5D" w:rsidR="00AA4BEC" w:rsidRPr="00DB4FC1" w:rsidRDefault="00AA4BEC">
      <w:pPr>
        <w:numPr>
          <w:ilvl w:val="0"/>
          <w:numId w:val="254"/>
        </w:numPr>
        <w:shd w:val="clear" w:color="auto" w:fill="FFFFFF"/>
        <w:spacing w:after="0" w:line="360" w:lineRule="auto"/>
        <w:contextualSpacing/>
        <w:jc w:val="both"/>
        <w:rPr>
          <w:rFonts w:ascii="Times New Roman" w:eastAsia="Times New Roman" w:hAnsi="Times New Roman" w:cs="Times New Roman"/>
          <w:kern w:val="0"/>
          <w:sz w:val="24"/>
          <w:szCs w:val="24"/>
          <w:lang w:val="en-ZW"/>
          <w14:ligatures w14:val="none"/>
        </w:rPr>
      </w:pPr>
      <w:r w:rsidRPr="00DB4FC1">
        <w:rPr>
          <w:rFonts w:ascii="Times New Roman" w:eastAsia="Times New Roman" w:hAnsi="Times New Roman" w:cs="Times New Roman"/>
          <w:kern w:val="0"/>
          <w:sz w:val="24"/>
          <w:szCs w:val="24"/>
          <w:lang w:val="en-ZW"/>
          <w14:ligatures w14:val="none"/>
        </w:rPr>
        <w:t xml:space="preserve">Qualification certificate in Instrumentation and </w:t>
      </w:r>
      <w:r w:rsidR="00473DA7">
        <w:rPr>
          <w:rFonts w:ascii="Times New Roman" w:eastAsia="Times New Roman" w:hAnsi="Times New Roman" w:cs="Times New Roman"/>
          <w:kern w:val="0"/>
          <w:sz w:val="24"/>
          <w:szCs w:val="24"/>
          <w:lang w:val="en-ZW"/>
          <w14:ligatures w14:val="none"/>
        </w:rPr>
        <w:t>C</w:t>
      </w:r>
      <w:r w:rsidRPr="00DB4FC1">
        <w:rPr>
          <w:rFonts w:ascii="Times New Roman" w:eastAsia="Times New Roman" w:hAnsi="Times New Roman" w:cs="Times New Roman"/>
          <w:kern w:val="0"/>
          <w:sz w:val="24"/>
          <w:szCs w:val="24"/>
          <w:lang w:val="en-ZW"/>
          <w14:ligatures w14:val="none"/>
        </w:rPr>
        <w:t>ontrol Technology level 5.</w:t>
      </w:r>
    </w:p>
    <w:p w14:paraId="705AB353" w14:textId="77777777" w:rsidR="00AA4BEC" w:rsidRPr="00DB4FC1" w:rsidRDefault="00AA4BEC" w:rsidP="00DB4FC1">
      <w:pPr>
        <w:shd w:val="clear" w:color="auto" w:fill="FFFFFF"/>
        <w:spacing w:after="0" w:line="360" w:lineRule="auto"/>
        <w:ind w:left="720"/>
        <w:contextualSpacing/>
        <w:jc w:val="center"/>
        <w:rPr>
          <w:rFonts w:ascii="Times New Roman" w:eastAsia="Times New Roman" w:hAnsi="Times New Roman" w:cs="Times New Roman"/>
          <w:b/>
          <w:kern w:val="0"/>
          <w:sz w:val="24"/>
          <w:szCs w:val="24"/>
          <w:lang w:val="en-ZW"/>
          <w14:ligatures w14:val="none"/>
        </w:rPr>
      </w:pPr>
      <w:r w:rsidRPr="00DB4FC1">
        <w:rPr>
          <w:rFonts w:ascii="Times New Roman" w:eastAsia="Times New Roman" w:hAnsi="Times New Roman" w:cs="Times New Roman"/>
          <w:b/>
          <w:kern w:val="0"/>
          <w:sz w:val="24"/>
          <w:szCs w:val="24"/>
          <w:lang w:val="en-ZW"/>
          <w14:ligatures w14:val="none"/>
        </w:rPr>
        <w:t>Or</w:t>
      </w:r>
    </w:p>
    <w:p w14:paraId="629E5FAD" w14:textId="51ED31C9" w:rsidR="00AA4BEC" w:rsidRPr="00DB4FC1" w:rsidRDefault="00AA4BEC">
      <w:pPr>
        <w:numPr>
          <w:ilvl w:val="0"/>
          <w:numId w:val="254"/>
        </w:numPr>
        <w:shd w:val="clear" w:color="auto" w:fill="FFFFFF"/>
        <w:spacing w:after="0" w:line="360" w:lineRule="auto"/>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 xml:space="preserve">Any other qualification equivalent to that of instrumentation and control technology Level </w:t>
      </w:r>
      <w:r w:rsidR="00CB2EAA">
        <w:rPr>
          <w:rFonts w:ascii="Times New Roman" w:eastAsia="Times New Roman" w:hAnsi="Times New Roman" w:cs="Times New Roman"/>
          <w:kern w:val="0"/>
          <w:sz w:val="24"/>
          <w:szCs w:val="24"/>
          <w14:ligatures w14:val="none"/>
        </w:rPr>
        <w:t>5</w:t>
      </w:r>
      <w:r w:rsidRPr="00DB4FC1">
        <w:rPr>
          <w:rFonts w:ascii="Times New Roman" w:eastAsia="Times New Roman" w:hAnsi="Times New Roman" w:cs="Times New Roman"/>
          <w:kern w:val="0"/>
          <w:sz w:val="24"/>
          <w:szCs w:val="24"/>
          <w14:ligatures w14:val="none"/>
        </w:rPr>
        <w:t xml:space="preserve"> as determined by the Technical and Vocational and Training Authority (TVETA).</w:t>
      </w:r>
    </w:p>
    <w:p w14:paraId="70C958AB" w14:textId="77777777" w:rsidR="00AA4BEC" w:rsidRPr="00DB4FC1" w:rsidRDefault="00AA4BEC" w:rsidP="00DB4FC1">
      <w:pPr>
        <w:spacing w:after="5" w:line="360" w:lineRule="auto"/>
        <w:ind w:left="908" w:right="170" w:hanging="10"/>
        <w:jc w:val="both"/>
        <w:rPr>
          <w:rFonts w:ascii="Times New Roman" w:eastAsia="Times New Roman" w:hAnsi="Times New Roman" w:cs="Times New Roman"/>
          <w:color w:val="000000"/>
          <w:kern w:val="0"/>
          <w:sz w:val="24"/>
          <w:szCs w:val="24"/>
          <w14:ligatures w14:val="none"/>
        </w:rPr>
      </w:pPr>
    </w:p>
    <w:p w14:paraId="10991259" w14:textId="77777777" w:rsidR="00AA4BEC" w:rsidRPr="00DB4FC1" w:rsidRDefault="00AA4BEC" w:rsidP="00DB4FC1">
      <w:pPr>
        <w:spacing w:after="0" w:line="360" w:lineRule="auto"/>
        <w:contextualSpacing/>
        <w:jc w:val="both"/>
        <w:rPr>
          <w:rFonts w:ascii="Times New Roman" w:eastAsia="Times New Roman" w:hAnsi="Times New Roman" w:cs="Times New Roman"/>
          <w:b/>
          <w:color w:val="000000"/>
          <w:kern w:val="0"/>
          <w:sz w:val="24"/>
          <w:szCs w:val="24"/>
          <w14:ligatures w14:val="none"/>
        </w:rPr>
      </w:pPr>
      <w:bookmarkStart w:id="25" w:name="_Hlk177499788"/>
      <w:r w:rsidRPr="00DB4FC1">
        <w:rPr>
          <w:rFonts w:ascii="Times New Roman" w:eastAsia="Times New Roman" w:hAnsi="Times New Roman" w:cs="Times New Roman"/>
          <w:b/>
          <w:color w:val="000000"/>
          <w:kern w:val="0"/>
          <w:sz w:val="24"/>
          <w:szCs w:val="24"/>
          <w14:ligatures w14:val="none"/>
        </w:rPr>
        <w:t xml:space="preserve">Trainer Qualification </w:t>
      </w:r>
    </w:p>
    <w:p w14:paraId="5B619468" w14:textId="77777777" w:rsidR="00AA4BEC" w:rsidRPr="00DB4FC1" w:rsidRDefault="00AA4BEC" w:rsidP="00DB4FC1">
      <w:pPr>
        <w:spacing w:after="5" w:line="360" w:lineRule="auto"/>
        <w:ind w:left="10" w:right="12" w:hanging="10"/>
        <w:jc w:val="both"/>
        <w:rPr>
          <w:rFonts w:ascii="Times New Roman" w:eastAsia="Times New Roman" w:hAnsi="Times New Roman" w:cs="Times New Roman"/>
          <w:color w:val="000000"/>
          <w:kern w:val="0"/>
          <w:sz w:val="24"/>
          <w:szCs w:val="24"/>
          <w14:ligatures w14:val="none"/>
        </w:rPr>
      </w:pPr>
      <w:bookmarkStart w:id="26" w:name="_Hlk177500582"/>
      <w:r w:rsidRPr="00DB4FC1">
        <w:rPr>
          <w:rFonts w:ascii="Times New Roman" w:eastAsia="Times New Roman" w:hAnsi="Times New Roman" w:cs="Times New Roman"/>
          <w:color w:val="000000"/>
          <w:kern w:val="0"/>
          <w:sz w:val="24"/>
          <w:szCs w:val="24"/>
          <w14:ligatures w14:val="none"/>
        </w:rPr>
        <w:t>Qualifications of a trainer for this course include:</w:t>
      </w:r>
    </w:p>
    <w:p w14:paraId="49873CD6" w14:textId="77777777" w:rsidR="00AA4BEC" w:rsidRPr="00DB4FC1" w:rsidRDefault="00AA4BEC">
      <w:pPr>
        <w:numPr>
          <w:ilvl w:val="0"/>
          <w:numId w:val="9"/>
        </w:numPr>
        <w:shd w:val="clear" w:color="auto" w:fill="FFFFFF"/>
        <w:spacing w:after="0" w:line="360" w:lineRule="auto"/>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Have a minimum of KNQF Level 7 qualification or its equivalent in the related area of specialization.</w:t>
      </w:r>
    </w:p>
    <w:p w14:paraId="6435BC86" w14:textId="77777777" w:rsidR="00AA4BEC" w:rsidRPr="00DB4FC1" w:rsidRDefault="00AA4BEC">
      <w:pPr>
        <w:numPr>
          <w:ilvl w:val="0"/>
          <w:numId w:val="9"/>
        </w:numPr>
        <w:shd w:val="clear" w:color="auto" w:fill="FFFFFF"/>
        <w:spacing w:after="0" w:line="360" w:lineRule="auto"/>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Be registered by TVETA.</w:t>
      </w:r>
    </w:p>
    <w:p w14:paraId="7C8E5843" w14:textId="77777777" w:rsidR="00AA4BEC" w:rsidRPr="00DB4FC1" w:rsidRDefault="00AA4BEC" w:rsidP="00DB4FC1">
      <w:pPr>
        <w:spacing w:after="5" w:line="360" w:lineRule="auto"/>
        <w:ind w:left="10" w:right="12" w:hanging="10"/>
        <w:jc w:val="both"/>
        <w:rPr>
          <w:rFonts w:ascii="Times New Roman" w:eastAsia="Times New Roman" w:hAnsi="Times New Roman" w:cs="Times New Roman"/>
          <w:color w:val="000000"/>
          <w:kern w:val="0"/>
          <w:sz w:val="24"/>
          <w:szCs w:val="24"/>
          <w14:ligatures w14:val="none"/>
        </w:rPr>
      </w:pPr>
    </w:p>
    <w:p w14:paraId="7BDCFEA4" w14:textId="77777777" w:rsidR="00AA4BEC" w:rsidRPr="00DB4FC1" w:rsidRDefault="00AA4BEC" w:rsidP="00DB4FC1">
      <w:pPr>
        <w:shd w:val="clear" w:color="auto" w:fill="FFFFFF"/>
        <w:spacing w:after="5" w:line="360" w:lineRule="auto"/>
        <w:jc w:val="both"/>
        <w:rPr>
          <w:rFonts w:ascii="Times New Roman" w:eastAsia="Times New Roman" w:hAnsi="Times New Roman" w:cs="Times New Roman"/>
          <w:b/>
          <w:bCs/>
          <w:color w:val="000000"/>
          <w:kern w:val="0"/>
          <w:sz w:val="24"/>
          <w:szCs w:val="24"/>
          <w14:ligatures w14:val="none"/>
        </w:rPr>
      </w:pPr>
    </w:p>
    <w:p w14:paraId="6821E6F7" w14:textId="77777777" w:rsidR="00AA4BEC" w:rsidRPr="00DB4FC1" w:rsidRDefault="00AA4BEC" w:rsidP="00DB4FC1">
      <w:pPr>
        <w:shd w:val="clear" w:color="auto" w:fill="FFFFFF"/>
        <w:spacing w:after="5" w:line="360" w:lineRule="auto"/>
        <w:jc w:val="both"/>
        <w:rPr>
          <w:rFonts w:ascii="Times New Roman" w:eastAsia="Times New Roman" w:hAnsi="Times New Roman" w:cs="Times New Roman"/>
          <w:color w:val="000000"/>
          <w:kern w:val="0"/>
          <w:sz w:val="24"/>
          <w:szCs w:val="24"/>
          <w14:ligatures w14:val="none"/>
        </w:rPr>
      </w:pPr>
      <w:r w:rsidRPr="00DB4FC1">
        <w:rPr>
          <w:rFonts w:ascii="Times New Roman" w:eastAsia="Times New Roman" w:hAnsi="Times New Roman" w:cs="Times New Roman"/>
          <w:b/>
          <w:bCs/>
          <w:color w:val="000000"/>
          <w:kern w:val="0"/>
          <w:sz w:val="24"/>
          <w:szCs w:val="24"/>
          <w14:ligatures w14:val="none"/>
        </w:rPr>
        <w:t>Industry Training</w:t>
      </w:r>
    </w:p>
    <w:p w14:paraId="5C4F1FE8" w14:textId="14919462" w:rsidR="00CB2EAA" w:rsidRPr="00F31730" w:rsidRDefault="00AA4BEC" w:rsidP="00CB2EAA">
      <w:pPr>
        <w:spacing w:after="5" w:line="265" w:lineRule="auto"/>
        <w:ind w:left="10" w:right="12" w:hanging="10"/>
        <w:jc w:val="both"/>
        <w:rPr>
          <w:rFonts w:ascii="Times New Roman" w:eastAsia="Times New Roman" w:hAnsi="Times New Roman" w:cs="Times New Roman"/>
          <w:color w:val="000000"/>
          <w:kern w:val="0"/>
          <w:sz w:val="24"/>
          <w:szCs w:val="24"/>
          <w14:ligatures w14:val="none"/>
        </w:rPr>
      </w:pPr>
      <w:r w:rsidRPr="00DB4FC1">
        <w:rPr>
          <w:rFonts w:ascii="Times New Roman" w:eastAsia="Times New Roman" w:hAnsi="Times New Roman" w:cs="Times New Roman"/>
          <w:color w:val="000000"/>
          <w:kern w:val="0"/>
          <w:sz w:val="24"/>
          <w:szCs w:val="24"/>
          <w14:ligatures w14:val="none"/>
        </w:rPr>
        <w:t>A</w:t>
      </w:r>
      <w:bookmarkEnd w:id="25"/>
      <w:r w:rsidR="00CB2EAA" w:rsidRPr="00CB2EAA">
        <w:rPr>
          <w:rFonts w:ascii="Times New Roman" w:eastAsia="Times New Roman" w:hAnsi="Times New Roman" w:cs="Times New Roman"/>
          <w:color w:val="000000"/>
          <w:kern w:val="0"/>
          <w:sz w:val="24"/>
          <w:szCs w:val="24"/>
          <w14:ligatures w14:val="none"/>
        </w:rPr>
        <w:t xml:space="preserve"> </w:t>
      </w:r>
      <w:r w:rsidR="00CB2EAA" w:rsidRPr="00F31730">
        <w:rPr>
          <w:rFonts w:ascii="Times New Roman" w:eastAsia="Times New Roman" w:hAnsi="Times New Roman" w:cs="Times New Roman"/>
          <w:color w:val="000000"/>
          <w:kern w:val="0"/>
          <w:sz w:val="24"/>
          <w:szCs w:val="24"/>
          <w14:ligatures w14:val="none"/>
        </w:rPr>
        <w:t xml:space="preserve">n individual enrolled in this course will be required to undergo Industry training for a minimum period </w:t>
      </w:r>
      <w:r w:rsidR="00CB2EAA" w:rsidRPr="00F865B4">
        <w:rPr>
          <w:rFonts w:ascii="Times New Roman" w:eastAsia="Times New Roman" w:hAnsi="Times New Roman" w:cs="Times New Roman"/>
          <w:color w:val="000000"/>
          <w:kern w:val="0"/>
          <w:sz w:val="24"/>
          <w:szCs w:val="24"/>
          <w14:ligatures w14:val="none"/>
        </w:rPr>
        <w:t>of 480 hours in Instrumentation and control sector</w:t>
      </w:r>
      <w:r w:rsidR="00CB2EAA" w:rsidRPr="00F31730">
        <w:rPr>
          <w:rFonts w:ascii="Times New Roman" w:eastAsia="Times New Roman" w:hAnsi="Times New Roman" w:cs="Times New Roman"/>
          <w:color w:val="000000"/>
          <w:kern w:val="0"/>
          <w:sz w:val="24"/>
          <w:szCs w:val="24"/>
          <w14:ligatures w14:val="none"/>
        </w:rPr>
        <w:t>.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4AD4DF88" w14:textId="6287F367" w:rsidR="00AA4BEC" w:rsidRPr="00DB4FC1" w:rsidRDefault="00AA4BEC" w:rsidP="00CB2EAA">
      <w:pPr>
        <w:spacing w:after="5" w:line="360" w:lineRule="auto"/>
        <w:ind w:left="10" w:right="12" w:hanging="10"/>
        <w:jc w:val="both"/>
        <w:rPr>
          <w:rFonts w:ascii="Times New Roman" w:eastAsia="Times New Roman" w:hAnsi="Times New Roman" w:cs="Times New Roman"/>
          <w:b/>
          <w:color w:val="FF0000"/>
          <w:kern w:val="0"/>
          <w:sz w:val="24"/>
          <w:szCs w:val="24"/>
          <w14:ligatures w14:val="none"/>
        </w:rPr>
      </w:pPr>
    </w:p>
    <w:p w14:paraId="63904A3B" w14:textId="77777777" w:rsidR="00AA4BEC" w:rsidRPr="00DB4FC1" w:rsidRDefault="00AA4BEC" w:rsidP="00DB4FC1">
      <w:pPr>
        <w:spacing w:after="0" w:line="360" w:lineRule="auto"/>
        <w:contextualSpacing/>
        <w:jc w:val="both"/>
        <w:rPr>
          <w:rFonts w:ascii="Times New Roman" w:eastAsia="Times New Roman" w:hAnsi="Times New Roman" w:cs="Times New Roman"/>
          <w:b/>
          <w:color w:val="FF0000"/>
          <w:kern w:val="0"/>
          <w:sz w:val="24"/>
          <w:szCs w:val="24"/>
          <w14:ligatures w14:val="none"/>
        </w:rPr>
      </w:pPr>
      <w:r w:rsidRPr="00DB4FC1">
        <w:rPr>
          <w:rFonts w:ascii="Times New Roman" w:eastAsia="Times New Roman" w:hAnsi="Times New Roman" w:cs="Times New Roman"/>
          <w:b/>
          <w:color w:val="000000"/>
          <w:kern w:val="0"/>
          <w:sz w:val="24"/>
          <w:szCs w:val="24"/>
          <w14:ligatures w14:val="none"/>
        </w:rPr>
        <w:t>Assessment</w:t>
      </w:r>
    </w:p>
    <w:p w14:paraId="612B8EEE" w14:textId="77777777" w:rsidR="00CB2EAA" w:rsidRPr="00CB2EAA" w:rsidRDefault="00CB2EAA" w:rsidP="00CB2EAA">
      <w:pPr>
        <w:ind w:left="10" w:right="12"/>
        <w:rPr>
          <w:rFonts w:ascii="Times New Roman" w:eastAsia="Calibri" w:hAnsi="Times New Roman" w:cs="Times New Roman"/>
          <w:kern w:val="0"/>
          <w:sz w:val="24"/>
          <w:szCs w:val="24"/>
          <w:lang w:val="en-GB"/>
          <w14:ligatures w14:val="none"/>
        </w:rPr>
      </w:pPr>
      <w:bookmarkStart w:id="27" w:name="_Hlk177499968"/>
      <w:r w:rsidRPr="00CB2EAA">
        <w:rPr>
          <w:rFonts w:ascii="Times New Roman" w:eastAsia="Calibri" w:hAnsi="Times New Roman" w:cs="Times New Roman"/>
          <w:kern w:val="0"/>
          <w:sz w:val="24"/>
          <w:szCs w:val="24"/>
          <w:lang w:val="en-GB"/>
          <w14:ligatures w14:val="none"/>
        </w:rPr>
        <w:t xml:space="preserve">The course shall be assessed formatively and summatively: </w:t>
      </w:r>
    </w:p>
    <w:p w14:paraId="5F172D1B" w14:textId="77777777" w:rsidR="00CB2EAA" w:rsidRPr="00CB2EAA" w:rsidRDefault="00CB2EAA">
      <w:pPr>
        <w:numPr>
          <w:ilvl w:val="0"/>
          <w:numId w:val="71"/>
        </w:numPr>
        <w:spacing w:after="20"/>
        <w:ind w:right="170"/>
        <w:contextualSpacing/>
        <w:rPr>
          <w:rFonts w:ascii="Times New Roman" w:eastAsia="Aptos" w:hAnsi="Times New Roman" w:cs="Times New Roman"/>
          <w:sz w:val="24"/>
          <w:szCs w:val="24"/>
          <w:lang w:val="en-GB"/>
        </w:rPr>
      </w:pPr>
      <w:r w:rsidRPr="00CB2EAA">
        <w:rPr>
          <w:rFonts w:ascii="Times New Roman" w:eastAsia="Aptos" w:hAnsi="Times New Roman" w:cs="Times New Roman"/>
          <w:sz w:val="24"/>
          <w:szCs w:val="24"/>
          <w:lang w:val="en-GB"/>
        </w:rPr>
        <w:t xml:space="preserve">During formative assessment all performance criteria shall be assessed based on performance criteria weighting. </w:t>
      </w:r>
    </w:p>
    <w:p w14:paraId="172A4D30" w14:textId="77777777" w:rsidR="00CB2EAA" w:rsidRPr="00CB2EAA" w:rsidRDefault="00CB2EAA">
      <w:pPr>
        <w:numPr>
          <w:ilvl w:val="0"/>
          <w:numId w:val="71"/>
        </w:numPr>
        <w:spacing w:after="20"/>
        <w:ind w:right="170"/>
        <w:contextualSpacing/>
        <w:rPr>
          <w:rFonts w:ascii="Times New Roman" w:eastAsia="Aptos" w:hAnsi="Times New Roman" w:cs="Times New Roman"/>
          <w:sz w:val="24"/>
          <w:szCs w:val="24"/>
          <w:lang w:val="en-GB"/>
        </w:rPr>
      </w:pPr>
      <w:r w:rsidRPr="00CB2EAA">
        <w:rPr>
          <w:rFonts w:ascii="Times New Roman" w:eastAsia="Aptos" w:hAnsi="Times New Roman" w:cs="Times New Roman"/>
          <w:sz w:val="24"/>
          <w:szCs w:val="24"/>
          <w:lang w:val="en-GB"/>
        </w:rPr>
        <w:t>Number of formative assessments shall minimally be equal to the number of elements in a unit of competency.</w:t>
      </w:r>
    </w:p>
    <w:p w14:paraId="4CDFDEE3" w14:textId="77777777" w:rsidR="00CB2EAA" w:rsidRPr="00CB2EAA" w:rsidRDefault="00CB2EAA">
      <w:pPr>
        <w:numPr>
          <w:ilvl w:val="0"/>
          <w:numId w:val="71"/>
        </w:numPr>
        <w:spacing w:after="20"/>
        <w:ind w:right="170"/>
        <w:contextualSpacing/>
        <w:rPr>
          <w:rFonts w:ascii="Times New Roman" w:eastAsia="Aptos" w:hAnsi="Times New Roman" w:cs="Times New Roman"/>
          <w:color w:val="000000"/>
          <w:sz w:val="24"/>
          <w:szCs w:val="24"/>
          <w:lang w:val="en-GB"/>
        </w:rPr>
      </w:pPr>
      <w:r w:rsidRPr="00CB2EAA">
        <w:rPr>
          <w:rFonts w:ascii="Times New Roman" w:eastAsia="Aptos" w:hAnsi="Times New Roman" w:cs="Times New Roman"/>
          <w:sz w:val="24"/>
          <w:szCs w:val="24"/>
          <w:lang w:val="en-GB"/>
        </w:rPr>
        <w:t xml:space="preserve">During summative assessment basic and common units </w:t>
      </w:r>
      <w:r w:rsidRPr="00CB2EAA">
        <w:rPr>
          <w:rFonts w:ascii="Times New Roman" w:eastAsia="Aptos" w:hAnsi="Times New Roman" w:cs="Times New Roman"/>
          <w:color w:val="000000"/>
          <w:sz w:val="24"/>
          <w:szCs w:val="24"/>
          <w:lang w:val="en-GB"/>
        </w:rPr>
        <w:t xml:space="preserve">may be integrated in the core units or assessed as discrete units. </w:t>
      </w:r>
    </w:p>
    <w:p w14:paraId="4B5A1EE5" w14:textId="77777777" w:rsidR="00E05048" w:rsidRDefault="00CB2EAA">
      <w:pPr>
        <w:numPr>
          <w:ilvl w:val="0"/>
          <w:numId w:val="71"/>
        </w:numPr>
        <w:spacing w:after="20"/>
        <w:ind w:right="170"/>
        <w:contextualSpacing/>
        <w:rPr>
          <w:rFonts w:ascii="Times New Roman" w:eastAsia="Aptos" w:hAnsi="Times New Roman" w:cs="Times New Roman"/>
          <w:sz w:val="24"/>
          <w:szCs w:val="24"/>
          <w:lang w:val="en-GB"/>
        </w:rPr>
      </w:pPr>
      <w:r w:rsidRPr="00CB2EAA">
        <w:rPr>
          <w:rFonts w:ascii="Times New Roman" w:eastAsia="Aptos" w:hAnsi="Times New Roman" w:cs="Times New Roman"/>
          <w:sz w:val="24"/>
          <w:szCs w:val="24"/>
          <w:lang w:val="en-GB"/>
        </w:rPr>
        <w:t xml:space="preserve">Theoretical and practical weight </w:t>
      </w:r>
      <w:r w:rsidR="00E05048" w:rsidRPr="00E05048">
        <w:rPr>
          <w:rFonts w:ascii="Times New Roman" w:eastAsia="Aptos" w:hAnsi="Times New Roman" w:cs="Times New Roman"/>
          <w:sz w:val="24"/>
          <w:szCs w:val="24"/>
          <w:lang w:val="en-GB"/>
        </w:rPr>
        <w:t>for each unit of learning shall be as follows:</w:t>
      </w:r>
    </w:p>
    <w:p w14:paraId="1A0A5DFC" w14:textId="07B6275E" w:rsidR="00E05048" w:rsidRPr="00E05048" w:rsidRDefault="00E05048">
      <w:pPr>
        <w:pStyle w:val="ListParagraph"/>
        <w:numPr>
          <w:ilvl w:val="0"/>
          <w:numId w:val="357"/>
        </w:numPr>
        <w:rPr>
          <w:rFonts w:eastAsia="Calibri"/>
          <w:color w:val="auto"/>
          <w:kern w:val="0"/>
          <w:szCs w:val="24"/>
          <w:lang w:val="en-GB"/>
        </w:rPr>
      </w:pPr>
      <w:r w:rsidRPr="00E05048">
        <w:rPr>
          <w:rFonts w:eastAsia="Calibri"/>
          <w:color w:val="auto"/>
          <w:kern w:val="0"/>
          <w:szCs w:val="24"/>
          <w:lang w:val="en-GB"/>
        </w:rPr>
        <w:t>10:90 for units in module</w:t>
      </w:r>
      <w:r>
        <w:rPr>
          <w:rFonts w:eastAsia="Calibri"/>
          <w:color w:val="auto"/>
          <w:kern w:val="0"/>
          <w:szCs w:val="24"/>
          <w:lang w:val="en-GB"/>
        </w:rPr>
        <w:t>s</w:t>
      </w:r>
      <w:r w:rsidRPr="00E05048">
        <w:rPr>
          <w:rFonts w:eastAsia="Calibri"/>
          <w:color w:val="auto"/>
          <w:kern w:val="0"/>
          <w:szCs w:val="24"/>
          <w:lang w:val="en-GB"/>
        </w:rPr>
        <w:t xml:space="preserve"> 1 and 2</w:t>
      </w:r>
      <w:r>
        <w:rPr>
          <w:rFonts w:eastAsia="Calibri"/>
          <w:color w:val="auto"/>
          <w:kern w:val="0"/>
          <w:szCs w:val="24"/>
          <w:lang w:val="en-GB"/>
        </w:rPr>
        <w:t>;</w:t>
      </w:r>
    </w:p>
    <w:p w14:paraId="47FD2AE4" w14:textId="014F8C58" w:rsidR="00E05048" w:rsidRPr="00E05048" w:rsidRDefault="00E05048">
      <w:pPr>
        <w:pStyle w:val="ListParagraph"/>
        <w:numPr>
          <w:ilvl w:val="0"/>
          <w:numId w:val="357"/>
        </w:numPr>
        <w:rPr>
          <w:rFonts w:eastAsia="Calibri"/>
          <w:color w:val="auto"/>
          <w:kern w:val="0"/>
          <w:szCs w:val="24"/>
          <w:lang w:val="en-GB"/>
        </w:rPr>
      </w:pPr>
      <w:r w:rsidRPr="00E05048">
        <w:rPr>
          <w:rFonts w:eastAsia="Calibri"/>
          <w:color w:val="auto"/>
          <w:kern w:val="0"/>
          <w:szCs w:val="24"/>
          <w:lang w:val="en-GB"/>
        </w:rPr>
        <w:t>30:70 for units in module</w:t>
      </w:r>
      <w:r>
        <w:rPr>
          <w:rFonts w:eastAsia="Calibri"/>
          <w:color w:val="auto"/>
          <w:kern w:val="0"/>
          <w:szCs w:val="24"/>
          <w:lang w:val="en-GB"/>
        </w:rPr>
        <w:t>s</w:t>
      </w:r>
      <w:r w:rsidRPr="00E05048">
        <w:rPr>
          <w:rFonts w:eastAsia="Calibri"/>
          <w:color w:val="auto"/>
          <w:kern w:val="0"/>
          <w:szCs w:val="24"/>
          <w:lang w:val="en-GB"/>
        </w:rPr>
        <w:t xml:space="preserve"> 3 </w:t>
      </w:r>
      <w:r>
        <w:rPr>
          <w:rFonts w:eastAsia="Calibri"/>
          <w:color w:val="auto"/>
          <w:kern w:val="0"/>
          <w:szCs w:val="24"/>
          <w:lang w:val="en-GB"/>
        </w:rPr>
        <w:t>and</w:t>
      </w:r>
      <w:r w:rsidRPr="00E05048">
        <w:rPr>
          <w:rFonts w:eastAsia="Calibri"/>
          <w:color w:val="auto"/>
          <w:kern w:val="0"/>
          <w:szCs w:val="24"/>
          <w:lang w:val="en-GB"/>
        </w:rPr>
        <w:t xml:space="preserve"> 4</w:t>
      </w:r>
      <w:r>
        <w:rPr>
          <w:rFonts w:eastAsia="Calibri"/>
          <w:color w:val="auto"/>
          <w:kern w:val="0"/>
          <w:szCs w:val="24"/>
          <w:lang w:val="en-GB"/>
        </w:rPr>
        <w:t>;</w:t>
      </w:r>
    </w:p>
    <w:p w14:paraId="0D524A69" w14:textId="00385D6D" w:rsidR="00E05048" w:rsidRPr="00E05048" w:rsidRDefault="00E05048">
      <w:pPr>
        <w:pStyle w:val="ListParagraph"/>
        <w:numPr>
          <w:ilvl w:val="0"/>
          <w:numId w:val="357"/>
        </w:numPr>
        <w:rPr>
          <w:rFonts w:eastAsia="Calibri"/>
          <w:color w:val="auto"/>
          <w:kern w:val="0"/>
          <w:szCs w:val="24"/>
          <w:lang w:val="en-GB"/>
        </w:rPr>
      </w:pPr>
      <w:r w:rsidRPr="00E05048">
        <w:rPr>
          <w:rFonts w:eastAsia="Calibri"/>
          <w:color w:val="auto"/>
          <w:kern w:val="0"/>
          <w:szCs w:val="24"/>
          <w:lang w:val="en-GB"/>
        </w:rPr>
        <w:t>40:60 for units in module</w:t>
      </w:r>
      <w:r>
        <w:rPr>
          <w:rFonts w:eastAsia="Calibri"/>
          <w:color w:val="auto"/>
          <w:kern w:val="0"/>
          <w:szCs w:val="24"/>
          <w:lang w:val="en-GB"/>
        </w:rPr>
        <w:t>s</w:t>
      </w:r>
      <w:r w:rsidRPr="00E05048">
        <w:rPr>
          <w:rFonts w:eastAsia="Calibri"/>
          <w:color w:val="auto"/>
          <w:kern w:val="0"/>
          <w:szCs w:val="24"/>
          <w:lang w:val="en-GB"/>
        </w:rPr>
        <w:t xml:space="preserve"> 5 </w:t>
      </w:r>
      <w:r>
        <w:rPr>
          <w:rFonts w:eastAsia="Calibri"/>
          <w:color w:val="auto"/>
          <w:kern w:val="0"/>
          <w:szCs w:val="24"/>
          <w:lang w:val="en-GB"/>
        </w:rPr>
        <w:t>and 6.</w:t>
      </w:r>
    </w:p>
    <w:p w14:paraId="572217FF" w14:textId="77777777" w:rsidR="00E05048" w:rsidRDefault="00CB2EAA">
      <w:pPr>
        <w:numPr>
          <w:ilvl w:val="0"/>
          <w:numId w:val="71"/>
        </w:numPr>
        <w:spacing w:after="20"/>
        <w:ind w:right="170"/>
        <w:contextualSpacing/>
        <w:rPr>
          <w:rFonts w:ascii="Times New Roman" w:eastAsia="Aptos" w:hAnsi="Times New Roman" w:cs="Times New Roman"/>
          <w:sz w:val="24"/>
          <w:szCs w:val="24"/>
          <w:lang w:val="en-GB"/>
        </w:rPr>
      </w:pPr>
      <w:r w:rsidRPr="00CB2EAA">
        <w:rPr>
          <w:rFonts w:ascii="Times New Roman" w:eastAsia="Aptos" w:hAnsi="Times New Roman" w:cs="Times New Roman"/>
          <w:sz w:val="24"/>
          <w:szCs w:val="24"/>
          <w:lang w:val="en-GB"/>
        </w:rPr>
        <w:t>Formative and summative assessments shall be weighted at 60% and 40% respectively in the overall unit of learning score</w:t>
      </w:r>
    </w:p>
    <w:p w14:paraId="46A973CE" w14:textId="5295C7E2" w:rsidR="00CB2EAA" w:rsidRPr="00CB2EAA" w:rsidRDefault="00CB2EAA">
      <w:pPr>
        <w:numPr>
          <w:ilvl w:val="0"/>
          <w:numId w:val="71"/>
        </w:numPr>
        <w:spacing w:after="20"/>
        <w:ind w:right="170"/>
        <w:contextualSpacing/>
        <w:rPr>
          <w:rFonts w:ascii="Times New Roman" w:eastAsia="Aptos" w:hAnsi="Times New Roman" w:cs="Times New Roman"/>
          <w:sz w:val="24"/>
          <w:szCs w:val="24"/>
          <w:lang w:val="en-GB"/>
        </w:rPr>
      </w:pPr>
      <w:r w:rsidRPr="00CB2EAA">
        <w:rPr>
          <w:rFonts w:ascii="Times New Roman" w:eastAsia="Calibri" w:hAnsi="Times New Roman" w:cs="Times New Roman"/>
          <w:kern w:val="0"/>
          <w:sz w:val="24"/>
          <w:szCs w:val="24"/>
          <w:lang w:val="en-GB"/>
          <w14:ligatures w14:val="none"/>
        </w:rPr>
        <w:t>For a candidate to be declared competent in a unit of competency, the candidate must meet the following conditions:</w:t>
      </w:r>
    </w:p>
    <w:p w14:paraId="6DCC9088" w14:textId="77777777" w:rsidR="00CB2EAA" w:rsidRPr="00CB2EAA" w:rsidRDefault="00CB2EAA">
      <w:pPr>
        <w:widowControl w:val="0"/>
        <w:numPr>
          <w:ilvl w:val="0"/>
          <w:numId w:val="415"/>
        </w:numPr>
        <w:pBdr>
          <w:top w:val="nil"/>
          <w:left w:val="nil"/>
          <w:bottom w:val="nil"/>
          <w:right w:val="nil"/>
          <w:between w:val="nil"/>
        </w:pBdr>
        <w:spacing w:before="80" w:after="0" w:line="276" w:lineRule="auto"/>
        <w:contextualSpacing/>
        <w:jc w:val="both"/>
        <w:rPr>
          <w:rFonts w:ascii="Times New Roman" w:eastAsia="Calibri" w:hAnsi="Times New Roman" w:cs="Times New Roman"/>
          <w:kern w:val="0"/>
          <w:sz w:val="24"/>
          <w:szCs w:val="24"/>
          <w:lang w:val="en-GB"/>
          <w14:ligatures w14:val="none"/>
        </w:rPr>
      </w:pPr>
      <w:r w:rsidRPr="00CB2EAA">
        <w:rPr>
          <w:rFonts w:ascii="Times New Roman" w:eastAsia="Calibri" w:hAnsi="Times New Roman" w:cs="Times New Roman"/>
          <w:kern w:val="0"/>
          <w:sz w:val="24"/>
          <w:szCs w:val="24"/>
          <w:lang w:val="en-GB"/>
          <w14:ligatures w14:val="none"/>
        </w:rPr>
        <w:t>Obtained at least 40% in theory assessment in formative and summative assessments.</w:t>
      </w:r>
    </w:p>
    <w:p w14:paraId="5BD1A46B" w14:textId="77777777" w:rsidR="00CB2EAA" w:rsidRPr="00CB2EAA" w:rsidRDefault="00CB2EAA">
      <w:pPr>
        <w:widowControl w:val="0"/>
        <w:numPr>
          <w:ilvl w:val="0"/>
          <w:numId w:val="415"/>
        </w:numPr>
        <w:pBdr>
          <w:top w:val="nil"/>
          <w:left w:val="nil"/>
          <w:bottom w:val="nil"/>
          <w:right w:val="nil"/>
          <w:between w:val="nil"/>
        </w:pBdr>
        <w:spacing w:before="80" w:after="0" w:line="276" w:lineRule="auto"/>
        <w:contextualSpacing/>
        <w:jc w:val="both"/>
        <w:rPr>
          <w:rFonts w:ascii="Times New Roman" w:eastAsia="Calibri" w:hAnsi="Times New Roman" w:cs="Times New Roman"/>
          <w:kern w:val="0"/>
          <w:sz w:val="24"/>
          <w:szCs w:val="24"/>
          <w:lang w:val="en-GB"/>
          <w14:ligatures w14:val="none"/>
        </w:rPr>
      </w:pPr>
      <w:r w:rsidRPr="00CB2EAA">
        <w:rPr>
          <w:rFonts w:ascii="Times New Roman" w:eastAsia="Calibri" w:hAnsi="Times New Roman" w:cs="Times New Roman"/>
          <w:kern w:val="0"/>
          <w:sz w:val="24"/>
          <w:szCs w:val="24"/>
          <w:lang w:val="en-GB"/>
          <w14:ligatures w14:val="none"/>
        </w:rPr>
        <w:t>Obtained at least 60% in practical assessment in formative and summative assessment where applicable.</w:t>
      </w:r>
    </w:p>
    <w:p w14:paraId="7C973F78" w14:textId="155E1D6E" w:rsidR="00CB2EAA" w:rsidRPr="00CB2EAA" w:rsidRDefault="00CB2EAA">
      <w:pPr>
        <w:widowControl w:val="0"/>
        <w:numPr>
          <w:ilvl w:val="0"/>
          <w:numId w:val="415"/>
        </w:numPr>
        <w:pBdr>
          <w:top w:val="nil"/>
          <w:left w:val="nil"/>
          <w:bottom w:val="nil"/>
          <w:right w:val="nil"/>
          <w:between w:val="nil"/>
        </w:pBdr>
        <w:spacing w:before="80" w:after="0" w:line="276" w:lineRule="auto"/>
        <w:contextualSpacing/>
        <w:jc w:val="both"/>
        <w:rPr>
          <w:rFonts w:ascii="Times New Roman" w:eastAsia="Calibri" w:hAnsi="Times New Roman" w:cs="Times New Roman"/>
          <w:kern w:val="0"/>
          <w:sz w:val="24"/>
          <w:szCs w:val="24"/>
          <w:lang w:val="en-GB"/>
          <w14:ligatures w14:val="none"/>
        </w:rPr>
      </w:pPr>
      <w:r w:rsidRPr="00CB2EAA">
        <w:rPr>
          <w:rFonts w:ascii="Times New Roman" w:eastAsia="Calibri" w:hAnsi="Times New Roman" w:cs="Times New Roman"/>
          <w:kern w:val="0"/>
          <w:sz w:val="24"/>
          <w:szCs w:val="24"/>
          <w:lang w:val="en-GB"/>
          <w14:ligatures w14:val="none"/>
        </w:rPr>
        <w:t>Obtained at least 50% in the weighted results between formative assessment and summative assessment where the former constitutes 60% and the latter 40% of the overall score.</w:t>
      </w:r>
    </w:p>
    <w:p w14:paraId="516AD9DA" w14:textId="77777777" w:rsidR="00CB2EAA" w:rsidRPr="00CB2EAA" w:rsidRDefault="00CB2EAA">
      <w:pPr>
        <w:numPr>
          <w:ilvl w:val="0"/>
          <w:numId w:val="71"/>
        </w:numPr>
        <w:spacing w:after="20"/>
        <w:ind w:right="170"/>
        <w:contextualSpacing/>
        <w:rPr>
          <w:rFonts w:ascii="Times New Roman" w:eastAsia="Aptos" w:hAnsi="Times New Roman" w:cs="Times New Roman"/>
          <w:sz w:val="24"/>
          <w:szCs w:val="24"/>
          <w:lang w:val="en-GB"/>
        </w:rPr>
      </w:pPr>
      <w:r w:rsidRPr="00CB2EAA">
        <w:rPr>
          <w:rFonts w:ascii="Times New Roman" w:eastAsia="Aptos" w:hAnsi="Times New Roman" w:cs="Times New Roman"/>
          <w:sz w:val="24"/>
          <w:szCs w:val="24"/>
          <w:lang w:val="en-GB"/>
        </w:rPr>
        <w:t>Assessment performance rating for each unit of competency shall be as follows:</w:t>
      </w:r>
    </w:p>
    <w:p w14:paraId="0B345265" w14:textId="77777777" w:rsidR="00CB2EAA" w:rsidRPr="00CB2EAA" w:rsidRDefault="00CB2EAA" w:rsidP="00CB2EAA">
      <w:pPr>
        <w:widowControl w:val="0"/>
        <w:pBdr>
          <w:top w:val="nil"/>
          <w:left w:val="nil"/>
          <w:bottom w:val="nil"/>
          <w:right w:val="nil"/>
          <w:between w:val="nil"/>
        </w:pBdr>
        <w:spacing w:after="0" w:line="276" w:lineRule="auto"/>
        <w:ind w:left="774"/>
        <w:rPr>
          <w:rFonts w:ascii="Times New Roman" w:eastAsia="Calibri" w:hAnsi="Times New Roman" w:cs="Times New Roman"/>
          <w:color w:val="FF0000"/>
          <w:kern w:val="0"/>
          <w:sz w:val="24"/>
          <w:szCs w:val="24"/>
          <w:lang w:val="en-GB"/>
          <w14:ligatures w14:val="none"/>
        </w:rPr>
      </w:pPr>
    </w:p>
    <w:tbl>
      <w:tblPr>
        <w:tblStyle w:val="TableGrid3"/>
        <w:tblW w:w="0" w:type="auto"/>
        <w:tblInd w:w="2235" w:type="dxa"/>
        <w:tblLook w:val="04A0" w:firstRow="1" w:lastRow="0" w:firstColumn="1" w:lastColumn="0" w:noHBand="0" w:noVBand="1"/>
      </w:tblPr>
      <w:tblGrid>
        <w:gridCol w:w="1984"/>
        <w:gridCol w:w="4678"/>
      </w:tblGrid>
      <w:tr w:rsidR="00CB2EAA" w:rsidRPr="00CB2EAA" w14:paraId="458D112B" w14:textId="77777777" w:rsidTr="00CB2EAA">
        <w:tc>
          <w:tcPr>
            <w:tcW w:w="1984" w:type="dxa"/>
            <w:shd w:val="clear" w:color="auto" w:fill="F6C5AC"/>
          </w:tcPr>
          <w:p w14:paraId="7149AA21" w14:textId="77777777" w:rsidR="00CB2EAA" w:rsidRPr="00CB2EAA" w:rsidRDefault="00CB2EAA" w:rsidP="00CB2EAA">
            <w:pPr>
              <w:widowControl w:val="0"/>
              <w:spacing w:line="276" w:lineRule="auto"/>
              <w:rPr>
                <w:rFonts w:ascii="Times New Roman" w:eastAsia="Calibri" w:hAnsi="Times New Roman" w:cs="Times New Roman"/>
                <w:b/>
                <w:bCs/>
                <w:color w:val="000000"/>
                <w:kern w:val="0"/>
                <w:lang w:val="en-GB"/>
                <w14:ligatures w14:val="none"/>
              </w:rPr>
            </w:pPr>
            <w:r w:rsidRPr="00CB2EAA">
              <w:rPr>
                <w:rFonts w:ascii="Times New Roman" w:eastAsia="Calibri" w:hAnsi="Times New Roman" w:cs="Times New Roman"/>
                <w:b/>
                <w:bCs/>
                <w:color w:val="000000"/>
                <w:kern w:val="0"/>
                <w:lang w:val="en-GB"/>
                <w14:ligatures w14:val="none"/>
              </w:rPr>
              <w:t xml:space="preserve">MARKS </w:t>
            </w:r>
          </w:p>
        </w:tc>
        <w:tc>
          <w:tcPr>
            <w:tcW w:w="4678" w:type="dxa"/>
            <w:shd w:val="clear" w:color="auto" w:fill="F6C5AC"/>
          </w:tcPr>
          <w:p w14:paraId="3210B218" w14:textId="77777777" w:rsidR="00CB2EAA" w:rsidRPr="00CB2EAA" w:rsidRDefault="00CB2EAA" w:rsidP="00CB2EAA">
            <w:pPr>
              <w:widowControl w:val="0"/>
              <w:spacing w:line="276" w:lineRule="auto"/>
              <w:rPr>
                <w:rFonts w:ascii="Times New Roman" w:eastAsia="Calibri" w:hAnsi="Times New Roman" w:cs="Times New Roman"/>
                <w:b/>
                <w:bCs/>
                <w:color w:val="000000"/>
                <w:kern w:val="0"/>
                <w:lang w:val="en-GB"/>
                <w14:ligatures w14:val="none"/>
              </w:rPr>
            </w:pPr>
            <w:r w:rsidRPr="00CB2EAA">
              <w:rPr>
                <w:rFonts w:ascii="Times New Roman" w:eastAsia="Calibri" w:hAnsi="Times New Roman" w:cs="Times New Roman"/>
                <w:b/>
                <w:bCs/>
                <w:color w:val="000000"/>
                <w:kern w:val="0"/>
                <w:lang w:val="en-GB"/>
                <w14:ligatures w14:val="none"/>
              </w:rPr>
              <w:t>COMPETENCE RATING</w:t>
            </w:r>
          </w:p>
        </w:tc>
      </w:tr>
      <w:tr w:rsidR="00CB2EAA" w:rsidRPr="00CB2EAA" w14:paraId="38CBE393" w14:textId="77777777" w:rsidTr="006218ED">
        <w:tc>
          <w:tcPr>
            <w:tcW w:w="1984" w:type="dxa"/>
            <w:vAlign w:val="center"/>
          </w:tcPr>
          <w:p w14:paraId="4FD87F47" w14:textId="77777777" w:rsidR="00CB2EAA" w:rsidRPr="00CB2EAA" w:rsidRDefault="00CB2EAA" w:rsidP="00CB2EAA">
            <w:pPr>
              <w:widowControl w:val="0"/>
              <w:spacing w:line="276" w:lineRule="auto"/>
              <w:rPr>
                <w:rFonts w:ascii="Times New Roman" w:eastAsia="Calibri" w:hAnsi="Times New Roman" w:cs="Times New Roman"/>
                <w:color w:val="000000"/>
                <w:kern w:val="0"/>
                <w:lang w:val="en-GB"/>
                <w14:ligatures w14:val="none"/>
              </w:rPr>
            </w:pPr>
            <w:r w:rsidRPr="00CB2EAA">
              <w:rPr>
                <w:rFonts w:ascii="Times New Roman" w:eastAsia="Calibri" w:hAnsi="Times New Roman" w:cs="Times New Roman"/>
                <w:kern w:val="0"/>
                <w:lang w:val="en-GB"/>
                <w14:ligatures w14:val="none"/>
              </w:rPr>
              <w:t>80 -100</w:t>
            </w:r>
          </w:p>
        </w:tc>
        <w:tc>
          <w:tcPr>
            <w:tcW w:w="4678" w:type="dxa"/>
            <w:vAlign w:val="center"/>
          </w:tcPr>
          <w:p w14:paraId="3F97ACC5" w14:textId="77777777" w:rsidR="00CB2EAA" w:rsidRPr="00CB2EAA" w:rsidRDefault="00CB2EAA" w:rsidP="00CB2EAA">
            <w:pPr>
              <w:widowControl w:val="0"/>
              <w:spacing w:line="276" w:lineRule="auto"/>
              <w:rPr>
                <w:rFonts w:ascii="Times New Roman" w:eastAsia="Calibri" w:hAnsi="Times New Roman" w:cs="Times New Roman"/>
                <w:color w:val="000000"/>
                <w:kern w:val="0"/>
                <w:lang w:val="en-GB"/>
                <w14:ligatures w14:val="none"/>
              </w:rPr>
            </w:pPr>
            <w:r w:rsidRPr="00CB2EAA">
              <w:rPr>
                <w:rFonts w:ascii="Times New Roman" w:eastAsia="Calibri" w:hAnsi="Times New Roman" w:cs="Times New Roman"/>
                <w:kern w:val="0"/>
                <w:lang w:val="en-GB"/>
                <w14:ligatures w14:val="none"/>
              </w:rPr>
              <w:t>Attained Mastery</w:t>
            </w:r>
          </w:p>
        </w:tc>
      </w:tr>
      <w:tr w:rsidR="00CB2EAA" w:rsidRPr="00CB2EAA" w14:paraId="53C7EABC" w14:textId="77777777" w:rsidTr="006218ED">
        <w:tc>
          <w:tcPr>
            <w:tcW w:w="1984" w:type="dxa"/>
            <w:vAlign w:val="center"/>
          </w:tcPr>
          <w:p w14:paraId="00E6485C" w14:textId="77777777" w:rsidR="00CB2EAA" w:rsidRPr="00CB2EAA" w:rsidRDefault="00CB2EAA" w:rsidP="00CB2EAA">
            <w:pPr>
              <w:widowControl w:val="0"/>
              <w:spacing w:line="276" w:lineRule="auto"/>
              <w:rPr>
                <w:rFonts w:ascii="Times New Roman" w:eastAsia="Calibri" w:hAnsi="Times New Roman" w:cs="Times New Roman"/>
                <w:color w:val="000000"/>
                <w:kern w:val="0"/>
                <w:lang w:val="en-GB"/>
                <w14:ligatures w14:val="none"/>
              </w:rPr>
            </w:pPr>
            <w:r w:rsidRPr="00CB2EAA">
              <w:rPr>
                <w:rFonts w:ascii="Times New Roman" w:eastAsia="Calibri" w:hAnsi="Times New Roman" w:cs="Times New Roman"/>
                <w:kern w:val="0"/>
                <w:lang w:val="en-GB"/>
                <w14:ligatures w14:val="none"/>
              </w:rPr>
              <w:t>65 - 79</w:t>
            </w:r>
          </w:p>
        </w:tc>
        <w:tc>
          <w:tcPr>
            <w:tcW w:w="4678" w:type="dxa"/>
            <w:vAlign w:val="center"/>
          </w:tcPr>
          <w:p w14:paraId="1D72AF9D" w14:textId="77777777" w:rsidR="00CB2EAA" w:rsidRPr="00CB2EAA" w:rsidRDefault="00CB2EAA" w:rsidP="00CB2EAA">
            <w:pPr>
              <w:widowControl w:val="0"/>
              <w:spacing w:line="276" w:lineRule="auto"/>
              <w:rPr>
                <w:rFonts w:ascii="Times New Roman" w:eastAsia="Calibri" w:hAnsi="Times New Roman" w:cs="Times New Roman"/>
                <w:color w:val="000000"/>
                <w:kern w:val="0"/>
                <w:lang w:val="en-GB"/>
                <w14:ligatures w14:val="none"/>
              </w:rPr>
            </w:pPr>
            <w:r w:rsidRPr="00CB2EAA">
              <w:rPr>
                <w:rFonts w:ascii="Times New Roman" w:eastAsia="Calibri" w:hAnsi="Times New Roman" w:cs="Times New Roman"/>
                <w:kern w:val="0"/>
                <w:lang w:val="en-GB"/>
                <w14:ligatures w14:val="none"/>
              </w:rPr>
              <w:t>Proficient</w:t>
            </w:r>
          </w:p>
        </w:tc>
      </w:tr>
      <w:tr w:rsidR="00CB2EAA" w:rsidRPr="00CB2EAA" w14:paraId="3E14D485" w14:textId="77777777" w:rsidTr="006218ED">
        <w:tc>
          <w:tcPr>
            <w:tcW w:w="1984" w:type="dxa"/>
            <w:vAlign w:val="center"/>
          </w:tcPr>
          <w:p w14:paraId="37850554" w14:textId="77777777" w:rsidR="00CB2EAA" w:rsidRPr="00CB2EAA" w:rsidRDefault="00CB2EAA" w:rsidP="00CB2EAA">
            <w:pPr>
              <w:widowControl w:val="0"/>
              <w:spacing w:line="276" w:lineRule="auto"/>
              <w:rPr>
                <w:rFonts w:ascii="Times New Roman" w:eastAsia="Calibri" w:hAnsi="Times New Roman" w:cs="Times New Roman"/>
                <w:color w:val="000000"/>
                <w:kern w:val="0"/>
                <w:lang w:val="en-GB"/>
                <w14:ligatures w14:val="none"/>
              </w:rPr>
            </w:pPr>
            <w:r w:rsidRPr="00CB2EAA">
              <w:rPr>
                <w:rFonts w:ascii="Times New Roman" w:eastAsia="Calibri" w:hAnsi="Times New Roman" w:cs="Times New Roman"/>
                <w:kern w:val="0"/>
                <w:lang w:val="en-GB"/>
                <w14:ligatures w14:val="none"/>
              </w:rPr>
              <w:t>50 - 64</w:t>
            </w:r>
          </w:p>
        </w:tc>
        <w:tc>
          <w:tcPr>
            <w:tcW w:w="4678" w:type="dxa"/>
            <w:vAlign w:val="center"/>
          </w:tcPr>
          <w:p w14:paraId="052A2D34" w14:textId="77777777" w:rsidR="00CB2EAA" w:rsidRPr="00CB2EAA" w:rsidRDefault="00CB2EAA" w:rsidP="00CB2EAA">
            <w:pPr>
              <w:widowControl w:val="0"/>
              <w:spacing w:line="276" w:lineRule="auto"/>
              <w:rPr>
                <w:rFonts w:ascii="Times New Roman" w:eastAsia="Calibri" w:hAnsi="Times New Roman" w:cs="Times New Roman"/>
                <w:color w:val="000000"/>
                <w:kern w:val="0"/>
                <w:lang w:val="en-GB"/>
                <w14:ligatures w14:val="none"/>
              </w:rPr>
            </w:pPr>
            <w:r w:rsidRPr="00CB2EAA">
              <w:rPr>
                <w:rFonts w:ascii="Times New Roman" w:eastAsia="Calibri" w:hAnsi="Times New Roman" w:cs="Times New Roman"/>
                <w:kern w:val="0"/>
                <w:lang w:val="en-GB"/>
                <w14:ligatures w14:val="none"/>
              </w:rPr>
              <w:t>Competent</w:t>
            </w:r>
          </w:p>
        </w:tc>
      </w:tr>
      <w:tr w:rsidR="00CB2EAA" w:rsidRPr="00CB2EAA" w14:paraId="41FCF8BB" w14:textId="77777777" w:rsidTr="006218ED">
        <w:tc>
          <w:tcPr>
            <w:tcW w:w="1984" w:type="dxa"/>
            <w:vAlign w:val="center"/>
          </w:tcPr>
          <w:p w14:paraId="4029C7BC" w14:textId="77777777" w:rsidR="00CB2EAA" w:rsidRPr="00CB2EAA" w:rsidRDefault="00CB2EAA" w:rsidP="00CB2EAA">
            <w:pPr>
              <w:widowControl w:val="0"/>
              <w:spacing w:line="276" w:lineRule="auto"/>
              <w:rPr>
                <w:rFonts w:ascii="Times New Roman" w:eastAsia="Calibri" w:hAnsi="Times New Roman" w:cs="Times New Roman"/>
                <w:color w:val="000000"/>
                <w:kern w:val="0"/>
                <w:lang w:val="en-GB"/>
                <w14:ligatures w14:val="none"/>
              </w:rPr>
            </w:pPr>
            <w:r w:rsidRPr="00CB2EAA">
              <w:rPr>
                <w:rFonts w:ascii="Times New Roman" w:eastAsia="Calibri" w:hAnsi="Times New Roman" w:cs="Times New Roman"/>
                <w:kern w:val="0"/>
                <w:lang w:val="en-GB"/>
                <w14:ligatures w14:val="none"/>
              </w:rPr>
              <w:t>49 and below</w:t>
            </w:r>
          </w:p>
        </w:tc>
        <w:tc>
          <w:tcPr>
            <w:tcW w:w="4678" w:type="dxa"/>
            <w:vAlign w:val="center"/>
          </w:tcPr>
          <w:p w14:paraId="1DE053D6" w14:textId="77777777" w:rsidR="00CB2EAA" w:rsidRPr="00CB2EAA" w:rsidRDefault="00CB2EAA" w:rsidP="00CB2EAA">
            <w:pPr>
              <w:widowControl w:val="0"/>
              <w:spacing w:line="276" w:lineRule="auto"/>
              <w:rPr>
                <w:rFonts w:ascii="Times New Roman" w:eastAsia="Calibri" w:hAnsi="Times New Roman" w:cs="Times New Roman"/>
                <w:color w:val="000000"/>
                <w:kern w:val="0"/>
                <w:lang w:val="en-GB"/>
                <w14:ligatures w14:val="none"/>
              </w:rPr>
            </w:pPr>
            <w:r w:rsidRPr="00CB2EAA">
              <w:rPr>
                <w:rFonts w:ascii="Times New Roman" w:eastAsia="Calibri" w:hAnsi="Times New Roman" w:cs="Times New Roman"/>
                <w:kern w:val="0"/>
                <w:lang w:val="en-GB"/>
                <w14:ligatures w14:val="none"/>
              </w:rPr>
              <w:t>Not Yet Competent</w:t>
            </w:r>
          </w:p>
        </w:tc>
      </w:tr>
      <w:tr w:rsidR="00CB2EAA" w:rsidRPr="00CB2EAA" w14:paraId="3199EA8F" w14:textId="77777777" w:rsidTr="006218ED">
        <w:tc>
          <w:tcPr>
            <w:tcW w:w="1984" w:type="dxa"/>
          </w:tcPr>
          <w:p w14:paraId="20DEFC6C" w14:textId="77777777" w:rsidR="00CB2EAA" w:rsidRPr="00CB2EAA" w:rsidRDefault="00CB2EAA" w:rsidP="00CB2EAA">
            <w:pPr>
              <w:widowControl w:val="0"/>
              <w:spacing w:line="276" w:lineRule="auto"/>
              <w:rPr>
                <w:rFonts w:ascii="Times New Roman" w:eastAsia="Calibri" w:hAnsi="Times New Roman" w:cs="Times New Roman"/>
                <w:color w:val="000000"/>
                <w:kern w:val="0"/>
                <w:lang w:val="en-GB"/>
                <w14:ligatures w14:val="none"/>
              </w:rPr>
            </w:pPr>
            <w:r w:rsidRPr="00CB2EAA">
              <w:rPr>
                <w:rFonts w:ascii="Times New Roman" w:eastAsia="Calibri" w:hAnsi="Times New Roman" w:cs="Times New Roman"/>
                <w:color w:val="000000"/>
                <w:kern w:val="0"/>
                <w:lang w:val="en-GB"/>
                <w14:ligatures w14:val="none"/>
              </w:rPr>
              <w:t>Y</w:t>
            </w:r>
          </w:p>
        </w:tc>
        <w:tc>
          <w:tcPr>
            <w:tcW w:w="4678" w:type="dxa"/>
          </w:tcPr>
          <w:p w14:paraId="25867096" w14:textId="77777777" w:rsidR="00CB2EAA" w:rsidRPr="00CB2EAA" w:rsidRDefault="00CB2EAA" w:rsidP="00CB2EAA">
            <w:pPr>
              <w:widowControl w:val="0"/>
              <w:spacing w:line="276" w:lineRule="auto"/>
              <w:rPr>
                <w:rFonts w:ascii="Times New Roman" w:eastAsia="Calibri" w:hAnsi="Times New Roman" w:cs="Times New Roman"/>
                <w:color w:val="000000"/>
                <w:kern w:val="0"/>
                <w:lang w:val="en-GB"/>
                <w14:ligatures w14:val="none"/>
              </w:rPr>
            </w:pPr>
            <w:r w:rsidRPr="00CB2EAA">
              <w:rPr>
                <w:rFonts w:ascii="Times New Roman" w:eastAsia="Calibri" w:hAnsi="Times New Roman" w:cs="Times New Roman"/>
                <w:kern w:val="0"/>
                <w:lang w:val="en-GB"/>
                <w14:ligatures w14:val="none"/>
              </w:rPr>
              <w:t>Assessment Malpractice/irregularities</w:t>
            </w:r>
          </w:p>
        </w:tc>
      </w:tr>
    </w:tbl>
    <w:p w14:paraId="78C82F09" w14:textId="77777777" w:rsidR="00CB2EAA" w:rsidRPr="00CB2EAA" w:rsidRDefault="00CB2EAA" w:rsidP="00CB2EAA">
      <w:pPr>
        <w:widowControl w:val="0"/>
        <w:pBdr>
          <w:top w:val="nil"/>
          <w:left w:val="nil"/>
          <w:bottom w:val="nil"/>
          <w:right w:val="nil"/>
          <w:between w:val="nil"/>
        </w:pBdr>
        <w:spacing w:after="0" w:line="276" w:lineRule="auto"/>
        <w:ind w:left="1134"/>
        <w:rPr>
          <w:rFonts w:ascii="Times New Roman" w:eastAsia="Calibri" w:hAnsi="Times New Roman" w:cs="Times New Roman"/>
          <w:color w:val="000000"/>
          <w:kern w:val="0"/>
          <w:sz w:val="24"/>
          <w:szCs w:val="24"/>
          <w:lang w:val="en-GB"/>
          <w14:ligatures w14:val="none"/>
        </w:rPr>
      </w:pPr>
    </w:p>
    <w:p w14:paraId="0F2CA3D7" w14:textId="6A94BC6E" w:rsidR="00AA4BEC" w:rsidRPr="00CB2EAA" w:rsidRDefault="00CB2EAA">
      <w:pPr>
        <w:numPr>
          <w:ilvl w:val="0"/>
          <w:numId w:val="71"/>
        </w:numPr>
        <w:spacing w:after="20"/>
        <w:ind w:right="170"/>
        <w:contextualSpacing/>
        <w:rPr>
          <w:rFonts w:ascii="Times New Roman" w:eastAsia="Aptos" w:hAnsi="Times New Roman" w:cs="Times New Roman"/>
          <w:sz w:val="24"/>
          <w:szCs w:val="24"/>
          <w:lang w:val="en-GB"/>
        </w:rPr>
      </w:pPr>
      <w:r w:rsidRPr="00CB2EAA">
        <w:rPr>
          <w:rFonts w:ascii="Times New Roman" w:eastAsia="Aptos" w:hAnsi="Times New Roman" w:cs="Times New Roman"/>
          <w:sz w:val="24"/>
          <w:szCs w:val="24"/>
          <w:lang w:val="en-GB"/>
        </w:rPr>
        <w:t>Assessment for Recognition of Prior Learning (RPL) may lead to award of part and/or full qualification.</w:t>
      </w:r>
    </w:p>
    <w:p w14:paraId="2F6F8D51" w14:textId="77777777" w:rsidR="00CB2EAA" w:rsidRDefault="00CB2EAA" w:rsidP="00DB4FC1">
      <w:pPr>
        <w:spacing w:after="5" w:line="360" w:lineRule="auto"/>
        <w:jc w:val="both"/>
        <w:rPr>
          <w:rFonts w:ascii="Times New Roman" w:eastAsia="Times New Roman" w:hAnsi="Times New Roman" w:cs="Times New Roman"/>
          <w:b/>
          <w:color w:val="000000"/>
          <w:kern w:val="0"/>
          <w:sz w:val="24"/>
          <w:szCs w:val="24"/>
          <w14:ligatures w14:val="none"/>
        </w:rPr>
      </w:pPr>
    </w:p>
    <w:p w14:paraId="3E962D4C" w14:textId="569BBB5C" w:rsidR="00AA4BEC" w:rsidRPr="00DB4FC1" w:rsidRDefault="00AA4BEC" w:rsidP="00DB4FC1">
      <w:pPr>
        <w:spacing w:after="5" w:line="360" w:lineRule="auto"/>
        <w:jc w:val="both"/>
        <w:rPr>
          <w:rFonts w:ascii="Times New Roman" w:eastAsia="Times New Roman" w:hAnsi="Times New Roman" w:cs="Times New Roman"/>
          <w:b/>
          <w:color w:val="000000"/>
          <w:kern w:val="0"/>
          <w:sz w:val="24"/>
          <w:szCs w:val="24"/>
          <w14:ligatures w14:val="none"/>
        </w:rPr>
      </w:pPr>
      <w:r w:rsidRPr="00DB4FC1">
        <w:rPr>
          <w:rFonts w:ascii="Times New Roman" w:eastAsia="Times New Roman" w:hAnsi="Times New Roman" w:cs="Times New Roman"/>
          <w:b/>
          <w:color w:val="000000"/>
          <w:kern w:val="0"/>
          <w:sz w:val="24"/>
          <w:szCs w:val="24"/>
          <w14:ligatures w14:val="none"/>
        </w:rPr>
        <w:t>Certification</w:t>
      </w:r>
    </w:p>
    <w:bookmarkEnd w:id="26"/>
    <w:bookmarkEnd w:id="27"/>
    <w:p w14:paraId="653A4C65" w14:textId="1FCEECDE" w:rsidR="004A6325" w:rsidRPr="00C12F63" w:rsidRDefault="004A6325" w:rsidP="004A6325">
      <w:pPr>
        <w:spacing w:line="278" w:lineRule="auto"/>
        <w:jc w:val="both"/>
        <w:rPr>
          <w:rFonts w:ascii="Times New Roman" w:eastAsia="Calibri" w:hAnsi="Times New Roman" w:cs="Times New Roman"/>
          <w:kern w:val="0"/>
          <w:sz w:val="24"/>
          <w:szCs w:val="24"/>
          <w14:ligatures w14:val="none"/>
        </w:rPr>
      </w:pPr>
      <w:r w:rsidRPr="00C12F63">
        <w:rPr>
          <w:rFonts w:ascii="Times New Roman" w:eastAsia="Calibri" w:hAnsi="Times New Roman" w:cs="Times New Roman"/>
          <w:kern w:val="0"/>
          <w:sz w:val="24"/>
          <w:szCs w:val="24"/>
          <w14:ligatures w14:val="none"/>
        </w:rPr>
        <w:t>A candidate will be issued with a Certificate of Competency upon demonstration of competence in a core Unit of Competency. To be issued with Kenya</w:t>
      </w:r>
      <w:r w:rsidRPr="00C12F63">
        <w:rPr>
          <w:rFonts w:ascii="Times New Roman" w:eastAsia="Calibri" w:hAnsi="Times New Roman" w:cs="Times New Roman"/>
          <w:b/>
          <w:bCs/>
          <w:kern w:val="0"/>
          <w:sz w:val="24"/>
          <w:szCs w:val="24"/>
          <w14:ligatures w14:val="none"/>
        </w:rPr>
        <w:t xml:space="preserve"> National </w:t>
      </w:r>
      <w:r w:rsidR="00AA45D9">
        <w:rPr>
          <w:rFonts w:ascii="Times New Roman" w:eastAsia="Calibri" w:hAnsi="Times New Roman" w:cs="Times New Roman"/>
          <w:b/>
          <w:bCs/>
          <w:kern w:val="0"/>
          <w:sz w:val="24"/>
          <w:szCs w:val="24"/>
          <w14:ligatures w14:val="none"/>
        </w:rPr>
        <w:t xml:space="preserve">TVET </w:t>
      </w:r>
      <w:r w:rsidRPr="00C12F63">
        <w:rPr>
          <w:rFonts w:ascii="Times New Roman" w:eastAsia="Calibri" w:hAnsi="Times New Roman" w:cs="Times New Roman"/>
          <w:b/>
          <w:bCs/>
          <w:kern w:val="0"/>
          <w:sz w:val="24"/>
          <w:szCs w:val="24"/>
          <w14:ligatures w14:val="none"/>
        </w:rPr>
        <w:t>Certificate</w:t>
      </w:r>
      <w:r w:rsidRPr="00C12F63">
        <w:rPr>
          <w:rFonts w:ascii="Times New Roman" w:eastAsia="Calibri" w:hAnsi="Times New Roman" w:cs="Times New Roman"/>
          <w:kern w:val="0"/>
          <w:sz w:val="24"/>
          <w:szCs w:val="24"/>
          <w14:ligatures w14:val="none"/>
        </w:rPr>
        <w:t xml:space="preserve"> in</w:t>
      </w:r>
      <w:r>
        <w:rPr>
          <w:rFonts w:ascii="Times New Roman" w:eastAsia="Calibri" w:hAnsi="Times New Roman" w:cs="Times New Roman"/>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Instrumentatio</w:t>
      </w:r>
      <w:r w:rsidRPr="00F865B4">
        <w:rPr>
          <w:rFonts w:ascii="Times New Roman" w:eastAsia="Times New Roman" w:hAnsi="Times New Roman" w:cs="Times New Roman"/>
          <w:color w:val="000000"/>
          <w:kern w:val="0"/>
          <w:sz w:val="24"/>
          <w:szCs w:val="24"/>
          <w14:ligatures w14:val="none"/>
        </w:rPr>
        <w:t xml:space="preserve">n and </w:t>
      </w:r>
      <w:r>
        <w:rPr>
          <w:rFonts w:ascii="Times New Roman" w:eastAsia="Times New Roman" w:hAnsi="Times New Roman" w:cs="Times New Roman"/>
          <w:color w:val="000000"/>
          <w:kern w:val="0"/>
          <w:sz w:val="24"/>
          <w:szCs w:val="24"/>
          <w14:ligatures w14:val="none"/>
        </w:rPr>
        <w:t>C</w:t>
      </w:r>
      <w:r w:rsidRPr="00F865B4">
        <w:rPr>
          <w:rFonts w:ascii="Times New Roman" w:eastAsia="Times New Roman" w:hAnsi="Times New Roman" w:cs="Times New Roman"/>
          <w:color w:val="000000"/>
          <w:kern w:val="0"/>
          <w:sz w:val="24"/>
          <w:szCs w:val="24"/>
          <w14:ligatures w14:val="none"/>
        </w:rPr>
        <w:t xml:space="preserve">ontrol Technology </w:t>
      </w:r>
      <w:r>
        <w:rPr>
          <w:rFonts w:ascii="Times New Roman" w:eastAsia="Times New Roman" w:hAnsi="Times New Roman" w:cs="Times New Roman"/>
          <w:color w:val="000000"/>
          <w:kern w:val="0"/>
          <w:sz w:val="24"/>
          <w:szCs w:val="24"/>
          <w14:ligatures w14:val="none"/>
        </w:rPr>
        <w:t xml:space="preserve">KNQF </w:t>
      </w:r>
      <w:r w:rsidRPr="00F865B4">
        <w:rPr>
          <w:rFonts w:ascii="Times New Roman" w:eastAsia="Times New Roman" w:hAnsi="Times New Roman" w:cs="Times New Roman"/>
          <w:color w:val="000000"/>
          <w:kern w:val="0"/>
          <w:sz w:val="24"/>
          <w:szCs w:val="24"/>
          <w14:ligatures w14:val="none"/>
        </w:rPr>
        <w:t xml:space="preserve">Level </w:t>
      </w:r>
      <w:r>
        <w:rPr>
          <w:rFonts w:ascii="Times New Roman" w:eastAsia="Times New Roman" w:hAnsi="Times New Roman" w:cs="Times New Roman"/>
          <w:color w:val="000000"/>
          <w:kern w:val="0"/>
          <w:sz w:val="24"/>
          <w:szCs w:val="24"/>
          <w14:ligatures w14:val="none"/>
        </w:rPr>
        <w:t>5</w:t>
      </w:r>
      <w:r w:rsidRPr="00C12F63">
        <w:rPr>
          <w:rFonts w:ascii="Times New Roman" w:eastAsia="Calibri" w:hAnsi="Times New Roman" w:cs="Times New Roman"/>
          <w:kern w:val="0"/>
          <w:sz w:val="24"/>
          <w:szCs w:val="24"/>
          <w14:ligatures w14:val="none"/>
        </w:rPr>
        <w:t xml:space="preserve"> the candidate must demonstrate competence in all the Units of Competency as given in the qualification pack. A Statement of Attainment certificate may be issued upon demonstration of competence in a certifiable element within a unit.</w:t>
      </w:r>
    </w:p>
    <w:p w14:paraId="2E901D82" w14:textId="0891A9EB" w:rsidR="00AA4BEC" w:rsidRPr="00DB4FC1" w:rsidRDefault="004A6325" w:rsidP="004A6325">
      <w:pPr>
        <w:spacing w:after="5" w:line="360" w:lineRule="auto"/>
        <w:ind w:left="10" w:right="12" w:hanging="10"/>
        <w:jc w:val="both"/>
        <w:rPr>
          <w:rFonts w:ascii="Times New Roman" w:eastAsia="Times New Roman" w:hAnsi="Times New Roman" w:cs="Times New Roman"/>
          <w:color w:val="000000"/>
          <w:kern w:val="0"/>
          <w:sz w:val="24"/>
          <w:szCs w:val="24"/>
          <w14:ligatures w14:val="none"/>
        </w:rPr>
      </w:pPr>
      <w:r w:rsidRPr="00C12F63">
        <w:rPr>
          <w:rFonts w:ascii="Times New Roman" w:eastAsia="Calibri" w:hAnsi="Times New Roman" w:cs="Times New Roman"/>
          <w:kern w:val="0"/>
          <w:sz w:val="24"/>
          <w:szCs w:val="24"/>
          <w14:ligatures w14:val="none"/>
        </w:rPr>
        <w:t xml:space="preserve">The certificates will be issued by the </w:t>
      </w:r>
      <w:r>
        <w:rPr>
          <w:rFonts w:ascii="Times New Roman" w:eastAsia="Calibri" w:hAnsi="Times New Roman" w:cs="Times New Roman"/>
          <w:color w:val="FF0000"/>
          <w:kern w:val="0"/>
          <w:sz w:val="24"/>
          <w:szCs w:val="24"/>
          <w14:ligatures w14:val="none"/>
        </w:rPr>
        <w:t>……………… (Q</w:t>
      </w:r>
      <w:r w:rsidRPr="00C12F63">
        <w:rPr>
          <w:rFonts w:ascii="Times New Roman" w:eastAsia="Calibri" w:hAnsi="Times New Roman" w:cs="Times New Roman"/>
          <w:color w:val="FF0000"/>
          <w:kern w:val="0"/>
          <w:sz w:val="24"/>
          <w:szCs w:val="24"/>
          <w14:ligatures w14:val="none"/>
        </w:rPr>
        <w:t>ualification Awarding Institution</w:t>
      </w:r>
      <w:r>
        <w:rPr>
          <w:rFonts w:ascii="Times New Roman" w:eastAsia="Calibri" w:hAnsi="Times New Roman" w:cs="Times New Roman"/>
          <w:color w:val="FF0000"/>
          <w:kern w:val="0"/>
          <w:sz w:val="24"/>
          <w:szCs w:val="24"/>
          <w14:ligatures w14:val="none"/>
        </w:rPr>
        <w:t>)</w:t>
      </w:r>
      <w:r>
        <w:rPr>
          <w:rFonts w:ascii="Times New Roman" w:eastAsia="Times New Roman" w:hAnsi="Times New Roman" w:cs="Times New Roman"/>
          <w:color w:val="FF0000"/>
          <w:kern w:val="0"/>
          <w:sz w:val="24"/>
          <w:szCs w:val="24"/>
          <w14:ligatures w14:val="none"/>
        </w:rPr>
        <w:t>.</w:t>
      </w:r>
    </w:p>
    <w:p w14:paraId="27C6BF2B" w14:textId="77777777" w:rsidR="00991025" w:rsidRDefault="00991025" w:rsidP="00DB4FC1">
      <w:pPr>
        <w:spacing w:after="5" w:line="360" w:lineRule="auto"/>
        <w:ind w:left="10" w:right="12" w:hanging="10"/>
        <w:jc w:val="both"/>
        <w:rPr>
          <w:rFonts w:ascii="Times New Roman" w:eastAsia="Times New Roman" w:hAnsi="Times New Roman" w:cs="Times New Roman"/>
          <w:b/>
          <w:bCs/>
          <w:kern w:val="0"/>
          <w:sz w:val="24"/>
          <w:szCs w:val="24"/>
          <w14:ligatures w14:val="none"/>
        </w:rPr>
        <w:sectPr w:rsidR="00991025" w:rsidSect="004A6325">
          <w:footerReference w:type="default" r:id="rId10"/>
          <w:type w:val="continuous"/>
          <w:pgSz w:w="12240" w:h="15840"/>
          <w:pgMar w:top="1440" w:right="1440" w:bottom="1440" w:left="1440" w:header="720" w:footer="720" w:gutter="0"/>
          <w:pgNumType w:fmt="lowerRoman"/>
          <w:cols w:space="720"/>
          <w:docGrid w:linePitch="360"/>
        </w:sectPr>
      </w:pPr>
    </w:p>
    <w:p w14:paraId="670EDF4B" w14:textId="77777777" w:rsidR="004A6325" w:rsidRPr="007A2605" w:rsidRDefault="004A6325" w:rsidP="004A6325">
      <w:pPr>
        <w:pStyle w:val="Heading1"/>
        <w:jc w:val="center"/>
        <w:rPr>
          <w:rFonts w:ascii="Times New Roman" w:eastAsia="Times New Roman" w:hAnsi="Times New Roman" w:cs="Times New Roman"/>
          <w:b/>
          <w:bCs/>
          <w:color w:val="auto"/>
          <w:lang w:val="en-GB"/>
        </w:rPr>
      </w:pPr>
      <w:bookmarkStart w:id="28" w:name="_Toc196908546"/>
      <w:bookmarkStart w:id="29" w:name="_Toc197085588"/>
      <w:bookmarkStart w:id="30" w:name="_Toc177893523"/>
      <w:bookmarkStart w:id="31" w:name="_Toc196833078"/>
      <w:bookmarkEnd w:id="0"/>
      <w:bookmarkEnd w:id="1"/>
      <w:bookmarkEnd w:id="2"/>
      <w:r w:rsidRPr="007A2605">
        <w:rPr>
          <w:rFonts w:ascii="Times New Roman" w:eastAsia="Times New Roman" w:hAnsi="Times New Roman" w:cs="Times New Roman"/>
          <w:b/>
          <w:bCs/>
          <w:color w:val="auto"/>
          <w:lang w:val="en-GB"/>
        </w:rPr>
        <w:t>MODULE 1</w:t>
      </w:r>
      <w:bookmarkEnd w:id="28"/>
      <w:bookmarkEnd w:id="29"/>
    </w:p>
    <w:bookmarkEnd w:id="30"/>
    <w:bookmarkEnd w:id="31"/>
    <w:p w14:paraId="40991C1C" w14:textId="77777777" w:rsidR="004A6325" w:rsidRDefault="004A6325" w:rsidP="004A6325">
      <w:pPr>
        <w:rPr>
          <w:rFonts w:ascii="Times New Roman" w:eastAsia="Times New Roman" w:hAnsi="Times New Roman" w:cs="Times New Roman"/>
          <w:b/>
          <w:iCs/>
          <w:kern w:val="0"/>
          <w:sz w:val="24"/>
          <w:szCs w:val="24"/>
          <w:lang w:val="en-GB"/>
          <w14:ligatures w14:val="none"/>
        </w:rPr>
      </w:pPr>
      <w:r>
        <w:rPr>
          <w:rFonts w:ascii="Times New Roman" w:eastAsia="Times New Roman" w:hAnsi="Times New Roman" w:cs="Times New Roman"/>
          <w:b/>
          <w:iCs/>
          <w:kern w:val="0"/>
          <w:sz w:val="24"/>
          <w:szCs w:val="24"/>
          <w:lang w:val="en-GB"/>
          <w14:ligatures w14:val="none"/>
        </w:rPr>
        <w:br w:type="page"/>
      </w:r>
    </w:p>
    <w:p w14:paraId="4CD82C2C" w14:textId="77777777" w:rsidR="004A6325" w:rsidRPr="00991025" w:rsidRDefault="004A6325" w:rsidP="00991025">
      <w:pPr>
        <w:pStyle w:val="Heading2"/>
      </w:pPr>
      <w:bookmarkStart w:id="32" w:name="_Toc197085589"/>
      <w:bookmarkStart w:id="33" w:name="_Hlk196914894"/>
      <w:bookmarkStart w:id="34" w:name="_Toc196908552"/>
      <w:bookmarkStart w:id="35" w:name="_Toc194677488"/>
      <w:r w:rsidRPr="00991025">
        <w:t>ELECTRICAL INSTALLATION</w:t>
      </w:r>
      <w:bookmarkEnd w:id="32"/>
    </w:p>
    <w:p w14:paraId="1C237133" w14:textId="77777777" w:rsidR="004A6325" w:rsidRPr="007A2605" w:rsidRDefault="004A6325" w:rsidP="004A6325">
      <w:pPr>
        <w:spacing w:before="120" w:after="120" w:line="360" w:lineRule="auto"/>
        <w:jc w:val="both"/>
        <w:rPr>
          <w:rFonts w:ascii="Times New Roman" w:hAnsi="Times New Roman" w:cs="Times New Roman"/>
          <w:sz w:val="24"/>
          <w:szCs w:val="24"/>
          <w:lang w:val="en-ZA"/>
        </w:rPr>
      </w:pPr>
      <w:r w:rsidRPr="007A2605">
        <w:rPr>
          <w:rFonts w:ascii="Times New Roman" w:hAnsi="Times New Roman" w:cs="Times New Roman"/>
          <w:b/>
          <w:sz w:val="24"/>
          <w:szCs w:val="24"/>
          <w:lang w:val="en-ZA"/>
        </w:rPr>
        <w:t xml:space="preserve">UNIT CODE: </w:t>
      </w:r>
      <w:r w:rsidRPr="007A2605">
        <w:rPr>
          <w:rFonts w:ascii="Times New Roman" w:eastAsia="Times New Roman" w:hAnsi="Times New Roman" w:cs="Times New Roman"/>
          <w:color w:val="000000"/>
          <w:kern w:val="28"/>
          <w:sz w:val="24"/>
          <w:szCs w:val="24"/>
        </w:rPr>
        <w:t>0713 351 13A</w:t>
      </w:r>
    </w:p>
    <w:p w14:paraId="16BA6382" w14:textId="77777777" w:rsidR="004A6325" w:rsidRPr="007A2605" w:rsidRDefault="004A6325" w:rsidP="004A6325">
      <w:pPr>
        <w:rPr>
          <w:rFonts w:ascii="Times New Roman" w:eastAsia="Calibri" w:hAnsi="Times New Roman" w:cs="Times New Roman"/>
          <w:b/>
          <w:kern w:val="0"/>
          <w:sz w:val="24"/>
          <w:szCs w:val="24"/>
          <w14:ligatures w14:val="none"/>
        </w:rPr>
      </w:pPr>
      <w:r w:rsidRPr="007A2605">
        <w:rPr>
          <w:rFonts w:ascii="Times New Roman" w:eastAsia="Calibri" w:hAnsi="Times New Roman" w:cs="Times New Roman"/>
          <w:b/>
          <w:kern w:val="0"/>
          <w:sz w:val="24"/>
          <w:szCs w:val="24"/>
          <w14:ligatures w14:val="none"/>
        </w:rPr>
        <w:t>Relationship to Occupational Standards</w:t>
      </w:r>
    </w:p>
    <w:p w14:paraId="07882BA0" w14:textId="77777777" w:rsidR="004A6325" w:rsidRPr="007A2605" w:rsidRDefault="004A6325" w:rsidP="004A6325">
      <w:pPr>
        <w:spacing w:after="0" w:line="360" w:lineRule="auto"/>
        <w:rPr>
          <w:rFonts w:ascii="Times New Roman" w:hAnsi="Times New Roman" w:cs="Times New Roman"/>
          <w:b/>
          <w:bCs/>
          <w:sz w:val="24"/>
          <w:szCs w:val="24"/>
        </w:rPr>
      </w:pPr>
      <w:r w:rsidRPr="007A2605">
        <w:rPr>
          <w:rFonts w:ascii="Times New Roman" w:hAnsi="Times New Roman" w:cs="Times New Roman"/>
          <w:b/>
          <w:bCs/>
          <w:sz w:val="24"/>
          <w:szCs w:val="24"/>
          <w:lang w:val="en-ZA"/>
        </w:rPr>
        <w:t xml:space="preserve">This unit addresses the unit of competency: </w:t>
      </w:r>
      <w:r w:rsidRPr="007A2605">
        <w:rPr>
          <w:rFonts w:ascii="Times New Roman" w:hAnsi="Times New Roman" w:cs="Times New Roman"/>
          <w:b/>
          <w:bCs/>
          <w:sz w:val="24"/>
          <w:szCs w:val="24"/>
        </w:rPr>
        <w:t>Perform Electrical Installation</w:t>
      </w:r>
    </w:p>
    <w:p w14:paraId="0DFE51D9" w14:textId="77777777" w:rsidR="004A6325" w:rsidRPr="007A2605" w:rsidRDefault="004A6325" w:rsidP="004A6325">
      <w:pPr>
        <w:spacing w:after="0" w:line="360" w:lineRule="auto"/>
        <w:jc w:val="both"/>
        <w:rPr>
          <w:rFonts w:ascii="Times New Roman" w:hAnsi="Times New Roman" w:cs="Times New Roman"/>
          <w:b/>
          <w:sz w:val="24"/>
          <w:szCs w:val="24"/>
          <w:lang w:val="en-ZA"/>
        </w:rPr>
      </w:pPr>
      <w:r w:rsidRPr="007A2605">
        <w:rPr>
          <w:rFonts w:ascii="Times New Roman" w:eastAsia="Calibri" w:hAnsi="Times New Roman" w:cs="Times New Roman"/>
          <w:b/>
          <w:kern w:val="0"/>
          <w:sz w:val="24"/>
          <w:szCs w:val="24"/>
          <w14:ligatures w14:val="none"/>
        </w:rPr>
        <w:t xml:space="preserve">Duration of Unit: </w:t>
      </w:r>
      <w:r w:rsidRPr="007A2605">
        <w:rPr>
          <w:rFonts w:ascii="Times New Roman" w:hAnsi="Times New Roman" w:cs="Times New Roman"/>
          <w:sz w:val="24"/>
          <w:szCs w:val="24"/>
          <w:lang w:val="en-ZA"/>
        </w:rPr>
        <w:t xml:space="preserve">80 </w:t>
      </w:r>
      <w:r w:rsidRPr="007A2605">
        <w:rPr>
          <w:rFonts w:ascii="Times New Roman" w:eastAsia="Calibri" w:hAnsi="Times New Roman" w:cs="Times New Roman"/>
          <w:kern w:val="0"/>
          <w:sz w:val="24"/>
          <w:szCs w:val="24"/>
          <w14:ligatures w14:val="none"/>
        </w:rPr>
        <w:t>Hours</w:t>
      </w:r>
    </w:p>
    <w:p w14:paraId="7096B890" w14:textId="77777777" w:rsidR="004A6325" w:rsidRPr="007A2605" w:rsidRDefault="004A6325" w:rsidP="004A6325">
      <w:pPr>
        <w:spacing w:after="0" w:line="360" w:lineRule="auto"/>
        <w:rPr>
          <w:rFonts w:ascii="Times New Roman" w:hAnsi="Times New Roman" w:cs="Times New Roman"/>
          <w:b/>
          <w:sz w:val="24"/>
          <w:szCs w:val="24"/>
          <w:lang w:val="en-ZA"/>
        </w:rPr>
      </w:pPr>
      <w:r w:rsidRPr="007A2605">
        <w:rPr>
          <w:rFonts w:ascii="Times New Roman" w:hAnsi="Times New Roman" w:cs="Times New Roman"/>
          <w:b/>
          <w:sz w:val="24"/>
          <w:szCs w:val="24"/>
          <w:lang w:val="en-ZA"/>
        </w:rPr>
        <w:t>Unit Description</w:t>
      </w:r>
    </w:p>
    <w:p w14:paraId="61335822" w14:textId="77777777" w:rsidR="004A6325" w:rsidRPr="007A2605" w:rsidRDefault="004A6325" w:rsidP="004A6325">
      <w:pPr>
        <w:spacing w:after="0" w:line="360" w:lineRule="auto"/>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This unit specifies the competencies required for performing electrical installation. It involves preparing a list of tools equipment and materials, performing piping, and laying of cables, installing of electrical components, terminating of electrical installation, inspecting and testing the installation and documenting an electrical installation.</w:t>
      </w:r>
    </w:p>
    <w:p w14:paraId="09C8F8E1" w14:textId="77777777" w:rsidR="004A6325" w:rsidRPr="007A2605" w:rsidRDefault="004A6325" w:rsidP="004A6325">
      <w:pPr>
        <w:spacing w:after="0" w:line="360" w:lineRule="auto"/>
        <w:rPr>
          <w:rFonts w:ascii="Times New Roman" w:eastAsia="Times New Roman" w:hAnsi="Times New Roman" w:cs="Times New Roman"/>
          <w:sz w:val="24"/>
          <w:szCs w:val="24"/>
        </w:rPr>
      </w:pPr>
    </w:p>
    <w:p w14:paraId="7E00921F" w14:textId="77777777" w:rsidR="004A6325" w:rsidRPr="007A2605" w:rsidRDefault="004A6325" w:rsidP="004A6325">
      <w:pPr>
        <w:spacing w:after="0" w:line="360" w:lineRule="auto"/>
        <w:rPr>
          <w:rFonts w:ascii="Times New Roman" w:hAnsi="Times New Roman" w:cs="Times New Roman"/>
          <w:b/>
          <w:sz w:val="24"/>
          <w:szCs w:val="24"/>
          <w:lang w:val="en-ZA"/>
        </w:rPr>
      </w:pPr>
      <w:r w:rsidRPr="007A2605">
        <w:rPr>
          <w:rFonts w:ascii="Times New Roman" w:hAnsi="Times New Roman" w:cs="Times New Roman"/>
          <w:b/>
          <w:sz w:val="24"/>
          <w:szCs w:val="24"/>
          <w:lang w:val="en-ZA"/>
        </w:rPr>
        <w:t>Summary of Learning Outcomes</w:t>
      </w:r>
    </w:p>
    <w:p w14:paraId="76F2ACEA" w14:textId="77777777" w:rsidR="004A6325" w:rsidRPr="007A2605" w:rsidRDefault="004A6325" w:rsidP="004A6325">
      <w:pPr>
        <w:spacing w:after="0" w:line="360" w:lineRule="auto"/>
        <w:rPr>
          <w:rFonts w:ascii="Times New Roman" w:hAnsi="Times New Roman" w:cs="Times New Roman"/>
          <w:b/>
          <w:sz w:val="24"/>
          <w:szCs w:val="24"/>
          <w:lang w:val="en-ZA"/>
        </w:rPr>
      </w:pPr>
      <w:r w:rsidRPr="007A2605">
        <w:rPr>
          <w:rFonts w:ascii="Times New Roman" w:eastAsia="Calibri" w:hAnsi="Times New Roman" w:cs="Times New Roman"/>
          <w:bCs/>
          <w:kern w:val="0"/>
          <w:sz w:val="24"/>
          <w:szCs w:val="24"/>
          <w:lang w:val="en-ZA"/>
          <w14:ligatures w14:val="none"/>
        </w:rPr>
        <w:t>By the end of this unit, the learner should be able to:</w:t>
      </w:r>
    </w:p>
    <w:tbl>
      <w:tblPr>
        <w:tblStyle w:val="TableGrid"/>
        <w:tblW w:w="0" w:type="auto"/>
        <w:tblLook w:val="04A0" w:firstRow="1" w:lastRow="0" w:firstColumn="1" w:lastColumn="0" w:noHBand="0" w:noVBand="1"/>
      </w:tblPr>
      <w:tblGrid>
        <w:gridCol w:w="805"/>
        <w:gridCol w:w="4906"/>
        <w:gridCol w:w="3639"/>
      </w:tblGrid>
      <w:tr w:rsidR="004A6325" w:rsidRPr="007A2605" w14:paraId="43A48F66" w14:textId="77777777" w:rsidTr="006218ED">
        <w:tc>
          <w:tcPr>
            <w:tcW w:w="805" w:type="dxa"/>
          </w:tcPr>
          <w:p w14:paraId="56E07E60" w14:textId="77777777" w:rsidR="004A6325" w:rsidRPr="007A2605" w:rsidRDefault="004A6325" w:rsidP="006218ED">
            <w:pPr>
              <w:spacing w:before="120" w:after="12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S/NO</w:t>
            </w:r>
          </w:p>
        </w:tc>
        <w:tc>
          <w:tcPr>
            <w:tcW w:w="4906" w:type="dxa"/>
          </w:tcPr>
          <w:p w14:paraId="7D5CFBF8" w14:textId="77777777" w:rsidR="004A6325" w:rsidRPr="007A2605" w:rsidRDefault="004A6325" w:rsidP="006218ED">
            <w:pPr>
              <w:spacing w:before="120" w:after="12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LEARNING OUTCOMES</w:t>
            </w:r>
          </w:p>
        </w:tc>
        <w:tc>
          <w:tcPr>
            <w:tcW w:w="3639" w:type="dxa"/>
          </w:tcPr>
          <w:p w14:paraId="733B43CA" w14:textId="77777777" w:rsidR="004A6325" w:rsidRPr="007A2605" w:rsidRDefault="004A6325" w:rsidP="006218ED">
            <w:pPr>
              <w:spacing w:before="120" w:after="12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DURATION(HOURS)</w:t>
            </w:r>
          </w:p>
        </w:tc>
      </w:tr>
      <w:tr w:rsidR="004A6325" w:rsidRPr="007A2605" w14:paraId="7730BE7D" w14:textId="77777777" w:rsidTr="006218ED">
        <w:tc>
          <w:tcPr>
            <w:tcW w:w="805" w:type="dxa"/>
          </w:tcPr>
          <w:p w14:paraId="1B1E0F01" w14:textId="77777777" w:rsidR="004A6325" w:rsidRPr="007A2605" w:rsidRDefault="004A6325">
            <w:pPr>
              <w:numPr>
                <w:ilvl w:val="0"/>
                <w:numId w:val="233"/>
              </w:numPr>
              <w:spacing w:before="120" w:after="160" w:line="360" w:lineRule="auto"/>
              <w:contextualSpacing/>
              <w:jc w:val="both"/>
              <w:rPr>
                <w:rFonts w:ascii="Times New Roman" w:eastAsia="Times New Roman" w:hAnsi="Times New Roman"/>
                <w:color w:val="000000"/>
                <w:sz w:val="24"/>
                <w:szCs w:val="24"/>
                <w:lang w:val="en-ZA"/>
              </w:rPr>
            </w:pPr>
          </w:p>
        </w:tc>
        <w:tc>
          <w:tcPr>
            <w:tcW w:w="4906" w:type="dxa"/>
          </w:tcPr>
          <w:p w14:paraId="6B324FC2" w14:textId="77777777" w:rsidR="004A6325" w:rsidRPr="007A2605" w:rsidRDefault="004A6325" w:rsidP="006218ED">
            <w:pPr>
              <w:spacing w:before="120"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imes New Roman" w:hAnsi="Times New Roman" w:cstheme="minorBidi"/>
                <w:kern w:val="2"/>
                <w:sz w:val="24"/>
                <w:szCs w:val="24"/>
                <w:lang w:val="en-ZA"/>
                <w14:ligatures w14:val="standardContextual"/>
              </w:rPr>
              <w:t>Prepare list of tools, equipment, and materials</w:t>
            </w:r>
          </w:p>
        </w:tc>
        <w:tc>
          <w:tcPr>
            <w:tcW w:w="3639" w:type="dxa"/>
          </w:tcPr>
          <w:p w14:paraId="042AC0BD" w14:textId="77777777" w:rsidR="004A6325" w:rsidRPr="007A2605" w:rsidRDefault="004A6325" w:rsidP="006218ED">
            <w:pPr>
              <w:spacing w:before="120"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10</w:t>
            </w:r>
          </w:p>
        </w:tc>
      </w:tr>
      <w:tr w:rsidR="004A6325" w:rsidRPr="007A2605" w14:paraId="08A856A4" w14:textId="77777777" w:rsidTr="006218ED">
        <w:tc>
          <w:tcPr>
            <w:tcW w:w="805" w:type="dxa"/>
          </w:tcPr>
          <w:p w14:paraId="2408CB94" w14:textId="77777777" w:rsidR="004A6325" w:rsidRPr="007A2605" w:rsidRDefault="004A6325">
            <w:pPr>
              <w:numPr>
                <w:ilvl w:val="0"/>
                <w:numId w:val="233"/>
              </w:numPr>
              <w:spacing w:before="120" w:after="160" w:line="360" w:lineRule="auto"/>
              <w:contextualSpacing/>
              <w:jc w:val="both"/>
              <w:rPr>
                <w:rFonts w:ascii="Times New Roman" w:eastAsia="Times New Roman" w:hAnsi="Times New Roman"/>
                <w:color w:val="000000"/>
                <w:sz w:val="24"/>
                <w:szCs w:val="24"/>
                <w:lang w:val="en-ZA"/>
              </w:rPr>
            </w:pPr>
          </w:p>
        </w:tc>
        <w:tc>
          <w:tcPr>
            <w:tcW w:w="4906" w:type="dxa"/>
          </w:tcPr>
          <w:p w14:paraId="0076C483" w14:textId="77777777" w:rsidR="004A6325" w:rsidRPr="007A2605" w:rsidRDefault="004A6325" w:rsidP="006218ED">
            <w:pPr>
              <w:spacing w:before="120"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imes New Roman" w:hAnsi="Times New Roman" w:cstheme="minorBidi"/>
                <w:kern w:val="2"/>
                <w:sz w:val="24"/>
                <w:szCs w:val="24"/>
                <w:lang w:val="en-ZA"/>
                <w14:ligatures w14:val="standardContextual"/>
              </w:rPr>
              <w:t>Perform piping and laying of cables</w:t>
            </w:r>
          </w:p>
        </w:tc>
        <w:tc>
          <w:tcPr>
            <w:tcW w:w="3639" w:type="dxa"/>
          </w:tcPr>
          <w:p w14:paraId="675D7D99" w14:textId="77777777" w:rsidR="004A6325" w:rsidRPr="007A2605" w:rsidRDefault="004A6325" w:rsidP="006218ED">
            <w:pPr>
              <w:spacing w:before="120"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20</w:t>
            </w:r>
          </w:p>
        </w:tc>
      </w:tr>
      <w:tr w:rsidR="004A6325" w:rsidRPr="007A2605" w14:paraId="6DA84814" w14:textId="77777777" w:rsidTr="006218ED">
        <w:tc>
          <w:tcPr>
            <w:tcW w:w="805" w:type="dxa"/>
          </w:tcPr>
          <w:p w14:paraId="3D107A6A" w14:textId="77777777" w:rsidR="004A6325" w:rsidRPr="007A2605" w:rsidRDefault="004A6325">
            <w:pPr>
              <w:numPr>
                <w:ilvl w:val="0"/>
                <w:numId w:val="233"/>
              </w:numPr>
              <w:spacing w:before="120" w:after="160" w:line="360" w:lineRule="auto"/>
              <w:contextualSpacing/>
              <w:jc w:val="both"/>
              <w:rPr>
                <w:rFonts w:ascii="Times New Roman" w:eastAsia="Times New Roman" w:hAnsi="Times New Roman"/>
                <w:color w:val="000000"/>
                <w:sz w:val="24"/>
                <w:szCs w:val="24"/>
              </w:rPr>
            </w:pPr>
          </w:p>
        </w:tc>
        <w:tc>
          <w:tcPr>
            <w:tcW w:w="4906" w:type="dxa"/>
          </w:tcPr>
          <w:p w14:paraId="3C350E1F" w14:textId="77777777" w:rsidR="004A6325" w:rsidRPr="007A2605" w:rsidRDefault="004A6325" w:rsidP="006218ED">
            <w:pPr>
              <w:spacing w:before="120"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imes New Roman" w:hAnsi="Times New Roman" w:cstheme="minorBidi"/>
                <w:kern w:val="2"/>
                <w:sz w:val="24"/>
                <w:szCs w:val="24"/>
                <w14:ligatures w14:val="standardContextual"/>
              </w:rPr>
              <w:t xml:space="preserve">Install </w:t>
            </w:r>
            <w:r w:rsidRPr="007A2605">
              <w:rPr>
                <w:rFonts w:ascii="Times New Roman" w:eastAsia="Times New Roman" w:hAnsi="Times New Roman" w:cstheme="minorBidi"/>
                <w:kern w:val="2"/>
                <w:sz w:val="24"/>
                <w:szCs w:val="24"/>
                <w:lang w:val="en-ZA"/>
                <w14:ligatures w14:val="standardContextual"/>
              </w:rPr>
              <w:t xml:space="preserve">electrical components </w:t>
            </w:r>
          </w:p>
        </w:tc>
        <w:tc>
          <w:tcPr>
            <w:tcW w:w="3639" w:type="dxa"/>
          </w:tcPr>
          <w:p w14:paraId="5A6B9E64" w14:textId="77777777" w:rsidR="004A6325" w:rsidRPr="007A2605" w:rsidRDefault="004A6325" w:rsidP="006218ED">
            <w:pPr>
              <w:spacing w:before="120"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18</w:t>
            </w:r>
          </w:p>
        </w:tc>
      </w:tr>
      <w:tr w:rsidR="004A6325" w:rsidRPr="007A2605" w14:paraId="05F1C83D" w14:textId="77777777" w:rsidTr="006218ED">
        <w:tc>
          <w:tcPr>
            <w:tcW w:w="805" w:type="dxa"/>
          </w:tcPr>
          <w:p w14:paraId="6BE21ABA" w14:textId="77777777" w:rsidR="004A6325" w:rsidRPr="007A2605" w:rsidRDefault="004A6325">
            <w:pPr>
              <w:numPr>
                <w:ilvl w:val="0"/>
                <w:numId w:val="233"/>
              </w:numPr>
              <w:spacing w:before="120" w:after="160" w:line="360" w:lineRule="auto"/>
              <w:contextualSpacing/>
              <w:jc w:val="both"/>
              <w:rPr>
                <w:rFonts w:ascii="Times New Roman" w:eastAsia="Times New Roman" w:hAnsi="Times New Roman"/>
                <w:color w:val="000000"/>
                <w:sz w:val="24"/>
                <w:szCs w:val="24"/>
                <w:lang w:val="en-ZA"/>
              </w:rPr>
            </w:pPr>
          </w:p>
        </w:tc>
        <w:tc>
          <w:tcPr>
            <w:tcW w:w="4906" w:type="dxa"/>
          </w:tcPr>
          <w:p w14:paraId="5C284E53" w14:textId="77777777" w:rsidR="004A6325" w:rsidRPr="007A2605" w:rsidRDefault="004A6325" w:rsidP="006218ED">
            <w:pPr>
              <w:spacing w:before="120"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imes New Roman" w:hAnsi="Times New Roman" w:cstheme="minorBidi"/>
                <w:kern w:val="2"/>
                <w:sz w:val="24"/>
                <w:szCs w:val="24"/>
                <w:lang w:val="en-ZA"/>
                <w14:ligatures w14:val="standardContextual"/>
              </w:rPr>
              <w:t>Terminate electrical installation</w:t>
            </w:r>
          </w:p>
        </w:tc>
        <w:tc>
          <w:tcPr>
            <w:tcW w:w="3639" w:type="dxa"/>
          </w:tcPr>
          <w:p w14:paraId="1151B0A1" w14:textId="77777777" w:rsidR="004A6325" w:rsidRPr="007A2605" w:rsidRDefault="004A6325" w:rsidP="006218ED">
            <w:pPr>
              <w:spacing w:before="120"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12</w:t>
            </w:r>
          </w:p>
        </w:tc>
      </w:tr>
      <w:tr w:rsidR="004A6325" w:rsidRPr="007A2605" w14:paraId="5CBDA062" w14:textId="77777777" w:rsidTr="006218ED">
        <w:tc>
          <w:tcPr>
            <w:tcW w:w="805" w:type="dxa"/>
          </w:tcPr>
          <w:p w14:paraId="279B8508" w14:textId="77777777" w:rsidR="004A6325" w:rsidRPr="007A2605" w:rsidRDefault="004A6325">
            <w:pPr>
              <w:numPr>
                <w:ilvl w:val="0"/>
                <w:numId w:val="233"/>
              </w:numPr>
              <w:spacing w:before="120" w:after="160" w:line="360" w:lineRule="auto"/>
              <w:contextualSpacing/>
              <w:jc w:val="both"/>
              <w:rPr>
                <w:rFonts w:ascii="Times New Roman" w:eastAsia="Times New Roman" w:hAnsi="Times New Roman"/>
                <w:color w:val="000000"/>
                <w:sz w:val="24"/>
                <w:szCs w:val="24"/>
                <w:lang w:val="en-ZA"/>
              </w:rPr>
            </w:pPr>
          </w:p>
        </w:tc>
        <w:tc>
          <w:tcPr>
            <w:tcW w:w="4906" w:type="dxa"/>
          </w:tcPr>
          <w:p w14:paraId="144B5894" w14:textId="77777777" w:rsidR="004A6325" w:rsidRPr="007A2605" w:rsidRDefault="004A6325" w:rsidP="006218ED">
            <w:pPr>
              <w:spacing w:before="120"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imes New Roman" w:hAnsi="Times New Roman" w:cstheme="minorBidi"/>
                <w:kern w:val="2"/>
                <w:sz w:val="24"/>
                <w:szCs w:val="24"/>
                <w:lang w:val="en-ZA"/>
                <w14:ligatures w14:val="standardContextual"/>
              </w:rPr>
              <w:t>Inspect and test installation</w:t>
            </w:r>
          </w:p>
        </w:tc>
        <w:tc>
          <w:tcPr>
            <w:tcW w:w="3639" w:type="dxa"/>
          </w:tcPr>
          <w:p w14:paraId="2991E2FC" w14:textId="77777777" w:rsidR="004A6325" w:rsidRPr="007A2605" w:rsidRDefault="004A6325" w:rsidP="006218ED">
            <w:pPr>
              <w:spacing w:before="120"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10</w:t>
            </w:r>
          </w:p>
        </w:tc>
      </w:tr>
      <w:tr w:rsidR="004A6325" w:rsidRPr="007A2605" w14:paraId="1F0354FC" w14:textId="77777777" w:rsidTr="006218ED">
        <w:tc>
          <w:tcPr>
            <w:tcW w:w="805" w:type="dxa"/>
          </w:tcPr>
          <w:p w14:paraId="71BEAA56" w14:textId="77777777" w:rsidR="004A6325" w:rsidRPr="007A2605" w:rsidRDefault="004A6325">
            <w:pPr>
              <w:numPr>
                <w:ilvl w:val="0"/>
                <w:numId w:val="233"/>
              </w:numPr>
              <w:spacing w:before="120" w:after="160" w:line="360" w:lineRule="auto"/>
              <w:contextualSpacing/>
              <w:jc w:val="both"/>
              <w:rPr>
                <w:rFonts w:ascii="Times New Roman" w:eastAsia="Times New Roman" w:hAnsi="Times New Roman"/>
                <w:color w:val="000000"/>
                <w:sz w:val="24"/>
                <w:szCs w:val="24"/>
                <w:lang w:val="en-ZA"/>
              </w:rPr>
            </w:pPr>
          </w:p>
        </w:tc>
        <w:tc>
          <w:tcPr>
            <w:tcW w:w="4906" w:type="dxa"/>
          </w:tcPr>
          <w:p w14:paraId="3A99A42C" w14:textId="77777777" w:rsidR="004A6325" w:rsidRPr="007A2605" w:rsidRDefault="004A6325" w:rsidP="006218ED">
            <w:pPr>
              <w:spacing w:before="120"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imes New Roman" w:hAnsi="Times New Roman" w:cstheme="minorBidi"/>
                <w:kern w:val="2"/>
                <w:sz w:val="24"/>
                <w:szCs w:val="24"/>
                <w:lang w:val="en-ZA"/>
                <w14:ligatures w14:val="standardContextual"/>
              </w:rPr>
              <w:t>Document an Electrical installation</w:t>
            </w:r>
          </w:p>
        </w:tc>
        <w:tc>
          <w:tcPr>
            <w:tcW w:w="3639" w:type="dxa"/>
          </w:tcPr>
          <w:p w14:paraId="333BFA6F" w14:textId="77777777" w:rsidR="004A6325" w:rsidRPr="007A2605" w:rsidRDefault="004A6325" w:rsidP="006218ED">
            <w:pPr>
              <w:spacing w:before="120"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10</w:t>
            </w:r>
          </w:p>
        </w:tc>
      </w:tr>
      <w:tr w:rsidR="004A6325" w:rsidRPr="007A2605" w14:paraId="6BE693A3" w14:textId="77777777" w:rsidTr="006218ED">
        <w:tc>
          <w:tcPr>
            <w:tcW w:w="805" w:type="dxa"/>
          </w:tcPr>
          <w:p w14:paraId="5DE00729" w14:textId="77777777" w:rsidR="004A6325" w:rsidRPr="007A2605" w:rsidRDefault="004A6325" w:rsidP="006218ED">
            <w:pPr>
              <w:spacing w:before="120" w:after="120" w:line="360" w:lineRule="auto"/>
              <w:contextualSpacing/>
              <w:jc w:val="both"/>
              <w:rPr>
                <w:rFonts w:ascii="Times New Roman" w:eastAsia="Times New Roman" w:hAnsi="Times New Roman" w:cstheme="minorBidi"/>
                <w:kern w:val="2"/>
                <w:sz w:val="24"/>
                <w:szCs w:val="24"/>
                <w:lang w:val="en-ZA"/>
                <w14:ligatures w14:val="standardContextual"/>
              </w:rPr>
            </w:pPr>
          </w:p>
        </w:tc>
        <w:tc>
          <w:tcPr>
            <w:tcW w:w="4906" w:type="dxa"/>
          </w:tcPr>
          <w:p w14:paraId="767F91E6" w14:textId="77777777" w:rsidR="004A6325" w:rsidRPr="007A2605" w:rsidRDefault="004A6325" w:rsidP="006218ED">
            <w:pPr>
              <w:spacing w:before="120" w:after="120" w:line="360" w:lineRule="auto"/>
              <w:contextualSpacing/>
              <w:jc w:val="both"/>
              <w:rPr>
                <w:rFonts w:ascii="Times New Roman" w:eastAsia="Times New Roman" w:hAnsi="Times New Roman" w:cstheme="minorBidi"/>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TOTAL HOURS</w:t>
            </w:r>
          </w:p>
        </w:tc>
        <w:tc>
          <w:tcPr>
            <w:tcW w:w="3639" w:type="dxa"/>
          </w:tcPr>
          <w:p w14:paraId="170D14E0" w14:textId="77777777" w:rsidR="004A6325" w:rsidRPr="007A2605" w:rsidRDefault="004A6325" w:rsidP="006218ED">
            <w:pPr>
              <w:spacing w:before="120" w:after="12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80</w:t>
            </w:r>
          </w:p>
        </w:tc>
      </w:tr>
    </w:tbl>
    <w:p w14:paraId="07BAD23F" w14:textId="77777777" w:rsidR="004A6325" w:rsidRPr="007A2605" w:rsidRDefault="004A6325" w:rsidP="004A6325">
      <w:pPr>
        <w:spacing w:before="120" w:after="120" w:line="360" w:lineRule="auto"/>
        <w:contextualSpacing/>
        <w:jc w:val="both"/>
        <w:rPr>
          <w:rFonts w:ascii="Times New Roman" w:hAnsi="Times New Roman" w:cs="Times New Roman"/>
          <w:b/>
          <w:sz w:val="24"/>
          <w:szCs w:val="24"/>
          <w:lang w:val="en-ZA"/>
        </w:rPr>
      </w:pPr>
    </w:p>
    <w:p w14:paraId="25208272" w14:textId="77777777" w:rsidR="004A6325" w:rsidRPr="007A2605" w:rsidRDefault="004A6325" w:rsidP="004A6325">
      <w:pPr>
        <w:spacing w:before="120" w:after="120" w:line="360" w:lineRule="auto"/>
        <w:ind w:left="357" w:hanging="357"/>
        <w:contextualSpacing/>
        <w:jc w:val="both"/>
        <w:rPr>
          <w:rFonts w:ascii="Times New Roman" w:hAnsi="Times New Roman" w:cs="Times New Roman"/>
          <w:b/>
          <w:sz w:val="24"/>
          <w:szCs w:val="24"/>
          <w:lang w:val="en-ZA"/>
        </w:rPr>
      </w:pPr>
      <w:r w:rsidRPr="007A2605">
        <w:rPr>
          <w:rFonts w:ascii="Times New Roman" w:hAnsi="Times New Roman" w:cs="Times New Roman"/>
          <w:b/>
          <w:sz w:val="24"/>
          <w:szCs w:val="24"/>
          <w:lang w:val="en-ZA"/>
        </w:rPr>
        <w:t>Learning Outcomes, Content and Suggested Assessment Methods</w:t>
      </w:r>
    </w:p>
    <w:tbl>
      <w:tblPr>
        <w:tblpPr w:leftFromText="180" w:rightFromText="180" w:vertAnchor="text" w:horzAnchor="page" w:tblpX="1379" w:tblpY="25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1"/>
        <w:gridCol w:w="4303"/>
        <w:gridCol w:w="2356"/>
      </w:tblGrid>
      <w:tr w:rsidR="004A6325" w:rsidRPr="007A2605" w14:paraId="1EBA2A63" w14:textId="77777777" w:rsidTr="006218ED">
        <w:trPr>
          <w:tblHeader/>
        </w:trPr>
        <w:tc>
          <w:tcPr>
            <w:tcW w:w="1439" w:type="pct"/>
            <w:tcBorders>
              <w:tl2br w:val="nil"/>
              <w:tr2bl w:val="nil"/>
            </w:tcBorders>
            <w:shd w:val="clear" w:color="auto" w:fill="auto"/>
          </w:tcPr>
          <w:p w14:paraId="6B3914CC" w14:textId="77777777" w:rsidR="004A6325" w:rsidRPr="007A2605" w:rsidRDefault="004A6325" w:rsidP="006218ED">
            <w:pPr>
              <w:spacing w:after="0" w:line="360" w:lineRule="auto"/>
              <w:rPr>
                <w:rFonts w:ascii="Times New Roman" w:hAnsi="Times New Roman" w:cs="Times New Roman"/>
                <w:b/>
                <w:sz w:val="24"/>
                <w:szCs w:val="24"/>
                <w:lang w:val="en-ZA"/>
              </w:rPr>
            </w:pPr>
            <w:r w:rsidRPr="007A2605">
              <w:rPr>
                <w:rFonts w:ascii="Times New Roman" w:hAnsi="Times New Roman" w:cs="Times New Roman"/>
                <w:b/>
                <w:sz w:val="24"/>
                <w:szCs w:val="24"/>
                <w:lang w:val="en-ZA"/>
              </w:rPr>
              <w:t>Learning Outcome</w:t>
            </w:r>
          </w:p>
        </w:tc>
        <w:tc>
          <w:tcPr>
            <w:tcW w:w="2301" w:type="pct"/>
            <w:tcBorders>
              <w:tl2br w:val="nil"/>
              <w:tr2bl w:val="nil"/>
            </w:tcBorders>
            <w:shd w:val="clear" w:color="auto" w:fill="auto"/>
          </w:tcPr>
          <w:p w14:paraId="07DFB798" w14:textId="77777777" w:rsidR="004A6325" w:rsidRPr="007A2605" w:rsidRDefault="004A6325" w:rsidP="006218ED">
            <w:pPr>
              <w:spacing w:after="0" w:line="360" w:lineRule="auto"/>
              <w:ind w:left="357" w:hanging="357"/>
              <w:rPr>
                <w:rFonts w:ascii="Times New Roman" w:hAnsi="Times New Roman" w:cs="Times New Roman"/>
                <w:b/>
                <w:sz w:val="24"/>
                <w:szCs w:val="24"/>
                <w:lang w:val="en-ZA"/>
              </w:rPr>
            </w:pPr>
            <w:r w:rsidRPr="007A2605">
              <w:rPr>
                <w:rFonts w:ascii="Times New Roman" w:hAnsi="Times New Roman" w:cs="Times New Roman"/>
                <w:b/>
                <w:sz w:val="24"/>
                <w:szCs w:val="24"/>
                <w:lang w:val="en-ZA"/>
              </w:rPr>
              <w:t>Content</w:t>
            </w:r>
          </w:p>
        </w:tc>
        <w:tc>
          <w:tcPr>
            <w:tcW w:w="1260" w:type="pct"/>
            <w:tcBorders>
              <w:tl2br w:val="nil"/>
              <w:tr2bl w:val="nil"/>
            </w:tcBorders>
            <w:shd w:val="clear" w:color="auto" w:fill="auto"/>
          </w:tcPr>
          <w:p w14:paraId="2C9301D6" w14:textId="77777777" w:rsidR="004A6325" w:rsidRPr="007A2605" w:rsidRDefault="004A6325" w:rsidP="006218ED">
            <w:pPr>
              <w:spacing w:after="0" w:line="360" w:lineRule="auto"/>
              <w:rPr>
                <w:rFonts w:ascii="Times New Roman" w:hAnsi="Times New Roman" w:cs="Times New Roman"/>
                <w:b/>
                <w:sz w:val="24"/>
                <w:szCs w:val="24"/>
                <w:lang w:val="en-ZA"/>
              </w:rPr>
            </w:pPr>
            <w:r w:rsidRPr="007A2605">
              <w:rPr>
                <w:rFonts w:ascii="Times New Roman" w:hAnsi="Times New Roman" w:cs="Times New Roman"/>
                <w:b/>
                <w:sz w:val="24"/>
                <w:szCs w:val="24"/>
                <w:lang w:val="en-ZA"/>
              </w:rPr>
              <w:t>Suggested Assessment Methods</w:t>
            </w:r>
          </w:p>
        </w:tc>
      </w:tr>
      <w:tr w:rsidR="004A6325" w:rsidRPr="007A2605" w14:paraId="4675A425" w14:textId="77777777" w:rsidTr="006218ED">
        <w:trPr>
          <w:trHeight w:val="755"/>
        </w:trPr>
        <w:tc>
          <w:tcPr>
            <w:tcW w:w="1439" w:type="pct"/>
            <w:tcBorders>
              <w:tl2br w:val="nil"/>
              <w:tr2bl w:val="nil"/>
            </w:tcBorders>
          </w:tcPr>
          <w:p w14:paraId="66F8E1EB" w14:textId="77777777" w:rsidR="004A6325" w:rsidRPr="007A2605" w:rsidRDefault="004A6325">
            <w:pPr>
              <w:numPr>
                <w:ilvl w:val="0"/>
                <w:numId w:val="44"/>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Prepare a list of tools, equipment and materials</w:t>
            </w:r>
          </w:p>
        </w:tc>
        <w:tc>
          <w:tcPr>
            <w:tcW w:w="2301" w:type="pct"/>
            <w:tcBorders>
              <w:tl2br w:val="nil"/>
              <w:tr2bl w:val="nil"/>
            </w:tcBorders>
          </w:tcPr>
          <w:p w14:paraId="74FFD8EC" w14:textId="77777777" w:rsidR="004A6325" w:rsidRPr="007A2605" w:rsidRDefault="004A6325">
            <w:pPr>
              <w:numPr>
                <w:ilvl w:val="0"/>
                <w:numId w:val="21"/>
              </w:numPr>
              <w:spacing w:after="120" w:line="360" w:lineRule="auto"/>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14:ligatures w14:val="none"/>
              </w:rPr>
              <w:t>Health and safety procedures</w:t>
            </w:r>
          </w:p>
          <w:p w14:paraId="1631CCCC" w14:textId="77777777" w:rsidR="004A6325" w:rsidRPr="007A2605" w:rsidRDefault="004A6325">
            <w:pPr>
              <w:numPr>
                <w:ilvl w:val="0"/>
                <w:numId w:val="22"/>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PPEs</w:t>
            </w:r>
          </w:p>
          <w:p w14:paraId="0F8A79B7" w14:textId="77777777" w:rsidR="004A6325" w:rsidRPr="007A2605" w:rsidRDefault="004A6325">
            <w:pPr>
              <w:numPr>
                <w:ilvl w:val="0"/>
                <w:numId w:val="22"/>
              </w:numPr>
              <w:spacing w:after="0" w:line="360" w:lineRule="auto"/>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Safety, Rules and, regulations </w:t>
            </w:r>
          </w:p>
          <w:p w14:paraId="4E6C1F85" w14:textId="77777777" w:rsidR="004A6325" w:rsidRPr="007A2605" w:rsidRDefault="004A6325">
            <w:pPr>
              <w:numPr>
                <w:ilvl w:val="0"/>
                <w:numId w:val="22"/>
              </w:numPr>
              <w:spacing w:after="0" w:line="360" w:lineRule="auto"/>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Hazards </w:t>
            </w:r>
          </w:p>
          <w:p w14:paraId="25021A71" w14:textId="77777777" w:rsidR="004A6325" w:rsidRPr="007A2605" w:rsidRDefault="004A6325">
            <w:pPr>
              <w:numPr>
                <w:ilvl w:val="1"/>
                <w:numId w:val="44"/>
              </w:numPr>
              <w:spacing w:after="0" w:line="360" w:lineRule="auto"/>
              <w:ind w:left="36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Electrical installation tools and materials</w:t>
            </w:r>
          </w:p>
          <w:p w14:paraId="5CBD34D2" w14:textId="77777777" w:rsidR="004A6325" w:rsidRPr="007A2605" w:rsidRDefault="004A6325">
            <w:pPr>
              <w:numPr>
                <w:ilvl w:val="0"/>
                <w:numId w:val="360"/>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Cutting tools</w:t>
            </w:r>
          </w:p>
          <w:p w14:paraId="61A038F9" w14:textId="77777777" w:rsidR="004A6325" w:rsidRPr="007A2605" w:rsidRDefault="004A6325">
            <w:pPr>
              <w:numPr>
                <w:ilvl w:val="0"/>
                <w:numId w:val="360"/>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Measuring tools</w:t>
            </w:r>
          </w:p>
          <w:p w14:paraId="5AB69CBF" w14:textId="77777777" w:rsidR="004A6325" w:rsidRPr="007A2605" w:rsidRDefault="004A6325">
            <w:pPr>
              <w:numPr>
                <w:ilvl w:val="0"/>
                <w:numId w:val="360"/>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Measuring equipment</w:t>
            </w:r>
          </w:p>
          <w:p w14:paraId="2AA821A1" w14:textId="77777777" w:rsidR="004A6325" w:rsidRPr="007A2605" w:rsidRDefault="004A6325">
            <w:pPr>
              <w:numPr>
                <w:ilvl w:val="0"/>
                <w:numId w:val="360"/>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Cables and conductors</w:t>
            </w:r>
          </w:p>
          <w:p w14:paraId="0F1EF9F4" w14:textId="77777777" w:rsidR="004A6325" w:rsidRPr="007A2605" w:rsidRDefault="004A6325">
            <w:pPr>
              <w:numPr>
                <w:ilvl w:val="0"/>
                <w:numId w:val="360"/>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Crimping tools</w:t>
            </w:r>
          </w:p>
          <w:p w14:paraId="3267BEAA" w14:textId="77777777" w:rsidR="004A6325" w:rsidRPr="007A2605" w:rsidRDefault="004A6325">
            <w:pPr>
              <w:numPr>
                <w:ilvl w:val="0"/>
                <w:numId w:val="360"/>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Conduits</w:t>
            </w:r>
          </w:p>
          <w:p w14:paraId="510A3C00" w14:textId="77777777" w:rsidR="004A6325" w:rsidRPr="007A2605" w:rsidRDefault="004A6325">
            <w:pPr>
              <w:numPr>
                <w:ilvl w:val="0"/>
                <w:numId w:val="360"/>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Trunking</w:t>
            </w:r>
          </w:p>
          <w:p w14:paraId="10ACA757" w14:textId="77777777" w:rsidR="004A6325" w:rsidRPr="007A2605" w:rsidRDefault="004A6325">
            <w:pPr>
              <w:numPr>
                <w:ilvl w:val="0"/>
                <w:numId w:val="360"/>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 xml:space="preserve">Consumables </w:t>
            </w:r>
          </w:p>
          <w:p w14:paraId="4A9C7831" w14:textId="77777777" w:rsidR="004A6325" w:rsidRPr="007A2605" w:rsidRDefault="004A6325">
            <w:pPr>
              <w:numPr>
                <w:ilvl w:val="1"/>
                <w:numId w:val="44"/>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Types, application, care, maintenance and storage of:</w:t>
            </w:r>
          </w:p>
          <w:p w14:paraId="6FBBC37E" w14:textId="77777777" w:rsidR="004A6325" w:rsidRPr="007A2605" w:rsidRDefault="004A6325">
            <w:pPr>
              <w:numPr>
                <w:ilvl w:val="2"/>
                <w:numId w:val="44"/>
              </w:numPr>
              <w:spacing w:after="0" w:line="360" w:lineRule="auto"/>
              <w:ind w:left="108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Tools</w:t>
            </w:r>
          </w:p>
          <w:p w14:paraId="1147B4DC" w14:textId="77777777" w:rsidR="004A6325" w:rsidRPr="007A2605" w:rsidRDefault="004A6325">
            <w:pPr>
              <w:numPr>
                <w:ilvl w:val="3"/>
                <w:numId w:val="44"/>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Cable strippers</w:t>
            </w:r>
          </w:p>
          <w:p w14:paraId="06F2079C" w14:textId="77777777" w:rsidR="004A6325" w:rsidRPr="007A2605" w:rsidRDefault="004A6325">
            <w:pPr>
              <w:numPr>
                <w:ilvl w:val="3"/>
                <w:numId w:val="44"/>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Pliers</w:t>
            </w:r>
          </w:p>
          <w:p w14:paraId="0E1A9B2E" w14:textId="77777777" w:rsidR="004A6325" w:rsidRPr="007A2605" w:rsidRDefault="004A6325">
            <w:pPr>
              <w:numPr>
                <w:ilvl w:val="3"/>
                <w:numId w:val="44"/>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Screw drivers</w:t>
            </w:r>
          </w:p>
          <w:p w14:paraId="2DBFED55" w14:textId="77777777" w:rsidR="004A6325" w:rsidRPr="007A2605" w:rsidRDefault="004A6325">
            <w:pPr>
              <w:numPr>
                <w:ilvl w:val="3"/>
                <w:numId w:val="44"/>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Hammers</w:t>
            </w:r>
          </w:p>
          <w:p w14:paraId="3700A381" w14:textId="77777777" w:rsidR="004A6325" w:rsidRPr="007A2605" w:rsidRDefault="004A6325">
            <w:pPr>
              <w:numPr>
                <w:ilvl w:val="3"/>
                <w:numId w:val="44"/>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Chisels</w:t>
            </w:r>
          </w:p>
          <w:p w14:paraId="2E8D6C99" w14:textId="77777777" w:rsidR="004A6325" w:rsidRPr="007A2605" w:rsidRDefault="004A6325">
            <w:pPr>
              <w:numPr>
                <w:ilvl w:val="3"/>
                <w:numId w:val="44"/>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 xml:space="preserve">Allen keys </w:t>
            </w:r>
          </w:p>
          <w:p w14:paraId="028BF02B" w14:textId="77777777" w:rsidR="004A6325" w:rsidRPr="007A2605" w:rsidRDefault="004A6325">
            <w:pPr>
              <w:numPr>
                <w:ilvl w:val="3"/>
                <w:numId w:val="44"/>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Electrician knives</w:t>
            </w:r>
          </w:p>
          <w:p w14:paraId="4D895924" w14:textId="77777777" w:rsidR="004A6325" w:rsidRPr="007A2605" w:rsidRDefault="004A6325">
            <w:pPr>
              <w:numPr>
                <w:ilvl w:val="3"/>
                <w:numId w:val="44"/>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Crimping tools</w:t>
            </w:r>
          </w:p>
          <w:p w14:paraId="292DAAC6" w14:textId="77777777" w:rsidR="004A6325" w:rsidRPr="007A2605" w:rsidRDefault="004A6325">
            <w:pPr>
              <w:numPr>
                <w:ilvl w:val="3"/>
                <w:numId w:val="44"/>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Bending springs</w:t>
            </w:r>
          </w:p>
          <w:p w14:paraId="57FD3F9A" w14:textId="77777777" w:rsidR="004A6325" w:rsidRPr="007A2605" w:rsidRDefault="004A6325">
            <w:pPr>
              <w:numPr>
                <w:ilvl w:val="3"/>
                <w:numId w:val="44"/>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Steel tapes</w:t>
            </w:r>
          </w:p>
          <w:p w14:paraId="297DD056" w14:textId="77777777" w:rsidR="004A6325" w:rsidRPr="007A2605" w:rsidRDefault="004A6325">
            <w:pPr>
              <w:numPr>
                <w:ilvl w:val="3"/>
                <w:numId w:val="44"/>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Draw wires</w:t>
            </w:r>
          </w:p>
          <w:p w14:paraId="5AAE4177" w14:textId="77777777" w:rsidR="004A6325" w:rsidRPr="007A2605" w:rsidRDefault="004A6325">
            <w:pPr>
              <w:numPr>
                <w:ilvl w:val="3"/>
                <w:numId w:val="44"/>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Hack saws</w:t>
            </w:r>
          </w:p>
          <w:p w14:paraId="6A126458" w14:textId="77777777" w:rsidR="004A6325" w:rsidRPr="007A2605" w:rsidRDefault="004A6325">
            <w:pPr>
              <w:numPr>
                <w:ilvl w:val="3"/>
                <w:numId w:val="44"/>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Drills</w:t>
            </w:r>
          </w:p>
          <w:p w14:paraId="5EA0764F" w14:textId="77777777" w:rsidR="004A6325" w:rsidRPr="007A2605" w:rsidRDefault="004A6325">
            <w:pPr>
              <w:numPr>
                <w:ilvl w:val="2"/>
                <w:numId w:val="44"/>
              </w:numPr>
              <w:spacing w:after="0" w:line="360" w:lineRule="auto"/>
              <w:ind w:left="108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Equipment</w:t>
            </w:r>
          </w:p>
          <w:p w14:paraId="4CE79595" w14:textId="77777777" w:rsidR="004A6325" w:rsidRPr="007A2605" w:rsidRDefault="004A6325">
            <w:pPr>
              <w:numPr>
                <w:ilvl w:val="3"/>
                <w:numId w:val="44"/>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Stock and die</w:t>
            </w:r>
          </w:p>
          <w:p w14:paraId="6B6249A5" w14:textId="77777777" w:rsidR="004A6325" w:rsidRPr="007A2605" w:rsidRDefault="004A6325">
            <w:pPr>
              <w:numPr>
                <w:ilvl w:val="3"/>
                <w:numId w:val="44"/>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 xml:space="preserve">Vice </w:t>
            </w:r>
          </w:p>
          <w:p w14:paraId="34B03AF3" w14:textId="77777777" w:rsidR="004A6325" w:rsidRPr="007A2605" w:rsidRDefault="004A6325">
            <w:pPr>
              <w:numPr>
                <w:ilvl w:val="2"/>
                <w:numId w:val="44"/>
              </w:numPr>
              <w:spacing w:after="0" w:line="360" w:lineRule="auto"/>
              <w:ind w:left="108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Materials</w:t>
            </w:r>
          </w:p>
          <w:p w14:paraId="67D2476E" w14:textId="77777777" w:rsidR="004A6325" w:rsidRPr="007A2605" w:rsidRDefault="004A6325">
            <w:pPr>
              <w:numPr>
                <w:ilvl w:val="3"/>
                <w:numId w:val="44"/>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 xml:space="preserve">Cables </w:t>
            </w:r>
          </w:p>
          <w:p w14:paraId="090B27EC" w14:textId="77777777" w:rsidR="004A6325" w:rsidRPr="007A2605" w:rsidRDefault="004A6325">
            <w:pPr>
              <w:numPr>
                <w:ilvl w:val="3"/>
                <w:numId w:val="44"/>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 xml:space="preserve">Fittings </w:t>
            </w:r>
          </w:p>
          <w:p w14:paraId="0C073DDD" w14:textId="77777777" w:rsidR="004A6325" w:rsidRPr="007A2605" w:rsidRDefault="004A6325">
            <w:pPr>
              <w:numPr>
                <w:ilvl w:val="3"/>
                <w:numId w:val="44"/>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 xml:space="preserve">Accessories </w:t>
            </w:r>
          </w:p>
          <w:p w14:paraId="0CDCF273" w14:textId="77777777" w:rsidR="004A6325" w:rsidRPr="007A2605" w:rsidRDefault="004A6325">
            <w:pPr>
              <w:numPr>
                <w:ilvl w:val="1"/>
                <w:numId w:val="44"/>
              </w:numPr>
              <w:spacing w:after="0" w:line="360" w:lineRule="auto"/>
              <w:ind w:left="36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Assemble electrical installation tools, equipment and materials</w:t>
            </w:r>
          </w:p>
        </w:tc>
        <w:tc>
          <w:tcPr>
            <w:tcW w:w="1260" w:type="pct"/>
            <w:tcBorders>
              <w:tl2br w:val="nil"/>
              <w:tr2bl w:val="nil"/>
            </w:tcBorders>
          </w:tcPr>
          <w:p w14:paraId="134DCADF" w14:textId="77777777" w:rsidR="004A6325" w:rsidRPr="007A2605" w:rsidRDefault="004A6325">
            <w:pPr>
              <w:numPr>
                <w:ilvl w:val="0"/>
                <w:numId w:val="45"/>
              </w:numPr>
              <w:spacing w:after="0" w:line="360" w:lineRule="auto"/>
              <w:rPr>
                <w:rFonts w:ascii="Times New Roman" w:hAnsi="Times New Roman" w:cs="Times New Roman"/>
                <w:sz w:val="24"/>
                <w:szCs w:val="24"/>
                <w:lang w:val="en-ZA"/>
              </w:rPr>
            </w:pPr>
            <w:r w:rsidRPr="007A2605">
              <w:rPr>
                <w:rFonts w:ascii="Times New Roman" w:hAnsi="Times New Roman" w:cs="Times New Roman"/>
                <w:sz w:val="24"/>
                <w:szCs w:val="24"/>
                <w:lang w:val="en-ZA"/>
              </w:rPr>
              <w:t>Oral questioning</w:t>
            </w:r>
          </w:p>
          <w:p w14:paraId="2A6C7D1E" w14:textId="77777777" w:rsidR="004A6325" w:rsidRPr="007A2605" w:rsidRDefault="004A6325">
            <w:pPr>
              <w:numPr>
                <w:ilvl w:val="0"/>
                <w:numId w:val="45"/>
              </w:numPr>
              <w:spacing w:after="0" w:line="360" w:lineRule="auto"/>
              <w:rPr>
                <w:rFonts w:ascii="Times New Roman" w:hAnsi="Times New Roman" w:cs="Times New Roman"/>
                <w:sz w:val="24"/>
                <w:szCs w:val="24"/>
                <w:lang w:val="en-ZA"/>
              </w:rPr>
            </w:pPr>
            <w:r w:rsidRPr="007A2605">
              <w:rPr>
                <w:rFonts w:ascii="Times New Roman" w:hAnsi="Times New Roman" w:cs="Times New Roman"/>
                <w:sz w:val="24"/>
                <w:szCs w:val="24"/>
                <w:lang w:val="en-ZA"/>
              </w:rPr>
              <w:t>Written tests</w:t>
            </w:r>
          </w:p>
          <w:p w14:paraId="1F08B2E7" w14:textId="77777777" w:rsidR="004A6325" w:rsidRPr="007A2605" w:rsidRDefault="004A6325">
            <w:pPr>
              <w:numPr>
                <w:ilvl w:val="0"/>
                <w:numId w:val="45"/>
              </w:numPr>
              <w:spacing w:after="0" w:line="360" w:lineRule="auto"/>
              <w:rPr>
                <w:rFonts w:ascii="Times New Roman" w:hAnsi="Times New Roman" w:cs="Times New Roman"/>
                <w:sz w:val="24"/>
                <w:szCs w:val="24"/>
                <w:lang w:val="en-ZA"/>
              </w:rPr>
            </w:pPr>
            <w:r w:rsidRPr="007A2605">
              <w:rPr>
                <w:rFonts w:ascii="Times New Roman" w:hAnsi="Times New Roman" w:cs="Times New Roman"/>
                <w:sz w:val="24"/>
                <w:szCs w:val="24"/>
                <w:lang w:val="en-ZA"/>
              </w:rPr>
              <w:t xml:space="preserve">Observation </w:t>
            </w:r>
          </w:p>
          <w:p w14:paraId="2BC41AF1" w14:textId="77777777" w:rsidR="004A6325" w:rsidRPr="007A2605" w:rsidRDefault="004A6325">
            <w:pPr>
              <w:numPr>
                <w:ilvl w:val="0"/>
                <w:numId w:val="45"/>
              </w:numPr>
              <w:spacing w:after="0" w:line="360" w:lineRule="auto"/>
              <w:rPr>
                <w:rFonts w:ascii="Times New Roman" w:hAnsi="Times New Roman" w:cs="Times New Roman"/>
                <w:sz w:val="24"/>
                <w:szCs w:val="24"/>
                <w:lang w:val="en-ZA"/>
              </w:rPr>
            </w:pPr>
            <w:r w:rsidRPr="007A2605">
              <w:rPr>
                <w:rFonts w:ascii="Times New Roman" w:hAnsi="Times New Roman" w:cs="Times New Roman"/>
                <w:sz w:val="24"/>
                <w:szCs w:val="24"/>
                <w:lang w:val="en-ZA"/>
              </w:rPr>
              <w:t>Practical</w:t>
            </w:r>
          </w:p>
          <w:p w14:paraId="1D4A4CEB" w14:textId="77777777" w:rsidR="004A6325" w:rsidRPr="007A2605" w:rsidRDefault="004A6325" w:rsidP="006218ED">
            <w:pPr>
              <w:spacing w:after="0" w:line="360" w:lineRule="auto"/>
              <w:ind w:left="342"/>
              <w:contextualSpacing/>
              <w:rPr>
                <w:rFonts w:ascii="Times New Roman" w:eastAsia="Times New Roman" w:hAnsi="Times New Roman" w:cs="Times New Roman"/>
                <w:sz w:val="24"/>
                <w:szCs w:val="24"/>
                <w:lang w:val="en-ZA"/>
              </w:rPr>
            </w:pPr>
          </w:p>
        </w:tc>
      </w:tr>
      <w:tr w:rsidR="004A6325" w:rsidRPr="007A2605" w14:paraId="34CF11C5" w14:textId="77777777" w:rsidTr="006218ED">
        <w:trPr>
          <w:trHeight w:val="332"/>
        </w:trPr>
        <w:tc>
          <w:tcPr>
            <w:tcW w:w="1439" w:type="pct"/>
            <w:tcBorders>
              <w:tl2br w:val="nil"/>
              <w:tr2bl w:val="nil"/>
            </w:tcBorders>
          </w:tcPr>
          <w:p w14:paraId="2A26F1F0" w14:textId="77777777" w:rsidR="004A6325" w:rsidRPr="007A2605" w:rsidRDefault="004A6325">
            <w:pPr>
              <w:numPr>
                <w:ilvl w:val="0"/>
                <w:numId w:val="44"/>
              </w:numPr>
              <w:spacing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Perform piping and laying of cables</w:t>
            </w:r>
          </w:p>
        </w:tc>
        <w:tc>
          <w:tcPr>
            <w:tcW w:w="2301" w:type="pct"/>
            <w:tcBorders>
              <w:tl2br w:val="nil"/>
              <w:tr2bl w:val="nil"/>
            </w:tcBorders>
          </w:tcPr>
          <w:p w14:paraId="331C5D81" w14:textId="77777777" w:rsidR="004A6325" w:rsidRPr="007A2605" w:rsidRDefault="004A6325">
            <w:pPr>
              <w:numPr>
                <w:ilvl w:val="0"/>
                <w:numId w:val="49"/>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Meaning of terms</w:t>
            </w:r>
          </w:p>
          <w:p w14:paraId="623BE51E" w14:textId="77777777" w:rsidR="004A6325" w:rsidRPr="007A2605" w:rsidRDefault="004A6325">
            <w:pPr>
              <w:numPr>
                <w:ilvl w:val="0"/>
                <w:numId w:val="49"/>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Procedures for piping</w:t>
            </w:r>
          </w:p>
          <w:p w14:paraId="2ED1A623" w14:textId="77777777" w:rsidR="004A6325" w:rsidRPr="007A2605" w:rsidRDefault="004A6325">
            <w:pPr>
              <w:numPr>
                <w:ilvl w:val="0"/>
                <w:numId w:val="49"/>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Cables and cable joints</w:t>
            </w:r>
          </w:p>
          <w:p w14:paraId="3BDF5851" w14:textId="77777777" w:rsidR="004A6325" w:rsidRPr="007A2605" w:rsidRDefault="004A6325">
            <w:pPr>
              <w:numPr>
                <w:ilvl w:val="0"/>
                <w:numId w:val="49"/>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Wiring systems and accessories</w:t>
            </w:r>
          </w:p>
          <w:p w14:paraId="024BFFD5" w14:textId="77777777" w:rsidR="004A6325" w:rsidRPr="007A2605" w:rsidRDefault="004A6325">
            <w:pPr>
              <w:numPr>
                <w:ilvl w:val="0"/>
                <w:numId w:val="42"/>
              </w:numPr>
              <w:spacing w:after="0" w:line="360" w:lineRule="auto"/>
              <w:ind w:left="792" w:hanging="180"/>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Types and applications</w:t>
            </w:r>
          </w:p>
          <w:p w14:paraId="38A25124" w14:textId="77777777" w:rsidR="004A6325" w:rsidRPr="007A2605" w:rsidRDefault="004A6325">
            <w:pPr>
              <w:numPr>
                <w:ilvl w:val="3"/>
                <w:numId w:val="365"/>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Conduits</w:t>
            </w:r>
          </w:p>
          <w:p w14:paraId="460FA5DA" w14:textId="77777777" w:rsidR="004A6325" w:rsidRPr="007A2605" w:rsidRDefault="004A6325">
            <w:pPr>
              <w:numPr>
                <w:ilvl w:val="3"/>
                <w:numId w:val="365"/>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Cable trays</w:t>
            </w:r>
          </w:p>
          <w:p w14:paraId="615A6985" w14:textId="77777777" w:rsidR="004A6325" w:rsidRPr="007A2605" w:rsidRDefault="004A6325">
            <w:pPr>
              <w:numPr>
                <w:ilvl w:val="3"/>
                <w:numId w:val="365"/>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Cable ducts</w:t>
            </w:r>
          </w:p>
          <w:p w14:paraId="648EFE89" w14:textId="77777777" w:rsidR="004A6325" w:rsidRPr="007A2605" w:rsidRDefault="004A6325">
            <w:pPr>
              <w:numPr>
                <w:ilvl w:val="3"/>
                <w:numId w:val="365"/>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Trunking</w:t>
            </w:r>
          </w:p>
          <w:p w14:paraId="5CC7CB33" w14:textId="77777777" w:rsidR="004A6325" w:rsidRPr="007A2605" w:rsidRDefault="004A6325">
            <w:pPr>
              <w:numPr>
                <w:ilvl w:val="0"/>
                <w:numId w:val="42"/>
              </w:numPr>
              <w:spacing w:after="0" w:line="360" w:lineRule="auto"/>
              <w:ind w:left="792" w:hanging="180"/>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Preparation of wiring systems</w:t>
            </w:r>
          </w:p>
          <w:p w14:paraId="77CB3FE9" w14:textId="77777777" w:rsidR="004A6325" w:rsidRPr="007A2605" w:rsidRDefault="004A6325">
            <w:pPr>
              <w:numPr>
                <w:ilvl w:val="3"/>
                <w:numId w:val="366"/>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Marking out</w:t>
            </w:r>
          </w:p>
          <w:p w14:paraId="4B5FCC6C" w14:textId="77777777" w:rsidR="004A6325" w:rsidRPr="007A2605" w:rsidRDefault="004A6325">
            <w:pPr>
              <w:numPr>
                <w:ilvl w:val="3"/>
                <w:numId w:val="366"/>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Cutting</w:t>
            </w:r>
          </w:p>
          <w:p w14:paraId="353231F6" w14:textId="77777777" w:rsidR="004A6325" w:rsidRPr="007A2605" w:rsidRDefault="004A6325">
            <w:pPr>
              <w:numPr>
                <w:ilvl w:val="3"/>
                <w:numId w:val="366"/>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Bending</w:t>
            </w:r>
          </w:p>
          <w:p w14:paraId="61B38554" w14:textId="77777777" w:rsidR="004A6325" w:rsidRPr="007A2605" w:rsidRDefault="004A6325">
            <w:pPr>
              <w:numPr>
                <w:ilvl w:val="3"/>
                <w:numId w:val="366"/>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Threading</w:t>
            </w:r>
          </w:p>
          <w:p w14:paraId="3F0ED4FC" w14:textId="77777777" w:rsidR="004A6325" w:rsidRPr="007A2605" w:rsidRDefault="004A6325">
            <w:pPr>
              <w:numPr>
                <w:ilvl w:val="3"/>
                <w:numId w:val="366"/>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Chiseling</w:t>
            </w:r>
          </w:p>
          <w:p w14:paraId="370DAFD9" w14:textId="77777777" w:rsidR="004A6325" w:rsidRPr="007A2605" w:rsidRDefault="004A6325">
            <w:pPr>
              <w:numPr>
                <w:ilvl w:val="3"/>
                <w:numId w:val="366"/>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Trenching</w:t>
            </w:r>
          </w:p>
          <w:p w14:paraId="231FEBAE" w14:textId="77777777" w:rsidR="004A6325" w:rsidRPr="007A2605" w:rsidRDefault="004A6325">
            <w:pPr>
              <w:numPr>
                <w:ilvl w:val="1"/>
                <w:numId w:val="224"/>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Draw –in/Lay of cables routes</w:t>
            </w:r>
          </w:p>
          <w:p w14:paraId="1AA12F81" w14:textId="77777777" w:rsidR="004A6325" w:rsidRPr="007A2605" w:rsidRDefault="004A6325">
            <w:pPr>
              <w:numPr>
                <w:ilvl w:val="2"/>
                <w:numId w:val="224"/>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Cable Identification</w:t>
            </w:r>
          </w:p>
          <w:p w14:paraId="34A831AB" w14:textId="77777777" w:rsidR="004A6325" w:rsidRPr="007A2605" w:rsidRDefault="004A6325">
            <w:pPr>
              <w:numPr>
                <w:ilvl w:val="1"/>
                <w:numId w:val="224"/>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IEE regulations</w:t>
            </w:r>
          </w:p>
        </w:tc>
        <w:tc>
          <w:tcPr>
            <w:tcW w:w="1260" w:type="pct"/>
            <w:tcBorders>
              <w:tl2br w:val="nil"/>
              <w:tr2bl w:val="nil"/>
            </w:tcBorders>
          </w:tcPr>
          <w:p w14:paraId="338643BD" w14:textId="77777777" w:rsidR="004A6325" w:rsidRPr="007A2605" w:rsidRDefault="004A6325">
            <w:pPr>
              <w:numPr>
                <w:ilvl w:val="0"/>
                <w:numId w:val="45"/>
              </w:numPr>
              <w:spacing w:after="0" w:line="360" w:lineRule="auto"/>
              <w:rPr>
                <w:rFonts w:ascii="Times New Roman" w:hAnsi="Times New Roman" w:cs="Times New Roman"/>
                <w:sz w:val="24"/>
                <w:szCs w:val="24"/>
                <w:lang w:val="en-ZA"/>
              </w:rPr>
            </w:pPr>
            <w:r w:rsidRPr="007A2605">
              <w:rPr>
                <w:rFonts w:ascii="Times New Roman" w:hAnsi="Times New Roman" w:cs="Times New Roman"/>
                <w:sz w:val="24"/>
                <w:szCs w:val="24"/>
                <w:lang w:val="en-ZA"/>
              </w:rPr>
              <w:t>Written tests</w:t>
            </w:r>
          </w:p>
          <w:p w14:paraId="40E1829A" w14:textId="77777777" w:rsidR="004A6325" w:rsidRPr="007A2605" w:rsidRDefault="004A6325">
            <w:pPr>
              <w:numPr>
                <w:ilvl w:val="0"/>
                <w:numId w:val="45"/>
              </w:numPr>
              <w:spacing w:after="0" w:line="360" w:lineRule="auto"/>
              <w:rPr>
                <w:rFonts w:ascii="Times New Roman" w:hAnsi="Times New Roman" w:cs="Times New Roman"/>
                <w:sz w:val="24"/>
                <w:szCs w:val="24"/>
                <w:lang w:val="en-ZA"/>
              </w:rPr>
            </w:pPr>
            <w:r w:rsidRPr="007A2605">
              <w:rPr>
                <w:rFonts w:ascii="Times New Roman" w:hAnsi="Times New Roman" w:cs="Times New Roman"/>
                <w:sz w:val="24"/>
                <w:szCs w:val="24"/>
                <w:lang w:val="en-ZA"/>
              </w:rPr>
              <w:t>Observation</w:t>
            </w:r>
          </w:p>
          <w:p w14:paraId="265C18BA" w14:textId="77777777" w:rsidR="004A6325" w:rsidRPr="007A2605" w:rsidRDefault="004A6325">
            <w:pPr>
              <w:numPr>
                <w:ilvl w:val="0"/>
                <w:numId w:val="45"/>
              </w:numPr>
              <w:spacing w:after="0" w:line="360" w:lineRule="auto"/>
              <w:rPr>
                <w:rFonts w:ascii="Times New Roman" w:hAnsi="Times New Roman" w:cs="Times New Roman"/>
                <w:sz w:val="24"/>
                <w:szCs w:val="24"/>
                <w:lang w:val="en-ZA"/>
              </w:rPr>
            </w:pPr>
            <w:r w:rsidRPr="007A2605">
              <w:rPr>
                <w:rFonts w:ascii="Times New Roman" w:hAnsi="Times New Roman" w:cs="Times New Roman"/>
                <w:sz w:val="24"/>
                <w:szCs w:val="24"/>
                <w:lang w:val="en-ZA"/>
              </w:rPr>
              <w:t>Oral questioning</w:t>
            </w:r>
          </w:p>
          <w:p w14:paraId="362D55B0" w14:textId="77777777" w:rsidR="004A6325" w:rsidRPr="007A2605" w:rsidRDefault="004A6325">
            <w:pPr>
              <w:numPr>
                <w:ilvl w:val="0"/>
                <w:numId w:val="45"/>
              </w:numPr>
              <w:spacing w:after="0" w:line="360" w:lineRule="auto"/>
              <w:rPr>
                <w:rFonts w:ascii="Times New Roman" w:hAnsi="Times New Roman" w:cs="Times New Roman"/>
                <w:sz w:val="24"/>
                <w:szCs w:val="24"/>
                <w:lang w:val="en-ZA"/>
              </w:rPr>
            </w:pPr>
            <w:r w:rsidRPr="007A2605">
              <w:rPr>
                <w:rFonts w:ascii="Times New Roman" w:hAnsi="Times New Roman" w:cs="Times New Roman"/>
                <w:sz w:val="24"/>
                <w:szCs w:val="24"/>
                <w:lang w:val="en-ZA"/>
              </w:rPr>
              <w:t>Practical test</w:t>
            </w:r>
          </w:p>
          <w:p w14:paraId="043D0AAC" w14:textId="77777777" w:rsidR="004A6325" w:rsidRPr="007A2605" w:rsidRDefault="004A6325" w:rsidP="006218ED">
            <w:pPr>
              <w:spacing w:after="0" w:line="360" w:lineRule="auto"/>
              <w:ind w:left="-18"/>
              <w:rPr>
                <w:rFonts w:ascii="Times New Roman" w:hAnsi="Times New Roman" w:cs="Times New Roman"/>
                <w:sz w:val="24"/>
                <w:szCs w:val="24"/>
                <w:lang w:val="en-ZA"/>
              </w:rPr>
            </w:pPr>
          </w:p>
        </w:tc>
      </w:tr>
      <w:tr w:rsidR="004A6325" w:rsidRPr="007A2605" w14:paraId="3E9B1D5F" w14:textId="77777777" w:rsidTr="006218ED">
        <w:trPr>
          <w:trHeight w:val="481"/>
        </w:trPr>
        <w:tc>
          <w:tcPr>
            <w:tcW w:w="1439" w:type="pct"/>
            <w:tcBorders>
              <w:tl2br w:val="nil"/>
              <w:tr2bl w:val="nil"/>
            </w:tcBorders>
          </w:tcPr>
          <w:p w14:paraId="06E98FA2" w14:textId="77777777" w:rsidR="004A6325" w:rsidRPr="007A2605" w:rsidRDefault="004A6325">
            <w:pPr>
              <w:numPr>
                <w:ilvl w:val="0"/>
                <w:numId w:val="224"/>
              </w:numPr>
              <w:spacing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Install electrical components</w:t>
            </w:r>
          </w:p>
        </w:tc>
        <w:tc>
          <w:tcPr>
            <w:tcW w:w="2301" w:type="pct"/>
            <w:tcBorders>
              <w:tl2br w:val="nil"/>
              <w:tr2bl w:val="nil"/>
            </w:tcBorders>
          </w:tcPr>
          <w:p w14:paraId="4937DDE4" w14:textId="77777777" w:rsidR="004A6325" w:rsidRPr="007A2605" w:rsidRDefault="004A6325">
            <w:pPr>
              <w:numPr>
                <w:ilvl w:val="0"/>
                <w:numId w:val="48"/>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Meaning of terms</w:t>
            </w:r>
          </w:p>
          <w:p w14:paraId="7F485BD3" w14:textId="77777777" w:rsidR="004A6325" w:rsidRPr="007A2605" w:rsidRDefault="004A6325">
            <w:pPr>
              <w:numPr>
                <w:ilvl w:val="0"/>
                <w:numId w:val="48"/>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Electrical symbols and abbreviations</w:t>
            </w:r>
          </w:p>
          <w:p w14:paraId="15F7B25A" w14:textId="77777777" w:rsidR="004A6325" w:rsidRPr="007A2605" w:rsidRDefault="004A6325">
            <w:pPr>
              <w:numPr>
                <w:ilvl w:val="0"/>
                <w:numId w:val="48"/>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Meaning of electrical drawings</w:t>
            </w:r>
          </w:p>
          <w:p w14:paraId="5A81F48B" w14:textId="77777777" w:rsidR="004A6325" w:rsidRPr="007A2605" w:rsidRDefault="004A6325">
            <w:pPr>
              <w:numPr>
                <w:ilvl w:val="0"/>
                <w:numId w:val="48"/>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Drawing of electrical diagrams</w:t>
            </w:r>
          </w:p>
          <w:p w14:paraId="468F6E22" w14:textId="77777777" w:rsidR="004A6325" w:rsidRPr="007A2605" w:rsidRDefault="004A6325">
            <w:pPr>
              <w:numPr>
                <w:ilvl w:val="2"/>
                <w:numId w:val="367"/>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block</w:t>
            </w:r>
          </w:p>
          <w:p w14:paraId="0780EEF0" w14:textId="77777777" w:rsidR="004A6325" w:rsidRPr="007A2605" w:rsidRDefault="004A6325">
            <w:pPr>
              <w:numPr>
                <w:ilvl w:val="2"/>
                <w:numId w:val="367"/>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schematic</w:t>
            </w:r>
          </w:p>
          <w:p w14:paraId="785B25D5" w14:textId="77777777" w:rsidR="004A6325" w:rsidRPr="007A2605" w:rsidRDefault="004A6325">
            <w:pPr>
              <w:numPr>
                <w:ilvl w:val="2"/>
                <w:numId w:val="367"/>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circuit</w:t>
            </w:r>
          </w:p>
          <w:p w14:paraId="5BC74281" w14:textId="77777777" w:rsidR="004A6325" w:rsidRPr="007A2605" w:rsidRDefault="004A6325">
            <w:pPr>
              <w:numPr>
                <w:ilvl w:val="2"/>
                <w:numId w:val="367"/>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line</w:t>
            </w:r>
          </w:p>
          <w:p w14:paraId="064F3EE3" w14:textId="77777777" w:rsidR="004A6325" w:rsidRPr="007A2605" w:rsidRDefault="004A6325">
            <w:pPr>
              <w:numPr>
                <w:ilvl w:val="2"/>
                <w:numId w:val="367"/>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wiring </w:t>
            </w:r>
          </w:p>
          <w:p w14:paraId="292C2CC9" w14:textId="77777777" w:rsidR="004A6325" w:rsidRPr="007A2605" w:rsidRDefault="004A6325">
            <w:pPr>
              <w:numPr>
                <w:ilvl w:val="0"/>
                <w:numId w:val="48"/>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Electrical components</w:t>
            </w:r>
          </w:p>
          <w:p w14:paraId="1EBED5D7" w14:textId="77777777" w:rsidR="004A6325" w:rsidRPr="007A2605" w:rsidRDefault="004A6325">
            <w:pPr>
              <w:numPr>
                <w:ilvl w:val="2"/>
                <w:numId w:val="368"/>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Junction boxes</w:t>
            </w:r>
          </w:p>
          <w:p w14:paraId="1A1E6323" w14:textId="77777777" w:rsidR="004A6325" w:rsidRPr="007A2605" w:rsidRDefault="004A6325">
            <w:pPr>
              <w:numPr>
                <w:ilvl w:val="2"/>
                <w:numId w:val="368"/>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Ceiling rose</w:t>
            </w:r>
          </w:p>
          <w:p w14:paraId="1ACDFAE0" w14:textId="77777777" w:rsidR="004A6325" w:rsidRPr="007A2605" w:rsidRDefault="004A6325">
            <w:pPr>
              <w:numPr>
                <w:ilvl w:val="2"/>
                <w:numId w:val="368"/>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Switches</w:t>
            </w:r>
          </w:p>
          <w:p w14:paraId="6B1E2FF3" w14:textId="77777777" w:rsidR="004A6325" w:rsidRPr="007A2605" w:rsidRDefault="004A6325">
            <w:pPr>
              <w:numPr>
                <w:ilvl w:val="2"/>
                <w:numId w:val="368"/>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Socket outlets</w:t>
            </w:r>
          </w:p>
          <w:p w14:paraId="00226F8C" w14:textId="77777777" w:rsidR="004A6325" w:rsidRPr="007A2605" w:rsidRDefault="004A6325">
            <w:pPr>
              <w:numPr>
                <w:ilvl w:val="2"/>
                <w:numId w:val="368"/>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Bulb holders</w:t>
            </w:r>
          </w:p>
          <w:p w14:paraId="441E017C" w14:textId="77777777" w:rsidR="004A6325" w:rsidRPr="007A2605" w:rsidRDefault="004A6325">
            <w:pPr>
              <w:numPr>
                <w:ilvl w:val="2"/>
                <w:numId w:val="368"/>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IEE regulations</w:t>
            </w:r>
          </w:p>
        </w:tc>
        <w:tc>
          <w:tcPr>
            <w:tcW w:w="1260" w:type="pct"/>
            <w:tcBorders>
              <w:tl2br w:val="nil"/>
              <w:tr2bl w:val="nil"/>
            </w:tcBorders>
          </w:tcPr>
          <w:p w14:paraId="4E2BD1A8" w14:textId="77777777" w:rsidR="004A6325" w:rsidRPr="007A2605" w:rsidRDefault="004A6325">
            <w:pPr>
              <w:numPr>
                <w:ilvl w:val="0"/>
                <w:numId w:val="45"/>
              </w:numPr>
              <w:spacing w:after="0" w:line="360" w:lineRule="auto"/>
              <w:rPr>
                <w:rFonts w:ascii="Times New Roman" w:hAnsi="Times New Roman" w:cs="Times New Roman"/>
                <w:sz w:val="24"/>
                <w:szCs w:val="24"/>
                <w:lang w:val="en-ZA"/>
              </w:rPr>
            </w:pPr>
            <w:r w:rsidRPr="007A2605">
              <w:rPr>
                <w:rFonts w:ascii="Times New Roman" w:hAnsi="Times New Roman" w:cs="Times New Roman"/>
                <w:sz w:val="24"/>
                <w:szCs w:val="24"/>
                <w:lang w:val="en-ZA"/>
              </w:rPr>
              <w:t>Written tests</w:t>
            </w:r>
          </w:p>
          <w:p w14:paraId="0216F992" w14:textId="77777777" w:rsidR="004A6325" w:rsidRPr="007A2605" w:rsidRDefault="004A6325">
            <w:pPr>
              <w:numPr>
                <w:ilvl w:val="0"/>
                <w:numId w:val="45"/>
              </w:numPr>
              <w:spacing w:after="0" w:line="360" w:lineRule="auto"/>
              <w:rPr>
                <w:rFonts w:ascii="Times New Roman" w:hAnsi="Times New Roman" w:cs="Times New Roman"/>
                <w:sz w:val="24"/>
                <w:szCs w:val="24"/>
                <w:lang w:val="en-ZA"/>
              </w:rPr>
            </w:pPr>
            <w:r w:rsidRPr="007A2605">
              <w:rPr>
                <w:rFonts w:ascii="Times New Roman" w:hAnsi="Times New Roman" w:cs="Times New Roman"/>
                <w:sz w:val="24"/>
                <w:szCs w:val="24"/>
                <w:lang w:val="en-ZA"/>
              </w:rPr>
              <w:t>Oral questioning</w:t>
            </w:r>
          </w:p>
          <w:p w14:paraId="4670F9DB" w14:textId="77777777" w:rsidR="004A6325" w:rsidRPr="007A2605" w:rsidRDefault="004A6325">
            <w:pPr>
              <w:numPr>
                <w:ilvl w:val="0"/>
                <w:numId w:val="45"/>
              </w:numPr>
              <w:spacing w:after="0" w:line="360" w:lineRule="auto"/>
              <w:rPr>
                <w:rFonts w:ascii="Times New Roman" w:hAnsi="Times New Roman" w:cs="Times New Roman"/>
                <w:sz w:val="24"/>
                <w:szCs w:val="24"/>
                <w:lang w:val="en-ZA"/>
              </w:rPr>
            </w:pPr>
            <w:r w:rsidRPr="007A2605">
              <w:rPr>
                <w:rFonts w:ascii="Times New Roman" w:hAnsi="Times New Roman" w:cs="Times New Roman"/>
                <w:sz w:val="24"/>
                <w:szCs w:val="24"/>
                <w:lang w:val="en-ZA"/>
              </w:rPr>
              <w:t>Practical tests</w:t>
            </w:r>
          </w:p>
          <w:p w14:paraId="772E19A7" w14:textId="77777777" w:rsidR="004A6325" w:rsidRPr="007A2605" w:rsidRDefault="004A6325">
            <w:pPr>
              <w:numPr>
                <w:ilvl w:val="0"/>
                <w:numId w:val="45"/>
              </w:numPr>
              <w:spacing w:after="0" w:line="360" w:lineRule="auto"/>
              <w:rPr>
                <w:rFonts w:ascii="Times New Roman" w:hAnsi="Times New Roman" w:cs="Times New Roman"/>
                <w:sz w:val="24"/>
                <w:szCs w:val="24"/>
                <w:lang w:val="en-ZA"/>
              </w:rPr>
            </w:pPr>
            <w:r w:rsidRPr="007A2605">
              <w:rPr>
                <w:rFonts w:ascii="Times New Roman" w:hAnsi="Times New Roman" w:cs="Times New Roman"/>
                <w:sz w:val="24"/>
                <w:szCs w:val="24"/>
                <w:lang w:val="en-ZA"/>
              </w:rPr>
              <w:t>Observation</w:t>
            </w:r>
          </w:p>
        </w:tc>
      </w:tr>
      <w:tr w:rsidR="004A6325" w:rsidRPr="007A2605" w14:paraId="758CCC60" w14:textId="77777777" w:rsidTr="006218ED">
        <w:trPr>
          <w:trHeight w:val="2546"/>
        </w:trPr>
        <w:tc>
          <w:tcPr>
            <w:tcW w:w="1439" w:type="pct"/>
            <w:tcBorders>
              <w:tl2br w:val="nil"/>
              <w:tr2bl w:val="nil"/>
            </w:tcBorders>
          </w:tcPr>
          <w:p w14:paraId="5FC2892C" w14:textId="77777777" w:rsidR="004A6325" w:rsidRPr="007A2605" w:rsidRDefault="004A6325">
            <w:pPr>
              <w:numPr>
                <w:ilvl w:val="0"/>
                <w:numId w:val="368"/>
              </w:numPr>
              <w:spacing w:after="0" w:line="360" w:lineRule="auto"/>
              <w:contextualSpacing/>
              <w:rPr>
                <w:rFonts w:ascii="Times New Roman" w:hAnsi="Times New Roman" w:cs="Times New Roman"/>
                <w:sz w:val="24"/>
                <w:szCs w:val="24"/>
              </w:rPr>
            </w:pPr>
            <w:r w:rsidRPr="007A2605">
              <w:rPr>
                <w:rFonts w:ascii="Times New Roman" w:hAnsi="Times New Roman" w:cs="Times New Roman"/>
                <w:sz w:val="24"/>
                <w:szCs w:val="24"/>
              </w:rPr>
              <w:t>Terminate electrical installation</w:t>
            </w:r>
          </w:p>
        </w:tc>
        <w:tc>
          <w:tcPr>
            <w:tcW w:w="2301" w:type="pct"/>
            <w:tcBorders>
              <w:tl2br w:val="nil"/>
              <w:tr2bl w:val="nil"/>
            </w:tcBorders>
          </w:tcPr>
          <w:p w14:paraId="451537A6" w14:textId="77777777" w:rsidR="004A6325" w:rsidRPr="007A2605" w:rsidRDefault="004A6325">
            <w:pPr>
              <w:numPr>
                <w:ilvl w:val="0"/>
                <w:numId w:val="47"/>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Meaning of Terms</w:t>
            </w:r>
          </w:p>
          <w:p w14:paraId="5A04ACE6" w14:textId="77777777" w:rsidR="004A6325" w:rsidRPr="007A2605" w:rsidRDefault="004A6325">
            <w:pPr>
              <w:numPr>
                <w:ilvl w:val="0"/>
                <w:numId w:val="47"/>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 xml:space="preserve">Importance of termination </w:t>
            </w:r>
          </w:p>
          <w:p w14:paraId="0069EC58" w14:textId="77777777" w:rsidR="004A6325" w:rsidRPr="007A2605" w:rsidRDefault="004A6325">
            <w:pPr>
              <w:numPr>
                <w:ilvl w:val="0"/>
                <w:numId w:val="47"/>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Cable labelling</w:t>
            </w:r>
          </w:p>
          <w:p w14:paraId="7A9C97F3" w14:textId="77777777" w:rsidR="004A6325" w:rsidRPr="007A2605" w:rsidRDefault="004A6325">
            <w:pPr>
              <w:numPr>
                <w:ilvl w:val="0"/>
                <w:numId w:val="47"/>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Cable lugging</w:t>
            </w:r>
          </w:p>
          <w:p w14:paraId="647E3705" w14:textId="77777777" w:rsidR="004A6325" w:rsidRPr="007A2605" w:rsidRDefault="004A6325">
            <w:pPr>
              <w:numPr>
                <w:ilvl w:val="0"/>
                <w:numId w:val="47"/>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Tools used in cable termination e.g.</w:t>
            </w:r>
          </w:p>
          <w:p w14:paraId="591198B3" w14:textId="77777777" w:rsidR="004A6325" w:rsidRPr="007A2605" w:rsidRDefault="004A6325">
            <w:pPr>
              <w:numPr>
                <w:ilvl w:val="0"/>
                <w:numId w:val="43"/>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Crimping tool</w:t>
            </w:r>
          </w:p>
          <w:p w14:paraId="131BFBB9" w14:textId="77777777" w:rsidR="004A6325" w:rsidRPr="007A2605" w:rsidRDefault="004A6325">
            <w:pPr>
              <w:numPr>
                <w:ilvl w:val="0"/>
                <w:numId w:val="43"/>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 xml:space="preserve">Strip Knife </w:t>
            </w:r>
          </w:p>
          <w:p w14:paraId="3394A2E1" w14:textId="77777777" w:rsidR="004A6325" w:rsidRPr="007A2605" w:rsidRDefault="004A6325">
            <w:pPr>
              <w:numPr>
                <w:ilvl w:val="1"/>
                <w:numId w:val="225"/>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IEE regulations</w:t>
            </w:r>
          </w:p>
          <w:p w14:paraId="68394DD4" w14:textId="77777777" w:rsidR="004A6325" w:rsidRPr="007A2605" w:rsidRDefault="004A6325">
            <w:pPr>
              <w:numPr>
                <w:ilvl w:val="1"/>
                <w:numId w:val="225"/>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Disposal of waste materials</w:t>
            </w:r>
          </w:p>
        </w:tc>
        <w:tc>
          <w:tcPr>
            <w:tcW w:w="1260" w:type="pct"/>
            <w:tcBorders>
              <w:tl2br w:val="nil"/>
              <w:tr2bl w:val="nil"/>
            </w:tcBorders>
          </w:tcPr>
          <w:p w14:paraId="796BB1C7" w14:textId="77777777" w:rsidR="004A6325" w:rsidRPr="007A2605" w:rsidRDefault="004A6325">
            <w:pPr>
              <w:numPr>
                <w:ilvl w:val="0"/>
                <w:numId w:val="45"/>
              </w:numPr>
              <w:spacing w:after="0" w:line="360" w:lineRule="auto"/>
              <w:contextualSpacing/>
              <w:rPr>
                <w:rFonts w:ascii="Times New Roman" w:eastAsia="Times New Roman" w:hAnsi="Times New Roman" w:cs="Times New Roman"/>
                <w:color w:val="000000"/>
                <w:kern w:val="28"/>
                <w:sz w:val="24"/>
                <w:szCs w:val="24"/>
                <w:lang w:val="en-ZA"/>
                <w14:ligatures w14:val="none"/>
              </w:rPr>
            </w:pPr>
          </w:p>
          <w:p w14:paraId="3390117C" w14:textId="77777777" w:rsidR="004A6325" w:rsidRPr="007A2605" w:rsidRDefault="004A6325">
            <w:pPr>
              <w:numPr>
                <w:ilvl w:val="0"/>
                <w:numId w:val="45"/>
              </w:numPr>
              <w:spacing w:after="0" w:line="360" w:lineRule="auto"/>
              <w:contextualSpacing/>
              <w:rPr>
                <w:rFonts w:ascii="Times New Roman" w:hAnsi="Times New Roman" w:cs="Times New Roman"/>
                <w:sz w:val="24"/>
                <w:szCs w:val="24"/>
                <w:lang w:val="en-ZA"/>
              </w:rPr>
            </w:pPr>
            <w:r w:rsidRPr="007A2605">
              <w:rPr>
                <w:rFonts w:ascii="Times New Roman" w:hAnsi="Times New Roman" w:cs="Times New Roman"/>
                <w:sz w:val="24"/>
                <w:szCs w:val="24"/>
                <w:lang w:val="en-ZA"/>
              </w:rPr>
              <w:t>Written tests</w:t>
            </w:r>
          </w:p>
          <w:p w14:paraId="38FB94FE" w14:textId="77777777" w:rsidR="004A6325" w:rsidRPr="007A2605" w:rsidRDefault="004A6325">
            <w:pPr>
              <w:numPr>
                <w:ilvl w:val="0"/>
                <w:numId w:val="45"/>
              </w:numPr>
              <w:spacing w:after="0" w:line="360" w:lineRule="auto"/>
              <w:contextualSpacing/>
              <w:rPr>
                <w:rFonts w:ascii="Times New Roman" w:hAnsi="Times New Roman" w:cs="Times New Roman"/>
                <w:sz w:val="24"/>
                <w:szCs w:val="24"/>
                <w:lang w:val="en-ZA"/>
              </w:rPr>
            </w:pPr>
            <w:r w:rsidRPr="007A2605">
              <w:rPr>
                <w:rFonts w:ascii="Times New Roman" w:hAnsi="Times New Roman" w:cs="Times New Roman"/>
                <w:sz w:val="24"/>
                <w:szCs w:val="24"/>
                <w:lang w:val="en-ZA"/>
              </w:rPr>
              <w:t>Oral questioning</w:t>
            </w:r>
          </w:p>
          <w:p w14:paraId="268FB109" w14:textId="77777777" w:rsidR="004A6325" w:rsidRPr="007A2605" w:rsidRDefault="004A6325">
            <w:pPr>
              <w:numPr>
                <w:ilvl w:val="0"/>
                <w:numId w:val="45"/>
              </w:numPr>
              <w:spacing w:after="0" w:line="360" w:lineRule="auto"/>
              <w:contextualSpacing/>
              <w:rPr>
                <w:rFonts w:ascii="Times New Roman" w:hAnsi="Times New Roman" w:cs="Times New Roman"/>
                <w:sz w:val="24"/>
                <w:szCs w:val="24"/>
                <w:lang w:val="en-ZA"/>
              </w:rPr>
            </w:pPr>
            <w:r w:rsidRPr="007A2605">
              <w:rPr>
                <w:rFonts w:ascii="Times New Roman" w:hAnsi="Times New Roman" w:cs="Times New Roman"/>
                <w:sz w:val="24"/>
                <w:szCs w:val="24"/>
                <w:lang w:val="en-ZA"/>
              </w:rPr>
              <w:t>Practical tests</w:t>
            </w:r>
          </w:p>
          <w:p w14:paraId="71877B29" w14:textId="77777777" w:rsidR="004A6325" w:rsidRPr="007A2605" w:rsidRDefault="004A6325">
            <w:pPr>
              <w:numPr>
                <w:ilvl w:val="0"/>
                <w:numId w:val="45"/>
              </w:numPr>
              <w:spacing w:after="0" w:line="360" w:lineRule="auto"/>
              <w:contextualSpacing/>
              <w:rPr>
                <w:rFonts w:ascii="Times New Roman" w:hAnsi="Times New Roman" w:cs="Times New Roman"/>
                <w:sz w:val="24"/>
                <w:szCs w:val="24"/>
                <w:lang w:val="en-ZA"/>
              </w:rPr>
            </w:pPr>
            <w:r w:rsidRPr="007A2605">
              <w:rPr>
                <w:rFonts w:ascii="Times New Roman" w:hAnsi="Times New Roman" w:cs="Times New Roman"/>
                <w:sz w:val="24"/>
                <w:szCs w:val="24"/>
                <w:lang w:val="en-ZA"/>
              </w:rPr>
              <w:t>Observation</w:t>
            </w:r>
          </w:p>
        </w:tc>
      </w:tr>
      <w:tr w:rsidR="004A6325" w:rsidRPr="007A2605" w14:paraId="03E9C786" w14:textId="77777777" w:rsidTr="006218ED">
        <w:trPr>
          <w:trHeight w:val="1547"/>
        </w:trPr>
        <w:tc>
          <w:tcPr>
            <w:tcW w:w="1439" w:type="pct"/>
            <w:tcBorders>
              <w:tl2br w:val="nil"/>
              <w:tr2bl w:val="nil"/>
            </w:tcBorders>
          </w:tcPr>
          <w:p w14:paraId="35898213" w14:textId="77777777" w:rsidR="004A6325" w:rsidRPr="007A2605" w:rsidRDefault="004A6325">
            <w:pPr>
              <w:numPr>
                <w:ilvl w:val="0"/>
                <w:numId w:val="225"/>
              </w:numPr>
              <w:spacing w:before="120" w:after="0" w:line="360" w:lineRule="auto"/>
              <w:contextualSpacing/>
              <w:rPr>
                <w:rFonts w:ascii="Times New Roman" w:eastAsia="Times New Roman" w:hAnsi="Times New Roman" w:cs="Times New Roman"/>
                <w:sz w:val="24"/>
                <w:szCs w:val="24"/>
                <w:lang w:val="en-ZA"/>
              </w:rPr>
            </w:pPr>
            <w:r w:rsidRPr="007A2605">
              <w:rPr>
                <w:rFonts w:ascii="Times New Roman" w:eastAsia="Times New Roman" w:hAnsi="Times New Roman" w:cs="Times New Roman"/>
                <w:sz w:val="24"/>
                <w:szCs w:val="24"/>
                <w:lang w:val="en-ZA"/>
              </w:rPr>
              <w:t>Inspect and test installation</w:t>
            </w:r>
          </w:p>
          <w:p w14:paraId="774FEED6" w14:textId="77777777" w:rsidR="004A6325" w:rsidRPr="007A2605" w:rsidRDefault="004A6325" w:rsidP="006218ED">
            <w:pPr>
              <w:tabs>
                <w:tab w:val="left" w:pos="425"/>
              </w:tabs>
              <w:spacing w:after="0" w:line="360" w:lineRule="auto"/>
              <w:ind w:left="425"/>
              <w:contextualSpacing/>
              <w:rPr>
                <w:rFonts w:ascii="Times New Roman" w:hAnsi="Times New Roman" w:cs="Times New Roman"/>
                <w:sz w:val="24"/>
                <w:szCs w:val="24"/>
              </w:rPr>
            </w:pPr>
          </w:p>
        </w:tc>
        <w:tc>
          <w:tcPr>
            <w:tcW w:w="2301" w:type="pct"/>
            <w:tcBorders>
              <w:tl2br w:val="nil"/>
              <w:tr2bl w:val="nil"/>
            </w:tcBorders>
          </w:tcPr>
          <w:p w14:paraId="508A8313" w14:textId="77777777" w:rsidR="004A6325" w:rsidRPr="007A2605" w:rsidRDefault="004A6325">
            <w:pPr>
              <w:numPr>
                <w:ilvl w:val="0"/>
                <w:numId w:val="46"/>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Types of tests on an electrical installation system</w:t>
            </w:r>
          </w:p>
          <w:p w14:paraId="6CD34924" w14:textId="77777777" w:rsidR="004A6325" w:rsidRPr="007A2605" w:rsidRDefault="004A6325">
            <w:pPr>
              <w:numPr>
                <w:ilvl w:val="0"/>
                <w:numId w:val="46"/>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IEE regulations in regard to electrical installation testing and inspection</w:t>
            </w:r>
          </w:p>
          <w:p w14:paraId="00A9D0BC" w14:textId="77777777" w:rsidR="004A6325" w:rsidRPr="007A2605" w:rsidRDefault="004A6325">
            <w:pPr>
              <w:numPr>
                <w:ilvl w:val="0"/>
                <w:numId w:val="46"/>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Electrical testing instruments</w:t>
            </w:r>
          </w:p>
        </w:tc>
        <w:tc>
          <w:tcPr>
            <w:tcW w:w="1260" w:type="pct"/>
            <w:tcBorders>
              <w:tl2br w:val="nil"/>
              <w:tr2bl w:val="nil"/>
            </w:tcBorders>
          </w:tcPr>
          <w:p w14:paraId="0DB96A15" w14:textId="77777777" w:rsidR="004A6325" w:rsidRPr="007A2605" w:rsidRDefault="004A6325">
            <w:pPr>
              <w:numPr>
                <w:ilvl w:val="0"/>
                <w:numId w:val="45"/>
              </w:numPr>
              <w:spacing w:after="0" w:line="360" w:lineRule="auto"/>
              <w:contextualSpacing/>
              <w:rPr>
                <w:rFonts w:ascii="Times New Roman" w:hAnsi="Times New Roman" w:cs="Times New Roman"/>
                <w:sz w:val="24"/>
                <w:szCs w:val="24"/>
                <w:lang w:val="en-ZA"/>
              </w:rPr>
            </w:pPr>
            <w:r w:rsidRPr="007A2605">
              <w:rPr>
                <w:rFonts w:ascii="Times New Roman" w:hAnsi="Times New Roman" w:cs="Times New Roman"/>
                <w:sz w:val="24"/>
                <w:szCs w:val="24"/>
                <w:lang w:val="en-ZA"/>
              </w:rPr>
              <w:t>Written tests</w:t>
            </w:r>
          </w:p>
          <w:p w14:paraId="1D275A6F" w14:textId="77777777" w:rsidR="004A6325" w:rsidRPr="007A2605" w:rsidRDefault="004A6325">
            <w:pPr>
              <w:numPr>
                <w:ilvl w:val="0"/>
                <w:numId w:val="45"/>
              </w:numPr>
              <w:spacing w:after="0" w:line="360" w:lineRule="auto"/>
              <w:contextualSpacing/>
              <w:rPr>
                <w:rFonts w:ascii="Times New Roman" w:hAnsi="Times New Roman" w:cs="Times New Roman"/>
                <w:sz w:val="24"/>
                <w:szCs w:val="24"/>
                <w:lang w:val="en-ZA"/>
              </w:rPr>
            </w:pPr>
            <w:r w:rsidRPr="007A2605">
              <w:rPr>
                <w:rFonts w:ascii="Times New Roman" w:hAnsi="Times New Roman" w:cs="Times New Roman"/>
                <w:sz w:val="24"/>
                <w:szCs w:val="24"/>
                <w:lang w:val="en-ZA"/>
              </w:rPr>
              <w:t>Oral questioning</w:t>
            </w:r>
          </w:p>
          <w:p w14:paraId="09C51926" w14:textId="77777777" w:rsidR="004A6325" w:rsidRPr="007A2605" w:rsidRDefault="004A6325">
            <w:pPr>
              <w:numPr>
                <w:ilvl w:val="0"/>
                <w:numId w:val="45"/>
              </w:numPr>
              <w:spacing w:after="0" w:line="360" w:lineRule="auto"/>
              <w:contextualSpacing/>
              <w:rPr>
                <w:rFonts w:ascii="Times New Roman" w:hAnsi="Times New Roman" w:cs="Times New Roman"/>
                <w:sz w:val="24"/>
                <w:szCs w:val="24"/>
                <w:lang w:val="en-ZA"/>
              </w:rPr>
            </w:pPr>
            <w:r w:rsidRPr="007A2605">
              <w:rPr>
                <w:rFonts w:ascii="Times New Roman" w:hAnsi="Times New Roman" w:cs="Times New Roman"/>
                <w:sz w:val="24"/>
                <w:szCs w:val="24"/>
                <w:lang w:val="en-ZA"/>
              </w:rPr>
              <w:t>Practical tests</w:t>
            </w:r>
          </w:p>
          <w:p w14:paraId="69628734" w14:textId="77777777" w:rsidR="004A6325" w:rsidRPr="007A2605" w:rsidRDefault="004A6325">
            <w:pPr>
              <w:numPr>
                <w:ilvl w:val="0"/>
                <w:numId w:val="45"/>
              </w:numPr>
              <w:spacing w:after="0" w:line="360" w:lineRule="auto"/>
              <w:contextualSpacing/>
              <w:rPr>
                <w:rFonts w:ascii="Times New Roman" w:hAnsi="Times New Roman" w:cs="Times New Roman"/>
                <w:sz w:val="24"/>
                <w:szCs w:val="24"/>
                <w:lang w:val="en-ZA"/>
              </w:rPr>
            </w:pPr>
            <w:r w:rsidRPr="007A2605">
              <w:rPr>
                <w:rFonts w:ascii="Times New Roman" w:hAnsi="Times New Roman" w:cs="Times New Roman"/>
                <w:sz w:val="24"/>
                <w:szCs w:val="24"/>
                <w:lang w:val="en-ZA"/>
              </w:rPr>
              <w:t>Observation</w:t>
            </w:r>
          </w:p>
        </w:tc>
      </w:tr>
      <w:tr w:rsidR="004A6325" w:rsidRPr="007A2605" w14:paraId="1921B6D4" w14:textId="77777777" w:rsidTr="006218ED">
        <w:trPr>
          <w:trHeight w:val="1313"/>
        </w:trPr>
        <w:tc>
          <w:tcPr>
            <w:tcW w:w="1439" w:type="pct"/>
            <w:tcBorders>
              <w:tl2br w:val="nil"/>
              <w:tr2bl w:val="nil"/>
            </w:tcBorders>
          </w:tcPr>
          <w:p w14:paraId="3A981195" w14:textId="77777777" w:rsidR="004A6325" w:rsidRPr="007A2605" w:rsidRDefault="004A6325">
            <w:pPr>
              <w:numPr>
                <w:ilvl w:val="0"/>
                <w:numId w:val="225"/>
              </w:numPr>
              <w:spacing w:before="120" w:after="0" w:line="360" w:lineRule="auto"/>
              <w:contextualSpacing/>
              <w:rPr>
                <w:rFonts w:ascii="Times New Roman" w:eastAsia="Times New Roman" w:hAnsi="Times New Roman" w:cs="Times New Roman"/>
                <w:sz w:val="24"/>
                <w:szCs w:val="24"/>
                <w:lang w:val="en-ZA"/>
              </w:rPr>
            </w:pPr>
            <w:r w:rsidRPr="007A2605">
              <w:rPr>
                <w:rFonts w:ascii="Times New Roman" w:hAnsi="Times New Roman" w:cs="Times New Roman"/>
                <w:sz w:val="24"/>
                <w:szCs w:val="24"/>
              </w:rPr>
              <w:t>Document an Electrical installation</w:t>
            </w:r>
          </w:p>
        </w:tc>
        <w:tc>
          <w:tcPr>
            <w:tcW w:w="2301" w:type="pct"/>
            <w:tcBorders>
              <w:tl2br w:val="nil"/>
              <w:tr2bl w:val="nil"/>
            </w:tcBorders>
          </w:tcPr>
          <w:p w14:paraId="76E759EA" w14:textId="77777777" w:rsidR="004A6325" w:rsidRPr="007A2605" w:rsidRDefault="004A6325">
            <w:pPr>
              <w:numPr>
                <w:ilvl w:val="1"/>
                <w:numId w:val="226"/>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Report preparation</w:t>
            </w:r>
          </w:p>
          <w:p w14:paraId="24716F94" w14:textId="77777777" w:rsidR="004A6325" w:rsidRPr="007A2605" w:rsidRDefault="004A6325">
            <w:pPr>
              <w:numPr>
                <w:ilvl w:val="1"/>
                <w:numId w:val="226"/>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Sharing of the installation report</w:t>
            </w:r>
          </w:p>
          <w:p w14:paraId="2ED24720" w14:textId="77777777" w:rsidR="004A6325" w:rsidRPr="007A2605" w:rsidRDefault="004A6325">
            <w:pPr>
              <w:numPr>
                <w:ilvl w:val="1"/>
                <w:numId w:val="226"/>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 xml:space="preserve">Report filing </w:t>
            </w:r>
          </w:p>
        </w:tc>
        <w:tc>
          <w:tcPr>
            <w:tcW w:w="1260" w:type="pct"/>
            <w:tcBorders>
              <w:tl2br w:val="nil"/>
              <w:tr2bl w:val="nil"/>
            </w:tcBorders>
          </w:tcPr>
          <w:p w14:paraId="53FF5F9B" w14:textId="77777777" w:rsidR="004A6325" w:rsidRPr="007A2605" w:rsidRDefault="004A6325">
            <w:pPr>
              <w:numPr>
                <w:ilvl w:val="0"/>
                <w:numId w:val="45"/>
              </w:numPr>
              <w:spacing w:after="0" w:line="360" w:lineRule="auto"/>
              <w:contextualSpacing/>
              <w:rPr>
                <w:rFonts w:ascii="Times New Roman" w:hAnsi="Times New Roman" w:cs="Times New Roman"/>
                <w:sz w:val="24"/>
                <w:szCs w:val="24"/>
                <w:lang w:val="en-ZA"/>
              </w:rPr>
            </w:pPr>
            <w:r w:rsidRPr="007A2605">
              <w:rPr>
                <w:rFonts w:ascii="Times New Roman" w:hAnsi="Times New Roman" w:cs="Times New Roman"/>
                <w:sz w:val="24"/>
                <w:szCs w:val="24"/>
                <w:lang w:val="en-ZA"/>
              </w:rPr>
              <w:t>Written tests</w:t>
            </w:r>
          </w:p>
          <w:p w14:paraId="07039401" w14:textId="77777777" w:rsidR="004A6325" w:rsidRPr="007A2605" w:rsidRDefault="004A6325">
            <w:pPr>
              <w:numPr>
                <w:ilvl w:val="0"/>
                <w:numId w:val="45"/>
              </w:numPr>
              <w:spacing w:after="0" w:line="360" w:lineRule="auto"/>
              <w:contextualSpacing/>
              <w:rPr>
                <w:rFonts w:ascii="Times New Roman" w:hAnsi="Times New Roman" w:cs="Times New Roman"/>
                <w:sz w:val="24"/>
                <w:szCs w:val="24"/>
                <w:lang w:val="en-ZA"/>
              </w:rPr>
            </w:pPr>
            <w:r w:rsidRPr="007A2605">
              <w:rPr>
                <w:rFonts w:ascii="Times New Roman" w:hAnsi="Times New Roman" w:cs="Times New Roman"/>
                <w:sz w:val="24"/>
                <w:szCs w:val="24"/>
                <w:lang w:val="en-ZA"/>
              </w:rPr>
              <w:t>Oral questioning</w:t>
            </w:r>
          </w:p>
          <w:p w14:paraId="2F51A3E9" w14:textId="77777777" w:rsidR="004A6325" w:rsidRPr="007A2605" w:rsidRDefault="004A6325">
            <w:pPr>
              <w:numPr>
                <w:ilvl w:val="0"/>
                <w:numId w:val="45"/>
              </w:numPr>
              <w:spacing w:after="0" w:line="360" w:lineRule="auto"/>
              <w:contextualSpacing/>
              <w:rPr>
                <w:rFonts w:ascii="Times New Roman" w:hAnsi="Times New Roman" w:cs="Times New Roman"/>
                <w:sz w:val="24"/>
                <w:szCs w:val="24"/>
                <w:lang w:val="en-ZA"/>
              </w:rPr>
            </w:pPr>
            <w:r w:rsidRPr="007A2605">
              <w:rPr>
                <w:rFonts w:ascii="Times New Roman" w:hAnsi="Times New Roman" w:cs="Times New Roman"/>
                <w:sz w:val="24"/>
                <w:szCs w:val="24"/>
                <w:lang w:val="en-ZA"/>
              </w:rPr>
              <w:t>Practical tests</w:t>
            </w:r>
          </w:p>
          <w:p w14:paraId="6A09E84D" w14:textId="77777777" w:rsidR="004A6325" w:rsidRPr="007A2605" w:rsidRDefault="004A6325">
            <w:pPr>
              <w:numPr>
                <w:ilvl w:val="0"/>
                <w:numId w:val="45"/>
              </w:numPr>
              <w:spacing w:after="0" w:line="360" w:lineRule="auto"/>
              <w:contextualSpacing/>
              <w:rPr>
                <w:rFonts w:ascii="Times New Roman" w:hAnsi="Times New Roman" w:cs="Times New Roman"/>
                <w:sz w:val="24"/>
                <w:szCs w:val="24"/>
                <w:lang w:val="en-ZA"/>
              </w:rPr>
            </w:pPr>
            <w:r w:rsidRPr="007A2605">
              <w:rPr>
                <w:rFonts w:ascii="Times New Roman" w:hAnsi="Times New Roman" w:cs="Times New Roman"/>
                <w:sz w:val="24"/>
                <w:szCs w:val="24"/>
                <w:lang w:val="en-ZA"/>
              </w:rPr>
              <w:t>Observation</w:t>
            </w:r>
          </w:p>
        </w:tc>
      </w:tr>
    </w:tbl>
    <w:p w14:paraId="3D6FA939" w14:textId="77777777" w:rsidR="004A6325" w:rsidRPr="007A2605" w:rsidRDefault="004A6325" w:rsidP="004A6325">
      <w:pPr>
        <w:spacing w:line="360" w:lineRule="auto"/>
        <w:rPr>
          <w:rFonts w:ascii="Times New Roman" w:hAnsi="Times New Roman" w:cs="Times New Roman"/>
          <w:b/>
          <w:sz w:val="24"/>
          <w:szCs w:val="24"/>
        </w:rPr>
      </w:pPr>
    </w:p>
    <w:p w14:paraId="7FBBD11C" w14:textId="77777777" w:rsidR="004A6325" w:rsidRPr="007A2605" w:rsidRDefault="004A6325" w:rsidP="004A6325">
      <w:pPr>
        <w:spacing w:after="0" w:line="360" w:lineRule="auto"/>
        <w:rPr>
          <w:rFonts w:ascii="Times New Roman" w:hAnsi="Times New Roman" w:cs="Times New Roman"/>
          <w:b/>
          <w:sz w:val="24"/>
          <w:szCs w:val="24"/>
        </w:rPr>
      </w:pPr>
      <w:r w:rsidRPr="007A2605">
        <w:rPr>
          <w:rFonts w:ascii="Times New Roman" w:hAnsi="Times New Roman" w:cs="Times New Roman"/>
          <w:b/>
          <w:sz w:val="24"/>
          <w:szCs w:val="24"/>
        </w:rPr>
        <w:t>Suggested Methods of Instruction</w:t>
      </w:r>
    </w:p>
    <w:p w14:paraId="63522478" w14:textId="77777777" w:rsidR="004A6325" w:rsidRPr="007A2605" w:rsidRDefault="004A6325" w:rsidP="004A6325">
      <w:pPr>
        <w:numPr>
          <w:ilvl w:val="0"/>
          <w:numId w:val="1"/>
        </w:numPr>
        <w:spacing w:after="0"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Demonstration by trainer</w:t>
      </w:r>
    </w:p>
    <w:p w14:paraId="614DEED3" w14:textId="77777777" w:rsidR="004A6325" w:rsidRPr="007A2605" w:rsidRDefault="004A6325" w:rsidP="004A6325">
      <w:pPr>
        <w:numPr>
          <w:ilvl w:val="0"/>
          <w:numId w:val="1"/>
        </w:numPr>
        <w:spacing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Practice by the trainee</w:t>
      </w:r>
    </w:p>
    <w:p w14:paraId="05D00FB0" w14:textId="77777777" w:rsidR="004A6325" w:rsidRPr="007A2605" w:rsidRDefault="004A6325" w:rsidP="004A6325">
      <w:pPr>
        <w:numPr>
          <w:ilvl w:val="0"/>
          <w:numId w:val="1"/>
        </w:numPr>
        <w:spacing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Field trips</w:t>
      </w:r>
    </w:p>
    <w:p w14:paraId="19F69028" w14:textId="77777777" w:rsidR="004A6325" w:rsidRPr="007A2605" w:rsidRDefault="004A6325" w:rsidP="004A6325">
      <w:pPr>
        <w:numPr>
          <w:ilvl w:val="0"/>
          <w:numId w:val="1"/>
        </w:numPr>
        <w:spacing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On-job-training</w:t>
      </w:r>
    </w:p>
    <w:p w14:paraId="2305115F" w14:textId="77777777" w:rsidR="004A6325" w:rsidRPr="007A2605" w:rsidRDefault="004A6325" w:rsidP="004A6325">
      <w:pPr>
        <w:numPr>
          <w:ilvl w:val="0"/>
          <w:numId w:val="1"/>
        </w:numPr>
        <w:spacing w:line="360" w:lineRule="auto"/>
        <w:contextualSpacing/>
        <w:rPr>
          <w:rFonts w:ascii="Times New Roman" w:eastAsia="Times New Roman" w:hAnsi="Times New Roman" w:cs="Times New Roman"/>
          <w:sz w:val="24"/>
          <w:szCs w:val="24"/>
        </w:rPr>
      </w:pPr>
      <w:r w:rsidRPr="007A2605">
        <w:rPr>
          <w:rFonts w:ascii="Times New Roman" w:eastAsia="Times New Roman" w:hAnsi="Times New Roman" w:cs="Times New Roman"/>
          <w:sz w:val="24"/>
          <w:szCs w:val="24"/>
        </w:rPr>
        <w:t>Discussions</w:t>
      </w:r>
    </w:p>
    <w:p w14:paraId="14781DE4" w14:textId="77777777" w:rsidR="004A6325" w:rsidRPr="007A2605" w:rsidRDefault="004A6325" w:rsidP="004A6325">
      <w:pPr>
        <w:spacing w:line="360" w:lineRule="auto"/>
        <w:rPr>
          <w:rFonts w:ascii="Times New Roman" w:hAnsi="Times New Roman" w:cs="Times New Roman"/>
          <w:b/>
          <w:sz w:val="24"/>
          <w:szCs w:val="24"/>
        </w:rPr>
      </w:pPr>
      <w:r w:rsidRPr="007A2605">
        <w:rPr>
          <w:rFonts w:ascii="Times New Roman" w:hAnsi="Times New Roman" w:cs="Times New Roman"/>
          <w:b/>
          <w:sz w:val="24"/>
          <w:szCs w:val="24"/>
        </w:rPr>
        <w:t>Recommended Resources for 25 trainees</w:t>
      </w:r>
    </w:p>
    <w:tbl>
      <w:tblPr>
        <w:tblStyle w:val="TableGrid"/>
        <w:tblW w:w="9776" w:type="dxa"/>
        <w:tblLayout w:type="fixed"/>
        <w:tblCellMar>
          <w:left w:w="144" w:type="dxa"/>
          <w:right w:w="144" w:type="dxa"/>
        </w:tblCellMar>
        <w:tblLook w:val="04A0" w:firstRow="1" w:lastRow="0" w:firstColumn="1" w:lastColumn="0" w:noHBand="0" w:noVBand="1"/>
      </w:tblPr>
      <w:tblGrid>
        <w:gridCol w:w="895"/>
        <w:gridCol w:w="2928"/>
        <w:gridCol w:w="2835"/>
        <w:gridCol w:w="1134"/>
        <w:gridCol w:w="1984"/>
      </w:tblGrid>
      <w:tr w:rsidR="004A6325" w:rsidRPr="007A2605" w14:paraId="0F3F2622" w14:textId="77777777" w:rsidTr="006218ED">
        <w:tc>
          <w:tcPr>
            <w:tcW w:w="895" w:type="dxa"/>
          </w:tcPr>
          <w:p w14:paraId="5F1F6607" w14:textId="77777777" w:rsidR="004A6325" w:rsidRPr="007A2605" w:rsidRDefault="004A6325" w:rsidP="006218ED">
            <w:pPr>
              <w:spacing w:after="160" w:line="360" w:lineRule="auto"/>
              <w:rPr>
                <w:rFonts w:ascii="Times New Roman" w:eastAsiaTheme="minorHAnsi" w:hAnsi="Times New Roman" w:cstheme="minorBidi"/>
                <w:b/>
                <w:kern w:val="2"/>
                <w:sz w:val="24"/>
                <w:szCs w:val="24"/>
                <w14:ligatures w14:val="standardContextual"/>
              </w:rPr>
            </w:pPr>
            <w:r w:rsidRPr="007A2605">
              <w:rPr>
                <w:rFonts w:ascii="Times New Roman" w:eastAsiaTheme="minorHAnsi" w:hAnsi="Times New Roman" w:cstheme="minorBidi"/>
                <w:b/>
                <w:kern w:val="2"/>
                <w:sz w:val="24"/>
                <w:szCs w:val="24"/>
                <w14:ligatures w14:val="standardContextual"/>
              </w:rPr>
              <w:t>S/No.</w:t>
            </w:r>
          </w:p>
        </w:tc>
        <w:tc>
          <w:tcPr>
            <w:tcW w:w="2928" w:type="dxa"/>
          </w:tcPr>
          <w:p w14:paraId="529A0F35" w14:textId="77777777" w:rsidR="004A6325" w:rsidRPr="007A2605" w:rsidRDefault="004A6325" w:rsidP="006218ED">
            <w:pPr>
              <w:spacing w:after="160" w:line="360" w:lineRule="auto"/>
              <w:rPr>
                <w:rFonts w:ascii="Times New Roman" w:eastAsiaTheme="minorHAnsi" w:hAnsi="Times New Roman" w:cstheme="minorBidi"/>
                <w:b/>
                <w:kern w:val="2"/>
                <w:sz w:val="24"/>
                <w:szCs w:val="24"/>
                <w14:ligatures w14:val="standardContextual"/>
              </w:rPr>
            </w:pPr>
            <w:r w:rsidRPr="007A2605">
              <w:rPr>
                <w:rFonts w:ascii="Times New Roman" w:eastAsiaTheme="minorHAnsi" w:hAnsi="Times New Roman" w:cstheme="minorBidi"/>
                <w:b/>
                <w:kern w:val="2"/>
                <w:sz w:val="24"/>
                <w:szCs w:val="24"/>
                <w14:ligatures w14:val="standardContextual"/>
              </w:rPr>
              <w:t>Category/Item</w:t>
            </w:r>
          </w:p>
        </w:tc>
        <w:tc>
          <w:tcPr>
            <w:tcW w:w="2835" w:type="dxa"/>
          </w:tcPr>
          <w:p w14:paraId="7B4636F9" w14:textId="77777777" w:rsidR="004A6325" w:rsidRPr="007A2605" w:rsidRDefault="004A6325" w:rsidP="006218ED">
            <w:pPr>
              <w:spacing w:after="160" w:line="360" w:lineRule="auto"/>
              <w:rPr>
                <w:rFonts w:ascii="Times New Roman" w:eastAsiaTheme="minorHAnsi" w:hAnsi="Times New Roman" w:cstheme="minorBidi"/>
                <w:b/>
                <w:kern w:val="2"/>
                <w:sz w:val="24"/>
                <w:szCs w:val="24"/>
                <w14:ligatures w14:val="standardContextual"/>
              </w:rPr>
            </w:pPr>
            <w:r w:rsidRPr="007A2605">
              <w:rPr>
                <w:rFonts w:ascii="Times New Roman" w:eastAsiaTheme="minorHAnsi" w:hAnsi="Times New Roman" w:cstheme="minorBidi"/>
                <w:b/>
                <w:kern w:val="2"/>
                <w:sz w:val="24"/>
                <w:szCs w:val="24"/>
                <w14:ligatures w14:val="standardContextual"/>
              </w:rPr>
              <w:t>Description/ Specifications</w:t>
            </w:r>
          </w:p>
        </w:tc>
        <w:tc>
          <w:tcPr>
            <w:tcW w:w="1134" w:type="dxa"/>
          </w:tcPr>
          <w:p w14:paraId="4FB7DCAD" w14:textId="77777777" w:rsidR="004A6325" w:rsidRPr="007A2605" w:rsidRDefault="004A6325" w:rsidP="006218ED">
            <w:pPr>
              <w:spacing w:after="160" w:line="360" w:lineRule="auto"/>
              <w:rPr>
                <w:rFonts w:ascii="Times New Roman" w:eastAsiaTheme="minorHAnsi" w:hAnsi="Times New Roman" w:cstheme="minorBidi"/>
                <w:b/>
                <w:kern w:val="2"/>
                <w:sz w:val="24"/>
                <w:szCs w:val="24"/>
                <w14:ligatures w14:val="standardContextual"/>
              </w:rPr>
            </w:pPr>
            <w:r w:rsidRPr="007A2605">
              <w:rPr>
                <w:rFonts w:ascii="Times New Roman" w:eastAsiaTheme="minorHAnsi" w:hAnsi="Times New Roman" w:cstheme="minorBidi"/>
                <w:b/>
                <w:kern w:val="2"/>
                <w:sz w:val="24"/>
                <w:szCs w:val="24"/>
                <w14:ligatures w14:val="standardContextual"/>
              </w:rPr>
              <w:t>Quantity</w:t>
            </w:r>
          </w:p>
        </w:tc>
        <w:tc>
          <w:tcPr>
            <w:tcW w:w="1984" w:type="dxa"/>
          </w:tcPr>
          <w:p w14:paraId="5B99BA2E" w14:textId="77777777" w:rsidR="004A6325" w:rsidRPr="007A2605" w:rsidRDefault="004A6325" w:rsidP="006218ED">
            <w:pPr>
              <w:spacing w:after="160" w:line="360" w:lineRule="auto"/>
              <w:rPr>
                <w:rFonts w:ascii="Times New Roman" w:eastAsiaTheme="minorHAnsi" w:hAnsi="Times New Roman" w:cstheme="minorBidi"/>
                <w:b/>
                <w:kern w:val="2"/>
                <w:sz w:val="24"/>
                <w:szCs w:val="24"/>
                <w14:ligatures w14:val="standardContextual"/>
              </w:rPr>
            </w:pPr>
            <w:r w:rsidRPr="007A2605">
              <w:rPr>
                <w:rFonts w:ascii="Times New Roman" w:eastAsiaTheme="minorHAnsi" w:hAnsi="Times New Roman" w:cstheme="minorBidi"/>
                <w:b/>
                <w:kern w:val="2"/>
                <w:sz w:val="24"/>
                <w:szCs w:val="24"/>
                <w14:ligatures w14:val="standardContextual"/>
              </w:rPr>
              <w:t>Recommended Ratio</w:t>
            </w:r>
          </w:p>
          <w:p w14:paraId="33884EAE"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(Item: Trainee)</w:t>
            </w:r>
          </w:p>
        </w:tc>
      </w:tr>
      <w:tr w:rsidR="004A6325" w:rsidRPr="007A2605" w14:paraId="2BF548C4" w14:textId="77777777" w:rsidTr="006218ED">
        <w:tc>
          <w:tcPr>
            <w:tcW w:w="895" w:type="dxa"/>
          </w:tcPr>
          <w:p w14:paraId="04A68D51" w14:textId="77777777" w:rsidR="004A6325" w:rsidRPr="007A2605" w:rsidRDefault="004A6325" w:rsidP="006218ED">
            <w:pPr>
              <w:spacing w:after="160" w:line="360" w:lineRule="auto"/>
              <w:rPr>
                <w:rFonts w:ascii="Times New Roman" w:eastAsiaTheme="minorHAnsi" w:hAnsi="Times New Roman" w:cstheme="minorBidi"/>
                <w:b/>
                <w:kern w:val="2"/>
                <w:sz w:val="24"/>
                <w:szCs w:val="24"/>
                <w14:ligatures w14:val="standardContextual"/>
              </w:rPr>
            </w:pPr>
            <w:r w:rsidRPr="007A2605">
              <w:rPr>
                <w:rFonts w:ascii="Times New Roman" w:eastAsiaTheme="minorHAnsi" w:hAnsi="Times New Roman" w:cstheme="minorBidi"/>
                <w:b/>
                <w:kern w:val="2"/>
                <w:sz w:val="24"/>
                <w:szCs w:val="24"/>
                <w14:ligatures w14:val="standardContextual"/>
              </w:rPr>
              <w:t>A</w:t>
            </w:r>
          </w:p>
        </w:tc>
        <w:tc>
          <w:tcPr>
            <w:tcW w:w="2928" w:type="dxa"/>
          </w:tcPr>
          <w:p w14:paraId="0488214A" w14:textId="77777777" w:rsidR="004A6325" w:rsidRPr="007A2605" w:rsidRDefault="004A6325" w:rsidP="006218ED">
            <w:pPr>
              <w:spacing w:after="160" w:line="360" w:lineRule="auto"/>
              <w:rPr>
                <w:rFonts w:ascii="Times New Roman" w:eastAsiaTheme="minorHAnsi" w:hAnsi="Times New Roman" w:cstheme="minorBidi"/>
                <w:b/>
                <w:kern w:val="2"/>
                <w:sz w:val="24"/>
                <w:szCs w:val="24"/>
                <w14:ligatures w14:val="standardContextual"/>
              </w:rPr>
            </w:pPr>
            <w:r w:rsidRPr="007A2605">
              <w:rPr>
                <w:rFonts w:ascii="Times New Roman" w:eastAsiaTheme="minorHAnsi" w:hAnsi="Times New Roman" w:cstheme="minorBidi"/>
                <w:b/>
                <w:kern w:val="2"/>
                <w:sz w:val="24"/>
                <w:szCs w:val="24"/>
                <w14:ligatures w14:val="standardContextual"/>
              </w:rPr>
              <w:t xml:space="preserve">Learning Materials </w:t>
            </w:r>
          </w:p>
        </w:tc>
        <w:tc>
          <w:tcPr>
            <w:tcW w:w="2835" w:type="dxa"/>
          </w:tcPr>
          <w:p w14:paraId="7571C495" w14:textId="77777777" w:rsidR="004A6325" w:rsidRPr="007A2605" w:rsidRDefault="004A6325" w:rsidP="006218ED">
            <w:pPr>
              <w:spacing w:after="160" w:line="360" w:lineRule="auto"/>
              <w:rPr>
                <w:rFonts w:ascii="Times New Roman" w:eastAsiaTheme="minorHAnsi" w:hAnsi="Times New Roman" w:cstheme="minorBidi"/>
                <w:b/>
                <w:kern w:val="2"/>
                <w:sz w:val="24"/>
                <w:szCs w:val="24"/>
                <w14:ligatures w14:val="standardContextual"/>
              </w:rPr>
            </w:pPr>
          </w:p>
        </w:tc>
        <w:tc>
          <w:tcPr>
            <w:tcW w:w="1134" w:type="dxa"/>
          </w:tcPr>
          <w:p w14:paraId="288F8AE1" w14:textId="77777777" w:rsidR="004A6325" w:rsidRPr="007A2605" w:rsidRDefault="004A6325" w:rsidP="006218ED">
            <w:pPr>
              <w:spacing w:after="160" w:line="360" w:lineRule="auto"/>
              <w:rPr>
                <w:rFonts w:ascii="Times New Roman" w:eastAsiaTheme="minorHAnsi" w:hAnsi="Times New Roman" w:cstheme="minorBidi"/>
                <w:b/>
                <w:kern w:val="2"/>
                <w:sz w:val="24"/>
                <w:szCs w:val="24"/>
                <w14:ligatures w14:val="standardContextual"/>
              </w:rPr>
            </w:pPr>
          </w:p>
        </w:tc>
        <w:tc>
          <w:tcPr>
            <w:tcW w:w="1984" w:type="dxa"/>
          </w:tcPr>
          <w:p w14:paraId="25CFB23B" w14:textId="77777777" w:rsidR="004A6325" w:rsidRPr="007A2605" w:rsidRDefault="004A6325" w:rsidP="006218ED">
            <w:pPr>
              <w:spacing w:after="160" w:line="360" w:lineRule="auto"/>
              <w:rPr>
                <w:rFonts w:ascii="Times New Roman" w:eastAsiaTheme="minorHAnsi" w:hAnsi="Times New Roman" w:cstheme="minorBidi"/>
                <w:b/>
                <w:kern w:val="2"/>
                <w:sz w:val="24"/>
                <w:szCs w:val="24"/>
                <w14:ligatures w14:val="standardContextual"/>
              </w:rPr>
            </w:pPr>
          </w:p>
        </w:tc>
      </w:tr>
      <w:tr w:rsidR="004A6325" w:rsidRPr="007A2605" w14:paraId="2A02FCF1" w14:textId="77777777" w:rsidTr="006218ED">
        <w:tc>
          <w:tcPr>
            <w:tcW w:w="895" w:type="dxa"/>
          </w:tcPr>
          <w:p w14:paraId="7BF55E0B" w14:textId="77777777" w:rsidR="004A6325" w:rsidRPr="007A2605" w:rsidRDefault="004A6325">
            <w:pPr>
              <w:numPr>
                <w:ilvl w:val="0"/>
                <w:numId w:val="232"/>
              </w:numPr>
              <w:spacing w:after="120" w:line="360" w:lineRule="auto"/>
              <w:rPr>
                <w:rFonts w:ascii="Times New Roman" w:eastAsia="Times New Roman" w:hAnsi="Times New Roman"/>
                <w:bCs/>
                <w:color w:val="000000"/>
                <w:kern w:val="28"/>
                <w:sz w:val="24"/>
                <w:szCs w:val="24"/>
                <w:lang w:val="en-GB"/>
              </w:rPr>
            </w:pPr>
          </w:p>
        </w:tc>
        <w:tc>
          <w:tcPr>
            <w:tcW w:w="2928" w:type="dxa"/>
          </w:tcPr>
          <w:p w14:paraId="0F25B9D8"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Textbooks</w:t>
            </w:r>
          </w:p>
        </w:tc>
        <w:tc>
          <w:tcPr>
            <w:tcW w:w="2835" w:type="dxa"/>
          </w:tcPr>
          <w:p w14:paraId="35575209" w14:textId="77777777" w:rsidR="004A6325" w:rsidRPr="007A2605" w:rsidRDefault="004A6325">
            <w:pPr>
              <w:numPr>
                <w:ilvl w:val="0"/>
                <w:numId w:val="231"/>
              </w:numPr>
              <w:spacing w:after="160" w:line="360" w:lineRule="auto"/>
              <w:contextualSpacing/>
              <w:rPr>
                <w:rFonts w:ascii="Times New Roman" w:eastAsia="Times New Roman" w:hAnsi="Times New Roman"/>
                <w:color w:val="000000"/>
                <w:kern w:val="28"/>
                <w:sz w:val="24"/>
                <w:szCs w:val="24"/>
                <w:lang w:eastAsia="en-GB"/>
              </w:rPr>
            </w:pPr>
            <w:r w:rsidRPr="007A2605">
              <w:rPr>
                <w:rFonts w:ascii="Times New Roman" w:eastAsia="Times New Roman" w:hAnsi="Times New Roman"/>
                <w:color w:val="000000"/>
                <w:kern w:val="28"/>
                <w:sz w:val="24"/>
                <w:szCs w:val="24"/>
                <w:lang w:eastAsia="en-GB"/>
              </w:rPr>
              <w:t>B. Scaddan Electrical installation work</w:t>
            </w:r>
          </w:p>
          <w:p w14:paraId="71F2F071" w14:textId="77777777" w:rsidR="004A6325" w:rsidRPr="007A2605" w:rsidRDefault="004A6325">
            <w:pPr>
              <w:numPr>
                <w:ilvl w:val="0"/>
                <w:numId w:val="231"/>
              </w:numPr>
              <w:spacing w:after="160" w:line="360" w:lineRule="auto"/>
              <w:contextualSpacing/>
              <w:rPr>
                <w:rFonts w:ascii="Times New Roman" w:eastAsia="Times New Roman" w:hAnsi="Times New Roman"/>
                <w:color w:val="000000"/>
                <w:kern w:val="28"/>
                <w:sz w:val="24"/>
                <w:szCs w:val="24"/>
                <w:lang w:eastAsia="en-GB"/>
              </w:rPr>
            </w:pPr>
            <w:r w:rsidRPr="007A2605">
              <w:rPr>
                <w:rFonts w:ascii="Times New Roman" w:eastAsia="Times New Roman" w:hAnsi="Times New Roman"/>
                <w:color w:val="000000"/>
                <w:kern w:val="28"/>
                <w:sz w:val="24"/>
                <w:szCs w:val="24"/>
                <w:lang w:eastAsia="en-GB"/>
              </w:rPr>
              <w:t>J. Hyde Electrical Installation Principles and Practices</w:t>
            </w:r>
          </w:p>
          <w:p w14:paraId="0FFF22B4" w14:textId="77777777" w:rsidR="004A6325" w:rsidRPr="007A2605" w:rsidRDefault="004A6325">
            <w:pPr>
              <w:numPr>
                <w:ilvl w:val="0"/>
                <w:numId w:val="231"/>
              </w:numPr>
              <w:spacing w:after="160" w:line="360" w:lineRule="auto"/>
              <w:contextualSpacing/>
              <w:rPr>
                <w:rFonts w:ascii="Times New Roman" w:eastAsia="Times New Roman" w:hAnsi="Times New Roman"/>
                <w:color w:val="000000"/>
                <w:kern w:val="28"/>
                <w:sz w:val="24"/>
                <w:szCs w:val="24"/>
                <w:lang w:val="en-GB" w:eastAsia="en-GB"/>
              </w:rPr>
            </w:pPr>
            <w:r w:rsidRPr="007A2605">
              <w:rPr>
                <w:rFonts w:ascii="Times New Roman" w:eastAsia="Times New Roman" w:hAnsi="Times New Roman"/>
                <w:color w:val="000000"/>
                <w:kern w:val="28"/>
                <w:sz w:val="24"/>
                <w:szCs w:val="24"/>
                <w:lang w:eastAsia="en-GB"/>
              </w:rPr>
              <w:t>Electrical Theory for the Electrician</w:t>
            </w:r>
            <w:r w:rsidRPr="007A2605">
              <w:rPr>
                <w:rFonts w:ascii="Times New Roman" w:eastAsia="Times New Roman" w:hAnsi="Times New Roman"/>
                <w:b/>
                <w:bCs/>
                <w:color w:val="000000"/>
                <w:kern w:val="28"/>
                <w:sz w:val="24"/>
                <w:szCs w:val="24"/>
                <w:lang w:eastAsia="en-GB"/>
              </w:rPr>
              <w:t>"</w:t>
            </w:r>
            <w:r w:rsidRPr="007A2605">
              <w:rPr>
                <w:rFonts w:ascii="Times New Roman" w:eastAsia="Times New Roman" w:hAnsi="Times New Roman"/>
                <w:color w:val="000000"/>
                <w:kern w:val="28"/>
                <w:sz w:val="24"/>
                <w:szCs w:val="24"/>
                <w:lang w:eastAsia="en-GB"/>
              </w:rPr>
              <w:t xml:space="preserve"> by Mike Holt</w:t>
            </w:r>
          </w:p>
          <w:p w14:paraId="49E30C69" w14:textId="77777777" w:rsidR="004A6325" w:rsidRPr="007A2605" w:rsidRDefault="004A6325">
            <w:pPr>
              <w:numPr>
                <w:ilvl w:val="0"/>
                <w:numId w:val="231"/>
              </w:numPr>
              <w:spacing w:after="160" w:line="360" w:lineRule="auto"/>
              <w:contextualSpacing/>
              <w:rPr>
                <w:rFonts w:ascii="Times New Roman" w:eastAsia="Times New Roman" w:hAnsi="Times New Roman"/>
                <w:color w:val="000000"/>
                <w:kern w:val="28"/>
                <w:sz w:val="24"/>
                <w:szCs w:val="24"/>
                <w:lang w:val="en-GB" w:eastAsia="en-GB"/>
              </w:rPr>
            </w:pPr>
            <w:r w:rsidRPr="007A2605">
              <w:rPr>
                <w:rFonts w:ascii="Times New Roman" w:eastAsia="Times New Roman" w:hAnsi="Times New Roman"/>
                <w:color w:val="000000"/>
                <w:kern w:val="28"/>
                <w:sz w:val="24"/>
                <w:szCs w:val="24"/>
                <w:lang w:eastAsia="en-GB"/>
              </w:rPr>
              <w:t>Electrical installation work by Brian Scaddan</w:t>
            </w:r>
          </w:p>
        </w:tc>
        <w:tc>
          <w:tcPr>
            <w:tcW w:w="1134" w:type="dxa"/>
          </w:tcPr>
          <w:p w14:paraId="265FFAC1"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5 pcs</w:t>
            </w:r>
          </w:p>
        </w:tc>
        <w:tc>
          <w:tcPr>
            <w:tcW w:w="1984" w:type="dxa"/>
          </w:tcPr>
          <w:p w14:paraId="4B237316"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1:5</w:t>
            </w:r>
          </w:p>
        </w:tc>
      </w:tr>
      <w:tr w:rsidR="004A6325" w:rsidRPr="007A2605" w14:paraId="0E106DCE" w14:textId="77777777" w:rsidTr="006218ED">
        <w:tc>
          <w:tcPr>
            <w:tcW w:w="895" w:type="dxa"/>
          </w:tcPr>
          <w:p w14:paraId="4FAE7D3F" w14:textId="77777777" w:rsidR="004A6325" w:rsidRPr="007A2605" w:rsidRDefault="004A6325">
            <w:pPr>
              <w:numPr>
                <w:ilvl w:val="0"/>
                <w:numId w:val="232"/>
              </w:numPr>
              <w:spacing w:after="120" w:line="360" w:lineRule="auto"/>
              <w:rPr>
                <w:rFonts w:ascii="Times New Roman" w:eastAsia="Times New Roman" w:hAnsi="Times New Roman"/>
                <w:bCs/>
                <w:color w:val="000000"/>
                <w:kern w:val="28"/>
                <w:sz w:val="24"/>
                <w:szCs w:val="24"/>
                <w:lang w:val="en-GB"/>
              </w:rPr>
            </w:pPr>
          </w:p>
        </w:tc>
        <w:tc>
          <w:tcPr>
            <w:tcW w:w="2928" w:type="dxa"/>
          </w:tcPr>
          <w:p w14:paraId="7407AF9A"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Installation manuals</w:t>
            </w:r>
          </w:p>
        </w:tc>
        <w:tc>
          <w:tcPr>
            <w:tcW w:w="2835" w:type="dxa"/>
          </w:tcPr>
          <w:p w14:paraId="65E89F5A"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IEEE regulation</w:t>
            </w:r>
          </w:p>
          <w:p w14:paraId="28363C01"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BS3939</w:t>
            </w:r>
          </w:p>
          <w:p w14:paraId="43A8B2F4"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NEMA regulations</w:t>
            </w:r>
          </w:p>
          <w:p w14:paraId="39E60425"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OSHA</w:t>
            </w:r>
          </w:p>
        </w:tc>
        <w:tc>
          <w:tcPr>
            <w:tcW w:w="1134" w:type="dxa"/>
          </w:tcPr>
          <w:p w14:paraId="4839E08C"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5 pcs</w:t>
            </w:r>
          </w:p>
        </w:tc>
        <w:tc>
          <w:tcPr>
            <w:tcW w:w="1984" w:type="dxa"/>
          </w:tcPr>
          <w:p w14:paraId="6F684448"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1:5</w:t>
            </w:r>
          </w:p>
        </w:tc>
      </w:tr>
      <w:tr w:rsidR="004A6325" w:rsidRPr="007A2605" w14:paraId="5ADDFC61" w14:textId="77777777" w:rsidTr="006218ED">
        <w:tc>
          <w:tcPr>
            <w:tcW w:w="895" w:type="dxa"/>
          </w:tcPr>
          <w:p w14:paraId="27511DD4" w14:textId="77777777" w:rsidR="004A6325" w:rsidRPr="007A2605" w:rsidRDefault="004A6325">
            <w:pPr>
              <w:numPr>
                <w:ilvl w:val="0"/>
                <w:numId w:val="232"/>
              </w:numPr>
              <w:spacing w:after="120" w:line="360" w:lineRule="auto"/>
              <w:rPr>
                <w:rFonts w:ascii="Times New Roman" w:eastAsia="Times New Roman" w:hAnsi="Times New Roman"/>
                <w:bCs/>
                <w:color w:val="000000"/>
                <w:kern w:val="28"/>
                <w:sz w:val="24"/>
                <w:szCs w:val="24"/>
                <w:lang w:val="en-GB"/>
              </w:rPr>
            </w:pPr>
          </w:p>
        </w:tc>
        <w:tc>
          <w:tcPr>
            <w:tcW w:w="2928" w:type="dxa"/>
          </w:tcPr>
          <w:p w14:paraId="6DF20503"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Charts</w:t>
            </w:r>
          </w:p>
        </w:tc>
        <w:tc>
          <w:tcPr>
            <w:tcW w:w="2835" w:type="dxa"/>
          </w:tcPr>
          <w:p w14:paraId="78B72A5D"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Single line diagram</w:t>
            </w:r>
          </w:p>
          <w:p w14:paraId="25E12FBE"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Circuit diagrams</w:t>
            </w:r>
          </w:p>
          <w:p w14:paraId="4AF14C89"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proofErr w:type="spellStart"/>
            <w:r w:rsidRPr="007A2605">
              <w:rPr>
                <w:rFonts w:ascii="Times New Roman" w:eastAsiaTheme="minorHAnsi" w:hAnsi="Times New Roman" w:cstheme="minorBidi"/>
                <w:bCs/>
                <w:kern w:val="2"/>
                <w:sz w:val="24"/>
                <w:szCs w:val="24"/>
                <w14:ligatures w14:val="standardContextual"/>
              </w:rPr>
              <w:t>Colour</w:t>
            </w:r>
            <w:proofErr w:type="spellEnd"/>
            <w:r w:rsidRPr="007A2605">
              <w:rPr>
                <w:rFonts w:ascii="Times New Roman" w:eastAsiaTheme="minorHAnsi" w:hAnsi="Times New Roman" w:cstheme="minorBidi"/>
                <w:bCs/>
                <w:kern w:val="2"/>
                <w:sz w:val="24"/>
                <w:szCs w:val="24"/>
                <w14:ligatures w14:val="standardContextual"/>
              </w:rPr>
              <w:t xml:space="preserve"> codes</w:t>
            </w:r>
          </w:p>
        </w:tc>
        <w:tc>
          <w:tcPr>
            <w:tcW w:w="1134" w:type="dxa"/>
          </w:tcPr>
          <w:p w14:paraId="26120CAC"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 xml:space="preserve">1 </w:t>
            </w:r>
            <w:proofErr w:type="gramStart"/>
            <w:r w:rsidRPr="007A2605">
              <w:rPr>
                <w:rFonts w:ascii="Times New Roman" w:eastAsiaTheme="minorHAnsi" w:hAnsi="Times New Roman" w:cstheme="minorBidi"/>
                <w:bCs/>
                <w:kern w:val="2"/>
                <w:sz w:val="24"/>
                <w:szCs w:val="24"/>
                <w14:ligatures w14:val="standardContextual"/>
              </w:rPr>
              <w:t>pcs</w:t>
            </w:r>
            <w:proofErr w:type="gramEnd"/>
            <w:r w:rsidRPr="007A2605">
              <w:rPr>
                <w:rFonts w:ascii="Times New Roman" w:eastAsiaTheme="minorHAnsi" w:hAnsi="Times New Roman" w:cstheme="minorBidi"/>
                <w:bCs/>
                <w:kern w:val="2"/>
                <w:sz w:val="24"/>
                <w:szCs w:val="24"/>
                <w14:ligatures w14:val="standardContextual"/>
              </w:rPr>
              <w:t xml:space="preserve"> for each</w:t>
            </w:r>
          </w:p>
        </w:tc>
        <w:tc>
          <w:tcPr>
            <w:tcW w:w="1984" w:type="dxa"/>
          </w:tcPr>
          <w:p w14:paraId="1D7CE15A"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1:25</w:t>
            </w:r>
          </w:p>
        </w:tc>
      </w:tr>
      <w:tr w:rsidR="004A6325" w:rsidRPr="007A2605" w14:paraId="3D8350E6" w14:textId="77777777" w:rsidTr="006218ED">
        <w:tc>
          <w:tcPr>
            <w:tcW w:w="895" w:type="dxa"/>
          </w:tcPr>
          <w:p w14:paraId="11280868" w14:textId="77777777" w:rsidR="004A6325" w:rsidRPr="007A2605" w:rsidRDefault="004A6325">
            <w:pPr>
              <w:numPr>
                <w:ilvl w:val="0"/>
                <w:numId w:val="232"/>
              </w:numPr>
              <w:spacing w:after="120" w:line="360" w:lineRule="auto"/>
              <w:rPr>
                <w:rFonts w:ascii="Times New Roman" w:eastAsia="Times New Roman" w:hAnsi="Times New Roman"/>
                <w:bCs/>
                <w:color w:val="000000"/>
                <w:kern w:val="28"/>
                <w:sz w:val="24"/>
                <w:szCs w:val="24"/>
                <w:lang w:val="en-GB"/>
              </w:rPr>
            </w:pPr>
          </w:p>
        </w:tc>
        <w:tc>
          <w:tcPr>
            <w:tcW w:w="2928" w:type="dxa"/>
          </w:tcPr>
          <w:p w14:paraId="47D7383A"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Power point presentations</w:t>
            </w:r>
          </w:p>
        </w:tc>
        <w:tc>
          <w:tcPr>
            <w:tcW w:w="2835" w:type="dxa"/>
          </w:tcPr>
          <w:p w14:paraId="2694D69F"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For trainer’s use</w:t>
            </w:r>
          </w:p>
        </w:tc>
        <w:tc>
          <w:tcPr>
            <w:tcW w:w="1134" w:type="dxa"/>
          </w:tcPr>
          <w:p w14:paraId="36FA6B87"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w:t>
            </w:r>
          </w:p>
        </w:tc>
        <w:tc>
          <w:tcPr>
            <w:tcW w:w="1984" w:type="dxa"/>
          </w:tcPr>
          <w:p w14:paraId="3FFBE4BF"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1:25</w:t>
            </w:r>
          </w:p>
        </w:tc>
      </w:tr>
      <w:tr w:rsidR="004A6325" w:rsidRPr="007A2605" w14:paraId="375E84C6" w14:textId="77777777" w:rsidTr="006218ED">
        <w:tc>
          <w:tcPr>
            <w:tcW w:w="895" w:type="dxa"/>
          </w:tcPr>
          <w:p w14:paraId="71C35567" w14:textId="77777777" w:rsidR="004A6325" w:rsidRPr="007A2605" w:rsidRDefault="004A6325" w:rsidP="006218ED">
            <w:pPr>
              <w:spacing w:after="160" w:line="360" w:lineRule="auto"/>
              <w:rPr>
                <w:rFonts w:ascii="Times New Roman" w:eastAsiaTheme="minorHAnsi" w:hAnsi="Times New Roman" w:cstheme="minorBidi"/>
                <w:b/>
                <w:kern w:val="2"/>
                <w:sz w:val="24"/>
                <w:szCs w:val="24"/>
                <w14:ligatures w14:val="standardContextual"/>
              </w:rPr>
            </w:pPr>
            <w:r w:rsidRPr="007A2605">
              <w:rPr>
                <w:rFonts w:ascii="Times New Roman" w:eastAsiaTheme="minorHAnsi" w:hAnsi="Times New Roman" w:cstheme="minorBidi"/>
                <w:b/>
                <w:kern w:val="2"/>
                <w:sz w:val="24"/>
                <w:szCs w:val="24"/>
                <w14:ligatures w14:val="standardContextual"/>
              </w:rPr>
              <w:t>B</w:t>
            </w:r>
          </w:p>
        </w:tc>
        <w:tc>
          <w:tcPr>
            <w:tcW w:w="2928" w:type="dxa"/>
          </w:tcPr>
          <w:p w14:paraId="6DB0460E" w14:textId="77777777" w:rsidR="004A6325" w:rsidRPr="007A2605" w:rsidRDefault="004A6325" w:rsidP="006218ED">
            <w:pPr>
              <w:spacing w:after="160" w:line="360" w:lineRule="auto"/>
              <w:rPr>
                <w:rFonts w:ascii="Times New Roman" w:eastAsiaTheme="minorHAnsi" w:hAnsi="Times New Roman" w:cstheme="minorBidi"/>
                <w:b/>
                <w:kern w:val="2"/>
                <w:sz w:val="24"/>
                <w:szCs w:val="24"/>
                <w14:ligatures w14:val="standardContextual"/>
              </w:rPr>
            </w:pPr>
            <w:r w:rsidRPr="007A2605">
              <w:rPr>
                <w:rFonts w:ascii="Times New Roman" w:eastAsiaTheme="minorHAnsi" w:hAnsi="Times New Roman" w:cstheme="minorBidi"/>
                <w:b/>
                <w:kern w:val="2"/>
                <w:sz w:val="24"/>
                <w:szCs w:val="24"/>
                <w14:ligatures w14:val="standardContextual"/>
              </w:rPr>
              <w:t>Learning Facilities &amp; infrastructure</w:t>
            </w:r>
          </w:p>
        </w:tc>
        <w:tc>
          <w:tcPr>
            <w:tcW w:w="2835" w:type="dxa"/>
          </w:tcPr>
          <w:p w14:paraId="1E7C67D2" w14:textId="77777777" w:rsidR="004A6325" w:rsidRPr="007A2605" w:rsidRDefault="004A6325" w:rsidP="006218ED">
            <w:pPr>
              <w:spacing w:after="160" w:line="360" w:lineRule="auto"/>
              <w:rPr>
                <w:rFonts w:ascii="Times New Roman" w:eastAsiaTheme="minorHAnsi" w:hAnsi="Times New Roman" w:cstheme="minorBidi"/>
                <w:b/>
                <w:kern w:val="2"/>
                <w:sz w:val="24"/>
                <w:szCs w:val="24"/>
                <w14:ligatures w14:val="standardContextual"/>
              </w:rPr>
            </w:pPr>
          </w:p>
        </w:tc>
        <w:tc>
          <w:tcPr>
            <w:tcW w:w="1134" w:type="dxa"/>
          </w:tcPr>
          <w:p w14:paraId="25A7A9F3" w14:textId="77777777" w:rsidR="004A6325" w:rsidRPr="007A2605" w:rsidRDefault="004A6325" w:rsidP="006218ED">
            <w:pPr>
              <w:spacing w:after="160" w:line="360" w:lineRule="auto"/>
              <w:rPr>
                <w:rFonts w:ascii="Times New Roman" w:eastAsiaTheme="minorHAnsi" w:hAnsi="Times New Roman" w:cstheme="minorBidi"/>
                <w:b/>
                <w:kern w:val="2"/>
                <w:sz w:val="24"/>
                <w:szCs w:val="24"/>
                <w14:ligatures w14:val="standardContextual"/>
              </w:rPr>
            </w:pPr>
          </w:p>
        </w:tc>
        <w:tc>
          <w:tcPr>
            <w:tcW w:w="1984" w:type="dxa"/>
          </w:tcPr>
          <w:p w14:paraId="2C2F8DC5" w14:textId="77777777" w:rsidR="004A6325" w:rsidRPr="007A2605" w:rsidRDefault="004A6325" w:rsidP="006218ED">
            <w:pPr>
              <w:spacing w:after="160" w:line="360" w:lineRule="auto"/>
              <w:rPr>
                <w:rFonts w:ascii="Times New Roman" w:eastAsiaTheme="minorHAnsi" w:hAnsi="Times New Roman" w:cstheme="minorBidi"/>
                <w:b/>
                <w:kern w:val="2"/>
                <w:sz w:val="24"/>
                <w:szCs w:val="24"/>
                <w14:ligatures w14:val="standardContextual"/>
              </w:rPr>
            </w:pPr>
          </w:p>
        </w:tc>
      </w:tr>
      <w:tr w:rsidR="004A6325" w:rsidRPr="007A2605" w14:paraId="06B2A1CF" w14:textId="77777777" w:rsidTr="006218ED">
        <w:tc>
          <w:tcPr>
            <w:tcW w:w="895" w:type="dxa"/>
          </w:tcPr>
          <w:p w14:paraId="40188156" w14:textId="77777777" w:rsidR="004A6325" w:rsidRPr="007A2605" w:rsidRDefault="004A6325">
            <w:pPr>
              <w:numPr>
                <w:ilvl w:val="0"/>
                <w:numId w:val="228"/>
              </w:numPr>
              <w:spacing w:after="120" w:line="360" w:lineRule="auto"/>
              <w:rPr>
                <w:rFonts w:ascii="Times New Roman" w:eastAsia="Times New Roman" w:hAnsi="Times New Roman"/>
                <w:bCs/>
                <w:color w:val="000000"/>
                <w:kern w:val="28"/>
                <w:sz w:val="24"/>
                <w:szCs w:val="24"/>
                <w:lang w:val="en-GB"/>
              </w:rPr>
            </w:pPr>
          </w:p>
        </w:tc>
        <w:tc>
          <w:tcPr>
            <w:tcW w:w="2928" w:type="dxa"/>
          </w:tcPr>
          <w:p w14:paraId="07269F2E"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Lecture/theory room</w:t>
            </w:r>
          </w:p>
        </w:tc>
        <w:tc>
          <w:tcPr>
            <w:tcW w:w="2835" w:type="dxa"/>
          </w:tcPr>
          <w:p w14:paraId="6FB56081" w14:textId="77777777" w:rsidR="004A6325" w:rsidRPr="007A2605" w:rsidRDefault="004A6325" w:rsidP="006218ED">
            <w:pPr>
              <w:spacing w:after="160" w:line="360" w:lineRule="auto"/>
              <w:rPr>
                <w:rFonts w:ascii="Times New Roman" w:eastAsiaTheme="minorHAnsi" w:hAnsi="Times New Roman" w:cstheme="minorBidi"/>
                <w:bCs/>
                <w:kern w:val="2"/>
                <w:sz w:val="24"/>
                <w:szCs w:val="24"/>
                <w:highlight w:val="yellow"/>
                <w14:ligatures w14:val="standardContextual"/>
              </w:rPr>
            </w:pPr>
            <w:r w:rsidRPr="007A2605">
              <w:rPr>
                <w:rFonts w:ascii="Times New Roman" w:eastAsiaTheme="minorHAnsi" w:hAnsi="Times New Roman" w:cstheme="minorBidi"/>
                <w:bCs/>
                <w:kern w:val="2"/>
                <w:sz w:val="24"/>
                <w:szCs w:val="24"/>
                <w14:ligatures w14:val="standardContextual"/>
              </w:rPr>
              <w:t>60m</w:t>
            </w:r>
            <w:r w:rsidRPr="007A2605">
              <w:rPr>
                <w:rFonts w:ascii="Times New Roman" w:eastAsiaTheme="minorHAnsi" w:hAnsi="Times New Roman" w:cstheme="minorBidi"/>
                <w:bCs/>
                <w:kern w:val="2"/>
                <w:sz w:val="24"/>
                <w:szCs w:val="24"/>
                <w:vertAlign w:val="superscript"/>
                <w14:ligatures w14:val="standardContextual"/>
              </w:rPr>
              <w:t>2</w:t>
            </w:r>
          </w:p>
        </w:tc>
        <w:tc>
          <w:tcPr>
            <w:tcW w:w="1134" w:type="dxa"/>
          </w:tcPr>
          <w:p w14:paraId="1C4428EE"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w:t>
            </w:r>
          </w:p>
        </w:tc>
        <w:tc>
          <w:tcPr>
            <w:tcW w:w="1984" w:type="dxa"/>
          </w:tcPr>
          <w:p w14:paraId="7DE2F3DF"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1:25</w:t>
            </w:r>
          </w:p>
        </w:tc>
      </w:tr>
      <w:tr w:rsidR="004A6325" w:rsidRPr="007A2605" w14:paraId="23E5BDCB" w14:textId="77777777" w:rsidTr="006218ED">
        <w:tc>
          <w:tcPr>
            <w:tcW w:w="895" w:type="dxa"/>
          </w:tcPr>
          <w:p w14:paraId="0DF635FA" w14:textId="77777777" w:rsidR="004A6325" w:rsidRPr="007A2605" w:rsidRDefault="004A6325">
            <w:pPr>
              <w:numPr>
                <w:ilvl w:val="0"/>
                <w:numId w:val="228"/>
              </w:numPr>
              <w:spacing w:after="120" w:line="360" w:lineRule="auto"/>
              <w:rPr>
                <w:rFonts w:ascii="Times New Roman" w:eastAsia="Times New Roman" w:hAnsi="Times New Roman"/>
                <w:bCs/>
                <w:color w:val="000000"/>
                <w:kern w:val="28"/>
                <w:sz w:val="24"/>
                <w:szCs w:val="24"/>
                <w:lang w:val="en-GB"/>
              </w:rPr>
            </w:pPr>
          </w:p>
        </w:tc>
        <w:tc>
          <w:tcPr>
            <w:tcW w:w="2928" w:type="dxa"/>
          </w:tcPr>
          <w:p w14:paraId="39817F01"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Workshop</w:t>
            </w:r>
          </w:p>
        </w:tc>
        <w:tc>
          <w:tcPr>
            <w:tcW w:w="2835" w:type="dxa"/>
          </w:tcPr>
          <w:p w14:paraId="37F21245" w14:textId="77777777" w:rsidR="004A6325" w:rsidRPr="007A2605" w:rsidRDefault="004A6325" w:rsidP="006218ED">
            <w:pPr>
              <w:spacing w:after="160" w:line="360" w:lineRule="auto"/>
              <w:rPr>
                <w:rFonts w:ascii="Times New Roman" w:eastAsiaTheme="minorHAnsi" w:hAnsi="Times New Roman" w:cstheme="minorBidi"/>
                <w:bCs/>
                <w:kern w:val="2"/>
                <w:sz w:val="24"/>
                <w:szCs w:val="24"/>
                <w:highlight w:val="yellow"/>
                <w14:ligatures w14:val="standardContextual"/>
              </w:rPr>
            </w:pPr>
            <w:r w:rsidRPr="007A2605">
              <w:rPr>
                <w:rFonts w:ascii="Times New Roman" w:eastAsiaTheme="minorHAnsi" w:hAnsi="Times New Roman" w:cstheme="minorBidi"/>
                <w:bCs/>
                <w:kern w:val="2"/>
                <w:sz w:val="24"/>
                <w:szCs w:val="24"/>
                <w14:ligatures w14:val="standardContextual"/>
              </w:rPr>
              <w:t>150m</w:t>
            </w:r>
            <w:r w:rsidRPr="007A2605">
              <w:rPr>
                <w:rFonts w:ascii="Times New Roman" w:eastAsiaTheme="minorHAnsi" w:hAnsi="Times New Roman" w:cstheme="minorBidi"/>
                <w:bCs/>
                <w:kern w:val="2"/>
                <w:sz w:val="24"/>
                <w:szCs w:val="24"/>
                <w:vertAlign w:val="superscript"/>
                <w14:ligatures w14:val="standardContextual"/>
              </w:rPr>
              <w:t>2</w:t>
            </w:r>
          </w:p>
        </w:tc>
        <w:tc>
          <w:tcPr>
            <w:tcW w:w="1134" w:type="dxa"/>
          </w:tcPr>
          <w:p w14:paraId="5CB3B0CA"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w:t>
            </w:r>
          </w:p>
        </w:tc>
        <w:tc>
          <w:tcPr>
            <w:tcW w:w="1984" w:type="dxa"/>
          </w:tcPr>
          <w:p w14:paraId="74921969"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1:25</w:t>
            </w:r>
          </w:p>
        </w:tc>
      </w:tr>
      <w:tr w:rsidR="004A6325" w:rsidRPr="007A2605" w14:paraId="2B3E6770" w14:textId="77777777" w:rsidTr="006218ED">
        <w:trPr>
          <w:trHeight w:val="395"/>
        </w:trPr>
        <w:tc>
          <w:tcPr>
            <w:tcW w:w="895" w:type="dxa"/>
          </w:tcPr>
          <w:p w14:paraId="3FAED6E8" w14:textId="77777777" w:rsidR="004A6325" w:rsidRPr="007A2605" w:rsidRDefault="004A6325">
            <w:pPr>
              <w:numPr>
                <w:ilvl w:val="0"/>
                <w:numId w:val="228"/>
              </w:numPr>
              <w:spacing w:after="120" w:line="360" w:lineRule="auto"/>
              <w:rPr>
                <w:rFonts w:ascii="Times New Roman" w:eastAsia="Times New Roman" w:hAnsi="Times New Roman"/>
                <w:bCs/>
                <w:color w:val="000000"/>
                <w:kern w:val="28"/>
                <w:sz w:val="24"/>
                <w:szCs w:val="24"/>
                <w:lang w:val="en-GB"/>
              </w:rPr>
            </w:pPr>
          </w:p>
        </w:tc>
        <w:tc>
          <w:tcPr>
            <w:tcW w:w="2928" w:type="dxa"/>
          </w:tcPr>
          <w:p w14:paraId="31776B08"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Site</w:t>
            </w:r>
          </w:p>
        </w:tc>
        <w:tc>
          <w:tcPr>
            <w:tcW w:w="2835" w:type="dxa"/>
          </w:tcPr>
          <w:p w14:paraId="4D51E932" w14:textId="77777777" w:rsidR="004A6325" w:rsidRPr="007A2605" w:rsidRDefault="004A6325" w:rsidP="006218ED">
            <w:pPr>
              <w:spacing w:after="160" w:line="360" w:lineRule="auto"/>
              <w:rPr>
                <w:rFonts w:ascii="Times New Roman" w:eastAsiaTheme="minorHAnsi" w:hAnsi="Times New Roman" w:cstheme="minorBidi"/>
                <w:bCs/>
                <w:kern w:val="2"/>
                <w:sz w:val="24"/>
                <w:szCs w:val="24"/>
                <w:highlight w:val="yellow"/>
                <w14:ligatures w14:val="standardContextual"/>
              </w:rPr>
            </w:pPr>
          </w:p>
        </w:tc>
        <w:tc>
          <w:tcPr>
            <w:tcW w:w="1134" w:type="dxa"/>
          </w:tcPr>
          <w:p w14:paraId="5A6C1474"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p>
        </w:tc>
        <w:tc>
          <w:tcPr>
            <w:tcW w:w="1984" w:type="dxa"/>
          </w:tcPr>
          <w:p w14:paraId="7F59988D"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p>
        </w:tc>
      </w:tr>
      <w:tr w:rsidR="004A6325" w:rsidRPr="007A2605" w14:paraId="582836A9" w14:textId="77777777" w:rsidTr="006218ED">
        <w:tc>
          <w:tcPr>
            <w:tcW w:w="895" w:type="dxa"/>
          </w:tcPr>
          <w:p w14:paraId="1413043D" w14:textId="77777777" w:rsidR="004A6325" w:rsidRPr="007A2605" w:rsidRDefault="004A6325" w:rsidP="006218ED">
            <w:pPr>
              <w:spacing w:after="160" w:line="360" w:lineRule="auto"/>
              <w:rPr>
                <w:rFonts w:ascii="Times New Roman" w:eastAsiaTheme="minorHAnsi" w:hAnsi="Times New Roman" w:cstheme="minorBidi"/>
                <w:b/>
                <w:kern w:val="2"/>
                <w:sz w:val="24"/>
                <w:szCs w:val="24"/>
                <w14:ligatures w14:val="standardContextual"/>
              </w:rPr>
            </w:pPr>
            <w:r w:rsidRPr="007A2605">
              <w:rPr>
                <w:rFonts w:ascii="Times New Roman" w:eastAsiaTheme="minorHAnsi" w:hAnsi="Times New Roman" w:cstheme="minorBidi"/>
                <w:b/>
                <w:kern w:val="2"/>
                <w:sz w:val="24"/>
                <w:szCs w:val="24"/>
                <w14:ligatures w14:val="standardContextual"/>
              </w:rPr>
              <w:t>C</w:t>
            </w:r>
          </w:p>
        </w:tc>
        <w:tc>
          <w:tcPr>
            <w:tcW w:w="2928" w:type="dxa"/>
          </w:tcPr>
          <w:p w14:paraId="389655C1" w14:textId="77777777" w:rsidR="004A6325" w:rsidRPr="007A2605" w:rsidRDefault="004A6325" w:rsidP="006218ED">
            <w:pPr>
              <w:spacing w:after="160" w:line="360" w:lineRule="auto"/>
              <w:rPr>
                <w:rFonts w:ascii="Times New Roman" w:eastAsiaTheme="minorHAnsi" w:hAnsi="Times New Roman" w:cstheme="minorBidi"/>
                <w:b/>
                <w:kern w:val="2"/>
                <w:sz w:val="24"/>
                <w:szCs w:val="24"/>
                <w14:ligatures w14:val="standardContextual"/>
              </w:rPr>
            </w:pPr>
            <w:r w:rsidRPr="007A2605">
              <w:rPr>
                <w:rFonts w:ascii="Times New Roman" w:eastAsiaTheme="minorHAnsi" w:hAnsi="Times New Roman" w:cstheme="minorBidi"/>
                <w:b/>
                <w:kern w:val="2"/>
                <w:sz w:val="24"/>
                <w:szCs w:val="24"/>
                <w14:ligatures w14:val="standardContextual"/>
              </w:rPr>
              <w:t>Consumable materials</w:t>
            </w:r>
          </w:p>
        </w:tc>
        <w:tc>
          <w:tcPr>
            <w:tcW w:w="2835" w:type="dxa"/>
          </w:tcPr>
          <w:p w14:paraId="7A648C6D" w14:textId="77777777" w:rsidR="004A6325" w:rsidRPr="007A2605" w:rsidRDefault="004A6325" w:rsidP="006218ED">
            <w:pPr>
              <w:spacing w:after="160" w:line="360" w:lineRule="auto"/>
              <w:rPr>
                <w:rFonts w:ascii="Times New Roman" w:eastAsiaTheme="minorHAnsi" w:hAnsi="Times New Roman" w:cstheme="minorBidi"/>
                <w:b/>
                <w:kern w:val="2"/>
                <w:sz w:val="24"/>
                <w:szCs w:val="24"/>
                <w14:ligatures w14:val="standardContextual"/>
              </w:rPr>
            </w:pPr>
          </w:p>
        </w:tc>
        <w:tc>
          <w:tcPr>
            <w:tcW w:w="1134" w:type="dxa"/>
          </w:tcPr>
          <w:p w14:paraId="7E6C1E17" w14:textId="77777777" w:rsidR="004A6325" w:rsidRPr="007A2605" w:rsidRDefault="004A6325" w:rsidP="006218ED">
            <w:pPr>
              <w:spacing w:after="160" w:line="360" w:lineRule="auto"/>
              <w:rPr>
                <w:rFonts w:ascii="Times New Roman" w:eastAsiaTheme="minorHAnsi" w:hAnsi="Times New Roman" w:cstheme="minorBidi"/>
                <w:b/>
                <w:kern w:val="2"/>
                <w:sz w:val="24"/>
                <w:szCs w:val="24"/>
                <w14:ligatures w14:val="standardContextual"/>
              </w:rPr>
            </w:pPr>
          </w:p>
        </w:tc>
        <w:tc>
          <w:tcPr>
            <w:tcW w:w="1984" w:type="dxa"/>
          </w:tcPr>
          <w:p w14:paraId="14CB5929" w14:textId="77777777" w:rsidR="004A6325" w:rsidRPr="007A2605" w:rsidRDefault="004A6325" w:rsidP="006218ED">
            <w:pPr>
              <w:spacing w:after="160" w:line="360" w:lineRule="auto"/>
              <w:rPr>
                <w:rFonts w:ascii="Times New Roman" w:eastAsiaTheme="minorHAnsi" w:hAnsi="Times New Roman" w:cstheme="minorBidi"/>
                <w:b/>
                <w:kern w:val="2"/>
                <w:sz w:val="24"/>
                <w:szCs w:val="24"/>
                <w14:ligatures w14:val="standardContextual"/>
              </w:rPr>
            </w:pPr>
          </w:p>
        </w:tc>
      </w:tr>
      <w:tr w:rsidR="004A6325" w:rsidRPr="007A2605" w14:paraId="5104B9AD" w14:textId="77777777" w:rsidTr="006218ED">
        <w:trPr>
          <w:trHeight w:val="556"/>
        </w:trPr>
        <w:tc>
          <w:tcPr>
            <w:tcW w:w="895" w:type="dxa"/>
            <w:vMerge w:val="restart"/>
          </w:tcPr>
          <w:p w14:paraId="19C5D726" w14:textId="77777777" w:rsidR="004A6325" w:rsidRPr="007A2605" w:rsidRDefault="004A6325">
            <w:pPr>
              <w:numPr>
                <w:ilvl w:val="0"/>
                <w:numId w:val="229"/>
              </w:numPr>
              <w:spacing w:after="120" w:line="360" w:lineRule="auto"/>
              <w:rPr>
                <w:rFonts w:ascii="Times New Roman" w:eastAsia="Times New Roman" w:hAnsi="Times New Roman"/>
                <w:bCs/>
                <w:color w:val="000000"/>
                <w:kern w:val="28"/>
                <w:sz w:val="24"/>
                <w:szCs w:val="24"/>
                <w:lang w:val="en-GB"/>
              </w:rPr>
            </w:pPr>
          </w:p>
        </w:tc>
        <w:tc>
          <w:tcPr>
            <w:tcW w:w="2928" w:type="dxa"/>
            <w:vMerge w:val="restart"/>
          </w:tcPr>
          <w:p w14:paraId="55DB99E8"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Electrical wires</w:t>
            </w:r>
          </w:p>
        </w:tc>
        <w:tc>
          <w:tcPr>
            <w:tcW w:w="2835" w:type="dxa"/>
          </w:tcPr>
          <w:p w14:paraId="64AC2F99"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1.5mm</w:t>
            </w:r>
            <w:r w:rsidRPr="007A2605">
              <w:rPr>
                <w:rFonts w:ascii="Times New Roman" w:eastAsiaTheme="minorHAnsi" w:hAnsi="Times New Roman" w:cstheme="minorBidi"/>
                <w:bCs/>
                <w:kern w:val="2"/>
                <w:sz w:val="24"/>
                <w:szCs w:val="24"/>
                <w:vertAlign w:val="superscript"/>
                <w14:ligatures w14:val="standardContextual"/>
              </w:rPr>
              <w:t>2</w:t>
            </w:r>
            <w:r w:rsidRPr="007A2605">
              <w:rPr>
                <w:rFonts w:ascii="Times New Roman" w:eastAsiaTheme="minorHAnsi" w:hAnsi="Times New Roman" w:cstheme="minorBidi"/>
                <w:bCs/>
                <w:kern w:val="2"/>
                <w:sz w:val="24"/>
                <w:szCs w:val="24"/>
                <w14:ligatures w14:val="standardContextual"/>
              </w:rPr>
              <w:t>(red, black green)</w:t>
            </w:r>
          </w:p>
        </w:tc>
        <w:tc>
          <w:tcPr>
            <w:tcW w:w="1134" w:type="dxa"/>
          </w:tcPr>
          <w:p w14:paraId="3CAAE403"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5 rolls</w:t>
            </w:r>
          </w:p>
        </w:tc>
        <w:tc>
          <w:tcPr>
            <w:tcW w:w="1984" w:type="dxa"/>
          </w:tcPr>
          <w:p w14:paraId="02FA225B"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1:5</w:t>
            </w:r>
          </w:p>
        </w:tc>
      </w:tr>
      <w:tr w:rsidR="004A6325" w:rsidRPr="007A2605" w14:paraId="62AA6EC0" w14:textId="77777777" w:rsidTr="006218ED">
        <w:trPr>
          <w:trHeight w:val="395"/>
        </w:trPr>
        <w:tc>
          <w:tcPr>
            <w:tcW w:w="895" w:type="dxa"/>
            <w:vMerge/>
          </w:tcPr>
          <w:p w14:paraId="3D53F9AB" w14:textId="77777777" w:rsidR="004A6325" w:rsidRPr="007A2605" w:rsidRDefault="004A6325">
            <w:pPr>
              <w:numPr>
                <w:ilvl w:val="0"/>
                <w:numId w:val="229"/>
              </w:numPr>
              <w:spacing w:after="120" w:line="360" w:lineRule="auto"/>
              <w:rPr>
                <w:rFonts w:ascii="Times New Roman" w:eastAsia="Times New Roman" w:hAnsi="Times New Roman"/>
                <w:bCs/>
                <w:color w:val="000000"/>
                <w:kern w:val="28"/>
                <w:sz w:val="24"/>
                <w:szCs w:val="24"/>
                <w:lang w:val="en-GB"/>
              </w:rPr>
            </w:pPr>
          </w:p>
        </w:tc>
        <w:tc>
          <w:tcPr>
            <w:tcW w:w="2928" w:type="dxa"/>
            <w:vMerge/>
          </w:tcPr>
          <w:p w14:paraId="599DDB1A"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p>
        </w:tc>
        <w:tc>
          <w:tcPr>
            <w:tcW w:w="2835" w:type="dxa"/>
          </w:tcPr>
          <w:p w14:paraId="17EB6750"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2.5mm</w:t>
            </w:r>
            <w:r w:rsidRPr="007A2605">
              <w:rPr>
                <w:rFonts w:ascii="Times New Roman" w:eastAsiaTheme="minorHAnsi" w:hAnsi="Times New Roman" w:cstheme="minorBidi"/>
                <w:bCs/>
                <w:kern w:val="2"/>
                <w:sz w:val="24"/>
                <w:szCs w:val="24"/>
                <w:vertAlign w:val="superscript"/>
                <w14:ligatures w14:val="standardContextual"/>
              </w:rPr>
              <w:t>2</w:t>
            </w:r>
            <w:r w:rsidRPr="007A2605">
              <w:rPr>
                <w:rFonts w:ascii="Times New Roman" w:eastAsiaTheme="minorHAnsi" w:hAnsi="Times New Roman" w:cstheme="minorBidi"/>
                <w:bCs/>
                <w:kern w:val="2"/>
                <w:sz w:val="24"/>
                <w:szCs w:val="24"/>
                <w14:ligatures w14:val="standardContextual"/>
              </w:rPr>
              <w:t>(red, black green)</w:t>
            </w:r>
          </w:p>
        </w:tc>
        <w:tc>
          <w:tcPr>
            <w:tcW w:w="1134" w:type="dxa"/>
          </w:tcPr>
          <w:p w14:paraId="3CE72CFF"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5 rolls</w:t>
            </w:r>
          </w:p>
        </w:tc>
        <w:tc>
          <w:tcPr>
            <w:tcW w:w="1984" w:type="dxa"/>
          </w:tcPr>
          <w:p w14:paraId="0BB610AD"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1:5</w:t>
            </w:r>
          </w:p>
        </w:tc>
      </w:tr>
      <w:tr w:rsidR="004A6325" w:rsidRPr="007A2605" w14:paraId="3026AD1C" w14:textId="77777777" w:rsidTr="006218ED">
        <w:trPr>
          <w:trHeight w:val="368"/>
        </w:trPr>
        <w:tc>
          <w:tcPr>
            <w:tcW w:w="895" w:type="dxa"/>
            <w:vMerge/>
          </w:tcPr>
          <w:p w14:paraId="3F67948A" w14:textId="77777777" w:rsidR="004A6325" w:rsidRPr="007A2605" w:rsidRDefault="004A6325">
            <w:pPr>
              <w:numPr>
                <w:ilvl w:val="0"/>
                <w:numId w:val="229"/>
              </w:numPr>
              <w:spacing w:after="120" w:line="360" w:lineRule="auto"/>
              <w:rPr>
                <w:rFonts w:ascii="Times New Roman" w:eastAsia="Times New Roman" w:hAnsi="Times New Roman"/>
                <w:bCs/>
                <w:color w:val="000000"/>
                <w:kern w:val="28"/>
                <w:sz w:val="24"/>
                <w:szCs w:val="24"/>
                <w:lang w:val="en-GB"/>
              </w:rPr>
            </w:pPr>
          </w:p>
        </w:tc>
        <w:tc>
          <w:tcPr>
            <w:tcW w:w="2928" w:type="dxa"/>
            <w:vMerge/>
          </w:tcPr>
          <w:p w14:paraId="03BA5558"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p>
        </w:tc>
        <w:tc>
          <w:tcPr>
            <w:tcW w:w="2835" w:type="dxa"/>
          </w:tcPr>
          <w:p w14:paraId="1E68B0F7"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4.0 mm</w:t>
            </w:r>
            <w:r w:rsidRPr="007A2605">
              <w:rPr>
                <w:rFonts w:ascii="Times New Roman" w:eastAsiaTheme="minorHAnsi" w:hAnsi="Times New Roman" w:cstheme="minorBidi"/>
                <w:bCs/>
                <w:kern w:val="2"/>
                <w:sz w:val="24"/>
                <w:szCs w:val="24"/>
                <w:vertAlign w:val="superscript"/>
                <w14:ligatures w14:val="standardContextual"/>
              </w:rPr>
              <w:t>2</w:t>
            </w:r>
            <w:r w:rsidRPr="007A2605">
              <w:rPr>
                <w:rFonts w:ascii="Times New Roman" w:eastAsiaTheme="minorHAnsi" w:hAnsi="Times New Roman" w:cstheme="minorBidi"/>
                <w:bCs/>
                <w:kern w:val="2"/>
                <w:sz w:val="24"/>
                <w:szCs w:val="24"/>
                <w14:ligatures w14:val="standardContextual"/>
              </w:rPr>
              <w:t>(red, black green)</w:t>
            </w:r>
          </w:p>
        </w:tc>
        <w:tc>
          <w:tcPr>
            <w:tcW w:w="1134" w:type="dxa"/>
          </w:tcPr>
          <w:p w14:paraId="3159BCB6"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3 rolls</w:t>
            </w:r>
          </w:p>
        </w:tc>
        <w:tc>
          <w:tcPr>
            <w:tcW w:w="1984" w:type="dxa"/>
          </w:tcPr>
          <w:p w14:paraId="5AA968CF"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1:10</w:t>
            </w:r>
          </w:p>
        </w:tc>
      </w:tr>
      <w:tr w:rsidR="004A6325" w:rsidRPr="007A2605" w14:paraId="791444CE" w14:textId="77777777" w:rsidTr="006218ED">
        <w:trPr>
          <w:trHeight w:val="521"/>
        </w:trPr>
        <w:tc>
          <w:tcPr>
            <w:tcW w:w="895" w:type="dxa"/>
            <w:vMerge/>
          </w:tcPr>
          <w:p w14:paraId="56CBD1D4" w14:textId="77777777" w:rsidR="004A6325" w:rsidRPr="007A2605" w:rsidRDefault="004A6325">
            <w:pPr>
              <w:numPr>
                <w:ilvl w:val="0"/>
                <w:numId w:val="229"/>
              </w:numPr>
              <w:spacing w:after="120" w:line="360" w:lineRule="auto"/>
              <w:rPr>
                <w:rFonts w:ascii="Times New Roman" w:eastAsia="Times New Roman" w:hAnsi="Times New Roman"/>
                <w:bCs/>
                <w:color w:val="000000"/>
                <w:kern w:val="28"/>
                <w:sz w:val="24"/>
                <w:szCs w:val="24"/>
                <w:lang w:val="en-GB"/>
              </w:rPr>
            </w:pPr>
          </w:p>
        </w:tc>
        <w:tc>
          <w:tcPr>
            <w:tcW w:w="2928" w:type="dxa"/>
            <w:vMerge/>
          </w:tcPr>
          <w:p w14:paraId="643D96DE"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p>
        </w:tc>
        <w:tc>
          <w:tcPr>
            <w:tcW w:w="2835" w:type="dxa"/>
          </w:tcPr>
          <w:p w14:paraId="29D1AF39"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6.0 mm</w:t>
            </w:r>
            <w:r w:rsidRPr="007A2605">
              <w:rPr>
                <w:rFonts w:ascii="Times New Roman" w:eastAsiaTheme="minorHAnsi" w:hAnsi="Times New Roman" w:cstheme="minorBidi"/>
                <w:bCs/>
                <w:kern w:val="2"/>
                <w:sz w:val="24"/>
                <w:szCs w:val="24"/>
                <w:vertAlign w:val="superscript"/>
                <w14:ligatures w14:val="standardContextual"/>
              </w:rPr>
              <w:t>2</w:t>
            </w:r>
            <w:r w:rsidRPr="007A2605">
              <w:rPr>
                <w:rFonts w:ascii="Times New Roman" w:eastAsiaTheme="minorHAnsi" w:hAnsi="Times New Roman" w:cstheme="minorBidi"/>
                <w:bCs/>
                <w:kern w:val="2"/>
                <w:sz w:val="24"/>
                <w:szCs w:val="24"/>
                <w14:ligatures w14:val="standardContextual"/>
              </w:rPr>
              <w:t>(red, black green)</w:t>
            </w:r>
          </w:p>
        </w:tc>
        <w:tc>
          <w:tcPr>
            <w:tcW w:w="1134" w:type="dxa"/>
          </w:tcPr>
          <w:p w14:paraId="6C3BD8C0"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2 rolls</w:t>
            </w:r>
          </w:p>
        </w:tc>
        <w:tc>
          <w:tcPr>
            <w:tcW w:w="1984" w:type="dxa"/>
          </w:tcPr>
          <w:p w14:paraId="4EF71CAF"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1:12</w:t>
            </w:r>
          </w:p>
        </w:tc>
      </w:tr>
      <w:tr w:rsidR="004A6325" w:rsidRPr="007A2605" w14:paraId="077D1376" w14:textId="77777777" w:rsidTr="006218ED">
        <w:trPr>
          <w:trHeight w:val="485"/>
        </w:trPr>
        <w:tc>
          <w:tcPr>
            <w:tcW w:w="895" w:type="dxa"/>
            <w:vMerge/>
          </w:tcPr>
          <w:p w14:paraId="19A08DDF" w14:textId="77777777" w:rsidR="004A6325" w:rsidRPr="007A2605" w:rsidRDefault="004A6325">
            <w:pPr>
              <w:numPr>
                <w:ilvl w:val="0"/>
                <w:numId w:val="229"/>
              </w:numPr>
              <w:spacing w:after="120" w:line="360" w:lineRule="auto"/>
              <w:rPr>
                <w:rFonts w:ascii="Times New Roman" w:eastAsia="Times New Roman" w:hAnsi="Times New Roman"/>
                <w:bCs/>
                <w:color w:val="000000"/>
                <w:kern w:val="28"/>
                <w:sz w:val="24"/>
                <w:szCs w:val="24"/>
                <w:lang w:val="en-GB"/>
              </w:rPr>
            </w:pPr>
          </w:p>
        </w:tc>
        <w:tc>
          <w:tcPr>
            <w:tcW w:w="2928" w:type="dxa"/>
            <w:vMerge/>
          </w:tcPr>
          <w:p w14:paraId="3F6F6161"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p>
        </w:tc>
        <w:tc>
          <w:tcPr>
            <w:tcW w:w="2835" w:type="dxa"/>
          </w:tcPr>
          <w:p w14:paraId="2EF79703"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10 mm</w:t>
            </w:r>
            <w:r w:rsidRPr="007A2605">
              <w:rPr>
                <w:rFonts w:ascii="Times New Roman" w:eastAsiaTheme="minorHAnsi" w:hAnsi="Times New Roman" w:cstheme="minorBidi"/>
                <w:bCs/>
                <w:kern w:val="2"/>
                <w:sz w:val="24"/>
                <w:szCs w:val="24"/>
                <w:vertAlign w:val="superscript"/>
                <w14:ligatures w14:val="standardContextual"/>
              </w:rPr>
              <w:t>2</w:t>
            </w:r>
            <w:r w:rsidRPr="007A2605">
              <w:rPr>
                <w:rFonts w:ascii="Times New Roman" w:eastAsiaTheme="minorHAnsi" w:hAnsi="Times New Roman" w:cstheme="minorBidi"/>
                <w:bCs/>
                <w:kern w:val="2"/>
                <w:sz w:val="24"/>
                <w:szCs w:val="24"/>
                <w14:ligatures w14:val="standardContextual"/>
              </w:rPr>
              <w:t>(red, black green)</w:t>
            </w:r>
          </w:p>
        </w:tc>
        <w:tc>
          <w:tcPr>
            <w:tcW w:w="1134" w:type="dxa"/>
          </w:tcPr>
          <w:p w14:paraId="6B692095"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2 rolls</w:t>
            </w:r>
          </w:p>
        </w:tc>
        <w:tc>
          <w:tcPr>
            <w:tcW w:w="1984" w:type="dxa"/>
          </w:tcPr>
          <w:p w14:paraId="3B13F3CF"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1:12</w:t>
            </w:r>
          </w:p>
        </w:tc>
      </w:tr>
      <w:tr w:rsidR="004A6325" w:rsidRPr="007A2605" w14:paraId="150BB8EB" w14:textId="77777777" w:rsidTr="006218ED">
        <w:tc>
          <w:tcPr>
            <w:tcW w:w="895" w:type="dxa"/>
          </w:tcPr>
          <w:p w14:paraId="64603F60" w14:textId="77777777" w:rsidR="004A6325" w:rsidRPr="007A2605" w:rsidRDefault="004A6325">
            <w:pPr>
              <w:numPr>
                <w:ilvl w:val="0"/>
                <w:numId w:val="229"/>
              </w:numPr>
              <w:spacing w:after="120" w:line="360" w:lineRule="auto"/>
              <w:rPr>
                <w:rFonts w:ascii="Times New Roman" w:eastAsia="Times New Roman" w:hAnsi="Times New Roman"/>
                <w:bCs/>
                <w:color w:val="000000"/>
                <w:kern w:val="28"/>
                <w:sz w:val="24"/>
                <w:szCs w:val="24"/>
                <w:lang w:val="en-GB"/>
              </w:rPr>
            </w:pPr>
          </w:p>
        </w:tc>
        <w:tc>
          <w:tcPr>
            <w:tcW w:w="2928" w:type="dxa"/>
          </w:tcPr>
          <w:p w14:paraId="5B6C37D7"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Insulation tapes</w:t>
            </w:r>
          </w:p>
        </w:tc>
        <w:tc>
          <w:tcPr>
            <w:tcW w:w="2835" w:type="dxa"/>
          </w:tcPr>
          <w:p w14:paraId="61A71782"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623DBF59"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25 pcs</w:t>
            </w:r>
          </w:p>
        </w:tc>
        <w:tc>
          <w:tcPr>
            <w:tcW w:w="1984" w:type="dxa"/>
          </w:tcPr>
          <w:p w14:paraId="75E2B376"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1:1</w:t>
            </w:r>
          </w:p>
        </w:tc>
      </w:tr>
      <w:tr w:rsidR="004A6325" w:rsidRPr="007A2605" w14:paraId="3ABB38DB" w14:textId="77777777" w:rsidTr="006218ED">
        <w:tc>
          <w:tcPr>
            <w:tcW w:w="895" w:type="dxa"/>
          </w:tcPr>
          <w:p w14:paraId="7DC1DD5E" w14:textId="77777777" w:rsidR="004A6325" w:rsidRPr="007A2605" w:rsidRDefault="004A6325">
            <w:pPr>
              <w:numPr>
                <w:ilvl w:val="0"/>
                <w:numId w:val="229"/>
              </w:numPr>
              <w:spacing w:after="120" w:line="360" w:lineRule="auto"/>
              <w:rPr>
                <w:rFonts w:ascii="Times New Roman" w:eastAsia="Times New Roman" w:hAnsi="Times New Roman"/>
                <w:bCs/>
                <w:color w:val="000000"/>
                <w:kern w:val="28"/>
                <w:sz w:val="24"/>
                <w:szCs w:val="24"/>
                <w:lang w:val="en-GB"/>
              </w:rPr>
            </w:pPr>
          </w:p>
        </w:tc>
        <w:tc>
          <w:tcPr>
            <w:tcW w:w="2928" w:type="dxa"/>
          </w:tcPr>
          <w:p w14:paraId="115662BA"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Accessories</w:t>
            </w:r>
          </w:p>
        </w:tc>
        <w:tc>
          <w:tcPr>
            <w:tcW w:w="2835" w:type="dxa"/>
          </w:tcPr>
          <w:p w14:paraId="3A162B8C"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 xml:space="preserve">Switches, sockets, Junction boxes, Consumer units, Lamp holders, Patrice boxes, Circuit breakers, energy meter, cut out, cooker unit, instant water heater switch, </w:t>
            </w:r>
          </w:p>
        </w:tc>
        <w:tc>
          <w:tcPr>
            <w:tcW w:w="1134" w:type="dxa"/>
          </w:tcPr>
          <w:p w14:paraId="7F91799D"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25 pcs</w:t>
            </w:r>
          </w:p>
        </w:tc>
        <w:tc>
          <w:tcPr>
            <w:tcW w:w="1984" w:type="dxa"/>
          </w:tcPr>
          <w:p w14:paraId="0AF3817C"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1:1</w:t>
            </w:r>
          </w:p>
        </w:tc>
      </w:tr>
      <w:tr w:rsidR="004A6325" w:rsidRPr="007A2605" w14:paraId="481E3A2E" w14:textId="77777777" w:rsidTr="006218ED">
        <w:tc>
          <w:tcPr>
            <w:tcW w:w="895" w:type="dxa"/>
          </w:tcPr>
          <w:p w14:paraId="3B80F5FC" w14:textId="77777777" w:rsidR="004A6325" w:rsidRPr="007A2605" w:rsidRDefault="004A6325">
            <w:pPr>
              <w:numPr>
                <w:ilvl w:val="0"/>
                <w:numId w:val="229"/>
              </w:numPr>
              <w:spacing w:after="120" w:line="360" w:lineRule="auto"/>
              <w:rPr>
                <w:rFonts w:ascii="Times New Roman" w:eastAsia="Times New Roman" w:hAnsi="Times New Roman"/>
                <w:bCs/>
                <w:color w:val="000000"/>
                <w:kern w:val="28"/>
                <w:sz w:val="24"/>
                <w:szCs w:val="24"/>
                <w:lang w:val="en-GB"/>
              </w:rPr>
            </w:pPr>
          </w:p>
        </w:tc>
        <w:tc>
          <w:tcPr>
            <w:tcW w:w="2928" w:type="dxa"/>
          </w:tcPr>
          <w:p w14:paraId="5D69A8E0"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 xml:space="preserve">Conduits and </w:t>
            </w:r>
            <w:proofErr w:type="spellStart"/>
            <w:r w:rsidRPr="007A2605">
              <w:rPr>
                <w:rFonts w:ascii="Times New Roman" w:eastAsiaTheme="minorHAnsi" w:hAnsi="Times New Roman" w:cstheme="minorBidi"/>
                <w:bCs/>
                <w:kern w:val="2"/>
                <w:sz w:val="24"/>
                <w:szCs w:val="24"/>
                <w14:ligatures w14:val="standardContextual"/>
              </w:rPr>
              <w:t>trunkings</w:t>
            </w:r>
            <w:proofErr w:type="spellEnd"/>
          </w:p>
        </w:tc>
        <w:tc>
          <w:tcPr>
            <w:tcW w:w="2835" w:type="dxa"/>
          </w:tcPr>
          <w:p w14:paraId="39807B88"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PVC conduits, Steel conduits, Mini trunking</w:t>
            </w:r>
          </w:p>
        </w:tc>
        <w:tc>
          <w:tcPr>
            <w:tcW w:w="1134" w:type="dxa"/>
          </w:tcPr>
          <w:p w14:paraId="110FE84D"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25 pcs</w:t>
            </w:r>
          </w:p>
        </w:tc>
        <w:tc>
          <w:tcPr>
            <w:tcW w:w="1984" w:type="dxa"/>
          </w:tcPr>
          <w:p w14:paraId="2A4F87EC"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1:1</w:t>
            </w:r>
          </w:p>
        </w:tc>
      </w:tr>
      <w:tr w:rsidR="004A6325" w:rsidRPr="007A2605" w14:paraId="2E29E74E" w14:textId="77777777" w:rsidTr="006218ED">
        <w:tc>
          <w:tcPr>
            <w:tcW w:w="895" w:type="dxa"/>
          </w:tcPr>
          <w:p w14:paraId="4AAAE18F" w14:textId="77777777" w:rsidR="004A6325" w:rsidRPr="007A2605" w:rsidRDefault="004A6325" w:rsidP="006218ED">
            <w:pPr>
              <w:spacing w:after="160" w:line="360" w:lineRule="auto"/>
              <w:rPr>
                <w:rFonts w:ascii="Times New Roman" w:eastAsiaTheme="minorHAnsi" w:hAnsi="Times New Roman" w:cstheme="minorBidi"/>
                <w:b/>
                <w:kern w:val="2"/>
                <w:sz w:val="24"/>
                <w:szCs w:val="24"/>
                <w14:ligatures w14:val="standardContextual"/>
              </w:rPr>
            </w:pPr>
          </w:p>
        </w:tc>
        <w:tc>
          <w:tcPr>
            <w:tcW w:w="2928" w:type="dxa"/>
          </w:tcPr>
          <w:p w14:paraId="189C058A" w14:textId="77777777" w:rsidR="004A6325" w:rsidRPr="007A2605" w:rsidRDefault="004A6325" w:rsidP="006218ED">
            <w:pPr>
              <w:spacing w:after="160" w:line="360" w:lineRule="auto"/>
              <w:rPr>
                <w:rFonts w:ascii="Times New Roman" w:eastAsiaTheme="minorHAnsi" w:hAnsi="Times New Roman" w:cstheme="minorBidi"/>
                <w:b/>
                <w:kern w:val="2"/>
                <w:sz w:val="24"/>
                <w:szCs w:val="24"/>
                <w14:ligatures w14:val="standardContextual"/>
              </w:rPr>
            </w:pPr>
            <w:r w:rsidRPr="007A2605">
              <w:rPr>
                <w:rFonts w:ascii="Times New Roman" w:eastAsiaTheme="minorHAnsi" w:hAnsi="Times New Roman" w:cstheme="minorBidi"/>
                <w:b/>
                <w:kern w:val="2"/>
                <w:sz w:val="24"/>
                <w:szCs w:val="24"/>
                <w14:ligatures w14:val="standardContextual"/>
              </w:rPr>
              <w:t>Tools and Equipment</w:t>
            </w:r>
          </w:p>
        </w:tc>
        <w:tc>
          <w:tcPr>
            <w:tcW w:w="2835" w:type="dxa"/>
          </w:tcPr>
          <w:p w14:paraId="348D49C3" w14:textId="77777777" w:rsidR="004A6325" w:rsidRPr="007A2605" w:rsidRDefault="004A6325" w:rsidP="006218ED">
            <w:pPr>
              <w:spacing w:after="160" w:line="360" w:lineRule="auto"/>
              <w:rPr>
                <w:rFonts w:ascii="Times New Roman" w:eastAsiaTheme="minorHAnsi" w:hAnsi="Times New Roman" w:cstheme="minorBidi"/>
                <w:b/>
                <w:kern w:val="2"/>
                <w:sz w:val="24"/>
                <w:szCs w:val="24"/>
                <w14:ligatures w14:val="standardContextual"/>
              </w:rPr>
            </w:pPr>
          </w:p>
        </w:tc>
        <w:tc>
          <w:tcPr>
            <w:tcW w:w="1134" w:type="dxa"/>
          </w:tcPr>
          <w:p w14:paraId="2B539462" w14:textId="77777777" w:rsidR="004A6325" w:rsidRPr="007A2605" w:rsidRDefault="004A6325" w:rsidP="006218ED">
            <w:pPr>
              <w:spacing w:after="160" w:line="360" w:lineRule="auto"/>
              <w:rPr>
                <w:rFonts w:ascii="Times New Roman" w:eastAsiaTheme="minorHAnsi" w:hAnsi="Times New Roman" w:cstheme="minorBidi"/>
                <w:b/>
                <w:kern w:val="2"/>
                <w:sz w:val="24"/>
                <w:szCs w:val="24"/>
                <w14:ligatures w14:val="standardContextual"/>
              </w:rPr>
            </w:pPr>
          </w:p>
        </w:tc>
        <w:tc>
          <w:tcPr>
            <w:tcW w:w="1984" w:type="dxa"/>
          </w:tcPr>
          <w:p w14:paraId="40704593" w14:textId="77777777" w:rsidR="004A6325" w:rsidRPr="007A2605" w:rsidRDefault="004A6325" w:rsidP="006218ED">
            <w:pPr>
              <w:spacing w:after="160" w:line="360" w:lineRule="auto"/>
              <w:rPr>
                <w:rFonts w:ascii="Times New Roman" w:eastAsiaTheme="minorHAnsi" w:hAnsi="Times New Roman" w:cstheme="minorBidi"/>
                <w:b/>
                <w:kern w:val="2"/>
                <w:sz w:val="24"/>
                <w:szCs w:val="24"/>
                <w14:ligatures w14:val="standardContextual"/>
              </w:rPr>
            </w:pPr>
          </w:p>
        </w:tc>
      </w:tr>
      <w:tr w:rsidR="004A6325" w:rsidRPr="007A2605" w14:paraId="531E79C0" w14:textId="77777777" w:rsidTr="006218ED">
        <w:tc>
          <w:tcPr>
            <w:tcW w:w="895" w:type="dxa"/>
          </w:tcPr>
          <w:p w14:paraId="189B5914" w14:textId="77777777" w:rsidR="004A6325" w:rsidRPr="007A2605" w:rsidRDefault="004A6325">
            <w:pPr>
              <w:numPr>
                <w:ilvl w:val="0"/>
                <w:numId w:val="230"/>
              </w:numPr>
              <w:spacing w:after="120" w:line="360" w:lineRule="auto"/>
              <w:rPr>
                <w:rFonts w:ascii="Times New Roman" w:eastAsia="Times New Roman" w:hAnsi="Times New Roman"/>
                <w:bCs/>
                <w:color w:val="000000"/>
                <w:kern w:val="28"/>
                <w:sz w:val="24"/>
                <w:szCs w:val="24"/>
                <w:lang w:val="en-GB"/>
              </w:rPr>
            </w:pPr>
          </w:p>
        </w:tc>
        <w:tc>
          <w:tcPr>
            <w:tcW w:w="2928" w:type="dxa"/>
          </w:tcPr>
          <w:p w14:paraId="1AB52185"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Hacksaws</w:t>
            </w:r>
          </w:p>
        </w:tc>
        <w:tc>
          <w:tcPr>
            <w:tcW w:w="2835" w:type="dxa"/>
          </w:tcPr>
          <w:p w14:paraId="31D3A935"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200F3172"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25 pcs</w:t>
            </w:r>
          </w:p>
        </w:tc>
        <w:tc>
          <w:tcPr>
            <w:tcW w:w="1984" w:type="dxa"/>
          </w:tcPr>
          <w:p w14:paraId="01E89811"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1:1</w:t>
            </w:r>
          </w:p>
        </w:tc>
      </w:tr>
      <w:tr w:rsidR="004A6325" w:rsidRPr="007A2605" w14:paraId="31EEB229" w14:textId="77777777" w:rsidTr="006218ED">
        <w:tc>
          <w:tcPr>
            <w:tcW w:w="895" w:type="dxa"/>
          </w:tcPr>
          <w:p w14:paraId="53318FB8" w14:textId="77777777" w:rsidR="004A6325" w:rsidRPr="007A2605" w:rsidRDefault="004A6325">
            <w:pPr>
              <w:numPr>
                <w:ilvl w:val="0"/>
                <w:numId w:val="230"/>
              </w:numPr>
              <w:spacing w:after="120" w:line="360" w:lineRule="auto"/>
              <w:rPr>
                <w:rFonts w:ascii="Times New Roman" w:eastAsia="Times New Roman" w:hAnsi="Times New Roman"/>
                <w:bCs/>
                <w:color w:val="000000"/>
                <w:kern w:val="28"/>
                <w:sz w:val="24"/>
                <w:szCs w:val="24"/>
                <w:lang w:val="en-GB"/>
              </w:rPr>
            </w:pPr>
          </w:p>
        </w:tc>
        <w:tc>
          <w:tcPr>
            <w:tcW w:w="2928" w:type="dxa"/>
          </w:tcPr>
          <w:p w14:paraId="2F6375F0"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Striping knives</w:t>
            </w:r>
          </w:p>
        </w:tc>
        <w:tc>
          <w:tcPr>
            <w:tcW w:w="2835" w:type="dxa"/>
          </w:tcPr>
          <w:p w14:paraId="15B047D7"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26C0B9CE"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25 pcs</w:t>
            </w:r>
          </w:p>
        </w:tc>
        <w:tc>
          <w:tcPr>
            <w:tcW w:w="1984" w:type="dxa"/>
          </w:tcPr>
          <w:p w14:paraId="4AA4DE3D"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1:1</w:t>
            </w:r>
          </w:p>
        </w:tc>
      </w:tr>
      <w:tr w:rsidR="004A6325" w:rsidRPr="007A2605" w14:paraId="71F95353" w14:textId="77777777" w:rsidTr="006218ED">
        <w:tc>
          <w:tcPr>
            <w:tcW w:w="895" w:type="dxa"/>
          </w:tcPr>
          <w:p w14:paraId="2D35AD3B" w14:textId="77777777" w:rsidR="004A6325" w:rsidRPr="007A2605" w:rsidRDefault="004A6325">
            <w:pPr>
              <w:numPr>
                <w:ilvl w:val="0"/>
                <w:numId w:val="230"/>
              </w:numPr>
              <w:spacing w:after="120" w:line="360" w:lineRule="auto"/>
              <w:rPr>
                <w:rFonts w:ascii="Times New Roman" w:eastAsia="Times New Roman" w:hAnsi="Times New Roman"/>
                <w:bCs/>
                <w:color w:val="000000"/>
                <w:kern w:val="28"/>
                <w:sz w:val="24"/>
                <w:szCs w:val="24"/>
                <w:lang w:val="en-GB"/>
              </w:rPr>
            </w:pPr>
          </w:p>
        </w:tc>
        <w:tc>
          <w:tcPr>
            <w:tcW w:w="2928" w:type="dxa"/>
          </w:tcPr>
          <w:p w14:paraId="7F437E35"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Side cutters</w:t>
            </w:r>
          </w:p>
        </w:tc>
        <w:tc>
          <w:tcPr>
            <w:tcW w:w="2835" w:type="dxa"/>
          </w:tcPr>
          <w:p w14:paraId="5B4DA5EC"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4CE33383"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25 pcs</w:t>
            </w:r>
          </w:p>
        </w:tc>
        <w:tc>
          <w:tcPr>
            <w:tcW w:w="1984" w:type="dxa"/>
          </w:tcPr>
          <w:p w14:paraId="433C0E31"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1:1</w:t>
            </w:r>
          </w:p>
        </w:tc>
      </w:tr>
      <w:tr w:rsidR="004A6325" w:rsidRPr="007A2605" w14:paraId="4D7B0E18" w14:textId="77777777" w:rsidTr="006218ED">
        <w:tc>
          <w:tcPr>
            <w:tcW w:w="895" w:type="dxa"/>
          </w:tcPr>
          <w:p w14:paraId="04FE9C14" w14:textId="77777777" w:rsidR="004A6325" w:rsidRPr="007A2605" w:rsidRDefault="004A6325">
            <w:pPr>
              <w:numPr>
                <w:ilvl w:val="0"/>
                <w:numId w:val="230"/>
              </w:numPr>
              <w:spacing w:after="120" w:line="360" w:lineRule="auto"/>
              <w:rPr>
                <w:rFonts w:ascii="Times New Roman" w:eastAsia="Times New Roman" w:hAnsi="Times New Roman"/>
                <w:bCs/>
                <w:color w:val="000000"/>
                <w:kern w:val="28"/>
                <w:sz w:val="24"/>
                <w:szCs w:val="24"/>
                <w:lang w:val="en-GB"/>
              </w:rPr>
            </w:pPr>
          </w:p>
        </w:tc>
        <w:tc>
          <w:tcPr>
            <w:tcW w:w="2928" w:type="dxa"/>
          </w:tcPr>
          <w:p w14:paraId="36B667BC"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Pliers</w:t>
            </w:r>
          </w:p>
        </w:tc>
        <w:tc>
          <w:tcPr>
            <w:tcW w:w="2835" w:type="dxa"/>
          </w:tcPr>
          <w:p w14:paraId="0EB6612E"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05BAD8F0"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25 pcs</w:t>
            </w:r>
          </w:p>
        </w:tc>
        <w:tc>
          <w:tcPr>
            <w:tcW w:w="1984" w:type="dxa"/>
          </w:tcPr>
          <w:p w14:paraId="6C211DA4"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1:1</w:t>
            </w:r>
          </w:p>
        </w:tc>
      </w:tr>
      <w:tr w:rsidR="004A6325" w:rsidRPr="007A2605" w14:paraId="281898BC" w14:textId="77777777" w:rsidTr="006218ED">
        <w:tc>
          <w:tcPr>
            <w:tcW w:w="895" w:type="dxa"/>
          </w:tcPr>
          <w:p w14:paraId="04D88FC1" w14:textId="77777777" w:rsidR="004A6325" w:rsidRPr="007A2605" w:rsidRDefault="004A6325">
            <w:pPr>
              <w:numPr>
                <w:ilvl w:val="0"/>
                <w:numId w:val="230"/>
              </w:numPr>
              <w:spacing w:after="120" w:line="360" w:lineRule="auto"/>
              <w:rPr>
                <w:rFonts w:ascii="Times New Roman" w:eastAsia="Times New Roman" w:hAnsi="Times New Roman"/>
                <w:bCs/>
                <w:color w:val="000000"/>
                <w:kern w:val="28"/>
                <w:sz w:val="24"/>
                <w:szCs w:val="24"/>
                <w:lang w:val="en-GB"/>
              </w:rPr>
            </w:pPr>
          </w:p>
        </w:tc>
        <w:tc>
          <w:tcPr>
            <w:tcW w:w="2928" w:type="dxa"/>
          </w:tcPr>
          <w:p w14:paraId="030F9B36"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Tape measure</w:t>
            </w:r>
          </w:p>
        </w:tc>
        <w:tc>
          <w:tcPr>
            <w:tcW w:w="2835" w:type="dxa"/>
          </w:tcPr>
          <w:p w14:paraId="08C20DA9"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1792B1DD"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25 pcs</w:t>
            </w:r>
          </w:p>
        </w:tc>
        <w:tc>
          <w:tcPr>
            <w:tcW w:w="1984" w:type="dxa"/>
          </w:tcPr>
          <w:p w14:paraId="71BE2EDC"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1:1</w:t>
            </w:r>
          </w:p>
        </w:tc>
      </w:tr>
      <w:tr w:rsidR="004A6325" w:rsidRPr="007A2605" w14:paraId="7AE4DECC" w14:textId="77777777" w:rsidTr="006218ED">
        <w:tc>
          <w:tcPr>
            <w:tcW w:w="895" w:type="dxa"/>
          </w:tcPr>
          <w:p w14:paraId="52A82842" w14:textId="77777777" w:rsidR="004A6325" w:rsidRPr="007A2605" w:rsidRDefault="004A6325">
            <w:pPr>
              <w:numPr>
                <w:ilvl w:val="0"/>
                <w:numId w:val="230"/>
              </w:numPr>
              <w:spacing w:after="120" w:line="360" w:lineRule="auto"/>
              <w:rPr>
                <w:rFonts w:ascii="Times New Roman" w:eastAsia="Times New Roman" w:hAnsi="Times New Roman"/>
                <w:bCs/>
                <w:color w:val="000000"/>
                <w:kern w:val="28"/>
                <w:sz w:val="24"/>
                <w:szCs w:val="24"/>
                <w:lang w:val="en-GB"/>
              </w:rPr>
            </w:pPr>
          </w:p>
        </w:tc>
        <w:tc>
          <w:tcPr>
            <w:tcW w:w="2928" w:type="dxa"/>
          </w:tcPr>
          <w:p w14:paraId="181D3C27"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Try Square</w:t>
            </w:r>
          </w:p>
        </w:tc>
        <w:tc>
          <w:tcPr>
            <w:tcW w:w="2835" w:type="dxa"/>
          </w:tcPr>
          <w:p w14:paraId="34996548"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7BCF4F13"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25 pcs</w:t>
            </w:r>
          </w:p>
        </w:tc>
        <w:tc>
          <w:tcPr>
            <w:tcW w:w="1984" w:type="dxa"/>
          </w:tcPr>
          <w:p w14:paraId="5B197686"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1:1</w:t>
            </w:r>
          </w:p>
        </w:tc>
      </w:tr>
      <w:tr w:rsidR="004A6325" w:rsidRPr="007A2605" w14:paraId="2C7BC59B" w14:textId="77777777" w:rsidTr="006218ED">
        <w:tc>
          <w:tcPr>
            <w:tcW w:w="895" w:type="dxa"/>
          </w:tcPr>
          <w:p w14:paraId="39443C6F" w14:textId="77777777" w:rsidR="004A6325" w:rsidRPr="007A2605" w:rsidRDefault="004A6325">
            <w:pPr>
              <w:numPr>
                <w:ilvl w:val="0"/>
                <w:numId w:val="230"/>
              </w:numPr>
              <w:spacing w:after="120" w:line="360" w:lineRule="auto"/>
              <w:rPr>
                <w:rFonts w:ascii="Times New Roman" w:eastAsia="Times New Roman" w:hAnsi="Times New Roman"/>
                <w:bCs/>
                <w:color w:val="000000"/>
                <w:kern w:val="28"/>
                <w:sz w:val="24"/>
                <w:szCs w:val="24"/>
                <w:lang w:val="en-GB"/>
              </w:rPr>
            </w:pPr>
          </w:p>
        </w:tc>
        <w:tc>
          <w:tcPr>
            <w:tcW w:w="2928" w:type="dxa"/>
          </w:tcPr>
          <w:p w14:paraId="09CF3FC6"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Spirit level</w:t>
            </w:r>
          </w:p>
        </w:tc>
        <w:tc>
          <w:tcPr>
            <w:tcW w:w="2835" w:type="dxa"/>
          </w:tcPr>
          <w:p w14:paraId="6ECE5369"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7C62E418"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25 pcs</w:t>
            </w:r>
          </w:p>
        </w:tc>
        <w:tc>
          <w:tcPr>
            <w:tcW w:w="1984" w:type="dxa"/>
          </w:tcPr>
          <w:p w14:paraId="78D55DC8"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1:1</w:t>
            </w:r>
          </w:p>
        </w:tc>
      </w:tr>
      <w:tr w:rsidR="004A6325" w:rsidRPr="007A2605" w14:paraId="6B2B815B" w14:textId="77777777" w:rsidTr="006218ED">
        <w:tc>
          <w:tcPr>
            <w:tcW w:w="895" w:type="dxa"/>
          </w:tcPr>
          <w:p w14:paraId="2358A034" w14:textId="77777777" w:rsidR="004A6325" w:rsidRPr="007A2605" w:rsidRDefault="004A6325">
            <w:pPr>
              <w:numPr>
                <w:ilvl w:val="0"/>
                <w:numId w:val="230"/>
              </w:numPr>
              <w:spacing w:after="120" w:line="360" w:lineRule="auto"/>
              <w:rPr>
                <w:rFonts w:ascii="Times New Roman" w:eastAsia="Times New Roman" w:hAnsi="Times New Roman"/>
                <w:bCs/>
                <w:color w:val="000000"/>
                <w:kern w:val="28"/>
                <w:sz w:val="24"/>
                <w:szCs w:val="24"/>
                <w:lang w:val="en-GB"/>
              </w:rPr>
            </w:pPr>
          </w:p>
        </w:tc>
        <w:tc>
          <w:tcPr>
            <w:tcW w:w="2928" w:type="dxa"/>
          </w:tcPr>
          <w:p w14:paraId="1A06BD04"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Assorted Screw driver</w:t>
            </w:r>
          </w:p>
        </w:tc>
        <w:tc>
          <w:tcPr>
            <w:tcW w:w="2835" w:type="dxa"/>
          </w:tcPr>
          <w:p w14:paraId="0F8DF8EE"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549377F5"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25 pcs</w:t>
            </w:r>
          </w:p>
        </w:tc>
        <w:tc>
          <w:tcPr>
            <w:tcW w:w="1984" w:type="dxa"/>
          </w:tcPr>
          <w:p w14:paraId="386DE65E"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1:1</w:t>
            </w:r>
          </w:p>
        </w:tc>
      </w:tr>
      <w:tr w:rsidR="004A6325" w:rsidRPr="007A2605" w14:paraId="3673D47A" w14:textId="77777777" w:rsidTr="006218ED">
        <w:tc>
          <w:tcPr>
            <w:tcW w:w="895" w:type="dxa"/>
          </w:tcPr>
          <w:p w14:paraId="7F0E7EC2" w14:textId="77777777" w:rsidR="004A6325" w:rsidRPr="007A2605" w:rsidRDefault="004A6325">
            <w:pPr>
              <w:numPr>
                <w:ilvl w:val="0"/>
                <w:numId w:val="230"/>
              </w:numPr>
              <w:spacing w:after="120" w:line="360" w:lineRule="auto"/>
              <w:rPr>
                <w:rFonts w:ascii="Times New Roman" w:eastAsia="Times New Roman" w:hAnsi="Times New Roman"/>
                <w:bCs/>
                <w:color w:val="000000"/>
                <w:kern w:val="28"/>
                <w:sz w:val="24"/>
                <w:szCs w:val="24"/>
                <w:lang w:val="en-GB"/>
              </w:rPr>
            </w:pPr>
          </w:p>
        </w:tc>
        <w:tc>
          <w:tcPr>
            <w:tcW w:w="2928" w:type="dxa"/>
          </w:tcPr>
          <w:p w14:paraId="6A21DEAC"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Assorted hammers</w:t>
            </w:r>
          </w:p>
        </w:tc>
        <w:tc>
          <w:tcPr>
            <w:tcW w:w="2835" w:type="dxa"/>
          </w:tcPr>
          <w:p w14:paraId="3068529D"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2D361A9E"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25 pcs</w:t>
            </w:r>
          </w:p>
        </w:tc>
        <w:tc>
          <w:tcPr>
            <w:tcW w:w="1984" w:type="dxa"/>
          </w:tcPr>
          <w:p w14:paraId="0FA7E11D"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1:1</w:t>
            </w:r>
          </w:p>
        </w:tc>
      </w:tr>
      <w:tr w:rsidR="004A6325" w:rsidRPr="007A2605" w14:paraId="75DC6977" w14:textId="77777777" w:rsidTr="006218ED">
        <w:tc>
          <w:tcPr>
            <w:tcW w:w="895" w:type="dxa"/>
          </w:tcPr>
          <w:p w14:paraId="14AB15FA" w14:textId="77777777" w:rsidR="004A6325" w:rsidRPr="007A2605" w:rsidRDefault="004A6325">
            <w:pPr>
              <w:numPr>
                <w:ilvl w:val="0"/>
                <w:numId w:val="230"/>
              </w:numPr>
              <w:spacing w:after="120" w:line="360" w:lineRule="auto"/>
              <w:rPr>
                <w:rFonts w:ascii="Times New Roman" w:eastAsia="Times New Roman" w:hAnsi="Times New Roman"/>
                <w:bCs/>
                <w:color w:val="000000"/>
                <w:kern w:val="28"/>
                <w:sz w:val="24"/>
                <w:szCs w:val="24"/>
                <w:lang w:val="en-GB"/>
              </w:rPr>
            </w:pPr>
          </w:p>
        </w:tc>
        <w:tc>
          <w:tcPr>
            <w:tcW w:w="2928" w:type="dxa"/>
          </w:tcPr>
          <w:p w14:paraId="0276E081"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PPEs</w:t>
            </w:r>
          </w:p>
        </w:tc>
        <w:tc>
          <w:tcPr>
            <w:tcW w:w="2835" w:type="dxa"/>
          </w:tcPr>
          <w:p w14:paraId="258F6FAF"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0ABC569C"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25 pcs</w:t>
            </w:r>
          </w:p>
        </w:tc>
        <w:tc>
          <w:tcPr>
            <w:tcW w:w="1984" w:type="dxa"/>
          </w:tcPr>
          <w:p w14:paraId="76535478"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1:1</w:t>
            </w:r>
          </w:p>
        </w:tc>
      </w:tr>
      <w:tr w:rsidR="004A6325" w:rsidRPr="007A2605" w14:paraId="540CAF6A" w14:textId="77777777" w:rsidTr="006218ED">
        <w:tc>
          <w:tcPr>
            <w:tcW w:w="895" w:type="dxa"/>
          </w:tcPr>
          <w:p w14:paraId="23C6ED66" w14:textId="77777777" w:rsidR="004A6325" w:rsidRPr="007A2605" w:rsidRDefault="004A6325">
            <w:pPr>
              <w:numPr>
                <w:ilvl w:val="0"/>
                <w:numId w:val="230"/>
              </w:numPr>
              <w:spacing w:after="120" w:line="360" w:lineRule="auto"/>
              <w:rPr>
                <w:rFonts w:ascii="Times New Roman" w:eastAsia="Times New Roman" w:hAnsi="Times New Roman"/>
                <w:bCs/>
                <w:color w:val="000000"/>
                <w:kern w:val="28"/>
                <w:sz w:val="24"/>
                <w:szCs w:val="24"/>
                <w:lang w:val="en-GB"/>
              </w:rPr>
            </w:pPr>
          </w:p>
        </w:tc>
        <w:tc>
          <w:tcPr>
            <w:tcW w:w="2928" w:type="dxa"/>
          </w:tcPr>
          <w:p w14:paraId="218E1C93"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Multimeters</w:t>
            </w:r>
          </w:p>
        </w:tc>
        <w:tc>
          <w:tcPr>
            <w:tcW w:w="2835" w:type="dxa"/>
          </w:tcPr>
          <w:p w14:paraId="63EB07EB"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4A9BBE61"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5 pcs</w:t>
            </w:r>
          </w:p>
        </w:tc>
        <w:tc>
          <w:tcPr>
            <w:tcW w:w="1984" w:type="dxa"/>
          </w:tcPr>
          <w:p w14:paraId="53E35A51"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1:5</w:t>
            </w:r>
          </w:p>
        </w:tc>
      </w:tr>
      <w:tr w:rsidR="004A6325" w:rsidRPr="007A2605" w14:paraId="63F4E631" w14:textId="77777777" w:rsidTr="006218ED">
        <w:tc>
          <w:tcPr>
            <w:tcW w:w="895" w:type="dxa"/>
          </w:tcPr>
          <w:p w14:paraId="05B2551F" w14:textId="77777777" w:rsidR="004A6325" w:rsidRPr="007A2605" w:rsidRDefault="004A6325">
            <w:pPr>
              <w:numPr>
                <w:ilvl w:val="0"/>
                <w:numId w:val="230"/>
              </w:numPr>
              <w:spacing w:after="120" w:line="360" w:lineRule="auto"/>
              <w:rPr>
                <w:rFonts w:ascii="Times New Roman" w:eastAsia="Times New Roman" w:hAnsi="Times New Roman"/>
                <w:bCs/>
                <w:color w:val="000000"/>
                <w:kern w:val="28"/>
                <w:sz w:val="24"/>
                <w:szCs w:val="24"/>
                <w:lang w:val="en-GB"/>
              </w:rPr>
            </w:pPr>
          </w:p>
        </w:tc>
        <w:tc>
          <w:tcPr>
            <w:tcW w:w="2928" w:type="dxa"/>
          </w:tcPr>
          <w:p w14:paraId="2578310C"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Clamp meters</w:t>
            </w:r>
          </w:p>
        </w:tc>
        <w:tc>
          <w:tcPr>
            <w:tcW w:w="2835" w:type="dxa"/>
          </w:tcPr>
          <w:p w14:paraId="0EFE6856"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50F56FF3"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5 pcs</w:t>
            </w:r>
          </w:p>
        </w:tc>
        <w:tc>
          <w:tcPr>
            <w:tcW w:w="1984" w:type="dxa"/>
          </w:tcPr>
          <w:p w14:paraId="72D4ACC5"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1:5</w:t>
            </w:r>
          </w:p>
        </w:tc>
      </w:tr>
      <w:tr w:rsidR="004A6325" w:rsidRPr="007A2605" w14:paraId="421B4E8D" w14:textId="77777777" w:rsidTr="006218ED">
        <w:tc>
          <w:tcPr>
            <w:tcW w:w="895" w:type="dxa"/>
          </w:tcPr>
          <w:p w14:paraId="452FE3E8" w14:textId="77777777" w:rsidR="004A6325" w:rsidRPr="007A2605" w:rsidRDefault="004A6325">
            <w:pPr>
              <w:numPr>
                <w:ilvl w:val="0"/>
                <w:numId w:val="230"/>
              </w:numPr>
              <w:spacing w:after="120" w:line="360" w:lineRule="auto"/>
              <w:rPr>
                <w:rFonts w:ascii="Times New Roman" w:eastAsia="Times New Roman" w:hAnsi="Times New Roman"/>
                <w:bCs/>
                <w:color w:val="000000"/>
                <w:kern w:val="28"/>
                <w:sz w:val="24"/>
                <w:szCs w:val="24"/>
                <w:lang w:val="en-GB"/>
              </w:rPr>
            </w:pPr>
          </w:p>
        </w:tc>
        <w:tc>
          <w:tcPr>
            <w:tcW w:w="2928" w:type="dxa"/>
          </w:tcPr>
          <w:p w14:paraId="594709A8"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Earth resistance meter</w:t>
            </w:r>
          </w:p>
        </w:tc>
        <w:tc>
          <w:tcPr>
            <w:tcW w:w="2835" w:type="dxa"/>
          </w:tcPr>
          <w:p w14:paraId="154A4BB9"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5E47BBF1"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5 pcs</w:t>
            </w:r>
          </w:p>
        </w:tc>
        <w:tc>
          <w:tcPr>
            <w:tcW w:w="1984" w:type="dxa"/>
          </w:tcPr>
          <w:p w14:paraId="0101EE30"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1:5</w:t>
            </w:r>
          </w:p>
        </w:tc>
      </w:tr>
      <w:tr w:rsidR="004A6325" w:rsidRPr="007A2605" w14:paraId="2FAFE738" w14:textId="77777777" w:rsidTr="006218ED">
        <w:tc>
          <w:tcPr>
            <w:tcW w:w="895" w:type="dxa"/>
          </w:tcPr>
          <w:p w14:paraId="2CA14A05" w14:textId="77777777" w:rsidR="004A6325" w:rsidRPr="007A2605" w:rsidRDefault="004A6325">
            <w:pPr>
              <w:numPr>
                <w:ilvl w:val="0"/>
                <w:numId w:val="230"/>
              </w:numPr>
              <w:spacing w:after="120" w:line="360" w:lineRule="auto"/>
              <w:rPr>
                <w:rFonts w:ascii="Times New Roman" w:eastAsia="Times New Roman" w:hAnsi="Times New Roman"/>
                <w:bCs/>
                <w:color w:val="000000"/>
                <w:kern w:val="28"/>
                <w:sz w:val="24"/>
                <w:szCs w:val="24"/>
                <w:lang w:val="en-GB"/>
              </w:rPr>
            </w:pPr>
          </w:p>
        </w:tc>
        <w:tc>
          <w:tcPr>
            <w:tcW w:w="2928" w:type="dxa"/>
          </w:tcPr>
          <w:p w14:paraId="42A17C1B"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Stocks &amp; Dies</w:t>
            </w:r>
          </w:p>
        </w:tc>
        <w:tc>
          <w:tcPr>
            <w:tcW w:w="2835" w:type="dxa"/>
          </w:tcPr>
          <w:p w14:paraId="4822ECED"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7EE8271F"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5 pcs</w:t>
            </w:r>
          </w:p>
        </w:tc>
        <w:tc>
          <w:tcPr>
            <w:tcW w:w="1984" w:type="dxa"/>
          </w:tcPr>
          <w:p w14:paraId="2B31C719"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1:5</w:t>
            </w:r>
          </w:p>
        </w:tc>
      </w:tr>
      <w:tr w:rsidR="004A6325" w:rsidRPr="007A2605" w14:paraId="5E5D1116" w14:textId="77777777" w:rsidTr="006218ED">
        <w:tc>
          <w:tcPr>
            <w:tcW w:w="895" w:type="dxa"/>
          </w:tcPr>
          <w:p w14:paraId="0A4620B8" w14:textId="77777777" w:rsidR="004A6325" w:rsidRPr="007A2605" w:rsidRDefault="004A6325">
            <w:pPr>
              <w:numPr>
                <w:ilvl w:val="0"/>
                <w:numId w:val="230"/>
              </w:numPr>
              <w:spacing w:after="120" w:line="360" w:lineRule="auto"/>
              <w:rPr>
                <w:rFonts w:ascii="Times New Roman" w:eastAsia="Times New Roman" w:hAnsi="Times New Roman"/>
                <w:bCs/>
                <w:color w:val="000000"/>
                <w:kern w:val="28"/>
                <w:sz w:val="24"/>
                <w:szCs w:val="24"/>
                <w:lang w:val="en-GB"/>
              </w:rPr>
            </w:pPr>
          </w:p>
        </w:tc>
        <w:tc>
          <w:tcPr>
            <w:tcW w:w="2928" w:type="dxa"/>
          </w:tcPr>
          <w:p w14:paraId="3F61F05C"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Vices</w:t>
            </w:r>
          </w:p>
        </w:tc>
        <w:tc>
          <w:tcPr>
            <w:tcW w:w="2835" w:type="dxa"/>
          </w:tcPr>
          <w:p w14:paraId="2B4ED822"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0AC65A9C"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5 pcs</w:t>
            </w:r>
          </w:p>
        </w:tc>
        <w:tc>
          <w:tcPr>
            <w:tcW w:w="1984" w:type="dxa"/>
          </w:tcPr>
          <w:p w14:paraId="768EC65F"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1:5</w:t>
            </w:r>
          </w:p>
        </w:tc>
      </w:tr>
      <w:tr w:rsidR="004A6325" w:rsidRPr="007A2605" w14:paraId="75617232" w14:textId="77777777" w:rsidTr="006218ED">
        <w:tc>
          <w:tcPr>
            <w:tcW w:w="895" w:type="dxa"/>
          </w:tcPr>
          <w:p w14:paraId="33656C75" w14:textId="77777777" w:rsidR="004A6325" w:rsidRPr="007A2605" w:rsidRDefault="004A6325">
            <w:pPr>
              <w:numPr>
                <w:ilvl w:val="0"/>
                <w:numId w:val="230"/>
              </w:numPr>
              <w:spacing w:after="120" w:line="360" w:lineRule="auto"/>
              <w:rPr>
                <w:rFonts w:ascii="Times New Roman" w:eastAsia="Times New Roman" w:hAnsi="Times New Roman"/>
                <w:bCs/>
                <w:color w:val="000000"/>
                <w:kern w:val="28"/>
                <w:sz w:val="24"/>
                <w:szCs w:val="24"/>
                <w:lang w:val="en-GB"/>
              </w:rPr>
            </w:pPr>
          </w:p>
        </w:tc>
        <w:tc>
          <w:tcPr>
            <w:tcW w:w="2928" w:type="dxa"/>
          </w:tcPr>
          <w:p w14:paraId="54FE9AD2"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Pipe bending Machine</w:t>
            </w:r>
          </w:p>
        </w:tc>
        <w:tc>
          <w:tcPr>
            <w:tcW w:w="2835" w:type="dxa"/>
          </w:tcPr>
          <w:p w14:paraId="46864DB8"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2960671C"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5 pcs</w:t>
            </w:r>
          </w:p>
        </w:tc>
        <w:tc>
          <w:tcPr>
            <w:tcW w:w="1984" w:type="dxa"/>
          </w:tcPr>
          <w:p w14:paraId="726059C9"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1:5</w:t>
            </w:r>
          </w:p>
        </w:tc>
      </w:tr>
      <w:tr w:rsidR="004A6325" w:rsidRPr="007A2605" w14:paraId="29D34503" w14:textId="77777777" w:rsidTr="006218ED">
        <w:tc>
          <w:tcPr>
            <w:tcW w:w="895" w:type="dxa"/>
          </w:tcPr>
          <w:p w14:paraId="3666E3DF" w14:textId="77777777" w:rsidR="004A6325" w:rsidRPr="007A2605" w:rsidRDefault="004A6325">
            <w:pPr>
              <w:numPr>
                <w:ilvl w:val="0"/>
                <w:numId w:val="230"/>
              </w:numPr>
              <w:spacing w:after="120" w:line="360" w:lineRule="auto"/>
              <w:rPr>
                <w:rFonts w:ascii="Times New Roman" w:eastAsia="Times New Roman" w:hAnsi="Times New Roman"/>
                <w:bCs/>
                <w:color w:val="000000"/>
                <w:kern w:val="28"/>
                <w:sz w:val="24"/>
                <w:szCs w:val="24"/>
                <w:lang w:val="en-GB"/>
              </w:rPr>
            </w:pPr>
          </w:p>
        </w:tc>
        <w:tc>
          <w:tcPr>
            <w:tcW w:w="2928" w:type="dxa"/>
          </w:tcPr>
          <w:p w14:paraId="2440B7A8"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Bending spring</w:t>
            </w:r>
          </w:p>
        </w:tc>
        <w:tc>
          <w:tcPr>
            <w:tcW w:w="2835" w:type="dxa"/>
          </w:tcPr>
          <w:p w14:paraId="61D2731C"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6196D329"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5 pcs</w:t>
            </w:r>
          </w:p>
        </w:tc>
        <w:tc>
          <w:tcPr>
            <w:tcW w:w="1984" w:type="dxa"/>
          </w:tcPr>
          <w:p w14:paraId="722FAB80"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1:5</w:t>
            </w:r>
          </w:p>
        </w:tc>
      </w:tr>
      <w:tr w:rsidR="004A6325" w:rsidRPr="007A2605" w14:paraId="421B0FD0" w14:textId="77777777" w:rsidTr="006218ED">
        <w:tc>
          <w:tcPr>
            <w:tcW w:w="895" w:type="dxa"/>
          </w:tcPr>
          <w:p w14:paraId="290B5324" w14:textId="77777777" w:rsidR="004A6325" w:rsidRPr="007A2605" w:rsidRDefault="004A6325">
            <w:pPr>
              <w:numPr>
                <w:ilvl w:val="0"/>
                <w:numId w:val="230"/>
              </w:numPr>
              <w:spacing w:after="120" w:line="360" w:lineRule="auto"/>
              <w:rPr>
                <w:rFonts w:ascii="Times New Roman" w:eastAsia="Times New Roman" w:hAnsi="Times New Roman"/>
                <w:bCs/>
                <w:color w:val="000000"/>
                <w:kern w:val="28"/>
                <w:sz w:val="24"/>
                <w:szCs w:val="24"/>
                <w:lang w:val="en-GB"/>
              </w:rPr>
            </w:pPr>
          </w:p>
        </w:tc>
        <w:tc>
          <w:tcPr>
            <w:tcW w:w="2928" w:type="dxa"/>
          </w:tcPr>
          <w:p w14:paraId="328157C2"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Drilling machines</w:t>
            </w:r>
          </w:p>
        </w:tc>
        <w:tc>
          <w:tcPr>
            <w:tcW w:w="2835" w:type="dxa"/>
          </w:tcPr>
          <w:p w14:paraId="2710727D"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3D04E40D"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5 pcs</w:t>
            </w:r>
          </w:p>
        </w:tc>
        <w:tc>
          <w:tcPr>
            <w:tcW w:w="1984" w:type="dxa"/>
          </w:tcPr>
          <w:p w14:paraId="7FAD9ADD"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1:5</w:t>
            </w:r>
          </w:p>
        </w:tc>
      </w:tr>
      <w:tr w:rsidR="004A6325" w:rsidRPr="007A2605" w14:paraId="07DFF8E1" w14:textId="77777777" w:rsidTr="006218ED">
        <w:tc>
          <w:tcPr>
            <w:tcW w:w="895" w:type="dxa"/>
          </w:tcPr>
          <w:p w14:paraId="233A7E66" w14:textId="77777777" w:rsidR="004A6325" w:rsidRPr="007A2605" w:rsidRDefault="004A6325">
            <w:pPr>
              <w:numPr>
                <w:ilvl w:val="0"/>
                <w:numId w:val="230"/>
              </w:numPr>
              <w:spacing w:after="120" w:line="360" w:lineRule="auto"/>
              <w:rPr>
                <w:rFonts w:ascii="Times New Roman" w:eastAsia="Times New Roman" w:hAnsi="Times New Roman"/>
                <w:bCs/>
                <w:color w:val="000000"/>
                <w:kern w:val="28"/>
                <w:sz w:val="24"/>
                <w:szCs w:val="24"/>
                <w:lang w:val="en-GB"/>
              </w:rPr>
            </w:pPr>
          </w:p>
        </w:tc>
        <w:tc>
          <w:tcPr>
            <w:tcW w:w="2928" w:type="dxa"/>
          </w:tcPr>
          <w:p w14:paraId="160FCEBF"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Work stations</w:t>
            </w:r>
          </w:p>
        </w:tc>
        <w:tc>
          <w:tcPr>
            <w:tcW w:w="2835" w:type="dxa"/>
          </w:tcPr>
          <w:p w14:paraId="777B37FF"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4D201DD5"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25</w:t>
            </w:r>
          </w:p>
        </w:tc>
        <w:tc>
          <w:tcPr>
            <w:tcW w:w="1984" w:type="dxa"/>
          </w:tcPr>
          <w:p w14:paraId="6425594E"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1:1</w:t>
            </w:r>
          </w:p>
        </w:tc>
      </w:tr>
      <w:tr w:rsidR="004A6325" w:rsidRPr="007A2605" w14:paraId="7B794282" w14:textId="77777777" w:rsidTr="006218ED">
        <w:tc>
          <w:tcPr>
            <w:tcW w:w="895" w:type="dxa"/>
          </w:tcPr>
          <w:p w14:paraId="365B86A9" w14:textId="77777777" w:rsidR="004A6325" w:rsidRPr="007A2605" w:rsidRDefault="004A6325">
            <w:pPr>
              <w:numPr>
                <w:ilvl w:val="0"/>
                <w:numId w:val="230"/>
              </w:numPr>
              <w:spacing w:after="120" w:line="360" w:lineRule="auto"/>
              <w:rPr>
                <w:rFonts w:ascii="Times New Roman" w:eastAsia="Times New Roman" w:hAnsi="Times New Roman"/>
                <w:bCs/>
                <w:color w:val="000000"/>
                <w:kern w:val="28"/>
                <w:sz w:val="24"/>
                <w:szCs w:val="24"/>
                <w:lang w:val="en-GB"/>
              </w:rPr>
            </w:pPr>
          </w:p>
        </w:tc>
        <w:tc>
          <w:tcPr>
            <w:tcW w:w="2928" w:type="dxa"/>
          </w:tcPr>
          <w:p w14:paraId="7049E0B3"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Installation boards</w:t>
            </w:r>
          </w:p>
        </w:tc>
        <w:tc>
          <w:tcPr>
            <w:tcW w:w="2835" w:type="dxa"/>
          </w:tcPr>
          <w:p w14:paraId="5D3E3507"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p>
        </w:tc>
        <w:tc>
          <w:tcPr>
            <w:tcW w:w="1134" w:type="dxa"/>
          </w:tcPr>
          <w:p w14:paraId="36852D14"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13 pcs</w:t>
            </w:r>
          </w:p>
        </w:tc>
        <w:tc>
          <w:tcPr>
            <w:tcW w:w="1984" w:type="dxa"/>
          </w:tcPr>
          <w:p w14:paraId="2E1F2272" w14:textId="77777777" w:rsidR="004A6325" w:rsidRPr="007A2605" w:rsidRDefault="004A6325" w:rsidP="006218ED">
            <w:pPr>
              <w:spacing w:after="160" w:line="360" w:lineRule="auto"/>
              <w:rPr>
                <w:rFonts w:ascii="Times New Roman" w:eastAsiaTheme="minorHAnsi" w:hAnsi="Times New Roman" w:cstheme="minorBidi"/>
                <w:bCs/>
                <w:kern w:val="2"/>
                <w:sz w:val="24"/>
                <w:szCs w:val="24"/>
                <w14:ligatures w14:val="standardContextual"/>
              </w:rPr>
            </w:pPr>
            <w:r w:rsidRPr="007A2605">
              <w:rPr>
                <w:rFonts w:ascii="Times New Roman" w:eastAsiaTheme="minorHAnsi" w:hAnsi="Times New Roman" w:cstheme="minorBidi"/>
                <w:bCs/>
                <w:kern w:val="2"/>
                <w:sz w:val="24"/>
                <w:szCs w:val="24"/>
                <w14:ligatures w14:val="standardContextual"/>
              </w:rPr>
              <w:t>1:2</w:t>
            </w:r>
          </w:p>
        </w:tc>
      </w:tr>
    </w:tbl>
    <w:p w14:paraId="75F95FEC" w14:textId="77777777" w:rsidR="004A6325" w:rsidRPr="007A2605" w:rsidRDefault="004A6325" w:rsidP="004A6325"/>
    <w:p w14:paraId="7AE1D3BF" w14:textId="77777777" w:rsidR="004A6325" w:rsidRPr="007A2605" w:rsidRDefault="004A6325" w:rsidP="004A6325">
      <w:pPr>
        <w:rPr>
          <w:rFonts w:ascii="Times New Roman" w:eastAsia="Times New Roman" w:hAnsi="Times New Roman" w:cs="Times New Roman"/>
          <w:b/>
          <w:iCs/>
          <w:kern w:val="0"/>
          <w:sz w:val="24"/>
          <w:szCs w:val="24"/>
          <w:lang w:val="en-GB"/>
          <w14:ligatures w14:val="none"/>
        </w:rPr>
      </w:pPr>
      <w:r w:rsidRPr="007A2605">
        <w:br w:type="page"/>
      </w:r>
    </w:p>
    <w:p w14:paraId="44853FB2" w14:textId="77777777" w:rsidR="004A6325" w:rsidRPr="007A2605" w:rsidRDefault="004A6325" w:rsidP="00991025">
      <w:pPr>
        <w:pStyle w:val="Heading2"/>
      </w:pPr>
      <w:bookmarkStart w:id="36" w:name="_Toc196833079"/>
      <w:bookmarkStart w:id="37" w:name="_Toc197085590"/>
      <w:r w:rsidRPr="007A2605">
        <w:t>INSTRUMENTATION AND CONTROL SYSTEM COMPONENTS INSTALLATION</w:t>
      </w:r>
      <w:bookmarkEnd w:id="36"/>
      <w:bookmarkEnd w:id="37"/>
      <w:r w:rsidRPr="007A2605">
        <w:t xml:space="preserve"> </w:t>
      </w:r>
    </w:p>
    <w:p w14:paraId="46E96C80" w14:textId="77777777" w:rsidR="004A6325" w:rsidRPr="007A2605" w:rsidRDefault="004A6325" w:rsidP="004A6325">
      <w:pPr>
        <w:spacing w:after="240" w:line="360" w:lineRule="auto"/>
        <w:rPr>
          <w:rFonts w:ascii="Times New Roman" w:eastAsia="Calibri" w:hAnsi="Times New Roman" w:cs="Times New Roman"/>
          <w:b/>
          <w:bCs/>
          <w:sz w:val="24"/>
          <w:szCs w:val="24"/>
          <w:lang w:val="en-GB"/>
        </w:rPr>
      </w:pPr>
      <w:r w:rsidRPr="007A2605">
        <w:rPr>
          <w:rFonts w:ascii="Times New Roman" w:eastAsia="Calibri" w:hAnsi="Times New Roman" w:cs="Times New Roman"/>
          <w:b/>
          <w:sz w:val="24"/>
          <w:szCs w:val="24"/>
          <w:lang w:val="en-GB"/>
        </w:rPr>
        <w:t>UNIT CODE</w:t>
      </w:r>
      <w:r w:rsidRPr="007A2605">
        <w:rPr>
          <w:rFonts w:ascii="Times New Roman" w:eastAsia="Calibri" w:hAnsi="Times New Roman" w:cs="Times New Roman"/>
          <w:b/>
          <w:bCs/>
          <w:sz w:val="24"/>
          <w:szCs w:val="24"/>
          <w:lang w:val="en-GB"/>
        </w:rPr>
        <w:t xml:space="preserve">:  </w:t>
      </w:r>
      <w:r w:rsidRPr="007A2605">
        <w:rPr>
          <w:rFonts w:ascii="Times New Roman" w:eastAsia="Times New Roman" w:hAnsi="Times New Roman" w:cs="Times New Roman"/>
          <w:color w:val="000000"/>
          <w:kern w:val="28"/>
          <w:sz w:val="24"/>
          <w:szCs w:val="24"/>
        </w:rPr>
        <w:t>0714 351 14A</w:t>
      </w:r>
    </w:p>
    <w:p w14:paraId="03F4465E" w14:textId="77777777" w:rsidR="004A6325" w:rsidRPr="007A2605" w:rsidRDefault="004A6325" w:rsidP="004A6325">
      <w:pPr>
        <w:spacing w:after="240" w:line="360" w:lineRule="auto"/>
        <w:jc w:val="both"/>
        <w:rPr>
          <w:rFonts w:ascii="Times New Roman" w:hAnsi="Times New Roman" w:cs="Times New Roman"/>
          <w:sz w:val="24"/>
          <w:szCs w:val="24"/>
          <w:lang w:val="en-ZA"/>
        </w:rPr>
      </w:pPr>
      <w:r w:rsidRPr="007A2605">
        <w:rPr>
          <w:rFonts w:ascii="Times New Roman" w:hAnsi="Times New Roman" w:cs="Times New Roman"/>
          <w:b/>
          <w:sz w:val="24"/>
          <w:szCs w:val="24"/>
          <w:lang w:val="en-ZA"/>
        </w:rPr>
        <w:t>Relationship to Occupational Standards</w:t>
      </w:r>
    </w:p>
    <w:p w14:paraId="4D3C2BC9" w14:textId="77777777" w:rsidR="004A6325" w:rsidRPr="007A2605" w:rsidRDefault="004A6325" w:rsidP="004A6325">
      <w:pPr>
        <w:spacing w:after="240" w:line="360" w:lineRule="auto"/>
        <w:rPr>
          <w:rFonts w:ascii="Times New Roman" w:hAnsi="Times New Roman" w:cs="Times New Roman"/>
          <w:sz w:val="24"/>
          <w:szCs w:val="24"/>
        </w:rPr>
      </w:pPr>
      <w:r w:rsidRPr="007A2605">
        <w:rPr>
          <w:rFonts w:ascii="Times New Roman" w:hAnsi="Times New Roman" w:cs="Times New Roman"/>
          <w:sz w:val="24"/>
          <w:szCs w:val="24"/>
          <w:lang w:val="en-ZA"/>
        </w:rPr>
        <w:t xml:space="preserve">This unit addresses the unit of competency: </w:t>
      </w:r>
      <w:r w:rsidRPr="007A2605">
        <w:rPr>
          <w:rFonts w:ascii="Times New Roman" w:hAnsi="Times New Roman" w:cs="Times New Roman"/>
          <w:sz w:val="24"/>
          <w:szCs w:val="24"/>
        </w:rPr>
        <w:t>Install instrumentation and control components.</w:t>
      </w:r>
    </w:p>
    <w:p w14:paraId="18689B3C" w14:textId="77777777" w:rsidR="004A6325" w:rsidRPr="007A2605" w:rsidRDefault="004A6325" w:rsidP="004A6325">
      <w:pPr>
        <w:spacing w:after="240" w:line="360" w:lineRule="auto"/>
        <w:rPr>
          <w:rFonts w:ascii="Times New Roman" w:eastAsia="Calibri" w:hAnsi="Times New Roman" w:cs="Times New Roman"/>
          <w:b/>
          <w:bCs/>
          <w:sz w:val="24"/>
          <w:szCs w:val="24"/>
          <w:lang w:val="en-GB"/>
        </w:rPr>
      </w:pPr>
      <w:r w:rsidRPr="007A2605">
        <w:rPr>
          <w:rFonts w:ascii="Times New Roman" w:eastAsia="Calibri" w:hAnsi="Times New Roman" w:cs="Times New Roman"/>
          <w:b/>
          <w:kern w:val="0"/>
          <w:sz w:val="24"/>
          <w:szCs w:val="24"/>
          <w14:ligatures w14:val="none"/>
        </w:rPr>
        <w:t xml:space="preserve">Duration of Unit: </w:t>
      </w:r>
      <w:r w:rsidRPr="007A2605">
        <w:rPr>
          <w:rFonts w:ascii="Times New Roman" w:eastAsia="Calibri" w:hAnsi="Times New Roman" w:cs="Times New Roman"/>
          <w:sz w:val="24"/>
          <w:szCs w:val="24"/>
          <w:lang w:val="en-GB"/>
        </w:rPr>
        <w:t xml:space="preserve">160 </w:t>
      </w:r>
      <w:r w:rsidRPr="007A2605">
        <w:rPr>
          <w:rFonts w:ascii="Times New Roman" w:eastAsia="Calibri" w:hAnsi="Times New Roman" w:cs="Times New Roman"/>
          <w:kern w:val="0"/>
          <w:sz w:val="24"/>
          <w:szCs w:val="24"/>
          <w14:ligatures w14:val="none"/>
        </w:rPr>
        <w:t>Hours</w:t>
      </w:r>
    </w:p>
    <w:p w14:paraId="0017FEC7" w14:textId="77777777" w:rsidR="004A6325" w:rsidRPr="007A2605" w:rsidRDefault="004A6325" w:rsidP="004A6325">
      <w:pPr>
        <w:tabs>
          <w:tab w:val="left" w:pos="2880"/>
        </w:tabs>
        <w:spacing w:after="240" w:line="360" w:lineRule="auto"/>
        <w:jc w:val="both"/>
        <w:rPr>
          <w:rFonts w:ascii="Times New Roman" w:eastAsia="Calibri" w:hAnsi="Times New Roman" w:cs="Times New Roman"/>
          <w:b/>
          <w:kern w:val="0"/>
          <w:sz w:val="24"/>
          <w:szCs w:val="24"/>
          <w:lang w:val="en-GB"/>
        </w:rPr>
      </w:pPr>
      <w:r w:rsidRPr="007A2605">
        <w:rPr>
          <w:rFonts w:ascii="Times New Roman" w:eastAsia="Calibri" w:hAnsi="Times New Roman" w:cs="Times New Roman"/>
          <w:b/>
          <w:kern w:val="0"/>
          <w:sz w:val="24"/>
          <w:szCs w:val="24"/>
          <w:lang w:val="en-GB"/>
        </w:rPr>
        <w:t>Unit Description</w:t>
      </w:r>
    </w:p>
    <w:p w14:paraId="3395D1B0" w14:textId="77777777" w:rsidR="004A6325" w:rsidRPr="007A2605" w:rsidRDefault="004A6325" w:rsidP="004A6325">
      <w:pPr>
        <w:tabs>
          <w:tab w:val="left" w:pos="2880"/>
        </w:tabs>
        <w:spacing w:after="240" w:line="360" w:lineRule="auto"/>
        <w:jc w:val="both"/>
        <w:rPr>
          <w:rFonts w:ascii="Times New Roman" w:eastAsia="Calibri" w:hAnsi="Times New Roman" w:cs="Times New Roman"/>
          <w:kern w:val="0"/>
          <w:sz w:val="24"/>
          <w:szCs w:val="24"/>
          <w:lang w:val="en-GB"/>
        </w:rPr>
      </w:pPr>
      <w:r w:rsidRPr="007A2605">
        <w:rPr>
          <w:rFonts w:ascii="Times New Roman" w:hAnsi="Times New Roman" w:cs="Times New Roman"/>
          <w:kern w:val="0"/>
          <w:sz w:val="24"/>
          <w:szCs w:val="24"/>
        </w:rPr>
        <w:t xml:space="preserve">This unit covers the competencies required to </w:t>
      </w:r>
      <w:r w:rsidRPr="007A2605">
        <w:rPr>
          <w:rFonts w:ascii="Times New Roman" w:hAnsi="Times New Roman" w:cs="Times New Roman"/>
          <w:sz w:val="24"/>
          <w:szCs w:val="24"/>
        </w:rPr>
        <w:t>install instrumentation and control components</w:t>
      </w:r>
      <w:r w:rsidRPr="007A2605">
        <w:rPr>
          <w:rFonts w:ascii="Times New Roman" w:hAnsi="Times New Roman" w:cs="Times New Roman"/>
          <w:kern w:val="0"/>
          <w:sz w:val="24"/>
          <w:szCs w:val="24"/>
        </w:rPr>
        <w:t xml:space="preserve">. It involves </w:t>
      </w:r>
      <w:r w:rsidRPr="007A2605">
        <w:rPr>
          <w:rFonts w:ascii="Times New Roman" w:eastAsia="Calibri" w:hAnsi="Times New Roman" w:cs="Times New Roman"/>
          <w:kern w:val="0"/>
          <w:sz w:val="24"/>
          <w:szCs w:val="24"/>
          <w:lang w:val="en-GB"/>
        </w:rPr>
        <w:t>preparing for installation of instrumentation and control system components, assembling instrumentation and control system components and testing instrumentation and control system components.</w:t>
      </w:r>
    </w:p>
    <w:p w14:paraId="159A2C07" w14:textId="77777777" w:rsidR="004A6325" w:rsidRPr="007A2605" w:rsidRDefault="004A6325" w:rsidP="004A6325">
      <w:pPr>
        <w:spacing w:after="240" w:line="360" w:lineRule="auto"/>
        <w:rPr>
          <w:rFonts w:ascii="Times New Roman" w:eastAsia="Times New Roman" w:hAnsi="Times New Roman" w:cs="Times New Roman"/>
          <w:b/>
          <w:kern w:val="28"/>
          <w:sz w:val="24"/>
          <w:szCs w:val="24"/>
          <w:lang w:val="en-ZA"/>
          <w14:ligatures w14:val="none"/>
        </w:rPr>
      </w:pPr>
      <w:r w:rsidRPr="007A2605">
        <w:rPr>
          <w:rFonts w:ascii="Times New Roman" w:eastAsia="Times New Roman" w:hAnsi="Times New Roman" w:cs="Times New Roman"/>
          <w:b/>
          <w:kern w:val="28"/>
          <w:sz w:val="24"/>
          <w:szCs w:val="24"/>
          <w:lang w:val="en-ZA"/>
          <w14:ligatures w14:val="none"/>
        </w:rPr>
        <w:t>Summary of Learning Outcomes</w:t>
      </w:r>
    </w:p>
    <w:p w14:paraId="5697B68C" w14:textId="77777777" w:rsidR="004A6325" w:rsidRPr="007A2605" w:rsidRDefault="004A6325" w:rsidP="004A6325">
      <w:pPr>
        <w:spacing w:after="240" w:line="360" w:lineRule="auto"/>
        <w:rPr>
          <w:rFonts w:ascii="Times New Roman" w:eastAsia="Times New Roman" w:hAnsi="Times New Roman" w:cs="Times New Roman"/>
          <w:b/>
          <w:kern w:val="28"/>
          <w:sz w:val="24"/>
          <w:szCs w:val="24"/>
          <w:lang w:val="en-ZA"/>
          <w14:ligatures w14:val="none"/>
        </w:rPr>
      </w:pPr>
      <w:bookmarkStart w:id="38" w:name="_Hlk196832135"/>
      <w:r w:rsidRPr="007A2605">
        <w:rPr>
          <w:rFonts w:ascii="Times New Roman" w:eastAsia="Calibri" w:hAnsi="Times New Roman" w:cs="Times New Roman"/>
          <w:bCs/>
          <w:kern w:val="0"/>
          <w:sz w:val="24"/>
          <w:szCs w:val="24"/>
          <w:lang w:val="en-ZA"/>
          <w14:ligatures w14:val="none"/>
        </w:rPr>
        <w:t>By the end of this unit, the learner should be able to</w:t>
      </w:r>
      <w:bookmarkEnd w:id="38"/>
      <w:r w:rsidRPr="007A2605">
        <w:rPr>
          <w:rFonts w:ascii="Times New Roman" w:eastAsia="Calibri" w:hAnsi="Times New Roman" w:cs="Times New Roman"/>
          <w:bCs/>
          <w:kern w:val="0"/>
          <w:sz w:val="24"/>
          <w:szCs w:val="24"/>
          <w:lang w:val="en-ZA"/>
          <w14:ligatures w14:val="none"/>
        </w:rPr>
        <w:t>:</w:t>
      </w:r>
    </w:p>
    <w:tbl>
      <w:tblPr>
        <w:tblStyle w:val="TableGrid"/>
        <w:tblW w:w="0" w:type="auto"/>
        <w:tblLook w:val="04A0" w:firstRow="1" w:lastRow="0" w:firstColumn="1" w:lastColumn="0" w:noHBand="0" w:noVBand="1"/>
      </w:tblPr>
      <w:tblGrid>
        <w:gridCol w:w="1255"/>
        <w:gridCol w:w="6210"/>
        <w:gridCol w:w="1885"/>
      </w:tblGrid>
      <w:tr w:rsidR="004A6325" w:rsidRPr="007A2605" w14:paraId="761D67D7" w14:textId="77777777" w:rsidTr="006218ED">
        <w:tc>
          <w:tcPr>
            <w:tcW w:w="1255" w:type="dxa"/>
          </w:tcPr>
          <w:p w14:paraId="154306EF" w14:textId="77777777" w:rsidR="004A6325" w:rsidRPr="007A2605" w:rsidRDefault="004A6325" w:rsidP="006218ED">
            <w:pPr>
              <w:spacing w:after="160" w:line="360" w:lineRule="auto"/>
              <w:jc w:val="both"/>
              <w:rPr>
                <w:rFonts w:ascii="Times New Roman" w:eastAsia="Times New Roman" w:hAnsi="Times New Roman" w:cstheme="minorBidi"/>
                <w:b/>
                <w:color w:val="000000"/>
                <w:kern w:val="28"/>
                <w:sz w:val="24"/>
                <w:szCs w:val="24"/>
                <w14:ligatures w14:val="standardContextual"/>
              </w:rPr>
            </w:pPr>
            <w:r w:rsidRPr="007A2605">
              <w:rPr>
                <w:rFonts w:ascii="Times New Roman" w:eastAsia="Times New Roman" w:hAnsi="Times New Roman" w:cstheme="minorBidi"/>
                <w:b/>
                <w:color w:val="000000"/>
                <w:kern w:val="28"/>
                <w:sz w:val="24"/>
                <w:szCs w:val="24"/>
                <w14:ligatures w14:val="standardContextual"/>
              </w:rPr>
              <w:t>S/NO</w:t>
            </w:r>
          </w:p>
        </w:tc>
        <w:tc>
          <w:tcPr>
            <w:tcW w:w="6210" w:type="dxa"/>
          </w:tcPr>
          <w:p w14:paraId="476DABC8" w14:textId="77777777" w:rsidR="004A6325" w:rsidRPr="007A2605" w:rsidRDefault="004A6325" w:rsidP="006218ED">
            <w:pPr>
              <w:spacing w:after="160" w:line="360" w:lineRule="auto"/>
              <w:jc w:val="both"/>
              <w:rPr>
                <w:rFonts w:ascii="Times New Roman" w:eastAsia="Times New Roman" w:hAnsi="Times New Roman" w:cstheme="minorBidi"/>
                <w:b/>
                <w:color w:val="000000"/>
                <w:kern w:val="28"/>
                <w:sz w:val="24"/>
                <w:szCs w:val="24"/>
                <w14:ligatures w14:val="standardContextual"/>
              </w:rPr>
            </w:pPr>
            <w:r w:rsidRPr="007A2605">
              <w:rPr>
                <w:rFonts w:ascii="Times New Roman" w:eastAsia="Times New Roman" w:hAnsi="Times New Roman" w:cstheme="minorBidi"/>
                <w:b/>
                <w:color w:val="000000"/>
                <w:kern w:val="28"/>
                <w:sz w:val="24"/>
                <w:szCs w:val="24"/>
                <w14:ligatures w14:val="standardContextual"/>
              </w:rPr>
              <w:t>LEARNING OUTCOMES</w:t>
            </w:r>
          </w:p>
        </w:tc>
        <w:tc>
          <w:tcPr>
            <w:tcW w:w="1885" w:type="dxa"/>
          </w:tcPr>
          <w:p w14:paraId="5563F0E5" w14:textId="77777777" w:rsidR="004A6325" w:rsidRPr="007A2605" w:rsidRDefault="004A6325" w:rsidP="006218ED">
            <w:pPr>
              <w:spacing w:after="160" w:line="360" w:lineRule="auto"/>
              <w:jc w:val="both"/>
              <w:rPr>
                <w:rFonts w:ascii="Times New Roman" w:eastAsia="Times New Roman" w:hAnsi="Times New Roman" w:cstheme="minorBidi"/>
                <w:b/>
                <w:color w:val="000000"/>
                <w:kern w:val="28"/>
                <w:sz w:val="24"/>
                <w:szCs w:val="24"/>
                <w14:ligatures w14:val="standardContextual"/>
              </w:rPr>
            </w:pPr>
            <w:r w:rsidRPr="007A2605">
              <w:rPr>
                <w:rFonts w:ascii="Times New Roman" w:eastAsia="Times New Roman" w:hAnsi="Times New Roman" w:cstheme="minorBidi"/>
                <w:b/>
                <w:color w:val="000000"/>
                <w:kern w:val="28"/>
                <w:sz w:val="24"/>
                <w:szCs w:val="24"/>
                <w14:ligatures w14:val="standardContextual"/>
              </w:rPr>
              <w:t>DURATION (HOURS)</w:t>
            </w:r>
          </w:p>
        </w:tc>
      </w:tr>
      <w:tr w:rsidR="004A6325" w:rsidRPr="007A2605" w14:paraId="5EA21E37" w14:textId="77777777" w:rsidTr="006218ED">
        <w:tc>
          <w:tcPr>
            <w:tcW w:w="1255" w:type="dxa"/>
          </w:tcPr>
          <w:p w14:paraId="61259D76" w14:textId="77777777" w:rsidR="004A6325" w:rsidRPr="007A2605" w:rsidRDefault="004A6325">
            <w:pPr>
              <w:numPr>
                <w:ilvl w:val="0"/>
                <w:numId w:val="227"/>
              </w:numPr>
              <w:spacing w:after="160" w:line="360" w:lineRule="auto"/>
              <w:contextualSpacing/>
              <w:jc w:val="both"/>
              <w:rPr>
                <w:rFonts w:ascii="Times New Roman" w:hAnsi="Times New Roman"/>
                <w:color w:val="000000"/>
                <w:sz w:val="24"/>
                <w:szCs w:val="24"/>
              </w:rPr>
            </w:pPr>
          </w:p>
        </w:tc>
        <w:tc>
          <w:tcPr>
            <w:tcW w:w="6210" w:type="dxa"/>
          </w:tcPr>
          <w:p w14:paraId="7B16A988" w14:textId="77777777" w:rsidR="004A6325" w:rsidRPr="007A2605" w:rsidRDefault="004A6325" w:rsidP="006218ED">
            <w:pPr>
              <w:spacing w:after="160" w:line="360" w:lineRule="auto"/>
              <w:jc w:val="both"/>
              <w:rPr>
                <w:rFonts w:ascii="Times New Roman" w:eastAsia="Times New Roman" w:hAnsi="Times New Roman" w:cstheme="minorBidi"/>
                <w:color w:val="000000"/>
                <w:kern w:val="28"/>
                <w:sz w:val="24"/>
                <w:szCs w:val="24"/>
                <w14:ligatures w14:val="standardContextual"/>
              </w:rPr>
            </w:pPr>
            <w:r w:rsidRPr="007A2605">
              <w:rPr>
                <w:rFonts w:ascii="Times New Roman" w:eastAsiaTheme="minorHAnsi" w:hAnsi="Times New Roman" w:cstheme="minorBidi"/>
                <w:kern w:val="2"/>
                <w:sz w:val="24"/>
                <w:szCs w:val="24"/>
                <w14:ligatures w14:val="standardContextual"/>
              </w:rPr>
              <w:t>Prepare for installation of instrumentation and control system component</w:t>
            </w:r>
          </w:p>
        </w:tc>
        <w:tc>
          <w:tcPr>
            <w:tcW w:w="1885" w:type="dxa"/>
          </w:tcPr>
          <w:p w14:paraId="2F72B54D" w14:textId="77777777" w:rsidR="004A6325" w:rsidRPr="007A2605" w:rsidRDefault="004A6325" w:rsidP="006218ED">
            <w:pPr>
              <w:spacing w:after="160" w:line="360" w:lineRule="auto"/>
              <w:jc w:val="both"/>
              <w:rPr>
                <w:rFonts w:ascii="Times New Roman" w:eastAsia="Times New Roman" w:hAnsi="Times New Roman" w:cstheme="minorBidi"/>
                <w:color w:val="000000"/>
                <w:kern w:val="28"/>
                <w:sz w:val="24"/>
                <w:szCs w:val="24"/>
                <w14:ligatures w14:val="standardContextual"/>
              </w:rPr>
            </w:pPr>
            <w:r w:rsidRPr="007A2605">
              <w:rPr>
                <w:rFonts w:ascii="Times New Roman" w:eastAsia="Times New Roman" w:hAnsi="Times New Roman" w:cstheme="minorBidi"/>
                <w:color w:val="000000"/>
                <w:kern w:val="28"/>
                <w:sz w:val="24"/>
                <w:szCs w:val="24"/>
                <w14:ligatures w14:val="standardContextual"/>
              </w:rPr>
              <w:t>64</w:t>
            </w:r>
          </w:p>
        </w:tc>
      </w:tr>
      <w:tr w:rsidR="004A6325" w:rsidRPr="007A2605" w14:paraId="5A3A040A" w14:textId="77777777" w:rsidTr="006218ED">
        <w:tc>
          <w:tcPr>
            <w:tcW w:w="1255" w:type="dxa"/>
          </w:tcPr>
          <w:p w14:paraId="0C6E1C9E" w14:textId="77777777" w:rsidR="004A6325" w:rsidRPr="007A2605" w:rsidRDefault="004A6325">
            <w:pPr>
              <w:numPr>
                <w:ilvl w:val="0"/>
                <w:numId w:val="227"/>
              </w:numPr>
              <w:spacing w:after="160" w:line="360" w:lineRule="auto"/>
              <w:contextualSpacing/>
              <w:jc w:val="both"/>
              <w:rPr>
                <w:rFonts w:ascii="Times New Roman" w:hAnsi="Times New Roman"/>
                <w:color w:val="000000"/>
                <w:sz w:val="24"/>
                <w:szCs w:val="24"/>
              </w:rPr>
            </w:pPr>
          </w:p>
        </w:tc>
        <w:tc>
          <w:tcPr>
            <w:tcW w:w="6210" w:type="dxa"/>
          </w:tcPr>
          <w:p w14:paraId="774C9DCE" w14:textId="77777777" w:rsidR="004A6325" w:rsidRPr="007A2605" w:rsidRDefault="004A6325" w:rsidP="006218ED">
            <w:pPr>
              <w:spacing w:after="160" w:line="360" w:lineRule="auto"/>
              <w:jc w:val="both"/>
              <w:rPr>
                <w:rFonts w:ascii="Times New Roman" w:eastAsia="Times New Roman" w:hAnsi="Times New Roman" w:cstheme="minorBidi"/>
                <w:color w:val="000000"/>
                <w:kern w:val="28"/>
                <w:sz w:val="24"/>
                <w:szCs w:val="24"/>
                <w14:ligatures w14:val="standardContextual"/>
              </w:rPr>
            </w:pPr>
            <w:r w:rsidRPr="007A2605">
              <w:rPr>
                <w:rFonts w:ascii="Times New Roman" w:eastAsiaTheme="minorHAnsi" w:hAnsi="Times New Roman" w:cstheme="minorBidi"/>
                <w:kern w:val="2"/>
                <w:sz w:val="24"/>
                <w:szCs w:val="24"/>
                <w14:ligatures w14:val="standardContextual"/>
              </w:rPr>
              <w:t>Assemble instrumentation and control system components</w:t>
            </w:r>
          </w:p>
        </w:tc>
        <w:tc>
          <w:tcPr>
            <w:tcW w:w="1885" w:type="dxa"/>
          </w:tcPr>
          <w:p w14:paraId="514EE1D2" w14:textId="77777777" w:rsidR="004A6325" w:rsidRPr="007A2605" w:rsidRDefault="004A6325" w:rsidP="006218ED">
            <w:pPr>
              <w:spacing w:after="160" w:line="360" w:lineRule="auto"/>
              <w:jc w:val="both"/>
              <w:rPr>
                <w:rFonts w:ascii="Times New Roman" w:eastAsia="Times New Roman" w:hAnsi="Times New Roman" w:cstheme="minorBidi"/>
                <w:color w:val="000000"/>
                <w:kern w:val="28"/>
                <w:sz w:val="24"/>
                <w:szCs w:val="24"/>
                <w14:ligatures w14:val="standardContextual"/>
              </w:rPr>
            </w:pPr>
            <w:r w:rsidRPr="007A2605">
              <w:rPr>
                <w:rFonts w:ascii="Times New Roman" w:eastAsia="Times New Roman" w:hAnsi="Times New Roman" w:cstheme="minorBidi"/>
                <w:color w:val="000000"/>
                <w:kern w:val="28"/>
                <w:sz w:val="24"/>
                <w:szCs w:val="24"/>
                <w14:ligatures w14:val="standardContextual"/>
              </w:rPr>
              <w:t>56</w:t>
            </w:r>
          </w:p>
        </w:tc>
      </w:tr>
      <w:tr w:rsidR="004A6325" w:rsidRPr="007A2605" w14:paraId="5D774CE6" w14:textId="77777777" w:rsidTr="006218ED">
        <w:tc>
          <w:tcPr>
            <w:tcW w:w="1255" w:type="dxa"/>
          </w:tcPr>
          <w:p w14:paraId="7EB9C9CC" w14:textId="77777777" w:rsidR="004A6325" w:rsidRPr="007A2605" w:rsidRDefault="004A6325">
            <w:pPr>
              <w:numPr>
                <w:ilvl w:val="0"/>
                <w:numId w:val="227"/>
              </w:numPr>
              <w:spacing w:after="160" w:line="360" w:lineRule="auto"/>
              <w:contextualSpacing/>
              <w:jc w:val="both"/>
              <w:rPr>
                <w:rFonts w:ascii="Times New Roman" w:hAnsi="Times New Roman"/>
                <w:color w:val="000000"/>
                <w:sz w:val="24"/>
                <w:szCs w:val="24"/>
              </w:rPr>
            </w:pPr>
          </w:p>
        </w:tc>
        <w:tc>
          <w:tcPr>
            <w:tcW w:w="6210" w:type="dxa"/>
          </w:tcPr>
          <w:p w14:paraId="387F92F7" w14:textId="77777777" w:rsidR="004A6325" w:rsidRPr="007A2605" w:rsidRDefault="004A6325" w:rsidP="006218ED">
            <w:pPr>
              <w:spacing w:after="160" w:line="360" w:lineRule="auto"/>
              <w:jc w:val="both"/>
              <w:rPr>
                <w:rFonts w:ascii="Times New Roman" w:eastAsia="Times New Roman" w:hAnsi="Times New Roman" w:cstheme="minorBidi"/>
                <w:color w:val="000000"/>
                <w:kern w:val="28"/>
                <w:sz w:val="24"/>
                <w:szCs w:val="24"/>
                <w14:ligatures w14:val="standardContextual"/>
              </w:rPr>
            </w:pPr>
            <w:r w:rsidRPr="007A2605">
              <w:rPr>
                <w:rFonts w:ascii="Times New Roman" w:eastAsiaTheme="minorHAnsi" w:hAnsi="Times New Roman" w:cstheme="minorBidi"/>
                <w:kern w:val="2"/>
                <w:sz w:val="24"/>
                <w:szCs w:val="24"/>
                <w14:ligatures w14:val="standardContextual"/>
              </w:rPr>
              <w:t>Test instrumentation and control system components.</w:t>
            </w:r>
          </w:p>
        </w:tc>
        <w:tc>
          <w:tcPr>
            <w:tcW w:w="1885" w:type="dxa"/>
          </w:tcPr>
          <w:p w14:paraId="1135F150" w14:textId="77777777" w:rsidR="004A6325" w:rsidRPr="007A2605" w:rsidRDefault="004A6325" w:rsidP="006218ED">
            <w:pPr>
              <w:spacing w:after="160" w:line="360" w:lineRule="auto"/>
              <w:jc w:val="both"/>
              <w:rPr>
                <w:rFonts w:ascii="Times New Roman" w:eastAsia="Times New Roman" w:hAnsi="Times New Roman" w:cstheme="minorBidi"/>
                <w:color w:val="000000"/>
                <w:kern w:val="28"/>
                <w:sz w:val="24"/>
                <w:szCs w:val="24"/>
                <w14:ligatures w14:val="standardContextual"/>
              </w:rPr>
            </w:pPr>
            <w:r w:rsidRPr="007A2605">
              <w:rPr>
                <w:rFonts w:ascii="Times New Roman" w:eastAsia="Times New Roman" w:hAnsi="Times New Roman" w:cstheme="minorBidi"/>
                <w:color w:val="000000"/>
                <w:kern w:val="28"/>
                <w:sz w:val="24"/>
                <w:szCs w:val="24"/>
                <w14:ligatures w14:val="standardContextual"/>
              </w:rPr>
              <w:t>40</w:t>
            </w:r>
          </w:p>
        </w:tc>
      </w:tr>
      <w:tr w:rsidR="004A6325" w:rsidRPr="007A2605" w14:paraId="1D7C8902" w14:textId="77777777" w:rsidTr="006218ED">
        <w:tc>
          <w:tcPr>
            <w:tcW w:w="1255" w:type="dxa"/>
          </w:tcPr>
          <w:p w14:paraId="44CDEE4B" w14:textId="77777777" w:rsidR="004A6325" w:rsidRPr="007A2605" w:rsidRDefault="004A6325" w:rsidP="006218ED">
            <w:pPr>
              <w:spacing w:after="160" w:line="360" w:lineRule="auto"/>
              <w:jc w:val="both"/>
              <w:rPr>
                <w:rFonts w:ascii="Times New Roman" w:eastAsia="Times New Roman" w:hAnsi="Times New Roman" w:cstheme="minorBidi"/>
                <w:b/>
                <w:color w:val="000000"/>
                <w:kern w:val="28"/>
                <w:sz w:val="24"/>
                <w:szCs w:val="24"/>
                <w14:ligatures w14:val="standardContextual"/>
              </w:rPr>
            </w:pPr>
          </w:p>
        </w:tc>
        <w:tc>
          <w:tcPr>
            <w:tcW w:w="6210" w:type="dxa"/>
          </w:tcPr>
          <w:p w14:paraId="2B3B8BD0" w14:textId="77777777" w:rsidR="004A6325" w:rsidRPr="007A2605" w:rsidRDefault="004A6325" w:rsidP="006218ED">
            <w:pPr>
              <w:spacing w:after="160" w:line="360" w:lineRule="auto"/>
              <w:jc w:val="both"/>
              <w:rPr>
                <w:rFonts w:ascii="Times New Roman" w:eastAsia="Times New Roman" w:hAnsi="Times New Roman" w:cstheme="minorBidi"/>
                <w:color w:val="000000"/>
                <w:kern w:val="28"/>
                <w:sz w:val="24"/>
                <w:szCs w:val="24"/>
                <w14:ligatures w14:val="standardContextual"/>
              </w:rPr>
            </w:pPr>
            <w:r w:rsidRPr="007A2605">
              <w:rPr>
                <w:rFonts w:ascii="Times New Roman" w:eastAsia="Times New Roman" w:hAnsi="Times New Roman" w:cstheme="minorBidi"/>
                <w:b/>
                <w:color w:val="000000"/>
                <w:kern w:val="28"/>
                <w:sz w:val="24"/>
                <w:szCs w:val="24"/>
                <w14:ligatures w14:val="standardContextual"/>
              </w:rPr>
              <w:t>TOTAL HOURS</w:t>
            </w:r>
          </w:p>
        </w:tc>
        <w:tc>
          <w:tcPr>
            <w:tcW w:w="1885" w:type="dxa"/>
          </w:tcPr>
          <w:p w14:paraId="266F78DD" w14:textId="77777777" w:rsidR="004A6325" w:rsidRPr="007A2605" w:rsidRDefault="004A6325" w:rsidP="006218ED">
            <w:pPr>
              <w:spacing w:after="160" w:line="360" w:lineRule="auto"/>
              <w:jc w:val="both"/>
              <w:rPr>
                <w:rFonts w:ascii="Times New Roman" w:eastAsia="Times New Roman" w:hAnsi="Times New Roman" w:cstheme="minorBidi"/>
                <w:b/>
                <w:color w:val="000000"/>
                <w:kern w:val="28"/>
                <w:sz w:val="24"/>
                <w:szCs w:val="24"/>
                <w14:ligatures w14:val="standardContextual"/>
              </w:rPr>
            </w:pPr>
            <w:r w:rsidRPr="007A2605">
              <w:rPr>
                <w:rFonts w:ascii="Times New Roman" w:eastAsia="Times New Roman" w:hAnsi="Times New Roman" w:cstheme="minorBidi"/>
                <w:b/>
                <w:color w:val="000000"/>
                <w:kern w:val="28"/>
                <w:sz w:val="24"/>
                <w:szCs w:val="24"/>
                <w14:ligatures w14:val="standardContextual"/>
              </w:rPr>
              <w:t>160</w:t>
            </w:r>
          </w:p>
        </w:tc>
      </w:tr>
    </w:tbl>
    <w:p w14:paraId="4DA0D995" w14:textId="77777777" w:rsidR="004A6325" w:rsidRPr="007A2605" w:rsidRDefault="004A6325" w:rsidP="004A6325">
      <w:pPr>
        <w:spacing w:after="240" w:line="360" w:lineRule="auto"/>
        <w:jc w:val="both"/>
        <w:rPr>
          <w:rFonts w:ascii="Times New Roman" w:eastAsia="Times New Roman" w:hAnsi="Times New Roman" w:cs="Times New Roman"/>
          <w:color w:val="000000"/>
          <w:kern w:val="28"/>
          <w:sz w:val="24"/>
          <w:szCs w:val="24"/>
          <w14:ligatures w14:val="none"/>
        </w:rPr>
      </w:pPr>
    </w:p>
    <w:p w14:paraId="2EC80A63" w14:textId="77777777" w:rsidR="004A6325" w:rsidRPr="007A2605" w:rsidRDefault="004A6325" w:rsidP="004A6325">
      <w:pPr>
        <w:spacing w:after="240" w:line="360" w:lineRule="auto"/>
        <w:ind w:left="357" w:hanging="357"/>
        <w:jc w:val="both"/>
        <w:rPr>
          <w:rFonts w:ascii="Times New Roman" w:eastAsia="Times New Roman" w:hAnsi="Times New Roman" w:cs="Times New Roman"/>
          <w:b/>
          <w:kern w:val="28"/>
          <w:sz w:val="24"/>
          <w:szCs w:val="24"/>
          <w:lang w:val="en-ZA"/>
          <w14:ligatures w14:val="none"/>
        </w:rPr>
      </w:pPr>
      <w:r w:rsidRPr="007A2605">
        <w:rPr>
          <w:rFonts w:ascii="Times New Roman" w:eastAsia="Times New Roman" w:hAnsi="Times New Roman" w:cs="Times New Roman"/>
          <w:b/>
          <w:kern w:val="28"/>
          <w:sz w:val="24"/>
          <w:szCs w:val="24"/>
          <w:lang w:val="en-ZA"/>
          <w14:ligatures w14:val="none"/>
        </w:rPr>
        <w:t>Learning Outcomes, Content and Suggested Assessment Methods</w:t>
      </w:r>
    </w:p>
    <w:tbl>
      <w:tblPr>
        <w:tblW w:w="5583" w:type="pct"/>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4861"/>
        <w:gridCol w:w="2790"/>
      </w:tblGrid>
      <w:tr w:rsidR="004A6325" w:rsidRPr="007A2605" w14:paraId="7603CCC5" w14:textId="77777777" w:rsidTr="006218ED">
        <w:tc>
          <w:tcPr>
            <w:tcW w:w="1336" w:type="pct"/>
            <w:tcBorders>
              <w:top w:val="single" w:sz="4" w:space="0" w:color="auto"/>
              <w:left w:val="single" w:sz="4" w:space="0" w:color="auto"/>
              <w:bottom w:val="single" w:sz="4" w:space="0" w:color="auto"/>
              <w:right w:val="single" w:sz="4" w:space="0" w:color="auto"/>
            </w:tcBorders>
            <w:hideMark/>
          </w:tcPr>
          <w:p w14:paraId="4B4348F6" w14:textId="77777777" w:rsidR="004A6325" w:rsidRPr="007A2605" w:rsidRDefault="004A6325" w:rsidP="006218ED">
            <w:pPr>
              <w:spacing w:after="0" w:line="360" w:lineRule="auto"/>
              <w:rPr>
                <w:rFonts w:ascii="Times New Roman" w:eastAsia="Times New Roman" w:hAnsi="Times New Roman" w:cs="Times New Roman"/>
                <w:b/>
                <w:kern w:val="28"/>
                <w:sz w:val="24"/>
                <w:szCs w:val="24"/>
                <w:lang w:val="en-ZA"/>
              </w:rPr>
            </w:pPr>
            <w:r w:rsidRPr="007A2605">
              <w:rPr>
                <w:rFonts w:ascii="Times New Roman" w:eastAsia="Times New Roman" w:hAnsi="Times New Roman" w:cs="Times New Roman"/>
                <w:b/>
                <w:kern w:val="28"/>
                <w:sz w:val="24"/>
                <w:szCs w:val="24"/>
                <w:lang w:val="en-ZA"/>
              </w:rPr>
              <w:t>Learning Outcome</w:t>
            </w:r>
          </w:p>
        </w:tc>
        <w:tc>
          <w:tcPr>
            <w:tcW w:w="2328" w:type="pct"/>
            <w:tcBorders>
              <w:top w:val="single" w:sz="4" w:space="0" w:color="auto"/>
              <w:left w:val="single" w:sz="4" w:space="0" w:color="auto"/>
              <w:bottom w:val="single" w:sz="4" w:space="0" w:color="auto"/>
              <w:right w:val="single" w:sz="4" w:space="0" w:color="auto"/>
            </w:tcBorders>
            <w:hideMark/>
          </w:tcPr>
          <w:p w14:paraId="6F52ECC4" w14:textId="77777777" w:rsidR="004A6325" w:rsidRPr="007A2605" w:rsidRDefault="004A6325" w:rsidP="006218ED">
            <w:pPr>
              <w:spacing w:after="0" w:line="360" w:lineRule="auto"/>
              <w:ind w:left="357" w:hanging="357"/>
              <w:rPr>
                <w:rFonts w:ascii="Times New Roman" w:eastAsia="Times New Roman" w:hAnsi="Times New Roman" w:cs="Times New Roman"/>
                <w:b/>
                <w:kern w:val="28"/>
                <w:sz w:val="24"/>
                <w:szCs w:val="24"/>
                <w:lang w:val="en-ZA"/>
              </w:rPr>
            </w:pPr>
            <w:r w:rsidRPr="007A2605">
              <w:rPr>
                <w:rFonts w:ascii="Times New Roman" w:eastAsia="Times New Roman" w:hAnsi="Times New Roman" w:cs="Times New Roman"/>
                <w:b/>
                <w:kern w:val="28"/>
                <w:sz w:val="24"/>
                <w:szCs w:val="24"/>
                <w:lang w:val="en-ZA"/>
              </w:rPr>
              <w:t>Content</w:t>
            </w:r>
          </w:p>
        </w:tc>
        <w:tc>
          <w:tcPr>
            <w:tcW w:w="1336" w:type="pct"/>
            <w:tcBorders>
              <w:top w:val="single" w:sz="4" w:space="0" w:color="auto"/>
              <w:left w:val="single" w:sz="4" w:space="0" w:color="auto"/>
              <w:bottom w:val="single" w:sz="4" w:space="0" w:color="auto"/>
              <w:right w:val="single" w:sz="4" w:space="0" w:color="auto"/>
            </w:tcBorders>
            <w:hideMark/>
          </w:tcPr>
          <w:p w14:paraId="5B520E84" w14:textId="77777777" w:rsidR="004A6325" w:rsidRPr="007A2605" w:rsidRDefault="004A6325" w:rsidP="006218ED">
            <w:pPr>
              <w:spacing w:after="0" w:line="360" w:lineRule="auto"/>
              <w:rPr>
                <w:rFonts w:ascii="Times New Roman" w:eastAsia="Times New Roman" w:hAnsi="Times New Roman" w:cs="Times New Roman"/>
                <w:b/>
                <w:kern w:val="28"/>
                <w:sz w:val="24"/>
                <w:szCs w:val="24"/>
                <w:lang w:val="en-ZA"/>
              </w:rPr>
            </w:pPr>
            <w:r w:rsidRPr="007A2605">
              <w:rPr>
                <w:rFonts w:ascii="Times New Roman" w:eastAsia="Times New Roman" w:hAnsi="Times New Roman" w:cs="Times New Roman"/>
                <w:b/>
                <w:kern w:val="28"/>
                <w:sz w:val="24"/>
                <w:szCs w:val="24"/>
                <w:lang w:val="en-ZA"/>
              </w:rPr>
              <w:t>Suggested Assessment Methods</w:t>
            </w:r>
          </w:p>
        </w:tc>
      </w:tr>
      <w:tr w:rsidR="004A6325" w:rsidRPr="007A2605" w14:paraId="3A4E117A" w14:textId="77777777" w:rsidTr="006218ED">
        <w:trPr>
          <w:trHeight w:val="416"/>
        </w:trPr>
        <w:tc>
          <w:tcPr>
            <w:tcW w:w="1336" w:type="pct"/>
            <w:tcBorders>
              <w:top w:val="single" w:sz="4" w:space="0" w:color="auto"/>
              <w:left w:val="single" w:sz="4" w:space="0" w:color="auto"/>
              <w:bottom w:val="single" w:sz="4" w:space="0" w:color="auto"/>
              <w:right w:val="single" w:sz="4" w:space="0" w:color="auto"/>
            </w:tcBorders>
          </w:tcPr>
          <w:p w14:paraId="0AD39436" w14:textId="77777777" w:rsidR="004A6325" w:rsidRPr="007A2605" w:rsidRDefault="004A6325">
            <w:pPr>
              <w:numPr>
                <w:ilvl w:val="0"/>
                <w:numId w:val="6"/>
              </w:numPr>
              <w:spacing w:after="12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bCs/>
                <w:color w:val="000000"/>
                <w:kern w:val="28"/>
                <w:sz w:val="24"/>
                <w:szCs w:val="24"/>
                <w14:ligatures w14:val="none"/>
              </w:rPr>
              <w:t xml:space="preserve">Prepare for installation of </w:t>
            </w:r>
            <w:r w:rsidRPr="007A2605">
              <w:rPr>
                <w:rFonts w:ascii="Times New Roman" w:eastAsia="Times New Roman" w:hAnsi="Times New Roman" w:cs="Times New Roman"/>
                <w:color w:val="000000"/>
                <w:kern w:val="28"/>
                <w:sz w:val="24"/>
                <w:szCs w:val="24"/>
                <w14:ligatures w14:val="none"/>
              </w:rPr>
              <w:t>instrumentation and control system component.</w:t>
            </w:r>
          </w:p>
        </w:tc>
        <w:tc>
          <w:tcPr>
            <w:tcW w:w="2328" w:type="pct"/>
            <w:tcBorders>
              <w:top w:val="single" w:sz="4" w:space="0" w:color="auto"/>
              <w:left w:val="single" w:sz="4" w:space="0" w:color="auto"/>
              <w:bottom w:val="single" w:sz="4" w:space="0" w:color="auto"/>
              <w:right w:val="single" w:sz="4" w:space="0" w:color="auto"/>
            </w:tcBorders>
          </w:tcPr>
          <w:p w14:paraId="71E98BCB" w14:textId="77777777" w:rsidR="004A6325" w:rsidRPr="007A2605" w:rsidRDefault="004A6325">
            <w:pPr>
              <w:numPr>
                <w:ilvl w:val="1"/>
                <w:numId w:val="358"/>
              </w:numPr>
              <w:spacing w:after="0" w:line="360" w:lineRule="auto"/>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Site survey consideration</w:t>
            </w:r>
          </w:p>
          <w:p w14:paraId="27A4E315" w14:textId="77777777" w:rsidR="004A6325" w:rsidRPr="007A2605" w:rsidRDefault="004A6325">
            <w:pPr>
              <w:numPr>
                <w:ilvl w:val="0"/>
                <w:numId w:val="23"/>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Temperature</w:t>
            </w:r>
          </w:p>
          <w:p w14:paraId="7BA86BAD" w14:textId="77777777" w:rsidR="004A6325" w:rsidRPr="007A2605" w:rsidRDefault="004A6325">
            <w:pPr>
              <w:numPr>
                <w:ilvl w:val="0"/>
                <w:numId w:val="23"/>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Humidity</w:t>
            </w:r>
          </w:p>
          <w:p w14:paraId="0737BDE4" w14:textId="77777777" w:rsidR="004A6325" w:rsidRPr="007A2605" w:rsidRDefault="004A6325">
            <w:pPr>
              <w:numPr>
                <w:ilvl w:val="0"/>
                <w:numId w:val="23"/>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Distance </w:t>
            </w:r>
          </w:p>
          <w:p w14:paraId="007C98FE" w14:textId="77777777" w:rsidR="004A6325" w:rsidRPr="007A2605" w:rsidRDefault="004A6325">
            <w:pPr>
              <w:numPr>
                <w:ilvl w:val="0"/>
                <w:numId w:val="23"/>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Dust</w:t>
            </w:r>
          </w:p>
          <w:p w14:paraId="4705EE7D" w14:textId="77777777" w:rsidR="004A6325" w:rsidRPr="007A2605" w:rsidRDefault="004A6325">
            <w:pPr>
              <w:numPr>
                <w:ilvl w:val="0"/>
                <w:numId w:val="23"/>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Light intensity </w:t>
            </w:r>
          </w:p>
          <w:p w14:paraId="499AFD50" w14:textId="77777777" w:rsidR="004A6325" w:rsidRPr="007A2605" w:rsidRDefault="004A6325">
            <w:pPr>
              <w:numPr>
                <w:ilvl w:val="0"/>
                <w:numId w:val="23"/>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Pressure  </w:t>
            </w:r>
          </w:p>
          <w:p w14:paraId="59F4CB70" w14:textId="77777777" w:rsidR="004A6325" w:rsidRPr="007A2605" w:rsidRDefault="004A6325">
            <w:pPr>
              <w:numPr>
                <w:ilvl w:val="1"/>
                <w:numId w:val="358"/>
              </w:numPr>
              <w:spacing w:after="0" w:line="360" w:lineRule="auto"/>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Meaning of workshop tools, instruments and equipment</w:t>
            </w:r>
          </w:p>
          <w:p w14:paraId="1F2D7EAD" w14:textId="77777777" w:rsidR="004A6325" w:rsidRPr="007A2605" w:rsidRDefault="004A6325">
            <w:pPr>
              <w:numPr>
                <w:ilvl w:val="1"/>
                <w:numId w:val="358"/>
              </w:numPr>
              <w:spacing w:after="0" w:line="360" w:lineRule="auto"/>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Uses of workshop tools, Instruments and equipment</w:t>
            </w:r>
          </w:p>
          <w:p w14:paraId="2F617769" w14:textId="77777777" w:rsidR="004A6325" w:rsidRPr="007A2605" w:rsidRDefault="004A6325">
            <w:pPr>
              <w:numPr>
                <w:ilvl w:val="2"/>
                <w:numId w:val="358"/>
              </w:numPr>
              <w:spacing w:after="0" w:line="360" w:lineRule="auto"/>
              <w:ind w:hanging="157"/>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Cutting tools</w:t>
            </w:r>
          </w:p>
          <w:p w14:paraId="492EB256" w14:textId="77777777" w:rsidR="004A6325" w:rsidRPr="007A2605" w:rsidRDefault="004A6325">
            <w:pPr>
              <w:numPr>
                <w:ilvl w:val="2"/>
                <w:numId w:val="358"/>
              </w:numPr>
              <w:spacing w:after="0" w:line="360" w:lineRule="auto"/>
              <w:ind w:hanging="157"/>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Fastening tools</w:t>
            </w:r>
          </w:p>
          <w:p w14:paraId="1F7C7A1E" w14:textId="77777777" w:rsidR="004A6325" w:rsidRPr="007A2605" w:rsidRDefault="004A6325">
            <w:pPr>
              <w:numPr>
                <w:ilvl w:val="2"/>
                <w:numId w:val="358"/>
              </w:numPr>
              <w:spacing w:after="0" w:line="360" w:lineRule="auto"/>
              <w:ind w:hanging="157"/>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Marking tools</w:t>
            </w:r>
          </w:p>
          <w:p w14:paraId="05658175" w14:textId="77777777" w:rsidR="004A6325" w:rsidRPr="007A2605" w:rsidRDefault="004A6325">
            <w:pPr>
              <w:numPr>
                <w:ilvl w:val="2"/>
                <w:numId w:val="358"/>
              </w:numPr>
              <w:spacing w:after="0" w:line="360" w:lineRule="auto"/>
              <w:ind w:hanging="157"/>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Drilling tools</w:t>
            </w:r>
          </w:p>
          <w:p w14:paraId="22240D98" w14:textId="77777777" w:rsidR="004A6325" w:rsidRPr="007A2605" w:rsidRDefault="004A6325">
            <w:pPr>
              <w:numPr>
                <w:ilvl w:val="2"/>
                <w:numId w:val="358"/>
              </w:numPr>
              <w:spacing w:after="0" w:line="360" w:lineRule="auto"/>
              <w:ind w:hanging="157"/>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Crimping tools</w:t>
            </w:r>
          </w:p>
          <w:p w14:paraId="5C2A3A83" w14:textId="77777777" w:rsidR="004A6325" w:rsidRPr="007A2605" w:rsidRDefault="004A6325">
            <w:pPr>
              <w:numPr>
                <w:ilvl w:val="2"/>
                <w:numId w:val="358"/>
              </w:numPr>
              <w:spacing w:after="0" w:line="360" w:lineRule="auto"/>
              <w:ind w:hanging="157"/>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Alignment tools</w:t>
            </w:r>
          </w:p>
          <w:p w14:paraId="5B139991" w14:textId="77777777" w:rsidR="004A6325" w:rsidRPr="007A2605" w:rsidRDefault="004A6325">
            <w:pPr>
              <w:numPr>
                <w:ilvl w:val="2"/>
                <w:numId w:val="358"/>
              </w:numPr>
              <w:spacing w:after="0" w:line="360" w:lineRule="auto"/>
              <w:ind w:hanging="157"/>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Measuring equipment</w:t>
            </w:r>
          </w:p>
          <w:p w14:paraId="19F731AF" w14:textId="77777777" w:rsidR="004A6325" w:rsidRPr="007A2605" w:rsidRDefault="004A6325">
            <w:pPr>
              <w:numPr>
                <w:ilvl w:val="2"/>
                <w:numId w:val="358"/>
              </w:numPr>
              <w:spacing w:after="0" w:line="360" w:lineRule="auto"/>
              <w:ind w:hanging="157"/>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Testing equipment</w:t>
            </w:r>
          </w:p>
          <w:p w14:paraId="3B39D087" w14:textId="77777777" w:rsidR="004A6325" w:rsidRPr="007A2605" w:rsidRDefault="004A6325">
            <w:pPr>
              <w:numPr>
                <w:ilvl w:val="1"/>
                <w:numId w:val="358"/>
              </w:numPr>
              <w:spacing w:after="0" w:line="360" w:lineRule="auto"/>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Handling, care and maintenance of workshop tools and Instruments</w:t>
            </w:r>
          </w:p>
          <w:p w14:paraId="3401AF99" w14:textId="77777777" w:rsidR="004A6325" w:rsidRPr="007A2605" w:rsidRDefault="004A6325">
            <w:pPr>
              <w:numPr>
                <w:ilvl w:val="1"/>
                <w:numId w:val="358"/>
              </w:numPr>
              <w:spacing w:after="0" w:line="360" w:lineRule="auto"/>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Instrumentation and control system components</w:t>
            </w:r>
          </w:p>
          <w:p w14:paraId="3FBA5148" w14:textId="77777777" w:rsidR="004A6325" w:rsidRPr="007A2605" w:rsidRDefault="004A6325">
            <w:pPr>
              <w:numPr>
                <w:ilvl w:val="1"/>
                <w:numId w:val="369"/>
              </w:numPr>
              <w:spacing w:after="0" w:line="360" w:lineRule="auto"/>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Type of instrumentation and control components and their specifications</w:t>
            </w:r>
          </w:p>
          <w:p w14:paraId="69CD02AF" w14:textId="77777777" w:rsidR="004A6325" w:rsidRPr="007A2605" w:rsidRDefault="004A6325">
            <w:pPr>
              <w:numPr>
                <w:ilvl w:val="3"/>
                <w:numId w:val="6"/>
              </w:numPr>
              <w:spacing w:after="0" w:line="360" w:lineRule="auto"/>
              <w:ind w:left="1980"/>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Sensors</w:t>
            </w:r>
          </w:p>
          <w:p w14:paraId="78ECD102" w14:textId="77777777" w:rsidR="004A6325" w:rsidRPr="007A2605" w:rsidRDefault="004A6325">
            <w:pPr>
              <w:numPr>
                <w:ilvl w:val="3"/>
                <w:numId w:val="6"/>
              </w:numPr>
              <w:spacing w:after="0" w:line="360" w:lineRule="auto"/>
              <w:ind w:left="1980"/>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Controllers</w:t>
            </w:r>
          </w:p>
          <w:p w14:paraId="301B26F9" w14:textId="77777777" w:rsidR="004A6325" w:rsidRPr="007A2605" w:rsidRDefault="004A6325">
            <w:pPr>
              <w:numPr>
                <w:ilvl w:val="3"/>
                <w:numId w:val="6"/>
              </w:numPr>
              <w:spacing w:after="0" w:line="360" w:lineRule="auto"/>
              <w:ind w:left="1980"/>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Communication devices</w:t>
            </w:r>
          </w:p>
          <w:p w14:paraId="1CB2F201" w14:textId="77777777" w:rsidR="004A6325" w:rsidRPr="007A2605" w:rsidRDefault="004A6325">
            <w:pPr>
              <w:numPr>
                <w:ilvl w:val="3"/>
                <w:numId w:val="6"/>
              </w:numPr>
              <w:spacing w:after="0" w:line="360" w:lineRule="auto"/>
              <w:ind w:left="1980"/>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Actuators</w:t>
            </w:r>
          </w:p>
          <w:p w14:paraId="17FAD826" w14:textId="77777777" w:rsidR="004A6325" w:rsidRPr="007A2605" w:rsidRDefault="004A6325">
            <w:pPr>
              <w:numPr>
                <w:ilvl w:val="1"/>
                <w:numId w:val="36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Types of electric motors</w:t>
            </w:r>
          </w:p>
          <w:p w14:paraId="0D42DDBC" w14:textId="77777777" w:rsidR="004A6325" w:rsidRPr="007A2605" w:rsidRDefault="004A6325">
            <w:pPr>
              <w:numPr>
                <w:ilvl w:val="3"/>
                <w:numId w:val="370"/>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DC motors</w:t>
            </w:r>
          </w:p>
          <w:p w14:paraId="5941240D" w14:textId="77777777" w:rsidR="004A6325" w:rsidRPr="007A2605" w:rsidRDefault="004A6325">
            <w:pPr>
              <w:numPr>
                <w:ilvl w:val="3"/>
                <w:numId w:val="370"/>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AC motors</w:t>
            </w:r>
          </w:p>
          <w:p w14:paraId="3310EDC0" w14:textId="77777777" w:rsidR="004A6325" w:rsidRPr="007A2605" w:rsidRDefault="004A6325">
            <w:pPr>
              <w:numPr>
                <w:ilvl w:val="1"/>
                <w:numId w:val="36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Transmitters</w:t>
            </w:r>
          </w:p>
          <w:p w14:paraId="2B7DAF39" w14:textId="77777777" w:rsidR="004A6325" w:rsidRPr="007A2605" w:rsidRDefault="004A6325">
            <w:pPr>
              <w:numPr>
                <w:ilvl w:val="1"/>
                <w:numId w:val="36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Motor control</w:t>
            </w:r>
          </w:p>
          <w:p w14:paraId="0FB7FAB2" w14:textId="77777777" w:rsidR="004A6325" w:rsidRPr="007A2605" w:rsidRDefault="004A6325">
            <w:pPr>
              <w:numPr>
                <w:ilvl w:val="3"/>
                <w:numId w:val="371"/>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DOL</w:t>
            </w:r>
          </w:p>
          <w:p w14:paraId="2019421A" w14:textId="77777777" w:rsidR="004A6325" w:rsidRPr="007A2605" w:rsidRDefault="004A6325">
            <w:pPr>
              <w:numPr>
                <w:ilvl w:val="3"/>
                <w:numId w:val="371"/>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Forward/Reverse</w:t>
            </w:r>
          </w:p>
          <w:p w14:paraId="0409A535" w14:textId="77777777" w:rsidR="004A6325" w:rsidRPr="007A2605" w:rsidRDefault="004A6325">
            <w:pPr>
              <w:numPr>
                <w:ilvl w:val="3"/>
                <w:numId w:val="371"/>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Star/Delta</w:t>
            </w:r>
          </w:p>
          <w:p w14:paraId="011399DB" w14:textId="77777777" w:rsidR="004A6325" w:rsidRPr="007A2605" w:rsidRDefault="004A6325">
            <w:pPr>
              <w:numPr>
                <w:ilvl w:val="3"/>
                <w:numId w:val="371"/>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Soft Starters</w:t>
            </w:r>
          </w:p>
          <w:p w14:paraId="6802117E" w14:textId="77777777" w:rsidR="004A6325" w:rsidRPr="007A2605" w:rsidRDefault="004A6325">
            <w:pPr>
              <w:numPr>
                <w:ilvl w:val="3"/>
                <w:numId w:val="371"/>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VFD/VSD</w:t>
            </w:r>
          </w:p>
          <w:p w14:paraId="3265EBB0" w14:textId="77777777" w:rsidR="004A6325" w:rsidRPr="007A2605" w:rsidRDefault="004A6325">
            <w:pPr>
              <w:numPr>
                <w:ilvl w:val="1"/>
                <w:numId w:val="36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Signal processing  </w:t>
            </w:r>
          </w:p>
          <w:p w14:paraId="0B0F86DF" w14:textId="77777777" w:rsidR="004A6325" w:rsidRPr="007A2605" w:rsidRDefault="004A6325">
            <w:pPr>
              <w:numPr>
                <w:ilvl w:val="1"/>
                <w:numId w:val="36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Signal conditioning </w:t>
            </w:r>
          </w:p>
          <w:p w14:paraId="6DB5DADF" w14:textId="77777777" w:rsidR="004A6325" w:rsidRPr="007A2605" w:rsidRDefault="004A6325">
            <w:pPr>
              <w:numPr>
                <w:ilvl w:val="1"/>
                <w:numId w:val="36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Display  </w:t>
            </w:r>
          </w:p>
          <w:p w14:paraId="749A9040" w14:textId="77777777" w:rsidR="004A6325" w:rsidRPr="007A2605" w:rsidRDefault="004A6325">
            <w:pPr>
              <w:numPr>
                <w:ilvl w:val="1"/>
                <w:numId w:val="358"/>
              </w:numPr>
              <w:spacing w:after="0" w:line="360" w:lineRule="auto"/>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Instrumentation transmission system components</w:t>
            </w:r>
          </w:p>
          <w:p w14:paraId="689CCF2C" w14:textId="77777777" w:rsidR="004A6325" w:rsidRPr="007A2605" w:rsidRDefault="004A6325">
            <w:pPr>
              <w:numPr>
                <w:ilvl w:val="2"/>
                <w:numId w:val="372"/>
              </w:numPr>
              <w:spacing w:after="0" w:line="360" w:lineRule="auto"/>
              <w:contextualSpacing/>
              <w:rPr>
                <w:rFonts w:ascii="Times New Roman" w:eastAsia="Times New Roman" w:hAnsi="Times New Roman" w:cs="Times New Roman"/>
                <w:color w:val="000000"/>
                <w:kern w:val="0"/>
                <w:sz w:val="24"/>
                <w:szCs w:val="24"/>
                <w:lang w:val="en-GB"/>
                <w14:ligatures w14:val="none"/>
              </w:rPr>
            </w:pPr>
            <w:r w:rsidRPr="007A2605">
              <w:rPr>
                <w:rFonts w:ascii="Times New Roman" w:eastAsia="Calibri" w:hAnsi="Times New Roman" w:cs="Times New Roman"/>
                <w:color w:val="000000"/>
                <w:kern w:val="28"/>
                <w:sz w:val="24"/>
                <w:szCs w:val="24"/>
                <w14:ligatures w14:val="none"/>
              </w:rPr>
              <w:t>Pressure system components</w:t>
            </w:r>
          </w:p>
          <w:p w14:paraId="62C4C8CA" w14:textId="77777777" w:rsidR="004A6325" w:rsidRPr="007A2605" w:rsidRDefault="004A6325">
            <w:pPr>
              <w:numPr>
                <w:ilvl w:val="2"/>
                <w:numId w:val="372"/>
              </w:numPr>
              <w:spacing w:after="0" w:line="360" w:lineRule="auto"/>
              <w:contextualSpacing/>
              <w:rPr>
                <w:rFonts w:ascii="Times New Roman" w:eastAsia="Calibri" w:hAnsi="Times New Roman" w:cs="Times New Roman"/>
                <w:color w:val="000000"/>
                <w:kern w:val="28"/>
                <w:sz w:val="24"/>
                <w:szCs w:val="24"/>
                <w14:ligatures w14:val="none"/>
              </w:rPr>
            </w:pPr>
            <w:r w:rsidRPr="007A2605">
              <w:rPr>
                <w:rFonts w:ascii="Times New Roman" w:eastAsia="Calibri" w:hAnsi="Times New Roman" w:cs="Times New Roman"/>
                <w:color w:val="000000"/>
                <w:kern w:val="28"/>
                <w:sz w:val="24"/>
                <w:szCs w:val="24"/>
                <w14:ligatures w14:val="none"/>
              </w:rPr>
              <w:t>Flow rate measurement components</w:t>
            </w:r>
          </w:p>
          <w:p w14:paraId="3257C640" w14:textId="77777777" w:rsidR="004A6325" w:rsidRPr="007A2605" w:rsidRDefault="004A6325">
            <w:pPr>
              <w:numPr>
                <w:ilvl w:val="2"/>
                <w:numId w:val="372"/>
              </w:numPr>
              <w:spacing w:after="0" w:line="360" w:lineRule="auto"/>
              <w:contextualSpacing/>
              <w:rPr>
                <w:rFonts w:ascii="Times New Roman" w:eastAsia="Calibri" w:hAnsi="Times New Roman" w:cs="Times New Roman"/>
                <w:color w:val="000000"/>
                <w:kern w:val="28"/>
                <w:sz w:val="24"/>
                <w:szCs w:val="24"/>
                <w14:ligatures w14:val="none"/>
              </w:rPr>
            </w:pPr>
            <w:r w:rsidRPr="007A2605">
              <w:rPr>
                <w:rFonts w:ascii="Times New Roman" w:eastAsia="Calibri" w:hAnsi="Times New Roman" w:cs="Times New Roman"/>
                <w:color w:val="000000"/>
                <w:kern w:val="28"/>
                <w:sz w:val="24"/>
                <w:szCs w:val="24"/>
                <w14:ligatures w14:val="none"/>
              </w:rPr>
              <w:t>Level measurement components</w:t>
            </w:r>
          </w:p>
          <w:p w14:paraId="6C5D490F" w14:textId="77777777" w:rsidR="004A6325" w:rsidRPr="007A2605" w:rsidRDefault="004A6325">
            <w:pPr>
              <w:numPr>
                <w:ilvl w:val="2"/>
                <w:numId w:val="372"/>
              </w:numPr>
              <w:spacing w:after="0" w:line="360" w:lineRule="auto"/>
              <w:contextualSpacing/>
              <w:rPr>
                <w:rFonts w:ascii="Times New Roman" w:eastAsia="Calibri" w:hAnsi="Times New Roman" w:cs="Times New Roman"/>
                <w:color w:val="000000"/>
                <w:kern w:val="28"/>
                <w:sz w:val="24"/>
                <w:szCs w:val="24"/>
                <w14:ligatures w14:val="none"/>
              </w:rPr>
            </w:pPr>
            <w:r w:rsidRPr="007A2605">
              <w:rPr>
                <w:rFonts w:ascii="Times New Roman" w:eastAsia="Calibri" w:hAnsi="Times New Roman" w:cs="Times New Roman"/>
                <w:color w:val="000000"/>
                <w:kern w:val="28"/>
                <w:sz w:val="24"/>
                <w:szCs w:val="24"/>
                <w14:ligatures w14:val="none"/>
              </w:rPr>
              <w:t>Temperature measurement components</w:t>
            </w:r>
          </w:p>
        </w:tc>
        <w:tc>
          <w:tcPr>
            <w:tcW w:w="1336" w:type="pct"/>
            <w:tcBorders>
              <w:top w:val="single" w:sz="4" w:space="0" w:color="auto"/>
              <w:left w:val="single" w:sz="4" w:space="0" w:color="auto"/>
              <w:bottom w:val="single" w:sz="4" w:space="0" w:color="auto"/>
              <w:right w:val="single" w:sz="4" w:space="0" w:color="auto"/>
            </w:tcBorders>
          </w:tcPr>
          <w:p w14:paraId="51C8AD0C" w14:textId="77777777" w:rsidR="004A6325" w:rsidRPr="007A2605" w:rsidRDefault="004A6325">
            <w:pPr>
              <w:numPr>
                <w:ilvl w:val="0"/>
                <w:numId w:val="38"/>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Written Assessment</w:t>
            </w:r>
          </w:p>
          <w:p w14:paraId="1AA39514" w14:textId="77777777" w:rsidR="004A6325" w:rsidRPr="007A2605" w:rsidRDefault="004A6325">
            <w:pPr>
              <w:numPr>
                <w:ilvl w:val="0"/>
                <w:numId w:val="38"/>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 xml:space="preserve">Oral Questioning </w:t>
            </w:r>
          </w:p>
          <w:p w14:paraId="109AF370" w14:textId="77777777" w:rsidR="004A6325" w:rsidRPr="007A2605" w:rsidRDefault="004A6325">
            <w:pPr>
              <w:numPr>
                <w:ilvl w:val="0"/>
                <w:numId w:val="38"/>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Practical Assessment</w:t>
            </w:r>
          </w:p>
          <w:p w14:paraId="2379DAFE" w14:textId="77777777" w:rsidR="004A6325" w:rsidRPr="007A2605" w:rsidRDefault="004A6325">
            <w:pPr>
              <w:numPr>
                <w:ilvl w:val="0"/>
                <w:numId w:val="38"/>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Project</w:t>
            </w:r>
          </w:p>
          <w:p w14:paraId="14D30ACF" w14:textId="77777777" w:rsidR="004A6325" w:rsidRPr="007A2605" w:rsidRDefault="004A6325">
            <w:pPr>
              <w:numPr>
                <w:ilvl w:val="0"/>
                <w:numId w:val="38"/>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Third party report</w:t>
            </w:r>
          </w:p>
          <w:p w14:paraId="7F525414" w14:textId="77777777" w:rsidR="004A6325" w:rsidRPr="007A2605" w:rsidRDefault="004A6325">
            <w:pPr>
              <w:numPr>
                <w:ilvl w:val="0"/>
                <w:numId w:val="38"/>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Portfolio of evidence</w:t>
            </w:r>
          </w:p>
          <w:p w14:paraId="14707BE7" w14:textId="77777777" w:rsidR="004A6325" w:rsidRPr="007A2605" w:rsidRDefault="004A6325" w:rsidP="006218ED">
            <w:pPr>
              <w:spacing w:after="120" w:line="360" w:lineRule="auto"/>
              <w:rPr>
                <w:rFonts w:ascii="Times New Roman" w:eastAsia="Times New Roman" w:hAnsi="Times New Roman" w:cs="Times New Roman"/>
                <w:color w:val="000000"/>
                <w:kern w:val="28"/>
                <w:sz w:val="24"/>
                <w:szCs w:val="24"/>
                <w14:ligatures w14:val="none"/>
              </w:rPr>
            </w:pPr>
          </w:p>
        </w:tc>
      </w:tr>
      <w:tr w:rsidR="004A6325" w:rsidRPr="007A2605" w14:paraId="4BFE0107" w14:textId="77777777" w:rsidTr="006218ED">
        <w:trPr>
          <w:trHeight w:val="416"/>
        </w:trPr>
        <w:tc>
          <w:tcPr>
            <w:tcW w:w="1336" w:type="pct"/>
            <w:tcBorders>
              <w:top w:val="single" w:sz="4" w:space="0" w:color="auto"/>
              <w:left w:val="single" w:sz="4" w:space="0" w:color="auto"/>
              <w:bottom w:val="single" w:sz="4" w:space="0" w:color="auto"/>
              <w:right w:val="single" w:sz="4" w:space="0" w:color="auto"/>
            </w:tcBorders>
          </w:tcPr>
          <w:p w14:paraId="600156E0" w14:textId="77777777" w:rsidR="004A6325" w:rsidRPr="007A2605" w:rsidRDefault="004A6325">
            <w:pPr>
              <w:numPr>
                <w:ilvl w:val="0"/>
                <w:numId w:val="6"/>
              </w:numPr>
              <w:spacing w:after="120" w:line="360" w:lineRule="auto"/>
              <w:contextualSpacing/>
              <w:rPr>
                <w:rFonts w:ascii="Times New Roman" w:eastAsia="Calibri" w:hAnsi="Times New Roman" w:cs="Times New Roman"/>
                <w:bCs/>
                <w:color w:val="000000"/>
                <w:kern w:val="28"/>
                <w:sz w:val="24"/>
                <w:szCs w:val="24"/>
                <w:lang w:val="en-GB"/>
                <w14:ligatures w14:val="none"/>
              </w:rPr>
            </w:pPr>
            <w:r w:rsidRPr="007A2605">
              <w:rPr>
                <w:rFonts w:ascii="Times New Roman" w:eastAsia="Times New Roman" w:hAnsi="Times New Roman" w:cs="Times New Roman"/>
                <w:bCs/>
                <w:color w:val="000000"/>
                <w:kern w:val="28"/>
                <w:sz w:val="24"/>
                <w:szCs w:val="24"/>
                <w14:ligatures w14:val="none"/>
              </w:rPr>
              <w:t>Assemble instrumentation and control system components</w:t>
            </w:r>
          </w:p>
        </w:tc>
        <w:tc>
          <w:tcPr>
            <w:tcW w:w="2328" w:type="pct"/>
            <w:tcBorders>
              <w:top w:val="single" w:sz="4" w:space="0" w:color="auto"/>
              <w:left w:val="single" w:sz="4" w:space="0" w:color="auto"/>
              <w:bottom w:val="single" w:sz="4" w:space="0" w:color="auto"/>
              <w:right w:val="single" w:sz="4" w:space="0" w:color="auto"/>
            </w:tcBorders>
          </w:tcPr>
          <w:p w14:paraId="2E6EBC3F" w14:textId="77777777" w:rsidR="004A6325" w:rsidRPr="007A2605" w:rsidRDefault="004A6325">
            <w:pPr>
              <w:numPr>
                <w:ilvl w:val="0"/>
                <w:numId w:val="24"/>
              </w:numPr>
              <w:spacing w:after="120" w:line="360" w:lineRule="auto"/>
              <w:ind w:left="343"/>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14:ligatures w14:val="none"/>
              </w:rPr>
              <w:t>System components mounting.</w:t>
            </w:r>
          </w:p>
          <w:p w14:paraId="693893CD" w14:textId="77777777" w:rsidR="004A6325" w:rsidRPr="007A2605" w:rsidRDefault="004A6325">
            <w:pPr>
              <w:numPr>
                <w:ilvl w:val="2"/>
                <w:numId w:val="44"/>
              </w:numPr>
              <w:spacing w:after="120" w:line="360" w:lineRule="auto"/>
              <w:ind w:left="1080"/>
              <w:contextualSpacing/>
              <w:rPr>
                <w:rFonts w:ascii="Times New Roman" w:eastAsia="Calibri"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lang w:val="en-GB"/>
                <w14:ligatures w14:val="none"/>
              </w:rPr>
              <w:t>Factors to consider when mounting.</w:t>
            </w:r>
          </w:p>
          <w:p w14:paraId="3A8B1449" w14:textId="77777777" w:rsidR="004A6325" w:rsidRPr="007A2605" w:rsidRDefault="004A6325">
            <w:pPr>
              <w:numPr>
                <w:ilvl w:val="0"/>
                <w:numId w:val="24"/>
              </w:numPr>
              <w:spacing w:after="120" w:line="360" w:lineRule="auto"/>
              <w:ind w:left="343"/>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14:ligatures w14:val="none"/>
              </w:rPr>
              <w:t>Interpretation of installation documents</w:t>
            </w:r>
          </w:p>
          <w:p w14:paraId="0496152E" w14:textId="77777777" w:rsidR="004A6325" w:rsidRPr="007A2605" w:rsidRDefault="004A6325">
            <w:pPr>
              <w:numPr>
                <w:ilvl w:val="2"/>
                <w:numId w:val="373"/>
              </w:numPr>
              <w:spacing w:after="120" w:line="360" w:lineRule="auto"/>
              <w:contextualSpacing/>
              <w:rPr>
                <w:rFonts w:ascii="Times New Roman" w:eastAsia="Calibri" w:hAnsi="Times New Roman" w:cs="Times New Roman"/>
                <w:kern w:val="28"/>
                <w:sz w:val="24"/>
                <w:szCs w:val="24"/>
                <w14:ligatures w14:val="none"/>
              </w:rPr>
            </w:pPr>
            <w:r w:rsidRPr="007A2605">
              <w:rPr>
                <w:rFonts w:ascii="Times New Roman" w:eastAsia="Times New Roman" w:hAnsi="Times New Roman" w:cs="Times New Roman"/>
                <w:color w:val="000000"/>
                <w:kern w:val="28"/>
                <w:sz w:val="24"/>
                <w:szCs w:val="24"/>
                <w:lang w:val="en-GB"/>
                <w14:ligatures w14:val="none"/>
              </w:rPr>
              <w:t>Line diagrams</w:t>
            </w:r>
          </w:p>
          <w:p w14:paraId="0CB74554" w14:textId="77777777" w:rsidR="004A6325" w:rsidRPr="007A2605" w:rsidRDefault="004A6325">
            <w:pPr>
              <w:numPr>
                <w:ilvl w:val="2"/>
                <w:numId w:val="373"/>
              </w:numPr>
              <w:spacing w:after="12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Wiring diagrams</w:t>
            </w:r>
          </w:p>
          <w:p w14:paraId="6DEB6328" w14:textId="77777777" w:rsidR="004A6325" w:rsidRPr="007A2605" w:rsidRDefault="004A6325">
            <w:pPr>
              <w:numPr>
                <w:ilvl w:val="2"/>
                <w:numId w:val="373"/>
              </w:numPr>
              <w:spacing w:after="12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Layouts</w:t>
            </w:r>
          </w:p>
          <w:p w14:paraId="7A47E5D8" w14:textId="77777777" w:rsidR="004A6325" w:rsidRPr="007A2605" w:rsidRDefault="004A6325">
            <w:pPr>
              <w:numPr>
                <w:ilvl w:val="2"/>
                <w:numId w:val="373"/>
              </w:numPr>
              <w:spacing w:after="12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Installation manuals</w:t>
            </w:r>
          </w:p>
          <w:p w14:paraId="33499A76" w14:textId="77777777" w:rsidR="004A6325" w:rsidRPr="007A2605" w:rsidRDefault="004A6325">
            <w:pPr>
              <w:numPr>
                <w:ilvl w:val="0"/>
                <w:numId w:val="24"/>
              </w:numPr>
              <w:spacing w:after="120" w:line="360" w:lineRule="auto"/>
              <w:ind w:left="343"/>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14:ligatures w14:val="none"/>
              </w:rPr>
              <w:t>Mounting instrumentation devices and components</w:t>
            </w:r>
          </w:p>
          <w:p w14:paraId="29B7789C" w14:textId="77777777" w:rsidR="004A6325" w:rsidRPr="007A2605" w:rsidRDefault="004A6325">
            <w:pPr>
              <w:numPr>
                <w:ilvl w:val="2"/>
                <w:numId w:val="382"/>
              </w:numPr>
              <w:spacing w:after="120" w:line="360" w:lineRule="auto"/>
              <w:contextualSpacing/>
              <w:rPr>
                <w:rFonts w:ascii="Times New Roman" w:eastAsia="Calibri" w:hAnsi="Times New Roman" w:cs="Times New Roman"/>
                <w:color w:val="000000"/>
                <w:kern w:val="28"/>
                <w:sz w:val="24"/>
                <w:szCs w:val="24"/>
                <w14:ligatures w14:val="none"/>
              </w:rPr>
            </w:pPr>
            <w:r w:rsidRPr="007A2605">
              <w:rPr>
                <w:rFonts w:ascii="Times New Roman" w:eastAsia="Calibri" w:hAnsi="Times New Roman" w:cs="Times New Roman"/>
                <w:color w:val="000000"/>
                <w:kern w:val="28"/>
                <w:sz w:val="24"/>
                <w:szCs w:val="24"/>
                <w:lang w:val="en-GB"/>
                <w14:ligatures w14:val="none"/>
              </w:rPr>
              <w:t>Environmental conditions</w:t>
            </w:r>
          </w:p>
          <w:p w14:paraId="7E9AC70B" w14:textId="77777777" w:rsidR="004A6325" w:rsidRPr="007A2605" w:rsidRDefault="004A6325">
            <w:pPr>
              <w:numPr>
                <w:ilvl w:val="2"/>
                <w:numId w:val="382"/>
              </w:numPr>
              <w:spacing w:after="120" w:line="360" w:lineRule="auto"/>
              <w:contextualSpacing/>
              <w:rPr>
                <w:rFonts w:ascii="Times New Roman" w:eastAsia="Calibri" w:hAnsi="Times New Roman" w:cs="Times New Roman"/>
                <w:color w:val="000000"/>
                <w:kern w:val="28"/>
                <w:sz w:val="24"/>
                <w:szCs w:val="24"/>
                <w14:ligatures w14:val="none"/>
              </w:rPr>
            </w:pPr>
            <w:r w:rsidRPr="007A2605">
              <w:rPr>
                <w:rFonts w:ascii="Times New Roman" w:eastAsia="Calibri" w:hAnsi="Times New Roman" w:cs="Times New Roman"/>
                <w:color w:val="000000"/>
                <w:kern w:val="28"/>
                <w:sz w:val="24"/>
                <w:szCs w:val="24"/>
                <w:lang w:val="en-GB"/>
                <w14:ligatures w14:val="none"/>
              </w:rPr>
              <w:t>Vibration and shock</w:t>
            </w:r>
          </w:p>
          <w:p w14:paraId="12D2F10D" w14:textId="77777777" w:rsidR="004A6325" w:rsidRPr="007A2605" w:rsidRDefault="004A6325">
            <w:pPr>
              <w:numPr>
                <w:ilvl w:val="2"/>
                <w:numId w:val="382"/>
              </w:numPr>
              <w:spacing w:after="120" w:line="360" w:lineRule="auto"/>
              <w:contextualSpacing/>
              <w:rPr>
                <w:rFonts w:ascii="Times New Roman" w:eastAsia="Calibri" w:hAnsi="Times New Roman" w:cs="Times New Roman"/>
                <w:color w:val="000000"/>
                <w:kern w:val="28"/>
                <w:sz w:val="24"/>
                <w:szCs w:val="24"/>
                <w:lang w:val="en-GB"/>
                <w14:ligatures w14:val="none"/>
              </w:rPr>
            </w:pPr>
            <w:r w:rsidRPr="007A2605">
              <w:rPr>
                <w:rFonts w:ascii="Times New Roman" w:eastAsia="Calibri" w:hAnsi="Times New Roman" w:cs="Times New Roman"/>
                <w:color w:val="000000"/>
                <w:kern w:val="28"/>
                <w:sz w:val="24"/>
                <w:szCs w:val="24"/>
                <w:lang w:val="en-GB"/>
                <w14:ligatures w14:val="none"/>
              </w:rPr>
              <w:t>Weight and size of component</w:t>
            </w:r>
          </w:p>
          <w:p w14:paraId="41764388" w14:textId="77777777" w:rsidR="004A6325" w:rsidRPr="007A2605" w:rsidRDefault="004A6325">
            <w:pPr>
              <w:numPr>
                <w:ilvl w:val="2"/>
                <w:numId w:val="382"/>
              </w:numPr>
              <w:spacing w:after="120" w:line="360" w:lineRule="auto"/>
              <w:contextualSpacing/>
              <w:rPr>
                <w:rFonts w:ascii="Times New Roman" w:eastAsia="Calibri" w:hAnsi="Times New Roman" w:cs="Times New Roman"/>
                <w:color w:val="000000"/>
                <w:kern w:val="28"/>
                <w:sz w:val="24"/>
                <w:szCs w:val="24"/>
                <w:lang w:val="en-GB"/>
                <w14:ligatures w14:val="none"/>
              </w:rPr>
            </w:pPr>
            <w:r w:rsidRPr="007A2605">
              <w:rPr>
                <w:rFonts w:ascii="Times New Roman" w:eastAsia="Calibri" w:hAnsi="Times New Roman" w:cs="Times New Roman"/>
                <w:color w:val="000000"/>
                <w:kern w:val="28"/>
                <w:sz w:val="24"/>
                <w:szCs w:val="24"/>
                <w:lang w:val="en-GB"/>
                <w14:ligatures w14:val="none"/>
              </w:rPr>
              <w:t>Electrical safety</w:t>
            </w:r>
          </w:p>
          <w:p w14:paraId="7109A101" w14:textId="77777777" w:rsidR="004A6325" w:rsidRPr="007A2605" w:rsidRDefault="004A6325">
            <w:pPr>
              <w:numPr>
                <w:ilvl w:val="2"/>
                <w:numId w:val="382"/>
              </w:numPr>
              <w:spacing w:after="120" w:line="360" w:lineRule="auto"/>
              <w:contextualSpacing/>
              <w:rPr>
                <w:rFonts w:ascii="Times New Roman" w:eastAsia="Calibri" w:hAnsi="Times New Roman" w:cs="Times New Roman"/>
                <w:color w:val="000000"/>
                <w:kern w:val="28"/>
                <w:sz w:val="24"/>
                <w:szCs w:val="24"/>
                <w:lang w:val="en-GB"/>
                <w14:ligatures w14:val="none"/>
              </w:rPr>
            </w:pPr>
            <w:r w:rsidRPr="007A2605">
              <w:rPr>
                <w:rFonts w:ascii="Times New Roman" w:eastAsia="Calibri" w:hAnsi="Times New Roman" w:cs="Times New Roman"/>
                <w:color w:val="000000"/>
                <w:kern w:val="28"/>
                <w:sz w:val="24"/>
                <w:szCs w:val="24"/>
                <w:lang w:val="en-GB"/>
                <w14:ligatures w14:val="none"/>
              </w:rPr>
              <w:t>Accessibility</w:t>
            </w:r>
          </w:p>
          <w:p w14:paraId="19729316" w14:textId="77777777" w:rsidR="004A6325" w:rsidRPr="007A2605" w:rsidRDefault="004A6325">
            <w:pPr>
              <w:numPr>
                <w:ilvl w:val="0"/>
                <w:numId w:val="24"/>
              </w:numPr>
              <w:spacing w:after="120" w:line="360" w:lineRule="auto"/>
              <w:ind w:left="343"/>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14:ligatures w14:val="none"/>
              </w:rPr>
              <w:t>Cable lugging and tagging</w:t>
            </w:r>
          </w:p>
          <w:p w14:paraId="5B815FDF" w14:textId="77777777" w:rsidR="004A6325" w:rsidRPr="007A2605" w:rsidRDefault="004A6325">
            <w:pPr>
              <w:numPr>
                <w:ilvl w:val="2"/>
                <w:numId w:val="383"/>
              </w:numPr>
              <w:spacing w:after="120" w:line="360" w:lineRule="auto"/>
              <w:contextualSpacing/>
              <w:rPr>
                <w:rFonts w:ascii="Times New Roman" w:eastAsia="Calibri" w:hAnsi="Times New Roman" w:cs="Times New Roman"/>
                <w:color w:val="000000"/>
                <w:kern w:val="28"/>
                <w:sz w:val="24"/>
                <w:szCs w:val="24"/>
                <w14:ligatures w14:val="none"/>
              </w:rPr>
            </w:pPr>
            <w:r w:rsidRPr="007A2605">
              <w:rPr>
                <w:rFonts w:ascii="Times New Roman" w:eastAsia="Calibri" w:hAnsi="Times New Roman" w:cs="Times New Roman"/>
                <w:color w:val="000000"/>
                <w:kern w:val="28"/>
                <w:sz w:val="24"/>
                <w:szCs w:val="24"/>
                <w:lang w:val="en-GB"/>
                <w14:ligatures w14:val="none"/>
              </w:rPr>
              <w:t>Types of cable lugs and tags</w:t>
            </w:r>
          </w:p>
          <w:p w14:paraId="0D47E6A6" w14:textId="77777777" w:rsidR="004A6325" w:rsidRPr="007A2605" w:rsidRDefault="004A6325">
            <w:pPr>
              <w:numPr>
                <w:ilvl w:val="2"/>
                <w:numId w:val="383"/>
              </w:numPr>
              <w:spacing w:after="120" w:line="360" w:lineRule="auto"/>
              <w:contextualSpacing/>
              <w:rPr>
                <w:rFonts w:ascii="Times New Roman" w:eastAsia="Calibri" w:hAnsi="Times New Roman" w:cs="Times New Roman"/>
                <w:color w:val="000000"/>
                <w:kern w:val="28"/>
                <w:sz w:val="24"/>
                <w:szCs w:val="24"/>
                <w14:ligatures w14:val="none"/>
              </w:rPr>
            </w:pPr>
            <w:r w:rsidRPr="007A2605">
              <w:rPr>
                <w:rFonts w:ascii="Times New Roman" w:eastAsia="Calibri" w:hAnsi="Times New Roman" w:cs="Times New Roman"/>
                <w:color w:val="000000"/>
                <w:kern w:val="28"/>
                <w:sz w:val="24"/>
                <w:szCs w:val="24"/>
                <w:lang w:val="en-GB"/>
                <w14:ligatures w14:val="none"/>
              </w:rPr>
              <w:t>Cable lugging and tagging standards</w:t>
            </w:r>
          </w:p>
          <w:p w14:paraId="1A6832B8" w14:textId="77777777" w:rsidR="004A6325" w:rsidRPr="007A2605" w:rsidRDefault="004A6325">
            <w:pPr>
              <w:numPr>
                <w:ilvl w:val="0"/>
                <w:numId w:val="24"/>
              </w:numPr>
              <w:spacing w:after="120" w:line="360" w:lineRule="auto"/>
              <w:ind w:left="343"/>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14:ligatures w14:val="none"/>
              </w:rPr>
              <w:t>Cable laying</w:t>
            </w:r>
          </w:p>
          <w:p w14:paraId="2A6E6A1A" w14:textId="77777777" w:rsidR="004A6325" w:rsidRPr="007A2605" w:rsidRDefault="004A6325">
            <w:pPr>
              <w:numPr>
                <w:ilvl w:val="0"/>
                <w:numId w:val="24"/>
              </w:numPr>
              <w:spacing w:after="120" w:line="360" w:lineRule="auto"/>
              <w:ind w:left="343"/>
              <w:contextualSpacing/>
              <w:rPr>
                <w:rFonts w:ascii="Times New Roman" w:eastAsia="Calibri" w:hAnsi="Times New Roman" w:cs="Times New Roman"/>
                <w:kern w:val="28"/>
                <w:sz w:val="24"/>
                <w:szCs w:val="24"/>
                <w14:ligatures w14:val="none"/>
              </w:rPr>
            </w:pPr>
            <w:r w:rsidRPr="007A2605">
              <w:rPr>
                <w:rFonts w:ascii="Times New Roman" w:eastAsia="Times New Roman" w:hAnsi="Times New Roman" w:cs="Times New Roman"/>
                <w:color w:val="000000"/>
                <w:kern w:val="28"/>
                <w:sz w:val="24"/>
                <w:szCs w:val="24"/>
                <w:lang w:val="en-GB"/>
                <w14:ligatures w14:val="none"/>
              </w:rPr>
              <w:t>Terminations and joints</w:t>
            </w:r>
          </w:p>
          <w:p w14:paraId="68E93631" w14:textId="77777777" w:rsidR="004A6325" w:rsidRPr="007A2605" w:rsidRDefault="004A6325">
            <w:pPr>
              <w:numPr>
                <w:ilvl w:val="0"/>
                <w:numId w:val="24"/>
              </w:numPr>
              <w:spacing w:after="120" w:line="360" w:lineRule="auto"/>
              <w:ind w:left="343"/>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14:ligatures w14:val="none"/>
              </w:rPr>
              <w:t>Housekeeping activities</w:t>
            </w:r>
          </w:p>
          <w:p w14:paraId="55D0F255" w14:textId="77777777" w:rsidR="004A6325" w:rsidRPr="007A2605" w:rsidRDefault="004A6325">
            <w:pPr>
              <w:numPr>
                <w:ilvl w:val="2"/>
                <w:numId w:val="374"/>
              </w:numPr>
              <w:spacing w:after="120" w:line="360" w:lineRule="auto"/>
              <w:contextualSpacing/>
              <w:rPr>
                <w:rFonts w:ascii="Times New Roman" w:eastAsia="Calibri"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lang w:val="en-GB"/>
                <w14:ligatures w14:val="none"/>
              </w:rPr>
              <w:t>Cleaning</w:t>
            </w:r>
          </w:p>
          <w:p w14:paraId="4BED7C5F" w14:textId="77777777" w:rsidR="004A6325" w:rsidRPr="007A2605" w:rsidRDefault="004A6325">
            <w:pPr>
              <w:numPr>
                <w:ilvl w:val="2"/>
                <w:numId w:val="374"/>
              </w:numPr>
              <w:spacing w:after="120" w:line="360" w:lineRule="auto"/>
              <w:contextualSpacing/>
              <w:rPr>
                <w:rFonts w:ascii="Times New Roman" w:eastAsia="Calibri"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lang w:val="en-GB"/>
                <w14:ligatures w14:val="none"/>
              </w:rPr>
              <w:t>Tools and equipment storage</w:t>
            </w:r>
          </w:p>
          <w:p w14:paraId="70C92C04" w14:textId="77777777" w:rsidR="004A6325" w:rsidRPr="007A2605" w:rsidRDefault="004A6325">
            <w:pPr>
              <w:numPr>
                <w:ilvl w:val="2"/>
                <w:numId w:val="374"/>
              </w:numPr>
              <w:spacing w:after="120" w:line="360" w:lineRule="auto"/>
              <w:contextualSpacing/>
              <w:rPr>
                <w:rFonts w:ascii="Times New Roman" w:eastAsia="Calibri"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lang w:val="en-GB"/>
                <w14:ligatures w14:val="none"/>
              </w:rPr>
              <w:t>Waste disposal</w:t>
            </w:r>
          </w:p>
          <w:p w14:paraId="70AA77AE" w14:textId="77777777" w:rsidR="004A6325" w:rsidRPr="007A2605" w:rsidRDefault="004A6325">
            <w:pPr>
              <w:numPr>
                <w:ilvl w:val="2"/>
                <w:numId w:val="374"/>
              </w:numPr>
              <w:spacing w:after="120" w:line="360" w:lineRule="auto"/>
              <w:contextualSpacing/>
              <w:rPr>
                <w:rFonts w:ascii="Times New Roman" w:eastAsia="Calibri"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lang w:val="en-GB"/>
                <w14:ligatures w14:val="none"/>
              </w:rPr>
              <w:t>Documentation</w:t>
            </w:r>
          </w:p>
        </w:tc>
        <w:tc>
          <w:tcPr>
            <w:tcW w:w="1336" w:type="pct"/>
            <w:tcBorders>
              <w:top w:val="single" w:sz="4" w:space="0" w:color="auto"/>
              <w:left w:val="single" w:sz="4" w:space="0" w:color="auto"/>
              <w:bottom w:val="single" w:sz="4" w:space="0" w:color="auto"/>
              <w:right w:val="single" w:sz="4" w:space="0" w:color="auto"/>
            </w:tcBorders>
          </w:tcPr>
          <w:p w14:paraId="56BE5382" w14:textId="77777777" w:rsidR="004A6325" w:rsidRPr="007A2605" w:rsidRDefault="004A6325">
            <w:pPr>
              <w:numPr>
                <w:ilvl w:val="0"/>
                <w:numId w:val="39"/>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Written Assessment</w:t>
            </w:r>
          </w:p>
          <w:p w14:paraId="5E968175" w14:textId="77777777" w:rsidR="004A6325" w:rsidRPr="007A2605" w:rsidRDefault="004A6325">
            <w:pPr>
              <w:numPr>
                <w:ilvl w:val="0"/>
                <w:numId w:val="39"/>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 xml:space="preserve">Oral Questioning </w:t>
            </w:r>
          </w:p>
          <w:p w14:paraId="4EF16089" w14:textId="77777777" w:rsidR="004A6325" w:rsidRPr="007A2605" w:rsidRDefault="004A6325">
            <w:pPr>
              <w:numPr>
                <w:ilvl w:val="0"/>
                <w:numId w:val="39"/>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Practical Assessment</w:t>
            </w:r>
          </w:p>
          <w:p w14:paraId="1D114B5A" w14:textId="77777777" w:rsidR="004A6325" w:rsidRPr="007A2605" w:rsidRDefault="004A6325">
            <w:pPr>
              <w:numPr>
                <w:ilvl w:val="0"/>
                <w:numId w:val="39"/>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Project</w:t>
            </w:r>
          </w:p>
          <w:p w14:paraId="3B847E88" w14:textId="77777777" w:rsidR="004A6325" w:rsidRPr="007A2605" w:rsidRDefault="004A6325">
            <w:pPr>
              <w:numPr>
                <w:ilvl w:val="0"/>
                <w:numId w:val="39"/>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Third party report</w:t>
            </w:r>
          </w:p>
          <w:p w14:paraId="64F70224" w14:textId="77777777" w:rsidR="004A6325" w:rsidRPr="007A2605" w:rsidRDefault="004A6325">
            <w:pPr>
              <w:numPr>
                <w:ilvl w:val="0"/>
                <w:numId w:val="39"/>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Portfolio of evidence</w:t>
            </w:r>
          </w:p>
          <w:p w14:paraId="731A1E01" w14:textId="77777777" w:rsidR="004A6325" w:rsidRPr="007A2605" w:rsidRDefault="004A6325" w:rsidP="006218ED">
            <w:pPr>
              <w:spacing w:after="0" w:line="360" w:lineRule="auto"/>
              <w:rPr>
                <w:rFonts w:ascii="Times New Roman" w:eastAsia="Calibri" w:hAnsi="Times New Roman" w:cs="Times New Roman"/>
                <w:kern w:val="0"/>
                <w:sz w:val="24"/>
                <w:szCs w:val="24"/>
                <w:lang w:val="en-ZA"/>
                <w14:ligatures w14:val="none"/>
              </w:rPr>
            </w:pPr>
          </w:p>
        </w:tc>
      </w:tr>
      <w:tr w:rsidR="004A6325" w:rsidRPr="007A2605" w14:paraId="32108E72" w14:textId="77777777" w:rsidTr="006218ED">
        <w:trPr>
          <w:trHeight w:val="1520"/>
        </w:trPr>
        <w:tc>
          <w:tcPr>
            <w:tcW w:w="1336" w:type="pct"/>
            <w:tcBorders>
              <w:top w:val="single" w:sz="4" w:space="0" w:color="auto"/>
              <w:left w:val="single" w:sz="4" w:space="0" w:color="auto"/>
              <w:bottom w:val="single" w:sz="4" w:space="0" w:color="auto"/>
              <w:right w:val="single" w:sz="4" w:space="0" w:color="auto"/>
            </w:tcBorders>
          </w:tcPr>
          <w:p w14:paraId="6A7A3C56" w14:textId="77777777" w:rsidR="004A6325" w:rsidRPr="007A2605" w:rsidRDefault="004A6325">
            <w:pPr>
              <w:numPr>
                <w:ilvl w:val="0"/>
                <w:numId w:val="6"/>
              </w:numPr>
              <w:spacing w:after="12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bCs/>
                <w:color w:val="000000"/>
                <w:kern w:val="28"/>
                <w:sz w:val="24"/>
                <w:szCs w:val="24"/>
                <w14:ligatures w14:val="none"/>
              </w:rPr>
              <w:t>Test instrumentation and control system components</w:t>
            </w:r>
          </w:p>
        </w:tc>
        <w:tc>
          <w:tcPr>
            <w:tcW w:w="2328" w:type="pct"/>
            <w:tcBorders>
              <w:top w:val="single" w:sz="4" w:space="0" w:color="auto"/>
              <w:left w:val="single" w:sz="4" w:space="0" w:color="auto"/>
              <w:bottom w:val="single" w:sz="4" w:space="0" w:color="auto"/>
              <w:right w:val="single" w:sz="4" w:space="0" w:color="auto"/>
            </w:tcBorders>
          </w:tcPr>
          <w:p w14:paraId="6E69A46D" w14:textId="77777777" w:rsidR="004A6325" w:rsidRPr="007A2605" w:rsidRDefault="004A6325">
            <w:pPr>
              <w:numPr>
                <w:ilvl w:val="0"/>
                <w:numId w:val="51"/>
              </w:numPr>
              <w:spacing w:after="0" w:line="360" w:lineRule="auto"/>
              <w:contextualSpacing/>
              <w:rPr>
                <w:rFonts w:ascii="Times New Roman" w:eastAsia="Times New Roman" w:hAnsi="Times New Roman" w:cs="Times New Roman"/>
                <w:kern w:val="28"/>
                <w:sz w:val="24"/>
                <w:szCs w:val="24"/>
                <w:lang w:val="en-GB"/>
              </w:rPr>
            </w:pPr>
            <w:r w:rsidRPr="007A2605">
              <w:rPr>
                <w:rFonts w:ascii="Times New Roman" w:eastAsia="Times New Roman" w:hAnsi="Times New Roman" w:cs="Times New Roman"/>
                <w:kern w:val="28"/>
                <w:sz w:val="24"/>
                <w:szCs w:val="24"/>
                <w:lang w:val="en-GB"/>
              </w:rPr>
              <w:t>Importance of instrumentation system testing</w:t>
            </w:r>
          </w:p>
          <w:p w14:paraId="65D5ED18" w14:textId="77777777" w:rsidR="004A6325" w:rsidRPr="007A2605" w:rsidRDefault="004A6325">
            <w:pPr>
              <w:numPr>
                <w:ilvl w:val="0"/>
                <w:numId w:val="51"/>
              </w:numPr>
              <w:spacing w:after="0" w:line="360" w:lineRule="auto"/>
              <w:contextualSpacing/>
              <w:rPr>
                <w:rFonts w:ascii="Times New Roman" w:eastAsia="Times New Roman" w:hAnsi="Times New Roman" w:cs="Times New Roman"/>
                <w:kern w:val="28"/>
                <w:sz w:val="24"/>
                <w:szCs w:val="24"/>
                <w:lang w:val="en-GB"/>
              </w:rPr>
            </w:pPr>
            <w:r w:rsidRPr="007A2605">
              <w:rPr>
                <w:rFonts w:ascii="Times New Roman" w:eastAsia="Times New Roman" w:hAnsi="Times New Roman" w:cs="Times New Roman"/>
                <w:kern w:val="28"/>
                <w:sz w:val="24"/>
                <w:szCs w:val="24"/>
                <w:lang w:val="en-GB"/>
              </w:rPr>
              <w:t>Meaning of terms</w:t>
            </w:r>
          </w:p>
          <w:p w14:paraId="5AF5A987" w14:textId="77777777" w:rsidR="004A6325" w:rsidRPr="007A2605" w:rsidRDefault="004A6325">
            <w:pPr>
              <w:numPr>
                <w:ilvl w:val="0"/>
                <w:numId w:val="52"/>
              </w:numPr>
              <w:spacing w:after="0" w:line="360" w:lineRule="auto"/>
              <w:ind w:left="1064"/>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Inspection </w:t>
            </w:r>
          </w:p>
          <w:p w14:paraId="1D758AE5" w14:textId="77777777" w:rsidR="004A6325" w:rsidRPr="007A2605" w:rsidRDefault="004A6325">
            <w:pPr>
              <w:numPr>
                <w:ilvl w:val="0"/>
                <w:numId w:val="52"/>
              </w:numPr>
              <w:spacing w:after="0" w:line="360" w:lineRule="auto"/>
              <w:ind w:left="1064"/>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Testing</w:t>
            </w:r>
          </w:p>
          <w:p w14:paraId="415E276B" w14:textId="77777777" w:rsidR="004A6325" w:rsidRPr="007A2605" w:rsidRDefault="004A6325">
            <w:pPr>
              <w:numPr>
                <w:ilvl w:val="0"/>
                <w:numId w:val="51"/>
              </w:numPr>
              <w:spacing w:after="0" w:line="360" w:lineRule="auto"/>
              <w:contextualSpacing/>
              <w:rPr>
                <w:rFonts w:ascii="Times New Roman" w:eastAsia="Times New Roman" w:hAnsi="Times New Roman" w:cs="Times New Roman"/>
                <w:kern w:val="28"/>
                <w:sz w:val="24"/>
                <w:szCs w:val="24"/>
                <w:lang w:val="en-GB"/>
              </w:rPr>
            </w:pPr>
            <w:r w:rsidRPr="007A2605">
              <w:rPr>
                <w:rFonts w:ascii="Times New Roman" w:eastAsia="Times New Roman" w:hAnsi="Times New Roman" w:cs="Times New Roman"/>
                <w:kern w:val="28"/>
                <w:sz w:val="24"/>
                <w:szCs w:val="24"/>
                <w:lang w:val="en-GB"/>
              </w:rPr>
              <w:t>Types of tests e.g.</w:t>
            </w:r>
          </w:p>
          <w:p w14:paraId="541AFE80" w14:textId="77777777" w:rsidR="004A6325" w:rsidRPr="007A2605" w:rsidRDefault="004A6325">
            <w:pPr>
              <w:numPr>
                <w:ilvl w:val="0"/>
                <w:numId w:val="53"/>
              </w:numPr>
              <w:spacing w:after="0" w:line="360" w:lineRule="auto"/>
              <w:ind w:left="1154"/>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Electrical tests</w:t>
            </w:r>
          </w:p>
          <w:p w14:paraId="2AA24B0B" w14:textId="77777777" w:rsidR="004A6325" w:rsidRPr="007A2605" w:rsidRDefault="004A6325">
            <w:pPr>
              <w:numPr>
                <w:ilvl w:val="0"/>
                <w:numId w:val="53"/>
              </w:numPr>
              <w:spacing w:after="0" w:line="360" w:lineRule="auto"/>
              <w:ind w:left="1154"/>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Functionality tests </w:t>
            </w:r>
          </w:p>
          <w:p w14:paraId="2F25B6F8" w14:textId="77777777" w:rsidR="004A6325" w:rsidRPr="007A2605" w:rsidRDefault="004A6325">
            <w:pPr>
              <w:numPr>
                <w:ilvl w:val="3"/>
                <w:numId w:val="227"/>
              </w:numPr>
              <w:spacing w:after="0" w:line="360" w:lineRule="auto"/>
              <w:ind w:left="1872" w:hanging="720"/>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Calibri" w:hAnsi="Times New Roman" w:cs="Times New Roman"/>
                <w:color w:val="000000"/>
                <w:kern w:val="28"/>
                <w:sz w:val="24"/>
                <w:szCs w:val="24"/>
                <w14:ligatures w14:val="none"/>
              </w:rPr>
              <w:t>Test Signal Conditioning Elements</w:t>
            </w:r>
          </w:p>
          <w:p w14:paraId="54E916FE" w14:textId="77777777" w:rsidR="004A6325" w:rsidRPr="007A2605" w:rsidRDefault="004A6325">
            <w:pPr>
              <w:numPr>
                <w:ilvl w:val="3"/>
                <w:numId w:val="227"/>
              </w:numPr>
              <w:spacing w:after="0" w:line="360" w:lineRule="auto"/>
              <w:ind w:left="1872" w:hanging="720"/>
              <w:contextualSpacing/>
              <w:rPr>
                <w:rFonts w:ascii="Times New Roman" w:eastAsia="Calibri" w:hAnsi="Times New Roman" w:cs="Times New Roman"/>
                <w:color w:val="000000"/>
                <w:kern w:val="28"/>
                <w:sz w:val="24"/>
                <w:szCs w:val="24"/>
                <w14:ligatures w14:val="none"/>
              </w:rPr>
            </w:pPr>
            <w:r w:rsidRPr="007A2605">
              <w:rPr>
                <w:rFonts w:ascii="Times New Roman" w:eastAsia="Calibri" w:hAnsi="Times New Roman" w:cs="Times New Roman"/>
                <w:color w:val="000000"/>
                <w:kern w:val="28"/>
                <w:sz w:val="24"/>
                <w:szCs w:val="24"/>
                <w14:ligatures w14:val="none"/>
              </w:rPr>
              <w:t>Test Signal Processing elements</w:t>
            </w:r>
          </w:p>
          <w:p w14:paraId="0D23F262" w14:textId="77777777" w:rsidR="004A6325" w:rsidRPr="007A2605" w:rsidRDefault="004A6325">
            <w:pPr>
              <w:numPr>
                <w:ilvl w:val="3"/>
                <w:numId w:val="227"/>
              </w:numPr>
              <w:spacing w:after="0" w:line="360" w:lineRule="auto"/>
              <w:ind w:left="1872" w:hanging="720"/>
              <w:contextualSpacing/>
              <w:rPr>
                <w:rFonts w:ascii="Times New Roman" w:eastAsia="Calibri" w:hAnsi="Times New Roman" w:cs="Times New Roman"/>
                <w:color w:val="000000"/>
                <w:kern w:val="28"/>
                <w:sz w:val="24"/>
                <w:szCs w:val="24"/>
                <w14:ligatures w14:val="none"/>
              </w:rPr>
            </w:pPr>
            <w:r w:rsidRPr="007A2605">
              <w:rPr>
                <w:rFonts w:ascii="Times New Roman" w:eastAsia="Calibri" w:hAnsi="Times New Roman" w:cs="Times New Roman"/>
                <w:color w:val="000000"/>
                <w:kern w:val="28"/>
                <w:sz w:val="24"/>
                <w:szCs w:val="24"/>
                <w14:ligatures w14:val="none"/>
              </w:rPr>
              <w:t>Test Data presentation elements</w:t>
            </w:r>
          </w:p>
          <w:p w14:paraId="3716407D" w14:textId="77777777" w:rsidR="004A6325" w:rsidRPr="007A2605" w:rsidRDefault="004A6325">
            <w:pPr>
              <w:numPr>
                <w:ilvl w:val="0"/>
                <w:numId w:val="51"/>
              </w:numPr>
              <w:spacing w:after="0" w:line="360" w:lineRule="auto"/>
              <w:contextualSpacing/>
              <w:rPr>
                <w:rFonts w:ascii="Times New Roman" w:eastAsia="Times New Roman" w:hAnsi="Times New Roman" w:cs="Times New Roman"/>
                <w:kern w:val="28"/>
                <w:sz w:val="24"/>
                <w:szCs w:val="24"/>
                <w:lang w:val="en-GB"/>
              </w:rPr>
            </w:pPr>
            <w:r w:rsidRPr="007A2605">
              <w:rPr>
                <w:rFonts w:ascii="Times New Roman" w:eastAsia="Times New Roman" w:hAnsi="Times New Roman" w:cs="Times New Roman"/>
                <w:kern w:val="28"/>
                <w:sz w:val="24"/>
                <w:szCs w:val="24"/>
                <w:lang w:val="en-GB"/>
              </w:rPr>
              <w:t>Testing tools and equipment</w:t>
            </w:r>
          </w:p>
          <w:p w14:paraId="6BB4DFA9" w14:textId="77777777" w:rsidR="004A6325" w:rsidRPr="007A2605" w:rsidRDefault="004A6325">
            <w:pPr>
              <w:numPr>
                <w:ilvl w:val="0"/>
                <w:numId w:val="54"/>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Multimeter</w:t>
            </w:r>
          </w:p>
          <w:p w14:paraId="14F557F3" w14:textId="77777777" w:rsidR="004A6325" w:rsidRPr="007A2605" w:rsidRDefault="004A6325">
            <w:pPr>
              <w:numPr>
                <w:ilvl w:val="0"/>
                <w:numId w:val="54"/>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Insulation resistance tester</w:t>
            </w:r>
          </w:p>
          <w:p w14:paraId="233BBB01" w14:textId="77777777" w:rsidR="004A6325" w:rsidRPr="007A2605" w:rsidRDefault="004A6325">
            <w:pPr>
              <w:numPr>
                <w:ilvl w:val="0"/>
                <w:numId w:val="54"/>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Signal generators</w:t>
            </w:r>
          </w:p>
          <w:p w14:paraId="4581D1E8" w14:textId="77777777" w:rsidR="004A6325" w:rsidRPr="007A2605" w:rsidRDefault="004A6325">
            <w:pPr>
              <w:numPr>
                <w:ilvl w:val="0"/>
                <w:numId w:val="51"/>
              </w:numPr>
              <w:spacing w:after="0" w:line="360" w:lineRule="auto"/>
              <w:contextualSpacing/>
              <w:rPr>
                <w:rFonts w:ascii="Times New Roman" w:eastAsia="Times New Roman" w:hAnsi="Times New Roman" w:cs="Times New Roman"/>
                <w:kern w:val="28"/>
                <w:sz w:val="24"/>
                <w:szCs w:val="24"/>
                <w:lang w:val="en-GB"/>
              </w:rPr>
            </w:pPr>
            <w:r w:rsidRPr="007A2605">
              <w:rPr>
                <w:rFonts w:ascii="Times New Roman" w:eastAsia="Times New Roman" w:hAnsi="Times New Roman" w:cs="Times New Roman"/>
                <w:kern w:val="28"/>
                <w:sz w:val="24"/>
                <w:szCs w:val="24"/>
                <w:lang w:val="en-GB"/>
              </w:rPr>
              <w:t xml:space="preserve">Troubleshooting techniques </w:t>
            </w:r>
          </w:p>
          <w:p w14:paraId="205E8222" w14:textId="77777777" w:rsidR="004A6325" w:rsidRPr="007A2605" w:rsidRDefault="004A6325">
            <w:pPr>
              <w:numPr>
                <w:ilvl w:val="0"/>
                <w:numId w:val="51"/>
              </w:numPr>
              <w:spacing w:after="0" w:line="360" w:lineRule="auto"/>
              <w:contextualSpacing/>
              <w:rPr>
                <w:rFonts w:ascii="Times New Roman" w:eastAsia="Times New Roman" w:hAnsi="Times New Roman" w:cs="Times New Roman"/>
                <w:kern w:val="28"/>
                <w:sz w:val="24"/>
                <w:szCs w:val="24"/>
                <w:lang w:val="en-GB"/>
              </w:rPr>
            </w:pPr>
            <w:r w:rsidRPr="007A2605">
              <w:rPr>
                <w:rFonts w:ascii="Times New Roman" w:eastAsia="Times New Roman" w:hAnsi="Times New Roman" w:cs="Times New Roman"/>
                <w:kern w:val="28"/>
                <w:sz w:val="24"/>
                <w:szCs w:val="24"/>
                <w:lang w:val="en-GB"/>
              </w:rPr>
              <w:t xml:space="preserve">Performance characteristics </w:t>
            </w:r>
          </w:p>
          <w:p w14:paraId="64B30573" w14:textId="77777777" w:rsidR="004A6325" w:rsidRPr="007A2605" w:rsidRDefault="004A6325">
            <w:pPr>
              <w:numPr>
                <w:ilvl w:val="0"/>
                <w:numId w:val="55"/>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Statics and dynamics </w:t>
            </w:r>
          </w:p>
          <w:p w14:paraId="42E50856" w14:textId="77777777" w:rsidR="004A6325" w:rsidRPr="007A2605" w:rsidRDefault="004A6325">
            <w:pPr>
              <w:numPr>
                <w:ilvl w:val="0"/>
                <w:numId w:val="55"/>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Error and loading effects </w:t>
            </w:r>
          </w:p>
          <w:p w14:paraId="677D92DF" w14:textId="77777777" w:rsidR="004A6325" w:rsidRPr="007A2605" w:rsidRDefault="004A6325">
            <w:pPr>
              <w:numPr>
                <w:ilvl w:val="0"/>
                <w:numId w:val="55"/>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Accuracy  </w:t>
            </w:r>
          </w:p>
          <w:p w14:paraId="577867BA" w14:textId="77777777" w:rsidR="004A6325" w:rsidRPr="007A2605" w:rsidRDefault="004A6325">
            <w:pPr>
              <w:numPr>
                <w:ilvl w:val="0"/>
                <w:numId w:val="55"/>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Precision </w:t>
            </w:r>
          </w:p>
          <w:p w14:paraId="413027EE" w14:textId="77777777" w:rsidR="004A6325" w:rsidRPr="007A2605" w:rsidRDefault="004A6325">
            <w:pPr>
              <w:numPr>
                <w:ilvl w:val="0"/>
                <w:numId w:val="55"/>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Linearity </w:t>
            </w:r>
          </w:p>
          <w:p w14:paraId="6F78BBBC" w14:textId="77777777" w:rsidR="004A6325" w:rsidRPr="007A2605" w:rsidRDefault="004A6325">
            <w:pPr>
              <w:numPr>
                <w:ilvl w:val="0"/>
                <w:numId w:val="55"/>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Sensitivity </w:t>
            </w:r>
          </w:p>
          <w:p w14:paraId="05C7192E" w14:textId="77777777" w:rsidR="004A6325" w:rsidRPr="007A2605" w:rsidRDefault="004A6325">
            <w:pPr>
              <w:numPr>
                <w:ilvl w:val="0"/>
                <w:numId w:val="55"/>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Resolution </w:t>
            </w:r>
          </w:p>
          <w:p w14:paraId="421DB32E" w14:textId="77777777" w:rsidR="004A6325" w:rsidRPr="007A2605" w:rsidRDefault="004A6325">
            <w:pPr>
              <w:numPr>
                <w:ilvl w:val="0"/>
                <w:numId w:val="55"/>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Response time </w:t>
            </w:r>
          </w:p>
          <w:p w14:paraId="086FD1C4" w14:textId="77777777" w:rsidR="004A6325" w:rsidRPr="007A2605" w:rsidRDefault="004A6325">
            <w:pPr>
              <w:numPr>
                <w:ilvl w:val="0"/>
                <w:numId w:val="55"/>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Drift </w:t>
            </w:r>
          </w:p>
          <w:p w14:paraId="44CF0ED0" w14:textId="77777777" w:rsidR="004A6325" w:rsidRPr="007A2605" w:rsidRDefault="004A6325">
            <w:pPr>
              <w:numPr>
                <w:ilvl w:val="0"/>
                <w:numId w:val="55"/>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Calibration </w:t>
            </w:r>
          </w:p>
          <w:p w14:paraId="56782DC2" w14:textId="77777777" w:rsidR="004A6325" w:rsidRPr="007A2605" w:rsidRDefault="004A6325">
            <w:pPr>
              <w:numPr>
                <w:ilvl w:val="0"/>
                <w:numId w:val="55"/>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Functional integration</w:t>
            </w:r>
          </w:p>
          <w:p w14:paraId="5B805067" w14:textId="77777777" w:rsidR="004A6325" w:rsidRPr="007A2605" w:rsidRDefault="004A6325">
            <w:pPr>
              <w:numPr>
                <w:ilvl w:val="0"/>
                <w:numId w:val="51"/>
              </w:numPr>
              <w:spacing w:after="0" w:line="360" w:lineRule="auto"/>
              <w:contextualSpacing/>
              <w:rPr>
                <w:rFonts w:ascii="Times New Roman" w:eastAsia="Times New Roman" w:hAnsi="Times New Roman" w:cs="Times New Roman"/>
                <w:kern w:val="28"/>
                <w:sz w:val="24"/>
                <w:szCs w:val="24"/>
                <w:lang w:val="en-GB"/>
              </w:rPr>
            </w:pPr>
            <w:r w:rsidRPr="007A2605">
              <w:rPr>
                <w:rFonts w:ascii="Times New Roman" w:eastAsia="Times New Roman" w:hAnsi="Times New Roman" w:cs="Times New Roman"/>
                <w:kern w:val="28"/>
                <w:sz w:val="24"/>
                <w:szCs w:val="24"/>
                <w:lang w:val="en-GB"/>
              </w:rPr>
              <w:t>Instrumentation system test report</w:t>
            </w:r>
          </w:p>
        </w:tc>
        <w:tc>
          <w:tcPr>
            <w:tcW w:w="1336" w:type="pct"/>
            <w:tcBorders>
              <w:top w:val="single" w:sz="4" w:space="0" w:color="auto"/>
              <w:left w:val="single" w:sz="4" w:space="0" w:color="auto"/>
              <w:bottom w:val="single" w:sz="4" w:space="0" w:color="auto"/>
              <w:right w:val="single" w:sz="4" w:space="0" w:color="auto"/>
            </w:tcBorders>
          </w:tcPr>
          <w:p w14:paraId="649972F5" w14:textId="77777777" w:rsidR="004A6325" w:rsidRPr="007A2605" w:rsidRDefault="004A6325">
            <w:pPr>
              <w:numPr>
                <w:ilvl w:val="0"/>
                <w:numId w:val="40"/>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Written Assessment</w:t>
            </w:r>
          </w:p>
          <w:p w14:paraId="6DDBFE4A" w14:textId="77777777" w:rsidR="004A6325" w:rsidRPr="007A2605" w:rsidRDefault="004A6325">
            <w:pPr>
              <w:numPr>
                <w:ilvl w:val="0"/>
                <w:numId w:val="40"/>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 xml:space="preserve">Oral Questioning </w:t>
            </w:r>
          </w:p>
          <w:p w14:paraId="2BB73C31" w14:textId="77777777" w:rsidR="004A6325" w:rsidRPr="007A2605" w:rsidRDefault="004A6325">
            <w:pPr>
              <w:numPr>
                <w:ilvl w:val="0"/>
                <w:numId w:val="40"/>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Practical Assessment</w:t>
            </w:r>
          </w:p>
          <w:p w14:paraId="2F8CFF70" w14:textId="77777777" w:rsidR="004A6325" w:rsidRPr="007A2605" w:rsidRDefault="004A6325">
            <w:pPr>
              <w:numPr>
                <w:ilvl w:val="0"/>
                <w:numId w:val="40"/>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Project</w:t>
            </w:r>
          </w:p>
          <w:p w14:paraId="4F304B25" w14:textId="77777777" w:rsidR="004A6325" w:rsidRPr="007A2605" w:rsidRDefault="004A6325">
            <w:pPr>
              <w:numPr>
                <w:ilvl w:val="0"/>
                <w:numId w:val="40"/>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Third party report</w:t>
            </w:r>
          </w:p>
          <w:p w14:paraId="0ABFB405" w14:textId="77777777" w:rsidR="004A6325" w:rsidRPr="007A2605" w:rsidRDefault="004A6325">
            <w:pPr>
              <w:numPr>
                <w:ilvl w:val="0"/>
                <w:numId w:val="40"/>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Portfolio of evidence</w:t>
            </w:r>
          </w:p>
          <w:p w14:paraId="7769D4AB" w14:textId="77777777" w:rsidR="004A6325" w:rsidRPr="007A2605" w:rsidRDefault="004A6325" w:rsidP="006218ED">
            <w:pPr>
              <w:spacing w:after="0" w:line="360" w:lineRule="auto"/>
              <w:ind w:left="360"/>
              <w:rPr>
                <w:rFonts w:ascii="Times New Roman" w:eastAsia="Times New Roman" w:hAnsi="Times New Roman" w:cs="Times New Roman"/>
                <w:kern w:val="28"/>
                <w:sz w:val="24"/>
                <w:szCs w:val="24"/>
                <w:lang w:val="en-ZA"/>
              </w:rPr>
            </w:pPr>
          </w:p>
        </w:tc>
      </w:tr>
    </w:tbl>
    <w:p w14:paraId="40357BAA" w14:textId="77777777" w:rsidR="004A6325" w:rsidRPr="007A2605" w:rsidRDefault="004A6325" w:rsidP="004A6325">
      <w:pPr>
        <w:spacing w:after="0" w:line="360" w:lineRule="auto"/>
        <w:rPr>
          <w:rFonts w:ascii="Times New Roman" w:eastAsia="Times New Roman" w:hAnsi="Times New Roman" w:cs="Times New Roman"/>
          <w:kern w:val="28"/>
          <w:sz w:val="24"/>
          <w:szCs w:val="24"/>
          <w:lang w:val="en-GB"/>
          <w14:ligatures w14:val="none"/>
        </w:rPr>
      </w:pPr>
    </w:p>
    <w:p w14:paraId="5ED5F0D6" w14:textId="77777777" w:rsidR="004A6325" w:rsidRPr="007A2605" w:rsidRDefault="004A6325" w:rsidP="004A6325">
      <w:pPr>
        <w:spacing w:after="0" w:line="360" w:lineRule="auto"/>
        <w:rPr>
          <w:rFonts w:ascii="Times New Roman" w:eastAsia="Times New Roman" w:hAnsi="Times New Roman" w:cs="Times New Roman"/>
          <w:b/>
          <w:kern w:val="28"/>
          <w:sz w:val="24"/>
          <w:szCs w:val="24"/>
          <w:lang w:val="en-GB"/>
          <w14:ligatures w14:val="none"/>
        </w:rPr>
      </w:pPr>
      <w:r w:rsidRPr="007A2605">
        <w:rPr>
          <w:rFonts w:ascii="Times New Roman" w:eastAsia="Times New Roman" w:hAnsi="Times New Roman" w:cs="Times New Roman"/>
          <w:b/>
          <w:kern w:val="28"/>
          <w:sz w:val="24"/>
          <w:szCs w:val="24"/>
          <w:lang w:val="en-GB"/>
          <w14:ligatures w14:val="none"/>
        </w:rPr>
        <w:t>Suggested Methods of Instruction</w:t>
      </w:r>
    </w:p>
    <w:p w14:paraId="508537E7" w14:textId="77777777" w:rsidR="004A6325" w:rsidRPr="007A2605" w:rsidRDefault="004A6325" w:rsidP="004A6325">
      <w:pPr>
        <w:numPr>
          <w:ilvl w:val="0"/>
          <w:numId w:val="1"/>
        </w:numPr>
        <w:spacing w:after="0" w:line="360" w:lineRule="auto"/>
        <w:contextualSpacing/>
        <w:rPr>
          <w:rFonts w:ascii="Times New Roman" w:eastAsia="Times New Roman" w:hAnsi="Times New Roman" w:cs="Times New Roman"/>
          <w:kern w:val="28"/>
          <w:sz w:val="24"/>
          <w:szCs w:val="24"/>
          <w:lang w:val="en-GB"/>
          <w14:ligatures w14:val="none"/>
        </w:rPr>
      </w:pPr>
      <w:r w:rsidRPr="007A2605">
        <w:rPr>
          <w:rFonts w:ascii="Times New Roman" w:eastAsia="Times New Roman" w:hAnsi="Times New Roman" w:cs="Times New Roman"/>
          <w:kern w:val="28"/>
          <w:sz w:val="24"/>
          <w:szCs w:val="24"/>
          <w:lang w:val="en-GB"/>
          <w14:ligatures w14:val="none"/>
        </w:rPr>
        <w:t>Group discussions</w:t>
      </w:r>
    </w:p>
    <w:p w14:paraId="21BE83EB" w14:textId="77777777" w:rsidR="004A6325" w:rsidRPr="007A2605" w:rsidRDefault="004A6325" w:rsidP="004A6325">
      <w:pPr>
        <w:numPr>
          <w:ilvl w:val="0"/>
          <w:numId w:val="1"/>
        </w:numPr>
        <w:spacing w:after="0" w:line="360" w:lineRule="auto"/>
        <w:contextualSpacing/>
        <w:rPr>
          <w:rFonts w:ascii="Times New Roman" w:eastAsia="Times New Roman" w:hAnsi="Times New Roman" w:cs="Times New Roman"/>
          <w:kern w:val="28"/>
          <w:sz w:val="24"/>
          <w:szCs w:val="24"/>
          <w:lang w:val="en-GB"/>
          <w14:ligatures w14:val="none"/>
        </w:rPr>
      </w:pPr>
      <w:r w:rsidRPr="007A2605">
        <w:rPr>
          <w:rFonts w:ascii="Times New Roman" w:eastAsia="Times New Roman" w:hAnsi="Times New Roman" w:cs="Times New Roman"/>
          <w:kern w:val="28"/>
          <w:sz w:val="24"/>
          <w:szCs w:val="24"/>
          <w:lang w:val="en-GB"/>
          <w14:ligatures w14:val="none"/>
        </w:rPr>
        <w:t>Demonstration</w:t>
      </w:r>
    </w:p>
    <w:p w14:paraId="24D79089" w14:textId="77777777" w:rsidR="004A6325" w:rsidRPr="007A2605" w:rsidRDefault="004A6325" w:rsidP="004A6325">
      <w:pPr>
        <w:numPr>
          <w:ilvl w:val="0"/>
          <w:numId w:val="1"/>
        </w:numPr>
        <w:spacing w:after="0" w:line="360" w:lineRule="auto"/>
        <w:contextualSpacing/>
        <w:rPr>
          <w:rFonts w:ascii="Times New Roman" w:hAnsi="Times New Roman" w:cs="Times New Roman"/>
          <w:b/>
          <w:kern w:val="28"/>
          <w:sz w:val="24"/>
          <w:szCs w:val="24"/>
          <w14:ligatures w14:val="none"/>
        </w:rPr>
      </w:pPr>
      <w:r w:rsidRPr="007A2605">
        <w:rPr>
          <w:rFonts w:ascii="Times New Roman" w:eastAsia="Times New Roman" w:hAnsi="Times New Roman" w:cs="Times New Roman"/>
          <w:kern w:val="28"/>
          <w:sz w:val="24"/>
          <w:szCs w:val="24"/>
          <w:lang w:val="en-GB"/>
          <w14:ligatures w14:val="none"/>
        </w:rPr>
        <w:t xml:space="preserve">Visit to manufacturing and processing industries </w:t>
      </w:r>
    </w:p>
    <w:p w14:paraId="7CD09A27" w14:textId="77777777" w:rsidR="004A6325" w:rsidRPr="007A2605" w:rsidRDefault="004A6325" w:rsidP="004A6325">
      <w:pPr>
        <w:spacing w:after="120" w:line="360" w:lineRule="auto"/>
        <w:rPr>
          <w:rFonts w:ascii="Times New Roman" w:hAnsi="Times New Roman" w:cs="Times New Roman"/>
          <w:b/>
          <w:kern w:val="28"/>
          <w:sz w:val="24"/>
          <w:szCs w:val="24"/>
          <w14:ligatures w14:val="none"/>
        </w:rPr>
      </w:pPr>
    </w:p>
    <w:p w14:paraId="69B6C7D2" w14:textId="77777777" w:rsidR="004A6325" w:rsidRPr="007A2605" w:rsidRDefault="004A6325" w:rsidP="004A6325">
      <w:pPr>
        <w:spacing w:after="120" w:line="360" w:lineRule="auto"/>
        <w:rPr>
          <w:rFonts w:ascii="Times New Roman" w:hAnsi="Times New Roman" w:cs="Times New Roman"/>
          <w:b/>
          <w:kern w:val="28"/>
          <w:sz w:val="24"/>
          <w:szCs w:val="24"/>
          <w14:ligatures w14:val="none"/>
        </w:rPr>
      </w:pPr>
      <w:r w:rsidRPr="007A2605">
        <w:rPr>
          <w:rFonts w:ascii="Times New Roman" w:hAnsi="Times New Roman" w:cs="Times New Roman"/>
          <w:b/>
          <w:kern w:val="28"/>
          <w:sz w:val="24"/>
          <w:szCs w:val="24"/>
          <w14:ligatures w14:val="none"/>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895"/>
        <w:gridCol w:w="2077"/>
        <w:gridCol w:w="3233"/>
        <w:gridCol w:w="1260"/>
        <w:gridCol w:w="1885"/>
      </w:tblGrid>
      <w:tr w:rsidR="004A6325" w:rsidRPr="007A2605" w14:paraId="49777AEE"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241CB4A8" w14:textId="77777777" w:rsidR="004A6325" w:rsidRPr="007A2605" w:rsidRDefault="004A6325" w:rsidP="006218ED">
            <w:pPr>
              <w:spacing w:after="160" w:line="360" w:lineRule="auto"/>
              <w:jc w:val="center"/>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S/No.</w:t>
            </w:r>
          </w:p>
        </w:tc>
        <w:tc>
          <w:tcPr>
            <w:tcW w:w="2077" w:type="dxa"/>
            <w:tcBorders>
              <w:top w:val="single" w:sz="4" w:space="0" w:color="auto"/>
              <w:left w:val="single" w:sz="4" w:space="0" w:color="auto"/>
              <w:bottom w:val="single" w:sz="4" w:space="0" w:color="auto"/>
              <w:right w:val="single" w:sz="4" w:space="0" w:color="auto"/>
            </w:tcBorders>
            <w:hideMark/>
          </w:tcPr>
          <w:p w14:paraId="7C4B640C" w14:textId="77777777" w:rsidR="004A6325" w:rsidRPr="007A2605" w:rsidRDefault="004A6325" w:rsidP="006218ED">
            <w:pPr>
              <w:spacing w:after="160" w:line="360" w:lineRule="auto"/>
              <w:jc w:val="center"/>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Category/Item</w:t>
            </w:r>
          </w:p>
        </w:tc>
        <w:tc>
          <w:tcPr>
            <w:tcW w:w="3233" w:type="dxa"/>
            <w:tcBorders>
              <w:top w:val="single" w:sz="4" w:space="0" w:color="auto"/>
              <w:left w:val="single" w:sz="4" w:space="0" w:color="auto"/>
              <w:bottom w:val="single" w:sz="4" w:space="0" w:color="auto"/>
              <w:right w:val="single" w:sz="4" w:space="0" w:color="auto"/>
            </w:tcBorders>
            <w:hideMark/>
          </w:tcPr>
          <w:p w14:paraId="734A2A73" w14:textId="77777777" w:rsidR="004A6325" w:rsidRPr="007A2605" w:rsidRDefault="004A6325" w:rsidP="006218ED">
            <w:pPr>
              <w:spacing w:after="160" w:line="360" w:lineRule="auto"/>
              <w:jc w:val="center"/>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7F4B74FC" w14:textId="77777777" w:rsidR="004A6325" w:rsidRPr="007A2605" w:rsidRDefault="004A6325" w:rsidP="006218ED">
            <w:pPr>
              <w:spacing w:after="160" w:line="360" w:lineRule="auto"/>
              <w:jc w:val="center"/>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Quantity</w:t>
            </w:r>
          </w:p>
        </w:tc>
        <w:tc>
          <w:tcPr>
            <w:tcW w:w="1885" w:type="dxa"/>
            <w:tcBorders>
              <w:top w:val="single" w:sz="4" w:space="0" w:color="auto"/>
              <w:left w:val="single" w:sz="4" w:space="0" w:color="auto"/>
              <w:bottom w:val="single" w:sz="4" w:space="0" w:color="auto"/>
              <w:right w:val="single" w:sz="4" w:space="0" w:color="auto"/>
            </w:tcBorders>
            <w:hideMark/>
          </w:tcPr>
          <w:p w14:paraId="0CD3E774" w14:textId="77777777" w:rsidR="004A6325" w:rsidRPr="007A2605" w:rsidRDefault="004A6325" w:rsidP="006218ED">
            <w:pPr>
              <w:spacing w:after="160" w:line="360" w:lineRule="auto"/>
              <w:jc w:val="center"/>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Recommended Ratio</w:t>
            </w:r>
          </w:p>
          <w:p w14:paraId="38630304" w14:textId="77777777" w:rsidR="004A6325" w:rsidRPr="007A2605" w:rsidRDefault="004A6325" w:rsidP="006218ED">
            <w:pPr>
              <w:spacing w:after="160" w:line="360" w:lineRule="auto"/>
              <w:jc w:val="center"/>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(Item: Trainee)</w:t>
            </w:r>
          </w:p>
        </w:tc>
      </w:tr>
      <w:tr w:rsidR="004A6325" w:rsidRPr="007A2605" w14:paraId="063599E9"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07B3EB6F"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A</w:t>
            </w:r>
          </w:p>
        </w:tc>
        <w:tc>
          <w:tcPr>
            <w:tcW w:w="2077" w:type="dxa"/>
            <w:tcBorders>
              <w:top w:val="single" w:sz="4" w:space="0" w:color="auto"/>
              <w:left w:val="single" w:sz="4" w:space="0" w:color="auto"/>
              <w:bottom w:val="single" w:sz="4" w:space="0" w:color="auto"/>
              <w:right w:val="single" w:sz="4" w:space="0" w:color="auto"/>
            </w:tcBorders>
            <w:hideMark/>
          </w:tcPr>
          <w:p w14:paraId="1C5BB52D"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 xml:space="preserve">Learning Materials </w:t>
            </w:r>
          </w:p>
        </w:tc>
        <w:tc>
          <w:tcPr>
            <w:tcW w:w="3233" w:type="dxa"/>
            <w:tcBorders>
              <w:top w:val="single" w:sz="4" w:space="0" w:color="auto"/>
              <w:left w:val="single" w:sz="4" w:space="0" w:color="auto"/>
              <w:bottom w:val="single" w:sz="4" w:space="0" w:color="auto"/>
              <w:right w:val="single" w:sz="4" w:space="0" w:color="auto"/>
            </w:tcBorders>
          </w:tcPr>
          <w:p w14:paraId="05424D80"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tcPr>
          <w:p w14:paraId="5BA3EC48"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p>
        </w:tc>
        <w:tc>
          <w:tcPr>
            <w:tcW w:w="1885" w:type="dxa"/>
            <w:tcBorders>
              <w:top w:val="single" w:sz="4" w:space="0" w:color="auto"/>
              <w:left w:val="single" w:sz="4" w:space="0" w:color="auto"/>
              <w:bottom w:val="single" w:sz="4" w:space="0" w:color="auto"/>
              <w:right w:val="single" w:sz="4" w:space="0" w:color="auto"/>
            </w:tcBorders>
          </w:tcPr>
          <w:p w14:paraId="3AAC7C9E"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p>
        </w:tc>
      </w:tr>
      <w:tr w:rsidR="004A6325" w:rsidRPr="007A2605" w14:paraId="0D79F44C" w14:textId="77777777" w:rsidTr="006218ED">
        <w:tc>
          <w:tcPr>
            <w:tcW w:w="895" w:type="dxa"/>
            <w:tcBorders>
              <w:top w:val="single" w:sz="4" w:space="0" w:color="auto"/>
              <w:left w:val="single" w:sz="4" w:space="0" w:color="auto"/>
              <w:bottom w:val="single" w:sz="4" w:space="0" w:color="auto"/>
              <w:right w:val="single" w:sz="4" w:space="0" w:color="auto"/>
            </w:tcBorders>
          </w:tcPr>
          <w:p w14:paraId="515E3152" w14:textId="77777777" w:rsidR="004A6325" w:rsidRPr="007A2605" w:rsidRDefault="004A6325" w:rsidP="006218ED">
            <w:pPr>
              <w:numPr>
                <w:ilvl w:val="0"/>
                <w:numId w:val="2"/>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2597010A"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Reference books</w:t>
            </w:r>
          </w:p>
        </w:tc>
        <w:tc>
          <w:tcPr>
            <w:tcW w:w="3233" w:type="dxa"/>
            <w:tcBorders>
              <w:top w:val="single" w:sz="4" w:space="0" w:color="auto"/>
              <w:left w:val="single" w:sz="4" w:space="0" w:color="auto"/>
              <w:bottom w:val="single" w:sz="4" w:space="0" w:color="auto"/>
              <w:right w:val="single" w:sz="4" w:space="0" w:color="auto"/>
            </w:tcBorders>
            <w:hideMark/>
          </w:tcPr>
          <w:p w14:paraId="2D0FA5D7" w14:textId="77777777" w:rsidR="004A6325" w:rsidRPr="007A2605" w:rsidRDefault="004A6325" w:rsidP="006218ED">
            <w:pPr>
              <w:spacing w:after="120" w:line="360" w:lineRule="auto"/>
              <w:rPr>
                <w:rFonts w:ascii="Times New Roman" w:eastAsia="Times New Roman" w:hAnsi="Times New Roman" w:cstheme="minorBidi"/>
                <w:kern w:val="28"/>
                <w:sz w:val="24"/>
                <w:szCs w:val="24"/>
                <w:lang w:val="en-GB"/>
                <w14:ligatures w14:val="standardContextual"/>
              </w:rPr>
            </w:pPr>
            <w:r w:rsidRPr="007A2605">
              <w:rPr>
                <w:rFonts w:ascii="Times New Roman" w:eastAsia="Times New Roman" w:hAnsi="Times New Roman" w:cstheme="minorBidi"/>
                <w:kern w:val="28"/>
                <w:sz w:val="24"/>
                <w:szCs w:val="24"/>
                <w:lang w:val="en-GB"/>
                <w14:ligatures w14:val="standardContextual"/>
              </w:rPr>
              <w:t>A.K Sawhney</w:t>
            </w:r>
          </w:p>
          <w:p w14:paraId="4C59EE57" w14:textId="77777777" w:rsidR="004A6325" w:rsidRPr="007A2605" w:rsidRDefault="004A6325" w:rsidP="006218ED">
            <w:pPr>
              <w:spacing w:after="120" w:line="360" w:lineRule="auto"/>
              <w:rPr>
                <w:rFonts w:ascii="Times New Roman" w:eastAsia="Times New Roman" w:hAnsi="Times New Roman" w:cstheme="minorBidi"/>
                <w:kern w:val="28"/>
                <w:sz w:val="24"/>
                <w:szCs w:val="24"/>
                <w:lang w:val="en-GB"/>
                <w14:ligatures w14:val="standardContextual"/>
              </w:rPr>
            </w:pPr>
            <w:r w:rsidRPr="007A2605">
              <w:rPr>
                <w:rFonts w:ascii="Times New Roman" w:eastAsia="Times New Roman" w:hAnsi="Times New Roman" w:cstheme="minorBidi"/>
                <w:kern w:val="28"/>
                <w:sz w:val="24"/>
                <w:szCs w:val="24"/>
                <w:lang w:val="en-GB"/>
                <w14:ligatures w14:val="standardContextual"/>
              </w:rPr>
              <w:t xml:space="preserve">Electrical and Electronic Measurement and Instrumentation. </w:t>
            </w:r>
          </w:p>
          <w:p w14:paraId="31195327" w14:textId="77777777" w:rsidR="004A6325" w:rsidRPr="007A2605" w:rsidRDefault="004A6325" w:rsidP="006218ED">
            <w:pPr>
              <w:spacing w:after="120" w:line="360" w:lineRule="auto"/>
              <w:rPr>
                <w:rFonts w:ascii="Times New Roman" w:eastAsia="Times New Roman" w:hAnsi="Times New Roman" w:cstheme="minorBidi"/>
                <w:kern w:val="28"/>
                <w:sz w:val="24"/>
                <w:szCs w:val="24"/>
                <w:lang w:val="en-GB"/>
                <w14:ligatures w14:val="standardContextual"/>
              </w:rPr>
            </w:pPr>
            <w:r w:rsidRPr="007A2605">
              <w:rPr>
                <w:rFonts w:ascii="Times New Roman" w:eastAsia="Times New Roman" w:hAnsi="Times New Roman" w:cstheme="minorBidi"/>
                <w:kern w:val="28"/>
                <w:sz w:val="24"/>
                <w:szCs w:val="24"/>
                <w:lang w:val="en-GB"/>
                <w14:ligatures w14:val="standardContextual"/>
              </w:rPr>
              <w:t xml:space="preserve">Arun. K </w:t>
            </w:r>
            <w:proofErr w:type="spellStart"/>
            <w:r w:rsidRPr="007A2605">
              <w:rPr>
                <w:rFonts w:ascii="Times New Roman" w:eastAsia="Times New Roman" w:hAnsi="Times New Roman" w:cstheme="minorBidi"/>
                <w:kern w:val="28"/>
                <w:sz w:val="24"/>
                <w:szCs w:val="24"/>
                <w:lang w:val="en-GB"/>
                <w14:ligatures w14:val="standardContextual"/>
              </w:rPr>
              <w:t>Ghoshi</w:t>
            </w:r>
            <w:proofErr w:type="spellEnd"/>
            <w:r w:rsidRPr="007A2605">
              <w:rPr>
                <w:rFonts w:ascii="Times New Roman" w:eastAsia="Times New Roman" w:hAnsi="Times New Roman" w:cstheme="minorBidi"/>
                <w:kern w:val="28"/>
                <w:sz w:val="24"/>
                <w:szCs w:val="24"/>
                <w:lang w:val="en-GB"/>
                <w14:ligatures w14:val="standardContextual"/>
              </w:rPr>
              <w:t xml:space="preserve"> </w:t>
            </w:r>
          </w:p>
          <w:p w14:paraId="3397C6F3" w14:textId="77777777" w:rsidR="004A6325" w:rsidRPr="007A2605" w:rsidRDefault="004A6325" w:rsidP="006218ED">
            <w:pPr>
              <w:spacing w:after="120" w:line="360" w:lineRule="auto"/>
              <w:rPr>
                <w:rFonts w:ascii="Times New Roman" w:eastAsia="Times New Roman" w:hAnsi="Times New Roman" w:cstheme="minorBidi"/>
                <w:kern w:val="28"/>
                <w:sz w:val="24"/>
                <w:szCs w:val="24"/>
                <w:lang w:val="en-GB"/>
                <w14:ligatures w14:val="standardContextual"/>
              </w:rPr>
            </w:pPr>
            <w:r w:rsidRPr="007A2605">
              <w:rPr>
                <w:rFonts w:ascii="Times New Roman" w:eastAsia="Times New Roman" w:hAnsi="Times New Roman" w:cstheme="minorBidi"/>
                <w:kern w:val="28"/>
                <w:sz w:val="24"/>
                <w:szCs w:val="24"/>
                <w:lang w:val="en-GB"/>
                <w14:ligatures w14:val="standardContextual"/>
              </w:rPr>
              <w:t>Introduction to Measurements and Instrumentation 2</w:t>
            </w:r>
            <w:r w:rsidRPr="007A2605">
              <w:rPr>
                <w:rFonts w:ascii="Times New Roman" w:eastAsia="Times New Roman" w:hAnsi="Times New Roman" w:cstheme="minorBidi"/>
                <w:kern w:val="28"/>
                <w:sz w:val="24"/>
                <w:szCs w:val="24"/>
                <w:vertAlign w:val="superscript"/>
                <w:lang w:val="en-GB"/>
                <w14:ligatures w14:val="standardContextual"/>
              </w:rPr>
              <w:t>nd</w:t>
            </w:r>
            <w:r w:rsidRPr="007A2605">
              <w:rPr>
                <w:rFonts w:ascii="Times New Roman" w:eastAsia="Times New Roman" w:hAnsi="Times New Roman" w:cstheme="minorBidi"/>
                <w:kern w:val="28"/>
                <w:sz w:val="24"/>
                <w:szCs w:val="24"/>
                <w:lang w:val="en-GB"/>
                <w14:ligatures w14:val="standardContextual"/>
              </w:rPr>
              <w:t xml:space="preserve"> edition </w:t>
            </w:r>
          </w:p>
          <w:p w14:paraId="60B83290" w14:textId="77777777" w:rsidR="004A6325" w:rsidRPr="007A2605" w:rsidRDefault="004A6325" w:rsidP="006218ED">
            <w:pPr>
              <w:spacing w:after="120" w:line="360" w:lineRule="auto"/>
              <w:rPr>
                <w:rFonts w:ascii="Times New Roman" w:eastAsia="Times New Roman" w:hAnsi="Times New Roman" w:cstheme="minorBidi"/>
                <w:kern w:val="28"/>
                <w:sz w:val="24"/>
                <w:szCs w:val="24"/>
                <w:lang w:val="en-GB"/>
                <w14:ligatures w14:val="standardContextual"/>
              </w:rPr>
            </w:pPr>
            <w:r w:rsidRPr="007A2605">
              <w:rPr>
                <w:rFonts w:ascii="Times New Roman" w:eastAsia="Times New Roman" w:hAnsi="Times New Roman" w:cstheme="minorBidi"/>
                <w:kern w:val="28"/>
                <w:sz w:val="24"/>
                <w:szCs w:val="24"/>
                <w:lang w:val="en-GB"/>
                <w14:ligatures w14:val="standardContextual"/>
              </w:rPr>
              <w:t xml:space="preserve"> R.K Rajput </w:t>
            </w:r>
          </w:p>
          <w:p w14:paraId="1578B9CC" w14:textId="77777777" w:rsidR="004A6325" w:rsidRPr="007A2605" w:rsidRDefault="004A6325" w:rsidP="006218ED">
            <w:pPr>
              <w:spacing w:after="120" w:line="360" w:lineRule="auto"/>
              <w:rPr>
                <w:rFonts w:ascii="Times New Roman" w:eastAsia="Times New Roman" w:hAnsi="Times New Roman" w:cstheme="minorBidi"/>
                <w:kern w:val="28"/>
                <w:sz w:val="24"/>
                <w:szCs w:val="24"/>
                <w:lang w:val="en-GB"/>
                <w14:ligatures w14:val="standardContextual"/>
              </w:rPr>
            </w:pPr>
            <w:r w:rsidRPr="007A2605">
              <w:rPr>
                <w:rFonts w:ascii="Times New Roman" w:eastAsia="Times New Roman" w:hAnsi="Times New Roman" w:cstheme="minorBidi"/>
                <w:kern w:val="28"/>
                <w:sz w:val="24"/>
                <w:szCs w:val="24"/>
                <w:lang w:val="en-GB"/>
                <w14:ligatures w14:val="standardContextual"/>
              </w:rPr>
              <w:t>Electrical Measurements and Instrumentation 2</w:t>
            </w:r>
            <w:r w:rsidRPr="007A2605">
              <w:rPr>
                <w:rFonts w:ascii="Times New Roman" w:eastAsia="Times New Roman" w:hAnsi="Times New Roman" w:cstheme="minorBidi"/>
                <w:kern w:val="28"/>
                <w:sz w:val="24"/>
                <w:szCs w:val="24"/>
                <w:vertAlign w:val="superscript"/>
                <w:lang w:val="en-GB"/>
                <w14:ligatures w14:val="standardContextual"/>
              </w:rPr>
              <w:t>nd</w:t>
            </w:r>
            <w:r w:rsidRPr="007A2605">
              <w:rPr>
                <w:rFonts w:ascii="Times New Roman" w:eastAsia="Times New Roman" w:hAnsi="Times New Roman" w:cstheme="minorBidi"/>
                <w:kern w:val="28"/>
                <w:sz w:val="24"/>
                <w:szCs w:val="24"/>
                <w:lang w:val="en-GB"/>
                <w14:ligatures w14:val="standardContextual"/>
              </w:rPr>
              <w:t xml:space="preserve"> edition </w:t>
            </w:r>
          </w:p>
          <w:p w14:paraId="537C87C6" w14:textId="77777777" w:rsidR="004A6325" w:rsidRPr="007A2605" w:rsidRDefault="004A6325" w:rsidP="006218ED">
            <w:pPr>
              <w:spacing w:after="120" w:line="360" w:lineRule="auto"/>
              <w:rPr>
                <w:rFonts w:ascii="Times New Roman" w:eastAsia="Times New Roman" w:hAnsi="Times New Roman" w:cstheme="minorBidi"/>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hideMark/>
          </w:tcPr>
          <w:p w14:paraId="6B718766"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hideMark/>
          </w:tcPr>
          <w:p w14:paraId="7D645767"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1:5</w:t>
            </w:r>
          </w:p>
        </w:tc>
      </w:tr>
      <w:tr w:rsidR="004A6325" w:rsidRPr="007A2605" w14:paraId="7F8F9284" w14:textId="77777777" w:rsidTr="006218ED">
        <w:tc>
          <w:tcPr>
            <w:tcW w:w="895" w:type="dxa"/>
            <w:tcBorders>
              <w:top w:val="single" w:sz="4" w:space="0" w:color="auto"/>
              <w:left w:val="single" w:sz="4" w:space="0" w:color="auto"/>
              <w:bottom w:val="single" w:sz="4" w:space="0" w:color="auto"/>
              <w:right w:val="single" w:sz="4" w:space="0" w:color="auto"/>
            </w:tcBorders>
          </w:tcPr>
          <w:p w14:paraId="1A9DAE0D" w14:textId="77777777" w:rsidR="004A6325" w:rsidRPr="007A2605" w:rsidRDefault="004A6325" w:rsidP="006218ED">
            <w:pPr>
              <w:numPr>
                <w:ilvl w:val="0"/>
                <w:numId w:val="2"/>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2E2AE32B"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Installation manuals</w:t>
            </w:r>
          </w:p>
        </w:tc>
        <w:tc>
          <w:tcPr>
            <w:tcW w:w="3233" w:type="dxa"/>
            <w:tcBorders>
              <w:top w:val="single" w:sz="4" w:space="0" w:color="auto"/>
              <w:left w:val="single" w:sz="4" w:space="0" w:color="auto"/>
              <w:bottom w:val="single" w:sz="4" w:space="0" w:color="auto"/>
              <w:right w:val="single" w:sz="4" w:space="0" w:color="auto"/>
            </w:tcBorders>
            <w:hideMark/>
          </w:tcPr>
          <w:p w14:paraId="3E59B62C"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 xml:space="preserve">Assorted Systems component Manufacturer’s manuals and data sheets </w:t>
            </w:r>
          </w:p>
          <w:p w14:paraId="12AE8FC0"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Instrumentation Handbooks</w:t>
            </w:r>
          </w:p>
        </w:tc>
        <w:tc>
          <w:tcPr>
            <w:tcW w:w="1260" w:type="dxa"/>
            <w:tcBorders>
              <w:top w:val="single" w:sz="4" w:space="0" w:color="auto"/>
              <w:left w:val="single" w:sz="4" w:space="0" w:color="auto"/>
              <w:bottom w:val="single" w:sz="4" w:space="0" w:color="auto"/>
              <w:right w:val="single" w:sz="4" w:space="0" w:color="auto"/>
            </w:tcBorders>
            <w:hideMark/>
          </w:tcPr>
          <w:p w14:paraId="4DCD8374"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hideMark/>
          </w:tcPr>
          <w:p w14:paraId="6038D6A6"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1:5</w:t>
            </w:r>
          </w:p>
        </w:tc>
      </w:tr>
      <w:tr w:rsidR="004A6325" w:rsidRPr="007A2605" w14:paraId="5CA2BE42" w14:textId="77777777" w:rsidTr="006218ED">
        <w:tc>
          <w:tcPr>
            <w:tcW w:w="895" w:type="dxa"/>
            <w:tcBorders>
              <w:top w:val="single" w:sz="4" w:space="0" w:color="auto"/>
              <w:left w:val="single" w:sz="4" w:space="0" w:color="auto"/>
              <w:bottom w:val="single" w:sz="4" w:space="0" w:color="auto"/>
              <w:right w:val="single" w:sz="4" w:space="0" w:color="auto"/>
            </w:tcBorders>
          </w:tcPr>
          <w:p w14:paraId="41F4C797" w14:textId="77777777" w:rsidR="004A6325" w:rsidRPr="007A2605" w:rsidRDefault="004A6325" w:rsidP="006218ED">
            <w:pPr>
              <w:numPr>
                <w:ilvl w:val="0"/>
                <w:numId w:val="2"/>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tcPr>
          <w:p w14:paraId="6699CC96"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Maintenance manuals</w:t>
            </w:r>
          </w:p>
        </w:tc>
        <w:tc>
          <w:tcPr>
            <w:tcW w:w="3233" w:type="dxa"/>
            <w:tcBorders>
              <w:top w:val="single" w:sz="4" w:space="0" w:color="auto"/>
              <w:left w:val="single" w:sz="4" w:space="0" w:color="auto"/>
              <w:bottom w:val="single" w:sz="4" w:space="0" w:color="auto"/>
              <w:right w:val="single" w:sz="4" w:space="0" w:color="auto"/>
            </w:tcBorders>
          </w:tcPr>
          <w:p w14:paraId="354A8370"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 xml:space="preserve">Assorted Systems component Manufacturer’s manuals and data sheets </w:t>
            </w:r>
          </w:p>
          <w:p w14:paraId="06A13D94"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Maintenance Handbooks</w:t>
            </w:r>
          </w:p>
        </w:tc>
        <w:tc>
          <w:tcPr>
            <w:tcW w:w="1260" w:type="dxa"/>
            <w:tcBorders>
              <w:top w:val="single" w:sz="4" w:space="0" w:color="auto"/>
              <w:left w:val="single" w:sz="4" w:space="0" w:color="auto"/>
              <w:bottom w:val="single" w:sz="4" w:space="0" w:color="auto"/>
              <w:right w:val="single" w:sz="4" w:space="0" w:color="auto"/>
            </w:tcBorders>
          </w:tcPr>
          <w:p w14:paraId="72C3FABA"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tcPr>
          <w:p w14:paraId="6376B8F7"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1:5</w:t>
            </w:r>
          </w:p>
        </w:tc>
      </w:tr>
      <w:tr w:rsidR="004A6325" w:rsidRPr="007A2605" w14:paraId="576B7B76" w14:textId="77777777" w:rsidTr="006218ED">
        <w:tc>
          <w:tcPr>
            <w:tcW w:w="895" w:type="dxa"/>
            <w:tcBorders>
              <w:top w:val="single" w:sz="4" w:space="0" w:color="auto"/>
              <w:left w:val="single" w:sz="4" w:space="0" w:color="auto"/>
              <w:bottom w:val="single" w:sz="4" w:space="0" w:color="auto"/>
              <w:right w:val="single" w:sz="4" w:space="0" w:color="auto"/>
            </w:tcBorders>
          </w:tcPr>
          <w:p w14:paraId="6A69E4B5" w14:textId="77777777" w:rsidR="004A6325" w:rsidRPr="007A2605" w:rsidRDefault="004A6325" w:rsidP="006218ED">
            <w:pPr>
              <w:numPr>
                <w:ilvl w:val="0"/>
                <w:numId w:val="2"/>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tcPr>
          <w:p w14:paraId="7B77E1D2"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Checklists</w:t>
            </w:r>
          </w:p>
        </w:tc>
        <w:tc>
          <w:tcPr>
            <w:tcW w:w="3233" w:type="dxa"/>
            <w:tcBorders>
              <w:top w:val="single" w:sz="4" w:space="0" w:color="auto"/>
              <w:left w:val="single" w:sz="4" w:space="0" w:color="auto"/>
              <w:bottom w:val="single" w:sz="4" w:space="0" w:color="auto"/>
              <w:right w:val="single" w:sz="4" w:space="0" w:color="auto"/>
            </w:tcBorders>
          </w:tcPr>
          <w:p w14:paraId="411F2EF9"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 xml:space="preserve">Assorted Systems checklists </w:t>
            </w:r>
          </w:p>
          <w:p w14:paraId="6459DFB2"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tcPr>
          <w:p w14:paraId="66E79650"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tcPr>
          <w:p w14:paraId="5D7E756B"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1:5</w:t>
            </w:r>
          </w:p>
        </w:tc>
      </w:tr>
      <w:tr w:rsidR="004A6325" w:rsidRPr="007A2605" w14:paraId="349395FC" w14:textId="77777777" w:rsidTr="006218ED">
        <w:tc>
          <w:tcPr>
            <w:tcW w:w="895" w:type="dxa"/>
            <w:tcBorders>
              <w:top w:val="single" w:sz="4" w:space="0" w:color="auto"/>
              <w:left w:val="single" w:sz="4" w:space="0" w:color="auto"/>
              <w:bottom w:val="single" w:sz="4" w:space="0" w:color="auto"/>
              <w:right w:val="single" w:sz="4" w:space="0" w:color="auto"/>
            </w:tcBorders>
          </w:tcPr>
          <w:p w14:paraId="516C45CB" w14:textId="77777777" w:rsidR="004A6325" w:rsidRPr="007A2605" w:rsidRDefault="004A6325" w:rsidP="006218ED">
            <w:pPr>
              <w:numPr>
                <w:ilvl w:val="0"/>
                <w:numId w:val="2"/>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41BE541D"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Audio visual presentations</w:t>
            </w:r>
          </w:p>
        </w:tc>
        <w:tc>
          <w:tcPr>
            <w:tcW w:w="3233" w:type="dxa"/>
            <w:tcBorders>
              <w:top w:val="single" w:sz="4" w:space="0" w:color="auto"/>
              <w:left w:val="single" w:sz="4" w:space="0" w:color="auto"/>
              <w:bottom w:val="single" w:sz="4" w:space="0" w:color="auto"/>
              <w:right w:val="single" w:sz="4" w:space="0" w:color="auto"/>
            </w:tcBorders>
            <w:hideMark/>
          </w:tcPr>
          <w:p w14:paraId="3DADAE6F"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Projector</w:t>
            </w:r>
          </w:p>
        </w:tc>
        <w:tc>
          <w:tcPr>
            <w:tcW w:w="1260" w:type="dxa"/>
            <w:tcBorders>
              <w:top w:val="single" w:sz="4" w:space="0" w:color="auto"/>
              <w:left w:val="single" w:sz="4" w:space="0" w:color="auto"/>
              <w:bottom w:val="single" w:sz="4" w:space="0" w:color="auto"/>
              <w:right w:val="single" w:sz="4" w:space="0" w:color="auto"/>
            </w:tcBorders>
            <w:hideMark/>
          </w:tcPr>
          <w:p w14:paraId="4B09A041"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hideMark/>
          </w:tcPr>
          <w:p w14:paraId="4B55C5D7"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1:25</w:t>
            </w:r>
          </w:p>
        </w:tc>
      </w:tr>
      <w:tr w:rsidR="004A6325" w:rsidRPr="007A2605" w14:paraId="1556B73C"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1CEDA5F6"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B</w:t>
            </w:r>
          </w:p>
        </w:tc>
        <w:tc>
          <w:tcPr>
            <w:tcW w:w="2077" w:type="dxa"/>
            <w:tcBorders>
              <w:top w:val="single" w:sz="4" w:space="0" w:color="auto"/>
              <w:left w:val="single" w:sz="4" w:space="0" w:color="auto"/>
              <w:bottom w:val="single" w:sz="4" w:space="0" w:color="auto"/>
              <w:right w:val="single" w:sz="4" w:space="0" w:color="auto"/>
            </w:tcBorders>
            <w:hideMark/>
          </w:tcPr>
          <w:p w14:paraId="640497CC"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Learning Facilities &amp; infrastructure</w:t>
            </w:r>
          </w:p>
        </w:tc>
        <w:tc>
          <w:tcPr>
            <w:tcW w:w="3233" w:type="dxa"/>
            <w:tcBorders>
              <w:top w:val="single" w:sz="4" w:space="0" w:color="auto"/>
              <w:left w:val="single" w:sz="4" w:space="0" w:color="auto"/>
              <w:bottom w:val="single" w:sz="4" w:space="0" w:color="auto"/>
              <w:right w:val="single" w:sz="4" w:space="0" w:color="auto"/>
            </w:tcBorders>
          </w:tcPr>
          <w:p w14:paraId="1F404740"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tcPr>
          <w:p w14:paraId="7FFA296E"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p>
        </w:tc>
        <w:tc>
          <w:tcPr>
            <w:tcW w:w="1885" w:type="dxa"/>
            <w:tcBorders>
              <w:top w:val="single" w:sz="4" w:space="0" w:color="auto"/>
              <w:left w:val="single" w:sz="4" w:space="0" w:color="auto"/>
              <w:bottom w:val="single" w:sz="4" w:space="0" w:color="auto"/>
              <w:right w:val="single" w:sz="4" w:space="0" w:color="auto"/>
            </w:tcBorders>
          </w:tcPr>
          <w:p w14:paraId="3B14503B"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p>
        </w:tc>
      </w:tr>
      <w:tr w:rsidR="004A6325" w:rsidRPr="007A2605" w14:paraId="5F63072A" w14:textId="77777777" w:rsidTr="006218ED">
        <w:tc>
          <w:tcPr>
            <w:tcW w:w="895" w:type="dxa"/>
            <w:tcBorders>
              <w:top w:val="single" w:sz="4" w:space="0" w:color="auto"/>
              <w:left w:val="single" w:sz="4" w:space="0" w:color="auto"/>
              <w:bottom w:val="single" w:sz="4" w:space="0" w:color="auto"/>
              <w:right w:val="single" w:sz="4" w:space="0" w:color="auto"/>
            </w:tcBorders>
          </w:tcPr>
          <w:p w14:paraId="3AC03D6F" w14:textId="77777777" w:rsidR="004A6325" w:rsidRPr="007A2605" w:rsidRDefault="004A6325" w:rsidP="006218ED">
            <w:pPr>
              <w:numPr>
                <w:ilvl w:val="0"/>
                <w:numId w:val="3"/>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7C018D7C"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Lecture/theory room</w:t>
            </w:r>
          </w:p>
        </w:tc>
        <w:tc>
          <w:tcPr>
            <w:tcW w:w="3233" w:type="dxa"/>
            <w:tcBorders>
              <w:top w:val="single" w:sz="4" w:space="0" w:color="auto"/>
              <w:left w:val="single" w:sz="4" w:space="0" w:color="auto"/>
              <w:bottom w:val="single" w:sz="4" w:space="0" w:color="auto"/>
              <w:right w:val="single" w:sz="4" w:space="0" w:color="auto"/>
            </w:tcBorders>
            <w:hideMark/>
          </w:tcPr>
          <w:p w14:paraId="629DB6CB" w14:textId="77777777" w:rsidR="004A6325" w:rsidRPr="007A2605" w:rsidRDefault="004A6325" w:rsidP="006218ED">
            <w:pPr>
              <w:spacing w:after="120" w:line="360" w:lineRule="auto"/>
              <w:rPr>
                <w:rFonts w:ascii="Times New Roman" w:eastAsia="Times New Roman" w:hAnsi="Times New Roman" w:cstheme="minorBidi"/>
                <w:bCs/>
                <w:kern w:val="28"/>
                <w:sz w:val="24"/>
                <w:szCs w:val="24"/>
                <w:highlight w:val="yellow"/>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60m</w:t>
            </w:r>
            <w:r w:rsidRPr="007A2605">
              <w:rPr>
                <w:rFonts w:ascii="Times New Roman" w:eastAsia="Times New Roman" w:hAnsi="Times New Roman" w:cstheme="minorBidi"/>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hideMark/>
          </w:tcPr>
          <w:p w14:paraId="577A878D"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hideMark/>
          </w:tcPr>
          <w:p w14:paraId="12AF0517"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1:25</w:t>
            </w:r>
          </w:p>
        </w:tc>
      </w:tr>
      <w:tr w:rsidR="004A6325" w:rsidRPr="007A2605" w14:paraId="30AB24EC" w14:textId="77777777" w:rsidTr="006218ED">
        <w:tc>
          <w:tcPr>
            <w:tcW w:w="895" w:type="dxa"/>
            <w:tcBorders>
              <w:top w:val="single" w:sz="4" w:space="0" w:color="auto"/>
              <w:left w:val="single" w:sz="4" w:space="0" w:color="auto"/>
              <w:bottom w:val="single" w:sz="4" w:space="0" w:color="auto"/>
              <w:right w:val="single" w:sz="4" w:space="0" w:color="auto"/>
            </w:tcBorders>
          </w:tcPr>
          <w:p w14:paraId="7516BEDB" w14:textId="77777777" w:rsidR="004A6325" w:rsidRPr="007A2605" w:rsidRDefault="004A6325" w:rsidP="006218ED">
            <w:pPr>
              <w:numPr>
                <w:ilvl w:val="0"/>
                <w:numId w:val="3"/>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04A4C748"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Workshop</w:t>
            </w:r>
          </w:p>
        </w:tc>
        <w:tc>
          <w:tcPr>
            <w:tcW w:w="3233" w:type="dxa"/>
            <w:tcBorders>
              <w:top w:val="single" w:sz="4" w:space="0" w:color="auto"/>
              <w:left w:val="single" w:sz="4" w:space="0" w:color="auto"/>
              <w:bottom w:val="single" w:sz="4" w:space="0" w:color="auto"/>
              <w:right w:val="single" w:sz="4" w:space="0" w:color="auto"/>
            </w:tcBorders>
            <w:hideMark/>
          </w:tcPr>
          <w:p w14:paraId="407DC20A" w14:textId="77777777" w:rsidR="004A6325" w:rsidRPr="007A2605" w:rsidRDefault="004A6325" w:rsidP="006218ED">
            <w:pPr>
              <w:spacing w:after="120" w:line="360" w:lineRule="auto"/>
              <w:rPr>
                <w:rFonts w:ascii="Times New Roman" w:eastAsia="Times New Roman" w:hAnsi="Times New Roman" w:cstheme="minorBidi"/>
                <w:bCs/>
                <w:kern w:val="28"/>
                <w:sz w:val="24"/>
                <w:szCs w:val="24"/>
                <w:highlight w:val="yellow"/>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150m</w:t>
            </w:r>
            <w:r w:rsidRPr="007A2605">
              <w:rPr>
                <w:rFonts w:ascii="Times New Roman" w:eastAsia="Times New Roman" w:hAnsi="Times New Roman" w:cstheme="minorBidi"/>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hideMark/>
          </w:tcPr>
          <w:p w14:paraId="3389CBE8"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hideMark/>
          </w:tcPr>
          <w:p w14:paraId="486047B1"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1:25</w:t>
            </w:r>
          </w:p>
        </w:tc>
      </w:tr>
      <w:tr w:rsidR="004A6325" w:rsidRPr="007A2605" w14:paraId="31913204" w14:textId="77777777" w:rsidTr="006218ED">
        <w:tc>
          <w:tcPr>
            <w:tcW w:w="895" w:type="dxa"/>
            <w:tcBorders>
              <w:top w:val="single" w:sz="4" w:space="0" w:color="auto"/>
              <w:left w:val="single" w:sz="4" w:space="0" w:color="auto"/>
              <w:bottom w:val="single" w:sz="4" w:space="0" w:color="auto"/>
              <w:right w:val="single" w:sz="4" w:space="0" w:color="auto"/>
            </w:tcBorders>
          </w:tcPr>
          <w:p w14:paraId="30B4407C" w14:textId="77777777" w:rsidR="004A6325" w:rsidRPr="007A2605" w:rsidRDefault="004A6325" w:rsidP="006218ED">
            <w:pPr>
              <w:numPr>
                <w:ilvl w:val="0"/>
                <w:numId w:val="3"/>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0E1AAB38"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Computer laboratory</w:t>
            </w:r>
          </w:p>
        </w:tc>
        <w:tc>
          <w:tcPr>
            <w:tcW w:w="3233" w:type="dxa"/>
            <w:tcBorders>
              <w:top w:val="single" w:sz="4" w:space="0" w:color="auto"/>
              <w:left w:val="single" w:sz="4" w:space="0" w:color="auto"/>
              <w:bottom w:val="single" w:sz="4" w:space="0" w:color="auto"/>
              <w:right w:val="single" w:sz="4" w:space="0" w:color="auto"/>
            </w:tcBorders>
            <w:hideMark/>
          </w:tcPr>
          <w:p w14:paraId="3027327A"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100m</w:t>
            </w:r>
            <w:r w:rsidRPr="007A2605">
              <w:rPr>
                <w:rFonts w:ascii="Times New Roman" w:eastAsia="Times New Roman" w:hAnsi="Times New Roman" w:cstheme="minorBidi"/>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hideMark/>
          </w:tcPr>
          <w:p w14:paraId="6AC82F76"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hideMark/>
          </w:tcPr>
          <w:p w14:paraId="1CD1A41A"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1:25</w:t>
            </w:r>
          </w:p>
        </w:tc>
      </w:tr>
      <w:tr w:rsidR="004A6325" w:rsidRPr="007A2605" w14:paraId="0F9F35F3"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2A38A29D"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C</w:t>
            </w:r>
          </w:p>
        </w:tc>
        <w:tc>
          <w:tcPr>
            <w:tcW w:w="2077" w:type="dxa"/>
            <w:tcBorders>
              <w:top w:val="single" w:sz="4" w:space="0" w:color="auto"/>
              <w:left w:val="single" w:sz="4" w:space="0" w:color="auto"/>
              <w:bottom w:val="single" w:sz="4" w:space="0" w:color="auto"/>
              <w:right w:val="single" w:sz="4" w:space="0" w:color="auto"/>
            </w:tcBorders>
            <w:hideMark/>
          </w:tcPr>
          <w:p w14:paraId="59C32EBC"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Consumable materials</w:t>
            </w:r>
          </w:p>
        </w:tc>
        <w:tc>
          <w:tcPr>
            <w:tcW w:w="3233" w:type="dxa"/>
            <w:tcBorders>
              <w:top w:val="single" w:sz="4" w:space="0" w:color="auto"/>
              <w:left w:val="single" w:sz="4" w:space="0" w:color="auto"/>
              <w:bottom w:val="single" w:sz="4" w:space="0" w:color="auto"/>
              <w:right w:val="single" w:sz="4" w:space="0" w:color="auto"/>
            </w:tcBorders>
          </w:tcPr>
          <w:p w14:paraId="2FE4CA00"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tcPr>
          <w:p w14:paraId="77262475"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p>
        </w:tc>
        <w:tc>
          <w:tcPr>
            <w:tcW w:w="1885" w:type="dxa"/>
            <w:tcBorders>
              <w:top w:val="single" w:sz="4" w:space="0" w:color="auto"/>
              <w:left w:val="single" w:sz="4" w:space="0" w:color="auto"/>
              <w:bottom w:val="single" w:sz="4" w:space="0" w:color="auto"/>
              <w:right w:val="single" w:sz="4" w:space="0" w:color="auto"/>
            </w:tcBorders>
          </w:tcPr>
          <w:p w14:paraId="0D51A121"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p>
        </w:tc>
      </w:tr>
      <w:tr w:rsidR="004A6325" w:rsidRPr="007A2605" w14:paraId="3B443E07" w14:textId="77777777" w:rsidTr="006218ED">
        <w:tc>
          <w:tcPr>
            <w:tcW w:w="895" w:type="dxa"/>
            <w:tcBorders>
              <w:top w:val="single" w:sz="4" w:space="0" w:color="auto"/>
              <w:left w:val="single" w:sz="4" w:space="0" w:color="auto"/>
              <w:bottom w:val="single" w:sz="4" w:space="0" w:color="auto"/>
              <w:right w:val="single" w:sz="4" w:space="0" w:color="auto"/>
            </w:tcBorders>
          </w:tcPr>
          <w:p w14:paraId="69E55F46" w14:textId="77777777" w:rsidR="004A6325" w:rsidRPr="007A2605" w:rsidRDefault="004A6325" w:rsidP="006218ED">
            <w:pPr>
              <w:numPr>
                <w:ilvl w:val="0"/>
                <w:numId w:val="3"/>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1F8502E2"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Installation materials</w:t>
            </w:r>
          </w:p>
        </w:tc>
        <w:tc>
          <w:tcPr>
            <w:tcW w:w="3233" w:type="dxa"/>
            <w:tcBorders>
              <w:top w:val="single" w:sz="4" w:space="0" w:color="auto"/>
              <w:left w:val="single" w:sz="4" w:space="0" w:color="auto"/>
              <w:bottom w:val="single" w:sz="4" w:space="0" w:color="auto"/>
              <w:right w:val="single" w:sz="4" w:space="0" w:color="auto"/>
            </w:tcBorders>
          </w:tcPr>
          <w:p w14:paraId="4CCC54A5"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Insulation tapes and tubes, cleaning agents, Lubrication oil, assorted electrical cable rolls, cable tags and lags, soldering wire</w:t>
            </w:r>
          </w:p>
        </w:tc>
        <w:tc>
          <w:tcPr>
            <w:tcW w:w="1260" w:type="dxa"/>
            <w:tcBorders>
              <w:top w:val="single" w:sz="4" w:space="0" w:color="auto"/>
              <w:left w:val="single" w:sz="4" w:space="0" w:color="auto"/>
              <w:bottom w:val="single" w:sz="4" w:space="0" w:color="auto"/>
              <w:right w:val="single" w:sz="4" w:space="0" w:color="auto"/>
            </w:tcBorders>
            <w:hideMark/>
          </w:tcPr>
          <w:p w14:paraId="55D80ECA"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25 pcs each</w:t>
            </w:r>
          </w:p>
        </w:tc>
        <w:tc>
          <w:tcPr>
            <w:tcW w:w="1885" w:type="dxa"/>
            <w:tcBorders>
              <w:top w:val="single" w:sz="4" w:space="0" w:color="auto"/>
              <w:left w:val="single" w:sz="4" w:space="0" w:color="auto"/>
              <w:bottom w:val="single" w:sz="4" w:space="0" w:color="auto"/>
              <w:right w:val="single" w:sz="4" w:space="0" w:color="auto"/>
            </w:tcBorders>
            <w:hideMark/>
          </w:tcPr>
          <w:p w14:paraId="5CBC34D9"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1:1</w:t>
            </w:r>
          </w:p>
        </w:tc>
      </w:tr>
      <w:tr w:rsidR="004A6325" w:rsidRPr="007A2605" w14:paraId="4FFEC177"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440C5A2D"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D</w:t>
            </w:r>
          </w:p>
        </w:tc>
        <w:tc>
          <w:tcPr>
            <w:tcW w:w="2077" w:type="dxa"/>
            <w:tcBorders>
              <w:top w:val="single" w:sz="4" w:space="0" w:color="auto"/>
              <w:left w:val="single" w:sz="4" w:space="0" w:color="auto"/>
              <w:bottom w:val="single" w:sz="4" w:space="0" w:color="auto"/>
              <w:right w:val="single" w:sz="4" w:space="0" w:color="auto"/>
            </w:tcBorders>
            <w:hideMark/>
          </w:tcPr>
          <w:p w14:paraId="28EC3CB4"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Tools and Equipment</w:t>
            </w:r>
          </w:p>
        </w:tc>
        <w:tc>
          <w:tcPr>
            <w:tcW w:w="3233" w:type="dxa"/>
            <w:tcBorders>
              <w:top w:val="single" w:sz="4" w:space="0" w:color="auto"/>
              <w:left w:val="single" w:sz="4" w:space="0" w:color="auto"/>
              <w:bottom w:val="single" w:sz="4" w:space="0" w:color="auto"/>
              <w:right w:val="single" w:sz="4" w:space="0" w:color="auto"/>
            </w:tcBorders>
          </w:tcPr>
          <w:p w14:paraId="09E17C64"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tcPr>
          <w:p w14:paraId="2A6DC83E"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p>
        </w:tc>
        <w:tc>
          <w:tcPr>
            <w:tcW w:w="1885" w:type="dxa"/>
            <w:tcBorders>
              <w:top w:val="single" w:sz="4" w:space="0" w:color="auto"/>
              <w:left w:val="single" w:sz="4" w:space="0" w:color="auto"/>
              <w:bottom w:val="single" w:sz="4" w:space="0" w:color="auto"/>
              <w:right w:val="single" w:sz="4" w:space="0" w:color="auto"/>
            </w:tcBorders>
          </w:tcPr>
          <w:p w14:paraId="50A7CA0A"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p>
        </w:tc>
      </w:tr>
      <w:tr w:rsidR="004A6325" w:rsidRPr="007A2605" w14:paraId="3FAB03A0" w14:textId="77777777" w:rsidTr="006218ED">
        <w:trPr>
          <w:trHeight w:val="449"/>
        </w:trPr>
        <w:tc>
          <w:tcPr>
            <w:tcW w:w="895" w:type="dxa"/>
            <w:tcBorders>
              <w:top w:val="single" w:sz="4" w:space="0" w:color="auto"/>
              <w:left w:val="single" w:sz="4" w:space="0" w:color="auto"/>
              <w:bottom w:val="single" w:sz="4" w:space="0" w:color="auto"/>
              <w:right w:val="single" w:sz="4" w:space="0" w:color="auto"/>
            </w:tcBorders>
          </w:tcPr>
          <w:p w14:paraId="7B50D848" w14:textId="77777777" w:rsidR="004A6325" w:rsidRPr="007A2605" w:rsidRDefault="004A6325" w:rsidP="006218ED">
            <w:pPr>
              <w:numPr>
                <w:ilvl w:val="0"/>
                <w:numId w:val="3"/>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67862B21"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Assorted tools and equipment</w:t>
            </w:r>
          </w:p>
        </w:tc>
        <w:tc>
          <w:tcPr>
            <w:tcW w:w="3233" w:type="dxa"/>
            <w:tcBorders>
              <w:top w:val="single" w:sz="4" w:space="0" w:color="auto"/>
              <w:left w:val="single" w:sz="4" w:space="0" w:color="auto"/>
              <w:bottom w:val="single" w:sz="4" w:space="0" w:color="auto"/>
              <w:right w:val="single" w:sz="4" w:space="0" w:color="auto"/>
            </w:tcBorders>
          </w:tcPr>
          <w:p w14:paraId="21317D43"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Side cutters, Side cutters, Pliers, Screwdriver,</w:t>
            </w:r>
            <w:r w:rsidRPr="007A2605">
              <w:rPr>
                <w:rFonts w:ascii="Times New Roman" w:eastAsia="Times New Roman" w:hAnsi="Times New Roman" w:cstheme="minorBidi"/>
                <w:kern w:val="28"/>
                <w:sz w:val="24"/>
                <w:szCs w:val="24"/>
                <w:lang w:val="en-GB"/>
                <w14:ligatures w14:val="standardContextual"/>
              </w:rPr>
              <w:t xml:space="preserve"> Crimping tools,</w:t>
            </w:r>
            <w:r w:rsidRPr="007A2605">
              <w:rPr>
                <w:rFonts w:ascii="Times New Roman" w:eastAsia="Times New Roman" w:hAnsi="Times New Roman" w:cstheme="minorBidi"/>
                <w:bCs/>
                <w:kern w:val="28"/>
                <w:sz w:val="24"/>
                <w:szCs w:val="24"/>
                <w:lang w:val="en-GB"/>
                <w14:ligatures w14:val="standardContextual"/>
              </w:rPr>
              <w:t xml:space="preserve"> multi-meter, torque wrench, Oscilloscope, clamp meters, drilling tools</w:t>
            </w:r>
          </w:p>
        </w:tc>
        <w:tc>
          <w:tcPr>
            <w:tcW w:w="1260" w:type="dxa"/>
            <w:tcBorders>
              <w:top w:val="single" w:sz="4" w:space="0" w:color="auto"/>
              <w:left w:val="single" w:sz="4" w:space="0" w:color="auto"/>
              <w:bottom w:val="single" w:sz="4" w:space="0" w:color="auto"/>
              <w:right w:val="single" w:sz="4" w:space="0" w:color="auto"/>
            </w:tcBorders>
            <w:hideMark/>
          </w:tcPr>
          <w:p w14:paraId="029F38E1"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25 pcs</w:t>
            </w:r>
          </w:p>
        </w:tc>
        <w:tc>
          <w:tcPr>
            <w:tcW w:w="1885" w:type="dxa"/>
            <w:tcBorders>
              <w:top w:val="single" w:sz="4" w:space="0" w:color="auto"/>
              <w:left w:val="single" w:sz="4" w:space="0" w:color="auto"/>
              <w:bottom w:val="single" w:sz="4" w:space="0" w:color="auto"/>
              <w:right w:val="single" w:sz="4" w:space="0" w:color="auto"/>
            </w:tcBorders>
            <w:hideMark/>
          </w:tcPr>
          <w:p w14:paraId="3155B26E"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1:1</w:t>
            </w:r>
          </w:p>
        </w:tc>
      </w:tr>
      <w:tr w:rsidR="004A6325" w:rsidRPr="007A2605" w14:paraId="6CA2176B" w14:textId="77777777" w:rsidTr="006218ED">
        <w:tc>
          <w:tcPr>
            <w:tcW w:w="895" w:type="dxa"/>
            <w:tcBorders>
              <w:top w:val="single" w:sz="4" w:space="0" w:color="auto"/>
              <w:left w:val="single" w:sz="4" w:space="0" w:color="auto"/>
              <w:bottom w:val="single" w:sz="4" w:space="0" w:color="auto"/>
              <w:right w:val="single" w:sz="4" w:space="0" w:color="auto"/>
            </w:tcBorders>
          </w:tcPr>
          <w:p w14:paraId="1EB6DD8E" w14:textId="77777777" w:rsidR="004A6325" w:rsidRPr="007A2605" w:rsidRDefault="004A6325" w:rsidP="006218ED">
            <w:pPr>
              <w:numPr>
                <w:ilvl w:val="0"/>
                <w:numId w:val="3"/>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685E4E8D"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PPEs</w:t>
            </w:r>
          </w:p>
        </w:tc>
        <w:tc>
          <w:tcPr>
            <w:tcW w:w="3233" w:type="dxa"/>
            <w:tcBorders>
              <w:top w:val="single" w:sz="4" w:space="0" w:color="auto"/>
              <w:left w:val="single" w:sz="4" w:space="0" w:color="auto"/>
              <w:bottom w:val="single" w:sz="4" w:space="0" w:color="auto"/>
              <w:right w:val="single" w:sz="4" w:space="0" w:color="auto"/>
            </w:tcBorders>
          </w:tcPr>
          <w:p w14:paraId="04F85962"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Safety boots, overall, helmets</w:t>
            </w:r>
          </w:p>
        </w:tc>
        <w:tc>
          <w:tcPr>
            <w:tcW w:w="1260" w:type="dxa"/>
            <w:tcBorders>
              <w:top w:val="single" w:sz="4" w:space="0" w:color="auto"/>
              <w:left w:val="single" w:sz="4" w:space="0" w:color="auto"/>
              <w:bottom w:val="single" w:sz="4" w:space="0" w:color="auto"/>
              <w:right w:val="single" w:sz="4" w:space="0" w:color="auto"/>
            </w:tcBorders>
            <w:hideMark/>
          </w:tcPr>
          <w:p w14:paraId="4689B621"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25 pcs</w:t>
            </w:r>
          </w:p>
        </w:tc>
        <w:tc>
          <w:tcPr>
            <w:tcW w:w="1885" w:type="dxa"/>
            <w:tcBorders>
              <w:top w:val="single" w:sz="4" w:space="0" w:color="auto"/>
              <w:left w:val="single" w:sz="4" w:space="0" w:color="auto"/>
              <w:bottom w:val="single" w:sz="4" w:space="0" w:color="auto"/>
              <w:right w:val="single" w:sz="4" w:space="0" w:color="auto"/>
            </w:tcBorders>
            <w:hideMark/>
          </w:tcPr>
          <w:p w14:paraId="2C1CEC4D"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1:1</w:t>
            </w:r>
          </w:p>
        </w:tc>
      </w:tr>
      <w:tr w:rsidR="004A6325" w:rsidRPr="007A2605" w14:paraId="7CBEC0FE" w14:textId="77777777" w:rsidTr="006218ED">
        <w:tc>
          <w:tcPr>
            <w:tcW w:w="895" w:type="dxa"/>
            <w:tcBorders>
              <w:top w:val="single" w:sz="4" w:space="0" w:color="auto"/>
              <w:left w:val="single" w:sz="4" w:space="0" w:color="auto"/>
              <w:bottom w:val="single" w:sz="4" w:space="0" w:color="auto"/>
              <w:right w:val="single" w:sz="4" w:space="0" w:color="auto"/>
            </w:tcBorders>
          </w:tcPr>
          <w:p w14:paraId="21694EB9" w14:textId="77777777" w:rsidR="004A6325" w:rsidRPr="007A2605" w:rsidRDefault="004A6325" w:rsidP="006218ED">
            <w:pPr>
              <w:numPr>
                <w:ilvl w:val="0"/>
                <w:numId w:val="3"/>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5FFDC395"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Work stations</w:t>
            </w:r>
          </w:p>
        </w:tc>
        <w:tc>
          <w:tcPr>
            <w:tcW w:w="3233" w:type="dxa"/>
            <w:tcBorders>
              <w:top w:val="single" w:sz="4" w:space="0" w:color="auto"/>
              <w:left w:val="single" w:sz="4" w:space="0" w:color="auto"/>
              <w:bottom w:val="single" w:sz="4" w:space="0" w:color="auto"/>
              <w:right w:val="single" w:sz="4" w:space="0" w:color="auto"/>
            </w:tcBorders>
          </w:tcPr>
          <w:p w14:paraId="254503B2"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Electrical works station with mounting boards, 3θ power source.</w:t>
            </w:r>
          </w:p>
        </w:tc>
        <w:tc>
          <w:tcPr>
            <w:tcW w:w="1260" w:type="dxa"/>
            <w:tcBorders>
              <w:top w:val="single" w:sz="4" w:space="0" w:color="auto"/>
              <w:left w:val="single" w:sz="4" w:space="0" w:color="auto"/>
              <w:bottom w:val="single" w:sz="4" w:space="0" w:color="auto"/>
              <w:right w:val="single" w:sz="4" w:space="0" w:color="auto"/>
            </w:tcBorders>
            <w:hideMark/>
          </w:tcPr>
          <w:p w14:paraId="63AB91F6"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25 pcs</w:t>
            </w:r>
          </w:p>
        </w:tc>
        <w:tc>
          <w:tcPr>
            <w:tcW w:w="1885" w:type="dxa"/>
            <w:tcBorders>
              <w:top w:val="single" w:sz="4" w:space="0" w:color="auto"/>
              <w:left w:val="single" w:sz="4" w:space="0" w:color="auto"/>
              <w:bottom w:val="single" w:sz="4" w:space="0" w:color="auto"/>
              <w:right w:val="single" w:sz="4" w:space="0" w:color="auto"/>
            </w:tcBorders>
            <w:hideMark/>
          </w:tcPr>
          <w:p w14:paraId="480B8373"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1:1</w:t>
            </w:r>
          </w:p>
        </w:tc>
      </w:tr>
      <w:tr w:rsidR="004A6325" w:rsidRPr="007A2605" w14:paraId="3018FC4C" w14:textId="77777777" w:rsidTr="006218ED">
        <w:tc>
          <w:tcPr>
            <w:tcW w:w="895" w:type="dxa"/>
            <w:tcBorders>
              <w:top w:val="single" w:sz="4" w:space="0" w:color="auto"/>
              <w:left w:val="single" w:sz="4" w:space="0" w:color="auto"/>
              <w:bottom w:val="single" w:sz="4" w:space="0" w:color="auto"/>
              <w:right w:val="single" w:sz="4" w:space="0" w:color="auto"/>
            </w:tcBorders>
          </w:tcPr>
          <w:p w14:paraId="3CFED7E5" w14:textId="77777777" w:rsidR="004A6325" w:rsidRPr="007A2605" w:rsidRDefault="004A6325" w:rsidP="006218ED">
            <w:pPr>
              <w:numPr>
                <w:ilvl w:val="0"/>
                <w:numId w:val="3"/>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tcPr>
          <w:p w14:paraId="17AD3D57"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 xml:space="preserve">Process control training </w:t>
            </w:r>
          </w:p>
        </w:tc>
        <w:tc>
          <w:tcPr>
            <w:tcW w:w="3233" w:type="dxa"/>
            <w:tcBorders>
              <w:top w:val="single" w:sz="4" w:space="0" w:color="auto"/>
              <w:left w:val="single" w:sz="4" w:space="0" w:color="auto"/>
              <w:bottom w:val="single" w:sz="4" w:space="0" w:color="auto"/>
              <w:right w:val="single" w:sz="4" w:space="0" w:color="auto"/>
            </w:tcBorders>
          </w:tcPr>
          <w:p w14:paraId="6C170194"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With simulations faults</w:t>
            </w:r>
          </w:p>
        </w:tc>
        <w:tc>
          <w:tcPr>
            <w:tcW w:w="1260" w:type="dxa"/>
            <w:tcBorders>
              <w:top w:val="single" w:sz="4" w:space="0" w:color="auto"/>
              <w:left w:val="single" w:sz="4" w:space="0" w:color="auto"/>
              <w:bottom w:val="single" w:sz="4" w:space="0" w:color="auto"/>
              <w:right w:val="single" w:sz="4" w:space="0" w:color="auto"/>
            </w:tcBorders>
          </w:tcPr>
          <w:p w14:paraId="49A475D7"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25 pcs</w:t>
            </w:r>
          </w:p>
        </w:tc>
        <w:tc>
          <w:tcPr>
            <w:tcW w:w="1885" w:type="dxa"/>
            <w:tcBorders>
              <w:top w:val="single" w:sz="4" w:space="0" w:color="auto"/>
              <w:left w:val="single" w:sz="4" w:space="0" w:color="auto"/>
              <w:bottom w:val="single" w:sz="4" w:space="0" w:color="auto"/>
              <w:right w:val="single" w:sz="4" w:space="0" w:color="auto"/>
            </w:tcBorders>
          </w:tcPr>
          <w:p w14:paraId="4549824F"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1:1</w:t>
            </w:r>
          </w:p>
        </w:tc>
      </w:tr>
    </w:tbl>
    <w:p w14:paraId="4993C327" w14:textId="77777777" w:rsidR="004A6325" w:rsidRPr="007A2605" w:rsidRDefault="004A6325" w:rsidP="004A6325">
      <w:pPr>
        <w:spacing w:after="120" w:line="360" w:lineRule="auto"/>
        <w:rPr>
          <w:rFonts w:ascii="Times New Roman" w:eastAsia="Times New Roman" w:hAnsi="Times New Roman" w:cs="Times New Roman"/>
          <w:color w:val="000000"/>
          <w:kern w:val="28"/>
          <w:sz w:val="24"/>
          <w:szCs w:val="24"/>
          <w:lang w:val="en-GB" w:eastAsia="en-GB"/>
          <w14:ligatures w14:val="none"/>
        </w:rPr>
      </w:pPr>
    </w:p>
    <w:p w14:paraId="44B29D50" w14:textId="77777777" w:rsidR="004A6325" w:rsidRPr="007A2605" w:rsidRDefault="004A6325" w:rsidP="004A6325">
      <w:pPr>
        <w:rPr>
          <w:rFonts w:ascii="Times New Roman" w:eastAsia="Times New Roman" w:hAnsi="Times New Roman" w:cs="Times New Roman"/>
          <w:b/>
          <w:iCs/>
          <w:kern w:val="0"/>
          <w:sz w:val="24"/>
          <w:szCs w:val="24"/>
          <w:lang w:val="en-GB"/>
          <w14:ligatures w14:val="none"/>
        </w:rPr>
      </w:pPr>
      <w:bookmarkStart w:id="39" w:name="_Toc196833080"/>
      <w:r w:rsidRPr="007A2605">
        <w:br w:type="page"/>
      </w:r>
    </w:p>
    <w:p w14:paraId="1349E05B" w14:textId="77777777" w:rsidR="004A6325" w:rsidRPr="004D3939" w:rsidRDefault="004A6325" w:rsidP="004A6325">
      <w:pPr>
        <w:pStyle w:val="Heading1"/>
        <w:rPr>
          <w:rFonts w:ascii="Times New Roman" w:hAnsi="Times New Roman" w:cs="Times New Roman"/>
          <w:color w:val="auto"/>
        </w:rPr>
      </w:pPr>
      <w:bookmarkStart w:id="40" w:name="_Toc197085591"/>
      <w:r w:rsidRPr="004D3939">
        <w:rPr>
          <w:rFonts w:ascii="Times New Roman" w:hAnsi="Times New Roman" w:cs="Times New Roman"/>
          <w:color w:val="auto"/>
        </w:rPr>
        <w:t>MODULE 2</w:t>
      </w:r>
      <w:bookmarkEnd w:id="40"/>
    </w:p>
    <w:p w14:paraId="1430B1D1" w14:textId="77777777" w:rsidR="004A6325" w:rsidRDefault="004A6325" w:rsidP="004A6325">
      <w:pPr>
        <w:rPr>
          <w:rFonts w:ascii="Times New Roman" w:eastAsia="Times New Roman" w:hAnsi="Times New Roman" w:cs="Times New Roman"/>
          <w:b/>
          <w:iCs/>
          <w:kern w:val="0"/>
          <w:sz w:val="24"/>
          <w:szCs w:val="24"/>
          <w:lang w:val="en-GB"/>
          <w14:ligatures w14:val="none"/>
        </w:rPr>
      </w:pPr>
      <w:r>
        <w:br w:type="page"/>
      </w:r>
    </w:p>
    <w:p w14:paraId="2B225F97" w14:textId="77777777" w:rsidR="004A6325" w:rsidRPr="007A2605" w:rsidRDefault="004A6325" w:rsidP="00991025">
      <w:pPr>
        <w:pStyle w:val="Heading2"/>
      </w:pPr>
      <w:bookmarkStart w:id="41" w:name="_Toc197085592"/>
      <w:r w:rsidRPr="007A2605">
        <w:t>INSTRUMENTATION AND CONTROL SYSTEM OPERATIONS</w:t>
      </w:r>
      <w:bookmarkEnd w:id="39"/>
      <w:bookmarkEnd w:id="41"/>
    </w:p>
    <w:p w14:paraId="60B9F454" w14:textId="77777777" w:rsidR="004A6325" w:rsidRPr="007A2605" w:rsidRDefault="004A6325" w:rsidP="004A6325">
      <w:pPr>
        <w:spacing w:after="240" w:line="360" w:lineRule="auto"/>
        <w:rPr>
          <w:rFonts w:ascii="Times New Roman" w:eastAsia="Calibri" w:hAnsi="Times New Roman" w:cs="Times New Roman"/>
          <w:b/>
          <w:bCs/>
          <w:sz w:val="24"/>
          <w:szCs w:val="24"/>
          <w:lang w:val="en-GB"/>
        </w:rPr>
      </w:pPr>
      <w:r w:rsidRPr="007A2605">
        <w:rPr>
          <w:rFonts w:ascii="Times New Roman" w:eastAsia="Calibri" w:hAnsi="Times New Roman" w:cs="Times New Roman"/>
          <w:b/>
          <w:sz w:val="24"/>
          <w:szCs w:val="24"/>
          <w:lang w:val="en-GB"/>
        </w:rPr>
        <w:t>UNIT CODE</w:t>
      </w:r>
      <w:r w:rsidRPr="007A2605">
        <w:rPr>
          <w:rFonts w:ascii="Times New Roman" w:eastAsia="Calibri" w:hAnsi="Times New Roman" w:cs="Times New Roman"/>
          <w:b/>
          <w:bCs/>
          <w:sz w:val="24"/>
          <w:szCs w:val="24"/>
          <w:lang w:val="en-GB"/>
        </w:rPr>
        <w:t xml:space="preserve">:  </w:t>
      </w:r>
      <w:r w:rsidRPr="007A2605">
        <w:rPr>
          <w:rFonts w:ascii="Times New Roman" w:eastAsia="Calibri" w:hAnsi="Times New Roman" w:cs="Times New Roman"/>
          <w:b/>
          <w:kern w:val="0"/>
          <w:sz w:val="24"/>
          <w:szCs w:val="24"/>
          <w:lang w:val="en-GB"/>
          <w14:ligatures w14:val="none"/>
        </w:rPr>
        <w:t>0714 351 15A</w:t>
      </w:r>
    </w:p>
    <w:p w14:paraId="58DF1780" w14:textId="77777777" w:rsidR="004A6325" w:rsidRPr="007A2605" w:rsidRDefault="004A6325" w:rsidP="004A6325">
      <w:pPr>
        <w:spacing w:after="240" w:line="360" w:lineRule="auto"/>
        <w:jc w:val="both"/>
        <w:rPr>
          <w:rFonts w:ascii="Times New Roman" w:hAnsi="Times New Roman" w:cs="Times New Roman"/>
          <w:sz w:val="24"/>
          <w:szCs w:val="24"/>
          <w:lang w:val="en-ZA"/>
        </w:rPr>
      </w:pPr>
      <w:r w:rsidRPr="007A2605">
        <w:rPr>
          <w:rFonts w:ascii="Times New Roman" w:hAnsi="Times New Roman" w:cs="Times New Roman"/>
          <w:b/>
          <w:sz w:val="24"/>
          <w:szCs w:val="24"/>
          <w:lang w:val="en-ZA"/>
        </w:rPr>
        <w:t>Relationship to Occupational Standards</w:t>
      </w:r>
    </w:p>
    <w:p w14:paraId="0195734E" w14:textId="77777777" w:rsidR="004A6325" w:rsidRPr="007A2605" w:rsidRDefault="004A6325" w:rsidP="004A6325">
      <w:pPr>
        <w:spacing w:after="240" w:line="360" w:lineRule="auto"/>
        <w:rPr>
          <w:rFonts w:ascii="Times New Roman" w:eastAsia="Calibri" w:hAnsi="Times New Roman" w:cs="Times New Roman"/>
          <w:b/>
          <w:bCs/>
          <w:sz w:val="24"/>
          <w:szCs w:val="24"/>
          <w:lang w:val="en-GB"/>
        </w:rPr>
      </w:pPr>
      <w:r w:rsidRPr="007A2605">
        <w:rPr>
          <w:rFonts w:ascii="Times New Roman" w:hAnsi="Times New Roman" w:cs="Times New Roman"/>
          <w:sz w:val="24"/>
          <w:szCs w:val="24"/>
        </w:rPr>
        <w:t xml:space="preserve">This unit addresses the unit of competency: </w:t>
      </w:r>
      <w:r w:rsidRPr="007A2605">
        <w:rPr>
          <w:rFonts w:ascii="Times New Roman" w:eastAsia="Times New Roman" w:hAnsi="Times New Roman" w:cs="Times New Roman"/>
          <w:bCs/>
          <w:color w:val="000000"/>
          <w:kern w:val="28"/>
          <w:sz w:val="24"/>
          <w:szCs w:val="24"/>
          <w14:ligatures w14:val="none"/>
        </w:rPr>
        <w:t>Operate instrumentation and control system</w:t>
      </w:r>
      <w:r w:rsidRPr="007A2605">
        <w:rPr>
          <w:rFonts w:ascii="Times New Roman" w:eastAsia="Calibri" w:hAnsi="Times New Roman" w:cs="Times New Roman"/>
          <w:b/>
          <w:kern w:val="0"/>
          <w:sz w:val="24"/>
          <w:szCs w:val="24"/>
          <w14:ligatures w14:val="none"/>
        </w:rPr>
        <w:t xml:space="preserve"> Duration of Unit: </w:t>
      </w:r>
      <w:r w:rsidRPr="007A2605">
        <w:rPr>
          <w:rFonts w:ascii="Times New Roman" w:eastAsia="Calibri" w:hAnsi="Times New Roman" w:cs="Times New Roman"/>
          <w:sz w:val="24"/>
          <w:szCs w:val="24"/>
          <w:lang w:val="en-GB"/>
        </w:rPr>
        <w:t xml:space="preserve">160 </w:t>
      </w:r>
      <w:r w:rsidRPr="007A2605">
        <w:rPr>
          <w:rFonts w:ascii="Times New Roman" w:eastAsia="Calibri" w:hAnsi="Times New Roman" w:cs="Times New Roman"/>
          <w:kern w:val="0"/>
          <w:sz w:val="24"/>
          <w:szCs w:val="24"/>
          <w14:ligatures w14:val="none"/>
        </w:rPr>
        <w:t>Hours</w:t>
      </w:r>
    </w:p>
    <w:p w14:paraId="5D7516BB" w14:textId="77777777" w:rsidR="004A6325" w:rsidRPr="007A2605" w:rsidRDefault="004A6325" w:rsidP="004A6325">
      <w:pPr>
        <w:tabs>
          <w:tab w:val="left" w:pos="2880"/>
        </w:tabs>
        <w:spacing w:after="240" w:line="360" w:lineRule="auto"/>
        <w:jc w:val="both"/>
        <w:rPr>
          <w:rFonts w:ascii="Times New Roman" w:eastAsia="Calibri" w:hAnsi="Times New Roman" w:cs="Times New Roman"/>
          <w:b/>
          <w:kern w:val="0"/>
          <w:sz w:val="24"/>
          <w:szCs w:val="24"/>
          <w:lang w:val="en-GB"/>
        </w:rPr>
      </w:pPr>
      <w:r w:rsidRPr="007A2605">
        <w:rPr>
          <w:rFonts w:ascii="Times New Roman" w:eastAsia="Calibri" w:hAnsi="Times New Roman" w:cs="Times New Roman"/>
          <w:b/>
          <w:kern w:val="0"/>
          <w:sz w:val="24"/>
          <w:szCs w:val="24"/>
          <w:lang w:val="en-GB"/>
        </w:rPr>
        <w:t>Unit Description</w:t>
      </w:r>
    </w:p>
    <w:p w14:paraId="6FF5E1E4" w14:textId="77777777" w:rsidR="004A6325" w:rsidRPr="007A2605" w:rsidRDefault="004A6325" w:rsidP="004A6325">
      <w:pPr>
        <w:tabs>
          <w:tab w:val="left" w:pos="2880"/>
        </w:tabs>
        <w:spacing w:after="240" w:line="360" w:lineRule="auto"/>
        <w:jc w:val="both"/>
        <w:rPr>
          <w:rFonts w:ascii="Times New Roman" w:eastAsia="Calibri" w:hAnsi="Times New Roman" w:cs="Times New Roman"/>
          <w:kern w:val="0"/>
          <w:sz w:val="24"/>
          <w:szCs w:val="24"/>
          <w:lang w:val="en-GB"/>
        </w:rPr>
      </w:pPr>
      <w:r w:rsidRPr="007A2605">
        <w:rPr>
          <w:rFonts w:ascii="Times New Roman" w:eastAsia="Times New Roman" w:hAnsi="Times New Roman" w:cs="Times New Roman"/>
          <w:color w:val="000000"/>
          <w:kern w:val="0"/>
          <w:sz w:val="24"/>
          <w:szCs w:val="24"/>
          <w14:ligatures w14:val="none"/>
        </w:rPr>
        <w:t xml:space="preserve">This unit covers the competencies required to operate instrumentation and control system. </w:t>
      </w:r>
      <w:r w:rsidRPr="007A2605">
        <w:rPr>
          <w:rFonts w:ascii="Times New Roman" w:hAnsi="Times New Roman" w:cs="Times New Roman"/>
          <w:kern w:val="0"/>
          <w:sz w:val="24"/>
          <w:szCs w:val="24"/>
        </w:rPr>
        <w:t>It involves p</w:t>
      </w:r>
      <w:r w:rsidRPr="007A2605">
        <w:rPr>
          <w:rFonts w:ascii="Times New Roman" w:eastAsia="Times New Roman" w:hAnsi="Times New Roman" w:cs="Times New Roman"/>
          <w:color w:val="000000"/>
          <w:kern w:val="0"/>
          <w:sz w:val="24"/>
          <w:szCs w:val="24"/>
          <w14:ligatures w14:val="none"/>
        </w:rPr>
        <w:t>erforming instrumentation and control system start up, changing instrumentation and control system dies and running instrumentation and control systems</w:t>
      </w:r>
      <w:r w:rsidRPr="007A2605">
        <w:rPr>
          <w:rFonts w:ascii="Times New Roman" w:eastAsia="Calibri" w:hAnsi="Times New Roman" w:cs="Times New Roman"/>
          <w:kern w:val="0"/>
          <w:sz w:val="24"/>
          <w:szCs w:val="24"/>
          <w:lang w:val="en-GB"/>
        </w:rPr>
        <w:t>.</w:t>
      </w:r>
    </w:p>
    <w:p w14:paraId="46E7EAF4" w14:textId="77777777" w:rsidR="004A6325" w:rsidRPr="007A2605" w:rsidRDefault="004A6325" w:rsidP="004A6325">
      <w:pPr>
        <w:spacing w:after="240" w:line="360" w:lineRule="auto"/>
        <w:rPr>
          <w:rFonts w:ascii="Times New Roman" w:eastAsia="Times New Roman" w:hAnsi="Times New Roman" w:cs="Times New Roman"/>
          <w:b/>
          <w:kern w:val="28"/>
          <w:sz w:val="24"/>
          <w:szCs w:val="24"/>
          <w:lang w:val="en-ZA"/>
          <w14:ligatures w14:val="none"/>
        </w:rPr>
      </w:pPr>
      <w:r w:rsidRPr="007A2605">
        <w:rPr>
          <w:rFonts w:ascii="Times New Roman" w:eastAsia="Times New Roman" w:hAnsi="Times New Roman" w:cs="Times New Roman"/>
          <w:b/>
          <w:kern w:val="28"/>
          <w:sz w:val="24"/>
          <w:szCs w:val="24"/>
          <w:lang w:val="en-ZA"/>
          <w14:ligatures w14:val="none"/>
        </w:rPr>
        <w:t>Summary of Learning Outcomes</w:t>
      </w:r>
    </w:p>
    <w:p w14:paraId="4A2D67AF" w14:textId="77777777" w:rsidR="004A6325" w:rsidRPr="007A2605" w:rsidRDefault="004A6325" w:rsidP="004A6325">
      <w:pPr>
        <w:spacing w:after="240" w:line="360" w:lineRule="auto"/>
        <w:rPr>
          <w:rFonts w:ascii="Times New Roman" w:eastAsia="Times New Roman" w:hAnsi="Times New Roman" w:cs="Times New Roman"/>
          <w:b/>
          <w:kern w:val="28"/>
          <w:sz w:val="24"/>
          <w:szCs w:val="24"/>
          <w:lang w:val="en-ZA"/>
          <w14:ligatures w14:val="none"/>
        </w:rPr>
      </w:pPr>
      <w:r w:rsidRPr="007A2605">
        <w:rPr>
          <w:rFonts w:ascii="Times New Roman" w:eastAsia="Calibri" w:hAnsi="Times New Roman" w:cs="Times New Roman"/>
          <w:bCs/>
          <w:kern w:val="0"/>
          <w:sz w:val="24"/>
          <w:szCs w:val="24"/>
          <w:lang w:val="en-ZA"/>
          <w14:ligatures w14:val="none"/>
        </w:rPr>
        <w:t>By the end of this unit, the learner should be able to:</w:t>
      </w:r>
    </w:p>
    <w:tbl>
      <w:tblPr>
        <w:tblStyle w:val="TableGrid"/>
        <w:tblW w:w="5000" w:type="pct"/>
        <w:tblLook w:val="04A0" w:firstRow="1" w:lastRow="0" w:firstColumn="1" w:lastColumn="0" w:noHBand="0" w:noVBand="1"/>
      </w:tblPr>
      <w:tblGrid>
        <w:gridCol w:w="771"/>
        <w:gridCol w:w="6425"/>
        <w:gridCol w:w="2154"/>
      </w:tblGrid>
      <w:tr w:rsidR="004A6325" w:rsidRPr="007A2605" w14:paraId="22B98481" w14:textId="77777777" w:rsidTr="006218ED">
        <w:trPr>
          <w:trHeight w:val="432"/>
        </w:trPr>
        <w:tc>
          <w:tcPr>
            <w:tcW w:w="412" w:type="pct"/>
          </w:tcPr>
          <w:p w14:paraId="4AEF84A2" w14:textId="77777777" w:rsidR="004A6325" w:rsidRPr="007A2605" w:rsidRDefault="004A6325" w:rsidP="006218ED">
            <w:pPr>
              <w:spacing w:after="120" w:line="360" w:lineRule="auto"/>
              <w:jc w:val="center"/>
              <w:rPr>
                <w:rFonts w:ascii="Times New Roman" w:eastAsia="Times New Roman" w:hAnsi="Times New Roman" w:cstheme="minorBidi"/>
                <w:b/>
                <w:kern w:val="28"/>
                <w:sz w:val="24"/>
                <w:szCs w:val="24"/>
                <w:lang w:val="en-ZA"/>
                <w14:ligatures w14:val="standardContextual"/>
              </w:rPr>
            </w:pPr>
            <w:r w:rsidRPr="007A2605">
              <w:rPr>
                <w:rFonts w:ascii="Times New Roman" w:eastAsia="Times New Roman" w:hAnsi="Times New Roman" w:cstheme="minorBidi"/>
                <w:b/>
                <w:kern w:val="28"/>
                <w:sz w:val="24"/>
                <w:szCs w:val="24"/>
                <w:lang w:val="en-ZA"/>
                <w14:ligatures w14:val="standardContextual"/>
              </w:rPr>
              <w:t>S/No.</w:t>
            </w:r>
          </w:p>
        </w:tc>
        <w:tc>
          <w:tcPr>
            <w:tcW w:w="3436" w:type="pct"/>
            <w:vAlign w:val="center"/>
          </w:tcPr>
          <w:p w14:paraId="61C00F72" w14:textId="77777777" w:rsidR="004A6325" w:rsidRPr="007A2605" w:rsidRDefault="004A6325" w:rsidP="006218ED">
            <w:pPr>
              <w:spacing w:after="120" w:line="360" w:lineRule="auto"/>
              <w:jc w:val="center"/>
              <w:rPr>
                <w:rFonts w:ascii="Times New Roman" w:eastAsiaTheme="minorHAnsi" w:hAnsi="Times New Roman" w:cstheme="minorBidi"/>
                <w:b/>
                <w:kern w:val="2"/>
                <w:sz w:val="24"/>
                <w:szCs w:val="24"/>
                <w14:ligatures w14:val="standardContextual"/>
              </w:rPr>
            </w:pPr>
            <w:r w:rsidRPr="007A2605">
              <w:rPr>
                <w:rFonts w:ascii="Times New Roman" w:eastAsia="Times New Roman" w:hAnsi="Times New Roman" w:cstheme="minorBidi"/>
                <w:b/>
                <w:kern w:val="28"/>
                <w:sz w:val="24"/>
                <w:szCs w:val="24"/>
                <w:lang w:val="en-ZA"/>
                <w14:ligatures w14:val="standardContextual"/>
              </w:rPr>
              <w:t>Learning Outcomes</w:t>
            </w:r>
          </w:p>
        </w:tc>
        <w:tc>
          <w:tcPr>
            <w:tcW w:w="1152" w:type="pct"/>
            <w:vAlign w:val="center"/>
          </w:tcPr>
          <w:p w14:paraId="201D6507" w14:textId="77777777" w:rsidR="004A6325" w:rsidRPr="007A2605" w:rsidRDefault="004A6325" w:rsidP="006218ED">
            <w:pPr>
              <w:spacing w:after="120" w:line="360" w:lineRule="auto"/>
              <w:jc w:val="center"/>
              <w:rPr>
                <w:rFonts w:ascii="Times New Roman" w:eastAsiaTheme="minorHAnsi" w:hAnsi="Times New Roman" w:cstheme="minorBidi"/>
                <w:b/>
                <w:kern w:val="2"/>
                <w:sz w:val="24"/>
                <w:szCs w:val="24"/>
                <w14:ligatures w14:val="standardContextual"/>
              </w:rPr>
            </w:pPr>
            <w:r w:rsidRPr="007A2605">
              <w:rPr>
                <w:rFonts w:ascii="Times New Roman" w:eastAsiaTheme="minorHAnsi" w:hAnsi="Times New Roman" w:cstheme="minorBidi"/>
                <w:b/>
                <w:kern w:val="2"/>
                <w:sz w:val="24"/>
                <w:szCs w:val="24"/>
                <w14:ligatures w14:val="standardContextual"/>
              </w:rPr>
              <w:t>Duration (Hours)</w:t>
            </w:r>
          </w:p>
        </w:tc>
      </w:tr>
      <w:tr w:rsidR="004A6325" w:rsidRPr="007A2605" w14:paraId="6CAD52B7" w14:textId="77777777" w:rsidTr="006218ED">
        <w:trPr>
          <w:trHeight w:val="432"/>
        </w:trPr>
        <w:tc>
          <w:tcPr>
            <w:tcW w:w="412" w:type="pct"/>
          </w:tcPr>
          <w:p w14:paraId="421CFCDD" w14:textId="77777777" w:rsidR="004A6325" w:rsidRPr="007A2605" w:rsidRDefault="004A6325">
            <w:pPr>
              <w:numPr>
                <w:ilvl w:val="0"/>
                <w:numId w:val="359"/>
              </w:numPr>
              <w:spacing w:after="120" w:line="360" w:lineRule="auto"/>
              <w:jc w:val="both"/>
              <w:rPr>
                <w:rFonts w:ascii="Times New Roman" w:eastAsia="Times New Roman" w:hAnsi="Times New Roman"/>
                <w:color w:val="000000"/>
                <w:kern w:val="28"/>
                <w:sz w:val="24"/>
                <w:szCs w:val="24"/>
              </w:rPr>
            </w:pPr>
          </w:p>
        </w:tc>
        <w:tc>
          <w:tcPr>
            <w:tcW w:w="3436" w:type="pct"/>
          </w:tcPr>
          <w:p w14:paraId="6D1D865F" w14:textId="77777777" w:rsidR="004A6325" w:rsidRPr="007A2605" w:rsidRDefault="004A6325" w:rsidP="006218ED">
            <w:pPr>
              <w:spacing w:after="120" w:line="360" w:lineRule="auto"/>
              <w:jc w:val="both"/>
              <w:rPr>
                <w:rFonts w:ascii="Times New Roman" w:eastAsiaTheme="minorHAnsi" w:hAnsi="Times New Roman" w:cstheme="minorBidi"/>
                <w:kern w:val="2"/>
                <w:sz w:val="24"/>
                <w:szCs w:val="24"/>
                <w14:ligatures w14:val="standardContextual"/>
              </w:rPr>
            </w:pPr>
            <w:r w:rsidRPr="007A2605">
              <w:rPr>
                <w:rFonts w:ascii="Times New Roman" w:eastAsiaTheme="minorHAnsi" w:hAnsi="Times New Roman" w:cstheme="minorBidi"/>
                <w:kern w:val="2"/>
                <w:sz w:val="24"/>
                <w:szCs w:val="24"/>
                <w14:ligatures w14:val="standardContextual"/>
              </w:rPr>
              <w:t>Perform instrumentation and control system start up</w:t>
            </w:r>
          </w:p>
        </w:tc>
        <w:tc>
          <w:tcPr>
            <w:tcW w:w="1152" w:type="pct"/>
          </w:tcPr>
          <w:p w14:paraId="20B8CD6B" w14:textId="77777777" w:rsidR="004A6325" w:rsidRPr="007A2605" w:rsidRDefault="004A6325" w:rsidP="006218ED">
            <w:pPr>
              <w:spacing w:after="120" w:line="360" w:lineRule="auto"/>
              <w:jc w:val="both"/>
              <w:rPr>
                <w:rFonts w:ascii="Times New Roman" w:eastAsiaTheme="minorHAnsi" w:hAnsi="Times New Roman" w:cstheme="minorBidi"/>
                <w:kern w:val="2"/>
                <w:sz w:val="24"/>
                <w:szCs w:val="24"/>
                <w14:ligatures w14:val="standardContextual"/>
              </w:rPr>
            </w:pPr>
            <w:r w:rsidRPr="007A2605">
              <w:rPr>
                <w:rFonts w:ascii="Times New Roman" w:eastAsiaTheme="minorHAnsi" w:hAnsi="Times New Roman" w:cstheme="minorBidi"/>
                <w:kern w:val="2"/>
                <w:sz w:val="24"/>
                <w:szCs w:val="24"/>
                <w14:ligatures w14:val="standardContextual"/>
              </w:rPr>
              <w:t>60</w:t>
            </w:r>
          </w:p>
        </w:tc>
      </w:tr>
      <w:tr w:rsidR="004A6325" w:rsidRPr="007A2605" w14:paraId="3CAA47F0" w14:textId="77777777" w:rsidTr="006218ED">
        <w:trPr>
          <w:trHeight w:val="432"/>
        </w:trPr>
        <w:tc>
          <w:tcPr>
            <w:tcW w:w="412" w:type="pct"/>
          </w:tcPr>
          <w:p w14:paraId="504B364F" w14:textId="77777777" w:rsidR="004A6325" w:rsidRPr="007A2605" w:rsidRDefault="004A6325">
            <w:pPr>
              <w:numPr>
                <w:ilvl w:val="0"/>
                <w:numId w:val="359"/>
              </w:numPr>
              <w:spacing w:after="120" w:line="360" w:lineRule="auto"/>
              <w:jc w:val="both"/>
              <w:rPr>
                <w:rFonts w:ascii="Times New Roman" w:eastAsia="Times New Roman" w:hAnsi="Times New Roman"/>
                <w:color w:val="000000"/>
                <w:kern w:val="28"/>
                <w:sz w:val="24"/>
                <w:szCs w:val="24"/>
              </w:rPr>
            </w:pPr>
          </w:p>
        </w:tc>
        <w:tc>
          <w:tcPr>
            <w:tcW w:w="3436" w:type="pct"/>
          </w:tcPr>
          <w:p w14:paraId="706F4A0A" w14:textId="77777777" w:rsidR="004A6325" w:rsidRPr="007A2605" w:rsidRDefault="004A6325" w:rsidP="006218ED">
            <w:pPr>
              <w:spacing w:after="120" w:line="360" w:lineRule="auto"/>
              <w:jc w:val="both"/>
              <w:rPr>
                <w:rFonts w:ascii="Times New Roman" w:eastAsiaTheme="minorHAnsi" w:hAnsi="Times New Roman" w:cstheme="minorBidi"/>
                <w:kern w:val="2"/>
                <w:sz w:val="24"/>
                <w:szCs w:val="24"/>
                <w14:ligatures w14:val="standardContextual"/>
              </w:rPr>
            </w:pPr>
            <w:r w:rsidRPr="007A2605">
              <w:rPr>
                <w:rFonts w:ascii="Times New Roman" w:eastAsiaTheme="minorHAnsi" w:hAnsi="Times New Roman" w:cstheme="minorBidi"/>
                <w:kern w:val="2"/>
                <w:sz w:val="24"/>
                <w:szCs w:val="24"/>
                <w14:ligatures w14:val="standardContextual"/>
              </w:rPr>
              <w:t>Changeover instrumentation and control system dies</w:t>
            </w:r>
          </w:p>
        </w:tc>
        <w:tc>
          <w:tcPr>
            <w:tcW w:w="1152" w:type="pct"/>
          </w:tcPr>
          <w:p w14:paraId="78785D90" w14:textId="77777777" w:rsidR="004A6325" w:rsidRPr="007A2605" w:rsidRDefault="004A6325" w:rsidP="006218ED">
            <w:pPr>
              <w:spacing w:after="120" w:line="360" w:lineRule="auto"/>
              <w:jc w:val="both"/>
              <w:rPr>
                <w:rFonts w:ascii="Times New Roman" w:eastAsiaTheme="minorHAnsi" w:hAnsi="Times New Roman" w:cstheme="minorBidi"/>
                <w:kern w:val="2"/>
                <w:sz w:val="24"/>
                <w:szCs w:val="24"/>
                <w14:ligatures w14:val="standardContextual"/>
              </w:rPr>
            </w:pPr>
            <w:r w:rsidRPr="007A2605">
              <w:rPr>
                <w:rFonts w:ascii="Times New Roman" w:eastAsiaTheme="minorHAnsi" w:hAnsi="Times New Roman" w:cstheme="minorBidi"/>
                <w:kern w:val="2"/>
                <w:sz w:val="24"/>
                <w:szCs w:val="24"/>
                <w14:ligatures w14:val="standardContextual"/>
              </w:rPr>
              <w:t>50</w:t>
            </w:r>
          </w:p>
        </w:tc>
      </w:tr>
      <w:tr w:rsidR="004A6325" w:rsidRPr="007A2605" w14:paraId="13EA8924" w14:textId="77777777" w:rsidTr="006218ED">
        <w:trPr>
          <w:trHeight w:val="432"/>
        </w:trPr>
        <w:tc>
          <w:tcPr>
            <w:tcW w:w="412" w:type="pct"/>
          </w:tcPr>
          <w:p w14:paraId="6B9687F2" w14:textId="77777777" w:rsidR="004A6325" w:rsidRPr="007A2605" w:rsidRDefault="004A6325">
            <w:pPr>
              <w:numPr>
                <w:ilvl w:val="0"/>
                <w:numId w:val="359"/>
              </w:numPr>
              <w:spacing w:after="120" w:line="360" w:lineRule="auto"/>
              <w:jc w:val="both"/>
              <w:rPr>
                <w:rFonts w:ascii="Times New Roman" w:eastAsia="Times New Roman" w:hAnsi="Times New Roman"/>
                <w:color w:val="000000"/>
                <w:kern w:val="28"/>
                <w:sz w:val="24"/>
                <w:szCs w:val="24"/>
              </w:rPr>
            </w:pPr>
          </w:p>
        </w:tc>
        <w:tc>
          <w:tcPr>
            <w:tcW w:w="3436" w:type="pct"/>
          </w:tcPr>
          <w:p w14:paraId="08EA2CE1" w14:textId="77777777" w:rsidR="004A6325" w:rsidRPr="007A2605" w:rsidRDefault="004A6325" w:rsidP="006218ED">
            <w:pPr>
              <w:spacing w:after="120" w:line="360" w:lineRule="auto"/>
              <w:jc w:val="both"/>
              <w:rPr>
                <w:rFonts w:ascii="Times New Roman" w:eastAsiaTheme="minorHAnsi" w:hAnsi="Times New Roman" w:cstheme="minorBidi"/>
                <w:kern w:val="2"/>
                <w:sz w:val="24"/>
                <w:szCs w:val="24"/>
                <w14:ligatures w14:val="standardContextual"/>
              </w:rPr>
            </w:pPr>
            <w:r w:rsidRPr="007A2605">
              <w:rPr>
                <w:rFonts w:ascii="Times New Roman" w:eastAsiaTheme="minorHAnsi" w:hAnsi="Times New Roman" w:cstheme="minorBidi"/>
                <w:kern w:val="2"/>
                <w:sz w:val="24"/>
                <w:szCs w:val="24"/>
                <w14:ligatures w14:val="standardContextual"/>
              </w:rPr>
              <w:t>Run instrumentation and control system</w:t>
            </w:r>
          </w:p>
        </w:tc>
        <w:tc>
          <w:tcPr>
            <w:tcW w:w="1152" w:type="pct"/>
          </w:tcPr>
          <w:p w14:paraId="1AC85ED3" w14:textId="77777777" w:rsidR="004A6325" w:rsidRPr="007A2605" w:rsidRDefault="004A6325" w:rsidP="006218ED">
            <w:pPr>
              <w:spacing w:after="120" w:line="360" w:lineRule="auto"/>
              <w:jc w:val="both"/>
              <w:rPr>
                <w:rFonts w:ascii="Times New Roman" w:eastAsiaTheme="minorHAnsi" w:hAnsi="Times New Roman" w:cstheme="minorBidi"/>
                <w:kern w:val="2"/>
                <w:sz w:val="24"/>
                <w:szCs w:val="24"/>
                <w14:ligatures w14:val="standardContextual"/>
              </w:rPr>
            </w:pPr>
            <w:r w:rsidRPr="007A2605">
              <w:rPr>
                <w:rFonts w:ascii="Times New Roman" w:eastAsiaTheme="minorHAnsi" w:hAnsi="Times New Roman" w:cstheme="minorBidi"/>
                <w:kern w:val="2"/>
                <w:sz w:val="24"/>
                <w:szCs w:val="24"/>
                <w14:ligatures w14:val="standardContextual"/>
              </w:rPr>
              <w:t>50</w:t>
            </w:r>
          </w:p>
        </w:tc>
      </w:tr>
      <w:tr w:rsidR="004A6325" w:rsidRPr="007A2605" w14:paraId="4654A167" w14:textId="77777777" w:rsidTr="006218ED">
        <w:trPr>
          <w:trHeight w:val="432"/>
        </w:trPr>
        <w:tc>
          <w:tcPr>
            <w:tcW w:w="412" w:type="pct"/>
          </w:tcPr>
          <w:p w14:paraId="279BDE4E" w14:textId="77777777" w:rsidR="004A6325" w:rsidRPr="007A2605" w:rsidRDefault="004A6325" w:rsidP="006218ED">
            <w:pPr>
              <w:spacing w:after="120" w:line="360" w:lineRule="auto"/>
              <w:ind w:left="360"/>
              <w:jc w:val="both"/>
              <w:rPr>
                <w:rFonts w:ascii="Times New Roman" w:eastAsia="Times New Roman" w:hAnsi="Times New Roman"/>
                <w:color w:val="000000"/>
                <w:kern w:val="28"/>
                <w:sz w:val="24"/>
                <w:szCs w:val="24"/>
              </w:rPr>
            </w:pPr>
          </w:p>
        </w:tc>
        <w:tc>
          <w:tcPr>
            <w:tcW w:w="3436" w:type="pct"/>
          </w:tcPr>
          <w:p w14:paraId="21AC20F7" w14:textId="77777777" w:rsidR="004A6325" w:rsidRPr="007A2605" w:rsidRDefault="004A6325" w:rsidP="006218ED">
            <w:pPr>
              <w:spacing w:after="120" w:line="360" w:lineRule="auto"/>
              <w:jc w:val="both"/>
              <w:rPr>
                <w:rFonts w:ascii="Times New Roman" w:eastAsiaTheme="minorHAnsi" w:hAnsi="Times New Roman" w:cstheme="minorBidi"/>
                <w:b/>
                <w:kern w:val="2"/>
                <w:sz w:val="24"/>
                <w:szCs w:val="24"/>
                <w14:ligatures w14:val="standardContextual"/>
              </w:rPr>
            </w:pPr>
            <w:r w:rsidRPr="007A2605">
              <w:rPr>
                <w:rFonts w:ascii="Times New Roman" w:eastAsiaTheme="minorHAnsi" w:hAnsi="Times New Roman" w:cstheme="minorBidi"/>
                <w:b/>
                <w:kern w:val="2"/>
                <w:sz w:val="24"/>
                <w:szCs w:val="24"/>
                <w14:ligatures w14:val="standardContextual"/>
              </w:rPr>
              <w:t>TOTAL HOURS</w:t>
            </w:r>
          </w:p>
        </w:tc>
        <w:tc>
          <w:tcPr>
            <w:tcW w:w="1152" w:type="pct"/>
          </w:tcPr>
          <w:p w14:paraId="63797A45" w14:textId="77777777" w:rsidR="004A6325" w:rsidRPr="007A2605" w:rsidRDefault="004A6325" w:rsidP="006218ED">
            <w:pPr>
              <w:spacing w:after="120" w:line="360" w:lineRule="auto"/>
              <w:jc w:val="both"/>
              <w:rPr>
                <w:rFonts w:ascii="Times New Roman" w:eastAsiaTheme="minorHAnsi" w:hAnsi="Times New Roman" w:cstheme="minorBidi"/>
                <w:kern w:val="2"/>
                <w:sz w:val="24"/>
                <w:szCs w:val="24"/>
                <w14:ligatures w14:val="standardContextual"/>
              </w:rPr>
            </w:pPr>
            <w:r w:rsidRPr="007A2605">
              <w:rPr>
                <w:rFonts w:ascii="Times New Roman" w:eastAsiaTheme="minorHAnsi" w:hAnsi="Times New Roman" w:cstheme="minorBidi"/>
                <w:b/>
                <w:kern w:val="2"/>
                <w:sz w:val="24"/>
                <w:szCs w:val="24"/>
                <w14:ligatures w14:val="standardContextual"/>
              </w:rPr>
              <w:t>160</w:t>
            </w:r>
          </w:p>
        </w:tc>
      </w:tr>
    </w:tbl>
    <w:p w14:paraId="37C0BB51" w14:textId="77777777" w:rsidR="004A6325" w:rsidRPr="007A2605" w:rsidRDefault="004A6325" w:rsidP="004A6325">
      <w:pPr>
        <w:spacing w:after="0" w:line="360" w:lineRule="auto"/>
        <w:ind w:left="360"/>
        <w:contextualSpacing/>
        <w:jc w:val="both"/>
        <w:rPr>
          <w:rFonts w:ascii="Times New Roman" w:eastAsia="Times New Roman" w:hAnsi="Times New Roman" w:cs="Times New Roman"/>
          <w:color w:val="000000"/>
          <w:kern w:val="28"/>
          <w:sz w:val="24"/>
          <w:szCs w:val="24"/>
          <w14:ligatures w14:val="none"/>
        </w:rPr>
      </w:pPr>
    </w:p>
    <w:p w14:paraId="77DEF687" w14:textId="77777777" w:rsidR="004A6325" w:rsidRPr="007A2605" w:rsidRDefault="004A6325" w:rsidP="004A6325">
      <w:pPr>
        <w:spacing w:after="0" w:line="360" w:lineRule="auto"/>
        <w:ind w:left="357" w:hanging="357"/>
        <w:contextualSpacing/>
        <w:jc w:val="both"/>
        <w:rPr>
          <w:rFonts w:ascii="Times New Roman" w:eastAsia="Times New Roman" w:hAnsi="Times New Roman" w:cs="Times New Roman"/>
          <w:b/>
          <w:kern w:val="28"/>
          <w:sz w:val="24"/>
          <w:szCs w:val="24"/>
          <w:lang w:val="en-ZA"/>
          <w14:ligatures w14:val="none"/>
        </w:rPr>
      </w:pPr>
      <w:r w:rsidRPr="007A2605">
        <w:rPr>
          <w:rFonts w:ascii="Times New Roman" w:eastAsia="Times New Roman" w:hAnsi="Times New Roman" w:cs="Times New Roman"/>
          <w:b/>
          <w:kern w:val="28"/>
          <w:sz w:val="24"/>
          <w:szCs w:val="24"/>
          <w:lang w:val="en-ZA"/>
          <w14:ligatures w14:val="none"/>
        </w:rPr>
        <w:t>Learning Outcomes, Content and Suggested Assessment Methods</w:t>
      </w:r>
    </w:p>
    <w:tbl>
      <w:tblPr>
        <w:tblW w:w="5583" w:type="pct"/>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4861"/>
        <w:gridCol w:w="2790"/>
      </w:tblGrid>
      <w:tr w:rsidR="004A6325" w:rsidRPr="007A2605" w14:paraId="333C39A8" w14:textId="77777777" w:rsidTr="006218ED">
        <w:tc>
          <w:tcPr>
            <w:tcW w:w="1336" w:type="pct"/>
            <w:tcBorders>
              <w:top w:val="single" w:sz="4" w:space="0" w:color="auto"/>
              <w:left w:val="single" w:sz="4" w:space="0" w:color="auto"/>
              <w:bottom w:val="single" w:sz="4" w:space="0" w:color="auto"/>
              <w:right w:val="single" w:sz="4" w:space="0" w:color="auto"/>
            </w:tcBorders>
            <w:hideMark/>
          </w:tcPr>
          <w:p w14:paraId="3FA48CA8" w14:textId="77777777" w:rsidR="004A6325" w:rsidRPr="007A2605" w:rsidRDefault="004A6325" w:rsidP="006218ED">
            <w:pPr>
              <w:spacing w:after="0" w:line="360" w:lineRule="auto"/>
              <w:rPr>
                <w:rFonts w:ascii="Times New Roman" w:eastAsia="Times New Roman" w:hAnsi="Times New Roman" w:cs="Times New Roman"/>
                <w:b/>
                <w:kern w:val="28"/>
                <w:sz w:val="24"/>
                <w:szCs w:val="24"/>
                <w:lang w:val="en-ZA"/>
              </w:rPr>
            </w:pPr>
            <w:bookmarkStart w:id="42" w:name="_Hlk185355166"/>
            <w:r w:rsidRPr="007A2605">
              <w:rPr>
                <w:rFonts w:ascii="Times New Roman" w:eastAsia="Times New Roman" w:hAnsi="Times New Roman" w:cs="Times New Roman"/>
                <w:b/>
                <w:kern w:val="28"/>
                <w:sz w:val="24"/>
                <w:szCs w:val="24"/>
                <w:lang w:val="en-ZA"/>
              </w:rPr>
              <w:t>Learning Outcome</w:t>
            </w:r>
          </w:p>
        </w:tc>
        <w:tc>
          <w:tcPr>
            <w:tcW w:w="2328" w:type="pct"/>
            <w:tcBorders>
              <w:top w:val="single" w:sz="4" w:space="0" w:color="auto"/>
              <w:left w:val="single" w:sz="4" w:space="0" w:color="auto"/>
              <w:bottom w:val="single" w:sz="4" w:space="0" w:color="auto"/>
              <w:right w:val="single" w:sz="4" w:space="0" w:color="auto"/>
            </w:tcBorders>
            <w:hideMark/>
          </w:tcPr>
          <w:p w14:paraId="26B4ED5D" w14:textId="77777777" w:rsidR="004A6325" w:rsidRPr="007A2605" w:rsidRDefault="004A6325" w:rsidP="006218ED">
            <w:pPr>
              <w:spacing w:after="0" w:line="360" w:lineRule="auto"/>
              <w:ind w:left="357" w:hanging="357"/>
              <w:rPr>
                <w:rFonts w:ascii="Times New Roman" w:eastAsia="Times New Roman" w:hAnsi="Times New Roman" w:cs="Times New Roman"/>
                <w:b/>
                <w:kern w:val="28"/>
                <w:sz w:val="24"/>
                <w:szCs w:val="24"/>
                <w:lang w:val="en-ZA"/>
              </w:rPr>
            </w:pPr>
            <w:r w:rsidRPr="007A2605">
              <w:rPr>
                <w:rFonts w:ascii="Times New Roman" w:eastAsia="Times New Roman" w:hAnsi="Times New Roman" w:cs="Times New Roman"/>
                <w:b/>
                <w:kern w:val="28"/>
                <w:sz w:val="24"/>
                <w:szCs w:val="24"/>
                <w:lang w:val="en-ZA"/>
              </w:rPr>
              <w:t>Content</w:t>
            </w:r>
          </w:p>
        </w:tc>
        <w:tc>
          <w:tcPr>
            <w:tcW w:w="1336" w:type="pct"/>
            <w:tcBorders>
              <w:top w:val="single" w:sz="4" w:space="0" w:color="auto"/>
              <w:left w:val="single" w:sz="4" w:space="0" w:color="auto"/>
              <w:bottom w:val="single" w:sz="4" w:space="0" w:color="auto"/>
              <w:right w:val="single" w:sz="4" w:space="0" w:color="auto"/>
            </w:tcBorders>
            <w:hideMark/>
          </w:tcPr>
          <w:p w14:paraId="0602C495" w14:textId="77777777" w:rsidR="004A6325" w:rsidRPr="007A2605" w:rsidRDefault="004A6325" w:rsidP="006218ED">
            <w:pPr>
              <w:spacing w:after="0" w:line="360" w:lineRule="auto"/>
              <w:rPr>
                <w:rFonts w:ascii="Times New Roman" w:eastAsia="Times New Roman" w:hAnsi="Times New Roman" w:cs="Times New Roman"/>
                <w:b/>
                <w:kern w:val="28"/>
                <w:sz w:val="24"/>
                <w:szCs w:val="24"/>
                <w:lang w:val="en-ZA"/>
              </w:rPr>
            </w:pPr>
            <w:r w:rsidRPr="007A2605">
              <w:rPr>
                <w:rFonts w:ascii="Times New Roman" w:eastAsia="Times New Roman" w:hAnsi="Times New Roman" w:cs="Times New Roman"/>
                <w:b/>
                <w:kern w:val="28"/>
                <w:sz w:val="24"/>
                <w:szCs w:val="24"/>
                <w:lang w:val="en-ZA"/>
              </w:rPr>
              <w:t>Suggested Assessment Methods</w:t>
            </w:r>
          </w:p>
        </w:tc>
      </w:tr>
      <w:tr w:rsidR="004A6325" w:rsidRPr="007A2605" w14:paraId="18F88AD5" w14:textId="77777777" w:rsidTr="006218ED">
        <w:trPr>
          <w:trHeight w:val="416"/>
        </w:trPr>
        <w:tc>
          <w:tcPr>
            <w:tcW w:w="1336" w:type="pct"/>
            <w:tcBorders>
              <w:top w:val="single" w:sz="4" w:space="0" w:color="auto"/>
              <w:left w:val="single" w:sz="4" w:space="0" w:color="auto"/>
              <w:bottom w:val="single" w:sz="4" w:space="0" w:color="auto"/>
              <w:right w:val="single" w:sz="4" w:space="0" w:color="auto"/>
            </w:tcBorders>
            <w:vAlign w:val="center"/>
          </w:tcPr>
          <w:p w14:paraId="287CBE58" w14:textId="77777777" w:rsidR="004A6325" w:rsidRPr="007A2605" w:rsidRDefault="004A6325">
            <w:pPr>
              <w:numPr>
                <w:ilvl w:val="0"/>
                <w:numId w:val="5"/>
              </w:numPr>
              <w:spacing w:after="12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14:ligatures w14:val="none"/>
              </w:rPr>
              <w:t>Perform instrumentation and control system start up</w:t>
            </w:r>
          </w:p>
        </w:tc>
        <w:tc>
          <w:tcPr>
            <w:tcW w:w="2328" w:type="pct"/>
            <w:tcBorders>
              <w:top w:val="single" w:sz="4" w:space="0" w:color="auto"/>
              <w:left w:val="single" w:sz="4" w:space="0" w:color="auto"/>
              <w:bottom w:val="single" w:sz="4" w:space="0" w:color="auto"/>
              <w:right w:val="single" w:sz="4" w:space="0" w:color="auto"/>
            </w:tcBorders>
          </w:tcPr>
          <w:p w14:paraId="549F076A" w14:textId="77777777" w:rsidR="004A6325" w:rsidRPr="007A2605" w:rsidRDefault="004A6325" w:rsidP="006218ED">
            <w:pPr>
              <w:numPr>
                <w:ilvl w:val="0"/>
                <w:numId w:val="4"/>
              </w:numPr>
              <w:spacing w:after="120" w:line="360" w:lineRule="auto"/>
              <w:ind w:left="343"/>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14:ligatures w14:val="none"/>
              </w:rPr>
              <w:t>Instrumentation and control system inspection</w:t>
            </w:r>
          </w:p>
          <w:p w14:paraId="73EC585A" w14:textId="77777777" w:rsidR="004A6325" w:rsidRPr="007A2605" w:rsidRDefault="004A6325">
            <w:pPr>
              <w:numPr>
                <w:ilvl w:val="0"/>
                <w:numId w:val="12"/>
              </w:numPr>
              <w:spacing w:after="0" w:line="360" w:lineRule="auto"/>
              <w:contextualSpacing/>
              <w:rPr>
                <w:rFonts w:ascii="Times New Roman" w:eastAsia="Calibri" w:hAnsi="Times New Roman" w:cs="Times New Roman"/>
                <w:kern w:val="28"/>
                <w:sz w:val="24"/>
                <w:szCs w:val="24"/>
                <w14:ligatures w14:val="none"/>
              </w:rPr>
            </w:pPr>
            <w:r w:rsidRPr="007A2605">
              <w:rPr>
                <w:rFonts w:ascii="Times New Roman" w:eastAsia="Times New Roman" w:hAnsi="Times New Roman" w:cs="Times New Roman"/>
                <w:color w:val="000000"/>
                <w:kern w:val="28"/>
                <w:sz w:val="24"/>
                <w:szCs w:val="24"/>
                <w:lang w:val="en-GB"/>
                <w14:ligatures w14:val="none"/>
              </w:rPr>
              <w:t xml:space="preserve">Visual </w:t>
            </w:r>
            <w:r w:rsidRPr="007A2605">
              <w:rPr>
                <w:rFonts w:ascii="Times New Roman" w:eastAsia="Calibri" w:hAnsi="Times New Roman" w:cs="Times New Roman"/>
                <w:kern w:val="28"/>
                <w:sz w:val="24"/>
                <w:szCs w:val="24"/>
                <w14:ligatures w14:val="none"/>
              </w:rPr>
              <w:t>inspection</w:t>
            </w:r>
          </w:p>
          <w:p w14:paraId="4D0675A5" w14:textId="77777777" w:rsidR="004A6325" w:rsidRPr="007A2605" w:rsidRDefault="004A6325">
            <w:pPr>
              <w:numPr>
                <w:ilvl w:val="0"/>
                <w:numId w:val="12"/>
              </w:numPr>
              <w:spacing w:after="0" w:line="360" w:lineRule="auto"/>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lang w:val="en-GB"/>
                <w14:ligatures w14:val="none"/>
              </w:rPr>
              <w:t xml:space="preserve">Functional </w:t>
            </w:r>
            <w:r w:rsidRPr="007A2605">
              <w:rPr>
                <w:rFonts w:ascii="Times New Roman" w:eastAsia="Calibri" w:hAnsi="Times New Roman" w:cs="Times New Roman"/>
                <w:kern w:val="28"/>
                <w:sz w:val="24"/>
                <w:szCs w:val="24"/>
                <w14:ligatures w14:val="none"/>
              </w:rPr>
              <w:t>inspection</w:t>
            </w:r>
          </w:p>
          <w:p w14:paraId="0BDC2C03" w14:textId="77777777" w:rsidR="004A6325" w:rsidRPr="007A2605" w:rsidRDefault="004A6325" w:rsidP="006218ED">
            <w:pPr>
              <w:numPr>
                <w:ilvl w:val="0"/>
                <w:numId w:val="4"/>
              </w:numPr>
              <w:spacing w:after="120" w:line="360" w:lineRule="auto"/>
              <w:ind w:left="343"/>
              <w:contextualSpacing/>
              <w:rPr>
                <w:rFonts w:ascii="Times New Roman" w:eastAsia="Calibri" w:hAnsi="Times New Roman" w:cs="Times New Roman"/>
                <w:kern w:val="28"/>
                <w:sz w:val="24"/>
                <w:szCs w:val="24"/>
                <w14:ligatures w14:val="none"/>
              </w:rPr>
            </w:pPr>
            <w:r w:rsidRPr="007A2605">
              <w:rPr>
                <w:rFonts w:ascii="Times New Roman" w:hAnsi="Times New Roman" w:cs="Times New Roman"/>
                <w:sz w:val="24"/>
                <w:szCs w:val="24"/>
              </w:rPr>
              <w:t>Procedure of Instrumentation and control system start up</w:t>
            </w:r>
          </w:p>
          <w:p w14:paraId="1891263D" w14:textId="77777777" w:rsidR="004A6325" w:rsidRPr="007A2605" w:rsidRDefault="004A6325" w:rsidP="006218ED">
            <w:pPr>
              <w:numPr>
                <w:ilvl w:val="0"/>
                <w:numId w:val="4"/>
              </w:numPr>
              <w:spacing w:after="120" w:line="360" w:lineRule="auto"/>
              <w:ind w:left="343"/>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14:ligatures w14:val="none"/>
              </w:rPr>
              <w:t>Types of instrumentation control alarms</w:t>
            </w:r>
          </w:p>
          <w:p w14:paraId="1374C004" w14:textId="77777777" w:rsidR="004A6325" w:rsidRPr="007A2605" w:rsidRDefault="004A6325">
            <w:pPr>
              <w:numPr>
                <w:ilvl w:val="2"/>
                <w:numId w:val="375"/>
              </w:numPr>
              <w:spacing w:after="120" w:line="360" w:lineRule="auto"/>
              <w:contextualSpacing/>
              <w:rPr>
                <w:rFonts w:ascii="Times New Roman" w:eastAsia="Calibri" w:hAnsi="Times New Roman" w:cs="Times New Roman"/>
                <w:color w:val="000000"/>
                <w:kern w:val="28"/>
                <w:sz w:val="24"/>
                <w:szCs w:val="24"/>
                <w14:ligatures w14:val="none"/>
              </w:rPr>
            </w:pPr>
            <w:r w:rsidRPr="007A2605">
              <w:rPr>
                <w:rFonts w:ascii="Times New Roman" w:eastAsia="Calibri" w:hAnsi="Times New Roman" w:cs="Times New Roman"/>
                <w:color w:val="000000"/>
                <w:kern w:val="28"/>
                <w:sz w:val="24"/>
                <w:szCs w:val="24"/>
                <w:lang w:val="en-GB"/>
                <w14:ligatures w14:val="none"/>
              </w:rPr>
              <w:t>Indicators</w:t>
            </w:r>
          </w:p>
          <w:p w14:paraId="00F7025E" w14:textId="77777777" w:rsidR="004A6325" w:rsidRPr="007A2605" w:rsidRDefault="004A6325">
            <w:pPr>
              <w:numPr>
                <w:ilvl w:val="0"/>
                <w:numId w:val="13"/>
              </w:numPr>
              <w:spacing w:after="0" w:line="360" w:lineRule="auto"/>
              <w:contextualSpacing/>
              <w:rPr>
                <w:rFonts w:ascii="Times New Roman" w:eastAsia="Calibri" w:hAnsi="Times New Roman" w:cs="Times New Roman"/>
                <w:kern w:val="28"/>
                <w:sz w:val="24"/>
                <w:szCs w:val="24"/>
                <w:lang w:val="en-GB"/>
                <w14:ligatures w14:val="none"/>
              </w:rPr>
            </w:pPr>
            <w:r w:rsidRPr="007A2605">
              <w:rPr>
                <w:rFonts w:ascii="Times New Roman" w:eastAsia="Calibri" w:hAnsi="Times New Roman" w:cs="Times New Roman"/>
                <w:kern w:val="28"/>
                <w:sz w:val="24"/>
                <w:szCs w:val="24"/>
                <w:lang w:val="en-GB"/>
                <w14:ligatures w14:val="none"/>
              </w:rPr>
              <w:t>sirens</w:t>
            </w:r>
          </w:p>
          <w:p w14:paraId="1F228A5F" w14:textId="77777777" w:rsidR="004A6325" w:rsidRPr="007A2605" w:rsidRDefault="004A6325">
            <w:pPr>
              <w:numPr>
                <w:ilvl w:val="0"/>
                <w:numId w:val="13"/>
              </w:numPr>
              <w:spacing w:after="0" w:line="360" w:lineRule="auto"/>
              <w:contextualSpacing/>
              <w:rPr>
                <w:rFonts w:ascii="Times New Roman" w:eastAsia="Calibri" w:hAnsi="Times New Roman" w:cs="Times New Roman"/>
                <w:kern w:val="28"/>
                <w:sz w:val="24"/>
                <w:szCs w:val="24"/>
                <w:lang w:val="en-GB"/>
                <w14:ligatures w14:val="none"/>
              </w:rPr>
            </w:pPr>
            <w:r w:rsidRPr="007A2605">
              <w:rPr>
                <w:rFonts w:ascii="Times New Roman" w:eastAsia="Calibri" w:hAnsi="Times New Roman" w:cs="Times New Roman"/>
                <w:kern w:val="28"/>
                <w:sz w:val="24"/>
                <w:szCs w:val="24"/>
                <w:lang w:val="en-GB"/>
                <w14:ligatures w14:val="none"/>
              </w:rPr>
              <w:t>codes</w:t>
            </w:r>
          </w:p>
          <w:p w14:paraId="0B23172A" w14:textId="77777777" w:rsidR="004A6325" w:rsidRPr="007A2605" w:rsidRDefault="004A6325" w:rsidP="006218ED">
            <w:pPr>
              <w:numPr>
                <w:ilvl w:val="0"/>
                <w:numId w:val="4"/>
              </w:numPr>
              <w:spacing w:after="120" w:line="360" w:lineRule="auto"/>
              <w:ind w:left="343"/>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14:ligatures w14:val="none"/>
              </w:rPr>
              <w:t>Instrumentation and control system dry run</w:t>
            </w:r>
          </w:p>
        </w:tc>
        <w:tc>
          <w:tcPr>
            <w:tcW w:w="1336" w:type="pct"/>
            <w:tcBorders>
              <w:top w:val="single" w:sz="4" w:space="0" w:color="auto"/>
              <w:left w:val="single" w:sz="4" w:space="0" w:color="auto"/>
              <w:bottom w:val="single" w:sz="4" w:space="0" w:color="auto"/>
              <w:right w:val="single" w:sz="4" w:space="0" w:color="auto"/>
            </w:tcBorders>
          </w:tcPr>
          <w:p w14:paraId="5C3C4B29" w14:textId="77777777" w:rsidR="004A6325" w:rsidRPr="007A2605" w:rsidRDefault="004A6325">
            <w:pPr>
              <w:numPr>
                <w:ilvl w:val="0"/>
                <w:numId w:val="36"/>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Written Assessment</w:t>
            </w:r>
          </w:p>
          <w:p w14:paraId="101C3C20" w14:textId="77777777" w:rsidR="004A6325" w:rsidRPr="007A2605" w:rsidRDefault="004A6325">
            <w:pPr>
              <w:numPr>
                <w:ilvl w:val="0"/>
                <w:numId w:val="36"/>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 xml:space="preserve">Oral Questioning </w:t>
            </w:r>
          </w:p>
          <w:p w14:paraId="263B59B7" w14:textId="77777777" w:rsidR="004A6325" w:rsidRPr="007A2605" w:rsidRDefault="004A6325">
            <w:pPr>
              <w:numPr>
                <w:ilvl w:val="0"/>
                <w:numId w:val="36"/>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Practical Assessment</w:t>
            </w:r>
          </w:p>
          <w:p w14:paraId="4DED7CE6" w14:textId="77777777" w:rsidR="004A6325" w:rsidRPr="007A2605" w:rsidRDefault="004A6325">
            <w:pPr>
              <w:numPr>
                <w:ilvl w:val="0"/>
                <w:numId w:val="36"/>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Project</w:t>
            </w:r>
          </w:p>
          <w:p w14:paraId="2ADD5EF8" w14:textId="77777777" w:rsidR="004A6325" w:rsidRPr="007A2605" w:rsidRDefault="004A6325">
            <w:pPr>
              <w:numPr>
                <w:ilvl w:val="0"/>
                <w:numId w:val="36"/>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Third party report</w:t>
            </w:r>
          </w:p>
          <w:p w14:paraId="09911AA7" w14:textId="77777777" w:rsidR="004A6325" w:rsidRPr="007A2605" w:rsidRDefault="004A6325">
            <w:pPr>
              <w:numPr>
                <w:ilvl w:val="0"/>
                <w:numId w:val="36"/>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Portfolio of evidence</w:t>
            </w:r>
          </w:p>
          <w:p w14:paraId="1EB821E2" w14:textId="77777777" w:rsidR="004A6325" w:rsidRPr="007A2605" w:rsidRDefault="004A6325" w:rsidP="006218ED">
            <w:pPr>
              <w:spacing w:after="120" w:line="360" w:lineRule="auto"/>
              <w:rPr>
                <w:rFonts w:ascii="Times New Roman" w:eastAsia="Times New Roman" w:hAnsi="Times New Roman" w:cs="Times New Roman"/>
                <w:color w:val="000000"/>
                <w:kern w:val="28"/>
                <w:sz w:val="24"/>
                <w:szCs w:val="24"/>
                <w14:ligatures w14:val="none"/>
              </w:rPr>
            </w:pPr>
          </w:p>
        </w:tc>
      </w:tr>
      <w:tr w:rsidR="004A6325" w:rsidRPr="007A2605" w14:paraId="7B17E6B3" w14:textId="77777777" w:rsidTr="006218ED">
        <w:trPr>
          <w:trHeight w:val="416"/>
        </w:trPr>
        <w:tc>
          <w:tcPr>
            <w:tcW w:w="1336" w:type="pct"/>
            <w:tcBorders>
              <w:top w:val="single" w:sz="4" w:space="0" w:color="auto"/>
              <w:left w:val="single" w:sz="4" w:space="0" w:color="auto"/>
              <w:bottom w:val="single" w:sz="4" w:space="0" w:color="auto"/>
              <w:right w:val="single" w:sz="4" w:space="0" w:color="auto"/>
            </w:tcBorders>
          </w:tcPr>
          <w:p w14:paraId="11F2DBE8" w14:textId="77777777" w:rsidR="004A6325" w:rsidRPr="007A2605" w:rsidRDefault="004A6325">
            <w:pPr>
              <w:numPr>
                <w:ilvl w:val="0"/>
                <w:numId w:val="375"/>
              </w:numPr>
              <w:spacing w:after="120" w:line="360" w:lineRule="auto"/>
              <w:contextualSpacing/>
              <w:rPr>
                <w:rFonts w:ascii="Times New Roman" w:eastAsia="Calibri" w:hAnsi="Times New Roman" w:cs="Times New Roman"/>
                <w:bCs/>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14:ligatures w14:val="none"/>
              </w:rPr>
              <w:t>Perform instrumentation and control system changeover dies</w:t>
            </w:r>
          </w:p>
        </w:tc>
        <w:tc>
          <w:tcPr>
            <w:tcW w:w="2328" w:type="pct"/>
            <w:tcBorders>
              <w:top w:val="single" w:sz="4" w:space="0" w:color="auto"/>
              <w:left w:val="single" w:sz="4" w:space="0" w:color="auto"/>
              <w:bottom w:val="single" w:sz="4" w:space="0" w:color="auto"/>
              <w:right w:val="single" w:sz="4" w:space="0" w:color="auto"/>
            </w:tcBorders>
          </w:tcPr>
          <w:p w14:paraId="2CEB148C" w14:textId="77777777" w:rsidR="004A6325" w:rsidRPr="007A2605" w:rsidRDefault="004A6325">
            <w:pPr>
              <w:numPr>
                <w:ilvl w:val="1"/>
                <w:numId w:val="376"/>
              </w:numPr>
              <w:spacing w:after="120" w:line="360" w:lineRule="auto"/>
              <w:contextualSpacing/>
              <w:rPr>
                <w:rFonts w:ascii="Times New Roman" w:eastAsia="Calibri" w:hAnsi="Times New Roman" w:cs="Times New Roman"/>
                <w:color w:val="000000"/>
                <w:kern w:val="28"/>
                <w:sz w:val="24"/>
                <w:szCs w:val="24"/>
                <w14:ligatures w14:val="none"/>
              </w:rPr>
            </w:pPr>
            <w:r w:rsidRPr="007A2605">
              <w:rPr>
                <w:rFonts w:ascii="Times New Roman" w:eastAsia="Calibri" w:hAnsi="Times New Roman" w:cs="Times New Roman"/>
                <w:color w:val="000000"/>
                <w:kern w:val="28"/>
                <w:sz w:val="24"/>
                <w:szCs w:val="24"/>
                <w14:ligatures w14:val="none"/>
              </w:rPr>
              <w:t>Instrumentation and control system dies</w:t>
            </w:r>
          </w:p>
          <w:p w14:paraId="517FFA5A" w14:textId="77777777" w:rsidR="004A6325" w:rsidRPr="007A2605" w:rsidRDefault="004A6325">
            <w:pPr>
              <w:numPr>
                <w:ilvl w:val="0"/>
                <w:numId w:val="14"/>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Moulds</w:t>
            </w:r>
          </w:p>
          <w:p w14:paraId="35B43114" w14:textId="77777777" w:rsidR="004A6325" w:rsidRPr="007A2605" w:rsidRDefault="004A6325">
            <w:pPr>
              <w:numPr>
                <w:ilvl w:val="0"/>
                <w:numId w:val="14"/>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Star wheels</w:t>
            </w:r>
          </w:p>
          <w:p w14:paraId="5CCB92B2" w14:textId="77777777" w:rsidR="004A6325" w:rsidRPr="007A2605" w:rsidRDefault="004A6325">
            <w:pPr>
              <w:numPr>
                <w:ilvl w:val="0"/>
                <w:numId w:val="14"/>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Guide ways</w:t>
            </w:r>
          </w:p>
          <w:p w14:paraId="08C7ACFB" w14:textId="77777777" w:rsidR="004A6325" w:rsidRPr="007A2605" w:rsidRDefault="004A6325">
            <w:pPr>
              <w:numPr>
                <w:ilvl w:val="0"/>
                <w:numId w:val="14"/>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Worm wheels</w:t>
            </w:r>
          </w:p>
          <w:p w14:paraId="6F43C564" w14:textId="77777777" w:rsidR="004A6325" w:rsidRPr="007A2605" w:rsidRDefault="004A6325">
            <w:pPr>
              <w:numPr>
                <w:ilvl w:val="1"/>
                <w:numId w:val="376"/>
              </w:numPr>
              <w:spacing w:after="120" w:line="360" w:lineRule="auto"/>
              <w:contextualSpacing/>
              <w:rPr>
                <w:rFonts w:ascii="Times New Roman" w:eastAsia="Calibri" w:hAnsi="Times New Roman" w:cs="Times New Roman"/>
                <w:color w:val="000000"/>
                <w:kern w:val="28"/>
                <w:sz w:val="24"/>
                <w:szCs w:val="24"/>
                <w14:ligatures w14:val="none"/>
              </w:rPr>
            </w:pPr>
            <w:r w:rsidRPr="007A2605">
              <w:rPr>
                <w:rFonts w:ascii="Times New Roman" w:eastAsia="Calibri" w:hAnsi="Times New Roman" w:cs="Times New Roman"/>
                <w:color w:val="000000"/>
                <w:kern w:val="28"/>
                <w:sz w:val="24"/>
                <w:szCs w:val="24"/>
                <w14:ligatures w14:val="none"/>
              </w:rPr>
              <w:t>Tools and equipment</w:t>
            </w:r>
          </w:p>
          <w:p w14:paraId="15F86D9D" w14:textId="77777777" w:rsidR="004A6325" w:rsidRPr="007A2605" w:rsidRDefault="004A6325">
            <w:pPr>
              <w:numPr>
                <w:ilvl w:val="2"/>
                <w:numId w:val="376"/>
              </w:numPr>
              <w:spacing w:after="120" w:line="360" w:lineRule="auto"/>
              <w:contextualSpacing/>
              <w:rPr>
                <w:rFonts w:ascii="Times New Roman" w:eastAsia="Calibri"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lang w:val="en-GB"/>
                <w14:ligatures w14:val="none"/>
              </w:rPr>
              <w:t>Cutting tools</w:t>
            </w:r>
          </w:p>
          <w:p w14:paraId="7691E33E" w14:textId="77777777" w:rsidR="004A6325" w:rsidRPr="007A2605" w:rsidRDefault="004A6325">
            <w:pPr>
              <w:numPr>
                <w:ilvl w:val="2"/>
                <w:numId w:val="376"/>
              </w:numPr>
              <w:spacing w:after="12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Forming tools</w:t>
            </w:r>
          </w:p>
          <w:p w14:paraId="55C7BF1A" w14:textId="77777777" w:rsidR="004A6325" w:rsidRPr="007A2605" w:rsidRDefault="004A6325">
            <w:pPr>
              <w:numPr>
                <w:ilvl w:val="2"/>
                <w:numId w:val="376"/>
              </w:numPr>
              <w:spacing w:after="12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Shaping tool</w:t>
            </w:r>
          </w:p>
          <w:p w14:paraId="6AFB32C4" w14:textId="77777777" w:rsidR="004A6325" w:rsidRPr="007A2605" w:rsidRDefault="004A6325">
            <w:pPr>
              <w:numPr>
                <w:ilvl w:val="2"/>
                <w:numId w:val="376"/>
              </w:numPr>
              <w:spacing w:after="12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Fastening tools</w:t>
            </w:r>
          </w:p>
          <w:p w14:paraId="41D77FBD" w14:textId="77777777" w:rsidR="004A6325" w:rsidRPr="007A2605" w:rsidRDefault="004A6325">
            <w:pPr>
              <w:numPr>
                <w:ilvl w:val="2"/>
                <w:numId w:val="376"/>
              </w:numPr>
              <w:spacing w:after="12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Calibration equipment</w:t>
            </w:r>
          </w:p>
          <w:p w14:paraId="034C5D4A" w14:textId="77777777" w:rsidR="004A6325" w:rsidRPr="007A2605" w:rsidRDefault="004A6325">
            <w:pPr>
              <w:numPr>
                <w:ilvl w:val="1"/>
                <w:numId w:val="376"/>
              </w:numPr>
              <w:spacing w:after="120" w:line="360" w:lineRule="auto"/>
              <w:contextualSpacing/>
              <w:rPr>
                <w:rFonts w:ascii="Times New Roman" w:eastAsia="Calibri" w:hAnsi="Times New Roman" w:cs="Times New Roman"/>
                <w:color w:val="000000"/>
                <w:kern w:val="28"/>
                <w:sz w:val="24"/>
                <w:szCs w:val="24"/>
                <w14:ligatures w14:val="none"/>
              </w:rPr>
            </w:pPr>
            <w:r w:rsidRPr="007A2605">
              <w:rPr>
                <w:rFonts w:ascii="Times New Roman" w:eastAsia="Calibri" w:hAnsi="Times New Roman" w:cs="Times New Roman"/>
                <w:color w:val="000000"/>
                <w:kern w:val="28"/>
                <w:sz w:val="24"/>
                <w:szCs w:val="24"/>
                <w14:ligatures w14:val="none"/>
              </w:rPr>
              <w:t>System dies change over</w:t>
            </w:r>
          </w:p>
          <w:p w14:paraId="23A39B61" w14:textId="77777777" w:rsidR="004A6325" w:rsidRPr="007A2605" w:rsidRDefault="004A6325">
            <w:pPr>
              <w:numPr>
                <w:ilvl w:val="1"/>
                <w:numId w:val="376"/>
              </w:numPr>
              <w:spacing w:after="120" w:line="360" w:lineRule="auto"/>
              <w:contextualSpacing/>
              <w:rPr>
                <w:rFonts w:ascii="Times New Roman" w:eastAsia="Calibri" w:hAnsi="Times New Roman" w:cs="Times New Roman"/>
                <w:color w:val="000000"/>
                <w:kern w:val="28"/>
                <w:sz w:val="24"/>
                <w:szCs w:val="24"/>
                <w14:ligatures w14:val="none"/>
              </w:rPr>
            </w:pPr>
            <w:r w:rsidRPr="007A2605">
              <w:rPr>
                <w:rFonts w:ascii="Times New Roman" w:eastAsia="Calibri" w:hAnsi="Times New Roman" w:cs="Times New Roman"/>
                <w:color w:val="000000"/>
                <w:kern w:val="28"/>
                <w:sz w:val="24"/>
                <w:szCs w:val="24"/>
                <w14:ligatures w14:val="none"/>
              </w:rPr>
              <w:t>System dies testing</w:t>
            </w:r>
          </w:p>
          <w:p w14:paraId="568C9442" w14:textId="77777777" w:rsidR="004A6325" w:rsidRPr="007A2605" w:rsidRDefault="004A6325">
            <w:pPr>
              <w:numPr>
                <w:ilvl w:val="0"/>
                <w:numId w:val="15"/>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Visual inspection</w:t>
            </w:r>
          </w:p>
          <w:p w14:paraId="6A208569" w14:textId="77777777" w:rsidR="004A6325" w:rsidRPr="007A2605" w:rsidRDefault="004A6325">
            <w:pPr>
              <w:numPr>
                <w:ilvl w:val="0"/>
                <w:numId w:val="15"/>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Functional test</w:t>
            </w:r>
          </w:p>
          <w:p w14:paraId="7CAAFA63" w14:textId="77777777" w:rsidR="004A6325" w:rsidRPr="007A2605" w:rsidRDefault="004A6325" w:rsidP="006218ED">
            <w:pPr>
              <w:spacing w:after="0" w:line="360" w:lineRule="auto"/>
              <w:contextualSpacing/>
              <w:rPr>
                <w:rFonts w:ascii="Times New Roman" w:eastAsia="Calibri" w:hAnsi="Times New Roman" w:cs="Times New Roman"/>
                <w:kern w:val="28"/>
                <w:sz w:val="24"/>
                <w:szCs w:val="24"/>
                <w14:ligatures w14:val="none"/>
              </w:rPr>
            </w:pPr>
          </w:p>
        </w:tc>
        <w:tc>
          <w:tcPr>
            <w:tcW w:w="1336" w:type="pct"/>
            <w:tcBorders>
              <w:top w:val="single" w:sz="4" w:space="0" w:color="auto"/>
              <w:left w:val="single" w:sz="4" w:space="0" w:color="auto"/>
              <w:bottom w:val="single" w:sz="4" w:space="0" w:color="auto"/>
              <w:right w:val="single" w:sz="4" w:space="0" w:color="auto"/>
            </w:tcBorders>
          </w:tcPr>
          <w:p w14:paraId="4654A1B9" w14:textId="77777777" w:rsidR="004A6325" w:rsidRPr="007A2605" w:rsidRDefault="004A6325">
            <w:pPr>
              <w:numPr>
                <w:ilvl w:val="0"/>
                <w:numId w:val="37"/>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Written Assessment</w:t>
            </w:r>
          </w:p>
          <w:p w14:paraId="37CD167E" w14:textId="77777777" w:rsidR="004A6325" w:rsidRPr="007A2605" w:rsidRDefault="004A6325">
            <w:pPr>
              <w:numPr>
                <w:ilvl w:val="0"/>
                <w:numId w:val="37"/>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 xml:space="preserve">Oral Questioning </w:t>
            </w:r>
          </w:p>
          <w:p w14:paraId="51E4A2E9" w14:textId="77777777" w:rsidR="004A6325" w:rsidRPr="007A2605" w:rsidRDefault="004A6325">
            <w:pPr>
              <w:numPr>
                <w:ilvl w:val="0"/>
                <w:numId w:val="37"/>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Practical Assessment</w:t>
            </w:r>
          </w:p>
          <w:p w14:paraId="4B4A94E4" w14:textId="77777777" w:rsidR="004A6325" w:rsidRPr="007A2605" w:rsidRDefault="004A6325">
            <w:pPr>
              <w:numPr>
                <w:ilvl w:val="0"/>
                <w:numId w:val="37"/>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Project</w:t>
            </w:r>
          </w:p>
          <w:p w14:paraId="073EDD47" w14:textId="77777777" w:rsidR="004A6325" w:rsidRPr="007A2605" w:rsidRDefault="004A6325">
            <w:pPr>
              <w:numPr>
                <w:ilvl w:val="0"/>
                <w:numId w:val="37"/>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Third party report</w:t>
            </w:r>
          </w:p>
          <w:p w14:paraId="11BB963B" w14:textId="77777777" w:rsidR="004A6325" w:rsidRPr="007A2605" w:rsidRDefault="004A6325">
            <w:pPr>
              <w:numPr>
                <w:ilvl w:val="0"/>
                <w:numId w:val="37"/>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Portfolio of evidence</w:t>
            </w:r>
          </w:p>
          <w:p w14:paraId="647F1A11" w14:textId="77777777" w:rsidR="004A6325" w:rsidRPr="007A2605" w:rsidRDefault="004A6325" w:rsidP="006218ED">
            <w:pPr>
              <w:spacing w:after="0" w:line="360" w:lineRule="auto"/>
              <w:rPr>
                <w:rFonts w:ascii="Times New Roman" w:eastAsia="Calibri" w:hAnsi="Times New Roman" w:cs="Times New Roman"/>
                <w:kern w:val="0"/>
                <w:sz w:val="24"/>
                <w:szCs w:val="24"/>
                <w:lang w:val="en-ZA"/>
                <w14:ligatures w14:val="none"/>
              </w:rPr>
            </w:pPr>
          </w:p>
        </w:tc>
      </w:tr>
      <w:tr w:rsidR="004A6325" w:rsidRPr="007A2605" w14:paraId="28B1276C" w14:textId="77777777" w:rsidTr="006218ED">
        <w:trPr>
          <w:trHeight w:val="1520"/>
        </w:trPr>
        <w:tc>
          <w:tcPr>
            <w:tcW w:w="1336" w:type="pct"/>
            <w:tcBorders>
              <w:top w:val="single" w:sz="4" w:space="0" w:color="auto"/>
              <w:left w:val="single" w:sz="4" w:space="0" w:color="auto"/>
              <w:bottom w:val="single" w:sz="4" w:space="0" w:color="auto"/>
              <w:right w:val="single" w:sz="4" w:space="0" w:color="auto"/>
            </w:tcBorders>
            <w:vAlign w:val="center"/>
          </w:tcPr>
          <w:p w14:paraId="5EFA49C7" w14:textId="77777777" w:rsidR="004A6325" w:rsidRPr="007A2605" w:rsidRDefault="004A6325">
            <w:pPr>
              <w:numPr>
                <w:ilvl w:val="0"/>
                <w:numId w:val="376"/>
              </w:numPr>
              <w:spacing w:after="12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14:ligatures w14:val="none"/>
              </w:rPr>
              <w:t>Run instrumentation and control system</w:t>
            </w:r>
          </w:p>
        </w:tc>
        <w:tc>
          <w:tcPr>
            <w:tcW w:w="2328" w:type="pct"/>
            <w:tcBorders>
              <w:top w:val="single" w:sz="4" w:space="0" w:color="auto"/>
              <w:left w:val="single" w:sz="4" w:space="0" w:color="auto"/>
              <w:bottom w:val="single" w:sz="4" w:space="0" w:color="auto"/>
              <w:right w:val="single" w:sz="4" w:space="0" w:color="auto"/>
            </w:tcBorders>
          </w:tcPr>
          <w:p w14:paraId="42ED2EBC" w14:textId="77777777" w:rsidR="004A6325" w:rsidRPr="007A2605" w:rsidRDefault="004A6325">
            <w:pPr>
              <w:numPr>
                <w:ilvl w:val="0"/>
                <w:numId w:val="11"/>
              </w:numPr>
              <w:spacing w:after="120" w:line="360" w:lineRule="auto"/>
              <w:ind w:left="343"/>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14:ligatures w14:val="none"/>
              </w:rPr>
              <w:t>Factor to consider when selecting the recipe</w:t>
            </w:r>
          </w:p>
          <w:p w14:paraId="2026BB2A" w14:textId="77777777" w:rsidR="004A6325" w:rsidRPr="007A2605" w:rsidRDefault="004A6325">
            <w:pPr>
              <w:numPr>
                <w:ilvl w:val="0"/>
                <w:numId w:val="1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Sequence of events</w:t>
            </w:r>
          </w:p>
          <w:p w14:paraId="08E6FE12" w14:textId="77777777" w:rsidR="004A6325" w:rsidRPr="007A2605" w:rsidRDefault="004A6325">
            <w:pPr>
              <w:numPr>
                <w:ilvl w:val="0"/>
                <w:numId w:val="1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Process type</w:t>
            </w:r>
          </w:p>
          <w:p w14:paraId="20ADBAC7" w14:textId="77777777" w:rsidR="004A6325" w:rsidRPr="007A2605" w:rsidRDefault="004A6325">
            <w:pPr>
              <w:numPr>
                <w:ilvl w:val="0"/>
                <w:numId w:val="11"/>
              </w:numPr>
              <w:spacing w:after="120" w:line="360" w:lineRule="auto"/>
              <w:ind w:left="343"/>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14:ligatures w14:val="none"/>
              </w:rPr>
              <w:t>Factors to consider when loading raw materials</w:t>
            </w:r>
          </w:p>
          <w:p w14:paraId="43E32DA6" w14:textId="77777777" w:rsidR="004A6325" w:rsidRPr="007A2605" w:rsidRDefault="004A6325">
            <w:pPr>
              <w:numPr>
                <w:ilvl w:val="0"/>
                <w:numId w:val="17"/>
              </w:numPr>
              <w:spacing w:after="0" w:line="360" w:lineRule="auto"/>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Safety</w:t>
            </w:r>
          </w:p>
          <w:p w14:paraId="7D5B0C79" w14:textId="77777777" w:rsidR="004A6325" w:rsidRPr="007A2605" w:rsidRDefault="004A6325">
            <w:pPr>
              <w:numPr>
                <w:ilvl w:val="0"/>
                <w:numId w:val="17"/>
              </w:numPr>
              <w:spacing w:after="0" w:line="360" w:lineRule="auto"/>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Environmental</w:t>
            </w:r>
          </w:p>
          <w:p w14:paraId="28FA6FA0" w14:textId="77777777" w:rsidR="004A6325" w:rsidRPr="007A2605" w:rsidRDefault="004A6325">
            <w:pPr>
              <w:numPr>
                <w:ilvl w:val="0"/>
                <w:numId w:val="11"/>
              </w:numPr>
              <w:spacing w:after="120" w:line="360" w:lineRule="auto"/>
              <w:ind w:left="343"/>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System parameters</w:t>
            </w:r>
          </w:p>
          <w:p w14:paraId="2A9915BB" w14:textId="77777777" w:rsidR="004A6325" w:rsidRPr="007A2605" w:rsidRDefault="004A6325">
            <w:pPr>
              <w:numPr>
                <w:ilvl w:val="0"/>
                <w:numId w:val="18"/>
              </w:numPr>
              <w:spacing w:after="0" w:line="360" w:lineRule="auto"/>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Temperature</w:t>
            </w:r>
          </w:p>
          <w:p w14:paraId="4DE38126" w14:textId="77777777" w:rsidR="004A6325" w:rsidRPr="007A2605" w:rsidRDefault="004A6325">
            <w:pPr>
              <w:numPr>
                <w:ilvl w:val="0"/>
                <w:numId w:val="18"/>
              </w:numPr>
              <w:spacing w:after="0" w:line="360" w:lineRule="auto"/>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Pressure</w:t>
            </w:r>
          </w:p>
          <w:p w14:paraId="2BDE5CF5" w14:textId="77777777" w:rsidR="004A6325" w:rsidRPr="007A2605" w:rsidRDefault="004A6325">
            <w:pPr>
              <w:numPr>
                <w:ilvl w:val="0"/>
                <w:numId w:val="18"/>
              </w:numPr>
              <w:spacing w:after="0" w:line="360" w:lineRule="auto"/>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Flow rate</w:t>
            </w:r>
          </w:p>
          <w:p w14:paraId="0CA0E7CB" w14:textId="77777777" w:rsidR="004A6325" w:rsidRPr="007A2605" w:rsidRDefault="004A6325">
            <w:pPr>
              <w:numPr>
                <w:ilvl w:val="0"/>
                <w:numId w:val="18"/>
              </w:numPr>
              <w:spacing w:after="0" w:line="360" w:lineRule="auto"/>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Level sensing</w:t>
            </w:r>
          </w:p>
          <w:p w14:paraId="13E9007C" w14:textId="77777777" w:rsidR="004A6325" w:rsidRPr="007A2605" w:rsidRDefault="004A6325">
            <w:pPr>
              <w:numPr>
                <w:ilvl w:val="0"/>
                <w:numId w:val="11"/>
              </w:numPr>
              <w:spacing w:after="120" w:line="360" w:lineRule="auto"/>
              <w:ind w:left="343"/>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System parameter adjustment</w:t>
            </w:r>
          </w:p>
          <w:p w14:paraId="6CC44F30" w14:textId="77777777" w:rsidR="004A6325" w:rsidRPr="007A2605" w:rsidRDefault="004A6325">
            <w:pPr>
              <w:numPr>
                <w:ilvl w:val="0"/>
                <w:numId w:val="20"/>
              </w:numPr>
              <w:spacing w:after="0" w:line="360" w:lineRule="auto"/>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Adjustment techniques</w:t>
            </w:r>
          </w:p>
          <w:p w14:paraId="421EE2D7" w14:textId="77777777" w:rsidR="004A6325" w:rsidRPr="007A2605" w:rsidRDefault="004A6325">
            <w:pPr>
              <w:numPr>
                <w:ilvl w:val="0"/>
                <w:numId w:val="20"/>
              </w:numPr>
              <w:spacing w:after="0" w:line="360" w:lineRule="auto"/>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Parameter testing</w:t>
            </w:r>
          </w:p>
          <w:p w14:paraId="35F13C6E" w14:textId="77777777" w:rsidR="004A6325" w:rsidRPr="007A2605" w:rsidRDefault="004A6325">
            <w:pPr>
              <w:numPr>
                <w:ilvl w:val="0"/>
                <w:numId w:val="11"/>
              </w:numPr>
              <w:spacing w:after="120" w:line="360" w:lineRule="auto"/>
              <w:ind w:left="343"/>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System monitoring</w:t>
            </w:r>
          </w:p>
          <w:p w14:paraId="02A81823" w14:textId="77777777" w:rsidR="004A6325" w:rsidRPr="007A2605" w:rsidRDefault="004A6325">
            <w:pPr>
              <w:numPr>
                <w:ilvl w:val="0"/>
                <w:numId w:val="19"/>
              </w:numPr>
              <w:spacing w:after="0" w:line="360" w:lineRule="auto"/>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Monitoring tools and indicators</w:t>
            </w:r>
          </w:p>
          <w:p w14:paraId="05B2B7D5" w14:textId="77777777" w:rsidR="004A6325" w:rsidRPr="007A2605" w:rsidRDefault="004A6325">
            <w:pPr>
              <w:numPr>
                <w:ilvl w:val="0"/>
                <w:numId w:val="19"/>
              </w:numPr>
              <w:spacing w:after="0" w:line="360" w:lineRule="auto"/>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 xml:space="preserve">Interpreting alarms and indicators </w:t>
            </w:r>
          </w:p>
          <w:p w14:paraId="344313F0" w14:textId="77777777" w:rsidR="004A6325" w:rsidRPr="007A2605" w:rsidRDefault="004A6325">
            <w:pPr>
              <w:numPr>
                <w:ilvl w:val="0"/>
                <w:numId w:val="19"/>
              </w:numPr>
              <w:spacing w:after="0" w:line="360" w:lineRule="auto"/>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Data logging techniques</w:t>
            </w:r>
          </w:p>
          <w:p w14:paraId="0C60B972" w14:textId="77777777" w:rsidR="004A6325" w:rsidRPr="007A2605" w:rsidRDefault="004A6325">
            <w:pPr>
              <w:numPr>
                <w:ilvl w:val="0"/>
                <w:numId w:val="11"/>
              </w:numPr>
              <w:spacing w:after="120" w:line="360" w:lineRule="auto"/>
              <w:ind w:left="343"/>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kern w:val="0"/>
                <w:sz w:val="24"/>
                <w:szCs w:val="24"/>
                <w:lang w:val="en-GB"/>
                <w14:ligatures w14:val="none"/>
              </w:rPr>
              <w:t>Documentation and record-keeping</w:t>
            </w:r>
          </w:p>
          <w:p w14:paraId="75B6F7C8" w14:textId="77777777" w:rsidR="004A6325" w:rsidRPr="007A2605" w:rsidRDefault="004A6325">
            <w:pPr>
              <w:numPr>
                <w:ilvl w:val="2"/>
                <w:numId w:val="377"/>
              </w:numPr>
              <w:spacing w:after="120" w:line="360" w:lineRule="auto"/>
              <w:contextualSpacing/>
              <w:rPr>
                <w:rFonts w:ascii="Times New Roman" w:eastAsia="Times New Roman" w:hAnsi="Times New Roman" w:cs="Times New Roman"/>
                <w:color w:val="000000"/>
                <w:kern w:val="0"/>
                <w:sz w:val="24"/>
                <w:szCs w:val="24"/>
                <w:lang w:val="en-GB"/>
                <w14:ligatures w14:val="none"/>
              </w:rPr>
            </w:pPr>
            <w:r w:rsidRPr="007A2605">
              <w:rPr>
                <w:rFonts w:ascii="Times New Roman" w:eastAsia="Times New Roman" w:hAnsi="Times New Roman" w:cs="Times New Roman"/>
                <w:color w:val="000000"/>
                <w:kern w:val="0"/>
                <w:sz w:val="24"/>
                <w:szCs w:val="24"/>
                <w:lang w:val="en-GB"/>
                <w14:ligatures w14:val="none"/>
              </w:rPr>
              <w:t>Types of documentation</w:t>
            </w:r>
          </w:p>
          <w:p w14:paraId="074CA00B" w14:textId="77777777" w:rsidR="004A6325" w:rsidRPr="007A2605" w:rsidRDefault="004A6325">
            <w:pPr>
              <w:numPr>
                <w:ilvl w:val="3"/>
                <w:numId w:val="377"/>
              </w:numPr>
              <w:spacing w:after="120" w:line="360" w:lineRule="auto"/>
              <w:contextualSpacing/>
              <w:rPr>
                <w:rFonts w:ascii="Times New Roman" w:eastAsia="Times New Roman" w:hAnsi="Times New Roman" w:cs="Times New Roman"/>
                <w:color w:val="000000"/>
                <w:kern w:val="0"/>
                <w:sz w:val="24"/>
                <w:szCs w:val="24"/>
                <w:lang w:val="en-GB"/>
                <w14:ligatures w14:val="none"/>
              </w:rPr>
            </w:pPr>
            <w:r w:rsidRPr="007A2605">
              <w:rPr>
                <w:rFonts w:ascii="Times New Roman" w:eastAsia="Times New Roman" w:hAnsi="Times New Roman" w:cs="Times New Roman"/>
                <w:color w:val="000000"/>
                <w:kern w:val="0"/>
                <w:sz w:val="24"/>
                <w:szCs w:val="24"/>
                <w:lang w:val="en-GB"/>
                <w14:ligatures w14:val="none"/>
              </w:rPr>
              <w:t>Installation manuals</w:t>
            </w:r>
          </w:p>
          <w:p w14:paraId="21A482EA" w14:textId="77777777" w:rsidR="004A6325" w:rsidRPr="007A2605" w:rsidRDefault="004A6325">
            <w:pPr>
              <w:numPr>
                <w:ilvl w:val="3"/>
                <w:numId w:val="377"/>
              </w:numPr>
              <w:spacing w:after="120" w:line="360" w:lineRule="auto"/>
              <w:contextualSpacing/>
              <w:rPr>
                <w:rFonts w:ascii="Times New Roman" w:eastAsia="Times New Roman" w:hAnsi="Times New Roman" w:cs="Times New Roman"/>
                <w:color w:val="000000"/>
                <w:kern w:val="0"/>
                <w:sz w:val="24"/>
                <w:szCs w:val="24"/>
                <w:lang w:val="en-GB"/>
                <w14:ligatures w14:val="none"/>
              </w:rPr>
            </w:pPr>
            <w:r w:rsidRPr="007A2605">
              <w:rPr>
                <w:rFonts w:ascii="Times New Roman" w:eastAsia="Times New Roman" w:hAnsi="Times New Roman" w:cs="Times New Roman"/>
                <w:color w:val="000000"/>
                <w:kern w:val="0"/>
                <w:sz w:val="24"/>
                <w:szCs w:val="24"/>
                <w:lang w:val="en-GB"/>
                <w14:ligatures w14:val="none"/>
              </w:rPr>
              <w:t>Maintenance manuals</w:t>
            </w:r>
          </w:p>
          <w:p w14:paraId="3F3F1856" w14:textId="77777777" w:rsidR="004A6325" w:rsidRPr="007A2605" w:rsidRDefault="004A6325">
            <w:pPr>
              <w:numPr>
                <w:ilvl w:val="3"/>
                <w:numId w:val="377"/>
              </w:numPr>
              <w:spacing w:after="120" w:line="360" w:lineRule="auto"/>
              <w:contextualSpacing/>
              <w:rPr>
                <w:rFonts w:ascii="Times New Roman" w:eastAsia="Times New Roman" w:hAnsi="Times New Roman" w:cs="Times New Roman"/>
                <w:color w:val="000000"/>
                <w:kern w:val="0"/>
                <w:sz w:val="24"/>
                <w:szCs w:val="24"/>
                <w:lang w:val="en-GB"/>
                <w14:ligatures w14:val="none"/>
              </w:rPr>
            </w:pPr>
            <w:r w:rsidRPr="007A2605">
              <w:rPr>
                <w:rFonts w:ascii="Times New Roman" w:eastAsia="Times New Roman" w:hAnsi="Times New Roman" w:cs="Times New Roman"/>
                <w:color w:val="000000"/>
                <w:kern w:val="0"/>
                <w:sz w:val="24"/>
                <w:szCs w:val="24"/>
                <w:lang w:val="en-GB"/>
                <w14:ligatures w14:val="none"/>
              </w:rPr>
              <w:t>Checklists</w:t>
            </w:r>
          </w:p>
          <w:p w14:paraId="72956019" w14:textId="77777777" w:rsidR="004A6325" w:rsidRPr="007A2605" w:rsidRDefault="004A6325">
            <w:pPr>
              <w:numPr>
                <w:ilvl w:val="3"/>
                <w:numId w:val="377"/>
              </w:numPr>
              <w:spacing w:after="120" w:line="360" w:lineRule="auto"/>
              <w:contextualSpacing/>
              <w:rPr>
                <w:rFonts w:ascii="Times New Roman" w:eastAsia="Times New Roman" w:hAnsi="Times New Roman" w:cs="Times New Roman"/>
                <w:color w:val="000000"/>
                <w:kern w:val="0"/>
                <w:sz w:val="24"/>
                <w:szCs w:val="24"/>
                <w:lang w:val="en-GB"/>
                <w14:ligatures w14:val="none"/>
              </w:rPr>
            </w:pPr>
            <w:r w:rsidRPr="007A2605">
              <w:rPr>
                <w:rFonts w:ascii="Times New Roman" w:eastAsia="Times New Roman" w:hAnsi="Times New Roman" w:cs="Times New Roman"/>
                <w:color w:val="000000"/>
                <w:kern w:val="0"/>
                <w:sz w:val="24"/>
                <w:szCs w:val="24"/>
                <w:lang w:val="en-GB"/>
                <w14:ligatures w14:val="none"/>
              </w:rPr>
              <w:t>Maintenance schedules</w:t>
            </w:r>
          </w:p>
        </w:tc>
        <w:tc>
          <w:tcPr>
            <w:tcW w:w="1336" w:type="pct"/>
            <w:tcBorders>
              <w:top w:val="single" w:sz="4" w:space="0" w:color="auto"/>
              <w:left w:val="single" w:sz="4" w:space="0" w:color="auto"/>
              <w:bottom w:val="single" w:sz="4" w:space="0" w:color="auto"/>
              <w:right w:val="single" w:sz="4" w:space="0" w:color="auto"/>
            </w:tcBorders>
          </w:tcPr>
          <w:p w14:paraId="67949C83" w14:textId="77777777" w:rsidR="004A6325" w:rsidRPr="007A2605" w:rsidRDefault="004A6325">
            <w:pPr>
              <w:numPr>
                <w:ilvl w:val="0"/>
                <w:numId w:val="8"/>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Written Assessment</w:t>
            </w:r>
          </w:p>
          <w:p w14:paraId="4B452A20" w14:textId="77777777" w:rsidR="004A6325" w:rsidRPr="007A2605" w:rsidRDefault="004A6325">
            <w:pPr>
              <w:numPr>
                <w:ilvl w:val="0"/>
                <w:numId w:val="8"/>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 xml:space="preserve">Oral Questioning </w:t>
            </w:r>
          </w:p>
          <w:p w14:paraId="376DF3FA" w14:textId="77777777" w:rsidR="004A6325" w:rsidRPr="007A2605" w:rsidRDefault="004A6325">
            <w:pPr>
              <w:numPr>
                <w:ilvl w:val="0"/>
                <w:numId w:val="8"/>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Practical Assessment</w:t>
            </w:r>
          </w:p>
          <w:p w14:paraId="10359C4F" w14:textId="77777777" w:rsidR="004A6325" w:rsidRPr="007A2605" w:rsidRDefault="004A6325">
            <w:pPr>
              <w:numPr>
                <w:ilvl w:val="0"/>
                <w:numId w:val="8"/>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Project</w:t>
            </w:r>
          </w:p>
          <w:p w14:paraId="73BA380C" w14:textId="77777777" w:rsidR="004A6325" w:rsidRPr="007A2605" w:rsidRDefault="004A6325">
            <w:pPr>
              <w:numPr>
                <w:ilvl w:val="0"/>
                <w:numId w:val="8"/>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Third party report</w:t>
            </w:r>
          </w:p>
          <w:p w14:paraId="4A050AC9" w14:textId="77777777" w:rsidR="004A6325" w:rsidRPr="007A2605" w:rsidRDefault="004A6325">
            <w:pPr>
              <w:numPr>
                <w:ilvl w:val="0"/>
                <w:numId w:val="8"/>
              </w:numPr>
              <w:spacing w:after="0" w:line="360" w:lineRule="auto"/>
              <w:contextualSpacing/>
              <w:rPr>
                <w:rFonts w:ascii="Times New Roman" w:eastAsia="Times New Roman" w:hAnsi="Times New Roman" w:cs="Times New Roman"/>
                <w:color w:val="000000"/>
                <w:kern w:val="0"/>
                <w:sz w:val="24"/>
                <w:szCs w:val="24"/>
                <w:lang w:val="en-ZA"/>
                <w14:ligatures w14:val="none"/>
              </w:rPr>
            </w:pPr>
            <w:r w:rsidRPr="007A2605">
              <w:rPr>
                <w:rFonts w:ascii="Times New Roman" w:eastAsia="Times New Roman" w:hAnsi="Times New Roman" w:cs="Times New Roman"/>
                <w:color w:val="000000"/>
                <w:kern w:val="0"/>
                <w:sz w:val="24"/>
                <w:szCs w:val="24"/>
                <w:lang w:val="en-ZA"/>
                <w14:ligatures w14:val="none"/>
              </w:rPr>
              <w:t>Portfolio of evidence</w:t>
            </w:r>
          </w:p>
          <w:p w14:paraId="3E7BA68C" w14:textId="77777777" w:rsidR="004A6325" w:rsidRPr="007A2605" w:rsidRDefault="004A6325" w:rsidP="006218ED">
            <w:pPr>
              <w:spacing w:after="0" w:line="360" w:lineRule="auto"/>
              <w:ind w:left="360"/>
              <w:rPr>
                <w:rFonts w:ascii="Times New Roman" w:eastAsia="Times New Roman" w:hAnsi="Times New Roman" w:cs="Times New Roman"/>
                <w:kern w:val="28"/>
                <w:sz w:val="24"/>
                <w:szCs w:val="24"/>
                <w:lang w:val="en-ZA"/>
              </w:rPr>
            </w:pPr>
          </w:p>
        </w:tc>
      </w:tr>
      <w:bookmarkEnd w:id="42"/>
    </w:tbl>
    <w:p w14:paraId="2F42168E" w14:textId="77777777" w:rsidR="004A6325" w:rsidRPr="007A2605" w:rsidRDefault="004A6325" w:rsidP="004A6325">
      <w:pPr>
        <w:spacing w:after="0" w:line="360" w:lineRule="auto"/>
        <w:rPr>
          <w:rFonts w:ascii="Times New Roman" w:eastAsia="Times New Roman" w:hAnsi="Times New Roman" w:cs="Times New Roman"/>
          <w:kern w:val="28"/>
          <w:sz w:val="24"/>
          <w:szCs w:val="24"/>
          <w:lang w:val="en-GB"/>
          <w14:ligatures w14:val="none"/>
        </w:rPr>
      </w:pPr>
    </w:p>
    <w:p w14:paraId="15680188" w14:textId="77777777" w:rsidR="004A6325" w:rsidRPr="007A2605" w:rsidRDefault="004A6325" w:rsidP="004A6325">
      <w:pPr>
        <w:spacing w:after="0" w:line="360" w:lineRule="auto"/>
        <w:rPr>
          <w:rFonts w:ascii="Times New Roman" w:eastAsia="Times New Roman" w:hAnsi="Times New Roman" w:cs="Times New Roman"/>
          <w:b/>
          <w:kern w:val="28"/>
          <w:sz w:val="24"/>
          <w:szCs w:val="24"/>
          <w:lang w:val="en-GB"/>
          <w14:ligatures w14:val="none"/>
        </w:rPr>
      </w:pPr>
      <w:r w:rsidRPr="007A2605">
        <w:rPr>
          <w:rFonts w:ascii="Times New Roman" w:eastAsia="Times New Roman" w:hAnsi="Times New Roman" w:cs="Times New Roman"/>
          <w:b/>
          <w:kern w:val="28"/>
          <w:sz w:val="24"/>
          <w:szCs w:val="24"/>
          <w:lang w:val="en-GB"/>
          <w14:ligatures w14:val="none"/>
        </w:rPr>
        <w:t>Suggested Methods of Instruction34I</w:t>
      </w:r>
    </w:p>
    <w:p w14:paraId="520F7DDF" w14:textId="77777777" w:rsidR="004A6325" w:rsidRPr="007A2605" w:rsidRDefault="004A6325" w:rsidP="004A6325">
      <w:pPr>
        <w:numPr>
          <w:ilvl w:val="0"/>
          <w:numId w:val="1"/>
        </w:numPr>
        <w:spacing w:after="0" w:line="360" w:lineRule="auto"/>
        <w:contextualSpacing/>
        <w:rPr>
          <w:rFonts w:ascii="Times New Roman" w:eastAsia="Times New Roman" w:hAnsi="Times New Roman" w:cs="Times New Roman"/>
          <w:kern w:val="28"/>
          <w:sz w:val="24"/>
          <w:szCs w:val="24"/>
          <w:lang w:val="en-GB"/>
          <w14:ligatures w14:val="none"/>
        </w:rPr>
      </w:pPr>
      <w:r w:rsidRPr="007A2605">
        <w:rPr>
          <w:rFonts w:ascii="Times New Roman" w:eastAsia="Times New Roman" w:hAnsi="Times New Roman" w:cs="Times New Roman"/>
          <w:kern w:val="28"/>
          <w:sz w:val="24"/>
          <w:szCs w:val="24"/>
          <w:lang w:val="en-GB"/>
          <w14:ligatures w14:val="none"/>
        </w:rPr>
        <w:t>Group discussions</w:t>
      </w:r>
    </w:p>
    <w:p w14:paraId="375CA815" w14:textId="77777777" w:rsidR="004A6325" w:rsidRPr="007A2605" w:rsidRDefault="004A6325" w:rsidP="004A6325">
      <w:pPr>
        <w:numPr>
          <w:ilvl w:val="0"/>
          <w:numId w:val="1"/>
        </w:numPr>
        <w:spacing w:after="0" w:line="360" w:lineRule="auto"/>
        <w:contextualSpacing/>
        <w:rPr>
          <w:rFonts w:ascii="Times New Roman" w:eastAsia="Times New Roman" w:hAnsi="Times New Roman" w:cs="Times New Roman"/>
          <w:kern w:val="28"/>
          <w:sz w:val="24"/>
          <w:szCs w:val="24"/>
          <w:lang w:val="en-GB"/>
          <w14:ligatures w14:val="none"/>
        </w:rPr>
      </w:pPr>
      <w:r w:rsidRPr="007A2605">
        <w:rPr>
          <w:rFonts w:ascii="Times New Roman" w:eastAsia="Times New Roman" w:hAnsi="Times New Roman" w:cs="Times New Roman"/>
          <w:kern w:val="28"/>
          <w:sz w:val="24"/>
          <w:szCs w:val="24"/>
          <w:lang w:val="en-GB"/>
          <w14:ligatures w14:val="none"/>
        </w:rPr>
        <w:t>Demonstration</w:t>
      </w:r>
    </w:p>
    <w:p w14:paraId="78A8FFD2" w14:textId="77777777" w:rsidR="004A6325" w:rsidRPr="007A2605" w:rsidRDefault="004A6325" w:rsidP="004A6325">
      <w:pPr>
        <w:numPr>
          <w:ilvl w:val="0"/>
          <w:numId w:val="1"/>
        </w:numPr>
        <w:spacing w:after="0" w:line="360" w:lineRule="auto"/>
        <w:contextualSpacing/>
        <w:rPr>
          <w:rFonts w:ascii="Times New Roman" w:hAnsi="Times New Roman" w:cs="Times New Roman"/>
          <w:b/>
          <w:kern w:val="28"/>
          <w:sz w:val="24"/>
          <w:szCs w:val="24"/>
          <w14:ligatures w14:val="none"/>
        </w:rPr>
      </w:pPr>
      <w:r w:rsidRPr="007A2605">
        <w:rPr>
          <w:rFonts w:ascii="Times New Roman" w:eastAsia="Times New Roman" w:hAnsi="Times New Roman" w:cs="Times New Roman"/>
          <w:kern w:val="28"/>
          <w:sz w:val="24"/>
          <w:szCs w:val="24"/>
          <w:lang w:val="en-GB"/>
          <w14:ligatures w14:val="none"/>
        </w:rPr>
        <w:t xml:space="preserve">Visit to manufacturing and processing industries </w:t>
      </w:r>
    </w:p>
    <w:p w14:paraId="066B2576" w14:textId="77777777" w:rsidR="004A6325" w:rsidRPr="007A2605" w:rsidRDefault="004A6325" w:rsidP="004A6325">
      <w:pPr>
        <w:spacing w:after="0" w:line="360" w:lineRule="auto"/>
        <w:ind w:left="720"/>
        <w:contextualSpacing/>
        <w:rPr>
          <w:rFonts w:ascii="Times New Roman" w:hAnsi="Times New Roman" w:cs="Times New Roman"/>
          <w:b/>
          <w:kern w:val="28"/>
          <w:sz w:val="24"/>
          <w:szCs w:val="24"/>
          <w14:ligatures w14:val="none"/>
        </w:rPr>
      </w:pPr>
    </w:p>
    <w:p w14:paraId="5788D13E" w14:textId="77777777" w:rsidR="004A6325" w:rsidRPr="007A2605" w:rsidRDefault="004A6325" w:rsidP="004A6325">
      <w:pPr>
        <w:spacing w:after="120" w:line="360" w:lineRule="auto"/>
        <w:rPr>
          <w:rFonts w:ascii="Times New Roman" w:hAnsi="Times New Roman" w:cs="Times New Roman"/>
          <w:b/>
          <w:kern w:val="28"/>
          <w:sz w:val="24"/>
          <w:szCs w:val="24"/>
          <w14:ligatures w14:val="none"/>
        </w:rPr>
      </w:pPr>
      <w:r w:rsidRPr="007A2605">
        <w:rPr>
          <w:rFonts w:ascii="Times New Roman" w:hAnsi="Times New Roman" w:cs="Times New Roman"/>
          <w:b/>
          <w:kern w:val="28"/>
          <w:sz w:val="24"/>
          <w:szCs w:val="24"/>
          <w14:ligatures w14:val="none"/>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895"/>
        <w:gridCol w:w="2077"/>
        <w:gridCol w:w="3233"/>
        <w:gridCol w:w="1260"/>
        <w:gridCol w:w="1885"/>
      </w:tblGrid>
      <w:tr w:rsidR="004A6325" w:rsidRPr="007A2605" w14:paraId="4FAAC1DA"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36D02C43" w14:textId="77777777" w:rsidR="004A6325" w:rsidRPr="007A2605" w:rsidRDefault="004A6325" w:rsidP="006218ED">
            <w:pPr>
              <w:spacing w:after="160" w:line="360" w:lineRule="auto"/>
              <w:jc w:val="center"/>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S/No.</w:t>
            </w:r>
          </w:p>
        </w:tc>
        <w:tc>
          <w:tcPr>
            <w:tcW w:w="2077" w:type="dxa"/>
            <w:tcBorders>
              <w:top w:val="single" w:sz="4" w:space="0" w:color="auto"/>
              <w:left w:val="single" w:sz="4" w:space="0" w:color="auto"/>
              <w:bottom w:val="single" w:sz="4" w:space="0" w:color="auto"/>
              <w:right w:val="single" w:sz="4" w:space="0" w:color="auto"/>
            </w:tcBorders>
            <w:hideMark/>
          </w:tcPr>
          <w:p w14:paraId="6B3EE007" w14:textId="77777777" w:rsidR="004A6325" w:rsidRPr="007A2605" w:rsidRDefault="004A6325" w:rsidP="006218ED">
            <w:pPr>
              <w:spacing w:after="160" w:line="360" w:lineRule="auto"/>
              <w:jc w:val="center"/>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Category/Item</w:t>
            </w:r>
          </w:p>
        </w:tc>
        <w:tc>
          <w:tcPr>
            <w:tcW w:w="3233" w:type="dxa"/>
            <w:tcBorders>
              <w:top w:val="single" w:sz="4" w:space="0" w:color="auto"/>
              <w:left w:val="single" w:sz="4" w:space="0" w:color="auto"/>
              <w:bottom w:val="single" w:sz="4" w:space="0" w:color="auto"/>
              <w:right w:val="single" w:sz="4" w:space="0" w:color="auto"/>
            </w:tcBorders>
            <w:hideMark/>
          </w:tcPr>
          <w:p w14:paraId="662556A4" w14:textId="77777777" w:rsidR="004A6325" w:rsidRPr="007A2605" w:rsidRDefault="004A6325" w:rsidP="006218ED">
            <w:pPr>
              <w:spacing w:after="160" w:line="360" w:lineRule="auto"/>
              <w:jc w:val="center"/>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4179B336" w14:textId="77777777" w:rsidR="004A6325" w:rsidRPr="007A2605" w:rsidRDefault="004A6325" w:rsidP="006218ED">
            <w:pPr>
              <w:spacing w:after="160" w:line="360" w:lineRule="auto"/>
              <w:jc w:val="center"/>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Quantity</w:t>
            </w:r>
          </w:p>
        </w:tc>
        <w:tc>
          <w:tcPr>
            <w:tcW w:w="1885" w:type="dxa"/>
            <w:tcBorders>
              <w:top w:val="single" w:sz="4" w:space="0" w:color="auto"/>
              <w:left w:val="single" w:sz="4" w:space="0" w:color="auto"/>
              <w:bottom w:val="single" w:sz="4" w:space="0" w:color="auto"/>
              <w:right w:val="single" w:sz="4" w:space="0" w:color="auto"/>
            </w:tcBorders>
            <w:hideMark/>
          </w:tcPr>
          <w:p w14:paraId="74DCEC17" w14:textId="77777777" w:rsidR="004A6325" w:rsidRPr="007A2605" w:rsidRDefault="004A6325" w:rsidP="006218ED">
            <w:pPr>
              <w:spacing w:after="160" w:line="360" w:lineRule="auto"/>
              <w:jc w:val="center"/>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Recommended Ratio</w:t>
            </w:r>
          </w:p>
          <w:p w14:paraId="5A5A2783" w14:textId="77777777" w:rsidR="004A6325" w:rsidRPr="007A2605" w:rsidRDefault="004A6325" w:rsidP="006218ED">
            <w:pPr>
              <w:spacing w:after="160" w:line="360" w:lineRule="auto"/>
              <w:jc w:val="center"/>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(Item: Trainee)</w:t>
            </w:r>
          </w:p>
        </w:tc>
      </w:tr>
      <w:tr w:rsidR="004A6325" w:rsidRPr="007A2605" w14:paraId="31876185"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64DBAC4C"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A</w:t>
            </w:r>
          </w:p>
        </w:tc>
        <w:tc>
          <w:tcPr>
            <w:tcW w:w="2077" w:type="dxa"/>
            <w:tcBorders>
              <w:top w:val="single" w:sz="4" w:space="0" w:color="auto"/>
              <w:left w:val="single" w:sz="4" w:space="0" w:color="auto"/>
              <w:bottom w:val="single" w:sz="4" w:space="0" w:color="auto"/>
              <w:right w:val="single" w:sz="4" w:space="0" w:color="auto"/>
            </w:tcBorders>
            <w:hideMark/>
          </w:tcPr>
          <w:p w14:paraId="5A6DD339"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 xml:space="preserve">Learning Materials </w:t>
            </w:r>
          </w:p>
        </w:tc>
        <w:tc>
          <w:tcPr>
            <w:tcW w:w="3233" w:type="dxa"/>
            <w:tcBorders>
              <w:top w:val="single" w:sz="4" w:space="0" w:color="auto"/>
              <w:left w:val="single" w:sz="4" w:space="0" w:color="auto"/>
              <w:bottom w:val="single" w:sz="4" w:space="0" w:color="auto"/>
              <w:right w:val="single" w:sz="4" w:space="0" w:color="auto"/>
            </w:tcBorders>
          </w:tcPr>
          <w:p w14:paraId="424D15F6"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tcPr>
          <w:p w14:paraId="2250598F"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p>
        </w:tc>
        <w:tc>
          <w:tcPr>
            <w:tcW w:w="1885" w:type="dxa"/>
            <w:tcBorders>
              <w:top w:val="single" w:sz="4" w:space="0" w:color="auto"/>
              <w:left w:val="single" w:sz="4" w:space="0" w:color="auto"/>
              <w:bottom w:val="single" w:sz="4" w:space="0" w:color="auto"/>
              <w:right w:val="single" w:sz="4" w:space="0" w:color="auto"/>
            </w:tcBorders>
          </w:tcPr>
          <w:p w14:paraId="7F887898"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p>
        </w:tc>
      </w:tr>
      <w:tr w:rsidR="004A6325" w:rsidRPr="007A2605" w14:paraId="1F950E12" w14:textId="77777777" w:rsidTr="006218ED">
        <w:tc>
          <w:tcPr>
            <w:tcW w:w="895" w:type="dxa"/>
            <w:tcBorders>
              <w:top w:val="single" w:sz="4" w:space="0" w:color="auto"/>
              <w:left w:val="single" w:sz="4" w:space="0" w:color="auto"/>
              <w:bottom w:val="single" w:sz="4" w:space="0" w:color="auto"/>
              <w:right w:val="single" w:sz="4" w:space="0" w:color="auto"/>
            </w:tcBorders>
          </w:tcPr>
          <w:p w14:paraId="31B5005C" w14:textId="77777777" w:rsidR="004A6325" w:rsidRPr="007A2605" w:rsidRDefault="004A6325" w:rsidP="006218ED">
            <w:pPr>
              <w:numPr>
                <w:ilvl w:val="0"/>
                <w:numId w:val="2"/>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07DBA97C"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Reference books</w:t>
            </w:r>
          </w:p>
        </w:tc>
        <w:tc>
          <w:tcPr>
            <w:tcW w:w="3233" w:type="dxa"/>
            <w:tcBorders>
              <w:top w:val="single" w:sz="4" w:space="0" w:color="auto"/>
              <w:left w:val="single" w:sz="4" w:space="0" w:color="auto"/>
              <w:bottom w:val="single" w:sz="4" w:space="0" w:color="auto"/>
              <w:right w:val="single" w:sz="4" w:space="0" w:color="auto"/>
            </w:tcBorders>
            <w:hideMark/>
          </w:tcPr>
          <w:p w14:paraId="1101A848" w14:textId="77777777" w:rsidR="004A6325" w:rsidRPr="007A2605" w:rsidRDefault="004A6325" w:rsidP="006218ED">
            <w:pPr>
              <w:spacing w:after="120" w:line="360" w:lineRule="auto"/>
              <w:rPr>
                <w:rFonts w:ascii="Times New Roman" w:eastAsia="Times New Roman" w:hAnsi="Times New Roman" w:cstheme="minorBidi"/>
                <w:kern w:val="28"/>
                <w:sz w:val="24"/>
                <w:szCs w:val="24"/>
                <w:lang w:val="en-GB"/>
                <w14:ligatures w14:val="standardContextual"/>
              </w:rPr>
            </w:pPr>
            <w:r w:rsidRPr="007A2605">
              <w:rPr>
                <w:rFonts w:ascii="Times New Roman" w:eastAsia="Times New Roman" w:hAnsi="Times New Roman" w:cstheme="minorBidi"/>
                <w:kern w:val="28"/>
                <w:sz w:val="24"/>
                <w:szCs w:val="24"/>
                <w:lang w:val="en-GB"/>
                <w14:ligatures w14:val="standardContextual"/>
              </w:rPr>
              <w:t>A.K Sawhney</w:t>
            </w:r>
          </w:p>
          <w:p w14:paraId="07A18868" w14:textId="77777777" w:rsidR="004A6325" w:rsidRPr="007A2605" w:rsidRDefault="004A6325" w:rsidP="006218ED">
            <w:pPr>
              <w:spacing w:after="120" w:line="360" w:lineRule="auto"/>
              <w:rPr>
                <w:rFonts w:ascii="Times New Roman" w:eastAsia="Times New Roman" w:hAnsi="Times New Roman" w:cstheme="minorBidi"/>
                <w:kern w:val="28"/>
                <w:sz w:val="24"/>
                <w:szCs w:val="24"/>
                <w:lang w:val="en-GB"/>
                <w14:ligatures w14:val="standardContextual"/>
              </w:rPr>
            </w:pPr>
            <w:r w:rsidRPr="007A2605">
              <w:rPr>
                <w:rFonts w:ascii="Times New Roman" w:eastAsia="Times New Roman" w:hAnsi="Times New Roman" w:cstheme="minorBidi"/>
                <w:kern w:val="28"/>
                <w:sz w:val="24"/>
                <w:szCs w:val="24"/>
                <w:lang w:val="en-GB"/>
                <w14:ligatures w14:val="standardContextual"/>
              </w:rPr>
              <w:t xml:space="preserve">Electrical and Electronic Measurement and Instrumentation. </w:t>
            </w:r>
          </w:p>
          <w:p w14:paraId="5AFAC4BD" w14:textId="77777777" w:rsidR="004A6325" w:rsidRPr="007A2605" w:rsidRDefault="004A6325" w:rsidP="006218ED">
            <w:pPr>
              <w:spacing w:after="120" w:line="360" w:lineRule="auto"/>
              <w:rPr>
                <w:rFonts w:ascii="Times New Roman" w:eastAsia="Times New Roman" w:hAnsi="Times New Roman" w:cstheme="minorBidi"/>
                <w:kern w:val="28"/>
                <w:sz w:val="24"/>
                <w:szCs w:val="24"/>
                <w:lang w:val="en-GB"/>
                <w14:ligatures w14:val="standardContextual"/>
              </w:rPr>
            </w:pPr>
            <w:r w:rsidRPr="007A2605">
              <w:rPr>
                <w:rFonts w:ascii="Times New Roman" w:eastAsia="Times New Roman" w:hAnsi="Times New Roman" w:cstheme="minorBidi"/>
                <w:kern w:val="28"/>
                <w:sz w:val="24"/>
                <w:szCs w:val="24"/>
                <w:lang w:val="en-GB"/>
                <w14:ligatures w14:val="standardContextual"/>
              </w:rPr>
              <w:t xml:space="preserve">Arun. K </w:t>
            </w:r>
            <w:proofErr w:type="spellStart"/>
            <w:r w:rsidRPr="007A2605">
              <w:rPr>
                <w:rFonts w:ascii="Times New Roman" w:eastAsia="Times New Roman" w:hAnsi="Times New Roman" w:cstheme="minorBidi"/>
                <w:kern w:val="28"/>
                <w:sz w:val="24"/>
                <w:szCs w:val="24"/>
                <w:lang w:val="en-GB"/>
                <w14:ligatures w14:val="standardContextual"/>
              </w:rPr>
              <w:t>Ghoshi</w:t>
            </w:r>
            <w:proofErr w:type="spellEnd"/>
            <w:r w:rsidRPr="007A2605">
              <w:rPr>
                <w:rFonts w:ascii="Times New Roman" w:eastAsia="Times New Roman" w:hAnsi="Times New Roman" w:cstheme="minorBidi"/>
                <w:kern w:val="28"/>
                <w:sz w:val="24"/>
                <w:szCs w:val="24"/>
                <w:lang w:val="en-GB"/>
                <w14:ligatures w14:val="standardContextual"/>
              </w:rPr>
              <w:t xml:space="preserve"> </w:t>
            </w:r>
          </w:p>
          <w:p w14:paraId="615A6106" w14:textId="77777777" w:rsidR="004A6325" w:rsidRPr="007A2605" w:rsidRDefault="004A6325" w:rsidP="006218ED">
            <w:pPr>
              <w:spacing w:after="120" w:line="360" w:lineRule="auto"/>
              <w:rPr>
                <w:rFonts w:ascii="Times New Roman" w:eastAsia="Times New Roman" w:hAnsi="Times New Roman" w:cstheme="minorBidi"/>
                <w:kern w:val="28"/>
                <w:sz w:val="24"/>
                <w:szCs w:val="24"/>
                <w:lang w:val="en-GB"/>
                <w14:ligatures w14:val="standardContextual"/>
              </w:rPr>
            </w:pPr>
            <w:r w:rsidRPr="007A2605">
              <w:rPr>
                <w:rFonts w:ascii="Times New Roman" w:eastAsia="Times New Roman" w:hAnsi="Times New Roman" w:cstheme="minorBidi"/>
                <w:kern w:val="28"/>
                <w:sz w:val="24"/>
                <w:szCs w:val="24"/>
                <w:lang w:val="en-GB"/>
                <w14:ligatures w14:val="standardContextual"/>
              </w:rPr>
              <w:t>Introduction to Measurements and Instrumentation 2</w:t>
            </w:r>
            <w:r w:rsidRPr="007A2605">
              <w:rPr>
                <w:rFonts w:ascii="Times New Roman" w:eastAsia="Times New Roman" w:hAnsi="Times New Roman" w:cstheme="minorBidi"/>
                <w:kern w:val="28"/>
                <w:sz w:val="24"/>
                <w:szCs w:val="24"/>
                <w:vertAlign w:val="superscript"/>
                <w:lang w:val="en-GB"/>
                <w14:ligatures w14:val="standardContextual"/>
              </w:rPr>
              <w:t>nd</w:t>
            </w:r>
            <w:r w:rsidRPr="007A2605">
              <w:rPr>
                <w:rFonts w:ascii="Times New Roman" w:eastAsia="Times New Roman" w:hAnsi="Times New Roman" w:cstheme="minorBidi"/>
                <w:kern w:val="28"/>
                <w:sz w:val="24"/>
                <w:szCs w:val="24"/>
                <w:lang w:val="en-GB"/>
                <w14:ligatures w14:val="standardContextual"/>
              </w:rPr>
              <w:t xml:space="preserve"> edition </w:t>
            </w:r>
          </w:p>
          <w:p w14:paraId="6348FF44" w14:textId="77777777" w:rsidR="004A6325" w:rsidRPr="007A2605" w:rsidRDefault="004A6325" w:rsidP="006218ED">
            <w:pPr>
              <w:spacing w:after="120" w:line="360" w:lineRule="auto"/>
              <w:rPr>
                <w:rFonts w:ascii="Times New Roman" w:eastAsia="Times New Roman" w:hAnsi="Times New Roman" w:cstheme="minorBidi"/>
                <w:kern w:val="28"/>
                <w:sz w:val="24"/>
                <w:szCs w:val="24"/>
                <w:lang w:val="en-GB"/>
                <w14:ligatures w14:val="standardContextual"/>
              </w:rPr>
            </w:pPr>
            <w:r w:rsidRPr="007A2605">
              <w:rPr>
                <w:rFonts w:ascii="Times New Roman" w:eastAsia="Times New Roman" w:hAnsi="Times New Roman" w:cstheme="minorBidi"/>
                <w:kern w:val="28"/>
                <w:sz w:val="24"/>
                <w:szCs w:val="24"/>
                <w:lang w:val="en-GB"/>
                <w14:ligatures w14:val="standardContextual"/>
              </w:rPr>
              <w:t xml:space="preserve"> R.K Rajput </w:t>
            </w:r>
          </w:p>
          <w:p w14:paraId="0275B69D" w14:textId="77777777" w:rsidR="004A6325" w:rsidRPr="007A2605" w:rsidRDefault="004A6325" w:rsidP="006218ED">
            <w:pPr>
              <w:spacing w:after="120" w:line="360" w:lineRule="auto"/>
              <w:rPr>
                <w:rFonts w:ascii="Times New Roman" w:eastAsia="Times New Roman" w:hAnsi="Times New Roman" w:cstheme="minorBidi"/>
                <w:kern w:val="28"/>
                <w:sz w:val="24"/>
                <w:szCs w:val="24"/>
                <w:lang w:val="en-GB"/>
                <w14:ligatures w14:val="standardContextual"/>
              </w:rPr>
            </w:pPr>
            <w:r w:rsidRPr="007A2605">
              <w:rPr>
                <w:rFonts w:ascii="Times New Roman" w:eastAsia="Times New Roman" w:hAnsi="Times New Roman" w:cstheme="minorBidi"/>
                <w:kern w:val="28"/>
                <w:sz w:val="24"/>
                <w:szCs w:val="24"/>
                <w:lang w:val="en-GB"/>
                <w14:ligatures w14:val="standardContextual"/>
              </w:rPr>
              <w:t>Electrical Measurements and Instrumentation 2</w:t>
            </w:r>
            <w:r w:rsidRPr="007A2605">
              <w:rPr>
                <w:rFonts w:ascii="Times New Roman" w:eastAsia="Times New Roman" w:hAnsi="Times New Roman" w:cstheme="minorBidi"/>
                <w:kern w:val="28"/>
                <w:sz w:val="24"/>
                <w:szCs w:val="24"/>
                <w:vertAlign w:val="superscript"/>
                <w:lang w:val="en-GB"/>
                <w14:ligatures w14:val="standardContextual"/>
              </w:rPr>
              <w:t>nd</w:t>
            </w:r>
            <w:r w:rsidRPr="007A2605">
              <w:rPr>
                <w:rFonts w:ascii="Times New Roman" w:eastAsia="Times New Roman" w:hAnsi="Times New Roman" w:cstheme="minorBidi"/>
                <w:kern w:val="28"/>
                <w:sz w:val="24"/>
                <w:szCs w:val="24"/>
                <w:lang w:val="en-GB"/>
                <w14:ligatures w14:val="standardContextual"/>
              </w:rPr>
              <w:t xml:space="preserve"> edition </w:t>
            </w:r>
          </w:p>
          <w:p w14:paraId="78EB4F84" w14:textId="77777777" w:rsidR="004A6325" w:rsidRPr="007A2605" w:rsidRDefault="004A6325" w:rsidP="006218ED">
            <w:pPr>
              <w:spacing w:after="120" w:line="360" w:lineRule="auto"/>
              <w:rPr>
                <w:rFonts w:ascii="Times New Roman" w:eastAsia="Times New Roman" w:hAnsi="Times New Roman" w:cstheme="minorBidi"/>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hideMark/>
          </w:tcPr>
          <w:p w14:paraId="76567AC8"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hideMark/>
          </w:tcPr>
          <w:p w14:paraId="6EB136ED"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1:5</w:t>
            </w:r>
          </w:p>
        </w:tc>
      </w:tr>
      <w:tr w:rsidR="004A6325" w:rsidRPr="007A2605" w14:paraId="42CE1FA4" w14:textId="77777777" w:rsidTr="006218ED">
        <w:tc>
          <w:tcPr>
            <w:tcW w:w="895" w:type="dxa"/>
            <w:tcBorders>
              <w:top w:val="single" w:sz="4" w:space="0" w:color="auto"/>
              <w:left w:val="single" w:sz="4" w:space="0" w:color="auto"/>
              <w:bottom w:val="single" w:sz="4" w:space="0" w:color="auto"/>
              <w:right w:val="single" w:sz="4" w:space="0" w:color="auto"/>
            </w:tcBorders>
          </w:tcPr>
          <w:p w14:paraId="344998A3" w14:textId="77777777" w:rsidR="004A6325" w:rsidRPr="007A2605" w:rsidRDefault="004A6325" w:rsidP="006218ED">
            <w:pPr>
              <w:numPr>
                <w:ilvl w:val="0"/>
                <w:numId w:val="2"/>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067185BA"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Installation manuals</w:t>
            </w:r>
          </w:p>
        </w:tc>
        <w:tc>
          <w:tcPr>
            <w:tcW w:w="3233" w:type="dxa"/>
            <w:tcBorders>
              <w:top w:val="single" w:sz="4" w:space="0" w:color="auto"/>
              <w:left w:val="single" w:sz="4" w:space="0" w:color="auto"/>
              <w:bottom w:val="single" w:sz="4" w:space="0" w:color="auto"/>
              <w:right w:val="single" w:sz="4" w:space="0" w:color="auto"/>
            </w:tcBorders>
            <w:hideMark/>
          </w:tcPr>
          <w:p w14:paraId="4C23E23F"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 xml:space="preserve">Assorted Systems component Manufacturer’s manuals and data sheets </w:t>
            </w:r>
          </w:p>
          <w:p w14:paraId="17AB7523"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Instrumentation Handbooks</w:t>
            </w:r>
          </w:p>
        </w:tc>
        <w:tc>
          <w:tcPr>
            <w:tcW w:w="1260" w:type="dxa"/>
            <w:tcBorders>
              <w:top w:val="single" w:sz="4" w:space="0" w:color="auto"/>
              <w:left w:val="single" w:sz="4" w:space="0" w:color="auto"/>
              <w:bottom w:val="single" w:sz="4" w:space="0" w:color="auto"/>
              <w:right w:val="single" w:sz="4" w:space="0" w:color="auto"/>
            </w:tcBorders>
            <w:hideMark/>
          </w:tcPr>
          <w:p w14:paraId="27B988EC"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hideMark/>
          </w:tcPr>
          <w:p w14:paraId="13C68AF9"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1:5</w:t>
            </w:r>
          </w:p>
        </w:tc>
      </w:tr>
      <w:tr w:rsidR="004A6325" w:rsidRPr="007A2605" w14:paraId="168A24D8" w14:textId="77777777" w:rsidTr="006218ED">
        <w:tc>
          <w:tcPr>
            <w:tcW w:w="895" w:type="dxa"/>
            <w:tcBorders>
              <w:top w:val="single" w:sz="4" w:space="0" w:color="auto"/>
              <w:left w:val="single" w:sz="4" w:space="0" w:color="auto"/>
              <w:bottom w:val="single" w:sz="4" w:space="0" w:color="auto"/>
              <w:right w:val="single" w:sz="4" w:space="0" w:color="auto"/>
            </w:tcBorders>
          </w:tcPr>
          <w:p w14:paraId="78A09E5B" w14:textId="77777777" w:rsidR="004A6325" w:rsidRPr="007A2605" w:rsidRDefault="004A6325" w:rsidP="006218ED">
            <w:pPr>
              <w:numPr>
                <w:ilvl w:val="0"/>
                <w:numId w:val="2"/>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tcPr>
          <w:p w14:paraId="44E809B6"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Maintenance manuals</w:t>
            </w:r>
          </w:p>
        </w:tc>
        <w:tc>
          <w:tcPr>
            <w:tcW w:w="3233" w:type="dxa"/>
            <w:tcBorders>
              <w:top w:val="single" w:sz="4" w:space="0" w:color="auto"/>
              <w:left w:val="single" w:sz="4" w:space="0" w:color="auto"/>
              <w:bottom w:val="single" w:sz="4" w:space="0" w:color="auto"/>
              <w:right w:val="single" w:sz="4" w:space="0" w:color="auto"/>
            </w:tcBorders>
          </w:tcPr>
          <w:p w14:paraId="14C96050"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 xml:space="preserve">Assorted Systems component Manufacturer’s manuals and data sheets </w:t>
            </w:r>
          </w:p>
          <w:p w14:paraId="0C80A4B3"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Maintenance Handbooks</w:t>
            </w:r>
          </w:p>
        </w:tc>
        <w:tc>
          <w:tcPr>
            <w:tcW w:w="1260" w:type="dxa"/>
            <w:tcBorders>
              <w:top w:val="single" w:sz="4" w:space="0" w:color="auto"/>
              <w:left w:val="single" w:sz="4" w:space="0" w:color="auto"/>
              <w:bottom w:val="single" w:sz="4" w:space="0" w:color="auto"/>
              <w:right w:val="single" w:sz="4" w:space="0" w:color="auto"/>
            </w:tcBorders>
          </w:tcPr>
          <w:p w14:paraId="3E3B0D04"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tcPr>
          <w:p w14:paraId="7A6F2FCF"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1:5</w:t>
            </w:r>
          </w:p>
        </w:tc>
      </w:tr>
      <w:tr w:rsidR="004A6325" w:rsidRPr="007A2605" w14:paraId="2A8AD83F" w14:textId="77777777" w:rsidTr="006218ED">
        <w:tc>
          <w:tcPr>
            <w:tcW w:w="895" w:type="dxa"/>
            <w:tcBorders>
              <w:top w:val="single" w:sz="4" w:space="0" w:color="auto"/>
              <w:left w:val="single" w:sz="4" w:space="0" w:color="auto"/>
              <w:bottom w:val="single" w:sz="4" w:space="0" w:color="auto"/>
              <w:right w:val="single" w:sz="4" w:space="0" w:color="auto"/>
            </w:tcBorders>
          </w:tcPr>
          <w:p w14:paraId="4CB423B2" w14:textId="77777777" w:rsidR="004A6325" w:rsidRPr="007A2605" w:rsidRDefault="004A6325" w:rsidP="006218ED">
            <w:pPr>
              <w:numPr>
                <w:ilvl w:val="0"/>
                <w:numId w:val="2"/>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tcPr>
          <w:p w14:paraId="35CA4A77"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Checklists</w:t>
            </w:r>
          </w:p>
        </w:tc>
        <w:tc>
          <w:tcPr>
            <w:tcW w:w="3233" w:type="dxa"/>
            <w:tcBorders>
              <w:top w:val="single" w:sz="4" w:space="0" w:color="auto"/>
              <w:left w:val="single" w:sz="4" w:space="0" w:color="auto"/>
              <w:bottom w:val="single" w:sz="4" w:space="0" w:color="auto"/>
              <w:right w:val="single" w:sz="4" w:space="0" w:color="auto"/>
            </w:tcBorders>
          </w:tcPr>
          <w:p w14:paraId="2C97992A"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 xml:space="preserve">Assorted Systems checklists </w:t>
            </w:r>
          </w:p>
          <w:p w14:paraId="4EDBA33E"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tcPr>
          <w:p w14:paraId="5B126A32"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tcPr>
          <w:p w14:paraId="6C80F6D9"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1:5</w:t>
            </w:r>
          </w:p>
        </w:tc>
      </w:tr>
      <w:tr w:rsidR="004A6325" w:rsidRPr="007A2605" w14:paraId="5841B0CA" w14:textId="77777777" w:rsidTr="006218ED">
        <w:tc>
          <w:tcPr>
            <w:tcW w:w="895" w:type="dxa"/>
            <w:tcBorders>
              <w:top w:val="single" w:sz="4" w:space="0" w:color="auto"/>
              <w:left w:val="single" w:sz="4" w:space="0" w:color="auto"/>
              <w:bottom w:val="single" w:sz="4" w:space="0" w:color="auto"/>
              <w:right w:val="single" w:sz="4" w:space="0" w:color="auto"/>
            </w:tcBorders>
          </w:tcPr>
          <w:p w14:paraId="2B96B4A4" w14:textId="77777777" w:rsidR="004A6325" w:rsidRPr="007A2605" w:rsidRDefault="004A6325" w:rsidP="006218ED">
            <w:pPr>
              <w:numPr>
                <w:ilvl w:val="0"/>
                <w:numId w:val="2"/>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4F9CC38E"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Audio visual presentations</w:t>
            </w:r>
          </w:p>
        </w:tc>
        <w:tc>
          <w:tcPr>
            <w:tcW w:w="3233" w:type="dxa"/>
            <w:tcBorders>
              <w:top w:val="single" w:sz="4" w:space="0" w:color="auto"/>
              <w:left w:val="single" w:sz="4" w:space="0" w:color="auto"/>
              <w:bottom w:val="single" w:sz="4" w:space="0" w:color="auto"/>
              <w:right w:val="single" w:sz="4" w:space="0" w:color="auto"/>
            </w:tcBorders>
            <w:hideMark/>
          </w:tcPr>
          <w:p w14:paraId="4C06FF78"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Projector</w:t>
            </w:r>
          </w:p>
        </w:tc>
        <w:tc>
          <w:tcPr>
            <w:tcW w:w="1260" w:type="dxa"/>
            <w:tcBorders>
              <w:top w:val="single" w:sz="4" w:space="0" w:color="auto"/>
              <w:left w:val="single" w:sz="4" w:space="0" w:color="auto"/>
              <w:bottom w:val="single" w:sz="4" w:space="0" w:color="auto"/>
              <w:right w:val="single" w:sz="4" w:space="0" w:color="auto"/>
            </w:tcBorders>
            <w:hideMark/>
          </w:tcPr>
          <w:p w14:paraId="4383731D"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hideMark/>
          </w:tcPr>
          <w:p w14:paraId="24E3F52E"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1:25</w:t>
            </w:r>
          </w:p>
        </w:tc>
      </w:tr>
      <w:tr w:rsidR="004A6325" w:rsidRPr="007A2605" w14:paraId="4D70D8A1"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6B280F5F"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B</w:t>
            </w:r>
          </w:p>
        </w:tc>
        <w:tc>
          <w:tcPr>
            <w:tcW w:w="2077" w:type="dxa"/>
            <w:tcBorders>
              <w:top w:val="single" w:sz="4" w:space="0" w:color="auto"/>
              <w:left w:val="single" w:sz="4" w:space="0" w:color="auto"/>
              <w:bottom w:val="single" w:sz="4" w:space="0" w:color="auto"/>
              <w:right w:val="single" w:sz="4" w:space="0" w:color="auto"/>
            </w:tcBorders>
            <w:hideMark/>
          </w:tcPr>
          <w:p w14:paraId="7AE28F1E"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Learning Facilities &amp; infrastructure</w:t>
            </w:r>
          </w:p>
        </w:tc>
        <w:tc>
          <w:tcPr>
            <w:tcW w:w="3233" w:type="dxa"/>
            <w:tcBorders>
              <w:top w:val="single" w:sz="4" w:space="0" w:color="auto"/>
              <w:left w:val="single" w:sz="4" w:space="0" w:color="auto"/>
              <w:bottom w:val="single" w:sz="4" w:space="0" w:color="auto"/>
              <w:right w:val="single" w:sz="4" w:space="0" w:color="auto"/>
            </w:tcBorders>
          </w:tcPr>
          <w:p w14:paraId="60996968"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tcPr>
          <w:p w14:paraId="786DB031"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p>
        </w:tc>
        <w:tc>
          <w:tcPr>
            <w:tcW w:w="1885" w:type="dxa"/>
            <w:tcBorders>
              <w:top w:val="single" w:sz="4" w:space="0" w:color="auto"/>
              <w:left w:val="single" w:sz="4" w:space="0" w:color="auto"/>
              <w:bottom w:val="single" w:sz="4" w:space="0" w:color="auto"/>
              <w:right w:val="single" w:sz="4" w:space="0" w:color="auto"/>
            </w:tcBorders>
          </w:tcPr>
          <w:p w14:paraId="230D39D8"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p>
        </w:tc>
      </w:tr>
      <w:tr w:rsidR="004A6325" w:rsidRPr="007A2605" w14:paraId="0BA28A89" w14:textId="77777777" w:rsidTr="006218ED">
        <w:tc>
          <w:tcPr>
            <w:tcW w:w="895" w:type="dxa"/>
            <w:tcBorders>
              <w:top w:val="single" w:sz="4" w:space="0" w:color="auto"/>
              <w:left w:val="single" w:sz="4" w:space="0" w:color="auto"/>
              <w:bottom w:val="single" w:sz="4" w:space="0" w:color="auto"/>
              <w:right w:val="single" w:sz="4" w:space="0" w:color="auto"/>
            </w:tcBorders>
          </w:tcPr>
          <w:p w14:paraId="7D336510" w14:textId="77777777" w:rsidR="004A6325" w:rsidRPr="007A2605" w:rsidRDefault="004A6325" w:rsidP="006218ED">
            <w:pPr>
              <w:numPr>
                <w:ilvl w:val="0"/>
                <w:numId w:val="3"/>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37B90914"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Lecture/theory room</w:t>
            </w:r>
          </w:p>
        </w:tc>
        <w:tc>
          <w:tcPr>
            <w:tcW w:w="3233" w:type="dxa"/>
            <w:tcBorders>
              <w:top w:val="single" w:sz="4" w:space="0" w:color="auto"/>
              <w:left w:val="single" w:sz="4" w:space="0" w:color="auto"/>
              <w:bottom w:val="single" w:sz="4" w:space="0" w:color="auto"/>
              <w:right w:val="single" w:sz="4" w:space="0" w:color="auto"/>
            </w:tcBorders>
            <w:hideMark/>
          </w:tcPr>
          <w:p w14:paraId="509E1E41" w14:textId="77777777" w:rsidR="004A6325" w:rsidRPr="007A2605" w:rsidRDefault="004A6325" w:rsidP="006218ED">
            <w:pPr>
              <w:spacing w:after="120" w:line="360" w:lineRule="auto"/>
              <w:rPr>
                <w:rFonts w:ascii="Times New Roman" w:eastAsia="Times New Roman" w:hAnsi="Times New Roman" w:cstheme="minorBidi"/>
                <w:bCs/>
                <w:kern w:val="28"/>
                <w:sz w:val="24"/>
                <w:szCs w:val="24"/>
                <w:highlight w:val="yellow"/>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60m</w:t>
            </w:r>
            <w:r w:rsidRPr="007A2605">
              <w:rPr>
                <w:rFonts w:ascii="Times New Roman" w:eastAsia="Times New Roman" w:hAnsi="Times New Roman" w:cstheme="minorBidi"/>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hideMark/>
          </w:tcPr>
          <w:p w14:paraId="5CFB8338"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hideMark/>
          </w:tcPr>
          <w:p w14:paraId="37E5F2DB"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1:25</w:t>
            </w:r>
          </w:p>
        </w:tc>
      </w:tr>
      <w:tr w:rsidR="004A6325" w:rsidRPr="007A2605" w14:paraId="19649104" w14:textId="77777777" w:rsidTr="006218ED">
        <w:tc>
          <w:tcPr>
            <w:tcW w:w="895" w:type="dxa"/>
            <w:tcBorders>
              <w:top w:val="single" w:sz="4" w:space="0" w:color="auto"/>
              <w:left w:val="single" w:sz="4" w:space="0" w:color="auto"/>
              <w:bottom w:val="single" w:sz="4" w:space="0" w:color="auto"/>
              <w:right w:val="single" w:sz="4" w:space="0" w:color="auto"/>
            </w:tcBorders>
          </w:tcPr>
          <w:p w14:paraId="75A96E7A" w14:textId="77777777" w:rsidR="004A6325" w:rsidRPr="007A2605" w:rsidRDefault="004A6325" w:rsidP="006218ED">
            <w:pPr>
              <w:numPr>
                <w:ilvl w:val="0"/>
                <w:numId w:val="3"/>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00002DD1"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Workshop</w:t>
            </w:r>
          </w:p>
        </w:tc>
        <w:tc>
          <w:tcPr>
            <w:tcW w:w="3233" w:type="dxa"/>
            <w:tcBorders>
              <w:top w:val="single" w:sz="4" w:space="0" w:color="auto"/>
              <w:left w:val="single" w:sz="4" w:space="0" w:color="auto"/>
              <w:bottom w:val="single" w:sz="4" w:space="0" w:color="auto"/>
              <w:right w:val="single" w:sz="4" w:space="0" w:color="auto"/>
            </w:tcBorders>
            <w:hideMark/>
          </w:tcPr>
          <w:p w14:paraId="21EA6931" w14:textId="77777777" w:rsidR="004A6325" w:rsidRPr="007A2605" w:rsidRDefault="004A6325" w:rsidP="006218ED">
            <w:pPr>
              <w:spacing w:after="120" w:line="360" w:lineRule="auto"/>
              <w:rPr>
                <w:rFonts w:ascii="Times New Roman" w:eastAsia="Times New Roman" w:hAnsi="Times New Roman" w:cstheme="minorBidi"/>
                <w:bCs/>
                <w:kern w:val="28"/>
                <w:sz w:val="24"/>
                <w:szCs w:val="24"/>
                <w:highlight w:val="yellow"/>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150m</w:t>
            </w:r>
            <w:r w:rsidRPr="007A2605">
              <w:rPr>
                <w:rFonts w:ascii="Times New Roman" w:eastAsia="Times New Roman" w:hAnsi="Times New Roman" w:cstheme="minorBidi"/>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hideMark/>
          </w:tcPr>
          <w:p w14:paraId="38D25478"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hideMark/>
          </w:tcPr>
          <w:p w14:paraId="77FF54C9"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1:25</w:t>
            </w:r>
          </w:p>
        </w:tc>
      </w:tr>
      <w:tr w:rsidR="004A6325" w:rsidRPr="007A2605" w14:paraId="4F2FE347" w14:textId="77777777" w:rsidTr="006218ED">
        <w:tc>
          <w:tcPr>
            <w:tcW w:w="895" w:type="dxa"/>
            <w:tcBorders>
              <w:top w:val="single" w:sz="4" w:space="0" w:color="auto"/>
              <w:left w:val="single" w:sz="4" w:space="0" w:color="auto"/>
              <w:bottom w:val="single" w:sz="4" w:space="0" w:color="auto"/>
              <w:right w:val="single" w:sz="4" w:space="0" w:color="auto"/>
            </w:tcBorders>
          </w:tcPr>
          <w:p w14:paraId="421C12CE" w14:textId="77777777" w:rsidR="004A6325" w:rsidRPr="007A2605" w:rsidRDefault="004A6325" w:rsidP="006218ED">
            <w:pPr>
              <w:numPr>
                <w:ilvl w:val="0"/>
                <w:numId w:val="3"/>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4A0A4632"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Computer laboratory</w:t>
            </w:r>
          </w:p>
        </w:tc>
        <w:tc>
          <w:tcPr>
            <w:tcW w:w="3233" w:type="dxa"/>
            <w:tcBorders>
              <w:top w:val="single" w:sz="4" w:space="0" w:color="auto"/>
              <w:left w:val="single" w:sz="4" w:space="0" w:color="auto"/>
              <w:bottom w:val="single" w:sz="4" w:space="0" w:color="auto"/>
              <w:right w:val="single" w:sz="4" w:space="0" w:color="auto"/>
            </w:tcBorders>
            <w:hideMark/>
          </w:tcPr>
          <w:p w14:paraId="0733D272"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100m</w:t>
            </w:r>
            <w:r w:rsidRPr="007A2605">
              <w:rPr>
                <w:rFonts w:ascii="Times New Roman" w:eastAsia="Times New Roman" w:hAnsi="Times New Roman" w:cstheme="minorBidi"/>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hideMark/>
          </w:tcPr>
          <w:p w14:paraId="6A1D1091"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hideMark/>
          </w:tcPr>
          <w:p w14:paraId="78116A82"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1:25</w:t>
            </w:r>
          </w:p>
        </w:tc>
      </w:tr>
      <w:tr w:rsidR="004A6325" w:rsidRPr="007A2605" w14:paraId="03AD584E"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7B2F03EA"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C</w:t>
            </w:r>
          </w:p>
        </w:tc>
        <w:tc>
          <w:tcPr>
            <w:tcW w:w="2077" w:type="dxa"/>
            <w:tcBorders>
              <w:top w:val="single" w:sz="4" w:space="0" w:color="auto"/>
              <w:left w:val="single" w:sz="4" w:space="0" w:color="auto"/>
              <w:bottom w:val="single" w:sz="4" w:space="0" w:color="auto"/>
              <w:right w:val="single" w:sz="4" w:space="0" w:color="auto"/>
            </w:tcBorders>
            <w:hideMark/>
          </w:tcPr>
          <w:p w14:paraId="55B62224"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Consumable materials</w:t>
            </w:r>
          </w:p>
        </w:tc>
        <w:tc>
          <w:tcPr>
            <w:tcW w:w="3233" w:type="dxa"/>
            <w:tcBorders>
              <w:top w:val="single" w:sz="4" w:space="0" w:color="auto"/>
              <w:left w:val="single" w:sz="4" w:space="0" w:color="auto"/>
              <w:bottom w:val="single" w:sz="4" w:space="0" w:color="auto"/>
              <w:right w:val="single" w:sz="4" w:space="0" w:color="auto"/>
            </w:tcBorders>
          </w:tcPr>
          <w:p w14:paraId="47489BEA"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tcPr>
          <w:p w14:paraId="47923BDF"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p>
        </w:tc>
        <w:tc>
          <w:tcPr>
            <w:tcW w:w="1885" w:type="dxa"/>
            <w:tcBorders>
              <w:top w:val="single" w:sz="4" w:space="0" w:color="auto"/>
              <w:left w:val="single" w:sz="4" w:space="0" w:color="auto"/>
              <w:bottom w:val="single" w:sz="4" w:space="0" w:color="auto"/>
              <w:right w:val="single" w:sz="4" w:space="0" w:color="auto"/>
            </w:tcBorders>
          </w:tcPr>
          <w:p w14:paraId="500FA803"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p>
        </w:tc>
      </w:tr>
      <w:tr w:rsidR="004A6325" w:rsidRPr="007A2605" w14:paraId="470D7A83" w14:textId="77777777" w:rsidTr="006218ED">
        <w:tc>
          <w:tcPr>
            <w:tcW w:w="895" w:type="dxa"/>
            <w:tcBorders>
              <w:top w:val="single" w:sz="4" w:space="0" w:color="auto"/>
              <w:left w:val="single" w:sz="4" w:space="0" w:color="auto"/>
              <w:bottom w:val="single" w:sz="4" w:space="0" w:color="auto"/>
              <w:right w:val="single" w:sz="4" w:space="0" w:color="auto"/>
            </w:tcBorders>
          </w:tcPr>
          <w:p w14:paraId="2C215A51" w14:textId="77777777" w:rsidR="004A6325" w:rsidRPr="007A2605" w:rsidRDefault="004A6325" w:rsidP="006218ED">
            <w:pPr>
              <w:numPr>
                <w:ilvl w:val="0"/>
                <w:numId w:val="3"/>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16928ED3"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Installation materials</w:t>
            </w:r>
          </w:p>
        </w:tc>
        <w:tc>
          <w:tcPr>
            <w:tcW w:w="3233" w:type="dxa"/>
            <w:tcBorders>
              <w:top w:val="single" w:sz="4" w:space="0" w:color="auto"/>
              <w:left w:val="single" w:sz="4" w:space="0" w:color="auto"/>
              <w:bottom w:val="single" w:sz="4" w:space="0" w:color="auto"/>
              <w:right w:val="single" w:sz="4" w:space="0" w:color="auto"/>
            </w:tcBorders>
          </w:tcPr>
          <w:p w14:paraId="0F7DED60"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Indicators, sirens, insulation tape, cables</w:t>
            </w:r>
          </w:p>
        </w:tc>
        <w:tc>
          <w:tcPr>
            <w:tcW w:w="1260" w:type="dxa"/>
            <w:tcBorders>
              <w:top w:val="single" w:sz="4" w:space="0" w:color="auto"/>
              <w:left w:val="single" w:sz="4" w:space="0" w:color="auto"/>
              <w:bottom w:val="single" w:sz="4" w:space="0" w:color="auto"/>
              <w:right w:val="single" w:sz="4" w:space="0" w:color="auto"/>
            </w:tcBorders>
            <w:hideMark/>
          </w:tcPr>
          <w:p w14:paraId="6D08429B"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25 pcs</w:t>
            </w:r>
          </w:p>
        </w:tc>
        <w:tc>
          <w:tcPr>
            <w:tcW w:w="1885" w:type="dxa"/>
            <w:tcBorders>
              <w:top w:val="single" w:sz="4" w:space="0" w:color="auto"/>
              <w:left w:val="single" w:sz="4" w:space="0" w:color="auto"/>
              <w:bottom w:val="single" w:sz="4" w:space="0" w:color="auto"/>
              <w:right w:val="single" w:sz="4" w:space="0" w:color="auto"/>
            </w:tcBorders>
            <w:hideMark/>
          </w:tcPr>
          <w:p w14:paraId="70F02021"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1:1</w:t>
            </w:r>
          </w:p>
        </w:tc>
      </w:tr>
      <w:tr w:rsidR="004A6325" w:rsidRPr="007A2605" w14:paraId="03CA9148" w14:textId="77777777" w:rsidTr="006218ED">
        <w:tc>
          <w:tcPr>
            <w:tcW w:w="895" w:type="dxa"/>
            <w:tcBorders>
              <w:top w:val="single" w:sz="4" w:space="0" w:color="auto"/>
              <w:left w:val="single" w:sz="4" w:space="0" w:color="auto"/>
              <w:bottom w:val="single" w:sz="4" w:space="0" w:color="auto"/>
              <w:right w:val="single" w:sz="4" w:space="0" w:color="auto"/>
            </w:tcBorders>
          </w:tcPr>
          <w:p w14:paraId="6B21DC6A" w14:textId="77777777" w:rsidR="004A6325" w:rsidRPr="007A2605" w:rsidRDefault="004A6325" w:rsidP="006218ED">
            <w:pPr>
              <w:numPr>
                <w:ilvl w:val="0"/>
                <w:numId w:val="3"/>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tcPr>
          <w:p w14:paraId="0D11ACC5"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Assorted dies</w:t>
            </w:r>
          </w:p>
        </w:tc>
        <w:tc>
          <w:tcPr>
            <w:tcW w:w="3233" w:type="dxa"/>
            <w:tcBorders>
              <w:top w:val="single" w:sz="4" w:space="0" w:color="auto"/>
              <w:left w:val="single" w:sz="4" w:space="0" w:color="auto"/>
              <w:bottom w:val="single" w:sz="4" w:space="0" w:color="auto"/>
              <w:right w:val="single" w:sz="4" w:space="0" w:color="auto"/>
            </w:tcBorders>
          </w:tcPr>
          <w:p w14:paraId="7A1DC885"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Moulds, star wheels, guide ways, worm wheels</w:t>
            </w:r>
          </w:p>
        </w:tc>
        <w:tc>
          <w:tcPr>
            <w:tcW w:w="1260" w:type="dxa"/>
            <w:tcBorders>
              <w:top w:val="single" w:sz="4" w:space="0" w:color="auto"/>
              <w:left w:val="single" w:sz="4" w:space="0" w:color="auto"/>
              <w:bottom w:val="single" w:sz="4" w:space="0" w:color="auto"/>
              <w:right w:val="single" w:sz="4" w:space="0" w:color="auto"/>
            </w:tcBorders>
          </w:tcPr>
          <w:p w14:paraId="63A2970B"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5 for each category</w:t>
            </w:r>
          </w:p>
        </w:tc>
        <w:tc>
          <w:tcPr>
            <w:tcW w:w="1885" w:type="dxa"/>
            <w:tcBorders>
              <w:top w:val="single" w:sz="4" w:space="0" w:color="auto"/>
              <w:left w:val="single" w:sz="4" w:space="0" w:color="auto"/>
              <w:bottom w:val="single" w:sz="4" w:space="0" w:color="auto"/>
              <w:right w:val="single" w:sz="4" w:space="0" w:color="auto"/>
            </w:tcBorders>
          </w:tcPr>
          <w:p w14:paraId="6F895D3B"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1:5</w:t>
            </w:r>
          </w:p>
        </w:tc>
      </w:tr>
      <w:tr w:rsidR="004A6325" w:rsidRPr="007A2605" w14:paraId="06FECE51"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0D34198D"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D</w:t>
            </w:r>
          </w:p>
        </w:tc>
        <w:tc>
          <w:tcPr>
            <w:tcW w:w="2077" w:type="dxa"/>
            <w:tcBorders>
              <w:top w:val="single" w:sz="4" w:space="0" w:color="auto"/>
              <w:left w:val="single" w:sz="4" w:space="0" w:color="auto"/>
              <w:bottom w:val="single" w:sz="4" w:space="0" w:color="auto"/>
              <w:right w:val="single" w:sz="4" w:space="0" w:color="auto"/>
            </w:tcBorders>
            <w:hideMark/>
          </w:tcPr>
          <w:p w14:paraId="22C4F803"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r w:rsidRPr="007A2605">
              <w:rPr>
                <w:rFonts w:ascii="Times New Roman" w:eastAsia="Times New Roman" w:hAnsi="Times New Roman" w:cstheme="minorBidi"/>
                <w:b/>
                <w:kern w:val="28"/>
                <w:sz w:val="24"/>
                <w:szCs w:val="24"/>
                <w:lang w:val="en-GB"/>
                <w14:ligatures w14:val="standardContextual"/>
              </w:rPr>
              <w:t>Tools and Equipment</w:t>
            </w:r>
          </w:p>
        </w:tc>
        <w:tc>
          <w:tcPr>
            <w:tcW w:w="3233" w:type="dxa"/>
            <w:tcBorders>
              <w:top w:val="single" w:sz="4" w:space="0" w:color="auto"/>
              <w:left w:val="single" w:sz="4" w:space="0" w:color="auto"/>
              <w:bottom w:val="single" w:sz="4" w:space="0" w:color="auto"/>
              <w:right w:val="single" w:sz="4" w:space="0" w:color="auto"/>
            </w:tcBorders>
          </w:tcPr>
          <w:p w14:paraId="796B50FF"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tcPr>
          <w:p w14:paraId="250F3289"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p>
        </w:tc>
        <w:tc>
          <w:tcPr>
            <w:tcW w:w="1885" w:type="dxa"/>
            <w:tcBorders>
              <w:top w:val="single" w:sz="4" w:space="0" w:color="auto"/>
              <w:left w:val="single" w:sz="4" w:space="0" w:color="auto"/>
              <w:bottom w:val="single" w:sz="4" w:space="0" w:color="auto"/>
              <w:right w:val="single" w:sz="4" w:space="0" w:color="auto"/>
            </w:tcBorders>
          </w:tcPr>
          <w:p w14:paraId="53127AD3" w14:textId="77777777" w:rsidR="004A6325" w:rsidRPr="007A2605" w:rsidRDefault="004A6325" w:rsidP="006218ED">
            <w:pPr>
              <w:spacing w:after="120" w:line="360" w:lineRule="auto"/>
              <w:rPr>
                <w:rFonts w:ascii="Times New Roman" w:eastAsia="Times New Roman" w:hAnsi="Times New Roman" w:cstheme="minorBidi"/>
                <w:b/>
                <w:kern w:val="28"/>
                <w:sz w:val="24"/>
                <w:szCs w:val="24"/>
                <w:lang w:val="en-GB"/>
                <w14:ligatures w14:val="standardContextual"/>
              </w:rPr>
            </w:pPr>
          </w:p>
        </w:tc>
      </w:tr>
      <w:tr w:rsidR="004A6325" w:rsidRPr="007A2605" w14:paraId="6E1CC030" w14:textId="77777777" w:rsidTr="006218ED">
        <w:trPr>
          <w:trHeight w:val="449"/>
        </w:trPr>
        <w:tc>
          <w:tcPr>
            <w:tcW w:w="895" w:type="dxa"/>
            <w:tcBorders>
              <w:top w:val="single" w:sz="4" w:space="0" w:color="auto"/>
              <w:left w:val="single" w:sz="4" w:space="0" w:color="auto"/>
              <w:bottom w:val="single" w:sz="4" w:space="0" w:color="auto"/>
              <w:right w:val="single" w:sz="4" w:space="0" w:color="auto"/>
            </w:tcBorders>
          </w:tcPr>
          <w:p w14:paraId="783DAED9" w14:textId="77777777" w:rsidR="004A6325" w:rsidRPr="007A2605" w:rsidRDefault="004A6325" w:rsidP="006218ED">
            <w:pPr>
              <w:numPr>
                <w:ilvl w:val="0"/>
                <w:numId w:val="3"/>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7169A83A"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Assorted tools and equipment</w:t>
            </w:r>
          </w:p>
        </w:tc>
        <w:tc>
          <w:tcPr>
            <w:tcW w:w="3233" w:type="dxa"/>
            <w:tcBorders>
              <w:top w:val="single" w:sz="4" w:space="0" w:color="auto"/>
              <w:left w:val="single" w:sz="4" w:space="0" w:color="auto"/>
              <w:bottom w:val="single" w:sz="4" w:space="0" w:color="auto"/>
              <w:right w:val="single" w:sz="4" w:space="0" w:color="auto"/>
            </w:tcBorders>
          </w:tcPr>
          <w:p w14:paraId="7D679A66"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Side cutters, Side cutters, Pliers, Screw driver,</w:t>
            </w:r>
            <w:r w:rsidRPr="007A2605">
              <w:rPr>
                <w:rFonts w:ascii="Times New Roman" w:eastAsia="Times New Roman" w:hAnsi="Times New Roman" w:cstheme="minorBidi"/>
                <w:kern w:val="28"/>
                <w:sz w:val="24"/>
                <w:szCs w:val="24"/>
                <w:lang w:val="en-GB"/>
                <w14:ligatures w14:val="standardContextual"/>
              </w:rPr>
              <w:t xml:space="preserve"> Crimping tools,</w:t>
            </w:r>
            <w:r w:rsidRPr="007A2605">
              <w:rPr>
                <w:rFonts w:ascii="Times New Roman" w:eastAsia="Times New Roman" w:hAnsi="Times New Roman" w:cstheme="minorBidi"/>
                <w:bCs/>
                <w:kern w:val="28"/>
                <w:sz w:val="24"/>
                <w:szCs w:val="24"/>
                <w:lang w:val="en-GB"/>
                <w14:ligatures w14:val="standardContextual"/>
              </w:rPr>
              <w:t xml:space="preserve"> Mult-meter, torque wrench</w:t>
            </w:r>
          </w:p>
        </w:tc>
        <w:tc>
          <w:tcPr>
            <w:tcW w:w="1260" w:type="dxa"/>
            <w:tcBorders>
              <w:top w:val="single" w:sz="4" w:space="0" w:color="auto"/>
              <w:left w:val="single" w:sz="4" w:space="0" w:color="auto"/>
              <w:bottom w:val="single" w:sz="4" w:space="0" w:color="auto"/>
              <w:right w:val="single" w:sz="4" w:space="0" w:color="auto"/>
            </w:tcBorders>
            <w:hideMark/>
          </w:tcPr>
          <w:p w14:paraId="0A9B3976"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25 pcs</w:t>
            </w:r>
          </w:p>
        </w:tc>
        <w:tc>
          <w:tcPr>
            <w:tcW w:w="1885" w:type="dxa"/>
            <w:tcBorders>
              <w:top w:val="single" w:sz="4" w:space="0" w:color="auto"/>
              <w:left w:val="single" w:sz="4" w:space="0" w:color="auto"/>
              <w:bottom w:val="single" w:sz="4" w:space="0" w:color="auto"/>
              <w:right w:val="single" w:sz="4" w:space="0" w:color="auto"/>
            </w:tcBorders>
            <w:hideMark/>
          </w:tcPr>
          <w:p w14:paraId="7FF827D3"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1:1</w:t>
            </w:r>
          </w:p>
        </w:tc>
      </w:tr>
      <w:tr w:rsidR="004A6325" w:rsidRPr="007A2605" w14:paraId="456437E4" w14:textId="77777777" w:rsidTr="006218ED">
        <w:tc>
          <w:tcPr>
            <w:tcW w:w="895" w:type="dxa"/>
            <w:tcBorders>
              <w:top w:val="single" w:sz="4" w:space="0" w:color="auto"/>
              <w:left w:val="single" w:sz="4" w:space="0" w:color="auto"/>
              <w:bottom w:val="single" w:sz="4" w:space="0" w:color="auto"/>
              <w:right w:val="single" w:sz="4" w:space="0" w:color="auto"/>
            </w:tcBorders>
          </w:tcPr>
          <w:p w14:paraId="6005D910" w14:textId="77777777" w:rsidR="004A6325" w:rsidRPr="007A2605" w:rsidRDefault="004A6325" w:rsidP="006218ED">
            <w:pPr>
              <w:numPr>
                <w:ilvl w:val="0"/>
                <w:numId w:val="3"/>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5B651CBE"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PPEs</w:t>
            </w:r>
          </w:p>
        </w:tc>
        <w:tc>
          <w:tcPr>
            <w:tcW w:w="3233" w:type="dxa"/>
            <w:tcBorders>
              <w:top w:val="single" w:sz="4" w:space="0" w:color="auto"/>
              <w:left w:val="single" w:sz="4" w:space="0" w:color="auto"/>
              <w:bottom w:val="single" w:sz="4" w:space="0" w:color="auto"/>
              <w:right w:val="single" w:sz="4" w:space="0" w:color="auto"/>
            </w:tcBorders>
          </w:tcPr>
          <w:p w14:paraId="510C8E5F"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Safety boots, overall</w:t>
            </w:r>
          </w:p>
        </w:tc>
        <w:tc>
          <w:tcPr>
            <w:tcW w:w="1260" w:type="dxa"/>
            <w:tcBorders>
              <w:top w:val="single" w:sz="4" w:space="0" w:color="auto"/>
              <w:left w:val="single" w:sz="4" w:space="0" w:color="auto"/>
              <w:bottom w:val="single" w:sz="4" w:space="0" w:color="auto"/>
              <w:right w:val="single" w:sz="4" w:space="0" w:color="auto"/>
            </w:tcBorders>
            <w:hideMark/>
          </w:tcPr>
          <w:p w14:paraId="69BEBB2F"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25 pcs</w:t>
            </w:r>
          </w:p>
        </w:tc>
        <w:tc>
          <w:tcPr>
            <w:tcW w:w="1885" w:type="dxa"/>
            <w:tcBorders>
              <w:top w:val="single" w:sz="4" w:space="0" w:color="auto"/>
              <w:left w:val="single" w:sz="4" w:space="0" w:color="auto"/>
              <w:bottom w:val="single" w:sz="4" w:space="0" w:color="auto"/>
              <w:right w:val="single" w:sz="4" w:space="0" w:color="auto"/>
            </w:tcBorders>
            <w:hideMark/>
          </w:tcPr>
          <w:p w14:paraId="551FF0C2"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1:1</w:t>
            </w:r>
          </w:p>
        </w:tc>
      </w:tr>
      <w:tr w:rsidR="004A6325" w:rsidRPr="007A2605" w14:paraId="7984D4FE" w14:textId="77777777" w:rsidTr="006218ED">
        <w:tc>
          <w:tcPr>
            <w:tcW w:w="895" w:type="dxa"/>
            <w:tcBorders>
              <w:top w:val="single" w:sz="4" w:space="0" w:color="auto"/>
              <w:left w:val="single" w:sz="4" w:space="0" w:color="auto"/>
              <w:bottom w:val="single" w:sz="4" w:space="0" w:color="auto"/>
              <w:right w:val="single" w:sz="4" w:space="0" w:color="auto"/>
            </w:tcBorders>
          </w:tcPr>
          <w:p w14:paraId="30C0F182" w14:textId="77777777" w:rsidR="004A6325" w:rsidRPr="007A2605" w:rsidRDefault="004A6325" w:rsidP="006218ED">
            <w:pPr>
              <w:numPr>
                <w:ilvl w:val="0"/>
                <w:numId w:val="3"/>
              </w:numPr>
              <w:spacing w:after="120" w:line="360" w:lineRule="auto"/>
              <w:contextualSpacing/>
              <w:rPr>
                <w:rFonts w:ascii="Times New Roman" w:eastAsia="Times New Roman" w:hAnsi="Times New Roman" w:cstheme="minorBidi"/>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hideMark/>
          </w:tcPr>
          <w:p w14:paraId="74FDCD3C"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Work stations</w:t>
            </w:r>
          </w:p>
        </w:tc>
        <w:tc>
          <w:tcPr>
            <w:tcW w:w="3233" w:type="dxa"/>
            <w:tcBorders>
              <w:top w:val="single" w:sz="4" w:space="0" w:color="auto"/>
              <w:left w:val="single" w:sz="4" w:space="0" w:color="auto"/>
              <w:bottom w:val="single" w:sz="4" w:space="0" w:color="auto"/>
              <w:right w:val="single" w:sz="4" w:space="0" w:color="auto"/>
            </w:tcBorders>
          </w:tcPr>
          <w:p w14:paraId="47B75BCD"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hideMark/>
          </w:tcPr>
          <w:p w14:paraId="60499B9E"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25</w:t>
            </w:r>
          </w:p>
        </w:tc>
        <w:tc>
          <w:tcPr>
            <w:tcW w:w="1885" w:type="dxa"/>
            <w:tcBorders>
              <w:top w:val="single" w:sz="4" w:space="0" w:color="auto"/>
              <w:left w:val="single" w:sz="4" w:space="0" w:color="auto"/>
              <w:bottom w:val="single" w:sz="4" w:space="0" w:color="auto"/>
              <w:right w:val="single" w:sz="4" w:space="0" w:color="auto"/>
            </w:tcBorders>
            <w:hideMark/>
          </w:tcPr>
          <w:p w14:paraId="02E3D591" w14:textId="77777777" w:rsidR="004A6325" w:rsidRPr="007A2605" w:rsidRDefault="004A6325" w:rsidP="006218ED">
            <w:pPr>
              <w:spacing w:after="120" w:line="360" w:lineRule="auto"/>
              <w:rPr>
                <w:rFonts w:ascii="Times New Roman" w:eastAsia="Times New Roman" w:hAnsi="Times New Roman" w:cstheme="minorBidi"/>
                <w:bCs/>
                <w:kern w:val="28"/>
                <w:sz w:val="24"/>
                <w:szCs w:val="24"/>
                <w:lang w:val="en-GB"/>
                <w14:ligatures w14:val="standardContextual"/>
              </w:rPr>
            </w:pPr>
            <w:r w:rsidRPr="007A2605">
              <w:rPr>
                <w:rFonts w:ascii="Times New Roman" w:eastAsia="Times New Roman" w:hAnsi="Times New Roman" w:cstheme="minorBidi"/>
                <w:bCs/>
                <w:kern w:val="28"/>
                <w:sz w:val="24"/>
                <w:szCs w:val="24"/>
                <w:lang w:val="en-GB"/>
                <w14:ligatures w14:val="standardContextual"/>
              </w:rPr>
              <w:t>1:1</w:t>
            </w:r>
          </w:p>
        </w:tc>
      </w:tr>
    </w:tbl>
    <w:p w14:paraId="77EC12C0" w14:textId="77777777" w:rsidR="004A6325" w:rsidRPr="007A2605" w:rsidRDefault="004A6325" w:rsidP="004A6325">
      <w:pPr>
        <w:spacing w:after="120" w:line="360" w:lineRule="auto"/>
        <w:rPr>
          <w:rFonts w:ascii="Times New Roman" w:eastAsia="Times New Roman" w:hAnsi="Times New Roman" w:cs="Times New Roman"/>
          <w:color w:val="000000"/>
          <w:kern w:val="28"/>
          <w:sz w:val="24"/>
          <w:szCs w:val="24"/>
          <w:lang w:val="en-GB" w:eastAsia="en-GB"/>
          <w14:ligatures w14:val="none"/>
        </w:rPr>
      </w:pPr>
    </w:p>
    <w:p w14:paraId="3698580C" w14:textId="77777777" w:rsidR="004A6325" w:rsidRPr="007A2605" w:rsidRDefault="004A6325" w:rsidP="00991025">
      <w:pPr>
        <w:pStyle w:val="Heading2"/>
        <w:rPr>
          <w:rFonts w:eastAsia="Calibri"/>
          <w:bCs/>
          <w:lang w:eastAsia="en-GB"/>
        </w:rPr>
      </w:pPr>
      <w:r w:rsidRPr="007A2605">
        <w:rPr>
          <w:color w:val="000000"/>
          <w:kern w:val="28"/>
          <w:lang w:eastAsia="en-GB"/>
        </w:rPr>
        <w:br w:type="page"/>
      </w:r>
      <w:bookmarkStart w:id="43" w:name="_Toc185616975"/>
      <w:bookmarkStart w:id="44" w:name="_Toc196833081"/>
      <w:bookmarkStart w:id="45" w:name="_Toc197085593"/>
      <w:r w:rsidRPr="007A2605">
        <w:t>INSTRUMENTATION AND CONTROL SYSTEMS MAINTENANCE</w:t>
      </w:r>
      <w:bookmarkEnd w:id="43"/>
      <w:bookmarkEnd w:id="44"/>
      <w:bookmarkEnd w:id="45"/>
    </w:p>
    <w:p w14:paraId="0D76876C" w14:textId="77777777" w:rsidR="004A6325" w:rsidRPr="007A2605" w:rsidRDefault="004A6325" w:rsidP="004A6325">
      <w:pPr>
        <w:spacing w:after="240" w:line="360" w:lineRule="auto"/>
        <w:rPr>
          <w:rFonts w:ascii="Times New Roman" w:eastAsia="Calibri" w:hAnsi="Times New Roman" w:cs="Times New Roman"/>
          <w:b/>
          <w:bCs/>
          <w:sz w:val="24"/>
          <w:szCs w:val="24"/>
          <w:lang w:val="en-GB"/>
        </w:rPr>
      </w:pPr>
      <w:r w:rsidRPr="007A2605">
        <w:rPr>
          <w:rFonts w:ascii="Times New Roman" w:eastAsia="Calibri" w:hAnsi="Times New Roman" w:cs="Times New Roman"/>
          <w:b/>
          <w:sz w:val="24"/>
          <w:szCs w:val="24"/>
          <w:lang w:val="en-GB"/>
        </w:rPr>
        <w:t>UNIT CODE</w:t>
      </w:r>
      <w:r w:rsidRPr="007A2605">
        <w:rPr>
          <w:rFonts w:ascii="Times New Roman" w:eastAsia="Calibri" w:hAnsi="Times New Roman" w:cs="Times New Roman"/>
          <w:b/>
          <w:bCs/>
          <w:sz w:val="24"/>
          <w:szCs w:val="24"/>
          <w:lang w:val="en-GB"/>
        </w:rPr>
        <w:t xml:space="preserve">:  </w:t>
      </w:r>
      <w:r w:rsidRPr="007A2605">
        <w:rPr>
          <w:rFonts w:ascii="Times New Roman" w:eastAsia="Times New Roman" w:hAnsi="Times New Roman" w:cs="Times New Roman"/>
          <w:b/>
          <w:bCs/>
          <w:color w:val="000000"/>
          <w:kern w:val="28"/>
          <w:sz w:val="24"/>
          <w:szCs w:val="24"/>
        </w:rPr>
        <w:t>0714 351 16A</w:t>
      </w:r>
    </w:p>
    <w:p w14:paraId="17360384" w14:textId="77777777" w:rsidR="004A6325" w:rsidRPr="007A2605" w:rsidRDefault="004A6325" w:rsidP="004A6325">
      <w:pPr>
        <w:spacing w:after="240" w:line="360" w:lineRule="auto"/>
        <w:jc w:val="both"/>
        <w:rPr>
          <w:rFonts w:ascii="Times New Roman" w:hAnsi="Times New Roman" w:cs="Times New Roman"/>
          <w:sz w:val="24"/>
          <w:szCs w:val="24"/>
          <w:lang w:val="en-ZA"/>
        </w:rPr>
      </w:pPr>
      <w:r w:rsidRPr="007A2605">
        <w:rPr>
          <w:rFonts w:ascii="Times New Roman" w:hAnsi="Times New Roman" w:cs="Times New Roman"/>
          <w:b/>
          <w:sz w:val="24"/>
          <w:szCs w:val="24"/>
          <w:lang w:val="en-ZA"/>
        </w:rPr>
        <w:t>Relationship to Occupational Standards</w:t>
      </w:r>
    </w:p>
    <w:p w14:paraId="0E31AB29" w14:textId="77777777" w:rsidR="004A6325" w:rsidRPr="007A2605" w:rsidRDefault="004A6325" w:rsidP="004A6325">
      <w:pPr>
        <w:spacing w:after="240" w:line="360" w:lineRule="auto"/>
        <w:rPr>
          <w:rFonts w:ascii="Times New Roman" w:eastAsia="Calibri" w:hAnsi="Times New Roman" w:cs="Times New Roman"/>
          <w:b/>
          <w:bCs/>
          <w:sz w:val="24"/>
          <w:szCs w:val="24"/>
          <w:lang w:val="en-GB"/>
        </w:rPr>
      </w:pPr>
      <w:r w:rsidRPr="007A2605">
        <w:rPr>
          <w:rFonts w:ascii="Times New Roman" w:hAnsi="Times New Roman" w:cs="Times New Roman"/>
          <w:sz w:val="24"/>
          <w:szCs w:val="24"/>
        </w:rPr>
        <w:t xml:space="preserve">This unit addresses the unit of competency: </w:t>
      </w:r>
      <w:r w:rsidRPr="007A2605">
        <w:rPr>
          <w:rFonts w:ascii="Times New Roman" w:eastAsia="SimSun" w:hAnsi="Times New Roman" w:cs="Times New Roman"/>
          <w:sz w:val="24"/>
          <w:szCs w:val="24"/>
        </w:rPr>
        <w:t>Maintain instrumentation and control systems.</w:t>
      </w:r>
      <w:r w:rsidRPr="007A2605">
        <w:rPr>
          <w:rFonts w:ascii="Times New Roman" w:eastAsia="Calibri" w:hAnsi="Times New Roman" w:cs="Times New Roman"/>
          <w:b/>
          <w:kern w:val="0"/>
          <w:sz w:val="24"/>
          <w:szCs w:val="24"/>
          <w14:ligatures w14:val="none"/>
        </w:rPr>
        <w:t xml:space="preserve"> Duration of Unit: </w:t>
      </w:r>
      <w:r w:rsidRPr="007A2605">
        <w:rPr>
          <w:rFonts w:ascii="Times New Roman" w:eastAsia="Calibri" w:hAnsi="Times New Roman" w:cs="Times New Roman"/>
          <w:sz w:val="24"/>
          <w:szCs w:val="24"/>
          <w:lang w:val="en-GB"/>
        </w:rPr>
        <w:t xml:space="preserve">160 </w:t>
      </w:r>
      <w:r w:rsidRPr="007A2605">
        <w:rPr>
          <w:rFonts w:ascii="Times New Roman" w:eastAsia="Calibri" w:hAnsi="Times New Roman" w:cs="Times New Roman"/>
          <w:kern w:val="0"/>
          <w:sz w:val="24"/>
          <w:szCs w:val="24"/>
          <w14:ligatures w14:val="none"/>
        </w:rPr>
        <w:t>Hours</w:t>
      </w:r>
    </w:p>
    <w:p w14:paraId="227FECF5" w14:textId="77777777" w:rsidR="004A6325" w:rsidRPr="007A2605" w:rsidRDefault="004A6325" w:rsidP="004A6325">
      <w:pPr>
        <w:tabs>
          <w:tab w:val="left" w:pos="2880"/>
        </w:tabs>
        <w:spacing w:after="240" w:line="360" w:lineRule="auto"/>
        <w:jc w:val="both"/>
        <w:rPr>
          <w:rFonts w:ascii="Times New Roman" w:eastAsia="Calibri" w:hAnsi="Times New Roman" w:cs="Times New Roman"/>
          <w:b/>
          <w:kern w:val="0"/>
          <w:sz w:val="24"/>
          <w:szCs w:val="24"/>
          <w:lang w:val="en-GB"/>
        </w:rPr>
      </w:pPr>
      <w:r w:rsidRPr="007A2605">
        <w:rPr>
          <w:rFonts w:ascii="Times New Roman" w:eastAsia="Calibri" w:hAnsi="Times New Roman" w:cs="Times New Roman"/>
          <w:b/>
          <w:kern w:val="0"/>
          <w:sz w:val="24"/>
          <w:szCs w:val="24"/>
          <w:lang w:val="en-GB"/>
        </w:rPr>
        <w:t>Unit Description</w:t>
      </w:r>
    </w:p>
    <w:p w14:paraId="20B23B29" w14:textId="77777777" w:rsidR="004A6325" w:rsidRPr="007A2605" w:rsidRDefault="004A6325" w:rsidP="004A6325">
      <w:pPr>
        <w:tabs>
          <w:tab w:val="left" w:pos="2880"/>
        </w:tabs>
        <w:spacing w:after="240" w:line="360" w:lineRule="auto"/>
        <w:jc w:val="both"/>
        <w:rPr>
          <w:rFonts w:ascii="Times New Roman" w:eastAsia="Calibri" w:hAnsi="Times New Roman" w:cs="Times New Roman"/>
          <w:kern w:val="0"/>
          <w:sz w:val="24"/>
          <w:szCs w:val="24"/>
          <w:lang w:val="en-GB"/>
        </w:rPr>
      </w:pPr>
      <w:r w:rsidRPr="007A2605">
        <w:rPr>
          <w:rFonts w:ascii="Times New Roman" w:hAnsi="Times New Roman" w:cs="Times New Roman"/>
          <w:kern w:val="0"/>
          <w:sz w:val="24"/>
          <w:szCs w:val="24"/>
        </w:rPr>
        <w:t xml:space="preserve">This unit covers the competencies required to </w:t>
      </w:r>
      <w:r w:rsidRPr="007A2605">
        <w:rPr>
          <w:rFonts w:ascii="Times New Roman" w:eastAsia="SimSun" w:hAnsi="Times New Roman" w:cs="Times New Roman"/>
          <w:sz w:val="24"/>
          <w:szCs w:val="24"/>
        </w:rPr>
        <w:t>maintain instrumentation and control systems</w:t>
      </w:r>
      <w:r w:rsidRPr="007A2605">
        <w:rPr>
          <w:rFonts w:ascii="Times New Roman" w:hAnsi="Times New Roman" w:cs="Times New Roman"/>
          <w:kern w:val="0"/>
          <w:sz w:val="24"/>
          <w:szCs w:val="24"/>
        </w:rPr>
        <w:t>. It involves preparing instrumentation and control systems maintenance schedule, conducting instrumentation and control systems preventive maintenance, conducting instrumentation and control systems corrective maintenance, testing and commissioning instrumentation and control systems</w:t>
      </w:r>
      <w:r w:rsidRPr="007A2605">
        <w:rPr>
          <w:rFonts w:ascii="Times New Roman" w:eastAsia="Calibri" w:hAnsi="Times New Roman" w:cs="Times New Roman"/>
          <w:kern w:val="0"/>
          <w:sz w:val="24"/>
          <w:szCs w:val="24"/>
          <w:lang w:val="en-GB"/>
        </w:rPr>
        <w:t>.</w:t>
      </w:r>
    </w:p>
    <w:p w14:paraId="70946AA9" w14:textId="77777777" w:rsidR="004A6325" w:rsidRPr="007A2605" w:rsidRDefault="004A6325" w:rsidP="004A6325">
      <w:pPr>
        <w:spacing w:after="240" w:line="360" w:lineRule="auto"/>
        <w:rPr>
          <w:rFonts w:ascii="Times New Roman" w:eastAsia="Times New Roman" w:hAnsi="Times New Roman" w:cs="Times New Roman"/>
          <w:b/>
          <w:kern w:val="28"/>
          <w:sz w:val="24"/>
          <w:szCs w:val="24"/>
          <w:lang w:val="en-ZA"/>
          <w14:ligatures w14:val="none"/>
        </w:rPr>
      </w:pPr>
      <w:r w:rsidRPr="007A2605">
        <w:rPr>
          <w:rFonts w:ascii="Times New Roman" w:eastAsia="Times New Roman" w:hAnsi="Times New Roman" w:cs="Times New Roman"/>
          <w:b/>
          <w:kern w:val="28"/>
          <w:sz w:val="24"/>
          <w:szCs w:val="24"/>
          <w:lang w:val="en-ZA"/>
          <w14:ligatures w14:val="none"/>
        </w:rPr>
        <w:t>Summary of Learning Outcomes</w:t>
      </w:r>
    </w:p>
    <w:p w14:paraId="08CCBC46" w14:textId="77777777" w:rsidR="004A6325" w:rsidRPr="007A2605" w:rsidRDefault="004A6325" w:rsidP="004A6325">
      <w:pPr>
        <w:spacing w:after="240" w:line="360" w:lineRule="auto"/>
        <w:rPr>
          <w:rFonts w:ascii="Times New Roman" w:eastAsia="Times New Roman" w:hAnsi="Times New Roman" w:cs="Times New Roman"/>
          <w:b/>
          <w:kern w:val="28"/>
          <w:sz w:val="24"/>
          <w:szCs w:val="24"/>
          <w:lang w:val="en-ZA"/>
          <w14:ligatures w14:val="none"/>
        </w:rPr>
      </w:pPr>
      <w:r w:rsidRPr="007A2605">
        <w:rPr>
          <w:rFonts w:ascii="Times New Roman" w:eastAsia="Calibri" w:hAnsi="Times New Roman" w:cs="Times New Roman"/>
          <w:bCs/>
          <w:kern w:val="0"/>
          <w:sz w:val="24"/>
          <w:szCs w:val="24"/>
          <w:lang w:val="en-ZA"/>
          <w14:ligatures w14:val="none"/>
        </w:rPr>
        <w:t>By the end of this unit, the learner should be able to:</w:t>
      </w:r>
    </w:p>
    <w:tbl>
      <w:tblPr>
        <w:tblStyle w:val="TableGrid"/>
        <w:tblW w:w="5000" w:type="pct"/>
        <w:tblLook w:val="04A0" w:firstRow="1" w:lastRow="0" w:firstColumn="1" w:lastColumn="0" w:noHBand="0" w:noVBand="1"/>
      </w:tblPr>
      <w:tblGrid>
        <w:gridCol w:w="801"/>
        <w:gridCol w:w="7027"/>
        <w:gridCol w:w="1522"/>
      </w:tblGrid>
      <w:tr w:rsidR="004A6325" w:rsidRPr="007A2605" w14:paraId="540F3517" w14:textId="77777777" w:rsidTr="006218ED">
        <w:tc>
          <w:tcPr>
            <w:tcW w:w="428" w:type="pct"/>
          </w:tcPr>
          <w:p w14:paraId="315F8C0B" w14:textId="77777777" w:rsidR="004A6325" w:rsidRPr="007A2605" w:rsidRDefault="004A6325" w:rsidP="006218ED">
            <w:pPr>
              <w:spacing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S/NO</w:t>
            </w:r>
          </w:p>
        </w:tc>
        <w:tc>
          <w:tcPr>
            <w:tcW w:w="3757" w:type="pct"/>
          </w:tcPr>
          <w:p w14:paraId="398C47D4" w14:textId="77777777" w:rsidR="004A6325" w:rsidRPr="007A2605" w:rsidRDefault="004A6325" w:rsidP="006218ED">
            <w:pPr>
              <w:spacing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LEARNING OUTCOMES</w:t>
            </w:r>
          </w:p>
        </w:tc>
        <w:tc>
          <w:tcPr>
            <w:tcW w:w="814" w:type="pct"/>
          </w:tcPr>
          <w:p w14:paraId="55AC74F1" w14:textId="77777777" w:rsidR="004A6325" w:rsidRPr="007A2605" w:rsidRDefault="004A6325" w:rsidP="006218ED">
            <w:pPr>
              <w:spacing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DURATION (HOURS)</w:t>
            </w:r>
          </w:p>
        </w:tc>
      </w:tr>
      <w:tr w:rsidR="004A6325" w:rsidRPr="007A2605" w14:paraId="34AF76E8" w14:textId="77777777" w:rsidTr="006218ED">
        <w:tc>
          <w:tcPr>
            <w:tcW w:w="428" w:type="pct"/>
          </w:tcPr>
          <w:p w14:paraId="667490A4" w14:textId="77777777" w:rsidR="004A6325" w:rsidRPr="007A2605" w:rsidRDefault="004A6325">
            <w:pPr>
              <w:numPr>
                <w:ilvl w:val="0"/>
                <w:numId w:val="234"/>
              </w:numPr>
              <w:spacing w:after="160" w:line="360" w:lineRule="auto"/>
              <w:contextualSpacing/>
              <w:jc w:val="both"/>
              <w:rPr>
                <w:rFonts w:ascii="Times New Roman" w:hAnsi="Times New Roman"/>
                <w:color w:val="000000"/>
                <w:sz w:val="24"/>
                <w:szCs w:val="24"/>
              </w:rPr>
            </w:pPr>
          </w:p>
        </w:tc>
        <w:tc>
          <w:tcPr>
            <w:tcW w:w="3757" w:type="pct"/>
          </w:tcPr>
          <w:p w14:paraId="20DDC2E4" w14:textId="77777777" w:rsidR="004A6325" w:rsidRPr="007A2605" w:rsidRDefault="004A6325" w:rsidP="006218ED">
            <w:pPr>
              <w:spacing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kern w:val="2"/>
                <w:sz w:val="24"/>
                <w:szCs w:val="24"/>
                <w14:ligatures w14:val="standardContextual"/>
              </w:rPr>
              <w:t xml:space="preserve">Prepare   instrumentation and control systems maintenance schedule </w:t>
            </w:r>
          </w:p>
        </w:tc>
        <w:tc>
          <w:tcPr>
            <w:tcW w:w="814" w:type="pct"/>
          </w:tcPr>
          <w:p w14:paraId="768A5A19" w14:textId="77777777" w:rsidR="004A6325" w:rsidRPr="007A2605" w:rsidRDefault="004A6325" w:rsidP="006218ED">
            <w:pPr>
              <w:spacing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35</w:t>
            </w:r>
          </w:p>
        </w:tc>
      </w:tr>
      <w:tr w:rsidR="004A6325" w:rsidRPr="007A2605" w14:paraId="577BE373" w14:textId="77777777" w:rsidTr="006218ED">
        <w:tc>
          <w:tcPr>
            <w:tcW w:w="428" w:type="pct"/>
          </w:tcPr>
          <w:p w14:paraId="4A7165A4" w14:textId="77777777" w:rsidR="004A6325" w:rsidRPr="007A2605" w:rsidRDefault="004A6325">
            <w:pPr>
              <w:numPr>
                <w:ilvl w:val="0"/>
                <w:numId w:val="234"/>
              </w:numPr>
              <w:spacing w:after="160" w:line="360" w:lineRule="auto"/>
              <w:contextualSpacing/>
              <w:jc w:val="both"/>
              <w:rPr>
                <w:rFonts w:ascii="Times New Roman" w:hAnsi="Times New Roman"/>
                <w:color w:val="000000"/>
                <w:sz w:val="24"/>
                <w:szCs w:val="24"/>
              </w:rPr>
            </w:pPr>
          </w:p>
        </w:tc>
        <w:tc>
          <w:tcPr>
            <w:tcW w:w="3757" w:type="pct"/>
          </w:tcPr>
          <w:p w14:paraId="7B5529BA" w14:textId="77777777" w:rsidR="004A6325" w:rsidRPr="007A2605" w:rsidRDefault="004A6325" w:rsidP="006218ED">
            <w:pPr>
              <w:spacing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kern w:val="2"/>
                <w:sz w:val="24"/>
                <w:szCs w:val="24"/>
                <w14:ligatures w14:val="standardContextual"/>
              </w:rPr>
              <w:t xml:space="preserve">Conduct instrumentation and control systems preventive maintenance </w:t>
            </w:r>
          </w:p>
        </w:tc>
        <w:tc>
          <w:tcPr>
            <w:tcW w:w="814" w:type="pct"/>
          </w:tcPr>
          <w:p w14:paraId="0D2ECD05" w14:textId="77777777" w:rsidR="004A6325" w:rsidRPr="007A2605" w:rsidRDefault="004A6325" w:rsidP="006218ED">
            <w:pPr>
              <w:spacing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35</w:t>
            </w:r>
          </w:p>
        </w:tc>
      </w:tr>
      <w:tr w:rsidR="004A6325" w:rsidRPr="007A2605" w14:paraId="114F1F8A" w14:textId="77777777" w:rsidTr="006218ED">
        <w:tc>
          <w:tcPr>
            <w:tcW w:w="428" w:type="pct"/>
          </w:tcPr>
          <w:p w14:paraId="46D19A2E" w14:textId="77777777" w:rsidR="004A6325" w:rsidRPr="007A2605" w:rsidRDefault="004A6325">
            <w:pPr>
              <w:numPr>
                <w:ilvl w:val="0"/>
                <w:numId w:val="234"/>
              </w:numPr>
              <w:spacing w:after="160" w:line="360" w:lineRule="auto"/>
              <w:contextualSpacing/>
              <w:jc w:val="both"/>
              <w:rPr>
                <w:rFonts w:ascii="Times New Roman" w:hAnsi="Times New Roman"/>
                <w:color w:val="000000"/>
                <w:sz w:val="24"/>
                <w:szCs w:val="24"/>
              </w:rPr>
            </w:pPr>
          </w:p>
        </w:tc>
        <w:tc>
          <w:tcPr>
            <w:tcW w:w="3757" w:type="pct"/>
          </w:tcPr>
          <w:p w14:paraId="7214A3A9" w14:textId="77777777" w:rsidR="004A6325" w:rsidRPr="007A2605" w:rsidRDefault="004A6325" w:rsidP="006218ED">
            <w:pPr>
              <w:spacing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kern w:val="2"/>
                <w:sz w:val="24"/>
                <w:szCs w:val="24"/>
                <w14:ligatures w14:val="standardContextual"/>
              </w:rPr>
              <w:t>Conduct instrumentation and control systems corrective maintenance</w:t>
            </w:r>
          </w:p>
        </w:tc>
        <w:tc>
          <w:tcPr>
            <w:tcW w:w="814" w:type="pct"/>
          </w:tcPr>
          <w:p w14:paraId="1CD77924" w14:textId="77777777" w:rsidR="004A6325" w:rsidRPr="007A2605" w:rsidRDefault="004A6325" w:rsidP="006218ED">
            <w:pPr>
              <w:spacing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45</w:t>
            </w:r>
          </w:p>
        </w:tc>
      </w:tr>
      <w:tr w:rsidR="004A6325" w:rsidRPr="007A2605" w14:paraId="0FDC6A31" w14:textId="77777777" w:rsidTr="006218ED">
        <w:tc>
          <w:tcPr>
            <w:tcW w:w="428" w:type="pct"/>
          </w:tcPr>
          <w:p w14:paraId="2379B339" w14:textId="77777777" w:rsidR="004A6325" w:rsidRPr="007A2605" w:rsidRDefault="004A6325">
            <w:pPr>
              <w:numPr>
                <w:ilvl w:val="0"/>
                <w:numId w:val="234"/>
              </w:numPr>
              <w:spacing w:after="160" w:line="360" w:lineRule="auto"/>
              <w:contextualSpacing/>
              <w:jc w:val="both"/>
              <w:rPr>
                <w:rFonts w:ascii="Times New Roman" w:hAnsi="Times New Roman"/>
                <w:color w:val="000000"/>
                <w:sz w:val="24"/>
                <w:szCs w:val="24"/>
              </w:rPr>
            </w:pPr>
          </w:p>
        </w:tc>
        <w:tc>
          <w:tcPr>
            <w:tcW w:w="3757" w:type="pct"/>
          </w:tcPr>
          <w:p w14:paraId="0EDD4D21" w14:textId="77777777" w:rsidR="004A6325" w:rsidRPr="007A2605" w:rsidRDefault="004A6325" w:rsidP="006218ED">
            <w:pPr>
              <w:spacing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kern w:val="2"/>
                <w:sz w:val="24"/>
                <w:szCs w:val="24"/>
                <w14:ligatures w14:val="standardContextual"/>
              </w:rPr>
              <w:t xml:space="preserve">Test and commission instrumentation and control system  </w:t>
            </w:r>
          </w:p>
        </w:tc>
        <w:tc>
          <w:tcPr>
            <w:tcW w:w="814" w:type="pct"/>
          </w:tcPr>
          <w:p w14:paraId="5AE4A009" w14:textId="77777777" w:rsidR="004A6325" w:rsidRPr="007A2605" w:rsidRDefault="004A6325" w:rsidP="006218ED">
            <w:pPr>
              <w:spacing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45</w:t>
            </w:r>
          </w:p>
        </w:tc>
      </w:tr>
      <w:tr w:rsidR="004A6325" w:rsidRPr="007A2605" w14:paraId="43A78A35" w14:textId="77777777" w:rsidTr="006218ED">
        <w:trPr>
          <w:trHeight w:val="386"/>
        </w:trPr>
        <w:tc>
          <w:tcPr>
            <w:tcW w:w="428" w:type="pct"/>
          </w:tcPr>
          <w:p w14:paraId="15E28304" w14:textId="77777777" w:rsidR="004A6325" w:rsidRPr="007A2605" w:rsidRDefault="004A6325" w:rsidP="006218ED">
            <w:pPr>
              <w:spacing w:after="160" w:line="360" w:lineRule="auto"/>
              <w:contextualSpacing/>
              <w:jc w:val="both"/>
              <w:rPr>
                <w:rFonts w:ascii="Times New Roman" w:eastAsiaTheme="minorHAnsi" w:hAnsi="Times New Roman" w:cstheme="minorBidi"/>
                <w:b/>
                <w:kern w:val="2"/>
                <w:sz w:val="24"/>
                <w:szCs w:val="24"/>
                <w:lang w:val="en-ZA"/>
                <w14:ligatures w14:val="standardContextual"/>
              </w:rPr>
            </w:pPr>
          </w:p>
        </w:tc>
        <w:tc>
          <w:tcPr>
            <w:tcW w:w="3757" w:type="pct"/>
          </w:tcPr>
          <w:p w14:paraId="2DC8E02F" w14:textId="77777777" w:rsidR="004A6325" w:rsidRPr="007A2605" w:rsidRDefault="004A6325" w:rsidP="006218ED">
            <w:pPr>
              <w:spacing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TOTAL HOURS</w:t>
            </w:r>
          </w:p>
        </w:tc>
        <w:tc>
          <w:tcPr>
            <w:tcW w:w="814" w:type="pct"/>
          </w:tcPr>
          <w:p w14:paraId="0E4D399A" w14:textId="77777777" w:rsidR="004A6325" w:rsidRPr="007A2605" w:rsidRDefault="004A6325" w:rsidP="006218ED">
            <w:pPr>
              <w:spacing w:after="160" w:line="360" w:lineRule="auto"/>
              <w:contextualSpacing/>
              <w:jc w:val="both"/>
              <w:rPr>
                <w:rFonts w:ascii="Times New Roman" w:eastAsiaTheme="minorHAnsi" w:hAnsi="Times New Roman" w:cstheme="minorBidi"/>
                <w:b/>
                <w:kern w:val="2"/>
                <w:sz w:val="24"/>
                <w:szCs w:val="24"/>
                <w:lang w:val="en-ZA"/>
                <w14:ligatures w14:val="standardContextual"/>
              </w:rPr>
            </w:pPr>
            <w:r w:rsidRPr="007A2605">
              <w:rPr>
                <w:rFonts w:ascii="Times New Roman" w:eastAsiaTheme="minorHAnsi" w:hAnsi="Times New Roman" w:cstheme="minorBidi"/>
                <w:b/>
                <w:kern w:val="2"/>
                <w:sz w:val="24"/>
                <w:szCs w:val="24"/>
                <w:lang w:val="en-ZA"/>
                <w14:ligatures w14:val="standardContextual"/>
              </w:rPr>
              <w:t>160</w:t>
            </w:r>
          </w:p>
        </w:tc>
      </w:tr>
    </w:tbl>
    <w:p w14:paraId="0D6DF51D" w14:textId="77777777" w:rsidR="004A6325" w:rsidRPr="007A2605" w:rsidRDefault="004A6325" w:rsidP="004A6325">
      <w:pPr>
        <w:spacing w:line="360" w:lineRule="auto"/>
        <w:rPr>
          <w:rFonts w:ascii="Times New Roman" w:hAnsi="Times New Roman" w:cs="Times New Roman"/>
          <w:b/>
          <w:sz w:val="24"/>
          <w:szCs w:val="24"/>
          <w:lang w:val="en-ZA"/>
        </w:rPr>
      </w:pPr>
      <w:r w:rsidRPr="007A2605">
        <w:rPr>
          <w:rFonts w:ascii="Times New Roman" w:hAnsi="Times New Roman" w:cs="Times New Roman"/>
          <w:b/>
          <w:sz w:val="24"/>
          <w:szCs w:val="24"/>
          <w:lang w:val="en-ZA"/>
        </w:rPr>
        <w:br w:type="page"/>
        <w:t>Learning Outcomes, Content and Suggested Assessment Methods</w:t>
      </w:r>
    </w:p>
    <w:tbl>
      <w:tblPr>
        <w:tblW w:w="5439" w:type="pct"/>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2"/>
        <w:gridCol w:w="4408"/>
        <w:gridCol w:w="2701"/>
      </w:tblGrid>
      <w:tr w:rsidR="004A6325" w:rsidRPr="007A2605" w14:paraId="05B18BDA" w14:textId="77777777" w:rsidTr="006218ED">
        <w:trPr>
          <w:trHeight w:val="389"/>
        </w:trPr>
        <w:tc>
          <w:tcPr>
            <w:tcW w:w="1505" w:type="pct"/>
            <w:tcBorders>
              <w:top w:val="single" w:sz="4" w:space="0" w:color="auto"/>
              <w:left w:val="single" w:sz="4" w:space="0" w:color="auto"/>
              <w:bottom w:val="single" w:sz="4" w:space="0" w:color="auto"/>
              <w:right w:val="single" w:sz="4" w:space="0" w:color="auto"/>
            </w:tcBorders>
            <w:hideMark/>
          </w:tcPr>
          <w:p w14:paraId="4E61158D" w14:textId="77777777" w:rsidR="004A6325" w:rsidRPr="007A2605" w:rsidRDefault="004A6325" w:rsidP="006218ED">
            <w:pPr>
              <w:spacing w:after="0" w:line="360" w:lineRule="auto"/>
              <w:rPr>
                <w:rFonts w:ascii="Times New Roman" w:hAnsi="Times New Roman" w:cs="Times New Roman"/>
                <w:b/>
                <w:sz w:val="24"/>
                <w:szCs w:val="24"/>
                <w:lang w:val="en-ZA"/>
              </w:rPr>
            </w:pPr>
            <w:r w:rsidRPr="007A2605">
              <w:rPr>
                <w:rFonts w:ascii="Times New Roman" w:hAnsi="Times New Roman" w:cs="Times New Roman"/>
                <w:b/>
                <w:sz w:val="24"/>
                <w:szCs w:val="24"/>
                <w:lang w:val="en-ZA"/>
              </w:rPr>
              <w:t>Learning Outcome</w:t>
            </w:r>
          </w:p>
        </w:tc>
        <w:tc>
          <w:tcPr>
            <w:tcW w:w="2167" w:type="pct"/>
            <w:tcBorders>
              <w:top w:val="single" w:sz="4" w:space="0" w:color="auto"/>
              <w:left w:val="single" w:sz="4" w:space="0" w:color="auto"/>
              <w:bottom w:val="single" w:sz="4" w:space="0" w:color="auto"/>
              <w:right w:val="single" w:sz="4" w:space="0" w:color="auto"/>
            </w:tcBorders>
            <w:hideMark/>
          </w:tcPr>
          <w:p w14:paraId="7D84AF04" w14:textId="77777777" w:rsidR="004A6325" w:rsidRPr="007A2605" w:rsidRDefault="004A6325" w:rsidP="006218ED">
            <w:pPr>
              <w:spacing w:after="0" w:line="360" w:lineRule="auto"/>
              <w:ind w:left="357" w:hanging="357"/>
              <w:rPr>
                <w:rFonts w:ascii="Times New Roman" w:hAnsi="Times New Roman" w:cs="Times New Roman"/>
                <w:b/>
                <w:sz w:val="24"/>
                <w:szCs w:val="24"/>
                <w:lang w:val="en-ZA"/>
              </w:rPr>
            </w:pPr>
            <w:r w:rsidRPr="007A2605">
              <w:rPr>
                <w:rFonts w:ascii="Times New Roman" w:hAnsi="Times New Roman" w:cs="Times New Roman"/>
                <w:b/>
                <w:sz w:val="24"/>
                <w:szCs w:val="24"/>
                <w:lang w:val="en-ZA"/>
              </w:rPr>
              <w:t>Content</w:t>
            </w:r>
          </w:p>
        </w:tc>
        <w:tc>
          <w:tcPr>
            <w:tcW w:w="1328" w:type="pct"/>
            <w:tcBorders>
              <w:top w:val="single" w:sz="4" w:space="0" w:color="auto"/>
              <w:left w:val="single" w:sz="4" w:space="0" w:color="auto"/>
              <w:bottom w:val="single" w:sz="4" w:space="0" w:color="auto"/>
              <w:right w:val="single" w:sz="4" w:space="0" w:color="auto"/>
            </w:tcBorders>
            <w:hideMark/>
          </w:tcPr>
          <w:p w14:paraId="663B22C3" w14:textId="77777777" w:rsidR="004A6325" w:rsidRPr="007A2605" w:rsidRDefault="004A6325" w:rsidP="006218ED">
            <w:pPr>
              <w:spacing w:after="0" w:line="360" w:lineRule="auto"/>
              <w:rPr>
                <w:rFonts w:ascii="Times New Roman" w:hAnsi="Times New Roman" w:cs="Times New Roman"/>
                <w:b/>
                <w:sz w:val="24"/>
                <w:szCs w:val="24"/>
                <w:lang w:val="en-ZA"/>
              </w:rPr>
            </w:pPr>
            <w:r w:rsidRPr="007A2605">
              <w:rPr>
                <w:rFonts w:ascii="Times New Roman" w:hAnsi="Times New Roman" w:cs="Times New Roman"/>
                <w:b/>
                <w:sz w:val="24"/>
                <w:szCs w:val="24"/>
                <w:lang w:val="en-ZA"/>
              </w:rPr>
              <w:t>Suggested Assessment Methods</w:t>
            </w:r>
          </w:p>
        </w:tc>
      </w:tr>
      <w:tr w:rsidR="004A6325" w:rsidRPr="007A2605" w14:paraId="25BEADC7" w14:textId="77777777" w:rsidTr="006218ED">
        <w:trPr>
          <w:trHeight w:val="5273"/>
        </w:trPr>
        <w:tc>
          <w:tcPr>
            <w:tcW w:w="1505" w:type="pct"/>
            <w:tcBorders>
              <w:top w:val="single" w:sz="4" w:space="0" w:color="auto"/>
              <w:left w:val="single" w:sz="4" w:space="0" w:color="auto"/>
              <w:bottom w:val="single" w:sz="4" w:space="0" w:color="auto"/>
              <w:right w:val="single" w:sz="4" w:space="0" w:color="auto"/>
            </w:tcBorders>
            <w:hideMark/>
          </w:tcPr>
          <w:p w14:paraId="074EEB16" w14:textId="77777777" w:rsidR="004A6325" w:rsidRPr="007A2605" w:rsidRDefault="004A6325">
            <w:pPr>
              <w:numPr>
                <w:ilvl w:val="0"/>
                <w:numId w:val="57"/>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14:ligatures w14:val="none"/>
              </w:rPr>
              <w:t>Prepare   instrumentation and control systems maintenance schedule</w:t>
            </w:r>
          </w:p>
        </w:tc>
        <w:tc>
          <w:tcPr>
            <w:tcW w:w="2167" w:type="pct"/>
            <w:tcBorders>
              <w:top w:val="single" w:sz="4" w:space="0" w:color="auto"/>
              <w:left w:val="single" w:sz="4" w:space="0" w:color="auto"/>
              <w:bottom w:val="single" w:sz="4" w:space="0" w:color="auto"/>
              <w:right w:val="single" w:sz="4" w:space="0" w:color="auto"/>
            </w:tcBorders>
            <w:shd w:val="clear" w:color="auto" w:fill="auto"/>
            <w:hideMark/>
          </w:tcPr>
          <w:p w14:paraId="799D6A01" w14:textId="77777777" w:rsidR="004A6325" w:rsidRPr="007A2605" w:rsidRDefault="004A6325">
            <w:pPr>
              <w:numPr>
                <w:ilvl w:val="0"/>
                <w:numId w:val="58"/>
              </w:numPr>
              <w:spacing w:line="360" w:lineRule="auto"/>
              <w:ind w:left="720"/>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14:ligatures w14:val="none"/>
              </w:rPr>
              <w:t>Maintenance scheduling</w:t>
            </w:r>
          </w:p>
          <w:p w14:paraId="26F89F5A" w14:textId="77777777" w:rsidR="004A6325" w:rsidRPr="007A2605" w:rsidRDefault="004A6325">
            <w:pPr>
              <w:numPr>
                <w:ilvl w:val="0"/>
                <w:numId w:val="58"/>
              </w:numPr>
              <w:spacing w:line="360" w:lineRule="auto"/>
              <w:ind w:left="720"/>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14:ligatures w14:val="none"/>
              </w:rPr>
              <w:t xml:space="preserve">Types of maintenance and procedures </w:t>
            </w:r>
          </w:p>
          <w:p w14:paraId="2B060442" w14:textId="77777777" w:rsidR="004A6325" w:rsidRPr="007A2605" w:rsidRDefault="004A6325">
            <w:pPr>
              <w:numPr>
                <w:ilvl w:val="0"/>
                <w:numId w:val="5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Preventive maintenance </w:t>
            </w:r>
          </w:p>
          <w:p w14:paraId="20DE132C" w14:textId="77777777" w:rsidR="004A6325" w:rsidRPr="007A2605" w:rsidRDefault="004A6325">
            <w:pPr>
              <w:numPr>
                <w:ilvl w:val="0"/>
                <w:numId w:val="5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Predictive maintenance</w:t>
            </w:r>
          </w:p>
          <w:p w14:paraId="0292457F" w14:textId="77777777" w:rsidR="004A6325" w:rsidRPr="007A2605" w:rsidRDefault="004A6325">
            <w:pPr>
              <w:numPr>
                <w:ilvl w:val="0"/>
                <w:numId w:val="5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Corrective maintenance</w:t>
            </w:r>
          </w:p>
          <w:p w14:paraId="4080C9B1" w14:textId="77777777" w:rsidR="004A6325" w:rsidRPr="007A2605" w:rsidRDefault="004A6325">
            <w:pPr>
              <w:numPr>
                <w:ilvl w:val="0"/>
                <w:numId w:val="5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Condition based maintenance</w:t>
            </w:r>
          </w:p>
          <w:p w14:paraId="27C659C1" w14:textId="77777777" w:rsidR="004A6325" w:rsidRPr="007A2605" w:rsidRDefault="004A6325">
            <w:pPr>
              <w:numPr>
                <w:ilvl w:val="0"/>
                <w:numId w:val="5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Predetermined maintenance</w:t>
            </w:r>
          </w:p>
          <w:p w14:paraId="7F6E1268" w14:textId="77777777" w:rsidR="004A6325" w:rsidRPr="007A2605" w:rsidRDefault="004A6325">
            <w:pPr>
              <w:numPr>
                <w:ilvl w:val="0"/>
                <w:numId w:val="5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Reactive maintenance</w:t>
            </w:r>
          </w:p>
          <w:p w14:paraId="3CC5230E" w14:textId="77777777" w:rsidR="004A6325" w:rsidRPr="007A2605" w:rsidRDefault="004A6325">
            <w:pPr>
              <w:numPr>
                <w:ilvl w:val="0"/>
                <w:numId w:val="58"/>
              </w:numPr>
              <w:spacing w:line="360" w:lineRule="auto"/>
              <w:ind w:left="720"/>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14:ligatures w14:val="none"/>
              </w:rPr>
              <w:t>Maintenance Work plan</w:t>
            </w:r>
          </w:p>
          <w:p w14:paraId="71DEB2EA" w14:textId="77777777" w:rsidR="004A6325" w:rsidRPr="007A2605" w:rsidRDefault="004A6325">
            <w:pPr>
              <w:numPr>
                <w:ilvl w:val="0"/>
                <w:numId w:val="70"/>
              </w:numPr>
              <w:spacing w:after="0" w:line="360" w:lineRule="auto"/>
              <w:ind w:left="1080"/>
              <w:contextualSpacing/>
              <w:rPr>
                <w:rFonts w:ascii="Times New Roman" w:eastAsia="Times New Roman" w:hAnsi="Times New Roman" w:cs="Times New Roman"/>
                <w:color w:val="000000"/>
                <w:kern w:val="28"/>
                <w:sz w:val="24"/>
                <w:szCs w:val="24"/>
                <w14:ligatures w14:val="none"/>
              </w:rPr>
            </w:pPr>
            <w:r w:rsidRPr="007A2605">
              <w:rPr>
                <w:rFonts w:ascii="Times New Roman" w:eastAsia="Calibri" w:hAnsi="Times New Roman" w:cs="Times New Roman"/>
                <w:kern w:val="28"/>
                <w:sz w:val="24"/>
                <w:szCs w:val="24"/>
                <w14:ligatures w14:val="none"/>
              </w:rPr>
              <w:t xml:space="preserve"> </w:t>
            </w:r>
            <w:r w:rsidRPr="007A2605">
              <w:rPr>
                <w:rFonts w:ascii="Times New Roman" w:eastAsia="Times New Roman" w:hAnsi="Times New Roman" w:cs="Times New Roman"/>
                <w:color w:val="000000"/>
                <w:kern w:val="28"/>
                <w:sz w:val="24"/>
                <w:szCs w:val="24"/>
                <w14:ligatures w14:val="none"/>
              </w:rPr>
              <w:t>Risk Assessment and Job Safety Analysis</w:t>
            </w:r>
          </w:p>
          <w:p w14:paraId="0782AB41" w14:textId="77777777" w:rsidR="004A6325" w:rsidRPr="007A2605" w:rsidRDefault="004A6325">
            <w:pPr>
              <w:numPr>
                <w:ilvl w:val="0"/>
                <w:numId w:val="70"/>
              </w:numPr>
              <w:spacing w:after="0" w:line="360" w:lineRule="auto"/>
              <w:ind w:left="1080"/>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14:ligatures w14:val="none"/>
              </w:rPr>
              <w:t>Permit-to-Work System</w:t>
            </w:r>
          </w:p>
          <w:p w14:paraId="3AF093FC" w14:textId="77777777" w:rsidR="004A6325" w:rsidRPr="007A2605" w:rsidRDefault="004A6325">
            <w:pPr>
              <w:numPr>
                <w:ilvl w:val="0"/>
                <w:numId w:val="70"/>
              </w:numPr>
              <w:spacing w:after="0" w:line="360" w:lineRule="auto"/>
              <w:ind w:left="1080"/>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14:ligatures w14:val="none"/>
              </w:rPr>
              <w:t>Lockout/Tagout Procedures</w:t>
            </w:r>
          </w:p>
          <w:p w14:paraId="3A6A0D4E" w14:textId="77777777" w:rsidR="004A6325" w:rsidRPr="007A2605" w:rsidRDefault="004A6325">
            <w:pPr>
              <w:numPr>
                <w:ilvl w:val="0"/>
                <w:numId w:val="70"/>
              </w:numPr>
              <w:spacing w:after="0" w:line="360" w:lineRule="auto"/>
              <w:ind w:left="1080"/>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14:ligatures w14:val="none"/>
              </w:rPr>
              <w:t>Maintenance Tasks</w:t>
            </w:r>
          </w:p>
          <w:p w14:paraId="118D2C40" w14:textId="77777777" w:rsidR="004A6325" w:rsidRPr="007A2605" w:rsidRDefault="004A6325">
            <w:pPr>
              <w:numPr>
                <w:ilvl w:val="0"/>
                <w:numId w:val="70"/>
              </w:numPr>
              <w:spacing w:after="0" w:line="360" w:lineRule="auto"/>
              <w:ind w:left="108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Documentation</w:t>
            </w:r>
          </w:p>
          <w:p w14:paraId="6FE74E97" w14:textId="77777777" w:rsidR="004A6325" w:rsidRPr="007A2605" w:rsidRDefault="004A6325">
            <w:pPr>
              <w:numPr>
                <w:ilvl w:val="3"/>
                <w:numId w:val="57"/>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Date and time of maintenance</w:t>
            </w:r>
          </w:p>
          <w:p w14:paraId="17BEF1AA" w14:textId="77777777" w:rsidR="004A6325" w:rsidRPr="007A2605" w:rsidRDefault="004A6325">
            <w:pPr>
              <w:numPr>
                <w:ilvl w:val="3"/>
                <w:numId w:val="57"/>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Equipment identification</w:t>
            </w:r>
          </w:p>
          <w:p w14:paraId="1349D583" w14:textId="77777777" w:rsidR="004A6325" w:rsidRPr="007A2605" w:rsidRDefault="004A6325">
            <w:pPr>
              <w:numPr>
                <w:ilvl w:val="3"/>
                <w:numId w:val="57"/>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Maintenance tasks performed</w:t>
            </w:r>
          </w:p>
          <w:p w14:paraId="1290B266" w14:textId="77777777" w:rsidR="004A6325" w:rsidRPr="007A2605" w:rsidRDefault="004A6325">
            <w:pPr>
              <w:numPr>
                <w:ilvl w:val="3"/>
                <w:numId w:val="57"/>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Spare parts used</w:t>
            </w:r>
          </w:p>
          <w:p w14:paraId="5418A22F" w14:textId="77777777" w:rsidR="004A6325" w:rsidRPr="007A2605" w:rsidRDefault="004A6325">
            <w:pPr>
              <w:numPr>
                <w:ilvl w:val="3"/>
                <w:numId w:val="57"/>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Calibration results</w:t>
            </w:r>
          </w:p>
          <w:p w14:paraId="5012C894" w14:textId="77777777" w:rsidR="004A6325" w:rsidRPr="007A2605" w:rsidRDefault="004A6325">
            <w:pPr>
              <w:numPr>
                <w:ilvl w:val="3"/>
                <w:numId w:val="57"/>
              </w:numPr>
              <w:spacing w:after="0" w:line="360" w:lineRule="auto"/>
              <w:ind w:left="180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Non-conformances and corrective actions</w:t>
            </w:r>
          </w:p>
          <w:p w14:paraId="7BA5B7FE" w14:textId="77777777" w:rsidR="004A6325" w:rsidRPr="007A2605" w:rsidRDefault="004A6325">
            <w:pPr>
              <w:numPr>
                <w:ilvl w:val="0"/>
                <w:numId w:val="70"/>
              </w:numPr>
              <w:spacing w:after="0" w:line="360" w:lineRule="auto"/>
              <w:ind w:left="108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Spare Parts Management</w:t>
            </w:r>
          </w:p>
          <w:p w14:paraId="1F909080" w14:textId="77777777" w:rsidR="004A6325" w:rsidRPr="007A2605" w:rsidRDefault="004A6325">
            <w:pPr>
              <w:numPr>
                <w:ilvl w:val="0"/>
                <w:numId w:val="70"/>
              </w:numPr>
              <w:spacing w:after="0" w:line="360" w:lineRule="auto"/>
              <w:ind w:left="108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Training and Competency</w:t>
            </w:r>
          </w:p>
          <w:p w14:paraId="0804307B" w14:textId="77777777" w:rsidR="004A6325" w:rsidRPr="007A2605" w:rsidRDefault="004A6325">
            <w:pPr>
              <w:numPr>
                <w:ilvl w:val="0"/>
                <w:numId w:val="70"/>
              </w:numPr>
              <w:spacing w:after="0" w:line="360" w:lineRule="auto"/>
              <w:ind w:left="1080"/>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Continuous Improvement</w:t>
            </w:r>
          </w:p>
          <w:p w14:paraId="23C49815" w14:textId="77777777" w:rsidR="004A6325" w:rsidRPr="007A2605" w:rsidRDefault="004A6325">
            <w:pPr>
              <w:numPr>
                <w:ilvl w:val="0"/>
                <w:numId w:val="58"/>
              </w:numPr>
              <w:spacing w:line="360" w:lineRule="auto"/>
              <w:ind w:left="720"/>
              <w:contextualSpacing/>
              <w:rPr>
                <w:rFonts w:ascii="Times New Roman" w:eastAsia="Calibri" w:hAnsi="Times New Roman" w:cs="Times New Roman"/>
                <w:kern w:val="28"/>
                <w:sz w:val="24"/>
                <w:szCs w:val="24"/>
                <w14:ligatures w14:val="none"/>
              </w:rPr>
            </w:pPr>
            <w:r w:rsidRPr="007A2605">
              <w:rPr>
                <w:rFonts w:ascii="Times New Roman" w:eastAsia="Calibri" w:hAnsi="Times New Roman" w:cs="Times New Roman"/>
                <w:kern w:val="28"/>
                <w:sz w:val="24"/>
                <w:szCs w:val="24"/>
                <w14:ligatures w14:val="none"/>
              </w:rPr>
              <w:t>Maintenance documents</w:t>
            </w:r>
          </w:p>
          <w:p w14:paraId="480B1659" w14:textId="77777777" w:rsidR="004A6325" w:rsidRPr="007A2605" w:rsidRDefault="004A6325">
            <w:pPr>
              <w:numPr>
                <w:ilvl w:val="0"/>
                <w:numId w:val="60"/>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Maintenance manual</w:t>
            </w:r>
          </w:p>
          <w:p w14:paraId="6C65416D" w14:textId="77777777" w:rsidR="004A6325" w:rsidRPr="007A2605" w:rsidRDefault="004A6325">
            <w:pPr>
              <w:numPr>
                <w:ilvl w:val="0"/>
                <w:numId w:val="60"/>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Maintenance report</w:t>
            </w:r>
          </w:p>
          <w:p w14:paraId="038BDE6C" w14:textId="77777777" w:rsidR="004A6325" w:rsidRPr="007A2605" w:rsidRDefault="004A6325">
            <w:pPr>
              <w:numPr>
                <w:ilvl w:val="0"/>
                <w:numId w:val="60"/>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Maintenance logs</w:t>
            </w:r>
          </w:p>
          <w:p w14:paraId="27E09766" w14:textId="77777777" w:rsidR="004A6325" w:rsidRPr="007A2605" w:rsidRDefault="004A6325">
            <w:pPr>
              <w:numPr>
                <w:ilvl w:val="0"/>
                <w:numId w:val="60"/>
              </w:numPr>
              <w:spacing w:after="0" w:line="360" w:lineRule="auto"/>
              <w:contextualSpacing/>
              <w:rPr>
                <w:rFonts w:ascii="Times New Roman" w:eastAsia="Times New Roman" w:hAnsi="Times New Roman" w:cs="Times New Roman"/>
                <w:kern w:val="0"/>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Maintenance checklist</w:t>
            </w:r>
            <w:r w:rsidRPr="007A2605">
              <w:rPr>
                <w:rFonts w:ascii="Times New Roman" w:eastAsia="Times New Roman" w:hAnsi="Times New Roman" w:cs="Times New Roman"/>
                <w:kern w:val="0"/>
                <w:sz w:val="24"/>
                <w:szCs w:val="24"/>
                <w:lang w:val="en-GB"/>
                <w14:ligatures w14:val="none"/>
              </w:rPr>
              <w:t xml:space="preserve"> </w:t>
            </w:r>
          </w:p>
        </w:tc>
        <w:tc>
          <w:tcPr>
            <w:tcW w:w="1328" w:type="pct"/>
            <w:tcBorders>
              <w:top w:val="single" w:sz="4" w:space="0" w:color="auto"/>
              <w:left w:val="single" w:sz="4" w:space="0" w:color="auto"/>
              <w:bottom w:val="single" w:sz="4" w:space="0" w:color="auto"/>
              <w:right w:val="single" w:sz="4" w:space="0" w:color="auto"/>
            </w:tcBorders>
          </w:tcPr>
          <w:p w14:paraId="6E1CE670" w14:textId="77777777" w:rsidR="004A6325" w:rsidRPr="007A2605" w:rsidRDefault="004A6325">
            <w:pPr>
              <w:numPr>
                <w:ilvl w:val="0"/>
                <w:numId w:val="65"/>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Written tests</w:t>
            </w:r>
          </w:p>
          <w:p w14:paraId="65C15457" w14:textId="77777777" w:rsidR="004A6325" w:rsidRPr="007A2605" w:rsidRDefault="004A6325">
            <w:pPr>
              <w:numPr>
                <w:ilvl w:val="0"/>
                <w:numId w:val="65"/>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 xml:space="preserve">Oral Questioning </w:t>
            </w:r>
          </w:p>
          <w:p w14:paraId="44CD7EF9" w14:textId="77777777" w:rsidR="004A6325" w:rsidRPr="007A2605" w:rsidRDefault="004A6325">
            <w:pPr>
              <w:numPr>
                <w:ilvl w:val="0"/>
                <w:numId w:val="65"/>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 xml:space="preserve">Practical assessment </w:t>
            </w:r>
          </w:p>
          <w:p w14:paraId="1A8CE97B" w14:textId="77777777" w:rsidR="004A6325" w:rsidRPr="007A2605" w:rsidRDefault="004A6325">
            <w:pPr>
              <w:numPr>
                <w:ilvl w:val="0"/>
                <w:numId w:val="65"/>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Project</w:t>
            </w:r>
          </w:p>
          <w:p w14:paraId="2AE5D10D" w14:textId="77777777" w:rsidR="004A6325" w:rsidRPr="007A2605" w:rsidRDefault="004A6325">
            <w:pPr>
              <w:numPr>
                <w:ilvl w:val="0"/>
                <w:numId w:val="65"/>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Third party report</w:t>
            </w:r>
          </w:p>
          <w:p w14:paraId="4D91B07F" w14:textId="77777777" w:rsidR="004A6325" w:rsidRPr="007A2605" w:rsidRDefault="004A6325">
            <w:pPr>
              <w:numPr>
                <w:ilvl w:val="0"/>
                <w:numId w:val="65"/>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Portfolio of evidence</w:t>
            </w:r>
          </w:p>
          <w:p w14:paraId="692CCAA1" w14:textId="77777777" w:rsidR="004A6325" w:rsidRPr="007A2605" w:rsidRDefault="004A6325" w:rsidP="006218ED">
            <w:pPr>
              <w:spacing w:after="0" w:line="360" w:lineRule="auto"/>
              <w:ind w:left="720"/>
              <w:contextualSpacing/>
              <w:rPr>
                <w:rFonts w:ascii="Times New Roman" w:hAnsi="Times New Roman" w:cs="Times New Roman"/>
                <w:sz w:val="24"/>
                <w:szCs w:val="24"/>
              </w:rPr>
            </w:pPr>
          </w:p>
          <w:p w14:paraId="7666822A" w14:textId="77777777" w:rsidR="004A6325" w:rsidRPr="007A2605" w:rsidRDefault="004A6325" w:rsidP="006218ED">
            <w:pPr>
              <w:spacing w:line="360" w:lineRule="auto"/>
              <w:rPr>
                <w:rFonts w:ascii="Times New Roman" w:hAnsi="Times New Roman" w:cs="Times New Roman"/>
                <w:sz w:val="24"/>
                <w:szCs w:val="24"/>
              </w:rPr>
            </w:pPr>
          </w:p>
          <w:p w14:paraId="559C72E0" w14:textId="77777777" w:rsidR="004A6325" w:rsidRPr="007A2605" w:rsidRDefault="004A6325" w:rsidP="006218ED">
            <w:pPr>
              <w:spacing w:line="360" w:lineRule="auto"/>
              <w:rPr>
                <w:rFonts w:ascii="Times New Roman" w:hAnsi="Times New Roman" w:cs="Times New Roman"/>
                <w:sz w:val="24"/>
                <w:szCs w:val="24"/>
              </w:rPr>
            </w:pPr>
          </w:p>
          <w:p w14:paraId="6DEFF1AF" w14:textId="77777777" w:rsidR="004A6325" w:rsidRPr="007A2605" w:rsidRDefault="004A6325" w:rsidP="006218ED">
            <w:pPr>
              <w:spacing w:line="360" w:lineRule="auto"/>
              <w:rPr>
                <w:rFonts w:ascii="Times New Roman" w:hAnsi="Times New Roman" w:cs="Times New Roman"/>
                <w:sz w:val="24"/>
                <w:szCs w:val="24"/>
              </w:rPr>
            </w:pPr>
          </w:p>
          <w:p w14:paraId="2917BF83" w14:textId="77777777" w:rsidR="004A6325" w:rsidRPr="007A2605" w:rsidRDefault="004A6325" w:rsidP="006218ED">
            <w:pPr>
              <w:spacing w:line="360" w:lineRule="auto"/>
              <w:rPr>
                <w:rFonts w:ascii="Times New Roman" w:hAnsi="Times New Roman" w:cs="Times New Roman"/>
                <w:sz w:val="24"/>
                <w:szCs w:val="24"/>
              </w:rPr>
            </w:pPr>
          </w:p>
          <w:p w14:paraId="0F1ABEAA" w14:textId="77777777" w:rsidR="004A6325" w:rsidRPr="007A2605" w:rsidRDefault="004A6325" w:rsidP="006218ED">
            <w:pPr>
              <w:spacing w:line="360" w:lineRule="auto"/>
              <w:rPr>
                <w:rFonts w:ascii="Times New Roman" w:hAnsi="Times New Roman" w:cs="Times New Roman"/>
                <w:sz w:val="24"/>
                <w:szCs w:val="24"/>
              </w:rPr>
            </w:pPr>
          </w:p>
          <w:p w14:paraId="10112A78" w14:textId="77777777" w:rsidR="004A6325" w:rsidRPr="007A2605" w:rsidRDefault="004A6325" w:rsidP="006218ED">
            <w:pPr>
              <w:spacing w:line="360" w:lineRule="auto"/>
              <w:rPr>
                <w:rFonts w:ascii="Times New Roman" w:hAnsi="Times New Roman" w:cs="Times New Roman"/>
                <w:sz w:val="24"/>
                <w:szCs w:val="24"/>
              </w:rPr>
            </w:pPr>
          </w:p>
          <w:p w14:paraId="7D970599" w14:textId="77777777" w:rsidR="004A6325" w:rsidRPr="007A2605" w:rsidRDefault="004A6325" w:rsidP="006218ED">
            <w:pPr>
              <w:spacing w:line="360" w:lineRule="auto"/>
              <w:jc w:val="center"/>
              <w:rPr>
                <w:rFonts w:ascii="Times New Roman" w:hAnsi="Times New Roman" w:cs="Times New Roman"/>
                <w:sz w:val="24"/>
                <w:szCs w:val="24"/>
              </w:rPr>
            </w:pPr>
          </w:p>
        </w:tc>
      </w:tr>
      <w:tr w:rsidR="004A6325" w:rsidRPr="007A2605" w14:paraId="4FC777B2" w14:textId="77777777" w:rsidTr="006218ED">
        <w:trPr>
          <w:trHeight w:val="5372"/>
        </w:trPr>
        <w:tc>
          <w:tcPr>
            <w:tcW w:w="1505" w:type="pct"/>
            <w:tcBorders>
              <w:top w:val="single" w:sz="4" w:space="0" w:color="auto"/>
              <w:left w:val="single" w:sz="4" w:space="0" w:color="auto"/>
              <w:bottom w:val="single" w:sz="4" w:space="0" w:color="auto"/>
              <w:right w:val="single" w:sz="4" w:space="0" w:color="auto"/>
            </w:tcBorders>
          </w:tcPr>
          <w:p w14:paraId="1F1D740D" w14:textId="77777777" w:rsidR="004A6325" w:rsidRPr="007A2605" w:rsidRDefault="004A6325">
            <w:pPr>
              <w:numPr>
                <w:ilvl w:val="0"/>
                <w:numId w:val="57"/>
              </w:numPr>
              <w:spacing w:after="12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14:ligatures w14:val="none"/>
              </w:rPr>
              <w:t>Conduct instrumentation and control systems preventive maintenance</w:t>
            </w:r>
          </w:p>
        </w:tc>
        <w:tc>
          <w:tcPr>
            <w:tcW w:w="2167" w:type="pct"/>
            <w:tcBorders>
              <w:top w:val="single" w:sz="4" w:space="0" w:color="auto"/>
              <w:left w:val="single" w:sz="4" w:space="0" w:color="auto"/>
              <w:bottom w:val="single" w:sz="4" w:space="0" w:color="auto"/>
              <w:right w:val="single" w:sz="4" w:space="0" w:color="auto"/>
            </w:tcBorders>
            <w:shd w:val="clear" w:color="auto" w:fill="auto"/>
          </w:tcPr>
          <w:p w14:paraId="47F9D882" w14:textId="77777777" w:rsidR="004A6325" w:rsidRPr="007A2605" w:rsidRDefault="004A6325">
            <w:pPr>
              <w:numPr>
                <w:ilvl w:val="0"/>
                <w:numId w:val="61"/>
              </w:numPr>
              <w:spacing w:after="0" w:line="360" w:lineRule="auto"/>
              <w:ind w:left="702" w:hanging="630"/>
              <w:contextualSpacing/>
              <w:rPr>
                <w:rFonts w:ascii="Times New Roman" w:eastAsia="Times New Roman" w:hAnsi="Times New Roman" w:cs="Times New Roman"/>
                <w:kern w:val="28"/>
                <w:sz w:val="24"/>
                <w:szCs w:val="24"/>
                <w14:ligatures w14:val="none"/>
              </w:rPr>
            </w:pPr>
            <w:r w:rsidRPr="007A2605">
              <w:rPr>
                <w:rFonts w:ascii="Times New Roman" w:eastAsia="Times New Roman" w:hAnsi="Times New Roman" w:cs="Times New Roman"/>
                <w:kern w:val="28"/>
                <w:sz w:val="24"/>
                <w:szCs w:val="24"/>
                <w14:ligatures w14:val="none"/>
              </w:rPr>
              <w:t>Critical instrumentation and control system components for maintenance</w:t>
            </w:r>
          </w:p>
          <w:p w14:paraId="56F3DF7F" w14:textId="77777777" w:rsidR="004A6325" w:rsidRPr="007A2605" w:rsidRDefault="004A6325">
            <w:pPr>
              <w:numPr>
                <w:ilvl w:val="2"/>
                <w:numId w:val="378"/>
              </w:numPr>
              <w:spacing w:after="0" w:line="360" w:lineRule="auto"/>
              <w:contextualSpacing/>
              <w:rPr>
                <w:rFonts w:ascii="Times New Roman" w:eastAsia="Times New Roman" w:hAnsi="Times New Roman" w:cs="Times New Roman"/>
                <w:kern w:val="28"/>
                <w:sz w:val="24"/>
                <w:szCs w:val="24"/>
                <w14:ligatures w14:val="none"/>
              </w:rPr>
            </w:pPr>
            <w:r w:rsidRPr="007A2605">
              <w:rPr>
                <w:rFonts w:ascii="Times New Roman" w:eastAsia="Times New Roman" w:hAnsi="Times New Roman" w:cs="Times New Roman"/>
                <w:color w:val="000000"/>
                <w:kern w:val="28"/>
                <w:sz w:val="24"/>
                <w:szCs w:val="24"/>
                <w:lang w:val="en-GB"/>
                <w14:ligatures w14:val="none"/>
              </w:rPr>
              <w:t xml:space="preserve">Audio sensitive gauges </w:t>
            </w:r>
          </w:p>
          <w:p w14:paraId="64D1F708" w14:textId="77777777" w:rsidR="004A6325" w:rsidRPr="007A2605" w:rsidRDefault="004A6325">
            <w:pPr>
              <w:numPr>
                <w:ilvl w:val="2"/>
                <w:numId w:val="37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Optical gauges </w:t>
            </w:r>
          </w:p>
          <w:p w14:paraId="65FEDD53" w14:textId="77777777" w:rsidR="004A6325" w:rsidRPr="007A2605" w:rsidRDefault="004A6325">
            <w:pPr>
              <w:numPr>
                <w:ilvl w:val="2"/>
                <w:numId w:val="37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Pressure gauges </w:t>
            </w:r>
          </w:p>
          <w:p w14:paraId="7D7D96CF" w14:textId="77777777" w:rsidR="004A6325" w:rsidRPr="007A2605" w:rsidRDefault="004A6325">
            <w:pPr>
              <w:numPr>
                <w:ilvl w:val="2"/>
                <w:numId w:val="37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Temperature gauges </w:t>
            </w:r>
          </w:p>
          <w:p w14:paraId="560F8559" w14:textId="77777777" w:rsidR="004A6325" w:rsidRPr="007A2605" w:rsidRDefault="004A6325">
            <w:pPr>
              <w:numPr>
                <w:ilvl w:val="2"/>
                <w:numId w:val="37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Vibration analysers </w:t>
            </w:r>
          </w:p>
          <w:p w14:paraId="2C7B94CE" w14:textId="77777777" w:rsidR="004A6325" w:rsidRPr="007A2605" w:rsidRDefault="004A6325">
            <w:pPr>
              <w:numPr>
                <w:ilvl w:val="0"/>
                <w:numId w:val="61"/>
              </w:numPr>
              <w:spacing w:after="0" w:line="360" w:lineRule="auto"/>
              <w:ind w:left="702" w:hanging="630"/>
              <w:contextualSpacing/>
              <w:rPr>
                <w:rFonts w:ascii="Times New Roman" w:eastAsia="Times New Roman" w:hAnsi="Times New Roman" w:cs="Times New Roman"/>
                <w:kern w:val="28"/>
                <w:sz w:val="24"/>
                <w:szCs w:val="24"/>
                <w14:ligatures w14:val="none"/>
              </w:rPr>
            </w:pPr>
            <w:r w:rsidRPr="007A2605">
              <w:rPr>
                <w:rFonts w:ascii="Times New Roman" w:eastAsia="Times New Roman" w:hAnsi="Times New Roman" w:cs="Times New Roman"/>
                <w:kern w:val="28"/>
                <w:sz w:val="24"/>
                <w:szCs w:val="24"/>
                <w14:ligatures w14:val="none"/>
              </w:rPr>
              <w:t>Preventive maintenance activities</w:t>
            </w:r>
          </w:p>
          <w:p w14:paraId="1C0864C6" w14:textId="77777777" w:rsidR="004A6325" w:rsidRPr="007A2605" w:rsidRDefault="004A6325">
            <w:pPr>
              <w:numPr>
                <w:ilvl w:val="2"/>
                <w:numId w:val="379"/>
              </w:numPr>
              <w:spacing w:after="0" w:line="360" w:lineRule="auto"/>
              <w:contextualSpacing/>
              <w:rPr>
                <w:rFonts w:ascii="Times New Roman" w:eastAsia="Times New Roman" w:hAnsi="Times New Roman" w:cs="Times New Roman"/>
                <w:kern w:val="28"/>
                <w:sz w:val="24"/>
                <w:szCs w:val="24"/>
                <w14:ligatures w14:val="none"/>
              </w:rPr>
            </w:pPr>
            <w:r w:rsidRPr="007A2605">
              <w:rPr>
                <w:rFonts w:ascii="Times New Roman" w:eastAsia="Times New Roman" w:hAnsi="Times New Roman" w:cs="Times New Roman"/>
                <w:color w:val="000000"/>
                <w:kern w:val="28"/>
                <w:sz w:val="24"/>
                <w:szCs w:val="24"/>
                <w:lang w:val="en-GB"/>
                <w14:ligatures w14:val="none"/>
              </w:rPr>
              <w:t>Regular inspections</w:t>
            </w:r>
          </w:p>
          <w:p w14:paraId="090ED3C7" w14:textId="77777777" w:rsidR="004A6325" w:rsidRPr="007A2605" w:rsidRDefault="004A6325">
            <w:pPr>
              <w:numPr>
                <w:ilvl w:val="2"/>
                <w:numId w:val="37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Cleaning </w:t>
            </w:r>
          </w:p>
          <w:p w14:paraId="18DF3696" w14:textId="77777777" w:rsidR="004A6325" w:rsidRPr="007A2605" w:rsidRDefault="004A6325">
            <w:pPr>
              <w:numPr>
                <w:ilvl w:val="2"/>
                <w:numId w:val="37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Adjustments e.g. alignment, balancing</w:t>
            </w:r>
          </w:p>
          <w:p w14:paraId="463DE24C" w14:textId="77777777" w:rsidR="004A6325" w:rsidRPr="007A2605" w:rsidRDefault="004A6325">
            <w:pPr>
              <w:numPr>
                <w:ilvl w:val="2"/>
                <w:numId w:val="37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Wear components check </w:t>
            </w:r>
          </w:p>
          <w:p w14:paraId="4F1F543A" w14:textId="77777777" w:rsidR="004A6325" w:rsidRPr="007A2605" w:rsidRDefault="004A6325">
            <w:pPr>
              <w:numPr>
                <w:ilvl w:val="2"/>
                <w:numId w:val="37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lubrication </w:t>
            </w:r>
          </w:p>
          <w:p w14:paraId="7FEF0E02" w14:textId="77777777" w:rsidR="004A6325" w:rsidRPr="007A2605" w:rsidRDefault="004A6325">
            <w:pPr>
              <w:numPr>
                <w:ilvl w:val="2"/>
                <w:numId w:val="379"/>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color w:val="000000"/>
                <w:kern w:val="28"/>
                <w:sz w:val="24"/>
                <w:szCs w:val="24"/>
                <w:lang w:val="en-GB"/>
                <w14:ligatures w14:val="none"/>
              </w:rPr>
              <w:t>Calibrations</w:t>
            </w:r>
          </w:p>
        </w:tc>
        <w:tc>
          <w:tcPr>
            <w:tcW w:w="1328" w:type="pct"/>
            <w:tcBorders>
              <w:top w:val="single" w:sz="4" w:space="0" w:color="auto"/>
              <w:left w:val="single" w:sz="4" w:space="0" w:color="auto"/>
              <w:bottom w:val="single" w:sz="4" w:space="0" w:color="auto"/>
              <w:right w:val="single" w:sz="4" w:space="0" w:color="auto"/>
            </w:tcBorders>
          </w:tcPr>
          <w:p w14:paraId="10F953DF" w14:textId="77777777" w:rsidR="004A6325" w:rsidRPr="007A2605" w:rsidRDefault="004A6325">
            <w:pPr>
              <w:numPr>
                <w:ilvl w:val="0"/>
                <w:numId w:val="66"/>
              </w:numPr>
              <w:spacing w:after="0" w:line="360" w:lineRule="auto"/>
              <w:ind w:left="720"/>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Written tests</w:t>
            </w:r>
          </w:p>
          <w:p w14:paraId="48135047" w14:textId="77777777" w:rsidR="004A6325" w:rsidRPr="007A2605" w:rsidRDefault="004A6325">
            <w:pPr>
              <w:numPr>
                <w:ilvl w:val="0"/>
                <w:numId w:val="66"/>
              </w:numPr>
              <w:spacing w:after="0" w:line="360" w:lineRule="auto"/>
              <w:ind w:left="720"/>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 xml:space="preserve">Oral Questioning </w:t>
            </w:r>
          </w:p>
          <w:p w14:paraId="27FB8B76" w14:textId="77777777" w:rsidR="004A6325" w:rsidRPr="007A2605" w:rsidRDefault="004A6325">
            <w:pPr>
              <w:numPr>
                <w:ilvl w:val="0"/>
                <w:numId w:val="66"/>
              </w:numPr>
              <w:spacing w:after="0" w:line="360" w:lineRule="auto"/>
              <w:ind w:left="720"/>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 xml:space="preserve">Practical assessment </w:t>
            </w:r>
          </w:p>
          <w:p w14:paraId="7821F545" w14:textId="77777777" w:rsidR="004A6325" w:rsidRPr="007A2605" w:rsidRDefault="004A6325">
            <w:pPr>
              <w:numPr>
                <w:ilvl w:val="0"/>
                <w:numId w:val="66"/>
              </w:numPr>
              <w:spacing w:after="0" w:line="360" w:lineRule="auto"/>
              <w:ind w:left="720"/>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Project</w:t>
            </w:r>
          </w:p>
          <w:p w14:paraId="49CB5C3D" w14:textId="77777777" w:rsidR="004A6325" w:rsidRPr="007A2605" w:rsidRDefault="004A6325">
            <w:pPr>
              <w:numPr>
                <w:ilvl w:val="0"/>
                <w:numId w:val="66"/>
              </w:numPr>
              <w:spacing w:after="0" w:line="360" w:lineRule="auto"/>
              <w:ind w:left="720"/>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Third party report</w:t>
            </w:r>
          </w:p>
          <w:p w14:paraId="199E79E3" w14:textId="77777777" w:rsidR="004A6325" w:rsidRPr="007A2605" w:rsidRDefault="004A6325">
            <w:pPr>
              <w:numPr>
                <w:ilvl w:val="0"/>
                <w:numId w:val="66"/>
              </w:numPr>
              <w:spacing w:after="0" w:line="360" w:lineRule="auto"/>
              <w:ind w:left="720"/>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Portfolio of evidence</w:t>
            </w:r>
          </w:p>
          <w:p w14:paraId="6FB6B841" w14:textId="77777777" w:rsidR="004A6325" w:rsidRPr="007A2605" w:rsidRDefault="004A6325" w:rsidP="006218ED">
            <w:pPr>
              <w:spacing w:line="360" w:lineRule="auto"/>
              <w:rPr>
                <w:rFonts w:ascii="Times New Roman" w:hAnsi="Times New Roman" w:cs="Times New Roman"/>
                <w:sz w:val="24"/>
                <w:szCs w:val="24"/>
              </w:rPr>
            </w:pPr>
          </w:p>
        </w:tc>
      </w:tr>
      <w:tr w:rsidR="004A6325" w:rsidRPr="007A2605" w14:paraId="49937F35" w14:textId="77777777" w:rsidTr="006218ED">
        <w:trPr>
          <w:trHeight w:val="800"/>
        </w:trPr>
        <w:tc>
          <w:tcPr>
            <w:tcW w:w="1505" w:type="pct"/>
            <w:tcBorders>
              <w:top w:val="single" w:sz="4" w:space="0" w:color="auto"/>
              <w:left w:val="single" w:sz="4" w:space="0" w:color="auto"/>
              <w:bottom w:val="single" w:sz="4" w:space="0" w:color="auto"/>
              <w:right w:val="single" w:sz="4" w:space="0" w:color="auto"/>
            </w:tcBorders>
          </w:tcPr>
          <w:p w14:paraId="3247B8AA" w14:textId="77777777" w:rsidR="004A6325" w:rsidRPr="007A2605" w:rsidRDefault="004A6325">
            <w:pPr>
              <w:numPr>
                <w:ilvl w:val="0"/>
                <w:numId w:val="379"/>
              </w:numPr>
              <w:spacing w:after="0" w:line="360" w:lineRule="auto"/>
              <w:contextualSpacing/>
              <w:rPr>
                <w:rFonts w:ascii="Times New Roman" w:eastAsia="Times New Roman" w:hAnsi="Times New Roman" w:cs="Times New Roman"/>
                <w:color w:val="000000"/>
                <w:kern w:val="28"/>
                <w:sz w:val="24"/>
                <w:szCs w:val="24"/>
                <w14:ligatures w14:val="none"/>
              </w:rPr>
            </w:pPr>
            <w:r w:rsidRPr="007A2605">
              <w:rPr>
                <w:rFonts w:ascii="Times New Roman" w:eastAsia="Times New Roman" w:hAnsi="Times New Roman" w:cs="Times New Roman"/>
                <w:kern w:val="0"/>
                <w:sz w:val="24"/>
                <w:szCs w:val="24"/>
                <w:lang w:val="en-GB"/>
                <w14:ligatures w14:val="none"/>
              </w:rPr>
              <w:t>Conduct instrumentation and control systems corrective maintenance</w:t>
            </w:r>
          </w:p>
        </w:tc>
        <w:tc>
          <w:tcPr>
            <w:tcW w:w="2167" w:type="pct"/>
            <w:tcBorders>
              <w:top w:val="single" w:sz="4" w:space="0" w:color="auto"/>
              <w:left w:val="single" w:sz="4" w:space="0" w:color="auto"/>
              <w:bottom w:val="single" w:sz="4" w:space="0" w:color="auto"/>
              <w:right w:val="single" w:sz="4" w:space="0" w:color="auto"/>
            </w:tcBorders>
            <w:shd w:val="clear" w:color="auto" w:fill="auto"/>
          </w:tcPr>
          <w:p w14:paraId="048412CD" w14:textId="77777777" w:rsidR="004A6325" w:rsidRPr="007A2605" w:rsidRDefault="004A6325">
            <w:pPr>
              <w:numPr>
                <w:ilvl w:val="0"/>
                <w:numId w:val="63"/>
              </w:numPr>
              <w:spacing w:after="0" w:line="360" w:lineRule="auto"/>
              <w:ind w:left="720"/>
              <w:contextualSpacing/>
              <w:rPr>
                <w:rFonts w:ascii="Times New Roman" w:eastAsia="Times New Roman" w:hAnsi="Times New Roman" w:cs="Times New Roman"/>
                <w:kern w:val="28"/>
                <w:sz w:val="24"/>
                <w:szCs w:val="24"/>
                <w14:ligatures w14:val="none"/>
              </w:rPr>
            </w:pPr>
            <w:r w:rsidRPr="007A2605">
              <w:rPr>
                <w:rFonts w:ascii="Times New Roman" w:eastAsia="Times New Roman" w:hAnsi="Times New Roman" w:cs="Times New Roman"/>
                <w:kern w:val="28"/>
                <w:sz w:val="24"/>
                <w:szCs w:val="24"/>
                <w14:ligatures w14:val="none"/>
              </w:rPr>
              <w:t>Troubleshooting procedure in systems</w:t>
            </w:r>
          </w:p>
          <w:p w14:paraId="59D1E90F" w14:textId="77777777" w:rsidR="004A6325" w:rsidRPr="007A2605" w:rsidRDefault="004A6325">
            <w:pPr>
              <w:numPr>
                <w:ilvl w:val="0"/>
                <w:numId w:val="63"/>
              </w:numPr>
              <w:spacing w:after="0" w:line="360" w:lineRule="auto"/>
              <w:ind w:left="720"/>
              <w:contextualSpacing/>
              <w:rPr>
                <w:rFonts w:ascii="Times New Roman" w:eastAsia="Times New Roman" w:hAnsi="Times New Roman" w:cs="Times New Roman"/>
                <w:kern w:val="28"/>
                <w:sz w:val="24"/>
                <w:szCs w:val="24"/>
                <w14:ligatures w14:val="none"/>
              </w:rPr>
            </w:pPr>
            <w:r w:rsidRPr="007A2605">
              <w:rPr>
                <w:rFonts w:ascii="Times New Roman" w:eastAsia="Times New Roman" w:hAnsi="Times New Roman" w:cs="Times New Roman"/>
                <w:kern w:val="28"/>
                <w:sz w:val="24"/>
                <w:szCs w:val="24"/>
                <w14:ligatures w14:val="none"/>
              </w:rPr>
              <w:t>Identification of maintenance activities</w:t>
            </w:r>
          </w:p>
          <w:p w14:paraId="64E6D331" w14:textId="77777777" w:rsidR="004A6325" w:rsidRPr="007A2605" w:rsidRDefault="004A6325">
            <w:pPr>
              <w:numPr>
                <w:ilvl w:val="0"/>
                <w:numId w:val="63"/>
              </w:numPr>
              <w:spacing w:after="0" w:line="360" w:lineRule="auto"/>
              <w:ind w:left="720"/>
              <w:contextualSpacing/>
              <w:rPr>
                <w:rFonts w:ascii="Times New Roman" w:eastAsia="Times New Roman" w:hAnsi="Times New Roman" w:cs="Times New Roman"/>
                <w:kern w:val="28"/>
                <w:sz w:val="24"/>
                <w:szCs w:val="24"/>
                <w14:ligatures w14:val="none"/>
              </w:rPr>
            </w:pPr>
            <w:r w:rsidRPr="007A2605">
              <w:rPr>
                <w:rFonts w:ascii="Times New Roman" w:eastAsia="Times New Roman" w:hAnsi="Times New Roman" w:cs="Times New Roman"/>
                <w:kern w:val="28"/>
                <w:sz w:val="24"/>
                <w:szCs w:val="24"/>
                <w14:ligatures w14:val="none"/>
              </w:rPr>
              <w:t>Types of faults</w:t>
            </w:r>
          </w:p>
          <w:p w14:paraId="0640EA7A" w14:textId="77777777" w:rsidR="004A6325" w:rsidRPr="007A2605" w:rsidRDefault="004A6325">
            <w:pPr>
              <w:numPr>
                <w:ilvl w:val="2"/>
                <w:numId w:val="380"/>
              </w:numPr>
              <w:spacing w:after="0" w:line="360" w:lineRule="auto"/>
              <w:contextualSpacing/>
              <w:rPr>
                <w:rFonts w:ascii="Times New Roman" w:eastAsia="Times New Roman" w:hAnsi="Times New Roman" w:cs="Times New Roman"/>
                <w:kern w:val="28"/>
                <w:sz w:val="24"/>
                <w:szCs w:val="24"/>
                <w14:ligatures w14:val="none"/>
              </w:rPr>
            </w:pPr>
            <w:r w:rsidRPr="007A2605">
              <w:rPr>
                <w:rFonts w:ascii="Times New Roman" w:eastAsia="Times New Roman" w:hAnsi="Times New Roman" w:cs="Times New Roman"/>
                <w:color w:val="000000"/>
                <w:kern w:val="28"/>
                <w:sz w:val="24"/>
                <w:szCs w:val="24"/>
                <w:lang w:val="en-GB"/>
                <w14:ligatures w14:val="none"/>
              </w:rPr>
              <w:t xml:space="preserve">Sensor Faults: </w:t>
            </w:r>
          </w:p>
          <w:p w14:paraId="036FFE79" w14:textId="77777777" w:rsidR="004A6325" w:rsidRPr="007A2605" w:rsidRDefault="004A6325">
            <w:pPr>
              <w:numPr>
                <w:ilvl w:val="3"/>
                <w:numId w:val="380"/>
              </w:numPr>
              <w:spacing w:after="0" w:line="360" w:lineRule="auto"/>
              <w:contextualSpacing/>
              <w:rPr>
                <w:rFonts w:ascii="Times New Roman" w:eastAsia="Times New Roman" w:hAnsi="Times New Roman" w:cs="Times New Roman"/>
                <w:kern w:val="28"/>
                <w:sz w:val="24"/>
                <w:szCs w:val="24"/>
                <w14:ligatures w14:val="none"/>
              </w:rPr>
            </w:pPr>
            <w:r w:rsidRPr="007A2605">
              <w:rPr>
                <w:rFonts w:ascii="Times New Roman" w:eastAsia="Times New Roman" w:hAnsi="Times New Roman" w:cs="Times New Roman"/>
                <w:color w:val="000000"/>
                <w:kern w:val="0"/>
                <w:sz w:val="24"/>
                <w:szCs w:val="24"/>
                <w14:ligatures w14:val="none"/>
              </w:rPr>
              <w:t>Calibration drift</w:t>
            </w:r>
          </w:p>
          <w:p w14:paraId="7A822B9D" w14:textId="77777777" w:rsidR="004A6325" w:rsidRPr="007A2605" w:rsidRDefault="004A6325">
            <w:pPr>
              <w:numPr>
                <w:ilvl w:val="3"/>
                <w:numId w:val="380"/>
              </w:numPr>
              <w:spacing w:after="0" w:line="360" w:lineRule="auto"/>
              <w:contextualSpacing/>
              <w:rPr>
                <w:rFonts w:ascii="Times New Roman" w:eastAsia="Times New Roman" w:hAnsi="Times New Roman" w:cs="Times New Roman"/>
                <w:kern w:val="28"/>
                <w:sz w:val="24"/>
                <w:szCs w:val="24"/>
                <w14:ligatures w14:val="none"/>
              </w:rPr>
            </w:pPr>
            <w:r w:rsidRPr="007A2605">
              <w:rPr>
                <w:rFonts w:ascii="Times New Roman" w:eastAsia="Times New Roman" w:hAnsi="Times New Roman" w:cs="Times New Roman"/>
                <w:color w:val="000000"/>
                <w:kern w:val="0"/>
                <w:sz w:val="24"/>
                <w:szCs w:val="24"/>
                <w14:ligatures w14:val="none"/>
              </w:rPr>
              <w:t>Sensor failure</w:t>
            </w:r>
          </w:p>
          <w:p w14:paraId="6ED0270F" w14:textId="77777777" w:rsidR="004A6325" w:rsidRPr="007A2605" w:rsidRDefault="004A6325">
            <w:pPr>
              <w:numPr>
                <w:ilvl w:val="3"/>
                <w:numId w:val="380"/>
              </w:numPr>
              <w:spacing w:after="0" w:line="360" w:lineRule="auto"/>
              <w:contextualSpacing/>
              <w:rPr>
                <w:rFonts w:ascii="Times New Roman" w:eastAsia="Times New Roman" w:hAnsi="Times New Roman" w:cs="Times New Roman"/>
                <w:kern w:val="28"/>
                <w:sz w:val="24"/>
                <w:szCs w:val="24"/>
                <w14:ligatures w14:val="none"/>
              </w:rPr>
            </w:pPr>
            <w:r w:rsidRPr="007A2605">
              <w:rPr>
                <w:rFonts w:ascii="Times New Roman" w:eastAsia="Times New Roman" w:hAnsi="Times New Roman" w:cs="Times New Roman"/>
                <w:color w:val="000000"/>
                <w:kern w:val="0"/>
                <w:sz w:val="24"/>
                <w:szCs w:val="24"/>
                <w14:ligatures w14:val="none"/>
              </w:rPr>
              <w:t>Noise and interference</w:t>
            </w:r>
          </w:p>
          <w:p w14:paraId="4277628F" w14:textId="77777777" w:rsidR="004A6325" w:rsidRPr="007A2605" w:rsidRDefault="004A6325">
            <w:pPr>
              <w:numPr>
                <w:ilvl w:val="2"/>
                <w:numId w:val="380"/>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Signal Transmission Faults: </w:t>
            </w:r>
          </w:p>
          <w:p w14:paraId="790CE861" w14:textId="77777777" w:rsidR="004A6325" w:rsidRPr="007A2605" w:rsidRDefault="004A6325">
            <w:pPr>
              <w:numPr>
                <w:ilvl w:val="3"/>
                <w:numId w:val="380"/>
              </w:numPr>
              <w:spacing w:after="0" w:line="360" w:lineRule="auto"/>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Signal attenuation</w:t>
            </w:r>
          </w:p>
          <w:p w14:paraId="7F3BC8AC" w14:textId="77777777" w:rsidR="004A6325" w:rsidRPr="007A2605" w:rsidRDefault="004A6325">
            <w:pPr>
              <w:numPr>
                <w:ilvl w:val="3"/>
                <w:numId w:val="380"/>
              </w:numPr>
              <w:spacing w:after="0" w:line="360" w:lineRule="auto"/>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Signal distortion</w:t>
            </w:r>
          </w:p>
          <w:p w14:paraId="338E5D01" w14:textId="77777777" w:rsidR="004A6325" w:rsidRPr="007A2605" w:rsidRDefault="004A6325">
            <w:pPr>
              <w:numPr>
                <w:ilvl w:val="3"/>
                <w:numId w:val="380"/>
              </w:numPr>
              <w:spacing w:after="0" w:line="360" w:lineRule="auto"/>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Signal loss</w:t>
            </w:r>
          </w:p>
          <w:p w14:paraId="7792C634" w14:textId="77777777" w:rsidR="004A6325" w:rsidRPr="007A2605" w:rsidRDefault="004A6325">
            <w:pPr>
              <w:numPr>
                <w:ilvl w:val="2"/>
                <w:numId w:val="380"/>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Signal Conditioning Faults: </w:t>
            </w:r>
          </w:p>
          <w:p w14:paraId="54CAA6BC" w14:textId="77777777" w:rsidR="004A6325" w:rsidRPr="007A2605" w:rsidRDefault="004A6325">
            <w:pPr>
              <w:numPr>
                <w:ilvl w:val="3"/>
                <w:numId w:val="380"/>
              </w:numPr>
              <w:spacing w:after="0" w:line="360" w:lineRule="auto"/>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Gain error</w:t>
            </w:r>
          </w:p>
          <w:p w14:paraId="7D6B5F39" w14:textId="77777777" w:rsidR="004A6325" w:rsidRPr="007A2605" w:rsidRDefault="004A6325">
            <w:pPr>
              <w:numPr>
                <w:ilvl w:val="3"/>
                <w:numId w:val="380"/>
              </w:numPr>
              <w:spacing w:after="0" w:line="360" w:lineRule="auto"/>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Offset error</w:t>
            </w:r>
          </w:p>
          <w:p w14:paraId="1B310140" w14:textId="77777777" w:rsidR="004A6325" w:rsidRPr="007A2605" w:rsidRDefault="004A6325">
            <w:pPr>
              <w:numPr>
                <w:ilvl w:val="3"/>
                <w:numId w:val="380"/>
              </w:numPr>
              <w:spacing w:after="0" w:line="360" w:lineRule="auto"/>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Nonlinearity</w:t>
            </w:r>
          </w:p>
          <w:p w14:paraId="4209AB53" w14:textId="77777777" w:rsidR="004A6325" w:rsidRPr="007A2605" w:rsidRDefault="004A6325">
            <w:pPr>
              <w:numPr>
                <w:ilvl w:val="2"/>
                <w:numId w:val="380"/>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Data Acquisition Faults: </w:t>
            </w:r>
          </w:p>
          <w:p w14:paraId="07FE560A" w14:textId="77777777" w:rsidR="004A6325" w:rsidRPr="007A2605" w:rsidRDefault="004A6325">
            <w:pPr>
              <w:numPr>
                <w:ilvl w:val="3"/>
                <w:numId w:val="380"/>
              </w:numPr>
              <w:spacing w:after="0" w:line="360" w:lineRule="auto"/>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Sampling rate errors</w:t>
            </w:r>
          </w:p>
          <w:p w14:paraId="43376AAA" w14:textId="77777777" w:rsidR="004A6325" w:rsidRPr="007A2605" w:rsidRDefault="004A6325">
            <w:pPr>
              <w:numPr>
                <w:ilvl w:val="3"/>
                <w:numId w:val="380"/>
              </w:numPr>
              <w:spacing w:after="0" w:line="360" w:lineRule="auto"/>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Quantization errors</w:t>
            </w:r>
          </w:p>
          <w:p w14:paraId="4003DBF7" w14:textId="77777777" w:rsidR="004A6325" w:rsidRPr="007A2605" w:rsidRDefault="004A6325">
            <w:pPr>
              <w:numPr>
                <w:ilvl w:val="3"/>
                <w:numId w:val="380"/>
              </w:numPr>
              <w:spacing w:after="0" w:line="360" w:lineRule="auto"/>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Data corruption</w:t>
            </w:r>
          </w:p>
          <w:p w14:paraId="6F1A7542" w14:textId="77777777" w:rsidR="004A6325" w:rsidRPr="007A2605" w:rsidRDefault="004A6325">
            <w:pPr>
              <w:numPr>
                <w:ilvl w:val="2"/>
                <w:numId w:val="380"/>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Processing Faults: </w:t>
            </w:r>
          </w:p>
          <w:p w14:paraId="65115FB5" w14:textId="77777777" w:rsidR="004A6325" w:rsidRPr="007A2605" w:rsidRDefault="004A6325">
            <w:pPr>
              <w:numPr>
                <w:ilvl w:val="3"/>
                <w:numId w:val="380"/>
              </w:numPr>
              <w:spacing w:after="0" w:line="360" w:lineRule="auto"/>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Algorithm errors</w:t>
            </w:r>
          </w:p>
          <w:p w14:paraId="669190F9" w14:textId="77777777" w:rsidR="004A6325" w:rsidRPr="007A2605" w:rsidRDefault="004A6325">
            <w:pPr>
              <w:numPr>
                <w:ilvl w:val="3"/>
                <w:numId w:val="380"/>
              </w:numPr>
              <w:spacing w:after="0" w:line="360" w:lineRule="auto"/>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Computational errors</w:t>
            </w:r>
          </w:p>
          <w:p w14:paraId="797381B6" w14:textId="77777777" w:rsidR="004A6325" w:rsidRPr="007A2605" w:rsidRDefault="004A6325">
            <w:pPr>
              <w:numPr>
                <w:ilvl w:val="3"/>
                <w:numId w:val="380"/>
              </w:numPr>
              <w:spacing w:after="0" w:line="360" w:lineRule="auto"/>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Software bugs</w:t>
            </w:r>
          </w:p>
          <w:p w14:paraId="5F441A7A" w14:textId="77777777" w:rsidR="004A6325" w:rsidRPr="007A2605" w:rsidRDefault="004A6325">
            <w:pPr>
              <w:numPr>
                <w:ilvl w:val="2"/>
                <w:numId w:val="380"/>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Human Error: </w:t>
            </w:r>
          </w:p>
          <w:p w14:paraId="52B8A1CC" w14:textId="77777777" w:rsidR="004A6325" w:rsidRPr="007A2605" w:rsidRDefault="004A6325">
            <w:pPr>
              <w:numPr>
                <w:ilvl w:val="3"/>
                <w:numId w:val="380"/>
              </w:numPr>
              <w:spacing w:after="0" w:line="360" w:lineRule="auto"/>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Incorrect calibration</w:t>
            </w:r>
          </w:p>
          <w:p w14:paraId="1023E308" w14:textId="77777777" w:rsidR="004A6325" w:rsidRPr="007A2605" w:rsidRDefault="004A6325">
            <w:pPr>
              <w:numPr>
                <w:ilvl w:val="3"/>
                <w:numId w:val="380"/>
              </w:numPr>
              <w:spacing w:after="0" w:line="360" w:lineRule="auto"/>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Improper maintenance</w:t>
            </w:r>
          </w:p>
          <w:p w14:paraId="4BC96E2A" w14:textId="77777777" w:rsidR="004A6325" w:rsidRPr="007A2605" w:rsidRDefault="004A6325">
            <w:pPr>
              <w:numPr>
                <w:ilvl w:val="3"/>
                <w:numId w:val="380"/>
              </w:numPr>
              <w:spacing w:after="0" w:line="360" w:lineRule="auto"/>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Misinterpretation of data</w:t>
            </w:r>
          </w:p>
          <w:p w14:paraId="09942D4F" w14:textId="77777777" w:rsidR="004A6325" w:rsidRPr="007A2605" w:rsidRDefault="004A6325">
            <w:pPr>
              <w:numPr>
                <w:ilvl w:val="0"/>
                <w:numId w:val="63"/>
              </w:numPr>
              <w:spacing w:after="0" w:line="360" w:lineRule="auto"/>
              <w:ind w:left="720"/>
              <w:contextualSpacing/>
              <w:rPr>
                <w:rFonts w:ascii="Times New Roman" w:eastAsia="Times New Roman" w:hAnsi="Times New Roman" w:cs="Times New Roman"/>
                <w:kern w:val="28"/>
                <w:sz w:val="24"/>
                <w:szCs w:val="24"/>
                <w14:ligatures w14:val="none"/>
              </w:rPr>
            </w:pPr>
            <w:r w:rsidRPr="007A2605">
              <w:rPr>
                <w:rFonts w:ascii="Times New Roman" w:eastAsia="Times New Roman" w:hAnsi="Times New Roman" w:cs="Times New Roman"/>
                <w:kern w:val="28"/>
                <w:sz w:val="24"/>
                <w:szCs w:val="24"/>
                <w14:ligatures w14:val="none"/>
              </w:rPr>
              <w:t>Corrective maintenance activities</w:t>
            </w:r>
          </w:p>
          <w:p w14:paraId="149AE055" w14:textId="77777777" w:rsidR="004A6325" w:rsidRPr="007A2605" w:rsidRDefault="004A6325">
            <w:pPr>
              <w:numPr>
                <w:ilvl w:val="2"/>
                <w:numId w:val="381"/>
              </w:numPr>
              <w:spacing w:after="0" w:line="360" w:lineRule="auto"/>
              <w:contextualSpacing/>
              <w:rPr>
                <w:rFonts w:ascii="Times New Roman" w:eastAsia="Times New Roman" w:hAnsi="Times New Roman" w:cs="Times New Roman"/>
                <w:kern w:val="28"/>
                <w:sz w:val="24"/>
                <w:szCs w:val="24"/>
                <w14:ligatures w14:val="none"/>
              </w:rPr>
            </w:pPr>
            <w:r w:rsidRPr="007A2605">
              <w:rPr>
                <w:rFonts w:ascii="Times New Roman" w:eastAsia="Times New Roman" w:hAnsi="Times New Roman" w:cs="Times New Roman"/>
                <w:color w:val="000000"/>
                <w:kern w:val="28"/>
                <w:sz w:val="24"/>
                <w:szCs w:val="24"/>
                <w:lang w:val="en-GB"/>
                <w14:ligatures w14:val="none"/>
              </w:rPr>
              <w:t>Replacement</w:t>
            </w:r>
          </w:p>
          <w:p w14:paraId="149CCBF0" w14:textId="77777777" w:rsidR="004A6325" w:rsidRPr="007A2605" w:rsidRDefault="004A6325">
            <w:pPr>
              <w:numPr>
                <w:ilvl w:val="2"/>
                <w:numId w:val="381"/>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Repair</w:t>
            </w:r>
          </w:p>
          <w:p w14:paraId="5E486C5C" w14:textId="77777777" w:rsidR="004A6325" w:rsidRPr="007A2605" w:rsidRDefault="004A6325">
            <w:pPr>
              <w:numPr>
                <w:ilvl w:val="2"/>
                <w:numId w:val="381"/>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Overhaul </w:t>
            </w:r>
          </w:p>
          <w:p w14:paraId="1B71EBC7" w14:textId="77777777" w:rsidR="004A6325" w:rsidRPr="007A2605" w:rsidRDefault="004A6325">
            <w:pPr>
              <w:numPr>
                <w:ilvl w:val="2"/>
                <w:numId w:val="381"/>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Alignment </w:t>
            </w:r>
          </w:p>
          <w:p w14:paraId="7C6EE969" w14:textId="77777777" w:rsidR="004A6325" w:rsidRPr="007A2605" w:rsidRDefault="004A6325">
            <w:pPr>
              <w:numPr>
                <w:ilvl w:val="2"/>
                <w:numId w:val="381"/>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Reset</w:t>
            </w:r>
          </w:p>
          <w:p w14:paraId="45FD6338" w14:textId="77777777" w:rsidR="004A6325" w:rsidRPr="007A2605" w:rsidRDefault="004A6325">
            <w:pPr>
              <w:numPr>
                <w:ilvl w:val="2"/>
                <w:numId w:val="381"/>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Readjustment</w:t>
            </w:r>
          </w:p>
          <w:p w14:paraId="24D441C6" w14:textId="77777777" w:rsidR="004A6325" w:rsidRPr="007A2605" w:rsidRDefault="004A6325">
            <w:pPr>
              <w:numPr>
                <w:ilvl w:val="2"/>
                <w:numId w:val="381"/>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Software updates </w:t>
            </w:r>
          </w:p>
          <w:p w14:paraId="7DEC0804" w14:textId="77777777" w:rsidR="004A6325" w:rsidRPr="007A2605" w:rsidRDefault="004A6325">
            <w:pPr>
              <w:numPr>
                <w:ilvl w:val="2"/>
                <w:numId w:val="381"/>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Recalibration </w:t>
            </w:r>
          </w:p>
          <w:p w14:paraId="62FC7F68" w14:textId="77777777" w:rsidR="004A6325" w:rsidRPr="007A2605" w:rsidRDefault="004A6325">
            <w:pPr>
              <w:numPr>
                <w:ilvl w:val="0"/>
                <w:numId w:val="63"/>
              </w:numPr>
              <w:spacing w:after="0" w:line="360" w:lineRule="auto"/>
              <w:ind w:left="720"/>
              <w:contextualSpacing/>
              <w:rPr>
                <w:rFonts w:ascii="Times New Roman" w:eastAsia="Times New Roman" w:hAnsi="Times New Roman" w:cs="Times New Roman"/>
                <w:kern w:val="28"/>
                <w:sz w:val="24"/>
                <w:szCs w:val="24"/>
                <w14:ligatures w14:val="none"/>
              </w:rPr>
            </w:pPr>
            <w:r w:rsidRPr="007A2605">
              <w:rPr>
                <w:rFonts w:ascii="Times New Roman" w:eastAsia="Times New Roman" w:hAnsi="Times New Roman" w:cs="Times New Roman"/>
                <w:kern w:val="28"/>
                <w:sz w:val="24"/>
                <w:szCs w:val="24"/>
                <w14:ligatures w14:val="none"/>
              </w:rPr>
              <w:t>System isolation points</w:t>
            </w:r>
          </w:p>
          <w:p w14:paraId="0BB09FA9" w14:textId="77777777" w:rsidR="004A6325" w:rsidRPr="007A2605" w:rsidRDefault="004A6325">
            <w:pPr>
              <w:numPr>
                <w:ilvl w:val="2"/>
                <w:numId w:val="6"/>
              </w:numPr>
              <w:spacing w:after="0" w:line="360" w:lineRule="auto"/>
              <w:ind w:left="1440"/>
              <w:contextualSpacing/>
              <w:rPr>
                <w:rFonts w:ascii="Times New Roman" w:eastAsia="Times New Roman" w:hAnsi="Times New Roman" w:cs="Times New Roman"/>
                <w:kern w:val="28"/>
                <w:sz w:val="24"/>
                <w:szCs w:val="24"/>
                <w14:ligatures w14:val="none"/>
              </w:rPr>
            </w:pPr>
            <w:r w:rsidRPr="007A2605">
              <w:rPr>
                <w:rFonts w:ascii="Times New Roman" w:eastAsia="Times New Roman" w:hAnsi="Times New Roman" w:cs="Times New Roman"/>
                <w:color w:val="000000"/>
                <w:kern w:val="28"/>
                <w:sz w:val="24"/>
                <w:szCs w:val="24"/>
                <w:lang w:val="en-GB"/>
                <w14:ligatures w14:val="none"/>
              </w:rPr>
              <w:t>Circuit breakers</w:t>
            </w:r>
          </w:p>
          <w:p w14:paraId="11E9D8EF" w14:textId="77777777" w:rsidR="004A6325" w:rsidRPr="007A2605" w:rsidRDefault="004A6325">
            <w:pPr>
              <w:numPr>
                <w:ilvl w:val="2"/>
                <w:numId w:val="6"/>
              </w:numPr>
              <w:spacing w:after="0" w:line="360" w:lineRule="auto"/>
              <w:ind w:left="1440"/>
              <w:contextualSpacing/>
              <w:rPr>
                <w:rFonts w:ascii="Times New Roman" w:eastAsia="Times New Roman" w:hAnsi="Times New Roman" w:cs="Times New Roman"/>
                <w:kern w:val="28"/>
                <w:sz w:val="24"/>
                <w:szCs w:val="24"/>
                <w14:ligatures w14:val="none"/>
              </w:rPr>
            </w:pPr>
            <w:r w:rsidRPr="007A2605">
              <w:rPr>
                <w:rFonts w:ascii="Times New Roman" w:eastAsia="Times New Roman" w:hAnsi="Times New Roman" w:cs="Times New Roman"/>
                <w:color w:val="000000"/>
                <w:kern w:val="28"/>
                <w:sz w:val="24"/>
                <w:szCs w:val="24"/>
                <w:lang w:val="en-GB"/>
                <w14:ligatures w14:val="none"/>
              </w:rPr>
              <w:t>Fuses</w:t>
            </w:r>
          </w:p>
          <w:p w14:paraId="533407B0" w14:textId="77777777" w:rsidR="004A6325" w:rsidRPr="007A2605" w:rsidRDefault="004A6325">
            <w:pPr>
              <w:numPr>
                <w:ilvl w:val="2"/>
                <w:numId w:val="6"/>
              </w:numPr>
              <w:spacing w:after="0" w:line="360" w:lineRule="auto"/>
              <w:ind w:left="1440"/>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Isolators</w:t>
            </w:r>
          </w:p>
          <w:p w14:paraId="0E17D3FE" w14:textId="77777777" w:rsidR="004A6325" w:rsidRPr="007A2605" w:rsidRDefault="004A6325">
            <w:pPr>
              <w:numPr>
                <w:ilvl w:val="2"/>
                <w:numId w:val="6"/>
              </w:numPr>
              <w:spacing w:after="0" w:line="360" w:lineRule="auto"/>
              <w:ind w:left="1440"/>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Couplers</w:t>
            </w:r>
          </w:p>
          <w:p w14:paraId="432C5DB6" w14:textId="77777777" w:rsidR="004A6325" w:rsidRPr="007A2605" w:rsidRDefault="004A6325">
            <w:pPr>
              <w:numPr>
                <w:ilvl w:val="2"/>
                <w:numId w:val="6"/>
              </w:numPr>
              <w:spacing w:after="0" w:line="360" w:lineRule="auto"/>
              <w:ind w:left="1440"/>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color w:val="000000"/>
                <w:kern w:val="28"/>
                <w:sz w:val="24"/>
                <w:szCs w:val="24"/>
                <w:lang w:val="en-GB"/>
                <w14:ligatures w14:val="none"/>
              </w:rPr>
              <w:t xml:space="preserve">Fittings </w:t>
            </w:r>
          </w:p>
          <w:p w14:paraId="1813EFED" w14:textId="77777777" w:rsidR="004A6325" w:rsidRPr="007A2605" w:rsidRDefault="004A6325">
            <w:pPr>
              <w:numPr>
                <w:ilvl w:val="0"/>
                <w:numId w:val="63"/>
              </w:numPr>
              <w:spacing w:after="0" w:line="360" w:lineRule="auto"/>
              <w:ind w:left="720"/>
              <w:contextualSpacing/>
              <w:rPr>
                <w:rFonts w:ascii="Times New Roman" w:eastAsia="Times New Roman" w:hAnsi="Times New Roman" w:cs="Times New Roman"/>
                <w:color w:val="000000"/>
                <w:kern w:val="28"/>
                <w:sz w:val="24"/>
                <w:szCs w:val="24"/>
                <w:lang w:val="en-ZA"/>
                <w14:ligatures w14:val="none"/>
              </w:rPr>
            </w:pPr>
            <w:r w:rsidRPr="007A2605">
              <w:rPr>
                <w:rFonts w:ascii="Times New Roman" w:eastAsia="Times New Roman" w:hAnsi="Times New Roman" w:cs="Times New Roman"/>
                <w:kern w:val="28"/>
                <w:sz w:val="24"/>
                <w:szCs w:val="24"/>
                <w14:ligatures w14:val="none"/>
              </w:rPr>
              <w:t>Fault rectification</w:t>
            </w:r>
            <w:r w:rsidRPr="007A2605">
              <w:rPr>
                <w:rFonts w:ascii="Times New Roman" w:eastAsia="Times New Roman" w:hAnsi="Times New Roman" w:cs="Times New Roman"/>
                <w:color w:val="000000"/>
                <w:kern w:val="28"/>
                <w:sz w:val="24"/>
                <w:szCs w:val="24"/>
                <w:lang w:val="en-ZA"/>
                <w14:ligatures w14:val="none"/>
              </w:rPr>
              <w:t xml:space="preserve"> </w:t>
            </w:r>
          </w:p>
        </w:tc>
        <w:tc>
          <w:tcPr>
            <w:tcW w:w="1328" w:type="pct"/>
            <w:tcBorders>
              <w:top w:val="single" w:sz="4" w:space="0" w:color="auto"/>
              <w:left w:val="single" w:sz="4" w:space="0" w:color="auto"/>
              <w:bottom w:val="single" w:sz="4" w:space="0" w:color="auto"/>
              <w:right w:val="single" w:sz="4" w:space="0" w:color="auto"/>
            </w:tcBorders>
          </w:tcPr>
          <w:p w14:paraId="4FE824A6" w14:textId="77777777" w:rsidR="004A6325" w:rsidRPr="007A2605" w:rsidRDefault="004A6325">
            <w:pPr>
              <w:numPr>
                <w:ilvl w:val="0"/>
                <w:numId w:val="67"/>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Written tests</w:t>
            </w:r>
          </w:p>
          <w:p w14:paraId="17D2CE12" w14:textId="77777777" w:rsidR="004A6325" w:rsidRPr="007A2605" w:rsidRDefault="004A6325">
            <w:pPr>
              <w:numPr>
                <w:ilvl w:val="0"/>
                <w:numId w:val="67"/>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 xml:space="preserve">Oral Questioning </w:t>
            </w:r>
          </w:p>
          <w:p w14:paraId="0D38533F" w14:textId="77777777" w:rsidR="004A6325" w:rsidRPr="007A2605" w:rsidRDefault="004A6325">
            <w:pPr>
              <w:numPr>
                <w:ilvl w:val="0"/>
                <w:numId w:val="67"/>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 xml:space="preserve">Practical assessment </w:t>
            </w:r>
          </w:p>
          <w:p w14:paraId="44DE4F09" w14:textId="77777777" w:rsidR="004A6325" w:rsidRPr="007A2605" w:rsidRDefault="004A6325">
            <w:pPr>
              <w:numPr>
                <w:ilvl w:val="0"/>
                <w:numId w:val="67"/>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Project</w:t>
            </w:r>
          </w:p>
          <w:p w14:paraId="1F8ADA1F" w14:textId="77777777" w:rsidR="004A6325" w:rsidRPr="007A2605" w:rsidRDefault="004A6325">
            <w:pPr>
              <w:numPr>
                <w:ilvl w:val="0"/>
                <w:numId w:val="67"/>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Third party report</w:t>
            </w:r>
          </w:p>
          <w:p w14:paraId="2CDEA68A" w14:textId="77777777" w:rsidR="004A6325" w:rsidRPr="007A2605" w:rsidRDefault="004A6325">
            <w:pPr>
              <w:numPr>
                <w:ilvl w:val="0"/>
                <w:numId w:val="67"/>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Portfolio of evidence</w:t>
            </w:r>
          </w:p>
          <w:p w14:paraId="74A7B659" w14:textId="77777777" w:rsidR="004A6325" w:rsidRPr="007A2605" w:rsidRDefault="004A6325" w:rsidP="006218ED">
            <w:pPr>
              <w:spacing w:after="0" w:line="360" w:lineRule="auto"/>
              <w:ind w:left="720"/>
              <w:contextualSpacing/>
              <w:rPr>
                <w:rFonts w:ascii="Times New Roman" w:hAnsi="Times New Roman" w:cs="Times New Roman"/>
                <w:sz w:val="24"/>
                <w:szCs w:val="24"/>
              </w:rPr>
            </w:pPr>
          </w:p>
          <w:p w14:paraId="610B79B4" w14:textId="77777777" w:rsidR="004A6325" w:rsidRPr="007A2605" w:rsidRDefault="004A6325" w:rsidP="006218ED">
            <w:pPr>
              <w:spacing w:line="360" w:lineRule="auto"/>
              <w:rPr>
                <w:rFonts w:ascii="Times New Roman" w:hAnsi="Times New Roman" w:cs="Times New Roman"/>
                <w:sz w:val="24"/>
                <w:szCs w:val="24"/>
              </w:rPr>
            </w:pPr>
          </w:p>
          <w:p w14:paraId="1048D485" w14:textId="77777777" w:rsidR="004A6325" w:rsidRPr="007A2605" w:rsidRDefault="004A6325" w:rsidP="006218ED">
            <w:pPr>
              <w:spacing w:line="360" w:lineRule="auto"/>
              <w:rPr>
                <w:rFonts w:ascii="Times New Roman" w:hAnsi="Times New Roman" w:cs="Times New Roman"/>
                <w:sz w:val="24"/>
                <w:szCs w:val="24"/>
              </w:rPr>
            </w:pPr>
          </w:p>
          <w:p w14:paraId="550DBBE5" w14:textId="77777777" w:rsidR="004A6325" w:rsidRPr="007A2605" w:rsidRDefault="004A6325" w:rsidP="006218ED">
            <w:pPr>
              <w:spacing w:line="360" w:lineRule="auto"/>
              <w:rPr>
                <w:rFonts w:ascii="Times New Roman" w:hAnsi="Times New Roman" w:cs="Times New Roman"/>
                <w:sz w:val="24"/>
                <w:szCs w:val="24"/>
              </w:rPr>
            </w:pPr>
          </w:p>
          <w:p w14:paraId="0AEE2845" w14:textId="77777777" w:rsidR="004A6325" w:rsidRPr="007A2605" w:rsidRDefault="004A6325" w:rsidP="006218ED">
            <w:pPr>
              <w:spacing w:line="360" w:lineRule="auto"/>
              <w:rPr>
                <w:rFonts w:ascii="Times New Roman" w:hAnsi="Times New Roman" w:cs="Times New Roman"/>
                <w:sz w:val="24"/>
                <w:szCs w:val="24"/>
              </w:rPr>
            </w:pPr>
          </w:p>
          <w:p w14:paraId="6D8B9E01" w14:textId="77777777" w:rsidR="004A6325" w:rsidRPr="007A2605" w:rsidRDefault="004A6325" w:rsidP="006218ED">
            <w:pPr>
              <w:spacing w:line="360" w:lineRule="auto"/>
              <w:rPr>
                <w:rFonts w:ascii="Times New Roman" w:hAnsi="Times New Roman" w:cs="Times New Roman"/>
                <w:sz w:val="24"/>
                <w:szCs w:val="24"/>
              </w:rPr>
            </w:pPr>
          </w:p>
          <w:p w14:paraId="20397C62" w14:textId="77777777" w:rsidR="004A6325" w:rsidRPr="007A2605" w:rsidRDefault="004A6325" w:rsidP="006218ED">
            <w:pPr>
              <w:spacing w:line="360" w:lineRule="auto"/>
              <w:rPr>
                <w:rFonts w:ascii="Times New Roman" w:hAnsi="Times New Roman" w:cs="Times New Roman"/>
                <w:sz w:val="24"/>
                <w:szCs w:val="24"/>
              </w:rPr>
            </w:pPr>
          </w:p>
          <w:p w14:paraId="5865845B" w14:textId="77777777" w:rsidR="004A6325" w:rsidRPr="007A2605" w:rsidRDefault="004A6325" w:rsidP="006218ED">
            <w:pPr>
              <w:spacing w:line="360" w:lineRule="auto"/>
              <w:jc w:val="center"/>
              <w:rPr>
                <w:rFonts w:ascii="Times New Roman" w:hAnsi="Times New Roman" w:cs="Times New Roman"/>
                <w:sz w:val="24"/>
                <w:szCs w:val="24"/>
              </w:rPr>
            </w:pPr>
          </w:p>
        </w:tc>
      </w:tr>
      <w:tr w:rsidR="004A6325" w:rsidRPr="007A2605" w14:paraId="5D931F23" w14:textId="77777777" w:rsidTr="006218ED">
        <w:trPr>
          <w:trHeight w:val="2600"/>
        </w:trPr>
        <w:tc>
          <w:tcPr>
            <w:tcW w:w="1505" w:type="pct"/>
            <w:tcBorders>
              <w:top w:val="single" w:sz="4" w:space="0" w:color="auto"/>
              <w:left w:val="single" w:sz="4" w:space="0" w:color="auto"/>
              <w:bottom w:val="single" w:sz="4" w:space="0" w:color="auto"/>
              <w:right w:val="single" w:sz="4" w:space="0" w:color="auto"/>
            </w:tcBorders>
          </w:tcPr>
          <w:p w14:paraId="3A840087" w14:textId="77777777" w:rsidR="004A6325" w:rsidRPr="007A2605" w:rsidRDefault="004A6325" w:rsidP="006218ED">
            <w:pPr>
              <w:spacing w:after="0" w:line="360" w:lineRule="auto"/>
              <w:rPr>
                <w:rFonts w:ascii="Times New Roman" w:hAnsi="Times New Roman" w:cs="Times New Roman"/>
                <w:kern w:val="0"/>
                <w:sz w:val="24"/>
                <w:szCs w:val="24"/>
                <w:lang w:val="en-GB"/>
              </w:rPr>
            </w:pPr>
          </w:p>
          <w:p w14:paraId="75150093" w14:textId="77777777" w:rsidR="004A6325" w:rsidRPr="007A2605" w:rsidRDefault="004A6325">
            <w:pPr>
              <w:numPr>
                <w:ilvl w:val="0"/>
                <w:numId w:val="381"/>
              </w:numPr>
              <w:spacing w:after="120" w:line="360" w:lineRule="auto"/>
              <w:contextualSpacing/>
              <w:rPr>
                <w:rFonts w:ascii="Times New Roman" w:eastAsia="Times New Roman" w:hAnsi="Times New Roman" w:cs="Times New Roman"/>
                <w:color w:val="000000"/>
                <w:kern w:val="28"/>
                <w:sz w:val="24"/>
                <w:szCs w:val="24"/>
                <w:lang w:val="en-GB"/>
                <w14:ligatures w14:val="none"/>
              </w:rPr>
            </w:pPr>
            <w:r w:rsidRPr="007A2605">
              <w:rPr>
                <w:rFonts w:ascii="Times New Roman" w:eastAsia="Times New Roman" w:hAnsi="Times New Roman" w:cs="Times New Roman"/>
                <w:kern w:val="0"/>
                <w:sz w:val="24"/>
                <w:szCs w:val="24"/>
                <w:lang w:val="en-GB"/>
                <w14:ligatures w14:val="none"/>
              </w:rPr>
              <w:t xml:space="preserve">Test and Commission instrumentation and control system  </w:t>
            </w:r>
          </w:p>
        </w:tc>
        <w:tc>
          <w:tcPr>
            <w:tcW w:w="2167" w:type="pct"/>
            <w:tcBorders>
              <w:top w:val="single" w:sz="4" w:space="0" w:color="auto"/>
              <w:left w:val="single" w:sz="4" w:space="0" w:color="auto"/>
              <w:bottom w:val="single" w:sz="4" w:space="0" w:color="auto"/>
              <w:right w:val="single" w:sz="4" w:space="0" w:color="auto"/>
            </w:tcBorders>
            <w:shd w:val="clear" w:color="auto" w:fill="auto"/>
          </w:tcPr>
          <w:p w14:paraId="41C3F6D2" w14:textId="77777777" w:rsidR="004A6325" w:rsidRPr="007A2605" w:rsidRDefault="004A6325">
            <w:pPr>
              <w:numPr>
                <w:ilvl w:val="0"/>
                <w:numId w:val="62"/>
              </w:numPr>
              <w:spacing w:after="0" w:line="360" w:lineRule="auto"/>
              <w:ind w:left="450" w:hanging="360"/>
              <w:rPr>
                <w:rFonts w:ascii="Times New Roman" w:eastAsia="Times New Roman" w:hAnsi="Times New Roman" w:cs="Times New Roman"/>
                <w:kern w:val="0"/>
                <w:sz w:val="24"/>
                <w:szCs w:val="24"/>
                <w14:ligatures w14:val="none"/>
              </w:rPr>
            </w:pPr>
            <w:r w:rsidRPr="007A2605">
              <w:rPr>
                <w:rFonts w:ascii="Times New Roman" w:eastAsia="Times New Roman" w:hAnsi="Times New Roman" w:cs="Times New Roman"/>
                <w:kern w:val="0"/>
                <w:sz w:val="24"/>
                <w:szCs w:val="24"/>
                <w14:ligatures w14:val="none"/>
              </w:rPr>
              <w:t>SI unit of various types of Electrical parameters</w:t>
            </w:r>
          </w:p>
          <w:p w14:paraId="15E0B407" w14:textId="77777777" w:rsidR="004A6325" w:rsidRPr="007A2605" w:rsidRDefault="004A6325">
            <w:pPr>
              <w:numPr>
                <w:ilvl w:val="2"/>
                <w:numId w:val="234"/>
              </w:numPr>
              <w:spacing w:after="0" w:line="360" w:lineRule="auto"/>
              <w:ind w:left="1170"/>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Power – Watts (W)</w:t>
            </w:r>
          </w:p>
          <w:p w14:paraId="68672CEF" w14:textId="77777777" w:rsidR="004A6325" w:rsidRPr="007A2605" w:rsidRDefault="004A6325">
            <w:pPr>
              <w:numPr>
                <w:ilvl w:val="2"/>
                <w:numId w:val="234"/>
              </w:numPr>
              <w:spacing w:after="0" w:line="360" w:lineRule="auto"/>
              <w:ind w:left="1170"/>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Current – Amperes (A)</w:t>
            </w:r>
          </w:p>
          <w:p w14:paraId="5933B619" w14:textId="77777777" w:rsidR="004A6325" w:rsidRPr="007A2605" w:rsidRDefault="004A6325">
            <w:pPr>
              <w:numPr>
                <w:ilvl w:val="2"/>
                <w:numId w:val="234"/>
              </w:numPr>
              <w:spacing w:after="0" w:line="360" w:lineRule="auto"/>
              <w:ind w:left="1170"/>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Resistance – Ohms(Ω)</w:t>
            </w:r>
          </w:p>
          <w:p w14:paraId="2FDDBECA" w14:textId="77777777" w:rsidR="004A6325" w:rsidRPr="007A2605" w:rsidRDefault="004A6325">
            <w:pPr>
              <w:numPr>
                <w:ilvl w:val="2"/>
                <w:numId w:val="234"/>
              </w:numPr>
              <w:spacing w:after="0" w:line="360" w:lineRule="auto"/>
              <w:ind w:left="1170"/>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Voltage – Volts (V)</w:t>
            </w:r>
          </w:p>
          <w:p w14:paraId="68ED1FD3" w14:textId="77777777" w:rsidR="004A6325" w:rsidRPr="007A2605" w:rsidRDefault="004A6325">
            <w:pPr>
              <w:numPr>
                <w:ilvl w:val="0"/>
                <w:numId w:val="62"/>
              </w:numPr>
              <w:spacing w:after="0" w:line="360" w:lineRule="auto"/>
              <w:ind w:left="450" w:hanging="360"/>
              <w:rPr>
                <w:rFonts w:ascii="Times New Roman" w:eastAsia="Times New Roman" w:hAnsi="Times New Roman" w:cs="Times New Roman"/>
                <w:kern w:val="0"/>
                <w:sz w:val="24"/>
                <w:szCs w:val="24"/>
                <w14:ligatures w14:val="none"/>
              </w:rPr>
            </w:pPr>
            <w:r w:rsidRPr="007A2605">
              <w:rPr>
                <w:rFonts w:ascii="Times New Roman" w:eastAsia="Times New Roman" w:hAnsi="Times New Roman" w:cs="Times New Roman"/>
                <w:kern w:val="0"/>
                <w:sz w:val="24"/>
                <w:szCs w:val="24"/>
                <w14:ligatures w14:val="none"/>
              </w:rPr>
              <w:t>Electrical tests</w:t>
            </w:r>
          </w:p>
          <w:p w14:paraId="6BEAD6B0" w14:textId="77777777" w:rsidR="004A6325" w:rsidRPr="007A2605" w:rsidRDefault="004A6325">
            <w:pPr>
              <w:numPr>
                <w:ilvl w:val="0"/>
                <w:numId w:val="62"/>
              </w:numPr>
              <w:spacing w:after="0" w:line="360" w:lineRule="auto"/>
              <w:ind w:left="450" w:hanging="360"/>
              <w:rPr>
                <w:rFonts w:ascii="Times New Roman" w:eastAsia="Times New Roman" w:hAnsi="Times New Roman" w:cs="Times New Roman"/>
                <w:kern w:val="0"/>
                <w:sz w:val="24"/>
                <w:szCs w:val="24"/>
                <w14:ligatures w14:val="none"/>
              </w:rPr>
            </w:pPr>
            <w:r w:rsidRPr="007A2605">
              <w:rPr>
                <w:rFonts w:ascii="Times New Roman" w:eastAsia="Times New Roman" w:hAnsi="Times New Roman" w:cs="Times New Roman"/>
                <w:kern w:val="0"/>
                <w:sz w:val="24"/>
                <w:szCs w:val="24"/>
                <w14:ligatures w14:val="none"/>
              </w:rPr>
              <w:t>Polarity test</w:t>
            </w:r>
          </w:p>
          <w:p w14:paraId="2B3B1380" w14:textId="77777777" w:rsidR="004A6325" w:rsidRPr="007A2605" w:rsidRDefault="004A6325">
            <w:pPr>
              <w:numPr>
                <w:ilvl w:val="0"/>
                <w:numId w:val="62"/>
              </w:numPr>
              <w:spacing w:after="0" w:line="360" w:lineRule="auto"/>
              <w:ind w:left="450" w:hanging="360"/>
              <w:rPr>
                <w:rFonts w:ascii="Times New Roman" w:eastAsia="Times New Roman" w:hAnsi="Times New Roman" w:cs="Times New Roman"/>
                <w:kern w:val="0"/>
                <w:sz w:val="24"/>
                <w:szCs w:val="24"/>
                <w14:ligatures w14:val="none"/>
              </w:rPr>
            </w:pPr>
            <w:r w:rsidRPr="007A2605">
              <w:rPr>
                <w:rFonts w:ascii="Times New Roman" w:eastAsia="Times New Roman" w:hAnsi="Times New Roman" w:cs="Times New Roman"/>
                <w:kern w:val="0"/>
                <w:sz w:val="24"/>
                <w:szCs w:val="24"/>
                <w14:ligatures w14:val="none"/>
              </w:rPr>
              <w:t>Earth loop impedance test</w:t>
            </w:r>
          </w:p>
          <w:p w14:paraId="1467EF31" w14:textId="77777777" w:rsidR="004A6325" w:rsidRPr="007A2605" w:rsidRDefault="004A6325">
            <w:pPr>
              <w:numPr>
                <w:ilvl w:val="0"/>
                <w:numId w:val="62"/>
              </w:numPr>
              <w:spacing w:after="0" w:line="360" w:lineRule="auto"/>
              <w:ind w:left="450" w:hanging="360"/>
              <w:rPr>
                <w:rFonts w:ascii="Times New Roman" w:eastAsia="Times New Roman" w:hAnsi="Times New Roman" w:cs="Times New Roman"/>
                <w:kern w:val="0"/>
                <w:sz w:val="24"/>
                <w:szCs w:val="24"/>
                <w14:ligatures w14:val="none"/>
              </w:rPr>
            </w:pPr>
            <w:r w:rsidRPr="007A2605">
              <w:rPr>
                <w:rFonts w:ascii="Times New Roman" w:eastAsia="Times New Roman" w:hAnsi="Times New Roman" w:cs="Times New Roman"/>
                <w:kern w:val="0"/>
                <w:sz w:val="24"/>
                <w:szCs w:val="24"/>
                <w14:ligatures w14:val="none"/>
              </w:rPr>
              <w:t>Insulation resistance test</w:t>
            </w:r>
          </w:p>
          <w:p w14:paraId="724FEE89" w14:textId="77777777" w:rsidR="004A6325" w:rsidRPr="007A2605" w:rsidRDefault="004A6325">
            <w:pPr>
              <w:numPr>
                <w:ilvl w:val="0"/>
                <w:numId w:val="62"/>
              </w:numPr>
              <w:spacing w:after="0" w:line="360" w:lineRule="auto"/>
              <w:ind w:left="450" w:hanging="360"/>
              <w:rPr>
                <w:rFonts w:ascii="Times New Roman" w:eastAsia="Times New Roman" w:hAnsi="Times New Roman" w:cs="Times New Roman"/>
                <w:kern w:val="0"/>
                <w:sz w:val="24"/>
                <w:szCs w:val="24"/>
                <w14:ligatures w14:val="none"/>
              </w:rPr>
            </w:pPr>
            <w:r w:rsidRPr="007A2605">
              <w:rPr>
                <w:rFonts w:ascii="Times New Roman" w:eastAsia="Times New Roman" w:hAnsi="Times New Roman" w:cs="Times New Roman"/>
                <w:kern w:val="0"/>
                <w:sz w:val="24"/>
                <w:szCs w:val="24"/>
                <w14:ligatures w14:val="none"/>
              </w:rPr>
              <w:t>Earth electrode resistance test</w:t>
            </w:r>
          </w:p>
          <w:p w14:paraId="7F7EDF66" w14:textId="77777777" w:rsidR="004A6325" w:rsidRPr="007A2605" w:rsidRDefault="004A6325">
            <w:pPr>
              <w:numPr>
                <w:ilvl w:val="0"/>
                <w:numId w:val="62"/>
              </w:numPr>
              <w:spacing w:after="0" w:line="360" w:lineRule="auto"/>
              <w:ind w:left="450" w:hanging="360"/>
              <w:rPr>
                <w:rFonts w:ascii="Times New Roman" w:eastAsia="Times New Roman" w:hAnsi="Times New Roman" w:cs="Times New Roman"/>
                <w:kern w:val="0"/>
                <w:sz w:val="24"/>
                <w:szCs w:val="24"/>
                <w14:ligatures w14:val="none"/>
              </w:rPr>
            </w:pPr>
            <w:r w:rsidRPr="007A2605">
              <w:rPr>
                <w:rFonts w:ascii="Times New Roman" w:eastAsia="Times New Roman" w:hAnsi="Times New Roman" w:cs="Times New Roman"/>
                <w:kern w:val="0"/>
                <w:sz w:val="24"/>
                <w:szCs w:val="24"/>
                <w14:ligatures w14:val="none"/>
              </w:rPr>
              <w:t xml:space="preserve">Functionality test </w:t>
            </w:r>
          </w:p>
          <w:p w14:paraId="414D3FF8" w14:textId="77777777" w:rsidR="004A6325" w:rsidRPr="007A2605" w:rsidRDefault="004A6325">
            <w:pPr>
              <w:numPr>
                <w:ilvl w:val="0"/>
                <w:numId w:val="62"/>
              </w:numPr>
              <w:spacing w:after="0" w:line="360" w:lineRule="auto"/>
              <w:ind w:left="450" w:hanging="360"/>
              <w:rPr>
                <w:rFonts w:ascii="Times New Roman" w:eastAsia="Times New Roman" w:hAnsi="Times New Roman" w:cs="Times New Roman"/>
                <w:kern w:val="0"/>
                <w:sz w:val="24"/>
                <w:szCs w:val="24"/>
                <w14:ligatures w14:val="none"/>
              </w:rPr>
            </w:pPr>
            <w:r w:rsidRPr="007A2605">
              <w:rPr>
                <w:rFonts w:ascii="Times New Roman" w:eastAsia="Times New Roman" w:hAnsi="Times New Roman" w:cs="Times New Roman"/>
                <w:kern w:val="0"/>
                <w:sz w:val="24"/>
                <w:szCs w:val="24"/>
                <w14:ligatures w14:val="none"/>
              </w:rPr>
              <w:t xml:space="preserve">Commissioning documents </w:t>
            </w:r>
          </w:p>
          <w:p w14:paraId="4B9BE6EF" w14:textId="77777777" w:rsidR="004A6325" w:rsidRPr="007A2605" w:rsidRDefault="004A6325">
            <w:pPr>
              <w:numPr>
                <w:ilvl w:val="0"/>
                <w:numId w:val="62"/>
              </w:numPr>
              <w:spacing w:after="0" w:line="360" w:lineRule="auto"/>
              <w:ind w:left="450" w:hanging="360"/>
              <w:rPr>
                <w:rFonts w:ascii="Times New Roman" w:eastAsia="Times New Roman" w:hAnsi="Times New Roman" w:cs="Times New Roman"/>
                <w:kern w:val="0"/>
                <w:sz w:val="24"/>
                <w:szCs w:val="24"/>
                <w14:ligatures w14:val="none"/>
              </w:rPr>
            </w:pPr>
            <w:r w:rsidRPr="007A2605">
              <w:rPr>
                <w:rFonts w:ascii="Times New Roman" w:eastAsia="Times New Roman" w:hAnsi="Times New Roman" w:cs="Times New Roman"/>
                <w:kern w:val="0"/>
                <w:sz w:val="24"/>
                <w:szCs w:val="24"/>
                <w14:ligatures w14:val="none"/>
              </w:rPr>
              <w:t xml:space="preserve">Start up and shutdown procedures </w:t>
            </w:r>
          </w:p>
          <w:p w14:paraId="36F7307F" w14:textId="77777777" w:rsidR="004A6325" w:rsidRPr="007A2605" w:rsidRDefault="004A6325">
            <w:pPr>
              <w:numPr>
                <w:ilvl w:val="0"/>
                <w:numId w:val="62"/>
              </w:numPr>
              <w:spacing w:after="0" w:line="360" w:lineRule="auto"/>
              <w:ind w:left="450" w:hanging="360"/>
              <w:rPr>
                <w:rFonts w:ascii="Times New Roman" w:eastAsia="Times New Roman" w:hAnsi="Times New Roman" w:cs="Times New Roman"/>
                <w:kern w:val="0"/>
                <w:sz w:val="24"/>
                <w:szCs w:val="24"/>
                <w14:ligatures w14:val="none"/>
              </w:rPr>
            </w:pPr>
            <w:r w:rsidRPr="007A2605">
              <w:rPr>
                <w:rFonts w:ascii="Times New Roman" w:eastAsia="Times New Roman" w:hAnsi="Times New Roman" w:cs="Times New Roman"/>
                <w:kern w:val="0"/>
                <w:sz w:val="24"/>
                <w:szCs w:val="24"/>
                <w14:ligatures w14:val="none"/>
              </w:rPr>
              <w:t xml:space="preserve">Safety documentation </w:t>
            </w:r>
          </w:p>
          <w:p w14:paraId="440C5187" w14:textId="77777777" w:rsidR="004A6325" w:rsidRPr="007A2605" w:rsidRDefault="004A6325">
            <w:pPr>
              <w:numPr>
                <w:ilvl w:val="0"/>
                <w:numId w:val="62"/>
              </w:numPr>
              <w:spacing w:after="0" w:line="360" w:lineRule="auto"/>
              <w:ind w:left="450" w:hanging="360"/>
              <w:rPr>
                <w:rFonts w:ascii="Times New Roman" w:eastAsia="Times New Roman" w:hAnsi="Times New Roman" w:cs="Times New Roman"/>
                <w:kern w:val="0"/>
                <w:sz w:val="24"/>
                <w:szCs w:val="24"/>
                <w14:ligatures w14:val="none"/>
              </w:rPr>
            </w:pPr>
            <w:r w:rsidRPr="007A2605">
              <w:rPr>
                <w:rFonts w:ascii="Times New Roman" w:eastAsia="Times New Roman" w:hAnsi="Times New Roman" w:cs="Times New Roman"/>
                <w:kern w:val="0"/>
                <w:sz w:val="24"/>
                <w:szCs w:val="24"/>
                <w14:ligatures w14:val="none"/>
              </w:rPr>
              <w:t>Handover report</w:t>
            </w:r>
          </w:p>
          <w:p w14:paraId="27A07645" w14:textId="77777777" w:rsidR="004A6325" w:rsidRPr="007A2605" w:rsidRDefault="004A6325">
            <w:pPr>
              <w:numPr>
                <w:ilvl w:val="0"/>
                <w:numId w:val="62"/>
              </w:numPr>
              <w:spacing w:after="0" w:line="360" w:lineRule="auto"/>
              <w:ind w:left="450" w:hanging="360"/>
              <w:rPr>
                <w:rFonts w:ascii="Times New Roman" w:eastAsia="Times New Roman" w:hAnsi="Times New Roman" w:cs="Times New Roman"/>
                <w:kern w:val="0"/>
                <w:sz w:val="24"/>
                <w:szCs w:val="24"/>
                <w14:ligatures w14:val="none"/>
              </w:rPr>
            </w:pPr>
            <w:r w:rsidRPr="007A2605">
              <w:rPr>
                <w:rFonts w:ascii="Times New Roman" w:eastAsia="Times New Roman" w:hAnsi="Times New Roman" w:cs="Times New Roman"/>
                <w:kern w:val="0"/>
                <w:sz w:val="24"/>
                <w:szCs w:val="24"/>
                <w14:ligatures w14:val="none"/>
              </w:rPr>
              <w:t>Commissioning documents:</w:t>
            </w:r>
          </w:p>
          <w:p w14:paraId="51E600D1" w14:textId="77777777" w:rsidR="004A6325" w:rsidRPr="007A2605" w:rsidRDefault="004A6325">
            <w:pPr>
              <w:numPr>
                <w:ilvl w:val="2"/>
                <w:numId w:val="232"/>
              </w:numPr>
              <w:spacing w:after="0" w:line="360" w:lineRule="auto"/>
              <w:ind w:left="1170"/>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Pre-commissioning Checklist</w:t>
            </w:r>
          </w:p>
          <w:p w14:paraId="7FBA4443" w14:textId="77777777" w:rsidR="004A6325" w:rsidRPr="007A2605" w:rsidRDefault="004A6325">
            <w:pPr>
              <w:numPr>
                <w:ilvl w:val="2"/>
                <w:numId w:val="232"/>
              </w:numPr>
              <w:spacing w:after="0" w:line="360" w:lineRule="auto"/>
              <w:ind w:left="1170"/>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Commissioning Test Procedures</w:t>
            </w:r>
          </w:p>
          <w:p w14:paraId="27D9C596" w14:textId="77777777" w:rsidR="004A6325" w:rsidRPr="007A2605" w:rsidRDefault="004A6325">
            <w:pPr>
              <w:numPr>
                <w:ilvl w:val="2"/>
                <w:numId w:val="232"/>
              </w:numPr>
              <w:spacing w:after="0" w:line="360" w:lineRule="auto"/>
              <w:ind w:left="1170"/>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Commissioning Data Sheets</w:t>
            </w:r>
          </w:p>
          <w:p w14:paraId="687DE016" w14:textId="77777777" w:rsidR="004A6325" w:rsidRPr="007A2605" w:rsidRDefault="004A6325">
            <w:pPr>
              <w:numPr>
                <w:ilvl w:val="2"/>
                <w:numId w:val="232"/>
              </w:numPr>
              <w:spacing w:after="0" w:line="360" w:lineRule="auto"/>
              <w:ind w:left="1170"/>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 xml:space="preserve">Calibration Certificates: </w:t>
            </w:r>
          </w:p>
          <w:p w14:paraId="400A889B" w14:textId="77777777" w:rsidR="004A6325" w:rsidRPr="007A2605" w:rsidRDefault="004A6325">
            <w:pPr>
              <w:numPr>
                <w:ilvl w:val="2"/>
                <w:numId w:val="232"/>
              </w:numPr>
              <w:spacing w:after="0" w:line="360" w:lineRule="auto"/>
              <w:ind w:left="1170"/>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Instrument Calibration Certificates</w:t>
            </w:r>
          </w:p>
          <w:p w14:paraId="6F276943" w14:textId="77777777" w:rsidR="004A6325" w:rsidRPr="007A2605" w:rsidRDefault="004A6325">
            <w:pPr>
              <w:numPr>
                <w:ilvl w:val="2"/>
                <w:numId w:val="232"/>
              </w:numPr>
              <w:spacing w:after="0" w:line="360" w:lineRule="auto"/>
              <w:ind w:left="1170"/>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Calibration Procedures</w:t>
            </w:r>
          </w:p>
          <w:p w14:paraId="55FE3011" w14:textId="77777777" w:rsidR="004A6325" w:rsidRPr="007A2605" w:rsidRDefault="004A6325">
            <w:pPr>
              <w:numPr>
                <w:ilvl w:val="2"/>
                <w:numId w:val="232"/>
              </w:numPr>
              <w:spacing w:after="0" w:line="360" w:lineRule="auto"/>
              <w:ind w:left="1170"/>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 xml:space="preserve">Spare Parts List: </w:t>
            </w:r>
          </w:p>
          <w:p w14:paraId="1386D86A" w14:textId="77777777" w:rsidR="004A6325" w:rsidRPr="007A2605" w:rsidRDefault="004A6325">
            <w:pPr>
              <w:numPr>
                <w:ilvl w:val="2"/>
                <w:numId w:val="232"/>
              </w:numPr>
              <w:spacing w:after="0" w:line="360" w:lineRule="auto"/>
              <w:ind w:left="1170"/>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Vendor Information</w:t>
            </w:r>
          </w:p>
          <w:p w14:paraId="372924FD" w14:textId="77777777" w:rsidR="004A6325" w:rsidRPr="007A2605" w:rsidRDefault="004A6325">
            <w:pPr>
              <w:numPr>
                <w:ilvl w:val="2"/>
                <w:numId w:val="232"/>
              </w:numPr>
              <w:spacing w:after="0" w:line="360" w:lineRule="auto"/>
              <w:ind w:left="1170"/>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 xml:space="preserve">Maintenance Schedules and Procedures: </w:t>
            </w:r>
          </w:p>
          <w:p w14:paraId="407CC684" w14:textId="77777777" w:rsidR="004A6325" w:rsidRPr="007A2605" w:rsidRDefault="004A6325">
            <w:pPr>
              <w:numPr>
                <w:ilvl w:val="2"/>
                <w:numId w:val="232"/>
              </w:numPr>
              <w:spacing w:after="0" w:line="360" w:lineRule="auto"/>
              <w:ind w:left="1170"/>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Preventive Maintenance Schedule</w:t>
            </w:r>
          </w:p>
          <w:p w14:paraId="0DD8902C" w14:textId="77777777" w:rsidR="004A6325" w:rsidRPr="007A2605" w:rsidRDefault="004A6325">
            <w:pPr>
              <w:numPr>
                <w:ilvl w:val="2"/>
                <w:numId w:val="232"/>
              </w:numPr>
              <w:spacing w:after="0" w:line="360" w:lineRule="auto"/>
              <w:ind w:left="1170"/>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Corrective Maintenance Procedures</w:t>
            </w:r>
          </w:p>
          <w:p w14:paraId="481F8FC5" w14:textId="77777777" w:rsidR="004A6325" w:rsidRPr="007A2605" w:rsidRDefault="004A6325">
            <w:pPr>
              <w:numPr>
                <w:ilvl w:val="2"/>
                <w:numId w:val="232"/>
              </w:numPr>
              <w:spacing w:after="0" w:line="360" w:lineRule="auto"/>
              <w:ind w:left="1170"/>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Emergency Procedures</w:t>
            </w:r>
          </w:p>
          <w:p w14:paraId="7DDB63B6" w14:textId="77777777" w:rsidR="004A6325" w:rsidRPr="007A2605" w:rsidRDefault="004A6325">
            <w:pPr>
              <w:numPr>
                <w:ilvl w:val="2"/>
                <w:numId w:val="232"/>
              </w:numPr>
              <w:spacing w:after="0" w:line="360" w:lineRule="auto"/>
              <w:ind w:left="1170"/>
              <w:contextualSpacing/>
              <w:rPr>
                <w:rFonts w:ascii="Times New Roman" w:eastAsia="Times New Roman" w:hAnsi="Times New Roman" w:cs="Times New Roman"/>
                <w:color w:val="000000"/>
                <w:kern w:val="0"/>
                <w:sz w:val="24"/>
                <w:szCs w:val="24"/>
                <w14:ligatures w14:val="none"/>
              </w:rPr>
            </w:pPr>
            <w:r w:rsidRPr="007A2605">
              <w:rPr>
                <w:rFonts w:ascii="Times New Roman" w:eastAsia="Times New Roman" w:hAnsi="Times New Roman" w:cs="Times New Roman"/>
                <w:color w:val="000000"/>
                <w:kern w:val="0"/>
                <w:sz w:val="24"/>
                <w:szCs w:val="24"/>
                <w14:ligatures w14:val="none"/>
              </w:rPr>
              <w:t xml:space="preserve">Operator Training Manuals </w:t>
            </w:r>
          </w:p>
          <w:p w14:paraId="648D3394" w14:textId="77777777" w:rsidR="004A6325" w:rsidRPr="007A2605" w:rsidRDefault="004A6325">
            <w:pPr>
              <w:numPr>
                <w:ilvl w:val="2"/>
                <w:numId w:val="232"/>
              </w:numPr>
              <w:spacing w:after="0" w:line="360" w:lineRule="auto"/>
              <w:ind w:left="1170"/>
              <w:contextualSpacing/>
              <w:rPr>
                <w:rFonts w:ascii="Times New Roman" w:eastAsia="Times New Roman" w:hAnsi="Times New Roman" w:cs="Times New Roman"/>
                <w:color w:val="000000"/>
                <w:kern w:val="0"/>
                <w:sz w:val="24"/>
                <w:szCs w:val="24"/>
                <w:lang w:val="en-GB"/>
                <w14:ligatures w14:val="none"/>
              </w:rPr>
            </w:pPr>
            <w:r w:rsidRPr="007A2605">
              <w:rPr>
                <w:rFonts w:ascii="Times New Roman" w:eastAsia="Times New Roman" w:hAnsi="Times New Roman" w:cs="Times New Roman"/>
                <w:color w:val="000000"/>
                <w:kern w:val="0"/>
                <w:sz w:val="24"/>
                <w:szCs w:val="24"/>
                <w14:ligatures w14:val="none"/>
              </w:rPr>
              <w:t xml:space="preserve"> Safety Manuals</w:t>
            </w:r>
          </w:p>
        </w:tc>
        <w:tc>
          <w:tcPr>
            <w:tcW w:w="1328" w:type="pct"/>
            <w:tcBorders>
              <w:top w:val="single" w:sz="4" w:space="0" w:color="auto"/>
              <w:left w:val="single" w:sz="4" w:space="0" w:color="auto"/>
              <w:bottom w:val="single" w:sz="4" w:space="0" w:color="auto"/>
              <w:right w:val="single" w:sz="4" w:space="0" w:color="auto"/>
            </w:tcBorders>
          </w:tcPr>
          <w:p w14:paraId="1800955A" w14:textId="77777777" w:rsidR="004A6325" w:rsidRPr="007A2605" w:rsidRDefault="004A6325">
            <w:pPr>
              <w:numPr>
                <w:ilvl w:val="0"/>
                <w:numId w:val="68"/>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Written tests</w:t>
            </w:r>
          </w:p>
          <w:p w14:paraId="696E5657" w14:textId="77777777" w:rsidR="004A6325" w:rsidRPr="007A2605" w:rsidRDefault="004A6325">
            <w:pPr>
              <w:numPr>
                <w:ilvl w:val="0"/>
                <w:numId w:val="68"/>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 xml:space="preserve">Oral Questioning </w:t>
            </w:r>
          </w:p>
          <w:p w14:paraId="48F32DBC" w14:textId="77777777" w:rsidR="004A6325" w:rsidRPr="007A2605" w:rsidRDefault="004A6325">
            <w:pPr>
              <w:numPr>
                <w:ilvl w:val="0"/>
                <w:numId w:val="68"/>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 xml:space="preserve">Practical assessment </w:t>
            </w:r>
          </w:p>
          <w:p w14:paraId="342E4EE1" w14:textId="77777777" w:rsidR="004A6325" w:rsidRPr="007A2605" w:rsidRDefault="004A6325">
            <w:pPr>
              <w:numPr>
                <w:ilvl w:val="0"/>
                <w:numId w:val="68"/>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Project</w:t>
            </w:r>
          </w:p>
          <w:p w14:paraId="6F94CF73" w14:textId="77777777" w:rsidR="004A6325" w:rsidRPr="007A2605" w:rsidRDefault="004A6325">
            <w:pPr>
              <w:numPr>
                <w:ilvl w:val="0"/>
                <w:numId w:val="68"/>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Third party report</w:t>
            </w:r>
          </w:p>
          <w:p w14:paraId="3AE75415" w14:textId="77777777" w:rsidR="004A6325" w:rsidRPr="007A2605" w:rsidRDefault="004A6325">
            <w:pPr>
              <w:numPr>
                <w:ilvl w:val="0"/>
                <w:numId w:val="68"/>
              </w:numPr>
              <w:spacing w:after="0" w:line="360" w:lineRule="auto"/>
              <w:contextualSpacing/>
              <w:rPr>
                <w:rFonts w:ascii="Times New Roman" w:eastAsia="Calibri" w:hAnsi="Times New Roman" w:cs="Times New Roman"/>
                <w:color w:val="000000"/>
                <w:kern w:val="0"/>
                <w:sz w:val="24"/>
                <w:szCs w:val="24"/>
                <w:lang w:val="en-ZW"/>
                <w14:ligatures w14:val="none"/>
              </w:rPr>
            </w:pPr>
            <w:r w:rsidRPr="007A2605">
              <w:rPr>
                <w:rFonts w:ascii="Times New Roman" w:eastAsia="Calibri" w:hAnsi="Times New Roman" w:cs="Times New Roman"/>
                <w:color w:val="000000"/>
                <w:kern w:val="0"/>
                <w:sz w:val="24"/>
                <w:szCs w:val="24"/>
                <w:lang w:val="en-ZW"/>
                <w14:ligatures w14:val="none"/>
              </w:rPr>
              <w:t>Portfolio of evidence</w:t>
            </w:r>
          </w:p>
          <w:p w14:paraId="57917348" w14:textId="77777777" w:rsidR="004A6325" w:rsidRPr="007A2605" w:rsidRDefault="004A6325" w:rsidP="006218ED">
            <w:pPr>
              <w:spacing w:after="0" w:line="360" w:lineRule="auto"/>
              <w:ind w:left="720"/>
              <w:contextualSpacing/>
              <w:rPr>
                <w:rFonts w:ascii="Times New Roman" w:hAnsi="Times New Roman" w:cs="Times New Roman"/>
                <w:sz w:val="24"/>
                <w:szCs w:val="24"/>
              </w:rPr>
            </w:pPr>
          </w:p>
          <w:p w14:paraId="02008034" w14:textId="77777777" w:rsidR="004A6325" w:rsidRPr="007A2605" w:rsidRDefault="004A6325" w:rsidP="006218ED">
            <w:pPr>
              <w:spacing w:line="360" w:lineRule="auto"/>
              <w:rPr>
                <w:rFonts w:ascii="Times New Roman" w:hAnsi="Times New Roman" w:cs="Times New Roman"/>
                <w:sz w:val="24"/>
                <w:szCs w:val="24"/>
              </w:rPr>
            </w:pPr>
          </w:p>
          <w:p w14:paraId="684305B5" w14:textId="77777777" w:rsidR="004A6325" w:rsidRPr="007A2605" w:rsidRDefault="004A6325" w:rsidP="006218ED">
            <w:pPr>
              <w:spacing w:line="360" w:lineRule="auto"/>
              <w:rPr>
                <w:rFonts w:ascii="Times New Roman" w:hAnsi="Times New Roman" w:cs="Times New Roman"/>
                <w:sz w:val="24"/>
                <w:szCs w:val="24"/>
              </w:rPr>
            </w:pPr>
          </w:p>
          <w:p w14:paraId="6E3EE125" w14:textId="77777777" w:rsidR="004A6325" w:rsidRPr="007A2605" w:rsidRDefault="004A6325" w:rsidP="006218ED">
            <w:pPr>
              <w:spacing w:line="360" w:lineRule="auto"/>
              <w:rPr>
                <w:rFonts w:ascii="Times New Roman" w:hAnsi="Times New Roman" w:cs="Times New Roman"/>
                <w:sz w:val="24"/>
                <w:szCs w:val="24"/>
              </w:rPr>
            </w:pPr>
          </w:p>
          <w:p w14:paraId="7D504AF7" w14:textId="77777777" w:rsidR="004A6325" w:rsidRPr="007A2605" w:rsidRDefault="004A6325" w:rsidP="006218ED">
            <w:pPr>
              <w:spacing w:line="360" w:lineRule="auto"/>
              <w:rPr>
                <w:rFonts w:ascii="Times New Roman" w:hAnsi="Times New Roman" w:cs="Times New Roman"/>
                <w:sz w:val="24"/>
                <w:szCs w:val="24"/>
              </w:rPr>
            </w:pPr>
          </w:p>
          <w:p w14:paraId="0C58CFC2" w14:textId="77777777" w:rsidR="004A6325" w:rsidRPr="007A2605" w:rsidRDefault="004A6325" w:rsidP="006218ED">
            <w:pPr>
              <w:spacing w:line="360" w:lineRule="auto"/>
              <w:rPr>
                <w:rFonts w:ascii="Times New Roman" w:hAnsi="Times New Roman" w:cs="Times New Roman"/>
                <w:sz w:val="24"/>
                <w:szCs w:val="24"/>
              </w:rPr>
            </w:pPr>
          </w:p>
          <w:p w14:paraId="4626F9DA" w14:textId="77777777" w:rsidR="004A6325" w:rsidRPr="007A2605" w:rsidRDefault="004A6325" w:rsidP="006218ED">
            <w:pPr>
              <w:spacing w:line="360" w:lineRule="auto"/>
              <w:rPr>
                <w:rFonts w:ascii="Times New Roman" w:hAnsi="Times New Roman" w:cs="Times New Roman"/>
                <w:sz w:val="24"/>
                <w:szCs w:val="24"/>
              </w:rPr>
            </w:pPr>
          </w:p>
          <w:p w14:paraId="604BF8C2" w14:textId="77777777" w:rsidR="004A6325" w:rsidRPr="007A2605" w:rsidRDefault="004A6325" w:rsidP="006218ED">
            <w:pPr>
              <w:spacing w:line="360" w:lineRule="auto"/>
              <w:jc w:val="center"/>
              <w:rPr>
                <w:rFonts w:ascii="Times New Roman" w:hAnsi="Times New Roman" w:cs="Times New Roman"/>
                <w:sz w:val="24"/>
                <w:szCs w:val="24"/>
              </w:rPr>
            </w:pPr>
          </w:p>
        </w:tc>
      </w:tr>
    </w:tbl>
    <w:p w14:paraId="701E7ACC" w14:textId="77777777" w:rsidR="004A6325" w:rsidRPr="007A2605" w:rsidRDefault="004A6325" w:rsidP="004A6325">
      <w:pPr>
        <w:spacing w:after="0" w:line="360" w:lineRule="auto"/>
        <w:rPr>
          <w:rFonts w:ascii="Times New Roman" w:hAnsi="Times New Roman" w:cs="Times New Roman"/>
          <w:b/>
          <w:sz w:val="24"/>
          <w:szCs w:val="24"/>
          <w:lang w:val="en-GB"/>
        </w:rPr>
      </w:pPr>
      <w:r w:rsidRPr="007A2605">
        <w:rPr>
          <w:rFonts w:ascii="Times New Roman" w:hAnsi="Times New Roman" w:cs="Times New Roman"/>
          <w:b/>
          <w:sz w:val="24"/>
          <w:szCs w:val="24"/>
          <w:lang w:val="en-GB"/>
        </w:rPr>
        <w:t>Suggested Methods of Instruction</w:t>
      </w:r>
    </w:p>
    <w:p w14:paraId="5C59D254" w14:textId="77777777" w:rsidR="004A6325" w:rsidRPr="007A2605" w:rsidRDefault="004A6325">
      <w:pPr>
        <w:numPr>
          <w:ilvl w:val="0"/>
          <w:numId w:val="69"/>
        </w:numPr>
        <w:spacing w:after="120" w:line="360" w:lineRule="auto"/>
        <w:contextualSpacing/>
        <w:rPr>
          <w:rFonts w:ascii="Times New Roman" w:eastAsia="Times New Roman" w:hAnsi="Times New Roman" w:cs="Times New Roman"/>
          <w:kern w:val="28"/>
          <w:sz w:val="24"/>
          <w:szCs w:val="24"/>
          <w:lang w:val="en-GB"/>
          <w14:ligatures w14:val="none"/>
        </w:rPr>
      </w:pPr>
      <w:r w:rsidRPr="007A2605">
        <w:rPr>
          <w:rFonts w:ascii="Times New Roman" w:eastAsia="Times New Roman" w:hAnsi="Times New Roman" w:cs="Times New Roman"/>
          <w:kern w:val="28"/>
          <w:sz w:val="24"/>
          <w:szCs w:val="24"/>
          <w:lang w:val="en-GB"/>
          <w14:ligatures w14:val="none"/>
        </w:rPr>
        <w:t>Demonstrations</w:t>
      </w:r>
    </w:p>
    <w:p w14:paraId="7CE6C1D8" w14:textId="77777777" w:rsidR="004A6325" w:rsidRPr="007A2605" w:rsidRDefault="004A6325">
      <w:pPr>
        <w:numPr>
          <w:ilvl w:val="0"/>
          <w:numId w:val="69"/>
        </w:numPr>
        <w:spacing w:after="120" w:line="360" w:lineRule="auto"/>
        <w:contextualSpacing/>
        <w:rPr>
          <w:rFonts w:ascii="Times New Roman" w:eastAsia="Times New Roman" w:hAnsi="Times New Roman" w:cs="Times New Roman"/>
          <w:kern w:val="28"/>
          <w:sz w:val="24"/>
          <w:szCs w:val="24"/>
          <w:lang w:val="en-GB"/>
          <w14:ligatures w14:val="none"/>
        </w:rPr>
      </w:pPr>
      <w:r w:rsidRPr="007A2605">
        <w:rPr>
          <w:rFonts w:ascii="Times New Roman" w:eastAsia="Times New Roman" w:hAnsi="Times New Roman" w:cs="Times New Roman"/>
          <w:kern w:val="28"/>
          <w:sz w:val="24"/>
          <w:szCs w:val="24"/>
          <w:lang w:val="en-GB"/>
          <w14:ligatures w14:val="none"/>
        </w:rPr>
        <w:t>Simulation</w:t>
      </w:r>
    </w:p>
    <w:p w14:paraId="3BA779CC" w14:textId="77777777" w:rsidR="004A6325" w:rsidRPr="007A2605" w:rsidRDefault="004A6325">
      <w:pPr>
        <w:numPr>
          <w:ilvl w:val="0"/>
          <w:numId w:val="69"/>
        </w:numPr>
        <w:spacing w:after="120" w:line="360" w:lineRule="auto"/>
        <w:contextualSpacing/>
        <w:rPr>
          <w:rFonts w:ascii="Times New Roman" w:eastAsia="Times New Roman" w:hAnsi="Times New Roman" w:cs="Times New Roman"/>
          <w:kern w:val="28"/>
          <w:sz w:val="24"/>
          <w:szCs w:val="24"/>
          <w:lang w:val="en-GB"/>
          <w14:ligatures w14:val="none"/>
        </w:rPr>
      </w:pPr>
      <w:r w:rsidRPr="007A2605">
        <w:rPr>
          <w:rFonts w:ascii="Times New Roman" w:eastAsia="Times New Roman" w:hAnsi="Times New Roman" w:cs="Times New Roman"/>
          <w:kern w:val="28"/>
          <w:sz w:val="24"/>
          <w:szCs w:val="24"/>
          <w:lang w:val="en-GB"/>
          <w14:ligatures w14:val="none"/>
        </w:rPr>
        <w:t>Role play</w:t>
      </w:r>
    </w:p>
    <w:p w14:paraId="22F86A8B" w14:textId="77777777" w:rsidR="004A6325" w:rsidRPr="007A2605" w:rsidRDefault="004A6325">
      <w:pPr>
        <w:numPr>
          <w:ilvl w:val="0"/>
          <w:numId w:val="69"/>
        </w:numPr>
        <w:spacing w:after="120" w:line="360" w:lineRule="auto"/>
        <w:contextualSpacing/>
        <w:rPr>
          <w:rFonts w:ascii="Times New Roman" w:eastAsia="Times New Roman" w:hAnsi="Times New Roman" w:cs="Times New Roman"/>
          <w:kern w:val="28"/>
          <w:sz w:val="24"/>
          <w:szCs w:val="24"/>
          <w:lang w:val="en-GB"/>
          <w14:ligatures w14:val="none"/>
        </w:rPr>
      </w:pPr>
      <w:r w:rsidRPr="007A2605">
        <w:rPr>
          <w:rFonts w:ascii="Times New Roman" w:eastAsia="Times New Roman" w:hAnsi="Times New Roman" w:cs="Times New Roman"/>
          <w:kern w:val="28"/>
          <w:sz w:val="24"/>
          <w:szCs w:val="24"/>
          <w:lang w:val="en-GB"/>
          <w14:ligatures w14:val="none"/>
        </w:rPr>
        <w:t>Group Discussion</w:t>
      </w:r>
    </w:p>
    <w:p w14:paraId="2F1C0B66" w14:textId="77777777" w:rsidR="004A6325" w:rsidRPr="007A2605" w:rsidRDefault="004A6325">
      <w:pPr>
        <w:numPr>
          <w:ilvl w:val="0"/>
          <w:numId w:val="69"/>
        </w:numPr>
        <w:spacing w:after="120" w:line="360" w:lineRule="auto"/>
        <w:contextualSpacing/>
        <w:rPr>
          <w:rFonts w:ascii="Times New Roman" w:eastAsia="Times New Roman" w:hAnsi="Times New Roman" w:cs="Times New Roman"/>
          <w:kern w:val="28"/>
          <w:sz w:val="24"/>
          <w:szCs w:val="24"/>
          <w:lang w:val="en-GB"/>
          <w14:ligatures w14:val="none"/>
        </w:rPr>
      </w:pPr>
      <w:r w:rsidRPr="007A2605">
        <w:rPr>
          <w:rFonts w:ascii="Times New Roman" w:eastAsia="Times New Roman" w:hAnsi="Times New Roman" w:cs="Times New Roman"/>
          <w:kern w:val="28"/>
          <w:sz w:val="24"/>
          <w:szCs w:val="24"/>
          <w:lang w:val="en-GB"/>
          <w14:ligatures w14:val="none"/>
        </w:rPr>
        <w:t xml:space="preserve">Presentations </w:t>
      </w:r>
    </w:p>
    <w:p w14:paraId="61EE04AC" w14:textId="77777777" w:rsidR="004A6325" w:rsidRPr="007A2605" w:rsidRDefault="004A6325">
      <w:pPr>
        <w:numPr>
          <w:ilvl w:val="0"/>
          <w:numId w:val="69"/>
        </w:numPr>
        <w:spacing w:after="120" w:line="360" w:lineRule="auto"/>
        <w:contextualSpacing/>
        <w:rPr>
          <w:rFonts w:ascii="Times New Roman" w:eastAsia="Times New Roman" w:hAnsi="Times New Roman" w:cs="Times New Roman"/>
          <w:kern w:val="28"/>
          <w:sz w:val="24"/>
          <w:szCs w:val="24"/>
          <w:lang w:val="en-GB"/>
          <w14:ligatures w14:val="none"/>
        </w:rPr>
      </w:pPr>
      <w:r w:rsidRPr="007A2605">
        <w:rPr>
          <w:rFonts w:ascii="Times New Roman" w:eastAsia="Times New Roman" w:hAnsi="Times New Roman" w:cs="Times New Roman"/>
          <w:kern w:val="28"/>
          <w:sz w:val="24"/>
          <w:szCs w:val="24"/>
          <w:lang w:val="en-GB"/>
          <w14:ligatures w14:val="none"/>
        </w:rPr>
        <w:t>Projects</w:t>
      </w:r>
    </w:p>
    <w:p w14:paraId="0336124E" w14:textId="77777777" w:rsidR="004A6325" w:rsidRPr="007A2605" w:rsidRDefault="004A6325">
      <w:pPr>
        <w:numPr>
          <w:ilvl w:val="0"/>
          <w:numId w:val="69"/>
        </w:numPr>
        <w:spacing w:after="120" w:line="360" w:lineRule="auto"/>
        <w:contextualSpacing/>
        <w:rPr>
          <w:rFonts w:ascii="Times New Roman" w:eastAsia="Times New Roman" w:hAnsi="Times New Roman" w:cs="Times New Roman"/>
          <w:kern w:val="28"/>
          <w:sz w:val="24"/>
          <w:szCs w:val="24"/>
          <w:lang w:val="en-GB"/>
          <w14:ligatures w14:val="none"/>
        </w:rPr>
      </w:pPr>
      <w:r w:rsidRPr="007A2605">
        <w:rPr>
          <w:rFonts w:ascii="Times New Roman" w:eastAsia="Times New Roman" w:hAnsi="Times New Roman" w:cs="Times New Roman"/>
          <w:kern w:val="28"/>
          <w:sz w:val="24"/>
          <w:szCs w:val="24"/>
          <w:lang w:val="en-GB"/>
          <w14:ligatures w14:val="none"/>
        </w:rPr>
        <w:t>Case studies</w:t>
      </w:r>
    </w:p>
    <w:p w14:paraId="4C68E951" w14:textId="77777777" w:rsidR="004A6325" w:rsidRPr="007A2605" w:rsidRDefault="004A6325">
      <w:pPr>
        <w:numPr>
          <w:ilvl w:val="0"/>
          <w:numId w:val="69"/>
        </w:numPr>
        <w:spacing w:after="120" w:line="360" w:lineRule="auto"/>
        <w:contextualSpacing/>
        <w:rPr>
          <w:rFonts w:ascii="Times New Roman" w:eastAsia="Times New Roman" w:hAnsi="Times New Roman" w:cs="Times New Roman"/>
          <w:kern w:val="28"/>
          <w:sz w:val="24"/>
          <w:szCs w:val="24"/>
          <w:lang w:val="en-GB"/>
          <w14:ligatures w14:val="none"/>
        </w:rPr>
      </w:pPr>
      <w:r w:rsidRPr="007A2605">
        <w:rPr>
          <w:rFonts w:ascii="Times New Roman" w:eastAsia="Times New Roman" w:hAnsi="Times New Roman" w:cs="Times New Roman"/>
          <w:kern w:val="28"/>
          <w:sz w:val="24"/>
          <w:szCs w:val="24"/>
          <w:lang w:val="en-GB"/>
          <w14:ligatures w14:val="none"/>
        </w:rPr>
        <w:t xml:space="preserve">Assignments </w:t>
      </w:r>
    </w:p>
    <w:p w14:paraId="6FCB9DFE" w14:textId="77777777" w:rsidR="004A6325" w:rsidRPr="007A2605" w:rsidRDefault="004A6325" w:rsidP="004A6325">
      <w:pPr>
        <w:spacing w:line="360" w:lineRule="auto"/>
        <w:rPr>
          <w:rFonts w:ascii="Times New Roman" w:hAnsi="Times New Roman" w:cs="Times New Roman"/>
          <w:b/>
          <w:sz w:val="24"/>
          <w:szCs w:val="24"/>
        </w:rPr>
      </w:pPr>
    </w:p>
    <w:p w14:paraId="71791ABF" w14:textId="77777777" w:rsidR="004A6325" w:rsidRPr="007A2605" w:rsidRDefault="004A6325" w:rsidP="004A6325">
      <w:pPr>
        <w:spacing w:line="360" w:lineRule="auto"/>
        <w:rPr>
          <w:rFonts w:ascii="Times New Roman" w:hAnsi="Times New Roman" w:cs="Times New Roman"/>
          <w:b/>
          <w:sz w:val="24"/>
          <w:szCs w:val="24"/>
        </w:rPr>
      </w:pPr>
      <w:r w:rsidRPr="007A2605">
        <w:rPr>
          <w:rFonts w:ascii="Times New Roman" w:hAnsi="Times New Roman" w:cs="Times New Roman"/>
          <w:b/>
          <w:sz w:val="24"/>
          <w:szCs w:val="24"/>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895"/>
        <w:gridCol w:w="2077"/>
        <w:gridCol w:w="3233"/>
        <w:gridCol w:w="1260"/>
        <w:gridCol w:w="1885"/>
      </w:tblGrid>
      <w:tr w:rsidR="004A6325" w:rsidRPr="007A2605" w14:paraId="132CA917"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4E040CCB" w14:textId="77777777" w:rsidR="004A6325" w:rsidRPr="007A2605" w:rsidRDefault="004A6325" w:rsidP="006218ED">
            <w:pPr>
              <w:spacing w:after="160" w:line="360" w:lineRule="auto"/>
              <w:jc w:val="center"/>
              <w:rPr>
                <w:rFonts w:ascii="Times New Roman" w:eastAsiaTheme="minorHAnsi" w:hAnsi="Times New Roman" w:cstheme="minorBidi"/>
                <w:b/>
                <w:kern w:val="2"/>
                <w:sz w:val="24"/>
                <w:szCs w:val="24"/>
                <w:lang w:val="en-GB"/>
                <w14:ligatures w14:val="standardContextual"/>
              </w:rPr>
            </w:pPr>
            <w:r w:rsidRPr="007A2605">
              <w:rPr>
                <w:rFonts w:ascii="Times New Roman" w:eastAsiaTheme="minorHAnsi" w:hAnsi="Times New Roman" w:cstheme="minorBidi"/>
                <w:b/>
                <w:kern w:val="2"/>
                <w:sz w:val="24"/>
                <w:szCs w:val="24"/>
                <w:lang w:val="en-GB"/>
                <w14:ligatures w14:val="standardContextual"/>
              </w:rPr>
              <w:t>S/No.</w:t>
            </w:r>
          </w:p>
        </w:tc>
        <w:tc>
          <w:tcPr>
            <w:tcW w:w="2077" w:type="dxa"/>
            <w:tcBorders>
              <w:top w:val="single" w:sz="4" w:space="0" w:color="auto"/>
              <w:left w:val="single" w:sz="4" w:space="0" w:color="auto"/>
              <w:bottom w:val="single" w:sz="4" w:space="0" w:color="auto"/>
              <w:right w:val="single" w:sz="4" w:space="0" w:color="auto"/>
            </w:tcBorders>
            <w:hideMark/>
          </w:tcPr>
          <w:p w14:paraId="0C6BA7E2" w14:textId="77777777" w:rsidR="004A6325" w:rsidRPr="007A2605" w:rsidRDefault="004A6325" w:rsidP="006218ED">
            <w:pPr>
              <w:spacing w:after="160" w:line="360" w:lineRule="auto"/>
              <w:jc w:val="center"/>
              <w:rPr>
                <w:rFonts w:ascii="Times New Roman" w:eastAsiaTheme="minorHAnsi" w:hAnsi="Times New Roman" w:cstheme="minorBidi"/>
                <w:b/>
                <w:kern w:val="2"/>
                <w:sz w:val="24"/>
                <w:szCs w:val="24"/>
                <w:lang w:val="en-GB"/>
                <w14:ligatures w14:val="standardContextual"/>
              </w:rPr>
            </w:pPr>
            <w:r w:rsidRPr="007A2605">
              <w:rPr>
                <w:rFonts w:ascii="Times New Roman" w:eastAsiaTheme="minorHAnsi" w:hAnsi="Times New Roman" w:cstheme="minorBidi"/>
                <w:b/>
                <w:kern w:val="2"/>
                <w:sz w:val="24"/>
                <w:szCs w:val="24"/>
                <w:lang w:val="en-GB"/>
                <w14:ligatures w14:val="standardContextual"/>
              </w:rPr>
              <w:t>Category/Item</w:t>
            </w:r>
          </w:p>
        </w:tc>
        <w:tc>
          <w:tcPr>
            <w:tcW w:w="3233" w:type="dxa"/>
            <w:tcBorders>
              <w:top w:val="single" w:sz="4" w:space="0" w:color="auto"/>
              <w:left w:val="single" w:sz="4" w:space="0" w:color="auto"/>
              <w:bottom w:val="single" w:sz="4" w:space="0" w:color="auto"/>
              <w:right w:val="single" w:sz="4" w:space="0" w:color="auto"/>
            </w:tcBorders>
            <w:hideMark/>
          </w:tcPr>
          <w:p w14:paraId="19143E4E" w14:textId="77777777" w:rsidR="004A6325" w:rsidRPr="007A2605" w:rsidRDefault="004A6325" w:rsidP="006218ED">
            <w:pPr>
              <w:spacing w:after="160" w:line="360" w:lineRule="auto"/>
              <w:jc w:val="center"/>
              <w:rPr>
                <w:rFonts w:ascii="Times New Roman" w:eastAsiaTheme="minorHAnsi" w:hAnsi="Times New Roman" w:cstheme="minorBidi"/>
                <w:b/>
                <w:kern w:val="2"/>
                <w:sz w:val="24"/>
                <w:szCs w:val="24"/>
                <w:lang w:val="en-GB"/>
                <w14:ligatures w14:val="standardContextual"/>
              </w:rPr>
            </w:pPr>
            <w:r w:rsidRPr="007A2605">
              <w:rPr>
                <w:rFonts w:ascii="Times New Roman" w:eastAsiaTheme="minorHAnsi" w:hAnsi="Times New Roman" w:cstheme="minorBidi"/>
                <w:b/>
                <w:kern w:val="2"/>
                <w:sz w:val="24"/>
                <w:szCs w:val="24"/>
                <w:lang w:val="en-GB"/>
                <w14:ligatures w14:val="standardContextual"/>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38A6E877" w14:textId="77777777" w:rsidR="004A6325" w:rsidRPr="007A2605" w:rsidRDefault="004A6325" w:rsidP="006218ED">
            <w:pPr>
              <w:spacing w:after="160" w:line="360" w:lineRule="auto"/>
              <w:jc w:val="center"/>
              <w:rPr>
                <w:rFonts w:ascii="Times New Roman" w:eastAsiaTheme="minorHAnsi" w:hAnsi="Times New Roman" w:cstheme="minorBidi"/>
                <w:b/>
                <w:kern w:val="2"/>
                <w:sz w:val="24"/>
                <w:szCs w:val="24"/>
                <w:lang w:val="en-GB"/>
                <w14:ligatures w14:val="standardContextual"/>
              </w:rPr>
            </w:pPr>
            <w:r w:rsidRPr="007A2605">
              <w:rPr>
                <w:rFonts w:ascii="Times New Roman" w:eastAsiaTheme="minorHAnsi" w:hAnsi="Times New Roman" w:cstheme="minorBidi"/>
                <w:b/>
                <w:kern w:val="2"/>
                <w:sz w:val="24"/>
                <w:szCs w:val="24"/>
                <w:lang w:val="en-GB"/>
                <w14:ligatures w14:val="standardContextual"/>
              </w:rPr>
              <w:t>Quantity</w:t>
            </w:r>
          </w:p>
        </w:tc>
        <w:tc>
          <w:tcPr>
            <w:tcW w:w="1885" w:type="dxa"/>
            <w:tcBorders>
              <w:top w:val="single" w:sz="4" w:space="0" w:color="auto"/>
              <w:left w:val="single" w:sz="4" w:space="0" w:color="auto"/>
              <w:bottom w:val="single" w:sz="4" w:space="0" w:color="auto"/>
              <w:right w:val="single" w:sz="4" w:space="0" w:color="auto"/>
            </w:tcBorders>
            <w:hideMark/>
          </w:tcPr>
          <w:p w14:paraId="7630E48F" w14:textId="77777777" w:rsidR="004A6325" w:rsidRPr="007A2605" w:rsidRDefault="004A6325" w:rsidP="006218ED">
            <w:pPr>
              <w:spacing w:after="160" w:line="360" w:lineRule="auto"/>
              <w:jc w:val="center"/>
              <w:rPr>
                <w:rFonts w:ascii="Times New Roman" w:eastAsiaTheme="minorHAnsi" w:hAnsi="Times New Roman" w:cstheme="minorBidi"/>
                <w:b/>
                <w:kern w:val="2"/>
                <w:sz w:val="24"/>
                <w:szCs w:val="24"/>
                <w:lang w:val="en-GB"/>
                <w14:ligatures w14:val="standardContextual"/>
              </w:rPr>
            </w:pPr>
            <w:r w:rsidRPr="007A2605">
              <w:rPr>
                <w:rFonts w:ascii="Times New Roman" w:eastAsiaTheme="minorHAnsi" w:hAnsi="Times New Roman" w:cstheme="minorBidi"/>
                <w:b/>
                <w:kern w:val="2"/>
                <w:sz w:val="24"/>
                <w:szCs w:val="24"/>
                <w:lang w:val="en-GB"/>
                <w14:ligatures w14:val="standardContextual"/>
              </w:rPr>
              <w:t>Recommended Ratio</w:t>
            </w:r>
          </w:p>
          <w:p w14:paraId="4CBD3F27" w14:textId="77777777" w:rsidR="004A6325" w:rsidRPr="007A2605" w:rsidRDefault="004A6325" w:rsidP="006218ED">
            <w:pPr>
              <w:spacing w:after="160" w:line="360" w:lineRule="auto"/>
              <w:jc w:val="center"/>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(Item: Trainee)</w:t>
            </w:r>
          </w:p>
        </w:tc>
      </w:tr>
      <w:tr w:rsidR="004A6325" w:rsidRPr="007A2605" w14:paraId="20025EFD"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335F9CBD" w14:textId="77777777" w:rsidR="004A6325" w:rsidRPr="007A2605" w:rsidRDefault="004A6325" w:rsidP="006218ED">
            <w:pPr>
              <w:spacing w:after="160" w:line="360" w:lineRule="auto"/>
              <w:rPr>
                <w:rFonts w:ascii="Times New Roman" w:eastAsiaTheme="minorHAnsi" w:hAnsi="Times New Roman" w:cstheme="minorBidi"/>
                <w:b/>
                <w:kern w:val="2"/>
                <w:sz w:val="24"/>
                <w:szCs w:val="24"/>
                <w:lang w:val="en-GB"/>
                <w14:ligatures w14:val="standardContextual"/>
              </w:rPr>
            </w:pPr>
            <w:r w:rsidRPr="007A2605">
              <w:rPr>
                <w:rFonts w:ascii="Times New Roman" w:eastAsiaTheme="minorHAnsi" w:hAnsi="Times New Roman" w:cstheme="minorBidi"/>
                <w:b/>
                <w:kern w:val="2"/>
                <w:sz w:val="24"/>
                <w:szCs w:val="24"/>
                <w:lang w:val="en-GB"/>
                <w14:ligatures w14:val="standardContextual"/>
              </w:rPr>
              <w:t>A</w:t>
            </w:r>
          </w:p>
        </w:tc>
        <w:tc>
          <w:tcPr>
            <w:tcW w:w="2077" w:type="dxa"/>
            <w:tcBorders>
              <w:top w:val="single" w:sz="4" w:space="0" w:color="auto"/>
              <w:left w:val="single" w:sz="4" w:space="0" w:color="auto"/>
              <w:bottom w:val="single" w:sz="4" w:space="0" w:color="auto"/>
              <w:right w:val="single" w:sz="4" w:space="0" w:color="auto"/>
            </w:tcBorders>
            <w:hideMark/>
          </w:tcPr>
          <w:p w14:paraId="760CE024" w14:textId="77777777" w:rsidR="004A6325" w:rsidRPr="007A2605" w:rsidRDefault="004A6325" w:rsidP="006218ED">
            <w:pPr>
              <w:spacing w:after="160" w:line="360" w:lineRule="auto"/>
              <w:rPr>
                <w:rFonts w:ascii="Times New Roman" w:eastAsiaTheme="minorHAnsi" w:hAnsi="Times New Roman" w:cstheme="minorBidi"/>
                <w:b/>
                <w:kern w:val="2"/>
                <w:sz w:val="24"/>
                <w:szCs w:val="24"/>
                <w:lang w:val="en-GB"/>
                <w14:ligatures w14:val="standardContextual"/>
              </w:rPr>
            </w:pPr>
            <w:r w:rsidRPr="007A2605">
              <w:rPr>
                <w:rFonts w:ascii="Times New Roman" w:eastAsiaTheme="minorHAnsi" w:hAnsi="Times New Roman" w:cstheme="minorBidi"/>
                <w:b/>
                <w:kern w:val="2"/>
                <w:sz w:val="24"/>
                <w:szCs w:val="24"/>
                <w:lang w:val="en-GB"/>
                <w14:ligatures w14:val="standardContextual"/>
              </w:rPr>
              <w:t xml:space="preserve">Learning Materials </w:t>
            </w:r>
          </w:p>
        </w:tc>
        <w:tc>
          <w:tcPr>
            <w:tcW w:w="3233" w:type="dxa"/>
            <w:tcBorders>
              <w:top w:val="single" w:sz="4" w:space="0" w:color="auto"/>
              <w:left w:val="single" w:sz="4" w:space="0" w:color="auto"/>
              <w:bottom w:val="single" w:sz="4" w:space="0" w:color="auto"/>
              <w:right w:val="single" w:sz="4" w:space="0" w:color="auto"/>
            </w:tcBorders>
          </w:tcPr>
          <w:p w14:paraId="66FFAAFB" w14:textId="77777777" w:rsidR="004A6325" w:rsidRPr="007A2605" w:rsidRDefault="004A6325" w:rsidP="006218ED">
            <w:pPr>
              <w:spacing w:after="160" w:line="360" w:lineRule="auto"/>
              <w:rPr>
                <w:rFonts w:ascii="Times New Roman" w:eastAsiaTheme="minorHAnsi" w:hAnsi="Times New Roman" w:cstheme="minorBidi"/>
                <w:b/>
                <w:kern w:val="2"/>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tcPr>
          <w:p w14:paraId="794F3A38" w14:textId="77777777" w:rsidR="004A6325" w:rsidRPr="007A2605" w:rsidRDefault="004A6325" w:rsidP="006218ED">
            <w:pPr>
              <w:spacing w:after="160" w:line="360" w:lineRule="auto"/>
              <w:rPr>
                <w:rFonts w:ascii="Times New Roman" w:eastAsiaTheme="minorHAnsi" w:hAnsi="Times New Roman" w:cstheme="minorBidi"/>
                <w:b/>
                <w:kern w:val="2"/>
                <w:sz w:val="24"/>
                <w:szCs w:val="24"/>
                <w:lang w:val="en-GB"/>
                <w14:ligatures w14:val="standardContextual"/>
              </w:rPr>
            </w:pPr>
          </w:p>
        </w:tc>
        <w:tc>
          <w:tcPr>
            <w:tcW w:w="1885" w:type="dxa"/>
            <w:tcBorders>
              <w:top w:val="single" w:sz="4" w:space="0" w:color="auto"/>
              <w:left w:val="single" w:sz="4" w:space="0" w:color="auto"/>
              <w:bottom w:val="single" w:sz="4" w:space="0" w:color="auto"/>
              <w:right w:val="single" w:sz="4" w:space="0" w:color="auto"/>
            </w:tcBorders>
          </w:tcPr>
          <w:p w14:paraId="6F796AC8" w14:textId="77777777" w:rsidR="004A6325" w:rsidRPr="007A2605" w:rsidRDefault="004A6325" w:rsidP="006218ED">
            <w:pPr>
              <w:spacing w:after="160" w:line="360" w:lineRule="auto"/>
              <w:rPr>
                <w:rFonts w:ascii="Times New Roman" w:eastAsiaTheme="minorHAnsi" w:hAnsi="Times New Roman" w:cstheme="minorBidi"/>
                <w:b/>
                <w:kern w:val="2"/>
                <w:sz w:val="24"/>
                <w:szCs w:val="24"/>
                <w:lang w:val="en-GB"/>
                <w14:ligatures w14:val="standardContextual"/>
              </w:rPr>
            </w:pPr>
          </w:p>
        </w:tc>
      </w:tr>
      <w:tr w:rsidR="004A6325" w:rsidRPr="007A2605" w14:paraId="1A1184A7" w14:textId="77777777" w:rsidTr="006218ED">
        <w:tc>
          <w:tcPr>
            <w:tcW w:w="895" w:type="dxa"/>
            <w:tcBorders>
              <w:top w:val="single" w:sz="4" w:space="0" w:color="auto"/>
              <w:left w:val="single" w:sz="4" w:space="0" w:color="auto"/>
              <w:bottom w:val="single" w:sz="4" w:space="0" w:color="auto"/>
              <w:right w:val="single" w:sz="4" w:space="0" w:color="auto"/>
            </w:tcBorders>
          </w:tcPr>
          <w:p w14:paraId="1602CBC8" w14:textId="77777777" w:rsidR="004A6325" w:rsidRPr="007A2605" w:rsidRDefault="004A6325">
            <w:pPr>
              <w:numPr>
                <w:ilvl w:val="0"/>
                <w:numId w:val="56"/>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04507028"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Reference books</w:t>
            </w:r>
          </w:p>
        </w:tc>
        <w:tc>
          <w:tcPr>
            <w:tcW w:w="3233" w:type="dxa"/>
            <w:tcBorders>
              <w:top w:val="single" w:sz="4" w:space="0" w:color="auto"/>
              <w:left w:val="single" w:sz="4" w:space="0" w:color="auto"/>
              <w:bottom w:val="single" w:sz="4" w:space="0" w:color="auto"/>
              <w:right w:val="single" w:sz="4" w:space="0" w:color="auto"/>
            </w:tcBorders>
            <w:hideMark/>
          </w:tcPr>
          <w:p w14:paraId="1CEB605C" w14:textId="77777777" w:rsidR="004A6325" w:rsidRPr="007A2605" w:rsidRDefault="004A6325" w:rsidP="006218ED">
            <w:pPr>
              <w:spacing w:after="160" w:line="360" w:lineRule="auto"/>
              <w:rPr>
                <w:rFonts w:ascii="Times New Roman" w:eastAsiaTheme="minorHAnsi" w:hAnsi="Times New Roman" w:cstheme="minorBidi"/>
                <w:kern w:val="2"/>
                <w:sz w:val="24"/>
                <w:szCs w:val="24"/>
                <w:lang w:val="en-GB"/>
                <w14:ligatures w14:val="standardContextual"/>
              </w:rPr>
            </w:pPr>
            <w:r w:rsidRPr="007A2605">
              <w:rPr>
                <w:rFonts w:ascii="Times New Roman" w:eastAsiaTheme="minorHAnsi" w:hAnsi="Times New Roman" w:cstheme="minorBidi"/>
                <w:kern w:val="2"/>
                <w:sz w:val="24"/>
                <w:szCs w:val="24"/>
                <w:lang w:val="en-GB"/>
                <w14:ligatures w14:val="standardContextual"/>
              </w:rPr>
              <w:t>A.K Sawhney</w:t>
            </w:r>
          </w:p>
          <w:p w14:paraId="0CDC7B3F" w14:textId="77777777" w:rsidR="004A6325" w:rsidRPr="007A2605" w:rsidRDefault="004A6325" w:rsidP="006218ED">
            <w:pPr>
              <w:spacing w:after="160" w:line="360" w:lineRule="auto"/>
              <w:rPr>
                <w:rFonts w:ascii="Times New Roman" w:eastAsiaTheme="minorHAnsi" w:hAnsi="Times New Roman" w:cstheme="minorBidi"/>
                <w:kern w:val="2"/>
                <w:sz w:val="24"/>
                <w:szCs w:val="24"/>
                <w:lang w:val="en-GB"/>
                <w14:ligatures w14:val="standardContextual"/>
              </w:rPr>
            </w:pPr>
            <w:r w:rsidRPr="007A2605">
              <w:rPr>
                <w:rFonts w:ascii="Times New Roman" w:eastAsiaTheme="minorHAnsi" w:hAnsi="Times New Roman" w:cstheme="minorBidi"/>
                <w:kern w:val="2"/>
                <w:sz w:val="24"/>
                <w:szCs w:val="24"/>
                <w:lang w:val="en-GB"/>
                <w14:ligatures w14:val="standardContextual"/>
              </w:rPr>
              <w:t xml:space="preserve">Electrical and Electronic Measurement and Instrumentation. </w:t>
            </w:r>
          </w:p>
          <w:p w14:paraId="0170E0DB" w14:textId="77777777" w:rsidR="004A6325" w:rsidRPr="007A2605" w:rsidRDefault="004A6325" w:rsidP="006218ED">
            <w:pPr>
              <w:spacing w:after="160" w:line="360" w:lineRule="auto"/>
              <w:rPr>
                <w:rFonts w:ascii="Times New Roman" w:eastAsiaTheme="minorHAnsi" w:hAnsi="Times New Roman" w:cstheme="minorBidi"/>
                <w:kern w:val="2"/>
                <w:sz w:val="24"/>
                <w:szCs w:val="24"/>
                <w:lang w:val="en-GB"/>
                <w14:ligatures w14:val="standardContextual"/>
              </w:rPr>
            </w:pPr>
            <w:r w:rsidRPr="007A2605">
              <w:rPr>
                <w:rFonts w:ascii="Times New Roman" w:eastAsiaTheme="minorHAnsi" w:hAnsi="Times New Roman" w:cstheme="minorBidi"/>
                <w:kern w:val="2"/>
                <w:sz w:val="24"/>
                <w:szCs w:val="24"/>
                <w:lang w:val="en-GB"/>
                <w14:ligatures w14:val="standardContextual"/>
              </w:rPr>
              <w:t xml:space="preserve">Arun. K </w:t>
            </w:r>
            <w:proofErr w:type="spellStart"/>
            <w:r w:rsidRPr="007A2605">
              <w:rPr>
                <w:rFonts w:ascii="Times New Roman" w:eastAsiaTheme="minorHAnsi" w:hAnsi="Times New Roman" w:cstheme="minorBidi"/>
                <w:kern w:val="2"/>
                <w:sz w:val="24"/>
                <w:szCs w:val="24"/>
                <w:lang w:val="en-GB"/>
                <w14:ligatures w14:val="standardContextual"/>
              </w:rPr>
              <w:t>Ghoshi</w:t>
            </w:r>
            <w:proofErr w:type="spellEnd"/>
            <w:r w:rsidRPr="007A2605">
              <w:rPr>
                <w:rFonts w:ascii="Times New Roman" w:eastAsiaTheme="minorHAnsi" w:hAnsi="Times New Roman" w:cstheme="minorBidi"/>
                <w:kern w:val="2"/>
                <w:sz w:val="24"/>
                <w:szCs w:val="24"/>
                <w:lang w:val="en-GB"/>
                <w14:ligatures w14:val="standardContextual"/>
              </w:rPr>
              <w:t xml:space="preserve"> </w:t>
            </w:r>
          </w:p>
          <w:p w14:paraId="626ED12D" w14:textId="77777777" w:rsidR="004A6325" w:rsidRPr="007A2605" w:rsidRDefault="004A6325" w:rsidP="006218ED">
            <w:pPr>
              <w:spacing w:after="160" w:line="360" w:lineRule="auto"/>
              <w:rPr>
                <w:rFonts w:ascii="Times New Roman" w:eastAsiaTheme="minorHAnsi" w:hAnsi="Times New Roman" w:cstheme="minorBidi"/>
                <w:kern w:val="2"/>
                <w:sz w:val="24"/>
                <w:szCs w:val="24"/>
                <w:lang w:val="en-GB"/>
                <w14:ligatures w14:val="standardContextual"/>
              </w:rPr>
            </w:pPr>
            <w:r w:rsidRPr="007A2605">
              <w:rPr>
                <w:rFonts w:ascii="Times New Roman" w:eastAsiaTheme="minorHAnsi" w:hAnsi="Times New Roman" w:cstheme="minorBidi"/>
                <w:kern w:val="2"/>
                <w:sz w:val="24"/>
                <w:szCs w:val="24"/>
                <w:lang w:val="en-GB"/>
                <w14:ligatures w14:val="standardContextual"/>
              </w:rPr>
              <w:t>Introduction to Measurements and Instrumentation 2</w:t>
            </w:r>
            <w:r w:rsidRPr="007A2605">
              <w:rPr>
                <w:rFonts w:ascii="Times New Roman" w:eastAsiaTheme="minorHAnsi" w:hAnsi="Times New Roman" w:cstheme="minorBidi"/>
                <w:kern w:val="2"/>
                <w:sz w:val="24"/>
                <w:szCs w:val="24"/>
                <w:vertAlign w:val="superscript"/>
                <w:lang w:val="en-GB"/>
                <w14:ligatures w14:val="standardContextual"/>
              </w:rPr>
              <w:t>nd</w:t>
            </w:r>
            <w:r w:rsidRPr="007A2605">
              <w:rPr>
                <w:rFonts w:ascii="Times New Roman" w:eastAsiaTheme="minorHAnsi" w:hAnsi="Times New Roman" w:cstheme="minorBidi"/>
                <w:kern w:val="2"/>
                <w:sz w:val="24"/>
                <w:szCs w:val="24"/>
                <w:lang w:val="en-GB"/>
                <w14:ligatures w14:val="standardContextual"/>
              </w:rPr>
              <w:t xml:space="preserve"> edition </w:t>
            </w:r>
          </w:p>
          <w:p w14:paraId="505B9E37" w14:textId="77777777" w:rsidR="004A6325" w:rsidRPr="007A2605" w:rsidRDefault="004A6325" w:rsidP="006218ED">
            <w:pPr>
              <w:spacing w:after="160" w:line="360" w:lineRule="auto"/>
              <w:rPr>
                <w:rFonts w:ascii="Times New Roman" w:eastAsiaTheme="minorHAnsi" w:hAnsi="Times New Roman" w:cstheme="minorBidi"/>
                <w:kern w:val="2"/>
                <w:sz w:val="24"/>
                <w:szCs w:val="24"/>
                <w:lang w:val="en-GB"/>
                <w14:ligatures w14:val="standardContextual"/>
              </w:rPr>
            </w:pPr>
            <w:r w:rsidRPr="007A2605">
              <w:rPr>
                <w:rFonts w:ascii="Times New Roman" w:eastAsiaTheme="minorHAnsi" w:hAnsi="Times New Roman" w:cstheme="minorBidi"/>
                <w:kern w:val="2"/>
                <w:sz w:val="24"/>
                <w:szCs w:val="24"/>
                <w:lang w:val="en-GB"/>
                <w14:ligatures w14:val="standardContextual"/>
              </w:rPr>
              <w:t xml:space="preserve"> R.K Rajput </w:t>
            </w:r>
          </w:p>
          <w:p w14:paraId="65D17460" w14:textId="77777777" w:rsidR="004A6325" w:rsidRPr="007A2605" w:rsidRDefault="004A6325" w:rsidP="006218ED">
            <w:pPr>
              <w:spacing w:after="160" w:line="360" w:lineRule="auto"/>
              <w:rPr>
                <w:rFonts w:ascii="Times New Roman" w:eastAsiaTheme="minorHAnsi" w:hAnsi="Times New Roman" w:cstheme="minorBidi"/>
                <w:kern w:val="2"/>
                <w:sz w:val="24"/>
                <w:szCs w:val="24"/>
                <w:lang w:val="en-GB"/>
                <w14:ligatures w14:val="standardContextual"/>
              </w:rPr>
            </w:pPr>
            <w:r w:rsidRPr="007A2605">
              <w:rPr>
                <w:rFonts w:ascii="Times New Roman" w:eastAsiaTheme="minorHAnsi" w:hAnsi="Times New Roman" w:cstheme="minorBidi"/>
                <w:kern w:val="2"/>
                <w:sz w:val="24"/>
                <w:szCs w:val="24"/>
                <w:lang w:val="en-GB"/>
                <w14:ligatures w14:val="standardContextual"/>
              </w:rPr>
              <w:t>Electrical Measurements and Instrumentation 2</w:t>
            </w:r>
            <w:r w:rsidRPr="007A2605">
              <w:rPr>
                <w:rFonts w:ascii="Times New Roman" w:eastAsiaTheme="minorHAnsi" w:hAnsi="Times New Roman" w:cstheme="minorBidi"/>
                <w:kern w:val="2"/>
                <w:sz w:val="24"/>
                <w:szCs w:val="24"/>
                <w:vertAlign w:val="superscript"/>
                <w:lang w:val="en-GB"/>
                <w14:ligatures w14:val="standardContextual"/>
              </w:rPr>
              <w:t>nd</w:t>
            </w:r>
            <w:r w:rsidRPr="007A2605">
              <w:rPr>
                <w:rFonts w:ascii="Times New Roman" w:eastAsiaTheme="minorHAnsi" w:hAnsi="Times New Roman" w:cstheme="minorBidi"/>
                <w:kern w:val="2"/>
                <w:sz w:val="24"/>
                <w:szCs w:val="24"/>
                <w:lang w:val="en-GB"/>
                <w14:ligatures w14:val="standardContextual"/>
              </w:rPr>
              <w:t xml:space="preserve"> edition </w:t>
            </w:r>
          </w:p>
          <w:p w14:paraId="2F6A8342" w14:textId="77777777" w:rsidR="004A6325" w:rsidRPr="007A2605" w:rsidRDefault="004A6325" w:rsidP="006218ED">
            <w:pPr>
              <w:spacing w:after="160" w:line="360" w:lineRule="auto"/>
              <w:rPr>
                <w:rFonts w:ascii="Times New Roman" w:eastAsiaTheme="minorHAnsi" w:hAnsi="Times New Roman" w:cstheme="minorBidi"/>
                <w:kern w:val="2"/>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hideMark/>
          </w:tcPr>
          <w:p w14:paraId="243A4289"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hideMark/>
          </w:tcPr>
          <w:p w14:paraId="6A174727"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1:5</w:t>
            </w:r>
          </w:p>
        </w:tc>
      </w:tr>
      <w:tr w:rsidR="004A6325" w:rsidRPr="007A2605" w14:paraId="1310FD07" w14:textId="77777777" w:rsidTr="006218ED">
        <w:tc>
          <w:tcPr>
            <w:tcW w:w="895" w:type="dxa"/>
            <w:tcBorders>
              <w:top w:val="single" w:sz="4" w:space="0" w:color="auto"/>
              <w:left w:val="single" w:sz="4" w:space="0" w:color="auto"/>
              <w:bottom w:val="single" w:sz="4" w:space="0" w:color="auto"/>
              <w:right w:val="single" w:sz="4" w:space="0" w:color="auto"/>
            </w:tcBorders>
          </w:tcPr>
          <w:p w14:paraId="2D1ABA35" w14:textId="77777777" w:rsidR="004A6325" w:rsidRPr="007A2605" w:rsidRDefault="004A6325">
            <w:pPr>
              <w:numPr>
                <w:ilvl w:val="0"/>
                <w:numId w:val="56"/>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75665E4A"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kern w:val="2"/>
                <w:sz w:val="24"/>
                <w:szCs w:val="24"/>
                <w14:ligatures w14:val="standardContextual"/>
              </w:rPr>
              <w:t xml:space="preserve">Maintenance </w:t>
            </w:r>
            <w:r w:rsidRPr="007A2605">
              <w:rPr>
                <w:rFonts w:ascii="Times New Roman" w:eastAsiaTheme="minorHAnsi" w:hAnsi="Times New Roman" w:cstheme="minorBidi"/>
                <w:bCs/>
                <w:kern w:val="2"/>
                <w:sz w:val="24"/>
                <w:szCs w:val="24"/>
                <w:lang w:val="en-GB"/>
                <w14:ligatures w14:val="standardContextual"/>
              </w:rPr>
              <w:t>manuals</w:t>
            </w:r>
          </w:p>
        </w:tc>
        <w:tc>
          <w:tcPr>
            <w:tcW w:w="3233" w:type="dxa"/>
            <w:tcBorders>
              <w:top w:val="single" w:sz="4" w:space="0" w:color="auto"/>
              <w:left w:val="single" w:sz="4" w:space="0" w:color="auto"/>
              <w:bottom w:val="single" w:sz="4" w:space="0" w:color="auto"/>
              <w:right w:val="single" w:sz="4" w:space="0" w:color="auto"/>
            </w:tcBorders>
            <w:hideMark/>
          </w:tcPr>
          <w:p w14:paraId="733C3152"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 xml:space="preserve">Assorted Systems component </w:t>
            </w:r>
            <w:r w:rsidRPr="007A2605">
              <w:rPr>
                <w:rFonts w:ascii="Times New Roman" w:eastAsiaTheme="minorHAnsi" w:hAnsi="Times New Roman" w:cstheme="minorBidi"/>
                <w:kern w:val="2"/>
                <w:sz w:val="24"/>
                <w:szCs w:val="24"/>
                <w14:ligatures w14:val="standardContextual"/>
              </w:rPr>
              <w:t xml:space="preserve">Maintenance reports, manufacture’s manuals </w:t>
            </w:r>
            <w:r w:rsidRPr="007A2605">
              <w:rPr>
                <w:rFonts w:ascii="Times New Roman" w:eastAsiaTheme="minorHAnsi" w:hAnsi="Times New Roman" w:cstheme="minorBidi"/>
                <w:bCs/>
                <w:kern w:val="2"/>
                <w:sz w:val="24"/>
                <w:szCs w:val="24"/>
                <w:lang w:val="en-GB"/>
                <w14:ligatures w14:val="standardContextual"/>
              </w:rPr>
              <w:t xml:space="preserve">and data sheets </w:t>
            </w:r>
          </w:p>
          <w:p w14:paraId="673CFB1E"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Instrumentation Handbooks</w:t>
            </w:r>
          </w:p>
        </w:tc>
        <w:tc>
          <w:tcPr>
            <w:tcW w:w="1260" w:type="dxa"/>
            <w:tcBorders>
              <w:top w:val="single" w:sz="4" w:space="0" w:color="auto"/>
              <w:left w:val="single" w:sz="4" w:space="0" w:color="auto"/>
              <w:bottom w:val="single" w:sz="4" w:space="0" w:color="auto"/>
              <w:right w:val="single" w:sz="4" w:space="0" w:color="auto"/>
            </w:tcBorders>
            <w:hideMark/>
          </w:tcPr>
          <w:p w14:paraId="297A9022"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hideMark/>
          </w:tcPr>
          <w:p w14:paraId="5DF820D9"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1:5</w:t>
            </w:r>
          </w:p>
        </w:tc>
      </w:tr>
      <w:tr w:rsidR="004A6325" w:rsidRPr="007A2605" w14:paraId="17934936" w14:textId="77777777" w:rsidTr="006218ED">
        <w:tc>
          <w:tcPr>
            <w:tcW w:w="895" w:type="dxa"/>
            <w:tcBorders>
              <w:top w:val="single" w:sz="4" w:space="0" w:color="auto"/>
              <w:left w:val="single" w:sz="4" w:space="0" w:color="auto"/>
              <w:bottom w:val="single" w:sz="4" w:space="0" w:color="auto"/>
              <w:right w:val="single" w:sz="4" w:space="0" w:color="auto"/>
            </w:tcBorders>
          </w:tcPr>
          <w:p w14:paraId="0DC7A101" w14:textId="77777777" w:rsidR="004A6325" w:rsidRPr="007A2605" w:rsidRDefault="004A6325">
            <w:pPr>
              <w:numPr>
                <w:ilvl w:val="0"/>
                <w:numId w:val="56"/>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3E786454"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Charts</w:t>
            </w:r>
          </w:p>
        </w:tc>
        <w:tc>
          <w:tcPr>
            <w:tcW w:w="3233" w:type="dxa"/>
            <w:tcBorders>
              <w:top w:val="single" w:sz="4" w:space="0" w:color="auto"/>
              <w:left w:val="single" w:sz="4" w:space="0" w:color="auto"/>
              <w:bottom w:val="single" w:sz="4" w:space="0" w:color="auto"/>
              <w:right w:val="single" w:sz="4" w:space="0" w:color="auto"/>
            </w:tcBorders>
            <w:hideMark/>
          </w:tcPr>
          <w:p w14:paraId="2BADB080"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Assorted instrumentation systems circuit diagrams</w:t>
            </w:r>
          </w:p>
          <w:p w14:paraId="4158EB01"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 xml:space="preserve">P&amp; ID charts </w:t>
            </w:r>
          </w:p>
        </w:tc>
        <w:tc>
          <w:tcPr>
            <w:tcW w:w="1260" w:type="dxa"/>
            <w:tcBorders>
              <w:top w:val="single" w:sz="4" w:space="0" w:color="auto"/>
              <w:left w:val="single" w:sz="4" w:space="0" w:color="auto"/>
              <w:bottom w:val="single" w:sz="4" w:space="0" w:color="auto"/>
              <w:right w:val="single" w:sz="4" w:space="0" w:color="auto"/>
            </w:tcBorders>
            <w:hideMark/>
          </w:tcPr>
          <w:p w14:paraId="0B3C4A4D"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 xml:space="preserve">1 </w:t>
            </w:r>
            <w:proofErr w:type="gramStart"/>
            <w:r w:rsidRPr="007A2605">
              <w:rPr>
                <w:rFonts w:ascii="Times New Roman" w:eastAsiaTheme="minorHAnsi" w:hAnsi="Times New Roman" w:cstheme="minorBidi"/>
                <w:bCs/>
                <w:kern w:val="2"/>
                <w:sz w:val="24"/>
                <w:szCs w:val="24"/>
                <w:lang w:val="en-GB"/>
                <w14:ligatures w14:val="standardContextual"/>
              </w:rPr>
              <w:t>pcs</w:t>
            </w:r>
            <w:proofErr w:type="gramEnd"/>
            <w:r w:rsidRPr="007A2605">
              <w:rPr>
                <w:rFonts w:ascii="Times New Roman" w:eastAsiaTheme="minorHAnsi" w:hAnsi="Times New Roman" w:cstheme="minorBidi"/>
                <w:bCs/>
                <w:kern w:val="2"/>
                <w:sz w:val="24"/>
                <w:szCs w:val="24"/>
                <w:lang w:val="en-GB"/>
                <w14:ligatures w14:val="standardContextual"/>
              </w:rPr>
              <w:t xml:space="preserve"> for each</w:t>
            </w:r>
          </w:p>
        </w:tc>
        <w:tc>
          <w:tcPr>
            <w:tcW w:w="1885" w:type="dxa"/>
            <w:tcBorders>
              <w:top w:val="single" w:sz="4" w:space="0" w:color="auto"/>
              <w:left w:val="single" w:sz="4" w:space="0" w:color="auto"/>
              <w:bottom w:val="single" w:sz="4" w:space="0" w:color="auto"/>
              <w:right w:val="single" w:sz="4" w:space="0" w:color="auto"/>
            </w:tcBorders>
            <w:hideMark/>
          </w:tcPr>
          <w:p w14:paraId="22FB23A5"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1:25</w:t>
            </w:r>
          </w:p>
        </w:tc>
      </w:tr>
      <w:tr w:rsidR="004A6325" w:rsidRPr="007A2605" w14:paraId="00CFD86E" w14:textId="77777777" w:rsidTr="006218ED">
        <w:tc>
          <w:tcPr>
            <w:tcW w:w="895" w:type="dxa"/>
            <w:tcBorders>
              <w:top w:val="single" w:sz="4" w:space="0" w:color="auto"/>
              <w:left w:val="single" w:sz="4" w:space="0" w:color="auto"/>
              <w:bottom w:val="single" w:sz="4" w:space="0" w:color="auto"/>
              <w:right w:val="single" w:sz="4" w:space="0" w:color="auto"/>
            </w:tcBorders>
          </w:tcPr>
          <w:p w14:paraId="086C4F0C" w14:textId="77777777" w:rsidR="004A6325" w:rsidRPr="007A2605" w:rsidRDefault="004A6325">
            <w:pPr>
              <w:numPr>
                <w:ilvl w:val="0"/>
                <w:numId w:val="56"/>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3E213C34"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Software</w:t>
            </w:r>
          </w:p>
        </w:tc>
        <w:tc>
          <w:tcPr>
            <w:tcW w:w="3233" w:type="dxa"/>
            <w:tcBorders>
              <w:top w:val="single" w:sz="4" w:space="0" w:color="auto"/>
              <w:left w:val="single" w:sz="4" w:space="0" w:color="auto"/>
              <w:bottom w:val="single" w:sz="4" w:space="0" w:color="auto"/>
              <w:right w:val="single" w:sz="4" w:space="0" w:color="auto"/>
            </w:tcBorders>
            <w:hideMark/>
          </w:tcPr>
          <w:p w14:paraId="1C0F5D40"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Assorted CAD software</w:t>
            </w:r>
          </w:p>
          <w:p w14:paraId="1479293C"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proofErr w:type="spellStart"/>
            <w:r w:rsidRPr="007A2605">
              <w:rPr>
                <w:rFonts w:ascii="Times New Roman" w:eastAsiaTheme="minorHAnsi" w:hAnsi="Times New Roman" w:cstheme="minorBidi"/>
                <w:bCs/>
                <w:kern w:val="2"/>
                <w:sz w:val="24"/>
                <w:szCs w:val="24"/>
                <w:lang w:val="en-GB"/>
                <w14:ligatures w14:val="standardContextual"/>
              </w:rPr>
              <w:t>e.g</w:t>
            </w:r>
            <w:proofErr w:type="spellEnd"/>
            <w:r w:rsidRPr="007A2605">
              <w:rPr>
                <w:rFonts w:ascii="Times New Roman" w:eastAsiaTheme="minorHAnsi" w:hAnsi="Times New Roman" w:cstheme="minorBidi"/>
                <w:bCs/>
                <w:kern w:val="2"/>
                <w:sz w:val="24"/>
                <w:szCs w:val="24"/>
                <w:lang w:val="en-GB"/>
                <w14:ligatures w14:val="standardContextual"/>
              </w:rPr>
              <w:t xml:space="preserve"> Circuit wizard, Auto CAD</w:t>
            </w:r>
          </w:p>
        </w:tc>
        <w:tc>
          <w:tcPr>
            <w:tcW w:w="1260" w:type="dxa"/>
            <w:tcBorders>
              <w:top w:val="single" w:sz="4" w:space="0" w:color="auto"/>
              <w:left w:val="single" w:sz="4" w:space="0" w:color="auto"/>
              <w:bottom w:val="single" w:sz="4" w:space="0" w:color="auto"/>
              <w:right w:val="single" w:sz="4" w:space="0" w:color="auto"/>
            </w:tcBorders>
            <w:hideMark/>
          </w:tcPr>
          <w:p w14:paraId="072F9321"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25</w:t>
            </w:r>
          </w:p>
        </w:tc>
        <w:tc>
          <w:tcPr>
            <w:tcW w:w="1885" w:type="dxa"/>
            <w:tcBorders>
              <w:top w:val="single" w:sz="4" w:space="0" w:color="auto"/>
              <w:left w:val="single" w:sz="4" w:space="0" w:color="auto"/>
              <w:bottom w:val="single" w:sz="4" w:space="0" w:color="auto"/>
              <w:right w:val="single" w:sz="4" w:space="0" w:color="auto"/>
            </w:tcBorders>
            <w:hideMark/>
          </w:tcPr>
          <w:p w14:paraId="472C1288"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1:1</w:t>
            </w:r>
          </w:p>
        </w:tc>
      </w:tr>
      <w:tr w:rsidR="004A6325" w:rsidRPr="007A2605" w14:paraId="4B7791F6" w14:textId="77777777" w:rsidTr="006218ED">
        <w:tc>
          <w:tcPr>
            <w:tcW w:w="895" w:type="dxa"/>
            <w:tcBorders>
              <w:top w:val="single" w:sz="4" w:space="0" w:color="auto"/>
              <w:left w:val="single" w:sz="4" w:space="0" w:color="auto"/>
              <w:bottom w:val="single" w:sz="4" w:space="0" w:color="auto"/>
              <w:right w:val="single" w:sz="4" w:space="0" w:color="auto"/>
            </w:tcBorders>
          </w:tcPr>
          <w:p w14:paraId="40AEB274" w14:textId="77777777" w:rsidR="004A6325" w:rsidRPr="007A2605" w:rsidRDefault="004A6325">
            <w:pPr>
              <w:numPr>
                <w:ilvl w:val="0"/>
                <w:numId w:val="56"/>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0900D25A"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Audio visual presentations</w:t>
            </w:r>
          </w:p>
        </w:tc>
        <w:tc>
          <w:tcPr>
            <w:tcW w:w="3233" w:type="dxa"/>
            <w:tcBorders>
              <w:top w:val="single" w:sz="4" w:space="0" w:color="auto"/>
              <w:left w:val="single" w:sz="4" w:space="0" w:color="auto"/>
              <w:bottom w:val="single" w:sz="4" w:space="0" w:color="auto"/>
              <w:right w:val="single" w:sz="4" w:space="0" w:color="auto"/>
            </w:tcBorders>
            <w:hideMark/>
          </w:tcPr>
          <w:p w14:paraId="7F928D33"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Projector</w:t>
            </w:r>
          </w:p>
        </w:tc>
        <w:tc>
          <w:tcPr>
            <w:tcW w:w="1260" w:type="dxa"/>
            <w:tcBorders>
              <w:top w:val="single" w:sz="4" w:space="0" w:color="auto"/>
              <w:left w:val="single" w:sz="4" w:space="0" w:color="auto"/>
              <w:bottom w:val="single" w:sz="4" w:space="0" w:color="auto"/>
              <w:right w:val="single" w:sz="4" w:space="0" w:color="auto"/>
            </w:tcBorders>
            <w:hideMark/>
          </w:tcPr>
          <w:p w14:paraId="343FDACF"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hideMark/>
          </w:tcPr>
          <w:p w14:paraId="10BA05A7"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1:25</w:t>
            </w:r>
          </w:p>
        </w:tc>
      </w:tr>
      <w:tr w:rsidR="004A6325" w:rsidRPr="007A2605" w14:paraId="3226FCEA"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45277058" w14:textId="77777777" w:rsidR="004A6325" w:rsidRPr="007A2605" w:rsidRDefault="004A6325" w:rsidP="006218ED">
            <w:pPr>
              <w:spacing w:after="160" w:line="360" w:lineRule="auto"/>
              <w:rPr>
                <w:rFonts w:ascii="Times New Roman" w:eastAsiaTheme="minorHAnsi" w:hAnsi="Times New Roman" w:cstheme="minorBidi"/>
                <w:b/>
                <w:kern w:val="2"/>
                <w:sz w:val="24"/>
                <w:szCs w:val="24"/>
                <w:lang w:val="en-GB"/>
                <w14:ligatures w14:val="standardContextual"/>
              </w:rPr>
            </w:pPr>
            <w:r w:rsidRPr="007A2605">
              <w:rPr>
                <w:rFonts w:ascii="Times New Roman" w:eastAsiaTheme="minorHAnsi" w:hAnsi="Times New Roman" w:cstheme="minorBidi"/>
                <w:b/>
                <w:kern w:val="2"/>
                <w:sz w:val="24"/>
                <w:szCs w:val="24"/>
                <w:lang w:val="en-GB"/>
                <w14:ligatures w14:val="standardContextual"/>
              </w:rPr>
              <w:t>B</w:t>
            </w:r>
          </w:p>
        </w:tc>
        <w:tc>
          <w:tcPr>
            <w:tcW w:w="2077" w:type="dxa"/>
            <w:tcBorders>
              <w:top w:val="single" w:sz="4" w:space="0" w:color="auto"/>
              <w:left w:val="single" w:sz="4" w:space="0" w:color="auto"/>
              <w:bottom w:val="single" w:sz="4" w:space="0" w:color="auto"/>
              <w:right w:val="single" w:sz="4" w:space="0" w:color="auto"/>
            </w:tcBorders>
            <w:hideMark/>
          </w:tcPr>
          <w:p w14:paraId="150DC1FA" w14:textId="77777777" w:rsidR="004A6325" w:rsidRPr="007A2605" w:rsidRDefault="004A6325" w:rsidP="006218ED">
            <w:pPr>
              <w:spacing w:after="160" w:line="360" w:lineRule="auto"/>
              <w:rPr>
                <w:rFonts w:ascii="Times New Roman" w:eastAsiaTheme="minorHAnsi" w:hAnsi="Times New Roman" w:cstheme="minorBidi"/>
                <w:b/>
                <w:kern w:val="2"/>
                <w:sz w:val="24"/>
                <w:szCs w:val="24"/>
                <w:lang w:val="en-GB"/>
                <w14:ligatures w14:val="standardContextual"/>
              </w:rPr>
            </w:pPr>
            <w:r w:rsidRPr="007A2605">
              <w:rPr>
                <w:rFonts w:ascii="Times New Roman" w:eastAsiaTheme="minorHAnsi" w:hAnsi="Times New Roman" w:cstheme="minorBidi"/>
                <w:b/>
                <w:kern w:val="2"/>
                <w:sz w:val="24"/>
                <w:szCs w:val="24"/>
                <w:lang w:val="en-GB"/>
                <w14:ligatures w14:val="standardContextual"/>
              </w:rPr>
              <w:t>Learning Facilities &amp; infrastructure</w:t>
            </w:r>
          </w:p>
        </w:tc>
        <w:tc>
          <w:tcPr>
            <w:tcW w:w="3233" w:type="dxa"/>
            <w:tcBorders>
              <w:top w:val="single" w:sz="4" w:space="0" w:color="auto"/>
              <w:left w:val="single" w:sz="4" w:space="0" w:color="auto"/>
              <w:bottom w:val="single" w:sz="4" w:space="0" w:color="auto"/>
              <w:right w:val="single" w:sz="4" w:space="0" w:color="auto"/>
            </w:tcBorders>
          </w:tcPr>
          <w:p w14:paraId="4BD75DC6" w14:textId="77777777" w:rsidR="004A6325" w:rsidRPr="007A2605" w:rsidRDefault="004A6325" w:rsidP="006218ED">
            <w:pPr>
              <w:spacing w:after="160" w:line="360" w:lineRule="auto"/>
              <w:rPr>
                <w:rFonts w:ascii="Times New Roman" w:eastAsiaTheme="minorHAnsi" w:hAnsi="Times New Roman" w:cstheme="minorBidi"/>
                <w:b/>
                <w:kern w:val="2"/>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tcPr>
          <w:p w14:paraId="2035597C" w14:textId="77777777" w:rsidR="004A6325" w:rsidRPr="007A2605" w:rsidRDefault="004A6325" w:rsidP="006218ED">
            <w:pPr>
              <w:spacing w:after="160" w:line="360" w:lineRule="auto"/>
              <w:rPr>
                <w:rFonts w:ascii="Times New Roman" w:eastAsiaTheme="minorHAnsi" w:hAnsi="Times New Roman" w:cstheme="minorBidi"/>
                <w:b/>
                <w:kern w:val="2"/>
                <w:sz w:val="24"/>
                <w:szCs w:val="24"/>
                <w:lang w:val="en-GB"/>
                <w14:ligatures w14:val="standardContextual"/>
              </w:rPr>
            </w:pPr>
          </w:p>
        </w:tc>
        <w:tc>
          <w:tcPr>
            <w:tcW w:w="1885" w:type="dxa"/>
            <w:tcBorders>
              <w:top w:val="single" w:sz="4" w:space="0" w:color="auto"/>
              <w:left w:val="single" w:sz="4" w:space="0" w:color="auto"/>
              <w:bottom w:val="single" w:sz="4" w:space="0" w:color="auto"/>
              <w:right w:val="single" w:sz="4" w:space="0" w:color="auto"/>
            </w:tcBorders>
          </w:tcPr>
          <w:p w14:paraId="39B6BABF" w14:textId="77777777" w:rsidR="004A6325" w:rsidRPr="007A2605" w:rsidRDefault="004A6325" w:rsidP="006218ED">
            <w:pPr>
              <w:spacing w:after="160" w:line="360" w:lineRule="auto"/>
              <w:rPr>
                <w:rFonts w:ascii="Times New Roman" w:eastAsiaTheme="minorHAnsi" w:hAnsi="Times New Roman" w:cstheme="minorBidi"/>
                <w:b/>
                <w:kern w:val="2"/>
                <w:sz w:val="24"/>
                <w:szCs w:val="24"/>
                <w:lang w:val="en-GB"/>
                <w14:ligatures w14:val="standardContextual"/>
              </w:rPr>
            </w:pPr>
          </w:p>
        </w:tc>
      </w:tr>
      <w:tr w:rsidR="004A6325" w:rsidRPr="007A2605" w14:paraId="0368E36A" w14:textId="77777777" w:rsidTr="006218ED">
        <w:tc>
          <w:tcPr>
            <w:tcW w:w="895" w:type="dxa"/>
            <w:tcBorders>
              <w:top w:val="single" w:sz="4" w:space="0" w:color="auto"/>
              <w:left w:val="single" w:sz="4" w:space="0" w:color="auto"/>
              <w:bottom w:val="single" w:sz="4" w:space="0" w:color="auto"/>
              <w:right w:val="single" w:sz="4" w:space="0" w:color="auto"/>
            </w:tcBorders>
          </w:tcPr>
          <w:p w14:paraId="1CC17A72" w14:textId="77777777" w:rsidR="004A6325" w:rsidRPr="007A2605" w:rsidRDefault="004A6325" w:rsidP="006218ED">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45832E4C"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Lecture/theory room</w:t>
            </w:r>
          </w:p>
        </w:tc>
        <w:tc>
          <w:tcPr>
            <w:tcW w:w="3233" w:type="dxa"/>
            <w:tcBorders>
              <w:top w:val="single" w:sz="4" w:space="0" w:color="auto"/>
              <w:left w:val="single" w:sz="4" w:space="0" w:color="auto"/>
              <w:bottom w:val="single" w:sz="4" w:space="0" w:color="auto"/>
              <w:right w:val="single" w:sz="4" w:space="0" w:color="auto"/>
            </w:tcBorders>
            <w:hideMark/>
          </w:tcPr>
          <w:p w14:paraId="5493ED01" w14:textId="77777777" w:rsidR="004A6325" w:rsidRPr="007A2605" w:rsidRDefault="004A6325" w:rsidP="006218ED">
            <w:pPr>
              <w:spacing w:after="160" w:line="360" w:lineRule="auto"/>
              <w:rPr>
                <w:rFonts w:ascii="Times New Roman" w:eastAsiaTheme="minorHAnsi" w:hAnsi="Times New Roman" w:cstheme="minorBidi"/>
                <w:bCs/>
                <w:kern w:val="2"/>
                <w:sz w:val="24"/>
                <w:szCs w:val="24"/>
                <w:highlight w:val="yellow"/>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60m</w:t>
            </w:r>
            <w:r w:rsidRPr="007A2605">
              <w:rPr>
                <w:rFonts w:ascii="Times New Roman" w:eastAsiaTheme="minorHAnsi" w:hAnsi="Times New Roman" w:cstheme="minorBidi"/>
                <w:bCs/>
                <w:kern w:val="2"/>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hideMark/>
          </w:tcPr>
          <w:p w14:paraId="49F81F92"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hideMark/>
          </w:tcPr>
          <w:p w14:paraId="4EE00692"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1:25</w:t>
            </w:r>
          </w:p>
        </w:tc>
      </w:tr>
      <w:tr w:rsidR="004A6325" w:rsidRPr="007A2605" w14:paraId="6E42CAF1" w14:textId="77777777" w:rsidTr="006218ED">
        <w:tc>
          <w:tcPr>
            <w:tcW w:w="895" w:type="dxa"/>
            <w:tcBorders>
              <w:top w:val="single" w:sz="4" w:space="0" w:color="auto"/>
              <w:left w:val="single" w:sz="4" w:space="0" w:color="auto"/>
              <w:bottom w:val="single" w:sz="4" w:space="0" w:color="auto"/>
              <w:right w:val="single" w:sz="4" w:space="0" w:color="auto"/>
            </w:tcBorders>
          </w:tcPr>
          <w:p w14:paraId="69E8FAD9" w14:textId="77777777" w:rsidR="004A6325" w:rsidRPr="007A2605" w:rsidRDefault="004A6325" w:rsidP="006218ED">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29EC5084"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Workshop</w:t>
            </w:r>
          </w:p>
        </w:tc>
        <w:tc>
          <w:tcPr>
            <w:tcW w:w="3233" w:type="dxa"/>
            <w:tcBorders>
              <w:top w:val="single" w:sz="4" w:space="0" w:color="auto"/>
              <w:left w:val="single" w:sz="4" w:space="0" w:color="auto"/>
              <w:bottom w:val="single" w:sz="4" w:space="0" w:color="auto"/>
              <w:right w:val="single" w:sz="4" w:space="0" w:color="auto"/>
            </w:tcBorders>
            <w:hideMark/>
          </w:tcPr>
          <w:p w14:paraId="69D9B131" w14:textId="77777777" w:rsidR="004A6325" w:rsidRPr="007A2605" w:rsidRDefault="004A6325" w:rsidP="006218ED">
            <w:pPr>
              <w:spacing w:after="160" w:line="360" w:lineRule="auto"/>
              <w:rPr>
                <w:rFonts w:ascii="Times New Roman" w:eastAsiaTheme="minorHAnsi" w:hAnsi="Times New Roman" w:cstheme="minorBidi"/>
                <w:bCs/>
                <w:kern w:val="2"/>
                <w:sz w:val="24"/>
                <w:szCs w:val="24"/>
                <w:highlight w:val="yellow"/>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150m</w:t>
            </w:r>
            <w:r w:rsidRPr="007A2605">
              <w:rPr>
                <w:rFonts w:ascii="Times New Roman" w:eastAsiaTheme="minorHAnsi" w:hAnsi="Times New Roman" w:cstheme="minorBidi"/>
                <w:bCs/>
                <w:kern w:val="2"/>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hideMark/>
          </w:tcPr>
          <w:p w14:paraId="5F6F8B73"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hideMark/>
          </w:tcPr>
          <w:p w14:paraId="5545B522"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1:25</w:t>
            </w:r>
          </w:p>
        </w:tc>
      </w:tr>
      <w:tr w:rsidR="004A6325" w:rsidRPr="007A2605" w14:paraId="35B6205D" w14:textId="77777777" w:rsidTr="006218ED">
        <w:tc>
          <w:tcPr>
            <w:tcW w:w="895" w:type="dxa"/>
            <w:tcBorders>
              <w:top w:val="single" w:sz="4" w:space="0" w:color="auto"/>
              <w:left w:val="single" w:sz="4" w:space="0" w:color="auto"/>
              <w:bottom w:val="single" w:sz="4" w:space="0" w:color="auto"/>
              <w:right w:val="single" w:sz="4" w:space="0" w:color="auto"/>
            </w:tcBorders>
          </w:tcPr>
          <w:p w14:paraId="1370677B" w14:textId="77777777" w:rsidR="004A6325" w:rsidRPr="007A2605" w:rsidRDefault="004A6325" w:rsidP="006218ED">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5A3E8AC3"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Computer laboratory</w:t>
            </w:r>
          </w:p>
        </w:tc>
        <w:tc>
          <w:tcPr>
            <w:tcW w:w="3233" w:type="dxa"/>
            <w:tcBorders>
              <w:top w:val="single" w:sz="4" w:space="0" w:color="auto"/>
              <w:left w:val="single" w:sz="4" w:space="0" w:color="auto"/>
              <w:bottom w:val="single" w:sz="4" w:space="0" w:color="auto"/>
              <w:right w:val="single" w:sz="4" w:space="0" w:color="auto"/>
            </w:tcBorders>
            <w:hideMark/>
          </w:tcPr>
          <w:p w14:paraId="2C5E33B5"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100m</w:t>
            </w:r>
            <w:r w:rsidRPr="007A2605">
              <w:rPr>
                <w:rFonts w:ascii="Times New Roman" w:eastAsiaTheme="minorHAnsi" w:hAnsi="Times New Roman" w:cstheme="minorBidi"/>
                <w:bCs/>
                <w:kern w:val="2"/>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hideMark/>
          </w:tcPr>
          <w:p w14:paraId="34F26A91"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hideMark/>
          </w:tcPr>
          <w:p w14:paraId="52EEFEE9"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1:25</w:t>
            </w:r>
          </w:p>
        </w:tc>
      </w:tr>
      <w:tr w:rsidR="004A6325" w:rsidRPr="007A2605" w14:paraId="7935FB9A"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270462F5" w14:textId="77777777" w:rsidR="004A6325" w:rsidRPr="007A2605" w:rsidRDefault="004A6325" w:rsidP="006218ED">
            <w:pPr>
              <w:spacing w:after="160" w:line="360" w:lineRule="auto"/>
              <w:rPr>
                <w:rFonts w:ascii="Times New Roman" w:eastAsiaTheme="minorHAnsi" w:hAnsi="Times New Roman" w:cstheme="minorBidi"/>
                <w:b/>
                <w:kern w:val="2"/>
                <w:sz w:val="24"/>
                <w:szCs w:val="24"/>
                <w:lang w:val="en-GB"/>
                <w14:ligatures w14:val="standardContextual"/>
              </w:rPr>
            </w:pPr>
            <w:r w:rsidRPr="007A2605">
              <w:rPr>
                <w:rFonts w:ascii="Times New Roman" w:eastAsiaTheme="minorHAnsi" w:hAnsi="Times New Roman" w:cstheme="minorBidi"/>
                <w:b/>
                <w:kern w:val="2"/>
                <w:sz w:val="24"/>
                <w:szCs w:val="24"/>
                <w:lang w:val="en-GB"/>
                <w14:ligatures w14:val="standardContextual"/>
              </w:rPr>
              <w:t>C</w:t>
            </w:r>
          </w:p>
        </w:tc>
        <w:tc>
          <w:tcPr>
            <w:tcW w:w="2077" w:type="dxa"/>
            <w:tcBorders>
              <w:top w:val="single" w:sz="4" w:space="0" w:color="auto"/>
              <w:left w:val="single" w:sz="4" w:space="0" w:color="auto"/>
              <w:bottom w:val="single" w:sz="4" w:space="0" w:color="auto"/>
              <w:right w:val="single" w:sz="4" w:space="0" w:color="auto"/>
            </w:tcBorders>
            <w:hideMark/>
          </w:tcPr>
          <w:p w14:paraId="6E551C4E" w14:textId="77777777" w:rsidR="004A6325" w:rsidRPr="007A2605" w:rsidRDefault="004A6325" w:rsidP="006218ED">
            <w:pPr>
              <w:spacing w:after="160" w:line="360" w:lineRule="auto"/>
              <w:rPr>
                <w:rFonts w:ascii="Times New Roman" w:eastAsiaTheme="minorHAnsi" w:hAnsi="Times New Roman" w:cstheme="minorBidi"/>
                <w:b/>
                <w:kern w:val="2"/>
                <w:sz w:val="24"/>
                <w:szCs w:val="24"/>
                <w:lang w:val="en-GB"/>
                <w14:ligatures w14:val="standardContextual"/>
              </w:rPr>
            </w:pPr>
            <w:r w:rsidRPr="007A2605">
              <w:rPr>
                <w:rFonts w:ascii="Times New Roman" w:eastAsiaTheme="minorHAnsi" w:hAnsi="Times New Roman" w:cstheme="minorBidi"/>
                <w:b/>
                <w:kern w:val="2"/>
                <w:sz w:val="24"/>
                <w:szCs w:val="24"/>
                <w:lang w:val="en-GB"/>
                <w14:ligatures w14:val="standardContextual"/>
              </w:rPr>
              <w:t>Consumable materials</w:t>
            </w:r>
          </w:p>
        </w:tc>
        <w:tc>
          <w:tcPr>
            <w:tcW w:w="3233" w:type="dxa"/>
            <w:tcBorders>
              <w:top w:val="single" w:sz="4" w:space="0" w:color="auto"/>
              <w:left w:val="single" w:sz="4" w:space="0" w:color="auto"/>
              <w:bottom w:val="single" w:sz="4" w:space="0" w:color="auto"/>
              <w:right w:val="single" w:sz="4" w:space="0" w:color="auto"/>
            </w:tcBorders>
          </w:tcPr>
          <w:p w14:paraId="522BCB3B" w14:textId="77777777" w:rsidR="004A6325" w:rsidRPr="007A2605" w:rsidRDefault="004A6325" w:rsidP="006218ED">
            <w:pPr>
              <w:spacing w:after="160" w:line="360" w:lineRule="auto"/>
              <w:rPr>
                <w:rFonts w:ascii="Times New Roman" w:eastAsiaTheme="minorHAnsi" w:hAnsi="Times New Roman" w:cstheme="minorBidi"/>
                <w:b/>
                <w:kern w:val="2"/>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tcPr>
          <w:p w14:paraId="752069AD" w14:textId="77777777" w:rsidR="004A6325" w:rsidRPr="007A2605" w:rsidRDefault="004A6325" w:rsidP="006218ED">
            <w:pPr>
              <w:spacing w:after="160" w:line="360" w:lineRule="auto"/>
              <w:rPr>
                <w:rFonts w:ascii="Times New Roman" w:eastAsiaTheme="minorHAnsi" w:hAnsi="Times New Roman" w:cstheme="minorBidi"/>
                <w:b/>
                <w:kern w:val="2"/>
                <w:sz w:val="24"/>
                <w:szCs w:val="24"/>
                <w:lang w:val="en-GB"/>
                <w14:ligatures w14:val="standardContextual"/>
              </w:rPr>
            </w:pPr>
          </w:p>
        </w:tc>
        <w:tc>
          <w:tcPr>
            <w:tcW w:w="1885" w:type="dxa"/>
            <w:tcBorders>
              <w:top w:val="single" w:sz="4" w:space="0" w:color="auto"/>
              <w:left w:val="single" w:sz="4" w:space="0" w:color="auto"/>
              <w:bottom w:val="single" w:sz="4" w:space="0" w:color="auto"/>
              <w:right w:val="single" w:sz="4" w:space="0" w:color="auto"/>
            </w:tcBorders>
          </w:tcPr>
          <w:p w14:paraId="77830A7B" w14:textId="77777777" w:rsidR="004A6325" w:rsidRPr="007A2605" w:rsidRDefault="004A6325" w:rsidP="006218ED">
            <w:pPr>
              <w:spacing w:after="160" w:line="360" w:lineRule="auto"/>
              <w:rPr>
                <w:rFonts w:ascii="Times New Roman" w:eastAsiaTheme="minorHAnsi" w:hAnsi="Times New Roman" w:cstheme="minorBidi"/>
                <w:b/>
                <w:kern w:val="2"/>
                <w:sz w:val="24"/>
                <w:szCs w:val="24"/>
                <w:lang w:val="en-GB"/>
                <w14:ligatures w14:val="standardContextual"/>
              </w:rPr>
            </w:pPr>
          </w:p>
        </w:tc>
      </w:tr>
      <w:tr w:rsidR="004A6325" w:rsidRPr="007A2605" w14:paraId="5DC40CD2" w14:textId="77777777" w:rsidTr="006218ED">
        <w:tc>
          <w:tcPr>
            <w:tcW w:w="895" w:type="dxa"/>
            <w:tcBorders>
              <w:top w:val="single" w:sz="4" w:space="0" w:color="auto"/>
              <w:left w:val="single" w:sz="4" w:space="0" w:color="auto"/>
              <w:bottom w:val="single" w:sz="4" w:space="0" w:color="auto"/>
              <w:right w:val="single" w:sz="4" w:space="0" w:color="auto"/>
            </w:tcBorders>
          </w:tcPr>
          <w:p w14:paraId="27024AF1" w14:textId="77777777" w:rsidR="004A6325" w:rsidRPr="007A2605" w:rsidRDefault="004A6325" w:rsidP="006218ED">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1E01CD1B"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Installation materials</w:t>
            </w:r>
          </w:p>
        </w:tc>
        <w:tc>
          <w:tcPr>
            <w:tcW w:w="3233" w:type="dxa"/>
            <w:tcBorders>
              <w:top w:val="single" w:sz="4" w:space="0" w:color="auto"/>
              <w:left w:val="single" w:sz="4" w:space="0" w:color="auto"/>
              <w:bottom w:val="single" w:sz="4" w:space="0" w:color="auto"/>
              <w:right w:val="single" w:sz="4" w:space="0" w:color="auto"/>
            </w:tcBorders>
          </w:tcPr>
          <w:p w14:paraId="46263836"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Insulation tape, cables</w:t>
            </w:r>
          </w:p>
        </w:tc>
        <w:tc>
          <w:tcPr>
            <w:tcW w:w="1260" w:type="dxa"/>
            <w:tcBorders>
              <w:top w:val="single" w:sz="4" w:space="0" w:color="auto"/>
              <w:left w:val="single" w:sz="4" w:space="0" w:color="auto"/>
              <w:bottom w:val="single" w:sz="4" w:space="0" w:color="auto"/>
              <w:right w:val="single" w:sz="4" w:space="0" w:color="auto"/>
            </w:tcBorders>
            <w:hideMark/>
          </w:tcPr>
          <w:p w14:paraId="43473A52"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25 pcs</w:t>
            </w:r>
          </w:p>
        </w:tc>
        <w:tc>
          <w:tcPr>
            <w:tcW w:w="1885" w:type="dxa"/>
            <w:tcBorders>
              <w:top w:val="single" w:sz="4" w:space="0" w:color="auto"/>
              <w:left w:val="single" w:sz="4" w:space="0" w:color="auto"/>
              <w:bottom w:val="single" w:sz="4" w:space="0" w:color="auto"/>
              <w:right w:val="single" w:sz="4" w:space="0" w:color="auto"/>
            </w:tcBorders>
            <w:hideMark/>
          </w:tcPr>
          <w:p w14:paraId="1E95394D"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1:1</w:t>
            </w:r>
          </w:p>
        </w:tc>
      </w:tr>
      <w:tr w:rsidR="004A6325" w:rsidRPr="007A2605" w14:paraId="5F3A72EC" w14:textId="77777777" w:rsidTr="006218ED">
        <w:tc>
          <w:tcPr>
            <w:tcW w:w="895" w:type="dxa"/>
            <w:tcBorders>
              <w:top w:val="single" w:sz="4" w:space="0" w:color="auto"/>
              <w:left w:val="single" w:sz="4" w:space="0" w:color="auto"/>
              <w:bottom w:val="single" w:sz="4" w:space="0" w:color="auto"/>
              <w:right w:val="single" w:sz="4" w:space="0" w:color="auto"/>
            </w:tcBorders>
          </w:tcPr>
          <w:p w14:paraId="452CC9ED" w14:textId="77777777" w:rsidR="004A6325" w:rsidRPr="007A2605" w:rsidRDefault="004A6325" w:rsidP="006218ED">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624B69AE"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Assorted electrical components</w:t>
            </w:r>
          </w:p>
        </w:tc>
        <w:tc>
          <w:tcPr>
            <w:tcW w:w="3233" w:type="dxa"/>
            <w:tcBorders>
              <w:top w:val="single" w:sz="4" w:space="0" w:color="auto"/>
              <w:left w:val="single" w:sz="4" w:space="0" w:color="auto"/>
              <w:bottom w:val="single" w:sz="4" w:space="0" w:color="auto"/>
              <w:right w:val="single" w:sz="4" w:space="0" w:color="auto"/>
            </w:tcBorders>
            <w:hideMark/>
          </w:tcPr>
          <w:p w14:paraId="02221739"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 xml:space="preserve">Contactors, transformer, overload relays, timers </w:t>
            </w:r>
          </w:p>
        </w:tc>
        <w:tc>
          <w:tcPr>
            <w:tcW w:w="1260" w:type="dxa"/>
            <w:tcBorders>
              <w:top w:val="single" w:sz="4" w:space="0" w:color="auto"/>
              <w:left w:val="single" w:sz="4" w:space="0" w:color="auto"/>
              <w:bottom w:val="single" w:sz="4" w:space="0" w:color="auto"/>
              <w:right w:val="single" w:sz="4" w:space="0" w:color="auto"/>
            </w:tcBorders>
            <w:hideMark/>
          </w:tcPr>
          <w:p w14:paraId="70E1A578"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25 pcs</w:t>
            </w:r>
          </w:p>
        </w:tc>
        <w:tc>
          <w:tcPr>
            <w:tcW w:w="1885" w:type="dxa"/>
            <w:tcBorders>
              <w:top w:val="single" w:sz="4" w:space="0" w:color="auto"/>
              <w:left w:val="single" w:sz="4" w:space="0" w:color="auto"/>
              <w:bottom w:val="single" w:sz="4" w:space="0" w:color="auto"/>
              <w:right w:val="single" w:sz="4" w:space="0" w:color="auto"/>
            </w:tcBorders>
            <w:hideMark/>
          </w:tcPr>
          <w:p w14:paraId="1B95DC8B"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1:1</w:t>
            </w:r>
          </w:p>
        </w:tc>
      </w:tr>
      <w:tr w:rsidR="004A6325" w:rsidRPr="007A2605" w14:paraId="68000945" w14:textId="77777777" w:rsidTr="006218ED">
        <w:tc>
          <w:tcPr>
            <w:tcW w:w="895" w:type="dxa"/>
            <w:tcBorders>
              <w:top w:val="single" w:sz="4" w:space="0" w:color="auto"/>
              <w:left w:val="single" w:sz="4" w:space="0" w:color="auto"/>
              <w:bottom w:val="single" w:sz="4" w:space="0" w:color="auto"/>
              <w:right w:val="single" w:sz="4" w:space="0" w:color="auto"/>
            </w:tcBorders>
          </w:tcPr>
          <w:p w14:paraId="6057AAF0" w14:textId="77777777" w:rsidR="004A6325" w:rsidRPr="007A2605" w:rsidRDefault="004A6325" w:rsidP="006218ED">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1E45A5E9"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 xml:space="preserve">Assorted instrumentation components </w:t>
            </w:r>
          </w:p>
        </w:tc>
        <w:tc>
          <w:tcPr>
            <w:tcW w:w="3233" w:type="dxa"/>
            <w:tcBorders>
              <w:top w:val="single" w:sz="4" w:space="0" w:color="auto"/>
              <w:left w:val="single" w:sz="4" w:space="0" w:color="auto"/>
              <w:bottom w:val="single" w:sz="4" w:space="0" w:color="auto"/>
              <w:right w:val="single" w:sz="4" w:space="0" w:color="auto"/>
            </w:tcBorders>
          </w:tcPr>
          <w:p w14:paraId="70FAA49F"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 xml:space="preserve">Sensors, transducers, actuators </w:t>
            </w:r>
          </w:p>
        </w:tc>
        <w:tc>
          <w:tcPr>
            <w:tcW w:w="1260" w:type="dxa"/>
            <w:tcBorders>
              <w:top w:val="single" w:sz="4" w:space="0" w:color="auto"/>
              <w:left w:val="single" w:sz="4" w:space="0" w:color="auto"/>
              <w:bottom w:val="single" w:sz="4" w:space="0" w:color="auto"/>
              <w:right w:val="single" w:sz="4" w:space="0" w:color="auto"/>
            </w:tcBorders>
            <w:hideMark/>
          </w:tcPr>
          <w:p w14:paraId="5A8A64D1"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25</w:t>
            </w:r>
          </w:p>
        </w:tc>
        <w:tc>
          <w:tcPr>
            <w:tcW w:w="1885" w:type="dxa"/>
            <w:tcBorders>
              <w:top w:val="single" w:sz="4" w:space="0" w:color="auto"/>
              <w:left w:val="single" w:sz="4" w:space="0" w:color="auto"/>
              <w:bottom w:val="single" w:sz="4" w:space="0" w:color="auto"/>
              <w:right w:val="single" w:sz="4" w:space="0" w:color="auto"/>
            </w:tcBorders>
            <w:hideMark/>
          </w:tcPr>
          <w:p w14:paraId="0A4A85EA"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1:5</w:t>
            </w:r>
          </w:p>
        </w:tc>
      </w:tr>
      <w:tr w:rsidR="004A6325" w:rsidRPr="007A2605" w14:paraId="007F882F"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64707CCC" w14:textId="77777777" w:rsidR="004A6325" w:rsidRPr="007A2605" w:rsidRDefault="004A6325" w:rsidP="006218ED">
            <w:pPr>
              <w:spacing w:after="160" w:line="360" w:lineRule="auto"/>
              <w:rPr>
                <w:rFonts w:ascii="Times New Roman" w:eastAsiaTheme="minorHAnsi" w:hAnsi="Times New Roman" w:cstheme="minorBidi"/>
                <w:b/>
                <w:kern w:val="2"/>
                <w:sz w:val="24"/>
                <w:szCs w:val="24"/>
                <w:lang w:val="en-GB"/>
                <w14:ligatures w14:val="standardContextual"/>
              </w:rPr>
            </w:pPr>
            <w:r w:rsidRPr="007A2605">
              <w:rPr>
                <w:rFonts w:ascii="Times New Roman" w:eastAsiaTheme="minorHAnsi" w:hAnsi="Times New Roman" w:cstheme="minorBidi"/>
                <w:b/>
                <w:kern w:val="2"/>
                <w:sz w:val="24"/>
                <w:szCs w:val="24"/>
                <w:lang w:val="en-GB"/>
                <w14:ligatures w14:val="standardContextual"/>
              </w:rPr>
              <w:t>D</w:t>
            </w:r>
          </w:p>
        </w:tc>
        <w:tc>
          <w:tcPr>
            <w:tcW w:w="2077" w:type="dxa"/>
            <w:tcBorders>
              <w:top w:val="single" w:sz="4" w:space="0" w:color="auto"/>
              <w:left w:val="single" w:sz="4" w:space="0" w:color="auto"/>
              <w:bottom w:val="single" w:sz="4" w:space="0" w:color="auto"/>
              <w:right w:val="single" w:sz="4" w:space="0" w:color="auto"/>
            </w:tcBorders>
            <w:hideMark/>
          </w:tcPr>
          <w:p w14:paraId="4A708B0E" w14:textId="77777777" w:rsidR="004A6325" w:rsidRPr="007A2605" w:rsidRDefault="004A6325" w:rsidP="006218ED">
            <w:pPr>
              <w:spacing w:after="160" w:line="360" w:lineRule="auto"/>
              <w:rPr>
                <w:rFonts w:ascii="Times New Roman" w:eastAsiaTheme="minorHAnsi" w:hAnsi="Times New Roman" w:cstheme="minorBidi"/>
                <w:b/>
                <w:kern w:val="2"/>
                <w:sz w:val="24"/>
                <w:szCs w:val="24"/>
                <w:lang w:val="en-GB"/>
                <w14:ligatures w14:val="standardContextual"/>
              </w:rPr>
            </w:pPr>
            <w:r w:rsidRPr="007A2605">
              <w:rPr>
                <w:rFonts w:ascii="Times New Roman" w:eastAsiaTheme="minorHAnsi" w:hAnsi="Times New Roman" w:cstheme="minorBidi"/>
                <w:b/>
                <w:kern w:val="2"/>
                <w:sz w:val="24"/>
                <w:szCs w:val="24"/>
                <w:lang w:val="en-GB"/>
                <w14:ligatures w14:val="standardContextual"/>
              </w:rPr>
              <w:t>Tools and Equipment</w:t>
            </w:r>
          </w:p>
        </w:tc>
        <w:tc>
          <w:tcPr>
            <w:tcW w:w="3233" w:type="dxa"/>
            <w:tcBorders>
              <w:top w:val="single" w:sz="4" w:space="0" w:color="auto"/>
              <w:left w:val="single" w:sz="4" w:space="0" w:color="auto"/>
              <w:bottom w:val="single" w:sz="4" w:space="0" w:color="auto"/>
              <w:right w:val="single" w:sz="4" w:space="0" w:color="auto"/>
            </w:tcBorders>
          </w:tcPr>
          <w:p w14:paraId="5A9375F8" w14:textId="77777777" w:rsidR="004A6325" w:rsidRPr="007A2605" w:rsidRDefault="004A6325" w:rsidP="006218ED">
            <w:pPr>
              <w:spacing w:after="160" w:line="360" w:lineRule="auto"/>
              <w:rPr>
                <w:rFonts w:ascii="Times New Roman" w:eastAsiaTheme="minorHAnsi" w:hAnsi="Times New Roman" w:cstheme="minorBidi"/>
                <w:b/>
                <w:kern w:val="2"/>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tcPr>
          <w:p w14:paraId="66219BC9" w14:textId="77777777" w:rsidR="004A6325" w:rsidRPr="007A2605" w:rsidRDefault="004A6325" w:rsidP="006218ED">
            <w:pPr>
              <w:spacing w:after="160" w:line="360" w:lineRule="auto"/>
              <w:rPr>
                <w:rFonts w:ascii="Times New Roman" w:eastAsiaTheme="minorHAnsi" w:hAnsi="Times New Roman" w:cstheme="minorBidi"/>
                <w:b/>
                <w:kern w:val="2"/>
                <w:sz w:val="24"/>
                <w:szCs w:val="24"/>
                <w:lang w:val="en-GB"/>
                <w14:ligatures w14:val="standardContextual"/>
              </w:rPr>
            </w:pPr>
          </w:p>
        </w:tc>
        <w:tc>
          <w:tcPr>
            <w:tcW w:w="1885" w:type="dxa"/>
            <w:tcBorders>
              <w:top w:val="single" w:sz="4" w:space="0" w:color="auto"/>
              <w:left w:val="single" w:sz="4" w:space="0" w:color="auto"/>
              <w:bottom w:val="single" w:sz="4" w:space="0" w:color="auto"/>
              <w:right w:val="single" w:sz="4" w:space="0" w:color="auto"/>
            </w:tcBorders>
          </w:tcPr>
          <w:p w14:paraId="32624F0E" w14:textId="77777777" w:rsidR="004A6325" w:rsidRPr="007A2605" w:rsidRDefault="004A6325" w:rsidP="006218ED">
            <w:pPr>
              <w:spacing w:after="160" w:line="360" w:lineRule="auto"/>
              <w:rPr>
                <w:rFonts w:ascii="Times New Roman" w:eastAsiaTheme="minorHAnsi" w:hAnsi="Times New Roman" w:cstheme="minorBidi"/>
                <w:b/>
                <w:kern w:val="2"/>
                <w:sz w:val="24"/>
                <w:szCs w:val="24"/>
                <w:lang w:val="en-GB"/>
                <w14:ligatures w14:val="standardContextual"/>
              </w:rPr>
            </w:pPr>
          </w:p>
        </w:tc>
      </w:tr>
      <w:tr w:rsidR="004A6325" w:rsidRPr="007A2605" w14:paraId="18A9BE19" w14:textId="77777777" w:rsidTr="006218ED">
        <w:trPr>
          <w:trHeight w:val="449"/>
        </w:trPr>
        <w:tc>
          <w:tcPr>
            <w:tcW w:w="895" w:type="dxa"/>
            <w:tcBorders>
              <w:top w:val="single" w:sz="4" w:space="0" w:color="auto"/>
              <w:left w:val="single" w:sz="4" w:space="0" w:color="auto"/>
              <w:bottom w:val="single" w:sz="4" w:space="0" w:color="auto"/>
              <w:right w:val="single" w:sz="4" w:space="0" w:color="auto"/>
            </w:tcBorders>
          </w:tcPr>
          <w:p w14:paraId="37981A1D" w14:textId="77777777" w:rsidR="004A6325" w:rsidRPr="007A2605" w:rsidRDefault="004A6325" w:rsidP="006218ED">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612E965D"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Assorted tools and equipment</w:t>
            </w:r>
          </w:p>
        </w:tc>
        <w:tc>
          <w:tcPr>
            <w:tcW w:w="3233" w:type="dxa"/>
            <w:tcBorders>
              <w:top w:val="single" w:sz="4" w:space="0" w:color="auto"/>
              <w:left w:val="single" w:sz="4" w:space="0" w:color="auto"/>
              <w:bottom w:val="single" w:sz="4" w:space="0" w:color="auto"/>
              <w:right w:val="single" w:sz="4" w:space="0" w:color="auto"/>
            </w:tcBorders>
          </w:tcPr>
          <w:p w14:paraId="534B4C32"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Side cutters, Side cutters, Pliers, Screw driver,</w:t>
            </w:r>
            <w:r w:rsidRPr="007A2605">
              <w:rPr>
                <w:rFonts w:ascii="Times New Roman" w:eastAsiaTheme="minorHAnsi" w:hAnsi="Times New Roman" w:cstheme="minorBidi"/>
                <w:kern w:val="2"/>
                <w:sz w:val="24"/>
                <w:szCs w:val="24"/>
                <w:lang w:val="en-GB"/>
                <w14:ligatures w14:val="standardContextual"/>
              </w:rPr>
              <w:t xml:space="preserve"> Crimping tools,</w:t>
            </w:r>
            <w:r w:rsidRPr="007A2605">
              <w:rPr>
                <w:rFonts w:ascii="Times New Roman" w:eastAsiaTheme="minorHAnsi" w:hAnsi="Times New Roman" w:cstheme="minorBidi"/>
                <w:bCs/>
                <w:kern w:val="2"/>
                <w:sz w:val="24"/>
                <w:szCs w:val="24"/>
                <w:lang w:val="en-GB"/>
                <w14:ligatures w14:val="standardContextual"/>
              </w:rPr>
              <w:t xml:space="preserve"> Mult-meter, Oscilloscope, Solder guns</w:t>
            </w:r>
          </w:p>
        </w:tc>
        <w:tc>
          <w:tcPr>
            <w:tcW w:w="1260" w:type="dxa"/>
            <w:tcBorders>
              <w:top w:val="single" w:sz="4" w:space="0" w:color="auto"/>
              <w:left w:val="single" w:sz="4" w:space="0" w:color="auto"/>
              <w:bottom w:val="single" w:sz="4" w:space="0" w:color="auto"/>
              <w:right w:val="single" w:sz="4" w:space="0" w:color="auto"/>
            </w:tcBorders>
            <w:hideMark/>
          </w:tcPr>
          <w:p w14:paraId="0AB6EEE9"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25 pcs</w:t>
            </w:r>
          </w:p>
        </w:tc>
        <w:tc>
          <w:tcPr>
            <w:tcW w:w="1885" w:type="dxa"/>
            <w:tcBorders>
              <w:top w:val="single" w:sz="4" w:space="0" w:color="auto"/>
              <w:left w:val="single" w:sz="4" w:space="0" w:color="auto"/>
              <w:bottom w:val="single" w:sz="4" w:space="0" w:color="auto"/>
              <w:right w:val="single" w:sz="4" w:space="0" w:color="auto"/>
            </w:tcBorders>
            <w:hideMark/>
          </w:tcPr>
          <w:p w14:paraId="26F824D5"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1:1</w:t>
            </w:r>
          </w:p>
        </w:tc>
      </w:tr>
      <w:tr w:rsidR="004A6325" w:rsidRPr="007A2605" w14:paraId="03A71DCF" w14:textId="77777777" w:rsidTr="006218ED">
        <w:tc>
          <w:tcPr>
            <w:tcW w:w="895" w:type="dxa"/>
            <w:tcBorders>
              <w:top w:val="single" w:sz="4" w:space="0" w:color="auto"/>
              <w:left w:val="single" w:sz="4" w:space="0" w:color="auto"/>
              <w:bottom w:val="single" w:sz="4" w:space="0" w:color="auto"/>
              <w:right w:val="single" w:sz="4" w:space="0" w:color="auto"/>
            </w:tcBorders>
          </w:tcPr>
          <w:p w14:paraId="42EE79D5" w14:textId="77777777" w:rsidR="004A6325" w:rsidRPr="007A2605" w:rsidRDefault="004A6325" w:rsidP="006218ED">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51C4B56C"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PPEs</w:t>
            </w:r>
          </w:p>
        </w:tc>
        <w:tc>
          <w:tcPr>
            <w:tcW w:w="3233" w:type="dxa"/>
            <w:tcBorders>
              <w:top w:val="single" w:sz="4" w:space="0" w:color="auto"/>
              <w:left w:val="single" w:sz="4" w:space="0" w:color="auto"/>
              <w:bottom w:val="single" w:sz="4" w:space="0" w:color="auto"/>
              <w:right w:val="single" w:sz="4" w:space="0" w:color="auto"/>
            </w:tcBorders>
          </w:tcPr>
          <w:p w14:paraId="0270D04C"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Safety boots, overall</w:t>
            </w:r>
          </w:p>
        </w:tc>
        <w:tc>
          <w:tcPr>
            <w:tcW w:w="1260" w:type="dxa"/>
            <w:tcBorders>
              <w:top w:val="single" w:sz="4" w:space="0" w:color="auto"/>
              <w:left w:val="single" w:sz="4" w:space="0" w:color="auto"/>
              <w:bottom w:val="single" w:sz="4" w:space="0" w:color="auto"/>
              <w:right w:val="single" w:sz="4" w:space="0" w:color="auto"/>
            </w:tcBorders>
            <w:hideMark/>
          </w:tcPr>
          <w:p w14:paraId="3CF3A1D7"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25 pcs</w:t>
            </w:r>
          </w:p>
        </w:tc>
        <w:tc>
          <w:tcPr>
            <w:tcW w:w="1885" w:type="dxa"/>
            <w:tcBorders>
              <w:top w:val="single" w:sz="4" w:space="0" w:color="auto"/>
              <w:left w:val="single" w:sz="4" w:space="0" w:color="auto"/>
              <w:bottom w:val="single" w:sz="4" w:space="0" w:color="auto"/>
              <w:right w:val="single" w:sz="4" w:space="0" w:color="auto"/>
            </w:tcBorders>
            <w:hideMark/>
          </w:tcPr>
          <w:p w14:paraId="699491B8"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1:1</w:t>
            </w:r>
          </w:p>
        </w:tc>
      </w:tr>
      <w:tr w:rsidR="004A6325" w:rsidRPr="007A2605" w14:paraId="096302D6" w14:textId="77777777" w:rsidTr="006218ED">
        <w:tc>
          <w:tcPr>
            <w:tcW w:w="895" w:type="dxa"/>
            <w:tcBorders>
              <w:top w:val="single" w:sz="4" w:space="0" w:color="auto"/>
              <w:left w:val="single" w:sz="4" w:space="0" w:color="auto"/>
              <w:bottom w:val="single" w:sz="4" w:space="0" w:color="auto"/>
              <w:right w:val="single" w:sz="4" w:space="0" w:color="auto"/>
            </w:tcBorders>
          </w:tcPr>
          <w:p w14:paraId="3D2F3922" w14:textId="77777777" w:rsidR="004A6325" w:rsidRPr="007A2605" w:rsidRDefault="004A6325" w:rsidP="006218ED">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57AFAA43"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Function generator</w:t>
            </w:r>
          </w:p>
        </w:tc>
        <w:tc>
          <w:tcPr>
            <w:tcW w:w="3233" w:type="dxa"/>
            <w:tcBorders>
              <w:top w:val="single" w:sz="4" w:space="0" w:color="auto"/>
              <w:left w:val="single" w:sz="4" w:space="0" w:color="auto"/>
              <w:bottom w:val="single" w:sz="4" w:space="0" w:color="auto"/>
              <w:right w:val="single" w:sz="4" w:space="0" w:color="auto"/>
            </w:tcBorders>
          </w:tcPr>
          <w:p w14:paraId="0923AF2D"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hideMark/>
          </w:tcPr>
          <w:p w14:paraId="3903F4DD"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hideMark/>
          </w:tcPr>
          <w:p w14:paraId="67D59FDE"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1:5</w:t>
            </w:r>
          </w:p>
        </w:tc>
      </w:tr>
      <w:tr w:rsidR="004A6325" w:rsidRPr="007A2605" w14:paraId="22B3A230" w14:textId="77777777" w:rsidTr="006218ED">
        <w:tc>
          <w:tcPr>
            <w:tcW w:w="895" w:type="dxa"/>
            <w:tcBorders>
              <w:top w:val="single" w:sz="4" w:space="0" w:color="auto"/>
              <w:left w:val="single" w:sz="4" w:space="0" w:color="auto"/>
              <w:bottom w:val="single" w:sz="4" w:space="0" w:color="auto"/>
              <w:right w:val="single" w:sz="4" w:space="0" w:color="auto"/>
            </w:tcBorders>
          </w:tcPr>
          <w:p w14:paraId="36707088" w14:textId="77777777" w:rsidR="004A6325" w:rsidRPr="007A2605" w:rsidRDefault="004A6325" w:rsidP="006218ED">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1299F25E"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Variable power supply</w:t>
            </w:r>
          </w:p>
        </w:tc>
        <w:tc>
          <w:tcPr>
            <w:tcW w:w="3233" w:type="dxa"/>
            <w:tcBorders>
              <w:top w:val="single" w:sz="4" w:space="0" w:color="auto"/>
              <w:left w:val="single" w:sz="4" w:space="0" w:color="auto"/>
              <w:bottom w:val="single" w:sz="4" w:space="0" w:color="auto"/>
              <w:right w:val="single" w:sz="4" w:space="0" w:color="auto"/>
            </w:tcBorders>
          </w:tcPr>
          <w:p w14:paraId="36F3B546"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hideMark/>
          </w:tcPr>
          <w:p w14:paraId="3E7E0FF4"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hideMark/>
          </w:tcPr>
          <w:p w14:paraId="0536CF19"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1:5</w:t>
            </w:r>
          </w:p>
        </w:tc>
      </w:tr>
      <w:tr w:rsidR="004A6325" w:rsidRPr="007A2605" w14:paraId="5A8D5C13" w14:textId="77777777" w:rsidTr="006218ED">
        <w:tc>
          <w:tcPr>
            <w:tcW w:w="895" w:type="dxa"/>
            <w:tcBorders>
              <w:top w:val="single" w:sz="4" w:space="0" w:color="auto"/>
              <w:left w:val="single" w:sz="4" w:space="0" w:color="auto"/>
              <w:bottom w:val="single" w:sz="4" w:space="0" w:color="auto"/>
              <w:right w:val="single" w:sz="4" w:space="0" w:color="auto"/>
            </w:tcBorders>
          </w:tcPr>
          <w:p w14:paraId="6061D670" w14:textId="77777777" w:rsidR="004A6325" w:rsidRPr="007A2605" w:rsidRDefault="004A6325" w:rsidP="006218ED">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246C8013"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Trainers kit</w:t>
            </w:r>
          </w:p>
        </w:tc>
        <w:tc>
          <w:tcPr>
            <w:tcW w:w="3233" w:type="dxa"/>
            <w:tcBorders>
              <w:top w:val="single" w:sz="4" w:space="0" w:color="auto"/>
              <w:left w:val="single" w:sz="4" w:space="0" w:color="auto"/>
              <w:bottom w:val="single" w:sz="4" w:space="0" w:color="auto"/>
              <w:right w:val="single" w:sz="4" w:space="0" w:color="auto"/>
            </w:tcBorders>
            <w:hideMark/>
          </w:tcPr>
          <w:p w14:paraId="717A1644"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Digital electronics, PWM kit</w:t>
            </w:r>
          </w:p>
        </w:tc>
        <w:tc>
          <w:tcPr>
            <w:tcW w:w="1260" w:type="dxa"/>
            <w:tcBorders>
              <w:top w:val="single" w:sz="4" w:space="0" w:color="auto"/>
              <w:left w:val="single" w:sz="4" w:space="0" w:color="auto"/>
              <w:bottom w:val="single" w:sz="4" w:space="0" w:color="auto"/>
              <w:right w:val="single" w:sz="4" w:space="0" w:color="auto"/>
            </w:tcBorders>
            <w:hideMark/>
          </w:tcPr>
          <w:p w14:paraId="73B525D6"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hideMark/>
          </w:tcPr>
          <w:p w14:paraId="07797BC1"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1:5</w:t>
            </w:r>
          </w:p>
        </w:tc>
      </w:tr>
      <w:tr w:rsidR="004A6325" w:rsidRPr="007A2605" w14:paraId="09D0D100" w14:textId="77777777" w:rsidTr="006218ED">
        <w:tc>
          <w:tcPr>
            <w:tcW w:w="895" w:type="dxa"/>
            <w:tcBorders>
              <w:top w:val="single" w:sz="4" w:space="0" w:color="auto"/>
              <w:left w:val="single" w:sz="4" w:space="0" w:color="auto"/>
              <w:bottom w:val="single" w:sz="4" w:space="0" w:color="auto"/>
              <w:right w:val="single" w:sz="4" w:space="0" w:color="auto"/>
            </w:tcBorders>
          </w:tcPr>
          <w:p w14:paraId="7C12313F" w14:textId="77777777" w:rsidR="004A6325" w:rsidRPr="007A2605" w:rsidRDefault="004A6325" w:rsidP="006218ED">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60F830C0"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PCB prototyping machine</w:t>
            </w:r>
          </w:p>
        </w:tc>
        <w:tc>
          <w:tcPr>
            <w:tcW w:w="3233" w:type="dxa"/>
            <w:tcBorders>
              <w:top w:val="single" w:sz="4" w:space="0" w:color="auto"/>
              <w:left w:val="single" w:sz="4" w:space="0" w:color="auto"/>
              <w:bottom w:val="single" w:sz="4" w:space="0" w:color="auto"/>
              <w:right w:val="single" w:sz="4" w:space="0" w:color="auto"/>
            </w:tcBorders>
          </w:tcPr>
          <w:p w14:paraId="2C732120"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hideMark/>
          </w:tcPr>
          <w:p w14:paraId="57CA8744"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2</w:t>
            </w:r>
          </w:p>
        </w:tc>
        <w:tc>
          <w:tcPr>
            <w:tcW w:w="1885" w:type="dxa"/>
            <w:tcBorders>
              <w:top w:val="single" w:sz="4" w:space="0" w:color="auto"/>
              <w:left w:val="single" w:sz="4" w:space="0" w:color="auto"/>
              <w:bottom w:val="single" w:sz="4" w:space="0" w:color="auto"/>
              <w:right w:val="single" w:sz="4" w:space="0" w:color="auto"/>
            </w:tcBorders>
            <w:hideMark/>
          </w:tcPr>
          <w:p w14:paraId="0FB40FDA"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1:13</w:t>
            </w:r>
          </w:p>
        </w:tc>
      </w:tr>
      <w:tr w:rsidR="004A6325" w:rsidRPr="007A2605" w14:paraId="763A4064" w14:textId="77777777" w:rsidTr="006218ED">
        <w:tc>
          <w:tcPr>
            <w:tcW w:w="895" w:type="dxa"/>
            <w:tcBorders>
              <w:top w:val="single" w:sz="4" w:space="0" w:color="auto"/>
              <w:left w:val="single" w:sz="4" w:space="0" w:color="auto"/>
              <w:bottom w:val="single" w:sz="4" w:space="0" w:color="auto"/>
              <w:right w:val="single" w:sz="4" w:space="0" w:color="auto"/>
            </w:tcBorders>
          </w:tcPr>
          <w:p w14:paraId="2AEEA652" w14:textId="77777777" w:rsidR="004A6325" w:rsidRPr="007A2605" w:rsidRDefault="004A6325" w:rsidP="006218ED">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206F6FE8"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Hot air gun</w:t>
            </w:r>
          </w:p>
        </w:tc>
        <w:tc>
          <w:tcPr>
            <w:tcW w:w="3233" w:type="dxa"/>
            <w:tcBorders>
              <w:top w:val="single" w:sz="4" w:space="0" w:color="auto"/>
              <w:left w:val="single" w:sz="4" w:space="0" w:color="auto"/>
              <w:bottom w:val="single" w:sz="4" w:space="0" w:color="auto"/>
              <w:right w:val="single" w:sz="4" w:space="0" w:color="auto"/>
            </w:tcBorders>
          </w:tcPr>
          <w:p w14:paraId="6E24E222"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hideMark/>
          </w:tcPr>
          <w:p w14:paraId="18041DCD"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hideMark/>
          </w:tcPr>
          <w:p w14:paraId="70F8073A"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1:5</w:t>
            </w:r>
          </w:p>
        </w:tc>
      </w:tr>
      <w:tr w:rsidR="004A6325" w:rsidRPr="007A2605" w14:paraId="29BC70C3" w14:textId="77777777" w:rsidTr="006218ED">
        <w:tc>
          <w:tcPr>
            <w:tcW w:w="895" w:type="dxa"/>
            <w:tcBorders>
              <w:top w:val="single" w:sz="4" w:space="0" w:color="auto"/>
              <w:left w:val="single" w:sz="4" w:space="0" w:color="auto"/>
              <w:bottom w:val="single" w:sz="4" w:space="0" w:color="auto"/>
              <w:right w:val="single" w:sz="4" w:space="0" w:color="auto"/>
            </w:tcBorders>
          </w:tcPr>
          <w:p w14:paraId="33C53424" w14:textId="77777777" w:rsidR="004A6325" w:rsidRPr="007A2605" w:rsidRDefault="004A6325" w:rsidP="006218ED">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2F6E0DA4"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Drilling machines</w:t>
            </w:r>
          </w:p>
        </w:tc>
        <w:tc>
          <w:tcPr>
            <w:tcW w:w="3233" w:type="dxa"/>
            <w:tcBorders>
              <w:top w:val="single" w:sz="4" w:space="0" w:color="auto"/>
              <w:left w:val="single" w:sz="4" w:space="0" w:color="auto"/>
              <w:bottom w:val="single" w:sz="4" w:space="0" w:color="auto"/>
              <w:right w:val="single" w:sz="4" w:space="0" w:color="auto"/>
            </w:tcBorders>
          </w:tcPr>
          <w:p w14:paraId="2C0E07C6"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hideMark/>
          </w:tcPr>
          <w:p w14:paraId="314CFD70"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hideMark/>
          </w:tcPr>
          <w:p w14:paraId="71A3889A"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1:5</w:t>
            </w:r>
          </w:p>
        </w:tc>
      </w:tr>
      <w:tr w:rsidR="004A6325" w:rsidRPr="007A2605" w14:paraId="5FEC3362" w14:textId="77777777" w:rsidTr="006218ED">
        <w:tc>
          <w:tcPr>
            <w:tcW w:w="895" w:type="dxa"/>
            <w:tcBorders>
              <w:top w:val="single" w:sz="4" w:space="0" w:color="auto"/>
              <w:left w:val="single" w:sz="4" w:space="0" w:color="auto"/>
              <w:bottom w:val="single" w:sz="4" w:space="0" w:color="auto"/>
              <w:right w:val="single" w:sz="4" w:space="0" w:color="auto"/>
            </w:tcBorders>
          </w:tcPr>
          <w:p w14:paraId="3D3EA336" w14:textId="77777777" w:rsidR="004A6325" w:rsidRPr="007A2605" w:rsidRDefault="004A6325" w:rsidP="006218ED">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27081534"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Work stations</w:t>
            </w:r>
          </w:p>
        </w:tc>
        <w:tc>
          <w:tcPr>
            <w:tcW w:w="3233" w:type="dxa"/>
            <w:tcBorders>
              <w:top w:val="single" w:sz="4" w:space="0" w:color="auto"/>
              <w:left w:val="single" w:sz="4" w:space="0" w:color="auto"/>
              <w:bottom w:val="single" w:sz="4" w:space="0" w:color="auto"/>
              <w:right w:val="single" w:sz="4" w:space="0" w:color="auto"/>
            </w:tcBorders>
          </w:tcPr>
          <w:p w14:paraId="7C222369"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hideMark/>
          </w:tcPr>
          <w:p w14:paraId="44B563D6"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25</w:t>
            </w:r>
          </w:p>
        </w:tc>
        <w:tc>
          <w:tcPr>
            <w:tcW w:w="1885" w:type="dxa"/>
            <w:tcBorders>
              <w:top w:val="single" w:sz="4" w:space="0" w:color="auto"/>
              <w:left w:val="single" w:sz="4" w:space="0" w:color="auto"/>
              <w:bottom w:val="single" w:sz="4" w:space="0" w:color="auto"/>
              <w:right w:val="single" w:sz="4" w:space="0" w:color="auto"/>
            </w:tcBorders>
            <w:hideMark/>
          </w:tcPr>
          <w:p w14:paraId="7DC3E9C5" w14:textId="77777777" w:rsidR="004A6325" w:rsidRPr="007A2605" w:rsidRDefault="004A6325" w:rsidP="006218ED">
            <w:pPr>
              <w:spacing w:after="160" w:line="360" w:lineRule="auto"/>
              <w:rPr>
                <w:rFonts w:ascii="Times New Roman" w:eastAsiaTheme="minorHAnsi" w:hAnsi="Times New Roman" w:cstheme="minorBidi"/>
                <w:bCs/>
                <w:kern w:val="2"/>
                <w:sz w:val="24"/>
                <w:szCs w:val="24"/>
                <w:lang w:val="en-GB"/>
                <w14:ligatures w14:val="standardContextual"/>
              </w:rPr>
            </w:pPr>
            <w:r w:rsidRPr="007A2605">
              <w:rPr>
                <w:rFonts w:ascii="Times New Roman" w:eastAsiaTheme="minorHAnsi" w:hAnsi="Times New Roman" w:cstheme="minorBidi"/>
                <w:bCs/>
                <w:kern w:val="2"/>
                <w:sz w:val="24"/>
                <w:szCs w:val="24"/>
                <w:lang w:val="en-GB"/>
                <w14:ligatures w14:val="standardContextual"/>
              </w:rPr>
              <w:t>1:1</w:t>
            </w:r>
          </w:p>
        </w:tc>
      </w:tr>
      <w:bookmarkEnd w:id="33"/>
    </w:tbl>
    <w:p w14:paraId="037C2A85" w14:textId="77777777" w:rsidR="004A6325" w:rsidRDefault="004A6325" w:rsidP="004A6325">
      <w:pPr>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br w:type="page"/>
      </w:r>
    </w:p>
    <w:p w14:paraId="4D77E3B7" w14:textId="77777777" w:rsidR="004A6325" w:rsidRPr="007A2605" w:rsidRDefault="004A6325" w:rsidP="004A6325">
      <w:pPr>
        <w:pStyle w:val="Heading1"/>
        <w:jc w:val="center"/>
        <w:rPr>
          <w:rFonts w:ascii="Times New Roman" w:eastAsia="Times New Roman" w:hAnsi="Times New Roman" w:cs="Times New Roman"/>
          <w:b/>
          <w:bCs/>
          <w:color w:val="auto"/>
          <w:lang w:val="en-GB"/>
        </w:rPr>
      </w:pPr>
      <w:bookmarkStart w:id="46" w:name="_Toc197085594"/>
      <w:r w:rsidRPr="007A2605">
        <w:rPr>
          <w:rFonts w:ascii="Times New Roman" w:eastAsia="Times New Roman" w:hAnsi="Times New Roman" w:cs="Times New Roman"/>
          <w:b/>
          <w:bCs/>
          <w:color w:val="auto"/>
          <w:lang w:val="en-GB"/>
        </w:rPr>
        <w:t>MODULE 3</w:t>
      </w:r>
      <w:bookmarkEnd w:id="34"/>
      <w:bookmarkEnd w:id="46"/>
    </w:p>
    <w:p w14:paraId="0B67D48D" w14:textId="77777777" w:rsidR="004A6325" w:rsidRDefault="004A6325" w:rsidP="004A6325">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bookmarkStart w:id="47" w:name="_Toc194677489"/>
      <w:bookmarkEnd w:id="35"/>
    </w:p>
    <w:p w14:paraId="2951DC5F" w14:textId="77777777" w:rsidR="004A6325" w:rsidRDefault="004A6325" w:rsidP="00991025">
      <w:pPr>
        <w:pStyle w:val="Heading2"/>
      </w:pPr>
      <w:bookmarkStart w:id="48" w:name="_Toc196908553"/>
      <w:bookmarkStart w:id="49" w:name="_Toc197085595"/>
      <w:r w:rsidRPr="00AB647F">
        <w:t>DIGITAL LITERACY</w:t>
      </w:r>
      <w:bookmarkEnd w:id="48"/>
      <w:bookmarkEnd w:id="49"/>
    </w:p>
    <w:p w14:paraId="447FF65D" w14:textId="77777777" w:rsidR="004A6325" w:rsidRPr="00EE017B" w:rsidRDefault="004A6325" w:rsidP="004A6325">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sz w:val="24"/>
          <w:szCs w:val="24"/>
          <w:lang w:val="en-GB"/>
        </w:rPr>
        <w:t>UNIT CODE</w:t>
      </w:r>
      <w:r w:rsidRPr="00EE017B">
        <w:rPr>
          <w:rFonts w:ascii="Times New Roman" w:eastAsia="Calibri" w:hAnsi="Times New Roman" w:cs="Times New Roman"/>
          <w:b/>
          <w:bCs/>
          <w:sz w:val="24"/>
          <w:szCs w:val="24"/>
          <w:lang w:val="en-GB"/>
        </w:rPr>
        <w:t xml:space="preserve">:  </w:t>
      </w:r>
      <w:r w:rsidRPr="00E279B3">
        <w:rPr>
          <w:rFonts w:ascii="Times New Roman" w:eastAsia="Calibri" w:hAnsi="Times New Roman" w:cs="Times New Roman"/>
          <w:b/>
          <w:bCs/>
          <w:sz w:val="24"/>
          <w:szCs w:val="24"/>
          <w:lang w:val="en-GB"/>
        </w:rPr>
        <w:t>0611 451 01A</w:t>
      </w:r>
    </w:p>
    <w:p w14:paraId="7C1B1D0E" w14:textId="77777777" w:rsidR="004A6325" w:rsidRPr="00EE017B" w:rsidRDefault="004A6325" w:rsidP="004A6325">
      <w:pPr>
        <w:spacing w:after="240" w:line="360" w:lineRule="auto"/>
        <w:jc w:val="both"/>
        <w:rPr>
          <w:rFonts w:ascii="Times New Roman" w:hAnsi="Times New Roman" w:cs="Times New Roman"/>
          <w:sz w:val="24"/>
          <w:szCs w:val="24"/>
          <w:lang w:val="en-ZA"/>
        </w:rPr>
      </w:pPr>
      <w:r w:rsidRPr="00EE017B">
        <w:rPr>
          <w:rFonts w:ascii="Times New Roman" w:hAnsi="Times New Roman" w:cs="Times New Roman"/>
          <w:b/>
          <w:sz w:val="24"/>
          <w:szCs w:val="24"/>
          <w:lang w:val="en-ZA"/>
        </w:rPr>
        <w:t>Relationship to Occupational Standards</w:t>
      </w:r>
    </w:p>
    <w:p w14:paraId="3736A908" w14:textId="77777777" w:rsidR="004A6325" w:rsidRDefault="004A6325" w:rsidP="004A6325">
      <w:pPr>
        <w:spacing w:after="240" w:line="360" w:lineRule="auto"/>
        <w:rPr>
          <w:rFonts w:ascii="Times New Roman" w:eastAsia="Calibri" w:hAnsi="Times New Roman" w:cs="Times New Roman"/>
          <w:b/>
          <w:kern w:val="0"/>
          <w:sz w:val="24"/>
          <w:szCs w:val="24"/>
          <w14:ligatures w14:val="none"/>
        </w:rPr>
      </w:pPr>
      <w:r w:rsidRPr="00EE017B">
        <w:rPr>
          <w:rFonts w:ascii="Times New Roman" w:hAnsi="Times New Roman" w:cs="Times New Roman"/>
          <w:sz w:val="24"/>
          <w:szCs w:val="24"/>
        </w:rPr>
        <w:t xml:space="preserve">This unit addresses the unit of competency: </w:t>
      </w:r>
      <w:r w:rsidRPr="00E279B3">
        <w:rPr>
          <w:rFonts w:ascii="Times New Roman" w:eastAsia="SimSun" w:hAnsi="Times New Roman" w:cs="Times New Roman"/>
          <w:sz w:val="24"/>
          <w:szCs w:val="24"/>
        </w:rPr>
        <w:t>Apply</w:t>
      </w:r>
      <w:r w:rsidRPr="00F57DA1">
        <w:rPr>
          <w:rFonts w:ascii="Times New Roman" w:eastAsia="SimSun" w:hAnsi="Times New Roman" w:cs="Times New Roman"/>
          <w:sz w:val="24"/>
          <w:szCs w:val="24"/>
        </w:rPr>
        <w:t xml:space="preserve"> </w:t>
      </w:r>
      <w:r>
        <w:rPr>
          <w:rFonts w:ascii="Times New Roman" w:eastAsia="SimSun" w:hAnsi="Times New Roman" w:cs="Times New Roman"/>
          <w:sz w:val="24"/>
          <w:szCs w:val="24"/>
        </w:rPr>
        <w:t>d</w:t>
      </w:r>
      <w:r w:rsidRPr="00E279B3">
        <w:rPr>
          <w:rFonts w:ascii="Times New Roman" w:eastAsia="SimSun" w:hAnsi="Times New Roman" w:cs="Times New Roman"/>
          <w:sz w:val="24"/>
          <w:szCs w:val="24"/>
        </w:rPr>
        <w:t xml:space="preserve">igital </w:t>
      </w:r>
      <w:r>
        <w:rPr>
          <w:rFonts w:ascii="Times New Roman" w:eastAsia="SimSun" w:hAnsi="Times New Roman" w:cs="Times New Roman"/>
          <w:sz w:val="24"/>
          <w:szCs w:val="24"/>
        </w:rPr>
        <w:t>l</w:t>
      </w:r>
      <w:r w:rsidRPr="00E279B3">
        <w:rPr>
          <w:rFonts w:ascii="Times New Roman" w:eastAsia="SimSun" w:hAnsi="Times New Roman" w:cs="Times New Roman"/>
          <w:sz w:val="24"/>
          <w:szCs w:val="24"/>
        </w:rPr>
        <w:t>iteracy</w:t>
      </w:r>
      <w:r w:rsidRPr="00EE017B">
        <w:rPr>
          <w:rFonts w:ascii="Times New Roman" w:eastAsia="SimSun" w:hAnsi="Times New Roman" w:cs="Times New Roman"/>
          <w:sz w:val="24"/>
          <w:szCs w:val="24"/>
        </w:rPr>
        <w:t>.</w:t>
      </w:r>
    </w:p>
    <w:p w14:paraId="46FF76FD" w14:textId="77777777" w:rsidR="004A6325" w:rsidRPr="00EE017B" w:rsidRDefault="004A6325" w:rsidP="004A6325">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kern w:val="0"/>
          <w:sz w:val="24"/>
          <w:szCs w:val="24"/>
          <w14:ligatures w14:val="none"/>
        </w:rPr>
        <w:t xml:space="preserve">Duration of Unit: </w:t>
      </w:r>
      <w:r w:rsidRPr="00EE017B">
        <w:rPr>
          <w:rFonts w:ascii="Times New Roman" w:eastAsia="Calibri" w:hAnsi="Times New Roman" w:cs="Times New Roman"/>
          <w:sz w:val="24"/>
          <w:szCs w:val="24"/>
          <w:lang w:val="en-GB"/>
        </w:rPr>
        <w:t xml:space="preserve">60 </w:t>
      </w:r>
      <w:r w:rsidRPr="00EE017B">
        <w:rPr>
          <w:rFonts w:ascii="Times New Roman" w:eastAsia="Calibri" w:hAnsi="Times New Roman" w:cs="Times New Roman"/>
          <w:kern w:val="0"/>
          <w:sz w:val="24"/>
          <w:szCs w:val="24"/>
          <w14:ligatures w14:val="none"/>
        </w:rPr>
        <w:t>Hours</w:t>
      </w:r>
    </w:p>
    <w:p w14:paraId="5184B501" w14:textId="77777777" w:rsidR="004A6325" w:rsidRPr="00EE017B" w:rsidRDefault="004A6325" w:rsidP="004A6325">
      <w:pPr>
        <w:tabs>
          <w:tab w:val="left" w:pos="2880"/>
        </w:tabs>
        <w:spacing w:after="240" w:line="360" w:lineRule="auto"/>
        <w:jc w:val="both"/>
        <w:rPr>
          <w:rFonts w:ascii="Times New Roman" w:eastAsia="Calibri" w:hAnsi="Times New Roman" w:cs="Times New Roman"/>
          <w:b/>
          <w:kern w:val="0"/>
          <w:sz w:val="24"/>
          <w:szCs w:val="24"/>
          <w:lang w:val="en-GB"/>
        </w:rPr>
      </w:pPr>
      <w:r w:rsidRPr="00EE017B">
        <w:rPr>
          <w:rFonts w:ascii="Times New Roman" w:eastAsia="Calibri" w:hAnsi="Times New Roman" w:cs="Times New Roman"/>
          <w:b/>
          <w:kern w:val="0"/>
          <w:sz w:val="24"/>
          <w:szCs w:val="24"/>
          <w:lang w:val="en-GB"/>
        </w:rPr>
        <w:t>Unit Description</w:t>
      </w:r>
    </w:p>
    <w:p w14:paraId="6B20D32F" w14:textId="77777777" w:rsidR="004A6325" w:rsidRPr="00EE017B" w:rsidRDefault="004A6325" w:rsidP="004A6325">
      <w:pPr>
        <w:tabs>
          <w:tab w:val="left" w:pos="2880"/>
        </w:tabs>
        <w:spacing w:after="240" w:line="360" w:lineRule="auto"/>
        <w:jc w:val="both"/>
        <w:rPr>
          <w:rFonts w:ascii="Times New Roman" w:eastAsia="Calibri" w:hAnsi="Times New Roman" w:cs="Times New Roman"/>
          <w:kern w:val="0"/>
          <w:sz w:val="24"/>
          <w:szCs w:val="24"/>
          <w:lang w:val="en-GB"/>
        </w:rPr>
      </w:pPr>
      <w:r w:rsidRPr="00EE017B">
        <w:rPr>
          <w:rFonts w:ascii="Times New Roman" w:hAnsi="Times New Roman" w:cs="Times New Roman"/>
          <w:kern w:val="0"/>
          <w:sz w:val="24"/>
          <w:szCs w:val="24"/>
        </w:rPr>
        <w:t xml:space="preserve">This unit covers the competencies required to </w:t>
      </w:r>
      <w:r>
        <w:rPr>
          <w:rFonts w:ascii="Times New Roman" w:hAnsi="Times New Roman" w:cs="Times New Roman"/>
          <w:kern w:val="0"/>
          <w:sz w:val="24"/>
          <w:szCs w:val="24"/>
        </w:rPr>
        <w:t>apply</w:t>
      </w:r>
      <w:r w:rsidRPr="00E279B3">
        <w:rPr>
          <w:rFonts w:ascii="Times New Roman" w:eastAsia="SimSun" w:hAnsi="Times New Roman" w:cs="Times New Roman"/>
          <w:sz w:val="24"/>
          <w:szCs w:val="24"/>
        </w:rPr>
        <w:t xml:space="preserve"> </w:t>
      </w:r>
      <w:r>
        <w:rPr>
          <w:rFonts w:ascii="Times New Roman" w:eastAsia="SimSun" w:hAnsi="Times New Roman" w:cs="Times New Roman"/>
          <w:sz w:val="24"/>
          <w:szCs w:val="24"/>
        </w:rPr>
        <w:t>d</w:t>
      </w:r>
      <w:r w:rsidRPr="00E279B3">
        <w:rPr>
          <w:rFonts w:ascii="Times New Roman" w:eastAsia="SimSun" w:hAnsi="Times New Roman" w:cs="Times New Roman"/>
          <w:sz w:val="24"/>
          <w:szCs w:val="24"/>
        </w:rPr>
        <w:t xml:space="preserve">igital </w:t>
      </w:r>
      <w:r>
        <w:rPr>
          <w:rFonts w:ascii="Times New Roman" w:eastAsia="SimSun" w:hAnsi="Times New Roman" w:cs="Times New Roman"/>
          <w:sz w:val="24"/>
          <w:szCs w:val="24"/>
        </w:rPr>
        <w:t>l</w:t>
      </w:r>
      <w:r w:rsidRPr="00E279B3">
        <w:rPr>
          <w:rFonts w:ascii="Times New Roman" w:eastAsia="SimSun" w:hAnsi="Times New Roman" w:cs="Times New Roman"/>
          <w:sz w:val="24"/>
          <w:szCs w:val="24"/>
        </w:rPr>
        <w:t>iteracy</w:t>
      </w:r>
      <w:r w:rsidRPr="00EE017B">
        <w:rPr>
          <w:rFonts w:ascii="Times New Roman" w:hAnsi="Times New Roman" w:cs="Times New Roman"/>
          <w:kern w:val="0"/>
          <w:sz w:val="24"/>
          <w:szCs w:val="24"/>
        </w:rPr>
        <w:t xml:space="preserve">. </w:t>
      </w:r>
      <w:bookmarkStart w:id="50" w:name="_Hlk196919890"/>
      <w:r w:rsidRPr="00EE017B">
        <w:rPr>
          <w:rFonts w:ascii="Times New Roman" w:hAnsi="Times New Roman" w:cs="Times New Roman"/>
          <w:kern w:val="0"/>
          <w:sz w:val="24"/>
          <w:szCs w:val="24"/>
        </w:rPr>
        <w:t>It involves</w:t>
      </w:r>
      <w:r>
        <w:rPr>
          <w:rFonts w:ascii="Times New Roman" w:hAnsi="Times New Roman" w:cs="Times New Roman"/>
          <w:kern w:val="0"/>
          <w:sz w:val="24"/>
          <w:szCs w:val="24"/>
        </w:rPr>
        <w:t xml:space="preserve"> </w:t>
      </w:r>
      <w:bookmarkEnd w:id="50"/>
      <w:r w:rsidRPr="00AB647F">
        <w:rPr>
          <w:rFonts w:ascii="Times New Roman" w:eastAsia="Times New Roman" w:hAnsi="Times New Roman" w:cs="Times New Roman"/>
          <w:kern w:val="0"/>
          <w:sz w:val="24"/>
          <w:szCs w:val="24"/>
          <w14:ligatures w14:val="none"/>
        </w:rPr>
        <w:t xml:space="preserve">operating computer devices, solving tasks using </w:t>
      </w:r>
      <w:r>
        <w:rPr>
          <w:rFonts w:ascii="Times New Roman" w:eastAsia="Times New Roman" w:hAnsi="Times New Roman" w:cs="Times New Roman"/>
          <w:kern w:val="0"/>
          <w:sz w:val="24"/>
          <w:szCs w:val="24"/>
          <w14:ligatures w14:val="none"/>
        </w:rPr>
        <w:t>o</w:t>
      </w:r>
      <w:r w:rsidRPr="00AB647F">
        <w:rPr>
          <w:rFonts w:ascii="Times New Roman" w:eastAsia="Times New Roman" w:hAnsi="Times New Roman" w:cs="Times New Roman"/>
          <w:kern w:val="0"/>
          <w:sz w:val="24"/>
          <w:szCs w:val="24"/>
          <w14:ligatures w14:val="none"/>
        </w:rPr>
        <w:t>ffice suite,</w:t>
      </w:r>
      <w:r>
        <w:rPr>
          <w:rFonts w:ascii="Times New Roman" w:eastAsia="Times New Roman" w:hAnsi="Times New Roman" w:cs="Times New Roman"/>
          <w:kern w:val="0"/>
          <w:sz w:val="24"/>
          <w:szCs w:val="24"/>
          <w14:ligatures w14:val="none"/>
        </w:rPr>
        <w:t xml:space="preserve"> </w:t>
      </w:r>
      <w:bookmarkStart w:id="51" w:name="_Hlk196919949"/>
      <w:r>
        <w:rPr>
          <w:rFonts w:ascii="Times New Roman" w:eastAsia="Times New Roman" w:hAnsi="Times New Roman" w:cs="Times New Roman"/>
          <w:kern w:val="0"/>
          <w:sz w:val="24"/>
          <w:szCs w:val="24"/>
          <w14:ligatures w14:val="none"/>
        </w:rPr>
        <w:t>m</w:t>
      </w:r>
      <w:r w:rsidRPr="00F57DA1">
        <w:rPr>
          <w:rFonts w:ascii="Times New Roman" w:eastAsia="Times New Roman" w:hAnsi="Times New Roman" w:cs="Times New Roman"/>
          <w:kern w:val="0"/>
          <w:sz w:val="24"/>
          <w:szCs w:val="24"/>
          <w14:ligatures w14:val="none"/>
        </w:rPr>
        <w:t>anag</w:t>
      </w:r>
      <w:r>
        <w:rPr>
          <w:rFonts w:ascii="Times New Roman" w:eastAsia="Times New Roman" w:hAnsi="Times New Roman" w:cs="Times New Roman"/>
          <w:kern w:val="0"/>
          <w:sz w:val="24"/>
          <w:szCs w:val="24"/>
          <w14:ligatures w14:val="none"/>
        </w:rPr>
        <w:t>ing</w:t>
      </w:r>
      <w:r w:rsidRPr="00F57DA1">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d</w:t>
      </w:r>
      <w:r w:rsidRPr="00F57DA1">
        <w:rPr>
          <w:rFonts w:ascii="Times New Roman" w:eastAsia="Times New Roman" w:hAnsi="Times New Roman" w:cs="Times New Roman"/>
          <w:kern w:val="0"/>
          <w:sz w:val="24"/>
          <w:szCs w:val="24"/>
          <w14:ligatures w14:val="none"/>
        </w:rPr>
        <w:t>ata and information</w:t>
      </w:r>
      <w:bookmarkEnd w:id="51"/>
      <w:r>
        <w:rPr>
          <w:rFonts w:ascii="Times New Roman" w:eastAsia="Times New Roman" w:hAnsi="Times New Roman" w:cs="Times New Roman"/>
          <w:kern w:val="0"/>
          <w:sz w:val="24"/>
          <w:szCs w:val="24"/>
          <w14:ligatures w14:val="none"/>
        </w:rPr>
        <w:t>,</w:t>
      </w:r>
      <w:r w:rsidRPr="00F57DA1">
        <w:rPr>
          <w:rFonts w:ascii="Times New Roman" w:eastAsia="Times New Roman" w:hAnsi="Times New Roman" w:cs="Times New Roman"/>
          <w:kern w:val="0"/>
          <w:sz w:val="24"/>
          <w:szCs w:val="24"/>
          <w14:ligatures w14:val="none"/>
        </w:rPr>
        <w:t xml:space="preserve"> </w:t>
      </w:r>
      <w:r w:rsidRPr="00AB647F">
        <w:rPr>
          <w:rFonts w:ascii="Times New Roman" w:eastAsia="Times New Roman" w:hAnsi="Times New Roman" w:cs="Times New Roman"/>
          <w:kern w:val="0"/>
          <w:sz w:val="24"/>
          <w:szCs w:val="24"/>
          <w14:ligatures w14:val="none"/>
        </w:rPr>
        <w:t xml:space="preserve">accessing online/offline data and information, </w:t>
      </w:r>
      <w:r>
        <w:rPr>
          <w:rFonts w:ascii="Times New Roman" w:eastAsia="Times New Roman" w:hAnsi="Times New Roman" w:cs="Times New Roman"/>
          <w:kern w:val="0"/>
          <w:sz w:val="24"/>
          <w:szCs w:val="24"/>
          <w14:ligatures w14:val="none"/>
        </w:rPr>
        <w:t>p</w:t>
      </w:r>
      <w:r w:rsidRPr="00F57DA1">
        <w:rPr>
          <w:rFonts w:ascii="Times New Roman" w:eastAsia="Times New Roman" w:hAnsi="Times New Roman" w:cs="Times New Roman"/>
          <w:kern w:val="0"/>
          <w:sz w:val="24"/>
          <w:szCs w:val="24"/>
          <w14:ligatures w14:val="none"/>
        </w:rPr>
        <w:t>erform</w:t>
      </w:r>
      <w:r>
        <w:rPr>
          <w:rFonts w:ascii="Times New Roman" w:eastAsia="Times New Roman" w:hAnsi="Times New Roman" w:cs="Times New Roman"/>
          <w:kern w:val="0"/>
          <w:sz w:val="24"/>
          <w:szCs w:val="24"/>
          <w14:ligatures w14:val="none"/>
        </w:rPr>
        <w:t>ing</w:t>
      </w:r>
      <w:r w:rsidRPr="00F57DA1">
        <w:rPr>
          <w:rFonts w:ascii="Times New Roman" w:eastAsia="Times New Roman" w:hAnsi="Times New Roman" w:cs="Times New Roman"/>
          <w:kern w:val="0"/>
          <w:sz w:val="24"/>
          <w:szCs w:val="24"/>
          <w14:ligatures w14:val="none"/>
        </w:rPr>
        <w:t xml:space="preserve"> online communication and collaboration</w:t>
      </w:r>
      <w:r w:rsidRPr="00AB647F">
        <w:rPr>
          <w:rFonts w:ascii="Times New Roman" w:eastAsia="Times New Roman" w:hAnsi="Times New Roman" w:cs="Times New Roman"/>
          <w:kern w:val="0"/>
          <w:sz w:val="24"/>
          <w:szCs w:val="24"/>
          <w14:ligatures w14:val="none"/>
        </w:rPr>
        <w:t xml:space="preserve">, </w:t>
      </w:r>
      <w:r w:rsidRPr="00F57DA1">
        <w:rPr>
          <w:rFonts w:ascii="Times New Roman" w:eastAsia="Times New Roman" w:hAnsi="Times New Roman" w:cs="Times New Roman"/>
          <w:kern w:val="0"/>
          <w:sz w:val="24"/>
          <w:szCs w:val="24"/>
          <w14:ligatures w14:val="none"/>
        </w:rPr>
        <w:t>applying cybersecurity skills, performing online jobs, and applying for job entr</w:t>
      </w:r>
      <w:r>
        <w:rPr>
          <w:rFonts w:ascii="Times New Roman" w:eastAsia="Times New Roman" w:hAnsi="Times New Roman" w:cs="Times New Roman"/>
          <w:kern w:val="0"/>
          <w:sz w:val="24"/>
          <w:szCs w:val="24"/>
          <w14:ligatures w14:val="none"/>
        </w:rPr>
        <w:t>ies</w:t>
      </w:r>
      <w:r w:rsidRPr="00EE017B">
        <w:rPr>
          <w:rFonts w:ascii="Times New Roman" w:eastAsia="Calibri" w:hAnsi="Times New Roman" w:cs="Times New Roman"/>
          <w:kern w:val="0"/>
          <w:sz w:val="24"/>
          <w:szCs w:val="24"/>
          <w:lang w:val="en-GB"/>
        </w:rPr>
        <w:t>.</w:t>
      </w:r>
    </w:p>
    <w:p w14:paraId="65529A86" w14:textId="77777777" w:rsidR="004A6325" w:rsidRPr="00EE017B" w:rsidRDefault="004A6325" w:rsidP="004A6325">
      <w:pPr>
        <w:spacing w:after="240" w:line="360" w:lineRule="auto"/>
        <w:rPr>
          <w:rFonts w:ascii="Times New Roman" w:eastAsia="Times New Roman" w:hAnsi="Times New Roman" w:cs="Times New Roman"/>
          <w:b/>
          <w:kern w:val="28"/>
          <w:sz w:val="24"/>
          <w:szCs w:val="24"/>
          <w:lang w:val="en-ZA"/>
          <w14:ligatures w14:val="none"/>
        </w:rPr>
      </w:pPr>
      <w:r w:rsidRPr="00EE017B">
        <w:rPr>
          <w:rFonts w:ascii="Times New Roman" w:eastAsia="Times New Roman" w:hAnsi="Times New Roman" w:cs="Times New Roman"/>
          <w:b/>
          <w:kern w:val="28"/>
          <w:sz w:val="24"/>
          <w:szCs w:val="24"/>
          <w:lang w:val="en-ZA"/>
          <w14:ligatures w14:val="none"/>
        </w:rPr>
        <w:t>Summary of Learning Outcomes</w:t>
      </w:r>
    </w:p>
    <w:p w14:paraId="2CFEE89D" w14:textId="77777777" w:rsidR="004A6325" w:rsidRDefault="004A6325" w:rsidP="004A6325">
      <w:pPr>
        <w:spacing w:after="0" w:line="276" w:lineRule="auto"/>
        <w:jc w:val="both"/>
        <w:rPr>
          <w:rFonts w:ascii="Times New Roman" w:eastAsia="Times New Roman" w:hAnsi="Times New Roman" w:cs="Times New Roman"/>
          <w:bCs/>
          <w:kern w:val="0"/>
          <w:sz w:val="24"/>
          <w:szCs w:val="24"/>
          <w14:ligatures w14:val="none"/>
        </w:rPr>
      </w:pPr>
      <w:r w:rsidRPr="00EE017B">
        <w:rPr>
          <w:rFonts w:ascii="Times New Roman" w:eastAsia="Calibri" w:hAnsi="Times New Roman" w:cs="Times New Roman"/>
          <w:bCs/>
          <w:kern w:val="0"/>
          <w:sz w:val="24"/>
          <w:szCs w:val="24"/>
          <w:lang w:val="en-ZA"/>
          <w14:ligatures w14:val="none"/>
        </w:rPr>
        <w:t>By the end of this unit, the learner should be able to:</w:t>
      </w:r>
    </w:p>
    <w:tbl>
      <w:tblPr>
        <w:tblStyle w:val="TableGrid"/>
        <w:tblW w:w="0" w:type="auto"/>
        <w:tblLook w:val="04A0" w:firstRow="1" w:lastRow="0" w:firstColumn="1" w:lastColumn="0" w:noHBand="0" w:noVBand="1"/>
      </w:tblPr>
      <w:tblGrid>
        <w:gridCol w:w="805"/>
        <w:gridCol w:w="7020"/>
        <w:gridCol w:w="1525"/>
      </w:tblGrid>
      <w:tr w:rsidR="004A6325" w14:paraId="7FB9FA21" w14:textId="77777777" w:rsidTr="006218ED">
        <w:tc>
          <w:tcPr>
            <w:tcW w:w="805" w:type="dxa"/>
          </w:tcPr>
          <w:p w14:paraId="4A2E9205" w14:textId="77777777" w:rsidR="004A6325" w:rsidRPr="00F865B4" w:rsidRDefault="004A6325" w:rsidP="006218ED">
            <w:pPr>
              <w:spacing w:line="276" w:lineRule="auto"/>
              <w:jc w:val="both"/>
              <w:rPr>
                <w:rFonts w:ascii="Times New Roman" w:eastAsia="Times New Roman" w:hAnsi="Times New Roman"/>
                <w:b/>
                <w:bCs/>
                <w:sz w:val="24"/>
                <w:szCs w:val="24"/>
              </w:rPr>
            </w:pPr>
            <w:r>
              <w:rPr>
                <w:rFonts w:ascii="Times New Roman" w:eastAsia="Times New Roman" w:hAnsi="Times New Roman"/>
                <w:b/>
                <w:bCs/>
                <w:sz w:val="24"/>
                <w:szCs w:val="24"/>
              </w:rPr>
              <w:t>S/NO</w:t>
            </w:r>
          </w:p>
        </w:tc>
        <w:tc>
          <w:tcPr>
            <w:tcW w:w="7020" w:type="dxa"/>
          </w:tcPr>
          <w:p w14:paraId="77A4B27D" w14:textId="77777777" w:rsidR="004A6325" w:rsidRPr="00F865B4" w:rsidRDefault="004A6325" w:rsidP="006218ED">
            <w:pPr>
              <w:spacing w:line="276" w:lineRule="auto"/>
              <w:jc w:val="both"/>
              <w:rPr>
                <w:rFonts w:ascii="Times New Roman" w:eastAsia="Times New Roman" w:hAnsi="Times New Roman"/>
                <w:b/>
                <w:bCs/>
                <w:sz w:val="24"/>
                <w:szCs w:val="24"/>
              </w:rPr>
            </w:pPr>
            <w:r w:rsidRPr="00F865B4">
              <w:rPr>
                <w:rFonts w:ascii="Times New Roman" w:eastAsia="Times New Roman" w:hAnsi="Times New Roman"/>
                <w:b/>
                <w:bCs/>
                <w:sz w:val="24"/>
                <w:szCs w:val="24"/>
              </w:rPr>
              <w:t>LEARNING OUTCOMES</w:t>
            </w:r>
          </w:p>
        </w:tc>
        <w:tc>
          <w:tcPr>
            <w:tcW w:w="1525" w:type="dxa"/>
          </w:tcPr>
          <w:p w14:paraId="04605C1A" w14:textId="77777777" w:rsidR="004A6325" w:rsidRPr="00F865B4" w:rsidRDefault="004A6325" w:rsidP="006218ED">
            <w:pPr>
              <w:spacing w:line="276" w:lineRule="auto"/>
              <w:jc w:val="both"/>
              <w:rPr>
                <w:rFonts w:ascii="Times New Roman" w:eastAsia="Times New Roman" w:hAnsi="Times New Roman"/>
                <w:b/>
                <w:bCs/>
                <w:sz w:val="24"/>
                <w:szCs w:val="24"/>
              </w:rPr>
            </w:pPr>
            <w:r w:rsidRPr="00F865B4">
              <w:rPr>
                <w:rFonts w:ascii="Times New Roman" w:eastAsia="Times New Roman" w:hAnsi="Times New Roman"/>
                <w:b/>
                <w:bCs/>
                <w:sz w:val="24"/>
                <w:szCs w:val="24"/>
              </w:rPr>
              <w:t>DURATION (HOURS)</w:t>
            </w:r>
          </w:p>
        </w:tc>
      </w:tr>
      <w:tr w:rsidR="004A1B66" w14:paraId="14C0F605" w14:textId="77777777" w:rsidTr="006218ED">
        <w:tc>
          <w:tcPr>
            <w:tcW w:w="805" w:type="dxa"/>
          </w:tcPr>
          <w:p w14:paraId="1CBDB608" w14:textId="77777777" w:rsidR="004A1B66" w:rsidRPr="00272E1C" w:rsidRDefault="004A1B66">
            <w:pPr>
              <w:pStyle w:val="ListParagraph"/>
              <w:numPr>
                <w:ilvl w:val="0"/>
                <w:numId w:val="235"/>
              </w:numPr>
              <w:spacing w:after="0" w:line="276" w:lineRule="auto"/>
              <w:jc w:val="both"/>
              <w:rPr>
                <w:kern w:val="0"/>
                <w:szCs w:val="24"/>
              </w:rPr>
            </w:pPr>
            <w:bookmarkStart w:id="52" w:name="_Hlk196843340"/>
          </w:p>
        </w:tc>
        <w:tc>
          <w:tcPr>
            <w:tcW w:w="7020" w:type="dxa"/>
          </w:tcPr>
          <w:p w14:paraId="34FD1611" w14:textId="77777777" w:rsidR="004A1B66" w:rsidRDefault="004A1B66" w:rsidP="004A1B66">
            <w:pPr>
              <w:spacing w:line="276" w:lineRule="auto"/>
              <w:jc w:val="both"/>
              <w:rPr>
                <w:rFonts w:ascii="Times New Roman" w:eastAsia="Times New Roman" w:hAnsi="Times New Roman"/>
                <w:bCs/>
                <w:sz w:val="24"/>
                <w:szCs w:val="24"/>
              </w:rPr>
            </w:pPr>
            <w:r w:rsidRPr="00633A04">
              <w:rPr>
                <w:rFonts w:ascii="Times New Roman" w:eastAsia="Times New Roman" w:hAnsi="Times New Roman"/>
                <w:sz w:val="24"/>
                <w:szCs w:val="24"/>
              </w:rPr>
              <w:t>Operate Computer Devices</w:t>
            </w:r>
          </w:p>
        </w:tc>
        <w:tc>
          <w:tcPr>
            <w:tcW w:w="1525" w:type="dxa"/>
          </w:tcPr>
          <w:p w14:paraId="6C4456C0" w14:textId="0D0B3753" w:rsidR="004A1B66" w:rsidRPr="004A1B66" w:rsidRDefault="004A1B66" w:rsidP="004A1B66">
            <w:pPr>
              <w:spacing w:line="276" w:lineRule="auto"/>
              <w:jc w:val="both"/>
              <w:rPr>
                <w:rFonts w:ascii="Times New Roman" w:eastAsia="Tahoma" w:hAnsi="Times New Roman"/>
                <w:sz w:val="24"/>
                <w:szCs w:val="24"/>
              </w:rPr>
            </w:pPr>
            <w:r w:rsidRPr="004A1B66">
              <w:rPr>
                <w:rFonts w:ascii="Times New Roman" w:eastAsia="Tahoma" w:hAnsi="Times New Roman"/>
                <w:sz w:val="24"/>
                <w:szCs w:val="24"/>
              </w:rPr>
              <w:t>6</w:t>
            </w:r>
          </w:p>
        </w:tc>
      </w:tr>
      <w:tr w:rsidR="004A1B66" w14:paraId="456F8A78" w14:textId="77777777" w:rsidTr="006218ED">
        <w:tc>
          <w:tcPr>
            <w:tcW w:w="805" w:type="dxa"/>
          </w:tcPr>
          <w:p w14:paraId="49AAD171" w14:textId="77777777" w:rsidR="004A1B66" w:rsidRPr="00272E1C" w:rsidRDefault="004A1B66">
            <w:pPr>
              <w:pStyle w:val="ListParagraph"/>
              <w:numPr>
                <w:ilvl w:val="0"/>
                <w:numId w:val="235"/>
              </w:numPr>
              <w:spacing w:after="0" w:line="276" w:lineRule="auto"/>
              <w:jc w:val="both"/>
              <w:rPr>
                <w:kern w:val="0"/>
                <w:szCs w:val="24"/>
              </w:rPr>
            </w:pPr>
          </w:p>
        </w:tc>
        <w:tc>
          <w:tcPr>
            <w:tcW w:w="7020" w:type="dxa"/>
          </w:tcPr>
          <w:p w14:paraId="3931BBA9" w14:textId="77777777" w:rsidR="004A1B66" w:rsidRDefault="004A1B66" w:rsidP="004A1B66">
            <w:pPr>
              <w:spacing w:line="276" w:lineRule="auto"/>
              <w:jc w:val="both"/>
              <w:rPr>
                <w:rFonts w:ascii="Times New Roman" w:eastAsia="Times New Roman" w:hAnsi="Times New Roman"/>
                <w:bCs/>
                <w:sz w:val="24"/>
                <w:szCs w:val="24"/>
              </w:rPr>
            </w:pPr>
            <w:r w:rsidRPr="00633A04">
              <w:rPr>
                <w:rFonts w:ascii="Times New Roman" w:eastAsia="Times New Roman" w:hAnsi="Times New Roman"/>
                <w:sz w:val="24"/>
                <w:szCs w:val="24"/>
              </w:rPr>
              <w:t>Solve Tasks Using Office Suite</w:t>
            </w:r>
          </w:p>
        </w:tc>
        <w:tc>
          <w:tcPr>
            <w:tcW w:w="1525" w:type="dxa"/>
          </w:tcPr>
          <w:p w14:paraId="43F9138B" w14:textId="3BF06306" w:rsidR="004A1B66" w:rsidRPr="004A1B66" w:rsidRDefault="004A1B66" w:rsidP="004A1B66">
            <w:pPr>
              <w:spacing w:line="276" w:lineRule="auto"/>
              <w:jc w:val="both"/>
              <w:rPr>
                <w:rFonts w:ascii="Times New Roman" w:eastAsia="Tahoma" w:hAnsi="Times New Roman"/>
                <w:sz w:val="24"/>
                <w:szCs w:val="24"/>
              </w:rPr>
            </w:pPr>
            <w:r w:rsidRPr="004A1B66">
              <w:rPr>
                <w:rFonts w:ascii="Times New Roman" w:eastAsia="Tahoma" w:hAnsi="Times New Roman"/>
                <w:sz w:val="24"/>
                <w:szCs w:val="24"/>
              </w:rPr>
              <w:t>14</w:t>
            </w:r>
          </w:p>
        </w:tc>
      </w:tr>
      <w:tr w:rsidR="004A1B66" w14:paraId="5A28D767" w14:textId="77777777" w:rsidTr="006218ED">
        <w:tc>
          <w:tcPr>
            <w:tcW w:w="805" w:type="dxa"/>
          </w:tcPr>
          <w:p w14:paraId="632008AA" w14:textId="77777777" w:rsidR="004A1B66" w:rsidRPr="00272E1C" w:rsidRDefault="004A1B66">
            <w:pPr>
              <w:pStyle w:val="ListParagraph"/>
              <w:numPr>
                <w:ilvl w:val="0"/>
                <w:numId w:val="235"/>
              </w:numPr>
              <w:spacing w:after="0" w:line="276" w:lineRule="auto"/>
              <w:jc w:val="both"/>
              <w:rPr>
                <w:kern w:val="0"/>
                <w:szCs w:val="24"/>
              </w:rPr>
            </w:pPr>
          </w:p>
        </w:tc>
        <w:tc>
          <w:tcPr>
            <w:tcW w:w="7020" w:type="dxa"/>
          </w:tcPr>
          <w:p w14:paraId="5EF95140" w14:textId="77777777" w:rsidR="004A1B66" w:rsidRDefault="004A1B66" w:rsidP="004A1B66">
            <w:pPr>
              <w:spacing w:line="276" w:lineRule="auto"/>
              <w:jc w:val="both"/>
              <w:rPr>
                <w:rFonts w:ascii="Times New Roman" w:eastAsia="Times New Roman" w:hAnsi="Times New Roman"/>
                <w:bCs/>
                <w:sz w:val="24"/>
                <w:szCs w:val="24"/>
              </w:rPr>
            </w:pPr>
            <w:bookmarkStart w:id="53" w:name="_Hlk196842857"/>
            <w:r w:rsidRPr="00633A04">
              <w:rPr>
                <w:rFonts w:ascii="Times New Roman" w:eastAsia="Times New Roman" w:hAnsi="Times New Roman"/>
                <w:sz w:val="24"/>
                <w:szCs w:val="24"/>
              </w:rPr>
              <w:t xml:space="preserve">Manage Data and Information </w:t>
            </w:r>
            <w:bookmarkEnd w:id="53"/>
          </w:p>
        </w:tc>
        <w:tc>
          <w:tcPr>
            <w:tcW w:w="1525" w:type="dxa"/>
          </w:tcPr>
          <w:p w14:paraId="1DAEE8E2" w14:textId="5F7262B7" w:rsidR="004A1B66" w:rsidRPr="004A1B66" w:rsidRDefault="004A1B66" w:rsidP="004A1B66">
            <w:pPr>
              <w:spacing w:line="276" w:lineRule="auto"/>
              <w:jc w:val="both"/>
              <w:rPr>
                <w:rFonts w:ascii="Times New Roman" w:eastAsia="Tahoma" w:hAnsi="Times New Roman"/>
                <w:sz w:val="24"/>
                <w:szCs w:val="24"/>
              </w:rPr>
            </w:pPr>
            <w:r w:rsidRPr="004A1B66">
              <w:rPr>
                <w:rFonts w:ascii="Times New Roman" w:eastAsia="Tahoma" w:hAnsi="Times New Roman"/>
                <w:sz w:val="24"/>
                <w:szCs w:val="24"/>
              </w:rPr>
              <w:t>6</w:t>
            </w:r>
          </w:p>
        </w:tc>
      </w:tr>
      <w:tr w:rsidR="004A1B66" w14:paraId="478016D3" w14:textId="77777777" w:rsidTr="006218ED">
        <w:tc>
          <w:tcPr>
            <w:tcW w:w="805" w:type="dxa"/>
          </w:tcPr>
          <w:p w14:paraId="6BDC7830" w14:textId="77777777" w:rsidR="004A1B66" w:rsidRPr="00272E1C" w:rsidRDefault="004A1B66">
            <w:pPr>
              <w:pStyle w:val="ListParagraph"/>
              <w:numPr>
                <w:ilvl w:val="0"/>
                <w:numId w:val="235"/>
              </w:numPr>
              <w:spacing w:after="0" w:line="276" w:lineRule="auto"/>
              <w:jc w:val="both"/>
              <w:rPr>
                <w:kern w:val="0"/>
                <w:szCs w:val="24"/>
              </w:rPr>
            </w:pPr>
          </w:p>
        </w:tc>
        <w:tc>
          <w:tcPr>
            <w:tcW w:w="7020" w:type="dxa"/>
          </w:tcPr>
          <w:p w14:paraId="03FBA740" w14:textId="77777777" w:rsidR="004A1B66" w:rsidRDefault="004A1B66" w:rsidP="004A1B66">
            <w:pPr>
              <w:spacing w:line="276" w:lineRule="auto"/>
              <w:jc w:val="both"/>
              <w:rPr>
                <w:rFonts w:ascii="Times New Roman" w:eastAsia="Times New Roman" w:hAnsi="Times New Roman"/>
                <w:bCs/>
                <w:sz w:val="24"/>
                <w:szCs w:val="24"/>
              </w:rPr>
            </w:pPr>
            <w:r w:rsidRPr="00633A04">
              <w:rPr>
                <w:rFonts w:ascii="Times New Roman" w:eastAsia="Times New Roman" w:hAnsi="Times New Roman"/>
                <w:sz w:val="24"/>
                <w:szCs w:val="24"/>
              </w:rPr>
              <w:t>Perform Online Communication and Collaboration</w:t>
            </w:r>
          </w:p>
        </w:tc>
        <w:tc>
          <w:tcPr>
            <w:tcW w:w="1525" w:type="dxa"/>
          </w:tcPr>
          <w:p w14:paraId="684C059C" w14:textId="74E59458" w:rsidR="004A1B66" w:rsidRPr="004A1B66" w:rsidRDefault="004A1B66" w:rsidP="004A1B66">
            <w:pPr>
              <w:spacing w:line="276" w:lineRule="auto"/>
              <w:jc w:val="both"/>
              <w:rPr>
                <w:rFonts w:ascii="Times New Roman" w:eastAsia="Tahoma" w:hAnsi="Times New Roman"/>
                <w:sz w:val="24"/>
                <w:szCs w:val="24"/>
              </w:rPr>
            </w:pPr>
            <w:r w:rsidRPr="004A1B66">
              <w:rPr>
                <w:rFonts w:ascii="Times New Roman" w:eastAsia="Tahoma" w:hAnsi="Times New Roman"/>
                <w:sz w:val="24"/>
                <w:szCs w:val="24"/>
              </w:rPr>
              <w:t>4</w:t>
            </w:r>
          </w:p>
        </w:tc>
      </w:tr>
      <w:tr w:rsidR="004A1B66" w14:paraId="673E725D" w14:textId="77777777" w:rsidTr="006218ED">
        <w:tc>
          <w:tcPr>
            <w:tcW w:w="805" w:type="dxa"/>
          </w:tcPr>
          <w:p w14:paraId="17F87EBC" w14:textId="77777777" w:rsidR="004A1B66" w:rsidRPr="00272E1C" w:rsidRDefault="004A1B66">
            <w:pPr>
              <w:pStyle w:val="ListParagraph"/>
              <w:numPr>
                <w:ilvl w:val="0"/>
                <w:numId w:val="235"/>
              </w:numPr>
              <w:spacing w:after="0" w:line="276" w:lineRule="auto"/>
              <w:jc w:val="both"/>
              <w:rPr>
                <w:kern w:val="0"/>
                <w:szCs w:val="24"/>
              </w:rPr>
            </w:pPr>
          </w:p>
        </w:tc>
        <w:tc>
          <w:tcPr>
            <w:tcW w:w="7020" w:type="dxa"/>
          </w:tcPr>
          <w:p w14:paraId="3322C338" w14:textId="77777777" w:rsidR="004A1B66" w:rsidRDefault="004A1B66" w:rsidP="004A1B66">
            <w:pPr>
              <w:spacing w:line="276" w:lineRule="auto"/>
              <w:jc w:val="both"/>
              <w:rPr>
                <w:rFonts w:ascii="Times New Roman" w:eastAsia="Times New Roman" w:hAnsi="Times New Roman"/>
                <w:bCs/>
                <w:sz w:val="24"/>
                <w:szCs w:val="24"/>
              </w:rPr>
            </w:pPr>
            <w:r w:rsidRPr="00633A04">
              <w:rPr>
                <w:rFonts w:ascii="Times New Roman" w:eastAsia="Times New Roman" w:hAnsi="Times New Roman"/>
                <w:sz w:val="24"/>
                <w:szCs w:val="24"/>
              </w:rPr>
              <w:t>Apply Cybersecurity Skills</w:t>
            </w:r>
          </w:p>
        </w:tc>
        <w:tc>
          <w:tcPr>
            <w:tcW w:w="1525" w:type="dxa"/>
          </w:tcPr>
          <w:p w14:paraId="57A81BC6" w14:textId="09B1E85C" w:rsidR="004A1B66" w:rsidRPr="004A1B66" w:rsidRDefault="004A1B66" w:rsidP="004A1B66">
            <w:pPr>
              <w:spacing w:line="276" w:lineRule="auto"/>
              <w:jc w:val="both"/>
              <w:rPr>
                <w:rFonts w:ascii="Times New Roman" w:eastAsia="Tahoma" w:hAnsi="Times New Roman"/>
                <w:sz w:val="24"/>
                <w:szCs w:val="24"/>
              </w:rPr>
            </w:pPr>
            <w:r w:rsidRPr="004A1B66">
              <w:rPr>
                <w:rFonts w:ascii="Times New Roman" w:eastAsia="Tahoma" w:hAnsi="Times New Roman"/>
                <w:sz w:val="24"/>
                <w:szCs w:val="24"/>
              </w:rPr>
              <w:t>4</w:t>
            </w:r>
          </w:p>
        </w:tc>
      </w:tr>
      <w:tr w:rsidR="004A1B66" w14:paraId="2B9F1549" w14:textId="77777777" w:rsidTr="006218ED">
        <w:tc>
          <w:tcPr>
            <w:tcW w:w="805" w:type="dxa"/>
          </w:tcPr>
          <w:p w14:paraId="61B64827" w14:textId="77777777" w:rsidR="004A1B66" w:rsidRPr="00272E1C" w:rsidRDefault="004A1B66">
            <w:pPr>
              <w:pStyle w:val="ListParagraph"/>
              <w:numPr>
                <w:ilvl w:val="0"/>
                <w:numId w:val="235"/>
              </w:numPr>
              <w:spacing w:after="0" w:line="276" w:lineRule="auto"/>
              <w:jc w:val="both"/>
              <w:rPr>
                <w:kern w:val="0"/>
                <w:szCs w:val="24"/>
              </w:rPr>
            </w:pPr>
          </w:p>
        </w:tc>
        <w:tc>
          <w:tcPr>
            <w:tcW w:w="7020" w:type="dxa"/>
          </w:tcPr>
          <w:p w14:paraId="28FAEF5D" w14:textId="77777777" w:rsidR="004A1B66" w:rsidRDefault="004A1B66" w:rsidP="004A1B66">
            <w:pPr>
              <w:spacing w:line="276" w:lineRule="auto"/>
              <w:jc w:val="both"/>
              <w:rPr>
                <w:rFonts w:ascii="Times New Roman" w:eastAsia="Times New Roman" w:hAnsi="Times New Roman"/>
                <w:bCs/>
                <w:sz w:val="24"/>
                <w:szCs w:val="24"/>
              </w:rPr>
            </w:pPr>
            <w:r w:rsidRPr="00633A04">
              <w:rPr>
                <w:rFonts w:ascii="Times New Roman" w:eastAsia="Times New Roman" w:hAnsi="Times New Roman"/>
                <w:sz w:val="24"/>
                <w:szCs w:val="24"/>
              </w:rPr>
              <w:t xml:space="preserve">Perform Online Jobs </w:t>
            </w:r>
          </w:p>
        </w:tc>
        <w:tc>
          <w:tcPr>
            <w:tcW w:w="1525" w:type="dxa"/>
          </w:tcPr>
          <w:p w14:paraId="3DBD8B8A" w14:textId="6CC938C5" w:rsidR="004A1B66" w:rsidRPr="004A1B66" w:rsidRDefault="004A1B66" w:rsidP="004A1B66">
            <w:pPr>
              <w:spacing w:line="276" w:lineRule="auto"/>
              <w:jc w:val="both"/>
              <w:rPr>
                <w:rFonts w:ascii="Times New Roman" w:eastAsia="Tahoma" w:hAnsi="Times New Roman"/>
                <w:sz w:val="24"/>
                <w:szCs w:val="24"/>
              </w:rPr>
            </w:pPr>
            <w:r w:rsidRPr="004A1B66">
              <w:rPr>
                <w:rFonts w:ascii="Times New Roman" w:eastAsia="Tahoma" w:hAnsi="Times New Roman"/>
                <w:sz w:val="24"/>
                <w:szCs w:val="24"/>
              </w:rPr>
              <w:t>4</w:t>
            </w:r>
          </w:p>
        </w:tc>
      </w:tr>
      <w:tr w:rsidR="004A1B66" w14:paraId="5E97DE76" w14:textId="77777777" w:rsidTr="006218ED">
        <w:tc>
          <w:tcPr>
            <w:tcW w:w="805" w:type="dxa"/>
          </w:tcPr>
          <w:p w14:paraId="1100576E" w14:textId="77777777" w:rsidR="004A1B66" w:rsidRPr="00272E1C" w:rsidRDefault="004A1B66">
            <w:pPr>
              <w:pStyle w:val="ListParagraph"/>
              <w:numPr>
                <w:ilvl w:val="0"/>
                <w:numId w:val="235"/>
              </w:numPr>
              <w:spacing w:after="0" w:line="276" w:lineRule="auto"/>
              <w:jc w:val="both"/>
              <w:rPr>
                <w:rFonts w:eastAsia="Tahoma"/>
                <w:kern w:val="0"/>
                <w:szCs w:val="24"/>
              </w:rPr>
            </w:pPr>
          </w:p>
        </w:tc>
        <w:tc>
          <w:tcPr>
            <w:tcW w:w="7020" w:type="dxa"/>
          </w:tcPr>
          <w:p w14:paraId="5526DC7E" w14:textId="77777777" w:rsidR="004A1B66" w:rsidRDefault="004A1B66" w:rsidP="004A1B66">
            <w:pPr>
              <w:spacing w:line="276" w:lineRule="auto"/>
              <w:jc w:val="both"/>
              <w:rPr>
                <w:rFonts w:ascii="Times New Roman" w:eastAsia="Times New Roman" w:hAnsi="Times New Roman"/>
                <w:bCs/>
                <w:sz w:val="24"/>
                <w:szCs w:val="24"/>
              </w:rPr>
            </w:pPr>
            <w:r w:rsidRPr="00633A04">
              <w:rPr>
                <w:rFonts w:ascii="Times New Roman" w:eastAsia="Tahoma" w:hAnsi="Times New Roman"/>
                <w:sz w:val="24"/>
                <w:szCs w:val="24"/>
              </w:rPr>
              <w:t>Apply job entry techniques.</w:t>
            </w:r>
          </w:p>
        </w:tc>
        <w:tc>
          <w:tcPr>
            <w:tcW w:w="1525" w:type="dxa"/>
          </w:tcPr>
          <w:p w14:paraId="4EE5BD31" w14:textId="08EF08E8" w:rsidR="004A1B66" w:rsidRPr="004A1B66" w:rsidRDefault="004A1B66" w:rsidP="004A1B66">
            <w:pPr>
              <w:spacing w:line="276" w:lineRule="auto"/>
              <w:jc w:val="both"/>
              <w:rPr>
                <w:rFonts w:ascii="Times New Roman" w:eastAsia="Tahoma" w:hAnsi="Times New Roman"/>
                <w:sz w:val="24"/>
                <w:szCs w:val="24"/>
              </w:rPr>
            </w:pPr>
            <w:r w:rsidRPr="004A1B66">
              <w:rPr>
                <w:rFonts w:ascii="Times New Roman" w:eastAsia="Tahoma" w:hAnsi="Times New Roman"/>
                <w:sz w:val="24"/>
                <w:szCs w:val="24"/>
              </w:rPr>
              <w:t>2</w:t>
            </w:r>
          </w:p>
        </w:tc>
      </w:tr>
      <w:tr w:rsidR="004A6325" w14:paraId="4BD0C967" w14:textId="77777777" w:rsidTr="006218ED">
        <w:tc>
          <w:tcPr>
            <w:tcW w:w="805" w:type="dxa"/>
          </w:tcPr>
          <w:p w14:paraId="033E30A9" w14:textId="77777777" w:rsidR="004A6325" w:rsidRDefault="004A6325" w:rsidP="006218ED">
            <w:pPr>
              <w:spacing w:line="276" w:lineRule="auto"/>
              <w:jc w:val="both"/>
              <w:rPr>
                <w:rFonts w:ascii="Times New Roman" w:eastAsia="Times New Roman" w:hAnsi="Times New Roman"/>
                <w:bCs/>
                <w:sz w:val="24"/>
                <w:szCs w:val="24"/>
              </w:rPr>
            </w:pPr>
          </w:p>
        </w:tc>
        <w:tc>
          <w:tcPr>
            <w:tcW w:w="7020" w:type="dxa"/>
          </w:tcPr>
          <w:p w14:paraId="03DD6411" w14:textId="77777777" w:rsidR="004A6325" w:rsidRDefault="004A6325" w:rsidP="006218ED">
            <w:pPr>
              <w:spacing w:line="276" w:lineRule="auto"/>
              <w:jc w:val="both"/>
              <w:rPr>
                <w:rFonts w:ascii="Times New Roman" w:eastAsia="Times New Roman" w:hAnsi="Times New Roman"/>
                <w:bCs/>
                <w:sz w:val="24"/>
                <w:szCs w:val="24"/>
              </w:rPr>
            </w:pPr>
            <w:r w:rsidRPr="00F865B4">
              <w:rPr>
                <w:rFonts w:ascii="Times New Roman" w:eastAsia="Times New Roman" w:hAnsi="Times New Roman"/>
                <w:b/>
                <w:bCs/>
                <w:sz w:val="24"/>
                <w:szCs w:val="24"/>
              </w:rPr>
              <w:t>TOTAL HOURS</w:t>
            </w:r>
          </w:p>
        </w:tc>
        <w:tc>
          <w:tcPr>
            <w:tcW w:w="1525" w:type="dxa"/>
          </w:tcPr>
          <w:p w14:paraId="5F549B25" w14:textId="77777777" w:rsidR="004A6325" w:rsidRPr="00F865B4" w:rsidRDefault="004A6325" w:rsidP="006218ED">
            <w:pPr>
              <w:spacing w:line="276" w:lineRule="auto"/>
              <w:jc w:val="both"/>
              <w:rPr>
                <w:rFonts w:ascii="Times New Roman" w:eastAsia="Times New Roman" w:hAnsi="Times New Roman"/>
                <w:b/>
                <w:bCs/>
                <w:sz w:val="24"/>
                <w:szCs w:val="24"/>
              </w:rPr>
            </w:pPr>
            <w:r>
              <w:rPr>
                <w:rFonts w:ascii="Times New Roman" w:eastAsia="Times New Roman" w:hAnsi="Times New Roman"/>
                <w:b/>
                <w:bCs/>
                <w:sz w:val="24"/>
                <w:szCs w:val="24"/>
              </w:rPr>
              <w:t>60</w:t>
            </w:r>
          </w:p>
        </w:tc>
      </w:tr>
      <w:bookmarkEnd w:id="52"/>
    </w:tbl>
    <w:p w14:paraId="23CB3F59" w14:textId="77777777" w:rsidR="004A6325" w:rsidRPr="00AB647F" w:rsidRDefault="004A6325" w:rsidP="004A6325">
      <w:pPr>
        <w:spacing w:after="0" w:line="276" w:lineRule="auto"/>
        <w:jc w:val="both"/>
        <w:rPr>
          <w:rFonts w:ascii="Times New Roman" w:eastAsia="Times New Roman" w:hAnsi="Times New Roman" w:cs="Times New Roman"/>
          <w:bCs/>
          <w:kern w:val="0"/>
          <w:sz w:val="24"/>
          <w:szCs w:val="24"/>
          <w14:ligatures w14:val="none"/>
        </w:rPr>
      </w:pPr>
    </w:p>
    <w:p w14:paraId="474A0562" w14:textId="77777777" w:rsidR="004A6325" w:rsidRPr="00AB647F" w:rsidRDefault="004A6325" w:rsidP="004A6325">
      <w:pPr>
        <w:spacing w:before="179" w:after="42" w:line="276" w:lineRule="auto"/>
        <w:jc w:val="both"/>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740"/>
        <w:gridCol w:w="4357"/>
        <w:gridCol w:w="2253"/>
      </w:tblGrid>
      <w:tr w:rsidR="004A6325" w:rsidRPr="00AB647F" w14:paraId="5BB257D8" w14:textId="77777777" w:rsidTr="006218ED">
        <w:trPr>
          <w:trHeight w:val="636"/>
          <w:tblHeader/>
        </w:trPr>
        <w:tc>
          <w:tcPr>
            <w:tcW w:w="1465" w:type="pct"/>
          </w:tcPr>
          <w:p w14:paraId="7DBD6873" w14:textId="77777777" w:rsidR="004A6325" w:rsidRPr="00AB647F" w:rsidRDefault="004A6325" w:rsidP="006218ED">
            <w:pPr>
              <w:pBdr>
                <w:between w:val="nil"/>
              </w:pBdr>
              <w:spacing w:before="1" w:after="0" w:line="276" w:lineRule="auto"/>
              <w:ind w:left="107"/>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Learning Outcome</w:t>
            </w:r>
          </w:p>
        </w:tc>
        <w:tc>
          <w:tcPr>
            <w:tcW w:w="2330" w:type="pct"/>
          </w:tcPr>
          <w:p w14:paraId="665CFA89" w14:textId="77777777" w:rsidR="004A6325" w:rsidRPr="00AB647F" w:rsidRDefault="004A6325" w:rsidP="006218ED">
            <w:pPr>
              <w:pBdr>
                <w:between w:val="nil"/>
              </w:pBdr>
              <w:spacing w:before="1" w:after="0" w:line="276" w:lineRule="auto"/>
              <w:ind w:left="107"/>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Content</w:t>
            </w:r>
          </w:p>
        </w:tc>
        <w:tc>
          <w:tcPr>
            <w:tcW w:w="1205" w:type="pct"/>
          </w:tcPr>
          <w:p w14:paraId="1804563A" w14:textId="77777777" w:rsidR="004A6325" w:rsidRPr="00AB647F" w:rsidRDefault="004A6325" w:rsidP="006218ED">
            <w:pPr>
              <w:pBdr>
                <w:between w:val="nil"/>
              </w:pBdr>
              <w:spacing w:before="1" w:after="0" w:line="276" w:lineRule="auto"/>
              <w:ind w:left="108"/>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Suggested</w:t>
            </w:r>
          </w:p>
          <w:p w14:paraId="796CBD98" w14:textId="77777777" w:rsidR="004A6325" w:rsidRPr="00AB647F" w:rsidRDefault="004A6325" w:rsidP="006218ED">
            <w:pPr>
              <w:pBdr>
                <w:between w:val="nil"/>
              </w:pBdr>
              <w:spacing w:before="41" w:after="0" w:line="276" w:lineRule="auto"/>
              <w:ind w:left="108"/>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Assessment Methods</w:t>
            </w:r>
          </w:p>
        </w:tc>
      </w:tr>
      <w:tr w:rsidR="004A6325" w:rsidRPr="00AB647F" w14:paraId="495E6BA7" w14:textId="77777777" w:rsidTr="006218ED">
        <w:trPr>
          <w:trHeight w:val="2730"/>
        </w:trPr>
        <w:tc>
          <w:tcPr>
            <w:tcW w:w="1465" w:type="pct"/>
          </w:tcPr>
          <w:p w14:paraId="63E0DB66" w14:textId="77777777" w:rsidR="004A6325" w:rsidRPr="00AB647F" w:rsidRDefault="004A6325">
            <w:pPr>
              <w:widowControl w:val="0"/>
              <w:numPr>
                <w:ilvl w:val="0"/>
                <w:numId w:val="180"/>
              </w:numPr>
              <w:pBdr>
                <w:between w:val="nil"/>
              </w:pBdr>
              <w:autoSpaceDE w:val="0"/>
              <w:autoSpaceDN w:val="0"/>
              <w:spacing w:after="0" w:line="276" w:lineRule="auto"/>
              <w:ind w:right="499"/>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Operate Computer Devices</w:t>
            </w:r>
          </w:p>
        </w:tc>
        <w:tc>
          <w:tcPr>
            <w:tcW w:w="2330" w:type="pct"/>
          </w:tcPr>
          <w:p w14:paraId="444DC167" w14:textId="77777777" w:rsidR="004A6325" w:rsidRPr="00AB647F" w:rsidRDefault="004A6325">
            <w:pPr>
              <w:widowControl w:val="0"/>
              <w:numPr>
                <w:ilvl w:val="1"/>
                <w:numId w:val="181"/>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Meaning and importance of digital literacy</w:t>
            </w:r>
          </w:p>
          <w:p w14:paraId="76017517" w14:textId="77777777" w:rsidR="004A6325" w:rsidRDefault="004A6325">
            <w:pPr>
              <w:widowControl w:val="0"/>
              <w:numPr>
                <w:ilvl w:val="1"/>
                <w:numId w:val="181"/>
              </w:numP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Functions and uses of computers</w:t>
            </w:r>
            <w:r>
              <w:rPr>
                <w:rFonts w:ascii="Times New Roman" w:eastAsia="Calibri" w:hAnsi="Times New Roman" w:cs="Times New Roman"/>
                <w:kern w:val="0"/>
                <w:sz w:val="24"/>
                <w:szCs w:val="24"/>
                <w:lang w:val="en-ZW"/>
                <w14:ligatures w14:val="none"/>
              </w:rPr>
              <w:t xml:space="preserve"> </w:t>
            </w:r>
            <w:r w:rsidRPr="00CD31A9">
              <w:rPr>
                <w:rFonts w:ascii="Times New Roman" w:eastAsia="Calibri" w:hAnsi="Times New Roman" w:cs="Times New Roman"/>
                <w:kern w:val="0"/>
                <w:sz w:val="24"/>
                <w:szCs w:val="24"/>
                <w:lang w:val="en-ZW"/>
                <w14:ligatures w14:val="none"/>
              </w:rPr>
              <w:t>devices:</w:t>
            </w:r>
          </w:p>
          <w:p w14:paraId="30F5EA0B" w14:textId="77777777" w:rsidR="004A6325" w:rsidRPr="00CD31A9" w:rsidRDefault="004A6325">
            <w:pPr>
              <w:pStyle w:val="ListParagraph"/>
              <w:widowControl w:val="0"/>
              <w:numPr>
                <w:ilvl w:val="2"/>
                <w:numId w:val="384"/>
              </w:numPr>
              <w:tabs>
                <w:tab w:val="left" w:pos="377"/>
              </w:tabs>
              <w:autoSpaceDE w:val="0"/>
              <w:autoSpaceDN w:val="0"/>
              <w:spacing w:before="1" w:after="0" w:line="276" w:lineRule="auto"/>
              <w:rPr>
                <w:rFonts w:eastAsia="Calibri"/>
                <w:kern w:val="0"/>
                <w:szCs w:val="24"/>
                <w:lang w:val="en-ZW"/>
              </w:rPr>
            </w:pPr>
            <w:r w:rsidRPr="00CD31A9">
              <w:rPr>
                <w:rFonts w:eastAsia="Calibri"/>
                <w:kern w:val="0"/>
                <w:szCs w:val="24"/>
                <w:lang w:val="en-ZW"/>
              </w:rPr>
              <w:t>Desktops</w:t>
            </w:r>
          </w:p>
          <w:p w14:paraId="6520770B" w14:textId="77777777" w:rsidR="004A6325" w:rsidRPr="00CD31A9" w:rsidRDefault="004A6325">
            <w:pPr>
              <w:pStyle w:val="ListParagraph"/>
              <w:widowControl w:val="0"/>
              <w:numPr>
                <w:ilvl w:val="2"/>
                <w:numId w:val="384"/>
              </w:numPr>
              <w:tabs>
                <w:tab w:val="left" w:pos="377"/>
              </w:tabs>
              <w:autoSpaceDE w:val="0"/>
              <w:autoSpaceDN w:val="0"/>
              <w:spacing w:before="1" w:after="0" w:line="276" w:lineRule="auto"/>
              <w:rPr>
                <w:rFonts w:eastAsia="Calibri"/>
                <w:kern w:val="0"/>
                <w:szCs w:val="24"/>
                <w:lang w:val="en-ZW"/>
              </w:rPr>
            </w:pPr>
            <w:r w:rsidRPr="00CD31A9">
              <w:rPr>
                <w:rFonts w:eastAsia="Calibri"/>
                <w:kern w:val="0"/>
                <w:szCs w:val="24"/>
                <w:lang w:val="en-ZW"/>
              </w:rPr>
              <w:t>Laptops</w:t>
            </w:r>
          </w:p>
          <w:p w14:paraId="2983D30A" w14:textId="77777777" w:rsidR="004A6325" w:rsidRPr="00CD31A9" w:rsidRDefault="004A6325">
            <w:pPr>
              <w:pStyle w:val="ListParagraph"/>
              <w:widowControl w:val="0"/>
              <w:numPr>
                <w:ilvl w:val="2"/>
                <w:numId w:val="384"/>
              </w:numPr>
              <w:tabs>
                <w:tab w:val="left" w:pos="377"/>
              </w:tabs>
              <w:autoSpaceDE w:val="0"/>
              <w:autoSpaceDN w:val="0"/>
              <w:spacing w:before="1" w:after="0" w:line="276" w:lineRule="auto"/>
              <w:rPr>
                <w:rFonts w:eastAsia="Calibri"/>
                <w:kern w:val="0"/>
                <w:szCs w:val="24"/>
                <w:lang w:val="en-ZW"/>
              </w:rPr>
            </w:pPr>
            <w:r w:rsidRPr="00CD31A9">
              <w:rPr>
                <w:rFonts w:eastAsia="Calibri"/>
                <w:kern w:val="0"/>
                <w:szCs w:val="24"/>
                <w:lang w:val="en-ZW"/>
              </w:rPr>
              <w:t>Smartphones</w:t>
            </w:r>
          </w:p>
          <w:p w14:paraId="4143EBA4" w14:textId="77777777" w:rsidR="004A6325" w:rsidRPr="00CD31A9" w:rsidRDefault="004A6325">
            <w:pPr>
              <w:pStyle w:val="ListParagraph"/>
              <w:widowControl w:val="0"/>
              <w:numPr>
                <w:ilvl w:val="2"/>
                <w:numId w:val="384"/>
              </w:numPr>
              <w:tabs>
                <w:tab w:val="left" w:pos="377"/>
              </w:tabs>
              <w:autoSpaceDE w:val="0"/>
              <w:autoSpaceDN w:val="0"/>
              <w:spacing w:before="1" w:after="0" w:line="276" w:lineRule="auto"/>
              <w:rPr>
                <w:rFonts w:eastAsia="Calibri"/>
                <w:kern w:val="0"/>
                <w:szCs w:val="24"/>
                <w:lang w:val="en-ZW"/>
              </w:rPr>
            </w:pPr>
            <w:r w:rsidRPr="00CD31A9">
              <w:rPr>
                <w:rFonts w:eastAsia="Calibri"/>
                <w:kern w:val="0"/>
                <w:szCs w:val="24"/>
                <w:lang w:val="en-ZW"/>
              </w:rPr>
              <w:t>Tablets</w:t>
            </w:r>
          </w:p>
          <w:p w14:paraId="65B3D794" w14:textId="77777777" w:rsidR="004A6325" w:rsidRPr="00AB647F" w:rsidRDefault="004A6325">
            <w:pPr>
              <w:pStyle w:val="ListParagraph"/>
              <w:widowControl w:val="0"/>
              <w:numPr>
                <w:ilvl w:val="2"/>
                <w:numId w:val="384"/>
              </w:numPr>
              <w:tabs>
                <w:tab w:val="left" w:pos="377"/>
              </w:tabs>
              <w:autoSpaceDE w:val="0"/>
              <w:autoSpaceDN w:val="0"/>
              <w:spacing w:before="1" w:after="0" w:line="276" w:lineRule="auto"/>
              <w:rPr>
                <w:rFonts w:eastAsia="Calibri"/>
                <w:kern w:val="0"/>
                <w:szCs w:val="24"/>
                <w:lang w:val="en-ZW"/>
              </w:rPr>
            </w:pPr>
            <w:r w:rsidRPr="00CD31A9">
              <w:rPr>
                <w:rFonts w:eastAsia="Calibri"/>
                <w:kern w:val="0"/>
                <w:szCs w:val="24"/>
                <w:lang w:val="en-ZW"/>
              </w:rPr>
              <w:t>Smart watches</w:t>
            </w:r>
          </w:p>
          <w:p w14:paraId="3F624346" w14:textId="77777777" w:rsidR="004A6325" w:rsidRPr="00AB647F" w:rsidRDefault="004A6325">
            <w:pPr>
              <w:widowControl w:val="0"/>
              <w:numPr>
                <w:ilvl w:val="1"/>
                <w:numId w:val="181"/>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Classification of computers</w:t>
            </w:r>
          </w:p>
          <w:p w14:paraId="37BBAD98" w14:textId="77777777" w:rsidR="004A6325" w:rsidRPr="00AB647F" w:rsidRDefault="004A6325">
            <w:pPr>
              <w:widowControl w:val="0"/>
              <w:numPr>
                <w:ilvl w:val="1"/>
                <w:numId w:val="181"/>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Components of a computer system</w:t>
            </w:r>
          </w:p>
          <w:p w14:paraId="35FF7FE7" w14:textId="77777777" w:rsidR="004A6325" w:rsidRPr="00AB647F" w:rsidRDefault="004A6325">
            <w:pPr>
              <w:widowControl w:val="0"/>
              <w:numPr>
                <w:ilvl w:val="1"/>
                <w:numId w:val="181"/>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Computer Hardware</w:t>
            </w:r>
          </w:p>
          <w:p w14:paraId="25DA9909" w14:textId="77777777" w:rsidR="004A6325" w:rsidRPr="00AB647F" w:rsidRDefault="004A6325">
            <w:pPr>
              <w:widowControl w:val="0"/>
              <w:numPr>
                <w:ilvl w:val="2"/>
                <w:numId w:val="181"/>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The System Unit E.g. Motherboard, CPU, casing</w:t>
            </w:r>
          </w:p>
          <w:p w14:paraId="4E2DB91F" w14:textId="77777777" w:rsidR="004A6325" w:rsidRPr="00AB647F" w:rsidRDefault="004A6325">
            <w:pPr>
              <w:widowControl w:val="0"/>
              <w:numPr>
                <w:ilvl w:val="2"/>
                <w:numId w:val="181"/>
              </w:numP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Input Devices e.g. Pointing, keying, scanning, voice/speech recognition, direct data capture devices.</w:t>
            </w:r>
          </w:p>
          <w:p w14:paraId="4B23C5B5" w14:textId="77777777" w:rsidR="004A6325" w:rsidRPr="00AB647F" w:rsidRDefault="004A6325">
            <w:pPr>
              <w:widowControl w:val="0"/>
              <w:numPr>
                <w:ilvl w:val="2"/>
                <w:numId w:val="181"/>
              </w:numP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 Output Devices e.g. hardcopy output and softcopy output</w:t>
            </w:r>
          </w:p>
          <w:p w14:paraId="36649CBA" w14:textId="77777777" w:rsidR="004A6325" w:rsidRPr="00AB647F" w:rsidRDefault="004A6325">
            <w:pPr>
              <w:widowControl w:val="0"/>
              <w:numPr>
                <w:ilvl w:val="2"/>
                <w:numId w:val="181"/>
              </w:numP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Storage Devices e.g. main memory e.g. RAM, secondary storage (Solid state devices, Hard Drives, CDs &amp; DVDs, Memory cards, Flash drives</w:t>
            </w:r>
          </w:p>
          <w:p w14:paraId="4CDD5B98" w14:textId="77777777" w:rsidR="004A6325" w:rsidRPr="00AB647F" w:rsidRDefault="004A6325">
            <w:pPr>
              <w:widowControl w:val="0"/>
              <w:numPr>
                <w:ilvl w:val="2"/>
                <w:numId w:val="181"/>
              </w:numP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Computer Ports e.g. HDMI, DVI, VGA, USB type C etc.</w:t>
            </w:r>
          </w:p>
          <w:p w14:paraId="630FAFC2" w14:textId="77777777" w:rsidR="004A6325" w:rsidRDefault="004A6325">
            <w:pPr>
              <w:widowControl w:val="0"/>
              <w:numPr>
                <w:ilvl w:val="1"/>
                <w:numId w:val="181"/>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CD31A9">
              <w:rPr>
                <w:rFonts w:ascii="Times New Roman" w:eastAsia="Calibri" w:hAnsi="Times New Roman" w:cs="Times New Roman"/>
                <w:kern w:val="0"/>
                <w:sz w:val="24"/>
                <w:szCs w:val="24"/>
                <w:lang w:val="en-ZW"/>
                <w14:ligatures w14:val="none"/>
              </w:rPr>
              <w:t>Computer software</w:t>
            </w:r>
            <w:r>
              <w:rPr>
                <w:rFonts w:ascii="Times New Roman" w:eastAsia="Calibri" w:hAnsi="Times New Roman" w:cs="Times New Roman"/>
                <w:kern w:val="0"/>
                <w:sz w:val="24"/>
                <w:szCs w:val="24"/>
                <w:lang w:val="en-ZW"/>
                <w14:ligatures w14:val="none"/>
              </w:rPr>
              <w:t>:</w:t>
            </w:r>
          </w:p>
          <w:p w14:paraId="6BD681A3" w14:textId="77777777" w:rsidR="004A6325" w:rsidRPr="00CD31A9" w:rsidRDefault="004A6325">
            <w:pPr>
              <w:pStyle w:val="ListParagraph"/>
              <w:widowControl w:val="0"/>
              <w:numPr>
                <w:ilvl w:val="2"/>
                <w:numId w:val="385"/>
              </w:numPr>
              <w:pBdr>
                <w:between w:val="nil"/>
              </w:pBdr>
              <w:tabs>
                <w:tab w:val="left" w:pos="377"/>
              </w:tabs>
              <w:autoSpaceDE w:val="0"/>
              <w:autoSpaceDN w:val="0"/>
              <w:spacing w:before="1" w:after="0" w:line="276" w:lineRule="auto"/>
              <w:rPr>
                <w:rFonts w:eastAsia="Calibri"/>
                <w:kern w:val="0"/>
                <w:szCs w:val="24"/>
                <w:lang w:val="en-ZW"/>
              </w:rPr>
            </w:pPr>
            <w:r w:rsidRPr="00CD31A9">
              <w:rPr>
                <w:rFonts w:eastAsia="Calibri"/>
                <w:kern w:val="0"/>
                <w:szCs w:val="24"/>
                <w:lang w:val="en-ZW"/>
              </w:rPr>
              <w:t>System software e.g. Operating System (Windows, Macintosh, Linux, Android, iOS)</w:t>
            </w:r>
          </w:p>
          <w:p w14:paraId="1F383417" w14:textId="77777777" w:rsidR="004A6325" w:rsidRPr="00CD31A9" w:rsidRDefault="004A6325">
            <w:pPr>
              <w:pStyle w:val="ListParagraph"/>
              <w:widowControl w:val="0"/>
              <w:numPr>
                <w:ilvl w:val="2"/>
                <w:numId w:val="385"/>
              </w:numPr>
              <w:pBdr>
                <w:between w:val="nil"/>
              </w:pBdr>
              <w:tabs>
                <w:tab w:val="left" w:pos="377"/>
              </w:tabs>
              <w:autoSpaceDE w:val="0"/>
              <w:autoSpaceDN w:val="0"/>
              <w:spacing w:before="1" w:after="0" w:line="276" w:lineRule="auto"/>
              <w:rPr>
                <w:rFonts w:eastAsia="Calibri"/>
                <w:kern w:val="0"/>
                <w:szCs w:val="24"/>
                <w:lang w:val="en-ZW"/>
              </w:rPr>
            </w:pPr>
            <w:r w:rsidRPr="00CD31A9">
              <w:rPr>
                <w:rFonts w:eastAsia="Calibri"/>
                <w:kern w:val="0"/>
                <w:szCs w:val="24"/>
                <w:lang w:val="en-ZW"/>
              </w:rPr>
              <w:t>Application Software</w:t>
            </w:r>
            <w:r>
              <w:rPr>
                <w:rFonts w:eastAsia="Calibri"/>
                <w:kern w:val="0"/>
                <w:szCs w:val="24"/>
                <w:lang w:val="en-ZW"/>
              </w:rPr>
              <w:t xml:space="preserve"> (</w:t>
            </w:r>
            <w:r w:rsidRPr="00CD31A9">
              <w:rPr>
                <w:rFonts w:eastAsia="Calibri"/>
                <w:kern w:val="0"/>
                <w:szCs w:val="24"/>
                <w:lang w:val="en-ZW"/>
              </w:rPr>
              <w:t>Word Processors, Spreadsheets, Presentations</w:t>
            </w:r>
            <w:r>
              <w:rPr>
                <w:rFonts w:eastAsia="Calibri"/>
                <w:kern w:val="0"/>
                <w:szCs w:val="24"/>
                <w:lang w:val="en-ZW"/>
              </w:rPr>
              <w:t>)</w:t>
            </w:r>
            <w:r w:rsidRPr="00CD31A9">
              <w:rPr>
                <w:rFonts w:eastAsia="Calibri"/>
                <w:kern w:val="0"/>
                <w:szCs w:val="24"/>
                <w:lang w:val="en-ZW"/>
              </w:rPr>
              <w:t>.</w:t>
            </w:r>
          </w:p>
          <w:p w14:paraId="4A332328" w14:textId="77777777" w:rsidR="004A6325" w:rsidRDefault="004A6325">
            <w:pPr>
              <w:pStyle w:val="ListParagraph"/>
              <w:widowControl w:val="0"/>
              <w:numPr>
                <w:ilvl w:val="2"/>
                <w:numId w:val="385"/>
              </w:numPr>
              <w:pBdr>
                <w:between w:val="nil"/>
              </w:pBdr>
              <w:tabs>
                <w:tab w:val="left" w:pos="377"/>
              </w:tabs>
              <w:autoSpaceDE w:val="0"/>
              <w:autoSpaceDN w:val="0"/>
              <w:spacing w:before="1" w:after="0" w:line="276" w:lineRule="auto"/>
              <w:rPr>
                <w:rFonts w:eastAsia="Calibri"/>
                <w:kern w:val="0"/>
                <w:szCs w:val="24"/>
                <w:lang w:val="en-ZW"/>
              </w:rPr>
            </w:pPr>
            <w:r w:rsidRPr="00CD31A9">
              <w:rPr>
                <w:rFonts w:eastAsia="Calibri"/>
                <w:kern w:val="0"/>
                <w:szCs w:val="24"/>
                <w:lang w:val="en-ZW"/>
              </w:rPr>
              <w:t xml:space="preserve">Utility Software </w:t>
            </w:r>
            <w:r>
              <w:rPr>
                <w:rFonts w:eastAsia="Calibri"/>
                <w:kern w:val="0"/>
                <w:szCs w:val="24"/>
                <w:lang w:val="en-ZW"/>
              </w:rPr>
              <w:t>(</w:t>
            </w:r>
            <w:r w:rsidRPr="00CD31A9">
              <w:rPr>
                <w:rFonts w:eastAsia="Calibri"/>
                <w:kern w:val="0"/>
                <w:szCs w:val="24"/>
                <w:lang w:val="en-ZW"/>
              </w:rPr>
              <w:t>Antivirus programs</w:t>
            </w:r>
            <w:r>
              <w:rPr>
                <w:rFonts w:eastAsia="Calibri"/>
                <w:kern w:val="0"/>
                <w:szCs w:val="24"/>
                <w:lang w:val="en-ZW"/>
              </w:rPr>
              <w:t>)</w:t>
            </w:r>
          </w:p>
          <w:p w14:paraId="26D89657" w14:textId="77777777" w:rsidR="004A6325" w:rsidRPr="00AB647F" w:rsidRDefault="004A6325">
            <w:pPr>
              <w:widowControl w:val="0"/>
              <w:numPr>
                <w:ilvl w:val="1"/>
                <w:numId w:val="181"/>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Classification of computer software</w:t>
            </w:r>
          </w:p>
          <w:p w14:paraId="5E0C5528" w14:textId="77777777" w:rsidR="004A6325" w:rsidRPr="00AB647F" w:rsidRDefault="004A6325">
            <w:pPr>
              <w:widowControl w:val="0"/>
              <w:numPr>
                <w:ilvl w:val="1"/>
                <w:numId w:val="181"/>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Operating system functions</w:t>
            </w:r>
          </w:p>
          <w:p w14:paraId="1A2BB94C" w14:textId="77777777" w:rsidR="004A6325" w:rsidRPr="00AB647F" w:rsidRDefault="004A6325">
            <w:pPr>
              <w:widowControl w:val="0"/>
              <w:numPr>
                <w:ilvl w:val="1"/>
                <w:numId w:val="181"/>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Procedure for turning/off a computer</w:t>
            </w:r>
          </w:p>
          <w:p w14:paraId="1A706351" w14:textId="77777777" w:rsidR="004A6325" w:rsidRPr="00AB647F" w:rsidRDefault="004A6325">
            <w:pPr>
              <w:widowControl w:val="0"/>
              <w:numPr>
                <w:ilvl w:val="1"/>
                <w:numId w:val="181"/>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Mouse use techniques</w:t>
            </w:r>
          </w:p>
          <w:p w14:paraId="649ED192" w14:textId="77777777" w:rsidR="004A6325" w:rsidRPr="00AB647F" w:rsidRDefault="004A6325">
            <w:pPr>
              <w:widowControl w:val="0"/>
              <w:numPr>
                <w:ilvl w:val="1"/>
                <w:numId w:val="181"/>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Keyboard Parts and Use Techniques</w:t>
            </w:r>
          </w:p>
          <w:p w14:paraId="3BDAC241" w14:textId="77777777" w:rsidR="004A6325" w:rsidRPr="00AB647F" w:rsidRDefault="004A6325">
            <w:pPr>
              <w:widowControl w:val="0"/>
              <w:numPr>
                <w:ilvl w:val="1"/>
                <w:numId w:val="181"/>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Desktop Customization</w:t>
            </w:r>
          </w:p>
          <w:p w14:paraId="525B06E3" w14:textId="77777777" w:rsidR="004A6325" w:rsidRPr="00AB647F" w:rsidRDefault="004A6325">
            <w:pPr>
              <w:widowControl w:val="0"/>
              <w:numPr>
                <w:ilvl w:val="1"/>
                <w:numId w:val="181"/>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File and Files Management using an operating system</w:t>
            </w:r>
          </w:p>
          <w:p w14:paraId="0924130D" w14:textId="77777777" w:rsidR="004A6325" w:rsidRPr="00AB647F" w:rsidRDefault="004A6325">
            <w:pPr>
              <w:widowControl w:val="0"/>
              <w:numPr>
                <w:ilvl w:val="1"/>
                <w:numId w:val="181"/>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Computer Internet Connection Options</w:t>
            </w:r>
          </w:p>
          <w:p w14:paraId="47FB925E" w14:textId="77777777" w:rsidR="004A6325" w:rsidRPr="00AB647F" w:rsidRDefault="004A6325">
            <w:pPr>
              <w:widowControl w:val="0"/>
              <w:numPr>
                <w:ilvl w:val="2"/>
                <w:numId w:val="181"/>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Mobile Networks/Data Plans</w:t>
            </w:r>
          </w:p>
          <w:p w14:paraId="192B0647" w14:textId="77777777" w:rsidR="004A6325" w:rsidRPr="00AB647F" w:rsidRDefault="004A6325">
            <w:pPr>
              <w:widowControl w:val="0"/>
              <w:numPr>
                <w:ilvl w:val="2"/>
                <w:numId w:val="181"/>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 Wireless Hotspots</w:t>
            </w:r>
          </w:p>
          <w:p w14:paraId="229C9B60" w14:textId="77777777" w:rsidR="004A6325" w:rsidRPr="00AB647F" w:rsidRDefault="004A6325">
            <w:pPr>
              <w:widowControl w:val="0"/>
              <w:numPr>
                <w:ilvl w:val="2"/>
                <w:numId w:val="181"/>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 Cabled (Ethernet/Fiber)</w:t>
            </w:r>
          </w:p>
          <w:p w14:paraId="6D017396" w14:textId="77777777" w:rsidR="004A6325" w:rsidRPr="00AB647F" w:rsidRDefault="004A6325">
            <w:pPr>
              <w:widowControl w:val="0"/>
              <w:numPr>
                <w:ilvl w:val="2"/>
                <w:numId w:val="181"/>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Dial-Up</w:t>
            </w:r>
          </w:p>
          <w:p w14:paraId="6BBC26CB" w14:textId="77777777" w:rsidR="004A6325" w:rsidRPr="00AB647F" w:rsidRDefault="004A6325">
            <w:pPr>
              <w:widowControl w:val="0"/>
              <w:numPr>
                <w:ilvl w:val="2"/>
                <w:numId w:val="181"/>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Satellite</w:t>
            </w:r>
          </w:p>
          <w:p w14:paraId="2C2929C4" w14:textId="77777777" w:rsidR="004A6325" w:rsidRPr="00AB647F" w:rsidRDefault="004A6325">
            <w:pPr>
              <w:widowControl w:val="0"/>
              <w:numPr>
                <w:ilvl w:val="1"/>
                <w:numId w:val="181"/>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Computer external devices management</w:t>
            </w:r>
          </w:p>
          <w:p w14:paraId="42340CF5" w14:textId="77777777" w:rsidR="004A6325" w:rsidRPr="00AB647F" w:rsidRDefault="004A6325">
            <w:pPr>
              <w:widowControl w:val="0"/>
              <w:numPr>
                <w:ilvl w:val="2"/>
                <w:numId w:val="181"/>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Device connections</w:t>
            </w:r>
          </w:p>
          <w:p w14:paraId="61E1FB27" w14:textId="77777777" w:rsidR="004A6325" w:rsidRPr="00AB647F" w:rsidRDefault="004A6325">
            <w:pPr>
              <w:widowControl w:val="0"/>
              <w:numPr>
                <w:ilvl w:val="2"/>
                <w:numId w:val="181"/>
              </w:numPr>
              <w:pBdr>
                <w:between w:val="nil"/>
              </w:pBdr>
              <w:tabs>
                <w:tab w:val="left" w:pos="377"/>
              </w:tabs>
              <w:autoSpaceDE w:val="0"/>
              <w:autoSpaceDN w:val="0"/>
              <w:spacing w:before="1"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Device controls (volume controls and display properties)</w:t>
            </w:r>
          </w:p>
        </w:tc>
        <w:tc>
          <w:tcPr>
            <w:tcW w:w="1205" w:type="pct"/>
          </w:tcPr>
          <w:p w14:paraId="356CF371" w14:textId="77777777" w:rsidR="004A6325" w:rsidRPr="00AB647F" w:rsidRDefault="004A6325">
            <w:pPr>
              <w:widowControl w:val="0"/>
              <w:numPr>
                <w:ilvl w:val="0"/>
                <w:numId w:val="192"/>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Written Assessment</w:t>
            </w:r>
          </w:p>
          <w:p w14:paraId="2FC3FB96" w14:textId="77777777" w:rsidR="004A6325" w:rsidRPr="00AB647F" w:rsidRDefault="004A6325">
            <w:pPr>
              <w:widowControl w:val="0"/>
              <w:numPr>
                <w:ilvl w:val="0"/>
                <w:numId w:val="192"/>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Oral Questioning </w:t>
            </w:r>
          </w:p>
          <w:p w14:paraId="0C97728D" w14:textId="77777777" w:rsidR="004A6325" w:rsidRPr="00AB647F" w:rsidRDefault="004A6325">
            <w:pPr>
              <w:widowControl w:val="0"/>
              <w:numPr>
                <w:ilvl w:val="0"/>
                <w:numId w:val="192"/>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Practical Assessment</w:t>
            </w:r>
          </w:p>
          <w:p w14:paraId="29124285" w14:textId="77777777" w:rsidR="004A6325" w:rsidRPr="00AB647F" w:rsidRDefault="004A6325">
            <w:pPr>
              <w:widowControl w:val="0"/>
              <w:numPr>
                <w:ilvl w:val="0"/>
                <w:numId w:val="192"/>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Project</w:t>
            </w:r>
          </w:p>
          <w:p w14:paraId="3C8EC41B" w14:textId="77777777" w:rsidR="004A6325" w:rsidRPr="00AB647F" w:rsidRDefault="004A6325">
            <w:pPr>
              <w:widowControl w:val="0"/>
              <w:numPr>
                <w:ilvl w:val="0"/>
                <w:numId w:val="192"/>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Third party report</w:t>
            </w:r>
          </w:p>
          <w:p w14:paraId="4C0606D7" w14:textId="77777777" w:rsidR="004A6325" w:rsidRPr="00AB647F" w:rsidRDefault="004A6325">
            <w:pPr>
              <w:widowControl w:val="0"/>
              <w:numPr>
                <w:ilvl w:val="0"/>
                <w:numId w:val="192"/>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Portfolio of evidence</w:t>
            </w:r>
          </w:p>
          <w:p w14:paraId="1E414771" w14:textId="77777777" w:rsidR="004A6325" w:rsidRPr="00AB647F" w:rsidRDefault="004A6325" w:rsidP="006218ED">
            <w:pPr>
              <w:pBdr>
                <w:between w:val="nil"/>
              </w:pBdr>
              <w:tabs>
                <w:tab w:val="left" w:pos="377"/>
              </w:tabs>
              <w:spacing w:before="42" w:after="0" w:line="276" w:lineRule="auto"/>
              <w:ind w:left="376"/>
              <w:rPr>
                <w:rFonts w:ascii="Times New Roman" w:eastAsia="Times New Roman" w:hAnsi="Times New Roman" w:cs="Times New Roman"/>
                <w:kern w:val="0"/>
                <w:sz w:val="24"/>
                <w:szCs w:val="24"/>
                <w14:ligatures w14:val="none"/>
              </w:rPr>
            </w:pPr>
          </w:p>
        </w:tc>
      </w:tr>
      <w:tr w:rsidR="004A6325" w:rsidRPr="00AB647F" w14:paraId="44479E81" w14:textId="77777777" w:rsidTr="006218ED">
        <w:trPr>
          <w:trHeight w:val="2730"/>
        </w:trPr>
        <w:tc>
          <w:tcPr>
            <w:tcW w:w="1465" w:type="pct"/>
          </w:tcPr>
          <w:p w14:paraId="4654C8F3" w14:textId="77777777" w:rsidR="004A6325" w:rsidRPr="00AB647F" w:rsidRDefault="004A6325">
            <w:pPr>
              <w:widowControl w:val="0"/>
              <w:numPr>
                <w:ilvl w:val="0"/>
                <w:numId w:val="180"/>
              </w:numPr>
              <w:autoSpaceDE w:val="0"/>
              <w:autoSpaceDN w:val="0"/>
              <w:spacing w:after="0" w:line="276" w:lineRule="auto"/>
              <w:ind w:right="499"/>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Solve Tasks Using Office Suite</w:t>
            </w:r>
          </w:p>
        </w:tc>
        <w:tc>
          <w:tcPr>
            <w:tcW w:w="2330" w:type="pct"/>
          </w:tcPr>
          <w:p w14:paraId="3DADDF9B" w14:textId="77777777" w:rsidR="004A6325" w:rsidRPr="00AB647F" w:rsidRDefault="004A6325">
            <w:pPr>
              <w:widowControl w:val="0"/>
              <w:numPr>
                <w:ilvl w:val="1"/>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Meaning and importance of word processing</w:t>
            </w:r>
          </w:p>
          <w:p w14:paraId="5268022B" w14:textId="77777777" w:rsidR="004A6325" w:rsidRPr="00AB647F" w:rsidRDefault="004A6325">
            <w:pPr>
              <w:widowControl w:val="0"/>
              <w:numPr>
                <w:ilvl w:val="1"/>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Examples of word processors</w:t>
            </w:r>
          </w:p>
          <w:p w14:paraId="7B2802AF" w14:textId="77777777" w:rsidR="004A6325" w:rsidRPr="00AB647F" w:rsidRDefault="004A6325">
            <w:pPr>
              <w:widowControl w:val="0"/>
              <w:numPr>
                <w:ilvl w:val="1"/>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Working with word documents</w:t>
            </w:r>
          </w:p>
          <w:p w14:paraId="48FBF653" w14:textId="77777777" w:rsidR="004A6325" w:rsidRPr="00AB647F" w:rsidRDefault="004A6325">
            <w:pPr>
              <w:widowControl w:val="0"/>
              <w:numPr>
                <w:ilvl w:val="2"/>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Open and close word processor</w:t>
            </w:r>
          </w:p>
          <w:p w14:paraId="0525A6A6" w14:textId="77777777" w:rsidR="004A6325" w:rsidRPr="00AB647F" w:rsidRDefault="004A6325">
            <w:pPr>
              <w:widowControl w:val="0"/>
              <w:numPr>
                <w:ilvl w:val="2"/>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Create a new document</w:t>
            </w:r>
          </w:p>
          <w:p w14:paraId="1076CF47" w14:textId="77777777" w:rsidR="004A6325" w:rsidRPr="00AB647F" w:rsidRDefault="004A6325">
            <w:pPr>
              <w:widowControl w:val="0"/>
              <w:numPr>
                <w:ilvl w:val="2"/>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Save a document</w:t>
            </w:r>
          </w:p>
          <w:p w14:paraId="38FA8746" w14:textId="77777777" w:rsidR="004A6325" w:rsidRPr="00AB647F" w:rsidRDefault="004A6325">
            <w:pPr>
              <w:widowControl w:val="0"/>
              <w:numPr>
                <w:ilvl w:val="2"/>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Switch between open documents</w:t>
            </w:r>
          </w:p>
          <w:p w14:paraId="7E244FE8" w14:textId="77777777" w:rsidR="004A6325" w:rsidRPr="00AB647F" w:rsidRDefault="004A6325">
            <w:pPr>
              <w:widowControl w:val="0"/>
              <w:numPr>
                <w:ilvl w:val="1"/>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Enhancing productivity</w:t>
            </w:r>
          </w:p>
          <w:p w14:paraId="521A826C" w14:textId="77777777" w:rsidR="004A6325" w:rsidRPr="00AB647F" w:rsidRDefault="004A6325">
            <w:pPr>
              <w:widowControl w:val="0"/>
              <w:numPr>
                <w:ilvl w:val="2"/>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Set basic options/preferences</w:t>
            </w:r>
          </w:p>
          <w:p w14:paraId="5E0A4EE9" w14:textId="77777777" w:rsidR="004A6325" w:rsidRPr="00AB647F" w:rsidRDefault="004A6325">
            <w:pPr>
              <w:widowControl w:val="0"/>
              <w:numPr>
                <w:ilvl w:val="2"/>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Help resources</w:t>
            </w:r>
          </w:p>
          <w:p w14:paraId="4C822D24" w14:textId="77777777" w:rsidR="004A6325" w:rsidRPr="00AB647F" w:rsidRDefault="004A6325">
            <w:pPr>
              <w:widowControl w:val="0"/>
              <w:numPr>
                <w:ilvl w:val="2"/>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Use magnification/zoom tools</w:t>
            </w:r>
          </w:p>
          <w:p w14:paraId="390A9884" w14:textId="77777777" w:rsidR="004A6325" w:rsidRPr="00AB647F" w:rsidRDefault="004A6325">
            <w:pPr>
              <w:widowControl w:val="0"/>
              <w:numPr>
                <w:ilvl w:val="2"/>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Display, hide built-in tool bar</w:t>
            </w:r>
          </w:p>
          <w:p w14:paraId="6689E302" w14:textId="77777777" w:rsidR="004A6325" w:rsidRPr="00AB647F" w:rsidRDefault="004A6325">
            <w:pPr>
              <w:widowControl w:val="0"/>
              <w:numPr>
                <w:ilvl w:val="2"/>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Using navigation tools</w:t>
            </w:r>
          </w:p>
          <w:p w14:paraId="52D6A283" w14:textId="77777777" w:rsidR="004A6325" w:rsidRPr="00AB647F" w:rsidRDefault="004A6325">
            <w:pPr>
              <w:widowControl w:val="0"/>
              <w:numPr>
                <w:ilvl w:val="1"/>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Typing Text </w:t>
            </w:r>
          </w:p>
          <w:p w14:paraId="0F254CD1" w14:textId="77777777" w:rsidR="004A6325" w:rsidRPr="00AB647F" w:rsidRDefault="004A6325">
            <w:pPr>
              <w:widowControl w:val="0"/>
              <w:numPr>
                <w:ilvl w:val="1"/>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Document editing (copy, cut, paste commands, spelling and Grammar check)</w:t>
            </w:r>
          </w:p>
          <w:p w14:paraId="25009D82" w14:textId="77777777" w:rsidR="004A6325" w:rsidRPr="00AB647F" w:rsidRDefault="004A6325">
            <w:pPr>
              <w:widowControl w:val="0"/>
              <w:numPr>
                <w:ilvl w:val="1"/>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Document formatting</w:t>
            </w:r>
          </w:p>
          <w:p w14:paraId="23A744D1" w14:textId="77777777" w:rsidR="004A6325" w:rsidRPr="00AB647F" w:rsidRDefault="004A6325">
            <w:pPr>
              <w:widowControl w:val="0"/>
              <w:numPr>
                <w:ilvl w:val="2"/>
                <w:numId w:val="182"/>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Formatting text</w:t>
            </w:r>
          </w:p>
          <w:p w14:paraId="6307CF6E" w14:textId="77777777" w:rsidR="004A6325" w:rsidRPr="00AB647F" w:rsidRDefault="004A6325">
            <w:pPr>
              <w:widowControl w:val="0"/>
              <w:numPr>
                <w:ilvl w:val="2"/>
                <w:numId w:val="182"/>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Formatting paragraph</w:t>
            </w:r>
          </w:p>
          <w:p w14:paraId="3DAD9012" w14:textId="77777777" w:rsidR="004A6325" w:rsidRPr="00AB647F" w:rsidRDefault="004A6325">
            <w:pPr>
              <w:widowControl w:val="0"/>
              <w:numPr>
                <w:ilvl w:val="2"/>
                <w:numId w:val="182"/>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Formatting styles</w:t>
            </w:r>
          </w:p>
          <w:p w14:paraId="467CC59A" w14:textId="77777777" w:rsidR="004A6325" w:rsidRPr="00AB647F" w:rsidRDefault="004A6325">
            <w:pPr>
              <w:widowControl w:val="0"/>
              <w:numPr>
                <w:ilvl w:val="2"/>
                <w:numId w:val="182"/>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Alignment</w:t>
            </w:r>
          </w:p>
          <w:p w14:paraId="3BB56E3A" w14:textId="77777777" w:rsidR="004A6325" w:rsidRPr="00AB647F" w:rsidRDefault="004A6325">
            <w:pPr>
              <w:widowControl w:val="0"/>
              <w:numPr>
                <w:ilvl w:val="2"/>
                <w:numId w:val="182"/>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Creating tables</w:t>
            </w:r>
          </w:p>
          <w:p w14:paraId="3A527346" w14:textId="77777777" w:rsidR="004A6325" w:rsidRPr="00AB647F" w:rsidRDefault="004A6325">
            <w:pPr>
              <w:widowControl w:val="0"/>
              <w:numPr>
                <w:ilvl w:val="2"/>
                <w:numId w:val="182"/>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Formatting tables</w:t>
            </w:r>
          </w:p>
          <w:p w14:paraId="081D13DB" w14:textId="77777777" w:rsidR="004A6325" w:rsidRPr="00AB647F" w:rsidRDefault="004A6325">
            <w:pPr>
              <w:widowControl w:val="0"/>
              <w:numPr>
                <w:ilvl w:val="1"/>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Graphical objects</w:t>
            </w:r>
          </w:p>
          <w:p w14:paraId="5E8F80B7" w14:textId="77777777" w:rsidR="004A6325" w:rsidRPr="00AB647F" w:rsidRDefault="004A6325">
            <w:pPr>
              <w:widowControl w:val="0"/>
              <w:numPr>
                <w:ilvl w:val="2"/>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Insert object (picture, drawn object)</w:t>
            </w:r>
          </w:p>
          <w:p w14:paraId="4249C33F" w14:textId="77777777" w:rsidR="004A6325" w:rsidRPr="00AB647F" w:rsidRDefault="004A6325">
            <w:pPr>
              <w:widowControl w:val="0"/>
              <w:numPr>
                <w:ilvl w:val="2"/>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Select an object</w:t>
            </w:r>
          </w:p>
          <w:p w14:paraId="22D42EC4" w14:textId="77777777" w:rsidR="004A6325" w:rsidRPr="00AB647F" w:rsidRDefault="004A6325">
            <w:pPr>
              <w:widowControl w:val="0"/>
              <w:numPr>
                <w:ilvl w:val="2"/>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Edit an object</w:t>
            </w:r>
          </w:p>
          <w:p w14:paraId="4112D7BD" w14:textId="77777777" w:rsidR="004A6325" w:rsidRPr="00AB647F" w:rsidRDefault="004A6325">
            <w:pPr>
              <w:widowControl w:val="0"/>
              <w:numPr>
                <w:ilvl w:val="2"/>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Format an object</w:t>
            </w:r>
          </w:p>
          <w:p w14:paraId="0AEB52E4" w14:textId="77777777" w:rsidR="004A6325" w:rsidRPr="00AB647F" w:rsidRDefault="004A6325">
            <w:pPr>
              <w:widowControl w:val="0"/>
              <w:numPr>
                <w:ilvl w:val="1"/>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Document Print setup</w:t>
            </w:r>
          </w:p>
          <w:p w14:paraId="00D7B785" w14:textId="77777777" w:rsidR="004A6325" w:rsidRPr="00AB647F" w:rsidRDefault="004A6325">
            <w:pPr>
              <w:widowControl w:val="0"/>
              <w:numPr>
                <w:ilvl w:val="2"/>
                <w:numId w:val="182"/>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Page layout</w:t>
            </w:r>
          </w:p>
          <w:p w14:paraId="6EA80FC1" w14:textId="77777777" w:rsidR="004A6325" w:rsidRPr="00AB647F" w:rsidRDefault="004A6325">
            <w:pPr>
              <w:widowControl w:val="0"/>
              <w:numPr>
                <w:ilvl w:val="2"/>
                <w:numId w:val="182"/>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Margins set up</w:t>
            </w:r>
          </w:p>
          <w:p w14:paraId="40713FEC" w14:textId="77777777" w:rsidR="004A6325" w:rsidRPr="00AB647F" w:rsidRDefault="004A6325">
            <w:pPr>
              <w:widowControl w:val="0"/>
              <w:numPr>
                <w:ilvl w:val="2"/>
                <w:numId w:val="182"/>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Orientation</w:t>
            </w:r>
          </w:p>
          <w:p w14:paraId="53AE19D3" w14:textId="77777777" w:rsidR="004A6325" w:rsidRPr="00AB647F" w:rsidRDefault="004A6325">
            <w:pPr>
              <w:widowControl w:val="0"/>
              <w:numPr>
                <w:ilvl w:val="1"/>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Word Document Printing</w:t>
            </w:r>
          </w:p>
          <w:p w14:paraId="59218C5E" w14:textId="77777777" w:rsidR="004A6325" w:rsidRPr="00AB647F" w:rsidRDefault="004A6325">
            <w:pPr>
              <w:widowControl w:val="0"/>
              <w:numPr>
                <w:ilvl w:val="1"/>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Meaning &amp; Importance of electronic spreadsheets</w:t>
            </w:r>
          </w:p>
          <w:p w14:paraId="7712CE62" w14:textId="77777777" w:rsidR="004A6325" w:rsidRPr="00AB647F" w:rsidRDefault="004A6325">
            <w:pPr>
              <w:widowControl w:val="0"/>
              <w:numPr>
                <w:ilvl w:val="1"/>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Components of Spreadsheets</w:t>
            </w:r>
          </w:p>
          <w:p w14:paraId="27847672" w14:textId="77777777" w:rsidR="004A6325" w:rsidRPr="00AB647F" w:rsidRDefault="004A6325">
            <w:pPr>
              <w:widowControl w:val="0"/>
              <w:numPr>
                <w:ilvl w:val="1"/>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Application areas of spreadsheets</w:t>
            </w:r>
          </w:p>
          <w:p w14:paraId="1FC0BC2C" w14:textId="77777777" w:rsidR="004A6325" w:rsidRPr="00AB647F" w:rsidRDefault="004A6325">
            <w:pPr>
              <w:widowControl w:val="0"/>
              <w:numPr>
                <w:ilvl w:val="1"/>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Using spreadsheet application</w:t>
            </w:r>
          </w:p>
          <w:p w14:paraId="3FFFA5C6" w14:textId="77777777" w:rsidR="004A6325" w:rsidRPr="00AB647F" w:rsidRDefault="004A6325">
            <w:pPr>
              <w:widowControl w:val="0"/>
              <w:numPr>
                <w:ilvl w:val="2"/>
                <w:numId w:val="182"/>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Parts of Excel screen: ribbon, formula bar, active cell, name box, column letter, row number, Quick Access Toolbar.</w:t>
            </w:r>
          </w:p>
          <w:p w14:paraId="4D8762D6" w14:textId="77777777" w:rsidR="004A6325" w:rsidRPr="00AB647F" w:rsidRDefault="004A6325">
            <w:pPr>
              <w:widowControl w:val="0"/>
              <w:numPr>
                <w:ilvl w:val="2"/>
                <w:numId w:val="182"/>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Cell Data Types</w:t>
            </w:r>
          </w:p>
          <w:p w14:paraId="5DE797A3" w14:textId="77777777" w:rsidR="004A6325" w:rsidRPr="00AB647F" w:rsidRDefault="004A6325">
            <w:pPr>
              <w:widowControl w:val="0"/>
              <w:numPr>
                <w:ilvl w:val="2"/>
                <w:numId w:val="182"/>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Block operations</w:t>
            </w:r>
          </w:p>
          <w:p w14:paraId="18B137A3" w14:textId="77777777" w:rsidR="004A6325" w:rsidRPr="00AB647F" w:rsidRDefault="004A6325">
            <w:pPr>
              <w:widowControl w:val="0"/>
              <w:numPr>
                <w:ilvl w:val="2"/>
                <w:numId w:val="182"/>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Arithmetic operators (formula bar (-, +, *, /).</w:t>
            </w:r>
          </w:p>
          <w:p w14:paraId="61B01F83" w14:textId="77777777" w:rsidR="004A6325" w:rsidRPr="00AB647F" w:rsidRDefault="004A6325">
            <w:pPr>
              <w:widowControl w:val="0"/>
              <w:numPr>
                <w:ilvl w:val="2"/>
                <w:numId w:val="182"/>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Cell Referencing</w:t>
            </w:r>
          </w:p>
          <w:p w14:paraId="3CB5C061" w14:textId="77777777" w:rsidR="004A6325" w:rsidRPr="00AB647F" w:rsidRDefault="004A6325">
            <w:pPr>
              <w:widowControl w:val="0"/>
              <w:numPr>
                <w:ilvl w:val="1"/>
                <w:numId w:val="182"/>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Data Manipulation</w:t>
            </w:r>
          </w:p>
          <w:p w14:paraId="23A21046" w14:textId="77777777" w:rsidR="004A6325" w:rsidRPr="00AB647F" w:rsidRDefault="004A6325">
            <w:pPr>
              <w:widowControl w:val="0"/>
              <w:numPr>
                <w:ilvl w:val="2"/>
                <w:numId w:val="182"/>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Using Functions (Sum, Average, </w:t>
            </w:r>
            <w:proofErr w:type="spellStart"/>
            <w:r w:rsidRPr="00AB647F">
              <w:rPr>
                <w:rFonts w:ascii="Times New Roman" w:eastAsia="Calibri" w:hAnsi="Times New Roman" w:cs="Times New Roman"/>
                <w:kern w:val="0"/>
                <w:sz w:val="24"/>
                <w:szCs w:val="24"/>
                <w:lang w:val="en-ZW"/>
                <w14:ligatures w14:val="none"/>
              </w:rPr>
              <w:t>SumIF</w:t>
            </w:r>
            <w:proofErr w:type="spellEnd"/>
            <w:r w:rsidRPr="00AB647F">
              <w:rPr>
                <w:rFonts w:ascii="Times New Roman" w:eastAsia="Calibri" w:hAnsi="Times New Roman" w:cs="Times New Roman"/>
                <w:kern w:val="0"/>
                <w:sz w:val="24"/>
                <w:szCs w:val="24"/>
                <w:lang w:val="en-ZW"/>
                <w14:ligatures w14:val="none"/>
              </w:rPr>
              <w:t>, Count, Max, Max, IF, Rank, Product, mode etc)</w:t>
            </w:r>
          </w:p>
          <w:p w14:paraId="1B570867" w14:textId="77777777" w:rsidR="004A6325" w:rsidRPr="00AB647F" w:rsidRDefault="004A6325">
            <w:pPr>
              <w:widowControl w:val="0"/>
              <w:numPr>
                <w:ilvl w:val="2"/>
                <w:numId w:val="182"/>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Using Formulae</w:t>
            </w:r>
          </w:p>
          <w:p w14:paraId="74EA0905" w14:textId="77777777" w:rsidR="004A6325" w:rsidRPr="00AB647F" w:rsidRDefault="004A6325">
            <w:pPr>
              <w:widowControl w:val="0"/>
              <w:numPr>
                <w:ilvl w:val="2"/>
                <w:numId w:val="182"/>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Sorting data</w:t>
            </w:r>
          </w:p>
          <w:p w14:paraId="5168E818" w14:textId="77777777" w:rsidR="004A6325" w:rsidRPr="00AB647F" w:rsidRDefault="004A6325">
            <w:pPr>
              <w:widowControl w:val="0"/>
              <w:numPr>
                <w:ilvl w:val="2"/>
                <w:numId w:val="182"/>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Filtering data</w:t>
            </w:r>
          </w:p>
          <w:p w14:paraId="409CD47C" w14:textId="77777777" w:rsidR="004A6325" w:rsidRPr="00AB647F" w:rsidRDefault="004A6325">
            <w:pPr>
              <w:widowControl w:val="0"/>
              <w:numPr>
                <w:ilvl w:val="2"/>
                <w:numId w:val="182"/>
              </w:numPr>
              <w:pBdr>
                <w:between w:val="nil"/>
              </w:pBd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Visual representation using charts</w:t>
            </w:r>
          </w:p>
          <w:p w14:paraId="5B9064DF" w14:textId="77777777" w:rsidR="004A6325" w:rsidRPr="00AB647F" w:rsidRDefault="004A6325">
            <w:pPr>
              <w:widowControl w:val="0"/>
              <w:numPr>
                <w:ilvl w:val="1"/>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Worksheet printing</w:t>
            </w:r>
          </w:p>
          <w:p w14:paraId="4D7AB852" w14:textId="77777777" w:rsidR="004A6325" w:rsidRPr="00AB647F" w:rsidRDefault="004A6325">
            <w:pPr>
              <w:widowControl w:val="0"/>
              <w:numPr>
                <w:ilvl w:val="1"/>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Electronic Presentations</w:t>
            </w:r>
          </w:p>
          <w:p w14:paraId="77FDFE8C" w14:textId="77777777" w:rsidR="004A6325" w:rsidRPr="00AB647F" w:rsidRDefault="004A6325">
            <w:pPr>
              <w:widowControl w:val="0"/>
              <w:numPr>
                <w:ilvl w:val="1"/>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Meaning and Importance of electronic presentations</w:t>
            </w:r>
          </w:p>
          <w:p w14:paraId="661B3C1D" w14:textId="77777777" w:rsidR="004A6325" w:rsidRPr="00AB647F" w:rsidRDefault="004A6325">
            <w:pPr>
              <w:widowControl w:val="0"/>
              <w:numPr>
                <w:ilvl w:val="1"/>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Examples of Presentation Software</w:t>
            </w:r>
          </w:p>
          <w:p w14:paraId="3DDE1D18" w14:textId="77777777" w:rsidR="004A6325" w:rsidRPr="00AB647F" w:rsidRDefault="004A6325">
            <w:pPr>
              <w:widowControl w:val="0"/>
              <w:numPr>
                <w:ilvl w:val="1"/>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Using the electronic presentation application</w:t>
            </w:r>
          </w:p>
          <w:p w14:paraId="0D0F0587" w14:textId="77777777" w:rsidR="004A6325" w:rsidRPr="00AB647F" w:rsidRDefault="004A6325">
            <w:pPr>
              <w:widowControl w:val="0"/>
              <w:numPr>
                <w:ilvl w:val="2"/>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Parts of the PowerPoint screen (slide navigation pane, slide pane, notes, the ribbon, quick access toolbar, and scroll bars).</w:t>
            </w:r>
          </w:p>
          <w:p w14:paraId="1453BD6C" w14:textId="77777777" w:rsidR="004A6325" w:rsidRPr="00AB647F" w:rsidRDefault="004A6325">
            <w:pPr>
              <w:widowControl w:val="0"/>
              <w:numPr>
                <w:ilvl w:val="2"/>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Open and close presentations</w:t>
            </w:r>
          </w:p>
          <w:p w14:paraId="6B96A69B" w14:textId="77777777" w:rsidR="004A6325" w:rsidRPr="00AB647F" w:rsidRDefault="004A6325">
            <w:pPr>
              <w:widowControl w:val="0"/>
              <w:numPr>
                <w:ilvl w:val="2"/>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Creating Slides (Insert new slides, duplicate, or reuse slides.)</w:t>
            </w:r>
          </w:p>
          <w:p w14:paraId="0D82885D" w14:textId="77777777" w:rsidR="004A6325" w:rsidRPr="00AB647F" w:rsidRDefault="004A6325">
            <w:pPr>
              <w:widowControl w:val="0"/>
              <w:numPr>
                <w:ilvl w:val="2"/>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Text Management (insert, delete, copy, cut and paste, drag and drop, format, and use spell check).</w:t>
            </w:r>
          </w:p>
          <w:p w14:paraId="63B61B98" w14:textId="77777777" w:rsidR="004A6325" w:rsidRPr="00AB647F" w:rsidRDefault="004A6325">
            <w:pPr>
              <w:widowControl w:val="0"/>
              <w:numPr>
                <w:ilvl w:val="2"/>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Use magnification/zoom tools</w:t>
            </w:r>
          </w:p>
          <w:p w14:paraId="5C4D7ED1" w14:textId="77777777" w:rsidR="004A6325" w:rsidRPr="00AB647F" w:rsidRDefault="004A6325">
            <w:pPr>
              <w:widowControl w:val="0"/>
              <w:numPr>
                <w:ilvl w:val="2"/>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Apply or change a theme.</w:t>
            </w:r>
          </w:p>
          <w:p w14:paraId="240707A5" w14:textId="77777777" w:rsidR="004A6325" w:rsidRPr="00AB647F" w:rsidRDefault="004A6325">
            <w:pPr>
              <w:widowControl w:val="0"/>
              <w:numPr>
                <w:ilvl w:val="2"/>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Save a presentations</w:t>
            </w:r>
          </w:p>
          <w:p w14:paraId="3CBD181D" w14:textId="77777777" w:rsidR="004A6325" w:rsidRPr="00AB647F" w:rsidRDefault="004A6325">
            <w:pPr>
              <w:widowControl w:val="0"/>
              <w:numPr>
                <w:ilvl w:val="2"/>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Switch between open presentations</w:t>
            </w:r>
          </w:p>
          <w:p w14:paraId="3D52DBD7" w14:textId="77777777" w:rsidR="004A6325" w:rsidRPr="00AB647F" w:rsidRDefault="004A6325">
            <w:pPr>
              <w:widowControl w:val="0"/>
              <w:numPr>
                <w:ilvl w:val="1"/>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Developing a presentation</w:t>
            </w:r>
          </w:p>
          <w:p w14:paraId="2EC88FA3" w14:textId="77777777" w:rsidR="004A6325" w:rsidRPr="00AB647F" w:rsidRDefault="004A6325">
            <w:pPr>
              <w:widowControl w:val="0"/>
              <w:numPr>
                <w:ilvl w:val="2"/>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Presentation views</w:t>
            </w:r>
          </w:p>
          <w:p w14:paraId="5F3B3375" w14:textId="77777777" w:rsidR="004A6325" w:rsidRPr="00AB647F" w:rsidRDefault="004A6325">
            <w:pPr>
              <w:widowControl w:val="0"/>
              <w:numPr>
                <w:ilvl w:val="2"/>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Slides</w:t>
            </w:r>
          </w:p>
          <w:p w14:paraId="7D320823" w14:textId="77777777" w:rsidR="004A6325" w:rsidRPr="00AB647F" w:rsidRDefault="004A6325">
            <w:pPr>
              <w:widowControl w:val="0"/>
              <w:numPr>
                <w:ilvl w:val="2"/>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Master slide</w:t>
            </w:r>
          </w:p>
          <w:p w14:paraId="036F117E" w14:textId="77777777" w:rsidR="004A6325" w:rsidRPr="00AB647F" w:rsidRDefault="004A6325">
            <w:pPr>
              <w:widowControl w:val="0"/>
              <w:numPr>
                <w:ilvl w:val="1"/>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Text</w:t>
            </w:r>
          </w:p>
          <w:p w14:paraId="56FEBC1B" w14:textId="77777777" w:rsidR="004A6325" w:rsidRPr="00AB647F" w:rsidRDefault="004A6325">
            <w:pPr>
              <w:widowControl w:val="0"/>
              <w:numPr>
                <w:ilvl w:val="2"/>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Editing text</w:t>
            </w:r>
          </w:p>
          <w:p w14:paraId="05832D88" w14:textId="77777777" w:rsidR="004A6325" w:rsidRPr="00AB647F" w:rsidRDefault="004A6325">
            <w:pPr>
              <w:widowControl w:val="0"/>
              <w:numPr>
                <w:ilvl w:val="2"/>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Formatting</w:t>
            </w:r>
          </w:p>
          <w:p w14:paraId="14766618" w14:textId="77777777" w:rsidR="004A6325" w:rsidRPr="00AB647F" w:rsidRDefault="004A6325">
            <w:pPr>
              <w:widowControl w:val="0"/>
              <w:numPr>
                <w:ilvl w:val="2"/>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Tables</w:t>
            </w:r>
          </w:p>
          <w:p w14:paraId="1D37563A" w14:textId="77777777" w:rsidR="004A6325" w:rsidRPr="00AB647F" w:rsidRDefault="004A6325">
            <w:pPr>
              <w:widowControl w:val="0"/>
              <w:numPr>
                <w:ilvl w:val="1"/>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Charts</w:t>
            </w:r>
          </w:p>
          <w:p w14:paraId="6EF3A8B0" w14:textId="77777777" w:rsidR="004A6325" w:rsidRPr="00AB647F" w:rsidRDefault="004A6325">
            <w:pPr>
              <w:widowControl w:val="0"/>
              <w:numPr>
                <w:ilvl w:val="2"/>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Using charts</w:t>
            </w:r>
          </w:p>
          <w:p w14:paraId="149B5BEE" w14:textId="77777777" w:rsidR="004A6325" w:rsidRPr="00AB647F" w:rsidRDefault="004A6325">
            <w:pPr>
              <w:widowControl w:val="0"/>
              <w:numPr>
                <w:ilvl w:val="2"/>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Organization charts</w:t>
            </w:r>
          </w:p>
          <w:p w14:paraId="272273D5" w14:textId="77777777" w:rsidR="004A6325" w:rsidRPr="00AB647F" w:rsidRDefault="004A6325">
            <w:pPr>
              <w:widowControl w:val="0"/>
              <w:numPr>
                <w:ilvl w:val="1"/>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Graphical objects</w:t>
            </w:r>
          </w:p>
          <w:p w14:paraId="6FC278F5" w14:textId="77777777" w:rsidR="004A6325" w:rsidRPr="00AB647F" w:rsidRDefault="004A6325">
            <w:pPr>
              <w:widowControl w:val="0"/>
              <w:numPr>
                <w:ilvl w:val="2"/>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Insert, manipulate</w:t>
            </w:r>
          </w:p>
          <w:p w14:paraId="12A75341" w14:textId="77777777" w:rsidR="004A6325" w:rsidRPr="00AB647F" w:rsidRDefault="004A6325">
            <w:pPr>
              <w:widowControl w:val="0"/>
              <w:numPr>
                <w:ilvl w:val="2"/>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Drawings</w:t>
            </w:r>
          </w:p>
          <w:p w14:paraId="3831AF05" w14:textId="77777777" w:rsidR="004A6325" w:rsidRPr="00AB647F" w:rsidRDefault="004A6325">
            <w:pPr>
              <w:widowControl w:val="0"/>
              <w:numPr>
                <w:ilvl w:val="1"/>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Prepare outputs</w:t>
            </w:r>
          </w:p>
          <w:p w14:paraId="65141474" w14:textId="77777777" w:rsidR="004A6325" w:rsidRPr="00AB647F" w:rsidRDefault="004A6325">
            <w:pPr>
              <w:widowControl w:val="0"/>
              <w:numPr>
                <w:ilvl w:val="2"/>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Applying slide effects and transitions</w:t>
            </w:r>
          </w:p>
          <w:p w14:paraId="4E61847A" w14:textId="77777777" w:rsidR="004A6325" w:rsidRPr="00AB647F" w:rsidRDefault="004A6325">
            <w:pPr>
              <w:widowControl w:val="0"/>
              <w:numPr>
                <w:ilvl w:val="2"/>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Check and deliver</w:t>
            </w:r>
          </w:p>
          <w:p w14:paraId="0E240A19" w14:textId="77777777" w:rsidR="004A6325" w:rsidRPr="00AB647F" w:rsidRDefault="004A6325">
            <w:pPr>
              <w:widowControl w:val="0"/>
              <w:numPr>
                <w:ilvl w:val="3"/>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Spell check a presentation</w:t>
            </w:r>
          </w:p>
          <w:p w14:paraId="17A42964" w14:textId="77777777" w:rsidR="004A6325" w:rsidRPr="00AB647F" w:rsidRDefault="004A6325">
            <w:pPr>
              <w:widowControl w:val="0"/>
              <w:numPr>
                <w:ilvl w:val="3"/>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Slide orientation</w:t>
            </w:r>
          </w:p>
          <w:p w14:paraId="0FD49FAC" w14:textId="77777777" w:rsidR="004A6325" w:rsidRPr="00AB647F" w:rsidRDefault="004A6325">
            <w:pPr>
              <w:widowControl w:val="0"/>
              <w:numPr>
                <w:ilvl w:val="3"/>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Slide shows, navigation</w:t>
            </w:r>
          </w:p>
          <w:p w14:paraId="6AFE41C1" w14:textId="77777777" w:rsidR="004A6325" w:rsidRPr="00AB647F" w:rsidRDefault="004A6325">
            <w:pPr>
              <w:widowControl w:val="0"/>
              <w:numPr>
                <w:ilvl w:val="2"/>
                <w:numId w:val="182"/>
              </w:numPr>
              <w:tabs>
                <w:tab w:val="left" w:pos="377"/>
              </w:tabs>
              <w:autoSpaceDE w:val="0"/>
              <w:autoSpaceDN w:val="0"/>
              <w:spacing w:before="39"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Print presentations (slides and handouts)</w:t>
            </w:r>
          </w:p>
        </w:tc>
        <w:tc>
          <w:tcPr>
            <w:tcW w:w="1205" w:type="pct"/>
          </w:tcPr>
          <w:p w14:paraId="372D72C3" w14:textId="77777777" w:rsidR="004A6325" w:rsidRPr="00AB647F" w:rsidRDefault="004A6325">
            <w:pPr>
              <w:widowControl w:val="0"/>
              <w:numPr>
                <w:ilvl w:val="0"/>
                <w:numId w:val="193"/>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Written Assessment</w:t>
            </w:r>
          </w:p>
          <w:p w14:paraId="6598812C" w14:textId="77777777" w:rsidR="004A6325" w:rsidRPr="00AB647F" w:rsidRDefault="004A6325">
            <w:pPr>
              <w:widowControl w:val="0"/>
              <w:numPr>
                <w:ilvl w:val="0"/>
                <w:numId w:val="193"/>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Oral Questioning </w:t>
            </w:r>
          </w:p>
          <w:p w14:paraId="26A06920" w14:textId="77777777" w:rsidR="004A6325" w:rsidRPr="00AB647F" w:rsidRDefault="004A6325">
            <w:pPr>
              <w:widowControl w:val="0"/>
              <w:numPr>
                <w:ilvl w:val="0"/>
                <w:numId w:val="193"/>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Practical Assessment</w:t>
            </w:r>
          </w:p>
          <w:p w14:paraId="72EDB8EE" w14:textId="77777777" w:rsidR="004A6325" w:rsidRPr="00AB647F" w:rsidRDefault="004A6325">
            <w:pPr>
              <w:widowControl w:val="0"/>
              <w:numPr>
                <w:ilvl w:val="0"/>
                <w:numId w:val="193"/>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Project</w:t>
            </w:r>
          </w:p>
          <w:p w14:paraId="24DC672B" w14:textId="77777777" w:rsidR="004A6325" w:rsidRPr="00AB647F" w:rsidRDefault="004A6325">
            <w:pPr>
              <w:widowControl w:val="0"/>
              <w:numPr>
                <w:ilvl w:val="0"/>
                <w:numId w:val="193"/>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Third party report</w:t>
            </w:r>
          </w:p>
          <w:p w14:paraId="366E94E5" w14:textId="77777777" w:rsidR="004A6325" w:rsidRPr="00AB647F" w:rsidRDefault="004A6325">
            <w:pPr>
              <w:widowControl w:val="0"/>
              <w:numPr>
                <w:ilvl w:val="0"/>
                <w:numId w:val="193"/>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Portfolio of evidence</w:t>
            </w:r>
          </w:p>
          <w:p w14:paraId="4B52D87A" w14:textId="77777777" w:rsidR="004A6325" w:rsidRPr="00AB647F" w:rsidRDefault="004A6325" w:rsidP="006218ED">
            <w:pPr>
              <w:tabs>
                <w:tab w:val="left" w:pos="377"/>
              </w:tabs>
              <w:spacing w:before="42" w:after="0" w:line="276" w:lineRule="auto"/>
              <w:ind w:left="107"/>
              <w:rPr>
                <w:rFonts w:ascii="Times New Roman" w:eastAsia="Times New Roman" w:hAnsi="Times New Roman" w:cs="Times New Roman"/>
                <w:kern w:val="0"/>
                <w:sz w:val="24"/>
                <w:szCs w:val="24"/>
                <w14:ligatures w14:val="none"/>
              </w:rPr>
            </w:pPr>
          </w:p>
        </w:tc>
      </w:tr>
      <w:tr w:rsidR="004A6325" w:rsidRPr="00AB647F" w14:paraId="63D6A6BF" w14:textId="77777777" w:rsidTr="006218ED">
        <w:trPr>
          <w:trHeight w:val="699"/>
        </w:trPr>
        <w:tc>
          <w:tcPr>
            <w:tcW w:w="1465" w:type="pct"/>
          </w:tcPr>
          <w:p w14:paraId="0A98A112" w14:textId="77777777" w:rsidR="004A6325" w:rsidRPr="00AB647F" w:rsidRDefault="004A6325">
            <w:pPr>
              <w:widowControl w:val="0"/>
              <w:numPr>
                <w:ilvl w:val="0"/>
                <w:numId w:val="180"/>
              </w:numPr>
              <w:pBdr>
                <w:between w:val="nil"/>
              </w:pBdr>
              <w:autoSpaceDE w:val="0"/>
              <w:autoSpaceDN w:val="0"/>
              <w:spacing w:after="0" w:line="276" w:lineRule="auto"/>
              <w:ind w:right="499"/>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Manage Data and Information </w:t>
            </w:r>
          </w:p>
        </w:tc>
        <w:tc>
          <w:tcPr>
            <w:tcW w:w="2330" w:type="pct"/>
          </w:tcPr>
          <w:p w14:paraId="1C67D9BA" w14:textId="77777777" w:rsidR="004A6325" w:rsidRPr="00AB647F" w:rsidRDefault="004A6325">
            <w:pPr>
              <w:widowControl w:val="0"/>
              <w:numPr>
                <w:ilvl w:val="1"/>
                <w:numId w:val="183"/>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Meaning of Data and information</w:t>
            </w:r>
          </w:p>
          <w:p w14:paraId="57187229" w14:textId="77777777" w:rsidR="004A6325" w:rsidRPr="00AB647F" w:rsidRDefault="004A6325">
            <w:pPr>
              <w:widowControl w:val="0"/>
              <w:numPr>
                <w:ilvl w:val="1"/>
                <w:numId w:val="183"/>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Importance and Uses of data and information</w:t>
            </w:r>
          </w:p>
          <w:p w14:paraId="5FE07492" w14:textId="77777777" w:rsidR="004A6325" w:rsidRPr="00AB647F" w:rsidRDefault="004A6325">
            <w:pPr>
              <w:widowControl w:val="0"/>
              <w:numPr>
                <w:ilvl w:val="1"/>
                <w:numId w:val="183"/>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Types of internet services</w:t>
            </w:r>
          </w:p>
          <w:p w14:paraId="40E4F189" w14:textId="77777777" w:rsidR="004A6325" w:rsidRPr="00AB647F" w:rsidRDefault="004A6325">
            <w:pPr>
              <w:widowControl w:val="0"/>
              <w:numPr>
                <w:ilvl w:val="2"/>
                <w:numId w:val="183"/>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 Communication Services</w:t>
            </w:r>
          </w:p>
          <w:p w14:paraId="2A12EF36" w14:textId="77777777" w:rsidR="004A6325" w:rsidRPr="00AB647F" w:rsidRDefault="004A6325">
            <w:pPr>
              <w:widowControl w:val="0"/>
              <w:numPr>
                <w:ilvl w:val="2"/>
                <w:numId w:val="183"/>
              </w:numPr>
              <w:pBdr>
                <w:between w:val="nil"/>
              </w:pBd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Information Retrieval Services</w:t>
            </w:r>
          </w:p>
          <w:p w14:paraId="336FA74F" w14:textId="77777777" w:rsidR="004A6325" w:rsidRPr="00AB647F" w:rsidRDefault="004A6325">
            <w:pPr>
              <w:widowControl w:val="0"/>
              <w:numPr>
                <w:ilvl w:val="2"/>
                <w:numId w:val="183"/>
              </w:numPr>
              <w:pBdr>
                <w:between w:val="nil"/>
              </w:pBd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File Transfer</w:t>
            </w:r>
          </w:p>
          <w:p w14:paraId="5D72607B" w14:textId="77777777" w:rsidR="004A6325" w:rsidRPr="00AB647F" w:rsidRDefault="004A6325">
            <w:pPr>
              <w:widowControl w:val="0"/>
              <w:numPr>
                <w:ilvl w:val="2"/>
                <w:numId w:val="183"/>
              </w:numPr>
              <w:pBdr>
                <w:between w:val="nil"/>
              </w:pBd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World Wide Web Services</w:t>
            </w:r>
          </w:p>
          <w:p w14:paraId="07EC4646" w14:textId="77777777" w:rsidR="004A6325" w:rsidRPr="00AB647F" w:rsidRDefault="004A6325">
            <w:pPr>
              <w:widowControl w:val="0"/>
              <w:numPr>
                <w:ilvl w:val="2"/>
                <w:numId w:val="183"/>
              </w:numPr>
              <w:pBdr>
                <w:between w:val="nil"/>
              </w:pBd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Web Services</w:t>
            </w:r>
          </w:p>
          <w:p w14:paraId="0E509B03" w14:textId="77777777" w:rsidR="004A6325" w:rsidRPr="00AB647F" w:rsidRDefault="004A6325">
            <w:pPr>
              <w:widowControl w:val="0"/>
              <w:numPr>
                <w:ilvl w:val="2"/>
                <w:numId w:val="183"/>
              </w:numPr>
              <w:pBdr>
                <w:between w:val="nil"/>
              </w:pBd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Automatic Network Address Configuration</w:t>
            </w:r>
          </w:p>
          <w:p w14:paraId="455782AE" w14:textId="77777777" w:rsidR="004A6325" w:rsidRPr="00AB647F" w:rsidRDefault="004A6325">
            <w:pPr>
              <w:widowControl w:val="0"/>
              <w:numPr>
                <w:ilvl w:val="2"/>
                <w:numId w:val="183"/>
              </w:numPr>
              <w:pBdr>
                <w:between w:val="nil"/>
              </w:pBd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proofErr w:type="spellStart"/>
            <w:r w:rsidRPr="00AB647F">
              <w:rPr>
                <w:rFonts w:ascii="Times New Roman" w:eastAsia="Calibri" w:hAnsi="Times New Roman" w:cs="Times New Roman"/>
                <w:kern w:val="0"/>
                <w:sz w:val="24"/>
                <w:szCs w:val="24"/>
                <w:lang w:val="en-ZW"/>
                <w14:ligatures w14:val="none"/>
              </w:rPr>
              <w:t>NewsGroup</w:t>
            </w:r>
            <w:proofErr w:type="spellEnd"/>
          </w:p>
          <w:p w14:paraId="493D16B7" w14:textId="77777777" w:rsidR="004A6325" w:rsidRPr="00AB647F" w:rsidRDefault="004A6325">
            <w:pPr>
              <w:widowControl w:val="0"/>
              <w:numPr>
                <w:ilvl w:val="2"/>
                <w:numId w:val="183"/>
              </w:numPr>
              <w:pBdr>
                <w:between w:val="nil"/>
              </w:pBd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Ecommerce</w:t>
            </w:r>
          </w:p>
          <w:p w14:paraId="479D4B96" w14:textId="77777777" w:rsidR="004A6325" w:rsidRPr="00AB647F" w:rsidRDefault="004A6325">
            <w:pPr>
              <w:widowControl w:val="0"/>
              <w:numPr>
                <w:ilvl w:val="1"/>
                <w:numId w:val="183"/>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Types of Internet Access Applications</w:t>
            </w:r>
          </w:p>
          <w:p w14:paraId="7869A2EA" w14:textId="77777777" w:rsidR="004A6325" w:rsidRPr="00AB647F" w:rsidRDefault="004A6325">
            <w:pPr>
              <w:widowControl w:val="0"/>
              <w:numPr>
                <w:ilvl w:val="1"/>
                <w:numId w:val="183"/>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Web browsing concepts</w:t>
            </w:r>
          </w:p>
          <w:p w14:paraId="079BDAA8" w14:textId="77777777" w:rsidR="004A6325" w:rsidRPr="00AB647F" w:rsidRDefault="004A6325">
            <w:pPr>
              <w:widowControl w:val="0"/>
              <w:numPr>
                <w:ilvl w:val="2"/>
                <w:numId w:val="183"/>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Key concepts</w:t>
            </w:r>
          </w:p>
          <w:p w14:paraId="01200506" w14:textId="77777777" w:rsidR="004A6325" w:rsidRPr="00AB647F" w:rsidRDefault="004A6325">
            <w:pPr>
              <w:widowControl w:val="0"/>
              <w:numPr>
                <w:ilvl w:val="2"/>
                <w:numId w:val="183"/>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Security and safety</w:t>
            </w:r>
          </w:p>
          <w:p w14:paraId="446D6E2D" w14:textId="77777777" w:rsidR="004A6325" w:rsidRPr="00AB647F" w:rsidRDefault="004A6325">
            <w:pPr>
              <w:widowControl w:val="0"/>
              <w:numPr>
                <w:ilvl w:val="1"/>
                <w:numId w:val="183"/>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Web browsing</w:t>
            </w:r>
          </w:p>
          <w:p w14:paraId="35289AA0" w14:textId="77777777" w:rsidR="004A6325" w:rsidRPr="00AB647F" w:rsidRDefault="004A6325">
            <w:pPr>
              <w:widowControl w:val="0"/>
              <w:numPr>
                <w:ilvl w:val="2"/>
                <w:numId w:val="183"/>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Using the web browser</w:t>
            </w:r>
          </w:p>
          <w:p w14:paraId="71C0CF1A" w14:textId="77777777" w:rsidR="004A6325" w:rsidRPr="00AB647F" w:rsidRDefault="004A6325">
            <w:pPr>
              <w:widowControl w:val="0"/>
              <w:numPr>
                <w:ilvl w:val="2"/>
                <w:numId w:val="183"/>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Tools and settings</w:t>
            </w:r>
          </w:p>
          <w:p w14:paraId="0CD616A1" w14:textId="77777777" w:rsidR="004A6325" w:rsidRPr="00AB647F" w:rsidRDefault="004A6325">
            <w:pPr>
              <w:widowControl w:val="0"/>
              <w:numPr>
                <w:ilvl w:val="2"/>
                <w:numId w:val="183"/>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Clearing Cache and cookies</w:t>
            </w:r>
          </w:p>
          <w:p w14:paraId="0C2ECD79" w14:textId="77777777" w:rsidR="004A6325" w:rsidRPr="00AB647F" w:rsidRDefault="004A6325">
            <w:pPr>
              <w:widowControl w:val="0"/>
              <w:numPr>
                <w:ilvl w:val="2"/>
                <w:numId w:val="183"/>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URIs</w:t>
            </w:r>
          </w:p>
          <w:p w14:paraId="7A8D4A29" w14:textId="77777777" w:rsidR="004A6325" w:rsidRPr="00AB647F" w:rsidRDefault="004A6325">
            <w:pPr>
              <w:widowControl w:val="0"/>
              <w:numPr>
                <w:ilvl w:val="2"/>
                <w:numId w:val="183"/>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Bookmarks</w:t>
            </w:r>
          </w:p>
          <w:p w14:paraId="1962F15F" w14:textId="77777777" w:rsidR="004A6325" w:rsidRPr="00AB647F" w:rsidRDefault="004A6325">
            <w:pPr>
              <w:widowControl w:val="0"/>
              <w:numPr>
                <w:ilvl w:val="2"/>
                <w:numId w:val="183"/>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Web outputs</w:t>
            </w:r>
          </w:p>
          <w:p w14:paraId="03D28156" w14:textId="77777777" w:rsidR="004A6325" w:rsidRPr="00AB647F" w:rsidRDefault="004A6325">
            <w:pPr>
              <w:widowControl w:val="0"/>
              <w:numPr>
                <w:ilvl w:val="1"/>
                <w:numId w:val="183"/>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Web based information</w:t>
            </w:r>
          </w:p>
          <w:p w14:paraId="3DB88015" w14:textId="77777777" w:rsidR="004A6325" w:rsidRPr="00AB647F" w:rsidRDefault="004A6325">
            <w:pPr>
              <w:widowControl w:val="0"/>
              <w:numPr>
                <w:ilvl w:val="2"/>
                <w:numId w:val="183"/>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Search</w:t>
            </w:r>
          </w:p>
          <w:p w14:paraId="6A16762D" w14:textId="77777777" w:rsidR="004A6325" w:rsidRPr="00AB647F" w:rsidRDefault="004A6325">
            <w:pPr>
              <w:widowControl w:val="0"/>
              <w:numPr>
                <w:ilvl w:val="2"/>
                <w:numId w:val="183"/>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Critical evaluation of information</w:t>
            </w:r>
          </w:p>
          <w:p w14:paraId="7AC0804C" w14:textId="77777777" w:rsidR="004A6325" w:rsidRPr="00AB647F" w:rsidRDefault="004A6325">
            <w:pPr>
              <w:widowControl w:val="0"/>
              <w:numPr>
                <w:ilvl w:val="2"/>
                <w:numId w:val="183"/>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Copyright, data protection</w:t>
            </w:r>
          </w:p>
          <w:p w14:paraId="4606EFA6" w14:textId="77777777" w:rsidR="004A6325" w:rsidRPr="00AB647F" w:rsidRDefault="004A6325">
            <w:pPr>
              <w:widowControl w:val="0"/>
              <w:numPr>
                <w:ilvl w:val="1"/>
                <w:numId w:val="183"/>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Downloads Management</w:t>
            </w:r>
          </w:p>
          <w:p w14:paraId="13249FE1" w14:textId="77777777" w:rsidR="004A6325" w:rsidRPr="00AB647F" w:rsidRDefault="004A6325">
            <w:pPr>
              <w:widowControl w:val="0"/>
              <w:numPr>
                <w:ilvl w:val="1"/>
                <w:numId w:val="183"/>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Performing Digital Data Backup (Online and Offline)</w:t>
            </w:r>
          </w:p>
          <w:p w14:paraId="7F1635C7" w14:textId="77777777" w:rsidR="004A6325" w:rsidRPr="00AB647F" w:rsidRDefault="004A6325">
            <w:pPr>
              <w:widowControl w:val="0"/>
              <w:numPr>
                <w:ilvl w:val="1"/>
                <w:numId w:val="183"/>
              </w:numPr>
              <w:tabs>
                <w:tab w:val="left" w:pos="558"/>
                <w:tab w:val="left" w:pos="559"/>
              </w:tabs>
              <w:autoSpaceDE w:val="0"/>
              <w:autoSpaceDN w:val="0"/>
              <w:spacing w:before="45"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Emerging issues in internet</w:t>
            </w:r>
          </w:p>
        </w:tc>
        <w:tc>
          <w:tcPr>
            <w:tcW w:w="1205" w:type="pct"/>
          </w:tcPr>
          <w:p w14:paraId="121A1898" w14:textId="77777777" w:rsidR="004A6325" w:rsidRPr="00AB647F" w:rsidRDefault="004A6325">
            <w:pPr>
              <w:widowControl w:val="0"/>
              <w:numPr>
                <w:ilvl w:val="0"/>
                <w:numId w:val="184"/>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Written Assessment</w:t>
            </w:r>
          </w:p>
          <w:p w14:paraId="0E2E3818" w14:textId="77777777" w:rsidR="004A6325" w:rsidRPr="00AB647F" w:rsidRDefault="004A6325">
            <w:pPr>
              <w:widowControl w:val="0"/>
              <w:numPr>
                <w:ilvl w:val="0"/>
                <w:numId w:val="184"/>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Oral Questioning </w:t>
            </w:r>
          </w:p>
          <w:p w14:paraId="1E2A9F07" w14:textId="77777777" w:rsidR="004A6325" w:rsidRPr="00AB647F" w:rsidRDefault="004A6325">
            <w:pPr>
              <w:widowControl w:val="0"/>
              <w:numPr>
                <w:ilvl w:val="0"/>
                <w:numId w:val="184"/>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Practical Assessment</w:t>
            </w:r>
          </w:p>
          <w:p w14:paraId="64238CC2" w14:textId="77777777" w:rsidR="004A6325" w:rsidRPr="00AB647F" w:rsidRDefault="004A6325">
            <w:pPr>
              <w:widowControl w:val="0"/>
              <w:numPr>
                <w:ilvl w:val="0"/>
                <w:numId w:val="184"/>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Project</w:t>
            </w:r>
          </w:p>
          <w:p w14:paraId="42DBD7AD" w14:textId="77777777" w:rsidR="004A6325" w:rsidRPr="00AB647F" w:rsidRDefault="004A6325">
            <w:pPr>
              <w:widowControl w:val="0"/>
              <w:numPr>
                <w:ilvl w:val="0"/>
                <w:numId w:val="184"/>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Third party report</w:t>
            </w:r>
          </w:p>
          <w:p w14:paraId="06EDE297" w14:textId="77777777" w:rsidR="004A6325" w:rsidRPr="00AB647F" w:rsidRDefault="004A6325">
            <w:pPr>
              <w:widowControl w:val="0"/>
              <w:numPr>
                <w:ilvl w:val="0"/>
                <w:numId w:val="184"/>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Portfolio of evidence</w:t>
            </w:r>
          </w:p>
          <w:p w14:paraId="6F1A6D0E" w14:textId="77777777" w:rsidR="004A6325" w:rsidRPr="00AB647F" w:rsidRDefault="004A6325">
            <w:pPr>
              <w:widowControl w:val="0"/>
              <w:numPr>
                <w:ilvl w:val="0"/>
                <w:numId w:val="184"/>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p>
        </w:tc>
      </w:tr>
      <w:tr w:rsidR="004A6325" w:rsidRPr="00AB647F" w14:paraId="5BD19115" w14:textId="77777777" w:rsidTr="006218ED">
        <w:trPr>
          <w:trHeight w:val="699"/>
        </w:trPr>
        <w:tc>
          <w:tcPr>
            <w:tcW w:w="1465" w:type="pct"/>
          </w:tcPr>
          <w:p w14:paraId="3CC7E68C" w14:textId="77777777" w:rsidR="004A6325" w:rsidRPr="00AB647F" w:rsidRDefault="004A6325">
            <w:pPr>
              <w:widowControl w:val="0"/>
              <w:numPr>
                <w:ilvl w:val="0"/>
                <w:numId w:val="180"/>
              </w:numPr>
              <w:autoSpaceDE w:val="0"/>
              <w:autoSpaceDN w:val="0"/>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Perform Online Communication and Collaboration</w:t>
            </w:r>
          </w:p>
        </w:tc>
        <w:tc>
          <w:tcPr>
            <w:tcW w:w="2330" w:type="pct"/>
          </w:tcPr>
          <w:p w14:paraId="5BE457AF" w14:textId="77777777" w:rsidR="004A6325" w:rsidRPr="00AB647F" w:rsidRDefault="004A6325">
            <w:pPr>
              <w:numPr>
                <w:ilvl w:val="1"/>
                <w:numId w:val="185"/>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Netiquette principles </w:t>
            </w:r>
          </w:p>
          <w:p w14:paraId="6204B1B5" w14:textId="77777777" w:rsidR="004A6325" w:rsidRPr="00AB647F" w:rsidRDefault="004A6325">
            <w:pPr>
              <w:numPr>
                <w:ilvl w:val="1"/>
                <w:numId w:val="185"/>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Communication concepts</w:t>
            </w:r>
          </w:p>
          <w:p w14:paraId="6922647D" w14:textId="77777777" w:rsidR="004A6325" w:rsidRPr="00AB647F" w:rsidRDefault="004A6325">
            <w:pPr>
              <w:numPr>
                <w:ilvl w:val="2"/>
                <w:numId w:val="185"/>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Online communities</w:t>
            </w:r>
          </w:p>
          <w:p w14:paraId="6775F34A" w14:textId="77777777" w:rsidR="004A6325" w:rsidRPr="00AB647F" w:rsidRDefault="004A6325">
            <w:pPr>
              <w:numPr>
                <w:ilvl w:val="2"/>
                <w:numId w:val="185"/>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Communication tools</w:t>
            </w:r>
          </w:p>
          <w:p w14:paraId="33033C98" w14:textId="77777777" w:rsidR="004A6325" w:rsidRPr="00AB647F" w:rsidRDefault="004A6325">
            <w:pPr>
              <w:numPr>
                <w:ilvl w:val="2"/>
                <w:numId w:val="185"/>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Email concepts</w:t>
            </w:r>
          </w:p>
          <w:p w14:paraId="1E385D7A" w14:textId="77777777" w:rsidR="004A6325" w:rsidRPr="00AB647F" w:rsidRDefault="004A6325">
            <w:pPr>
              <w:numPr>
                <w:ilvl w:val="1"/>
                <w:numId w:val="185"/>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Using email</w:t>
            </w:r>
          </w:p>
          <w:p w14:paraId="7366C505" w14:textId="77777777" w:rsidR="004A6325" w:rsidRPr="00AB647F" w:rsidRDefault="004A6325">
            <w:pPr>
              <w:numPr>
                <w:ilvl w:val="2"/>
                <w:numId w:val="185"/>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Sending email</w:t>
            </w:r>
          </w:p>
          <w:p w14:paraId="48A13765" w14:textId="77777777" w:rsidR="004A6325" w:rsidRPr="00AB647F" w:rsidRDefault="004A6325">
            <w:pPr>
              <w:numPr>
                <w:ilvl w:val="2"/>
                <w:numId w:val="185"/>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Receiving email</w:t>
            </w:r>
          </w:p>
          <w:p w14:paraId="6BD6EACA" w14:textId="77777777" w:rsidR="004A6325" w:rsidRPr="00AB647F" w:rsidRDefault="004A6325">
            <w:pPr>
              <w:numPr>
                <w:ilvl w:val="2"/>
                <w:numId w:val="185"/>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Tools and settings</w:t>
            </w:r>
          </w:p>
          <w:p w14:paraId="2EFA4411" w14:textId="77777777" w:rsidR="004A6325" w:rsidRPr="00AB647F" w:rsidRDefault="004A6325">
            <w:pPr>
              <w:numPr>
                <w:ilvl w:val="2"/>
                <w:numId w:val="185"/>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Organizing email</w:t>
            </w:r>
          </w:p>
          <w:p w14:paraId="5211FD3E" w14:textId="77777777" w:rsidR="004A6325" w:rsidRPr="00AB647F" w:rsidRDefault="004A6325">
            <w:pPr>
              <w:numPr>
                <w:ilvl w:val="1"/>
                <w:numId w:val="185"/>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Digital content copyright and licenses </w:t>
            </w:r>
          </w:p>
          <w:p w14:paraId="172D0ECA" w14:textId="77777777" w:rsidR="004A6325" w:rsidRPr="00AB647F" w:rsidRDefault="004A6325">
            <w:pPr>
              <w:numPr>
                <w:ilvl w:val="1"/>
                <w:numId w:val="185"/>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Online collaboration tools </w:t>
            </w:r>
          </w:p>
          <w:p w14:paraId="369D1800" w14:textId="77777777" w:rsidR="004A6325" w:rsidRPr="00AB647F" w:rsidRDefault="004A6325">
            <w:pPr>
              <w:numPr>
                <w:ilvl w:val="2"/>
                <w:numId w:val="185"/>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Online Storage (Google Drive)</w:t>
            </w:r>
          </w:p>
          <w:p w14:paraId="43AE8FD1" w14:textId="77777777" w:rsidR="004A6325" w:rsidRPr="00AB647F" w:rsidRDefault="004A6325">
            <w:pPr>
              <w:numPr>
                <w:ilvl w:val="2"/>
                <w:numId w:val="185"/>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Online productivity applications (Google Docs &amp; Forms)</w:t>
            </w:r>
          </w:p>
          <w:p w14:paraId="1AD01A46" w14:textId="77777777" w:rsidR="004A6325" w:rsidRPr="00AB647F" w:rsidRDefault="004A6325">
            <w:pPr>
              <w:numPr>
                <w:ilvl w:val="2"/>
                <w:numId w:val="185"/>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Online meetings (Google Meet/Zoom)  </w:t>
            </w:r>
          </w:p>
          <w:p w14:paraId="3C8C9EA3" w14:textId="77777777" w:rsidR="004A6325" w:rsidRPr="00AB647F" w:rsidRDefault="004A6325">
            <w:pPr>
              <w:numPr>
                <w:ilvl w:val="2"/>
                <w:numId w:val="185"/>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Online learning environments</w:t>
            </w:r>
          </w:p>
          <w:p w14:paraId="79AE9752" w14:textId="77777777" w:rsidR="004A6325" w:rsidRPr="00AB647F" w:rsidRDefault="004A6325">
            <w:pPr>
              <w:numPr>
                <w:ilvl w:val="2"/>
                <w:numId w:val="185"/>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Online calendars (Google Calendars)</w:t>
            </w:r>
          </w:p>
          <w:p w14:paraId="39F02943" w14:textId="77777777" w:rsidR="004A6325" w:rsidRPr="00AB647F" w:rsidRDefault="004A6325">
            <w:pPr>
              <w:numPr>
                <w:ilvl w:val="2"/>
                <w:numId w:val="185"/>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Social networks (Facebook/Twitter - Settings &amp; Privacy)</w:t>
            </w:r>
          </w:p>
          <w:p w14:paraId="4D6BCE93" w14:textId="77777777" w:rsidR="004A6325" w:rsidRPr="00AB647F" w:rsidRDefault="004A6325">
            <w:pPr>
              <w:numPr>
                <w:ilvl w:val="1"/>
                <w:numId w:val="185"/>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Preparation for online collaboration</w:t>
            </w:r>
          </w:p>
          <w:p w14:paraId="3BE0B212" w14:textId="77777777" w:rsidR="004A6325" w:rsidRPr="00AB647F" w:rsidRDefault="004A6325">
            <w:pPr>
              <w:numPr>
                <w:ilvl w:val="2"/>
                <w:numId w:val="185"/>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Common setup features</w:t>
            </w:r>
          </w:p>
          <w:p w14:paraId="361C401F" w14:textId="77777777" w:rsidR="004A6325" w:rsidRPr="00AB647F" w:rsidRDefault="004A6325">
            <w:pPr>
              <w:numPr>
                <w:ilvl w:val="2"/>
                <w:numId w:val="185"/>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Setup</w:t>
            </w:r>
          </w:p>
          <w:p w14:paraId="74D4A818" w14:textId="77777777" w:rsidR="004A6325" w:rsidRPr="00AB647F" w:rsidRDefault="004A6325">
            <w:pPr>
              <w:numPr>
                <w:ilvl w:val="1"/>
                <w:numId w:val="185"/>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Mobile collaboration</w:t>
            </w:r>
          </w:p>
          <w:p w14:paraId="1D41A1D3" w14:textId="77777777" w:rsidR="004A6325" w:rsidRPr="00AB647F" w:rsidRDefault="004A6325">
            <w:pPr>
              <w:numPr>
                <w:ilvl w:val="2"/>
                <w:numId w:val="185"/>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Key concepts</w:t>
            </w:r>
          </w:p>
          <w:p w14:paraId="79E9CDED" w14:textId="77777777" w:rsidR="004A6325" w:rsidRPr="00AB647F" w:rsidRDefault="004A6325">
            <w:pPr>
              <w:numPr>
                <w:ilvl w:val="2"/>
                <w:numId w:val="185"/>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Using mobile devices</w:t>
            </w:r>
          </w:p>
          <w:p w14:paraId="198DF8BB" w14:textId="77777777" w:rsidR="004A6325" w:rsidRPr="00AB647F" w:rsidRDefault="004A6325">
            <w:pPr>
              <w:numPr>
                <w:ilvl w:val="2"/>
                <w:numId w:val="185"/>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Applications</w:t>
            </w:r>
          </w:p>
          <w:p w14:paraId="768BECAE" w14:textId="77777777" w:rsidR="004A6325" w:rsidRPr="00AB647F" w:rsidRDefault="004A6325">
            <w:pPr>
              <w:numPr>
                <w:ilvl w:val="2"/>
                <w:numId w:val="185"/>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Synchronization</w:t>
            </w:r>
          </w:p>
        </w:tc>
        <w:tc>
          <w:tcPr>
            <w:tcW w:w="1205" w:type="pct"/>
          </w:tcPr>
          <w:p w14:paraId="7103CBBD" w14:textId="77777777" w:rsidR="004A6325" w:rsidRPr="00AB647F" w:rsidRDefault="004A6325">
            <w:pPr>
              <w:widowControl w:val="0"/>
              <w:numPr>
                <w:ilvl w:val="0"/>
                <w:numId w:val="194"/>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Written Assessment</w:t>
            </w:r>
          </w:p>
          <w:p w14:paraId="39AC0DAB" w14:textId="77777777" w:rsidR="004A6325" w:rsidRPr="00AB647F" w:rsidRDefault="004A6325">
            <w:pPr>
              <w:widowControl w:val="0"/>
              <w:numPr>
                <w:ilvl w:val="0"/>
                <w:numId w:val="194"/>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Oral Questioning </w:t>
            </w:r>
          </w:p>
          <w:p w14:paraId="18952447" w14:textId="77777777" w:rsidR="004A6325" w:rsidRPr="00AB647F" w:rsidRDefault="004A6325">
            <w:pPr>
              <w:widowControl w:val="0"/>
              <w:numPr>
                <w:ilvl w:val="0"/>
                <w:numId w:val="194"/>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Practical Assessment</w:t>
            </w:r>
          </w:p>
          <w:p w14:paraId="2C9D7263" w14:textId="77777777" w:rsidR="004A6325" w:rsidRPr="00AB647F" w:rsidRDefault="004A6325">
            <w:pPr>
              <w:widowControl w:val="0"/>
              <w:numPr>
                <w:ilvl w:val="0"/>
                <w:numId w:val="194"/>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Project</w:t>
            </w:r>
          </w:p>
          <w:p w14:paraId="2F3A1B74" w14:textId="77777777" w:rsidR="004A6325" w:rsidRPr="00AB647F" w:rsidRDefault="004A6325">
            <w:pPr>
              <w:widowControl w:val="0"/>
              <w:numPr>
                <w:ilvl w:val="0"/>
                <w:numId w:val="194"/>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Third party report</w:t>
            </w:r>
          </w:p>
          <w:p w14:paraId="633C02A9" w14:textId="77777777" w:rsidR="004A6325" w:rsidRPr="00AB647F" w:rsidRDefault="004A6325">
            <w:pPr>
              <w:widowControl w:val="0"/>
              <w:numPr>
                <w:ilvl w:val="0"/>
                <w:numId w:val="194"/>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Portfolio of evidence</w:t>
            </w:r>
          </w:p>
          <w:p w14:paraId="103EFF37" w14:textId="77777777" w:rsidR="004A6325" w:rsidRPr="00AB647F" w:rsidRDefault="004A6325">
            <w:pPr>
              <w:widowControl w:val="0"/>
              <w:numPr>
                <w:ilvl w:val="0"/>
                <w:numId w:val="194"/>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p>
        </w:tc>
      </w:tr>
      <w:tr w:rsidR="004A6325" w:rsidRPr="00AB647F" w14:paraId="77CD99E9" w14:textId="77777777" w:rsidTr="006218ED">
        <w:trPr>
          <w:trHeight w:val="699"/>
        </w:trPr>
        <w:tc>
          <w:tcPr>
            <w:tcW w:w="1465" w:type="pct"/>
          </w:tcPr>
          <w:p w14:paraId="11B7C400" w14:textId="77777777" w:rsidR="004A6325" w:rsidRPr="00AB647F" w:rsidRDefault="004A6325">
            <w:pPr>
              <w:widowControl w:val="0"/>
              <w:numPr>
                <w:ilvl w:val="0"/>
                <w:numId w:val="180"/>
              </w:numPr>
              <w:autoSpaceDE w:val="0"/>
              <w:autoSpaceDN w:val="0"/>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Apply Cybersecurity Skills</w:t>
            </w:r>
          </w:p>
        </w:tc>
        <w:tc>
          <w:tcPr>
            <w:tcW w:w="2330" w:type="pct"/>
          </w:tcPr>
          <w:p w14:paraId="51E6E0A8" w14:textId="77777777" w:rsidR="004A6325" w:rsidRPr="00AB647F" w:rsidRDefault="004A6325">
            <w:pPr>
              <w:numPr>
                <w:ilvl w:val="1"/>
                <w:numId w:val="18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Data protection and privacy</w:t>
            </w:r>
          </w:p>
          <w:p w14:paraId="214570C3" w14:textId="77777777" w:rsidR="004A6325" w:rsidRPr="00AB647F" w:rsidRDefault="004A6325">
            <w:pPr>
              <w:numPr>
                <w:ilvl w:val="2"/>
                <w:numId w:val="18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Confidentiality of data/information</w:t>
            </w:r>
          </w:p>
          <w:p w14:paraId="0003B99E" w14:textId="77777777" w:rsidR="004A6325" w:rsidRPr="00AB647F" w:rsidRDefault="004A6325">
            <w:pPr>
              <w:numPr>
                <w:ilvl w:val="2"/>
                <w:numId w:val="18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Integrity of data/information</w:t>
            </w:r>
          </w:p>
          <w:p w14:paraId="29F48E88" w14:textId="77777777" w:rsidR="004A6325" w:rsidRPr="00AB647F" w:rsidRDefault="004A6325">
            <w:pPr>
              <w:numPr>
                <w:ilvl w:val="2"/>
                <w:numId w:val="18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Availability of data/information</w:t>
            </w:r>
          </w:p>
          <w:p w14:paraId="260CD0B9" w14:textId="77777777" w:rsidR="004A6325" w:rsidRPr="00AB647F" w:rsidRDefault="004A6325">
            <w:pPr>
              <w:numPr>
                <w:ilvl w:val="1"/>
                <w:numId w:val="18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Internet security threats </w:t>
            </w:r>
          </w:p>
          <w:p w14:paraId="54B01E4A" w14:textId="77777777" w:rsidR="004A6325" w:rsidRPr="00AB647F" w:rsidRDefault="004A6325">
            <w:pPr>
              <w:numPr>
                <w:ilvl w:val="2"/>
                <w:numId w:val="18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Malware attacks</w:t>
            </w:r>
          </w:p>
          <w:p w14:paraId="0386CD3F" w14:textId="77777777" w:rsidR="004A6325" w:rsidRPr="00AB647F" w:rsidRDefault="004A6325">
            <w:pPr>
              <w:numPr>
                <w:ilvl w:val="2"/>
                <w:numId w:val="18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Social engineering attacks</w:t>
            </w:r>
          </w:p>
          <w:p w14:paraId="657CA946" w14:textId="77777777" w:rsidR="004A6325" w:rsidRPr="00AB647F" w:rsidRDefault="004A6325">
            <w:pPr>
              <w:numPr>
                <w:ilvl w:val="2"/>
                <w:numId w:val="18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Distributed denial of service (DDoS)</w:t>
            </w:r>
          </w:p>
          <w:p w14:paraId="7A76D5E4" w14:textId="77777777" w:rsidR="004A6325" w:rsidRPr="00AB647F" w:rsidRDefault="004A6325">
            <w:pPr>
              <w:numPr>
                <w:ilvl w:val="2"/>
                <w:numId w:val="18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Man-in-the-middle attack (MitM)</w:t>
            </w:r>
          </w:p>
          <w:p w14:paraId="3BF88882" w14:textId="77777777" w:rsidR="004A6325" w:rsidRPr="00AB647F" w:rsidRDefault="004A6325">
            <w:pPr>
              <w:numPr>
                <w:ilvl w:val="2"/>
                <w:numId w:val="18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Password attacks</w:t>
            </w:r>
          </w:p>
          <w:p w14:paraId="4899C6A8" w14:textId="77777777" w:rsidR="004A6325" w:rsidRPr="00AB647F" w:rsidRDefault="004A6325">
            <w:pPr>
              <w:numPr>
                <w:ilvl w:val="2"/>
                <w:numId w:val="18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IoT Attacks</w:t>
            </w:r>
          </w:p>
          <w:p w14:paraId="4E66F64B" w14:textId="77777777" w:rsidR="004A6325" w:rsidRPr="00AB647F" w:rsidRDefault="004A6325">
            <w:pPr>
              <w:numPr>
                <w:ilvl w:val="2"/>
                <w:numId w:val="18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hyperlink r:id="rId11" w:anchor="phishing-attacks">
              <w:r w:rsidRPr="00AB647F">
                <w:rPr>
                  <w:rFonts w:ascii="Times New Roman" w:eastAsia="Calibri" w:hAnsi="Times New Roman" w:cs="Times New Roman"/>
                  <w:kern w:val="0"/>
                  <w:sz w:val="24"/>
                  <w:szCs w:val="24"/>
                  <w:lang w:val="en-ZW"/>
                  <w14:ligatures w14:val="none"/>
                </w:rPr>
                <w:t>Phishing Attacks</w:t>
              </w:r>
            </w:hyperlink>
          </w:p>
          <w:p w14:paraId="5F037E3A" w14:textId="77777777" w:rsidR="004A6325" w:rsidRPr="00AB647F" w:rsidRDefault="004A6325">
            <w:pPr>
              <w:numPr>
                <w:ilvl w:val="2"/>
                <w:numId w:val="18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hyperlink r:id="rId12" w:anchor="ransomware">
              <w:r w:rsidRPr="00AB647F">
                <w:rPr>
                  <w:rFonts w:ascii="Times New Roman" w:eastAsia="Calibri" w:hAnsi="Times New Roman" w:cs="Times New Roman"/>
                  <w:kern w:val="0"/>
                  <w:sz w:val="24"/>
                  <w:szCs w:val="24"/>
                  <w:lang w:val="en-ZW"/>
                  <w14:ligatures w14:val="none"/>
                </w:rPr>
                <w:t>Ransomware</w:t>
              </w:r>
            </w:hyperlink>
          </w:p>
          <w:p w14:paraId="240E4EE3" w14:textId="77777777" w:rsidR="004A6325" w:rsidRPr="00AB647F" w:rsidRDefault="004A6325">
            <w:pPr>
              <w:numPr>
                <w:ilvl w:val="1"/>
                <w:numId w:val="18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Computer threats and crimes </w:t>
            </w:r>
          </w:p>
          <w:p w14:paraId="53F52FCF" w14:textId="77777777" w:rsidR="004A6325" w:rsidRPr="00AB647F" w:rsidRDefault="004A6325">
            <w:pPr>
              <w:numPr>
                <w:ilvl w:val="1"/>
                <w:numId w:val="18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Cybersecurity control measures</w:t>
            </w:r>
          </w:p>
          <w:p w14:paraId="0037EDC6" w14:textId="77777777" w:rsidR="004A6325" w:rsidRPr="00AB647F" w:rsidRDefault="004A6325">
            <w:pPr>
              <w:numPr>
                <w:ilvl w:val="2"/>
                <w:numId w:val="18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Physical Controls</w:t>
            </w:r>
          </w:p>
          <w:p w14:paraId="7CA962AC" w14:textId="77777777" w:rsidR="004A6325" w:rsidRPr="00AB647F" w:rsidRDefault="004A6325">
            <w:pPr>
              <w:numPr>
                <w:ilvl w:val="2"/>
                <w:numId w:val="18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Technical/Logical Controls (Passwords, PINs, Biometrics) </w:t>
            </w:r>
          </w:p>
          <w:p w14:paraId="093B64F6" w14:textId="77777777" w:rsidR="004A6325" w:rsidRPr="00AB647F" w:rsidRDefault="004A6325">
            <w:pPr>
              <w:numPr>
                <w:ilvl w:val="2"/>
                <w:numId w:val="18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Operational Controls</w:t>
            </w:r>
          </w:p>
          <w:p w14:paraId="469CF8A0" w14:textId="77777777" w:rsidR="004A6325" w:rsidRPr="00AB647F" w:rsidRDefault="004A6325">
            <w:pPr>
              <w:numPr>
                <w:ilvl w:val="1"/>
                <w:numId w:val="18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Laws governing protection of ICT in Kenya </w:t>
            </w:r>
          </w:p>
          <w:p w14:paraId="0EFAE200" w14:textId="77777777" w:rsidR="004A6325" w:rsidRPr="00AB647F" w:rsidRDefault="004A6325">
            <w:pPr>
              <w:numPr>
                <w:ilvl w:val="2"/>
                <w:numId w:val="18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The Computer Misuse and Cybercrimes Act No. 5 of 2018</w:t>
            </w:r>
          </w:p>
          <w:p w14:paraId="49BCE59A" w14:textId="77777777" w:rsidR="004A6325" w:rsidRPr="00AB647F" w:rsidRDefault="004A6325">
            <w:pPr>
              <w:numPr>
                <w:ilvl w:val="2"/>
                <w:numId w:val="186"/>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The Data Protection Act No. 24 Of 2019</w:t>
            </w:r>
          </w:p>
        </w:tc>
        <w:tc>
          <w:tcPr>
            <w:tcW w:w="1205" w:type="pct"/>
          </w:tcPr>
          <w:p w14:paraId="6EC12959" w14:textId="77777777" w:rsidR="004A6325" w:rsidRPr="00AB647F" w:rsidRDefault="004A6325" w:rsidP="006218ED">
            <w:pPr>
              <w:widowControl w:val="0"/>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p>
          <w:p w14:paraId="035C2476" w14:textId="77777777" w:rsidR="004A6325" w:rsidRPr="00AB647F" w:rsidRDefault="004A6325">
            <w:pPr>
              <w:widowControl w:val="0"/>
              <w:numPr>
                <w:ilvl w:val="0"/>
                <w:numId w:val="187"/>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Written Assessment</w:t>
            </w:r>
          </w:p>
          <w:p w14:paraId="00EF705A" w14:textId="77777777" w:rsidR="004A6325" w:rsidRPr="00AB647F" w:rsidRDefault="004A6325">
            <w:pPr>
              <w:widowControl w:val="0"/>
              <w:numPr>
                <w:ilvl w:val="0"/>
                <w:numId w:val="187"/>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Oral Questioning </w:t>
            </w:r>
          </w:p>
          <w:p w14:paraId="7CB5E9FC" w14:textId="77777777" w:rsidR="004A6325" w:rsidRPr="00AB647F" w:rsidRDefault="004A6325">
            <w:pPr>
              <w:widowControl w:val="0"/>
              <w:numPr>
                <w:ilvl w:val="0"/>
                <w:numId w:val="187"/>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Practical Assessment</w:t>
            </w:r>
          </w:p>
          <w:p w14:paraId="69DE58B7" w14:textId="77777777" w:rsidR="004A6325" w:rsidRPr="00AB647F" w:rsidRDefault="004A6325">
            <w:pPr>
              <w:widowControl w:val="0"/>
              <w:numPr>
                <w:ilvl w:val="0"/>
                <w:numId w:val="187"/>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Project</w:t>
            </w:r>
          </w:p>
          <w:p w14:paraId="11FE46B7" w14:textId="77777777" w:rsidR="004A6325" w:rsidRPr="00AB647F" w:rsidRDefault="004A6325">
            <w:pPr>
              <w:widowControl w:val="0"/>
              <w:numPr>
                <w:ilvl w:val="0"/>
                <w:numId w:val="187"/>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Third party report</w:t>
            </w:r>
          </w:p>
          <w:p w14:paraId="62EB92F9" w14:textId="77777777" w:rsidR="004A6325" w:rsidRPr="00AB647F" w:rsidRDefault="004A6325">
            <w:pPr>
              <w:widowControl w:val="0"/>
              <w:numPr>
                <w:ilvl w:val="0"/>
                <w:numId w:val="187"/>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Portfolio of evidence</w:t>
            </w:r>
          </w:p>
          <w:p w14:paraId="02725904" w14:textId="77777777" w:rsidR="004A6325" w:rsidRPr="00AB647F" w:rsidRDefault="004A6325">
            <w:pPr>
              <w:widowControl w:val="0"/>
              <w:numPr>
                <w:ilvl w:val="0"/>
                <w:numId w:val="187"/>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p>
        </w:tc>
      </w:tr>
      <w:tr w:rsidR="004A6325" w:rsidRPr="00AB647F" w14:paraId="066190EC" w14:textId="77777777" w:rsidTr="006218ED">
        <w:trPr>
          <w:trHeight w:val="699"/>
        </w:trPr>
        <w:tc>
          <w:tcPr>
            <w:tcW w:w="1465" w:type="pct"/>
          </w:tcPr>
          <w:p w14:paraId="259666FA" w14:textId="77777777" w:rsidR="004A6325" w:rsidRPr="00AB647F" w:rsidRDefault="004A6325">
            <w:pPr>
              <w:widowControl w:val="0"/>
              <w:numPr>
                <w:ilvl w:val="0"/>
                <w:numId w:val="180"/>
              </w:numPr>
              <w:autoSpaceDE w:val="0"/>
              <w:autoSpaceDN w:val="0"/>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Perform Online Jobs </w:t>
            </w:r>
          </w:p>
        </w:tc>
        <w:tc>
          <w:tcPr>
            <w:tcW w:w="2330" w:type="pct"/>
          </w:tcPr>
          <w:p w14:paraId="15F93B72" w14:textId="77777777" w:rsidR="004A6325" w:rsidRPr="00AB647F" w:rsidRDefault="004A6325">
            <w:pPr>
              <w:numPr>
                <w:ilvl w:val="1"/>
                <w:numId w:val="188"/>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Introduction to online working</w:t>
            </w:r>
          </w:p>
          <w:p w14:paraId="156A47DA" w14:textId="77777777" w:rsidR="004A6325" w:rsidRPr="00AB647F" w:rsidRDefault="004A6325">
            <w:pPr>
              <w:numPr>
                <w:ilvl w:val="2"/>
                <w:numId w:val="188"/>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Types of online Jobs</w:t>
            </w:r>
          </w:p>
          <w:p w14:paraId="29533BF5" w14:textId="77777777" w:rsidR="004A6325" w:rsidRPr="00AB647F" w:rsidRDefault="004A6325">
            <w:pPr>
              <w:numPr>
                <w:ilvl w:val="2"/>
                <w:numId w:val="188"/>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Online job platforms </w:t>
            </w:r>
          </w:p>
          <w:p w14:paraId="792FDD99" w14:textId="77777777" w:rsidR="004A6325" w:rsidRPr="00AB647F" w:rsidRDefault="004A6325">
            <w:pPr>
              <w:numPr>
                <w:ilvl w:val="3"/>
                <w:numId w:val="188"/>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proofErr w:type="spellStart"/>
            <w:r w:rsidRPr="00AB647F">
              <w:rPr>
                <w:rFonts w:ascii="Times New Roman" w:eastAsia="Calibri" w:hAnsi="Times New Roman" w:cs="Times New Roman"/>
                <w:kern w:val="0"/>
                <w:sz w:val="24"/>
                <w:szCs w:val="24"/>
                <w:lang w:val="en-ZW"/>
                <w14:ligatures w14:val="none"/>
              </w:rPr>
              <w:t>Remotask</w:t>
            </w:r>
            <w:proofErr w:type="spellEnd"/>
          </w:p>
          <w:p w14:paraId="3C552E3E" w14:textId="77777777" w:rsidR="004A6325" w:rsidRPr="00AB647F" w:rsidRDefault="004A6325">
            <w:pPr>
              <w:numPr>
                <w:ilvl w:val="3"/>
                <w:numId w:val="188"/>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Data annotation tech</w:t>
            </w:r>
          </w:p>
          <w:p w14:paraId="2ADBDD83" w14:textId="77777777" w:rsidR="004A6325" w:rsidRPr="00AB647F" w:rsidRDefault="004A6325">
            <w:pPr>
              <w:numPr>
                <w:ilvl w:val="3"/>
                <w:numId w:val="188"/>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Cloud worker</w:t>
            </w:r>
          </w:p>
          <w:p w14:paraId="4FCDAE06" w14:textId="77777777" w:rsidR="004A6325" w:rsidRPr="00AB647F" w:rsidRDefault="004A6325">
            <w:pPr>
              <w:numPr>
                <w:ilvl w:val="3"/>
                <w:numId w:val="188"/>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Upwork</w:t>
            </w:r>
          </w:p>
          <w:p w14:paraId="209A084E" w14:textId="77777777" w:rsidR="004A6325" w:rsidRPr="00AB647F" w:rsidRDefault="004A6325">
            <w:pPr>
              <w:numPr>
                <w:ilvl w:val="3"/>
                <w:numId w:val="188"/>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proofErr w:type="spellStart"/>
            <w:r w:rsidRPr="00AB647F">
              <w:rPr>
                <w:rFonts w:ascii="Times New Roman" w:eastAsia="Calibri" w:hAnsi="Times New Roman" w:cs="Times New Roman"/>
                <w:kern w:val="0"/>
                <w:sz w:val="24"/>
                <w:szCs w:val="24"/>
                <w:lang w:val="en-ZW"/>
                <w14:ligatures w14:val="none"/>
              </w:rPr>
              <w:t>Oneforma</w:t>
            </w:r>
            <w:proofErr w:type="spellEnd"/>
          </w:p>
          <w:p w14:paraId="503D4FEF" w14:textId="77777777" w:rsidR="004A6325" w:rsidRPr="00AB647F" w:rsidRDefault="004A6325">
            <w:pPr>
              <w:numPr>
                <w:ilvl w:val="3"/>
                <w:numId w:val="188"/>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Appen</w:t>
            </w:r>
          </w:p>
          <w:p w14:paraId="5B30551F" w14:textId="77777777" w:rsidR="004A6325" w:rsidRPr="00AB647F" w:rsidRDefault="004A6325">
            <w:pPr>
              <w:numPr>
                <w:ilvl w:val="1"/>
                <w:numId w:val="188"/>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Online account and profile management </w:t>
            </w:r>
          </w:p>
          <w:p w14:paraId="683E632C" w14:textId="77777777" w:rsidR="004A6325" w:rsidRPr="00AB647F" w:rsidRDefault="004A6325">
            <w:pPr>
              <w:numPr>
                <w:ilvl w:val="1"/>
                <w:numId w:val="188"/>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Identifying online jobs/job bidding</w:t>
            </w:r>
          </w:p>
          <w:p w14:paraId="3C6F71D1" w14:textId="77777777" w:rsidR="004A6325" w:rsidRPr="00AB647F" w:rsidRDefault="004A6325">
            <w:pPr>
              <w:numPr>
                <w:ilvl w:val="1"/>
                <w:numId w:val="188"/>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Online digital identity   </w:t>
            </w:r>
          </w:p>
          <w:p w14:paraId="1A6E28CF" w14:textId="77777777" w:rsidR="004A6325" w:rsidRPr="00AB647F" w:rsidRDefault="004A6325">
            <w:pPr>
              <w:numPr>
                <w:ilvl w:val="1"/>
                <w:numId w:val="188"/>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Executing online tasks</w:t>
            </w:r>
          </w:p>
          <w:p w14:paraId="0F20446D" w14:textId="77777777" w:rsidR="004A6325" w:rsidRPr="00AB647F" w:rsidRDefault="004A6325">
            <w:pPr>
              <w:numPr>
                <w:ilvl w:val="1"/>
                <w:numId w:val="188"/>
              </w:numPr>
              <w:tabs>
                <w:tab w:val="left" w:pos="558"/>
                <w:tab w:val="left" w:pos="559"/>
              </w:tabs>
              <w:autoSpaceDE w:val="0"/>
              <w:autoSpaceDN w:val="0"/>
              <w:spacing w:before="40" w:after="0" w:line="276" w:lineRule="auto"/>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Management of online payment accounts.</w:t>
            </w:r>
          </w:p>
        </w:tc>
        <w:tc>
          <w:tcPr>
            <w:tcW w:w="1205" w:type="pct"/>
          </w:tcPr>
          <w:p w14:paraId="63EDB80D" w14:textId="77777777" w:rsidR="004A6325" w:rsidRPr="00AB647F" w:rsidRDefault="004A6325" w:rsidP="006218ED">
            <w:pPr>
              <w:widowControl w:val="0"/>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p>
          <w:p w14:paraId="31BABC3D" w14:textId="77777777" w:rsidR="004A6325" w:rsidRPr="00AB647F" w:rsidRDefault="004A6325">
            <w:pPr>
              <w:widowControl w:val="0"/>
              <w:numPr>
                <w:ilvl w:val="0"/>
                <w:numId w:val="189"/>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Written Assessment</w:t>
            </w:r>
          </w:p>
          <w:p w14:paraId="63D4511E" w14:textId="77777777" w:rsidR="004A6325" w:rsidRPr="00AB647F" w:rsidRDefault="004A6325">
            <w:pPr>
              <w:widowControl w:val="0"/>
              <w:numPr>
                <w:ilvl w:val="0"/>
                <w:numId w:val="189"/>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Oral Questioning </w:t>
            </w:r>
          </w:p>
          <w:p w14:paraId="6338C762" w14:textId="77777777" w:rsidR="004A6325" w:rsidRPr="00AB647F" w:rsidRDefault="004A6325">
            <w:pPr>
              <w:widowControl w:val="0"/>
              <w:numPr>
                <w:ilvl w:val="0"/>
                <w:numId w:val="189"/>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Practical Assessment</w:t>
            </w:r>
          </w:p>
          <w:p w14:paraId="1445F27D" w14:textId="77777777" w:rsidR="004A6325" w:rsidRPr="00AB647F" w:rsidRDefault="004A6325">
            <w:pPr>
              <w:widowControl w:val="0"/>
              <w:numPr>
                <w:ilvl w:val="0"/>
                <w:numId w:val="189"/>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Project</w:t>
            </w:r>
          </w:p>
          <w:p w14:paraId="5A7470DD" w14:textId="77777777" w:rsidR="004A6325" w:rsidRPr="00AB647F" w:rsidRDefault="004A6325">
            <w:pPr>
              <w:widowControl w:val="0"/>
              <w:numPr>
                <w:ilvl w:val="0"/>
                <w:numId w:val="189"/>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Third party report</w:t>
            </w:r>
          </w:p>
          <w:p w14:paraId="401AA4C1" w14:textId="77777777" w:rsidR="004A6325" w:rsidRPr="00AB647F" w:rsidRDefault="004A6325">
            <w:pPr>
              <w:widowControl w:val="0"/>
              <w:numPr>
                <w:ilvl w:val="0"/>
                <w:numId w:val="189"/>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Portfolio of evidence</w:t>
            </w:r>
          </w:p>
          <w:p w14:paraId="592F4B1E" w14:textId="77777777" w:rsidR="004A6325" w:rsidRPr="00AB647F" w:rsidRDefault="004A6325">
            <w:pPr>
              <w:widowControl w:val="0"/>
              <w:numPr>
                <w:ilvl w:val="0"/>
                <w:numId w:val="189"/>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p>
        </w:tc>
      </w:tr>
      <w:tr w:rsidR="004A6325" w:rsidRPr="00AB647F" w14:paraId="7C607E6E" w14:textId="77777777" w:rsidTr="006218ED">
        <w:trPr>
          <w:trHeight w:val="699"/>
        </w:trPr>
        <w:tc>
          <w:tcPr>
            <w:tcW w:w="1465" w:type="pct"/>
          </w:tcPr>
          <w:p w14:paraId="68016B19" w14:textId="77777777" w:rsidR="004A6325" w:rsidRPr="00AB647F" w:rsidRDefault="004A6325">
            <w:pPr>
              <w:widowControl w:val="0"/>
              <w:numPr>
                <w:ilvl w:val="0"/>
                <w:numId w:val="180"/>
              </w:numPr>
              <w:autoSpaceDE w:val="0"/>
              <w:autoSpaceDN w:val="0"/>
              <w:spacing w:after="0" w:line="276" w:lineRule="auto"/>
              <w:rPr>
                <w:rFonts w:ascii="Times New Roman" w:eastAsia="Times New Roman"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Apply job entry techniques.</w:t>
            </w:r>
          </w:p>
        </w:tc>
        <w:tc>
          <w:tcPr>
            <w:tcW w:w="2330" w:type="pct"/>
          </w:tcPr>
          <w:p w14:paraId="19769538" w14:textId="77777777" w:rsidR="004A6325" w:rsidRPr="00AB647F" w:rsidRDefault="004A6325">
            <w:pPr>
              <w:numPr>
                <w:ilvl w:val="1"/>
                <w:numId w:val="190"/>
              </w:numPr>
              <w:tabs>
                <w:tab w:val="left" w:pos="377"/>
              </w:tabs>
              <w:spacing w:before="39" w:after="120" w:line="276" w:lineRule="auto"/>
              <w:rPr>
                <w:rFonts w:ascii="Times New Roman" w:eastAsia="Calibri" w:hAnsi="Times New Roman" w:cs="Times New Roman"/>
                <w:kern w:val="28"/>
                <w:sz w:val="24"/>
                <w:szCs w:val="24"/>
                <w:lang w:val="en-ZW"/>
                <w14:ligatures w14:val="none"/>
              </w:rPr>
            </w:pPr>
            <w:r w:rsidRPr="00AB647F">
              <w:rPr>
                <w:rFonts w:ascii="Times New Roman" w:eastAsia="Calibri" w:hAnsi="Times New Roman" w:cs="Times New Roman"/>
                <w:kern w:val="28"/>
                <w:sz w:val="24"/>
                <w:szCs w:val="24"/>
                <w:lang w:val="en-ZW"/>
                <w14:ligatures w14:val="none"/>
              </w:rPr>
              <w:t>Types of job opportunities</w:t>
            </w:r>
          </w:p>
          <w:p w14:paraId="754757D6" w14:textId="77777777" w:rsidR="004A6325" w:rsidRPr="00AB647F" w:rsidRDefault="004A6325">
            <w:pPr>
              <w:numPr>
                <w:ilvl w:val="2"/>
                <w:numId w:val="190"/>
              </w:numPr>
              <w:tabs>
                <w:tab w:val="left" w:pos="377"/>
              </w:tabs>
              <w:spacing w:before="39" w:after="120" w:line="276" w:lineRule="auto"/>
              <w:rPr>
                <w:rFonts w:ascii="Times New Roman" w:eastAsia="Calibri" w:hAnsi="Times New Roman" w:cs="Times New Roman"/>
                <w:kern w:val="28"/>
                <w:sz w:val="24"/>
                <w:szCs w:val="24"/>
                <w:lang w:val="en-ZW"/>
                <w14:ligatures w14:val="none"/>
              </w:rPr>
            </w:pPr>
            <w:r w:rsidRPr="00AB647F">
              <w:rPr>
                <w:rFonts w:ascii="Times New Roman" w:eastAsia="Calibri" w:hAnsi="Times New Roman" w:cs="Times New Roman"/>
                <w:kern w:val="28"/>
                <w:sz w:val="24"/>
                <w:szCs w:val="24"/>
                <w:lang w:val="en-ZW"/>
                <w14:ligatures w14:val="none"/>
              </w:rPr>
              <w:t xml:space="preserve">Self-employment </w:t>
            </w:r>
          </w:p>
          <w:p w14:paraId="4D01AC6B" w14:textId="77777777" w:rsidR="004A6325" w:rsidRPr="00AB647F" w:rsidRDefault="004A6325">
            <w:pPr>
              <w:numPr>
                <w:ilvl w:val="2"/>
                <w:numId w:val="190"/>
              </w:numPr>
              <w:pBdr>
                <w:between w:val="nil"/>
              </w:pBdr>
              <w:tabs>
                <w:tab w:val="left" w:pos="377"/>
              </w:tabs>
              <w:spacing w:before="39" w:after="120" w:line="276" w:lineRule="auto"/>
              <w:rPr>
                <w:rFonts w:ascii="Times New Roman" w:eastAsia="Calibri" w:hAnsi="Times New Roman" w:cs="Times New Roman"/>
                <w:kern w:val="28"/>
                <w:sz w:val="24"/>
                <w:szCs w:val="24"/>
                <w:lang w:val="en-ZW"/>
                <w14:ligatures w14:val="none"/>
              </w:rPr>
            </w:pPr>
            <w:r w:rsidRPr="00AB647F">
              <w:rPr>
                <w:rFonts w:ascii="Times New Roman" w:eastAsia="Calibri" w:hAnsi="Times New Roman" w:cs="Times New Roman"/>
                <w:kern w:val="28"/>
                <w:sz w:val="24"/>
                <w:szCs w:val="24"/>
                <w:lang w:val="en-ZW"/>
                <w14:ligatures w14:val="none"/>
              </w:rPr>
              <w:t xml:space="preserve">Service provision </w:t>
            </w:r>
          </w:p>
          <w:p w14:paraId="5440727E" w14:textId="77777777" w:rsidR="004A6325" w:rsidRPr="00AB647F" w:rsidRDefault="004A6325">
            <w:pPr>
              <w:numPr>
                <w:ilvl w:val="2"/>
                <w:numId w:val="190"/>
              </w:numPr>
              <w:pBdr>
                <w:between w:val="nil"/>
              </w:pBdr>
              <w:tabs>
                <w:tab w:val="left" w:pos="377"/>
              </w:tabs>
              <w:spacing w:before="39" w:after="120" w:line="276" w:lineRule="auto"/>
              <w:rPr>
                <w:rFonts w:ascii="Times New Roman" w:eastAsia="Calibri" w:hAnsi="Times New Roman" w:cs="Times New Roman"/>
                <w:kern w:val="28"/>
                <w:sz w:val="24"/>
                <w:szCs w:val="24"/>
                <w:lang w:val="en-ZW"/>
                <w14:ligatures w14:val="none"/>
              </w:rPr>
            </w:pPr>
            <w:r w:rsidRPr="00AB647F">
              <w:rPr>
                <w:rFonts w:ascii="Times New Roman" w:eastAsia="Calibri" w:hAnsi="Times New Roman" w:cs="Times New Roman"/>
                <w:kern w:val="28"/>
                <w:sz w:val="24"/>
                <w:szCs w:val="24"/>
                <w:lang w:val="en-ZW"/>
                <w14:ligatures w14:val="none"/>
              </w:rPr>
              <w:t>product development</w:t>
            </w:r>
          </w:p>
          <w:p w14:paraId="47751BA6" w14:textId="77777777" w:rsidR="004A6325" w:rsidRPr="00AB647F" w:rsidRDefault="004A6325">
            <w:pPr>
              <w:numPr>
                <w:ilvl w:val="2"/>
                <w:numId w:val="190"/>
              </w:numPr>
              <w:tabs>
                <w:tab w:val="left" w:pos="377"/>
              </w:tabs>
              <w:spacing w:before="39" w:after="120" w:line="276" w:lineRule="auto"/>
              <w:rPr>
                <w:rFonts w:ascii="Times New Roman" w:eastAsia="Calibri" w:hAnsi="Times New Roman" w:cs="Times New Roman"/>
                <w:kern w:val="28"/>
                <w:sz w:val="24"/>
                <w:szCs w:val="24"/>
                <w:lang w:val="en-ZW"/>
                <w14:ligatures w14:val="none"/>
              </w:rPr>
            </w:pPr>
            <w:r w:rsidRPr="00AB647F">
              <w:rPr>
                <w:rFonts w:ascii="Times New Roman" w:eastAsia="Calibri" w:hAnsi="Times New Roman" w:cs="Times New Roman"/>
                <w:kern w:val="28"/>
                <w:sz w:val="24"/>
                <w:szCs w:val="24"/>
                <w:lang w:val="en-ZW"/>
                <w14:ligatures w14:val="none"/>
              </w:rPr>
              <w:t>salaried employment</w:t>
            </w:r>
          </w:p>
          <w:p w14:paraId="72B27AE8" w14:textId="77777777" w:rsidR="004A6325" w:rsidRPr="00AB647F" w:rsidRDefault="004A6325">
            <w:pPr>
              <w:numPr>
                <w:ilvl w:val="1"/>
                <w:numId w:val="190"/>
              </w:numPr>
              <w:tabs>
                <w:tab w:val="left" w:pos="377"/>
              </w:tabs>
              <w:spacing w:before="39" w:after="120" w:line="276" w:lineRule="auto"/>
              <w:rPr>
                <w:rFonts w:ascii="Times New Roman" w:eastAsia="Calibri" w:hAnsi="Times New Roman" w:cs="Times New Roman"/>
                <w:kern w:val="28"/>
                <w:sz w:val="24"/>
                <w:szCs w:val="24"/>
                <w:lang w:val="en-ZW"/>
                <w14:ligatures w14:val="none"/>
              </w:rPr>
            </w:pPr>
            <w:r w:rsidRPr="00AB647F">
              <w:rPr>
                <w:rFonts w:ascii="Times New Roman" w:eastAsia="Calibri" w:hAnsi="Times New Roman" w:cs="Times New Roman"/>
                <w:kern w:val="28"/>
                <w:sz w:val="24"/>
                <w:szCs w:val="24"/>
                <w:lang w:val="en-ZW"/>
                <w14:ligatures w14:val="none"/>
              </w:rPr>
              <w:t xml:space="preserve">Sources of job opportunities </w:t>
            </w:r>
          </w:p>
          <w:p w14:paraId="4421FAAF" w14:textId="77777777" w:rsidR="004A6325" w:rsidRPr="00AB647F" w:rsidRDefault="004A6325">
            <w:pPr>
              <w:numPr>
                <w:ilvl w:val="1"/>
                <w:numId w:val="190"/>
              </w:numPr>
              <w:tabs>
                <w:tab w:val="left" w:pos="377"/>
              </w:tabs>
              <w:spacing w:before="39" w:after="120" w:line="276" w:lineRule="auto"/>
              <w:rPr>
                <w:rFonts w:ascii="Times New Roman" w:eastAsia="Calibri" w:hAnsi="Times New Roman" w:cs="Times New Roman"/>
                <w:kern w:val="28"/>
                <w:sz w:val="24"/>
                <w:szCs w:val="24"/>
                <w:lang w:val="en-ZW"/>
                <w14:ligatures w14:val="none"/>
              </w:rPr>
            </w:pPr>
            <w:r w:rsidRPr="00AB647F">
              <w:rPr>
                <w:rFonts w:ascii="Times New Roman" w:eastAsia="Calibri" w:hAnsi="Times New Roman" w:cs="Times New Roman"/>
                <w:kern w:val="28"/>
                <w:sz w:val="24"/>
                <w:szCs w:val="24"/>
                <w:lang w:val="en-ZW"/>
                <w14:ligatures w14:val="none"/>
              </w:rPr>
              <w:t xml:space="preserve">Resume/ </w:t>
            </w:r>
            <w:r w:rsidRPr="00AB647F">
              <w:rPr>
                <w:rFonts w:ascii="Times New Roman" w:eastAsia="Calibri" w:hAnsi="Times New Roman" w:cs="Times New Roman"/>
                <w:kern w:val="28"/>
                <w:sz w:val="24"/>
                <w:szCs w:val="24"/>
                <w14:ligatures w14:val="none"/>
              </w:rPr>
              <w:t>curriculum vitae</w:t>
            </w:r>
          </w:p>
          <w:p w14:paraId="669AF4B2" w14:textId="77777777" w:rsidR="004A6325" w:rsidRPr="00AB647F" w:rsidRDefault="004A6325">
            <w:pPr>
              <w:numPr>
                <w:ilvl w:val="2"/>
                <w:numId w:val="190"/>
              </w:numPr>
              <w:tabs>
                <w:tab w:val="left" w:pos="377"/>
              </w:tabs>
              <w:spacing w:before="39" w:after="120" w:line="276" w:lineRule="auto"/>
              <w:rPr>
                <w:rFonts w:ascii="Times New Roman" w:eastAsia="Calibri" w:hAnsi="Times New Roman" w:cs="Times New Roman"/>
                <w:kern w:val="28"/>
                <w:sz w:val="24"/>
                <w:szCs w:val="24"/>
                <w:lang w:val="en-ZW"/>
                <w14:ligatures w14:val="none"/>
              </w:rPr>
            </w:pPr>
            <w:r w:rsidRPr="00AB647F">
              <w:rPr>
                <w:rFonts w:ascii="Times New Roman" w:eastAsia="Calibri" w:hAnsi="Times New Roman" w:cs="Times New Roman"/>
                <w:kern w:val="28"/>
                <w:sz w:val="24"/>
                <w:szCs w:val="24"/>
                <w14:ligatures w14:val="none"/>
              </w:rPr>
              <w:t>What is a CV</w:t>
            </w:r>
          </w:p>
          <w:p w14:paraId="61AA4ACC" w14:textId="77777777" w:rsidR="004A6325" w:rsidRPr="00AB647F" w:rsidRDefault="004A6325">
            <w:pPr>
              <w:numPr>
                <w:ilvl w:val="2"/>
                <w:numId w:val="190"/>
              </w:numPr>
              <w:tabs>
                <w:tab w:val="left" w:pos="377"/>
              </w:tabs>
              <w:spacing w:before="39" w:after="120" w:line="276" w:lineRule="auto"/>
              <w:rPr>
                <w:rFonts w:ascii="Times New Roman" w:eastAsia="Calibri" w:hAnsi="Times New Roman" w:cs="Times New Roman"/>
                <w:kern w:val="28"/>
                <w:sz w:val="24"/>
                <w:szCs w:val="24"/>
                <w:lang w:val="en-ZW"/>
                <w14:ligatures w14:val="none"/>
              </w:rPr>
            </w:pPr>
            <w:r w:rsidRPr="00AB647F">
              <w:rPr>
                <w:rFonts w:ascii="Times New Roman" w:eastAsia="Calibri" w:hAnsi="Times New Roman" w:cs="Times New Roman"/>
                <w:kern w:val="28"/>
                <w:sz w:val="24"/>
                <w:szCs w:val="24"/>
                <w14:ligatures w14:val="none"/>
              </w:rPr>
              <w:t>How long should a CV be</w:t>
            </w:r>
          </w:p>
          <w:p w14:paraId="5D0450CB" w14:textId="77777777" w:rsidR="004A6325" w:rsidRPr="00AB647F" w:rsidRDefault="004A6325">
            <w:pPr>
              <w:numPr>
                <w:ilvl w:val="2"/>
                <w:numId w:val="190"/>
              </w:numPr>
              <w:tabs>
                <w:tab w:val="left" w:pos="377"/>
              </w:tabs>
              <w:spacing w:before="39" w:after="120" w:line="276" w:lineRule="auto"/>
              <w:rPr>
                <w:rFonts w:ascii="Times New Roman" w:eastAsia="Calibri" w:hAnsi="Times New Roman" w:cs="Times New Roman"/>
                <w:kern w:val="28"/>
                <w:sz w:val="24"/>
                <w:szCs w:val="24"/>
                <w:lang w:val="en-ZW"/>
                <w14:ligatures w14:val="none"/>
              </w:rPr>
            </w:pPr>
            <w:r w:rsidRPr="00AB647F">
              <w:rPr>
                <w:rFonts w:ascii="Times New Roman" w:eastAsia="Calibri" w:hAnsi="Times New Roman" w:cs="Times New Roman"/>
                <w:kern w:val="28"/>
                <w:sz w:val="24"/>
                <w:szCs w:val="24"/>
                <w14:ligatures w14:val="none"/>
              </w:rPr>
              <w:t xml:space="preserve">What to include in </w:t>
            </w:r>
            <w:proofErr w:type="gramStart"/>
            <w:r w:rsidRPr="00AB647F">
              <w:rPr>
                <w:rFonts w:ascii="Times New Roman" w:eastAsia="Calibri" w:hAnsi="Times New Roman" w:cs="Times New Roman"/>
                <w:kern w:val="28"/>
                <w:sz w:val="24"/>
                <w:szCs w:val="24"/>
                <w14:ligatures w14:val="none"/>
              </w:rPr>
              <w:t>a</w:t>
            </w:r>
            <w:proofErr w:type="gramEnd"/>
            <w:r w:rsidRPr="00AB647F">
              <w:rPr>
                <w:rFonts w:ascii="Times New Roman" w:eastAsia="Calibri" w:hAnsi="Times New Roman" w:cs="Times New Roman"/>
                <w:kern w:val="28"/>
                <w:sz w:val="24"/>
                <w:szCs w:val="24"/>
                <w14:ligatures w14:val="none"/>
              </w:rPr>
              <w:t xml:space="preserve"> AC</w:t>
            </w:r>
          </w:p>
          <w:p w14:paraId="099C700A" w14:textId="77777777" w:rsidR="004A6325" w:rsidRPr="00AB647F" w:rsidRDefault="004A6325">
            <w:pPr>
              <w:numPr>
                <w:ilvl w:val="2"/>
                <w:numId w:val="190"/>
              </w:numPr>
              <w:tabs>
                <w:tab w:val="left" w:pos="377"/>
              </w:tabs>
              <w:spacing w:before="39" w:after="120" w:line="276" w:lineRule="auto"/>
              <w:rPr>
                <w:rFonts w:ascii="Times New Roman" w:eastAsia="Calibri" w:hAnsi="Times New Roman" w:cs="Times New Roman"/>
                <w:kern w:val="28"/>
                <w:sz w:val="24"/>
                <w:szCs w:val="24"/>
                <w:lang w:val="en-ZW"/>
                <w14:ligatures w14:val="none"/>
              </w:rPr>
            </w:pPr>
            <w:r w:rsidRPr="00AB647F">
              <w:rPr>
                <w:rFonts w:ascii="Times New Roman" w:eastAsia="Calibri" w:hAnsi="Times New Roman" w:cs="Times New Roman"/>
                <w:kern w:val="28"/>
                <w:sz w:val="24"/>
                <w:szCs w:val="24"/>
                <w14:ligatures w14:val="none"/>
              </w:rPr>
              <w:t>Format of CV</w:t>
            </w:r>
          </w:p>
          <w:p w14:paraId="5182DF83" w14:textId="77777777" w:rsidR="004A6325" w:rsidRPr="00AB647F" w:rsidRDefault="004A6325">
            <w:pPr>
              <w:numPr>
                <w:ilvl w:val="2"/>
                <w:numId w:val="190"/>
              </w:numPr>
              <w:tabs>
                <w:tab w:val="left" w:pos="377"/>
              </w:tabs>
              <w:spacing w:before="39" w:after="120" w:line="276" w:lineRule="auto"/>
              <w:rPr>
                <w:rFonts w:ascii="Times New Roman" w:eastAsia="Calibri" w:hAnsi="Times New Roman" w:cs="Times New Roman"/>
                <w:kern w:val="28"/>
                <w:sz w:val="24"/>
                <w:szCs w:val="24"/>
                <w:lang w:val="en-ZW"/>
                <w14:ligatures w14:val="none"/>
              </w:rPr>
            </w:pPr>
            <w:r w:rsidRPr="00AB647F">
              <w:rPr>
                <w:rFonts w:ascii="Times New Roman" w:eastAsia="Calibri" w:hAnsi="Times New Roman" w:cs="Times New Roman"/>
                <w:kern w:val="28"/>
                <w:sz w:val="24"/>
                <w:szCs w:val="24"/>
                <w14:ligatures w14:val="none"/>
              </w:rPr>
              <w:t>How to write a good CV</w:t>
            </w:r>
          </w:p>
          <w:p w14:paraId="24C5810E" w14:textId="77777777" w:rsidR="004A6325" w:rsidRPr="00AB647F" w:rsidRDefault="004A6325">
            <w:pPr>
              <w:numPr>
                <w:ilvl w:val="2"/>
                <w:numId w:val="190"/>
              </w:numPr>
              <w:tabs>
                <w:tab w:val="left" w:pos="377"/>
              </w:tabs>
              <w:spacing w:before="39" w:after="120" w:line="276" w:lineRule="auto"/>
              <w:rPr>
                <w:rFonts w:ascii="Times New Roman" w:eastAsia="Calibri" w:hAnsi="Times New Roman" w:cs="Times New Roman"/>
                <w:kern w:val="28"/>
                <w:sz w:val="24"/>
                <w:szCs w:val="24"/>
                <w:lang w:val="en-ZW"/>
                <w14:ligatures w14:val="none"/>
              </w:rPr>
            </w:pPr>
            <w:r w:rsidRPr="00AB647F">
              <w:rPr>
                <w:rFonts w:ascii="Times New Roman" w:eastAsia="Calibri" w:hAnsi="Times New Roman" w:cs="Times New Roman"/>
                <w:kern w:val="28"/>
                <w:sz w:val="24"/>
                <w:szCs w:val="24"/>
                <w14:ligatures w14:val="none"/>
              </w:rPr>
              <w:t>Don’ts of writing a CV</w:t>
            </w:r>
          </w:p>
          <w:p w14:paraId="47F4AF1B" w14:textId="77777777" w:rsidR="004A6325" w:rsidRPr="00AB647F" w:rsidRDefault="004A6325">
            <w:pPr>
              <w:numPr>
                <w:ilvl w:val="1"/>
                <w:numId w:val="190"/>
              </w:numPr>
              <w:tabs>
                <w:tab w:val="left" w:pos="377"/>
              </w:tabs>
              <w:spacing w:before="39" w:after="120" w:line="276" w:lineRule="auto"/>
              <w:rPr>
                <w:rFonts w:ascii="Times New Roman" w:eastAsia="Calibri" w:hAnsi="Times New Roman" w:cs="Times New Roman"/>
                <w:kern w:val="28"/>
                <w:sz w:val="24"/>
                <w:szCs w:val="24"/>
                <w:lang w:val="en-ZW"/>
                <w14:ligatures w14:val="none"/>
              </w:rPr>
            </w:pPr>
            <w:r w:rsidRPr="00AB647F">
              <w:rPr>
                <w:rFonts w:ascii="Times New Roman" w:eastAsia="Calibri" w:hAnsi="Times New Roman" w:cs="Times New Roman"/>
                <w:kern w:val="28"/>
                <w:sz w:val="24"/>
                <w:szCs w:val="24"/>
                <w:lang w:val="en-ZW"/>
                <w14:ligatures w14:val="none"/>
              </w:rPr>
              <w:t>Job application letter</w:t>
            </w:r>
          </w:p>
          <w:p w14:paraId="10EE816B" w14:textId="77777777" w:rsidR="004A6325" w:rsidRPr="00AB647F" w:rsidRDefault="004A6325">
            <w:pPr>
              <w:numPr>
                <w:ilvl w:val="2"/>
                <w:numId w:val="190"/>
              </w:numPr>
              <w:tabs>
                <w:tab w:val="left" w:pos="377"/>
              </w:tabs>
              <w:spacing w:before="39" w:after="120" w:line="276" w:lineRule="auto"/>
              <w:rPr>
                <w:rFonts w:ascii="Times New Roman" w:eastAsia="Calibri" w:hAnsi="Times New Roman" w:cs="Times New Roman"/>
                <w:kern w:val="28"/>
                <w:sz w:val="24"/>
                <w:szCs w:val="24"/>
                <w:lang w:val="en-ZW"/>
                <w14:ligatures w14:val="none"/>
              </w:rPr>
            </w:pPr>
            <w:r w:rsidRPr="00AB647F">
              <w:rPr>
                <w:rFonts w:ascii="Times New Roman" w:eastAsia="Calibri" w:hAnsi="Times New Roman" w:cs="Times New Roman"/>
                <w:kern w:val="28"/>
                <w:sz w:val="24"/>
                <w:szCs w:val="24"/>
                <w:lang w:val="en-ZW"/>
                <w14:ligatures w14:val="none"/>
              </w:rPr>
              <w:t>What to include</w:t>
            </w:r>
          </w:p>
          <w:p w14:paraId="28E79AD9" w14:textId="77777777" w:rsidR="004A6325" w:rsidRPr="00AB647F" w:rsidRDefault="004A6325">
            <w:pPr>
              <w:numPr>
                <w:ilvl w:val="2"/>
                <w:numId w:val="190"/>
              </w:numPr>
              <w:tabs>
                <w:tab w:val="left" w:pos="377"/>
              </w:tabs>
              <w:spacing w:before="39" w:after="120" w:line="276" w:lineRule="auto"/>
              <w:rPr>
                <w:rFonts w:ascii="Times New Roman" w:eastAsia="Calibri" w:hAnsi="Times New Roman" w:cs="Times New Roman"/>
                <w:kern w:val="28"/>
                <w:sz w:val="24"/>
                <w:szCs w:val="24"/>
                <w:lang w:val="en-ZW"/>
                <w14:ligatures w14:val="none"/>
              </w:rPr>
            </w:pPr>
            <w:r w:rsidRPr="00AB647F">
              <w:rPr>
                <w:rFonts w:ascii="Times New Roman" w:eastAsia="Calibri" w:hAnsi="Times New Roman" w:cs="Times New Roman"/>
                <w:kern w:val="28"/>
                <w:sz w:val="24"/>
                <w:szCs w:val="24"/>
                <w:lang w:val="en-ZW"/>
                <w14:ligatures w14:val="none"/>
              </w:rPr>
              <w:t>Addressing a cover letter</w:t>
            </w:r>
          </w:p>
          <w:p w14:paraId="582C3A6B" w14:textId="77777777" w:rsidR="004A6325" w:rsidRPr="00AB647F" w:rsidRDefault="004A6325">
            <w:pPr>
              <w:numPr>
                <w:ilvl w:val="2"/>
                <w:numId w:val="190"/>
              </w:numPr>
              <w:tabs>
                <w:tab w:val="left" w:pos="377"/>
              </w:tabs>
              <w:spacing w:before="39" w:after="120" w:line="276" w:lineRule="auto"/>
              <w:rPr>
                <w:rFonts w:ascii="Times New Roman" w:eastAsia="Calibri" w:hAnsi="Times New Roman" w:cs="Times New Roman"/>
                <w:kern w:val="28"/>
                <w:sz w:val="24"/>
                <w:szCs w:val="24"/>
                <w:lang w:val="en-ZW"/>
                <w14:ligatures w14:val="none"/>
              </w:rPr>
            </w:pPr>
            <w:r w:rsidRPr="00AB647F">
              <w:rPr>
                <w:rFonts w:ascii="Times New Roman" w:eastAsia="Calibri" w:hAnsi="Times New Roman" w:cs="Times New Roman"/>
                <w:kern w:val="28"/>
                <w:sz w:val="24"/>
                <w:szCs w:val="24"/>
                <w:lang w:val="en-ZW"/>
                <w14:ligatures w14:val="none"/>
              </w:rPr>
              <w:t>Signing off a cover letter</w:t>
            </w:r>
          </w:p>
          <w:p w14:paraId="33C9EE91" w14:textId="77777777" w:rsidR="004A6325" w:rsidRPr="00AB647F" w:rsidRDefault="004A6325">
            <w:pPr>
              <w:numPr>
                <w:ilvl w:val="1"/>
                <w:numId w:val="190"/>
              </w:numPr>
              <w:tabs>
                <w:tab w:val="left" w:pos="377"/>
              </w:tabs>
              <w:spacing w:before="39" w:after="120" w:line="276" w:lineRule="auto"/>
              <w:rPr>
                <w:rFonts w:ascii="Times New Roman" w:eastAsia="Calibri" w:hAnsi="Times New Roman" w:cs="Times New Roman"/>
                <w:kern w:val="28"/>
                <w:sz w:val="24"/>
                <w:szCs w:val="24"/>
                <w:lang w:val="en-ZW"/>
                <w14:ligatures w14:val="none"/>
              </w:rPr>
            </w:pPr>
            <w:r w:rsidRPr="00AB647F">
              <w:rPr>
                <w:rFonts w:ascii="Times New Roman" w:eastAsia="Calibri" w:hAnsi="Times New Roman" w:cs="Times New Roman"/>
                <w:kern w:val="28"/>
                <w:sz w:val="24"/>
                <w:szCs w:val="24"/>
                <w:lang w:val="en-ZW"/>
                <w14:ligatures w14:val="none"/>
              </w:rPr>
              <w:t xml:space="preserve">  Portfolio of Evidence</w:t>
            </w:r>
          </w:p>
          <w:p w14:paraId="64D20664" w14:textId="77777777" w:rsidR="004A6325" w:rsidRPr="00AB647F" w:rsidRDefault="004A6325">
            <w:pPr>
              <w:numPr>
                <w:ilvl w:val="2"/>
                <w:numId w:val="190"/>
              </w:numPr>
              <w:pBdr>
                <w:between w:val="nil"/>
              </w:pBdr>
              <w:tabs>
                <w:tab w:val="left" w:pos="377"/>
              </w:tabs>
              <w:spacing w:before="39" w:after="120" w:line="276" w:lineRule="auto"/>
              <w:rPr>
                <w:rFonts w:ascii="Times New Roman" w:eastAsia="Times New Roman" w:hAnsi="Times New Roman" w:cs="Times New Roman"/>
                <w:kern w:val="28"/>
                <w:sz w:val="24"/>
                <w:szCs w:val="24"/>
                <w:lang w:val="en-ZW"/>
                <w14:ligatures w14:val="none"/>
              </w:rPr>
            </w:pPr>
            <w:r w:rsidRPr="00AB647F">
              <w:rPr>
                <w:rFonts w:ascii="Times New Roman" w:eastAsia="Times New Roman" w:hAnsi="Times New Roman" w:cs="Times New Roman"/>
                <w:kern w:val="28"/>
                <w:sz w:val="24"/>
                <w:szCs w:val="24"/>
                <w:lang w:val="en-ZW"/>
                <w14:ligatures w14:val="none"/>
              </w:rPr>
              <w:t>Academic credentials</w:t>
            </w:r>
          </w:p>
          <w:p w14:paraId="684C22BC" w14:textId="77777777" w:rsidR="004A6325" w:rsidRPr="00AB647F" w:rsidRDefault="004A6325">
            <w:pPr>
              <w:numPr>
                <w:ilvl w:val="2"/>
                <w:numId w:val="190"/>
              </w:numPr>
              <w:pBdr>
                <w:between w:val="nil"/>
              </w:pBdr>
              <w:tabs>
                <w:tab w:val="left" w:pos="377"/>
              </w:tabs>
              <w:spacing w:before="39" w:after="120" w:line="276" w:lineRule="auto"/>
              <w:rPr>
                <w:rFonts w:ascii="Times New Roman" w:eastAsia="Times New Roman" w:hAnsi="Times New Roman" w:cs="Times New Roman"/>
                <w:kern w:val="28"/>
                <w:sz w:val="24"/>
                <w:szCs w:val="24"/>
                <w:lang w:val="en-ZW"/>
                <w14:ligatures w14:val="none"/>
              </w:rPr>
            </w:pPr>
            <w:r w:rsidRPr="00AB647F">
              <w:rPr>
                <w:rFonts w:ascii="Times New Roman" w:eastAsia="Times New Roman" w:hAnsi="Times New Roman" w:cs="Times New Roman"/>
                <w:kern w:val="28"/>
                <w:sz w:val="24"/>
                <w:szCs w:val="24"/>
                <w:lang w:val="en-ZW"/>
                <w14:ligatures w14:val="none"/>
              </w:rPr>
              <w:t>Letters of commendations</w:t>
            </w:r>
          </w:p>
          <w:p w14:paraId="4BDD8287" w14:textId="77777777" w:rsidR="004A6325" w:rsidRPr="00AB647F" w:rsidRDefault="004A6325">
            <w:pPr>
              <w:numPr>
                <w:ilvl w:val="2"/>
                <w:numId w:val="190"/>
              </w:numPr>
              <w:pBdr>
                <w:between w:val="nil"/>
              </w:pBdr>
              <w:tabs>
                <w:tab w:val="left" w:pos="377"/>
              </w:tabs>
              <w:spacing w:before="39" w:after="120" w:line="276" w:lineRule="auto"/>
              <w:rPr>
                <w:rFonts w:ascii="Times New Roman" w:eastAsia="Times New Roman" w:hAnsi="Times New Roman" w:cs="Times New Roman"/>
                <w:kern w:val="28"/>
                <w:sz w:val="24"/>
                <w:szCs w:val="24"/>
                <w:lang w:val="en-ZW"/>
                <w14:ligatures w14:val="none"/>
              </w:rPr>
            </w:pPr>
            <w:r w:rsidRPr="00AB647F">
              <w:rPr>
                <w:rFonts w:ascii="Times New Roman" w:eastAsia="Times New Roman" w:hAnsi="Times New Roman" w:cs="Times New Roman"/>
                <w:kern w:val="28"/>
                <w:sz w:val="24"/>
                <w:szCs w:val="24"/>
                <w:lang w:val="en-ZW"/>
                <w14:ligatures w14:val="none"/>
              </w:rPr>
              <w:t>Certification of participations</w:t>
            </w:r>
          </w:p>
          <w:p w14:paraId="0BE55508" w14:textId="77777777" w:rsidR="004A6325" w:rsidRPr="00AB647F" w:rsidRDefault="004A6325">
            <w:pPr>
              <w:numPr>
                <w:ilvl w:val="2"/>
                <w:numId w:val="190"/>
              </w:numPr>
              <w:pBdr>
                <w:between w:val="nil"/>
              </w:pBdr>
              <w:tabs>
                <w:tab w:val="left" w:pos="377"/>
              </w:tabs>
              <w:spacing w:before="39" w:after="120" w:line="276" w:lineRule="auto"/>
              <w:rPr>
                <w:rFonts w:ascii="Times New Roman" w:eastAsia="Times New Roman" w:hAnsi="Times New Roman" w:cs="Times New Roman"/>
                <w:kern w:val="28"/>
                <w:sz w:val="24"/>
                <w:szCs w:val="24"/>
                <w:lang w:val="en-ZW"/>
                <w14:ligatures w14:val="none"/>
              </w:rPr>
            </w:pPr>
            <w:r w:rsidRPr="00AB647F">
              <w:rPr>
                <w:rFonts w:ascii="Times New Roman" w:eastAsia="Times New Roman" w:hAnsi="Times New Roman" w:cs="Times New Roman"/>
                <w:kern w:val="28"/>
                <w:sz w:val="24"/>
                <w:szCs w:val="24"/>
                <w:lang w:val="en-ZW"/>
                <w14:ligatures w14:val="none"/>
              </w:rPr>
              <w:t>Awards and decorations</w:t>
            </w:r>
          </w:p>
          <w:p w14:paraId="77FBBB2A" w14:textId="77777777" w:rsidR="004A6325" w:rsidRPr="00AB647F" w:rsidRDefault="004A6325">
            <w:pPr>
              <w:numPr>
                <w:ilvl w:val="1"/>
                <w:numId w:val="190"/>
              </w:numPr>
              <w:pBdr>
                <w:between w:val="nil"/>
              </w:pBdr>
              <w:tabs>
                <w:tab w:val="left" w:pos="377"/>
              </w:tabs>
              <w:spacing w:before="39" w:after="120" w:line="276" w:lineRule="auto"/>
              <w:rPr>
                <w:rFonts w:ascii="Times New Roman" w:eastAsia="Tahoma" w:hAnsi="Times New Roman" w:cs="Times New Roman"/>
                <w:kern w:val="0"/>
                <w:sz w:val="24"/>
                <w:szCs w:val="24"/>
                <w:lang w:val="en-ZW"/>
                <w14:ligatures w14:val="none"/>
              </w:rPr>
            </w:pPr>
            <w:r w:rsidRPr="00AB647F">
              <w:rPr>
                <w:rFonts w:ascii="Times New Roman" w:eastAsia="Times New Roman" w:hAnsi="Times New Roman" w:cs="Times New Roman"/>
                <w:kern w:val="28"/>
                <w:sz w:val="24"/>
                <w:szCs w:val="24"/>
                <w:lang w:val="en-ZW"/>
                <w14:ligatures w14:val="none"/>
              </w:rPr>
              <w:t>Interview</w:t>
            </w:r>
            <w:r w:rsidRPr="00AB647F">
              <w:rPr>
                <w:rFonts w:ascii="Times New Roman" w:eastAsia="Tahoma" w:hAnsi="Times New Roman" w:cs="Times New Roman"/>
                <w:kern w:val="0"/>
                <w:sz w:val="24"/>
                <w:szCs w:val="24"/>
                <w:lang w:val="en-ZW"/>
                <w14:ligatures w14:val="none"/>
              </w:rPr>
              <w:t xml:space="preserve"> skills</w:t>
            </w:r>
          </w:p>
          <w:p w14:paraId="0F48415B" w14:textId="77777777" w:rsidR="004A6325" w:rsidRPr="00AB647F" w:rsidRDefault="004A6325">
            <w:pPr>
              <w:numPr>
                <w:ilvl w:val="2"/>
                <w:numId w:val="190"/>
              </w:numPr>
              <w:pBdr>
                <w:between w:val="nil"/>
              </w:pBdr>
              <w:tabs>
                <w:tab w:val="left" w:pos="377"/>
              </w:tabs>
              <w:spacing w:before="39" w:after="120" w:line="276" w:lineRule="auto"/>
              <w:rPr>
                <w:rFonts w:ascii="Times New Roman" w:eastAsia="Times New Roman" w:hAnsi="Times New Roman" w:cs="Times New Roman"/>
                <w:kern w:val="28"/>
                <w:sz w:val="24"/>
                <w:szCs w:val="24"/>
                <w:lang w:val="en-ZW"/>
                <w14:ligatures w14:val="none"/>
              </w:rPr>
            </w:pPr>
            <w:r w:rsidRPr="00AB647F">
              <w:rPr>
                <w:rFonts w:ascii="Times New Roman" w:eastAsia="Times New Roman" w:hAnsi="Times New Roman" w:cs="Times New Roman"/>
                <w:kern w:val="28"/>
                <w:sz w:val="24"/>
                <w:szCs w:val="24"/>
                <w:lang w:val="en-ZW"/>
                <w14:ligatures w14:val="none"/>
              </w:rPr>
              <w:t>Listening skills</w:t>
            </w:r>
          </w:p>
          <w:p w14:paraId="620006B7" w14:textId="77777777" w:rsidR="004A6325" w:rsidRPr="00AB647F" w:rsidRDefault="004A6325">
            <w:pPr>
              <w:numPr>
                <w:ilvl w:val="2"/>
                <w:numId w:val="190"/>
              </w:numPr>
              <w:pBdr>
                <w:between w:val="nil"/>
              </w:pBdr>
              <w:tabs>
                <w:tab w:val="left" w:pos="377"/>
              </w:tabs>
              <w:spacing w:before="39" w:after="120" w:line="276" w:lineRule="auto"/>
              <w:rPr>
                <w:rFonts w:ascii="Times New Roman" w:eastAsia="Times New Roman" w:hAnsi="Times New Roman" w:cs="Times New Roman"/>
                <w:kern w:val="28"/>
                <w:sz w:val="24"/>
                <w:szCs w:val="24"/>
                <w:lang w:val="en-ZW"/>
                <w14:ligatures w14:val="none"/>
              </w:rPr>
            </w:pPr>
            <w:r w:rsidRPr="00AB647F">
              <w:rPr>
                <w:rFonts w:ascii="Times New Roman" w:eastAsia="Times New Roman" w:hAnsi="Times New Roman" w:cs="Times New Roman"/>
                <w:kern w:val="28"/>
                <w:sz w:val="24"/>
                <w:szCs w:val="24"/>
                <w:lang w:val="en-ZW"/>
                <w14:ligatures w14:val="none"/>
              </w:rPr>
              <w:t>Grooming</w:t>
            </w:r>
          </w:p>
          <w:p w14:paraId="360E7F56" w14:textId="77777777" w:rsidR="004A6325" w:rsidRPr="00AB647F" w:rsidRDefault="004A6325">
            <w:pPr>
              <w:numPr>
                <w:ilvl w:val="2"/>
                <w:numId w:val="190"/>
              </w:numPr>
              <w:pBdr>
                <w:between w:val="nil"/>
              </w:pBdr>
              <w:tabs>
                <w:tab w:val="left" w:pos="377"/>
              </w:tabs>
              <w:spacing w:before="39" w:after="120" w:line="276" w:lineRule="auto"/>
              <w:rPr>
                <w:rFonts w:ascii="Times New Roman" w:eastAsia="Times New Roman" w:hAnsi="Times New Roman" w:cs="Times New Roman"/>
                <w:kern w:val="28"/>
                <w:sz w:val="24"/>
                <w:szCs w:val="24"/>
                <w:lang w:val="en-ZW"/>
                <w14:ligatures w14:val="none"/>
              </w:rPr>
            </w:pPr>
            <w:r w:rsidRPr="00AB647F">
              <w:rPr>
                <w:rFonts w:ascii="Times New Roman" w:eastAsia="Times New Roman" w:hAnsi="Times New Roman" w:cs="Times New Roman"/>
                <w:kern w:val="28"/>
                <w:sz w:val="24"/>
                <w:szCs w:val="24"/>
                <w:lang w:val="en-ZW"/>
                <w14:ligatures w14:val="none"/>
              </w:rPr>
              <w:t>Language command</w:t>
            </w:r>
          </w:p>
          <w:p w14:paraId="6537CC73" w14:textId="77777777" w:rsidR="004A6325" w:rsidRPr="00AB647F" w:rsidRDefault="004A6325">
            <w:pPr>
              <w:numPr>
                <w:ilvl w:val="2"/>
                <w:numId w:val="190"/>
              </w:numPr>
              <w:pBdr>
                <w:between w:val="nil"/>
              </w:pBdr>
              <w:tabs>
                <w:tab w:val="left" w:pos="377"/>
              </w:tabs>
              <w:spacing w:before="39" w:after="120" w:line="276" w:lineRule="auto"/>
              <w:rPr>
                <w:rFonts w:ascii="Times New Roman" w:eastAsia="Times New Roman" w:hAnsi="Times New Roman" w:cs="Times New Roman"/>
                <w:kern w:val="28"/>
                <w:sz w:val="24"/>
                <w:szCs w:val="24"/>
                <w:lang w:val="en-ZW"/>
                <w14:ligatures w14:val="none"/>
              </w:rPr>
            </w:pPr>
            <w:r w:rsidRPr="00AB647F">
              <w:rPr>
                <w:rFonts w:ascii="Times New Roman" w:eastAsia="Times New Roman" w:hAnsi="Times New Roman" w:cs="Times New Roman"/>
                <w:kern w:val="28"/>
                <w:sz w:val="24"/>
                <w:szCs w:val="24"/>
                <w:lang w:val="en-ZW"/>
                <w14:ligatures w14:val="none"/>
              </w:rPr>
              <w:t xml:space="preserve">Articulation of issues </w:t>
            </w:r>
          </w:p>
          <w:p w14:paraId="28AB3930" w14:textId="77777777" w:rsidR="004A6325" w:rsidRPr="00AB647F" w:rsidRDefault="004A6325">
            <w:pPr>
              <w:numPr>
                <w:ilvl w:val="2"/>
                <w:numId w:val="190"/>
              </w:numPr>
              <w:pBdr>
                <w:between w:val="nil"/>
              </w:pBdr>
              <w:tabs>
                <w:tab w:val="left" w:pos="377"/>
              </w:tabs>
              <w:spacing w:before="39" w:after="120" w:line="276" w:lineRule="auto"/>
              <w:rPr>
                <w:rFonts w:ascii="Times New Roman" w:eastAsia="Times New Roman" w:hAnsi="Times New Roman" w:cs="Times New Roman"/>
                <w:kern w:val="28"/>
                <w:sz w:val="24"/>
                <w:szCs w:val="24"/>
                <w:lang w:val="en-ZW"/>
                <w14:ligatures w14:val="none"/>
              </w:rPr>
            </w:pPr>
            <w:r w:rsidRPr="00AB647F">
              <w:rPr>
                <w:rFonts w:ascii="Times New Roman" w:eastAsia="Times New Roman" w:hAnsi="Times New Roman" w:cs="Times New Roman"/>
                <w:kern w:val="28"/>
                <w:sz w:val="24"/>
                <w:szCs w:val="24"/>
                <w:lang w:val="en-ZW"/>
                <w14:ligatures w14:val="none"/>
              </w:rPr>
              <w:t xml:space="preserve">Body language </w:t>
            </w:r>
          </w:p>
          <w:p w14:paraId="4BBD9F02" w14:textId="77777777" w:rsidR="004A6325" w:rsidRPr="00AB647F" w:rsidRDefault="004A6325">
            <w:pPr>
              <w:numPr>
                <w:ilvl w:val="2"/>
                <w:numId w:val="190"/>
              </w:numPr>
              <w:pBdr>
                <w:between w:val="nil"/>
              </w:pBdr>
              <w:tabs>
                <w:tab w:val="left" w:pos="377"/>
              </w:tabs>
              <w:spacing w:before="39" w:after="120" w:line="276" w:lineRule="auto"/>
              <w:rPr>
                <w:rFonts w:ascii="Times New Roman" w:eastAsia="Times New Roman" w:hAnsi="Times New Roman" w:cs="Times New Roman"/>
                <w:kern w:val="28"/>
                <w:sz w:val="24"/>
                <w:szCs w:val="24"/>
                <w:lang w:val="en-ZW"/>
                <w14:ligatures w14:val="none"/>
              </w:rPr>
            </w:pPr>
            <w:r w:rsidRPr="00AB647F">
              <w:rPr>
                <w:rFonts w:ascii="Times New Roman" w:eastAsia="Times New Roman" w:hAnsi="Times New Roman" w:cs="Times New Roman"/>
                <w:kern w:val="28"/>
                <w:sz w:val="24"/>
                <w:szCs w:val="24"/>
                <w:lang w:val="en-ZW"/>
                <w14:ligatures w14:val="none"/>
              </w:rPr>
              <w:t>Time management</w:t>
            </w:r>
          </w:p>
          <w:p w14:paraId="4489EEE3" w14:textId="77777777" w:rsidR="004A6325" w:rsidRPr="00AB647F" w:rsidRDefault="004A6325">
            <w:pPr>
              <w:numPr>
                <w:ilvl w:val="2"/>
                <w:numId w:val="190"/>
              </w:numPr>
              <w:pBdr>
                <w:between w:val="nil"/>
              </w:pBdr>
              <w:tabs>
                <w:tab w:val="left" w:pos="377"/>
              </w:tabs>
              <w:spacing w:before="39" w:after="120" w:line="276" w:lineRule="auto"/>
              <w:rPr>
                <w:rFonts w:ascii="Times New Roman" w:eastAsia="Times New Roman" w:hAnsi="Times New Roman" w:cs="Times New Roman"/>
                <w:kern w:val="28"/>
                <w:sz w:val="24"/>
                <w:szCs w:val="24"/>
                <w:lang w:val="en-ZW"/>
                <w14:ligatures w14:val="none"/>
              </w:rPr>
            </w:pPr>
            <w:r w:rsidRPr="00AB647F">
              <w:rPr>
                <w:rFonts w:ascii="Times New Roman" w:eastAsia="Times New Roman" w:hAnsi="Times New Roman" w:cs="Times New Roman"/>
                <w:kern w:val="28"/>
                <w:sz w:val="24"/>
                <w:szCs w:val="24"/>
                <w:lang w:val="en-ZW"/>
                <w14:ligatures w14:val="none"/>
              </w:rPr>
              <w:t xml:space="preserve">Honesty </w:t>
            </w:r>
          </w:p>
          <w:p w14:paraId="7A9E482A" w14:textId="77777777" w:rsidR="004A6325" w:rsidRPr="00AB647F" w:rsidRDefault="004A6325">
            <w:pPr>
              <w:numPr>
                <w:ilvl w:val="1"/>
                <w:numId w:val="190"/>
              </w:numPr>
              <w:tabs>
                <w:tab w:val="left" w:pos="377"/>
              </w:tabs>
              <w:spacing w:before="39" w:after="120" w:line="276" w:lineRule="auto"/>
              <w:rPr>
                <w:rFonts w:ascii="Times New Roman" w:eastAsia="Calibri" w:hAnsi="Times New Roman" w:cs="Times New Roman"/>
                <w:kern w:val="0"/>
                <w:sz w:val="24"/>
                <w:szCs w:val="24"/>
                <w:lang w:val="en-ZW"/>
                <w14:ligatures w14:val="none"/>
              </w:rPr>
            </w:pPr>
            <w:r w:rsidRPr="00AB647F">
              <w:rPr>
                <w:rFonts w:ascii="Times New Roman" w:eastAsia="Times New Roman" w:hAnsi="Times New Roman" w:cs="Times New Roman"/>
                <w:kern w:val="28"/>
                <w:sz w:val="24"/>
                <w:szCs w:val="24"/>
                <w:lang w:val="en-ZW"/>
                <w14:ligatures w14:val="none"/>
              </w:rPr>
              <w:t>Generally</w:t>
            </w:r>
            <w:r w:rsidRPr="00AB647F">
              <w:rPr>
                <w:rFonts w:ascii="Times New Roman" w:eastAsia="Tahoma" w:hAnsi="Times New Roman" w:cs="Times New Roman"/>
                <w:kern w:val="0"/>
                <w:sz w:val="24"/>
                <w:szCs w:val="24"/>
                <w:lang w:val="en-ZW"/>
                <w14:ligatures w14:val="none"/>
              </w:rPr>
              <w:t xml:space="preserve"> knowledgeable in current affairs and technical area</w:t>
            </w:r>
          </w:p>
        </w:tc>
        <w:tc>
          <w:tcPr>
            <w:tcW w:w="1205" w:type="pct"/>
          </w:tcPr>
          <w:p w14:paraId="25435AF6" w14:textId="77777777" w:rsidR="004A6325" w:rsidRPr="00AB647F" w:rsidRDefault="004A6325">
            <w:pPr>
              <w:widowControl w:val="0"/>
              <w:numPr>
                <w:ilvl w:val="0"/>
                <w:numId w:val="191"/>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Written Assessment</w:t>
            </w:r>
          </w:p>
          <w:p w14:paraId="240551D5" w14:textId="77777777" w:rsidR="004A6325" w:rsidRPr="00AB647F" w:rsidRDefault="004A6325">
            <w:pPr>
              <w:widowControl w:val="0"/>
              <w:numPr>
                <w:ilvl w:val="0"/>
                <w:numId w:val="191"/>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Oral Questioning </w:t>
            </w:r>
          </w:p>
          <w:p w14:paraId="7B211046" w14:textId="77777777" w:rsidR="004A6325" w:rsidRPr="00AB647F" w:rsidRDefault="004A6325">
            <w:pPr>
              <w:widowControl w:val="0"/>
              <w:numPr>
                <w:ilvl w:val="0"/>
                <w:numId w:val="191"/>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Practical Assessment</w:t>
            </w:r>
          </w:p>
          <w:p w14:paraId="3E7A3A9A" w14:textId="77777777" w:rsidR="004A6325" w:rsidRPr="00AB647F" w:rsidRDefault="004A6325">
            <w:pPr>
              <w:widowControl w:val="0"/>
              <w:numPr>
                <w:ilvl w:val="0"/>
                <w:numId w:val="191"/>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Project</w:t>
            </w:r>
          </w:p>
          <w:p w14:paraId="7226F272" w14:textId="77777777" w:rsidR="004A6325" w:rsidRPr="00AB647F" w:rsidRDefault="004A6325">
            <w:pPr>
              <w:widowControl w:val="0"/>
              <w:numPr>
                <w:ilvl w:val="0"/>
                <w:numId w:val="191"/>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Third party report</w:t>
            </w:r>
          </w:p>
          <w:p w14:paraId="5B2FEAB6" w14:textId="77777777" w:rsidR="004A6325" w:rsidRPr="00AB647F" w:rsidRDefault="004A6325">
            <w:pPr>
              <w:widowControl w:val="0"/>
              <w:numPr>
                <w:ilvl w:val="0"/>
                <w:numId w:val="191"/>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Portfolio of evidence</w:t>
            </w:r>
          </w:p>
          <w:p w14:paraId="584C2627" w14:textId="77777777" w:rsidR="004A6325" w:rsidRPr="00AB647F" w:rsidRDefault="004A6325">
            <w:pPr>
              <w:widowControl w:val="0"/>
              <w:numPr>
                <w:ilvl w:val="0"/>
                <w:numId w:val="191"/>
              </w:numPr>
              <w:tabs>
                <w:tab w:val="left" w:pos="377"/>
              </w:tabs>
              <w:autoSpaceDE w:val="0"/>
              <w:autoSpaceDN w:val="0"/>
              <w:spacing w:before="42" w:after="0" w:line="276" w:lineRule="auto"/>
              <w:rPr>
                <w:rFonts w:ascii="Times New Roman" w:eastAsia="Times New Roman" w:hAnsi="Times New Roman" w:cs="Times New Roman"/>
                <w:kern w:val="0"/>
                <w:sz w:val="24"/>
                <w:szCs w:val="24"/>
                <w14:ligatures w14:val="none"/>
              </w:rPr>
            </w:pPr>
          </w:p>
        </w:tc>
      </w:tr>
    </w:tbl>
    <w:p w14:paraId="1CDF411E" w14:textId="77777777" w:rsidR="004A6325" w:rsidRPr="00AB647F" w:rsidRDefault="004A6325" w:rsidP="004A6325">
      <w:pPr>
        <w:spacing w:before="90" w:after="0" w:line="276" w:lineRule="auto"/>
        <w:rPr>
          <w:rFonts w:ascii="Times New Roman" w:eastAsia="Times New Roman" w:hAnsi="Times New Roman" w:cs="Times New Roman"/>
          <w:b/>
          <w:kern w:val="0"/>
          <w:sz w:val="24"/>
          <w:szCs w:val="24"/>
          <w14:ligatures w14:val="none"/>
        </w:rPr>
      </w:pPr>
    </w:p>
    <w:p w14:paraId="3BD1D8D1" w14:textId="77777777" w:rsidR="004A6325" w:rsidRPr="00AB647F" w:rsidRDefault="004A6325" w:rsidP="004A6325">
      <w:pPr>
        <w:spacing w:before="90" w:after="0" w:line="276" w:lineRule="auto"/>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Suggested Delivery Methods</w:t>
      </w:r>
    </w:p>
    <w:p w14:paraId="7C779740" w14:textId="77777777" w:rsidR="004A6325" w:rsidRPr="00AB647F" w:rsidRDefault="004A6325">
      <w:pPr>
        <w:widowControl w:val="0"/>
        <w:numPr>
          <w:ilvl w:val="1"/>
          <w:numId w:val="179"/>
        </w:numPr>
        <w:pBdr>
          <w:between w:val="nil"/>
        </w:pBdr>
        <w:tabs>
          <w:tab w:val="left" w:pos="920"/>
          <w:tab w:val="left" w:pos="921"/>
        </w:tabs>
        <w:autoSpaceDE w:val="0"/>
        <w:autoSpaceDN w:val="0"/>
        <w:spacing w:before="42" w:after="0" w:line="276" w:lineRule="auto"/>
        <w:ind w:hanging="361"/>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Demonstration </w:t>
      </w:r>
    </w:p>
    <w:p w14:paraId="12F25D7A" w14:textId="77777777" w:rsidR="004A6325" w:rsidRPr="00AB647F" w:rsidRDefault="004A6325">
      <w:pPr>
        <w:widowControl w:val="0"/>
        <w:numPr>
          <w:ilvl w:val="1"/>
          <w:numId w:val="179"/>
        </w:numPr>
        <w:pBdr>
          <w:between w:val="nil"/>
        </w:pBdr>
        <w:tabs>
          <w:tab w:val="left" w:pos="920"/>
          <w:tab w:val="left" w:pos="921"/>
        </w:tabs>
        <w:autoSpaceDE w:val="0"/>
        <w:autoSpaceDN w:val="0"/>
        <w:spacing w:before="40" w:after="0" w:line="276" w:lineRule="auto"/>
        <w:ind w:hanging="361"/>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Practical </w:t>
      </w:r>
    </w:p>
    <w:p w14:paraId="76F8C218" w14:textId="77777777" w:rsidR="004A6325" w:rsidRPr="00AB647F" w:rsidRDefault="004A6325">
      <w:pPr>
        <w:widowControl w:val="0"/>
        <w:numPr>
          <w:ilvl w:val="1"/>
          <w:numId w:val="179"/>
        </w:numPr>
        <w:pBdr>
          <w:between w:val="nil"/>
        </w:pBdr>
        <w:tabs>
          <w:tab w:val="left" w:pos="920"/>
          <w:tab w:val="left" w:pos="921"/>
        </w:tabs>
        <w:autoSpaceDE w:val="0"/>
        <w:autoSpaceDN w:val="0"/>
        <w:spacing w:before="39" w:after="0" w:line="276" w:lineRule="auto"/>
        <w:ind w:hanging="361"/>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Multimedia</w:t>
      </w:r>
    </w:p>
    <w:p w14:paraId="403B1C70" w14:textId="77777777" w:rsidR="004A6325" w:rsidRPr="00AB647F" w:rsidRDefault="004A6325">
      <w:pPr>
        <w:widowControl w:val="0"/>
        <w:numPr>
          <w:ilvl w:val="1"/>
          <w:numId w:val="179"/>
        </w:numPr>
        <w:pBdr>
          <w:between w:val="nil"/>
        </w:pBdr>
        <w:tabs>
          <w:tab w:val="left" w:pos="920"/>
          <w:tab w:val="left" w:pos="921"/>
        </w:tabs>
        <w:autoSpaceDE w:val="0"/>
        <w:autoSpaceDN w:val="0"/>
        <w:spacing w:before="40" w:after="0" w:line="276" w:lineRule="auto"/>
        <w:ind w:hanging="361"/>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Group discussions</w:t>
      </w:r>
    </w:p>
    <w:p w14:paraId="36BEC922" w14:textId="77777777" w:rsidR="004A6325" w:rsidRPr="00AB647F" w:rsidRDefault="004A6325">
      <w:pPr>
        <w:widowControl w:val="0"/>
        <w:numPr>
          <w:ilvl w:val="1"/>
          <w:numId w:val="179"/>
        </w:numPr>
        <w:pBdr>
          <w:between w:val="nil"/>
        </w:pBdr>
        <w:tabs>
          <w:tab w:val="left" w:pos="920"/>
          <w:tab w:val="left" w:pos="921"/>
        </w:tabs>
        <w:autoSpaceDE w:val="0"/>
        <w:autoSpaceDN w:val="0"/>
        <w:spacing w:before="40" w:after="0" w:line="276" w:lineRule="auto"/>
        <w:ind w:hanging="361"/>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Project</w:t>
      </w:r>
    </w:p>
    <w:p w14:paraId="5036EC07" w14:textId="77777777" w:rsidR="004A6325" w:rsidRPr="00AB647F" w:rsidRDefault="004A6325">
      <w:pPr>
        <w:widowControl w:val="0"/>
        <w:numPr>
          <w:ilvl w:val="1"/>
          <w:numId w:val="179"/>
        </w:numPr>
        <w:pBdr>
          <w:between w:val="nil"/>
        </w:pBdr>
        <w:tabs>
          <w:tab w:val="left" w:pos="920"/>
          <w:tab w:val="left" w:pos="921"/>
        </w:tabs>
        <w:autoSpaceDE w:val="0"/>
        <w:autoSpaceDN w:val="0"/>
        <w:spacing w:before="40" w:after="0" w:line="276" w:lineRule="auto"/>
        <w:ind w:hanging="361"/>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Role play</w:t>
      </w:r>
    </w:p>
    <w:p w14:paraId="660997BD" w14:textId="77777777" w:rsidR="004A6325" w:rsidRPr="00AB647F" w:rsidRDefault="004A6325">
      <w:pPr>
        <w:widowControl w:val="0"/>
        <w:numPr>
          <w:ilvl w:val="1"/>
          <w:numId w:val="179"/>
        </w:numPr>
        <w:pBdr>
          <w:between w:val="nil"/>
        </w:pBdr>
        <w:tabs>
          <w:tab w:val="left" w:pos="920"/>
          <w:tab w:val="left" w:pos="921"/>
        </w:tabs>
        <w:autoSpaceDE w:val="0"/>
        <w:autoSpaceDN w:val="0"/>
        <w:spacing w:before="40" w:after="0" w:line="276" w:lineRule="auto"/>
        <w:ind w:hanging="361"/>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Case study</w:t>
      </w:r>
    </w:p>
    <w:p w14:paraId="190F2DA4" w14:textId="77777777" w:rsidR="004A6325" w:rsidRPr="00AB647F" w:rsidRDefault="004A6325" w:rsidP="004A6325">
      <w:pPr>
        <w:spacing w:before="40" w:after="0" w:line="276" w:lineRule="auto"/>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Recommended Resources for 25 Trainees</w:t>
      </w:r>
    </w:p>
    <w:tbl>
      <w:tblPr>
        <w:tblW w:w="9352" w:type="dxa"/>
        <w:tblInd w:w="-144" w:type="dxa"/>
        <w:tblCellMar>
          <w:top w:w="14" w:type="dxa"/>
          <w:left w:w="144" w:type="dxa"/>
          <w:right w:w="115" w:type="dxa"/>
        </w:tblCellMar>
        <w:tblLook w:val="04A0" w:firstRow="1" w:lastRow="0" w:firstColumn="1" w:lastColumn="0" w:noHBand="0" w:noVBand="1"/>
      </w:tblPr>
      <w:tblGrid>
        <w:gridCol w:w="1357"/>
        <w:gridCol w:w="2028"/>
        <w:gridCol w:w="2892"/>
        <w:gridCol w:w="1292"/>
        <w:gridCol w:w="1783"/>
      </w:tblGrid>
      <w:tr w:rsidR="004A6325" w:rsidRPr="00AB647F" w14:paraId="5E096813" w14:textId="77777777" w:rsidTr="006218ED">
        <w:trPr>
          <w:trHeight w:val="1250"/>
        </w:trPr>
        <w:tc>
          <w:tcPr>
            <w:tcW w:w="1251" w:type="dxa"/>
            <w:tcBorders>
              <w:top w:val="single" w:sz="4" w:space="0" w:color="000000"/>
              <w:left w:val="single" w:sz="4" w:space="0" w:color="000000"/>
              <w:bottom w:val="single" w:sz="4" w:space="0" w:color="000000"/>
              <w:right w:val="single" w:sz="4" w:space="0" w:color="000000"/>
            </w:tcBorders>
          </w:tcPr>
          <w:p w14:paraId="7656A95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S/No. </w:t>
            </w:r>
          </w:p>
        </w:tc>
        <w:tc>
          <w:tcPr>
            <w:tcW w:w="2111" w:type="dxa"/>
            <w:tcBorders>
              <w:top w:val="single" w:sz="4" w:space="0" w:color="000000"/>
              <w:left w:val="single" w:sz="4" w:space="0" w:color="000000"/>
              <w:bottom w:val="single" w:sz="4" w:space="0" w:color="000000"/>
              <w:right w:val="single" w:sz="4" w:space="0" w:color="000000"/>
            </w:tcBorders>
          </w:tcPr>
          <w:p w14:paraId="75AB7AB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Category/Item </w:t>
            </w:r>
          </w:p>
        </w:tc>
        <w:tc>
          <w:tcPr>
            <w:tcW w:w="2892" w:type="dxa"/>
            <w:tcBorders>
              <w:top w:val="single" w:sz="4" w:space="0" w:color="000000"/>
              <w:left w:val="single" w:sz="4" w:space="0" w:color="000000"/>
              <w:bottom w:val="single" w:sz="4" w:space="0" w:color="000000"/>
              <w:right w:val="single" w:sz="4" w:space="0" w:color="000000"/>
            </w:tcBorders>
          </w:tcPr>
          <w:p w14:paraId="4E8FD875" w14:textId="77777777" w:rsidR="004A6325" w:rsidRPr="00AB647F" w:rsidRDefault="004A6325" w:rsidP="006218ED">
            <w:pPr>
              <w:spacing w:after="112"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Description/ </w:t>
            </w:r>
          </w:p>
          <w:p w14:paraId="7F6FE4D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Specifications </w:t>
            </w:r>
          </w:p>
        </w:tc>
        <w:tc>
          <w:tcPr>
            <w:tcW w:w="1292" w:type="dxa"/>
            <w:tcBorders>
              <w:top w:val="single" w:sz="4" w:space="0" w:color="000000"/>
              <w:left w:val="single" w:sz="4" w:space="0" w:color="000000"/>
              <w:bottom w:val="single" w:sz="4" w:space="0" w:color="000000"/>
              <w:right w:val="single" w:sz="4" w:space="0" w:color="000000"/>
            </w:tcBorders>
          </w:tcPr>
          <w:p w14:paraId="02AAA18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Quantity </w:t>
            </w:r>
          </w:p>
        </w:tc>
        <w:tc>
          <w:tcPr>
            <w:tcW w:w="1806" w:type="dxa"/>
            <w:tcBorders>
              <w:top w:val="single" w:sz="4" w:space="0" w:color="000000"/>
              <w:left w:val="single" w:sz="4" w:space="0" w:color="000000"/>
              <w:bottom w:val="single" w:sz="4" w:space="0" w:color="000000"/>
              <w:right w:val="single" w:sz="4" w:space="0" w:color="000000"/>
            </w:tcBorders>
          </w:tcPr>
          <w:p w14:paraId="6703DCCF" w14:textId="77777777" w:rsidR="004A6325" w:rsidRPr="00AB647F" w:rsidRDefault="004A6325" w:rsidP="006218ED">
            <w:pPr>
              <w:spacing w:after="112"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Recommended </w:t>
            </w:r>
          </w:p>
          <w:p w14:paraId="1A3ADB74" w14:textId="77777777" w:rsidR="004A6325" w:rsidRPr="00AB647F" w:rsidRDefault="004A6325" w:rsidP="006218ED">
            <w:pPr>
              <w:spacing w:after="11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Ratio </w:t>
            </w:r>
          </w:p>
          <w:p w14:paraId="5F01AAF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(Item: Trainee) </w:t>
            </w:r>
          </w:p>
        </w:tc>
      </w:tr>
      <w:tr w:rsidR="004A6325" w:rsidRPr="00AB647F" w14:paraId="3013DAD5" w14:textId="77777777" w:rsidTr="006218ED">
        <w:trPr>
          <w:trHeight w:val="545"/>
        </w:trPr>
        <w:tc>
          <w:tcPr>
            <w:tcW w:w="1251" w:type="dxa"/>
            <w:tcBorders>
              <w:top w:val="single" w:sz="4" w:space="0" w:color="000000"/>
              <w:left w:val="single" w:sz="4" w:space="0" w:color="000000"/>
              <w:bottom w:val="single" w:sz="4" w:space="0" w:color="000000"/>
              <w:right w:val="single" w:sz="4" w:space="0" w:color="000000"/>
            </w:tcBorders>
          </w:tcPr>
          <w:p w14:paraId="29EA9BA3"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A </w:t>
            </w:r>
          </w:p>
        </w:tc>
        <w:tc>
          <w:tcPr>
            <w:tcW w:w="2111" w:type="dxa"/>
            <w:tcBorders>
              <w:top w:val="single" w:sz="4" w:space="0" w:color="000000"/>
              <w:left w:val="single" w:sz="4" w:space="0" w:color="000000"/>
              <w:bottom w:val="single" w:sz="4" w:space="0" w:color="000000"/>
              <w:right w:val="single" w:sz="4" w:space="0" w:color="000000"/>
            </w:tcBorders>
          </w:tcPr>
          <w:p w14:paraId="286183E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Learning Materials  </w:t>
            </w:r>
          </w:p>
        </w:tc>
        <w:tc>
          <w:tcPr>
            <w:tcW w:w="2892" w:type="dxa"/>
            <w:tcBorders>
              <w:top w:val="single" w:sz="4" w:space="0" w:color="000000"/>
              <w:left w:val="single" w:sz="4" w:space="0" w:color="000000"/>
              <w:bottom w:val="single" w:sz="4" w:space="0" w:color="000000"/>
              <w:right w:val="single" w:sz="4" w:space="0" w:color="000000"/>
            </w:tcBorders>
          </w:tcPr>
          <w:p w14:paraId="400EC80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121D9A5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806" w:type="dxa"/>
            <w:tcBorders>
              <w:top w:val="single" w:sz="4" w:space="0" w:color="000000"/>
              <w:left w:val="single" w:sz="4" w:space="0" w:color="000000"/>
              <w:bottom w:val="single" w:sz="4" w:space="0" w:color="000000"/>
              <w:right w:val="single" w:sz="4" w:space="0" w:color="000000"/>
            </w:tcBorders>
          </w:tcPr>
          <w:p w14:paraId="14B648C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r>
      <w:tr w:rsidR="004A6325" w:rsidRPr="00AB647F" w14:paraId="12F404FF" w14:textId="77777777" w:rsidTr="006218ED">
        <w:tblPrEx>
          <w:tblCellMar>
            <w:top w:w="4" w:type="dxa"/>
            <w:right w:w="108" w:type="dxa"/>
          </w:tblCellMar>
        </w:tblPrEx>
        <w:trPr>
          <w:trHeight w:val="1409"/>
        </w:trPr>
        <w:tc>
          <w:tcPr>
            <w:tcW w:w="1251" w:type="dxa"/>
            <w:tcBorders>
              <w:top w:val="single" w:sz="4" w:space="0" w:color="000000"/>
              <w:left w:val="single" w:sz="4" w:space="0" w:color="000000"/>
              <w:bottom w:val="single" w:sz="4" w:space="0" w:color="000000"/>
              <w:right w:val="single" w:sz="4" w:space="0" w:color="000000"/>
            </w:tcBorders>
          </w:tcPr>
          <w:p w14:paraId="04BEE89C" w14:textId="77777777" w:rsidR="004A6325" w:rsidRPr="00AB647F" w:rsidRDefault="004A6325">
            <w:pPr>
              <w:numPr>
                <w:ilvl w:val="0"/>
                <w:numId w:val="27"/>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2AEE6A3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Textbooks </w:t>
            </w:r>
          </w:p>
        </w:tc>
        <w:tc>
          <w:tcPr>
            <w:tcW w:w="2892" w:type="dxa"/>
            <w:tcBorders>
              <w:top w:val="single" w:sz="4" w:space="0" w:color="000000"/>
              <w:left w:val="single" w:sz="4" w:space="0" w:color="000000"/>
              <w:bottom w:val="single" w:sz="4" w:space="0" w:color="000000"/>
              <w:right w:val="single" w:sz="4" w:space="0" w:color="000000"/>
            </w:tcBorders>
          </w:tcPr>
          <w:p w14:paraId="176E572B"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kern w:val="0"/>
                <w:sz w:val="24"/>
                <w:szCs w:val="24"/>
                <w14:ligatures w14:val="none"/>
              </w:rPr>
              <w:t>Digital Literacy: Concepts and Applications by Ben Brow</w:t>
            </w:r>
          </w:p>
        </w:tc>
        <w:tc>
          <w:tcPr>
            <w:tcW w:w="1292" w:type="dxa"/>
            <w:tcBorders>
              <w:top w:val="single" w:sz="4" w:space="0" w:color="000000"/>
              <w:left w:val="single" w:sz="4" w:space="0" w:color="000000"/>
              <w:bottom w:val="single" w:sz="4" w:space="0" w:color="000000"/>
              <w:right w:val="single" w:sz="4" w:space="0" w:color="000000"/>
            </w:tcBorders>
          </w:tcPr>
          <w:p w14:paraId="7F12B82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10 pcs</w:t>
            </w:r>
          </w:p>
          <w:p w14:paraId="0C2F9E7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19DEFD1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c>
          <w:tcPr>
            <w:tcW w:w="1806" w:type="dxa"/>
            <w:tcBorders>
              <w:top w:val="single" w:sz="4" w:space="0" w:color="000000"/>
              <w:left w:val="single" w:sz="4" w:space="0" w:color="000000"/>
              <w:bottom w:val="single" w:sz="4" w:space="0" w:color="000000"/>
              <w:right w:val="single" w:sz="4" w:space="0" w:color="000000"/>
            </w:tcBorders>
          </w:tcPr>
          <w:p w14:paraId="1AA04E99"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1:3</w:t>
            </w:r>
          </w:p>
        </w:tc>
      </w:tr>
      <w:tr w:rsidR="004A6325" w:rsidRPr="00AB647F" w14:paraId="03D5C53E" w14:textId="77777777" w:rsidTr="006218ED">
        <w:tblPrEx>
          <w:tblCellMar>
            <w:top w:w="4" w:type="dxa"/>
            <w:right w:w="108" w:type="dxa"/>
          </w:tblCellMar>
        </w:tblPrEx>
        <w:trPr>
          <w:trHeight w:val="1409"/>
        </w:trPr>
        <w:tc>
          <w:tcPr>
            <w:tcW w:w="1251" w:type="dxa"/>
            <w:tcBorders>
              <w:top w:val="single" w:sz="4" w:space="0" w:color="000000"/>
              <w:left w:val="single" w:sz="4" w:space="0" w:color="000000"/>
              <w:bottom w:val="single" w:sz="4" w:space="0" w:color="000000"/>
              <w:right w:val="single" w:sz="4" w:space="0" w:color="000000"/>
            </w:tcBorders>
          </w:tcPr>
          <w:p w14:paraId="36707411" w14:textId="77777777" w:rsidR="004A6325" w:rsidRPr="00AB647F" w:rsidRDefault="004A6325">
            <w:pPr>
              <w:numPr>
                <w:ilvl w:val="0"/>
                <w:numId w:val="27"/>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13218A51"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Printed training materials</w:t>
            </w:r>
          </w:p>
        </w:tc>
        <w:tc>
          <w:tcPr>
            <w:tcW w:w="2892" w:type="dxa"/>
            <w:tcBorders>
              <w:top w:val="single" w:sz="4" w:space="0" w:color="000000"/>
              <w:left w:val="single" w:sz="4" w:space="0" w:color="000000"/>
              <w:bottom w:val="single" w:sz="4" w:space="0" w:color="000000"/>
              <w:right w:val="single" w:sz="4" w:space="0" w:color="000000"/>
            </w:tcBorders>
          </w:tcPr>
          <w:p w14:paraId="08C40C9D"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Sample CVs</w:t>
            </w:r>
          </w:p>
          <w:p w14:paraId="64248593"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68254E7D"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Sample job applications</w:t>
            </w:r>
          </w:p>
        </w:tc>
        <w:tc>
          <w:tcPr>
            <w:tcW w:w="1292" w:type="dxa"/>
            <w:tcBorders>
              <w:top w:val="single" w:sz="4" w:space="0" w:color="000000"/>
              <w:left w:val="single" w:sz="4" w:space="0" w:color="000000"/>
              <w:bottom w:val="single" w:sz="4" w:space="0" w:color="000000"/>
              <w:right w:val="single" w:sz="4" w:space="0" w:color="000000"/>
            </w:tcBorders>
          </w:tcPr>
          <w:p w14:paraId="7A40F57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5 pcs</w:t>
            </w:r>
          </w:p>
          <w:p w14:paraId="2914B65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1AA3C36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5 pcs</w:t>
            </w:r>
          </w:p>
        </w:tc>
        <w:tc>
          <w:tcPr>
            <w:tcW w:w="1806" w:type="dxa"/>
            <w:tcBorders>
              <w:top w:val="single" w:sz="4" w:space="0" w:color="000000"/>
              <w:left w:val="single" w:sz="4" w:space="0" w:color="000000"/>
              <w:bottom w:val="single" w:sz="4" w:space="0" w:color="000000"/>
              <w:right w:val="single" w:sz="4" w:space="0" w:color="000000"/>
            </w:tcBorders>
          </w:tcPr>
          <w:p w14:paraId="178C2F2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1:5</w:t>
            </w:r>
          </w:p>
          <w:p w14:paraId="77FA5BE9"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5AA4EAE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1:5</w:t>
            </w:r>
          </w:p>
        </w:tc>
      </w:tr>
      <w:tr w:rsidR="004A6325" w:rsidRPr="00AB647F" w14:paraId="06E33783" w14:textId="77777777" w:rsidTr="006218ED">
        <w:tblPrEx>
          <w:tblCellMar>
            <w:top w:w="4" w:type="dxa"/>
            <w:right w:w="108" w:type="dxa"/>
          </w:tblCellMar>
        </w:tblPrEx>
        <w:trPr>
          <w:trHeight w:val="1409"/>
        </w:trPr>
        <w:tc>
          <w:tcPr>
            <w:tcW w:w="1251" w:type="dxa"/>
            <w:tcBorders>
              <w:top w:val="single" w:sz="4" w:space="0" w:color="000000"/>
              <w:left w:val="single" w:sz="4" w:space="0" w:color="000000"/>
              <w:bottom w:val="single" w:sz="4" w:space="0" w:color="000000"/>
              <w:right w:val="single" w:sz="4" w:space="0" w:color="000000"/>
            </w:tcBorders>
          </w:tcPr>
          <w:p w14:paraId="3AFC9D03" w14:textId="77777777" w:rsidR="004A6325" w:rsidRPr="00AB647F" w:rsidRDefault="004A6325">
            <w:pPr>
              <w:numPr>
                <w:ilvl w:val="0"/>
                <w:numId w:val="27"/>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08204C7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Online Resources</w:t>
            </w:r>
          </w:p>
        </w:tc>
        <w:tc>
          <w:tcPr>
            <w:tcW w:w="2892" w:type="dxa"/>
            <w:tcBorders>
              <w:top w:val="single" w:sz="4" w:space="0" w:color="000000"/>
              <w:left w:val="single" w:sz="4" w:space="0" w:color="000000"/>
              <w:bottom w:val="single" w:sz="4" w:space="0" w:color="000000"/>
              <w:right w:val="single" w:sz="4" w:space="0" w:color="000000"/>
            </w:tcBorders>
          </w:tcPr>
          <w:p w14:paraId="5A232D6D"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Khan Academy, Coursera, and YouTube for supplementary video content.</w:t>
            </w:r>
          </w:p>
        </w:tc>
        <w:tc>
          <w:tcPr>
            <w:tcW w:w="1292" w:type="dxa"/>
            <w:tcBorders>
              <w:top w:val="single" w:sz="4" w:space="0" w:color="000000"/>
              <w:left w:val="single" w:sz="4" w:space="0" w:color="000000"/>
              <w:bottom w:val="single" w:sz="4" w:space="0" w:color="000000"/>
              <w:right w:val="single" w:sz="4" w:space="0" w:color="000000"/>
            </w:tcBorders>
          </w:tcPr>
          <w:p w14:paraId="12929C85"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Accessible in 25 computers</w:t>
            </w:r>
          </w:p>
        </w:tc>
        <w:tc>
          <w:tcPr>
            <w:tcW w:w="1806" w:type="dxa"/>
            <w:tcBorders>
              <w:top w:val="single" w:sz="4" w:space="0" w:color="000000"/>
              <w:left w:val="single" w:sz="4" w:space="0" w:color="000000"/>
              <w:bottom w:val="single" w:sz="4" w:space="0" w:color="000000"/>
              <w:right w:val="single" w:sz="4" w:space="0" w:color="000000"/>
            </w:tcBorders>
          </w:tcPr>
          <w:p w14:paraId="1D8B5FB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4A6325" w:rsidRPr="00AB647F" w14:paraId="1C0E7877" w14:textId="77777777" w:rsidTr="006218ED">
        <w:tblPrEx>
          <w:tblCellMar>
            <w:top w:w="4" w:type="dxa"/>
            <w:right w:w="108" w:type="dxa"/>
          </w:tblCellMar>
        </w:tblPrEx>
        <w:trPr>
          <w:trHeight w:val="960"/>
        </w:trPr>
        <w:tc>
          <w:tcPr>
            <w:tcW w:w="1251" w:type="dxa"/>
            <w:tcBorders>
              <w:top w:val="single" w:sz="4" w:space="0" w:color="000000"/>
              <w:left w:val="single" w:sz="4" w:space="0" w:color="000000"/>
              <w:bottom w:val="single" w:sz="4" w:space="0" w:color="000000"/>
              <w:right w:val="single" w:sz="4" w:space="0" w:color="000000"/>
            </w:tcBorders>
          </w:tcPr>
          <w:p w14:paraId="55D55C21" w14:textId="77777777" w:rsidR="004A6325" w:rsidRPr="00AB647F" w:rsidRDefault="004A6325" w:rsidP="006218ED">
            <w:pPr>
              <w:spacing w:after="0" w:line="276" w:lineRule="auto"/>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B</w:t>
            </w:r>
          </w:p>
        </w:tc>
        <w:tc>
          <w:tcPr>
            <w:tcW w:w="2111" w:type="dxa"/>
            <w:tcBorders>
              <w:top w:val="single" w:sz="4" w:space="0" w:color="000000"/>
              <w:left w:val="single" w:sz="4" w:space="0" w:color="000000"/>
              <w:bottom w:val="single" w:sz="4" w:space="0" w:color="000000"/>
              <w:right w:val="single" w:sz="4" w:space="0" w:color="000000"/>
            </w:tcBorders>
          </w:tcPr>
          <w:p w14:paraId="753C390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Learning Facilities &amp; infrastructure </w:t>
            </w:r>
          </w:p>
        </w:tc>
        <w:tc>
          <w:tcPr>
            <w:tcW w:w="2892" w:type="dxa"/>
            <w:tcBorders>
              <w:top w:val="single" w:sz="4" w:space="0" w:color="000000"/>
              <w:left w:val="single" w:sz="4" w:space="0" w:color="000000"/>
              <w:bottom w:val="single" w:sz="4" w:space="0" w:color="000000"/>
              <w:right w:val="single" w:sz="4" w:space="0" w:color="000000"/>
            </w:tcBorders>
          </w:tcPr>
          <w:p w14:paraId="22648F9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06E684BB"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806" w:type="dxa"/>
            <w:tcBorders>
              <w:top w:val="single" w:sz="4" w:space="0" w:color="000000"/>
              <w:left w:val="single" w:sz="4" w:space="0" w:color="000000"/>
              <w:bottom w:val="single" w:sz="4" w:space="0" w:color="000000"/>
              <w:right w:val="single" w:sz="4" w:space="0" w:color="000000"/>
            </w:tcBorders>
          </w:tcPr>
          <w:p w14:paraId="547EB5B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r>
      <w:tr w:rsidR="004A6325" w:rsidRPr="00AB647F" w14:paraId="747018AF" w14:textId="77777777" w:rsidTr="006218ED">
        <w:tblPrEx>
          <w:tblCellMar>
            <w:top w:w="4" w:type="dxa"/>
            <w:right w:w="108" w:type="dxa"/>
          </w:tblCellMar>
        </w:tblPrEx>
        <w:trPr>
          <w:trHeight w:val="542"/>
        </w:trPr>
        <w:tc>
          <w:tcPr>
            <w:tcW w:w="1251" w:type="dxa"/>
            <w:tcBorders>
              <w:top w:val="single" w:sz="4" w:space="0" w:color="000000"/>
              <w:left w:val="single" w:sz="4" w:space="0" w:color="000000"/>
              <w:bottom w:val="single" w:sz="4" w:space="0" w:color="000000"/>
              <w:right w:val="single" w:sz="4" w:space="0" w:color="000000"/>
            </w:tcBorders>
          </w:tcPr>
          <w:p w14:paraId="7230232D" w14:textId="77777777" w:rsidR="004A6325" w:rsidRPr="00AB647F" w:rsidRDefault="004A6325">
            <w:pPr>
              <w:numPr>
                <w:ilvl w:val="0"/>
                <w:numId w:val="27"/>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3BC26D29"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Lecture/theory room </w:t>
            </w:r>
          </w:p>
        </w:tc>
        <w:tc>
          <w:tcPr>
            <w:tcW w:w="2892" w:type="dxa"/>
            <w:tcBorders>
              <w:top w:val="single" w:sz="4" w:space="0" w:color="000000"/>
              <w:left w:val="single" w:sz="4" w:space="0" w:color="000000"/>
              <w:bottom w:val="single" w:sz="4" w:space="0" w:color="000000"/>
              <w:right w:val="single" w:sz="4" w:space="0" w:color="000000"/>
            </w:tcBorders>
          </w:tcPr>
          <w:p w14:paraId="2CE28275"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60m</w:t>
            </w:r>
            <w:r w:rsidRPr="00AB647F">
              <w:rPr>
                <w:rFonts w:ascii="Times New Roman" w:eastAsia="Times New Roman" w:hAnsi="Times New Roman" w:cs="Times New Roman"/>
                <w:kern w:val="0"/>
                <w:sz w:val="24"/>
                <w:szCs w:val="24"/>
                <w:vertAlign w:val="superscript"/>
                <w14:ligatures w14:val="none"/>
              </w:rPr>
              <w:t>2</w:t>
            </w:r>
            <w:r w:rsidRPr="00AB647F">
              <w:rPr>
                <w:rFonts w:ascii="Times New Roman" w:eastAsia="Times New Roman" w:hAnsi="Times New Roman" w:cs="Times New Roman"/>
                <w:kern w:val="0"/>
                <w:sz w:val="24"/>
                <w:szCs w:val="24"/>
                <w14:ligatures w14:val="none"/>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08B37DB3"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 </w:t>
            </w:r>
          </w:p>
        </w:tc>
        <w:tc>
          <w:tcPr>
            <w:tcW w:w="1806" w:type="dxa"/>
            <w:tcBorders>
              <w:top w:val="single" w:sz="4" w:space="0" w:color="000000"/>
              <w:left w:val="single" w:sz="4" w:space="0" w:color="000000"/>
              <w:bottom w:val="single" w:sz="4" w:space="0" w:color="000000"/>
              <w:right w:val="single" w:sz="4" w:space="0" w:color="000000"/>
            </w:tcBorders>
          </w:tcPr>
          <w:p w14:paraId="68EA028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1:25 </w:t>
            </w:r>
          </w:p>
        </w:tc>
      </w:tr>
      <w:tr w:rsidR="004A6325" w:rsidRPr="00AB647F" w14:paraId="0FB80BD4" w14:textId="77777777" w:rsidTr="006218ED">
        <w:tblPrEx>
          <w:tblCellMar>
            <w:top w:w="4" w:type="dxa"/>
            <w:right w:w="108" w:type="dxa"/>
          </w:tblCellMar>
        </w:tblPrEx>
        <w:trPr>
          <w:trHeight w:val="542"/>
        </w:trPr>
        <w:tc>
          <w:tcPr>
            <w:tcW w:w="1251" w:type="dxa"/>
            <w:tcBorders>
              <w:top w:val="single" w:sz="4" w:space="0" w:color="000000"/>
              <w:left w:val="single" w:sz="4" w:space="0" w:color="000000"/>
              <w:bottom w:val="single" w:sz="4" w:space="0" w:color="000000"/>
              <w:right w:val="single" w:sz="4" w:space="0" w:color="000000"/>
            </w:tcBorders>
          </w:tcPr>
          <w:p w14:paraId="0B6FE664" w14:textId="77777777" w:rsidR="004A6325" w:rsidRPr="00AB647F" w:rsidRDefault="004A6325">
            <w:pPr>
              <w:numPr>
                <w:ilvl w:val="0"/>
                <w:numId w:val="27"/>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5EE644B2"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Computer workshop</w:t>
            </w:r>
          </w:p>
        </w:tc>
        <w:tc>
          <w:tcPr>
            <w:tcW w:w="2892" w:type="dxa"/>
            <w:tcBorders>
              <w:top w:val="single" w:sz="4" w:space="0" w:color="000000"/>
              <w:left w:val="single" w:sz="4" w:space="0" w:color="000000"/>
              <w:bottom w:val="single" w:sz="4" w:space="0" w:color="000000"/>
              <w:right w:val="single" w:sz="4" w:space="0" w:color="000000"/>
            </w:tcBorders>
          </w:tcPr>
          <w:p w14:paraId="42E64D9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160 m</w:t>
            </w:r>
            <w:r w:rsidRPr="00AB647F">
              <w:rPr>
                <w:rFonts w:ascii="Times New Roman" w:eastAsia="Times New Roman" w:hAnsi="Times New Roman" w:cs="Times New Roman"/>
                <w:kern w:val="0"/>
                <w:sz w:val="24"/>
                <w:szCs w:val="24"/>
                <w:vertAlign w:val="superscript"/>
                <w14:ligatures w14:val="none"/>
              </w:rPr>
              <w:t>2</w:t>
            </w:r>
          </w:p>
        </w:tc>
        <w:tc>
          <w:tcPr>
            <w:tcW w:w="1292" w:type="dxa"/>
            <w:tcBorders>
              <w:top w:val="single" w:sz="4" w:space="0" w:color="000000"/>
              <w:left w:val="single" w:sz="4" w:space="0" w:color="000000"/>
              <w:bottom w:val="single" w:sz="4" w:space="0" w:color="000000"/>
              <w:right w:val="single" w:sz="4" w:space="0" w:color="000000"/>
            </w:tcBorders>
          </w:tcPr>
          <w:p w14:paraId="183C378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06" w:type="dxa"/>
            <w:tcBorders>
              <w:top w:val="single" w:sz="4" w:space="0" w:color="000000"/>
              <w:left w:val="single" w:sz="4" w:space="0" w:color="000000"/>
              <w:bottom w:val="single" w:sz="4" w:space="0" w:color="000000"/>
              <w:right w:val="single" w:sz="4" w:space="0" w:color="000000"/>
            </w:tcBorders>
          </w:tcPr>
          <w:p w14:paraId="592C334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1:25 </w:t>
            </w:r>
          </w:p>
        </w:tc>
      </w:tr>
      <w:tr w:rsidR="004A6325" w:rsidRPr="00AB647F" w14:paraId="1EBE52A5"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22AA801C" w14:textId="77777777" w:rsidR="004A6325" w:rsidRPr="00AB647F" w:rsidRDefault="004A6325">
            <w:pPr>
              <w:numPr>
                <w:ilvl w:val="0"/>
                <w:numId w:val="27"/>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02017F9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Computers</w:t>
            </w:r>
          </w:p>
        </w:tc>
        <w:tc>
          <w:tcPr>
            <w:tcW w:w="2892" w:type="dxa"/>
            <w:tcBorders>
              <w:top w:val="single" w:sz="4" w:space="0" w:color="000000"/>
              <w:left w:val="single" w:sz="4" w:space="0" w:color="000000"/>
              <w:bottom w:val="single" w:sz="4" w:space="0" w:color="000000"/>
              <w:right w:val="single" w:sz="4" w:space="0" w:color="000000"/>
            </w:tcBorders>
          </w:tcPr>
          <w:p w14:paraId="0E87F63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Operating System: 64-bit Windows 11 or 10 version 1809 or above</w:t>
            </w:r>
          </w:p>
          <w:p w14:paraId="10FE0862"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Processor: 2.5 GHz (3+ GHz recommended), </w:t>
            </w:r>
          </w:p>
          <w:p w14:paraId="7C94650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Memory: 8 GB (32GB recommended)</w:t>
            </w:r>
          </w:p>
          <w:p w14:paraId="63F3A33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Disk space: 10 GB</w:t>
            </w:r>
          </w:p>
          <w:p w14:paraId="14C861C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Display: 1920 x 1080 resolution </w:t>
            </w:r>
          </w:p>
          <w:p w14:paraId="665AB925"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Display Card: 2 GB GPU (8 GB recommended) and DirectX 11 compliant (DirectX 12 recommended)</w:t>
            </w:r>
          </w:p>
        </w:tc>
        <w:tc>
          <w:tcPr>
            <w:tcW w:w="1292" w:type="dxa"/>
            <w:tcBorders>
              <w:top w:val="single" w:sz="4" w:space="0" w:color="000000"/>
              <w:left w:val="single" w:sz="4" w:space="0" w:color="000000"/>
              <w:bottom w:val="single" w:sz="4" w:space="0" w:color="000000"/>
              <w:right w:val="single" w:sz="4" w:space="0" w:color="000000"/>
            </w:tcBorders>
          </w:tcPr>
          <w:p w14:paraId="417DBBB3"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 25 pcs</w:t>
            </w:r>
          </w:p>
        </w:tc>
        <w:tc>
          <w:tcPr>
            <w:tcW w:w="1806" w:type="dxa"/>
            <w:tcBorders>
              <w:top w:val="single" w:sz="4" w:space="0" w:color="000000"/>
              <w:left w:val="single" w:sz="4" w:space="0" w:color="000000"/>
              <w:bottom w:val="single" w:sz="4" w:space="0" w:color="000000"/>
              <w:right w:val="single" w:sz="4" w:space="0" w:color="000000"/>
            </w:tcBorders>
          </w:tcPr>
          <w:p w14:paraId="0F96942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 1:1</w:t>
            </w:r>
          </w:p>
        </w:tc>
      </w:tr>
      <w:tr w:rsidR="004A6325" w:rsidRPr="00AB647F" w14:paraId="6515FC8A"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06753972" w14:textId="77777777" w:rsidR="004A6325" w:rsidRPr="00AB647F" w:rsidRDefault="004A6325">
            <w:pPr>
              <w:numPr>
                <w:ilvl w:val="0"/>
                <w:numId w:val="27"/>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5A29720D"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Projector</w:t>
            </w:r>
          </w:p>
        </w:tc>
        <w:tc>
          <w:tcPr>
            <w:tcW w:w="2892" w:type="dxa"/>
            <w:tcBorders>
              <w:top w:val="single" w:sz="4" w:space="0" w:color="000000"/>
              <w:left w:val="single" w:sz="4" w:space="0" w:color="000000"/>
              <w:bottom w:val="single" w:sz="4" w:space="0" w:color="000000"/>
              <w:right w:val="single" w:sz="4" w:space="0" w:color="000000"/>
            </w:tcBorders>
          </w:tcPr>
          <w:p w14:paraId="030939F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high-resolution projectors with HDMI input</w:t>
            </w:r>
          </w:p>
        </w:tc>
        <w:tc>
          <w:tcPr>
            <w:tcW w:w="1292" w:type="dxa"/>
            <w:tcBorders>
              <w:top w:val="single" w:sz="4" w:space="0" w:color="000000"/>
              <w:left w:val="single" w:sz="4" w:space="0" w:color="000000"/>
              <w:bottom w:val="single" w:sz="4" w:space="0" w:color="000000"/>
              <w:right w:val="single" w:sz="4" w:space="0" w:color="000000"/>
            </w:tcBorders>
          </w:tcPr>
          <w:p w14:paraId="14005E2B"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06" w:type="dxa"/>
            <w:tcBorders>
              <w:top w:val="single" w:sz="4" w:space="0" w:color="000000"/>
              <w:left w:val="single" w:sz="4" w:space="0" w:color="000000"/>
              <w:bottom w:val="single" w:sz="4" w:space="0" w:color="000000"/>
              <w:right w:val="single" w:sz="4" w:space="0" w:color="000000"/>
            </w:tcBorders>
          </w:tcPr>
          <w:p w14:paraId="6D29510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1:25</w:t>
            </w:r>
          </w:p>
        </w:tc>
      </w:tr>
      <w:tr w:rsidR="004A6325" w:rsidRPr="00AB647F" w14:paraId="5DB8D9E0"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17861E2A" w14:textId="77777777" w:rsidR="004A6325" w:rsidRPr="00AB647F" w:rsidRDefault="004A6325">
            <w:pPr>
              <w:numPr>
                <w:ilvl w:val="0"/>
                <w:numId w:val="27"/>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0F3FF78B"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Smartboard/Smart TV</w:t>
            </w:r>
          </w:p>
        </w:tc>
        <w:tc>
          <w:tcPr>
            <w:tcW w:w="2892" w:type="dxa"/>
            <w:tcBorders>
              <w:top w:val="single" w:sz="4" w:space="0" w:color="000000"/>
              <w:left w:val="single" w:sz="4" w:space="0" w:color="000000"/>
              <w:bottom w:val="single" w:sz="4" w:space="0" w:color="000000"/>
              <w:right w:val="single" w:sz="4" w:space="0" w:color="000000"/>
            </w:tcBorders>
          </w:tcPr>
          <w:p w14:paraId="24085183"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Specifications: 77-inch interactive whiteboard with touch and pen functionality.</w:t>
            </w:r>
          </w:p>
        </w:tc>
        <w:tc>
          <w:tcPr>
            <w:tcW w:w="1292" w:type="dxa"/>
            <w:tcBorders>
              <w:top w:val="single" w:sz="4" w:space="0" w:color="000000"/>
              <w:left w:val="single" w:sz="4" w:space="0" w:color="000000"/>
              <w:bottom w:val="single" w:sz="4" w:space="0" w:color="000000"/>
              <w:right w:val="single" w:sz="4" w:space="0" w:color="000000"/>
            </w:tcBorders>
          </w:tcPr>
          <w:p w14:paraId="6E2BC30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06" w:type="dxa"/>
            <w:tcBorders>
              <w:top w:val="single" w:sz="4" w:space="0" w:color="000000"/>
              <w:left w:val="single" w:sz="4" w:space="0" w:color="000000"/>
              <w:bottom w:val="single" w:sz="4" w:space="0" w:color="000000"/>
              <w:right w:val="single" w:sz="4" w:space="0" w:color="000000"/>
            </w:tcBorders>
          </w:tcPr>
          <w:p w14:paraId="1FE6362B"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1:25</w:t>
            </w:r>
          </w:p>
        </w:tc>
      </w:tr>
      <w:tr w:rsidR="004A6325" w:rsidRPr="00AB647F" w14:paraId="620394A4"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178B4071" w14:textId="77777777" w:rsidR="004A6325" w:rsidRPr="00AB647F" w:rsidRDefault="004A6325">
            <w:pPr>
              <w:numPr>
                <w:ilvl w:val="0"/>
                <w:numId w:val="27"/>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5433EF43"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Whiteboard</w:t>
            </w:r>
          </w:p>
        </w:tc>
        <w:tc>
          <w:tcPr>
            <w:tcW w:w="2892" w:type="dxa"/>
            <w:tcBorders>
              <w:top w:val="single" w:sz="4" w:space="0" w:color="000000"/>
              <w:left w:val="single" w:sz="4" w:space="0" w:color="000000"/>
              <w:bottom w:val="single" w:sz="4" w:space="0" w:color="000000"/>
              <w:right w:val="single" w:sz="4" w:space="0" w:color="000000"/>
            </w:tcBorders>
          </w:tcPr>
          <w:p w14:paraId="676ED0B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Traditional whiteboard</w:t>
            </w:r>
          </w:p>
        </w:tc>
        <w:tc>
          <w:tcPr>
            <w:tcW w:w="1292" w:type="dxa"/>
            <w:tcBorders>
              <w:top w:val="single" w:sz="4" w:space="0" w:color="000000"/>
              <w:left w:val="single" w:sz="4" w:space="0" w:color="000000"/>
              <w:bottom w:val="single" w:sz="4" w:space="0" w:color="000000"/>
              <w:right w:val="single" w:sz="4" w:space="0" w:color="000000"/>
            </w:tcBorders>
          </w:tcPr>
          <w:p w14:paraId="214A6549"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06" w:type="dxa"/>
            <w:tcBorders>
              <w:top w:val="single" w:sz="4" w:space="0" w:color="000000"/>
              <w:left w:val="single" w:sz="4" w:space="0" w:color="000000"/>
              <w:bottom w:val="single" w:sz="4" w:space="0" w:color="000000"/>
              <w:right w:val="single" w:sz="4" w:space="0" w:color="000000"/>
            </w:tcBorders>
          </w:tcPr>
          <w:p w14:paraId="3E1C62B5"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1:25</w:t>
            </w:r>
          </w:p>
        </w:tc>
      </w:tr>
      <w:tr w:rsidR="004A6325" w:rsidRPr="00AB647F" w14:paraId="3FB94DBE"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3E6A3E15" w14:textId="77777777" w:rsidR="004A6325" w:rsidRPr="00AB647F" w:rsidRDefault="004A6325">
            <w:pPr>
              <w:numPr>
                <w:ilvl w:val="0"/>
                <w:numId w:val="27"/>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0CDC71B1"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External storage media</w:t>
            </w:r>
          </w:p>
        </w:tc>
        <w:tc>
          <w:tcPr>
            <w:tcW w:w="2892" w:type="dxa"/>
            <w:tcBorders>
              <w:top w:val="single" w:sz="4" w:space="0" w:color="000000"/>
              <w:left w:val="single" w:sz="4" w:space="0" w:color="000000"/>
              <w:bottom w:val="single" w:sz="4" w:space="0" w:color="000000"/>
              <w:right w:val="single" w:sz="4" w:space="0" w:color="000000"/>
            </w:tcBorders>
          </w:tcPr>
          <w:p w14:paraId="00024069"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USB flash drives (32GB), External HDD/SSD</w:t>
            </w:r>
          </w:p>
          <w:p w14:paraId="716DBCF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c>
          <w:tcPr>
            <w:tcW w:w="1292" w:type="dxa"/>
            <w:tcBorders>
              <w:top w:val="single" w:sz="4" w:space="0" w:color="000000"/>
              <w:left w:val="single" w:sz="4" w:space="0" w:color="000000"/>
              <w:bottom w:val="single" w:sz="4" w:space="0" w:color="000000"/>
              <w:right w:val="single" w:sz="4" w:space="0" w:color="000000"/>
            </w:tcBorders>
          </w:tcPr>
          <w:p w14:paraId="19F6E16B"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25 pcs</w:t>
            </w:r>
          </w:p>
        </w:tc>
        <w:tc>
          <w:tcPr>
            <w:tcW w:w="1806" w:type="dxa"/>
            <w:tcBorders>
              <w:top w:val="single" w:sz="4" w:space="0" w:color="000000"/>
              <w:left w:val="single" w:sz="4" w:space="0" w:color="000000"/>
              <w:bottom w:val="single" w:sz="4" w:space="0" w:color="000000"/>
              <w:right w:val="single" w:sz="4" w:space="0" w:color="000000"/>
            </w:tcBorders>
          </w:tcPr>
          <w:p w14:paraId="2F328231"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4A6325" w:rsidRPr="00AB647F" w14:paraId="53404DA2"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42E857DA" w14:textId="77777777" w:rsidR="004A6325" w:rsidRPr="00AB647F" w:rsidRDefault="004A6325">
            <w:pPr>
              <w:numPr>
                <w:ilvl w:val="0"/>
                <w:numId w:val="27"/>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667F1A43"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Webcams</w:t>
            </w:r>
          </w:p>
        </w:tc>
        <w:tc>
          <w:tcPr>
            <w:tcW w:w="2892" w:type="dxa"/>
            <w:tcBorders>
              <w:top w:val="single" w:sz="4" w:space="0" w:color="000000"/>
              <w:left w:val="single" w:sz="4" w:space="0" w:color="000000"/>
              <w:bottom w:val="single" w:sz="4" w:space="0" w:color="000000"/>
              <w:right w:val="single" w:sz="4" w:space="0" w:color="000000"/>
            </w:tcBorders>
          </w:tcPr>
          <w:p w14:paraId="351F74E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HD (1080p)</w:t>
            </w:r>
          </w:p>
        </w:tc>
        <w:tc>
          <w:tcPr>
            <w:tcW w:w="1292" w:type="dxa"/>
            <w:tcBorders>
              <w:top w:val="single" w:sz="4" w:space="0" w:color="000000"/>
              <w:left w:val="single" w:sz="4" w:space="0" w:color="000000"/>
              <w:bottom w:val="single" w:sz="4" w:space="0" w:color="000000"/>
              <w:right w:val="single" w:sz="4" w:space="0" w:color="000000"/>
            </w:tcBorders>
          </w:tcPr>
          <w:p w14:paraId="12D47F5D"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25 pcs</w:t>
            </w:r>
          </w:p>
        </w:tc>
        <w:tc>
          <w:tcPr>
            <w:tcW w:w="1806" w:type="dxa"/>
            <w:tcBorders>
              <w:top w:val="single" w:sz="4" w:space="0" w:color="000000"/>
              <w:left w:val="single" w:sz="4" w:space="0" w:color="000000"/>
              <w:bottom w:val="single" w:sz="4" w:space="0" w:color="000000"/>
              <w:right w:val="single" w:sz="4" w:space="0" w:color="000000"/>
            </w:tcBorders>
          </w:tcPr>
          <w:p w14:paraId="7D26C429"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4A6325" w:rsidRPr="00AB647F" w14:paraId="4CE2B9DE"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64EF19B0" w14:textId="77777777" w:rsidR="004A6325" w:rsidRPr="00AB647F" w:rsidRDefault="004A6325">
            <w:pPr>
              <w:numPr>
                <w:ilvl w:val="0"/>
                <w:numId w:val="27"/>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43B96CF9"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Printers</w:t>
            </w:r>
          </w:p>
        </w:tc>
        <w:tc>
          <w:tcPr>
            <w:tcW w:w="2892" w:type="dxa"/>
            <w:tcBorders>
              <w:top w:val="single" w:sz="4" w:space="0" w:color="000000"/>
              <w:left w:val="single" w:sz="4" w:space="0" w:color="000000"/>
              <w:bottom w:val="single" w:sz="4" w:space="0" w:color="000000"/>
              <w:right w:val="single" w:sz="4" w:space="0" w:color="000000"/>
            </w:tcBorders>
          </w:tcPr>
          <w:p w14:paraId="3B9665D9"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With Print, Copy, Scan and Fax</w:t>
            </w:r>
          </w:p>
        </w:tc>
        <w:tc>
          <w:tcPr>
            <w:tcW w:w="1292" w:type="dxa"/>
            <w:tcBorders>
              <w:top w:val="single" w:sz="4" w:space="0" w:color="000000"/>
              <w:left w:val="single" w:sz="4" w:space="0" w:color="000000"/>
              <w:bottom w:val="single" w:sz="4" w:space="0" w:color="000000"/>
              <w:right w:val="single" w:sz="4" w:space="0" w:color="000000"/>
            </w:tcBorders>
          </w:tcPr>
          <w:p w14:paraId="13CE040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2</w:t>
            </w:r>
          </w:p>
        </w:tc>
        <w:tc>
          <w:tcPr>
            <w:tcW w:w="1806" w:type="dxa"/>
            <w:tcBorders>
              <w:top w:val="single" w:sz="4" w:space="0" w:color="000000"/>
              <w:left w:val="single" w:sz="4" w:space="0" w:color="000000"/>
              <w:bottom w:val="single" w:sz="4" w:space="0" w:color="000000"/>
              <w:right w:val="single" w:sz="4" w:space="0" w:color="000000"/>
            </w:tcBorders>
          </w:tcPr>
          <w:p w14:paraId="617E7F33"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1:13</w:t>
            </w:r>
          </w:p>
        </w:tc>
      </w:tr>
      <w:tr w:rsidR="004A6325" w:rsidRPr="00AB647F" w14:paraId="46689CEF"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31015A88" w14:textId="77777777" w:rsidR="004A6325" w:rsidRPr="00AB647F" w:rsidRDefault="004A6325">
            <w:pPr>
              <w:numPr>
                <w:ilvl w:val="0"/>
                <w:numId w:val="27"/>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1BFAE7E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Over-ear headphones</w:t>
            </w:r>
          </w:p>
        </w:tc>
        <w:tc>
          <w:tcPr>
            <w:tcW w:w="2892" w:type="dxa"/>
            <w:tcBorders>
              <w:top w:val="single" w:sz="4" w:space="0" w:color="000000"/>
              <w:left w:val="single" w:sz="4" w:space="0" w:color="000000"/>
              <w:bottom w:val="single" w:sz="4" w:space="0" w:color="000000"/>
              <w:right w:val="single" w:sz="4" w:space="0" w:color="000000"/>
            </w:tcBorders>
          </w:tcPr>
          <w:p w14:paraId="03A044B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Large diaphragm</w:t>
            </w:r>
          </w:p>
        </w:tc>
        <w:tc>
          <w:tcPr>
            <w:tcW w:w="1292" w:type="dxa"/>
            <w:tcBorders>
              <w:top w:val="single" w:sz="4" w:space="0" w:color="000000"/>
              <w:left w:val="single" w:sz="4" w:space="0" w:color="000000"/>
              <w:bottom w:val="single" w:sz="4" w:space="0" w:color="000000"/>
              <w:right w:val="single" w:sz="4" w:space="0" w:color="000000"/>
            </w:tcBorders>
          </w:tcPr>
          <w:p w14:paraId="3679F81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25 pcs</w:t>
            </w:r>
          </w:p>
        </w:tc>
        <w:tc>
          <w:tcPr>
            <w:tcW w:w="1806" w:type="dxa"/>
            <w:tcBorders>
              <w:top w:val="single" w:sz="4" w:space="0" w:color="000000"/>
              <w:left w:val="single" w:sz="4" w:space="0" w:color="000000"/>
              <w:bottom w:val="single" w:sz="4" w:space="0" w:color="000000"/>
              <w:right w:val="single" w:sz="4" w:space="0" w:color="000000"/>
            </w:tcBorders>
          </w:tcPr>
          <w:p w14:paraId="002FD77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4A6325" w:rsidRPr="00AB647F" w14:paraId="058D3E17"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36594DF9" w14:textId="77777777" w:rsidR="004A6325" w:rsidRPr="00AB647F" w:rsidRDefault="004A6325" w:rsidP="006218ED">
            <w:pPr>
              <w:spacing w:after="0" w:line="276" w:lineRule="auto"/>
              <w:ind w:left="720" w:right="211"/>
              <w:contextualSpacing/>
              <w:rPr>
                <w:rFonts w:ascii="Times New Roman" w:eastAsia="Times New Roman" w:hAnsi="Times New Roman" w:cs="Times New Roman"/>
                <w:b/>
                <w:bCs/>
                <w:kern w:val="0"/>
                <w:sz w:val="24"/>
                <w:szCs w:val="24"/>
                <w:lang w:val="en-ZW"/>
                <w14:ligatures w14:val="none"/>
              </w:rPr>
            </w:pPr>
            <w:r w:rsidRPr="00AB647F">
              <w:rPr>
                <w:rFonts w:ascii="Times New Roman" w:eastAsia="Times New Roman" w:hAnsi="Times New Roman" w:cs="Times New Roman"/>
                <w:b/>
                <w:bCs/>
                <w:kern w:val="0"/>
                <w:sz w:val="24"/>
                <w:szCs w:val="24"/>
                <w:lang w:val="en-ZW"/>
                <w14:ligatures w14:val="none"/>
              </w:rPr>
              <w:t>C</w:t>
            </w:r>
          </w:p>
        </w:tc>
        <w:tc>
          <w:tcPr>
            <w:tcW w:w="2111" w:type="dxa"/>
            <w:tcBorders>
              <w:top w:val="single" w:sz="4" w:space="0" w:color="000000"/>
              <w:left w:val="single" w:sz="4" w:space="0" w:color="000000"/>
              <w:bottom w:val="single" w:sz="4" w:space="0" w:color="000000"/>
              <w:right w:val="single" w:sz="4" w:space="0" w:color="000000"/>
            </w:tcBorders>
          </w:tcPr>
          <w:p w14:paraId="1B1126D2"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Software</w:t>
            </w:r>
          </w:p>
        </w:tc>
        <w:tc>
          <w:tcPr>
            <w:tcW w:w="2892" w:type="dxa"/>
            <w:tcBorders>
              <w:top w:val="single" w:sz="4" w:space="0" w:color="000000"/>
              <w:left w:val="single" w:sz="4" w:space="0" w:color="000000"/>
              <w:bottom w:val="single" w:sz="4" w:space="0" w:color="000000"/>
              <w:right w:val="single" w:sz="4" w:space="0" w:color="000000"/>
            </w:tcBorders>
          </w:tcPr>
          <w:p w14:paraId="7C0B0633"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4DF9D06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c>
          <w:tcPr>
            <w:tcW w:w="1806" w:type="dxa"/>
            <w:tcBorders>
              <w:top w:val="single" w:sz="4" w:space="0" w:color="000000"/>
              <w:left w:val="single" w:sz="4" w:space="0" w:color="000000"/>
              <w:bottom w:val="single" w:sz="4" w:space="0" w:color="000000"/>
              <w:right w:val="single" w:sz="4" w:space="0" w:color="000000"/>
            </w:tcBorders>
          </w:tcPr>
          <w:p w14:paraId="03BD059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r>
      <w:tr w:rsidR="004A6325" w:rsidRPr="00AB647F" w14:paraId="58715307"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1693BAF8" w14:textId="77777777" w:rsidR="004A6325" w:rsidRPr="00AB647F" w:rsidRDefault="004A6325">
            <w:pPr>
              <w:numPr>
                <w:ilvl w:val="0"/>
                <w:numId w:val="27"/>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3C7881ED"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Operating systems</w:t>
            </w:r>
          </w:p>
        </w:tc>
        <w:tc>
          <w:tcPr>
            <w:tcW w:w="2892" w:type="dxa"/>
            <w:tcBorders>
              <w:top w:val="single" w:sz="4" w:space="0" w:color="000000"/>
              <w:left w:val="single" w:sz="4" w:space="0" w:color="000000"/>
              <w:bottom w:val="single" w:sz="4" w:space="0" w:color="000000"/>
              <w:right w:val="single" w:sz="4" w:space="0" w:color="000000"/>
            </w:tcBorders>
          </w:tcPr>
          <w:p w14:paraId="761D460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Windows/Linux/Macintosh Operating System</w:t>
            </w:r>
          </w:p>
          <w:p w14:paraId="5C1447B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c>
          <w:tcPr>
            <w:tcW w:w="1292" w:type="dxa"/>
            <w:tcBorders>
              <w:top w:val="single" w:sz="4" w:space="0" w:color="000000"/>
              <w:left w:val="single" w:sz="4" w:space="0" w:color="000000"/>
              <w:bottom w:val="single" w:sz="4" w:space="0" w:color="000000"/>
              <w:right w:val="single" w:sz="4" w:space="0" w:color="000000"/>
            </w:tcBorders>
          </w:tcPr>
          <w:p w14:paraId="11103B4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For 25 computers</w:t>
            </w:r>
          </w:p>
        </w:tc>
        <w:tc>
          <w:tcPr>
            <w:tcW w:w="1806" w:type="dxa"/>
            <w:tcBorders>
              <w:top w:val="single" w:sz="4" w:space="0" w:color="000000"/>
              <w:left w:val="single" w:sz="4" w:space="0" w:color="000000"/>
              <w:bottom w:val="single" w:sz="4" w:space="0" w:color="000000"/>
              <w:right w:val="single" w:sz="4" w:space="0" w:color="000000"/>
            </w:tcBorders>
          </w:tcPr>
          <w:p w14:paraId="36BF000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4A6325" w:rsidRPr="00AB647F" w14:paraId="6A5E0DB4"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0E8B13C1" w14:textId="77777777" w:rsidR="004A6325" w:rsidRPr="00AB647F" w:rsidRDefault="004A6325">
            <w:pPr>
              <w:numPr>
                <w:ilvl w:val="0"/>
                <w:numId w:val="27"/>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08818F49"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Office</w:t>
            </w:r>
          </w:p>
        </w:tc>
        <w:tc>
          <w:tcPr>
            <w:tcW w:w="2892" w:type="dxa"/>
            <w:tcBorders>
              <w:top w:val="single" w:sz="4" w:space="0" w:color="000000"/>
              <w:left w:val="single" w:sz="4" w:space="0" w:color="000000"/>
              <w:bottom w:val="single" w:sz="4" w:space="0" w:color="000000"/>
              <w:right w:val="single" w:sz="4" w:space="0" w:color="000000"/>
            </w:tcBorders>
          </w:tcPr>
          <w:p w14:paraId="6D62918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Microsoft Office Software</w:t>
            </w:r>
          </w:p>
          <w:p w14:paraId="7975AFB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c>
          <w:tcPr>
            <w:tcW w:w="1292" w:type="dxa"/>
            <w:tcBorders>
              <w:top w:val="single" w:sz="4" w:space="0" w:color="000000"/>
              <w:left w:val="single" w:sz="4" w:space="0" w:color="000000"/>
              <w:bottom w:val="single" w:sz="4" w:space="0" w:color="000000"/>
              <w:right w:val="single" w:sz="4" w:space="0" w:color="000000"/>
            </w:tcBorders>
          </w:tcPr>
          <w:p w14:paraId="32E42C25"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For 25 computers</w:t>
            </w:r>
          </w:p>
        </w:tc>
        <w:tc>
          <w:tcPr>
            <w:tcW w:w="1806" w:type="dxa"/>
            <w:tcBorders>
              <w:top w:val="single" w:sz="4" w:space="0" w:color="000000"/>
              <w:left w:val="single" w:sz="4" w:space="0" w:color="000000"/>
              <w:bottom w:val="single" w:sz="4" w:space="0" w:color="000000"/>
              <w:right w:val="single" w:sz="4" w:space="0" w:color="000000"/>
            </w:tcBorders>
          </w:tcPr>
          <w:p w14:paraId="767E67B9"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4A6325" w:rsidRPr="00AB647F" w14:paraId="4ED7E551"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3540A901" w14:textId="77777777" w:rsidR="004A6325" w:rsidRPr="00AB647F" w:rsidRDefault="004A6325">
            <w:pPr>
              <w:numPr>
                <w:ilvl w:val="0"/>
                <w:numId w:val="27"/>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0CA05373"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Workspace</w:t>
            </w:r>
          </w:p>
        </w:tc>
        <w:tc>
          <w:tcPr>
            <w:tcW w:w="2892" w:type="dxa"/>
            <w:tcBorders>
              <w:top w:val="single" w:sz="4" w:space="0" w:color="000000"/>
              <w:left w:val="single" w:sz="4" w:space="0" w:color="000000"/>
              <w:bottom w:val="single" w:sz="4" w:space="0" w:color="000000"/>
              <w:right w:val="single" w:sz="4" w:space="0" w:color="000000"/>
            </w:tcBorders>
          </w:tcPr>
          <w:p w14:paraId="7DAE0C3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Google Workspace Account </w:t>
            </w:r>
          </w:p>
          <w:p w14:paraId="19175E9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c>
          <w:tcPr>
            <w:tcW w:w="1292" w:type="dxa"/>
            <w:tcBorders>
              <w:top w:val="single" w:sz="4" w:space="0" w:color="000000"/>
              <w:left w:val="single" w:sz="4" w:space="0" w:color="000000"/>
              <w:bottom w:val="single" w:sz="4" w:space="0" w:color="000000"/>
              <w:right w:val="single" w:sz="4" w:space="0" w:color="000000"/>
            </w:tcBorders>
          </w:tcPr>
          <w:p w14:paraId="3095959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For 25 computers</w:t>
            </w:r>
          </w:p>
        </w:tc>
        <w:tc>
          <w:tcPr>
            <w:tcW w:w="1806" w:type="dxa"/>
            <w:tcBorders>
              <w:top w:val="single" w:sz="4" w:space="0" w:color="000000"/>
              <w:left w:val="single" w:sz="4" w:space="0" w:color="000000"/>
              <w:bottom w:val="single" w:sz="4" w:space="0" w:color="000000"/>
              <w:right w:val="single" w:sz="4" w:space="0" w:color="000000"/>
            </w:tcBorders>
          </w:tcPr>
          <w:p w14:paraId="759777B2"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4A6325" w:rsidRPr="00AB647F" w14:paraId="72337D62"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4B8545CB" w14:textId="77777777" w:rsidR="004A6325" w:rsidRPr="00AB647F" w:rsidRDefault="004A6325">
            <w:pPr>
              <w:numPr>
                <w:ilvl w:val="0"/>
                <w:numId w:val="27"/>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52D34FC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Antivirus Software</w:t>
            </w:r>
          </w:p>
          <w:p w14:paraId="0FA7F5F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c>
          <w:tcPr>
            <w:tcW w:w="2892" w:type="dxa"/>
            <w:tcBorders>
              <w:top w:val="single" w:sz="4" w:space="0" w:color="000000"/>
              <w:left w:val="single" w:sz="4" w:space="0" w:color="000000"/>
              <w:bottom w:val="single" w:sz="4" w:space="0" w:color="000000"/>
              <w:right w:val="single" w:sz="4" w:space="0" w:color="000000"/>
            </w:tcBorders>
          </w:tcPr>
          <w:p w14:paraId="3992A299"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c>
          <w:tcPr>
            <w:tcW w:w="1292" w:type="dxa"/>
            <w:tcBorders>
              <w:top w:val="single" w:sz="4" w:space="0" w:color="000000"/>
              <w:left w:val="single" w:sz="4" w:space="0" w:color="000000"/>
              <w:bottom w:val="single" w:sz="4" w:space="0" w:color="000000"/>
              <w:right w:val="single" w:sz="4" w:space="0" w:color="000000"/>
            </w:tcBorders>
          </w:tcPr>
          <w:p w14:paraId="49749A1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For 25 computers</w:t>
            </w:r>
          </w:p>
        </w:tc>
        <w:tc>
          <w:tcPr>
            <w:tcW w:w="1806" w:type="dxa"/>
            <w:tcBorders>
              <w:top w:val="single" w:sz="4" w:space="0" w:color="000000"/>
              <w:left w:val="single" w:sz="4" w:space="0" w:color="000000"/>
              <w:bottom w:val="single" w:sz="4" w:space="0" w:color="000000"/>
              <w:right w:val="single" w:sz="4" w:space="0" w:color="000000"/>
            </w:tcBorders>
          </w:tcPr>
          <w:p w14:paraId="1947CA95"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4A6325" w:rsidRPr="00AB647F" w14:paraId="24148FEE"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3C5E0ED7" w14:textId="77777777" w:rsidR="004A6325" w:rsidRPr="00AB647F" w:rsidRDefault="004A6325">
            <w:pPr>
              <w:numPr>
                <w:ilvl w:val="0"/>
                <w:numId w:val="27"/>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7F6C19DB"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Photo editing software</w:t>
            </w:r>
          </w:p>
        </w:tc>
        <w:tc>
          <w:tcPr>
            <w:tcW w:w="2892" w:type="dxa"/>
            <w:tcBorders>
              <w:top w:val="single" w:sz="4" w:space="0" w:color="000000"/>
              <w:left w:val="single" w:sz="4" w:space="0" w:color="000000"/>
              <w:bottom w:val="single" w:sz="4" w:space="0" w:color="000000"/>
              <w:right w:val="single" w:sz="4" w:space="0" w:color="000000"/>
            </w:tcBorders>
          </w:tcPr>
          <w:p w14:paraId="7128D8E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Adobe Photoshop, Canva, GIMP</w:t>
            </w:r>
          </w:p>
          <w:p w14:paraId="4715D09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c>
          <w:tcPr>
            <w:tcW w:w="1292" w:type="dxa"/>
            <w:tcBorders>
              <w:top w:val="single" w:sz="4" w:space="0" w:color="000000"/>
              <w:left w:val="single" w:sz="4" w:space="0" w:color="000000"/>
              <w:bottom w:val="single" w:sz="4" w:space="0" w:color="000000"/>
              <w:right w:val="single" w:sz="4" w:space="0" w:color="000000"/>
            </w:tcBorders>
          </w:tcPr>
          <w:p w14:paraId="2AEFED0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For 25 computers</w:t>
            </w:r>
          </w:p>
        </w:tc>
        <w:tc>
          <w:tcPr>
            <w:tcW w:w="1806" w:type="dxa"/>
            <w:tcBorders>
              <w:top w:val="single" w:sz="4" w:space="0" w:color="000000"/>
              <w:left w:val="single" w:sz="4" w:space="0" w:color="000000"/>
              <w:bottom w:val="single" w:sz="4" w:space="0" w:color="000000"/>
              <w:right w:val="single" w:sz="4" w:space="0" w:color="000000"/>
            </w:tcBorders>
          </w:tcPr>
          <w:p w14:paraId="5164D38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4A6325" w:rsidRPr="00AB647F" w14:paraId="0E36366F"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43E270C8" w14:textId="77777777" w:rsidR="004A6325" w:rsidRPr="00AB647F" w:rsidRDefault="004A6325">
            <w:pPr>
              <w:numPr>
                <w:ilvl w:val="0"/>
                <w:numId w:val="27"/>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610D81E5"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Video editing software</w:t>
            </w:r>
          </w:p>
        </w:tc>
        <w:tc>
          <w:tcPr>
            <w:tcW w:w="2892" w:type="dxa"/>
            <w:tcBorders>
              <w:top w:val="single" w:sz="4" w:space="0" w:color="000000"/>
              <w:left w:val="single" w:sz="4" w:space="0" w:color="000000"/>
              <w:bottom w:val="single" w:sz="4" w:space="0" w:color="000000"/>
              <w:right w:val="single" w:sz="4" w:space="0" w:color="000000"/>
            </w:tcBorders>
          </w:tcPr>
          <w:p w14:paraId="5E3D14D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Adobe Premiere Pro, iMovie, DaVinci Resolve</w:t>
            </w:r>
          </w:p>
        </w:tc>
        <w:tc>
          <w:tcPr>
            <w:tcW w:w="1292" w:type="dxa"/>
            <w:tcBorders>
              <w:top w:val="single" w:sz="4" w:space="0" w:color="000000"/>
              <w:left w:val="single" w:sz="4" w:space="0" w:color="000000"/>
              <w:bottom w:val="single" w:sz="4" w:space="0" w:color="000000"/>
              <w:right w:val="single" w:sz="4" w:space="0" w:color="000000"/>
            </w:tcBorders>
          </w:tcPr>
          <w:p w14:paraId="6855767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For 25 computers</w:t>
            </w:r>
          </w:p>
        </w:tc>
        <w:tc>
          <w:tcPr>
            <w:tcW w:w="1806" w:type="dxa"/>
            <w:tcBorders>
              <w:top w:val="single" w:sz="4" w:space="0" w:color="000000"/>
              <w:left w:val="single" w:sz="4" w:space="0" w:color="000000"/>
              <w:bottom w:val="single" w:sz="4" w:space="0" w:color="000000"/>
              <w:right w:val="single" w:sz="4" w:space="0" w:color="000000"/>
            </w:tcBorders>
          </w:tcPr>
          <w:p w14:paraId="31AE7E7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4A6325" w:rsidRPr="00AB647F" w14:paraId="08D995E2"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50D2F154" w14:textId="77777777" w:rsidR="004A6325" w:rsidRPr="00AB647F" w:rsidRDefault="004A6325">
            <w:pPr>
              <w:numPr>
                <w:ilvl w:val="0"/>
                <w:numId w:val="27"/>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4780F56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Web Browsers</w:t>
            </w:r>
          </w:p>
        </w:tc>
        <w:tc>
          <w:tcPr>
            <w:tcW w:w="2892" w:type="dxa"/>
            <w:tcBorders>
              <w:top w:val="single" w:sz="4" w:space="0" w:color="000000"/>
              <w:left w:val="single" w:sz="4" w:space="0" w:color="000000"/>
              <w:bottom w:val="single" w:sz="4" w:space="0" w:color="000000"/>
              <w:right w:val="single" w:sz="4" w:space="0" w:color="000000"/>
            </w:tcBorders>
          </w:tcPr>
          <w:p w14:paraId="3953AB71"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Chrome, Firefox, Edge, Safari</w:t>
            </w:r>
          </w:p>
        </w:tc>
        <w:tc>
          <w:tcPr>
            <w:tcW w:w="1292" w:type="dxa"/>
            <w:tcBorders>
              <w:top w:val="single" w:sz="4" w:space="0" w:color="000000"/>
              <w:left w:val="single" w:sz="4" w:space="0" w:color="000000"/>
              <w:bottom w:val="single" w:sz="4" w:space="0" w:color="000000"/>
              <w:right w:val="single" w:sz="4" w:space="0" w:color="000000"/>
            </w:tcBorders>
          </w:tcPr>
          <w:p w14:paraId="59E4CFE9"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For 25 computers</w:t>
            </w:r>
          </w:p>
        </w:tc>
        <w:tc>
          <w:tcPr>
            <w:tcW w:w="1806" w:type="dxa"/>
            <w:tcBorders>
              <w:top w:val="single" w:sz="4" w:space="0" w:color="000000"/>
              <w:left w:val="single" w:sz="4" w:space="0" w:color="000000"/>
              <w:bottom w:val="single" w:sz="4" w:space="0" w:color="000000"/>
              <w:right w:val="single" w:sz="4" w:space="0" w:color="000000"/>
            </w:tcBorders>
          </w:tcPr>
          <w:p w14:paraId="3A0910E3"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4A6325" w:rsidRPr="00AB647F" w14:paraId="60CDBB82"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1E57A22C" w14:textId="77777777" w:rsidR="004A6325" w:rsidRPr="00AB647F" w:rsidRDefault="004A6325" w:rsidP="006218ED">
            <w:pPr>
              <w:spacing w:after="0" w:line="276" w:lineRule="auto"/>
              <w:ind w:left="720" w:right="211"/>
              <w:contextualSpacing/>
              <w:rPr>
                <w:rFonts w:ascii="Times New Roman" w:eastAsia="Times New Roman" w:hAnsi="Times New Roman" w:cs="Times New Roman"/>
                <w:b/>
                <w:bCs/>
                <w:kern w:val="0"/>
                <w:sz w:val="24"/>
                <w:szCs w:val="24"/>
                <w:lang w:val="en-ZW"/>
                <w14:ligatures w14:val="none"/>
              </w:rPr>
            </w:pPr>
            <w:r w:rsidRPr="00AB647F">
              <w:rPr>
                <w:rFonts w:ascii="Times New Roman" w:eastAsia="Times New Roman" w:hAnsi="Times New Roman" w:cs="Times New Roman"/>
                <w:b/>
                <w:bCs/>
                <w:kern w:val="0"/>
                <w:sz w:val="24"/>
                <w:szCs w:val="24"/>
                <w:lang w:val="en-ZW"/>
                <w14:ligatures w14:val="none"/>
              </w:rPr>
              <w:t>D</w:t>
            </w:r>
          </w:p>
        </w:tc>
        <w:tc>
          <w:tcPr>
            <w:tcW w:w="2111" w:type="dxa"/>
            <w:tcBorders>
              <w:top w:val="single" w:sz="4" w:space="0" w:color="000000"/>
              <w:left w:val="single" w:sz="4" w:space="0" w:color="000000"/>
              <w:bottom w:val="single" w:sz="4" w:space="0" w:color="000000"/>
              <w:right w:val="single" w:sz="4" w:space="0" w:color="000000"/>
            </w:tcBorders>
          </w:tcPr>
          <w:p w14:paraId="22F525C3"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Consumables</w:t>
            </w:r>
          </w:p>
        </w:tc>
        <w:tc>
          <w:tcPr>
            <w:tcW w:w="2892" w:type="dxa"/>
            <w:tcBorders>
              <w:top w:val="single" w:sz="4" w:space="0" w:color="000000"/>
              <w:left w:val="single" w:sz="4" w:space="0" w:color="000000"/>
              <w:bottom w:val="single" w:sz="4" w:space="0" w:color="000000"/>
              <w:right w:val="single" w:sz="4" w:space="0" w:color="000000"/>
            </w:tcBorders>
          </w:tcPr>
          <w:p w14:paraId="31B67106"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p>
        </w:tc>
        <w:tc>
          <w:tcPr>
            <w:tcW w:w="1292" w:type="dxa"/>
            <w:tcBorders>
              <w:top w:val="single" w:sz="4" w:space="0" w:color="000000"/>
              <w:left w:val="single" w:sz="4" w:space="0" w:color="000000"/>
              <w:bottom w:val="single" w:sz="4" w:space="0" w:color="000000"/>
              <w:right w:val="single" w:sz="4" w:space="0" w:color="000000"/>
            </w:tcBorders>
          </w:tcPr>
          <w:p w14:paraId="3F1ABC1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c>
          <w:tcPr>
            <w:tcW w:w="1806" w:type="dxa"/>
            <w:tcBorders>
              <w:top w:val="single" w:sz="4" w:space="0" w:color="000000"/>
              <w:left w:val="single" w:sz="4" w:space="0" w:color="000000"/>
              <w:bottom w:val="single" w:sz="4" w:space="0" w:color="000000"/>
              <w:right w:val="single" w:sz="4" w:space="0" w:color="000000"/>
            </w:tcBorders>
          </w:tcPr>
          <w:p w14:paraId="7FAE67B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r>
      <w:tr w:rsidR="004A6325" w:rsidRPr="00AB647F" w14:paraId="6302513D"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4F9F56F2" w14:textId="77777777" w:rsidR="004A6325" w:rsidRPr="00AB647F" w:rsidRDefault="004A6325">
            <w:pPr>
              <w:numPr>
                <w:ilvl w:val="0"/>
                <w:numId w:val="27"/>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2ED77142"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Pens, pencils, rulers and paper</w:t>
            </w:r>
          </w:p>
        </w:tc>
        <w:tc>
          <w:tcPr>
            <w:tcW w:w="2892" w:type="dxa"/>
            <w:tcBorders>
              <w:top w:val="single" w:sz="4" w:space="0" w:color="000000"/>
              <w:left w:val="single" w:sz="4" w:space="0" w:color="000000"/>
              <w:bottom w:val="single" w:sz="4" w:space="0" w:color="000000"/>
              <w:right w:val="single" w:sz="4" w:space="0" w:color="000000"/>
            </w:tcBorders>
          </w:tcPr>
          <w:p w14:paraId="1A20C7AC"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Whiteboard markers, 2H pencils, plastic rulers, A2 white papers</w:t>
            </w:r>
          </w:p>
        </w:tc>
        <w:tc>
          <w:tcPr>
            <w:tcW w:w="1292" w:type="dxa"/>
            <w:tcBorders>
              <w:top w:val="single" w:sz="4" w:space="0" w:color="000000"/>
              <w:left w:val="single" w:sz="4" w:space="0" w:color="000000"/>
              <w:bottom w:val="single" w:sz="4" w:space="0" w:color="000000"/>
              <w:right w:val="single" w:sz="4" w:space="0" w:color="000000"/>
            </w:tcBorders>
          </w:tcPr>
          <w:p w14:paraId="7698CB0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Cs/>
                <w:kern w:val="0"/>
                <w:sz w:val="24"/>
                <w:szCs w:val="24"/>
                <w14:ligatures w14:val="none"/>
              </w:rPr>
              <w:t>Enough</w:t>
            </w:r>
          </w:p>
        </w:tc>
        <w:tc>
          <w:tcPr>
            <w:tcW w:w="1806" w:type="dxa"/>
            <w:tcBorders>
              <w:top w:val="single" w:sz="4" w:space="0" w:color="000000"/>
              <w:left w:val="single" w:sz="4" w:space="0" w:color="000000"/>
              <w:bottom w:val="single" w:sz="4" w:space="0" w:color="000000"/>
              <w:right w:val="single" w:sz="4" w:space="0" w:color="000000"/>
            </w:tcBorders>
          </w:tcPr>
          <w:p w14:paraId="5EB1B89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r>
      <w:tr w:rsidR="004A6325" w:rsidRPr="00AB647F" w14:paraId="6199F91D"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6AF384B3" w14:textId="77777777" w:rsidR="004A6325" w:rsidRPr="00AB647F" w:rsidRDefault="004A6325">
            <w:pPr>
              <w:numPr>
                <w:ilvl w:val="0"/>
                <w:numId w:val="27"/>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1B36A451"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Printing papers</w:t>
            </w:r>
          </w:p>
        </w:tc>
        <w:tc>
          <w:tcPr>
            <w:tcW w:w="2892" w:type="dxa"/>
            <w:tcBorders>
              <w:top w:val="single" w:sz="4" w:space="0" w:color="000000"/>
              <w:left w:val="single" w:sz="4" w:space="0" w:color="000000"/>
              <w:bottom w:val="single" w:sz="4" w:space="0" w:color="000000"/>
              <w:right w:val="single" w:sz="4" w:space="0" w:color="000000"/>
            </w:tcBorders>
          </w:tcPr>
          <w:p w14:paraId="1A4A7073"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 xml:space="preserve">A4 and A3 </w:t>
            </w:r>
          </w:p>
        </w:tc>
        <w:tc>
          <w:tcPr>
            <w:tcW w:w="1292" w:type="dxa"/>
            <w:tcBorders>
              <w:top w:val="single" w:sz="4" w:space="0" w:color="000000"/>
              <w:left w:val="single" w:sz="4" w:space="0" w:color="000000"/>
              <w:bottom w:val="single" w:sz="4" w:space="0" w:color="000000"/>
              <w:right w:val="single" w:sz="4" w:space="0" w:color="000000"/>
            </w:tcBorders>
          </w:tcPr>
          <w:p w14:paraId="34C8A805"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Enough</w:t>
            </w:r>
          </w:p>
        </w:tc>
        <w:tc>
          <w:tcPr>
            <w:tcW w:w="1806" w:type="dxa"/>
            <w:tcBorders>
              <w:top w:val="single" w:sz="4" w:space="0" w:color="000000"/>
              <w:left w:val="single" w:sz="4" w:space="0" w:color="000000"/>
              <w:bottom w:val="single" w:sz="4" w:space="0" w:color="000000"/>
              <w:right w:val="single" w:sz="4" w:space="0" w:color="000000"/>
            </w:tcBorders>
          </w:tcPr>
          <w:p w14:paraId="10E2A32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r>
    </w:tbl>
    <w:p w14:paraId="6AF6C797" w14:textId="77777777" w:rsidR="004A6325" w:rsidRPr="00AB647F" w:rsidRDefault="004A6325" w:rsidP="004A6325">
      <w:pPr>
        <w:spacing w:before="40" w:after="0" w:line="276" w:lineRule="auto"/>
        <w:rPr>
          <w:rFonts w:ascii="Times New Roman" w:eastAsia="Times New Roman" w:hAnsi="Times New Roman" w:cs="Times New Roman"/>
          <w:b/>
          <w:kern w:val="0"/>
          <w:sz w:val="24"/>
          <w:szCs w:val="24"/>
          <w14:ligatures w14:val="none"/>
        </w:rPr>
      </w:pPr>
    </w:p>
    <w:p w14:paraId="1853E7F1" w14:textId="77777777" w:rsidR="004A6325" w:rsidRDefault="004A6325" w:rsidP="004A6325">
      <w:pPr>
        <w:rPr>
          <w:rFonts w:ascii="Times New Roman" w:hAnsi="Times New Roman" w:cs="Times New Roman"/>
          <w:b/>
          <w:bCs/>
          <w:sz w:val="24"/>
          <w:szCs w:val="24"/>
        </w:rPr>
      </w:pPr>
      <w:r>
        <w:rPr>
          <w:rFonts w:ascii="Times New Roman" w:hAnsi="Times New Roman" w:cs="Times New Roman"/>
          <w:b/>
          <w:bCs/>
          <w:sz w:val="24"/>
          <w:szCs w:val="24"/>
        </w:rPr>
        <w:br w:type="page"/>
      </w:r>
    </w:p>
    <w:p w14:paraId="65F5B43B" w14:textId="77777777" w:rsidR="004A6325" w:rsidRPr="006556E1" w:rsidRDefault="004A6325" w:rsidP="00991025">
      <w:pPr>
        <w:pStyle w:val="Heading2"/>
      </w:pPr>
      <w:bookmarkStart w:id="54" w:name="_Toc194677490"/>
      <w:bookmarkStart w:id="55" w:name="_Toc196908554"/>
      <w:bookmarkStart w:id="56" w:name="_Toc197085596"/>
      <w:r w:rsidRPr="006556E1">
        <w:t>ENGINEERING DRAWINGS</w:t>
      </w:r>
      <w:bookmarkEnd w:id="54"/>
      <w:bookmarkEnd w:id="55"/>
      <w:bookmarkEnd w:id="56"/>
    </w:p>
    <w:p w14:paraId="1E1037AB" w14:textId="77777777" w:rsidR="004A6325" w:rsidRPr="00EE017B" w:rsidRDefault="004A6325" w:rsidP="004A6325">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sz w:val="24"/>
          <w:szCs w:val="24"/>
          <w:lang w:val="en-GB"/>
        </w:rPr>
        <w:t>UNIT CODE</w:t>
      </w:r>
      <w:r w:rsidRPr="00EE017B">
        <w:rPr>
          <w:rFonts w:ascii="Times New Roman" w:eastAsia="Calibri" w:hAnsi="Times New Roman" w:cs="Times New Roman"/>
          <w:b/>
          <w:bCs/>
          <w:sz w:val="24"/>
          <w:szCs w:val="24"/>
          <w:lang w:val="en-GB"/>
        </w:rPr>
        <w:t xml:space="preserve">:  </w:t>
      </w:r>
      <w:r w:rsidRPr="00E6580E">
        <w:rPr>
          <w:rFonts w:ascii="Times New Roman" w:eastAsia="Times New Roman" w:hAnsi="Times New Roman" w:cs="Times New Roman"/>
          <w:bCs/>
          <w:color w:val="000000"/>
          <w:kern w:val="28"/>
          <w:sz w:val="24"/>
          <w:szCs w:val="24"/>
        </w:rPr>
        <w:t xml:space="preserve">0732 </w:t>
      </w:r>
      <w:r>
        <w:rPr>
          <w:rFonts w:ascii="Times New Roman" w:eastAsia="Times New Roman" w:hAnsi="Times New Roman" w:cs="Times New Roman"/>
          <w:bCs/>
          <w:color w:val="000000"/>
          <w:kern w:val="28"/>
          <w:sz w:val="24"/>
          <w:szCs w:val="24"/>
        </w:rPr>
        <w:t>4</w:t>
      </w:r>
      <w:r w:rsidRPr="00E6580E">
        <w:rPr>
          <w:rFonts w:ascii="Times New Roman" w:eastAsia="Times New Roman" w:hAnsi="Times New Roman" w:cs="Times New Roman"/>
          <w:bCs/>
          <w:color w:val="000000"/>
          <w:kern w:val="28"/>
          <w:sz w:val="24"/>
          <w:szCs w:val="24"/>
        </w:rPr>
        <w:t>41 05A</w:t>
      </w:r>
    </w:p>
    <w:p w14:paraId="6F3454BD" w14:textId="77777777" w:rsidR="004A6325" w:rsidRPr="00EE017B" w:rsidRDefault="004A6325" w:rsidP="004A6325">
      <w:pPr>
        <w:spacing w:after="240" w:line="360" w:lineRule="auto"/>
        <w:jc w:val="both"/>
        <w:rPr>
          <w:rFonts w:ascii="Times New Roman" w:hAnsi="Times New Roman" w:cs="Times New Roman"/>
          <w:sz w:val="24"/>
          <w:szCs w:val="24"/>
          <w:lang w:val="en-ZA"/>
        </w:rPr>
      </w:pPr>
      <w:r w:rsidRPr="00EE017B">
        <w:rPr>
          <w:rFonts w:ascii="Times New Roman" w:hAnsi="Times New Roman" w:cs="Times New Roman"/>
          <w:b/>
          <w:sz w:val="24"/>
          <w:szCs w:val="24"/>
          <w:lang w:val="en-ZA"/>
        </w:rPr>
        <w:t>Relationship to Occupational Standards</w:t>
      </w:r>
    </w:p>
    <w:p w14:paraId="45A3CAA6" w14:textId="77777777" w:rsidR="004A6325" w:rsidRDefault="004A6325" w:rsidP="004A6325">
      <w:pPr>
        <w:spacing w:after="240" w:line="360" w:lineRule="auto"/>
        <w:rPr>
          <w:rFonts w:ascii="Times New Roman" w:eastAsia="Calibri" w:hAnsi="Times New Roman" w:cs="Times New Roman"/>
          <w:b/>
          <w:kern w:val="0"/>
          <w:sz w:val="24"/>
          <w:szCs w:val="24"/>
          <w14:ligatures w14:val="none"/>
        </w:rPr>
      </w:pPr>
      <w:r w:rsidRPr="00EE017B">
        <w:rPr>
          <w:rFonts w:ascii="Times New Roman" w:hAnsi="Times New Roman" w:cs="Times New Roman"/>
          <w:sz w:val="24"/>
          <w:szCs w:val="24"/>
        </w:rPr>
        <w:t xml:space="preserve">This unit addresses the unit of competency: </w:t>
      </w:r>
      <w:r w:rsidRPr="00AB647F">
        <w:rPr>
          <w:rFonts w:ascii="Times New Roman" w:eastAsia="Times New Roman" w:hAnsi="Times New Roman" w:cs="Times New Roman"/>
          <w:kern w:val="0"/>
          <w:sz w:val="24"/>
          <w:szCs w:val="24"/>
          <w14:ligatures w14:val="none"/>
        </w:rPr>
        <w:t>P</w:t>
      </w:r>
      <w:r>
        <w:rPr>
          <w:rFonts w:ascii="Times New Roman" w:eastAsia="Times New Roman" w:hAnsi="Times New Roman" w:cs="Times New Roman"/>
          <w:kern w:val="0"/>
          <w:sz w:val="24"/>
          <w:szCs w:val="24"/>
          <w14:ligatures w14:val="none"/>
        </w:rPr>
        <w:t>repare e</w:t>
      </w:r>
      <w:r w:rsidRPr="00AB647F">
        <w:rPr>
          <w:rFonts w:ascii="Times New Roman" w:eastAsia="Times New Roman" w:hAnsi="Times New Roman" w:cs="Times New Roman"/>
          <w:kern w:val="0"/>
          <w:sz w:val="24"/>
          <w:szCs w:val="24"/>
          <w14:ligatures w14:val="none"/>
        </w:rPr>
        <w:t>ngineering drawing</w:t>
      </w:r>
      <w:r>
        <w:rPr>
          <w:rFonts w:ascii="Times New Roman" w:eastAsia="Times New Roman" w:hAnsi="Times New Roman" w:cs="Times New Roman"/>
          <w:kern w:val="0"/>
          <w:sz w:val="24"/>
          <w:szCs w:val="24"/>
          <w14:ligatures w14:val="none"/>
        </w:rPr>
        <w:t>s</w:t>
      </w:r>
      <w:r w:rsidRPr="00EE017B">
        <w:rPr>
          <w:rFonts w:ascii="Times New Roman" w:eastAsia="SimSun" w:hAnsi="Times New Roman" w:cs="Times New Roman"/>
          <w:sz w:val="24"/>
          <w:szCs w:val="24"/>
        </w:rPr>
        <w:t>.</w:t>
      </w:r>
    </w:p>
    <w:p w14:paraId="37A2230A" w14:textId="77777777" w:rsidR="004A6325" w:rsidRPr="00EE017B" w:rsidRDefault="004A6325" w:rsidP="004A6325">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kern w:val="0"/>
          <w:sz w:val="24"/>
          <w:szCs w:val="24"/>
          <w14:ligatures w14:val="none"/>
        </w:rPr>
        <w:t xml:space="preserve">Duration of Unit: </w:t>
      </w:r>
      <w:r w:rsidRPr="00EE017B">
        <w:rPr>
          <w:rFonts w:ascii="Times New Roman" w:eastAsia="Calibri" w:hAnsi="Times New Roman" w:cs="Times New Roman"/>
          <w:sz w:val="24"/>
          <w:szCs w:val="24"/>
          <w:lang w:val="en-GB"/>
        </w:rPr>
        <w:t xml:space="preserve">60 </w:t>
      </w:r>
      <w:r w:rsidRPr="00EE017B">
        <w:rPr>
          <w:rFonts w:ascii="Times New Roman" w:eastAsia="Calibri" w:hAnsi="Times New Roman" w:cs="Times New Roman"/>
          <w:kern w:val="0"/>
          <w:sz w:val="24"/>
          <w:szCs w:val="24"/>
          <w14:ligatures w14:val="none"/>
        </w:rPr>
        <w:t>Hours</w:t>
      </w:r>
    </w:p>
    <w:p w14:paraId="6226FD37" w14:textId="77777777" w:rsidR="004A6325" w:rsidRPr="00EE017B" w:rsidRDefault="004A6325" w:rsidP="004A6325">
      <w:pPr>
        <w:tabs>
          <w:tab w:val="left" w:pos="2880"/>
        </w:tabs>
        <w:spacing w:after="240" w:line="360" w:lineRule="auto"/>
        <w:jc w:val="both"/>
        <w:rPr>
          <w:rFonts w:ascii="Times New Roman" w:eastAsia="Calibri" w:hAnsi="Times New Roman" w:cs="Times New Roman"/>
          <w:b/>
          <w:kern w:val="0"/>
          <w:sz w:val="24"/>
          <w:szCs w:val="24"/>
          <w:lang w:val="en-GB"/>
        </w:rPr>
      </w:pPr>
      <w:r w:rsidRPr="00EE017B">
        <w:rPr>
          <w:rFonts w:ascii="Times New Roman" w:eastAsia="Calibri" w:hAnsi="Times New Roman" w:cs="Times New Roman"/>
          <w:b/>
          <w:kern w:val="0"/>
          <w:sz w:val="24"/>
          <w:szCs w:val="24"/>
          <w:lang w:val="en-GB"/>
        </w:rPr>
        <w:t>Unit Description</w:t>
      </w:r>
    </w:p>
    <w:p w14:paraId="0CCD04DE" w14:textId="77777777" w:rsidR="004A6325" w:rsidRPr="00EE017B" w:rsidRDefault="004A6325" w:rsidP="004A6325">
      <w:pPr>
        <w:tabs>
          <w:tab w:val="left" w:pos="2880"/>
        </w:tabs>
        <w:spacing w:after="240" w:line="360" w:lineRule="auto"/>
        <w:jc w:val="both"/>
        <w:rPr>
          <w:rFonts w:ascii="Times New Roman" w:eastAsia="Calibri" w:hAnsi="Times New Roman" w:cs="Times New Roman"/>
          <w:kern w:val="0"/>
          <w:sz w:val="24"/>
          <w:szCs w:val="24"/>
          <w:lang w:val="en-GB"/>
        </w:rPr>
      </w:pPr>
      <w:r w:rsidRPr="00EE017B">
        <w:rPr>
          <w:rFonts w:ascii="Times New Roman" w:hAnsi="Times New Roman" w:cs="Times New Roman"/>
          <w:kern w:val="0"/>
          <w:sz w:val="24"/>
          <w:szCs w:val="24"/>
        </w:rPr>
        <w:t xml:space="preserve">This unit covers the competencies required to </w:t>
      </w:r>
      <w:r>
        <w:rPr>
          <w:rFonts w:ascii="Times New Roman" w:eastAsia="Times New Roman" w:hAnsi="Times New Roman" w:cs="Times New Roman"/>
          <w:kern w:val="0"/>
          <w:sz w:val="24"/>
          <w:szCs w:val="24"/>
          <w14:ligatures w14:val="none"/>
        </w:rPr>
        <w:t>prepare and interpret e</w:t>
      </w:r>
      <w:r w:rsidRPr="00AB647F">
        <w:rPr>
          <w:rFonts w:ascii="Times New Roman" w:eastAsia="Times New Roman" w:hAnsi="Times New Roman" w:cs="Times New Roman"/>
          <w:kern w:val="0"/>
          <w:sz w:val="24"/>
          <w:szCs w:val="24"/>
          <w14:ligatures w14:val="none"/>
        </w:rPr>
        <w:t>ngineering drawing</w:t>
      </w:r>
      <w:r>
        <w:rPr>
          <w:rFonts w:ascii="Times New Roman" w:eastAsia="Times New Roman" w:hAnsi="Times New Roman" w:cs="Times New Roman"/>
          <w:kern w:val="0"/>
          <w:sz w:val="24"/>
          <w:szCs w:val="24"/>
          <w14:ligatures w14:val="none"/>
        </w:rPr>
        <w:t>s</w:t>
      </w:r>
      <w:r w:rsidRPr="00EE017B">
        <w:rPr>
          <w:rFonts w:ascii="Times New Roman" w:hAnsi="Times New Roman" w:cs="Times New Roman"/>
          <w:kern w:val="0"/>
          <w:sz w:val="24"/>
          <w:szCs w:val="24"/>
        </w:rPr>
        <w:t xml:space="preserve">. </w:t>
      </w:r>
      <w:bookmarkStart w:id="57" w:name="_Hlk196920876"/>
      <w:r w:rsidRPr="00EE017B">
        <w:rPr>
          <w:rFonts w:ascii="Times New Roman" w:hAnsi="Times New Roman" w:cs="Times New Roman"/>
          <w:kern w:val="0"/>
          <w:sz w:val="24"/>
          <w:szCs w:val="24"/>
        </w:rPr>
        <w:t>It involves</w:t>
      </w:r>
      <w:bookmarkEnd w:id="57"/>
      <w:r>
        <w:rPr>
          <w:rFonts w:ascii="Times New Roman" w:hAnsi="Times New Roman" w:cs="Times New Roman"/>
          <w:kern w:val="0"/>
          <w:sz w:val="24"/>
          <w:szCs w:val="24"/>
        </w:rPr>
        <w:t xml:space="preserve"> </w:t>
      </w:r>
      <w:bookmarkStart w:id="58" w:name="_Hlk196920913"/>
      <w:r w:rsidRPr="00AB647F">
        <w:rPr>
          <w:rFonts w:ascii="Times New Roman" w:eastAsia="Times New Roman" w:hAnsi="Times New Roman" w:cs="Times New Roman"/>
          <w:kern w:val="0"/>
          <w:sz w:val="24"/>
          <w:szCs w:val="24"/>
          <w:lang w:val="en-GB"/>
          <w14:ligatures w14:val="none"/>
        </w:rPr>
        <w:t>managing basic operations in AutoCAD, developing 2D Drawings in AutoCAD</w:t>
      </w:r>
      <w:r>
        <w:rPr>
          <w:rFonts w:ascii="Times New Roman" w:eastAsia="Times New Roman" w:hAnsi="Times New Roman" w:cs="Times New Roman"/>
          <w:kern w:val="0"/>
          <w:sz w:val="24"/>
          <w:szCs w:val="24"/>
          <w:lang w:val="en-GB"/>
          <w14:ligatures w14:val="none"/>
        </w:rPr>
        <w:t>, p</w:t>
      </w:r>
      <w:r w:rsidRPr="00AB647F">
        <w:rPr>
          <w:rFonts w:ascii="Times New Roman" w:eastAsia="Times New Roman" w:hAnsi="Times New Roman" w:cs="Times New Roman"/>
          <w:kern w:val="0"/>
          <w:sz w:val="24"/>
          <w:szCs w:val="24"/>
          <w:lang w:val="en-GB"/>
          <w14:ligatures w14:val="none"/>
        </w:rPr>
        <w:t>roducing pictorial and orthographic drawings of components</w:t>
      </w:r>
      <w:bookmarkEnd w:id="58"/>
      <w:r>
        <w:rPr>
          <w:rFonts w:ascii="Times New Roman" w:eastAsia="Times New Roman" w:hAnsi="Times New Roman" w:cs="Times New Roman"/>
          <w:kern w:val="0"/>
          <w:sz w:val="24"/>
          <w:szCs w:val="24"/>
          <w:lang w:val="en-GB"/>
          <w14:ligatures w14:val="none"/>
        </w:rPr>
        <w:t xml:space="preserve"> </w:t>
      </w:r>
      <w:proofErr w:type="gramStart"/>
      <w:r>
        <w:rPr>
          <w:rFonts w:ascii="Times New Roman" w:eastAsia="Times New Roman" w:hAnsi="Times New Roman" w:cs="Times New Roman"/>
          <w:kern w:val="0"/>
          <w:sz w:val="24"/>
          <w:szCs w:val="24"/>
          <w:lang w:val="en-GB"/>
          <w14:ligatures w14:val="none"/>
        </w:rPr>
        <w:t xml:space="preserve">and </w:t>
      </w:r>
      <w:r w:rsidRPr="00EE017B">
        <w:rPr>
          <w:rFonts w:ascii="Times New Roman" w:eastAsia="Calibri" w:hAnsi="Times New Roman" w:cs="Times New Roman"/>
          <w:kern w:val="0"/>
          <w:sz w:val="24"/>
          <w:szCs w:val="24"/>
          <w:lang w:val="en-GB"/>
        </w:rPr>
        <w:t>.</w:t>
      </w:r>
      <w:proofErr w:type="gramEnd"/>
    </w:p>
    <w:p w14:paraId="304082FB" w14:textId="77777777" w:rsidR="004A6325" w:rsidRPr="00EE017B" w:rsidRDefault="004A6325" w:rsidP="004A6325">
      <w:pPr>
        <w:spacing w:after="240" w:line="360" w:lineRule="auto"/>
        <w:rPr>
          <w:rFonts w:ascii="Times New Roman" w:eastAsia="Times New Roman" w:hAnsi="Times New Roman" w:cs="Times New Roman"/>
          <w:b/>
          <w:kern w:val="28"/>
          <w:sz w:val="24"/>
          <w:szCs w:val="24"/>
          <w:lang w:val="en-ZA"/>
          <w14:ligatures w14:val="none"/>
        </w:rPr>
      </w:pPr>
      <w:r w:rsidRPr="00EE017B">
        <w:rPr>
          <w:rFonts w:ascii="Times New Roman" w:eastAsia="Times New Roman" w:hAnsi="Times New Roman" w:cs="Times New Roman"/>
          <w:b/>
          <w:kern w:val="28"/>
          <w:sz w:val="24"/>
          <w:szCs w:val="24"/>
          <w:lang w:val="en-ZA"/>
          <w14:ligatures w14:val="none"/>
        </w:rPr>
        <w:t>Summary of Learning Outcomes</w:t>
      </w:r>
    </w:p>
    <w:p w14:paraId="35ED91DA" w14:textId="77777777" w:rsidR="004A6325" w:rsidRDefault="004A6325" w:rsidP="004A6325">
      <w:pPr>
        <w:spacing w:after="0" w:line="276" w:lineRule="auto"/>
        <w:jc w:val="both"/>
        <w:rPr>
          <w:rFonts w:ascii="Times New Roman" w:eastAsia="Times New Roman" w:hAnsi="Times New Roman" w:cs="Times New Roman"/>
          <w:bCs/>
          <w:kern w:val="0"/>
          <w:sz w:val="24"/>
          <w:szCs w:val="24"/>
          <w14:ligatures w14:val="none"/>
        </w:rPr>
      </w:pPr>
      <w:r w:rsidRPr="00EE017B">
        <w:rPr>
          <w:rFonts w:ascii="Times New Roman" w:eastAsia="Calibri" w:hAnsi="Times New Roman" w:cs="Times New Roman"/>
          <w:bCs/>
          <w:kern w:val="0"/>
          <w:sz w:val="24"/>
          <w:szCs w:val="24"/>
          <w:lang w:val="en-ZA"/>
          <w14:ligatures w14:val="none"/>
        </w:rPr>
        <w:t>By the end of this unit, the learner should be able to:</w:t>
      </w:r>
    </w:p>
    <w:p w14:paraId="76013AA6" w14:textId="77777777" w:rsidR="004A6325" w:rsidRPr="00AB647F" w:rsidRDefault="004A6325" w:rsidP="004A6325">
      <w:pPr>
        <w:spacing w:after="0" w:line="276" w:lineRule="auto"/>
        <w:jc w:val="both"/>
        <w:rPr>
          <w:rFonts w:ascii="Times New Roman" w:eastAsia="Times New Roman" w:hAnsi="Times New Roman" w:cs="Times New Roman"/>
          <w:bCs/>
          <w:kern w:val="0"/>
          <w:sz w:val="24"/>
          <w:szCs w:val="24"/>
          <w14:ligatures w14:val="none"/>
        </w:rPr>
      </w:pPr>
    </w:p>
    <w:tbl>
      <w:tblPr>
        <w:tblStyle w:val="TableGrid"/>
        <w:tblW w:w="0" w:type="auto"/>
        <w:tblLook w:val="04A0" w:firstRow="1" w:lastRow="0" w:firstColumn="1" w:lastColumn="0" w:noHBand="0" w:noVBand="1"/>
      </w:tblPr>
      <w:tblGrid>
        <w:gridCol w:w="985"/>
        <w:gridCol w:w="5248"/>
        <w:gridCol w:w="3117"/>
      </w:tblGrid>
      <w:tr w:rsidR="004A6325" w14:paraId="7896F05E" w14:textId="77777777" w:rsidTr="006218ED">
        <w:tc>
          <w:tcPr>
            <w:tcW w:w="985" w:type="dxa"/>
          </w:tcPr>
          <w:p w14:paraId="2833E612" w14:textId="77777777" w:rsidR="004A6325" w:rsidRDefault="004A6325" w:rsidP="006218ED">
            <w:pPr>
              <w:spacing w:line="276" w:lineRule="auto"/>
              <w:rPr>
                <w:rFonts w:ascii="Times New Roman" w:eastAsia="Times New Roman" w:hAnsi="Times New Roman"/>
                <w:b/>
                <w:sz w:val="24"/>
                <w:szCs w:val="24"/>
              </w:rPr>
            </w:pPr>
            <w:r>
              <w:rPr>
                <w:rFonts w:ascii="Times New Roman" w:eastAsia="Times New Roman" w:hAnsi="Times New Roman"/>
                <w:b/>
                <w:sz w:val="24"/>
                <w:szCs w:val="24"/>
              </w:rPr>
              <w:t>S/NO</w:t>
            </w:r>
          </w:p>
        </w:tc>
        <w:tc>
          <w:tcPr>
            <w:tcW w:w="5248" w:type="dxa"/>
          </w:tcPr>
          <w:p w14:paraId="6A0E0C70" w14:textId="77777777" w:rsidR="004A6325" w:rsidRDefault="004A6325" w:rsidP="006218ED">
            <w:pPr>
              <w:spacing w:line="276" w:lineRule="auto"/>
              <w:rPr>
                <w:rFonts w:ascii="Times New Roman" w:eastAsia="Times New Roman" w:hAnsi="Times New Roman"/>
                <w:b/>
                <w:sz w:val="24"/>
                <w:szCs w:val="24"/>
              </w:rPr>
            </w:pPr>
            <w:r>
              <w:rPr>
                <w:rFonts w:ascii="Times New Roman" w:eastAsia="Times New Roman" w:hAnsi="Times New Roman"/>
                <w:b/>
                <w:sz w:val="24"/>
                <w:szCs w:val="24"/>
              </w:rPr>
              <w:t>LEARNING OUTCOMES</w:t>
            </w:r>
          </w:p>
        </w:tc>
        <w:tc>
          <w:tcPr>
            <w:tcW w:w="3117" w:type="dxa"/>
          </w:tcPr>
          <w:p w14:paraId="380024F7" w14:textId="77777777" w:rsidR="004A6325" w:rsidRDefault="004A6325" w:rsidP="006218ED">
            <w:pPr>
              <w:spacing w:line="276" w:lineRule="auto"/>
              <w:rPr>
                <w:rFonts w:ascii="Times New Roman" w:eastAsia="Times New Roman" w:hAnsi="Times New Roman"/>
                <w:b/>
                <w:sz w:val="24"/>
                <w:szCs w:val="24"/>
              </w:rPr>
            </w:pPr>
            <w:r>
              <w:rPr>
                <w:rFonts w:ascii="Times New Roman" w:eastAsia="Times New Roman" w:hAnsi="Times New Roman"/>
                <w:b/>
                <w:sz w:val="24"/>
                <w:szCs w:val="24"/>
              </w:rPr>
              <w:t>DURATION(HOURS)</w:t>
            </w:r>
          </w:p>
        </w:tc>
      </w:tr>
      <w:tr w:rsidR="004A6325" w14:paraId="6C80A2C5" w14:textId="77777777" w:rsidTr="006218ED">
        <w:tc>
          <w:tcPr>
            <w:tcW w:w="985" w:type="dxa"/>
          </w:tcPr>
          <w:p w14:paraId="519041C8" w14:textId="77777777" w:rsidR="004A6325" w:rsidRPr="00F865B4" w:rsidRDefault="004A6325">
            <w:pPr>
              <w:pStyle w:val="ListParagraph"/>
              <w:numPr>
                <w:ilvl w:val="0"/>
                <w:numId w:val="217"/>
              </w:numPr>
              <w:spacing w:after="0" w:line="276" w:lineRule="auto"/>
              <w:rPr>
                <w:b/>
                <w:kern w:val="0"/>
                <w:szCs w:val="24"/>
              </w:rPr>
            </w:pPr>
          </w:p>
        </w:tc>
        <w:tc>
          <w:tcPr>
            <w:tcW w:w="5248" w:type="dxa"/>
          </w:tcPr>
          <w:p w14:paraId="26386468" w14:textId="77777777" w:rsidR="004A6325" w:rsidRDefault="004A6325" w:rsidP="006218ED">
            <w:pPr>
              <w:spacing w:line="276" w:lineRule="auto"/>
              <w:rPr>
                <w:rFonts w:ascii="Times New Roman" w:eastAsia="Times New Roman" w:hAnsi="Times New Roman"/>
                <w:b/>
                <w:sz w:val="24"/>
                <w:szCs w:val="24"/>
              </w:rPr>
            </w:pPr>
            <w:r w:rsidRPr="00461D33">
              <w:rPr>
                <w:rFonts w:ascii="Times New Roman" w:hAnsi="Times New Roman"/>
                <w:bCs/>
                <w:sz w:val="24"/>
                <w:szCs w:val="24"/>
                <w:lang w:val="en-ZW"/>
              </w:rPr>
              <w:t xml:space="preserve">Manage basic operations in AutoCAD </w:t>
            </w:r>
          </w:p>
        </w:tc>
        <w:tc>
          <w:tcPr>
            <w:tcW w:w="3117" w:type="dxa"/>
          </w:tcPr>
          <w:p w14:paraId="5C70BFF3" w14:textId="77777777" w:rsidR="004A6325" w:rsidRDefault="004A6325" w:rsidP="006218ED">
            <w:pPr>
              <w:spacing w:line="276" w:lineRule="auto"/>
              <w:rPr>
                <w:rFonts w:ascii="Times New Roman" w:eastAsia="Times New Roman" w:hAnsi="Times New Roman"/>
                <w:b/>
                <w:sz w:val="24"/>
                <w:szCs w:val="24"/>
              </w:rPr>
            </w:pPr>
            <w:r>
              <w:rPr>
                <w:rFonts w:ascii="Times New Roman" w:eastAsia="Times New Roman" w:hAnsi="Times New Roman"/>
                <w:b/>
                <w:sz w:val="24"/>
                <w:szCs w:val="24"/>
              </w:rPr>
              <w:t>10</w:t>
            </w:r>
          </w:p>
        </w:tc>
      </w:tr>
      <w:tr w:rsidR="004A6325" w14:paraId="3AE904CA" w14:textId="77777777" w:rsidTr="006218ED">
        <w:tc>
          <w:tcPr>
            <w:tcW w:w="985" w:type="dxa"/>
          </w:tcPr>
          <w:p w14:paraId="1DF14313" w14:textId="77777777" w:rsidR="004A6325" w:rsidRPr="00F865B4" w:rsidRDefault="004A6325">
            <w:pPr>
              <w:pStyle w:val="ListParagraph"/>
              <w:numPr>
                <w:ilvl w:val="0"/>
                <w:numId w:val="217"/>
              </w:numPr>
              <w:spacing w:after="0" w:line="276" w:lineRule="auto"/>
              <w:rPr>
                <w:b/>
                <w:kern w:val="0"/>
                <w:szCs w:val="24"/>
              </w:rPr>
            </w:pPr>
          </w:p>
        </w:tc>
        <w:tc>
          <w:tcPr>
            <w:tcW w:w="5248" w:type="dxa"/>
          </w:tcPr>
          <w:p w14:paraId="4BA6EBC5" w14:textId="77777777" w:rsidR="004A6325" w:rsidRDefault="004A6325" w:rsidP="006218ED">
            <w:pPr>
              <w:spacing w:line="276" w:lineRule="auto"/>
              <w:rPr>
                <w:rFonts w:ascii="Times New Roman" w:eastAsia="Times New Roman" w:hAnsi="Times New Roman"/>
                <w:b/>
                <w:sz w:val="24"/>
                <w:szCs w:val="24"/>
              </w:rPr>
            </w:pPr>
            <w:r w:rsidRPr="00461D33">
              <w:rPr>
                <w:rFonts w:ascii="Times New Roman" w:hAnsi="Times New Roman"/>
                <w:bCs/>
                <w:sz w:val="24"/>
                <w:szCs w:val="24"/>
                <w:lang w:val="en-ZW"/>
              </w:rPr>
              <w:t>Develop 2D Drawings in AutoCAD</w:t>
            </w:r>
          </w:p>
        </w:tc>
        <w:tc>
          <w:tcPr>
            <w:tcW w:w="3117" w:type="dxa"/>
          </w:tcPr>
          <w:p w14:paraId="5DAFC36D" w14:textId="77777777" w:rsidR="004A6325" w:rsidRDefault="004A6325" w:rsidP="006218ED">
            <w:pPr>
              <w:spacing w:line="276" w:lineRule="auto"/>
              <w:rPr>
                <w:rFonts w:ascii="Times New Roman" w:eastAsia="Times New Roman" w:hAnsi="Times New Roman"/>
                <w:b/>
                <w:sz w:val="24"/>
                <w:szCs w:val="24"/>
              </w:rPr>
            </w:pPr>
            <w:r>
              <w:rPr>
                <w:rFonts w:ascii="Times New Roman" w:eastAsia="Times New Roman" w:hAnsi="Times New Roman"/>
                <w:b/>
                <w:sz w:val="24"/>
                <w:szCs w:val="24"/>
              </w:rPr>
              <w:t>15</w:t>
            </w:r>
          </w:p>
        </w:tc>
      </w:tr>
      <w:tr w:rsidR="004A6325" w14:paraId="6E571E04" w14:textId="77777777" w:rsidTr="006218ED">
        <w:tc>
          <w:tcPr>
            <w:tcW w:w="985" w:type="dxa"/>
          </w:tcPr>
          <w:p w14:paraId="18698B35" w14:textId="77777777" w:rsidR="004A6325" w:rsidRPr="00F865B4" w:rsidRDefault="004A6325">
            <w:pPr>
              <w:pStyle w:val="ListParagraph"/>
              <w:numPr>
                <w:ilvl w:val="0"/>
                <w:numId w:val="217"/>
              </w:numPr>
              <w:spacing w:after="0" w:line="276" w:lineRule="auto"/>
              <w:rPr>
                <w:b/>
                <w:kern w:val="0"/>
                <w:szCs w:val="24"/>
              </w:rPr>
            </w:pPr>
          </w:p>
        </w:tc>
        <w:tc>
          <w:tcPr>
            <w:tcW w:w="5248" w:type="dxa"/>
          </w:tcPr>
          <w:p w14:paraId="240E3138" w14:textId="77777777" w:rsidR="004A6325" w:rsidRDefault="004A6325" w:rsidP="006218ED">
            <w:pPr>
              <w:spacing w:line="276" w:lineRule="auto"/>
              <w:rPr>
                <w:rFonts w:ascii="Times New Roman" w:eastAsia="Times New Roman" w:hAnsi="Times New Roman"/>
                <w:b/>
                <w:sz w:val="24"/>
                <w:szCs w:val="24"/>
              </w:rPr>
            </w:pPr>
            <w:r w:rsidRPr="00461D33">
              <w:rPr>
                <w:rFonts w:ascii="Times New Roman" w:hAnsi="Times New Roman"/>
                <w:bCs/>
                <w:sz w:val="24"/>
                <w:szCs w:val="24"/>
                <w:lang w:val="en-ZW"/>
              </w:rPr>
              <w:t>Produce pictorial and orthographic drawings of components</w:t>
            </w:r>
          </w:p>
        </w:tc>
        <w:tc>
          <w:tcPr>
            <w:tcW w:w="3117" w:type="dxa"/>
          </w:tcPr>
          <w:p w14:paraId="4F82F753" w14:textId="77777777" w:rsidR="004A6325" w:rsidRDefault="004A6325" w:rsidP="006218ED">
            <w:pPr>
              <w:spacing w:line="276" w:lineRule="auto"/>
              <w:rPr>
                <w:rFonts w:ascii="Times New Roman" w:eastAsia="Times New Roman" w:hAnsi="Times New Roman"/>
                <w:b/>
                <w:sz w:val="24"/>
                <w:szCs w:val="24"/>
              </w:rPr>
            </w:pPr>
            <w:r>
              <w:rPr>
                <w:rFonts w:ascii="Times New Roman" w:eastAsia="Times New Roman" w:hAnsi="Times New Roman"/>
                <w:b/>
                <w:sz w:val="24"/>
                <w:szCs w:val="24"/>
              </w:rPr>
              <w:t>20</w:t>
            </w:r>
          </w:p>
        </w:tc>
      </w:tr>
      <w:tr w:rsidR="004A6325" w14:paraId="4CFA914F" w14:textId="77777777" w:rsidTr="006218ED">
        <w:tc>
          <w:tcPr>
            <w:tcW w:w="985" w:type="dxa"/>
          </w:tcPr>
          <w:p w14:paraId="1F276AC1" w14:textId="77777777" w:rsidR="004A6325" w:rsidRPr="00F865B4" w:rsidRDefault="004A6325">
            <w:pPr>
              <w:pStyle w:val="ListParagraph"/>
              <w:numPr>
                <w:ilvl w:val="0"/>
                <w:numId w:val="217"/>
              </w:numPr>
              <w:spacing w:after="0" w:line="276" w:lineRule="auto"/>
              <w:rPr>
                <w:b/>
                <w:kern w:val="0"/>
                <w:szCs w:val="24"/>
              </w:rPr>
            </w:pPr>
          </w:p>
        </w:tc>
        <w:tc>
          <w:tcPr>
            <w:tcW w:w="5248" w:type="dxa"/>
          </w:tcPr>
          <w:p w14:paraId="463725C9" w14:textId="77777777" w:rsidR="004A6325" w:rsidRPr="00461D33" w:rsidRDefault="004A6325" w:rsidP="006218ED">
            <w:pPr>
              <w:spacing w:line="276" w:lineRule="auto"/>
              <w:rPr>
                <w:rFonts w:ascii="Times New Roman" w:hAnsi="Times New Roman"/>
                <w:bCs/>
                <w:sz w:val="24"/>
                <w:szCs w:val="24"/>
                <w:lang w:val="en-ZW"/>
              </w:rPr>
            </w:pPr>
            <w:r>
              <w:rPr>
                <w:rFonts w:ascii="Times New Roman" w:hAnsi="Times New Roman"/>
                <w:bCs/>
                <w:sz w:val="24"/>
                <w:szCs w:val="24"/>
                <w:lang w:val="en-ZW"/>
              </w:rPr>
              <w:t>D</w:t>
            </w:r>
            <w:r w:rsidRPr="00156FBC">
              <w:rPr>
                <w:rFonts w:ascii="Times New Roman" w:hAnsi="Times New Roman"/>
                <w:bCs/>
                <w:sz w:val="24"/>
                <w:szCs w:val="24"/>
                <w:lang w:val="en-ZW"/>
              </w:rPr>
              <w:t>evelop electrical schematic drawings using simulation software</w:t>
            </w:r>
          </w:p>
        </w:tc>
        <w:tc>
          <w:tcPr>
            <w:tcW w:w="3117" w:type="dxa"/>
          </w:tcPr>
          <w:p w14:paraId="4CB16849" w14:textId="77777777" w:rsidR="004A6325" w:rsidRDefault="004A6325" w:rsidP="006218ED">
            <w:pPr>
              <w:spacing w:line="276" w:lineRule="auto"/>
              <w:rPr>
                <w:rFonts w:ascii="Times New Roman" w:eastAsia="Times New Roman" w:hAnsi="Times New Roman"/>
                <w:b/>
                <w:sz w:val="24"/>
                <w:szCs w:val="24"/>
              </w:rPr>
            </w:pPr>
            <w:r>
              <w:rPr>
                <w:rFonts w:ascii="Times New Roman" w:eastAsia="Times New Roman" w:hAnsi="Times New Roman"/>
                <w:b/>
                <w:sz w:val="24"/>
                <w:szCs w:val="24"/>
              </w:rPr>
              <w:t>15</w:t>
            </w:r>
          </w:p>
        </w:tc>
      </w:tr>
      <w:tr w:rsidR="004A6325" w14:paraId="067D08A5" w14:textId="77777777" w:rsidTr="006218ED">
        <w:tc>
          <w:tcPr>
            <w:tcW w:w="985" w:type="dxa"/>
          </w:tcPr>
          <w:p w14:paraId="43A566E8" w14:textId="77777777" w:rsidR="004A6325" w:rsidRDefault="004A6325" w:rsidP="006218ED">
            <w:pPr>
              <w:spacing w:line="276" w:lineRule="auto"/>
              <w:rPr>
                <w:rFonts w:ascii="Times New Roman" w:eastAsia="Times New Roman" w:hAnsi="Times New Roman"/>
                <w:b/>
                <w:sz w:val="24"/>
                <w:szCs w:val="24"/>
              </w:rPr>
            </w:pPr>
          </w:p>
        </w:tc>
        <w:tc>
          <w:tcPr>
            <w:tcW w:w="5248" w:type="dxa"/>
          </w:tcPr>
          <w:p w14:paraId="3B6998A4" w14:textId="77777777" w:rsidR="004A6325" w:rsidRDefault="004A6325" w:rsidP="006218ED">
            <w:pPr>
              <w:spacing w:line="276" w:lineRule="auto"/>
              <w:rPr>
                <w:rFonts w:ascii="Times New Roman" w:eastAsia="Times New Roman" w:hAnsi="Times New Roman"/>
                <w:b/>
                <w:sz w:val="24"/>
                <w:szCs w:val="24"/>
              </w:rPr>
            </w:pPr>
            <w:r>
              <w:rPr>
                <w:rFonts w:ascii="Times New Roman" w:eastAsia="Times New Roman" w:hAnsi="Times New Roman"/>
                <w:b/>
                <w:sz w:val="24"/>
                <w:szCs w:val="24"/>
              </w:rPr>
              <w:t xml:space="preserve">                                                TOTAL</w:t>
            </w:r>
          </w:p>
        </w:tc>
        <w:tc>
          <w:tcPr>
            <w:tcW w:w="3117" w:type="dxa"/>
          </w:tcPr>
          <w:p w14:paraId="5D11948F" w14:textId="77777777" w:rsidR="004A6325" w:rsidRDefault="004A6325" w:rsidP="006218ED">
            <w:pPr>
              <w:spacing w:line="276" w:lineRule="auto"/>
              <w:rPr>
                <w:rFonts w:ascii="Times New Roman" w:eastAsia="Times New Roman" w:hAnsi="Times New Roman"/>
                <w:b/>
                <w:sz w:val="24"/>
                <w:szCs w:val="24"/>
              </w:rPr>
            </w:pPr>
            <w:r>
              <w:rPr>
                <w:rFonts w:ascii="Times New Roman" w:eastAsia="Times New Roman" w:hAnsi="Times New Roman"/>
                <w:b/>
                <w:sz w:val="24"/>
                <w:szCs w:val="24"/>
              </w:rPr>
              <w:t>60</w:t>
            </w:r>
          </w:p>
        </w:tc>
      </w:tr>
    </w:tbl>
    <w:p w14:paraId="05C15B7D" w14:textId="77777777" w:rsidR="004A6325" w:rsidRDefault="004A6325" w:rsidP="004A6325">
      <w:pPr>
        <w:spacing w:after="0" w:line="276" w:lineRule="auto"/>
        <w:rPr>
          <w:rFonts w:ascii="Times New Roman" w:eastAsia="Times New Roman" w:hAnsi="Times New Roman" w:cs="Times New Roman"/>
          <w:b/>
          <w:kern w:val="0"/>
          <w:sz w:val="24"/>
          <w:szCs w:val="24"/>
          <w14:ligatures w14:val="none"/>
        </w:rPr>
      </w:pPr>
    </w:p>
    <w:p w14:paraId="65DF9111" w14:textId="77777777" w:rsidR="004A6325" w:rsidRPr="00AB647F" w:rsidRDefault="004A6325" w:rsidP="004A6325">
      <w:pPr>
        <w:spacing w:after="0" w:line="276" w:lineRule="auto"/>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Learning Outcomes, Content and Suggested Assessment Methods</w:t>
      </w:r>
    </w:p>
    <w:p w14:paraId="4CCD1E07" w14:textId="77777777" w:rsidR="004A6325" w:rsidRPr="00AB647F" w:rsidRDefault="004A6325" w:rsidP="004A6325">
      <w:pPr>
        <w:spacing w:after="0" w:line="276" w:lineRule="auto"/>
        <w:rPr>
          <w:rFonts w:ascii="Times New Roman" w:eastAsia="Times New Roman" w:hAnsi="Times New Roman" w:cs="Times New Roman"/>
          <w:kern w:val="0"/>
          <w:sz w:val="24"/>
          <w:szCs w:val="24"/>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3"/>
        <w:gridCol w:w="4462"/>
        <w:gridCol w:w="2121"/>
      </w:tblGrid>
      <w:tr w:rsidR="004A6325" w:rsidRPr="00AB647F" w14:paraId="094B7A58" w14:textId="77777777" w:rsidTr="006218ED">
        <w:tc>
          <w:tcPr>
            <w:tcW w:w="2433" w:type="dxa"/>
            <w:shd w:val="clear" w:color="auto" w:fill="auto"/>
          </w:tcPr>
          <w:p w14:paraId="7405DF1C" w14:textId="77777777" w:rsidR="004A6325" w:rsidRPr="00AB647F" w:rsidRDefault="004A6325" w:rsidP="006218ED">
            <w:pPr>
              <w:spacing w:after="0" w:line="276" w:lineRule="auto"/>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Learning Outcome</w:t>
            </w:r>
          </w:p>
          <w:p w14:paraId="204D3CF2" w14:textId="77777777" w:rsidR="004A6325" w:rsidRPr="00AB647F" w:rsidRDefault="004A6325" w:rsidP="006218ED">
            <w:pPr>
              <w:spacing w:after="0" w:line="276" w:lineRule="auto"/>
              <w:jc w:val="center"/>
              <w:rPr>
                <w:rFonts w:ascii="Times New Roman" w:eastAsia="Times New Roman" w:hAnsi="Times New Roman" w:cs="Times New Roman"/>
                <w:b/>
                <w:kern w:val="0"/>
                <w:sz w:val="24"/>
                <w:szCs w:val="24"/>
                <w14:ligatures w14:val="none"/>
              </w:rPr>
            </w:pPr>
          </w:p>
        </w:tc>
        <w:tc>
          <w:tcPr>
            <w:tcW w:w="4462" w:type="dxa"/>
            <w:shd w:val="clear" w:color="auto" w:fill="auto"/>
          </w:tcPr>
          <w:p w14:paraId="4E27C87C" w14:textId="77777777" w:rsidR="004A6325" w:rsidRPr="00AB647F" w:rsidRDefault="004A6325" w:rsidP="006218ED">
            <w:pPr>
              <w:spacing w:after="0" w:line="276" w:lineRule="auto"/>
              <w:jc w:val="center"/>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Content</w:t>
            </w:r>
          </w:p>
          <w:p w14:paraId="67431C34" w14:textId="77777777" w:rsidR="004A6325" w:rsidRPr="00AB647F" w:rsidRDefault="004A6325" w:rsidP="006218ED">
            <w:pPr>
              <w:spacing w:after="0" w:line="276" w:lineRule="auto"/>
              <w:jc w:val="center"/>
              <w:rPr>
                <w:rFonts w:ascii="Times New Roman" w:eastAsia="Times New Roman" w:hAnsi="Times New Roman" w:cs="Times New Roman"/>
                <w:b/>
                <w:kern w:val="0"/>
                <w:sz w:val="24"/>
                <w:szCs w:val="24"/>
                <w14:ligatures w14:val="none"/>
              </w:rPr>
            </w:pPr>
          </w:p>
        </w:tc>
        <w:tc>
          <w:tcPr>
            <w:tcW w:w="2121" w:type="dxa"/>
            <w:shd w:val="clear" w:color="auto" w:fill="auto"/>
          </w:tcPr>
          <w:p w14:paraId="149DEAF5" w14:textId="77777777" w:rsidR="004A6325" w:rsidRPr="00AB647F" w:rsidRDefault="004A6325" w:rsidP="006218ED">
            <w:pPr>
              <w:spacing w:after="0" w:line="276" w:lineRule="auto"/>
              <w:jc w:val="center"/>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Suggested Assessment Methods</w:t>
            </w:r>
          </w:p>
        </w:tc>
      </w:tr>
      <w:tr w:rsidR="004A6325" w:rsidRPr="00AB647F" w14:paraId="229885E1" w14:textId="77777777" w:rsidTr="006218ED">
        <w:trPr>
          <w:trHeight w:val="1880"/>
        </w:trPr>
        <w:tc>
          <w:tcPr>
            <w:tcW w:w="2433" w:type="dxa"/>
            <w:shd w:val="clear" w:color="auto" w:fill="auto"/>
          </w:tcPr>
          <w:p w14:paraId="2FA1446E" w14:textId="77777777" w:rsidR="004A6325" w:rsidRPr="00AB647F" w:rsidRDefault="004A6325">
            <w:pPr>
              <w:numPr>
                <w:ilvl w:val="0"/>
                <w:numId w:val="81"/>
              </w:numPr>
              <w:spacing w:after="0" w:line="276" w:lineRule="auto"/>
              <w:contextualSpacing/>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bCs/>
                <w:kern w:val="0"/>
                <w:sz w:val="24"/>
                <w:szCs w:val="24"/>
                <w14:ligatures w14:val="none"/>
              </w:rPr>
              <w:t xml:space="preserve">Manage basic operations in AutoCAD </w:t>
            </w:r>
          </w:p>
        </w:tc>
        <w:tc>
          <w:tcPr>
            <w:tcW w:w="4462" w:type="dxa"/>
            <w:shd w:val="clear" w:color="auto" w:fill="auto"/>
          </w:tcPr>
          <w:p w14:paraId="58CB0E38" w14:textId="77777777" w:rsidR="004A6325" w:rsidRPr="00AB647F" w:rsidRDefault="004A6325">
            <w:pPr>
              <w:numPr>
                <w:ilvl w:val="1"/>
                <w:numId w:val="81"/>
              </w:numPr>
              <w:spacing w:after="120" w:line="276" w:lineRule="auto"/>
              <w:ind w:left="61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Introduction</w:t>
            </w:r>
            <w:r w:rsidRPr="00AB647F">
              <w:rPr>
                <w:rFonts w:ascii="Times New Roman" w:eastAsia="Calibri" w:hAnsi="Times New Roman" w:cs="Times New Roman"/>
                <w:b/>
                <w:bCs/>
                <w:kern w:val="0"/>
                <w:sz w:val="24"/>
                <w:szCs w:val="24"/>
                <w:lang w:val="en-ZW"/>
                <w14:ligatures w14:val="none"/>
              </w:rPr>
              <w:t xml:space="preserve"> </w:t>
            </w:r>
            <w:r w:rsidRPr="00AB647F">
              <w:rPr>
                <w:rFonts w:ascii="Times New Roman" w:eastAsia="Calibri" w:hAnsi="Times New Roman" w:cs="Times New Roman"/>
                <w:kern w:val="0"/>
                <w:sz w:val="24"/>
                <w:szCs w:val="24"/>
                <w:lang w:val="en-ZW"/>
                <w14:ligatures w14:val="none"/>
              </w:rPr>
              <w:t>to CAD</w:t>
            </w:r>
          </w:p>
          <w:p w14:paraId="00ED6785" w14:textId="77777777" w:rsidR="004A6325" w:rsidRPr="00AB647F" w:rsidRDefault="004A6325">
            <w:pPr>
              <w:numPr>
                <w:ilvl w:val="2"/>
                <w:numId w:val="81"/>
              </w:numPr>
              <w:spacing w:after="12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Definition of CAD</w:t>
            </w:r>
          </w:p>
          <w:p w14:paraId="2EA8FF62" w14:textId="77777777" w:rsidR="004A6325" w:rsidRPr="00AB647F" w:rsidRDefault="004A6325">
            <w:pPr>
              <w:numPr>
                <w:ilvl w:val="2"/>
                <w:numId w:val="81"/>
              </w:numPr>
              <w:spacing w:after="12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Uses of CAD</w:t>
            </w:r>
          </w:p>
          <w:p w14:paraId="245A1092" w14:textId="77777777" w:rsidR="004A6325" w:rsidRPr="00AB647F" w:rsidRDefault="004A6325">
            <w:pPr>
              <w:numPr>
                <w:ilvl w:val="2"/>
                <w:numId w:val="81"/>
              </w:numPr>
              <w:spacing w:after="12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 xml:space="preserve">Merits and demerits of AutoCAD over traditional method of engineering drawing. </w:t>
            </w:r>
          </w:p>
          <w:p w14:paraId="2E3A7856" w14:textId="77777777" w:rsidR="004A6325" w:rsidRPr="00AB647F" w:rsidRDefault="004A6325">
            <w:pPr>
              <w:numPr>
                <w:ilvl w:val="1"/>
                <w:numId w:val="81"/>
              </w:numPr>
              <w:spacing w:after="120" w:line="276" w:lineRule="auto"/>
              <w:ind w:left="61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AutoCAD installation</w:t>
            </w:r>
          </w:p>
          <w:p w14:paraId="14273B6C" w14:textId="77777777" w:rsidR="004A6325" w:rsidRPr="00AB647F" w:rsidRDefault="004A6325">
            <w:pPr>
              <w:numPr>
                <w:ilvl w:val="2"/>
                <w:numId w:val="81"/>
              </w:numPr>
              <w:spacing w:after="12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Computer system requirements for AutoCAD</w:t>
            </w:r>
          </w:p>
          <w:p w14:paraId="401F5498" w14:textId="77777777" w:rsidR="004A6325" w:rsidRPr="00AB647F" w:rsidRDefault="004A6325">
            <w:pPr>
              <w:numPr>
                <w:ilvl w:val="2"/>
                <w:numId w:val="81"/>
              </w:numPr>
              <w:spacing w:after="12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CAD software type and versions</w:t>
            </w:r>
          </w:p>
          <w:p w14:paraId="0CFD2FD0"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 xml:space="preserve">AutoCAD Electrical </w:t>
            </w:r>
          </w:p>
          <w:p w14:paraId="681FFF99"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AutoCAD Architecture</w:t>
            </w:r>
          </w:p>
          <w:p w14:paraId="2E9D83E6"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AutoCAD Mechanical</w:t>
            </w:r>
          </w:p>
          <w:p w14:paraId="6BD9D6EF" w14:textId="77777777" w:rsidR="004A6325" w:rsidRPr="00AB647F" w:rsidRDefault="004A6325">
            <w:pPr>
              <w:numPr>
                <w:ilvl w:val="1"/>
                <w:numId w:val="81"/>
              </w:numPr>
              <w:spacing w:after="120" w:line="276" w:lineRule="auto"/>
              <w:ind w:left="577" w:hanging="435"/>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AutoCAD installation procedure</w:t>
            </w:r>
          </w:p>
          <w:p w14:paraId="1F177A80" w14:textId="77777777" w:rsidR="004A6325" w:rsidRPr="00AB647F" w:rsidRDefault="004A6325">
            <w:pPr>
              <w:numPr>
                <w:ilvl w:val="1"/>
                <w:numId w:val="81"/>
              </w:numPr>
              <w:spacing w:after="120" w:line="276" w:lineRule="auto"/>
              <w:ind w:left="577" w:hanging="435"/>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 xml:space="preserve">Getting started with CAD </w:t>
            </w:r>
          </w:p>
          <w:p w14:paraId="62C334B9" w14:textId="77777777" w:rsidR="004A6325" w:rsidRPr="00AB647F" w:rsidRDefault="004A6325">
            <w:pPr>
              <w:numPr>
                <w:ilvl w:val="2"/>
                <w:numId w:val="81"/>
              </w:numPr>
              <w:spacing w:after="12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Creating a new project in CAD.</w:t>
            </w:r>
          </w:p>
          <w:p w14:paraId="75CA8E32"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AutoCAD user interface</w:t>
            </w:r>
          </w:p>
          <w:p w14:paraId="76BE1111" w14:textId="77777777" w:rsidR="004A6325" w:rsidRPr="00AB647F" w:rsidRDefault="004A6325">
            <w:pPr>
              <w:numPr>
                <w:ilvl w:val="3"/>
                <w:numId w:val="81"/>
              </w:numPr>
              <w:spacing w:after="120" w:line="276" w:lineRule="auto"/>
              <w:ind w:left="1854"/>
              <w:contextualSpacing/>
              <w:rPr>
                <w:rFonts w:ascii="Times New Roman" w:eastAsia="Times New Roman"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Ribbon</w:t>
            </w:r>
          </w:p>
          <w:p w14:paraId="74A1B195"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Panels</w:t>
            </w:r>
          </w:p>
          <w:p w14:paraId="7A269D6F"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Model space</w:t>
            </w:r>
          </w:p>
          <w:p w14:paraId="3672925A"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Layout tabs</w:t>
            </w:r>
          </w:p>
          <w:p w14:paraId="6465573E"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Status bar</w:t>
            </w:r>
          </w:p>
          <w:p w14:paraId="1ED0C97B"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Properties</w:t>
            </w:r>
          </w:p>
          <w:p w14:paraId="4ACE32FF" w14:textId="77777777" w:rsidR="004A6325" w:rsidRPr="00AB647F" w:rsidRDefault="004A6325">
            <w:pPr>
              <w:numPr>
                <w:ilvl w:val="1"/>
                <w:numId w:val="81"/>
              </w:numPr>
              <w:spacing w:after="120" w:line="276" w:lineRule="auto"/>
              <w:ind w:left="577" w:hanging="435"/>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Working with commands</w:t>
            </w:r>
          </w:p>
          <w:p w14:paraId="63874D22"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Methods of inputting command in CAD.</w:t>
            </w:r>
          </w:p>
          <w:p w14:paraId="58A6EBCA"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Use icons on Ribbon</w:t>
            </w:r>
          </w:p>
          <w:p w14:paraId="16B08771"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Use the commands box</w:t>
            </w:r>
          </w:p>
          <w:p w14:paraId="0D48B27A"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Use Shortcuts</w:t>
            </w:r>
          </w:p>
          <w:p w14:paraId="38F39D2E"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Selection methods in CAD.</w:t>
            </w:r>
          </w:p>
          <w:p w14:paraId="74E1C3A7"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One click</w:t>
            </w:r>
          </w:p>
          <w:p w14:paraId="141BC49F"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Window selection</w:t>
            </w:r>
          </w:p>
          <w:p w14:paraId="0852D16C"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Cross selection</w:t>
            </w:r>
          </w:p>
          <w:p w14:paraId="6C38BE8D"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2D Cartesian workspace</w:t>
            </w:r>
          </w:p>
          <w:p w14:paraId="57F30867"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Opening an existing project</w:t>
            </w:r>
          </w:p>
          <w:p w14:paraId="219647E3"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Saving a new project.</w:t>
            </w:r>
          </w:p>
        </w:tc>
        <w:tc>
          <w:tcPr>
            <w:tcW w:w="2121" w:type="dxa"/>
            <w:shd w:val="clear" w:color="auto" w:fill="auto"/>
          </w:tcPr>
          <w:p w14:paraId="1D509B98" w14:textId="77777777" w:rsidR="004A6325" w:rsidRPr="00AB647F" w:rsidRDefault="004A6325">
            <w:pPr>
              <w:numPr>
                <w:ilvl w:val="0"/>
                <w:numId w:val="5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Written Assessment</w:t>
            </w:r>
          </w:p>
          <w:p w14:paraId="386DDEAD" w14:textId="77777777" w:rsidR="004A6325" w:rsidRPr="00AB647F" w:rsidRDefault="004A6325">
            <w:pPr>
              <w:numPr>
                <w:ilvl w:val="0"/>
                <w:numId w:val="5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Oral Questioning </w:t>
            </w:r>
          </w:p>
          <w:p w14:paraId="6A045F1F" w14:textId="77777777" w:rsidR="004A6325" w:rsidRPr="00AB647F" w:rsidRDefault="004A6325">
            <w:pPr>
              <w:numPr>
                <w:ilvl w:val="0"/>
                <w:numId w:val="5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Assessment</w:t>
            </w:r>
          </w:p>
          <w:p w14:paraId="44C22504" w14:textId="77777777" w:rsidR="004A6325" w:rsidRPr="00AB647F" w:rsidRDefault="004A6325">
            <w:pPr>
              <w:numPr>
                <w:ilvl w:val="0"/>
                <w:numId w:val="5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Project</w:t>
            </w:r>
          </w:p>
          <w:p w14:paraId="6712F4D9" w14:textId="77777777" w:rsidR="004A6325" w:rsidRPr="00AB647F" w:rsidRDefault="004A6325">
            <w:pPr>
              <w:numPr>
                <w:ilvl w:val="0"/>
                <w:numId w:val="5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Third party report</w:t>
            </w:r>
          </w:p>
          <w:p w14:paraId="5D482656" w14:textId="77777777" w:rsidR="004A6325" w:rsidRPr="00AB647F" w:rsidRDefault="004A6325">
            <w:pPr>
              <w:numPr>
                <w:ilvl w:val="0"/>
                <w:numId w:val="5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Portfolio of evidence</w:t>
            </w:r>
          </w:p>
          <w:p w14:paraId="33F39499" w14:textId="77777777" w:rsidR="004A6325" w:rsidRPr="00AB647F" w:rsidRDefault="004A6325" w:rsidP="006218ED">
            <w:pPr>
              <w:spacing w:after="0" w:line="276" w:lineRule="auto"/>
              <w:ind w:left="720"/>
              <w:contextualSpacing/>
              <w:rPr>
                <w:rFonts w:ascii="Times New Roman" w:eastAsia="Calibri" w:hAnsi="Times New Roman" w:cs="Times New Roman"/>
                <w:kern w:val="0"/>
                <w:sz w:val="24"/>
                <w:szCs w:val="24"/>
                <w:lang w:val="en-ZW"/>
                <w14:ligatures w14:val="none"/>
              </w:rPr>
            </w:pPr>
          </w:p>
        </w:tc>
      </w:tr>
      <w:tr w:rsidR="004A6325" w:rsidRPr="00AB647F" w14:paraId="27A2C701" w14:textId="77777777" w:rsidTr="006218ED">
        <w:tc>
          <w:tcPr>
            <w:tcW w:w="2433" w:type="dxa"/>
            <w:shd w:val="clear" w:color="auto" w:fill="auto"/>
          </w:tcPr>
          <w:p w14:paraId="5054C97A" w14:textId="77777777" w:rsidR="004A6325" w:rsidRPr="00AB647F" w:rsidRDefault="004A6325">
            <w:pPr>
              <w:numPr>
                <w:ilvl w:val="0"/>
                <w:numId w:val="81"/>
              </w:numPr>
              <w:spacing w:after="0" w:line="276" w:lineRule="auto"/>
              <w:contextualSpacing/>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Cs/>
                <w:kern w:val="0"/>
                <w:sz w:val="24"/>
                <w:szCs w:val="24"/>
                <w14:ligatures w14:val="none"/>
              </w:rPr>
              <w:t>Develop 2D Drawings in AutoCAD</w:t>
            </w:r>
          </w:p>
        </w:tc>
        <w:tc>
          <w:tcPr>
            <w:tcW w:w="4462" w:type="dxa"/>
            <w:shd w:val="clear" w:color="auto" w:fill="auto"/>
          </w:tcPr>
          <w:p w14:paraId="5FC224C3" w14:textId="77777777" w:rsidR="004A6325" w:rsidRPr="00AB647F" w:rsidRDefault="004A6325">
            <w:pPr>
              <w:numPr>
                <w:ilvl w:val="1"/>
                <w:numId w:val="81"/>
              </w:numPr>
              <w:spacing w:after="120" w:line="276" w:lineRule="auto"/>
              <w:ind w:left="577" w:hanging="435"/>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Basic Drawings and Editing </w:t>
            </w:r>
            <w:r w:rsidRPr="00AB647F">
              <w:rPr>
                <w:rFonts w:ascii="Times New Roman" w:eastAsia="Calibri" w:hAnsi="Times New Roman" w:cs="Times New Roman"/>
                <w:kern w:val="0"/>
                <w:sz w:val="24"/>
                <w:szCs w:val="24"/>
                <w14:ligatures w14:val="none"/>
              </w:rPr>
              <w:t>Commands</w:t>
            </w:r>
          </w:p>
          <w:p w14:paraId="360925B5"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Types of lines and application</w:t>
            </w:r>
          </w:p>
          <w:p w14:paraId="17F85491"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Construction lines</w:t>
            </w:r>
          </w:p>
          <w:p w14:paraId="2CD100EA"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Centre lines</w:t>
            </w:r>
          </w:p>
          <w:p w14:paraId="691CDA5C"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Hidden detail lines</w:t>
            </w:r>
          </w:p>
          <w:p w14:paraId="12F1F4F5"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Border lines</w:t>
            </w:r>
          </w:p>
          <w:p w14:paraId="674F264E"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Outline </w:t>
            </w:r>
          </w:p>
          <w:p w14:paraId="627D6D3A"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Drawing lines</w:t>
            </w:r>
          </w:p>
          <w:p w14:paraId="00D443AF"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Vertical lines</w:t>
            </w:r>
          </w:p>
          <w:p w14:paraId="6A353C7B"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Horizontal lines</w:t>
            </w:r>
          </w:p>
          <w:p w14:paraId="175E2576"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Angular lines</w:t>
            </w:r>
          </w:p>
          <w:p w14:paraId="11CFD897" w14:textId="77777777" w:rsidR="004A6325" w:rsidRPr="00AB647F" w:rsidRDefault="004A6325">
            <w:pPr>
              <w:numPr>
                <w:ilvl w:val="2"/>
                <w:numId w:val="8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Erasing objects</w:t>
            </w:r>
          </w:p>
          <w:p w14:paraId="6DB4DF96"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Use of command box</w:t>
            </w:r>
          </w:p>
          <w:p w14:paraId="4EF26950"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Selecting and pressing delete </w:t>
            </w:r>
          </w:p>
          <w:p w14:paraId="44BF0A96"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Use of erase icon on ribbon</w:t>
            </w:r>
          </w:p>
          <w:p w14:paraId="7006053D"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Drawing plane geometry</w:t>
            </w:r>
          </w:p>
          <w:p w14:paraId="3203F2D1"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Triangles</w:t>
            </w:r>
          </w:p>
          <w:p w14:paraId="5C8706ED"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Circles and tangents</w:t>
            </w:r>
          </w:p>
          <w:p w14:paraId="4321AB7B"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Arcs </w:t>
            </w:r>
          </w:p>
          <w:p w14:paraId="7DBC7169"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Quadrilaterals</w:t>
            </w:r>
          </w:p>
          <w:p w14:paraId="4157C048"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Polygons</w:t>
            </w:r>
          </w:p>
          <w:p w14:paraId="5E785CCD" w14:textId="77777777" w:rsidR="004A6325"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Orthographic projections </w:t>
            </w:r>
          </w:p>
          <w:p w14:paraId="4A8D0BB9" w14:textId="77777777" w:rsidR="004A6325" w:rsidRDefault="004A6325">
            <w:pPr>
              <w:pStyle w:val="ListParagraph"/>
              <w:numPr>
                <w:ilvl w:val="4"/>
                <w:numId w:val="361"/>
              </w:numPr>
              <w:spacing w:line="276" w:lineRule="auto"/>
              <w:rPr>
                <w:rFonts w:eastAsia="Calibri"/>
                <w:kern w:val="0"/>
                <w:szCs w:val="24"/>
                <w:lang w:val="en-ZW"/>
              </w:rPr>
            </w:pPr>
            <w:r w:rsidRPr="00D720FF">
              <w:rPr>
                <w:rFonts w:eastAsia="Calibri"/>
                <w:kern w:val="0"/>
                <w:szCs w:val="24"/>
                <w:lang w:val="en-ZW"/>
              </w:rPr>
              <w:t>First angle orthographic</w:t>
            </w:r>
          </w:p>
          <w:p w14:paraId="20079D96" w14:textId="77777777" w:rsidR="004A6325" w:rsidRPr="00D720FF" w:rsidRDefault="004A6325">
            <w:pPr>
              <w:pStyle w:val="ListParagraph"/>
              <w:numPr>
                <w:ilvl w:val="4"/>
                <w:numId w:val="361"/>
              </w:numPr>
              <w:spacing w:line="276" w:lineRule="auto"/>
              <w:rPr>
                <w:rFonts w:eastAsia="Calibri"/>
                <w:kern w:val="0"/>
                <w:szCs w:val="24"/>
                <w:lang w:val="en-ZW"/>
              </w:rPr>
            </w:pPr>
            <w:r w:rsidRPr="00D720FF">
              <w:rPr>
                <w:rFonts w:eastAsia="Calibri"/>
                <w:kern w:val="0"/>
                <w:szCs w:val="24"/>
                <w:lang w:val="en-ZW"/>
              </w:rPr>
              <w:t>Third angle orthographic</w:t>
            </w:r>
          </w:p>
          <w:p w14:paraId="5F35541D"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Surface development</w:t>
            </w:r>
          </w:p>
          <w:p w14:paraId="1BE8C776"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Simple floor plans</w:t>
            </w:r>
          </w:p>
          <w:p w14:paraId="4C38B50F" w14:textId="77777777" w:rsidR="004A6325"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Electrical drawings</w:t>
            </w:r>
          </w:p>
          <w:p w14:paraId="3686ED52" w14:textId="77777777" w:rsidR="004A6325" w:rsidRPr="00DD63D4" w:rsidRDefault="004A6325">
            <w:pPr>
              <w:pStyle w:val="ListParagraph"/>
              <w:numPr>
                <w:ilvl w:val="4"/>
                <w:numId w:val="362"/>
              </w:numPr>
              <w:spacing w:line="276" w:lineRule="auto"/>
              <w:rPr>
                <w:rFonts w:eastAsia="Calibri"/>
                <w:kern w:val="0"/>
                <w:szCs w:val="24"/>
                <w:lang w:val="en-ZW"/>
              </w:rPr>
            </w:pPr>
            <w:r w:rsidRPr="00DD63D4">
              <w:rPr>
                <w:rFonts w:eastAsia="Calibri"/>
                <w:kern w:val="0"/>
                <w:szCs w:val="24"/>
                <w:lang w:val="en-ZW"/>
              </w:rPr>
              <w:t>Block diagram</w:t>
            </w:r>
          </w:p>
          <w:p w14:paraId="714B39B4" w14:textId="77777777" w:rsidR="004A6325" w:rsidRPr="00AB647F" w:rsidRDefault="004A6325">
            <w:pPr>
              <w:pStyle w:val="ListParagraph"/>
              <w:numPr>
                <w:ilvl w:val="4"/>
                <w:numId w:val="362"/>
              </w:numPr>
              <w:spacing w:line="276" w:lineRule="auto"/>
              <w:rPr>
                <w:rFonts w:eastAsia="Calibri"/>
                <w:kern w:val="0"/>
                <w:szCs w:val="24"/>
                <w:lang w:val="en-ZW"/>
              </w:rPr>
            </w:pPr>
            <w:r w:rsidRPr="00AB647F">
              <w:rPr>
                <w:rFonts w:eastAsia="Calibri"/>
                <w:kern w:val="0"/>
                <w:szCs w:val="24"/>
                <w:lang w:val="en-ZW"/>
              </w:rPr>
              <w:t>Schematic diagram</w:t>
            </w:r>
          </w:p>
          <w:p w14:paraId="6DF1A334" w14:textId="77777777" w:rsidR="004A6325" w:rsidRPr="00AB647F" w:rsidRDefault="004A6325">
            <w:pPr>
              <w:pStyle w:val="ListParagraph"/>
              <w:numPr>
                <w:ilvl w:val="4"/>
                <w:numId w:val="362"/>
              </w:numPr>
              <w:spacing w:line="276" w:lineRule="auto"/>
              <w:rPr>
                <w:rFonts w:eastAsia="Calibri"/>
                <w:kern w:val="0"/>
                <w:szCs w:val="24"/>
                <w:lang w:val="en-ZW"/>
              </w:rPr>
            </w:pPr>
            <w:r w:rsidRPr="00AB647F">
              <w:rPr>
                <w:rFonts w:eastAsia="Calibri"/>
                <w:kern w:val="0"/>
                <w:szCs w:val="24"/>
                <w:lang w:val="en-ZW"/>
              </w:rPr>
              <w:t>Line and wiring circuits</w:t>
            </w:r>
          </w:p>
          <w:p w14:paraId="6A0EE29F" w14:textId="77777777" w:rsidR="004A6325" w:rsidRPr="00AB647F" w:rsidRDefault="004A6325">
            <w:pPr>
              <w:numPr>
                <w:ilvl w:val="1"/>
                <w:numId w:val="81"/>
              </w:numPr>
              <w:spacing w:after="120" w:line="276" w:lineRule="auto"/>
              <w:ind w:left="577" w:hanging="435"/>
              <w:contextualSpacing/>
              <w:rPr>
                <w:rFonts w:ascii="Times New Roman" w:eastAsia="Times New Roman"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Drawing</w:t>
            </w:r>
            <w:r w:rsidRPr="00AB647F">
              <w:rPr>
                <w:rFonts w:ascii="Times New Roman" w:eastAsia="Times New Roman" w:hAnsi="Times New Roman" w:cs="Times New Roman"/>
                <w:kern w:val="0"/>
                <w:sz w:val="24"/>
                <w:szCs w:val="24"/>
                <w:lang w:val="en-ZW"/>
                <w14:ligatures w14:val="none"/>
              </w:rPr>
              <w:t xml:space="preserve"> Precision in CAD</w:t>
            </w:r>
          </w:p>
          <w:p w14:paraId="5818DAC8"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Using object snap overrides</w:t>
            </w:r>
          </w:p>
          <w:p w14:paraId="4C8E0F82"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Polar tracking at angles</w:t>
            </w:r>
          </w:p>
          <w:p w14:paraId="00F5DACD"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Object snap tracking</w:t>
            </w:r>
          </w:p>
          <w:p w14:paraId="72D7A583"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Drawing with snap and grid</w:t>
            </w:r>
          </w:p>
          <w:p w14:paraId="55F597E3" w14:textId="77777777" w:rsidR="004A6325" w:rsidRPr="00AB647F" w:rsidRDefault="004A6325">
            <w:pPr>
              <w:numPr>
                <w:ilvl w:val="1"/>
                <w:numId w:val="81"/>
              </w:numPr>
              <w:spacing w:after="120" w:line="276" w:lineRule="auto"/>
              <w:ind w:left="577" w:hanging="435"/>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Making changes in your drawings</w:t>
            </w:r>
          </w:p>
          <w:p w14:paraId="49D0CA3D"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Selecting objects for editing</w:t>
            </w:r>
          </w:p>
          <w:p w14:paraId="69EB59C7"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Moving</w:t>
            </w:r>
          </w:p>
          <w:p w14:paraId="04E01C69"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Copying</w:t>
            </w:r>
          </w:p>
          <w:p w14:paraId="24AE97F3"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 xml:space="preserve">Rotating </w:t>
            </w:r>
          </w:p>
          <w:p w14:paraId="59081AC5"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Mirroring</w:t>
            </w:r>
          </w:p>
          <w:p w14:paraId="26F7DB13"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Scaling</w:t>
            </w:r>
          </w:p>
          <w:p w14:paraId="0D9C23C6"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Trimming and extending</w:t>
            </w:r>
          </w:p>
          <w:p w14:paraId="3A151B6D"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Stretching</w:t>
            </w:r>
          </w:p>
          <w:p w14:paraId="56C9FCCA"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Creating fillets and chamfers</w:t>
            </w:r>
          </w:p>
          <w:p w14:paraId="1DF3A335"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Creating arrays</w:t>
            </w:r>
          </w:p>
          <w:p w14:paraId="26C8E938" w14:textId="77777777" w:rsidR="004A6325" w:rsidRPr="00AB647F" w:rsidRDefault="004A6325">
            <w:pPr>
              <w:numPr>
                <w:ilvl w:val="1"/>
                <w:numId w:val="81"/>
              </w:numPr>
              <w:spacing w:after="120" w:line="276" w:lineRule="auto"/>
              <w:ind w:left="577" w:hanging="435"/>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Annotations</w:t>
            </w:r>
          </w:p>
          <w:p w14:paraId="04A7CF55"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Adding a text in a drawing</w:t>
            </w:r>
          </w:p>
          <w:p w14:paraId="34C99605"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Modifying multiline text</w:t>
            </w:r>
          </w:p>
          <w:p w14:paraId="348D02C0"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Formatting multiline text</w:t>
            </w:r>
          </w:p>
          <w:p w14:paraId="20AF5DCA"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 xml:space="preserve">Creating tables </w:t>
            </w:r>
          </w:p>
          <w:p w14:paraId="02ADC04A"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Title block</w:t>
            </w:r>
          </w:p>
          <w:p w14:paraId="5EB6894F"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Modifying tables</w:t>
            </w:r>
          </w:p>
          <w:p w14:paraId="1BBE7EE9" w14:textId="77777777" w:rsidR="004A6325" w:rsidRPr="00AB647F" w:rsidRDefault="004A6325">
            <w:pPr>
              <w:numPr>
                <w:ilvl w:val="1"/>
                <w:numId w:val="81"/>
              </w:numPr>
              <w:spacing w:after="120" w:line="276" w:lineRule="auto"/>
              <w:ind w:left="577" w:hanging="435"/>
              <w:contextualSpacing/>
              <w:rPr>
                <w:rFonts w:ascii="Times New Roman" w:eastAsia="Calibri"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Adding dimensions to drawings</w:t>
            </w:r>
          </w:p>
          <w:p w14:paraId="761767A4"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Dimensioning concepts</w:t>
            </w:r>
          </w:p>
          <w:p w14:paraId="7AEFE4DA"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Adding linear dimensions</w:t>
            </w:r>
          </w:p>
          <w:p w14:paraId="602B7D26"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Adding radial and angular dimensions</w:t>
            </w:r>
          </w:p>
          <w:p w14:paraId="7F6D01AD"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Editing dimensions</w:t>
            </w:r>
          </w:p>
          <w:p w14:paraId="13E6591D" w14:textId="77777777" w:rsidR="004A6325" w:rsidRPr="00AB647F" w:rsidRDefault="004A6325">
            <w:pPr>
              <w:numPr>
                <w:ilvl w:val="1"/>
                <w:numId w:val="81"/>
              </w:numPr>
              <w:spacing w:after="120" w:line="276" w:lineRule="auto"/>
              <w:ind w:left="577" w:hanging="435"/>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2D drawings documentation</w:t>
            </w:r>
          </w:p>
          <w:p w14:paraId="06F56C67"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Printing concepts</w:t>
            </w:r>
          </w:p>
          <w:p w14:paraId="104C6E1B"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Printing layouts</w:t>
            </w:r>
          </w:p>
          <w:p w14:paraId="5F28CE9C" w14:textId="77777777" w:rsidR="004A6325" w:rsidRPr="00AB647F" w:rsidRDefault="004A6325">
            <w:pPr>
              <w:numPr>
                <w:ilvl w:val="2"/>
                <w:numId w:val="8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Print and plot settings</w:t>
            </w:r>
          </w:p>
        </w:tc>
        <w:tc>
          <w:tcPr>
            <w:tcW w:w="2121" w:type="dxa"/>
            <w:shd w:val="clear" w:color="auto" w:fill="auto"/>
          </w:tcPr>
          <w:p w14:paraId="3B8B177B" w14:textId="77777777" w:rsidR="004A6325" w:rsidRPr="00AB647F" w:rsidRDefault="004A6325">
            <w:pPr>
              <w:numPr>
                <w:ilvl w:val="0"/>
                <w:numId w:val="7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Written Assessment</w:t>
            </w:r>
          </w:p>
          <w:p w14:paraId="6210973C" w14:textId="77777777" w:rsidR="004A6325" w:rsidRPr="00AB647F" w:rsidRDefault="004A6325">
            <w:pPr>
              <w:numPr>
                <w:ilvl w:val="0"/>
                <w:numId w:val="7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Oral Questioning </w:t>
            </w:r>
          </w:p>
          <w:p w14:paraId="3186B290" w14:textId="77777777" w:rsidR="004A6325" w:rsidRPr="00AB647F" w:rsidRDefault="004A6325">
            <w:pPr>
              <w:numPr>
                <w:ilvl w:val="0"/>
                <w:numId w:val="7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Assessment</w:t>
            </w:r>
          </w:p>
          <w:p w14:paraId="177D0905" w14:textId="77777777" w:rsidR="004A6325" w:rsidRPr="00AB647F" w:rsidRDefault="004A6325">
            <w:pPr>
              <w:numPr>
                <w:ilvl w:val="0"/>
                <w:numId w:val="7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Project</w:t>
            </w:r>
          </w:p>
          <w:p w14:paraId="32CFBBF7" w14:textId="77777777" w:rsidR="004A6325" w:rsidRPr="00AB647F" w:rsidRDefault="004A6325">
            <w:pPr>
              <w:numPr>
                <w:ilvl w:val="0"/>
                <w:numId w:val="7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Third party report</w:t>
            </w:r>
          </w:p>
          <w:p w14:paraId="666AC094" w14:textId="77777777" w:rsidR="004A6325" w:rsidRPr="00AB647F" w:rsidRDefault="004A6325">
            <w:pPr>
              <w:numPr>
                <w:ilvl w:val="0"/>
                <w:numId w:val="7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Portfolio of evidence</w:t>
            </w:r>
          </w:p>
          <w:p w14:paraId="286AE368" w14:textId="77777777" w:rsidR="004A6325" w:rsidRPr="00AB647F" w:rsidRDefault="004A6325">
            <w:pPr>
              <w:numPr>
                <w:ilvl w:val="0"/>
                <w:numId w:val="78"/>
              </w:numPr>
              <w:spacing w:after="0" w:line="276" w:lineRule="auto"/>
              <w:contextualSpacing/>
              <w:rPr>
                <w:rFonts w:ascii="Times New Roman" w:eastAsia="Calibri" w:hAnsi="Times New Roman" w:cs="Times New Roman"/>
                <w:kern w:val="0"/>
                <w:sz w:val="24"/>
                <w:szCs w:val="24"/>
                <w:lang w:val="en-ZW"/>
                <w14:ligatures w14:val="none"/>
              </w:rPr>
            </w:pPr>
          </w:p>
        </w:tc>
      </w:tr>
      <w:tr w:rsidR="004A6325" w:rsidRPr="00AB647F" w14:paraId="3167D7F5" w14:textId="77777777" w:rsidTr="006218ED">
        <w:tc>
          <w:tcPr>
            <w:tcW w:w="2433" w:type="dxa"/>
            <w:shd w:val="clear" w:color="auto" w:fill="auto"/>
          </w:tcPr>
          <w:p w14:paraId="2AB92A03" w14:textId="77777777" w:rsidR="004A6325" w:rsidRPr="00AB647F" w:rsidRDefault="004A6325">
            <w:pPr>
              <w:numPr>
                <w:ilvl w:val="0"/>
                <w:numId w:val="81"/>
              </w:num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Cs/>
                <w:kern w:val="0"/>
                <w:sz w:val="24"/>
                <w:szCs w:val="24"/>
                <w14:ligatures w14:val="none"/>
              </w:rPr>
              <w:t>Produce pictorial and orthographic drawings of components</w:t>
            </w:r>
          </w:p>
        </w:tc>
        <w:tc>
          <w:tcPr>
            <w:tcW w:w="4462" w:type="dxa"/>
            <w:shd w:val="clear" w:color="auto" w:fill="auto"/>
          </w:tcPr>
          <w:p w14:paraId="1C8D74DB" w14:textId="77777777" w:rsidR="004A6325" w:rsidRPr="00AB647F" w:rsidRDefault="004A6325">
            <w:pPr>
              <w:numPr>
                <w:ilvl w:val="1"/>
                <w:numId w:val="81"/>
              </w:numPr>
              <w:spacing w:after="120" w:line="276" w:lineRule="auto"/>
              <w:ind w:left="577" w:hanging="435"/>
              <w:contextualSpacing/>
              <w:rPr>
                <w:rFonts w:ascii="Times New Roman" w:eastAsia="Times New Roman" w:hAnsi="Times New Roman" w:cs="Times New Roman"/>
                <w:kern w:val="0"/>
                <w:sz w:val="24"/>
                <w:szCs w:val="24"/>
                <w:lang w:val="en-ZW"/>
                <w14:ligatures w14:val="none"/>
              </w:rPr>
            </w:pPr>
            <w:r>
              <w:rPr>
                <w:rFonts w:ascii="Times New Roman" w:eastAsia="Times New Roman" w:hAnsi="Times New Roman" w:cs="Times New Roman"/>
                <w:kern w:val="0"/>
                <w:sz w:val="24"/>
                <w:szCs w:val="24"/>
                <w:lang w:val="en-ZW"/>
                <w14:ligatures w14:val="none"/>
              </w:rPr>
              <w:t>P</w:t>
            </w:r>
            <w:r w:rsidRPr="00AB647F">
              <w:rPr>
                <w:rFonts w:ascii="Times New Roman" w:eastAsia="Times New Roman" w:hAnsi="Times New Roman" w:cs="Times New Roman"/>
                <w:kern w:val="0"/>
                <w:sz w:val="24"/>
                <w:szCs w:val="24"/>
                <w:lang w:val="en-ZW"/>
                <w14:ligatures w14:val="none"/>
              </w:rPr>
              <w:t xml:space="preserve">ictorial and orthographic drawings </w:t>
            </w:r>
          </w:p>
          <w:p w14:paraId="79C8BF23" w14:textId="77777777" w:rsidR="004A6325" w:rsidRPr="00AB647F" w:rsidRDefault="004A6325">
            <w:pPr>
              <w:numPr>
                <w:ilvl w:val="1"/>
                <w:numId w:val="81"/>
              </w:numPr>
              <w:spacing w:after="120" w:line="276" w:lineRule="auto"/>
              <w:ind w:left="577" w:hanging="435"/>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Drawing and interpretation of orthographic elevations using CAD</w:t>
            </w:r>
          </w:p>
          <w:p w14:paraId="255989CB" w14:textId="77777777" w:rsidR="004A6325" w:rsidRPr="00AB647F" w:rsidRDefault="004A6325">
            <w:pPr>
              <w:numPr>
                <w:ilvl w:val="1"/>
                <w:numId w:val="81"/>
              </w:numPr>
              <w:spacing w:after="120" w:line="276" w:lineRule="auto"/>
              <w:ind w:left="577" w:hanging="435"/>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Dimensioning of orthographic elevations</w:t>
            </w:r>
          </w:p>
          <w:p w14:paraId="7707EFC2" w14:textId="77777777" w:rsidR="004A6325" w:rsidRPr="00AB647F" w:rsidRDefault="004A6325">
            <w:pPr>
              <w:numPr>
                <w:ilvl w:val="1"/>
                <w:numId w:val="81"/>
              </w:numPr>
              <w:spacing w:after="120" w:line="276" w:lineRule="auto"/>
              <w:ind w:left="577" w:hanging="435"/>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3D CAD user interface</w:t>
            </w:r>
          </w:p>
          <w:p w14:paraId="0685DC77"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Ribbon</w:t>
            </w:r>
          </w:p>
          <w:p w14:paraId="586785CA"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Panels</w:t>
            </w:r>
          </w:p>
          <w:p w14:paraId="168477F1"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Model space</w:t>
            </w:r>
          </w:p>
          <w:p w14:paraId="72FA1F0E"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Layout tabs</w:t>
            </w:r>
          </w:p>
          <w:p w14:paraId="0086595F"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Status bar</w:t>
            </w:r>
          </w:p>
          <w:p w14:paraId="3D1F3999"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Properties</w:t>
            </w:r>
          </w:p>
          <w:p w14:paraId="71F1833D" w14:textId="77777777" w:rsidR="004A6325" w:rsidRPr="00AB647F" w:rsidRDefault="004A6325">
            <w:pPr>
              <w:numPr>
                <w:ilvl w:val="1"/>
                <w:numId w:val="81"/>
              </w:numPr>
              <w:spacing w:after="120" w:line="276" w:lineRule="auto"/>
              <w:ind w:left="577" w:hanging="435"/>
              <w:contextualSpacing/>
              <w:rPr>
                <w:rFonts w:ascii="Times New Roman" w:eastAsia="Calibri"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Working with 3D commands</w:t>
            </w:r>
          </w:p>
          <w:p w14:paraId="5944AC9A"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Methods of inputting command in CAD.</w:t>
            </w:r>
          </w:p>
          <w:p w14:paraId="3A9E6A16"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Use icons on Ribbon</w:t>
            </w:r>
          </w:p>
          <w:p w14:paraId="6A58952C"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Use the commands box</w:t>
            </w:r>
          </w:p>
          <w:p w14:paraId="635FA840"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Use Shortcuts</w:t>
            </w:r>
          </w:p>
          <w:p w14:paraId="67C69556"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Selection methods in CAD.</w:t>
            </w:r>
          </w:p>
          <w:p w14:paraId="485BE845"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One click</w:t>
            </w:r>
          </w:p>
          <w:p w14:paraId="08EA8BB7"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Window selection</w:t>
            </w:r>
          </w:p>
          <w:p w14:paraId="28FEAD7E" w14:textId="77777777" w:rsidR="004A6325" w:rsidRPr="00AB647F" w:rsidRDefault="004A6325">
            <w:pPr>
              <w:numPr>
                <w:ilvl w:val="3"/>
                <w:numId w:val="81"/>
              </w:numPr>
              <w:spacing w:after="120" w:line="276" w:lineRule="auto"/>
              <w:ind w:left="185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Cross selection</w:t>
            </w:r>
          </w:p>
          <w:p w14:paraId="4D529596" w14:textId="77777777" w:rsidR="004A6325" w:rsidRPr="00AB647F" w:rsidRDefault="004A6325">
            <w:pPr>
              <w:numPr>
                <w:ilvl w:val="1"/>
                <w:numId w:val="81"/>
              </w:numPr>
              <w:spacing w:after="120" w:line="276" w:lineRule="auto"/>
              <w:ind w:left="577" w:hanging="435"/>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3D Cartesian workspace</w:t>
            </w:r>
          </w:p>
          <w:p w14:paraId="74417B06" w14:textId="77777777" w:rsidR="004A6325" w:rsidRPr="00AB647F" w:rsidRDefault="004A6325">
            <w:pPr>
              <w:numPr>
                <w:ilvl w:val="2"/>
                <w:numId w:val="81"/>
              </w:numPr>
              <w:spacing w:after="12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bCs/>
                <w:iCs/>
                <w:kern w:val="0"/>
                <w:sz w:val="24"/>
                <w:szCs w:val="24"/>
                <w:lang w:val="en-ZW"/>
                <w14:ligatures w14:val="none"/>
              </w:rPr>
              <w:t>3D CAD drawings</w:t>
            </w:r>
            <w:r w:rsidRPr="00AB647F">
              <w:rPr>
                <w:rFonts w:ascii="Times New Roman" w:eastAsia="Calibri" w:hAnsi="Times New Roman" w:cs="Times New Roman"/>
                <w:b/>
                <w:i/>
                <w:kern w:val="0"/>
                <w:sz w:val="24"/>
                <w:szCs w:val="24"/>
                <w:lang w:val="en-ZW"/>
                <w14:ligatures w14:val="none"/>
              </w:rPr>
              <w:t xml:space="preserve"> </w:t>
            </w:r>
            <w:r w:rsidRPr="00AB647F">
              <w:rPr>
                <w:rFonts w:ascii="Times New Roman" w:eastAsia="Calibri" w:hAnsi="Times New Roman" w:cs="Times New Roman"/>
                <w:kern w:val="0"/>
                <w:sz w:val="24"/>
                <w:szCs w:val="24"/>
                <w:lang w:val="en-ZW"/>
                <w14:ligatures w14:val="none"/>
              </w:rPr>
              <w:t xml:space="preserve">are drafted as per work </w:t>
            </w:r>
            <w:r w:rsidRPr="00AB647F">
              <w:rPr>
                <w:rFonts w:ascii="Times New Roman" w:eastAsia="Times New Roman" w:hAnsi="Times New Roman" w:cs="Times New Roman"/>
                <w:kern w:val="0"/>
                <w:sz w:val="24"/>
                <w:szCs w:val="24"/>
                <w:lang w:val="en-ZW"/>
                <w14:ligatures w14:val="none"/>
              </w:rPr>
              <w:t>requirement</w:t>
            </w:r>
          </w:p>
          <w:p w14:paraId="0F1985BA" w14:textId="77777777" w:rsidR="004A6325" w:rsidRPr="00AB647F" w:rsidRDefault="004A6325">
            <w:pPr>
              <w:numPr>
                <w:ilvl w:val="1"/>
                <w:numId w:val="81"/>
              </w:numPr>
              <w:spacing w:after="120" w:line="276" w:lineRule="auto"/>
              <w:ind w:left="577" w:hanging="435"/>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Basic solids</w:t>
            </w:r>
          </w:p>
          <w:p w14:paraId="612BDD73"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Cylinder</w:t>
            </w:r>
          </w:p>
          <w:p w14:paraId="6ADB7D69"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 xml:space="preserve">Cubes </w:t>
            </w:r>
          </w:p>
          <w:p w14:paraId="01670FEC"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 xml:space="preserve">Cuboids </w:t>
            </w:r>
          </w:p>
          <w:p w14:paraId="69DA7E10"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 xml:space="preserve">Prisms </w:t>
            </w:r>
          </w:p>
          <w:p w14:paraId="7E2327E4"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 xml:space="preserve">Pyramids </w:t>
            </w:r>
          </w:p>
          <w:p w14:paraId="25BE59B4"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 xml:space="preserve">Cones </w:t>
            </w:r>
          </w:p>
          <w:p w14:paraId="12841C3F" w14:textId="77777777" w:rsidR="004A6325" w:rsidRPr="00AB647F" w:rsidRDefault="004A6325">
            <w:pPr>
              <w:numPr>
                <w:ilvl w:val="1"/>
                <w:numId w:val="81"/>
              </w:numPr>
              <w:spacing w:after="120" w:line="276" w:lineRule="auto"/>
              <w:ind w:left="577" w:hanging="435"/>
              <w:contextualSpacing/>
              <w:rPr>
                <w:rFonts w:ascii="Times New Roman" w:eastAsia="Calibri"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Produce pictorial drawings</w:t>
            </w:r>
          </w:p>
          <w:p w14:paraId="713C45CB"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Oblique drawing</w:t>
            </w:r>
          </w:p>
          <w:p w14:paraId="304E83B1"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Isometric drawing</w:t>
            </w:r>
          </w:p>
          <w:p w14:paraId="4F1EFC62" w14:textId="77777777" w:rsidR="004A6325" w:rsidRPr="00AB647F" w:rsidRDefault="004A6325">
            <w:pPr>
              <w:numPr>
                <w:ilvl w:val="1"/>
                <w:numId w:val="81"/>
              </w:numPr>
              <w:spacing w:after="120" w:line="276" w:lineRule="auto"/>
              <w:ind w:left="577" w:hanging="435"/>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Produce Assembly </w:t>
            </w:r>
            <w:r w:rsidRPr="00AB647F">
              <w:rPr>
                <w:rFonts w:ascii="Times New Roman" w:eastAsia="Times New Roman" w:hAnsi="Times New Roman" w:cs="Times New Roman"/>
                <w:kern w:val="0"/>
                <w:sz w:val="24"/>
                <w:szCs w:val="24"/>
                <w:lang w:val="en-ZW"/>
                <w14:ligatures w14:val="none"/>
              </w:rPr>
              <w:t>drawings</w:t>
            </w:r>
            <w:r w:rsidRPr="00AB647F">
              <w:rPr>
                <w:rFonts w:ascii="Times New Roman" w:eastAsia="Calibri" w:hAnsi="Times New Roman" w:cs="Times New Roman"/>
                <w:kern w:val="0"/>
                <w:sz w:val="24"/>
                <w:szCs w:val="24"/>
                <w:lang w:val="en-ZW"/>
                <w14:ligatures w14:val="none"/>
              </w:rPr>
              <w:t xml:space="preserve"> </w:t>
            </w:r>
          </w:p>
          <w:p w14:paraId="72C528B2" w14:textId="77777777" w:rsidR="004A6325" w:rsidRPr="00AB647F" w:rsidRDefault="004A6325">
            <w:pPr>
              <w:numPr>
                <w:ilvl w:val="1"/>
                <w:numId w:val="81"/>
              </w:numPr>
              <w:spacing w:after="120" w:line="276" w:lineRule="auto"/>
              <w:ind w:left="577" w:hanging="435"/>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3D </w:t>
            </w:r>
            <w:r w:rsidRPr="00AB647F">
              <w:rPr>
                <w:rFonts w:ascii="Times New Roman" w:eastAsia="Times New Roman" w:hAnsi="Times New Roman" w:cs="Times New Roman"/>
                <w:kern w:val="0"/>
                <w:sz w:val="24"/>
                <w:szCs w:val="24"/>
                <w:lang w:val="en-ZW"/>
                <w14:ligatures w14:val="none"/>
              </w:rPr>
              <w:t>drawings</w:t>
            </w:r>
            <w:r w:rsidRPr="00AB647F">
              <w:rPr>
                <w:rFonts w:ascii="Times New Roman" w:eastAsia="Calibri" w:hAnsi="Times New Roman" w:cs="Times New Roman"/>
                <w:kern w:val="0"/>
                <w:sz w:val="24"/>
                <w:szCs w:val="24"/>
                <w:lang w:val="en-ZW"/>
                <w14:ligatures w14:val="none"/>
              </w:rPr>
              <w:t xml:space="preserve"> documentation</w:t>
            </w:r>
          </w:p>
          <w:p w14:paraId="10B7207D"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Printing layouts</w:t>
            </w:r>
          </w:p>
          <w:p w14:paraId="5C661D92" w14:textId="77777777" w:rsidR="004A6325" w:rsidRPr="00AB647F" w:rsidRDefault="004A6325">
            <w:pPr>
              <w:numPr>
                <w:ilvl w:val="2"/>
                <w:numId w:val="81"/>
              </w:numPr>
              <w:spacing w:after="120" w:line="276" w:lineRule="auto"/>
              <w:contextualSpacing/>
              <w:rPr>
                <w:rFonts w:ascii="Times New Roman" w:eastAsia="Times New Roman" w:hAnsi="Times New Roman" w:cs="Times New Roman"/>
                <w:kern w:val="0"/>
                <w:sz w:val="24"/>
                <w:szCs w:val="24"/>
                <w:lang w:val="en-ZW"/>
                <w14:ligatures w14:val="none"/>
              </w:rPr>
            </w:pPr>
            <w:r w:rsidRPr="00AB647F">
              <w:rPr>
                <w:rFonts w:ascii="Times New Roman" w:eastAsia="Times New Roman" w:hAnsi="Times New Roman" w:cs="Times New Roman"/>
                <w:kern w:val="0"/>
                <w:sz w:val="24"/>
                <w:szCs w:val="24"/>
                <w:lang w:val="en-ZW"/>
                <w14:ligatures w14:val="none"/>
              </w:rPr>
              <w:t>Print and plot settings</w:t>
            </w:r>
            <w:r w:rsidRPr="00AB647F" w:rsidDel="00485456">
              <w:rPr>
                <w:rFonts w:ascii="Times New Roman" w:eastAsia="Times New Roman" w:hAnsi="Times New Roman" w:cs="Times New Roman"/>
                <w:kern w:val="0"/>
                <w:sz w:val="24"/>
                <w:szCs w:val="24"/>
                <w:lang w:val="en-ZW"/>
                <w14:ligatures w14:val="none"/>
              </w:rPr>
              <w:t xml:space="preserve"> </w:t>
            </w:r>
          </w:p>
        </w:tc>
        <w:tc>
          <w:tcPr>
            <w:tcW w:w="2121" w:type="dxa"/>
            <w:shd w:val="clear" w:color="auto" w:fill="auto"/>
          </w:tcPr>
          <w:p w14:paraId="548952CA" w14:textId="77777777" w:rsidR="004A6325" w:rsidRPr="00AB647F" w:rsidRDefault="004A6325">
            <w:pPr>
              <w:numPr>
                <w:ilvl w:val="0"/>
                <w:numId w:val="96"/>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Written Assessment</w:t>
            </w:r>
          </w:p>
          <w:p w14:paraId="3339E6AD" w14:textId="77777777" w:rsidR="004A6325" w:rsidRPr="00AB647F" w:rsidRDefault="004A6325">
            <w:pPr>
              <w:numPr>
                <w:ilvl w:val="0"/>
                <w:numId w:val="96"/>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Oral Questioning </w:t>
            </w:r>
          </w:p>
          <w:p w14:paraId="4F5345C6" w14:textId="77777777" w:rsidR="004A6325" w:rsidRPr="00AB647F" w:rsidRDefault="004A6325">
            <w:pPr>
              <w:numPr>
                <w:ilvl w:val="0"/>
                <w:numId w:val="96"/>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Assessment</w:t>
            </w:r>
          </w:p>
          <w:p w14:paraId="48A8AF58" w14:textId="77777777" w:rsidR="004A6325" w:rsidRPr="00AB647F" w:rsidRDefault="004A6325">
            <w:pPr>
              <w:numPr>
                <w:ilvl w:val="0"/>
                <w:numId w:val="96"/>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Project</w:t>
            </w:r>
          </w:p>
          <w:p w14:paraId="0A5BAAD3" w14:textId="77777777" w:rsidR="004A6325" w:rsidRPr="00AB647F" w:rsidRDefault="004A6325">
            <w:pPr>
              <w:numPr>
                <w:ilvl w:val="0"/>
                <w:numId w:val="96"/>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Third party report</w:t>
            </w:r>
          </w:p>
          <w:p w14:paraId="79B50AAF" w14:textId="77777777" w:rsidR="004A6325" w:rsidRPr="007D6B3B" w:rsidRDefault="004A6325">
            <w:pPr>
              <w:numPr>
                <w:ilvl w:val="0"/>
                <w:numId w:val="96"/>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Portfolio of evidence</w:t>
            </w:r>
          </w:p>
        </w:tc>
      </w:tr>
      <w:tr w:rsidR="004A6325" w:rsidRPr="00AB647F" w14:paraId="7BB8EC98" w14:textId="77777777" w:rsidTr="006218ED">
        <w:tc>
          <w:tcPr>
            <w:tcW w:w="2433" w:type="dxa"/>
            <w:shd w:val="clear" w:color="auto" w:fill="auto"/>
          </w:tcPr>
          <w:p w14:paraId="77D4998F" w14:textId="77777777" w:rsidR="004A6325" w:rsidRPr="00AB647F" w:rsidRDefault="004A6325">
            <w:pPr>
              <w:numPr>
                <w:ilvl w:val="0"/>
                <w:numId w:val="81"/>
              </w:numPr>
              <w:spacing w:after="0" w:line="276" w:lineRule="auto"/>
              <w:rPr>
                <w:rFonts w:ascii="Times New Roman" w:eastAsia="Times New Roman" w:hAnsi="Times New Roman" w:cs="Times New Roman"/>
                <w:bCs/>
                <w:kern w:val="0"/>
                <w:sz w:val="24"/>
                <w:szCs w:val="24"/>
                <w14:ligatures w14:val="none"/>
              </w:rPr>
            </w:pPr>
            <w:r>
              <w:rPr>
                <w:rFonts w:ascii="Times New Roman" w:eastAsia="Times New Roman" w:hAnsi="Times New Roman" w:cs="Times New Roman"/>
                <w:bCs/>
                <w:kern w:val="0"/>
                <w:sz w:val="24"/>
                <w:szCs w:val="24"/>
                <w14:ligatures w14:val="none"/>
              </w:rPr>
              <w:t>D</w:t>
            </w:r>
            <w:r w:rsidRPr="007D6B3B">
              <w:rPr>
                <w:rFonts w:ascii="Times New Roman" w:eastAsia="Times New Roman" w:hAnsi="Times New Roman" w:cs="Times New Roman"/>
                <w:bCs/>
                <w:kern w:val="0"/>
                <w:sz w:val="24"/>
                <w:szCs w:val="24"/>
                <w14:ligatures w14:val="none"/>
              </w:rPr>
              <w:t>evelop electrical schematic drawings using simulation software</w:t>
            </w:r>
          </w:p>
        </w:tc>
        <w:tc>
          <w:tcPr>
            <w:tcW w:w="4462" w:type="dxa"/>
            <w:shd w:val="clear" w:color="auto" w:fill="auto"/>
          </w:tcPr>
          <w:p w14:paraId="3213EEB3" w14:textId="77777777" w:rsidR="004A6325" w:rsidRPr="007D6B3B" w:rsidRDefault="004A6325">
            <w:pPr>
              <w:numPr>
                <w:ilvl w:val="1"/>
                <w:numId w:val="81"/>
              </w:numPr>
              <w:tabs>
                <w:tab w:val="num" w:pos="720"/>
              </w:tabs>
              <w:spacing w:after="120" w:line="276" w:lineRule="auto"/>
              <w:ind w:left="577" w:hanging="435"/>
              <w:contextualSpacing/>
              <w:rPr>
                <w:rFonts w:ascii="Times New Roman" w:eastAsia="Times New Roman" w:hAnsi="Times New Roman" w:cs="Times New Roman"/>
                <w:kern w:val="0"/>
                <w:sz w:val="24"/>
                <w:szCs w:val="24"/>
                <w:lang w:val="en-ZW"/>
                <w14:ligatures w14:val="none"/>
              </w:rPr>
            </w:pPr>
            <w:r w:rsidRPr="007D6B3B">
              <w:rPr>
                <w:rFonts w:ascii="Times New Roman" w:eastAsia="Times New Roman" w:hAnsi="Times New Roman" w:cs="Times New Roman"/>
                <w:kern w:val="0"/>
                <w:sz w:val="24"/>
                <w:szCs w:val="24"/>
                <w:lang w:val="en-ZW"/>
                <w14:ligatures w14:val="none"/>
              </w:rPr>
              <w:t>Introduction to schematic drawing and simulation software (e.g., Circuit Wizard, Multisim)</w:t>
            </w:r>
          </w:p>
          <w:p w14:paraId="41B9044C" w14:textId="77777777" w:rsidR="004A6325" w:rsidRPr="007D6B3B" w:rsidRDefault="004A6325">
            <w:pPr>
              <w:numPr>
                <w:ilvl w:val="1"/>
                <w:numId w:val="81"/>
              </w:numPr>
              <w:tabs>
                <w:tab w:val="num" w:pos="720"/>
              </w:tabs>
              <w:spacing w:after="120" w:line="276" w:lineRule="auto"/>
              <w:ind w:left="577" w:hanging="435"/>
              <w:contextualSpacing/>
              <w:rPr>
                <w:rFonts w:ascii="Times New Roman" w:eastAsia="Times New Roman" w:hAnsi="Times New Roman" w:cs="Times New Roman"/>
                <w:kern w:val="0"/>
                <w:sz w:val="24"/>
                <w:szCs w:val="24"/>
                <w:lang w:val="en-ZW"/>
                <w14:ligatures w14:val="none"/>
              </w:rPr>
            </w:pPr>
            <w:r w:rsidRPr="007D6B3B">
              <w:rPr>
                <w:rFonts w:ascii="Times New Roman" w:eastAsia="Times New Roman" w:hAnsi="Times New Roman" w:cs="Times New Roman"/>
                <w:kern w:val="0"/>
                <w:sz w:val="24"/>
                <w:szCs w:val="24"/>
                <w:lang w:val="en-ZW"/>
                <w14:ligatures w14:val="none"/>
              </w:rPr>
              <w:t>Navigating the software interface: menus, toolbars, and workspace</w:t>
            </w:r>
          </w:p>
          <w:p w14:paraId="71E6A515" w14:textId="77777777" w:rsidR="004A6325" w:rsidRPr="007D6B3B" w:rsidRDefault="004A6325">
            <w:pPr>
              <w:numPr>
                <w:ilvl w:val="1"/>
                <w:numId w:val="81"/>
              </w:numPr>
              <w:tabs>
                <w:tab w:val="num" w:pos="720"/>
              </w:tabs>
              <w:spacing w:after="120" w:line="276" w:lineRule="auto"/>
              <w:ind w:left="577" w:hanging="435"/>
              <w:contextualSpacing/>
              <w:rPr>
                <w:rFonts w:ascii="Times New Roman" w:eastAsia="Times New Roman" w:hAnsi="Times New Roman" w:cs="Times New Roman"/>
                <w:kern w:val="0"/>
                <w:sz w:val="24"/>
                <w:szCs w:val="24"/>
                <w:lang w:val="en-ZW"/>
                <w14:ligatures w14:val="none"/>
              </w:rPr>
            </w:pPr>
            <w:r w:rsidRPr="007D6B3B">
              <w:rPr>
                <w:rFonts w:ascii="Times New Roman" w:eastAsia="Times New Roman" w:hAnsi="Times New Roman" w:cs="Times New Roman"/>
                <w:kern w:val="0"/>
                <w:sz w:val="24"/>
                <w:szCs w:val="24"/>
                <w:lang w:val="en-ZW"/>
                <w14:ligatures w14:val="none"/>
              </w:rPr>
              <w:t>Selection and insertion of electrical and electronic components</w:t>
            </w:r>
          </w:p>
          <w:p w14:paraId="38580FCA" w14:textId="77777777" w:rsidR="004A6325" w:rsidRPr="007D6B3B" w:rsidRDefault="004A6325">
            <w:pPr>
              <w:numPr>
                <w:ilvl w:val="1"/>
                <w:numId w:val="81"/>
              </w:numPr>
              <w:tabs>
                <w:tab w:val="num" w:pos="720"/>
              </w:tabs>
              <w:spacing w:after="120" w:line="276" w:lineRule="auto"/>
              <w:ind w:left="577" w:hanging="435"/>
              <w:contextualSpacing/>
              <w:rPr>
                <w:rFonts w:ascii="Times New Roman" w:eastAsia="Times New Roman" w:hAnsi="Times New Roman" w:cs="Times New Roman"/>
                <w:kern w:val="0"/>
                <w:sz w:val="24"/>
                <w:szCs w:val="24"/>
                <w:lang w:val="en-ZW"/>
                <w14:ligatures w14:val="none"/>
              </w:rPr>
            </w:pPr>
            <w:r w:rsidRPr="007D6B3B">
              <w:rPr>
                <w:rFonts w:ascii="Times New Roman" w:eastAsia="Times New Roman" w:hAnsi="Times New Roman" w:cs="Times New Roman"/>
                <w:kern w:val="0"/>
                <w:sz w:val="24"/>
                <w:szCs w:val="24"/>
                <w:lang w:val="en-ZW"/>
                <w14:ligatures w14:val="none"/>
              </w:rPr>
              <w:t>Assigning correct symbols and values to components (resistors, capacitors, transistors, ICs, etc.)</w:t>
            </w:r>
          </w:p>
          <w:p w14:paraId="25628749" w14:textId="77777777" w:rsidR="004A6325" w:rsidRPr="007D6B3B" w:rsidRDefault="004A6325">
            <w:pPr>
              <w:numPr>
                <w:ilvl w:val="1"/>
                <w:numId w:val="81"/>
              </w:numPr>
              <w:tabs>
                <w:tab w:val="num" w:pos="720"/>
              </w:tabs>
              <w:spacing w:after="120" w:line="276" w:lineRule="auto"/>
              <w:ind w:left="577" w:hanging="435"/>
              <w:contextualSpacing/>
              <w:rPr>
                <w:rFonts w:ascii="Times New Roman" w:eastAsia="Times New Roman" w:hAnsi="Times New Roman" w:cs="Times New Roman"/>
                <w:kern w:val="0"/>
                <w:sz w:val="24"/>
                <w:szCs w:val="24"/>
                <w:lang w:val="en-ZW"/>
                <w14:ligatures w14:val="none"/>
              </w:rPr>
            </w:pPr>
            <w:r w:rsidRPr="007D6B3B">
              <w:rPr>
                <w:rFonts w:ascii="Times New Roman" w:eastAsia="Times New Roman" w:hAnsi="Times New Roman" w:cs="Times New Roman"/>
                <w:kern w:val="0"/>
                <w:sz w:val="24"/>
                <w:szCs w:val="24"/>
                <w:lang w:val="en-ZW"/>
                <w14:ligatures w14:val="none"/>
              </w:rPr>
              <w:t>Labelling components and circuits with reference designators and values</w:t>
            </w:r>
          </w:p>
          <w:p w14:paraId="4FECB943" w14:textId="77777777" w:rsidR="004A6325" w:rsidRPr="007D6B3B" w:rsidRDefault="004A6325">
            <w:pPr>
              <w:numPr>
                <w:ilvl w:val="1"/>
                <w:numId w:val="81"/>
              </w:numPr>
              <w:tabs>
                <w:tab w:val="num" w:pos="720"/>
              </w:tabs>
              <w:spacing w:after="120" w:line="276" w:lineRule="auto"/>
              <w:ind w:left="577" w:hanging="435"/>
              <w:contextualSpacing/>
              <w:rPr>
                <w:rFonts w:ascii="Times New Roman" w:eastAsia="Times New Roman" w:hAnsi="Times New Roman" w:cs="Times New Roman"/>
                <w:kern w:val="0"/>
                <w:sz w:val="24"/>
                <w:szCs w:val="24"/>
                <w:lang w:val="en-ZW"/>
                <w14:ligatures w14:val="none"/>
              </w:rPr>
            </w:pPr>
            <w:r w:rsidRPr="007D6B3B">
              <w:rPr>
                <w:rFonts w:ascii="Times New Roman" w:eastAsia="Times New Roman" w:hAnsi="Times New Roman" w:cs="Times New Roman"/>
                <w:kern w:val="0"/>
                <w:sz w:val="24"/>
                <w:szCs w:val="24"/>
                <w:lang w:val="en-ZW"/>
                <w14:ligatures w14:val="none"/>
              </w:rPr>
              <w:t>Use of virtual instruments (e.g., voltmeter, ammeter, oscilloscope)</w:t>
            </w:r>
          </w:p>
          <w:p w14:paraId="478C0C97" w14:textId="77777777" w:rsidR="004A6325" w:rsidRPr="007D6B3B" w:rsidRDefault="004A6325">
            <w:pPr>
              <w:numPr>
                <w:ilvl w:val="1"/>
                <w:numId w:val="81"/>
              </w:numPr>
              <w:tabs>
                <w:tab w:val="num" w:pos="720"/>
              </w:tabs>
              <w:spacing w:after="120" w:line="276" w:lineRule="auto"/>
              <w:ind w:left="577" w:hanging="435"/>
              <w:contextualSpacing/>
              <w:rPr>
                <w:rFonts w:ascii="Times New Roman" w:eastAsia="Times New Roman" w:hAnsi="Times New Roman" w:cs="Times New Roman"/>
                <w:kern w:val="0"/>
                <w:sz w:val="24"/>
                <w:szCs w:val="24"/>
                <w:lang w:val="en-ZW"/>
                <w14:ligatures w14:val="none"/>
              </w:rPr>
            </w:pPr>
            <w:r w:rsidRPr="007D6B3B">
              <w:rPr>
                <w:rFonts w:ascii="Times New Roman" w:eastAsia="Times New Roman" w:hAnsi="Times New Roman" w:cs="Times New Roman"/>
                <w:kern w:val="0"/>
                <w:sz w:val="24"/>
                <w:szCs w:val="24"/>
                <w:lang w:val="en-ZW"/>
                <w14:ligatures w14:val="none"/>
              </w:rPr>
              <w:t>Running simulations to test circuit functionality</w:t>
            </w:r>
          </w:p>
          <w:p w14:paraId="62CBE11C" w14:textId="77777777" w:rsidR="004A6325" w:rsidRPr="007D6B3B" w:rsidRDefault="004A6325">
            <w:pPr>
              <w:numPr>
                <w:ilvl w:val="1"/>
                <w:numId w:val="81"/>
              </w:numPr>
              <w:tabs>
                <w:tab w:val="num" w:pos="720"/>
              </w:tabs>
              <w:spacing w:after="120" w:line="276" w:lineRule="auto"/>
              <w:ind w:left="577" w:hanging="435"/>
              <w:contextualSpacing/>
              <w:rPr>
                <w:rFonts w:ascii="Times New Roman" w:eastAsia="Times New Roman" w:hAnsi="Times New Roman" w:cs="Times New Roman"/>
                <w:kern w:val="0"/>
                <w:sz w:val="24"/>
                <w:szCs w:val="24"/>
                <w:lang w:val="en-ZW"/>
                <w14:ligatures w14:val="none"/>
              </w:rPr>
            </w:pPr>
            <w:r w:rsidRPr="007D6B3B">
              <w:rPr>
                <w:rFonts w:ascii="Times New Roman" w:eastAsia="Times New Roman" w:hAnsi="Times New Roman" w:cs="Times New Roman"/>
                <w:kern w:val="0"/>
                <w:sz w:val="24"/>
                <w:szCs w:val="24"/>
                <w:lang w:val="en-ZW"/>
                <w14:ligatures w14:val="none"/>
              </w:rPr>
              <w:t>Identifying and correcting circuit errors using built-in diagnostics</w:t>
            </w:r>
          </w:p>
          <w:p w14:paraId="4287CA5C" w14:textId="77777777" w:rsidR="004A6325" w:rsidRPr="007D6B3B" w:rsidRDefault="004A6325">
            <w:pPr>
              <w:numPr>
                <w:ilvl w:val="1"/>
                <w:numId w:val="81"/>
              </w:numPr>
              <w:tabs>
                <w:tab w:val="num" w:pos="720"/>
              </w:tabs>
              <w:spacing w:after="120" w:line="276" w:lineRule="auto"/>
              <w:ind w:left="577" w:hanging="435"/>
              <w:contextualSpacing/>
              <w:rPr>
                <w:rFonts w:ascii="Times New Roman" w:eastAsia="Times New Roman" w:hAnsi="Times New Roman" w:cs="Times New Roman"/>
                <w:kern w:val="0"/>
                <w:sz w:val="24"/>
                <w:szCs w:val="24"/>
                <w:lang w:val="en-ZW"/>
                <w14:ligatures w14:val="none"/>
              </w:rPr>
            </w:pPr>
            <w:r w:rsidRPr="007D6B3B">
              <w:rPr>
                <w:rFonts w:ascii="Times New Roman" w:eastAsia="Times New Roman" w:hAnsi="Times New Roman" w:cs="Times New Roman"/>
                <w:kern w:val="0"/>
                <w:sz w:val="24"/>
                <w:szCs w:val="24"/>
                <w:lang w:val="en-ZW"/>
                <w14:ligatures w14:val="none"/>
              </w:rPr>
              <w:t>Saving schematic files in appropriate formats (native and export)</w:t>
            </w:r>
          </w:p>
          <w:p w14:paraId="6E6B076E" w14:textId="77777777" w:rsidR="004A6325" w:rsidRPr="007D6B3B" w:rsidRDefault="004A6325">
            <w:pPr>
              <w:numPr>
                <w:ilvl w:val="1"/>
                <w:numId w:val="81"/>
              </w:numPr>
              <w:tabs>
                <w:tab w:val="num" w:pos="720"/>
              </w:tabs>
              <w:spacing w:after="120" w:line="276" w:lineRule="auto"/>
              <w:ind w:left="577" w:hanging="435"/>
              <w:contextualSpacing/>
              <w:rPr>
                <w:rFonts w:ascii="Times New Roman" w:eastAsia="Times New Roman" w:hAnsi="Times New Roman" w:cs="Times New Roman"/>
                <w:kern w:val="0"/>
                <w:sz w:val="24"/>
                <w:szCs w:val="24"/>
                <w:lang w:val="en-ZW"/>
                <w14:ligatures w14:val="none"/>
              </w:rPr>
            </w:pPr>
            <w:r w:rsidRPr="007D6B3B">
              <w:rPr>
                <w:rFonts w:ascii="Times New Roman" w:eastAsia="Times New Roman" w:hAnsi="Times New Roman" w:cs="Times New Roman"/>
                <w:kern w:val="0"/>
                <w:sz w:val="24"/>
                <w:szCs w:val="24"/>
                <w:lang w:val="en-ZW"/>
                <w14:ligatures w14:val="none"/>
              </w:rPr>
              <w:t>Printing and exporting schematic diagrams for documentation and reports</w:t>
            </w:r>
          </w:p>
        </w:tc>
        <w:tc>
          <w:tcPr>
            <w:tcW w:w="2121" w:type="dxa"/>
            <w:shd w:val="clear" w:color="auto" w:fill="auto"/>
          </w:tcPr>
          <w:p w14:paraId="1B090944" w14:textId="77777777" w:rsidR="004A6325" w:rsidRPr="00AB647F" w:rsidRDefault="004A6325">
            <w:pPr>
              <w:numPr>
                <w:ilvl w:val="0"/>
                <w:numId w:val="401"/>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Written Assessment</w:t>
            </w:r>
          </w:p>
          <w:p w14:paraId="44B52462" w14:textId="77777777" w:rsidR="004A6325" w:rsidRPr="00AB647F" w:rsidRDefault="004A6325">
            <w:pPr>
              <w:numPr>
                <w:ilvl w:val="0"/>
                <w:numId w:val="401"/>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Oral Questioning </w:t>
            </w:r>
          </w:p>
          <w:p w14:paraId="7441A3A8" w14:textId="77777777" w:rsidR="004A6325" w:rsidRPr="00AB647F" w:rsidRDefault="004A6325">
            <w:pPr>
              <w:numPr>
                <w:ilvl w:val="0"/>
                <w:numId w:val="401"/>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Assessment</w:t>
            </w:r>
          </w:p>
          <w:p w14:paraId="15305EFE" w14:textId="77777777" w:rsidR="004A6325" w:rsidRPr="007D6B3B" w:rsidRDefault="004A6325">
            <w:pPr>
              <w:numPr>
                <w:ilvl w:val="0"/>
                <w:numId w:val="401"/>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Project</w:t>
            </w:r>
          </w:p>
        </w:tc>
      </w:tr>
    </w:tbl>
    <w:p w14:paraId="00597783" w14:textId="77777777" w:rsidR="004A6325" w:rsidRPr="00AB647F" w:rsidRDefault="004A6325" w:rsidP="004A6325">
      <w:pPr>
        <w:spacing w:after="0" w:line="276" w:lineRule="auto"/>
        <w:rPr>
          <w:rFonts w:ascii="Times New Roman" w:eastAsia="Times New Roman" w:hAnsi="Times New Roman" w:cs="Times New Roman"/>
          <w:b/>
          <w:kern w:val="0"/>
          <w:sz w:val="24"/>
          <w:szCs w:val="24"/>
          <w14:ligatures w14:val="none"/>
        </w:rPr>
      </w:pPr>
    </w:p>
    <w:p w14:paraId="034A8C79" w14:textId="77777777" w:rsidR="004A6325" w:rsidRPr="00AB647F" w:rsidRDefault="004A6325" w:rsidP="004A6325">
      <w:pPr>
        <w:spacing w:after="0" w:line="276" w:lineRule="auto"/>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Suggested Delivery Methods</w:t>
      </w:r>
    </w:p>
    <w:p w14:paraId="5DFBB40E" w14:textId="77777777" w:rsidR="004A6325" w:rsidRPr="00AB647F" w:rsidRDefault="004A6325" w:rsidP="004A6325">
      <w:pPr>
        <w:numPr>
          <w:ilvl w:val="0"/>
          <w:numId w:val="1"/>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Trainer demonstration</w:t>
      </w:r>
    </w:p>
    <w:p w14:paraId="1C376AD9" w14:textId="77777777" w:rsidR="004A6325" w:rsidRPr="00AB647F" w:rsidRDefault="004A6325" w:rsidP="004A6325">
      <w:pPr>
        <w:numPr>
          <w:ilvl w:val="0"/>
          <w:numId w:val="1"/>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Simulation</w:t>
      </w:r>
    </w:p>
    <w:p w14:paraId="150ABE5B" w14:textId="77777777" w:rsidR="004A6325" w:rsidRPr="00AB647F" w:rsidRDefault="004A6325" w:rsidP="004A6325">
      <w:pPr>
        <w:numPr>
          <w:ilvl w:val="0"/>
          <w:numId w:val="1"/>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Discussions</w:t>
      </w:r>
    </w:p>
    <w:p w14:paraId="58357363" w14:textId="77777777" w:rsidR="004A6325" w:rsidRPr="00AB647F" w:rsidRDefault="004A6325" w:rsidP="004A6325">
      <w:pPr>
        <w:numPr>
          <w:ilvl w:val="0"/>
          <w:numId w:val="1"/>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Direct instruction</w:t>
      </w:r>
    </w:p>
    <w:p w14:paraId="15987E00" w14:textId="77777777" w:rsidR="004A6325" w:rsidRPr="00AB647F" w:rsidRDefault="004A6325" w:rsidP="004A6325">
      <w:pPr>
        <w:spacing w:after="0" w:line="276" w:lineRule="auto"/>
        <w:contextualSpacing/>
        <w:rPr>
          <w:rFonts w:ascii="Times New Roman" w:eastAsia="Calibri" w:hAnsi="Times New Roman" w:cs="Times New Roman"/>
          <w:b/>
          <w:kern w:val="0"/>
          <w:sz w:val="24"/>
          <w:szCs w:val="24"/>
          <w:lang w:val="en-ZW"/>
          <w14:ligatures w14:val="none"/>
        </w:rPr>
      </w:pPr>
      <w:r w:rsidRPr="00AB647F">
        <w:rPr>
          <w:rFonts w:ascii="Times New Roman" w:eastAsia="Calibri" w:hAnsi="Times New Roman" w:cs="Times New Roman"/>
          <w:b/>
          <w:kern w:val="0"/>
          <w:sz w:val="24"/>
          <w:szCs w:val="24"/>
          <w:lang w:val="en-ZW"/>
          <w14:ligatures w14:val="none"/>
        </w:rPr>
        <w:t>List of Recommended Resources for 25 trainees</w:t>
      </w:r>
    </w:p>
    <w:tbl>
      <w:tblPr>
        <w:tblW w:w="9352" w:type="dxa"/>
        <w:tblInd w:w="-144" w:type="dxa"/>
        <w:tblCellMar>
          <w:top w:w="14" w:type="dxa"/>
          <w:left w:w="144" w:type="dxa"/>
          <w:right w:w="115" w:type="dxa"/>
        </w:tblCellMar>
        <w:tblLook w:val="04A0" w:firstRow="1" w:lastRow="0" w:firstColumn="1" w:lastColumn="0" w:noHBand="0" w:noVBand="1"/>
      </w:tblPr>
      <w:tblGrid>
        <w:gridCol w:w="895"/>
        <w:gridCol w:w="2484"/>
        <w:gridCol w:w="2826"/>
        <w:gridCol w:w="1260"/>
        <w:gridCol w:w="1887"/>
      </w:tblGrid>
      <w:tr w:rsidR="004A6325" w:rsidRPr="00AB647F" w14:paraId="45E154E7" w14:textId="77777777" w:rsidTr="006218ED">
        <w:trPr>
          <w:trHeight w:val="1250"/>
        </w:trPr>
        <w:tc>
          <w:tcPr>
            <w:tcW w:w="895" w:type="dxa"/>
            <w:tcBorders>
              <w:top w:val="single" w:sz="4" w:space="0" w:color="000000"/>
              <w:left w:val="single" w:sz="4" w:space="0" w:color="000000"/>
              <w:bottom w:val="single" w:sz="4" w:space="0" w:color="000000"/>
              <w:right w:val="single" w:sz="4" w:space="0" w:color="000000"/>
            </w:tcBorders>
          </w:tcPr>
          <w:p w14:paraId="1626821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S/No. </w:t>
            </w:r>
          </w:p>
        </w:tc>
        <w:tc>
          <w:tcPr>
            <w:tcW w:w="2484" w:type="dxa"/>
            <w:tcBorders>
              <w:top w:val="single" w:sz="4" w:space="0" w:color="000000"/>
              <w:left w:val="single" w:sz="4" w:space="0" w:color="000000"/>
              <w:bottom w:val="single" w:sz="4" w:space="0" w:color="000000"/>
              <w:right w:val="single" w:sz="4" w:space="0" w:color="000000"/>
            </w:tcBorders>
          </w:tcPr>
          <w:p w14:paraId="5E59A01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Category/Item </w:t>
            </w:r>
          </w:p>
        </w:tc>
        <w:tc>
          <w:tcPr>
            <w:tcW w:w="2826" w:type="dxa"/>
            <w:tcBorders>
              <w:top w:val="single" w:sz="4" w:space="0" w:color="000000"/>
              <w:left w:val="single" w:sz="4" w:space="0" w:color="000000"/>
              <w:bottom w:val="single" w:sz="4" w:space="0" w:color="000000"/>
              <w:right w:val="single" w:sz="4" w:space="0" w:color="000000"/>
            </w:tcBorders>
          </w:tcPr>
          <w:p w14:paraId="2F609117" w14:textId="77777777" w:rsidR="004A6325" w:rsidRPr="00AB647F" w:rsidRDefault="004A6325" w:rsidP="006218ED">
            <w:pPr>
              <w:spacing w:after="112"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Description/ </w:t>
            </w:r>
          </w:p>
          <w:p w14:paraId="26AAF24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Specifications </w:t>
            </w:r>
          </w:p>
        </w:tc>
        <w:tc>
          <w:tcPr>
            <w:tcW w:w="1260" w:type="dxa"/>
            <w:tcBorders>
              <w:top w:val="single" w:sz="4" w:space="0" w:color="000000"/>
              <w:left w:val="single" w:sz="4" w:space="0" w:color="000000"/>
              <w:bottom w:val="single" w:sz="4" w:space="0" w:color="000000"/>
              <w:right w:val="single" w:sz="4" w:space="0" w:color="000000"/>
            </w:tcBorders>
          </w:tcPr>
          <w:p w14:paraId="071E50BD"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Quantity </w:t>
            </w:r>
          </w:p>
        </w:tc>
        <w:tc>
          <w:tcPr>
            <w:tcW w:w="1887" w:type="dxa"/>
            <w:tcBorders>
              <w:top w:val="single" w:sz="4" w:space="0" w:color="000000"/>
              <w:left w:val="single" w:sz="4" w:space="0" w:color="000000"/>
              <w:bottom w:val="single" w:sz="4" w:space="0" w:color="000000"/>
              <w:right w:val="single" w:sz="4" w:space="0" w:color="000000"/>
            </w:tcBorders>
          </w:tcPr>
          <w:p w14:paraId="310C1131" w14:textId="77777777" w:rsidR="004A6325" w:rsidRPr="00AB647F" w:rsidRDefault="004A6325" w:rsidP="006218ED">
            <w:pPr>
              <w:spacing w:after="112"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Recommended </w:t>
            </w:r>
          </w:p>
          <w:p w14:paraId="36FC56EC" w14:textId="77777777" w:rsidR="004A6325" w:rsidRPr="00AB647F" w:rsidRDefault="004A6325" w:rsidP="006218ED">
            <w:pPr>
              <w:spacing w:after="11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Ratio </w:t>
            </w:r>
          </w:p>
          <w:p w14:paraId="099F7893"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(Item: Trainee) </w:t>
            </w:r>
          </w:p>
        </w:tc>
      </w:tr>
      <w:tr w:rsidR="004A6325" w:rsidRPr="00AB647F" w14:paraId="6845F434" w14:textId="77777777" w:rsidTr="006218ED">
        <w:trPr>
          <w:trHeight w:val="545"/>
        </w:trPr>
        <w:tc>
          <w:tcPr>
            <w:tcW w:w="895" w:type="dxa"/>
            <w:tcBorders>
              <w:top w:val="single" w:sz="4" w:space="0" w:color="000000"/>
              <w:left w:val="single" w:sz="4" w:space="0" w:color="000000"/>
              <w:bottom w:val="single" w:sz="4" w:space="0" w:color="000000"/>
              <w:right w:val="single" w:sz="4" w:space="0" w:color="000000"/>
            </w:tcBorders>
          </w:tcPr>
          <w:p w14:paraId="7082EFE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A </w:t>
            </w:r>
          </w:p>
        </w:tc>
        <w:tc>
          <w:tcPr>
            <w:tcW w:w="2484" w:type="dxa"/>
            <w:tcBorders>
              <w:top w:val="single" w:sz="4" w:space="0" w:color="000000"/>
              <w:left w:val="single" w:sz="4" w:space="0" w:color="000000"/>
              <w:bottom w:val="single" w:sz="4" w:space="0" w:color="000000"/>
              <w:right w:val="single" w:sz="4" w:space="0" w:color="000000"/>
            </w:tcBorders>
          </w:tcPr>
          <w:p w14:paraId="6A3AE79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Learning Materials  </w:t>
            </w:r>
          </w:p>
        </w:tc>
        <w:tc>
          <w:tcPr>
            <w:tcW w:w="2826" w:type="dxa"/>
            <w:tcBorders>
              <w:top w:val="single" w:sz="4" w:space="0" w:color="000000"/>
              <w:left w:val="single" w:sz="4" w:space="0" w:color="000000"/>
              <w:bottom w:val="single" w:sz="4" w:space="0" w:color="000000"/>
              <w:right w:val="single" w:sz="4" w:space="0" w:color="000000"/>
            </w:tcBorders>
          </w:tcPr>
          <w:p w14:paraId="70D3177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D38365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887" w:type="dxa"/>
            <w:tcBorders>
              <w:top w:val="single" w:sz="4" w:space="0" w:color="000000"/>
              <w:left w:val="single" w:sz="4" w:space="0" w:color="000000"/>
              <w:bottom w:val="single" w:sz="4" w:space="0" w:color="000000"/>
              <w:right w:val="single" w:sz="4" w:space="0" w:color="000000"/>
            </w:tcBorders>
          </w:tcPr>
          <w:p w14:paraId="2089F9E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r>
      <w:tr w:rsidR="004A6325" w:rsidRPr="00AB647F" w14:paraId="6F35ABAA" w14:textId="77777777" w:rsidTr="006218ED">
        <w:tblPrEx>
          <w:tblCellMar>
            <w:top w:w="4" w:type="dxa"/>
            <w:right w:w="108" w:type="dxa"/>
          </w:tblCellMar>
        </w:tblPrEx>
        <w:trPr>
          <w:trHeight w:val="4160"/>
        </w:trPr>
        <w:tc>
          <w:tcPr>
            <w:tcW w:w="895" w:type="dxa"/>
            <w:tcBorders>
              <w:top w:val="single" w:sz="4" w:space="0" w:color="000000"/>
              <w:left w:val="single" w:sz="4" w:space="0" w:color="000000"/>
              <w:bottom w:val="single" w:sz="4" w:space="0" w:color="000000"/>
              <w:right w:val="single" w:sz="4" w:space="0" w:color="000000"/>
            </w:tcBorders>
          </w:tcPr>
          <w:p w14:paraId="5EB65970" w14:textId="77777777" w:rsidR="004A6325" w:rsidRPr="00AB647F" w:rsidRDefault="004A6325">
            <w:pPr>
              <w:numPr>
                <w:ilvl w:val="0"/>
                <w:numId w:val="41"/>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484" w:type="dxa"/>
            <w:tcBorders>
              <w:top w:val="single" w:sz="4" w:space="0" w:color="000000"/>
              <w:left w:val="single" w:sz="4" w:space="0" w:color="000000"/>
              <w:bottom w:val="single" w:sz="4" w:space="0" w:color="000000"/>
              <w:right w:val="single" w:sz="4" w:space="0" w:color="000000"/>
            </w:tcBorders>
          </w:tcPr>
          <w:p w14:paraId="149202C5"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Textbooks </w:t>
            </w:r>
          </w:p>
        </w:tc>
        <w:tc>
          <w:tcPr>
            <w:tcW w:w="2826" w:type="dxa"/>
            <w:tcBorders>
              <w:top w:val="single" w:sz="4" w:space="0" w:color="000000"/>
              <w:left w:val="single" w:sz="4" w:space="0" w:color="000000"/>
              <w:bottom w:val="single" w:sz="4" w:space="0" w:color="000000"/>
              <w:right w:val="single" w:sz="4" w:space="0" w:color="000000"/>
            </w:tcBorders>
          </w:tcPr>
          <w:p w14:paraId="4080F451" w14:textId="77777777" w:rsidR="004A6325" w:rsidRPr="00AB647F" w:rsidRDefault="004A6325" w:rsidP="006218ED">
            <w:pPr>
              <w:spacing w:after="0" w:line="276" w:lineRule="auto"/>
              <w:rPr>
                <w:rFonts w:ascii="Times New Roman" w:eastAsia="Times New Roman" w:hAnsi="Times New Roman" w:cs="Times New Roman"/>
                <w:iCs/>
                <w:kern w:val="0"/>
                <w:sz w:val="24"/>
                <w:szCs w:val="24"/>
                <w14:ligatures w14:val="none"/>
              </w:rPr>
            </w:pPr>
            <w:r w:rsidRPr="00AB647F">
              <w:rPr>
                <w:rFonts w:ascii="Times New Roman" w:eastAsia="Times New Roman" w:hAnsi="Times New Roman" w:cs="Times New Roman"/>
                <w:kern w:val="0"/>
                <w:sz w:val="24"/>
                <w:szCs w:val="24"/>
                <w14:ligatures w14:val="none"/>
              </w:rPr>
              <w:t xml:space="preserve"> </w:t>
            </w:r>
            <w:r w:rsidRPr="00AB647F">
              <w:rPr>
                <w:rFonts w:ascii="Times New Roman" w:eastAsia="Times New Roman" w:hAnsi="Times New Roman" w:cs="Times New Roman"/>
                <w:iCs/>
                <w:kern w:val="0"/>
                <w:sz w:val="24"/>
                <w:szCs w:val="24"/>
                <w14:ligatures w14:val="none"/>
              </w:rPr>
              <w:t>Introduction to Drafting and AutoCAD 2D</w:t>
            </w:r>
          </w:p>
          <w:p w14:paraId="2E299C79" w14:textId="77777777" w:rsidR="004A6325" w:rsidRPr="00AB647F" w:rsidRDefault="004A6325" w:rsidP="006218ED">
            <w:pPr>
              <w:spacing w:after="0" w:line="276" w:lineRule="auto"/>
              <w:rPr>
                <w:rFonts w:ascii="Times New Roman" w:eastAsia="Times New Roman" w:hAnsi="Times New Roman" w:cs="Times New Roman"/>
                <w:iCs/>
                <w:kern w:val="0"/>
                <w:sz w:val="24"/>
                <w:szCs w:val="24"/>
                <w14:ligatures w14:val="none"/>
              </w:rPr>
            </w:pPr>
          </w:p>
          <w:p w14:paraId="0D6487A8"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Comprehensive Guide for Beginners and Intermediate Users by CAD Artifex</w:t>
            </w:r>
          </w:p>
          <w:p w14:paraId="64B4E643"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p>
          <w:p w14:paraId="0AF274F4" w14:textId="77777777" w:rsidR="004A6325"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Technical Drawing 101 with AutoCAD by Ashleigh Congdon-Fuller, Antonio Ramirez and Douglas Smith</w:t>
            </w:r>
          </w:p>
          <w:p w14:paraId="127D7B9A" w14:textId="77777777" w:rsidR="004A6325" w:rsidRDefault="004A6325" w:rsidP="006218ED">
            <w:pPr>
              <w:spacing w:after="0" w:line="276" w:lineRule="auto"/>
              <w:rPr>
                <w:rFonts w:ascii="Times New Roman" w:eastAsia="Times New Roman" w:hAnsi="Times New Roman" w:cs="Times New Roman"/>
                <w:bCs/>
                <w:kern w:val="0"/>
                <w:sz w:val="24"/>
                <w:szCs w:val="24"/>
                <w14:ligatures w14:val="none"/>
              </w:rPr>
            </w:pPr>
            <w:r w:rsidRPr="00001305">
              <w:rPr>
                <w:rFonts w:ascii="Times New Roman" w:eastAsia="Times New Roman" w:hAnsi="Times New Roman" w:cs="Times New Roman"/>
                <w:bCs/>
                <w:kern w:val="0"/>
                <w:sz w:val="24"/>
                <w:szCs w:val="24"/>
                <w14:ligatures w14:val="none"/>
              </w:rPr>
              <w:t>Circuit Simulation with Multisim by David Baez-Lopez</w:t>
            </w:r>
          </w:p>
          <w:p w14:paraId="72FB76F1"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001305">
              <w:rPr>
                <w:rFonts w:ascii="Times New Roman" w:eastAsia="Times New Roman" w:hAnsi="Times New Roman" w:cs="Times New Roman"/>
                <w:bCs/>
                <w:kern w:val="0"/>
                <w:sz w:val="24"/>
                <w:szCs w:val="24"/>
                <w14:ligatures w14:val="none"/>
              </w:rPr>
              <w:t>SPICE for Circuits and Electronics Using PSpice by Muhammad H. Rashid</w:t>
            </w:r>
          </w:p>
        </w:tc>
        <w:tc>
          <w:tcPr>
            <w:tcW w:w="1260" w:type="dxa"/>
            <w:tcBorders>
              <w:top w:val="single" w:sz="4" w:space="0" w:color="000000"/>
              <w:left w:val="single" w:sz="4" w:space="0" w:color="000000"/>
              <w:bottom w:val="single" w:sz="4" w:space="0" w:color="000000"/>
              <w:right w:val="single" w:sz="4" w:space="0" w:color="000000"/>
            </w:tcBorders>
          </w:tcPr>
          <w:p w14:paraId="340EFE01"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5 pcs</w:t>
            </w:r>
          </w:p>
          <w:p w14:paraId="3E3328FB"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4BB7FD0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6C71BE5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5 pcs </w:t>
            </w:r>
          </w:p>
          <w:p w14:paraId="62A00B89"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30E77165"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39F5F56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2BD33AD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61862C11"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5 pcs</w:t>
            </w:r>
          </w:p>
        </w:tc>
        <w:tc>
          <w:tcPr>
            <w:tcW w:w="1887" w:type="dxa"/>
            <w:tcBorders>
              <w:top w:val="single" w:sz="4" w:space="0" w:color="000000"/>
              <w:left w:val="single" w:sz="4" w:space="0" w:color="000000"/>
              <w:bottom w:val="single" w:sz="4" w:space="0" w:color="000000"/>
              <w:right w:val="single" w:sz="4" w:space="0" w:color="000000"/>
            </w:tcBorders>
          </w:tcPr>
          <w:p w14:paraId="735564B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1:5 </w:t>
            </w:r>
          </w:p>
          <w:p w14:paraId="2E05807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241E5A3B"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3B784CB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1:5</w:t>
            </w:r>
          </w:p>
          <w:p w14:paraId="11240D0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2F14ABB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470D8EE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6E314AC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740E99F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1:5</w:t>
            </w:r>
          </w:p>
        </w:tc>
      </w:tr>
      <w:tr w:rsidR="004A6325" w:rsidRPr="00AB647F" w14:paraId="011338AF" w14:textId="77777777" w:rsidTr="006218ED">
        <w:tblPrEx>
          <w:tblCellMar>
            <w:top w:w="4" w:type="dxa"/>
            <w:right w:w="108" w:type="dxa"/>
          </w:tblCellMar>
        </w:tblPrEx>
        <w:trPr>
          <w:trHeight w:val="542"/>
        </w:trPr>
        <w:tc>
          <w:tcPr>
            <w:tcW w:w="895" w:type="dxa"/>
            <w:tcBorders>
              <w:top w:val="single" w:sz="4" w:space="0" w:color="000000"/>
              <w:left w:val="single" w:sz="4" w:space="0" w:color="000000"/>
              <w:bottom w:val="single" w:sz="4" w:space="0" w:color="000000"/>
              <w:right w:val="single" w:sz="4" w:space="0" w:color="000000"/>
            </w:tcBorders>
          </w:tcPr>
          <w:p w14:paraId="79077A3D" w14:textId="77777777" w:rsidR="004A6325" w:rsidRPr="00AB647F" w:rsidRDefault="004A6325">
            <w:pPr>
              <w:numPr>
                <w:ilvl w:val="0"/>
                <w:numId w:val="41"/>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484" w:type="dxa"/>
            <w:tcBorders>
              <w:top w:val="single" w:sz="4" w:space="0" w:color="000000"/>
              <w:left w:val="single" w:sz="4" w:space="0" w:color="000000"/>
              <w:bottom w:val="single" w:sz="4" w:space="0" w:color="000000"/>
              <w:right w:val="single" w:sz="4" w:space="0" w:color="000000"/>
            </w:tcBorders>
          </w:tcPr>
          <w:p w14:paraId="2EE95C2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Installation manuals </w:t>
            </w:r>
          </w:p>
        </w:tc>
        <w:tc>
          <w:tcPr>
            <w:tcW w:w="2826" w:type="dxa"/>
            <w:tcBorders>
              <w:top w:val="single" w:sz="4" w:space="0" w:color="000000"/>
              <w:left w:val="single" w:sz="4" w:space="0" w:color="000000"/>
              <w:bottom w:val="single" w:sz="4" w:space="0" w:color="000000"/>
              <w:right w:val="single" w:sz="4" w:space="0" w:color="000000"/>
            </w:tcBorders>
          </w:tcPr>
          <w:p w14:paraId="49808CC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AutoCAD software installation manual</w:t>
            </w:r>
            <w:r>
              <w:rPr>
                <w:rFonts w:ascii="Times New Roman" w:eastAsia="Times New Roman" w:hAnsi="Times New Roman" w:cs="Times New Roman"/>
                <w:kern w:val="0"/>
                <w:sz w:val="24"/>
                <w:szCs w:val="24"/>
                <w14:ligatures w14:val="none"/>
              </w:rPr>
              <w:t>, circuit wizard installation manual</w:t>
            </w:r>
            <w:r w:rsidRPr="00AB647F">
              <w:rPr>
                <w:rFonts w:ascii="Times New Roman" w:eastAsia="Times New Roman" w:hAnsi="Times New Roman" w:cs="Times New Roman"/>
                <w:kern w:val="0"/>
                <w:sz w:val="24"/>
                <w:szCs w:val="24"/>
                <w14:ligatures w14:val="none"/>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3A63F0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25 pcs </w:t>
            </w:r>
          </w:p>
        </w:tc>
        <w:tc>
          <w:tcPr>
            <w:tcW w:w="1887" w:type="dxa"/>
            <w:tcBorders>
              <w:top w:val="single" w:sz="4" w:space="0" w:color="000000"/>
              <w:left w:val="single" w:sz="4" w:space="0" w:color="000000"/>
              <w:bottom w:val="single" w:sz="4" w:space="0" w:color="000000"/>
              <w:right w:val="single" w:sz="4" w:space="0" w:color="000000"/>
            </w:tcBorders>
          </w:tcPr>
          <w:p w14:paraId="7BCCF65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1:51</w:t>
            </w:r>
          </w:p>
        </w:tc>
      </w:tr>
      <w:tr w:rsidR="004A6325" w:rsidRPr="00AB647F" w14:paraId="0D07AF25" w14:textId="77777777" w:rsidTr="006218ED">
        <w:tblPrEx>
          <w:tblCellMar>
            <w:top w:w="4" w:type="dxa"/>
            <w:right w:w="108" w:type="dxa"/>
          </w:tblCellMar>
        </w:tblPrEx>
        <w:trPr>
          <w:trHeight w:val="542"/>
        </w:trPr>
        <w:tc>
          <w:tcPr>
            <w:tcW w:w="895" w:type="dxa"/>
            <w:tcBorders>
              <w:top w:val="single" w:sz="4" w:space="0" w:color="000000"/>
              <w:left w:val="single" w:sz="4" w:space="0" w:color="000000"/>
              <w:bottom w:val="single" w:sz="4" w:space="0" w:color="000000"/>
              <w:right w:val="single" w:sz="4" w:space="0" w:color="000000"/>
            </w:tcBorders>
          </w:tcPr>
          <w:p w14:paraId="5972335E" w14:textId="77777777" w:rsidR="004A6325" w:rsidRPr="00AB647F" w:rsidRDefault="004A6325">
            <w:pPr>
              <w:numPr>
                <w:ilvl w:val="0"/>
                <w:numId w:val="41"/>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484" w:type="dxa"/>
            <w:tcBorders>
              <w:top w:val="single" w:sz="4" w:space="0" w:color="000000"/>
              <w:left w:val="single" w:sz="4" w:space="0" w:color="000000"/>
              <w:bottom w:val="single" w:sz="4" w:space="0" w:color="000000"/>
              <w:right w:val="single" w:sz="4" w:space="0" w:color="000000"/>
            </w:tcBorders>
          </w:tcPr>
          <w:p w14:paraId="0D2973E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Power point presentations </w:t>
            </w:r>
          </w:p>
        </w:tc>
        <w:tc>
          <w:tcPr>
            <w:tcW w:w="2826" w:type="dxa"/>
            <w:tcBorders>
              <w:top w:val="single" w:sz="4" w:space="0" w:color="000000"/>
              <w:left w:val="single" w:sz="4" w:space="0" w:color="000000"/>
              <w:bottom w:val="single" w:sz="4" w:space="0" w:color="000000"/>
              <w:right w:val="single" w:sz="4" w:space="0" w:color="000000"/>
            </w:tcBorders>
          </w:tcPr>
          <w:p w14:paraId="0A50CA5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For trainer’s use </w:t>
            </w:r>
          </w:p>
        </w:tc>
        <w:tc>
          <w:tcPr>
            <w:tcW w:w="1260" w:type="dxa"/>
            <w:tcBorders>
              <w:top w:val="single" w:sz="4" w:space="0" w:color="000000"/>
              <w:left w:val="single" w:sz="4" w:space="0" w:color="000000"/>
              <w:bottom w:val="single" w:sz="4" w:space="0" w:color="000000"/>
              <w:right w:val="single" w:sz="4" w:space="0" w:color="000000"/>
            </w:tcBorders>
          </w:tcPr>
          <w:p w14:paraId="586F993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 </w:t>
            </w:r>
          </w:p>
        </w:tc>
        <w:tc>
          <w:tcPr>
            <w:tcW w:w="1887" w:type="dxa"/>
            <w:tcBorders>
              <w:top w:val="single" w:sz="4" w:space="0" w:color="000000"/>
              <w:left w:val="single" w:sz="4" w:space="0" w:color="000000"/>
              <w:bottom w:val="single" w:sz="4" w:space="0" w:color="000000"/>
              <w:right w:val="single" w:sz="4" w:space="0" w:color="000000"/>
            </w:tcBorders>
          </w:tcPr>
          <w:p w14:paraId="4C55A78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1:25 </w:t>
            </w:r>
          </w:p>
        </w:tc>
      </w:tr>
      <w:tr w:rsidR="004A6325" w:rsidRPr="00AB647F" w14:paraId="4A3F834B" w14:textId="77777777" w:rsidTr="006218ED">
        <w:tblPrEx>
          <w:tblCellMar>
            <w:top w:w="4" w:type="dxa"/>
            <w:right w:w="108" w:type="dxa"/>
          </w:tblCellMar>
        </w:tblPrEx>
        <w:trPr>
          <w:trHeight w:val="960"/>
        </w:trPr>
        <w:tc>
          <w:tcPr>
            <w:tcW w:w="895" w:type="dxa"/>
            <w:tcBorders>
              <w:top w:val="single" w:sz="4" w:space="0" w:color="000000"/>
              <w:left w:val="single" w:sz="4" w:space="0" w:color="000000"/>
              <w:bottom w:val="single" w:sz="4" w:space="0" w:color="000000"/>
              <w:right w:val="single" w:sz="4" w:space="0" w:color="000000"/>
            </w:tcBorders>
          </w:tcPr>
          <w:p w14:paraId="7AD6E984" w14:textId="77777777" w:rsidR="004A6325" w:rsidRPr="00AB647F" w:rsidRDefault="004A6325" w:rsidP="006218ED">
            <w:pPr>
              <w:spacing w:after="0" w:line="276" w:lineRule="auto"/>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B</w:t>
            </w:r>
          </w:p>
        </w:tc>
        <w:tc>
          <w:tcPr>
            <w:tcW w:w="2484" w:type="dxa"/>
            <w:tcBorders>
              <w:top w:val="single" w:sz="4" w:space="0" w:color="000000"/>
              <w:left w:val="single" w:sz="4" w:space="0" w:color="000000"/>
              <w:bottom w:val="single" w:sz="4" w:space="0" w:color="000000"/>
              <w:right w:val="single" w:sz="4" w:space="0" w:color="000000"/>
            </w:tcBorders>
          </w:tcPr>
          <w:p w14:paraId="21C96D4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Learning Facilities &amp; infrastructure </w:t>
            </w:r>
          </w:p>
        </w:tc>
        <w:tc>
          <w:tcPr>
            <w:tcW w:w="2826" w:type="dxa"/>
            <w:tcBorders>
              <w:top w:val="single" w:sz="4" w:space="0" w:color="000000"/>
              <w:left w:val="single" w:sz="4" w:space="0" w:color="000000"/>
              <w:bottom w:val="single" w:sz="4" w:space="0" w:color="000000"/>
              <w:right w:val="single" w:sz="4" w:space="0" w:color="000000"/>
            </w:tcBorders>
          </w:tcPr>
          <w:p w14:paraId="47732905"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7F97CE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887" w:type="dxa"/>
            <w:tcBorders>
              <w:top w:val="single" w:sz="4" w:space="0" w:color="000000"/>
              <w:left w:val="single" w:sz="4" w:space="0" w:color="000000"/>
              <w:bottom w:val="single" w:sz="4" w:space="0" w:color="000000"/>
              <w:right w:val="single" w:sz="4" w:space="0" w:color="000000"/>
            </w:tcBorders>
          </w:tcPr>
          <w:p w14:paraId="293AA7A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r>
      <w:tr w:rsidR="004A6325" w:rsidRPr="00AB647F" w14:paraId="0982A3C9" w14:textId="77777777" w:rsidTr="006218ED">
        <w:tblPrEx>
          <w:tblCellMar>
            <w:top w:w="4" w:type="dxa"/>
            <w:right w:w="108" w:type="dxa"/>
          </w:tblCellMar>
        </w:tblPrEx>
        <w:trPr>
          <w:trHeight w:val="542"/>
        </w:trPr>
        <w:tc>
          <w:tcPr>
            <w:tcW w:w="895" w:type="dxa"/>
            <w:tcBorders>
              <w:top w:val="single" w:sz="4" w:space="0" w:color="000000"/>
              <w:left w:val="single" w:sz="4" w:space="0" w:color="000000"/>
              <w:bottom w:val="single" w:sz="4" w:space="0" w:color="000000"/>
              <w:right w:val="single" w:sz="4" w:space="0" w:color="000000"/>
            </w:tcBorders>
          </w:tcPr>
          <w:p w14:paraId="019CC039" w14:textId="77777777" w:rsidR="004A6325" w:rsidRPr="00AB647F" w:rsidRDefault="004A6325">
            <w:pPr>
              <w:numPr>
                <w:ilvl w:val="0"/>
                <w:numId w:val="41"/>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484" w:type="dxa"/>
            <w:tcBorders>
              <w:top w:val="single" w:sz="4" w:space="0" w:color="000000"/>
              <w:left w:val="single" w:sz="4" w:space="0" w:color="000000"/>
              <w:bottom w:val="single" w:sz="4" w:space="0" w:color="000000"/>
              <w:right w:val="single" w:sz="4" w:space="0" w:color="000000"/>
            </w:tcBorders>
          </w:tcPr>
          <w:p w14:paraId="7586F45D"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Lecture/theory room </w:t>
            </w:r>
          </w:p>
        </w:tc>
        <w:tc>
          <w:tcPr>
            <w:tcW w:w="2826" w:type="dxa"/>
            <w:tcBorders>
              <w:top w:val="single" w:sz="4" w:space="0" w:color="000000"/>
              <w:left w:val="single" w:sz="4" w:space="0" w:color="000000"/>
              <w:bottom w:val="single" w:sz="4" w:space="0" w:color="000000"/>
              <w:right w:val="single" w:sz="4" w:space="0" w:color="000000"/>
            </w:tcBorders>
          </w:tcPr>
          <w:p w14:paraId="555993B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60m</w:t>
            </w:r>
            <w:r w:rsidRPr="00AB647F">
              <w:rPr>
                <w:rFonts w:ascii="Times New Roman" w:eastAsia="Times New Roman" w:hAnsi="Times New Roman" w:cs="Times New Roman"/>
                <w:kern w:val="0"/>
                <w:sz w:val="24"/>
                <w:szCs w:val="24"/>
                <w:vertAlign w:val="superscript"/>
                <w14:ligatures w14:val="none"/>
              </w:rPr>
              <w:t>2</w:t>
            </w:r>
            <w:r w:rsidRPr="00AB647F">
              <w:rPr>
                <w:rFonts w:ascii="Times New Roman" w:eastAsia="Times New Roman" w:hAnsi="Times New Roman" w:cs="Times New Roman"/>
                <w:kern w:val="0"/>
                <w:sz w:val="24"/>
                <w:szCs w:val="24"/>
                <w14:ligatures w14:val="none"/>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883AEB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 </w:t>
            </w:r>
          </w:p>
        </w:tc>
        <w:tc>
          <w:tcPr>
            <w:tcW w:w="1887" w:type="dxa"/>
            <w:tcBorders>
              <w:top w:val="single" w:sz="4" w:space="0" w:color="000000"/>
              <w:left w:val="single" w:sz="4" w:space="0" w:color="000000"/>
              <w:bottom w:val="single" w:sz="4" w:space="0" w:color="000000"/>
              <w:right w:val="single" w:sz="4" w:space="0" w:color="000000"/>
            </w:tcBorders>
          </w:tcPr>
          <w:p w14:paraId="1ED26BE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1:25 </w:t>
            </w:r>
          </w:p>
        </w:tc>
      </w:tr>
      <w:tr w:rsidR="004A6325" w:rsidRPr="00AB647F" w14:paraId="6D75102C" w14:textId="77777777" w:rsidTr="006218ED">
        <w:tblPrEx>
          <w:tblCellMar>
            <w:top w:w="4" w:type="dxa"/>
            <w:right w:w="108" w:type="dxa"/>
          </w:tblCellMar>
        </w:tblPrEx>
        <w:trPr>
          <w:trHeight w:val="545"/>
        </w:trPr>
        <w:tc>
          <w:tcPr>
            <w:tcW w:w="895" w:type="dxa"/>
            <w:tcBorders>
              <w:top w:val="single" w:sz="4" w:space="0" w:color="000000"/>
              <w:left w:val="single" w:sz="4" w:space="0" w:color="000000"/>
              <w:bottom w:val="single" w:sz="4" w:space="0" w:color="000000"/>
              <w:right w:val="single" w:sz="4" w:space="0" w:color="000000"/>
            </w:tcBorders>
          </w:tcPr>
          <w:p w14:paraId="73D21D33" w14:textId="77777777" w:rsidR="004A6325" w:rsidRPr="00AB647F" w:rsidRDefault="004A6325">
            <w:pPr>
              <w:numPr>
                <w:ilvl w:val="0"/>
                <w:numId w:val="41"/>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484" w:type="dxa"/>
            <w:tcBorders>
              <w:top w:val="single" w:sz="4" w:space="0" w:color="000000"/>
              <w:left w:val="single" w:sz="4" w:space="0" w:color="000000"/>
              <w:bottom w:val="single" w:sz="4" w:space="0" w:color="000000"/>
              <w:right w:val="single" w:sz="4" w:space="0" w:color="000000"/>
            </w:tcBorders>
          </w:tcPr>
          <w:p w14:paraId="5EB71CCB"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Computer laboratory</w:t>
            </w:r>
          </w:p>
        </w:tc>
        <w:tc>
          <w:tcPr>
            <w:tcW w:w="2826" w:type="dxa"/>
            <w:tcBorders>
              <w:top w:val="single" w:sz="4" w:space="0" w:color="000000"/>
              <w:left w:val="single" w:sz="4" w:space="0" w:color="000000"/>
              <w:bottom w:val="single" w:sz="4" w:space="0" w:color="000000"/>
              <w:right w:val="single" w:sz="4" w:space="0" w:color="000000"/>
            </w:tcBorders>
          </w:tcPr>
          <w:p w14:paraId="31D88DE9"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160m</w:t>
            </w:r>
            <w:r w:rsidRPr="00AB647F">
              <w:rPr>
                <w:rFonts w:ascii="Times New Roman" w:eastAsia="Times New Roman" w:hAnsi="Times New Roman" w:cs="Times New Roman"/>
                <w:kern w:val="0"/>
                <w:sz w:val="24"/>
                <w:szCs w:val="24"/>
                <w:vertAlign w:val="superscript"/>
                <w14:ligatures w14:val="none"/>
              </w:rPr>
              <w:t>2</w:t>
            </w:r>
            <w:r w:rsidRPr="00AB647F">
              <w:rPr>
                <w:rFonts w:ascii="Times New Roman" w:eastAsia="Times New Roman" w:hAnsi="Times New Roman" w:cs="Times New Roman"/>
                <w:kern w:val="0"/>
                <w:sz w:val="24"/>
                <w:szCs w:val="24"/>
                <w14:ligatures w14:val="none"/>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BC8E84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 </w:t>
            </w:r>
          </w:p>
        </w:tc>
        <w:tc>
          <w:tcPr>
            <w:tcW w:w="1887" w:type="dxa"/>
            <w:tcBorders>
              <w:top w:val="single" w:sz="4" w:space="0" w:color="000000"/>
              <w:left w:val="single" w:sz="4" w:space="0" w:color="000000"/>
              <w:bottom w:val="single" w:sz="4" w:space="0" w:color="000000"/>
              <w:right w:val="single" w:sz="4" w:space="0" w:color="000000"/>
            </w:tcBorders>
          </w:tcPr>
          <w:p w14:paraId="4583D451"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1:25 </w:t>
            </w:r>
          </w:p>
        </w:tc>
      </w:tr>
      <w:tr w:rsidR="004A6325" w:rsidRPr="00AB647F" w14:paraId="7DC790CA" w14:textId="77777777" w:rsidTr="006218ED">
        <w:tblPrEx>
          <w:tblCellMar>
            <w:top w:w="4" w:type="dxa"/>
            <w:right w:w="108" w:type="dxa"/>
          </w:tblCellMar>
        </w:tblPrEx>
        <w:trPr>
          <w:trHeight w:val="545"/>
        </w:trPr>
        <w:tc>
          <w:tcPr>
            <w:tcW w:w="895" w:type="dxa"/>
            <w:tcBorders>
              <w:top w:val="single" w:sz="4" w:space="0" w:color="000000"/>
              <w:left w:val="single" w:sz="4" w:space="0" w:color="000000"/>
              <w:bottom w:val="single" w:sz="4" w:space="0" w:color="000000"/>
              <w:right w:val="single" w:sz="4" w:space="0" w:color="000000"/>
            </w:tcBorders>
          </w:tcPr>
          <w:p w14:paraId="3EFA65A4" w14:textId="77777777" w:rsidR="004A6325" w:rsidRPr="00AB647F" w:rsidRDefault="004A6325">
            <w:pPr>
              <w:numPr>
                <w:ilvl w:val="0"/>
                <w:numId w:val="41"/>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484" w:type="dxa"/>
            <w:tcBorders>
              <w:top w:val="single" w:sz="4" w:space="0" w:color="000000"/>
              <w:left w:val="single" w:sz="4" w:space="0" w:color="000000"/>
              <w:bottom w:val="single" w:sz="4" w:space="0" w:color="000000"/>
              <w:right w:val="single" w:sz="4" w:space="0" w:color="000000"/>
            </w:tcBorders>
          </w:tcPr>
          <w:p w14:paraId="271A0F95"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Computer </w:t>
            </w:r>
          </w:p>
        </w:tc>
        <w:tc>
          <w:tcPr>
            <w:tcW w:w="2826" w:type="dxa"/>
            <w:tcBorders>
              <w:top w:val="single" w:sz="4" w:space="0" w:color="000000"/>
              <w:left w:val="single" w:sz="4" w:space="0" w:color="000000"/>
              <w:bottom w:val="single" w:sz="4" w:space="0" w:color="000000"/>
              <w:right w:val="single" w:sz="4" w:space="0" w:color="000000"/>
            </w:tcBorders>
          </w:tcPr>
          <w:p w14:paraId="2DD49A2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 Operating System: 64-bit Windows 11 or 10 version 1809 or above</w:t>
            </w:r>
          </w:p>
          <w:p w14:paraId="502A8789"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Processor: 2.5 GHz (3+ GHz recommended), </w:t>
            </w:r>
          </w:p>
          <w:p w14:paraId="0A9E638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Memory: 8 GB (32GB recommended)</w:t>
            </w:r>
          </w:p>
          <w:p w14:paraId="795D9DFD"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Disk space: 10 GB</w:t>
            </w:r>
          </w:p>
          <w:p w14:paraId="1782F29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Display: 1920 x 1080 resolution </w:t>
            </w:r>
          </w:p>
          <w:p w14:paraId="15A1521D"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Display Card: 2 GB GPU (8 GB recommended) and DirectX 11 compliant (DirectX 12 recommended)</w:t>
            </w:r>
          </w:p>
        </w:tc>
        <w:tc>
          <w:tcPr>
            <w:tcW w:w="1260" w:type="dxa"/>
            <w:tcBorders>
              <w:top w:val="single" w:sz="4" w:space="0" w:color="000000"/>
              <w:left w:val="single" w:sz="4" w:space="0" w:color="000000"/>
              <w:bottom w:val="single" w:sz="4" w:space="0" w:color="000000"/>
              <w:right w:val="single" w:sz="4" w:space="0" w:color="000000"/>
            </w:tcBorders>
          </w:tcPr>
          <w:p w14:paraId="68D7F26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 25 pcs</w:t>
            </w:r>
          </w:p>
        </w:tc>
        <w:tc>
          <w:tcPr>
            <w:tcW w:w="1887" w:type="dxa"/>
            <w:tcBorders>
              <w:top w:val="single" w:sz="4" w:space="0" w:color="000000"/>
              <w:left w:val="single" w:sz="4" w:space="0" w:color="000000"/>
              <w:bottom w:val="single" w:sz="4" w:space="0" w:color="000000"/>
              <w:right w:val="single" w:sz="4" w:space="0" w:color="000000"/>
            </w:tcBorders>
          </w:tcPr>
          <w:p w14:paraId="3F7B71B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 1:1</w:t>
            </w:r>
          </w:p>
        </w:tc>
      </w:tr>
      <w:tr w:rsidR="004A6325" w:rsidRPr="00AB647F" w14:paraId="59DB4143" w14:textId="77777777" w:rsidTr="006218ED">
        <w:tblPrEx>
          <w:tblCellMar>
            <w:top w:w="4" w:type="dxa"/>
            <w:right w:w="108" w:type="dxa"/>
          </w:tblCellMar>
        </w:tblPrEx>
        <w:trPr>
          <w:trHeight w:val="545"/>
        </w:trPr>
        <w:tc>
          <w:tcPr>
            <w:tcW w:w="895" w:type="dxa"/>
            <w:tcBorders>
              <w:top w:val="single" w:sz="4" w:space="0" w:color="000000"/>
              <w:left w:val="single" w:sz="4" w:space="0" w:color="000000"/>
              <w:bottom w:val="single" w:sz="4" w:space="0" w:color="000000"/>
              <w:right w:val="single" w:sz="4" w:space="0" w:color="000000"/>
            </w:tcBorders>
          </w:tcPr>
          <w:p w14:paraId="6C0A7E81" w14:textId="77777777" w:rsidR="004A6325" w:rsidRPr="00AB647F" w:rsidRDefault="004A6325">
            <w:pPr>
              <w:numPr>
                <w:ilvl w:val="0"/>
                <w:numId w:val="41"/>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484" w:type="dxa"/>
            <w:tcBorders>
              <w:top w:val="single" w:sz="4" w:space="0" w:color="000000"/>
              <w:left w:val="single" w:sz="4" w:space="0" w:color="000000"/>
              <w:bottom w:val="single" w:sz="4" w:space="0" w:color="000000"/>
              <w:right w:val="single" w:sz="4" w:space="0" w:color="000000"/>
            </w:tcBorders>
          </w:tcPr>
          <w:p w14:paraId="69A41512"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Projector</w:t>
            </w:r>
          </w:p>
        </w:tc>
        <w:tc>
          <w:tcPr>
            <w:tcW w:w="2826" w:type="dxa"/>
            <w:tcBorders>
              <w:top w:val="single" w:sz="4" w:space="0" w:color="000000"/>
              <w:left w:val="single" w:sz="4" w:space="0" w:color="000000"/>
              <w:bottom w:val="single" w:sz="4" w:space="0" w:color="000000"/>
              <w:right w:val="single" w:sz="4" w:space="0" w:color="000000"/>
            </w:tcBorders>
          </w:tcPr>
          <w:p w14:paraId="56C9374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At least 3000 lumens</w:t>
            </w:r>
          </w:p>
        </w:tc>
        <w:tc>
          <w:tcPr>
            <w:tcW w:w="1260" w:type="dxa"/>
            <w:tcBorders>
              <w:top w:val="single" w:sz="4" w:space="0" w:color="000000"/>
              <w:left w:val="single" w:sz="4" w:space="0" w:color="000000"/>
              <w:bottom w:val="single" w:sz="4" w:space="0" w:color="000000"/>
              <w:right w:val="single" w:sz="4" w:space="0" w:color="000000"/>
            </w:tcBorders>
          </w:tcPr>
          <w:p w14:paraId="005A22D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87" w:type="dxa"/>
            <w:tcBorders>
              <w:top w:val="single" w:sz="4" w:space="0" w:color="000000"/>
              <w:left w:val="single" w:sz="4" w:space="0" w:color="000000"/>
              <w:bottom w:val="single" w:sz="4" w:space="0" w:color="000000"/>
              <w:right w:val="single" w:sz="4" w:space="0" w:color="000000"/>
            </w:tcBorders>
          </w:tcPr>
          <w:p w14:paraId="1CF7649B"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1:25</w:t>
            </w:r>
          </w:p>
        </w:tc>
      </w:tr>
      <w:tr w:rsidR="004A6325" w:rsidRPr="00AB647F" w14:paraId="603DB1E7" w14:textId="77777777" w:rsidTr="006218ED">
        <w:tblPrEx>
          <w:tblCellMar>
            <w:top w:w="4" w:type="dxa"/>
            <w:right w:w="108" w:type="dxa"/>
          </w:tblCellMar>
        </w:tblPrEx>
        <w:trPr>
          <w:trHeight w:val="545"/>
        </w:trPr>
        <w:tc>
          <w:tcPr>
            <w:tcW w:w="895" w:type="dxa"/>
            <w:tcBorders>
              <w:top w:val="single" w:sz="4" w:space="0" w:color="000000"/>
              <w:left w:val="single" w:sz="4" w:space="0" w:color="000000"/>
              <w:bottom w:val="single" w:sz="4" w:space="0" w:color="000000"/>
              <w:right w:val="single" w:sz="4" w:space="0" w:color="000000"/>
            </w:tcBorders>
          </w:tcPr>
          <w:p w14:paraId="4B637CFC" w14:textId="77777777" w:rsidR="004A6325" w:rsidRPr="00AB647F" w:rsidRDefault="004A6325">
            <w:pPr>
              <w:numPr>
                <w:ilvl w:val="0"/>
                <w:numId w:val="41"/>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484" w:type="dxa"/>
            <w:tcBorders>
              <w:top w:val="single" w:sz="4" w:space="0" w:color="000000"/>
              <w:left w:val="single" w:sz="4" w:space="0" w:color="000000"/>
              <w:bottom w:val="single" w:sz="4" w:space="0" w:color="000000"/>
              <w:right w:val="single" w:sz="4" w:space="0" w:color="000000"/>
            </w:tcBorders>
          </w:tcPr>
          <w:p w14:paraId="42BE9AA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Interactive screen</w:t>
            </w:r>
          </w:p>
        </w:tc>
        <w:tc>
          <w:tcPr>
            <w:tcW w:w="2826" w:type="dxa"/>
            <w:tcBorders>
              <w:top w:val="single" w:sz="4" w:space="0" w:color="000000"/>
              <w:left w:val="single" w:sz="4" w:space="0" w:color="000000"/>
              <w:bottom w:val="single" w:sz="4" w:space="0" w:color="000000"/>
              <w:right w:val="single" w:sz="4" w:space="0" w:color="000000"/>
            </w:tcBorders>
          </w:tcPr>
          <w:p w14:paraId="253EC61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75 inches</w:t>
            </w:r>
          </w:p>
        </w:tc>
        <w:tc>
          <w:tcPr>
            <w:tcW w:w="1260" w:type="dxa"/>
            <w:tcBorders>
              <w:top w:val="single" w:sz="4" w:space="0" w:color="000000"/>
              <w:left w:val="single" w:sz="4" w:space="0" w:color="000000"/>
              <w:bottom w:val="single" w:sz="4" w:space="0" w:color="000000"/>
              <w:right w:val="single" w:sz="4" w:space="0" w:color="000000"/>
            </w:tcBorders>
          </w:tcPr>
          <w:p w14:paraId="7443262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87" w:type="dxa"/>
            <w:tcBorders>
              <w:top w:val="single" w:sz="4" w:space="0" w:color="000000"/>
              <w:left w:val="single" w:sz="4" w:space="0" w:color="000000"/>
              <w:bottom w:val="single" w:sz="4" w:space="0" w:color="000000"/>
              <w:right w:val="single" w:sz="4" w:space="0" w:color="000000"/>
            </w:tcBorders>
          </w:tcPr>
          <w:p w14:paraId="4F1B2A9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1:25</w:t>
            </w:r>
          </w:p>
        </w:tc>
      </w:tr>
    </w:tbl>
    <w:tbl>
      <w:tblPr>
        <w:tblStyle w:val="TableGrid0"/>
        <w:tblW w:w="9352" w:type="dxa"/>
        <w:tblInd w:w="-144" w:type="dxa"/>
        <w:tblCellMar>
          <w:top w:w="4" w:type="dxa"/>
          <w:left w:w="144" w:type="dxa"/>
        </w:tblCellMar>
        <w:tblLook w:val="04A0" w:firstRow="1" w:lastRow="0" w:firstColumn="1" w:lastColumn="0" w:noHBand="0" w:noVBand="1"/>
      </w:tblPr>
      <w:tblGrid>
        <w:gridCol w:w="895"/>
        <w:gridCol w:w="2484"/>
        <w:gridCol w:w="2826"/>
        <w:gridCol w:w="1260"/>
        <w:gridCol w:w="1887"/>
      </w:tblGrid>
      <w:tr w:rsidR="004A6325" w:rsidRPr="00AB647F" w14:paraId="5FFBDF55" w14:textId="77777777" w:rsidTr="006218ED">
        <w:trPr>
          <w:trHeight w:val="545"/>
        </w:trPr>
        <w:tc>
          <w:tcPr>
            <w:tcW w:w="895" w:type="dxa"/>
            <w:tcBorders>
              <w:top w:val="single" w:sz="4" w:space="0" w:color="000000"/>
              <w:left w:val="single" w:sz="4" w:space="0" w:color="000000"/>
              <w:bottom w:val="single" w:sz="4" w:space="0" w:color="000000"/>
              <w:right w:val="single" w:sz="4" w:space="0" w:color="000000"/>
            </w:tcBorders>
          </w:tcPr>
          <w:p w14:paraId="39DEDCF6" w14:textId="77777777" w:rsidR="004A6325" w:rsidRPr="00AB647F" w:rsidRDefault="004A6325" w:rsidP="006218ED">
            <w:pPr>
              <w:spacing w:line="276" w:lineRule="auto"/>
              <w:ind w:right="211"/>
              <w:jc w:val="right"/>
              <w:rPr>
                <w:rFonts w:ascii="Times New Roman" w:hAnsi="Times New Roman"/>
                <w:sz w:val="24"/>
                <w:szCs w:val="24"/>
              </w:rPr>
            </w:pPr>
            <w:r w:rsidRPr="00AB647F">
              <w:rPr>
                <w:rFonts w:ascii="Times New Roman" w:hAnsi="Times New Roman"/>
                <w:b/>
                <w:sz w:val="24"/>
                <w:szCs w:val="24"/>
              </w:rPr>
              <w:t xml:space="preserve">C </w:t>
            </w:r>
          </w:p>
        </w:tc>
        <w:tc>
          <w:tcPr>
            <w:tcW w:w="2484" w:type="dxa"/>
            <w:tcBorders>
              <w:top w:val="single" w:sz="4" w:space="0" w:color="000000"/>
              <w:left w:val="single" w:sz="4" w:space="0" w:color="000000"/>
              <w:bottom w:val="single" w:sz="4" w:space="0" w:color="000000"/>
              <w:right w:val="single" w:sz="4" w:space="0" w:color="000000"/>
            </w:tcBorders>
          </w:tcPr>
          <w:p w14:paraId="35CF8E61"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b/>
                <w:sz w:val="24"/>
                <w:szCs w:val="24"/>
              </w:rPr>
              <w:t>Software</w:t>
            </w:r>
          </w:p>
        </w:tc>
        <w:tc>
          <w:tcPr>
            <w:tcW w:w="2826" w:type="dxa"/>
            <w:tcBorders>
              <w:top w:val="single" w:sz="4" w:space="0" w:color="000000"/>
              <w:left w:val="single" w:sz="4" w:space="0" w:color="000000"/>
              <w:bottom w:val="single" w:sz="4" w:space="0" w:color="000000"/>
              <w:right w:val="single" w:sz="4" w:space="0" w:color="000000"/>
            </w:tcBorders>
          </w:tcPr>
          <w:p w14:paraId="7695DDE0"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b/>
                <w:sz w:val="24"/>
                <w:szCs w:val="24"/>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E6DD4E1" w14:textId="77777777" w:rsidR="004A6325" w:rsidRPr="00AB647F" w:rsidRDefault="004A6325" w:rsidP="006218ED">
            <w:pPr>
              <w:spacing w:line="276" w:lineRule="auto"/>
              <w:rPr>
                <w:rFonts w:ascii="Times New Roman" w:hAnsi="Times New Roman"/>
                <w:sz w:val="24"/>
                <w:szCs w:val="24"/>
              </w:rPr>
            </w:pPr>
          </w:p>
        </w:tc>
        <w:tc>
          <w:tcPr>
            <w:tcW w:w="1887" w:type="dxa"/>
            <w:tcBorders>
              <w:top w:val="single" w:sz="4" w:space="0" w:color="000000"/>
              <w:left w:val="single" w:sz="4" w:space="0" w:color="000000"/>
              <w:bottom w:val="single" w:sz="4" w:space="0" w:color="000000"/>
              <w:right w:val="single" w:sz="4" w:space="0" w:color="000000"/>
            </w:tcBorders>
          </w:tcPr>
          <w:p w14:paraId="068CBB58" w14:textId="77777777" w:rsidR="004A6325" w:rsidRPr="00AB647F" w:rsidRDefault="004A6325" w:rsidP="006218ED">
            <w:pPr>
              <w:spacing w:line="276" w:lineRule="auto"/>
              <w:rPr>
                <w:rFonts w:ascii="Times New Roman" w:hAnsi="Times New Roman"/>
                <w:sz w:val="24"/>
                <w:szCs w:val="24"/>
              </w:rPr>
            </w:pPr>
          </w:p>
        </w:tc>
      </w:tr>
      <w:tr w:rsidR="004A6325" w:rsidRPr="00AB647F" w14:paraId="05952FE5" w14:textId="77777777" w:rsidTr="006218ED">
        <w:trPr>
          <w:trHeight w:val="545"/>
        </w:trPr>
        <w:tc>
          <w:tcPr>
            <w:tcW w:w="895" w:type="dxa"/>
            <w:tcBorders>
              <w:top w:val="single" w:sz="4" w:space="0" w:color="000000"/>
              <w:left w:val="single" w:sz="4" w:space="0" w:color="000000"/>
              <w:bottom w:val="single" w:sz="4" w:space="0" w:color="000000"/>
              <w:right w:val="single" w:sz="4" w:space="0" w:color="000000"/>
            </w:tcBorders>
          </w:tcPr>
          <w:p w14:paraId="5CB39AD7" w14:textId="77777777" w:rsidR="004A6325" w:rsidRPr="00AB647F" w:rsidRDefault="004A6325">
            <w:pPr>
              <w:numPr>
                <w:ilvl w:val="0"/>
                <w:numId w:val="41"/>
              </w:numPr>
              <w:spacing w:line="276" w:lineRule="auto"/>
              <w:ind w:right="211"/>
              <w:contextualSpacing/>
              <w:jc w:val="right"/>
              <w:rPr>
                <w:rFonts w:ascii="Times New Roman" w:eastAsia="Calibri" w:hAnsi="Times New Roman"/>
                <w:sz w:val="24"/>
                <w:szCs w:val="24"/>
                <w:lang w:val="en-ZW"/>
              </w:rPr>
            </w:pPr>
          </w:p>
        </w:tc>
        <w:tc>
          <w:tcPr>
            <w:tcW w:w="2484" w:type="dxa"/>
            <w:tcBorders>
              <w:top w:val="single" w:sz="4" w:space="0" w:color="000000"/>
              <w:left w:val="single" w:sz="4" w:space="0" w:color="000000"/>
              <w:bottom w:val="single" w:sz="4" w:space="0" w:color="000000"/>
              <w:right w:val="single" w:sz="4" w:space="0" w:color="000000"/>
            </w:tcBorders>
          </w:tcPr>
          <w:p w14:paraId="71481793"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Solid works</w:t>
            </w:r>
          </w:p>
        </w:tc>
        <w:tc>
          <w:tcPr>
            <w:tcW w:w="2826" w:type="dxa"/>
            <w:tcBorders>
              <w:top w:val="single" w:sz="4" w:space="0" w:color="000000"/>
              <w:left w:val="single" w:sz="4" w:space="0" w:color="000000"/>
              <w:bottom w:val="single" w:sz="4" w:space="0" w:color="000000"/>
              <w:right w:val="single" w:sz="4" w:space="0" w:color="000000"/>
            </w:tcBorders>
          </w:tcPr>
          <w:p w14:paraId="75BD4AB3"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Solid works 2024 Standard</w:t>
            </w:r>
          </w:p>
        </w:tc>
        <w:tc>
          <w:tcPr>
            <w:tcW w:w="1260" w:type="dxa"/>
            <w:tcBorders>
              <w:top w:val="single" w:sz="4" w:space="0" w:color="000000"/>
              <w:left w:val="single" w:sz="4" w:space="0" w:color="000000"/>
              <w:bottom w:val="single" w:sz="4" w:space="0" w:color="000000"/>
              <w:right w:val="single" w:sz="4" w:space="0" w:color="000000"/>
            </w:tcBorders>
          </w:tcPr>
          <w:p w14:paraId="79E7AF3B"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w:t>
            </w:r>
          </w:p>
        </w:tc>
        <w:tc>
          <w:tcPr>
            <w:tcW w:w="1887" w:type="dxa"/>
            <w:tcBorders>
              <w:top w:val="single" w:sz="4" w:space="0" w:color="000000"/>
              <w:left w:val="single" w:sz="4" w:space="0" w:color="000000"/>
              <w:bottom w:val="single" w:sz="4" w:space="0" w:color="000000"/>
              <w:right w:val="single" w:sz="4" w:space="0" w:color="000000"/>
            </w:tcBorders>
          </w:tcPr>
          <w:p w14:paraId="483A7487"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1:25</w:t>
            </w:r>
          </w:p>
        </w:tc>
      </w:tr>
      <w:tr w:rsidR="004A6325" w:rsidRPr="00AB647F" w14:paraId="3DA8F110" w14:textId="77777777" w:rsidTr="006218ED">
        <w:trPr>
          <w:trHeight w:val="481"/>
        </w:trPr>
        <w:tc>
          <w:tcPr>
            <w:tcW w:w="895" w:type="dxa"/>
            <w:tcBorders>
              <w:top w:val="single" w:sz="4" w:space="0" w:color="000000"/>
              <w:left w:val="single" w:sz="4" w:space="0" w:color="000000"/>
              <w:bottom w:val="single" w:sz="4" w:space="0" w:color="000000"/>
              <w:right w:val="single" w:sz="4" w:space="0" w:color="000000"/>
            </w:tcBorders>
          </w:tcPr>
          <w:p w14:paraId="475B174B" w14:textId="77777777" w:rsidR="004A6325" w:rsidRPr="00AB647F" w:rsidRDefault="004A6325">
            <w:pPr>
              <w:numPr>
                <w:ilvl w:val="0"/>
                <w:numId w:val="41"/>
              </w:numPr>
              <w:spacing w:line="276" w:lineRule="auto"/>
              <w:ind w:right="211"/>
              <w:contextualSpacing/>
              <w:jc w:val="right"/>
              <w:rPr>
                <w:rFonts w:ascii="Times New Roman" w:eastAsia="Calibri" w:hAnsi="Times New Roman"/>
                <w:sz w:val="24"/>
                <w:szCs w:val="24"/>
                <w:lang w:val="en-ZW"/>
              </w:rPr>
            </w:pPr>
          </w:p>
        </w:tc>
        <w:tc>
          <w:tcPr>
            <w:tcW w:w="2484" w:type="dxa"/>
            <w:tcBorders>
              <w:top w:val="single" w:sz="4" w:space="0" w:color="000000"/>
              <w:left w:val="single" w:sz="4" w:space="0" w:color="000000"/>
              <w:bottom w:val="single" w:sz="4" w:space="0" w:color="000000"/>
              <w:right w:val="single" w:sz="4" w:space="0" w:color="000000"/>
            </w:tcBorders>
          </w:tcPr>
          <w:p w14:paraId="0C996D71"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AutoCAD</w:t>
            </w:r>
          </w:p>
        </w:tc>
        <w:tc>
          <w:tcPr>
            <w:tcW w:w="2826" w:type="dxa"/>
            <w:tcBorders>
              <w:top w:val="single" w:sz="4" w:space="0" w:color="000000"/>
              <w:left w:val="single" w:sz="4" w:space="0" w:color="000000"/>
              <w:bottom w:val="single" w:sz="4" w:space="0" w:color="000000"/>
              <w:right w:val="single" w:sz="4" w:space="0" w:color="000000"/>
            </w:tcBorders>
          </w:tcPr>
          <w:p w14:paraId="75084FAE" w14:textId="77777777" w:rsidR="004A6325" w:rsidRPr="00AB647F" w:rsidRDefault="004A6325" w:rsidP="006218ED">
            <w:pPr>
              <w:spacing w:line="276" w:lineRule="auto"/>
              <w:rPr>
                <w:rFonts w:ascii="Times New Roman" w:hAnsi="Times New Roman"/>
                <w:bCs/>
                <w:sz w:val="24"/>
                <w:szCs w:val="24"/>
              </w:rPr>
            </w:pPr>
            <w:r w:rsidRPr="00AB647F">
              <w:rPr>
                <w:rFonts w:ascii="Times New Roman" w:hAnsi="Times New Roman"/>
                <w:bCs/>
                <w:sz w:val="24"/>
                <w:szCs w:val="24"/>
              </w:rPr>
              <w:t>AutoCAD 2025</w:t>
            </w:r>
          </w:p>
          <w:p w14:paraId="5AE5B8ED" w14:textId="77777777" w:rsidR="004A6325" w:rsidRPr="00AB647F" w:rsidRDefault="004A6325" w:rsidP="006218ED">
            <w:pPr>
              <w:spacing w:line="276" w:lineRule="auto"/>
              <w:rPr>
                <w:rFonts w:ascii="Times New Roman" w:hAnsi="Times New Roman"/>
                <w:sz w:val="24"/>
                <w:szCs w:val="24"/>
              </w:rPr>
            </w:pPr>
          </w:p>
        </w:tc>
        <w:tc>
          <w:tcPr>
            <w:tcW w:w="1260" w:type="dxa"/>
            <w:tcBorders>
              <w:top w:val="single" w:sz="4" w:space="0" w:color="000000"/>
              <w:left w:val="single" w:sz="4" w:space="0" w:color="000000"/>
              <w:bottom w:val="single" w:sz="4" w:space="0" w:color="000000"/>
              <w:right w:val="single" w:sz="4" w:space="0" w:color="000000"/>
            </w:tcBorders>
          </w:tcPr>
          <w:p w14:paraId="39F43989"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w:t>
            </w:r>
          </w:p>
        </w:tc>
        <w:tc>
          <w:tcPr>
            <w:tcW w:w="1887" w:type="dxa"/>
            <w:tcBorders>
              <w:top w:val="single" w:sz="4" w:space="0" w:color="000000"/>
              <w:left w:val="single" w:sz="4" w:space="0" w:color="000000"/>
              <w:bottom w:val="single" w:sz="4" w:space="0" w:color="000000"/>
              <w:right w:val="single" w:sz="4" w:space="0" w:color="000000"/>
            </w:tcBorders>
          </w:tcPr>
          <w:p w14:paraId="695003A6"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1:25</w:t>
            </w:r>
          </w:p>
        </w:tc>
      </w:tr>
      <w:tr w:rsidR="004A6325" w:rsidRPr="00AB647F" w14:paraId="4FFE46A8" w14:textId="77777777" w:rsidTr="006218ED">
        <w:trPr>
          <w:trHeight w:val="481"/>
        </w:trPr>
        <w:tc>
          <w:tcPr>
            <w:tcW w:w="895" w:type="dxa"/>
            <w:tcBorders>
              <w:top w:val="single" w:sz="4" w:space="0" w:color="000000"/>
              <w:left w:val="single" w:sz="4" w:space="0" w:color="000000"/>
              <w:bottom w:val="single" w:sz="4" w:space="0" w:color="000000"/>
              <w:right w:val="single" w:sz="4" w:space="0" w:color="000000"/>
            </w:tcBorders>
          </w:tcPr>
          <w:p w14:paraId="1534D306" w14:textId="77777777" w:rsidR="004A6325" w:rsidRPr="00AB647F" w:rsidRDefault="004A6325">
            <w:pPr>
              <w:numPr>
                <w:ilvl w:val="0"/>
                <w:numId w:val="41"/>
              </w:numPr>
              <w:spacing w:line="276" w:lineRule="auto"/>
              <w:ind w:right="211"/>
              <w:contextualSpacing/>
              <w:jc w:val="right"/>
              <w:rPr>
                <w:rFonts w:ascii="Times New Roman" w:eastAsia="Calibri" w:hAnsi="Times New Roman"/>
                <w:sz w:val="24"/>
                <w:szCs w:val="24"/>
                <w:lang w:val="en-ZW"/>
              </w:rPr>
            </w:pPr>
          </w:p>
        </w:tc>
        <w:tc>
          <w:tcPr>
            <w:tcW w:w="2484" w:type="dxa"/>
            <w:tcBorders>
              <w:top w:val="single" w:sz="4" w:space="0" w:color="000000"/>
              <w:left w:val="single" w:sz="4" w:space="0" w:color="000000"/>
              <w:bottom w:val="single" w:sz="4" w:space="0" w:color="000000"/>
              <w:right w:val="single" w:sz="4" w:space="0" w:color="000000"/>
            </w:tcBorders>
          </w:tcPr>
          <w:p w14:paraId="26904959" w14:textId="77777777" w:rsidR="004A6325" w:rsidRPr="00AB647F" w:rsidRDefault="004A6325" w:rsidP="006218ED">
            <w:pPr>
              <w:spacing w:line="276" w:lineRule="auto"/>
              <w:rPr>
                <w:rFonts w:ascii="Times New Roman" w:hAnsi="Times New Roman"/>
                <w:sz w:val="24"/>
                <w:szCs w:val="24"/>
              </w:rPr>
            </w:pPr>
            <w:r>
              <w:rPr>
                <w:rFonts w:ascii="Times New Roman" w:hAnsi="Times New Roman"/>
                <w:sz w:val="24"/>
                <w:szCs w:val="24"/>
              </w:rPr>
              <w:t>Circuit Wizard or any other equivalent schematic circuit simulation software</w:t>
            </w:r>
          </w:p>
        </w:tc>
        <w:tc>
          <w:tcPr>
            <w:tcW w:w="2826" w:type="dxa"/>
            <w:tcBorders>
              <w:top w:val="single" w:sz="4" w:space="0" w:color="000000"/>
              <w:left w:val="single" w:sz="4" w:space="0" w:color="000000"/>
              <w:bottom w:val="single" w:sz="4" w:space="0" w:color="000000"/>
              <w:right w:val="single" w:sz="4" w:space="0" w:color="000000"/>
            </w:tcBorders>
          </w:tcPr>
          <w:p w14:paraId="085AAFB4" w14:textId="77777777" w:rsidR="004A6325" w:rsidRPr="00AB647F" w:rsidRDefault="004A6325" w:rsidP="006218ED">
            <w:pPr>
              <w:spacing w:line="276" w:lineRule="auto"/>
              <w:rPr>
                <w:rFonts w:ascii="Times New Roman" w:hAnsi="Times New Roman"/>
                <w:bCs/>
                <w:sz w:val="24"/>
                <w:szCs w:val="24"/>
              </w:rPr>
            </w:pPr>
            <w:r>
              <w:rPr>
                <w:rFonts w:ascii="Times New Roman" w:hAnsi="Times New Roman"/>
                <w:sz w:val="24"/>
                <w:szCs w:val="24"/>
              </w:rPr>
              <w:t>Circuit Wizard 2025</w:t>
            </w:r>
          </w:p>
        </w:tc>
        <w:tc>
          <w:tcPr>
            <w:tcW w:w="1260" w:type="dxa"/>
            <w:tcBorders>
              <w:top w:val="single" w:sz="4" w:space="0" w:color="000000"/>
              <w:left w:val="single" w:sz="4" w:space="0" w:color="000000"/>
              <w:bottom w:val="single" w:sz="4" w:space="0" w:color="000000"/>
              <w:right w:val="single" w:sz="4" w:space="0" w:color="000000"/>
            </w:tcBorders>
          </w:tcPr>
          <w:p w14:paraId="1A13541A" w14:textId="77777777" w:rsidR="004A6325" w:rsidRPr="00AB647F" w:rsidRDefault="004A6325" w:rsidP="006218ED">
            <w:pPr>
              <w:spacing w:line="276" w:lineRule="auto"/>
              <w:rPr>
                <w:rFonts w:ascii="Times New Roman" w:hAnsi="Times New Roman"/>
                <w:sz w:val="24"/>
                <w:szCs w:val="24"/>
              </w:rPr>
            </w:pPr>
            <w:r>
              <w:rPr>
                <w:rFonts w:ascii="Times New Roman" w:hAnsi="Times New Roman"/>
                <w:sz w:val="24"/>
                <w:szCs w:val="24"/>
              </w:rPr>
              <w:t>1</w:t>
            </w:r>
          </w:p>
        </w:tc>
        <w:tc>
          <w:tcPr>
            <w:tcW w:w="1887" w:type="dxa"/>
            <w:tcBorders>
              <w:top w:val="single" w:sz="4" w:space="0" w:color="000000"/>
              <w:left w:val="single" w:sz="4" w:space="0" w:color="000000"/>
              <w:bottom w:val="single" w:sz="4" w:space="0" w:color="000000"/>
              <w:right w:val="single" w:sz="4" w:space="0" w:color="000000"/>
            </w:tcBorders>
          </w:tcPr>
          <w:p w14:paraId="728E1666"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1:25</w:t>
            </w:r>
          </w:p>
        </w:tc>
      </w:tr>
      <w:tr w:rsidR="004A6325" w:rsidRPr="00AB647F" w14:paraId="3760BC97" w14:textId="77777777" w:rsidTr="006218ED">
        <w:trPr>
          <w:trHeight w:val="545"/>
        </w:trPr>
        <w:tc>
          <w:tcPr>
            <w:tcW w:w="895" w:type="dxa"/>
            <w:tcBorders>
              <w:top w:val="single" w:sz="4" w:space="0" w:color="000000"/>
              <w:left w:val="single" w:sz="4" w:space="0" w:color="000000"/>
              <w:bottom w:val="single" w:sz="4" w:space="0" w:color="000000"/>
              <w:right w:val="single" w:sz="4" w:space="0" w:color="000000"/>
            </w:tcBorders>
          </w:tcPr>
          <w:p w14:paraId="68E981C1" w14:textId="77777777" w:rsidR="004A6325" w:rsidRPr="00AB647F" w:rsidRDefault="004A6325">
            <w:pPr>
              <w:numPr>
                <w:ilvl w:val="0"/>
                <w:numId w:val="41"/>
              </w:numPr>
              <w:spacing w:line="276" w:lineRule="auto"/>
              <w:ind w:right="211"/>
              <w:contextualSpacing/>
              <w:jc w:val="right"/>
              <w:rPr>
                <w:rFonts w:ascii="Times New Roman" w:eastAsia="Calibri" w:hAnsi="Times New Roman"/>
                <w:sz w:val="24"/>
                <w:szCs w:val="24"/>
                <w:lang w:val="en-ZW"/>
              </w:rPr>
            </w:pPr>
          </w:p>
        </w:tc>
        <w:tc>
          <w:tcPr>
            <w:tcW w:w="2484" w:type="dxa"/>
            <w:tcBorders>
              <w:top w:val="single" w:sz="4" w:space="0" w:color="000000"/>
              <w:left w:val="single" w:sz="4" w:space="0" w:color="000000"/>
              <w:bottom w:val="single" w:sz="4" w:space="0" w:color="000000"/>
              <w:right w:val="single" w:sz="4" w:space="0" w:color="000000"/>
            </w:tcBorders>
          </w:tcPr>
          <w:p w14:paraId="6123CA70"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Solid works licenses</w:t>
            </w:r>
          </w:p>
        </w:tc>
        <w:tc>
          <w:tcPr>
            <w:tcW w:w="2826" w:type="dxa"/>
            <w:tcBorders>
              <w:top w:val="single" w:sz="4" w:space="0" w:color="000000"/>
              <w:left w:val="single" w:sz="4" w:space="0" w:color="000000"/>
              <w:bottom w:val="single" w:sz="4" w:space="0" w:color="000000"/>
              <w:right w:val="single" w:sz="4" w:space="0" w:color="000000"/>
            </w:tcBorders>
          </w:tcPr>
          <w:p w14:paraId="351A1829"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Solid works 2024 Standard version licenses</w:t>
            </w:r>
          </w:p>
          <w:p w14:paraId="451D9ED5" w14:textId="77777777" w:rsidR="004A6325" w:rsidRPr="00AB647F" w:rsidRDefault="004A6325" w:rsidP="006218ED">
            <w:pPr>
              <w:spacing w:line="276" w:lineRule="auto"/>
              <w:rPr>
                <w:rFonts w:ascii="Times New Roman" w:hAnsi="Times New Roman"/>
                <w:bCs/>
                <w:sz w:val="24"/>
                <w:szCs w:val="24"/>
              </w:rPr>
            </w:pPr>
          </w:p>
        </w:tc>
        <w:tc>
          <w:tcPr>
            <w:tcW w:w="1260" w:type="dxa"/>
            <w:tcBorders>
              <w:top w:val="single" w:sz="4" w:space="0" w:color="000000"/>
              <w:left w:val="single" w:sz="4" w:space="0" w:color="000000"/>
              <w:bottom w:val="single" w:sz="4" w:space="0" w:color="000000"/>
              <w:right w:val="single" w:sz="4" w:space="0" w:color="000000"/>
            </w:tcBorders>
          </w:tcPr>
          <w:p w14:paraId="1C63253A"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25</w:t>
            </w:r>
          </w:p>
        </w:tc>
        <w:tc>
          <w:tcPr>
            <w:tcW w:w="1887" w:type="dxa"/>
            <w:tcBorders>
              <w:top w:val="single" w:sz="4" w:space="0" w:color="000000"/>
              <w:left w:val="single" w:sz="4" w:space="0" w:color="000000"/>
              <w:bottom w:val="single" w:sz="4" w:space="0" w:color="000000"/>
              <w:right w:val="single" w:sz="4" w:space="0" w:color="000000"/>
            </w:tcBorders>
          </w:tcPr>
          <w:p w14:paraId="2297DF5D"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1:1</w:t>
            </w:r>
          </w:p>
        </w:tc>
      </w:tr>
      <w:tr w:rsidR="004A6325" w:rsidRPr="00AB647F" w14:paraId="265342B0" w14:textId="77777777" w:rsidTr="006218ED">
        <w:trPr>
          <w:trHeight w:val="545"/>
        </w:trPr>
        <w:tc>
          <w:tcPr>
            <w:tcW w:w="895" w:type="dxa"/>
            <w:tcBorders>
              <w:top w:val="single" w:sz="4" w:space="0" w:color="000000"/>
              <w:left w:val="single" w:sz="4" w:space="0" w:color="000000"/>
              <w:bottom w:val="single" w:sz="4" w:space="0" w:color="000000"/>
              <w:right w:val="single" w:sz="4" w:space="0" w:color="000000"/>
            </w:tcBorders>
          </w:tcPr>
          <w:p w14:paraId="152FC37A" w14:textId="77777777" w:rsidR="004A6325" w:rsidRPr="00AB647F" w:rsidRDefault="004A6325">
            <w:pPr>
              <w:numPr>
                <w:ilvl w:val="0"/>
                <w:numId w:val="41"/>
              </w:numPr>
              <w:spacing w:line="276" w:lineRule="auto"/>
              <w:ind w:right="211"/>
              <w:contextualSpacing/>
              <w:jc w:val="right"/>
              <w:rPr>
                <w:rFonts w:ascii="Times New Roman" w:eastAsia="Calibri" w:hAnsi="Times New Roman"/>
                <w:sz w:val="24"/>
                <w:szCs w:val="24"/>
                <w:lang w:val="en-ZW"/>
              </w:rPr>
            </w:pPr>
          </w:p>
        </w:tc>
        <w:tc>
          <w:tcPr>
            <w:tcW w:w="2484" w:type="dxa"/>
            <w:tcBorders>
              <w:top w:val="single" w:sz="4" w:space="0" w:color="000000"/>
              <w:left w:val="single" w:sz="4" w:space="0" w:color="000000"/>
              <w:bottom w:val="single" w:sz="4" w:space="0" w:color="000000"/>
              <w:right w:val="single" w:sz="4" w:space="0" w:color="000000"/>
            </w:tcBorders>
          </w:tcPr>
          <w:p w14:paraId="646AD1E5"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AutoCAD licenses</w:t>
            </w:r>
          </w:p>
        </w:tc>
        <w:tc>
          <w:tcPr>
            <w:tcW w:w="2826" w:type="dxa"/>
            <w:tcBorders>
              <w:top w:val="single" w:sz="4" w:space="0" w:color="000000"/>
              <w:left w:val="single" w:sz="4" w:space="0" w:color="000000"/>
              <w:bottom w:val="single" w:sz="4" w:space="0" w:color="000000"/>
              <w:right w:val="single" w:sz="4" w:space="0" w:color="000000"/>
            </w:tcBorders>
          </w:tcPr>
          <w:p w14:paraId="71032F55"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AutoCAD 2025 licenses</w:t>
            </w:r>
          </w:p>
        </w:tc>
        <w:tc>
          <w:tcPr>
            <w:tcW w:w="1260" w:type="dxa"/>
            <w:tcBorders>
              <w:top w:val="single" w:sz="4" w:space="0" w:color="000000"/>
              <w:left w:val="single" w:sz="4" w:space="0" w:color="000000"/>
              <w:bottom w:val="single" w:sz="4" w:space="0" w:color="000000"/>
              <w:right w:val="single" w:sz="4" w:space="0" w:color="000000"/>
            </w:tcBorders>
          </w:tcPr>
          <w:p w14:paraId="223BB45C"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25</w:t>
            </w:r>
          </w:p>
        </w:tc>
        <w:tc>
          <w:tcPr>
            <w:tcW w:w="1887" w:type="dxa"/>
            <w:tcBorders>
              <w:top w:val="single" w:sz="4" w:space="0" w:color="000000"/>
              <w:left w:val="single" w:sz="4" w:space="0" w:color="000000"/>
              <w:bottom w:val="single" w:sz="4" w:space="0" w:color="000000"/>
              <w:right w:val="single" w:sz="4" w:space="0" w:color="000000"/>
            </w:tcBorders>
          </w:tcPr>
          <w:p w14:paraId="6782F739"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1:1</w:t>
            </w:r>
          </w:p>
        </w:tc>
      </w:tr>
      <w:tr w:rsidR="004A6325" w:rsidRPr="00AB647F" w14:paraId="6452E55B" w14:textId="77777777" w:rsidTr="006218ED">
        <w:trPr>
          <w:trHeight w:val="545"/>
        </w:trPr>
        <w:tc>
          <w:tcPr>
            <w:tcW w:w="895" w:type="dxa"/>
            <w:tcBorders>
              <w:top w:val="single" w:sz="4" w:space="0" w:color="000000"/>
              <w:left w:val="single" w:sz="4" w:space="0" w:color="000000"/>
              <w:bottom w:val="single" w:sz="4" w:space="0" w:color="000000"/>
              <w:right w:val="single" w:sz="4" w:space="0" w:color="000000"/>
            </w:tcBorders>
          </w:tcPr>
          <w:p w14:paraId="633232E0" w14:textId="77777777" w:rsidR="004A6325" w:rsidRPr="00AB647F" w:rsidRDefault="004A6325">
            <w:pPr>
              <w:numPr>
                <w:ilvl w:val="0"/>
                <w:numId w:val="41"/>
              </w:numPr>
              <w:spacing w:line="276" w:lineRule="auto"/>
              <w:ind w:right="211"/>
              <w:contextualSpacing/>
              <w:jc w:val="right"/>
              <w:rPr>
                <w:rFonts w:ascii="Times New Roman" w:eastAsia="Calibri" w:hAnsi="Times New Roman"/>
                <w:sz w:val="24"/>
                <w:szCs w:val="24"/>
                <w:lang w:val="en-ZW"/>
              </w:rPr>
            </w:pPr>
          </w:p>
        </w:tc>
        <w:tc>
          <w:tcPr>
            <w:tcW w:w="2484" w:type="dxa"/>
            <w:tcBorders>
              <w:top w:val="single" w:sz="4" w:space="0" w:color="000000"/>
              <w:left w:val="single" w:sz="4" w:space="0" w:color="000000"/>
              <w:bottom w:val="single" w:sz="4" w:space="0" w:color="000000"/>
              <w:right w:val="single" w:sz="4" w:space="0" w:color="000000"/>
            </w:tcBorders>
          </w:tcPr>
          <w:p w14:paraId="17D6AC85" w14:textId="77777777" w:rsidR="004A6325" w:rsidRPr="00AB647F" w:rsidRDefault="004A6325" w:rsidP="006218ED">
            <w:pPr>
              <w:spacing w:line="276" w:lineRule="auto"/>
              <w:rPr>
                <w:rFonts w:ascii="Times New Roman" w:hAnsi="Times New Roman"/>
                <w:sz w:val="24"/>
                <w:szCs w:val="24"/>
              </w:rPr>
            </w:pPr>
            <w:r>
              <w:rPr>
                <w:rFonts w:ascii="Times New Roman" w:hAnsi="Times New Roman"/>
                <w:sz w:val="24"/>
                <w:szCs w:val="24"/>
              </w:rPr>
              <w:t>Circuit Wizard license</w:t>
            </w:r>
          </w:p>
        </w:tc>
        <w:tc>
          <w:tcPr>
            <w:tcW w:w="2826" w:type="dxa"/>
            <w:tcBorders>
              <w:top w:val="single" w:sz="4" w:space="0" w:color="000000"/>
              <w:left w:val="single" w:sz="4" w:space="0" w:color="000000"/>
              <w:bottom w:val="single" w:sz="4" w:space="0" w:color="000000"/>
              <w:right w:val="single" w:sz="4" w:space="0" w:color="000000"/>
            </w:tcBorders>
          </w:tcPr>
          <w:p w14:paraId="21A5286F" w14:textId="77777777" w:rsidR="004A6325" w:rsidRPr="00AB647F" w:rsidRDefault="004A6325" w:rsidP="006218ED">
            <w:pPr>
              <w:spacing w:line="276" w:lineRule="auto"/>
              <w:rPr>
                <w:rFonts w:ascii="Times New Roman" w:hAnsi="Times New Roman"/>
                <w:sz w:val="24"/>
                <w:szCs w:val="24"/>
              </w:rPr>
            </w:pPr>
            <w:r>
              <w:rPr>
                <w:rFonts w:ascii="Times New Roman" w:hAnsi="Times New Roman"/>
                <w:sz w:val="24"/>
                <w:szCs w:val="24"/>
              </w:rPr>
              <w:t xml:space="preserve">Circuit Wizard 2025 </w:t>
            </w:r>
            <w:r w:rsidRPr="00AB647F">
              <w:rPr>
                <w:rFonts w:ascii="Times New Roman" w:hAnsi="Times New Roman"/>
                <w:sz w:val="24"/>
                <w:szCs w:val="24"/>
              </w:rPr>
              <w:t>license</w:t>
            </w:r>
          </w:p>
        </w:tc>
        <w:tc>
          <w:tcPr>
            <w:tcW w:w="1260" w:type="dxa"/>
            <w:tcBorders>
              <w:top w:val="single" w:sz="4" w:space="0" w:color="000000"/>
              <w:left w:val="single" w:sz="4" w:space="0" w:color="000000"/>
              <w:bottom w:val="single" w:sz="4" w:space="0" w:color="000000"/>
              <w:right w:val="single" w:sz="4" w:space="0" w:color="000000"/>
            </w:tcBorders>
          </w:tcPr>
          <w:p w14:paraId="580CF40D" w14:textId="77777777" w:rsidR="004A6325" w:rsidRPr="00AB647F" w:rsidRDefault="004A6325" w:rsidP="006218ED">
            <w:pPr>
              <w:spacing w:line="276" w:lineRule="auto"/>
              <w:rPr>
                <w:rFonts w:ascii="Times New Roman" w:hAnsi="Times New Roman"/>
                <w:sz w:val="24"/>
                <w:szCs w:val="24"/>
              </w:rPr>
            </w:pPr>
            <w:r>
              <w:rPr>
                <w:rFonts w:ascii="Times New Roman" w:hAnsi="Times New Roman"/>
                <w:sz w:val="24"/>
                <w:szCs w:val="24"/>
              </w:rPr>
              <w:t>25</w:t>
            </w:r>
          </w:p>
        </w:tc>
        <w:tc>
          <w:tcPr>
            <w:tcW w:w="1887" w:type="dxa"/>
            <w:tcBorders>
              <w:top w:val="single" w:sz="4" w:space="0" w:color="000000"/>
              <w:left w:val="single" w:sz="4" w:space="0" w:color="000000"/>
              <w:bottom w:val="single" w:sz="4" w:space="0" w:color="000000"/>
              <w:right w:val="single" w:sz="4" w:space="0" w:color="000000"/>
            </w:tcBorders>
          </w:tcPr>
          <w:p w14:paraId="03FB8CBD"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1:1</w:t>
            </w:r>
          </w:p>
        </w:tc>
      </w:tr>
    </w:tbl>
    <w:p w14:paraId="5B35C4D3" w14:textId="77777777" w:rsidR="004A6325" w:rsidRPr="00AB647F" w:rsidRDefault="004A6325" w:rsidP="004A6325">
      <w:pPr>
        <w:spacing w:after="0" w:line="276" w:lineRule="auto"/>
        <w:rPr>
          <w:rFonts w:ascii="Times New Roman" w:eastAsia="Times New Roman" w:hAnsi="Times New Roman" w:cs="Times New Roman"/>
          <w:kern w:val="0"/>
          <w:sz w:val="24"/>
          <w:szCs w:val="24"/>
          <w14:ligatures w14:val="none"/>
        </w:rPr>
      </w:pPr>
    </w:p>
    <w:p w14:paraId="38CCBAA7" w14:textId="77777777" w:rsidR="004A6325" w:rsidRDefault="004A6325" w:rsidP="004A6325">
      <w:pPr>
        <w:rPr>
          <w:rFonts w:ascii="Times New Roman" w:eastAsia="Times New Roman" w:hAnsi="Times New Roman" w:cs="Times New Roman"/>
          <w:b/>
          <w:bCs/>
          <w:iCs/>
          <w:color w:val="2F5496" w:themeColor="accent1" w:themeShade="BF"/>
          <w:kern w:val="0"/>
          <w:sz w:val="24"/>
          <w:szCs w:val="24"/>
          <w14:ligatures w14:val="none"/>
        </w:rPr>
      </w:pPr>
      <w:bookmarkStart w:id="59" w:name="_Toc194677491"/>
      <w:r>
        <w:rPr>
          <w:rFonts w:ascii="Times New Roman" w:eastAsia="Times New Roman" w:hAnsi="Times New Roman" w:cs="Times New Roman"/>
          <w:b/>
          <w:bCs/>
          <w:iCs/>
          <w:color w:val="2F5496" w:themeColor="accent1" w:themeShade="BF"/>
          <w:kern w:val="0"/>
          <w:sz w:val="24"/>
          <w:szCs w:val="24"/>
          <w14:ligatures w14:val="none"/>
        </w:rPr>
        <w:br w:type="page"/>
      </w:r>
    </w:p>
    <w:p w14:paraId="21217701" w14:textId="77777777" w:rsidR="004A6325" w:rsidRPr="00234D67" w:rsidRDefault="004A6325" w:rsidP="00991025">
      <w:pPr>
        <w:pStyle w:val="Heading2"/>
      </w:pPr>
      <w:bookmarkStart w:id="60" w:name="_Toc196908555"/>
      <w:bookmarkStart w:id="61" w:name="_Toc197085597"/>
      <w:r w:rsidRPr="00234D67">
        <w:t>ELECTRONICS CIRCUIT FABRICATION</w:t>
      </w:r>
      <w:bookmarkEnd w:id="60"/>
      <w:bookmarkEnd w:id="61"/>
    </w:p>
    <w:p w14:paraId="1BDF2F24" w14:textId="77777777" w:rsidR="004A6325" w:rsidRPr="00EE017B" w:rsidRDefault="004A6325" w:rsidP="004A6325">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sz w:val="24"/>
          <w:szCs w:val="24"/>
          <w:lang w:val="en-GB"/>
        </w:rPr>
        <w:t>UNIT CODE</w:t>
      </w:r>
      <w:r w:rsidRPr="00EE017B">
        <w:rPr>
          <w:rFonts w:ascii="Times New Roman" w:eastAsia="Calibri" w:hAnsi="Times New Roman" w:cs="Times New Roman"/>
          <w:b/>
          <w:bCs/>
          <w:sz w:val="24"/>
          <w:szCs w:val="24"/>
          <w:lang w:val="en-GB"/>
        </w:rPr>
        <w:t xml:space="preserve">:  </w:t>
      </w:r>
      <w:r w:rsidRPr="00BF18A7">
        <w:rPr>
          <w:rFonts w:ascii="Times New Roman" w:eastAsia="Times New Roman" w:hAnsi="Times New Roman" w:cs="Times New Roman"/>
          <w:color w:val="000000"/>
          <w:kern w:val="28"/>
          <w:sz w:val="24"/>
          <w:szCs w:val="24"/>
          <w14:ligatures w14:val="none"/>
        </w:rPr>
        <w:t>0714 451 08A</w:t>
      </w:r>
    </w:p>
    <w:p w14:paraId="5C204062" w14:textId="77777777" w:rsidR="004A6325" w:rsidRPr="00EE017B" w:rsidRDefault="004A6325" w:rsidP="004A6325">
      <w:pPr>
        <w:spacing w:after="240" w:line="360" w:lineRule="auto"/>
        <w:jc w:val="both"/>
        <w:rPr>
          <w:rFonts w:ascii="Times New Roman" w:hAnsi="Times New Roman" w:cs="Times New Roman"/>
          <w:sz w:val="24"/>
          <w:szCs w:val="24"/>
          <w:lang w:val="en-ZA"/>
        </w:rPr>
      </w:pPr>
      <w:r w:rsidRPr="00EE017B">
        <w:rPr>
          <w:rFonts w:ascii="Times New Roman" w:hAnsi="Times New Roman" w:cs="Times New Roman"/>
          <w:b/>
          <w:sz w:val="24"/>
          <w:szCs w:val="24"/>
          <w:lang w:val="en-ZA"/>
        </w:rPr>
        <w:t>Relationship to Occupational Standards</w:t>
      </w:r>
    </w:p>
    <w:p w14:paraId="5C52D44E" w14:textId="77777777" w:rsidR="004A6325" w:rsidRDefault="004A6325" w:rsidP="004A6325">
      <w:pPr>
        <w:spacing w:after="240" w:line="360" w:lineRule="auto"/>
        <w:rPr>
          <w:rFonts w:ascii="Times New Roman" w:eastAsia="Calibri" w:hAnsi="Times New Roman" w:cs="Times New Roman"/>
          <w:b/>
          <w:kern w:val="0"/>
          <w:sz w:val="24"/>
          <w:szCs w:val="24"/>
          <w14:ligatures w14:val="none"/>
        </w:rPr>
      </w:pPr>
      <w:r w:rsidRPr="00EE017B">
        <w:rPr>
          <w:rFonts w:ascii="Times New Roman" w:hAnsi="Times New Roman" w:cs="Times New Roman"/>
          <w:sz w:val="24"/>
          <w:szCs w:val="24"/>
        </w:rPr>
        <w:t xml:space="preserve">This unit addresses the unit of competency: </w:t>
      </w:r>
      <w:r w:rsidRPr="00AB647F">
        <w:rPr>
          <w:rFonts w:ascii="Times New Roman" w:eastAsia="SimSun" w:hAnsi="Times New Roman" w:cs="Times New Roman"/>
          <w:kern w:val="0"/>
          <w:sz w:val="24"/>
          <w:szCs w:val="24"/>
          <w14:ligatures w14:val="none"/>
        </w:rPr>
        <w:t>Fabricate electronic circuits</w:t>
      </w:r>
      <w:r w:rsidRPr="00EE017B">
        <w:rPr>
          <w:rFonts w:ascii="Times New Roman" w:eastAsia="SimSun" w:hAnsi="Times New Roman" w:cs="Times New Roman"/>
          <w:sz w:val="24"/>
          <w:szCs w:val="24"/>
        </w:rPr>
        <w:t>.</w:t>
      </w:r>
    </w:p>
    <w:p w14:paraId="70A792F8" w14:textId="77777777" w:rsidR="004A6325" w:rsidRPr="00EE017B" w:rsidRDefault="004A6325" w:rsidP="004A6325">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kern w:val="0"/>
          <w:sz w:val="24"/>
          <w:szCs w:val="24"/>
          <w14:ligatures w14:val="none"/>
        </w:rPr>
        <w:t xml:space="preserve">Duration of Unit: </w:t>
      </w:r>
      <w:r>
        <w:rPr>
          <w:rFonts w:ascii="Times New Roman" w:eastAsia="Calibri" w:hAnsi="Times New Roman" w:cs="Times New Roman"/>
          <w:sz w:val="24"/>
          <w:szCs w:val="24"/>
          <w:lang w:val="en-GB"/>
        </w:rPr>
        <w:t>12</w:t>
      </w:r>
      <w:r w:rsidRPr="00EE017B">
        <w:rPr>
          <w:rFonts w:ascii="Times New Roman" w:eastAsia="Calibri" w:hAnsi="Times New Roman" w:cs="Times New Roman"/>
          <w:sz w:val="24"/>
          <w:szCs w:val="24"/>
          <w:lang w:val="en-GB"/>
        </w:rPr>
        <w:t xml:space="preserve">0 </w:t>
      </w:r>
      <w:r w:rsidRPr="00EE017B">
        <w:rPr>
          <w:rFonts w:ascii="Times New Roman" w:eastAsia="Calibri" w:hAnsi="Times New Roman" w:cs="Times New Roman"/>
          <w:kern w:val="0"/>
          <w:sz w:val="24"/>
          <w:szCs w:val="24"/>
          <w14:ligatures w14:val="none"/>
        </w:rPr>
        <w:t>Hours</w:t>
      </w:r>
    </w:p>
    <w:p w14:paraId="67BE1DBE" w14:textId="77777777" w:rsidR="004A6325" w:rsidRPr="00EE017B" w:rsidRDefault="004A6325" w:rsidP="004A6325">
      <w:pPr>
        <w:tabs>
          <w:tab w:val="left" w:pos="2880"/>
        </w:tabs>
        <w:spacing w:after="240" w:line="360" w:lineRule="auto"/>
        <w:jc w:val="both"/>
        <w:rPr>
          <w:rFonts w:ascii="Times New Roman" w:eastAsia="Calibri" w:hAnsi="Times New Roman" w:cs="Times New Roman"/>
          <w:b/>
          <w:kern w:val="0"/>
          <w:sz w:val="24"/>
          <w:szCs w:val="24"/>
          <w:lang w:val="en-GB"/>
        </w:rPr>
      </w:pPr>
      <w:r w:rsidRPr="00EE017B">
        <w:rPr>
          <w:rFonts w:ascii="Times New Roman" w:eastAsia="Calibri" w:hAnsi="Times New Roman" w:cs="Times New Roman"/>
          <w:b/>
          <w:kern w:val="0"/>
          <w:sz w:val="24"/>
          <w:szCs w:val="24"/>
          <w:lang w:val="en-GB"/>
        </w:rPr>
        <w:t>Unit Description</w:t>
      </w:r>
    </w:p>
    <w:p w14:paraId="0387E05D" w14:textId="77777777" w:rsidR="004A6325" w:rsidRPr="00EE017B" w:rsidRDefault="004A6325" w:rsidP="004A6325">
      <w:pPr>
        <w:tabs>
          <w:tab w:val="left" w:pos="2880"/>
        </w:tabs>
        <w:spacing w:after="240" w:line="360" w:lineRule="auto"/>
        <w:jc w:val="both"/>
        <w:rPr>
          <w:rFonts w:ascii="Times New Roman" w:eastAsia="Calibri" w:hAnsi="Times New Roman" w:cs="Times New Roman"/>
          <w:kern w:val="0"/>
          <w:sz w:val="24"/>
          <w:szCs w:val="24"/>
          <w:lang w:val="en-GB"/>
        </w:rPr>
      </w:pPr>
      <w:r w:rsidRPr="00EE017B">
        <w:rPr>
          <w:rFonts w:ascii="Times New Roman" w:hAnsi="Times New Roman" w:cs="Times New Roman"/>
          <w:kern w:val="0"/>
          <w:sz w:val="24"/>
          <w:szCs w:val="24"/>
        </w:rPr>
        <w:t xml:space="preserve">This unit covers the competencies required to </w:t>
      </w:r>
      <w:r>
        <w:rPr>
          <w:rFonts w:ascii="Times New Roman" w:eastAsia="SimSun" w:hAnsi="Times New Roman" w:cs="Times New Roman"/>
          <w:kern w:val="0"/>
          <w:sz w:val="24"/>
          <w:szCs w:val="24"/>
          <w14:ligatures w14:val="none"/>
        </w:rPr>
        <w:t>f</w:t>
      </w:r>
      <w:r w:rsidRPr="00AB647F">
        <w:rPr>
          <w:rFonts w:ascii="Times New Roman" w:eastAsia="SimSun" w:hAnsi="Times New Roman" w:cs="Times New Roman"/>
          <w:kern w:val="0"/>
          <w:sz w:val="24"/>
          <w:szCs w:val="24"/>
          <w14:ligatures w14:val="none"/>
        </w:rPr>
        <w:t>abricate electronic circuits</w:t>
      </w:r>
      <w:r w:rsidRPr="00EE017B">
        <w:rPr>
          <w:rFonts w:ascii="Times New Roman" w:hAnsi="Times New Roman" w:cs="Times New Roman"/>
          <w:kern w:val="0"/>
          <w:sz w:val="24"/>
          <w:szCs w:val="24"/>
        </w:rPr>
        <w:t xml:space="preserve">. </w:t>
      </w:r>
      <w:bookmarkStart w:id="62" w:name="_Hlk196921575"/>
      <w:r w:rsidRPr="00EE017B">
        <w:rPr>
          <w:rFonts w:ascii="Times New Roman" w:hAnsi="Times New Roman" w:cs="Times New Roman"/>
          <w:kern w:val="0"/>
          <w:sz w:val="24"/>
          <w:szCs w:val="24"/>
        </w:rPr>
        <w:t>It involves</w:t>
      </w:r>
      <w:r>
        <w:rPr>
          <w:rFonts w:ascii="Times New Roman" w:hAnsi="Times New Roman" w:cs="Times New Roman"/>
          <w:kern w:val="0"/>
          <w:sz w:val="24"/>
          <w:szCs w:val="24"/>
        </w:rPr>
        <w:t xml:space="preserve"> building </w:t>
      </w:r>
      <w:r w:rsidRPr="00AB647F">
        <w:rPr>
          <w:rFonts w:ascii="Times New Roman" w:eastAsia="Calibri" w:hAnsi="Times New Roman" w:cs="Times New Roman"/>
          <w:kern w:val="0"/>
          <w:sz w:val="24"/>
          <w:szCs w:val="24"/>
          <w14:ligatures w14:val="none"/>
        </w:rPr>
        <w:t xml:space="preserve">logic gate circuits, </w:t>
      </w:r>
      <w:r>
        <w:rPr>
          <w:rFonts w:ascii="Times New Roman" w:eastAsia="Calibri" w:hAnsi="Times New Roman" w:cs="Times New Roman"/>
          <w:kern w:val="0"/>
          <w:sz w:val="24"/>
          <w:szCs w:val="24"/>
          <w14:ligatures w14:val="none"/>
        </w:rPr>
        <w:t xml:space="preserve">fabricating </w:t>
      </w:r>
      <w:r w:rsidRPr="00AB647F">
        <w:rPr>
          <w:rFonts w:ascii="Times New Roman" w:eastAsia="Calibri" w:hAnsi="Times New Roman" w:cs="Times New Roman"/>
          <w:kern w:val="0"/>
          <w:sz w:val="24"/>
          <w:szCs w:val="24"/>
          <w14:ligatures w14:val="none"/>
        </w:rPr>
        <w:t xml:space="preserve">semiconductor diode circuits, </w:t>
      </w:r>
      <w:r>
        <w:rPr>
          <w:rFonts w:ascii="Times New Roman" w:eastAsia="Calibri" w:hAnsi="Times New Roman" w:cs="Times New Roman"/>
          <w:kern w:val="0"/>
          <w:sz w:val="24"/>
          <w:szCs w:val="24"/>
          <w14:ligatures w14:val="none"/>
        </w:rPr>
        <w:t xml:space="preserve">building </w:t>
      </w:r>
      <w:r w:rsidRPr="00AB647F">
        <w:rPr>
          <w:rFonts w:ascii="Times New Roman" w:eastAsia="Calibri" w:hAnsi="Times New Roman" w:cs="Times New Roman"/>
          <w:kern w:val="0"/>
          <w:sz w:val="24"/>
          <w:szCs w:val="24"/>
          <w14:ligatures w14:val="none"/>
        </w:rPr>
        <w:t>amplifier circuits,</w:t>
      </w:r>
      <w:r w:rsidRPr="00A00F82">
        <w:rPr>
          <w:rFonts w:ascii="Times New Roman" w:eastAsia="Calibri" w:hAnsi="Times New Roman" w:cs="Times New Roman"/>
          <w:kern w:val="0"/>
          <w:sz w:val="24"/>
          <w:szCs w:val="24"/>
          <w14:ligatures w14:val="none"/>
        </w:rPr>
        <w:t xml:space="preserve"> </w:t>
      </w:r>
      <w:r>
        <w:rPr>
          <w:rFonts w:ascii="Times New Roman" w:eastAsia="Calibri" w:hAnsi="Times New Roman" w:cs="Times New Roman"/>
          <w:kern w:val="0"/>
          <w:sz w:val="24"/>
          <w:szCs w:val="24"/>
          <w14:ligatures w14:val="none"/>
        </w:rPr>
        <w:t>fabricating</w:t>
      </w:r>
      <w:r w:rsidRPr="00AB647F">
        <w:rPr>
          <w:rFonts w:ascii="Times New Roman" w:eastAsia="Calibri" w:hAnsi="Times New Roman" w:cs="Times New Roman"/>
          <w:kern w:val="0"/>
          <w:sz w:val="24"/>
          <w:szCs w:val="24"/>
          <w14:ligatures w14:val="none"/>
        </w:rPr>
        <w:t xml:space="preserve"> signal generators,</w:t>
      </w:r>
      <w:r w:rsidRPr="00A00F82">
        <w:rPr>
          <w:rFonts w:ascii="Times New Roman" w:eastAsia="Calibri" w:hAnsi="Times New Roman" w:cs="Times New Roman"/>
          <w:kern w:val="0"/>
          <w:sz w:val="24"/>
          <w:szCs w:val="24"/>
          <w14:ligatures w14:val="none"/>
        </w:rPr>
        <w:t xml:space="preserve"> </w:t>
      </w:r>
      <w:r w:rsidRPr="00AB647F">
        <w:rPr>
          <w:rFonts w:ascii="Times New Roman" w:eastAsia="Calibri" w:hAnsi="Times New Roman" w:cs="Times New Roman"/>
          <w:kern w:val="0"/>
          <w:sz w:val="24"/>
          <w:szCs w:val="24"/>
          <w14:ligatures w14:val="none"/>
        </w:rPr>
        <w:t>signal filter circuits and</w:t>
      </w:r>
      <w:r w:rsidRPr="00A00F82">
        <w:rPr>
          <w:rFonts w:ascii="Times New Roman" w:eastAsia="Calibri" w:hAnsi="Times New Roman" w:cs="Times New Roman"/>
          <w:kern w:val="0"/>
          <w:sz w:val="24"/>
          <w:szCs w:val="24"/>
          <w14:ligatures w14:val="none"/>
        </w:rPr>
        <w:t xml:space="preserve"> </w:t>
      </w:r>
      <w:r w:rsidRPr="00AB647F">
        <w:rPr>
          <w:rFonts w:ascii="Times New Roman" w:eastAsia="Calibri" w:hAnsi="Times New Roman" w:cs="Times New Roman"/>
          <w:kern w:val="0"/>
          <w:sz w:val="24"/>
          <w:szCs w:val="24"/>
          <w14:ligatures w14:val="none"/>
        </w:rPr>
        <w:t>microprocessor-based systems</w:t>
      </w:r>
      <w:r w:rsidRPr="00EE017B">
        <w:rPr>
          <w:rFonts w:ascii="Times New Roman" w:eastAsia="Calibri" w:hAnsi="Times New Roman" w:cs="Times New Roman"/>
          <w:kern w:val="0"/>
          <w:sz w:val="24"/>
          <w:szCs w:val="24"/>
          <w:lang w:val="en-GB"/>
        </w:rPr>
        <w:t>.</w:t>
      </w:r>
      <w:bookmarkEnd w:id="62"/>
    </w:p>
    <w:p w14:paraId="0EB6F733" w14:textId="77777777" w:rsidR="004A6325" w:rsidRPr="00EE017B" w:rsidRDefault="004A6325" w:rsidP="004A6325">
      <w:pPr>
        <w:spacing w:after="240" w:line="360" w:lineRule="auto"/>
        <w:rPr>
          <w:rFonts w:ascii="Times New Roman" w:eastAsia="Times New Roman" w:hAnsi="Times New Roman" w:cs="Times New Roman"/>
          <w:b/>
          <w:kern w:val="28"/>
          <w:sz w:val="24"/>
          <w:szCs w:val="24"/>
          <w:lang w:val="en-ZA"/>
          <w14:ligatures w14:val="none"/>
        </w:rPr>
      </w:pPr>
      <w:r w:rsidRPr="00EE017B">
        <w:rPr>
          <w:rFonts w:ascii="Times New Roman" w:eastAsia="Times New Roman" w:hAnsi="Times New Roman" w:cs="Times New Roman"/>
          <w:b/>
          <w:kern w:val="28"/>
          <w:sz w:val="24"/>
          <w:szCs w:val="24"/>
          <w:lang w:val="en-ZA"/>
          <w14:ligatures w14:val="none"/>
        </w:rPr>
        <w:t>Summary of Learning Outcomes</w:t>
      </w:r>
    </w:p>
    <w:p w14:paraId="1C3627D6" w14:textId="77777777" w:rsidR="004A6325" w:rsidRDefault="004A6325" w:rsidP="004A6325">
      <w:pPr>
        <w:spacing w:after="0" w:line="276" w:lineRule="auto"/>
        <w:jc w:val="both"/>
        <w:rPr>
          <w:rFonts w:ascii="Times New Roman" w:eastAsia="Times New Roman" w:hAnsi="Times New Roman" w:cs="Times New Roman"/>
          <w:bCs/>
          <w:kern w:val="0"/>
          <w:sz w:val="24"/>
          <w:szCs w:val="24"/>
          <w14:ligatures w14:val="none"/>
        </w:rPr>
      </w:pPr>
      <w:r w:rsidRPr="00EE017B">
        <w:rPr>
          <w:rFonts w:ascii="Times New Roman" w:eastAsia="Calibri" w:hAnsi="Times New Roman" w:cs="Times New Roman"/>
          <w:bCs/>
          <w:kern w:val="0"/>
          <w:sz w:val="24"/>
          <w:szCs w:val="24"/>
          <w:lang w:val="en-ZA"/>
          <w14:ligatures w14:val="none"/>
        </w:rPr>
        <w:t>By the end of this unit, the learner should be able to:</w:t>
      </w:r>
    </w:p>
    <w:p w14:paraId="64A2FB15" w14:textId="77777777" w:rsidR="004A6325" w:rsidRPr="00AB647F" w:rsidRDefault="004A6325" w:rsidP="004A6325">
      <w:pPr>
        <w:kinsoku w:val="0"/>
        <w:overflowPunct w:val="0"/>
        <w:spacing w:after="120" w:line="276" w:lineRule="auto"/>
        <w:jc w:val="both"/>
        <w:rPr>
          <w:rFonts w:ascii="Times New Roman" w:eastAsia="Calibri" w:hAnsi="Times New Roman" w:cs="Times New Roman"/>
          <w:bCs/>
          <w:kern w:val="0"/>
          <w:sz w:val="24"/>
          <w:szCs w:val="24"/>
          <w:lang w:val="en-GB"/>
          <w14:ligatures w14:val="none"/>
        </w:rPr>
      </w:pPr>
    </w:p>
    <w:tbl>
      <w:tblPr>
        <w:tblStyle w:val="TableGrid"/>
        <w:tblW w:w="0" w:type="auto"/>
        <w:tblInd w:w="357" w:type="dxa"/>
        <w:tblLook w:val="04A0" w:firstRow="1" w:lastRow="0" w:firstColumn="1" w:lastColumn="0" w:noHBand="0" w:noVBand="1"/>
      </w:tblPr>
      <w:tblGrid>
        <w:gridCol w:w="1168"/>
        <w:gridCol w:w="4670"/>
        <w:gridCol w:w="3155"/>
      </w:tblGrid>
      <w:tr w:rsidR="004A6325" w14:paraId="7C1AF0FE" w14:textId="77777777" w:rsidTr="006218ED">
        <w:tc>
          <w:tcPr>
            <w:tcW w:w="1168" w:type="dxa"/>
          </w:tcPr>
          <w:p w14:paraId="5B873343" w14:textId="77777777" w:rsidR="004A6325" w:rsidRDefault="004A6325" w:rsidP="006218ED">
            <w:pPr>
              <w:spacing w:line="276" w:lineRule="auto"/>
              <w:contextualSpacing/>
              <w:jc w:val="both"/>
              <w:rPr>
                <w:rFonts w:ascii="Times New Roman" w:hAnsi="Times New Roman"/>
                <w:b/>
                <w:sz w:val="24"/>
                <w:szCs w:val="24"/>
                <w:lang w:val="en-ZA"/>
              </w:rPr>
            </w:pPr>
            <w:r>
              <w:rPr>
                <w:rFonts w:ascii="Times New Roman" w:hAnsi="Times New Roman"/>
                <w:b/>
                <w:sz w:val="24"/>
                <w:szCs w:val="24"/>
                <w:lang w:val="en-ZA"/>
              </w:rPr>
              <w:t>S/NO</w:t>
            </w:r>
          </w:p>
        </w:tc>
        <w:tc>
          <w:tcPr>
            <w:tcW w:w="4670" w:type="dxa"/>
          </w:tcPr>
          <w:p w14:paraId="6CC67AFC" w14:textId="77777777" w:rsidR="004A6325" w:rsidRDefault="004A6325" w:rsidP="006218ED">
            <w:pPr>
              <w:spacing w:line="276" w:lineRule="auto"/>
              <w:contextualSpacing/>
              <w:jc w:val="both"/>
              <w:rPr>
                <w:rFonts w:ascii="Times New Roman" w:hAnsi="Times New Roman"/>
                <w:b/>
                <w:sz w:val="24"/>
                <w:szCs w:val="24"/>
                <w:lang w:val="en-ZA"/>
              </w:rPr>
            </w:pPr>
            <w:r>
              <w:rPr>
                <w:rFonts w:ascii="Times New Roman" w:hAnsi="Times New Roman"/>
                <w:b/>
                <w:sz w:val="24"/>
                <w:szCs w:val="24"/>
                <w:lang w:val="en-ZA"/>
              </w:rPr>
              <w:t>LEARNING OUTCOME</w:t>
            </w:r>
          </w:p>
        </w:tc>
        <w:tc>
          <w:tcPr>
            <w:tcW w:w="3155" w:type="dxa"/>
          </w:tcPr>
          <w:p w14:paraId="15691A19" w14:textId="77777777" w:rsidR="004A6325" w:rsidRDefault="004A6325" w:rsidP="006218ED">
            <w:pPr>
              <w:spacing w:line="276" w:lineRule="auto"/>
              <w:contextualSpacing/>
              <w:jc w:val="both"/>
              <w:rPr>
                <w:rFonts w:ascii="Times New Roman" w:hAnsi="Times New Roman"/>
                <w:b/>
                <w:sz w:val="24"/>
                <w:szCs w:val="24"/>
                <w:lang w:val="en-ZA"/>
              </w:rPr>
            </w:pPr>
            <w:r>
              <w:rPr>
                <w:rFonts w:ascii="Times New Roman" w:hAnsi="Times New Roman"/>
                <w:b/>
                <w:sz w:val="24"/>
                <w:szCs w:val="24"/>
                <w:lang w:val="en-ZA"/>
              </w:rPr>
              <w:t>DURATION (HOURS)</w:t>
            </w:r>
          </w:p>
        </w:tc>
      </w:tr>
      <w:tr w:rsidR="004A6325" w14:paraId="51EA17D9" w14:textId="77777777" w:rsidTr="006218ED">
        <w:tc>
          <w:tcPr>
            <w:tcW w:w="1168" w:type="dxa"/>
          </w:tcPr>
          <w:p w14:paraId="309C3E27" w14:textId="77777777" w:rsidR="004A6325" w:rsidRPr="00F865B4" w:rsidRDefault="004A6325">
            <w:pPr>
              <w:pStyle w:val="ListParagraph"/>
              <w:numPr>
                <w:ilvl w:val="0"/>
                <w:numId w:val="216"/>
              </w:numPr>
              <w:spacing w:after="0" w:line="276" w:lineRule="auto"/>
              <w:jc w:val="both"/>
              <w:rPr>
                <w:rFonts w:eastAsia="Calibri"/>
                <w:kern w:val="0"/>
                <w:szCs w:val="24"/>
                <w:lang w:val="en-ZW"/>
              </w:rPr>
            </w:pPr>
          </w:p>
        </w:tc>
        <w:tc>
          <w:tcPr>
            <w:tcW w:w="4670" w:type="dxa"/>
          </w:tcPr>
          <w:p w14:paraId="75093E00" w14:textId="77777777" w:rsidR="004A6325" w:rsidRDefault="004A6325" w:rsidP="006218ED">
            <w:pPr>
              <w:spacing w:line="276" w:lineRule="auto"/>
              <w:contextualSpacing/>
              <w:jc w:val="both"/>
              <w:rPr>
                <w:rFonts w:ascii="Times New Roman" w:hAnsi="Times New Roman"/>
                <w:b/>
                <w:sz w:val="24"/>
                <w:szCs w:val="24"/>
                <w:lang w:val="en-ZA"/>
              </w:rPr>
            </w:pPr>
            <w:r w:rsidRPr="002D6C78">
              <w:rPr>
                <w:rFonts w:ascii="Times New Roman" w:hAnsi="Times New Roman"/>
                <w:sz w:val="24"/>
                <w:szCs w:val="24"/>
                <w:lang w:val="en-ZW"/>
              </w:rPr>
              <w:t>Build Logic Gate Circuits</w:t>
            </w:r>
          </w:p>
        </w:tc>
        <w:tc>
          <w:tcPr>
            <w:tcW w:w="3155" w:type="dxa"/>
          </w:tcPr>
          <w:p w14:paraId="7E9C6C0D" w14:textId="77777777" w:rsidR="004A6325" w:rsidRDefault="004A6325" w:rsidP="006218ED">
            <w:pPr>
              <w:spacing w:line="276" w:lineRule="auto"/>
              <w:contextualSpacing/>
              <w:jc w:val="both"/>
              <w:rPr>
                <w:rFonts w:ascii="Times New Roman" w:hAnsi="Times New Roman"/>
                <w:b/>
                <w:sz w:val="24"/>
                <w:szCs w:val="24"/>
                <w:lang w:val="en-ZA"/>
              </w:rPr>
            </w:pPr>
            <w:r>
              <w:rPr>
                <w:rFonts w:ascii="Times New Roman" w:hAnsi="Times New Roman"/>
                <w:b/>
                <w:sz w:val="24"/>
                <w:szCs w:val="24"/>
                <w:lang w:val="en-ZA"/>
              </w:rPr>
              <w:t>20</w:t>
            </w:r>
          </w:p>
        </w:tc>
      </w:tr>
      <w:tr w:rsidR="004A6325" w14:paraId="4F4F2BBD" w14:textId="77777777" w:rsidTr="006218ED">
        <w:tc>
          <w:tcPr>
            <w:tcW w:w="1168" w:type="dxa"/>
          </w:tcPr>
          <w:p w14:paraId="1CA1B3AE" w14:textId="77777777" w:rsidR="004A6325" w:rsidRPr="00F865B4" w:rsidRDefault="004A6325">
            <w:pPr>
              <w:pStyle w:val="ListParagraph"/>
              <w:numPr>
                <w:ilvl w:val="0"/>
                <w:numId w:val="216"/>
              </w:numPr>
              <w:spacing w:after="0" w:line="276" w:lineRule="auto"/>
              <w:jc w:val="both"/>
              <w:rPr>
                <w:rFonts w:eastAsia="Calibri"/>
                <w:kern w:val="0"/>
                <w:szCs w:val="24"/>
                <w:lang w:val="en-ZW"/>
              </w:rPr>
            </w:pPr>
          </w:p>
        </w:tc>
        <w:tc>
          <w:tcPr>
            <w:tcW w:w="4670" w:type="dxa"/>
          </w:tcPr>
          <w:p w14:paraId="0276D782" w14:textId="77777777" w:rsidR="004A6325" w:rsidRDefault="004A6325" w:rsidP="006218ED">
            <w:pPr>
              <w:spacing w:line="276" w:lineRule="auto"/>
              <w:contextualSpacing/>
              <w:jc w:val="both"/>
              <w:rPr>
                <w:rFonts w:ascii="Times New Roman" w:hAnsi="Times New Roman"/>
                <w:b/>
                <w:sz w:val="24"/>
                <w:szCs w:val="24"/>
                <w:lang w:val="en-ZA"/>
              </w:rPr>
            </w:pPr>
            <w:r w:rsidRPr="002548A7">
              <w:rPr>
                <w:rFonts w:ascii="Times New Roman" w:hAnsi="Times New Roman"/>
                <w:sz w:val="24"/>
                <w:szCs w:val="24"/>
                <w:lang w:val="en-ZW"/>
              </w:rPr>
              <w:t>Fabricate</w:t>
            </w:r>
            <w:r w:rsidRPr="002D6C78">
              <w:rPr>
                <w:rFonts w:ascii="Times New Roman" w:hAnsi="Times New Roman"/>
                <w:sz w:val="24"/>
                <w:szCs w:val="24"/>
                <w:lang w:val="en-ZW"/>
              </w:rPr>
              <w:t xml:space="preserve"> semiconductor diode circuits</w:t>
            </w:r>
          </w:p>
        </w:tc>
        <w:tc>
          <w:tcPr>
            <w:tcW w:w="3155" w:type="dxa"/>
          </w:tcPr>
          <w:p w14:paraId="243639AB" w14:textId="77777777" w:rsidR="004A6325" w:rsidRDefault="004A6325" w:rsidP="006218ED">
            <w:pPr>
              <w:spacing w:line="276" w:lineRule="auto"/>
              <w:contextualSpacing/>
              <w:jc w:val="both"/>
              <w:rPr>
                <w:rFonts w:ascii="Times New Roman" w:hAnsi="Times New Roman"/>
                <w:b/>
                <w:sz w:val="24"/>
                <w:szCs w:val="24"/>
                <w:lang w:val="en-ZA"/>
              </w:rPr>
            </w:pPr>
            <w:r>
              <w:rPr>
                <w:rFonts w:ascii="Times New Roman" w:hAnsi="Times New Roman"/>
                <w:b/>
                <w:sz w:val="24"/>
                <w:szCs w:val="24"/>
                <w:lang w:val="en-ZA"/>
              </w:rPr>
              <w:t>15</w:t>
            </w:r>
          </w:p>
        </w:tc>
      </w:tr>
      <w:tr w:rsidR="004A6325" w14:paraId="7D1EA0EA" w14:textId="77777777" w:rsidTr="006218ED">
        <w:tc>
          <w:tcPr>
            <w:tcW w:w="1168" w:type="dxa"/>
          </w:tcPr>
          <w:p w14:paraId="2B4DE19B" w14:textId="77777777" w:rsidR="004A6325" w:rsidRPr="00F865B4" w:rsidRDefault="004A6325">
            <w:pPr>
              <w:pStyle w:val="ListParagraph"/>
              <w:numPr>
                <w:ilvl w:val="0"/>
                <w:numId w:val="216"/>
              </w:numPr>
              <w:spacing w:after="0" w:line="276" w:lineRule="auto"/>
              <w:jc w:val="both"/>
              <w:rPr>
                <w:rFonts w:eastAsia="Calibri"/>
                <w:kern w:val="0"/>
                <w:szCs w:val="24"/>
                <w:lang w:val="en-ZW"/>
              </w:rPr>
            </w:pPr>
          </w:p>
        </w:tc>
        <w:tc>
          <w:tcPr>
            <w:tcW w:w="4670" w:type="dxa"/>
          </w:tcPr>
          <w:p w14:paraId="65D4B905" w14:textId="77777777" w:rsidR="004A6325" w:rsidRDefault="004A6325" w:rsidP="006218ED">
            <w:pPr>
              <w:spacing w:line="276" w:lineRule="auto"/>
              <w:contextualSpacing/>
              <w:jc w:val="both"/>
              <w:rPr>
                <w:rFonts w:ascii="Times New Roman" w:hAnsi="Times New Roman"/>
                <w:b/>
                <w:sz w:val="24"/>
                <w:szCs w:val="24"/>
                <w:lang w:val="en-ZA"/>
              </w:rPr>
            </w:pPr>
            <w:r w:rsidRPr="002D6C78">
              <w:rPr>
                <w:rFonts w:ascii="Times New Roman" w:hAnsi="Times New Roman"/>
                <w:sz w:val="24"/>
                <w:szCs w:val="24"/>
                <w:lang w:val="en-ZW"/>
              </w:rPr>
              <w:t>Build amplifier circuits</w:t>
            </w:r>
          </w:p>
        </w:tc>
        <w:tc>
          <w:tcPr>
            <w:tcW w:w="3155" w:type="dxa"/>
          </w:tcPr>
          <w:p w14:paraId="2CCADA1F" w14:textId="77777777" w:rsidR="004A6325" w:rsidRDefault="004A6325" w:rsidP="006218ED">
            <w:pPr>
              <w:spacing w:line="276" w:lineRule="auto"/>
              <w:contextualSpacing/>
              <w:jc w:val="both"/>
              <w:rPr>
                <w:rFonts w:ascii="Times New Roman" w:hAnsi="Times New Roman"/>
                <w:b/>
                <w:sz w:val="24"/>
                <w:szCs w:val="24"/>
                <w:lang w:val="en-ZA"/>
              </w:rPr>
            </w:pPr>
            <w:r>
              <w:rPr>
                <w:rFonts w:ascii="Times New Roman" w:hAnsi="Times New Roman"/>
                <w:b/>
                <w:sz w:val="24"/>
                <w:szCs w:val="24"/>
                <w:lang w:val="en-ZA"/>
              </w:rPr>
              <w:t>30</w:t>
            </w:r>
          </w:p>
        </w:tc>
      </w:tr>
      <w:tr w:rsidR="004A6325" w14:paraId="04BB7702" w14:textId="77777777" w:rsidTr="006218ED">
        <w:tc>
          <w:tcPr>
            <w:tcW w:w="1168" w:type="dxa"/>
          </w:tcPr>
          <w:p w14:paraId="1B10200E" w14:textId="77777777" w:rsidR="004A6325" w:rsidRPr="00F865B4" w:rsidRDefault="004A6325">
            <w:pPr>
              <w:pStyle w:val="ListParagraph"/>
              <w:numPr>
                <w:ilvl w:val="0"/>
                <w:numId w:val="216"/>
              </w:numPr>
              <w:spacing w:after="0" w:line="276" w:lineRule="auto"/>
              <w:jc w:val="both"/>
              <w:rPr>
                <w:rFonts w:eastAsia="Calibri"/>
                <w:kern w:val="0"/>
                <w:szCs w:val="24"/>
                <w:lang w:val="en-ZW"/>
              </w:rPr>
            </w:pPr>
          </w:p>
        </w:tc>
        <w:tc>
          <w:tcPr>
            <w:tcW w:w="4670" w:type="dxa"/>
          </w:tcPr>
          <w:p w14:paraId="54AA740E" w14:textId="77777777" w:rsidR="004A6325" w:rsidRDefault="004A6325" w:rsidP="006218ED">
            <w:pPr>
              <w:spacing w:line="276" w:lineRule="auto"/>
              <w:contextualSpacing/>
              <w:jc w:val="both"/>
              <w:rPr>
                <w:rFonts w:ascii="Times New Roman" w:hAnsi="Times New Roman"/>
                <w:b/>
                <w:sz w:val="24"/>
                <w:szCs w:val="24"/>
                <w:lang w:val="en-ZA"/>
              </w:rPr>
            </w:pPr>
            <w:r w:rsidRPr="002548A7">
              <w:rPr>
                <w:rFonts w:ascii="Times New Roman" w:hAnsi="Times New Roman"/>
                <w:sz w:val="24"/>
                <w:szCs w:val="24"/>
                <w:lang w:val="en-ZW"/>
              </w:rPr>
              <w:t>Fabricate</w:t>
            </w:r>
            <w:r w:rsidRPr="002D6C78">
              <w:rPr>
                <w:rFonts w:ascii="Times New Roman" w:hAnsi="Times New Roman"/>
                <w:sz w:val="24"/>
                <w:szCs w:val="24"/>
                <w:lang w:val="en-ZW"/>
              </w:rPr>
              <w:t xml:space="preserve"> signal generators</w:t>
            </w:r>
          </w:p>
        </w:tc>
        <w:tc>
          <w:tcPr>
            <w:tcW w:w="3155" w:type="dxa"/>
          </w:tcPr>
          <w:p w14:paraId="2A33150E" w14:textId="77777777" w:rsidR="004A6325" w:rsidRDefault="004A6325" w:rsidP="006218ED">
            <w:pPr>
              <w:spacing w:line="276" w:lineRule="auto"/>
              <w:contextualSpacing/>
              <w:jc w:val="both"/>
              <w:rPr>
                <w:rFonts w:ascii="Times New Roman" w:hAnsi="Times New Roman"/>
                <w:b/>
                <w:sz w:val="24"/>
                <w:szCs w:val="24"/>
                <w:lang w:val="en-ZA"/>
              </w:rPr>
            </w:pPr>
            <w:r>
              <w:rPr>
                <w:rFonts w:ascii="Times New Roman" w:hAnsi="Times New Roman"/>
                <w:b/>
                <w:sz w:val="24"/>
                <w:szCs w:val="24"/>
                <w:lang w:val="en-ZA"/>
              </w:rPr>
              <w:t>15</w:t>
            </w:r>
          </w:p>
        </w:tc>
      </w:tr>
      <w:tr w:rsidR="004A6325" w14:paraId="2397B1C1" w14:textId="77777777" w:rsidTr="006218ED">
        <w:tc>
          <w:tcPr>
            <w:tcW w:w="1168" w:type="dxa"/>
          </w:tcPr>
          <w:p w14:paraId="26D12EB1" w14:textId="77777777" w:rsidR="004A6325" w:rsidRPr="00F865B4" w:rsidRDefault="004A6325">
            <w:pPr>
              <w:pStyle w:val="ListParagraph"/>
              <w:numPr>
                <w:ilvl w:val="0"/>
                <w:numId w:val="216"/>
              </w:numPr>
              <w:spacing w:after="0" w:line="276" w:lineRule="auto"/>
              <w:jc w:val="both"/>
              <w:rPr>
                <w:rFonts w:eastAsia="Calibri"/>
                <w:kern w:val="0"/>
                <w:szCs w:val="24"/>
                <w:lang w:val="en-ZW"/>
              </w:rPr>
            </w:pPr>
          </w:p>
        </w:tc>
        <w:tc>
          <w:tcPr>
            <w:tcW w:w="4670" w:type="dxa"/>
          </w:tcPr>
          <w:p w14:paraId="41F90129" w14:textId="77777777" w:rsidR="004A6325" w:rsidRDefault="004A6325" w:rsidP="006218ED">
            <w:pPr>
              <w:spacing w:line="276" w:lineRule="auto"/>
              <w:contextualSpacing/>
              <w:jc w:val="both"/>
              <w:rPr>
                <w:rFonts w:ascii="Times New Roman" w:hAnsi="Times New Roman"/>
                <w:b/>
                <w:sz w:val="24"/>
                <w:szCs w:val="24"/>
                <w:lang w:val="en-ZA"/>
              </w:rPr>
            </w:pPr>
            <w:r w:rsidRPr="002548A7">
              <w:rPr>
                <w:rFonts w:ascii="Times New Roman" w:hAnsi="Times New Roman"/>
                <w:sz w:val="24"/>
                <w:szCs w:val="24"/>
                <w:lang w:val="en-ZW"/>
              </w:rPr>
              <w:t>Fabricate</w:t>
            </w:r>
            <w:r w:rsidRPr="002D6C78">
              <w:rPr>
                <w:rFonts w:ascii="Times New Roman" w:hAnsi="Times New Roman"/>
                <w:sz w:val="24"/>
                <w:szCs w:val="24"/>
                <w:lang w:val="en-ZW"/>
              </w:rPr>
              <w:t xml:space="preserve"> signal filter circuits</w:t>
            </w:r>
          </w:p>
        </w:tc>
        <w:tc>
          <w:tcPr>
            <w:tcW w:w="3155" w:type="dxa"/>
          </w:tcPr>
          <w:p w14:paraId="08AE58F7" w14:textId="77777777" w:rsidR="004A6325" w:rsidRDefault="004A6325" w:rsidP="006218ED">
            <w:pPr>
              <w:spacing w:line="276" w:lineRule="auto"/>
              <w:contextualSpacing/>
              <w:jc w:val="both"/>
              <w:rPr>
                <w:rFonts w:ascii="Times New Roman" w:hAnsi="Times New Roman"/>
                <w:b/>
                <w:sz w:val="24"/>
                <w:szCs w:val="24"/>
                <w:lang w:val="en-ZA"/>
              </w:rPr>
            </w:pPr>
            <w:r>
              <w:rPr>
                <w:rFonts w:ascii="Times New Roman" w:hAnsi="Times New Roman"/>
                <w:b/>
                <w:sz w:val="24"/>
                <w:szCs w:val="24"/>
                <w:lang w:val="en-ZA"/>
              </w:rPr>
              <w:t>15</w:t>
            </w:r>
          </w:p>
        </w:tc>
      </w:tr>
      <w:tr w:rsidR="004A6325" w14:paraId="11254684" w14:textId="77777777" w:rsidTr="006218ED">
        <w:tc>
          <w:tcPr>
            <w:tcW w:w="1168" w:type="dxa"/>
          </w:tcPr>
          <w:p w14:paraId="0D8B1188" w14:textId="77777777" w:rsidR="004A6325" w:rsidRPr="00F865B4" w:rsidRDefault="004A6325">
            <w:pPr>
              <w:pStyle w:val="ListParagraph"/>
              <w:numPr>
                <w:ilvl w:val="0"/>
                <w:numId w:val="216"/>
              </w:numPr>
              <w:spacing w:after="0" w:line="276" w:lineRule="auto"/>
              <w:jc w:val="both"/>
              <w:rPr>
                <w:rFonts w:eastAsia="Calibri"/>
                <w:kern w:val="0"/>
                <w:szCs w:val="24"/>
                <w:lang w:val="en-ZW"/>
              </w:rPr>
            </w:pPr>
          </w:p>
        </w:tc>
        <w:tc>
          <w:tcPr>
            <w:tcW w:w="4670" w:type="dxa"/>
          </w:tcPr>
          <w:p w14:paraId="2B2C4EC5" w14:textId="77777777" w:rsidR="004A6325" w:rsidRDefault="004A6325" w:rsidP="006218ED">
            <w:pPr>
              <w:spacing w:line="276" w:lineRule="auto"/>
              <w:contextualSpacing/>
              <w:jc w:val="both"/>
              <w:rPr>
                <w:rFonts w:ascii="Times New Roman" w:hAnsi="Times New Roman"/>
                <w:b/>
                <w:sz w:val="24"/>
                <w:szCs w:val="24"/>
                <w:lang w:val="en-ZA"/>
              </w:rPr>
            </w:pPr>
            <w:r w:rsidRPr="002548A7">
              <w:rPr>
                <w:rFonts w:ascii="Times New Roman" w:hAnsi="Times New Roman"/>
                <w:sz w:val="24"/>
                <w:szCs w:val="24"/>
                <w:lang w:val="en-ZW"/>
              </w:rPr>
              <w:t>Fabricate</w:t>
            </w:r>
            <w:r w:rsidRPr="002D6C78">
              <w:rPr>
                <w:rFonts w:ascii="Times New Roman" w:hAnsi="Times New Roman"/>
                <w:sz w:val="24"/>
                <w:szCs w:val="24"/>
                <w:lang w:val="en-ZW"/>
              </w:rPr>
              <w:t xml:space="preserve"> microprocessor-based systems</w:t>
            </w:r>
          </w:p>
        </w:tc>
        <w:tc>
          <w:tcPr>
            <w:tcW w:w="3155" w:type="dxa"/>
          </w:tcPr>
          <w:p w14:paraId="5DD6B687" w14:textId="77777777" w:rsidR="004A6325" w:rsidRDefault="004A6325" w:rsidP="006218ED">
            <w:pPr>
              <w:spacing w:line="276" w:lineRule="auto"/>
              <w:contextualSpacing/>
              <w:jc w:val="both"/>
              <w:rPr>
                <w:rFonts w:ascii="Times New Roman" w:hAnsi="Times New Roman"/>
                <w:b/>
                <w:sz w:val="24"/>
                <w:szCs w:val="24"/>
                <w:lang w:val="en-ZA"/>
              </w:rPr>
            </w:pPr>
            <w:r>
              <w:rPr>
                <w:rFonts w:ascii="Times New Roman" w:hAnsi="Times New Roman"/>
                <w:b/>
                <w:sz w:val="24"/>
                <w:szCs w:val="24"/>
                <w:lang w:val="en-ZA"/>
              </w:rPr>
              <w:t>25</w:t>
            </w:r>
          </w:p>
        </w:tc>
      </w:tr>
      <w:tr w:rsidR="004A6325" w14:paraId="5D083208" w14:textId="77777777" w:rsidTr="006218ED">
        <w:tc>
          <w:tcPr>
            <w:tcW w:w="1168" w:type="dxa"/>
          </w:tcPr>
          <w:p w14:paraId="5E0EF7E3" w14:textId="77777777" w:rsidR="004A6325" w:rsidRDefault="004A6325" w:rsidP="006218ED">
            <w:pPr>
              <w:spacing w:line="276" w:lineRule="auto"/>
              <w:contextualSpacing/>
              <w:jc w:val="both"/>
              <w:rPr>
                <w:rFonts w:ascii="Times New Roman" w:hAnsi="Times New Roman"/>
                <w:b/>
                <w:sz w:val="24"/>
                <w:szCs w:val="24"/>
                <w:lang w:val="en-ZA"/>
              </w:rPr>
            </w:pPr>
          </w:p>
        </w:tc>
        <w:tc>
          <w:tcPr>
            <w:tcW w:w="4670" w:type="dxa"/>
          </w:tcPr>
          <w:p w14:paraId="7F48B9AB" w14:textId="77777777" w:rsidR="004A6325" w:rsidRDefault="004A6325" w:rsidP="006218ED">
            <w:pPr>
              <w:spacing w:line="276" w:lineRule="auto"/>
              <w:contextualSpacing/>
              <w:jc w:val="both"/>
              <w:rPr>
                <w:rFonts w:ascii="Times New Roman" w:hAnsi="Times New Roman"/>
                <w:b/>
                <w:sz w:val="24"/>
                <w:szCs w:val="24"/>
                <w:lang w:val="en-ZA"/>
              </w:rPr>
            </w:pPr>
            <w:r>
              <w:rPr>
                <w:rFonts w:ascii="Times New Roman" w:hAnsi="Times New Roman"/>
                <w:b/>
                <w:sz w:val="24"/>
                <w:szCs w:val="24"/>
                <w:lang w:val="en-ZA"/>
              </w:rPr>
              <w:t>TOTAL HOURS</w:t>
            </w:r>
          </w:p>
        </w:tc>
        <w:tc>
          <w:tcPr>
            <w:tcW w:w="3155" w:type="dxa"/>
          </w:tcPr>
          <w:p w14:paraId="2407DF24" w14:textId="77777777" w:rsidR="004A6325" w:rsidRDefault="004A6325" w:rsidP="006218ED">
            <w:pPr>
              <w:spacing w:line="276" w:lineRule="auto"/>
              <w:contextualSpacing/>
              <w:jc w:val="both"/>
              <w:rPr>
                <w:rFonts w:ascii="Times New Roman" w:hAnsi="Times New Roman"/>
                <w:b/>
                <w:sz w:val="24"/>
                <w:szCs w:val="24"/>
                <w:lang w:val="en-ZA"/>
              </w:rPr>
            </w:pPr>
            <w:r>
              <w:rPr>
                <w:rFonts w:ascii="Times New Roman" w:hAnsi="Times New Roman"/>
                <w:b/>
                <w:sz w:val="24"/>
                <w:szCs w:val="24"/>
                <w:lang w:val="en-ZA"/>
              </w:rPr>
              <w:t>120</w:t>
            </w:r>
          </w:p>
        </w:tc>
      </w:tr>
    </w:tbl>
    <w:p w14:paraId="1E744176" w14:textId="77777777" w:rsidR="004A6325" w:rsidRDefault="004A6325" w:rsidP="004A6325">
      <w:pPr>
        <w:spacing w:after="0" w:line="276" w:lineRule="auto"/>
        <w:ind w:left="357" w:hanging="357"/>
        <w:contextualSpacing/>
        <w:jc w:val="both"/>
        <w:rPr>
          <w:rFonts w:ascii="Times New Roman" w:eastAsia="Calibri" w:hAnsi="Times New Roman" w:cs="Times New Roman"/>
          <w:b/>
          <w:kern w:val="0"/>
          <w:sz w:val="24"/>
          <w:szCs w:val="24"/>
          <w:lang w:val="en-ZA"/>
          <w14:ligatures w14:val="none"/>
        </w:rPr>
      </w:pPr>
    </w:p>
    <w:p w14:paraId="6D001C90" w14:textId="77777777" w:rsidR="004A6325" w:rsidRDefault="004A6325" w:rsidP="004A6325">
      <w:pPr>
        <w:spacing w:after="0" w:line="276" w:lineRule="auto"/>
        <w:ind w:left="357" w:hanging="357"/>
        <w:contextualSpacing/>
        <w:jc w:val="both"/>
        <w:rPr>
          <w:rFonts w:ascii="Times New Roman" w:eastAsia="Calibri" w:hAnsi="Times New Roman" w:cs="Times New Roman"/>
          <w:b/>
          <w:kern w:val="0"/>
          <w:sz w:val="24"/>
          <w:szCs w:val="24"/>
          <w:lang w:val="en-ZA"/>
          <w14:ligatures w14:val="none"/>
        </w:rPr>
      </w:pPr>
    </w:p>
    <w:p w14:paraId="3854B234" w14:textId="77777777" w:rsidR="004A6325" w:rsidRPr="00AB647F" w:rsidRDefault="004A6325" w:rsidP="004A6325">
      <w:pPr>
        <w:spacing w:after="0" w:line="276" w:lineRule="auto"/>
        <w:ind w:left="357" w:hanging="357"/>
        <w:contextualSpacing/>
        <w:jc w:val="both"/>
        <w:rPr>
          <w:rFonts w:ascii="Times New Roman" w:eastAsia="Calibri" w:hAnsi="Times New Roman" w:cs="Times New Roman"/>
          <w:b/>
          <w:kern w:val="0"/>
          <w:sz w:val="24"/>
          <w:szCs w:val="24"/>
          <w:lang w:val="en-ZA"/>
          <w14:ligatures w14:val="none"/>
        </w:rPr>
      </w:pPr>
      <w:r w:rsidRPr="00AB647F">
        <w:rPr>
          <w:rFonts w:ascii="Times New Roman" w:eastAsia="Calibri" w:hAnsi="Times New Roman" w:cs="Times New Roman"/>
          <w:b/>
          <w:kern w:val="0"/>
          <w:sz w:val="24"/>
          <w:szCs w:val="24"/>
          <w:lang w:val="en-ZA"/>
          <w14:ligatures w14:val="none"/>
        </w:rPr>
        <w:t>Learning Outcomes, Content and Suggested Assessment Methods</w:t>
      </w:r>
    </w:p>
    <w:p w14:paraId="24455254" w14:textId="77777777" w:rsidR="004A6325" w:rsidRPr="00AB647F" w:rsidRDefault="004A6325" w:rsidP="004A6325">
      <w:pPr>
        <w:spacing w:after="0" w:line="276" w:lineRule="auto"/>
        <w:ind w:left="357" w:hanging="357"/>
        <w:contextualSpacing/>
        <w:jc w:val="both"/>
        <w:rPr>
          <w:rFonts w:ascii="Times New Roman" w:eastAsia="Calibri" w:hAnsi="Times New Roman" w:cs="Times New Roman"/>
          <w:b/>
          <w:kern w:val="0"/>
          <w:sz w:val="24"/>
          <w:szCs w:val="24"/>
          <w:lang w:val="en-ZA"/>
          <w14:ligatures w14:val="none"/>
        </w:rPr>
      </w:pPr>
    </w:p>
    <w:p w14:paraId="12742767" w14:textId="77777777" w:rsidR="004A6325" w:rsidRPr="00AB647F" w:rsidRDefault="004A6325" w:rsidP="004A6325">
      <w:pPr>
        <w:spacing w:after="0" w:line="276" w:lineRule="auto"/>
        <w:ind w:left="357" w:hanging="357"/>
        <w:contextualSpacing/>
        <w:jc w:val="both"/>
        <w:rPr>
          <w:rFonts w:ascii="Times New Roman" w:eastAsia="Calibri" w:hAnsi="Times New Roman" w:cs="Times New Roman"/>
          <w:b/>
          <w:kern w:val="0"/>
          <w:sz w:val="24"/>
          <w:szCs w:val="24"/>
          <w:lang w:val="en-ZA"/>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4606"/>
        <w:gridCol w:w="2248"/>
      </w:tblGrid>
      <w:tr w:rsidR="004A6325" w:rsidRPr="00AB647F" w14:paraId="689DB7B5" w14:textId="77777777" w:rsidTr="006218ED">
        <w:trPr>
          <w:tblHeader/>
        </w:trPr>
        <w:tc>
          <w:tcPr>
            <w:tcW w:w="1335" w:type="pct"/>
            <w:tcBorders>
              <w:top w:val="single" w:sz="4" w:space="0" w:color="auto"/>
              <w:left w:val="single" w:sz="4" w:space="0" w:color="auto"/>
              <w:bottom w:val="single" w:sz="4" w:space="0" w:color="auto"/>
              <w:right w:val="single" w:sz="4" w:space="0" w:color="auto"/>
            </w:tcBorders>
            <w:shd w:val="clear" w:color="auto" w:fill="auto"/>
            <w:hideMark/>
          </w:tcPr>
          <w:p w14:paraId="0D184774" w14:textId="77777777" w:rsidR="004A6325" w:rsidRPr="00AB647F" w:rsidRDefault="004A6325" w:rsidP="006218ED">
            <w:pPr>
              <w:spacing w:after="0" w:line="276" w:lineRule="auto"/>
              <w:rPr>
                <w:rFonts w:ascii="Times New Roman" w:eastAsia="Calibri" w:hAnsi="Times New Roman" w:cs="Times New Roman"/>
                <w:b/>
                <w:kern w:val="0"/>
                <w:sz w:val="24"/>
                <w:szCs w:val="24"/>
                <w:lang w:val="en-ZA"/>
                <w14:ligatures w14:val="none"/>
              </w:rPr>
            </w:pPr>
            <w:r w:rsidRPr="00AB647F">
              <w:rPr>
                <w:rFonts w:ascii="Times New Roman" w:eastAsia="Calibri" w:hAnsi="Times New Roman" w:cs="Times New Roman"/>
                <w:b/>
                <w:kern w:val="0"/>
                <w:sz w:val="24"/>
                <w:szCs w:val="24"/>
                <w:lang w:val="en-ZA"/>
                <w14:ligatures w14:val="none"/>
              </w:rPr>
              <w:t>Learning Outcome</w:t>
            </w:r>
          </w:p>
        </w:tc>
        <w:tc>
          <w:tcPr>
            <w:tcW w:w="2463" w:type="pct"/>
            <w:tcBorders>
              <w:top w:val="single" w:sz="4" w:space="0" w:color="auto"/>
              <w:left w:val="single" w:sz="4" w:space="0" w:color="auto"/>
              <w:bottom w:val="single" w:sz="4" w:space="0" w:color="auto"/>
              <w:right w:val="single" w:sz="4" w:space="0" w:color="auto"/>
            </w:tcBorders>
            <w:shd w:val="clear" w:color="auto" w:fill="auto"/>
            <w:hideMark/>
          </w:tcPr>
          <w:p w14:paraId="7779E6FB" w14:textId="77777777" w:rsidR="004A6325" w:rsidRPr="00AB647F" w:rsidRDefault="004A6325" w:rsidP="006218ED">
            <w:pPr>
              <w:spacing w:after="0" w:line="276" w:lineRule="auto"/>
              <w:ind w:left="357" w:hanging="357"/>
              <w:rPr>
                <w:rFonts w:ascii="Times New Roman" w:eastAsia="Calibri" w:hAnsi="Times New Roman" w:cs="Times New Roman"/>
                <w:b/>
                <w:kern w:val="0"/>
                <w:sz w:val="24"/>
                <w:szCs w:val="24"/>
                <w:lang w:val="en-ZA"/>
                <w14:ligatures w14:val="none"/>
              </w:rPr>
            </w:pPr>
            <w:r w:rsidRPr="00AB647F">
              <w:rPr>
                <w:rFonts w:ascii="Times New Roman" w:eastAsia="Calibri" w:hAnsi="Times New Roman" w:cs="Times New Roman"/>
                <w:b/>
                <w:kern w:val="0"/>
                <w:sz w:val="24"/>
                <w:szCs w:val="24"/>
                <w:lang w:val="en-ZA"/>
                <w14:ligatures w14:val="none"/>
              </w:rPr>
              <w:t>Content</w:t>
            </w:r>
          </w:p>
        </w:tc>
        <w:tc>
          <w:tcPr>
            <w:tcW w:w="1202" w:type="pct"/>
            <w:tcBorders>
              <w:top w:val="single" w:sz="4" w:space="0" w:color="auto"/>
              <w:left w:val="single" w:sz="4" w:space="0" w:color="auto"/>
              <w:bottom w:val="single" w:sz="4" w:space="0" w:color="auto"/>
              <w:right w:val="single" w:sz="4" w:space="0" w:color="auto"/>
            </w:tcBorders>
            <w:shd w:val="clear" w:color="auto" w:fill="auto"/>
            <w:hideMark/>
          </w:tcPr>
          <w:p w14:paraId="1A9F3415" w14:textId="77777777" w:rsidR="004A6325" w:rsidRPr="00AB647F" w:rsidRDefault="004A6325" w:rsidP="006218ED">
            <w:pPr>
              <w:spacing w:after="0" w:line="276" w:lineRule="auto"/>
              <w:rPr>
                <w:rFonts w:ascii="Times New Roman" w:eastAsia="Calibri" w:hAnsi="Times New Roman" w:cs="Times New Roman"/>
                <w:b/>
                <w:kern w:val="0"/>
                <w:sz w:val="24"/>
                <w:szCs w:val="24"/>
                <w:lang w:val="en-ZA"/>
                <w14:ligatures w14:val="none"/>
              </w:rPr>
            </w:pPr>
            <w:r w:rsidRPr="00AB647F">
              <w:rPr>
                <w:rFonts w:ascii="Times New Roman" w:eastAsia="Calibri" w:hAnsi="Times New Roman" w:cs="Times New Roman"/>
                <w:b/>
                <w:kern w:val="0"/>
                <w:sz w:val="24"/>
                <w:szCs w:val="24"/>
                <w:lang w:val="en-ZA"/>
                <w14:ligatures w14:val="none"/>
              </w:rPr>
              <w:t>Suggested Assessment Methods</w:t>
            </w:r>
          </w:p>
        </w:tc>
      </w:tr>
      <w:tr w:rsidR="004A6325" w:rsidRPr="00AB647F" w14:paraId="24276499" w14:textId="77777777" w:rsidTr="006218ED">
        <w:trPr>
          <w:trHeight w:val="701"/>
        </w:trPr>
        <w:tc>
          <w:tcPr>
            <w:tcW w:w="1335" w:type="pct"/>
            <w:tcBorders>
              <w:top w:val="single" w:sz="4" w:space="0" w:color="auto"/>
              <w:left w:val="single" w:sz="4" w:space="0" w:color="auto"/>
              <w:bottom w:val="single" w:sz="4" w:space="0" w:color="auto"/>
              <w:right w:val="single" w:sz="4" w:space="0" w:color="auto"/>
            </w:tcBorders>
          </w:tcPr>
          <w:p w14:paraId="059D8FCC" w14:textId="77777777" w:rsidR="004A6325" w:rsidRPr="00AB647F" w:rsidRDefault="004A6325">
            <w:pPr>
              <w:numPr>
                <w:ilvl w:val="0"/>
                <w:numId w:val="73"/>
              </w:numPr>
              <w:spacing w:before="120" w:after="0" w:line="276" w:lineRule="auto"/>
              <w:contextualSpacing/>
              <w:rPr>
                <w:rFonts w:ascii="Times New Roman" w:eastAsia="Times New Roman" w:hAnsi="Times New Roman" w:cs="Times New Roman"/>
                <w:kern w:val="0"/>
                <w:sz w:val="24"/>
                <w:szCs w:val="24"/>
                <w:lang w:val="en-GB"/>
                <w14:ligatures w14:val="none"/>
              </w:rPr>
            </w:pPr>
            <w:r w:rsidRPr="00AB647F">
              <w:rPr>
                <w:rFonts w:ascii="Times New Roman" w:eastAsia="Times New Roman" w:hAnsi="Times New Roman" w:cs="Times New Roman"/>
                <w:kern w:val="0"/>
                <w:sz w:val="24"/>
                <w:szCs w:val="24"/>
                <w14:ligatures w14:val="none"/>
              </w:rPr>
              <w:t>Build Logic Gate Circuits</w:t>
            </w:r>
          </w:p>
        </w:tc>
        <w:tc>
          <w:tcPr>
            <w:tcW w:w="2463" w:type="pct"/>
            <w:tcBorders>
              <w:top w:val="single" w:sz="4" w:space="0" w:color="auto"/>
              <w:left w:val="single" w:sz="4" w:space="0" w:color="auto"/>
              <w:bottom w:val="single" w:sz="4" w:space="0" w:color="auto"/>
              <w:right w:val="single" w:sz="4" w:space="0" w:color="auto"/>
            </w:tcBorders>
          </w:tcPr>
          <w:p w14:paraId="08A22DF3" w14:textId="77777777" w:rsidR="004A6325" w:rsidRDefault="004A6325">
            <w:pPr>
              <w:numPr>
                <w:ilvl w:val="1"/>
                <w:numId w:val="147"/>
              </w:numPr>
              <w:spacing w:after="0" w:line="276" w:lineRule="auto"/>
              <w:contextualSpacing/>
              <w:rPr>
                <w:rFonts w:ascii="Times New Roman" w:eastAsia="Calibri" w:hAnsi="Times New Roman" w:cs="Times New Roman"/>
                <w:kern w:val="0"/>
                <w:sz w:val="24"/>
                <w:szCs w:val="24"/>
                <w:lang w:val="en-GB"/>
                <w14:ligatures w14:val="none"/>
              </w:rPr>
            </w:pPr>
            <w:r w:rsidRPr="00AB647F">
              <w:rPr>
                <w:rFonts w:ascii="Times New Roman" w:eastAsia="Calibri" w:hAnsi="Times New Roman" w:cs="Times New Roman"/>
                <w:kern w:val="0"/>
                <w:sz w:val="24"/>
                <w:szCs w:val="24"/>
                <w:lang w:val="en-GB"/>
                <w14:ligatures w14:val="none"/>
              </w:rPr>
              <w:t>Difference between analog and digital</w:t>
            </w:r>
          </w:p>
          <w:p w14:paraId="50C97687" w14:textId="77777777" w:rsidR="004A6325" w:rsidRDefault="004A6325">
            <w:pPr>
              <w:numPr>
                <w:ilvl w:val="1"/>
                <w:numId w:val="147"/>
              </w:numPr>
              <w:spacing w:after="0" w:line="276" w:lineRule="auto"/>
              <w:contextualSpacing/>
              <w:rPr>
                <w:rFonts w:ascii="Times New Roman" w:eastAsia="Calibri" w:hAnsi="Times New Roman" w:cs="Times New Roman"/>
                <w:kern w:val="0"/>
                <w:sz w:val="24"/>
                <w:szCs w:val="24"/>
                <w:lang w:val="en-GB"/>
                <w14:ligatures w14:val="none"/>
              </w:rPr>
            </w:pPr>
            <w:r>
              <w:rPr>
                <w:rFonts w:ascii="Times New Roman" w:eastAsia="Calibri" w:hAnsi="Times New Roman" w:cs="Times New Roman"/>
                <w:kern w:val="0"/>
                <w:sz w:val="24"/>
                <w:szCs w:val="24"/>
                <w:lang w:val="en-GB"/>
                <w14:ligatures w14:val="none"/>
              </w:rPr>
              <w:t>N</w:t>
            </w:r>
            <w:r w:rsidRPr="00AB647F">
              <w:rPr>
                <w:rFonts w:ascii="Times New Roman" w:eastAsia="Calibri" w:hAnsi="Times New Roman" w:cs="Times New Roman"/>
                <w:kern w:val="0"/>
                <w:sz w:val="24"/>
                <w:szCs w:val="24"/>
                <w:lang w:val="en-GB"/>
                <w14:ligatures w14:val="none"/>
              </w:rPr>
              <w:t>umber systems</w:t>
            </w:r>
          </w:p>
          <w:p w14:paraId="5BD4FC2C" w14:textId="77777777" w:rsidR="004A6325" w:rsidRDefault="004A6325">
            <w:pPr>
              <w:pStyle w:val="ListParagraph"/>
              <w:numPr>
                <w:ilvl w:val="2"/>
                <w:numId w:val="386"/>
              </w:numPr>
              <w:spacing w:after="0" w:line="276" w:lineRule="auto"/>
              <w:rPr>
                <w:rFonts w:eastAsia="Calibri"/>
                <w:kern w:val="0"/>
                <w:szCs w:val="24"/>
                <w:lang w:val="en-GB"/>
              </w:rPr>
            </w:pPr>
            <w:r w:rsidRPr="00A41F28">
              <w:rPr>
                <w:rFonts w:eastAsia="Calibri"/>
                <w:kern w:val="0"/>
                <w:szCs w:val="24"/>
                <w:lang w:val="en-GB"/>
              </w:rPr>
              <w:t>Types of Number Systems</w:t>
            </w:r>
          </w:p>
          <w:p w14:paraId="14DB09BD" w14:textId="77777777" w:rsidR="004A6325" w:rsidRDefault="004A6325">
            <w:pPr>
              <w:pStyle w:val="ListParagraph"/>
              <w:numPr>
                <w:ilvl w:val="3"/>
                <w:numId w:val="386"/>
              </w:numPr>
              <w:spacing w:after="0" w:line="276" w:lineRule="auto"/>
              <w:rPr>
                <w:rFonts w:eastAsia="Calibri"/>
                <w:kern w:val="0"/>
                <w:szCs w:val="24"/>
                <w:lang w:val="en-GB"/>
              </w:rPr>
            </w:pPr>
            <w:r w:rsidRPr="00A41F28">
              <w:rPr>
                <w:rFonts w:eastAsia="Calibri"/>
                <w:kern w:val="0"/>
                <w:szCs w:val="24"/>
                <w:lang w:val="en-GB"/>
              </w:rPr>
              <w:t>Binary</w:t>
            </w:r>
          </w:p>
          <w:p w14:paraId="321164C3" w14:textId="77777777" w:rsidR="004A6325" w:rsidRDefault="004A6325">
            <w:pPr>
              <w:pStyle w:val="ListParagraph"/>
              <w:numPr>
                <w:ilvl w:val="3"/>
                <w:numId w:val="386"/>
              </w:numPr>
              <w:spacing w:after="0" w:line="276" w:lineRule="auto"/>
              <w:rPr>
                <w:rFonts w:eastAsia="Calibri"/>
                <w:kern w:val="0"/>
                <w:szCs w:val="24"/>
                <w:lang w:val="en-GB"/>
              </w:rPr>
            </w:pPr>
            <w:r w:rsidRPr="00A41F28">
              <w:rPr>
                <w:rFonts w:eastAsia="Calibri"/>
                <w:kern w:val="0"/>
                <w:szCs w:val="24"/>
                <w:lang w:val="en-GB"/>
              </w:rPr>
              <w:t>Decimal</w:t>
            </w:r>
          </w:p>
          <w:p w14:paraId="60536328" w14:textId="77777777" w:rsidR="004A6325" w:rsidRPr="00A41F28" w:rsidRDefault="004A6325">
            <w:pPr>
              <w:pStyle w:val="ListParagraph"/>
              <w:numPr>
                <w:ilvl w:val="3"/>
                <w:numId w:val="386"/>
              </w:numPr>
              <w:spacing w:after="0" w:line="276" w:lineRule="auto"/>
              <w:rPr>
                <w:rFonts w:eastAsia="Calibri"/>
                <w:kern w:val="0"/>
                <w:szCs w:val="24"/>
                <w:lang w:val="en-GB"/>
              </w:rPr>
            </w:pPr>
            <w:r w:rsidRPr="00A41F28">
              <w:rPr>
                <w:kern w:val="0"/>
                <w:szCs w:val="24"/>
                <w:lang w:val="en-GB"/>
              </w:rPr>
              <w:t>Hexadecimal</w:t>
            </w:r>
          </w:p>
          <w:p w14:paraId="7A0FD8F5" w14:textId="77777777" w:rsidR="004A6325" w:rsidRPr="00A41F28" w:rsidRDefault="004A6325">
            <w:pPr>
              <w:pStyle w:val="ListParagraph"/>
              <w:numPr>
                <w:ilvl w:val="3"/>
                <w:numId w:val="386"/>
              </w:numPr>
              <w:spacing w:after="0" w:line="276" w:lineRule="auto"/>
              <w:rPr>
                <w:rFonts w:eastAsia="Calibri"/>
                <w:kern w:val="0"/>
                <w:szCs w:val="24"/>
                <w:lang w:val="en-GB"/>
              </w:rPr>
            </w:pPr>
            <w:r w:rsidRPr="00A41F28">
              <w:rPr>
                <w:kern w:val="0"/>
                <w:szCs w:val="24"/>
                <w:lang w:val="en-GB"/>
              </w:rPr>
              <w:t>Octal</w:t>
            </w:r>
          </w:p>
          <w:p w14:paraId="4D0330A1" w14:textId="77777777" w:rsidR="004A6325" w:rsidRPr="00272E1C" w:rsidRDefault="004A6325">
            <w:pPr>
              <w:pStyle w:val="ListParagraph"/>
              <w:numPr>
                <w:ilvl w:val="2"/>
                <w:numId w:val="386"/>
              </w:numPr>
              <w:spacing w:after="0" w:line="276" w:lineRule="auto"/>
              <w:rPr>
                <w:rFonts w:eastAsia="Calibri"/>
                <w:kern w:val="0"/>
                <w:szCs w:val="24"/>
                <w:lang w:val="en-GB"/>
              </w:rPr>
            </w:pPr>
            <w:r w:rsidRPr="00272E1C">
              <w:rPr>
                <w:rFonts w:eastAsia="Calibri"/>
                <w:kern w:val="0"/>
                <w:szCs w:val="24"/>
                <w:lang w:val="en-GB"/>
              </w:rPr>
              <w:t>Conversions between Number Systems</w:t>
            </w:r>
          </w:p>
          <w:p w14:paraId="0E6D739F" w14:textId="77777777" w:rsidR="004A6325" w:rsidRDefault="004A6325">
            <w:pPr>
              <w:pStyle w:val="ListParagraph"/>
              <w:numPr>
                <w:ilvl w:val="2"/>
                <w:numId w:val="386"/>
              </w:numPr>
              <w:spacing w:after="0" w:line="276" w:lineRule="auto"/>
              <w:rPr>
                <w:rFonts w:eastAsia="Calibri"/>
                <w:kern w:val="0"/>
                <w:szCs w:val="24"/>
                <w:lang w:val="en-GB"/>
              </w:rPr>
            </w:pPr>
            <w:r w:rsidRPr="00272E1C">
              <w:rPr>
                <w:rFonts w:eastAsia="Calibri"/>
                <w:kern w:val="0"/>
                <w:szCs w:val="24"/>
                <w:lang w:val="en-GB"/>
              </w:rPr>
              <w:t>Binary Arithmetic</w:t>
            </w:r>
          </w:p>
          <w:p w14:paraId="17F95A27" w14:textId="77777777" w:rsidR="004A6325" w:rsidRPr="00E13281" w:rsidRDefault="004A6325">
            <w:pPr>
              <w:pStyle w:val="ListParagraph"/>
              <w:numPr>
                <w:ilvl w:val="3"/>
                <w:numId w:val="386"/>
              </w:numPr>
              <w:spacing w:after="0" w:line="276" w:lineRule="auto"/>
              <w:rPr>
                <w:rFonts w:eastAsia="Calibri"/>
                <w:kern w:val="0"/>
                <w:szCs w:val="24"/>
                <w:lang w:val="en-GB"/>
              </w:rPr>
            </w:pPr>
            <w:r w:rsidRPr="00E13281">
              <w:rPr>
                <w:rFonts w:eastAsia="Calibri"/>
                <w:kern w:val="0"/>
                <w:szCs w:val="24"/>
                <w:lang w:val="en-GB"/>
              </w:rPr>
              <w:t>Addition</w:t>
            </w:r>
            <w:r>
              <w:rPr>
                <w:rFonts w:eastAsia="Calibri"/>
                <w:kern w:val="0"/>
                <w:szCs w:val="24"/>
                <w:lang w:val="en-GB"/>
              </w:rPr>
              <w:t xml:space="preserve"> and s</w:t>
            </w:r>
            <w:r w:rsidRPr="00E13281">
              <w:rPr>
                <w:rFonts w:eastAsia="Calibri"/>
                <w:kern w:val="0"/>
                <w:szCs w:val="24"/>
                <w:lang w:val="en-GB"/>
              </w:rPr>
              <w:t xml:space="preserve">ubtraction </w:t>
            </w:r>
          </w:p>
          <w:p w14:paraId="54045745" w14:textId="77777777" w:rsidR="004A6325" w:rsidRDefault="004A6325">
            <w:pPr>
              <w:numPr>
                <w:ilvl w:val="1"/>
                <w:numId w:val="147"/>
              </w:numPr>
              <w:spacing w:after="0" w:line="276" w:lineRule="auto"/>
              <w:contextualSpacing/>
              <w:rPr>
                <w:rFonts w:ascii="Times New Roman" w:eastAsia="Calibri" w:hAnsi="Times New Roman" w:cs="Times New Roman"/>
                <w:kern w:val="0"/>
                <w:sz w:val="24"/>
                <w:szCs w:val="24"/>
                <w:lang w:val="en-GB"/>
                <w14:ligatures w14:val="none"/>
              </w:rPr>
            </w:pPr>
            <w:r w:rsidRPr="00272E1C">
              <w:rPr>
                <w:rFonts w:ascii="Times New Roman" w:eastAsia="Calibri" w:hAnsi="Times New Roman" w:cs="Times New Roman"/>
                <w:kern w:val="0"/>
                <w:sz w:val="24"/>
                <w:szCs w:val="24"/>
                <w:lang w:val="en-GB"/>
                <w14:ligatures w14:val="none"/>
              </w:rPr>
              <w:t>Logic gates</w:t>
            </w:r>
          </w:p>
          <w:p w14:paraId="4594C862" w14:textId="77777777" w:rsidR="004A6325" w:rsidRPr="00E13281" w:rsidRDefault="004A6325">
            <w:pPr>
              <w:pStyle w:val="ListParagraph"/>
              <w:numPr>
                <w:ilvl w:val="2"/>
                <w:numId w:val="387"/>
              </w:numPr>
              <w:spacing w:after="0" w:line="276" w:lineRule="auto"/>
              <w:rPr>
                <w:rFonts w:eastAsia="Calibri"/>
                <w:kern w:val="0"/>
                <w:szCs w:val="24"/>
                <w:lang w:val="en-GB"/>
              </w:rPr>
            </w:pPr>
            <w:r w:rsidRPr="00E13281">
              <w:rPr>
                <w:rFonts w:eastAsia="Calibri"/>
                <w:kern w:val="0"/>
                <w:szCs w:val="24"/>
                <w:lang w:val="en-GB"/>
              </w:rPr>
              <w:t>AND</w:t>
            </w:r>
          </w:p>
          <w:p w14:paraId="77D83B07" w14:textId="77777777" w:rsidR="004A6325" w:rsidRPr="00272E1C" w:rsidRDefault="004A6325">
            <w:pPr>
              <w:pStyle w:val="ListParagraph"/>
              <w:numPr>
                <w:ilvl w:val="2"/>
                <w:numId w:val="387"/>
              </w:numPr>
              <w:spacing w:after="0" w:line="276" w:lineRule="auto"/>
              <w:rPr>
                <w:rFonts w:eastAsia="Calibri"/>
                <w:kern w:val="0"/>
                <w:szCs w:val="24"/>
                <w:lang w:val="en-GB"/>
              </w:rPr>
            </w:pPr>
            <w:r w:rsidRPr="00272E1C">
              <w:rPr>
                <w:rFonts w:eastAsia="Calibri"/>
                <w:kern w:val="0"/>
                <w:szCs w:val="24"/>
                <w:lang w:val="en-GB"/>
              </w:rPr>
              <w:t>OR</w:t>
            </w:r>
          </w:p>
          <w:p w14:paraId="3D5D7D2B" w14:textId="77777777" w:rsidR="004A6325" w:rsidRPr="00272E1C" w:rsidRDefault="004A6325">
            <w:pPr>
              <w:pStyle w:val="ListParagraph"/>
              <w:numPr>
                <w:ilvl w:val="2"/>
                <w:numId w:val="387"/>
              </w:numPr>
              <w:spacing w:after="0" w:line="276" w:lineRule="auto"/>
              <w:rPr>
                <w:rFonts w:eastAsia="Calibri"/>
                <w:kern w:val="0"/>
                <w:szCs w:val="24"/>
                <w:lang w:val="en-GB"/>
              </w:rPr>
            </w:pPr>
            <w:r w:rsidRPr="00272E1C">
              <w:rPr>
                <w:rFonts w:eastAsia="Calibri"/>
                <w:kern w:val="0"/>
                <w:szCs w:val="24"/>
                <w:lang w:val="en-GB"/>
              </w:rPr>
              <w:t>NOT</w:t>
            </w:r>
          </w:p>
          <w:p w14:paraId="4697BDC0" w14:textId="77777777" w:rsidR="004A6325" w:rsidRPr="00272E1C" w:rsidRDefault="004A6325">
            <w:pPr>
              <w:pStyle w:val="ListParagraph"/>
              <w:numPr>
                <w:ilvl w:val="2"/>
                <w:numId w:val="387"/>
              </w:numPr>
              <w:spacing w:after="0" w:line="276" w:lineRule="auto"/>
              <w:rPr>
                <w:rFonts w:eastAsia="Calibri"/>
                <w:kern w:val="0"/>
                <w:szCs w:val="24"/>
                <w:lang w:val="en-GB"/>
              </w:rPr>
            </w:pPr>
            <w:r w:rsidRPr="00272E1C">
              <w:rPr>
                <w:rFonts w:eastAsia="Calibri"/>
                <w:kern w:val="0"/>
                <w:szCs w:val="24"/>
                <w:lang w:val="en-GB"/>
              </w:rPr>
              <w:t>NAND</w:t>
            </w:r>
          </w:p>
          <w:p w14:paraId="46575481" w14:textId="77777777" w:rsidR="004A6325" w:rsidRDefault="004A6325">
            <w:pPr>
              <w:pStyle w:val="ListParagraph"/>
              <w:numPr>
                <w:ilvl w:val="2"/>
                <w:numId w:val="387"/>
              </w:numPr>
              <w:spacing w:after="0" w:line="276" w:lineRule="auto"/>
              <w:rPr>
                <w:rFonts w:eastAsia="Calibri"/>
                <w:kern w:val="0"/>
                <w:szCs w:val="24"/>
                <w:lang w:val="en-GB"/>
              </w:rPr>
            </w:pPr>
            <w:r w:rsidRPr="00272E1C">
              <w:rPr>
                <w:rFonts w:eastAsia="Calibri"/>
                <w:kern w:val="0"/>
                <w:szCs w:val="24"/>
                <w:lang w:val="en-GB"/>
              </w:rPr>
              <w:t>NOR</w:t>
            </w:r>
          </w:p>
          <w:p w14:paraId="1F51A5F8" w14:textId="77777777" w:rsidR="004A6325" w:rsidRPr="00272E1C" w:rsidRDefault="004A6325">
            <w:pPr>
              <w:pStyle w:val="ListParagraph"/>
              <w:numPr>
                <w:ilvl w:val="2"/>
                <w:numId w:val="387"/>
              </w:numPr>
              <w:spacing w:after="0" w:line="276" w:lineRule="auto"/>
              <w:rPr>
                <w:rFonts w:eastAsia="Calibri"/>
                <w:kern w:val="0"/>
                <w:szCs w:val="24"/>
                <w:lang w:val="en-GB"/>
              </w:rPr>
            </w:pPr>
            <w:r>
              <w:rPr>
                <w:rFonts w:eastAsia="Calibri"/>
                <w:kern w:val="0"/>
                <w:szCs w:val="24"/>
                <w:lang w:val="en-GB"/>
              </w:rPr>
              <w:t>XOR</w:t>
            </w:r>
          </w:p>
          <w:p w14:paraId="1A58CB0D" w14:textId="77777777" w:rsidR="004A6325" w:rsidRPr="00DD63D4" w:rsidRDefault="004A6325">
            <w:pPr>
              <w:numPr>
                <w:ilvl w:val="1"/>
                <w:numId w:val="147"/>
              </w:numPr>
              <w:spacing w:after="0" w:line="276" w:lineRule="auto"/>
              <w:contextualSpacing/>
              <w:rPr>
                <w:rFonts w:ascii="Times New Roman" w:eastAsia="Calibri" w:hAnsi="Times New Roman" w:cs="Times New Roman"/>
                <w:kern w:val="0"/>
                <w:sz w:val="24"/>
                <w:szCs w:val="24"/>
                <w:lang w:val="en-GB"/>
                <w14:ligatures w14:val="none"/>
              </w:rPr>
            </w:pPr>
            <w:r w:rsidRPr="00272E1C">
              <w:rPr>
                <w:rFonts w:ascii="Times New Roman" w:eastAsia="Calibri" w:hAnsi="Times New Roman" w:cs="Times New Roman"/>
                <w:kern w:val="0"/>
                <w:sz w:val="24"/>
                <w:szCs w:val="24"/>
                <w:lang w:val="en-GB"/>
                <w14:ligatures w14:val="none"/>
              </w:rPr>
              <w:t>Truth</w:t>
            </w:r>
            <w:r w:rsidRPr="00DD63D4">
              <w:rPr>
                <w:rFonts w:ascii="Times New Roman" w:eastAsia="Calibri" w:hAnsi="Times New Roman" w:cs="Times New Roman"/>
                <w:kern w:val="0"/>
                <w:sz w:val="24"/>
                <w:szCs w:val="24"/>
                <w:lang w:val="en-GB"/>
                <w14:ligatures w14:val="none"/>
              </w:rPr>
              <w:t xml:space="preserve"> tables for logic gates</w:t>
            </w:r>
          </w:p>
          <w:p w14:paraId="5B726ECA" w14:textId="77777777" w:rsidR="004A6325" w:rsidRDefault="004A6325">
            <w:pPr>
              <w:numPr>
                <w:ilvl w:val="1"/>
                <w:numId w:val="147"/>
              </w:numPr>
              <w:spacing w:after="0" w:line="276" w:lineRule="auto"/>
              <w:contextualSpacing/>
              <w:rPr>
                <w:rFonts w:eastAsia="Calibri"/>
                <w:kern w:val="0"/>
                <w:szCs w:val="24"/>
                <w:lang w:val="en-GB"/>
              </w:rPr>
            </w:pPr>
            <w:r w:rsidRPr="00272E1C">
              <w:rPr>
                <w:rFonts w:ascii="Times New Roman" w:eastAsia="Calibri" w:hAnsi="Times New Roman" w:cs="Times New Roman"/>
                <w:kern w:val="0"/>
                <w:sz w:val="24"/>
                <w:szCs w:val="24"/>
                <w:lang w:val="en-GB"/>
                <w14:ligatures w14:val="none"/>
              </w:rPr>
              <w:t>Boolean algebra and simplification.</w:t>
            </w:r>
          </w:p>
          <w:p w14:paraId="501116A5" w14:textId="77777777" w:rsidR="004A6325" w:rsidRPr="00DD63D4" w:rsidRDefault="004A6325">
            <w:pPr>
              <w:numPr>
                <w:ilvl w:val="1"/>
                <w:numId w:val="147"/>
              </w:numPr>
              <w:spacing w:after="0" w:line="276" w:lineRule="auto"/>
              <w:contextualSpacing/>
              <w:rPr>
                <w:rFonts w:eastAsia="Calibri"/>
                <w:kern w:val="0"/>
                <w:szCs w:val="24"/>
                <w:lang w:val="en-GB"/>
              </w:rPr>
            </w:pPr>
            <w:r w:rsidRPr="00272E1C">
              <w:rPr>
                <w:rFonts w:ascii="Times New Roman" w:eastAsia="Calibri" w:hAnsi="Times New Roman" w:cs="Times New Roman"/>
                <w:kern w:val="0"/>
                <w:sz w:val="24"/>
                <w:szCs w:val="24"/>
                <w:lang w:val="en-GB"/>
                <w14:ligatures w14:val="none"/>
              </w:rPr>
              <w:t>Combinational logic circuits</w:t>
            </w:r>
          </w:p>
          <w:p w14:paraId="3A9E9AEC" w14:textId="77777777" w:rsidR="004A6325" w:rsidRDefault="004A6325">
            <w:pPr>
              <w:pStyle w:val="ListParagraph"/>
              <w:numPr>
                <w:ilvl w:val="2"/>
                <w:numId w:val="363"/>
              </w:numPr>
              <w:rPr>
                <w:rFonts w:eastAsia="Calibri"/>
                <w:kern w:val="0"/>
                <w:szCs w:val="24"/>
                <w:lang w:val="en-GB"/>
              </w:rPr>
            </w:pPr>
            <w:r w:rsidRPr="00DE1B29">
              <w:rPr>
                <w:rFonts w:eastAsia="Calibri"/>
                <w:kern w:val="0"/>
                <w:szCs w:val="24"/>
                <w:lang w:val="en-GB"/>
              </w:rPr>
              <w:t>Half-adders build with two logic gates:</w:t>
            </w:r>
          </w:p>
          <w:p w14:paraId="71AA278C" w14:textId="77777777" w:rsidR="004A6325" w:rsidRDefault="004A6325">
            <w:pPr>
              <w:pStyle w:val="ListParagraph"/>
              <w:numPr>
                <w:ilvl w:val="3"/>
                <w:numId w:val="363"/>
              </w:numPr>
              <w:rPr>
                <w:rFonts w:eastAsia="Calibri"/>
                <w:kern w:val="0"/>
                <w:szCs w:val="24"/>
                <w:lang w:val="en-GB"/>
              </w:rPr>
            </w:pPr>
            <w:r w:rsidRPr="00DE1B29">
              <w:rPr>
                <w:rFonts w:eastAsia="Calibri"/>
                <w:kern w:val="0"/>
                <w:szCs w:val="24"/>
                <w:lang w:val="en-GB"/>
              </w:rPr>
              <w:t>XOR</w:t>
            </w:r>
          </w:p>
          <w:p w14:paraId="27BC2191" w14:textId="77777777" w:rsidR="004A6325" w:rsidRPr="00DE1B29" w:rsidRDefault="004A6325">
            <w:pPr>
              <w:pStyle w:val="ListParagraph"/>
              <w:numPr>
                <w:ilvl w:val="3"/>
                <w:numId w:val="363"/>
              </w:numPr>
              <w:rPr>
                <w:rFonts w:eastAsia="Calibri"/>
                <w:kern w:val="0"/>
                <w:szCs w:val="24"/>
                <w:lang w:val="en-GB"/>
              </w:rPr>
            </w:pPr>
            <w:r w:rsidRPr="00DE1B29">
              <w:rPr>
                <w:rFonts w:eastAsia="Calibri"/>
                <w:kern w:val="0"/>
                <w:szCs w:val="24"/>
                <w:lang w:val="en-GB"/>
              </w:rPr>
              <w:t>AND</w:t>
            </w:r>
          </w:p>
          <w:p w14:paraId="77608D51" w14:textId="77777777" w:rsidR="004A6325" w:rsidRDefault="004A6325">
            <w:pPr>
              <w:pStyle w:val="ListParagraph"/>
              <w:numPr>
                <w:ilvl w:val="2"/>
                <w:numId w:val="363"/>
              </w:numPr>
              <w:spacing w:after="0" w:line="276" w:lineRule="auto"/>
              <w:rPr>
                <w:rFonts w:eastAsia="Calibri"/>
                <w:kern w:val="0"/>
                <w:szCs w:val="24"/>
                <w:lang w:val="en-GB"/>
              </w:rPr>
            </w:pPr>
            <w:r w:rsidRPr="00DE1B29">
              <w:rPr>
                <w:rFonts w:eastAsia="Calibri"/>
                <w:kern w:val="0"/>
                <w:szCs w:val="24"/>
                <w:lang w:val="en-GB"/>
              </w:rPr>
              <w:t>Decoders</w:t>
            </w:r>
            <w:r>
              <w:rPr>
                <w:rFonts w:eastAsia="Calibri"/>
                <w:kern w:val="0"/>
                <w:szCs w:val="24"/>
                <w:lang w:val="en-GB"/>
              </w:rPr>
              <w:t>:</w:t>
            </w:r>
          </w:p>
          <w:p w14:paraId="4E1A4DDE" w14:textId="77777777" w:rsidR="004A6325" w:rsidRDefault="004A6325">
            <w:pPr>
              <w:pStyle w:val="ListParagraph"/>
              <w:numPr>
                <w:ilvl w:val="3"/>
                <w:numId w:val="363"/>
              </w:numPr>
              <w:spacing w:after="0" w:line="276" w:lineRule="auto"/>
              <w:rPr>
                <w:rFonts w:eastAsia="Calibri"/>
                <w:kern w:val="0"/>
                <w:szCs w:val="24"/>
                <w:lang w:val="en-GB"/>
              </w:rPr>
            </w:pPr>
            <w:r w:rsidRPr="00DE1B29">
              <w:rPr>
                <w:rFonts w:eastAsia="Calibri"/>
                <w:kern w:val="0"/>
                <w:szCs w:val="24"/>
                <w:lang w:val="en-GB"/>
              </w:rPr>
              <w:t>2-to-4</w:t>
            </w:r>
          </w:p>
          <w:p w14:paraId="622A17C9" w14:textId="77777777" w:rsidR="004A6325" w:rsidRPr="00DE1B29" w:rsidRDefault="004A6325">
            <w:pPr>
              <w:pStyle w:val="ListParagraph"/>
              <w:numPr>
                <w:ilvl w:val="3"/>
                <w:numId w:val="363"/>
              </w:numPr>
              <w:spacing w:after="0" w:line="276" w:lineRule="auto"/>
              <w:rPr>
                <w:rFonts w:eastAsia="Calibri"/>
                <w:kern w:val="0"/>
                <w:szCs w:val="24"/>
                <w:lang w:val="en-GB"/>
              </w:rPr>
            </w:pPr>
            <w:r w:rsidRPr="00DE1B29">
              <w:rPr>
                <w:rFonts w:eastAsia="Calibri"/>
                <w:kern w:val="0"/>
                <w:szCs w:val="24"/>
                <w:lang w:val="en-GB"/>
              </w:rPr>
              <w:t>3-to-8</w:t>
            </w:r>
          </w:p>
          <w:p w14:paraId="03DF6792" w14:textId="77777777" w:rsidR="004A6325" w:rsidRDefault="004A6325">
            <w:pPr>
              <w:pStyle w:val="ListParagraph"/>
              <w:numPr>
                <w:ilvl w:val="2"/>
                <w:numId w:val="363"/>
              </w:numPr>
              <w:spacing w:after="0" w:line="276" w:lineRule="auto"/>
              <w:rPr>
                <w:rFonts w:eastAsia="Calibri"/>
                <w:kern w:val="0"/>
                <w:szCs w:val="24"/>
                <w:lang w:val="en-GB"/>
              </w:rPr>
            </w:pPr>
            <w:r w:rsidRPr="00DE1B29">
              <w:rPr>
                <w:rFonts w:eastAsia="Calibri"/>
                <w:kern w:val="0"/>
                <w:szCs w:val="24"/>
                <w:lang w:val="en-GB"/>
              </w:rPr>
              <w:t>Multiplexers</w:t>
            </w:r>
          </w:p>
          <w:p w14:paraId="2C94EE95" w14:textId="77777777" w:rsidR="004A6325" w:rsidRDefault="004A6325">
            <w:pPr>
              <w:pStyle w:val="ListParagraph"/>
              <w:numPr>
                <w:ilvl w:val="3"/>
                <w:numId w:val="363"/>
              </w:numPr>
              <w:spacing w:after="0" w:line="276" w:lineRule="auto"/>
              <w:rPr>
                <w:rFonts w:eastAsia="Calibri"/>
                <w:kern w:val="0"/>
                <w:szCs w:val="24"/>
                <w:lang w:val="en-GB"/>
              </w:rPr>
            </w:pPr>
            <w:r w:rsidRPr="00DE1B29">
              <w:rPr>
                <w:rFonts w:eastAsia="Calibri"/>
                <w:kern w:val="0"/>
                <w:szCs w:val="24"/>
                <w:lang w:val="en-GB"/>
              </w:rPr>
              <w:t>2-to-1</w:t>
            </w:r>
          </w:p>
          <w:p w14:paraId="689199DA" w14:textId="77777777" w:rsidR="004A6325" w:rsidRPr="00AB647F" w:rsidRDefault="004A6325">
            <w:pPr>
              <w:pStyle w:val="ListParagraph"/>
              <w:numPr>
                <w:ilvl w:val="3"/>
                <w:numId w:val="363"/>
              </w:numPr>
              <w:spacing w:after="0" w:line="276" w:lineRule="auto"/>
              <w:rPr>
                <w:rFonts w:eastAsia="Calibri"/>
                <w:kern w:val="0"/>
                <w:szCs w:val="24"/>
                <w:lang w:val="en-GB"/>
              </w:rPr>
            </w:pPr>
            <w:r w:rsidRPr="00DE1B29">
              <w:rPr>
                <w:rFonts w:eastAsia="Calibri"/>
                <w:kern w:val="0"/>
                <w:szCs w:val="24"/>
                <w:lang w:val="en-GB"/>
              </w:rPr>
              <w:t>4-to-1</w:t>
            </w:r>
          </w:p>
          <w:p w14:paraId="34C8243A" w14:textId="77777777" w:rsidR="004A6325" w:rsidRPr="0011786B" w:rsidRDefault="004A6325">
            <w:pPr>
              <w:pStyle w:val="ListParagraph"/>
              <w:numPr>
                <w:ilvl w:val="1"/>
                <w:numId w:val="236"/>
              </w:numPr>
              <w:rPr>
                <w:rFonts w:eastAsia="Calibri"/>
                <w:kern w:val="0"/>
                <w:szCs w:val="24"/>
                <w:lang w:val="en-GB"/>
              </w:rPr>
            </w:pPr>
            <w:r>
              <w:rPr>
                <w:rFonts w:eastAsia="Calibri"/>
                <w:kern w:val="0"/>
                <w:szCs w:val="24"/>
                <w:lang w:val="en-GB"/>
              </w:rPr>
              <w:t xml:space="preserve"> Test c</w:t>
            </w:r>
            <w:r w:rsidRPr="0011786B">
              <w:rPr>
                <w:rFonts w:eastAsia="Calibri"/>
                <w:kern w:val="0"/>
                <w:szCs w:val="24"/>
                <w:lang w:val="en-GB"/>
              </w:rPr>
              <w:t>ombinational logic circuits</w:t>
            </w:r>
          </w:p>
          <w:p w14:paraId="7D228B5A" w14:textId="77777777" w:rsidR="004A6325" w:rsidRPr="004E44C6" w:rsidRDefault="004A6325">
            <w:pPr>
              <w:pStyle w:val="ListParagraph"/>
              <w:numPr>
                <w:ilvl w:val="1"/>
                <w:numId w:val="236"/>
              </w:numPr>
              <w:spacing w:after="0" w:line="276" w:lineRule="auto"/>
              <w:rPr>
                <w:rFonts w:eastAsia="Calibri"/>
                <w:bCs/>
                <w:iCs/>
                <w:kern w:val="0"/>
                <w:szCs w:val="24"/>
                <w:lang w:val="en-GB"/>
              </w:rPr>
            </w:pPr>
            <w:r>
              <w:rPr>
                <w:rFonts w:eastAsia="Calibri"/>
                <w:kern w:val="0"/>
                <w:szCs w:val="24"/>
                <w:lang w:val="en-GB"/>
              </w:rPr>
              <w:t xml:space="preserve"> </w:t>
            </w:r>
            <w:r w:rsidRPr="0011786B">
              <w:rPr>
                <w:rFonts w:eastAsia="Calibri"/>
                <w:bCs/>
                <w:iCs/>
                <w:kern w:val="0"/>
                <w:szCs w:val="24"/>
              </w:rPr>
              <w:t>Sequential logic circuits</w:t>
            </w:r>
          </w:p>
          <w:p w14:paraId="3148E412" w14:textId="77777777" w:rsidR="004A6325" w:rsidRPr="004E44C6" w:rsidRDefault="004A6325">
            <w:pPr>
              <w:pStyle w:val="ListParagraph"/>
              <w:numPr>
                <w:ilvl w:val="2"/>
                <w:numId w:val="236"/>
              </w:numPr>
              <w:spacing w:after="0" w:line="276" w:lineRule="auto"/>
              <w:ind w:left="1170"/>
              <w:rPr>
                <w:rFonts w:eastAsia="Calibri"/>
                <w:bCs/>
                <w:iCs/>
                <w:kern w:val="0"/>
                <w:szCs w:val="24"/>
                <w:lang w:val="en-GB"/>
              </w:rPr>
            </w:pPr>
            <w:r w:rsidRPr="004E44C6">
              <w:rPr>
                <w:rFonts w:eastAsia="Calibri"/>
                <w:bCs/>
                <w:iCs/>
                <w:kern w:val="0"/>
                <w:szCs w:val="24"/>
              </w:rPr>
              <w:t>SR Latch using NAND/NOR gates</w:t>
            </w:r>
          </w:p>
          <w:p w14:paraId="5462616D" w14:textId="77777777" w:rsidR="004A6325" w:rsidRPr="004E44C6" w:rsidRDefault="004A6325">
            <w:pPr>
              <w:pStyle w:val="ListParagraph"/>
              <w:numPr>
                <w:ilvl w:val="2"/>
                <w:numId w:val="236"/>
              </w:numPr>
              <w:spacing w:after="0" w:line="276" w:lineRule="auto"/>
              <w:ind w:left="1170"/>
              <w:rPr>
                <w:rFonts w:eastAsia="Calibri"/>
                <w:bCs/>
                <w:iCs/>
                <w:kern w:val="0"/>
                <w:szCs w:val="24"/>
                <w:lang w:val="en-GB"/>
              </w:rPr>
            </w:pPr>
            <w:r w:rsidRPr="004E44C6">
              <w:rPr>
                <w:rFonts w:eastAsia="Calibri"/>
                <w:bCs/>
                <w:iCs/>
                <w:kern w:val="0"/>
                <w:szCs w:val="24"/>
              </w:rPr>
              <w:t>D Flip-Flop</w:t>
            </w:r>
          </w:p>
          <w:p w14:paraId="5D407919" w14:textId="77777777" w:rsidR="004A6325" w:rsidRPr="004E44C6" w:rsidRDefault="004A6325">
            <w:pPr>
              <w:pStyle w:val="ListParagraph"/>
              <w:numPr>
                <w:ilvl w:val="2"/>
                <w:numId w:val="236"/>
              </w:numPr>
              <w:spacing w:after="0" w:line="276" w:lineRule="auto"/>
              <w:ind w:left="1170"/>
              <w:rPr>
                <w:rFonts w:eastAsia="Calibri"/>
                <w:bCs/>
                <w:iCs/>
                <w:kern w:val="0"/>
                <w:szCs w:val="24"/>
                <w:lang w:val="en-GB"/>
              </w:rPr>
            </w:pPr>
            <w:r w:rsidRPr="004E44C6">
              <w:rPr>
                <w:rFonts w:eastAsia="Calibri"/>
                <w:bCs/>
                <w:iCs/>
                <w:kern w:val="0"/>
                <w:szCs w:val="24"/>
              </w:rPr>
              <w:t>Counters</w:t>
            </w:r>
          </w:p>
          <w:p w14:paraId="0D72A082" w14:textId="77777777" w:rsidR="004A6325" w:rsidRPr="004E44C6" w:rsidRDefault="004A6325">
            <w:pPr>
              <w:pStyle w:val="ListParagraph"/>
              <w:numPr>
                <w:ilvl w:val="3"/>
                <w:numId w:val="236"/>
              </w:numPr>
              <w:spacing w:after="0" w:line="276" w:lineRule="auto"/>
              <w:ind w:left="1530"/>
              <w:rPr>
                <w:rFonts w:eastAsia="Calibri"/>
                <w:bCs/>
                <w:iCs/>
                <w:kern w:val="0"/>
                <w:szCs w:val="24"/>
                <w:lang w:val="en-GB"/>
              </w:rPr>
            </w:pPr>
            <w:r w:rsidRPr="004E44C6">
              <w:rPr>
                <w:rFonts w:eastAsia="Calibri"/>
                <w:bCs/>
                <w:iCs/>
                <w:kern w:val="0"/>
                <w:szCs w:val="24"/>
              </w:rPr>
              <w:t>Binary counters</w:t>
            </w:r>
          </w:p>
          <w:p w14:paraId="01844856" w14:textId="77777777" w:rsidR="004A6325" w:rsidRPr="004E44C6" w:rsidRDefault="004A6325">
            <w:pPr>
              <w:pStyle w:val="ListParagraph"/>
              <w:numPr>
                <w:ilvl w:val="3"/>
                <w:numId w:val="236"/>
              </w:numPr>
              <w:spacing w:after="0" w:line="276" w:lineRule="auto"/>
              <w:ind w:left="1530"/>
              <w:rPr>
                <w:rFonts w:eastAsia="Calibri"/>
                <w:bCs/>
                <w:iCs/>
                <w:kern w:val="0"/>
                <w:szCs w:val="24"/>
                <w:lang w:val="en-GB"/>
              </w:rPr>
            </w:pPr>
            <w:r w:rsidRPr="004E44C6">
              <w:rPr>
                <w:rFonts w:eastAsia="Calibri"/>
                <w:bCs/>
                <w:iCs/>
                <w:kern w:val="0"/>
                <w:szCs w:val="24"/>
              </w:rPr>
              <w:t>Asynchronous counters</w:t>
            </w:r>
          </w:p>
          <w:p w14:paraId="4AD7CC0E" w14:textId="77777777" w:rsidR="004A6325" w:rsidRPr="00104FA9" w:rsidRDefault="004A6325">
            <w:pPr>
              <w:pStyle w:val="ListParagraph"/>
              <w:numPr>
                <w:ilvl w:val="2"/>
                <w:numId w:val="236"/>
              </w:numPr>
              <w:spacing w:after="0" w:line="276" w:lineRule="auto"/>
              <w:ind w:left="1170"/>
              <w:rPr>
                <w:rFonts w:eastAsia="Calibri"/>
                <w:bCs/>
                <w:iCs/>
                <w:kern w:val="0"/>
                <w:szCs w:val="24"/>
              </w:rPr>
            </w:pPr>
            <w:r>
              <w:rPr>
                <w:rFonts w:eastAsia="Calibri"/>
                <w:bCs/>
                <w:iCs/>
                <w:kern w:val="0"/>
                <w:szCs w:val="24"/>
              </w:rPr>
              <w:t xml:space="preserve">4-bit </w:t>
            </w:r>
            <w:r w:rsidRPr="00104FA9">
              <w:rPr>
                <w:rFonts w:eastAsia="Calibri"/>
                <w:bCs/>
                <w:iCs/>
                <w:kern w:val="0"/>
                <w:szCs w:val="24"/>
              </w:rPr>
              <w:t>shift register</w:t>
            </w:r>
          </w:p>
          <w:p w14:paraId="53BC137F" w14:textId="77777777" w:rsidR="004A6325" w:rsidRPr="004E44C6" w:rsidRDefault="004A6325" w:rsidP="006218ED">
            <w:pPr>
              <w:spacing w:after="0" w:line="276" w:lineRule="auto"/>
              <w:rPr>
                <w:rFonts w:ascii="Times New Roman" w:eastAsia="Calibri" w:hAnsi="Times New Roman" w:cs="Times New Roman"/>
                <w:bCs/>
                <w:iCs/>
                <w:color w:val="000000"/>
                <w:kern w:val="0"/>
                <w:sz w:val="24"/>
                <w:szCs w:val="24"/>
                <w14:ligatures w14:val="none"/>
              </w:rPr>
            </w:pPr>
            <w:r>
              <w:rPr>
                <w:rFonts w:ascii="Times New Roman" w:eastAsia="Calibri" w:hAnsi="Times New Roman" w:cs="Times New Roman"/>
                <w:bCs/>
                <w:iCs/>
                <w:color w:val="000000"/>
                <w:kern w:val="0"/>
                <w:sz w:val="24"/>
                <w:szCs w:val="24"/>
                <w14:ligatures w14:val="none"/>
              </w:rPr>
              <w:t>1.15 Test logic circuits</w:t>
            </w:r>
          </w:p>
        </w:tc>
        <w:tc>
          <w:tcPr>
            <w:tcW w:w="1202" w:type="pct"/>
            <w:tcBorders>
              <w:top w:val="single" w:sz="4" w:space="0" w:color="auto"/>
              <w:left w:val="single" w:sz="4" w:space="0" w:color="auto"/>
              <w:bottom w:val="single" w:sz="4" w:space="0" w:color="auto"/>
              <w:right w:val="single" w:sz="4" w:space="0" w:color="auto"/>
            </w:tcBorders>
          </w:tcPr>
          <w:p w14:paraId="7144CF58" w14:textId="77777777" w:rsidR="004A6325" w:rsidRPr="00AB647F" w:rsidRDefault="004A6325">
            <w:pPr>
              <w:numPr>
                <w:ilvl w:val="0"/>
                <w:numId w:val="14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Written Assessment</w:t>
            </w:r>
          </w:p>
          <w:p w14:paraId="77D3457F" w14:textId="77777777" w:rsidR="004A6325" w:rsidRPr="00AB647F" w:rsidRDefault="004A6325">
            <w:pPr>
              <w:numPr>
                <w:ilvl w:val="0"/>
                <w:numId w:val="14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Oral Questioning </w:t>
            </w:r>
          </w:p>
          <w:p w14:paraId="7F1E13F1" w14:textId="77777777" w:rsidR="004A6325" w:rsidRPr="00AB647F" w:rsidRDefault="004A6325">
            <w:pPr>
              <w:numPr>
                <w:ilvl w:val="0"/>
                <w:numId w:val="14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Assessment</w:t>
            </w:r>
          </w:p>
          <w:p w14:paraId="3FEFF9AA" w14:textId="77777777" w:rsidR="004A6325" w:rsidRPr="00AB647F" w:rsidRDefault="004A6325">
            <w:pPr>
              <w:numPr>
                <w:ilvl w:val="0"/>
                <w:numId w:val="14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Project</w:t>
            </w:r>
          </w:p>
          <w:p w14:paraId="7449C4FF" w14:textId="77777777" w:rsidR="004A6325" w:rsidRPr="00AB647F" w:rsidRDefault="004A6325">
            <w:pPr>
              <w:numPr>
                <w:ilvl w:val="0"/>
                <w:numId w:val="14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Third party report</w:t>
            </w:r>
          </w:p>
          <w:p w14:paraId="4D176D76" w14:textId="77777777" w:rsidR="004A6325" w:rsidRPr="00AB647F" w:rsidRDefault="004A6325">
            <w:pPr>
              <w:numPr>
                <w:ilvl w:val="0"/>
                <w:numId w:val="14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Portfolio of evidence</w:t>
            </w:r>
          </w:p>
          <w:p w14:paraId="16CF2767" w14:textId="77777777" w:rsidR="004A6325" w:rsidRPr="00AB647F" w:rsidRDefault="004A6325" w:rsidP="006218ED">
            <w:pPr>
              <w:spacing w:after="0" w:line="276" w:lineRule="auto"/>
              <w:rPr>
                <w:rFonts w:ascii="Times New Roman" w:eastAsia="Calibri" w:hAnsi="Times New Roman" w:cs="Times New Roman"/>
                <w:kern w:val="0"/>
                <w:sz w:val="24"/>
                <w:szCs w:val="24"/>
                <w:lang w:val="en-ZA"/>
                <w14:ligatures w14:val="none"/>
              </w:rPr>
            </w:pPr>
          </w:p>
        </w:tc>
      </w:tr>
      <w:tr w:rsidR="004A6325" w:rsidRPr="00AB647F" w14:paraId="6A2F24E1" w14:textId="77777777" w:rsidTr="006218ED">
        <w:trPr>
          <w:trHeight w:val="701"/>
        </w:trPr>
        <w:tc>
          <w:tcPr>
            <w:tcW w:w="1335" w:type="pct"/>
            <w:tcBorders>
              <w:top w:val="single" w:sz="4" w:space="0" w:color="auto"/>
              <w:left w:val="single" w:sz="4" w:space="0" w:color="auto"/>
              <w:bottom w:val="single" w:sz="4" w:space="0" w:color="auto"/>
              <w:right w:val="single" w:sz="4" w:space="0" w:color="auto"/>
            </w:tcBorders>
          </w:tcPr>
          <w:p w14:paraId="164B14AE" w14:textId="77777777" w:rsidR="004A6325" w:rsidRPr="00CB5147" w:rsidRDefault="004A6325">
            <w:pPr>
              <w:numPr>
                <w:ilvl w:val="0"/>
                <w:numId w:val="73"/>
              </w:numPr>
              <w:contextualSpacing/>
              <w:rPr>
                <w:rFonts w:ascii="Times New Roman" w:eastAsia="Times New Roman" w:hAnsi="Times New Roman" w:cs="Times New Roman"/>
                <w:sz w:val="24"/>
                <w:szCs w:val="24"/>
                <w:lang w:val="en-GB"/>
              </w:rPr>
            </w:pPr>
            <w:r w:rsidRPr="00CB5147">
              <w:rPr>
                <w:rFonts w:ascii="Times New Roman" w:eastAsia="Times New Roman" w:hAnsi="Times New Roman" w:cs="Times New Roman"/>
                <w:sz w:val="24"/>
                <w:szCs w:val="24"/>
                <w:lang w:val="en-GB"/>
              </w:rPr>
              <w:t>Fabricate semiconductor diode circuits</w:t>
            </w:r>
          </w:p>
          <w:p w14:paraId="59651B8B" w14:textId="77777777" w:rsidR="004A6325" w:rsidRPr="00AB647F" w:rsidRDefault="004A6325" w:rsidP="006218ED">
            <w:pPr>
              <w:spacing w:before="120" w:after="0" w:line="276" w:lineRule="auto"/>
              <w:ind w:left="630"/>
              <w:contextualSpacing/>
              <w:rPr>
                <w:rFonts w:ascii="Times New Roman" w:eastAsia="Times New Roman" w:hAnsi="Times New Roman" w:cs="Times New Roman"/>
                <w:kern w:val="0"/>
                <w:sz w:val="24"/>
                <w:szCs w:val="24"/>
                <w:lang w:val="en-GB"/>
                <w14:ligatures w14:val="none"/>
              </w:rPr>
            </w:pPr>
          </w:p>
        </w:tc>
        <w:tc>
          <w:tcPr>
            <w:tcW w:w="2463" w:type="pct"/>
            <w:tcBorders>
              <w:top w:val="single" w:sz="4" w:space="0" w:color="auto"/>
              <w:left w:val="single" w:sz="4" w:space="0" w:color="auto"/>
              <w:bottom w:val="single" w:sz="4" w:space="0" w:color="auto"/>
              <w:right w:val="single" w:sz="4" w:space="0" w:color="auto"/>
            </w:tcBorders>
          </w:tcPr>
          <w:p w14:paraId="16DE9684" w14:textId="77777777" w:rsidR="004A6325" w:rsidRPr="00290E5A" w:rsidRDefault="004A6325">
            <w:pPr>
              <w:pStyle w:val="ListParagraph"/>
              <w:numPr>
                <w:ilvl w:val="1"/>
                <w:numId w:val="388"/>
              </w:numPr>
              <w:spacing w:after="0"/>
              <w:rPr>
                <w:szCs w:val="24"/>
                <w:lang w:val="en-GB"/>
              </w:rPr>
            </w:pPr>
            <w:r w:rsidRPr="00290E5A">
              <w:rPr>
                <w:szCs w:val="24"/>
                <w:lang w:val="en-GB"/>
              </w:rPr>
              <w:t>Atomic structure</w:t>
            </w:r>
          </w:p>
          <w:p w14:paraId="7440F275" w14:textId="77777777" w:rsidR="004A6325" w:rsidRPr="00290E5A" w:rsidRDefault="004A6325">
            <w:pPr>
              <w:numPr>
                <w:ilvl w:val="0"/>
                <w:numId w:val="176"/>
              </w:numPr>
              <w:spacing w:after="0" w:line="285" w:lineRule="auto"/>
              <w:contextualSpacing/>
              <w:rPr>
                <w:rFonts w:ascii="Times New Roman" w:eastAsia="Times New Roman" w:hAnsi="Times New Roman" w:cs="Times New Roman"/>
                <w:color w:val="000000"/>
                <w:kern w:val="28"/>
                <w:sz w:val="24"/>
                <w:szCs w:val="24"/>
                <w:lang w:val="en-GB"/>
                <w14:ligatures w14:val="none"/>
              </w:rPr>
            </w:pPr>
            <w:r w:rsidRPr="00290E5A">
              <w:rPr>
                <w:rFonts w:ascii="Times New Roman" w:eastAsia="Times New Roman" w:hAnsi="Times New Roman" w:cs="Times New Roman"/>
                <w:color w:val="000000"/>
                <w:kern w:val="28"/>
                <w:sz w:val="24"/>
                <w:szCs w:val="24"/>
                <w:lang w:val="en-GB"/>
                <w14:ligatures w14:val="none"/>
              </w:rPr>
              <w:t>Structure of the Atom</w:t>
            </w:r>
          </w:p>
          <w:p w14:paraId="7AA26EA8" w14:textId="77777777" w:rsidR="004A6325" w:rsidRPr="00290E5A" w:rsidRDefault="004A6325">
            <w:pPr>
              <w:numPr>
                <w:ilvl w:val="0"/>
                <w:numId w:val="176"/>
              </w:numPr>
              <w:spacing w:after="0" w:line="285" w:lineRule="auto"/>
              <w:contextualSpacing/>
              <w:rPr>
                <w:rFonts w:ascii="Times New Roman" w:eastAsia="Times New Roman" w:hAnsi="Times New Roman" w:cs="Times New Roman"/>
                <w:color w:val="000000"/>
                <w:kern w:val="28"/>
                <w:sz w:val="24"/>
                <w:szCs w:val="24"/>
                <w:lang w:val="en-GB"/>
                <w14:ligatures w14:val="none"/>
              </w:rPr>
            </w:pPr>
            <w:r w:rsidRPr="00290E5A">
              <w:rPr>
                <w:rFonts w:ascii="Times New Roman" w:eastAsia="Times New Roman" w:hAnsi="Times New Roman" w:cs="Times New Roman"/>
                <w:color w:val="000000"/>
                <w:kern w:val="28"/>
                <w:sz w:val="24"/>
                <w:szCs w:val="24"/>
                <w:lang w:val="en-GB"/>
                <w14:ligatures w14:val="none"/>
              </w:rPr>
              <w:t>Energy band theory</w:t>
            </w:r>
          </w:p>
          <w:p w14:paraId="447C227C" w14:textId="77777777" w:rsidR="004A6325" w:rsidRPr="00AB647F" w:rsidRDefault="004A6325">
            <w:pPr>
              <w:pStyle w:val="ListParagraph"/>
              <w:numPr>
                <w:ilvl w:val="1"/>
                <w:numId w:val="388"/>
              </w:numPr>
              <w:spacing w:after="0"/>
              <w:rPr>
                <w:szCs w:val="24"/>
                <w:lang w:val="en-GB"/>
              </w:rPr>
            </w:pPr>
            <w:r w:rsidRPr="00AB647F">
              <w:rPr>
                <w:szCs w:val="24"/>
                <w:lang w:val="en-GB"/>
              </w:rPr>
              <w:t>Types of materials</w:t>
            </w:r>
          </w:p>
          <w:p w14:paraId="6943C7D6" w14:textId="77777777" w:rsidR="004A6325" w:rsidRPr="00290E5A" w:rsidRDefault="004A6325">
            <w:pPr>
              <w:numPr>
                <w:ilvl w:val="0"/>
                <w:numId w:val="177"/>
              </w:numPr>
              <w:spacing w:after="0" w:line="285" w:lineRule="auto"/>
              <w:contextualSpacing/>
              <w:rPr>
                <w:rFonts w:ascii="Times New Roman" w:eastAsia="Times New Roman" w:hAnsi="Times New Roman" w:cs="Times New Roman"/>
                <w:color w:val="000000"/>
                <w:kern w:val="28"/>
                <w:sz w:val="24"/>
                <w:szCs w:val="24"/>
                <w:lang w:val="en-GB"/>
                <w14:ligatures w14:val="none"/>
              </w:rPr>
            </w:pPr>
            <w:r w:rsidRPr="00290E5A">
              <w:rPr>
                <w:rFonts w:ascii="Times New Roman" w:eastAsia="Times New Roman" w:hAnsi="Times New Roman" w:cs="Times New Roman"/>
                <w:color w:val="000000"/>
                <w:kern w:val="28"/>
                <w:sz w:val="24"/>
                <w:szCs w:val="24"/>
                <w:lang w:val="en-GB"/>
                <w14:ligatures w14:val="none"/>
              </w:rPr>
              <w:t>Insulators</w:t>
            </w:r>
          </w:p>
          <w:p w14:paraId="68563FF2" w14:textId="77777777" w:rsidR="004A6325" w:rsidRPr="00290E5A" w:rsidRDefault="004A6325">
            <w:pPr>
              <w:numPr>
                <w:ilvl w:val="0"/>
                <w:numId w:val="177"/>
              </w:numPr>
              <w:spacing w:after="0" w:line="285" w:lineRule="auto"/>
              <w:contextualSpacing/>
              <w:rPr>
                <w:rFonts w:ascii="Times New Roman" w:eastAsia="Times New Roman" w:hAnsi="Times New Roman" w:cs="Times New Roman"/>
                <w:color w:val="000000"/>
                <w:kern w:val="28"/>
                <w:sz w:val="24"/>
                <w:szCs w:val="24"/>
                <w:lang w:val="en-GB"/>
                <w14:ligatures w14:val="none"/>
              </w:rPr>
            </w:pPr>
            <w:r w:rsidRPr="00290E5A">
              <w:rPr>
                <w:rFonts w:ascii="Times New Roman" w:eastAsia="Times New Roman" w:hAnsi="Times New Roman" w:cs="Times New Roman"/>
                <w:color w:val="000000"/>
                <w:kern w:val="28"/>
                <w:sz w:val="24"/>
                <w:szCs w:val="24"/>
                <w:lang w:val="en-GB"/>
                <w14:ligatures w14:val="none"/>
              </w:rPr>
              <w:t xml:space="preserve">Conductors </w:t>
            </w:r>
          </w:p>
          <w:p w14:paraId="4FE013A2" w14:textId="77777777" w:rsidR="004A6325" w:rsidRPr="00290E5A" w:rsidRDefault="004A6325">
            <w:pPr>
              <w:numPr>
                <w:ilvl w:val="0"/>
                <w:numId w:val="177"/>
              </w:numPr>
              <w:spacing w:after="0" w:line="285" w:lineRule="auto"/>
              <w:contextualSpacing/>
              <w:rPr>
                <w:rFonts w:ascii="Times New Roman" w:eastAsia="Times New Roman" w:hAnsi="Times New Roman" w:cs="Times New Roman"/>
                <w:color w:val="000000"/>
                <w:kern w:val="28"/>
                <w:sz w:val="24"/>
                <w:szCs w:val="24"/>
                <w:lang w:val="en-GB"/>
                <w14:ligatures w14:val="none"/>
              </w:rPr>
            </w:pPr>
            <w:r w:rsidRPr="00290E5A">
              <w:rPr>
                <w:rFonts w:ascii="Times New Roman" w:eastAsia="Times New Roman" w:hAnsi="Times New Roman" w:cs="Times New Roman"/>
                <w:color w:val="000000"/>
                <w:kern w:val="28"/>
                <w:sz w:val="24"/>
                <w:szCs w:val="24"/>
                <w:lang w:val="en-GB"/>
                <w14:ligatures w14:val="none"/>
              </w:rPr>
              <w:t>Semiconductors</w:t>
            </w:r>
          </w:p>
          <w:p w14:paraId="625E1D31" w14:textId="77777777" w:rsidR="004A6325" w:rsidRPr="00290E5A" w:rsidRDefault="004A6325">
            <w:pPr>
              <w:pStyle w:val="ListParagraph"/>
              <w:numPr>
                <w:ilvl w:val="1"/>
                <w:numId w:val="388"/>
              </w:numPr>
              <w:spacing w:after="0"/>
              <w:rPr>
                <w:szCs w:val="24"/>
                <w:lang w:val="en-GB"/>
              </w:rPr>
            </w:pPr>
            <w:r w:rsidRPr="00290E5A">
              <w:rPr>
                <w:szCs w:val="24"/>
                <w:lang w:val="en-GB"/>
              </w:rPr>
              <w:t>Types of semiconductors materials</w:t>
            </w:r>
          </w:p>
          <w:p w14:paraId="4F92DDDB" w14:textId="77777777" w:rsidR="004A6325" w:rsidRPr="00290E5A" w:rsidRDefault="004A6325">
            <w:pPr>
              <w:numPr>
                <w:ilvl w:val="0"/>
                <w:numId w:val="178"/>
              </w:numPr>
              <w:spacing w:after="0" w:line="285" w:lineRule="auto"/>
              <w:rPr>
                <w:rFonts w:ascii="Times New Roman" w:eastAsia="Times New Roman" w:hAnsi="Times New Roman" w:cs="Times New Roman"/>
                <w:color w:val="000000"/>
                <w:kern w:val="28"/>
                <w:sz w:val="24"/>
                <w:szCs w:val="24"/>
                <w:lang w:val="en-GB"/>
                <w14:ligatures w14:val="none"/>
              </w:rPr>
            </w:pPr>
            <w:r w:rsidRPr="00290E5A">
              <w:rPr>
                <w:rFonts w:ascii="Times New Roman" w:eastAsia="Times New Roman" w:hAnsi="Times New Roman" w:cs="Times New Roman"/>
                <w:color w:val="000000"/>
                <w:kern w:val="28"/>
                <w:sz w:val="24"/>
                <w:szCs w:val="24"/>
                <w:lang w:val="en-GB"/>
                <w14:ligatures w14:val="none"/>
              </w:rPr>
              <w:t>Intrinsic semiconductors</w:t>
            </w:r>
          </w:p>
          <w:p w14:paraId="5055FA77" w14:textId="77777777" w:rsidR="004A6325" w:rsidRPr="00290E5A" w:rsidRDefault="004A6325">
            <w:pPr>
              <w:numPr>
                <w:ilvl w:val="0"/>
                <w:numId w:val="178"/>
              </w:numPr>
              <w:spacing w:after="0" w:line="285" w:lineRule="auto"/>
              <w:rPr>
                <w:rFonts w:ascii="Times New Roman" w:eastAsia="Times New Roman" w:hAnsi="Times New Roman" w:cs="Times New Roman"/>
                <w:color w:val="000000"/>
                <w:kern w:val="28"/>
                <w:sz w:val="24"/>
                <w:szCs w:val="24"/>
                <w:lang w:val="en-GB"/>
                <w14:ligatures w14:val="none"/>
              </w:rPr>
            </w:pPr>
            <w:r w:rsidRPr="00290E5A">
              <w:rPr>
                <w:rFonts w:ascii="Times New Roman" w:eastAsia="Times New Roman" w:hAnsi="Times New Roman" w:cs="Times New Roman"/>
                <w:color w:val="000000"/>
                <w:kern w:val="28"/>
                <w:sz w:val="24"/>
                <w:szCs w:val="24"/>
                <w:lang w:val="en-GB"/>
                <w14:ligatures w14:val="none"/>
              </w:rPr>
              <w:t>Extrinsic semiconductors</w:t>
            </w:r>
          </w:p>
          <w:p w14:paraId="0D769441" w14:textId="77777777" w:rsidR="004A6325" w:rsidRPr="00290E5A" w:rsidRDefault="004A6325">
            <w:pPr>
              <w:pStyle w:val="ListParagraph"/>
              <w:numPr>
                <w:ilvl w:val="1"/>
                <w:numId w:val="388"/>
              </w:numPr>
              <w:spacing w:after="0"/>
              <w:rPr>
                <w:szCs w:val="24"/>
                <w:lang w:val="en-GB"/>
              </w:rPr>
            </w:pPr>
            <w:r w:rsidRPr="00290E5A">
              <w:rPr>
                <w:szCs w:val="24"/>
                <w:lang w:val="en-GB"/>
              </w:rPr>
              <w:t>pn junction/crystal diode</w:t>
            </w:r>
          </w:p>
          <w:p w14:paraId="1922401B" w14:textId="77777777" w:rsidR="004A6325" w:rsidRPr="00290E5A" w:rsidRDefault="004A6325">
            <w:pPr>
              <w:pStyle w:val="ListParagraph"/>
              <w:numPr>
                <w:ilvl w:val="1"/>
                <w:numId w:val="388"/>
              </w:numPr>
              <w:spacing w:after="0"/>
              <w:rPr>
                <w:szCs w:val="24"/>
                <w:lang w:val="en-GB"/>
              </w:rPr>
            </w:pPr>
            <w:r w:rsidRPr="00290E5A">
              <w:rPr>
                <w:szCs w:val="24"/>
                <w:lang w:val="en-GB"/>
              </w:rPr>
              <w:t>Characteristics of the crystal diode</w:t>
            </w:r>
          </w:p>
          <w:p w14:paraId="52021204" w14:textId="77777777" w:rsidR="004A6325" w:rsidRPr="00290E5A" w:rsidRDefault="004A6325">
            <w:pPr>
              <w:pStyle w:val="ListParagraph"/>
              <w:numPr>
                <w:ilvl w:val="1"/>
                <w:numId w:val="388"/>
              </w:numPr>
              <w:spacing w:after="0"/>
              <w:rPr>
                <w:szCs w:val="24"/>
                <w:lang w:val="en-GB"/>
              </w:rPr>
            </w:pPr>
            <w:r w:rsidRPr="00290E5A">
              <w:rPr>
                <w:szCs w:val="24"/>
                <w:lang w:val="en-GB"/>
              </w:rPr>
              <w:t>Biasing of the crystal diode</w:t>
            </w:r>
          </w:p>
          <w:p w14:paraId="347A04DC" w14:textId="77777777" w:rsidR="004A6325" w:rsidRDefault="004A6325">
            <w:pPr>
              <w:pStyle w:val="ListParagraph"/>
              <w:numPr>
                <w:ilvl w:val="1"/>
                <w:numId w:val="388"/>
              </w:numPr>
              <w:spacing w:after="0"/>
              <w:rPr>
                <w:szCs w:val="24"/>
                <w:lang w:val="en-GB"/>
              </w:rPr>
            </w:pPr>
            <w:r w:rsidRPr="00290E5A">
              <w:rPr>
                <w:szCs w:val="24"/>
                <w:lang w:val="en-GB"/>
              </w:rPr>
              <w:t>Special purpose diodes</w:t>
            </w:r>
          </w:p>
          <w:p w14:paraId="48194ADB" w14:textId="77777777" w:rsidR="004A6325" w:rsidRPr="00290E5A" w:rsidRDefault="004A6325">
            <w:pPr>
              <w:pStyle w:val="ListParagraph"/>
              <w:numPr>
                <w:ilvl w:val="2"/>
                <w:numId w:val="388"/>
              </w:numPr>
              <w:spacing w:after="0"/>
              <w:rPr>
                <w:szCs w:val="24"/>
                <w:lang w:val="en-GB"/>
              </w:rPr>
            </w:pPr>
            <w:r w:rsidRPr="00290E5A">
              <w:rPr>
                <w:szCs w:val="24"/>
                <w:lang w:val="en-GB"/>
              </w:rPr>
              <w:t>LED</w:t>
            </w:r>
          </w:p>
          <w:p w14:paraId="0D5992B9" w14:textId="77777777" w:rsidR="004A6325" w:rsidRPr="00290E5A" w:rsidRDefault="004A6325">
            <w:pPr>
              <w:pStyle w:val="ListParagraph"/>
              <w:numPr>
                <w:ilvl w:val="2"/>
                <w:numId w:val="388"/>
              </w:numPr>
              <w:spacing w:after="0"/>
              <w:rPr>
                <w:szCs w:val="24"/>
                <w:lang w:val="en-GB"/>
              </w:rPr>
            </w:pPr>
            <w:r w:rsidRPr="00290E5A">
              <w:rPr>
                <w:szCs w:val="24"/>
                <w:lang w:val="en-GB"/>
              </w:rPr>
              <w:t>Photodiode</w:t>
            </w:r>
          </w:p>
          <w:p w14:paraId="405E6A8B" w14:textId="77777777" w:rsidR="004A6325" w:rsidRPr="00290E5A" w:rsidRDefault="004A6325">
            <w:pPr>
              <w:pStyle w:val="ListParagraph"/>
              <w:numPr>
                <w:ilvl w:val="2"/>
                <w:numId w:val="388"/>
              </w:numPr>
              <w:spacing w:after="0"/>
              <w:rPr>
                <w:szCs w:val="24"/>
                <w:lang w:val="en-GB"/>
              </w:rPr>
            </w:pPr>
            <w:r w:rsidRPr="00290E5A">
              <w:rPr>
                <w:szCs w:val="24"/>
                <w:lang w:val="en-GB"/>
              </w:rPr>
              <w:t>Optoisolator</w:t>
            </w:r>
          </w:p>
          <w:p w14:paraId="012A3E33" w14:textId="77777777" w:rsidR="004A6325" w:rsidRPr="00290E5A" w:rsidRDefault="004A6325">
            <w:pPr>
              <w:pStyle w:val="ListParagraph"/>
              <w:numPr>
                <w:ilvl w:val="2"/>
                <w:numId w:val="388"/>
              </w:numPr>
              <w:spacing w:after="0"/>
              <w:rPr>
                <w:szCs w:val="24"/>
                <w:lang w:val="en-GB"/>
              </w:rPr>
            </w:pPr>
            <w:r w:rsidRPr="00290E5A">
              <w:rPr>
                <w:szCs w:val="24"/>
                <w:lang w:val="en-GB"/>
              </w:rPr>
              <w:t>Schockley diode</w:t>
            </w:r>
          </w:p>
          <w:p w14:paraId="4CA0ECFD" w14:textId="77777777" w:rsidR="004A6325" w:rsidRPr="00290E5A" w:rsidRDefault="004A6325">
            <w:pPr>
              <w:pStyle w:val="ListParagraph"/>
              <w:numPr>
                <w:ilvl w:val="2"/>
                <w:numId w:val="388"/>
              </w:numPr>
              <w:spacing w:after="0"/>
              <w:rPr>
                <w:szCs w:val="24"/>
                <w:lang w:val="en-GB"/>
              </w:rPr>
            </w:pPr>
            <w:r w:rsidRPr="00290E5A">
              <w:rPr>
                <w:szCs w:val="24"/>
                <w:lang w:val="en-GB"/>
              </w:rPr>
              <w:t>Application of semiconductor diodes</w:t>
            </w:r>
          </w:p>
          <w:p w14:paraId="54B0842C" w14:textId="77777777" w:rsidR="004A6325" w:rsidRDefault="004A6325">
            <w:pPr>
              <w:pStyle w:val="ListParagraph"/>
              <w:numPr>
                <w:ilvl w:val="1"/>
                <w:numId w:val="388"/>
              </w:numPr>
              <w:spacing w:after="0"/>
              <w:rPr>
                <w:szCs w:val="24"/>
                <w:lang w:val="en-GB"/>
              </w:rPr>
            </w:pPr>
            <w:r w:rsidRPr="00290E5A">
              <w:rPr>
                <w:szCs w:val="24"/>
                <w:lang w:val="en-GB"/>
              </w:rPr>
              <w:t>Fabrication tools and equipment</w:t>
            </w:r>
          </w:p>
          <w:p w14:paraId="12CB5E42" w14:textId="77777777" w:rsidR="004A6325" w:rsidRDefault="004A6325">
            <w:pPr>
              <w:pStyle w:val="ListParagraph"/>
              <w:numPr>
                <w:ilvl w:val="2"/>
                <w:numId w:val="388"/>
              </w:numPr>
              <w:spacing w:after="0"/>
              <w:rPr>
                <w:szCs w:val="24"/>
                <w:lang w:val="en-GB"/>
              </w:rPr>
            </w:pPr>
            <w:r w:rsidRPr="00290E5A">
              <w:rPr>
                <w:szCs w:val="24"/>
                <w:lang w:val="en-GB"/>
              </w:rPr>
              <w:t>Hand Tools</w:t>
            </w:r>
          </w:p>
          <w:p w14:paraId="1EEBCE63" w14:textId="77777777" w:rsidR="004A6325" w:rsidRPr="00290E5A" w:rsidRDefault="004A6325">
            <w:pPr>
              <w:pStyle w:val="ListParagraph"/>
              <w:numPr>
                <w:ilvl w:val="3"/>
                <w:numId w:val="388"/>
              </w:numPr>
              <w:spacing w:after="0"/>
              <w:rPr>
                <w:szCs w:val="24"/>
                <w:lang w:val="en-GB"/>
              </w:rPr>
            </w:pPr>
            <w:r w:rsidRPr="00290E5A">
              <w:rPr>
                <w:szCs w:val="24"/>
                <w:lang w:val="en-GB"/>
              </w:rPr>
              <w:t>Soldering iron</w:t>
            </w:r>
          </w:p>
          <w:p w14:paraId="57597F95" w14:textId="77777777" w:rsidR="004A6325" w:rsidRPr="00290E5A" w:rsidRDefault="004A6325">
            <w:pPr>
              <w:pStyle w:val="ListParagraph"/>
              <w:numPr>
                <w:ilvl w:val="3"/>
                <w:numId w:val="388"/>
              </w:numPr>
              <w:spacing w:after="0"/>
              <w:rPr>
                <w:szCs w:val="24"/>
                <w:lang w:val="en-GB"/>
              </w:rPr>
            </w:pPr>
            <w:r w:rsidRPr="00290E5A">
              <w:rPr>
                <w:szCs w:val="24"/>
                <w:lang w:val="en-GB"/>
              </w:rPr>
              <w:t>Desoldering pump</w:t>
            </w:r>
          </w:p>
          <w:p w14:paraId="1F806C3E" w14:textId="77777777" w:rsidR="004A6325" w:rsidRPr="00290E5A" w:rsidRDefault="004A6325">
            <w:pPr>
              <w:pStyle w:val="ListParagraph"/>
              <w:numPr>
                <w:ilvl w:val="3"/>
                <w:numId w:val="388"/>
              </w:numPr>
              <w:spacing w:after="0"/>
              <w:rPr>
                <w:szCs w:val="24"/>
                <w:lang w:val="en-GB"/>
              </w:rPr>
            </w:pPr>
            <w:r w:rsidRPr="00290E5A">
              <w:rPr>
                <w:szCs w:val="24"/>
                <w:lang w:val="en-GB"/>
              </w:rPr>
              <w:t>Pliers</w:t>
            </w:r>
          </w:p>
          <w:p w14:paraId="1CC55CB2" w14:textId="77777777" w:rsidR="004A6325" w:rsidRPr="00290E5A" w:rsidRDefault="004A6325">
            <w:pPr>
              <w:pStyle w:val="ListParagraph"/>
              <w:numPr>
                <w:ilvl w:val="3"/>
                <w:numId w:val="388"/>
              </w:numPr>
              <w:spacing w:after="0"/>
              <w:rPr>
                <w:szCs w:val="24"/>
                <w:lang w:val="en-GB"/>
              </w:rPr>
            </w:pPr>
            <w:r w:rsidRPr="00290E5A">
              <w:rPr>
                <w:szCs w:val="24"/>
                <w:lang w:val="en-GB"/>
              </w:rPr>
              <w:t>Wire strippers</w:t>
            </w:r>
          </w:p>
          <w:p w14:paraId="5A81C7CB" w14:textId="77777777" w:rsidR="004A6325" w:rsidRPr="00290E5A" w:rsidRDefault="004A6325">
            <w:pPr>
              <w:pStyle w:val="ListParagraph"/>
              <w:numPr>
                <w:ilvl w:val="3"/>
                <w:numId w:val="388"/>
              </w:numPr>
              <w:spacing w:after="0"/>
              <w:rPr>
                <w:szCs w:val="24"/>
                <w:lang w:val="en-GB"/>
              </w:rPr>
            </w:pPr>
            <w:r w:rsidRPr="00290E5A">
              <w:rPr>
                <w:szCs w:val="24"/>
                <w:lang w:val="en-GB"/>
              </w:rPr>
              <w:t>Cutters.</w:t>
            </w:r>
          </w:p>
          <w:p w14:paraId="3FDA9A40" w14:textId="77777777" w:rsidR="004A6325" w:rsidRDefault="004A6325">
            <w:pPr>
              <w:pStyle w:val="ListParagraph"/>
              <w:numPr>
                <w:ilvl w:val="2"/>
                <w:numId w:val="388"/>
              </w:numPr>
              <w:spacing w:after="0"/>
              <w:rPr>
                <w:szCs w:val="24"/>
                <w:lang w:val="en-GB"/>
              </w:rPr>
            </w:pPr>
            <w:r w:rsidRPr="00290E5A">
              <w:rPr>
                <w:szCs w:val="24"/>
                <w:lang w:val="en-GB"/>
              </w:rPr>
              <w:t>Measurement tools</w:t>
            </w:r>
          </w:p>
          <w:p w14:paraId="405C6B7B" w14:textId="77777777" w:rsidR="004A6325" w:rsidRPr="00290E5A" w:rsidRDefault="004A6325">
            <w:pPr>
              <w:pStyle w:val="ListParagraph"/>
              <w:numPr>
                <w:ilvl w:val="3"/>
                <w:numId w:val="388"/>
              </w:numPr>
              <w:spacing w:after="0"/>
              <w:rPr>
                <w:szCs w:val="24"/>
                <w:lang w:val="en-GB"/>
              </w:rPr>
            </w:pPr>
            <w:r w:rsidRPr="00290E5A">
              <w:rPr>
                <w:szCs w:val="24"/>
                <w:lang w:val="en-GB"/>
              </w:rPr>
              <w:t>Multimeter</w:t>
            </w:r>
          </w:p>
          <w:p w14:paraId="34942C8B" w14:textId="77777777" w:rsidR="004A6325" w:rsidRPr="00290E5A" w:rsidRDefault="004A6325">
            <w:pPr>
              <w:pStyle w:val="ListParagraph"/>
              <w:numPr>
                <w:ilvl w:val="3"/>
                <w:numId w:val="388"/>
              </w:numPr>
              <w:spacing w:after="0"/>
              <w:rPr>
                <w:szCs w:val="24"/>
                <w:lang w:val="en-GB"/>
              </w:rPr>
            </w:pPr>
            <w:r w:rsidRPr="00290E5A">
              <w:rPr>
                <w:szCs w:val="24"/>
                <w:lang w:val="en-GB"/>
              </w:rPr>
              <w:t xml:space="preserve">Logic </w:t>
            </w:r>
            <w:proofErr w:type="spellStart"/>
            <w:r w:rsidRPr="00290E5A">
              <w:rPr>
                <w:szCs w:val="24"/>
                <w:lang w:val="en-GB"/>
              </w:rPr>
              <w:t>analyzer</w:t>
            </w:r>
            <w:proofErr w:type="spellEnd"/>
          </w:p>
          <w:p w14:paraId="337DA8B0" w14:textId="77777777" w:rsidR="004A6325" w:rsidRPr="00290E5A" w:rsidRDefault="004A6325">
            <w:pPr>
              <w:pStyle w:val="ListParagraph"/>
              <w:numPr>
                <w:ilvl w:val="3"/>
                <w:numId w:val="388"/>
              </w:numPr>
              <w:spacing w:after="0"/>
              <w:rPr>
                <w:szCs w:val="24"/>
                <w:lang w:val="en-GB"/>
              </w:rPr>
            </w:pPr>
            <w:r w:rsidRPr="00290E5A">
              <w:rPr>
                <w:szCs w:val="24"/>
                <w:lang w:val="en-GB"/>
              </w:rPr>
              <w:t>Oscilloscope</w:t>
            </w:r>
          </w:p>
          <w:p w14:paraId="76BD39C2" w14:textId="77777777" w:rsidR="004A6325" w:rsidRPr="00290E5A" w:rsidRDefault="004A6325">
            <w:pPr>
              <w:pStyle w:val="ListParagraph"/>
              <w:numPr>
                <w:ilvl w:val="3"/>
                <w:numId w:val="388"/>
              </w:numPr>
              <w:spacing w:after="0"/>
              <w:rPr>
                <w:szCs w:val="24"/>
                <w:lang w:val="en-GB"/>
              </w:rPr>
            </w:pPr>
            <w:r w:rsidRPr="00290E5A">
              <w:rPr>
                <w:szCs w:val="24"/>
                <w:lang w:val="en-GB"/>
              </w:rPr>
              <w:t>LCR meter.</w:t>
            </w:r>
          </w:p>
          <w:p w14:paraId="545DAECD" w14:textId="77777777" w:rsidR="004A6325" w:rsidRPr="00290E5A" w:rsidRDefault="004A6325">
            <w:pPr>
              <w:pStyle w:val="ListParagraph"/>
              <w:numPr>
                <w:ilvl w:val="3"/>
                <w:numId w:val="388"/>
              </w:numPr>
              <w:spacing w:after="0"/>
              <w:rPr>
                <w:szCs w:val="24"/>
                <w:lang w:val="en-GB"/>
              </w:rPr>
            </w:pPr>
            <w:r w:rsidRPr="00290E5A">
              <w:rPr>
                <w:szCs w:val="24"/>
                <w:lang w:val="en-GB"/>
              </w:rPr>
              <w:t>Understanding</w:t>
            </w:r>
          </w:p>
          <w:p w14:paraId="2907DAE5" w14:textId="77777777" w:rsidR="004A6325" w:rsidRPr="00290E5A" w:rsidRDefault="004A6325">
            <w:pPr>
              <w:pStyle w:val="ListParagraph"/>
              <w:numPr>
                <w:ilvl w:val="2"/>
                <w:numId w:val="388"/>
              </w:numPr>
              <w:spacing w:after="0"/>
              <w:rPr>
                <w:szCs w:val="24"/>
                <w:lang w:val="en-GB"/>
              </w:rPr>
            </w:pPr>
            <w:r w:rsidRPr="00290E5A">
              <w:rPr>
                <w:szCs w:val="24"/>
                <w:lang w:val="en-GB"/>
              </w:rPr>
              <w:t>Soldering Stations</w:t>
            </w:r>
          </w:p>
          <w:p w14:paraId="2D6556AA" w14:textId="77777777" w:rsidR="004A6325" w:rsidRPr="00290E5A" w:rsidRDefault="004A6325">
            <w:pPr>
              <w:pStyle w:val="ListParagraph"/>
              <w:numPr>
                <w:ilvl w:val="2"/>
                <w:numId w:val="388"/>
              </w:numPr>
              <w:spacing w:after="0"/>
              <w:rPr>
                <w:szCs w:val="24"/>
                <w:lang w:val="en-GB"/>
              </w:rPr>
            </w:pPr>
            <w:r w:rsidRPr="00290E5A">
              <w:rPr>
                <w:szCs w:val="24"/>
                <w:lang w:val="en-GB"/>
              </w:rPr>
              <w:t>Breadboard</w:t>
            </w:r>
          </w:p>
          <w:p w14:paraId="23BA7893" w14:textId="77777777" w:rsidR="004A6325" w:rsidRDefault="004A6325">
            <w:pPr>
              <w:pStyle w:val="ListParagraph"/>
              <w:numPr>
                <w:ilvl w:val="1"/>
                <w:numId w:val="388"/>
              </w:numPr>
              <w:spacing w:after="0"/>
              <w:rPr>
                <w:szCs w:val="24"/>
                <w:lang w:val="en-GB"/>
              </w:rPr>
            </w:pPr>
            <w:r w:rsidRPr="00290E5A">
              <w:rPr>
                <w:szCs w:val="24"/>
                <w:lang w:val="en-GB"/>
              </w:rPr>
              <w:t>Build semiconductor diode circuits</w:t>
            </w:r>
          </w:p>
          <w:p w14:paraId="43B05773" w14:textId="77777777" w:rsidR="004A6325" w:rsidRDefault="004A6325">
            <w:pPr>
              <w:pStyle w:val="ListParagraph"/>
              <w:numPr>
                <w:ilvl w:val="2"/>
                <w:numId w:val="388"/>
              </w:numPr>
              <w:spacing w:after="0"/>
              <w:rPr>
                <w:szCs w:val="24"/>
                <w:lang w:val="en-GB"/>
              </w:rPr>
            </w:pPr>
            <w:r w:rsidRPr="00290E5A">
              <w:rPr>
                <w:szCs w:val="24"/>
                <w:lang w:val="en-GB"/>
              </w:rPr>
              <w:t>Rectifiers</w:t>
            </w:r>
          </w:p>
          <w:p w14:paraId="5F17AB85" w14:textId="77777777" w:rsidR="004A6325" w:rsidRPr="00290E5A" w:rsidRDefault="004A6325">
            <w:pPr>
              <w:pStyle w:val="ListParagraph"/>
              <w:numPr>
                <w:ilvl w:val="3"/>
                <w:numId w:val="388"/>
              </w:numPr>
              <w:spacing w:after="0"/>
              <w:rPr>
                <w:szCs w:val="24"/>
                <w:lang w:val="en-GB"/>
              </w:rPr>
            </w:pPr>
            <w:r w:rsidRPr="00290E5A">
              <w:rPr>
                <w:szCs w:val="24"/>
                <w:lang w:val="en-GB"/>
              </w:rPr>
              <w:t>Half-wave rectifier</w:t>
            </w:r>
          </w:p>
          <w:p w14:paraId="2A1BF7DE" w14:textId="77777777" w:rsidR="004A6325" w:rsidRPr="00290E5A" w:rsidRDefault="004A6325">
            <w:pPr>
              <w:pStyle w:val="ListParagraph"/>
              <w:numPr>
                <w:ilvl w:val="3"/>
                <w:numId w:val="388"/>
              </w:numPr>
              <w:spacing w:after="0"/>
              <w:rPr>
                <w:szCs w:val="24"/>
                <w:lang w:val="en-GB"/>
              </w:rPr>
            </w:pPr>
            <w:r w:rsidRPr="00290E5A">
              <w:rPr>
                <w:szCs w:val="24"/>
                <w:lang w:val="en-GB"/>
              </w:rPr>
              <w:t>Full wave rectifier</w:t>
            </w:r>
          </w:p>
          <w:p w14:paraId="0E00BE5E" w14:textId="77777777" w:rsidR="004A6325" w:rsidRPr="00290E5A" w:rsidRDefault="004A6325">
            <w:pPr>
              <w:pStyle w:val="ListParagraph"/>
              <w:numPr>
                <w:ilvl w:val="3"/>
                <w:numId w:val="388"/>
              </w:numPr>
              <w:spacing w:after="0"/>
              <w:rPr>
                <w:szCs w:val="24"/>
                <w:lang w:val="en-GB"/>
              </w:rPr>
            </w:pPr>
            <w:r w:rsidRPr="00290E5A">
              <w:rPr>
                <w:szCs w:val="24"/>
                <w:lang w:val="en-GB"/>
              </w:rPr>
              <w:t xml:space="preserve"> Application of rectifiers</w:t>
            </w:r>
          </w:p>
          <w:p w14:paraId="4D93D0E6" w14:textId="77777777" w:rsidR="004A6325" w:rsidRDefault="004A6325">
            <w:pPr>
              <w:pStyle w:val="ListParagraph"/>
              <w:numPr>
                <w:ilvl w:val="1"/>
                <w:numId w:val="388"/>
              </w:numPr>
              <w:spacing w:after="0"/>
              <w:rPr>
                <w:szCs w:val="24"/>
                <w:lang w:val="en-GB"/>
              </w:rPr>
            </w:pPr>
            <w:r w:rsidRPr="00290E5A">
              <w:rPr>
                <w:szCs w:val="24"/>
                <w:lang w:val="en-GB"/>
              </w:rPr>
              <w:t>Types of converters</w:t>
            </w:r>
          </w:p>
          <w:p w14:paraId="3AC1DC99" w14:textId="77777777" w:rsidR="004A6325" w:rsidRPr="00290E5A" w:rsidRDefault="004A6325">
            <w:pPr>
              <w:pStyle w:val="ListParagraph"/>
              <w:numPr>
                <w:ilvl w:val="2"/>
                <w:numId w:val="388"/>
              </w:numPr>
              <w:spacing w:after="0"/>
              <w:rPr>
                <w:szCs w:val="24"/>
                <w:lang w:val="en-GB"/>
              </w:rPr>
            </w:pPr>
            <w:r w:rsidRPr="00290E5A">
              <w:rPr>
                <w:szCs w:val="24"/>
                <w:lang w:val="en-GB"/>
              </w:rPr>
              <w:t>DC to AC Converter (Inverter)</w:t>
            </w:r>
          </w:p>
          <w:p w14:paraId="3A38B9A4" w14:textId="77777777" w:rsidR="004A6325" w:rsidRPr="007E6FD7" w:rsidRDefault="004A6325">
            <w:pPr>
              <w:pStyle w:val="ListParagraph"/>
              <w:numPr>
                <w:ilvl w:val="2"/>
                <w:numId w:val="388"/>
              </w:numPr>
              <w:spacing w:after="0"/>
              <w:rPr>
                <w:szCs w:val="24"/>
                <w:lang w:val="en-GB"/>
              </w:rPr>
            </w:pPr>
            <w:r w:rsidRPr="00290E5A">
              <w:rPr>
                <w:szCs w:val="24"/>
                <w:lang w:val="en-GB"/>
              </w:rPr>
              <w:t>DC to DC Converter</w:t>
            </w:r>
          </w:p>
          <w:p w14:paraId="2D369D2C" w14:textId="77777777" w:rsidR="004A6325" w:rsidRPr="007E6FD7" w:rsidRDefault="004A6325">
            <w:pPr>
              <w:pStyle w:val="ListParagraph"/>
              <w:numPr>
                <w:ilvl w:val="2"/>
                <w:numId w:val="388"/>
              </w:numPr>
              <w:spacing w:after="0"/>
              <w:rPr>
                <w:szCs w:val="24"/>
                <w:lang w:val="en-GB"/>
              </w:rPr>
            </w:pPr>
            <w:r w:rsidRPr="00290E5A">
              <w:rPr>
                <w:szCs w:val="24"/>
                <w:lang w:val="en-GB"/>
              </w:rPr>
              <w:t>AC to AC Converter</w:t>
            </w:r>
          </w:p>
          <w:p w14:paraId="23387D99" w14:textId="77777777" w:rsidR="004A6325" w:rsidRPr="007E6FD7" w:rsidRDefault="004A6325">
            <w:pPr>
              <w:pStyle w:val="ListParagraph"/>
              <w:numPr>
                <w:ilvl w:val="2"/>
                <w:numId w:val="388"/>
              </w:numPr>
              <w:spacing w:after="0"/>
              <w:rPr>
                <w:szCs w:val="24"/>
                <w:lang w:val="en-GB"/>
              </w:rPr>
            </w:pPr>
            <w:r w:rsidRPr="007E6FD7">
              <w:rPr>
                <w:szCs w:val="24"/>
                <w:lang w:val="en-GB"/>
              </w:rPr>
              <w:t xml:space="preserve">Application of converters  </w:t>
            </w:r>
          </w:p>
          <w:p w14:paraId="49371D8A" w14:textId="77777777" w:rsidR="004A6325" w:rsidRDefault="004A6325">
            <w:pPr>
              <w:pStyle w:val="ListParagraph"/>
              <w:numPr>
                <w:ilvl w:val="1"/>
                <w:numId w:val="388"/>
              </w:numPr>
              <w:spacing w:after="0"/>
              <w:rPr>
                <w:szCs w:val="24"/>
                <w:lang w:val="en-GB"/>
              </w:rPr>
            </w:pPr>
            <w:r w:rsidRPr="00290E5A">
              <w:rPr>
                <w:szCs w:val="24"/>
                <w:lang w:val="en-GB"/>
              </w:rPr>
              <w:t>Voltage regulation</w:t>
            </w:r>
          </w:p>
          <w:p w14:paraId="6275117F" w14:textId="77777777" w:rsidR="004A6325" w:rsidRPr="00290E5A" w:rsidRDefault="004A6325">
            <w:pPr>
              <w:pStyle w:val="ListParagraph"/>
              <w:numPr>
                <w:ilvl w:val="2"/>
                <w:numId w:val="388"/>
              </w:numPr>
              <w:spacing w:after="0"/>
              <w:rPr>
                <w:szCs w:val="24"/>
                <w:lang w:val="en-GB"/>
              </w:rPr>
            </w:pPr>
            <w:r w:rsidRPr="00290E5A">
              <w:rPr>
                <w:szCs w:val="24"/>
                <w:lang w:val="en-GB"/>
              </w:rPr>
              <w:t>Voltage regulator IC method.</w:t>
            </w:r>
          </w:p>
          <w:p w14:paraId="402D1139" w14:textId="77777777" w:rsidR="004A6325" w:rsidRDefault="004A6325">
            <w:pPr>
              <w:pStyle w:val="ListParagraph"/>
              <w:numPr>
                <w:ilvl w:val="1"/>
                <w:numId w:val="388"/>
              </w:numPr>
              <w:spacing w:after="0"/>
              <w:rPr>
                <w:szCs w:val="24"/>
                <w:lang w:val="en-GB"/>
              </w:rPr>
            </w:pPr>
            <w:r w:rsidRPr="00290E5A">
              <w:rPr>
                <w:szCs w:val="24"/>
                <w:lang w:val="en-GB"/>
              </w:rPr>
              <w:t>Test semiconductor diode circuits</w:t>
            </w:r>
          </w:p>
          <w:p w14:paraId="1BFA9A9D" w14:textId="77777777" w:rsidR="004A6325" w:rsidRPr="00290E5A" w:rsidRDefault="004A6325">
            <w:pPr>
              <w:pStyle w:val="ListParagraph"/>
              <w:numPr>
                <w:ilvl w:val="2"/>
                <w:numId w:val="388"/>
              </w:numPr>
              <w:spacing w:after="0"/>
              <w:rPr>
                <w:szCs w:val="24"/>
                <w:lang w:val="en-GB"/>
              </w:rPr>
            </w:pPr>
            <w:r w:rsidRPr="00290E5A">
              <w:rPr>
                <w:szCs w:val="24"/>
                <w:lang w:val="en-GB"/>
              </w:rPr>
              <w:t>Measurement techniques for diode voltage and current.</w:t>
            </w:r>
          </w:p>
          <w:p w14:paraId="780A49E1" w14:textId="77777777" w:rsidR="004A6325" w:rsidRPr="00290E5A" w:rsidRDefault="004A6325">
            <w:pPr>
              <w:pStyle w:val="ListParagraph"/>
              <w:numPr>
                <w:ilvl w:val="2"/>
                <w:numId w:val="388"/>
              </w:numPr>
              <w:spacing w:after="0"/>
              <w:rPr>
                <w:szCs w:val="24"/>
                <w:lang w:val="en-GB"/>
              </w:rPr>
            </w:pPr>
            <w:r w:rsidRPr="00290E5A">
              <w:rPr>
                <w:szCs w:val="24"/>
                <w:lang w:val="en-GB"/>
              </w:rPr>
              <w:t>Display input and output waveforms</w:t>
            </w:r>
          </w:p>
          <w:p w14:paraId="3DC13C91" w14:textId="77777777" w:rsidR="004A6325" w:rsidRPr="00290E5A" w:rsidRDefault="004A6325">
            <w:pPr>
              <w:pStyle w:val="ListParagraph"/>
              <w:numPr>
                <w:ilvl w:val="2"/>
                <w:numId w:val="388"/>
              </w:numPr>
              <w:spacing w:after="0"/>
              <w:rPr>
                <w:szCs w:val="24"/>
                <w:lang w:val="en-GB"/>
              </w:rPr>
            </w:pPr>
            <w:r w:rsidRPr="00290E5A">
              <w:rPr>
                <w:szCs w:val="24"/>
                <w:lang w:val="en-GB"/>
              </w:rPr>
              <w:t>Continuity test</w:t>
            </w:r>
          </w:p>
          <w:p w14:paraId="393D5C05" w14:textId="77777777" w:rsidR="004A6325" w:rsidRPr="00290E5A" w:rsidRDefault="004A6325">
            <w:pPr>
              <w:pStyle w:val="ListParagraph"/>
              <w:numPr>
                <w:ilvl w:val="2"/>
                <w:numId w:val="388"/>
              </w:numPr>
              <w:spacing w:after="0"/>
              <w:rPr>
                <w:szCs w:val="24"/>
                <w:lang w:val="en-GB"/>
              </w:rPr>
            </w:pPr>
            <w:r w:rsidRPr="00290E5A">
              <w:rPr>
                <w:szCs w:val="24"/>
                <w:lang w:val="en-GB"/>
              </w:rPr>
              <w:t>Test LED illumination.</w:t>
            </w:r>
          </w:p>
          <w:p w14:paraId="02000163" w14:textId="77777777" w:rsidR="004A6325" w:rsidRPr="00290E5A" w:rsidRDefault="004A6325">
            <w:pPr>
              <w:pStyle w:val="ListParagraph"/>
              <w:numPr>
                <w:ilvl w:val="2"/>
                <w:numId w:val="388"/>
              </w:numPr>
              <w:spacing w:after="0"/>
              <w:rPr>
                <w:szCs w:val="24"/>
                <w:lang w:val="en-GB"/>
              </w:rPr>
            </w:pPr>
            <w:r w:rsidRPr="00290E5A">
              <w:rPr>
                <w:szCs w:val="24"/>
                <w:lang w:val="en-GB"/>
              </w:rPr>
              <w:t>Testing diode faults</w:t>
            </w:r>
          </w:p>
        </w:tc>
        <w:tc>
          <w:tcPr>
            <w:tcW w:w="1202" w:type="pct"/>
            <w:tcBorders>
              <w:top w:val="single" w:sz="4" w:space="0" w:color="auto"/>
              <w:left w:val="single" w:sz="4" w:space="0" w:color="auto"/>
              <w:bottom w:val="single" w:sz="4" w:space="0" w:color="auto"/>
              <w:right w:val="single" w:sz="4" w:space="0" w:color="auto"/>
            </w:tcBorders>
          </w:tcPr>
          <w:p w14:paraId="5541F713" w14:textId="77777777" w:rsidR="004A6325" w:rsidRPr="00AB647F" w:rsidRDefault="004A6325">
            <w:pPr>
              <w:numPr>
                <w:ilvl w:val="0"/>
                <w:numId w:val="141"/>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Written Assessment</w:t>
            </w:r>
          </w:p>
          <w:p w14:paraId="5EB07203" w14:textId="77777777" w:rsidR="004A6325" w:rsidRPr="00AB647F" w:rsidRDefault="004A6325">
            <w:pPr>
              <w:numPr>
                <w:ilvl w:val="0"/>
                <w:numId w:val="141"/>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Oral Questioning </w:t>
            </w:r>
          </w:p>
          <w:p w14:paraId="3212D354" w14:textId="77777777" w:rsidR="004A6325" w:rsidRPr="00AB647F" w:rsidRDefault="004A6325">
            <w:pPr>
              <w:numPr>
                <w:ilvl w:val="0"/>
                <w:numId w:val="141"/>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Assessment</w:t>
            </w:r>
          </w:p>
          <w:p w14:paraId="1742091F" w14:textId="77777777" w:rsidR="004A6325" w:rsidRPr="00AB647F" w:rsidRDefault="004A6325">
            <w:pPr>
              <w:numPr>
                <w:ilvl w:val="0"/>
                <w:numId w:val="141"/>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Project</w:t>
            </w:r>
          </w:p>
          <w:p w14:paraId="5B64A84D" w14:textId="77777777" w:rsidR="004A6325" w:rsidRPr="00AB647F" w:rsidRDefault="004A6325">
            <w:pPr>
              <w:numPr>
                <w:ilvl w:val="0"/>
                <w:numId w:val="141"/>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Third party report</w:t>
            </w:r>
          </w:p>
          <w:p w14:paraId="3F997B19" w14:textId="77777777" w:rsidR="004A6325" w:rsidRPr="00AB647F" w:rsidRDefault="004A6325">
            <w:pPr>
              <w:numPr>
                <w:ilvl w:val="0"/>
                <w:numId w:val="141"/>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Portfolio of evidence</w:t>
            </w:r>
          </w:p>
          <w:p w14:paraId="7E1441D9" w14:textId="77777777" w:rsidR="004A6325" w:rsidRPr="00AB647F" w:rsidRDefault="004A6325" w:rsidP="006218ED">
            <w:pPr>
              <w:spacing w:after="0" w:line="276" w:lineRule="auto"/>
              <w:rPr>
                <w:rFonts w:ascii="Times New Roman" w:eastAsia="Calibri" w:hAnsi="Times New Roman" w:cs="Times New Roman"/>
                <w:kern w:val="0"/>
                <w:sz w:val="24"/>
                <w:szCs w:val="24"/>
                <w:lang w:val="en-ZA"/>
                <w14:ligatures w14:val="none"/>
              </w:rPr>
            </w:pPr>
          </w:p>
        </w:tc>
      </w:tr>
      <w:tr w:rsidR="004A6325" w:rsidRPr="00AB647F" w14:paraId="38E38C8C" w14:textId="77777777" w:rsidTr="006218ED">
        <w:trPr>
          <w:trHeight w:val="701"/>
        </w:trPr>
        <w:tc>
          <w:tcPr>
            <w:tcW w:w="1335" w:type="pct"/>
            <w:tcBorders>
              <w:top w:val="single" w:sz="4" w:space="0" w:color="auto"/>
              <w:left w:val="single" w:sz="4" w:space="0" w:color="auto"/>
              <w:bottom w:val="single" w:sz="4" w:space="0" w:color="auto"/>
              <w:right w:val="single" w:sz="4" w:space="0" w:color="auto"/>
            </w:tcBorders>
          </w:tcPr>
          <w:p w14:paraId="2DA6C01A" w14:textId="77777777" w:rsidR="004A6325" w:rsidRPr="00AB647F" w:rsidRDefault="004A6325">
            <w:pPr>
              <w:numPr>
                <w:ilvl w:val="0"/>
                <w:numId w:val="73"/>
              </w:numPr>
              <w:contextualSpacing/>
              <w:rPr>
                <w:rFonts w:ascii="Times New Roman" w:eastAsia="Times New Roman" w:hAnsi="Times New Roman" w:cs="Times New Roman"/>
                <w:kern w:val="0"/>
                <w:sz w:val="24"/>
                <w:szCs w:val="24"/>
                <w:lang w:val="en-GB"/>
                <w14:ligatures w14:val="none"/>
              </w:rPr>
            </w:pPr>
            <w:r w:rsidRPr="00BD28E1">
              <w:rPr>
                <w:rFonts w:ascii="Times New Roman" w:eastAsia="Times New Roman" w:hAnsi="Times New Roman" w:cs="Times New Roman"/>
                <w:sz w:val="24"/>
                <w:szCs w:val="24"/>
                <w:lang w:val="en-GB"/>
              </w:rPr>
              <w:t>Build amplifier circuits</w:t>
            </w:r>
          </w:p>
        </w:tc>
        <w:tc>
          <w:tcPr>
            <w:tcW w:w="2463" w:type="pct"/>
            <w:tcBorders>
              <w:top w:val="single" w:sz="4" w:space="0" w:color="auto"/>
              <w:left w:val="single" w:sz="4" w:space="0" w:color="auto"/>
              <w:bottom w:val="single" w:sz="4" w:space="0" w:color="auto"/>
              <w:right w:val="single" w:sz="4" w:space="0" w:color="auto"/>
            </w:tcBorders>
          </w:tcPr>
          <w:p w14:paraId="712482A7" w14:textId="77777777" w:rsidR="004A6325" w:rsidRPr="005B581E" w:rsidRDefault="004A6325">
            <w:pPr>
              <w:numPr>
                <w:ilvl w:val="0"/>
                <w:numId w:val="389"/>
              </w:numPr>
              <w:spacing w:after="0" w:line="285" w:lineRule="auto"/>
              <w:rPr>
                <w:rFonts w:ascii="Times New Roman" w:eastAsia="Calibri" w:hAnsi="Times New Roman" w:cs="Times New Roman"/>
                <w:kern w:val="0"/>
                <w:sz w:val="24"/>
                <w:szCs w:val="24"/>
                <w:lang w:val="en-GB"/>
                <w14:ligatures w14:val="none"/>
              </w:rPr>
            </w:pPr>
            <w:r w:rsidRPr="00BD28E1">
              <w:rPr>
                <w:rFonts w:ascii="Times New Roman" w:eastAsia="Calibri" w:hAnsi="Times New Roman" w:cs="Times New Roman"/>
                <w:kern w:val="0"/>
                <w:sz w:val="24"/>
                <w:szCs w:val="24"/>
                <w:lang w:val="en-GB"/>
                <w14:ligatures w14:val="none"/>
              </w:rPr>
              <w:t>Introduction to transistors</w:t>
            </w:r>
          </w:p>
          <w:p w14:paraId="20B53F60" w14:textId="77777777" w:rsidR="004A6325" w:rsidRPr="00BD28E1" w:rsidRDefault="004A6325">
            <w:pPr>
              <w:pStyle w:val="ListParagraph"/>
              <w:numPr>
                <w:ilvl w:val="2"/>
                <w:numId w:val="217"/>
              </w:numPr>
              <w:spacing w:after="0"/>
              <w:ind w:left="1080" w:hanging="720"/>
              <w:rPr>
                <w:rFonts w:eastAsia="Calibri"/>
                <w:color w:val="auto"/>
                <w:kern w:val="0"/>
                <w:szCs w:val="24"/>
                <w:lang w:val="en-GB"/>
              </w:rPr>
            </w:pPr>
            <w:r w:rsidRPr="00BD28E1">
              <w:rPr>
                <w:rFonts w:eastAsia="Calibri"/>
                <w:kern w:val="0"/>
                <w:szCs w:val="24"/>
                <w:lang w:val="en-GB"/>
              </w:rPr>
              <w:t>BJT transistors</w:t>
            </w:r>
          </w:p>
          <w:p w14:paraId="644CFF58" w14:textId="77777777" w:rsidR="004A6325" w:rsidRPr="00BD28E1" w:rsidRDefault="004A6325">
            <w:pPr>
              <w:pStyle w:val="ListParagraph"/>
              <w:numPr>
                <w:ilvl w:val="3"/>
                <w:numId w:val="217"/>
              </w:numPr>
              <w:spacing w:after="0"/>
              <w:ind w:left="1440" w:hanging="720"/>
              <w:rPr>
                <w:rFonts w:eastAsia="Calibri"/>
                <w:color w:val="auto"/>
                <w:kern w:val="0"/>
                <w:szCs w:val="24"/>
                <w:lang w:val="en-GB"/>
              </w:rPr>
            </w:pPr>
            <w:r w:rsidRPr="00BD28E1">
              <w:rPr>
                <w:lang w:val="en-GB"/>
              </w:rPr>
              <w:t>NPN</w:t>
            </w:r>
          </w:p>
          <w:p w14:paraId="78ECB905" w14:textId="77777777" w:rsidR="004A6325" w:rsidRPr="00BD28E1" w:rsidRDefault="004A6325">
            <w:pPr>
              <w:pStyle w:val="ListParagraph"/>
              <w:numPr>
                <w:ilvl w:val="3"/>
                <w:numId w:val="217"/>
              </w:numPr>
              <w:spacing w:after="0"/>
              <w:ind w:left="1440" w:hanging="720"/>
              <w:rPr>
                <w:rFonts w:eastAsia="Calibri"/>
                <w:color w:val="auto"/>
                <w:kern w:val="0"/>
                <w:szCs w:val="24"/>
                <w:lang w:val="en-GB"/>
              </w:rPr>
            </w:pPr>
            <w:r w:rsidRPr="00BD28E1">
              <w:rPr>
                <w:lang w:val="en-GB"/>
              </w:rPr>
              <w:t>PNP</w:t>
            </w:r>
          </w:p>
          <w:p w14:paraId="2C82DDCB" w14:textId="77777777" w:rsidR="004A6325" w:rsidRDefault="004A6325">
            <w:pPr>
              <w:pStyle w:val="ListParagraph"/>
              <w:numPr>
                <w:ilvl w:val="2"/>
                <w:numId w:val="217"/>
              </w:numPr>
              <w:spacing w:after="0"/>
              <w:ind w:left="1080" w:hanging="720"/>
              <w:rPr>
                <w:rFonts w:eastAsia="Calibri"/>
                <w:kern w:val="0"/>
                <w:szCs w:val="24"/>
                <w:lang w:val="en-GB"/>
              </w:rPr>
            </w:pPr>
            <w:r w:rsidRPr="00AB647F">
              <w:rPr>
                <w:rFonts w:eastAsia="Calibri"/>
                <w:kern w:val="0"/>
                <w:szCs w:val="24"/>
                <w:lang w:val="en-GB"/>
              </w:rPr>
              <w:t>FET</w:t>
            </w:r>
            <w:r w:rsidRPr="00BD28E1">
              <w:rPr>
                <w:rFonts w:eastAsia="Calibri"/>
                <w:kern w:val="0"/>
                <w:szCs w:val="24"/>
                <w:lang w:val="en-GB"/>
              </w:rPr>
              <w:t xml:space="preserve"> transistors</w:t>
            </w:r>
          </w:p>
          <w:p w14:paraId="33837AA8" w14:textId="77777777" w:rsidR="004A6325" w:rsidRPr="00BD28E1" w:rsidRDefault="004A6325">
            <w:pPr>
              <w:pStyle w:val="ListParagraph"/>
              <w:numPr>
                <w:ilvl w:val="3"/>
                <w:numId w:val="217"/>
              </w:numPr>
              <w:spacing w:after="0"/>
              <w:ind w:left="1440" w:hanging="720"/>
              <w:rPr>
                <w:rFonts w:eastAsia="Calibri"/>
                <w:kern w:val="0"/>
                <w:szCs w:val="24"/>
                <w:lang w:val="en-GB"/>
              </w:rPr>
            </w:pPr>
            <w:r w:rsidRPr="00BD28E1">
              <w:rPr>
                <w:lang w:val="en-GB"/>
              </w:rPr>
              <w:t>JFET</w:t>
            </w:r>
          </w:p>
          <w:p w14:paraId="56054490" w14:textId="77777777" w:rsidR="004A6325" w:rsidRPr="00BD28E1" w:rsidRDefault="004A6325">
            <w:pPr>
              <w:pStyle w:val="ListParagraph"/>
              <w:numPr>
                <w:ilvl w:val="3"/>
                <w:numId w:val="217"/>
              </w:numPr>
              <w:spacing w:after="0"/>
              <w:ind w:left="1440" w:hanging="720"/>
              <w:rPr>
                <w:rFonts w:eastAsia="Calibri"/>
                <w:kern w:val="0"/>
                <w:szCs w:val="24"/>
                <w:lang w:val="en-GB"/>
              </w:rPr>
            </w:pPr>
            <w:r w:rsidRPr="00BD28E1">
              <w:rPr>
                <w:lang w:val="en-GB"/>
              </w:rPr>
              <w:t>MOSFETs</w:t>
            </w:r>
          </w:p>
          <w:p w14:paraId="232437BC" w14:textId="77777777" w:rsidR="004A6325" w:rsidRDefault="004A6325">
            <w:pPr>
              <w:numPr>
                <w:ilvl w:val="0"/>
                <w:numId w:val="389"/>
              </w:numPr>
              <w:spacing w:after="0" w:line="285" w:lineRule="auto"/>
              <w:rPr>
                <w:rFonts w:ascii="Times New Roman" w:eastAsia="Calibri" w:hAnsi="Times New Roman" w:cs="Times New Roman"/>
                <w:kern w:val="0"/>
                <w:sz w:val="24"/>
                <w:szCs w:val="24"/>
                <w:lang w:val="en-GB"/>
                <w14:ligatures w14:val="none"/>
              </w:rPr>
            </w:pPr>
            <w:r w:rsidRPr="00AB647F">
              <w:rPr>
                <w:rFonts w:ascii="Times New Roman" w:eastAsia="Calibri" w:hAnsi="Times New Roman" w:cs="Times New Roman"/>
                <w:kern w:val="0"/>
                <w:sz w:val="24"/>
                <w:szCs w:val="24"/>
                <w:lang w:val="en-GB"/>
                <w14:ligatures w14:val="none"/>
              </w:rPr>
              <w:t>Biasing techniques</w:t>
            </w:r>
          </w:p>
          <w:p w14:paraId="3F7ADE98" w14:textId="77777777" w:rsidR="004A6325" w:rsidRDefault="004A6325">
            <w:pPr>
              <w:numPr>
                <w:ilvl w:val="0"/>
                <w:numId w:val="389"/>
              </w:numPr>
              <w:spacing w:after="0" w:line="285" w:lineRule="auto"/>
              <w:rPr>
                <w:rFonts w:ascii="Times New Roman" w:eastAsia="Calibri" w:hAnsi="Times New Roman" w:cs="Times New Roman"/>
                <w:kern w:val="0"/>
                <w:sz w:val="24"/>
                <w:szCs w:val="24"/>
                <w:lang w:val="en-GB"/>
                <w14:ligatures w14:val="none"/>
              </w:rPr>
            </w:pPr>
            <w:r w:rsidRPr="005B581E">
              <w:rPr>
                <w:rFonts w:ascii="Times New Roman" w:eastAsia="Calibri" w:hAnsi="Times New Roman" w:cs="Times New Roman"/>
                <w:kern w:val="0"/>
                <w:sz w:val="24"/>
                <w:szCs w:val="24"/>
                <w:lang w:val="en-GB"/>
                <w14:ligatures w14:val="none"/>
              </w:rPr>
              <w:t>Amplifier ICs</w:t>
            </w:r>
          </w:p>
          <w:p w14:paraId="67BA4901" w14:textId="77777777" w:rsidR="004A6325" w:rsidRPr="005B581E" w:rsidRDefault="004A6325">
            <w:pPr>
              <w:pStyle w:val="ListParagraph"/>
              <w:numPr>
                <w:ilvl w:val="2"/>
                <w:numId w:val="390"/>
              </w:numPr>
              <w:spacing w:after="0"/>
              <w:rPr>
                <w:rFonts w:eastAsia="Calibri"/>
                <w:color w:val="auto"/>
                <w:kern w:val="0"/>
                <w:szCs w:val="24"/>
                <w:lang w:val="en-GB"/>
              </w:rPr>
            </w:pPr>
            <w:r>
              <w:rPr>
                <w:lang w:val="en-GB"/>
              </w:rPr>
              <w:t>Introduction to c</w:t>
            </w:r>
            <w:r w:rsidRPr="005B581E">
              <w:rPr>
                <w:lang w:val="en-GB"/>
              </w:rPr>
              <w:t>ommon amplifier IC families:</w:t>
            </w:r>
          </w:p>
          <w:p w14:paraId="708F98C2" w14:textId="77777777" w:rsidR="004A6325" w:rsidRPr="005B581E" w:rsidRDefault="004A6325">
            <w:pPr>
              <w:pStyle w:val="ListParagraph"/>
              <w:numPr>
                <w:ilvl w:val="3"/>
                <w:numId w:val="390"/>
              </w:numPr>
              <w:spacing w:after="0"/>
              <w:rPr>
                <w:rFonts w:eastAsia="Calibri"/>
                <w:color w:val="auto"/>
                <w:kern w:val="0"/>
                <w:szCs w:val="24"/>
                <w:lang w:val="en-GB"/>
              </w:rPr>
            </w:pPr>
            <w:r w:rsidRPr="005B581E">
              <w:rPr>
                <w:lang w:val="en-GB"/>
              </w:rPr>
              <w:t>TDA series</w:t>
            </w:r>
          </w:p>
          <w:p w14:paraId="4FE42BCF" w14:textId="77777777" w:rsidR="004A6325" w:rsidRPr="005B581E" w:rsidRDefault="004A6325">
            <w:pPr>
              <w:pStyle w:val="ListParagraph"/>
              <w:numPr>
                <w:ilvl w:val="3"/>
                <w:numId w:val="390"/>
              </w:numPr>
              <w:spacing w:after="0"/>
              <w:rPr>
                <w:rFonts w:eastAsia="Calibri"/>
                <w:color w:val="auto"/>
                <w:kern w:val="0"/>
                <w:szCs w:val="24"/>
                <w:lang w:val="en-GB"/>
              </w:rPr>
            </w:pPr>
            <w:r w:rsidRPr="005B581E">
              <w:rPr>
                <w:lang w:val="en-GB"/>
              </w:rPr>
              <w:t>LM series</w:t>
            </w:r>
          </w:p>
          <w:p w14:paraId="7F717C3D" w14:textId="77777777" w:rsidR="004A6325" w:rsidRPr="005B581E" w:rsidRDefault="004A6325">
            <w:pPr>
              <w:pStyle w:val="ListParagraph"/>
              <w:numPr>
                <w:ilvl w:val="3"/>
                <w:numId w:val="390"/>
              </w:numPr>
              <w:spacing w:after="0"/>
              <w:rPr>
                <w:rFonts w:eastAsia="Calibri"/>
                <w:color w:val="auto"/>
                <w:kern w:val="0"/>
                <w:szCs w:val="24"/>
                <w:lang w:val="en-GB"/>
              </w:rPr>
            </w:pPr>
            <w:r w:rsidRPr="005B581E">
              <w:rPr>
                <w:lang w:val="en-GB"/>
              </w:rPr>
              <w:t>LA series.</w:t>
            </w:r>
          </w:p>
          <w:p w14:paraId="3FB81A69" w14:textId="77777777" w:rsidR="004A6325" w:rsidRDefault="004A6325">
            <w:pPr>
              <w:numPr>
                <w:ilvl w:val="0"/>
                <w:numId w:val="389"/>
              </w:numPr>
              <w:spacing w:after="0" w:line="285" w:lineRule="auto"/>
              <w:rPr>
                <w:rFonts w:ascii="Times New Roman" w:eastAsia="Calibri" w:hAnsi="Times New Roman" w:cs="Times New Roman"/>
                <w:kern w:val="0"/>
                <w:sz w:val="24"/>
                <w:szCs w:val="24"/>
                <w:lang w:val="en-GB"/>
                <w14:ligatures w14:val="none"/>
              </w:rPr>
            </w:pPr>
            <w:r w:rsidRPr="005B581E">
              <w:rPr>
                <w:rFonts w:ascii="Times New Roman" w:eastAsia="Calibri" w:hAnsi="Times New Roman" w:cs="Times New Roman"/>
                <w:kern w:val="0"/>
                <w:sz w:val="24"/>
                <w:szCs w:val="24"/>
                <w:lang w:val="en-GB"/>
                <w14:ligatures w14:val="none"/>
              </w:rPr>
              <w:t>Construct amplifier circuits</w:t>
            </w:r>
          </w:p>
          <w:p w14:paraId="14D9F781" w14:textId="77777777" w:rsidR="004A6325" w:rsidRDefault="004A6325">
            <w:pPr>
              <w:pStyle w:val="ListParagraph"/>
              <w:numPr>
                <w:ilvl w:val="2"/>
                <w:numId w:val="391"/>
              </w:numPr>
              <w:spacing w:after="0"/>
              <w:rPr>
                <w:rFonts w:eastAsia="Calibri"/>
                <w:kern w:val="0"/>
                <w:szCs w:val="24"/>
                <w:lang w:val="en-GB"/>
              </w:rPr>
            </w:pPr>
            <w:r w:rsidRPr="005B581E">
              <w:rPr>
                <w:rFonts w:eastAsia="Calibri"/>
                <w:kern w:val="0"/>
                <w:szCs w:val="24"/>
                <w:lang w:val="en-GB"/>
              </w:rPr>
              <w:t>Single-stage CE amplifier</w:t>
            </w:r>
          </w:p>
          <w:p w14:paraId="08F8BCAD" w14:textId="77777777" w:rsidR="004A6325" w:rsidRDefault="004A6325">
            <w:pPr>
              <w:pStyle w:val="ListParagraph"/>
              <w:numPr>
                <w:ilvl w:val="2"/>
                <w:numId w:val="391"/>
              </w:numPr>
              <w:spacing w:after="0"/>
              <w:rPr>
                <w:rFonts w:eastAsia="Calibri"/>
                <w:kern w:val="0"/>
                <w:szCs w:val="24"/>
                <w:lang w:val="en-GB"/>
              </w:rPr>
            </w:pPr>
            <w:r w:rsidRPr="005B581E">
              <w:rPr>
                <w:rFonts w:eastAsia="Calibri"/>
                <w:kern w:val="0"/>
                <w:szCs w:val="24"/>
                <w:lang w:val="en-GB"/>
              </w:rPr>
              <w:t>Two-stage amplifier</w:t>
            </w:r>
          </w:p>
          <w:p w14:paraId="496ADDC9" w14:textId="77777777" w:rsidR="004A6325" w:rsidRDefault="004A6325">
            <w:pPr>
              <w:pStyle w:val="ListParagraph"/>
              <w:numPr>
                <w:ilvl w:val="2"/>
                <w:numId w:val="391"/>
              </w:numPr>
              <w:spacing w:after="0"/>
              <w:rPr>
                <w:rFonts w:eastAsia="Calibri"/>
                <w:kern w:val="0"/>
                <w:szCs w:val="24"/>
                <w:lang w:val="en-GB"/>
              </w:rPr>
            </w:pPr>
            <w:r w:rsidRPr="005B581E">
              <w:rPr>
                <w:rFonts w:eastAsia="Calibri"/>
                <w:kern w:val="0"/>
                <w:szCs w:val="24"/>
                <w:lang w:val="en-GB"/>
              </w:rPr>
              <w:t>Op-Amp inverting and non-inverting amplifiers</w:t>
            </w:r>
          </w:p>
          <w:p w14:paraId="23CB56EA" w14:textId="77777777" w:rsidR="004A6325" w:rsidRPr="005B581E" w:rsidRDefault="004A6325">
            <w:pPr>
              <w:pStyle w:val="ListParagraph"/>
              <w:numPr>
                <w:ilvl w:val="2"/>
                <w:numId w:val="391"/>
              </w:numPr>
              <w:spacing w:after="0"/>
              <w:rPr>
                <w:rFonts w:eastAsia="Calibri"/>
                <w:kern w:val="0"/>
                <w:szCs w:val="24"/>
                <w:lang w:val="en-GB"/>
              </w:rPr>
            </w:pPr>
            <w:r w:rsidRPr="005B581E">
              <w:rPr>
                <w:rFonts w:eastAsia="Calibri"/>
                <w:kern w:val="0"/>
                <w:szCs w:val="24"/>
                <w:lang w:val="en-GB"/>
              </w:rPr>
              <w:t>Simple audio amplifiers using amplifier ICs</w:t>
            </w:r>
          </w:p>
          <w:p w14:paraId="4AD22241" w14:textId="77777777" w:rsidR="004A6325" w:rsidRPr="005B581E" w:rsidRDefault="004A6325">
            <w:pPr>
              <w:numPr>
                <w:ilvl w:val="0"/>
                <w:numId w:val="389"/>
              </w:numPr>
              <w:spacing w:after="0" w:line="285" w:lineRule="auto"/>
              <w:rPr>
                <w:rFonts w:ascii="Times New Roman" w:eastAsia="Calibri" w:hAnsi="Times New Roman" w:cs="Times New Roman"/>
                <w:kern w:val="0"/>
                <w:sz w:val="24"/>
                <w:szCs w:val="24"/>
                <w:lang w:val="en-GB"/>
                <w14:ligatures w14:val="none"/>
              </w:rPr>
            </w:pPr>
            <w:r w:rsidRPr="00AB647F">
              <w:rPr>
                <w:rFonts w:ascii="Times New Roman" w:hAnsi="Times New Roman" w:cs="Times New Roman"/>
                <w:color w:val="000000"/>
                <w:kern w:val="28"/>
                <w:sz w:val="24"/>
                <w:szCs w:val="20"/>
                <w:lang w:val="en-GB"/>
                <w14:ligatures w14:val="none"/>
              </w:rPr>
              <w:t>Test amplifier circuits</w:t>
            </w:r>
          </w:p>
          <w:p w14:paraId="7A78E9E2" w14:textId="77777777" w:rsidR="004A6325" w:rsidRPr="005B581E" w:rsidRDefault="004A6325">
            <w:pPr>
              <w:pStyle w:val="ListParagraph"/>
              <w:numPr>
                <w:ilvl w:val="2"/>
                <w:numId w:val="224"/>
              </w:numPr>
              <w:spacing w:after="0"/>
              <w:rPr>
                <w:rFonts w:eastAsia="Calibri"/>
                <w:color w:val="auto"/>
                <w:kern w:val="0"/>
                <w:szCs w:val="24"/>
                <w:lang w:val="en-GB"/>
              </w:rPr>
            </w:pPr>
            <w:r w:rsidRPr="005B581E">
              <w:rPr>
                <w:rFonts w:eastAsia="Calibri"/>
                <w:kern w:val="0"/>
                <w:szCs w:val="24"/>
                <w:lang w:val="en-GB"/>
              </w:rPr>
              <w:t>Measure voltage and current flow</w:t>
            </w:r>
          </w:p>
          <w:p w14:paraId="0BB16DE1" w14:textId="77777777" w:rsidR="004A6325" w:rsidRPr="005B581E" w:rsidRDefault="004A6325">
            <w:pPr>
              <w:pStyle w:val="ListParagraph"/>
              <w:numPr>
                <w:ilvl w:val="2"/>
                <w:numId w:val="224"/>
              </w:numPr>
              <w:spacing w:after="0"/>
              <w:rPr>
                <w:rFonts w:eastAsia="Calibri"/>
                <w:color w:val="auto"/>
                <w:kern w:val="0"/>
                <w:szCs w:val="24"/>
                <w:lang w:val="en-GB"/>
              </w:rPr>
            </w:pPr>
            <w:r w:rsidRPr="005B581E">
              <w:rPr>
                <w:rFonts w:eastAsia="Calibri"/>
                <w:kern w:val="0"/>
                <w:szCs w:val="24"/>
                <w:lang w:val="en-GB"/>
              </w:rPr>
              <w:t>Observe input and output voltage waveforms</w:t>
            </w:r>
          </w:p>
          <w:p w14:paraId="30D0FE12" w14:textId="77777777" w:rsidR="004A6325" w:rsidRPr="005B581E" w:rsidRDefault="004A6325">
            <w:pPr>
              <w:pStyle w:val="ListParagraph"/>
              <w:numPr>
                <w:ilvl w:val="2"/>
                <w:numId w:val="224"/>
              </w:numPr>
              <w:spacing w:after="0"/>
              <w:rPr>
                <w:rFonts w:eastAsia="Calibri"/>
                <w:color w:val="auto"/>
                <w:kern w:val="0"/>
                <w:szCs w:val="24"/>
                <w:lang w:val="en-GB"/>
              </w:rPr>
            </w:pPr>
            <w:r w:rsidRPr="005B581E">
              <w:rPr>
                <w:rFonts w:eastAsia="Calibri"/>
                <w:kern w:val="0"/>
                <w:szCs w:val="24"/>
                <w:lang w:val="en-GB"/>
              </w:rPr>
              <w:t>Check for distortion</w:t>
            </w:r>
          </w:p>
          <w:p w14:paraId="5CAFCE41" w14:textId="77777777" w:rsidR="004A6325" w:rsidRPr="005B581E" w:rsidRDefault="004A6325">
            <w:pPr>
              <w:pStyle w:val="ListParagraph"/>
              <w:numPr>
                <w:ilvl w:val="2"/>
                <w:numId w:val="224"/>
              </w:numPr>
              <w:spacing w:after="0"/>
              <w:rPr>
                <w:rFonts w:eastAsia="Calibri"/>
                <w:color w:val="auto"/>
                <w:kern w:val="0"/>
                <w:szCs w:val="24"/>
                <w:lang w:val="en-GB"/>
              </w:rPr>
            </w:pPr>
            <w:r w:rsidRPr="005B581E">
              <w:rPr>
                <w:lang w:val="en-GB"/>
              </w:rPr>
              <w:t>Confirm continuity and polarity using a multimeter</w:t>
            </w:r>
          </w:p>
        </w:tc>
        <w:tc>
          <w:tcPr>
            <w:tcW w:w="1202" w:type="pct"/>
            <w:tcBorders>
              <w:top w:val="single" w:sz="4" w:space="0" w:color="auto"/>
              <w:left w:val="single" w:sz="4" w:space="0" w:color="auto"/>
              <w:bottom w:val="single" w:sz="4" w:space="0" w:color="auto"/>
              <w:right w:val="single" w:sz="4" w:space="0" w:color="auto"/>
            </w:tcBorders>
          </w:tcPr>
          <w:p w14:paraId="5F888C05" w14:textId="77777777" w:rsidR="004A6325" w:rsidRPr="00AB647F" w:rsidRDefault="004A6325">
            <w:pPr>
              <w:numPr>
                <w:ilvl w:val="0"/>
                <w:numId w:val="23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Written Assessment</w:t>
            </w:r>
          </w:p>
          <w:p w14:paraId="1470980D" w14:textId="77777777" w:rsidR="004A6325" w:rsidRPr="00AB647F" w:rsidRDefault="004A6325">
            <w:pPr>
              <w:numPr>
                <w:ilvl w:val="0"/>
                <w:numId w:val="23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Oral Questioning </w:t>
            </w:r>
          </w:p>
          <w:p w14:paraId="3E85E458" w14:textId="77777777" w:rsidR="004A6325" w:rsidRPr="00AB647F" w:rsidRDefault="004A6325">
            <w:pPr>
              <w:numPr>
                <w:ilvl w:val="0"/>
                <w:numId w:val="23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Assessment</w:t>
            </w:r>
          </w:p>
          <w:p w14:paraId="3195D198" w14:textId="77777777" w:rsidR="004A6325" w:rsidRPr="00AB647F" w:rsidRDefault="004A6325">
            <w:pPr>
              <w:numPr>
                <w:ilvl w:val="0"/>
                <w:numId w:val="23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Project</w:t>
            </w:r>
          </w:p>
          <w:p w14:paraId="5B9694F3" w14:textId="77777777" w:rsidR="004A6325" w:rsidRPr="00AB647F" w:rsidRDefault="004A6325">
            <w:pPr>
              <w:numPr>
                <w:ilvl w:val="0"/>
                <w:numId w:val="23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Third party report</w:t>
            </w:r>
          </w:p>
          <w:p w14:paraId="3ADD1B39" w14:textId="77777777" w:rsidR="004A6325" w:rsidRPr="00AB647F" w:rsidRDefault="004A6325">
            <w:pPr>
              <w:numPr>
                <w:ilvl w:val="0"/>
                <w:numId w:val="23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Portfolio of evidence</w:t>
            </w:r>
          </w:p>
          <w:p w14:paraId="4F6A3797" w14:textId="77777777" w:rsidR="004A6325" w:rsidRPr="00AB647F" w:rsidRDefault="004A6325" w:rsidP="006218ED">
            <w:pPr>
              <w:spacing w:after="0" w:line="276" w:lineRule="auto"/>
              <w:ind w:left="1530"/>
              <w:rPr>
                <w:rFonts w:eastAsia="Calibri"/>
                <w:kern w:val="0"/>
                <w:szCs w:val="24"/>
                <w:lang w:val="en-ZA"/>
              </w:rPr>
            </w:pPr>
          </w:p>
        </w:tc>
      </w:tr>
      <w:tr w:rsidR="004A6325" w:rsidRPr="00AB647F" w14:paraId="301C134E" w14:textId="77777777" w:rsidTr="006218ED">
        <w:trPr>
          <w:trHeight w:val="701"/>
        </w:trPr>
        <w:tc>
          <w:tcPr>
            <w:tcW w:w="1335" w:type="pct"/>
            <w:tcBorders>
              <w:top w:val="single" w:sz="4" w:space="0" w:color="auto"/>
              <w:left w:val="single" w:sz="4" w:space="0" w:color="auto"/>
              <w:bottom w:val="single" w:sz="4" w:space="0" w:color="auto"/>
              <w:right w:val="single" w:sz="4" w:space="0" w:color="auto"/>
            </w:tcBorders>
          </w:tcPr>
          <w:p w14:paraId="0C93B7E5" w14:textId="77777777" w:rsidR="004A6325" w:rsidRPr="00AB647F" w:rsidRDefault="004A6325">
            <w:pPr>
              <w:numPr>
                <w:ilvl w:val="0"/>
                <w:numId w:val="73"/>
              </w:numPr>
              <w:contextualSpacing/>
              <w:rPr>
                <w:rFonts w:ascii="Times New Roman" w:eastAsia="Times New Roman" w:hAnsi="Times New Roman" w:cs="Times New Roman"/>
                <w:kern w:val="0"/>
                <w:sz w:val="24"/>
                <w:szCs w:val="24"/>
                <w:lang w:val="en-GB"/>
                <w14:ligatures w14:val="none"/>
              </w:rPr>
            </w:pPr>
            <w:r>
              <w:rPr>
                <w:rFonts w:ascii="Times New Roman" w:eastAsia="Times New Roman" w:hAnsi="Times New Roman" w:cs="Times New Roman"/>
                <w:sz w:val="24"/>
                <w:szCs w:val="24"/>
                <w:lang w:val="en-GB"/>
              </w:rPr>
              <w:t xml:space="preserve">Fabricate </w:t>
            </w:r>
            <w:r w:rsidRPr="005B581E">
              <w:rPr>
                <w:rFonts w:ascii="Times New Roman" w:eastAsia="Times New Roman" w:hAnsi="Times New Roman" w:cs="Times New Roman"/>
                <w:sz w:val="24"/>
                <w:szCs w:val="24"/>
                <w:lang w:val="en-GB"/>
              </w:rPr>
              <w:t>signal generators</w:t>
            </w:r>
          </w:p>
        </w:tc>
        <w:tc>
          <w:tcPr>
            <w:tcW w:w="2463" w:type="pct"/>
            <w:tcBorders>
              <w:top w:val="single" w:sz="4" w:space="0" w:color="auto"/>
              <w:left w:val="single" w:sz="4" w:space="0" w:color="auto"/>
              <w:bottom w:val="single" w:sz="4" w:space="0" w:color="auto"/>
              <w:right w:val="single" w:sz="4" w:space="0" w:color="auto"/>
            </w:tcBorders>
          </w:tcPr>
          <w:p w14:paraId="1A028849" w14:textId="77777777" w:rsidR="004A6325" w:rsidRPr="00142998" w:rsidRDefault="004A6325">
            <w:pPr>
              <w:pStyle w:val="ListParagraph"/>
              <w:numPr>
                <w:ilvl w:val="1"/>
                <w:numId w:val="229"/>
              </w:numPr>
              <w:spacing w:after="0"/>
              <w:ind w:left="360"/>
              <w:rPr>
                <w:color w:val="auto"/>
                <w:kern w:val="2"/>
                <w:szCs w:val="24"/>
                <w:lang w:val="en-GB"/>
                <w14:ligatures w14:val="standardContextual"/>
              </w:rPr>
            </w:pPr>
            <w:r w:rsidRPr="00142998">
              <w:rPr>
                <w:szCs w:val="24"/>
                <w:lang w:val="en-GB"/>
              </w:rPr>
              <w:t xml:space="preserve"> </w:t>
            </w:r>
            <w:r w:rsidRPr="00142998">
              <w:rPr>
                <w:lang w:val="en-GB"/>
              </w:rPr>
              <w:t>Introduction signal generator circuits</w:t>
            </w:r>
          </w:p>
          <w:p w14:paraId="6E3325EB" w14:textId="77777777" w:rsidR="004A6325" w:rsidRPr="00142998" w:rsidRDefault="004A6325">
            <w:pPr>
              <w:pStyle w:val="ListParagraph"/>
              <w:numPr>
                <w:ilvl w:val="2"/>
                <w:numId w:val="229"/>
              </w:numPr>
              <w:spacing w:after="0"/>
              <w:rPr>
                <w:rFonts w:eastAsiaTheme="minorHAnsi"/>
                <w:kern w:val="2"/>
                <w:szCs w:val="24"/>
                <w:lang w:val="en-GB"/>
                <w14:ligatures w14:val="standardContextual"/>
              </w:rPr>
            </w:pPr>
            <w:r w:rsidRPr="00EE5705">
              <w:rPr>
                <w:rFonts w:eastAsia="Calibri"/>
                <w:kern w:val="0"/>
                <w:szCs w:val="24"/>
                <w:lang w:val="en-GB"/>
              </w:rPr>
              <w:t>Oscillators</w:t>
            </w:r>
          </w:p>
          <w:p w14:paraId="3B429A90" w14:textId="77777777" w:rsidR="004A6325" w:rsidRPr="00142998" w:rsidRDefault="004A6325">
            <w:pPr>
              <w:pStyle w:val="ListParagraph"/>
              <w:numPr>
                <w:ilvl w:val="3"/>
                <w:numId w:val="229"/>
              </w:numPr>
              <w:spacing w:after="0"/>
              <w:ind w:left="1440"/>
              <w:rPr>
                <w:rFonts w:eastAsiaTheme="minorHAnsi"/>
                <w:kern w:val="2"/>
                <w:szCs w:val="24"/>
                <w:lang w:val="en-GB"/>
                <w14:ligatures w14:val="standardContextual"/>
              </w:rPr>
            </w:pPr>
            <w:r w:rsidRPr="00142998">
              <w:rPr>
                <w:lang w:val="en-GB"/>
              </w:rPr>
              <w:t>Crystal oscillator</w:t>
            </w:r>
            <w:r>
              <w:rPr>
                <w:lang w:val="en-GB"/>
              </w:rPr>
              <w:t xml:space="preserve"> (radio frequency oscillator)</w:t>
            </w:r>
          </w:p>
          <w:p w14:paraId="05305943" w14:textId="77777777" w:rsidR="004A6325" w:rsidRDefault="004A6325">
            <w:pPr>
              <w:pStyle w:val="ListParagraph"/>
              <w:numPr>
                <w:ilvl w:val="2"/>
                <w:numId w:val="229"/>
              </w:numPr>
              <w:spacing w:after="0"/>
              <w:rPr>
                <w:rFonts w:eastAsia="Calibri"/>
                <w:kern w:val="0"/>
                <w:szCs w:val="24"/>
                <w:lang w:val="en-GB"/>
              </w:rPr>
            </w:pPr>
            <w:r w:rsidRPr="00AB647F">
              <w:rPr>
                <w:rFonts w:eastAsia="Calibri"/>
                <w:kern w:val="0"/>
                <w:szCs w:val="24"/>
                <w:lang w:val="en-GB"/>
              </w:rPr>
              <w:t>Multivibrator circuits</w:t>
            </w:r>
            <w:r>
              <w:rPr>
                <w:rFonts w:eastAsia="Calibri"/>
                <w:kern w:val="0"/>
                <w:szCs w:val="24"/>
                <w:lang w:val="en-GB"/>
              </w:rPr>
              <w:t>:</w:t>
            </w:r>
          </w:p>
          <w:p w14:paraId="2ADD15BD" w14:textId="77777777" w:rsidR="004A6325" w:rsidRDefault="004A6325">
            <w:pPr>
              <w:pStyle w:val="ListParagraph"/>
              <w:numPr>
                <w:ilvl w:val="3"/>
                <w:numId w:val="229"/>
              </w:numPr>
              <w:spacing w:after="0"/>
              <w:ind w:left="1440"/>
              <w:rPr>
                <w:rFonts w:eastAsia="Calibri"/>
                <w:kern w:val="0"/>
                <w:szCs w:val="24"/>
                <w:lang w:val="en-GB"/>
              </w:rPr>
            </w:pPr>
            <w:r>
              <w:rPr>
                <w:rFonts w:eastAsia="Calibri"/>
                <w:kern w:val="0"/>
                <w:szCs w:val="24"/>
                <w:lang w:val="en-GB"/>
              </w:rPr>
              <w:t>B</w:t>
            </w:r>
            <w:r w:rsidRPr="00AB647F">
              <w:rPr>
                <w:rFonts w:eastAsia="Calibri"/>
                <w:kern w:val="0"/>
                <w:szCs w:val="24"/>
                <w:lang w:val="en-GB"/>
              </w:rPr>
              <w:t>istable</w:t>
            </w:r>
          </w:p>
          <w:p w14:paraId="7E97C88D" w14:textId="77777777" w:rsidR="004A6325" w:rsidRPr="00AB647F" w:rsidRDefault="004A6325">
            <w:pPr>
              <w:pStyle w:val="ListParagraph"/>
              <w:numPr>
                <w:ilvl w:val="3"/>
                <w:numId w:val="229"/>
              </w:numPr>
              <w:spacing w:after="0"/>
              <w:ind w:left="1440"/>
              <w:rPr>
                <w:rFonts w:eastAsia="Calibri"/>
                <w:kern w:val="0"/>
                <w:szCs w:val="24"/>
                <w:lang w:val="en-GB"/>
              </w:rPr>
            </w:pPr>
            <w:r>
              <w:rPr>
                <w:rFonts w:eastAsia="Calibri"/>
                <w:kern w:val="0"/>
                <w:szCs w:val="24"/>
                <w:lang w:val="en-GB"/>
              </w:rPr>
              <w:t>A</w:t>
            </w:r>
            <w:r w:rsidRPr="00AB647F">
              <w:rPr>
                <w:rFonts w:eastAsia="Calibri"/>
                <w:kern w:val="0"/>
                <w:szCs w:val="24"/>
                <w:lang w:val="en-GB"/>
              </w:rPr>
              <w:t>stable</w:t>
            </w:r>
          </w:p>
          <w:p w14:paraId="1FF5C1B6" w14:textId="77777777" w:rsidR="004A6325" w:rsidRDefault="004A6325">
            <w:pPr>
              <w:numPr>
                <w:ilvl w:val="1"/>
                <w:numId w:val="229"/>
              </w:numPr>
              <w:spacing w:line="276" w:lineRule="auto"/>
              <w:ind w:left="360"/>
              <w:contextualSpacing/>
              <w:rPr>
                <w:rFonts w:ascii="Times New Roman" w:hAnsi="Times New Roman" w:cs="Times New Roman"/>
                <w:color w:val="000000"/>
                <w:kern w:val="28"/>
                <w:sz w:val="24"/>
                <w:szCs w:val="20"/>
                <w:lang w:val="en-GB"/>
                <w14:ligatures w14:val="none"/>
              </w:rPr>
            </w:pPr>
            <w:r w:rsidRPr="00AB647F">
              <w:rPr>
                <w:rFonts w:ascii="Times New Roman" w:hAnsi="Times New Roman" w:cs="Times New Roman"/>
                <w:color w:val="000000"/>
                <w:kern w:val="28"/>
                <w:sz w:val="24"/>
                <w:szCs w:val="20"/>
                <w:lang w:val="en-GB"/>
                <w14:ligatures w14:val="none"/>
              </w:rPr>
              <w:t>Construct signal generator circuits</w:t>
            </w:r>
          </w:p>
          <w:p w14:paraId="32151997" w14:textId="77777777" w:rsidR="004A6325" w:rsidRPr="00142998" w:rsidRDefault="004A6325">
            <w:pPr>
              <w:pStyle w:val="ListParagraph"/>
              <w:numPr>
                <w:ilvl w:val="2"/>
                <w:numId w:val="229"/>
              </w:numPr>
              <w:spacing w:line="276" w:lineRule="auto"/>
              <w:rPr>
                <w:lang w:val="en-GB"/>
              </w:rPr>
            </w:pPr>
            <w:r w:rsidRPr="00142998">
              <w:rPr>
                <w:rFonts w:eastAsia="Calibri"/>
                <w:kern w:val="0"/>
                <w:szCs w:val="24"/>
                <w:lang w:val="en-GB"/>
              </w:rPr>
              <w:t>Bistable multivibrator</w:t>
            </w:r>
          </w:p>
          <w:p w14:paraId="6E8391B7" w14:textId="77777777" w:rsidR="004A6325" w:rsidRPr="00142998" w:rsidRDefault="004A6325">
            <w:pPr>
              <w:pStyle w:val="ListParagraph"/>
              <w:numPr>
                <w:ilvl w:val="2"/>
                <w:numId w:val="229"/>
              </w:numPr>
              <w:spacing w:line="276" w:lineRule="auto"/>
              <w:rPr>
                <w:lang w:val="en-GB"/>
              </w:rPr>
            </w:pPr>
            <w:r w:rsidRPr="00142998">
              <w:rPr>
                <w:rFonts w:eastAsia="Calibri"/>
                <w:kern w:val="0"/>
                <w:szCs w:val="24"/>
                <w:lang w:val="en-GB"/>
              </w:rPr>
              <w:t>Astable multivibrator</w:t>
            </w:r>
          </w:p>
          <w:p w14:paraId="487A0DD8" w14:textId="77777777" w:rsidR="004A6325" w:rsidRPr="00142998" w:rsidRDefault="004A6325">
            <w:pPr>
              <w:numPr>
                <w:ilvl w:val="1"/>
                <w:numId w:val="229"/>
              </w:numPr>
              <w:spacing w:line="276" w:lineRule="auto"/>
              <w:ind w:left="360"/>
              <w:contextualSpacing/>
              <w:rPr>
                <w:rFonts w:ascii="Times New Roman" w:hAnsi="Times New Roman" w:cs="Times New Roman"/>
                <w:color w:val="000000"/>
                <w:kern w:val="28"/>
                <w:sz w:val="24"/>
                <w:szCs w:val="20"/>
                <w:lang w:val="en-GB"/>
                <w14:ligatures w14:val="none"/>
              </w:rPr>
            </w:pPr>
            <w:r w:rsidRPr="00142998">
              <w:rPr>
                <w:rFonts w:ascii="Times New Roman" w:hAnsi="Times New Roman" w:cs="Times New Roman"/>
                <w:color w:val="000000"/>
                <w:kern w:val="28"/>
                <w:sz w:val="24"/>
                <w:szCs w:val="20"/>
                <w:lang w:val="en-GB"/>
                <w14:ligatures w14:val="none"/>
              </w:rPr>
              <w:t>Generate waveforms using the function generator</w:t>
            </w:r>
          </w:p>
          <w:p w14:paraId="0D71F4C2" w14:textId="77777777" w:rsidR="004A6325" w:rsidRPr="00AB647F" w:rsidRDefault="004A6325">
            <w:pPr>
              <w:numPr>
                <w:ilvl w:val="1"/>
                <w:numId w:val="229"/>
              </w:numPr>
              <w:spacing w:line="276" w:lineRule="auto"/>
              <w:ind w:left="360"/>
              <w:contextualSpacing/>
              <w:rPr>
                <w:rFonts w:ascii="Times New Roman" w:hAnsi="Times New Roman" w:cs="Times New Roman"/>
                <w:color w:val="000000"/>
                <w:kern w:val="28"/>
                <w:sz w:val="24"/>
                <w:szCs w:val="20"/>
                <w:lang w:val="en-GB"/>
                <w14:ligatures w14:val="none"/>
              </w:rPr>
            </w:pPr>
            <w:r w:rsidRPr="00AB647F">
              <w:rPr>
                <w:rFonts w:ascii="Times New Roman" w:hAnsi="Times New Roman" w:cs="Times New Roman"/>
                <w:color w:val="000000"/>
                <w:kern w:val="28"/>
                <w:sz w:val="24"/>
                <w:szCs w:val="20"/>
                <w:lang w:val="en-GB"/>
                <w14:ligatures w14:val="none"/>
              </w:rPr>
              <w:t>Test signal generator circuits</w:t>
            </w:r>
          </w:p>
          <w:p w14:paraId="67C76F6C" w14:textId="77777777" w:rsidR="004A6325" w:rsidRPr="00AB647F" w:rsidRDefault="004A6325">
            <w:pPr>
              <w:numPr>
                <w:ilvl w:val="0"/>
                <w:numId w:val="229"/>
              </w:numPr>
              <w:spacing w:after="0" w:line="276" w:lineRule="auto"/>
              <w:contextualSpacing/>
              <w:rPr>
                <w:rFonts w:ascii="Times New Roman" w:eastAsia="Calibri" w:hAnsi="Times New Roman" w:cs="Times New Roman"/>
                <w:kern w:val="0"/>
                <w:sz w:val="24"/>
                <w:szCs w:val="24"/>
                <w:lang w:val="en-GB"/>
                <w14:ligatures w14:val="none"/>
              </w:rPr>
            </w:pPr>
            <w:r w:rsidRPr="00AB647F">
              <w:rPr>
                <w:rFonts w:ascii="Times New Roman" w:eastAsia="Calibri" w:hAnsi="Times New Roman" w:cs="Times New Roman"/>
                <w:kern w:val="0"/>
                <w:sz w:val="24"/>
                <w:szCs w:val="24"/>
                <w:lang w:val="en-GB"/>
                <w14:ligatures w14:val="none"/>
              </w:rPr>
              <w:t>Measure voltage, current, and display waveforms</w:t>
            </w:r>
          </w:p>
          <w:p w14:paraId="690A5DDF" w14:textId="77777777" w:rsidR="004A6325" w:rsidRPr="00AB647F" w:rsidRDefault="004A6325">
            <w:pPr>
              <w:numPr>
                <w:ilvl w:val="0"/>
                <w:numId w:val="229"/>
              </w:numPr>
              <w:spacing w:after="0" w:line="276" w:lineRule="auto"/>
              <w:contextualSpacing/>
              <w:rPr>
                <w:rFonts w:ascii="Times New Roman" w:eastAsia="Calibri" w:hAnsi="Times New Roman" w:cs="Times New Roman"/>
                <w:kern w:val="0"/>
                <w:sz w:val="24"/>
                <w:szCs w:val="24"/>
                <w:lang w:val="en-GB"/>
                <w14:ligatures w14:val="none"/>
              </w:rPr>
            </w:pPr>
            <w:r w:rsidRPr="00AB647F">
              <w:rPr>
                <w:rFonts w:ascii="Times New Roman" w:eastAsia="Calibri" w:hAnsi="Times New Roman" w:cs="Times New Roman"/>
                <w:kern w:val="0"/>
                <w:sz w:val="24"/>
                <w:szCs w:val="24"/>
                <w:lang w:val="en-GB"/>
                <w14:ligatures w14:val="none"/>
              </w:rPr>
              <w:t>Record the amplitude, frequency, and period</w:t>
            </w:r>
            <w:r w:rsidRPr="00AB647F">
              <w:rPr>
                <w:lang w:val="en-GB"/>
              </w:rPr>
              <w:t xml:space="preserve"> </w:t>
            </w:r>
          </w:p>
        </w:tc>
        <w:tc>
          <w:tcPr>
            <w:tcW w:w="1202" w:type="pct"/>
            <w:tcBorders>
              <w:top w:val="single" w:sz="4" w:space="0" w:color="auto"/>
              <w:left w:val="single" w:sz="4" w:space="0" w:color="auto"/>
              <w:bottom w:val="single" w:sz="4" w:space="0" w:color="auto"/>
              <w:right w:val="single" w:sz="4" w:space="0" w:color="auto"/>
            </w:tcBorders>
          </w:tcPr>
          <w:p w14:paraId="4DC01378" w14:textId="77777777" w:rsidR="004A6325" w:rsidRPr="00AB647F" w:rsidRDefault="004A6325">
            <w:pPr>
              <w:numPr>
                <w:ilvl w:val="0"/>
                <w:numId w:val="237"/>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Written Assessment</w:t>
            </w:r>
          </w:p>
          <w:p w14:paraId="5CB7CC2B" w14:textId="77777777" w:rsidR="004A6325" w:rsidRPr="00AB647F" w:rsidRDefault="004A6325">
            <w:pPr>
              <w:numPr>
                <w:ilvl w:val="0"/>
                <w:numId w:val="237"/>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Oral Questioning </w:t>
            </w:r>
          </w:p>
          <w:p w14:paraId="122064D7" w14:textId="77777777" w:rsidR="004A6325" w:rsidRPr="00AB647F" w:rsidRDefault="004A6325">
            <w:pPr>
              <w:numPr>
                <w:ilvl w:val="0"/>
                <w:numId w:val="237"/>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Assessment</w:t>
            </w:r>
          </w:p>
          <w:p w14:paraId="7FC95010" w14:textId="77777777" w:rsidR="004A6325" w:rsidRPr="00AB647F" w:rsidRDefault="004A6325">
            <w:pPr>
              <w:numPr>
                <w:ilvl w:val="0"/>
                <w:numId w:val="237"/>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Project</w:t>
            </w:r>
          </w:p>
          <w:p w14:paraId="69116C59" w14:textId="77777777" w:rsidR="004A6325" w:rsidRPr="00AB647F" w:rsidRDefault="004A6325">
            <w:pPr>
              <w:numPr>
                <w:ilvl w:val="0"/>
                <w:numId w:val="237"/>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Third party report</w:t>
            </w:r>
          </w:p>
          <w:p w14:paraId="5C7679F5" w14:textId="77777777" w:rsidR="004A6325" w:rsidRPr="00AB647F" w:rsidRDefault="004A6325">
            <w:pPr>
              <w:numPr>
                <w:ilvl w:val="0"/>
                <w:numId w:val="237"/>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Portfolio of evidence</w:t>
            </w:r>
          </w:p>
          <w:p w14:paraId="48318DDC" w14:textId="77777777" w:rsidR="004A6325" w:rsidRPr="00AB647F" w:rsidRDefault="004A6325" w:rsidP="006218ED">
            <w:pPr>
              <w:spacing w:after="0" w:line="276" w:lineRule="auto"/>
              <w:ind w:left="1530"/>
              <w:rPr>
                <w:rFonts w:eastAsia="Calibri"/>
                <w:kern w:val="0"/>
                <w:szCs w:val="24"/>
                <w:lang w:val="en-ZA"/>
              </w:rPr>
            </w:pPr>
          </w:p>
        </w:tc>
      </w:tr>
      <w:tr w:rsidR="004A6325" w:rsidRPr="00AB647F" w14:paraId="2AC94217" w14:textId="77777777" w:rsidTr="006218ED">
        <w:trPr>
          <w:trHeight w:val="701"/>
        </w:trPr>
        <w:tc>
          <w:tcPr>
            <w:tcW w:w="1335" w:type="pct"/>
            <w:tcBorders>
              <w:top w:val="single" w:sz="4" w:space="0" w:color="auto"/>
              <w:left w:val="single" w:sz="4" w:space="0" w:color="auto"/>
              <w:bottom w:val="single" w:sz="4" w:space="0" w:color="auto"/>
              <w:right w:val="single" w:sz="4" w:space="0" w:color="auto"/>
            </w:tcBorders>
          </w:tcPr>
          <w:p w14:paraId="401D5DC5" w14:textId="77777777" w:rsidR="004A6325" w:rsidRPr="00AB647F" w:rsidRDefault="004A6325">
            <w:pPr>
              <w:numPr>
                <w:ilvl w:val="0"/>
                <w:numId w:val="73"/>
              </w:numPr>
              <w:contextualSpacing/>
              <w:rPr>
                <w:rFonts w:ascii="Times New Roman" w:eastAsia="Times New Roman" w:hAnsi="Times New Roman" w:cs="Times New Roman"/>
                <w:kern w:val="0"/>
                <w:sz w:val="24"/>
                <w:szCs w:val="24"/>
                <w:lang w:val="en-GB"/>
                <w14:ligatures w14:val="none"/>
              </w:rPr>
            </w:pPr>
            <w:r>
              <w:rPr>
                <w:rFonts w:ascii="Times New Roman" w:eastAsia="Times New Roman" w:hAnsi="Times New Roman" w:cs="Times New Roman"/>
                <w:sz w:val="24"/>
                <w:szCs w:val="24"/>
                <w:lang w:val="en-GB"/>
              </w:rPr>
              <w:t>Fabricate</w:t>
            </w:r>
            <w:r w:rsidRPr="00142998">
              <w:rPr>
                <w:rFonts w:ascii="Times New Roman" w:eastAsia="Times New Roman" w:hAnsi="Times New Roman" w:cs="Times New Roman"/>
                <w:sz w:val="24"/>
                <w:szCs w:val="24"/>
                <w:lang w:val="en-GB"/>
              </w:rPr>
              <w:t xml:space="preserve"> signal filter circuits</w:t>
            </w:r>
          </w:p>
        </w:tc>
        <w:tc>
          <w:tcPr>
            <w:tcW w:w="2463" w:type="pct"/>
            <w:tcBorders>
              <w:top w:val="single" w:sz="4" w:space="0" w:color="auto"/>
              <w:left w:val="single" w:sz="4" w:space="0" w:color="auto"/>
              <w:bottom w:val="single" w:sz="4" w:space="0" w:color="auto"/>
              <w:right w:val="single" w:sz="4" w:space="0" w:color="auto"/>
            </w:tcBorders>
          </w:tcPr>
          <w:p w14:paraId="41A31E84" w14:textId="77777777" w:rsidR="004A6325" w:rsidRDefault="004A6325">
            <w:pPr>
              <w:pStyle w:val="ListParagraph"/>
              <w:numPr>
                <w:ilvl w:val="1"/>
                <w:numId w:val="56"/>
              </w:numPr>
              <w:spacing w:line="276" w:lineRule="auto"/>
              <w:ind w:left="360"/>
              <w:rPr>
                <w:rFonts w:eastAsiaTheme="minorHAnsi"/>
                <w:lang w:val="en-GB"/>
              </w:rPr>
            </w:pPr>
            <w:r w:rsidRPr="00142998">
              <w:rPr>
                <w:lang w:val="en-GB"/>
              </w:rPr>
              <w:t>Introduction to types of a</w:t>
            </w:r>
            <w:r w:rsidRPr="00142998">
              <w:rPr>
                <w:rFonts w:eastAsiaTheme="minorHAnsi"/>
                <w:lang w:val="en-GB"/>
              </w:rPr>
              <w:t>ctive</w:t>
            </w:r>
            <w:r>
              <w:rPr>
                <w:rFonts w:eastAsiaTheme="minorHAnsi"/>
                <w:lang w:val="en-GB"/>
              </w:rPr>
              <w:t xml:space="preserve"> Op</w:t>
            </w:r>
            <w:r w:rsidRPr="00AB647F">
              <w:rPr>
                <w:lang w:val="en-GB"/>
              </w:rPr>
              <w:t>amp</w:t>
            </w:r>
            <w:r>
              <w:rPr>
                <w:lang w:val="en-GB"/>
              </w:rPr>
              <w:t>-</w:t>
            </w:r>
            <w:r w:rsidRPr="00AB647F">
              <w:rPr>
                <w:lang w:val="en-GB"/>
              </w:rPr>
              <w:t>based</w:t>
            </w:r>
            <w:r w:rsidRPr="00142998">
              <w:rPr>
                <w:rFonts w:eastAsiaTheme="minorHAnsi"/>
                <w:lang w:val="en-GB"/>
              </w:rPr>
              <w:t xml:space="preserve"> filters</w:t>
            </w:r>
          </w:p>
          <w:p w14:paraId="29D68087" w14:textId="77777777" w:rsidR="004A6325" w:rsidRPr="00077A5A" w:rsidRDefault="004A6325">
            <w:pPr>
              <w:pStyle w:val="ListParagraph"/>
              <w:numPr>
                <w:ilvl w:val="2"/>
                <w:numId w:val="56"/>
              </w:numPr>
              <w:spacing w:line="276" w:lineRule="auto"/>
              <w:ind w:left="1620" w:hanging="720"/>
              <w:rPr>
                <w:rFonts w:eastAsiaTheme="minorHAnsi"/>
                <w:lang w:val="en-GB"/>
              </w:rPr>
            </w:pPr>
            <w:r w:rsidRPr="00077A5A">
              <w:rPr>
                <w:lang w:val="en-GB"/>
              </w:rPr>
              <w:t>low-pass</w:t>
            </w:r>
          </w:p>
          <w:p w14:paraId="250D74F7" w14:textId="77777777" w:rsidR="004A6325" w:rsidRPr="00077A5A" w:rsidRDefault="004A6325">
            <w:pPr>
              <w:pStyle w:val="ListParagraph"/>
              <w:numPr>
                <w:ilvl w:val="2"/>
                <w:numId w:val="56"/>
              </w:numPr>
              <w:spacing w:line="276" w:lineRule="auto"/>
              <w:ind w:left="1620" w:hanging="720"/>
              <w:rPr>
                <w:rFonts w:eastAsiaTheme="minorHAnsi"/>
                <w:lang w:val="en-GB"/>
              </w:rPr>
            </w:pPr>
            <w:r w:rsidRPr="00077A5A">
              <w:rPr>
                <w:lang w:val="en-GB"/>
              </w:rPr>
              <w:t>high-pass</w:t>
            </w:r>
          </w:p>
          <w:p w14:paraId="104CEADF" w14:textId="77777777" w:rsidR="004A6325" w:rsidRPr="00077A5A" w:rsidRDefault="004A6325">
            <w:pPr>
              <w:pStyle w:val="ListParagraph"/>
              <w:numPr>
                <w:ilvl w:val="2"/>
                <w:numId w:val="56"/>
              </w:numPr>
              <w:spacing w:line="276" w:lineRule="auto"/>
              <w:ind w:left="1620" w:hanging="720"/>
              <w:rPr>
                <w:rFonts w:eastAsiaTheme="minorHAnsi"/>
                <w:lang w:val="en-GB"/>
              </w:rPr>
            </w:pPr>
            <w:r w:rsidRPr="00077A5A">
              <w:rPr>
                <w:lang w:val="en-GB"/>
              </w:rPr>
              <w:t>band-pass</w:t>
            </w:r>
          </w:p>
          <w:p w14:paraId="71DB16E5" w14:textId="77777777" w:rsidR="004A6325" w:rsidRPr="00AB647F" w:rsidRDefault="004A6325">
            <w:pPr>
              <w:pStyle w:val="ListParagraph"/>
              <w:numPr>
                <w:ilvl w:val="1"/>
                <w:numId w:val="56"/>
              </w:numPr>
              <w:spacing w:line="276" w:lineRule="auto"/>
              <w:ind w:left="360"/>
              <w:rPr>
                <w:lang w:val="en-GB"/>
              </w:rPr>
            </w:pPr>
            <w:r w:rsidRPr="00AB647F">
              <w:rPr>
                <w:lang w:val="en-GB"/>
              </w:rPr>
              <w:t>Construct signal filter circuits;</w:t>
            </w:r>
          </w:p>
          <w:p w14:paraId="7D0A3DA2" w14:textId="77777777" w:rsidR="004A6325" w:rsidRPr="00AB647F" w:rsidRDefault="004A6325">
            <w:pPr>
              <w:numPr>
                <w:ilvl w:val="0"/>
                <w:numId w:val="149"/>
              </w:numPr>
              <w:spacing w:after="0" w:line="276" w:lineRule="auto"/>
              <w:contextualSpacing/>
              <w:rPr>
                <w:rFonts w:ascii="Times New Roman" w:eastAsia="Calibri" w:hAnsi="Times New Roman" w:cs="Times New Roman"/>
                <w:kern w:val="0"/>
                <w:sz w:val="24"/>
                <w:szCs w:val="24"/>
                <w:lang w:val="en-GB"/>
                <w14:ligatures w14:val="none"/>
              </w:rPr>
            </w:pPr>
            <w:r w:rsidRPr="00AB647F">
              <w:rPr>
                <w:rFonts w:ascii="Times New Roman" w:eastAsia="Calibri" w:hAnsi="Times New Roman" w:cs="Times New Roman"/>
                <w:kern w:val="0"/>
                <w:sz w:val="24"/>
                <w:szCs w:val="24"/>
                <w:lang w:val="en-GB"/>
                <w14:ligatures w14:val="none"/>
              </w:rPr>
              <w:t>Low-pass filter circuit</w:t>
            </w:r>
          </w:p>
          <w:p w14:paraId="0CEB662B" w14:textId="77777777" w:rsidR="004A6325" w:rsidRPr="00AB647F" w:rsidRDefault="004A6325">
            <w:pPr>
              <w:numPr>
                <w:ilvl w:val="0"/>
                <w:numId w:val="149"/>
              </w:numPr>
              <w:spacing w:after="0" w:line="276" w:lineRule="auto"/>
              <w:contextualSpacing/>
              <w:rPr>
                <w:rFonts w:ascii="Times New Roman" w:eastAsia="Calibri" w:hAnsi="Times New Roman" w:cs="Times New Roman"/>
                <w:kern w:val="0"/>
                <w:sz w:val="24"/>
                <w:szCs w:val="24"/>
                <w:lang w:val="en-GB"/>
                <w14:ligatures w14:val="none"/>
              </w:rPr>
            </w:pPr>
            <w:r w:rsidRPr="00AB647F">
              <w:rPr>
                <w:rFonts w:ascii="Times New Roman" w:eastAsia="Calibri" w:hAnsi="Times New Roman" w:cs="Times New Roman"/>
                <w:kern w:val="0"/>
                <w:sz w:val="24"/>
                <w:szCs w:val="24"/>
                <w:lang w:val="en-GB"/>
                <w14:ligatures w14:val="none"/>
              </w:rPr>
              <w:t>High-pass filter circuit</w:t>
            </w:r>
          </w:p>
          <w:p w14:paraId="3DBB2BE7" w14:textId="77777777" w:rsidR="004A6325" w:rsidRPr="00AB647F" w:rsidRDefault="004A6325">
            <w:pPr>
              <w:numPr>
                <w:ilvl w:val="0"/>
                <w:numId w:val="149"/>
              </w:numPr>
              <w:spacing w:after="0" w:line="276" w:lineRule="auto"/>
              <w:contextualSpacing/>
              <w:rPr>
                <w:rFonts w:ascii="Times New Roman" w:eastAsia="Calibri" w:hAnsi="Times New Roman" w:cs="Times New Roman"/>
                <w:kern w:val="0"/>
                <w:sz w:val="24"/>
                <w:szCs w:val="24"/>
                <w:lang w:val="en-GB"/>
                <w14:ligatures w14:val="none"/>
              </w:rPr>
            </w:pPr>
            <w:r w:rsidRPr="00AB647F">
              <w:rPr>
                <w:rFonts w:ascii="Times New Roman" w:eastAsia="Calibri" w:hAnsi="Times New Roman" w:cs="Times New Roman"/>
                <w:kern w:val="0"/>
                <w:sz w:val="24"/>
                <w:szCs w:val="24"/>
                <w:lang w:val="en-GB"/>
                <w14:ligatures w14:val="none"/>
              </w:rPr>
              <w:t>Band-pass filter circuit</w:t>
            </w:r>
          </w:p>
          <w:p w14:paraId="5090242B" w14:textId="77777777" w:rsidR="004A6325" w:rsidRPr="00AB647F" w:rsidRDefault="004A6325">
            <w:pPr>
              <w:pStyle w:val="ListParagraph"/>
              <w:numPr>
                <w:ilvl w:val="1"/>
                <w:numId w:val="56"/>
              </w:numPr>
              <w:spacing w:line="276" w:lineRule="auto"/>
              <w:ind w:left="360"/>
              <w:rPr>
                <w:lang w:val="en-GB"/>
              </w:rPr>
            </w:pPr>
            <w:r w:rsidRPr="00AB647F">
              <w:rPr>
                <w:lang w:val="en-GB"/>
              </w:rPr>
              <w:t>Test signal filter circuits</w:t>
            </w:r>
          </w:p>
          <w:p w14:paraId="44C86B00" w14:textId="77777777" w:rsidR="004A6325" w:rsidRPr="00AB647F" w:rsidRDefault="004A6325">
            <w:pPr>
              <w:numPr>
                <w:ilvl w:val="0"/>
                <w:numId w:val="148"/>
              </w:numPr>
              <w:spacing w:after="0" w:line="276" w:lineRule="auto"/>
              <w:contextualSpacing/>
              <w:rPr>
                <w:rFonts w:ascii="Times New Roman" w:eastAsia="Calibri" w:hAnsi="Times New Roman" w:cs="Times New Roman"/>
                <w:kern w:val="0"/>
                <w:sz w:val="24"/>
                <w:szCs w:val="24"/>
                <w:lang w:val="en-GB"/>
                <w14:ligatures w14:val="none"/>
              </w:rPr>
            </w:pPr>
            <w:r w:rsidRPr="00AB647F">
              <w:rPr>
                <w:rFonts w:ascii="Times New Roman" w:eastAsia="Calibri" w:hAnsi="Times New Roman" w:cs="Times New Roman"/>
                <w:kern w:val="0"/>
                <w:sz w:val="24"/>
                <w:szCs w:val="24"/>
                <w:lang w:val="en-GB"/>
                <w14:ligatures w14:val="none"/>
              </w:rPr>
              <w:t xml:space="preserve">Measure the output waveform </w:t>
            </w:r>
          </w:p>
          <w:p w14:paraId="57BDAF9F" w14:textId="77777777" w:rsidR="004A6325" w:rsidRPr="00AB647F" w:rsidRDefault="004A6325">
            <w:pPr>
              <w:numPr>
                <w:ilvl w:val="0"/>
                <w:numId w:val="148"/>
              </w:numPr>
              <w:spacing w:after="0" w:line="276" w:lineRule="auto"/>
              <w:contextualSpacing/>
              <w:rPr>
                <w:rFonts w:ascii="Times New Roman" w:eastAsia="Calibri" w:hAnsi="Times New Roman" w:cs="Times New Roman"/>
                <w:kern w:val="0"/>
                <w:sz w:val="24"/>
                <w:szCs w:val="24"/>
                <w:lang w:val="en-GB"/>
                <w14:ligatures w14:val="none"/>
              </w:rPr>
            </w:pPr>
            <w:r w:rsidRPr="00AB647F">
              <w:rPr>
                <w:rFonts w:ascii="Times New Roman" w:eastAsia="Calibri" w:hAnsi="Times New Roman" w:cs="Times New Roman"/>
                <w:kern w:val="0"/>
                <w:sz w:val="24"/>
                <w:szCs w:val="24"/>
                <w:lang w:val="en-GB"/>
                <w14:ligatures w14:val="none"/>
              </w:rPr>
              <w:t>Verify the filter passes or blocks the correct frequency range.</w:t>
            </w:r>
          </w:p>
          <w:p w14:paraId="230751B0" w14:textId="77777777" w:rsidR="004A6325" w:rsidRPr="00AB647F" w:rsidRDefault="004A6325">
            <w:pPr>
              <w:numPr>
                <w:ilvl w:val="0"/>
                <w:numId w:val="148"/>
              </w:numPr>
              <w:spacing w:after="0" w:line="276" w:lineRule="auto"/>
              <w:contextualSpacing/>
              <w:rPr>
                <w:rFonts w:ascii="Times New Roman" w:eastAsia="Calibri" w:hAnsi="Times New Roman" w:cs="Times New Roman"/>
                <w:kern w:val="0"/>
                <w:sz w:val="24"/>
                <w:szCs w:val="24"/>
                <w:lang w:val="en-GB"/>
                <w14:ligatures w14:val="none"/>
              </w:rPr>
            </w:pPr>
            <w:r w:rsidRPr="00AB647F">
              <w:rPr>
                <w:rFonts w:ascii="Times New Roman" w:eastAsia="Calibri" w:hAnsi="Times New Roman" w:cs="Times New Roman"/>
                <w:kern w:val="0"/>
                <w:sz w:val="24"/>
                <w:szCs w:val="24"/>
                <w:lang w:val="en-GB"/>
                <w14:ligatures w14:val="none"/>
              </w:rPr>
              <w:t>Measure the cut-off frequency to match circuit specification.</w:t>
            </w:r>
          </w:p>
        </w:tc>
        <w:tc>
          <w:tcPr>
            <w:tcW w:w="1202" w:type="pct"/>
            <w:tcBorders>
              <w:top w:val="single" w:sz="4" w:space="0" w:color="auto"/>
              <w:left w:val="single" w:sz="4" w:space="0" w:color="auto"/>
              <w:bottom w:val="single" w:sz="4" w:space="0" w:color="auto"/>
              <w:right w:val="single" w:sz="4" w:space="0" w:color="auto"/>
            </w:tcBorders>
          </w:tcPr>
          <w:p w14:paraId="6AD58821" w14:textId="77777777" w:rsidR="004A6325" w:rsidRPr="00AB647F" w:rsidRDefault="004A6325">
            <w:pPr>
              <w:numPr>
                <w:ilvl w:val="0"/>
                <w:numId w:val="237"/>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Written Assessment</w:t>
            </w:r>
          </w:p>
          <w:p w14:paraId="1CD446DD" w14:textId="77777777" w:rsidR="004A6325" w:rsidRPr="00AB647F" w:rsidRDefault="004A6325">
            <w:pPr>
              <w:numPr>
                <w:ilvl w:val="0"/>
                <w:numId w:val="237"/>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Oral Questioning </w:t>
            </w:r>
          </w:p>
          <w:p w14:paraId="16AF3CEB" w14:textId="77777777" w:rsidR="004A6325" w:rsidRPr="00AB647F" w:rsidRDefault="004A6325">
            <w:pPr>
              <w:numPr>
                <w:ilvl w:val="0"/>
                <w:numId w:val="237"/>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Assessment</w:t>
            </w:r>
          </w:p>
          <w:p w14:paraId="5BC0B26D" w14:textId="77777777" w:rsidR="004A6325" w:rsidRPr="00AB647F" w:rsidRDefault="004A6325">
            <w:pPr>
              <w:numPr>
                <w:ilvl w:val="0"/>
                <w:numId w:val="237"/>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Project</w:t>
            </w:r>
          </w:p>
          <w:p w14:paraId="0A89DC23" w14:textId="77777777" w:rsidR="004A6325" w:rsidRPr="00AB647F" w:rsidRDefault="004A6325">
            <w:pPr>
              <w:numPr>
                <w:ilvl w:val="0"/>
                <w:numId w:val="237"/>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Third party report</w:t>
            </w:r>
          </w:p>
          <w:p w14:paraId="65CEEAB4" w14:textId="77777777" w:rsidR="004A6325" w:rsidRPr="00AB647F" w:rsidRDefault="004A6325">
            <w:pPr>
              <w:numPr>
                <w:ilvl w:val="0"/>
                <w:numId w:val="237"/>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Portfolio of evidence</w:t>
            </w:r>
          </w:p>
          <w:p w14:paraId="4E0ED9E0" w14:textId="77777777" w:rsidR="004A6325" w:rsidRPr="00AB647F" w:rsidRDefault="004A6325" w:rsidP="006218ED">
            <w:pPr>
              <w:spacing w:after="0" w:line="276" w:lineRule="auto"/>
              <w:ind w:left="1530"/>
              <w:rPr>
                <w:rFonts w:eastAsia="Calibri"/>
                <w:kern w:val="0"/>
                <w:szCs w:val="24"/>
                <w:lang w:val="en-ZA"/>
              </w:rPr>
            </w:pPr>
          </w:p>
        </w:tc>
      </w:tr>
      <w:tr w:rsidR="004A6325" w:rsidRPr="00AB647F" w14:paraId="0D235E00" w14:textId="77777777" w:rsidTr="006218ED">
        <w:trPr>
          <w:trHeight w:val="701"/>
        </w:trPr>
        <w:tc>
          <w:tcPr>
            <w:tcW w:w="1335" w:type="pct"/>
            <w:tcBorders>
              <w:top w:val="single" w:sz="4" w:space="0" w:color="auto"/>
              <w:left w:val="single" w:sz="4" w:space="0" w:color="auto"/>
              <w:bottom w:val="single" w:sz="4" w:space="0" w:color="auto"/>
              <w:right w:val="single" w:sz="4" w:space="0" w:color="auto"/>
            </w:tcBorders>
          </w:tcPr>
          <w:p w14:paraId="05F92C6C" w14:textId="77777777" w:rsidR="004A6325" w:rsidRPr="008B3CB4" w:rsidRDefault="004A6325">
            <w:pPr>
              <w:numPr>
                <w:ilvl w:val="0"/>
                <w:numId w:val="73"/>
              </w:numPr>
              <w:contextualSpacing/>
              <w:rPr>
                <w:kern w:val="0"/>
                <w:szCs w:val="24"/>
                <w:lang w:val="en-GB"/>
              </w:rPr>
            </w:pPr>
            <w:bookmarkStart w:id="63" w:name="_Hlk194571844"/>
            <w:r w:rsidRPr="00E94EF0">
              <w:rPr>
                <w:rFonts w:ascii="Times New Roman" w:hAnsi="Times New Roman" w:cs="Times New Roman"/>
                <w:sz w:val="24"/>
                <w:szCs w:val="24"/>
              </w:rPr>
              <w:t>Fabric</w:t>
            </w:r>
            <w:r>
              <w:rPr>
                <w:rFonts w:ascii="Times New Roman" w:hAnsi="Times New Roman" w:cs="Times New Roman"/>
                <w:sz w:val="24"/>
                <w:szCs w:val="24"/>
              </w:rPr>
              <w:t xml:space="preserve">ate </w:t>
            </w:r>
            <w:r w:rsidRPr="00077A5A">
              <w:rPr>
                <w:rFonts w:ascii="Times New Roman" w:eastAsia="Times New Roman" w:hAnsi="Times New Roman" w:cs="Times New Roman"/>
                <w:sz w:val="24"/>
                <w:szCs w:val="24"/>
                <w:lang w:val="en-GB"/>
              </w:rPr>
              <w:t>micr</w:t>
            </w:r>
            <w:r>
              <w:rPr>
                <w:rFonts w:ascii="Times New Roman" w:eastAsia="Times New Roman" w:hAnsi="Times New Roman" w:cs="Times New Roman"/>
                <w:sz w:val="24"/>
                <w:szCs w:val="24"/>
                <w:lang w:val="en-GB"/>
              </w:rPr>
              <w:t>ocontroller-based systems</w:t>
            </w:r>
          </w:p>
        </w:tc>
        <w:tc>
          <w:tcPr>
            <w:tcW w:w="2463" w:type="pct"/>
            <w:tcBorders>
              <w:top w:val="single" w:sz="4" w:space="0" w:color="auto"/>
              <w:left w:val="single" w:sz="4" w:space="0" w:color="auto"/>
              <w:bottom w:val="single" w:sz="4" w:space="0" w:color="auto"/>
              <w:right w:val="single" w:sz="4" w:space="0" w:color="auto"/>
            </w:tcBorders>
          </w:tcPr>
          <w:p w14:paraId="4329EA53" w14:textId="77777777" w:rsidR="004A6325" w:rsidRPr="002548A7" w:rsidRDefault="004A6325">
            <w:pPr>
              <w:pStyle w:val="ListParagraph"/>
              <w:numPr>
                <w:ilvl w:val="1"/>
                <w:numId w:val="229"/>
              </w:numPr>
              <w:spacing w:line="276" w:lineRule="auto"/>
              <w:ind w:left="360"/>
              <w:rPr>
                <w:szCs w:val="24"/>
                <w:lang w:val="en-GB"/>
              </w:rPr>
            </w:pPr>
            <w:r w:rsidRPr="002548A7">
              <w:rPr>
                <w:szCs w:val="24"/>
                <w:lang w:val="en-GB"/>
              </w:rPr>
              <w:t xml:space="preserve">Introduction to </w:t>
            </w:r>
            <w:r w:rsidRPr="002548A7">
              <w:rPr>
                <w:rFonts w:eastAsia="Calibri"/>
                <w:kern w:val="0"/>
                <w:szCs w:val="24"/>
                <w:lang w:val="en-GB"/>
              </w:rPr>
              <w:t>Basic architecture of a microprocessor/microcontroller</w:t>
            </w:r>
          </w:p>
          <w:p w14:paraId="3A0F49BF" w14:textId="77777777" w:rsidR="004A6325" w:rsidRPr="002548A7" w:rsidRDefault="004A6325">
            <w:pPr>
              <w:pStyle w:val="ListParagraph"/>
              <w:numPr>
                <w:ilvl w:val="2"/>
                <w:numId w:val="229"/>
              </w:numPr>
              <w:spacing w:line="276" w:lineRule="auto"/>
              <w:rPr>
                <w:szCs w:val="24"/>
                <w:lang w:val="en-GB"/>
              </w:rPr>
            </w:pPr>
            <w:r w:rsidRPr="002548A7">
              <w:rPr>
                <w:lang w:val="en-GB"/>
              </w:rPr>
              <w:t>CPU</w:t>
            </w:r>
          </w:p>
          <w:p w14:paraId="778CE4D2" w14:textId="77777777" w:rsidR="004A6325" w:rsidRPr="00AB647F" w:rsidRDefault="004A6325">
            <w:pPr>
              <w:pStyle w:val="ListParagraph"/>
              <w:numPr>
                <w:ilvl w:val="2"/>
                <w:numId w:val="229"/>
              </w:numPr>
              <w:spacing w:line="276" w:lineRule="auto"/>
              <w:rPr>
                <w:lang w:val="en-GB"/>
              </w:rPr>
            </w:pPr>
            <w:r w:rsidRPr="00AB647F">
              <w:rPr>
                <w:lang w:val="en-GB"/>
              </w:rPr>
              <w:t>Memory</w:t>
            </w:r>
          </w:p>
          <w:p w14:paraId="73335495" w14:textId="77777777" w:rsidR="004A6325" w:rsidRPr="00AB647F" w:rsidRDefault="004A6325">
            <w:pPr>
              <w:pStyle w:val="ListParagraph"/>
              <w:numPr>
                <w:ilvl w:val="2"/>
                <w:numId w:val="229"/>
              </w:numPr>
              <w:spacing w:line="276" w:lineRule="auto"/>
              <w:rPr>
                <w:lang w:val="en-GB"/>
              </w:rPr>
            </w:pPr>
            <w:r w:rsidRPr="00AB647F">
              <w:rPr>
                <w:lang w:val="en-GB"/>
              </w:rPr>
              <w:t>Input/output ports</w:t>
            </w:r>
          </w:p>
          <w:p w14:paraId="1340C18E" w14:textId="77777777" w:rsidR="004A6325" w:rsidRDefault="004A6325">
            <w:pPr>
              <w:pStyle w:val="ListParagraph"/>
              <w:numPr>
                <w:ilvl w:val="1"/>
                <w:numId w:val="229"/>
              </w:numPr>
              <w:spacing w:line="276" w:lineRule="auto"/>
              <w:ind w:left="360"/>
              <w:rPr>
                <w:szCs w:val="24"/>
                <w:lang w:val="en-GB"/>
              </w:rPr>
            </w:pPr>
            <w:r w:rsidRPr="002548A7">
              <w:rPr>
                <w:szCs w:val="24"/>
                <w:lang w:val="en-GB"/>
              </w:rPr>
              <w:t>Basic microprocessors or microcontroller programming.</w:t>
            </w:r>
          </w:p>
          <w:p w14:paraId="364E2DF1" w14:textId="77777777" w:rsidR="004A6325" w:rsidRPr="00CE57DE" w:rsidRDefault="004A6325">
            <w:pPr>
              <w:pStyle w:val="ListParagraph"/>
              <w:numPr>
                <w:ilvl w:val="2"/>
                <w:numId w:val="229"/>
              </w:numPr>
              <w:spacing w:line="276" w:lineRule="auto"/>
              <w:rPr>
                <w:szCs w:val="24"/>
                <w:lang w:val="en-GB"/>
              </w:rPr>
            </w:pPr>
            <w:r w:rsidRPr="00CE57DE">
              <w:rPr>
                <w:lang w:val="en-GB"/>
              </w:rPr>
              <w:t>Arduino or</w:t>
            </w:r>
          </w:p>
          <w:p w14:paraId="704549B8" w14:textId="77777777" w:rsidR="004A6325" w:rsidRPr="00CE57DE" w:rsidRDefault="004A6325">
            <w:pPr>
              <w:pStyle w:val="ListParagraph"/>
              <w:numPr>
                <w:ilvl w:val="2"/>
                <w:numId w:val="229"/>
              </w:numPr>
              <w:spacing w:line="276" w:lineRule="auto"/>
              <w:rPr>
                <w:szCs w:val="24"/>
                <w:lang w:val="en-GB"/>
              </w:rPr>
            </w:pPr>
            <w:r w:rsidRPr="00CE57DE">
              <w:rPr>
                <w:lang w:val="en-GB"/>
              </w:rPr>
              <w:t>Raspberry-Pi</w:t>
            </w:r>
          </w:p>
          <w:p w14:paraId="2D2A0983" w14:textId="77777777" w:rsidR="004A6325" w:rsidRDefault="004A6325">
            <w:pPr>
              <w:numPr>
                <w:ilvl w:val="1"/>
                <w:numId w:val="229"/>
              </w:numPr>
              <w:spacing w:line="276" w:lineRule="auto"/>
              <w:ind w:left="360"/>
              <w:contextualSpacing/>
              <w:rPr>
                <w:rFonts w:ascii="Times New Roman" w:hAnsi="Times New Roman" w:cs="Times New Roman"/>
                <w:color w:val="000000"/>
                <w:kern w:val="28"/>
                <w:sz w:val="24"/>
                <w:szCs w:val="20"/>
                <w:lang w:val="en-GB"/>
                <w14:ligatures w14:val="none"/>
              </w:rPr>
            </w:pPr>
            <w:r w:rsidRPr="00AB647F">
              <w:rPr>
                <w:rFonts w:ascii="Times New Roman" w:hAnsi="Times New Roman" w:cs="Times New Roman"/>
                <w:color w:val="000000"/>
                <w:kern w:val="28"/>
                <w:sz w:val="24"/>
                <w:szCs w:val="20"/>
                <w:lang w:val="en-GB"/>
                <w14:ligatures w14:val="none"/>
              </w:rPr>
              <w:t>Interfacing of peripherals to a microprocessor/microcontroller.</w:t>
            </w:r>
          </w:p>
          <w:p w14:paraId="40BBAF32" w14:textId="77777777" w:rsidR="004A6325" w:rsidRPr="00CE57DE" w:rsidRDefault="004A6325">
            <w:pPr>
              <w:pStyle w:val="ListParagraph"/>
              <w:numPr>
                <w:ilvl w:val="2"/>
                <w:numId w:val="229"/>
              </w:numPr>
              <w:spacing w:line="276" w:lineRule="auto"/>
              <w:rPr>
                <w:lang w:val="en-GB"/>
              </w:rPr>
            </w:pPr>
            <w:r w:rsidRPr="00CE57DE">
              <w:rPr>
                <w:rFonts w:eastAsia="Calibri"/>
                <w:kern w:val="0"/>
                <w:szCs w:val="24"/>
                <w:lang w:val="en-GB"/>
              </w:rPr>
              <w:t>LCD/LED displays</w:t>
            </w:r>
          </w:p>
          <w:p w14:paraId="7B3CEB60" w14:textId="77777777" w:rsidR="004A6325" w:rsidRPr="00AB647F" w:rsidRDefault="004A6325">
            <w:pPr>
              <w:pStyle w:val="ListParagraph"/>
              <w:numPr>
                <w:ilvl w:val="2"/>
                <w:numId w:val="229"/>
              </w:numPr>
              <w:spacing w:line="276" w:lineRule="auto"/>
              <w:rPr>
                <w:rFonts w:eastAsia="Calibri"/>
                <w:kern w:val="0"/>
                <w:szCs w:val="24"/>
                <w:lang w:val="en-GB"/>
              </w:rPr>
            </w:pPr>
            <w:r w:rsidRPr="00AB647F">
              <w:rPr>
                <w:rFonts w:eastAsia="Calibri"/>
                <w:kern w:val="0"/>
                <w:szCs w:val="24"/>
                <w:lang w:val="en-GB"/>
              </w:rPr>
              <w:t>Keypads</w:t>
            </w:r>
          </w:p>
          <w:p w14:paraId="6B1EB663" w14:textId="77777777" w:rsidR="004A6325" w:rsidRPr="00AB647F" w:rsidRDefault="004A6325">
            <w:pPr>
              <w:pStyle w:val="ListParagraph"/>
              <w:numPr>
                <w:ilvl w:val="2"/>
                <w:numId w:val="229"/>
              </w:numPr>
              <w:spacing w:line="276" w:lineRule="auto"/>
              <w:rPr>
                <w:rFonts w:eastAsia="Calibri"/>
                <w:kern w:val="0"/>
                <w:szCs w:val="24"/>
                <w:lang w:val="en-GB"/>
              </w:rPr>
            </w:pPr>
            <w:r w:rsidRPr="00AB647F">
              <w:rPr>
                <w:rFonts w:eastAsia="Calibri"/>
                <w:kern w:val="0"/>
                <w:szCs w:val="24"/>
                <w:lang w:val="en-GB"/>
              </w:rPr>
              <w:t>Push buttons</w:t>
            </w:r>
          </w:p>
          <w:p w14:paraId="1447DF31" w14:textId="77777777" w:rsidR="004A6325" w:rsidRPr="00AB647F" w:rsidRDefault="004A6325">
            <w:pPr>
              <w:pStyle w:val="ListParagraph"/>
              <w:numPr>
                <w:ilvl w:val="2"/>
                <w:numId w:val="229"/>
              </w:numPr>
              <w:spacing w:line="276" w:lineRule="auto"/>
              <w:rPr>
                <w:rFonts w:eastAsia="Calibri"/>
                <w:kern w:val="0"/>
                <w:szCs w:val="24"/>
                <w:lang w:val="en-GB"/>
              </w:rPr>
            </w:pPr>
            <w:r w:rsidRPr="00AB647F">
              <w:rPr>
                <w:rFonts w:eastAsia="Calibri"/>
                <w:kern w:val="0"/>
                <w:szCs w:val="24"/>
                <w:lang w:val="en-GB"/>
              </w:rPr>
              <w:t>Temperature sensors</w:t>
            </w:r>
          </w:p>
          <w:p w14:paraId="244A0B95" w14:textId="77777777" w:rsidR="004A6325" w:rsidRPr="00AB647F" w:rsidRDefault="004A6325">
            <w:pPr>
              <w:pStyle w:val="ListParagraph"/>
              <w:numPr>
                <w:ilvl w:val="2"/>
                <w:numId w:val="229"/>
              </w:numPr>
              <w:spacing w:line="276" w:lineRule="auto"/>
              <w:rPr>
                <w:rFonts w:eastAsia="Calibri"/>
                <w:kern w:val="0"/>
                <w:szCs w:val="24"/>
                <w:lang w:val="en-GB"/>
              </w:rPr>
            </w:pPr>
            <w:r w:rsidRPr="00AB647F">
              <w:rPr>
                <w:rFonts w:eastAsia="Calibri"/>
                <w:kern w:val="0"/>
                <w:szCs w:val="24"/>
                <w:lang w:val="en-GB"/>
              </w:rPr>
              <w:t>Light sensors</w:t>
            </w:r>
          </w:p>
          <w:p w14:paraId="47AB101F" w14:textId="77777777" w:rsidR="004A6325" w:rsidRPr="00AB647F" w:rsidRDefault="004A6325">
            <w:pPr>
              <w:pStyle w:val="ListParagraph"/>
              <w:numPr>
                <w:ilvl w:val="2"/>
                <w:numId w:val="229"/>
              </w:numPr>
              <w:spacing w:line="276" w:lineRule="auto"/>
              <w:rPr>
                <w:rFonts w:eastAsia="Calibri"/>
                <w:kern w:val="0"/>
                <w:szCs w:val="24"/>
                <w:lang w:val="en-GB"/>
              </w:rPr>
            </w:pPr>
            <w:r w:rsidRPr="00AB647F">
              <w:rPr>
                <w:rFonts w:eastAsia="Calibri"/>
                <w:kern w:val="0"/>
                <w:szCs w:val="24"/>
                <w:lang w:val="en-GB"/>
              </w:rPr>
              <w:t>Actuators: motors, or relays</w:t>
            </w:r>
          </w:p>
          <w:p w14:paraId="0896498F" w14:textId="77777777" w:rsidR="004A6325" w:rsidRDefault="004A6325">
            <w:pPr>
              <w:numPr>
                <w:ilvl w:val="1"/>
                <w:numId w:val="229"/>
              </w:numPr>
              <w:spacing w:line="276" w:lineRule="auto"/>
              <w:ind w:left="360"/>
              <w:contextualSpacing/>
              <w:rPr>
                <w:rFonts w:ascii="Times New Roman" w:hAnsi="Times New Roman" w:cs="Times New Roman"/>
                <w:color w:val="000000"/>
                <w:kern w:val="28"/>
                <w:sz w:val="24"/>
                <w:szCs w:val="20"/>
                <w:lang w:val="en-GB"/>
                <w14:ligatures w14:val="none"/>
              </w:rPr>
            </w:pPr>
            <w:r w:rsidRPr="00AB647F">
              <w:rPr>
                <w:rFonts w:ascii="Times New Roman" w:hAnsi="Times New Roman" w:cs="Times New Roman"/>
                <w:color w:val="000000"/>
                <w:kern w:val="28"/>
                <w:sz w:val="24"/>
                <w:szCs w:val="20"/>
                <w:lang w:val="en-GB"/>
                <w14:ligatures w14:val="none"/>
              </w:rPr>
              <w:t>Construct microprocessor-based systems</w:t>
            </w:r>
          </w:p>
          <w:p w14:paraId="0890B3B1" w14:textId="77777777" w:rsidR="004A6325" w:rsidRPr="00CE57DE" w:rsidRDefault="004A6325">
            <w:pPr>
              <w:pStyle w:val="ListParagraph"/>
              <w:numPr>
                <w:ilvl w:val="2"/>
                <w:numId w:val="229"/>
              </w:numPr>
              <w:spacing w:line="276" w:lineRule="auto"/>
              <w:rPr>
                <w:lang w:val="en-GB"/>
              </w:rPr>
            </w:pPr>
            <w:r w:rsidRPr="00CE57DE">
              <w:rPr>
                <w:rFonts w:eastAsia="Calibri"/>
                <w:kern w:val="0"/>
                <w:szCs w:val="24"/>
                <w:lang w:val="en-GB"/>
              </w:rPr>
              <w:t>Simple LED control system (using microcontrollers)</w:t>
            </w:r>
          </w:p>
          <w:p w14:paraId="324A3E61" w14:textId="77777777" w:rsidR="004A6325" w:rsidRPr="00AB647F" w:rsidRDefault="004A6325">
            <w:pPr>
              <w:pStyle w:val="ListParagraph"/>
              <w:numPr>
                <w:ilvl w:val="2"/>
                <w:numId w:val="229"/>
              </w:numPr>
              <w:spacing w:line="276" w:lineRule="auto"/>
              <w:rPr>
                <w:rFonts w:eastAsia="Calibri"/>
                <w:kern w:val="0"/>
                <w:szCs w:val="24"/>
                <w:lang w:val="en-GB"/>
              </w:rPr>
            </w:pPr>
            <w:r w:rsidRPr="00AB647F">
              <w:rPr>
                <w:rFonts w:eastAsia="Calibri"/>
                <w:kern w:val="0"/>
                <w:szCs w:val="24"/>
                <w:lang w:val="en-GB"/>
              </w:rPr>
              <w:t>Temperature monitoring system with sensor feedback</w:t>
            </w:r>
          </w:p>
          <w:p w14:paraId="6547E81A" w14:textId="77777777" w:rsidR="004A6325" w:rsidRPr="00AB647F" w:rsidRDefault="004A6325">
            <w:pPr>
              <w:pStyle w:val="ListParagraph"/>
              <w:numPr>
                <w:ilvl w:val="2"/>
                <w:numId w:val="229"/>
              </w:numPr>
              <w:spacing w:line="276" w:lineRule="auto"/>
              <w:rPr>
                <w:rFonts w:eastAsia="Calibri"/>
                <w:kern w:val="0"/>
                <w:szCs w:val="24"/>
                <w:lang w:val="en-GB"/>
              </w:rPr>
            </w:pPr>
            <w:r w:rsidRPr="00AB647F">
              <w:rPr>
                <w:rFonts w:eastAsia="Calibri"/>
                <w:kern w:val="0"/>
                <w:szCs w:val="24"/>
                <w:lang w:val="en-GB"/>
              </w:rPr>
              <w:t>Motor control system (DC/servo motors)</w:t>
            </w:r>
          </w:p>
          <w:p w14:paraId="12A0179F" w14:textId="77777777" w:rsidR="004A6325" w:rsidRDefault="004A6325">
            <w:pPr>
              <w:numPr>
                <w:ilvl w:val="1"/>
                <w:numId w:val="229"/>
              </w:numPr>
              <w:spacing w:line="276" w:lineRule="auto"/>
              <w:ind w:left="360"/>
              <w:contextualSpacing/>
              <w:rPr>
                <w:rFonts w:ascii="Times New Roman" w:hAnsi="Times New Roman" w:cs="Times New Roman"/>
                <w:color w:val="000000"/>
                <w:kern w:val="28"/>
                <w:sz w:val="24"/>
                <w:szCs w:val="20"/>
                <w:lang w:val="en-GB"/>
                <w14:ligatures w14:val="none"/>
              </w:rPr>
            </w:pPr>
            <w:r w:rsidRPr="00AB647F">
              <w:rPr>
                <w:rFonts w:ascii="Times New Roman" w:hAnsi="Times New Roman" w:cs="Times New Roman"/>
                <w:color w:val="000000"/>
                <w:kern w:val="28"/>
                <w:sz w:val="24"/>
                <w:szCs w:val="20"/>
                <w:lang w:val="en-GB"/>
                <w14:ligatures w14:val="none"/>
              </w:rPr>
              <w:t>Test microprocessor-based systems</w:t>
            </w:r>
          </w:p>
          <w:p w14:paraId="22B6F100" w14:textId="77777777" w:rsidR="004A6325" w:rsidRPr="00CE57DE" w:rsidRDefault="004A6325">
            <w:pPr>
              <w:pStyle w:val="ListParagraph"/>
              <w:numPr>
                <w:ilvl w:val="2"/>
                <w:numId w:val="229"/>
              </w:numPr>
              <w:spacing w:line="276" w:lineRule="auto"/>
              <w:rPr>
                <w:lang w:val="en-GB"/>
              </w:rPr>
            </w:pPr>
            <w:r w:rsidRPr="00CE57DE">
              <w:rPr>
                <w:rFonts w:eastAsia="Calibri"/>
                <w:kern w:val="0"/>
                <w:szCs w:val="24"/>
                <w:lang w:val="en-GB"/>
              </w:rPr>
              <w:t>Measure voltages and signals</w:t>
            </w:r>
          </w:p>
          <w:p w14:paraId="5F48565A" w14:textId="77777777" w:rsidR="004A6325" w:rsidRPr="00CE57DE" w:rsidRDefault="004A6325">
            <w:pPr>
              <w:pStyle w:val="ListParagraph"/>
              <w:numPr>
                <w:ilvl w:val="2"/>
                <w:numId w:val="229"/>
              </w:numPr>
              <w:spacing w:line="276" w:lineRule="auto"/>
              <w:rPr>
                <w:lang w:val="en-GB"/>
              </w:rPr>
            </w:pPr>
            <w:r w:rsidRPr="00CE57DE">
              <w:rPr>
                <w:rFonts w:eastAsia="Calibri"/>
                <w:kern w:val="0"/>
                <w:szCs w:val="24"/>
                <w:lang w:val="en-GB"/>
              </w:rPr>
              <w:t>Debug programs and hardware circuits to identify and correct errors</w:t>
            </w:r>
          </w:p>
          <w:p w14:paraId="7525B43A" w14:textId="77777777" w:rsidR="004A6325" w:rsidRPr="00CE57DE" w:rsidRDefault="004A6325">
            <w:pPr>
              <w:pStyle w:val="ListParagraph"/>
              <w:numPr>
                <w:ilvl w:val="2"/>
                <w:numId w:val="229"/>
              </w:numPr>
              <w:spacing w:line="276" w:lineRule="auto"/>
              <w:rPr>
                <w:lang w:val="en-GB"/>
              </w:rPr>
            </w:pPr>
            <w:r w:rsidRPr="00CE57DE">
              <w:rPr>
                <w:rFonts w:eastAsia="Calibri"/>
                <w:kern w:val="0"/>
                <w:szCs w:val="24"/>
                <w:lang w:val="en-GB"/>
              </w:rPr>
              <w:t>Simulate inputs to verify system response.</w:t>
            </w:r>
          </w:p>
          <w:p w14:paraId="428006BD" w14:textId="77777777" w:rsidR="004A6325" w:rsidRPr="00CE57DE" w:rsidRDefault="004A6325">
            <w:pPr>
              <w:pStyle w:val="ListParagraph"/>
              <w:numPr>
                <w:ilvl w:val="2"/>
                <w:numId w:val="229"/>
              </w:numPr>
              <w:spacing w:line="276" w:lineRule="auto"/>
              <w:rPr>
                <w:lang w:val="en-GB"/>
              </w:rPr>
            </w:pPr>
            <w:r w:rsidRPr="00CE57DE">
              <w:rPr>
                <w:rFonts w:eastAsia="Calibri"/>
                <w:kern w:val="0"/>
                <w:szCs w:val="24"/>
                <w:lang w:val="en-GB"/>
              </w:rPr>
              <w:t>Test communication between the microcontroller and peripherals.</w:t>
            </w:r>
          </w:p>
        </w:tc>
        <w:tc>
          <w:tcPr>
            <w:tcW w:w="1202" w:type="pct"/>
            <w:tcBorders>
              <w:top w:val="single" w:sz="4" w:space="0" w:color="auto"/>
              <w:left w:val="single" w:sz="4" w:space="0" w:color="auto"/>
              <w:bottom w:val="single" w:sz="4" w:space="0" w:color="auto"/>
              <w:right w:val="single" w:sz="4" w:space="0" w:color="auto"/>
            </w:tcBorders>
          </w:tcPr>
          <w:p w14:paraId="448F4944" w14:textId="77777777" w:rsidR="004A6325" w:rsidRPr="00AB647F" w:rsidRDefault="004A6325">
            <w:pPr>
              <w:numPr>
                <w:ilvl w:val="0"/>
                <w:numId w:val="239"/>
              </w:numPr>
              <w:spacing w:after="0" w:line="276" w:lineRule="auto"/>
              <w:ind w:left="720"/>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Written Assessment</w:t>
            </w:r>
          </w:p>
          <w:p w14:paraId="47FA8FEB" w14:textId="77777777" w:rsidR="004A6325" w:rsidRPr="00AB647F" w:rsidRDefault="004A6325">
            <w:pPr>
              <w:numPr>
                <w:ilvl w:val="0"/>
                <w:numId w:val="239"/>
              </w:numPr>
              <w:spacing w:after="0" w:line="276" w:lineRule="auto"/>
              <w:ind w:left="720"/>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Oral Questioning </w:t>
            </w:r>
          </w:p>
          <w:p w14:paraId="726FF885" w14:textId="77777777" w:rsidR="004A6325" w:rsidRPr="00AB647F" w:rsidRDefault="004A6325">
            <w:pPr>
              <w:numPr>
                <w:ilvl w:val="0"/>
                <w:numId w:val="239"/>
              </w:numPr>
              <w:spacing w:after="0" w:line="276" w:lineRule="auto"/>
              <w:ind w:left="720"/>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Assessment</w:t>
            </w:r>
          </w:p>
          <w:p w14:paraId="4C9DF177" w14:textId="77777777" w:rsidR="004A6325" w:rsidRPr="00AB647F" w:rsidRDefault="004A6325">
            <w:pPr>
              <w:numPr>
                <w:ilvl w:val="0"/>
                <w:numId w:val="239"/>
              </w:numPr>
              <w:spacing w:after="0" w:line="276" w:lineRule="auto"/>
              <w:ind w:left="720"/>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Project</w:t>
            </w:r>
          </w:p>
          <w:p w14:paraId="6245327A" w14:textId="77777777" w:rsidR="004A6325" w:rsidRPr="00AB647F" w:rsidRDefault="004A6325">
            <w:pPr>
              <w:numPr>
                <w:ilvl w:val="0"/>
                <w:numId w:val="239"/>
              </w:numPr>
              <w:spacing w:after="0" w:line="276" w:lineRule="auto"/>
              <w:ind w:left="720"/>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Third party report</w:t>
            </w:r>
          </w:p>
          <w:p w14:paraId="13AE60C5" w14:textId="77777777" w:rsidR="004A6325" w:rsidRPr="00AB647F" w:rsidRDefault="004A6325">
            <w:pPr>
              <w:numPr>
                <w:ilvl w:val="0"/>
                <w:numId w:val="239"/>
              </w:numPr>
              <w:spacing w:after="0" w:line="276" w:lineRule="auto"/>
              <w:ind w:left="720"/>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Portfolio of evidence</w:t>
            </w:r>
          </w:p>
          <w:p w14:paraId="23C30F01" w14:textId="77777777" w:rsidR="004A6325" w:rsidRPr="00AB647F" w:rsidRDefault="004A6325" w:rsidP="006218ED">
            <w:pPr>
              <w:spacing w:after="0" w:line="276" w:lineRule="auto"/>
              <w:ind w:left="1530"/>
              <w:rPr>
                <w:rFonts w:ascii="Times New Roman" w:eastAsia="Calibri" w:hAnsi="Times New Roman" w:cs="Times New Roman"/>
                <w:kern w:val="0"/>
                <w:sz w:val="24"/>
                <w:szCs w:val="24"/>
                <w:lang w:val="en-ZA"/>
                <w14:ligatures w14:val="none"/>
              </w:rPr>
            </w:pPr>
          </w:p>
        </w:tc>
      </w:tr>
      <w:bookmarkEnd w:id="63"/>
    </w:tbl>
    <w:p w14:paraId="20D9E82A" w14:textId="77777777" w:rsidR="004A6325" w:rsidRPr="00AB647F" w:rsidRDefault="004A6325" w:rsidP="004A6325">
      <w:pPr>
        <w:spacing w:line="276" w:lineRule="auto"/>
        <w:rPr>
          <w:rFonts w:ascii="Times New Roman" w:eastAsia="Calibri" w:hAnsi="Times New Roman" w:cs="Times New Roman"/>
          <w:kern w:val="0"/>
          <w:sz w:val="24"/>
          <w:szCs w:val="24"/>
          <w14:ligatures w14:val="none"/>
        </w:rPr>
      </w:pPr>
    </w:p>
    <w:p w14:paraId="62AC55A4" w14:textId="77777777" w:rsidR="004A6325" w:rsidRPr="00AB647F" w:rsidRDefault="004A6325" w:rsidP="004A6325">
      <w:pPr>
        <w:spacing w:after="0" w:line="276" w:lineRule="auto"/>
        <w:rPr>
          <w:rFonts w:ascii="Times New Roman" w:eastAsia="Calibri" w:hAnsi="Times New Roman" w:cs="Times New Roman"/>
          <w:b/>
          <w:kern w:val="0"/>
          <w:sz w:val="24"/>
          <w:szCs w:val="24"/>
          <w:lang w:val="en-GB"/>
          <w14:ligatures w14:val="none"/>
        </w:rPr>
      </w:pPr>
      <w:r w:rsidRPr="00AB647F">
        <w:rPr>
          <w:rFonts w:ascii="Times New Roman" w:eastAsia="Calibri" w:hAnsi="Times New Roman" w:cs="Times New Roman"/>
          <w:b/>
          <w:kern w:val="0"/>
          <w:sz w:val="24"/>
          <w:szCs w:val="24"/>
          <w:lang w:val="en-GB"/>
          <w14:ligatures w14:val="none"/>
        </w:rPr>
        <w:t>Suggested Methods of Instruction</w:t>
      </w:r>
    </w:p>
    <w:p w14:paraId="085E723D" w14:textId="77777777" w:rsidR="004A6325" w:rsidRPr="00AB647F" w:rsidRDefault="004A6325" w:rsidP="004A6325">
      <w:pPr>
        <w:numPr>
          <w:ilvl w:val="0"/>
          <w:numId w:val="1"/>
        </w:numPr>
        <w:spacing w:after="0" w:line="276" w:lineRule="auto"/>
        <w:contextualSpacing/>
        <w:rPr>
          <w:rFonts w:ascii="Times New Roman" w:eastAsia="Calibri" w:hAnsi="Times New Roman" w:cs="Times New Roman"/>
          <w:kern w:val="0"/>
          <w:sz w:val="24"/>
          <w:szCs w:val="24"/>
          <w:lang w:val="en-GB"/>
          <w14:ligatures w14:val="none"/>
        </w:rPr>
      </w:pPr>
      <w:r w:rsidRPr="00AB647F">
        <w:rPr>
          <w:rFonts w:ascii="Times New Roman" w:eastAsia="Calibri" w:hAnsi="Times New Roman" w:cs="Times New Roman"/>
          <w:kern w:val="0"/>
          <w:sz w:val="24"/>
          <w:szCs w:val="24"/>
          <w:lang w:val="en-GB"/>
          <w14:ligatures w14:val="none"/>
        </w:rPr>
        <w:t>Group discussions</w:t>
      </w:r>
    </w:p>
    <w:p w14:paraId="2A5132BA" w14:textId="77777777" w:rsidR="004A6325" w:rsidRPr="00AB647F" w:rsidRDefault="004A6325" w:rsidP="004A6325">
      <w:pPr>
        <w:numPr>
          <w:ilvl w:val="0"/>
          <w:numId w:val="1"/>
        </w:numPr>
        <w:spacing w:after="0" w:line="276" w:lineRule="auto"/>
        <w:contextualSpacing/>
        <w:rPr>
          <w:rFonts w:ascii="Times New Roman" w:eastAsia="Calibri" w:hAnsi="Times New Roman" w:cs="Times New Roman"/>
          <w:kern w:val="0"/>
          <w:sz w:val="24"/>
          <w:szCs w:val="24"/>
          <w:lang w:val="en-GB"/>
          <w14:ligatures w14:val="none"/>
        </w:rPr>
      </w:pPr>
      <w:r w:rsidRPr="00AB647F">
        <w:rPr>
          <w:rFonts w:ascii="Times New Roman" w:eastAsia="Calibri" w:hAnsi="Times New Roman" w:cs="Times New Roman"/>
          <w:kern w:val="0"/>
          <w:sz w:val="24"/>
          <w:szCs w:val="24"/>
          <w:lang w:val="en-GB"/>
          <w14:ligatures w14:val="none"/>
        </w:rPr>
        <w:t>Demonstration</w:t>
      </w:r>
    </w:p>
    <w:p w14:paraId="0813D5A0" w14:textId="77777777" w:rsidR="004A6325" w:rsidRPr="00AB647F" w:rsidRDefault="004A6325" w:rsidP="004A6325">
      <w:pPr>
        <w:numPr>
          <w:ilvl w:val="0"/>
          <w:numId w:val="1"/>
        </w:numPr>
        <w:spacing w:after="0" w:line="276" w:lineRule="auto"/>
        <w:contextualSpacing/>
        <w:rPr>
          <w:rFonts w:ascii="Times New Roman" w:eastAsia="Calibri" w:hAnsi="Times New Roman" w:cs="Times New Roman"/>
          <w:kern w:val="0"/>
          <w:sz w:val="24"/>
          <w:szCs w:val="24"/>
          <w:lang w:val="en-GB"/>
          <w14:ligatures w14:val="none"/>
        </w:rPr>
      </w:pPr>
      <w:r w:rsidRPr="00AB647F">
        <w:rPr>
          <w:rFonts w:ascii="Times New Roman" w:eastAsia="Calibri" w:hAnsi="Times New Roman" w:cs="Times New Roman"/>
          <w:kern w:val="0"/>
          <w:sz w:val="24"/>
          <w:szCs w:val="24"/>
          <w:lang w:val="en-GB"/>
          <w14:ligatures w14:val="none"/>
        </w:rPr>
        <w:t>Case studies</w:t>
      </w:r>
    </w:p>
    <w:p w14:paraId="7BF71C9C" w14:textId="77777777" w:rsidR="004A6325" w:rsidRPr="00AB647F" w:rsidRDefault="004A6325" w:rsidP="004A6325">
      <w:pPr>
        <w:numPr>
          <w:ilvl w:val="0"/>
          <w:numId w:val="1"/>
        </w:numPr>
        <w:spacing w:after="0" w:line="276" w:lineRule="auto"/>
        <w:contextualSpacing/>
        <w:rPr>
          <w:rFonts w:ascii="Times New Roman" w:eastAsia="Calibri" w:hAnsi="Times New Roman" w:cs="Times New Roman"/>
          <w:kern w:val="0"/>
          <w:sz w:val="24"/>
          <w:szCs w:val="24"/>
          <w:lang w:val="en-GB"/>
          <w14:ligatures w14:val="none"/>
        </w:rPr>
      </w:pPr>
      <w:r w:rsidRPr="00AB647F">
        <w:rPr>
          <w:rFonts w:ascii="Times New Roman" w:eastAsia="Calibri" w:hAnsi="Times New Roman" w:cs="Times New Roman"/>
          <w:kern w:val="0"/>
          <w:sz w:val="24"/>
          <w:szCs w:val="24"/>
          <w:lang w:val="en-GB"/>
          <w14:ligatures w14:val="none"/>
        </w:rPr>
        <w:t>Industry visits</w:t>
      </w:r>
    </w:p>
    <w:p w14:paraId="5211836F" w14:textId="77777777" w:rsidR="004A6325" w:rsidRPr="00AB647F" w:rsidRDefault="004A6325" w:rsidP="004A6325">
      <w:pPr>
        <w:spacing w:line="276" w:lineRule="auto"/>
        <w:rPr>
          <w:rFonts w:ascii="Times New Roman" w:eastAsia="Calibri" w:hAnsi="Times New Roman" w:cs="Times New Roman"/>
          <w:b/>
          <w:kern w:val="0"/>
          <w:sz w:val="24"/>
          <w:szCs w:val="24"/>
          <w14:ligatures w14:val="none"/>
        </w:rPr>
      </w:pPr>
      <w:r w:rsidRPr="00AB647F">
        <w:rPr>
          <w:rFonts w:ascii="Times New Roman" w:eastAsia="Calibri" w:hAnsi="Times New Roman" w:cs="Times New Roman"/>
          <w:b/>
          <w:kern w:val="0"/>
          <w:sz w:val="24"/>
          <w:szCs w:val="24"/>
          <w14:ligatures w14:val="none"/>
        </w:rPr>
        <w:t>Recommended Resources for 25 trainees</w:t>
      </w:r>
    </w:p>
    <w:tbl>
      <w:tblPr>
        <w:tblStyle w:val="TableGrid"/>
        <w:tblW w:w="9386" w:type="dxa"/>
        <w:tblLayout w:type="fixed"/>
        <w:tblCellMar>
          <w:left w:w="144" w:type="dxa"/>
          <w:right w:w="144" w:type="dxa"/>
        </w:tblCellMar>
        <w:tblLook w:val="04A0" w:firstRow="1" w:lastRow="0" w:firstColumn="1" w:lastColumn="0" w:noHBand="0" w:noVBand="1"/>
      </w:tblPr>
      <w:tblGrid>
        <w:gridCol w:w="895"/>
        <w:gridCol w:w="2077"/>
        <w:gridCol w:w="3233"/>
        <w:gridCol w:w="1350"/>
        <w:gridCol w:w="1831"/>
      </w:tblGrid>
      <w:tr w:rsidR="004A6325" w:rsidRPr="00AB647F" w14:paraId="5C898F91"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04EC0F6C" w14:textId="77777777" w:rsidR="004A6325" w:rsidRPr="00AB647F" w:rsidRDefault="004A6325" w:rsidP="006218ED">
            <w:pPr>
              <w:spacing w:line="276" w:lineRule="auto"/>
              <w:rPr>
                <w:rFonts w:ascii="Times New Roman" w:hAnsi="Times New Roman"/>
                <w:b/>
                <w:sz w:val="24"/>
                <w:szCs w:val="24"/>
                <w:lang w:val="en-GB"/>
              </w:rPr>
            </w:pPr>
            <w:r w:rsidRPr="00AB647F">
              <w:rPr>
                <w:rFonts w:ascii="Times New Roman" w:hAnsi="Times New Roman"/>
                <w:b/>
                <w:sz w:val="24"/>
                <w:szCs w:val="24"/>
                <w:lang w:val="en-GB"/>
              </w:rPr>
              <w:t>S/No.</w:t>
            </w:r>
          </w:p>
        </w:tc>
        <w:tc>
          <w:tcPr>
            <w:tcW w:w="2077" w:type="dxa"/>
            <w:tcBorders>
              <w:top w:val="single" w:sz="4" w:space="0" w:color="auto"/>
              <w:left w:val="single" w:sz="4" w:space="0" w:color="auto"/>
              <w:bottom w:val="single" w:sz="4" w:space="0" w:color="auto"/>
              <w:right w:val="single" w:sz="4" w:space="0" w:color="auto"/>
            </w:tcBorders>
            <w:hideMark/>
          </w:tcPr>
          <w:p w14:paraId="6F184A65" w14:textId="77777777" w:rsidR="004A6325" w:rsidRPr="00AB647F" w:rsidRDefault="004A6325" w:rsidP="006218ED">
            <w:pPr>
              <w:spacing w:line="276" w:lineRule="auto"/>
              <w:rPr>
                <w:rFonts w:ascii="Times New Roman" w:hAnsi="Times New Roman"/>
                <w:b/>
                <w:sz w:val="24"/>
                <w:szCs w:val="24"/>
                <w:lang w:val="en-GB"/>
              </w:rPr>
            </w:pPr>
            <w:r w:rsidRPr="00AB647F">
              <w:rPr>
                <w:rFonts w:ascii="Times New Roman" w:hAnsi="Times New Roman"/>
                <w:b/>
                <w:sz w:val="24"/>
                <w:szCs w:val="24"/>
                <w:lang w:val="en-GB"/>
              </w:rPr>
              <w:t>Category/Item</w:t>
            </w:r>
          </w:p>
        </w:tc>
        <w:tc>
          <w:tcPr>
            <w:tcW w:w="3233" w:type="dxa"/>
            <w:tcBorders>
              <w:top w:val="single" w:sz="4" w:space="0" w:color="auto"/>
              <w:left w:val="single" w:sz="4" w:space="0" w:color="auto"/>
              <w:bottom w:val="single" w:sz="4" w:space="0" w:color="auto"/>
              <w:right w:val="single" w:sz="4" w:space="0" w:color="auto"/>
            </w:tcBorders>
            <w:hideMark/>
          </w:tcPr>
          <w:p w14:paraId="11EAEC52" w14:textId="77777777" w:rsidR="004A6325" w:rsidRPr="00AB647F" w:rsidRDefault="004A6325" w:rsidP="006218ED">
            <w:pPr>
              <w:spacing w:line="276" w:lineRule="auto"/>
              <w:rPr>
                <w:rFonts w:ascii="Times New Roman" w:hAnsi="Times New Roman"/>
                <w:b/>
                <w:sz w:val="24"/>
                <w:szCs w:val="24"/>
                <w:lang w:val="en-GB"/>
              </w:rPr>
            </w:pPr>
            <w:r w:rsidRPr="00AB647F">
              <w:rPr>
                <w:rFonts w:ascii="Times New Roman" w:hAnsi="Times New Roman"/>
                <w:b/>
                <w:sz w:val="24"/>
                <w:szCs w:val="24"/>
                <w:lang w:val="en-GB"/>
              </w:rPr>
              <w:t>Description/ Specifications</w:t>
            </w:r>
          </w:p>
        </w:tc>
        <w:tc>
          <w:tcPr>
            <w:tcW w:w="1350" w:type="dxa"/>
            <w:tcBorders>
              <w:top w:val="single" w:sz="4" w:space="0" w:color="auto"/>
              <w:left w:val="single" w:sz="4" w:space="0" w:color="auto"/>
              <w:bottom w:val="single" w:sz="4" w:space="0" w:color="auto"/>
              <w:right w:val="single" w:sz="4" w:space="0" w:color="auto"/>
            </w:tcBorders>
            <w:hideMark/>
          </w:tcPr>
          <w:p w14:paraId="7C78C15B" w14:textId="77777777" w:rsidR="004A6325" w:rsidRPr="00AB647F" w:rsidRDefault="004A6325" w:rsidP="006218ED">
            <w:pPr>
              <w:spacing w:line="276" w:lineRule="auto"/>
              <w:rPr>
                <w:rFonts w:ascii="Times New Roman" w:hAnsi="Times New Roman"/>
                <w:b/>
                <w:sz w:val="24"/>
                <w:szCs w:val="24"/>
                <w:lang w:val="en-GB"/>
              </w:rPr>
            </w:pPr>
            <w:r w:rsidRPr="00AB647F">
              <w:rPr>
                <w:rFonts w:ascii="Times New Roman" w:hAnsi="Times New Roman"/>
                <w:b/>
                <w:sz w:val="24"/>
                <w:szCs w:val="24"/>
                <w:lang w:val="en-GB"/>
              </w:rPr>
              <w:t>Quantity</w:t>
            </w:r>
          </w:p>
        </w:tc>
        <w:tc>
          <w:tcPr>
            <w:tcW w:w="1831" w:type="dxa"/>
            <w:tcBorders>
              <w:top w:val="single" w:sz="4" w:space="0" w:color="auto"/>
              <w:left w:val="single" w:sz="4" w:space="0" w:color="auto"/>
              <w:bottom w:val="single" w:sz="4" w:space="0" w:color="auto"/>
              <w:right w:val="single" w:sz="4" w:space="0" w:color="auto"/>
            </w:tcBorders>
            <w:hideMark/>
          </w:tcPr>
          <w:p w14:paraId="3F9EA968" w14:textId="77777777" w:rsidR="004A6325" w:rsidRPr="00AB647F" w:rsidRDefault="004A6325" w:rsidP="006218ED">
            <w:pPr>
              <w:spacing w:line="276" w:lineRule="auto"/>
              <w:rPr>
                <w:rFonts w:ascii="Times New Roman" w:hAnsi="Times New Roman"/>
                <w:b/>
                <w:sz w:val="24"/>
                <w:szCs w:val="24"/>
                <w:lang w:val="en-GB"/>
              </w:rPr>
            </w:pPr>
            <w:r w:rsidRPr="00AB647F">
              <w:rPr>
                <w:rFonts w:ascii="Times New Roman" w:hAnsi="Times New Roman"/>
                <w:b/>
                <w:sz w:val="24"/>
                <w:szCs w:val="24"/>
                <w:lang w:val="en-GB"/>
              </w:rPr>
              <w:t>Recommended Ratio</w:t>
            </w:r>
          </w:p>
          <w:p w14:paraId="44D5E39B"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(Item: Trainee)</w:t>
            </w:r>
          </w:p>
        </w:tc>
      </w:tr>
      <w:tr w:rsidR="004A6325" w:rsidRPr="00AB647F" w14:paraId="6A49405D"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24559AD9" w14:textId="77777777" w:rsidR="004A6325" w:rsidRPr="00AB647F" w:rsidRDefault="004A6325" w:rsidP="006218ED">
            <w:pPr>
              <w:spacing w:line="276" w:lineRule="auto"/>
              <w:rPr>
                <w:rFonts w:ascii="Times New Roman" w:hAnsi="Times New Roman"/>
                <w:b/>
                <w:sz w:val="24"/>
                <w:szCs w:val="24"/>
                <w:lang w:val="en-GB"/>
              </w:rPr>
            </w:pPr>
            <w:r w:rsidRPr="00AB647F">
              <w:rPr>
                <w:rFonts w:ascii="Times New Roman" w:hAnsi="Times New Roman"/>
                <w:b/>
                <w:sz w:val="24"/>
                <w:szCs w:val="24"/>
                <w:lang w:val="en-GB"/>
              </w:rPr>
              <w:t>A</w:t>
            </w:r>
          </w:p>
        </w:tc>
        <w:tc>
          <w:tcPr>
            <w:tcW w:w="2077" w:type="dxa"/>
            <w:tcBorders>
              <w:top w:val="single" w:sz="4" w:space="0" w:color="auto"/>
              <w:left w:val="single" w:sz="4" w:space="0" w:color="auto"/>
              <w:bottom w:val="single" w:sz="4" w:space="0" w:color="auto"/>
              <w:right w:val="single" w:sz="4" w:space="0" w:color="auto"/>
            </w:tcBorders>
            <w:hideMark/>
          </w:tcPr>
          <w:p w14:paraId="03224343" w14:textId="77777777" w:rsidR="004A6325" w:rsidRPr="00AB647F" w:rsidRDefault="004A6325" w:rsidP="006218ED">
            <w:pPr>
              <w:spacing w:line="276" w:lineRule="auto"/>
              <w:rPr>
                <w:rFonts w:ascii="Times New Roman" w:hAnsi="Times New Roman"/>
                <w:b/>
                <w:sz w:val="24"/>
                <w:szCs w:val="24"/>
                <w:lang w:val="en-GB"/>
              </w:rPr>
            </w:pPr>
            <w:r w:rsidRPr="00AB647F">
              <w:rPr>
                <w:rFonts w:ascii="Times New Roman" w:hAnsi="Times New Roman"/>
                <w:b/>
                <w:sz w:val="24"/>
                <w:szCs w:val="24"/>
                <w:lang w:val="en-GB"/>
              </w:rPr>
              <w:t xml:space="preserve">Learning Materials </w:t>
            </w:r>
          </w:p>
        </w:tc>
        <w:tc>
          <w:tcPr>
            <w:tcW w:w="3233" w:type="dxa"/>
            <w:tcBorders>
              <w:top w:val="single" w:sz="4" w:space="0" w:color="auto"/>
              <w:left w:val="single" w:sz="4" w:space="0" w:color="auto"/>
              <w:bottom w:val="single" w:sz="4" w:space="0" w:color="auto"/>
              <w:right w:val="single" w:sz="4" w:space="0" w:color="auto"/>
            </w:tcBorders>
          </w:tcPr>
          <w:p w14:paraId="547B1F4E" w14:textId="77777777" w:rsidR="004A6325" w:rsidRPr="00AB647F" w:rsidRDefault="004A6325" w:rsidP="006218ED">
            <w:pPr>
              <w:spacing w:line="276" w:lineRule="auto"/>
              <w:rPr>
                <w:rFonts w:ascii="Times New Roman" w:hAnsi="Times New Roman"/>
                <w:b/>
                <w:sz w:val="24"/>
                <w:szCs w:val="24"/>
                <w:lang w:val="en-GB"/>
              </w:rPr>
            </w:pPr>
          </w:p>
        </w:tc>
        <w:tc>
          <w:tcPr>
            <w:tcW w:w="1350" w:type="dxa"/>
            <w:tcBorders>
              <w:top w:val="single" w:sz="4" w:space="0" w:color="auto"/>
              <w:left w:val="single" w:sz="4" w:space="0" w:color="auto"/>
              <w:bottom w:val="single" w:sz="4" w:space="0" w:color="auto"/>
              <w:right w:val="single" w:sz="4" w:space="0" w:color="auto"/>
            </w:tcBorders>
          </w:tcPr>
          <w:p w14:paraId="126CD57F" w14:textId="77777777" w:rsidR="004A6325" w:rsidRPr="00AB647F" w:rsidRDefault="004A6325" w:rsidP="006218ED">
            <w:pPr>
              <w:spacing w:line="276" w:lineRule="auto"/>
              <w:rPr>
                <w:rFonts w:ascii="Times New Roman" w:hAnsi="Times New Roman"/>
                <w:b/>
                <w:sz w:val="24"/>
                <w:szCs w:val="24"/>
                <w:lang w:val="en-GB"/>
              </w:rPr>
            </w:pPr>
          </w:p>
        </w:tc>
        <w:tc>
          <w:tcPr>
            <w:tcW w:w="1831" w:type="dxa"/>
            <w:tcBorders>
              <w:top w:val="single" w:sz="4" w:space="0" w:color="auto"/>
              <w:left w:val="single" w:sz="4" w:space="0" w:color="auto"/>
              <w:bottom w:val="single" w:sz="4" w:space="0" w:color="auto"/>
              <w:right w:val="single" w:sz="4" w:space="0" w:color="auto"/>
            </w:tcBorders>
          </w:tcPr>
          <w:p w14:paraId="744731AA" w14:textId="77777777" w:rsidR="004A6325" w:rsidRPr="00AB647F" w:rsidRDefault="004A6325" w:rsidP="006218ED">
            <w:pPr>
              <w:spacing w:line="276" w:lineRule="auto"/>
              <w:rPr>
                <w:rFonts w:ascii="Times New Roman" w:hAnsi="Times New Roman"/>
                <w:b/>
                <w:sz w:val="24"/>
                <w:szCs w:val="24"/>
                <w:lang w:val="en-GB"/>
              </w:rPr>
            </w:pPr>
          </w:p>
        </w:tc>
      </w:tr>
      <w:tr w:rsidR="004A6325" w:rsidRPr="00AB647F" w14:paraId="17988590" w14:textId="77777777" w:rsidTr="006218ED">
        <w:tc>
          <w:tcPr>
            <w:tcW w:w="895" w:type="dxa"/>
            <w:tcBorders>
              <w:top w:val="single" w:sz="4" w:space="0" w:color="auto"/>
              <w:left w:val="single" w:sz="4" w:space="0" w:color="auto"/>
              <w:bottom w:val="single" w:sz="4" w:space="0" w:color="auto"/>
              <w:right w:val="single" w:sz="4" w:space="0" w:color="auto"/>
            </w:tcBorders>
          </w:tcPr>
          <w:p w14:paraId="1737287F"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3A195B84"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Reference books</w:t>
            </w:r>
          </w:p>
        </w:tc>
        <w:tc>
          <w:tcPr>
            <w:tcW w:w="3233" w:type="dxa"/>
            <w:tcBorders>
              <w:top w:val="single" w:sz="4" w:space="0" w:color="auto"/>
              <w:left w:val="single" w:sz="4" w:space="0" w:color="auto"/>
              <w:bottom w:val="single" w:sz="4" w:space="0" w:color="auto"/>
              <w:right w:val="single" w:sz="4" w:space="0" w:color="auto"/>
            </w:tcBorders>
            <w:hideMark/>
          </w:tcPr>
          <w:p w14:paraId="79D8A673"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Mehta, V. K., &amp; Mehta, R. (2020). Principles of electronics (12 edition). S. Chand and Company Limited, Theraja, B. L., &amp; Theraja, A. K. (2005).</w:t>
            </w:r>
          </w:p>
          <w:p w14:paraId="07767F45"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A textbook of electrical technology (1st multicolour ed., Multicolour illustrative ed., 23rd rev. multicoloured ed). S. Chand &amp; Co.</w:t>
            </w:r>
          </w:p>
          <w:p w14:paraId="67FD2659"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Bird, J. O. (2022). Bird’s electrical and electronic principles and technology (Seventh edition). Routledge, Taylor &amp; Francis Group.</w:t>
            </w:r>
          </w:p>
          <w:p w14:paraId="75B50B95"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Wilcher, D. (2015). Arduino electronics blueprints: make common electronic devices interact with an Arduino board to build amazing out-of-the-box projects. Packt Publishing.</w:t>
            </w:r>
          </w:p>
          <w:p w14:paraId="3D8A3882"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rPr>
              <w:t>Maini, A. K. (2008). Digital electronics: principles, devices and applications. Wiley India.</w:t>
            </w:r>
          </w:p>
        </w:tc>
        <w:tc>
          <w:tcPr>
            <w:tcW w:w="1350" w:type="dxa"/>
            <w:tcBorders>
              <w:top w:val="single" w:sz="4" w:space="0" w:color="auto"/>
              <w:left w:val="single" w:sz="4" w:space="0" w:color="auto"/>
              <w:bottom w:val="single" w:sz="4" w:space="0" w:color="auto"/>
              <w:right w:val="single" w:sz="4" w:space="0" w:color="auto"/>
            </w:tcBorders>
            <w:hideMark/>
          </w:tcPr>
          <w:p w14:paraId="7AA6A3EC"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10 pcs for each book</w:t>
            </w:r>
          </w:p>
        </w:tc>
        <w:tc>
          <w:tcPr>
            <w:tcW w:w="1831" w:type="dxa"/>
            <w:tcBorders>
              <w:top w:val="single" w:sz="4" w:space="0" w:color="auto"/>
              <w:left w:val="single" w:sz="4" w:space="0" w:color="auto"/>
              <w:bottom w:val="single" w:sz="4" w:space="0" w:color="auto"/>
              <w:right w:val="single" w:sz="4" w:space="0" w:color="auto"/>
            </w:tcBorders>
            <w:hideMark/>
          </w:tcPr>
          <w:p w14:paraId="65EB86A0"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1:3</w:t>
            </w:r>
          </w:p>
        </w:tc>
      </w:tr>
      <w:tr w:rsidR="004A6325" w:rsidRPr="00AB647F" w14:paraId="508770C8" w14:textId="77777777" w:rsidTr="006218ED">
        <w:tc>
          <w:tcPr>
            <w:tcW w:w="895" w:type="dxa"/>
            <w:tcBorders>
              <w:top w:val="single" w:sz="4" w:space="0" w:color="auto"/>
              <w:left w:val="single" w:sz="4" w:space="0" w:color="auto"/>
              <w:bottom w:val="single" w:sz="4" w:space="0" w:color="auto"/>
              <w:right w:val="single" w:sz="4" w:space="0" w:color="auto"/>
            </w:tcBorders>
          </w:tcPr>
          <w:p w14:paraId="5148AC32"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6C02CD8F"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Software</w:t>
            </w:r>
          </w:p>
        </w:tc>
        <w:tc>
          <w:tcPr>
            <w:tcW w:w="3233" w:type="dxa"/>
            <w:tcBorders>
              <w:top w:val="single" w:sz="4" w:space="0" w:color="auto"/>
              <w:left w:val="single" w:sz="4" w:space="0" w:color="auto"/>
              <w:bottom w:val="single" w:sz="4" w:space="0" w:color="auto"/>
              <w:right w:val="single" w:sz="4" w:space="0" w:color="auto"/>
            </w:tcBorders>
            <w:hideMark/>
          </w:tcPr>
          <w:p w14:paraId="4294C728"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Simulation software: Circuit wizard, Proteus, Multisim.</w:t>
            </w:r>
          </w:p>
        </w:tc>
        <w:tc>
          <w:tcPr>
            <w:tcW w:w="1350" w:type="dxa"/>
            <w:tcBorders>
              <w:top w:val="single" w:sz="4" w:space="0" w:color="auto"/>
              <w:left w:val="single" w:sz="4" w:space="0" w:color="auto"/>
              <w:bottom w:val="single" w:sz="4" w:space="0" w:color="auto"/>
              <w:right w:val="single" w:sz="4" w:space="0" w:color="auto"/>
            </w:tcBorders>
            <w:hideMark/>
          </w:tcPr>
          <w:p w14:paraId="60A92C0F"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Enough</w:t>
            </w:r>
          </w:p>
        </w:tc>
        <w:tc>
          <w:tcPr>
            <w:tcW w:w="1831" w:type="dxa"/>
            <w:tcBorders>
              <w:top w:val="single" w:sz="4" w:space="0" w:color="auto"/>
              <w:left w:val="single" w:sz="4" w:space="0" w:color="auto"/>
              <w:bottom w:val="single" w:sz="4" w:space="0" w:color="auto"/>
              <w:right w:val="single" w:sz="4" w:space="0" w:color="auto"/>
            </w:tcBorders>
            <w:hideMark/>
          </w:tcPr>
          <w:p w14:paraId="550C362E"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w:t>
            </w:r>
          </w:p>
        </w:tc>
      </w:tr>
      <w:tr w:rsidR="004A6325" w:rsidRPr="00AB647F" w14:paraId="48AD9BEC" w14:textId="77777777" w:rsidTr="006218ED">
        <w:tc>
          <w:tcPr>
            <w:tcW w:w="895" w:type="dxa"/>
            <w:tcBorders>
              <w:top w:val="single" w:sz="4" w:space="0" w:color="auto"/>
              <w:left w:val="single" w:sz="4" w:space="0" w:color="auto"/>
              <w:bottom w:val="single" w:sz="4" w:space="0" w:color="auto"/>
              <w:right w:val="single" w:sz="4" w:space="0" w:color="auto"/>
            </w:tcBorders>
          </w:tcPr>
          <w:p w14:paraId="76FE7BF9"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1BE6FF10"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Audio visual presentations</w:t>
            </w:r>
          </w:p>
        </w:tc>
        <w:tc>
          <w:tcPr>
            <w:tcW w:w="3233" w:type="dxa"/>
            <w:tcBorders>
              <w:top w:val="single" w:sz="4" w:space="0" w:color="auto"/>
              <w:left w:val="single" w:sz="4" w:space="0" w:color="auto"/>
              <w:bottom w:val="single" w:sz="4" w:space="0" w:color="auto"/>
              <w:right w:val="single" w:sz="4" w:space="0" w:color="auto"/>
            </w:tcBorders>
            <w:hideMark/>
          </w:tcPr>
          <w:p w14:paraId="07D3C92E"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Projector at least 3000 lumens</w:t>
            </w:r>
          </w:p>
        </w:tc>
        <w:tc>
          <w:tcPr>
            <w:tcW w:w="1350" w:type="dxa"/>
            <w:tcBorders>
              <w:top w:val="single" w:sz="4" w:space="0" w:color="auto"/>
              <w:left w:val="single" w:sz="4" w:space="0" w:color="auto"/>
              <w:bottom w:val="single" w:sz="4" w:space="0" w:color="auto"/>
              <w:right w:val="single" w:sz="4" w:space="0" w:color="auto"/>
            </w:tcBorders>
            <w:hideMark/>
          </w:tcPr>
          <w:p w14:paraId="62D99E4F"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w:t>
            </w:r>
          </w:p>
        </w:tc>
        <w:tc>
          <w:tcPr>
            <w:tcW w:w="1831" w:type="dxa"/>
            <w:tcBorders>
              <w:top w:val="single" w:sz="4" w:space="0" w:color="auto"/>
              <w:left w:val="single" w:sz="4" w:space="0" w:color="auto"/>
              <w:bottom w:val="single" w:sz="4" w:space="0" w:color="auto"/>
              <w:right w:val="single" w:sz="4" w:space="0" w:color="auto"/>
            </w:tcBorders>
            <w:hideMark/>
          </w:tcPr>
          <w:p w14:paraId="519B2A2B"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1:25</w:t>
            </w:r>
          </w:p>
        </w:tc>
      </w:tr>
      <w:tr w:rsidR="004A6325" w:rsidRPr="00AB647F" w14:paraId="18A89695"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47438094" w14:textId="77777777" w:rsidR="004A6325" w:rsidRPr="00AB647F" w:rsidRDefault="004A6325" w:rsidP="006218ED">
            <w:pPr>
              <w:spacing w:line="276" w:lineRule="auto"/>
              <w:rPr>
                <w:rFonts w:ascii="Times New Roman" w:hAnsi="Times New Roman"/>
                <w:b/>
                <w:sz w:val="24"/>
                <w:szCs w:val="24"/>
                <w:lang w:val="en-GB"/>
              </w:rPr>
            </w:pPr>
            <w:r w:rsidRPr="00AB647F">
              <w:rPr>
                <w:rFonts w:ascii="Times New Roman" w:hAnsi="Times New Roman"/>
                <w:b/>
                <w:sz w:val="24"/>
                <w:szCs w:val="24"/>
                <w:lang w:val="en-GB"/>
              </w:rPr>
              <w:t>B</w:t>
            </w:r>
          </w:p>
        </w:tc>
        <w:tc>
          <w:tcPr>
            <w:tcW w:w="2077" w:type="dxa"/>
            <w:tcBorders>
              <w:top w:val="single" w:sz="4" w:space="0" w:color="auto"/>
              <w:left w:val="single" w:sz="4" w:space="0" w:color="auto"/>
              <w:bottom w:val="single" w:sz="4" w:space="0" w:color="auto"/>
              <w:right w:val="single" w:sz="4" w:space="0" w:color="auto"/>
            </w:tcBorders>
            <w:hideMark/>
          </w:tcPr>
          <w:p w14:paraId="03A8916D" w14:textId="77777777" w:rsidR="004A6325" w:rsidRPr="00AB647F" w:rsidRDefault="004A6325" w:rsidP="006218ED">
            <w:pPr>
              <w:spacing w:line="276" w:lineRule="auto"/>
              <w:rPr>
                <w:rFonts w:ascii="Times New Roman" w:hAnsi="Times New Roman"/>
                <w:b/>
                <w:sz w:val="24"/>
                <w:szCs w:val="24"/>
                <w:lang w:val="en-GB"/>
              </w:rPr>
            </w:pPr>
            <w:r w:rsidRPr="00AB647F">
              <w:rPr>
                <w:rFonts w:ascii="Times New Roman" w:hAnsi="Times New Roman"/>
                <w:b/>
                <w:sz w:val="24"/>
                <w:szCs w:val="24"/>
                <w:lang w:val="en-GB"/>
              </w:rPr>
              <w:t>Learning Facilities &amp; infrastructure</w:t>
            </w:r>
          </w:p>
        </w:tc>
        <w:tc>
          <w:tcPr>
            <w:tcW w:w="3233" w:type="dxa"/>
            <w:tcBorders>
              <w:top w:val="single" w:sz="4" w:space="0" w:color="auto"/>
              <w:left w:val="single" w:sz="4" w:space="0" w:color="auto"/>
              <w:bottom w:val="single" w:sz="4" w:space="0" w:color="auto"/>
              <w:right w:val="single" w:sz="4" w:space="0" w:color="auto"/>
            </w:tcBorders>
          </w:tcPr>
          <w:p w14:paraId="74DFA609" w14:textId="77777777" w:rsidR="004A6325" w:rsidRPr="00AB647F" w:rsidRDefault="004A6325" w:rsidP="006218ED">
            <w:pPr>
              <w:spacing w:line="276" w:lineRule="auto"/>
              <w:rPr>
                <w:rFonts w:ascii="Times New Roman" w:hAnsi="Times New Roman"/>
                <w:b/>
                <w:sz w:val="24"/>
                <w:szCs w:val="24"/>
                <w:lang w:val="en-GB"/>
              </w:rPr>
            </w:pPr>
          </w:p>
        </w:tc>
        <w:tc>
          <w:tcPr>
            <w:tcW w:w="1350" w:type="dxa"/>
            <w:tcBorders>
              <w:top w:val="single" w:sz="4" w:space="0" w:color="auto"/>
              <w:left w:val="single" w:sz="4" w:space="0" w:color="auto"/>
              <w:bottom w:val="single" w:sz="4" w:space="0" w:color="auto"/>
              <w:right w:val="single" w:sz="4" w:space="0" w:color="auto"/>
            </w:tcBorders>
          </w:tcPr>
          <w:p w14:paraId="42F1A440" w14:textId="77777777" w:rsidR="004A6325" w:rsidRPr="00AB647F" w:rsidRDefault="004A6325" w:rsidP="006218ED">
            <w:pPr>
              <w:spacing w:line="276" w:lineRule="auto"/>
              <w:rPr>
                <w:rFonts w:ascii="Times New Roman" w:hAnsi="Times New Roman"/>
                <w:b/>
                <w:sz w:val="24"/>
                <w:szCs w:val="24"/>
                <w:lang w:val="en-GB"/>
              </w:rPr>
            </w:pPr>
          </w:p>
        </w:tc>
        <w:tc>
          <w:tcPr>
            <w:tcW w:w="1831" w:type="dxa"/>
            <w:tcBorders>
              <w:top w:val="single" w:sz="4" w:space="0" w:color="auto"/>
              <w:left w:val="single" w:sz="4" w:space="0" w:color="auto"/>
              <w:bottom w:val="single" w:sz="4" w:space="0" w:color="auto"/>
              <w:right w:val="single" w:sz="4" w:space="0" w:color="auto"/>
            </w:tcBorders>
          </w:tcPr>
          <w:p w14:paraId="4B370431" w14:textId="77777777" w:rsidR="004A6325" w:rsidRPr="00AB647F" w:rsidRDefault="004A6325" w:rsidP="006218ED">
            <w:pPr>
              <w:spacing w:line="276" w:lineRule="auto"/>
              <w:rPr>
                <w:rFonts w:ascii="Times New Roman" w:hAnsi="Times New Roman"/>
                <w:b/>
                <w:sz w:val="24"/>
                <w:szCs w:val="24"/>
                <w:lang w:val="en-GB"/>
              </w:rPr>
            </w:pPr>
          </w:p>
        </w:tc>
      </w:tr>
      <w:tr w:rsidR="004A6325" w:rsidRPr="00AB647F" w14:paraId="35C99637" w14:textId="77777777" w:rsidTr="006218ED">
        <w:tc>
          <w:tcPr>
            <w:tcW w:w="895" w:type="dxa"/>
            <w:tcBorders>
              <w:top w:val="single" w:sz="4" w:space="0" w:color="auto"/>
              <w:left w:val="single" w:sz="4" w:space="0" w:color="auto"/>
              <w:bottom w:val="single" w:sz="4" w:space="0" w:color="auto"/>
              <w:right w:val="single" w:sz="4" w:space="0" w:color="auto"/>
            </w:tcBorders>
          </w:tcPr>
          <w:p w14:paraId="16A5903F"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689B8A9D"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Lecture/theory room</w:t>
            </w:r>
          </w:p>
        </w:tc>
        <w:tc>
          <w:tcPr>
            <w:tcW w:w="3233" w:type="dxa"/>
            <w:tcBorders>
              <w:top w:val="single" w:sz="4" w:space="0" w:color="auto"/>
              <w:left w:val="single" w:sz="4" w:space="0" w:color="auto"/>
              <w:bottom w:val="single" w:sz="4" w:space="0" w:color="auto"/>
              <w:right w:val="single" w:sz="4" w:space="0" w:color="auto"/>
            </w:tcBorders>
            <w:hideMark/>
          </w:tcPr>
          <w:p w14:paraId="32219F0C" w14:textId="77777777" w:rsidR="004A6325" w:rsidRPr="00AB647F" w:rsidRDefault="004A6325" w:rsidP="006218ED">
            <w:pPr>
              <w:spacing w:line="276" w:lineRule="auto"/>
              <w:rPr>
                <w:rFonts w:ascii="Times New Roman" w:hAnsi="Times New Roman"/>
                <w:sz w:val="24"/>
                <w:szCs w:val="24"/>
                <w:highlight w:val="yellow"/>
                <w:lang w:val="en-GB"/>
              </w:rPr>
            </w:pPr>
            <w:r w:rsidRPr="00AB647F">
              <w:rPr>
                <w:rFonts w:ascii="Times New Roman" w:hAnsi="Times New Roman"/>
                <w:sz w:val="24"/>
                <w:szCs w:val="24"/>
                <w:lang w:val="en-GB"/>
              </w:rPr>
              <w:t>60m</w:t>
            </w:r>
            <w:r w:rsidRPr="00AB647F">
              <w:rPr>
                <w:rFonts w:ascii="Times New Roman" w:hAnsi="Times New Roman"/>
                <w:sz w:val="24"/>
                <w:szCs w:val="24"/>
                <w:vertAlign w:val="superscript"/>
                <w:lang w:val="en-GB"/>
              </w:rPr>
              <w:t>2</w:t>
            </w:r>
          </w:p>
        </w:tc>
        <w:tc>
          <w:tcPr>
            <w:tcW w:w="1350" w:type="dxa"/>
            <w:tcBorders>
              <w:top w:val="single" w:sz="4" w:space="0" w:color="auto"/>
              <w:left w:val="single" w:sz="4" w:space="0" w:color="auto"/>
              <w:bottom w:val="single" w:sz="4" w:space="0" w:color="auto"/>
              <w:right w:val="single" w:sz="4" w:space="0" w:color="auto"/>
            </w:tcBorders>
            <w:hideMark/>
          </w:tcPr>
          <w:p w14:paraId="4EDF6C6B"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w:t>
            </w:r>
          </w:p>
        </w:tc>
        <w:tc>
          <w:tcPr>
            <w:tcW w:w="1831" w:type="dxa"/>
            <w:tcBorders>
              <w:top w:val="single" w:sz="4" w:space="0" w:color="auto"/>
              <w:left w:val="single" w:sz="4" w:space="0" w:color="auto"/>
              <w:bottom w:val="single" w:sz="4" w:space="0" w:color="auto"/>
              <w:right w:val="single" w:sz="4" w:space="0" w:color="auto"/>
            </w:tcBorders>
            <w:hideMark/>
          </w:tcPr>
          <w:p w14:paraId="6C4F35A3"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1:25</w:t>
            </w:r>
          </w:p>
        </w:tc>
      </w:tr>
      <w:tr w:rsidR="004A6325" w:rsidRPr="00AB647F" w14:paraId="60A48ECE" w14:textId="77777777" w:rsidTr="006218ED">
        <w:tc>
          <w:tcPr>
            <w:tcW w:w="895" w:type="dxa"/>
            <w:tcBorders>
              <w:top w:val="single" w:sz="4" w:space="0" w:color="auto"/>
              <w:left w:val="single" w:sz="4" w:space="0" w:color="auto"/>
              <w:bottom w:val="single" w:sz="4" w:space="0" w:color="auto"/>
              <w:right w:val="single" w:sz="4" w:space="0" w:color="auto"/>
            </w:tcBorders>
          </w:tcPr>
          <w:p w14:paraId="11949A51"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0CF0E334"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Workshop</w:t>
            </w:r>
          </w:p>
        </w:tc>
        <w:tc>
          <w:tcPr>
            <w:tcW w:w="3233" w:type="dxa"/>
            <w:tcBorders>
              <w:top w:val="single" w:sz="4" w:space="0" w:color="auto"/>
              <w:left w:val="single" w:sz="4" w:space="0" w:color="auto"/>
              <w:bottom w:val="single" w:sz="4" w:space="0" w:color="auto"/>
              <w:right w:val="single" w:sz="4" w:space="0" w:color="auto"/>
            </w:tcBorders>
            <w:hideMark/>
          </w:tcPr>
          <w:p w14:paraId="10490A33" w14:textId="77777777" w:rsidR="004A6325" w:rsidRPr="00AB647F" w:rsidRDefault="004A6325" w:rsidP="006218ED">
            <w:pPr>
              <w:spacing w:line="276" w:lineRule="auto"/>
              <w:rPr>
                <w:rFonts w:ascii="Times New Roman" w:hAnsi="Times New Roman"/>
                <w:sz w:val="24"/>
                <w:szCs w:val="24"/>
                <w:highlight w:val="yellow"/>
                <w:lang w:val="en-GB"/>
              </w:rPr>
            </w:pPr>
            <w:r w:rsidRPr="00AB647F">
              <w:rPr>
                <w:rFonts w:ascii="Times New Roman" w:hAnsi="Times New Roman"/>
                <w:sz w:val="24"/>
                <w:szCs w:val="24"/>
                <w:lang w:val="en-GB"/>
              </w:rPr>
              <w:t>150m</w:t>
            </w:r>
            <w:r w:rsidRPr="00AB647F">
              <w:rPr>
                <w:rFonts w:ascii="Times New Roman" w:hAnsi="Times New Roman"/>
                <w:sz w:val="24"/>
                <w:szCs w:val="24"/>
                <w:vertAlign w:val="superscript"/>
                <w:lang w:val="en-GB"/>
              </w:rPr>
              <w:t>2</w:t>
            </w:r>
          </w:p>
        </w:tc>
        <w:tc>
          <w:tcPr>
            <w:tcW w:w="1350" w:type="dxa"/>
            <w:tcBorders>
              <w:top w:val="single" w:sz="4" w:space="0" w:color="auto"/>
              <w:left w:val="single" w:sz="4" w:space="0" w:color="auto"/>
              <w:bottom w:val="single" w:sz="4" w:space="0" w:color="auto"/>
              <w:right w:val="single" w:sz="4" w:space="0" w:color="auto"/>
            </w:tcBorders>
            <w:hideMark/>
          </w:tcPr>
          <w:p w14:paraId="5D1904DE"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w:t>
            </w:r>
          </w:p>
        </w:tc>
        <w:tc>
          <w:tcPr>
            <w:tcW w:w="1831" w:type="dxa"/>
            <w:tcBorders>
              <w:top w:val="single" w:sz="4" w:space="0" w:color="auto"/>
              <w:left w:val="single" w:sz="4" w:space="0" w:color="auto"/>
              <w:bottom w:val="single" w:sz="4" w:space="0" w:color="auto"/>
              <w:right w:val="single" w:sz="4" w:space="0" w:color="auto"/>
            </w:tcBorders>
            <w:hideMark/>
          </w:tcPr>
          <w:p w14:paraId="23DC9749"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1:25</w:t>
            </w:r>
          </w:p>
        </w:tc>
      </w:tr>
      <w:tr w:rsidR="004A6325" w:rsidRPr="00AB647F" w14:paraId="63A7FFD0" w14:textId="77777777" w:rsidTr="006218ED">
        <w:tc>
          <w:tcPr>
            <w:tcW w:w="895" w:type="dxa"/>
            <w:tcBorders>
              <w:top w:val="single" w:sz="4" w:space="0" w:color="auto"/>
              <w:left w:val="single" w:sz="4" w:space="0" w:color="auto"/>
              <w:bottom w:val="single" w:sz="4" w:space="0" w:color="auto"/>
              <w:right w:val="single" w:sz="4" w:space="0" w:color="auto"/>
            </w:tcBorders>
          </w:tcPr>
          <w:p w14:paraId="24075306"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4808CD05"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Computer laboratory</w:t>
            </w:r>
          </w:p>
        </w:tc>
        <w:tc>
          <w:tcPr>
            <w:tcW w:w="3233" w:type="dxa"/>
            <w:tcBorders>
              <w:top w:val="single" w:sz="4" w:space="0" w:color="auto"/>
              <w:left w:val="single" w:sz="4" w:space="0" w:color="auto"/>
              <w:bottom w:val="single" w:sz="4" w:space="0" w:color="auto"/>
              <w:right w:val="single" w:sz="4" w:space="0" w:color="auto"/>
            </w:tcBorders>
            <w:hideMark/>
          </w:tcPr>
          <w:p w14:paraId="14AE095E"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100m</w:t>
            </w:r>
            <w:r w:rsidRPr="00AB647F">
              <w:rPr>
                <w:rFonts w:ascii="Times New Roman" w:hAnsi="Times New Roman"/>
                <w:sz w:val="24"/>
                <w:szCs w:val="24"/>
                <w:vertAlign w:val="superscript"/>
                <w:lang w:val="en-GB"/>
              </w:rPr>
              <w:t>2</w:t>
            </w:r>
          </w:p>
        </w:tc>
        <w:tc>
          <w:tcPr>
            <w:tcW w:w="1350" w:type="dxa"/>
            <w:tcBorders>
              <w:top w:val="single" w:sz="4" w:space="0" w:color="auto"/>
              <w:left w:val="single" w:sz="4" w:space="0" w:color="auto"/>
              <w:bottom w:val="single" w:sz="4" w:space="0" w:color="auto"/>
              <w:right w:val="single" w:sz="4" w:space="0" w:color="auto"/>
            </w:tcBorders>
            <w:hideMark/>
          </w:tcPr>
          <w:p w14:paraId="73AA18BD"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w:t>
            </w:r>
          </w:p>
        </w:tc>
        <w:tc>
          <w:tcPr>
            <w:tcW w:w="1831" w:type="dxa"/>
            <w:tcBorders>
              <w:top w:val="single" w:sz="4" w:space="0" w:color="auto"/>
              <w:left w:val="single" w:sz="4" w:space="0" w:color="auto"/>
              <w:bottom w:val="single" w:sz="4" w:space="0" w:color="auto"/>
              <w:right w:val="single" w:sz="4" w:space="0" w:color="auto"/>
            </w:tcBorders>
            <w:hideMark/>
          </w:tcPr>
          <w:p w14:paraId="5F83F056"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1:25</w:t>
            </w:r>
          </w:p>
        </w:tc>
      </w:tr>
      <w:tr w:rsidR="004A6325" w:rsidRPr="00AB647F" w14:paraId="7206E5E8"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3F0DAFF8" w14:textId="77777777" w:rsidR="004A6325" w:rsidRPr="00AB647F" w:rsidRDefault="004A6325" w:rsidP="006218ED">
            <w:pPr>
              <w:spacing w:line="276" w:lineRule="auto"/>
              <w:rPr>
                <w:rFonts w:ascii="Times New Roman" w:hAnsi="Times New Roman"/>
                <w:b/>
                <w:sz w:val="24"/>
                <w:szCs w:val="24"/>
                <w:lang w:val="en-GB"/>
              </w:rPr>
            </w:pPr>
            <w:r w:rsidRPr="00AB647F">
              <w:rPr>
                <w:rFonts w:ascii="Times New Roman" w:hAnsi="Times New Roman"/>
                <w:b/>
                <w:sz w:val="24"/>
                <w:szCs w:val="24"/>
                <w:lang w:val="en-GB"/>
              </w:rPr>
              <w:t>C</w:t>
            </w:r>
          </w:p>
        </w:tc>
        <w:tc>
          <w:tcPr>
            <w:tcW w:w="2077" w:type="dxa"/>
            <w:tcBorders>
              <w:top w:val="single" w:sz="4" w:space="0" w:color="auto"/>
              <w:left w:val="single" w:sz="4" w:space="0" w:color="auto"/>
              <w:bottom w:val="single" w:sz="4" w:space="0" w:color="auto"/>
              <w:right w:val="single" w:sz="4" w:space="0" w:color="auto"/>
            </w:tcBorders>
            <w:hideMark/>
          </w:tcPr>
          <w:p w14:paraId="0B249C08" w14:textId="77777777" w:rsidR="004A6325" w:rsidRPr="00AB647F" w:rsidRDefault="004A6325" w:rsidP="006218ED">
            <w:pPr>
              <w:spacing w:line="276" w:lineRule="auto"/>
              <w:rPr>
                <w:rFonts w:ascii="Times New Roman" w:hAnsi="Times New Roman"/>
                <w:b/>
                <w:sz w:val="24"/>
                <w:szCs w:val="24"/>
                <w:lang w:val="en-GB"/>
              </w:rPr>
            </w:pPr>
            <w:r w:rsidRPr="00AB647F">
              <w:rPr>
                <w:rFonts w:ascii="Times New Roman" w:hAnsi="Times New Roman"/>
                <w:b/>
                <w:sz w:val="24"/>
                <w:szCs w:val="24"/>
                <w:lang w:val="en-GB"/>
              </w:rPr>
              <w:t>Consumable materials</w:t>
            </w:r>
          </w:p>
        </w:tc>
        <w:tc>
          <w:tcPr>
            <w:tcW w:w="3233" w:type="dxa"/>
            <w:tcBorders>
              <w:top w:val="single" w:sz="4" w:space="0" w:color="auto"/>
              <w:left w:val="single" w:sz="4" w:space="0" w:color="auto"/>
              <w:bottom w:val="single" w:sz="4" w:space="0" w:color="auto"/>
              <w:right w:val="single" w:sz="4" w:space="0" w:color="auto"/>
            </w:tcBorders>
          </w:tcPr>
          <w:p w14:paraId="168297B4" w14:textId="77777777" w:rsidR="004A6325" w:rsidRPr="00AB647F" w:rsidRDefault="004A6325" w:rsidP="006218ED">
            <w:pPr>
              <w:spacing w:line="276" w:lineRule="auto"/>
              <w:rPr>
                <w:rFonts w:ascii="Times New Roman" w:hAnsi="Times New Roman"/>
                <w:b/>
                <w:sz w:val="24"/>
                <w:szCs w:val="24"/>
                <w:lang w:val="en-GB"/>
              </w:rPr>
            </w:pPr>
          </w:p>
        </w:tc>
        <w:tc>
          <w:tcPr>
            <w:tcW w:w="1350" w:type="dxa"/>
            <w:tcBorders>
              <w:top w:val="single" w:sz="4" w:space="0" w:color="auto"/>
              <w:left w:val="single" w:sz="4" w:space="0" w:color="auto"/>
              <w:bottom w:val="single" w:sz="4" w:space="0" w:color="auto"/>
              <w:right w:val="single" w:sz="4" w:space="0" w:color="auto"/>
            </w:tcBorders>
          </w:tcPr>
          <w:p w14:paraId="2B02A218" w14:textId="77777777" w:rsidR="004A6325" w:rsidRPr="00AB647F" w:rsidRDefault="004A6325" w:rsidP="006218ED">
            <w:pPr>
              <w:spacing w:line="276" w:lineRule="auto"/>
              <w:rPr>
                <w:rFonts w:ascii="Times New Roman" w:hAnsi="Times New Roman"/>
                <w:b/>
                <w:sz w:val="24"/>
                <w:szCs w:val="24"/>
                <w:lang w:val="en-GB"/>
              </w:rPr>
            </w:pPr>
          </w:p>
        </w:tc>
        <w:tc>
          <w:tcPr>
            <w:tcW w:w="1831" w:type="dxa"/>
            <w:tcBorders>
              <w:top w:val="single" w:sz="4" w:space="0" w:color="auto"/>
              <w:left w:val="single" w:sz="4" w:space="0" w:color="auto"/>
              <w:bottom w:val="single" w:sz="4" w:space="0" w:color="auto"/>
              <w:right w:val="single" w:sz="4" w:space="0" w:color="auto"/>
            </w:tcBorders>
          </w:tcPr>
          <w:p w14:paraId="1F11340F" w14:textId="77777777" w:rsidR="004A6325" w:rsidRPr="00AB647F" w:rsidRDefault="004A6325" w:rsidP="006218ED">
            <w:pPr>
              <w:spacing w:line="276" w:lineRule="auto"/>
              <w:rPr>
                <w:rFonts w:ascii="Times New Roman" w:hAnsi="Times New Roman"/>
                <w:b/>
                <w:sz w:val="24"/>
                <w:szCs w:val="24"/>
                <w:lang w:val="en-GB"/>
              </w:rPr>
            </w:pPr>
          </w:p>
        </w:tc>
      </w:tr>
      <w:tr w:rsidR="004A6325" w:rsidRPr="00AB647F" w14:paraId="17B76306" w14:textId="77777777" w:rsidTr="006218ED">
        <w:tc>
          <w:tcPr>
            <w:tcW w:w="895" w:type="dxa"/>
            <w:tcBorders>
              <w:top w:val="single" w:sz="4" w:space="0" w:color="auto"/>
              <w:left w:val="single" w:sz="4" w:space="0" w:color="auto"/>
              <w:bottom w:val="single" w:sz="4" w:space="0" w:color="auto"/>
              <w:right w:val="single" w:sz="4" w:space="0" w:color="auto"/>
            </w:tcBorders>
          </w:tcPr>
          <w:p w14:paraId="0DAEF9E8"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0CB6003E"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Resistors 1/4W rating</w:t>
            </w:r>
          </w:p>
        </w:tc>
        <w:tc>
          <w:tcPr>
            <w:tcW w:w="3233" w:type="dxa"/>
            <w:tcBorders>
              <w:top w:val="single" w:sz="4" w:space="0" w:color="auto"/>
              <w:left w:val="single" w:sz="4" w:space="0" w:color="auto"/>
              <w:bottom w:val="single" w:sz="4" w:space="0" w:color="auto"/>
              <w:right w:val="single" w:sz="4" w:space="0" w:color="auto"/>
            </w:tcBorders>
          </w:tcPr>
          <w:p w14:paraId="3D33FE86"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 Ω, 2.2 Ω, 3.3 Ω ,10 Ω, 22 Ω, 47 Ω, 68 Ω, 100 Ω, 120 Ω, 150 Ω, 220 Ω, 330 Ω, 470 Ω, 560 Ω 680 Ω, 1 kΩ, 1.2 kΩ, 2kΩ, 3.3 kΩ, 4.7 kΩ, 5.6kΩ, 10 kΩ, 22 kΩ, 33 kΩ, 47 kΩ, 100 kΩ, 220 kΩ, 330 kΩ, 470 kΩ, 1 MΩ, 2.2 MΩ</w:t>
            </w:r>
          </w:p>
        </w:tc>
        <w:tc>
          <w:tcPr>
            <w:tcW w:w="1350" w:type="dxa"/>
            <w:tcBorders>
              <w:top w:val="single" w:sz="4" w:space="0" w:color="auto"/>
              <w:left w:val="single" w:sz="4" w:space="0" w:color="auto"/>
              <w:bottom w:val="single" w:sz="4" w:space="0" w:color="auto"/>
              <w:right w:val="single" w:sz="4" w:space="0" w:color="auto"/>
            </w:tcBorders>
          </w:tcPr>
          <w:p w14:paraId="0EB836C5"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100 pcs for each category</w:t>
            </w:r>
          </w:p>
        </w:tc>
        <w:tc>
          <w:tcPr>
            <w:tcW w:w="1831" w:type="dxa"/>
            <w:tcBorders>
              <w:top w:val="single" w:sz="4" w:space="0" w:color="auto"/>
              <w:left w:val="single" w:sz="4" w:space="0" w:color="auto"/>
              <w:bottom w:val="single" w:sz="4" w:space="0" w:color="auto"/>
              <w:right w:val="single" w:sz="4" w:space="0" w:color="auto"/>
            </w:tcBorders>
          </w:tcPr>
          <w:p w14:paraId="4C19E01C"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4:1</w:t>
            </w:r>
          </w:p>
        </w:tc>
      </w:tr>
      <w:tr w:rsidR="004A6325" w:rsidRPr="00AB647F" w14:paraId="57A04248" w14:textId="77777777" w:rsidTr="006218ED">
        <w:tc>
          <w:tcPr>
            <w:tcW w:w="895" w:type="dxa"/>
            <w:tcBorders>
              <w:top w:val="single" w:sz="4" w:space="0" w:color="auto"/>
              <w:left w:val="single" w:sz="4" w:space="0" w:color="auto"/>
              <w:bottom w:val="single" w:sz="4" w:space="0" w:color="auto"/>
              <w:right w:val="single" w:sz="4" w:space="0" w:color="auto"/>
            </w:tcBorders>
          </w:tcPr>
          <w:p w14:paraId="715E9047"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53D1EF59"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Potentiometers</w:t>
            </w:r>
          </w:p>
        </w:tc>
        <w:tc>
          <w:tcPr>
            <w:tcW w:w="3233" w:type="dxa"/>
            <w:tcBorders>
              <w:top w:val="single" w:sz="4" w:space="0" w:color="auto"/>
              <w:left w:val="single" w:sz="4" w:space="0" w:color="auto"/>
              <w:bottom w:val="single" w:sz="4" w:space="0" w:color="auto"/>
              <w:right w:val="single" w:sz="4" w:space="0" w:color="auto"/>
            </w:tcBorders>
          </w:tcPr>
          <w:p w14:paraId="37D81767"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 kΩ, 10 kΩ, 50 kΩ, 100 kΩ</w:t>
            </w:r>
          </w:p>
        </w:tc>
        <w:tc>
          <w:tcPr>
            <w:tcW w:w="1350" w:type="dxa"/>
            <w:tcBorders>
              <w:top w:val="single" w:sz="4" w:space="0" w:color="auto"/>
              <w:left w:val="single" w:sz="4" w:space="0" w:color="auto"/>
              <w:bottom w:val="single" w:sz="4" w:space="0" w:color="auto"/>
              <w:right w:val="single" w:sz="4" w:space="0" w:color="auto"/>
            </w:tcBorders>
          </w:tcPr>
          <w:p w14:paraId="78069DBC"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50 pcs for each category</w:t>
            </w:r>
          </w:p>
        </w:tc>
        <w:tc>
          <w:tcPr>
            <w:tcW w:w="1831" w:type="dxa"/>
            <w:tcBorders>
              <w:top w:val="single" w:sz="4" w:space="0" w:color="auto"/>
              <w:left w:val="single" w:sz="4" w:space="0" w:color="auto"/>
              <w:bottom w:val="single" w:sz="4" w:space="0" w:color="auto"/>
              <w:right w:val="single" w:sz="4" w:space="0" w:color="auto"/>
            </w:tcBorders>
          </w:tcPr>
          <w:p w14:paraId="30DE34E7"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2:1</w:t>
            </w:r>
          </w:p>
        </w:tc>
      </w:tr>
      <w:tr w:rsidR="004A6325" w:rsidRPr="00AB647F" w14:paraId="3CEDC9F4" w14:textId="77777777" w:rsidTr="006218ED">
        <w:tc>
          <w:tcPr>
            <w:tcW w:w="895" w:type="dxa"/>
            <w:tcBorders>
              <w:top w:val="single" w:sz="4" w:space="0" w:color="auto"/>
              <w:left w:val="single" w:sz="4" w:space="0" w:color="auto"/>
              <w:bottom w:val="single" w:sz="4" w:space="0" w:color="auto"/>
              <w:right w:val="single" w:sz="4" w:space="0" w:color="auto"/>
            </w:tcBorders>
          </w:tcPr>
          <w:p w14:paraId="3A1B9F1F"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50B42F5E"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Polarised electrolytic capacitors</w:t>
            </w:r>
          </w:p>
        </w:tc>
        <w:tc>
          <w:tcPr>
            <w:tcW w:w="3233" w:type="dxa"/>
            <w:tcBorders>
              <w:top w:val="single" w:sz="4" w:space="0" w:color="auto"/>
              <w:left w:val="single" w:sz="4" w:space="0" w:color="auto"/>
              <w:bottom w:val="single" w:sz="4" w:space="0" w:color="auto"/>
              <w:right w:val="single" w:sz="4" w:space="0" w:color="auto"/>
            </w:tcBorders>
          </w:tcPr>
          <w:p w14:paraId="2B8A1173" w14:textId="77777777" w:rsidR="004A6325" w:rsidRPr="006556E1" w:rsidRDefault="004A6325" w:rsidP="006218ED">
            <w:pPr>
              <w:spacing w:line="276" w:lineRule="auto"/>
              <w:rPr>
                <w:rFonts w:ascii="Times New Roman" w:hAnsi="Times New Roman"/>
                <w:bCs/>
                <w:sz w:val="24"/>
                <w:szCs w:val="24"/>
                <w:lang w:val="en-GB"/>
              </w:rPr>
            </w:pPr>
            <w:r w:rsidRPr="006556E1">
              <w:rPr>
                <w:rFonts w:ascii="Times New Roman" w:hAnsi="Times New Roman"/>
                <w:bCs/>
                <w:sz w:val="24"/>
                <w:szCs w:val="24"/>
                <w:lang w:val="en-GB"/>
              </w:rPr>
              <w:t>1</w:t>
            </w:r>
            <w:proofErr w:type="gramStart"/>
            <w:r w:rsidRPr="006556E1">
              <w:rPr>
                <w:rFonts w:ascii="Times New Roman" w:hAnsi="Times New Roman"/>
                <w:bCs/>
                <w:sz w:val="24"/>
                <w:szCs w:val="24"/>
                <w:lang w:val="en-GB"/>
              </w:rPr>
              <w:t>µF(</w:t>
            </w:r>
            <w:proofErr w:type="gramEnd"/>
            <w:r w:rsidRPr="006556E1">
              <w:rPr>
                <w:rFonts w:ascii="Times New Roman" w:hAnsi="Times New Roman"/>
                <w:bCs/>
                <w:sz w:val="24"/>
                <w:szCs w:val="24"/>
                <w:lang w:val="en-GB"/>
              </w:rPr>
              <w:t>16V, 25V, 50V), 4.7</w:t>
            </w:r>
            <w:proofErr w:type="gramStart"/>
            <w:r w:rsidRPr="006556E1">
              <w:rPr>
                <w:rFonts w:ascii="Times New Roman" w:hAnsi="Times New Roman"/>
                <w:bCs/>
                <w:sz w:val="24"/>
                <w:szCs w:val="24"/>
                <w:lang w:val="en-GB"/>
              </w:rPr>
              <w:t>µF(</w:t>
            </w:r>
            <w:proofErr w:type="gramEnd"/>
            <w:r w:rsidRPr="006556E1">
              <w:rPr>
                <w:rFonts w:ascii="Times New Roman" w:hAnsi="Times New Roman"/>
                <w:bCs/>
                <w:sz w:val="24"/>
                <w:szCs w:val="24"/>
                <w:lang w:val="en-GB"/>
              </w:rPr>
              <w:t>16V, 25V, 50V), 10</w:t>
            </w:r>
            <w:proofErr w:type="gramStart"/>
            <w:r w:rsidRPr="006556E1">
              <w:rPr>
                <w:rFonts w:ascii="Times New Roman" w:hAnsi="Times New Roman"/>
                <w:bCs/>
                <w:sz w:val="24"/>
                <w:szCs w:val="24"/>
                <w:lang w:val="en-GB"/>
              </w:rPr>
              <w:t>µF(</w:t>
            </w:r>
            <w:proofErr w:type="gramEnd"/>
            <w:r w:rsidRPr="006556E1">
              <w:rPr>
                <w:rFonts w:ascii="Times New Roman" w:hAnsi="Times New Roman"/>
                <w:bCs/>
                <w:sz w:val="24"/>
                <w:szCs w:val="24"/>
                <w:lang w:val="en-GB"/>
              </w:rPr>
              <w:t>16V, 25V, 50V, 63V), 22</w:t>
            </w:r>
            <w:proofErr w:type="gramStart"/>
            <w:r w:rsidRPr="006556E1">
              <w:rPr>
                <w:rFonts w:ascii="Times New Roman" w:hAnsi="Times New Roman"/>
                <w:bCs/>
                <w:sz w:val="24"/>
                <w:szCs w:val="24"/>
                <w:lang w:val="en-GB"/>
              </w:rPr>
              <w:t>µF(</w:t>
            </w:r>
            <w:proofErr w:type="gramEnd"/>
            <w:r w:rsidRPr="006556E1">
              <w:rPr>
                <w:rFonts w:ascii="Times New Roman" w:hAnsi="Times New Roman"/>
                <w:bCs/>
                <w:sz w:val="24"/>
                <w:szCs w:val="24"/>
                <w:lang w:val="en-GB"/>
              </w:rPr>
              <w:t>16V, 25V, 50V), 33</w:t>
            </w:r>
            <w:proofErr w:type="gramStart"/>
            <w:r w:rsidRPr="006556E1">
              <w:rPr>
                <w:rFonts w:ascii="Times New Roman" w:hAnsi="Times New Roman"/>
                <w:bCs/>
                <w:sz w:val="24"/>
                <w:szCs w:val="24"/>
                <w:lang w:val="en-GB"/>
              </w:rPr>
              <w:t>µF(</w:t>
            </w:r>
            <w:proofErr w:type="gramEnd"/>
            <w:r w:rsidRPr="006556E1">
              <w:rPr>
                <w:rFonts w:ascii="Times New Roman" w:hAnsi="Times New Roman"/>
                <w:bCs/>
                <w:sz w:val="24"/>
                <w:szCs w:val="24"/>
                <w:lang w:val="en-GB"/>
              </w:rPr>
              <w:t>25V, 35V, 50V), 47</w:t>
            </w:r>
            <w:proofErr w:type="gramStart"/>
            <w:r w:rsidRPr="006556E1">
              <w:rPr>
                <w:rFonts w:ascii="Times New Roman" w:hAnsi="Times New Roman"/>
                <w:bCs/>
                <w:sz w:val="24"/>
                <w:szCs w:val="24"/>
                <w:lang w:val="en-GB"/>
              </w:rPr>
              <w:t>µF(</w:t>
            </w:r>
            <w:proofErr w:type="gramEnd"/>
            <w:r w:rsidRPr="006556E1">
              <w:rPr>
                <w:rFonts w:ascii="Times New Roman" w:hAnsi="Times New Roman"/>
                <w:bCs/>
                <w:sz w:val="24"/>
                <w:szCs w:val="24"/>
                <w:lang w:val="en-GB"/>
              </w:rPr>
              <w:t>16V, 25V, 50V), 100</w:t>
            </w:r>
            <w:proofErr w:type="gramStart"/>
            <w:r w:rsidRPr="006556E1">
              <w:rPr>
                <w:rFonts w:ascii="Times New Roman" w:hAnsi="Times New Roman"/>
                <w:bCs/>
                <w:sz w:val="24"/>
                <w:szCs w:val="24"/>
                <w:lang w:val="en-GB"/>
              </w:rPr>
              <w:t>µF(</w:t>
            </w:r>
            <w:proofErr w:type="gramEnd"/>
            <w:r w:rsidRPr="006556E1">
              <w:rPr>
                <w:rFonts w:ascii="Times New Roman" w:hAnsi="Times New Roman"/>
                <w:bCs/>
                <w:sz w:val="24"/>
                <w:szCs w:val="24"/>
                <w:lang w:val="en-GB"/>
              </w:rPr>
              <w:t>16V, 25V, 35V, 50V), 220</w:t>
            </w:r>
            <w:proofErr w:type="gramStart"/>
            <w:r w:rsidRPr="006556E1">
              <w:rPr>
                <w:rFonts w:ascii="Times New Roman" w:hAnsi="Times New Roman"/>
                <w:bCs/>
                <w:sz w:val="24"/>
                <w:szCs w:val="24"/>
                <w:lang w:val="en-GB"/>
              </w:rPr>
              <w:t>µF(</w:t>
            </w:r>
            <w:proofErr w:type="gramEnd"/>
            <w:r w:rsidRPr="006556E1">
              <w:rPr>
                <w:rFonts w:ascii="Times New Roman" w:hAnsi="Times New Roman"/>
                <w:bCs/>
                <w:sz w:val="24"/>
                <w:szCs w:val="24"/>
                <w:lang w:val="en-GB"/>
              </w:rPr>
              <w:t>25V, 35V, 50V, 63V)</w:t>
            </w:r>
          </w:p>
          <w:p w14:paraId="6ACC3C9F" w14:textId="77777777" w:rsidR="004A6325" w:rsidRPr="006556E1" w:rsidRDefault="004A6325" w:rsidP="006218ED">
            <w:pPr>
              <w:spacing w:line="276" w:lineRule="auto"/>
              <w:rPr>
                <w:rFonts w:ascii="Times New Roman" w:hAnsi="Times New Roman"/>
                <w:bCs/>
                <w:sz w:val="24"/>
                <w:szCs w:val="24"/>
                <w:lang w:val="en-GB"/>
              </w:rPr>
            </w:pPr>
            <w:r w:rsidRPr="006556E1">
              <w:rPr>
                <w:rFonts w:ascii="Times New Roman" w:hAnsi="Times New Roman"/>
                <w:bCs/>
                <w:sz w:val="24"/>
                <w:szCs w:val="24"/>
                <w:lang w:val="en-GB"/>
              </w:rPr>
              <w:t>470</w:t>
            </w:r>
            <w:proofErr w:type="gramStart"/>
            <w:r w:rsidRPr="006556E1">
              <w:rPr>
                <w:rFonts w:ascii="Times New Roman" w:hAnsi="Times New Roman"/>
                <w:bCs/>
                <w:sz w:val="24"/>
                <w:szCs w:val="24"/>
                <w:lang w:val="en-GB"/>
              </w:rPr>
              <w:t>µF(</w:t>
            </w:r>
            <w:proofErr w:type="gramEnd"/>
            <w:r w:rsidRPr="006556E1">
              <w:rPr>
                <w:rFonts w:ascii="Times New Roman" w:hAnsi="Times New Roman"/>
                <w:bCs/>
                <w:sz w:val="24"/>
                <w:szCs w:val="24"/>
                <w:lang w:val="en-GB"/>
              </w:rPr>
              <w:t>16V, 25V, 35V, 50V)</w:t>
            </w:r>
          </w:p>
          <w:p w14:paraId="383E836B" w14:textId="77777777" w:rsidR="004A6325" w:rsidRPr="006556E1" w:rsidRDefault="004A6325" w:rsidP="006218ED">
            <w:pPr>
              <w:spacing w:line="276" w:lineRule="auto"/>
              <w:rPr>
                <w:rFonts w:ascii="Times New Roman" w:hAnsi="Times New Roman"/>
                <w:bCs/>
                <w:sz w:val="24"/>
                <w:szCs w:val="24"/>
                <w:lang w:val="en-GB"/>
              </w:rPr>
            </w:pPr>
            <w:r w:rsidRPr="006556E1">
              <w:rPr>
                <w:rFonts w:ascii="Times New Roman" w:hAnsi="Times New Roman"/>
                <w:bCs/>
                <w:sz w:val="24"/>
                <w:szCs w:val="24"/>
                <w:lang w:val="en-GB"/>
              </w:rPr>
              <w:t>1000</w:t>
            </w:r>
            <w:proofErr w:type="gramStart"/>
            <w:r w:rsidRPr="006556E1">
              <w:rPr>
                <w:rFonts w:ascii="Times New Roman" w:hAnsi="Times New Roman"/>
                <w:bCs/>
                <w:sz w:val="24"/>
                <w:szCs w:val="24"/>
                <w:lang w:val="en-GB"/>
              </w:rPr>
              <w:t>µF(</w:t>
            </w:r>
            <w:proofErr w:type="gramEnd"/>
            <w:r w:rsidRPr="006556E1">
              <w:rPr>
                <w:rFonts w:ascii="Times New Roman" w:hAnsi="Times New Roman"/>
                <w:bCs/>
                <w:sz w:val="24"/>
                <w:szCs w:val="24"/>
                <w:lang w:val="en-GB"/>
              </w:rPr>
              <w:t>16V, 25V, 35V, 50V), 2200</w:t>
            </w:r>
            <w:proofErr w:type="gramStart"/>
            <w:r w:rsidRPr="006556E1">
              <w:rPr>
                <w:rFonts w:ascii="Times New Roman" w:hAnsi="Times New Roman"/>
                <w:bCs/>
                <w:sz w:val="24"/>
                <w:szCs w:val="24"/>
                <w:lang w:val="en-GB"/>
              </w:rPr>
              <w:t>µF(</w:t>
            </w:r>
            <w:proofErr w:type="gramEnd"/>
            <w:r w:rsidRPr="006556E1">
              <w:rPr>
                <w:rFonts w:ascii="Times New Roman" w:hAnsi="Times New Roman"/>
                <w:bCs/>
                <w:sz w:val="24"/>
                <w:szCs w:val="24"/>
                <w:lang w:val="en-GB"/>
              </w:rPr>
              <w:t>25V, 35V, 50V), 4700</w:t>
            </w:r>
            <w:proofErr w:type="gramStart"/>
            <w:r w:rsidRPr="006556E1">
              <w:rPr>
                <w:rFonts w:ascii="Times New Roman" w:hAnsi="Times New Roman"/>
                <w:bCs/>
                <w:sz w:val="24"/>
                <w:szCs w:val="24"/>
                <w:lang w:val="en-GB"/>
              </w:rPr>
              <w:t>µF(</w:t>
            </w:r>
            <w:proofErr w:type="gramEnd"/>
            <w:r w:rsidRPr="006556E1">
              <w:rPr>
                <w:rFonts w:ascii="Times New Roman" w:hAnsi="Times New Roman"/>
                <w:bCs/>
                <w:sz w:val="24"/>
                <w:szCs w:val="24"/>
                <w:lang w:val="en-GB"/>
              </w:rPr>
              <w:t>25V, 35V, 50V)</w:t>
            </w:r>
          </w:p>
        </w:tc>
        <w:tc>
          <w:tcPr>
            <w:tcW w:w="1350" w:type="dxa"/>
            <w:tcBorders>
              <w:top w:val="single" w:sz="4" w:space="0" w:color="auto"/>
              <w:left w:val="single" w:sz="4" w:space="0" w:color="auto"/>
              <w:bottom w:val="single" w:sz="4" w:space="0" w:color="auto"/>
              <w:right w:val="single" w:sz="4" w:space="0" w:color="auto"/>
            </w:tcBorders>
          </w:tcPr>
          <w:p w14:paraId="514469D3"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50 pcs for each category for each voltage rating.</w:t>
            </w:r>
          </w:p>
        </w:tc>
        <w:tc>
          <w:tcPr>
            <w:tcW w:w="1831" w:type="dxa"/>
            <w:tcBorders>
              <w:top w:val="single" w:sz="4" w:space="0" w:color="auto"/>
              <w:left w:val="single" w:sz="4" w:space="0" w:color="auto"/>
              <w:bottom w:val="single" w:sz="4" w:space="0" w:color="auto"/>
              <w:right w:val="single" w:sz="4" w:space="0" w:color="auto"/>
            </w:tcBorders>
          </w:tcPr>
          <w:p w14:paraId="489CA835"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2:1</w:t>
            </w:r>
          </w:p>
        </w:tc>
      </w:tr>
      <w:tr w:rsidR="004A6325" w:rsidRPr="00AB647F" w14:paraId="7E2492BE" w14:textId="77777777" w:rsidTr="006218ED">
        <w:tc>
          <w:tcPr>
            <w:tcW w:w="895" w:type="dxa"/>
            <w:tcBorders>
              <w:top w:val="single" w:sz="4" w:space="0" w:color="auto"/>
              <w:left w:val="single" w:sz="4" w:space="0" w:color="auto"/>
              <w:bottom w:val="single" w:sz="4" w:space="0" w:color="auto"/>
              <w:right w:val="single" w:sz="4" w:space="0" w:color="auto"/>
            </w:tcBorders>
          </w:tcPr>
          <w:p w14:paraId="0969612C"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2AC18C0F"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rPr>
              <w:t>Ceramic capacitors a</w:t>
            </w:r>
            <w:r w:rsidRPr="00AB647F">
              <w:rPr>
                <w:rFonts w:ascii="Times New Roman" w:hAnsi="Times New Roman"/>
                <w:sz w:val="24"/>
                <w:szCs w:val="24"/>
                <w:lang w:val="en-GB"/>
              </w:rPr>
              <w:t xml:space="preserve">assortment kit </w:t>
            </w:r>
            <w:r w:rsidRPr="00AB647F">
              <w:rPr>
                <w:rFonts w:ascii="Times New Roman" w:hAnsi="Times New Roman"/>
                <w:sz w:val="24"/>
                <w:szCs w:val="24"/>
              </w:rPr>
              <w:t>10pf to 100nF (non-polarized)</w:t>
            </w:r>
          </w:p>
        </w:tc>
        <w:tc>
          <w:tcPr>
            <w:tcW w:w="3233" w:type="dxa"/>
            <w:tcBorders>
              <w:top w:val="single" w:sz="4" w:space="0" w:color="auto"/>
              <w:left w:val="single" w:sz="4" w:space="0" w:color="auto"/>
              <w:bottom w:val="single" w:sz="4" w:space="0" w:color="auto"/>
              <w:right w:val="single" w:sz="4" w:space="0" w:color="auto"/>
            </w:tcBorders>
          </w:tcPr>
          <w:p w14:paraId="5E26E254" w14:textId="77777777" w:rsidR="004A6325" w:rsidRPr="006556E1" w:rsidRDefault="004A6325" w:rsidP="006218ED">
            <w:pPr>
              <w:spacing w:line="276" w:lineRule="auto"/>
              <w:rPr>
                <w:rFonts w:ascii="Times New Roman" w:hAnsi="Times New Roman"/>
                <w:bCs/>
                <w:sz w:val="24"/>
                <w:szCs w:val="24"/>
                <w:lang w:val="en-GB"/>
              </w:rPr>
            </w:pPr>
            <w:r w:rsidRPr="006556E1">
              <w:rPr>
                <w:rFonts w:ascii="Times New Roman" w:hAnsi="Times New Roman"/>
                <w:bCs/>
                <w:sz w:val="24"/>
                <w:szCs w:val="24"/>
                <w:lang w:val="en-GB"/>
              </w:rPr>
              <w:t>10</w:t>
            </w:r>
            <w:proofErr w:type="gramStart"/>
            <w:r w:rsidRPr="006556E1">
              <w:rPr>
                <w:rFonts w:ascii="Times New Roman" w:hAnsi="Times New Roman"/>
                <w:bCs/>
                <w:sz w:val="24"/>
                <w:szCs w:val="24"/>
                <w:lang w:val="en-GB"/>
              </w:rPr>
              <w:t>pF(</w:t>
            </w:r>
            <w:proofErr w:type="gramEnd"/>
            <w:r w:rsidRPr="006556E1">
              <w:rPr>
                <w:rFonts w:ascii="Times New Roman" w:hAnsi="Times New Roman"/>
                <w:bCs/>
                <w:sz w:val="24"/>
                <w:szCs w:val="24"/>
                <w:lang w:val="en-GB"/>
              </w:rPr>
              <w:t>100), 20</w:t>
            </w:r>
            <w:proofErr w:type="gramStart"/>
            <w:r w:rsidRPr="006556E1">
              <w:rPr>
                <w:rFonts w:ascii="Times New Roman" w:hAnsi="Times New Roman"/>
                <w:bCs/>
                <w:sz w:val="24"/>
                <w:szCs w:val="24"/>
                <w:lang w:val="en-GB"/>
              </w:rPr>
              <w:t>pF(</w:t>
            </w:r>
            <w:proofErr w:type="gramEnd"/>
            <w:r w:rsidRPr="006556E1">
              <w:rPr>
                <w:rFonts w:ascii="Times New Roman" w:hAnsi="Times New Roman"/>
                <w:bCs/>
                <w:sz w:val="24"/>
                <w:szCs w:val="24"/>
                <w:lang w:val="en-GB"/>
              </w:rPr>
              <w:t>200), 30</w:t>
            </w:r>
            <w:proofErr w:type="gramStart"/>
            <w:r w:rsidRPr="006556E1">
              <w:rPr>
                <w:rFonts w:ascii="Times New Roman" w:hAnsi="Times New Roman"/>
                <w:bCs/>
                <w:sz w:val="24"/>
                <w:szCs w:val="24"/>
                <w:lang w:val="en-GB"/>
              </w:rPr>
              <w:t>pF(</w:t>
            </w:r>
            <w:proofErr w:type="gramEnd"/>
            <w:r w:rsidRPr="006556E1">
              <w:rPr>
                <w:rFonts w:ascii="Times New Roman" w:hAnsi="Times New Roman"/>
                <w:bCs/>
                <w:sz w:val="24"/>
                <w:szCs w:val="24"/>
                <w:lang w:val="en-GB"/>
              </w:rPr>
              <w:t>300), 47</w:t>
            </w:r>
            <w:proofErr w:type="gramStart"/>
            <w:r w:rsidRPr="006556E1">
              <w:rPr>
                <w:rFonts w:ascii="Times New Roman" w:hAnsi="Times New Roman"/>
                <w:bCs/>
                <w:sz w:val="24"/>
                <w:szCs w:val="24"/>
                <w:lang w:val="en-GB"/>
              </w:rPr>
              <w:t>pF(</w:t>
            </w:r>
            <w:proofErr w:type="gramEnd"/>
            <w:r w:rsidRPr="006556E1">
              <w:rPr>
                <w:rFonts w:ascii="Times New Roman" w:hAnsi="Times New Roman"/>
                <w:bCs/>
                <w:sz w:val="24"/>
                <w:szCs w:val="24"/>
                <w:lang w:val="en-GB"/>
              </w:rPr>
              <w:t>470), 56</w:t>
            </w:r>
            <w:proofErr w:type="gramStart"/>
            <w:r w:rsidRPr="006556E1">
              <w:rPr>
                <w:rFonts w:ascii="Times New Roman" w:hAnsi="Times New Roman"/>
                <w:bCs/>
                <w:sz w:val="24"/>
                <w:szCs w:val="24"/>
                <w:lang w:val="en-GB"/>
              </w:rPr>
              <w:t>pF(</w:t>
            </w:r>
            <w:proofErr w:type="gramEnd"/>
            <w:r w:rsidRPr="006556E1">
              <w:rPr>
                <w:rFonts w:ascii="Times New Roman" w:hAnsi="Times New Roman"/>
                <w:bCs/>
                <w:sz w:val="24"/>
                <w:szCs w:val="24"/>
                <w:lang w:val="en-GB"/>
              </w:rPr>
              <w:t>560), 68</w:t>
            </w:r>
            <w:proofErr w:type="gramStart"/>
            <w:r w:rsidRPr="006556E1">
              <w:rPr>
                <w:rFonts w:ascii="Times New Roman" w:hAnsi="Times New Roman"/>
                <w:bCs/>
                <w:sz w:val="24"/>
                <w:szCs w:val="24"/>
                <w:lang w:val="en-GB"/>
              </w:rPr>
              <w:t>pF(</w:t>
            </w:r>
            <w:proofErr w:type="gramEnd"/>
            <w:r w:rsidRPr="006556E1">
              <w:rPr>
                <w:rFonts w:ascii="Times New Roman" w:hAnsi="Times New Roman"/>
                <w:bCs/>
                <w:sz w:val="24"/>
                <w:szCs w:val="24"/>
                <w:lang w:val="en-GB"/>
              </w:rPr>
              <w:t>680), 100</w:t>
            </w:r>
            <w:proofErr w:type="gramStart"/>
            <w:r w:rsidRPr="006556E1">
              <w:rPr>
                <w:rFonts w:ascii="Times New Roman" w:hAnsi="Times New Roman"/>
                <w:bCs/>
                <w:sz w:val="24"/>
                <w:szCs w:val="24"/>
                <w:lang w:val="en-GB"/>
              </w:rPr>
              <w:t>pF(</w:t>
            </w:r>
            <w:proofErr w:type="gramEnd"/>
            <w:r w:rsidRPr="006556E1">
              <w:rPr>
                <w:rFonts w:ascii="Times New Roman" w:hAnsi="Times New Roman"/>
                <w:bCs/>
                <w:sz w:val="24"/>
                <w:szCs w:val="24"/>
                <w:lang w:val="en-GB"/>
              </w:rPr>
              <w:t>101), 220</w:t>
            </w:r>
            <w:proofErr w:type="gramStart"/>
            <w:r w:rsidRPr="006556E1">
              <w:rPr>
                <w:rFonts w:ascii="Times New Roman" w:hAnsi="Times New Roman"/>
                <w:bCs/>
                <w:sz w:val="24"/>
                <w:szCs w:val="24"/>
                <w:lang w:val="en-GB"/>
              </w:rPr>
              <w:t>pF(</w:t>
            </w:r>
            <w:proofErr w:type="gramEnd"/>
            <w:r w:rsidRPr="006556E1">
              <w:rPr>
                <w:rFonts w:ascii="Times New Roman" w:hAnsi="Times New Roman"/>
                <w:bCs/>
                <w:sz w:val="24"/>
                <w:szCs w:val="24"/>
                <w:lang w:val="en-GB"/>
              </w:rPr>
              <w:t>221), 330</w:t>
            </w:r>
            <w:proofErr w:type="gramStart"/>
            <w:r w:rsidRPr="006556E1">
              <w:rPr>
                <w:rFonts w:ascii="Times New Roman" w:hAnsi="Times New Roman"/>
                <w:bCs/>
                <w:sz w:val="24"/>
                <w:szCs w:val="24"/>
                <w:lang w:val="en-GB"/>
              </w:rPr>
              <w:t>pF(</w:t>
            </w:r>
            <w:proofErr w:type="gramEnd"/>
            <w:r w:rsidRPr="006556E1">
              <w:rPr>
                <w:rFonts w:ascii="Times New Roman" w:hAnsi="Times New Roman"/>
                <w:bCs/>
                <w:sz w:val="24"/>
                <w:szCs w:val="24"/>
                <w:lang w:val="en-GB"/>
              </w:rPr>
              <w:t>331), 680</w:t>
            </w:r>
            <w:proofErr w:type="gramStart"/>
            <w:r w:rsidRPr="006556E1">
              <w:rPr>
                <w:rFonts w:ascii="Times New Roman" w:hAnsi="Times New Roman"/>
                <w:bCs/>
                <w:sz w:val="24"/>
                <w:szCs w:val="24"/>
                <w:lang w:val="en-GB"/>
              </w:rPr>
              <w:t>pF(</w:t>
            </w:r>
            <w:proofErr w:type="gramEnd"/>
            <w:r w:rsidRPr="006556E1">
              <w:rPr>
                <w:rFonts w:ascii="Times New Roman" w:hAnsi="Times New Roman"/>
                <w:bCs/>
                <w:sz w:val="24"/>
                <w:szCs w:val="24"/>
                <w:lang w:val="en-GB"/>
              </w:rPr>
              <w:t>681), 1</w:t>
            </w:r>
            <w:proofErr w:type="gramStart"/>
            <w:r w:rsidRPr="006556E1">
              <w:rPr>
                <w:rFonts w:ascii="Times New Roman" w:hAnsi="Times New Roman"/>
                <w:bCs/>
                <w:sz w:val="24"/>
                <w:szCs w:val="24"/>
                <w:lang w:val="en-GB"/>
              </w:rPr>
              <w:t>nF(</w:t>
            </w:r>
            <w:proofErr w:type="gramEnd"/>
            <w:r w:rsidRPr="006556E1">
              <w:rPr>
                <w:rFonts w:ascii="Times New Roman" w:hAnsi="Times New Roman"/>
                <w:bCs/>
                <w:sz w:val="24"/>
                <w:szCs w:val="24"/>
                <w:lang w:val="en-GB"/>
              </w:rPr>
              <w:t>102), 4.7</w:t>
            </w:r>
            <w:proofErr w:type="gramStart"/>
            <w:r w:rsidRPr="006556E1">
              <w:rPr>
                <w:rFonts w:ascii="Times New Roman" w:hAnsi="Times New Roman"/>
                <w:bCs/>
                <w:sz w:val="24"/>
                <w:szCs w:val="24"/>
                <w:lang w:val="en-GB"/>
              </w:rPr>
              <w:t>nF(</w:t>
            </w:r>
            <w:proofErr w:type="gramEnd"/>
            <w:r w:rsidRPr="006556E1">
              <w:rPr>
                <w:rFonts w:ascii="Times New Roman" w:hAnsi="Times New Roman"/>
                <w:bCs/>
                <w:sz w:val="24"/>
                <w:szCs w:val="24"/>
                <w:lang w:val="en-GB"/>
              </w:rPr>
              <w:t>472), 10</w:t>
            </w:r>
            <w:proofErr w:type="gramStart"/>
            <w:r w:rsidRPr="006556E1">
              <w:rPr>
                <w:rFonts w:ascii="Times New Roman" w:hAnsi="Times New Roman"/>
                <w:bCs/>
                <w:sz w:val="24"/>
                <w:szCs w:val="24"/>
                <w:lang w:val="en-GB"/>
              </w:rPr>
              <w:t>nF(</w:t>
            </w:r>
            <w:proofErr w:type="gramEnd"/>
            <w:r w:rsidRPr="006556E1">
              <w:rPr>
                <w:rFonts w:ascii="Times New Roman" w:hAnsi="Times New Roman"/>
                <w:bCs/>
                <w:sz w:val="24"/>
                <w:szCs w:val="24"/>
                <w:lang w:val="en-GB"/>
              </w:rPr>
              <w:t>101), 47</w:t>
            </w:r>
            <w:proofErr w:type="gramStart"/>
            <w:r w:rsidRPr="006556E1">
              <w:rPr>
                <w:rFonts w:ascii="Times New Roman" w:hAnsi="Times New Roman"/>
                <w:bCs/>
                <w:sz w:val="24"/>
                <w:szCs w:val="24"/>
                <w:lang w:val="en-GB"/>
              </w:rPr>
              <w:t>nF(</w:t>
            </w:r>
            <w:proofErr w:type="gramEnd"/>
            <w:r w:rsidRPr="006556E1">
              <w:rPr>
                <w:rFonts w:ascii="Times New Roman" w:hAnsi="Times New Roman"/>
                <w:bCs/>
                <w:sz w:val="24"/>
                <w:szCs w:val="24"/>
                <w:lang w:val="en-GB"/>
              </w:rPr>
              <w:t>471), 100</w:t>
            </w:r>
            <w:proofErr w:type="gramStart"/>
            <w:r w:rsidRPr="006556E1">
              <w:rPr>
                <w:rFonts w:ascii="Times New Roman" w:hAnsi="Times New Roman"/>
                <w:bCs/>
                <w:sz w:val="24"/>
                <w:szCs w:val="24"/>
                <w:lang w:val="en-GB"/>
              </w:rPr>
              <w:t>nF(</w:t>
            </w:r>
            <w:proofErr w:type="gramEnd"/>
            <w:r w:rsidRPr="006556E1">
              <w:rPr>
                <w:rFonts w:ascii="Times New Roman" w:hAnsi="Times New Roman"/>
                <w:bCs/>
                <w:sz w:val="24"/>
                <w:szCs w:val="24"/>
                <w:lang w:val="en-GB"/>
              </w:rPr>
              <w:t>104)</w:t>
            </w:r>
          </w:p>
        </w:tc>
        <w:tc>
          <w:tcPr>
            <w:tcW w:w="1350" w:type="dxa"/>
            <w:tcBorders>
              <w:top w:val="single" w:sz="4" w:space="0" w:color="auto"/>
              <w:left w:val="single" w:sz="4" w:space="0" w:color="auto"/>
              <w:bottom w:val="single" w:sz="4" w:space="0" w:color="auto"/>
              <w:right w:val="single" w:sz="4" w:space="0" w:color="auto"/>
            </w:tcBorders>
          </w:tcPr>
          <w:p w14:paraId="14C5AA47"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50 pcs for each category</w:t>
            </w:r>
          </w:p>
        </w:tc>
        <w:tc>
          <w:tcPr>
            <w:tcW w:w="1831" w:type="dxa"/>
            <w:tcBorders>
              <w:top w:val="single" w:sz="4" w:space="0" w:color="auto"/>
              <w:left w:val="single" w:sz="4" w:space="0" w:color="auto"/>
              <w:bottom w:val="single" w:sz="4" w:space="0" w:color="auto"/>
              <w:right w:val="single" w:sz="4" w:space="0" w:color="auto"/>
            </w:tcBorders>
          </w:tcPr>
          <w:p w14:paraId="7E221FA2"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2:1</w:t>
            </w:r>
          </w:p>
        </w:tc>
      </w:tr>
      <w:tr w:rsidR="004A6325" w:rsidRPr="00AB647F" w14:paraId="23440FCF" w14:textId="77777777" w:rsidTr="006218ED">
        <w:tc>
          <w:tcPr>
            <w:tcW w:w="895" w:type="dxa"/>
            <w:tcBorders>
              <w:top w:val="single" w:sz="4" w:space="0" w:color="auto"/>
              <w:left w:val="single" w:sz="4" w:space="0" w:color="auto"/>
              <w:bottom w:val="single" w:sz="4" w:space="0" w:color="auto"/>
              <w:right w:val="single" w:sz="4" w:space="0" w:color="auto"/>
            </w:tcBorders>
          </w:tcPr>
          <w:p w14:paraId="5C1E7DD4"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18CE2322"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rPr>
              <w:t>Polyester film capacitor assortment kit - 0.22nF to 470nF / 100V (</w:t>
            </w:r>
            <w:r w:rsidRPr="00AB647F">
              <w:rPr>
                <w:rFonts w:ascii="Times New Roman" w:hAnsi="Times New Roman"/>
                <w:sz w:val="24"/>
                <w:szCs w:val="24"/>
                <w:lang w:val="en-GB"/>
              </w:rPr>
              <w:t>non-polarised</w:t>
            </w:r>
            <w:r w:rsidRPr="00AB647F">
              <w:rPr>
                <w:rFonts w:ascii="Times New Roman" w:hAnsi="Times New Roman"/>
                <w:sz w:val="24"/>
                <w:szCs w:val="24"/>
              </w:rPr>
              <w:t>)</w:t>
            </w:r>
          </w:p>
        </w:tc>
        <w:tc>
          <w:tcPr>
            <w:tcW w:w="3233" w:type="dxa"/>
            <w:tcBorders>
              <w:top w:val="single" w:sz="4" w:space="0" w:color="auto"/>
              <w:left w:val="single" w:sz="4" w:space="0" w:color="auto"/>
              <w:bottom w:val="single" w:sz="4" w:space="0" w:color="auto"/>
              <w:right w:val="single" w:sz="4" w:space="0" w:color="auto"/>
            </w:tcBorders>
          </w:tcPr>
          <w:p w14:paraId="37267F28" w14:textId="77777777" w:rsidR="004A6325" w:rsidRPr="006556E1" w:rsidRDefault="004A6325" w:rsidP="006218ED">
            <w:pPr>
              <w:spacing w:line="276" w:lineRule="auto"/>
              <w:rPr>
                <w:rFonts w:ascii="Times New Roman" w:hAnsi="Times New Roman"/>
                <w:bCs/>
                <w:sz w:val="24"/>
                <w:szCs w:val="24"/>
                <w:lang w:val="en-GB"/>
              </w:rPr>
            </w:pPr>
            <w:r w:rsidRPr="006556E1">
              <w:rPr>
                <w:rFonts w:ascii="Times New Roman" w:hAnsi="Times New Roman"/>
                <w:bCs/>
                <w:sz w:val="24"/>
                <w:szCs w:val="24"/>
                <w:lang w:val="en-GB"/>
              </w:rPr>
              <w:t>0.22nF(221), 0.33nF(331), 0.47nF(471), 0.56nF(561), 0.68nF(681), 1nF(102), 2.2nF(222), 2.7nf(272), 3.3nF(332), 3.9nF(392), 4.7nF(472), 6.8nF(682), 10nF(103), 15nF(153), 22nF(223), 33nF(333), 39nF(393), 47nF(473), 68nF(683), 82nF(823), 100nF(104), 150nF(154), 220nF(224), 470nF(474)</w:t>
            </w:r>
          </w:p>
        </w:tc>
        <w:tc>
          <w:tcPr>
            <w:tcW w:w="1350" w:type="dxa"/>
            <w:tcBorders>
              <w:top w:val="single" w:sz="4" w:space="0" w:color="auto"/>
              <w:left w:val="single" w:sz="4" w:space="0" w:color="auto"/>
              <w:bottom w:val="single" w:sz="4" w:space="0" w:color="auto"/>
              <w:right w:val="single" w:sz="4" w:space="0" w:color="auto"/>
            </w:tcBorders>
          </w:tcPr>
          <w:p w14:paraId="5AE8F706"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50 pcs for each category</w:t>
            </w:r>
          </w:p>
        </w:tc>
        <w:tc>
          <w:tcPr>
            <w:tcW w:w="1831" w:type="dxa"/>
            <w:tcBorders>
              <w:top w:val="single" w:sz="4" w:space="0" w:color="auto"/>
              <w:left w:val="single" w:sz="4" w:space="0" w:color="auto"/>
              <w:bottom w:val="single" w:sz="4" w:space="0" w:color="auto"/>
              <w:right w:val="single" w:sz="4" w:space="0" w:color="auto"/>
            </w:tcBorders>
          </w:tcPr>
          <w:p w14:paraId="365984AF"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2:1</w:t>
            </w:r>
          </w:p>
        </w:tc>
      </w:tr>
      <w:tr w:rsidR="004A6325" w:rsidRPr="00AB647F" w14:paraId="0EA3F2E6" w14:textId="77777777" w:rsidTr="006218ED">
        <w:tc>
          <w:tcPr>
            <w:tcW w:w="895" w:type="dxa"/>
            <w:tcBorders>
              <w:top w:val="single" w:sz="4" w:space="0" w:color="auto"/>
              <w:left w:val="single" w:sz="4" w:space="0" w:color="auto"/>
              <w:bottom w:val="single" w:sz="4" w:space="0" w:color="auto"/>
              <w:right w:val="single" w:sz="4" w:space="0" w:color="auto"/>
            </w:tcBorders>
          </w:tcPr>
          <w:p w14:paraId="051F30B3"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189BF4DB"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Transformer</w:t>
            </w:r>
          </w:p>
        </w:tc>
        <w:tc>
          <w:tcPr>
            <w:tcW w:w="3233" w:type="dxa"/>
            <w:tcBorders>
              <w:top w:val="single" w:sz="4" w:space="0" w:color="auto"/>
              <w:left w:val="single" w:sz="4" w:space="0" w:color="auto"/>
              <w:bottom w:val="single" w:sz="4" w:space="0" w:color="auto"/>
              <w:right w:val="single" w:sz="4" w:space="0" w:color="auto"/>
            </w:tcBorders>
          </w:tcPr>
          <w:p w14:paraId="320D4762"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120-240Vac, 12V-0-12V, 2A, 50Hz</w:t>
            </w:r>
          </w:p>
        </w:tc>
        <w:tc>
          <w:tcPr>
            <w:tcW w:w="1350" w:type="dxa"/>
            <w:tcBorders>
              <w:top w:val="single" w:sz="4" w:space="0" w:color="auto"/>
              <w:left w:val="single" w:sz="4" w:space="0" w:color="auto"/>
              <w:bottom w:val="single" w:sz="4" w:space="0" w:color="auto"/>
              <w:right w:val="single" w:sz="4" w:space="0" w:color="auto"/>
            </w:tcBorders>
          </w:tcPr>
          <w:p w14:paraId="42783B91"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25 pcs for each category</w:t>
            </w:r>
          </w:p>
        </w:tc>
        <w:tc>
          <w:tcPr>
            <w:tcW w:w="1831" w:type="dxa"/>
            <w:tcBorders>
              <w:top w:val="single" w:sz="4" w:space="0" w:color="auto"/>
              <w:left w:val="single" w:sz="4" w:space="0" w:color="auto"/>
              <w:bottom w:val="single" w:sz="4" w:space="0" w:color="auto"/>
              <w:right w:val="single" w:sz="4" w:space="0" w:color="auto"/>
            </w:tcBorders>
          </w:tcPr>
          <w:p w14:paraId="1991EFA9"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4A6325" w:rsidRPr="00AB647F" w14:paraId="34C9127C" w14:textId="77777777" w:rsidTr="006218ED">
        <w:tc>
          <w:tcPr>
            <w:tcW w:w="895" w:type="dxa"/>
            <w:tcBorders>
              <w:top w:val="single" w:sz="4" w:space="0" w:color="auto"/>
              <w:left w:val="single" w:sz="4" w:space="0" w:color="auto"/>
              <w:bottom w:val="single" w:sz="4" w:space="0" w:color="auto"/>
              <w:right w:val="single" w:sz="4" w:space="0" w:color="auto"/>
            </w:tcBorders>
          </w:tcPr>
          <w:p w14:paraId="42AA267D"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14936773"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Rectifier diode</w:t>
            </w:r>
          </w:p>
        </w:tc>
        <w:tc>
          <w:tcPr>
            <w:tcW w:w="3233" w:type="dxa"/>
            <w:tcBorders>
              <w:top w:val="single" w:sz="4" w:space="0" w:color="auto"/>
              <w:left w:val="single" w:sz="4" w:space="0" w:color="auto"/>
              <w:bottom w:val="single" w:sz="4" w:space="0" w:color="auto"/>
              <w:right w:val="single" w:sz="4" w:space="0" w:color="auto"/>
            </w:tcBorders>
          </w:tcPr>
          <w:p w14:paraId="75F458AD"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1N4001, 1N4002.</w:t>
            </w:r>
          </w:p>
        </w:tc>
        <w:tc>
          <w:tcPr>
            <w:tcW w:w="1350" w:type="dxa"/>
            <w:tcBorders>
              <w:top w:val="single" w:sz="4" w:space="0" w:color="auto"/>
              <w:left w:val="single" w:sz="4" w:space="0" w:color="auto"/>
              <w:bottom w:val="single" w:sz="4" w:space="0" w:color="auto"/>
              <w:right w:val="single" w:sz="4" w:space="0" w:color="auto"/>
            </w:tcBorders>
          </w:tcPr>
          <w:p w14:paraId="39FAE400"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25 pcs for each category</w:t>
            </w:r>
          </w:p>
        </w:tc>
        <w:tc>
          <w:tcPr>
            <w:tcW w:w="1831" w:type="dxa"/>
            <w:tcBorders>
              <w:top w:val="single" w:sz="4" w:space="0" w:color="auto"/>
              <w:left w:val="single" w:sz="4" w:space="0" w:color="auto"/>
              <w:bottom w:val="single" w:sz="4" w:space="0" w:color="auto"/>
              <w:right w:val="single" w:sz="4" w:space="0" w:color="auto"/>
            </w:tcBorders>
          </w:tcPr>
          <w:p w14:paraId="6909B747"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2:1</w:t>
            </w:r>
          </w:p>
        </w:tc>
      </w:tr>
      <w:tr w:rsidR="004A6325" w:rsidRPr="00AB647F" w14:paraId="2EDE4F3F" w14:textId="77777777" w:rsidTr="006218ED">
        <w:tc>
          <w:tcPr>
            <w:tcW w:w="895" w:type="dxa"/>
            <w:tcBorders>
              <w:top w:val="single" w:sz="4" w:space="0" w:color="auto"/>
              <w:left w:val="single" w:sz="4" w:space="0" w:color="auto"/>
              <w:bottom w:val="single" w:sz="4" w:space="0" w:color="auto"/>
              <w:right w:val="single" w:sz="4" w:space="0" w:color="auto"/>
            </w:tcBorders>
          </w:tcPr>
          <w:p w14:paraId="20D6E3E9"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6EF21258"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Zener diodes 0.5W</w:t>
            </w:r>
          </w:p>
        </w:tc>
        <w:tc>
          <w:tcPr>
            <w:tcW w:w="3233" w:type="dxa"/>
            <w:tcBorders>
              <w:top w:val="single" w:sz="4" w:space="0" w:color="auto"/>
              <w:left w:val="single" w:sz="4" w:space="0" w:color="auto"/>
              <w:bottom w:val="single" w:sz="4" w:space="0" w:color="auto"/>
              <w:right w:val="single" w:sz="4" w:space="0" w:color="auto"/>
            </w:tcBorders>
          </w:tcPr>
          <w:p w14:paraId="57B6BCB8"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5.1V, 7.5V, 12V, 18V, 24V</w:t>
            </w:r>
          </w:p>
        </w:tc>
        <w:tc>
          <w:tcPr>
            <w:tcW w:w="1350" w:type="dxa"/>
            <w:tcBorders>
              <w:top w:val="single" w:sz="4" w:space="0" w:color="auto"/>
              <w:left w:val="single" w:sz="4" w:space="0" w:color="auto"/>
              <w:bottom w:val="single" w:sz="4" w:space="0" w:color="auto"/>
              <w:right w:val="single" w:sz="4" w:space="0" w:color="auto"/>
            </w:tcBorders>
          </w:tcPr>
          <w:p w14:paraId="1872B756"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25pcs for each category</w:t>
            </w:r>
          </w:p>
        </w:tc>
        <w:tc>
          <w:tcPr>
            <w:tcW w:w="1831" w:type="dxa"/>
            <w:tcBorders>
              <w:top w:val="single" w:sz="4" w:space="0" w:color="auto"/>
              <w:left w:val="single" w:sz="4" w:space="0" w:color="auto"/>
              <w:bottom w:val="single" w:sz="4" w:space="0" w:color="auto"/>
              <w:right w:val="single" w:sz="4" w:space="0" w:color="auto"/>
            </w:tcBorders>
          </w:tcPr>
          <w:p w14:paraId="03F02594"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4A6325" w:rsidRPr="00AB647F" w14:paraId="49536A1F" w14:textId="77777777" w:rsidTr="006218ED">
        <w:tc>
          <w:tcPr>
            <w:tcW w:w="895" w:type="dxa"/>
            <w:tcBorders>
              <w:top w:val="single" w:sz="4" w:space="0" w:color="auto"/>
              <w:left w:val="single" w:sz="4" w:space="0" w:color="auto"/>
              <w:bottom w:val="single" w:sz="4" w:space="0" w:color="auto"/>
              <w:right w:val="single" w:sz="4" w:space="0" w:color="auto"/>
            </w:tcBorders>
          </w:tcPr>
          <w:p w14:paraId="2192EB5F"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1C5C59EE"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Voltage regulators</w:t>
            </w:r>
          </w:p>
        </w:tc>
        <w:tc>
          <w:tcPr>
            <w:tcW w:w="3233" w:type="dxa"/>
            <w:tcBorders>
              <w:top w:val="single" w:sz="4" w:space="0" w:color="auto"/>
              <w:left w:val="single" w:sz="4" w:space="0" w:color="auto"/>
              <w:bottom w:val="single" w:sz="4" w:space="0" w:color="auto"/>
              <w:right w:val="single" w:sz="4" w:space="0" w:color="auto"/>
            </w:tcBorders>
          </w:tcPr>
          <w:p w14:paraId="1DF2BEB4"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L7805, L7809, L7812, L7815, L7824, L7905, L7912,</w:t>
            </w:r>
          </w:p>
        </w:tc>
        <w:tc>
          <w:tcPr>
            <w:tcW w:w="1350" w:type="dxa"/>
            <w:tcBorders>
              <w:top w:val="single" w:sz="4" w:space="0" w:color="auto"/>
              <w:left w:val="single" w:sz="4" w:space="0" w:color="auto"/>
              <w:bottom w:val="single" w:sz="4" w:space="0" w:color="auto"/>
              <w:right w:val="single" w:sz="4" w:space="0" w:color="auto"/>
            </w:tcBorders>
          </w:tcPr>
          <w:p w14:paraId="048ABE8F"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25pcs for each category</w:t>
            </w:r>
          </w:p>
        </w:tc>
        <w:tc>
          <w:tcPr>
            <w:tcW w:w="1831" w:type="dxa"/>
            <w:tcBorders>
              <w:top w:val="single" w:sz="4" w:space="0" w:color="auto"/>
              <w:left w:val="single" w:sz="4" w:space="0" w:color="auto"/>
              <w:bottom w:val="single" w:sz="4" w:space="0" w:color="auto"/>
              <w:right w:val="single" w:sz="4" w:space="0" w:color="auto"/>
            </w:tcBorders>
          </w:tcPr>
          <w:p w14:paraId="59BD2C25"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4A6325" w:rsidRPr="00AB647F" w14:paraId="39FD7A60" w14:textId="77777777" w:rsidTr="006218ED">
        <w:tc>
          <w:tcPr>
            <w:tcW w:w="895" w:type="dxa"/>
            <w:tcBorders>
              <w:top w:val="single" w:sz="4" w:space="0" w:color="auto"/>
              <w:left w:val="single" w:sz="4" w:space="0" w:color="auto"/>
              <w:bottom w:val="single" w:sz="4" w:space="0" w:color="auto"/>
              <w:right w:val="single" w:sz="4" w:space="0" w:color="auto"/>
            </w:tcBorders>
          </w:tcPr>
          <w:p w14:paraId="201B0992"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484AE581" w14:textId="77777777" w:rsidR="004A6325" w:rsidRPr="00AB647F" w:rsidRDefault="004A6325" w:rsidP="006218ED">
            <w:pPr>
              <w:spacing w:line="276" w:lineRule="auto"/>
              <w:rPr>
                <w:rFonts w:ascii="Times New Roman" w:hAnsi="Times New Roman"/>
                <w:b/>
                <w:sz w:val="24"/>
                <w:szCs w:val="24"/>
                <w:lang w:val="en-GB"/>
              </w:rPr>
            </w:pPr>
            <w:r w:rsidRPr="00AB647F">
              <w:rPr>
                <w:rFonts w:ascii="Times New Roman" w:hAnsi="Times New Roman"/>
                <w:sz w:val="24"/>
                <w:szCs w:val="24"/>
                <w:lang w:val="en-GB"/>
              </w:rPr>
              <w:t>MOSFET</w:t>
            </w:r>
          </w:p>
        </w:tc>
        <w:tc>
          <w:tcPr>
            <w:tcW w:w="3233" w:type="dxa"/>
            <w:tcBorders>
              <w:top w:val="single" w:sz="4" w:space="0" w:color="auto"/>
              <w:left w:val="single" w:sz="4" w:space="0" w:color="auto"/>
              <w:bottom w:val="single" w:sz="4" w:space="0" w:color="auto"/>
              <w:right w:val="single" w:sz="4" w:space="0" w:color="auto"/>
            </w:tcBorders>
          </w:tcPr>
          <w:p w14:paraId="7C5359EE"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IRFZ44N, IRF520, IRF540</w:t>
            </w:r>
          </w:p>
        </w:tc>
        <w:tc>
          <w:tcPr>
            <w:tcW w:w="1350" w:type="dxa"/>
            <w:tcBorders>
              <w:top w:val="single" w:sz="4" w:space="0" w:color="auto"/>
              <w:left w:val="single" w:sz="4" w:space="0" w:color="auto"/>
              <w:bottom w:val="single" w:sz="4" w:space="0" w:color="auto"/>
              <w:right w:val="single" w:sz="4" w:space="0" w:color="auto"/>
            </w:tcBorders>
          </w:tcPr>
          <w:p w14:paraId="24ADF806"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25pcs for each category</w:t>
            </w:r>
          </w:p>
        </w:tc>
        <w:tc>
          <w:tcPr>
            <w:tcW w:w="1831" w:type="dxa"/>
            <w:tcBorders>
              <w:top w:val="single" w:sz="4" w:space="0" w:color="auto"/>
              <w:left w:val="single" w:sz="4" w:space="0" w:color="auto"/>
              <w:bottom w:val="single" w:sz="4" w:space="0" w:color="auto"/>
              <w:right w:val="single" w:sz="4" w:space="0" w:color="auto"/>
            </w:tcBorders>
          </w:tcPr>
          <w:p w14:paraId="4110BBB2"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4A6325" w:rsidRPr="00AB647F" w14:paraId="5D561BE2" w14:textId="77777777" w:rsidTr="006218ED">
        <w:tc>
          <w:tcPr>
            <w:tcW w:w="895" w:type="dxa"/>
            <w:tcBorders>
              <w:top w:val="single" w:sz="4" w:space="0" w:color="auto"/>
              <w:left w:val="single" w:sz="4" w:space="0" w:color="auto"/>
              <w:bottom w:val="single" w:sz="4" w:space="0" w:color="auto"/>
              <w:right w:val="single" w:sz="4" w:space="0" w:color="auto"/>
            </w:tcBorders>
          </w:tcPr>
          <w:p w14:paraId="4C4C7F21"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2DB5EF0E"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Assorted colors of light emitting diodes (LEDs)</w:t>
            </w:r>
          </w:p>
        </w:tc>
        <w:tc>
          <w:tcPr>
            <w:tcW w:w="3233" w:type="dxa"/>
            <w:tcBorders>
              <w:top w:val="single" w:sz="4" w:space="0" w:color="auto"/>
              <w:left w:val="single" w:sz="4" w:space="0" w:color="auto"/>
              <w:bottom w:val="single" w:sz="4" w:space="0" w:color="auto"/>
              <w:right w:val="single" w:sz="4" w:space="0" w:color="auto"/>
            </w:tcBorders>
          </w:tcPr>
          <w:p w14:paraId="37A0AC4D"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3mm, 5mm</w:t>
            </w:r>
          </w:p>
        </w:tc>
        <w:tc>
          <w:tcPr>
            <w:tcW w:w="1350" w:type="dxa"/>
            <w:tcBorders>
              <w:top w:val="single" w:sz="4" w:space="0" w:color="auto"/>
              <w:left w:val="single" w:sz="4" w:space="0" w:color="auto"/>
              <w:bottom w:val="single" w:sz="4" w:space="0" w:color="auto"/>
              <w:right w:val="single" w:sz="4" w:space="0" w:color="auto"/>
            </w:tcBorders>
          </w:tcPr>
          <w:p w14:paraId="29FED300"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500 pieces for each category</w:t>
            </w:r>
          </w:p>
        </w:tc>
        <w:tc>
          <w:tcPr>
            <w:tcW w:w="1831" w:type="dxa"/>
            <w:tcBorders>
              <w:top w:val="single" w:sz="4" w:space="0" w:color="auto"/>
              <w:left w:val="single" w:sz="4" w:space="0" w:color="auto"/>
              <w:bottom w:val="single" w:sz="4" w:space="0" w:color="auto"/>
              <w:right w:val="single" w:sz="4" w:space="0" w:color="auto"/>
            </w:tcBorders>
          </w:tcPr>
          <w:p w14:paraId="2FF1765A"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20:1</w:t>
            </w:r>
          </w:p>
        </w:tc>
      </w:tr>
      <w:tr w:rsidR="004A6325" w:rsidRPr="00AB647F" w14:paraId="1D75468D" w14:textId="77777777" w:rsidTr="006218ED">
        <w:tc>
          <w:tcPr>
            <w:tcW w:w="895" w:type="dxa"/>
            <w:tcBorders>
              <w:top w:val="single" w:sz="4" w:space="0" w:color="auto"/>
              <w:left w:val="single" w:sz="4" w:space="0" w:color="auto"/>
              <w:bottom w:val="single" w:sz="4" w:space="0" w:color="auto"/>
              <w:right w:val="single" w:sz="4" w:space="0" w:color="auto"/>
            </w:tcBorders>
          </w:tcPr>
          <w:p w14:paraId="4B7887FD"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6A05DB69"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Schottky diode</w:t>
            </w:r>
          </w:p>
        </w:tc>
        <w:tc>
          <w:tcPr>
            <w:tcW w:w="3233" w:type="dxa"/>
            <w:tcBorders>
              <w:top w:val="single" w:sz="4" w:space="0" w:color="auto"/>
              <w:left w:val="single" w:sz="4" w:space="0" w:color="auto"/>
              <w:bottom w:val="single" w:sz="4" w:space="0" w:color="auto"/>
              <w:right w:val="single" w:sz="4" w:space="0" w:color="auto"/>
            </w:tcBorders>
          </w:tcPr>
          <w:p w14:paraId="7DBF3790"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IN5817, IN5819</w:t>
            </w:r>
          </w:p>
        </w:tc>
        <w:tc>
          <w:tcPr>
            <w:tcW w:w="1350" w:type="dxa"/>
            <w:tcBorders>
              <w:top w:val="single" w:sz="4" w:space="0" w:color="auto"/>
              <w:left w:val="single" w:sz="4" w:space="0" w:color="auto"/>
              <w:bottom w:val="single" w:sz="4" w:space="0" w:color="auto"/>
              <w:right w:val="single" w:sz="4" w:space="0" w:color="auto"/>
            </w:tcBorders>
          </w:tcPr>
          <w:p w14:paraId="2BC38926"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10 pcs for each category</w:t>
            </w:r>
          </w:p>
        </w:tc>
        <w:tc>
          <w:tcPr>
            <w:tcW w:w="1831" w:type="dxa"/>
            <w:tcBorders>
              <w:top w:val="single" w:sz="4" w:space="0" w:color="auto"/>
              <w:left w:val="single" w:sz="4" w:space="0" w:color="auto"/>
              <w:bottom w:val="single" w:sz="4" w:space="0" w:color="auto"/>
              <w:right w:val="single" w:sz="4" w:space="0" w:color="auto"/>
            </w:tcBorders>
          </w:tcPr>
          <w:p w14:paraId="077137C5"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1:3</w:t>
            </w:r>
          </w:p>
        </w:tc>
      </w:tr>
      <w:tr w:rsidR="004A6325" w:rsidRPr="00AB647F" w14:paraId="4390DD5D" w14:textId="77777777" w:rsidTr="006218ED">
        <w:tc>
          <w:tcPr>
            <w:tcW w:w="895" w:type="dxa"/>
            <w:tcBorders>
              <w:top w:val="single" w:sz="4" w:space="0" w:color="auto"/>
              <w:left w:val="single" w:sz="4" w:space="0" w:color="auto"/>
              <w:bottom w:val="single" w:sz="4" w:space="0" w:color="auto"/>
              <w:right w:val="single" w:sz="4" w:space="0" w:color="auto"/>
            </w:tcBorders>
          </w:tcPr>
          <w:p w14:paraId="37205BBA"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6F6BB380"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Strip boards</w:t>
            </w:r>
          </w:p>
        </w:tc>
        <w:tc>
          <w:tcPr>
            <w:tcW w:w="3233" w:type="dxa"/>
            <w:tcBorders>
              <w:top w:val="single" w:sz="4" w:space="0" w:color="auto"/>
              <w:left w:val="single" w:sz="4" w:space="0" w:color="auto"/>
              <w:bottom w:val="single" w:sz="4" w:space="0" w:color="auto"/>
              <w:right w:val="single" w:sz="4" w:space="0" w:color="auto"/>
            </w:tcBorders>
          </w:tcPr>
          <w:p w14:paraId="11D239E7"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Stripboard 6.5cm x 14.5cm Single Sided</w:t>
            </w:r>
          </w:p>
        </w:tc>
        <w:tc>
          <w:tcPr>
            <w:tcW w:w="1350" w:type="dxa"/>
            <w:tcBorders>
              <w:top w:val="single" w:sz="4" w:space="0" w:color="auto"/>
              <w:left w:val="single" w:sz="4" w:space="0" w:color="auto"/>
              <w:bottom w:val="single" w:sz="4" w:space="0" w:color="auto"/>
              <w:right w:val="single" w:sz="4" w:space="0" w:color="auto"/>
            </w:tcBorders>
          </w:tcPr>
          <w:p w14:paraId="490404E5"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50 pieces</w:t>
            </w:r>
          </w:p>
        </w:tc>
        <w:tc>
          <w:tcPr>
            <w:tcW w:w="1831" w:type="dxa"/>
            <w:tcBorders>
              <w:top w:val="single" w:sz="4" w:space="0" w:color="auto"/>
              <w:left w:val="single" w:sz="4" w:space="0" w:color="auto"/>
              <w:bottom w:val="single" w:sz="4" w:space="0" w:color="auto"/>
              <w:right w:val="single" w:sz="4" w:space="0" w:color="auto"/>
            </w:tcBorders>
          </w:tcPr>
          <w:p w14:paraId="3A3CA4F3"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2:1</w:t>
            </w:r>
          </w:p>
        </w:tc>
      </w:tr>
      <w:tr w:rsidR="004A6325" w:rsidRPr="00AB647F" w14:paraId="4BD30DFD" w14:textId="77777777" w:rsidTr="006218ED">
        <w:tc>
          <w:tcPr>
            <w:tcW w:w="895" w:type="dxa"/>
            <w:tcBorders>
              <w:top w:val="single" w:sz="4" w:space="0" w:color="auto"/>
              <w:left w:val="single" w:sz="4" w:space="0" w:color="auto"/>
              <w:bottom w:val="single" w:sz="4" w:space="0" w:color="auto"/>
              <w:right w:val="single" w:sz="4" w:space="0" w:color="auto"/>
            </w:tcBorders>
          </w:tcPr>
          <w:p w14:paraId="2788FF85"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4DBF56C6"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Solder wire</w:t>
            </w:r>
          </w:p>
        </w:tc>
        <w:tc>
          <w:tcPr>
            <w:tcW w:w="3233" w:type="dxa"/>
            <w:tcBorders>
              <w:top w:val="single" w:sz="4" w:space="0" w:color="auto"/>
              <w:left w:val="single" w:sz="4" w:space="0" w:color="auto"/>
              <w:bottom w:val="single" w:sz="4" w:space="0" w:color="auto"/>
              <w:right w:val="single" w:sz="4" w:space="0" w:color="auto"/>
            </w:tcBorders>
          </w:tcPr>
          <w:p w14:paraId="4070D261"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1mm-diameter, rosin activated, lead free soldering wire 50g</w:t>
            </w:r>
          </w:p>
        </w:tc>
        <w:tc>
          <w:tcPr>
            <w:tcW w:w="1350" w:type="dxa"/>
            <w:tcBorders>
              <w:top w:val="single" w:sz="4" w:space="0" w:color="auto"/>
              <w:left w:val="single" w:sz="4" w:space="0" w:color="auto"/>
              <w:bottom w:val="single" w:sz="4" w:space="0" w:color="auto"/>
              <w:right w:val="single" w:sz="4" w:space="0" w:color="auto"/>
            </w:tcBorders>
          </w:tcPr>
          <w:p w14:paraId="4343B505"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2pcs for each category</w:t>
            </w:r>
          </w:p>
        </w:tc>
        <w:tc>
          <w:tcPr>
            <w:tcW w:w="1831" w:type="dxa"/>
            <w:tcBorders>
              <w:top w:val="single" w:sz="4" w:space="0" w:color="auto"/>
              <w:left w:val="single" w:sz="4" w:space="0" w:color="auto"/>
              <w:bottom w:val="single" w:sz="4" w:space="0" w:color="auto"/>
              <w:right w:val="single" w:sz="4" w:space="0" w:color="auto"/>
            </w:tcBorders>
          </w:tcPr>
          <w:p w14:paraId="17845C3B"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1:13</w:t>
            </w:r>
          </w:p>
        </w:tc>
      </w:tr>
      <w:tr w:rsidR="004A6325" w:rsidRPr="00AB647F" w14:paraId="075AF4C7" w14:textId="77777777" w:rsidTr="006218ED">
        <w:tc>
          <w:tcPr>
            <w:tcW w:w="895" w:type="dxa"/>
            <w:tcBorders>
              <w:top w:val="single" w:sz="4" w:space="0" w:color="auto"/>
              <w:left w:val="single" w:sz="4" w:space="0" w:color="auto"/>
              <w:bottom w:val="single" w:sz="4" w:space="0" w:color="auto"/>
              <w:right w:val="single" w:sz="4" w:space="0" w:color="auto"/>
            </w:tcBorders>
          </w:tcPr>
          <w:p w14:paraId="7ACC727B"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1050D525"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Flux</w:t>
            </w:r>
          </w:p>
        </w:tc>
        <w:tc>
          <w:tcPr>
            <w:tcW w:w="3233" w:type="dxa"/>
            <w:tcBorders>
              <w:top w:val="single" w:sz="4" w:space="0" w:color="auto"/>
              <w:left w:val="single" w:sz="4" w:space="0" w:color="auto"/>
              <w:bottom w:val="single" w:sz="4" w:space="0" w:color="auto"/>
              <w:right w:val="single" w:sz="4" w:space="0" w:color="auto"/>
            </w:tcBorders>
          </w:tcPr>
          <w:p w14:paraId="080D94AF"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Soldering paste flux 150g</w:t>
            </w:r>
          </w:p>
        </w:tc>
        <w:tc>
          <w:tcPr>
            <w:tcW w:w="1350" w:type="dxa"/>
            <w:tcBorders>
              <w:top w:val="single" w:sz="4" w:space="0" w:color="auto"/>
              <w:left w:val="single" w:sz="4" w:space="0" w:color="auto"/>
              <w:bottom w:val="single" w:sz="4" w:space="0" w:color="auto"/>
              <w:right w:val="single" w:sz="4" w:space="0" w:color="auto"/>
            </w:tcBorders>
          </w:tcPr>
          <w:p w14:paraId="0C0D9F72"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2pcs for each category</w:t>
            </w:r>
          </w:p>
        </w:tc>
        <w:tc>
          <w:tcPr>
            <w:tcW w:w="1831" w:type="dxa"/>
            <w:tcBorders>
              <w:top w:val="single" w:sz="4" w:space="0" w:color="auto"/>
              <w:left w:val="single" w:sz="4" w:space="0" w:color="auto"/>
              <w:bottom w:val="single" w:sz="4" w:space="0" w:color="auto"/>
              <w:right w:val="single" w:sz="4" w:space="0" w:color="auto"/>
            </w:tcBorders>
          </w:tcPr>
          <w:p w14:paraId="01AA8FCA"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1:13</w:t>
            </w:r>
          </w:p>
        </w:tc>
      </w:tr>
      <w:tr w:rsidR="004A6325" w:rsidRPr="00AB647F" w14:paraId="7419B064" w14:textId="77777777" w:rsidTr="006218ED">
        <w:tc>
          <w:tcPr>
            <w:tcW w:w="895" w:type="dxa"/>
            <w:tcBorders>
              <w:top w:val="single" w:sz="4" w:space="0" w:color="auto"/>
              <w:left w:val="single" w:sz="4" w:space="0" w:color="auto"/>
              <w:bottom w:val="single" w:sz="4" w:space="0" w:color="auto"/>
              <w:right w:val="single" w:sz="4" w:space="0" w:color="auto"/>
            </w:tcBorders>
          </w:tcPr>
          <w:p w14:paraId="476D3935"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44387897"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DIP IC sockets</w:t>
            </w:r>
          </w:p>
        </w:tc>
        <w:tc>
          <w:tcPr>
            <w:tcW w:w="3233" w:type="dxa"/>
            <w:tcBorders>
              <w:top w:val="single" w:sz="4" w:space="0" w:color="auto"/>
              <w:left w:val="single" w:sz="4" w:space="0" w:color="auto"/>
              <w:bottom w:val="single" w:sz="4" w:space="0" w:color="auto"/>
              <w:right w:val="single" w:sz="4" w:space="0" w:color="auto"/>
            </w:tcBorders>
          </w:tcPr>
          <w:p w14:paraId="45771B50" w14:textId="77777777" w:rsidR="004A6325" w:rsidRPr="00AB647F" w:rsidRDefault="004A6325" w:rsidP="006218ED">
            <w:pPr>
              <w:spacing w:line="276" w:lineRule="auto"/>
              <w:rPr>
                <w:rFonts w:ascii="Times New Roman" w:hAnsi="Times New Roman"/>
                <w:sz w:val="24"/>
                <w:szCs w:val="24"/>
                <w:lang w:val="en-GB"/>
              </w:rPr>
            </w:pPr>
          </w:p>
        </w:tc>
        <w:tc>
          <w:tcPr>
            <w:tcW w:w="1350" w:type="dxa"/>
            <w:tcBorders>
              <w:top w:val="single" w:sz="4" w:space="0" w:color="auto"/>
              <w:left w:val="single" w:sz="4" w:space="0" w:color="auto"/>
              <w:bottom w:val="single" w:sz="4" w:space="0" w:color="auto"/>
              <w:right w:val="single" w:sz="4" w:space="0" w:color="auto"/>
            </w:tcBorders>
          </w:tcPr>
          <w:p w14:paraId="055F9978"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100 pieces</w:t>
            </w:r>
          </w:p>
        </w:tc>
        <w:tc>
          <w:tcPr>
            <w:tcW w:w="1831" w:type="dxa"/>
            <w:tcBorders>
              <w:top w:val="single" w:sz="4" w:space="0" w:color="auto"/>
              <w:left w:val="single" w:sz="4" w:space="0" w:color="auto"/>
              <w:bottom w:val="single" w:sz="4" w:space="0" w:color="auto"/>
              <w:right w:val="single" w:sz="4" w:space="0" w:color="auto"/>
            </w:tcBorders>
          </w:tcPr>
          <w:p w14:paraId="3F8F360F"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4:1</w:t>
            </w:r>
          </w:p>
        </w:tc>
      </w:tr>
      <w:tr w:rsidR="004A6325" w:rsidRPr="00AB647F" w14:paraId="6A80AEFF" w14:textId="77777777" w:rsidTr="006218ED">
        <w:tc>
          <w:tcPr>
            <w:tcW w:w="895" w:type="dxa"/>
            <w:tcBorders>
              <w:top w:val="single" w:sz="4" w:space="0" w:color="auto"/>
              <w:left w:val="single" w:sz="4" w:space="0" w:color="auto"/>
              <w:bottom w:val="single" w:sz="4" w:space="0" w:color="auto"/>
              <w:right w:val="single" w:sz="4" w:space="0" w:color="auto"/>
            </w:tcBorders>
          </w:tcPr>
          <w:p w14:paraId="1890EF75"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0B3F0A30"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Assorted jumper wires (soft) for stripboard</w:t>
            </w:r>
          </w:p>
        </w:tc>
        <w:tc>
          <w:tcPr>
            <w:tcW w:w="3233" w:type="dxa"/>
            <w:tcBorders>
              <w:top w:val="single" w:sz="4" w:space="0" w:color="auto"/>
              <w:left w:val="single" w:sz="4" w:space="0" w:color="auto"/>
              <w:bottom w:val="single" w:sz="4" w:space="0" w:color="auto"/>
              <w:right w:val="single" w:sz="4" w:space="0" w:color="auto"/>
            </w:tcBorders>
          </w:tcPr>
          <w:p w14:paraId="0C768D23"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Red, blue, green, yellow, black</w:t>
            </w:r>
          </w:p>
        </w:tc>
        <w:tc>
          <w:tcPr>
            <w:tcW w:w="1350" w:type="dxa"/>
            <w:tcBorders>
              <w:top w:val="single" w:sz="4" w:space="0" w:color="auto"/>
              <w:left w:val="single" w:sz="4" w:space="0" w:color="auto"/>
              <w:bottom w:val="single" w:sz="4" w:space="0" w:color="auto"/>
              <w:right w:val="single" w:sz="4" w:space="0" w:color="auto"/>
            </w:tcBorders>
          </w:tcPr>
          <w:p w14:paraId="3B1125F2"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50m for each category</w:t>
            </w:r>
          </w:p>
        </w:tc>
        <w:tc>
          <w:tcPr>
            <w:tcW w:w="1831" w:type="dxa"/>
            <w:tcBorders>
              <w:top w:val="single" w:sz="4" w:space="0" w:color="auto"/>
              <w:left w:val="single" w:sz="4" w:space="0" w:color="auto"/>
              <w:bottom w:val="single" w:sz="4" w:space="0" w:color="auto"/>
              <w:right w:val="single" w:sz="4" w:space="0" w:color="auto"/>
            </w:tcBorders>
          </w:tcPr>
          <w:p w14:paraId="1BE99187"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2:1</w:t>
            </w:r>
          </w:p>
        </w:tc>
      </w:tr>
      <w:tr w:rsidR="004A6325" w:rsidRPr="00AB647F" w14:paraId="59EA7064" w14:textId="77777777" w:rsidTr="006218ED">
        <w:tc>
          <w:tcPr>
            <w:tcW w:w="895" w:type="dxa"/>
            <w:tcBorders>
              <w:top w:val="single" w:sz="4" w:space="0" w:color="auto"/>
              <w:left w:val="single" w:sz="4" w:space="0" w:color="auto"/>
              <w:bottom w:val="single" w:sz="4" w:space="0" w:color="auto"/>
              <w:right w:val="single" w:sz="4" w:space="0" w:color="auto"/>
            </w:tcBorders>
          </w:tcPr>
          <w:p w14:paraId="65C66D5D"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085E64E0"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Assorted jumper wire (hard) for breadboard</w:t>
            </w:r>
          </w:p>
        </w:tc>
        <w:tc>
          <w:tcPr>
            <w:tcW w:w="3233" w:type="dxa"/>
            <w:tcBorders>
              <w:top w:val="single" w:sz="4" w:space="0" w:color="auto"/>
              <w:left w:val="single" w:sz="4" w:space="0" w:color="auto"/>
              <w:bottom w:val="single" w:sz="4" w:space="0" w:color="auto"/>
              <w:right w:val="single" w:sz="4" w:space="0" w:color="auto"/>
            </w:tcBorders>
          </w:tcPr>
          <w:p w14:paraId="2850A1EB"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Red, blue, green, black</w:t>
            </w:r>
          </w:p>
        </w:tc>
        <w:tc>
          <w:tcPr>
            <w:tcW w:w="1350" w:type="dxa"/>
            <w:tcBorders>
              <w:top w:val="single" w:sz="4" w:space="0" w:color="auto"/>
              <w:left w:val="single" w:sz="4" w:space="0" w:color="auto"/>
              <w:bottom w:val="single" w:sz="4" w:space="0" w:color="auto"/>
              <w:right w:val="single" w:sz="4" w:space="0" w:color="auto"/>
            </w:tcBorders>
          </w:tcPr>
          <w:p w14:paraId="38608538"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50m for each category</w:t>
            </w:r>
          </w:p>
        </w:tc>
        <w:tc>
          <w:tcPr>
            <w:tcW w:w="1831" w:type="dxa"/>
            <w:tcBorders>
              <w:top w:val="single" w:sz="4" w:space="0" w:color="auto"/>
              <w:left w:val="single" w:sz="4" w:space="0" w:color="auto"/>
              <w:bottom w:val="single" w:sz="4" w:space="0" w:color="auto"/>
              <w:right w:val="single" w:sz="4" w:space="0" w:color="auto"/>
            </w:tcBorders>
          </w:tcPr>
          <w:p w14:paraId="69E38ECE"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2:1</w:t>
            </w:r>
          </w:p>
        </w:tc>
      </w:tr>
      <w:tr w:rsidR="004A6325" w:rsidRPr="00AB647F" w14:paraId="69FC0CA5" w14:textId="77777777" w:rsidTr="006218ED">
        <w:tc>
          <w:tcPr>
            <w:tcW w:w="895" w:type="dxa"/>
            <w:tcBorders>
              <w:top w:val="single" w:sz="4" w:space="0" w:color="auto"/>
              <w:left w:val="single" w:sz="4" w:space="0" w:color="auto"/>
              <w:bottom w:val="single" w:sz="4" w:space="0" w:color="auto"/>
              <w:right w:val="single" w:sz="4" w:space="0" w:color="auto"/>
            </w:tcBorders>
          </w:tcPr>
          <w:p w14:paraId="11E69A53"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56BB2E81"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Audio connector jack pin</w:t>
            </w:r>
          </w:p>
        </w:tc>
        <w:tc>
          <w:tcPr>
            <w:tcW w:w="3233" w:type="dxa"/>
            <w:tcBorders>
              <w:top w:val="single" w:sz="4" w:space="0" w:color="auto"/>
              <w:left w:val="single" w:sz="4" w:space="0" w:color="auto"/>
              <w:bottom w:val="single" w:sz="4" w:space="0" w:color="auto"/>
              <w:right w:val="single" w:sz="4" w:space="0" w:color="auto"/>
            </w:tcBorders>
          </w:tcPr>
          <w:p w14:paraId="65F3E839" w14:textId="77777777" w:rsidR="004A6325" w:rsidRPr="00AB647F" w:rsidRDefault="004A6325" w:rsidP="006218ED">
            <w:pPr>
              <w:spacing w:line="276" w:lineRule="auto"/>
              <w:rPr>
                <w:rFonts w:ascii="Times New Roman" w:hAnsi="Times New Roman"/>
                <w:sz w:val="24"/>
                <w:szCs w:val="24"/>
                <w:lang w:val="en-GB"/>
              </w:rPr>
            </w:pPr>
          </w:p>
        </w:tc>
        <w:tc>
          <w:tcPr>
            <w:tcW w:w="1350" w:type="dxa"/>
            <w:tcBorders>
              <w:top w:val="single" w:sz="4" w:space="0" w:color="auto"/>
              <w:left w:val="single" w:sz="4" w:space="0" w:color="auto"/>
              <w:bottom w:val="single" w:sz="4" w:space="0" w:color="auto"/>
              <w:right w:val="single" w:sz="4" w:space="0" w:color="auto"/>
            </w:tcBorders>
          </w:tcPr>
          <w:p w14:paraId="5920B8FC"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50 pcs</w:t>
            </w:r>
          </w:p>
        </w:tc>
        <w:tc>
          <w:tcPr>
            <w:tcW w:w="1831" w:type="dxa"/>
            <w:tcBorders>
              <w:top w:val="single" w:sz="4" w:space="0" w:color="auto"/>
              <w:left w:val="single" w:sz="4" w:space="0" w:color="auto"/>
              <w:bottom w:val="single" w:sz="4" w:space="0" w:color="auto"/>
              <w:right w:val="single" w:sz="4" w:space="0" w:color="auto"/>
            </w:tcBorders>
          </w:tcPr>
          <w:p w14:paraId="57657310"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2:1</w:t>
            </w:r>
          </w:p>
        </w:tc>
      </w:tr>
      <w:tr w:rsidR="004A6325" w:rsidRPr="00AB647F" w14:paraId="4A166B0F" w14:textId="77777777" w:rsidTr="006218ED">
        <w:tc>
          <w:tcPr>
            <w:tcW w:w="895" w:type="dxa"/>
            <w:tcBorders>
              <w:top w:val="single" w:sz="4" w:space="0" w:color="auto"/>
              <w:left w:val="single" w:sz="4" w:space="0" w:color="auto"/>
              <w:bottom w:val="single" w:sz="4" w:space="0" w:color="auto"/>
              <w:right w:val="single" w:sz="4" w:space="0" w:color="auto"/>
            </w:tcBorders>
          </w:tcPr>
          <w:p w14:paraId="057DFBFF"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4D39283F"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Audio speaker</w:t>
            </w:r>
          </w:p>
        </w:tc>
        <w:tc>
          <w:tcPr>
            <w:tcW w:w="3233" w:type="dxa"/>
            <w:tcBorders>
              <w:top w:val="single" w:sz="4" w:space="0" w:color="auto"/>
              <w:left w:val="single" w:sz="4" w:space="0" w:color="auto"/>
              <w:bottom w:val="single" w:sz="4" w:space="0" w:color="auto"/>
              <w:right w:val="single" w:sz="4" w:space="0" w:color="auto"/>
            </w:tcBorders>
          </w:tcPr>
          <w:p w14:paraId="24C9E516" w14:textId="77777777" w:rsidR="004A6325" w:rsidRPr="00AB647F" w:rsidRDefault="004A6325" w:rsidP="006218ED">
            <w:pPr>
              <w:spacing w:line="276" w:lineRule="auto"/>
              <w:rPr>
                <w:rFonts w:ascii="Times New Roman" w:hAnsi="Times New Roman"/>
                <w:sz w:val="24"/>
                <w:szCs w:val="24"/>
                <w:lang w:val="en-GB"/>
              </w:rPr>
            </w:pPr>
          </w:p>
        </w:tc>
        <w:tc>
          <w:tcPr>
            <w:tcW w:w="1350" w:type="dxa"/>
            <w:tcBorders>
              <w:top w:val="single" w:sz="4" w:space="0" w:color="auto"/>
              <w:left w:val="single" w:sz="4" w:space="0" w:color="auto"/>
              <w:bottom w:val="single" w:sz="4" w:space="0" w:color="auto"/>
              <w:right w:val="single" w:sz="4" w:space="0" w:color="auto"/>
            </w:tcBorders>
          </w:tcPr>
          <w:p w14:paraId="70663B8E"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25 pcs</w:t>
            </w:r>
          </w:p>
        </w:tc>
        <w:tc>
          <w:tcPr>
            <w:tcW w:w="1831" w:type="dxa"/>
            <w:tcBorders>
              <w:top w:val="single" w:sz="4" w:space="0" w:color="auto"/>
              <w:left w:val="single" w:sz="4" w:space="0" w:color="auto"/>
              <w:bottom w:val="single" w:sz="4" w:space="0" w:color="auto"/>
              <w:right w:val="single" w:sz="4" w:space="0" w:color="auto"/>
            </w:tcBorders>
          </w:tcPr>
          <w:p w14:paraId="1D07AA21"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4A6325" w:rsidRPr="00AB647F" w14:paraId="44CADA48" w14:textId="77777777" w:rsidTr="006218ED">
        <w:tc>
          <w:tcPr>
            <w:tcW w:w="895" w:type="dxa"/>
            <w:tcBorders>
              <w:top w:val="single" w:sz="4" w:space="0" w:color="auto"/>
              <w:left w:val="single" w:sz="4" w:space="0" w:color="auto"/>
              <w:bottom w:val="single" w:sz="4" w:space="0" w:color="auto"/>
              <w:right w:val="single" w:sz="4" w:space="0" w:color="auto"/>
            </w:tcBorders>
          </w:tcPr>
          <w:p w14:paraId="59160BB2"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3DCB7F0F"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Female - DC power connector</w:t>
            </w:r>
          </w:p>
        </w:tc>
        <w:tc>
          <w:tcPr>
            <w:tcW w:w="3233" w:type="dxa"/>
            <w:tcBorders>
              <w:top w:val="single" w:sz="4" w:space="0" w:color="auto"/>
              <w:left w:val="single" w:sz="4" w:space="0" w:color="auto"/>
              <w:bottom w:val="single" w:sz="4" w:space="0" w:color="auto"/>
              <w:right w:val="single" w:sz="4" w:space="0" w:color="auto"/>
            </w:tcBorders>
          </w:tcPr>
          <w:p w14:paraId="42D642A8" w14:textId="77777777" w:rsidR="004A6325" w:rsidRPr="00AB647F" w:rsidRDefault="004A6325" w:rsidP="006218ED">
            <w:pPr>
              <w:spacing w:line="276" w:lineRule="auto"/>
              <w:rPr>
                <w:rFonts w:ascii="Times New Roman" w:hAnsi="Times New Roman"/>
                <w:sz w:val="24"/>
                <w:szCs w:val="24"/>
                <w:lang w:val="en-GB"/>
              </w:rPr>
            </w:pPr>
          </w:p>
        </w:tc>
        <w:tc>
          <w:tcPr>
            <w:tcW w:w="1350" w:type="dxa"/>
            <w:tcBorders>
              <w:top w:val="single" w:sz="4" w:space="0" w:color="auto"/>
              <w:left w:val="single" w:sz="4" w:space="0" w:color="auto"/>
              <w:bottom w:val="single" w:sz="4" w:space="0" w:color="auto"/>
              <w:right w:val="single" w:sz="4" w:space="0" w:color="auto"/>
            </w:tcBorders>
          </w:tcPr>
          <w:p w14:paraId="30C80990"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25 pcs</w:t>
            </w:r>
          </w:p>
        </w:tc>
        <w:tc>
          <w:tcPr>
            <w:tcW w:w="1831" w:type="dxa"/>
            <w:tcBorders>
              <w:top w:val="single" w:sz="4" w:space="0" w:color="auto"/>
              <w:left w:val="single" w:sz="4" w:space="0" w:color="auto"/>
              <w:bottom w:val="single" w:sz="4" w:space="0" w:color="auto"/>
              <w:right w:val="single" w:sz="4" w:space="0" w:color="auto"/>
            </w:tcBorders>
          </w:tcPr>
          <w:p w14:paraId="0523ADB0"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4A6325" w:rsidRPr="00AB647F" w14:paraId="35317917" w14:textId="77777777" w:rsidTr="006218ED">
        <w:tc>
          <w:tcPr>
            <w:tcW w:w="895" w:type="dxa"/>
            <w:tcBorders>
              <w:top w:val="single" w:sz="4" w:space="0" w:color="auto"/>
              <w:left w:val="single" w:sz="4" w:space="0" w:color="auto"/>
              <w:bottom w:val="single" w:sz="4" w:space="0" w:color="auto"/>
              <w:right w:val="single" w:sz="4" w:space="0" w:color="auto"/>
            </w:tcBorders>
          </w:tcPr>
          <w:p w14:paraId="3524CF7A"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6038548F"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Solder wire</w:t>
            </w:r>
          </w:p>
        </w:tc>
        <w:tc>
          <w:tcPr>
            <w:tcW w:w="3233" w:type="dxa"/>
            <w:tcBorders>
              <w:top w:val="single" w:sz="4" w:space="0" w:color="auto"/>
              <w:left w:val="single" w:sz="4" w:space="0" w:color="auto"/>
              <w:bottom w:val="single" w:sz="4" w:space="0" w:color="auto"/>
              <w:right w:val="single" w:sz="4" w:space="0" w:color="auto"/>
            </w:tcBorders>
          </w:tcPr>
          <w:p w14:paraId="6C10D899" w14:textId="77777777" w:rsidR="004A6325" w:rsidRPr="00AB647F" w:rsidRDefault="004A6325" w:rsidP="006218ED">
            <w:pPr>
              <w:spacing w:line="276" w:lineRule="auto"/>
              <w:rPr>
                <w:rFonts w:ascii="Times New Roman" w:hAnsi="Times New Roman"/>
                <w:sz w:val="24"/>
                <w:szCs w:val="24"/>
                <w:lang w:val="en-GB"/>
              </w:rPr>
            </w:pPr>
          </w:p>
        </w:tc>
        <w:tc>
          <w:tcPr>
            <w:tcW w:w="1350" w:type="dxa"/>
            <w:tcBorders>
              <w:top w:val="single" w:sz="4" w:space="0" w:color="auto"/>
              <w:left w:val="single" w:sz="4" w:space="0" w:color="auto"/>
              <w:bottom w:val="single" w:sz="4" w:space="0" w:color="auto"/>
              <w:right w:val="single" w:sz="4" w:space="0" w:color="auto"/>
            </w:tcBorders>
          </w:tcPr>
          <w:p w14:paraId="5D525FF0" w14:textId="77777777" w:rsidR="004A6325" w:rsidRPr="00AB647F" w:rsidRDefault="004A6325" w:rsidP="006218ED">
            <w:pPr>
              <w:spacing w:line="276" w:lineRule="auto"/>
              <w:rPr>
                <w:rFonts w:ascii="Times New Roman" w:hAnsi="Times New Roman"/>
                <w:sz w:val="24"/>
                <w:szCs w:val="24"/>
                <w:lang w:val="en-GB"/>
              </w:rPr>
            </w:pPr>
          </w:p>
        </w:tc>
        <w:tc>
          <w:tcPr>
            <w:tcW w:w="1831" w:type="dxa"/>
            <w:tcBorders>
              <w:top w:val="single" w:sz="4" w:space="0" w:color="auto"/>
              <w:left w:val="single" w:sz="4" w:space="0" w:color="auto"/>
              <w:bottom w:val="single" w:sz="4" w:space="0" w:color="auto"/>
              <w:right w:val="single" w:sz="4" w:space="0" w:color="auto"/>
            </w:tcBorders>
          </w:tcPr>
          <w:p w14:paraId="3C376BDB" w14:textId="77777777" w:rsidR="004A6325" w:rsidRPr="00AB647F" w:rsidRDefault="004A6325" w:rsidP="006218ED">
            <w:pPr>
              <w:spacing w:line="276" w:lineRule="auto"/>
              <w:rPr>
                <w:rFonts w:ascii="Times New Roman" w:hAnsi="Times New Roman"/>
                <w:sz w:val="24"/>
                <w:szCs w:val="24"/>
                <w:lang w:val="en-GB"/>
              </w:rPr>
            </w:pPr>
          </w:p>
        </w:tc>
      </w:tr>
      <w:tr w:rsidR="004A6325" w:rsidRPr="00AB647F" w14:paraId="2BAA524A" w14:textId="77777777" w:rsidTr="006218ED">
        <w:tc>
          <w:tcPr>
            <w:tcW w:w="895" w:type="dxa"/>
            <w:tcBorders>
              <w:top w:val="single" w:sz="4" w:space="0" w:color="auto"/>
              <w:left w:val="single" w:sz="4" w:space="0" w:color="auto"/>
              <w:bottom w:val="single" w:sz="4" w:space="0" w:color="auto"/>
              <w:right w:val="single" w:sz="4" w:space="0" w:color="auto"/>
            </w:tcBorders>
          </w:tcPr>
          <w:p w14:paraId="45FF3A9A"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6B77F837"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Crocodile/ alligator clips</w:t>
            </w:r>
          </w:p>
        </w:tc>
        <w:tc>
          <w:tcPr>
            <w:tcW w:w="3233" w:type="dxa"/>
            <w:tcBorders>
              <w:top w:val="single" w:sz="4" w:space="0" w:color="auto"/>
              <w:left w:val="single" w:sz="4" w:space="0" w:color="auto"/>
              <w:bottom w:val="single" w:sz="4" w:space="0" w:color="auto"/>
              <w:right w:val="single" w:sz="4" w:space="0" w:color="auto"/>
            </w:tcBorders>
          </w:tcPr>
          <w:p w14:paraId="747A40C0"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50cm Test Leads Alligator Clips Double-end</w:t>
            </w:r>
          </w:p>
        </w:tc>
        <w:tc>
          <w:tcPr>
            <w:tcW w:w="1350" w:type="dxa"/>
            <w:tcBorders>
              <w:top w:val="single" w:sz="4" w:space="0" w:color="auto"/>
              <w:left w:val="single" w:sz="4" w:space="0" w:color="auto"/>
              <w:bottom w:val="single" w:sz="4" w:space="0" w:color="auto"/>
              <w:right w:val="single" w:sz="4" w:space="0" w:color="auto"/>
            </w:tcBorders>
          </w:tcPr>
          <w:p w14:paraId="1112FFD0"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25 pcs</w:t>
            </w:r>
          </w:p>
        </w:tc>
        <w:tc>
          <w:tcPr>
            <w:tcW w:w="1831" w:type="dxa"/>
            <w:tcBorders>
              <w:top w:val="single" w:sz="4" w:space="0" w:color="auto"/>
              <w:left w:val="single" w:sz="4" w:space="0" w:color="auto"/>
              <w:bottom w:val="single" w:sz="4" w:space="0" w:color="auto"/>
              <w:right w:val="single" w:sz="4" w:space="0" w:color="auto"/>
            </w:tcBorders>
          </w:tcPr>
          <w:p w14:paraId="20EC7DFF"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4A6325" w:rsidRPr="00AB647F" w14:paraId="53297461" w14:textId="77777777" w:rsidTr="006218ED">
        <w:tc>
          <w:tcPr>
            <w:tcW w:w="895" w:type="dxa"/>
            <w:tcBorders>
              <w:top w:val="single" w:sz="4" w:space="0" w:color="auto"/>
              <w:left w:val="single" w:sz="4" w:space="0" w:color="auto"/>
              <w:bottom w:val="single" w:sz="4" w:space="0" w:color="auto"/>
              <w:right w:val="single" w:sz="4" w:space="0" w:color="auto"/>
            </w:tcBorders>
          </w:tcPr>
          <w:p w14:paraId="4023B2A1"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3488AAD9"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555 Timer</w:t>
            </w:r>
          </w:p>
        </w:tc>
        <w:tc>
          <w:tcPr>
            <w:tcW w:w="3233" w:type="dxa"/>
            <w:tcBorders>
              <w:top w:val="single" w:sz="4" w:space="0" w:color="auto"/>
              <w:left w:val="single" w:sz="4" w:space="0" w:color="auto"/>
              <w:bottom w:val="single" w:sz="4" w:space="0" w:color="auto"/>
              <w:right w:val="single" w:sz="4" w:space="0" w:color="auto"/>
            </w:tcBorders>
          </w:tcPr>
          <w:p w14:paraId="7A0F10EF"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NE555 IC DIP-8</w:t>
            </w:r>
          </w:p>
        </w:tc>
        <w:tc>
          <w:tcPr>
            <w:tcW w:w="1350" w:type="dxa"/>
            <w:tcBorders>
              <w:top w:val="single" w:sz="4" w:space="0" w:color="auto"/>
              <w:left w:val="single" w:sz="4" w:space="0" w:color="auto"/>
              <w:bottom w:val="single" w:sz="4" w:space="0" w:color="auto"/>
              <w:right w:val="single" w:sz="4" w:space="0" w:color="auto"/>
            </w:tcBorders>
          </w:tcPr>
          <w:p w14:paraId="2F099351"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25 pcs</w:t>
            </w:r>
          </w:p>
        </w:tc>
        <w:tc>
          <w:tcPr>
            <w:tcW w:w="1831" w:type="dxa"/>
            <w:tcBorders>
              <w:top w:val="single" w:sz="4" w:space="0" w:color="auto"/>
              <w:left w:val="single" w:sz="4" w:space="0" w:color="auto"/>
              <w:bottom w:val="single" w:sz="4" w:space="0" w:color="auto"/>
              <w:right w:val="single" w:sz="4" w:space="0" w:color="auto"/>
            </w:tcBorders>
          </w:tcPr>
          <w:p w14:paraId="1D6552E2"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4A6325" w:rsidRPr="00AB647F" w14:paraId="7B46F695" w14:textId="77777777" w:rsidTr="006218ED">
        <w:tc>
          <w:tcPr>
            <w:tcW w:w="895" w:type="dxa"/>
            <w:tcBorders>
              <w:top w:val="single" w:sz="4" w:space="0" w:color="auto"/>
              <w:left w:val="single" w:sz="4" w:space="0" w:color="auto"/>
              <w:bottom w:val="single" w:sz="4" w:space="0" w:color="auto"/>
              <w:right w:val="single" w:sz="4" w:space="0" w:color="auto"/>
            </w:tcBorders>
          </w:tcPr>
          <w:p w14:paraId="786283A1"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7660A1E2"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rPr>
              <w:t>Arduino 8-Bit Processor chip</w:t>
            </w:r>
          </w:p>
        </w:tc>
        <w:tc>
          <w:tcPr>
            <w:tcW w:w="3233" w:type="dxa"/>
            <w:tcBorders>
              <w:top w:val="single" w:sz="4" w:space="0" w:color="auto"/>
              <w:left w:val="single" w:sz="4" w:space="0" w:color="auto"/>
              <w:bottom w:val="single" w:sz="4" w:space="0" w:color="auto"/>
              <w:right w:val="single" w:sz="4" w:space="0" w:color="auto"/>
            </w:tcBorders>
          </w:tcPr>
          <w:p w14:paraId="742F589B"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rPr>
              <w:t>Atmel's ATMega328P</w:t>
            </w:r>
          </w:p>
        </w:tc>
        <w:tc>
          <w:tcPr>
            <w:tcW w:w="1350" w:type="dxa"/>
            <w:tcBorders>
              <w:top w:val="single" w:sz="4" w:space="0" w:color="auto"/>
              <w:left w:val="single" w:sz="4" w:space="0" w:color="auto"/>
              <w:bottom w:val="single" w:sz="4" w:space="0" w:color="auto"/>
              <w:right w:val="single" w:sz="4" w:space="0" w:color="auto"/>
            </w:tcBorders>
          </w:tcPr>
          <w:p w14:paraId="576715BD"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25 pcs</w:t>
            </w:r>
          </w:p>
        </w:tc>
        <w:tc>
          <w:tcPr>
            <w:tcW w:w="1831" w:type="dxa"/>
            <w:tcBorders>
              <w:top w:val="single" w:sz="4" w:space="0" w:color="auto"/>
              <w:left w:val="single" w:sz="4" w:space="0" w:color="auto"/>
              <w:bottom w:val="single" w:sz="4" w:space="0" w:color="auto"/>
              <w:right w:val="single" w:sz="4" w:space="0" w:color="auto"/>
            </w:tcBorders>
          </w:tcPr>
          <w:p w14:paraId="28B9CF00"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4A6325" w:rsidRPr="00AB647F" w14:paraId="1D059CD5" w14:textId="77777777" w:rsidTr="006218ED">
        <w:tc>
          <w:tcPr>
            <w:tcW w:w="895" w:type="dxa"/>
            <w:tcBorders>
              <w:top w:val="single" w:sz="4" w:space="0" w:color="auto"/>
              <w:left w:val="single" w:sz="4" w:space="0" w:color="auto"/>
              <w:bottom w:val="single" w:sz="4" w:space="0" w:color="auto"/>
              <w:right w:val="single" w:sz="4" w:space="0" w:color="auto"/>
            </w:tcBorders>
          </w:tcPr>
          <w:p w14:paraId="6C6EAC2F"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6CD0833A"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rPr>
              <w:t>Arduino board</w:t>
            </w:r>
          </w:p>
        </w:tc>
        <w:tc>
          <w:tcPr>
            <w:tcW w:w="3233" w:type="dxa"/>
            <w:tcBorders>
              <w:top w:val="single" w:sz="4" w:space="0" w:color="auto"/>
              <w:left w:val="single" w:sz="4" w:space="0" w:color="auto"/>
              <w:bottom w:val="single" w:sz="4" w:space="0" w:color="auto"/>
              <w:right w:val="single" w:sz="4" w:space="0" w:color="auto"/>
            </w:tcBorders>
          </w:tcPr>
          <w:p w14:paraId="16474787"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rPr>
              <w:t xml:space="preserve">Arduino Uno R3 (with </w:t>
            </w:r>
            <w:r w:rsidRPr="00AB647F">
              <w:rPr>
                <w:rFonts w:ascii="Times New Roman" w:hAnsi="Times New Roman"/>
                <w:sz w:val="24"/>
                <w:szCs w:val="24"/>
                <w:lang w:val="en-GB"/>
              </w:rPr>
              <w:t>removable IC Chip</w:t>
            </w:r>
            <w:r w:rsidRPr="00AB647F">
              <w:rPr>
                <w:rFonts w:ascii="Times New Roman" w:hAnsi="Times New Roman"/>
                <w:sz w:val="24"/>
                <w:szCs w:val="24"/>
              </w:rPr>
              <w:t>) complete with USB Cable</w:t>
            </w:r>
          </w:p>
        </w:tc>
        <w:tc>
          <w:tcPr>
            <w:tcW w:w="1350" w:type="dxa"/>
            <w:tcBorders>
              <w:top w:val="single" w:sz="4" w:space="0" w:color="auto"/>
              <w:left w:val="single" w:sz="4" w:space="0" w:color="auto"/>
              <w:bottom w:val="single" w:sz="4" w:space="0" w:color="auto"/>
              <w:right w:val="single" w:sz="4" w:space="0" w:color="auto"/>
            </w:tcBorders>
          </w:tcPr>
          <w:p w14:paraId="478FB878"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25 pcs</w:t>
            </w:r>
          </w:p>
        </w:tc>
        <w:tc>
          <w:tcPr>
            <w:tcW w:w="1831" w:type="dxa"/>
            <w:tcBorders>
              <w:top w:val="single" w:sz="4" w:space="0" w:color="auto"/>
              <w:left w:val="single" w:sz="4" w:space="0" w:color="auto"/>
              <w:bottom w:val="single" w:sz="4" w:space="0" w:color="auto"/>
              <w:right w:val="single" w:sz="4" w:space="0" w:color="auto"/>
            </w:tcBorders>
          </w:tcPr>
          <w:p w14:paraId="6FA4B6CC"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4A6325" w:rsidRPr="00AB647F" w14:paraId="366744F9" w14:textId="77777777" w:rsidTr="006218ED">
        <w:tc>
          <w:tcPr>
            <w:tcW w:w="895" w:type="dxa"/>
            <w:tcBorders>
              <w:top w:val="single" w:sz="4" w:space="0" w:color="auto"/>
              <w:left w:val="single" w:sz="4" w:space="0" w:color="auto"/>
              <w:bottom w:val="single" w:sz="4" w:space="0" w:color="auto"/>
              <w:right w:val="single" w:sz="4" w:space="0" w:color="auto"/>
            </w:tcBorders>
          </w:tcPr>
          <w:p w14:paraId="7B5E606E"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6EA65FFB"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LCD display</w:t>
            </w:r>
          </w:p>
        </w:tc>
        <w:tc>
          <w:tcPr>
            <w:tcW w:w="3233" w:type="dxa"/>
            <w:tcBorders>
              <w:top w:val="single" w:sz="4" w:space="0" w:color="auto"/>
              <w:left w:val="single" w:sz="4" w:space="0" w:color="auto"/>
              <w:bottom w:val="single" w:sz="4" w:space="0" w:color="auto"/>
              <w:right w:val="single" w:sz="4" w:space="0" w:color="auto"/>
            </w:tcBorders>
          </w:tcPr>
          <w:p w14:paraId="7FBD227B"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LCD 20X4 (2004)</w:t>
            </w:r>
          </w:p>
        </w:tc>
        <w:tc>
          <w:tcPr>
            <w:tcW w:w="1350" w:type="dxa"/>
            <w:tcBorders>
              <w:top w:val="single" w:sz="4" w:space="0" w:color="auto"/>
              <w:left w:val="single" w:sz="4" w:space="0" w:color="auto"/>
              <w:bottom w:val="single" w:sz="4" w:space="0" w:color="auto"/>
              <w:right w:val="single" w:sz="4" w:space="0" w:color="auto"/>
            </w:tcBorders>
          </w:tcPr>
          <w:p w14:paraId="15E0C418"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25 pcs</w:t>
            </w:r>
          </w:p>
        </w:tc>
        <w:tc>
          <w:tcPr>
            <w:tcW w:w="1831" w:type="dxa"/>
            <w:tcBorders>
              <w:top w:val="single" w:sz="4" w:space="0" w:color="auto"/>
              <w:left w:val="single" w:sz="4" w:space="0" w:color="auto"/>
              <w:bottom w:val="single" w:sz="4" w:space="0" w:color="auto"/>
              <w:right w:val="single" w:sz="4" w:space="0" w:color="auto"/>
            </w:tcBorders>
          </w:tcPr>
          <w:p w14:paraId="6ACF867C"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4A6325" w:rsidRPr="00AB647F" w14:paraId="727662DC" w14:textId="77777777" w:rsidTr="006218ED">
        <w:tc>
          <w:tcPr>
            <w:tcW w:w="895" w:type="dxa"/>
            <w:tcBorders>
              <w:top w:val="single" w:sz="4" w:space="0" w:color="auto"/>
              <w:left w:val="single" w:sz="4" w:space="0" w:color="auto"/>
              <w:bottom w:val="single" w:sz="4" w:space="0" w:color="auto"/>
              <w:right w:val="single" w:sz="4" w:space="0" w:color="auto"/>
            </w:tcBorders>
          </w:tcPr>
          <w:p w14:paraId="32CDDD19"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1EA7DD5A"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 xml:space="preserve">Assorted jumpers </w:t>
            </w:r>
            <w:r w:rsidRPr="006556E1">
              <w:rPr>
                <w:rFonts w:ascii="Times New Roman" w:hAnsi="Times New Roman"/>
                <w:bCs/>
                <w:sz w:val="24"/>
                <w:szCs w:val="24"/>
                <w:lang w:val="en-GB"/>
              </w:rPr>
              <w:t>with connector pins</w:t>
            </w:r>
            <w:r w:rsidRPr="00AB647F">
              <w:rPr>
                <w:rFonts w:ascii="Times New Roman" w:hAnsi="Times New Roman"/>
                <w:sz w:val="24"/>
                <w:szCs w:val="24"/>
                <w:lang w:val="en-GB"/>
              </w:rPr>
              <w:t xml:space="preserve">  </w:t>
            </w:r>
          </w:p>
        </w:tc>
        <w:tc>
          <w:tcPr>
            <w:tcW w:w="3233" w:type="dxa"/>
            <w:tcBorders>
              <w:top w:val="single" w:sz="4" w:space="0" w:color="auto"/>
              <w:left w:val="single" w:sz="4" w:space="0" w:color="auto"/>
              <w:bottom w:val="single" w:sz="4" w:space="0" w:color="auto"/>
              <w:right w:val="single" w:sz="4" w:space="0" w:color="auto"/>
            </w:tcBorders>
          </w:tcPr>
          <w:p w14:paraId="28E3944C"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M-M jumpers, M-F jumpers, F-F jumpers</w:t>
            </w:r>
          </w:p>
        </w:tc>
        <w:tc>
          <w:tcPr>
            <w:tcW w:w="1350" w:type="dxa"/>
            <w:tcBorders>
              <w:top w:val="single" w:sz="4" w:space="0" w:color="auto"/>
              <w:left w:val="single" w:sz="4" w:space="0" w:color="auto"/>
              <w:bottom w:val="single" w:sz="4" w:space="0" w:color="auto"/>
              <w:right w:val="single" w:sz="4" w:space="0" w:color="auto"/>
            </w:tcBorders>
          </w:tcPr>
          <w:p w14:paraId="3DBCEFD7"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200 pcs for each category</w:t>
            </w:r>
          </w:p>
        </w:tc>
        <w:tc>
          <w:tcPr>
            <w:tcW w:w="1831" w:type="dxa"/>
            <w:tcBorders>
              <w:top w:val="single" w:sz="4" w:space="0" w:color="auto"/>
              <w:left w:val="single" w:sz="4" w:space="0" w:color="auto"/>
              <w:bottom w:val="single" w:sz="4" w:space="0" w:color="auto"/>
              <w:right w:val="single" w:sz="4" w:space="0" w:color="auto"/>
            </w:tcBorders>
          </w:tcPr>
          <w:p w14:paraId="1449E8D8"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8:1</w:t>
            </w:r>
          </w:p>
        </w:tc>
      </w:tr>
      <w:tr w:rsidR="004A6325" w:rsidRPr="00AB647F" w14:paraId="52769AA1" w14:textId="77777777" w:rsidTr="006218ED">
        <w:tc>
          <w:tcPr>
            <w:tcW w:w="895" w:type="dxa"/>
            <w:tcBorders>
              <w:top w:val="single" w:sz="4" w:space="0" w:color="auto"/>
              <w:left w:val="single" w:sz="4" w:space="0" w:color="auto"/>
              <w:bottom w:val="single" w:sz="4" w:space="0" w:color="auto"/>
              <w:right w:val="single" w:sz="4" w:space="0" w:color="auto"/>
            </w:tcBorders>
          </w:tcPr>
          <w:p w14:paraId="42BB7B32"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2D720EF2"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PIR Motion sensor module</w:t>
            </w:r>
          </w:p>
        </w:tc>
        <w:tc>
          <w:tcPr>
            <w:tcW w:w="3233" w:type="dxa"/>
            <w:tcBorders>
              <w:top w:val="single" w:sz="4" w:space="0" w:color="auto"/>
              <w:left w:val="single" w:sz="4" w:space="0" w:color="auto"/>
              <w:bottom w:val="single" w:sz="4" w:space="0" w:color="auto"/>
              <w:right w:val="single" w:sz="4" w:space="0" w:color="auto"/>
            </w:tcBorders>
          </w:tcPr>
          <w:p w14:paraId="0BB43555" w14:textId="77777777" w:rsidR="004A6325" w:rsidRPr="00AB647F" w:rsidRDefault="004A6325" w:rsidP="006218ED">
            <w:pPr>
              <w:spacing w:line="276" w:lineRule="auto"/>
              <w:rPr>
                <w:rFonts w:ascii="Times New Roman" w:hAnsi="Times New Roman"/>
                <w:sz w:val="24"/>
                <w:szCs w:val="24"/>
                <w:lang w:val="en-GB"/>
              </w:rPr>
            </w:pPr>
          </w:p>
        </w:tc>
        <w:tc>
          <w:tcPr>
            <w:tcW w:w="1350" w:type="dxa"/>
            <w:tcBorders>
              <w:top w:val="single" w:sz="4" w:space="0" w:color="auto"/>
              <w:left w:val="single" w:sz="4" w:space="0" w:color="auto"/>
              <w:bottom w:val="single" w:sz="4" w:space="0" w:color="auto"/>
              <w:right w:val="single" w:sz="4" w:space="0" w:color="auto"/>
            </w:tcBorders>
          </w:tcPr>
          <w:p w14:paraId="1B6EA212"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10 pcs</w:t>
            </w:r>
          </w:p>
        </w:tc>
        <w:tc>
          <w:tcPr>
            <w:tcW w:w="1831" w:type="dxa"/>
            <w:tcBorders>
              <w:top w:val="single" w:sz="4" w:space="0" w:color="auto"/>
              <w:left w:val="single" w:sz="4" w:space="0" w:color="auto"/>
              <w:bottom w:val="single" w:sz="4" w:space="0" w:color="auto"/>
              <w:right w:val="single" w:sz="4" w:space="0" w:color="auto"/>
            </w:tcBorders>
          </w:tcPr>
          <w:p w14:paraId="7E4C5C1C"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1:3</w:t>
            </w:r>
          </w:p>
        </w:tc>
      </w:tr>
      <w:tr w:rsidR="004A6325" w:rsidRPr="00AB647F" w14:paraId="2054FA8C" w14:textId="77777777" w:rsidTr="006218ED">
        <w:tc>
          <w:tcPr>
            <w:tcW w:w="895" w:type="dxa"/>
            <w:tcBorders>
              <w:top w:val="single" w:sz="4" w:space="0" w:color="auto"/>
              <w:left w:val="single" w:sz="4" w:space="0" w:color="auto"/>
              <w:bottom w:val="single" w:sz="4" w:space="0" w:color="auto"/>
              <w:right w:val="single" w:sz="4" w:space="0" w:color="auto"/>
            </w:tcBorders>
          </w:tcPr>
          <w:p w14:paraId="2B16E117"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27C5F797"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BJT (NPN) transistor</w:t>
            </w:r>
          </w:p>
        </w:tc>
        <w:tc>
          <w:tcPr>
            <w:tcW w:w="3233" w:type="dxa"/>
            <w:tcBorders>
              <w:top w:val="single" w:sz="4" w:space="0" w:color="auto"/>
              <w:left w:val="single" w:sz="4" w:space="0" w:color="auto"/>
              <w:bottom w:val="single" w:sz="4" w:space="0" w:color="auto"/>
              <w:right w:val="single" w:sz="4" w:space="0" w:color="auto"/>
            </w:tcBorders>
          </w:tcPr>
          <w:p w14:paraId="70B8133A"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rPr>
              <w:t xml:space="preserve">BC547, BC108, 2N3904, 2N2222, TIP31, </w:t>
            </w:r>
          </w:p>
        </w:tc>
        <w:tc>
          <w:tcPr>
            <w:tcW w:w="1350" w:type="dxa"/>
            <w:tcBorders>
              <w:top w:val="single" w:sz="4" w:space="0" w:color="auto"/>
              <w:left w:val="single" w:sz="4" w:space="0" w:color="auto"/>
              <w:bottom w:val="single" w:sz="4" w:space="0" w:color="auto"/>
              <w:right w:val="single" w:sz="4" w:space="0" w:color="auto"/>
            </w:tcBorders>
          </w:tcPr>
          <w:p w14:paraId="60C67AD3"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50 pcs</w:t>
            </w:r>
          </w:p>
        </w:tc>
        <w:tc>
          <w:tcPr>
            <w:tcW w:w="1831" w:type="dxa"/>
            <w:tcBorders>
              <w:top w:val="single" w:sz="4" w:space="0" w:color="auto"/>
              <w:left w:val="single" w:sz="4" w:space="0" w:color="auto"/>
              <w:bottom w:val="single" w:sz="4" w:space="0" w:color="auto"/>
              <w:right w:val="single" w:sz="4" w:space="0" w:color="auto"/>
            </w:tcBorders>
          </w:tcPr>
          <w:p w14:paraId="3962DA14"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2:1</w:t>
            </w:r>
          </w:p>
        </w:tc>
      </w:tr>
      <w:tr w:rsidR="004A6325" w:rsidRPr="00AB647F" w14:paraId="7549EB90" w14:textId="77777777" w:rsidTr="006218ED">
        <w:tc>
          <w:tcPr>
            <w:tcW w:w="895" w:type="dxa"/>
            <w:tcBorders>
              <w:top w:val="single" w:sz="4" w:space="0" w:color="auto"/>
              <w:left w:val="single" w:sz="4" w:space="0" w:color="auto"/>
              <w:bottom w:val="single" w:sz="4" w:space="0" w:color="auto"/>
              <w:right w:val="single" w:sz="4" w:space="0" w:color="auto"/>
            </w:tcBorders>
          </w:tcPr>
          <w:p w14:paraId="771C990F"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1F28CA3D"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BJT (PNP) transistor</w:t>
            </w:r>
          </w:p>
        </w:tc>
        <w:tc>
          <w:tcPr>
            <w:tcW w:w="3233" w:type="dxa"/>
            <w:tcBorders>
              <w:top w:val="single" w:sz="4" w:space="0" w:color="auto"/>
              <w:left w:val="single" w:sz="4" w:space="0" w:color="auto"/>
              <w:bottom w:val="single" w:sz="4" w:space="0" w:color="auto"/>
              <w:right w:val="single" w:sz="4" w:space="0" w:color="auto"/>
            </w:tcBorders>
          </w:tcPr>
          <w:p w14:paraId="7AE34E50"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rPr>
              <w:t xml:space="preserve">BC557, 2N3906, 2N2907, TIP32, </w:t>
            </w:r>
          </w:p>
        </w:tc>
        <w:tc>
          <w:tcPr>
            <w:tcW w:w="1350" w:type="dxa"/>
            <w:tcBorders>
              <w:top w:val="single" w:sz="4" w:space="0" w:color="auto"/>
              <w:left w:val="single" w:sz="4" w:space="0" w:color="auto"/>
              <w:bottom w:val="single" w:sz="4" w:space="0" w:color="auto"/>
              <w:right w:val="single" w:sz="4" w:space="0" w:color="auto"/>
            </w:tcBorders>
          </w:tcPr>
          <w:p w14:paraId="7D405030"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25 pcs</w:t>
            </w:r>
          </w:p>
        </w:tc>
        <w:tc>
          <w:tcPr>
            <w:tcW w:w="1831" w:type="dxa"/>
            <w:tcBorders>
              <w:top w:val="single" w:sz="4" w:space="0" w:color="auto"/>
              <w:left w:val="single" w:sz="4" w:space="0" w:color="auto"/>
              <w:bottom w:val="single" w:sz="4" w:space="0" w:color="auto"/>
              <w:right w:val="single" w:sz="4" w:space="0" w:color="auto"/>
            </w:tcBorders>
          </w:tcPr>
          <w:p w14:paraId="27514ED4"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4A6325" w:rsidRPr="00AB647F" w14:paraId="5FF97D37" w14:textId="77777777" w:rsidTr="006218ED">
        <w:tc>
          <w:tcPr>
            <w:tcW w:w="895" w:type="dxa"/>
            <w:tcBorders>
              <w:top w:val="single" w:sz="4" w:space="0" w:color="auto"/>
              <w:left w:val="single" w:sz="4" w:space="0" w:color="auto"/>
              <w:bottom w:val="single" w:sz="4" w:space="0" w:color="auto"/>
              <w:right w:val="single" w:sz="4" w:space="0" w:color="auto"/>
            </w:tcBorders>
          </w:tcPr>
          <w:p w14:paraId="2FDED745"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12F53189"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 xml:space="preserve">Light Dependent Resistor </w:t>
            </w:r>
          </w:p>
        </w:tc>
        <w:tc>
          <w:tcPr>
            <w:tcW w:w="3233" w:type="dxa"/>
            <w:tcBorders>
              <w:top w:val="single" w:sz="4" w:space="0" w:color="auto"/>
              <w:left w:val="single" w:sz="4" w:space="0" w:color="auto"/>
              <w:bottom w:val="single" w:sz="4" w:space="0" w:color="auto"/>
              <w:right w:val="single" w:sz="4" w:space="0" w:color="auto"/>
            </w:tcBorders>
          </w:tcPr>
          <w:p w14:paraId="637A0279"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LDR 12mm</w:t>
            </w:r>
          </w:p>
        </w:tc>
        <w:tc>
          <w:tcPr>
            <w:tcW w:w="1350" w:type="dxa"/>
            <w:tcBorders>
              <w:top w:val="single" w:sz="4" w:space="0" w:color="auto"/>
              <w:left w:val="single" w:sz="4" w:space="0" w:color="auto"/>
              <w:bottom w:val="single" w:sz="4" w:space="0" w:color="auto"/>
              <w:right w:val="single" w:sz="4" w:space="0" w:color="auto"/>
            </w:tcBorders>
          </w:tcPr>
          <w:p w14:paraId="5ABDD484"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25 pcs</w:t>
            </w:r>
          </w:p>
        </w:tc>
        <w:tc>
          <w:tcPr>
            <w:tcW w:w="1831" w:type="dxa"/>
            <w:tcBorders>
              <w:top w:val="single" w:sz="4" w:space="0" w:color="auto"/>
              <w:left w:val="single" w:sz="4" w:space="0" w:color="auto"/>
              <w:bottom w:val="single" w:sz="4" w:space="0" w:color="auto"/>
              <w:right w:val="single" w:sz="4" w:space="0" w:color="auto"/>
            </w:tcBorders>
          </w:tcPr>
          <w:p w14:paraId="3F8EAFC2"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4A6325" w:rsidRPr="00AB647F" w14:paraId="65879790" w14:textId="77777777" w:rsidTr="006218ED">
        <w:tc>
          <w:tcPr>
            <w:tcW w:w="895" w:type="dxa"/>
            <w:tcBorders>
              <w:top w:val="single" w:sz="4" w:space="0" w:color="auto"/>
              <w:left w:val="single" w:sz="4" w:space="0" w:color="auto"/>
              <w:bottom w:val="single" w:sz="4" w:space="0" w:color="auto"/>
              <w:right w:val="single" w:sz="4" w:space="0" w:color="auto"/>
            </w:tcBorders>
          </w:tcPr>
          <w:p w14:paraId="01459BB9"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6673BB88"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OPAMPs</w:t>
            </w:r>
          </w:p>
        </w:tc>
        <w:tc>
          <w:tcPr>
            <w:tcW w:w="3233" w:type="dxa"/>
            <w:tcBorders>
              <w:top w:val="single" w:sz="4" w:space="0" w:color="auto"/>
              <w:left w:val="single" w:sz="4" w:space="0" w:color="auto"/>
              <w:bottom w:val="single" w:sz="4" w:space="0" w:color="auto"/>
              <w:right w:val="single" w:sz="4" w:space="0" w:color="auto"/>
            </w:tcBorders>
          </w:tcPr>
          <w:p w14:paraId="00EE3A83"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LM358, LM741</w:t>
            </w:r>
          </w:p>
        </w:tc>
        <w:tc>
          <w:tcPr>
            <w:tcW w:w="1350" w:type="dxa"/>
            <w:tcBorders>
              <w:top w:val="single" w:sz="4" w:space="0" w:color="auto"/>
              <w:left w:val="single" w:sz="4" w:space="0" w:color="auto"/>
              <w:bottom w:val="single" w:sz="4" w:space="0" w:color="auto"/>
              <w:right w:val="single" w:sz="4" w:space="0" w:color="auto"/>
            </w:tcBorders>
          </w:tcPr>
          <w:p w14:paraId="4E4753F5"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25 pcs for each category</w:t>
            </w:r>
          </w:p>
        </w:tc>
        <w:tc>
          <w:tcPr>
            <w:tcW w:w="1831" w:type="dxa"/>
            <w:tcBorders>
              <w:top w:val="single" w:sz="4" w:space="0" w:color="auto"/>
              <w:left w:val="single" w:sz="4" w:space="0" w:color="auto"/>
              <w:bottom w:val="single" w:sz="4" w:space="0" w:color="auto"/>
              <w:right w:val="single" w:sz="4" w:space="0" w:color="auto"/>
            </w:tcBorders>
          </w:tcPr>
          <w:p w14:paraId="216CC9D4"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4A6325" w:rsidRPr="00AB647F" w14:paraId="16B2BF2D" w14:textId="77777777" w:rsidTr="006218ED">
        <w:tc>
          <w:tcPr>
            <w:tcW w:w="895" w:type="dxa"/>
            <w:tcBorders>
              <w:top w:val="single" w:sz="4" w:space="0" w:color="auto"/>
              <w:left w:val="single" w:sz="4" w:space="0" w:color="auto"/>
              <w:bottom w:val="single" w:sz="4" w:space="0" w:color="auto"/>
              <w:right w:val="single" w:sz="4" w:space="0" w:color="auto"/>
            </w:tcBorders>
          </w:tcPr>
          <w:p w14:paraId="1DCE6F71"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13960CC2"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Audio amplifier ICs</w:t>
            </w:r>
          </w:p>
        </w:tc>
        <w:tc>
          <w:tcPr>
            <w:tcW w:w="3233" w:type="dxa"/>
            <w:tcBorders>
              <w:top w:val="single" w:sz="4" w:space="0" w:color="auto"/>
              <w:left w:val="single" w:sz="4" w:space="0" w:color="auto"/>
              <w:bottom w:val="single" w:sz="4" w:space="0" w:color="auto"/>
              <w:right w:val="single" w:sz="4" w:space="0" w:color="auto"/>
            </w:tcBorders>
          </w:tcPr>
          <w:p w14:paraId="7E74259F"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TDA2030, LM386, LA4445, LA4440</w:t>
            </w:r>
          </w:p>
        </w:tc>
        <w:tc>
          <w:tcPr>
            <w:tcW w:w="1350" w:type="dxa"/>
            <w:tcBorders>
              <w:top w:val="single" w:sz="4" w:space="0" w:color="auto"/>
              <w:left w:val="single" w:sz="4" w:space="0" w:color="auto"/>
              <w:bottom w:val="single" w:sz="4" w:space="0" w:color="auto"/>
              <w:right w:val="single" w:sz="4" w:space="0" w:color="auto"/>
            </w:tcBorders>
          </w:tcPr>
          <w:p w14:paraId="48D438FA"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25 pcs for each category</w:t>
            </w:r>
          </w:p>
        </w:tc>
        <w:tc>
          <w:tcPr>
            <w:tcW w:w="1831" w:type="dxa"/>
            <w:tcBorders>
              <w:top w:val="single" w:sz="4" w:space="0" w:color="auto"/>
              <w:left w:val="single" w:sz="4" w:space="0" w:color="auto"/>
              <w:bottom w:val="single" w:sz="4" w:space="0" w:color="auto"/>
              <w:right w:val="single" w:sz="4" w:space="0" w:color="auto"/>
            </w:tcBorders>
          </w:tcPr>
          <w:p w14:paraId="109A9E2C"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4A6325" w:rsidRPr="00AB647F" w14:paraId="49999909" w14:textId="77777777" w:rsidTr="006218ED">
        <w:tc>
          <w:tcPr>
            <w:tcW w:w="895" w:type="dxa"/>
            <w:tcBorders>
              <w:top w:val="single" w:sz="4" w:space="0" w:color="auto"/>
              <w:left w:val="single" w:sz="4" w:space="0" w:color="auto"/>
              <w:bottom w:val="single" w:sz="4" w:space="0" w:color="auto"/>
              <w:right w:val="single" w:sz="4" w:space="0" w:color="auto"/>
            </w:tcBorders>
          </w:tcPr>
          <w:p w14:paraId="625CD5DF"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1E85B284"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74 series logic gates - TTL Logic</w:t>
            </w:r>
          </w:p>
        </w:tc>
        <w:tc>
          <w:tcPr>
            <w:tcW w:w="3233" w:type="dxa"/>
            <w:tcBorders>
              <w:top w:val="single" w:sz="4" w:space="0" w:color="auto"/>
              <w:left w:val="single" w:sz="4" w:space="0" w:color="auto"/>
              <w:bottom w:val="single" w:sz="4" w:space="0" w:color="auto"/>
              <w:right w:val="single" w:sz="4" w:space="0" w:color="auto"/>
            </w:tcBorders>
          </w:tcPr>
          <w:p w14:paraId="0A1E3804"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 xml:space="preserve">7400, 7402, 7404, 7408, 7432, </w:t>
            </w:r>
          </w:p>
        </w:tc>
        <w:tc>
          <w:tcPr>
            <w:tcW w:w="1350" w:type="dxa"/>
            <w:tcBorders>
              <w:top w:val="single" w:sz="4" w:space="0" w:color="auto"/>
              <w:left w:val="single" w:sz="4" w:space="0" w:color="auto"/>
              <w:bottom w:val="single" w:sz="4" w:space="0" w:color="auto"/>
              <w:right w:val="single" w:sz="4" w:space="0" w:color="auto"/>
            </w:tcBorders>
          </w:tcPr>
          <w:p w14:paraId="44579E8F"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25pcs for each category</w:t>
            </w:r>
          </w:p>
        </w:tc>
        <w:tc>
          <w:tcPr>
            <w:tcW w:w="1831" w:type="dxa"/>
            <w:tcBorders>
              <w:top w:val="single" w:sz="4" w:space="0" w:color="auto"/>
              <w:left w:val="single" w:sz="4" w:space="0" w:color="auto"/>
              <w:bottom w:val="single" w:sz="4" w:space="0" w:color="auto"/>
              <w:right w:val="single" w:sz="4" w:space="0" w:color="auto"/>
            </w:tcBorders>
          </w:tcPr>
          <w:p w14:paraId="706ABB1F"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4A6325" w:rsidRPr="00AB647F" w14:paraId="6E380149" w14:textId="77777777" w:rsidTr="006218ED">
        <w:tc>
          <w:tcPr>
            <w:tcW w:w="895" w:type="dxa"/>
            <w:tcBorders>
              <w:top w:val="single" w:sz="4" w:space="0" w:color="auto"/>
              <w:left w:val="single" w:sz="4" w:space="0" w:color="auto"/>
              <w:bottom w:val="single" w:sz="4" w:space="0" w:color="auto"/>
              <w:right w:val="single" w:sz="4" w:space="0" w:color="auto"/>
            </w:tcBorders>
          </w:tcPr>
          <w:p w14:paraId="2490C304"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609634A3"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4000-series CMOS ICs</w:t>
            </w:r>
          </w:p>
        </w:tc>
        <w:tc>
          <w:tcPr>
            <w:tcW w:w="3233" w:type="dxa"/>
            <w:tcBorders>
              <w:top w:val="single" w:sz="4" w:space="0" w:color="auto"/>
              <w:left w:val="single" w:sz="4" w:space="0" w:color="auto"/>
              <w:bottom w:val="single" w:sz="4" w:space="0" w:color="auto"/>
              <w:right w:val="single" w:sz="4" w:space="0" w:color="auto"/>
            </w:tcBorders>
          </w:tcPr>
          <w:p w14:paraId="7D6E364A"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CD4011, CD4013, CD4027, CD4026, CD4047, CD4060, CD4051, CD4052, CD4093</w:t>
            </w:r>
          </w:p>
        </w:tc>
        <w:tc>
          <w:tcPr>
            <w:tcW w:w="1350" w:type="dxa"/>
            <w:tcBorders>
              <w:top w:val="single" w:sz="4" w:space="0" w:color="auto"/>
              <w:left w:val="single" w:sz="4" w:space="0" w:color="auto"/>
              <w:bottom w:val="single" w:sz="4" w:space="0" w:color="auto"/>
              <w:right w:val="single" w:sz="4" w:space="0" w:color="auto"/>
            </w:tcBorders>
          </w:tcPr>
          <w:p w14:paraId="0825B65D"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25pcs for each category</w:t>
            </w:r>
          </w:p>
        </w:tc>
        <w:tc>
          <w:tcPr>
            <w:tcW w:w="1831" w:type="dxa"/>
            <w:tcBorders>
              <w:top w:val="single" w:sz="4" w:space="0" w:color="auto"/>
              <w:left w:val="single" w:sz="4" w:space="0" w:color="auto"/>
              <w:bottom w:val="single" w:sz="4" w:space="0" w:color="auto"/>
              <w:right w:val="single" w:sz="4" w:space="0" w:color="auto"/>
            </w:tcBorders>
          </w:tcPr>
          <w:p w14:paraId="29D1BC78"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4A6325" w:rsidRPr="00AB647F" w14:paraId="254AA166" w14:textId="77777777" w:rsidTr="006218ED">
        <w:tc>
          <w:tcPr>
            <w:tcW w:w="895" w:type="dxa"/>
            <w:tcBorders>
              <w:top w:val="single" w:sz="4" w:space="0" w:color="auto"/>
              <w:left w:val="single" w:sz="4" w:space="0" w:color="auto"/>
              <w:bottom w:val="single" w:sz="4" w:space="0" w:color="auto"/>
              <w:right w:val="single" w:sz="4" w:space="0" w:color="auto"/>
            </w:tcBorders>
          </w:tcPr>
          <w:p w14:paraId="75964879"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21674D02"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74 series ICs</w:t>
            </w:r>
          </w:p>
        </w:tc>
        <w:tc>
          <w:tcPr>
            <w:tcW w:w="3233" w:type="dxa"/>
            <w:tcBorders>
              <w:top w:val="single" w:sz="4" w:space="0" w:color="auto"/>
              <w:left w:val="single" w:sz="4" w:space="0" w:color="auto"/>
              <w:bottom w:val="single" w:sz="4" w:space="0" w:color="auto"/>
              <w:right w:val="single" w:sz="4" w:space="0" w:color="auto"/>
            </w:tcBorders>
          </w:tcPr>
          <w:p w14:paraId="130213BB"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74LS74, 74LS76, 74LS86, 74LS90, 74LS138, 74LS145, 74LS151, 74LS153 ICs</w:t>
            </w:r>
          </w:p>
        </w:tc>
        <w:tc>
          <w:tcPr>
            <w:tcW w:w="1350" w:type="dxa"/>
            <w:tcBorders>
              <w:top w:val="single" w:sz="4" w:space="0" w:color="auto"/>
              <w:left w:val="single" w:sz="4" w:space="0" w:color="auto"/>
              <w:bottom w:val="single" w:sz="4" w:space="0" w:color="auto"/>
              <w:right w:val="single" w:sz="4" w:space="0" w:color="auto"/>
            </w:tcBorders>
          </w:tcPr>
          <w:p w14:paraId="51BBA3C8"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25pcs for each category</w:t>
            </w:r>
          </w:p>
        </w:tc>
        <w:tc>
          <w:tcPr>
            <w:tcW w:w="1831" w:type="dxa"/>
            <w:tcBorders>
              <w:top w:val="single" w:sz="4" w:space="0" w:color="auto"/>
              <w:left w:val="single" w:sz="4" w:space="0" w:color="auto"/>
              <w:bottom w:val="single" w:sz="4" w:space="0" w:color="auto"/>
              <w:right w:val="single" w:sz="4" w:space="0" w:color="auto"/>
            </w:tcBorders>
          </w:tcPr>
          <w:p w14:paraId="26870800"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4A6325" w:rsidRPr="00AB647F" w14:paraId="6838A35C" w14:textId="77777777" w:rsidTr="006218ED">
        <w:tc>
          <w:tcPr>
            <w:tcW w:w="895" w:type="dxa"/>
            <w:tcBorders>
              <w:top w:val="single" w:sz="4" w:space="0" w:color="auto"/>
              <w:left w:val="single" w:sz="4" w:space="0" w:color="auto"/>
              <w:bottom w:val="single" w:sz="4" w:space="0" w:color="auto"/>
              <w:right w:val="single" w:sz="4" w:space="0" w:color="auto"/>
            </w:tcBorders>
          </w:tcPr>
          <w:p w14:paraId="3B1E7EC7"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1BF25F07"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SPDT Relay (125-250Vac)</w:t>
            </w:r>
          </w:p>
        </w:tc>
        <w:tc>
          <w:tcPr>
            <w:tcW w:w="3233" w:type="dxa"/>
            <w:tcBorders>
              <w:top w:val="single" w:sz="4" w:space="0" w:color="auto"/>
              <w:left w:val="single" w:sz="4" w:space="0" w:color="auto"/>
              <w:bottom w:val="single" w:sz="4" w:space="0" w:color="auto"/>
              <w:right w:val="single" w:sz="4" w:space="0" w:color="auto"/>
            </w:tcBorders>
          </w:tcPr>
          <w:p w14:paraId="3C345501"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5V DC SPDT Relay, 12V DC SPDT Relay.</w:t>
            </w:r>
          </w:p>
        </w:tc>
        <w:tc>
          <w:tcPr>
            <w:tcW w:w="1350" w:type="dxa"/>
            <w:tcBorders>
              <w:top w:val="single" w:sz="4" w:space="0" w:color="auto"/>
              <w:left w:val="single" w:sz="4" w:space="0" w:color="auto"/>
              <w:bottom w:val="single" w:sz="4" w:space="0" w:color="auto"/>
              <w:right w:val="single" w:sz="4" w:space="0" w:color="auto"/>
            </w:tcBorders>
          </w:tcPr>
          <w:p w14:paraId="3EADC973"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25pcs for each category</w:t>
            </w:r>
          </w:p>
        </w:tc>
        <w:tc>
          <w:tcPr>
            <w:tcW w:w="1831" w:type="dxa"/>
            <w:tcBorders>
              <w:top w:val="single" w:sz="4" w:space="0" w:color="auto"/>
              <w:left w:val="single" w:sz="4" w:space="0" w:color="auto"/>
              <w:bottom w:val="single" w:sz="4" w:space="0" w:color="auto"/>
              <w:right w:val="single" w:sz="4" w:space="0" w:color="auto"/>
            </w:tcBorders>
          </w:tcPr>
          <w:p w14:paraId="2C16228F"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4A6325" w:rsidRPr="00AB647F" w14:paraId="47CBF85C" w14:textId="77777777" w:rsidTr="006218ED">
        <w:tc>
          <w:tcPr>
            <w:tcW w:w="895" w:type="dxa"/>
            <w:tcBorders>
              <w:top w:val="single" w:sz="4" w:space="0" w:color="auto"/>
              <w:left w:val="single" w:sz="4" w:space="0" w:color="auto"/>
              <w:bottom w:val="single" w:sz="4" w:space="0" w:color="auto"/>
              <w:right w:val="single" w:sz="4" w:space="0" w:color="auto"/>
            </w:tcBorders>
          </w:tcPr>
          <w:p w14:paraId="5FDFF156"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2D3A662E"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Multi-channel Relay Module (125-250Vac)</w:t>
            </w:r>
          </w:p>
        </w:tc>
        <w:tc>
          <w:tcPr>
            <w:tcW w:w="3233" w:type="dxa"/>
            <w:tcBorders>
              <w:top w:val="single" w:sz="4" w:space="0" w:color="auto"/>
              <w:left w:val="single" w:sz="4" w:space="0" w:color="auto"/>
              <w:bottom w:val="single" w:sz="4" w:space="0" w:color="auto"/>
              <w:right w:val="single" w:sz="4" w:space="0" w:color="auto"/>
            </w:tcBorders>
          </w:tcPr>
          <w:p w14:paraId="346EC8CE"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 xml:space="preserve">5V DC 4-Channel Relay, </w:t>
            </w:r>
          </w:p>
          <w:p w14:paraId="191A555D"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12V DC 4-Channel Relay</w:t>
            </w:r>
          </w:p>
        </w:tc>
        <w:tc>
          <w:tcPr>
            <w:tcW w:w="1350" w:type="dxa"/>
            <w:tcBorders>
              <w:top w:val="single" w:sz="4" w:space="0" w:color="auto"/>
              <w:left w:val="single" w:sz="4" w:space="0" w:color="auto"/>
              <w:bottom w:val="single" w:sz="4" w:space="0" w:color="auto"/>
              <w:right w:val="single" w:sz="4" w:space="0" w:color="auto"/>
            </w:tcBorders>
          </w:tcPr>
          <w:p w14:paraId="2249920D"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25 pcs for each category</w:t>
            </w:r>
          </w:p>
        </w:tc>
        <w:tc>
          <w:tcPr>
            <w:tcW w:w="1831" w:type="dxa"/>
            <w:tcBorders>
              <w:top w:val="single" w:sz="4" w:space="0" w:color="auto"/>
              <w:left w:val="single" w:sz="4" w:space="0" w:color="auto"/>
              <w:bottom w:val="single" w:sz="4" w:space="0" w:color="auto"/>
              <w:right w:val="single" w:sz="4" w:space="0" w:color="auto"/>
            </w:tcBorders>
          </w:tcPr>
          <w:p w14:paraId="7B74B836"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4A6325" w:rsidRPr="00AB647F" w14:paraId="695BA802" w14:textId="77777777" w:rsidTr="006218ED">
        <w:tc>
          <w:tcPr>
            <w:tcW w:w="895" w:type="dxa"/>
            <w:tcBorders>
              <w:top w:val="single" w:sz="4" w:space="0" w:color="auto"/>
              <w:left w:val="single" w:sz="4" w:space="0" w:color="auto"/>
              <w:bottom w:val="single" w:sz="4" w:space="0" w:color="auto"/>
              <w:right w:val="single" w:sz="4" w:space="0" w:color="auto"/>
            </w:tcBorders>
          </w:tcPr>
          <w:p w14:paraId="7703CE4A"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680DEA29"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Push button non-self-locking</w:t>
            </w:r>
          </w:p>
        </w:tc>
        <w:tc>
          <w:tcPr>
            <w:tcW w:w="3233" w:type="dxa"/>
            <w:tcBorders>
              <w:top w:val="single" w:sz="4" w:space="0" w:color="auto"/>
              <w:left w:val="single" w:sz="4" w:space="0" w:color="auto"/>
              <w:bottom w:val="single" w:sz="4" w:space="0" w:color="auto"/>
              <w:right w:val="single" w:sz="4" w:space="0" w:color="auto"/>
            </w:tcBorders>
          </w:tcPr>
          <w:p w14:paraId="78DD1BB4"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mini-switch</w:t>
            </w:r>
          </w:p>
        </w:tc>
        <w:tc>
          <w:tcPr>
            <w:tcW w:w="1350" w:type="dxa"/>
            <w:tcBorders>
              <w:top w:val="single" w:sz="4" w:space="0" w:color="auto"/>
              <w:left w:val="single" w:sz="4" w:space="0" w:color="auto"/>
              <w:bottom w:val="single" w:sz="4" w:space="0" w:color="auto"/>
              <w:right w:val="single" w:sz="4" w:space="0" w:color="auto"/>
            </w:tcBorders>
          </w:tcPr>
          <w:p w14:paraId="557CCF69"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25pcs for each category</w:t>
            </w:r>
          </w:p>
        </w:tc>
        <w:tc>
          <w:tcPr>
            <w:tcW w:w="1831" w:type="dxa"/>
            <w:tcBorders>
              <w:top w:val="single" w:sz="4" w:space="0" w:color="auto"/>
              <w:left w:val="single" w:sz="4" w:space="0" w:color="auto"/>
              <w:bottom w:val="single" w:sz="4" w:space="0" w:color="auto"/>
              <w:right w:val="single" w:sz="4" w:space="0" w:color="auto"/>
            </w:tcBorders>
          </w:tcPr>
          <w:p w14:paraId="302DD546"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4A6325" w:rsidRPr="00AB647F" w14:paraId="5EC23577" w14:textId="77777777" w:rsidTr="006218ED">
        <w:tc>
          <w:tcPr>
            <w:tcW w:w="895" w:type="dxa"/>
            <w:tcBorders>
              <w:top w:val="single" w:sz="4" w:space="0" w:color="auto"/>
              <w:left w:val="single" w:sz="4" w:space="0" w:color="auto"/>
              <w:bottom w:val="single" w:sz="4" w:space="0" w:color="auto"/>
              <w:right w:val="single" w:sz="4" w:space="0" w:color="auto"/>
            </w:tcBorders>
          </w:tcPr>
          <w:p w14:paraId="7C493CCC"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20AE69C7"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Push button self-locking</w:t>
            </w:r>
          </w:p>
        </w:tc>
        <w:tc>
          <w:tcPr>
            <w:tcW w:w="3233" w:type="dxa"/>
            <w:tcBorders>
              <w:top w:val="single" w:sz="4" w:space="0" w:color="auto"/>
              <w:left w:val="single" w:sz="4" w:space="0" w:color="auto"/>
              <w:bottom w:val="single" w:sz="4" w:space="0" w:color="auto"/>
              <w:right w:val="single" w:sz="4" w:space="0" w:color="auto"/>
            </w:tcBorders>
          </w:tcPr>
          <w:p w14:paraId="5E1CC0F2"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mini-switch</w:t>
            </w:r>
          </w:p>
        </w:tc>
        <w:tc>
          <w:tcPr>
            <w:tcW w:w="1350" w:type="dxa"/>
            <w:tcBorders>
              <w:top w:val="single" w:sz="4" w:space="0" w:color="auto"/>
              <w:left w:val="single" w:sz="4" w:space="0" w:color="auto"/>
              <w:bottom w:val="single" w:sz="4" w:space="0" w:color="auto"/>
              <w:right w:val="single" w:sz="4" w:space="0" w:color="auto"/>
            </w:tcBorders>
          </w:tcPr>
          <w:p w14:paraId="1022F2F6"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25pcs for each category</w:t>
            </w:r>
          </w:p>
        </w:tc>
        <w:tc>
          <w:tcPr>
            <w:tcW w:w="1831" w:type="dxa"/>
            <w:tcBorders>
              <w:top w:val="single" w:sz="4" w:space="0" w:color="auto"/>
              <w:left w:val="single" w:sz="4" w:space="0" w:color="auto"/>
              <w:bottom w:val="single" w:sz="4" w:space="0" w:color="auto"/>
              <w:right w:val="single" w:sz="4" w:space="0" w:color="auto"/>
            </w:tcBorders>
          </w:tcPr>
          <w:p w14:paraId="27CF8230"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4A6325" w:rsidRPr="00AB647F" w14:paraId="64DE1B96" w14:textId="77777777" w:rsidTr="006218ED">
        <w:tc>
          <w:tcPr>
            <w:tcW w:w="895" w:type="dxa"/>
            <w:tcBorders>
              <w:top w:val="single" w:sz="4" w:space="0" w:color="auto"/>
              <w:left w:val="single" w:sz="4" w:space="0" w:color="auto"/>
              <w:bottom w:val="single" w:sz="4" w:space="0" w:color="auto"/>
              <w:right w:val="single" w:sz="4" w:space="0" w:color="auto"/>
            </w:tcBorders>
          </w:tcPr>
          <w:p w14:paraId="5B8A01C0"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587215B0"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Slide switch SPDT 3 pins</w:t>
            </w:r>
          </w:p>
        </w:tc>
        <w:tc>
          <w:tcPr>
            <w:tcW w:w="3233" w:type="dxa"/>
            <w:tcBorders>
              <w:top w:val="single" w:sz="4" w:space="0" w:color="auto"/>
              <w:left w:val="single" w:sz="4" w:space="0" w:color="auto"/>
              <w:bottom w:val="single" w:sz="4" w:space="0" w:color="auto"/>
              <w:right w:val="single" w:sz="4" w:space="0" w:color="auto"/>
            </w:tcBorders>
          </w:tcPr>
          <w:p w14:paraId="2BB6F334"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mini-switch</w:t>
            </w:r>
          </w:p>
        </w:tc>
        <w:tc>
          <w:tcPr>
            <w:tcW w:w="1350" w:type="dxa"/>
            <w:tcBorders>
              <w:top w:val="single" w:sz="4" w:space="0" w:color="auto"/>
              <w:left w:val="single" w:sz="4" w:space="0" w:color="auto"/>
              <w:bottom w:val="single" w:sz="4" w:space="0" w:color="auto"/>
              <w:right w:val="single" w:sz="4" w:space="0" w:color="auto"/>
            </w:tcBorders>
          </w:tcPr>
          <w:p w14:paraId="249CEBCE"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25pcs for each category</w:t>
            </w:r>
          </w:p>
        </w:tc>
        <w:tc>
          <w:tcPr>
            <w:tcW w:w="1831" w:type="dxa"/>
            <w:tcBorders>
              <w:top w:val="single" w:sz="4" w:space="0" w:color="auto"/>
              <w:left w:val="single" w:sz="4" w:space="0" w:color="auto"/>
              <w:bottom w:val="single" w:sz="4" w:space="0" w:color="auto"/>
              <w:right w:val="single" w:sz="4" w:space="0" w:color="auto"/>
            </w:tcBorders>
          </w:tcPr>
          <w:p w14:paraId="330F167A"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4A6325" w:rsidRPr="00AB647F" w14:paraId="0D067293" w14:textId="77777777" w:rsidTr="006218ED">
        <w:tc>
          <w:tcPr>
            <w:tcW w:w="895" w:type="dxa"/>
            <w:tcBorders>
              <w:top w:val="single" w:sz="4" w:space="0" w:color="auto"/>
              <w:left w:val="single" w:sz="4" w:space="0" w:color="auto"/>
              <w:bottom w:val="single" w:sz="4" w:space="0" w:color="auto"/>
              <w:right w:val="single" w:sz="4" w:space="0" w:color="auto"/>
            </w:tcBorders>
          </w:tcPr>
          <w:p w14:paraId="37D53E75"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0AC9D6BD"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DC motor</w:t>
            </w:r>
          </w:p>
        </w:tc>
        <w:tc>
          <w:tcPr>
            <w:tcW w:w="3233" w:type="dxa"/>
            <w:tcBorders>
              <w:top w:val="single" w:sz="4" w:space="0" w:color="auto"/>
              <w:left w:val="single" w:sz="4" w:space="0" w:color="auto"/>
              <w:bottom w:val="single" w:sz="4" w:space="0" w:color="auto"/>
              <w:right w:val="single" w:sz="4" w:space="0" w:color="auto"/>
            </w:tcBorders>
          </w:tcPr>
          <w:p w14:paraId="7C3FC807"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DC 3V-6V 2000RPM R140 motor</w:t>
            </w:r>
          </w:p>
        </w:tc>
        <w:tc>
          <w:tcPr>
            <w:tcW w:w="1350" w:type="dxa"/>
            <w:tcBorders>
              <w:top w:val="single" w:sz="4" w:space="0" w:color="auto"/>
              <w:left w:val="single" w:sz="4" w:space="0" w:color="auto"/>
              <w:bottom w:val="single" w:sz="4" w:space="0" w:color="auto"/>
              <w:right w:val="single" w:sz="4" w:space="0" w:color="auto"/>
            </w:tcBorders>
          </w:tcPr>
          <w:p w14:paraId="35E9BDAA"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10 pcs</w:t>
            </w:r>
          </w:p>
        </w:tc>
        <w:tc>
          <w:tcPr>
            <w:tcW w:w="1831" w:type="dxa"/>
            <w:tcBorders>
              <w:top w:val="single" w:sz="4" w:space="0" w:color="auto"/>
              <w:left w:val="single" w:sz="4" w:space="0" w:color="auto"/>
              <w:bottom w:val="single" w:sz="4" w:space="0" w:color="auto"/>
              <w:right w:val="single" w:sz="4" w:space="0" w:color="auto"/>
            </w:tcBorders>
          </w:tcPr>
          <w:p w14:paraId="631DE5D1"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1:3</w:t>
            </w:r>
          </w:p>
        </w:tc>
      </w:tr>
      <w:tr w:rsidR="004A6325" w:rsidRPr="00AB647F" w14:paraId="67418413" w14:textId="77777777" w:rsidTr="006218ED">
        <w:tc>
          <w:tcPr>
            <w:tcW w:w="895" w:type="dxa"/>
            <w:tcBorders>
              <w:top w:val="single" w:sz="4" w:space="0" w:color="auto"/>
              <w:left w:val="single" w:sz="4" w:space="0" w:color="auto"/>
              <w:bottom w:val="single" w:sz="4" w:space="0" w:color="auto"/>
              <w:right w:val="single" w:sz="4" w:space="0" w:color="auto"/>
            </w:tcBorders>
          </w:tcPr>
          <w:p w14:paraId="4B66173E"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269674F3"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rPr>
              <w:t>NTC Thermistors</w:t>
            </w:r>
          </w:p>
        </w:tc>
        <w:tc>
          <w:tcPr>
            <w:tcW w:w="3233" w:type="dxa"/>
            <w:tcBorders>
              <w:top w:val="single" w:sz="4" w:space="0" w:color="auto"/>
              <w:left w:val="single" w:sz="4" w:space="0" w:color="auto"/>
              <w:bottom w:val="single" w:sz="4" w:space="0" w:color="auto"/>
              <w:right w:val="single" w:sz="4" w:space="0" w:color="auto"/>
            </w:tcBorders>
          </w:tcPr>
          <w:p w14:paraId="7511566E"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10kΩ,100kΩ</w:t>
            </w:r>
          </w:p>
        </w:tc>
        <w:tc>
          <w:tcPr>
            <w:tcW w:w="1350" w:type="dxa"/>
            <w:tcBorders>
              <w:top w:val="single" w:sz="4" w:space="0" w:color="auto"/>
              <w:left w:val="single" w:sz="4" w:space="0" w:color="auto"/>
              <w:bottom w:val="single" w:sz="4" w:space="0" w:color="auto"/>
              <w:right w:val="single" w:sz="4" w:space="0" w:color="auto"/>
            </w:tcBorders>
          </w:tcPr>
          <w:p w14:paraId="352DB718"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25pcs for each category</w:t>
            </w:r>
          </w:p>
        </w:tc>
        <w:tc>
          <w:tcPr>
            <w:tcW w:w="1831" w:type="dxa"/>
            <w:tcBorders>
              <w:top w:val="single" w:sz="4" w:space="0" w:color="auto"/>
              <w:left w:val="single" w:sz="4" w:space="0" w:color="auto"/>
              <w:bottom w:val="single" w:sz="4" w:space="0" w:color="auto"/>
              <w:right w:val="single" w:sz="4" w:space="0" w:color="auto"/>
            </w:tcBorders>
          </w:tcPr>
          <w:p w14:paraId="35D5D462"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4A6325" w:rsidRPr="00AB647F" w14:paraId="72B8D4F9" w14:textId="77777777" w:rsidTr="006218ED">
        <w:tc>
          <w:tcPr>
            <w:tcW w:w="895" w:type="dxa"/>
            <w:tcBorders>
              <w:top w:val="single" w:sz="4" w:space="0" w:color="auto"/>
              <w:left w:val="single" w:sz="4" w:space="0" w:color="auto"/>
              <w:bottom w:val="single" w:sz="4" w:space="0" w:color="auto"/>
              <w:right w:val="single" w:sz="4" w:space="0" w:color="auto"/>
            </w:tcBorders>
          </w:tcPr>
          <w:p w14:paraId="5774A9E3"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31A65344"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Temperature sensor</w:t>
            </w:r>
          </w:p>
        </w:tc>
        <w:tc>
          <w:tcPr>
            <w:tcW w:w="3233" w:type="dxa"/>
            <w:tcBorders>
              <w:top w:val="single" w:sz="4" w:space="0" w:color="auto"/>
              <w:left w:val="single" w:sz="4" w:space="0" w:color="auto"/>
              <w:bottom w:val="single" w:sz="4" w:space="0" w:color="auto"/>
              <w:right w:val="single" w:sz="4" w:space="0" w:color="auto"/>
            </w:tcBorders>
          </w:tcPr>
          <w:p w14:paraId="54D51D76"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 xml:space="preserve">Digital </w:t>
            </w:r>
            <w:r w:rsidRPr="00AB647F">
              <w:rPr>
                <w:rFonts w:ascii="Times New Roman" w:hAnsi="Times New Roman"/>
                <w:sz w:val="24"/>
                <w:szCs w:val="24"/>
              </w:rPr>
              <w:t>temperature sensor</w:t>
            </w:r>
          </w:p>
        </w:tc>
        <w:tc>
          <w:tcPr>
            <w:tcW w:w="1350" w:type="dxa"/>
            <w:tcBorders>
              <w:top w:val="single" w:sz="4" w:space="0" w:color="auto"/>
              <w:left w:val="single" w:sz="4" w:space="0" w:color="auto"/>
              <w:bottom w:val="single" w:sz="4" w:space="0" w:color="auto"/>
              <w:right w:val="single" w:sz="4" w:space="0" w:color="auto"/>
            </w:tcBorders>
          </w:tcPr>
          <w:p w14:paraId="0ED815D5"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25pcs for each category</w:t>
            </w:r>
          </w:p>
        </w:tc>
        <w:tc>
          <w:tcPr>
            <w:tcW w:w="1831" w:type="dxa"/>
            <w:tcBorders>
              <w:top w:val="single" w:sz="4" w:space="0" w:color="auto"/>
              <w:left w:val="single" w:sz="4" w:space="0" w:color="auto"/>
              <w:bottom w:val="single" w:sz="4" w:space="0" w:color="auto"/>
              <w:right w:val="single" w:sz="4" w:space="0" w:color="auto"/>
            </w:tcBorders>
          </w:tcPr>
          <w:p w14:paraId="12CA3751"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4A6325" w:rsidRPr="00AB647F" w14:paraId="6861D581" w14:textId="77777777" w:rsidTr="006218ED">
        <w:tc>
          <w:tcPr>
            <w:tcW w:w="895" w:type="dxa"/>
            <w:tcBorders>
              <w:top w:val="single" w:sz="4" w:space="0" w:color="auto"/>
              <w:left w:val="single" w:sz="4" w:space="0" w:color="auto"/>
              <w:bottom w:val="single" w:sz="4" w:space="0" w:color="auto"/>
              <w:right w:val="single" w:sz="4" w:space="0" w:color="auto"/>
            </w:tcBorders>
          </w:tcPr>
          <w:p w14:paraId="37CF374A"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2388DBD7"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Fluid level sensor</w:t>
            </w:r>
          </w:p>
        </w:tc>
        <w:tc>
          <w:tcPr>
            <w:tcW w:w="3233" w:type="dxa"/>
            <w:tcBorders>
              <w:top w:val="single" w:sz="4" w:space="0" w:color="auto"/>
              <w:left w:val="single" w:sz="4" w:space="0" w:color="auto"/>
              <w:bottom w:val="single" w:sz="4" w:space="0" w:color="auto"/>
              <w:right w:val="single" w:sz="4" w:space="0" w:color="auto"/>
            </w:tcBorders>
          </w:tcPr>
          <w:p w14:paraId="5466854C"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eTape Liquid Level Sensors</w:t>
            </w:r>
          </w:p>
        </w:tc>
        <w:tc>
          <w:tcPr>
            <w:tcW w:w="1350" w:type="dxa"/>
            <w:tcBorders>
              <w:top w:val="single" w:sz="4" w:space="0" w:color="auto"/>
              <w:left w:val="single" w:sz="4" w:space="0" w:color="auto"/>
              <w:bottom w:val="single" w:sz="4" w:space="0" w:color="auto"/>
              <w:right w:val="single" w:sz="4" w:space="0" w:color="auto"/>
            </w:tcBorders>
          </w:tcPr>
          <w:p w14:paraId="7C14854E"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 pcs</w:t>
            </w:r>
          </w:p>
        </w:tc>
        <w:tc>
          <w:tcPr>
            <w:tcW w:w="1831" w:type="dxa"/>
            <w:tcBorders>
              <w:top w:val="single" w:sz="4" w:space="0" w:color="auto"/>
              <w:left w:val="single" w:sz="4" w:space="0" w:color="auto"/>
              <w:bottom w:val="single" w:sz="4" w:space="0" w:color="auto"/>
              <w:right w:val="single" w:sz="4" w:space="0" w:color="auto"/>
            </w:tcBorders>
          </w:tcPr>
          <w:p w14:paraId="3A4AF33A"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1:13</w:t>
            </w:r>
          </w:p>
        </w:tc>
      </w:tr>
      <w:tr w:rsidR="004A6325" w:rsidRPr="00AB647F" w14:paraId="25DEDF91" w14:textId="77777777" w:rsidTr="006218ED">
        <w:tc>
          <w:tcPr>
            <w:tcW w:w="895" w:type="dxa"/>
            <w:tcBorders>
              <w:top w:val="single" w:sz="4" w:space="0" w:color="auto"/>
              <w:left w:val="single" w:sz="4" w:space="0" w:color="auto"/>
              <w:bottom w:val="single" w:sz="4" w:space="0" w:color="auto"/>
              <w:right w:val="single" w:sz="4" w:space="0" w:color="auto"/>
            </w:tcBorders>
          </w:tcPr>
          <w:p w14:paraId="0C48A31D"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59A63C91"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Soil Moisture Sensor</w:t>
            </w:r>
          </w:p>
        </w:tc>
        <w:tc>
          <w:tcPr>
            <w:tcW w:w="3233" w:type="dxa"/>
            <w:tcBorders>
              <w:top w:val="single" w:sz="4" w:space="0" w:color="auto"/>
              <w:left w:val="single" w:sz="4" w:space="0" w:color="auto"/>
              <w:bottom w:val="single" w:sz="4" w:space="0" w:color="auto"/>
              <w:right w:val="single" w:sz="4" w:space="0" w:color="auto"/>
            </w:tcBorders>
          </w:tcPr>
          <w:p w14:paraId="596E66E2" w14:textId="77777777" w:rsidR="004A6325" w:rsidRPr="00AB647F" w:rsidRDefault="004A6325" w:rsidP="006218ED">
            <w:pPr>
              <w:spacing w:line="276" w:lineRule="auto"/>
              <w:rPr>
                <w:rFonts w:ascii="Times New Roman" w:hAnsi="Times New Roman"/>
                <w:sz w:val="24"/>
                <w:szCs w:val="24"/>
                <w:lang w:val="en-GB"/>
              </w:rPr>
            </w:pPr>
          </w:p>
        </w:tc>
        <w:tc>
          <w:tcPr>
            <w:tcW w:w="1350" w:type="dxa"/>
            <w:tcBorders>
              <w:top w:val="single" w:sz="4" w:space="0" w:color="auto"/>
              <w:left w:val="single" w:sz="4" w:space="0" w:color="auto"/>
              <w:bottom w:val="single" w:sz="4" w:space="0" w:color="auto"/>
              <w:right w:val="single" w:sz="4" w:space="0" w:color="auto"/>
            </w:tcBorders>
          </w:tcPr>
          <w:p w14:paraId="7B6DCEA1"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5 pcs for each category</w:t>
            </w:r>
          </w:p>
        </w:tc>
        <w:tc>
          <w:tcPr>
            <w:tcW w:w="1831" w:type="dxa"/>
            <w:tcBorders>
              <w:top w:val="single" w:sz="4" w:space="0" w:color="auto"/>
              <w:left w:val="single" w:sz="4" w:space="0" w:color="auto"/>
              <w:bottom w:val="single" w:sz="4" w:space="0" w:color="auto"/>
              <w:right w:val="single" w:sz="4" w:space="0" w:color="auto"/>
            </w:tcBorders>
          </w:tcPr>
          <w:p w14:paraId="3E9CF139"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1:5</w:t>
            </w:r>
          </w:p>
        </w:tc>
      </w:tr>
      <w:tr w:rsidR="004A6325" w:rsidRPr="00AB647F" w14:paraId="306E8A0D" w14:textId="77777777" w:rsidTr="006218ED">
        <w:tc>
          <w:tcPr>
            <w:tcW w:w="895" w:type="dxa"/>
            <w:tcBorders>
              <w:top w:val="single" w:sz="4" w:space="0" w:color="auto"/>
              <w:left w:val="single" w:sz="4" w:space="0" w:color="auto"/>
              <w:bottom w:val="single" w:sz="4" w:space="0" w:color="auto"/>
              <w:right w:val="single" w:sz="4" w:space="0" w:color="auto"/>
            </w:tcBorders>
          </w:tcPr>
          <w:p w14:paraId="72337891"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3BA54A0A"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IR (infrared) sensor module</w:t>
            </w:r>
          </w:p>
        </w:tc>
        <w:tc>
          <w:tcPr>
            <w:tcW w:w="3233" w:type="dxa"/>
            <w:tcBorders>
              <w:top w:val="single" w:sz="4" w:space="0" w:color="auto"/>
              <w:left w:val="single" w:sz="4" w:space="0" w:color="auto"/>
              <w:bottom w:val="single" w:sz="4" w:space="0" w:color="auto"/>
              <w:right w:val="single" w:sz="4" w:space="0" w:color="auto"/>
            </w:tcBorders>
            <w:vAlign w:val="bottom"/>
          </w:tcPr>
          <w:p w14:paraId="4F1622BF"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rPr>
              <w:t>Detection Range: 10 cm to 80 Wavelength: Around 850 nm to 950 nm</w:t>
            </w:r>
          </w:p>
        </w:tc>
        <w:tc>
          <w:tcPr>
            <w:tcW w:w="1350" w:type="dxa"/>
            <w:tcBorders>
              <w:top w:val="single" w:sz="4" w:space="0" w:color="auto"/>
              <w:left w:val="single" w:sz="4" w:space="0" w:color="auto"/>
              <w:bottom w:val="single" w:sz="4" w:space="0" w:color="auto"/>
              <w:right w:val="single" w:sz="4" w:space="0" w:color="auto"/>
            </w:tcBorders>
          </w:tcPr>
          <w:p w14:paraId="1F3FCD4F"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13 pcs</w:t>
            </w:r>
          </w:p>
        </w:tc>
        <w:tc>
          <w:tcPr>
            <w:tcW w:w="1831" w:type="dxa"/>
            <w:tcBorders>
              <w:top w:val="single" w:sz="4" w:space="0" w:color="auto"/>
              <w:left w:val="single" w:sz="4" w:space="0" w:color="auto"/>
              <w:bottom w:val="single" w:sz="4" w:space="0" w:color="auto"/>
              <w:right w:val="single" w:sz="4" w:space="0" w:color="auto"/>
            </w:tcBorders>
          </w:tcPr>
          <w:p w14:paraId="6DB413F5"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1:2</w:t>
            </w:r>
          </w:p>
        </w:tc>
      </w:tr>
      <w:tr w:rsidR="004A6325" w:rsidRPr="00AB647F" w14:paraId="70B327AF" w14:textId="77777777" w:rsidTr="006218ED">
        <w:tc>
          <w:tcPr>
            <w:tcW w:w="895" w:type="dxa"/>
            <w:tcBorders>
              <w:top w:val="single" w:sz="4" w:space="0" w:color="auto"/>
              <w:left w:val="single" w:sz="4" w:space="0" w:color="auto"/>
              <w:bottom w:val="single" w:sz="4" w:space="0" w:color="auto"/>
              <w:right w:val="single" w:sz="4" w:space="0" w:color="auto"/>
            </w:tcBorders>
          </w:tcPr>
          <w:p w14:paraId="1BB2EBDE"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3A0F60A4"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Ultrasonic Sensor</w:t>
            </w:r>
          </w:p>
        </w:tc>
        <w:tc>
          <w:tcPr>
            <w:tcW w:w="3233" w:type="dxa"/>
            <w:tcBorders>
              <w:top w:val="single" w:sz="4" w:space="0" w:color="auto"/>
              <w:left w:val="single" w:sz="4" w:space="0" w:color="auto"/>
              <w:bottom w:val="single" w:sz="4" w:space="0" w:color="auto"/>
              <w:right w:val="single" w:sz="4" w:space="0" w:color="auto"/>
            </w:tcBorders>
            <w:vAlign w:val="bottom"/>
          </w:tcPr>
          <w:p w14:paraId="7AFB47DF"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rPr>
              <w:t xml:space="preserve">Operating Voltage: 5V DC </w:t>
            </w:r>
          </w:p>
        </w:tc>
        <w:tc>
          <w:tcPr>
            <w:tcW w:w="1350" w:type="dxa"/>
            <w:tcBorders>
              <w:top w:val="single" w:sz="4" w:space="0" w:color="auto"/>
              <w:left w:val="single" w:sz="4" w:space="0" w:color="auto"/>
              <w:bottom w:val="single" w:sz="4" w:space="0" w:color="auto"/>
              <w:right w:val="single" w:sz="4" w:space="0" w:color="auto"/>
            </w:tcBorders>
          </w:tcPr>
          <w:p w14:paraId="15011D1E"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13 pcs</w:t>
            </w:r>
          </w:p>
        </w:tc>
        <w:tc>
          <w:tcPr>
            <w:tcW w:w="1831" w:type="dxa"/>
            <w:tcBorders>
              <w:top w:val="single" w:sz="4" w:space="0" w:color="auto"/>
              <w:left w:val="single" w:sz="4" w:space="0" w:color="auto"/>
              <w:bottom w:val="single" w:sz="4" w:space="0" w:color="auto"/>
              <w:right w:val="single" w:sz="4" w:space="0" w:color="auto"/>
            </w:tcBorders>
          </w:tcPr>
          <w:p w14:paraId="66C6B8F9"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1:2</w:t>
            </w:r>
          </w:p>
        </w:tc>
      </w:tr>
      <w:tr w:rsidR="004A6325" w:rsidRPr="00AB647F" w14:paraId="4049252D" w14:textId="77777777" w:rsidTr="006218ED">
        <w:tc>
          <w:tcPr>
            <w:tcW w:w="895" w:type="dxa"/>
            <w:tcBorders>
              <w:top w:val="single" w:sz="4" w:space="0" w:color="auto"/>
              <w:left w:val="single" w:sz="4" w:space="0" w:color="auto"/>
              <w:bottom w:val="single" w:sz="4" w:space="0" w:color="auto"/>
              <w:right w:val="single" w:sz="4" w:space="0" w:color="auto"/>
            </w:tcBorders>
          </w:tcPr>
          <w:p w14:paraId="24064EC0"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2107DE10"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Temperature and Humidity Sensor</w:t>
            </w:r>
          </w:p>
        </w:tc>
        <w:tc>
          <w:tcPr>
            <w:tcW w:w="3233" w:type="dxa"/>
            <w:tcBorders>
              <w:top w:val="single" w:sz="4" w:space="0" w:color="auto"/>
              <w:left w:val="single" w:sz="4" w:space="0" w:color="auto"/>
              <w:bottom w:val="single" w:sz="4" w:space="0" w:color="auto"/>
              <w:right w:val="single" w:sz="4" w:space="0" w:color="auto"/>
            </w:tcBorders>
            <w:vAlign w:val="bottom"/>
          </w:tcPr>
          <w:p w14:paraId="45DEDC23"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 xml:space="preserve">Temperature Range: -40°C to +75°C </w:t>
            </w:r>
          </w:p>
          <w:p w14:paraId="11AFF9C4"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rPr>
              <w:t xml:space="preserve">Humidity Range: 0 to 100% </w:t>
            </w:r>
          </w:p>
        </w:tc>
        <w:tc>
          <w:tcPr>
            <w:tcW w:w="1350" w:type="dxa"/>
            <w:tcBorders>
              <w:top w:val="single" w:sz="4" w:space="0" w:color="auto"/>
              <w:left w:val="single" w:sz="4" w:space="0" w:color="auto"/>
              <w:bottom w:val="single" w:sz="4" w:space="0" w:color="auto"/>
              <w:right w:val="single" w:sz="4" w:space="0" w:color="auto"/>
            </w:tcBorders>
          </w:tcPr>
          <w:p w14:paraId="270D9FE2"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13 pcs</w:t>
            </w:r>
          </w:p>
        </w:tc>
        <w:tc>
          <w:tcPr>
            <w:tcW w:w="1831" w:type="dxa"/>
            <w:tcBorders>
              <w:top w:val="single" w:sz="4" w:space="0" w:color="auto"/>
              <w:left w:val="single" w:sz="4" w:space="0" w:color="auto"/>
              <w:bottom w:val="single" w:sz="4" w:space="0" w:color="auto"/>
              <w:right w:val="single" w:sz="4" w:space="0" w:color="auto"/>
            </w:tcBorders>
          </w:tcPr>
          <w:p w14:paraId="50BB661C"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1:2</w:t>
            </w:r>
          </w:p>
        </w:tc>
      </w:tr>
      <w:tr w:rsidR="004A6325" w:rsidRPr="00AB647F" w14:paraId="51024371" w14:textId="77777777" w:rsidTr="006218ED">
        <w:tc>
          <w:tcPr>
            <w:tcW w:w="895" w:type="dxa"/>
            <w:tcBorders>
              <w:top w:val="single" w:sz="4" w:space="0" w:color="auto"/>
              <w:left w:val="single" w:sz="4" w:space="0" w:color="auto"/>
              <w:bottom w:val="single" w:sz="4" w:space="0" w:color="auto"/>
              <w:right w:val="single" w:sz="4" w:space="0" w:color="auto"/>
            </w:tcBorders>
          </w:tcPr>
          <w:p w14:paraId="5124037E"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6DA6D1F0"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Water Level Sensor Float Switch</w:t>
            </w:r>
          </w:p>
        </w:tc>
        <w:tc>
          <w:tcPr>
            <w:tcW w:w="3233" w:type="dxa"/>
            <w:tcBorders>
              <w:top w:val="single" w:sz="4" w:space="0" w:color="auto"/>
              <w:left w:val="single" w:sz="4" w:space="0" w:color="auto"/>
              <w:bottom w:val="single" w:sz="4" w:space="0" w:color="auto"/>
              <w:right w:val="single" w:sz="4" w:space="0" w:color="auto"/>
            </w:tcBorders>
            <w:vAlign w:val="bottom"/>
          </w:tcPr>
          <w:p w14:paraId="33D0C3DF"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rPr>
              <w:t xml:space="preserve">Max Contact Rating: 10W </w:t>
            </w:r>
          </w:p>
        </w:tc>
        <w:tc>
          <w:tcPr>
            <w:tcW w:w="1350" w:type="dxa"/>
            <w:tcBorders>
              <w:top w:val="single" w:sz="4" w:space="0" w:color="auto"/>
              <w:left w:val="single" w:sz="4" w:space="0" w:color="auto"/>
              <w:bottom w:val="single" w:sz="4" w:space="0" w:color="auto"/>
              <w:right w:val="single" w:sz="4" w:space="0" w:color="auto"/>
            </w:tcBorders>
          </w:tcPr>
          <w:p w14:paraId="6AF71A33"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5 pcs</w:t>
            </w:r>
          </w:p>
        </w:tc>
        <w:tc>
          <w:tcPr>
            <w:tcW w:w="1831" w:type="dxa"/>
            <w:tcBorders>
              <w:top w:val="single" w:sz="4" w:space="0" w:color="auto"/>
              <w:left w:val="single" w:sz="4" w:space="0" w:color="auto"/>
              <w:bottom w:val="single" w:sz="4" w:space="0" w:color="auto"/>
              <w:right w:val="single" w:sz="4" w:space="0" w:color="auto"/>
            </w:tcBorders>
          </w:tcPr>
          <w:p w14:paraId="24B50EB7"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1:5</w:t>
            </w:r>
          </w:p>
        </w:tc>
      </w:tr>
      <w:tr w:rsidR="004A6325" w:rsidRPr="00AB647F" w14:paraId="2FC458D9"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5EE23265" w14:textId="77777777" w:rsidR="004A6325" w:rsidRPr="00AB647F" w:rsidRDefault="004A6325" w:rsidP="006218ED">
            <w:pPr>
              <w:spacing w:line="276" w:lineRule="auto"/>
              <w:rPr>
                <w:rFonts w:ascii="Times New Roman" w:hAnsi="Times New Roman"/>
                <w:b/>
                <w:sz w:val="24"/>
                <w:szCs w:val="24"/>
                <w:lang w:val="en-GB"/>
              </w:rPr>
            </w:pPr>
            <w:r w:rsidRPr="00AB647F">
              <w:rPr>
                <w:rFonts w:ascii="Times New Roman" w:hAnsi="Times New Roman"/>
                <w:b/>
                <w:sz w:val="24"/>
                <w:szCs w:val="24"/>
                <w:lang w:val="en-GB"/>
              </w:rPr>
              <w:t>D</w:t>
            </w:r>
          </w:p>
        </w:tc>
        <w:tc>
          <w:tcPr>
            <w:tcW w:w="2077" w:type="dxa"/>
            <w:tcBorders>
              <w:top w:val="single" w:sz="4" w:space="0" w:color="auto"/>
              <w:left w:val="single" w:sz="4" w:space="0" w:color="auto"/>
              <w:bottom w:val="single" w:sz="4" w:space="0" w:color="auto"/>
              <w:right w:val="single" w:sz="4" w:space="0" w:color="auto"/>
            </w:tcBorders>
            <w:hideMark/>
          </w:tcPr>
          <w:p w14:paraId="26B43F8F" w14:textId="77777777" w:rsidR="004A6325" w:rsidRPr="00AB647F" w:rsidRDefault="004A6325" w:rsidP="006218ED">
            <w:pPr>
              <w:spacing w:line="276" w:lineRule="auto"/>
              <w:rPr>
                <w:rFonts w:ascii="Times New Roman" w:hAnsi="Times New Roman"/>
                <w:b/>
                <w:sz w:val="24"/>
                <w:szCs w:val="24"/>
                <w:lang w:val="en-GB"/>
              </w:rPr>
            </w:pPr>
            <w:r w:rsidRPr="00AB647F">
              <w:rPr>
                <w:rFonts w:ascii="Times New Roman" w:hAnsi="Times New Roman"/>
                <w:b/>
                <w:sz w:val="24"/>
                <w:szCs w:val="24"/>
                <w:lang w:val="en-GB"/>
              </w:rPr>
              <w:t>Tools and Equipment</w:t>
            </w:r>
          </w:p>
        </w:tc>
        <w:tc>
          <w:tcPr>
            <w:tcW w:w="3233" w:type="dxa"/>
            <w:tcBorders>
              <w:top w:val="single" w:sz="4" w:space="0" w:color="auto"/>
              <w:left w:val="single" w:sz="4" w:space="0" w:color="auto"/>
              <w:bottom w:val="single" w:sz="4" w:space="0" w:color="auto"/>
              <w:right w:val="single" w:sz="4" w:space="0" w:color="auto"/>
            </w:tcBorders>
          </w:tcPr>
          <w:p w14:paraId="6BF715E2" w14:textId="77777777" w:rsidR="004A6325" w:rsidRPr="00AB647F" w:rsidRDefault="004A6325" w:rsidP="006218ED">
            <w:pPr>
              <w:spacing w:line="276" w:lineRule="auto"/>
              <w:rPr>
                <w:rFonts w:ascii="Times New Roman" w:hAnsi="Times New Roman"/>
                <w:b/>
                <w:sz w:val="24"/>
                <w:szCs w:val="24"/>
                <w:lang w:val="en-GB"/>
              </w:rPr>
            </w:pPr>
          </w:p>
        </w:tc>
        <w:tc>
          <w:tcPr>
            <w:tcW w:w="1350" w:type="dxa"/>
            <w:tcBorders>
              <w:top w:val="single" w:sz="4" w:space="0" w:color="auto"/>
              <w:left w:val="single" w:sz="4" w:space="0" w:color="auto"/>
              <w:bottom w:val="single" w:sz="4" w:space="0" w:color="auto"/>
              <w:right w:val="single" w:sz="4" w:space="0" w:color="auto"/>
            </w:tcBorders>
          </w:tcPr>
          <w:p w14:paraId="010F5D24" w14:textId="77777777" w:rsidR="004A6325" w:rsidRPr="00AB647F" w:rsidRDefault="004A6325" w:rsidP="006218ED">
            <w:pPr>
              <w:spacing w:line="276" w:lineRule="auto"/>
              <w:rPr>
                <w:rFonts w:ascii="Times New Roman" w:hAnsi="Times New Roman"/>
                <w:b/>
                <w:sz w:val="24"/>
                <w:szCs w:val="24"/>
                <w:lang w:val="en-GB"/>
              </w:rPr>
            </w:pPr>
          </w:p>
        </w:tc>
        <w:tc>
          <w:tcPr>
            <w:tcW w:w="1831" w:type="dxa"/>
            <w:tcBorders>
              <w:top w:val="single" w:sz="4" w:space="0" w:color="auto"/>
              <w:left w:val="single" w:sz="4" w:space="0" w:color="auto"/>
              <w:bottom w:val="single" w:sz="4" w:space="0" w:color="auto"/>
              <w:right w:val="single" w:sz="4" w:space="0" w:color="auto"/>
            </w:tcBorders>
          </w:tcPr>
          <w:p w14:paraId="4574E00E" w14:textId="77777777" w:rsidR="004A6325" w:rsidRPr="00AB647F" w:rsidRDefault="004A6325" w:rsidP="006218ED">
            <w:pPr>
              <w:spacing w:line="276" w:lineRule="auto"/>
              <w:rPr>
                <w:rFonts w:ascii="Times New Roman" w:hAnsi="Times New Roman"/>
                <w:b/>
                <w:sz w:val="24"/>
                <w:szCs w:val="24"/>
                <w:lang w:val="en-GB"/>
              </w:rPr>
            </w:pPr>
          </w:p>
        </w:tc>
      </w:tr>
      <w:tr w:rsidR="004A6325" w:rsidRPr="00AB647F" w14:paraId="0B05FA48" w14:textId="77777777" w:rsidTr="006218ED">
        <w:trPr>
          <w:trHeight w:val="449"/>
        </w:trPr>
        <w:tc>
          <w:tcPr>
            <w:tcW w:w="895" w:type="dxa"/>
            <w:tcBorders>
              <w:top w:val="single" w:sz="4" w:space="0" w:color="auto"/>
              <w:left w:val="single" w:sz="4" w:space="0" w:color="auto"/>
              <w:right w:val="single" w:sz="4" w:space="0" w:color="auto"/>
            </w:tcBorders>
          </w:tcPr>
          <w:p w14:paraId="1A914105"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right w:val="single" w:sz="4" w:space="0" w:color="auto"/>
            </w:tcBorders>
          </w:tcPr>
          <w:p w14:paraId="51781B88"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Bread boards</w:t>
            </w:r>
          </w:p>
        </w:tc>
        <w:tc>
          <w:tcPr>
            <w:tcW w:w="3233" w:type="dxa"/>
            <w:tcBorders>
              <w:top w:val="single" w:sz="4" w:space="0" w:color="auto"/>
              <w:left w:val="single" w:sz="4" w:space="0" w:color="auto"/>
              <w:bottom w:val="single" w:sz="4" w:space="0" w:color="auto"/>
              <w:right w:val="single" w:sz="4" w:space="0" w:color="auto"/>
            </w:tcBorders>
          </w:tcPr>
          <w:p w14:paraId="07C50B86" w14:textId="77777777" w:rsidR="004A6325" w:rsidRPr="00AB647F" w:rsidRDefault="004A6325" w:rsidP="006218ED">
            <w:pPr>
              <w:spacing w:line="276" w:lineRule="auto"/>
              <w:rPr>
                <w:rFonts w:ascii="Times New Roman" w:hAnsi="Times New Roman"/>
                <w:sz w:val="24"/>
                <w:szCs w:val="24"/>
                <w:lang w:val="en-GB"/>
              </w:rPr>
            </w:pPr>
          </w:p>
        </w:tc>
        <w:tc>
          <w:tcPr>
            <w:tcW w:w="1350" w:type="dxa"/>
            <w:tcBorders>
              <w:top w:val="single" w:sz="4" w:space="0" w:color="auto"/>
              <w:left w:val="single" w:sz="4" w:space="0" w:color="auto"/>
              <w:bottom w:val="single" w:sz="4" w:space="0" w:color="auto"/>
              <w:right w:val="single" w:sz="4" w:space="0" w:color="auto"/>
            </w:tcBorders>
          </w:tcPr>
          <w:p w14:paraId="2D57C25D"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25 pcs</w:t>
            </w:r>
          </w:p>
        </w:tc>
        <w:tc>
          <w:tcPr>
            <w:tcW w:w="1831" w:type="dxa"/>
            <w:tcBorders>
              <w:top w:val="single" w:sz="4" w:space="0" w:color="auto"/>
              <w:left w:val="single" w:sz="4" w:space="0" w:color="auto"/>
              <w:bottom w:val="single" w:sz="4" w:space="0" w:color="auto"/>
              <w:right w:val="single" w:sz="4" w:space="0" w:color="auto"/>
            </w:tcBorders>
          </w:tcPr>
          <w:p w14:paraId="1AC8237C"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4A6325" w:rsidRPr="00AB647F" w14:paraId="0343A1CD" w14:textId="77777777" w:rsidTr="006218ED">
        <w:trPr>
          <w:trHeight w:val="449"/>
        </w:trPr>
        <w:tc>
          <w:tcPr>
            <w:tcW w:w="895" w:type="dxa"/>
            <w:tcBorders>
              <w:top w:val="single" w:sz="4" w:space="0" w:color="auto"/>
              <w:left w:val="single" w:sz="4" w:space="0" w:color="auto"/>
              <w:bottom w:val="single" w:sz="4" w:space="0" w:color="auto"/>
              <w:right w:val="single" w:sz="4" w:space="0" w:color="auto"/>
            </w:tcBorders>
          </w:tcPr>
          <w:p w14:paraId="7F5F5267"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06E926BE"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Assorted tools</w:t>
            </w:r>
          </w:p>
        </w:tc>
        <w:tc>
          <w:tcPr>
            <w:tcW w:w="3233" w:type="dxa"/>
            <w:tcBorders>
              <w:top w:val="single" w:sz="4" w:space="0" w:color="auto"/>
              <w:left w:val="single" w:sz="4" w:space="0" w:color="auto"/>
              <w:bottom w:val="single" w:sz="4" w:space="0" w:color="auto"/>
              <w:right w:val="single" w:sz="4" w:space="0" w:color="auto"/>
            </w:tcBorders>
          </w:tcPr>
          <w:p w14:paraId="397FFB19"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Side cutters, Pliers, crimping, Tweezers, Long-nose, Assorted screw drivers.</w:t>
            </w:r>
          </w:p>
        </w:tc>
        <w:tc>
          <w:tcPr>
            <w:tcW w:w="1350" w:type="dxa"/>
            <w:tcBorders>
              <w:top w:val="single" w:sz="4" w:space="0" w:color="auto"/>
              <w:left w:val="single" w:sz="4" w:space="0" w:color="auto"/>
              <w:bottom w:val="single" w:sz="4" w:space="0" w:color="auto"/>
              <w:right w:val="single" w:sz="4" w:space="0" w:color="auto"/>
            </w:tcBorders>
          </w:tcPr>
          <w:p w14:paraId="7DD0D122"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25 pcs</w:t>
            </w:r>
          </w:p>
        </w:tc>
        <w:tc>
          <w:tcPr>
            <w:tcW w:w="1831" w:type="dxa"/>
            <w:tcBorders>
              <w:top w:val="single" w:sz="4" w:space="0" w:color="auto"/>
              <w:left w:val="single" w:sz="4" w:space="0" w:color="auto"/>
              <w:bottom w:val="single" w:sz="4" w:space="0" w:color="auto"/>
              <w:right w:val="single" w:sz="4" w:space="0" w:color="auto"/>
            </w:tcBorders>
          </w:tcPr>
          <w:p w14:paraId="4EF40A80"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4A6325" w:rsidRPr="00AB647F" w14:paraId="704EF761" w14:textId="77777777" w:rsidTr="006218ED">
        <w:tc>
          <w:tcPr>
            <w:tcW w:w="895" w:type="dxa"/>
            <w:tcBorders>
              <w:top w:val="single" w:sz="4" w:space="0" w:color="auto"/>
              <w:left w:val="single" w:sz="4" w:space="0" w:color="auto"/>
              <w:bottom w:val="single" w:sz="4" w:space="0" w:color="auto"/>
              <w:right w:val="single" w:sz="4" w:space="0" w:color="auto"/>
            </w:tcBorders>
          </w:tcPr>
          <w:p w14:paraId="54A2EC05"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09455EA7"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Solder gun/iron</w:t>
            </w:r>
          </w:p>
        </w:tc>
        <w:tc>
          <w:tcPr>
            <w:tcW w:w="3233" w:type="dxa"/>
            <w:tcBorders>
              <w:top w:val="single" w:sz="4" w:space="0" w:color="auto"/>
              <w:left w:val="single" w:sz="4" w:space="0" w:color="auto"/>
              <w:bottom w:val="single" w:sz="4" w:space="0" w:color="auto"/>
              <w:right w:val="single" w:sz="4" w:space="0" w:color="auto"/>
            </w:tcBorders>
          </w:tcPr>
          <w:p w14:paraId="454CE730"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Solder gun/iron 15W - 30W, Solder gun/iron 40W - 60W,</w:t>
            </w:r>
          </w:p>
        </w:tc>
        <w:tc>
          <w:tcPr>
            <w:tcW w:w="1350" w:type="dxa"/>
            <w:tcBorders>
              <w:top w:val="single" w:sz="4" w:space="0" w:color="auto"/>
              <w:left w:val="single" w:sz="4" w:space="0" w:color="auto"/>
              <w:bottom w:val="single" w:sz="4" w:space="0" w:color="auto"/>
              <w:right w:val="single" w:sz="4" w:space="0" w:color="auto"/>
            </w:tcBorders>
            <w:hideMark/>
          </w:tcPr>
          <w:p w14:paraId="324DF0F5"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25 pcs for each category</w:t>
            </w:r>
          </w:p>
        </w:tc>
        <w:tc>
          <w:tcPr>
            <w:tcW w:w="1831" w:type="dxa"/>
            <w:tcBorders>
              <w:top w:val="single" w:sz="4" w:space="0" w:color="auto"/>
              <w:left w:val="single" w:sz="4" w:space="0" w:color="auto"/>
              <w:bottom w:val="single" w:sz="4" w:space="0" w:color="auto"/>
              <w:right w:val="single" w:sz="4" w:space="0" w:color="auto"/>
            </w:tcBorders>
            <w:hideMark/>
          </w:tcPr>
          <w:p w14:paraId="7321BCA5"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4A6325" w:rsidRPr="00AB647F" w14:paraId="6637309C" w14:textId="77777777" w:rsidTr="006218ED">
        <w:tc>
          <w:tcPr>
            <w:tcW w:w="895" w:type="dxa"/>
            <w:tcBorders>
              <w:top w:val="single" w:sz="4" w:space="0" w:color="auto"/>
              <w:left w:val="single" w:sz="4" w:space="0" w:color="auto"/>
              <w:bottom w:val="single" w:sz="4" w:space="0" w:color="auto"/>
              <w:right w:val="single" w:sz="4" w:space="0" w:color="auto"/>
            </w:tcBorders>
          </w:tcPr>
          <w:p w14:paraId="207544BE"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4DDAF448"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Solder tip cleaning wire and holder</w:t>
            </w:r>
          </w:p>
        </w:tc>
        <w:tc>
          <w:tcPr>
            <w:tcW w:w="3233" w:type="dxa"/>
            <w:tcBorders>
              <w:top w:val="single" w:sz="4" w:space="0" w:color="auto"/>
              <w:left w:val="single" w:sz="4" w:space="0" w:color="auto"/>
              <w:bottom w:val="single" w:sz="4" w:space="0" w:color="auto"/>
              <w:right w:val="single" w:sz="4" w:space="0" w:color="auto"/>
            </w:tcBorders>
            <w:vAlign w:val="bottom"/>
          </w:tcPr>
          <w:p w14:paraId="63DA3E07"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rPr>
              <w:t>Cleaning wire: Brass or stainless-steel wire with a suitable diameter for cleaning solder tips. Holder: Magnetic or spring-loaded holder for convenient storage and access.</w:t>
            </w:r>
          </w:p>
        </w:tc>
        <w:tc>
          <w:tcPr>
            <w:tcW w:w="1350" w:type="dxa"/>
            <w:tcBorders>
              <w:top w:val="single" w:sz="4" w:space="0" w:color="auto"/>
              <w:left w:val="single" w:sz="4" w:space="0" w:color="auto"/>
              <w:bottom w:val="single" w:sz="4" w:space="0" w:color="auto"/>
              <w:right w:val="single" w:sz="4" w:space="0" w:color="auto"/>
            </w:tcBorders>
          </w:tcPr>
          <w:p w14:paraId="468A8482"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25pcs for each category</w:t>
            </w:r>
          </w:p>
        </w:tc>
        <w:tc>
          <w:tcPr>
            <w:tcW w:w="1831" w:type="dxa"/>
            <w:tcBorders>
              <w:top w:val="single" w:sz="4" w:space="0" w:color="auto"/>
              <w:left w:val="single" w:sz="4" w:space="0" w:color="auto"/>
              <w:bottom w:val="single" w:sz="4" w:space="0" w:color="auto"/>
              <w:right w:val="single" w:sz="4" w:space="0" w:color="auto"/>
            </w:tcBorders>
          </w:tcPr>
          <w:p w14:paraId="4B0A53A1"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4A6325" w:rsidRPr="00AB647F" w14:paraId="4AC2F929" w14:textId="77777777" w:rsidTr="006218ED">
        <w:tc>
          <w:tcPr>
            <w:tcW w:w="895" w:type="dxa"/>
            <w:tcBorders>
              <w:top w:val="single" w:sz="4" w:space="0" w:color="auto"/>
              <w:left w:val="single" w:sz="4" w:space="0" w:color="auto"/>
              <w:bottom w:val="single" w:sz="4" w:space="0" w:color="auto"/>
              <w:right w:val="single" w:sz="4" w:space="0" w:color="auto"/>
            </w:tcBorders>
          </w:tcPr>
          <w:p w14:paraId="6E50CACD"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2C811D86"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Solder sucker</w:t>
            </w:r>
          </w:p>
        </w:tc>
        <w:tc>
          <w:tcPr>
            <w:tcW w:w="3233" w:type="dxa"/>
            <w:tcBorders>
              <w:top w:val="single" w:sz="4" w:space="0" w:color="auto"/>
              <w:left w:val="single" w:sz="4" w:space="0" w:color="auto"/>
              <w:bottom w:val="single" w:sz="4" w:space="0" w:color="auto"/>
              <w:right w:val="single" w:sz="4" w:space="0" w:color="auto"/>
            </w:tcBorders>
            <w:vAlign w:val="bottom"/>
          </w:tcPr>
          <w:p w14:paraId="70566BAD"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rPr>
              <w:t>Solder sucker with a durable rubber bulb and a suitable nozzle size for removing excess solder.</w:t>
            </w:r>
          </w:p>
        </w:tc>
        <w:tc>
          <w:tcPr>
            <w:tcW w:w="1350" w:type="dxa"/>
            <w:tcBorders>
              <w:top w:val="single" w:sz="4" w:space="0" w:color="auto"/>
              <w:left w:val="single" w:sz="4" w:space="0" w:color="auto"/>
              <w:bottom w:val="single" w:sz="4" w:space="0" w:color="auto"/>
              <w:right w:val="single" w:sz="4" w:space="0" w:color="auto"/>
            </w:tcBorders>
          </w:tcPr>
          <w:p w14:paraId="3E6DCF6C"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25 pcs for each category</w:t>
            </w:r>
          </w:p>
        </w:tc>
        <w:tc>
          <w:tcPr>
            <w:tcW w:w="1831" w:type="dxa"/>
            <w:tcBorders>
              <w:top w:val="single" w:sz="4" w:space="0" w:color="auto"/>
              <w:left w:val="single" w:sz="4" w:space="0" w:color="auto"/>
              <w:bottom w:val="single" w:sz="4" w:space="0" w:color="auto"/>
              <w:right w:val="single" w:sz="4" w:space="0" w:color="auto"/>
            </w:tcBorders>
          </w:tcPr>
          <w:p w14:paraId="15BB3A94"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4A6325" w:rsidRPr="00AB647F" w14:paraId="211C8C82" w14:textId="77777777" w:rsidTr="006218ED">
        <w:tc>
          <w:tcPr>
            <w:tcW w:w="895" w:type="dxa"/>
            <w:tcBorders>
              <w:top w:val="single" w:sz="4" w:space="0" w:color="auto"/>
              <w:left w:val="single" w:sz="4" w:space="0" w:color="auto"/>
              <w:bottom w:val="single" w:sz="4" w:space="0" w:color="auto"/>
              <w:right w:val="single" w:sz="4" w:space="0" w:color="auto"/>
            </w:tcBorders>
          </w:tcPr>
          <w:p w14:paraId="34DD78FB"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2F76FBEB"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Digital Oscilloscope,</w:t>
            </w:r>
          </w:p>
        </w:tc>
        <w:tc>
          <w:tcPr>
            <w:tcW w:w="3233" w:type="dxa"/>
            <w:tcBorders>
              <w:top w:val="single" w:sz="4" w:space="0" w:color="auto"/>
              <w:left w:val="single" w:sz="4" w:space="0" w:color="auto"/>
              <w:bottom w:val="single" w:sz="4" w:space="0" w:color="auto"/>
              <w:right w:val="single" w:sz="4" w:space="0" w:color="auto"/>
            </w:tcBorders>
            <w:vAlign w:val="bottom"/>
          </w:tcPr>
          <w:p w14:paraId="02AB2BD5"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rPr>
              <w:t xml:space="preserve">Dual-channel oscilloscope with a bandwidth of at least 100 MHz, sampling rate of 1 </w:t>
            </w:r>
            <w:proofErr w:type="spellStart"/>
            <w:r w:rsidRPr="00AB647F">
              <w:rPr>
                <w:rFonts w:ascii="Times New Roman" w:hAnsi="Times New Roman"/>
                <w:sz w:val="24"/>
                <w:szCs w:val="24"/>
              </w:rPr>
              <w:t>GSa</w:t>
            </w:r>
            <w:proofErr w:type="spellEnd"/>
            <w:r w:rsidRPr="00AB647F">
              <w:rPr>
                <w:rFonts w:ascii="Times New Roman" w:hAnsi="Times New Roman"/>
                <w:sz w:val="24"/>
                <w:szCs w:val="24"/>
              </w:rPr>
              <w:t xml:space="preserve">/s, memory depth of at least 1 </w:t>
            </w:r>
            <w:proofErr w:type="spellStart"/>
            <w:r w:rsidRPr="00AB647F">
              <w:rPr>
                <w:rFonts w:ascii="Times New Roman" w:hAnsi="Times New Roman"/>
                <w:sz w:val="24"/>
                <w:szCs w:val="24"/>
              </w:rPr>
              <w:t>Mpts</w:t>
            </w:r>
            <w:proofErr w:type="spellEnd"/>
            <w:r w:rsidRPr="00AB647F">
              <w:rPr>
                <w:rFonts w:ascii="Times New Roman" w:hAnsi="Times New Roman"/>
                <w:sz w:val="24"/>
                <w:szCs w:val="24"/>
              </w:rPr>
              <w:t>.</w:t>
            </w:r>
          </w:p>
        </w:tc>
        <w:tc>
          <w:tcPr>
            <w:tcW w:w="1350" w:type="dxa"/>
            <w:tcBorders>
              <w:top w:val="single" w:sz="4" w:space="0" w:color="auto"/>
              <w:left w:val="single" w:sz="4" w:space="0" w:color="auto"/>
              <w:bottom w:val="single" w:sz="4" w:space="0" w:color="auto"/>
              <w:right w:val="single" w:sz="4" w:space="0" w:color="auto"/>
            </w:tcBorders>
            <w:hideMark/>
          </w:tcPr>
          <w:p w14:paraId="7BBD4C76"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5 pcs</w:t>
            </w:r>
          </w:p>
        </w:tc>
        <w:tc>
          <w:tcPr>
            <w:tcW w:w="1831" w:type="dxa"/>
            <w:tcBorders>
              <w:top w:val="single" w:sz="4" w:space="0" w:color="auto"/>
              <w:left w:val="single" w:sz="4" w:space="0" w:color="auto"/>
              <w:bottom w:val="single" w:sz="4" w:space="0" w:color="auto"/>
              <w:right w:val="single" w:sz="4" w:space="0" w:color="auto"/>
            </w:tcBorders>
            <w:hideMark/>
          </w:tcPr>
          <w:p w14:paraId="282B5304"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1:5</w:t>
            </w:r>
          </w:p>
        </w:tc>
      </w:tr>
      <w:tr w:rsidR="004A6325" w:rsidRPr="00AB647F" w14:paraId="1B07ED27" w14:textId="77777777" w:rsidTr="006218ED">
        <w:tc>
          <w:tcPr>
            <w:tcW w:w="895" w:type="dxa"/>
            <w:tcBorders>
              <w:top w:val="single" w:sz="4" w:space="0" w:color="auto"/>
              <w:left w:val="single" w:sz="4" w:space="0" w:color="auto"/>
              <w:bottom w:val="single" w:sz="4" w:space="0" w:color="auto"/>
              <w:right w:val="single" w:sz="4" w:space="0" w:color="auto"/>
            </w:tcBorders>
          </w:tcPr>
          <w:p w14:paraId="5F4718B6"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458BF4E1"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Digital Multimeter</w:t>
            </w:r>
          </w:p>
        </w:tc>
        <w:tc>
          <w:tcPr>
            <w:tcW w:w="3233" w:type="dxa"/>
            <w:tcBorders>
              <w:top w:val="single" w:sz="4" w:space="0" w:color="auto"/>
              <w:left w:val="single" w:sz="4" w:space="0" w:color="auto"/>
              <w:bottom w:val="single" w:sz="4" w:space="0" w:color="auto"/>
              <w:right w:val="single" w:sz="4" w:space="0" w:color="auto"/>
            </w:tcBorders>
            <w:vAlign w:val="bottom"/>
          </w:tcPr>
          <w:p w14:paraId="253E31C2"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rPr>
              <w:t>True RMS digital multimeter with auto-ranging capability, measuring AC/DC voltage up to 600V, AC/DC current up to 10A, resistance, capacitance, frequency, and diode test.</w:t>
            </w:r>
          </w:p>
        </w:tc>
        <w:tc>
          <w:tcPr>
            <w:tcW w:w="1350" w:type="dxa"/>
            <w:tcBorders>
              <w:top w:val="single" w:sz="4" w:space="0" w:color="auto"/>
              <w:left w:val="single" w:sz="4" w:space="0" w:color="auto"/>
              <w:bottom w:val="single" w:sz="4" w:space="0" w:color="auto"/>
              <w:right w:val="single" w:sz="4" w:space="0" w:color="auto"/>
            </w:tcBorders>
          </w:tcPr>
          <w:p w14:paraId="5E07A708"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25 pcs</w:t>
            </w:r>
          </w:p>
        </w:tc>
        <w:tc>
          <w:tcPr>
            <w:tcW w:w="1831" w:type="dxa"/>
            <w:tcBorders>
              <w:top w:val="single" w:sz="4" w:space="0" w:color="auto"/>
              <w:left w:val="single" w:sz="4" w:space="0" w:color="auto"/>
              <w:bottom w:val="single" w:sz="4" w:space="0" w:color="auto"/>
              <w:right w:val="single" w:sz="4" w:space="0" w:color="auto"/>
            </w:tcBorders>
          </w:tcPr>
          <w:p w14:paraId="669FC9A7"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4A6325" w:rsidRPr="00AB647F" w14:paraId="18E0A1B3" w14:textId="77777777" w:rsidTr="006218ED">
        <w:tc>
          <w:tcPr>
            <w:tcW w:w="895" w:type="dxa"/>
            <w:tcBorders>
              <w:top w:val="single" w:sz="4" w:space="0" w:color="auto"/>
              <w:left w:val="single" w:sz="4" w:space="0" w:color="auto"/>
              <w:bottom w:val="single" w:sz="4" w:space="0" w:color="auto"/>
              <w:right w:val="single" w:sz="4" w:space="0" w:color="auto"/>
            </w:tcBorders>
          </w:tcPr>
          <w:p w14:paraId="1A21B0B6"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1984EACB"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Digital functional generator</w:t>
            </w:r>
          </w:p>
        </w:tc>
        <w:tc>
          <w:tcPr>
            <w:tcW w:w="3233" w:type="dxa"/>
            <w:tcBorders>
              <w:top w:val="single" w:sz="4" w:space="0" w:color="auto"/>
              <w:left w:val="single" w:sz="4" w:space="0" w:color="auto"/>
              <w:bottom w:val="single" w:sz="4" w:space="0" w:color="auto"/>
              <w:right w:val="single" w:sz="4" w:space="0" w:color="auto"/>
            </w:tcBorders>
            <w:vAlign w:val="bottom"/>
          </w:tcPr>
          <w:p w14:paraId="1B303BD3"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rPr>
              <w:t>Digital function generator capable of generating sine, square, triangle, and other waveforms with adjustable frequency (up to at least 20 MHz) and amplitude.</w:t>
            </w:r>
          </w:p>
        </w:tc>
        <w:tc>
          <w:tcPr>
            <w:tcW w:w="1350" w:type="dxa"/>
            <w:tcBorders>
              <w:top w:val="single" w:sz="4" w:space="0" w:color="auto"/>
              <w:left w:val="single" w:sz="4" w:space="0" w:color="auto"/>
              <w:bottom w:val="single" w:sz="4" w:space="0" w:color="auto"/>
              <w:right w:val="single" w:sz="4" w:space="0" w:color="auto"/>
            </w:tcBorders>
          </w:tcPr>
          <w:p w14:paraId="2473CB78"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5 pcs</w:t>
            </w:r>
          </w:p>
        </w:tc>
        <w:tc>
          <w:tcPr>
            <w:tcW w:w="1831" w:type="dxa"/>
            <w:tcBorders>
              <w:top w:val="single" w:sz="4" w:space="0" w:color="auto"/>
              <w:left w:val="single" w:sz="4" w:space="0" w:color="auto"/>
              <w:bottom w:val="single" w:sz="4" w:space="0" w:color="auto"/>
              <w:right w:val="single" w:sz="4" w:space="0" w:color="auto"/>
            </w:tcBorders>
          </w:tcPr>
          <w:p w14:paraId="09518ED1"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1:5</w:t>
            </w:r>
          </w:p>
        </w:tc>
      </w:tr>
      <w:tr w:rsidR="004A6325" w:rsidRPr="00AB647F" w14:paraId="4EA4427B" w14:textId="77777777" w:rsidTr="006218ED">
        <w:tc>
          <w:tcPr>
            <w:tcW w:w="895" w:type="dxa"/>
            <w:tcBorders>
              <w:top w:val="single" w:sz="4" w:space="0" w:color="auto"/>
              <w:left w:val="single" w:sz="4" w:space="0" w:color="auto"/>
              <w:bottom w:val="single" w:sz="4" w:space="0" w:color="auto"/>
              <w:right w:val="single" w:sz="4" w:space="0" w:color="auto"/>
            </w:tcBorders>
          </w:tcPr>
          <w:p w14:paraId="7CA80539"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54DD5A8F"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 xml:space="preserve">Laser jet printer </w:t>
            </w:r>
          </w:p>
        </w:tc>
        <w:tc>
          <w:tcPr>
            <w:tcW w:w="3233" w:type="dxa"/>
            <w:tcBorders>
              <w:top w:val="single" w:sz="4" w:space="0" w:color="auto"/>
              <w:left w:val="single" w:sz="4" w:space="0" w:color="auto"/>
              <w:bottom w:val="single" w:sz="4" w:space="0" w:color="auto"/>
              <w:right w:val="single" w:sz="4" w:space="0" w:color="auto"/>
            </w:tcBorders>
          </w:tcPr>
          <w:p w14:paraId="4AE80DB8" w14:textId="77777777" w:rsidR="004A6325" w:rsidRPr="00AB647F" w:rsidRDefault="004A6325" w:rsidP="006218ED">
            <w:pPr>
              <w:spacing w:line="276" w:lineRule="auto"/>
              <w:rPr>
                <w:rFonts w:ascii="Times New Roman" w:hAnsi="Times New Roman"/>
                <w:sz w:val="24"/>
                <w:szCs w:val="24"/>
                <w:lang w:val="en-GB"/>
              </w:rPr>
            </w:pPr>
          </w:p>
        </w:tc>
        <w:tc>
          <w:tcPr>
            <w:tcW w:w="1350" w:type="dxa"/>
            <w:tcBorders>
              <w:top w:val="single" w:sz="4" w:space="0" w:color="auto"/>
              <w:left w:val="single" w:sz="4" w:space="0" w:color="auto"/>
              <w:bottom w:val="single" w:sz="4" w:space="0" w:color="auto"/>
              <w:right w:val="single" w:sz="4" w:space="0" w:color="auto"/>
            </w:tcBorders>
          </w:tcPr>
          <w:p w14:paraId="436329A7"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 pcs</w:t>
            </w:r>
          </w:p>
        </w:tc>
        <w:tc>
          <w:tcPr>
            <w:tcW w:w="1831" w:type="dxa"/>
            <w:tcBorders>
              <w:top w:val="single" w:sz="4" w:space="0" w:color="auto"/>
              <w:left w:val="single" w:sz="4" w:space="0" w:color="auto"/>
              <w:bottom w:val="single" w:sz="4" w:space="0" w:color="auto"/>
              <w:right w:val="single" w:sz="4" w:space="0" w:color="auto"/>
            </w:tcBorders>
          </w:tcPr>
          <w:p w14:paraId="4E41D564"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1:13</w:t>
            </w:r>
          </w:p>
        </w:tc>
      </w:tr>
      <w:tr w:rsidR="004A6325" w:rsidRPr="00AB647F" w14:paraId="4D43B2C4" w14:textId="77777777" w:rsidTr="006218ED">
        <w:tc>
          <w:tcPr>
            <w:tcW w:w="895" w:type="dxa"/>
            <w:tcBorders>
              <w:top w:val="single" w:sz="4" w:space="0" w:color="auto"/>
              <w:left w:val="single" w:sz="4" w:space="0" w:color="auto"/>
              <w:bottom w:val="single" w:sz="4" w:space="0" w:color="auto"/>
              <w:right w:val="single" w:sz="4" w:space="0" w:color="auto"/>
            </w:tcBorders>
          </w:tcPr>
          <w:p w14:paraId="0E974AC5"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5D1C1220"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Variable power supply</w:t>
            </w:r>
          </w:p>
        </w:tc>
        <w:tc>
          <w:tcPr>
            <w:tcW w:w="3233" w:type="dxa"/>
            <w:tcBorders>
              <w:top w:val="single" w:sz="4" w:space="0" w:color="auto"/>
              <w:left w:val="single" w:sz="4" w:space="0" w:color="auto"/>
              <w:bottom w:val="single" w:sz="4" w:space="0" w:color="auto"/>
              <w:right w:val="single" w:sz="4" w:space="0" w:color="auto"/>
            </w:tcBorders>
          </w:tcPr>
          <w:p w14:paraId="18F0360F"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With option for both voltage and current adjustment</w:t>
            </w:r>
          </w:p>
        </w:tc>
        <w:tc>
          <w:tcPr>
            <w:tcW w:w="1350" w:type="dxa"/>
            <w:tcBorders>
              <w:top w:val="single" w:sz="4" w:space="0" w:color="auto"/>
              <w:left w:val="single" w:sz="4" w:space="0" w:color="auto"/>
              <w:bottom w:val="single" w:sz="4" w:space="0" w:color="auto"/>
              <w:right w:val="single" w:sz="4" w:space="0" w:color="auto"/>
            </w:tcBorders>
          </w:tcPr>
          <w:p w14:paraId="5256AE85"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5 pcs</w:t>
            </w:r>
          </w:p>
        </w:tc>
        <w:tc>
          <w:tcPr>
            <w:tcW w:w="1831" w:type="dxa"/>
            <w:tcBorders>
              <w:top w:val="single" w:sz="4" w:space="0" w:color="auto"/>
              <w:left w:val="single" w:sz="4" w:space="0" w:color="auto"/>
              <w:bottom w:val="single" w:sz="4" w:space="0" w:color="auto"/>
              <w:right w:val="single" w:sz="4" w:space="0" w:color="auto"/>
            </w:tcBorders>
          </w:tcPr>
          <w:p w14:paraId="627212AF"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1:5</w:t>
            </w:r>
          </w:p>
        </w:tc>
      </w:tr>
      <w:tr w:rsidR="004A6325" w:rsidRPr="00AB647F" w14:paraId="41A8088B" w14:textId="77777777" w:rsidTr="006218ED">
        <w:trPr>
          <w:trHeight w:val="1169"/>
        </w:trPr>
        <w:tc>
          <w:tcPr>
            <w:tcW w:w="895" w:type="dxa"/>
            <w:tcBorders>
              <w:top w:val="single" w:sz="4" w:space="0" w:color="auto"/>
              <w:left w:val="single" w:sz="4" w:space="0" w:color="auto"/>
              <w:bottom w:val="single" w:sz="4" w:space="0" w:color="auto"/>
              <w:right w:val="single" w:sz="4" w:space="0" w:color="auto"/>
            </w:tcBorders>
          </w:tcPr>
          <w:p w14:paraId="392DF853"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339C49F1"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Power adapters</w:t>
            </w:r>
          </w:p>
        </w:tc>
        <w:tc>
          <w:tcPr>
            <w:tcW w:w="3233" w:type="dxa"/>
            <w:tcBorders>
              <w:top w:val="single" w:sz="4" w:space="0" w:color="auto"/>
              <w:left w:val="single" w:sz="4" w:space="0" w:color="auto"/>
              <w:bottom w:val="single" w:sz="4" w:space="0" w:color="auto"/>
              <w:right w:val="single" w:sz="4" w:space="0" w:color="auto"/>
            </w:tcBorders>
          </w:tcPr>
          <w:p w14:paraId="0DCD6876"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5V Power adapters</w:t>
            </w:r>
          </w:p>
          <w:p w14:paraId="1C2D3C67"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9V Power adapters</w:t>
            </w:r>
          </w:p>
          <w:p w14:paraId="0E73047A"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12V Power adapters.</w:t>
            </w:r>
          </w:p>
        </w:tc>
        <w:tc>
          <w:tcPr>
            <w:tcW w:w="1350" w:type="dxa"/>
            <w:tcBorders>
              <w:top w:val="single" w:sz="4" w:space="0" w:color="auto"/>
              <w:left w:val="single" w:sz="4" w:space="0" w:color="auto"/>
              <w:bottom w:val="single" w:sz="4" w:space="0" w:color="auto"/>
              <w:right w:val="single" w:sz="4" w:space="0" w:color="auto"/>
            </w:tcBorders>
            <w:hideMark/>
          </w:tcPr>
          <w:p w14:paraId="6D7F739D"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10 pcs</w:t>
            </w:r>
          </w:p>
        </w:tc>
        <w:tc>
          <w:tcPr>
            <w:tcW w:w="1831" w:type="dxa"/>
            <w:tcBorders>
              <w:top w:val="single" w:sz="4" w:space="0" w:color="auto"/>
              <w:left w:val="single" w:sz="4" w:space="0" w:color="auto"/>
              <w:bottom w:val="single" w:sz="4" w:space="0" w:color="auto"/>
              <w:right w:val="single" w:sz="4" w:space="0" w:color="auto"/>
            </w:tcBorders>
            <w:hideMark/>
          </w:tcPr>
          <w:p w14:paraId="4D83502F"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1:3</w:t>
            </w:r>
          </w:p>
        </w:tc>
      </w:tr>
      <w:tr w:rsidR="004A6325" w:rsidRPr="00AB647F" w14:paraId="3906BB91" w14:textId="77777777" w:rsidTr="006218ED">
        <w:tc>
          <w:tcPr>
            <w:tcW w:w="895" w:type="dxa"/>
            <w:tcBorders>
              <w:top w:val="single" w:sz="4" w:space="0" w:color="auto"/>
              <w:left w:val="single" w:sz="4" w:space="0" w:color="auto"/>
              <w:bottom w:val="single" w:sz="4" w:space="0" w:color="auto"/>
              <w:right w:val="single" w:sz="4" w:space="0" w:color="auto"/>
            </w:tcBorders>
          </w:tcPr>
          <w:p w14:paraId="665CA4CB"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0B2AF9F5"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Trainers kit</w:t>
            </w:r>
          </w:p>
        </w:tc>
        <w:tc>
          <w:tcPr>
            <w:tcW w:w="3233" w:type="dxa"/>
            <w:tcBorders>
              <w:top w:val="single" w:sz="4" w:space="0" w:color="auto"/>
              <w:left w:val="single" w:sz="4" w:space="0" w:color="auto"/>
              <w:bottom w:val="single" w:sz="4" w:space="0" w:color="auto"/>
              <w:right w:val="single" w:sz="4" w:space="0" w:color="auto"/>
            </w:tcBorders>
            <w:hideMark/>
          </w:tcPr>
          <w:p w14:paraId="0AC3E94C"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 xml:space="preserve">Analogue training kits, Digital training kits, </w:t>
            </w:r>
          </w:p>
        </w:tc>
        <w:tc>
          <w:tcPr>
            <w:tcW w:w="1350" w:type="dxa"/>
            <w:tcBorders>
              <w:top w:val="single" w:sz="4" w:space="0" w:color="auto"/>
              <w:left w:val="single" w:sz="4" w:space="0" w:color="auto"/>
              <w:bottom w:val="single" w:sz="4" w:space="0" w:color="auto"/>
              <w:right w:val="single" w:sz="4" w:space="0" w:color="auto"/>
            </w:tcBorders>
            <w:hideMark/>
          </w:tcPr>
          <w:p w14:paraId="18D9D26B"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5 pcs for each category</w:t>
            </w:r>
          </w:p>
        </w:tc>
        <w:tc>
          <w:tcPr>
            <w:tcW w:w="1831" w:type="dxa"/>
            <w:tcBorders>
              <w:top w:val="single" w:sz="4" w:space="0" w:color="auto"/>
              <w:left w:val="single" w:sz="4" w:space="0" w:color="auto"/>
              <w:bottom w:val="single" w:sz="4" w:space="0" w:color="auto"/>
              <w:right w:val="single" w:sz="4" w:space="0" w:color="auto"/>
            </w:tcBorders>
            <w:hideMark/>
          </w:tcPr>
          <w:p w14:paraId="776A031F"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1:5</w:t>
            </w:r>
          </w:p>
        </w:tc>
      </w:tr>
      <w:tr w:rsidR="004A6325" w:rsidRPr="00AB647F" w14:paraId="77DC60EB" w14:textId="77777777" w:rsidTr="006218ED">
        <w:tc>
          <w:tcPr>
            <w:tcW w:w="895" w:type="dxa"/>
            <w:tcBorders>
              <w:top w:val="single" w:sz="4" w:space="0" w:color="auto"/>
              <w:left w:val="single" w:sz="4" w:space="0" w:color="auto"/>
              <w:bottom w:val="single" w:sz="4" w:space="0" w:color="auto"/>
              <w:right w:val="single" w:sz="4" w:space="0" w:color="auto"/>
            </w:tcBorders>
          </w:tcPr>
          <w:p w14:paraId="52567487"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59C14A7D"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PCB prototyping material</w:t>
            </w:r>
          </w:p>
        </w:tc>
        <w:tc>
          <w:tcPr>
            <w:tcW w:w="3233" w:type="dxa"/>
            <w:tcBorders>
              <w:top w:val="single" w:sz="4" w:space="0" w:color="auto"/>
              <w:left w:val="single" w:sz="4" w:space="0" w:color="auto"/>
              <w:bottom w:val="single" w:sz="4" w:space="0" w:color="auto"/>
              <w:right w:val="single" w:sz="4" w:space="0" w:color="auto"/>
            </w:tcBorders>
          </w:tcPr>
          <w:p w14:paraId="67538961"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Copper board, ferrite chloride solution, see-through printing paper, HASL finishing PCB</w:t>
            </w:r>
          </w:p>
        </w:tc>
        <w:tc>
          <w:tcPr>
            <w:tcW w:w="1350" w:type="dxa"/>
            <w:tcBorders>
              <w:top w:val="single" w:sz="4" w:space="0" w:color="auto"/>
              <w:left w:val="single" w:sz="4" w:space="0" w:color="auto"/>
              <w:bottom w:val="single" w:sz="4" w:space="0" w:color="auto"/>
              <w:right w:val="single" w:sz="4" w:space="0" w:color="auto"/>
            </w:tcBorders>
          </w:tcPr>
          <w:p w14:paraId="0ACA44A1"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25 for each category</w:t>
            </w:r>
          </w:p>
        </w:tc>
        <w:tc>
          <w:tcPr>
            <w:tcW w:w="1831" w:type="dxa"/>
            <w:tcBorders>
              <w:top w:val="single" w:sz="4" w:space="0" w:color="auto"/>
              <w:left w:val="single" w:sz="4" w:space="0" w:color="auto"/>
              <w:bottom w:val="single" w:sz="4" w:space="0" w:color="auto"/>
              <w:right w:val="single" w:sz="4" w:space="0" w:color="auto"/>
            </w:tcBorders>
          </w:tcPr>
          <w:p w14:paraId="0CB787AB"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4A6325" w:rsidRPr="00AB647F" w14:paraId="6CD5B157" w14:textId="77777777" w:rsidTr="006218ED">
        <w:tc>
          <w:tcPr>
            <w:tcW w:w="895" w:type="dxa"/>
            <w:tcBorders>
              <w:top w:val="single" w:sz="4" w:space="0" w:color="auto"/>
              <w:left w:val="single" w:sz="4" w:space="0" w:color="auto"/>
              <w:bottom w:val="single" w:sz="4" w:space="0" w:color="auto"/>
              <w:right w:val="single" w:sz="4" w:space="0" w:color="auto"/>
            </w:tcBorders>
          </w:tcPr>
          <w:p w14:paraId="5C7F013E"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0F5F9AB1"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Drilling gun</w:t>
            </w:r>
          </w:p>
        </w:tc>
        <w:tc>
          <w:tcPr>
            <w:tcW w:w="3233" w:type="dxa"/>
            <w:tcBorders>
              <w:top w:val="single" w:sz="4" w:space="0" w:color="auto"/>
              <w:left w:val="single" w:sz="4" w:space="0" w:color="auto"/>
              <w:bottom w:val="single" w:sz="4" w:space="0" w:color="auto"/>
              <w:right w:val="single" w:sz="4" w:space="0" w:color="auto"/>
            </w:tcBorders>
            <w:vAlign w:val="bottom"/>
          </w:tcPr>
          <w:p w14:paraId="61BE32BE"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rPr>
              <w:t>Cordless drill/driver with variable speed and torque settings, including a chuck for various drill bit sizes.</w:t>
            </w:r>
          </w:p>
        </w:tc>
        <w:tc>
          <w:tcPr>
            <w:tcW w:w="1350" w:type="dxa"/>
            <w:tcBorders>
              <w:top w:val="single" w:sz="4" w:space="0" w:color="auto"/>
              <w:left w:val="single" w:sz="4" w:space="0" w:color="auto"/>
              <w:bottom w:val="single" w:sz="4" w:space="0" w:color="auto"/>
              <w:right w:val="single" w:sz="4" w:space="0" w:color="auto"/>
            </w:tcBorders>
            <w:hideMark/>
          </w:tcPr>
          <w:p w14:paraId="58AD96F0"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3 pcs</w:t>
            </w:r>
          </w:p>
        </w:tc>
        <w:tc>
          <w:tcPr>
            <w:tcW w:w="1831" w:type="dxa"/>
            <w:tcBorders>
              <w:top w:val="single" w:sz="4" w:space="0" w:color="auto"/>
              <w:left w:val="single" w:sz="4" w:space="0" w:color="auto"/>
              <w:bottom w:val="single" w:sz="4" w:space="0" w:color="auto"/>
              <w:right w:val="single" w:sz="4" w:space="0" w:color="auto"/>
            </w:tcBorders>
            <w:hideMark/>
          </w:tcPr>
          <w:p w14:paraId="16844EF4"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1:8</w:t>
            </w:r>
          </w:p>
        </w:tc>
      </w:tr>
      <w:tr w:rsidR="004A6325" w:rsidRPr="00AB647F" w14:paraId="5E9E250E" w14:textId="77777777" w:rsidTr="006218ED">
        <w:tc>
          <w:tcPr>
            <w:tcW w:w="895" w:type="dxa"/>
            <w:tcBorders>
              <w:top w:val="single" w:sz="4" w:space="0" w:color="auto"/>
              <w:left w:val="single" w:sz="4" w:space="0" w:color="auto"/>
              <w:bottom w:val="single" w:sz="4" w:space="0" w:color="auto"/>
              <w:right w:val="single" w:sz="4" w:space="0" w:color="auto"/>
            </w:tcBorders>
          </w:tcPr>
          <w:p w14:paraId="5D015A7A"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17F8EE89"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Work stations</w:t>
            </w:r>
          </w:p>
        </w:tc>
        <w:tc>
          <w:tcPr>
            <w:tcW w:w="3233" w:type="dxa"/>
            <w:tcBorders>
              <w:top w:val="single" w:sz="4" w:space="0" w:color="auto"/>
              <w:left w:val="single" w:sz="4" w:space="0" w:color="auto"/>
              <w:bottom w:val="single" w:sz="4" w:space="0" w:color="auto"/>
              <w:right w:val="single" w:sz="4" w:space="0" w:color="auto"/>
            </w:tcBorders>
            <w:vAlign w:val="bottom"/>
          </w:tcPr>
          <w:p w14:paraId="43E3CD0B"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rPr>
              <w:t>Individual workbenches with features like tool holders, storage compartments, and built-in lighting.</w:t>
            </w:r>
          </w:p>
        </w:tc>
        <w:tc>
          <w:tcPr>
            <w:tcW w:w="1350" w:type="dxa"/>
            <w:tcBorders>
              <w:top w:val="single" w:sz="4" w:space="0" w:color="auto"/>
              <w:left w:val="single" w:sz="4" w:space="0" w:color="auto"/>
              <w:bottom w:val="single" w:sz="4" w:space="0" w:color="auto"/>
              <w:right w:val="single" w:sz="4" w:space="0" w:color="auto"/>
            </w:tcBorders>
            <w:hideMark/>
          </w:tcPr>
          <w:p w14:paraId="153DFF95"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5</w:t>
            </w:r>
          </w:p>
        </w:tc>
        <w:tc>
          <w:tcPr>
            <w:tcW w:w="1831" w:type="dxa"/>
            <w:tcBorders>
              <w:top w:val="single" w:sz="4" w:space="0" w:color="auto"/>
              <w:left w:val="single" w:sz="4" w:space="0" w:color="auto"/>
              <w:bottom w:val="single" w:sz="4" w:space="0" w:color="auto"/>
              <w:right w:val="single" w:sz="4" w:space="0" w:color="auto"/>
            </w:tcBorders>
            <w:hideMark/>
          </w:tcPr>
          <w:p w14:paraId="0682AFC7"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1:5</w:t>
            </w:r>
          </w:p>
        </w:tc>
      </w:tr>
      <w:tr w:rsidR="004A6325" w:rsidRPr="00AB647F" w14:paraId="1453ED05" w14:textId="77777777" w:rsidTr="006218ED">
        <w:tc>
          <w:tcPr>
            <w:tcW w:w="895" w:type="dxa"/>
            <w:tcBorders>
              <w:top w:val="single" w:sz="4" w:space="0" w:color="auto"/>
              <w:left w:val="single" w:sz="4" w:space="0" w:color="auto"/>
              <w:bottom w:val="single" w:sz="4" w:space="0" w:color="auto"/>
              <w:right w:val="single" w:sz="4" w:space="0" w:color="auto"/>
            </w:tcBorders>
          </w:tcPr>
          <w:p w14:paraId="74007A07" w14:textId="77777777" w:rsidR="004A6325" w:rsidRPr="00AB647F" w:rsidRDefault="004A6325" w:rsidP="006218ED">
            <w:pPr>
              <w:spacing w:line="276" w:lineRule="auto"/>
              <w:rPr>
                <w:rFonts w:ascii="Times New Roman" w:hAnsi="Times New Roman"/>
                <w:b/>
                <w:sz w:val="24"/>
                <w:szCs w:val="24"/>
                <w:lang w:val="en-GB"/>
              </w:rPr>
            </w:pPr>
            <w:r w:rsidRPr="00AB647F">
              <w:rPr>
                <w:rFonts w:ascii="Times New Roman" w:hAnsi="Times New Roman"/>
                <w:b/>
                <w:sz w:val="24"/>
                <w:szCs w:val="24"/>
                <w:lang w:val="en-GB"/>
              </w:rPr>
              <w:t>D</w:t>
            </w:r>
          </w:p>
        </w:tc>
        <w:tc>
          <w:tcPr>
            <w:tcW w:w="2077" w:type="dxa"/>
            <w:tcBorders>
              <w:top w:val="single" w:sz="4" w:space="0" w:color="auto"/>
              <w:left w:val="single" w:sz="4" w:space="0" w:color="auto"/>
              <w:bottom w:val="single" w:sz="4" w:space="0" w:color="auto"/>
              <w:right w:val="single" w:sz="4" w:space="0" w:color="auto"/>
            </w:tcBorders>
          </w:tcPr>
          <w:p w14:paraId="5156469E" w14:textId="77777777" w:rsidR="004A6325" w:rsidRPr="00AB647F" w:rsidRDefault="004A6325" w:rsidP="006218ED">
            <w:pPr>
              <w:spacing w:line="276" w:lineRule="auto"/>
              <w:rPr>
                <w:rFonts w:ascii="Times New Roman" w:hAnsi="Times New Roman"/>
                <w:b/>
                <w:sz w:val="24"/>
                <w:szCs w:val="24"/>
                <w:lang w:val="en-GB"/>
              </w:rPr>
            </w:pPr>
            <w:r w:rsidRPr="00AB647F">
              <w:rPr>
                <w:rFonts w:ascii="Times New Roman" w:hAnsi="Times New Roman"/>
                <w:b/>
                <w:sz w:val="24"/>
                <w:szCs w:val="24"/>
                <w:lang w:val="en-GB"/>
              </w:rPr>
              <w:t>Software</w:t>
            </w:r>
          </w:p>
        </w:tc>
        <w:tc>
          <w:tcPr>
            <w:tcW w:w="3233" w:type="dxa"/>
            <w:tcBorders>
              <w:top w:val="single" w:sz="4" w:space="0" w:color="auto"/>
              <w:left w:val="single" w:sz="4" w:space="0" w:color="auto"/>
              <w:bottom w:val="single" w:sz="4" w:space="0" w:color="auto"/>
              <w:right w:val="single" w:sz="4" w:space="0" w:color="auto"/>
            </w:tcBorders>
          </w:tcPr>
          <w:p w14:paraId="75E000C6" w14:textId="77777777" w:rsidR="004A6325" w:rsidRPr="00AB647F" w:rsidRDefault="004A6325" w:rsidP="006218ED">
            <w:pPr>
              <w:spacing w:line="276" w:lineRule="auto"/>
              <w:rPr>
                <w:rFonts w:ascii="Times New Roman" w:hAnsi="Times New Roman"/>
                <w:sz w:val="24"/>
                <w:szCs w:val="24"/>
                <w:lang w:val="en-GB"/>
              </w:rPr>
            </w:pPr>
          </w:p>
        </w:tc>
        <w:tc>
          <w:tcPr>
            <w:tcW w:w="1350" w:type="dxa"/>
            <w:tcBorders>
              <w:top w:val="single" w:sz="4" w:space="0" w:color="auto"/>
              <w:left w:val="single" w:sz="4" w:space="0" w:color="auto"/>
              <w:bottom w:val="single" w:sz="4" w:space="0" w:color="auto"/>
              <w:right w:val="single" w:sz="4" w:space="0" w:color="auto"/>
            </w:tcBorders>
          </w:tcPr>
          <w:p w14:paraId="2D8AA2EB" w14:textId="77777777" w:rsidR="004A6325" w:rsidRPr="00AB647F" w:rsidRDefault="004A6325" w:rsidP="006218ED">
            <w:pPr>
              <w:spacing w:line="276" w:lineRule="auto"/>
              <w:rPr>
                <w:rFonts w:ascii="Times New Roman" w:hAnsi="Times New Roman"/>
                <w:sz w:val="24"/>
                <w:szCs w:val="24"/>
                <w:lang w:val="en-GB"/>
              </w:rPr>
            </w:pPr>
          </w:p>
        </w:tc>
        <w:tc>
          <w:tcPr>
            <w:tcW w:w="1831" w:type="dxa"/>
            <w:tcBorders>
              <w:top w:val="single" w:sz="4" w:space="0" w:color="auto"/>
              <w:left w:val="single" w:sz="4" w:space="0" w:color="auto"/>
              <w:bottom w:val="single" w:sz="4" w:space="0" w:color="auto"/>
              <w:right w:val="single" w:sz="4" w:space="0" w:color="auto"/>
            </w:tcBorders>
          </w:tcPr>
          <w:p w14:paraId="3A98D5EE" w14:textId="77777777" w:rsidR="004A6325" w:rsidRPr="00AB647F" w:rsidRDefault="004A6325" w:rsidP="006218ED">
            <w:pPr>
              <w:spacing w:line="276" w:lineRule="auto"/>
              <w:rPr>
                <w:rFonts w:ascii="Times New Roman" w:hAnsi="Times New Roman"/>
                <w:sz w:val="24"/>
                <w:szCs w:val="24"/>
                <w:lang w:val="en-GB"/>
              </w:rPr>
            </w:pPr>
          </w:p>
        </w:tc>
      </w:tr>
      <w:tr w:rsidR="004A6325" w:rsidRPr="00AB647F" w14:paraId="54AD4CAC" w14:textId="77777777" w:rsidTr="006218ED">
        <w:tc>
          <w:tcPr>
            <w:tcW w:w="895" w:type="dxa"/>
            <w:tcBorders>
              <w:top w:val="single" w:sz="4" w:space="0" w:color="auto"/>
              <w:left w:val="single" w:sz="4" w:space="0" w:color="auto"/>
              <w:bottom w:val="single" w:sz="4" w:space="0" w:color="auto"/>
              <w:right w:val="single" w:sz="4" w:space="0" w:color="auto"/>
            </w:tcBorders>
          </w:tcPr>
          <w:p w14:paraId="72B89F52"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2FC50A12"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Arduino IDE</w:t>
            </w:r>
          </w:p>
        </w:tc>
        <w:tc>
          <w:tcPr>
            <w:tcW w:w="3233" w:type="dxa"/>
            <w:tcBorders>
              <w:top w:val="single" w:sz="4" w:space="0" w:color="auto"/>
              <w:left w:val="single" w:sz="4" w:space="0" w:color="auto"/>
              <w:bottom w:val="single" w:sz="4" w:space="0" w:color="auto"/>
              <w:right w:val="single" w:sz="4" w:space="0" w:color="auto"/>
            </w:tcBorders>
          </w:tcPr>
          <w:p w14:paraId="352022FD"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 xml:space="preserve">Latest stable version of the Arduino IDE </w:t>
            </w:r>
          </w:p>
        </w:tc>
        <w:tc>
          <w:tcPr>
            <w:tcW w:w="1350" w:type="dxa"/>
            <w:tcBorders>
              <w:top w:val="single" w:sz="4" w:space="0" w:color="auto"/>
              <w:left w:val="single" w:sz="4" w:space="0" w:color="auto"/>
              <w:bottom w:val="single" w:sz="4" w:space="0" w:color="auto"/>
              <w:right w:val="single" w:sz="4" w:space="0" w:color="auto"/>
            </w:tcBorders>
          </w:tcPr>
          <w:p w14:paraId="2CEB2492"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Installed in 25 computers</w:t>
            </w:r>
          </w:p>
        </w:tc>
        <w:tc>
          <w:tcPr>
            <w:tcW w:w="1831" w:type="dxa"/>
            <w:tcBorders>
              <w:top w:val="single" w:sz="4" w:space="0" w:color="auto"/>
              <w:left w:val="single" w:sz="4" w:space="0" w:color="auto"/>
              <w:bottom w:val="single" w:sz="4" w:space="0" w:color="auto"/>
              <w:right w:val="single" w:sz="4" w:space="0" w:color="auto"/>
            </w:tcBorders>
          </w:tcPr>
          <w:p w14:paraId="53E6B4A7"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r w:rsidR="004A6325" w:rsidRPr="00AB647F" w14:paraId="4FC829C7" w14:textId="77777777" w:rsidTr="006218ED">
        <w:tc>
          <w:tcPr>
            <w:tcW w:w="895" w:type="dxa"/>
            <w:tcBorders>
              <w:top w:val="single" w:sz="4" w:space="0" w:color="auto"/>
              <w:left w:val="single" w:sz="4" w:space="0" w:color="auto"/>
              <w:bottom w:val="single" w:sz="4" w:space="0" w:color="auto"/>
              <w:right w:val="single" w:sz="4" w:space="0" w:color="auto"/>
            </w:tcBorders>
          </w:tcPr>
          <w:p w14:paraId="176352CE" w14:textId="77777777" w:rsidR="004A6325" w:rsidRPr="00AB647F" w:rsidRDefault="004A6325" w:rsidP="006218ED">
            <w:pPr>
              <w:numPr>
                <w:ilvl w:val="0"/>
                <w:numId w:val="2"/>
              </w:numPr>
              <w:spacing w:line="276" w:lineRule="auto"/>
              <w:contextualSpacing/>
              <w:rPr>
                <w:rFonts w:ascii="Times New Roman" w:hAnsi="Times New Roman"/>
                <w:sz w:val="24"/>
                <w:szCs w:val="24"/>
                <w:lang w:val="en-GB"/>
              </w:rPr>
            </w:pPr>
          </w:p>
        </w:tc>
        <w:tc>
          <w:tcPr>
            <w:tcW w:w="2077" w:type="dxa"/>
            <w:tcBorders>
              <w:top w:val="single" w:sz="4" w:space="0" w:color="auto"/>
              <w:left w:val="single" w:sz="4" w:space="0" w:color="auto"/>
              <w:bottom w:val="single" w:sz="4" w:space="0" w:color="auto"/>
              <w:right w:val="single" w:sz="4" w:space="0" w:color="auto"/>
            </w:tcBorders>
          </w:tcPr>
          <w:p w14:paraId="586C6706"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Simulation software</w:t>
            </w:r>
          </w:p>
        </w:tc>
        <w:tc>
          <w:tcPr>
            <w:tcW w:w="3233" w:type="dxa"/>
            <w:tcBorders>
              <w:top w:val="single" w:sz="4" w:space="0" w:color="auto"/>
              <w:left w:val="single" w:sz="4" w:space="0" w:color="auto"/>
              <w:bottom w:val="single" w:sz="4" w:space="0" w:color="auto"/>
              <w:right w:val="single" w:sz="4" w:space="0" w:color="auto"/>
            </w:tcBorders>
          </w:tcPr>
          <w:p w14:paraId="51B9483D"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Circuit wizard/Multisim/Proteus</w:t>
            </w:r>
          </w:p>
        </w:tc>
        <w:tc>
          <w:tcPr>
            <w:tcW w:w="1350" w:type="dxa"/>
            <w:tcBorders>
              <w:top w:val="single" w:sz="4" w:space="0" w:color="auto"/>
              <w:left w:val="single" w:sz="4" w:space="0" w:color="auto"/>
              <w:bottom w:val="single" w:sz="4" w:space="0" w:color="auto"/>
              <w:right w:val="single" w:sz="4" w:space="0" w:color="auto"/>
            </w:tcBorders>
          </w:tcPr>
          <w:p w14:paraId="4C153E0D"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Installed in 25 computers</w:t>
            </w:r>
          </w:p>
        </w:tc>
        <w:tc>
          <w:tcPr>
            <w:tcW w:w="1831" w:type="dxa"/>
            <w:tcBorders>
              <w:top w:val="single" w:sz="4" w:space="0" w:color="auto"/>
              <w:left w:val="single" w:sz="4" w:space="0" w:color="auto"/>
              <w:bottom w:val="single" w:sz="4" w:space="0" w:color="auto"/>
              <w:right w:val="single" w:sz="4" w:space="0" w:color="auto"/>
            </w:tcBorders>
          </w:tcPr>
          <w:p w14:paraId="65FA5628" w14:textId="77777777" w:rsidR="004A6325" w:rsidRPr="00AB647F" w:rsidRDefault="004A6325" w:rsidP="006218ED">
            <w:pPr>
              <w:spacing w:line="276" w:lineRule="auto"/>
              <w:rPr>
                <w:rFonts w:ascii="Times New Roman" w:hAnsi="Times New Roman"/>
                <w:sz w:val="24"/>
                <w:szCs w:val="24"/>
                <w:lang w:val="en-GB"/>
              </w:rPr>
            </w:pPr>
            <w:r w:rsidRPr="00AB647F">
              <w:rPr>
                <w:rFonts w:ascii="Times New Roman" w:hAnsi="Times New Roman"/>
                <w:sz w:val="24"/>
                <w:szCs w:val="24"/>
                <w:lang w:val="en-GB"/>
              </w:rPr>
              <w:t>1:1</w:t>
            </w:r>
          </w:p>
        </w:tc>
      </w:tr>
    </w:tbl>
    <w:p w14:paraId="4CF78AB0" w14:textId="77777777" w:rsidR="004A6325" w:rsidRDefault="004A6325" w:rsidP="004A6325">
      <w:bookmarkStart w:id="64" w:name="_Toc194677495"/>
      <w:bookmarkStart w:id="65" w:name="_Toc196908556"/>
    </w:p>
    <w:p w14:paraId="4F906225" w14:textId="77777777" w:rsidR="004A6325" w:rsidRDefault="004A6325" w:rsidP="004A6325">
      <w:pPr>
        <w:rPr>
          <w:rFonts w:ascii="Times New Roman" w:eastAsia="Times New Roman" w:hAnsi="Times New Roman" w:cs="Times New Roman"/>
          <w:b/>
          <w:iCs/>
          <w:kern w:val="0"/>
          <w:sz w:val="24"/>
          <w:szCs w:val="24"/>
          <w:lang w:val="en-GB"/>
          <w14:ligatures w14:val="none"/>
        </w:rPr>
      </w:pPr>
      <w:r>
        <w:br w:type="page"/>
      </w:r>
    </w:p>
    <w:p w14:paraId="711207F8" w14:textId="77777777" w:rsidR="004A6325" w:rsidRPr="004B5503" w:rsidRDefault="004A6325" w:rsidP="00991025">
      <w:pPr>
        <w:pStyle w:val="Heading2"/>
      </w:pPr>
      <w:bookmarkStart w:id="66" w:name="_Toc197085598"/>
      <w:r w:rsidRPr="004B5503">
        <w:t>ELECTRICAL PRINCIPLES</w:t>
      </w:r>
      <w:bookmarkEnd w:id="64"/>
      <w:bookmarkEnd w:id="65"/>
      <w:bookmarkEnd w:id="66"/>
    </w:p>
    <w:p w14:paraId="5BC8AFD3" w14:textId="77777777" w:rsidR="004A6325" w:rsidRPr="00EE017B" w:rsidRDefault="004A6325" w:rsidP="004A6325">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sz w:val="24"/>
          <w:szCs w:val="24"/>
          <w:lang w:val="en-GB"/>
        </w:rPr>
        <w:t>UNIT CODE</w:t>
      </w:r>
      <w:r w:rsidRPr="00EE017B">
        <w:rPr>
          <w:rFonts w:ascii="Times New Roman" w:eastAsia="Calibri" w:hAnsi="Times New Roman" w:cs="Times New Roman"/>
          <w:b/>
          <w:bCs/>
          <w:sz w:val="24"/>
          <w:szCs w:val="24"/>
          <w:lang w:val="en-GB"/>
        </w:rPr>
        <w:t xml:space="preserve">:  </w:t>
      </w:r>
      <w:r w:rsidRPr="00BF18A7">
        <w:rPr>
          <w:rFonts w:ascii="Times New Roman" w:eastAsia="Times New Roman" w:hAnsi="Times New Roman" w:cs="Times New Roman"/>
          <w:color w:val="000000"/>
          <w:kern w:val="28"/>
          <w:sz w:val="24"/>
          <w:szCs w:val="24"/>
          <w14:ligatures w14:val="none"/>
        </w:rPr>
        <w:t>0713 451 07A</w:t>
      </w:r>
    </w:p>
    <w:p w14:paraId="3D0E1FDF" w14:textId="77777777" w:rsidR="004A6325" w:rsidRPr="00EE017B" w:rsidRDefault="004A6325" w:rsidP="004A6325">
      <w:pPr>
        <w:spacing w:after="240" w:line="360" w:lineRule="auto"/>
        <w:jc w:val="both"/>
        <w:rPr>
          <w:rFonts w:ascii="Times New Roman" w:hAnsi="Times New Roman" w:cs="Times New Roman"/>
          <w:sz w:val="24"/>
          <w:szCs w:val="24"/>
          <w:lang w:val="en-ZA"/>
        </w:rPr>
      </w:pPr>
      <w:r w:rsidRPr="00EE017B">
        <w:rPr>
          <w:rFonts w:ascii="Times New Roman" w:hAnsi="Times New Roman" w:cs="Times New Roman"/>
          <w:b/>
          <w:sz w:val="24"/>
          <w:szCs w:val="24"/>
          <w:lang w:val="en-ZA"/>
        </w:rPr>
        <w:t>Relationship to Occupational Standards</w:t>
      </w:r>
    </w:p>
    <w:p w14:paraId="61E98F44" w14:textId="77777777" w:rsidR="004A6325" w:rsidRDefault="004A6325" w:rsidP="004A6325">
      <w:pPr>
        <w:spacing w:after="240" w:line="360" w:lineRule="auto"/>
        <w:rPr>
          <w:rFonts w:ascii="Times New Roman" w:eastAsia="Calibri" w:hAnsi="Times New Roman" w:cs="Times New Roman"/>
          <w:b/>
          <w:kern w:val="0"/>
          <w:sz w:val="24"/>
          <w:szCs w:val="24"/>
          <w14:ligatures w14:val="none"/>
        </w:rPr>
      </w:pPr>
      <w:r w:rsidRPr="00EE017B">
        <w:rPr>
          <w:rFonts w:ascii="Times New Roman" w:hAnsi="Times New Roman" w:cs="Times New Roman"/>
          <w:sz w:val="24"/>
          <w:szCs w:val="24"/>
        </w:rPr>
        <w:t xml:space="preserve">This unit addresses the unit of competency: </w:t>
      </w:r>
      <w:r w:rsidRPr="00AB647F">
        <w:rPr>
          <w:rFonts w:ascii="Times New Roman" w:eastAsia="Times New Roman" w:hAnsi="Times New Roman" w:cs="Times New Roman"/>
          <w:kern w:val="0"/>
          <w:sz w:val="24"/>
          <w:szCs w:val="24"/>
          <w14:ligatures w14:val="none"/>
        </w:rPr>
        <w:t>Apply electrical principles</w:t>
      </w:r>
      <w:r w:rsidRPr="00EE017B">
        <w:rPr>
          <w:rFonts w:ascii="Times New Roman" w:eastAsia="SimSun" w:hAnsi="Times New Roman" w:cs="Times New Roman"/>
          <w:sz w:val="24"/>
          <w:szCs w:val="24"/>
        </w:rPr>
        <w:t>.</w:t>
      </w:r>
    </w:p>
    <w:p w14:paraId="582A1B10" w14:textId="77777777" w:rsidR="004A6325" w:rsidRPr="00EE017B" w:rsidRDefault="004A6325" w:rsidP="004A6325">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kern w:val="0"/>
          <w:sz w:val="24"/>
          <w:szCs w:val="24"/>
          <w14:ligatures w14:val="none"/>
        </w:rPr>
        <w:t xml:space="preserve">Duration of Unit: </w:t>
      </w:r>
      <w:r>
        <w:rPr>
          <w:rFonts w:ascii="Times New Roman" w:eastAsia="Calibri" w:hAnsi="Times New Roman" w:cs="Times New Roman"/>
          <w:sz w:val="24"/>
          <w:szCs w:val="24"/>
          <w:lang w:val="en-GB"/>
        </w:rPr>
        <w:t>10</w:t>
      </w:r>
      <w:r w:rsidRPr="00EE017B">
        <w:rPr>
          <w:rFonts w:ascii="Times New Roman" w:eastAsia="Calibri" w:hAnsi="Times New Roman" w:cs="Times New Roman"/>
          <w:sz w:val="24"/>
          <w:szCs w:val="24"/>
          <w:lang w:val="en-GB"/>
        </w:rPr>
        <w:t xml:space="preserve">0 </w:t>
      </w:r>
      <w:r w:rsidRPr="00EE017B">
        <w:rPr>
          <w:rFonts w:ascii="Times New Roman" w:eastAsia="Calibri" w:hAnsi="Times New Roman" w:cs="Times New Roman"/>
          <w:kern w:val="0"/>
          <w:sz w:val="24"/>
          <w:szCs w:val="24"/>
          <w14:ligatures w14:val="none"/>
        </w:rPr>
        <w:t>Hours</w:t>
      </w:r>
    </w:p>
    <w:p w14:paraId="625D1C36" w14:textId="77777777" w:rsidR="004A6325" w:rsidRPr="00EE017B" w:rsidRDefault="004A6325" w:rsidP="004A6325">
      <w:pPr>
        <w:tabs>
          <w:tab w:val="left" w:pos="2880"/>
        </w:tabs>
        <w:spacing w:after="240" w:line="360" w:lineRule="auto"/>
        <w:jc w:val="both"/>
        <w:rPr>
          <w:rFonts w:ascii="Times New Roman" w:eastAsia="Calibri" w:hAnsi="Times New Roman" w:cs="Times New Roman"/>
          <w:b/>
          <w:kern w:val="0"/>
          <w:sz w:val="24"/>
          <w:szCs w:val="24"/>
          <w:lang w:val="en-GB"/>
        </w:rPr>
      </w:pPr>
      <w:r w:rsidRPr="00EE017B">
        <w:rPr>
          <w:rFonts w:ascii="Times New Roman" w:eastAsia="Calibri" w:hAnsi="Times New Roman" w:cs="Times New Roman"/>
          <w:b/>
          <w:kern w:val="0"/>
          <w:sz w:val="24"/>
          <w:szCs w:val="24"/>
          <w:lang w:val="en-GB"/>
        </w:rPr>
        <w:t>Unit Description</w:t>
      </w:r>
    </w:p>
    <w:p w14:paraId="291036EF" w14:textId="77777777" w:rsidR="004A6325" w:rsidRPr="00EE017B" w:rsidRDefault="004A6325" w:rsidP="004A6325">
      <w:pPr>
        <w:tabs>
          <w:tab w:val="left" w:pos="2880"/>
        </w:tabs>
        <w:spacing w:after="240" w:line="360" w:lineRule="auto"/>
        <w:jc w:val="both"/>
        <w:rPr>
          <w:rFonts w:ascii="Times New Roman" w:eastAsia="Calibri" w:hAnsi="Times New Roman" w:cs="Times New Roman"/>
          <w:kern w:val="0"/>
          <w:sz w:val="24"/>
          <w:szCs w:val="24"/>
          <w:lang w:val="en-GB"/>
        </w:rPr>
      </w:pPr>
      <w:r w:rsidRPr="00EE017B">
        <w:rPr>
          <w:rFonts w:ascii="Times New Roman" w:hAnsi="Times New Roman" w:cs="Times New Roman"/>
          <w:kern w:val="0"/>
          <w:sz w:val="24"/>
          <w:szCs w:val="24"/>
        </w:rPr>
        <w:t xml:space="preserve">This unit covers the competencies </w:t>
      </w:r>
      <w:bookmarkStart w:id="67" w:name="_Hlk196988202"/>
      <w:r w:rsidRPr="00EE017B">
        <w:rPr>
          <w:rFonts w:ascii="Times New Roman" w:hAnsi="Times New Roman" w:cs="Times New Roman"/>
          <w:kern w:val="0"/>
          <w:sz w:val="24"/>
          <w:szCs w:val="24"/>
        </w:rPr>
        <w:t xml:space="preserve">required to </w:t>
      </w:r>
      <w:r>
        <w:rPr>
          <w:rFonts w:ascii="Times New Roman" w:eastAsia="Times New Roman" w:hAnsi="Times New Roman" w:cs="Times New Roman"/>
          <w:kern w:val="0"/>
          <w:sz w:val="24"/>
          <w:szCs w:val="24"/>
          <w14:ligatures w14:val="none"/>
        </w:rPr>
        <w:t>a</w:t>
      </w:r>
      <w:r w:rsidRPr="00AB647F">
        <w:rPr>
          <w:rFonts w:ascii="Times New Roman" w:eastAsia="Times New Roman" w:hAnsi="Times New Roman" w:cs="Times New Roman"/>
          <w:kern w:val="0"/>
          <w:sz w:val="24"/>
          <w:szCs w:val="24"/>
          <w14:ligatures w14:val="none"/>
        </w:rPr>
        <w:t>pply electrical principles</w:t>
      </w:r>
      <w:r w:rsidRPr="00EE017B">
        <w:rPr>
          <w:rFonts w:ascii="Times New Roman" w:hAnsi="Times New Roman" w:cs="Times New Roman"/>
          <w:kern w:val="0"/>
          <w:sz w:val="24"/>
          <w:szCs w:val="24"/>
        </w:rPr>
        <w:t>. It involves</w:t>
      </w:r>
      <w:r>
        <w:rPr>
          <w:rFonts w:ascii="Times New Roman" w:hAnsi="Times New Roman" w:cs="Times New Roman"/>
          <w:kern w:val="0"/>
          <w:sz w:val="24"/>
          <w:szCs w:val="24"/>
        </w:rPr>
        <w:t xml:space="preserve"> </w:t>
      </w:r>
      <w:r w:rsidRPr="00AB647F">
        <w:rPr>
          <w:rFonts w:ascii="Times New Roman" w:eastAsia="Times New Roman" w:hAnsi="Times New Roman" w:cs="Times New Roman"/>
          <w:kern w:val="0"/>
          <w:sz w:val="24"/>
          <w:szCs w:val="24"/>
          <w:lang w:val="en-AU"/>
          <w14:ligatures w14:val="none"/>
        </w:rPr>
        <w:t xml:space="preserve">applying electrical quantities, using cells and batteries, </w:t>
      </w:r>
      <w:r w:rsidRPr="00AB647F">
        <w:rPr>
          <w:rFonts w:ascii="Times New Roman" w:eastAsia="Times New Roman" w:hAnsi="Times New Roman" w:cs="Times New Roman"/>
          <w:kern w:val="0"/>
          <w:sz w:val="24"/>
          <w:szCs w:val="24"/>
          <w14:ligatures w14:val="none"/>
        </w:rPr>
        <w:t>apply</w:t>
      </w:r>
      <w:r>
        <w:rPr>
          <w:rFonts w:ascii="Times New Roman" w:eastAsia="Times New Roman" w:hAnsi="Times New Roman" w:cs="Times New Roman"/>
          <w:kern w:val="0"/>
          <w:sz w:val="24"/>
          <w:szCs w:val="24"/>
          <w14:ligatures w14:val="none"/>
        </w:rPr>
        <w:t>ing</w:t>
      </w:r>
      <w:r w:rsidRPr="00AB647F">
        <w:rPr>
          <w:rFonts w:ascii="Times New Roman" w:eastAsia="Times New Roman" w:hAnsi="Times New Roman" w:cs="Times New Roman"/>
          <w:kern w:val="0"/>
          <w:sz w:val="24"/>
          <w:szCs w:val="24"/>
          <w14:ligatures w14:val="none"/>
        </w:rPr>
        <w:t xml:space="preserve"> concepts of dc circuit</w:t>
      </w:r>
      <w:r w:rsidRPr="00AB647F">
        <w:rPr>
          <w:rFonts w:ascii="Times New Roman" w:eastAsia="Times New Roman" w:hAnsi="Times New Roman" w:cs="Times New Roman"/>
          <w:kern w:val="0"/>
          <w:sz w:val="24"/>
          <w:szCs w:val="24"/>
          <w:lang w:val="en-AU"/>
          <w14:ligatures w14:val="none"/>
        </w:rPr>
        <w:t>, magnetism and electromagnetism, electrostatics principles,</w:t>
      </w:r>
      <w:r>
        <w:rPr>
          <w:rFonts w:ascii="Times New Roman" w:eastAsia="Times New Roman" w:hAnsi="Times New Roman" w:cs="Times New Roman"/>
          <w:kern w:val="0"/>
          <w:sz w:val="24"/>
          <w:szCs w:val="24"/>
          <w:lang w:val="en-AU"/>
          <w14:ligatures w14:val="none"/>
        </w:rPr>
        <w:t xml:space="preserve"> and </w:t>
      </w:r>
      <w:r w:rsidRPr="00AB647F">
        <w:rPr>
          <w:rFonts w:ascii="Times New Roman" w:eastAsia="Times New Roman" w:hAnsi="Times New Roman" w:cs="Times New Roman"/>
          <w:kern w:val="0"/>
          <w:sz w:val="24"/>
          <w:szCs w:val="24"/>
          <w:lang w:val="en-AU"/>
          <w14:ligatures w14:val="none"/>
        </w:rPr>
        <w:t>ac circuits</w:t>
      </w:r>
      <w:r w:rsidRPr="00EE017B">
        <w:rPr>
          <w:rFonts w:ascii="Times New Roman" w:eastAsia="Calibri" w:hAnsi="Times New Roman" w:cs="Times New Roman"/>
          <w:kern w:val="0"/>
          <w:sz w:val="24"/>
          <w:szCs w:val="24"/>
          <w:lang w:val="en-GB"/>
        </w:rPr>
        <w:t>.</w:t>
      </w:r>
      <w:bookmarkEnd w:id="67"/>
    </w:p>
    <w:p w14:paraId="6E183734" w14:textId="77777777" w:rsidR="004A6325" w:rsidRPr="00EE017B" w:rsidRDefault="004A6325" w:rsidP="004A6325">
      <w:pPr>
        <w:spacing w:after="240" w:line="360" w:lineRule="auto"/>
        <w:rPr>
          <w:rFonts w:ascii="Times New Roman" w:eastAsia="Times New Roman" w:hAnsi="Times New Roman" w:cs="Times New Roman"/>
          <w:b/>
          <w:kern w:val="28"/>
          <w:sz w:val="24"/>
          <w:szCs w:val="24"/>
          <w:lang w:val="en-ZA"/>
          <w14:ligatures w14:val="none"/>
        </w:rPr>
      </w:pPr>
      <w:r w:rsidRPr="00EE017B">
        <w:rPr>
          <w:rFonts w:ascii="Times New Roman" w:eastAsia="Times New Roman" w:hAnsi="Times New Roman" w:cs="Times New Roman"/>
          <w:b/>
          <w:kern w:val="28"/>
          <w:sz w:val="24"/>
          <w:szCs w:val="24"/>
          <w:lang w:val="en-ZA"/>
          <w14:ligatures w14:val="none"/>
        </w:rPr>
        <w:t>Summary of Learning Outcomes</w:t>
      </w:r>
    </w:p>
    <w:p w14:paraId="320AB190" w14:textId="77777777" w:rsidR="004A6325" w:rsidRDefault="004A6325" w:rsidP="004A6325">
      <w:pPr>
        <w:spacing w:after="0" w:line="276" w:lineRule="auto"/>
        <w:jc w:val="both"/>
        <w:rPr>
          <w:rFonts w:ascii="Times New Roman" w:eastAsia="Times New Roman" w:hAnsi="Times New Roman" w:cs="Times New Roman"/>
          <w:bCs/>
          <w:kern w:val="0"/>
          <w:sz w:val="24"/>
          <w:szCs w:val="24"/>
          <w14:ligatures w14:val="none"/>
        </w:rPr>
      </w:pPr>
      <w:r w:rsidRPr="00EE017B">
        <w:rPr>
          <w:rFonts w:ascii="Times New Roman" w:eastAsia="Calibri" w:hAnsi="Times New Roman" w:cs="Times New Roman"/>
          <w:bCs/>
          <w:kern w:val="0"/>
          <w:sz w:val="24"/>
          <w:szCs w:val="24"/>
          <w:lang w:val="en-ZA"/>
          <w14:ligatures w14:val="none"/>
        </w:rPr>
        <w:t>By the end of this unit, the learner should be able to:</w:t>
      </w:r>
    </w:p>
    <w:p w14:paraId="5F4ABBE6" w14:textId="77777777" w:rsidR="004A6325" w:rsidRDefault="004A6325" w:rsidP="004A6325">
      <w:pPr>
        <w:spacing w:after="0" w:line="276" w:lineRule="auto"/>
        <w:jc w:val="both"/>
        <w:rPr>
          <w:rFonts w:ascii="Times New Roman" w:eastAsia="Calibri" w:hAnsi="Times New Roman" w:cs="Times New Roman"/>
          <w:bCs/>
          <w:kern w:val="0"/>
          <w:sz w:val="24"/>
          <w:szCs w:val="24"/>
          <w:lang w:val="en-GB"/>
          <w14:ligatures w14:val="none"/>
        </w:rPr>
      </w:pPr>
    </w:p>
    <w:tbl>
      <w:tblPr>
        <w:tblStyle w:val="TableGrid"/>
        <w:tblW w:w="0" w:type="auto"/>
        <w:tblLook w:val="04A0" w:firstRow="1" w:lastRow="0" w:firstColumn="1" w:lastColumn="0" w:noHBand="0" w:noVBand="1"/>
      </w:tblPr>
      <w:tblGrid>
        <w:gridCol w:w="1165"/>
        <w:gridCol w:w="5068"/>
        <w:gridCol w:w="3117"/>
      </w:tblGrid>
      <w:tr w:rsidR="004A6325" w14:paraId="604C343A" w14:textId="77777777" w:rsidTr="006218ED">
        <w:tc>
          <w:tcPr>
            <w:tcW w:w="1165" w:type="dxa"/>
          </w:tcPr>
          <w:p w14:paraId="5117578C" w14:textId="77777777" w:rsidR="004A6325" w:rsidRDefault="004A6325" w:rsidP="006218ED">
            <w:pPr>
              <w:spacing w:line="276" w:lineRule="auto"/>
              <w:jc w:val="both"/>
              <w:rPr>
                <w:rFonts w:ascii="Times New Roman" w:eastAsia="Times New Roman" w:hAnsi="Times New Roman"/>
                <w:b/>
                <w:sz w:val="24"/>
                <w:szCs w:val="24"/>
              </w:rPr>
            </w:pPr>
            <w:r>
              <w:rPr>
                <w:rFonts w:ascii="Times New Roman" w:eastAsia="Times New Roman" w:hAnsi="Times New Roman"/>
                <w:b/>
                <w:sz w:val="24"/>
                <w:szCs w:val="24"/>
              </w:rPr>
              <w:t>S/NO</w:t>
            </w:r>
          </w:p>
        </w:tc>
        <w:tc>
          <w:tcPr>
            <w:tcW w:w="5068" w:type="dxa"/>
          </w:tcPr>
          <w:p w14:paraId="07866C68" w14:textId="77777777" w:rsidR="004A6325" w:rsidRDefault="004A6325" w:rsidP="006218ED">
            <w:pPr>
              <w:spacing w:line="276" w:lineRule="auto"/>
              <w:jc w:val="both"/>
              <w:rPr>
                <w:rFonts w:ascii="Times New Roman" w:eastAsia="Times New Roman" w:hAnsi="Times New Roman"/>
                <w:b/>
                <w:sz w:val="24"/>
                <w:szCs w:val="24"/>
              </w:rPr>
            </w:pPr>
            <w:r>
              <w:rPr>
                <w:rFonts w:ascii="Times New Roman" w:eastAsia="Times New Roman" w:hAnsi="Times New Roman"/>
                <w:b/>
                <w:sz w:val="24"/>
                <w:szCs w:val="24"/>
              </w:rPr>
              <w:t>LEARNING OUTCOMES</w:t>
            </w:r>
          </w:p>
        </w:tc>
        <w:tc>
          <w:tcPr>
            <w:tcW w:w="3117" w:type="dxa"/>
          </w:tcPr>
          <w:p w14:paraId="4AF97D64" w14:textId="77777777" w:rsidR="004A6325" w:rsidRDefault="004A6325" w:rsidP="006218ED">
            <w:pPr>
              <w:spacing w:line="276" w:lineRule="auto"/>
              <w:jc w:val="both"/>
              <w:rPr>
                <w:rFonts w:ascii="Times New Roman" w:eastAsia="Times New Roman" w:hAnsi="Times New Roman"/>
                <w:b/>
                <w:sz w:val="24"/>
                <w:szCs w:val="24"/>
              </w:rPr>
            </w:pPr>
            <w:r>
              <w:rPr>
                <w:rFonts w:ascii="Times New Roman" w:eastAsia="Times New Roman" w:hAnsi="Times New Roman"/>
                <w:b/>
                <w:sz w:val="24"/>
                <w:szCs w:val="24"/>
              </w:rPr>
              <w:t>DURATION (HOURS)</w:t>
            </w:r>
          </w:p>
        </w:tc>
      </w:tr>
      <w:tr w:rsidR="004A6325" w14:paraId="272359EF" w14:textId="77777777" w:rsidTr="006218ED">
        <w:tc>
          <w:tcPr>
            <w:tcW w:w="1165" w:type="dxa"/>
          </w:tcPr>
          <w:p w14:paraId="667C792C" w14:textId="77777777" w:rsidR="004A6325" w:rsidRPr="00F865B4" w:rsidRDefault="004A6325">
            <w:pPr>
              <w:pStyle w:val="ListParagraph"/>
              <w:numPr>
                <w:ilvl w:val="0"/>
                <w:numId w:val="221"/>
              </w:numPr>
              <w:spacing w:after="0" w:line="276" w:lineRule="auto"/>
              <w:jc w:val="both"/>
              <w:rPr>
                <w:b/>
                <w:kern w:val="0"/>
                <w:szCs w:val="24"/>
              </w:rPr>
            </w:pPr>
          </w:p>
        </w:tc>
        <w:tc>
          <w:tcPr>
            <w:tcW w:w="5068" w:type="dxa"/>
          </w:tcPr>
          <w:p w14:paraId="50418099" w14:textId="77777777" w:rsidR="004A6325" w:rsidRDefault="004A6325" w:rsidP="006218ED">
            <w:pPr>
              <w:spacing w:line="276" w:lineRule="auto"/>
              <w:jc w:val="both"/>
              <w:rPr>
                <w:rFonts w:ascii="Times New Roman" w:eastAsia="Times New Roman" w:hAnsi="Times New Roman"/>
                <w:b/>
                <w:sz w:val="24"/>
                <w:szCs w:val="24"/>
              </w:rPr>
            </w:pPr>
            <w:r w:rsidRPr="0060154F">
              <w:rPr>
                <w:rFonts w:ascii="Times New Roman" w:hAnsi="Times New Roman"/>
                <w:sz w:val="24"/>
                <w:szCs w:val="24"/>
                <w:lang w:val="en-ZW"/>
              </w:rPr>
              <w:t>Apply electrical quantities</w:t>
            </w:r>
          </w:p>
        </w:tc>
        <w:tc>
          <w:tcPr>
            <w:tcW w:w="3117" w:type="dxa"/>
          </w:tcPr>
          <w:p w14:paraId="7BEF51D5" w14:textId="77777777" w:rsidR="004A6325" w:rsidRPr="003025DA" w:rsidRDefault="004A6325" w:rsidP="006218ED">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8</w:t>
            </w:r>
          </w:p>
        </w:tc>
      </w:tr>
      <w:tr w:rsidR="004A6325" w14:paraId="1C8F0831" w14:textId="77777777" w:rsidTr="006218ED">
        <w:tc>
          <w:tcPr>
            <w:tcW w:w="1165" w:type="dxa"/>
          </w:tcPr>
          <w:p w14:paraId="123DDB8D" w14:textId="77777777" w:rsidR="004A6325" w:rsidRPr="00F865B4" w:rsidRDefault="004A6325">
            <w:pPr>
              <w:pStyle w:val="ListParagraph"/>
              <w:numPr>
                <w:ilvl w:val="0"/>
                <w:numId w:val="221"/>
              </w:numPr>
              <w:spacing w:after="0" w:line="276" w:lineRule="auto"/>
              <w:jc w:val="both"/>
              <w:rPr>
                <w:b/>
                <w:kern w:val="0"/>
                <w:szCs w:val="24"/>
              </w:rPr>
            </w:pPr>
          </w:p>
        </w:tc>
        <w:tc>
          <w:tcPr>
            <w:tcW w:w="5068" w:type="dxa"/>
          </w:tcPr>
          <w:p w14:paraId="6A1C6CC3" w14:textId="77777777" w:rsidR="004A6325" w:rsidRDefault="004A6325" w:rsidP="006218ED">
            <w:pPr>
              <w:spacing w:line="276" w:lineRule="auto"/>
              <w:jc w:val="both"/>
              <w:rPr>
                <w:rFonts w:ascii="Times New Roman" w:eastAsia="Times New Roman" w:hAnsi="Times New Roman"/>
                <w:b/>
                <w:sz w:val="24"/>
                <w:szCs w:val="24"/>
              </w:rPr>
            </w:pPr>
            <w:r w:rsidRPr="0060154F">
              <w:rPr>
                <w:rFonts w:ascii="Times New Roman" w:hAnsi="Times New Roman"/>
                <w:sz w:val="24"/>
                <w:szCs w:val="24"/>
                <w:lang w:val="en-ZW"/>
              </w:rPr>
              <w:t>Use cells and batteries</w:t>
            </w:r>
          </w:p>
        </w:tc>
        <w:tc>
          <w:tcPr>
            <w:tcW w:w="3117" w:type="dxa"/>
          </w:tcPr>
          <w:p w14:paraId="5F856C0D" w14:textId="77777777" w:rsidR="004A6325" w:rsidRPr="003025DA" w:rsidRDefault="004A6325" w:rsidP="006218ED">
            <w:pPr>
              <w:spacing w:line="276" w:lineRule="auto"/>
              <w:jc w:val="both"/>
              <w:rPr>
                <w:rFonts w:ascii="Times New Roman" w:eastAsia="Times New Roman" w:hAnsi="Times New Roman"/>
                <w:sz w:val="24"/>
                <w:szCs w:val="24"/>
              </w:rPr>
            </w:pPr>
            <w:r w:rsidRPr="003025DA">
              <w:rPr>
                <w:rFonts w:ascii="Times New Roman" w:eastAsia="Times New Roman" w:hAnsi="Times New Roman"/>
                <w:sz w:val="24"/>
                <w:szCs w:val="24"/>
              </w:rPr>
              <w:t>1</w:t>
            </w:r>
            <w:r>
              <w:rPr>
                <w:rFonts w:ascii="Times New Roman" w:eastAsia="Times New Roman" w:hAnsi="Times New Roman"/>
                <w:sz w:val="24"/>
                <w:szCs w:val="24"/>
              </w:rPr>
              <w:t>2</w:t>
            </w:r>
          </w:p>
        </w:tc>
      </w:tr>
      <w:tr w:rsidR="004A6325" w14:paraId="3668076B" w14:textId="77777777" w:rsidTr="006218ED">
        <w:tc>
          <w:tcPr>
            <w:tcW w:w="1165" w:type="dxa"/>
          </w:tcPr>
          <w:p w14:paraId="3639EEA2" w14:textId="77777777" w:rsidR="004A6325" w:rsidRPr="00F865B4" w:rsidRDefault="004A6325">
            <w:pPr>
              <w:pStyle w:val="ListParagraph"/>
              <w:numPr>
                <w:ilvl w:val="0"/>
                <w:numId w:val="221"/>
              </w:numPr>
              <w:spacing w:after="0" w:line="276" w:lineRule="auto"/>
              <w:jc w:val="both"/>
              <w:rPr>
                <w:b/>
                <w:kern w:val="0"/>
                <w:szCs w:val="24"/>
              </w:rPr>
            </w:pPr>
          </w:p>
        </w:tc>
        <w:tc>
          <w:tcPr>
            <w:tcW w:w="5068" w:type="dxa"/>
          </w:tcPr>
          <w:p w14:paraId="6784847B" w14:textId="77777777" w:rsidR="004A6325" w:rsidRDefault="004A6325" w:rsidP="006218ED">
            <w:pPr>
              <w:spacing w:line="276" w:lineRule="auto"/>
              <w:jc w:val="both"/>
              <w:rPr>
                <w:rFonts w:ascii="Times New Roman" w:eastAsia="Times New Roman" w:hAnsi="Times New Roman"/>
                <w:b/>
                <w:sz w:val="24"/>
                <w:szCs w:val="24"/>
              </w:rPr>
            </w:pPr>
            <w:r w:rsidRPr="0060154F">
              <w:rPr>
                <w:rFonts w:ascii="Times New Roman" w:hAnsi="Times New Roman"/>
                <w:sz w:val="24"/>
                <w:szCs w:val="24"/>
                <w:lang w:val="en-ZW"/>
              </w:rPr>
              <w:t>Apply concepts of dc circuit</w:t>
            </w:r>
          </w:p>
        </w:tc>
        <w:tc>
          <w:tcPr>
            <w:tcW w:w="3117" w:type="dxa"/>
          </w:tcPr>
          <w:p w14:paraId="61DB5566" w14:textId="77777777" w:rsidR="004A6325" w:rsidRPr="003025DA" w:rsidRDefault="004A6325" w:rsidP="006218ED">
            <w:pPr>
              <w:spacing w:line="276" w:lineRule="auto"/>
              <w:jc w:val="both"/>
              <w:rPr>
                <w:rFonts w:ascii="Times New Roman" w:eastAsia="Times New Roman" w:hAnsi="Times New Roman"/>
                <w:sz w:val="24"/>
                <w:szCs w:val="24"/>
              </w:rPr>
            </w:pPr>
            <w:r w:rsidRPr="003025DA">
              <w:rPr>
                <w:rFonts w:ascii="Times New Roman" w:eastAsia="Times New Roman" w:hAnsi="Times New Roman"/>
                <w:sz w:val="24"/>
                <w:szCs w:val="24"/>
              </w:rPr>
              <w:t>2</w:t>
            </w:r>
            <w:r>
              <w:rPr>
                <w:rFonts w:ascii="Times New Roman" w:eastAsia="Times New Roman" w:hAnsi="Times New Roman"/>
                <w:sz w:val="24"/>
                <w:szCs w:val="24"/>
              </w:rPr>
              <w:t>0</w:t>
            </w:r>
          </w:p>
        </w:tc>
      </w:tr>
      <w:tr w:rsidR="004A6325" w14:paraId="03782A14" w14:textId="77777777" w:rsidTr="006218ED">
        <w:tc>
          <w:tcPr>
            <w:tcW w:w="1165" w:type="dxa"/>
          </w:tcPr>
          <w:p w14:paraId="4FF153C9" w14:textId="77777777" w:rsidR="004A6325" w:rsidRPr="00F865B4" w:rsidRDefault="004A6325">
            <w:pPr>
              <w:pStyle w:val="ListParagraph"/>
              <w:numPr>
                <w:ilvl w:val="0"/>
                <w:numId w:val="221"/>
              </w:numPr>
              <w:spacing w:after="0" w:line="276" w:lineRule="auto"/>
              <w:jc w:val="both"/>
              <w:rPr>
                <w:b/>
                <w:kern w:val="0"/>
                <w:szCs w:val="24"/>
              </w:rPr>
            </w:pPr>
          </w:p>
        </w:tc>
        <w:tc>
          <w:tcPr>
            <w:tcW w:w="5068" w:type="dxa"/>
          </w:tcPr>
          <w:p w14:paraId="78281D88" w14:textId="77777777" w:rsidR="004A6325" w:rsidRDefault="004A6325" w:rsidP="006218ED">
            <w:pPr>
              <w:spacing w:line="276" w:lineRule="auto"/>
              <w:jc w:val="both"/>
              <w:rPr>
                <w:rFonts w:ascii="Times New Roman" w:eastAsia="Times New Roman" w:hAnsi="Times New Roman"/>
                <w:b/>
                <w:sz w:val="24"/>
                <w:szCs w:val="24"/>
              </w:rPr>
            </w:pPr>
            <w:r w:rsidRPr="0060154F">
              <w:rPr>
                <w:rFonts w:ascii="Times New Roman" w:hAnsi="Times New Roman"/>
                <w:sz w:val="24"/>
                <w:szCs w:val="24"/>
                <w:lang w:val="en-ZW"/>
              </w:rPr>
              <w:t>Apply magnetism and electromagnetism</w:t>
            </w:r>
          </w:p>
        </w:tc>
        <w:tc>
          <w:tcPr>
            <w:tcW w:w="3117" w:type="dxa"/>
          </w:tcPr>
          <w:p w14:paraId="3601F09B" w14:textId="77777777" w:rsidR="004A6325" w:rsidRPr="003025DA" w:rsidRDefault="004A6325" w:rsidP="006218ED">
            <w:pPr>
              <w:spacing w:line="276" w:lineRule="auto"/>
              <w:jc w:val="both"/>
              <w:rPr>
                <w:rFonts w:ascii="Times New Roman" w:eastAsia="Times New Roman" w:hAnsi="Times New Roman"/>
                <w:sz w:val="24"/>
                <w:szCs w:val="24"/>
              </w:rPr>
            </w:pPr>
            <w:r w:rsidRPr="003025DA">
              <w:rPr>
                <w:rFonts w:ascii="Times New Roman" w:eastAsia="Times New Roman" w:hAnsi="Times New Roman"/>
                <w:sz w:val="24"/>
                <w:szCs w:val="24"/>
              </w:rPr>
              <w:t>2</w:t>
            </w:r>
            <w:r>
              <w:rPr>
                <w:rFonts w:ascii="Times New Roman" w:eastAsia="Times New Roman" w:hAnsi="Times New Roman"/>
                <w:sz w:val="24"/>
                <w:szCs w:val="24"/>
              </w:rPr>
              <w:t>5</w:t>
            </w:r>
          </w:p>
        </w:tc>
      </w:tr>
      <w:tr w:rsidR="004A6325" w14:paraId="7E0A774F" w14:textId="77777777" w:rsidTr="006218ED">
        <w:tc>
          <w:tcPr>
            <w:tcW w:w="1165" w:type="dxa"/>
          </w:tcPr>
          <w:p w14:paraId="33F2E47C" w14:textId="77777777" w:rsidR="004A6325" w:rsidRPr="00F865B4" w:rsidRDefault="004A6325">
            <w:pPr>
              <w:pStyle w:val="ListParagraph"/>
              <w:numPr>
                <w:ilvl w:val="0"/>
                <w:numId w:val="221"/>
              </w:numPr>
              <w:spacing w:after="0" w:line="276" w:lineRule="auto"/>
              <w:jc w:val="both"/>
              <w:rPr>
                <w:b/>
                <w:kern w:val="0"/>
                <w:szCs w:val="24"/>
              </w:rPr>
            </w:pPr>
          </w:p>
        </w:tc>
        <w:tc>
          <w:tcPr>
            <w:tcW w:w="5068" w:type="dxa"/>
          </w:tcPr>
          <w:p w14:paraId="08342AC3" w14:textId="77777777" w:rsidR="004A6325" w:rsidRDefault="004A6325" w:rsidP="006218ED">
            <w:pPr>
              <w:spacing w:line="276" w:lineRule="auto"/>
              <w:jc w:val="both"/>
              <w:rPr>
                <w:rFonts w:ascii="Times New Roman" w:eastAsia="Times New Roman" w:hAnsi="Times New Roman"/>
                <w:b/>
                <w:sz w:val="24"/>
                <w:szCs w:val="24"/>
              </w:rPr>
            </w:pPr>
            <w:r w:rsidRPr="0060154F">
              <w:rPr>
                <w:rFonts w:ascii="Times New Roman" w:hAnsi="Times New Roman"/>
                <w:sz w:val="24"/>
                <w:szCs w:val="24"/>
                <w:lang w:val="en-ZW"/>
              </w:rPr>
              <w:t>Apply electrostatics principles</w:t>
            </w:r>
          </w:p>
        </w:tc>
        <w:tc>
          <w:tcPr>
            <w:tcW w:w="3117" w:type="dxa"/>
          </w:tcPr>
          <w:p w14:paraId="545939C7" w14:textId="77777777" w:rsidR="004A6325" w:rsidRPr="003025DA" w:rsidRDefault="004A6325" w:rsidP="006218ED">
            <w:pPr>
              <w:spacing w:line="276" w:lineRule="auto"/>
              <w:jc w:val="both"/>
              <w:rPr>
                <w:rFonts w:ascii="Times New Roman" w:eastAsia="Times New Roman" w:hAnsi="Times New Roman"/>
                <w:sz w:val="24"/>
                <w:szCs w:val="24"/>
              </w:rPr>
            </w:pPr>
            <w:r w:rsidRPr="003025DA">
              <w:rPr>
                <w:rFonts w:ascii="Times New Roman" w:eastAsia="Times New Roman" w:hAnsi="Times New Roman"/>
                <w:sz w:val="24"/>
                <w:szCs w:val="24"/>
              </w:rPr>
              <w:t>15</w:t>
            </w:r>
          </w:p>
        </w:tc>
      </w:tr>
      <w:tr w:rsidR="004A6325" w14:paraId="1FAB0255" w14:textId="77777777" w:rsidTr="006218ED">
        <w:tc>
          <w:tcPr>
            <w:tcW w:w="1165" w:type="dxa"/>
          </w:tcPr>
          <w:p w14:paraId="729000BD" w14:textId="77777777" w:rsidR="004A6325" w:rsidRPr="00F865B4" w:rsidRDefault="004A6325">
            <w:pPr>
              <w:pStyle w:val="ListParagraph"/>
              <w:numPr>
                <w:ilvl w:val="0"/>
                <w:numId w:val="221"/>
              </w:numPr>
              <w:spacing w:after="0" w:line="276" w:lineRule="auto"/>
              <w:jc w:val="both"/>
              <w:rPr>
                <w:b/>
                <w:kern w:val="0"/>
                <w:szCs w:val="24"/>
              </w:rPr>
            </w:pPr>
          </w:p>
        </w:tc>
        <w:tc>
          <w:tcPr>
            <w:tcW w:w="5068" w:type="dxa"/>
          </w:tcPr>
          <w:p w14:paraId="19795A5C" w14:textId="77777777" w:rsidR="004A6325" w:rsidRDefault="004A6325" w:rsidP="006218ED">
            <w:pPr>
              <w:spacing w:line="276" w:lineRule="auto"/>
              <w:jc w:val="both"/>
              <w:rPr>
                <w:rFonts w:ascii="Times New Roman" w:eastAsia="Times New Roman" w:hAnsi="Times New Roman"/>
                <w:b/>
                <w:sz w:val="24"/>
                <w:szCs w:val="24"/>
              </w:rPr>
            </w:pPr>
            <w:r w:rsidRPr="0060154F">
              <w:rPr>
                <w:rFonts w:ascii="Times New Roman" w:hAnsi="Times New Roman"/>
                <w:sz w:val="24"/>
                <w:szCs w:val="24"/>
                <w:lang w:val="en-ZW"/>
              </w:rPr>
              <w:t>Apply ac circuits</w:t>
            </w:r>
          </w:p>
        </w:tc>
        <w:tc>
          <w:tcPr>
            <w:tcW w:w="3117" w:type="dxa"/>
          </w:tcPr>
          <w:p w14:paraId="5F8C2D19" w14:textId="77777777" w:rsidR="004A6325" w:rsidRPr="003025DA" w:rsidRDefault="004A6325" w:rsidP="006218ED">
            <w:pPr>
              <w:spacing w:line="276" w:lineRule="auto"/>
              <w:jc w:val="both"/>
              <w:rPr>
                <w:rFonts w:ascii="Times New Roman" w:eastAsia="Times New Roman" w:hAnsi="Times New Roman"/>
                <w:sz w:val="24"/>
                <w:szCs w:val="24"/>
              </w:rPr>
            </w:pPr>
            <w:r>
              <w:rPr>
                <w:rFonts w:ascii="Times New Roman" w:eastAsia="Times New Roman" w:hAnsi="Times New Roman"/>
                <w:sz w:val="24"/>
                <w:szCs w:val="24"/>
              </w:rPr>
              <w:t>20</w:t>
            </w:r>
          </w:p>
        </w:tc>
      </w:tr>
      <w:tr w:rsidR="004A6325" w14:paraId="4152022E" w14:textId="77777777" w:rsidTr="006218ED">
        <w:tc>
          <w:tcPr>
            <w:tcW w:w="1165" w:type="dxa"/>
          </w:tcPr>
          <w:p w14:paraId="7E854015" w14:textId="77777777" w:rsidR="004A6325" w:rsidRDefault="004A6325" w:rsidP="006218ED">
            <w:pPr>
              <w:spacing w:line="276" w:lineRule="auto"/>
              <w:jc w:val="both"/>
              <w:rPr>
                <w:rFonts w:ascii="Times New Roman" w:eastAsia="Times New Roman" w:hAnsi="Times New Roman"/>
                <w:b/>
                <w:sz w:val="24"/>
                <w:szCs w:val="24"/>
              </w:rPr>
            </w:pPr>
          </w:p>
        </w:tc>
        <w:tc>
          <w:tcPr>
            <w:tcW w:w="5068" w:type="dxa"/>
          </w:tcPr>
          <w:p w14:paraId="58F8513A" w14:textId="77777777" w:rsidR="004A6325" w:rsidRDefault="004A6325" w:rsidP="006218ED">
            <w:pPr>
              <w:spacing w:line="276" w:lineRule="auto"/>
              <w:jc w:val="both"/>
              <w:rPr>
                <w:rFonts w:ascii="Times New Roman" w:eastAsia="Times New Roman" w:hAnsi="Times New Roman"/>
                <w:b/>
                <w:sz w:val="24"/>
                <w:szCs w:val="24"/>
              </w:rPr>
            </w:pPr>
            <w:r>
              <w:rPr>
                <w:rFonts w:ascii="Times New Roman" w:eastAsia="Times New Roman" w:hAnsi="Times New Roman"/>
                <w:b/>
                <w:sz w:val="24"/>
                <w:szCs w:val="24"/>
              </w:rPr>
              <w:t>TOTAL HOURS</w:t>
            </w:r>
          </w:p>
        </w:tc>
        <w:tc>
          <w:tcPr>
            <w:tcW w:w="3117" w:type="dxa"/>
          </w:tcPr>
          <w:p w14:paraId="4950F19D" w14:textId="77777777" w:rsidR="004A6325" w:rsidRPr="005E06C2" w:rsidRDefault="004A6325" w:rsidP="006218ED">
            <w:pPr>
              <w:spacing w:line="276" w:lineRule="auto"/>
              <w:jc w:val="both"/>
              <w:rPr>
                <w:rFonts w:ascii="Times New Roman" w:eastAsia="Times New Roman" w:hAnsi="Times New Roman"/>
                <w:b/>
                <w:bCs/>
                <w:sz w:val="24"/>
                <w:szCs w:val="24"/>
              </w:rPr>
            </w:pPr>
            <w:r w:rsidRPr="005E06C2">
              <w:rPr>
                <w:rFonts w:ascii="Times New Roman" w:eastAsia="Times New Roman" w:hAnsi="Times New Roman"/>
                <w:b/>
                <w:bCs/>
                <w:sz w:val="24"/>
                <w:szCs w:val="24"/>
              </w:rPr>
              <w:t>100</w:t>
            </w:r>
          </w:p>
        </w:tc>
      </w:tr>
    </w:tbl>
    <w:p w14:paraId="022A7901" w14:textId="77777777" w:rsidR="004A6325" w:rsidRPr="00AB647F" w:rsidRDefault="004A6325" w:rsidP="004A6325">
      <w:pPr>
        <w:spacing w:after="0" w:line="276" w:lineRule="auto"/>
        <w:jc w:val="both"/>
        <w:rPr>
          <w:rFonts w:ascii="Times New Roman" w:eastAsia="Times New Roman" w:hAnsi="Times New Roman" w:cs="Times New Roman"/>
          <w:b/>
          <w:kern w:val="0"/>
          <w:sz w:val="24"/>
          <w:szCs w:val="24"/>
          <w14:ligatures w14:val="none"/>
        </w:rPr>
      </w:pPr>
    </w:p>
    <w:p w14:paraId="3270CA1F" w14:textId="77777777" w:rsidR="004A6325" w:rsidRPr="00AB647F" w:rsidRDefault="004A6325" w:rsidP="004A6325">
      <w:pPr>
        <w:spacing w:after="24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2"/>
        <w:gridCol w:w="4802"/>
        <w:gridCol w:w="1806"/>
      </w:tblGrid>
      <w:tr w:rsidR="004A6325" w:rsidRPr="00AB647F" w14:paraId="335FE7CB" w14:textId="77777777" w:rsidTr="006218ED">
        <w:tc>
          <w:tcPr>
            <w:tcW w:w="1466" w:type="pct"/>
            <w:shd w:val="clear" w:color="auto" w:fill="auto"/>
          </w:tcPr>
          <w:p w14:paraId="2C06C7EE" w14:textId="77777777" w:rsidR="004A6325" w:rsidRPr="00AB647F" w:rsidRDefault="004A6325" w:rsidP="006218ED">
            <w:pPr>
              <w:spacing w:after="0" w:line="276" w:lineRule="auto"/>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Learning Outcome</w:t>
            </w:r>
          </w:p>
          <w:p w14:paraId="1B30B694" w14:textId="77777777" w:rsidR="004A6325" w:rsidRPr="00AB647F" w:rsidRDefault="004A6325" w:rsidP="006218ED">
            <w:pPr>
              <w:spacing w:after="0" w:line="276" w:lineRule="auto"/>
              <w:jc w:val="center"/>
              <w:rPr>
                <w:rFonts w:ascii="Times New Roman" w:eastAsia="Times New Roman" w:hAnsi="Times New Roman" w:cs="Times New Roman"/>
                <w:b/>
                <w:kern w:val="0"/>
                <w:sz w:val="24"/>
                <w:szCs w:val="24"/>
                <w14:ligatures w14:val="none"/>
              </w:rPr>
            </w:pPr>
          </w:p>
        </w:tc>
        <w:tc>
          <w:tcPr>
            <w:tcW w:w="2568" w:type="pct"/>
            <w:shd w:val="clear" w:color="auto" w:fill="auto"/>
          </w:tcPr>
          <w:p w14:paraId="36D8F953" w14:textId="77777777" w:rsidR="004A6325" w:rsidRPr="00AB647F" w:rsidRDefault="004A6325" w:rsidP="006218ED">
            <w:pPr>
              <w:spacing w:after="0" w:line="276" w:lineRule="auto"/>
              <w:jc w:val="center"/>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Content</w:t>
            </w:r>
          </w:p>
          <w:p w14:paraId="3CE1A96A" w14:textId="77777777" w:rsidR="004A6325" w:rsidRPr="00AB647F" w:rsidRDefault="004A6325" w:rsidP="006218ED">
            <w:pPr>
              <w:spacing w:after="0" w:line="276" w:lineRule="auto"/>
              <w:jc w:val="center"/>
              <w:rPr>
                <w:rFonts w:ascii="Times New Roman" w:eastAsia="Times New Roman" w:hAnsi="Times New Roman" w:cs="Times New Roman"/>
                <w:b/>
                <w:kern w:val="0"/>
                <w:sz w:val="24"/>
                <w:szCs w:val="24"/>
                <w14:ligatures w14:val="none"/>
              </w:rPr>
            </w:pPr>
          </w:p>
        </w:tc>
        <w:tc>
          <w:tcPr>
            <w:tcW w:w="966" w:type="pct"/>
            <w:shd w:val="clear" w:color="auto" w:fill="auto"/>
          </w:tcPr>
          <w:p w14:paraId="382D0D31" w14:textId="77777777" w:rsidR="004A6325" w:rsidRPr="00AB647F" w:rsidRDefault="004A6325" w:rsidP="006218ED">
            <w:pPr>
              <w:spacing w:after="0" w:line="276" w:lineRule="auto"/>
              <w:jc w:val="center"/>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Suggested Assessment Methods</w:t>
            </w:r>
          </w:p>
        </w:tc>
      </w:tr>
      <w:tr w:rsidR="004A6325" w:rsidRPr="00AB647F" w14:paraId="3727EB84" w14:textId="77777777" w:rsidTr="006218ED">
        <w:tc>
          <w:tcPr>
            <w:tcW w:w="1466" w:type="pct"/>
            <w:shd w:val="clear" w:color="auto" w:fill="auto"/>
          </w:tcPr>
          <w:p w14:paraId="014C2C2B" w14:textId="77777777" w:rsidR="004A6325" w:rsidRPr="00AB647F" w:rsidRDefault="004A6325">
            <w:pPr>
              <w:numPr>
                <w:ilvl w:val="0"/>
                <w:numId w:val="76"/>
              </w:numPr>
              <w:spacing w:after="20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Apply Electrical quantities</w:t>
            </w:r>
          </w:p>
        </w:tc>
        <w:tc>
          <w:tcPr>
            <w:tcW w:w="2568" w:type="pct"/>
            <w:shd w:val="clear" w:color="auto" w:fill="auto"/>
          </w:tcPr>
          <w:p w14:paraId="624723CB" w14:textId="77777777" w:rsidR="004A6325" w:rsidRPr="00AB647F" w:rsidRDefault="004A6325">
            <w:pPr>
              <w:numPr>
                <w:ilvl w:val="1"/>
                <w:numId w:val="8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Fundamental Electrical Concepts</w:t>
            </w:r>
          </w:p>
          <w:p w14:paraId="5E350919" w14:textId="77777777" w:rsidR="004A6325" w:rsidRPr="00AB647F" w:rsidRDefault="004A6325">
            <w:pPr>
              <w:numPr>
                <w:ilvl w:val="2"/>
                <w:numId w:val="8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Electrical quantities</w:t>
            </w:r>
          </w:p>
          <w:p w14:paraId="33AAEE08" w14:textId="77777777" w:rsidR="004A6325" w:rsidRPr="00AB647F" w:rsidRDefault="004A6325">
            <w:pPr>
              <w:numPr>
                <w:ilvl w:val="3"/>
                <w:numId w:val="8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Charge</w:t>
            </w:r>
          </w:p>
          <w:p w14:paraId="3F7A7C9A" w14:textId="77777777" w:rsidR="004A6325" w:rsidRPr="00AB647F" w:rsidRDefault="004A6325">
            <w:pPr>
              <w:numPr>
                <w:ilvl w:val="3"/>
                <w:numId w:val="8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Current</w:t>
            </w:r>
          </w:p>
          <w:p w14:paraId="590AF5A9" w14:textId="77777777" w:rsidR="004A6325" w:rsidRPr="00AB647F" w:rsidRDefault="004A6325">
            <w:pPr>
              <w:numPr>
                <w:ilvl w:val="3"/>
                <w:numId w:val="8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Voltage</w:t>
            </w:r>
          </w:p>
          <w:p w14:paraId="147F4CCF" w14:textId="77777777" w:rsidR="004A6325" w:rsidRPr="00AB647F" w:rsidRDefault="004A6325">
            <w:pPr>
              <w:numPr>
                <w:ilvl w:val="3"/>
                <w:numId w:val="8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Power</w:t>
            </w:r>
          </w:p>
          <w:p w14:paraId="72B250B3" w14:textId="77777777" w:rsidR="004A6325" w:rsidRPr="00AB647F" w:rsidRDefault="004A6325">
            <w:pPr>
              <w:numPr>
                <w:ilvl w:val="3"/>
                <w:numId w:val="8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Energy</w:t>
            </w:r>
          </w:p>
          <w:p w14:paraId="3DCEE960" w14:textId="77777777" w:rsidR="004A6325" w:rsidRPr="00AB647F" w:rsidRDefault="004A6325">
            <w:pPr>
              <w:numPr>
                <w:ilvl w:val="2"/>
                <w:numId w:val="8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Units of measurement (SI units)</w:t>
            </w:r>
          </w:p>
          <w:p w14:paraId="45DBD593" w14:textId="77777777" w:rsidR="004A6325" w:rsidRPr="00AB647F" w:rsidRDefault="004A6325">
            <w:pPr>
              <w:numPr>
                <w:ilvl w:val="3"/>
                <w:numId w:val="8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SI unit definition</w:t>
            </w:r>
          </w:p>
          <w:p w14:paraId="1D9D501B" w14:textId="77777777" w:rsidR="004A6325" w:rsidRPr="00AB647F" w:rsidRDefault="004A6325">
            <w:pPr>
              <w:numPr>
                <w:ilvl w:val="3"/>
                <w:numId w:val="8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Electrical quantities SI units</w:t>
            </w:r>
          </w:p>
          <w:p w14:paraId="3716DE45" w14:textId="77777777" w:rsidR="004A6325" w:rsidRPr="00AB647F" w:rsidRDefault="004A6325">
            <w:pPr>
              <w:numPr>
                <w:ilvl w:val="2"/>
                <w:numId w:val="8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calculations involving electrical quantities</w:t>
            </w:r>
          </w:p>
          <w:p w14:paraId="0359DB55" w14:textId="77777777" w:rsidR="004A6325" w:rsidRPr="00AB647F" w:rsidRDefault="004A6325">
            <w:pPr>
              <w:numPr>
                <w:ilvl w:val="2"/>
                <w:numId w:val="8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Measuring electrical quantities</w:t>
            </w:r>
          </w:p>
          <w:p w14:paraId="293FEC53" w14:textId="77777777" w:rsidR="004A6325" w:rsidRPr="00AB647F" w:rsidRDefault="004A6325">
            <w:pPr>
              <w:numPr>
                <w:ilvl w:val="3"/>
                <w:numId w:val="8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Using electrical quantities measuring instruments</w:t>
            </w:r>
          </w:p>
          <w:p w14:paraId="1459F895" w14:textId="77777777" w:rsidR="004A6325" w:rsidRPr="00AB647F" w:rsidRDefault="004A6325">
            <w:pPr>
              <w:numPr>
                <w:ilvl w:val="0"/>
                <w:numId w:val="146"/>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Voltmeters</w:t>
            </w:r>
          </w:p>
          <w:p w14:paraId="5AA22A18" w14:textId="77777777" w:rsidR="004A6325" w:rsidRPr="00AB647F" w:rsidRDefault="004A6325">
            <w:pPr>
              <w:numPr>
                <w:ilvl w:val="0"/>
                <w:numId w:val="146"/>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Ammeters</w:t>
            </w:r>
          </w:p>
          <w:p w14:paraId="1A35BCE1" w14:textId="77777777" w:rsidR="004A6325" w:rsidRPr="00AB647F" w:rsidRDefault="004A6325">
            <w:pPr>
              <w:numPr>
                <w:ilvl w:val="0"/>
                <w:numId w:val="146"/>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Ohmmeters</w:t>
            </w:r>
          </w:p>
          <w:p w14:paraId="1A9BB545" w14:textId="77777777" w:rsidR="004A6325" w:rsidRPr="00AB647F" w:rsidRDefault="004A6325">
            <w:pPr>
              <w:numPr>
                <w:ilvl w:val="0"/>
                <w:numId w:val="146"/>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Multimeters</w:t>
            </w:r>
          </w:p>
          <w:p w14:paraId="6285CE03" w14:textId="77777777" w:rsidR="004A6325" w:rsidRPr="00AB647F" w:rsidRDefault="004A6325">
            <w:pPr>
              <w:numPr>
                <w:ilvl w:val="0"/>
                <w:numId w:val="146"/>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Power meters</w:t>
            </w:r>
          </w:p>
          <w:p w14:paraId="423D40E6" w14:textId="77777777" w:rsidR="004A6325" w:rsidRPr="00AB647F" w:rsidRDefault="004A6325">
            <w:pPr>
              <w:numPr>
                <w:ilvl w:val="0"/>
                <w:numId w:val="146"/>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Oscilloscope</w:t>
            </w:r>
          </w:p>
        </w:tc>
        <w:tc>
          <w:tcPr>
            <w:tcW w:w="966" w:type="pct"/>
            <w:shd w:val="clear" w:color="auto" w:fill="auto"/>
          </w:tcPr>
          <w:p w14:paraId="42EFA267" w14:textId="77777777" w:rsidR="004A6325" w:rsidRPr="00AB647F" w:rsidRDefault="004A6325">
            <w:pPr>
              <w:numPr>
                <w:ilvl w:val="0"/>
                <w:numId w:val="92"/>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Written Assessment</w:t>
            </w:r>
          </w:p>
          <w:p w14:paraId="7E362401" w14:textId="77777777" w:rsidR="004A6325" w:rsidRPr="00AB647F" w:rsidRDefault="004A6325">
            <w:pPr>
              <w:numPr>
                <w:ilvl w:val="0"/>
                <w:numId w:val="92"/>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 xml:space="preserve">Oral Questioning </w:t>
            </w:r>
          </w:p>
          <w:p w14:paraId="7E102B5A" w14:textId="77777777" w:rsidR="004A6325" w:rsidRPr="00AB647F" w:rsidRDefault="004A6325">
            <w:pPr>
              <w:numPr>
                <w:ilvl w:val="0"/>
                <w:numId w:val="92"/>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Practical Assessment</w:t>
            </w:r>
          </w:p>
          <w:p w14:paraId="4D5C189A" w14:textId="77777777" w:rsidR="004A6325" w:rsidRPr="00AB647F" w:rsidRDefault="004A6325">
            <w:pPr>
              <w:numPr>
                <w:ilvl w:val="0"/>
                <w:numId w:val="92"/>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Project</w:t>
            </w:r>
          </w:p>
          <w:p w14:paraId="61289DFD" w14:textId="77777777" w:rsidR="004A6325" w:rsidRPr="00AB647F" w:rsidRDefault="004A6325">
            <w:pPr>
              <w:numPr>
                <w:ilvl w:val="0"/>
                <w:numId w:val="92"/>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Third party report</w:t>
            </w:r>
          </w:p>
          <w:p w14:paraId="6E41EF24" w14:textId="77777777" w:rsidR="004A6325" w:rsidRPr="00AB647F" w:rsidRDefault="004A6325">
            <w:pPr>
              <w:numPr>
                <w:ilvl w:val="0"/>
                <w:numId w:val="92"/>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Portfolio of evidence</w:t>
            </w:r>
          </w:p>
          <w:p w14:paraId="7280180F" w14:textId="77777777" w:rsidR="004A6325" w:rsidRPr="00AB647F" w:rsidRDefault="004A6325">
            <w:pPr>
              <w:numPr>
                <w:ilvl w:val="0"/>
                <w:numId w:val="92"/>
              </w:numPr>
              <w:spacing w:after="0" w:line="276" w:lineRule="auto"/>
              <w:contextualSpacing/>
              <w:rPr>
                <w:rFonts w:ascii="Times New Roman" w:eastAsia="Calibri" w:hAnsi="Times New Roman" w:cs="Times New Roman"/>
                <w:kern w:val="0"/>
                <w:sz w:val="24"/>
                <w:szCs w:val="24"/>
                <w:lang w:val="en-ZA"/>
                <w14:ligatures w14:val="none"/>
              </w:rPr>
            </w:pPr>
          </w:p>
        </w:tc>
      </w:tr>
      <w:tr w:rsidR="004A6325" w:rsidRPr="00AB647F" w14:paraId="47A8C9DF" w14:textId="77777777" w:rsidTr="006218ED">
        <w:tc>
          <w:tcPr>
            <w:tcW w:w="1466" w:type="pct"/>
            <w:shd w:val="clear" w:color="auto" w:fill="auto"/>
          </w:tcPr>
          <w:p w14:paraId="1182E85E" w14:textId="77777777" w:rsidR="004A6325" w:rsidRPr="00AB647F" w:rsidRDefault="004A6325">
            <w:pPr>
              <w:numPr>
                <w:ilvl w:val="0"/>
                <w:numId w:val="76"/>
              </w:numPr>
              <w:spacing w:after="20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Use cells and batteries</w:t>
            </w:r>
          </w:p>
        </w:tc>
        <w:tc>
          <w:tcPr>
            <w:tcW w:w="2568" w:type="pct"/>
            <w:shd w:val="clear" w:color="auto" w:fill="auto"/>
          </w:tcPr>
          <w:p w14:paraId="66192793" w14:textId="77777777" w:rsidR="004A6325" w:rsidRPr="00AB647F" w:rsidRDefault="004A6325">
            <w:pPr>
              <w:numPr>
                <w:ilvl w:val="1"/>
                <w:numId w:val="1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Introduction to Cells and Batteries</w:t>
            </w:r>
          </w:p>
          <w:p w14:paraId="6E1032E7" w14:textId="77777777" w:rsidR="004A6325" w:rsidRPr="00AB647F" w:rsidRDefault="004A6325">
            <w:pPr>
              <w:numPr>
                <w:ilvl w:val="2"/>
                <w:numId w:val="1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Role of cells and batteries as sources of electrical energy in various systems.</w:t>
            </w:r>
          </w:p>
          <w:p w14:paraId="7E7DB576" w14:textId="77777777" w:rsidR="004A6325" w:rsidRPr="00AB647F" w:rsidRDefault="004A6325">
            <w:pPr>
              <w:numPr>
                <w:ilvl w:val="2"/>
                <w:numId w:val="1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Basic Concepts</w:t>
            </w:r>
          </w:p>
          <w:p w14:paraId="37A75F49" w14:textId="77777777" w:rsidR="004A6325" w:rsidRPr="00AB647F" w:rsidRDefault="004A6325">
            <w:pPr>
              <w:numPr>
                <w:ilvl w:val="3"/>
                <w:numId w:val="1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Cell</w:t>
            </w:r>
          </w:p>
          <w:p w14:paraId="2AFF5142" w14:textId="77777777" w:rsidR="004A6325" w:rsidRPr="00AB647F" w:rsidRDefault="004A6325">
            <w:pPr>
              <w:numPr>
                <w:ilvl w:val="3"/>
                <w:numId w:val="1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Battery</w:t>
            </w:r>
          </w:p>
          <w:p w14:paraId="1FDD0D5F" w14:textId="77777777" w:rsidR="004A6325" w:rsidRPr="00AB647F" w:rsidRDefault="004A6325">
            <w:pPr>
              <w:numPr>
                <w:ilvl w:val="1"/>
                <w:numId w:val="1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Types of Cells</w:t>
            </w:r>
          </w:p>
          <w:p w14:paraId="7E56B86B" w14:textId="77777777" w:rsidR="004A6325" w:rsidRPr="00AB647F" w:rsidRDefault="004A6325">
            <w:pPr>
              <w:numPr>
                <w:ilvl w:val="2"/>
                <w:numId w:val="1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Primary Cells and Secondary Cells </w:t>
            </w:r>
          </w:p>
          <w:p w14:paraId="5FEDE8F0" w14:textId="77777777" w:rsidR="004A6325" w:rsidRPr="00AB647F" w:rsidRDefault="004A6325">
            <w:pPr>
              <w:numPr>
                <w:ilvl w:val="2"/>
                <w:numId w:val="1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Examples of Primary Cells and Secondary Cells </w:t>
            </w:r>
          </w:p>
          <w:p w14:paraId="450E39FF" w14:textId="77777777" w:rsidR="004A6325" w:rsidRPr="00AB647F" w:rsidRDefault="004A6325">
            <w:pPr>
              <w:numPr>
                <w:ilvl w:val="2"/>
                <w:numId w:val="1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Applications of Primary Cells and Secondary Cells </w:t>
            </w:r>
          </w:p>
          <w:p w14:paraId="4DD3BA50" w14:textId="77777777" w:rsidR="004A6325" w:rsidRPr="00AB647F" w:rsidRDefault="004A6325">
            <w:pPr>
              <w:numPr>
                <w:ilvl w:val="1"/>
                <w:numId w:val="1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Battery Configurations and Ratings</w:t>
            </w:r>
          </w:p>
          <w:p w14:paraId="4E9F5E43" w14:textId="77777777" w:rsidR="004A6325" w:rsidRPr="00AB647F" w:rsidRDefault="004A6325">
            <w:pPr>
              <w:numPr>
                <w:ilvl w:val="2"/>
                <w:numId w:val="1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Series Connection</w:t>
            </w:r>
          </w:p>
          <w:p w14:paraId="52F009F4" w14:textId="77777777" w:rsidR="004A6325" w:rsidRPr="00AB647F" w:rsidRDefault="004A6325">
            <w:pPr>
              <w:numPr>
                <w:ilvl w:val="2"/>
                <w:numId w:val="1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Parallel Connection.</w:t>
            </w:r>
          </w:p>
          <w:p w14:paraId="5DBAB8C5" w14:textId="77777777" w:rsidR="004A6325" w:rsidRPr="00AB647F" w:rsidRDefault="004A6325">
            <w:pPr>
              <w:numPr>
                <w:ilvl w:val="2"/>
                <w:numId w:val="1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Ratings</w:t>
            </w:r>
          </w:p>
          <w:p w14:paraId="5F4F4351" w14:textId="77777777" w:rsidR="004A6325" w:rsidRPr="00AB647F" w:rsidRDefault="004A6325">
            <w:pPr>
              <w:numPr>
                <w:ilvl w:val="3"/>
                <w:numId w:val="1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Voltage</w:t>
            </w:r>
          </w:p>
          <w:p w14:paraId="7ED66DE3" w14:textId="77777777" w:rsidR="004A6325" w:rsidRPr="00AB647F" w:rsidRDefault="004A6325">
            <w:pPr>
              <w:numPr>
                <w:ilvl w:val="3"/>
                <w:numId w:val="1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Capacity (</w:t>
            </w:r>
            <w:proofErr w:type="spellStart"/>
            <w:r w:rsidRPr="00AB647F">
              <w:rPr>
                <w:rFonts w:ascii="Times New Roman" w:eastAsia="Calibri" w:hAnsi="Times New Roman" w:cs="Times New Roman"/>
                <w:kern w:val="0"/>
                <w:sz w:val="24"/>
                <w:szCs w:val="24"/>
                <w:lang w:val="en-ZW"/>
                <w14:ligatures w14:val="none"/>
              </w:rPr>
              <w:t>mAh</w:t>
            </w:r>
            <w:proofErr w:type="spellEnd"/>
            <w:r w:rsidRPr="00AB647F">
              <w:rPr>
                <w:rFonts w:ascii="Times New Roman" w:eastAsia="Calibri" w:hAnsi="Times New Roman" w:cs="Times New Roman"/>
                <w:kern w:val="0"/>
                <w:sz w:val="24"/>
                <w:szCs w:val="24"/>
                <w:lang w:val="en-ZW"/>
                <w14:ligatures w14:val="none"/>
              </w:rPr>
              <w:t xml:space="preserve"> or Ah)</w:t>
            </w:r>
          </w:p>
          <w:p w14:paraId="03429A26" w14:textId="77777777" w:rsidR="004A6325" w:rsidRPr="00AB647F" w:rsidRDefault="004A6325">
            <w:pPr>
              <w:numPr>
                <w:ilvl w:val="3"/>
                <w:numId w:val="1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Energy Density</w:t>
            </w:r>
          </w:p>
          <w:p w14:paraId="2D2060DF" w14:textId="77777777" w:rsidR="004A6325" w:rsidRPr="00AB647F" w:rsidRDefault="004A6325">
            <w:pPr>
              <w:numPr>
                <w:ilvl w:val="1"/>
                <w:numId w:val="1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Working Principles of Cells and Batteries</w:t>
            </w:r>
          </w:p>
          <w:p w14:paraId="4E312647" w14:textId="77777777" w:rsidR="004A6325" w:rsidRPr="00AB647F" w:rsidRDefault="004A6325">
            <w:pPr>
              <w:numPr>
                <w:ilvl w:val="2"/>
                <w:numId w:val="1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Electrochemical Reaction</w:t>
            </w:r>
          </w:p>
          <w:p w14:paraId="4E96456A" w14:textId="77777777" w:rsidR="004A6325" w:rsidRPr="00AB647F" w:rsidRDefault="004A6325">
            <w:pPr>
              <w:numPr>
                <w:ilvl w:val="2"/>
                <w:numId w:val="1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Basic Components</w:t>
            </w:r>
          </w:p>
          <w:p w14:paraId="75F1C241" w14:textId="77777777" w:rsidR="004A6325" w:rsidRPr="00AB647F" w:rsidRDefault="004A6325">
            <w:pPr>
              <w:numPr>
                <w:ilvl w:val="3"/>
                <w:numId w:val="1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Anode</w:t>
            </w:r>
          </w:p>
          <w:p w14:paraId="56B63425" w14:textId="77777777" w:rsidR="004A6325" w:rsidRPr="00AB647F" w:rsidRDefault="004A6325">
            <w:pPr>
              <w:numPr>
                <w:ilvl w:val="3"/>
                <w:numId w:val="1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Cathode.</w:t>
            </w:r>
          </w:p>
          <w:p w14:paraId="26FB4516" w14:textId="77777777" w:rsidR="004A6325" w:rsidRPr="00AB647F" w:rsidRDefault="004A6325">
            <w:pPr>
              <w:numPr>
                <w:ilvl w:val="3"/>
                <w:numId w:val="1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Electrolyte</w:t>
            </w:r>
          </w:p>
          <w:p w14:paraId="10962813" w14:textId="77777777" w:rsidR="004A6325" w:rsidRPr="00AB647F" w:rsidRDefault="004A6325">
            <w:pPr>
              <w:numPr>
                <w:ilvl w:val="2"/>
                <w:numId w:val="1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Operation Cycle</w:t>
            </w:r>
          </w:p>
          <w:p w14:paraId="6B8C1487" w14:textId="77777777" w:rsidR="004A6325" w:rsidRPr="00AB647F" w:rsidRDefault="004A6325">
            <w:pPr>
              <w:numPr>
                <w:ilvl w:val="3"/>
                <w:numId w:val="1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Discharge</w:t>
            </w:r>
          </w:p>
          <w:p w14:paraId="77FC5EA6" w14:textId="77777777" w:rsidR="004A6325" w:rsidRPr="00AB647F" w:rsidRDefault="004A6325">
            <w:pPr>
              <w:numPr>
                <w:ilvl w:val="3"/>
                <w:numId w:val="1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Recharge</w:t>
            </w:r>
          </w:p>
          <w:p w14:paraId="27C7FDD1" w14:textId="77777777" w:rsidR="004A6325" w:rsidRPr="00AB647F" w:rsidRDefault="004A6325">
            <w:pPr>
              <w:numPr>
                <w:ilvl w:val="2"/>
                <w:numId w:val="1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E.M.F and internal resistance of cells</w:t>
            </w:r>
          </w:p>
          <w:p w14:paraId="3E6109FA" w14:textId="77777777" w:rsidR="004A6325" w:rsidRPr="00AB647F" w:rsidRDefault="004A6325">
            <w:pPr>
              <w:numPr>
                <w:ilvl w:val="1"/>
                <w:numId w:val="1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Types of Batteries and Applications</w:t>
            </w:r>
          </w:p>
          <w:p w14:paraId="2BC88780" w14:textId="77777777" w:rsidR="004A6325" w:rsidRPr="00AB647F" w:rsidRDefault="004A6325">
            <w:pPr>
              <w:numPr>
                <w:ilvl w:val="2"/>
                <w:numId w:val="1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Lead-Acid Batteries</w:t>
            </w:r>
          </w:p>
          <w:p w14:paraId="4702FE82" w14:textId="77777777" w:rsidR="004A6325" w:rsidRPr="00AB647F" w:rsidRDefault="004A6325">
            <w:pPr>
              <w:numPr>
                <w:ilvl w:val="3"/>
                <w:numId w:val="1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Advantages and disadvantages</w:t>
            </w:r>
          </w:p>
          <w:p w14:paraId="58EAA63B" w14:textId="77777777" w:rsidR="004A6325" w:rsidRPr="00AB647F" w:rsidRDefault="004A6325">
            <w:pPr>
              <w:numPr>
                <w:ilvl w:val="3"/>
                <w:numId w:val="1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Applications</w:t>
            </w:r>
          </w:p>
          <w:p w14:paraId="3CF7F994" w14:textId="77777777" w:rsidR="004A6325" w:rsidRPr="00AB647F" w:rsidRDefault="004A6325">
            <w:pPr>
              <w:numPr>
                <w:ilvl w:val="2"/>
                <w:numId w:val="1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Lithium-Ion (Li-ion) Batteries</w:t>
            </w:r>
          </w:p>
          <w:p w14:paraId="102E7BEF" w14:textId="77777777" w:rsidR="004A6325" w:rsidRPr="00AB647F" w:rsidRDefault="004A6325">
            <w:pPr>
              <w:numPr>
                <w:ilvl w:val="3"/>
                <w:numId w:val="1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Advantages and disadvantages</w:t>
            </w:r>
          </w:p>
          <w:p w14:paraId="62553925" w14:textId="77777777" w:rsidR="004A6325" w:rsidRPr="00AB647F" w:rsidRDefault="004A6325">
            <w:pPr>
              <w:numPr>
                <w:ilvl w:val="3"/>
                <w:numId w:val="1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Applications</w:t>
            </w:r>
          </w:p>
          <w:p w14:paraId="7A7E188E" w14:textId="77777777" w:rsidR="004A6325" w:rsidRPr="00AB647F" w:rsidRDefault="004A6325">
            <w:pPr>
              <w:numPr>
                <w:ilvl w:val="2"/>
                <w:numId w:val="1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Lithium-Polymer (Li-Po) Batteries</w:t>
            </w:r>
          </w:p>
          <w:p w14:paraId="5280F0CD" w14:textId="77777777" w:rsidR="004A6325" w:rsidRPr="00AB647F" w:rsidRDefault="004A6325">
            <w:pPr>
              <w:numPr>
                <w:ilvl w:val="3"/>
                <w:numId w:val="1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Advantages and disadvantages</w:t>
            </w:r>
          </w:p>
          <w:p w14:paraId="37A2D3FF" w14:textId="77777777" w:rsidR="004A6325" w:rsidRPr="00AB647F" w:rsidRDefault="004A6325">
            <w:pPr>
              <w:numPr>
                <w:ilvl w:val="3"/>
                <w:numId w:val="1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Applications</w:t>
            </w:r>
          </w:p>
          <w:p w14:paraId="7CABAA36" w14:textId="77777777" w:rsidR="004A6325" w:rsidRPr="00AB647F" w:rsidRDefault="004A6325">
            <w:pPr>
              <w:numPr>
                <w:ilvl w:val="1"/>
                <w:numId w:val="1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Battery Maintenance and Safety</w:t>
            </w:r>
          </w:p>
        </w:tc>
        <w:tc>
          <w:tcPr>
            <w:tcW w:w="966" w:type="pct"/>
            <w:shd w:val="clear" w:color="auto" w:fill="auto"/>
          </w:tcPr>
          <w:p w14:paraId="60ADCBE2" w14:textId="77777777" w:rsidR="004A6325" w:rsidRPr="00AB647F" w:rsidRDefault="004A6325">
            <w:pPr>
              <w:numPr>
                <w:ilvl w:val="0"/>
                <w:numId w:val="91"/>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Written Assessment</w:t>
            </w:r>
          </w:p>
          <w:p w14:paraId="06737718" w14:textId="77777777" w:rsidR="004A6325" w:rsidRPr="00AB647F" w:rsidRDefault="004A6325">
            <w:pPr>
              <w:numPr>
                <w:ilvl w:val="0"/>
                <w:numId w:val="91"/>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 xml:space="preserve">Oral Questioning </w:t>
            </w:r>
          </w:p>
          <w:p w14:paraId="16AC8CF8" w14:textId="77777777" w:rsidR="004A6325" w:rsidRPr="00AB647F" w:rsidRDefault="004A6325">
            <w:pPr>
              <w:numPr>
                <w:ilvl w:val="0"/>
                <w:numId w:val="91"/>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Practical Assessment</w:t>
            </w:r>
          </w:p>
          <w:p w14:paraId="74A8B0E0" w14:textId="77777777" w:rsidR="004A6325" w:rsidRPr="00AB647F" w:rsidRDefault="004A6325">
            <w:pPr>
              <w:numPr>
                <w:ilvl w:val="0"/>
                <w:numId w:val="91"/>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Project</w:t>
            </w:r>
          </w:p>
          <w:p w14:paraId="069676B7" w14:textId="77777777" w:rsidR="004A6325" w:rsidRPr="00AB647F" w:rsidRDefault="004A6325">
            <w:pPr>
              <w:numPr>
                <w:ilvl w:val="0"/>
                <w:numId w:val="91"/>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Third party report</w:t>
            </w:r>
          </w:p>
          <w:p w14:paraId="3B3A53AC" w14:textId="65407A33" w:rsidR="004A6325" w:rsidRPr="0014074A" w:rsidRDefault="004A6325">
            <w:pPr>
              <w:numPr>
                <w:ilvl w:val="0"/>
                <w:numId w:val="91"/>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Portfolio of evidence</w:t>
            </w:r>
          </w:p>
        </w:tc>
      </w:tr>
      <w:tr w:rsidR="004A6325" w:rsidRPr="00AB647F" w14:paraId="7DEA8343" w14:textId="77777777" w:rsidTr="006218ED">
        <w:tc>
          <w:tcPr>
            <w:tcW w:w="1466" w:type="pct"/>
            <w:shd w:val="clear" w:color="auto" w:fill="auto"/>
          </w:tcPr>
          <w:p w14:paraId="3155486E" w14:textId="77777777" w:rsidR="004A6325" w:rsidRPr="00AB647F" w:rsidRDefault="004A6325">
            <w:pPr>
              <w:numPr>
                <w:ilvl w:val="0"/>
                <w:numId w:val="76"/>
              </w:numPr>
              <w:spacing w:after="20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Apply Concepts of DC circuit</w:t>
            </w:r>
          </w:p>
        </w:tc>
        <w:tc>
          <w:tcPr>
            <w:tcW w:w="2568" w:type="pct"/>
            <w:shd w:val="clear" w:color="auto" w:fill="auto"/>
          </w:tcPr>
          <w:p w14:paraId="2FC86453" w14:textId="77777777" w:rsidR="004A6325" w:rsidRPr="00AB647F" w:rsidRDefault="004A6325">
            <w:pPr>
              <w:numPr>
                <w:ilvl w:val="1"/>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 Basics of DC Circuits</w:t>
            </w:r>
          </w:p>
          <w:p w14:paraId="35BD9F1E" w14:textId="77777777" w:rsidR="004A6325" w:rsidRPr="00AB647F" w:rsidRDefault="004A6325">
            <w:pPr>
              <w:numPr>
                <w:ilvl w:val="2"/>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Definition of a DC circuit</w:t>
            </w:r>
          </w:p>
          <w:p w14:paraId="468E0901" w14:textId="77777777" w:rsidR="004A6325" w:rsidRPr="00AB647F" w:rsidRDefault="004A6325">
            <w:pPr>
              <w:numPr>
                <w:ilvl w:val="2"/>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Key Components in a DC circuit</w:t>
            </w:r>
          </w:p>
          <w:p w14:paraId="51FC53AA" w14:textId="77777777" w:rsidR="004A6325" w:rsidRPr="00AB647F" w:rsidRDefault="004A6325">
            <w:pPr>
              <w:numPr>
                <w:ilvl w:val="3"/>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Voltage (V)</w:t>
            </w:r>
          </w:p>
          <w:p w14:paraId="5822749A" w14:textId="77777777" w:rsidR="004A6325" w:rsidRPr="00AB647F" w:rsidRDefault="004A6325">
            <w:pPr>
              <w:numPr>
                <w:ilvl w:val="3"/>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Current (I)</w:t>
            </w:r>
          </w:p>
          <w:p w14:paraId="3CE01B9A" w14:textId="77777777" w:rsidR="004A6325" w:rsidRPr="00AB647F" w:rsidRDefault="004A6325">
            <w:pPr>
              <w:numPr>
                <w:ilvl w:val="3"/>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Resistance (R)</w:t>
            </w:r>
          </w:p>
          <w:p w14:paraId="7C8FACBF" w14:textId="77777777" w:rsidR="004A6325" w:rsidRPr="00AB647F" w:rsidRDefault="004A6325">
            <w:pPr>
              <w:numPr>
                <w:ilvl w:val="2"/>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Ohm's Law</w:t>
            </w:r>
          </w:p>
          <w:p w14:paraId="2EE3185E" w14:textId="77777777" w:rsidR="004A6325" w:rsidRPr="00AB647F" w:rsidRDefault="004A6325">
            <w:pPr>
              <w:numPr>
                <w:ilvl w:val="3"/>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Relationship between voltage, current, and resistance </w:t>
            </w:r>
          </w:p>
          <w:p w14:paraId="592AA716" w14:textId="77777777" w:rsidR="004A6325" w:rsidRPr="00AB647F" w:rsidRDefault="004A6325">
            <w:pPr>
              <w:numPr>
                <w:ilvl w:val="3"/>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Applying Ohm’s law</w:t>
            </w:r>
          </w:p>
          <w:p w14:paraId="5458E822" w14:textId="77777777" w:rsidR="004A6325" w:rsidRPr="00AB647F" w:rsidRDefault="004A6325">
            <w:pPr>
              <w:numPr>
                <w:ilvl w:val="1"/>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Series and Parallel Circuits</w:t>
            </w:r>
          </w:p>
          <w:p w14:paraId="71CE44D4" w14:textId="77777777" w:rsidR="004A6325" w:rsidRPr="00AB647F" w:rsidRDefault="004A6325">
            <w:pPr>
              <w:numPr>
                <w:ilvl w:val="2"/>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Series Circuits</w:t>
            </w:r>
          </w:p>
          <w:p w14:paraId="1133691D" w14:textId="77777777" w:rsidR="004A6325" w:rsidRPr="00AB647F" w:rsidRDefault="004A6325">
            <w:pPr>
              <w:numPr>
                <w:ilvl w:val="2"/>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Parallel Circuits</w:t>
            </w:r>
          </w:p>
          <w:p w14:paraId="7C5426D1" w14:textId="77777777" w:rsidR="004A6325" w:rsidRPr="00AB647F" w:rsidRDefault="004A6325">
            <w:pPr>
              <w:numPr>
                <w:ilvl w:val="2"/>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14:ligatures w14:val="none"/>
              </w:rPr>
              <w:t>Series-parallel circuits</w:t>
            </w:r>
          </w:p>
          <w:p w14:paraId="4362235A" w14:textId="77777777" w:rsidR="004A6325" w:rsidRPr="00AB647F" w:rsidRDefault="004A6325">
            <w:pPr>
              <w:numPr>
                <w:ilvl w:val="1"/>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Kirchhoff's Laws</w:t>
            </w:r>
          </w:p>
          <w:p w14:paraId="26F2FE40" w14:textId="77777777" w:rsidR="004A6325" w:rsidRPr="00AB647F" w:rsidRDefault="004A6325">
            <w:pPr>
              <w:numPr>
                <w:ilvl w:val="2"/>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Kirchhoff's Current Law (KCL)</w:t>
            </w:r>
          </w:p>
          <w:p w14:paraId="5310ACD3" w14:textId="77777777" w:rsidR="004A6325" w:rsidRPr="00AB647F" w:rsidRDefault="004A6325">
            <w:pPr>
              <w:numPr>
                <w:ilvl w:val="2"/>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Kirchhoff's Voltage Law (KVL)</w:t>
            </w:r>
          </w:p>
          <w:p w14:paraId="41C2F0BF" w14:textId="77777777" w:rsidR="004A6325" w:rsidRPr="00AB647F" w:rsidRDefault="004A6325">
            <w:pPr>
              <w:numPr>
                <w:ilvl w:val="2"/>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Applications of KCL and KVL</w:t>
            </w:r>
          </w:p>
          <w:p w14:paraId="6E9A9DE9" w14:textId="77777777" w:rsidR="004A6325" w:rsidRPr="00AB647F" w:rsidRDefault="004A6325">
            <w:pPr>
              <w:numPr>
                <w:ilvl w:val="1"/>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14:ligatures w14:val="none"/>
              </w:rPr>
              <w:t>Voltage and current dividers</w:t>
            </w:r>
          </w:p>
          <w:p w14:paraId="3CA8DB45" w14:textId="77777777" w:rsidR="004A6325" w:rsidRPr="00AB647F" w:rsidRDefault="004A6325">
            <w:pPr>
              <w:numPr>
                <w:ilvl w:val="1"/>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 Power in DC Circuits</w:t>
            </w:r>
          </w:p>
          <w:p w14:paraId="34F0C800" w14:textId="77777777" w:rsidR="004A6325" w:rsidRPr="00AB647F" w:rsidRDefault="004A6325">
            <w:pPr>
              <w:numPr>
                <w:ilvl w:val="2"/>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Power definition</w:t>
            </w:r>
          </w:p>
          <w:p w14:paraId="14356AFD" w14:textId="77777777" w:rsidR="004A6325" w:rsidRPr="00AB647F" w:rsidRDefault="004A6325">
            <w:pPr>
              <w:numPr>
                <w:ilvl w:val="2"/>
                <w:numId w:val="93"/>
              </w:numPr>
              <w:spacing w:after="0" w:line="276" w:lineRule="auto"/>
              <w:contextualSpacing/>
              <w:rPr>
                <w:rFonts w:ascii="Times New Roman" w:eastAsia="Calibri" w:hAnsi="Times New Roman" w:cs="Times New Roman"/>
                <w:kern w:val="0"/>
                <w:sz w:val="24"/>
                <w:szCs w:val="24"/>
                <w:lang w:val="en-ZW"/>
                <w14:ligatures w14:val="none"/>
              </w:rPr>
            </w:pPr>
            <m:oMath>
              <m:r>
                <w:rPr>
                  <w:rFonts w:ascii="Cambria Math" w:eastAsia="Calibri" w:hAnsi="Cambria Math" w:cs="Times New Roman"/>
                  <w:kern w:val="0"/>
                  <w:sz w:val="24"/>
                  <w:szCs w:val="24"/>
                  <w:lang w:val="en-ZW"/>
                  <w14:ligatures w14:val="none"/>
                </w:rPr>
                <m:t>P=V×I</m:t>
              </m:r>
            </m:oMath>
            <w:r w:rsidRPr="00AB647F">
              <w:rPr>
                <w:rFonts w:ascii="Times New Roman" w:eastAsia="Calibri" w:hAnsi="Times New Roman" w:cs="Times New Roman"/>
                <w:kern w:val="0"/>
                <w:sz w:val="24"/>
                <w:szCs w:val="24"/>
                <w:lang w:val="en-ZW"/>
                <w14:ligatures w14:val="none"/>
              </w:rPr>
              <w:t xml:space="preserve"> or </w:t>
            </w:r>
            <m:oMath>
              <m:r>
                <w:rPr>
                  <w:rFonts w:ascii="Cambria Math" w:eastAsia="Calibri" w:hAnsi="Cambria Math" w:cs="Times New Roman"/>
                  <w:kern w:val="0"/>
                  <w:sz w:val="24"/>
                  <w:szCs w:val="24"/>
                  <w:lang w:val="en-ZW"/>
                  <w14:ligatures w14:val="none"/>
                </w:rPr>
                <m:t>P=</m:t>
              </m:r>
              <m:sSup>
                <m:sSupPr>
                  <m:ctrlPr>
                    <w:rPr>
                      <w:rFonts w:ascii="Cambria Math" w:eastAsia="Calibri" w:hAnsi="Cambria Math" w:cs="Times New Roman"/>
                      <w:i/>
                      <w:kern w:val="0"/>
                      <w:sz w:val="24"/>
                      <w:szCs w:val="24"/>
                      <w:lang w:val="en-ZW"/>
                      <w14:ligatures w14:val="none"/>
                    </w:rPr>
                  </m:ctrlPr>
                </m:sSupPr>
                <m:e>
                  <m:r>
                    <w:rPr>
                      <w:rFonts w:ascii="Cambria Math" w:eastAsia="Calibri" w:hAnsi="Cambria Math" w:cs="Times New Roman"/>
                      <w:kern w:val="0"/>
                      <w:sz w:val="24"/>
                      <w:szCs w:val="24"/>
                      <w:lang w:val="en-ZW"/>
                      <w14:ligatures w14:val="none"/>
                    </w:rPr>
                    <m:t>I</m:t>
                  </m:r>
                </m:e>
                <m:sup>
                  <m:r>
                    <w:rPr>
                      <w:rFonts w:ascii="Cambria Math" w:eastAsia="Calibri" w:hAnsi="Cambria Math" w:cs="Times New Roman"/>
                      <w:kern w:val="0"/>
                      <w:sz w:val="24"/>
                      <w:szCs w:val="24"/>
                      <w:lang w:val="en-ZW"/>
                      <w14:ligatures w14:val="none"/>
                    </w:rPr>
                    <m:t>2</m:t>
                  </m:r>
                </m:sup>
              </m:sSup>
              <m:r>
                <w:rPr>
                  <w:rFonts w:ascii="Cambria Math" w:eastAsia="Calibri" w:hAnsi="Cambria Math" w:cs="Times New Roman"/>
                  <w:kern w:val="0"/>
                  <w:sz w:val="24"/>
                  <w:szCs w:val="24"/>
                  <w:lang w:val="en-ZW"/>
                  <w14:ligatures w14:val="none"/>
                </w:rPr>
                <m:t>×R</m:t>
              </m:r>
            </m:oMath>
            <w:r w:rsidRPr="00AB647F">
              <w:rPr>
                <w:rFonts w:ascii="Times New Roman" w:eastAsia="Calibri" w:hAnsi="Times New Roman" w:cs="Times New Roman"/>
                <w:kern w:val="0"/>
                <w:sz w:val="24"/>
                <w:szCs w:val="24"/>
                <w:lang w:val="en-ZW"/>
                <w14:ligatures w14:val="none"/>
              </w:rPr>
              <w:t xml:space="preserve"> or </w:t>
            </w:r>
            <m:oMath>
              <m:r>
                <w:rPr>
                  <w:rFonts w:ascii="Cambria Math" w:eastAsia="Calibri" w:hAnsi="Cambria Math" w:cs="Times New Roman"/>
                  <w:kern w:val="0"/>
                  <w:sz w:val="24"/>
                  <w:szCs w:val="24"/>
                  <w:lang w:val="en-ZW"/>
                  <w14:ligatures w14:val="none"/>
                </w:rPr>
                <m:t>P=</m:t>
              </m:r>
              <m:f>
                <m:fPr>
                  <m:ctrlPr>
                    <w:rPr>
                      <w:rFonts w:ascii="Cambria Math" w:eastAsia="Calibri" w:hAnsi="Cambria Math" w:cs="Times New Roman"/>
                      <w:i/>
                      <w:kern w:val="0"/>
                      <w:sz w:val="24"/>
                      <w:szCs w:val="24"/>
                      <w:lang w:val="en-ZW"/>
                      <w14:ligatures w14:val="none"/>
                    </w:rPr>
                  </m:ctrlPr>
                </m:fPr>
                <m:num>
                  <m:sSup>
                    <m:sSupPr>
                      <m:ctrlPr>
                        <w:rPr>
                          <w:rFonts w:ascii="Cambria Math" w:eastAsia="Calibri" w:hAnsi="Cambria Math" w:cs="Times New Roman"/>
                          <w:i/>
                          <w:kern w:val="0"/>
                          <w:sz w:val="24"/>
                          <w:szCs w:val="24"/>
                          <w:lang w:val="en-ZW"/>
                          <w14:ligatures w14:val="none"/>
                        </w:rPr>
                      </m:ctrlPr>
                    </m:sSupPr>
                    <m:e>
                      <m:r>
                        <w:rPr>
                          <w:rFonts w:ascii="Cambria Math" w:eastAsia="Calibri" w:hAnsi="Cambria Math" w:cs="Times New Roman"/>
                          <w:kern w:val="0"/>
                          <w:sz w:val="24"/>
                          <w:szCs w:val="24"/>
                          <w:lang w:val="en-ZW"/>
                          <w14:ligatures w14:val="none"/>
                        </w:rPr>
                        <m:t>V</m:t>
                      </m:r>
                    </m:e>
                    <m:sup>
                      <m:r>
                        <w:rPr>
                          <w:rFonts w:ascii="Cambria Math" w:eastAsia="Calibri" w:hAnsi="Cambria Math" w:cs="Times New Roman"/>
                          <w:kern w:val="0"/>
                          <w:sz w:val="24"/>
                          <w:szCs w:val="24"/>
                          <w:lang w:val="en-ZW"/>
                          <w14:ligatures w14:val="none"/>
                        </w:rPr>
                        <m:t>2</m:t>
                      </m:r>
                    </m:sup>
                  </m:sSup>
                </m:num>
                <m:den>
                  <m:r>
                    <w:rPr>
                      <w:rFonts w:ascii="Cambria Math" w:eastAsia="Calibri" w:hAnsi="Cambria Math" w:cs="Times New Roman"/>
                      <w:kern w:val="0"/>
                      <w:sz w:val="24"/>
                      <w:szCs w:val="24"/>
                      <w:lang w:val="en-ZW"/>
                      <w14:ligatures w14:val="none"/>
                    </w:rPr>
                    <m:t>R</m:t>
                  </m:r>
                </m:den>
              </m:f>
            </m:oMath>
          </w:p>
          <w:p w14:paraId="60562E38" w14:textId="77777777" w:rsidR="004A6325" w:rsidRPr="00AB647F" w:rsidRDefault="004A6325">
            <w:pPr>
              <w:numPr>
                <w:ilvl w:val="2"/>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Applications</w:t>
            </w:r>
          </w:p>
          <w:p w14:paraId="65381107" w14:textId="77777777" w:rsidR="004A6325" w:rsidRPr="00AB647F" w:rsidRDefault="004A6325">
            <w:pPr>
              <w:numPr>
                <w:ilvl w:val="3"/>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Calculating energy consumption</w:t>
            </w:r>
          </w:p>
          <w:p w14:paraId="32F22EF5" w14:textId="77777777" w:rsidR="004A6325" w:rsidRPr="00AB647F" w:rsidRDefault="004A6325">
            <w:pPr>
              <w:numPr>
                <w:ilvl w:val="3"/>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Heat dissipation</w:t>
            </w:r>
          </w:p>
          <w:p w14:paraId="100038AF" w14:textId="77777777" w:rsidR="004A6325" w:rsidRPr="00AB647F" w:rsidRDefault="004A6325">
            <w:pPr>
              <w:numPr>
                <w:ilvl w:val="3"/>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Efficiency of DC circuit components.</w:t>
            </w:r>
          </w:p>
          <w:p w14:paraId="738B5695" w14:textId="77777777" w:rsidR="004A6325" w:rsidRPr="00AB647F" w:rsidRDefault="004A6325">
            <w:pPr>
              <w:numPr>
                <w:ilvl w:val="1"/>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Energy Stored in DC Circuits</w:t>
            </w:r>
          </w:p>
          <w:p w14:paraId="43857722" w14:textId="77777777" w:rsidR="004A6325" w:rsidRPr="00AB647F" w:rsidRDefault="004A6325">
            <w:pPr>
              <w:numPr>
                <w:ilvl w:val="2"/>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Energy (E) definition</w:t>
            </w:r>
          </w:p>
          <w:p w14:paraId="7238277E" w14:textId="77777777" w:rsidR="004A6325" w:rsidRPr="00AB647F" w:rsidRDefault="004A6325">
            <w:pPr>
              <w:numPr>
                <w:ilvl w:val="2"/>
                <w:numId w:val="93"/>
              </w:numPr>
              <w:spacing w:after="0" w:line="276" w:lineRule="auto"/>
              <w:contextualSpacing/>
              <w:rPr>
                <w:rFonts w:ascii="Times New Roman" w:eastAsia="Calibri" w:hAnsi="Times New Roman" w:cs="Times New Roman"/>
                <w:kern w:val="0"/>
                <w:sz w:val="24"/>
                <w:szCs w:val="24"/>
                <w:lang w:val="en-ZW"/>
                <w14:ligatures w14:val="none"/>
              </w:rPr>
            </w:pPr>
            <m:oMath>
              <m:r>
                <w:rPr>
                  <w:rFonts w:ascii="Cambria Math" w:eastAsia="Calibri" w:hAnsi="Cambria Math" w:cs="Times New Roman"/>
                  <w:kern w:val="0"/>
                  <w:sz w:val="24"/>
                  <w:szCs w:val="24"/>
                  <w:lang w:val="en-ZW"/>
                  <w14:ligatures w14:val="none"/>
                </w:rPr>
                <m:t>E</m:t>
              </m:r>
              <m:r>
                <m:rPr>
                  <m:sty m:val="p"/>
                </m:rPr>
                <w:rPr>
                  <w:rFonts w:ascii="Cambria Math" w:eastAsia="Calibri" w:hAnsi="Cambria Math" w:cs="Times New Roman"/>
                  <w:kern w:val="0"/>
                  <w:sz w:val="24"/>
                  <w:szCs w:val="24"/>
                  <w:lang w:val="en-ZW"/>
                  <w14:ligatures w14:val="none"/>
                </w:rPr>
                <m:t>=</m:t>
              </m:r>
              <m:r>
                <w:rPr>
                  <w:rFonts w:ascii="Cambria Math" w:eastAsia="Calibri" w:hAnsi="Cambria Math" w:cs="Times New Roman"/>
                  <w:kern w:val="0"/>
                  <w:sz w:val="24"/>
                  <w:szCs w:val="24"/>
                  <w:lang w:val="en-ZW"/>
                  <w14:ligatures w14:val="none"/>
                </w:rPr>
                <m:t>P</m:t>
              </m:r>
              <m:r>
                <m:rPr>
                  <m:sty m:val="p"/>
                </m:rPr>
                <w:rPr>
                  <w:rFonts w:ascii="Cambria Math" w:eastAsia="Calibri" w:hAnsi="Cambria Math" w:cs="Times New Roman"/>
                  <w:kern w:val="0"/>
                  <w:sz w:val="24"/>
                  <w:szCs w:val="24"/>
                  <w:lang w:val="en-ZW"/>
                  <w14:ligatures w14:val="none"/>
                </w:rPr>
                <m:t>×</m:t>
              </m:r>
              <m:r>
                <w:rPr>
                  <w:rFonts w:ascii="Cambria Math" w:eastAsia="Calibri" w:hAnsi="Cambria Math" w:cs="Times New Roman"/>
                  <w:kern w:val="0"/>
                  <w:sz w:val="24"/>
                  <w:szCs w:val="24"/>
                  <w:lang w:val="en-ZW"/>
                  <w14:ligatures w14:val="none"/>
                </w:rPr>
                <m:t>t</m:t>
              </m:r>
            </m:oMath>
            <w:r w:rsidRPr="00AB647F">
              <w:rPr>
                <w:rFonts w:ascii="Times New Roman" w:eastAsia="Calibri" w:hAnsi="Times New Roman" w:cs="Times New Roman"/>
                <w:kern w:val="0"/>
                <w:sz w:val="24"/>
                <w:szCs w:val="24"/>
                <w:lang w:val="en-ZW"/>
                <w14:ligatures w14:val="none"/>
              </w:rPr>
              <w:t xml:space="preserve"> where </w:t>
            </w:r>
            <w:proofErr w:type="spellStart"/>
            <w:r w:rsidRPr="00AB647F">
              <w:rPr>
                <w:rFonts w:ascii="Times New Roman" w:eastAsia="Calibri" w:hAnsi="Times New Roman" w:cs="Times New Roman"/>
                <w:i/>
                <w:iCs/>
                <w:kern w:val="0"/>
                <w:sz w:val="24"/>
                <w:szCs w:val="24"/>
                <w:lang w:val="en-ZW"/>
                <w14:ligatures w14:val="none"/>
              </w:rPr>
              <w:t>t</w:t>
            </w:r>
            <w:proofErr w:type="spellEnd"/>
            <w:r w:rsidRPr="00AB647F">
              <w:rPr>
                <w:rFonts w:ascii="Times New Roman" w:eastAsia="Calibri" w:hAnsi="Times New Roman" w:cs="Times New Roman"/>
                <w:kern w:val="0"/>
                <w:sz w:val="24"/>
                <w:szCs w:val="24"/>
                <w:lang w:val="en-ZW"/>
                <w14:ligatures w14:val="none"/>
              </w:rPr>
              <w:t xml:space="preserve"> is time</w:t>
            </w:r>
          </w:p>
          <w:p w14:paraId="6F500C4D" w14:textId="77777777" w:rsidR="004A6325" w:rsidRPr="00AB647F" w:rsidRDefault="004A6325">
            <w:pPr>
              <w:numPr>
                <w:ilvl w:val="2"/>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Applications</w:t>
            </w:r>
          </w:p>
          <w:p w14:paraId="6CF4C5CE" w14:textId="77777777" w:rsidR="004A6325" w:rsidRPr="00AB647F" w:rsidRDefault="004A6325">
            <w:pPr>
              <w:numPr>
                <w:ilvl w:val="3"/>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Estimating battery life</w:t>
            </w:r>
          </w:p>
          <w:p w14:paraId="055555F8" w14:textId="77777777" w:rsidR="004A6325" w:rsidRPr="00AB647F" w:rsidRDefault="004A6325">
            <w:pPr>
              <w:numPr>
                <w:ilvl w:val="3"/>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Capacitor charge/discharge</w:t>
            </w:r>
          </w:p>
          <w:p w14:paraId="35CFAE63" w14:textId="77777777" w:rsidR="004A6325" w:rsidRPr="00AB647F" w:rsidRDefault="004A6325">
            <w:pPr>
              <w:numPr>
                <w:ilvl w:val="3"/>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Energy storage.</w:t>
            </w:r>
          </w:p>
          <w:p w14:paraId="7B61D4A4" w14:textId="77777777" w:rsidR="004A6325" w:rsidRPr="00AB647F" w:rsidRDefault="004A6325">
            <w:pPr>
              <w:numPr>
                <w:ilvl w:val="1"/>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Capacitors and Inductors in DC Circuits</w:t>
            </w:r>
          </w:p>
          <w:p w14:paraId="73279F1F" w14:textId="77777777" w:rsidR="004A6325" w:rsidRPr="00AB647F" w:rsidRDefault="004A6325">
            <w:pPr>
              <w:numPr>
                <w:ilvl w:val="2"/>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Capacitors</w:t>
            </w:r>
          </w:p>
          <w:p w14:paraId="521058BA" w14:textId="77777777" w:rsidR="004A6325" w:rsidRPr="00AB647F" w:rsidRDefault="004A6325">
            <w:pPr>
              <w:numPr>
                <w:ilvl w:val="3"/>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Functions in DC circuits</w:t>
            </w:r>
          </w:p>
          <w:p w14:paraId="5828CA22" w14:textId="77777777" w:rsidR="004A6325" w:rsidRPr="00AB647F" w:rsidRDefault="004A6325">
            <w:pPr>
              <w:numPr>
                <w:ilvl w:val="3"/>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Behaviour in DC Circuits</w:t>
            </w:r>
          </w:p>
          <w:p w14:paraId="2FDF7024" w14:textId="77777777" w:rsidR="004A6325" w:rsidRPr="00AB647F" w:rsidRDefault="004A6325">
            <w:pPr>
              <w:numPr>
                <w:ilvl w:val="2"/>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Inductors</w:t>
            </w:r>
          </w:p>
          <w:p w14:paraId="29DDDD3C" w14:textId="77777777" w:rsidR="004A6325" w:rsidRPr="00AB647F" w:rsidRDefault="004A6325">
            <w:pPr>
              <w:numPr>
                <w:ilvl w:val="3"/>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Functions in DC circuits</w:t>
            </w:r>
          </w:p>
          <w:p w14:paraId="3F7D1D90" w14:textId="77777777" w:rsidR="004A6325" w:rsidRPr="00AB647F" w:rsidRDefault="004A6325">
            <w:pPr>
              <w:numPr>
                <w:ilvl w:val="3"/>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Behaviour in DC Circuits</w:t>
            </w:r>
          </w:p>
          <w:p w14:paraId="3DE40431" w14:textId="77777777" w:rsidR="004A6325" w:rsidRPr="00AB647F" w:rsidRDefault="004A6325">
            <w:pPr>
              <w:numPr>
                <w:ilvl w:val="1"/>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DC Circuit Applications</w:t>
            </w:r>
          </w:p>
          <w:p w14:paraId="6F818E56" w14:textId="77777777" w:rsidR="004A6325" w:rsidRPr="00AB647F" w:rsidRDefault="004A6325">
            <w:pPr>
              <w:numPr>
                <w:ilvl w:val="3"/>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Lighting circuits</w:t>
            </w:r>
          </w:p>
          <w:p w14:paraId="583E5E78" w14:textId="77777777" w:rsidR="004A6325" w:rsidRPr="00AB647F" w:rsidRDefault="004A6325">
            <w:pPr>
              <w:numPr>
                <w:ilvl w:val="3"/>
                <w:numId w:val="9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Motor control circuits</w:t>
            </w:r>
          </w:p>
        </w:tc>
        <w:tc>
          <w:tcPr>
            <w:tcW w:w="966" w:type="pct"/>
            <w:shd w:val="clear" w:color="auto" w:fill="auto"/>
          </w:tcPr>
          <w:p w14:paraId="6BBB0AB7" w14:textId="77777777" w:rsidR="004A6325" w:rsidRPr="00AB647F" w:rsidRDefault="004A6325">
            <w:pPr>
              <w:numPr>
                <w:ilvl w:val="0"/>
                <w:numId w:val="90"/>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Written Assessment</w:t>
            </w:r>
          </w:p>
          <w:p w14:paraId="0197089E" w14:textId="77777777" w:rsidR="004A6325" w:rsidRPr="00AB647F" w:rsidRDefault="004A6325">
            <w:pPr>
              <w:numPr>
                <w:ilvl w:val="0"/>
                <w:numId w:val="90"/>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 xml:space="preserve">Oral Questioning </w:t>
            </w:r>
          </w:p>
          <w:p w14:paraId="1A324BE0" w14:textId="77777777" w:rsidR="004A6325" w:rsidRPr="00AB647F" w:rsidRDefault="004A6325">
            <w:pPr>
              <w:numPr>
                <w:ilvl w:val="0"/>
                <w:numId w:val="90"/>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Practical Assessment</w:t>
            </w:r>
          </w:p>
          <w:p w14:paraId="169585E1" w14:textId="77777777" w:rsidR="004A6325" w:rsidRPr="00AB647F" w:rsidRDefault="004A6325">
            <w:pPr>
              <w:numPr>
                <w:ilvl w:val="0"/>
                <w:numId w:val="90"/>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Project</w:t>
            </w:r>
          </w:p>
          <w:p w14:paraId="013DBBE2" w14:textId="77777777" w:rsidR="004A6325" w:rsidRPr="00AB647F" w:rsidRDefault="004A6325">
            <w:pPr>
              <w:numPr>
                <w:ilvl w:val="0"/>
                <w:numId w:val="90"/>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Third party report</w:t>
            </w:r>
          </w:p>
          <w:p w14:paraId="385D6C3C" w14:textId="77777777" w:rsidR="004A6325" w:rsidRPr="00AB647F" w:rsidRDefault="004A6325">
            <w:pPr>
              <w:numPr>
                <w:ilvl w:val="0"/>
                <w:numId w:val="90"/>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Portfolio of evidence</w:t>
            </w:r>
          </w:p>
          <w:p w14:paraId="730E128C" w14:textId="77777777" w:rsidR="004A6325" w:rsidRPr="00AB647F" w:rsidRDefault="004A6325">
            <w:pPr>
              <w:numPr>
                <w:ilvl w:val="0"/>
                <w:numId w:val="90"/>
              </w:numPr>
              <w:spacing w:after="0" w:line="276" w:lineRule="auto"/>
              <w:contextualSpacing/>
              <w:rPr>
                <w:rFonts w:ascii="Times New Roman" w:eastAsia="Calibri" w:hAnsi="Times New Roman" w:cs="Times New Roman"/>
                <w:kern w:val="0"/>
                <w:sz w:val="24"/>
                <w:szCs w:val="24"/>
                <w:lang w:val="en-ZA"/>
                <w14:ligatures w14:val="none"/>
              </w:rPr>
            </w:pPr>
          </w:p>
        </w:tc>
      </w:tr>
      <w:tr w:rsidR="004A6325" w:rsidRPr="00AB647F" w14:paraId="0E515B01" w14:textId="77777777" w:rsidTr="006218ED">
        <w:tc>
          <w:tcPr>
            <w:tcW w:w="1466" w:type="pct"/>
            <w:shd w:val="clear" w:color="auto" w:fill="auto"/>
          </w:tcPr>
          <w:p w14:paraId="28BA8BAA" w14:textId="77777777" w:rsidR="004A6325" w:rsidRPr="00AB647F" w:rsidRDefault="004A6325">
            <w:pPr>
              <w:numPr>
                <w:ilvl w:val="0"/>
                <w:numId w:val="76"/>
              </w:numPr>
              <w:spacing w:after="20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Apply magnetism and electromagnetism</w:t>
            </w:r>
          </w:p>
        </w:tc>
        <w:tc>
          <w:tcPr>
            <w:tcW w:w="2568" w:type="pct"/>
            <w:shd w:val="clear" w:color="auto" w:fill="auto"/>
          </w:tcPr>
          <w:p w14:paraId="178CC902" w14:textId="77777777" w:rsidR="004A6325" w:rsidRPr="00AB647F" w:rsidRDefault="004A6325">
            <w:pPr>
              <w:numPr>
                <w:ilvl w:val="1"/>
                <w:numId w:val="86"/>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lang w:val="en-ZW"/>
                <w14:ligatures w14:val="none"/>
              </w:rPr>
              <w:t>Introduction to Magnetism</w:t>
            </w:r>
          </w:p>
          <w:p w14:paraId="0F0819D0" w14:textId="77777777" w:rsidR="004A6325" w:rsidRPr="00AB647F" w:rsidRDefault="004A6325">
            <w:pPr>
              <w:numPr>
                <w:ilvl w:val="2"/>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Definition of terms</w:t>
            </w:r>
          </w:p>
          <w:p w14:paraId="44D2E9FF" w14:textId="77777777" w:rsidR="004A6325" w:rsidRPr="00AB647F" w:rsidRDefault="004A6325">
            <w:pPr>
              <w:numPr>
                <w:ilvl w:val="3"/>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Magnetism</w:t>
            </w:r>
          </w:p>
          <w:p w14:paraId="6A67C6A2" w14:textId="77777777" w:rsidR="004A6325" w:rsidRPr="00AB647F" w:rsidRDefault="004A6325">
            <w:pPr>
              <w:numPr>
                <w:ilvl w:val="3"/>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Magnetic field</w:t>
            </w:r>
          </w:p>
          <w:p w14:paraId="2A3C1D61" w14:textId="77777777" w:rsidR="004A6325" w:rsidRPr="00AB647F" w:rsidRDefault="004A6325">
            <w:pPr>
              <w:numPr>
                <w:ilvl w:val="3"/>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Magnetic field lines</w:t>
            </w:r>
          </w:p>
          <w:p w14:paraId="5F3FD4A0" w14:textId="77777777" w:rsidR="004A6325" w:rsidRPr="00AB647F" w:rsidRDefault="004A6325">
            <w:pPr>
              <w:numPr>
                <w:ilvl w:val="3"/>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Magnetic field strength units</w:t>
            </w:r>
          </w:p>
          <w:p w14:paraId="2ECCD56B" w14:textId="77777777" w:rsidR="004A6325" w:rsidRPr="00AB647F" w:rsidRDefault="004A6325">
            <w:pPr>
              <w:numPr>
                <w:ilvl w:val="3"/>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Magnetization</w:t>
            </w:r>
          </w:p>
          <w:p w14:paraId="032434CE" w14:textId="77777777" w:rsidR="004A6325" w:rsidRPr="00AB647F" w:rsidRDefault="004A6325">
            <w:pPr>
              <w:numPr>
                <w:ilvl w:val="1"/>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 xml:space="preserve">Magnetism and magnetic fields </w:t>
            </w:r>
          </w:p>
          <w:p w14:paraId="1F0A6887" w14:textId="77777777" w:rsidR="004A6325" w:rsidRPr="00AB647F" w:rsidRDefault="004A6325">
            <w:pPr>
              <w:numPr>
                <w:ilvl w:val="2"/>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Types of Magnetic Materials:</w:t>
            </w:r>
          </w:p>
          <w:p w14:paraId="6D58C488" w14:textId="77777777" w:rsidR="004A6325" w:rsidRPr="00AB647F" w:rsidRDefault="004A6325">
            <w:pPr>
              <w:numPr>
                <w:ilvl w:val="3"/>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Ferromagnetic</w:t>
            </w:r>
          </w:p>
          <w:p w14:paraId="01787CD0" w14:textId="77777777" w:rsidR="004A6325" w:rsidRPr="00AB647F" w:rsidRDefault="004A6325">
            <w:pPr>
              <w:numPr>
                <w:ilvl w:val="3"/>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Paramagnetic</w:t>
            </w:r>
          </w:p>
          <w:p w14:paraId="0658DE28" w14:textId="77777777" w:rsidR="004A6325" w:rsidRPr="00AB647F" w:rsidRDefault="004A6325">
            <w:pPr>
              <w:numPr>
                <w:ilvl w:val="3"/>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Diamagnetic.</w:t>
            </w:r>
          </w:p>
          <w:p w14:paraId="1A4F468D" w14:textId="77777777" w:rsidR="004A6325" w:rsidRPr="00AB647F" w:rsidRDefault="004A6325">
            <w:pPr>
              <w:numPr>
                <w:ilvl w:val="3"/>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Permanent and Temporary Magnets</w:t>
            </w:r>
          </w:p>
          <w:p w14:paraId="6E526007" w14:textId="77777777" w:rsidR="004A6325" w:rsidRPr="00AB647F" w:rsidRDefault="004A6325">
            <w:pPr>
              <w:numPr>
                <w:ilvl w:val="1"/>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Electromagnetism Basics</w:t>
            </w:r>
          </w:p>
          <w:p w14:paraId="693ACE14" w14:textId="77777777" w:rsidR="004A6325" w:rsidRPr="00AB647F" w:rsidRDefault="004A6325">
            <w:pPr>
              <w:numPr>
                <w:ilvl w:val="2"/>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Magnetic Field Around a Current-Carrying Conductor</w:t>
            </w:r>
          </w:p>
          <w:p w14:paraId="1000CA15" w14:textId="77777777" w:rsidR="004A6325" w:rsidRPr="00AB647F" w:rsidRDefault="004A6325">
            <w:pPr>
              <w:numPr>
                <w:ilvl w:val="2"/>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Right-Hand Rule</w:t>
            </w:r>
          </w:p>
          <w:p w14:paraId="095541ED" w14:textId="77777777" w:rsidR="004A6325" w:rsidRPr="00AB647F" w:rsidRDefault="004A6325">
            <w:pPr>
              <w:numPr>
                <w:ilvl w:val="2"/>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Electromagnet</w:t>
            </w:r>
          </w:p>
          <w:p w14:paraId="26CEE0B7" w14:textId="77777777" w:rsidR="004A6325" w:rsidRPr="00AB647F" w:rsidRDefault="004A6325">
            <w:pPr>
              <w:numPr>
                <w:ilvl w:val="2"/>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Applications of electromagnets</w:t>
            </w:r>
          </w:p>
          <w:p w14:paraId="698F881F" w14:textId="77777777" w:rsidR="004A6325" w:rsidRPr="00AB647F" w:rsidRDefault="004A6325">
            <w:pPr>
              <w:numPr>
                <w:ilvl w:val="2"/>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Key Principles of Electromagnetism</w:t>
            </w:r>
          </w:p>
          <w:p w14:paraId="4265FD94" w14:textId="77777777" w:rsidR="004A6325" w:rsidRPr="00AB647F" w:rsidRDefault="004A6325">
            <w:pPr>
              <w:numPr>
                <w:ilvl w:val="3"/>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Ampere’s Law</w:t>
            </w:r>
          </w:p>
          <w:p w14:paraId="5DBDFB51" w14:textId="77777777" w:rsidR="004A6325" w:rsidRPr="00AB647F" w:rsidRDefault="004A6325">
            <w:pPr>
              <w:numPr>
                <w:ilvl w:val="3"/>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Faraday’s Law of Electromagnetic Induction</w:t>
            </w:r>
          </w:p>
          <w:p w14:paraId="5C5F497C" w14:textId="77777777" w:rsidR="004A6325" w:rsidRPr="00AB647F" w:rsidRDefault="004A6325">
            <w:pPr>
              <w:numPr>
                <w:ilvl w:val="3"/>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Lenz’s Law</w:t>
            </w:r>
          </w:p>
          <w:p w14:paraId="4E930BF0" w14:textId="77777777" w:rsidR="004A6325" w:rsidRPr="00AB647F" w:rsidRDefault="004A6325">
            <w:pPr>
              <w:numPr>
                <w:ilvl w:val="3"/>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 xml:space="preserve">Magnetic Flux </w:t>
            </w:r>
          </w:p>
          <w:p w14:paraId="7A3DD39F" w14:textId="77777777" w:rsidR="004A6325" w:rsidRPr="00AB647F" w:rsidRDefault="004A6325">
            <w:pPr>
              <w:numPr>
                <w:ilvl w:val="2"/>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Applications of Electromagnetism</w:t>
            </w:r>
          </w:p>
          <w:p w14:paraId="30EC6802" w14:textId="77777777" w:rsidR="004A6325" w:rsidRPr="00AB647F" w:rsidRDefault="004A6325">
            <w:pPr>
              <w:numPr>
                <w:ilvl w:val="3"/>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Transformers</w:t>
            </w:r>
          </w:p>
          <w:p w14:paraId="785EE845" w14:textId="77777777" w:rsidR="004A6325" w:rsidRPr="00AB647F" w:rsidRDefault="004A6325">
            <w:pPr>
              <w:numPr>
                <w:ilvl w:val="3"/>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Electric Motors and Generators</w:t>
            </w:r>
          </w:p>
          <w:p w14:paraId="6C018D35" w14:textId="77777777" w:rsidR="004A6325" w:rsidRPr="00AB647F" w:rsidRDefault="004A6325">
            <w:pPr>
              <w:numPr>
                <w:ilvl w:val="3"/>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Relays and Solenoids</w:t>
            </w:r>
          </w:p>
          <w:p w14:paraId="12932B0F" w14:textId="77777777" w:rsidR="004A6325" w:rsidRPr="00AB647F" w:rsidRDefault="004A6325">
            <w:pPr>
              <w:numPr>
                <w:ilvl w:val="3"/>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Magnetic Storage</w:t>
            </w:r>
          </w:p>
          <w:p w14:paraId="32E79B38" w14:textId="77777777" w:rsidR="004A6325" w:rsidRPr="00AB647F" w:rsidRDefault="004A6325">
            <w:pPr>
              <w:numPr>
                <w:ilvl w:val="1"/>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 xml:space="preserve"> Magnetic Circuits and Permeability</w:t>
            </w:r>
          </w:p>
          <w:p w14:paraId="7A3A72BB" w14:textId="77777777" w:rsidR="004A6325" w:rsidRPr="00AB647F" w:rsidRDefault="004A6325">
            <w:pPr>
              <w:numPr>
                <w:ilvl w:val="2"/>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Introduction to Magnetic Circuits</w:t>
            </w:r>
          </w:p>
          <w:p w14:paraId="2F506366" w14:textId="77777777" w:rsidR="004A6325" w:rsidRPr="00AB647F" w:rsidRDefault="004A6325">
            <w:pPr>
              <w:numPr>
                <w:ilvl w:val="3"/>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Definition and components of magnetic circuits.</w:t>
            </w:r>
          </w:p>
          <w:p w14:paraId="3A021673" w14:textId="77777777" w:rsidR="004A6325" w:rsidRPr="00AB647F" w:rsidRDefault="004A6325">
            <w:pPr>
              <w:numPr>
                <w:ilvl w:val="3"/>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Difference between magnetic and electric circuits.</w:t>
            </w:r>
          </w:p>
          <w:p w14:paraId="7D23FDCF" w14:textId="77777777" w:rsidR="004A6325" w:rsidRPr="00AB647F" w:rsidRDefault="004A6325">
            <w:pPr>
              <w:numPr>
                <w:ilvl w:val="3"/>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Overview of magnetic flux, MMF, reluctance, and permeability.</w:t>
            </w:r>
          </w:p>
          <w:p w14:paraId="68CCEBB4" w14:textId="77777777" w:rsidR="004A6325" w:rsidRPr="00AB647F" w:rsidRDefault="004A6325">
            <w:pPr>
              <w:numPr>
                <w:ilvl w:val="2"/>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Magnetic Flux and MMF</w:t>
            </w:r>
          </w:p>
          <w:p w14:paraId="187B3BD3" w14:textId="77777777" w:rsidR="004A6325" w:rsidRPr="00AB647F" w:rsidRDefault="004A6325">
            <w:pPr>
              <w:numPr>
                <w:ilvl w:val="3"/>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Magnetic flux calculation and interpretation.</w:t>
            </w:r>
          </w:p>
          <w:p w14:paraId="4AB2C28D" w14:textId="77777777" w:rsidR="004A6325" w:rsidRPr="00AB647F" w:rsidRDefault="004A6325">
            <w:pPr>
              <w:numPr>
                <w:ilvl w:val="3"/>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Concepts of magnetomotive force (MMF) and its importance in magnetic circuits.</w:t>
            </w:r>
          </w:p>
          <w:p w14:paraId="46DE7E34" w14:textId="77777777" w:rsidR="004A6325" w:rsidRPr="00AB647F" w:rsidRDefault="004A6325">
            <w:pPr>
              <w:numPr>
                <w:ilvl w:val="3"/>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Introduction to magnetic field strength (H) and flux density (B).</w:t>
            </w:r>
          </w:p>
          <w:p w14:paraId="609C68B4" w14:textId="77777777" w:rsidR="004A6325" w:rsidRPr="00AB647F" w:rsidRDefault="004A6325">
            <w:pPr>
              <w:numPr>
                <w:ilvl w:val="2"/>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Permeability and Reluctance</w:t>
            </w:r>
          </w:p>
          <w:p w14:paraId="6B69BD18" w14:textId="77777777" w:rsidR="004A6325" w:rsidRPr="00AB647F" w:rsidRDefault="004A6325">
            <w:pPr>
              <w:numPr>
                <w:ilvl w:val="3"/>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Definition of permeability and how it affects magnetic materials.</w:t>
            </w:r>
          </w:p>
          <w:p w14:paraId="52883DA6" w14:textId="77777777" w:rsidR="004A6325" w:rsidRPr="00AB647F" w:rsidRDefault="004A6325">
            <w:pPr>
              <w:numPr>
                <w:ilvl w:val="3"/>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Reluctance calculation and role in magnetic circuits.</w:t>
            </w:r>
          </w:p>
          <w:p w14:paraId="4FB1F3ED" w14:textId="77777777" w:rsidR="004A6325" w:rsidRPr="00AB647F" w:rsidRDefault="004A6325">
            <w:pPr>
              <w:numPr>
                <w:ilvl w:val="2"/>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Ohm’s Law for Magnetic Circuits</w:t>
            </w:r>
          </w:p>
          <w:p w14:paraId="78E7B724" w14:textId="77777777" w:rsidR="004A6325" w:rsidRPr="00AB647F" w:rsidRDefault="004A6325">
            <w:pPr>
              <w:numPr>
                <w:ilvl w:val="3"/>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Application of Ohm’s Law analogy to magnetic circuits.</w:t>
            </w:r>
          </w:p>
          <w:p w14:paraId="6C69DD6E" w14:textId="77777777" w:rsidR="004A6325" w:rsidRPr="00AB647F" w:rsidRDefault="004A6325">
            <w:pPr>
              <w:numPr>
                <w:ilvl w:val="3"/>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Calculation exercises​.</w:t>
            </w:r>
          </w:p>
          <w:p w14:paraId="3460C0D2" w14:textId="77777777" w:rsidR="004A6325" w:rsidRPr="00AB647F" w:rsidRDefault="004A6325">
            <w:pPr>
              <w:numPr>
                <w:ilvl w:val="3"/>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Analyzing magnetic circuit diagrams.</w:t>
            </w:r>
          </w:p>
          <w:p w14:paraId="7ED1F581" w14:textId="77777777" w:rsidR="004A6325" w:rsidRPr="00AB647F" w:rsidRDefault="004A6325">
            <w:pPr>
              <w:numPr>
                <w:ilvl w:val="2"/>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Transformer and Motor Magnetic Circuits</w:t>
            </w:r>
          </w:p>
          <w:p w14:paraId="57C43F10" w14:textId="77777777" w:rsidR="004A6325" w:rsidRPr="00AB647F" w:rsidRDefault="004A6325">
            <w:pPr>
              <w:numPr>
                <w:ilvl w:val="3"/>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Components of a Transformer</w:t>
            </w:r>
          </w:p>
          <w:p w14:paraId="1EB4238E" w14:textId="77777777" w:rsidR="004A6325" w:rsidRPr="00AB647F" w:rsidRDefault="004A6325">
            <w:pPr>
              <w:numPr>
                <w:ilvl w:val="0"/>
                <w:numId w:val="94"/>
              </w:numPr>
              <w:spacing w:after="0" w:line="276" w:lineRule="auto"/>
              <w:ind w:left="2716"/>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Primary windings</w:t>
            </w:r>
          </w:p>
          <w:p w14:paraId="7FC4B0C9" w14:textId="77777777" w:rsidR="004A6325" w:rsidRPr="00AB647F" w:rsidRDefault="004A6325">
            <w:pPr>
              <w:numPr>
                <w:ilvl w:val="0"/>
                <w:numId w:val="94"/>
              </w:numPr>
              <w:spacing w:after="0" w:line="276" w:lineRule="auto"/>
              <w:ind w:left="2716"/>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Secondary windings</w:t>
            </w:r>
          </w:p>
          <w:p w14:paraId="37BF03AF" w14:textId="77777777" w:rsidR="004A6325" w:rsidRPr="00AB647F" w:rsidRDefault="004A6325">
            <w:pPr>
              <w:numPr>
                <w:ilvl w:val="0"/>
                <w:numId w:val="94"/>
              </w:numPr>
              <w:spacing w:after="0" w:line="276" w:lineRule="auto"/>
              <w:ind w:left="2716"/>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Core materials</w:t>
            </w:r>
          </w:p>
          <w:p w14:paraId="35FD235F" w14:textId="77777777" w:rsidR="004A6325" w:rsidRPr="00AB647F" w:rsidRDefault="004A6325">
            <w:pPr>
              <w:numPr>
                <w:ilvl w:val="3"/>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Application of magnetic circuits in transformers.</w:t>
            </w:r>
          </w:p>
          <w:p w14:paraId="4B42C256" w14:textId="77777777" w:rsidR="004A6325" w:rsidRPr="00AB647F" w:rsidRDefault="004A6325">
            <w:pPr>
              <w:numPr>
                <w:ilvl w:val="3"/>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Overview of DC and AC motor magnetic circuits</w:t>
            </w:r>
          </w:p>
          <w:p w14:paraId="5B263A60" w14:textId="77777777" w:rsidR="004A6325" w:rsidRPr="00AB647F" w:rsidRDefault="004A6325">
            <w:pPr>
              <w:numPr>
                <w:ilvl w:val="3"/>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Operational principles of DC and AC motor magnetic circuits.</w:t>
            </w:r>
          </w:p>
          <w:p w14:paraId="649A6C9C" w14:textId="77777777" w:rsidR="004A6325" w:rsidRPr="00AB647F" w:rsidRDefault="004A6325">
            <w:pPr>
              <w:numPr>
                <w:ilvl w:val="2"/>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Inductors</w:t>
            </w:r>
          </w:p>
          <w:p w14:paraId="1345808E" w14:textId="77777777" w:rsidR="004A6325" w:rsidRPr="00AB647F" w:rsidRDefault="004A6325">
            <w:pPr>
              <w:numPr>
                <w:ilvl w:val="3"/>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Magnetic circuits in inductors</w:t>
            </w:r>
          </w:p>
          <w:p w14:paraId="6C617FEE" w14:textId="77777777" w:rsidR="004A6325" w:rsidRPr="00AB647F" w:rsidRDefault="004A6325">
            <w:pPr>
              <w:numPr>
                <w:ilvl w:val="3"/>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Relationship between inductance, flux linkage, and stored energy.</w:t>
            </w:r>
          </w:p>
          <w:p w14:paraId="7375BE13" w14:textId="77777777" w:rsidR="004A6325" w:rsidRPr="00AB647F" w:rsidRDefault="004A6325">
            <w:pPr>
              <w:numPr>
                <w:ilvl w:val="3"/>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Hands-on inductor circuit building and testing.</w:t>
            </w:r>
          </w:p>
          <w:p w14:paraId="0709DF68" w14:textId="77777777" w:rsidR="004A6325" w:rsidRPr="00AB647F" w:rsidRDefault="004A6325">
            <w:pPr>
              <w:numPr>
                <w:ilvl w:val="3"/>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Applications of inductors</w:t>
            </w:r>
          </w:p>
          <w:p w14:paraId="20CC600A" w14:textId="77777777" w:rsidR="004A6325" w:rsidRPr="00AB647F" w:rsidRDefault="004A6325">
            <w:pPr>
              <w:numPr>
                <w:ilvl w:val="0"/>
                <w:numId w:val="95"/>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Filter circuits</w:t>
            </w:r>
          </w:p>
          <w:p w14:paraId="5B8D2F81" w14:textId="77777777" w:rsidR="004A6325" w:rsidRPr="00AB647F" w:rsidRDefault="004A6325">
            <w:pPr>
              <w:numPr>
                <w:ilvl w:val="0"/>
                <w:numId w:val="95"/>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Storage devices</w:t>
            </w:r>
          </w:p>
          <w:p w14:paraId="526459D4" w14:textId="77777777" w:rsidR="004A6325" w:rsidRPr="00AB647F" w:rsidRDefault="004A6325">
            <w:pPr>
              <w:numPr>
                <w:ilvl w:val="1"/>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Magnetic and Electromagnetic Devices in Industrial Applications</w:t>
            </w:r>
          </w:p>
          <w:p w14:paraId="6ED6FE6B" w14:textId="77777777" w:rsidR="004A6325" w:rsidRPr="00AB647F" w:rsidRDefault="004A6325">
            <w:pPr>
              <w:numPr>
                <w:ilvl w:val="2"/>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Magnetic Sensors</w:t>
            </w:r>
          </w:p>
          <w:p w14:paraId="48EB37FF" w14:textId="77777777" w:rsidR="004A6325" w:rsidRPr="00AB647F" w:rsidRDefault="004A6325">
            <w:pPr>
              <w:numPr>
                <w:ilvl w:val="2"/>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Electromagnetic Brakes and Clutches.</w:t>
            </w:r>
          </w:p>
          <w:p w14:paraId="02D0057C" w14:textId="77777777" w:rsidR="004A6325" w:rsidRPr="00AB647F" w:rsidRDefault="004A6325">
            <w:pPr>
              <w:numPr>
                <w:ilvl w:val="1"/>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Electromagnetic Safety and Shielding</w:t>
            </w:r>
          </w:p>
          <w:p w14:paraId="016F2358" w14:textId="77777777" w:rsidR="004A6325" w:rsidRPr="00AB647F" w:rsidRDefault="004A6325">
            <w:pPr>
              <w:numPr>
                <w:ilvl w:val="2"/>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Electromagnetic Interference (EMI).</w:t>
            </w:r>
          </w:p>
          <w:p w14:paraId="1FAB8A6A" w14:textId="77777777" w:rsidR="004A6325" w:rsidRPr="00AB647F" w:rsidRDefault="004A6325">
            <w:pPr>
              <w:numPr>
                <w:ilvl w:val="2"/>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Shielding</w:t>
            </w:r>
          </w:p>
          <w:p w14:paraId="12E9CBC3" w14:textId="77777777" w:rsidR="004A6325" w:rsidRPr="00AB647F" w:rsidRDefault="004A6325">
            <w:pPr>
              <w:numPr>
                <w:ilvl w:val="2"/>
                <w:numId w:val="86"/>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Safety Precautions</w:t>
            </w:r>
          </w:p>
        </w:tc>
        <w:tc>
          <w:tcPr>
            <w:tcW w:w="966" w:type="pct"/>
            <w:shd w:val="clear" w:color="auto" w:fill="auto"/>
          </w:tcPr>
          <w:p w14:paraId="2E3AB492" w14:textId="77777777" w:rsidR="004A6325" w:rsidRPr="00AB647F" w:rsidRDefault="004A6325">
            <w:pPr>
              <w:numPr>
                <w:ilvl w:val="0"/>
                <w:numId w:val="89"/>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Written Assessment</w:t>
            </w:r>
          </w:p>
          <w:p w14:paraId="1D2E1421" w14:textId="77777777" w:rsidR="004A6325" w:rsidRPr="00AB647F" w:rsidRDefault="004A6325">
            <w:pPr>
              <w:numPr>
                <w:ilvl w:val="0"/>
                <w:numId w:val="89"/>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 xml:space="preserve">Oral Questioning </w:t>
            </w:r>
          </w:p>
          <w:p w14:paraId="0BC6F1F9" w14:textId="77777777" w:rsidR="004A6325" w:rsidRPr="00AB647F" w:rsidRDefault="004A6325">
            <w:pPr>
              <w:numPr>
                <w:ilvl w:val="0"/>
                <w:numId w:val="89"/>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Practical Assessment</w:t>
            </w:r>
          </w:p>
          <w:p w14:paraId="6A3D8D39" w14:textId="77777777" w:rsidR="004A6325" w:rsidRPr="00AB647F" w:rsidRDefault="004A6325">
            <w:pPr>
              <w:numPr>
                <w:ilvl w:val="0"/>
                <w:numId w:val="89"/>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Project</w:t>
            </w:r>
          </w:p>
          <w:p w14:paraId="565FA8E6" w14:textId="77777777" w:rsidR="004A6325" w:rsidRPr="00AB647F" w:rsidRDefault="004A6325">
            <w:pPr>
              <w:numPr>
                <w:ilvl w:val="0"/>
                <w:numId w:val="89"/>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Third party report</w:t>
            </w:r>
          </w:p>
          <w:p w14:paraId="2EDF51FA" w14:textId="77777777" w:rsidR="004A6325" w:rsidRPr="00AB647F" w:rsidRDefault="004A6325">
            <w:pPr>
              <w:numPr>
                <w:ilvl w:val="0"/>
                <w:numId w:val="89"/>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Portfolio of evidence</w:t>
            </w:r>
          </w:p>
          <w:p w14:paraId="4858B62B" w14:textId="77777777" w:rsidR="004A6325" w:rsidRPr="00AB647F" w:rsidRDefault="004A6325">
            <w:pPr>
              <w:numPr>
                <w:ilvl w:val="0"/>
                <w:numId w:val="89"/>
              </w:numPr>
              <w:spacing w:after="0" w:line="276" w:lineRule="auto"/>
              <w:contextualSpacing/>
              <w:rPr>
                <w:rFonts w:ascii="Times New Roman" w:eastAsia="Calibri" w:hAnsi="Times New Roman" w:cs="Times New Roman"/>
                <w:kern w:val="0"/>
                <w:sz w:val="24"/>
                <w:szCs w:val="24"/>
                <w:lang w:val="en-ZA"/>
                <w14:ligatures w14:val="none"/>
              </w:rPr>
            </w:pPr>
          </w:p>
        </w:tc>
      </w:tr>
      <w:tr w:rsidR="004A6325" w:rsidRPr="00AB647F" w14:paraId="0F7932DD" w14:textId="77777777" w:rsidTr="006218ED">
        <w:tc>
          <w:tcPr>
            <w:tcW w:w="1466" w:type="pct"/>
            <w:shd w:val="clear" w:color="auto" w:fill="auto"/>
          </w:tcPr>
          <w:p w14:paraId="621CDE7F" w14:textId="77777777" w:rsidR="004A6325" w:rsidRPr="00AB647F" w:rsidRDefault="004A6325">
            <w:pPr>
              <w:numPr>
                <w:ilvl w:val="0"/>
                <w:numId w:val="76"/>
              </w:numPr>
              <w:spacing w:after="20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Apply Electrostatics principles</w:t>
            </w:r>
          </w:p>
        </w:tc>
        <w:tc>
          <w:tcPr>
            <w:tcW w:w="2568" w:type="pct"/>
            <w:shd w:val="clear" w:color="auto" w:fill="auto"/>
          </w:tcPr>
          <w:p w14:paraId="0890A3A1" w14:textId="77777777" w:rsidR="004A6325" w:rsidRPr="00AB647F" w:rsidRDefault="004A6325">
            <w:pPr>
              <w:numPr>
                <w:ilvl w:val="1"/>
                <w:numId w:val="7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Fundamental Concepts of Electrostatics</w:t>
            </w:r>
          </w:p>
          <w:p w14:paraId="2FE203C6" w14:textId="77777777" w:rsidR="004A6325" w:rsidRPr="00AB647F" w:rsidRDefault="004A6325">
            <w:pPr>
              <w:numPr>
                <w:ilvl w:val="2"/>
                <w:numId w:val="79"/>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Electric Charge</w:t>
            </w:r>
          </w:p>
          <w:p w14:paraId="0CB783D2" w14:textId="77777777" w:rsidR="004A6325" w:rsidRPr="00AB647F" w:rsidRDefault="004A6325">
            <w:pPr>
              <w:numPr>
                <w:ilvl w:val="2"/>
                <w:numId w:val="79"/>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Coulomb's Law</w:t>
            </w:r>
          </w:p>
          <w:p w14:paraId="7748CE4D" w14:textId="77777777" w:rsidR="004A6325" w:rsidRPr="00AB647F" w:rsidRDefault="004A6325">
            <w:pPr>
              <w:numPr>
                <w:ilvl w:val="2"/>
                <w:numId w:val="79"/>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Electric Field</w:t>
            </w:r>
          </w:p>
          <w:p w14:paraId="3F1F56F6" w14:textId="77777777" w:rsidR="004A6325" w:rsidRPr="00AB647F" w:rsidRDefault="004A6325">
            <w:pPr>
              <w:numPr>
                <w:ilvl w:val="3"/>
                <w:numId w:val="79"/>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14:ligatures w14:val="none"/>
              </w:rPr>
              <w:t>Definition and properties</w:t>
            </w:r>
          </w:p>
          <w:p w14:paraId="3057DFEE" w14:textId="77777777" w:rsidR="004A6325" w:rsidRPr="00AB647F" w:rsidRDefault="004A6325">
            <w:pPr>
              <w:numPr>
                <w:ilvl w:val="3"/>
                <w:numId w:val="79"/>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14:ligatures w14:val="none"/>
              </w:rPr>
              <w:t>Electric field lines</w:t>
            </w:r>
          </w:p>
          <w:p w14:paraId="363668A8" w14:textId="77777777" w:rsidR="004A6325" w:rsidRPr="00AB647F" w:rsidRDefault="004A6325">
            <w:pPr>
              <w:numPr>
                <w:ilvl w:val="3"/>
                <w:numId w:val="79"/>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14:ligatures w14:val="none"/>
              </w:rPr>
              <w:t>Electric field intensity</w:t>
            </w:r>
          </w:p>
          <w:p w14:paraId="6059BB8A" w14:textId="77777777" w:rsidR="004A6325" w:rsidRPr="00AB647F" w:rsidRDefault="004A6325">
            <w:pPr>
              <w:numPr>
                <w:ilvl w:val="2"/>
                <w:numId w:val="79"/>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Electric Potential and Potential Energy</w:t>
            </w:r>
          </w:p>
          <w:p w14:paraId="6D7C740C" w14:textId="77777777" w:rsidR="004A6325" w:rsidRPr="00AB647F" w:rsidRDefault="004A6325">
            <w:pPr>
              <w:numPr>
                <w:ilvl w:val="3"/>
                <w:numId w:val="7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Electric potential difference (voltage)</w:t>
            </w:r>
          </w:p>
          <w:p w14:paraId="5A7CE52C" w14:textId="77777777" w:rsidR="004A6325" w:rsidRPr="00AB647F" w:rsidRDefault="004A6325">
            <w:pPr>
              <w:numPr>
                <w:ilvl w:val="3"/>
                <w:numId w:val="7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Electric potential energy</w:t>
            </w:r>
          </w:p>
          <w:p w14:paraId="0470A9B9" w14:textId="77777777" w:rsidR="004A6325" w:rsidRPr="00AB647F" w:rsidRDefault="004A6325">
            <w:pPr>
              <w:numPr>
                <w:ilvl w:val="3"/>
                <w:numId w:val="7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Relationship between electric field and potential</w:t>
            </w:r>
          </w:p>
          <w:p w14:paraId="712BBE6C" w14:textId="77777777" w:rsidR="004A6325" w:rsidRPr="00AB647F" w:rsidRDefault="004A6325">
            <w:pPr>
              <w:numPr>
                <w:ilvl w:val="2"/>
                <w:numId w:val="79"/>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Electrostatic Induction</w:t>
            </w:r>
          </w:p>
          <w:p w14:paraId="3635397C" w14:textId="77777777" w:rsidR="004A6325" w:rsidRPr="00AB647F" w:rsidRDefault="004A6325">
            <w:pPr>
              <w:numPr>
                <w:ilvl w:val="2"/>
                <w:numId w:val="79"/>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Electrostatic Shielding</w:t>
            </w:r>
          </w:p>
          <w:p w14:paraId="32EB1474" w14:textId="77777777" w:rsidR="004A6325" w:rsidRPr="00AB647F" w:rsidRDefault="004A6325">
            <w:pPr>
              <w:numPr>
                <w:ilvl w:val="3"/>
                <w:numId w:val="7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Protection from external electric fields</w:t>
            </w:r>
          </w:p>
          <w:p w14:paraId="7F7C67C6" w14:textId="77777777" w:rsidR="004A6325" w:rsidRPr="00AB647F" w:rsidRDefault="004A6325">
            <w:pPr>
              <w:numPr>
                <w:ilvl w:val="3"/>
                <w:numId w:val="7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Faraday cage principle</w:t>
            </w:r>
          </w:p>
          <w:p w14:paraId="62A61BA0" w14:textId="77777777" w:rsidR="004A6325" w:rsidRPr="00AB647F" w:rsidRDefault="004A6325">
            <w:pPr>
              <w:numPr>
                <w:ilvl w:val="1"/>
                <w:numId w:val="7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Capacitance and Capacitors</w:t>
            </w:r>
          </w:p>
          <w:p w14:paraId="197EBD57" w14:textId="77777777" w:rsidR="004A6325" w:rsidRPr="00AB647F" w:rsidRDefault="004A6325">
            <w:pPr>
              <w:numPr>
                <w:ilvl w:val="2"/>
                <w:numId w:val="79"/>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Capacitance</w:t>
            </w:r>
          </w:p>
          <w:p w14:paraId="2E3281E2" w14:textId="77777777" w:rsidR="004A6325" w:rsidRPr="00AB647F" w:rsidRDefault="004A6325">
            <w:pPr>
              <w:numPr>
                <w:ilvl w:val="3"/>
                <w:numId w:val="7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Definition and unit of capacitance</w:t>
            </w:r>
          </w:p>
          <w:p w14:paraId="62AD7552" w14:textId="77777777" w:rsidR="004A6325" w:rsidRPr="00AB647F" w:rsidRDefault="004A6325">
            <w:pPr>
              <w:numPr>
                <w:ilvl w:val="3"/>
                <w:numId w:val="7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 xml:space="preserve">Factors affecting capacitance </w:t>
            </w:r>
          </w:p>
          <w:p w14:paraId="337AA9CD" w14:textId="77777777" w:rsidR="004A6325" w:rsidRPr="00AB647F" w:rsidRDefault="004A6325">
            <w:pPr>
              <w:numPr>
                <w:ilvl w:val="2"/>
                <w:numId w:val="79"/>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Capacitors</w:t>
            </w:r>
          </w:p>
          <w:p w14:paraId="03D0DD3E" w14:textId="77777777" w:rsidR="004A6325" w:rsidRPr="00AB647F" w:rsidRDefault="004A6325">
            <w:pPr>
              <w:numPr>
                <w:ilvl w:val="3"/>
                <w:numId w:val="7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Types of capacitors</w:t>
            </w:r>
          </w:p>
          <w:p w14:paraId="7EC436BC" w14:textId="77777777" w:rsidR="004A6325" w:rsidRPr="00AB647F" w:rsidRDefault="004A6325">
            <w:pPr>
              <w:numPr>
                <w:ilvl w:val="3"/>
                <w:numId w:val="7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Capacitor charging and discharging</w:t>
            </w:r>
          </w:p>
          <w:p w14:paraId="4874D8BC" w14:textId="77777777" w:rsidR="004A6325" w:rsidRPr="00AB647F" w:rsidRDefault="004A6325">
            <w:pPr>
              <w:numPr>
                <w:ilvl w:val="3"/>
                <w:numId w:val="7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Voltage-current relationship.</w:t>
            </w:r>
          </w:p>
          <w:p w14:paraId="45AB89AD" w14:textId="77777777" w:rsidR="004A6325" w:rsidRPr="00AB647F" w:rsidRDefault="004A6325">
            <w:pPr>
              <w:numPr>
                <w:ilvl w:val="3"/>
                <w:numId w:val="7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Capacitor behavior in AC and DC circuits.</w:t>
            </w:r>
          </w:p>
          <w:p w14:paraId="60CD8278" w14:textId="77777777" w:rsidR="004A6325" w:rsidRPr="00AB647F" w:rsidRDefault="004A6325">
            <w:pPr>
              <w:numPr>
                <w:ilvl w:val="2"/>
                <w:numId w:val="79"/>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Capacitor circuits</w:t>
            </w:r>
          </w:p>
          <w:p w14:paraId="47132084" w14:textId="77777777" w:rsidR="004A6325" w:rsidRPr="00AB647F" w:rsidRDefault="004A6325">
            <w:pPr>
              <w:numPr>
                <w:ilvl w:val="3"/>
                <w:numId w:val="7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Series and parallel connection</w:t>
            </w:r>
          </w:p>
          <w:p w14:paraId="43D34983" w14:textId="77777777" w:rsidR="004A6325" w:rsidRPr="00AB647F" w:rsidRDefault="004A6325">
            <w:pPr>
              <w:numPr>
                <w:ilvl w:val="3"/>
                <w:numId w:val="7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RC circuits</w:t>
            </w:r>
          </w:p>
          <w:p w14:paraId="1BB7ED1A" w14:textId="77777777" w:rsidR="004A6325" w:rsidRPr="00AB647F" w:rsidRDefault="004A6325">
            <w:pPr>
              <w:numPr>
                <w:ilvl w:val="3"/>
                <w:numId w:val="7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LC circuits</w:t>
            </w:r>
          </w:p>
          <w:p w14:paraId="7A0FAEFF" w14:textId="77777777" w:rsidR="004A6325" w:rsidRPr="00AB647F" w:rsidRDefault="004A6325">
            <w:pPr>
              <w:numPr>
                <w:ilvl w:val="3"/>
                <w:numId w:val="7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RLC circuits</w:t>
            </w:r>
          </w:p>
          <w:p w14:paraId="46B96173" w14:textId="77777777" w:rsidR="004A6325" w:rsidRPr="00AB647F" w:rsidRDefault="004A6325">
            <w:pPr>
              <w:numPr>
                <w:ilvl w:val="2"/>
                <w:numId w:val="7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lang w:val="en-ZW"/>
                <w14:ligatures w14:val="none"/>
              </w:rPr>
              <w:t>Capacitor Applications</w:t>
            </w:r>
          </w:p>
          <w:p w14:paraId="50DC5982" w14:textId="77777777" w:rsidR="004A6325" w:rsidRPr="00AB647F" w:rsidRDefault="004A6325">
            <w:pPr>
              <w:numPr>
                <w:ilvl w:val="3"/>
                <w:numId w:val="7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Energy storage.</w:t>
            </w:r>
          </w:p>
          <w:p w14:paraId="3062BD2C" w14:textId="77777777" w:rsidR="004A6325" w:rsidRPr="00AB647F" w:rsidRDefault="004A6325">
            <w:pPr>
              <w:numPr>
                <w:ilvl w:val="3"/>
                <w:numId w:val="7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Filtering in power supplies.</w:t>
            </w:r>
          </w:p>
          <w:p w14:paraId="57001EDE" w14:textId="77777777" w:rsidR="004A6325" w:rsidRPr="00AB647F" w:rsidRDefault="004A6325">
            <w:pPr>
              <w:numPr>
                <w:ilvl w:val="3"/>
                <w:numId w:val="7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Signal coupling and decoupling in circuits.</w:t>
            </w:r>
          </w:p>
          <w:p w14:paraId="3AAD1B57" w14:textId="77777777" w:rsidR="004A6325" w:rsidRPr="00AB647F" w:rsidRDefault="004A6325">
            <w:pPr>
              <w:numPr>
                <w:ilvl w:val="3"/>
                <w:numId w:val="7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Timing circuits</w:t>
            </w:r>
          </w:p>
          <w:p w14:paraId="1DFEB9A4" w14:textId="77777777" w:rsidR="004A6325" w:rsidRPr="00AB647F" w:rsidRDefault="004A6325">
            <w:pPr>
              <w:numPr>
                <w:ilvl w:val="3"/>
                <w:numId w:val="7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Tuning and oscillation in radios and audio circuits.</w:t>
            </w:r>
          </w:p>
          <w:p w14:paraId="502484AC" w14:textId="77777777" w:rsidR="004A6325" w:rsidRPr="00AB647F" w:rsidRDefault="004A6325">
            <w:pPr>
              <w:numPr>
                <w:ilvl w:val="2"/>
                <w:numId w:val="79"/>
              </w:numPr>
              <w:spacing w:after="0" w:line="276" w:lineRule="auto"/>
              <w:contextualSpacing/>
              <w:rPr>
                <w:rFonts w:ascii="Times New Roman" w:eastAsia="Calibri" w:hAnsi="Times New Roman" w:cs="Times New Roman"/>
                <w:iCs/>
                <w:kern w:val="0"/>
                <w:sz w:val="24"/>
                <w:szCs w:val="24"/>
                <w:lang w:val="en-ZW"/>
                <w14:ligatures w14:val="none"/>
              </w:rPr>
            </w:pPr>
            <w:r w:rsidRPr="00AB647F">
              <w:rPr>
                <w:rFonts w:ascii="Times New Roman" w:eastAsia="Calibri" w:hAnsi="Times New Roman" w:cs="Times New Roman"/>
                <w:iCs/>
                <w:kern w:val="0"/>
                <w:sz w:val="24"/>
                <w:szCs w:val="24"/>
                <w:lang w:val="en-ZW"/>
                <w14:ligatures w14:val="none"/>
              </w:rPr>
              <w:t>Capacitor Testing and Maintenance</w:t>
            </w:r>
          </w:p>
          <w:p w14:paraId="240287E3" w14:textId="77777777" w:rsidR="004A6325" w:rsidRPr="00AB647F" w:rsidRDefault="004A6325">
            <w:pPr>
              <w:numPr>
                <w:ilvl w:val="3"/>
                <w:numId w:val="7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Multimeter Capacitance and leakage test.</w:t>
            </w:r>
          </w:p>
          <w:p w14:paraId="1023DB4C" w14:textId="77777777" w:rsidR="004A6325" w:rsidRPr="00AB647F" w:rsidRDefault="004A6325">
            <w:pPr>
              <w:numPr>
                <w:ilvl w:val="3"/>
                <w:numId w:val="7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Visual inspection</w:t>
            </w:r>
          </w:p>
          <w:p w14:paraId="4AA09F31" w14:textId="77777777" w:rsidR="004A6325" w:rsidRPr="00AB647F" w:rsidRDefault="004A6325">
            <w:pPr>
              <w:numPr>
                <w:ilvl w:val="3"/>
                <w:numId w:val="79"/>
              </w:numPr>
              <w:spacing w:after="0" w:line="276" w:lineRule="auto"/>
              <w:contextualSpacing/>
              <w:rPr>
                <w:rFonts w:ascii="Times New Roman" w:eastAsia="Calibri" w:hAnsi="Times New Roman" w:cs="Times New Roman"/>
                <w:iCs/>
                <w:kern w:val="0"/>
                <w:sz w:val="24"/>
                <w:szCs w:val="24"/>
                <w14:ligatures w14:val="none"/>
              </w:rPr>
            </w:pPr>
            <w:r w:rsidRPr="00AB647F">
              <w:rPr>
                <w:rFonts w:ascii="Times New Roman" w:eastAsia="Calibri" w:hAnsi="Times New Roman" w:cs="Times New Roman"/>
                <w:iCs/>
                <w:kern w:val="0"/>
                <w:sz w:val="24"/>
                <w:szCs w:val="24"/>
                <w14:ligatures w14:val="none"/>
              </w:rPr>
              <w:t>Safety considerations</w:t>
            </w:r>
          </w:p>
        </w:tc>
        <w:tc>
          <w:tcPr>
            <w:tcW w:w="966" w:type="pct"/>
            <w:shd w:val="clear" w:color="auto" w:fill="auto"/>
          </w:tcPr>
          <w:p w14:paraId="0F07F791" w14:textId="77777777" w:rsidR="004A6325" w:rsidRPr="00AB647F" w:rsidRDefault="004A6325">
            <w:pPr>
              <w:numPr>
                <w:ilvl w:val="0"/>
                <w:numId w:val="88"/>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Written Assessment</w:t>
            </w:r>
          </w:p>
          <w:p w14:paraId="3FB12435" w14:textId="77777777" w:rsidR="004A6325" w:rsidRPr="00AB647F" w:rsidRDefault="004A6325">
            <w:pPr>
              <w:numPr>
                <w:ilvl w:val="0"/>
                <w:numId w:val="88"/>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 xml:space="preserve">Oral Questioning </w:t>
            </w:r>
          </w:p>
          <w:p w14:paraId="09C6D761" w14:textId="77777777" w:rsidR="004A6325" w:rsidRPr="00AB647F" w:rsidRDefault="004A6325">
            <w:pPr>
              <w:numPr>
                <w:ilvl w:val="0"/>
                <w:numId w:val="88"/>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Practical Assessment</w:t>
            </w:r>
          </w:p>
          <w:p w14:paraId="2C415AB6" w14:textId="77777777" w:rsidR="004A6325" w:rsidRPr="00AB647F" w:rsidRDefault="004A6325">
            <w:pPr>
              <w:numPr>
                <w:ilvl w:val="0"/>
                <w:numId w:val="88"/>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Project</w:t>
            </w:r>
          </w:p>
          <w:p w14:paraId="6241D3FA" w14:textId="77777777" w:rsidR="004A6325" w:rsidRPr="00AB647F" w:rsidRDefault="004A6325">
            <w:pPr>
              <w:numPr>
                <w:ilvl w:val="0"/>
                <w:numId w:val="88"/>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Third party report</w:t>
            </w:r>
          </w:p>
          <w:p w14:paraId="126E1230" w14:textId="77777777" w:rsidR="004A6325" w:rsidRPr="00AB647F" w:rsidRDefault="004A6325">
            <w:pPr>
              <w:numPr>
                <w:ilvl w:val="0"/>
                <w:numId w:val="88"/>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Portfolio of evidence</w:t>
            </w:r>
          </w:p>
          <w:p w14:paraId="23BC7249" w14:textId="77777777" w:rsidR="004A6325" w:rsidRPr="00AB647F" w:rsidRDefault="004A6325">
            <w:pPr>
              <w:numPr>
                <w:ilvl w:val="0"/>
                <w:numId w:val="88"/>
              </w:numPr>
              <w:spacing w:after="0" w:line="276" w:lineRule="auto"/>
              <w:contextualSpacing/>
              <w:rPr>
                <w:rFonts w:ascii="Times New Roman" w:eastAsia="Calibri" w:hAnsi="Times New Roman" w:cs="Times New Roman"/>
                <w:kern w:val="0"/>
                <w:sz w:val="24"/>
                <w:szCs w:val="24"/>
                <w:lang w:val="en-ZA"/>
                <w14:ligatures w14:val="none"/>
              </w:rPr>
            </w:pPr>
          </w:p>
        </w:tc>
      </w:tr>
      <w:tr w:rsidR="004A6325" w:rsidRPr="00AB647F" w14:paraId="0493D700" w14:textId="77777777" w:rsidTr="006218ED">
        <w:tc>
          <w:tcPr>
            <w:tcW w:w="1466" w:type="pct"/>
            <w:shd w:val="clear" w:color="auto" w:fill="auto"/>
          </w:tcPr>
          <w:p w14:paraId="37A101AE" w14:textId="77777777" w:rsidR="004A6325" w:rsidRPr="00AB647F" w:rsidRDefault="004A6325">
            <w:pPr>
              <w:numPr>
                <w:ilvl w:val="0"/>
                <w:numId w:val="76"/>
              </w:numPr>
              <w:spacing w:after="20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Apply AC circuits</w:t>
            </w:r>
          </w:p>
        </w:tc>
        <w:tc>
          <w:tcPr>
            <w:tcW w:w="2568" w:type="pct"/>
            <w:shd w:val="clear" w:color="auto" w:fill="auto"/>
          </w:tcPr>
          <w:p w14:paraId="36CA4F4C" w14:textId="77777777" w:rsidR="004A6325" w:rsidRPr="00DC1FDB" w:rsidRDefault="004A6325">
            <w:pPr>
              <w:pStyle w:val="ListParagraph"/>
              <w:numPr>
                <w:ilvl w:val="1"/>
                <w:numId w:val="221"/>
              </w:numPr>
              <w:spacing w:after="0" w:line="276" w:lineRule="auto"/>
              <w:ind w:left="360" w:hanging="360"/>
              <w:rPr>
                <w:rFonts w:eastAsia="Calibri"/>
                <w:iCs/>
                <w:kern w:val="0"/>
                <w:szCs w:val="24"/>
              </w:rPr>
            </w:pPr>
            <w:r w:rsidRPr="00DC1FDB">
              <w:rPr>
                <w:rFonts w:eastAsia="Calibri"/>
                <w:iCs/>
                <w:kern w:val="0"/>
                <w:szCs w:val="24"/>
              </w:rPr>
              <w:t>AC Fundamentals</w:t>
            </w:r>
          </w:p>
          <w:p w14:paraId="0A50DD58" w14:textId="77777777" w:rsidR="004A6325" w:rsidRPr="00DC1FDB" w:rsidRDefault="004A6325">
            <w:pPr>
              <w:pStyle w:val="ListParagraph"/>
              <w:numPr>
                <w:ilvl w:val="2"/>
                <w:numId w:val="221"/>
              </w:numPr>
              <w:spacing w:after="0" w:line="276" w:lineRule="auto"/>
              <w:ind w:left="1080"/>
              <w:rPr>
                <w:rFonts w:eastAsia="Calibri"/>
                <w:iCs/>
                <w:kern w:val="0"/>
                <w:szCs w:val="24"/>
              </w:rPr>
            </w:pPr>
            <w:r w:rsidRPr="00DC1FDB">
              <w:rPr>
                <w:rFonts w:eastAsia="Calibri"/>
                <w:iCs/>
                <w:kern w:val="0"/>
                <w:szCs w:val="24"/>
              </w:rPr>
              <w:t>Definition and generation of AC voltage and current</w:t>
            </w:r>
          </w:p>
          <w:p w14:paraId="5B483E6D" w14:textId="77777777" w:rsidR="004A6325" w:rsidRPr="00DC1FDB" w:rsidRDefault="004A6325">
            <w:pPr>
              <w:pStyle w:val="ListParagraph"/>
              <w:numPr>
                <w:ilvl w:val="2"/>
                <w:numId w:val="221"/>
              </w:numPr>
              <w:spacing w:after="0" w:line="276" w:lineRule="auto"/>
              <w:ind w:left="1080"/>
              <w:rPr>
                <w:rFonts w:eastAsia="Calibri"/>
                <w:iCs/>
                <w:kern w:val="0"/>
                <w:szCs w:val="24"/>
              </w:rPr>
            </w:pPr>
            <w:r w:rsidRPr="00DC1FDB">
              <w:rPr>
                <w:rFonts w:eastAsia="Calibri"/>
                <w:iCs/>
                <w:kern w:val="0"/>
                <w:szCs w:val="24"/>
              </w:rPr>
              <w:t>Waveform characteristics:</w:t>
            </w:r>
          </w:p>
          <w:p w14:paraId="7D8FC40B" w14:textId="77777777" w:rsidR="004A6325" w:rsidRDefault="004A6325">
            <w:pPr>
              <w:pStyle w:val="ListParagraph"/>
              <w:numPr>
                <w:ilvl w:val="3"/>
                <w:numId w:val="221"/>
              </w:numPr>
              <w:spacing w:after="0" w:line="276" w:lineRule="auto"/>
              <w:ind w:left="1530"/>
              <w:rPr>
                <w:rFonts w:eastAsia="Calibri"/>
                <w:iCs/>
                <w:kern w:val="0"/>
                <w:szCs w:val="24"/>
              </w:rPr>
            </w:pPr>
            <w:r w:rsidRPr="00DC1FDB">
              <w:rPr>
                <w:rFonts w:eastAsia="Calibri"/>
                <w:iCs/>
                <w:kern w:val="0"/>
                <w:szCs w:val="24"/>
              </w:rPr>
              <w:t>Amplitude</w:t>
            </w:r>
          </w:p>
          <w:p w14:paraId="0F60E225" w14:textId="77777777" w:rsidR="004A6325" w:rsidRDefault="004A6325">
            <w:pPr>
              <w:pStyle w:val="ListParagraph"/>
              <w:numPr>
                <w:ilvl w:val="3"/>
                <w:numId w:val="221"/>
              </w:numPr>
              <w:spacing w:after="0" w:line="276" w:lineRule="auto"/>
              <w:ind w:left="1530"/>
              <w:rPr>
                <w:rFonts w:eastAsia="Calibri"/>
                <w:iCs/>
                <w:kern w:val="0"/>
                <w:szCs w:val="24"/>
              </w:rPr>
            </w:pPr>
            <w:r w:rsidRPr="00DC1FDB">
              <w:rPr>
                <w:rFonts w:eastAsia="Calibri"/>
                <w:iCs/>
                <w:kern w:val="0"/>
                <w:szCs w:val="24"/>
              </w:rPr>
              <w:t>Period</w:t>
            </w:r>
          </w:p>
          <w:p w14:paraId="12D05A92" w14:textId="77777777" w:rsidR="004A6325" w:rsidRDefault="004A6325">
            <w:pPr>
              <w:pStyle w:val="ListParagraph"/>
              <w:numPr>
                <w:ilvl w:val="3"/>
                <w:numId w:val="221"/>
              </w:numPr>
              <w:spacing w:after="0" w:line="276" w:lineRule="auto"/>
              <w:ind w:left="1530"/>
              <w:rPr>
                <w:rFonts w:eastAsia="Calibri"/>
                <w:iCs/>
                <w:kern w:val="0"/>
                <w:szCs w:val="24"/>
              </w:rPr>
            </w:pPr>
            <w:r w:rsidRPr="00DC1FDB">
              <w:rPr>
                <w:rFonts w:eastAsia="Calibri"/>
                <w:iCs/>
                <w:kern w:val="0"/>
                <w:szCs w:val="24"/>
              </w:rPr>
              <w:t>Frequency</w:t>
            </w:r>
          </w:p>
          <w:p w14:paraId="5E2F3E32" w14:textId="77777777" w:rsidR="004A6325" w:rsidRDefault="004A6325">
            <w:pPr>
              <w:pStyle w:val="ListParagraph"/>
              <w:numPr>
                <w:ilvl w:val="3"/>
                <w:numId w:val="221"/>
              </w:numPr>
              <w:spacing w:after="0" w:line="276" w:lineRule="auto"/>
              <w:ind w:left="1530"/>
              <w:rPr>
                <w:rFonts w:eastAsia="Calibri"/>
                <w:iCs/>
                <w:kern w:val="0"/>
                <w:szCs w:val="24"/>
              </w:rPr>
            </w:pPr>
            <w:r w:rsidRPr="00DC1FDB">
              <w:rPr>
                <w:rFonts w:eastAsia="Calibri"/>
                <w:iCs/>
                <w:kern w:val="0"/>
                <w:szCs w:val="24"/>
              </w:rPr>
              <w:t>phase angle</w:t>
            </w:r>
          </w:p>
          <w:p w14:paraId="5571F5FB" w14:textId="77777777" w:rsidR="004A6325" w:rsidRPr="00DC1FDB" w:rsidRDefault="004A6325">
            <w:pPr>
              <w:pStyle w:val="ListParagraph"/>
              <w:numPr>
                <w:ilvl w:val="2"/>
                <w:numId w:val="221"/>
              </w:numPr>
              <w:spacing w:after="0" w:line="276" w:lineRule="auto"/>
              <w:ind w:left="1080"/>
              <w:rPr>
                <w:rFonts w:eastAsia="Calibri"/>
                <w:iCs/>
                <w:kern w:val="0"/>
                <w:szCs w:val="24"/>
              </w:rPr>
            </w:pPr>
            <w:r w:rsidRPr="00DC1FDB">
              <w:rPr>
                <w:rFonts w:eastAsia="Calibri"/>
                <w:iCs/>
                <w:kern w:val="0"/>
                <w:szCs w:val="24"/>
              </w:rPr>
              <w:t>RMS, peak, average, and instantaneous values</w:t>
            </w:r>
          </w:p>
          <w:p w14:paraId="0FF674A7" w14:textId="77777777" w:rsidR="004A6325" w:rsidRPr="00DC1FDB" w:rsidRDefault="004A6325">
            <w:pPr>
              <w:pStyle w:val="ListParagraph"/>
              <w:numPr>
                <w:ilvl w:val="2"/>
                <w:numId w:val="221"/>
              </w:numPr>
              <w:spacing w:after="0" w:line="276" w:lineRule="auto"/>
              <w:ind w:left="1080"/>
              <w:rPr>
                <w:rFonts w:eastAsia="Calibri"/>
                <w:iCs/>
                <w:kern w:val="0"/>
                <w:szCs w:val="24"/>
              </w:rPr>
            </w:pPr>
            <w:r w:rsidRPr="00DC1FDB">
              <w:rPr>
                <w:rFonts w:eastAsia="Calibri"/>
                <w:iCs/>
                <w:kern w:val="0"/>
                <w:szCs w:val="24"/>
              </w:rPr>
              <w:t>Phasor representation and vector diagrams</w:t>
            </w:r>
          </w:p>
          <w:p w14:paraId="7CE5F5AB" w14:textId="77777777" w:rsidR="004A6325" w:rsidRDefault="004A6325">
            <w:pPr>
              <w:pStyle w:val="ListParagraph"/>
              <w:numPr>
                <w:ilvl w:val="1"/>
                <w:numId w:val="221"/>
              </w:numPr>
              <w:spacing w:after="0" w:line="276" w:lineRule="auto"/>
              <w:ind w:left="360" w:hanging="360"/>
              <w:rPr>
                <w:rFonts w:eastAsia="Calibri"/>
                <w:iCs/>
                <w:kern w:val="0"/>
                <w:szCs w:val="24"/>
              </w:rPr>
            </w:pPr>
            <w:r w:rsidRPr="00DC1FDB">
              <w:rPr>
                <w:rFonts w:eastAsia="Calibri"/>
                <w:iCs/>
                <w:kern w:val="0"/>
                <w:szCs w:val="24"/>
              </w:rPr>
              <w:t xml:space="preserve">Calculations </w:t>
            </w:r>
            <w:r>
              <w:rPr>
                <w:rFonts w:eastAsia="Calibri"/>
                <w:iCs/>
                <w:kern w:val="0"/>
                <w:szCs w:val="24"/>
              </w:rPr>
              <w:t>i</w:t>
            </w:r>
            <w:r w:rsidRPr="00DC1FDB">
              <w:rPr>
                <w:rFonts w:eastAsia="Calibri"/>
                <w:iCs/>
                <w:kern w:val="0"/>
                <w:szCs w:val="24"/>
              </w:rPr>
              <w:t>nvolving passive elements</w:t>
            </w:r>
          </w:p>
          <w:p w14:paraId="1D0E9A82" w14:textId="77777777" w:rsidR="004A6325" w:rsidRPr="00DC1FDB" w:rsidRDefault="004A6325">
            <w:pPr>
              <w:pStyle w:val="ListParagraph"/>
              <w:numPr>
                <w:ilvl w:val="2"/>
                <w:numId w:val="221"/>
              </w:numPr>
              <w:spacing w:after="0" w:line="276" w:lineRule="auto"/>
              <w:ind w:left="1080"/>
              <w:rPr>
                <w:rFonts w:eastAsia="Calibri"/>
                <w:iCs/>
                <w:kern w:val="0"/>
                <w:szCs w:val="24"/>
              </w:rPr>
            </w:pPr>
            <w:r w:rsidRPr="00DC1FDB">
              <w:rPr>
                <w:rFonts w:eastAsia="Calibri"/>
                <w:iCs/>
                <w:kern w:val="0"/>
                <w:szCs w:val="24"/>
              </w:rPr>
              <w:t>Behavior of resistors, inductors, and capacitors in AC</w:t>
            </w:r>
          </w:p>
          <w:p w14:paraId="544A2A98" w14:textId="77777777" w:rsidR="004A6325" w:rsidRPr="00DC1FDB" w:rsidRDefault="004A6325">
            <w:pPr>
              <w:pStyle w:val="ListParagraph"/>
              <w:numPr>
                <w:ilvl w:val="2"/>
                <w:numId w:val="221"/>
              </w:numPr>
              <w:spacing w:after="0" w:line="276" w:lineRule="auto"/>
              <w:ind w:left="1080"/>
              <w:rPr>
                <w:rFonts w:eastAsia="Calibri"/>
                <w:iCs/>
                <w:kern w:val="0"/>
                <w:szCs w:val="24"/>
              </w:rPr>
            </w:pPr>
            <w:r w:rsidRPr="00DC1FDB">
              <w:rPr>
                <w:rFonts w:eastAsia="Calibri"/>
                <w:iCs/>
                <w:kern w:val="0"/>
                <w:szCs w:val="24"/>
              </w:rPr>
              <w:t>Reactance (</w:t>
            </w:r>
            <m:oMath>
              <m:sSub>
                <m:sSubPr>
                  <m:ctrlPr>
                    <w:rPr>
                      <w:rFonts w:ascii="Cambria Math" w:eastAsia="Calibri" w:hAnsi="Cambria Math"/>
                      <w:kern w:val="0"/>
                      <w:szCs w:val="24"/>
                    </w:rPr>
                  </m:ctrlPr>
                </m:sSubPr>
                <m:e>
                  <m:r>
                    <m:rPr>
                      <m:sty m:val="p"/>
                    </m:rPr>
                    <w:rPr>
                      <w:rFonts w:ascii="Cambria Math" w:eastAsia="Calibri" w:hAnsi="Cambria Math"/>
                      <w:kern w:val="0"/>
                      <w:szCs w:val="24"/>
                    </w:rPr>
                    <m:t>X</m:t>
                  </m:r>
                </m:e>
                <m:sub>
                  <m:r>
                    <m:rPr>
                      <m:sty m:val="p"/>
                    </m:rPr>
                    <w:rPr>
                      <w:rFonts w:ascii="Cambria Math" w:eastAsia="Calibri" w:hAnsi="Cambria Math"/>
                      <w:kern w:val="0"/>
                      <w:szCs w:val="24"/>
                    </w:rPr>
                    <m:t>L</m:t>
                  </m:r>
                </m:sub>
              </m:sSub>
            </m:oMath>
            <w:r w:rsidRPr="00DC1FDB">
              <w:rPr>
                <w:rFonts w:eastAsia="Calibri"/>
                <w:iCs/>
                <w:kern w:val="0"/>
                <w:szCs w:val="24"/>
              </w:rPr>
              <w:t xml:space="preserve">, </w:t>
            </w:r>
            <m:oMath>
              <m:sSub>
                <m:sSubPr>
                  <m:ctrlPr>
                    <w:rPr>
                      <w:rFonts w:ascii="Cambria Math" w:eastAsia="Calibri" w:hAnsi="Cambria Math"/>
                      <w:kern w:val="0"/>
                      <w:szCs w:val="24"/>
                    </w:rPr>
                  </m:ctrlPr>
                </m:sSubPr>
                <m:e>
                  <m:r>
                    <m:rPr>
                      <m:sty m:val="p"/>
                    </m:rPr>
                    <w:rPr>
                      <w:rFonts w:ascii="Cambria Math" w:eastAsia="Calibri" w:hAnsi="Cambria Math"/>
                      <w:kern w:val="0"/>
                      <w:szCs w:val="24"/>
                    </w:rPr>
                    <m:t>X</m:t>
                  </m:r>
                </m:e>
                <m:sub>
                  <m:r>
                    <w:rPr>
                      <w:rFonts w:ascii="Cambria Math" w:eastAsia="Calibri" w:hAnsi="Cambria Math"/>
                      <w:kern w:val="0"/>
                      <w:szCs w:val="24"/>
                    </w:rPr>
                    <m:t>C</m:t>
                  </m:r>
                </m:sub>
              </m:sSub>
            </m:oMath>
            <w:r w:rsidRPr="00DC1FDB">
              <w:rPr>
                <w:rFonts w:eastAsia="Calibri"/>
                <w:iCs/>
                <w:kern w:val="0"/>
                <w:szCs w:val="24"/>
              </w:rPr>
              <w:t>) and impedance (Z)</w:t>
            </w:r>
          </w:p>
          <w:p w14:paraId="3C50D9FE" w14:textId="77777777" w:rsidR="004A6325" w:rsidRPr="00DC1FDB" w:rsidRDefault="004A6325">
            <w:pPr>
              <w:pStyle w:val="ListParagraph"/>
              <w:numPr>
                <w:ilvl w:val="2"/>
                <w:numId w:val="221"/>
              </w:numPr>
              <w:spacing w:after="0" w:line="276" w:lineRule="auto"/>
              <w:ind w:left="1080"/>
              <w:rPr>
                <w:rFonts w:eastAsia="Calibri"/>
                <w:iCs/>
                <w:kern w:val="0"/>
                <w:szCs w:val="24"/>
              </w:rPr>
            </w:pPr>
            <w:r w:rsidRPr="00DC1FDB">
              <w:rPr>
                <w:rFonts w:eastAsia="Calibri"/>
                <w:iCs/>
                <w:kern w:val="0"/>
                <w:szCs w:val="24"/>
              </w:rPr>
              <w:t>Series and parallel RLC circuits</w:t>
            </w:r>
          </w:p>
          <w:p w14:paraId="04C7B7C6" w14:textId="77777777" w:rsidR="004A6325" w:rsidRPr="00DC1FDB" w:rsidRDefault="004A6325">
            <w:pPr>
              <w:pStyle w:val="ListParagraph"/>
              <w:numPr>
                <w:ilvl w:val="2"/>
                <w:numId w:val="221"/>
              </w:numPr>
              <w:spacing w:after="0" w:line="276" w:lineRule="auto"/>
              <w:ind w:left="1080"/>
              <w:rPr>
                <w:rFonts w:eastAsia="Calibri"/>
                <w:iCs/>
                <w:kern w:val="0"/>
                <w:szCs w:val="24"/>
              </w:rPr>
            </w:pPr>
            <w:r w:rsidRPr="00DC1FDB">
              <w:rPr>
                <w:rFonts w:eastAsia="Calibri"/>
                <w:iCs/>
                <w:kern w:val="0"/>
                <w:szCs w:val="24"/>
              </w:rPr>
              <w:t>Voltage and current phase relationships</w:t>
            </w:r>
          </w:p>
          <w:p w14:paraId="7CE1D9E1" w14:textId="77777777" w:rsidR="004A6325" w:rsidRPr="00DC1FDB" w:rsidRDefault="004A6325">
            <w:pPr>
              <w:pStyle w:val="ListParagraph"/>
              <w:numPr>
                <w:ilvl w:val="2"/>
                <w:numId w:val="221"/>
              </w:numPr>
              <w:spacing w:after="0" w:line="276" w:lineRule="auto"/>
              <w:ind w:left="1080"/>
              <w:rPr>
                <w:rFonts w:eastAsia="Calibri"/>
                <w:iCs/>
                <w:kern w:val="0"/>
                <w:szCs w:val="24"/>
              </w:rPr>
            </w:pPr>
            <w:r w:rsidRPr="00DC1FDB">
              <w:rPr>
                <w:rFonts w:eastAsia="Calibri"/>
                <w:iCs/>
                <w:kern w:val="0"/>
                <w:szCs w:val="24"/>
              </w:rPr>
              <w:t>Use of Ohm’s Law and impedance in AC: V=IZ</w:t>
            </w:r>
          </w:p>
          <w:p w14:paraId="7F707A5B" w14:textId="77777777" w:rsidR="004A6325" w:rsidRDefault="004A6325">
            <w:pPr>
              <w:pStyle w:val="ListParagraph"/>
              <w:numPr>
                <w:ilvl w:val="1"/>
                <w:numId w:val="221"/>
              </w:numPr>
              <w:spacing w:after="0" w:line="276" w:lineRule="auto"/>
              <w:ind w:left="360" w:hanging="360"/>
              <w:rPr>
                <w:rFonts w:eastAsia="Calibri"/>
                <w:iCs/>
                <w:kern w:val="0"/>
                <w:szCs w:val="24"/>
              </w:rPr>
            </w:pPr>
            <w:r w:rsidRPr="00DC1FDB">
              <w:rPr>
                <w:rFonts w:eastAsia="Calibri"/>
                <w:iCs/>
                <w:kern w:val="0"/>
                <w:szCs w:val="24"/>
              </w:rPr>
              <w:t>Power triangle</w:t>
            </w:r>
          </w:p>
          <w:p w14:paraId="1912EB60" w14:textId="77777777" w:rsidR="004A6325" w:rsidRDefault="004A6325">
            <w:pPr>
              <w:pStyle w:val="ListParagraph"/>
              <w:numPr>
                <w:ilvl w:val="2"/>
                <w:numId w:val="221"/>
              </w:numPr>
              <w:spacing w:after="0" w:line="276" w:lineRule="auto"/>
              <w:ind w:left="1080"/>
              <w:rPr>
                <w:rFonts w:eastAsia="Calibri"/>
                <w:iCs/>
                <w:kern w:val="0"/>
                <w:szCs w:val="24"/>
              </w:rPr>
            </w:pPr>
            <w:r w:rsidRPr="00DC1FDB">
              <w:rPr>
                <w:rFonts w:eastAsia="Calibri"/>
                <w:iCs/>
                <w:kern w:val="0"/>
                <w:szCs w:val="24"/>
              </w:rPr>
              <w:t>True power (P)</w:t>
            </w:r>
          </w:p>
          <w:p w14:paraId="05DC6E29" w14:textId="77777777" w:rsidR="004A6325" w:rsidRDefault="004A6325">
            <w:pPr>
              <w:pStyle w:val="ListParagraph"/>
              <w:numPr>
                <w:ilvl w:val="2"/>
                <w:numId w:val="221"/>
              </w:numPr>
              <w:spacing w:after="0" w:line="276" w:lineRule="auto"/>
              <w:ind w:left="1080"/>
              <w:rPr>
                <w:rFonts w:eastAsia="Calibri"/>
                <w:iCs/>
                <w:kern w:val="0"/>
                <w:szCs w:val="24"/>
              </w:rPr>
            </w:pPr>
            <w:r>
              <w:rPr>
                <w:rFonts w:eastAsia="Calibri"/>
                <w:iCs/>
                <w:kern w:val="0"/>
                <w:szCs w:val="24"/>
              </w:rPr>
              <w:t>R</w:t>
            </w:r>
            <w:r w:rsidRPr="00DC1FDB">
              <w:rPr>
                <w:rFonts w:eastAsia="Calibri"/>
                <w:iCs/>
                <w:kern w:val="0"/>
                <w:szCs w:val="24"/>
              </w:rPr>
              <w:t>eactive power (Q)</w:t>
            </w:r>
          </w:p>
          <w:p w14:paraId="747ADBC8" w14:textId="77777777" w:rsidR="004A6325" w:rsidRDefault="004A6325">
            <w:pPr>
              <w:pStyle w:val="ListParagraph"/>
              <w:numPr>
                <w:ilvl w:val="2"/>
                <w:numId w:val="221"/>
              </w:numPr>
              <w:spacing w:after="0" w:line="276" w:lineRule="auto"/>
              <w:ind w:left="1080"/>
              <w:rPr>
                <w:rFonts w:eastAsia="Calibri"/>
                <w:iCs/>
                <w:kern w:val="0"/>
                <w:szCs w:val="24"/>
              </w:rPr>
            </w:pPr>
            <w:r>
              <w:rPr>
                <w:rFonts w:eastAsia="Calibri"/>
                <w:iCs/>
                <w:kern w:val="0"/>
                <w:szCs w:val="24"/>
              </w:rPr>
              <w:t>A</w:t>
            </w:r>
            <w:r w:rsidRPr="00DC1FDB">
              <w:rPr>
                <w:rFonts w:eastAsia="Calibri"/>
                <w:iCs/>
                <w:kern w:val="0"/>
                <w:szCs w:val="24"/>
              </w:rPr>
              <w:t>pparent power (S)</w:t>
            </w:r>
          </w:p>
          <w:p w14:paraId="284E6D09" w14:textId="77777777" w:rsidR="004A6325" w:rsidRDefault="004A6325">
            <w:pPr>
              <w:pStyle w:val="ListParagraph"/>
              <w:numPr>
                <w:ilvl w:val="2"/>
                <w:numId w:val="221"/>
              </w:numPr>
              <w:spacing w:after="0" w:line="276" w:lineRule="auto"/>
              <w:ind w:left="1080"/>
              <w:rPr>
                <w:rFonts w:eastAsia="Calibri"/>
                <w:iCs/>
                <w:kern w:val="0"/>
                <w:szCs w:val="24"/>
              </w:rPr>
            </w:pPr>
            <w:r>
              <w:rPr>
                <w:rFonts w:eastAsia="Calibri"/>
                <w:iCs/>
                <w:kern w:val="0"/>
                <w:szCs w:val="24"/>
              </w:rPr>
              <w:t>R</w:t>
            </w:r>
            <w:r w:rsidRPr="00DC1FDB">
              <w:rPr>
                <w:rFonts w:eastAsia="Calibri"/>
                <w:iCs/>
                <w:kern w:val="0"/>
                <w:szCs w:val="24"/>
              </w:rPr>
              <w:t>elationship among P, Q, and S</w:t>
            </w:r>
          </w:p>
          <w:p w14:paraId="63B9C2F7" w14:textId="77777777" w:rsidR="004A6325" w:rsidRDefault="004A6325">
            <w:pPr>
              <w:pStyle w:val="ListParagraph"/>
              <w:numPr>
                <w:ilvl w:val="2"/>
                <w:numId w:val="221"/>
              </w:numPr>
              <w:spacing w:after="0" w:line="276" w:lineRule="auto"/>
              <w:ind w:left="1080"/>
              <w:rPr>
                <w:rFonts w:eastAsia="Calibri"/>
                <w:iCs/>
                <w:kern w:val="0"/>
                <w:szCs w:val="24"/>
              </w:rPr>
            </w:pPr>
            <w:r w:rsidRPr="00DC1FDB">
              <w:rPr>
                <w:rFonts w:eastAsia="Calibri"/>
                <w:iCs/>
                <w:kern w:val="0"/>
                <w:szCs w:val="24"/>
              </w:rPr>
              <w:t xml:space="preserve">Units: </w:t>
            </w:r>
          </w:p>
          <w:p w14:paraId="68796F9F" w14:textId="77777777" w:rsidR="004A6325" w:rsidRDefault="004A6325">
            <w:pPr>
              <w:pStyle w:val="ListParagraph"/>
              <w:numPr>
                <w:ilvl w:val="3"/>
                <w:numId w:val="221"/>
              </w:numPr>
              <w:spacing w:after="0" w:line="276" w:lineRule="auto"/>
              <w:ind w:left="1530"/>
              <w:rPr>
                <w:rFonts w:eastAsia="Calibri"/>
                <w:iCs/>
                <w:kern w:val="0"/>
                <w:szCs w:val="24"/>
              </w:rPr>
            </w:pPr>
            <w:r w:rsidRPr="00DC1FDB">
              <w:rPr>
                <w:rFonts w:eastAsia="Calibri"/>
                <w:iCs/>
                <w:kern w:val="0"/>
                <w:szCs w:val="24"/>
              </w:rPr>
              <w:t>Watts</w:t>
            </w:r>
          </w:p>
          <w:p w14:paraId="15BC0433" w14:textId="77777777" w:rsidR="004A6325" w:rsidRDefault="004A6325">
            <w:pPr>
              <w:pStyle w:val="ListParagraph"/>
              <w:numPr>
                <w:ilvl w:val="3"/>
                <w:numId w:val="221"/>
              </w:numPr>
              <w:spacing w:after="0" w:line="276" w:lineRule="auto"/>
              <w:ind w:left="1530"/>
              <w:rPr>
                <w:rFonts w:eastAsia="Calibri"/>
                <w:iCs/>
                <w:kern w:val="0"/>
                <w:szCs w:val="24"/>
              </w:rPr>
            </w:pPr>
            <w:r w:rsidRPr="00DC1FDB">
              <w:rPr>
                <w:rFonts w:eastAsia="Calibri"/>
                <w:iCs/>
                <w:kern w:val="0"/>
                <w:szCs w:val="24"/>
              </w:rPr>
              <w:t>VARs</w:t>
            </w:r>
          </w:p>
          <w:p w14:paraId="68F9DF68" w14:textId="77777777" w:rsidR="004A6325" w:rsidRPr="00DC1FDB" w:rsidRDefault="004A6325">
            <w:pPr>
              <w:pStyle w:val="ListParagraph"/>
              <w:numPr>
                <w:ilvl w:val="3"/>
                <w:numId w:val="221"/>
              </w:numPr>
              <w:spacing w:after="0" w:line="276" w:lineRule="auto"/>
              <w:ind w:left="1530"/>
              <w:rPr>
                <w:rFonts w:eastAsia="Calibri"/>
                <w:iCs/>
                <w:kern w:val="0"/>
                <w:szCs w:val="24"/>
              </w:rPr>
            </w:pPr>
            <w:r w:rsidRPr="00DC1FDB">
              <w:rPr>
                <w:rFonts w:eastAsia="Calibri"/>
                <w:iCs/>
                <w:kern w:val="0"/>
                <w:szCs w:val="24"/>
              </w:rPr>
              <w:t>VA</w:t>
            </w:r>
          </w:p>
          <w:p w14:paraId="54FC928A" w14:textId="77777777" w:rsidR="004A6325" w:rsidRPr="00DC1FDB" w:rsidRDefault="004A6325">
            <w:pPr>
              <w:pStyle w:val="ListParagraph"/>
              <w:numPr>
                <w:ilvl w:val="1"/>
                <w:numId w:val="221"/>
              </w:numPr>
              <w:spacing w:after="0" w:line="276" w:lineRule="auto"/>
              <w:ind w:left="360" w:hanging="360"/>
              <w:rPr>
                <w:rFonts w:eastAsia="Calibri"/>
                <w:iCs/>
                <w:kern w:val="0"/>
                <w:szCs w:val="24"/>
              </w:rPr>
            </w:pPr>
            <w:r>
              <w:rPr>
                <w:rFonts w:eastAsia="Calibri"/>
                <w:iCs/>
                <w:kern w:val="0"/>
                <w:szCs w:val="24"/>
              </w:rPr>
              <w:t>Concept p</w:t>
            </w:r>
            <w:r w:rsidRPr="00DC1FDB">
              <w:rPr>
                <w:rFonts w:eastAsia="Calibri"/>
                <w:iCs/>
                <w:kern w:val="0"/>
                <w:szCs w:val="24"/>
              </w:rPr>
              <w:t xml:space="preserve">ower factor (cos φ) and </w:t>
            </w:r>
            <w:r>
              <w:rPr>
                <w:rFonts w:eastAsia="Calibri"/>
                <w:iCs/>
                <w:kern w:val="0"/>
                <w:szCs w:val="24"/>
              </w:rPr>
              <w:t xml:space="preserve">its </w:t>
            </w:r>
            <w:r w:rsidRPr="00DC1FDB">
              <w:rPr>
                <w:rFonts w:eastAsia="Calibri"/>
                <w:iCs/>
                <w:kern w:val="0"/>
                <w:szCs w:val="24"/>
              </w:rPr>
              <w:t>significance</w:t>
            </w:r>
          </w:p>
          <w:p w14:paraId="788E9856" w14:textId="77777777" w:rsidR="004A6325" w:rsidRDefault="004A6325">
            <w:pPr>
              <w:pStyle w:val="ListParagraph"/>
              <w:numPr>
                <w:ilvl w:val="1"/>
                <w:numId w:val="221"/>
              </w:numPr>
              <w:spacing w:after="0" w:line="276" w:lineRule="auto"/>
              <w:ind w:left="360" w:hanging="360"/>
              <w:rPr>
                <w:rFonts w:eastAsia="Calibri"/>
                <w:iCs/>
                <w:kern w:val="0"/>
                <w:szCs w:val="24"/>
              </w:rPr>
            </w:pPr>
            <w:r w:rsidRPr="00DC1FDB">
              <w:rPr>
                <w:rFonts w:eastAsia="Calibri"/>
                <w:iCs/>
                <w:kern w:val="0"/>
                <w:szCs w:val="24"/>
              </w:rPr>
              <w:t xml:space="preserve">Calculations </w:t>
            </w:r>
            <w:r>
              <w:rPr>
                <w:rFonts w:eastAsia="Calibri"/>
                <w:iCs/>
                <w:kern w:val="0"/>
                <w:szCs w:val="24"/>
              </w:rPr>
              <w:t>of p</w:t>
            </w:r>
            <w:r w:rsidRPr="00DC1FDB">
              <w:rPr>
                <w:rFonts w:eastAsia="Calibri"/>
                <w:iCs/>
                <w:kern w:val="0"/>
                <w:szCs w:val="24"/>
              </w:rPr>
              <w:t xml:space="preserve">ower </w:t>
            </w:r>
            <w:r>
              <w:rPr>
                <w:rFonts w:eastAsia="Calibri"/>
                <w:iCs/>
                <w:kern w:val="0"/>
                <w:szCs w:val="24"/>
              </w:rPr>
              <w:t>f</w:t>
            </w:r>
            <w:r w:rsidRPr="00DC1FDB">
              <w:rPr>
                <w:rFonts w:eastAsia="Calibri"/>
                <w:iCs/>
                <w:kern w:val="0"/>
                <w:szCs w:val="24"/>
              </w:rPr>
              <w:t xml:space="preserve">actor </w:t>
            </w:r>
            <w:r>
              <w:rPr>
                <w:rFonts w:eastAsia="Calibri"/>
                <w:iCs/>
                <w:kern w:val="0"/>
                <w:szCs w:val="24"/>
              </w:rPr>
              <w:t>c</w:t>
            </w:r>
            <w:r w:rsidRPr="00DC1FDB">
              <w:rPr>
                <w:rFonts w:eastAsia="Calibri"/>
                <w:iCs/>
                <w:kern w:val="0"/>
                <w:szCs w:val="24"/>
              </w:rPr>
              <w:t>orrection</w:t>
            </w:r>
          </w:p>
          <w:p w14:paraId="11772424" w14:textId="77777777" w:rsidR="004A6325" w:rsidRPr="00EA0F68" w:rsidRDefault="004A6325">
            <w:pPr>
              <w:pStyle w:val="ListParagraph"/>
              <w:numPr>
                <w:ilvl w:val="2"/>
                <w:numId w:val="221"/>
              </w:numPr>
              <w:spacing w:after="0" w:line="276" w:lineRule="auto"/>
              <w:ind w:left="1080"/>
              <w:rPr>
                <w:rFonts w:eastAsia="Calibri"/>
                <w:iCs/>
                <w:kern w:val="0"/>
                <w:szCs w:val="24"/>
              </w:rPr>
            </w:pPr>
            <w:r w:rsidRPr="00EA0F68">
              <w:rPr>
                <w:rFonts w:eastAsia="Calibri"/>
                <w:iCs/>
                <w:kern w:val="0"/>
                <w:szCs w:val="24"/>
              </w:rPr>
              <w:t>Calculation of PFC capacitor values for motors</w:t>
            </w:r>
          </w:p>
          <w:p w14:paraId="22B22729" w14:textId="77777777" w:rsidR="004A6325" w:rsidRDefault="004A6325">
            <w:pPr>
              <w:pStyle w:val="ListParagraph"/>
              <w:numPr>
                <w:ilvl w:val="1"/>
                <w:numId w:val="221"/>
              </w:numPr>
              <w:spacing w:after="0" w:line="276" w:lineRule="auto"/>
              <w:ind w:left="360" w:hanging="360"/>
              <w:rPr>
                <w:rFonts w:eastAsia="Calibri"/>
                <w:iCs/>
                <w:kern w:val="0"/>
                <w:szCs w:val="24"/>
              </w:rPr>
            </w:pPr>
            <w:r w:rsidRPr="00DC1FDB">
              <w:rPr>
                <w:rFonts w:eastAsia="Calibri"/>
                <w:iCs/>
                <w:kern w:val="0"/>
                <w:szCs w:val="24"/>
              </w:rPr>
              <w:t>Methods of Power Factor Correction</w:t>
            </w:r>
          </w:p>
          <w:p w14:paraId="27951E92" w14:textId="77777777" w:rsidR="004A6325" w:rsidRPr="00EA0F68" w:rsidRDefault="004A6325">
            <w:pPr>
              <w:pStyle w:val="ListParagraph"/>
              <w:numPr>
                <w:ilvl w:val="2"/>
                <w:numId w:val="221"/>
              </w:numPr>
              <w:spacing w:after="0" w:line="276" w:lineRule="auto"/>
              <w:ind w:left="1080"/>
              <w:rPr>
                <w:rFonts w:eastAsia="Calibri"/>
                <w:iCs/>
                <w:kern w:val="0"/>
                <w:szCs w:val="24"/>
              </w:rPr>
            </w:pPr>
            <w:r w:rsidRPr="00EA0F68">
              <w:rPr>
                <w:rFonts w:eastAsia="Calibri"/>
                <w:iCs/>
                <w:kern w:val="0"/>
                <w:szCs w:val="24"/>
              </w:rPr>
              <w:t>Static correction (using shunt capacitors)</w:t>
            </w:r>
          </w:p>
          <w:p w14:paraId="1EC2963E" w14:textId="77777777" w:rsidR="004A6325" w:rsidRPr="00DC1FDB" w:rsidRDefault="004A6325">
            <w:pPr>
              <w:pStyle w:val="ListParagraph"/>
              <w:numPr>
                <w:ilvl w:val="2"/>
                <w:numId w:val="221"/>
              </w:numPr>
              <w:spacing w:after="0" w:line="276" w:lineRule="auto"/>
              <w:ind w:left="1080"/>
              <w:rPr>
                <w:rFonts w:eastAsia="Calibri"/>
                <w:iCs/>
                <w:kern w:val="0"/>
                <w:szCs w:val="24"/>
              </w:rPr>
            </w:pPr>
            <w:r w:rsidRPr="00DC1FDB">
              <w:rPr>
                <w:rFonts w:eastAsia="Calibri"/>
                <w:iCs/>
                <w:kern w:val="0"/>
                <w:szCs w:val="24"/>
              </w:rPr>
              <w:t>Automatic PFC systems (APFC panels)</w:t>
            </w:r>
          </w:p>
          <w:p w14:paraId="2A0A7BC7" w14:textId="77777777" w:rsidR="004A6325" w:rsidRPr="00DC1FDB" w:rsidRDefault="004A6325">
            <w:pPr>
              <w:pStyle w:val="ListParagraph"/>
              <w:numPr>
                <w:ilvl w:val="2"/>
                <w:numId w:val="221"/>
              </w:numPr>
              <w:spacing w:after="0" w:line="276" w:lineRule="auto"/>
              <w:ind w:left="1080"/>
              <w:rPr>
                <w:rFonts w:eastAsia="Calibri"/>
                <w:iCs/>
                <w:kern w:val="0"/>
                <w:szCs w:val="24"/>
              </w:rPr>
            </w:pPr>
            <w:r w:rsidRPr="00DC1FDB">
              <w:rPr>
                <w:rFonts w:eastAsia="Calibri"/>
                <w:iCs/>
                <w:kern w:val="0"/>
                <w:szCs w:val="24"/>
              </w:rPr>
              <w:t>Use of synchronous condensers</w:t>
            </w:r>
          </w:p>
          <w:p w14:paraId="6F3B3E0F" w14:textId="77777777" w:rsidR="004A6325" w:rsidRPr="00DC1FDB" w:rsidRDefault="004A6325">
            <w:pPr>
              <w:pStyle w:val="ListParagraph"/>
              <w:numPr>
                <w:ilvl w:val="2"/>
                <w:numId w:val="221"/>
              </w:numPr>
              <w:spacing w:after="0" w:line="276" w:lineRule="auto"/>
              <w:ind w:left="1080"/>
              <w:rPr>
                <w:rFonts w:eastAsia="Calibri"/>
                <w:iCs/>
                <w:kern w:val="0"/>
                <w:szCs w:val="24"/>
              </w:rPr>
            </w:pPr>
            <w:r w:rsidRPr="00DC1FDB">
              <w:rPr>
                <w:rFonts w:eastAsia="Calibri"/>
                <w:iCs/>
                <w:kern w:val="0"/>
                <w:szCs w:val="24"/>
              </w:rPr>
              <w:t>PFC in industrial setups (inductive loads)</w:t>
            </w:r>
          </w:p>
          <w:p w14:paraId="4EC8AB34" w14:textId="77777777" w:rsidR="004A6325" w:rsidRPr="00DC1FDB" w:rsidRDefault="004A6325">
            <w:pPr>
              <w:pStyle w:val="ListParagraph"/>
              <w:numPr>
                <w:ilvl w:val="1"/>
                <w:numId w:val="221"/>
              </w:numPr>
              <w:spacing w:after="0" w:line="276" w:lineRule="auto"/>
              <w:ind w:left="360" w:hanging="360"/>
              <w:rPr>
                <w:rFonts w:eastAsia="Calibri"/>
                <w:iCs/>
                <w:kern w:val="0"/>
                <w:szCs w:val="24"/>
              </w:rPr>
            </w:pPr>
            <w:r w:rsidRPr="00DC1FDB">
              <w:rPr>
                <w:rFonts w:eastAsia="Calibri"/>
                <w:iCs/>
                <w:kern w:val="0"/>
                <w:szCs w:val="24"/>
              </w:rPr>
              <w:t>Safety and maintenance of PFC devices</w:t>
            </w:r>
          </w:p>
          <w:p w14:paraId="035CB725" w14:textId="77777777" w:rsidR="004A6325" w:rsidRPr="00EA0F68" w:rsidRDefault="004A6325">
            <w:pPr>
              <w:pStyle w:val="ListParagraph"/>
              <w:numPr>
                <w:ilvl w:val="1"/>
                <w:numId w:val="221"/>
              </w:numPr>
              <w:spacing w:after="0" w:line="276" w:lineRule="auto"/>
              <w:ind w:left="360" w:hanging="360"/>
              <w:rPr>
                <w:rFonts w:eastAsia="Calibri"/>
                <w:iCs/>
                <w:kern w:val="0"/>
                <w:szCs w:val="24"/>
              </w:rPr>
            </w:pPr>
            <w:r w:rsidRPr="00DC1FDB">
              <w:rPr>
                <w:rFonts w:eastAsia="Calibri"/>
                <w:iCs/>
                <w:kern w:val="0"/>
                <w:szCs w:val="24"/>
              </w:rPr>
              <w:t>Inspection and testing of capacitor banks</w:t>
            </w:r>
          </w:p>
        </w:tc>
        <w:tc>
          <w:tcPr>
            <w:tcW w:w="966" w:type="pct"/>
            <w:shd w:val="clear" w:color="auto" w:fill="auto"/>
          </w:tcPr>
          <w:p w14:paraId="16EAC456" w14:textId="77777777" w:rsidR="004A6325" w:rsidRPr="00AB647F" w:rsidRDefault="004A6325">
            <w:pPr>
              <w:numPr>
                <w:ilvl w:val="0"/>
                <w:numId w:val="87"/>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Written Assessment</w:t>
            </w:r>
          </w:p>
          <w:p w14:paraId="477ACC11" w14:textId="77777777" w:rsidR="004A6325" w:rsidRPr="00AB647F" w:rsidRDefault="004A6325">
            <w:pPr>
              <w:numPr>
                <w:ilvl w:val="0"/>
                <w:numId w:val="87"/>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 xml:space="preserve">Oral Questioning </w:t>
            </w:r>
          </w:p>
          <w:p w14:paraId="4CF38430" w14:textId="77777777" w:rsidR="004A6325" w:rsidRPr="00AB647F" w:rsidRDefault="004A6325">
            <w:pPr>
              <w:numPr>
                <w:ilvl w:val="0"/>
                <w:numId w:val="87"/>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Practical Assessment</w:t>
            </w:r>
          </w:p>
          <w:p w14:paraId="35230160" w14:textId="77777777" w:rsidR="004A6325" w:rsidRPr="00AB647F" w:rsidRDefault="004A6325">
            <w:pPr>
              <w:numPr>
                <w:ilvl w:val="0"/>
                <w:numId w:val="87"/>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Project</w:t>
            </w:r>
          </w:p>
          <w:p w14:paraId="1AF894D9" w14:textId="77777777" w:rsidR="004A6325" w:rsidRPr="00AB647F" w:rsidRDefault="004A6325">
            <w:pPr>
              <w:numPr>
                <w:ilvl w:val="0"/>
                <w:numId w:val="87"/>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Third party report</w:t>
            </w:r>
          </w:p>
          <w:p w14:paraId="4D72FB8F" w14:textId="77777777" w:rsidR="004A6325" w:rsidRPr="00AB647F" w:rsidRDefault="004A6325">
            <w:pPr>
              <w:numPr>
                <w:ilvl w:val="0"/>
                <w:numId w:val="87"/>
              </w:numPr>
              <w:spacing w:after="0" w:line="276" w:lineRule="auto"/>
              <w:contextualSpacing/>
              <w:rPr>
                <w:rFonts w:ascii="Times New Roman" w:eastAsia="Calibri" w:hAnsi="Times New Roman" w:cs="Times New Roman"/>
                <w:kern w:val="0"/>
                <w:sz w:val="24"/>
                <w:szCs w:val="24"/>
                <w:lang w:val="en-ZA"/>
                <w14:ligatures w14:val="none"/>
              </w:rPr>
            </w:pPr>
            <w:r w:rsidRPr="00AB647F">
              <w:rPr>
                <w:rFonts w:ascii="Times New Roman" w:eastAsia="Calibri" w:hAnsi="Times New Roman" w:cs="Times New Roman"/>
                <w:kern w:val="0"/>
                <w:sz w:val="24"/>
                <w:szCs w:val="24"/>
                <w:lang w:val="en-ZA"/>
                <w14:ligatures w14:val="none"/>
              </w:rPr>
              <w:t>Portfolio of evidence</w:t>
            </w:r>
          </w:p>
          <w:p w14:paraId="4F2975AA" w14:textId="77777777" w:rsidR="004A6325" w:rsidRPr="00AB647F" w:rsidRDefault="004A6325">
            <w:pPr>
              <w:numPr>
                <w:ilvl w:val="0"/>
                <w:numId w:val="87"/>
              </w:numPr>
              <w:spacing w:after="0" w:line="276" w:lineRule="auto"/>
              <w:contextualSpacing/>
              <w:rPr>
                <w:rFonts w:ascii="Times New Roman" w:eastAsia="Calibri" w:hAnsi="Times New Roman" w:cs="Times New Roman"/>
                <w:kern w:val="0"/>
                <w:sz w:val="24"/>
                <w:szCs w:val="24"/>
                <w:lang w:val="en-ZA"/>
                <w14:ligatures w14:val="none"/>
              </w:rPr>
            </w:pPr>
          </w:p>
        </w:tc>
      </w:tr>
    </w:tbl>
    <w:p w14:paraId="36ABBF1E" w14:textId="77777777" w:rsidR="004A6325" w:rsidRPr="00AB647F" w:rsidRDefault="004A6325" w:rsidP="004A6325">
      <w:pPr>
        <w:spacing w:after="0" w:line="276" w:lineRule="auto"/>
        <w:rPr>
          <w:rFonts w:ascii="Times New Roman" w:eastAsia="Times New Roman" w:hAnsi="Times New Roman" w:cs="Times New Roman"/>
          <w:b/>
          <w:kern w:val="0"/>
          <w:sz w:val="24"/>
          <w:szCs w:val="24"/>
          <w14:ligatures w14:val="none"/>
        </w:rPr>
      </w:pPr>
    </w:p>
    <w:p w14:paraId="75CFAA80" w14:textId="77777777" w:rsidR="004A6325" w:rsidRPr="00AB647F" w:rsidRDefault="004A6325" w:rsidP="004A6325">
      <w:pPr>
        <w:spacing w:after="0" w:line="276" w:lineRule="auto"/>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Suggested Delivery Methods</w:t>
      </w:r>
    </w:p>
    <w:p w14:paraId="3ACCF114" w14:textId="77777777" w:rsidR="004A6325" w:rsidRPr="00AB647F" w:rsidRDefault="004A6325" w:rsidP="004A6325">
      <w:pPr>
        <w:numPr>
          <w:ilvl w:val="0"/>
          <w:numId w:val="1"/>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Demonstration </w:t>
      </w:r>
    </w:p>
    <w:p w14:paraId="63495A6A" w14:textId="77777777" w:rsidR="004A6325" w:rsidRPr="00AB647F" w:rsidRDefault="004A6325" w:rsidP="004A6325">
      <w:pPr>
        <w:numPr>
          <w:ilvl w:val="0"/>
          <w:numId w:val="1"/>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Discussions</w:t>
      </w:r>
    </w:p>
    <w:p w14:paraId="101E7FA9" w14:textId="77777777" w:rsidR="004A6325" w:rsidRPr="00AB647F" w:rsidRDefault="004A6325" w:rsidP="004A6325">
      <w:pPr>
        <w:numPr>
          <w:ilvl w:val="0"/>
          <w:numId w:val="1"/>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Direct instruction</w:t>
      </w:r>
    </w:p>
    <w:p w14:paraId="7D142020" w14:textId="77777777" w:rsidR="004A6325" w:rsidRPr="00AB647F" w:rsidRDefault="004A6325" w:rsidP="004A6325">
      <w:pPr>
        <w:numPr>
          <w:ilvl w:val="0"/>
          <w:numId w:val="1"/>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Industry visits</w:t>
      </w:r>
    </w:p>
    <w:p w14:paraId="08217280" w14:textId="77777777" w:rsidR="004A6325" w:rsidRPr="00AB647F" w:rsidRDefault="004A6325" w:rsidP="004A6325">
      <w:pPr>
        <w:spacing w:line="276" w:lineRule="auto"/>
        <w:contextualSpacing/>
        <w:rPr>
          <w:rFonts w:ascii="Times New Roman" w:eastAsia="Calibri" w:hAnsi="Times New Roman" w:cs="Times New Roman"/>
          <w:b/>
          <w:kern w:val="0"/>
          <w:sz w:val="24"/>
          <w:szCs w:val="24"/>
          <w:lang w:val="en-ZW"/>
          <w14:ligatures w14:val="none"/>
        </w:rPr>
      </w:pPr>
      <w:r w:rsidRPr="00AB647F">
        <w:rPr>
          <w:rFonts w:ascii="Times New Roman" w:eastAsia="Calibri" w:hAnsi="Times New Roman" w:cs="Times New Roman"/>
          <w:b/>
          <w:kern w:val="0"/>
          <w:sz w:val="24"/>
          <w:szCs w:val="24"/>
          <w:lang w:val="en-ZW"/>
          <w14:ligatures w14:val="none"/>
        </w:rPr>
        <w:t>List of Recommended Resources for 25 trainees</w:t>
      </w:r>
    </w:p>
    <w:tbl>
      <w:tblPr>
        <w:tblStyle w:val="TableGrid0"/>
        <w:tblW w:w="9899" w:type="dxa"/>
        <w:tblInd w:w="-144" w:type="dxa"/>
        <w:tblCellMar>
          <w:top w:w="14" w:type="dxa"/>
          <w:left w:w="144" w:type="dxa"/>
          <w:right w:w="115" w:type="dxa"/>
        </w:tblCellMar>
        <w:tblLook w:val="04A0" w:firstRow="1" w:lastRow="0" w:firstColumn="1" w:lastColumn="0" w:noHBand="0" w:noVBand="1"/>
      </w:tblPr>
      <w:tblGrid>
        <w:gridCol w:w="999"/>
        <w:gridCol w:w="2885"/>
        <w:gridCol w:w="2451"/>
        <w:gridCol w:w="1785"/>
        <w:gridCol w:w="1779"/>
      </w:tblGrid>
      <w:tr w:rsidR="004A6325" w:rsidRPr="00AB647F" w14:paraId="2AFBF181" w14:textId="77777777" w:rsidTr="006218ED">
        <w:trPr>
          <w:trHeight w:val="1250"/>
        </w:trPr>
        <w:tc>
          <w:tcPr>
            <w:tcW w:w="999" w:type="dxa"/>
            <w:tcBorders>
              <w:top w:val="single" w:sz="4" w:space="0" w:color="000000"/>
              <w:left w:val="single" w:sz="4" w:space="0" w:color="000000"/>
              <w:bottom w:val="single" w:sz="4" w:space="0" w:color="000000"/>
              <w:right w:val="single" w:sz="4" w:space="0" w:color="000000"/>
            </w:tcBorders>
            <w:hideMark/>
          </w:tcPr>
          <w:p w14:paraId="06324A2E"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b/>
                <w:sz w:val="24"/>
                <w:szCs w:val="24"/>
              </w:rPr>
              <w:t xml:space="preserve">S/No. </w:t>
            </w:r>
          </w:p>
        </w:tc>
        <w:tc>
          <w:tcPr>
            <w:tcW w:w="2885" w:type="dxa"/>
            <w:tcBorders>
              <w:top w:val="single" w:sz="4" w:space="0" w:color="000000"/>
              <w:left w:val="single" w:sz="4" w:space="0" w:color="000000"/>
              <w:bottom w:val="single" w:sz="4" w:space="0" w:color="000000"/>
              <w:right w:val="single" w:sz="4" w:space="0" w:color="000000"/>
            </w:tcBorders>
            <w:hideMark/>
          </w:tcPr>
          <w:p w14:paraId="52548A98"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b/>
                <w:sz w:val="24"/>
                <w:szCs w:val="24"/>
              </w:rPr>
              <w:t xml:space="preserve">Category/Item </w:t>
            </w:r>
          </w:p>
        </w:tc>
        <w:tc>
          <w:tcPr>
            <w:tcW w:w="2451" w:type="dxa"/>
            <w:tcBorders>
              <w:top w:val="single" w:sz="4" w:space="0" w:color="000000"/>
              <w:left w:val="single" w:sz="4" w:space="0" w:color="000000"/>
              <w:bottom w:val="single" w:sz="4" w:space="0" w:color="000000"/>
              <w:right w:val="single" w:sz="4" w:space="0" w:color="000000"/>
            </w:tcBorders>
            <w:hideMark/>
          </w:tcPr>
          <w:p w14:paraId="1055D8CA" w14:textId="77777777" w:rsidR="004A6325" w:rsidRPr="00AB647F" w:rsidRDefault="004A6325" w:rsidP="006218ED">
            <w:pPr>
              <w:spacing w:after="112" w:line="276" w:lineRule="auto"/>
              <w:rPr>
                <w:rFonts w:ascii="Times New Roman" w:hAnsi="Times New Roman"/>
                <w:sz w:val="24"/>
                <w:szCs w:val="24"/>
              </w:rPr>
            </w:pPr>
            <w:r w:rsidRPr="00AB647F">
              <w:rPr>
                <w:rFonts w:ascii="Times New Roman" w:hAnsi="Times New Roman"/>
                <w:b/>
                <w:sz w:val="24"/>
                <w:szCs w:val="24"/>
              </w:rPr>
              <w:t xml:space="preserve">Description/ </w:t>
            </w:r>
          </w:p>
          <w:p w14:paraId="486A829E"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b/>
                <w:sz w:val="24"/>
                <w:szCs w:val="24"/>
              </w:rPr>
              <w:t xml:space="preserve">Specifications </w:t>
            </w:r>
          </w:p>
        </w:tc>
        <w:tc>
          <w:tcPr>
            <w:tcW w:w="1785" w:type="dxa"/>
            <w:tcBorders>
              <w:top w:val="single" w:sz="4" w:space="0" w:color="000000"/>
              <w:left w:val="single" w:sz="4" w:space="0" w:color="000000"/>
              <w:bottom w:val="single" w:sz="4" w:space="0" w:color="000000"/>
              <w:right w:val="single" w:sz="4" w:space="0" w:color="000000"/>
            </w:tcBorders>
            <w:hideMark/>
          </w:tcPr>
          <w:p w14:paraId="3921BAF2"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b/>
                <w:sz w:val="24"/>
                <w:szCs w:val="24"/>
              </w:rPr>
              <w:t xml:space="preserve">Quantity </w:t>
            </w:r>
          </w:p>
        </w:tc>
        <w:tc>
          <w:tcPr>
            <w:tcW w:w="1779" w:type="dxa"/>
            <w:tcBorders>
              <w:top w:val="single" w:sz="4" w:space="0" w:color="000000"/>
              <w:left w:val="single" w:sz="4" w:space="0" w:color="000000"/>
              <w:bottom w:val="single" w:sz="4" w:space="0" w:color="000000"/>
              <w:right w:val="single" w:sz="4" w:space="0" w:color="000000"/>
            </w:tcBorders>
            <w:hideMark/>
          </w:tcPr>
          <w:p w14:paraId="5E0D9DB2" w14:textId="77777777" w:rsidR="004A6325" w:rsidRPr="00AB647F" w:rsidRDefault="004A6325" w:rsidP="006218ED">
            <w:pPr>
              <w:spacing w:after="112" w:line="276" w:lineRule="auto"/>
              <w:rPr>
                <w:rFonts w:ascii="Times New Roman" w:hAnsi="Times New Roman"/>
                <w:sz w:val="24"/>
                <w:szCs w:val="24"/>
              </w:rPr>
            </w:pPr>
            <w:r w:rsidRPr="00AB647F">
              <w:rPr>
                <w:rFonts w:ascii="Times New Roman" w:hAnsi="Times New Roman"/>
                <w:b/>
                <w:sz w:val="24"/>
                <w:szCs w:val="24"/>
              </w:rPr>
              <w:t xml:space="preserve">Recommended </w:t>
            </w:r>
          </w:p>
          <w:p w14:paraId="4B678FF4" w14:textId="77777777" w:rsidR="004A6325" w:rsidRPr="00AB647F" w:rsidRDefault="004A6325" w:rsidP="006218ED">
            <w:pPr>
              <w:spacing w:after="110" w:line="276" w:lineRule="auto"/>
              <w:rPr>
                <w:rFonts w:ascii="Times New Roman" w:hAnsi="Times New Roman"/>
                <w:sz w:val="24"/>
                <w:szCs w:val="24"/>
              </w:rPr>
            </w:pPr>
            <w:r w:rsidRPr="00AB647F">
              <w:rPr>
                <w:rFonts w:ascii="Times New Roman" w:hAnsi="Times New Roman"/>
                <w:b/>
                <w:sz w:val="24"/>
                <w:szCs w:val="24"/>
              </w:rPr>
              <w:t xml:space="preserve">Ratio </w:t>
            </w:r>
          </w:p>
          <w:p w14:paraId="5F0A58C2"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 xml:space="preserve">(Item: Trainee) </w:t>
            </w:r>
          </w:p>
        </w:tc>
      </w:tr>
      <w:tr w:rsidR="004A6325" w:rsidRPr="00AB647F" w14:paraId="50473F57" w14:textId="77777777" w:rsidTr="006218ED">
        <w:trPr>
          <w:trHeight w:val="545"/>
        </w:trPr>
        <w:tc>
          <w:tcPr>
            <w:tcW w:w="999" w:type="dxa"/>
            <w:tcBorders>
              <w:top w:val="single" w:sz="4" w:space="0" w:color="000000"/>
              <w:left w:val="single" w:sz="4" w:space="0" w:color="000000"/>
              <w:bottom w:val="single" w:sz="4" w:space="0" w:color="000000"/>
              <w:right w:val="single" w:sz="4" w:space="0" w:color="000000"/>
            </w:tcBorders>
            <w:hideMark/>
          </w:tcPr>
          <w:p w14:paraId="1E6CB257"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b/>
                <w:sz w:val="24"/>
                <w:szCs w:val="24"/>
              </w:rPr>
              <w:t xml:space="preserve">A </w:t>
            </w:r>
          </w:p>
        </w:tc>
        <w:tc>
          <w:tcPr>
            <w:tcW w:w="2885" w:type="dxa"/>
            <w:tcBorders>
              <w:top w:val="single" w:sz="4" w:space="0" w:color="000000"/>
              <w:left w:val="single" w:sz="4" w:space="0" w:color="000000"/>
              <w:bottom w:val="single" w:sz="4" w:space="0" w:color="000000"/>
              <w:right w:val="single" w:sz="4" w:space="0" w:color="000000"/>
            </w:tcBorders>
            <w:hideMark/>
          </w:tcPr>
          <w:p w14:paraId="4B026A3A"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b/>
                <w:sz w:val="24"/>
                <w:szCs w:val="24"/>
              </w:rPr>
              <w:t xml:space="preserve">Learning Materials  </w:t>
            </w:r>
          </w:p>
        </w:tc>
        <w:tc>
          <w:tcPr>
            <w:tcW w:w="2451" w:type="dxa"/>
            <w:tcBorders>
              <w:top w:val="single" w:sz="4" w:space="0" w:color="000000"/>
              <w:left w:val="single" w:sz="4" w:space="0" w:color="000000"/>
              <w:bottom w:val="single" w:sz="4" w:space="0" w:color="000000"/>
              <w:right w:val="single" w:sz="4" w:space="0" w:color="000000"/>
            </w:tcBorders>
            <w:hideMark/>
          </w:tcPr>
          <w:p w14:paraId="36B21CDF"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b/>
                <w:sz w:val="24"/>
                <w:szCs w:val="24"/>
              </w:rPr>
              <w:t xml:space="preserve"> </w:t>
            </w:r>
          </w:p>
        </w:tc>
        <w:tc>
          <w:tcPr>
            <w:tcW w:w="1785" w:type="dxa"/>
            <w:tcBorders>
              <w:top w:val="single" w:sz="4" w:space="0" w:color="000000"/>
              <w:left w:val="single" w:sz="4" w:space="0" w:color="000000"/>
              <w:bottom w:val="single" w:sz="4" w:space="0" w:color="000000"/>
              <w:right w:val="single" w:sz="4" w:space="0" w:color="000000"/>
            </w:tcBorders>
            <w:hideMark/>
          </w:tcPr>
          <w:p w14:paraId="6A0A5CC5"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b/>
                <w:sz w:val="24"/>
                <w:szCs w:val="24"/>
              </w:rPr>
              <w:t xml:space="preserve"> </w:t>
            </w:r>
          </w:p>
        </w:tc>
        <w:tc>
          <w:tcPr>
            <w:tcW w:w="1779" w:type="dxa"/>
            <w:tcBorders>
              <w:top w:val="single" w:sz="4" w:space="0" w:color="000000"/>
              <w:left w:val="single" w:sz="4" w:space="0" w:color="000000"/>
              <w:bottom w:val="single" w:sz="4" w:space="0" w:color="000000"/>
              <w:right w:val="single" w:sz="4" w:space="0" w:color="000000"/>
            </w:tcBorders>
            <w:hideMark/>
          </w:tcPr>
          <w:p w14:paraId="2A95CF87"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b/>
                <w:sz w:val="24"/>
                <w:szCs w:val="24"/>
              </w:rPr>
              <w:t xml:space="preserve"> </w:t>
            </w:r>
          </w:p>
        </w:tc>
      </w:tr>
      <w:tr w:rsidR="004A6325" w:rsidRPr="00AB647F" w14:paraId="53657E09" w14:textId="77777777" w:rsidTr="006218ED">
        <w:trPr>
          <w:trHeight w:val="818"/>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855C984" w14:textId="77777777" w:rsidR="004A6325" w:rsidRPr="00AB647F" w:rsidRDefault="004A6325">
            <w:pPr>
              <w:numPr>
                <w:ilvl w:val="3"/>
                <w:numId w:val="77"/>
              </w:numPr>
              <w:spacing w:line="276" w:lineRule="auto"/>
              <w:ind w:right="211"/>
              <w:contextualSpacing/>
              <w:rPr>
                <w:rFonts w:ascii="Times New Roman" w:eastAsia="Calibri" w:hAnsi="Times New Roman"/>
                <w:sz w:val="24"/>
                <w:szCs w:val="24"/>
                <w:lang w:val="en-ZW"/>
              </w:rPr>
            </w:pPr>
            <w:r w:rsidRPr="00AB647F">
              <w:rPr>
                <w:rFonts w:ascii="Times New Roman" w:eastAsia="Arial" w:hAnsi="Times New Roman"/>
                <w:sz w:val="24"/>
                <w:szCs w:val="24"/>
                <w:lang w:val="en-ZW"/>
              </w:rPr>
              <w:t xml:space="preserve"> </w:t>
            </w:r>
            <w:r w:rsidRPr="00AB647F">
              <w:rPr>
                <w:rFonts w:ascii="Times New Roman" w:eastAsia="Calibri" w:hAnsi="Times New Roman"/>
                <w:sz w:val="24"/>
                <w:szCs w:val="24"/>
                <w:lang w:val="en-ZW"/>
              </w:rPr>
              <w:t xml:space="preserve"> </w:t>
            </w: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E20AFC8"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 xml:space="preserve">Textbooks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7047BE5"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Comprehensive guides on electrical principles, such as Electrical Engineering Fundamentals by Vincent Del Toro.</w:t>
            </w:r>
          </w:p>
          <w:p w14:paraId="0212044B" w14:textId="77777777" w:rsidR="004A6325" w:rsidRPr="00AB647F" w:rsidRDefault="004A6325" w:rsidP="006218ED">
            <w:pPr>
              <w:spacing w:line="276" w:lineRule="auto"/>
              <w:rPr>
                <w:rFonts w:ascii="Times New Roman" w:hAnsi="Times New Roman"/>
                <w:sz w:val="24"/>
                <w:szCs w:val="24"/>
              </w:rPr>
            </w:pPr>
          </w:p>
          <w:p w14:paraId="083B6DB8"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Electrical and Electronic Principles and Technology</w:t>
            </w:r>
          </w:p>
          <w:p w14:paraId="6AECCF5C" w14:textId="77777777" w:rsidR="004A6325" w:rsidRPr="00AB647F" w:rsidRDefault="004A6325" w:rsidP="006218ED">
            <w:pPr>
              <w:spacing w:line="276" w:lineRule="auto"/>
              <w:rPr>
                <w:rFonts w:ascii="Times New Roman" w:hAnsi="Times New Roman"/>
                <w:sz w:val="24"/>
                <w:szCs w:val="24"/>
              </w:rPr>
            </w:pPr>
            <w:proofErr w:type="spellStart"/>
            <w:r w:rsidRPr="00AB647F">
              <w:rPr>
                <w:rFonts w:ascii="Times New Roman" w:hAnsi="Times New Roman"/>
                <w:sz w:val="24"/>
                <w:szCs w:val="24"/>
              </w:rPr>
              <w:t>By</w:t>
            </w:r>
            <w:hyperlink r:id="rId13" w:history="1">
              <w:r w:rsidRPr="00AB647F">
                <w:rPr>
                  <w:rFonts w:ascii="Times New Roman" w:hAnsi="Times New Roman"/>
                  <w:sz w:val="24"/>
                  <w:szCs w:val="24"/>
                </w:rPr>
                <w:t>John</w:t>
              </w:r>
              <w:proofErr w:type="spellEnd"/>
              <w:r w:rsidRPr="00AB647F">
                <w:rPr>
                  <w:rFonts w:ascii="Times New Roman" w:hAnsi="Times New Roman"/>
                  <w:sz w:val="24"/>
                  <w:szCs w:val="24"/>
                </w:rPr>
                <w:t xml:space="preserve"> Bird</w:t>
              </w:r>
            </w:hyperlink>
            <w:r w:rsidRPr="00AB647F">
              <w:rPr>
                <w:rFonts w:ascii="Times New Roman" w:hAnsi="Times New Roman"/>
                <w:sz w:val="24"/>
                <w:szCs w:val="24"/>
              </w:rPr>
              <w:t>, </w:t>
            </w:r>
            <w:hyperlink r:id="rId14" w:history="1">
              <w:r w:rsidRPr="00AB647F">
                <w:rPr>
                  <w:rFonts w:ascii="Times New Roman" w:hAnsi="Times New Roman"/>
                  <w:sz w:val="24"/>
                  <w:szCs w:val="24"/>
                </w:rPr>
                <w:t>John Bird</w:t>
              </w:r>
            </w:hyperlink>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9DBF101" w14:textId="77777777" w:rsidR="004A6325" w:rsidRPr="00AB647F" w:rsidRDefault="004A6325" w:rsidP="006218ED">
            <w:pPr>
              <w:spacing w:line="276" w:lineRule="auto"/>
              <w:rPr>
                <w:rFonts w:ascii="Times New Roman" w:hAnsi="Times New Roman"/>
                <w:sz w:val="24"/>
                <w:szCs w:val="24"/>
              </w:rPr>
            </w:pPr>
          </w:p>
          <w:p w14:paraId="25B96FFB"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5 pcs</w:t>
            </w:r>
          </w:p>
          <w:p w14:paraId="5609C800" w14:textId="77777777" w:rsidR="004A6325" w:rsidRPr="00AB647F" w:rsidRDefault="004A6325" w:rsidP="006218ED">
            <w:pPr>
              <w:spacing w:line="276" w:lineRule="auto"/>
              <w:rPr>
                <w:rFonts w:ascii="Times New Roman" w:hAnsi="Times New Roman"/>
                <w:sz w:val="24"/>
                <w:szCs w:val="24"/>
              </w:rPr>
            </w:pPr>
          </w:p>
          <w:p w14:paraId="504A7D58" w14:textId="77777777" w:rsidR="004A6325" w:rsidRPr="00AB647F" w:rsidRDefault="004A6325" w:rsidP="006218ED">
            <w:pPr>
              <w:spacing w:line="276" w:lineRule="auto"/>
              <w:rPr>
                <w:rFonts w:ascii="Times New Roman" w:hAnsi="Times New Roman"/>
                <w:sz w:val="24"/>
                <w:szCs w:val="24"/>
              </w:rPr>
            </w:pPr>
          </w:p>
          <w:p w14:paraId="54B76E89" w14:textId="77777777" w:rsidR="004A6325" w:rsidRPr="00AB647F" w:rsidRDefault="004A6325" w:rsidP="006218ED">
            <w:pPr>
              <w:spacing w:line="276" w:lineRule="auto"/>
              <w:rPr>
                <w:rFonts w:ascii="Times New Roman" w:hAnsi="Times New Roman"/>
                <w:sz w:val="24"/>
                <w:szCs w:val="24"/>
              </w:rPr>
            </w:pPr>
          </w:p>
          <w:p w14:paraId="1C18683F" w14:textId="77777777" w:rsidR="004A6325" w:rsidRPr="00AB647F" w:rsidRDefault="004A6325" w:rsidP="006218ED">
            <w:pPr>
              <w:spacing w:line="276" w:lineRule="auto"/>
              <w:rPr>
                <w:rFonts w:ascii="Times New Roman" w:hAnsi="Times New Roman"/>
                <w:sz w:val="24"/>
                <w:szCs w:val="24"/>
              </w:rPr>
            </w:pPr>
          </w:p>
          <w:p w14:paraId="6F63F0A1" w14:textId="77777777" w:rsidR="004A6325" w:rsidRPr="00AB647F" w:rsidRDefault="004A6325" w:rsidP="006218ED">
            <w:pPr>
              <w:spacing w:line="276" w:lineRule="auto"/>
              <w:rPr>
                <w:rFonts w:ascii="Times New Roman" w:hAnsi="Times New Roman"/>
                <w:sz w:val="24"/>
                <w:szCs w:val="24"/>
              </w:rPr>
            </w:pPr>
          </w:p>
          <w:p w14:paraId="68135615"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8DA5EBC" w14:textId="77777777" w:rsidR="004A6325" w:rsidRPr="00AB647F" w:rsidRDefault="004A6325" w:rsidP="006218ED">
            <w:pPr>
              <w:spacing w:line="276" w:lineRule="auto"/>
              <w:rPr>
                <w:rFonts w:ascii="Times New Roman" w:hAnsi="Times New Roman"/>
                <w:sz w:val="24"/>
                <w:szCs w:val="24"/>
              </w:rPr>
            </w:pPr>
          </w:p>
          <w:p w14:paraId="7C713CD7"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1:5</w:t>
            </w:r>
          </w:p>
          <w:p w14:paraId="1F380F8D" w14:textId="77777777" w:rsidR="004A6325" w:rsidRPr="00AB647F" w:rsidRDefault="004A6325" w:rsidP="006218ED">
            <w:pPr>
              <w:spacing w:line="276" w:lineRule="auto"/>
              <w:rPr>
                <w:rFonts w:ascii="Times New Roman" w:hAnsi="Times New Roman"/>
                <w:sz w:val="24"/>
                <w:szCs w:val="24"/>
              </w:rPr>
            </w:pPr>
          </w:p>
          <w:p w14:paraId="44B9490C" w14:textId="77777777" w:rsidR="004A6325" w:rsidRPr="00AB647F" w:rsidRDefault="004A6325" w:rsidP="006218ED">
            <w:pPr>
              <w:spacing w:line="276" w:lineRule="auto"/>
              <w:rPr>
                <w:rFonts w:ascii="Times New Roman" w:hAnsi="Times New Roman"/>
                <w:sz w:val="24"/>
                <w:szCs w:val="24"/>
              </w:rPr>
            </w:pPr>
          </w:p>
          <w:p w14:paraId="13342D60" w14:textId="77777777" w:rsidR="004A6325" w:rsidRPr="00AB647F" w:rsidRDefault="004A6325" w:rsidP="006218ED">
            <w:pPr>
              <w:spacing w:line="276" w:lineRule="auto"/>
              <w:rPr>
                <w:rFonts w:ascii="Times New Roman" w:hAnsi="Times New Roman"/>
                <w:sz w:val="24"/>
                <w:szCs w:val="24"/>
              </w:rPr>
            </w:pPr>
          </w:p>
          <w:p w14:paraId="53BD7173" w14:textId="77777777" w:rsidR="004A6325" w:rsidRPr="00AB647F" w:rsidRDefault="004A6325" w:rsidP="006218ED">
            <w:pPr>
              <w:spacing w:line="276" w:lineRule="auto"/>
              <w:rPr>
                <w:rFonts w:ascii="Times New Roman" w:hAnsi="Times New Roman"/>
                <w:sz w:val="24"/>
                <w:szCs w:val="24"/>
              </w:rPr>
            </w:pPr>
          </w:p>
          <w:p w14:paraId="25B61DBF" w14:textId="77777777" w:rsidR="004A6325" w:rsidRPr="00AB647F" w:rsidRDefault="004A6325" w:rsidP="006218ED">
            <w:pPr>
              <w:spacing w:line="276" w:lineRule="auto"/>
              <w:rPr>
                <w:rFonts w:ascii="Times New Roman" w:hAnsi="Times New Roman"/>
                <w:sz w:val="24"/>
                <w:szCs w:val="24"/>
              </w:rPr>
            </w:pPr>
          </w:p>
          <w:p w14:paraId="56A0017A"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1:5</w:t>
            </w:r>
          </w:p>
        </w:tc>
      </w:tr>
      <w:tr w:rsidR="004A6325" w:rsidRPr="00AB647F" w14:paraId="4BF82C2F" w14:textId="77777777" w:rsidTr="006218ED">
        <w:trPr>
          <w:trHeight w:val="818"/>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7A0FB81" w14:textId="77777777" w:rsidR="004A6325" w:rsidRPr="00AB647F" w:rsidRDefault="004A6325">
            <w:pPr>
              <w:numPr>
                <w:ilvl w:val="3"/>
                <w:numId w:val="77"/>
              </w:numPr>
              <w:spacing w:line="276" w:lineRule="auto"/>
              <w:ind w:right="211"/>
              <w:contextualSpacing/>
              <w:rPr>
                <w:rFonts w:ascii="Times New Roman" w:eastAsia="Arial"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5DD74B4"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Lab Manuals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6325" w:rsidRPr="00AB647F" w14:paraId="7A93BF73" w14:textId="77777777" w:rsidTr="006218ED">
              <w:trPr>
                <w:tblCellSpacing w:w="15" w:type="dxa"/>
              </w:trPr>
              <w:tc>
                <w:tcPr>
                  <w:tcW w:w="0" w:type="auto"/>
                  <w:vAlign w:val="center"/>
                  <w:hideMark/>
                </w:tcPr>
                <w:p w14:paraId="4BD30C82"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r>
          </w:tbl>
          <w:p w14:paraId="11249205" w14:textId="77777777" w:rsidR="004A6325" w:rsidRPr="00AB647F" w:rsidRDefault="004A6325" w:rsidP="006218ED">
            <w:pPr>
              <w:spacing w:line="276" w:lineRule="auto"/>
              <w:rPr>
                <w:rFonts w:ascii="Times New Roman" w:hAnsi="Times New Roman"/>
                <w:vanish/>
                <w:sz w:val="24"/>
                <w:szCs w:val="24"/>
              </w:rPr>
            </w:pPr>
          </w:p>
          <w:p w14:paraId="43028B61"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Manuals detailing step-by-step experimental procedures for basic electrical concepts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3A9DF9B"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Enough</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6F40F35"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w:t>
            </w:r>
          </w:p>
        </w:tc>
      </w:tr>
      <w:tr w:rsidR="004A6325" w:rsidRPr="00AB647F" w14:paraId="439D33AD" w14:textId="77777777" w:rsidTr="006218ED">
        <w:trPr>
          <w:trHeight w:val="818"/>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AC3EF4E" w14:textId="77777777" w:rsidR="004A6325" w:rsidRPr="00AB647F" w:rsidRDefault="004A6325">
            <w:pPr>
              <w:numPr>
                <w:ilvl w:val="3"/>
                <w:numId w:val="77"/>
              </w:numPr>
              <w:spacing w:line="276" w:lineRule="auto"/>
              <w:ind w:right="211"/>
              <w:contextualSpacing/>
              <w:rPr>
                <w:rFonts w:ascii="Times New Roman" w:eastAsia="Arial"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9C029DA"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Charts and Posters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C12519B"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 xml:space="preserve">Visual aids illustrating Ohm’s Law, Kirchhoff’s Laws, AC/DC principles, and </w:t>
            </w:r>
            <w:r>
              <w:rPr>
                <w:rFonts w:ascii="Times New Roman" w:hAnsi="Times New Roman"/>
                <w:sz w:val="24"/>
                <w:szCs w:val="24"/>
              </w:rPr>
              <w:t xml:space="preserve">single/three-phase power </w:t>
            </w:r>
            <w:proofErr w:type="spellStart"/>
            <w:r>
              <w:rPr>
                <w:rFonts w:ascii="Times New Roman" w:hAnsi="Times New Roman"/>
                <w:sz w:val="24"/>
                <w:szCs w:val="24"/>
              </w:rPr>
              <w:t>concep</w:t>
            </w:r>
            <w:proofErr w:type="spellEnd"/>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5D1971A"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5 copies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49E9A96"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1:5</w:t>
            </w:r>
          </w:p>
        </w:tc>
      </w:tr>
      <w:tr w:rsidR="004A6325" w:rsidRPr="00AB647F" w14:paraId="0663595D" w14:textId="77777777" w:rsidTr="006218ED">
        <w:trPr>
          <w:trHeight w:val="818"/>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0D43CC2" w14:textId="77777777" w:rsidR="004A6325" w:rsidRPr="00AB647F" w:rsidRDefault="004A6325">
            <w:pPr>
              <w:numPr>
                <w:ilvl w:val="3"/>
                <w:numId w:val="77"/>
              </w:numPr>
              <w:spacing w:line="276" w:lineRule="auto"/>
              <w:ind w:right="211"/>
              <w:contextualSpacing/>
              <w:rPr>
                <w:rFonts w:ascii="Times New Roman" w:eastAsia="Arial"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92B87D6"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Safety Guidelines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60700C6"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OSHA-compliant electrical safety</w:t>
            </w:r>
            <w:r>
              <w:rPr>
                <w:rFonts w:ascii="Times New Roman" w:hAnsi="Times New Roman"/>
                <w:sz w:val="24"/>
                <w:szCs w:val="24"/>
              </w:rPr>
              <w:t xml:space="preserve"> procedures and best practices.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5B57DAE"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5 copies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EA33634"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1:5</w:t>
            </w:r>
          </w:p>
        </w:tc>
      </w:tr>
      <w:tr w:rsidR="004A6325" w:rsidRPr="00AB647F" w14:paraId="1BC46E10" w14:textId="77777777" w:rsidTr="006218ED">
        <w:trPr>
          <w:trHeight w:val="818"/>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C67EAA0" w14:textId="77777777" w:rsidR="004A6325" w:rsidRPr="00AB647F" w:rsidRDefault="004A6325">
            <w:pPr>
              <w:numPr>
                <w:ilvl w:val="3"/>
                <w:numId w:val="77"/>
              </w:numPr>
              <w:spacing w:line="276" w:lineRule="auto"/>
              <w:ind w:right="211"/>
              <w:contextualSpacing/>
              <w:rPr>
                <w:rFonts w:ascii="Times New Roman" w:eastAsia="Arial"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9A0CB8D"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Videos and Tutorials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8ADA862"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Demonstrations of key electrical concepts and principles in practical scenarios.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9216801"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Enough</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19FD53D"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w:t>
            </w:r>
          </w:p>
        </w:tc>
      </w:tr>
      <w:tr w:rsidR="004A6325" w:rsidRPr="00AB647F" w14:paraId="6D7B2E4A" w14:textId="77777777" w:rsidTr="006218ED">
        <w:trPr>
          <w:trHeight w:val="697"/>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9BF1AAD" w14:textId="77777777" w:rsidR="004A6325" w:rsidRPr="00AB647F" w:rsidRDefault="004A6325" w:rsidP="006218ED">
            <w:pPr>
              <w:spacing w:line="276" w:lineRule="auto"/>
              <w:rPr>
                <w:rFonts w:ascii="Times New Roman" w:hAnsi="Times New Roman"/>
                <w:b/>
                <w:bCs/>
                <w:sz w:val="24"/>
                <w:szCs w:val="24"/>
              </w:rPr>
            </w:pPr>
            <w:r w:rsidRPr="00AB647F">
              <w:rPr>
                <w:rFonts w:ascii="Times New Roman" w:hAnsi="Times New Roman"/>
                <w:b/>
                <w:bCs/>
                <w:sz w:val="24"/>
                <w:szCs w:val="24"/>
              </w:rPr>
              <w:t>B</w:t>
            </w: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36F47E6"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b/>
                <w:sz w:val="24"/>
                <w:szCs w:val="24"/>
              </w:rPr>
              <w:t xml:space="preserve">Learning Facilities &amp; infrastructure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F260F5C"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b/>
                <w:sz w:val="24"/>
                <w:szCs w:val="24"/>
              </w:rPr>
              <w:t xml:space="preserve"> </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227F6DD"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b/>
                <w:sz w:val="24"/>
                <w:szCs w:val="24"/>
              </w:rPr>
              <w:t xml:space="preserve"> </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2367033"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b/>
                <w:sz w:val="24"/>
                <w:szCs w:val="24"/>
              </w:rPr>
              <w:t xml:space="preserve"> </w:t>
            </w:r>
          </w:p>
        </w:tc>
      </w:tr>
      <w:tr w:rsidR="004A6325" w:rsidRPr="00AB647F" w14:paraId="7CE906A3" w14:textId="77777777" w:rsidTr="006218ED">
        <w:trPr>
          <w:trHeight w:val="542"/>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9ABBDF4" w14:textId="77777777" w:rsidR="004A6325" w:rsidRPr="00AB647F" w:rsidRDefault="004A6325">
            <w:pPr>
              <w:numPr>
                <w:ilvl w:val="3"/>
                <w:numId w:val="77"/>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CA2F0DD"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 xml:space="preserve">Lecture/theory room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1FF231A"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60m</w:t>
            </w:r>
            <w:r w:rsidRPr="00AB647F">
              <w:rPr>
                <w:rFonts w:ascii="Times New Roman" w:hAnsi="Times New Roman"/>
                <w:sz w:val="24"/>
                <w:szCs w:val="24"/>
                <w:vertAlign w:val="superscript"/>
              </w:rPr>
              <w:t>2</w:t>
            </w:r>
            <w:r w:rsidRPr="00AB647F">
              <w:rPr>
                <w:rFonts w:ascii="Times New Roman" w:hAnsi="Times New Roman"/>
                <w:sz w:val="24"/>
                <w:szCs w:val="24"/>
              </w:rPr>
              <w:t xml:space="preserve"> </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3F28DF6"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 xml:space="preserve">1 </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B3CF753"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 xml:space="preserve">1:25 </w:t>
            </w:r>
          </w:p>
        </w:tc>
      </w:tr>
      <w:tr w:rsidR="004A6325" w:rsidRPr="00AB647F" w14:paraId="1BE384C4" w14:textId="77777777" w:rsidTr="006218ED">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2B0931A" w14:textId="77777777" w:rsidR="004A6325" w:rsidRPr="00AB647F" w:rsidRDefault="004A6325">
            <w:pPr>
              <w:numPr>
                <w:ilvl w:val="3"/>
                <w:numId w:val="77"/>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B0817E7"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 xml:space="preserve">Workshop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089A906"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160m</w:t>
            </w:r>
            <w:r w:rsidRPr="00AB647F">
              <w:rPr>
                <w:rFonts w:ascii="Times New Roman" w:hAnsi="Times New Roman"/>
                <w:sz w:val="24"/>
                <w:szCs w:val="24"/>
                <w:vertAlign w:val="superscript"/>
              </w:rPr>
              <w:t>2</w:t>
            </w:r>
            <w:r w:rsidRPr="00AB647F">
              <w:rPr>
                <w:rFonts w:ascii="Times New Roman" w:hAnsi="Times New Roman"/>
                <w:sz w:val="24"/>
                <w:szCs w:val="24"/>
              </w:rPr>
              <w:t xml:space="preserve">  </w:t>
            </w:r>
          </w:p>
          <w:p w14:paraId="5C26162E"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With ventilation system of specifications: Fume extractor with HEPA filter, adjustable airflow</w:t>
            </w:r>
          </w:p>
          <w:p w14:paraId="3C2DDC18"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With fire extinguishers, first aid kits, ESD mats, grounding straps</w:t>
            </w:r>
          </w:p>
          <w:p w14:paraId="46616873" w14:textId="77777777" w:rsidR="004A6325" w:rsidRPr="00AB647F" w:rsidRDefault="004A6325" w:rsidP="006218ED">
            <w:pPr>
              <w:spacing w:line="276" w:lineRule="auto"/>
              <w:rPr>
                <w:rFonts w:ascii="Times New Roman" w:hAnsi="Times New Roman"/>
                <w:sz w:val="24"/>
                <w:szCs w:val="24"/>
              </w:rPr>
            </w:pPr>
          </w:p>
          <w:p w14:paraId="21F0D48D"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With workbenches of specifications: ESD-safe, adjustable height, 1500mm x 750mm</w:t>
            </w:r>
          </w:p>
          <w:p w14:paraId="2F16F7B8" w14:textId="77777777" w:rsidR="004A6325" w:rsidRPr="00AB647F" w:rsidRDefault="004A6325" w:rsidP="006218ED">
            <w:pPr>
              <w:spacing w:line="276" w:lineRule="auto"/>
              <w:rPr>
                <w:rFonts w:ascii="Times New Roman" w:hAnsi="Times New Roman"/>
                <w:sz w:val="24"/>
                <w:szCs w:val="24"/>
              </w:rPr>
            </w:pPr>
          </w:p>
          <w:p w14:paraId="1F2A2729"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With soldering stations Specifications: Adjustable temperature control (200°C - 480°C), ESD-safe</w:t>
            </w:r>
          </w:p>
          <w:p w14:paraId="2F2D1727" w14:textId="77777777" w:rsidR="004A6325" w:rsidRPr="00AB647F" w:rsidRDefault="004A6325" w:rsidP="006218ED">
            <w:pPr>
              <w:spacing w:line="276" w:lineRule="auto"/>
              <w:rPr>
                <w:rFonts w:ascii="Times New Roman" w:hAnsi="Times New Roman"/>
                <w:sz w:val="24"/>
                <w:szCs w:val="24"/>
              </w:rPr>
            </w:pPr>
          </w:p>
          <w:p w14:paraId="6FDE030A"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With hot air rework stations</w:t>
            </w:r>
          </w:p>
          <w:p w14:paraId="3327889A" w14:textId="77777777" w:rsidR="004A6325" w:rsidRPr="00AB647F" w:rsidRDefault="004A6325" w:rsidP="006218ED">
            <w:pPr>
              <w:spacing w:line="276" w:lineRule="auto"/>
              <w:rPr>
                <w:rFonts w:ascii="Times New Roman" w:hAnsi="Times New Roman"/>
                <w:sz w:val="24"/>
                <w:szCs w:val="24"/>
              </w:rPr>
            </w:pP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EB03A10"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 xml:space="preserve">1 </w:t>
            </w:r>
          </w:p>
          <w:p w14:paraId="19B0418B" w14:textId="77777777" w:rsidR="004A6325" w:rsidRPr="00AB647F" w:rsidRDefault="004A6325" w:rsidP="006218ED">
            <w:pPr>
              <w:spacing w:line="276" w:lineRule="auto"/>
              <w:rPr>
                <w:rFonts w:ascii="Times New Roman" w:hAnsi="Times New Roman"/>
                <w:sz w:val="24"/>
                <w:szCs w:val="24"/>
              </w:rPr>
            </w:pPr>
          </w:p>
          <w:p w14:paraId="19CF4126" w14:textId="77777777" w:rsidR="004A6325" w:rsidRPr="00AB647F" w:rsidRDefault="004A6325" w:rsidP="006218ED">
            <w:pPr>
              <w:spacing w:line="276" w:lineRule="auto"/>
              <w:rPr>
                <w:rFonts w:ascii="Times New Roman" w:hAnsi="Times New Roman"/>
                <w:sz w:val="24"/>
                <w:szCs w:val="24"/>
              </w:rPr>
            </w:pPr>
          </w:p>
          <w:p w14:paraId="3F030581" w14:textId="77777777" w:rsidR="004A6325" w:rsidRPr="00AB647F" w:rsidRDefault="004A6325" w:rsidP="006218ED">
            <w:pPr>
              <w:spacing w:line="276" w:lineRule="auto"/>
              <w:rPr>
                <w:rFonts w:ascii="Times New Roman" w:hAnsi="Times New Roman"/>
                <w:sz w:val="24"/>
                <w:szCs w:val="24"/>
              </w:rPr>
            </w:pPr>
          </w:p>
          <w:p w14:paraId="71F6F044" w14:textId="77777777" w:rsidR="004A6325" w:rsidRPr="00AB647F" w:rsidRDefault="004A6325" w:rsidP="006218ED">
            <w:pPr>
              <w:spacing w:line="276" w:lineRule="auto"/>
              <w:rPr>
                <w:rFonts w:ascii="Times New Roman" w:hAnsi="Times New Roman"/>
                <w:sz w:val="24"/>
                <w:szCs w:val="24"/>
              </w:rPr>
            </w:pPr>
          </w:p>
          <w:p w14:paraId="296C48B5" w14:textId="77777777" w:rsidR="004A6325" w:rsidRPr="00AB647F" w:rsidRDefault="004A6325" w:rsidP="006218ED">
            <w:pPr>
              <w:spacing w:line="276" w:lineRule="auto"/>
              <w:rPr>
                <w:rFonts w:ascii="Times New Roman" w:hAnsi="Times New Roman"/>
                <w:sz w:val="24"/>
                <w:szCs w:val="24"/>
              </w:rPr>
            </w:pPr>
          </w:p>
          <w:p w14:paraId="3A2DFFBA" w14:textId="77777777" w:rsidR="004A6325" w:rsidRPr="00AB647F" w:rsidRDefault="004A6325" w:rsidP="006218ED">
            <w:pPr>
              <w:spacing w:line="276" w:lineRule="auto"/>
              <w:rPr>
                <w:rFonts w:ascii="Times New Roman" w:hAnsi="Times New Roman"/>
                <w:sz w:val="24"/>
                <w:szCs w:val="24"/>
              </w:rPr>
            </w:pPr>
          </w:p>
          <w:p w14:paraId="11B85059" w14:textId="77777777" w:rsidR="004A6325" w:rsidRPr="00AB647F" w:rsidRDefault="004A6325" w:rsidP="006218ED">
            <w:pPr>
              <w:spacing w:line="276" w:lineRule="auto"/>
              <w:rPr>
                <w:rFonts w:ascii="Times New Roman" w:hAnsi="Times New Roman"/>
                <w:sz w:val="24"/>
                <w:szCs w:val="24"/>
              </w:rPr>
            </w:pPr>
          </w:p>
          <w:p w14:paraId="66EF2EA3" w14:textId="77777777" w:rsidR="004A6325" w:rsidRPr="00AB647F" w:rsidRDefault="004A6325" w:rsidP="006218ED">
            <w:pPr>
              <w:spacing w:line="276" w:lineRule="auto"/>
              <w:rPr>
                <w:rFonts w:ascii="Times New Roman" w:hAnsi="Times New Roman"/>
                <w:sz w:val="24"/>
                <w:szCs w:val="24"/>
              </w:rPr>
            </w:pPr>
          </w:p>
          <w:p w14:paraId="00DD07EC" w14:textId="77777777" w:rsidR="004A6325" w:rsidRPr="00AB647F" w:rsidRDefault="004A6325" w:rsidP="006218ED">
            <w:pPr>
              <w:spacing w:line="276" w:lineRule="auto"/>
              <w:rPr>
                <w:rFonts w:ascii="Times New Roman" w:hAnsi="Times New Roman"/>
                <w:sz w:val="24"/>
                <w:szCs w:val="24"/>
              </w:rPr>
            </w:pPr>
          </w:p>
          <w:p w14:paraId="3A85A102"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25 pcs</w:t>
            </w:r>
          </w:p>
          <w:p w14:paraId="337E8D04" w14:textId="77777777" w:rsidR="004A6325" w:rsidRPr="00AB647F" w:rsidRDefault="004A6325" w:rsidP="006218ED">
            <w:pPr>
              <w:spacing w:line="276" w:lineRule="auto"/>
              <w:rPr>
                <w:rFonts w:ascii="Times New Roman" w:hAnsi="Times New Roman"/>
                <w:sz w:val="24"/>
                <w:szCs w:val="24"/>
              </w:rPr>
            </w:pPr>
          </w:p>
          <w:p w14:paraId="18F495BE" w14:textId="77777777" w:rsidR="004A6325" w:rsidRPr="00AB647F" w:rsidRDefault="004A6325" w:rsidP="006218ED">
            <w:pPr>
              <w:spacing w:line="276" w:lineRule="auto"/>
              <w:rPr>
                <w:rFonts w:ascii="Times New Roman" w:hAnsi="Times New Roman"/>
                <w:sz w:val="24"/>
                <w:szCs w:val="24"/>
              </w:rPr>
            </w:pPr>
          </w:p>
          <w:p w14:paraId="7A2151D7" w14:textId="77777777" w:rsidR="004A6325" w:rsidRPr="00AB647F" w:rsidRDefault="004A6325" w:rsidP="006218ED">
            <w:pPr>
              <w:spacing w:line="276" w:lineRule="auto"/>
              <w:rPr>
                <w:rFonts w:ascii="Times New Roman" w:hAnsi="Times New Roman"/>
                <w:sz w:val="24"/>
                <w:szCs w:val="24"/>
              </w:rPr>
            </w:pPr>
          </w:p>
          <w:p w14:paraId="6B4DB1AB" w14:textId="77777777" w:rsidR="004A6325" w:rsidRPr="00AB647F" w:rsidRDefault="004A6325" w:rsidP="006218ED">
            <w:pPr>
              <w:spacing w:line="276" w:lineRule="auto"/>
              <w:rPr>
                <w:rFonts w:ascii="Times New Roman" w:hAnsi="Times New Roman"/>
                <w:sz w:val="24"/>
                <w:szCs w:val="24"/>
              </w:rPr>
            </w:pPr>
          </w:p>
          <w:p w14:paraId="1EA5E409"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25 pcs</w:t>
            </w:r>
          </w:p>
          <w:p w14:paraId="5D29EAEF" w14:textId="77777777" w:rsidR="004A6325" w:rsidRPr="00AB647F" w:rsidRDefault="004A6325" w:rsidP="006218ED">
            <w:pPr>
              <w:spacing w:line="276" w:lineRule="auto"/>
              <w:rPr>
                <w:rFonts w:ascii="Times New Roman" w:hAnsi="Times New Roman"/>
                <w:sz w:val="24"/>
                <w:szCs w:val="24"/>
              </w:rPr>
            </w:pPr>
          </w:p>
          <w:p w14:paraId="2C26BF79" w14:textId="77777777" w:rsidR="004A6325" w:rsidRPr="00AB647F" w:rsidRDefault="004A6325" w:rsidP="006218ED">
            <w:pPr>
              <w:spacing w:line="276" w:lineRule="auto"/>
              <w:rPr>
                <w:rFonts w:ascii="Times New Roman" w:hAnsi="Times New Roman"/>
                <w:sz w:val="24"/>
                <w:szCs w:val="24"/>
              </w:rPr>
            </w:pPr>
          </w:p>
          <w:p w14:paraId="658C46F8" w14:textId="77777777" w:rsidR="004A6325" w:rsidRPr="00AB647F" w:rsidRDefault="004A6325" w:rsidP="006218ED">
            <w:pPr>
              <w:spacing w:line="276" w:lineRule="auto"/>
              <w:rPr>
                <w:rFonts w:ascii="Times New Roman" w:hAnsi="Times New Roman"/>
                <w:sz w:val="24"/>
                <w:szCs w:val="24"/>
              </w:rPr>
            </w:pPr>
          </w:p>
          <w:p w14:paraId="518B72E8" w14:textId="77777777" w:rsidR="004A6325" w:rsidRPr="00AB647F" w:rsidRDefault="004A6325" w:rsidP="006218ED">
            <w:pPr>
              <w:spacing w:line="276" w:lineRule="auto"/>
              <w:rPr>
                <w:rFonts w:ascii="Times New Roman" w:hAnsi="Times New Roman"/>
                <w:sz w:val="24"/>
                <w:szCs w:val="24"/>
              </w:rPr>
            </w:pPr>
          </w:p>
          <w:p w14:paraId="6DC40DD0" w14:textId="77777777" w:rsidR="004A6325" w:rsidRPr="00AB647F" w:rsidRDefault="004A6325" w:rsidP="006218ED">
            <w:pPr>
              <w:spacing w:line="276" w:lineRule="auto"/>
              <w:rPr>
                <w:rFonts w:ascii="Times New Roman" w:hAnsi="Times New Roman"/>
                <w:sz w:val="24"/>
                <w:szCs w:val="24"/>
              </w:rPr>
            </w:pPr>
          </w:p>
          <w:p w14:paraId="1552D51C"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10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5C6400E"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 xml:space="preserve">1:25 </w:t>
            </w:r>
          </w:p>
          <w:p w14:paraId="41942B5C" w14:textId="77777777" w:rsidR="004A6325" w:rsidRPr="00AB647F" w:rsidRDefault="004A6325" w:rsidP="006218ED">
            <w:pPr>
              <w:spacing w:line="276" w:lineRule="auto"/>
              <w:rPr>
                <w:rFonts w:ascii="Times New Roman" w:hAnsi="Times New Roman"/>
                <w:sz w:val="24"/>
                <w:szCs w:val="24"/>
              </w:rPr>
            </w:pPr>
          </w:p>
          <w:p w14:paraId="6C502CD4" w14:textId="77777777" w:rsidR="004A6325" w:rsidRPr="00AB647F" w:rsidRDefault="004A6325" w:rsidP="006218ED">
            <w:pPr>
              <w:spacing w:line="276" w:lineRule="auto"/>
              <w:rPr>
                <w:rFonts w:ascii="Times New Roman" w:hAnsi="Times New Roman"/>
                <w:sz w:val="24"/>
                <w:szCs w:val="24"/>
              </w:rPr>
            </w:pPr>
          </w:p>
          <w:p w14:paraId="5AD4BAFF" w14:textId="77777777" w:rsidR="004A6325" w:rsidRPr="00AB647F" w:rsidRDefault="004A6325" w:rsidP="006218ED">
            <w:pPr>
              <w:spacing w:line="276" w:lineRule="auto"/>
              <w:rPr>
                <w:rFonts w:ascii="Times New Roman" w:hAnsi="Times New Roman"/>
                <w:sz w:val="24"/>
                <w:szCs w:val="24"/>
              </w:rPr>
            </w:pPr>
          </w:p>
          <w:p w14:paraId="2E16BDC0" w14:textId="77777777" w:rsidR="004A6325" w:rsidRPr="00AB647F" w:rsidRDefault="004A6325" w:rsidP="006218ED">
            <w:pPr>
              <w:spacing w:line="276" w:lineRule="auto"/>
              <w:rPr>
                <w:rFonts w:ascii="Times New Roman" w:hAnsi="Times New Roman"/>
                <w:sz w:val="24"/>
                <w:szCs w:val="24"/>
              </w:rPr>
            </w:pPr>
          </w:p>
          <w:p w14:paraId="397A44EB" w14:textId="77777777" w:rsidR="004A6325" w:rsidRPr="00AB647F" w:rsidRDefault="004A6325" w:rsidP="006218ED">
            <w:pPr>
              <w:spacing w:line="276" w:lineRule="auto"/>
              <w:rPr>
                <w:rFonts w:ascii="Times New Roman" w:hAnsi="Times New Roman"/>
                <w:sz w:val="24"/>
                <w:szCs w:val="24"/>
              </w:rPr>
            </w:pPr>
          </w:p>
          <w:p w14:paraId="22B2C0DE" w14:textId="77777777" w:rsidR="004A6325" w:rsidRPr="00AB647F" w:rsidRDefault="004A6325" w:rsidP="006218ED">
            <w:pPr>
              <w:spacing w:line="276" w:lineRule="auto"/>
              <w:rPr>
                <w:rFonts w:ascii="Times New Roman" w:hAnsi="Times New Roman"/>
                <w:sz w:val="24"/>
                <w:szCs w:val="24"/>
              </w:rPr>
            </w:pPr>
          </w:p>
          <w:p w14:paraId="3E9DC1CA" w14:textId="77777777" w:rsidR="004A6325" w:rsidRPr="00AB647F" w:rsidRDefault="004A6325" w:rsidP="006218ED">
            <w:pPr>
              <w:spacing w:line="276" w:lineRule="auto"/>
              <w:rPr>
                <w:rFonts w:ascii="Times New Roman" w:hAnsi="Times New Roman"/>
                <w:sz w:val="24"/>
                <w:szCs w:val="24"/>
              </w:rPr>
            </w:pPr>
          </w:p>
          <w:p w14:paraId="4520449D" w14:textId="77777777" w:rsidR="004A6325" w:rsidRPr="00AB647F" w:rsidRDefault="004A6325" w:rsidP="006218ED">
            <w:pPr>
              <w:spacing w:line="276" w:lineRule="auto"/>
              <w:rPr>
                <w:rFonts w:ascii="Times New Roman" w:hAnsi="Times New Roman"/>
                <w:sz w:val="24"/>
                <w:szCs w:val="24"/>
              </w:rPr>
            </w:pPr>
          </w:p>
          <w:p w14:paraId="01F519E6" w14:textId="77777777" w:rsidR="004A6325" w:rsidRPr="00AB647F" w:rsidRDefault="004A6325" w:rsidP="006218ED">
            <w:pPr>
              <w:spacing w:line="276" w:lineRule="auto"/>
              <w:rPr>
                <w:rFonts w:ascii="Times New Roman" w:hAnsi="Times New Roman"/>
                <w:sz w:val="24"/>
                <w:szCs w:val="24"/>
              </w:rPr>
            </w:pPr>
          </w:p>
          <w:p w14:paraId="32EF3E62"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1:1</w:t>
            </w:r>
          </w:p>
          <w:p w14:paraId="1F39076E" w14:textId="77777777" w:rsidR="004A6325" w:rsidRPr="00AB647F" w:rsidRDefault="004A6325" w:rsidP="006218ED">
            <w:pPr>
              <w:spacing w:line="276" w:lineRule="auto"/>
              <w:rPr>
                <w:rFonts w:ascii="Times New Roman" w:hAnsi="Times New Roman"/>
                <w:sz w:val="24"/>
                <w:szCs w:val="24"/>
              </w:rPr>
            </w:pPr>
          </w:p>
          <w:p w14:paraId="69DEB890" w14:textId="77777777" w:rsidR="004A6325" w:rsidRPr="00AB647F" w:rsidRDefault="004A6325" w:rsidP="006218ED">
            <w:pPr>
              <w:spacing w:line="276" w:lineRule="auto"/>
              <w:rPr>
                <w:rFonts w:ascii="Times New Roman" w:hAnsi="Times New Roman"/>
                <w:sz w:val="24"/>
                <w:szCs w:val="24"/>
              </w:rPr>
            </w:pPr>
          </w:p>
          <w:p w14:paraId="205B4F98" w14:textId="77777777" w:rsidR="004A6325" w:rsidRPr="00AB647F" w:rsidRDefault="004A6325" w:rsidP="006218ED">
            <w:pPr>
              <w:spacing w:line="276" w:lineRule="auto"/>
              <w:rPr>
                <w:rFonts w:ascii="Times New Roman" w:hAnsi="Times New Roman"/>
                <w:sz w:val="24"/>
                <w:szCs w:val="24"/>
              </w:rPr>
            </w:pPr>
          </w:p>
          <w:p w14:paraId="6A09478B" w14:textId="77777777" w:rsidR="004A6325" w:rsidRPr="00AB647F" w:rsidRDefault="004A6325" w:rsidP="006218ED">
            <w:pPr>
              <w:spacing w:line="276" w:lineRule="auto"/>
              <w:rPr>
                <w:rFonts w:ascii="Times New Roman" w:hAnsi="Times New Roman"/>
                <w:sz w:val="24"/>
                <w:szCs w:val="24"/>
              </w:rPr>
            </w:pPr>
          </w:p>
          <w:p w14:paraId="010A8AB9"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1:1</w:t>
            </w:r>
          </w:p>
          <w:p w14:paraId="0C788BEA" w14:textId="77777777" w:rsidR="004A6325" w:rsidRPr="00AB647F" w:rsidRDefault="004A6325" w:rsidP="006218ED">
            <w:pPr>
              <w:spacing w:line="276" w:lineRule="auto"/>
              <w:rPr>
                <w:rFonts w:ascii="Times New Roman" w:hAnsi="Times New Roman"/>
                <w:sz w:val="24"/>
                <w:szCs w:val="24"/>
              </w:rPr>
            </w:pPr>
          </w:p>
          <w:p w14:paraId="079C4609" w14:textId="77777777" w:rsidR="004A6325" w:rsidRPr="00AB647F" w:rsidRDefault="004A6325" w:rsidP="006218ED">
            <w:pPr>
              <w:spacing w:line="276" w:lineRule="auto"/>
              <w:rPr>
                <w:rFonts w:ascii="Times New Roman" w:hAnsi="Times New Roman"/>
                <w:sz w:val="24"/>
                <w:szCs w:val="24"/>
              </w:rPr>
            </w:pPr>
          </w:p>
          <w:p w14:paraId="113784D4" w14:textId="77777777" w:rsidR="004A6325" w:rsidRPr="00AB647F" w:rsidRDefault="004A6325" w:rsidP="006218ED">
            <w:pPr>
              <w:spacing w:line="276" w:lineRule="auto"/>
              <w:rPr>
                <w:rFonts w:ascii="Times New Roman" w:hAnsi="Times New Roman"/>
                <w:sz w:val="24"/>
                <w:szCs w:val="24"/>
              </w:rPr>
            </w:pPr>
          </w:p>
          <w:p w14:paraId="19EF61AB" w14:textId="77777777" w:rsidR="004A6325" w:rsidRPr="00AB647F" w:rsidRDefault="004A6325" w:rsidP="006218ED">
            <w:pPr>
              <w:spacing w:line="276" w:lineRule="auto"/>
              <w:rPr>
                <w:rFonts w:ascii="Times New Roman" w:hAnsi="Times New Roman"/>
                <w:sz w:val="24"/>
                <w:szCs w:val="24"/>
              </w:rPr>
            </w:pPr>
          </w:p>
          <w:p w14:paraId="0F829223" w14:textId="77777777" w:rsidR="004A6325" w:rsidRPr="00AB647F" w:rsidRDefault="004A6325" w:rsidP="006218ED">
            <w:pPr>
              <w:spacing w:line="276" w:lineRule="auto"/>
              <w:rPr>
                <w:rFonts w:ascii="Times New Roman" w:hAnsi="Times New Roman"/>
                <w:sz w:val="24"/>
                <w:szCs w:val="24"/>
              </w:rPr>
            </w:pPr>
          </w:p>
          <w:p w14:paraId="1F2CFC9B"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1:3</w:t>
            </w:r>
          </w:p>
        </w:tc>
      </w:tr>
      <w:tr w:rsidR="004A6325" w:rsidRPr="00AB647F" w14:paraId="573B2FEF" w14:textId="77777777" w:rsidTr="006218ED">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26902C0" w14:textId="77777777" w:rsidR="004A6325" w:rsidRPr="00AB647F" w:rsidRDefault="004A6325">
            <w:pPr>
              <w:numPr>
                <w:ilvl w:val="3"/>
                <w:numId w:val="77"/>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19B29AD"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Projector</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89A8A3D"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 xml:space="preserve"> 3000 lumens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BB5F15C"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 xml:space="preserve"> 1 pc</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DF9122C"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 xml:space="preserve"> 1:25</w:t>
            </w:r>
          </w:p>
        </w:tc>
      </w:tr>
      <w:tr w:rsidR="004A6325" w:rsidRPr="00AB647F" w14:paraId="5392C965" w14:textId="77777777" w:rsidTr="006218ED">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4AAD57E" w14:textId="77777777" w:rsidR="004A6325" w:rsidRPr="00AB647F" w:rsidRDefault="004A6325">
            <w:pPr>
              <w:numPr>
                <w:ilvl w:val="3"/>
                <w:numId w:val="77"/>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8CD0B4D"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Interactive display screen</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D378294"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75 inches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599607B"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 pc</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816F3C5"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1:25</w:t>
            </w:r>
          </w:p>
        </w:tc>
      </w:tr>
      <w:tr w:rsidR="004A6325" w:rsidRPr="00AB647F" w14:paraId="1D4C5F6B" w14:textId="77777777" w:rsidTr="006218ED">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145190F" w14:textId="77777777" w:rsidR="004A6325" w:rsidRPr="00AB647F" w:rsidRDefault="004A6325">
            <w:pPr>
              <w:numPr>
                <w:ilvl w:val="3"/>
                <w:numId w:val="77"/>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2DF2779"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Computers with internet access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5FA0A54"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Processor: Intel Core i5/i7 or equivalent</w:t>
            </w:r>
          </w:p>
          <w:p w14:paraId="346AE2ED"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RAM: 8GB or higher</w:t>
            </w:r>
          </w:p>
          <w:p w14:paraId="03907099"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Storage: 256GB SSD or higher</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73C5088"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10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FEA5F07"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1:3</w:t>
            </w:r>
          </w:p>
        </w:tc>
      </w:tr>
      <w:tr w:rsidR="004A6325" w:rsidRPr="00AB647F" w14:paraId="58202F8C" w14:textId="77777777" w:rsidTr="006218ED">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5F5577A" w14:textId="77777777" w:rsidR="004A6325" w:rsidRPr="00AB647F" w:rsidRDefault="004A6325" w:rsidP="006218ED">
            <w:pPr>
              <w:spacing w:line="276" w:lineRule="auto"/>
              <w:ind w:right="211"/>
              <w:rPr>
                <w:rFonts w:ascii="Times New Roman" w:hAnsi="Times New Roman"/>
                <w:b/>
                <w:bCs/>
                <w:sz w:val="24"/>
                <w:szCs w:val="24"/>
              </w:rPr>
            </w:pPr>
            <w:r w:rsidRPr="00AB647F">
              <w:rPr>
                <w:rFonts w:ascii="Times New Roman" w:hAnsi="Times New Roman"/>
                <w:b/>
                <w:bCs/>
                <w:sz w:val="24"/>
                <w:szCs w:val="24"/>
              </w:rPr>
              <w:t>C</w:t>
            </w:r>
          </w:p>
        </w:tc>
        <w:tc>
          <w:tcPr>
            <w:tcW w:w="8900" w:type="dxa"/>
            <w:gridSpan w:val="4"/>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029A15D"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b/>
                <w:sz w:val="24"/>
                <w:szCs w:val="24"/>
              </w:rPr>
              <w:t>Equipment</w:t>
            </w:r>
          </w:p>
        </w:tc>
      </w:tr>
      <w:tr w:rsidR="004A6325" w:rsidRPr="00AB647F" w14:paraId="1526454C" w14:textId="77777777" w:rsidTr="006218ED">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5CCE1A1" w14:textId="77777777" w:rsidR="004A6325" w:rsidRPr="00AB647F" w:rsidRDefault="004A6325">
            <w:pPr>
              <w:numPr>
                <w:ilvl w:val="3"/>
                <w:numId w:val="77"/>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FF8C88F"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Oscilloscope</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6330572"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Specifications: Digital, 100MHz bandwidth, 4 channels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E64A4AD"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60E7EE1"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1:5</w:t>
            </w:r>
          </w:p>
        </w:tc>
      </w:tr>
      <w:tr w:rsidR="004A6325" w:rsidRPr="00AB647F" w14:paraId="07230038" w14:textId="77777777" w:rsidTr="006218ED">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83D39FD" w14:textId="77777777" w:rsidR="004A6325" w:rsidRPr="00AB647F" w:rsidRDefault="004A6325">
            <w:pPr>
              <w:numPr>
                <w:ilvl w:val="3"/>
                <w:numId w:val="77"/>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FE6A6C1"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Multimeter</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E982018"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Specifications: Digital, true RMS, auto-ranging, measure voltage, current, resistance, capacitance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D13F45D"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1925DBE"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1:1</w:t>
            </w:r>
          </w:p>
        </w:tc>
      </w:tr>
      <w:tr w:rsidR="004A6325" w:rsidRPr="00AB647F" w14:paraId="11D21794" w14:textId="77777777" w:rsidTr="006218ED">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4CC0EAD" w14:textId="77777777" w:rsidR="004A6325" w:rsidRPr="00AB647F" w:rsidRDefault="004A6325">
            <w:pPr>
              <w:numPr>
                <w:ilvl w:val="3"/>
                <w:numId w:val="77"/>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35BF4BE"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Function generator</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9C8D418"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Specifications: Frequency range 0.1Hz to 10MHz, various waveforms (sine, square, triangle)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87D89F7"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10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3229C46"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1:3</w:t>
            </w:r>
          </w:p>
        </w:tc>
      </w:tr>
      <w:tr w:rsidR="004A6325" w:rsidRPr="00AB647F" w14:paraId="169A59A8" w14:textId="77777777" w:rsidTr="006218ED">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3DF3CD7" w14:textId="77777777" w:rsidR="004A6325" w:rsidRPr="00AB647F" w:rsidRDefault="004A6325">
            <w:pPr>
              <w:numPr>
                <w:ilvl w:val="3"/>
                <w:numId w:val="77"/>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62DE729"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Transformers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A09EEAF"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Single-phase step-down transformers (230V/12V).</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A165A6F"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6982A45"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1:1</w:t>
            </w:r>
          </w:p>
        </w:tc>
      </w:tr>
      <w:tr w:rsidR="004A6325" w:rsidRPr="00AB647F" w14:paraId="6A7BCCD9" w14:textId="77777777" w:rsidTr="006218ED">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A6E4B89" w14:textId="77777777" w:rsidR="004A6325" w:rsidRPr="00AB647F" w:rsidRDefault="004A6325">
            <w:pPr>
              <w:numPr>
                <w:ilvl w:val="3"/>
                <w:numId w:val="77"/>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454A7E1"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Power supply</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EB925CD"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Specifications: Dual output, 0-30V, 0-5A, adjustable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FEBF2C1"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10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9CCA250"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1:3</w:t>
            </w:r>
          </w:p>
        </w:tc>
      </w:tr>
      <w:tr w:rsidR="004A6325" w:rsidRPr="00AB647F" w14:paraId="512B422D" w14:textId="77777777" w:rsidTr="006218ED">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A6E8F5A" w14:textId="77777777" w:rsidR="004A6325" w:rsidRPr="00AB647F" w:rsidRDefault="004A6325">
            <w:pPr>
              <w:numPr>
                <w:ilvl w:val="3"/>
                <w:numId w:val="77"/>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E7E4676"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Component tester</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D6203BE"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 xml:space="preserve">Specifications: Test resistors, capacitors, inductors, diodes, transistors </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4367900"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8CCBAE9"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1:5</w:t>
            </w:r>
          </w:p>
        </w:tc>
      </w:tr>
      <w:tr w:rsidR="004A6325" w:rsidRPr="00AB647F" w14:paraId="42C7D092" w14:textId="77777777" w:rsidTr="006218ED">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396A7C5" w14:textId="77777777" w:rsidR="004A6325" w:rsidRPr="00AB647F" w:rsidRDefault="004A6325">
            <w:pPr>
              <w:numPr>
                <w:ilvl w:val="3"/>
                <w:numId w:val="77"/>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5AEE7DD"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Tweezers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201E512"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Specifications: ESD-safe, various tips (straight, angled)</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DBDD0EE"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25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6054227"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1:1</w:t>
            </w:r>
          </w:p>
        </w:tc>
      </w:tr>
      <w:tr w:rsidR="004A6325" w:rsidRPr="00AB647F" w14:paraId="4A1302B9" w14:textId="77777777" w:rsidTr="006218ED">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6995B5E" w14:textId="77777777" w:rsidR="004A6325" w:rsidRPr="00AB647F" w:rsidRDefault="004A6325">
            <w:pPr>
              <w:numPr>
                <w:ilvl w:val="3"/>
                <w:numId w:val="77"/>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452CEF5"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Cutters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7DA747B"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ESD-safe, flush cutters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2B3669A"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7740C91"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1:1</w:t>
            </w:r>
          </w:p>
        </w:tc>
      </w:tr>
      <w:tr w:rsidR="004A6325" w:rsidRPr="00AB647F" w14:paraId="445E2AAB" w14:textId="77777777" w:rsidTr="006218ED">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65C4A33" w14:textId="77777777" w:rsidR="004A6325" w:rsidRPr="00AB647F" w:rsidRDefault="004A6325">
            <w:pPr>
              <w:numPr>
                <w:ilvl w:val="3"/>
                <w:numId w:val="77"/>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D975BF2"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Pliers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2AF2F74"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ESD-safe needle-nose pliers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5BC3521"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04F117A"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1:1</w:t>
            </w:r>
          </w:p>
        </w:tc>
      </w:tr>
      <w:tr w:rsidR="004A6325" w:rsidRPr="00AB647F" w14:paraId="27C62870" w14:textId="77777777" w:rsidTr="006218ED">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B97C88C" w14:textId="77777777" w:rsidR="004A6325" w:rsidRPr="00AB647F" w:rsidRDefault="004A6325">
            <w:pPr>
              <w:numPr>
                <w:ilvl w:val="3"/>
                <w:numId w:val="77"/>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8F58850"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Screwdrivers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E7B3CCE"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Specifications: Precision set, various sizes (Phillips, flathead)</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8D87937"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5 sets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3AEE64E"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1:5</w:t>
            </w:r>
          </w:p>
        </w:tc>
      </w:tr>
      <w:tr w:rsidR="004A6325" w:rsidRPr="00AB647F" w14:paraId="48607690" w14:textId="77777777" w:rsidTr="006218ED">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80A0BF4" w14:textId="77777777" w:rsidR="004A6325" w:rsidRPr="00AB647F" w:rsidRDefault="004A6325">
            <w:pPr>
              <w:numPr>
                <w:ilvl w:val="3"/>
                <w:numId w:val="77"/>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479837B"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ESD mats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4B5D8A1"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 xml:space="preserve">Specifications: Workbench and floor mats, grounding cords </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F447540"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10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052ED25"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1:3</w:t>
            </w:r>
          </w:p>
        </w:tc>
      </w:tr>
      <w:tr w:rsidR="004A6325" w:rsidRPr="00AB647F" w14:paraId="19E88D5F" w14:textId="77777777" w:rsidTr="006218ED">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7B14F26" w14:textId="77777777" w:rsidR="004A6325" w:rsidRPr="00AB647F" w:rsidRDefault="004A6325">
            <w:pPr>
              <w:numPr>
                <w:ilvl w:val="3"/>
                <w:numId w:val="77"/>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83640AB"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Wrist straps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45BAE1F"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Specifications: Adjustable, grounding cord with 1MΩ resistor</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C33B87A"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738D24C"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1:1</w:t>
            </w:r>
          </w:p>
        </w:tc>
      </w:tr>
      <w:tr w:rsidR="004A6325" w:rsidRPr="00AB647F" w14:paraId="1FBBFEAE" w14:textId="77777777" w:rsidTr="006218ED">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9842E3C" w14:textId="77777777" w:rsidR="004A6325" w:rsidRPr="00AB647F" w:rsidRDefault="004A6325">
            <w:pPr>
              <w:numPr>
                <w:ilvl w:val="3"/>
                <w:numId w:val="77"/>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EEE7A88"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Electrical Trainers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DDF78DE"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Modular trainer kits for basic electrical circuits, including resistors, capacitors, and inductors.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12C9EBC"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5 sets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7D27414"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1:5</w:t>
            </w:r>
          </w:p>
        </w:tc>
      </w:tr>
      <w:tr w:rsidR="004A6325" w:rsidRPr="00AB647F" w14:paraId="0CD8BCF7" w14:textId="77777777" w:rsidTr="006218ED">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A2623C5" w14:textId="77777777" w:rsidR="004A6325" w:rsidRPr="00AB647F" w:rsidRDefault="004A6325" w:rsidP="006218ED">
            <w:pPr>
              <w:spacing w:line="276" w:lineRule="auto"/>
              <w:rPr>
                <w:rFonts w:ascii="Times New Roman" w:hAnsi="Times New Roman"/>
                <w:b/>
                <w:bCs/>
                <w:sz w:val="24"/>
                <w:szCs w:val="24"/>
              </w:rPr>
            </w:pPr>
            <w:r w:rsidRPr="00AB647F">
              <w:rPr>
                <w:rFonts w:ascii="Times New Roman" w:hAnsi="Times New Roman"/>
                <w:b/>
                <w:bCs/>
                <w:sz w:val="24"/>
                <w:szCs w:val="24"/>
              </w:rPr>
              <w:t>C</w:t>
            </w: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436E5C6"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b/>
                <w:sz w:val="24"/>
                <w:szCs w:val="24"/>
              </w:rPr>
              <w:t xml:space="preserve">Consumable materials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919D962"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b/>
                <w:sz w:val="24"/>
                <w:szCs w:val="24"/>
              </w:rPr>
              <w:t xml:space="preserve"> </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FB57990"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b/>
                <w:sz w:val="24"/>
                <w:szCs w:val="24"/>
              </w:rPr>
              <w:t xml:space="preserve"> </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00577FC"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b/>
                <w:sz w:val="24"/>
                <w:szCs w:val="24"/>
              </w:rPr>
              <w:t xml:space="preserve"> </w:t>
            </w:r>
          </w:p>
        </w:tc>
      </w:tr>
      <w:tr w:rsidR="004A6325" w:rsidRPr="00AB647F" w14:paraId="77E13195" w14:textId="77777777" w:rsidTr="006218ED">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1D60EF8" w14:textId="77777777" w:rsidR="004A6325" w:rsidRPr="00AB647F" w:rsidRDefault="004A6325">
            <w:pPr>
              <w:numPr>
                <w:ilvl w:val="3"/>
                <w:numId w:val="77"/>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C09259F"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Resistors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5F52365"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Specifications: 1/4 watt, 1%, various values (10Ω - 1MΩ)</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85BC357"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361BECB"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4:1</w:t>
            </w:r>
          </w:p>
        </w:tc>
      </w:tr>
      <w:tr w:rsidR="004A6325" w:rsidRPr="00AB647F" w14:paraId="6CABABAA" w14:textId="77777777" w:rsidTr="006218ED">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538180B" w14:textId="77777777" w:rsidR="004A6325" w:rsidRPr="00AB647F" w:rsidRDefault="004A6325">
            <w:pPr>
              <w:numPr>
                <w:ilvl w:val="3"/>
                <w:numId w:val="77"/>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3FF1BAA"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Capacitors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CD50F0B"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Specifications: Ceramic, electrolytic, tantalum, various values (1pF - 1000µF)</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4AEDB02"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314B68B"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4:1</w:t>
            </w:r>
          </w:p>
        </w:tc>
      </w:tr>
      <w:tr w:rsidR="004A6325" w:rsidRPr="00AB647F" w14:paraId="7D385F0A" w14:textId="77777777" w:rsidTr="006218ED">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0E5894E" w14:textId="77777777" w:rsidR="004A6325" w:rsidRPr="00AB647F" w:rsidRDefault="004A6325">
            <w:pPr>
              <w:numPr>
                <w:ilvl w:val="3"/>
                <w:numId w:val="77"/>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0D12238"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Inductors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21A909E"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Specifications: Various values (1µH - 10mH)</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02AC1CF"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359F5D3"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4:1</w:t>
            </w:r>
          </w:p>
        </w:tc>
      </w:tr>
      <w:tr w:rsidR="004A6325" w:rsidRPr="00AB647F" w14:paraId="21D3769A" w14:textId="77777777" w:rsidTr="006218ED">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6A2F618" w14:textId="77777777" w:rsidR="004A6325" w:rsidRPr="00AB647F" w:rsidRDefault="004A6325">
            <w:pPr>
              <w:numPr>
                <w:ilvl w:val="3"/>
                <w:numId w:val="77"/>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4C7F379"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Diodes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5D4536E"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Specifications: 1N4001, 1N4148, Zener diodes of various voltages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D918113"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2116EC5"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4:1</w:t>
            </w:r>
          </w:p>
        </w:tc>
      </w:tr>
      <w:tr w:rsidR="004A6325" w:rsidRPr="00AB647F" w14:paraId="69E13366" w14:textId="77777777" w:rsidTr="006218ED">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879AF50" w14:textId="77777777" w:rsidR="004A6325" w:rsidRPr="00AB647F" w:rsidRDefault="004A6325">
            <w:pPr>
              <w:numPr>
                <w:ilvl w:val="3"/>
                <w:numId w:val="77"/>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F4760D5"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Transistors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05AC43C"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Specifications: NPN (2N2222), PNP (2N2907), MOSFET (IRF540N)</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527318C"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BA4BC86"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4:1</w:t>
            </w:r>
          </w:p>
        </w:tc>
      </w:tr>
      <w:tr w:rsidR="004A6325" w:rsidRPr="00AB647F" w14:paraId="3F5C20F7" w14:textId="77777777" w:rsidTr="006218ED">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F7DBE45" w14:textId="77777777" w:rsidR="004A6325" w:rsidRPr="00AB647F" w:rsidRDefault="004A6325">
            <w:pPr>
              <w:numPr>
                <w:ilvl w:val="3"/>
                <w:numId w:val="77"/>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5F964B1"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Integrated Circuits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B988516"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Specifications: Op-amps (LM741), Timers (NE555)</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5366BF7"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3D8CDCD"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4:1</w:t>
            </w:r>
          </w:p>
        </w:tc>
      </w:tr>
      <w:tr w:rsidR="004A6325" w:rsidRPr="00AB647F" w14:paraId="37FE0FC6" w14:textId="77777777" w:rsidTr="006218ED">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C69885C" w14:textId="77777777" w:rsidR="004A6325" w:rsidRPr="00AB647F" w:rsidRDefault="004A6325">
            <w:pPr>
              <w:numPr>
                <w:ilvl w:val="3"/>
                <w:numId w:val="77"/>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7A10917"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Connectors and headers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7E67EC3"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Specifications: Male and female headers, USB connectors, screw terminals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099DCA6"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Enough</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9B2B607" w14:textId="77777777" w:rsidR="004A6325" w:rsidRPr="00AB647F" w:rsidRDefault="004A6325" w:rsidP="006218ED">
            <w:pPr>
              <w:spacing w:line="276" w:lineRule="auto"/>
              <w:rPr>
                <w:rFonts w:ascii="Times New Roman" w:hAnsi="Times New Roman"/>
                <w:sz w:val="24"/>
                <w:szCs w:val="24"/>
              </w:rPr>
            </w:pPr>
          </w:p>
        </w:tc>
      </w:tr>
      <w:tr w:rsidR="004A6325" w:rsidRPr="00AB647F" w14:paraId="7A6D2D4A" w14:textId="77777777" w:rsidTr="006218ED">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8AFE19E" w14:textId="77777777" w:rsidR="004A6325" w:rsidRPr="00AB647F" w:rsidRDefault="004A6325">
            <w:pPr>
              <w:numPr>
                <w:ilvl w:val="3"/>
                <w:numId w:val="77"/>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E6F3732"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Solder wire</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BA58057"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Specifications: Lead-free, 0.8mm diameter, Sn63/Pb37 composition</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73930CA"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25 rolls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811B583"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1:1</w:t>
            </w:r>
          </w:p>
        </w:tc>
      </w:tr>
      <w:tr w:rsidR="004A6325" w:rsidRPr="00AB647F" w14:paraId="50608FA8" w14:textId="77777777" w:rsidTr="006218ED">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96F73C2" w14:textId="77777777" w:rsidR="004A6325" w:rsidRPr="00AB647F" w:rsidRDefault="004A6325">
            <w:pPr>
              <w:numPr>
                <w:ilvl w:val="3"/>
                <w:numId w:val="77"/>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3B8A754"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Soldering Flux</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DF810CA"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Specifications: Rosin flux, liquid and paste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0A8F5F7"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Enough</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CF0E3D0" w14:textId="77777777" w:rsidR="004A6325" w:rsidRPr="00AB647F" w:rsidRDefault="004A6325" w:rsidP="006218ED">
            <w:pPr>
              <w:spacing w:line="276" w:lineRule="auto"/>
              <w:rPr>
                <w:rFonts w:ascii="Times New Roman" w:hAnsi="Times New Roman"/>
                <w:sz w:val="24"/>
                <w:szCs w:val="24"/>
              </w:rPr>
            </w:pPr>
          </w:p>
        </w:tc>
      </w:tr>
      <w:tr w:rsidR="004A6325" w:rsidRPr="00AB647F" w14:paraId="2FAAC600" w14:textId="77777777" w:rsidTr="006218ED">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3740BDB" w14:textId="77777777" w:rsidR="004A6325" w:rsidRPr="00AB647F" w:rsidRDefault="004A6325">
            <w:pPr>
              <w:numPr>
                <w:ilvl w:val="3"/>
                <w:numId w:val="77"/>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5F792A5"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Cleaning reagents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5C1A5B8"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Isopropyl of 99% purity</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0FF859F"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 xml:space="preserve">20 </w:t>
            </w:r>
            <w:proofErr w:type="spellStart"/>
            <w:r w:rsidRPr="00AB647F">
              <w:rPr>
                <w:rFonts w:ascii="Times New Roman" w:hAnsi="Times New Roman"/>
                <w:sz w:val="24"/>
                <w:szCs w:val="24"/>
              </w:rPr>
              <w:t>litres</w:t>
            </w:r>
            <w:proofErr w:type="spellEnd"/>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5B5EF52"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1:1.25</w:t>
            </w:r>
          </w:p>
        </w:tc>
      </w:tr>
      <w:tr w:rsidR="004A6325" w:rsidRPr="00AB647F" w14:paraId="21F1C9BA" w14:textId="77777777" w:rsidTr="006218ED">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57AC418" w14:textId="77777777" w:rsidR="004A6325" w:rsidRPr="00AB647F" w:rsidRDefault="004A6325">
            <w:pPr>
              <w:numPr>
                <w:ilvl w:val="3"/>
                <w:numId w:val="77"/>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1C19B3F"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Brushes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B6D8126"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Specifications: Anti-static, soft bristles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30070A9"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25</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2EEE5C8"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1:1</w:t>
            </w:r>
          </w:p>
        </w:tc>
      </w:tr>
      <w:tr w:rsidR="004A6325" w:rsidRPr="00AB647F" w14:paraId="67ADFEB6" w14:textId="77777777" w:rsidTr="006218ED">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3D4B485" w14:textId="77777777" w:rsidR="004A6325" w:rsidRPr="00AB647F" w:rsidRDefault="004A6325">
            <w:pPr>
              <w:numPr>
                <w:ilvl w:val="3"/>
                <w:numId w:val="77"/>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21E3BE4"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Solder wires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CEC710B"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Red and black</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5B99D52"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5 rolls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CD5230A"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1:5</w:t>
            </w:r>
          </w:p>
        </w:tc>
      </w:tr>
      <w:tr w:rsidR="004A6325" w:rsidRPr="00AB647F" w14:paraId="41DC0F75" w14:textId="77777777" w:rsidTr="006218ED">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9118248" w14:textId="77777777" w:rsidR="004A6325" w:rsidRPr="00AB647F" w:rsidRDefault="004A6325">
            <w:pPr>
              <w:numPr>
                <w:ilvl w:val="3"/>
                <w:numId w:val="77"/>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FBFC8CA"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 xml:space="preserve">Bread boards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B86D5E9"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Specifications: 830 tie-points, solderless, multiple power rails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EC90E08"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 xml:space="preserve">50 pcs </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22C2033"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1:2</w:t>
            </w:r>
          </w:p>
        </w:tc>
      </w:tr>
      <w:tr w:rsidR="004A6325" w:rsidRPr="00AB647F" w14:paraId="74B300AF" w14:textId="77777777" w:rsidTr="006218ED">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249C78F" w14:textId="77777777" w:rsidR="004A6325" w:rsidRPr="00AB647F" w:rsidRDefault="004A6325">
            <w:pPr>
              <w:numPr>
                <w:ilvl w:val="3"/>
                <w:numId w:val="77"/>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3797A70"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Printed Circuit Boards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65AEB15"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Pre-designed PCBs and blank boards for soldering exercises and circuit prototyping.</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8F98103"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 xml:space="preserve">50 pcs </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6D717A6"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1:2</w:t>
            </w:r>
          </w:p>
        </w:tc>
      </w:tr>
      <w:tr w:rsidR="004A6325" w:rsidRPr="00AB647F" w14:paraId="50371636" w14:textId="77777777" w:rsidTr="006218ED">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22E416C" w14:textId="77777777" w:rsidR="004A6325" w:rsidRPr="00AB647F" w:rsidRDefault="004A6325">
            <w:pPr>
              <w:numPr>
                <w:ilvl w:val="3"/>
                <w:numId w:val="77"/>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3908BDA"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Strip boards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B51E5D7" w14:textId="77777777" w:rsidR="004A6325" w:rsidRPr="00AB647F" w:rsidRDefault="004A6325" w:rsidP="006218ED">
            <w:pPr>
              <w:spacing w:line="276" w:lineRule="auto"/>
              <w:rPr>
                <w:rFonts w:ascii="Times New Roman" w:hAnsi="Times New Roman"/>
                <w:sz w:val="24"/>
                <w:szCs w:val="24"/>
              </w:rPr>
            </w:pP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FEB330E"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200</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D12AB00"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1:8</w:t>
            </w:r>
          </w:p>
        </w:tc>
      </w:tr>
      <w:tr w:rsidR="004A6325" w:rsidRPr="00AB647F" w14:paraId="0DD83C1B" w14:textId="77777777" w:rsidTr="006218ED">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C5BEF27" w14:textId="77777777" w:rsidR="004A6325" w:rsidRPr="00AB647F" w:rsidRDefault="004A6325">
            <w:pPr>
              <w:numPr>
                <w:ilvl w:val="3"/>
                <w:numId w:val="77"/>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DF2ADB2"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 xml:space="preserve">100 Light Emitting Diodes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1FE4954"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Red/yellow/green/white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34FCFD2"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7E45686"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4:1</w:t>
            </w:r>
          </w:p>
        </w:tc>
      </w:tr>
      <w:tr w:rsidR="004A6325" w:rsidRPr="00AB647F" w14:paraId="1076D445" w14:textId="77777777" w:rsidTr="006218ED">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B86A12A" w14:textId="77777777" w:rsidR="004A6325" w:rsidRPr="00AB647F" w:rsidRDefault="004A6325" w:rsidP="006218ED">
            <w:pPr>
              <w:spacing w:line="276" w:lineRule="auto"/>
              <w:ind w:right="211"/>
              <w:rPr>
                <w:rFonts w:ascii="Times New Roman" w:hAnsi="Times New Roman"/>
                <w:b/>
                <w:bCs/>
                <w:sz w:val="24"/>
                <w:szCs w:val="24"/>
              </w:rPr>
            </w:pPr>
            <w:r w:rsidRPr="00AB647F">
              <w:rPr>
                <w:rFonts w:ascii="Times New Roman" w:hAnsi="Times New Roman"/>
                <w:b/>
                <w:bCs/>
                <w:sz w:val="24"/>
                <w:szCs w:val="24"/>
              </w:rPr>
              <w:t>D</w:t>
            </w: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6E19B6E"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b/>
                <w:sz w:val="24"/>
                <w:szCs w:val="24"/>
              </w:rPr>
              <w:t xml:space="preserve">Software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8149645" w14:textId="77777777" w:rsidR="004A6325" w:rsidRPr="00AB647F" w:rsidRDefault="004A6325" w:rsidP="006218ED">
            <w:pPr>
              <w:spacing w:line="276" w:lineRule="auto"/>
              <w:rPr>
                <w:rFonts w:ascii="Times New Roman" w:hAnsi="Times New Roman"/>
                <w:sz w:val="24"/>
                <w:szCs w:val="24"/>
              </w:rPr>
            </w:pP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8D5773D" w14:textId="77777777" w:rsidR="004A6325" w:rsidRPr="00AB647F" w:rsidRDefault="004A6325" w:rsidP="006218ED">
            <w:pPr>
              <w:spacing w:line="276" w:lineRule="auto"/>
              <w:rPr>
                <w:rFonts w:ascii="Times New Roman" w:hAnsi="Times New Roman"/>
                <w:sz w:val="24"/>
                <w:szCs w:val="24"/>
              </w:rPr>
            </w:pP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04C0C0B" w14:textId="77777777" w:rsidR="004A6325" w:rsidRPr="00AB647F" w:rsidRDefault="004A6325" w:rsidP="006218ED">
            <w:pPr>
              <w:spacing w:line="276" w:lineRule="auto"/>
              <w:rPr>
                <w:rFonts w:ascii="Times New Roman" w:hAnsi="Times New Roman"/>
                <w:sz w:val="24"/>
                <w:szCs w:val="24"/>
              </w:rPr>
            </w:pPr>
          </w:p>
        </w:tc>
      </w:tr>
      <w:tr w:rsidR="004A6325" w:rsidRPr="00AB647F" w14:paraId="548C9B8A" w14:textId="77777777" w:rsidTr="006218ED">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9BA1F7A" w14:textId="77777777" w:rsidR="004A6325" w:rsidRPr="00AB647F" w:rsidRDefault="004A6325">
            <w:pPr>
              <w:numPr>
                <w:ilvl w:val="3"/>
                <w:numId w:val="77"/>
              </w:numPr>
              <w:spacing w:line="276" w:lineRule="auto"/>
              <w:ind w:right="211"/>
              <w:contextualSpacing/>
              <w:rPr>
                <w:rFonts w:ascii="Times New Roman" w:eastAsia="Calibri" w:hAnsi="Times New Roman"/>
                <w:sz w:val="24"/>
                <w:szCs w:val="24"/>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4565EF1"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Simulation software</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085124C" w14:textId="77777777" w:rsidR="004A6325" w:rsidRPr="00AB647F" w:rsidRDefault="004A6325" w:rsidP="006218ED">
            <w:pPr>
              <w:spacing w:line="276" w:lineRule="auto"/>
              <w:rPr>
                <w:rFonts w:ascii="Times New Roman" w:hAnsi="Times New Roman"/>
                <w:sz w:val="24"/>
                <w:szCs w:val="24"/>
              </w:rPr>
            </w:pPr>
            <w:proofErr w:type="spellStart"/>
            <w:r w:rsidRPr="00AB647F">
              <w:rPr>
                <w:rFonts w:ascii="Times New Roman" w:hAnsi="Times New Roman"/>
                <w:sz w:val="24"/>
                <w:szCs w:val="24"/>
              </w:rPr>
              <w:t>LTSpice</w:t>
            </w:r>
            <w:proofErr w:type="spellEnd"/>
            <w:r w:rsidRPr="00AB647F">
              <w:rPr>
                <w:rFonts w:ascii="Times New Roman" w:hAnsi="Times New Roman"/>
                <w:sz w:val="24"/>
                <w:szCs w:val="24"/>
              </w:rPr>
              <w:t>, Proteus and Multisim</w:t>
            </w:r>
          </w:p>
          <w:p w14:paraId="3C1BEA24"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Specifications: Simulate electronic circuits, support for various components and models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5F23CB9"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Installed in 25 computers</w:t>
            </w:r>
          </w:p>
          <w:p w14:paraId="0910504A" w14:textId="77777777" w:rsidR="004A6325" w:rsidRPr="00AB647F" w:rsidRDefault="004A6325" w:rsidP="006218ED">
            <w:pPr>
              <w:rPr>
                <w:rFonts w:ascii="Times New Roman" w:hAnsi="Times New Roman"/>
                <w:sz w:val="24"/>
                <w:szCs w:val="24"/>
              </w:rPr>
            </w:pPr>
          </w:p>
          <w:p w14:paraId="51E4DA82" w14:textId="77777777" w:rsidR="004A6325" w:rsidRPr="00AB647F" w:rsidRDefault="004A6325" w:rsidP="006218ED">
            <w:pPr>
              <w:rPr>
                <w:rFonts w:ascii="Times New Roman" w:hAnsi="Times New Roman"/>
                <w:sz w:val="24"/>
                <w:szCs w:val="24"/>
              </w:rPr>
            </w:pPr>
          </w:p>
          <w:p w14:paraId="539F8CD6" w14:textId="77777777" w:rsidR="004A6325" w:rsidRPr="00AB647F" w:rsidRDefault="004A6325" w:rsidP="006218ED">
            <w:pPr>
              <w:rPr>
                <w:rFonts w:ascii="Times New Roman" w:hAnsi="Times New Roman"/>
                <w:sz w:val="24"/>
                <w:szCs w:val="24"/>
              </w:rPr>
            </w:pPr>
          </w:p>
          <w:p w14:paraId="2AEABEE4" w14:textId="77777777" w:rsidR="004A6325" w:rsidRPr="00AB647F" w:rsidRDefault="004A6325" w:rsidP="006218ED">
            <w:pPr>
              <w:rPr>
                <w:rFonts w:ascii="Times New Roman" w:hAnsi="Times New Roman"/>
                <w:sz w:val="24"/>
                <w:szCs w:val="24"/>
              </w:rPr>
            </w:pPr>
          </w:p>
          <w:p w14:paraId="0AA9FFCE" w14:textId="77777777" w:rsidR="004A6325" w:rsidRPr="00AB647F" w:rsidRDefault="004A6325" w:rsidP="006218ED">
            <w:pPr>
              <w:rPr>
                <w:rFonts w:ascii="Times New Roman" w:hAnsi="Times New Roman"/>
                <w:sz w:val="24"/>
                <w:szCs w:val="24"/>
              </w:rPr>
            </w:pPr>
          </w:p>
          <w:p w14:paraId="36C7468C" w14:textId="77777777" w:rsidR="004A6325" w:rsidRPr="00AB647F" w:rsidRDefault="004A6325" w:rsidP="006218ED">
            <w:pPr>
              <w:jc w:val="center"/>
              <w:rPr>
                <w:rFonts w:ascii="Times New Roman" w:hAnsi="Times New Roman"/>
                <w:sz w:val="24"/>
                <w:szCs w:val="24"/>
              </w:rPr>
            </w:pP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5EA31FE" w14:textId="77777777" w:rsidR="004A6325" w:rsidRPr="00AB647F" w:rsidRDefault="004A6325" w:rsidP="006218ED">
            <w:pPr>
              <w:spacing w:line="276" w:lineRule="auto"/>
              <w:rPr>
                <w:rFonts w:ascii="Times New Roman" w:hAnsi="Times New Roman"/>
                <w:sz w:val="24"/>
                <w:szCs w:val="24"/>
              </w:rPr>
            </w:pPr>
            <w:r w:rsidRPr="00AB647F">
              <w:rPr>
                <w:rFonts w:ascii="Times New Roman" w:hAnsi="Times New Roman"/>
                <w:sz w:val="24"/>
                <w:szCs w:val="24"/>
              </w:rPr>
              <w:t>1:1</w:t>
            </w:r>
          </w:p>
        </w:tc>
      </w:tr>
    </w:tbl>
    <w:p w14:paraId="3137D4CD" w14:textId="77777777" w:rsidR="004A6325" w:rsidRDefault="004A6325" w:rsidP="004A6325"/>
    <w:p w14:paraId="45EB83E1" w14:textId="77777777" w:rsidR="004A6325" w:rsidRDefault="004A6325" w:rsidP="004A6325">
      <w:pPr>
        <w:rPr>
          <w:rFonts w:ascii="Times New Roman" w:eastAsia="Times New Roman" w:hAnsi="Times New Roman" w:cs="Times New Roman"/>
          <w:b/>
          <w:iCs/>
          <w:kern w:val="0"/>
          <w:sz w:val="24"/>
          <w:szCs w:val="24"/>
          <w:lang w:val="en-GB"/>
          <w14:ligatures w14:val="none"/>
        </w:rPr>
      </w:pPr>
      <w:bookmarkStart w:id="68" w:name="_Toc196908557"/>
      <w:r>
        <w:br w:type="page"/>
      </w:r>
    </w:p>
    <w:p w14:paraId="772F2C8C" w14:textId="77777777" w:rsidR="004A6325" w:rsidRPr="001A12C0" w:rsidRDefault="004A6325" w:rsidP="00991025">
      <w:pPr>
        <w:pStyle w:val="Heading2"/>
      </w:pPr>
      <w:bookmarkStart w:id="69" w:name="_Toc197085599"/>
      <w:r w:rsidRPr="001A12C0">
        <w:t>HYDRAULIC AND PNEUMATIC SYSTEM INSTALLATION</w:t>
      </w:r>
      <w:bookmarkEnd w:id="68"/>
      <w:bookmarkEnd w:id="69"/>
    </w:p>
    <w:p w14:paraId="67CCE095" w14:textId="77777777" w:rsidR="004A6325" w:rsidRPr="00EE017B" w:rsidRDefault="004A6325" w:rsidP="004A6325">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sz w:val="24"/>
          <w:szCs w:val="24"/>
          <w:lang w:val="en-GB"/>
        </w:rPr>
        <w:t>UNIT CODE</w:t>
      </w:r>
      <w:r w:rsidRPr="00EE017B">
        <w:rPr>
          <w:rFonts w:ascii="Times New Roman" w:eastAsia="Calibri" w:hAnsi="Times New Roman" w:cs="Times New Roman"/>
          <w:b/>
          <w:bCs/>
          <w:sz w:val="24"/>
          <w:szCs w:val="24"/>
          <w:lang w:val="en-GB"/>
        </w:rPr>
        <w:t xml:space="preserve">:  </w:t>
      </w:r>
      <w:r w:rsidRPr="00E6580E">
        <w:rPr>
          <w:rFonts w:ascii="Times New Roman" w:eastAsia="Times New Roman" w:hAnsi="Times New Roman" w:cs="Times New Roman"/>
          <w:bCs/>
          <w:color w:val="000000"/>
          <w:kern w:val="28"/>
          <w:sz w:val="24"/>
          <w:szCs w:val="24"/>
        </w:rPr>
        <w:t>071</w:t>
      </w:r>
      <w:r>
        <w:rPr>
          <w:rFonts w:ascii="Times New Roman" w:eastAsia="Times New Roman" w:hAnsi="Times New Roman" w:cs="Times New Roman"/>
          <w:bCs/>
          <w:color w:val="000000"/>
          <w:kern w:val="28"/>
          <w:sz w:val="24"/>
          <w:szCs w:val="24"/>
        </w:rPr>
        <w:t>5</w:t>
      </w:r>
      <w:r w:rsidRPr="00E6580E">
        <w:rPr>
          <w:rFonts w:ascii="Times New Roman" w:eastAsia="Times New Roman" w:hAnsi="Times New Roman" w:cs="Times New Roman"/>
          <w:bCs/>
          <w:color w:val="000000"/>
          <w:kern w:val="28"/>
          <w:sz w:val="24"/>
          <w:szCs w:val="24"/>
        </w:rPr>
        <w:t xml:space="preserve"> </w:t>
      </w:r>
      <w:r>
        <w:rPr>
          <w:rFonts w:ascii="Times New Roman" w:eastAsia="Times New Roman" w:hAnsi="Times New Roman" w:cs="Times New Roman"/>
          <w:bCs/>
          <w:color w:val="000000"/>
          <w:kern w:val="28"/>
          <w:sz w:val="24"/>
          <w:szCs w:val="24"/>
        </w:rPr>
        <w:t>4</w:t>
      </w:r>
      <w:r w:rsidRPr="00E6580E">
        <w:rPr>
          <w:rFonts w:ascii="Times New Roman" w:eastAsia="Times New Roman" w:hAnsi="Times New Roman" w:cs="Times New Roman"/>
          <w:bCs/>
          <w:color w:val="000000"/>
          <w:kern w:val="28"/>
          <w:sz w:val="24"/>
          <w:szCs w:val="24"/>
        </w:rPr>
        <w:t>51 19A</w:t>
      </w:r>
    </w:p>
    <w:p w14:paraId="39D0995C" w14:textId="77777777" w:rsidR="004A6325" w:rsidRPr="00EE017B" w:rsidRDefault="004A6325" w:rsidP="004A6325">
      <w:pPr>
        <w:spacing w:after="240" w:line="360" w:lineRule="auto"/>
        <w:jc w:val="both"/>
        <w:rPr>
          <w:rFonts w:ascii="Times New Roman" w:hAnsi="Times New Roman" w:cs="Times New Roman"/>
          <w:sz w:val="24"/>
          <w:szCs w:val="24"/>
          <w:lang w:val="en-ZA"/>
        </w:rPr>
      </w:pPr>
      <w:r w:rsidRPr="00EE017B">
        <w:rPr>
          <w:rFonts w:ascii="Times New Roman" w:hAnsi="Times New Roman" w:cs="Times New Roman"/>
          <w:b/>
          <w:sz w:val="24"/>
          <w:szCs w:val="24"/>
          <w:lang w:val="en-ZA"/>
        </w:rPr>
        <w:t>Relationship to Occupational Standards</w:t>
      </w:r>
    </w:p>
    <w:p w14:paraId="1298211C" w14:textId="77777777" w:rsidR="004A6325" w:rsidRDefault="004A6325" w:rsidP="004A6325">
      <w:pPr>
        <w:spacing w:after="240" w:line="360" w:lineRule="auto"/>
        <w:rPr>
          <w:rFonts w:ascii="Times New Roman" w:eastAsia="Calibri" w:hAnsi="Times New Roman" w:cs="Times New Roman"/>
          <w:b/>
          <w:kern w:val="0"/>
          <w:sz w:val="24"/>
          <w:szCs w:val="24"/>
          <w14:ligatures w14:val="none"/>
        </w:rPr>
      </w:pPr>
      <w:r w:rsidRPr="00EE017B">
        <w:rPr>
          <w:rFonts w:ascii="Times New Roman" w:hAnsi="Times New Roman" w:cs="Times New Roman"/>
          <w:sz w:val="24"/>
          <w:szCs w:val="24"/>
        </w:rPr>
        <w:t xml:space="preserve">This unit addresses the unit of competency: </w:t>
      </w:r>
      <w:r w:rsidRPr="00D22530">
        <w:rPr>
          <w:rFonts w:ascii="Times New Roman" w:eastAsia="Times New Roman" w:hAnsi="Times New Roman" w:cs="Times New Roman"/>
          <w:color w:val="000000"/>
          <w:kern w:val="28"/>
          <w:sz w:val="24"/>
          <w:szCs w:val="20"/>
          <w14:ligatures w14:val="none"/>
        </w:rPr>
        <w:t>Install hydraulic and pneumatic systems</w:t>
      </w:r>
      <w:r w:rsidRPr="00EE017B">
        <w:rPr>
          <w:rFonts w:ascii="Times New Roman" w:eastAsia="SimSun" w:hAnsi="Times New Roman" w:cs="Times New Roman"/>
          <w:sz w:val="24"/>
          <w:szCs w:val="24"/>
        </w:rPr>
        <w:t>.</w:t>
      </w:r>
    </w:p>
    <w:p w14:paraId="713AFBF8" w14:textId="77777777" w:rsidR="004A6325" w:rsidRPr="00EE017B" w:rsidRDefault="004A6325" w:rsidP="004A6325">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kern w:val="0"/>
          <w:sz w:val="24"/>
          <w:szCs w:val="24"/>
          <w14:ligatures w14:val="none"/>
        </w:rPr>
        <w:t xml:space="preserve">Duration of Unit: </w:t>
      </w:r>
      <w:r>
        <w:rPr>
          <w:rFonts w:ascii="Times New Roman" w:eastAsia="Calibri" w:hAnsi="Times New Roman" w:cs="Times New Roman"/>
          <w:sz w:val="24"/>
          <w:szCs w:val="24"/>
          <w:lang w:val="en-GB"/>
        </w:rPr>
        <w:t>12</w:t>
      </w:r>
      <w:r w:rsidRPr="00EE017B">
        <w:rPr>
          <w:rFonts w:ascii="Times New Roman" w:eastAsia="Calibri" w:hAnsi="Times New Roman" w:cs="Times New Roman"/>
          <w:sz w:val="24"/>
          <w:szCs w:val="24"/>
          <w:lang w:val="en-GB"/>
        </w:rPr>
        <w:t xml:space="preserve">0 </w:t>
      </w:r>
      <w:r w:rsidRPr="00EE017B">
        <w:rPr>
          <w:rFonts w:ascii="Times New Roman" w:eastAsia="Calibri" w:hAnsi="Times New Roman" w:cs="Times New Roman"/>
          <w:kern w:val="0"/>
          <w:sz w:val="24"/>
          <w:szCs w:val="24"/>
          <w14:ligatures w14:val="none"/>
        </w:rPr>
        <w:t>Hours</w:t>
      </w:r>
    </w:p>
    <w:p w14:paraId="7EE16043" w14:textId="77777777" w:rsidR="004A6325" w:rsidRPr="00EE017B" w:rsidRDefault="004A6325" w:rsidP="004A6325">
      <w:pPr>
        <w:tabs>
          <w:tab w:val="left" w:pos="2880"/>
        </w:tabs>
        <w:spacing w:after="240" w:line="360" w:lineRule="auto"/>
        <w:jc w:val="both"/>
        <w:rPr>
          <w:rFonts w:ascii="Times New Roman" w:eastAsia="Calibri" w:hAnsi="Times New Roman" w:cs="Times New Roman"/>
          <w:b/>
          <w:kern w:val="0"/>
          <w:sz w:val="24"/>
          <w:szCs w:val="24"/>
          <w:lang w:val="en-GB"/>
        </w:rPr>
      </w:pPr>
      <w:r w:rsidRPr="00EE017B">
        <w:rPr>
          <w:rFonts w:ascii="Times New Roman" w:eastAsia="Calibri" w:hAnsi="Times New Roman" w:cs="Times New Roman"/>
          <w:b/>
          <w:kern w:val="0"/>
          <w:sz w:val="24"/>
          <w:szCs w:val="24"/>
          <w:lang w:val="en-GB"/>
        </w:rPr>
        <w:t>Unit Description</w:t>
      </w:r>
    </w:p>
    <w:p w14:paraId="2736DE41" w14:textId="77777777" w:rsidR="004A6325" w:rsidRPr="00EE017B" w:rsidRDefault="004A6325" w:rsidP="004A6325">
      <w:pPr>
        <w:tabs>
          <w:tab w:val="left" w:pos="2880"/>
        </w:tabs>
        <w:spacing w:after="240" w:line="360" w:lineRule="auto"/>
        <w:jc w:val="both"/>
        <w:rPr>
          <w:rFonts w:ascii="Times New Roman" w:eastAsia="Calibri" w:hAnsi="Times New Roman" w:cs="Times New Roman"/>
          <w:kern w:val="0"/>
          <w:sz w:val="24"/>
          <w:szCs w:val="24"/>
          <w:lang w:val="en-GB"/>
        </w:rPr>
      </w:pPr>
      <w:r w:rsidRPr="00EE017B">
        <w:rPr>
          <w:rFonts w:ascii="Times New Roman" w:hAnsi="Times New Roman" w:cs="Times New Roman"/>
          <w:kern w:val="0"/>
          <w:sz w:val="24"/>
          <w:szCs w:val="24"/>
        </w:rPr>
        <w:t xml:space="preserve">This unit covers the competencies required to </w:t>
      </w:r>
      <w:bookmarkStart w:id="70" w:name="_Hlk196982051"/>
      <w:r w:rsidRPr="00D22530">
        <w:rPr>
          <w:rFonts w:ascii="Times New Roman" w:eastAsia="SimSun" w:hAnsi="Times New Roman" w:cs="Times New Roman"/>
          <w:color w:val="000000"/>
          <w:kern w:val="28"/>
          <w:sz w:val="24"/>
          <w:szCs w:val="24"/>
          <w14:ligatures w14:val="none"/>
        </w:rPr>
        <w:t xml:space="preserve">install </w:t>
      </w:r>
      <w:r w:rsidRPr="00D22530">
        <w:rPr>
          <w:rFonts w:ascii="Times New Roman" w:eastAsia="Times New Roman" w:hAnsi="Times New Roman" w:cs="Times New Roman"/>
          <w:color w:val="000000"/>
          <w:kern w:val="0"/>
          <w:sz w:val="24"/>
          <w:szCs w:val="24"/>
          <w14:ligatures w14:val="none"/>
        </w:rPr>
        <w:t>hydraulic and pneumatic system</w:t>
      </w:r>
      <w:r w:rsidRPr="00AB647F">
        <w:rPr>
          <w:rFonts w:ascii="Times New Roman" w:eastAsia="SimSun" w:hAnsi="Times New Roman" w:cs="Times New Roman"/>
          <w:kern w:val="0"/>
          <w:sz w:val="24"/>
          <w:szCs w:val="24"/>
          <w14:ligatures w14:val="none"/>
        </w:rPr>
        <w:t>s</w:t>
      </w:r>
      <w:r w:rsidRPr="00EE017B">
        <w:rPr>
          <w:rFonts w:ascii="Times New Roman" w:hAnsi="Times New Roman" w:cs="Times New Roman"/>
          <w:kern w:val="0"/>
          <w:sz w:val="24"/>
          <w:szCs w:val="24"/>
        </w:rPr>
        <w:t>. It involves</w:t>
      </w:r>
      <w:r>
        <w:rPr>
          <w:rFonts w:ascii="Times New Roman" w:hAnsi="Times New Roman" w:cs="Times New Roman"/>
          <w:kern w:val="0"/>
          <w:sz w:val="24"/>
          <w:szCs w:val="24"/>
        </w:rPr>
        <w:t xml:space="preserve"> </w:t>
      </w:r>
      <w:bookmarkEnd w:id="70"/>
      <w:r w:rsidRPr="00D22530">
        <w:rPr>
          <w:rFonts w:ascii="Times New Roman" w:eastAsia="Times New Roman" w:hAnsi="Times New Roman" w:cs="Times New Roman"/>
          <w:color w:val="000000"/>
          <w:kern w:val="0"/>
          <w:sz w:val="24"/>
          <w:szCs w:val="24"/>
          <w14:ligatures w14:val="none"/>
        </w:rPr>
        <w:t>conducting hydraulic and pneumatic system site survey, preparing for installation of hydraulic and pneumatics, mounting hydraulic</w:t>
      </w:r>
      <w:r>
        <w:rPr>
          <w:rFonts w:ascii="Times New Roman" w:eastAsia="Times New Roman" w:hAnsi="Times New Roman" w:cs="Times New Roman"/>
          <w:color w:val="000000"/>
          <w:kern w:val="0"/>
          <w:sz w:val="24"/>
          <w:szCs w:val="24"/>
          <w14:ligatures w14:val="none"/>
        </w:rPr>
        <w:t xml:space="preserve"> </w:t>
      </w:r>
      <w:r w:rsidRPr="00D22530">
        <w:rPr>
          <w:rFonts w:ascii="Times New Roman" w:eastAsia="Times New Roman" w:hAnsi="Times New Roman" w:cs="Times New Roman"/>
          <w:color w:val="000000"/>
          <w:kern w:val="0"/>
          <w:sz w:val="24"/>
          <w:szCs w:val="24"/>
          <w14:ligatures w14:val="none"/>
        </w:rPr>
        <w:t>system</w:t>
      </w:r>
      <w:r>
        <w:rPr>
          <w:rFonts w:ascii="Times New Roman" w:eastAsia="Times New Roman" w:hAnsi="Times New Roman" w:cs="Times New Roman"/>
          <w:color w:val="000000"/>
          <w:kern w:val="0"/>
          <w:sz w:val="24"/>
          <w:szCs w:val="24"/>
          <w14:ligatures w14:val="none"/>
        </w:rPr>
        <w:t>s</w:t>
      </w:r>
      <w:r w:rsidRPr="00D22530">
        <w:rPr>
          <w:rFonts w:ascii="Times New Roman" w:eastAsia="Times New Roman" w:hAnsi="Times New Roman" w:cs="Times New Roman"/>
          <w:color w:val="000000"/>
          <w:kern w:val="0"/>
          <w:sz w:val="24"/>
          <w:szCs w:val="24"/>
          <w14:ligatures w14:val="none"/>
        </w:rPr>
        <w:t>, mounting pneumatic systems,</w:t>
      </w:r>
      <w:r>
        <w:rPr>
          <w:rFonts w:ascii="Times New Roman" w:eastAsia="Times New Roman" w:hAnsi="Times New Roman" w:cs="Times New Roman"/>
          <w:color w:val="000000"/>
          <w:kern w:val="0"/>
          <w:sz w:val="24"/>
          <w:szCs w:val="24"/>
          <w14:ligatures w14:val="none"/>
        </w:rPr>
        <w:t xml:space="preserve"> and t</w:t>
      </w:r>
      <w:r w:rsidRPr="00D22530">
        <w:rPr>
          <w:rFonts w:ascii="Times New Roman" w:eastAsia="Times New Roman" w:hAnsi="Times New Roman" w:cs="Times New Roman"/>
          <w:color w:val="000000"/>
          <w:kern w:val="0"/>
          <w:sz w:val="24"/>
          <w:szCs w:val="24"/>
          <w14:ligatures w14:val="none"/>
        </w:rPr>
        <w:t xml:space="preserve">esting and commissioning </w:t>
      </w:r>
      <w:r>
        <w:rPr>
          <w:rFonts w:ascii="Times New Roman" w:eastAsia="Times New Roman" w:hAnsi="Times New Roman" w:cs="Times New Roman"/>
          <w:color w:val="000000"/>
          <w:kern w:val="0"/>
          <w:sz w:val="24"/>
          <w:szCs w:val="24"/>
          <w14:ligatures w14:val="none"/>
        </w:rPr>
        <w:t xml:space="preserve">of </w:t>
      </w:r>
      <w:r w:rsidRPr="00D22530">
        <w:rPr>
          <w:rFonts w:ascii="Times New Roman" w:eastAsia="Times New Roman" w:hAnsi="Times New Roman" w:cs="Times New Roman"/>
          <w:color w:val="000000"/>
          <w:kern w:val="0"/>
          <w:sz w:val="24"/>
          <w:szCs w:val="24"/>
          <w14:ligatures w14:val="none"/>
        </w:rPr>
        <w:t>hydraulic and pneumatic system</w:t>
      </w:r>
      <w:r>
        <w:rPr>
          <w:rFonts w:ascii="Times New Roman" w:eastAsia="Times New Roman" w:hAnsi="Times New Roman" w:cs="Times New Roman"/>
          <w:color w:val="000000"/>
          <w:kern w:val="0"/>
          <w:sz w:val="24"/>
          <w:szCs w:val="24"/>
          <w14:ligatures w14:val="none"/>
        </w:rPr>
        <w:t>s</w:t>
      </w:r>
      <w:r w:rsidRPr="00EE017B">
        <w:rPr>
          <w:rFonts w:ascii="Times New Roman" w:eastAsia="Calibri" w:hAnsi="Times New Roman" w:cs="Times New Roman"/>
          <w:kern w:val="0"/>
          <w:sz w:val="24"/>
          <w:szCs w:val="24"/>
          <w:lang w:val="en-GB"/>
        </w:rPr>
        <w:t>.</w:t>
      </w:r>
    </w:p>
    <w:p w14:paraId="7EF93D73" w14:textId="77777777" w:rsidR="004A6325" w:rsidRPr="00EE017B" w:rsidRDefault="004A6325" w:rsidP="004A6325">
      <w:pPr>
        <w:spacing w:after="240" w:line="360" w:lineRule="auto"/>
        <w:rPr>
          <w:rFonts w:ascii="Times New Roman" w:eastAsia="Times New Roman" w:hAnsi="Times New Roman" w:cs="Times New Roman"/>
          <w:b/>
          <w:kern w:val="28"/>
          <w:sz w:val="24"/>
          <w:szCs w:val="24"/>
          <w:lang w:val="en-ZA"/>
          <w14:ligatures w14:val="none"/>
        </w:rPr>
      </w:pPr>
      <w:r w:rsidRPr="00EE017B">
        <w:rPr>
          <w:rFonts w:ascii="Times New Roman" w:eastAsia="Times New Roman" w:hAnsi="Times New Roman" w:cs="Times New Roman"/>
          <w:b/>
          <w:kern w:val="28"/>
          <w:sz w:val="24"/>
          <w:szCs w:val="24"/>
          <w:lang w:val="en-ZA"/>
          <w14:ligatures w14:val="none"/>
        </w:rPr>
        <w:t>Summary of Learning Outcomes</w:t>
      </w:r>
    </w:p>
    <w:p w14:paraId="3AB75CD0" w14:textId="77777777" w:rsidR="004A6325" w:rsidRDefault="004A6325" w:rsidP="004A6325">
      <w:pPr>
        <w:spacing w:after="0" w:line="276" w:lineRule="auto"/>
        <w:jc w:val="both"/>
        <w:rPr>
          <w:rFonts w:ascii="Times New Roman" w:eastAsia="Times New Roman" w:hAnsi="Times New Roman" w:cs="Times New Roman"/>
          <w:bCs/>
          <w:kern w:val="0"/>
          <w:sz w:val="24"/>
          <w:szCs w:val="24"/>
          <w14:ligatures w14:val="none"/>
        </w:rPr>
      </w:pPr>
      <w:r w:rsidRPr="00EE017B">
        <w:rPr>
          <w:rFonts w:ascii="Times New Roman" w:eastAsia="Calibri" w:hAnsi="Times New Roman" w:cs="Times New Roman"/>
          <w:bCs/>
          <w:kern w:val="0"/>
          <w:sz w:val="24"/>
          <w:szCs w:val="24"/>
          <w:lang w:val="en-ZA"/>
          <w14:ligatures w14:val="none"/>
        </w:rPr>
        <w:t>By the end of this unit, the learner should be able to:</w:t>
      </w:r>
    </w:p>
    <w:p w14:paraId="2770711B" w14:textId="77777777" w:rsidR="004A6325" w:rsidRDefault="004A6325" w:rsidP="004A6325">
      <w:pPr>
        <w:spacing w:after="120" w:line="285" w:lineRule="auto"/>
        <w:rPr>
          <w:rFonts w:ascii="Times New Roman" w:eastAsia="Times New Roman" w:hAnsi="Times New Roman" w:cs="Times New Roman"/>
          <w:b/>
          <w:kern w:val="28"/>
          <w:sz w:val="24"/>
          <w:szCs w:val="24"/>
          <w:lang w:val="en-ZA"/>
          <w14:ligatures w14:val="none"/>
        </w:rPr>
      </w:pPr>
    </w:p>
    <w:tbl>
      <w:tblPr>
        <w:tblStyle w:val="TableGrid"/>
        <w:tblW w:w="0" w:type="auto"/>
        <w:tblLook w:val="04A0" w:firstRow="1" w:lastRow="0" w:firstColumn="1" w:lastColumn="0" w:noHBand="0" w:noVBand="1"/>
      </w:tblPr>
      <w:tblGrid>
        <w:gridCol w:w="895"/>
        <w:gridCol w:w="5338"/>
        <w:gridCol w:w="3117"/>
      </w:tblGrid>
      <w:tr w:rsidR="004A6325" w14:paraId="7E9DF74F" w14:textId="77777777" w:rsidTr="006218ED">
        <w:tc>
          <w:tcPr>
            <w:tcW w:w="895" w:type="dxa"/>
          </w:tcPr>
          <w:p w14:paraId="1FAFCE9C" w14:textId="77777777" w:rsidR="004A6325" w:rsidRDefault="004A6325" w:rsidP="006218ED">
            <w:pPr>
              <w:spacing w:after="120" w:line="285" w:lineRule="auto"/>
              <w:rPr>
                <w:rFonts w:ascii="Times New Roman" w:eastAsia="Times New Roman" w:hAnsi="Times New Roman"/>
                <w:b/>
                <w:kern w:val="28"/>
                <w:sz w:val="24"/>
                <w:szCs w:val="24"/>
                <w:lang w:val="en-ZA"/>
              </w:rPr>
            </w:pPr>
            <w:r>
              <w:rPr>
                <w:rFonts w:ascii="Times New Roman" w:eastAsia="Times New Roman" w:hAnsi="Times New Roman"/>
                <w:b/>
                <w:kern w:val="28"/>
                <w:sz w:val="24"/>
                <w:szCs w:val="24"/>
                <w:lang w:val="en-ZA"/>
              </w:rPr>
              <w:t>S/NO</w:t>
            </w:r>
          </w:p>
        </w:tc>
        <w:tc>
          <w:tcPr>
            <w:tcW w:w="5338" w:type="dxa"/>
          </w:tcPr>
          <w:p w14:paraId="3695FA2F" w14:textId="77777777" w:rsidR="004A6325" w:rsidRDefault="004A6325" w:rsidP="006218ED">
            <w:pPr>
              <w:spacing w:after="120" w:line="285" w:lineRule="auto"/>
              <w:rPr>
                <w:rFonts w:ascii="Times New Roman" w:eastAsia="Times New Roman" w:hAnsi="Times New Roman"/>
                <w:b/>
                <w:kern w:val="28"/>
                <w:sz w:val="24"/>
                <w:szCs w:val="24"/>
                <w:lang w:val="en-ZA"/>
              </w:rPr>
            </w:pPr>
            <w:r>
              <w:rPr>
                <w:rFonts w:ascii="Times New Roman" w:eastAsia="Times New Roman" w:hAnsi="Times New Roman"/>
                <w:b/>
                <w:kern w:val="28"/>
                <w:sz w:val="24"/>
                <w:szCs w:val="24"/>
                <w:lang w:val="en-ZA"/>
              </w:rPr>
              <w:t>LEARNING OUTCOME</w:t>
            </w:r>
          </w:p>
        </w:tc>
        <w:tc>
          <w:tcPr>
            <w:tcW w:w="3117" w:type="dxa"/>
          </w:tcPr>
          <w:p w14:paraId="32ABA9CD" w14:textId="77777777" w:rsidR="004A6325" w:rsidRDefault="004A6325" w:rsidP="006218ED">
            <w:pPr>
              <w:spacing w:after="120" w:line="285" w:lineRule="auto"/>
              <w:rPr>
                <w:rFonts w:ascii="Times New Roman" w:eastAsia="Times New Roman" w:hAnsi="Times New Roman"/>
                <w:b/>
                <w:kern w:val="28"/>
                <w:sz w:val="24"/>
                <w:szCs w:val="24"/>
                <w:lang w:val="en-ZA"/>
              </w:rPr>
            </w:pPr>
            <w:r>
              <w:rPr>
                <w:rFonts w:ascii="Times New Roman" w:eastAsia="Times New Roman" w:hAnsi="Times New Roman"/>
                <w:b/>
                <w:kern w:val="28"/>
                <w:sz w:val="24"/>
                <w:szCs w:val="24"/>
                <w:lang w:val="en-ZA"/>
              </w:rPr>
              <w:t>DURATION (HOURS)</w:t>
            </w:r>
          </w:p>
        </w:tc>
      </w:tr>
      <w:tr w:rsidR="004A6325" w14:paraId="7C593AF0" w14:textId="77777777" w:rsidTr="006218ED">
        <w:tc>
          <w:tcPr>
            <w:tcW w:w="895" w:type="dxa"/>
          </w:tcPr>
          <w:p w14:paraId="0D2589BD" w14:textId="77777777" w:rsidR="004A6325" w:rsidRPr="00F865B4" w:rsidRDefault="004A6325">
            <w:pPr>
              <w:pStyle w:val="ListParagraph"/>
              <w:numPr>
                <w:ilvl w:val="0"/>
                <w:numId w:val="223"/>
              </w:numPr>
              <w:rPr>
                <w:b/>
                <w:szCs w:val="24"/>
                <w:lang w:val="en-ZA"/>
              </w:rPr>
            </w:pPr>
          </w:p>
        </w:tc>
        <w:tc>
          <w:tcPr>
            <w:tcW w:w="5338" w:type="dxa"/>
          </w:tcPr>
          <w:p w14:paraId="7421CAD5" w14:textId="77777777" w:rsidR="004A6325" w:rsidRDefault="004A6325" w:rsidP="006218ED">
            <w:pPr>
              <w:spacing w:after="120" w:line="285" w:lineRule="auto"/>
              <w:rPr>
                <w:rFonts w:ascii="Times New Roman" w:eastAsia="Times New Roman" w:hAnsi="Times New Roman"/>
                <w:b/>
                <w:kern w:val="28"/>
                <w:sz w:val="24"/>
                <w:szCs w:val="24"/>
                <w:lang w:val="en-ZA"/>
              </w:rPr>
            </w:pPr>
            <w:r w:rsidRPr="000B0CD1">
              <w:rPr>
                <w:rFonts w:ascii="Times New Roman" w:eastAsia="Times New Roman" w:hAnsi="Times New Roman"/>
                <w:bCs/>
                <w:sz w:val="24"/>
                <w:szCs w:val="24"/>
                <w:lang w:val="en-GB"/>
              </w:rPr>
              <w:t>To conduct hydraulic and pneumatic system site survey</w:t>
            </w:r>
          </w:p>
        </w:tc>
        <w:tc>
          <w:tcPr>
            <w:tcW w:w="3117" w:type="dxa"/>
          </w:tcPr>
          <w:p w14:paraId="4F6F4FE7" w14:textId="77777777" w:rsidR="004A6325" w:rsidRDefault="004A6325" w:rsidP="006218ED">
            <w:pPr>
              <w:spacing w:after="120" w:line="285" w:lineRule="auto"/>
              <w:rPr>
                <w:rFonts w:ascii="Times New Roman" w:eastAsia="Times New Roman" w:hAnsi="Times New Roman"/>
                <w:b/>
                <w:kern w:val="28"/>
                <w:sz w:val="24"/>
                <w:szCs w:val="24"/>
                <w:lang w:val="en-ZA"/>
              </w:rPr>
            </w:pPr>
            <w:r>
              <w:rPr>
                <w:rFonts w:ascii="Times New Roman" w:eastAsia="Times New Roman" w:hAnsi="Times New Roman"/>
                <w:b/>
                <w:kern w:val="28"/>
                <w:sz w:val="24"/>
                <w:szCs w:val="24"/>
                <w:lang w:val="en-ZA"/>
              </w:rPr>
              <w:t>15</w:t>
            </w:r>
          </w:p>
        </w:tc>
      </w:tr>
      <w:tr w:rsidR="004A6325" w14:paraId="62D6D090" w14:textId="77777777" w:rsidTr="006218ED">
        <w:tc>
          <w:tcPr>
            <w:tcW w:w="895" w:type="dxa"/>
          </w:tcPr>
          <w:p w14:paraId="06370A38" w14:textId="77777777" w:rsidR="004A6325" w:rsidRPr="00F865B4" w:rsidRDefault="004A6325">
            <w:pPr>
              <w:pStyle w:val="ListParagraph"/>
              <w:numPr>
                <w:ilvl w:val="0"/>
                <w:numId w:val="223"/>
              </w:numPr>
              <w:rPr>
                <w:b/>
                <w:szCs w:val="24"/>
                <w:lang w:val="en-ZA"/>
              </w:rPr>
            </w:pPr>
          </w:p>
        </w:tc>
        <w:tc>
          <w:tcPr>
            <w:tcW w:w="5338" w:type="dxa"/>
          </w:tcPr>
          <w:p w14:paraId="088FB1BB" w14:textId="77777777" w:rsidR="004A6325" w:rsidRDefault="004A6325" w:rsidP="006218ED">
            <w:pPr>
              <w:spacing w:after="120" w:line="285" w:lineRule="auto"/>
              <w:rPr>
                <w:rFonts w:ascii="Times New Roman" w:eastAsia="Times New Roman" w:hAnsi="Times New Roman"/>
                <w:b/>
                <w:kern w:val="28"/>
                <w:sz w:val="24"/>
                <w:szCs w:val="24"/>
                <w:lang w:val="en-ZA"/>
              </w:rPr>
            </w:pPr>
            <w:r w:rsidRPr="000B0CD1">
              <w:rPr>
                <w:rFonts w:ascii="Times New Roman" w:eastAsia="Times New Roman" w:hAnsi="Times New Roman"/>
                <w:bCs/>
                <w:sz w:val="24"/>
                <w:szCs w:val="24"/>
                <w:lang w:val="en-GB"/>
              </w:rPr>
              <w:t>To prepare for installation of hydraulic and pneumatics</w:t>
            </w:r>
          </w:p>
        </w:tc>
        <w:tc>
          <w:tcPr>
            <w:tcW w:w="3117" w:type="dxa"/>
          </w:tcPr>
          <w:p w14:paraId="0BA20CEE" w14:textId="77777777" w:rsidR="004A6325" w:rsidRDefault="004A6325" w:rsidP="006218ED">
            <w:pPr>
              <w:spacing w:after="120" w:line="285" w:lineRule="auto"/>
              <w:rPr>
                <w:rFonts w:ascii="Times New Roman" w:eastAsia="Times New Roman" w:hAnsi="Times New Roman"/>
                <w:b/>
                <w:kern w:val="28"/>
                <w:sz w:val="24"/>
                <w:szCs w:val="24"/>
                <w:lang w:val="en-ZA"/>
              </w:rPr>
            </w:pPr>
            <w:r>
              <w:rPr>
                <w:rFonts w:ascii="Times New Roman" w:eastAsia="Times New Roman" w:hAnsi="Times New Roman"/>
                <w:b/>
                <w:kern w:val="28"/>
                <w:sz w:val="24"/>
                <w:szCs w:val="24"/>
                <w:lang w:val="en-ZA"/>
              </w:rPr>
              <w:t>20</w:t>
            </w:r>
          </w:p>
        </w:tc>
      </w:tr>
      <w:tr w:rsidR="004A6325" w14:paraId="3E2FBD39" w14:textId="77777777" w:rsidTr="006218ED">
        <w:tc>
          <w:tcPr>
            <w:tcW w:w="895" w:type="dxa"/>
          </w:tcPr>
          <w:p w14:paraId="660C16CD" w14:textId="77777777" w:rsidR="004A6325" w:rsidRPr="00F865B4" w:rsidRDefault="004A6325">
            <w:pPr>
              <w:pStyle w:val="ListParagraph"/>
              <w:numPr>
                <w:ilvl w:val="0"/>
                <w:numId w:val="223"/>
              </w:numPr>
              <w:rPr>
                <w:b/>
                <w:szCs w:val="24"/>
                <w:lang w:val="en-ZA"/>
              </w:rPr>
            </w:pPr>
          </w:p>
        </w:tc>
        <w:tc>
          <w:tcPr>
            <w:tcW w:w="5338" w:type="dxa"/>
          </w:tcPr>
          <w:p w14:paraId="78D3A54A" w14:textId="77777777" w:rsidR="004A6325" w:rsidRDefault="004A6325" w:rsidP="006218ED">
            <w:pPr>
              <w:spacing w:after="120" w:line="285" w:lineRule="auto"/>
              <w:rPr>
                <w:rFonts w:ascii="Times New Roman" w:eastAsia="Times New Roman" w:hAnsi="Times New Roman"/>
                <w:b/>
                <w:kern w:val="28"/>
                <w:sz w:val="24"/>
                <w:szCs w:val="24"/>
                <w:lang w:val="en-ZA"/>
              </w:rPr>
            </w:pPr>
            <w:r w:rsidRPr="000B0CD1">
              <w:rPr>
                <w:rFonts w:ascii="Times New Roman" w:eastAsia="Times New Roman" w:hAnsi="Times New Roman"/>
                <w:bCs/>
                <w:sz w:val="24"/>
                <w:szCs w:val="24"/>
                <w:lang w:val="en-GB"/>
              </w:rPr>
              <w:t>To mount hydraulic system</w:t>
            </w:r>
          </w:p>
        </w:tc>
        <w:tc>
          <w:tcPr>
            <w:tcW w:w="3117" w:type="dxa"/>
          </w:tcPr>
          <w:p w14:paraId="6A78FA85" w14:textId="77777777" w:rsidR="004A6325" w:rsidRDefault="004A6325" w:rsidP="006218ED">
            <w:pPr>
              <w:spacing w:after="120" w:line="285" w:lineRule="auto"/>
              <w:rPr>
                <w:rFonts w:ascii="Times New Roman" w:eastAsia="Times New Roman" w:hAnsi="Times New Roman"/>
                <w:b/>
                <w:kern w:val="28"/>
                <w:sz w:val="24"/>
                <w:szCs w:val="24"/>
                <w:lang w:val="en-ZA"/>
              </w:rPr>
            </w:pPr>
            <w:r>
              <w:rPr>
                <w:rFonts w:ascii="Times New Roman" w:eastAsia="Times New Roman" w:hAnsi="Times New Roman"/>
                <w:b/>
                <w:kern w:val="28"/>
                <w:sz w:val="24"/>
                <w:szCs w:val="24"/>
                <w:lang w:val="en-ZA"/>
              </w:rPr>
              <w:t>35</w:t>
            </w:r>
          </w:p>
        </w:tc>
      </w:tr>
      <w:tr w:rsidR="004A6325" w14:paraId="4340FA0B" w14:textId="77777777" w:rsidTr="006218ED">
        <w:tc>
          <w:tcPr>
            <w:tcW w:w="895" w:type="dxa"/>
          </w:tcPr>
          <w:p w14:paraId="487B05AE" w14:textId="77777777" w:rsidR="004A6325" w:rsidRPr="00F865B4" w:rsidRDefault="004A6325">
            <w:pPr>
              <w:pStyle w:val="ListParagraph"/>
              <w:numPr>
                <w:ilvl w:val="0"/>
                <w:numId w:val="223"/>
              </w:numPr>
              <w:rPr>
                <w:b/>
                <w:szCs w:val="24"/>
                <w:lang w:val="en-ZA"/>
              </w:rPr>
            </w:pPr>
          </w:p>
        </w:tc>
        <w:tc>
          <w:tcPr>
            <w:tcW w:w="5338" w:type="dxa"/>
          </w:tcPr>
          <w:p w14:paraId="3295B31D" w14:textId="77777777" w:rsidR="004A6325" w:rsidRDefault="004A6325" w:rsidP="006218ED">
            <w:pPr>
              <w:spacing w:after="120" w:line="285" w:lineRule="auto"/>
              <w:rPr>
                <w:rFonts w:ascii="Times New Roman" w:eastAsia="Times New Roman" w:hAnsi="Times New Roman"/>
                <w:b/>
                <w:kern w:val="28"/>
                <w:sz w:val="24"/>
                <w:szCs w:val="24"/>
                <w:lang w:val="en-ZA"/>
              </w:rPr>
            </w:pPr>
            <w:r w:rsidRPr="000B0CD1">
              <w:rPr>
                <w:rFonts w:ascii="Times New Roman" w:eastAsia="Times New Roman" w:hAnsi="Times New Roman"/>
                <w:bCs/>
                <w:sz w:val="24"/>
                <w:szCs w:val="24"/>
                <w:lang w:val="en-GB"/>
              </w:rPr>
              <w:t>To mount pneumatic systems</w:t>
            </w:r>
          </w:p>
        </w:tc>
        <w:tc>
          <w:tcPr>
            <w:tcW w:w="3117" w:type="dxa"/>
          </w:tcPr>
          <w:p w14:paraId="34051D47" w14:textId="77777777" w:rsidR="004A6325" w:rsidRDefault="004A6325" w:rsidP="006218ED">
            <w:pPr>
              <w:spacing w:after="120" w:line="285" w:lineRule="auto"/>
              <w:rPr>
                <w:rFonts w:ascii="Times New Roman" w:eastAsia="Times New Roman" w:hAnsi="Times New Roman"/>
                <w:b/>
                <w:kern w:val="28"/>
                <w:sz w:val="24"/>
                <w:szCs w:val="24"/>
                <w:lang w:val="en-ZA"/>
              </w:rPr>
            </w:pPr>
            <w:r>
              <w:rPr>
                <w:rFonts w:ascii="Times New Roman" w:eastAsia="Times New Roman" w:hAnsi="Times New Roman"/>
                <w:b/>
                <w:kern w:val="28"/>
                <w:sz w:val="24"/>
                <w:szCs w:val="24"/>
                <w:lang w:val="en-ZA"/>
              </w:rPr>
              <w:t>30</w:t>
            </w:r>
          </w:p>
        </w:tc>
      </w:tr>
      <w:tr w:rsidR="004A6325" w14:paraId="2DC890F7" w14:textId="77777777" w:rsidTr="006218ED">
        <w:tc>
          <w:tcPr>
            <w:tcW w:w="895" w:type="dxa"/>
          </w:tcPr>
          <w:p w14:paraId="2EC55C40" w14:textId="77777777" w:rsidR="004A6325" w:rsidRPr="00F865B4" w:rsidRDefault="004A6325">
            <w:pPr>
              <w:pStyle w:val="ListParagraph"/>
              <w:numPr>
                <w:ilvl w:val="0"/>
                <w:numId w:val="223"/>
              </w:numPr>
              <w:rPr>
                <w:b/>
                <w:szCs w:val="24"/>
                <w:lang w:val="en-ZA"/>
              </w:rPr>
            </w:pPr>
          </w:p>
        </w:tc>
        <w:tc>
          <w:tcPr>
            <w:tcW w:w="5338" w:type="dxa"/>
          </w:tcPr>
          <w:p w14:paraId="6470DE70" w14:textId="77777777" w:rsidR="004A6325" w:rsidRDefault="004A6325" w:rsidP="006218ED">
            <w:pPr>
              <w:spacing w:after="120" w:line="285" w:lineRule="auto"/>
              <w:rPr>
                <w:rFonts w:ascii="Times New Roman" w:eastAsia="Times New Roman" w:hAnsi="Times New Roman"/>
                <w:b/>
                <w:kern w:val="28"/>
                <w:sz w:val="24"/>
                <w:szCs w:val="24"/>
                <w:lang w:val="en-ZA"/>
              </w:rPr>
            </w:pPr>
            <w:r w:rsidRPr="000B0CD1">
              <w:rPr>
                <w:rFonts w:ascii="Times New Roman" w:eastAsia="Times New Roman" w:hAnsi="Times New Roman"/>
                <w:bCs/>
                <w:sz w:val="24"/>
                <w:szCs w:val="24"/>
                <w:lang w:val="en-GB"/>
              </w:rPr>
              <w:t xml:space="preserve">To test and commission hydraulic and pneumatic systems </w:t>
            </w:r>
          </w:p>
        </w:tc>
        <w:tc>
          <w:tcPr>
            <w:tcW w:w="3117" w:type="dxa"/>
          </w:tcPr>
          <w:p w14:paraId="59124AB3" w14:textId="77777777" w:rsidR="004A6325" w:rsidRDefault="004A6325" w:rsidP="006218ED">
            <w:pPr>
              <w:spacing w:after="120" w:line="285" w:lineRule="auto"/>
              <w:rPr>
                <w:rFonts w:ascii="Times New Roman" w:eastAsia="Times New Roman" w:hAnsi="Times New Roman"/>
                <w:b/>
                <w:kern w:val="28"/>
                <w:sz w:val="24"/>
                <w:szCs w:val="24"/>
                <w:lang w:val="en-ZA"/>
              </w:rPr>
            </w:pPr>
            <w:r>
              <w:rPr>
                <w:rFonts w:ascii="Times New Roman" w:eastAsia="Times New Roman" w:hAnsi="Times New Roman"/>
                <w:b/>
                <w:kern w:val="28"/>
                <w:sz w:val="24"/>
                <w:szCs w:val="24"/>
                <w:lang w:val="en-ZA"/>
              </w:rPr>
              <w:t>20</w:t>
            </w:r>
          </w:p>
        </w:tc>
      </w:tr>
      <w:tr w:rsidR="004A6325" w14:paraId="06E3E947" w14:textId="77777777" w:rsidTr="006218ED">
        <w:tc>
          <w:tcPr>
            <w:tcW w:w="895" w:type="dxa"/>
          </w:tcPr>
          <w:p w14:paraId="026E28B4" w14:textId="77777777" w:rsidR="004A6325" w:rsidRDefault="004A6325" w:rsidP="006218ED">
            <w:pPr>
              <w:spacing w:after="120" w:line="285" w:lineRule="auto"/>
              <w:rPr>
                <w:rFonts w:ascii="Times New Roman" w:eastAsia="Times New Roman" w:hAnsi="Times New Roman"/>
                <w:b/>
                <w:kern w:val="28"/>
                <w:sz w:val="24"/>
                <w:szCs w:val="24"/>
                <w:lang w:val="en-ZA"/>
              </w:rPr>
            </w:pPr>
          </w:p>
        </w:tc>
        <w:tc>
          <w:tcPr>
            <w:tcW w:w="5338" w:type="dxa"/>
          </w:tcPr>
          <w:p w14:paraId="571C341E" w14:textId="77777777" w:rsidR="004A6325" w:rsidRDefault="004A6325" w:rsidP="006218ED">
            <w:pPr>
              <w:spacing w:after="120" w:line="285" w:lineRule="auto"/>
              <w:rPr>
                <w:rFonts w:ascii="Times New Roman" w:eastAsia="Times New Roman" w:hAnsi="Times New Roman"/>
                <w:b/>
                <w:kern w:val="28"/>
                <w:sz w:val="24"/>
                <w:szCs w:val="24"/>
                <w:lang w:val="en-ZA"/>
              </w:rPr>
            </w:pPr>
            <w:r>
              <w:rPr>
                <w:rFonts w:ascii="Times New Roman" w:eastAsia="Times New Roman" w:hAnsi="Times New Roman"/>
                <w:b/>
                <w:kern w:val="28"/>
                <w:sz w:val="24"/>
                <w:szCs w:val="24"/>
                <w:lang w:val="en-ZA"/>
              </w:rPr>
              <w:t>TOTAL HOURS</w:t>
            </w:r>
          </w:p>
        </w:tc>
        <w:tc>
          <w:tcPr>
            <w:tcW w:w="3117" w:type="dxa"/>
          </w:tcPr>
          <w:p w14:paraId="70083B9D" w14:textId="77777777" w:rsidR="004A6325" w:rsidRDefault="004A6325" w:rsidP="006218ED">
            <w:pPr>
              <w:spacing w:after="120" w:line="285" w:lineRule="auto"/>
              <w:rPr>
                <w:rFonts w:ascii="Times New Roman" w:eastAsia="Times New Roman" w:hAnsi="Times New Roman"/>
                <w:b/>
                <w:kern w:val="28"/>
                <w:sz w:val="24"/>
                <w:szCs w:val="24"/>
                <w:lang w:val="en-ZA"/>
              </w:rPr>
            </w:pPr>
            <w:r>
              <w:rPr>
                <w:rFonts w:ascii="Times New Roman" w:eastAsia="Times New Roman" w:hAnsi="Times New Roman"/>
                <w:b/>
                <w:kern w:val="28"/>
                <w:sz w:val="24"/>
                <w:szCs w:val="24"/>
                <w:lang w:val="en-ZA"/>
              </w:rPr>
              <w:t>120</w:t>
            </w:r>
          </w:p>
        </w:tc>
      </w:tr>
    </w:tbl>
    <w:p w14:paraId="70790A5A" w14:textId="77777777" w:rsidR="004A6325" w:rsidRPr="00D22530" w:rsidRDefault="004A6325" w:rsidP="004A6325">
      <w:pPr>
        <w:spacing w:after="120" w:line="285" w:lineRule="auto"/>
        <w:rPr>
          <w:rFonts w:ascii="Times New Roman" w:eastAsia="Times New Roman" w:hAnsi="Times New Roman" w:cs="Times New Roman"/>
          <w:b/>
          <w:kern w:val="28"/>
          <w:sz w:val="24"/>
          <w:szCs w:val="24"/>
          <w:lang w:val="en-ZA"/>
          <w14:ligatures w14:val="none"/>
        </w:rPr>
      </w:pPr>
    </w:p>
    <w:p w14:paraId="6E8F1C6C" w14:textId="77777777" w:rsidR="004A6325" w:rsidRPr="00D22530" w:rsidRDefault="004A6325" w:rsidP="004A6325">
      <w:pPr>
        <w:spacing w:after="0" w:line="240" w:lineRule="auto"/>
        <w:jc w:val="both"/>
        <w:rPr>
          <w:rFonts w:ascii="Times New Roman" w:eastAsia="Times New Roman" w:hAnsi="Times New Roman" w:cs="Times New Roman"/>
          <w:b/>
          <w:kern w:val="28"/>
          <w:sz w:val="24"/>
          <w:szCs w:val="24"/>
          <w:lang w:val="en-ZA"/>
          <w14:ligatures w14:val="none"/>
        </w:rPr>
      </w:pPr>
      <w:r w:rsidRPr="00D22530">
        <w:rPr>
          <w:rFonts w:ascii="Times New Roman" w:eastAsia="Times New Roman" w:hAnsi="Times New Roman" w:cs="Times New Roman"/>
          <w:b/>
          <w:kern w:val="28"/>
          <w:sz w:val="24"/>
          <w:szCs w:val="24"/>
          <w:lang w:val="en-ZA"/>
          <w14:ligatures w14:val="none"/>
        </w:rPr>
        <w:t>Learning Outcomes, Content and Suggested Assessment Methods</w:t>
      </w:r>
    </w:p>
    <w:tbl>
      <w:tblPr>
        <w:tblW w:w="5487" w:type="pct"/>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4892"/>
        <w:gridCol w:w="2489"/>
      </w:tblGrid>
      <w:tr w:rsidR="004A6325" w:rsidRPr="00D22530" w14:paraId="727E7097" w14:textId="77777777" w:rsidTr="006218ED">
        <w:trPr>
          <w:trHeight w:val="389"/>
        </w:trPr>
        <w:tc>
          <w:tcPr>
            <w:tcW w:w="1403" w:type="pct"/>
            <w:tcBorders>
              <w:top w:val="single" w:sz="4" w:space="0" w:color="auto"/>
              <w:left w:val="single" w:sz="4" w:space="0" w:color="auto"/>
              <w:bottom w:val="single" w:sz="4" w:space="0" w:color="auto"/>
              <w:right w:val="single" w:sz="4" w:space="0" w:color="auto"/>
            </w:tcBorders>
            <w:hideMark/>
          </w:tcPr>
          <w:p w14:paraId="034253A6" w14:textId="77777777" w:rsidR="004A6325" w:rsidRPr="00D22530" w:rsidRDefault="004A6325" w:rsidP="006218ED">
            <w:pPr>
              <w:spacing w:after="0" w:line="240" w:lineRule="auto"/>
              <w:rPr>
                <w:rFonts w:ascii="Times New Roman" w:eastAsia="Times New Roman" w:hAnsi="Times New Roman" w:cs="Times New Roman"/>
                <w:b/>
                <w:kern w:val="28"/>
                <w:sz w:val="24"/>
                <w:szCs w:val="24"/>
                <w:lang w:val="en-ZA"/>
              </w:rPr>
            </w:pPr>
            <w:r w:rsidRPr="00D22530">
              <w:rPr>
                <w:rFonts w:ascii="Times New Roman" w:eastAsia="Times New Roman" w:hAnsi="Times New Roman" w:cs="Times New Roman"/>
                <w:b/>
                <w:kern w:val="28"/>
                <w:sz w:val="24"/>
                <w:szCs w:val="24"/>
                <w:lang w:val="en-ZA"/>
              </w:rPr>
              <w:t>Learning Outcome</w:t>
            </w:r>
          </w:p>
        </w:tc>
        <w:tc>
          <w:tcPr>
            <w:tcW w:w="2384" w:type="pct"/>
            <w:tcBorders>
              <w:top w:val="single" w:sz="4" w:space="0" w:color="auto"/>
              <w:left w:val="single" w:sz="4" w:space="0" w:color="auto"/>
              <w:bottom w:val="single" w:sz="4" w:space="0" w:color="auto"/>
              <w:right w:val="single" w:sz="4" w:space="0" w:color="auto"/>
            </w:tcBorders>
            <w:hideMark/>
          </w:tcPr>
          <w:p w14:paraId="228FB6E3" w14:textId="77777777" w:rsidR="004A6325" w:rsidRPr="00D22530" w:rsidRDefault="004A6325" w:rsidP="006218ED">
            <w:pPr>
              <w:spacing w:after="0" w:line="240" w:lineRule="auto"/>
              <w:ind w:left="357" w:hanging="357"/>
              <w:rPr>
                <w:rFonts w:ascii="Times New Roman" w:eastAsia="Times New Roman" w:hAnsi="Times New Roman" w:cs="Times New Roman"/>
                <w:b/>
                <w:kern w:val="28"/>
                <w:sz w:val="24"/>
                <w:szCs w:val="24"/>
                <w:lang w:val="en-ZA"/>
              </w:rPr>
            </w:pPr>
            <w:r w:rsidRPr="00D22530">
              <w:rPr>
                <w:rFonts w:ascii="Times New Roman" w:eastAsia="Times New Roman" w:hAnsi="Times New Roman" w:cs="Times New Roman"/>
                <w:b/>
                <w:kern w:val="28"/>
                <w:sz w:val="24"/>
                <w:szCs w:val="24"/>
                <w:lang w:val="en-ZA"/>
              </w:rPr>
              <w:t>Content</w:t>
            </w:r>
          </w:p>
        </w:tc>
        <w:tc>
          <w:tcPr>
            <w:tcW w:w="1213" w:type="pct"/>
            <w:tcBorders>
              <w:top w:val="single" w:sz="4" w:space="0" w:color="auto"/>
              <w:left w:val="single" w:sz="4" w:space="0" w:color="auto"/>
              <w:bottom w:val="single" w:sz="4" w:space="0" w:color="auto"/>
              <w:right w:val="single" w:sz="4" w:space="0" w:color="auto"/>
            </w:tcBorders>
            <w:hideMark/>
          </w:tcPr>
          <w:p w14:paraId="7E67E30D" w14:textId="77777777" w:rsidR="004A6325" w:rsidRPr="00D22530" w:rsidRDefault="004A6325" w:rsidP="006218ED">
            <w:pPr>
              <w:spacing w:after="0" w:line="240" w:lineRule="auto"/>
              <w:rPr>
                <w:rFonts w:ascii="Times New Roman" w:eastAsia="Times New Roman" w:hAnsi="Times New Roman" w:cs="Times New Roman"/>
                <w:b/>
                <w:kern w:val="28"/>
                <w:sz w:val="24"/>
                <w:szCs w:val="24"/>
                <w:lang w:val="en-ZA"/>
              </w:rPr>
            </w:pPr>
            <w:r w:rsidRPr="00D22530">
              <w:rPr>
                <w:rFonts w:ascii="Times New Roman" w:eastAsia="Times New Roman" w:hAnsi="Times New Roman" w:cs="Times New Roman"/>
                <w:b/>
                <w:kern w:val="28"/>
                <w:sz w:val="24"/>
                <w:szCs w:val="24"/>
                <w:lang w:val="en-ZA"/>
              </w:rPr>
              <w:t>Suggested Assessment Methods</w:t>
            </w:r>
          </w:p>
        </w:tc>
      </w:tr>
      <w:tr w:rsidR="004A6325" w:rsidRPr="00D22530" w14:paraId="39B0CEF6" w14:textId="77777777" w:rsidTr="006218ED">
        <w:trPr>
          <w:trHeight w:val="416"/>
        </w:trPr>
        <w:tc>
          <w:tcPr>
            <w:tcW w:w="1403" w:type="pct"/>
            <w:tcBorders>
              <w:top w:val="single" w:sz="4" w:space="0" w:color="auto"/>
              <w:left w:val="single" w:sz="4" w:space="0" w:color="auto"/>
              <w:bottom w:val="single" w:sz="4" w:space="0" w:color="auto"/>
              <w:right w:val="single" w:sz="4" w:space="0" w:color="auto"/>
            </w:tcBorders>
            <w:hideMark/>
          </w:tcPr>
          <w:p w14:paraId="77B24F42" w14:textId="77777777" w:rsidR="004A6325" w:rsidRPr="00D22530" w:rsidRDefault="004A6325">
            <w:pPr>
              <w:numPr>
                <w:ilvl w:val="0"/>
                <w:numId w:val="151"/>
              </w:numPr>
              <w:spacing w:after="120" w:line="285" w:lineRule="auto"/>
              <w:contextualSpacing/>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bCs/>
                <w:kern w:val="0"/>
                <w:sz w:val="24"/>
                <w:szCs w:val="24"/>
                <w:lang w:val="en-GB"/>
                <w14:ligatures w14:val="none"/>
              </w:rPr>
              <w:t>Conduct hydraulic and pneumatic system site survey</w:t>
            </w:r>
          </w:p>
          <w:p w14:paraId="0E97814E" w14:textId="77777777" w:rsidR="004A6325" w:rsidRPr="00D22530" w:rsidRDefault="004A6325" w:rsidP="006218ED">
            <w:pPr>
              <w:spacing w:after="0" w:line="240" w:lineRule="auto"/>
              <w:rPr>
                <w:rFonts w:ascii="Times New Roman" w:eastAsia="Times New Roman" w:hAnsi="Times New Roman" w:cs="Times New Roman"/>
                <w:color w:val="000000"/>
                <w:kern w:val="28"/>
                <w:sz w:val="24"/>
                <w:szCs w:val="24"/>
                <w:lang w:val="en-GB"/>
                <w14:ligatures w14:val="none"/>
              </w:rPr>
            </w:pPr>
          </w:p>
        </w:tc>
        <w:tc>
          <w:tcPr>
            <w:tcW w:w="2384" w:type="pct"/>
            <w:tcBorders>
              <w:top w:val="single" w:sz="4" w:space="0" w:color="auto"/>
              <w:left w:val="single" w:sz="4" w:space="0" w:color="auto"/>
              <w:bottom w:val="single" w:sz="4" w:space="0" w:color="auto"/>
              <w:right w:val="single" w:sz="4" w:space="0" w:color="auto"/>
            </w:tcBorders>
            <w:shd w:val="clear" w:color="auto" w:fill="auto"/>
            <w:hideMark/>
          </w:tcPr>
          <w:p w14:paraId="65483738" w14:textId="77777777" w:rsidR="004A6325" w:rsidRPr="00D22530" w:rsidRDefault="004A6325">
            <w:pPr>
              <w:numPr>
                <w:ilvl w:val="0"/>
                <w:numId w:val="152"/>
              </w:numPr>
              <w:spacing w:after="120" w:line="240" w:lineRule="auto"/>
              <w:ind w:left="720"/>
              <w:contextualSpacing/>
              <w:rPr>
                <w:rFonts w:ascii="Times New Roman" w:eastAsia="Calibri" w:hAnsi="Times New Roman" w:cs="Times New Roman"/>
                <w:kern w:val="28"/>
                <w:sz w:val="24"/>
                <w:szCs w:val="24"/>
                <w14:ligatures w14:val="none"/>
              </w:rPr>
            </w:pPr>
            <w:r w:rsidRPr="00D22530">
              <w:rPr>
                <w:rFonts w:ascii="Times New Roman" w:eastAsia="Calibri" w:hAnsi="Times New Roman" w:cs="Times New Roman"/>
                <w:kern w:val="28"/>
                <w:sz w:val="24"/>
                <w:szCs w:val="24"/>
                <w14:ligatures w14:val="none"/>
              </w:rPr>
              <w:t>Health and safety procedures</w:t>
            </w:r>
          </w:p>
          <w:p w14:paraId="1E7B4DCA" w14:textId="77777777" w:rsidR="004A6325" w:rsidRPr="00D22530" w:rsidRDefault="004A6325">
            <w:pPr>
              <w:numPr>
                <w:ilvl w:val="0"/>
                <w:numId w:val="152"/>
              </w:numPr>
              <w:spacing w:after="120" w:line="240" w:lineRule="auto"/>
              <w:ind w:left="720"/>
              <w:contextualSpacing/>
              <w:rPr>
                <w:rFonts w:ascii="Times New Roman" w:eastAsia="Calibri" w:hAnsi="Times New Roman" w:cs="Times New Roman"/>
                <w:kern w:val="28"/>
                <w:sz w:val="24"/>
                <w:szCs w:val="24"/>
                <w14:ligatures w14:val="none"/>
              </w:rPr>
            </w:pPr>
            <w:r w:rsidRPr="00D22530">
              <w:rPr>
                <w:rFonts w:ascii="Times New Roman" w:eastAsia="Calibri" w:hAnsi="Times New Roman" w:cs="Times New Roman"/>
                <w:kern w:val="28"/>
                <w:sz w:val="24"/>
                <w:szCs w:val="24"/>
                <w14:ligatures w14:val="none"/>
              </w:rPr>
              <w:t xml:space="preserve">Introduction to hydraulic and pneumatic systems </w:t>
            </w:r>
          </w:p>
          <w:p w14:paraId="7B640E2E" w14:textId="77777777" w:rsidR="004A6325" w:rsidRPr="00D22530" w:rsidRDefault="004A6325">
            <w:pPr>
              <w:numPr>
                <w:ilvl w:val="0"/>
                <w:numId w:val="153"/>
              </w:numPr>
              <w:spacing w:after="0" w:line="240" w:lineRule="auto"/>
              <w:ind w:left="1080"/>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 xml:space="preserve">Hydraulic and pneumatic system components and symbols </w:t>
            </w:r>
          </w:p>
          <w:p w14:paraId="4880E5B5" w14:textId="77777777" w:rsidR="004A6325" w:rsidRPr="00D22530" w:rsidRDefault="004A6325">
            <w:pPr>
              <w:numPr>
                <w:ilvl w:val="0"/>
                <w:numId w:val="153"/>
              </w:numPr>
              <w:spacing w:after="0" w:line="240" w:lineRule="auto"/>
              <w:ind w:left="1080"/>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 xml:space="preserve">General layout of hydraulic and pneumatic system </w:t>
            </w:r>
          </w:p>
          <w:p w14:paraId="13F93948" w14:textId="77777777" w:rsidR="004A6325" w:rsidRPr="00D22530" w:rsidRDefault="004A6325">
            <w:pPr>
              <w:numPr>
                <w:ilvl w:val="0"/>
                <w:numId w:val="153"/>
              </w:numPr>
              <w:spacing w:after="0" w:line="240" w:lineRule="auto"/>
              <w:ind w:left="1080"/>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Applications of hydraulic and pneumatic systems</w:t>
            </w:r>
          </w:p>
          <w:p w14:paraId="5B17418B" w14:textId="77777777" w:rsidR="004A6325" w:rsidRPr="00D22530" w:rsidRDefault="004A6325">
            <w:pPr>
              <w:numPr>
                <w:ilvl w:val="0"/>
                <w:numId w:val="152"/>
              </w:numPr>
              <w:spacing w:after="120" w:line="240" w:lineRule="auto"/>
              <w:ind w:left="720"/>
              <w:contextualSpacing/>
              <w:rPr>
                <w:rFonts w:ascii="Times New Roman" w:eastAsia="Calibri" w:hAnsi="Times New Roman" w:cs="Times New Roman"/>
                <w:kern w:val="28"/>
                <w:sz w:val="24"/>
                <w:szCs w:val="24"/>
                <w14:ligatures w14:val="none"/>
              </w:rPr>
            </w:pPr>
            <w:r w:rsidRPr="00D22530">
              <w:rPr>
                <w:rFonts w:ascii="Times New Roman" w:eastAsia="Calibri" w:hAnsi="Times New Roman" w:cs="Times New Roman"/>
                <w:kern w:val="28"/>
                <w:sz w:val="24"/>
                <w:szCs w:val="24"/>
                <w14:ligatures w14:val="none"/>
              </w:rPr>
              <w:t>Factors influencing the location of Hydraulic and pneumatic system</w:t>
            </w:r>
          </w:p>
          <w:p w14:paraId="263A48CA" w14:textId="77777777" w:rsidR="004A6325" w:rsidRPr="00D22530" w:rsidRDefault="004A6325">
            <w:pPr>
              <w:numPr>
                <w:ilvl w:val="0"/>
                <w:numId w:val="15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Safety</w:t>
            </w:r>
          </w:p>
          <w:p w14:paraId="25073850" w14:textId="77777777" w:rsidR="004A6325" w:rsidRPr="00D22530" w:rsidRDefault="004A6325">
            <w:pPr>
              <w:numPr>
                <w:ilvl w:val="0"/>
                <w:numId w:val="15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Accessibility</w:t>
            </w:r>
          </w:p>
          <w:p w14:paraId="2108211E" w14:textId="77777777" w:rsidR="004A6325" w:rsidRPr="00D22530" w:rsidRDefault="004A6325">
            <w:pPr>
              <w:numPr>
                <w:ilvl w:val="0"/>
                <w:numId w:val="15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Environmental Conditions</w:t>
            </w:r>
          </w:p>
          <w:p w14:paraId="4FEB3D63" w14:textId="77777777" w:rsidR="004A6325" w:rsidRPr="00D22530" w:rsidRDefault="004A6325">
            <w:pPr>
              <w:numPr>
                <w:ilvl w:val="0"/>
                <w:numId w:val="15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Utilities</w:t>
            </w:r>
          </w:p>
          <w:p w14:paraId="0E9ECF5E" w14:textId="77777777" w:rsidR="004A6325" w:rsidRPr="00D22530" w:rsidRDefault="004A6325">
            <w:pPr>
              <w:numPr>
                <w:ilvl w:val="0"/>
                <w:numId w:val="15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Space Requirements</w:t>
            </w:r>
          </w:p>
          <w:p w14:paraId="7D85F8CD" w14:textId="77777777" w:rsidR="004A6325" w:rsidRPr="00D22530" w:rsidRDefault="004A6325">
            <w:pPr>
              <w:numPr>
                <w:ilvl w:val="0"/>
                <w:numId w:val="15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Noise and Vibration</w:t>
            </w:r>
          </w:p>
          <w:p w14:paraId="17A6BE65" w14:textId="77777777" w:rsidR="004A6325" w:rsidRPr="00D22530" w:rsidRDefault="004A6325">
            <w:pPr>
              <w:numPr>
                <w:ilvl w:val="0"/>
                <w:numId w:val="15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Regulatory Compliance</w:t>
            </w:r>
          </w:p>
          <w:p w14:paraId="72E2EE26" w14:textId="77777777" w:rsidR="004A6325" w:rsidRPr="00D22530" w:rsidRDefault="004A6325">
            <w:pPr>
              <w:numPr>
                <w:ilvl w:val="0"/>
                <w:numId w:val="152"/>
              </w:numPr>
              <w:spacing w:after="120" w:line="240" w:lineRule="auto"/>
              <w:ind w:left="720"/>
              <w:contextualSpacing/>
              <w:rPr>
                <w:rFonts w:ascii="Times New Roman" w:eastAsia="Calibri" w:hAnsi="Times New Roman" w:cs="Times New Roman"/>
                <w:kern w:val="28"/>
                <w:sz w:val="24"/>
                <w:szCs w:val="24"/>
                <w14:ligatures w14:val="none"/>
              </w:rPr>
            </w:pPr>
            <w:r w:rsidRPr="00D22530">
              <w:rPr>
                <w:rFonts w:ascii="Times New Roman" w:eastAsia="Calibri" w:hAnsi="Times New Roman" w:cs="Times New Roman"/>
                <w:kern w:val="28"/>
                <w:sz w:val="24"/>
                <w:szCs w:val="24"/>
                <w14:ligatures w14:val="none"/>
              </w:rPr>
              <w:t xml:space="preserve">Site condition evaluation </w:t>
            </w:r>
          </w:p>
          <w:p w14:paraId="06D71042" w14:textId="77777777" w:rsidR="004A6325" w:rsidRPr="00D22530" w:rsidRDefault="004A6325">
            <w:pPr>
              <w:numPr>
                <w:ilvl w:val="0"/>
                <w:numId w:val="15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Temperature</w:t>
            </w:r>
          </w:p>
          <w:p w14:paraId="03976F8C" w14:textId="77777777" w:rsidR="004A6325" w:rsidRPr="00D22530" w:rsidRDefault="004A6325">
            <w:pPr>
              <w:numPr>
                <w:ilvl w:val="0"/>
                <w:numId w:val="15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Humidity</w:t>
            </w:r>
          </w:p>
          <w:p w14:paraId="639F10D8" w14:textId="77777777" w:rsidR="004A6325" w:rsidRPr="00D22530" w:rsidRDefault="004A6325">
            <w:pPr>
              <w:numPr>
                <w:ilvl w:val="0"/>
                <w:numId w:val="15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Dust and contaminants</w:t>
            </w:r>
          </w:p>
          <w:p w14:paraId="68561724" w14:textId="77777777" w:rsidR="004A6325" w:rsidRPr="00D22530" w:rsidRDefault="004A6325">
            <w:pPr>
              <w:numPr>
                <w:ilvl w:val="0"/>
                <w:numId w:val="15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Vibration</w:t>
            </w:r>
          </w:p>
          <w:p w14:paraId="49C2B6C4" w14:textId="77777777" w:rsidR="004A6325" w:rsidRPr="00D22530" w:rsidRDefault="004A6325">
            <w:pPr>
              <w:numPr>
                <w:ilvl w:val="0"/>
                <w:numId w:val="15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Electromagnetic interference (EMI)</w:t>
            </w:r>
          </w:p>
          <w:p w14:paraId="4DEA4C40" w14:textId="77777777" w:rsidR="004A6325" w:rsidRPr="00D22530" w:rsidRDefault="004A6325">
            <w:pPr>
              <w:numPr>
                <w:ilvl w:val="0"/>
                <w:numId w:val="15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Space constraints</w:t>
            </w:r>
          </w:p>
          <w:p w14:paraId="307C254B" w14:textId="77777777" w:rsidR="004A6325" w:rsidRPr="00D22530" w:rsidRDefault="004A6325">
            <w:pPr>
              <w:numPr>
                <w:ilvl w:val="0"/>
                <w:numId w:val="15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Accessibility</w:t>
            </w:r>
          </w:p>
          <w:p w14:paraId="25AF7342" w14:textId="77777777" w:rsidR="004A6325" w:rsidRPr="00D22530" w:rsidRDefault="004A6325">
            <w:pPr>
              <w:numPr>
                <w:ilvl w:val="0"/>
                <w:numId w:val="15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Ground conditions</w:t>
            </w:r>
          </w:p>
          <w:p w14:paraId="56E5699E" w14:textId="77777777" w:rsidR="004A6325" w:rsidRPr="00D22530" w:rsidRDefault="004A6325">
            <w:pPr>
              <w:numPr>
                <w:ilvl w:val="0"/>
                <w:numId w:val="15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Utilities</w:t>
            </w:r>
          </w:p>
          <w:p w14:paraId="3A11A68B" w14:textId="77777777" w:rsidR="004A6325" w:rsidRPr="00D22530" w:rsidRDefault="004A6325">
            <w:pPr>
              <w:numPr>
                <w:ilvl w:val="0"/>
                <w:numId w:val="15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Fire hazards</w:t>
            </w:r>
          </w:p>
          <w:p w14:paraId="522EFBA9" w14:textId="77777777" w:rsidR="004A6325" w:rsidRPr="00D22530" w:rsidRDefault="004A6325">
            <w:pPr>
              <w:numPr>
                <w:ilvl w:val="0"/>
                <w:numId w:val="15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Noise pollution</w:t>
            </w:r>
          </w:p>
          <w:p w14:paraId="6F796213" w14:textId="77777777" w:rsidR="004A6325" w:rsidRPr="00D22530" w:rsidRDefault="004A6325">
            <w:pPr>
              <w:numPr>
                <w:ilvl w:val="0"/>
                <w:numId w:val="15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Safety equipment</w:t>
            </w:r>
          </w:p>
          <w:p w14:paraId="1EB47162" w14:textId="77777777" w:rsidR="004A6325" w:rsidRPr="00D22530" w:rsidRDefault="004A6325">
            <w:pPr>
              <w:numPr>
                <w:ilvl w:val="0"/>
                <w:numId w:val="152"/>
              </w:numPr>
              <w:spacing w:after="120" w:line="240" w:lineRule="auto"/>
              <w:ind w:left="720"/>
              <w:contextualSpacing/>
              <w:rPr>
                <w:rFonts w:ascii="Times New Roman" w:eastAsia="Calibri" w:hAnsi="Times New Roman" w:cs="Times New Roman"/>
                <w:kern w:val="28"/>
                <w:sz w:val="24"/>
                <w:szCs w:val="24"/>
                <w14:ligatures w14:val="none"/>
              </w:rPr>
            </w:pPr>
            <w:r w:rsidRPr="00D22530">
              <w:rPr>
                <w:rFonts w:ascii="Times New Roman" w:eastAsia="Calibri" w:hAnsi="Times New Roman" w:cs="Times New Roman"/>
                <w:kern w:val="28"/>
                <w:sz w:val="24"/>
                <w:szCs w:val="24"/>
                <w14:ligatures w14:val="none"/>
              </w:rPr>
              <w:t>Hydraulic and pneumatic system installation layout</w:t>
            </w:r>
          </w:p>
          <w:p w14:paraId="0B6E8775" w14:textId="77777777" w:rsidR="004A6325" w:rsidRPr="00D22530" w:rsidRDefault="004A6325">
            <w:pPr>
              <w:numPr>
                <w:ilvl w:val="0"/>
                <w:numId w:val="158"/>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Functional layout</w:t>
            </w:r>
          </w:p>
          <w:p w14:paraId="2A4F5897" w14:textId="77777777" w:rsidR="004A6325" w:rsidRPr="00D22530" w:rsidRDefault="004A6325">
            <w:pPr>
              <w:numPr>
                <w:ilvl w:val="0"/>
                <w:numId w:val="158"/>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Flow-based layout</w:t>
            </w:r>
          </w:p>
          <w:p w14:paraId="41065E77" w14:textId="77777777" w:rsidR="004A6325" w:rsidRPr="00D22530" w:rsidRDefault="004A6325">
            <w:pPr>
              <w:numPr>
                <w:ilvl w:val="0"/>
                <w:numId w:val="158"/>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Modular layout</w:t>
            </w:r>
          </w:p>
          <w:p w14:paraId="2C62CB41" w14:textId="77777777" w:rsidR="004A6325" w:rsidRPr="00D22530" w:rsidRDefault="004A6325">
            <w:pPr>
              <w:numPr>
                <w:ilvl w:val="0"/>
                <w:numId w:val="158"/>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Compact layout</w:t>
            </w:r>
          </w:p>
          <w:p w14:paraId="651C5627" w14:textId="77777777" w:rsidR="004A6325" w:rsidRPr="00D22530" w:rsidRDefault="004A6325">
            <w:pPr>
              <w:numPr>
                <w:ilvl w:val="0"/>
                <w:numId w:val="152"/>
              </w:numPr>
              <w:spacing w:after="120" w:line="240" w:lineRule="auto"/>
              <w:ind w:left="720"/>
              <w:contextualSpacing/>
              <w:rPr>
                <w:rFonts w:ascii="Times New Roman" w:eastAsia="Calibri" w:hAnsi="Times New Roman" w:cs="Times New Roman"/>
                <w:kern w:val="28"/>
                <w:sz w:val="24"/>
                <w:szCs w:val="24"/>
                <w14:ligatures w14:val="none"/>
              </w:rPr>
            </w:pPr>
            <w:r w:rsidRPr="00D22530">
              <w:rPr>
                <w:rFonts w:ascii="Times New Roman" w:eastAsia="Calibri" w:hAnsi="Times New Roman" w:cs="Times New Roman"/>
                <w:kern w:val="28"/>
                <w:sz w:val="24"/>
                <w:szCs w:val="24"/>
                <w14:ligatures w14:val="none"/>
              </w:rPr>
              <w:t>Hydraulic and pneumatic system layout measurements</w:t>
            </w:r>
          </w:p>
          <w:p w14:paraId="0B21F255" w14:textId="77777777" w:rsidR="004A6325" w:rsidRPr="00D22530" w:rsidRDefault="004A6325">
            <w:pPr>
              <w:numPr>
                <w:ilvl w:val="0"/>
                <w:numId w:val="15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Component dimensions</w:t>
            </w:r>
          </w:p>
          <w:p w14:paraId="305A6A64" w14:textId="77777777" w:rsidR="004A6325" w:rsidRPr="00D22530" w:rsidRDefault="004A6325">
            <w:pPr>
              <w:numPr>
                <w:ilvl w:val="0"/>
                <w:numId w:val="15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 xml:space="preserve">Pressure </w:t>
            </w:r>
            <w:proofErr w:type="gramStart"/>
            <w:r w:rsidRPr="00D22530">
              <w:rPr>
                <w:rFonts w:ascii="Times New Roman" w:eastAsia="Times New Roman" w:hAnsi="Times New Roman" w:cs="Times New Roman"/>
                <w:color w:val="000000"/>
                <w:kern w:val="28"/>
                <w:sz w:val="24"/>
                <w:szCs w:val="24"/>
                <w:lang w:val="en-GB"/>
                <w14:ligatures w14:val="none"/>
              </w:rPr>
              <w:t>drop</w:t>
            </w:r>
            <w:proofErr w:type="gramEnd"/>
          </w:p>
          <w:p w14:paraId="17B04B0F" w14:textId="77777777" w:rsidR="004A6325" w:rsidRPr="00D22530" w:rsidRDefault="004A6325">
            <w:pPr>
              <w:numPr>
                <w:ilvl w:val="0"/>
                <w:numId w:val="15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Flow rate</w:t>
            </w:r>
          </w:p>
          <w:p w14:paraId="613C31EC" w14:textId="77777777" w:rsidR="004A6325" w:rsidRPr="00D22530" w:rsidRDefault="004A6325">
            <w:pPr>
              <w:numPr>
                <w:ilvl w:val="0"/>
                <w:numId w:val="15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Ambient temperature</w:t>
            </w:r>
          </w:p>
          <w:p w14:paraId="5D5422C5" w14:textId="77777777" w:rsidR="004A6325" w:rsidRPr="00D22530" w:rsidRDefault="004A6325">
            <w:pPr>
              <w:numPr>
                <w:ilvl w:val="0"/>
                <w:numId w:val="15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Vibration levels</w:t>
            </w:r>
          </w:p>
          <w:p w14:paraId="7FC6B8F4" w14:textId="77777777" w:rsidR="004A6325" w:rsidRPr="00D22530" w:rsidRDefault="004A6325">
            <w:pPr>
              <w:numPr>
                <w:ilvl w:val="0"/>
                <w:numId w:val="15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Noise levels</w:t>
            </w:r>
          </w:p>
          <w:p w14:paraId="05B25D3C" w14:textId="77777777" w:rsidR="004A6325" w:rsidRPr="00D22530" w:rsidRDefault="004A6325">
            <w:pPr>
              <w:numPr>
                <w:ilvl w:val="0"/>
                <w:numId w:val="152"/>
              </w:numPr>
              <w:spacing w:after="120" w:line="240" w:lineRule="auto"/>
              <w:ind w:left="720"/>
              <w:contextualSpacing/>
              <w:rPr>
                <w:rFonts w:ascii="Times New Roman" w:eastAsia="Calibri" w:hAnsi="Times New Roman" w:cs="Times New Roman"/>
                <w:kern w:val="28"/>
                <w:sz w:val="24"/>
                <w:szCs w:val="24"/>
                <w14:ligatures w14:val="none"/>
              </w:rPr>
            </w:pPr>
            <w:r w:rsidRPr="00D22530">
              <w:rPr>
                <w:rFonts w:ascii="Times New Roman" w:eastAsia="Calibri" w:hAnsi="Times New Roman" w:cs="Times New Roman"/>
                <w:kern w:val="28"/>
                <w:sz w:val="24"/>
                <w:szCs w:val="24"/>
                <w14:ligatures w14:val="none"/>
              </w:rPr>
              <w:t xml:space="preserve">Site survey report </w:t>
            </w:r>
          </w:p>
          <w:p w14:paraId="26AF6C30" w14:textId="77777777" w:rsidR="004A6325" w:rsidRPr="00D22530" w:rsidRDefault="004A6325">
            <w:pPr>
              <w:numPr>
                <w:ilvl w:val="0"/>
                <w:numId w:val="15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 xml:space="preserve">System objectives </w:t>
            </w:r>
          </w:p>
          <w:p w14:paraId="32D6396A" w14:textId="77777777" w:rsidR="004A6325" w:rsidRPr="00D22530" w:rsidRDefault="004A6325">
            <w:pPr>
              <w:numPr>
                <w:ilvl w:val="0"/>
                <w:numId w:val="15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 xml:space="preserve">System description </w:t>
            </w:r>
          </w:p>
          <w:p w14:paraId="5F657863" w14:textId="77777777" w:rsidR="004A6325" w:rsidRPr="00D22530" w:rsidRDefault="004A6325">
            <w:pPr>
              <w:numPr>
                <w:ilvl w:val="0"/>
                <w:numId w:val="15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 xml:space="preserve">Environmental conditions </w:t>
            </w:r>
          </w:p>
          <w:p w14:paraId="52C868D9" w14:textId="77777777" w:rsidR="004A6325" w:rsidRPr="00D22530" w:rsidRDefault="004A6325">
            <w:pPr>
              <w:numPr>
                <w:ilvl w:val="0"/>
                <w:numId w:val="15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Layout</w:t>
            </w:r>
          </w:p>
          <w:p w14:paraId="6D6B2279" w14:textId="77777777" w:rsidR="004A6325" w:rsidRPr="00D22530" w:rsidRDefault="004A6325">
            <w:pPr>
              <w:numPr>
                <w:ilvl w:val="0"/>
                <w:numId w:val="15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 xml:space="preserve">Measurement records </w:t>
            </w:r>
          </w:p>
          <w:p w14:paraId="42166D66" w14:textId="77777777" w:rsidR="004A6325" w:rsidRPr="00D22530" w:rsidRDefault="004A6325">
            <w:pPr>
              <w:numPr>
                <w:ilvl w:val="0"/>
                <w:numId w:val="156"/>
              </w:numPr>
              <w:spacing w:after="0" w:line="240" w:lineRule="auto"/>
              <w:contextualSpacing/>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lang w:val="en-GB"/>
                <w14:ligatures w14:val="none"/>
              </w:rPr>
              <w:t>Material take-off list</w:t>
            </w:r>
          </w:p>
        </w:tc>
        <w:tc>
          <w:tcPr>
            <w:tcW w:w="1213" w:type="pct"/>
            <w:tcBorders>
              <w:top w:val="single" w:sz="4" w:space="0" w:color="auto"/>
              <w:left w:val="single" w:sz="4" w:space="0" w:color="auto"/>
              <w:bottom w:val="single" w:sz="4" w:space="0" w:color="auto"/>
              <w:right w:val="single" w:sz="4" w:space="0" w:color="auto"/>
            </w:tcBorders>
          </w:tcPr>
          <w:p w14:paraId="716FBC31" w14:textId="77777777" w:rsidR="004A6325" w:rsidRPr="00D22530" w:rsidRDefault="004A6325">
            <w:pPr>
              <w:numPr>
                <w:ilvl w:val="0"/>
                <w:numId w:val="174"/>
              </w:numPr>
              <w:spacing w:after="0" w:line="276" w:lineRule="auto"/>
              <w:contextualSpacing/>
              <w:rPr>
                <w:rFonts w:ascii="Times New Roman" w:eastAsia="Calibri" w:hAnsi="Times New Roman" w:cs="Times New Roman"/>
                <w:color w:val="000000"/>
                <w:kern w:val="0"/>
                <w:sz w:val="24"/>
                <w:szCs w:val="24"/>
                <w:lang w:val="en-ZW"/>
                <w14:ligatures w14:val="none"/>
              </w:rPr>
            </w:pPr>
            <w:r w:rsidRPr="00D22530">
              <w:rPr>
                <w:rFonts w:ascii="Times New Roman" w:eastAsia="Calibri" w:hAnsi="Times New Roman" w:cs="Times New Roman"/>
                <w:color w:val="000000"/>
                <w:kern w:val="0"/>
                <w:sz w:val="24"/>
                <w:szCs w:val="24"/>
                <w:lang w:val="en-ZW"/>
                <w14:ligatures w14:val="none"/>
              </w:rPr>
              <w:t>Written tests</w:t>
            </w:r>
          </w:p>
          <w:p w14:paraId="66939158" w14:textId="77777777" w:rsidR="004A6325" w:rsidRPr="00D22530" w:rsidRDefault="004A6325">
            <w:pPr>
              <w:numPr>
                <w:ilvl w:val="0"/>
                <w:numId w:val="174"/>
              </w:numPr>
              <w:spacing w:after="0" w:line="276" w:lineRule="auto"/>
              <w:contextualSpacing/>
              <w:rPr>
                <w:rFonts w:ascii="Times New Roman" w:eastAsia="Calibri" w:hAnsi="Times New Roman" w:cs="Times New Roman"/>
                <w:color w:val="000000"/>
                <w:kern w:val="0"/>
                <w:sz w:val="24"/>
                <w:szCs w:val="24"/>
                <w:lang w:val="en-ZW"/>
                <w14:ligatures w14:val="none"/>
              </w:rPr>
            </w:pPr>
            <w:r w:rsidRPr="00D22530">
              <w:rPr>
                <w:rFonts w:ascii="Times New Roman" w:eastAsia="Calibri" w:hAnsi="Times New Roman" w:cs="Times New Roman"/>
                <w:color w:val="000000"/>
                <w:kern w:val="0"/>
                <w:sz w:val="24"/>
                <w:szCs w:val="24"/>
                <w:lang w:val="en-ZW"/>
                <w14:ligatures w14:val="none"/>
              </w:rPr>
              <w:t xml:space="preserve">Oral Questioning </w:t>
            </w:r>
          </w:p>
          <w:p w14:paraId="463BCC63" w14:textId="77777777" w:rsidR="004A6325" w:rsidRPr="00D22530" w:rsidRDefault="004A6325">
            <w:pPr>
              <w:numPr>
                <w:ilvl w:val="0"/>
                <w:numId w:val="174"/>
              </w:numPr>
              <w:spacing w:after="0" w:line="276" w:lineRule="auto"/>
              <w:contextualSpacing/>
              <w:rPr>
                <w:rFonts w:ascii="Times New Roman" w:eastAsia="Calibri" w:hAnsi="Times New Roman" w:cs="Times New Roman"/>
                <w:color w:val="000000"/>
                <w:kern w:val="0"/>
                <w:sz w:val="24"/>
                <w:szCs w:val="24"/>
                <w:lang w:val="en-ZW"/>
                <w14:ligatures w14:val="none"/>
              </w:rPr>
            </w:pPr>
            <w:r w:rsidRPr="00D22530">
              <w:rPr>
                <w:rFonts w:ascii="Times New Roman" w:eastAsia="Calibri" w:hAnsi="Times New Roman" w:cs="Times New Roman"/>
                <w:color w:val="000000"/>
                <w:kern w:val="0"/>
                <w:sz w:val="24"/>
                <w:szCs w:val="24"/>
                <w:lang w:val="en-ZW"/>
                <w14:ligatures w14:val="none"/>
              </w:rPr>
              <w:t xml:space="preserve">Practical assessment </w:t>
            </w:r>
          </w:p>
          <w:p w14:paraId="7F1CCF9F" w14:textId="77777777" w:rsidR="004A6325" w:rsidRPr="00D22530" w:rsidRDefault="004A6325">
            <w:pPr>
              <w:numPr>
                <w:ilvl w:val="0"/>
                <w:numId w:val="174"/>
              </w:numPr>
              <w:spacing w:after="0" w:line="276" w:lineRule="auto"/>
              <w:contextualSpacing/>
              <w:rPr>
                <w:rFonts w:ascii="Times New Roman" w:eastAsia="Calibri" w:hAnsi="Times New Roman" w:cs="Times New Roman"/>
                <w:color w:val="000000"/>
                <w:kern w:val="0"/>
                <w:sz w:val="24"/>
                <w:szCs w:val="24"/>
                <w:lang w:val="en-ZW"/>
                <w14:ligatures w14:val="none"/>
              </w:rPr>
            </w:pPr>
            <w:r w:rsidRPr="00D22530">
              <w:rPr>
                <w:rFonts w:ascii="Times New Roman" w:eastAsia="Calibri" w:hAnsi="Times New Roman" w:cs="Times New Roman"/>
                <w:color w:val="000000"/>
                <w:kern w:val="0"/>
                <w:sz w:val="24"/>
                <w:szCs w:val="24"/>
                <w:lang w:val="en-ZW"/>
                <w14:ligatures w14:val="none"/>
              </w:rPr>
              <w:t>Project</w:t>
            </w:r>
          </w:p>
          <w:p w14:paraId="0F5608EA" w14:textId="77777777" w:rsidR="004A6325" w:rsidRPr="00D22530" w:rsidRDefault="004A6325">
            <w:pPr>
              <w:numPr>
                <w:ilvl w:val="0"/>
                <w:numId w:val="174"/>
              </w:numPr>
              <w:spacing w:after="0" w:line="276" w:lineRule="auto"/>
              <w:contextualSpacing/>
              <w:rPr>
                <w:rFonts w:ascii="Times New Roman" w:eastAsia="Calibri" w:hAnsi="Times New Roman" w:cs="Times New Roman"/>
                <w:color w:val="000000"/>
                <w:kern w:val="0"/>
                <w:sz w:val="24"/>
                <w:szCs w:val="24"/>
                <w:lang w:val="en-ZW"/>
                <w14:ligatures w14:val="none"/>
              </w:rPr>
            </w:pPr>
            <w:r w:rsidRPr="00D22530">
              <w:rPr>
                <w:rFonts w:ascii="Times New Roman" w:eastAsia="Calibri" w:hAnsi="Times New Roman" w:cs="Times New Roman"/>
                <w:color w:val="000000"/>
                <w:kern w:val="0"/>
                <w:sz w:val="24"/>
                <w:szCs w:val="24"/>
                <w:lang w:val="en-ZW"/>
                <w14:ligatures w14:val="none"/>
              </w:rPr>
              <w:t>Third party report</w:t>
            </w:r>
          </w:p>
          <w:p w14:paraId="72A0C01D" w14:textId="77777777" w:rsidR="004A6325" w:rsidRPr="00D22530" w:rsidRDefault="004A6325">
            <w:pPr>
              <w:numPr>
                <w:ilvl w:val="0"/>
                <w:numId w:val="174"/>
              </w:numPr>
              <w:spacing w:after="0" w:line="276" w:lineRule="auto"/>
              <w:contextualSpacing/>
              <w:rPr>
                <w:rFonts w:ascii="Times New Roman" w:eastAsia="Calibri" w:hAnsi="Times New Roman" w:cs="Times New Roman"/>
                <w:color w:val="000000"/>
                <w:kern w:val="0"/>
                <w:sz w:val="24"/>
                <w:szCs w:val="24"/>
                <w:lang w:val="en-ZW"/>
                <w14:ligatures w14:val="none"/>
              </w:rPr>
            </w:pPr>
            <w:r w:rsidRPr="00D22530">
              <w:rPr>
                <w:rFonts w:ascii="Times New Roman" w:eastAsia="Calibri" w:hAnsi="Times New Roman" w:cs="Times New Roman"/>
                <w:color w:val="000000"/>
                <w:kern w:val="0"/>
                <w:sz w:val="24"/>
                <w:szCs w:val="24"/>
                <w:lang w:val="en-ZW"/>
                <w14:ligatures w14:val="none"/>
              </w:rPr>
              <w:t>Portfolio of evidence</w:t>
            </w:r>
          </w:p>
          <w:p w14:paraId="1BF700D6" w14:textId="77777777" w:rsidR="004A6325" w:rsidRPr="00D22530" w:rsidRDefault="004A6325" w:rsidP="006218ED">
            <w:pPr>
              <w:spacing w:after="0" w:line="240" w:lineRule="auto"/>
              <w:ind w:left="720"/>
              <w:contextualSpacing/>
              <w:rPr>
                <w:rFonts w:ascii="Times New Roman" w:eastAsia="Times New Roman" w:hAnsi="Times New Roman" w:cs="Times New Roman"/>
                <w:kern w:val="28"/>
                <w:sz w:val="24"/>
                <w:szCs w:val="24"/>
              </w:rPr>
            </w:pPr>
          </w:p>
          <w:p w14:paraId="6DE7E596" w14:textId="77777777" w:rsidR="004A6325" w:rsidRPr="00D22530" w:rsidRDefault="004A6325" w:rsidP="006218ED">
            <w:pPr>
              <w:spacing w:after="120" w:line="240" w:lineRule="auto"/>
              <w:rPr>
                <w:rFonts w:ascii="Times New Roman" w:eastAsia="Times New Roman" w:hAnsi="Times New Roman" w:cs="Times New Roman"/>
                <w:color w:val="000000"/>
                <w:kern w:val="28"/>
                <w:sz w:val="24"/>
                <w:szCs w:val="24"/>
                <w14:ligatures w14:val="none"/>
              </w:rPr>
            </w:pPr>
          </w:p>
          <w:p w14:paraId="745F8F25" w14:textId="77777777" w:rsidR="004A6325" w:rsidRPr="00D22530" w:rsidRDefault="004A6325" w:rsidP="006218ED">
            <w:pPr>
              <w:spacing w:after="120" w:line="240" w:lineRule="auto"/>
              <w:rPr>
                <w:rFonts w:ascii="Times New Roman" w:eastAsia="Times New Roman" w:hAnsi="Times New Roman" w:cs="Times New Roman"/>
                <w:color w:val="000000"/>
                <w:kern w:val="28"/>
                <w:sz w:val="24"/>
                <w:szCs w:val="24"/>
                <w14:ligatures w14:val="none"/>
              </w:rPr>
            </w:pPr>
          </w:p>
          <w:p w14:paraId="11036EC3" w14:textId="77777777" w:rsidR="004A6325" w:rsidRPr="00D22530" w:rsidRDefault="004A6325" w:rsidP="006218ED">
            <w:pPr>
              <w:spacing w:after="120" w:line="240" w:lineRule="auto"/>
              <w:rPr>
                <w:rFonts w:ascii="Times New Roman" w:eastAsia="Times New Roman" w:hAnsi="Times New Roman" w:cs="Times New Roman"/>
                <w:color w:val="000000"/>
                <w:kern w:val="28"/>
                <w:sz w:val="24"/>
                <w:szCs w:val="24"/>
                <w14:ligatures w14:val="none"/>
              </w:rPr>
            </w:pPr>
          </w:p>
          <w:p w14:paraId="4BBCED1B" w14:textId="77777777" w:rsidR="004A6325" w:rsidRPr="00D22530" w:rsidRDefault="004A6325" w:rsidP="006218ED">
            <w:pPr>
              <w:spacing w:after="120" w:line="240" w:lineRule="auto"/>
              <w:rPr>
                <w:rFonts w:ascii="Times New Roman" w:eastAsia="Times New Roman" w:hAnsi="Times New Roman" w:cs="Times New Roman"/>
                <w:color w:val="000000"/>
                <w:kern w:val="28"/>
                <w:sz w:val="24"/>
                <w:szCs w:val="24"/>
                <w14:ligatures w14:val="none"/>
              </w:rPr>
            </w:pPr>
          </w:p>
          <w:p w14:paraId="29E0FC7A" w14:textId="77777777" w:rsidR="004A6325" w:rsidRPr="00D22530" w:rsidRDefault="004A6325" w:rsidP="006218ED">
            <w:pPr>
              <w:spacing w:after="120" w:line="240" w:lineRule="auto"/>
              <w:rPr>
                <w:rFonts w:ascii="Times New Roman" w:eastAsia="Times New Roman" w:hAnsi="Times New Roman" w:cs="Times New Roman"/>
                <w:color w:val="000000"/>
                <w:kern w:val="28"/>
                <w:sz w:val="24"/>
                <w:szCs w:val="24"/>
                <w14:ligatures w14:val="none"/>
              </w:rPr>
            </w:pPr>
          </w:p>
          <w:p w14:paraId="37429BBA" w14:textId="77777777" w:rsidR="004A6325" w:rsidRPr="00D22530" w:rsidRDefault="004A6325" w:rsidP="006218ED">
            <w:pPr>
              <w:spacing w:after="120" w:line="240" w:lineRule="auto"/>
              <w:rPr>
                <w:rFonts w:ascii="Times New Roman" w:eastAsia="Times New Roman" w:hAnsi="Times New Roman" w:cs="Times New Roman"/>
                <w:color w:val="000000"/>
                <w:kern w:val="28"/>
                <w:sz w:val="24"/>
                <w:szCs w:val="24"/>
                <w14:ligatures w14:val="none"/>
              </w:rPr>
            </w:pPr>
          </w:p>
          <w:p w14:paraId="115D0C62" w14:textId="77777777" w:rsidR="004A6325" w:rsidRPr="00D22530" w:rsidRDefault="004A6325" w:rsidP="006218ED">
            <w:pPr>
              <w:spacing w:after="120" w:line="240" w:lineRule="auto"/>
              <w:jc w:val="center"/>
              <w:rPr>
                <w:rFonts w:ascii="Times New Roman" w:eastAsia="Times New Roman" w:hAnsi="Times New Roman" w:cs="Times New Roman"/>
                <w:color w:val="000000"/>
                <w:kern w:val="28"/>
                <w:sz w:val="24"/>
                <w:szCs w:val="24"/>
                <w14:ligatures w14:val="none"/>
              </w:rPr>
            </w:pPr>
          </w:p>
        </w:tc>
      </w:tr>
      <w:tr w:rsidR="004A6325" w:rsidRPr="00D22530" w14:paraId="5F9D5379" w14:textId="77777777" w:rsidTr="006218ED">
        <w:trPr>
          <w:trHeight w:val="980"/>
        </w:trPr>
        <w:tc>
          <w:tcPr>
            <w:tcW w:w="1403" w:type="pct"/>
            <w:tcBorders>
              <w:top w:val="single" w:sz="4" w:space="0" w:color="auto"/>
              <w:left w:val="single" w:sz="4" w:space="0" w:color="auto"/>
              <w:bottom w:val="single" w:sz="4" w:space="0" w:color="auto"/>
              <w:right w:val="single" w:sz="4" w:space="0" w:color="auto"/>
            </w:tcBorders>
          </w:tcPr>
          <w:p w14:paraId="4F009885" w14:textId="77777777" w:rsidR="004A6325" w:rsidRPr="00D22530" w:rsidRDefault="004A6325">
            <w:pPr>
              <w:numPr>
                <w:ilvl w:val="0"/>
                <w:numId w:val="151"/>
              </w:numPr>
              <w:spacing w:after="0" w:line="240" w:lineRule="auto"/>
              <w:contextualSpacing/>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Prepare for installation of hydraulic and pneumatics</w:t>
            </w:r>
          </w:p>
        </w:tc>
        <w:tc>
          <w:tcPr>
            <w:tcW w:w="2384" w:type="pct"/>
            <w:tcBorders>
              <w:top w:val="single" w:sz="4" w:space="0" w:color="auto"/>
              <w:left w:val="single" w:sz="4" w:space="0" w:color="auto"/>
              <w:bottom w:val="single" w:sz="4" w:space="0" w:color="auto"/>
              <w:right w:val="single" w:sz="4" w:space="0" w:color="auto"/>
            </w:tcBorders>
            <w:shd w:val="clear" w:color="auto" w:fill="auto"/>
          </w:tcPr>
          <w:p w14:paraId="64E80865" w14:textId="77777777" w:rsidR="004A6325" w:rsidRPr="00D22530" w:rsidRDefault="004A6325">
            <w:pPr>
              <w:numPr>
                <w:ilvl w:val="0"/>
                <w:numId w:val="159"/>
              </w:numPr>
              <w:spacing w:after="0" w:line="240" w:lineRule="auto"/>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 xml:space="preserve">Reading and interpreting diagrams </w:t>
            </w:r>
          </w:p>
          <w:p w14:paraId="349701FA" w14:textId="77777777" w:rsidR="004A6325" w:rsidRPr="00D22530" w:rsidRDefault="004A6325">
            <w:pPr>
              <w:numPr>
                <w:ilvl w:val="0"/>
                <w:numId w:val="16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Symbols and notations</w:t>
            </w:r>
          </w:p>
          <w:p w14:paraId="2033B441" w14:textId="77777777" w:rsidR="004A6325" w:rsidRPr="00D22530" w:rsidRDefault="004A6325">
            <w:pPr>
              <w:numPr>
                <w:ilvl w:val="0"/>
                <w:numId w:val="16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Hydraulic connections and pathways</w:t>
            </w:r>
          </w:p>
          <w:p w14:paraId="7A96F2AF" w14:textId="77777777" w:rsidR="004A6325" w:rsidRPr="00D22530" w:rsidRDefault="004A6325">
            <w:pPr>
              <w:numPr>
                <w:ilvl w:val="0"/>
                <w:numId w:val="16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Component identification and specifications</w:t>
            </w:r>
          </w:p>
          <w:p w14:paraId="0BE911F2" w14:textId="77777777" w:rsidR="004A6325" w:rsidRDefault="004A6325">
            <w:pPr>
              <w:numPr>
                <w:ilvl w:val="0"/>
                <w:numId w:val="16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Types of hydraulic and pneumatic diagrams</w:t>
            </w:r>
          </w:p>
          <w:p w14:paraId="076239D3" w14:textId="77777777" w:rsidR="004A6325" w:rsidRPr="00395CFF" w:rsidRDefault="004A6325">
            <w:pPr>
              <w:pStyle w:val="ListParagraph"/>
              <w:numPr>
                <w:ilvl w:val="3"/>
                <w:numId w:val="151"/>
              </w:numPr>
              <w:ind w:left="1800"/>
              <w:rPr>
                <w:szCs w:val="24"/>
                <w:lang w:val="en-GB"/>
              </w:rPr>
            </w:pPr>
            <w:r w:rsidRPr="00395CFF">
              <w:rPr>
                <w:szCs w:val="24"/>
                <w:lang w:val="en-GB"/>
              </w:rPr>
              <w:t>Schematic diagrams</w:t>
            </w:r>
          </w:p>
          <w:p w14:paraId="5E50FD03" w14:textId="77777777" w:rsidR="004A6325" w:rsidRPr="00395CFF" w:rsidRDefault="004A6325">
            <w:pPr>
              <w:pStyle w:val="ListParagraph"/>
              <w:numPr>
                <w:ilvl w:val="3"/>
                <w:numId w:val="151"/>
              </w:numPr>
              <w:spacing w:after="0" w:line="240" w:lineRule="auto"/>
              <w:ind w:left="1800"/>
              <w:rPr>
                <w:szCs w:val="24"/>
                <w:lang w:val="en-GB"/>
              </w:rPr>
            </w:pPr>
            <w:r w:rsidRPr="00395CFF">
              <w:rPr>
                <w:szCs w:val="24"/>
              </w:rPr>
              <w:t>Circuit diagrams</w:t>
            </w:r>
          </w:p>
          <w:p w14:paraId="6407401E" w14:textId="77777777" w:rsidR="004A6325" w:rsidRPr="00395CFF" w:rsidRDefault="004A6325">
            <w:pPr>
              <w:pStyle w:val="ListParagraph"/>
              <w:numPr>
                <w:ilvl w:val="3"/>
                <w:numId w:val="151"/>
              </w:numPr>
              <w:spacing w:after="0" w:line="240" w:lineRule="auto"/>
              <w:ind w:left="1800"/>
              <w:rPr>
                <w:szCs w:val="24"/>
                <w:lang w:val="en-GB"/>
              </w:rPr>
            </w:pPr>
            <w:r w:rsidRPr="00395CFF">
              <w:rPr>
                <w:szCs w:val="24"/>
              </w:rPr>
              <w:t>Block diagrams</w:t>
            </w:r>
          </w:p>
          <w:p w14:paraId="0533AB8C" w14:textId="77777777" w:rsidR="004A6325" w:rsidRPr="00D22530" w:rsidRDefault="004A6325">
            <w:pPr>
              <w:numPr>
                <w:ilvl w:val="0"/>
                <w:numId w:val="159"/>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Developing a hydraulic system installation work plan</w:t>
            </w:r>
          </w:p>
          <w:p w14:paraId="2A48DBDF" w14:textId="77777777" w:rsidR="004A6325" w:rsidRPr="00D22530" w:rsidRDefault="004A6325">
            <w:pPr>
              <w:numPr>
                <w:ilvl w:val="0"/>
                <w:numId w:val="16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Defining scope and objectives</w:t>
            </w:r>
          </w:p>
          <w:p w14:paraId="4827D4D3" w14:textId="77777777" w:rsidR="004A6325" w:rsidRPr="00D22530" w:rsidRDefault="004A6325">
            <w:pPr>
              <w:numPr>
                <w:ilvl w:val="0"/>
                <w:numId w:val="16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Scheduling and milestones</w:t>
            </w:r>
          </w:p>
          <w:p w14:paraId="3B1C8230" w14:textId="77777777" w:rsidR="004A6325" w:rsidRPr="00D22530" w:rsidRDefault="004A6325">
            <w:pPr>
              <w:numPr>
                <w:ilvl w:val="0"/>
                <w:numId w:val="16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 xml:space="preserve">Resource allocation </w:t>
            </w:r>
          </w:p>
          <w:p w14:paraId="4FBB359E" w14:textId="77777777" w:rsidR="004A6325" w:rsidRDefault="004A6325">
            <w:pPr>
              <w:numPr>
                <w:ilvl w:val="0"/>
                <w:numId w:val="159"/>
              </w:numPr>
              <w:spacing w:after="0" w:line="240" w:lineRule="auto"/>
              <w:ind w:left="702" w:hanging="630"/>
              <w:contextualSpacing/>
              <w:rPr>
                <w:rFonts w:ascii="Times New Roman" w:eastAsia="Times New Roman" w:hAnsi="Times New Roman" w:cs="Times New Roman"/>
                <w:kern w:val="28"/>
                <w:sz w:val="24"/>
                <w:szCs w:val="24"/>
                <w14:ligatures w14:val="none"/>
              </w:rPr>
            </w:pPr>
            <w:r>
              <w:rPr>
                <w:rFonts w:ascii="Times New Roman" w:eastAsia="Times New Roman" w:hAnsi="Times New Roman" w:cs="Times New Roman"/>
                <w:kern w:val="28"/>
                <w:sz w:val="24"/>
                <w:szCs w:val="24"/>
                <w14:ligatures w14:val="none"/>
              </w:rPr>
              <w:t>C</w:t>
            </w:r>
            <w:r w:rsidRPr="00395CFF">
              <w:rPr>
                <w:rFonts w:ascii="Times New Roman" w:eastAsia="Times New Roman" w:hAnsi="Times New Roman" w:cs="Times New Roman"/>
                <w:kern w:val="28"/>
                <w:sz w:val="24"/>
                <w:szCs w:val="24"/>
                <w14:ligatures w14:val="none"/>
              </w:rPr>
              <w:t>omponents select</w:t>
            </w:r>
            <w:r>
              <w:rPr>
                <w:rFonts w:ascii="Times New Roman" w:eastAsia="Times New Roman" w:hAnsi="Times New Roman" w:cs="Times New Roman"/>
                <w:kern w:val="28"/>
                <w:sz w:val="24"/>
                <w:szCs w:val="24"/>
                <w14:ligatures w14:val="none"/>
              </w:rPr>
              <w:t>ion</w:t>
            </w:r>
            <w:r w:rsidRPr="00395CFF">
              <w:rPr>
                <w:rFonts w:ascii="Times New Roman" w:eastAsia="Times New Roman" w:hAnsi="Times New Roman" w:cs="Times New Roman"/>
                <w:kern w:val="28"/>
                <w:sz w:val="24"/>
                <w:szCs w:val="24"/>
                <w14:ligatures w14:val="none"/>
              </w:rPr>
              <w:t xml:space="preserve"> as per job specifications</w:t>
            </w:r>
          </w:p>
          <w:p w14:paraId="5C04C17E" w14:textId="77777777" w:rsidR="004A6325" w:rsidRPr="00D22530" w:rsidRDefault="004A6325">
            <w:pPr>
              <w:numPr>
                <w:ilvl w:val="0"/>
                <w:numId w:val="159"/>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Hydraulic and pneumatic system Installation documents</w:t>
            </w:r>
          </w:p>
          <w:p w14:paraId="3D7FE979" w14:textId="77777777" w:rsidR="004A6325" w:rsidRPr="00D22530" w:rsidRDefault="004A6325">
            <w:pPr>
              <w:numPr>
                <w:ilvl w:val="0"/>
                <w:numId w:val="16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Installation schedule</w:t>
            </w:r>
          </w:p>
          <w:p w14:paraId="6F2C939B" w14:textId="77777777" w:rsidR="004A6325" w:rsidRPr="00D22530" w:rsidRDefault="004A6325">
            <w:pPr>
              <w:numPr>
                <w:ilvl w:val="0"/>
                <w:numId w:val="16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Installation manual</w:t>
            </w:r>
          </w:p>
          <w:p w14:paraId="1C279A8C" w14:textId="77777777" w:rsidR="004A6325" w:rsidRPr="00D22530" w:rsidRDefault="004A6325">
            <w:pPr>
              <w:numPr>
                <w:ilvl w:val="0"/>
                <w:numId w:val="16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Installation checklist</w:t>
            </w:r>
          </w:p>
          <w:p w14:paraId="36609C71" w14:textId="77777777" w:rsidR="004A6325" w:rsidRPr="00D22530" w:rsidRDefault="004A6325">
            <w:pPr>
              <w:numPr>
                <w:ilvl w:val="0"/>
                <w:numId w:val="160"/>
              </w:numPr>
              <w:spacing w:after="0" w:line="240" w:lineRule="auto"/>
              <w:contextualSpacing/>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color w:val="000000"/>
                <w:kern w:val="28"/>
                <w:sz w:val="24"/>
                <w:szCs w:val="24"/>
                <w:lang w:val="en-GB"/>
                <w14:ligatures w14:val="none"/>
              </w:rPr>
              <w:t>Installation reports</w:t>
            </w:r>
          </w:p>
        </w:tc>
        <w:tc>
          <w:tcPr>
            <w:tcW w:w="1213" w:type="pct"/>
            <w:tcBorders>
              <w:top w:val="single" w:sz="4" w:space="0" w:color="auto"/>
              <w:left w:val="single" w:sz="4" w:space="0" w:color="auto"/>
              <w:bottom w:val="single" w:sz="4" w:space="0" w:color="auto"/>
              <w:right w:val="single" w:sz="4" w:space="0" w:color="auto"/>
            </w:tcBorders>
          </w:tcPr>
          <w:p w14:paraId="335E5BA4" w14:textId="77777777" w:rsidR="004A6325" w:rsidRPr="00D22530" w:rsidRDefault="004A6325">
            <w:pPr>
              <w:numPr>
                <w:ilvl w:val="0"/>
                <w:numId w:val="175"/>
              </w:numPr>
              <w:spacing w:after="0" w:line="276" w:lineRule="auto"/>
              <w:contextualSpacing/>
              <w:rPr>
                <w:rFonts w:ascii="Times New Roman" w:eastAsia="Calibri" w:hAnsi="Times New Roman" w:cs="Times New Roman"/>
                <w:color w:val="000000"/>
                <w:kern w:val="0"/>
                <w:sz w:val="24"/>
                <w:szCs w:val="24"/>
                <w:lang w:val="en-ZW"/>
                <w14:ligatures w14:val="none"/>
              </w:rPr>
            </w:pPr>
            <w:r w:rsidRPr="00D22530">
              <w:rPr>
                <w:rFonts w:ascii="Times New Roman" w:eastAsia="Calibri" w:hAnsi="Times New Roman" w:cs="Times New Roman"/>
                <w:color w:val="000000"/>
                <w:kern w:val="0"/>
                <w:sz w:val="24"/>
                <w:szCs w:val="24"/>
                <w:lang w:val="en-ZW"/>
                <w14:ligatures w14:val="none"/>
              </w:rPr>
              <w:t>Written tests</w:t>
            </w:r>
          </w:p>
          <w:p w14:paraId="45EE6C15" w14:textId="77777777" w:rsidR="004A6325" w:rsidRPr="00D22530" w:rsidRDefault="004A6325">
            <w:pPr>
              <w:numPr>
                <w:ilvl w:val="0"/>
                <w:numId w:val="175"/>
              </w:numPr>
              <w:spacing w:after="0" w:line="276" w:lineRule="auto"/>
              <w:contextualSpacing/>
              <w:rPr>
                <w:rFonts w:ascii="Times New Roman" w:eastAsia="Calibri" w:hAnsi="Times New Roman" w:cs="Times New Roman"/>
                <w:color w:val="000000"/>
                <w:kern w:val="0"/>
                <w:sz w:val="24"/>
                <w:szCs w:val="24"/>
                <w:lang w:val="en-ZW"/>
                <w14:ligatures w14:val="none"/>
              </w:rPr>
            </w:pPr>
            <w:r w:rsidRPr="00D22530">
              <w:rPr>
                <w:rFonts w:ascii="Times New Roman" w:eastAsia="Calibri" w:hAnsi="Times New Roman" w:cs="Times New Roman"/>
                <w:color w:val="000000"/>
                <w:kern w:val="0"/>
                <w:sz w:val="24"/>
                <w:szCs w:val="24"/>
                <w:lang w:val="en-ZW"/>
                <w14:ligatures w14:val="none"/>
              </w:rPr>
              <w:t xml:space="preserve">Oral Questioning </w:t>
            </w:r>
          </w:p>
          <w:p w14:paraId="66B542BC" w14:textId="77777777" w:rsidR="004A6325" w:rsidRPr="00D22530" w:rsidRDefault="004A6325">
            <w:pPr>
              <w:numPr>
                <w:ilvl w:val="0"/>
                <w:numId w:val="175"/>
              </w:numPr>
              <w:spacing w:after="0" w:line="276" w:lineRule="auto"/>
              <w:contextualSpacing/>
              <w:rPr>
                <w:rFonts w:ascii="Times New Roman" w:eastAsia="Calibri" w:hAnsi="Times New Roman" w:cs="Times New Roman"/>
                <w:color w:val="000000"/>
                <w:kern w:val="0"/>
                <w:sz w:val="24"/>
                <w:szCs w:val="24"/>
                <w:lang w:val="en-ZW"/>
                <w14:ligatures w14:val="none"/>
              </w:rPr>
            </w:pPr>
            <w:r w:rsidRPr="00D22530">
              <w:rPr>
                <w:rFonts w:ascii="Times New Roman" w:eastAsia="Calibri" w:hAnsi="Times New Roman" w:cs="Times New Roman"/>
                <w:color w:val="000000"/>
                <w:kern w:val="0"/>
                <w:sz w:val="24"/>
                <w:szCs w:val="24"/>
                <w:lang w:val="en-ZW"/>
                <w14:ligatures w14:val="none"/>
              </w:rPr>
              <w:t xml:space="preserve">Practical assessment </w:t>
            </w:r>
          </w:p>
          <w:p w14:paraId="52CE0FB8" w14:textId="77777777" w:rsidR="004A6325" w:rsidRPr="00D22530" w:rsidRDefault="004A6325">
            <w:pPr>
              <w:numPr>
                <w:ilvl w:val="0"/>
                <w:numId w:val="175"/>
              </w:numPr>
              <w:spacing w:after="0" w:line="276" w:lineRule="auto"/>
              <w:contextualSpacing/>
              <w:rPr>
                <w:rFonts w:ascii="Times New Roman" w:eastAsia="Calibri" w:hAnsi="Times New Roman" w:cs="Times New Roman"/>
                <w:color w:val="000000"/>
                <w:kern w:val="0"/>
                <w:sz w:val="24"/>
                <w:szCs w:val="24"/>
                <w:lang w:val="en-ZW"/>
                <w14:ligatures w14:val="none"/>
              </w:rPr>
            </w:pPr>
            <w:r w:rsidRPr="00D22530">
              <w:rPr>
                <w:rFonts w:ascii="Times New Roman" w:eastAsia="Calibri" w:hAnsi="Times New Roman" w:cs="Times New Roman"/>
                <w:color w:val="000000"/>
                <w:kern w:val="0"/>
                <w:sz w:val="24"/>
                <w:szCs w:val="24"/>
                <w:lang w:val="en-ZW"/>
                <w14:ligatures w14:val="none"/>
              </w:rPr>
              <w:t>Project</w:t>
            </w:r>
          </w:p>
          <w:p w14:paraId="463DF57D" w14:textId="77777777" w:rsidR="004A6325" w:rsidRPr="00D22530" w:rsidRDefault="004A6325">
            <w:pPr>
              <w:numPr>
                <w:ilvl w:val="0"/>
                <w:numId w:val="175"/>
              </w:numPr>
              <w:spacing w:after="0" w:line="276" w:lineRule="auto"/>
              <w:contextualSpacing/>
              <w:rPr>
                <w:rFonts w:ascii="Times New Roman" w:eastAsia="Calibri" w:hAnsi="Times New Roman" w:cs="Times New Roman"/>
                <w:color w:val="000000"/>
                <w:kern w:val="0"/>
                <w:sz w:val="24"/>
                <w:szCs w:val="24"/>
                <w:lang w:val="en-ZW"/>
                <w14:ligatures w14:val="none"/>
              </w:rPr>
            </w:pPr>
            <w:r w:rsidRPr="00D22530">
              <w:rPr>
                <w:rFonts w:ascii="Times New Roman" w:eastAsia="Calibri" w:hAnsi="Times New Roman" w:cs="Times New Roman"/>
                <w:color w:val="000000"/>
                <w:kern w:val="0"/>
                <w:sz w:val="24"/>
                <w:szCs w:val="24"/>
                <w:lang w:val="en-ZW"/>
                <w14:ligatures w14:val="none"/>
              </w:rPr>
              <w:t>Third party report</w:t>
            </w:r>
          </w:p>
          <w:p w14:paraId="51FF889D" w14:textId="77777777" w:rsidR="004A6325" w:rsidRPr="00D22530" w:rsidRDefault="004A6325">
            <w:pPr>
              <w:numPr>
                <w:ilvl w:val="0"/>
                <w:numId w:val="175"/>
              </w:numPr>
              <w:spacing w:after="0" w:line="276" w:lineRule="auto"/>
              <w:contextualSpacing/>
              <w:rPr>
                <w:rFonts w:ascii="Times New Roman" w:eastAsia="Calibri" w:hAnsi="Times New Roman" w:cs="Times New Roman"/>
                <w:color w:val="000000"/>
                <w:kern w:val="0"/>
                <w:sz w:val="24"/>
                <w:szCs w:val="24"/>
                <w:lang w:val="en-ZW"/>
                <w14:ligatures w14:val="none"/>
              </w:rPr>
            </w:pPr>
            <w:r w:rsidRPr="00D22530">
              <w:rPr>
                <w:rFonts w:ascii="Times New Roman" w:eastAsia="Calibri" w:hAnsi="Times New Roman" w:cs="Times New Roman"/>
                <w:color w:val="000000"/>
                <w:kern w:val="0"/>
                <w:sz w:val="24"/>
                <w:szCs w:val="24"/>
                <w:lang w:val="en-ZW"/>
                <w14:ligatures w14:val="none"/>
              </w:rPr>
              <w:t>Portfolio of evidence</w:t>
            </w:r>
          </w:p>
          <w:p w14:paraId="5328BE75" w14:textId="77777777" w:rsidR="004A6325" w:rsidRPr="00D22530" w:rsidRDefault="004A6325" w:rsidP="006218ED">
            <w:pPr>
              <w:spacing w:after="0" w:line="240" w:lineRule="auto"/>
              <w:contextualSpacing/>
              <w:rPr>
                <w:rFonts w:ascii="Times New Roman" w:eastAsia="Times New Roman" w:hAnsi="Times New Roman" w:cs="Times New Roman"/>
                <w:kern w:val="28"/>
                <w:sz w:val="24"/>
                <w:szCs w:val="24"/>
              </w:rPr>
            </w:pPr>
          </w:p>
          <w:p w14:paraId="5D1F7D06" w14:textId="77777777" w:rsidR="004A6325" w:rsidRPr="00D22530" w:rsidRDefault="004A6325" w:rsidP="006218ED">
            <w:pPr>
              <w:spacing w:after="120" w:line="240" w:lineRule="auto"/>
              <w:rPr>
                <w:rFonts w:ascii="Times New Roman" w:eastAsia="Times New Roman" w:hAnsi="Times New Roman" w:cs="Times New Roman"/>
                <w:color w:val="000000"/>
                <w:kern w:val="28"/>
                <w:sz w:val="24"/>
                <w:szCs w:val="24"/>
                <w14:ligatures w14:val="none"/>
              </w:rPr>
            </w:pPr>
          </w:p>
          <w:p w14:paraId="1C0C25F3" w14:textId="77777777" w:rsidR="004A6325" w:rsidRPr="00D22530" w:rsidRDefault="004A6325" w:rsidP="006218ED">
            <w:pPr>
              <w:spacing w:after="120" w:line="240" w:lineRule="auto"/>
              <w:rPr>
                <w:rFonts w:ascii="Times New Roman" w:eastAsia="Times New Roman" w:hAnsi="Times New Roman" w:cs="Times New Roman"/>
                <w:color w:val="000000"/>
                <w:kern w:val="28"/>
                <w:sz w:val="24"/>
                <w:szCs w:val="24"/>
                <w14:ligatures w14:val="none"/>
              </w:rPr>
            </w:pPr>
          </w:p>
          <w:p w14:paraId="19189BCB" w14:textId="77777777" w:rsidR="004A6325" w:rsidRPr="00D22530" w:rsidRDefault="004A6325" w:rsidP="006218ED">
            <w:pPr>
              <w:spacing w:after="120" w:line="240" w:lineRule="auto"/>
              <w:rPr>
                <w:rFonts w:ascii="Times New Roman" w:eastAsia="Times New Roman" w:hAnsi="Times New Roman" w:cs="Times New Roman"/>
                <w:color w:val="000000"/>
                <w:kern w:val="28"/>
                <w:sz w:val="24"/>
                <w:szCs w:val="24"/>
                <w14:ligatures w14:val="none"/>
              </w:rPr>
            </w:pPr>
          </w:p>
          <w:p w14:paraId="601D7D48" w14:textId="77777777" w:rsidR="004A6325" w:rsidRPr="00D22530" w:rsidRDefault="004A6325" w:rsidP="006218ED">
            <w:pPr>
              <w:spacing w:after="120" w:line="240" w:lineRule="auto"/>
              <w:rPr>
                <w:rFonts w:ascii="Times New Roman" w:eastAsia="Times New Roman" w:hAnsi="Times New Roman" w:cs="Times New Roman"/>
                <w:color w:val="000000"/>
                <w:kern w:val="28"/>
                <w:sz w:val="24"/>
                <w:szCs w:val="24"/>
                <w14:ligatures w14:val="none"/>
              </w:rPr>
            </w:pPr>
          </w:p>
          <w:p w14:paraId="665C1862" w14:textId="77777777" w:rsidR="004A6325" w:rsidRPr="00D22530" w:rsidRDefault="004A6325" w:rsidP="006218ED">
            <w:pPr>
              <w:spacing w:after="120" w:line="240" w:lineRule="auto"/>
              <w:rPr>
                <w:rFonts w:ascii="Times New Roman" w:eastAsia="Times New Roman" w:hAnsi="Times New Roman" w:cs="Times New Roman"/>
                <w:color w:val="000000"/>
                <w:kern w:val="28"/>
                <w:sz w:val="24"/>
                <w:szCs w:val="24"/>
                <w14:ligatures w14:val="none"/>
              </w:rPr>
            </w:pPr>
          </w:p>
          <w:p w14:paraId="762050A6" w14:textId="77777777" w:rsidR="004A6325" w:rsidRPr="00D22530" w:rsidRDefault="004A6325" w:rsidP="006218ED">
            <w:pPr>
              <w:spacing w:after="120" w:line="240" w:lineRule="auto"/>
              <w:rPr>
                <w:rFonts w:ascii="Times New Roman" w:eastAsia="Times New Roman" w:hAnsi="Times New Roman" w:cs="Times New Roman"/>
                <w:color w:val="000000"/>
                <w:kern w:val="28"/>
                <w:sz w:val="24"/>
                <w:szCs w:val="24"/>
                <w14:ligatures w14:val="none"/>
              </w:rPr>
            </w:pPr>
          </w:p>
          <w:p w14:paraId="50C2E378" w14:textId="77777777" w:rsidR="004A6325" w:rsidRPr="00D22530" w:rsidRDefault="004A6325" w:rsidP="006218ED">
            <w:pPr>
              <w:spacing w:after="120" w:line="240" w:lineRule="auto"/>
              <w:jc w:val="center"/>
              <w:rPr>
                <w:rFonts w:ascii="Times New Roman" w:eastAsia="Times New Roman" w:hAnsi="Times New Roman" w:cs="Times New Roman"/>
                <w:color w:val="000000"/>
                <w:kern w:val="28"/>
                <w:sz w:val="24"/>
                <w:szCs w:val="24"/>
                <w14:ligatures w14:val="none"/>
              </w:rPr>
            </w:pPr>
          </w:p>
        </w:tc>
      </w:tr>
      <w:tr w:rsidR="004A6325" w:rsidRPr="00D22530" w14:paraId="4A573957" w14:textId="77777777" w:rsidTr="006218ED">
        <w:trPr>
          <w:trHeight w:val="5300"/>
        </w:trPr>
        <w:tc>
          <w:tcPr>
            <w:tcW w:w="1403" w:type="pct"/>
            <w:tcBorders>
              <w:top w:val="single" w:sz="4" w:space="0" w:color="auto"/>
              <w:left w:val="single" w:sz="4" w:space="0" w:color="auto"/>
              <w:bottom w:val="single" w:sz="4" w:space="0" w:color="auto"/>
              <w:right w:val="single" w:sz="4" w:space="0" w:color="auto"/>
            </w:tcBorders>
          </w:tcPr>
          <w:p w14:paraId="319843D7" w14:textId="77777777" w:rsidR="004A6325" w:rsidRPr="00D22530" w:rsidRDefault="004A6325">
            <w:pPr>
              <w:numPr>
                <w:ilvl w:val="0"/>
                <w:numId w:val="151"/>
              </w:numPr>
              <w:spacing w:after="120" w:line="285" w:lineRule="auto"/>
              <w:contextualSpacing/>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bCs/>
                <w:kern w:val="0"/>
                <w:sz w:val="24"/>
                <w:szCs w:val="24"/>
                <w:lang w:val="en-GB"/>
                <w14:ligatures w14:val="none"/>
              </w:rPr>
              <w:t>Mount hydraulic system</w:t>
            </w:r>
          </w:p>
        </w:tc>
        <w:tc>
          <w:tcPr>
            <w:tcW w:w="2384" w:type="pct"/>
            <w:tcBorders>
              <w:top w:val="single" w:sz="4" w:space="0" w:color="auto"/>
              <w:left w:val="single" w:sz="4" w:space="0" w:color="auto"/>
              <w:bottom w:val="single" w:sz="4" w:space="0" w:color="auto"/>
              <w:right w:val="single" w:sz="4" w:space="0" w:color="auto"/>
            </w:tcBorders>
            <w:shd w:val="clear" w:color="auto" w:fill="auto"/>
          </w:tcPr>
          <w:p w14:paraId="396F64C0" w14:textId="77777777" w:rsidR="004A6325" w:rsidRPr="00D22530" w:rsidRDefault="004A6325">
            <w:pPr>
              <w:numPr>
                <w:ilvl w:val="0"/>
                <w:numId w:val="165"/>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Tools and equipment</w:t>
            </w:r>
          </w:p>
          <w:p w14:paraId="0178E4D5" w14:textId="77777777" w:rsidR="004A6325" w:rsidRDefault="004A6325">
            <w:pPr>
              <w:pStyle w:val="ListParagraph"/>
              <w:numPr>
                <w:ilvl w:val="2"/>
                <w:numId w:val="376"/>
              </w:numPr>
              <w:spacing w:after="0" w:line="240" w:lineRule="auto"/>
              <w:rPr>
                <w:szCs w:val="24"/>
                <w:lang w:val="en-GB"/>
              </w:rPr>
            </w:pPr>
            <w:r w:rsidRPr="000E543A">
              <w:rPr>
                <w:szCs w:val="24"/>
                <w:lang w:val="en-GB"/>
              </w:rPr>
              <w:t>Adjustable wrenches</w:t>
            </w:r>
          </w:p>
          <w:p w14:paraId="15EF7302" w14:textId="77777777" w:rsidR="004A6325" w:rsidRDefault="004A6325">
            <w:pPr>
              <w:pStyle w:val="ListParagraph"/>
              <w:numPr>
                <w:ilvl w:val="2"/>
                <w:numId w:val="376"/>
              </w:numPr>
              <w:spacing w:after="0" w:line="240" w:lineRule="auto"/>
              <w:rPr>
                <w:szCs w:val="24"/>
                <w:lang w:val="en-GB"/>
              </w:rPr>
            </w:pPr>
            <w:r w:rsidRPr="000E543A">
              <w:rPr>
                <w:szCs w:val="24"/>
                <w:lang w:val="en-GB"/>
              </w:rPr>
              <w:t>Hydraulic torque wrench</w:t>
            </w:r>
          </w:p>
          <w:p w14:paraId="1E1BCCFA" w14:textId="77777777" w:rsidR="004A6325" w:rsidRPr="000E543A" w:rsidRDefault="004A6325">
            <w:pPr>
              <w:pStyle w:val="ListParagraph"/>
              <w:numPr>
                <w:ilvl w:val="2"/>
                <w:numId w:val="376"/>
              </w:numPr>
              <w:spacing w:after="0" w:line="240" w:lineRule="auto"/>
              <w:rPr>
                <w:szCs w:val="24"/>
                <w:lang w:val="en-GB"/>
              </w:rPr>
            </w:pPr>
            <w:r w:rsidRPr="000E543A">
              <w:rPr>
                <w:szCs w:val="24"/>
                <w:lang w:val="en-GB"/>
              </w:rPr>
              <w:t>Sets of combinational wrenches</w:t>
            </w:r>
          </w:p>
          <w:p w14:paraId="2B93491C" w14:textId="77777777" w:rsidR="004A6325" w:rsidRPr="00D22530" w:rsidRDefault="004A6325">
            <w:pPr>
              <w:pStyle w:val="ListParagraph"/>
              <w:numPr>
                <w:ilvl w:val="2"/>
                <w:numId w:val="376"/>
              </w:numPr>
              <w:spacing w:after="0" w:line="240" w:lineRule="auto"/>
              <w:rPr>
                <w:szCs w:val="24"/>
                <w:lang w:val="en-GB"/>
              </w:rPr>
            </w:pPr>
            <w:r w:rsidRPr="00D22530">
              <w:rPr>
                <w:szCs w:val="24"/>
                <w:lang w:val="en-GB"/>
              </w:rPr>
              <w:t>Assorted size socket wrenches</w:t>
            </w:r>
          </w:p>
          <w:p w14:paraId="4C686E6E" w14:textId="77777777" w:rsidR="004A6325" w:rsidRPr="00D22530" w:rsidRDefault="004A6325">
            <w:pPr>
              <w:pStyle w:val="ListParagraph"/>
              <w:numPr>
                <w:ilvl w:val="2"/>
                <w:numId w:val="376"/>
              </w:numPr>
              <w:spacing w:after="0" w:line="240" w:lineRule="auto"/>
              <w:rPr>
                <w:szCs w:val="24"/>
                <w:lang w:val="en-GB"/>
              </w:rPr>
            </w:pPr>
            <w:r w:rsidRPr="00D22530">
              <w:rPr>
                <w:szCs w:val="24"/>
                <w:lang w:val="en-GB"/>
              </w:rPr>
              <w:t>Assorted sizes of screw drivers</w:t>
            </w:r>
          </w:p>
          <w:p w14:paraId="5D615D72" w14:textId="77777777" w:rsidR="004A6325" w:rsidRPr="00D22530" w:rsidRDefault="004A6325">
            <w:pPr>
              <w:pStyle w:val="ListParagraph"/>
              <w:numPr>
                <w:ilvl w:val="2"/>
                <w:numId w:val="376"/>
              </w:numPr>
              <w:spacing w:after="0" w:line="240" w:lineRule="auto"/>
              <w:rPr>
                <w:szCs w:val="24"/>
                <w:lang w:val="en-GB"/>
              </w:rPr>
            </w:pPr>
            <w:r w:rsidRPr="00D22530">
              <w:rPr>
                <w:szCs w:val="24"/>
                <w:lang w:val="en-GB"/>
              </w:rPr>
              <w:t>Assorted sizes of Allen keys</w:t>
            </w:r>
          </w:p>
          <w:p w14:paraId="7B4ABAB9" w14:textId="77777777" w:rsidR="004A6325" w:rsidRPr="00D22530" w:rsidRDefault="004A6325">
            <w:pPr>
              <w:pStyle w:val="ListParagraph"/>
              <w:numPr>
                <w:ilvl w:val="2"/>
                <w:numId w:val="376"/>
              </w:numPr>
              <w:spacing w:after="0" w:line="240" w:lineRule="auto"/>
              <w:rPr>
                <w:szCs w:val="24"/>
                <w:lang w:val="en-GB"/>
              </w:rPr>
            </w:pPr>
            <w:r w:rsidRPr="00D22530">
              <w:rPr>
                <w:szCs w:val="24"/>
                <w:lang w:val="en-GB"/>
              </w:rPr>
              <w:t>Cordless drills</w:t>
            </w:r>
          </w:p>
          <w:p w14:paraId="7CEA4304" w14:textId="77777777" w:rsidR="004A6325" w:rsidRPr="00D22530" w:rsidRDefault="004A6325">
            <w:pPr>
              <w:pStyle w:val="ListParagraph"/>
              <w:numPr>
                <w:ilvl w:val="2"/>
                <w:numId w:val="376"/>
              </w:numPr>
              <w:spacing w:after="0" w:line="240" w:lineRule="auto"/>
              <w:rPr>
                <w:szCs w:val="24"/>
                <w:lang w:val="en-GB"/>
              </w:rPr>
            </w:pPr>
            <w:r w:rsidRPr="00D22530">
              <w:rPr>
                <w:szCs w:val="24"/>
                <w:lang w:val="en-GB"/>
              </w:rPr>
              <w:t>Angle grinders</w:t>
            </w:r>
          </w:p>
          <w:p w14:paraId="4219DB60" w14:textId="77777777" w:rsidR="004A6325" w:rsidRPr="00D22530" w:rsidRDefault="004A6325">
            <w:pPr>
              <w:pStyle w:val="ListParagraph"/>
              <w:numPr>
                <w:ilvl w:val="2"/>
                <w:numId w:val="376"/>
              </w:numPr>
              <w:spacing w:after="0" w:line="240" w:lineRule="auto"/>
              <w:rPr>
                <w:szCs w:val="24"/>
                <w:lang w:val="en-GB"/>
              </w:rPr>
            </w:pPr>
            <w:r w:rsidRPr="00D22530">
              <w:rPr>
                <w:szCs w:val="24"/>
                <w:lang w:val="en-GB"/>
              </w:rPr>
              <w:t>Steel pipe benders</w:t>
            </w:r>
          </w:p>
          <w:p w14:paraId="7501D381" w14:textId="77777777" w:rsidR="004A6325" w:rsidRPr="00D22530" w:rsidRDefault="004A6325">
            <w:pPr>
              <w:pStyle w:val="ListParagraph"/>
              <w:numPr>
                <w:ilvl w:val="2"/>
                <w:numId w:val="376"/>
              </w:numPr>
              <w:spacing w:after="0" w:line="240" w:lineRule="auto"/>
              <w:rPr>
                <w:szCs w:val="24"/>
                <w:lang w:val="en-GB"/>
              </w:rPr>
            </w:pPr>
            <w:r w:rsidRPr="00D22530">
              <w:rPr>
                <w:szCs w:val="24"/>
                <w:lang w:val="en-GB"/>
              </w:rPr>
              <w:t>Hydraulic hose cutters</w:t>
            </w:r>
          </w:p>
          <w:p w14:paraId="621BEFB3" w14:textId="77777777" w:rsidR="004A6325" w:rsidRPr="00D22530" w:rsidRDefault="004A6325">
            <w:pPr>
              <w:pStyle w:val="ListParagraph"/>
              <w:numPr>
                <w:ilvl w:val="2"/>
                <w:numId w:val="376"/>
              </w:numPr>
              <w:spacing w:after="0" w:line="240" w:lineRule="auto"/>
              <w:rPr>
                <w:szCs w:val="24"/>
                <w:lang w:val="en-GB"/>
              </w:rPr>
            </w:pPr>
            <w:r w:rsidRPr="00D22530">
              <w:rPr>
                <w:szCs w:val="24"/>
                <w:lang w:val="en-GB"/>
              </w:rPr>
              <w:t>Flushing equipment</w:t>
            </w:r>
          </w:p>
          <w:p w14:paraId="64C79F56" w14:textId="77777777" w:rsidR="004A6325" w:rsidRPr="00D22530" w:rsidRDefault="004A6325">
            <w:pPr>
              <w:pStyle w:val="ListParagraph"/>
              <w:numPr>
                <w:ilvl w:val="2"/>
                <w:numId w:val="376"/>
              </w:numPr>
              <w:spacing w:after="0" w:line="240" w:lineRule="auto"/>
              <w:rPr>
                <w:szCs w:val="24"/>
                <w:lang w:val="en-GB"/>
              </w:rPr>
            </w:pPr>
            <w:r w:rsidRPr="00D22530">
              <w:rPr>
                <w:szCs w:val="24"/>
                <w:lang w:val="en-GB"/>
              </w:rPr>
              <w:t>Digital multimeters</w:t>
            </w:r>
          </w:p>
          <w:p w14:paraId="59388301" w14:textId="77777777" w:rsidR="004A6325" w:rsidRPr="00D22530" w:rsidRDefault="004A6325">
            <w:pPr>
              <w:pStyle w:val="ListParagraph"/>
              <w:numPr>
                <w:ilvl w:val="2"/>
                <w:numId w:val="376"/>
              </w:numPr>
              <w:spacing w:after="0" w:line="240" w:lineRule="auto"/>
              <w:rPr>
                <w:szCs w:val="24"/>
                <w:lang w:val="en-GB"/>
              </w:rPr>
            </w:pPr>
            <w:r w:rsidRPr="00D22530">
              <w:rPr>
                <w:szCs w:val="24"/>
                <w:lang w:val="en-GB"/>
              </w:rPr>
              <w:t>Lifting jacks</w:t>
            </w:r>
          </w:p>
          <w:p w14:paraId="68069241" w14:textId="77777777" w:rsidR="004A6325" w:rsidRPr="00D22530" w:rsidRDefault="004A6325">
            <w:pPr>
              <w:numPr>
                <w:ilvl w:val="0"/>
                <w:numId w:val="165"/>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Hydraulic system components</w:t>
            </w:r>
          </w:p>
          <w:p w14:paraId="5F25C019" w14:textId="77777777" w:rsidR="004A6325" w:rsidRPr="000E543A" w:rsidRDefault="004A6325">
            <w:pPr>
              <w:pStyle w:val="ListParagraph"/>
              <w:numPr>
                <w:ilvl w:val="2"/>
                <w:numId w:val="379"/>
              </w:numPr>
              <w:spacing w:after="0" w:line="240" w:lineRule="auto"/>
              <w:rPr>
                <w:szCs w:val="24"/>
                <w:lang w:val="en-GB"/>
              </w:rPr>
            </w:pPr>
            <w:r w:rsidRPr="000E543A">
              <w:rPr>
                <w:szCs w:val="24"/>
                <w:lang w:val="en-GB"/>
              </w:rPr>
              <w:t>Single acting hydraulic cylinders</w:t>
            </w:r>
          </w:p>
          <w:p w14:paraId="46475BEB" w14:textId="77777777" w:rsidR="004A6325" w:rsidRPr="00D22530" w:rsidRDefault="004A6325">
            <w:pPr>
              <w:pStyle w:val="ListParagraph"/>
              <w:numPr>
                <w:ilvl w:val="2"/>
                <w:numId w:val="379"/>
              </w:numPr>
              <w:spacing w:after="0" w:line="240" w:lineRule="auto"/>
              <w:rPr>
                <w:szCs w:val="24"/>
                <w:lang w:val="en-GB"/>
              </w:rPr>
            </w:pPr>
            <w:r w:rsidRPr="00D22530">
              <w:rPr>
                <w:szCs w:val="24"/>
                <w:lang w:val="en-GB"/>
              </w:rPr>
              <w:t>Double acting hydraulic cylinders</w:t>
            </w:r>
          </w:p>
          <w:p w14:paraId="3A9E223C" w14:textId="77777777" w:rsidR="004A6325" w:rsidRPr="00D22530" w:rsidRDefault="004A6325">
            <w:pPr>
              <w:pStyle w:val="ListParagraph"/>
              <w:numPr>
                <w:ilvl w:val="2"/>
                <w:numId w:val="379"/>
              </w:numPr>
              <w:spacing w:after="0" w:line="240" w:lineRule="auto"/>
              <w:rPr>
                <w:szCs w:val="24"/>
                <w:lang w:val="en-GB"/>
              </w:rPr>
            </w:pPr>
            <w:r w:rsidRPr="00D22530">
              <w:rPr>
                <w:szCs w:val="24"/>
                <w:lang w:val="en-GB"/>
              </w:rPr>
              <w:t>Hydraulic motors</w:t>
            </w:r>
          </w:p>
          <w:p w14:paraId="5F9425CC" w14:textId="77777777" w:rsidR="004A6325" w:rsidRPr="00D22530" w:rsidRDefault="004A6325">
            <w:pPr>
              <w:pStyle w:val="ListParagraph"/>
              <w:numPr>
                <w:ilvl w:val="2"/>
                <w:numId w:val="379"/>
              </w:numPr>
              <w:spacing w:after="0" w:line="240" w:lineRule="auto"/>
              <w:rPr>
                <w:szCs w:val="24"/>
                <w:lang w:val="en-GB"/>
              </w:rPr>
            </w:pPr>
            <w:r w:rsidRPr="00D22530">
              <w:rPr>
                <w:szCs w:val="24"/>
                <w:lang w:val="en-GB"/>
              </w:rPr>
              <w:t>Directional control valves</w:t>
            </w:r>
          </w:p>
          <w:p w14:paraId="517AE052" w14:textId="77777777" w:rsidR="004A6325" w:rsidRPr="00D22530" w:rsidRDefault="004A6325">
            <w:pPr>
              <w:pStyle w:val="ListParagraph"/>
              <w:numPr>
                <w:ilvl w:val="2"/>
                <w:numId w:val="379"/>
              </w:numPr>
              <w:spacing w:after="0" w:line="240" w:lineRule="auto"/>
              <w:rPr>
                <w:szCs w:val="24"/>
                <w:lang w:val="en-GB"/>
              </w:rPr>
            </w:pPr>
            <w:r w:rsidRPr="00D22530">
              <w:rPr>
                <w:szCs w:val="24"/>
                <w:lang w:val="en-GB"/>
              </w:rPr>
              <w:t>Pressure control valves</w:t>
            </w:r>
          </w:p>
          <w:p w14:paraId="71FC8220" w14:textId="77777777" w:rsidR="004A6325" w:rsidRPr="00D22530" w:rsidRDefault="004A6325">
            <w:pPr>
              <w:pStyle w:val="ListParagraph"/>
              <w:numPr>
                <w:ilvl w:val="2"/>
                <w:numId w:val="379"/>
              </w:numPr>
              <w:spacing w:after="0" w:line="240" w:lineRule="auto"/>
              <w:rPr>
                <w:szCs w:val="24"/>
                <w:lang w:val="en-GB"/>
              </w:rPr>
            </w:pPr>
            <w:r w:rsidRPr="00D22530">
              <w:rPr>
                <w:szCs w:val="24"/>
                <w:lang w:val="en-GB"/>
              </w:rPr>
              <w:t>Flow control valves</w:t>
            </w:r>
          </w:p>
          <w:p w14:paraId="7F190BBE" w14:textId="77777777" w:rsidR="004A6325" w:rsidRPr="00D22530" w:rsidRDefault="004A6325">
            <w:pPr>
              <w:pStyle w:val="ListParagraph"/>
              <w:numPr>
                <w:ilvl w:val="2"/>
                <w:numId w:val="379"/>
              </w:numPr>
              <w:spacing w:after="0" w:line="240" w:lineRule="auto"/>
              <w:rPr>
                <w:szCs w:val="24"/>
                <w:lang w:val="en-GB"/>
              </w:rPr>
            </w:pPr>
            <w:r w:rsidRPr="00D22530">
              <w:rPr>
                <w:szCs w:val="24"/>
                <w:lang w:val="en-GB"/>
              </w:rPr>
              <w:t>Oil reservoirs</w:t>
            </w:r>
          </w:p>
          <w:p w14:paraId="7EE47D9E" w14:textId="77777777" w:rsidR="004A6325" w:rsidRPr="00D22530" w:rsidRDefault="004A6325">
            <w:pPr>
              <w:pStyle w:val="ListParagraph"/>
              <w:numPr>
                <w:ilvl w:val="2"/>
                <w:numId w:val="379"/>
              </w:numPr>
              <w:spacing w:after="0" w:line="240" w:lineRule="auto"/>
              <w:rPr>
                <w:szCs w:val="24"/>
                <w:lang w:val="en-GB"/>
              </w:rPr>
            </w:pPr>
            <w:r w:rsidRPr="00D22530">
              <w:rPr>
                <w:szCs w:val="24"/>
                <w:lang w:val="en-GB"/>
              </w:rPr>
              <w:t>Solenoid valves</w:t>
            </w:r>
          </w:p>
          <w:p w14:paraId="1EB41182" w14:textId="77777777" w:rsidR="004A6325" w:rsidRPr="00D22530" w:rsidRDefault="004A6325">
            <w:pPr>
              <w:pStyle w:val="ListParagraph"/>
              <w:numPr>
                <w:ilvl w:val="2"/>
                <w:numId w:val="379"/>
              </w:numPr>
              <w:spacing w:after="0" w:line="240" w:lineRule="auto"/>
              <w:rPr>
                <w:szCs w:val="24"/>
                <w:lang w:val="en-GB"/>
              </w:rPr>
            </w:pPr>
            <w:r w:rsidRPr="00D22530">
              <w:rPr>
                <w:szCs w:val="24"/>
                <w:lang w:val="en-GB"/>
              </w:rPr>
              <w:t>Filters</w:t>
            </w:r>
          </w:p>
          <w:p w14:paraId="7D106C7C" w14:textId="77777777" w:rsidR="004A6325" w:rsidRPr="00D22530" w:rsidRDefault="004A6325">
            <w:pPr>
              <w:pStyle w:val="ListParagraph"/>
              <w:numPr>
                <w:ilvl w:val="2"/>
                <w:numId w:val="379"/>
              </w:numPr>
              <w:spacing w:after="0" w:line="240" w:lineRule="auto"/>
              <w:rPr>
                <w:szCs w:val="24"/>
                <w:lang w:val="en-GB"/>
              </w:rPr>
            </w:pPr>
            <w:r w:rsidRPr="00D22530">
              <w:rPr>
                <w:szCs w:val="24"/>
                <w:lang w:val="en-GB"/>
              </w:rPr>
              <w:t>Hydraulic system accumulators</w:t>
            </w:r>
          </w:p>
          <w:p w14:paraId="7A1EBD17" w14:textId="77777777" w:rsidR="004A6325" w:rsidRPr="00D22530" w:rsidRDefault="004A6325">
            <w:pPr>
              <w:pStyle w:val="ListParagraph"/>
              <w:numPr>
                <w:ilvl w:val="2"/>
                <w:numId w:val="379"/>
              </w:numPr>
              <w:spacing w:after="0" w:line="240" w:lineRule="auto"/>
              <w:rPr>
                <w:szCs w:val="24"/>
                <w:lang w:val="en-GB"/>
              </w:rPr>
            </w:pPr>
            <w:r w:rsidRPr="00D22530">
              <w:rPr>
                <w:szCs w:val="24"/>
                <w:lang w:val="en-GB"/>
              </w:rPr>
              <w:t>Industrial pressure sensors</w:t>
            </w:r>
          </w:p>
          <w:p w14:paraId="084918DD" w14:textId="77777777" w:rsidR="004A6325" w:rsidRPr="00D22530" w:rsidRDefault="004A6325">
            <w:pPr>
              <w:pStyle w:val="ListParagraph"/>
              <w:numPr>
                <w:ilvl w:val="2"/>
                <w:numId w:val="379"/>
              </w:numPr>
              <w:spacing w:after="0" w:line="240" w:lineRule="auto"/>
              <w:rPr>
                <w:szCs w:val="24"/>
                <w:lang w:val="en-GB"/>
              </w:rPr>
            </w:pPr>
            <w:r w:rsidRPr="00D22530">
              <w:rPr>
                <w:szCs w:val="24"/>
                <w:lang w:val="en-GB"/>
              </w:rPr>
              <w:t>Industrial temperature sensors</w:t>
            </w:r>
          </w:p>
          <w:p w14:paraId="774B9359" w14:textId="77777777" w:rsidR="004A6325" w:rsidRPr="00D22530" w:rsidRDefault="004A6325">
            <w:pPr>
              <w:pStyle w:val="ListParagraph"/>
              <w:numPr>
                <w:ilvl w:val="2"/>
                <w:numId w:val="379"/>
              </w:numPr>
              <w:spacing w:after="0" w:line="240" w:lineRule="auto"/>
              <w:rPr>
                <w:szCs w:val="24"/>
                <w:lang w:val="en-GB"/>
              </w:rPr>
            </w:pPr>
            <w:r w:rsidRPr="00D22530">
              <w:rPr>
                <w:szCs w:val="24"/>
                <w:lang w:val="en-GB"/>
              </w:rPr>
              <w:t>Industrial flow rate sensors</w:t>
            </w:r>
          </w:p>
          <w:p w14:paraId="2960BEF6" w14:textId="77777777" w:rsidR="004A6325" w:rsidRPr="00D22530" w:rsidRDefault="004A6325">
            <w:pPr>
              <w:numPr>
                <w:ilvl w:val="0"/>
                <w:numId w:val="165"/>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Types of hydraulic piping materials</w:t>
            </w:r>
          </w:p>
          <w:p w14:paraId="7F8AA021" w14:textId="77777777" w:rsidR="004A6325" w:rsidRPr="000E543A" w:rsidRDefault="004A6325">
            <w:pPr>
              <w:pStyle w:val="ListParagraph"/>
              <w:numPr>
                <w:ilvl w:val="2"/>
                <w:numId w:val="394"/>
              </w:numPr>
              <w:spacing w:after="0" w:line="240" w:lineRule="auto"/>
              <w:rPr>
                <w:szCs w:val="24"/>
                <w:lang w:val="en-GB"/>
              </w:rPr>
            </w:pPr>
            <w:r w:rsidRPr="000E543A">
              <w:rPr>
                <w:szCs w:val="24"/>
                <w:lang w:val="en-GB"/>
              </w:rPr>
              <w:t>Steel pipes</w:t>
            </w:r>
          </w:p>
          <w:p w14:paraId="042E1E1C" w14:textId="77777777" w:rsidR="004A6325" w:rsidRPr="00D22530" w:rsidRDefault="004A6325">
            <w:pPr>
              <w:pStyle w:val="ListParagraph"/>
              <w:numPr>
                <w:ilvl w:val="2"/>
                <w:numId w:val="394"/>
              </w:numPr>
              <w:spacing w:after="0" w:line="240" w:lineRule="auto"/>
              <w:rPr>
                <w:szCs w:val="24"/>
                <w:lang w:val="en-GB"/>
              </w:rPr>
            </w:pPr>
            <w:r w:rsidRPr="00D22530">
              <w:rPr>
                <w:szCs w:val="24"/>
                <w:lang w:val="en-GB"/>
              </w:rPr>
              <w:t>Stainless steel pipes</w:t>
            </w:r>
          </w:p>
          <w:p w14:paraId="7845BF0E" w14:textId="77777777" w:rsidR="004A6325" w:rsidRPr="00D22530" w:rsidRDefault="004A6325">
            <w:pPr>
              <w:pStyle w:val="ListParagraph"/>
              <w:numPr>
                <w:ilvl w:val="2"/>
                <w:numId w:val="394"/>
              </w:numPr>
              <w:spacing w:after="0" w:line="240" w:lineRule="auto"/>
              <w:rPr>
                <w:szCs w:val="24"/>
                <w:lang w:val="en-GB"/>
              </w:rPr>
            </w:pPr>
            <w:r w:rsidRPr="00D22530">
              <w:rPr>
                <w:szCs w:val="24"/>
                <w:lang w:val="en-GB"/>
              </w:rPr>
              <w:t>Plastic pipes</w:t>
            </w:r>
          </w:p>
          <w:p w14:paraId="26BF86B5" w14:textId="77777777" w:rsidR="004A6325" w:rsidRPr="00D22530" w:rsidRDefault="004A6325">
            <w:pPr>
              <w:pStyle w:val="ListParagraph"/>
              <w:numPr>
                <w:ilvl w:val="2"/>
                <w:numId w:val="394"/>
              </w:numPr>
              <w:spacing w:after="0" w:line="240" w:lineRule="auto"/>
              <w:rPr>
                <w:szCs w:val="24"/>
                <w:lang w:val="en-GB"/>
              </w:rPr>
            </w:pPr>
            <w:r w:rsidRPr="00D22530">
              <w:rPr>
                <w:szCs w:val="24"/>
                <w:lang w:val="en-GB"/>
              </w:rPr>
              <w:t>Copper pipes</w:t>
            </w:r>
          </w:p>
          <w:p w14:paraId="1C9F82BB" w14:textId="77777777" w:rsidR="004A6325" w:rsidRPr="00D22530" w:rsidRDefault="004A6325">
            <w:pPr>
              <w:pStyle w:val="ListParagraph"/>
              <w:numPr>
                <w:ilvl w:val="2"/>
                <w:numId w:val="394"/>
              </w:numPr>
              <w:spacing w:after="0" w:line="240" w:lineRule="auto"/>
              <w:rPr>
                <w:szCs w:val="24"/>
                <w:lang w:val="en-GB"/>
              </w:rPr>
            </w:pPr>
            <w:r w:rsidRPr="00D22530">
              <w:rPr>
                <w:szCs w:val="24"/>
                <w:lang w:val="en-GB"/>
              </w:rPr>
              <w:t>Aluminium pipes</w:t>
            </w:r>
          </w:p>
          <w:p w14:paraId="2E670385" w14:textId="77777777" w:rsidR="004A6325" w:rsidRPr="00D22530" w:rsidRDefault="004A6325">
            <w:pPr>
              <w:numPr>
                <w:ilvl w:val="0"/>
                <w:numId w:val="165"/>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Hydraulic pipes selection criteria</w:t>
            </w:r>
          </w:p>
          <w:p w14:paraId="40FED903" w14:textId="77777777" w:rsidR="004A6325" w:rsidRPr="000E543A" w:rsidRDefault="004A6325">
            <w:pPr>
              <w:pStyle w:val="ListParagraph"/>
              <w:numPr>
                <w:ilvl w:val="2"/>
                <w:numId w:val="395"/>
              </w:numPr>
              <w:spacing w:after="0" w:line="240" w:lineRule="auto"/>
              <w:rPr>
                <w:szCs w:val="24"/>
                <w:lang w:val="en-GB"/>
              </w:rPr>
            </w:pPr>
            <w:r w:rsidRPr="000E543A">
              <w:rPr>
                <w:szCs w:val="24"/>
                <w:lang w:val="en-GB"/>
              </w:rPr>
              <w:t>Pressure rating</w:t>
            </w:r>
          </w:p>
          <w:p w14:paraId="0BD81DD0" w14:textId="77777777" w:rsidR="004A6325" w:rsidRPr="00D22530" w:rsidRDefault="004A6325">
            <w:pPr>
              <w:pStyle w:val="ListParagraph"/>
              <w:numPr>
                <w:ilvl w:val="2"/>
                <w:numId w:val="395"/>
              </w:numPr>
              <w:spacing w:after="0" w:line="240" w:lineRule="auto"/>
              <w:rPr>
                <w:szCs w:val="24"/>
                <w:lang w:val="en-GB"/>
              </w:rPr>
            </w:pPr>
            <w:r w:rsidRPr="00D22530">
              <w:rPr>
                <w:szCs w:val="24"/>
                <w:lang w:val="en-GB"/>
              </w:rPr>
              <w:t>Temperature range</w:t>
            </w:r>
          </w:p>
          <w:p w14:paraId="7CFC603E" w14:textId="77777777" w:rsidR="004A6325" w:rsidRPr="00D22530" w:rsidRDefault="004A6325">
            <w:pPr>
              <w:pStyle w:val="ListParagraph"/>
              <w:numPr>
                <w:ilvl w:val="2"/>
                <w:numId w:val="395"/>
              </w:numPr>
              <w:spacing w:after="0" w:line="240" w:lineRule="auto"/>
              <w:rPr>
                <w:szCs w:val="24"/>
                <w:lang w:val="en-GB"/>
              </w:rPr>
            </w:pPr>
            <w:r w:rsidRPr="00D22530">
              <w:rPr>
                <w:szCs w:val="24"/>
                <w:lang w:val="en-GB"/>
              </w:rPr>
              <w:t>Compatibility with hydraulic fluid</w:t>
            </w:r>
          </w:p>
          <w:p w14:paraId="790526C0" w14:textId="77777777" w:rsidR="004A6325" w:rsidRPr="00D22530" w:rsidRDefault="004A6325">
            <w:pPr>
              <w:pStyle w:val="ListParagraph"/>
              <w:numPr>
                <w:ilvl w:val="2"/>
                <w:numId w:val="395"/>
              </w:numPr>
              <w:spacing w:after="0" w:line="240" w:lineRule="auto"/>
              <w:rPr>
                <w:szCs w:val="24"/>
                <w:lang w:val="en-GB"/>
              </w:rPr>
            </w:pPr>
            <w:r w:rsidRPr="00D22530">
              <w:rPr>
                <w:szCs w:val="24"/>
                <w:lang w:val="en-GB"/>
              </w:rPr>
              <w:t>Environmental consideration</w:t>
            </w:r>
          </w:p>
          <w:p w14:paraId="55AC9A3F" w14:textId="77777777" w:rsidR="004A6325" w:rsidRPr="00D22530" w:rsidRDefault="004A6325">
            <w:pPr>
              <w:numPr>
                <w:ilvl w:val="0"/>
                <w:numId w:val="165"/>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Hydraulic piping techniques</w:t>
            </w:r>
          </w:p>
          <w:p w14:paraId="59A63E86" w14:textId="77777777" w:rsidR="004A6325" w:rsidRPr="000E543A" w:rsidRDefault="004A6325">
            <w:pPr>
              <w:pStyle w:val="ListParagraph"/>
              <w:numPr>
                <w:ilvl w:val="2"/>
                <w:numId w:val="396"/>
              </w:numPr>
              <w:spacing w:after="0" w:line="240" w:lineRule="auto"/>
              <w:rPr>
                <w:szCs w:val="24"/>
                <w:lang w:val="en-GB"/>
              </w:rPr>
            </w:pPr>
            <w:r w:rsidRPr="000E543A">
              <w:rPr>
                <w:szCs w:val="24"/>
                <w:lang w:val="en-GB"/>
              </w:rPr>
              <w:t>Cutting</w:t>
            </w:r>
          </w:p>
          <w:p w14:paraId="59B97A23" w14:textId="77777777" w:rsidR="004A6325" w:rsidRPr="000E543A" w:rsidRDefault="004A6325">
            <w:pPr>
              <w:pStyle w:val="ListParagraph"/>
              <w:numPr>
                <w:ilvl w:val="2"/>
                <w:numId w:val="396"/>
              </w:numPr>
              <w:spacing w:after="0" w:line="240" w:lineRule="auto"/>
              <w:rPr>
                <w:szCs w:val="24"/>
                <w:lang w:val="en-GB"/>
              </w:rPr>
            </w:pPr>
            <w:r w:rsidRPr="000E543A">
              <w:rPr>
                <w:szCs w:val="24"/>
                <w:lang w:val="en-GB"/>
              </w:rPr>
              <w:t>Bending</w:t>
            </w:r>
          </w:p>
          <w:p w14:paraId="3B8F7A4A" w14:textId="77777777" w:rsidR="004A6325" w:rsidRPr="00D22530" w:rsidRDefault="004A6325">
            <w:pPr>
              <w:pStyle w:val="ListParagraph"/>
              <w:numPr>
                <w:ilvl w:val="2"/>
                <w:numId w:val="396"/>
              </w:numPr>
              <w:spacing w:after="0" w:line="240" w:lineRule="auto"/>
              <w:rPr>
                <w:szCs w:val="24"/>
                <w:lang w:val="en-GB"/>
              </w:rPr>
            </w:pPr>
            <w:r w:rsidRPr="00D22530">
              <w:rPr>
                <w:szCs w:val="24"/>
                <w:lang w:val="en-GB"/>
              </w:rPr>
              <w:t>Joining</w:t>
            </w:r>
          </w:p>
          <w:p w14:paraId="0A53401A" w14:textId="77777777" w:rsidR="004A6325" w:rsidRPr="00D22530" w:rsidRDefault="004A6325">
            <w:pPr>
              <w:numPr>
                <w:ilvl w:val="0"/>
                <w:numId w:val="165"/>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Installing hydraulic system pipes and fittings</w:t>
            </w:r>
          </w:p>
          <w:p w14:paraId="36CEE968" w14:textId="77777777" w:rsidR="004A6325" w:rsidRPr="000E543A" w:rsidRDefault="004A6325">
            <w:pPr>
              <w:pStyle w:val="ListParagraph"/>
              <w:numPr>
                <w:ilvl w:val="2"/>
                <w:numId w:val="397"/>
              </w:numPr>
              <w:spacing w:after="0" w:line="240" w:lineRule="auto"/>
              <w:rPr>
                <w:szCs w:val="24"/>
                <w:lang w:val="en-GB"/>
              </w:rPr>
            </w:pPr>
            <w:r w:rsidRPr="000E543A">
              <w:rPr>
                <w:szCs w:val="24"/>
                <w:lang w:val="en-GB"/>
              </w:rPr>
              <w:t>Types of fittings: compression fittings, flare fittings, bite-type fittings, O-ring face seal fittings</w:t>
            </w:r>
          </w:p>
          <w:p w14:paraId="3ADD0AF5" w14:textId="77777777" w:rsidR="004A6325" w:rsidRPr="00D22530" w:rsidRDefault="004A6325">
            <w:pPr>
              <w:pStyle w:val="ListParagraph"/>
              <w:numPr>
                <w:ilvl w:val="2"/>
                <w:numId w:val="397"/>
              </w:numPr>
              <w:spacing w:after="0" w:line="240" w:lineRule="auto"/>
              <w:rPr>
                <w:szCs w:val="24"/>
                <w:lang w:val="en-GB"/>
              </w:rPr>
            </w:pPr>
            <w:r w:rsidRPr="00D22530">
              <w:rPr>
                <w:szCs w:val="24"/>
                <w:lang w:val="en-GB"/>
              </w:rPr>
              <w:t>Preparing, aligning and installing hydraulic pipes and fittings</w:t>
            </w:r>
          </w:p>
          <w:p w14:paraId="4CFA1A1E" w14:textId="77777777" w:rsidR="004A6325" w:rsidRPr="00D22530" w:rsidRDefault="004A6325">
            <w:pPr>
              <w:pStyle w:val="ListParagraph"/>
              <w:numPr>
                <w:ilvl w:val="2"/>
                <w:numId w:val="397"/>
              </w:numPr>
              <w:spacing w:after="0" w:line="240" w:lineRule="auto"/>
              <w:rPr>
                <w:szCs w:val="24"/>
                <w:lang w:val="en-GB"/>
              </w:rPr>
            </w:pPr>
            <w:r w:rsidRPr="00D22530">
              <w:rPr>
                <w:szCs w:val="24"/>
                <w:lang w:val="en-GB"/>
              </w:rPr>
              <w:t>Piping supports</w:t>
            </w:r>
          </w:p>
          <w:p w14:paraId="31C8C4D2" w14:textId="77777777" w:rsidR="004A6325" w:rsidRPr="00D22530" w:rsidRDefault="004A6325">
            <w:pPr>
              <w:numPr>
                <w:ilvl w:val="0"/>
                <w:numId w:val="165"/>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Mounting Accessories and Equipment</w:t>
            </w:r>
          </w:p>
          <w:p w14:paraId="7E33708C" w14:textId="77777777" w:rsidR="004A6325" w:rsidRPr="000E543A" w:rsidRDefault="004A6325">
            <w:pPr>
              <w:pStyle w:val="ListParagraph"/>
              <w:numPr>
                <w:ilvl w:val="2"/>
                <w:numId w:val="398"/>
              </w:numPr>
              <w:spacing w:after="0" w:line="240" w:lineRule="auto"/>
              <w:rPr>
                <w:szCs w:val="24"/>
                <w:lang w:val="en-GB"/>
              </w:rPr>
            </w:pPr>
            <w:r w:rsidRPr="000E543A">
              <w:rPr>
                <w:szCs w:val="24"/>
                <w:lang w:val="en-GB"/>
              </w:rPr>
              <w:t>Mounting hydraulic components.</w:t>
            </w:r>
          </w:p>
          <w:p w14:paraId="167196E9" w14:textId="77777777" w:rsidR="004A6325" w:rsidRPr="00D22530" w:rsidRDefault="004A6325">
            <w:pPr>
              <w:pStyle w:val="ListParagraph"/>
              <w:numPr>
                <w:ilvl w:val="2"/>
                <w:numId w:val="398"/>
              </w:numPr>
              <w:spacing w:after="0" w:line="240" w:lineRule="auto"/>
              <w:rPr>
                <w:szCs w:val="24"/>
                <w:lang w:val="en-GB"/>
              </w:rPr>
            </w:pPr>
            <w:r w:rsidRPr="00D22530">
              <w:rPr>
                <w:szCs w:val="24"/>
                <w:lang w:val="en-GB"/>
              </w:rPr>
              <w:t>Mounting techniques.</w:t>
            </w:r>
          </w:p>
          <w:p w14:paraId="1EB7196D" w14:textId="77777777" w:rsidR="004A6325" w:rsidRPr="00D22530" w:rsidRDefault="004A6325">
            <w:pPr>
              <w:pStyle w:val="ListParagraph"/>
              <w:numPr>
                <w:ilvl w:val="2"/>
                <w:numId w:val="398"/>
              </w:numPr>
              <w:spacing w:after="0" w:line="240" w:lineRule="auto"/>
              <w:rPr>
                <w:szCs w:val="24"/>
                <w:lang w:val="en-GB"/>
              </w:rPr>
            </w:pPr>
            <w:r w:rsidRPr="00D22530">
              <w:rPr>
                <w:szCs w:val="24"/>
                <w:lang w:val="en-GB"/>
              </w:rPr>
              <w:t>Positioning and securing accessories and equipment</w:t>
            </w:r>
          </w:p>
          <w:p w14:paraId="71572796" w14:textId="77777777" w:rsidR="004A6325" w:rsidRPr="00D22530" w:rsidRDefault="004A6325">
            <w:pPr>
              <w:pStyle w:val="ListParagraph"/>
              <w:numPr>
                <w:ilvl w:val="2"/>
                <w:numId w:val="398"/>
              </w:numPr>
              <w:spacing w:after="0" w:line="240" w:lineRule="auto"/>
              <w:rPr>
                <w:kern w:val="0"/>
                <w:szCs w:val="24"/>
                <w:lang w:val="en-GB"/>
              </w:rPr>
            </w:pPr>
            <w:r w:rsidRPr="00D22530">
              <w:rPr>
                <w:szCs w:val="24"/>
                <w:lang w:val="en-GB"/>
              </w:rPr>
              <w:t>Ensuring accessibility for maintenance and operation</w:t>
            </w:r>
          </w:p>
        </w:tc>
        <w:tc>
          <w:tcPr>
            <w:tcW w:w="1213" w:type="pct"/>
            <w:tcBorders>
              <w:top w:val="single" w:sz="4" w:space="0" w:color="auto"/>
              <w:left w:val="single" w:sz="4" w:space="0" w:color="auto"/>
              <w:bottom w:val="single" w:sz="4" w:space="0" w:color="auto"/>
              <w:right w:val="single" w:sz="4" w:space="0" w:color="auto"/>
            </w:tcBorders>
          </w:tcPr>
          <w:p w14:paraId="3796A027" w14:textId="77777777" w:rsidR="004A6325" w:rsidRPr="00D22530" w:rsidRDefault="004A6325" w:rsidP="006218ED">
            <w:pPr>
              <w:spacing w:after="120" w:line="240" w:lineRule="auto"/>
              <w:ind w:left="127"/>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1.</w:t>
            </w:r>
            <w:r w:rsidRPr="00D22530">
              <w:rPr>
                <w:rFonts w:ascii="Times New Roman" w:eastAsia="Times New Roman" w:hAnsi="Times New Roman" w:cs="Times New Roman"/>
                <w:color w:val="000000"/>
                <w:kern w:val="28"/>
                <w:sz w:val="24"/>
                <w:szCs w:val="24"/>
                <w14:ligatures w14:val="none"/>
              </w:rPr>
              <w:tab/>
              <w:t>Written tests</w:t>
            </w:r>
          </w:p>
          <w:p w14:paraId="288AB8FC" w14:textId="77777777" w:rsidR="004A6325" w:rsidRPr="00D22530" w:rsidRDefault="004A6325" w:rsidP="006218ED">
            <w:pPr>
              <w:spacing w:after="120" w:line="240" w:lineRule="auto"/>
              <w:ind w:left="577" w:hanging="450"/>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2.</w:t>
            </w:r>
            <w:r w:rsidRPr="00D22530">
              <w:rPr>
                <w:rFonts w:ascii="Times New Roman" w:eastAsia="Times New Roman" w:hAnsi="Times New Roman" w:cs="Times New Roman"/>
                <w:color w:val="000000"/>
                <w:kern w:val="28"/>
                <w:sz w:val="24"/>
                <w:szCs w:val="24"/>
                <w14:ligatures w14:val="none"/>
              </w:rPr>
              <w:tab/>
              <w:t xml:space="preserve">Oral Questioning </w:t>
            </w:r>
          </w:p>
          <w:p w14:paraId="6CE75397" w14:textId="77777777" w:rsidR="004A6325" w:rsidRPr="00D22530" w:rsidRDefault="004A6325" w:rsidP="006218ED">
            <w:pPr>
              <w:spacing w:after="120" w:line="240" w:lineRule="auto"/>
              <w:ind w:left="487" w:hanging="360"/>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3.</w:t>
            </w:r>
            <w:r w:rsidRPr="00D22530">
              <w:rPr>
                <w:rFonts w:ascii="Times New Roman" w:eastAsia="Times New Roman" w:hAnsi="Times New Roman" w:cs="Times New Roman"/>
                <w:color w:val="000000"/>
                <w:kern w:val="28"/>
                <w:sz w:val="24"/>
                <w:szCs w:val="24"/>
                <w14:ligatures w14:val="none"/>
              </w:rPr>
              <w:tab/>
              <w:t xml:space="preserve">Practical assessment </w:t>
            </w:r>
          </w:p>
          <w:p w14:paraId="017EC2F8" w14:textId="77777777" w:rsidR="004A6325" w:rsidRPr="00D22530" w:rsidRDefault="004A6325" w:rsidP="006218ED">
            <w:pPr>
              <w:spacing w:after="120" w:line="240" w:lineRule="auto"/>
              <w:ind w:left="127"/>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4.</w:t>
            </w:r>
            <w:r w:rsidRPr="00D22530">
              <w:rPr>
                <w:rFonts w:ascii="Times New Roman" w:eastAsia="Times New Roman" w:hAnsi="Times New Roman" w:cs="Times New Roman"/>
                <w:color w:val="000000"/>
                <w:kern w:val="28"/>
                <w:sz w:val="24"/>
                <w:szCs w:val="24"/>
                <w14:ligatures w14:val="none"/>
              </w:rPr>
              <w:tab/>
              <w:t>Project</w:t>
            </w:r>
          </w:p>
          <w:p w14:paraId="770A41FD" w14:textId="77777777" w:rsidR="004A6325" w:rsidRPr="00D22530" w:rsidRDefault="004A6325" w:rsidP="006218ED">
            <w:pPr>
              <w:spacing w:after="120" w:line="240" w:lineRule="auto"/>
              <w:ind w:left="487" w:hanging="360"/>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5.</w:t>
            </w:r>
            <w:r w:rsidRPr="00D22530">
              <w:rPr>
                <w:rFonts w:ascii="Times New Roman" w:eastAsia="Times New Roman" w:hAnsi="Times New Roman" w:cs="Times New Roman"/>
                <w:color w:val="000000"/>
                <w:kern w:val="28"/>
                <w:sz w:val="24"/>
                <w:szCs w:val="24"/>
                <w14:ligatures w14:val="none"/>
              </w:rPr>
              <w:tab/>
              <w:t>Third party report</w:t>
            </w:r>
          </w:p>
          <w:p w14:paraId="5F9272F5" w14:textId="77777777" w:rsidR="004A6325" w:rsidRPr="00D22530" w:rsidRDefault="004A6325" w:rsidP="006218ED">
            <w:pPr>
              <w:spacing w:after="120" w:line="240" w:lineRule="auto"/>
              <w:ind w:left="577" w:hanging="450"/>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6.</w:t>
            </w:r>
            <w:r w:rsidRPr="00D22530">
              <w:rPr>
                <w:rFonts w:ascii="Times New Roman" w:eastAsia="Times New Roman" w:hAnsi="Times New Roman" w:cs="Times New Roman"/>
                <w:color w:val="000000"/>
                <w:kern w:val="28"/>
                <w:sz w:val="24"/>
                <w:szCs w:val="24"/>
                <w14:ligatures w14:val="none"/>
              </w:rPr>
              <w:tab/>
              <w:t>Portfolio of evidence</w:t>
            </w:r>
          </w:p>
          <w:p w14:paraId="1051038A" w14:textId="77777777" w:rsidR="004A6325" w:rsidRPr="00D22530" w:rsidRDefault="004A6325" w:rsidP="006218ED">
            <w:pPr>
              <w:spacing w:after="120" w:line="240" w:lineRule="auto"/>
              <w:rPr>
                <w:rFonts w:ascii="Times New Roman" w:eastAsia="Times New Roman" w:hAnsi="Times New Roman" w:cs="Times New Roman"/>
                <w:color w:val="000000"/>
                <w:kern w:val="28"/>
                <w:sz w:val="24"/>
                <w:szCs w:val="24"/>
                <w14:ligatures w14:val="none"/>
              </w:rPr>
            </w:pPr>
          </w:p>
          <w:p w14:paraId="0F017324" w14:textId="77777777" w:rsidR="004A6325" w:rsidRPr="00D22530" w:rsidRDefault="004A6325" w:rsidP="006218ED">
            <w:pPr>
              <w:spacing w:after="120" w:line="240" w:lineRule="auto"/>
              <w:rPr>
                <w:rFonts w:ascii="Times New Roman" w:eastAsia="Times New Roman" w:hAnsi="Times New Roman" w:cs="Times New Roman"/>
                <w:color w:val="000000"/>
                <w:kern w:val="28"/>
                <w:sz w:val="24"/>
                <w:szCs w:val="24"/>
                <w14:ligatures w14:val="none"/>
              </w:rPr>
            </w:pPr>
          </w:p>
          <w:p w14:paraId="45AAF3C9" w14:textId="77777777" w:rsidR="004A6325" w:rsidRPr="00D22530" w:rsidRDefault="004A6325" w:rsidP="006218ED">
            <w:pPr>
              <w:spacing w:after="120" w:line="240" w:lineRule="auto"/>
              <w:jc w:val="center"/>
              <w:rPr>
                <w:rFonts w:ascii="Times New Roman" w:eastAsia="Times New Roman" w:hAnsi="Times New Roman" w:cs="Times New Roman"/>
                <w:color w:val="000000"/>
                <w:kern w:val="28"/>
                <w:sz w:val="24"/>
                <w:szCs w:val="24"/>
                <w14:ligatures w14:val="none"/>
              </w:rPr>
            </w:pPr>
          </w:p>
        </w:tc>
      </w:tr>
      <w:tr w:rsidR="004A6325" w:rsidRPr="00D22530" w14:paraId="387E43ED" w14:textId="77777777" w:rsidTr="006218ED">
        <w:trPr>
          <w:trHeight w:val="60"/>
        </w:trPr>
        <w:tc>
          <w:tcPr>
            <w:tcW w:w="1403" w:type="pct"/>
            <w:tcBorders>
              <w:top w:val="single" w:sz="4" w:space="0" w:color="auto"/>
              <w:left w:val="single" w:sz="4" w:space="0" w:color="auto"/>
              <w:bottom w:val="single" w:sz="4" w:space="0" w:color="auto"/>
              <w:right w:val="single" w:sz="4" w:space="0" w:color="auto"/>
            </w:tcBorders>
          </w:tcPr>
          <w:p w14:paraId="0F3F97D9" w14:textId="77777777" w:rsidR="004A6325" w:rsidRPr="00D22530" w:rsidRDefault="004A6325">
            <w:pPr>
              <w:numPr>
                <w:ilvl w:val="0"/>
                <w:numId w:val="151"/>
              </w:numPr>
              <w:spacing w:after="120" w:line="285" w:lineRule="auto"/>
              <w:contextualSpacing/>
              <w:rPr>
                <w:rFonts w:ascii="Times New Roman" w:eastAsia="Times New Roman" w:hAnsi="Times New Roman" w:cs="Times New Roman"/>
                <w:bCs/>
                <w:kern w:val="0"/>
                <w:sz w:val="24"/>
                <w:szCs w:val="24"/>
                <w:lang w:val="en-GB"/>
                <w14:ligatures w14:val="none"/>
              </w:rPr>
            </w:pPr>
            <w:r w:rsidRPr="00D22530">
              <w:rPr>
                <w:rFonts w:ascii="Times New Roman" w:eastAsia="Times New Roman" w:hAnsi="Times New Roman" w:cs="Times New Roman"/>
                <w:bCs/>
                <w:kern w:val="0"/>
                <w:sz w:val="24"/>
                <w:szCs w:val="24"/>
                <w:lang w:val="en-GB"/>
                <w14:ligatures w14:val="none"/>
              </w:rPr>
              <w:t>Mount pneumatic systems</w:t>
            </w:r>
          </w:p>
        </w:tc>
        <w:tc>
          <w:tcPr>
            <w:tcW w:w="2384" w:type="pct"/>
            <w:tcBorders>
              <w:top w:val="single" w:sz="4" w:space="0" w:color="auto"/>
              <w:left w:val="single" w:sz="4" w:space="0" w:color="auto"/>
              <w:bottom w:val="single" w:sz="4" w:space="0" w:color="auto"/>
              <w:right w:val="single" w:sz="4" w:space="0" w:color="auto"/>
            </w:tcBorders>
            <w:shd w:val="clear" w:color="auto" w:fill="auto"/>
          </w:tcPr>
          <w:p w14:paraId="15B12020" w14:textId="77777777" w:rsidR="004A6325" w:rsidRDefault="004A6325">
            <w:pPr>
              <w:numPr>
                <w:ilvl w:val="0"/>
                <w:numId w:val="164"/>
              </w:numPr>
              <w:spacing w:after="0" w:line="240" w:lineRule="auto"/>
              <w:ind w:left="702" w:hanging="630"/>
              <w:contextualSpacing/>
              <w:rPr>
                <w:rFonts w:ascii="Times New Roman" w:eastAsia="Times New Roman" w:hAnsi="Times New Roman" w:cs="Times New Roman"/>
                <w:kern w:val="28"/>
                <w:sz w:val="24"/>
                <w:szCs w:val="24"/>
                <w14:ligatures w14:val="none"/>
              </w:rPr>
            </w:pPr>
            <w:r>
              <w:rPr>
                <w:rFonts w:ascii="Times New Roman" w:eastAsia="Times New Roman" w:hAnsi="Times New Roman" w:cs="Times New Roman"/>
                <w:kern w:val="28"/>
                <w:sz w:val="24"/>
                <w:szCs w:val="24"/>
                <w14:ligatures w14:val="none"/>
              </w:rPr>
              <w:t>Preparation of list of tools and equipment</w:t>
            </w:r>
          </w:p>
          <w:p w14:paraId="472A1942" w14:textId="77777777" w:rsidR="004A6325" w:rsidRPr="00D22530" w:rsidRDefault="004A6325">
            <w:pPr>
              <w:numPr>
                <w:ilvl w:val="0"/>
                <w:numId w:val="164"/>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Tools and equipment</w:t>
            </w:r>
          </w:p>
          <w:p w14:paraId="3517C435" w14:textId="77777777" w:rsidR="004A6325" w:rsidRPr="00D22530" w:rsidRDefault="004A6325">
            <w:pPr>
              <w:numPr>
                <w:ilvl w:val="0"/>
                <w:numId w:val="16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Adjustable wrenches</w:t>
            </w:r>
          </w:p>
          <w:p w14:paraId="6BCEE6D0" w14:textId="77777777" w:rsidR="004A6325" w:rsidRPr="00D22530" w:rsidRDefault="004A6325">
            <w:pPr>
              <w:numPr>
                <w:ilvl w:val="0"/>
                <w:numId w:val="16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Hydraulic torque wrench</w:t>
            </w:r>
          </w:p>
          <w:p w14:paraId="7B79B74A" w14:textId="77777777" w:rsidR="004A6325" w:rsidRPr="00D22530" w:rsidRDefault="004A6325">
            <w:pPr>
              <w:numPr>
                <w:ilvl w:val="0"/>
                <w:numId w:val="16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Sets of combinational wrenches</w:t>
            </w:r>
          </w:p>
          <w:p w14:paraId="07798A4C" w14:textId="77777777" w:rsidR="004A6325" w:rsidRPr="00D22530" w:rsidRDefault="004A6325">
            <w:pPr>
              <w:numPr>
                <w:ilvl w:val="0"/>
                <w:numId w:val="16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Assorted size socket wrenches</w:t>
            </w:r>
          </w:p>
          <w:p w14:paraId="5CBB3530" w14:textId="77777777" w:rsidR="004A6325" w:rsidRPr="00D22530" w:rsidRDefault="004A6325">
            <w:pPr>
              <w:numPr>
                <w:ilvl w:val="0"/>
                <w:numId w:val="16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Assorted sizes of screw drivers</w:t>
            </w:r>
          </w:p>
          <w:p w14:paraId="14F45964" w14:textId="77777777" w:rsidR="004A6325" w:rsidRPr="00D22530" w:rsidRDefault="004A6325">
            <w:pPr>
              <w:numPr>
                <w:ilvl w:val="0"/>
                <w:numId w:val="16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Assorted sizes of Allen keys</w:t>
            </w:r>
          </w:p>
          <w:p w14:paraId="7D161AD4" w14:textId="77777777" w:rsidR="004A6325" w:rsidRPr="00D22530" w:rsidRDefault="004A6325">
            <w:pPr>
              <w:numPr>
                <w:ilvl w:val="0"/>
                <w:numId w:val="16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Ball-pen hammers</w:t>
            </w:r>
          </w:p>
          <w:p w14:paraId="54103E7C" w14:textId="77777777" w:rsidR="004A6325" w:rsidRPr="00D22530" w:rsidRDefault="004A6325">
            <w:pPr>
              <w:numPr>
                <w:ilvl w:val="0"/>
                <w:numId w:val="16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Rubber mallet hammers</w:t>
            </w:r>
          </w:p>
          <w:p w14:paraId="0E3A0479" w14:textId="77777777" w:rsidR="004A6325" w:rsidRPr="00D22530" w:rsidRDefault="004A6325">
            <w:pPr>
              <w:numPr>
                <w:ilvl w:val="0"/>
                <w:numId w:val="16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Claw hammers</w:t>
            </w:r>
          </w:p>
          <w:p w14:paraId="62CA5F3C" w14:textId="77777777" w:rsidR="004A6325" w:rsidRPr="00D22530" w:rsidRDefault="004A6325">
            <w:pPr>
              <w:numPr>
                <w:ilvl w:val="0"/>
                <w:numId w:val="16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Tape measures</w:t>
            </w:r>
          </w:p>
          <w:p w14:paraId="08B4735E" w14:textId="77777777" w:rsidR="004A6325" w:rsidRPr="00D22530" w:rsidRDefault="004A6325">
            <w:pPr>
              <w:numPr>
                <w:ilvl w:val="0"/>
                <w:numId w:val="16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Utility knives</w:t>
            </w:r>
          </w:p>
          <w:p w14:paraId="0DBA8636" w14:textId="77777777" w:rsidR="004A6325" w:rsidRPr="00D22530" w:rsidRDefault="004A6325">
            <w:pPr>
              <w:numPr>
                <w:ilvl w:val="0"/>
                <w:numId w:val="16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Cordless drills</w:t>
            </w:r>
          </w:p>
          <w:p w14:paraId="47BB8DC6" w14:textId="77777777" w:rsidR="004A6325" w:rsidRPr="00D22530" w:rsidRDefault="004A6325">
            <w:pPr>
              <w:numPr>
                <w:ilvl w:val="0"/>
                <w:numId w:val="164"/>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Pneumatic components</w:t>
            </w:r>
          </w:p>
          <w:p w14:paraId="013ABBB3" w14:textId="77777777" w:rsidR="004A6325" w:rsidRPr="00D22530" w:rsidRDefault="004A6325">
            <w:pPr>
              <w:numPr>
                <w:ilvl w:val="0"/>
                <w:numId w:val="17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Directional control valves</w:t>
            </w:r>
          </w:p>
          <w:p w14:paraId="453F828A" w14:textId="77777777" w:rsidR="004A6325" w:rsidRPr="00D22530" w:rsidRDefault="004A6325">
            <w:pPr>
              <w:numPr>
                <w:ilvl w:val="0"/>
                <w:numId w:val="17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Pressure control valves</w:t>
            </w:r>
          </w:p>
          <w:p w14:paraId="307FD109" w14:textId="77777777" w:rsidR="004A6325" w:rsidRPr="00D22530" w:rsidRDefault="004A6325">
            <w:pPr>
              <w:numPr>
                <w:ilvl w:val="0"/>
                <w:numId w:val="17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Flow control valves</w:t>
            </w:r>
          </w:p>
          <w:p w14:paraId="32831099" w14:textId="77777777" w:rsidR="004A6325" w:rsidRPr="00D22530" w:rsidRDefault="004A6325">
            <w:pPr>
              <w:numPr>
                <w:ilvl w:val="0"/>
                <w:numId w:val="17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Compressors</w:t>
            </w:r>
          </w:p>
          <w:p w14:paraId="69209E9D" w14:textId="77777777" w:rsidR="004A6325" w:rsidRPr="00D22530" w:rsidRDefault="004A6325">
            <w:pPr>
              <w:numPr>
                <w:ilvl w:val="0"/>
                <w:numId w:val="17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Solenoid valves</w:t>
            </w:r>
          </w:p>
          <w:p w14:paraId="2371CF7E" w14:textId="77777777" w:rsidR="004A6325" w:rsidRPr="00D22530" w:rsidRDefault="004A6325">
            <w:pPr>
              <w:numPr>
                <w:ilvl w:val="0"/>
                <w:numId w:val="17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Pneumatic relays</w:t>
            </w:r>
          </w:p>
          <w:p w14:paraId="6031E22C" w14:textId="77777777" w:rsidR="004A6325" w:rsidRPr="00D22530" w:rsidRDefault="004A6325">
            <w:pPr>
              <w:numPr>
                <w:ilvl w:val="0"/>
                <w:numId w:val="17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Pneumatic timers</w:t>
            </w:r>
          </w:p>
          <w:p w14:paraId="74BEA42C" w14:textId="77777777" w:rsidR="004A6325" w:rsidRPr="00D22530" w:rsidRDefault="004A6325">
            <w:pPr>
              <w:numPr>
                <w:ilvl w:val="0"/>
                <w:numId w:val="17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Limit switches</w:t>
            </w:r>
          </w:p>
          <w:p w14:paraId="50AD254B" w14:textId="77777777" w:rsidR="004A6325" w:rsidRPr="00D22530" w:rsidRDefault="004A6325">
            <w:pPr>
              <w:numPr>
                <w:ilvl w:val="0"/>
                <w:numId w:val="17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Industrial pressure sensors</w:t>
            </w:r>
          </w:p>
          <w:p w14:paraId="1D7C8B16" w14:textId="77777777" w:rsidR="004A6325" w:rsidRPr="00D22530" w:rsidRDefault="004A6325">
            <w:pPr>
              <w:numPr>
                <w:ilvl w:val="0"/>
                <w:numId w:val="17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Industrial temperature sensors</w:t>
            </w:r>
          </w:p>
          <w:p w14:paraId="4DF0807E" w14:textId="77777777" w:rsidR="004A6325" w:rsidRPr="00D22530" w:rsidRDefault="004A6325">
            <w:pPr>
              <w:numPr>
                <w:ilvl w:val="0"/>
                <w:numId w:val="17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Flow meters</w:t>
            </w:r>
          </w:p>
          <w:p w14:paraId="1E7E2FC7" w14:textId="77777777" w:rsidR="004A6325" w:rsidRPr="00D22530" w:rsidRDefault="004A6325">
            <w:pPr>
              <w:numPr>
                <w:ilvl w:val="0"/>
                <w:numId w:val="164"/>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Types of piping materials</w:t>
            </w:r>
          </w:p>
          <w:p w14:paraId="69FB9C23" w14:textId="77777777" w:rsidR="004A6325" w:rsidRPr="00D22530" w:rsidRDefault="004A6325">
            <w:pPr>
              <w:numPr>
                <w:ilvl w:val="0"/>
                <w:numId w:val="17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Pneumatic metallic pipes</w:t>
            </w:r>
          </w:p>
          <w:p w14:paraId="74A1E96A" w14:textId="77777777" w:rsidR="004A6325" w:rsidRPr="00D22530" w:rsidRDefault="004A6325">
            <w:pPr>
              <w:numPr>
                <w:ilvl w:val="0"/>
                <w:numId w:val="17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Pneumatic plastic pipes</w:t>
            </w:r>
          </w:p>
          <w:p w14:paraId="02848DA2" w14:textId="77777777" w:rsidR="004A6325" w:rsidRPr="00D22530" w:rsidRDefault="004A6325">
            <w:pPr>
              <w:numPr>
                <w:ilvl w:val="0"/>
                <w:numId w:val="17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Pneumatic hoses</w:t>
            </w:r>
          </w:p>
          <w:p w14:paraId="323A38B9" w14:textId="77777777" w:rsidR="004A6325" w:rsidRPr="00D22530" w:rsidRDefault="004A6325">
            <w:pPr>
              <w:numPr>
                <w:ilvl w:val="0"/>
                <w:numId w:val="164"/>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Piping techniques</w:t>
            </w:r>
          </w:p>
          <w:p w14:paraId="7E9EE5E0" w14:textId="77777777" w:rsidR="004A6325" w:rsidRPr="00D22530" w:rsidRDefault="004A6325">
            <w:pPr>
              <w:numPr>
                <w:ilvl w:val="0"/>
                <w:numId w:val="17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Cutting</w:t>
            </w:r>
          </w:p>
          <w:p w14:paraId="30E5BCF5" w14:textId="77777777" w:rsidR="004A6325" w:rsidRPr="00D22530" w:rsidRDefault="004A6325">
            <w:pPr>
              <w:numPr>
                <w:ilvl w:val="0"/>
                <w:numId w:val="17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Bending</w:t>
            </w:r>
          </w:p>
          <w:p w14:paraId="788EE322" w14:textId="77777777" w:rsidR="004A6325" w:rsidRPr="00D22530" w:rsidRDefault="004A6325">
            <w:pPr>
              <w:numPr>
                <w:ilvl w:val="0"/>
                <w:numId w:val="17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Joining</w:t>
            </w:r>
          </w:p>
          <w:p w14:paraId="1CAC9148" w14:textId="77777777" w:rsidR="004A6325" w:rsidRPr="00D22530" w:rsidRDefault="004A6325">
            <w:pPr>
              <w:numPr>
                <w:ilvl w:val="0"/>
                <w:numId w:val="164"/>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Installing Piping as per Layout</w:t>
            </w:r>
          </w:p>
          <w:p w14:paraId="234E296F" w14:textId="77777777" w:rsidR="004A6325" w:rsidRPr="00D22530" w:rsidRDefault="004A6325">
            <w:pPr>
              <w:numPr>
                <w:ilvl w:val="0"/>
                <w:numId w:val="16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Aligning pipes according to the layout</w:t>
            </w:r>
          </w:p>
          <w:p w14:paraId="08985C99" w14:textId="77777777" w:rsidR="004A6325" w:rsidRPr="00D22530" w:rsidRDefault="004A6325">
            <w:pPr>
              <w:numPr>
                <w:ilvl w:val="0"/>
                <w:numId w:val="16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Ensuring proper support and securing of pipes</w:t>
            </w:r>
          </w:p>
          <w:p w14:paraId="582501D1" w14:textId="77777777" w:rsidR="004A6325" w:rsidRPr="00D22530" w:rsidRDefault="004A6325">
            <w:pPr>
              <w:numPr>
                <w:ilvl w:val="0"/>
                <w:numId w:val="164"/>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Mounting Accessories and Equipment</w:t>
            </w:r>
          </w:p>
          <w:p w14:paraId="1EC39D86" w14:textId="77777777" w:rsidR="004A6325" w:rsidRPr="00D22530" w:rsidRDefault="004A6325">
            <w:pPr>
              <w:numPr>
                <w:ilvl w:val="0"/>
                <w:numId w:val="168"/>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Mounting pneumatic components.</w:t>
            </w:r>
          </w:p>
          <w:p w14:paraId="517ED50D" w14:textId="77777777" w:rsidR="004A6325" w:rsidRPr="00D22530" w:rsidRDefault="004A6325">
            <w:pPr>
              <w:numPr>
                <w:ilvl w:val="0"/>
                <w:numId w:val="168"/>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Mounting techniques.</w:t>
            </w:r>
          </w:p>
          <w:p w14:paraId="09C0367B" w14:textId="77777777" w:rsidR="004A6325" w:rsidRPr="00D22530" w:rsidRDefault="004A6325">
            <w:pPr>
              <w:numPr>
                <w:ilvl w:val="0"/>
                <w:numId w:val="168"/>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Positioning and securing accessories and equipment</w:t>
            </w:r>
          </w:p>
          <w:p w14:paraId="2DF6CF99" w14:textId="77777777" w:rsidR="004A6325" w:rsidRPr="00D22530" w:rsidRDefault="004A6325">
            <w:pPr>
              <w:numPr>
                <w:ilvl w:val="0"/>
                <w:numId w:val="168"/>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Ensuring accessibility for maintenance and operation</w:t>
            </w:r>
          </w:p>
          <w:p w14:paraId="7086DBEC" w14:textId="77777777" w:rsidR="004A6325" w:rsidRPr="00D22530" w:rsidRDefault="004A6325">
            <w:pPr>
              <w:numPr>
                <w:ilvl w:val="0"/>
                <w:numId w:val="164"/>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Pneumatic system fittings</w:t>
            </w:r>
          </w:p>
          <w:p w14:paraId="00AFE78C" w14:textId="77777777" w:rsidR="004A6325" w:rsidRPr="00D22530" w:rsidRDefault="004A6325">
            <w:pPr>
              <w:numPr>
                <w:ilvl w:val="0"/>
                <w:numId w:val="16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Types of Fittings: Push-in fittings, compression fittings, threaded fittings</w:t>
            </w:r>
          </w:p>
          <w:p w14:paraId="77528E3E" w14:textId="77777777" w:rsidR="004A6325" w:rsidRPr="00D22530" w:rsidRDefault="004A6325">
            <w:pPr>
              <w:numPr>
                <w:ilvl w:val="0"/>
                <w:numId w:val="16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Fittings installation</w:t>
            </w:r>
          </w:p>
          <w:p w14:paraId="3527DD0E" w14:textId="77777777" w:rsidR="004A6325" w:rsidRPr="00D22530" w:rsidRDefault="004A6325">
            <w:pPr>
              <w:numPr>
                <w:ilvl w:val="0"/>
                <w:numId w:val="167"/>
              </w:numPr>
              <w:spacing w:after="0" w:line="240" w:lineRule="auto"/>
              <w:contextualSpacing/>
              <w:rPr>
                <w:rFonts w:ascii="Times New Roman" w:eastAsia="Times New Roman" w:hAnsi="Times New Roman" w:cs="Times New Roman"/>
                <w:bCs/>
                <w:iCs/>
                <w:kern w:val="0"/>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Preparing, aligning and installing pneumatic fittings.</w:t>
            </w:r>
          </w:p>
        </w:tc>
        <w:tc>
          <w:tcPr>
            <w:tcW w:w="1213" w:type="pct"/>
            <w:tcBorders>
              <w:top w:val="single" w:sz="4" w:space="0" w:color="auto"/>
              <w:left w:val="single" w:sz="4" w:space="0" w:color="auto"/>
              <w:bottom w:val="single" w:sz="4" w:space="0" w:color="auto"/>
              <w:right w:val="single" w:sz="4" w:space="0" w:color="auto"/>
            </w:tcBorders>
          </w:tcPr>
          <w:p w14:paraId="5558431E" w14:textId="77777777" w:rsidR="004A6325" w:rsidRPr="00D22530" w:rsidRDefault="004A6325" w:rsidP="006218ED">
            <w:pPr>
              <w:spacing w:after="120" w:line="240" w:lineRule="auto"/>
              <w:ind w:left="307" w:hanging="307"/>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1.</w:t>
            </w:r>
            <w:r w:rsidRPr="00D22530">
              <w:rPr>
                <w:rFonts w:ascii="Times New Roman" w:eastAsia="Times New Roman" w:hAnsi="Times New Roman" w:cs="Times New Roman"/>
                <w:color w:val="000000"/>
                <w:kern w:val="28"/>
                <w:sz w:val="24"/>
                <w:szCs w:val="24"/>
                <w14:ligatures w14:val="none"/>
              </w:rPr>
              <w:tab/>
              <w:t>Written tests</w:t>
            </w:r>
          </w:p>
          <w:p w14:paraId="3613B85B" w14:textId="77777777" w:rsidR="004A6325" w:rsidRPr="00D22530" w:rsidRDefault="004A6325" w:rsidP="006218ED">
            <w:pPr>
              <w:spacing w:after="120" w:line="240" w:lineRule="auto"/>
              <w:ind w:left="307" w:hanging="307"/>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2.</w:t>
            </w:r>
            <w:r w:rsidRPr="00D22530">
              <w:rPr>
                <w:rFonts w:ascii="Times New Roman" w:eastAsia="Times New Roman" w:hAnsi="Times New Roman" w:cs="Times New Roman"/>
                <w:color w:val="000000"/>
                <w:kern w:val="28"/>
                <w:sz w:val="24"/>
                <w:szCs w:val="24"/>
                <w14:ligatures w14:val="none"/>
              </w:rPr>
              <w:tab/>
              <w:t xml:space="preserve">Oral Questioning </w:t>
            </w:r>
          </w:p>
          <w:p w14:paraId="2D944876" w14:textId="77777777" w:rsidR="004A6325" w:rsidRPr="00D22530" w:rsidRDefault="004A6325" w:rsidP="006218ED">
            <w:pPr>
              <w:spacing w:after="120" w:line="240" w:lineRule="auto"/>
              <w:ind w:left="307" w:hanging="307"/>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3.</w:t>
            </w:r>
            <w:r w:rsidRPr="00D22530">
              <w:rPr>
                <w:rFonts w:ascii="Times New Roman" w:eastAsia="Times New Roman" w:hAnsi="Times New Roman" w:cs="Times New Roman"/>
                <w:color w:val="000000"/>
                <w:kern w:val="28"/>
                <w:sz w:val="24"/>
                <w:szCs w:val="24"/>
                <w14:ligatures w14:val="none"/>
              </w:rPr>
              <w:tab/>
              <w:t xml:space="preserve">Practical assessment </w:t>
            </w:r>
          </w:p>
          <w:p w14:paraId="2CACA2B2" w14:textId="77777777" w:rsidR="004A6325" w:rsidRPr="00D22530" w:rsidRDefault="004A6325" w:rsidP="006218ED">
            <w:pPr>
              <w:spacing w:after="120" w:line="240" w:lineRule="auto"/>
              <w:ind w:left="307" w:hanging="307"/>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4.</w:t>
            </w:r>
            <w:r w:rsidRPr="00D22530">
              <w:rPr>
                <w:rFonts w:ascii="Times New Roman" w:eastAsia="Times New Roman" w:hAnsi="Times New Roman" w:cs="Times New Roman"/>
                <w:color w:val="000000"/>
                <w:kern w:val="28"/>
                <w:sz w:val="24"/>
                <w:szCs w:val="24"/>
                <w14:ligatures w14:val="none"/>
              </w:rPr>
              <w:tab/>
              <w:t>Project</w:t>
            </w:r>
          </w:p>
          <w:p w14:paraId="75EA599B" w14:textId="77777777" w:rsidR="004A6325" w:rsidRPr="00D22530" w:rsidRDefault="004A6325" w:rsidP="006218ED">
            <w:pPr>
              <w:spacing w:after="120" w:line="240" w:lineRule="auto"/>
              <w:ind w:left="307" w:hanging="307"/>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5.</w:t>
            </w:r>
            <w:r w:rsidRPr="00D22530">
              <w:rPr>
                <w:rFonts w:ascii="Times New Roman" w:eastAsia="Times New Roman" w:hAnsi="Times New Roman" w:cs="Times New Roman"/>
                <w:color w:val="000000"/>
                <w:kern w:val="28"/>
                <w:sz w:val="24"/>
                <w:szCs w:val="24"/>
                <w14:ligatures w14:val="none"/>
              </w:rPr>
              <w:tab/>
              <w:t>Third party report</w:t>
            </w:r>
          </w:p>
          <w:p w14:paraId="3A7C926F" w14:textId="77777777" w:rsidR="004A6325" w:rsidRPr="00D22530" w:rsidRDefault="004A6325" w:rsidP="006218ED">
            <w:pPr>
              <w:spacing w:after="120" w:line="240" w:lineRule="auto"/>
              <w:ind w:left="307" w:hanging="307"/>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6.</w:t>
            </w:r>
            <w:r w:rsidRPr="00D22530">
              <w:rPr>
                <w:rFonts w:ascii="Times New Roman" w:eastAsia="Times New Roman" w:hAnsi="Times New Roman" w:cs="Times New Roman"/>
                <w:color w:val="000000"/>
                <w:kern w:val="28"/>
                <w:sz w:val="24"/>
                <w:szCs w:val="24"/>
                <w14:ligatures w14:val="none"/>
              </w:rPr>
              <w:tab/>
              <w:t>Portfolio of evidence</w:t>
            </w:r>
          </w:p>
          <w:p w14:paraId="580A815E" w14:textId="77777777" w:rsidR="004A6325" w:rsidRPr="00D22530" w:rsidRDefault="004A6325" w:rsidP="006218ED">
            <w:pPr>
              <w:spacing w:after="120" w:line="240" w:lineRule="auto"/>
              <w:rPr>
                <w:rFonts w:ascii="Times New Roman" w:eastAsia="Times New Roman" w:hAnsi="Times New Roman" w:cs="Times New Roman"/>
                <w:color w:val="000000"/>
                <w:kern w:val="28"/>
                <w:sz w:val="24"/>
                <w:szCs w:val="24"/>
                <w14:ligatures w14:val="none"/>
              </w:rPr>
            </w:pPr>
          </w:p>
          <w:p w14:paraId="2611D335" w14:textId="77777777" w:rsidR="004A6325" w:rsidRPr="00D22530" w:rsidRDefault="004A6325" w:rsidP="006218ED">
            <w:pPr>
              <w:spacing w:after="120" w:line="240" w:lineRule="auto"/>
              <w:rPr>
                <w:rFonts w:ascii="Times New Roman" w:eastAsia="Times New Roman" w:hAnsi="Times New Roman" w:cs="Times New Roman"/>
                <w:color w:val="000000"/>
                <w:kern w:val="28"/>
                <w:sz w:val="24"/>
                <w:szCs w:val="24"/>
                <w14:ligatures w14:val="none"/>
              </w:rPr>
            </w:pPr>
          </w:p>
          <w:p w14:paraId="14E06CDA" w14:textId="77777777" w:rsidR="004A6325" w:rsidRPr="00D22530" w:rsidRDefault="004A6325" w:rsidP="006218ED">
            <w:pPr>
              <w:spacing w:after="120" w:line="240" w:lineRule="auto"/>
              <w:rPr>
                <w:rFonts w:ascii="Times New Roman" w:eastAsia="Times New Roman" w:hAnsi="Times New Roman" w:cs="Times New Roman"/>
                <w:color w:val="000000"/>
                <w:kern w:val="28"/>
                <w:sz w:val="24"/>
                <w:szCs w:val="24"/>
                <w14:ligatures w14:val="none"/>
              </w:rPr>
            </w:pPr>
          </w:p>
          <w:p w14:paraId="00BC9D73" w14:textId="77777777" w:rsidR="004A6325" w:rsidRPr="00D22530" w:rsidRDefault="004A6325" w:rsidP="006218ED">
            <w:pPr>
              <w:spacing w:after="120" w:line="240" w:lineRule="auto"/>
              <w:rPr>
                <w:rFonts w:ascii="Times New Roman" w:eastAsia="Times New Roman" w:hAnsi="Times New Roman" w:cs="Times New Roman"/>
                <w:color w:val="000000"/>
                <w:kern w:val="28"/>
                <w:sz w:val="24"/>
                <w:szCs w:val="24"/>
                <w14:ligatures w14:val="none"/>
              </w:rPr>
            </w:pPr>
          </w:p>
          <w:p w14:paraId="5EF0E55F" w14:textId="77777777" w:rsidR="004A6325" w:rsidRPr="00D22530" w:rsidRDefault="004A6325" w:rsidP="006218ED">
            <w:pPr>
              <w:spacing w:after="120" w:line="240" w:lineRule="auto"/>
              <w:rPr>
                <w:rFonts w:ascii="Times New Roman" w:eastAsia="Times New Roman" w:hAnsi="Times New Roman" w:cs="Times New Roman"/>
                <w:color w:val="000000"/>
                <w:kern w:val="28"/>
                <w:sz w:val="24"/>
                <w:szCs w:val="24"/>
                <w14:ligatures w14:val="none"/>
              </w:rPr>
            </w:pPr>
          </w:p>
          <w:p w14:paraId="5A9C47E0" w14:textId="77777777" w:rsidR="004A6325" w:rsidRPr="00D22530" w:rsidRDefault="004A6325" w:rsidP="006218ED">
            <w:pPr>
              <w:spacing w:after="120" w:line="240" w:lineRule="auto"/>
              <w:jc w:val="center"/>
              <w:rPr>
                <w:rFonts w:ascii="Times New Roman" w:eastAsia="Times New Roman" w:hAnsi="Times New Roman" w:cs="Times New Roman"/>
                <w:color w:val="000000"/>
                <w:kern w:val="28"/>
                <w:sz w:val="24"/>
                <w:szCs w:val="24"/>
                <w14:ligatures w14:val="none"/>
              </w:rPr>
            </w:pPr>
          </w:p>
        </w:tc>
      </w:tr>
      <w:tr w:rsidR="004A6325" w:rsidRPr="00D22530" w14:paraId="35B17F78" w14:textId="77777777" w:rsidTr="006218ED">
        <w:trPr>
          <w:trHeight w:val="60"/>
        </w:trPr>
        <w:tc>
          <w:tcPr>
            <w:tcW w:w="1403" w:type="pct"/>
            <w:tcBorders>
              <w:top w:val="single" w:sz="4" w:space="0" w:color="auto"/>
              <w:left w:val="single" w:sz="4" w:space="0" w:color="auto"/>
              <w:bottom w:val="single" w:sz="4" w:space="0" w:color="auto"/>
              <w:right w:val="single" w:sz="4" w:space="0" w:color="auto"/>
            </w:tcBorders>
          </w:tcPr>
          <w:p w14:paraId="5F00B5FC" w14:textId="77777777" w:rsidR="004A6325" w:rsidRPr="00D22530" w:rsidRDefault="004A6325">
            <w:pPr>
              <w:numPr>
                <w:ilvl w:val="0"/>
                <w:numId w:val="151"/>
              </w:numPr>
              <w:spacing w:after="120" w:line="283" w:lineRule="auto"/>
              <w:contextualSpacing/>
              <w:rPr>
                <w:rFonts w:ascii="Times New Roman" w:hAnsi="Times New Roman" w:cs="Times New Roman"/>
                <w:bCs/>
                <w:kern w:val="0"/>
                <w:sz w:val="24"/>
                <w:szCs w:val="24"/>
                <w:lang w:val="en-GB"/>
                <w14:ligatures w14:val="none"/>
              </w:rPr>
            </w:pPr>
            <w:r w:rsidRPr="00D22530">
              <w:rPr>
                <w:rFonts w:ascii="Times New Roman" w:eastAsia="Times New Roman" w:hAnsi="Times New Roman" w:cs="Times New Roman"/>
                <w:bCs/>
                <w:kern w:val="0"/>
                <w:sz w:val="24"/>
                <w:szCs w:val="24"/>
                <w:lang w:val="en-GB"/>
                <w14:ligatures w14:val="none"/>
              </w:rPr>
              <w:t xml:space="preserve">Test and commission hydraulic and pneumatic systems </w:t>
            </w:r>
          </w:p>
        </w:tc>
        <w:tc>
          <w:tcPr>
            <w:tcW w:w="2384" w:type="pct"/>
            <w:tcBorders>
              <w:top w:val="single" w:sz="4" w:space="0" w:color="auto"/>
              <w:left w:val="single" w:sz="4" w:space="0" w:color="auto"/>
              <w:bottom w:val="single" w:sz="4" w:space="0" w:color="auto"/>
              <w:right w:val="single" w:sz="4" w:space="0" w:color="auto"/>
            </w:tcBorders>
            <w:shd w:val="clear" w:color="auto" w:fill="auto"/>
          </w:tcPr>
          <w:p w14:paraId="39526B0D" w14:textId="77777777" w:rsidR="004A6325" w:rsidRPr="00D22530" w:rsidRDefault="004A6325">
            <w:pPr>
              <w:numPr>
                <w:ilvl w:val="0"/>
                <w:numId w:val="163"/>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Test run for hydraulic and pneumatic systems.</w:t>
            </w:r>
          </w:p>
          <w:p w14:paraId="29E197C8" w14:textId="77777777" w:rsidR="004A6325" w:rsidRPr="000E543A" w:rsidRDefault="004A6325">
            <w:pPr>
              <w:pStyle w:val="ListParagraph"/>
              <w:numPr>
                <w:ilvl w:val="2"/>
                <w:numId w:val="223"/>
              </w:numPr>
              <w:spacing w:after="0" w:line="240" w:lineRule="auto"/>
              <w:ind w:left="1530"/>
              <w:rPr>
                <w:szCs w:val="24"/>
                <w:lang w:val="en-GB"/>
              </w:rPr>
            </w:pPr>
            <w:r w:rsidRPr="000E543A">
              <w:rPr>
                <w:szCs w:val="24"/>
                <w:lang w:val="en-GB"/>
              </w:rPr>
              <w:t>Pressure test</w:t>
            </w:r>
          </w:p>
          <w:p w14:paraId="4E88A720" w14:textId="77777777" w:rsidR="004A6325" w:rsidRPr="00D22530" w:rsidRDefault="004A6325">
            <w:pPr>
              <w:pStyle w:val="ListParagraph"/>
              <w:numPr>
                <w:ilvl w:val="2"/>
                <w:numId w:val="223"/>
              </w:numPr>
              <w:spacing w:after="0" w:line="240" w:lineRule="auto"/>
              <w:ind w:left="1530"/>
              <w:rPr>
                <w:szCs w:val="24"/>
                <w:lang w:val="en-GB"/>
              </w:rPr>
            </w:pPr>
            <w:r w:rsidRPr="00D22530">
              <w:rPr>
                <w:szCs w:val="24"/>
                <w:lang w:val="en-GB"/>
              </w:rPr>
              <w:t>Flow rate test</w:t>
            </w:r>
          </w:p>
          <w:p w14:paraId="6B805DCD" w14:textId="77777777" w:rsidR="004A6325" w:rsidRPr="00D22530" w:rsidRDefault="004A6325">
            <w:pPr>
              <w:pStyle w:val="ListParagraph"/>
              <w:numPr>
                <w:ilvl w:val="2"/>
                <w:numId w:val="223"/>
              </w:numPr>
              <w:spacing w:after="0" w:line="240" w:lineRule="auto"/>
              <w:ind w:left="1530"/>
              <w:rPr>
                <w:szCs w:val="24"/>
                <w:lang w:val="en-GB"/>
              </w:rPr>
            </w:pPr>
            <w:r w:rsidRPr="00D22530">
              <w:rPr>
                <w:szCs w:val="24"/>
                <w:lang w:val="en-GB"/>
              </w:rPr>
              <w:t>Performance test</w:t>
            </w:r>
          </w:p>
          <w:p w14:paraId="369B5FE2" w14:textId="77777777" w:rsidR="004A6325" w:rsidRPr="00D22530" w:rsidRDefault="004A6325">
            <w:pPr>
              <w:pStyle w:val="ListParagraph"/>
              <w:numPr>
                <w:ilvl w:val="2"/>
                <w:numId w:val="223"/>
              </w:numPr>
              <w:spacing w:after="0" w:line="240" w:lineRule="auto"/>
              <w:ind w:left="1530"/>
              <w:rPr>
                <w:szCs w:val="24"/>
                <w:lang w:val="en-GB"/>
              </w:rPr>
            </w:pPr>
            <w:r w:rsidRPr="00D22530">
              <w:rPr>
                <w:szCs w:val="24"/>
                <w:lang w:val="en-GB"/>
              </w:rPr>
              <w:t>Air dryness test.</w:t>
            </w:r>
          </w:p>
          <w:p w14:paraId="01BA35D9" w14:textId="77777777" w:rsidR="004A6325" w:rsidRDefault="004A6325">
            <w:pPr>
              <w:numPr>
                <w:ilvl w:val="0"/>
                <w:numId w:val="163"/>
              </w:numPr>
              <w:spacing w:after="0" w:line="240" w:lineRule="auto"/>
              <w:ind w:left="702" w:hanging="630"/>
              <w:contextualSpacing/>
              <w:rPr>
                <w:rFonts w:ascii="Times New Roman" w:eastAsia="Times New Roman" w:hAnsi="Times New Roman" w:cs="Times New Roman"/>
                <w:kern w:val="28"/>
                <w:sz w:val="24"/>
                <w:szCs w:val="24"/>
                <w14:ligatures w14:val="none"/>
              </w:rPr>
            </w:pPr>
            <w:r>
              <w:rPr>
                <w:rFonts w:ascii="Times New Roman" w:eastAsia="Times New Roman" w:hAnsi="Times New Roman" w:cs="Times New Roman"/>
                <w:kern w:val="28"/>
                <w:sz w:val="24"/>
                <w:szCs w:val="24"/>
                <w14:ligatures w14:val="none"/>
              </w:rPr>
              <w:t>Electrical tests</w:t>
            </w:r>
          </w:p>
          <w:p w14:paraId="5FB08A04" w14:textId="77777777" w:rsidR="004A6325" w:rsidRDefault="004A6325">
            <w:pPr>
              <w:numPr>
                <w:ilvl w:val="0"/>
                <w:numId w:val="163"/>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Housekeeping</w:t>
            </w:r>
          </w:p>
          <w:p w14:paraId="12ABA089" w14:textId="77777777" w:rsidR="004A6325" w:rsidRPr="000E543A" w:rsidRDefault="004A6325">
            <w:pPr>
              <w:pStyle w:val="ListParagraph"/>
              <w:numPr>
                <w:ilvl w:val="2"/>
                <w:numId w:val="56"/>
              </w:numPr>
              <w:spacing w:after="0" w:line="240" w:lineRule="auto"/>
              <w:ind w:left="1620" w:hanging="720"/>
              <w:rPr>
                <w:szCs w:val="24"/>
              </w:rPr>
            </w:pPr>
            <w:r w:rsidRPr="000E543A">
              <w:rPr>
                <w:szCs w:val="24"/>
                <w:lang w:val="en-GB"/>
              </w:rPr>
              <w:t>Importance of housekeeping</w:t>
            </w:r>
          </w:p>
          <w:p w14:paraId="5D3A7385" w14:textId="77777777" w:rsidR="004A6325" w:rsidRPr="00D22530" w:rsidRDefault="004A6325">
            <w:pPr>
              <w:pStyle w:val="ListParagraph"/>
              <w:numPr>
                <w:ilvl w:val="2"/>
                <w:numId w:val="56"/>
              </w:numPr>
              <w:spacing w:after="0" w:line="240" w:lineRule="auto"/>
              <w:ind w:left="1620" w:hanging="720"/>
              <w:rPr>
                <w:szCs w:val="24"/>
                <w:lang w:val="en-GB"/>
              </w:rPr>
            </w:pPr>
            <w:r w:rsidRPr="00D22530">
              <w:rPr>
                <w:szCs w:val="24"/>
                <w:lang w:val="en-GB"/>
              </w:rPr>
              <w:t xml:space="preserve">Housekeeping procedure; </w:t>
            </w:r>
            <w:r>
              <w:rPr>
                <w:szCs w:val="24"/>
                <w:lang w:val="en-GB"/>
              </w:rPr>
              <w:t>c</w:t>
            </w:r>
            <w:r w:rsidRPr="00D22530">
              <w:rPr>
                <w:szCs w:val="24"/>
                <w:lang w:val="en-GB"/>
              </w:rPr>
              <w:t xml:space="preserve">leaning up the installation site, </w:t>
            </w:r>
            <w:r>
              <w:rPr>
                <w:szCs w:val="24"/>
                <w:lang w:val="en-GB"/>
              </w:rPr>
              <w:t>o</w:t>
            </w:r>
            <w:r w:rsidRPr="00D22530">
              <w:rPr>
                <w:szCs w:val="24"/>
                <w:lang w:val="en-GB"/>
              </w:rPr>
              <w:t>rganizing tools, materials and equipment.</w:t>
            </w:r>
          </w:p>
          <w:p w14:paraId="266EA7A9" w14:textId="77777777" w:rsidR="004A6325" w:rsidRPr="00D22530" w:rsidRDefault="004A6325">
            <w:pPr>
              <w:pStyle w:val="ListParagraph"/>
              <w:numPr>
                <w:ilvl w:val="2"/>
                <w:numId w:val="56"/>
              </w:numPr>
              <w:spacing w:after="0" w:line="240" w:lineRule="auto"/>
              <w:ind w:left="1620" w:hanging="720"/>
              <w:rPr>
                <w:szCs w:val="24"/>
                <w:lang w:val="en-GB"/>
              </w:rPr>
            </w:pPr>
            <w:r w:rsidRPr="00D22530">
              <w:rPr>
                <w:szCs w:val="24"/>
                <w:lang w:val="en-GB"/>
              </w:rPr>
              <w:t>Types of waste and their disposal methods</w:t>
            </w:r>
          </w:p>
          <w:p w14:paraId="7E22B8E9" w14:textId="77777777" w:rsidR="004A6325" w:rsidRPr="00D22530" w:rsidRDefault="004A6325">
            <w:pPr>
              <w:pStyle w:val="ListParagraph"/>
              <w:numPr>
                <w:ilvl w:val="2"/>
                <w:numId w:val="56"/>
              </w:numPr>
              <w:spacing w:after="0" w:line="240" w:lineRule="auto"/>
              <w:ind w:left="1620" w:hanging="720"/>
              <w:rPr>
                <w:szCs w:val="24"/>
                <w:lang w:val="en-GB"/>
              </w:rPr>
            </w:pPr>
            <w:r w:rsidRPr="00D22530">
              <w:rPr>
                <w:szCs w:val="24"/>
                <w:lang w:val="en-GB"/>
              </w:rPr>
              <w:t>Segregation of waste</w:t>
            </w:r>
          </w:p>
          <w:p w14:paraId="151CBD88" w14:textId="77777777" w:rsidR="004A6325" w:rsidRPr="00D22530" w:rsidRDefault="004A6325">
            <w:pPr>
              <w:pStyle w:val="ListParagraph"/>
              <w:numPr>
                <w:ilvl w:val="2"/>
                <w:numId w:val="56"/>
              </w:numPr>
              <w:spacing w:after="0" w:line="240" w:lineRule="auto"/>
              <w:ind w:left="1620" w:hanging="720"/>
              <w:rPr>
                <w:szCs w:val="24"/>
                <w:lang w:val="en-GB"/>
              </w:rPr>
            </w:pPr>
            <w:r w:rsidRPr="00D22530">
              <w:rPr>
                <w:szCs w:val="24"/>
                <w:lang w:val="en-GB"/>
              </w:rPr>
              <w:t xml:space="preserve">Safe and environmental- friendly disposal      practices. </w:t>
            </w:r>
          </w:p>
          <w:p w14:paraId="0A9FB9B1" w14:textId="77777777" w:rsidR="004A6325" w:rsidRDefault="004A6325">
            <w:pPr>
              <w:numPr>
                <w:ilvl w:val="0"/>
                <w:numId w:val="163"/>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Preparing Maintenance Reports</w:t>
            </w:r>
          </w:p>
          <w:p w14:paraId="2CA36004" w14:textId="77777777" w:rsidR="004A6325" w:rsidRPr="000E543A" w:rsidRDefault="004A6325">
            <w:pPr>
              <w:pStyle w:val="ListParagraph"/>
              <w:numPr>
                <w:ilvl w:val="2"/>
                <w:numId w:val="399"/>
              </w:numPr>
              <w:spacing w:after="0" w:line="240" w:lineRule="auto"/>
              <w:rPr>
                <w:szCs w:val="24"/>
              </w:rPr>
            </w:pPr>
            <w:r w:rsidRPr="000E543A">
              <w:rPr>
                <w:szCs w:val="24"/>
                <w:lang w:val="en-GB"/>
              </w:rPr>
              <w:t>Date and time of maintenance</w:t>
            </w:r>
          </w:p>
          <w:p w14:paraId="12A75372" w14:textId="77777777" w:rsidR="004A6325" w:rsidRPr="00D22530" w:rsidRDefault="004A6325">
            <w:pPr>
              <w:pStyle w:val="ListParagraph"/>
              <w:numPr>
                <w:ilvl w:val="2"/>
                <w:numId w:val="399"/>
              </w:numPr>
              <w:spacing w:after="0" w:line="240" w:lineRule="auto"/>
              <w:rPr>
                <w:szCs w:val="24"/>
                <w:lang w:val="en-GB"/>
              </w:rPr>
            </w:pPr>
            <w:r w:rsidRPr="00D22530">
              <w:rPr>
                <w:szCs w:val="24"/>
                <w:lang w:val="en-GB"/>
              </w:rPr>
              <w:t>Description of tasks performed</w:t>
            </w:r>
          </w:p>
          <w:p w14:paraId="3838F5A9" w14:textId="77777777" w:rsidR="004A6325" w:rsidRPr="00D22530" w:rsidRDefault="004A6325">
            <w:pPr>
              <w:pStyle w:val="ListParagraph"/>
              <w:numPr>
                <w:ilvl w:val="2"/>
                <w:numId w:val="399"/>
              </w:numPr>
              <w:spacing w:after="0" w:line="240" w:lineRule="auto"/>
              <w:rPr>
                <w:szCs w:val="24"/>
                <w:lang w:val="en-GB"/>
              </w:rPr>
            </w:pPr>
            <w:r w:rsidRPr="00D22530">
              <w:rPr>
                <w:szCs w:val="24"/>
                <w:lang w:val="en-GB"/>
              </w:rPr>
              <w:t>Parts replaced or repaired</w:t>
            </w:r>
          </w:p>
          <w:p w14:paraId="7C35258A" w14:textId="77777777" w:rsidR="004A6325" w:rsidRPr="00D22530" w:rsidRDefault="004A6325">
            <w:pPr>
              <w:pStyle w:val="ListParagraph"/>
              <w:numPr>
                <w:ilvl w:val="2"/>
                <w:numId w:val="399"/>
              </w:numPr>
              <w:spacing w:after="0" w:line="240" w:lineRule="auto"/>
              <w:rPr>
                <w:szCs w:val="24"/>
                <w:lang w:val="en-GB"/>
              </w:rPr>
            </w:pPr>
            <w:r w:rsidRPr="00D22530">
              <w:rPr>
                <w:szCs w:val="24"/>
                <w:lang w:val="en-GB"/>
              </w:rPr>
              <w:t>Observations and recommendations</w:t>
            </w:r>
          </w:p>
          <w:p w14:paraId="1DEE1479" w14:textId="77777777" w:rsidR="004A6325" w:rsidRPr="00D22530" w:rsidRDefault="004A6325">
            <w:pPr>
              <w:pStyle w:val="ListParagraph"/>
              <w:numPr>
                <w:ilvl w:val="2"/>
                <w:numId w:val="399"/>
              </w:numPr>
              <w:spacing w:after="0" w:line="240" w:lineRule="auto"/>
              <w:rPr>
                <w:szCs w:val="24"/>
                <w:lang w:val="en-GB"/>
              </w:rPr>
            </w:pPr>
            <w:r w:rsidRPr="00D22530">
              <w:rPr>
                <w:szCs w:val="24"/>
                <w:lang w:val="en-GB"/>
              </w:rPr>
              <w:t>Personnel involved</w:t>
            </w:r>
          </w:p>
          <w:p w14:paraId="51942AD1" w14:textId="77777777" w:rsidR="004A6325" w:rsidRPr="00D22530" w:rsidRDefault="004A6325">
            <w:pPr>
              <w:pStyle w:val="ListParagraph"/>
              <w:numPr>
                <w:ilvl w:val="2"/>
                <w:numId w:val="399"/>
              </w:numPr>
              <w:spacing w:after="0" w:line="240" w:lineRule="auto"/>
              <w:rPr>
                <w:szCs w:val="24"/>
                <w:lang w:val="en-GB"/>
              </w:rPr>
            </w:pPr>
            <w:r w:rsidRPr="00D22530">
              <w:rPr>
                <w:szCs w:val="24"/>
                <w:lang w:val="en-GB"/>
              </w:rPr>
              <w:t>Importance of maintenance reports</w:t>
            </w:r>
          </w:p>
          <w:p w14:paraId="3C3B6AFE" w14:textId="77777777" w:rsidR="004A6325" w:rsidRPr="00D22530" w:rsidRDefault="004A6325">
            <w:pPr>
              <w:numPr>
                <w:ilvl w:val="0"/>
                <w:numId w:val="163"/>
              </w:numPr>
              <w:spacing w:after="0" w:line="240" w:lineRule="auto"/>
              <w:ind w:left="702" w:hanging="630"/>
              <w:contextualSpacing/>
              <w:rPr>
                <w:rFonts w:ascii="Times New Roman" w:eastAsia="Times New Roman" w:hAnsi="Times New Roman" w:cs="Times New Roman"/>
                <w:kern w:val="28"/>
                <w:sz w:val="24"/>
                <w:szCs w:val="24"/>
                <w14:ligatures w14:val="none"/>
              </w:rPr>
            </w:pPr>
            <w:r>
              <w:rPr>
                <w:rFonts w:ascii="Times New Roman" w:eastAsia="Times New Roman" w:hAnsi="Times New Roman" w:cs="Times New Roman"/>
                <w:kern w:val="28"/>
                <w:sz w:val="24"/>
                <w:szCs w:val="24"/>
                <w14:ligatures w14:val="none"/>
              </w:rPr>
              <w:t>E</w:t>
            </w:r>
            <w:r w:rsidRPr="00D22530">
              <w:rPr>
                <w:rFonts w:ascii="Times New Roman" w:eastAsia="Times New Roman" w:hAnsi="Times New Roman" w:cs="Times New Roman"/>
                <w:kern w:val="28"/>
                <w:sz w:val="24"/>
                <w:szCs w:val="24"/>
                <w14:ligatures w14:val="none"/>
              </w:rPr>
              <w:t>nd user training</w:t>
            </w:r>
          </w:p>
          <w:p w14:paraId="4E846EA9" w14:textId="77777777" w:rsidR="004A6325" w:rsidRPr="00395CFF" w:rsidRDefault="004A6325">
            <w:pPr>
              <w:numPr>
                <w:ilvl w:val="0"/>
                <w:numId w:val="163"/>
              </w:numPr>
              <w:spacing w:after="0" w:line="240" w:lineRule="auto"/>
              <w:ind w:left="702" w:hanging="630"/>
              <w:contextualSpacing/>
              <w:rPr>
                <w:rFonts w:ascii="Times New Roman" w:eastAsia="Times New Roman" w:hAnsi="Times New Roman" w:cs="Times New Roman"/>
                <w:kern w:val="28"/>
                <w:sz w:val="24"/>
                <w:szCs w:val="24"/>
                <w14:ligatures w14:val="none"/>
              </w:rPr>
            </w:pPr>
            <w:r w:rsidRPr="000E543A">
              <w:rPr>
                <w:rFonts w:ascii="Times New Roman" w:eastAsia="Times New Roman" w:hAnsi="Times New Roman" w:cs="Times New Roman"/>
                <w:kern w:val="28"/>
                <w:sz w:val="24"/>
                <w:szCs w:val="24"/>
                <w14:ligatures w14:val="none"/>
              </w:rPr>
              <w:t>Handover</w:t>
            </w:r>
            <w:r>
              <w:rPr>
                <w:rFonts w:ascii="Times New Roman" w:eastAsia="Times New Roman" w:hAnsi="Times New Roman" w:cs="Times New Roman"/>
                <w:kern w:val="28"/>
                <w:sz w:val="24"/>
                <w:szCs w:val="24"/>
                <w14:ligatures w14:val="none"/>
              </w:rPr>
              <w:t xml:space="preserve"> of pneumatic systems</w:t>
            </w:r>
          </w:p>
          <w:p w14:paraId="499621CF" w14:textId="77777777" w:rsidR="004A6325" w:rsidRPr="00D22530" w:rsidRDefault="004A6325">
            <w:pPr>
              <w:numPr>
                <w:ilvl w:val="0"/>
                <w:numId w:val="163"/>
              </w:numPr>
              <w:spacing w:after="0" w:line="240" w:lineRule="auto"/>
              <w:ind w:left="702" w:hanging="630"/>
              <w:contextualSpacing/>
              <w:rPr>
                <w:rFonts w:ascii="Times New Roman" w:eastAsia="Times New Roman" w:hAnsi="Times New Roman" w:cs="Times New Roman"/>
                <w:kern w:val="28"/>
                <w:sz w:val="24"/>
                <w:szCs w:val="24"/>
                <w14:ligatures w14:val="none"/>
              </w:rPr>
            </w:pPr>
            <w:r w:rsidRPr="00D22530">
              <w:rPr>
                <w:rFonts w:ascii="Times New Roman" w:eastAsia="Times New Roman" w:hAnsi="Times New Roman" w:cs="Times New Roman"/>
                <w:kern w:val="28"/>
                <w:sz w:val="24"/>
                <w:szCs w:val="24"/>
                <w14:ligatures w14:val="none"/>
              </w:rPr>
              <w:t>Commissioning documents</w:t>
            </w:r>
          </w:p>
          <w:p w14:paraId="1F9BE8EE" w14:textId="77777777" w:rsidR="004A6325" w:rsidRPr="00D22530" w:rsidRDefault="004A6325">
            <w:pPr>
              <w:numPr>
                <w:ilvl w:val="0"/>
                <w:numId w:val="17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Commissioning plan</w:t>
            </w:r>
          </w:p>
          <w:p w14:paraId="3B43A710" w14:textId="77777777" w:rsidR="004A6325" w:rsidRPr="00D22530" w:rsidRDefault="004A6325">
            <w:pPr>
              <w:numPr>
                <w:ilvl w:val="0"/>
                <w:numId w:val="17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 xml:space="preserve">Test procedures and checklist </w:t>
            </w:r>
          </w:p>
          <w:p w14:paraId="2D6CD7EC" w14:textId="77777777" w:rsidR="004A6325" w:rsidRPr="00D22530" w:rsidRDefault="004A6325">
            <w:pPr>
              <w:numPr>
                <w:ilvl w:val="0"/>
                <w:numId w:val="17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 xml:space="preserve">Instrumentation data sheet </w:t>
            </w:r>
          </w:p>
          <w:p w14:paraId="43A43AAC" w14:textId="77777777" w:rsidR="004A6325" w:rsidRPr="00D22530" w:rsidRDefault="004A6325">
            <w:pPr>
              <w:numPr>
                <w:ilvl w:val="0"/>
                <w:numId w:val="17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Calibration certificate</w:t>
            </w:r>
          </w:p>
          <w:p w14:paraId="0E6BAC55" w14:textId="77777777" w:rsidR="004A6325" w:rsidRPr="00D22530" w:rsidRDefault="004A6325">
            <w:pPr>
              <w:numPr>
                <w:ilvl w:val="0"/>
                <w:numId w:val="17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 xml:space="preserve">Safety documentation </w:t>
            </w:r>
          </w:p>
          <w:p w14:paraId="53BEF62B" w14:textId="77777777" w:rsidR="004A6325" w:rsidRPr="00D22530" w:rsidRDefault="004A6325">
            <w:pPr>
              <w:numPr>
                <w:ilvl w:val="0"/>
                <w:numId w:val="17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 xml:space="preserve">Commissioning reports </w:t>
            </w:r>
          </w:p>
          <w:p w14:paraId="5FF6BFCA" w14:textId="77777777" w:rsidR="004A6325" w:rsidRPr="00D22530" w:rsidRDefault="004A6325">
            <w:pPr>
              <w:numPr>
                <w:ilvl w:val="0"/>
                <w:numId w:val="17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Handover report</w:t>
            </w:r>
          </w:p>
          <w:p w14:paraId="18287F01" w14:textId="77777777" w:rsidR="004A6325" w:rsidRPr="00D22530" w:rsidRDefault="004A6325">
            <w:pPr>
              <w:numPr>
                <w:ilvl w:val="0"/>
                <w:numId w:val="173"/>
              </w:numPr>
              <w:spacing w:after="0" w:line="240" w:lineRule="auto"/>
              <w:contextualSpacing/>
              <w:rPr>
                <w:rFonts w:ascii="Times New Roman" w:eastAsia="Times New Roman" w:hAnsi="Times New Roman" w:cs="Times New Roman"/>
                <w:kern w:val="0"/>
                <w:sz w:val="24"/>
                <w:szCs w:val="24"/>
                <w:lang w:val="en-GB"/>
                <w14:ligatures w14:val="none"/>
              </w:rPr>
            </w:pPr>
            <w:r w:rsidRPr="00D22530">
              <w:rPr>
                <w:rFonts w:ascii="Times New Roman" w:eastAsia="Times New Roman" w:hAnsi="Times New Roman" w:cs="Times New Roman"/>
                <w:color w:val="000000"/>
                <w:kern w:val="28"/>
                <w:sz w:val="24"/>
                <w:szCs w:val="24"/>
                <w:lang w:val="en-GB"/>
                <w14:ligatures w14:val="none"/>
              </w:rPr>
              <w:t>Test results</w:t>
            </w:r>
            <w:r w:rsidRPr="00D22530">
              <w:rPr>
                <w:rFonts w:ascii="Times New Roman" w:eastAsia="Times New Roman" w:hAnsi="Times New Roman" w:cs="Times New Roman"/>
                <w:kern w:val="0"/>
                <w:sz w:val="24"/>
                <w:szCs w:val="24"/>
                <w:lang w:val="en-GB"/>
                <w14:ligatures w14:val="none"/>
              </w:rPr>
              <w:t xml:space="preserve"> </w:t>
            </w:r>
          </w:p>
        </w:tc>
        <w:tc>
          <w:tcPr>
            <w:tcW w:w="1213" w:type="pct"/>
            <w:tcBorders>
              <w:top w:val="single" w:sz="4" w:space="0" w:color="auto"/>
              <w:left w:val="single" w:sz="4" w:space="0" w:color="auto"/>
              <w:bottom w:val="single" w:sz="4" w:space="0" w:color="auto"/>
              <w:right w:val="single" w:sz="4" w:space="0" w:color="auto"/>
            </w:tcBorders>
          </w:tcPr>
          <w:p w14:paraId="649CFBF0" w14:textId="77777777" w:rsidR="004A6325" w:rsidRPr="00D22530" w:rsidRDefault="004A6325" w:rsidP="006218ED">
            <w:pPr>
              <w:spacing w:after="0" w:line="240" w:lineRule="auto"/>
              <w:contextualSpacing/>
              <w:rPr>
                <w:rFonts w:ascii="Times New Roman" w:eastAsia="Times New Roman" w:hAnsi="Times New Roman" w:cs="Times New Roman"/>
                <w:kern w:val="28"/>
                <w:sz w:val="24"/>
                <w:szCs w:val="24"/>
              </w:rPr>
            </w:pPr>
            <w:r w:rsidRPr="00D22530">
              <w:rPr>
                <w:rFonts w:ascii="Times New Roman" w:eastAsia="Times New Roman" w:hAnsi="Times New Roman" w:cs="Times New Roman"/>
                <w:kern w:val="28"/>
                <w:sz w:val="24"/>
                <w:szCs w:val="24"/>
              </w:rPr>
              <w:t>1.</w:t>
            </w:r>
            <w:r w:rsidRPr="00D22530">
              <w:rPr>
                <w:rFonts w:ascii="Times New Roman" w:eastAsia="Times New Roman" w:hAnsi="Times New Roman" w:cs="Times New Roman"/>
                <w:kern w:val="28"/>
                <w:sz w:val="24"/>
                <w:szCs w:val="24"/>
              </w:rPr>
              <w:tab/>
              <w:t>Written tests</w:t>
            </w:r>
          </w:p>
          <w:p w14:paraId="757A1754" w14:textId="77777777" w:rsidR="004A6325" w:rsidRPr="00D22530" w:rsidRDefault="004A6325" w:rsidP="006218ED">
            <w:pPr>
              <w:spacing w:after="0" w:line="240" w:lineRule="auto"/>
              <w:contextualSpacing/>
              <w:rPr>
                <w:rFonts w:ascii="Times New Roman" w:eastAsia="Times New Roman" w:hAnsi="Times New Roman" w:cs="Times New Roman"/>
                <w:kern w:val="28"/>
                <w:sz w:val="24"/>
                <w:szCs w:val="24"/>
              </w:rPr>
            </w:pPr>
            <w:r w:rsidRPr="00D22530">
              <w:rPr>
                <w:rFonts w:ascii="Times New Roman" w:eastAsia="Times New Roman" w:hAnsi="Times New Roman" w:cs="Times New Roman"/>
                <w:kern w:val="28"/>
                <w:sz w:val="24"/>
                <w:szCs w:val="24"/>
              </w:rPr>
              <w:t>2.</w:t>
            </w:r>
            <w:r w:rsidRPr="00D22530">
              <w:rPr>
                <w:rFonts w:ascii="Times New Roman" w:eastAsia="Times New Roman" w:hAnsi="Times New Roman" w:cs="Times New Roman"/>
                <w:kern w:val="28"/>
                <w:sz w:val="24"/>
                <w:szCs w:val="24"/>
              </w:rPr>
              <w:tab/>
              <w:t xml:space="preserve">Oral Questioning </w:t>
            </w:r>
          </w:p>
          <w:p w14:paraId="67DDD5FE" w14:textId="77777777" w:rsidR="004A6325" w:rsidRPr="00D22530" w:rsidRDefault="004A6325" w:rsidP="006218ED">
            <w:pPr>
              <w:spacing w:after="0" w:line="240" w:lineRule="auto"/>
              <w:contextualSpacing/>
              <w:rPr>
                <w:rFonts w:ascii="Times New Roman" w:eastAsia="Times New Roman" w:hAnsi="Times New Roman" w:cs="Times New Roman"/>
                <w:kern w:val="28"/>
                <w:sz w:val="24"/>
                <w:szCs w:val="24"/>
              </w:rPr>
            </w:pPr>
            <w:r w:rsidRPr="00D22530">
              <w:rPr>
                <w:rFonts w:ascii="Times New Roman" w:eastAsia="Times New Roman" w:hAnsi="Times New Roman" w:cs="Times New Roman"/>
                <w:kern w:val="28"/>
                <w:sz w:val="24"/>
                <w:szCs w:val="24"/>
              </w:rPr>
              <w:t>3.</w:t>
            </w:r>
            <w:r w:rsidRPr="00D22530">
              <w:rPr>
                <w:rFonts w:ascii="Times New Roman" w:eastAsia="Times New Roman" w:hAnsi="Times New Roman" w:cs="Times New Roman"/>
                <w:kern w:val="28"/>
                <w:sz w:val="24"/>
                <w:szCs w:val="24"/>
              </w:rPr>
              <w:tab/>
              <w:t xml:space="preserve">Practical assessment </w:t>
            </w:r>
          </w:p>
          <w:p w14:paraId="44676171" w14:textId="77777777" w:rsidR="004A6325" w:rsidRPr="00D22530" w:rsidRDefault="004A6325" w:rsidP="006218ED">
            <w:pPr>
              <w:spacing w:after="0" w:line="240" w:lineRule="auto"/>
              <w:contextualSpacing/>
              <w:rPr>
                <w:rFonts w:ascii="Times New Roman" w:eastAsia="Times New Roman" w:hAnsi="Times New Roman" w:cs="Times New Roman"/>
                <w:kern w:val="28"/>
                <w:sz w:val="24"/>
                <w:szCs w:val="24"/>
              </w:rPr>
            </w:pPr>
            <w:r w:rsidRPr="00D22530">
              <w:rPr>
                <w:rFonts w:ascii="Times New Roman" w:eastAsia="Times New Roman" w:hAnsi="Times New Roman" w:cs="Times New Roman"/>
                <w:kern w:val="28"/>
                <w:sz w:val="24"/>
                <w:szCs w:val="24"/>
              </w:rPr>
              <w:t>4.</w:t>
            </w:r>
            <w:r w:rsidRPr="00D22530">
              <w:rPr>
                <w:rFonts w:ascii="Times New Roman" w:eastAsia="Times New Roman" w:hAnsi="Times New Roman" w:cs="Times New Roman"/>
                <w:kern w:val="28"/>
                <w:sz w:val="24"/>
                <w:szCs w:val="24"/>
              </w:rPr>
              <w:tab/>
              <w:t>Project</w:t>
            </w:r>
          </w:p>
          <w:p w14:paraId="4D1202AB" w14:textId="77777777" w:rsidR="004A6325" w:rsidRPr="00D22530" w:rsidRDefault="004A6325" w:rsidP="006218ED">
            <w:pPr>
              <w:spacing w:after="0" w:line="240" w:lineRule="auto"/>
              <w:contextualSpacing/>
              <w:rPr>
                <w:rFonts w:ascii="Times New Roman" w:eastAsia="Times New Roman" w:hAnsi="Times New Roman" w:cs="Times New Roman"/>
                <w:kern w:val="28"/>
                <w:sz w:val="24"/>
                <w:szCs w:val="24"/>
              </w:rPr>
            </w:pPr>
            <w:r w:rsidRPr="00D22530">
              <w:rPr>
                <w:rFonts w:ascii="Times New Roman" w:eastAsia="Times New Roman" w:hAnsi="Times New Roman" w:cs="Times New Roman"/>
                <w:kern w:val="28"/>
                <w:sz w:val="24"/>
                <w:szCs w:val="24"/>
              </w:rPr>
              <w:t>5.</w:t>
            </w:r>
            <w:r w:rsidRPr="00D22530">
              <w:rPr>
                <w:rFonts w:ascii="Times New Roman" w:eastAsia="Times New Roman" w:hAnsi="Times New Roman" w:cs="Times New Roman"/>
                <w:kern w:val="28"/>
                <w:sz w:val="24"/>
                <w:szCs w:val="24"/>
              </w:rPr>
              <w:tab/>
              <w:t>Third party report</w:t>
            </w:r>
          </w:p>
          <w:p w14:paraId="46FD3310" w14:textId="77777777" w:rsidR="004A6325" w:rsidRPr="00D22530" w:rsidRDefault="004A6325" w:rsidP="006218ED">
            <w:pPr>
              <w:spacing w:after="0" w:line="240" w:lineRule="auto"/>
              <w:contextualSpacing/>
              <w:rPr>
                <w:rFonts w:ascii="Times New Roman" w:eastAsia="Times New Roman" w:hAnsi="Times New Roman" w:cs="Times New Roman"/>
                <w:kern w:val="28"/>
                <w:sz w:val="24"/>
                <w:szCs w:val="24"/>
              </w:rPr>
            </w:pPr>
            <w:r w:rsidRPr="00D22530">
              <w:rPr>
                <w:rFonts w:ascii="Times New Roman" w:eastAsia="Times New Roman" w:hAnsi="Times New Roman" w:cs="Times New Roman"/>
                <w:kern w:val="28"/>
                <w:sz w:val="24"/>
                <w:szCs w:val="24"/>
              </w:rPr>
              <w:t>6.</w:t>
            </w:r>
            <w:r w:rsidRPr="00D22530">
              <w:rPr>
                <w:rFonts w:ascii="Times New Roman" w:eastAsia="Times New Roman" w:hAnsi="Times New Roman" w:cs="Times New Roman"/>
                <w:kern w:val="28"/>
                <w:sz w:val="24"/>
                <w:szCs w:val="24"/>
              </w:rPr>
              <w:tab/>
              <w:t>Portfolio of evidence</w:t>
            </w:r>
          </w:p>
          <w:p w14:paraId="7A9CB796" w14:textId="77777777" w:rsidR="004A6325" w:rsidRPr="00D22530" w:rsidRDefault="004A6325" w:rsidP="006218ED">
            <w:pPr>
              <w:spacing w:after="120" w:line="240" w:lineRule="auto"/>
              <w:rPr>
                <w:rFonts w:ascii="Times New Roman" w:eastAsia="Times New Roman" w:hAnsi="Times New Roman" w:cs="Times New Roman"/>
                <w:color w:val="000000"/>
                <w:kern w:val="28"/>
                <w:sz w:val="24"/>
                <w:szCs w:val="24"/>
                <w14:ligatures w14:val="none"/>
              </w:rPr>
            </w:pPr>
          </w:p>
          <w:p w14:paraId="693C0055" w14:textId="77777777" w:rsidR="004A6325" w:rsidRPr="00D22530" w:rsidRDefault="004A6325" w:rsidP="006218ED">
            <w:pPr>
              <w:spacing w:after="120" w:line="240" w:lineRule="auto"/>
              <w:rPr>
                <w:rFonts w:ascii="Times New Roman" w:eastAsia="Times New Roman" w:hAnsi="Times New Roman" w:cs="Times New Roman"/>
                <w:color w:val="000000"/>
                <w:kern w:val="28"/>
                <w:sz w:val="24"/>
                <w:szCs w:val="24"/>
                <w14:ligatures w14:val="none"/>
              </w:rPr>
            </w:pPr>
          </w:p>
          <w:p w14:paraId="3DE5AD0C" w14:textId="77777777" w:rsidR="004A6325" w:rsidRPr="00D22530" w:rsidRDefault="004A6325" w:rsidP="006218ED">
            <w:pPr>
              <w:spacing w:after="120" w:line="240" w:lineRule="auto"/>
              <w:rPr>
                <w:rFonts w:ascii="Times New Roman" w:eastAsia="Times New Roman" w:hAnsi="Times New Roman" w:cs="Times New Roman"/>
                <w:color w:val="000000"/>
                <w:kern w:val="28"/>
                <w:sz w:val="24"/>
                <w:szCs w:val="24"/>
                <w14:ligatures w14:val="none"/>
              </w:rPr>
            </w:pPr>
          </w:p>
          <w:p w14:paraId="2F2C7BFA" w14:textId="77777777" w:rsidR="004A6325" w:rsidRPr="00D22530" w:rsidRDefault="004A6325" w:rsidP="006218ED">
            <w:pPr>
              <w:spacing w:after="120" w:line="240" w:lineRule="auto"/>
              <w:rPr>
                <w:rFonts w:ascii="Times New Roman" w:eastAsia="Times New Roman" w:hAnsi="Times New Roman" w:cs="Times New Roman"/>
                <w:color w:val="000000"/>
                <w:kern w:val="28"/>
                <w:sz w:val="24"/>
                <w:szCs w:val="24"/>
                <w14:ligatures w14:val="none"/>
              </w:rPr>
            </w:pPr>
          </w:p>
          <w:p w14:paraId="589CFEC2" w14:textId="77777777" w:rsidR="004A6325" w:rsidRPr="00D22530" w:rsidRDefault="004A6325" w:rsidP="006218ED">
            <w:pPr>
              <w:spacing w:after="120" w:line="240" w:lineRule="auto"/>
              <w:rPr>
                <w:rFonts w:ascii="Times New Roman" w:eastAsia="Times New Roman" w:hAnsi="Times New Roman" w:cs="Times New Roman"/>
                <w:color w:val="000000"/>
                <w:kern w:val="28"/>
                <w:sz w:val="24"/>
                <w:szCs w:val="24"/>
                <w14:ligatures w14:val="none"/>
              </w:rPr>
            </w:pPr>
          </w:p>
          <w:p w14:paraId="19E6499F" w14:textId="77777777" w:rsidR="004A6325" w:rsidRPr="00D22530" w:rsidRDefault="004A6325" w:rsidP="006218ED">
            <w:pPr>
              <w:spacing w:after="120" w:line="240" w:lineRule="auto"/>
              <w:rPr>
                <w:rFonts w:ascii="Times New Roman" w:eastAsia="Times New Roman" w:hAnsi="Times New Roman" w:cs="Times New Roman"/>
                <w:color w:val="000000"/>
                <w:kern w:val="28"/>
                <w:sz w:val="24"/>
                <w:szCs w:val="24"/>
                <w14:ligatures w14:val="none"/>
              </w:rPr>
            </w:pPr>
          </w:p>
          <w:p w14:paraId="32A316E1" w14:textId="77777777" w:rsidR="004A6325" w:rsidRPr="00D22530" w:rsidRDefault="004A6325" w:rsidP="006218ED">
            <w:pPr>
              <w:spacing w:after="120" w:line="240" w:lineRule="auto"/>
              <w:jc w:val="center"/>
              <w:rPr>
                <w:rFonts w:ascii="Times New Roman" w:eastAsia="Times New Roman" w:hAnsi="Times New Roman" w:cs="Times New Roman"/>
                <w:color w:val="000000"/>
                <w:kern w:val="28"/>
                <w:sz w:val="24"/>
                <w:szCs w:val="24"/>
                <w14:ligatures w14:val="none"/>
              </w:rPr>
            </w:pPr>
          </w:p>
        </w:tc>
      </w:tr>
    </w:tbl>
    <w:p w14:paraId="7573EE3D" w14:textId="77777777" w:rsidR="004A6325" w:rsidRPr="00D22530" w:rsidRDefault="004A6325" w:rsidP="004A6325">
      <w:pPr>
        <w:spacing w:after="120" w:line="285" w:lineRule="auto"/>
        <w:rPr>
          <w:rFonts w:ascii="Times New Roman" w:eastAsia="Times New Roman" w:hAnsi="Times New Roman" w:cs="Times New Roman"/>
          <w:color w:val="000000"/>
          <w:kern w:val="28"/>
          <w:sz w:val="24"/>
          <w:szCs w:val="24"/>
          <w14:ligatures w14:val="none"/>
        </w:rPr>
      </w:pPr>
    </w:p>
    <w:p w14:paraId="7B879D95" w14:textId="77777777" w:rsidR="004A6325" w:rsidRPr="00D22530" w:rsidRDefault="004A6325" w:rsidP="004A6325">
      <w:pPr>
        <w:spacing w:after="120" w:line="285" w:lineRule="auto"/>
        <w:rPr>
          <w:rFonts w:ascii="Times New Roman" w:eastAsia="Times New Roman" w:hAnsi="Times New Roman" w:cs="Times New Roman"/>
          <w:b/>
          <w:color w:val="000000"/>
          <w:kern w:val="28"/>
          <w:sz w:val="24"/>
          <w:szCs w:val="24"/>
          <w14:ligatures w14:val="none"/>
        </w:rPr>
      </w:pPr>
      <w:r w:rsidRPr="00D22530">
        <w:rPr>
          <w:rFonts w:ascii="Times New Roman" w:eastAsia="Times New Roman" w:hAnsi="Times New Roman" w:cs="Times New Roman"/>
          <w:b/>
          <w:color w:val="000000"/>
          <w:kern w:val="28"/>
          <w:sz w:val="24"/>
          <w:szCs w:val="24"/>
          <w14:ligatures w14:val="none"/>
        </w:rPr>
        <w:t>Suggested Delivery Methods</w:t>
      </w:r>
    </w:p>
    <w:p w14:paraId="1CB54E0C" w14:textId="77777777" w:rsidR="004A6325" w:rsidRPr="00D22530" w:rsidRDefault="004A6325">
      <w:pPr>
        <w:widowControl w:val="0"/>
        <w:numPr>
          <w:ilvl w:val="1"/>
          <w:numId w:val="72"/>
        </w:numPr>
        <w:tabs>
          <w:tab w:val="left" w:pos="981"/>
        </w:tabs>
        <w:autoSpaceDE w:val="0"/>
        <w:autoSpaceDN w:val="0"/>
        <w:spacing w:before="42" w:after="0" w:line="240" w:lineRule="auto"/>
        <w:contextualSpacing/>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Demonstrations</w:t>
      </w:r>
    </w:p>
    <w:p w14:paraId="727FF201" w14:textId="77777777" w:rsidR="004A6325" w:rsidRPr="00D22530" w:rsidRDefault="004A6325">
      <w:pPr>
        <w:widowControl w:val="0"/>
        <w:numPr>
          <w:ilvl w:val="1"/>
          <w:numId w:val="72"/>
        </w:numPr>
        <w:tabs>
          <w:tab w:val="left" w:pos="981"/>
        </w:tabs>
        <w:autoSpaceDE w:val="0"/>
        <w:autoSpaceDN w:val="0"/>
        <w:spacing w:before="42" w:after="0" w:line="240" w:lineRule="auto"/>
        <w:contextualSpacing/>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Simulation</w:t>
      </w:r>
    </w:p>
    <w:p w14:paraId="317413CA" w14:textId="77777777" w:rsidR="004A6325" w:rsidRPr="00D22530" w:rsidRDefault="004A6325">
      <w:pPr>
        <w:widowControl w:val="0"/>
        <w:numPr>
          <w:ilvl w:val="1"/>
          <w:numId w:val="72"/>
        </w:numPr>
        <w:tabs>
          <w:tab w:val="left" w:pos="981"/>
        </w:tabs>
        <w:autoSpaceDE w:val="0"/>
        <w:autoSpaceDN w:val="0"/>
        <w:spacing w:before="42" w:after="0" w:line="240" w:lineRule="auto"/>
        <w:contextualSpacing/>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Role play</w:t>
      </w:r>
    </w:p>
    <w:p w14:paraId="4D27F6F0" w14:textId="77777777" w:rsidR="004A6325" w:rsidRPr="00D22530" w:rsidRDefault="004A6325">
      <w:pPr>
        <w:widowControl w:val="0"/>
        <w:numPr>
          <w:ilvl w:val="1"/>
          <w:numId w:val="72"/>
        </w:numPr>
        <w:tabs>
          <w:tab w:val="left" w:pos="981"/>
        </w:tabs>
        <w:autoSpaceDE w:val="0"/>
        <w:autoSpaceDN w:val="0"/>
        <w:spacing w:before="42" w:after="0" w:line="240" w:lineRule="auto"/>
        <w:contextualSpacing/>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Group Discussion</w:t>
      </w:r>
    </w:p>
    <w:p w14:paraId="113924C4" w14:textId="77777777" w:rsidR="004A6325" w:rsidRPr="00D22530" w:rsidRDefault="004A6325">
      <w:pPr>
        <w:widowControl w:val="0"/>
        <w:numPr>
          <w:ilvl w:val="1"/>
          <w:numId w:val="72"/>
        </w:numPr>
        <w:tabs>
          <w:tab w:val="left" w:pos="981"/>
        </w:tabs>
        <w:autoSpaceDE w:val="0"/>
        <w:autoSpaceDN w:val="0"/>
        <w:spacing w:before="42" w:after="0" w:line="240" w:lineRule="auto"/>
        <w:contextualSpacing/>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 xml:space="preserve">Presentations </w:t>
      </w:r>
    </w:p>
    <w:p w14:paraId="584422EE" w14:textId="77777777" w:rsidR="004A6325" w:rsidRPr="00D22530" w:rsidRDefault="004A6325">
      <w:pPr>
        <w:widowControl w:val="0"/>
        <w:numPr>
          <w:ilvl w:val="1"/>
          <w:numId w:val="72"/>
        </w:numPr>
        <w:tabs>
          <w:tab w:val="left" w:pos="981"/>
        </w:tabs>
        <w:autoSpaceDE w:val="0"/>
        <w:autoSpaceDN w:val="0"/>
        <w:spacing w:before="42" w:after="0" w:line="240" w:lineRule="auto"/>
        <w:contextualSpacing/>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Projects</w:t>
      </w:r>
    </w:p>
    <w:p w14:paraId="48FCF959" w14:textId="77777777" w:rsidR="004A6325" w:rsidRPr="00D22530" w:rsidRDefault="004A6325">
      <w:pPr>
        <w:widowControl w:val="0"/>
        <w:numPr>
          <w:ilvl w:val="1"/>
          <w:numId w:val="72"/>
        </w:numPr>
        <w:tabs>
          <w:tab w:val="left" w:pos="981"/>
        </w:tabs>
        <w:autoSpaceDE w:val="0"/>
        <w:autoSpaceDN w:val="0"/>
        <w:spacing w:before="42" w:after="0" w:line="240" w:lineRule="auto"/>
        <w:contextualSpacing/>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Case studies</w:t>
      </w:r>
    </w:p>
    <w:p w14:paraId="2BF6B2F6" w14:textId="77777777" w:rsidR="004A6325" w:rsidRPr="00D22530" w:rsidRDefault="004A6325">
      <w:pPr>
        <w:widowControl w:val="0"/>
        <w:numPr>
          <w:ilvl w:val="1"/>
          <w:numId w:val="72"/>
        </w:numPr>
        <w:tabs>
          <w:tab w:val="left" w:pos="981"/>
        </w:tabs>
        <w:autoSpaceDE w:val="0"/>
        <w:autoSpaceDN w:val="0"/>
        <w:spacing w:before="42" w:after="0" w:line="240" w:lineRule="auto"/>
        <w:contextualSpacing/>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color w:val="000000"/>
          <w:kern w:val="28"/>
          <w:sz w:val="24"/>
          <w:szCs w:val="24"/>
          <w14:ligatures w14:val="none"/>
        </w:rPr>
        <w:t xml:space="preserve">Assignments </w:t>
      </w:r>
    </w:p>
    <w:p w14:paraId="323C42DD" w14:textId="77777777" w:rsidR="004A6325" w:rsidRPr="00D22530" w:rsidRDefault="004A6325" w:rsidP="004A6325">
      <w:pPr>
        <w:rPr>
          <w:rFonts w:ascii="Times New Roman" w:eastAsia="Times New Roman" w:hAnsi="Times New Roman" w:cs="Times New Roman"/>
          <w:b/>
          <w:color w:val="000000"/>
          <w:kern w:val="28"/>
          <w:sz w:val="24"/>
          <w:szCs w:val="24"/>
          <w14:ligatures w14:val="none"/>
        </w:rPr>
      </w:pPr>
      <w:r w:rsidRPr="00D22530">
        <w:rPr>
          <w:rFonts w:ascii="Times New Roman" w:eastAsia="Times New Roman" w:hAnsi="Times New Roman" w:cs="Times New Roman"/>
          <w:b/>
          <w:color w:val="000000"/>
          <w:kern w:val="28"/>
          <w:sz w:val="24"/>
          <w:szCs w:val="24"/>
          <w14:ligatures w14:val="none"/>
        </w:rPr>
        <w:br w:type="page"/>
      </w:r>
    </w:p>
    <w:p w14:paraId="4CDDD44D" w14:textId="77777777" w:rsidR="004A6325" w:rsidRPr="00D22530" w:rsidRDefault="004A6325" w:rsidP="004A6325">
      <w:pPr>
        <w:widowControl w:val="0"/>
        <w:tabs>
          <w:tab w:val="left" w:pos="981"/>
        </w:tabs>
        <w:autoSpaceDE w:val="0"/>
        <w:autoSpaceDN w:val="0"/>
        <w:spacing w:before="42" w:after="0" w:line="240" w:lineRule="auto"/>
        <w:ind w:left="980"/>
        <w:rPr>
          <w:rFonts w:ascii="Times New Roman" w:eastAsia="Times New Roman" w:hAnsi="Times New Roman" w:cs="Times New Roman"/>
          <w:color w:val="000000"/>
          <w:kern w:val="28"/>
          <w:sz w:val="24"/>
          <w:szCs w:val="24"/>
          <w14:ligatures w14:val="none"/>
        </w:rPr>
      </w:pPr>
      <w:r w:rsidRPr="00D22530">
        <w:rPr>
          <w:rFonts w:ascii="Times New Roman" w:eastAsia="Times New Roman" w:hAnsi="Times New Roman" w:cs="Times New Roman"/>
          <w:b/>
          <w:color w:val="000000"/>
          <w:kern w:val="28"/>
          <w:sz w:val="24"/>
          <w:szCs w:val="24"/>
          <w14:ligatures w14:val="none"/>
        </w:rPr>
        <w:t>List</w:t>
      </w:r>
      <w:r w:rsidRPr="00D22530">
        <w:rPr>
          <w:rFonts w:ascii="Times New Roman" w:eastAsia="Times New Roman" w:hAnsi="Times New Roman" w:cs="Times New Roman"/>
          <w:b/>
          <w:color w:val="000000"/>
          <w:spacing w:val="-2"/>
          <w:kern w:val="28"/>
          <w:sz w:val="24"/>
          <w:szCs w:val="24"/>
          <w14:ligatures w14:val="none"/>
        </w:rPr>
        <w:t xml:space="preserve"> </w:t>
      </w:r>
      <w:r w:rsidRPr="00D22530">
        <w:rPr>
          <w:rFonts w:ascii="Times New Roman" w:eastAsia="Times New Roman" w:hAnsi="Times New Roman" w:cs="Times New Roman"/>
          <w:b/>
          <w:color w:val="000000"/>
          <w:kern w:val="28"/>
          <w:sz w:val="24"/>
          <w:szCs w:val="24"/>
          <w14:ligatures w14:val="none"/>
        </w:rPr>
        <w:t>of</w:t>
      </w:r>
      <w:r w:rsidRPr="00D22530">
        <w:rPr>
          <w:rFonts w:ascii="Times New Roman" w:eastAsia="Times New Roman" w:hAnsi="Times New Roman" w:cs="Times New Roman"/>
          <w:b/>
          <w:color w:val="000000"/>
          <w:spacing w:val="-2"/>
          <w:kern w:val="28"/>
          <w:sz w:val="24"/>
          <w:szCs w:val="24"/>
          <w14:ligatures w14:val="none"/>
        </w:rPr>
        <w:t xml:space="preserve"> </w:t>
      </w:r>
      <w:r w:rsidRPr="00D22530">
        <w:rPr>
          <w:rFonts w:ascii="Times New Roman" w:eastAsia="Times New Roman" w:hAnsi="Times New Roman" w:cs="Times New Roman"/>
          <w:b/>
          <w:color w:val="000000"/>
          <w:kern w:val="28"/>
          <w:sz w:val="24"/>
          <w:szCs w:val="24"/>
          <w14:ligatures w14:val="none"/>
        </w:rPr>
        <w:t>Recommended</w:t>
      </w:r>
      <w:r w:rsidRPr="00D22530">
        <w:rPr>
          <w:rFonts w:ascii="Times New Roman" w:eastAsia="Times New Roman" w:hAnsi="Times New Roman" w:cs="Times New Roman"/>
          <w:b/>
          <w:color w:val="000000"/>
          <w:spacing w:val="-3"/>
          <w:kern w:val="28"/>
          <w:sz w:val="24"/>
          <w:szCs w:val="24"/>
          <w14:ligatures w14:val="none"/>
        </w:rPr>
        <w:t xml:space="preserve"> </w:t>
      </w:r>
      <w:r w:rsidRPr="00D22530">
        <w:rPr>
          <w:rFonts w:ascii="Times New Roman" w:eastAsia="Times New Roman" w:hAnsi="Times New Roman" w:cs="Times New Roman"/>
          <w:b/>
          <w:color w:val="000000"/>
          <w:kern w:val="28"/>
          <w:sz w:val="24"/>
          <w:szCs w:val="24"/>
          <w14:ligatures w14:val="none"/>
        </w:rPr>
        <w:t>Resources for</w:t>
      </w:r>
      <w:r w:rsidRPr="00D22530">
        <w:rPr>
          <w:rFonts w:ascii="Times New Roman" w:eastAsia="Times New Roman" w:hAnsi="Times New Roman" w:cs="Times New Roman"/>
          <w:b/>
          <w:color w:val="000000"/>
          <w:spacing w:val="-3"/>
          <w:kern w:val="28"/>
          <w:sz w:val="24"/>
          <w:szCs w:val="24"/>
          <w14:ligatures w14:val="none"/>
        </w:rPr>
        <w:t xml:space="preserve"> </w:t>
      </w:r>
      <w:r w:rsidRPr="00D22530">
        <w:rPr>
          <w:rFonts w:ascii="Times New Roman" w:eastAsia="Times New Roman" w:hAnsi="Times New Roman" w:cs="Times New Roman"/>
          <w:b/>
          <w:color w:val="000000"/>
          <w:kern w:val="28"/>
          <w:sz w:val="24"/>
          <w:szCs w:val="24"/>
          <w14:ligatures w14:val="none"/>
        </w:rPr>
        <w:t>25</w:t>
      </w:r>
      <w:r w:rsidRPr="00D22530">
        <w:rPr>
          <w:rFonts w:ascii="Times New Roman" w:eastAsia="Times New Roman" w:hAnsi="Times New Roman" w:cs="Times New Roman"/>
          <w:b/>
          <w:color w:val="000000"/>
          <w:spacing w:val="-1"/>
          <w:kern w:val="28"/>
          <w:sz w:val="24"/>
          <w:szCs w:val="24"/>
          <w14:ligatures w14:val="none"/>
        </w:rPr>
        <w:t xml:space="preserve"> </w:t>
      </w:r>
      <w:r w:rsidRPr="00D22530">
        <w:rPr>
          <w:rFonts w:ascii="Times New Roman" w:eastAsia="Times New Roman" w:hAnsi="Times New Roman" w:cs="Times New Roman"/>
          <w:b/>
          <w:color w:val="000000"/>
          <w:kern w:val="28"/>
          <w:sz w:val="24"/>
          <w:szCs w:val="24"/>
          <w14:ligatures w14:val="none"/>
        </w:rPr>
        <w:t>trainees</w:t>
      </w:r>
    </w:p>
    <w:tbl>
      <w:tblPr>
        <w:tblW w:w="9616"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8"/>
        <w:gridCol w:w="3811"/>
        <w:gridCol w:w="1852"/>
        <w:gridCol w:w="1178"/>
        <w:gridCol w:w="1777"/>
      </w:tblGrid>
      <w:tr w:rsidR="004A6325" w:rsidRPr="00D22530" w14:paraId="2A1EEA02" w14:textId="77777777" w:rsidTr="006218ED">
        <w:trPr>
          <w:trHeight w:val="1262"/>
        </w:trPr>
        <w:tc>
          <w:tcPr>
            <w:tcW w:w="998" w:type="dxa"/>
            <w:tcBorders>
              <w:top w:val="single" w:sz="4" w:space="0" w:color="000000"/>
              <w:left w:val="single" w:sz="4" w:space="0" w:color="000000"/>
              <w:bottom w:val="single" w:sz="4" w:space="0" w:color="000000"/>
              <w:right w:val="single" w:sz="4" w:space="0" w:color="000000"/>
            </w:tcBorders>
            <w:hideMark/>
          </w:tcPr>
          <w:p w14:paraId="75267AC4" w14:textId="77777777" w:rsidR="004A6325" w:rsidRPr="00D22530" w:rsidRDefault="004A6325" w:rsidP="006218ED">
            <w:pPr>
              <w:widowControl w:val="0"/>
              <w:autoSpaceDE w:val="0"/>
              <w:autoSpaceDN w:val="0"/>
              <w:spacing w:before="13" w:after="0" w:line="240" w:lineRule="auto"/>
              <w:ind w:left="143"/>
              <w:rPr>
                <w:rFonts w:ascii="Times New Roman" w:eastAsia="Times New Roman" w:hAnsi="Times New Roman" w:cs="Times New Roman"/>
                <w:b/>
                <w:kern w:val="0"/>
                <w:sz w:val="24"/>
                <w:szCs w:val="24"/>
                <w14:ligatures w14:val="none"/>
              </w:rPr>
            </w:pPr>
            <w:r w:rsidRPr="00D22530">
              <w:rPr>
                <w:rFonts w:ascii="Times New Roman" w:eastAsia="Times New Roman" w:hAnsi="Times New Roman" w:cs="Times New Roman"/>
                <w:b/>
                <w:kern w:val="0"/>
                <w:sz w:val="24"/>
                <w:szCs w:val="24"/>
                <w14:ligatures w14:val="none"/>
              </w:rPr>
              <w:t>S/No.</w:t>
            </w:r>
          </w:p>
        </w:tc>
        <w:tc>
          <w:tcPr>
            <w:tcW w:w="3811" w:type="dxa"/>
            <w:tcBorders>
              <w:top w:val="single" w:sz="4" w:space="0" w:color="000000"/>
              <w:left w:val="single" w:sz="4" w:space="0" w:color="000000"/>
              <w:bottom w:val="single" w:sz="4" w:space="0" w:color="000000"/>
              <w:right w:val="single" w:sz="4" w:space="0" w:color="000000"/>
            </w:tcBorders>
            <w:hideMark/>
          </w:tcPr>
          <w:p w14:paraId="6040A783" w14:textId="77777777" w:rsidR="004A6325" w:rsidRPr="00D22530" w:rsidRDefault="004A6325" w:rsidP="006218ED">
            <w:pPr>
              <w:widowControl w:val="0"/>
              <w:autoSpaceDE w:val="0"/>
              <w:autoSpaceDN w:val="0"/>
              <w:spacing w:before="13" w:after="0" w:line="240" w:lineRule="auto"/>
              <w:ind w:left="144"/>
              <w:rPr>
                <w:rFonts w:ascii="Times New Roman" w:eastAsia="Times New Roman" w:hAnsi="Times New Roman" w:cs="Times New Roman"/>
                <w:b/>
                <w:kern w:val="0"/>
                <w:sz w:val="24"/>
                <w:szCs w:val="24"/>
                <w14:ligatures w14:val="none"/>
              </w:rPr>
            </w:pPr>
            <w:r w:rsidRPr="00D22530">
              <w:rPr>
                <w:rFonts w:ascii="Times New Roman" w:eastAsia="Times New Roman" w:hAnsi="Times New Roman" w:cs="Times New Roman"/>
                <w:b/>
                <w:kern w:val="0"/>
                <w:sz w:val="24"/>
                <w:szCs w:val="24"/>
                <w14:ligatures w14:val="none"/>
              </w:rPr>
              <w:t>Category/Item</w:t>
            </w:r>
          </w:p>
        </w:tc>
        <w:tc>
          <w:tcPr>
            <w:tcW w:w="1852" w:type="dxa"/>
            <w:tcBorders>
              <w:top w:val="single" w:sz="4" w:space="0" w:color="000000"/>
              <w:left w:val="single" w:sz="4" w:space="0" w:color="000000"/>
              <w:bottom w:val="single" w:sz="4" w:space="0" w:color="000000"/>
              <w:right w:val="single" w:sz="4" w:space="0" w:color="000000"/>
            </w:tcBorders>
            <w:hideMark/>
          </w:tcPr>
          <w:p w14:paraId="2B67459A" w14:textId="77777777" w:rsidR="004A6325" w:rsidRPr="00D22530" w:rsidRDefault="004A6325" w:rsidP="006218ED">
            <w:pPr>
              <w:widowControl w:val="0"/>
              <w:autoSpaceDE w:val="0"/>
              <w:autoSpaceDN w:val="0"/>
              <w:spacing w:before="13" w:after="0" w:line="372" w:lineRule="auto"/>
              <w:ind w:left="144" w:right="264"/>
              <w:rPr>
                <w:rFonts w:ascii="Times New Roman" w:eastAsia="Times New Roman" w:hAnsi="Times New Roman" w:cs="Times New Roman"/>
                <w:b/>
                <w:kern w:val="0"/>
                <w:sz w:val="24"/>
                <w:szCs w:val="24"/>
                <w14:ligatures w14:val="none"/>
              </w:rPr>
            </w:pPr>
            <w:r w:rsidRPr="00D22530">
              <w:rPr>
                <w:rFonts w:ascii="Times New Roman" w:eastAsia="Times New Roman" w:hAnsi="Times New Roman" w:cs="Times New Roman"/>
                <w:b/>
                <w:kern w:val="0"/>
                <w:sz w:val="24"/>
                <w:szCs w:val="24"/>
                <w14:ligatures w14:val="none"/>
              </w:rPr>
              <w:t>Description/</w:t>
            </w:r>
            <w:r w:rsidRPr="00D22530">
              <w:rPr>
                <w:rFonts w:ascii="Times New Roman" w:eastAsia="Times New Roman" w:hAnsi="Times New Roman" w:cs="Times New Roman"/>
                <w:b/>
                <w:spacing w:val="1"/>
                <w:kern w:val="0"/>
                <w:sz w:val="24"/>
                <w:szCs w:val="24"/>
                <w14:ligatures w14:val="none"/>
              </w:rPr>
              <w:t xml:space="preserve"> </w:t>
            </w:r>
            <w:r w:rsidRPr="00D22530">
              <w:rPr>
                <w:rFonts w:ascii="Times New Roman" w:eastAsia="Times New Roman" w:hAnsi="Times New Roman" w:cs="Times New Roman"/>
                <w:b/>
                <w:kern w:val="0"/>
                <w:sz w:val="24"/>
                <w:szCs w:val="24"/>
                <w14:ligatures w14:val="none"/>
              </w:rPr>
              <w:t>Specifications</w:t>
            </w:r>
          </w:p>
        </w:tc>
        <w:tc>
          <w:tcPr>
            <w:tcW w:w="1178" w:type="dxa"/>
            <w:tcBorders>
              <w:top w:val="single" w:sz="4" w:space="0" w:color="000000"/>
              <w:left w:val="single" w:sz="4" w:space="0" w:color="000000"/>
              <w:bottom w:val="single" w:sz="4" w:space="0" w:color="000000"/>
              <w:right w:val="single" w:sz="4" w:space="0" w:color="000000"/>
            </w:tcBorders>
            <w:hideMark/>
          </w:tcPr>
          <w:p w14:paraId="33E5E5D6" w14:textId="77777777" w:rsidR="004A6325" w:rsidRPr="00D22530" w:rsidRDefault="004A6325" w:rsidP="006218ED">
            <w:pPr>
              <w:widowControl w:val="0"/>
              <w:autoSpaceDE w:val="0"/>
              <w:autoSpaceDN w:val="0"/>
              <w:spacing w:before="13" w:after="0" w:line="240" w:lineRule="auto"/>
              <w:ind w:left="146"/>
              <w:rPr>
                <w:rFonts w:ascii="Times New Roman" w:eastAsia="Times New Roman" w:hAnsi="Times New Roman" w:cs="Times New Roman"/>
                <w:b/>
                <w:kern w:val="0"/>
                <w:sz w:val="24"/>
                <w:szCs w:val="24"/>
                <w14:ligatures w14:val="none"/>
              </w:rPr>
            </w:pPr>
            <w:r w:rsidRPr="00D22530">
              <w:rPr>
                <w:rFonts w:ascii="Times New Roman" w:eastAsia="Times New Roman" w:hAnsi="Times New Roman" w:cs="Times New Roman"/>
                <w:b/>
                <w:kern w:val="0"/>
                <w:sz w:val="24"/>
                <w:szCs w:val="24"/>
                <w14:ligatures w14:val="none"/>
              </w:rPr>
              <w:t>Quantity</w:t>
            </w:r>
          </w:p>
        </w:tc>
        <w:tc>
          <w:tcPr>
            <w:tcW w:w="1777" w:type="dxa"/>
            <w:tcBorders>
              <w:top w:val="single" w:sz="4" w:space="0" w:color="000000"/>
              <w:left w:val="single" w:sz="4" w:space="0" w:color="000000"/>
              <w:bottom w:val="single" w:sz="4" w:space="0" w:color="000000"/>
              <w:right w:val="single" w:sz="4" w:space="0" w:color="000000"/>
            </w:tcBorders>
            <w:hideMark/>
          </w:tcPr>
          <w:p w14:paraId="15AF01C3" w14:textId="77777777" w:rsidR="004A6325" w:rsidRPr="00D22530" w:rsidRDefault="004A6325" w:rsidP="006218ED">
            <w:pPr>
              <w:widowControl w:val="0"/>
              <w:autoSpaceDE w:val="0"/>
              <w:autoSpaceDN w:val="0"/>
              <w:spacing w:before="13" w:after="0" w:line="372" w:lineRule="auto"/>
              <w:ind w:left="147" w:right="80"/>
              <w:rPr>
                <w:rFonts w:ascii="Times New Roman" w:eastAsia="Times New Roman" w:hAnsi="Times New Roman" w:cs="Times New Roman"/>
                <w:b/>
                <w:kern w:val="0"/>
                <w:sz w:val="24"/>
                <w:szCs w:val="24"/>
                <w14:ligatures w14:val="none"/>
              </w:rPr>
            </w:pPr>
            <w:r w:rsidRPr="00D22530">
              <w:rPr>
                <w:rFonts w:ascii="Times New Roman" w:eastAsia="Times New Roman" w:hAnsi="Times New Roman" w:cs="Times New Roman"/>
                <w:b/>
                <w:kern w:val="0"/>
                <w:sz w:val="24"/>
                <w:szCs w:val="24"/>
                <w14:ligatures w14:val="none"/>
              </w:rPr>
              <w:t>Recommended</w:t>
            </w:r>
            <w:r w:rsidRPr="00D22530">
              <w:rPr>
                <w:rFonts w:ascii="Times New Roman" w:eastAsia="Times New Roman" w:hAnsi="Times New Roman" w:cs="Times New Roman"/>
                <w:b/>
                <w:spacing w:val="-58"/>
                <w:kern w:val="0"/>
                <w:sz w:val="24"/>
                <w:szCs w:val="24"/>
                <w14:ligatures w14:val="none"/>
              </w:rPr>
              <w:t xml:space="preserve"> </w:t>
            </w:r>
            <w:r w:rsidRPr="00D22530">
              <w:rPr>
                <w:rFonts w:ascii="Times New Roman" w:eastAsia="Times New Roman" w:hAnsi="Times New Roman" w:cs="Times New Roman"/>
                <w:b/>
                <w:kern w:val="0"/>
                <w:sz w:val="24"/>
                <w:szCs w:val="24"/>
                <w14:ligatures w14:val="none"/>
              </w:rPr>
              <w:t>Ratio</w:t>
            </w:r>
          </w:p>
          <w:p w14:paraId="75E34019" w14:textId="77777777" w:rsidR="004A6325" w:rsidRPr="00D22530" w:rsidRDefault="004A6325" w:rsidP="006218ED">
            <w:pPr>
              <w:widowControl w:val="0"/>
              <w:autoSpaceDE w:val="0"/>
              <w:autoSpaceDN w:val="0"/>
              <w:spacing w:after="0" w:line="272" w:lineRule="exact"/>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(Item:</w:t>
            </w:r>
            <w:r w:rsidRPr="00D22530">
              <w:rPr>
                <w:rFonts w:ascii="Times New Roman" w:eastAsia="Times New Roman" w:hAnsi="Times New Roman" w:cs="Times New Roman"/>
                <w:spacing w:val="-3"/>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Trainee)</w:t>
            </w:r>
          </w:p>
        </w:tc>
      </w:tr>
      <w:tr w:rsidR="004A6325" w:rsidRPr="00D22530" w14:paraId="0931BD91" w14:textId="77777777" w:rsidTr="006218ED">
        <w:trPr>
          <w:trHeight w:val="561"/>
        </w:trPr>
        <w:tc>
          <w:tcPr>
            <w:tcW w:w="998" w:type="dxa"/>
            <w:tcBorders>
              <w:top w:val="single" w:sz="4" w:space="0" w:color="000000"/>
              <w:left w:val="single" w:sz="4" w:space="0" w:color="000000"/>
              <w:bottom w:val="single" w:sz="4" w:space="0" w:color="000000"/>
              <w:right w:val="single" w:sz="4" w:space="0" w:color="000000"/>
            </w:tcBorders>
            <w:hideMark/>
          </w:tcPr>
          <w:p w14:paraId="7F0409FE" w14:textId="77777777" w:rsidR="004A6325" w:rsidRPr="00D22530" w:rsidRDefault="004A6325" w:rsidP="006218ED">
            <w:pPr>
              <w:widowControl w:val="0"/>
              <w:autoSpaceDE w:val="0"/>
              <w:autoSpaceDN w:val="0"/>
              <w:spacing w:before="13" w:after="0" w:line="240" w:lineRule="auto"/>
              <w:ind w:left="143"/>
              <w:rPr>
                <w:rFonts w:ascii="Times New Roman" w:eastAsia="Times New Roman" w:hAnsi="Times New Roman" w:cs="Times New Roman"/>
                <w:b/>
                <w:kern w:val="0"/>
                <w:sz w:val="24"/>
                <w:szCs w:val="24"/>
                <w14:ligatures w14:val="none"/>
              </w:rPr>
            </w:pPr>
            <w:r w:rsidRPr="00D22530">
              <w:rPr>
                <w:rFonts w:ascii="Times New Roman" w:eastAsia="Times New Roman" w:hAnsi="Times New Roman" w:cs="Times New Roman"/>
                <w:b/>
                <w:w w:val="99"/>
                <w:kern w:val="0"/>
                <w:sz w:val="24"/>
                <w:szCs w:val="24"/>
                <w14:ligatures w14:val="none"/>
              </w:rPr>
              <w:t>A</w:t>
            </w:r>
          </w:p>
        </w:tc>
        <w:tc>
          <w:tcPr>
            <w:tcW w:w="3811" w:type="dxa"/>
            <w:tcBorders>
              <w:top w:val="single" w:sz="4" w:space="0" w:color="000000"/>
              <w:left w:val="single" w:sz="4" w:space="0" w:color="000000"/>
              <w:bottom w:val="single" w:sz="4" w:space="0" w:color="000000"/>
              <w:right w:val="single" w:sz="4" w:space="0" w:color="000000"/>
            </w:tcBorders>
            <w:hideMark/>
          </w:tcPr>
          <w:p w14:paraId="5900491D" w14:textId="77777777" w:rsidR="004A6325" w:rsidRPr="00D22530" w:rsidRDefault="004A6325" w:rsidP="006218ED">
            <w:pPr>
              <w:widowControl w:val="0"/>
              <w:autoSpaceDE w:val="0"/>
              <w:autoSpaceDN w:val="0"/>
              <w:spacing w:before="13" w:after="0" w:line="240" w:lineRule="auto"/>
              <w:ind w:left="144"/>
              <w:rPr>
                <w:rFonts w:ascii="Times New Roman" w:eastAsia="Times New Roman" w:hAnsi="Times New Roman" w:cs="Times New Roman"/>
                <w:b/>
                <w:kern w:val="0"/>
                <w:sz w:val="24"/>
                <w:szCs w:val="24"/>
                <w14:ligatures w14:val="none"/>
              </w:rPr>
            </w:pPr>
            <w:r w:rsidRPr="00D22530">
              <w:rPr>
                <w:rFonts w:ascii="Times New Roman" w:eastAsia="Times New Roman" w:hAnsi="Times New Roman" w:cs="Times New Roman"/>
                <w:b/>
                <w:kern w:val="0"/>
                <w:sz w:val="24"/>
                <w:szCs w:val="24"/>
                <w14:ligatures w14:val="none"/>
              </w:rPr>
              <w:t>Learning</w:t>
            </w:r>
            <w:r w:rsidRPr="00D22530">
              <w:rPr>
                <w:rFonts w:ascii="Times New Roman" w:eastAsia="Times New Roman" w:hAnsi="Times New Roman" w:cs="Times New Roman"/>
                <w:b/>
                <w:spacing w:val="-3"/>
                <w:kern w:val="0"/>
                <w:sz w:val="24"/>
                <w:szCs w:val="24"/>
                <w14:ligatures w14:val="none"/>
              </w:rPr>
              <w:t xml:space="preserve"> </w:t>
            </w:r>
            <w:r w:rsidRPr="00D22530">
              <w:rPr>
                <w:rFonts w:ascii="Times New Roman" w:eastAsia="Times New Roman" w:hAnsi="Times New Roman" w:cs="Times New Roman"/>
                <w:b/>
                <w:kern w:val="0"/>
                <w:sz w:val="24"/>
                <w:szCs w:val="24"/>
                <w14:ligatures w14:val="none"/>
              </w:rPr>
              <w:t>Materials</w:t>
            </w:r>
          </w:p>
        </w:tc>
        <w:tc>
          <w:tcPr>
            <w:tcW w:w="1852" w:type="dxa"/>
            <w:tcBorders>
              <w:top w:val="single" w:sz="4" w:space="0" w:color="000000"/>
              <w:left w:val="single" w:sz="4" w:space="0" w:color="000000"/>
              <w:bottom w:val="single" w:sz="4" w:space="0" w:color="000000"/>
              <w:right w:val="single" w:sz="4" w:space="0" w:color="000000"/>
            </w:tcBorders>
          </w:tcPr>
          <w:p w14:paraId="7B01B07A"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178" w:type="dxa"/>
            <w:tcBorders>
              <w:top w:val="single" w:sz="4" w:space="0" w:color="000000"/>
              <w:left w:val="single" w:sz="4" w:space="0" w:color="000000"/>
              <w:bottom w:val="single" w:sz="4" w:space="0" w:color="000000"/>
              <w:right w:val="single" w:sz="4" w:space="0" w:color="000000"/>
            </w:tcBorders>
          </w:tcPr>
          <w:p w14:paraId="0ADC3B73"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777" w:type="dxa"/>
            <w:tcBorders>
              <w:top w:val="single" w:sz="4" w:space="0" w:color="000000"/>
              <w:left w:val="single" w:sz="4" w:space="0" w:color="000000"/>
              <w:bottom w:val="single" w:sz="4" w:space="0" w:color="000000"/>
              <w:right w:val="single" w:sz="4" w:space="0" w:color="000000"/>
            </w:tcBorders>
          </w:tcPr>
          <w:p w14:paraId="3DE15975"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r>
      <w:tr w:rsidR="004A6325" w:rsidRPr="00D22530" w14:paraId="3F17BCA9" w14:textId="77777777" w:rsidTr="006218ED">
        <w:trPr>
          <w:trHeight w:val="304"/>
        </w:trPr>
        <w:tc>
          <w:tcPr>
            <w:tcW w:w="998" w:type="dxa"/>
            <w:tcBorders>
              <w:top w:val="single" w:sz="4" w:space="0" w:color="000000"/>
              <w:left w:val="single" w:sz="4" w:space="0" w:color="000000"/>
              <w:bottom w:val="nil"/>
              <w:right w:val="single" w:sz="4" w:space="0" w:color="000000"/>
            </w:tcBorders>
            <w:hideMark/>
          </w:tcPr>
          <w:p w14:paraId="544211E8" w14:textId="77777777" w:rsidR="004A6325" w:rsidRPr="00D22530" w:rsidRDefault="004A6325" w:rsidP="006218ED">
            <w:pPr>
              <w:widowControl w:val="0"/>
              <w:autoSpaceDE w:val="0"/>
              <w:autoSpaceDN w:val="0"/>
              <w:spacing w:before="1" w:after="0" w:line="240" w:lineRule="auto"/>
              <w:ind w:left="143"/>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w:t>
            </w:r>
          </w:p>
        </w:tc>
        <w:tc>
          <w:tcPr>
            <w:tcW w:w="3811" w:type="dxa"/>
            <w:tcBorders>
              <w:top w:val="single" w:sz="4" w:space="0" w:color="000000"/>
              <w:left w:val="single" w:sz="4" w:space="0" w:color="000000"/>
              <w:bottom w:val="nil"/>
              <w:right w:val="single" w:sz="4" w:space="0" w:color="000000"/>
            </w:tcBorders>
            <w:hideMark/>
          </w:tcPr>
          <w:p w14:paraId="05B5CDE6" w14:textId="77777777" w:rsidR="004A6325" w:rsidRPr="00D22530" w:rsidRDefault="004A6325" w:rsidP="006218ED">
            <w:pPr>
              <w:widowControl w:val="0"/>
              <w:autoSpaceDE w:val="0"/>
              <w:autoSpaceDN w:val="0"/>
              <w:spacing w:before="1"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Reference books</w:t>
            </w:r>
          </w:p>
        </w:tc>
        <w:tc>
          <w:tcPr>
            <w:tcW w:w="1852" w:type="dxa"/>
            <w:tcBorders>
              <w:top w:val="single" w:sz="4" w:space="0" w:color="000000"/>
              <w:left w:val="single" w:sz="4" w:space="0" w:color="000000"/>
              <w:bottom w:val="nil"/>
              <w:right w:val="single" w:sz="4" w:space="0" w:color="000000"/>
            </w:tcBorders>
            <w:hideMark/>
          </w:tcPr>
          <w:p w14:paraId="2AA89126" w14:textId="77777777" w:rsidR="004A6325" w:rsidRPr="00D22530" w:rsidRDefault="004A6325" w:rsidP="006218ED">
            <w:pPr>
              <w:widowControl w:val="0"/>
              <w:autoSpaceDE w:val="0"/>
              <w:autoSpaceDN w:val="0"/>
              <w:spacing w:before="1"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Industrial</w:t>
            </w:r>
          </w:p>
        </w:tc>
        <w:tc>
          <w:tcPr>
            <w:tcW w:w="1178" w:type="dxa"/>
            <w:tcBorders>
              <w:top w:val="single" w:sz="4" w:space="0" w:color="000000"/>
              <w:left w:val="single" w:sz="4" w:space="0" w:color="000000"/>
              <w:bottom w:val="nil"/>
              <w:right w:val="single" w:sz="4" w:space="0" w:color="000000"/>
            </w:tcBorders>
            <w:hideMark/>
          </w:tcPr>
          <w:p w14:paraId="1FD5392C" w14:textId="77777777" w:rsidR="004A6325" w:rsidRPr="00D22530" w:rsidRDefault="004A6325" w:rsidP="006218ED">
            <w:pPr>
              <w:widowControl w:val="0"/>
              <w:autoSpaceDE w:val="0"/>
              <w:autoSpaceDN w:val="0"/>
              <w:spacing w:before="1"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w:t>
            </w:r>
            <w:r w:rsidRPr="00D22530">
              <w:rPr>
                <w:rFonts w:ascii="Times New Roman" w:eastAsia="Times New Roman" w:hAnsi="Times New Roman" w:cs="Times New Roman"/>
                <w:spacing w:val="-1"/>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pcs</w:t>
            </w:r>
          </w:p>
        </w:tc>
        <w:tc>
          <w:tcPr>
            <w:tcW w:w="1777" w:type="dxa"/>
            <w:tcBorders>
              <w:top w:val="single" w:sz="4" w:space="0" w:color="000000"/>
              <w:left w:val="single" w:sz="4" w:space="0" w:color="000000"/>
              <w:bottom w:val="nil"/>
              <w:right w:val="single" w:sz="4" w:space="0" w:color="000000"/>
            </w:tcBorders>
            <w:hideMark/>
          </w:tcPr>
          <w:p w14:paraId="51FF02B5" w14:textId="77777777" w:rsidR="004A6325" w:rsidRPr="00D22530" w:rsidRDefault="004A6325" w:rsidP="006218ED">
            <w:pPr>
              <w:widowControl w:val="0"/>
              <w:autoSpaceDE w:val="0"/>
              <w:autoSpaceDN w:val="0"/>
              <w:spacing w:before="1"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tc>
      </w:tr>
      <w:tr w:rsidR="004A6325" w:rsidRPr="00D22530" w14:paraId="201C4EAC" w14:textId="77777777" w:rsidTr="006218ED">
        <w:trPr>
          <w:trHeight w:val="317"/>
        </w:trPr>
        <w:tc>
          <w:tcPr>
            <w:tcW w:w="998" w:type="dxa"/>
            <w:tcBorders>
              <w:top w:val="nil"/>
              <w:left w:val="single" w:sz="4" w:space="0" w:color="000000"/>
              <w:bottom w:val="nil"/>
              <w:right w:val="single" w:sz="4" w:space="0" w:color="000000"/>
            </w:tcBorders>
          </w:tcPr>
          <w:p w14:paraId="0CAD703F"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nil"/>
              <w:right w:val="single" w:sz="4" w:space="0" w:color="000000"/>
            </w:tcBorders>
          </w:tcPr>
          <w:p w14:paraId="74B7D3FC"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nil"/>
              <w:right w:val="single" w:sz="4" w:space="0" w:color="000000"/>
            </w:tcBorders>
            <w:hideMark/>
          </w:tcPr>
          <w:p w14:paraId="4B4C661A" w14:textId="77777777" w:rsidR="004A6325" w:rsidRPr="00D22530" w:rsidRDefault="004A6325" w:rsidP="006218ED">
            <w:pPr>
              <w:widowControl w:val="0"/>
              <w:autoSpaceDE w:val="0"/>
              <w:autoSpaceDN w:val="0"/>
              <w:spacing w:before="16"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automation</w:t>
            </w:r>
            <w:r w:rsidRPr="00D22530">
              <w:rPr>
                <w:rFonts w:ascii="Times New Roman" w:eastAsia="Times New Roman" w:hAnsi="Times New Roman" w:cs="Times New Roman"/>
                <w:spacing w:val="-2"/>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and</w:t>
            </w:r>
          </w:p>
        </w:tc>
        <w:tc>
          <w:tcPr>
            <w:tcW w:w="1178" w:type="dxa"/>
            <w:tcBorders>
              <w:top w:val="nil"/>
              <w:left w:val="single" w:sz="4" w:space="0" w:color="000000"/>
              <w:bottom w:val="nil"/>
              <w:right w:val="single" w:sz="4" w:space="0" w:color="000000"/>
            </w:tcBorders>
          </w:tcPr>
          <w:p w14:paraId="4CF5E184"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777" w:type="dxa"/>
            <w:tcBorders>
              <w:top w:val="nil"/>
              <w:left w:val="single" w:sz="4" w:space="0" w:color="000000"/>
              <w:bottom w:val="nil"/>
              <w:right w:val="single" w:sz="4" w:space="0" w:color="000000"/>
            </w:tcBorders>
          </w:tcPr>
          <w:p w14:paraId="0FD95847"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r>
      <w:tr w:rsidR="004A6325" w:rsidRPr="00D22530" w14:paraId="12C48ED8" w14:textId="77777777" w:rsidTr="006218ED">
        <w:trPr>
          <w:trHeight w:val="316"/>
        </w:trPr>
        <w:tc>
          <w:tcPr>
            <w:tcW w:w="998" w:type="dxa"/>
            <w:tcBorders>
              <w:top w:val="nil"/>
              <w:left w:val="single" w:sz="4" w:space="0" w:color="000000"/>
              <w:bottom w:val="nil"/>
              <w:right w:val="single" w:sz="4" w:space="0" w:color="000000"/>
            </w:tcBorders>
          </w:tcPr>
          <w:p w14:paraId="7902DCC5"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nil"/>
              <w:right w:val="single" w:sz="4" w:space="0" w:color="000000"/>
            </w:tcBorders>
          </w:tcPr>
          <w:p w14:paraId="7DDC6BEC"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nil"/>
              <w:right w:val="single" w:sz="4" w:space="0" w:color="000000"/>
            </w:tcBorders>
            <w:hideMark/>
          </w:tcPr>
          <w:p w14:paraId="0C252E67" w14:textId="77777777" w:rsidR="004A6325" w:rsidRPr="00D22530" w:rsidRDefault="004A6325" w:rsidP="006218ED">
            <w:pPr>
              <w:widowControl w:val="0"/>
              <w:autoSpaceDE w:val="0"/>
              <w:autoSpaceDN w:val="0"/>
              <w:spacing w:before="15"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robotics:</w:t>
            </w:r>
            <w:r w:rsidRPr="00D22530">
              <w:rPr>
                <w:rFonts w:ascii="Times New Roman" w:eastAsia="Times New Roman" w:hAnsi="Times New Roman" w:cs="Times New Roman"/>
                <w:spacing w:val="-1"/>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An</w:t>
            </w:r>
          </w:p>
        </w:tc>
        <w:tc>
          <w:tcPr>
            <w:tcW w:w="1178" w:type="dxa"/>
            <w:tcBorders>
              <w:top w:val="nil"/>
              <w:left w:val="single" w:sz="4" w:space="0" w:color="000000"/>
              <w:bottom w:val="nil"/>
              <w:right w:val="single" w:sz="4" w:space="0" w:color="000000"/>
            </w:tcBorders>
          </w:tcPr>
          <w:p w14:paraId="0971EE07"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777" w:type="dxa"/>
            <w:tcBorders>
              <w:top w:val="nil"/>
              <w:left w:val="single" w:sz="4" w:space="0" w:color="000000"/>
              <w:bottom w:val="nil"/>
              <w:right w:val="single" w:sz="4" w:space="0" w:color="000000"/>
            </w:tcBorders>
          </w:tcPr>
          <w:p w14:paraId="72C53664"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r>
      <w:tr w:rsidR="004A6325" w:rsidRPr="00D22530" w14:paraId="1D47141A" w14:textId="77777777" w:rsidTr="006218ED">
        <w:trPr>
          <w:trHeight w:val="316"/>
        </w:trPr>
        <w:tc>
          <w:tcPr>
            <w:tcW w:w="998" w:type="dxa"/>
            <w:tcBorders>
              <w:top w:val="nil"/>
              <w:left w:val="single" w:sz="4" w:space="0" w:color="000000"/>
              <w:bottom w:val="nil"/>
              <w:right w:val="single" w:sz="4" w:space="0" w:color="000000"/>
            </w:tcBorders>
          </w:tcPr>
          <w:p w14:paraId="19A8B955"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nil"/>
              <w:right w:val="single" w:sz="4" w:space="0" w:color="000000"/>
            </w:tcBorders>
          </w:tcPr>
          <w:p w14:paraId="78DAA294"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nil"/>
              <w:right w:val="single" w:sz="4" w:space="0" w:color="000000"/>
            </w:tcBorders>
            <w:hideMark/>
          </w:tcPr>
          <w:p w14:paraId="769C0A83" w14:textId="77777777" w:rsidR="004A6325" w:rsidRPr="00D22530" w:rsidRDefault="004A6325" w:rsidP="006218ED">
            <w:pPr>
              <w:widowControl w:val="0"/>
              <w:autoSpaceDE w:val="0"/>
              <w:autoSpaceDN w:val="0"/>
              <w:spacing w:before="15"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introduction</w:t>
            </w:r>
            <w:r w:rsidRPr="00D22530">
              <w:rPr>
                <w:rFonts w:ascii="Times New Roman" w:eastAsia="Times New Roman" w:hAnsi="Times New Roman" w:cs="Times New Roman"/>
                <w:spacing w:val="-1"/>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by</w:t>
            </w:r>
          </w:p>
        </w:tc>
        <w:tc>
          <w:tcPr>
            <w:tcW w:w="1178" w:type="dxa"/>
            <w:tcBorders>
              <w:top w:val="nil"/>
              <w:left w:val="single" w:sz="4" w:space="0" w:color="000000"/>
              <w:bottom w:val="nil"/>
              <w:right w:val="single" w:sz="4" w:space="0" w:color="000000"/>
            </w:tcBorders>
          </w:tcPr>
          <w:p w14:paraId="5B4C4271"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777" w:type="dxa"/>
            <w:tcBorders>
              <w:top w:val="nil"/>
              <w:left w:val="single" w:sz="4" w:space="0" w:color="000000"/>
              <w:bottom w:val="nil"/>
              <w:right w:val="single" w:sz="4" w:space="0" w:color="000000"/>
            </w:tcBorders>
          </w:tcPr>
          <w:p w14:paraId="179DD6D3"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r>
      <w:tr w:rsidR="004A6325" w:rsidRPr="00D22530" w14:paraId="6D4F33A7" w14:textId="77777777" w:rsidTr="006218ED">
        <w:trPr>
          <w:trHeight w:val="317"/>
        </w:trPr>
        <w:tc>
          <w:tcPr>
            <w:tcW w:w="998" w:type="dxa"/>
            <w:tcBorders>
              <w:top w:val="nil"/>
              <w:left w:val="single" w:sz="4" w:space="0" w:color="000000"/>
              <w:bottom w:val="nil"/>
              <w:right w:val="single" w:sz="4" w:space="0" w:color="000000"/>
            </w:tcBorders>
          </w:tcPr>
          <w:p w14:paraId="4ADAECCE"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nil"/>
              <w:right w:val="single" w:sz="4" w:space="0" w:color="000000"/>
            </w:tcBorders>
          </w:tcPr>
          <w:p w14:paraId="4BBB7FFD" w14:textId="77777777" w:rsidR="004A6325" w:rsidRPr="00D22530" w:rsidRDefault="004A6325" w:rsidP="006218ED">
            <w:pPr>
              <w:widowControl w:val="0"/>
              <w:autoSpaceDE w:val="0"/>
              <w:autoSpaceDN w:val="0"/>
              <w:spacing w:after="0" w:line="240" w:lineRule="auto"/>
              <w:ind w:firstLine="720"/>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nil"/>
              <w:right w:val="single" w:sz="4" w:space="0" w:color="000000"/>
            </w:tcBorders>
            <w:hideMark/>
          </w:tcPr>
          <w:p w14:paraId="7329EEFD" w14:textId="77777777" w:rsidR="004A6325" w:rsidRPr="00D22530" w:rsidRDefault="004A6325" w:rsidP="006218ED">
            <w:pPr>
              <w:widowControl w:val="0"/>
              <w:autoSpaceDE w:val="0"/>
              <w:autoSpaceDN w:val="0"/>
              <w:spacing w:before="15"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Jean</w:t>
            </w:r>
            <w:r w:rsidRPr="00D22530">
              <w:rPr>
                <w:rFonts w:ascii="Times New Roman" w:eastAsia="Times New Roman" w:hAnsi="Times New Roman" w:cs="Times New Roman"/>
                <w:spacing w:val="-2"/>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Riescher</w:t>
            </w:r>
          </w:p>
        </w:tc>
        <w:tc>
          <w:tcPr>
            <w:tcW w:w="1178" w:type="dxa"/>
            <w:tcBorders>
              <w:top w:val="nil"/>
              <w:left w:val="single" w:sz="4" w:space="0" w:color="000000"/>
              <w:bottom w:val="nil"/>
              <w:right w:val="single" w:sz="4" w:space="0" w:color="000000"/>
            </w:tcBorders>
          </w:tcPr>
          <w:p w14:paraId="2AC25733"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777" w:type="dxa"/>
            <w:tcBorders>
              <w:top w:val="nil"/>
              <w:left w:val="single" w:sz="4" w:space="0" w:color="000000"/>
              <w:bottom w:val="nil"/>
              <w:right w:val="single" w:sz="4" w:space="0" w:color="000000"/>
            </w:tcBorders>
          </w:tcPr>
          <w:p w14:paraId="7C97F998"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r>
      <w:tr w:rsidR="004A6325" w:rsidRPr="00D22530" w14:paraId="61420DAF" w14:textId="77777777" w:rsidTr="006218ED">
        <w:trPr>
          <w:trHeight w:val="476"/>
        </w:trPr>
        <w:tc>
          <w:tcPr>
            <w:tcW w:w="998" w:type="dxa"/>
            <w:tcBorders>
              <w:top w:val="nil"/>
              <w:left w:val="single" w:sz="4" w:space="0" w:color="000000"/>
              <w:bottom w:val="single" w:sz="4" w:space="0" w:color="auto"/>
              <w:right w:val="single" w:sz="4" w:space="0" w:color="000000"/>
            </w:tcBorders>
          </w:tcPr>
          <w:p w14:paraId="127D7C31"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single" w:sz="4" w:space="0" w:color="auto"/>
              <w:right w:val="single" w:sz="4" w:space="0" w:color="000000"/>
            </w:tcBorders>
          </w:tcPr>
          <w:p w14:paraId="73121447"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single" w:sz="4" w:space="0" w:color="auto"/>
              <w:right w:val="single" w:sz="4" w:space="0" w:color="000000"/>
            </w:tcBorders>
            <w:hideMark/>
          </w:tcPr>
          <w:p w14:paraId="17A0D5A4" w14:textId="77777777" w:rsidR="004A6325" w:rsidRPr="00D22530" w:rsidRDefault="004A6325" w:rsidP="006218ED">
            <w:pPr>
              <w:widowControl w:val="0"/>
              <w:autoSpaceDE w:val="0"/>
              <w:autoSpaceDN w:val="0"/>
              <w:spacing w:before="16"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Westcott</w:t>
            </w:r>
          </w:p>
        </w:tc>
        <w:tc>
          <w:tcPr>
            <w:tcW w:w="1178" w:type="dxa"/>
            <w:tcBorders>
              <w:top w:val="nil"/>
              <w:left w:val="single" w:sz="4" w:space="0" w:color="000000"/>
              <w:bottom w:val="single" w:sz="4" w:space="0" w:color="auto"/>
              <w:right w:val="single" w:sz="4" w:space="0" w:color="000000"/>
            </w:tcBorders>
            <w:hideMark/>
          </w:tcPr>
          <w:p w14:paraId="1030B326" w14:textId="77777777" w:rsidR="004A6325" w:rsidRPr="00D22530" w:rsidRDefault="004A6325" w:rsidP="006218ED">
            <w:pPr>
              <w:widowControl w:val="0"/>
              <w:autoSpaceDE w:val="0"/>
              <w:autoSpaceDN w:val="0"/>
              <w:spacing w:before="16" w:after="0" w:line="240" w:lineRule="auto"/>
              <w:ind w:left="146"/>
              <w:rPr>
                <w:rFonts w:ascii="Times New Roman" w:eastAsia="Times New Roman" w:hAnsi="Times New Roman" w:cs="Times New Roman"/>
                <w:kern w:val="0"/>
                <w:sz w:val="24"/>
                <w:szCs w:val="24"/>
                <w14:ligatures w14:val="none"/>
              </w:rPr>
            </w:pPr>
          </w:p>
        </w:tc>
        <w:tc>
          <w:tcPr>
            <w:tcW w:w="1777" w:type="dxa"/>
            <w:tcBorders>
              <w:top w:val="nil"/>
              <w:left w:val="single" w:sz="4" w:space="0" w:color="000000"/>
              <w:bottom w:val="single" w:sz="4" w:space="0" w:color="auto"/>
              <w:right w:val="single" w:sz="4" w:space="0" w:color="000000"/>
            </w:tcBorders>
            <w:hideMark/>
          </w:tcPr>
          <w:p w14:paraId="37555F9E" w14:textId="77777777" w:rsidR="004A6325" w:rsidRPr="00D22530" w:rsidRDefault="004A6325" w:rsidP="006218ED">
            <w:pPr>
              <w:widowControl w:val="0"/>
              <w:autoSpaceDE w:val="0"/>
              <w:autoSpaceDN w:val="0"/>
              <w:spacing w:before="16" w:after="0" w:line="240" w:lineRule="auto"/>
              <w:ind w:left="147"/>
              <w:rPr>
                <w:rFonts w:ascii="Times New Roman" w:eastAsia="Times New Roman" w:hAnsi="Times New Roman" w:cs="Times New Roman"/>
                <w:kern w:val="0"/>
                <w:sz w:val="24"/>
                <w:szCs w:val="24"/>
                <w14:ligatures w14:val="none"/>
              </w:rPr>
            </w:pPr>
          </w:p>
        </w:tc>
      </w:tr>
      <w:tr w:rsidR="004A6325" w:rsidRPr="00D22530" w14:paraId="5F031F4E" w14:textId="77777777" w:rsidTr="006218ED">
        <w:trPr>
          <w:trHeight w:val="475"/>
        </w:trPr>
        <w:tc>
          <w:tcPr>
            <w:tcW w:w="998" w:type="dxa"/>
            <w:tcBorders>
              <w:top w:val="single" w:sz="4" w:space="0" w:color="auto"/>
              <w:left w:val="single" w:sz="4" w:space="0" w:color="000000"/>
              <w:bottom w:val="nil"/>
              <w:right w:val="single" w:sz="4" w:space="0" w:color="000000"/>
            </w:tcBorders>
          </w:tcPr>
          <w:p w14:paraId="3E13D1E2"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single" w:sz="4" w:space="0" w:color="auto"/>
              <w:left w:val="single" w:sz="4" w:space="0" w:color="000000"/>
              <w:bottom w:val="nil"/>
              <w:right w:val="single" w:sz="4" w:space="0" w:color="000000"/>
            </w:tcBorders>
          </w:tcPr>
          <w:p w14:paraId="1967A6BE"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single" w:sz="4" w:space="0" w:color="auto"/>
              <w:left w:val="single" w:sz="4" w:space="0" w:color="000000"/>
              <w:bottom w:val="nil"/>
              <w:right w:val="single" w:sz="4" w:space="0" w:color="000000"/>
            </w:tcBorders>
            <w:hideMark/>
          </w:tcPr>
          <w:p w14:paraId="3874801F" w14:textId="77777777" w:rsidR="004A6325" w:rsidRPr="00D22530" w:rsidRDefault="004A6325" w:rsidP="006218ED">
            <w:pPr>
              <w:widowControl w:val="0"/>
              <w:autoSpaceDE w:val="0"/>
              <w:autoSpaceDN w:val="0"/>
              <w:spacing w:before="174"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Hydraulic</w:t>
            </w:r>
            <w:r w:rsidRPr="00D22530">
              <w:rPr>
                <w:rFonts w:ascii="Times New Roman" w:eastAsia="Times New Roman" w:hAnsi="Times New Roman" w:cs="Times New Roman"/>
                <w:spacing w:val="-3"/>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and</w:t>
            </w:r>
          </w:p>
        </w:tc>
        <w:tc>
          <w:tcPr>
            <w:tcW w:w="1178" w:type="dxa"/>
            <w:tcBorders>
              <w:top w:val="single" w:sz="4" w:space="0" w:color="auto"/>
              <w:left w:val="single" w:sz="4" w:space="0" w:color="000000"/>
              <w:bottom w:val="nil"/>
              <w:right w:val="single" w:sz="4" w:space="0" w:color="000000"/>
            </w:tcBorders>
          </w:tcPr>
          <w:p w14:paraId="6863E878"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777" w:type="dxa"/>
            <w:tcBorders>
              <w:top w:val="single" w:sz="4" w:space="0" w:color="auto"/>
              <w:left w:val="single" w:sz="4" w:space="0" w:color="000000"/>
              <w:bottom w:val="nil"/>
              <w:right w:val="single" w:sz="4" w:space="0" w:color="000000"/>
            </w:tcBorders>
          </w:tcPr>
          <w:p w14:paraId="5BDA412C"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r>
      <w:tr w:rsidR="004A6325" w:rsidRPr="00D22530" w14:paraId="0C9F0CD6" w14:textId="77777777" w:rsidTr="006218ED">
        <w:trPr>
          <w:trHeight w:val="317"/>
        </w:trPr>
        <w:tc>
          <w:tcPr>
            <w:tcW w:w="998" w:type="dxa"/>
            <w:tcBorders>
              <w:top w:val="nil"/>
              <w:left w:val="single" w:sz="4" w:space="0" w:color="000000"/>
              <w:bottom w:val="nil"/>
              <w:right w:val="single" w:sz="4" w:space="0" w:color="000000"/>
            </w:tcBorders>
          </w:tcPr>
          <w:p w14:paraId="15D4E9E0"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nil"/>
              <w:right w:val="single" w:sz="4" w:space="0" w:color="000000"/>
            </w:tcBorders>
          </w:tcPr>
          <w:p w14:paraId="241CF77D"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nil"/>
              <w:right w:val="single" w:sz="4" w:space="0" w:color="000000"/>
            </w:tcBorders>
            <w:hideMark/>
          </w:tcPr>
          <w:p w14:paraId="064F4A55" w14:textId="77777777" w:rsidR="004A6325" w:rsidRPr="00D22530" w:rsidRDefault="004A6325" w:rsidP="006218ED">
            <w:pPr>
              <w:widowControl w:val="0"/>
              <w:autoSpaceDE w:val="0"/>
              <w:autoSpaceDN w:val="0"/>
              <w:spacing w:before="15"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pneumatic</w:t>
            </w:r>
          </w:p>
        </w:tc>
        <w:tc>
          <w:tcPr>
            <w:tcW w:w="1178" w:type="dxa"/>
            <w:tcBorders>
              <w:top w:val="nil"/>
              <w:left w:val="single" w:sz="4" w:space="0" w:color="000000"/>
              <w:bottom w:val="nil"/>
              <w:right w:val="single" w:sz="4" w:space="0" w:color="000000"/>
            </w:tcBorders>
          </w:tcPr>
          <w:p w14:paraId="2AE36324"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777" w:type="dxa"/>
            <w:tcBorders>
              <w:top w:val="nil"/>
              <w:left w:val="single" w:sz="4" w:space="0" w:color="000000"/>
              <w:bottom w:val="nil"/>
              <w:right w:val="single" w:sz="4" w:space="0" w:color="000000"/>
            </w:tcBorders>
          </w:tcPr>
          <w:p w14:paraId="705F21C2"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r>
      <w:tr w:rsidR="004A6325" w:rsidRPr="00D22530" w14:paraId="74D0AD46" w14:textId="77777777" w:rsidTr="006218ED">
        <w:trPr>
          <w:trHeight w:val="317"/>
        </w:trPr>
        <w:tc>
          <w:tcPr>
            <w:tcW w:w="998" w:type="dxa"/>
            <w:tcBorders>
              <w:top w:val="nil"/>
              <w:left w:val="single" w:sz="4" w:space="0" w:color="000000"/>
              <w:bottom w:val="nil"/>
              <w:right w:val="single" w:sz="4" w:space="0" w:color="000000"/>
            </w:tcBorders>
          </w:tcPr>
          <w:p w14:paraId="4CBC1CDF"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nil"/>
              <w:right w:val="single" w:sz="4" w:space="0" w:color="000000"/>
            </w:tcBorders>
          </w:tcPr>
          <w:p w14:paraId="67AC7A84"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nil"/>
              <w:right w:val="single" w:sz="4" w:space="0" w:color="000000"/>
            </w:tcBorders>
            <w:hideMark/>
          </w:tcPr>
          <w:p w14:paraId="5EE4FC2F" w14:textId="77777777" w:rsidR="004A6325" w:rsidRPr="00D22530" w:rsidRDefault="004A6325" w:rsidP="006218ED">
            <w:pPr>
              <w:widowControl w:val="0"/>
              <w:autoSpaceDE w:val="0"/>
              <w:autoSpaceDN w:val="0"/>
              <w:spacing w:before="16"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actuators-</w:t>
            </w:r>
          </w:p>
        </w:tc>
        <w:tc>
          <w:tcPr>
            <w:tcW w:w="1178" w:type="dxa"/>
            <w:tcBorders>
              <w:top w:val="nil"/>
              <w:left w:val="single" w:sz="4" w:space="0" w:color="000000"/>
              <w:bottom w:val="nil"/>
              <w:right w:val="single" w:sz="4" w:space="0" w:color="000000"/>
            </w:tcBorders>
          </w:tcPr>
          <w:p w14:paraId="11AB75F0"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777" w:type="dxa"/>
            <w:tcBorders>
              <w:top w:val="nil"/>
              <w:left w:val="single" w:sz="4" w:space="0" w:color="000000"/>
              <w:bottom w:val="nil"/>
              <w:right w:val="single" w:sz="4" w:space="0" w:color="000000"/>
            </w:tcBorders>
          </w:tcPr>
          <w:p w14:paraId="79D82A03"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r>
      <w:tr w:rsidR="004A6325" w:rsidRPr="00D22530" w14:paraId="306D336A" w14:textId="77777777" w:rsidTr="006218ED">
        <w:trPr>
          <w:trHeight w:val="316"/>
        </w:trPr>
        <w:tc>
          <w:tcPr>
            <w:tcW w:w="998" w:type="dxa"/>
            <w:tcBorders>
              <w:top w:val="nil"/>
              <w:left w:val="single" w:sz="4" w:space="0" w:color="000000"/>
              <w:bottom w:val="nil"/>
              <w:right w:val="single" w:sz="4" w:space="0" w:color="000000"/>
            </w:tcBorders>
          </w:tcPr>
          <w:p w14:paraId="04943DC2"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nil"/>
              <w:right w:val="single" w:sz="4" w:space="0" w:color="000000"/>
            </w:tcBorders>
          </w:tcPr>
          <w:p w14:paraId="46120189"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nil"/>
              <w:right w:val="single" w:sz="4" w:space="0" w:color="000000"/>
            </w:tcBorders>
            <w:hideMark/>
          </w:tcPr>
          <w:p w14:paraId="3BD1B83D" w14:textId="77777777" w:rsidR="004A6325" w:rsidRPr="00D22530" w:rsidRDefault="004A6325" w:rsidP="006218ED">
            <w:pPr>
              <w:widowControl w:val="0"/>
              <w:autoSpaceDE w:val="0"/>
              <w:autoSpaceDN w:val="0"/>
              <w:spacing w:before="15"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welcome</w:t>
            </w:r>
            <w:r w:rsidRPr="00D22530">
              <w:rPr>
                <w:rFonts w:ascii="Times New Roman" w:eastAsia="Times New Roman" w:hAnsi="Times New Roman" w:cs="Times New Roman"/>
                <w:spacing w:val="-2"/>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to</w:t>
            </w:r>
          </w:p>
        </w:tc>
        <w:tc>
          <w:tcPr>
            <w:tcW w:w="1178" w:type="dxa"/>
            <w:tcBorders>
              <w:top w:val="nil"/>
              <w:left w:val="single" w:sz="4" w:space="0" w:color="000000"/>
              <w:bottom w:val="nil"/>
              <w:right w:val="single" w:sz="4" w:space="0" w:color="000000"/>
            </w:tcBorders>
            <w:hideMark/>
          </w:tcPr>
          <w:p w14:paraId="7795E355" w14:textId="77777777" w:rsidR="004A6325" w:rsidRPr="00D22530" w:rsidRDefault="004A6325" w:rsidP="006218ED">
            <w:pPr>
              <w:widowControl w:val="0"/>
              <w:autoSpaceDE w:val="0"/>
              <w:autoSpaceDN w:val="0"/>
              <w:spacing w:before="15" w:after="0" w:line="240" w:lineRule="auto"/>
              <w:ind w:left="20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w:t>
            </w:r>
            <w:r w:rsidRPr="00D22530">
              <w:rPr>
                <w:rFonts w:ascii="Times New Roman" w:eastAsia="Times New Roman" w:hAnsi="Times New Roman" w:cs="Times New Roman"/>
                <w:spacing w:val="-1"/>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pcs</w:t>
            </w:r>
          </w:p>
        </w:tc>
        <w:tc>
          <w:tcPr>
            <w:tcW w:w="1777" w:type="dxa"/>
            <w:tcBorders>
              <w:top w:val="nil"/>
              <w:left w:val="single" w:sz="4" w:space="0" w:color="000000"/>
              <w:bottom w:val="nil"/>
              <w:right w:val="single" w:sz="4" w:space="0" w:color="000000"/>
            </w:tcBorders>
            <w:hideMark/>
          </w:tcPr>
          <w:p w14:paraId="4C3F38A7"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tc>
      </w:tr>
      <w:tr w:rsidR="004A6325" w:rsidRPr="00D22530" w14:paraId="666E2270" w14:textId="77777777" w:rsidTr="006218ED">
        <w:trPr>
          <w:trHeight w:val="316"/>
        </w:trPr>
        <w:tc>
          <w:tcPr>
            <w:tcW w:w="998" w:type="dxa"/>
            <w:tcBorders>
              <w:top w:val="nil"/>
              <w:left w:val="single" w:sz="4" w:space="0" w:color="000000"/>
              <w:bottom w:val="nil"/>
              <w:right w:val="single" w:sz="4" w:space="0" w:color="000000"/>
            </w:tcBorders>
          </w:tcPr>
          <w:p w14:paraId="685A2DB1"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nil"/>
              <w:right w:val="single" w:sz="4" w:space="0" w:color="000000"/>
            </w:tcBorders>
          </w:tcPr>
          <w:p w14:paraId="6697C461"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nil"/>
              <w:right w:val="single" w:sz="4" w:space="0" w:color="000000"/>
            </w:tcBorders>
            <w:hideMark/>
          </w:tcPr>
          <w:p w14:paraId="67559859" w14:textId="77777777" w:rsidR="004A6325" w:rsidRPr="00D22530" w:rsidRDefault="004A6325" w:rsidP="006218ED">
            <w:pPr>
              <w:widowControl w:val="0"/>
              <w:autoSpaceDE w:val="0"/>
              <w:autoSpaceDN w:val="0"/>
              <w:spacing w:before="15"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mechatronics</w:t>
            </w:r>
            <w:r w:rsidRPr="00D22530">
              <w:rPr>
                <w:rFonts w:ascii="Times New Roman" w:eastAsia="Times New Roman" w:hAnsi="Times New Roman" w:cs="Times New Roman"/>
                <w:spacing w:val="-2"/>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by</w:t>
            </w:r>
          </w:p>
        </w:tc>
        <w:tc>
          <w:tcPr>
            <w:tcW w:w="1178" w:type="dxa"/>
            <w:tcBorders>
              <w:top w:val="nil"/>
              <w:left w:val="single" w:sz="4" w:space="0" w:color="000000"/>
              <w:bottom w:val="nil"/>
              <w:right w:val="single" w:sz="4" w:space="0" w:color="000000"/>
            </w:tcBorders>
          </w:tcPr>
          <w:p w14:paraId="59C289BD"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777" w:type="dxa"/>
            <w:tcBorders>
              <w:top w:val="nil"/>
              <w:left w:val="single" w:sz="4" w:space="0" w:color="000000"/>
              <w:bottom w:val="nil"/>
              <w:right w:val="single" w:sz="4" w:space="0" w:color="000000"/>
            </w:tcBorders>
          </w:tcPr>
          <w:p w14:paraId="172AF7B9"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r>
      <w:tr w:rsidR="004A6325" w:rsidRPr="00D22530" w14:paraId="739E6174" w14:textId="77777777" w:rsidTr="006218ED">
        <w:trPr>
          <w:trHeight w:val="476"/>
        </w:trPr>
        <w:tc>
          <w:tcPr>
            <w:tcW w:w="998" w:type="dxa"/>
            <w:tcBorders>
              <w:top w:val="nil"/>
              <w:left w:val="single" w:sz="4" w:space="0" w:color="000000"/>
              <w:bottom w:val="single" w:sz="4" w:space="0" w:color="auto"/>
              <w:right w:val="single" w:sz="4" w:space="0" w:color="000000"/>
            </w:tcBorders>
          </w:tcPr>
          <w:p w14:paraId="2A2BFF4D"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single" w:sz="4" w:space="0" w:color="auto"/>
              <w:right w:val="single" w:sz="4" w:space="0" w:color="000000"/>
            </w:tcBorders>
          </w:tcPr>
          <w:p w14:paraId="74EDF3ED"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single" w:sz="4" w:space="0" w:color="auto"/>
              <w:right w:val="single" w:sz="4" w:space="0" w:color="000000"/>
            </w:tcBorders>
            <w:hideMark/>
          </w:tcPr>
          <w:p w14:paraId="67B3CBD3" w14:textId="77777777" w:rsidR="004A6325" w:rsidRPr="00D22530" w:rsidRDefault="004A6325" w:rsidP="006218ED">
            <w:pPr>
              <w:widowControl w:val="0"/>
              <w:autoSpaceDE w:val="0"/>
              <w:autoSpaceDN w:val="0"/>
              <w:spacing w:before="15"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Dr.</w:t>
            </w:r>
            <w:r w:rsidRPr="00D22530">
              <w:rPr>
                <w:rFonts w:ascii="Times New Roman" w:eastAsia="Times New Roman" w:hAnsi="Times New Roman" w:cs="Times New Roman"/>
                <w:spacing w:val="-2"/>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Kevin</w:t>
            </w:r>
            <w:r w:rsidRPr="00D22530">
              <w:rPr>
                <w:rFonts w:ascii="Times New Roman" w:eastAsia="Times New Roman" w:hAnsi="Times New Roman" w:cs="Times New Roman"/>
                <w:spacing w:val="-2"/>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Craig</w:t>
            </w:r>
          </w:p>
        </w:tc>
        <w:tc>
          <w:tcPr>
            <w:tcW w:w="1178" w:type="dxa"/>
            <w:tcBorders>
              <w:top w:val="nil"/>
              <w:left w:val="single" w:sz="4" w:space="0" w:color="000000"/>
              <w:bottom w:val="single" w:sz="4" w:space="0" w:color="auto"/>
              <w:right w:val="single" w:sz="4" w:space="0" w:color="000000"/>
            </w:tcBorders>
          </w:tcPr>
          <w:p w14:paraId="779F39E3"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777" w:type="dxa"/>
            <w:tcBorders>
              <w:top w:val="nil"/>
              <w:left w:val="single" w:sz="4" w:space="0" w:color="000000"/>
              <w:bottom w:val="single" w:sz="4" w:space="0" w:color="auto"/>
              <w:right w:val="single" w:sz="4" w:space="0" w:color="000000"/>
            </w:tcBorders>
          </w:tcPr>
          <w:p w14:paraId="327CAA4F"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r>
      <w:tr w:rsidR="004A6325" w:rsidRPr="00D22530" w14:paraId="1BD4E33F" w14:textId="77777777" w:rsidTr="006218ED">
        <w:trPr>
          <w:trHeight w:val="476"/>
        </w:trPr>
        <w:tc>
          <w:tcPr>
            <w:tcW w:w="998" w:type="dxa"/>
            <w:tcBorders>
              <w:top w:val="single" w:sz="4" w:space="0" w:color="auto"/>
              <w:left w:val="single" w:sz="4" w:space="0" w:color="000000"/>
              <w:bottom w:val="nil"/>
              <w:right w:val="single" w:sz="4" w:space="0" w:color="000000"/>
            </w:tcBorders>
          </w:tcPr>
          <w:p w14:paraId="1E0D874B"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single" w:sz="4" w:space="0" w:color="auto"/>
              <w:left w:val="single" w:sz="4" w:space="0" w:color="000000"/>
              <w:bottom w:val="nil"/>
              <w:right w:val="single" w:sz="4" w:space="0" w:color="000000"/>
            </w:tcBorders>
          </w:tcPr>
          <w:p w14:paraId="080C0E4F"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single" w:sz="4" w:space="0" w:color="auto"/>
              <w:left w:val="single" w:sz="4" w:space="0" w:color="000000"/>
              <w:bottom w:val="nil"/>
              <w:right w:val="single" w:sz="4" w:space="0" w:color="000000"/>
            </w:tcBorders>
            <w:hideMark/>
          </w:tcPr>
          <w:p w14:paraId="518D99CE" w14:textId="77777777" w:rsidR="004A6325" w:rsidRPr="00D22530" w:rsidRDefault="004A6325" w:rsidP="006218ED">
            <w:pPr>
              <w:widowControl w:val="0"/>
              <w:autoSpaceDE w:val="0"/>
              <w:autoSpaceDN w:val="0"/>
              <w:spacing w:before="175"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Hydraulics</w:t>
            </w:r>
            <w:r w:rsidRPr="00D22530">
              <w:rPr>
                <w:rFonts w:ascii="Times New Roman" w:eastAsia="Times New Roman" w:hAnsi="Times New Roman" w:cs="Times New Roman"/>
                <w:spacing w:val="-3"/>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and</w:t>
            </w:r>
          </w:p>
        </w:tc>
        <w:tc>
          <w:tcPr>
            <w:tcW w:w="1178" w:type="dxa"/>
            <w:tcBorders>
              <w:top w:val="single" w:sz="4" w:space="0" w:color="auto"/>
              <w:left w:val="single" w:sz="4" w:space="0" w:color="000000"/>
              <w:bottom w:val="nil"/>
              <w:right w:val="single" w:sz="4" w:space="0" w:color="000000"/>
            </w:tcBorders>
          </w:tcPr>
          <w:p w14:paraId="40525B03"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777" w:type="dxa"/>
            <w:tcBorders>
              <w:top w:val="single" w:sz="4" w:space="0" w:color="auto"/>
              <w:left w:val="single" w:sz="4" w:space="0" w:color="000000"/>
              <w:bottom w:val="nil"/>
              <w:right w:val="single" w:sz="4" w:space="0" w:color="000000"/>
            </w:tcBorders>
          </w:tcPr>
          <w:p w14:paraId="327A6080"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r>
      <w:tr w:rsidR="004A6325" w:rsidRPr="00D22530" w14:paraId="38145E3D" w14:textId="77777777" w:rsidTr="006218ED">
        <w:trPr>
          <w:trHeight w:val="316"/>
        </w:trPr>
        <w:tc>
          <w:tcPr>
            <w:tcW w:w="998" w:type="dxa"/>
            <w:tcBorders>
              <w:top w:val="nil"/>
              <w:left w:val="single" w:sz="4" w:space="0" w:color="000000"/>
              <w:bottom w:val="nil"/>
              <w:right w:val="single" w:sz="4" w:space="0" w:color="000000"/>
            </w:tcBorders>
          </w:tcPr>
          <w:p w14:paraId="511EAC12"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nil"/>
              <w:right w:val="single" w:sz="4" w:space="0" w:color="000000"/>
            </w:tcBorders>
          </w:tcPr>
          <w:p w14:paraId="20BC139F"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nil"/>
              <w:right w:val="single" w:sz="4" w:space="0" w:color="000000"/>
            </w:tcBorders>
            <w:hideMark/>
          </w:tcPr>
          <w:p w14:paraId="6A496F82" w14:textId="77777777" w:rsidR="004A6325" w:rsidRPr="00D22530" w:rsidRDefault="004A6325" w:rsidP="006218ED">
            <w:pPr>
              <w:widowControl w:val="0"/>
              <w:autoSpaceDE w:val="0"/>
              <w:autoSpaceDN w:val="0"/>
              <w:spacing w:before="15"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pneumatics,</w:t>
            </w:r>
          </w:p>
        </w:tc>
        <w:tc>
          <w:tcPr>
            <w:tcW w:w="1178" w:type="dxa"/>
            <w:tcBorders>
              <w:top w:val="nil"/>
              <w:left w:val="single" w:sz="4" w:space="0" w:color="000000"/>
              <w:bottom w:val="nil"/>
              <w:right w:val="single" w:sz="4" w:space="0" w:color="000000"/>
            </w:tcBorders>
          </w:tcPr>
          <w:p w14:paraId="1E47C9A3"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777" w:type="dxa"/>
            <w:tcBorders>
              <w:top w:val="nil"/>
              <w:left w:val="single" w:sz="4" w:space="0" w:color="000000"/>
              <w:bottom w:val="nil"/>
              <w:right w:val="single" w:sz="4" w:space="0" w:color="000000"/>
            </w:tcBorders>
          </w:tcPr>
          <w:p w14:paraId="430F2BE9"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r>
      <w:tr w:rsidR="004A6325" w:rsidRPr="00D22530" w14:paraId="767A3DD0" w14:textId="77777777" w:rsidTr="006218ED">
        <w:trPr>
          <w:trHeight w:val="316"/>
        </w:trPr>
        <w:tc>
          <w:tcPr>
            <w:tcW w:w="998" w:type="dxa"/>
            <w:tcBorders>
              <w:top w:val="nil"/>
              <w:left w:val="single" w:sz="4" w:space="0" w:color="000000"/>
              <w:bottom w:val="nil"/>
              <w:right w:val="single" w:sz="4" w:space="0" w:color="000000"/>
            </w:tcBorders>
          </w:tcPr>
          <w:p w14:paraId="007026C7"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nil"/>
              <w:right w:val="single" w:sz="4" w:space="0" w:color="000000"/>
            </w:tcBorders>
          </w:tcPr>
          <w:p w14:paraId="698C40E2"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nil"/>
              <w:right w:val="single" w:sz="4" w:space="0" w:color="000000"/>
            </w:tcBorders>
            <w:hideMark/>
          </w:tcPr>
          <w:p w14:paraId="44A21ED4" w14:textId="77777777" w:rsidR="004A6325" w:rsidRPr="00D22530" w:rsidRDefault="004A6325" w:rsidP="006218ED">
            <w:pPr>
              <w:widowControl w:val="0"/>
              <w:autoSpaceDE w:val="0"/>
              <w:autoSpaceDN w:val="0"/>
              <w:spacing w:before="15"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Third</w:t>
            </w:r>
            <w:r w:rsidRPr="00D22530">
              <w:rPr>
                <w:rFonts w:ascii="Times New Roman" w:eastAsia="Times New Roman" w:hAnsi="Times New Roman" w:cs="Times New Roman"/>
                <w:spacing w:val="-1"/>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edition:</w:t>
            </w:r>
            <w:r w:rsidRPr="00D22530">
              <w:rPr>
                <w:rFonts w:ascii="Times New Roman" w:eastAsia="Times New Roman" w:hAnsi="Times New Roman" w:cs="Times New Roman"/>
                <w:spacing w:val="-1"/>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A</w:t>
            </w:r>
          </w:p>
        </w:tc>
        <w:tc>
          <w:tcPr>
            <w:tcW w:w="1178" w:type="dxa"/>
            <w:tcBorders>
              <w:top w:val="nil"/>
              <w:left w:val="single" w:sz="4" w:space="0" w:color="000000"/>
              <w:bottom w:val="nil"/>
              <w:right w:val="single" w:sz="4" w:space="0" w:color="000000"/>
            </w:tcBorders>
          </w:tcPr>
          <w:p w14:paraId="1A859292" w14:textId="77777777" w:rsidR="004A6325" w:rsidRPr="00D22530" w:rsidRDefault="004A6325" w:rsidP="006218ED">
            <w:pPr>
              <w:widowControl w:val="0"/>
              <w:autoSpaceDE w:val="0"/>
              <w:autoSpaceDN w:val="0"/>
              <w:spacing w:after="0" w:line="240" w:lineRule="auto"/>
              <w:jc w:val="center"/>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 pcs</w:t>
            </w:r>
          </w:p>
        </w:tc>
        <w:tc>
          <w:tcPr>
            <w:tcW w:w="1777" w:type="dxa"/>
            <w:tcBorders>
              <w:top w:val="nil"/>
              <w:left w:val="single" w:sz="4" w:space="0" w:color="000000"/>
              <w:bottom w:val="nil"/>
              <w:right w:val="single" w:sz="4" w:space="0" w:color="000000"/>
            </w:tcBorders>
          </w:tcPr>
          <w:p w14:paraId="11549F91" w14:textId="77777777" w:rsidR="004A6325" w:rsidRPr="00D22530" w:rsidRDefault="004A6325" w:rsidP="006218ED">
            <w:pPr>
              <w:widowControl w:val="0"/>
              <w:autoSpaceDE w:val="0"/>
              <w:autoSpaceDN w:val="0"/>
              <w:spacing w:after="0" w:line="240" w:lineRule="auto"/>
              <w:ind w:firstLine="720"/>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tc>
      </w:tr>
      <w:tr w:rsidR="004A6325" w:rsidRPr="00D22530" w14:paraId="6A483686" w14:textId="77777777" w:rsidTr="006218ED">
        <w:trPr>
          <w:trHeight w:val="318"/>
        </w:trPr>
        <w:tc>
          <w:tcPr>
            <w:tcW w:w="998" w:type="dxa"/>
            <w:tcBorders>
              <w:top w:val="nil"/>
              <w:left w:val="single" w:sz="4" w:space="0" w:color="000000"/>
              <w:bottom w:val="nil"/>
              <w:right w:val="single" w:sz="4" w:space="0" w:color="000000"/>
            </w:tcBorders>
          </w:tcPr>
          <w:p w14:paraId="4AA240FC"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nil"/>
              <w:right w:val="single" w:sz="4" w:space="0" w:color="000000"/>
            </w:tcBorders>
          </w:tcPr>
          <w:p w14:paraId="4DA3D717"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nil"/>
              <w:right w:val="single" w:sz="4" w:space="0" w:color="000000"/>
            </w:tcBorders>
            <w:hideMark/>
          </w:tcPr>
          <w:p w14:paraId="217F7B81" w14:textId="77777777" w:rsidR="004A6325" w:rsidRPr="00D22530" w:rsidRDefault="004A6325" w:rsidP="006218ED">
            <w:pPr>
              <w:widowControl w:val="0"/>
              <w:autoSpaceDE w:val="0"/>
              <w:autoSpaceDN w:val="0"/>
              <w:spacing w:before="15"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technician’s</w:t>
            </w:r>
            <w:r w:rsidRPr="00D22530">
              <w:rPr>
                <w:rFonts w:ascii="Times New Roman" w:eastAsia="Times New Roman" w:hAnsi="Times New Roman" w:cs="Times New Roman"/>
                <w:spacing w:val="-1"/>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and</w:t>
            </w:r>
          </w:p>
        </w:tc>
        <w:tc>
          <w:tcPr>
            <w:tcW w:w="1178" w:type="dxa"/>
            <w:tcBorders>
              <w:top w:val="nil"/>
              <w:left w:val="single" w:sz="4" w:space="0" w:color="000000"/>
              <w:bottom w:val="nil"/>
              <w:right w:val="single" w:sz="4" w:space="0" w:color="000000"/>
            </w:tcBorders>
          </w:tcPr>
          <w:p w14:paraId="32B1B7CA"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777" w:type="dxa"/>
            <w:tcBorders>
              <w:top w:val="nil"/>
              <w:left w:val="single" w:sz="4" w:space="0" w:color="000000"/>
              <w:bottom w:val="nil"/>
              <w:right w:val="single" w:sz="4" w:space="0" w:color="000000"/>
            </w:tcBorders>
          </w:tcPr>
          <w:p w14:paraId="66E49580"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r>
      <w:tr w:rsidR="004A6325" w:rsidRPr="00D22530" w14:paraId="1E392D35" w14:textId="77777777" w:rsidTr="006218ED">
        <w:trPr>
          <w:trHeight w:val="318"/>
        </w:trPr>
        <w:tc>
          <w:tcPr>
            <w:tcW w:w="998" w:type="dxa"/>
            <w:tcBorders>
              <w:top w:val="nil"/>
              <w:left w:val="single" w:sz="4" w:space="0" w:color="000000"/>
              <w:bottom w:val="nil"/>
              <w:right w:val="single" w:sz="4" w:space="0" w:color="000000"/>
            </w:tcBorders>
          </w:tcPr>
          <w:p w14:paraId="6F60A983"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nil"/>
              <w:right w:val="single" w:sz="4" w:space="0" w:color="000000"/>
            </w:tcBorders>
          </w:tcPr>
          <w:p w14:paraId="6A5409F0"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nil"/>
              <w:right w:val="single" w:sz="4" w:space="0" w:color="000000"/>
            </w:tcBorders>
            <w:hideMark/>
          </w:tcPr>
          <w:p w14:paraId="350E2610" w14:textId="77777777" w:rsidR="004A6325" w:rsidRPr="00D22530" w:rsidRDefault="004A6325" w:rsidP="006218ED">
            <w:pPr>
              <w:widowControl w:val="0"/>
              <w:autoSpaceDE w:val="0"/>
              <w:autoSpaceDN w:val="0"/>
              <w:spacing w:before="17"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engineer’s</w:t>
            </w:r>
            <w:r w:rsidRPr="00D22530">
              <w:rPr>
                <w:rFonts w:ascii="Times New Roman" w:eastAsia="Times New Roman" w:hAnsi="Times New Roman" w:cs="Times New Roman"/>
                <w:spacing w:val="-1"/>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guide</w:t>
            </w:r>
          </w:p>
        </w:tc>
        <w:tc>
          <w:tcPr>
            <w:tcW w:w="1178" w:type="dxa"/>
            <w:tcBorders>
              <w:top w:val="nil"/>
              <w:left w:val="single" w:sz="4" w:space="0" w:color="000000"/>
              <w:bottom w:val="nil"/>
              <w:right w:val="single" w:sz="4" w:space="0" w:color="000000"/>
            </w:tcBorders>
          </w:tcPr>
          <w:p w14:paraId="7AD70089"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777" w:type="dxa"/>
            <w:tcBorders>
              <w:top w:val="nil"/>
              <w:left w:val="single" w:sz="4" w:space="0" w:color="000000"/>
              <w:bottom w:val="nil"/>
              <w:right w:val="single" w:sz="4" w:space="0" w:color="000000"/>
            </w:tcBorders>
          </w:tcPr>
          <w:p w14:paraId="253C87F9"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r>
      <w:tr w:rsidR="004A6325" w:rsidRPr="00D22530" w14:paraId="6E71EC22" w14:textId="77777777" w:rsidTr="006218ED">
        <w:trPr>
          <w:trHeight w:val="332"/>
        </w:trPr>
        <w:tc>
          <w:tcPr>
            <w:tcW w:w="998" w:type="dxa"/>
            <w:tcBorders>
              <w:top w:val="nil"/>
              <w:left w:val="single" w:sz="4" w:space="0" w:color="000000"/>
              <w:bottom w:val="single" w:sz="4" w:space="0" w:color="000000"/>
              <w:right w:val="single" w:sz="4" w:space="0" w:color="000000"/>
            </w:tcBorders>
          </w:tcPr>
          <w:p w14:paraId="12880440"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single" w:sz="4" w:space="0" w:color="000000"/>
              <w:right w:val="single" w:sz="4" w:space="0" w:color="000000"/>
            </w:tcBorders>
          </w:tcPr>
          <w:p w14:paraId="0717D55C"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single" w:sz="4" w:space="0" w:color="000000"/>
              <w:right w:val="single" w:sz="4" w:space="0" w:color="000000"/>
            </w:tcBorders>
            <w:hideMark/>
          </w:tcPr>
          <w:p w14:paraId="3860D030" w14:textId="77777777" w:rsidR="004A6325" w:rsidRPr="00D22530" w:rsidRDefault="004A6325" w:rsidP="006218ED">
            <w:pPr>
              <w:widowControl w:val="0"/>
              <w:autoSpaceDE w:val="0"/>
              <w:autoSpaceDN w:val="0"/>
              <w:spacing w:before="15"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by</w:t>
            </w:r>
            <w:r w:rsidRPr="00D22530">
              <w:rPr>
                <w:rFonts w:ascii="Times New Roman" w:eastAsia="Times New Roman" w:hAnsi="Times New Roman" w:cs="Times New Roman"/>
                <w:spacing w:val="-1"/>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Andrew</w:t>
            </w:r>
            <w:r w:rsidRPr="00D22530">
              <w:rPr>
                <w:rFonts w:ascii="Times New Roman" w:eastAsia="Times New Roman" w:hAnsi="Times New Roman" w:cs="Times New Roman"/>
                <w:spacing w:val="-1"/>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Paar</w:t>
            </w:r>
          </w:p>
        </w:tc>
        <w:tc>
          <w:tcPr>
            <w:tcW w:w="1178" w:type="dxa"/>
            <w:tcBorders>
              <w:top w:val="nil"/>
              <w:left w:val="single" w:sz="4" w:space="0" w:color="000000"/>
              <w:bottom w:val="single" w:sz="4" w:space="0" w:color="000000"/>
              <w:right w:val="single" w:sz="4" w:space="0" w:color="000000"/>
            </w:tcBorders>
          </w:tcPr>
          <w:p w14:paraId="751F89E4"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777" w:type="dxa"/>
            <w:tcBorders>
              <w:top w:val="nil"/>
              <w:left w:val="single" w:sz="4" w:space="0" w:color="000000"/>
              <w:bottom w:val="single" w:sz="4" w:space="0" w:color="000000"/>
              <w:right w:val="single" w:sz="4" w:space="0" w:color="000000"/>
            </w:tcBorders>
          </w:tcPr>
          <w:p w14:paraId="55F9E278"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r>
      <w:tr w:rsidR="004A6325" w:rsidRPr="00D22530" w14:paraId="45DC21E6" w14:textId="77777777" w:rsidTr="006218ED">
        <w:trPr>
          <w:trHeight w:val="305"/>
        </w:trPr>
        <w:tc>
          <w:tcPr>
            <w:tcW w:w="998" w:type="dxa"/>
            <w:tcBorders>
              <w:top w:val="single" w:sz="4" w:space="0" w:color="000000"/>
              <w:left w:val="single" w:sz="4" w:space="0" w:color="000000"/>
              <w:bottom w:val="nil"/>
              <w:right w:val="single" w:sz="4" w:space="0" w:color="000000"/>
            </w:tcBorders>
            <w:hideMark/>
          </w:tcPr>
          <w:p w14:paraId="237CCCB0" w14:textId="77777777" w:rsidR="004A6325" w:rsidRPr="00D22530" w:rsidRDefault="004A6325" w:rsidP="006218ED">
            <w:pPr>
              <w:widowControl w:val="0"/>
              <w:autoSpaceDE w:val="0"/>
              <w:autoSpaceDN w:val="0"/>
              <w:spacing w:before="3" w:after="0" w:line="240" w:lineRule="auto"/>
              <w:ind w:left="407" w:right="361"/>
              <w:jc w:val="center"/>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w:t>
            </w:r>
          </w:p>
        </w:tc>
        <w:tc>
          <w:tcPr>
            <w:tcW w:w="3811" w:type="dxa"/>
            <w:tcBorders>
              <w:top w:val="single" w:sz="4" w:space="0" w:color="000000"/>
              <w:left w:val="single" w:sz="4" w:space="0" w:color="000000"/>
              <w:bottom w:val="nil"/>
              <w:right w:val="single" w:sz="4" w:space="0" w:color="000000"/>
            </w:tcBorders>
            <w:hideMark/>
          </w:tcPr>
          <w:p w14:paraId="05C54AFE" w14:textId="77777777" w:rsidR="004A6325" w:rsidRPr="00D22530" w:rsidRDefault="004A6325" w:rsidP="006218ED">
            <w:pPr>
              <w:widowControl w:val="0"/>
              <w:autoSpaceDE w:val="0"/>
              <w:autoSpaceDN w:val="0"/>
              <w:spacing w:before="3"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Manuals</w:t>
            </w:r>
          </w:p>
        </w:tc>
        <w:tc>
          <w:tcPr>
            <w:tcW w:w="1852" w:type="dxa"/>
            <w:tcBorders>
              <w:top w:val="single" w:sz="4" w:space="0" w:color="000000"/>
              <w:left w:val="single" w:sz="4" w:space="0" w:color="000000"/>
              <w:bottom w:val="nil"/>
              <w:right w:val="single" w:sz="4" w:space="0" w:color="000000"/>
            </w:tcBorders>
            <w:hideMark/>
          </w:tcPr>
          <w:p w14:paraId="7CDA9796" w14:textId="77777777" w:rsidR="004A6325" w:rsidRPr="00D22530" w:rsidRDefault="004A6325" w:rsidP="006218ED">
            <w:pPr>
              <w:widowControl w:val="0"/>
              <w:autoSpaceDE w:val="0"/>
              <w:autoSpaceDN w:val="0"/>
              <w:spacing w:before="3"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Hydraulic</w:t>
            </w:r>
            <w:r w:rsidRPr="00D22530">
              <w:rPr>
                <w:rFonts w:ascii="Times New Roman" w:eastAsia="Times New Roman" w:hAnsi="Times New Roman" w:cs="Times New Roman"/>
                <w:spacing w:val="-5"/>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system</w:t>
            </w:r>
          </w:p>
        </w:tc>
        <w:tc>
          <w:tcPr>
            <w:tcW w:w="1178" w:type="dxa"/>
            <w:tcBorders>
              <w:top w:val="single" w:sz="4" w:space="0" w:color="000000"/>
              <w:left w:val="single" w:sz="4" w:space="0" w:color="000000"/>
              <w:bottom w:val="nil"/>
              <w:right w:val="single" w:sz="4" w:space="0" w:color="000000"/>
            </w:tcBorders>
            <w:hideMark/>
          </w:tcPr>
          <w:p w14:paraId="68F640DD" w14:textId="77777777" w:rsidR="004A6325" w:rsidRPr="00D22530" w:rsidRDefault="004A6325" w:rsidP="006218ED">
            <w:pPr>
              <w:widowControl w:val="0"/>
              <w:autoSpaceDE w:val="0"/>
              <w:autoSpaceDN w:val="0"/>
              <w:spacing w:before="3"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w:t>
            </w:r>
            <w:r w:rsidRPr="00D22530">
              <w:rPr>
                <w:rFonts w:ascii="Times New Roman" w:eastAsia="Times New Roman" w:hAnsi="Times New Roman" w:cs="Times New Roman"/>
                <w:spacing w:val="-1"/>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pcs</w:t>
            </w:r>
          </w:p>
        </w:tc>
        <w:tc>
          <w:tcPr>
            <w:tcW w:w="1777" w:type="dxa"/>
            <w:tcBorders>
              <w:top w:val="single" w:sz="4" w:space="0" w:color="000000"/>
              <w:left w:val="single" w:sz="4" w:space="0" w:color="000000"/>
              <w:bottom w:val="nil"/>
              <w:right w:val="single" w:sz="4" w:space="0" w:color="000000"/>
            </w:tcBorders>
            <w:hideMark/>
          </w:tcPr>
          <w:p w14:paraId="4A23435D" w14:textId="77777777" w:rsidR="004A6325" w:rsidRPr="00D22530" w:rsidRDefault="004A6325" w:rsidP="006218ED">
            <w:pPr>
              <w:widowControl w:val="0"/>
              <w:autoSpaceDE w:val="0"/>
              <w:autoSpaceDN w:val="0"/>
              <w:spacing w:before="3"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tc>
      </w:tr>
      <w:tr w:rsidR="004A6325" w:rsidRPr="00D22530" w14:paraId="669B6463" w14:textId="77777777" w:rsidTr="006218ED">
        <w:trPr>
          <w:trHeight w:val="316"/>
        </w:trPr>
        <w:tc>
          <w:tcPr>
            <w:tcW w:w="998" w:type="dxa"/>
            <w:tcBorders>
              <w:top w:val="nil"/>
              <w:left w:val="single" w:sz="4" w:space="0" w:color="000000"/>
              <w:bottom w:val="nil"/>
              <w:right w:val="single" w:sz="4" w:space="0" w:color="000000"/>
            </w:tcBorders>
          </w:tcPr>
          <w:p w14:paraId="290D499A"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nil"/>
              <w:right w:val="single" w:sz="4" w:space="0" w:color="000000"/>
            </w:tcBorders>
          </w:tcPr>
          <w:p w14:paraId="7DCD52A3"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nil"/>
              <w:right w:val="single" w:sz="4" w:space="0" w:color="000000"/>
            </w:tcBorders>
            <w:hideMark/>
          </w:tcPr>
          <w:p w14:paraId="48E8322C" w14:textId="77777777" w:rsidR="004A6325" w:rsidRPr="00D22530" w:rsidRDefault="004A6325" w:rsidP="006218ED">
            <w:pPr>
              <w:widowControl w:val="0"/>
              <w:autoSpaceDE w:val="0"/>
              <w:autoSpaceDN w:val="0"/>
              <w:spacing w:before="15"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Installation</w:t>
            </w:r>
          </w:p>
        </w:tc>
        <w:tc>
          <w:tcPr>
            <w:tcW w:w="1178" w:type="dxa"/>
            <w:tcBorders>
              <w:top w:val="nil"/>
              <w:left w:val="single" w:sz="4" w:space="0" w:color="000000"/>
              <w:bottom w:val="nil"/>
              <w:right w:val="single" w:sz="4" w:space="0" w:color="000000"/>
            </w:tcBorders>
          </w:tcPr>
          <w:p w14:paraId="0ED99EAD"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777" w:type="dxa"/>
            <w:tcBorders>
              <w:top w:val="nil"/>
              <w:left w:val="single" w:sz="4" w:space="0" w:color="000000"/>
              <w:bottom w:val="nil"/>
              <w:right w:val="single" w:sz="4" w:space="0" w:color="000000"/>
            </w:tcBorders>
          </w:tcPr>
          <w:p w14:paraId="4DA8FA69"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r>
      <w:tr w:rsidR="004A6325" w:rsidRPr="00D22530" w14:paraId="2917A289" w14:textId="77777777" w:rsidTr="006218ED">
        <w:trPr>
          <w:trHeight w:val="318"/>
        </w:trPr>
        <w:tc>
          <w:tcPr>
            <w:tcW w:w="998" w:type="dxa"/>
            <w:tcBorders>
              <w:top w:val="nil"/>
              <w:left w:val="single" w:sz="4" w:space="0" w:color="000000"/>
              <w:bottom w:val="nil"/>
              <w:right w:val="single" w:sz="4" w:space="0" w:color="000000"/>
            </w:tcBorders>
          </w:tcPr>
          <w:p w14:paraId="7267066C"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nil"/>
              <w:right w:val="single" w:sz="4" w:space="0" w:color="000000"/>
            </w:tcBorders>
          </w:tcPr>
          <w:p w14:paraId="756E62FA"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nil"/>
              <w:right w:val="single" w:sz="4" w:space="0" w:color="000000"/>
            </w:tcBorders>
            <w:hideMark/>
          </w:tcPr>
          <w:p w14:paraId="26D819DE" w14:textId="77777777" w:rsidR="004A6325" w:rsidRPr="00D22530" w:rsidRDefault="004A6325" w:rsidP="006218ED">
            <w:pPr>
              <w:widowControl w:val="0"/>
              <w:autoSpaceDE w:val="0"/>
              <w:autoSpaceDN w:val="0"/>
              <w:spacing w:before="15"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manuals</w:t>
            </w:r>
          </w:p>
        </w:tc>
        <w:tc>
          <w:tcPr>
            <w:tcW w:w="1178" w:type="dxa"/>
            <w:tcBorders>
              <w:top w:val="nil"/>
              <w:left w:val="single" w:sz="4" w:space="0" w:color="000000"/>
              <w:bottom w:val="nil"/>
              <w:right w:val="single" w:sz="4" w:space="0" w:color="000000"/>
            </w:tcBorders>
          </w:tcPr>
          <w:p w14:paraId="4B6515AA"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777" w:type="dxa"/>
            <w:tcBorders>
              <w:top w:val="nil"/>
              <w:left w:val="single" w:sz="4" w:space="0" w:color="000000"/>
              <w:bottom w:val="nil"/>
              <w:right w:val="single" w:sz="4" w:space="0" w:color="000000"/>
            </w:tcBorders>
          </w:tcPr>
          <w:p w14:paraId="7FFD078D"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r>
      <w:tr w:rsidR="004A6325" w:rsidRPr="00D22530" w14:paraId="1BD6074D" w14:textId="77777777" w:rsidTr="006218ED">
        <w:trPr>
          <w:trHeight w:val="317"/>
        </w:trPr>
        <w:tc>
          <w:tcPr>
            <w:tcW w:w="998" w:type="dxa"/>
            <w:tcBorders>
              <w:top w:val="nil"/>
              <w:left w:val="single" w:sz="4" w:space="0" w:color="000000"/>
              <w:bottom w:val="nil"/>
              <w:right w:val="single" w:sz="4" w:space="0" w:color="000000"/>
            </w:tcBorders>
          </w:tcPr>
          <w:p w14:paraId="0AC3346B"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nil"/>
              <w:right w:val="single" w:sz="4" w:space="0" w:color="000000"/>
            </w:tcBorders>
          </w:tcPr>
          <w:p w14:paraId="7DBEADC1"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nil"/>
              <w:right w:val="single" w:sz="4" w:space="0" w:color="000000"/>
            </w:tcBorders>
            <w:hideMark/>
          </w:tcPr>
          <w:p w14:paraId="171CD0DB" w14:textId="77777777" w:rsidR="004A6325" w:rsidRPr="00D22530" w:rsidRDefault="004A6325" w:rsidP="006218ED">
            <w:pPr>
              <w:widowControl w:val="0"/>
              <w:autoSpaceDE w:val="0"/>
              <w:autoSpaceDN w:val="0"/>
              <w:spacing w:before="16"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Trainer</w:t>
            </w:r>
            <w:r w:rsidRPr="00D22530">
              <w:rPr>
                <w:rFonts w:ascii="Times New Roman" w:eastAsia="Times New Roman" w:hAnsi="Times New Roman" w:cs="Times New Roman"/>
                <w:spacing w:val="-3"/>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manuals</w:t>
            </w:r>
          </w:p>
        </w:tc>
        <w:tc>
          <w:tcPr>
            <w:tcW w:w="1178" w:type="dxa"/>
            <w:tcBorders>
              <w:top w:val="nil"/>
              <w:left w:val="single" w:sz="4" w:space="0" w:color="000000"/>
              <w:bottom w:val="nil"/>
              <w:right w:val="single" w:sz="4" w:space="0" w:color="000000"/>
            </w:tcBorders>
            <w:hideMark/>
          </w:tcPr>
          <w:p w14:paraId="47853242" w14:textId="77777777" w:rsidR="004A6325" w:rsidRPr="00D22530" w:rsidRDefault="004A6325" w:rsidP="006218ED">
            <w:pPr>
              <w:widowControl w:val="0"/>
              <w:autoSpaceDE w:val="0"/>
              <w:autoSpaceDN w:val="0"/>
              <w:spacing w:before="16"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 pc</w:t>
            </w:r>
          </w:p>
        </w:tc>
        <w:tc>
          <w:tcPr>
            <w:tcW w:w="1777" w:type="dxa"/>
            <w:tcBorders>
              <w:top w:val="nil"/>
              <w:left w:val="single" w:sz="4" w:space="0" w:color="000000"/>
              <w:bottom w:val="nil"/>
              <w:right w:val="single" w:sz="4" w:space="0" w:color="000000"/>
            </w:tcBorders>
            <w:hideMark/>
          </w:tcPr>
          <w:p w14:paraId="5BE5D981" w14:textId="77777777" w:rsidR="004A6325" w:rsidRPr="00D22530" w:rsidRDefault="004A6325" w:rsidP="006218ED">
            <w:pPr>
              <w:widowControl w:val="0"/>
              <w:autoSpaceDE w:val="0"/>
              <w:autoSpaceDN w:val="0"/>
              <w:spacing w:before="16"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1:25</w:t>
            </w:r>
          </w:p>
        </w:tc>
      </w:tr>
      <w:tr w:rsidR="004A6325" w:rsidRPr="00D22530" w14:paraId="3A6FFC71" w14:textId="77777777" w:rsidTr="006218ED">
        <w:trPr>
          <w:trHeight w:val="316"/>
        </w:trPr>
        <w:tc>
          <w:tcPr>
            <w:tcW w:w="998" w:type="dxa"/>
            <w:tcBorders>
              <w:top w:val="nil"/>
              <w:left w:val="single" w:sz="4" w:space="0" w:color="000000"/>
              <w:bottom w:val="nil"/>
              <w:right w:val="single" w:sz="4" w:space="0" w:color="000000"/>
            </w:tcBorders>
          </w:tcPr>
          <w:p w14:paraId="7CE2DBDA"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nil"/>
              <w:right w:val="single" w:sz="4" w:space="0" w:color="000000"/>
            </w:tcBorders>
          </w:tcPr>
          <w:p w14:paraId="261933F5"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nil"/>
              <w:right w:val="single" w:sz="4" w:space="0" w:color="000000"/>
            </w:tcBorders>
            <w:hideMark/>
          </w:tcPr>
          <w:p w14:paraId="2FEAF7ED" w14:textId="77777777" w:rsidR="004A6325" w:rsidRPr="00D22530" w:rsidRDefault="004A6325" w:rsidP="006218ED">
            <w:pPr>
              <w:widowControl w:val="0"/>
              <w:autoSpaceDE w:val="0"/>
              <w:autoSpaceDN w:val="0"/>
              <w:spacing w:before="15" w:after="0" w:line="240" w:lineRule="auto"/>
              <w:ind w:left="144"/>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Trainee</w:t>
            </w:r>
            <w:r w:rsidRPr="00D22530">
              <w:rPr>
                <w:rFonts w:ascii="Times New Roman" w:eastAsia="Times New Roman" w:hAnsi="Times New Roman" w:cs="Times New Roman"/>
                <w:spacing w:val="-3"/>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manuals</w:t>
            </w:r>
          </w:p>
        </w:tc>
        <w:tc>
          <w:tcPr>
            <w:tcW w:w="1178" w:type="dxa"/>
            <w:tcBorders>
              <w:top w:val="nil"/>
              <w:left w:val="single" w:sz="4" w:space="0" w:color="000000"/>
              <w:bottom w:val="nil"/>
              <w:right w:val="single" w:sz="4" w:space="0" w:color="000000"/>
            </w:tcBorders>
          </w:tcPr>
          <w:p w14:paraId="6436023B" w14:textId="77777777" w:rsidR="004A6325" w:rsidRPr="00D22530" w:rsidRDefault="004A6325" w:rsidP="006218ED">
            <w:pPr>
              <w:widowControl w:val="0"/>
              <w:autoSpaceDE w:val="0"/>
              <w:autoSpaceDN w:val="0"/>
              <w:spacing w:after="0" w:line="240" w:lineRule="auto"/>
              <w:jc w:val="center"/>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25</w:t>
            </w:r>
            <w:r w:rsidRPr="00D22530">
              <w:rPr>
                <w:rFonts w:ascii="Times New Roman" w:eastAsia="Times New Roman" w:hAnsi="Times New Roman" w:cs="Times New Roman"/>
                <w:spacing w:val="-1"/>
                <w:kern w:val="0"/>
                <w:sz w:val="24"/>
                <w:szCs w:val="24"/>
                <w14:ligatures w14:val="none"/>
              </w:rPr>
              <w:t xml:space="preserve"> </w:t>
            </w:r>
            <w:r w:rsidRPr="00D22530">
              <w:rPr>
                <w:rFonts w:ascii="Times New Roman" w:eastAsia="Times New Roman" w:hAnsi="Times New Roman" w:cs="Times New Roman"/>
                <w:kern w:val="0"/>
                <w:sz w:val="24"/>
                <w:szCs w:val="24"/>
                <w14:ligatures w14:val="none"/>
              </w:rPr>
              <w:t>pcs</w:t>
            </w:r>
          </w:p>
        </w:tc>
        <w:tc>
          <w:tcPr>
            <w:tcW w:w="1777" w:type="dxa"/>
            <w:tcBorders>
              <w:top w:val="nil"/>
              <w:left w:val="single" w:sz="4" w:space="0" w:color="000000"/>
              <w:bottom w:val="nil"/>
              <w:right w:val="single" w:sz="4" w:space="0" w:color="000000"/>
            </w:tcBorders>
          </w:tcPr>
          <w:p w14:paraId="0700880D"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 xml:space="preserve">   1:1</w:t>
            </w:r>
          </w:p>
        </w:tc>
      </w:tr>
      <w:tr w:rsidR="004A6325" w:rsidRPr="00D22530" w14:paraId="6CDD60A8" w14:textId="77777777" w:rsidTr="006218ED">
        <w:trPr>
          <w:trHeight w:val="335"/>
        </w:trPr>
        <w:tc>
          <w:tcPr>
            <w:tcW w:w="998" w:type="dxa"/>
            <w:tcBorders>
              <w:top w:val="nil"/>
              <w:left w:val="single" w:sz="4" w:space="0" w:color="000000"/>
              <w:bottom w:val="single" w:sz="4" w:space="0" w:color="000000"/>
              <w:right w:val="single" w:sz="4" w:space="0" w:color="000000"/>
            </w:tcBorders>
          </w:tcPr>
          <w:p w14:paraId="75344AD9"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nil"/>
              <w:left w:val="single" w:sz="4" w:space="0" w:color="000000"/>
              <w:bottom w:val="single" w:sz="4" w:space="0" w:color="000000"/>
              <w:right w:val="single" w:sz="4" w:space="0" w:color="000000"/>
            </w:tcBorders>
          </w:tcPr>
          <w:p w14:paraId="722851D4"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nil"/>
              <w:left w:val="single" w:sz="4" w:space="0" w:color="000000"/>
              <w:bottom w:val="single" w:sz="4" w:space="0" w:color="000000"/>
              <w:right w:val="single" w:sz="4" w:space="0" w:color="000000"/>
            </w:tcBorders>
          </w:tcPr>
          <w:p w14:paraId="0FD81A8B"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178" w:type="dxa"/>
            <w:tcBorders>
              <w:top w:val="nil"/>
              <w:left w:val="single" w:sz="4" w:space="0" w:color="000000"/>
              <w:bottom w:val="single" w:sz="4" w:space="0" w:color="000000"/>
              <w:right w:val="single" w:sz="4" w:space="0" w:color="000000"/>
            </w:tcBorders>
            <w:hideMark/>
          </w:tcPr>
          <w:p w14:paraId="707F08F4"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p>
        </w:tc>
        <w:tc>
          <w:tcPr>
            <w:tcW w:w="1777" w:type="dxa"/>
            <w:tcBorders>
              <w:top w:val="nil"/>
              <w:left w:val="single" w:sz="4" w:space="0" w:color="000000"/>
              <w:bottom w:val="single" w:sz="4" w:space="0" w:color="000000"/>
              <w:right w:val="single" w:sz="4" w:space="0" w:color="000000"/>
            </w:tcBorders>
            <w:hideMark/>
          </w:tcPr>
          <w:p w14:paraId="54877D43"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p>
        </w:tc>
      </w:tr>
      <w:tr w:rsidR="004A6325" w:rsidRPr="00D22530" w14:paraId="6B62A881" w14:textId="77777777" w:rsidTr="006218ED">
        <w:trPr>
          <w:trHeight w:val="335"/>
        </w:trPr>
        <w:tc>
          <w:tcPr>
            <w:tcW w:w="998" w:type="dxa"/>
            <w:tcBorders>
              <w:top w:val="nil"/>
              <w:left w:val="single" w:sz="4" w:space="0" w:color="000000"/>
              <w:bottom w:val="single" w:sz="4" w:space="0" w:color="000000"/>
              <w:right w:val="single" w:sz="4" w:space="0" w:color="000000"/>
            </w:tcBorders>
          </w:tcPr>
          <w:p w14:paraId="03D20DC3"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b/>
                <w:kern w:val="0"/>
                <w:sz w:val="24"/>
                <w:szCs w:val="24"/>
                <w14:ligatures w14:val="none"/>
              </w:rPr>
            </w:pPr>
          </w:p>
        </w:tc>
        <w:tc>
          <w:tcPr>
            <w:tcW w:w="3811" w:type="dxa"/>
            <w:tcBorders>
              <w:top w:val="nil"/>
              <w:left w:val="single" w:sz="4" w:space="0" w:color="000000"/>
              <w:bottom w:val="single" w:sz="4" w:space="0" w:color="000000"/>
              <w:right w:val="single" w:sz="4" w:space="0" w:color="000000"/>
            </w:tcBorders>
          </w:tcPr>
          <w:p w14:paraId="2C66A7B7"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b/>
                <w:kern w:val="0"/>
                <w:sz w:val="24"/>
                <w:szCs w:val="24"/>
                <w14:ligatures w14:val="none"/>
              </w:rPr>
            </w:pPr>
            <w:r w:rsidRPr="00D22530">
              <w:rPr>
                <w:rFonts w:ascii="Times New Roman" w:eastAsia="Times New Roman" w:hAnsi="Times New Roman" w:cs="Times New Roman"/>
                <w:b/>
                <w:kern w:val="0"/>
                <w:sz w:val="24"/>
                <w:szCs w:val="24"/>
                <w14:ligatures w14:val="none"/>
              </w:rPr>
              <w:t>Learning Facilities &amp; infrastructure</w:t>
            </w:r>
          </w:p>
        </w:tc>
        <w:tc>
          <w:tcPr>
            <w:tcW w:w="1852" w:type="dxa"/>
            <w:tcBorders>
              <w:top w:val="nil"/>
              <w:left w:val="single" w:sz="4" w:space="0" w:color="000000"/>
              <w:bottom w:val="single" w:sz="4" w:space="0" w:color="000000"/>
              <w:right w:val="single" w:sz="4" w:space="0" w:color="000000"/>
            </w:tcBorders>
          </w:tcPr>
          <w:p w14:paraId="793CE1F5"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178" w:type="dxa"/>
            <w:tcBorders>
              <w:top w:val="nil"/>
              <w:left w:val="single" w:sz="4" w:space="0" w:color="000000"/>
              <w:bottom w:val="single" w:sz="4" w:space="0" w:color="000000"/>
              <w:right w:val="single" w:sz="4" w:space="0" w:color="000000"/>
            </w:tcBorders>
            <w:hideMark/>
          </w:tcPr>
          <w:p w14:paraId="2FB562F9"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p>
        </w:tc>
        <w:tc>
          <w:tcPr>
            <w:tcW w:w="1777" w:type="dxa"/>
            <w:tcBorders>
              <w:top w:val="nil"/>
              <w:left w:val="single" w:sz="4" w:space="0" w:color="000000"/>
              <w:bottom w:val="single" w:sz="4" w:space="0" w:color="000000"/>
              <w:right w:val="single" w:sz="4" w:space="0" w:color="000000"/>
            </w:tcBorders>
            <w:hideMark/>
          </w:tcPr>
          <w:p w14:paraId="5CA2C4BF"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p>
        </w:tc>
      </w:tr>
      <w:tr w:rsidR="004A6325" w:rsidRPr="00D22530" w14:paraId="48DCA08C" w14:textId="77777777" w:rsidTr="006218ED">
        <w:trPr>
          <w:trHeight w:val="335"/>
        </w:trPr>
        <w:tc>
          <w:tcPr>
            <w:tcW w:w="998" w:type="dxa"/>
            <w:tcBorders>
              <w:top w:val="nil"/>
              <w:left w:val="single" w:sz="4" w:space="0" w:color="000000"/>
              <w:bottom w:val="single" w:sz="4" w:space="0" w:color="000000"/>
              <w:right w:val="single" w:sz="4" w:space="0" w:color="000000"/>
            </w:tcBorders>
          </w:tcPr>
          <w:p w14:paraId="42E743E4"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3.</w:t>
            </w:r>
          </w:p>
        </w:tc>
        <w:tc>
          <w:tcPr>
            <w:tcW w:w="3811" w:type="dxa"/>
            <w:tcBorders>
              <w:top w:val="nil"/>
              <w:left w:val="single" w:sz="4" w:space="0" w:color="000000"/>
              <w:bottom w:val="single" w:sz="4" w:space="0" w:color="000000"/>
              <w:right w:val="single" w:sz="4" w:space="0" w:color="000000"/>
            </w:tcBorders>
          </w:tcPr>
          <w:p w14:paraId="3D245260"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Theory room</w:t>
            </w:r>
          </w:p>
        </w:tc>
        <w:tc>
          <w:tcPr>
            <w:tcW w:w="1852" w:type="dxa"/>
            <w:tcBorders>
              <w:top w:val="nil"/>
              <w:left w:val="single" w:sz="4" w:space="0" w:color="000000"/>
              <w:bottom w:val="single" w:sz="4" w:space="0" w:color="000000"/>
              <w:right w:val="single" w:sz="4" w:space="0" w:color="000000"/>
            </w:tcBorders>
          </w:tcPr>
          <w:p w14:paraId="357910D5"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vertAlign w:val="superscript"/>
                <w14:ligatures w14:val="none"/>
              </w:rPr>
            </w:pPr>
            <w:r w:rsidRPr="00D22530">
              <w:rPr>
                <w:rFonts w:ascii="Times New Roman" w:eastAsia="Times New Roman" w:hAnsi="Times New Roman" w:cs="Times New Roman"/>
                <w:kern w:val="0"/>
                <w:sz w:val="24"/>
                <w:szCs w:val="24"/>
                <w14:ligatures w14:val="none"/>
              </w:rPr>
              <w:t>60m</w:t>
            </w:r>
            <w:r w:rsidRPr="00D22530">
              <w:rPr>
                <w:rFonts w:ascii="Times New Roman" w:eastAsia="Times New Roman" w:hAnsi="Times New Roman" w:cs="Times New Roman"/>
                <w:kern w:val="0"/>
                <w:sz w:val="24"/>
                <w:szCs w:val="24"/>
                <w:vertAlign w:val="superscript"/>
                <w14:ligatures w14:val="none"/>
              </w:rPr>
              <w:t>2</w:t>
            </w:r>
          </w:p>
        </w:tc>
        <w:tc>
          <w:tcPr>
            <w:tcW w:w="1178" w:type="dxa"/>
            <w:tcBorders>
              <w:top w:val="nil"/>
              <w:left w:val="single" w:sz="4" w:space="0" w:color="000000"/>
              <w:bottom w:val="single" w:sz="4" w:space="0" w:color="000000"/>
              <w:right w:val="single" w:sz="4" w:space="0" w:color="000000"/>
            </w:tcBorders>
            <w:hideMark/>
          </w:tcPr>
          <w:p w14:paraId="00877AB3"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w:t>
            </w:r>
          </w:p>
        </w:tc>
        <w:tc>
          <w:tcPr>
            <w:tcW w:w="1777" w:type="dxa"/>
            <w:tcBorders>
              <w:top w:val="nil"/>
              <w:left w:val="single" w:sz="4" w:space="0" w:color="000000"/>
              <w:bottom w:val="single" w:sz="4" w:space="0" w:color="000000"/>
              <w:right w:val="single" w:sz="4" w:space="0" w:color="000000"/>
            </w:tcBorders>
            <w:hideMark/>
          </w:tcPr>
          <w:p w14:paraId="687AC4CB"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1:25</w:t>
            </w:r>
          </w:p>
        </w:tc>
      </w:tr>
      <w:tr w:rsidR="004A6325" w:rsidRPr="00D22530" w14:paraId="549D7EC9" w14:textId="77777777" w:rsidTr="006218ED">
        <w:trPr>
          <w:trHeight w:val="335"/>
        </w:trPr>
        <w:tc>
          <w:tcPr>
            <w:tcW w:w="998" w:type="dxa"/>
            <w:tcBorders>
              <w:top w:val="nil"/>
              <w:left w:val="single" w:sz="4" w:space="0" w:color="000000"/>
              <w:bottom w:val="single" w:sz="4" w:space="0" w:color="000000"/>
              <w:right w:val="single" w:sz="4" w:space="0" w:color="000000"/>
            </w:tcBorders>
          </w:tcPr>
          <w:p w14:paraId="53080961"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4.</w:t>
            </w:r>
          </w:p>
        </w:tc>
        <w:tc>
          <w:tcPr>
            <w:tcW w:w="3811" w:type="dxa"/>
            <w:tcBorders>
              <w:top w:val="nil"/>
              <w:left w:val="single" w:sz="4" w:space="0" w:color="000000"/>
              <w:bottom w:val="single" w:sz="4" w:space="0" w:color="000000"/>
              <w:right w:val="single" w:sz="4" w:space="0" w:color="000000"/>
            </w:tcBorders>
          </w:tcPr>
          <w:p w14:paraId="765CA501"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Workshop</w:t>
            </w:r>
          </w:p>
        </w:tc>
        <w:tc>
          <w:tcPr>
            <w:tcW w:w="1852" w:type="dxa"/>
            <w:tcBorders>
              <w:top w:val="nil"/>
              <w:left w:val="single" w:sz="4" w:space="0" w:color="000000"/>
              <w:bottom w:val="single" w:sz="4" w:space="0" w:color="000000"/>
              <w:right w:val="single" w:sz="4" w:space="0" w:color="000000"/>
            </w:tcBorders>
          </w:tcPr>
          <w:p w14:paraId="5B32FE3D"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vertAlign w:val="superscript"/>
                <w14:ligatures w14:val="none"/>
              </w:rPr>
            </w:pPr>
            <w:r w:rsidRPr="00D22530">
              <w:rPr>
                <w:rFonts w:ascii="Times New Roman" w:eastAsia="Times New Roman" w:hAnsi="Times New Roman" w:cs="Times New Roman"/>
                <w:kern w:val="0"/>
                <w:sz w:val="24"/>
                <w:szCs w:val="24"/>
                <w14:ligatures w14:val="none"/>
              </w:rPr>
              <w:t>150m</w:t>
            </w:r>
            <w:r w:rsidRPr="00D22530">
              <w:rPr>
                <w:rFonts w:ascii="Times New Roman" w:eastAsia="Times New Roman" w:hAnsi="Times New Roman" w:cs="Times New Roman"/>
                <w:kern w:val="0"/>
                <w:sz w:val="24"/>
                <w:szCs w:val="24"/>
                <w:vertAlign w:val="superscript"/>
                <w14:ligatures w14:val="none"/>
              </w:rPr>
              <w:t>2</w:t>
            </w:r>
          </w:p>
        </w:tc>
        <w:tc>
          <w:tcPr>
            <w:tcW w:w="1178" w:type="dxa"/>
            <w:tcBorders>
              <w:top w:val="nil"/>
              <w:left w:val="single" w:sz="4" w:space="0" w:color="000000"/>
              <w:bottom w:val="single" w:sz="4" w:space="0" w:color="000000"/>
              <w:right w:val="single" w:sz="4" w:space="0" w:color="000000"/>
            </w:tcBorders>
            <w:hideMark/>
          </w:tcPr>
          <w:p w14:paraId="4E505322"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w:t>
            </w:r>
          </w:p>
        </w:tc>
        <w:tc>
          <w:tcPr>
            <w:tcW w:w="1777" w:type="dxa"/>
            <w:tcBorders>
              <w:top w:val="nil"/>
              <w:left w:val="single" w:sz="4" w:space="0" w:color="000000"/>
              <w:bottom w:val="single" w:sz="4" w:space="0" w:color="000000"/>
              <w:right w:val="single" w:sz="4" w:space="0" w:color="000000"/>
            </w:tcBorders>
            <w:hideMark/>
          </w:tcPr>
          <w:p w14:paraId="7A922B8B"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1:25</w:t>
            </w:r>
          </w:p>
        </w:tc>
      </w:tr>
      <w:tr w:rsidR="004A6325" w:rsidRPr="00D22530" w14:paraId="0D991E92" w14:textId="77777777" w:rsidTr="006218ED">
        <w:trPr>
          <w:trHeight w:val="335"/>
        </w:trPr>
        <w:tc>
          <w:tcPr>
            <w:tcW w:w="998" w:type="dxa"/>
            <w:tcBorders>
              <w:top w:val="nil"/>
              <w:left w:val="single" w:sz="4" w:space="0" w:color="000000"/>
              <w:bottom w:val="single" w:sz="4" w:space="0" w:color="000000"/>
              <w:right w:val="single" w:sz="4" w:space="0" w:color="000000"/>
            </w:tcBorders>
          </w:tcPr>
          <w:p w14:paraId="3915D8A2"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w:t>
            </w:r>
          </w:p>
        </w:tc>
        <w:tc>
          <w:tcPr>
            <w:tcW w:w="3811" w:type="dxa"/>
            <w:tcBorders>
              <w:top w:val="nil"/>
              <w:left w:val="single" w:sz="4" w:space="0" w:color="000000"/>
              <w:bottom w:val="single" w:sz="4" w:space="0" w:color="000000"/>
              <w:right w:val="single" w:sz="4" w:space="0" w:color="000000"/>
            </w:tcBorders>
          </w:tcPr>
          <w:p w14:paraId="1624A31C"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Projector</w:t>
            </w:r>
          </w:p>
        </w:tc>
        <w:tc>
          <w:tcPr>
            <w:tcW w:w="1852" w:type="dxa"/>
            <w:tcBorders>
              <w:top w:val="nil"/>
              <w:left w:val="single" w:sz="4" w:space="0" w:color="000000"/>
              <w:bottom w:val="single" w:sz="4" w:space="0" w:color="000000"/>
              <w:right w:val="single" w:sz="4" w:space="0" w:color="000000"/>
            </w:tcBorders>
          </w:tcPr>
          <w:p w14:paraId="16921E00"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178" w:type="dxa"/>
            <w:tcBorders>
              <w:top w:val="nil"/>
              <w:left w:val="single" w:sz="4" w:space="0" w:color="000000"/>
              <w:bottom w:val="single" w:sz="4" w:space="0" w:color="000000"/>
              <w:right w:val="single" w:sz="4" w:space="0" w:color="000000"/>
            </w:tcBorders>
            <w:hideMark/>
          </w:tcPr>
          <w:p w14:paraId="7E959BA5"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 pc</w:t>
            </w:r>
          </w:p>
        </w:tc>
        <w:tc>
          <w:tcPr>
            <w:tcW w:w="1777" w:type="dxa"/>
            <w:tcBorders>
              <w:top w:val="nil"/>
              <w:left w:val="single" w:sz="4" w:space="0" w:color="000000"/>
              <w:bottom w:val="single" w:sz="4" w:space="0" w:color="000000"/>
              <w:right w:val="single" w:sz="4" w:space="0" w:color="000000"/>
            </w:tcBorders>
            <w:hideMark/>
          </w:tcPr>
          <w:p w14:paraId="4C810B3E"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1:25</w:t>
            </w:r>
          </w:p>
        </w:tc>
      </w:tr>
      <w:tr w:rsidR="004A6325" w:rsidRPr="00D22530" w14:paraId="22A6E251" w14:textId="77777777" w:rsidTr="006218ED">
        <w:trPr>
          <w:trHeight w:val="335"/>
        </w:trPr>
        <w:tc>
          <w:tcPr>
            <w:tcW w:w="998" w:type="dxa"/>
            <w:tcBorders>
              <w:top w:val="nil"/>
              <w:left w:val="single" w:sz="4" w:space="0" w:color="000000"/>
              <w:bottom w:val="single" w:sz="4" w:space="0" w:color="000000"/>
              <w:right w:val="single" w:sz="4" w:space="0" w:color="000000"/>
            </w:tcBorders>
          </w:tcPr>
          <w:p w14:paraId="463680BC"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6.</w:t>
            </w:r>
          </w:p>
        </w:tc>
        <w:tc>
          <w:tcPr>
            <w:tcW w:w="3811" w:type="dxa"/>
            <w:tcBorders>
              <w:top w:val="nil"/>
              <w:left w:val="single" w:sz="4" w:space="0" w:color="000000"/>
              <w:bottom w:val="single" w:sz="4" w:space="0" w:color="000000"/>
              <w:right w:val="single" w:sz="4" w:space="0" w:color="000000"/>
            </w:tcBorders>
          </w:tcPr>
          <w:p w14:paraId="33F580E4"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Interactive display screen</w:t>
            </w:r>
          </w:p>
        </w:tc>
        <w:tc>
          <w:tcPr>
            <w:tcW w:w="1852" w:type="dxa"/>
            <w:tcBorders>
              <w:top w:val="nil"/>
              <w:left w:val="single" w:sz="4" w:space="0" w:color="000000"/>
              <w:bottom w:val="single" w:sz="4" w:space="0" w:color="000000"/>
              <w:right w:val="single" w:sz="4" w:space="0" w:color="000000"/>
            </w:tcBorders>
          </w:tcPr>
          <w:p w14:paraId="6C5E8770"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75 inches</w:t>
            </w:r>
          </w:p>
        </w:tc>
        <w:tc>
          <w:tcPr>
            <w:tcW w:w="1178" w:type="dxa"/>
            <w:tcBorders>
              <w:top w:val="nil"/>
              <w:left w:val="single" w:sz="4" w:space="0" w:color="000000"/>
              <w:bottom w:val="single" w:sz="4" w:space="0" w:color="000000"/>
              <w:right w:val="single" w:sz="4" w:space="0" w:color="000000"/>
            </w:tcBorders>
            <w:hideMark/>
          </w:tcPr>
          <w:p w14:paraId="017EC103"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 pc</w:t>
            </w:r>
          </w:p>
        </w:tc>
        <w:tc>
          <w:tcPr>
            <w:tcW w:w="1777" w:type="dxa"/>
            <w:tcBorders>
              <w:top w:val="nil"/>
              <w:left w:val="single" w:sz="4" w:space="0" w:color="000000"/>
              <w:bottom w:val="single" w:sz="4" w:space="0" w:color="000000"/>
              <w:right w:val="single" w:sz="4" w:space="0" w:color="000000"/>
            </w:tcBorders>
            <w:hideMark/>
          </w:tcPr>
          <w:p w14:paraId="76BF4429"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1:25</w:t>
            </w:r>
          </w:p>
        </w:tc>
      </w:tr>
      <w:tr w:rsidR="004A6325" w:rsidRPr="00D22530" w14:paraId="0B94BEB0" w14:textId="77777777" w:rsidTr="006218ED">
        <w:trPr>
          <w:trHeight w:val="335"/>
        </w:trPr>
        <w:tc>
          <w:tcPr>
            <w:tcW w:w="998" w:type="dxa"/>
            <w:tcBorders>
              <w:top w:val="nil"/>
              <w:left w:val="single" w:sz="4" w:space="0" w:color="000000"/>
              <w:bottom w:val="single" w:sz="4" w:space="0" w:color="000000"/>
              <w:right w:val="single" w:sz="4" w:space="0" w:color="000000"/>
            </w:tcBorders>
          </w:tcPr>
          <w:p w14:paraId="77450162"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7.</w:t>
            </w:r>
          </w:p>
        </w:tc>
        <w:tc>
          <w:tcPr>
            <w:tcW w:w="3811" w:type="dxa"/>
            <w:tcBorders>
              <w:top w:val="nil"/>
              <w:left w:val="single" w:sz="4" w:space="0" w:color="000000"/>
              <w:bottom w:val="single" w:sz="4" w:space="0" w:color="000000"/>
              <w:right w:val="single" w:sz="4" w:space="0" w:color="000000"/>
            </w:tcBorders>
          </w:tcPr>
          <w:p w14:paraId="2D530324"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Computers with internet access</w:t>
            </w:r>
          </w:p>
        </w:tc>
        <w:tc>
          <w:tcPr>
            <w:tcW w:w="1852" w:type="dxa"/>
            <w:tcBorders>
              <w:top w:val="nil"/>
              <w:left w:val="single" w:sz="4" w:space="0" w:color="000000"/>
              <w:bottom w:val="single" w:sz="4" w:space="0" w:color="000000"/>
              <w:right w:val="single" w:sz="4" w:space="0" w:color="000000"/>
            </w:tcBorders>
          </w:tcPr>
          <w:p w14:paraId="64AC3D57"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178" w:type="dxa"/>
            <w:tcBorders>
              <w:top w:val="nil"/>
              <w:left w:val="single" w:sz="4" w:space="0" w:color="000000"/>
              <w:bottom w:val="single" w:sz="4" w:space="0" w:color="000000"/>
              <w:right w:val="single" w:sz="4" w:space="0" w:color="000000"/>
            </w:tcBorders>
            <w:hideMark/>
          </w:tcPr>
          <w:p w14:paraId="3EBA1476"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25 pcs</w:t>
            </w:r>
          </w:p>
        </w:tc>
        <w:tc>
          <w:tcPr>
            <w:tcW w:w="1777" w:type="dxa"/>
            <w:tcBorders>
              <w:top w:val="nil"/>
              <w:left w:val="single" w:sz="4" w:space="0" w:color="000000"/>
              <w:bottom w:val="single" w:sz="4" w:space="0" w:color="000000"/>
              <w:right w:val="single" w:sz="4" w:space="0" w:color="000000"/>
            </w:tcBorders>
            <w:hideMark/>
          </w:tcPr>
          <w:p w14:paraId="03AFD541"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1:25</w:t>
            </w:r>
          </w:p>
        </w:tc>
      </w:tr>
      <w:tr w:rsidR="004A6325" w:rsidRPr="00D22530" w14:paraId="7B89A69E" w14:textId="77777777" w:rsidTr="006218ED">
        <w:trPr>
          <w:trHeight w:val="335"/>
        </w:trPr>
        <w:tc>
          <w:tcPr>
            <w:tcW w:w="998" w:type="dxa"/>
            <w:tcBorders>
              <w:top w:val="nil"/>
              <w:left w:val="single" w:sz="4" w:space="0" w:color="000000"/>
              <w:bottom w:val="single" w:sz="4" w:space="0" w:color="auto"/>
              <w:right w:val="single" w:sz="4" w:space="0" w:color="000000"/>
            </w:tcBorders>
          </w:tcPr>
          <w:p w14:paraId="64640F85"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8.</w:t>
            </w:r>
          </w:p>
        </w:tc>
        <w:tc>
          <w:tcPr>
            <w:tcW w:w="3811" w:type="dxa"/>
            <w:tcBorders>
              <w:top w:val="nil"/>
              <w:left w:val="single" w:sz="4" w:space="0" w:color="000000"/>
              <w:bottom w:val="single" w:sz="4" w:space="0" w:color="auto"/>
              <w:right w:val="single" w:sz="4" w:space="0" w:color="000000"/>
            </w:tcBorders>
          </w:tcPr>
          <w:p w14:paraId="6DB45A40"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Directional control valves</w:t>
            </w:r>
          </w:p>
        </w:tc>
        <w:tc>
          <w:tcPr>
            <w:tcW w:w="1852" w:type="dxa"/>
            <w:tcBorders>
              <w:top w:val="nil"/>
              <w:left w:val="single" w:sz="4" w:space="0" w:color="000000"/>
              <w:bottom w:val="single" w:sz="4" w:space="0" w:color="auto"/>
              <w:right w:val="single" w:sz="4" w:space="0" w:color="000000"/>
            </w:tcBorders>
          </w:tcPr>
          <w:p w14:paraId="3AF72989"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2/2, 3/2, 4/2, 5/2,</w:t>
            </w:r>
          </w:p>
          <w:p w14:paraId="37012FFB"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5/3 way for sizes 1/8", 1/4", 3/8",</w:t>
            </w:r>
          </w:p>
          <w:p w14:paraId="439A8766"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w:t>
            </w:r>
          </w:p>
        </w:tc>
        <w:tc>
          <w:tcPr>
            <w:tcW w:w="1178" w:type="dxa"/>
            <w:tcBorders>
              <w:top w:val="nil"/>
              <w:left w:val="single" w:sz="4" w:space="0" w:color="000000"/>
              <w:bottom w:val="single" w:sz="4" w:space="0" w:color="auto"/>
              <w:right w:val="single" w:sz="4" w:space="0" w:color="000000"/>
            </w:tcBorders>
            <w:hideMark/>
          </w:tcPr>
          <w:p w14:paraId="1A493E61"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25 pcs each category</w:t>
            </w:r>
          </w:p>
        </w:tc>
        <w:tc>
          <w:tcPr>
            <w:tcW w:w="1777" w:type="dxa"/>
            <w:tcBorders>
              <w:top w:val="nil"/>
              <w:left w:val="single" w:sz="4" w:space="0" w:color="000000"/>
              <w:bottom w:val="single" w:sz="4" w:space="0" w:color="auto"/>
              <w:right w:val="single" w:sz="4" w:space="0" w:color="000000"/>
            </w:tcBorders>
            <w:hideMark/>
          </w:tcPr>
          <w:p w14:paraId="06EADF6A"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1:25 pcs each category</w:t>
            </w:r>
          </w:p>
        </w:tc>
      </w:tr>
      <w:tr w:rsidR="004A6325" w:rsidRPr="00D22530" w14:paraId="0CC2193C" w14:textId="77777777" w:rsidTr="006218ED">
        <w:trPr>
          <w:trHeight w:val="335"/>
        </w:trPr>
        <w:tc>
          <w:tcPr>
            <w:tcW w:w="998" w:type="dxa"/>
            <w:tcBorders>
              <w:top w:val="single" w:sz="4" w:space="0" w:color="auto"/>
              <w:left w:val="single" w:sz="4" w:space="0" w:color="auto"/>
              <w:bottom w:val="single" w:sz="4" w:space="0" w:color="auto"/>
              <w:right w:val="single" w:sz="4" w:space="0" w:color="auto"/>
            </w:tcBorders>
          </w:tcPr>
          <w:p w14:paraId="6AC9F5AE"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9.</w:t>
            </w:r>
          </w:p>
        </w:tc>
        <w:tc>
          <w:tcPr>
            <w:tcW w:w="3811" w:type="dxa"/>
            <w:tcBorders>
              <w:top w:val="single" w:sz="4" w:space="0" w:color="auto"/>
              <w:left w:val="single" w:sz="4" w:space="0" w:color="auto"/>
              <w:bottom w:val="single" w:sz="4" w:space="0" w:color="auto"/>
              <w:right w:val="single" w:sz="4" w:space="0" w:color="auto"/>
            </w:tcBorders>
          </w:tcPr>
          <w:p w14:paraId="60E2FED5"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Pressure control valves</w:t>
            </w:r>
          </w:p>
        </w:tc>
        <w:tc>
          <w:tcPr>
            <w:tcW w:w="1852" w:type="dxa"/>
            <w:tcBorders>
              <w:top w:val="single" w:sz="4" w:space="0" w:color="auto"/>
              <w:left w:val="single" w:sz="4" w:space="0" w:color="auto"/>
              <w:bottom w:val="single" w:sz="4" w:space="0" w:color="auto"/>
              <w:right w:val="single" w:sz="4" w:space="0" w:color="auto"/>
            </w:tcBorders>
          </w:tcPr>
          <w:p w14:paraId="7F571D7F"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Pressure relief/ pressure reducing/pressure regulator for sizes 1/8", 1/4", 3/8", 1/2" of pressure range 0-</w:t>
            </w:r>
          </w:p>
          <w:p w14:paraId="4C139576"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145 psi</w:t>
            </w:r>
          </w:p>
        </w:tc>
        <w:tc>
          <w:tcPr>
            <w:tcW w:w="1178" w:type="dxa"/>
            <w:tcBorders>
              <w:top w:val="single" w:sz="4" w:space="0" w:color="auto"/>
              <w:left w:val="single" w:sz="4" w:space="0" w:color="auto"/>
              <w:bottom w:val="single" w:sz="4" w:space="0" w:color="auto"/>
              <w:right w:val="single" w:sz="4" w:space="0" w:color="auto"/>
            </w:tcBorders>
            <w:hideMark/>
          </w:tcPr>
          <w:p w14:paraId="2659A151"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10 pcs each category</w:t>
            </w:r>
          </w:p>
        </w:tc>
        <w:tc>
          <w:tcPr>
            <w:tcW w:w="1777" w:type="dxa"/>
            <w:tcBorders>
              <w:top w:val="single" w:sz="4" w:space="0" w:color="auto"/>
              <w:left w:val="single" w:sz="4" w:space="0" w:color="auto"/>
              <w:bottom w:val="single" w:sz="4" w:space="0" w:color="auto"/>
              <w:right w:val="single" w:sz="4" w:space="0" w:color="auto"/>
            </w:tcBorders>
            <w:hideMark/>
          </w:tcPr>
          <w:p w14:paraId="578E64E9"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1:2.5 pcs each category</w:t>
            </w:r>
          </w:p>
        </w:tc>
      </w:tr>
      <w:tr w:rsidR="004A6325" w:rsidRPr="00D22530" w14:paraId="540734CF" w14:textId="77777777" w:rsidTr="006218ED">
        <w:trPr>
          <w:trHeight w:val="335"/>
        </w:trPr>
        <w:tc>
          <w:tcPr>
            <w:tcW w:w="998" w:type="dxa"/>
            <w:tcBorders>
              <w:top w:val="single" w:sz="4" w:space="0" w:color="auto"/>
              <w:left w:val="single" w:sz="4" w:space="0" w:color="000000"/>
              <w:bottom w:val="single" w:sz="4" w:space="0" w:color="000000"/>
              <w:right w:val="single" w:sz="4" w:space="0" w:color="000000"/>
            </w:tcBorders>
          </w:tcPr>
          <w:p w14:paraId="0D4EDD6E"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10.</w:t>
            </w:r>
          </w:p>
        </w:tc>
        <w:tc>
          <w:tcPr>
            <w:tcW w:w="3811" w:type="dxa"/>
            <w:tcBorders>
              <w:top w:val="single" w:sz="4" w:space="0" w:color="auto"/>
              <w:left w:val="single" w:sz="4" w:space="0" w:color="000000"/>
              <w:bottom w:val="single" w:sz="4" w:space="0" w:color="000000"/>
              <w:right w:val="single" w:sz="4" w:space="0" w:color="000000"/>
            </w:tcBorders>
          </w:tcPr>
          <w:p w14:paraId="25917524"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Flow control valves</w:t>
            </w:r>
          </w:p>
        </w:tc>
        <w:tc>
          <w:tcPr>
            <w:tcW w:w="1852" w:type="dxa"/>
            <w:tcBorders>
              <w:top w:val="single" w:sz="4" w:space="0" w:color="auto"/>
              <w:left w:val="single" w:sz="4" w:space="0" w:color="000000"/>
              <w:bottom w:val="single" w:sz="4" w:space="0" w:color="000000"/>
              <w:right w:val="single" w:sz="4" w:space="0" w:color="000000"/>
            </w:tcBorders>
          </w:tcPr>
          <w:p w14:paraId="5847B80C"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Needle valves, check valve</w:t>
            </w:r>
          </w:p>
        </w:tc>
        <w:tc>
          <w:tcPr>
            <w:tcW w:w="1178" w:type="dxa"/>
            <w:tcBorders>
              <w:top w:val="single" w:sz="4" w:space="0" w:color="auto"/>
              <w:left w:val="single" w:sz="4" w:space="0" w:color="000000"/>
              <w:bottom w:val="single" w:sz="4" w:space="0" w:color="000000"/>
              <w:right w:val="single" w:sz="4" w:space="0" w:color="000000"/>
            </w:tcBorders>
            <w:hideMark/>
          </w:tcPr>
          <w:p w14:paraId="526C999F"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10 pcs each</w:t>
            </w:r>
          </w:p>
          <w:p w14:paraId="2B4E4CDE"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category</w:t>
            </w:r>
          </w:p>
        </w:tc>
        <w:tc>
          <w:tcPr>
            <w:tcW w:w="1777" w:type="dxa"/>
            <w:tcBorders>
              <w:top w:val="single" w:sz="4" w:space="0" w:color="auto"/>
              <w:left w:val="single" w:sz="4" w:space="0" w:color="000000"/>
              <w:bottom w:val="single" w:sz="4" w:space="0" w:color="000000"/>
              <w:right w:val="single" w:sz="4" w:space="0" w:color="000000"/>
            </w:tcBorders>
            <w:hideMark/>
          </w:tcPr>
          <w:p w14:paraId="75E7ADE6"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1:2.5 pcs each category</w:t>
            </w:r>
          </w:p>
        </w:tc>
      </w:tr>
      <w:tr w:rsidR="004A6325" w:rsidRPr="00D22530" w14:paraId="0BC83751" w14:textId="77777777" w:rsidTr="006218ED">
        <w:trPr>
          <w:trHeight w:val="335"/>
        </w:trPr>
        <w:tc>
          <w:tcPr>
            <w:tcW w:w="998" w:type="dxa"/>
            <w:tcBorders>
              <w:top w:val="nil"/>
              <w:left w:val="single" w:sz="4" w:space="0" w:color="000000"/>
              <w:bottom w:val="single" w:sz="4" w:space="0" w:color="000000"/>
              <w:right w:val="single" w:sz="4" w:space="0" w:color="000000"/>
            </w:tcBorders>
          </w:tcPr>
          <w:p w14:paraId="3381C48A"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11.</w:t>
            </w:r>
          </w:p>
        </w:tc>
        <w:tc>
          <w:tcPr>
            <w:tcW w:w="3811" w:type="dxa"/>
            <w:tcBorders>
              <w:top w:val="nil"/>
              <w:left w:val="single" w:sz="4" w:space="0" w:color="000000"/>
              <w:bottom w:val="single" w:sz="4" w:space="0" w:color="000000"/>
              <w:right w:val="single" w:sz="4" w:space="0" w:color="000000"/>
            </w:tcBorders>
          </w:tcPr>
          <w:p w14:paraId="145DA5B9"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Compressors</w:t>
            </w:r>
          </w:p>
        </w:tc>
        <w:tc>
          <w:tcPr>
            <w:tcW w:w="1852" w:type="dxa"/>
            <w:tcBorders>
              <w:top w:val="nil"/>
              <w:left w:val="single" w:sz="4" w:space="0" w:color="000000"/>
              <w:bottom w:val="single" w:sz="4" w:space="0" w:color="000000"/>
              <w:right w:val="single" w:sz="4" w:space="0" w:color="000000"/>
            </w:tcBorders>
          </w:tcPr>
          <w:p w14:paraId="67AB5789"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Reciprocating, rotary screw, rotary vane of power 1-500 HP and tank size 10-</w:t>
            </w:r>
          </w:p>
          <w:p w14:paraId="334A1EDA"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500 liters, 230 V</w:t>
            </w:r>
          </w:p>
        </w:tc>
        <w:tc>
          <w:tcPr>
            <w:tcW w:w="1178" w:type="dxa"/>
            <w:tcBorders>
              <w:top w:val="nil"/>
              <w:left w:val="single" w:sz="4" w:space="0" w:color="000000"/>
              <w:bottom w:val="single" w:sz="4" w:space="0" w:color="000000"/>
              <w:right w:val="single" w:sz="4" w:space="0" w:color="000000"/>
            </w:tcBorders>
            <w:hideMark/>
          </w:tcPr>
          <w:p w14:paraId="3D8E633E"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 pcs</w:t>
            </w:r>
          </w:p>
        </w:tc>
        <w:tc>
          <w:tcPr>
            <w:tcW w:w="1777" w:type="dxa"/>
            <w:tcBorders>
              <w:top w:val="nil"/>
              <w:left w:val="single" w:sz="4" w:space="0" w:color="000000"/>
              <w:bottom w:val="single" w:sz="4" w:space="0" w:color="000000"/>
              <w:right w:val="single" w:sz="4" w:space="0" w:color="000000"/>
            </w:tcBorders>
            <w:hideMark/>
          </w:tcPr>
          <w:p w14:paraId="1A821765"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1:12.5</w:t>
            </w:r>
          </w:p>
        </w:tc>
      </w:tr>
      <w:tr w:rsidR="004A6325" w:rsidRPr="00D22530" w14:paraId="1C0DDEA1" w14:textId="77777777" w:rsidTr="006218ED">
        <w:trPr>
          <w:trHeight w:val="335"/>
        </w:trPr>
        <w:tc>
          <w:tcPr>
            <w:tcW w:w="998" w:type="dxa"/>
            <w:tcBorders>
              <w:top w:val="nil"/>
              <w:left w:val="single" w:sz="4" w:space="0" w:color="000000"/>
              <w:bottom w:val="single" w:sz="4" w:space="0" w:color="000000"/>
              <w:right w:val="single" w:sz="4" w:space="0" w:color="000000"/>
            </w:tcBorders>
          </w:tcPr>
          <w:p w14:paraId="1AFEC5B1"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w:t>
            </w:r>
          </w:p>
        </w:tc>
        <w:tc>
          <w:tcPr>
            <w:tcW w:w="3811" w:type="dxa"/>
            <w:tcBorders>
              <w:top w:val="nil"/>
              <w:left w:val="single" w:sz="4" w:space="0" w:color="000000"/>
              <w:bottom w:val="single" w:sz="4" w:space="0" w:color="000000"/>
              <w:right w:val="single" w:sz="4" w:space="0" w:color="000000"/>
            </w:tcBorders>
          </w:tcPr>
          <w:p w14:paraId="3AF2D1AC"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Solenoid valves</w:t>
            </w:r>
          </w:p>
        </w:tc>
        <w:tc>
          <w:tcPr>
            <w:tcW w:w="1852" w:type="dxa"/>
            <w:tcBorders>
              <w:top w:val="nil"/>
              <w:left w:val="single" w:sz="4" w:space="0" w:color="000000"/>
              <w:bottom w:val="single" w:sz="4" w:space="0" w:color="000000"/>
              <w:right w:val="single" w:sz="4" w:space="0" w:color="000000"/>
            </w:tcBorders>
          </w:tcPr>
          <w:p w14:paraId="10627A12"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Direct-acting, pilot-operated of port sizes 1/8",</w:t>
            </w:r>
          </w:p>
          <w:p w14:paraId="2CF1BC10"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1/4", 3/8", 1/2"</w:t>
            </w:r>
          </w:p>
        </w:tc>
        <w:tc>
          <w:tcPr>
            <w:tcW w:w="1178" w:type="dxa"/>
            <w:tcBorders>
              <w:top w:val="nil"/>
              <w:left w:val="single" w:sz="4" w:space="0" w:color="000000"/>
              <w:bottom w:val="single" w:sz="4" w:space="0" w:color="000000"/>
              <w:right w:val="single" w:sz="4" w:space="0" w:color="000000"/>
            </w:tcBorders>
            <w:hideMark/>
          </w:tcPr>
          <w:p w14:paraId="50C87C24"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50 pcs</w:t>
            </w:r>
          </w:p>
        </w:tc>
        <w:tc>
          <w:tcPr>
            <w:tcW w:w="1777" w:type="dxa"/>
            <w:tcBorders>
              <w:top w:val="nil"/>
              <w:left w:val="single" w:sz="4" w:space="0" w:color="000000"/>
              <w:bottom w:val="single" w:sz="4" w:space="0" w:color="000000"/>
              <w:right w:val="single" w:sz="4" w:space="0" w:color="000000"/>
            </w:tcBorders>
            <w:hideMark/>
          </w:tcPr>
          <w:p w14:paraId="364F521C"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2:1</w:t>
            </w:r>
          </w:p>
        </w:tc>
      </w:tr>
      <w:tr w:rsidR="004A6325" w:rsidRPr="00D22530" w14:paraId="20A856D0" w14:textId="77777777" w:rsidTr="006218ED">
        <w:trPr>
          <w:trHeight w:val="335"/>
        </w:trPr>
        <w:tc>
          <w:tcPr>
            <w:tcW w:w="998" w:type="dxa"/>
            <w:tcBorders>
              <w:top w:val="nil"/>
              <w:left w:val="single" w:sz="4" w:space="0" w:color="000000"/>
              <w:bottom w:val="single" w:sz="4" w:space="0" w:color="000000"/>
              <w:right w:val="single" w:sz="4" w:space="0" w:color="000000"/>
            </w:tcBorders>
          </w:tcPr>
          <w:p w14:paraId="5B2293E3"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13.</w:t>
            </w:r>
          </w:p>
        </w:tc>
        <w:tc>
          <w:tcPr>
            <w:tcW w:w="3811" w:type="dxa"/>
            <w:tcBorders>
              <w:top w:val="nil"/>
              <w:left w:val="single" w:sz="4" w:space="0" w:color="000000"/>
              <w:bottom w:val="single" w:sz="4" w:space="0" w:color="000000"/>
              <w:right w:val="single" w:sz="4" w:space="0" w:color="000000"/>
            </w:tcBorders>
          </w:tcPr>
          <w:p w14:paraId="58905DA8"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Pneumatic relays</w:t>
            </w:r>
          </w:p>
        </w:tc>
        <w:tc>
          <w:tcPr>
            <w:tcW w:w="1852" w:type="dxa"/>
            <w:tcBorders>
              <w:top w:val="nil"/>
              <w:left w:val="single" w:sz="4" w:space="0" w:color="000000"/>
              <w:bottom w:val="single" w:sz="4" w:space="0" w:color="000000"/>
              <w:right w:val="single" w:sz="4" w:space="0" w:color="000000"/>
            </w:tcBorders>
          </w:tcPr>
          <w:p w14:paraId="3565C8FA"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Volume boosters, signal amplifiers of port sizes 1/8",</w:t>
            </w:r>
          </w:p>
          <w:p w14:paraId="1CDBFB96"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1/4", 3/8", 1/2"</w:t>
            </w:r>
          </w:p>
        </w:tc>
        <w:tc>
          <w:tcPr>
            <w:tcW w:w="1178" w:type="dxa"/>
            <w:tcBorders>
              <w:top w:val="nil"/>
              <w:left w:val="single" w:sz="4" w:space="0" w:color="000000"/>
              <w:bottom w:val="single" w:sz="4" w:space="0" w:color="000000"/>
              <w:right w:val="single" w:sz="4" w:space="0" w:color="000000"/>
            </w:tcBorders>
            <w:hideMark/>
          </w:tcPr>
          <w:p w14:paraId="3E4F5806"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25 pcs</w:t>
            </w:r>
          </w:p>
        </w:tc>
        <w:tc>
          <w:tcPr>
            <w:tcW w:w="1777" w:type="dxa"/>
            <w:tcBorders>
              <w:top w:val="nil"/>
              <w:left w:val="single" w:sz="4" w:space="0" w:color="000000"/>
              <w:bottom w:val="single" w:sz="4" w:space="0" w:color="000000"/>
              <w:right w:val="single" w:sz="4" w:space="0" w:color="000000"/>
            </w:tcBorders>
            <w:hideMark/>
          </w:tcPr>
          <w:p w14:paraId="04F0B04E"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1:1</w:t>
            </w:r>
          </w:p>
        </w:tc>
      </w:tr>
      <w:tr w:rsidR="004A6325" w:rsidRPr="00D22530" w14:paraId="70BBC4AF" w14:textId="77777777" w:rsidTr="006218ED">
        <w:trPr>
          <w:trHeight w:val="335"/>
        </w:trPr>
        <w:tc>
          <w:tcPr>
            <w:tcW w:w="998" w:type="dxa"/>
            <w:tcBorders>
              <w:top w:val="nil"/>
              <w:left w:val="single" w:sz="4" w:space="0" w:color="000000"/>
              <w:bottom w:val="single" w:sz="4" w:space="0" w:color="000000"/>
              <w:right w:val="single" w:sz="4" w:space="0" w:color="000000"/>
            </w:tcBorders>
          </w:tcPr>
          <w:p w14:paraId="75171F0F"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14.</w:t>
            </w:r>
          </w:p>
        </w:tc>
        <w:tc>
          <w:tcPr>
            <w:tcW w:w="3811" w:type="dxa"/>
            <w:tcBorders>
              <w:top w:val="nil"/>
              <w:left w:val="single" w:sz="4" w:space="0" w:color="000000"/>
              <w:bottom w:val="single" w:sz="4" w:space="0" w:color="000000"/>
              <w:right w:val="single" w:sz="4" w:space="0" w:color="000000"/>
            </w:tcBorders>
          </w:tcPr>
          <w:p w14:paraId="130F76D1"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Pneumatic timers</w:t>
            </w:r>
          </w:p>
        </w:tc>
        <w:tc>
          <w:tcPr>
            <w:tcW w:w="1852" w:type="dxa"/>
            <w:tcBorders>
              <w:top w:val="nil"/>
              <w:left w:val="single" w:sz="4" w:space="0" w:color="000000"/>
              <w:bottom w:val="single" w:sz="4" w:space="0" w:color="000000"/>
              <w:right w:val="single" w:sz="4" w:space="0" w:color="000000"/>
            </w:tcBorders>
          </w:tcPr>
          <w:p w14:paraId="534DE6D9"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On-delay, off-</w:t>
            </w:r>
          </w:p>
          <w:p w14:paraId="6E9DF223"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 xml:space="preserve">delay of port </w:t>
            </w:r>
          </w:p>
          <w:p w14:paraId="3C5F2AB7"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sizes 1/8", 1/4",</w:t>
            </w:r>
          </w:p>
          <w:p w14:paraId="29F68E04"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3/8", 1/2"</w:t>
            </w:r>
          </w:p>
        </w:tc>
        <w:tc>
          <w:tcPr>
            <w:tcW w:w="1178" w:type="dxa"/>
            <w:tcBorders>
              <w:top w:val="nil"/>
              <w:left w:val="single" w:sz="4" w:space="0" w:color="000000"/>
              <w:bottom w:val="single" w:sz="4" w:space="0" w:color="000000"/>
              <w:right w:val="single" w:sz="4" w:space="0" w:color="000000"/>
            </w:tcBorders>
            <w:hideMark/>
          </w:tcPr>
          <w:p w14:paraId="72B2F9A1"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25 pcs</w:t>
            </w:r>
          </w:p>
        </w:tc>
        <w:tc>
          <w:tcPr>
            <w:tcW w:w="1777" w:type="dxa"/>
            <w:tcBorders>
              <w:top w:val="nil"/>
              <w:left w:val="single" w:sz="4" w:space="0" w:color="000000"/>
              <w:bottom w:val="single" w:sz="4" w:space="0" w:color="000000"/>
              <w:right w:val="single" w:sz="4" w:space="0" w:color="000000"/>
            </w:tcBorders>
            <w:hideMark/>
          </w:tcPr>
          <w:p w14:paraId="571F8EF2"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1:1</w:t>
            </w:r>
          </w:p>
        </w:tc>
      </w:tr>
      <w:tr w:rsidR="004A6325" w:rsidRPr="00D22530" w14:paraId="19C8DB1A" w14:textId="77777777" w:rsidTr="006218ED">
        <w:trPr>
          <w:trHeight w:val="335"/>
        </w:trPr>
        <w:tc>
          <w:tcPr>
            <w:tcW w:w="998" w:type="dxa"/>
            <w:tcBorders>
              <w:top w:val="nil"/>
              <w:left w:val="single" w:sz="4" w:space="0" w:color="000000"/>
              <w:bottom w:val="single" w:sz="4" w:space="0" w:color="000000"/>
              <w:right w:val="single" w:sz="4" w:space="0" w:color="000000"/>
            </w:tcBorders>
          </w:tcPr>
          <w:p w14:paraId="6E75678E"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tc>
        <w:tc>
          <w:tcPr>
            <w:tcW w:w="3811" w:type="dxa"/>
            <w:tcBorders>
              <w:top w:val="nil"/>
              <w:left w:val="single" w:sz="4" w:space="0" w:color="000000"/>
              <w:bottom w:val="single" w:sz="4" w:space="0" w:color="000000"/>
              <w:right w:val="single" w:sz="4" w:space="0" w:color="000000"/>
            </w:tcBorders>
          </w:tcPr>
          <w:p w14:paraId="2912A7B3"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Limit switches</w:t>
            </w:r>
          </w:p>
        </w:tc>
        <w:tc>
          <w:tcPr>
            <w:tcW w:w="1852" w:type="dxa"/>
            <w:tcBorders>
              <w:top w:val="nil"/>
              <w:left w:val="single" w:sz="4" w:space="0" w:color="000000"/>
              <w:bottom w:val="single" w:sz="4" w:space="0" w:color="000000"/>
              <w:right w:val="single" w:sz="4" w:space="0" w:color="000000"/>
            </w:tcBorders>
          </w:tcPr>
          <w:p w14:paraId="4BB85445"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Mechanical, optical, inductive,</w:t>
            </w:r>
          </w:p>
          <w:p w14:paraId="7985B786"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capacitive</w:t>
            </w:r>
          </w:p>
        </w:tc>
        <w:tc>
          <w:tcPr>
            <w:tcW w:w="1178" w:type="dxa"/>
            <w:tcBorders>
              <w:top w:val="nil"/>
              <w:left w:val="single" w:sz="4" w:space="0" w:color="000000"/>
              <w:bottom w:val="single" w:sz="4" w:space="0" w:color="000000"/>
              <w:right w:val="single" w:sz="4" w:space="0" w:color="000000"/>
            </w:tcBorders>
            <w:hideMark/>
          </w:tcPr>
          <w:p w14:paraId="19DE956E"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25 pcs each category</w:t>
            </w:r>
          </w:p>
        </w:tc>
        <w:tc>
          <w:tcPr>
            <w:tcW w:w="1777" w:type="dxa"/>
            <w:tcBorders>
              <w:top w:val="nil"/>
              <w:left w:val="single" w:sz="4" w:space="0" w:color="000000"/>
              <w:bottom w:val="single" w:sz="4" w:space="0" w:color="000000"/>
              <w:right w:val="single" w:sz="4" w:space="0" w:color="000000"/>
            </w:tcBorders>
            <w:hideMark/>
          </w:tcPr>
          <w:p w14:paraId="0B175948"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1:1 for each category</w:t>
            </w:r>
          </w:p>
        </w:tc>
      </w:tr>
      <w:tr w:rsidR="004A6325" w:rsidRPr="00D22530" w14:paraId="5554C728" w14:textId="77777777" w:rsidTr="006218ED">
        <w:trPr>
          <w:trHeight w:val="335"/>
        </w:trPr>
        <w:tc>
          <w:tcPr>
            <w:tcW w:w="998" w:type="dxa"/>
            <w:tcBorders>
              <w:top w:val="nil"/>
              <w:left w:val="single" w:sz="4" w:space="0" w:color="000000"/>
              <w:bottom w:val="single" w:sz="4" w:space="0" w:color="000000"/>
              <w:right w:val="single" w:sz="4" w:space="0" w:color="000000"/>
            </w:tcBorders>
          </w:tcPr>
          <w:p w14:paraId="498A33E9"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16.</w:t>
            </w:r>
          </w:p>
        </w:tc>
        <w:tc>
          <w:tcPr>
            <w:tcW w:w="3811" w:type="dxa"/>
            <w:tcBorders>
              <w:top w:val="nil"/>
              <w:left w:val="single" w:sz="4" w:space="0" w:color="000000"/>
              <w:bottom w:val="single" w:sz="4" w:space="0" w:color="000000"/>
              <w:right w:val="single" w:sz="4" w:space="0" w:color="000000"/>
            </w:tcBorders>
          </w:tcPr>
          <w:p w14:paraId="55F645B7"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Industrial pressure sensors</w:t>
            </w:r>
          </w:p>
        </w:tc>
        <w:tc>
          <w:tcPr>
            <w:tcW w:w="1852" w:type="dxa"/>
            <w:tcBorders>
              <w:top w:val="nil"/>
              <w:left w:val="single" w:sz="4" w:space="0" w:color="000000"/>
              <w:bottom w:val="single" w:sz="4" w:space="0" w:color="000000"/>
              <w:right w:val="single" w:sz="4" w:space="0" w:color="000000"/>
            </w:tcBorders>
          </w:tcPr>
          <w:p w14:paraId="63DD4FAD"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Gauge, absolute,</w:t>
            </w:r>
          </w:p>
          <w:p w14:paraId="3C4683A7"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differential</w:t>
            </w:r>
          </w:p>
        </w:tc>
        <w:tc>
          <w:tcPr>
            <w:tcW w:w="1178" w:type="dxa"/>
            <w:tcBorders>
              <w:top w:val="nil"/>
              <w:left w:val="single" w:sz="4" w:space="0" w:color="000000"/>
              <w:bottom w:val="single" w:sz="4" w:space="0" w:color="000000"/>
              <w:right w:val="single" w:sz="4" w:space="0" w:color="000000"/>
            </w:tcBorders>
            <w:hideMark/>
          </w:tcPr>
          <w:p w14:paraId="78357568"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10 pcs</w:t>
            </w:r>
          </w:p>
        </w:tc>
        <w:tc>
          <w:tcPr>
            <w:tcW w:w="1777" w:type="dxa"/>
            <w:tcBorders>
              <w:top w:val="nil"/>
              <w:left w:val="single" w:sz="4" w:space="0" w:color="000000"/>
              <w:bottom w:val="single" w:sz="4" w:space="0" w:color="000000"/>
              <w:right w:val="single" w:sz="4" w:space="0" w:color="000000"/>
            </w:tcBorders>
            <w:hideMark/>
          </w:tcPr>
          <w:p w14:paraId="35E60B85"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1:2.5</w:t>
            </w:r>
          </w:p>
        </w:tc>
      </w:tr>
      <w:tr w:rsidR="004A6325" w:rsidRPr="00D22530" w14:paraId="354DC495" w14:textId="77777777" w:rsidTr="006218ED">
        <w:trPr>
          <w:trHeight w:val="335"/>
        </w:trPr>
        <w:tc>
          <w:tcPr>
            <w:tcW w:w="998" w:type="dxa"/>
            <w:tcBorders>
              <w:top w:val="nil"/>
              <w:left w:val="single" w:sz="4" w:space="0" w:color="000000"/>
              <w:bottom w:val="single" w:sz="4" w:space="0" w:color="000000"/>
              <w:right w:val="single" w:sz="4" w:space="0" w:color="000000"/>
            </w:tcBorders>
          </w:tcPr>
          <w:p w14:paraId="30691B34"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17.</w:t>
            </w:r>
          </w:p>
        </w:tc>
        <w:tc>
          <w:tcPr>
            <w:tcW w:w="3811" w:type="dxa"/>
            <w:tcBorders>
              <w:top w:val="nil"/>
              <w:left w:val="single" w:sz="4" w:space="0" w:color="000000"/>
              <w:bottom w:val="single" w:sz="4" w:space="0" w:color="000000"/>
              <w:right w:val="single" w:sz="4" w:space="0" w:color="000000"/>
            </w:tcBorders>
          </w:tcPr>
          <w:p w14:paraId="4B457348"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Industrial temperature sensors</w:t>
            </w:r>
          </w:p>
        </w:tc>
        <w:tc>
          <w:tcPr>
            <w:tcW w:w="1852" w:type="dxa"/>
            <w:tcBorders>
              <w:top w:val="nil"/>
              <w:left w:val="single" w:sz="4" w:space="0" w:color="000000"/>
              <w:bottom w:val="single" w:sz="4" w:space="0" w:color="000000"/>
              <w:right w:val="single" w:sz="4" w:space="0" w:color="000000"/>
            </w:tcBorders>
          </w:tcPr>
          <w:p w14:paraId="42645F62"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RTD,</w:t>
            </w:r>
          </w:p>
          <w:p w14:paraId="1FABFE5B"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thermocouple, thermistor</w:t>
            </w:r>
          </w:p>
        </w:tc>
        <w:tc>
          <w:tcPr>
            <w:tcW w:w="1178" w:type="dxa"/>
            <w:tcBorders>
              <w:top w:val="nil"/>
              <w:left w:val="single" w:sz="4" w:space="0" w:color="000000"/>
              <w:bottom w:val="single" w:sz="4" w:space="0" w:color="000000"/>
              <w:right w:val="single" w:sz="4" w:space="0" w:color="000000"/>
            </w:tcBorders>
            <w:hideMark/>
          </w:tcPr>
          <w:p w14:paraId="2449B50A"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10 pcs for each</w:t>
            </w:r>
          </w:p>
          <w:p w14:paraId="3AB2FB27"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category</w:t>
            </w:r>
          </w:p>
        </w:tc>
        <w:tc>
          <w:tcPr>
            <w:tcW w:w="1777" w:type="dxa"/>
            <w:tcBorders>
              <w:top w:val="nil"/>
              <w:left w:val="single" w:sz="4" w:space="0" w:color="000000"/>
              <w:bottom w:val="single" w:sz="4" w:space="0" w:color="000000"/>
              <w:right w:val="single" w:sz="4" w:space="0" w:color="000000"/>
            </w:tcBorders>
            <w:hideMark/>
          </w:tcPr>
          <w:p w14:paraId="7F59DBAF"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1:2.5 for each category</w:t>
            </w:r>
          </w:p>
        </w:tc>
      </w:tr>
      <w:tr w:rsidR="004A6325" w:rsidRPr="00D22530" w14:paraId="16E7DDAB" w14:textId="77777777" w:rsidTr="006218ED">
        <w:trPr>
          <w:trHeight w:val="335"/>
        </w:trPr>
        <w:tc>
          <w:tcPr>
            <w:tcW w:w="998" w:type="dxa"/>
            <w:tcBorders>
              <w:top w:val="nil"/>
              <w:left w:val="single" w:sz="4" w:space="0" w:color="000000"/>
              <w:bottom w:val="single" w:sz="4" w:space="0" w:color="auto"/>
              <w:right w:val="single" w:sz="4" w:space="0" w:color="000000"/>
            </w:tcBorders>
          </w:tcPr>
          <w:p w14:paraId="037B5349"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18.</w:t>
            </w:r>
          </w:p>
        </w:tc>
        <w:tc>
          <w:tcPr>
            <w:tcW w:w="3811" w:type="dxa"/>
            <w:tcBorders>
              <w:top w:val="nil"/>
              <w:left w:val="single" w:sz="4" w:space="0" w:color="000000"/>
              <w:bottom w:val="single" w:sz="4" w:space="0" w:color="auto"/>
              <w:right w:val="single" w:sz="4" w:space="0" w:color="000000"/>
            </w:tcBorders>
          </w:tcPr>
          <w:p w14:paraId="2D36D21D"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Single acting hydraulic cylinders</w:t>
            </w:r>
          </w:p>
        </w:tc>
        <w:tc>
          <w:tcPr>
            <w:tcW w:w="1852" w:type="dxa"/>
            <w:tcBorders>
              <w:top w:val="nil"/>
              <w:left w:val="single" w:sz="4" w:space="0" w:color="000000"/>
              <w:bottom w:val="single" w:sz="4" w:space="0" w:color="auto"/>
              <w:right w:val="single" w:sz="4" w:space="0" w:color="000000"/>
            </w:tcBorders>
          </w:tcPr>
          <w:p w14:paraId="2B277E06"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 xml:space="preserve">Tie-Rod Cylinder </w:t>
            </w:r>
          </w:p>
          <w:p w14:paraId="251A7DB4"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 xml:space="preserve">Telescopic Cylinder </w:t>
            </w:r>
          </w:p>
          <w:p w14:paraId="04552DD9"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 xml:space="preserve">Compact Cylinder </w:t>
            </w:r>
          </w:p>
          <w:p w14:paraId="52CC8DEF"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High-Pressure Cylinder</w:t>
            </w:r>
          </w:p>
        </w:tc>
        <w:tc>
          <w:tcPr>
            <w:tcW w:w="1178" w:type="dxa"/>
            <w:tcBorders>
              <w:top w:val="nil"/>
              <w:left w:val="single" w:sz="4" w:space="0" w:color="000000"/>
              <w:bottom w:val="single" w:sz="4" w:space="0" w:color="auto"/>
              <w:right w:val="single" w:sz="4" w:space="0" w:color="000000"/>
            </w:tcBorders>
          </w:tcPr>
          <w:p w14:paraId="0C6DFB32"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 pcs for each</w:t>
            </w:r>
          </w:p>
          <w:p w14:paraId="724A59D2"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category</w:t>
            </w:r>
          </w:p>
        </w:tc>
        <w:tc>
          <w:tcPr>
            <w:tcW w:w="1777" w:type="dxa"/>
            <w:tcBorders>
              <w:top w:val="nil"/>
              <w:left w:val="single" w:sz="4" w:space="0" w:color="000000"/>
              <w:bottom w:val="single" w:sz="4" w:space="0" w:color="auto"/>
              <w:right w:val="single" w:sz="4" w:space="0" w:color="000000"/>
            </w:tcBorders>
          </w:tcPr>
          <w:p w14:paraId="2964B105"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tc>
      </w:tr>
      <w:tr w:rsidR="004A6325" w:rsidRPr="00D22530" w14:paraId="1AA253BF" w14:textId="77777777" w:rsidTr="006218ED">
        <w:trPr>
          <w:trHeight w:val="335"/>
        </w:trPr>
        <w:tc>
          <w:tcPr>
            <w:tcW w:w="998" w:type="dxa"/>
            <w:tcBorders>
              <w:top w:val="single" w:sz="4" w:space="0" w:color="auto"/>
              <w:left w:val="single" w:sz="4" w:space="0" w:color="auto"/>
              <w:bottom w:val="single" w:sz="4" w:space="0" w:color="auto"/>
              <w:right w:val="single" w:sz="4" w:space="0" w:color="auto"/>
            </w:tcBorders>
          </w:tcPr>
          <w:p w14:paraId="582F9C39"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19.</w:t>
            </w:r>
          </w:p>
        </w:tc>
        <w:tc>
          <w:tcPr>
            <w:tcW w:w="3811" w:type="dxa"/>
            <w:tcBorders>
              <w:top w:val="single" w:sz="4" w:space="0" w:color="auto"/>
              <w:left w:val="single" w:sz="4" w:space="0" w:color="auto"/>
              <w:bottom w:val="single" w:sz="4" w:space="0" w:color="auto"/>
              <w:right w:val="single" w:sz="4" w:space="0" w:color="auto"/>
            </w:tcBorders>
          </w:tcPr>
          <w:p w14:paraId="35890BE7"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Double acting hydraulic cylinders</w:t>
            </w:r>
          </w:p>
        </w:tc>
        <w:tc>
          <w:tcPr>
            <w:tcW w:w="1852" w:type="dxa"/>
            <w:tcBorders>
              <w:top w:val="single" w:sz="4" w:space="0" w:color="auto"/>
              <w:left w:val="single" w:sz="4" w:space="0" w:color="auto"/>
              <w:bottom w:val="single" w:sz="4" w:space="0" w:color="auto"/>
              <w:right w:val="single" w:sz="4" w:space="0" w:color="auto"/>
            </w:tcBorders>
          </w:tcPr>
          <w:p w14:paraId="659A648C"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 xml:space="preserve">Tie-Rod Cylinder </w:t>
            </w:r>
          </w:p>
          <w:p w14:paraId="6F104192"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 xml:space="preserve">Telescopic Cylinder </w:t>
            </w:r>
          </w:p>
          <w:p w14:paraId="5DB081C3"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 xml:space="preserve">Compact Cylinder </w:t>
            </w:r>
          </w:p>
          <w:p w14:paraId="576EFC44"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High-Pressure Cylinder</w:t>
            </w:r>
          </w:p>
        </w:tc>
        <w:tc>
          <w:tcPr>
            <w:tcW w:w="1178" w:type="dxa"/>
            <w:tcBorders>
              <w:top w:val="single" w:sz="4" w:space="0" w:color="auto"/>
              <w:left w:val="single" w:sz="4" w:space="0" w:color="auto"/>
              <w:bottom w:val="single" w:sz="4" w:space="0" w:color="auto"/>
              <w:right w:val="single" w:sz="4" w:space="0" w:color="auto"/>
            </w:tcBorders>
          </w:tcPr>
          <w:p w14:paraId="57D0A228"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 pcs for each</w:t>
            </w:r>
          </w:p>
          <w:p w14:paraId="79E9B01F"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category</w:t>
            </w:r>
          </w:p>
        </w:tc>
        <w:tc>
          <w:tcPr>
            <w:tcW w:w="1777" w:type="dxa"/>
            <w:tcBorders>
              <w:top w:val="single" w:sz="4" w:space="0" w:color="auto"/>
              <w:left w:val="single" w:sz="4" w:space="0" w:color="auto"/>
              <w:bottom w:val="single" w:sz="4" w:space="0" w:color="auto"/>
              <w:right w:val="single" w:sz="4" w:space="0" w:color="auto"/>
            </w:tcBorders>
          </w:tcPr>
          <w:p w14:paraId="15167C11"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tc>
      </w:tr>
      <w:tr w:rsidR="004A6325" w:rsidRPr="00D22530" w14:paraId="116FC57F" w14:textId="77777777" w:rsidTr="006218ED">
        <w:trPr>
          <w:trHeight w:val="335"/>
        </w:trPr>
        <w:tc>
          <w:tcPr>
            <w:tcW w:w="998" w:type="dxa"/>
            <w:tcBorders>
              <w:top w:val="single" w:sz="4" w:space="0" w:color="auto"/>
              <w:left w:val="single" w:sz="4" w:space="0" w:color="auto"/>
              <w:bottom w:val="single" w:sz="4" w:space="0" w:color="auto"/>
              <w:right w:val="single" w:sz="4" w:space="0" w:color="auto"/>
            </w:tcBorders>
          </w:tcPr>
          <w:p w14:paraId="6073895F"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20.</w:t>
            </w:r>
          </w:p>
        </w:tc>
        <w:tc>
          <w:tcPr>
            <w:tcW w:w="3811" w:type="dxa"/>
            <w:tcBorders>
              <w:top w:val="single" w:sz="4" w:space="0" w:color="auto"/>
              <w:left w:val="single" w:sz="4" w:space="0" w:color="auto"/>
              <w:bottom w:val="single" w:sz="4" w:space="0" w:color="auto"/>
              <w:right w:val="single" w:sz="4" w:space="0" w:color="auto"/>
            </w:tcBorders>
          </w:tcPr>
          <w:p w14:paraId="4B69EA30"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Hydraulic motors</w:t>
            </w:r>
          </w:p>
          <w:p w14:paraId="394A03C3"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852" w:type="dxa"/>
            <w:tcBorders>
              <w:top w:val="single" w:sz="4" w:space="0" w:color="auto"/>
              <w:left w:val="single" w:sz="4" w:space="0" w:color="auto"/>
              <w:bottom w:val="single" w:sz="4" w:space="0" w:color="auto"/>
              <w:right w:val="single" w:sz="4" w:space="0" w:color="auto"/>
            </w:tcBorders>
          </w:tcPr>
          <w:p w14:paraId="677F1EE3"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Gear Motors</w:t>
            </w:r>
          </w:p>
          <w:p w14:paraId="12D0DC82"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Piston Motors</w:t>
            </w:r>
          </w:p>
          <w:p w14:paraId="71A82C3C"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Radial Piston Motors</w:t>
            </w:r>
          </w:p>
          <w:p w14:paraId="5BB5DECD"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Axial Piston Motors</w:t>
            </w:r>
          </w:p>
        </w:tc>
        <w:tc>
          <w:tcPr>
            <w:tcW w:w="1178" w:type="dxa"/>
            <w:tcBorders>
              <w:top w:val="single" w:sz="4" w:space="0" w:color="auto"/>
              <w:left w:val="single" w:sz="4" w:space="0" w:color="auto"/>
              <w:bottom w:val="single" w:sz="4" w:space="0" w:color="auto"/>
              <w:right w:val="single" w:sz="4" w:space="0" w:color="auto"/>
            </w:tcBorders>
          </w:tcPr>
          <w:p w14:paraId="6B31329D"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 pcs for each</w:t>
            </w:r>
          </w:p>
          <w:p w14:paraId="596FB090"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category</w:t>
            </w:r>
          </w:p>
        </w:tc>
        <w:tc>
          <w:tcPr>
            <w:tcW w:w="1777" w:type="dxa"/>
            <w:tcBorders>
              <w:top w:val="single" w:sz="4" w:space="0" w:color="auto"/>
              <w:left w:val="single" w:sz="4" w:space="0" w:color="auto"/>
              <w:bottom w:val="single" w:sz="4" w:space="0" w:color="auto"/>
              <w:right w:val="single" w:sz="4" w:space="0" w:color="auto"/>
            </w:tcBorders>
          </w:tcPr>
          <w:p w14:paraId="2CD56426"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tc>
      </w:tr>
      <w:tr w:rsidR="004A6325" w:rsidRPr="00D22530" w14:paraId="78EFF978" w14:textId="77777777" w:rsidTr="006218ED">
        <w:trPr>
          <w:trHeight w:val="335"/>
        </w:trPr>
        <w:tc>
          <w:tcPr>
            <w:tcW w:w="998" w:type="dxa"/>
            <w:tcBorders>
              <w:top w:val="single" w:sz="4" w:space="0" w:color="auto"/>
              <w:left w:val="single" w:sz="4" w:space="0" w:color="000000"/>
              <w:bottom w:val="single" w:sz="4" w:space="0" w:color="000000"/>
              <w:right w:val="single" w:sz="4" w:space="0" w:color="000000"/>
            </w:tcBorders>
          </w:tcPr>
          <w:p w14:paraId="07F85BC0"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21.</w:t>
            </w:r>
          </w:p>
        </w:tc>
        <w:tc>
          <w:tcPr>
            <w:tcW w:w="3811" w:type="dxa"/>
            <w:tcBorders>
              <w:top w:val="single" w:sz="4" w:space="0" w:color="auto"/>
              <w:left w:val="single" w:sz="4" w:space="0" w:color="000000"/>
              <w:bottom w:val="single" w:sz="4" w:space="0" w:color="000000"/>
              <w:right w:val="single" w:sz="4" w:space="0" w:color="000000"/>
            </w:tcBorders>
          </w:tcPr>
          <w:p w14:paraId="5DE49A95"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Hydraulic pipes</w:t>
            </w:r>
          </w:p>
        </w:tc>
        <w:tc>
          <w:tcPr>
            <w:tcW w:w="1852" w:type="dxa"/>
            <w:tcBorders>
              <w:top w:val="single" w:sz="4" w:space="0" w:color="auto"/>
              <w:left w:val="single" w:sz="4" w:space="0" w:color="000000"/>
              <w:bottom w:val="single" w:sz="4" w:space="0" w:color="000000"/>
              <w:right w:val="single" w:sz="4" w:space="0" w:color="000000"/>
            </w:tcBorders>
          </w:tcPr>
          <w:p w14:paraId="260B2B0F"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Steel pipes</w:t>
            </w:r>
          </w:p>
          <w:p w14:paraId="157FABA1"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Stainless steel pipes</w:t>
            </w:r>
          </w:p>
          <w:p w14:paraId="5DE7F669"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Plastic pipes</w:t>
            </w:r>
          </w:p>
          <w:p w14:paraId="26E4F975"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Copper pipes</w:t>
            </w:r>
          </w:p>
          <w:p w14:paraId="3942B2C7"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Aluminium pipes</w:t>
            </w:r>
          </w:p>
        </w:tc>
        <w:tc>
          <w:tcPr>
            <w:tcW w:w="1178" w:type="dxa"/>
            <w:tcBorders>
              <w:top w:val="single" w:sz="4" w:space="0" w:color="auto"/>
              <w:left w:val="single" w:sz="4" w:space="0" w:color="000000"/>
              <w:bottom w:val="single" w:sz="4" w:space="0" w:color="000000"/>
              <w:right w:val="single" w:sz="4" w:space="0" w:color="000000"/>
            </w:tcBorders>
          </w:tcPr>
          <w:p w14:paraId="4ED15BC0"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10m for each</w:t>
            </w:r>
          </w:p>
          <w:p w14:paraId="50B9BE53"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category</w:t>
            </w:r>
          </w:p>
        </w:tc>
        <w:tc>
          <w:tcPr>
            <w:tcW w:w="1777" w:type="dxa"/>
            <w:tcBorders>
              <w:top w:val="single" w:sz="4" w:space="0" w:color="auto"/>
              <w:left w:val="single" w:sz="4" w:space="0" w:color="000000"/>
              <w:bottom w:val="single" w:sz="4" w:space="0" w:color="000000"/>
              <w:right w:val="single" w:sz="4" w:space="0" w:color="000000"/>
            </w:tcBorders>
          </w:tcPr>
          <w:p w14:paraId="00C74D60"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tc>
      </w:tr>
      <w:tr w:rsidR="004A6325" w:rsidRPr="00D22530" w14:paraId="6799D83D" w14:textId="77777777" w:rsidTr="006218ED">
        <w:trPr>
          <w:trHeight w:val="335"/>
        </w:trPr>
        <w:tc>
          <w:tcPr>
            <w:tcW w:w="998" w:type="dxa"/>
            <w:tcBorders>
              <w:top w:val="nil"/>
              <w:left w:val="single" w:sz="4" w:space="0" w:color="000000"/>
              <w:bottom w:val="single" w:sz="4" w:space="0" w:color="000000"/>
              <w:right w:val="single" w:sz="4" w:space="0" w:color="000000"/>
            </w:tcBorders>
          </w:tcPr>
          <w:p w14:paraId="29426722"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22.</w:t>
            </w:r>
          </w:p>
        </w:tc>
        <w:tc>
          <w:tcPr>
            <w:tcW w:w="3811" w:type="dxa"/>
            <w:tcBorders>
              <w:top w:val="nil"/>
              <w:left w:val="single" w:sz="4" w:space="0" w:color="000000"/>
              <w:bottom w:val="single" w:sz="4" w:space="0" w:color="000000"/>
              <w:right w:val="single" w:sz="4" w:space="0" w:color="000000"/>
            </w:tcBorders>
          </w:tcPr>
          <w:p w14:paraId="737B5000"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Flow meters</w:t>
            </w:r>
          </w:p>
        </w:tc>
        <w:tc>
          <w:tcPr>
            <w:tcW w:w="1852" w:type="dxa"/>
            <w:tcBorders>
              <w:top w:val="nil"/>
              <w:left w:val="single" w:sz="4" w:space="0" w:color="000000"/>
              <w:bottom w:val="single" w:sz="4" w:space="0" w:color="000000"/>
              <w:right w:val="single" w:sz="4" w:space="0" w:color="000000"/>
            </w:tcBorders>
          </w:tcPr>
          <w:p w14:paraId="5CB9093C"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4-20mA, 0-10V,</w:t>
            </w:r>
          </w:p>
          <w:p w14:paraId="41A418BD"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RS485</w:t>
            </w:r>
          </w:p>
        </w:tc>
        <w:tc>
          <w:tcPr>
            <w:tcW w:w="1178" w:type="dxa"/>
            <w:tcBorders>
              <w:top w:val="nil"/>
              <w:left w:val="single" w:sz="4" w:space="0" w:color="000000"/>
              <w:bottom w:val="single" w:sz="4" w:space="0" w:color="000000"/>
              <w:right w:val="single" w:sz="4" w:space="0" w:color="000000"/>
            </w:tcBorders>
            <w:hideMark/>
          </w:tcPr>
          <w:p w14:paraId="4F55F19C"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10 pcs</w:t>
            </w:r>
          </w:p>
        </w:tc>
        <w:tc>
          <w:tcPr>
            <w:tcW w:w="1777" w:type="dxa"/>
            <w:tcBorders>
              <w:top w:val="nil"/>
              <w:left w:val="single" w:sz="4" w:space="0" w:color="000000"/>
              <w:bottom w:val="single" w:sz="4" w:space="0" w:color="000000"/>
              <w:right w:val="single" w:sz="4" w:space="0" w:color="000000"/>
            </w:tcBorders>
            <w:hideMark/>
          </w:tcPr>
          <w:p w14:paraId="2F22DD8B"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1:2.5</w:t>
            </w:r>
          </w:p>
        </w:tc>
      </w:tr>
      <w:tr w:rsidR="004A6325" w:rsidRPr="00D22530" w14:paraId="66E31B27" w14:textId="77777777" w:rsidTr="006218ED">
        <w:trPr>
          <w:trHeight w:val="335"/>
        </w:trPr>
        <w:tc>
          <w:tcPr>
            <w:tcW w:w="998" w:type="dxa"/>
            <w:tcBorders>
              <w:top w:val="nil"/>
              <w:left w:val="single" w:sz="4" w:space="0" w:color="000000"/>
              <w:bottom w:val="single" w:sz="4" w:space="0" w:color="000000"/>
              <w:right w:val="single" w:sz="4" w:space="0" w:color="000000"/>
            </w:tcBorders>
          </w:tcPr>
          <w:p w14:paraId="14098596"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23</w:t>
            </w:r>
          </w:p>
        </w:tc>
        <w:tc>
          <w:tcPr>
            <w:tcW w:w="3811" w:type="dxa"/>
            <w:tcBorders>
              <w:top w:val="nil"/>
              <w:left w:val="single" w:sz="4" w:space="0" w:color="000000"/>
              <w:bottom w:val="single" w:sz="4" w:space="0" w:color="000000"/>
              <w:right w:val="single" w:sz="4" w:space="0" w:color="000000"/>
            </w:tcBorders>
          </w:tcPr>
          <w:p w14:paraId="4C5694C6"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Adjustable wrenches</w:t>
            </w:r>
          </w:p>
        </w:tc>
        <w:tc>
          <w:tcPr>
            <w:tcW w:w="1852" w:type="dxa"/>
            <w:tcBorders>
              <w:top w:val="nil"/>
              <w:left w:val="single" w:sz="4" w:space="0" w:color="000000"/>
              <w:bottom w:val="single" w:sz="4" w:space="0" w:color="000000"/>
              <w:right w:val="single" w:sz="4" w:space="0" w:color="000000"/>
            </w:tcBorders>
          </w:tcPr>
          <w:p w14:paraId="30963C22"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Metric and</w:t>
            </w:r>
          </w:p>
          <w:p w14:paraId="0E8DB3C7"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standard sizes</w:t>
            </w:r>
          </w:p>
          <w:p w14:paraId="6D36A172"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178" w:type="dxa"/>
            <w:tcBorders>
              <w:top w:val="nil"/>
              <w:left w:val="single" w:sz="4" w:space="0" w:color="000000"/>
              <w:bottom w:val="single" w:sz="4" w:space="0" w:color="000000"/>
              <w:right w:val="single" w:sz="4" w:space="0" w:color="000000"/>
            </w:tcBorders>
            <w:hideMark/>
          </w:tcPr>
          <w:p w14:paraId="63DC8F8B"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10 pcs</w:t>
            </w:r>
          </w:p>
        </w:tc>
        <w:tc>
          <w:tcPr>
            <w:tcW w:w="1777" w:type="dxa"/>
            <w:tcBorders>
              <w:top w:val="nil"/>
              <w:left w:val="single" w:sz="4" w:space="0" w:color="000000"/>
              <w:bottom w:val="single" w:sz="4" w:space="0" w:color="000000"/>
              <w:right w:val="single" w:sz="4" w:space="0" w:color="000000"/>
            </w:tcBorders>
            <w:hideMark/>
          </w:tcPr>
          <w:p w14:paraId="1F7BAE86"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1:2.5</w:t>
            </w:r>
          </w:p>
        </w:tc>
      </w:tr>
      <w:tr w:rsidR="004A6325" w:rsidRPr="00D22530" w14:paraId="3195BF57" w14:textId="77777777" w:rsidTr="006218ED">
        <w:trPr>
          <w:trHeight w:val="335"/>
        </w:trPr>
        <w:tc>
          <w:tcPr>
            <w:tcW w:w="998" w:type="dxa"/>
            <w:tcBorders>
              <w:top w:val="nil"/>
              <w:left w:val="single" w:sz="4" w:space="0" w:color="000000"/>
              <w:bottom w:val="single" w:sz="4" w:space="0" w:color="000000"/>
              <w:right w:val="single" w:sz="4" w:space="0" w:color="000000"/>
            </w:tcBorders>
          </w:tcPr>
          <w:p w14:paraId="31958428"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24.</w:t>
            </w:r>
          </w:p>
        </w:tc>
        <w:tc>
          <w:tcPr>
            <w:tcW w:w="3811" w:type="dxa"/>
            <w:tcBorders>
              <w:top w:val="nil"/>
              <w:left w:val="single" w:sz="4" w:space="0" w:color="000000"/>
              <w:bottom w:val="single" w:sz="4" w:space="0" w:color="000000"/>
              <w:right w:val="single" w:sz="4" w:space="0" w:color="000000"/>
            </w:tcBorders>
          </w:tcPr>
          <w:p w14:paraId="4FFBB5F7"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Hydraulic torque wrench</w:t>
            </w:r>
          </w:p>
        </w:tc>
        <w:tc>
          <w:tcPr>
            <w:tcW w:w="1852" w:type="dxa"/>
            <w:tcBorders>
              <w:top w:val="nil"/>
              <w:left w:val="single" w:sz="4" w:space="0" w:color="000000"/>
              <w:bottom w:val="single" w:sz="4" w:space="0" w:color="000000"/>
              <w:right w:val="single" w:sz="4" w:space="0" w:color="000000"/>
            </w:tcBorders>
          </w:tcPr>
          <w:p w14:paraId="0680B0DB"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Metric and</w:t>
            </w:r>
          </w:p>
          <w:p w14:paraId="120D7929"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standard sizes</w:t>
            </w:r>
          </w:p>
        </w:tc>
        <w:tc>
          <w:tcPr>
            <w:tcW w:w="1178" w:type="dxa"/>
            <w:tcBorders>
              <w:top w:val="nil"/>
              <w:left w:val="single" w:sz="4" w:space="0" w:color="000000"/>
              <w:bottom w:val="single" w:sz="4" w:space="0" w:color="000000"/>
              <w:right w:val="single" w:sz="4" w:space="0" w:color="000000"/>
            </w:tcBorders>
            <w:hideMark/>
          </w:tcPr>
          <w:p w14:paraId="29EDC4D5"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 pcs</w:t>
            </w:r>
          </w:p>
        </w:tc>
        <w:tc>
          <w:tcPr>
            <w:tcW w:w="1777" w:type="dxa"/>
            <w:tcBorders>
              <w:top w:val="nil"/>
              <w:left w:val="single" w:sz="4" w:space="0" w:color="000000"/>
              <w:bottom w:val="single" w:sz="4" w:space="0" w:color="000000"/>
              <w:right w:val="single" w:sz="4" w:space="0" w:color="000000"/>
            </w:tcBorders>
            <w:hideMark/>
          </w:tcPr>
          <w:p w14:paraId="21A4D5EE"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p w14:paraId="4BAFC7ED"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p>
        </w:tc>
      </w:tr>
      <w:tr w:rsidR="004A6325" w:rsidRPr="00D22530" w14:paraId="2DA8111A" w14:textId="77777777" w:rsidTr="006218ED">
        <w:trPr>
          <w:trHeight w:val="335"/>
        </w:trPr>
        <w:tc>
          <w:tcPr>
            <w:tcW w:w="998" w:type="dxa"/>
            <w:tcBorders>
              <w:top w:val="nil"/>
              <w:left w:val="single" w:sz="4" w:space="0" w:color="000000"/>
              <w:bottom w:val="single" w:sz="4" w:space="0" w:color="000000"/>
              <w:right w:val="single" w:sz="4" w:space="0" w:color="000000"/>
            </w:tcBorders>
          </w:tcPr>
          <w:p w14:paraId="58DA4A31"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25.</w:t>
            </w:r>
          </w:p>
        </w:tc>
        <w:tc>
          <w:tcPr>
            <w:tcW w:w="3811" w:type="dxa"/>
            <w:tcBorders>
              <w:top w:val="nil"/>
              <w:left w:val="single" w:sz="4" w:space="0" w:color="000000"/>
              <w:bottom w:val="single" w:sz="4" w:space="0" w:color="000000"/>
              <w:right w:val="single" w:sz="4" w:space="0" w:color="000000"/>
            </w:tcBorders>
          </w:tcPr>
          <w:p w14:paraId="495D0E9F"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Sets of combinational wrenches</w:t>
            </w:r>
          </w:p>
        </w:tc>
        <w:tc>
          <w:tcPr>
            <w:tcW w:w="1852" w:type="dxa"/>
            <w:tcBorders>
              <w:top w:val="nil"/>
              <w:left w:val="single" w:sz="4" w:space="0" w:color="000000"/>
              <w:bottom w:val="single" w:sz="4" w:space="0" w:color="000000"/>
              <w:right w:val="single" w:sz="4" w:space="0" w:color="000000"/>
            </w:tcBorders>
          </w:tcPr>
          <w:p w14:paraId="1206B4EB"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Metric and</w:t>
            </w:r>
          </w:p>
          <w:p w14:paraId="265755F8"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standard sizes</w:t>
            </w:r>
          </w:p>
        </w:tc>
        <w:tc>
          <w:tcPr>
            <w:tcW w:w="1178" w:type="dxa"/>
            <w:tcBorders>
              <w:top w:val="nil"/>
              <w:left w:val="single" w:sz="4" w:space="0" w:color="000000"/>
              <w:bottom w:val="single" w:sz="4" w:space="0" w:color="000000"/>
              <w:right w:val="single" w:sz="4" w:space="0" w:color="000000"/>
            </w:tcBorders>
            <w:hideMark/>
          </w:tcPr>
          <w:p w14:paraId="7F89C037"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 sets</w:t>
            </w:r>
          </w:p>
        </w:tc>
        <w:tc>
          <w:tcPr>
            <w:tcW w:w="1777" w:type="dxa"/>
            <w:tcBorders>
              <w:top w:val="nil"/>
              <w:left w:val="single" w:sz="4" w:space="0" w:color="000000"/>
              <w:bottom w:val="single" w:sz="4" w:space="0" w:color="000000"/>
              <w:right w:val="single" w:sz="4" w:space="0" w:color="000000"/>
            </w:tcBorders>
            <w:hideMark/>
          </w:tcPr>
          <w:p w14:paraId="629FF5DD"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tc>
      </w:tr>
      <w:tr w:rsidR="004A6325" w:rsidRPr="00D22530" w14:paraId="7236643D" w14:textId="77777777" w:rsidTr="006218ED">
        <w:trPr>
          <w:trHeight w:val="335"/>
        </w:trPr>
        <w:tc>
          <w:tcPr>
            <w:tcW w:w="998" w:type="dxa"/>
            <w:tcBorders>
              <w:top w:val="nil"/>
              <w:left w:val="single" w:sz="4" w:space="0" w:color="000000"/>
              <w:bottom w:val="single" w:sz="4" w:space="0" w:color="000000"/>
              <w:right w:val="single" w:sz="4" w:space="0" w:color="000000"/>
            </w:tcBorders>
          </w:tcPr>
          <w:p w14:paraId="23A4E8EA"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26.</w:t>
            </w:r>
          </w:p>
        </w:tc>
        <w:tc>
          <w:tcPr>
            <w:tcW w:w="3811" w:type="dxa"/>
            <w:tcBorders>
              <w:top w:val="nil"/>
              <w:left w:val="single" w:sz="4" w:space="0" w:color="000000"/>
              <w:bottom w:val="single" w:sz="4" w:space="0" w:color="000000"/>
              <w:right w:val="single" w:sz="4" w:space="0" w:color="000000"/>
            </w:tcBorders>
          </w:tcPr>
          <w:p w14:paraId="08882404"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Assorted size socket wrenches</w:t>
            </w:r>
          </w:p>
        </w:tc>
        <w:tc>
          <w:tcPr>
            <w:tcW w:w="1852" w:type="dxa"/>
            <w:tcBorders>
              <w:top w:val="nil"/>
              <w:left w:val="single" w:sz="4" w:space="0" w:color="000000"/>
              <w:bottom w:val="single" w:sz="4" w:space="0" w:color="000000"/>
              <w:right w:val="single" w:sz="4" w:space="0" w:color="000000"/>
            </w:tcBorders>
          </w:tcPr>
          <w:p w14:paraId="69DA5A1C"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Metric and</w:t>
            </w:r>
          </w:p>
          <w:p w14:paraId="78BFC7E6"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standard sizes</w:t>
            </w:r>
          </w:p>
        </w:tc>
        <w:tc>
          <w:tcPr>
            <w:tcW w:w="1178" w:type="dxa"/>
            <w:tcBorders>
              <w:top w:val="nil"/>
              <w:left w:val="single" w:sz="4" w:space="0" w:color="000000"/>
              <w:bottom w:val="single" w:sz="4" w:space="0" w:color="000000"/>
              <w:right w:val="single" w:sz="4" w:space="0" w:color="000000"/>
            </w:tcBorders>
            <w:hideMark/>
          </w:tcPr>
          <w:p w14:paraId="7064B9B0"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 sets</w:t>
            </w:r>
          </w:p>
        </w:tc>
        <w:tc>
          <w:tcPr>
            <w:tcW w:w="1777" w:type="dxa"/>
            <w:tcBorders>
              <w:top w:val="nil"/>
              <w:left w:val="single" w:sz="4" w:space="0" w:color="000000"/>
              <w:bottom w:val="single" w:sz="4" w:space="0" w:color="000000"/>
              <w:right w:val="single" w:sz="4" w:space="0" w:color="000000"/>
            </w:tcBorders>
            <w:hideMark/>
          </w:tcPr>
          <w:p w14:paraId="63348DF2"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tc>
      </w:tr>
      <w:tr w:rsidR="004A6325" w:rsidRPr="00D22530" w14:paraId="1E7CF636" w14:textId="77777777" w:rsidTr="006218ED">
        <w:trPr>
          <w:trHeight w:val="335"/>
        </w:trPr>
        <w:tc>
          <w:tcPr>
            <w:tcW w:w="998" w:type="dxa"/>
            <w:tcBorders>
              <w:top w:val="nil"/>
              <w:left w:val="single" w:sz="4" w:space="0" w:color="000000"/>
              <w:bottom w:val="single" w:sz="4" w:space="0" w:color="000000"/>
              <w:right w:val="single" w:sz="4" w:space="0" w:color="000000"/>
            </w:tcBorders>
          </w:tcPr>
          <w:p w14:paraId="2BB06482"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27.</w:t>
            </w:r>
          </w:p>
        </w:tc>
        <w:tc>
          <w:tcPr>
            <w:tcW w:w="3811" w:type="dxa"/>
            <w:tcBorders>
              <w:top w:val="nil"/>
              <w:left w:val="single" w:sz="4" w:space="0" w:color="000000"/>
              <w:bottom w:val="single" w:sz="4" w:space="0" w:color="000000"/>
              <w:right w:val="single" w:sz="4" w:space="0" w:color="000000"/>
            </w:tcBorders>
          </w:tcPr>
          <w:p w14:paraId="290C9BE1"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Assorted sizes of screw drivers</w:t>
            </w:r>
          </w:p>
        </w:tc>
        <w:tc>
          <w:tcPr>
            <w:tcW w:w="1852" w:type="dxa"/>
            <w:tcBorders>
              <w:top w:val="nil"/>
              <w:left w:val="single" w:sz="4" w:space="0" w:color="000000"/>
              <w:bottom w:val="single" w:sz="4" w:space="0" w:color="000000"/>
              <w:right w:val="single" w:sz="4" w:space="0" w:color="000000"/>
            </w:tcBorders>
          </w:tcPr>
          <w:p w14:paraId="63C4D99B"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Metric and</w:t>
            </w:r>
          </w:p>
          <w:p w14:paraId="11DD0B78"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standard sizes</w:t>
            </w:r>
          </w:p>
        </w:tc>
        <w:tc>
          <w:tcPr>
            <w:tcW w:w="1178" w:type="dxa"/>
            <w:tcBorders>
              <w:top w:val="nil"/>
              <w:left w:val="single" w:sz="4" w:space="0" w:color="000000"/>
              <w:bottom w:val="single" w:sz="4" w:space="0" w:color="000000"/>
              <w:right w:val="single" w:sz="4" w:space="0" w:color="000000"/>
            </w:tcBorders>
            <w:hideMark/>
          </w:tcPr>
          <w:p w14:paraId="680DAD3E"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 sets</w:t>
            </w:r>
          </w:p>
        </w:tc>
        <w:tc>
          <w:tcPr>
            <w:tcW w:w="1777" w:type="dxa"/>
            <w:tcBorders>
              <w:top w:val="nil"/>
              <w:left w:val="single" w:sz="4" w:space="0" w:color="000000"/>
              <w:bottom w:val="single" w:sz="4" w:space="0" w:color="000000"/>
              <w:right w:val="single" w:sz="4" w:space="0" w:color="000000"/>
            </w:tcBorders>
            <w:hideMark/>
          </w:tcPr>
          <w:p w14:paraId="6FBC1BA2"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tc>
      </w:tr>
      <w:tr w:rsidR="004A6325" w:rsidRPr="00D22530" w14:paraId="12279A6B" w14:textId="77777777" w:rsidTr="006218ED">
        <w:trPr>
          <w:trHeight w:val="647"/>
        </w:trPr>
        <w:tc>
          <w:tcPr>
            <w:tcW w:w="998" w:type="dxa"/>
            <w:tcBorders>
              <w:top w:val="nil"/>
              <w:left w:val="single" w:sz="4" w:space="0" w:color="000000"/>
              <w:bottom w:val="single" w:sz="4" w:space="0" w:color="000000"/>
              <w:right w:val="single" w:sz="4" w:space="0" w:color="000000"/>
            </w:tcBorders>
          </w:tcPr>
          <w:p w14:paraId="3AFE3FDF"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28.</w:t>
            </w:r>
          </w:p>
        </w:tc>
        <w:tc>
          <w:tcPr>
            <w:tcW w:w="3811" w:type="dxa"/>
            <w:tcBorders>
              <w:top w:val="nil"/>
              <w:left w:val="single" w:sz="4" w:space="0" w:color="000000"/>
              <w:bottom w:val="single" w:sz="4" w:space="0" w:color="000000"/>
              <w:right w:val="single" w:sz="4" w:space="0" w:color="000000"/>
            </w:tcBorders>
          </w:tcPr>
          <w:p w14:paraId="46E52813"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Assorted sizes of Allen keys</w:t>
            </w:r>
          </w:p>
        </w:tc>
        <w:tc>
          <w:tcPr>
            <w:tcW w:w="1852" w:type="dxa"/>
            <w:tcBorders>
              <w:top w:val="nil"/>
              <w:left w:val="single" w:sz="4" w:space="0" w:color="000000"/>
              <w:bottom w:val="single" w:sz="4" w:space="0" w:color="000000"/>
              <w:right w:val="single" w:sz="4" w:space="0" w:color="000000"/>
            </w:tcBorders>
          </w:tcPr>
          <w:p w14:paraId="603F477A"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Metric and</w:t>
            </w:r>
          </w:p>
          <w:p w14:paraId="76A606B5"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standard sizes</w:t>
            </w:r>
          </w:p>
        </w:tc>
        <w:tc>
          <w:tcPr>
            <w:tcW w:w="1178" w:type="dxa"/>
            <w:tcBorders>
              <w:top w:val="nil"/>
              <w:left w:val="single" w:sz="4" w:space="0" w:color="000000"/>
              <w:bottom w:val="single" w:sz="4" w:space="0" w:color="000000"/>
              <w:right w:val="single" w:sz="4" w:space="0" w:color="000000"/>
            </w:tcBorders>
            <w:hideMark/>
          </w:tcPr>
          <w:p w14:paraId="5A5C4377"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 sets</w:t>
            </w:r>
          </w:p>
        </w:tc>
        <w:tc>
          <w:tcPr>
            <w:tcW w:w="1777" w:type="dxa"/>
            <w:tcBorders>
              <w:top w:val="nil"/>
              <w:left w:val="single" w:sz="4" w:space="0" w:color="000000"/>
              <w:bottom w:val="single" w:sz="4" w:space="0" w:color="000000"/>
              <w:right w:val="single" w:sz="4" w:space="0" w:color="000000"/>
            </w:tcBorders>
            <w:hideMark/>
          </w:tcPr>
          <w:p w14:paraId="209513DC"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tc>
      </w:tr>
      <w:tr w:rsidR="004A6325" w:rsidRPr="00D22530" w14:paraId="61534479" w14:textId="77777777" w:rsidTr="006218ED">
        <w:trPr>
          <w:trHeight w:val="335"/>
        </w:trPr>
        <w:tc>
          <w:tcPr>
            <w:tcW w:w="998" w:type="dxa"/>
            <w:tcBorders>
              <w:top w:val="nil"/>
              <w:left w:val="single" w:sz="4" w:space="0" w:color="000000"/>
              <w:bottom w:val="single" w:sz="4" w:space="0" w:color="000000"/>
              <w:right w:val="single" w:sz="4" w:space="0" w:color="000000"/>
            </w:tcBorders>
          </w:tcPr>
          <w:p w14:paraId="145BB6E4"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29.</w:t>
            </w:r>
          </w:p>
        </w:tc>
        <w:tc>
          <w:tcPr>
            <w:tcW w:w="3811" w:type="dxa"/>
            <w:tcBorders>
              <w:top w:val="nil"/>
              <w:left w:val="single" w:sz="4" w:space="0" w:color="000000"/>
              <w:bottom w:val="single" w:sz="4" w:space="0" w:color="000000"/>
              <w:right w:val="single" w:sz="4" w:space="0" w:color="000000"/>
            </w:tcBorders>
          </w:tcPr>
          <w:p w14:paraId="1D840F43"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Ball-pen hammers</w:t>
            </w:r>
          </w:p>
        </w:tc>
        <w:tc>
          <w:tcPr>
            <w:tcW w:w="1852" w:type="dxa"/>
            <w:tcBorders>
              <w:top w:val="nil"/>
              <w:left w:val="single" w:sz="4" w:space="0" w:color="000000"/>
              <w:bottom w:val="single" w:sz="4" w:space="0" w:color="000000"/>
              <w:right w:val="single" w:sz="4" w:space="0" w:color="000000"/>
            </w:tcBorders>
          </w:tcPr>
          <w:p w14:paraId="6E4A4D49"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178" w:type="dxa"/>
            <w:tcBorders>
              <w:top w:val="nil"/>
              <w:left w:val="single" w:sz="4" w:space="0" w:color="000000"/>
              <w:bottom w:val="single" w:sz="4" w:space="0" w:color="000000"/>
              <w:right w:val="single" w:sz="4" w:space="0" w:color="000000"/>
            </w:tcBorders>
            <w:hideMark/>
          </w:tcPr>
          <w:p w14:paraId="3383E274"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25 pcs</w:t>
            </w:r>
          </w:p>
        </w:tc>
        <w:tc>
          <w:tcPr>
            <w:tcW w:w="1777" w:type="dxa"/>
            <w:tcBorders>
              <w:top w:val="nil"/>
              <w:left w:val="single" w:sz="4" w:space="0" w:color="000000"/>
              <w:bottom w:val="single" w:sz="4" w:space="0" w:color="000000"/>
              <w:right w:val="single" w:sz="4" w:space="0" w:color="000000"/>
            </w:tcBorders>
            <w:hideMark/>
          </w:tcPr>
          <w:p w14:paraId="65935C92"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1:1</w:t>
            </w:r>
          </w:p>
        </w:tc>
      </w:tr>
      <w:tr w:rsidR="004A6325" w:rsidRPr="00D22530" w14:paraId="2472213B" w14:textId="77777777" w:rsidTr="006218ED">
        <w:trPr>
          <w:trHeight w:val="335"/>
        </w:trPr>
        <w:tc>
          <w:tcPr>
            <w:tcW w:w="998" w:type="dxa"/>
            <w:tcBorders>
              <w:top w:val="nil"/>
              <w:left w:val="single" w:sz="4" w:space="0" w:color="000000"/>
              <w:bottom w:val="single" w:sz="4" w:space="0" w:color="000000"/>
              <w:right w:val="single" w:sz="4" w:space="0" w:color="000000"/>
            </w:tcBorders>
          </w:tcPr>
          <w:p w14:paraId="5276C453"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30.</w:t>
            </w:r>
          </w:p>
        </w:tc>
        <w:tc>
          <w:tcPr>
            <w:tcW w:w="3811" w:type="dxa"/>
            <w:tcBorders>
              <w:top w:val="nil"/>
              <w:left w:val="single" w:sz="4" w:space="0" w:color="000000"/>
              <w:bottom w:val="single" w:sz="4" w:space="0" w:color="000000"/>
              <w:right w:val="single" w:sz="4" w:space="0" w:color="000000"/>
            </w:tcBorders>
          </w:tcPr>
          <w:p w14:paraId="31569359"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Rubber mallet hammers</w:t>
            </w:r>
          </w:p>
        </w:tc>
        <w:tc>
          <w:tcPr>
            <w:tcW w:w="1852" w:type="dxa"/>
            <w:tcBorders>
              <w:top w:val="nil"/>
              <w:left w:val="single" w:sz="4" w:space="0" w:color="000000"/>
              <w:bottom w:val="single" w:sz="4" w:space="0" w:color="000000"/>
              <w:right w:val="single" w:sz="4" w:space="0" w:color="000000"/>
            </w:tcBorders>
          </w:tcPr>
          <w:p w14:paraId="615F8616"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178" w:type="dxa"/>
            <w:tcBorders>
              <w:top w:val="nil"/>
              <w:left w:val="single" w:sz="4" w:space="0" w:color="000000"/>
              <w:bottom w:val="single" w:sz="4" w:space="0" w:color="000000"/>
              <w:right w:val="single" w:sz="4" w:space="0" w:color="000000"/>
            </w:tcBorders>
            <w:hideMark/>
          </w:tcPr>
          <w:p w14:paraId="28A7E225"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 pcs</w:t>
            </w:r>
          </w:p>
        </w:tc>
        <w:tc>
          <w:tcPr>
            <w:tcW w:w="1777" w:type="dxa"/>
            <w:tcBorders>
              <w:top w:val="nil"/>
              <w:left w:val="single" w:sz="4" w:space="0" w:color="000000"/>
              <w:bottom w:val="single" w:sz="4" w:space="0" w:color="000000"/>
              <w:right w:val="single" w:sz="4" w:space="0" w:color="000000"/>
            </w:tcBorders>
            <w:hideMark/>
          </w:tcPr>
          <w:p w14:paraId="4B9B6B59"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tc>
      </w:tr>
      <w:tr w:rsidR="004A6325" w:rsidRPr="00D22530" w14:paraId="37AF28C4" w14:textId="77777777" w:rsidTr="006218ED">
        <w:trPr>
          <w:trHeight w:val="335"/>
        </w:trPr>
        <w:tc>
          <w:tcPr>
            <w:tcW w:w="998" w:type="dxa"/>
            <w:tcBorders>
              <w:top w:val="nil"/>
              <w:left w:val="single" w:sz="4" w:space="0" w:color="000000"/>
              <w:bottom w:val="single" w:sz="4" w:space="0" w:color="000000"/>
              <w:right w:val="single" w:sz="4" w:space="0" w:color="000000"/>
            </w:tcBorders>
          </w:tcPr>
          <w:p w14:paraId="49719D7D"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31</w:t>
            </w:r>
          </w:p>
        </w:tc>
        <w:tc>
          <w:tcPr>
            <w:tcW w:w="3811" w:type="dxa"/>
            <w:tcBorders>
              <w:top w:val="nil"/>
              <w:left w:val="single" w:sz="4" w:space="0" w:color="000000"/>
              <w:bottom w:val="single" w:sz="4" w:space="0" w:color="000000"/>
              <w:right w:val="single" w:sz="4" w:space="0" w:color="000000"/>
            </w:tcBorders>
          </w:tcPr>
          <w:p w14:paraId="26B3A213"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Claw hammers</w:t>
            </w:r>
          </w:p>
        </w:tc>
        <w:tc>
          <w:tcPr>
            <w:tcW w:w="1852" w:type="dxa"/>
            <w:tcBorders>
              <w:top w:val="nil"/>
              <w:left w:val="single" w:sz="4" w:space="0" w:color="000000"/>
              <w:bottom w:val="single" w:sz="4" w:space="0" w:color="000000"/>
              <w:right w:val="single" w:sz="4" w:space="0" w:color="000000"/>
            </w:tcBorders>
          </w:tcPr>
          <w:p w14:paraId="545D6853"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178" w:type="dxa"/>
            <w:tcBorders>
              <w:top w:val="nil"/>
              <w:left w:val="single" w:sz="4" w:space="0" w:color="000000"/>
              <w:bottom w:val="single" w:sz="4" w:space="0" w:color="000000"/>
              <w:right w:val="single" w:sz="4" w:space="0" w:color="000000"/>
            </w:tcBorders>
            <w:hideMark/>
          </w:tcPr>
          <w:p w14:paraId="1E78258D"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 pcs</w:t>
            </w:r>
          </w:p>
        </w:tc>
        <w:tc>
          <w:tcPr>
            <w:tcW w:w="1777" w:type="dxa"/>
            <w:tcBorders>
              <w:top w:val="nil"/>
              <w:left w:val="single" w:sz="4" w:space="0" w:color="000000"/>
              <w:bottom w:val="single" w:sz="4" w:space="0" w:color="000000"/>
              <w:right w:val="single" w:sz="4" w:space="0" w:color="000000"/>
            </w:tcBorders>
            <w:hideMark/>
          </w:tcPr>
          <w:p w14:paraId="02454D32"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tc>
      </w:tr>
      <w:tr w:rsidR="004A6325" w:rsidRPr="00D22530" w14:paraId="33A2F4AF" w14:textId="77777777" w:rsidTr="006218ED">
        <w:trPr>
          <w:trHeight w:val="335"/>
        </w:trPr>
        <w:tc>
          <w:tcPr>
            <w:tcW w:w="998" w:type="dxa"/>
            <w:tcBorders>
              <w:top w:val="nil"/>
              <w:left w:val="single" w:sz="4" w:space="0" w:color="000000"/>
              <w:bottom w:val="single" w:sz="4" w:space="0" w:color="000000"/>
              <w:right w:val="single" w:sz="4" w:space="0" w:color="000000"/>
            </w:tcBorders>
          </w:tcPr>
          <w:p w14:paraId="55BBCA7C"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32.</w:t>
            </w:r>
          </w:p>
        </w:tc>
        <w:tc>
          <w:tcPr>
            <w:tcW w:w="3811" w:type="dxa"/>
            <w:tcBorders>
              <w:top w:val="nil"/>
              <w:left w:val="single" w:sz="4" w:space="0" w:color="000000"/>
              <w:bottom w:val="single" w:sz="4" w:space="0" w:color="000000"/>
              <w:right w:val="single" w:sz="4" w:space="0" w:color="000000"/>
            </w:tcBorders>
          </w:tcPr>
          <w:p w14:paraId="2053DB61"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Tape measures</w:t>
            </w:r>
          </w:p>
        </w:tc>
        <w:tc>
          <w:tcPr>
            <w:tcW w:w="1852" w:type="dxa"/>
            <w:tcBorders>
              <w:top w:val="nil"/>
              <w:left w:val="single" w:sz="4" w:space="0" w:color="000000"/>
              <w:bottom w:val="single" w:sz="4" w:space="0" w:color="000000"/>
              <w:right w:val="single" w:sz="4" w:space="0" w:color="000000"/>
            </w:tcBorders>
          </w:tcPr>
          <w:p w14:paraId="4C13D408"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8 m</w:t>
            </w:r>
          </w:p>
        </w:tc>
        <w:tc>
          <w:tcPr>
            <w:tcW w:w="1178" w:type="dxa"/>
            <w:tcBorders>
              <w:top w:val="nil"/>
              <w:left w:val="single" w:sz="4" w:space="0" w:color="000000"/>
              <w:bottom w:val="single" w:sz="4" w:space="0" w:color="000000"/>
              <w:right w:val="single" w:sz="4" w:space="0" w:color="000000"/>
            </w:tcBorders>
            <w:hideMark/>
          </w:tcPr>
          <w:p w14:paraId="2FBA0ECC"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10 pcs</w:t>
            </w:r>
          </w:p>
        </w:tc>
        <w:tc>
          <w:tcPr>
            <w:tcW w:w="1777" w:type="dxa"/>
            <w:tcBorders>
              <w:top w:val="nil"/>
              <w:left w:val="single" w:sz="4" w:space="0" w:color="000000"/>
              <w:bottom w:val="single" w:sz="4" w:space="0" w:color="000000"/>
              <w:right w:val="single" w:sz="4" w:space="0" w:color="000000"/>
            </w:tcBorders>
            <w:hideMark/>
          </w:tcPr>
          <w:p w14:paraId="0FD6846D"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1:2.5</w:t>
            </w:r>
          </w:p>
        </w:tc>
      </w:tr>
      <w:tr w:rsidR="004A6325" w:rsidRPr="00D22530" w14:paraId="6A281DCD" w14:textId="77777777" w:rsidTr="006218ED">
        <w:trPr>
          <w:trHeight w:val="335"/>
        </w:trPr>
        <w:tc>
          <w:tcPr>
            <w:tcW w:w="998" w:type="dxa"/>
            <w:tcBorders>
              <w:top w:val="nil"/>
              <w:left w:val="single" w:sz="4" w:space="0" w:color="000000"/>
              <w:bottom w:val="single" w:sz="4" w:space="0" w:color="000000"/>
              <w:right w:val="single" w:sz="4" w:space="0" w:color="000000"/>
            </w:tcBorders>
          </w:tcPr>
          <w:p w14:paraId="0D91A210"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33.</w:t>
            </w:r>
          </w:p>
        </w:tc>
        <w:tc>
          <w:tcPr>
            <w:tcW w:w="3811" w:type="dxa"/>
            <w:tcBorders>
              <w:top w:val="nil"/>
              <w:left w:val="single" w:sz="4" w:space="0" w:color="000000"/>
              <w:bottom w:val="single" w:sz="4" w:space="0" w:color="000000"/>
              <w:right w:val="single" w:sz="4" w:space="0" w:color="000000"/>
            </w:tcBorders>
          </w:tcPr>
          <w:p w14:paraId="2702F40A"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Utility knives</w:t>
            </w:r>
          </w:p>
        </w:tc>
        <w:tc>
          <w:tcPr>
            <w:tcW w:w="1852" w:type="dxa"/>
            <w:tcBorders>
              <w:top w:val="nil"/>
              <w:left w:val="single" w:sz="4" w:space="0" w:color="000000"/>
              <w:bottom w:val="single" w:sz="4" w:space="0" w:color="000000"/>
              <w:right w:val="single" w:sz="4" w:space="0" w:color="000000"/>
            </w:tcBorders>
          </w:tcPr>
          <w:p w14:paraId="3758EE43"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178" w:type="dxa"/>
            <w:tcBorders>
              <w:top w:val="nil"/>
              <w:left w:val="single" w:sz="4" w:space="0" w:color="000000"/>
              <w:bottom w:val="single" w:sz="4" w:space="0" w:color="000000"/>
              <w:right w:val="single" w:sz="4" w:space="0" w:color="000000"/>
            </w:tcBorders>
            <w:hideMark/>
          </w:tcPr>
          <w:p w14:paraId="69B956E1"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10 pcs</w:t>
            </w:r>
          </w:p>
        </w:tc>
        <w:tc>
          <w:tcPr>
            <w:tcW w:w="1777" w:type="dxa"/>
            <w:tcBorders>
              <w:top w:val="nil"/>
              <w:left w:val="single" w:sz="4" w:space="0" w:color="000000"/>
              <w:bottom w:val="single" w:sz="4" w:space="0" w:color="000000"/>
              <w:right w:val="single" w:sz="4" w:space="0" w:color="000000"/>
            </w:tcBorders>
            <w:hideMark/>
          </w:tcPr>
          <w:p w14:paraId="0646EE14"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1:2.5</w:t>
            </w:r>
          </w:p>
        </w:tc>
      </w:tr>
      <w:tr w:rsidR="004A6325" w:rsidRPr="00D22530" w14:paraId="0BB9CC41" w14:textId="77777777" w:rsidTr="006218ED">
        <w:trPr>
          <w:trHeight w:val="335"/>
        </w:trPr>
        <w:tc>
          <w:tcPr>
            <w:tcW w:w="998" w:type="dxa"/>
            <w:tcBorders>
              <w:top w:val="nil"/>
              <w:left w:val="single" w:sz="4" w:space="0" w:color="000000"/>
              <w:bottom w:val="single" w:sz="4" w:space="0" w:color="000000"/>
              <w:right w:val="single" w:sz="4" w:space="0" w:color="000000"/>
            </w:tcBorders>
          </w:tcPr>
          <w:p w14:paraId="200C2594"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34.</w:t>
            </w:r>
          </w:p>
        </w:tc>
        <w:tc>
          <w:tcPr>
            <w:tcW w:w="3811" w:type="dxa"/>
            <w:tcBorders>
              <w:top w:val="nil"/>
              <w:left w:val="single" w:sz="4" w:space="0" w:color="000000"/>
              <w:bottom w:val="single" w:sz="4" w:space="0" w:color="000000"/>
              <w:right w:val="single" w:sz="4" w:space="0" w:color="000000"/>
            </w:tcBorders>
          </w:tcPr>
          <w:p w14:paraId="0D0A6C05"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Cordless drills</w:t>
            </w:r>
          </w:p>
        </w:tc>
        <w:tc>
          <w:tcPr>
            <w:tcW w:w="1852" w:type="dxa"/>
            <w:tcBorders>
              <w:top w:val="nil"/>
              <w:left w:val="single" w:sz="4" w:space="0" w:color="000000"/>
              <w:bottom w:val="single" w:sz="4" w:space="0" w:color="000000"/>
              <w:right w:val="single" w:sz="4" w:space="0" w:color="000000"/>
            </w:tcBorders>
          </w:tcPr>
          <w:p w14:paraId="63DEB9B5"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16 V</w:t>
            </w:r>
          </w:p>
        </w:tc>
        <w:tc>
          <w:tcPr>
            <w:tcW w:w="1178" w:type="dxa"/>
            <w:tcBorders>
              <w:top w:val="nil"/>
              <w:left w:val="single" w:sz="4" w:space="0" w:color="000000"/>
              <w:bottom w:val="single" w:sz="4" w:space="0" w:color="000000"/>
              <w:right w:val="single" w:sz="4" w:space="0" w:color="000000"/>
            </w:tcBorders>
            <w:hideMark/>
          </w:tcPr>
          <w:p w14:paraId="72872FF0"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 pcs</w:t>
            </w:r>
          </w:p>
        </w:tc>
        <w:tc>
          <w:tcPr>
            <w:tcW w:w="1777" w:type="dxa"/>
            <w:tcBorders>
              <w:top w:val="nil"/>
              <w:left w:val="single" w:sz="4" w:space="0" w:color="000000"/>
              <w:bottom w:val="single" w:sz="4" w:space="0" w:color="000000"/>
              <w:right w:val="single" w:sz="4" w:space="0" w:color="000000"/>
            </w:tcBorders>
            <w:hideMark/>
          </w:tcPr>
          <w:p w14:paraId="47470C90"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tc>
      </w:tr>
      <w:tr w:rsidR="004A6325" w:rsidRPr="00D22530" w14:paraId="60BF6387" w14:textId="77777777" w:rsidTr="006218ED">
        <w:trPr>
          <w:trHeight w:val="335"/>
        </w:trPr>
        <w:tc>
          <w:tcPr>
            <w:tcW w:w="998" w:type="dxa"/>
            <w:tcBorders>
              <w:top w:val="nil"/>
              <w:left w:val="single" w:sz="4" w:space="0" w:color="000000"/>
              <w:bottom w:val="single" w:sz="4" w:space="0" w:color="000000"/>
              <w:right w:val="single" w:sz="4" w:space="0" w:color="000000"/>
            </w:tcBorders>
          </w:tcPr>
          <w:p w14:paraId="71DD8837"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35.</w:t>
            </w:r>
          </w:p>
        </w:tc>
        <w:tc>
          <w:tcPr>
            <w:tcW w:w="3811" w:type="dxa"/>
            <w:tcBorders>
              <w:top w:val="nil"/>
              <w:left w:val="single" w:sz="4" w:space="0" w:color="000000"/>
              <w:bottom w:val="single" w:sz="4" w:space="0" w:color="000000"/>
              <w:right w:val="single" w:sz="4" w:space="0" w:color="000000"/>
            </w:tcBorders>
          </w:tcPr>
          <w:p w14:paraId="5ABFA56F"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Angle grinders</w:t>
            </w:r>
          </w:p>
        </w:tc>
        <w:tc>
          <w:tcPr>
            <w:tcW w:w="1852" w:type="dxa"/>
            <w:tcBorders>
              <w:top w:val="nil"/>
              <w:left w:val="single" w:sz="4" w:space="0" w:color="000000"/>
              <w:bottom w:val="single" w:sz="4" w:space="0" w:color="000000"/>
              <w:right w:val="single" w:sz="4" w:space="0" w:color="000000"/>
            </w:tcBorders>
          </w:tcPr>
          <w:p w14:paraId="053A6C1E"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Power: 500W to 2500W</w:t>
            </w:r>
          </w:p>
          <w:p w14:paraId="2D5277BE"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Disc Diameter: 100mm (4"),</w:t>
            </w:r>
          </w:p>
          <w:p w14:paraId="4FC87A61"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115mm (4.5"),</w:t>
            </w:r>
          </w:p>
          <w:p w14:paraId="590BCA95"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125mm (5"),</w:t>
            </w:r>
          </w:p>
          <w:p w14:paraId="34678CD2"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180mm (7"),</w:t>
            </w:r>
          </w:p>
          <w:p w14:paraId="03923434"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230mm (9")</w:t>
            </w:r>
          </w:p>
          <w:p w14:paraId="1AE94F30"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Voltage: 220V</w:t>
            </w:r>
          </w:p>
        </w:tc>
        <w:tc>
          <w:tcPr>
            <w:tcW w:w="1178" w:type="dxa"/>
            <w:tcBorders>
              <w:top w:val="nil"/>
              <w:left w:val="single" w:sz="4" w:space="0" w:color="000000"/>
              <w:bottom w:val="single" w:sz="4" w:space="0" w:color="000000"/>
              <w:right w:val="single" w:sz="4" w:space="0" w:color="000000"/>
            </w:tcBorders>
            <w:hideMark/>
          </w:tcPr>
          <w:p w14:paraId="038FA2EF"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 pcs</w:t>
            </w:r>
          </w:p>
        </w:tc>
        <w:tc>
          <w:tcPr>
            <w:tcW w:w="1777" w:type="dxa"/>
            <w:tcBorders>
              <w:top w:val="nil"/>
              <w:left w:val="single" w:sz="4" w:space="0" w:color="000000"/>
              <w:bottom w:val="single" w:sz="4" w:space="0" w:color="000000"/>
              <w:right w:val="single" w:sz="4" w:space="0" w:color="000000"/>
            </w:tcBorders>
            <w:hideMark/>
          </w:tcPr>
          <w:p w14:paraId="386A4AAB"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tc>
      </w:tr>
      <w:tr w:rsidR="004A6325" w:rsidRPr="00D22530" w14:paraId="587F2C18" w14:textId="77777777" w:rsidTr="006218ED">
        <w:trPr>
          <w:trHeight w:val="335"/>
        </w:trPr>
        <w:tc>
          <w:tcPr>
            <w:tcW w:w="998" w:type="dxa"/>
            <w:tcBorders>
              <w:top w:val="nil"/>
              <w:left w:val="single" w:sz="4" w:space="0" w:color="000000"/>
              <w:bottom w:val="single" w:sz="4" w:space="0" w:color="000000"/>
              <w:right w:val="single" w:sz="4" w:space="0" w:color="000000"/>
            </w:tcBorders>
          </w:tcPr>
          <w:p w14:paraId="295A10FB"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36.</w:t>
            </w:r>
          </w:p>
        </w:tc>
        <w:tc>
          <w:tcPr>
            <w:tcW w:w="3811" w:type="dxa"/>
            <w:tcBorders>
              <w:top w:val="nil"/>
              <w:left w:val="single" w:sz="4" w:space="0" w:color="000000"/>
              <w:bottom w:val="single" w:sz="4" w:space="0" w:color="000000"/>
              <w:right w:val="single" w:sz="4" w:space="0" w:color="000000"/>
            </w:tcBorders>
          </w:tcPr>
          <w:p w14:paraId="7F4A25FA"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Steel pipe benders</w:t>
            </w:r>
          </w:p>
        </w:tc>
        <w:tc>
          <w:tcPr>
            <w:tcW w:w="1852" w:type="dxa"/>
            <w:tcBorders>
              <w:top w:val="nil"/>
              <w:left w:val="single" w:sz="4" w:space="0" w:color="000000"/>
              <w:bottom w:val="single" w:sz="4" w:space="0" w:color="000000"/>
              <w:right w:val="single" w:sz="4" w:space="0" w:color="000000"/>
            </w:tcBorders>
          </w:tcPr>
          <w:p w14:paraId="5A9FDBE2"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1/4" to 2" pipe</w:t>
            </w:r>
          </w:p>
          <w:p w14:paraId="41C354E1"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diameter</w:t>
            </w:r>
          </w:p>
        </w:tc>
        <w:tc>
          <w:tcPr>
            <w:tcW w:w="1178" w:type="dxa"/>
            <w:tcBorders>
              <w:top w:val="nil"/>
              <w:left w:val="single" w:sz="4" w:space="0" w:color="000000"/>
              <w:bottom w:val="single" w:sz="4" w:space="0" w:color="000000"/>
              <w:right w:val="single" w:sz="4" w:space="0" w:color="000000"/>
            </w:tcBorders>
            <w:hideMark/>
          </w:tcPr>
          <w:p w14:paraId="7D9C052A"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10 pcs</w:t>
            </w:r>
          </w:p>
        </w:tc>
        <w:tc>
          <w:tcPr>
            <w:tcW w:w="1777" w:type="dxa"/>
            <w:tcBorders>
              <w:top w:val="nil"/>
              <w:left w:val="single" w:sz="4" w:space="0" w:color="000000"/>
              <w:bottom w:val="single" w:sz="4" w:space="0" w:color="000000"/>
              <w:right w:val="single" w:sz="4" w:space="0" w:color="000000"/>
            </w:tcBorders>
            <w:hideMark/>
          </w:tcPr>
          <w:p w14:paraId="657F1CC2"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1:2.5</w:t>
            </w:r>
          </w:p>
        </w:tc>
      </w:tr>
      <w:tr w:rsidR="004A6325" w:rsidRPr="00D22530" w14:paraId="5E887EC0" w14:textId="77777777" w:rsidTr="006218ED">
        <w:trPr>
          <w:trHeight w:val="335"/>
        </w:trPr>
        <w:tc>
          <w:tcPr>
            <w:tcW w:w="998" w:type="dxa"/>
            <w:tcBorders>
              <w:top w:val="nil"/>
              <w:left w:val="single" w:sz="4" w:space="0" w:color="000000"/>
              <w:bottom w:val="single" w:sz="4" w:space="0" w:color="auto"/>
              <w:right w:val="single" w:sz="4" w:space="0" w:color="000000"/>
            </w:tcBorders>
          </w:tcPr>
          <w:p w14:paraId="21CB8AF5"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37.</w:t>
            </w:r>
          </w:p>
        </w:tc>
        <w:tc>
          <w:tcPr>
            <w:tcW w:w="3811" w:type="dxa"/>
            <w:tcBorders>
              <w:top w:val="nil"/>
              <w:left w:val="single" w:sz="4" w:space="0" w:color="000000"/>
              <w:bottom w:val="single" w:sz="4" w:space="0" w:color="auto"/>
              <w:right w:val="single" w:sz="4" w:space="0" w:color="000000"/>
            </w:tcBorders>
          </w:tcPr>
          <w:p w14:paraId="189EA49C"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Hose cutters</w:t>
            </w:r>
          </w:p>
        </w:tc>
        <w:tc>
          <w:tcPr>
            <w:tcW w:w="1852" w:type="dxa"/>
            <w:tcBorders>
              <w:top w:val="nil"/>
              <w:left w:val="single" w:sz="4" w:space="0" w:color="000000"/>
              <w:bottom w:val="single" w:sz="4" w:space="0" w:color="auto"/>
              <w:right w:val="single" w:sz="4" w:space="0" w:color="000000"/>
            </w:tcBorders>
          </w:tcPr>
          <w:p w14:paraId="191DB2B7"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Up to 2" (50mm)</w:t>
            </w:r>
          </w:p>
          <w:p w14:paraId="235DD93E"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outer diameter</w:t>
            </w:r>
          </w:p>
        </w:tc>
        <w:tc>
          <w:tcPr>
            <w:tcW w:w="1178" w:type="dxa"/>
            <w:tcBorders>
              <w:top w:val="nil"/>
              <w:left w:val="single" w:sz="4" w:space="0" w:color="000000"/>
              <w:bottom w:val="single" w:sz="4" w:space="0" w:color="auto"/>
              <w:right w:val="single" w:sz="4" w:space="0" w:color="000000"/>
            </w:tcBorders>
            <w:hideMark/>
          </w:tcPr>
          <w:p w14:paraId="6263F34B"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 pcs</w:t>
            </w:r>
          </w:p>
        </w:tc>
        <w:tc>
          <w:tcPr>
            <w:tcW w:w="1777" w:type="dxa"/>
            <w:tcBorders>
              <w:top w:val="nil"/>
              <w:left w:val="single" w:sz="4" w:space="0" w:color="000000"/>
              <w:bottom w:val="single" w:sz="4" w:space="0" w:color="auto"/>
              <w:right w:val="single" w:sz="4" w:space="0" w:color="000000"/>
            </w:tcBorders>
            <w:hideMark/>
          </w:tcPr>
          <w:p w14:paraId="2F7960EF"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tc>
      </w:tr>
      <w:tr w:rsidR="004A6325" w:rsidRPr="00D22530" w14:paraId="68415A49" w14:textId="77777777" w:rsidTr="006218ED">
        <w:trPr>
          <w:trHeight w:val="335"/>
        </w:trPr>
        <w:tc>
          <w:tcPr>
            <w:tcW w:w="998" w:type="dxa"/>
            <w:tcBorders>
              <w:top w:val="single" w:sz="4" w:space="0" w:color="auto"/>
              <w:left w:val="single" w:sz="4" w:space="0" w:color="auto"/>
              <w:bottom w:val="single" w:sz="4" w:space="0" w:color="auto"/>
              <w:right w:val="single" w:sz="4" w:space="0" w:color="auto"/>
            </w:tcBorders>
          </w:tcPr>
          <w:p w14:paraId="357361FE"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3811" w:type="dxa"/>
            <w:tcBorders>
              <w:top w:val="single" w:sz="4" w:space="0" w:color="auto"/>
              <w:left w:val="single" w:sz="4" w:space="0" w:color="auto"/>
              <w:bottom w:val="single" w:sz="4" w:space="0" w:color="auto"/>
              <w:right w:val="single" w:sz="4" w:space="0" w:color="auto"/>
            </w:tcBorders>
          </w:tcPr>
          <w:p w14:paraId="268329BD"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Digital multimeters</w:t>
            </w:r>
          </w:p>
        </w:tc>
        <w:tc>
          <w:tcPr>
            <w:tcW w:w="1852" w:type="dxa"/>
            <w:tcBorders>
              <w:top w:val="single" w:sz="4" w:space="0" w:color="auto"/>
              <w:left w:val="single" w:sz="4" w:space="0" w:color="auto"/>
              <w:bottom w:val="single" w:sz="4" w:space="0" w:color="auto"/>
              <w:right w:val="single" w:sz="4" w:space="0" w:color="auto"/>
            </w:tcBorders>
          </w:tcPr>
          <w:p w14:paraId="10E4F0AF"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178" w:type="dxa"/>
            <w:tcBorders>
              <w:top w:val="single" w:sz="4" w:space="0" w:color="auto"/>
              <w:left w:val="single" w:sz="4" w:space="0" w:color="auto"/>
              <w:bottom w:val="single" w:sz="4" w:space="0" w:color="auto"/>
              <w:right w:val="single" w:sz="4" w:space="0" w:color="auto"/>
            </w:tcBorders>
            <w:hideMark/>
          </w:tcPr>
          <w:p w14:paraId="39F225D1"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25 pcs</w:t>
            </w:r>
          </w:p>
        </w:tc>
        <w:tc>
          <w:tcPr>
            <w:tcW w:w="1777" w:type="dxa"/>
            <w:tcBorders>
              <w:top w:val="single" w:sz="4" w:space="0" w:color="auto"/>
              <w:left w:val="single" w:sz="4" w:space="0" w:color="auto"/>
              <w:bottom w:val="single" w:sz="4" w:space="0" w:color="auto"/>
              <w:right w:val="single" w:sz="4" w:space="0" w:color="auto"/>
            </w:tcBorders>
            <w:hideMark/>
          </w:tcPr>
          <w:p w14:paraId="19A19E44"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1:1</w:t>
            </w:r>
          </w:p>
        </w:tc>
      </w:tr>
      <w:tr w:rsidR="004A6325" w:rsidRPr="00D22530" w14:paraId="76D1C7AF" w14:textId="77777777" w:rsidTr="006218ED">
        <w:trPr>
          <w:trHeight w:val="335"/>
        </w:trPr>
        <w:tc>
          <w:tcPr>
            <w:tcW w:w="998" w:type="dxa"/>
            <w:tcBorders>
              <w:top w:val="single" w:sz="4" w:space="0" w:color="auto"/>
              <w:left w:val="single" w:sz="4" w:space="0" w:color="auto"/>
              <w:bottom w:val="single" w:sz="4" w:space="0" w:color="auto"/>
              <w:right w:val="single" w:sz="4" w:space="0" w:color="auto"/>
            </w:tcBorders>
          </w:tcPr>
          <w:p w14:paraId="2E319C94"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38.</w:t>
            </w:r>
          </w:p>
        </w:tc>
        <w:tc>
          <w:tcPr>
            <w:tcW w:w="3811" w:type="dxa"/>
            <w:tcBorders>
              <w:top w:val="single" w:sz="4" w:space="0" w:color="auto"/>
              <w:left w:val="single" w:sz="4" w:space="0" w:color="auto"/>
              <w:bottom w:val="single" w:sz="4" w:space="0" w:color="auto"/>
              <w:right w:val="single" w:sz="4" w:space="0" w:color="auto"/>
            </w:tcBorders>
          </w:tcPr>
          <w:p w14:paraId="4050AF7C"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Lifting jacks</w:t>
            </w:r>
          </w:p>
        </w:tc>
        <w:tc>
          <w:tcPr>
            <w:tcW w:w="1852" w:type="dxa"/>
            <w:tcBorders>
              <w:top w:val="single" w:sz="4" w:space="0" w:color="auto"/>
              <w:left w:val="single" w:sz="4" w:space="0" w:color="auto"/>
              <w:bottom w:val="single" w:sz="4" w:space="0" w:color="auto"/>
              <w:right w:val="single" w:sz="4" w:space="0" w:color="auto"/>
            </w:tcBorders>
          </w:tcPr>
          <w:p w14:paraId="7268FA17"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178" w:type="dxa"/>
            <w:tcBorders>
              <w:top w:val="single" w:sz="4" w:space="0" w:color="auto"/>
              <w:left w:val="single" w:sz="4" w:space="0" w:color="auto"/>
              <w:bottom w:val="single" w:sz="4" w:space="0" w:color="auto"/>
              <w:right w:val="single" w:sz="4" w:space="0" w:color="auto"/>
            </w:tcBorders>
            <w:hideMark/>
          </w:tcPr>
          <w:p w14:paraId="404F4096"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 pc</w:t>
            </w:r>
          </w:p>
        </w:tc>
        <w:tc>
          <w:tcPr>
            <w:tcW w:w="1777" w:type="dxa"/>
            <w:tcBorders>
              <w:top w:val="single" w:sz="4" w:space="0" w:color="auto"/>
              <w:left w:val="single" w:sz="4" w:space="0" w:color="auto"/>
              <w:bottom w:val="single" w:sz="4" w:space="0" w:color="auto"/>
              <w:right w:val="single" w:sz="4" w:space="0" w:color="auto"/>
            </w:tcBorders>
            <w:hideMark/>
          </w:tcPr>
          <w:p w14:paraId="3B6D9AA0"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1:25</w:t>
            </w:r>
          </w:p>
        </w:tc>
      </w:tr>
      <w:tr w:rsidR="004A6325" w:rsidRPr="00D22530" w14:paraId="66912F8B" w14:textId="77777777" w:rsidTr="006218ED">
        <w:trPr>
          <w:trHeight w:val="335"/>
        </w:trPr>
        <w:tc>
          <w:tcPr>
            <w:tcW w:w="998" w:type="dxa"/>
            <w:tcBorders>
              <w:top w:val="single" w:sz="4" w:space="0" w:color="auto"/>
              <w:left w:val="single" w:sz="4" w:space="0" w:color="auto"/>
              <w:bottom w:val="single" w:sz="4" w:space="0" w:color="auto"/>
              <w:right w:val="single" w:sz="4" w:space="0" w:color="auto"/>
            </w:tcBorders>
          </w:tcPr>
          <w:p w14:paraId="68E6836D"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39.</w:t>
            </w:r>
          </w:p>
        </w:tc>
        <w:tc>
          <w:tcPr>
            <w:tcW w:w="3811" w:type="dxa"/>
            <w:tcBorders>
              <w:top w:val="single" w:sz="4" w:space="0" w:color="auto"/>
              <w:left w:val="single" w:sz="4" w:space="0" w:color="auto"/>
              <w:bottom w:val="single" w:sz="4" w:space="0" w:color="auto"/>
              <w:right w:val="single" w:sz="4" w:space="0" w:color="auto"/>
            </w:tcBorders>
          </w:tcPr>
          <w:p w14:paraId="6E4CDA5D"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Workbenches</w:t>
            </w:r>
          </w:p>
        </w:tc>
        <w:tc>
          <w:tcPr>
            <w:tcW w:w="1852" w:type="dxa"/>
            <w:tcBorders>
              <w:top w:val="single" w:sz="4" w:space="0" w:color="auto"/>
              <w:left w:val="single" w:sz="4" w:space="0" w:color="auto"/>
              <w:bottom w:val="single" w:sz="4" w:space="0" w:color="auto"/>
              <w:right w:val="single" w:sz="4" w:space="0" w:color="auto"/>
            </w:tcBorders>
          </w:tcPr>
          <w:p w14:paraId="156225F6"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With vices,</w:t>
            </w:r>
          </w:p>
          <w:p w14:paraId="715711BA"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access top power and clamps</w:t>
            </w:r>
          </w:p>
        </w:tc>
        <w:tc>
          <w:tcPr>
            <w:tcW w:w="1178" w:type="dxa"/>
            <w:tcBorders>
              <w:top w:val="single" w:sz="4" w:space="0" w:color="auto"/>
              <w:left w:val="single" w:sz="4" w:space="0" w:color="auto"/>
              <w:bottom w:val="single" w:sz="4" w:space="0" w:color="auto"/>
              <w:right w:val="single" w:sz="4" w:space="0" w:color="auto"/>
            </w:tcBorders>
            <w:hideMark/>
          </w:tcPr>
          <w:p w14:paraId="344FF1B9"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10 pcs</w:t>
            </w:r>
          </w:p>
        </w:tc>
        <w:tc>
          <w:tcPr>
            <w:tcW w:w="1777" w:type="dxa"/>
            <w:tcBorders>
              <w:top w:val="single" w:sz="4" w:space="0" w:color="auto"/>
              <w:left w:val="single" w:sz="4" w:space="0" w:color="auto"/>
              <w:bottom w:val="single" w:sz="4" w:space="0" w:color="auto"/>
              <w:right w:val="single" w:sz="4" w:space="0" w:color="auto"/>
            </w:tcBorders>
            <w:hideMark/>
          </w:tcPr>
          <w:p w14:paraId="79F9286F"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2:5</w:t>
            </w:r>
          </w:p>
        </w:tc>
      </w:tr>
      <w:tr w:rsidR="004A6325" w:rsidRPr="00D22530" w14:paraId="1C845000" w14:textId="77777777" w:rsidTr="006218ED">
        <w:trPr>
          <w:trHeight w:val="335"/>
        </w:trPr>
        <w:tc>
          <w:tcPr>
            <w:tcW w:w="998" w:type="dxa"/>
            <w:tcBorders>
              <w:top w:val="single" w:sz="4" w:space="0" w:color="auto"/>
              <w:left w:val="single" w:sz="4" w:space="0" w:color="000000"/>
              <w:bottom w:val="single" w:sz="4" w:space="0" w:color="000000"/>
              <w:right w:val="single" w:sz="4" w:space="0" w:color="000000"/>
            </w:tcBorders>
          </w:tcPr>
          <w:p w14:paraId="6AD9E633"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40.</w:t>
            </w:r>
          </w:p>
        </w:tc>
        <w:tc>
          <w:tcPr>
            <w:tcW w:w="3811" w:type="dxa"/>
            <w:tcBorders>
              <w:top w:val="single" w:sz="4" w:space="0" w:color="auto"/>
              <w:left w:val="single" w:sz="4" w:space="0" w:color="000000"/>
              <w:bottom w:val="single" w:sz="4" w:space="0" w:color="000000"/>
              <w:right w:val="single" w:sz="4" w:space="0" w:color="000000"/>
            </w:tcBorders>
          </w:tcPr>
          <w:p w14:paraId="44611249"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Pneumatic system training panels</w:t>
            </w:r>
          </w:p>
        </w:tc>
        <w:tc>
          <w:tcPr>
            <w:tcW w:w="1852" w:type="dxa"/>
            <w:tcBorders>
              <w:top w:val="single" w:sz="4" w:space="0" w:color="auto"/>
              <w:left w:val="single" w:sz="4" w:space="0" w:color="000000"/>
              <w:bottom w:val="single" w:sz="4" w:space="0" w:color="000000"/>
              <w:right w:val="single" w:sz="4" w:space="0" w:color="000000"/>
            </w:tcBorders>
          </w:tcPr>
          <w:p w14:paraId="5B0759C1"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178" w:type="dxa"/>
            <w:tcBorders>
              <w:top w:val="single" w:sz="4" w:space="0" w:color="auto"/>
              <w:left w:val="single" w:sz="4" w:space="0" w:color="000000"/>
              <w:bottom w:val="single" w:sz="4" w:space="0" w:color="000000"/>
              <w:right w:val="single" w:sz="4" w:space="0" w:color="000000"/>
            </w:tcBorders>
            <w:hideMark/>
          </w:tcPr>
          <w:p w14:paraId="440B15C8"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10 panels</w:t>
            </w:r>
          </w:p>
        </w:tc>
        <w:tc>
          <w:tcPr>
            <w:tcW w:w="1777" w:type="dxa"/>
            <w:tcBorders>
              <w:top w:val="single" w:sz="4" w:space="0" w:color="auto"/>
              <w:left w:val="single" w:sz="4" w:space="0" w:color="000000"/>
              <w:bottom w:val="single" w:sz="4" w:space="0" w:color="000000"/>
              <w:right w:val="single" w:sz="4" w:space="0" w:color="000000"/>
            </w:tcBorders>
            <w:hideMark/>
          </w:tcPr>
          <w:p w14:paraId="784F7D3C"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2:5</w:t>
            </w:r>
          </w:p>
        </w:tc>
      </w:tr>
      <w:tr w:rsidR="004A6325" w:rsidRPr="00D22530" w14:paraId="718EA7D3" w14:textId="77777777" w:rsidTr="006218ED">
        <w:trPr>
          <w:trHeight w:val="335"/>
        </w:trPr>
        <w:tc>
          <w:tcPr>
            <w:tcW w:w="998" w:type="dxa"/>
            <w:tcBorders>
              <w:top w:val="nil"/>
              <w:left w:val="single" w:sz="4" w:space="0" w:color="000000"/>
              <w:bottom w:val="single" w:sz="4" w:space="0" w:color="000000"/>
              <w:right w:val="single" w:sz="4" w:space="0" w:color="000000"/>
            </w:tcBorders>
          </w:tcPr>
          <w:p w14:paraId="1AFDC461"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41.</w:t>
            </w:r>
          </w:p>
        </w:tc>
        <w:tc>
          <w:tcPr>
            <w:tcW w:w="3811" w:type="dxa"/>
            <w:tcBorders>
              <w:top w:val="nil"/>
              <w:left w:val="single" w:sz="4" w:space="0" w:color="000000"/>
              <w:bottom w:val="single" w:sz="4" w:space="0" w:color="000000"/>
              <w:right w:val="single" w:sz="4" w:space="0" w:color="000000"/>
            </w:tcBorders>
          </w:tcPr>
          <w:p w14:paraId="14636F71"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b/>
                <w:kern w:val="0"/>
                <w:sz w:val="24"/>
                <w:szCs w:val="24"/>
                <w14:ligatures w14:val="none"/>
              </w:rPr>
            </w:pPr>
            <w:r w:rsidRPr="00D22530">
              <w:rPr>
                <w:rFonts w:ascii="Times New Roman" w:eastAsia="Times New Roman" w:hAnsi="Times New Roman" w:cs="Times New Roman"/>
                <w:b/>
                <w:kern w:val="0"/>
                <w:sz w:val="24"/>
                <w:szCs w:val="24"/>
                <w14:ligatures w14:val="none"/>
              </w:rPr>
              <w:t>Consumable materials</w:t>
            </w:r>
          </w:p>
        </w:tc>
        <w:tc>
          <w:tcPr>
            <w:tcW w:w="1852" w:type="dxa"/>
            <w:tcBorders>
              <w:top w:val="nil"/>
              <w:left w:val="single" w:sz="4" w:space="0" w:color="000000"/>
              <w:bottom w:val="single" w:sz="4" w:space="0" w:color="000000"/>
              <w:right w:val="single" w:sz="4" w:space="0" w:color="000000"/>
            </w:tcBorders>
          </w:tcPr>
          <w:p w14:paraId="45B7105A"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p>
        </w:tc>
        <w:tc>
          <w:tcPr>
            <w:tcW w:w="1178" w:type="dxa"/>
            <w:tcBorders>
              <w:top w:val="nil"/>
              <w:left w:val="single" w:sz="4" w:space="0" w:color="000000"/>
              <w:bottom w:val="single" w:sz="4" w:space="0" w:color="000000"/>
              <w:right w:val="single" w:sz="4" w:space="0" w:color="000000"/>
            </w:tcBorders>
            <w:hideMark/>
          </w:tcPr>
          <w:p w14:paraId="1AFB1F6B"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p>
        </w:tc>
        <w:tc>
          <w:tcPr>
            <w:tcW w:w="1777" w:type="dxa"/>
            <w:tcBorders>
              <w:top w:val="nil"/>
              <w:left w:val="single" w:sz="4" w:space="0" w:color="000000"/>
              <w:bottom w:val="single" w:sz="4" w:space="0" w:color="000000"/>
              <w:right w:val="single" w:sz="4" w:space="0" w:color="000000"/>
            </w:tcBorders>
            <w:hideMark/>
          </w:tcPr>
          <w:p w14:paraId="2EF113BB"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p>
        </w:tc>
      </w:tr>
      <w:tr w:rsidR="004A6325" w:rsidRPr="00D22530" w14:paraId="0319DF64" w14:textId="77777777" w:rsidTr="006218ED">
        <w:trPr>
          <w:trHeight w:val="335"/>
        </w:trPr>
        <w:tc>
          <w:tcPr>
            <w:tcW w:w="998" w:type="dxa"/>
            <w:tcBorders>
              <w:top w:val="nil"/>
              <w:left w:val="single" w:sz="4" w:space="0" w:color="000000"/>
              <w:bottom w:val="single" w:sz="4" w:space="0" w:color="000000"/>
              <w:right w:val="single" w:sz="4" w:space="0" w:color="000000"/>
            </w:tcBorders>
          </w:tcPr>
          <w:p w14:paraId="08C94104"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42.</w:t>
            </w:r>
          </w:p>
        </w:tc>
        <w:tc>
          <w:tcPr>
            <w:tcW w:w="3811" w:type="dxa"/>
            <w:tcBorders>
              <w:top w:val="nil"/>
              <w:left w:val="single" w:sz="4" w:space="0" w:color="000000"/>
              <w:bottom w:val="single" w:sz="4" w:space="0" w:color="000000"/>
              <w:right w:val="single" w:sz="4" w:space="0" w:color="000000"/>
            </w:tcBorders>
          </w:tcPr>
          <w:p w14:paraId="2BCFF791"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Writing materials</w:t>
            </w:r>
          </w:p>
        </w:tc>
        <w:tc>
          <w:tcPr>
            <w:tcW w:w="1852" w:type="dxa"/>
            <w:tcBorders>
              <w:top w:val="nil"/>
              <w:left w:val="single" w:sz="4" w:space="0" w:color="000000"/>
              <w:bottom w:val="single" w:sz="4" w:space="0" w:color="000000"/>
              <w:right w:val="single" w:sz="4" w:space="0" w:color="000000"/>
            </w:tcBorders>
          </w:tcPr>
          <w:p w14:paraId="64594998"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Pens, pencils,</w:t>
            </w:r>
          </w:p>
          <w:p w14:paraId="506936D7"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paper</w:t>
            </w:r>
          </w:p>
        </w:tc>
        <w:tc>
          <w:tcPr>
            <w:tcW w:w="1178" w:type="dxa"/>
            <w:tcBorders>
              <w:top w:val="nil"/>
              <w:left w:val="single" w:sz="4" w:space="0" w:color="000000"/>
              <w:bottom w:val="single" w:sz="4" w:space="0" w:color="000000"/>
              <w:right w:val="single" w:sz="4" w:space="0" w:color="000000"/>
            </w:tcBorders>
            <w:hideMark/>
          </w:tcPr>
          <w:p w14:paraId="6F69C226"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Enough</w:t>
            </w:r>
          </w:p>
        </w:tc>
        <w:tc>
          <w:tcPr>
            <w:tcW w:w="1777" w:type="dxa"/>
            <w:tcBorders>
              <w:top w:val="nil"/>
              <w:left w:val="single" w:sz="4" w:space="0" w:color="000000"/>
              <w:bottom w:val="single" w:sz="4" w:space="0" w:color="000000"/>
              <w:right w:val="single" w:sz="4" w:space="0" w:color="000000"/>
            </w:tcBorders>
            <w:hideMark/>
          </w:tcPr>
          <w:p w14:paraId="474A2929"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p>
        </w:tc>
      </w:tr>
      <w:tr w:rsidR="004A6325" w:rsidRPr="00D22530" w14:paraId="06F848C7" w14:textId="77777777" w:rsidTr="006218ED">
        <w:trPr>
          <w:trHeight w:val="335"/>
        </w:trPr>
        <w:tc>
          <w:tcPr>
            <w:tcW w:w="998" w:type="dxa"/>
            <w:tcBorders>
              <w:top w:val="nil"/>
              <w:left w:val="single" w:sz="4" w:space="0" w:color="000000"/>
              <w:bottom w:val="single" w:sz="4" w:space="0" w:color="000000"/>
              <w:right w:val="single" w:sz="4" w:space="0" w:color="000000"/>
            </w:tcBorders>
          </w:tcPr>
          <w:p w14:paraId="129BBC79"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43.</w:t>
            </w:r>
          </w:p>
        </w:tc>
        <w:tc>
          <w:tcPr>
            <w:tcW w:w="3811" w:type="dxa"/>
            <w:tcBorders>
              <w:top w:val="nil"/>
              <w:left w:val="single" w:sz="4" w:space="0" w:color="000000"/>
              <w:bottom w:val="single" w:sz="4" w:space="0" w:color="000000"/>
              <w:right w:val="single" w:sz="4" w:space="0" w:color="000000"/>
            </w:tcBorders>
          </w:tcPr>
          <w:p w14:paraId="7B9A29D3"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Seals and O-rings for valves and fittings</w:t>
            </w:r>
          </w:p>
        </w:tc>
        <w:tc>
          <w:tcPr>
            <w:tcW w:w="1852" w:type="dxa"/>
            <w:tcBorders>
              <w:top w:val="nil"/>
              <w:left w:val="single" w:sz="4" w:space="0" w:color="000000"/>
              <w:bottom w:val="single" w:sz="4" w:space="0" w:color="000000"/>
              <w:right w:val="single" w:sz="4" w:space="0" w:color="000000"/>
            </w:tcBorders>
          </w:tcPr>
          <w:p w14:paraId="64437983"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Various diameters and</w:t>
            </w:r>
          </w:p>
          <w:p w14:paraId="0B998C28"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thicknesses,</w:t>
            </w:r>
          </w:p>
        </w:tc>
        <w:tc>
          <w:tcPr>
            <w:tcW w:w="1178" w:type="dxa"/>
            <w:tcBorders>
              <w:top w:val="nil"/>
              <w:left w:val="single" w:sz="4" w:space="0" w:color="000000"/>
              <w:bottom w:val="single" w:sz="4" w:space="0" w:color="000000"/>
              <w:right w:val="single" w:sz="4" w:space="0" w:color="000000"/>
            </w:tcBorders>
            <w:hideMark/>
          </w:tcPr>
          <w:p w14:paraId="1CA28DC9"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p>
        </w:tc>
        <w:tc>
          <w:tcPr>
            <w:tcW w:w="1777" w:type="dxa"/>
            <w:tcBorders>
              <w:top w:val="nil"/>
              <w:left w:val="single" w:sz="4" w:space="0" w:color="000000"/>
              <w:bottom w:val="single" w:sz="4" w:space="0" w:color="000000"/>
              <w:right w:val="single" w:sz="4" w:space="0" w:color="000000"/>
            </w:tcBorders>
            <w:hideMark/>
          </w:tcPr>
          <w:p w14:paraId="232614CA"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p>
        </w:tc>
      </w:tr>
      <w:tr w:rsidR="004A6325" w:rsidRPr="00D22530" w14:paraId="2C6129E1" w14:textId="77777777" w:rsidTr="006218ED">
        <w:trPr>
          <w:trHeight w:val="335"/>
        </w:trPr>
        <w:tc>
          <w:tcPr>
            <w:tcW w:w="998" w:type="dxa"/>
            <w:tcBorders>
              <w:top w:val="nil"/>
              <w:left w:val="single" w:sz="4" w:space="0" w:color="000000"/>
              <w:bottom w:val="single" w:sz="4" w:space="0" w:color="000000"/>
              <w:right w:val="single" w:sz="4" w:space="0" w:color="000000"/>
            </w:tcBorders>
          </w:tcPr>
          <w:p w14:paraId="7E0CA107"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44.</w:t>
            </w:r>
          </w:p>
        </w:tc>
        <w:tc>
          <w:tcPr>
            <w:tcW w:w="3811" w:type="dxa"/>
            <w:tcBorders>
              <w:top w:val="nil"/>
              <w:left w:val="single" w:sz="4" w:space="0" w:color="000000"/>
              <w:bottom w:val="single" w:sz="4" w:space="0" w:color="000000"/>
              <w:right w:val="single" w:sz="4" w:space="0" w:color="000000"/>
            </w:tcBorders>
          </w:tcPr>
          <w:p w14:paraId="458A8639"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Pneumatic steel pipes</w:t>
            </w:r>
          </w:p>
        </w:tc>
        <w:tc>
          <w:tcPr>
            <w:tcW w:w="1852" w:type="dxa"/>
            <w:tcBorders>
              <w:top w:val="nil"/>
              <w:left w:val="single" w:sz="4" w:space="0" w:color="000000"/>
              <w:bottom w:val="single" w:sz="4" w:space="0" w:color="000000"/>
              <w:right w:val="single" w:sz="4" w:space="0" w:color="000000"/>
            </w:tcBorders>
          </w:tcPr>
          <w:p w14:paraId="6E4C1C22"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1/4" to 4" nominal diameter and wall thickness 1.5 mm</w:t>
            </w:r>
          </w:p>
          <w:p w14:paraId="78E045F9"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to 5 mm</w:t>
            </w:r>
          </w:p>
        </w:tc>
        <w:tc>
          <w:tcPr>
            <w:tcW w:w="1178" w:type="dxa"/>
            <w:tcBorders>
              <w:top w:val="nil"/>
              <w:left w:val="single" w:sz="4" w:space="0" w:color="000000"/>
              <w:bottom w:val="single" w:sz="4" w:space="0" w:color="000000"/>
              <w:right w:val="single" w:sz="4" w:space="0" w:color="000000"/>
            </w:tcBorders>
            <w:hideMark/>
          </w:tcPr>
          <w:p w14:paraId="4EE96AF3"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100m</w:t>
            </w:r>
          </w:p>
        </w:tc>
        <w:tc>
          <w:tcPr>
            <w:tcW w:w="1777" w:type="dxa"/>
            <w:tcBorders>
              <w:top w:val="nil"/>
              <w:left w:val="single" w:sz="4" w:space="0" w:color="000000"/>
              <w:bottom w:val="single" w:sz="4" w:space="0" w:color="000000"/>
              <w:right w:val="single" w:sz="4" w:space="0" w:color="000000"/>
            </w:tcBorders>
            <w:hideMark/>
          </w:tcPr>
          <w:p w14:paraId="6BB8D21A"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4:1</w:t>
            </w:r>
          </w:p>
        </w:tc>
      </w:tr>
      <w:tr w:rsidR="004A6325" w:rsidRPr="00D22530" w14:paraId="4442073C" w14:textId="77777777" w:rsidTr="006218ED">
        <w:trPr>
          <w:trHeight w:val="335"/>
        </w:trPr>
        <w:tc>
          <w:tcPr>
            <w:tcW w:w="998" w:type="dxa"/>
            <w:tcBorders>
              <w:top w:val="nil"/>
              <w:left w:val="single" w:sz="4" w:space="0" w:color="000000"/>
              <w:bottom w:val="single" w:sz="4" w:space="0" w:color="000000"/>
              <w:right w:val="single" w:sz="4" w:space="0" w:color="000000"/>
            </w:tcBorders>
          </w:tcPr>
          <w:p w14:paraId="26906F16"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45.</w:t>
            </w:r>
          </w:p>
        </w:tc>
        <w:tc>
          <w:tcPr>
            <w:tcW w:w="3811" w:type="dxa"/>
            <w:tcBorders>
              <w:top w:val="nil"/>
              <w:left w:val="single" w:sz="4" w:space="0" w:color="000000"/>
              <w:bottom w:val="single" w:sz="4" w:space="0" w:color="000000"/>
              <w:right w:val="single" w:sz="4" w:space="0" w:color="000000"/>
            </w:tcBorders>
          </w:tcPr>
          <w:p w14:paraId="0E026A60"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Pneumatic fittings</w:t>
            </w:r>
          </w:p>
        </w:tc>
        <w:tc>
          <w:tcPr>
            <w:tcW w:w="1852" w:type="dxa"/>
            <w:tcBorders>
              <w:top w:val="nil"/>
              <w:left w:val="single" w:sz="4" w:space="0" w:color="000000"/>
              <w:bottom w:val="single" w:sz="4" w:space="0" w:color="000000"/>
              <w:right w:val="single" w:sz="4" w:space="0" w:color="000000"/>
            </w:tcBorders>
          </w:tcPr>
          <w:p w14:paraId="0DB78E04"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Types: Quick- connect, barbed, threaded, push- to-connect</w:t>
            </w:r>
          </w:p>
          <w:p w14:paraId="55CFD837"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Port Sizes: 1/8", 1/4", 3/8", 1/2",</w:t>
            </w:r>
          </w:p>
          <w:p w14:paraId="21A688A1"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3/4", 1"</w:t>
            </w:r>
          </w:p>
        </w:tc>
        <w:tc>
          <w:tcPr>
            <w:tcW w:w="1178" w:type="dxa"/>
            <w:tcBorders>
              <w:top w:val="nil"/>
              <w:left w:val="single" w:sz="4" w:space="0" w:color="000000"/>
              <w:bottom w:val="single" w:sz="4" w:space="0" w:color="000000"/>
              <w:right w:val="single" w:sz="4" w:space="0" w:color="000000"/>
            </w:tcBorders>
            <w:hideMark/>
          </w:tcPr>
          <w:p w14:paraId="0CD44961"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Enough</w:t>
            </w:r>
          </w:p>
        </w:tc>
        <w:tc>
          <w:tcPr>
            <w:tcW w:w="1777" w:type="dxa"/>
            <w:tcBorders>
              <w:top w:val="nil"/>
              <w:left w:val="single" w:sz="4" w:space="0" w:color="000000"/>
              <w:bottom w:val="single" w:sz="4" w:space="0" w:color="000000"/>
              <w:right w:val="single" w:sz="4" w:space="0" w:color="000000"/>
            </w:tcBorders>
            <w:hideMark/>
          </w:tcPr>
          <w:p w14:paraId="470FCD41"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p>
        </w:tc>
      </w:tr>
      <w:tr w:rsidR="004A6325" w:rsidRPr="00D22530" w14:paraId="13E73D88" w14:textId="77777777" w:rsidTr="006218ED">
        <w:trPr>
          <w:trHeight w:val="335"/>
        </w:trPr>
        <w:tc>
          <w:tcPr>
            <w:tcW w:w="998" w:type="dxa"/>
            <w:tcBorders>
              <w:top w:val="nil"/>
              <w:left w:val="single" w:sz="4" w:space="0" w:color="000000"/>
              <w:bottom w:val="single" w:sz="4" w:space="0" w:color="000000"/>
              <w:right w:val="single" w:sz="4" w:space="0" w:color="000000"/>
            </w:tcBorders>
          </w:tcPr>
          <w:p w14:paraId="341C73B8"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46.</w:t>
            </w:r>
          </w:p>
        </w:tc>
        <w:tc>
          <w:tcPr>
            <w:tcW w:w="3811" w:type="dxa"/>
            <w:tcBorders>
              <w:top w:val="nil"/>
              <w:left w:val="single" w:sz="4" w:space="0" w:color="000000"/>
              <w:bottom w:val="single" w:sz="4" w:space="0" w:color="000000"/>
              <w:right w:val="single" w:sz="4" w:space="0" w:color="000000"/>
            </w:tcBorders>
          </w:tcPr>
          <w:p w14:paraId="42903B67"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Pneumatic tubing</w:t>
            </w:r>
          </w:p>
        </w:tc>
        <w:tc>
          <w:tcPr>
            <w:tcW w:w="1852" w:type="dxa"/>
            <w:tcBorders>
              <w:top w:val="nil"/>
              <w:left w:val="single" w:sz="4" w:space="0" w:color="000000"/>
              <w:bottom w:val="single" w:sz="4" w:space="0" w:color="000000"/>
              <w:right w:val="single" w:sz="4" w:space="0" w:color="000000"/>
            </w:tcBorders>
          </w:tcPr>
          <w:p w14:paraId="3243A4ED"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4 mm to 12 mm outer diameter</w:t>
            </w:r>
          </w:p>
          <w:p w14:paraId="681AEF03"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and wall thickness 1 mm to 2 mm</w:t>
            </w:r>
          </w:p>
        </w:tc>
        <w:tc>
          <w:tcPr>
            <w:tcW w:w="1178" w:type="dxa"/>
            <w:tcBorders>
              <w:top w:val="nil"/>
              <w:left w:val="single" w:sz="4" w:space="0" w:color="000000"/>
              <w:bottom w:val="single" w:sz="4" w:space="0" w:color="000000"/>
              <w:right w:val="single" w:sz="4" w:space="0" w:color="000000"/>
            </w:tcBorders>
            <w:hideMark/>
          </w:tcPr>
          <w:p w14:paraId="6C503AE7"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100m</w:t>
            </w:r>
          </w:p>
        </w:tc>
        <w:tc>
          <w:tcPr>
            <w:tcW w:w="1777" w:type="dxa"/>
            <w:tcBorders>
              <w:top w:val="nil"/>
              <w:left w:val="single" w:sz="4" w:space="0" w:color="000000"/>
              <w:bottom w:val="single" w:sz="4" w:space="0" w:color="000000"/>
              <w:right w:val="single" w:sz="4" w:space="0" w:color="000000"/>
            </w:tcBorders>
            <w:hideMark/>
          </w:tcPr>
          <w:p w14:paraId="5CF09093"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4:1</w:t>
            </w:r>
          </w:p>
        </w:tc>
      </w:tr>
      <w:tr w:rsidR="004A6325" w:rsidRPr="00D22530" w14:paraId="4BED3080" w14:textId="77777777" w:rsidTr="006218ED">
        <w:trPr>
          <w:trHeight w:val="335"/>
        </w:trPr>
        <w:tc>
          <w:tcPr>
            <w:tcW w:w="998" w:type="dxa"/>
            <w:tcBorders>
              <w:top w:val="nil"/>
              <w:left w:val="single" w:sz="4" w:space="0" w:color="000000"/>
              <w:bottom w:val="single" w:sz="4" w:space="0" w:color="000000"/>
              <w:right w:val="single" w:sz="4" w:space="0" w:color="000000"/>
            </w:tcBorders>
          </w:tcPr>
          <w:p w14:paraId="293053FD"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47.</w:t>
            </w:r>
          </w:p>
        </w:tc>
        <w:tc>
          <w:tcPr>
            <w:tcW w:w="3811" w:type="dxa"/>
            <w:tcBorders>
              <w:top w:val="nil"/>
              <w:left w:val="single" w:sz="4" w:space="0" w:color="000000"/>
              <w:bottom w:val="single" w:sz="4" w:space="0" w:color="000000"/>
              <w:right w:val="single" w:sz="4" w:space="0" w:color="000000"/>
            </w:tcBorders>
          </w:tcPr>
          <w:p w14:paraId="3E12D29F"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First aid kit</w:t>
            </w:r>
          </w:p>
        </w:tc>
        <w:tc>
          <w:tcPr>
            <w:tcW w:w="1852" w:type="dxa"/>
            <w:tcBorders>
              <w:top w:val="nil"/>
              <w:left w:val="single" w:sz="4" w:space="0" w:color="000000"/>
              <w:bottom w:val="single" w:sz="4" w:space="0" w:color="000000"/>
              <w:right w:val="single" w:sz="4" w:space="0" w:color="000000"/>
            </w:tcBorders>
          </w:tcPr>
          <w:p w14:paraId="73270310" w14:textId="77777777" w:rsidR="004A6325" w:rsidRPr="00D22530" w:rsidRDefault="004A6325" w:rsidP="006218ED">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Full kits</w:t>
            </w:r>
          </w:p>
        </w:tc>
        <w:tc>
          <w:tcPr>
            <w:tcW w:w="1178" w:type="dxa"/>
            <w:tcBorders>
              <w:top w:val="nil"/>
              <w:left w:val="single" w:sz="4" w:space="0" w:color="000000"/>
              <w:bottom w:val="single" w:sz="4" w:space="0" w:color="000000"/>
              <w:right w:val="single" w:sz="4" w:space="0" w:color="000000"/>
            </w:tcBorders>
            <w:hideMark/>
          </w:tcPr>
          <w:p w14:paraId="3AAD6CD5" w14:textId="77777777" w:rsidR="004A6325" w:rsidRPr="00D22530" w:rsidRDefault="004A6325" w:rsidP="006218ED">
            <w:pPr>
              <w:widowControl w:val="0"/>
              <w:autoSpaceDE w:val="0"/>
              <w:autoSpaceDN w:val="0"/>
              <w:spacing w:before="15" w:after="0" w:line="240" w:lineRule="auto"/>
              <w:ind w:left="146"/>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5 pcs</w:t>
            </w:r>
          </w:p>
        </w:tc>
        <w:tc>
          <w:tcPr>
            <w:tcW w:w="1777" w:type="dxa"/>
            <w:tcBorders>
              <w:top w:val="nil"/>
              <w:left w:val="single" w:sz="4" w:space="0" w:color="000000"/>
              <w:bottom w:val="single" w:sz="4" w:space="0" w:color="000000"/>
              <w:right w:val="single" w:sz="4" w:space="0" w:color="000000"/>
            </w:tcBorders>
            <w:hideMark/>
          </w:tcPr>
          <w:p w14:paraId="2A34F023" w14:textId="77777777" w:rsidR="004A6325" w:rsidRPr="00D22530" w:rsidRDefault="004A6325" w:rsidP="006218ED">
            <w:pPr>
              <w:widowControl w:val="0"/>
              <w:autoSpaceDE w:val="0"/>
              <w:autoSpaceDN w:val="0"/>
              <w:spacing w:before="15" w:after="0" w:line="240" w:lineRule="auto"/>
              <w:ind w:left="147"/>
              <w:rPr>
                <w:rFonts w:ascii="Times New Roman" w:eastAsia="Times New Roman" w:hAnsi="Times New Roman" w:cs="Times New Roman"/>
                <w:kern w:val="0"/>
                <w:sz w:val="24"/>
                <w:szCs w:val="24"/>
                <w14:ligatures w14:val="none"/>
              </w:rPr>
            </w:pPr>
            <w:r w:rsidRPr="00D22530">
              <w:rPr>
                <w:rFonts w:ascii="Times New Roman" w:eastAsia="Times New Roman" w:hAnsi="Times New Roman" w:cs="Times New Roman"/>
                <w:kern w:val="0"/>
                <w:sz w:val="24"/>
                <w:szCs w:val="24"/>
                <w14:ligatures w14:val="none"/>
              </w:rPr>
              <w:t>1:5</w:t>
            </w:r>
          </w:p>
        </w:tc>
      </w:tr>
    </w:tbl>
    <w:p w14:paraId="656A8AC5" w14:textId="77777777" w:rsidR="004A6325" w:rsidRPr="00D22530" w:rsidRDefault="004A6325" w:rsidP="004A6325">
      <w:pPr>
        <w:widowControl w:val="0"/>
        <w:tabs>
          <w:tab w:val="left" w:pos="981"/>
        </w:tabs>
        <w:autoSpaceDE w:val="0"/>
        <w:autoSpaceDN w:val="0"/>
        <w:spacing w:before="42" w:after="0" w:line="240" w:lineRule="auto"/>
        <w:rPr>
          <w:rFonts w:ascii="Times New Roman" w:eastAsia="Times New Roman" w:hAnsi="Times New Roman" w:cs="Times New Roman"/>
          <w:color w:val="000000"/>
          <w:kern w:val="28"/>
          <w:sz w:val="24"/>
          <w:szCs w:val="24"/>
          <w14:ligatures w14:val="none"/>
        </w:rPr>
      </w:pPr>
    </w:p>
    <w:p w14:paraId="435A9377" w14:textId="77777777" w:rsidR="004A6325" w:rsidRDefault="004A6325" w:rsidP="004A6325">
      <w:pPr>
        <w:rPr>
          <w:rFonts w:ascii="Times New Roman" w:eastAsia="SimSun" w:hAnsi="Times New Roman" w:cs="Times New Roman"/>
          <w:b/>
          <w:color w:val="000000"/>
          <w:kern w:val="28"/>
          <w:sz w:val="24"/>
          <w:szCs w:val="20"/>
          <w14:ligatures w14:val="none"/>
        </w:rPr>
      </w:pPr>
    </w:p>
    <w:p w14:paraId="04D8054A" w14:textId="77777777" w:rsidR="004A6325" w:rsidRPr="00D22530" w:rsidRDefault="004A6325" w:rsidP="004A6325">
      <w:pPr>
        <w:rPr>
          <w:rFonts w:ascii="Times New Roman" w:eastAsia="SimSun" w:hAnsi="Times New Roman" w:cs="Times New Roman"/>
          <w:b/>
          <w:color w:val="000000"/>
          <w:kern w:val="28"/>
          <w:sz w:val="24"/>
          <w:szCs w:val="20"/>
          <w14:ligatures w14:val="none"/>
        </w:rPr>
      </w:pPr>
    </w:p>
    <w:p w14:paraId="6E4F9F2D" w14:textId="77777777" w:rsidR="004A6325" w:rsidRDefault="004A6325" w:rsidP="004A6325"/>
    <w:bookmarkEnd w:id="47"/>
    <w:bookmarkEnd w:id="59"/>
    <w:p w14:paraId="7F9A837F" w14:textId="77777777" w:rsidR="004A6325" w:rsidRPr="00AB647F" w:rsidRDefault="004A6325" w:rsidP="004A6325">
      <w:pPr>
        <w:spacing w:line="276" w:lineRule="auto"/>
        <w:rPr>
          <w:rFonts w:ascii="Times New Roman" w:eastAsia="Times New Roman" w:hAnsi="Times New Roman" w:cs="Times New Roman"/>
          <w:b/>
          <w:bCs/>
          <w:iCs/>
          <w:kern w:val="0"/>
          <w:sz w:val="24"/>
          <w:szCs w:val="24"/>
          <w14:ligatures w14:val="none"/>
        </w:rPr>
      </w:pPr>
    </w:p>
    <w:p w14:paraId="65B38C9B" w14:textId="77777777" w:rsidR="004A6325" w:rsidRPr="00AB647F" w:rsidRDefault="004A6325" w:rsidP="004A6325">
      <w:pPr>
        <w:rPr>
          <w:rFonts w:ascii="Times New Roman" w:eastAsia="Times New Roman" w:hAnsi="Times New Roman" w:cs="Times New Roman"/>
          <w:color w:val="000000"/>
          <w:kern w:val="28"/>
          <w:sz w:val="24"/>
          <w:szCs w:val="20"/>
          <w14:ligatures w14:val="none"/>
        </w:rPr>
      </w:pPr>
      <w:r w:rsidRPr="00AB647F">
        <w:rPr>
          <w:rFonts w:ascii="Times New Roman" w:eastAsia="Times New Roman" w:hAnsi="Times New Roman" w:cs="Times New Roman"/>
          <w:color w:val="000000"/>
          <w:kern w:val="28"/>
          <w:sz w:val="24"/>
          <w:szCs w:val="20"/>
          <w14:ligatures w14:val="none"/>
        </w:rPr>
        <w:br w:type="page"/>
      </w:r>
    </w:p>
    <w:p w14:paraId="3425FEAF" w14:textId="77777777" w:rsidR="004A6325" w:rsidRDefault="004A6325" w:rsidP="004A6325"/>
    <w:p w14:paraId="30A85A63" w14:textId="77777777" w:rsidR="004A6325" w:rsidRDefault="004A6325" w:rsidP="004A6325"/>
    <w:p w14:paraId="45A06780" w14:textId="77777777" w:rsidR="004A6325" w:rsidRDefault="004A6325" w:rsidP="004A6325"/>
    <w:p w14:paraId="35AF63AE" w14:textId="77777777" w:rsidR="004A6325" w:rsidRDefault="004A6325" w:rsidP="004A6325"/>
    <w:p w14:paraId="248FDD4F" w14:textId="77777777" w:rsidR="004A6325" w:rsidRDefault="004A6325" w:rsidP="004A6325"/>
    <w:p w14:paraId="3E29E409" w14:textId="77777777" w:rsidR="004A6325" w:rsidRDefault="004A6325" w:rsidP="004A6325"/>
    <w:p w14:paraId="681DF9EB" w14:textId="77777777" w:rsidR="004A6325" w:rsidRDefault="004A6325" w:rsidP="004A6325"/>
    <w:p w14:paraId="6109A59A" w14:textId="77777777" w:rsidR="004A6325" w:rsidRDefault="004A6325" w:rsidP="004A6325"/>
    <w:p w14:paraId="4A23011A" w14:textId="77777777" w:rsidR="004A6325" w:rsidRDefault="004A6325" w:rsidP="004A6325"/>
    <w:p w14:paraId="3BEE1B76" w14:textId="77777777" w:rsidR="004A6325" w:rsidRPr="005E06C2" w:rsidRDefault="004A6325" w:rsidP="004A6325">
      <w:pPr>
        <w:pStyle w:val="Heading1"/>
        <w:jc w:val="center"/>
        <w:rPr>
          <w:rFonts w:ascii="Times New Roman" w:eastAsia="Times New Roman" w:hAnsi="Times New Roman" w:cs="Times New Roman"/>
          <w:b/>
          <w:bCs/>
          <w:color w:val="auto"/>
          <w:sz w:val="24"/>
          <w:szCs w:val="24"/>
          <w:lang w:val="en-GB"/>
        </w:rPr>
      </w:pPr>
      <w:bookmarkStart w:id="71" w:name="_Toc196908558"/>
      <w:bookmarkStart w:id="72" w:name="_Toc197085600"/>
      <w:r w:rsidRPr="005E06C2">
        <w:rPr>
          <w:rFonts w:ascii="Times New Roman" w:eastAsia="Times New Roman" w:hAnsi="Times New Roman" w:cs="Times New Roman"/>
          <w:b/>
          <w:bCs/>
          <w:color w:val="auto"/>
          <w:sz w:val="24"/>
          <w:szCs w:val="24"/>
          <w:lang w:val="en-GB"/>
        </w:rPr>
        <w:t>MODULE 4</w:t>
      </w:r>
      <w:bookmarkEnd w:id="71"/>
      <w:bookmarkEnd w:id="72"/>
    </w:p>
    <w:p w14:paraId="38A04F9D" w14:textId="77777777" w:rsidR="004A6325" w:rsidRDefault="004A6325" w:rsidP="004A6325"/>
    <w:p w14:paraId="791B1A64" w14:textId="77777777" w:rsidR="004A6325" w:rsidRDefault="004A6325" w:rsidP="004A6325"/>
    <w:p w14:paraId="1FD05ECC" w14:textId="77777777" w:rsidR="004A6325" w:rsidRDefault="004A6325" w:rsidP="004A6325"/>
    <w:p w14:paraId="17D18450" w14:textId="77777777" w:rsidR="004A6325" w:rsidRDefault="004A6325" w:rsidP="004A6325"/>
    <w:p w14:paraId="5BCDC07C" w14:textId="77777777" w:rsidR="004A6325" w:rsidRDefault="004A6325" w:rsidP="004A6325"/>
    <w:p w14:paraId="7F5E4390" w14:textId="77777777" w:rsidR="004A6325" w:rsidRDefault="004A6325" w:rsidP="004A6325"/>
    <w:p w14:paraId="5E52E871" w14:textId="77777777" w:rsidR="004A6325" w:rsidRDefault="004A6325" w:rsidP="004A6325"/>
    <w:p w14:paraId="2DAC1E14" w14:textId="77777777" w:rsidR="004A6325" w:rsidRDefault="004A6325" w:rsidP="004A6325"/>
    <w:p w14:paraId="3F0AB5BD" w14:textId="77777777" w:rsidR="004A6325" w:rsidRDefault="004A6325" w:rsidP="004A6325"/>
    <w:p w14:paraId="18EAF0A6" w14:textId="77777777" w:rsidR="004A6325" w:rsidRDefault="004A6325" w:rsidP="004A6325"/>
    <w:p w14:paraId="081ED3BE" w14:textId="77777777" w:rsidR="004A6325" w:rsidRDefault="004A6325" w:rsidP="004A6325"/>
    <w:p w14:paraId="21ADE5C9" w14:textId="77777777" w:rsidR="004A6325" w:rsidRDefault="004A6325" w:rsidP="004A6325"/>
    <w:p w14:paraId="2755079E" w14:textId="77777777" w:rsidR="004A6325" w:rsidRDefault="004A6325" w:rsidP="004A6325"/>
    <w:p w14:paraId="041209B3" w14:textId="77777777" w:rsidR="004A6325" w:rsidRDefault="004A6325" w:rsidP="004A6325"/>
    <w:p w14:paraId="430ACE93" w14:textId="77777777" w:rsidR="004A6325" w:rsidRDefault="004A6325" w:rsidP="004A6325"/>
    <w:p w14:paraId="10A3C03C" w14:textId="77777777" w:rsidR="004A6325" w:rsidRDefault="004A6325" w:rsidP="004A6325"/>
    <w:p w14:paraId="751287AC" w14:textId="77777777" w:rsidR="004A6325" w:rsidRDefault="004A6325" w:rsidP="004A6325"/>
    <w:p w14:paraId="62EBD56E" w14:textId="77777777" w:rsidR="004A6325" w:rsidRPr="00877D4B" w:rsidRDefault="004A6325" w:rsidP="00991025">
      <w:pPr>
        <w:pStyle w:val="Heading2"/>
      </w:pPr>
      <w:bookmarkStart w:id="73" w:name="_Toc178054130"/>
      <w:bookmarkStart w:id="74" w:name="_Toc185337826"/>
      <w:bookmarkStart w:id="75" w:name="_Toc185414354"/>
      <w:bookmarkStart w:id="76" w:name="_Toc194677493"/>
      <w:bookmarkStart w:id="77" w:name="_Toc195688283"/>
      <w:bookmarkStart w:id="78" w:name="_Toc196908559"/>
      <w:bookmarkStart w:id="79" w:name="_Toc197085601"/>
      <w:r w:rsidRPr="00877D4B">
        <w:t>WORK ETHICS AND PRACTICES</w:t>
      </w:r>
      <w:bookmarkEnd w:id="73"/>
      <w:bookmarkEnd w:id="74"/>
      <w:bookmarkEnd w:id="75"/>
      <w:bookmarkEnd w:id="76"/>
      <w:bookmarkEnd w:id="77"/>
      <w:bookmarkEnd w:id="78"/>
      <w:bookmarkEnd w:id="79"/>
    </w:p>
    <w:p w14:paraId="0C67D839" w14:textId="77777777" w:rsidR="004A6325" w:rsidRPr="00EE017B" w:rsidRDefault="004A6325" w:rsidP="004A6325">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sz w:val="24"/>
          <w:szCs w:val="24"/>
          <w:lang w:val="en-GB"/>
        </w:rPr>
        <w:t>UNIT CODE</w:t>
      </w:r>
      <w:r w:rsidRPr="00EE017B">
        <w:rPr>
          <w:rFonts w:ascii="Times New Roman" w:eastAsia="Calibri" w:hAnsi="Times New Roman" w:cs="Times New Roman"/>
          <w:b/>
          <w:bCs/>
          <w:sz w:val="24"/>
          <w:szCs w:val="24"/>
          <w:lang w:val="en-GB"/>
        </w:rPr>
        <w:t xml:space="preserve">:  </w:t>
      </w:r>
      <w:r w:rsidRPr="00877D4B">
        <w:rPr>
          <w:rFonts w:ascii="Times New Roman" w:eastAsia="Times New Roman" w:hAnsi="Times New Roman" w:cs="Times New Roman"/>
          <w:bCs/>
          <w:color w:val="000000"/>
          <w:kern w:val="28"/>
          <w:sz w:val="24"/>
          <w:szCs w:val="24"/>
          <w:lang w:val="en-GB"/>
          <w14:ligatures w14:val="none"/>
        </w:rPr>
        <w:t>0417 4</w:t>
      </w:r>
      <w:r>
        <w:rPr>
          <w:rFonts w:ascii="Times New Roman" w:eastAsia="Times New Roman" w:hAnsi="Times New Roman" w:cs="Times New Roman"/>
          <w:bCs/>
          <w:color w:val="000000"/>
          <w:kern w:val="28"/>
          <w:sz w:val="24"/>
          <w:szCs w:val="24"/>
          <w:lang w:val="en-GB"/>
          <w14:ligatures w14:val="none"/>
        </w:rPr>
        <w:t>5</w:t>
      </w:r>
      <w:r w:rsidRPr="00877D4B">
        <w:rPr>
          <w:rFonts w:ascii="Times New Roman" w:eastAsia="Times New Roman" w:hAnsi="Times New Roman" w:cs="Times New Roman"/>
          <w:bCs/>
          <w:color w:val="000000"/>
          <w:kern w:val="28"/>
          <w:sz w:val="24"/>
          <w:szCs w:val="24"/>
          <w:lang w:val="en-GB"/>
          <w14:ligatures w14:val="none"/>
        </w:rPr>
        <w:t>1 03B</w:t>
      </w:r>
    </w:p>
    <w:p w14:paraId="06DEAE78" w14:textId="77777777" w:rsidR="004A6325" w:rsidRPr="00EE017B" w:rsidRDefault="004A6325" w:rsidP="004A6325">
      <w:pPr>
        <w:spacing w:after="240" w:line="360" w:lineRule="auto"/>
        <w:jc w:val="both"/>
        <w:rPr>
          <w:rFonts w:ascii="Times New Roman" w:hAnsi="Times New Roman" w:cs="Times New Roman"/>
          <w:sz w:val="24"/>
          <w:szCs w:val="24"/>
          <w:lang w:val="en-ZA"/>
        </w:rPr>
      </w:pPr>
      <w:r w:rsidRPr="00EE017B">
        <w:rPr>
          <w:rFonts w:ascii="Times New Roman" w:hAnsi="Times New Roman" w:cs="Times New Roman"/>
          <w:b/>
          <w:sz w:val="24"/>
          <w:szCs w:val="24"/>
          <w:lang w:val="en-ZA"/>
        </w:rPr>
        <w:t>Relationship to Occupational Standards</w:t>
      </w:r>
    </w:p>
    <w:p w14:paraId="27D7E812" w14:textId="77777777" w:rsidR="004A6325" w:rsidRDefault="004A6325" w:rsidP="004A6325">
      <w:pPr>
        <w:spacing w:after="240" w:line="360" w:lineRule="auto"/>
        <w:rPr>
          <w:rFonts w:ascii="Times New Roman" w:eastAsia="Calibri" w:hAnsi="Times New Roman" w:cs="Times New Roman"/>
          <w:b/>
          <w:kern w:val="0"/>
          <w:sz w:val="24"/>
          <w:szCs w:val="24"/>
          <w14:ligatures w14:val="none"/>
        </w:rPr>
      </w:pPr>
      <w:r w:rsidRPr="00EE017B">
        <w:rPr>
          <w:rFonts w:ascii="Times New Roman" w:hAnsi="Times New Roman" w:cs="Times New Roman"/>
          <w:sz w:val="24"/>
          <w:szCs w:val="24"/>
        </w:rPr>
        <w:t xml:space="preserve">This unit addresses the unit of competency: </w:t>
      </w:r>
      <w:r w:rsidRPr="00AB647F">
        <w:rPr>
          <w:rFonts w:ascii="Times New Roman" w:eastAsia="Tahoma" w:hAnsi="Times New Roman" w:cs="Times New Roman"/>
          <w:kern w:val="0"/>
          <w:sz w:val="24"/>
          <w:szCs w:val="24"/>
          <w14:ligatures w14:val="none"/>
        </w:rPr>
        <w:t>Apply work ethics and practices</w:t>
      </w:r>
      <w:r w:rsidRPr="00EE017B">
        <w:rPr>
          <w:rFonts w:ascii="Times New Roman" w:eastAsia="SimSun" w:hAnsi="Times New Roman" w:cs="Times New Roman"/>
          <w:sz w:val="24"/>
          <w:szCs w:val="24"/>
        </w:rPr>
        <w:t>.</w:t>
      </w:r>
    </w:p>
    <w:p w14:paraId="20EEB00A" w14:textId="77777777" w:rsidR="004A6325" w:rsidRPr="00EE017B" w:rsidRDefault="004A6325" w:rsidP="004A6325">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kern w:val="0"/>
          <w:sz w:val="24"/>
          <w:szCs w:val="24"/>
          <w14:ligatures w14:val="none"/>
        </w:rPr>
        <w:t xml:space="preserve">Duration of Unit: </w:t>
      </w:r>
      <w:r>
        <w:rPr>
          <w:rFonts w:ascii="Times New Roman" w:eastAsia="Calibri" w:hAnsi="Times New Roman" w:cs="Times New Roman"/>
          <w:sz w:val="24"/>
          <w:szCs w:val="24"/>
          <w:lang w:val="en-GB"/>
        </w:rPr>
        <w:t>4</w:t>
      </w:r>
      <w:r w:rsidRPr="00EE017B">
        <w:rPr>
          <w:rFonts w:ascii="Times New Roman" w:eastAsia="Calibri" w:hAnsi="Times New Roman" w:cs="Times New Roman"/>
          <w:sz w:val="24"/>
          <w:szCs w:val="24"/>
          <w:lang w:val="en-GB"/>
        </w:rPr>
        <w:t xml:space="preserve">0 </w:t>
      </w:r>
      <w:r w:rsidRPr="00EE017B">
        <w:rPr>
          <w:rFonts w:ascii="Times New Roman" w:eastAsia="Calibri" w:hAnsi="Times New Roman" w:cs="Times New Roman"/>
          <w:kern w:val="0"/>
          <w:sz w:val="24"/>
          <w:szCs w:val="24"/>
          <w14:ligatures w14:val="none"/>
        </w:rPr>
        <w:t>Hours</w:t>
      </w:r>
    </w:p>
    <w:p w14:paraId="7FE43DA1" w14:textId="77777777" w:rsidR="004A6325" w:rsidRPr="00EE017B" w:rsidRDefault="004A6325" w:rsidP="004A6325">
      <w:pPr>
        <w:tabs>
          <w:tab w:val="left" w:pos="2880"/>
        </w:tabs>
        <w:spacing w:after="240" w:line="360" w:lineRule="auto"/>
        <w:jc w:val="both"/>
        <w:rPr>
          <w:rFonts w:ascii="Times New Roman" w:eastAsia="Calibri" w:hAnsi="Times New Roman" w:cs="Times New Roman"/>
          <w:b/>
          <w:kern w:val="0"/>
          <w:sz w:val="24"/>
          <w:szCs w:val="24"/>
          <w:lang w:val="en-GB"/>
        </w:rPr>
      </w:pPr>
      <w:r w:rsidRPr="00EE017B">
        <w:rPr>
          <w:rFonts w:ascii="Times New Roman" w:eastAsia="Calibri" w:hAnsi="Times New Roman" w:cs="Times New Roman"/>
          <w:b/>
          <w:kern w:val="0"/>
          <w:sz w:val="24"/>
          <w:szCs w:val="24"/>
          <w:lang w:val="en-GB"/>
        </w:rPr>
        <w:t>Unit Description</w:t>
      </w:r>
    </w:p>
    <w:p w14:paraId="721D4D0F" w14:textId="77777777" w:rsidR="004A6325" w:rsidRPr="00EE017B" w:rsidRDefault="004A6325" w:rsidP="004A6325">
      <w:pPr>
        <w:tabs>
          <w:tab w:val="left" w:pos="2880"/>
        </w:tabs>
        <w:spacing w:after="240" w:line="360" w:lineRule="auto"/>
        <w:jc w:val="both"/>
        <w:rPr>
          <w:rFonts w:ascii="Times New Roman" w:eastAsia="Calibri" w:hAnsi="Times New Roman" w:cs="Times New Roman"/>
          <w:kern w:val="0"/>
          <w:sz w:val="24"/>
          <w:szCs w:val="24"/>
          <w:lang w:val="en-GB"/>
        </w:rPr>
      </w:pPr>
      <w:r w:rsidRPr="00EE017B">
        <w:rPr>
          <w:rFonts w:ascii="Times New Roman" w:hAnsi="Times New Roman" w:cs="Times New Roman"/>
          <w:kern w:val="0"/>
          <w:sz w:val="24"/>
          <w:szCs w:val="24"/>
        </w:rPr>
        <w:t xml:space="preserve">This unit covers the competencies required to </w:t>
      </w:r>
      <w:r>
        <w:rPr>
          <w:rFonts w:ascii="Times New Roman" w:eastAsia="Tahoma" w:hAnsi="Times New Roman" w:cs="Times New Roman"/>
          <w:kern w:val="0"/>
          <w:sz w:val="24"/>
          <w:szCs w:val="24"/>
          <w14:ligatures w14:val="none"/>
        </w:rPr>
        <w:t>a</w:t>
      </w:r>
      <w:r w:rsidRPr="00AB647F">
        <w:rPr>
          <w:rFonts w:ascii="Times New Roman" w:eastAsia="Tahoma" w:hAnsi="Times New Roman" w:cs="Times New Roman"/>
          <w:kern w:val="0"/>
          <w:sz w:val="24"/>
          <w:szCs w:val="24"/>
          <w14:ligatures w14:val="none"/>
        </w:rPr>
        <w:t>pply work ethics and practices</w:t>
      </w:r>
      <w:r w:rsidRPr="00EE017B">
        <w:rPr>
          <w:rFonts w:ascii="Times New Roman" w:hAnsi="Times New Roman" w:cs="Times New Roman"/>
          <w:kern w:val="0"/>
          <w:sz w:val="24"/>
          <w:szCs w:val="24"/>
        </w:rPr>
        <w:t xml:space="preserve">. </w:t>
      </w:r>
      <w:bookmarkStart w:id="80" w:name="_Hlk196982815"/>
      <w:bookmarkStart w:id="81" w:name="_Hlk196982837"/>
      <w:r w:rsidRPr="00EE017B">
        <w:rPr>
          <w:rFonts w:ascii="Times New Roman" w:hAnsi="Times New Roman" w:cs="Times New Roman"/>
          <w:kern w:val="0"/>
          <w:sz w:val="24"/>
          <w:szCs w:val="24"/>
        </w:rPr>
        <w:t>It involves</w:t>
      </w:r>
      <w:r>
        <w:rPr>
          <w:rFonts w:ascii="Times New Roman" w:eastAsia="Calibri" w:hAnsi="Times New Roman" w:cs="Times New Roman"/>
          <w:kern w:val="0"/>
          <w:sz w:val="24"/>
          <w:szCs w:val="24"/>
          <w:lang w:val="en-GB"/>
        </w:rPr>
        <w:t xml:space="preserve"> </w:t>
      </w:r>
      <w:bookmarkEnd w:id="80"/>
      <w:r>
        <w:rPr>
          <w:rFonts w:ascii="Times New Roman" w:eastAsia="Calibri" w:hAnsi="Times New Roman" w:cs="Times New Roman"/>
          <w:kern w:val="0"/>
          <w:sz w:val="24"/>
          <w:szCs w:val="24"/>
          <w:lang w:val="en-GB"/>
        </w:rPr>
        <w:t>a</w:t>
      </w:r>
      <w:r w:rsidRPr="00AB0A17">
        <w:rPr>
          <w:rFonts w:ascii="Times New Roman" w:eastAsia="Calibri" w:hAnsi="Times New Roman" w:cs="Times New Roman"/>
          <w:kern w:val="0"/>
          <w:sz w:val="24"/>
          <w:szCs w:val="24"/>
          <w:lang w:val="en-GB"/>
        </w:rPr>
        <w:t>pply</w:t>
      </w:r>
      <w:r>
        <w:rPr>
          <w:rFonts w:ascii="Times New Roman" w:eastAsia="Calibri" w:hAnsi="Times New Roman" w:cs="Times New Roman"/>
          <w:kern w:val="0"/>
          <w:sz w:val="24"/>
          <w:szCs w:val="24"/>
          <w:lang w:val="en-GB"/>
        </w:rPr>
        <w:t>ing</w:t>
      </w:r>
      <w:r w:rsidRPr="00AB0A17">
        <w:rPr>
          <w:rFonts w:ascii="Times New Roman" w:eastAsia="Calibri" w:hAnsi="Times New Roman" w:cs="Times New Roman"/>
          <w:kern w:val="0"/>
          <w:sz w:val="24"/>
          <w:szCs w:val="24"/>
          <w:lang w:val="en-GB"/>
        </w:rPr>
        <w:t xml:space="preserve"> self-management skills</w:t>
      </w:r>
      <w:r>
        <w:rPr>
          <w:rFonts w:ascii="Times New Roman" w:eastAsia="Calibri" w:hAnsi="Times New Roman" w:cs="Times New Roman"/>
          <w:kern w:val="0"/>
          <w:sz w:val="24"/>
          <w:szCs w:val="24"/>
          <w:lang w:val="en-GB"/>
        </w:rPr>
        <w:t>, p</w:t>
      </w:r>
      <w:r w:rsidRPr="00AB0A17">
        <w:rPr>
          <w:rFonts w:ascii="Times New Roman" w:eastAsia="Calibri" w:hAnsi="Times New Roman" w:cs="Times New Roman"/>
          <w:kern w:val="0"/>
          <w:sz w:val="24"/>
          <w:szCs w:val="24"/>
          <w:lang w:val="en-GB"/>
        </w:rPr>
        <w:t>romot</w:t>
      </w:r>
      <w:r>
        <w:rPr>
          <w:rFonts w:ascii="Times New Roman" w:eastAsia="Calibri" w:hAnsi="Times New Roman" w:cs="Times New Roman"/>
          <w:kern w:val="0"/>
          <w:sz w:val="24"/>
          <w:szCs w:val="24"/>
          <w:lang w:val="en-GB"/>
        </w:rPr>
        <w:t>ing</w:t>
      </w:r>
      <w:r w:rsidRPr="00AB0A17">
        <w:rPr>
          <w:rFonts w:ascii="Times New Roman" w:eastAsia="Calibri" w:hAnsi="Times New Roman" w:cs="Times New Roman"/>
          <w:kern w:val="0"/>
          <w:sz w:val="24"/>
          <w:szCs w:val="24"/>
          <w:lang w:val="en-GB"/>
        </w:rPr>
        <w:t xml:space="preserve"> ethical practices and values</w:t>
      </w:r>
      <w:r>
        <w:rPr>
          <w:rFonts w:ascii="Times New Roman" w:eastAsia="Calibri" w:hAnsi="Times New Roman" w:cs="Times New Roman"/>
          <w:kern w:val="0"/>
          <w:sz w:val="24"/>
          <w:szCs w:val="24"/>
          <w:lang w:val="en-GB"/>
        </w:rPr>
        <w:t>, p</w:t>
      </w:r>
      <w:r w:rsidRPr="00AB0A17">
        <w:rPr>
          <w:rFonts w:ascii="Times New Roman" w:eastAsia="Calibri" w:hAnsi="Times New Roman" w:cs="Times New Roman"/>
          <w:kern w:val="0"/>
          <w:sz w:val="24"/>
          <w:szCs w:val="24"/>
          <w:lang w:val="en-GB"/>
        </w:rPr>
        <w:t>romot</w:t>
      </w:r>
      <w:r>
        <w:rPr>
          <w:rFonts w:ascii="Times New Roman" w:eastAsia="Calibri" w:hAnsi="Times New Roman" w:cs="Times New Roman"/>
          <w:kern w:val="0"/>
          <w:sz w:val="24"/>
          <w:szCs w:val="24"/>
          <w:lang w:val="en-GB"/>
        </w:rPr>
        <w:t>ing</w:t>
      </w:r>
      <w:r w:rsidRPr="00AB0A17">
        <w:rPr>
          <w:rFonts w:ascii="Times New Roman" w:eastAsia="Calibri" w:hAnsi="Times New Roman" w:cs="Times New Roman"/>
          <w:kern w:val="0"/>
          <w:sz w:val="24"/>
          <w:szCs w:val="24"/>
          <w:lang w:val="en-GB"/>
        </w:rPr>
        <w:t xml:space="preserve"> </w:t>
      </w:r>
      <w:r>
        <w:rPr>
          <w:rFonts w:ascii="Times New Roman" w:eastAsia="Calibri" w:hAnsi="Times New Roman" w:cs="Times New Roman"/>
          <w:kern w:val="0"/>
          <w:sz w:val="24"/>
          <w:szCs w:val="24"/>
          <w:lang w:val="en-GB"/>
        </w:rPr>
        <w:t>t</w:t>
      </w:r>
      <w:r w:rsidRPr="00AB0A17">
        <w:rPr>
          <w:rFonts w:ascii="Times New Roman" w:eastAsia="Calibri" w:hAnsi="Times New Roman" w:cs="Times New Roman"/>
          <w:kern w:val="0"/>
          <w:sz w:val="24"/>
          <w:szCs w:val="24"/>
          <w:lang w:val="en-GB"/>
        </w:rPr>
        <w:t>eamwork</w:t>
      </w:r>
      <w:r>
        <w:rPr>
          <w:rFonts w:ascii="Times New Roman" w:eastAsia="Calibri" w:hAnsi="Times New Roman" w:cs="Times New Roman"/>
          <w:kern w:val="0"/>
          <w:sz w:val="24"/>
          <w:szCs w:val="24"/>
          <w:lang w:val="en-GB"/>
        </w:rPr>
        <w:t>, m</w:t>
      </w:r>
      <w:r w:rsidRPr="00AB0A17">
        <w:rPr>
          <w:rFonts w:ascii="Times New Roman" w:eastAsia="Calibri" w:hAnsi="Times New Roman" w:cs="Times New Roman"/>
          <w:kern w:val="0"/>
          <w:sz w:val="24"/>
          <w:szCs w:val="24"/>
          <w:lang w:val="en-GB"/>
        </w:rPr>
        <w:t>aintain</w:t>
      </w:r>
      <w:r>
        <w:rPr>
          <w:rFonts w:ascii="Times New Roman" w:eastAsia="Calibri" w:hAnsi="Times New Roman" w:cs="Times New Roman"/>
          <w:kern w:val="0"/>
          <w:sz w:val="24"/>
          <w:szCs w:val="24"/>
          <w:lang w:val="en-GB"/>
        </w:rPr>
        <w:t>ing</w:t>
      </w:r>
      <w:r w:rsidRPr="00AB0A17">
        <w:rPr>
          <w:rFonts w:ascii="Times New Roman" w:eastAsia="Calibri" w:hAnsi="Times New Roman" w:cs="Times New Roman"/>
          <w:kern w:val="0"/>
          <w:sz w:val="24"/>
          <w:szCs w:val="24"/>
          <w:lang w:val="en-GB"/>
        </w:rPr>
        <w:t xml:space="preserve"> professional and personal development</w:t>
      </w:r>
      <w:r>
        <w:rPr>
          <w:rFonts w:ascii="Times New Roman" w:eastAsia="Calibri" w:hAnsi="Times New Roman" w:cs="Times New Roman"/>
          <w:kern w:val="0"/>
          <w:sz w:val="24"/>
          <w:szCs w:val="24"/>
          <w:lang w:val="en-GB"/>
        </w:rPr>
        <w:t>, a</w:t>
      </w:r>
      <w:r w:rsidRPr="00AB0A17">
        <w:rPr>
          <w:rFonts w:ascii="Times New Roman" w:eastAsia="Calibri" w:hAnsi="Times New Roman" w:cs="Times New Roman"/>
          <w:kern w:val="0"/>
          <w:sz w:val="24"/>
          <w:szCs w:val="24"/>
          <w:lang w:val="en-GB"/>
        </w:rPr>
        <w:t>pply</w:t>
      </w:r>
      <w:r>
        <w:rPr>
          <w:rFonts w:ascii="Times New Roman" w:eastAsia="Calibri" w:hAnsi="Times New Roman" w:cs="Times New Roman"/>
          <w:kern w:val="0"/>
          <w:sz w:val="24"/>
          <w:szCs w:val="24"/>
          <w:lang w:val="en-GB"/>
        </w:rPr>
        <w:t>ing</w:t>
      </w:r>
      <w:r w:rsidRPr="00AB0A17">
        <w:rPr>
          <w:rFonts w:ascii="Times New Roman" w:eastAsia="Calibri" w:hAnsi="Times New Roman" w:cs="Times New Roman"/>
          <w:kern w:val="0"/>
          <w:sz w:val="24"/>
          <w:szCs w:val="24"/>
          <w:lang w:val="en-GB"/>
        </w:rPr>
        <w:t xml:space="preserve"> </w:t>
      </w:r>
      <w:r>
        <w:rPr>
          <w:rFonts w:ascii="Times New Roman" w:eastAsia="Calibri" w:hAnsi="Times New Roman" w:cs="Times New Roman"/>
          <w:kern w:val="0"/>
          <w:sz w:val="24"/>
          <w:szCs w:val="24"/>
          <w:lang w:val="en-GB"/>
        </w:rPr>
        <w:t>p</w:t>
      </w:r>
      <w:r w:rsidRPr="00AB0A17">
        <w:rPr>
          <w:rFonts w:ascii="Times New Roman" w:eastAsia="Calibri" w:hAnsi="Times New Roman" w:cs="Times New Roman"/>
          <w:kern w:val="0"/>
          <w:sz w:val="24"/>
          <w:szCs w:val="24"/>
          <w:lang w:val="en-GB"/>
        </w:rPr>
        <w:t>roblem-solving skills</w:t>
      </w:r>
      <w:r>
        <w:rPr>
          <w:rFonts w:ascii="Times New Roman" w:eastAsia="Calibri" w:hAnsi="Times New Roman" w:cs="Times New Roman"/>
          <w:kern w:val="0"/>
          <w:sz w:val="24"/>
          <w:szCs w:val="24"/>
          <w:lang w:val="en-GB"/>
        </w:rPr>
        <w:t>, and p</w:t>
      </w:r>
      <w:r w:rsidRPr="00AB0A17">
        <w:rPr>
          <w:rFonts w:ascii="Times New Roman" w:eastAsia="Calibri" w:hAnsi="Times New Roman" w:cs="Times New Roman"/>
          <w:kern w:val="0"/>
          <w:sz w:val="24"/>
          <w:szCs w:val="24"/>
          <w:lang w:val="en-GB"/>
        </w:rPr>
        <w:t>romot</w:t>
      </w:r>
      <w:r>
        <w:rPr>
          <w:rFonts w:ascii="Times New Roman" w:eastAsia="Calibri" w:hAnsi="Times New Roman" w:cs="Times New Roman"/>
          <w:kern w:val="0"/>
          <w:sz w:val="24"/>
          <w:szCs w:val="24"/>
          <w:lang w:val="en-GB"/>
        </w:rPr>
        <w:t>ing</w:t>
      </w:r>
      <w:r w:rsidRPr="00AB0A17">
        <w:rPr>
          <w:rFonts w:ascii="Times New Roman" w:eastAsia="Calibri" w:hAnsi="Times New Roman" w:cs="Times New Roman"/>
          <w:kern w:val="0"/>
          <w:sz w:val="24"/>
          <w:szCs w:val="24"/>
          <w:lang w:val="en-GB"/>
        </w:rPr>
        <w:t xml:space="preserve"> </w:t>
      </w:r>
      <w:r>
        <w:rPr>
          <w:rFonts w:ascii="Times New Roman" w:eastAsia="Calibri" w:hAnsi="Times New Roman" w:cs="Times New Roman"/>
          <w:kern w:val="0"/>
          <w:sz w:val="24"/>
          <w:szCs w:val="24"/>
          <w:lang w:val="en-GB"/>
        </w:rPr>
        <w:t>c</w:t>
      </w:r>
      <w:r w:rsidRPr="00AB0A17">
        <w:rPr>
          <w:rFonts w:ascii="Times New Roman" w:eastAsia="Calibri" w:hAnsi="Times New Roman" w:cs="Times New Roman"/>
          <w:kern w:val="0"/>
          <w:sz w:val="24"/>
          <w:szCs w:val="24"/>
          <w:lang w:val="en-GB"/>
        </w:rPr>
        <w:t>ustomer care.</w:t>
      </w:r>
      <w:bookmarkEnd w:id="81"/>
    </w:p>
    <w:p w14:paraId="69223727" w14:textId="77777777" w:rsidR="004A6325" w:rsidRPr="00EE017B" w:rsidRDefault="004A6325" w:rsidP="004A6325">
      <w:pPr>
        <w:spacing w:after="240" w:line="360" w:lineRule="auto"/>
        <w:rPr>
          <w:rFonts w:ascii="Times New Roman" w:eastAsia="Times New Roman" w:hAnsi="Times New Roman" w:cs="Times New Roman"/>
          <w:b/>
          <w:kern w:val="28"/>
          <w:sz w:val="24"/>
          <w:szCs w:val="24"/>
          <w:lang w:val="en-ZA"/>
          <w14:ligatures w14:val="none"/>
        </w:rPr>
      </w:pPr>
      <w:r w:rsidRPr="00EE017B">
        <w:rPr>
          <w:rFonts w:ascii="Times New Roman" w:eastAsia="Times New Roman" w:hAnsi="Times New Roman" w:cs="Times New Roman"/>
          <w:b/>
          <w:kern w:val="28"/>
          <w:sz w:val="24"/>
          <w:szCs w:val="24"/>
          <w:lang w:val="en-ZA"/>
          <w14:ligatures w14:val="none"/>
        </w:rPr>
        <w:t>Summary of Learning Outcomes</w:t>
      </w:r>
    </w:p>
    <w:p w14:paraId="60AAB300" w14:textId="77777777" w:rsidR="004A6325" w:rsidRDefault="004A6325" w:rsidP="004A6325">
      <w:pPr>
        <w:spacing w:after="0" w:line="276" w:lineRule="auto"/>
        <w:jc w:val="both"/>
        <w:rPr>
          <w:rFonts w:ascii="Times New Roman" w:eastAsia="Times New Roman" w:hAnsi="Times New Roman" w:cs="Times New Roman"/>
          <w:bCs/>
          <w:kern w:val="0"/>
          <w:sz w:val="24"/>
          <w:szCs w:val="24"/>
          <w14:ligatures w14:val="none"/>
        </w:rPr>
      </w:pPr>
      <w:r w:rsidRPr="00EE017B">
        <w:rPr>
          <w:rFonts w:ascii="Times New Roman" w:eastAsia="Calibri" w:hAnsi="Times New Roman" w:cs="Times New Roman"/>
          <w:bCs/>
          <w:kern w:val="0"/>
          <w:sz w:val="24"/>
          <w:szCs w:val="24"/>
          <w:lang w:val="en-ZA"/>
          <w14:ligatures w14:val="none"/>
        </w:rPr>
        <w:t>By the end of this unit, the learner should be able to:</w:t>
      </w:r>
    </w:p>
    <w:p w14:paraId="0FA1ED0E" w14:textId="77777777" w:rsidR="004A6325" w:rsidRPr="00AB647F" w:rsidRDefault="004A6325" w:rsidP="004A6325">
      <w:pPr>
        <w:spacing w:after="0" w:line="276" w:lineRule="auto"/>
        <w:rPr>
          <w:rFonts w:ascii="Times New Roman" w:eastAsia="Tahoma" w:hAnsi="Times New Roman" w:cs="Times New Roman"/>
          <w:bCs/>
          <w:kern w:val="0"/>
          <w:sz w:val="24"/>
          <w:szCs w:val="24"/>
          <w14:ligatures w14:val="none"/>
        </w:rPr>
      </w:pPr>
    </w:p>
    <w:tbl>
      <w:tblPr>
        <w:tblStyle w:val="TableGrid"/>
        <w:tblW w:w="0" w:type="auto"/>
        <w:tblInd w:w="720" w:type="dxa"/>
        <w:tblLook w:val="04A0" w:firstRow="1" w:lastRow="0" w:firstColumn="1" w:lastColumn="0" w:noHBand="0" w:noVBand="1"/>
      </w:tblPr>
      <w:tblGrid>
        <w:gridCol w:w="805"/>
        <w:gridCol w:w="4964"/>
        <w:gridCol w:w="2861"/>
      </w:tblGrid>
      <w:tr w:rsidR="004A6325" w14:paraId="6BBC805E" w14:textId="77777777" w:rsidTr="006218ED">
        <w:tc>
          <w:tcPr>
            <w:tcW w:w="805" w:type="dxa"/>
          </w:tcPr>
          <w:p w14:paraId="520FF4B2" w14:textId="77777777" w:rsidR="004A6325" w:rsidRDefault="004A6325" w:rsidP="006218ED">
            <w:pPr>
              <w:spacing w:line="276" w:lineRule="auto"/>
              <w:rPr>
                <w:rFonts w:ascii="Times New Roman" w:eastAsia="Tahoma" w:hAnsi="Times New Roman"/>
                <w:b/>
                <w:sz w:val="24"/>
                <w:szCs w:val="24"/>
              </w:rPr>
            </w:pPr>
            <w:r>
              <w:rPr>
                <w:rFonts w:ascii="Times New Roman" w:eastAsia="Tahoma" w:hAnsi="Times New Roman"/>
                <w:b/>
                <w:sz w:val="24"/>
                <w:szCs w:val="24"/>
              </w:rPr>
              <w:t>S/NO</w:t>
            </w:r>
          </w:p>
        </w:tc>
        <w:tc>
          <w:tcPr>
            <w:tcW w:w="4964" w:type="dxa"/>
          </w:tcPr>
          <w:p w14:paraId="492B3CDC" w14:textId="77777777" w:rsidR="004A6325" w:rsidRDefault="004A6325" w:rsidP="006218ED">
            <w:pPr>
              <w:spacing w:line="276" w:lineRule="auto"/>
              <w:rPr>
                <w:rFonts w:ascii="Times New Roman" w:eastAsia="Tahoma" w:hAnsi="Times New Roman"/>
                <w:b/>
                <w:sz w:val="24"/>
                <w:szCs w:val="24"/>
              </w:rPr>
            </w:pPr>
            <w:r w:rsidRPr="00AB647F">
              <w:rPr>
                <w:rFonts w:ascii="Times New Roman" w:eastAsia="Tahoma" w:hAnsi="Times New Roman"/>
                <w:b/>
                <w:sz w:val="24"/>
                <w:szCs w:val="24"/>
              </w:rPr>
              <w:t>LEARNING OUTCOMES</w:t>
            </w:r>
          </w:p>
        </w:tc>
        <w:tc>
          <w:tcPr>
            <w:tcW w:w="2861" w:type="dxa"/>
          </w:tcPr>
          <w:p w14:paraId="1ACAA8DA" w14:textId="77777777" w:rsidR="004A6325" w:rsidRDefault="004A6325" w:rsidP="006218ED">
            <w:pPr>
              <w:spacing w:line="276" w:lineRule="auto"/>
              <w:rPr>
                <w:rFonts w:ascii="Times New Roman" w:eastAsia="Tahoma" w:hAnsi="Times New Roman"/>
                <w:b/>
                <w:sz w:val="24"/>
                <w:szCs w:val="24"/>
              </w:rPr>
            </w:pPr>
            <w:r>
              <w:rPr>
                <w:rFonts w:ascii="Times New Roman" w:eastAsia="Tahoma" w:hAnsi="Times New Roman"/>
                <w:b/>
                <w:sz w:val="24"/>
                <w:szCs w:val="24"/>
              </w:rPr>
              <w:t>DURATION(HOURS)</w:t>
            </w:r>
          </w:p>
        </w:tc>
      </w:tr>
      <w:tr w:rsidR="004A1B66" w14:paraId="7DBA4E93" w14:textId="77777777" w:rsidTr="006218ED">
        <w:tc>
          <w:tcPr>
            <w:tcW w:w="805" w:type="dxa"/>
          </w:tcPr>
          <w:p w14:paraId="399599CC" w14:textId="77777777" w:rsidR="004A1B66" w:rsidRPr="00AA38CF" w:rsidRDefault="004A1B66">
            <w:pPr>
              <w:pStyle w:val="ListParagraph"/>
              <w:numPr>
                <w:ilvl w:val="0"/>
                <w:numId w:val="253"/>
              </w:numPr>
              <w:spacing w:after="0" w:line="276" w:lineRule="auto"/>
              <w:rPr>
                <w:rFonts w:eastAsia="Tahoma"/>
                <w:b/>
                <w:kern w:val="0"/>
                <w:szCs w:val="24"/>
              </w:rPr>
            </w:pPr>
          </w:p>
        </w:tc>
        <w:tc>
          <w:tcPr>
            <w:tcW w:w="4964" w:type="dxa"/>
          </w:tcPr>
          <w:p w14:paraId="3B3A067E" w14:textId="77777777" w:rsidR="004A1B66" w:rsidRDefault="004A1B66" w:rsidP="004A1B66">
            <w:pPr>
              <w:spacing w:line="276" w:lineRule="auto"/>
              <w:rPr>
                <w:rFonts w:ascii="Times New Roman" w:eastAsia="Tahoma" w:hAnsi="Times New Roman"/>
                <w:b/>
                <w:sz w:val="24"/>
                <w:szCs w:val="24"/>
              </w:rPr>
            </w:pPr>
            <w:r w:rsidRPr="000602DC">
              <w:rPr>
                <w:rFonts w:ascii="Times New Roman" w:eastAsia="Tahoma" w:hAnsi="Times New Roman"/>
                <w:sz w:val="24"/>
                <w:szCs w:val="24"/>
              </w:rPr>
              <w:t xml:space="preserve">Apply self-management skills </w:t>
            </w:r>
          </w:p>
        </w:tc>
        <w:tc>
          <w:tcPr>
            <w:tcW w:w="2861" w:type="dxa"/>
          </w:tcPr>
          <w:p w14:paraId="3C17F261" w14:textId="6E8D489C" w:rsidR="004A1B66" w:rsidRPr="004A1B66" w:rsidRDefault="004A1B66" w:rsidP="004A1B66">
            <w:pPr>
              <w:spacing w:line="276" w:lineRule="auto"/>
              <w:rPr>
                <w:rFonts w:ascii="Times New Roman" w:eastAsia="Tahoma" w:hAnsi="Times New Roman"/>
                <w:b/>
                <w:sz w:val="24"/>
                <w:szCs w:val="24"/>
              </w:rPr>
            </w:pPr>
            <w:r w:rsidRPr="004A1B66">
              <w:rPr>
                <w:rFonts w:ascii="Times New Roman" w:hAnsi="Times New Roman"/>
                <w:sz w:val="24"/>
                <w:szCs w:val="24"/>
              </w:rPr>
              <w:t>10</w:t>
            </w:r>
          </w:p>
        </w:tc>
      </w:tr>
      <w:tr w:rsidR="004A1B66" w14:paraId="2810CF0F" w14:textId="77777777" w:rsidTr="006218ED">
        <w:tc>
          <w:tcPr>
            <w:tcW w:w="805" w:type="dxa"/>
          </w:tcPr>
          <w:p w14:paraId="6F654759" w14:textId="77777777" w:rsidR="004A1B66" w:rsidRPr="00AA38CF" w:rsidRDefault="004A1B66">
            <w:pPr>
              <w:pStyle w:val="ListParagraph"/>
              <w:numPr>
                <w:ilvl w:val="0"/>
                <w:numId w:val="253"/>
              </w:numPr>
              <w:spacing w:after="0" w:line="276" w:lineRule="auto"/>
              <w:rPr>
                <w:rFonts w:eastAsia="Tahoma"/>
                <w:b/>
                <w:kern w:val="0"/>
                <w:szCs w:val="24"/>
              </w:rPr>
            </w:pPr>
          </w:p>
        </w:tc>
        <w:tc>
          <w:tcPr>
            <w:tcW w:w="4964" w:type="dxa"/>
          </w:tcPr>
          <w:p w14:paraId="1B6F1B8B" w14:textId="77777777" w:rsidR="004A1B66" w:rsidRDefault="004A1B66" w:rsidP="004A1B66">
            <w:pPr>
              <w:spacing w:line="276" w:lineRule="auto"/>
              <w:rPr>
                <w:rFonts w:ascii="Times New Roman" w:eastAsia="Tahoma" w:hAnsi="Times New Roman"/>
                <w:b/>
                <w:sz w:val="24"/>
                <w:szCs w:val="24"/>
              </w:rPr>
            </w:pPr>
            <w:r w:rsidRPr="000602DC">
              <w:rPr>
                <w:rFonts w:ascii="Times New Roman" w:eastAsia="Tahoma" w:hAnsi="Times New Roman"/>
                <w:sz w:val="24"/>
                <w:szCs w:val="24"/>
              </w:rPr>
              <w:t xml:space="preserve">Promote ethical practices and values </w:t>
            </w:r>
          </w:p>
        </w:tc>
        <w:tc>
          <w:tcPr>
            <w:tcW w:w="2861" w:type="dxa"/>
          </w:tcPr>
          <w:p w14:paraId="108060DE" w14:textId="306A4EBF" w:rsidR="004A1B66" w:rsidRPr="004A1B66" w:rsidRDefault="004A1B66" w:rsidP="004A1B66">
            <w:pPr>
              <w:spacing w:line="276" w:lineRule="auto"/>
              <w:rPr>
                <w:rFonts w:ascii="Times New Roman" w:eastAsia="Tahoma" w:hAnsi="Times New Roman"/>
                <w:b/>
                <w:sz w:val="24"/>
                <w:szCs w:val="24"/>
              </w:rPr>
            </w:pPr>
            <w:r w:rsidRPr="004A1B66">
              <w:rPr>
                <w:rFonts w:ascii="Times New Roman" w:hAnsi="Times New Roman"/>
                <w:sz w:val="24"/>
                <w:szCs w:val="24"/>
              </w:rPr>
              <w:t>4</w:t>
            </w:r>
          </w:p>
        </w:tc>
      </w:tr>
      <w:tr w:rsidR="004A1B66" w14:paraId="0F03D541" w14:textId="77777777" w:rsidTr="006218ED">
        <w:tc>
          <w:tcPr>
            <w:tcW w:w="805" w:type="dxa"/>
          </w:tcPr>
          <w:p w14:paraId="27E444F2" w14:textId="77777777" w:rsidR="004A1B66" w:rsidRPr="00AA38CF" w:rsidRDefault="004A1B66">
            <w:pPr>
              <w:pStyle w:val="ListParagraph"/>
              <w:numPr>
                <w:ilvl w:val="0"/>
                <w:numId w:val="253"/>
              </w:numPr>
              <w:spacing w:after="0" w:line="276" w:lineRule="auto"/>
              <w:rPr>
                <w:rFonts w:eastAsia="Tahoma"/>
                <w:b/>
                <w:kern w:val="0"/>
                <w:szCs w:val="24"/>
              </w:rPr>
            </w:pPr>
          </w:p>
        </w:tc>
        <w:tc>
          <w:tcPr>
            <w:tcW w:w="4964" w:type="dxa"/>
          </w:tcPr>
          <w:p w14:paraId="7B35D13A" w14:textId="77777777" w:rsidR="004A1B66" w:rsidRDefault="004A1B66" w:rsidP="004A1B66">
            <w:pPr>
              <w:spacing w:line="276" w:lineRule="auto"/>
              <w:rPr>
                <w:rFonts w:ascii="Times New Roman" w:eastAsia="Tahoma" w:hAnsi="Times New Roman"/>
                <w:b/>
                <w:sz w:val="24"/>
                <w:szCs w:val="24"/>
              </w:rPr>
            </w:pPr>
            <w:r w:rsidRPr="000602DC">
              <w:rPr>
                <w:rFonts w:ascii="Times New Roman" w:eastAsia="Tahoma" w:hAnsi="Times New Roman"/>
                <w:sz w:val="24"/>
                <w:szCs w:val="24"/>
              </w:rPr>
              <w:t xml:space="preserve">Promote </w:t>
            </w:r>
            <w:r>
              <w:rPr>
                <w:rFonts w:ascii="Times New Roman" w:eastAsia="Tahoma" w:hAnsi="Times New Roman"/>
                <w:sz w:val="24"/>
                <w:szCs w:val="24"/>
              </w:rPr>
              <w:t>t</w:t>
            </w:r>
            <w:r w:rsidRPr="000602DC">
              <w:rPr>
                <w:rFonts w:ascii="Times New Roman" w:eastAsia="Tahoma" w:hAnsi="Times New Roman"/>
                <w:sz w:val="24"/>
                <w:szCs w:val="24"/>
              </w:rPr>
              <w:t>eamwork</w:t>
            </w:r>
          </w:p>
        </w:tc>
        <w:tc>
          <w:tcPr>
            <w:tcW w:w="2861" w:type="dxa"/>
          </w:tcPr>
          <w:p w14:paraId="5AA88BB0" w14:textId="4D6F8C30" w:rsidR="004A1B66" w:rsidRPr="004A1B66" w:rsidRDefault="004A1B66" w:rsidP="004A1B66">
            <w:pPr>
              <w:spacing w:line="276" w:lineRule="auto"/>
              <w:rPr>
                <w:rFonts w:ascii="Times New Roman" w:eastAsia="Tahoma" w:hAnsi="Times New Roman"/>
                <w:b/>
                <w:sz w:val="24"/>
                <w:szCs w:val="24"/>
              </w:rPr>
            </w:pPr>
            <w:r w:rsidRPr="004A1B66">
              <w:rPr>
                <w:rFonts w:ascii="Times New Roman" w:hAnsi="Times New Roman"/>
                <w:sz w:val="24"/>
                <w:szCs w:val="24"/>
              </w:rPr>
              <w:t>10</w:t>
            </w:r>
          </w:p>
        </w:tc>
      </w:tr>
      <w:tr w:rsidR="004A1B66" w14:paraId="5CD5EA61" w14:textId="77777777" w:rsidTr="006218ED">
        <w:tc>
          <w:tcPr>
            <w:tcW w:w="805" w:type="dxa"/>
          </w:tcPr>
          <w:p w14:paraId="2118CAD3" w14:textId="77777777" w:rsidR="004A1B66" w:rsidRPr="00AA38CF" w:rsidRDefault="004A1B66">
            <w:pPr>
              <w:pStyle w:val="ListParagraph"/>
              <w:numPr>
                <w:ilvl w:val="0"/>
                <w:numId w:val="253"/>
              </w:numPr>
              <w:spacing w:after="0" w:line="276" w:lineRule="auto"/>
              <w:rPr>
                <w:rFonts w:eastAsia="Tahoma"/>
                <w:b/>
                <w:kern w:val="0"/>
                <w:szCs w:val="24"/>
              </w:rPr>
            </w:pPr>
          </w:p>
        </w:tc>
        <w:tc>
          <w:tcPr>
            <w:tcW w:w="4964" w:type="dxa"/>
          </w:tcPr>
          <w:p w14:paraId="4F29BA92" w14:textId="77777777" w:rsidR="004A1B66" w:rsidRDefault="004A1B66" w:rsidP="004A1B66">
            <w:pPr>
              <w:spacing w:line="276" w:lineRule="auto"/>
              <w:rPr>
                <w:rFonts w:ascii="Times New Roman" w:eastAsia="Tahoma" w:hAnsi="Times New Roman"/>
                <w:b/>
                <w:sz w:val="24"/>
                <w:szCs w:val="24"/>
              </w:rPr>
            </w:pPr>
            <w:r w:rsidRPr="000602DC">
              <w:rPr>
                <w:rFonts w:ascii="Times New Roman" w:eastAsia="Tahoma" w:hAnsi="Times New Roman"/>
                <w:sz w:val="24"/>
                <w:szCs w:val="24"/>
              </w:rPr>
              <w:t>Maintain professional and personal development</w:t>
            </w:r>
          </w:p>
        </w:tc>
        <w:tc>
          <w:tcPr>
            <w:tcW w:w="2861" w:type="dxa"/>
          </w:tcPr>
          <w:p w14:paraId="0EE75C8B" w14:textId="072E923E" w:rsidR="004A1B66" w:rsidRPr="004A1B66" w:rsidRDefault="004A1B66" w:rsidP="004A1B66">
            <w:pPr>
              <w:spacing w:line="276" w:lineRule="auto"/>
              <w:rPr>
                <w:rFonts w:ascii="Times New Roman" w:eastAsia="Tahoma" w:hAnsi="Times New Roman"/>
                <w:b/>
                <w:sz w:val="24"/>
                <w:szCs w:val="24"/>
              </w:rPr>
            </w:pPr>
            <w:r w:rsidRPr="004A1B66">
              <w:rPr>
                <w:rFonts w:ascii="Times New Roman" w:hAnsi="Times New Roman"/>
                <w:sz w:val="24"/>
                <w:szCs w:val="24"/>
              </w:rPr>
              <w:t>10</w:t>
            </w:r>
          </w:p>
        </w:tc>
      </w:tr>
      <w:tr w:rsidR="004A1B66" w14:paraId="035DFCC1" w14:textId="77777777" w:rsidTr="006218ED">
        <w:tc>
          <w:tcPr>
            <w:tcW w:w="805" w:type="dxa"/>
          </w:tcPr>
          <w:p w14:paraId="158D79AF" w14:textId="77777777" w:rsidR="004A1B66" w:rsidRPr="00AA38CF" w:rsidRDefault="004A1B66">
            <w:pPr>
              <w:pStyle w:val="ListParagraph"/>
              <w:numPr>
                <w:ilvl w:val="0"/>
                <w:numId w:val="253"/>
              </w:numPr>
              <w:spacing w:after="0" w:line="276" w:lineRule="auto"/>
              <w:rPr>
                <w:rFonts w:eastAsia="Tahoma"/>
                <w:b/>
                <w:kern w:val="0"/>
                <w:szCs w:val="24"/>
              </w:rPr>
            </w:pPr>
          </w:p>
        </w:tc>
        <w:tc>
          <w:tcPr>
            <w:tcW w:w="4964" w:type="dxa"/>
          </w:tcPr>
          <w:p w14:paraId="6F81FE5F" w14:textId="77777777" w:rsidR="004A1B66" w:rsidRDefault="004A1B66" w:rsidP="004A1B66">
            <w:pPr>
              <w:spacing w:line="276" w:lineRule="auto"/>
              <w:rPr>
                <w:rFonts w:ascii="Times New Roman" w:eastAsia="Tahoma" w:hAnsi="Times New Roman"/>
                <w:b/>
                <w:sz w:val="24"/>
                <w:szCs w:val="24"/>
              </w:rPr>
            </w:pPr>
            <w:r w:rsidRPr="000602DC">
              <w:rPr>
                <w:rFonts w:ascii="Times New Roman" w:eastAsia="Tahoma" w:hAnsi="Times New Roman"/>
                <w:sz w:val="24"/>
                <w:szCs w:val="24"/>
              </w:rPr>
              <w:t xml:space="preserve">Apply </w:t>
            </w:r>
            <w:r>
              <w:rPr>
                <w:rFonts w:ascii="Times New Roman" w:eastAsia="Tahoma" w:hAnsi="Times New Roman"/>
                <w:sz w:val="24"/>
                <w:szCs w:val="24"/>
              </w:rPr>
              <w:t>p</w:t>
            </w:r>
            <w:r w:rsidRPr="000602DC">
              <w:rPr>
                <w:rFonts w:ascii="Times New Roman" w:eastAsia="Tahoma" w:hAnsi="Times New Roman"/>
                <w:sz w:val="24"/>
                <w:szCs w:val="24"/>
              </w:rPr>
              <w:t xml:space="preserve">roblem-solving skills </w:t>
            </w:r>
          </w:p>
        </w:tc>
        <w:tc>
          <w:tcPr>
            <w:tcW w:w="2861" w:type="dxa"/>
          </w:tcPr>
          <w:p w14:paraId="69086D82" w14:textId="2A15AE4B" w:rsidR="004A1B66" w:rsidRPr="004A1B66" w:rsidRDefault="004A1B66" w:rsidP="004A1B66">
            <w:pPr>
              <w:spacing w:line="276" w:lineRule="auto"/>
              <w:rPr>
                <w:rFonts w:ascii="Times New Roman" w:eastAsia="Tahoma" w:hAnsi="Times New Roman"/>
                <w:b/>
                <w:sz w:val="24"/>
                <w:szCs w:val="24"/>
              </w:rPr>
            </w:pPr>
            <w:r w:rsidRPr="004A1B66">
              <w:rPr>
                <w:rFonts w:ascii="Times New Roman" w:hAnsi="Times New Roman"/>
                <w:sz w:val="24"/>
                <w:szCs w:val="24"/>
              </w:rPr>
              <w:t>4</w:t>
            </w:r>
          </w:p>
        </w:tc>
      </w:tr>
      <w:tr w:rsidR="004A1B66" w14:paraId="209165E7" w14:textId="77777777" w:rsidTr="006218ED">
        <w:tc>
          <w:tcPr>
            <w:tcW w:w="805" w:type="dxa"/>
          </w:tcPr>
          <w:p w14:paraId="47B63A80" w14:textId="77777777" w:rsidR="004A1B66" w:rsidRPr="00AA38CF" w:rsidRDefault="004A1B66">
            <w:pPr>
              <w:pStyle w:val="ListParagraph"/>
              <w:numPr>
                <w:ilvl w:val="0"/>
                <w:numId w:val="253"/>
              </w:numPr>
              <w:spacing w:after="0" w:line="276" w:lineRule="auto"/>
              <w:rPr>
                <w:rFonts w:eastAsia="Tahoma"/>
                <w:b/>
                <w:kern w:val="0"/>
                <w:szCs w:val="24"/>
              </w:rPr>
            </w:pPr>
          </w:p>
        </w:tc>
        <w:tc>
          <w:tcPr>
            <w:tcW w:w="4964" w:type="dxa"/>
          </w:tcPr>
          <w:p w14:paraId="34EF17CB" w14:textId="77777777" w:rsidR="004A1B66" w:rsidRDefault="004A1B66" w:rsidP="004A1B66">
            <w:pPr>
              <w:spacing w:line="276" w:lineRule="auto"/>
              <w:rPr>
                <w:rFonts w:ascii="Times New Roman" w:eastAsia="Tahoma" w:hAnsi="Times New Roman"/>
                <w:b/>
                <w:sz w:val="24"/>
                <w:szCs w:val="24"/>
              </w:rPr>
            </w:pPr>
            <w:r w:rsidRPr="000602DC">
              <w:rPr>
                <w:rFonts w:ascii="Times New Roman" w:eastAsia="Tahoma" w:hAnsi="Times New Roman"/>
                <w:sz w:val="24"/>
                <w:szCs w:val="24"/>
              </w:rPr>
              <w:t xml:space="preserve">Promote </w:t>
            </w:r>
            <w:r>
              <w:rPr>
                <w:rFonts w:ascii="Times New Roman" w:eastAsia="Tahoma" w:hAnsi="Times New Roman"/>
                <w:sz w:val="24"/>
                <w:szCs w:val="24"/>
              </w:rPr>
              <w:t>c</w:t>
            </w:r>
            <w:r w:rsidRPr="000602DC">
              <w:rPr>
                <w:rFonts w:ascii="Times New Roman" w:eastAsia="Tahoma" w:hAnsi="Times New Roman"/>
                <w:sz w:val="24"/>
                <w:szCs w:val="24"/>
              </w:rPr>
              <w:t>ustomer care.</w:t>
            </w:r>
          </w:p>
        </w:tc>
        <w:tc>
          <w:tcPr>
            <w:tcW w:w="2861" w:type="dxa"/>
          </w:tcPr>
          <w:p w14:paraId="537091AC" w14:textId="6209F571" w:rsidR="004A1B66" w:rsidRPr="004A1B66" w:rsidRDefault="004A1B66" w:rsidP="004A1B66">
            <w:pPr>
              <w:spacing w:line="276" w:lineRule="auto"/>
              <w:rPr>
                <w:rFonts w:ascii="Times New Roman" w:eastAsia="Tahoma" w:hAnsi="Times New Roman"/>
                <w:b/>
                <w:sz w:val="24"/>
                <w:szCs w:val="24"/>
              </w:rPr>
            </w:pPr>
            <w:r w:rsidRPr="004A1B66">
              <w:rPr>
                <w:rFonts w:ascii="Times New Roman" w:hAnsi="Times New Roman"/>
                <w:sz w:val="24"/>
                <w:szCs w:val="24"/>
              </w:rPr>
              <w:t>2</w:t>
            </w:r>
          </w:p>
        </w:tc>
      </w:tr>
      <w:tr w:rsidR="004A6325" w14:paraId="4704C57D" w14:textId="77777777" w:rsidTr="006218ED">
        <w:tc>
          <w:tcPr>
            <w:tcW w:w="805" w:type="dxa"/>
          </w:tcPr>
          <w:p w14:paraId="04FF1069" w14:textId="77777777" w:rsidR="004A6325" w:rsidRDefault="004A6325" w:rsidP="006218ED">
            <w:pPr>
              <w:spacing w:line="276" w:lineRule="auto"/>
              <w:rPr>
                <w:rFonts w:ascii="Times New Roman" w:eastAsia="Tahoma" w:hAnsi="Times New Roman"/>
                <w:b/>
                <w:sz w:val="24"/>
                <w:szCs w:val="24"/>
              </w:rPr>
            </w:pPr>
          </w:p>
        </w:tc>
        <w:tc>
          <w:tcPr>
            <w:tcW w:w="4964" w:type="dxa"/>
          </w:tcPr>
          <w:p w14:paraId="4825362E" w14:textId="77777777" w:rsidR="004A6325" w:rsidRDefault="004A6325" w:rsidP="006218ED">
            <w:pPr>
              <w:spacing w:line="276" w:lineRule="auto"/>
              <w:rPr>
                <w:rFonts w:ascii="Times New Roman" w:eastAsia="Tahoma" w:hAnsi="Times New Roman"/>
                <w:b/>
                <w:sz w:val="24"/>
                <w:szCs w:val="24"/>
              </w:rPr>
            </w:pPr>
            <w:r>
              <w:rPr>
                <w:rFonts w:ascii="Times New Roman" w:eastAsia="Tahoma" w:hAnsi="Times New Roman"/>
                <w:b/>
                <w:sz w:val="24"/>
                <w:szCs w:val="24"/>
              </w:rPr>
              <w:t>TOTAL HOURS</w:t>
            </w:r>
          </w:p>
        </w:tc>
        <w:tc>
          <w:tcPr>
            <w:tcW w:w="2861" w:type="dxa"/>
          </w:tcPr>
          <w:p w14:paraId="569C58BA" w14:textId="77777777" w:rsidR="004A6325" w:rsidRDefault="004A6325" w:rsidP="006218ED">
            <w:pPr>
              <w:spacing w:line="276" w:lineRule="auto"/>
              <w:rPr>
                <w:rFonts w:ascii="Times New Roman" w:eastAsia="Tahoma" w:hAnsi="Times New Roman"/>
                <w:b/>
                <w:sz w:val="24"/>
                <w:szCs w:val="24"/>
              </w:rPr>
            </w:pPr>
            <w:r>
              <w:rPr>
                <w:rFonts w:ascii="Times New Roman" w:eastAsia="Tahoma" w:hAnsi="Times New Roman"/>
                <w:b/>
                <w:sz w:val="24"/>
                <w:szCs w:val="24"/>
              </w:rPr>
              <w:t>40</w:t>
            </w:r>
          </w:p>
        </w:tc>
      </w:tr>
    </w:tbl>
    <w:p w14:paraId="1D193829" w14:textId="77777777" w:rsidR="004A6325" w:rsidRPr="00AB647F" w:rsidRDefault="004A6325" w:rsidP="004A6325">
      <w:pPr>
        <w:spacing w:after="0" w:line="276" w:lineRule="auto"/>
        <w:ind w:left="720"/>
        <w:rPr>
          <w:rFonts w:ascii="Times New Roman" w:eastAsia="Tahoma" w:hAnsi="Times New Roman" w:cs="Times New Roman"/>
          <w:b/>
          <w:kern w:val="0"/>
          <w:sz w:val="24"/>
          <w:szCs w:val="24"/>
          <w14:ligatures w14:val="none"/>
        </w:rPr>
      </w:pPr>
    </w:p>
    <w:p w14:paraId="6B8C3803" w14:textId="77777777" w:rsidR="004A6325" w:rsidRPr="00AB647F" w:rsidRDefault="004A6325" w:rsidP="004A6325">
      <w:pPr>
        <w:spacing w:after="0" w:line="276" w:lineRule="auto"/>
        <w:jc w:val="both"/>
        <w:rPr>
          <w:rFonts w:ascii="Times New Roman" w:eastAsia="Tahoma" w:hAnsi="Times New Roman" w:cs="Times New Roman"/>
          <w:b/>
          <w:kern w:val="0"/>
          <w:sz w:val="24"/>
          <w:szCs w:val="24"/>
          <w14:ligatures w14:val="none"/>
        </w:rPr>
      </w:pPr>
      <w:r w:rsidRPr="00AB647F">
        <w:rPr>
          <w:rFonts w:ascii="Times New Roman" w:eastAsia="Tahoma" w:hAnsi="Times New Roman" w:cs="Times New Roman"/>
          <w:b/>
          <w:kern w:val="0"/>
          <w:sz w:val="24"/>
          <w:szCs w:val="24"/>
          <w14:ligatures w14:val="none"/>
        </w:rPr>
        <w:t>Learning Outcomes, Content, and Suggested Assessment Methods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3726"/>
        <w:gridCol w:w="2834"/>
      </w:tblGrid>
      <w:tr w:rsidR="004A6325" w:rsidRPr="00AB647F" w14:paraId="1CB6B4C4" w14:textId="77777777" w:rsidTr="006218ED">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7D4DB0FD" w14:textId="77777777" w:rsidR="004A6325" w:rsidRPr="00AB647F" w:rsidRDefault="004A6325" w:rsidP="006218ED">
            <w:pPr>
              <w:spacing w:before="120" w:after="0" w:line="276" w:lineRule="auto"/>
              <w:rPr>
                <w:rFonts w:ascii="Times New Roman" w:eastAsia="Tahoma" w:hAnsi="Times New Roman" w:cs="Times New Roman"/>
                <w:b/>
                <w:kern w:val="0"/>
                <w:sz w:val="24"/>
                <w:szCs w:val="24"/>
                <w14:ligatures w14:val="none"/>
              </w:rPr>
            </w:pPr>
            <w:r w:rsidRPr="00AB647F">
              <w:rPr>
                <w:rFonts w:ascii="Times New Roman" w:eastAsia="Tahoma" w:hAnsi="Times New Roman" w:cs="Times New Roman"/>
                <w:b/>
                <w:kern w:val="0"/>
                <w:sz w:val="24"/>
                <w:szCs w:val="24"/>
                <w14:ligatures w14:val="none"/>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auto"/>
          </w:tcPr>
          <w:p w14:paraId="288BDB50" w14:textId="77777777" w:rsidR="004A6325" w:rsidRPr="00AB647F" w:rsidRDefault="004A6325" w:rsidP="006218ED">
            <w:pPr>
              <w:spacing w:before="120" w:after="0" w:line="276" w:lineRule="auto"/>
              <w:ind w:left="357" w:hanging="357"/>
              <w:rPr>
                <w:rFonts w:ascii="Times New Roman" w:eastAsia="Tahoma" w:hAnsi="Times New Roman" w:cs="Times New Roman"/>
                <w:b/>
                <w:kern w:val="0"/>
                <w:sz w:val="24"/>
                <w:szCs w:val="24"/>
                <w14:ligatures w14:val="none"/>
              </w:rPr>
            </w:pPr>
            <w:r w:rsidRPr="00AB647F">
              <w:rPr>
                <w:rFonts w:ascii="Times New Roman" w:eastAsia="Tahoma" w:hAnsi="Times New Roman" w:cs="Times New Roman"/>
                <w:b/>
                <w:kern w:val="0"/>
                <w:sz w:val="24"/>
                <w:szCs w:val="24"/>
                <w14:ligatures w14:val="none"/>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18695A37" w14:textId="77777777" w:rsidR="004A6325" w:rsidRPr="00AB647F" w:rsidRDefault="004A6325" w:rsidP="006218ED">
            <w:pPr>
              <w:spacing w:before="120" w:after="0" w:line="276" w:lineRule="auto"/>
              <w:rPr>
                <w:rFonts w:ascii="Times New Roman" w:eastAsia="Tahoma" w:hAnsi="Times New Roman" w:cs="Times New Roman"/>
                <w:b/>
                <w:kern w:val="0"/>
                <w:sz w:val="24"/>
                <w:szCs w:val="24"/>
                <w14:ligatures w14:val="none"/>
              </w:rPr>
            </w:pPr>
            <w:r w:rsidRPr="00AB647F">
              <w:rPr>
                <w:rFonts w:ascii="Times New Roman" w:eastAsia="Tahoma" w:hAnsi="Times New Roman" w:cs="Times New Roman"/>
                <w:b/>
                <w:kern w:val="0"/>
                <w:sz w:val="24"/>
                <w:szCs w:val="24"/>
                <w14:ligatures w14:val="none"/>
              </w:rPr>
              <w:t>Suggested Assessment Methods</w:t>
            </w:r>
          </w:p>
        </w:tc>
      </w:tr>
      <w:tr w:rsidR="004A6325" w:rsidRPr="00AB647F" w14:paraId="03C0B869" w14:textId="77777777" w:rsidTr="006218ED">
        <w:trPr>
          <w:trHeight w:val="841"/>
        </w:trPr>
        <w:tc>
          <w:tcPr>
            <w:tcW w:w="2790" w:type="dxa"/>
            <w:tcBorders>
              <w:top w:val="single" w:sz="4" w:space="0" w:color="000000"/>
              <w:left w:val="single" w:sz="4" w:space="0" w:color="000000"/>
              <w:bottom w:val="single" w:sz="4" w:space="0" w:color="000000"/>
              <w:right w:val="single" w:sz="4" w:space="0" w:color="000000"/>
            </w:tcBorders>
          </w:tcPr>
          <w:p w14:paraId="2841934E" w14:textId="77777777" w:rsidR="004A6325" w:rsidRPr="00AB647F" w:rsidRDefault="004A6325">
            <w:pPr>
              <w:numPr>
                <w:ilvl w:val="0"/>
                <w:numId w:val="242"/>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tcPr>
          <w:p w14:paraId="76BCD17A" w14:textId="77777777" w:rsidR="004A6325" w:rsidRPr="00AB647F" w:rsidRDefault="004A6325">
            <w:pPr>
              <w:numPr>
                <w:ilvl w:val="1"/>
                <w:numId w:val="243"/>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Self-awareness</w:t>
            </w:r>
          </w:p>
          <w:p w14:paraId="44BD33B9" w14:textId="77777777" w:rsidR="004A6325" w:rsidRPr="00AB647F" w:rsidRDefault="004A6325">
            <w:pPr>
              <w:numPr>
                <w:ilvl w:val="1"/>
                <w:numId w:val="243"/>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 xml:space="preserve">Formulating personal vision, mission, and goals </w:t>
            </w:r>
          </w:p>
          <w:p w14:paraId="29762A88" w14:textId="77777777" w:rsidR="004A6325" w:rsidRPr="00AB647F" w:rsidRDefault="004A6325">
            <w:pPr>
              <w:numPr>
                <w:ilvl w:val="1"/>
                <w:numId w:val="243"/>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Healthy lifestyle practices</w:t>
            </w:r>
          </w:p>
          <w:p w14:paraId="354A7395" w14:textId="77777777" w:rsidR="004A6325" w:rsidRPr="00AB647F" w:rsidRDefault="004A6325">
            <w:pPr>
              <w:numPr>
                <w:ilvl w:val="1"/>
                <w:numId w:val="243"/>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Strategies for overcoming work challenges</w:t>
            </w:r>
          </w:p>
          <w:p w14:paraId="0440DC3F" w14:textId="77777777" w:rsidR="004A6325" w:rsidRPr="00AB647F" w:rsidRDefault="004A6325">
            <w:pPr>
              <w:numPr>
                <w:ilvl w:val="1"/>
                <w:numId w:val="243"/>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Emotional intelligence</w:t>
            </w:r>
          </w:p>
          <w:p w14:paraId="474E0A71" w14:textId="77777777" w:rsidR="004A6325" w:rsidRPr="00AB647F" w:rsidRDefault="004A6325">
            <w:pPr>
              <w:numPr>
                <w:ilvl w:val="1"/>
                <w:numId w:val="243"/>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 xml:space="preserve"> Coping with Work Stress.</w:t>
            </w:r>
          </w:p>
          <w:p w14:paraId="17F37BAD" w14:textId="77777777" w:rsidR="004A6325" w:rsidRPr="00AB647F" w:rsidRDefault="004A6325">
            <w:pPr>
              <w:numPr>
                <w:ilvl w:val="1"/>
                <w:numId w:val="243"/>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 xml:space="preserve">Assertiveness versus aggressiveness and passiveness </w:t>
            </w:r>
          </w:p>
          <w:p w14:paraId="72DC6187" w14:textId="77777777" w:rsidR="004A6325" w:rsidRPr="00AB647F" w:rsidRDefault="004A6325">
            <w:pPr>
              <w:numPr>
                <w:ilvl w:val="1"/>
                <w:numId w:val="243"/>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 xml:space="preserve">Developing and maintaining high self-esteem </w:t>
            </w:r>
          </w:p>
          <w:p w14:paraId="0B967567" w14:textId="77777777" w:rsidR="004A6325" w:rsidRPr="00AB647F" w:rsidRDefault="004A6325">
            <w:pPr>
              <w:numPr>
                <w:ilvl w:val="1"/>
                <w:numId w:val="243"/>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 xml:space="preserve">Developing and maintaining positive self-image </w:t>
            </w:r>
          </w:p>
          <w:p w14:paraId="26229F8D" w14:textId="77777777" w:rsidR="004A6325" w:rsidRPr="00AB647F" w:rsidRDefault="004A6325">
            <w:pPr>
              <w:numPr>
                <w:ilvl w:val="1"/>
                <w:numId w:val="243"/>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Time management</w:t>
            </w:r>
          </w:p>
          <w:p w14:paraId="194FA15E" w14:textId="77777777" w:rsidR="004A6325" w:rsidRPr="00AB647F" w:rsidRDefault="004A6325">
            <w:pPr>
              <w:numPr>
                <w:ilvl w:val="1"/>
                <w:numId w:val="243"/>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Setting performance targets</w:t>
            </w:r>
          </w:p>
          <w:p w14:paraId="1EEE4F05" w14:textId="77777777" w:rsidR="004A6325" w:rsidRPr="00AB647F" w:rsidRDefault="004A6325">
            <w:pPr>
              <w:numPr>
                <w:ilvl w:val="1"/>
                <w:numId w:val="243"/>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tcPr>
          <w:p w14:paraId="375A2B50" w14:textId="77777777" w:rsidR="004A6325" w:rsidRPr="00AB647F" w:rsidRDefault="004A6325">
            <w:pPr>
              <w:numPr>
                <w:ilvl w:val="0"/>
                <w:numId w:val="244"/>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Written Assessment</w:t>
            </w:r>
          </w:p>
          <w:p w14:paraId="193C7441" w14:textId="77777777" w:rsidR="004A6325" w:rsidRPr="00AB647F" w:rsidRDefault="004A6325">
            <w:pPr>
              <w:numPr>
                <w:ilvl w:val="0"/>
                <w:numId w:val="244"/>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 xml:space="preserve">Oral Questioning </w:t>
            </w:r>
          </w:p>
          <w:p w14:paraId="3F44B36F" w14:textId="77777777" w:rsidR="004A6325" w:rsidRPr="00AB647F" w:rsidRDefault="004A6325">
            <w:pPr>
              <w:numPr>
                <w:ilvl w:val="0"/>
                <w:numId w:val="244"/>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Practical Assessment</w:t>
            </w:r>
          </w:p>
          <w:p w14:paraId="49A490A6" w14:textId="77777777" w:rsidR="004A6325" w:rsidRPr="00AB647F" w:rsidRDefault="004A6325">
            <w:pPr>
              <w:numPr>
                <w:ilvl w:val="0"/>
                <w:numId w:val="244"/>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Project</w:t>
            </w:r>
          </w:p>
          <w:p w14:paraId="494E1CA7" w14:textId="77777777" w:rsidR="004A6325" w:rsidRPr="00AB647F" w:rsidRDefault="004A6325">
            <w:pPr>
              <w:numPr>
                <w:ilvl w:val="0"/>
                <w:numId w:val="244"/>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Third party report</w:t>
            </w:r>
          </w:p>
          <w:p w14:paraId="54ADFF2B" w14:textId="77777777" w:rsidR="004A6325" w:rsidRPr="00AB647F" w:rsidRDefault="004A6325">
            <w:pPr>
              <w:numPr>
                <w:ilvl w:val="0"/>
                <w:numId w:val="244"/>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Portfolio of evidence</w:t>
            </w:r>
          </w:p>
          <w:p w14:paraId="3222FFEB" w14:textId="77777777" w:rsidR="004A6325" w:rsidRPr="00AB647F" w:rsidRDefault="004A6325" w:rsidP="006218ED">
            <w:pPr>
              <w:pBdr>
                <w:between w:val="nil"/>
              </w:pBdr>
              <w:spacing w:after="0" w:line="276" w:lineRule="auto"/>
              <w:ind w:left="860"/>
              <w:rPr>
                <w:rFonts w:ascii="Times New Roman" w:eastAsia="Tahoma" w:hAnsi="Times New Roman" w:cs="Times New Roman"/>
                <w:kern w:val="0"/>
                <w:sz w:val="24"/>
                <w:szCs w:val="24"/>
                <w14:ligatures w14:val="none"/>
              </w:rPr>
            </w:pPr>
          </w:p>
        </w:tc>
      </w:tr>
      <w:tr w:rsidR="004A6325" w:rsidRPr="00AB647F" w14:paraId="303628BB" w14:textId="77777777" w:rsidTr="006218ED">
        <w:trPr>
          <w:trHeight w:val="841"/>
        </w:trPr>
        <w:tc>
          <w:tcPr>
            <w:tcW w:w="2790" w:type="dxa"/>
            <w:tcBorders>
              <w:top w:val="single" w:sz="4" w:space="0" w:color="000000"/>
              <w:left w:val="single" w:sz="4" w:space="0" w:color="000000"/>
              <w:bottom w:val="single" w:sz="4" w:space="0" w:color="000000"/>
              <w:right w:val="single" w:sz="4" w:space="0" w:color="000000"/>
            </w:tcBorders>
          </w:tcPr>
          <w:p w14:paraId="136F460D" w14:textId="77777777" w:rsidR="004A6325" w:rsidRPr="00AB647F" w:rsidRDefault="004A6325">
            <w:pPr>
              <w:numPr>
                <w:ilvl w:val="0"/>
                <w:numId w:val="242"/>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 xml:space="preserve">Promote ethical practices and values </w:t>
            </w:r>
          </w:p>
        </w:tc>
        <w:tc>
          <w:tcPr>
            <w:tcW w:w="3726" w:type="dxa"/>
            <w:tcBorders>
              <w:top w:val="single" w:sz="4" w:space="0" w:color="000000"/>
              <w:left w:val="single" w:sz="4" w:space="0" w:color="000000"/>
              <w:bottom w:val="single" w:sz="4" w:space="0" w:color="000000"/>
              <w:right w:val="single" w:sz="4" w:space="0" w:color="000000"/>
            </w:tcBorders>
          </w:tcPr>
          <w:p w14:paraId="2EDF1327" w14:textId="77777777" w:rsidR="004A6325" w:rsidRPr="00AB647F" w:rsidRDefault="004A6325">
            <w:pPr>
              <w:numPr>
                <w:ilvl w:val="1"/>
                <w:numId w:val="245"/>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Integrity</w:t>
            </w:r>
          </w:p>
          <w:p w14:paraId="3EEE7C03" w14:textId="77777777" w:rsidR="004A6325" w:rsidRPr="00AB647F" w:rsidRDefault="004A6325">
            <w:pPr>
              <w:numPr>
                <w:ilvl w:val="1"/>
                <w:numId w:val="245"/>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Core Values, ethics and beliefs</w:t>
            </w:r>
          </w:p>
          <w:p w14:paraId="5E184572" w14:textId="77777777" w:rsidR="004A6325" w:rsidRPr="00AB647F" w:rsidRDefault="004A6325">
            <w:pPr>
              <w:numPr>
                <w:ilvl w:val="1"/>
                <w:numId w:val="245"/>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Patriotism</w:t>
            </w:r>
          </w:p>
          <w:p w14:paraId="642D15C1" w14:textId="77777777" w:rsidR="004A6325" w:rsidRPr="00AB647F" w:rsidRDefault="004A6325">
            <w:pPr>
              <w:numPr>
                <w:ilvl w:val="1"/>
                <w:numId w:val="245"/>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Professionalism</w:t>
            </w:r>
          </w:p>
          <w:p w14:paraId="30A88A2B" w14:textId="77777777" w:rsidR="004A6325" w:rsidRPr="00AB647F" w:rsidRDefault="004A6325">
            <w:pPr>
              <w:numPr>
                <w:ilvl w:val="1"/>
                <w:numId w:val="245"/>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Organizational codes of conduct</w:t>
            </w:r>
          </w:p>
          <w:p w14:paraId="4CC97387" w14:textId="77777777" w:rsidR="004A6325" w:rsidRPr="00AB647F" w:rsidRDefault="004A6325">
            <w:pPr>
              <w:numPr>
                <w:ilvl w:val="1"/>
                <w:numId w:val="245"/>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Industry policies and procedures</w:t>
            </w:r>
          </w:p>
        </w:tc>
        <w:tc>
          <w:tcPr>
            <w:tcW w:w="2834" w:type="dxa"/>
            <w:tcBorders>
              <w:top w:val="single" w:sz="4" w:space="0" w:color="000000"/>
              <w:left w:val="single" w:sz="4" w:space="0" w:color="000000"/>
              <w:bottom w:val="single" w:sz="4" w:space="0" w:color="000000"/>
              <w:right w:val="single" w:sz="4" w:space="0" w:color="000000"/>
            </w:tcBorders>
          </w:tcPr>
          <w:p w14:paraId="6761EF10" w14:textId="77777777" w:rsidR="004A6325" w:rsidRPr="00AB647F" w:rsidRDefault="004A6325">
            <w:pPr>
              <w:numPr>
                <w:ilvl w:val="0"/>
                <w:numId w:val="246"/>
              </w:numPr>
              <w:pBdr>
                <w:between w:val="nil"/>
              </w:pBdr>
              <w:spacing w:after="0" w:line="276" w:lineRule="auto"/>
              <w:ind w:left="860"/>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Written Assessment</w:t>
            </w:r>
          </w:p>
          <w:p w14:paraId="331D1DAB" w14:textId="77777777" w:rsidR="004A6325" w:rsidRPr="00AB647F" w:rsidRDefault="004A6325">
            <w:pPr>
              <w:numPr>
                <w:ilvl w:val="0"/>
                <w:numId w:val="246"/>
              </w:numPr>
              <w:pBdr>
                <w:between w:val="nil"/>
              </w:pBdr>
              <w:spacing w:after="0" w:line="276" w:lineRule="auto"/>
              <w:ind w:left="860"/>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 xml:space="preserve">Oral Questioning </w:t>
            </w:r>
          </w:p>
          <w:p w14:paraId="7F07EF53" w14:textId="77777777" w:rsidR="004A6325" w:rsidRPr="00AB647F" w:rsidRDefault="004A6325">
            <w:pPr>
              <w:numPr>
                <w:ilvl w:val="0"/>
                <w:numId w:val="246"/>
              </w:numPr>
              <w:pBdr>
                <w:between w:val="nil"/>
              </w:pBdr>
              <w:spacing w:after="0" w:line="276" w:lineRule="auto"/>
              <w:ind w:left="860"/>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Practical Assessment</w:t>
            </w:r>
          </w:p>
          <w:p w14:paraId="6E754AEB" w14:textId="77777777" w:rsidR="004A6325" w:rsidRPr="00AB647F" w:rsidRDefault="004A6325">
            <w:pPr>
              <w:numPr>
                <w:ilvl w:val="0"/>
                <w:numId w:val="246"/>
              </w:numPr>
              <w:pBdr>
                <w:between w:val="nil"/>
              </w:pBdr>
              <w:spacing w:after="0" w:line="276" w:lineRule="auto"/>
              <w:ind w:left="860"/>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Project</w:t>
            </w:r>
          </w:p>
          <w:p w14:paraId="24C81EAC" w14:textId="77777777" w:rsidR="004A6325" w:rsidRPr="00AB647F" w:rsidRDefault="004A6325">
            <w:pPr>
              <w:numPr>
                <w:ilvl w:val="0"/>
                <w:numId w:val="246"/>
              </w:numPr>
              <w:pBdr>
                <w:between w:val="nil"/>
              </w:pBdr>
              <w:spacing w:after="0" w:line="276" w:lineRule="auto"/>
              <w:ind w:left="860"/>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Third party report</w:t>
            </w:r>
          </w:p>
          <w:p w14:paraId="2C4D655B" w14:textId="77777777" w:rsidR="004A6325" w:rsidRPr="00AA38CF" w:rsidRDefault="004A6325">
            <w:pPr>
              <w:numPr>
                <w:ilvl w:val="0"/>
                <w:numId w:val="246"/>
              </w:numPr>
              <w:pBdr>
                <w:between w:val="nil"/>
              </w:pBdr>
              <w:spacing w:after="0" w:line="276" w:lineRule="auto"/>
              <w:ind w:left="860"/>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Portfolio of evidence</w:t>
            </w:r>
          </w:p>
        </w:tc>
      </w:tr>
      <w:tr w:rsidR="004A6325" w:rsidRPr="00AB647F" w14:paraId="0F064179" w14:textId="77777777" w:rsidTr="006218ED">
        <w:trPr>
          <w:trHeight w:val="755"/>
        </w:trPr>
        <w:tc>
          <w:tcPr>
            <w:tcW w:w="2790" w:type="dxa"/>
            <w:tcBorders>
              <w:top w:val="single" w:sz="4" w:space="0" w:color="000000"/>
              <w:left w:val="single" w:sz="4" w:space="0" w:color="000000"/>
              <w:bottom w:val="single" w:sz="4" w:space="0" w:color="000000"/>
              <w:right w:val="single" w:sz="4" w:space="0" w:color="000000"/>
            </w:tcBorders>
          </w:tcPr>
          <w:p w14:paraId="28C54B27" w14:textId="77777777" w:rsidR="004A6325" w:rsidRPr="00AB647F" w:rsidRDefault="004A6325">
            <w:pPr>
              <w:numPr>
                <w:ilvl w:val="0"/>
                <w:numId w:val="242"/>
              </w:numP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Promote Teamwork</w:t>
            </w:r>
          </w:p>
        </w:tc>
        <w:tc>
          <w:tcPr>
            <w:tcW w:w="3726" w:type="dxa"/>
            <w:tcBorders>
              <w:top w:val="single" w:sz="4" w:space="0" w:color="000000"/>
              <w:left w:val="single" w:sz="4" w:space="0" w:color="000000"/>
              <w:bottom w:val="single" w:sz="4" w:space="0" w:color="000000"/>
              <w:right w:val="single" w:sz="4" w:space="0" w:color="000000"/>
            </w:tcBorders>
          </w:tcPr>
          <w:p w14:paraId="33E0DA01" w14:textId="77777777" w:rsidR="004A6325" w:rsidRPr="00AB647F" w:rsidRDefault="004A6325">
            <w:pPr>
              <w:numPr>
                <w:ilvl w:val="1"/>
                <w:numId w:val="247"/>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Types of teams</w:t>
            </w:r>
          </w:p>
          <w:p w14:paraId="5418331A" w14:textId="77777777" w:rsidR="004A6325" w:rsidRPr="00AB647F" w:rsidRDefault="004A6325">
            <w:pPr>
              <w:numPr>
                <w:ilvl w:val="1"/>
                <w:numId w:val="247"/>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Team building</w:t>
            </w:r>
          </w:p>
          <w:p w14:paraId="3F6D4503" w14:textId="77777777" w:rsidR="004A6325" w:rsidRPr="00AB647F" w:rsidRDefault="004A6325">
            <w:pPr>
              <w:numPr>
                <w:ilvl w:val="1"/>
                <w:numId w:val="247"/>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Individual responsibilities in a team</w:t>
            </w:r>
          </w:p>
          <w:p w14:paraId="5DFD5263" w14:textId="77777777" w:rsidR="004A6325" w:rsidRPr="00AB647F" w:rsidRDefault="004A6325">
            <w:pPr>
              <w:numPr>
                <w:ilvl w:val="1"/>
                <w:numId w:val="247"/>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 xml:space="preserve">Determination of team roles and objectives </w:t>
            </w:r>
          </w:p>
          <w:p w14:paraId="5A4E990C" w14:textId="77777777" w:rsidR="004A6325" w:rsidRPr="00AB647F" w:rsidRDefault="004A6325">
            <w:pPr>
              <w:numPr>
                <w:ilvl w:val="1"/>
                <w:numId w:val="247"/>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 xml:space="preserve">Team parameters and relationships </w:t>
            </w:r>
          </w:p>
          <w:p w14:paraId="14524F95" w14:textId="77777777" w:rsidR="004A6325" w:rsidRPr="00AB647F" w:rsidRDefault="004A6325">
            <w:pPr>
              <w:numPr>
                <w:ilvl w:val="1"/>
                <w:numId w:val="247"/>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Benefits of teamwork</w:t>
            </w:r>
          </w:p>
          <w:p w14:paraId="34C3C206" w14:textId="77777777" w:rsidR="004A6325" w:rsidRPr="00AB647F" w:rsidRDefault="004A6325">
            <w:pPr>
              <w:numPr>
                <w:ilvl w:val="1"/>
                <w:numId w:val="247"/>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Qualities of a team player</w:t>
            </w:r>
          </w:p>
          <w:p w14:paraId="54F7312D" w14:textId="77777777" w:rsidR="004A6325" w:rsidRPr="00AB647F" w:rsidRDefault="004A6325">
            <w:pPr>
              <w:numPr>
                <w:ilvl w:val="1"/>
                <w:numId w:val="247"/>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Leading a team</w:t>
            </w:r>
          </w:p>
          <w:p w14:paraId="2A2672C0" w14:textId="77777777" w:rsidR="004A6325" w:rsidRPr="00AB647F" w:rsidRDefault="004A6325">
            <w:pPr>
              <w:numPr>
                <w:ilvl w:val="1"/>
                <w:numId w:val="247"/>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Team performance and evaluation</w:t>
            </w:r>
          </w:p>
          <w:p w14:paraId="200CFCB4" w14:textId="77777777" w:rsidR="004A6325" w:rsidRPr="00AB647F" w:rsidRDefault="004A6325">
            <w:pPr>
              <w:numPr>
                <w:ilvl w:val="1"/>
                <w:numId w:val="247"/>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Conflicts and conflict resolution</w:t>
            </w:r>
          </w:p>
          <w:p w14:paraId="2D474DC6" w14:textId="77777777" w:rsidR="004A6325" w:rsidRPr="00AB647F" w:rsidRDefault="004A6325">
            <w:pPr>
              <w:numPr>
                <w:ilvl w:val="1"/>
                <w:numId w:val="247"/>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Gender and diversity mainstreaming</w:t>
            </w:r>
          </w:p>
          <w:p w14:paraId="237F6A3E" w14:textId="77777777" w:rsidR="004A6325" w:rsidRPr="00AB647F" w:rsidRDefault="004A6325">
            <w:pPr>
              <w:numPr>
                <w:ilvl w:val="1"/>
                <w:numId w:val="247"/>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Developing Healthy workplace relationships</w:t>
            </w:r>
          </w:p>
          <w:p w14:paraId="6A1B80AC" w14:textId="77777777" w:rsidR="004A6325" w:rsidRPr="00AB647F" w:rsidRDefault="004A6325">
            <w:pPr>
              <w:numPr>
                <w:ilvl w:val="1"/>
                <w:numId w:val="247"/>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Adaptability and flexibility</w:t>
            </w:r>
          </w:p>
          <w:p w14:paraId="3C243082" w14:textId="77777777" w:rsidR="004A6325" w:rsidRPr="00AB647F" w:rsidRDefault="004A6325">
            <w:pPr>
              <w:numPr>
                <w:ilvl w:val="1"/>
                <w:numId w:val="247"/>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Coaching and mentoring skills</w:t>
            </w:r>
          </w:p>
        </w:tc>
        <w:tc>
          <w:tcPr>
            <w:tcW w:w="2834" w:type="dxa"/>
            <w:tcBorders>
              <w:top w:val="single" w:sz="4" w:space="0" w:color="000000"/>
              <w:left w:val="single" w:sz="4" w:space="0" w:color="000000"/>
              <w:bottom w:val="single" w:sz="4" w:space="0" w:color="000000"/>
              <w:right w:val="single" w:sz="4" w:space="0" w:color="000000"/>
            </w:tcBorders>
          </w:tcPr>
          <w:p w14:paraId="5365C5E4" w14:textId="77777777" w:rsidR="004A6325" w:rsidRPr="00AB647F" w:rsidRDefault="004A6325">
            <w:pPr>
              <w:numPr>
                <w:ilvl w:val="0"/>
                <w:numId w:val="248"/>
              </w:numPr>
              <w:pBdr>
                <w:between w:val="nil"/>
              </w:pBdr>
              <w:spacing w:after="0" w:line="276" w:lineRule="auto"/>
              <w:ind w:left="860"/>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Written Assessment</w:t>
            </w:r>
          </w:p>
          <w:p w14:paraId="02658D6E" w14:textId="77777777" w:rsidR="004A6325" w:rsidRPr="00AB647F" w:rsidRDefault="004A6325">
            <w:pPr>
              <w:numPr>
                <w:ilvl w:val="0"/>
                <w:numId w:val="248"/>
              </w:numPr>
              <w:pBdr>
                <w:between w:val="nil"/>
              </w:pBdr>
              <w:spacing w:after="0" w:line="276" w:lineRule="auto"/>
              <w:ind w:left="860"/>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 xml:space="preserve">Oral Questioning </w:t>
            </w:r>
          </w:p>
          <w:p w14:paraId="0CEF6106" w14:textId="77777777" w:rsidR="004A6325" w:rsidRPr="00AB647F" w:rsidRDefault="004A6325">
            <w:pPr>
              <w:numPr>
                <w:ilvl w:val="0"/>
                <w:numId w:val="248"/>
              </w:numPr>
              <w:pBdr>
                <w:between w:val="nil"/>
              </w:pBdr>
              <w:spacing w:after="0" w:line="276" w:lineRule="auto"/>
              <w:ind w:left="860"/>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Practical Assessment</w:t>
            </w:r>
          </w:p>
          <w:p w14:paraId="5669CF2A" w14:textId="77777777" w:rsidR="004A6325" w:rsidRPr="00AB647F" w:rsidRDefault="004A6325">
            <w:pPr>
              <w:numPr>
                <w:ilvl w:val="0"/>
                <w:numId w:val="248"/>
              </w:numPr>
              <w:pBdr>
                <w:between w:val="nil"/>
              </w:pBdr>
              <w:spacing w:after="0" w:line="276" w:lineRule="auto"/>
              <w:ind w:left="860"/>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Project</w:t>
            </w:r>
          </w:p>
          <w:p w14:paraId="343D60A1" w14:textId="77777777" w:rsidR="004A6325" w:rsidRPr="00AB647F" w:rsidRDefault="004A6325">
            <w:pPr>
              <w:numPr>
                <w:ilvl w:val="0"/>
                <w:numId w:val="248"/>
              </w:numPr>
              <w:pBdr>
                <w:between w:val="nil"/>
              </w:pBdr>
              <w:spacing w:after="0" w:line="276" w:lineRule="auto"/>
              <w:ind w:left="860"/>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Third party report</w:t>
            </w:r>
          </w:p>
          <w:p w14:paraId="31B0DE00" w14:textId="77777777" w:rsidR="004A6325" w:rsidRPr="00AB647F" w:rsidRDefault="004A6325">
            <w:pPr>
              <w:numPr>
                <w:ilvl w:val="0"/>
                <w:numId w:val="248"/>
              </w:numPr>
              <w:pBdr>
                <w:between w:val="nil"/>
              </w:pBdr>
              <w:spacing w:after="0" w:line="276" w:lineRule="auto"/>
              <w:ind w:left="860"/>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Portfolio of evidence</w:t>
            </w:r>
          </w:p>
          <w:p w14:paraId="694173D9" w14:textId="77777777" w:rsidR="004A6325" w:rsidRPr="00AB647F" w:rsidRDefault="004A6325" w:rsidP="006218ED">
            <w:pPr>
              <w:pBdr>
                <w:between w:val="nil"/>
              </w:pBdr>
              <w:spacing w:after="0" w:line="276" w:lineRule="auto"/>
              <w:ind w:left="860"/>
              <w:rPr>
                <w:rFonts w:ascii="Times New Roman" w:eastAsia="Tahoma" w:hAnsi="Times New Roman" w:cs="Times New Roman"/>
                <w:kern w:val="0"/>
                <w:sz w:val="24"/>
                <w:szCs w:val="24"/>
                <w14:ligatures w14:val="none"/>
              </w:rPr>
            </w:pPr>
          </w:p>
        </w:tc>
      </w:tr>
      <w:tr w:rsidR="004A6325" w:rsidRPr="00AB647F" w14:paraId="0DDC5DE2" w14:textId="77777777" w:rsidTr="006218ED">
        <w:trPr>
          <w:trHeight w:val="440"/>
        </w:trPr>
        <w:tc>
          <w:tcPr>
            <w:tcW w:w="2790" w:type="dxa"/>
            <w:tcBorders>
              <w:top w:val="single" w:sz="4" w:space="0" w:color="000000"/>
              <w:left w:val="single" w:sz="4" w:space="0" w:color="000000"/>
              <w:bottom w:val="single" w:sz="4" w:space="0" w:color="000000"/>
              <w:right w:val="single" w:sz="4" w:space="0" w:color="000000"/>
            </w:tcBorders>
          </w:tcPr>
          <w:p w14:paraId="7E0A792C" w14:textId="77777777" w:rsidR="004A6325" w:rsidRPr="00AB647F" w:rsidRDefault="004A6325">
            <w:pPr>
              <w:numPr>
                <w:ilvl w:val="0"/>
                <w:numId w:val="242"/>
              </w:numP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tcPr>
          <w:p w14:paraId="72D7925B" w14:textId="77777777" w:rsidR="004A6325" w:rsidRPr="00AB647F" w:rsidRDefault="004A6325">
            <w:pPr>
              <w:numPr>
                <w:ilvl w:val="1"/>
                <w:numId w:val="249"/>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Personal vs professional development and growth</w:t>
            </w:r>
          </w:p>
          <w:p w14:paraId="5316932F" w14:textId="77777777" w:rsidR="004A6325" w:rsidRPr="00AB647F" w:rsidRDefault="004A6325">
            <w:pPr>
              <w:numPr>
                <w:ilvl w:val="1"/>
                <w:numId w:val="249"/>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Avenues for professional growth</w:t>
            </w:r>
          </w:p>
          <w:p w14:paraId="24196218" w14:textId="77777777" w:rsidR="004A6325" w:rsidRPr="00AB647F" w:rsidRDefault="004A6325">
            <w:pPr>
              <w:numPr>
                <w:ilvl w:val="1"/>
                <w:numId w:val="249"/>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Recognizing career advancement</w:t>
            </w:r>
          </w:p>
          <w:p w14:paraId="7CD4FB65" w14:textId="77777777" w:rsidR="004A6325" w:rsidRPr="00AB647F" w:rsidRDefault="004A6325">
            <w:pPr>
              <w:numPr>
                <w:ilvl w:val="1"/>
                <w:numId w:val="249"/>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Training and career opportunities</w:t>
            </w:r>
          </w:p>
          <w:p w14:paraId="11BD593D" w14:textId="77777777" w:rsidR="004A6325" w:rsidRPr="00AB647F" w:rsidRDefault="004A6325">
            <w:pPr>
              <w:numPr>
                <w:ilvl w:val="1"/>
                <w:numId w:val="249"/>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Assessing training needs</w:t>
            </w:r>
          </w:p>
          <w:p w14:paraId="28154344" w14:textId="77777777" w:rsidR="004A6325" w:rsidRPr="00AB647F" w:rsidRDefault="004A6325">
            <w:pPr>
              <w:numPr>
                <w:ilvl w:val="1"/>
                <w:numId w:val="249"/>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 xml:space="preserve">Mobilizing training resources </w:t>
            </w:r>
          </w:p>
          <w:p w14:paraId="52C253D4" w14:textId="77777777" w:rsidR="004A6325" w:rsidRPr="00AB647F" w:rsidRDefault="004A6325">
            <w:pPr>
              <w:numPr>
                <w:ilvl w:val="1"/>
                <w:numId w:val="249"/>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Licenses and certifications for professional growth and development</w:t>
            </w:r>
          </w:p>
          <w:p w14:paraId="0416DAD7" w14:textId="77777777" w:rsidR="004A6325" w:rsidRPr="00AB647F" w:rsidRDefault="004A6325">
            <w:pPr>
              <w:numPr>
                <w:ilvl w:val="1"/>
                <w:numId w:val="249"/>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Pursuing personal and organizational goals</w:t>
            </w:r>
          </w:p>
          <w:p w14:paraId="7BD61004" w14:textId="77777777" w:rsidR="004A6325" w:rsidRPr="00AB647F" w:rsidRDefault="004A6325">
            <w:pPr>
              <w:numPr>
                <w:ilvl w:val="1"/>
                <w:numId w:val="249"/>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Managing work priorities and commitments</w:t>
            </w:r>
          </w:p>
          <w:p w14:paraId="5E316635" w14:textId="77777777" w:rsidR="004A6325" w:rsidRPr="00AB647F" w:rsidRDefault="004A6325">
            <w:pPr>
              <w:numPr>
                <w:ilvl w:val="1"/>
                <w:numId w:val="249"/>
              </w:numPr>
              <w:pBdr>
                <w:between w:val="nil"/>
              </w:pBd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Dynamism and on-the-job learning</w:t>
            </w:r>
          </w:p>
        </w:tc>
        <w:tc>
          <w:tcPr>
            <w:tcW w:w="2834" w:type="dxa"/>
            <w:tcBorders>
              <w:top w:val="single" w:sz="4" w:space="0" w:color="000000"/>
              <w:left w:val="single" w:sz="4" w:space="0" w:color="000000"/>
              <w:bottom w:val="single" w:sz="4" w:space="0" w:color="000000"/>
              <w:right w:val="single" w:sz="4" w:space="0" w:color="000000"/>
            </w:tcBorders>
          </w:tcPr>
          <w:p w14:paraId="282AE9BB" w14:textId="77777777" w:rsidR="004A6325" w:rsidRPr="00AB647F" w:rsidRDefault="004A6325">
            <w:pPr>
              <w:numPr>
                <w:ilvl w:val="0"/>
                <w:numId w:val="250"/>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Written Assessment</w:t>
            </w:r>
          </w:p>
          <w:p w14:paraId="115562AF" w14:textId="77777777" w:rsidR="004A6325" w:rsidRPr="00AB647F" w:rsidRDefault="004A6325">
            <w:pPr>
              <w:numPr>
                <w:ilvl w:val="0"/>
                <w:numId w:val="250"/>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 xml:space="preserve">Oral Questioning </w:t>
            </w:r>
          </w:p>
          <w:p w14:paraId="13B78C73" w14:textId="77777777" w:rsidR="004A6325" w:rsidRPr="00AB647F" w:rsidRDefault="004A6325">
            <w:pPr>
              <w:numPr>
                <w:ilvl w:val="0"/>
                <w:numId w:val="250"/>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Practical Assessment</w:t>
            </w:r>
          </w:p>
          <w:p w14:paraId="0393C616" w14:textId="77777777" w:rsidR="004A6325" w:rsidRPr="00AB647F" w:rsidRDefault="004A6325">
            <w:pPr>
              <w:numPr>
                <w:ilvl w:val="0"/>
                <w:numId w:val="250"/>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Project</w:t>
            </w:r>
          </w:p>
          <w:p w14:paraId="5722F735" w14:textId="77777777" w:rsidR="004A6325" w:rsidRPr="00AB647F" w:rsidRDefault="004A6325">
            <w:pPr>
              <w:numPr>
                <w:ilvl w:val="0"/>
                <w:numId w:val="250"/>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Third party report</w:t>
            </w:r>
          </w:p>
          <w:p w14:paraId="73729573" w14:textId="77777777" w:rsidR="004A6325" w:rsidRPr="00AA38CF" w:rsidRDefault="004A6325">
            <w:pPr>
              <w:numPr>
                <w:ilvl w:val="0"/>
                <w:numId w:val="250"/>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Portfolio of evidence</w:t>
            </w:r>
          </w:p>
        </w:tc>
      </w:tr>
      <w:tr w:rsidR="004A6325" w:rsidRPr="00AB647F" w14:paraId="5CFF4CCB" w14:textId="77777777" w:rsidTr="006218ED">
        <w:trPr>
          <w:trHeight w:val="755"/>
        </w:trPr>
        <w:tc>
          <w:tcPr>
            <w:tcW w:w="2790" w:type="dxa"/>
            <w:tcBorders>
              <w:top w:val="single" w:sz="4" w:space="0" w:color="000000"/>
              <w:left w:val="single" w:sz="4" w:space="0" w:color="000000"/>
              <w:bottom w:val="single" w:sz="4" w:space="0" w:color="000000"/>
              <w:right w:val="single" w:sz="4" w:space="0" w:color="000000"/>
            </w:tcBorders>
          </w:tcPr>
          <w:p w14:paraId="5A0A5961" w14:textId="77777777" w:rsidR="004A6325" w:rsidRPr="00AB647F" w:rsidRDefault="004A6325">
            <w:pPr>
              <w:numPr>
                <w:ilvl w:val="0"/>
                <w:numId w:val="242"/>
              </w:numP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 xml:space="preserve">Apply Problem-solving skills </w:t>
            </w:r>
          </w:p>
        </w:tc>
        <w:tc>
          <w:tcPr>
            <w:tcW w:w="3726" w:type="dxa"/>
            <w:tcBorders>
              <w:top w:val="single" w:sz="4" w:space="0" w:color="000000"/>
              <w:left w:val="single" w:sz="4" w:space="0" w:color="000000"/>
              <w:bottom w:val="single" w:sz="4" w:space="0" w:color="000000"/>
              <w:right w:val="single" w:sz="4" w:space="0" w:color="000000"/>
            </w:tcBorders>
          </w:tcPr>
          <w:p w14:paraId="5A13B381" w14:textId="77777777" w:rsidR="004A6325" w:rsidRPr="00AB647F" w:rsidRDefault="004A6325">
            <w:pPr>
              <w:numPr>
                <w:ilvl w:val="1"/>
                <w:numId w:val="203"/>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Causes of problems</w:t>
            </w:r>
          </w:p>
          <w:p w14:paraId="40DA50D4" w14:textId="77777777" w:rsidR="004A6325" w:rsidRPr="00AB647F" w:rsidRDefault="004A6325">
            <w:pPr>
              <w:numPr>
                <w:ilvl w:val="1"/>
                <w:numId w:val="203"/>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Methods of solving problems</w:t>
            </w:r>
          </w:p>
          <w:p w14:paraId="125B9D40" w14:textId="77777777" w:rsidR="004A6325" w:rsidRPr="00AB647F" w:rsidRDefault="004A6325">
            <w:pPr>
              <w:numPr>
                <w:ilvl w:val="1"/>
                <w:numId w:val="203"/>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Problem-solving process</w:t>
            </w:r>
          </w:p>
          <w:p w14:paraId="5FAC579F" w14:textId="77777777" w:rsidR="004A6325" w:rsidRPr="00AB647F" w:rsidRDefault="004A6325">
            <w:pPr>
              <w:numPr>
                <w:ilvl w:val="1"/>
                <w:numId w:val="203"/>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 xml:space="preserve">Decision making </w:t>
            </w:r>
          </w:p>
          <w:p w14:paraId="71AA5184" w14:textId="77777777" w:rsidR="004A6325" w:rsidRPr="00AB647F" w:rsidRDefault="004A6325">
            <w:pPr>
              <w:numPr>
                <w:ilvl w:val="1"/>
                <w:numId w:val="203"/>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tcPr>
          <w:p w14:paraId="2E061E3B" w14:textId="77777777" w:rsidR="004A6325" w:rsidRPr="00AB647F" w:rsidRDefault="004A6325">
            <w:pPr>
              <w:numPr>
                <w:ilvl w:val="0"/>
                <w:numId w:val="251"/>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Written Assessment</w:t>
            </w:r>
          </w:p>
          <w:p w14:paraId="3BC278DA" w14:textId="77777777" w:rsidR="004A6325" w:rsidRPr="00AB647F" w:rsidRDefault="004A6325">
            <w:pPr>
              <w:numPr>
                <w:ilvl w:val="0"/>
                <w:numId w:val="251"/>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 xml:space="preserve">Oral Questioning </w:t>
            </w:r>
          </w:p>
          <w:p w14:paraId="2EA31E9C" w14:textId="77777777" w:rsidR="004A6325" w:rsidRPr="00AB647F" w:rsidRDefault="004A6325">
            <w:pPr>
              <w:numPr>
                <w:ilvl w:val="0"/>
                <w:numId w:val="251"/>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Practical Assessment</w:t>
            </w:r>
          </w:p>
          <w:p w14:paraId="42DA113A" w14:textId="77777777" w:rsidR="004A6325" w:rsidRPr="00AB647F" w:rsidRDefault="004A6325">
            <w:pPr>
              <w:numPr>
                <w:ilvl w:val="0"/>
                <w:numId w:val="251"/>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Project</w:t>
            </w:r>
          </w:p>
          <w:p w14:paraId="42D3ADA5" w14:textId="77777777" w:rsidR="004A6325" w:rsidRPr="00AB647F" w:rsidRDefault="004A6325">
            <w:pPr>
              <w:numPr>
                <w:ilvl w:val="0"/>
                <w:numId w:val="251"/>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Third party report</w:t>
            </w:r>
          </w:p>
          <w:p w14:paraId="4DB96909" w14:textId="77777777" w:rsidR="004A6325" w:rsidRPr="00AA38CF" w:rsidRDefault="004A6325">
            <w:pPr>
              <w:numPr>
                <w:ilvl w:val="0"/>
                <w:numId w:val="251"/>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Portfolio of evidence</w:t>
            </w:r>
          </w:p>
        </w:tc>
      </w:tr>
      <w:tr w:rsidR="004A6325" w:rsidRPr="00AB647F" w14:paraId="1920584F" w14:textId="77777777" w:rsidTr="006218ED">
        <w:trPr>
          <w:trHeight w:val="755"/>
        </w:trPr>
        <w:tc>
          <w:tcPr>
            <w:tcW w:w="2790" w:type="dxa"/>
            <w:tcBorders>
              <w:top w:val="single" w:sz="4" w:space="0" w:color="000000"/>
              <w:left w:val="single" w:sz="4" w:space="0" w:color="000000"/>
              <w:bottom w:val="single" w:sz="4" w:space="0" w:color="000000"/>
              <w:right w:val="single" w:sz="4" w:space="0" w:color="000000"/>
            </w:tcBorders>
          </w:tcPr>
          <w:p w14:paraId="4931EF5F" w14:textId="77777777" w:rsidR="004A6325" w:rsidRPr="00AB647F" w:rsidRDefault="004A6325">
            <w:pPr>
              <w:numPr>
                <w:ilvl w:val="0"/>
                <w:numId w:val="242"/>
              </w:numP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Promote Customer care.</w:t>
            </w:r>
          </w:p>
        </w:tc>
        <w:tc>
          <w:tcPr>
            <w:tcW w:w="3726" w:type="dxa"/>
            <w:tcBorders>
              <w:top w:val="single" w:sz="4" w:space="0" w:color="000000"/>
              <w:left w:val="single" w:sz="4" w:space="0" w:color="000000"/>
              <w:bottom w:val="single" w:sz="4" w:space="0" w:color="000000"/>
              <w:right w:val="single" w:sz="4" w:space="0" w:color="000000"/>
            </w:tcBorders>
          </w:tcPr>
          <w:p w14:paraId="1BB8F15F" w14:textId="77777777" w:rsidR="004A6325" w:rsidRPr="00AB647F" w:rsidRDefault="004A6325">
            <w:pPr>
              <w:numPr>
                <w:ilvl w:val="1"/>
                <w:numId w:val="202"/>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Identifying customer needs</w:t>
            </w:r>
          </w:p>
          <w:p w14:paraId="21108588" w14:textId="77777777" w:rsidR="004A6325" w:rsidRPr="00AB647F" w:rsidRDefault="004A6325">
            <w:pPr>
              <w:numPr>
                <w:ilvl w:val="1"/>
                <w:numId w:val="202"/>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Qualities of good customer service</w:t>
            </w:r>
          </w:p>
          <w:p w14:paraId="11DF78D8" w14:textId="77777777" w:rsidR="004A6325" w:rsidRPr="00AB647F" w:rsidRDefault="004A6325">
            <w:pPr>
              <w:numPr>
                <w:ilvl w:val="1"/>
                <w:numId w:val="202"/>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Customer feedback methods</w:t>
            </w:r>
          </w:p>
          <w:p w14:paraId="452BA00E" w14:textId="77777777" w:rsidR="004A6325" w:rsidRPr="00AB647F" w:rsidRDefault="004A6325">
            <w:pPr>
              <w:numPr>
                <w:ilvl w:val="1"/>
                <w:numId w:val="202"/>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Resolving customer concerns</w:t>
            </w:r>
          </w:p>
          <w:p w14:paraId="35A80BA8" w14:textId="77777777" w:rsidR="004A6325" w:rsidRPr="00AB647F" w:rsidRDefault="004A6325">
            <w:pPr>
              <w:numPr>
                <w:ilvl w:val="1"/>
                <w:numId w:val="202"/>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Customer outreach programs</w:t>
            </w:r>
          </w:p>
          <w:p w14:paraId="0AD40C51" w14:textId="77777777" w:rsidR="004A6325" w:rsidRPr="00AB647F" w:rsidRDefault="004A6325">
            <w:pPr>
              <w:numPr>
                <w:ilvl w:val="1"/>
                <w:numId w:val="202"/>
              </w:numPr>
              <w:spacing w:before="40" w:after="0" w:line="276" w:lineRule="auto"/>
              <w:rPr>
                <w:rFonts w:ascii="Times New Roman" w:eastAsia="Tahoma" w:hAnsi="Times New Roman" w:cs="Times New Roman"/>
                <w:kern w:val="0"/>
                <w:sz w:val="24"/>
                <w:szCs w:val="24"/>
                <w:lang w:val="en-ZW"/>
                <w14:ligatures w14:val="none"/>
              </w:rPr>
            </w:pPr>
            <w:r w:rsidRPr="00AB647F">
              <w:rPr>
                <w:rFonts w:ascii="Times New Roman" w:eastAsia="Tahoma" w:hAnsi="Times New Roman" w:cs="Times New Roman"/>
                <w:kern w:val="0"/>
                <w:sz w:val="24"/>
                <w:szCs w:val="24"/>
                <w:lang w:val="en-ZW"/>
                <w14:ligatures w14:val="none"/>
              </w:rPr>
              <w:t>Customer retention</w:t>
            </w:r>
          </w:p>
        </w:tc>
        <w:tc>
          <w:tcPr>
            <w:tcW w:w="2834" w:type="dxa"/>
            <w:tcBorders>
              <w:top w:val="single" w:sz="4" w:space="0" w:color="000000"/>
              <w:left w:val="single" w:sz="4" w:space="0" w:color="000000"/>
              <w:bottom w:val="single" w:sz="4" w:space="0" w:color="000000"/>
              <w:right w:val="single" w:sz="4" w:space="0" w:color="000000"/>
            </w:tcBorders>
          </w:tcPr>
          <w:p w14:paraId="03E94291" w14:textId="77777777" w:rsidR="004A6325" w:rsidRPr="00AB647F" w:rsidRDefault="004A6325">
            <w:pPr>
              <w:numPr>
                <w:ilvl w:val="0"/>
                <w:numId w:val="252"/>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 xml:space="preserve">Observation </w:t>
            </w:r>
          </w:p>
          <w:p w14:paraId="26AB5E90" w14:textId="77777777" w:rsidR="004A6325" w:rsidRPr="00AB647F" w:rsidRDefault="004A6325">
            <w:pPr>
              <w:numPr>
                <w:ilvl w:val="0"/>
                <w:numId w:val="252"/>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Written assessment</w:t>
            </w:r>
          </w:p>
          <w:p w14:paraId="17578265" w14:textId="77777777" w:rsidR="004A6325" w:rsidRPr="00AB647F" w:rsidRDefault="004A6325">
            <w:pPr>
              <w:numPr>
                <w:ilvl w:val="0"/>
                <w:numId w:val="252"/>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Oral assessment</w:t>
            </w:r>
          </w:p>
          <w:p w14:paraId="13322C7E" w14:textId="77777777" w:rsidR="004A6325" w:rsidRPr="00AB647F" w:rsidRDefault="004A6325">
            <w:pPr>
              <w:numPr>
                <w:ilvl w:val="0"/>
                <w:numId w:val="252"/>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 xml:space="preserve">Third party reports </w:t>
            </w:r>
          </w:p>
          <w:p w14:paraId="06E1A269" w14:textId="77777777" w:rsidR="004A6325" w:rsidRPr="00AA38CF" w:rsidRDefault="004A6325">
            <w:pPr>
              <w:numPr>
                <w:ilvl w:val="0"/>
                <w:numId w:val="252"/>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Portfolio of evidence</w:t>
            </w:r>
          </w:p>
        </w:tc>
      </w:tr>
    </w:tbl>
    <w:p w14:paraId="08E89117" w14:textId="77777777" w:rsidR="004A6325" w:rsidRPr="00AB647F" w:rsidRDefault="004A6325" w:rsidP="004A6325">
      <w:pPr>
        <w:spacing w:after="0" w:line="276" w:lineRule="auto"/>
        <w:rPr>
          <w:rFonts w:ascii="Times New Roman" w:eastAsia="Tahoma" w:hAnsi="Times New Roman" w:cs="Times New Roman"/>
          <w:b/>
          <w:kern w:val="0"/>
          <w:sz w:val="24"/>
          <w:szCs w:val="24"/>
          <w14:ligatures w14:val="none"/>
        </w:rPr>
      </w:pPr>
    </w:p>
    <w:p w14:paraId="5D12D048" w14:textId="77777777" w:rsidR="004A6325" w:rsidRPr="00AB647F" w:rsidRDefault="004A6325" w:rsidP="004A6325">
      <w:pPr>
        <w:spacing w:after="0" w:line="276" w:lineRule="auto"/>
        <w:rPr>
          <w:rFonts w:ascii="Times New Roman" w:eastAsia="Tahoma" w:hAnsi="Times New Roman" w:cs="Times New Roman"/>
          <w:b/>
          <w:kern w:val="0"/>
          <w:sz w:val="24"/>
          <w:szCs w:val="24"/>
          <w14:ligatures w14:val="none"/>
        </w:rPr>
      </w:pPr>
      <w:r w:rsidRPr="00AB647F">
        <w:rPr>
          <w:rFonts w:ascii="Times New Roman" w:eastAsia="Tahoma" w:hAnsi="Times New Roman" w:cs="Times New Roman"/>
          <w:b/>
          <w:kern w:val="0"/>
          <w:sz w:val="24"/>
          <w:szCs w:val="24"/>
          <w14:ligatures w14:val="none"/>
        </w:rPr>
        <w:t>Suggested Delivery Methods</w:t>
      </w:r>
    </w:p>
    <w:p w14:paraId="35CD4B73" w14:textId="77777777" w:rsidR="004A6325" w:rsidRPr="00AB647F" w:rsidRDefault="004A6325">
      <w:pPr>
        <w:numPr>
          <w:ilvl w:val="0"/>
          <w:numId w:val="241"/>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Demonstrations</w:t>
      </w:r>
    </w:p>
    <w:p w14:paraId="1FD446D5" w14:textId="77777777" w:rsidR="004A6325" w:rsidRPr="00AB647F" w:rsidRDefault="004A6325">
      <w:pPr>
        <w:numPr>
          <w:ilvl w:val="0"/>
          <w:numId w:val="241"/>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Simulation</w:t>
      </w:r>
    </w:p>
    <w:p w14:paraId="2DAE1ADE" w14:textId="77777777" w:rsidR="004A6325" w:rsidRPr="00AB647F" w:rsidRDefault="004A6325">
      <w:pPr>
        <w:numPr>
          <w:ilvl w:val="0"/>
          <w:numId w:val="241"/>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Role play</w:t>
      </w:r>
    </w:p>
    <w:p w14:paraId="0B49870D" w14:textId="77777777" w:rsidR="004A6325" w:rsidRPr="00AB647F" w:rsidRDefault="004A6325">
      <w:pPr>
        <w:numPr>
          <w:ilvl w:val="0"/>
          <w:numId w:val="241"/>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Group Discussion</w:t>
      </w:r>
    </w:p>
    <w:p w14:paraId="1ECEAD61" w14:textId="77777777" w:rsidR="004A6325" w:rsidRPr="00AB647F" w:rsidRDefault="004A6325">
      <w:pPr>
        <w:numPr>
          <w:ilvl w:val="0"/>
          <w:numId w:val="241"/>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 xml:space="preserve">Presentations </w:t>
      </w:r>
    </w:p>
    <w:p w14:paraId="79DE29CB" w14:textId="77777777" w:rsidR="004A6325" w:rsidRPr="00AB647F" w:rsidRDefault="004A6325">
      <w:pPr>
        <w:numPr>
          <w:ilvl w:val="0"/>
          <w:numId w:val="241"/>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Projects</w:t>
      </w:r>
    </w:p>
    <w:p w14:paraId="5AF63C7E" w14:textId="77777777" w:rsidR="004A6325" w:rsidRPr="00AB647F" w:rsidRDefault="004A6325">
      <w:pPr>
        <w:numPr>
          <w:ilvl w:val="0"/>
          <w:numId w:val="241"/>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Case studies</w:t>
      </w:r>
    </w:p>
    <w:p w14:paraId="337B8F68" w14:textId="77777777" w:rsidR="004A6325" w:rsidRPr="00AB647F" w:rsidRDefault="004A6325">
      <w:pPr>
        <w:numPr>
          <w:ilvl w:val="0"/>
          <w:numId w:val="241"/>
        </w:numPr>
        <w:pBdr>
          <w:between w:val="nil"/>
        </w:pBdr>
        <w:spacing w:after="0" w:line="276" w:lineRule="auto"/>
        <w:rPr>
          <w:rFonts w:ascii="Times New Roman" w:eastAsia="Tahoma" w:hAnsi="Times New Roman" w:cs="Times New Roman"/>
          <w:kern w:val="0"/>
          <w:sz w:val="24"/>
          <w:szCs w:val="24"/>
          <w14:ligatures w14:val="none"/>
        </w:rPr>
      </w:pPr>
      <w:r w:rsidRPr="00AB647F">
        <w:rPr>
          <w:rFonts w:ascii="Times New Roman" w:eastAsia="Tahoma" w:hAnsi="Times New Roman" w:cs="Times New Roman"/>
          <w:kern w:val="0"/>
          <w:sz w:val="24"/>
          <w:szCs w:val="24"/>
          <w14:ligatures w14:val="none"/>
        </w:rPr>
        <w:t xml:space="preserve">Assignments </w:t>
      </w:r>
    </w:p>
    <w:p w14:paraId="26395642" w14:textId="77777777" w:rsidR="004A6325" w:rsidRPr="00AB647F" w:rsidRDefault="004A6325" w:rsidP="004A6325">
      <w:pPr>
        <w:spacing w:after="0" w:line="276" w:lineRule="auto"/>
        <w:rPr>
          <w:rFonts w:ascii="Times New Roman" w:eastAsia="Tahoma" w:hAnsi="Times New Roman" w:cs="Times New Roman"/>
          <w:b/>
          <w:kern w:val="0"/>
          <w:sz w:val="24"/>
          <w:szCs w:val="24"/>
          <w14:ligatures w14:val="none"/>
        </w:rPr>
      </w:pPr>
      <w:r w:rsidRPr="00AB647F">
        <w:rPr>
          <w:rFonts w:ascii="Times New Roman" w:eastAsia="Tahoma" w:hAnsi="Times New Roman" w:cs="Times New Roman"/>
          <w:b/>
          <w:kern w:val="0"/>
          <w:sz w:val="24"/>
          <w:szCs w:val="24"/>
          <w14:ligatures w14:val="none"/>
        </w:rPr>
        <w:t>Recommended Resources for 25 Trainees</w:t>
      </w:r>
    </w:p>
    <w:p w14:paraId="00AEF4C7" w14:textId="77777777" w:rsidR="004A6325" w:rsidRPr="00AB647F" w:rsidRDefault="004A6325" w:rsidP="004A6325">
      <w:pPr>
        <w:spacing w:after="0" w:line="276" w:lineRule="auto"/>
        <w:rPr>
          <w:rFonts w:ascii="Times New Roman" w:eastAsia="Tahoma" w:hAnsi="Times New Roman" w:cs="Times New Roman"/>
          <w:b/>
          <w:kern w:val="0"/>
          <w:sz w:val="24"/>
          <w:szCs w:val="24"/>
          <w14:ligatures w14:val="none"/>
        </w:rPr>
      </w:pPr>
    </w:p>
    <w:tbl>
      <w:tblPr>
        <w:tblW w:w="9352" w:type="dxa"/>
        <w:tblInd w:w="-144" w:type="dxa"/>
        <w:tblCellMar>
          <w:top w:w="14" w:type="dxa"/>
          <w:left w:w="144" w:type="dxa"/>
          <w:right w:w="115" w:type="dxa"/>
        </w:tblCellMar>
        <w:tblLook w:val="04A0" w:firstRow="1" w:lastRow="0" w:firstColumn="1" w:lastColumn="0" w:noHBand="0" w:noVBand="1"/>
      </w:tblPr>
      <w:tblGrid>
        <w:gridCol w:w="1357"/>
        <w:gridCol w:w="2048"/>
        <w:gridCol w:w="2892"/>
        <w:gridCol w:w="1266"/>
        <w:gridCol w:w="1789"/>
      </w:tblGrid>
      <w:tr w:rsidR="004A6325" w:rsidRPr="00AB647F" w14:paraId="058024AD" w14:textId="77777777" w:rsidTr="006218ED">
        <w:trPr>
          <w:trHeight w:val="1250"/>
        </w:trPr>
        <w:tc>
          <w:tcPr>
            <w:tcW w:w="1251" w:type="dxa"/>
            <w:tcBorders>
              <w:top w:val="single" w:sz="4" w:space="0" w:color="000000"/>
              <w:left w:val="single" w:sz="4" w:space="0" w:color="000000"/>
              <w:bottom w:val="single" w:sz="4" w:space="0" w:color="000000"/>
              <w:right w:val="single" w:sz="4" w:space="0" w:color="000000"/>
            </w:tcBorders>
          </w:tcPr>
          <w:p w14:paraId="52F11EC1"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S/No. </w:t>
            </w:r>
          </w:p>
        </w:tc>
        <w:tc>
          <w:tcPr>
            <w:tcW w:w="2111" w:type="dxa"/>
            <w:tcBorders>
              <w:top w:val="single" w:sz="4" w:space="0" w:color="000000"/>
              <w:left w:val="single" w:sz="4" w:space="0" w:color="000000"/>
              <w:bottom w:val="single" w:sz="4" w:space="0" w:color="000000"/>
              <w:right w:val="single" w:sz="4" w:space="0" w:color="000000"/>
            </w:tcBorders>
          </w:tcPr>
          <w:p w14:paraId="0735AF41"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Category/Item </w:t>
            </w:r>
          </w:p>
        </w:tc>
        <w:tc>
          <w:tcPr>
            <w:tcW w:w="2892" w:type="dxa"/>
            <w:tcBorders>
              <w:top w:val="single" w:sz="4" w:space="0" w:color="000000"/>
              <w:left w:val="single" w:sz="4" w:space="0" w:color="000000"/>
              <w:bottom w:val="single" w:sz="4" w:space="0" w:color="000000"/>
              <w:right w:val="single" w:sz="4" w:space="0" w:color="000000"/>
            </w:tcBorders>
          </w:tcPr>
          <w:p w14:paraId="31910716" w14:textId="77777777" w:rsidR="004A6325" w:rsidRPr="00AB647F" w:rsidRDefault="004A6325" w:rsidP="006218ED">
            <w:pPr>
              <w:spacing w:after="112"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Description/ </w:t>
            </w:r>
          </w:p>
          <w:p w14:paraId="23C9B2DB"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Specifications </w:t>
            </w:r>
          </w:p>
        </w:tc>
        <w:tc>
          <w:tcPr>
            <w:tcW w:w="1292" w:type="dxa"/>
            <w:tcBorders>
              <w:top w:val="single" w:sz="4" w:space="0" w:color="000000"/>
              <w:left w:val="single" w:sz="4" w:space="0" w:color="000000"/>
              <w:bottom w:val="single" w:sz="4" w:space="0" w:color="000000"/>
              <w:right w:val="single" w:sz="4" w:space="0" w:color="000000"/>
            </w:tcBorders>
          </w:tcPr>
          <w:p w14:paraId="0BDF499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Quantity </w:t>
            </w:r>
          </w:p>
        </w:tc>
        <w:tc>
          <w:tcPr>
            <w:tcW w:w="1806" w:type="dxa"/>
            <w:tcBorders>
              <w:top w:val="single" w:sz="4" w:space="0" w:color="000000"/>
              <w:left w:val="single" w:sz="4" w:space="0" w:color="000000"/>
              <w:bottom w:val="single" w:sz="4" w:space="0" w:color="000000"/>
              <w:right w:val="single" w:sz="4" w:space="0" w:color="000000"/>
            </w:tcBorders>
          </w:tcPr>
          <w:p w14:paraId="1015D02A" w14:textId="77777777" w:rsidR="004A6325" w:rsidRPr="00AB647F" w:rsidRDefault="004A6325" w:rsidP="006218ED">
            <w:pPr>
              <w:spacing w:after="112"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Recommended </w:t>
            </w:r>
          </w:p>
          <w:p w14:paraId="2FDF8D3C" w14:textId="77777777" w:rsidR="004A6325" w:rsidRPr="00AB647F" w:rsidRDefault="004A6325" w:rsidP="006218ED">
            <w:pPr>
              <w:spacing w:after="11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Ratio </w:t>
            </w:r>
          </w:p>
          <w:p w14:paraId="2E3A168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(Item: Trainee) </w:t>
            </w:r>
          </w:p>
        </w:tc>
      </w:tr>
      <w:tr w:rsidR="004A6325" w:rsidRPr="00AB647F" w14:paraId="02BBE85C" w14:textId="77777777" w:rsidTr="006218ED">
        <w:trPr>
          <w:trHeight w:val="545"/>
        </w:trPr>
        <w:tc>
          <w:tcPr>
            <w:tcW w:w="1251" w:type="dxa"/>
            <w:tcBorders>
              <w:top w:val="single" w:sz="4" w:space="0" w:color="000000"/>
              <w:left w:val="single" w:sz="4" w:space="0" w:color="000000"/>
              <w:bottom w:val="single" w:sz="4" w:space="0" w:color="000000"/>
              <w:right w:val="single" w:sz="4" w:space="0" w:color="000000"/>
            </w:tcBorders>
          </w:tcPr>
          <w:p w14:paraId="200BA13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A </w:t>
            </w:r>
          </w:p>
        </w:tc>
        <w:tc>
          <w:tcPr>
            <w:tcW w:w="2111" w:type="dxa"/>
            <w:tcBorders>
              <w:top w:val="single" w:sz="4" w:space="0" w:color="000000"/>
              <w:left w:val="single" w:sz="4" w:space="0" w:color="000000"/>
              <w:bottom w:val="single" w:sz="4" w:space="0" w:color="000000"/>
              <w:right w:val="single" w:sz="4" w:space="0" w:color="000000"/>
            </w:tcBorders>
          </w:tcPr>
          <w:p w14:paraId="7934A6CD"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Learning Materials  </w:t>
            </w:r>
          </w:p>
        </w:tc>
        <w:tc>
          <w:tcPr>
            <w:tcW w:w="2892" w:type="dxa"/>
            <w:tcBorders>
              <w:top w:val="single" w:sz="4" w:space="0" w:color="000000"/>
              <w:left w:val="single" w:sz="4" w:space="0" w:color="000000"/>
              <w:bottom w:val="single" w:sz="4" w:space="0" w:color="000000"/>
              <w:right w:val="single" w:sz="4" w:space="0" w:color="000000"/>
            </w:tcBorders>
          </w:tcPr>
          <w:p w14:paraId="73EFEEEB"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56ADB5A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806" w:type="dxa"/>
            <w:tcBorders>
              <w:top w:val="single" w:sz="4" w:space="0" w:color="000000"/>
              <w:left w:val="single" w:sz="4" w:space="0" w:color="000000"/>
              <w:bottom w:val="single" w:sz="4" w:space="0" w:color="000000"/>
              <w:right w:val="single" w:sz="4" w:space="0" w:color="000000"/>
            </w:tcBorders>
          </w:tcPr>
          <w:p w14:paraId="611F242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r>
      <w:tr w:rsidR="004A6325" w:rsidRPr="00AB647F" w14:paraId="32527B7D" w14:textId="77777777" w:rsidTr="006218ED">
        <w:tblPrEx>
          <w:tblCellMar>
            <w:top w:w="4" w:type="dxa"/>
            <w:right w:w="108" w:type="dxa"/>
          </w:tblCellMar>
        </w:tblPrEx>
        <w:trPr>
          <w:trHeight w:val="1409"/>
        </w:trPr>
        <w:tc>
          <w:tcPr>
            <w:tcW w:w="1251" w:type="dxa"/>
            <w:tcBorders>
              <w:top w:val="single" w:sz="4" w:space="0" w:color="000000"/>
              <w:left w:val="single" w:sz="4" w:space="0" w:color="000000"/>
              <w:bottom w:val="single" w:sz="4" w:space="0" w:color="000000"/>
              <w:right w:val="single" w:sz="4" w:space="0" w:color="000000"/>
            </w:tcBorders>
          </w:tcPr>
          <w:p w14:paraId="7DCDB742" w14:textId="77777777" w:rsidR="004A6325" w:rsidRPr="00AB647F" w:rsidRDefault="004A6325">
            <w:pPr>
              <w:numPr>
                <w:ilvl w:val="0"/>
                <w:numId w:val="240"/>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57FC54C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Textbooks </w:t>
            </w:r>
          </w:p>
        </w:tc>
        <w:tc>
          <w:tcPr>
            <w:tcW w:w="2892" w:type="dxa"/>
            <w:tcBorders>
              <w:top w:val="single" w:sz="4" w:space="0" w:color="000000"/>
              <w:left w:val="single" w:sz="4" w:space="0" w:color="000000"/>
              <w:bottom w:val="single" w:sz="4" w:space="0" w:color="000000"/>
              <w:right w:val="single" w:sz="4" w:space="0" w:color="000000"/>
            </w:tcBorders>
          </w:tcPr>
          <w:p w14:paraId="064CC271"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The 7 Habits of Highly Effective People by Stephen R. Covey.</w:t>
            </w:r>
          </w:p>
          <w:p w14:paraId="49CC175B"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p>
          <w:p w14:paraId="35A8E1A4"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The Courage to Meet the Demands of Reality by Dr. Henry Cloud.</w:t>
            </w:r>
          </w:p>
          <w:p w14:paraId="2AE5136A"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p>
          <w:p w14:paraId="3126A43F"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The Five Dysfunctions of a Team by Patrick Lencioni.</w:t>
            </w:r>
          </w:p>
          <w:p w14:paraId="3277DD74"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p>
          <w:p w14:paraId="3B777971"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Drive: The Surprising Truth About What Motivates Us by Daniel H. Pink</w:t>
            </w:r>
          </w:p>
        </w:tc>
        <w:tc>
          <w:tcPr>
            <w:tcW w:w="1292" w:type="dxa"/>
            <w:tcBorders>
              <w:top w:val="single" w:sz="4" w:space="0" w:color="000000"/>
              <w:left w:val="single" w:sz="4" w:space="0" w:color="000000"/>
              <w:bottom w:val="single" w:sz="4" w:space="0" w:color="000000"/>
              <w:right w:val="single" w:sz="4" w:space="0" w:color="000000"/>
            </w:tcBorders>
          </w:tcPr>
          <w:p w14:paraId="717AB6C5"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10 pcs</w:t>
            </w:r>
          </w:p>
          <w:p w14:paraId="0BC291C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425FAD5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6B8A2DA9"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2F068FAD"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29C2AD4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10 pcs</w:t>
            </w:r>
          </w:p>
          <w:p w14:paraId="2C7D3C1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5B769E3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70A05A6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52B81022"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10 pcs</w:t>
            </w:r>
          </w:p>
          <w:p w14:paraId="7A4FBA8B"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5FB470A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2853018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10 pcs</w:t>
            </w:r>
          </w:p>
          <w:p w14:paraId="136D59E1"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c>
          <w:tcPr>
            <w:tcW w:w="1806" w:type="dxa"/>
            <w:tcBorders>
              <w:top w:val="single" w:sz="4" w:space="0" w:color="000000"/>
              <w:left w:val="single" w:sz="4" w:space="0" w:color="000000"/>
              <w:bottom w:val="single" w:sz="4" w:space="0" w:color="000000"/>
              <w:right w:val="single" w:sz="4" w:space="0" w:color="000000"/>
            </w:tcBorders>
          </w:tcPr>
          <w:p w14:paraId="651DC01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1:3</w:t>
            </w:r>
          </w:p>
          <w:p w14:paraId="415E0FE9"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50953F4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08A9544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6312ADD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5EA4C61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1:3</w:t>
            </w:r>
          </w:p>
          <w:p w14:paraId="7250FD4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28129113"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6B544391"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1AB0FE53"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1:3</w:t>
            </w:r>
          </w:p>
          <w:p w14:paraId="13197851"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53297DD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79CC6BD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1:3</w:t>
            </w:r>
          </w:p>
        </w:tc>
      </w:tr>
      <w:tr w:rsidR="004A6325" w:rsidRPr="00AB647F" w14:paraId="233B9614" w14:textId="77777777" w:rsidTr="006218ED">
        <w:tblPrEx>
          <w:tblCellMar>
            <w:top w:w="4" w:type="dxa"/>
            <w:right w:w="108" w:type="dxa"/>
          </w:tblCellMar>
        </w:tblPrEx>
        <w:trPr>
          <w:trHeight w:val="615"/>
        </w:trPr>
        <w:tc>
          <w:tcPr>
            <w:tcW w:w="1251" w:type="dxa"/>
            <w:tcBorders>
              <w:top w:val="single" w:sz="4" w:space="0" w:color="000000"/>
              <w:left w:val="single" w:sz="4" w:space="0" w:color="000000"/>
              <w:bottom w:val="single" w:sz="4" w:space="0" w:color="000000"/>
              <w:right w:val="single" w:sz="4" w:space="0" w:color="000000"/>
            </w:tcBorders>
          </w:tcPr>
          <w:p w14:paraId="21583677" w14:textId="77777777" w:rsidR="004A6325" w:rsidRPr="00AB647F" w:rsidRDefault="004A6325">
            <w:pPr>
              <w:numPr>
                <w:ilvl w:val="0"/>
                <w:numId w:val="240"/>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502E34B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Online resources</w:t>
            </w:r>
          </w:p>
        </w:tc>
        <w:tc>
          <w:tcPr>
            <w:tcW w:w="2892" w:type="dxa"/>
            <w:tcBorders>
              <w:top w:val="single" w:sz="4" w:space="0" w:color="000000"/>
              <w:left w:val="single" w:sz="4" w:space="0" w:color="000000"/>
              <w:bottom w:val="single" w:sz="4" w:space="0" w:color="000000"/>
              <w:right w:val="single" w:sz="4" w:space="0" w:color="000000"/>
            </w:tcBorders>
          </w:tcPr>
          <w:p w14:paraId="17A9473F"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MindTools, Coursera, and LinkedIn</w:t>
            </w:r>
          </w:p>
        </w:tc>
        <w:tc>
          <w:tcPr>
            <w:tcW w:w="1292" w:type="dxa"/>
            <w:tcBorders>
              <w:top w:val="single" w:sz="4" w:space="0" w:color="000000"/>
              <w:left w:val="single" w:sz="4" w:space="0" w:color="000000"/>
              <w:bottom w:val="single" w:sz="4" w:space="0" w:color="000000"/>
              <w:right w:val="single" w:sz="4" w:space="0" w:color="000000"/>
            </w:tcBorders>
          </w:tcPr>
          <w:p w14:paraId="541EEB8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Online</w:t>
            </w:r>
          </w:p>
          <w:p w14:paraId="413EFB0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c>
          <w:tcPr>
            <w:tcW w:w="1806" w:type="dxa"/>
            <w:tcBorders>
              <w:top w:val="single" w:sz="4" w:space="0" w:color="000000"/>
              <w:left w:val="single" w:sz="4" w:space="0" w:color="000000"/>
              <w:bottom w:val="single" w:sz="4" w:space="0" w:color="000000"/>
              <w:right w:val="single" w:sz="4" w:space="0" w:color="000000"/>
            </w:tcBorders>
          </w:tcPr>
          <w:p w14:paraId="28320D79"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r>
      <w:tr w:rsidR="004A6325" w:rsidRPr="00AB647F" w14:paraId="7E5090C8" w14:textId="77777777" w:rsidTr="006218ED">
        <w:tblPrEx>
          <w:tblCellMar>
            <w:top w:w="4" w:type="dxa"/>
            <w:right w:w="108" w:type="dxa"/>
          </w:tblCellMar>
        </w:tblPrEx>
        <w:trPr>
          <w:trHeight w:val="615"/>
        </w:trPr>
        <w:tc>
          <w:tcPr>
            <w:tcW w:w="1251" w:type="dxa"/>
            <w:tcBorders>
              <w:top w:val="single" w:sz="4" w:space="0" w:color="000000"/>
              <w:left w:val="single" w:sz="4" w:space="0" w:color="000000"/>
              <w:bottom w:val="single" w:sz="4" w:space="0" w:color="000000"/>
              <w:right w:val="single" w:sz="4" w:space="0" w:color="000000"/>
            </w:tcBorders>
          </w:tcPr>
          <w:p w14:paraId="3FF93CCE" w14:textId="77777777" w:rsidR="004A6325" w:rsidRPr="00AB647F" w:rsidRDefault="004A6325">
            <w:pPr>
              <w:numPr>
                <w:ilvl w:val="0"/>
                <w:numId w:val="240"/>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579E85D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Ethical guidelines</w:t>
            </w:r>
          </w:p>
        </w:tc>
        <w:tc>
          <w:tcPr>
            <w:tcW w:w="2892" w:type="dxa"/>
            <w:tcBorders>
              <w:top w:val="single" w:sz="4" w:space="0" w:color="000000"/>
              <w:left w:val="single" w:sz="4" w:space="0" w:color="000000"/>
              <w:bottom w:val="single" w:sz="4" w:space="0" w:color="000000"/>
              <w:right w:val="single" w:sz="4" w:space="0" w:color="000000"/>
            </w:tcBorders>
          </w:tcPr>
          <w:p w14:paraId="7782B072"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Industry-specific ethical guidelines and codes of conduct</w:t>
            </w:r>
          </w:p>
        </w:tc>
        <w:tc>
          <w:tcPr>
            <w:tcW w:w="1292" w:type="dxa"/>
            <w:tcBorders>
              <w:top w:val="single" w:sz="4" w:space="0" w:color="000000"/>
              <w:left w:val="single" w:sz="4" w:space="0" w:color="000000"/>
              <w:bottom w:val="single" w:sz="4" w:space="0" w:color="000000"/>
              <w:right w:val="single" w:sz="4" w:space="0" w:color="000000"/>
            </w:tcBorders>
          </w:tcPr>
          <w:p w14:paraId="6BB80FF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10 copies</w:t>
            </w:r>
          </w:p>
        </w:tc>
        <w:tc>
          <w:tcPr>
            <w:tcW w:w="1806" w:type="dxa"/>
            <w:tcBorders>
              <w:top w:val="single" w:sz="4" w:space="0" w:color="000000"/>
              <w:left w:val="single" w:sz="4" w:space="0" w:color="000000"/>
              <w:bottom w:val="single" w:sz="4" w:space="0" w:color="000000"/>
              <w:right w:val="single" w:sz="4" w:space="0" w:color="000000"/>
            </w:tcBorders>
          </w:tcPr>
          <w:p w14:paraId="0F48FE4D"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1:3</w:t>
            </w:r>
          </w:p>
        </w:tc>
      </w:tr>
      <w:tr w:rsidR="004A6325" w:rsidRPr="00AB647F" w14:paraId="613CA410" w14:textId="77777777" w:rsidTr="006218ED">
        <w:tblPrEx>
          <w:tblCellMar>
            <w:top w:w="4" w:type="dxa"/>
            <w:right w:w="108" w:type="dxa"/>
          </w:tblCellMar>
        </w:tblPrEx>
        <w:trPr>
          <w:trHeight w:val="615"/>
        </w:trPr>
        <w:tc>
          <w:tcPr>
            <w:tcW w:w="1251" w:type="dxa"/>
            <w:tcBorders>
              <w:top w:val="single" w:sz="4" w:space="0" w:color="000000"/>
              <w:left w:val="single" w:sz="4" w:space="0" w:color="000000"/>
              <w:bottom w:val="single" w:sz="4" w:space="0" w:color="000000"/>
              <w:right w:val="single" w:sz="4" w:space="0" w:color="000000"/>
            </w:tcBorders>
          </w:tcPr>
          <w:p w14:paraId="73CF4D6D" w14:textId="77777777" w:rsidR="004A6325" w:rsidRPr="00AB647F" w:rsidRDefault="004A6325">
            <w:pPr>
              <w:numPr>
                <w:ilvl w:val="0"/>
                <w:numId w:val="240"/>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72DA49B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Workplace etiquette manuals</w:t>
            </w:r>
          </w:p>
        </w:tc>
        <w:tc>
          <w:tcPr>
            <w:tcW w:w="2892" w:type="dxa"/>
            <w:tcBorders>
              <w:top w:val="single" w:sz="4" w:space="0" w:color="000000"/>
              <w:left w:val="single" w:sz="4" w:space="0" w:color="000000"/>
              <w:bottom w:val="single" w:sz="4" w:space="0" w:color="000000"/>
              <w:right w:val="single" w:sz="4" w:space="0" w:color="000000"/>
            </w:tcBorders>
          </w:tcPr>
          <w:p w14:paraId="3B4A6904"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Guides on professional behavior, dress code, punctuality, and communication in the workplace</w:t>
            </w:r>
          </w:p>
        </w:tc>
        <w:tc>
          <w:tcPr>
            <w:tcW w:w="1292" w:type="dxa"/>
            <w:tcBorders>
              <w:top w:val="single" w:sz="4" w:space="0" w:color="000000"/>
              <w:left w:val="single" w:sz="4" w:space="0" w:color="000000"/>
              <w:bottom w:val="single" w:sz="4" w:space="0" w:color="000000"/>
              <w:right w:val="single" w:sz="4" w:space="0" w:color="000000"/>
            </w:tcBorders>
          </w:tcPr>
          <w:p w14:paraId="30AB843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10 copies</w:t>
            </w:r>
          </w:p>
        </w:tc>
        <w:tc>
          <w:tcPr>
            <w:tcW w:w="1806" w:type="dxa"/>
            <w:tcBorders>
              <w:top w:val="single" w:sz="4" w:space="0" w:color="000000"/>
              <w:left w:val="single" w:sz="4" w:space="0" w:color="000000"/>
              <w:bottom w:val="single" w:sz="4" w:space="0" w:color="000000"/>
              <w:right w:val="single" w:sz="4" w:space="0" w:color="000000"/>
            </w:tcBorders>
          </w:tcPr>
          <w:p w14:paraId="3EFBE99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1:3</w:t>
            </w:r>
          </w:p>
        </w:tc>
      </w:tr>
      <w:tr w:rsidR="004A6325" w:rsidRPr="00AB647F" w14:paraId="5B9391FA" w14:textId="77777777" w:rsidTr="006218ED">
        <w:tblPrEx>
          <w:tblCellMar>
            <w:top w:w="4" w:type="dxa"/>
            <w:right w:w="108" w:type="dxa"/>
          </w:tblCellMar>
        </w:tblPrEx>
        <w:trPr>
          <w:trHeight w:val="615"/>
        </w:trPr>
        <w:tc>
          <w:tcPr>
            <w:tcW w:w="1251" w:type="dxa"/>
            <w:tcBorders>
              <w:top w:val="single" w:sz="4" w:space="0" w:color="000000"/>
              <w:left w:val="single" w:sz="4" w:space="0" w:color="000000"/>
              <w:bottom w:val="single" w:sz="4" w:space="0" w:color="000000"/>
              <w:right w:val="single" w:sz="4" w:space="0" w:color="000000"/>
            </w:tcBorders>
          </w:tcPr>
          <w:p w14:paraId="6E6ED6B9" w14:textId="77777777" w:rsidR="004A6325" w:rsidRPr="00AB647F" w:rsidRDefault="004A6325">
            <w:pPr>
              <w:numPr>
                <w:ilvl w:val="0"/>
                <w:numId w:val="240"/>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2D305A0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Employee handbooks</w:t>
            </w:r>
          </w:p>
        </w:tc>
        <w:tc>
          <w:tcPr>
            <w:tcW w:w="2892" w:type="dxa"/>
            <w:tcBorders>
              <w:top w:val="single" w:sz="4" w:space="0" w:color="000000"/>
              <w:left w:val="single" w:sz="4" w:space="0" w:color="000000"/>
              <w:bottom w:val="single" w:sz="4" w:space="0" w:color="000000"/>
              <w:right w:val="single" w:sz="4" w:space="0" w:color="000000"/>
            </w:tcBorders>
          </w:tcPr>
          <w:p w14:paraId="32FAFB97"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Sample handbooks that outline expectations, policies, and procedures related to work ethics</w:t>
            </w:r>
          </w:p>
        </w:tc>
        <w:tc>
          <w:tcPr>
            <w:tcW w:w="1292" w:type="dxa"/>
            <w:tcBorders>
              <w:top w:val="single" w:sz="4" w:space="0" w:color="000000"/>
              <w:left w:val="single" w:sz="4" w:space="0" w:color="000000"/>
              <w:bottom w:val="single" w:sz="4" w:space="0" w:color="000000"/>
              <w:right w:val="single" w:sz="4" w:space="0" w:color="000000"/>
            </w:tcBorders>
          </w:tcPr>
          <w:p w14:paraId="61928E0B"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10 copies</w:t>
            </w:r>
          </w:p>
        </w:tc>
        <w:tc>
          <w:tcPr>
            <w:tcW w:w="1806" w:type="dxa"/>
            <w:tcBorders>
              <w:top w:val="single" w:sz="4" w:space="0" w:color="000000"/>
              <w:left w:val="single" w:sz="4" w:space="0" w:color="000000"/>
              <w:bottom w:val="single" w:sz="4" w:space="0" w:color="000000"/>
              <w:right w:val="single" w:sz="4" w:space="0" w:color="000000"/>
            </w:tcBorders>
          </w:tcPr>
          <w:p w14:paraId="4E60330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1:3</w:t>
            </w:r>
          </w:p>
        </w:tc>
      </w:tr>
      <w:tr w:rsidR="004A6325" w:rsidRPr="00AB647F" w14:paraId="67B6DBDC" w14:textId="77777777" w:rsidTr="006218ED">
        <w:tblPrEx>
          <w:tblCellMar>
            <w:top w:w="4" w:type="dxa"/>
            <w:right w:w="108" w:type="dxa"/>
          </w:tblCellMar>
        </w:tblPrEx>
        <w:trPr>
          <w:trHeight w:val="615"/>
        </w:trPr>
        <w:tc>
          <w:tcPr>
            <w:tcW w:w="1251" w:type="dxa"/>
            <w:tcBorders>
              <w:top w:val="single" w:sz="4" w:space="0" w:color="000000"/>
              <w:left w:val="single" w:sz="4" w:space="0" w:color="000000"/>
              <w:bottom w:val="single" w:sz="4" w:space="0" w:color="000000"/>
              <w:right w:val="single" w:sz="4" w:space="0" w:color="000000"/>
            </w:tcBorders>
          </w:tcPr>
          <w:p w14:paraId="47540141" w14:textId="77777777" w:rsidR="004A6325" w:rsidRPr="00AB647F" w:rsidRDefault="004A6325">
            <w:pPr>
              <w:numPr>
                <w:ilvl w:val="0"/>
                <w:numId w:val="240"/>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7CC107DB"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Videos</w:t>
            </w:r>
          </w:p>
        </w:tc>
        <w:tc>
          <w:tcPr>
            <w:tcW w:w="2892" w:type="dxa"/>
            <w:tcBorders>
              <w:top w:val="single" w:sz="4" w:space="0" w:color="000000"/>
              <w:left w:val="single" w:sz="4" w:space="0" w:color="000000"/>
              <w:bottom w:val="single" w:sz="4" w:space="0" w:color="000000"/>
              <w:right w:val="single" w:sz="4" w:space="0" w:color="000000"/>
            </w:tcBorders>
          </w:tcPr>
          <w:p w14:paraId="14575652"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Short films or documentaries on ethics</w:t>
            </w:r>
          </w:p>
        </w:tc>
        <w:tc>
          <w:tcPr>
            <w:tcW w:w="1292" w:type="dxa"/>
            <w:tcBorders>
              <w:top w:val="single" w:sz="4" w:space="0" w:color="000000"/>
              <w:left w:val="single" w:sz="4" w:space="0" w:color="000000"/>
              <w:bottom w:val="single" w:sz="4" w:space="0" w:color="000000"/>
              <w:right w:val="single" w:sz="4" w:space="0" w:color="000000"/>
            </w:tcBorders>
          </w:tcPr>
          <w:p w14:paraId="759741B5"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25 samples</w:t>
            </w:r>
          </w:p>
        </w:tc>
        <w:tc>
          <w:tcPr>
            <w:tcW w:w="1806" w:type="dxa"/>
            <w:tcBorders>
              <w:top w:val="single" w:sz="4" w:space="0" w:color="000000"/>
              <w:left w:val="single" w:sz="4" w:space="0" w:color="000000"/>
              <w:bottom w:val="single" w:sz="4" w:space="0" w:color="000000"/>
              <w:right w:val="single" w:sz="4" w:space="0" w:color="000000"/>
            </w:tcBorders>
          </w:tcPr>
          <w:p w14:paraId="46C0A641"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4A6325" w:rsidRPr="00AB647F" w14:paraId="054DED03" w14:textId="77777777" w:rsidTr="006218ED">
        <w:tblPrEx>
          <w:tblCellMar>
            <w:top w:w="4" w:type="dxa"/>
            <w:right w:w="108" w:type="dxa"/>
          </w:tblCellMar>
        </w:tblPrEx>
        <w:trPr>
          <w:trHeight w:val="615"/>
        </w:trPr>
        <w:tc>
          <w:tcPr>
            <w:tcW w:w="1251" w:type="dxa"/>
            <w:tcBorders>
              <w:top w:val="single" w:sz="4" w:space="0" w:color="000000"/>
              <w:left w:val="single" w:sz="4" w:space="0" w:color="000000"/>
              <w:bottom w:val="single" w:sz="4" w:space="0" w:color="000000"/>
              <w:right w:val="single" w:sz="4" w:space="0" w:color="000000"/>
            </w:tcBorders>
          </w:tcPr>
          <w:p w14:paraId="6D1D755D" w14:textId="77777777" w:rsidR="004A6325" w:rsidRPr="00AB647F" w:rsidRDefault="004A6325">
            <w:pPr>
              <w:numPr>
                <w:ilvl w:val="0"/>
                <w:numId w:val="240"/>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1E2C66F3"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Podcasts</w:t>
            </w:r>
          </w:p>
        </w:tc>
        <w:tc>
          <w:tcPr>
            <w:tcW w:w="2892" w:type="dxa"/>
            <w:tcBorders>
              <w:top w:val="single" w:sz="4" w:space="0" w:color="000000"/>
              <w:left w:val="single" w:sz="4" w:space="0" w:color="000000"/>
              <w:bottom w:val="single" w:sz="4" w:space="0" w:color="000000"/>
              <w:right w:val="single" w:sz="4" w:space="0" w:color="000000"/>
            </w:tcBorders>
          </w:tcPr>
          <w:p w14:paraId="28763CFD"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Episodes focused on work ethics</w:t>
            </w:r>
          </w:p>
        </w:tc>
        <w:tc>
          <w:tcPr>
            <w:tcW w:w="1292" w:type="dxa"/>
            <w:tcBorders>
              <w:top w:val="single" w:sz="4" w:space="0" w:color="000000"/>
              <w:left w:val="single" w:sz="4" w:space="0" w:color="000000"/>
              <w:bottom w:val="single" w:sz="4" w:space="0" w:color="000000"/>
              <w:right w:val="single" w:sz="4" w:space="0" w:color="000000"/>
            </w:tcBorders>
          </w:tcPr>
          <w:p w14:paraId="5B0E7F0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5 samples</w:t>
            </w:r>
          </w:p>
        </w:tc>
        <w:tc>
          <w:tcPr>
            <w:tcW w:w="1806" w:type="dxa"/>
            <w:tcBorders>
              <w:top w:val="single" w:sz="4" w:space="0" w:color="000000"/>
              <w:left w:val="single" w:sz="4" w:space="0" w:color="000000"/>
              <w:bottom w:val="single" w:sz="4" w:space="0" w:color="000000"/>
              <w:right w:val="single" w:sz="4" w:space="0" w:color="000000"/>
            </w:tcBorders>
          </w:tcPr>
          <w:p w14:paraId="562C8743"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1:5</w:t>
            </w:r>
          </w:p>
        </w:tc>
      </w:tr>
      <w:tr w:rsidR="004A6325" w:rsidRPr="00AB647F" w14:paraId="7C50FF41" w14:textId="77777777" w:rsidTr="006218ED">
        <w:tblPrEx>
          <w:tblCellMar>
            <w:top w:w="4" w:type="dxa"/>
            <w:right w:w="108" w:type="dxa"/>
          </w:tblCellMar>
        </w:tblPrEx>
        <w:trPr>
          <w:trHeight w:val="960"/>
        </w:trPr>
        <w:tc>
          <w:tcPr>
            <w:tcW w:w="1251" w:type="dxa"/>
            <w:tcBorders>
              <w:top w:val="single" w:sz="4" w:space="0" w:color="000000"/>
              <w:left w:val="single" w:sz="4" w:space="0" w:color="000000"/>
              <w:bottom w:val="single" w:sz="4" w:space="0" w:color="000000"/>
              <w:right w:val="single" w:sz="4" w:space="0" w:color="000000"/>
            </w:tcBorders>
          </w:tcPr>
          <w:p w14:paraId="198A2D23" w14:textId="77777777" w:rsidR="004A6325" w:rsidRPr="00AB647F" w:rsidRDefault="004A6325" w:rsidP="006218ED">
            <w:pPr>
              <w:spacing w:after="0" w:line="276" w:lineRule="auto"/>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B</w:t>
            </w:r>
          </w:p>
        </w:tc>
        <w:tc>
          <w:tcPr>
            <w:tcW w:w="2111" w:type="dxa"/>
            <w:tcBorders>
              <w:top w:val="single" w:sz="4" w:space="0" w:color="000000"/>
              <w:left w:val="single" w:sz="4" w:space="0" w:color="000000"/>
              <w:bottom w:val="single" w:sz="4" w:space="0" w:color="000000"/>
              <w:right w:val="single" w:sz="4" w:space="0" w:color="000000"/>
            </w:tcBorders>
          </w:tcPr>
          <w:p w14:paraId="64F24F29"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Learning Facilities &amp; infrastructure </w:t>
            </w:r>
          </w:p>
        </w:tc>
        <w:tc>
          <w:tcPr>
            <w:tcW w:w="2892" w:type="dxa"/>
            <w:tcBorders>
              <w:top w:val="single" w:sz="4" w:space="0" w:color="000000"/>
              <w:left w:val="single" w:sz="4" w:space="0" w:color="000000"/>
              <w:bottom w:val="single" w:sz="4" w:space="0" w:color="000000"/>
              <w:right w:val="single" w:sz="4" w:space="0" w:color="000000"/>
            </w:tcBorders>
          </w:tcPr>
          <w:p w14:paraId="3ED3C19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5CB7AF8D"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806" w:type="dxa"/>
            <w:tcBorders>
              <w:top w:val="single" w:sz="4" w:space="0" w:color="000000"/>
              <w:left w:val="single" w:sz="4" w:space="0" w:color="000000"/>
              <w:bottom w:val="single" w:sz="4" w:space="0" w:color="000000"/>
              <w:right w:val="single" w:sz="4" w:space="0" w:color="000000"/>
            </w:tcBorders>
          </w:tcPr>
          <w:p w14:paraId="0DD6964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r>
      <w:tr w:rsidR="004A6325" w:rsidRPr="00AB647F" w14:paraId="6E4ABD68" w14:textId="77777777" w:rsidTr="006218ED">
        <w:tblPrEx>
          <w:tblCellMar>
            <w:top w:w="4" w:type="dxa"/>
            <w:right w:w="108" w:type="dxa"/>
          </w:tblCellMar>
        </w:tblPrEx>
        <w:trPr>
          <w:trHeight w:val="542"/>
        </w:trPr>
        <w:tc>
          <w:tcPr>
            <w:tcW w:w="1251" w:type="dxa"/>
            <w:tcBorders>
              <w:top w:val="single" w:sz="4" w:space="0" w:color="000000"/>
              <w:left w:val="single" w:sz="4" w:space="0" w:color="000000"/>
              <w:bottom w:val="single" w:sz="4" w:space="0" w:color="000000"/>
              <w:right w:val="single" w:sz="4" w:space="0" w:color="000000"/>
            </w:tcBorders>
          </w:tcPr>
          <w:p w14:paraId="4A5D6769" w14:textId="77777777" w:rsidR="004A6325" w:rsidRPr="00AB647F" w:rsidRDefault="004A6325">
            <w:pPr>
              <w:numPr>
                <w:ilvl w:val="0"/>
                <w:numId w:val="240"/>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7C54F84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Lecture/theory room </w:t>
            </w:r>
          </w:p>
        </w:tc>
        <w:tc>
          <w:tcPr>
            <w:tcW w:w="2892" w:type="dxa"/>
            <w:tcBorders>
              <w:top w:val="single" w:sz="4" w:space="0" w:color="000000"/>
              <w:left w:val="single" w:sz="4" w:space="0" w:color="000000"/>
              <w:bottom w:val="single" w:sz="4" w:space="0" w:color="000000"/>
              <w:right w:val="single" w:sz="4" w:space="0" w:color="000000"/>
            </w:tcBorders>
          </w:tcPr>
          <w:p w14:paraId="62C6243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60m</w:t>
            </w:r>
            <w:r w:rsidRPr="00AB647F">
              <w:rPr>
                <w:rFonts w:ascii="Times New Roman" w:eastAsia="Times New Roman" w:hAnsi="Times New Roman" w:cs="Times New Roman"/>
                <w:kern w:val="0"/>
                <w:sz w:val="24"/>
                <w:szCs w:val="24"/>
                <w:vertAlign w:val="superscript"/>
                <w14:ligatures w14:val="none"/>
              </w:rPr>
              <w:t>2</w:t>
            </w:r>
            <w:r w:rsidRPr="00AB647F">
              <w:rPr>
                <w:rFonts w:ascii="Times New Roman" w:eastAsia="Times New Roman" w:hAnsi="Times New Roman" w:cs="Times New Roman"/>
                <w:kern w:val="0"/>
                <w:sz w:val="24"/>
                <w:szCs w:val="24"/>
                <w14:ligatures w14:val="none"/>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6668639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 </w:t>
            </w:r>
          </w:p>
        </w:tc>
        <w:tc>
          <w:tcPr>
            <w:tcW w:w="1806" w:type="dxa"/>
            <w:tcBorders>
              <w:top w:val="single" w:sz="4" w:space="0" w:color="000000"/>
              <w:left w:val="single" w:sz="4" w:space="0" w:color="000000"/>
              <w:bottom w:val="single" w:sz="4" w:space="0" w:color="000000"/>
              <w:right w:val="single" w:sz="4" w:space="0" w:color="000000"/>
            </w:tcBorders>
          </w:tcPr>
          <w:p w14:paraId="4DC088B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1:25 </w:t>
            </w:r>
          </w:p>
        </w:tc>
      </w:tr>
      <w:tr w:rsidR="004A6325" w:rsidRPr="00AB647F" w14:paraId="0F1230DD" w14:textId="77777777" w:rsidTr="006218ED">
        <w:tblPrEx>
          <w:tblCellMar>
            <w:top w:w="4" w:type="dxa"/>
            <w:right w:w="108" w:type="dxa"/>
          </w:tblCellMar>
        </w:tblPrEx>
        <w:trPr>
          <w:trHeight w:val="542"/>
        </w:trPr>
        <w:tc>
          <w:tcPr>
            <w:tcW w:w="1251" w:type="dxa"/>
            <w:tcBorders>
              <w:top w:val="single" w:sz="4" w:space="0" w:color="000000"/>
              <w:left w:val="single" w:sz="4" w:space="0" w:color="000000"/>
              <w:bottom w:val="single" w:sz="4" w:space="0" w:color="000000"/>
              <w:right w:val="single" w:sz="4" w:space="0" w:color="000000"/>
            </w:tcBorders>
          </w:tcPr>
          <w:p w14:paraId="44513D8F" w14:textId="77777777" w:rsidR="004A6325" w:rsidRPr="00AB647F" w:rsidRDefault="004A6325">
            <w:pPr>
              <w:numPr>
                <w:ilvl w:val="0"/>
                <w:numId w:val="240"/>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7BB37DA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Computer workshop</w:t>
            </w:r>
          </w:p>
        </w:tc>
        <w:tc>
          <w:tcPr>
            <w:tcW w:w="2892" w:type="dxa"/>
            <w:tcBorders>
              <w:top w:val="single" w:sz="4" w:space="0" w:color="000000"/>
              <w:left w:val="single" w:sz="4" w:space="0" w:color="000000"/>
              <w:bottom w:val="single" w:sz="4" w:space="0" w:color="000000"/>
              <w:right w:val="single" w:sz="4" w:space="0" w:color="000000"/>
            </w:tcBorders>
          </w:tcPr>
          <w:p w14:paraId="2FE930D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160 m</w:t>
            </w:r>
            <w:r w:rsidRPr="00AB647F">
              <w:rPr>
                <w:rFonts w:ascii="Times New Roman" w:eastAsia="Times New Roman" w:hAnsi="Times New Roman" w:cs="Times New Roman"/>
                <w:kern w:val="0"/>
                <w:sz w:val="24"/>
                <w:szCs w:val="24"/>
                <w:vertAlign w:val="superscript"/>
                <w14:ligatures w14:val="none"/>
              </w:rPr>
              <w:t>2</w:t>
            </w:r>
          </w:p>
        </w:tc>
        <w:tc>
          <w:tcPr>
            <w:tcW w:w="1292" w:type="dxa"/>
            <w:tcBorders>
              <w:top w:val="single" w:sz="4" w:space="0" w:color="000000"/>
              <w:left w:val="single" w:sz="4" w:space="0" w:color="000000"/>
              <w:bottom w:val="single" w:sz="4" w:space="0" w:color="000000"/>
              <w:right w:val="single" w:sz="4" w:space="0" w:color="000000"/>
            </w:tcBorders>
          </w:tcPr>
          <w:p w14:paraId="200262D2"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06" w:type="dxa"/>
            <w:tcBorders>
              <w:top w:val="single" w:sz="4" w:space="0" w:color="000000"/>
              <w:left w:val="single" w:sz="4" w:space="0" w:color="000000"/>
              <w:bottom w:val="single" w:sz="4" w:space="0" w:color="000000"/>
              <w:right w:val="single" w:sz="4" w:space="0" w:color="000000"/>
            </w:tcBorders>
          </w:tcPr>
          <w:p w14:paraId="1695E22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1:25 </w:t>
            </w:r>
          </w:p>
        </w:tc>
      </w:tr>
      <w:tr w:rsidR="004A6325" w:rsidRPr="00AB647F" w14:paraId="4CCB62AF"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47E94C53" w14:textId="77777777" w:rsidR="004A6325" w:rsidRPr="00AB647F" w:rsidRDefault="004A6325">
            <w:pPr>
              <w:numPr>
                <w:ilvl w:val="0"/>
                <w:numId w:val="240"/>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5C21F54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Computers</w:t>
            </w:r>
          </w:p>
        </w:tc>
        <w:tc>
          <w:tcPr>
            <w:tcW w:w="2892" w:type="dxa"/>
            <w:tcBorders>
              <w:top w:val="single" w:sz="4" w:space="0" w:color="000000"/>
              <w:left w:val="single" w:sz="4" w:space="0" w:color="000000"/>
              <w:bottom w:val="single" w:sz="4" w:space="0" w:color="000000"/>
              <w:right w:val="single" w:sz="4" w:space="0" w:color="000000"/>
            </w:tcBorders>
          </w:tcPr>
          <w:p w14:paraId="1DCB7891"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Operating System: 64-bit Windows 11 or 10 version 1809 or above</w:t>
            </w:r>
          </w:p>
          <w:p w14:paraId="21DD090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Processor: 3 GHz (3+ GHz recommended), </w:t>
            </w:r>
          </w:p>
          <w:p w14:paraId="37AF12ED"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Memory: 8 GB (32GB recommended)</w:t>
            </w:r>
          </w:p>
          <w:p w14:paraId="5275E45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Disk space: 10 GB</w:t>
            </w:r>
          </w:p>
          <w:p w14:paraId="0FC5BA12"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Display: 1920 x 1080 resolution </w:t>
            </w:r>
          </w:p>
          <w:p w14:paraId="2F7FFD9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Display Card: 2 GB GPU (8 GB recommended) and DirectX 11 compliant (DirectX 12 recommended)</w:t>
            </w:r>
          </w:p>
        </w:tc>
        <w:tc>
          <w:tcPr>
            <w:tcW w:w="1292" w:type="dxa"/>
            <w:tcBorders>
              <w:top w:val="single" w:sz="4" w:space="0" w:color="000000"/>
              <w:left w:val="single" w:sz="4" w:space="0" w:color="000000"/>
              <w:bottom w:val="single" w:sz="4" w:space="0" w:color="000000"/>
              <w:right w:val="single" w:sz="4" w:space="0" w:color="000000"/>
            </w:tcBorders>
          </w:tcPr>
          <w:p w14:paraId="5C2F398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 25 pcs</w:t>
            </w:r>
          </w:p>
        </w:tc>
        <w:tc>
          <w:tcPr>
            <w:tcW w:w="1806" w:type="dxa"/>
            <w:tcBorders>
              <w:top w:val="single" w:sz="4" w:space="0" w:color="000000"/>
              <w:left w:val="single" w:sz="4" w:space="0" w:color="000000"/>
              <w:bottom w:val="single" w:sz="4" w:space="0" w:color="000000"/>
              <w:right w:val="single" w:sz="4" w:space="0" w:color="000000"/>
            </w:tcBorders>
          </w:tcPr>
          <w:p w14:paraId="1ABFD7ED"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 1:1</w:t>
            </w:r>
          </w:p>
        </w:tc>
      </w:tr>
      <w:tr w:rsidR="004A6325" w:rsidRPr="00AB647F" w14:paraId="4791E9CF"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3195A745" w14:textId="77777777" w:rsidR="004A6325" w:rsidRPr="00AB647F" w:rsidRDefault="004A6325">
            <w:pPr>
              <w:numPr>
                <w:ilvl w:val="0"/>
                <w:numId w:val="240"/>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553ED7C9"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Projector</w:t>
            </w:r>
          </w:p>
        </w:tc>
        <w:tc>
          <w:tcPr>
            <w:tcW w:w="2892" w:type="dxa"/>
            <w:tcBorders>
              <w:top w:val="single" w:sz="4" w:space="0" w:color="000000"/>
              <w:left w:val="single" w:sz="4" w:space="0" w:color="000000"/>
              <w:bottom w:val="single" w:sz="4" w:space="0" w:color="000000"/>
              <w:right w:val="single" w:sz="4" w:space="0" w:color="000000"/>
            </w:tcBorders>
          </w:tcPr>
          <w:p w14:paraId="66E90C1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high-resolution projectors with HDMI input</w:t>
            </w:r>
          </w:p>
        </w:tc>
        <w:tc>
          <w:tcPr>
            <w:tcW w:w="1292" w:type="dxa"/>
            <w:tcBorders>
              <w:top w:val="single" w:sz="4" w:space="0" w:color="000000"/>
              <w:left w:val="single" w:sz="4" w:space="0" w:color="000000"/>
              <w:bottom w:val="single" w:sz="4" w:space="0" w:color="000000"/>
              <w:right w:val="single" w:sz="4" w:space="0" w:color="000000"/>
            </w:tcBorders>
          </w:tcPr>
          <w:p w14:paraId="1580BE0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06" w:type="dxa"/>
            <w:tcBorders>
              <w:top w:val="single" w:sz="4" w:space="0" w:color="000000"/>
              <w:left w:val="single" w:sz="4" w:space="0" w:color="000000"/>
              <w:bottom w:val="single" w:sz="4" w:space="0" w:color="000000"/>
              <w:right w:val="single" w:sz="4" w:space="0" w:color="000000"/>
            </w:tcBorders>
          </w:tcPr>
          <w:p w14:paraId="07078BF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1:25</w:t>
            </w:r>
          </w:p>
        </w:tc>
      </w:tr>
      <w:tr w:rsidR="004A6325" w:rsidRPr="00AB647F" w14:paraId="7BE095A7"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43C38AEF" w14:textId="77777777" w:rsidR="004A6325" w:rsidRPr="00AB647F" w:rsidRDefault="004A6325">
            <w:pPr>
              <w:numPr>
                <w:ilvl w:val="0"/>
                <w:numId w:val="240"/>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3FB5B96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Smartboard/Smart TV</w:t>
            </w:r>
          </w:p>
        </w:tc>
        <w:tc>
          <w:tcPr>
            <w:tcW w:w="2892" w:type="dxa"/>
            <w:tcBorders>
              <w:top w:val="single" w:sz="4" w:space="0" w:color="000000"/>
              <w:left w:val="single" w:sz="4" w:space="0" w:color="000000"/>
              <w:bottom w:val="single" w:sz="4" w:space="0" w:color="000000"/>
              <w:right w:val="single" w:sz="4" w:space="0" w:color="000000"/>
            </w:tcBorders>
          </w:tcPr>
          <w:p w14:paraId="3996A8AB"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Specifications: 77-inch interactive whiteboard with touch and pen functionality.</w:t>
            </w:r>
          </w:p>
        </w:tc>
        <w:tc>
          <w:tcPr>
            <w:tcW w:w="1292" w:type="dxa"/>
            <w:tcBorders>
              <w:top w:val="single" w:sz="4" w:space="0" w:color="000000"/>
              <w:left w:val="single" w:sz="4" w:space="0" w:color="000000"/>
              <w:bottom w:val="single" w:sz="4" w:space="0" w:color="000000"/>
              <w:right w:val="single" w:sz="4" w:space="0" w:color="000000"/>
            </w:tcBorders>
          </w:tcPr>
          <w:p w14:paraId="63D17273"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06" w:type="dxa"/>
            <w:tcBorders>
              <w:top w:val="single" w:sz="4" w:space="0" w:color="000000"/>
              <w:left w:val="single" w:sz="4" w:space="0" w:color="000000"/>
              <w:bottom w:val="single" w:sz="4" w:space="0" w:color="000000"/>
              <w:right w:val="single" w:sz="4" w:space="0" w:color="000000"/>
            </w:tcBorders>
          </w:tcPr>
          <w:p w14:paraId="752086C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1:25</w:t>
            </w:r>
          </w:p>
        </w:tc>
      </w:tr>
      <w:tr w:rsidR="004A6325" w:rsidRPr="00AB647F" w14:paraId="5A96ED5E"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71DA1B94" w14:textId="77777777" w:rsidR="004A6325" w:rsidRPr="00AB647F" w:rsidRDefault="004A6325">
            <w:pPr>
              <w:numPr>
                <w:ilvl w:val="0"/>
                <w:numId w:val="240"/>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5760FCF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Whiteboard</w:t>
            </w:r>
          </w:p>
        </w:tc>
        <w:tc>
          <w:tcPr>
            <w:tcW w:w="2892" w:type="dxa"/>
            <w:tcBorders>
              <w:top w:val="single" w:sz="4" w:space="0" w:color="000000"/>
              <w:left w:val="single" w:sz="4" w:space="0" w:color="000000"/>
              <w:bottom w:val="single" w:sz="4" w:space="0" w:color="000000"/>
              <w:right w:val="single" w:sz="4" w:space="0" w:color="000000"/>
            </w:tcBorders>
          </w:tcPr>
          <w:p w14:paraId="3ED587D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Traditional whiteboard</w:t>
            </w:r>
          </w:p>
        </w:tc>
        <w:tc>
          <w:tcPr>
            <w:tcW w:w="1292" w:type="dxa"/>
            <w:tcBorders>
              <w:top w:val="single" w:sz="4" w:space="0" w:color="000000"/>
              <w:left w:val="single" w:sz="4" w:space="0" w:color="000000"/>
              <w:bottom w:val="single" w:sz="4" w:space="0" w:color="000000"/>
              <w:right w:val="single" w:sz="4" w:space="0" w:color="000000"/>
            </w:tcBorders>
          </w:tcPr>
          <w:p w14:paraId="20C9237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06" w:type="dxa"/>
            <w:tcBorders>
              <w:top w:val="single" w:sz="4" w:space="0" w:color="000000"/>
              <w:left w:val="single" w:sz="4" w:space="0" w:color="000000"/>
              <w:bottom w:val="single" w:sz="4" w:space="0" w:color="000000"/>
              <w:right w:val="single" w:sz="4" w:space="0" w:color="000000"/>
            </w:tcBorders>
          </w:tcPr>
          <w:p w14:paraId="5F625655"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1:25</w:t>
            </w:r>
          </w:p>
        </w:tc>
      </w:tr>
      <w:tr w:rsidR="004A6325" w:rsidRPr="00AB647F" w14:paraId="693EE182"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6B1D1DF7" w14:textId="77777777" w:rsidR="004A6325" w:rsidRPr="00AB647F" w:rsidRDefault="004A6325">
            <w:pPr>
              <w:numPr>
                <w:ilvl w:val="0"/>
                <w:numId w:val="240"/>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57137F5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Printers</w:t>
            </w:r>
          </w:p>
        </w:tc>
        <w:tc>
          <w:tcPr>
            <w:tcW w:w="2892" w:type="dxa"/>
            <w:tcBorders>
              <w:top w:val="single" w:sz="4" w:space="0" w:color="000000"/>
              <w:left w:val="single" w:sz="4" w:space="0" w:color="000000"/>
              <w:bottom w:val="single" w:sz="4" w:space="0" w:color="000000"/>
              <w:right w:val="single" w:sz="4" w:space="0" w:color="000000"/>
            </w:tcBorders>
          </w:tcPr>
          <w:p w14:paraId="220A360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With Print, Copy, Scan and Fax</w:t>
            </w:r>
          </w:p>
        </w:tc>
        <w:tc>
          <w:tcPr>
            <w:tcW w:w="1292" w:type="dxa"/>
            <w:tcBorders>
              <w:top w:val="single" w:sz="4" w:space="0" w:color="000000"/>
              <w:left w:val="single" w:sz="4" w:space="0" w:color="000000"/>
              <w:bottom w:val="single" w:sz="4" w:space="0" w:color="000000"/>
              <w:right w:val="single" w:sz="4" w:space="0" w:color="000000"/>
            </w:tcBorders>
          </w:tcPr>
          <w:p w14:paraId="7CC8890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2</w:t>
            </w:r>
          </w:p>
        </w:tc>
        <w:tc>
          <w:tcPr>
            <w:tcW w:w="1806" w:type="dxa"/>
            <w:tcBorders>
              <w:top w:val="single" w:sz="4" w:space="0" w:color="000000"/>
              <w:left w:val="single" w:sz="4" w:space="0" w:color="000000"/>
              <w:bottom w:val="single" w:sz="4" w:space="0" w:color="000000"/>
              <w:right w:val="single" w:sz="4" w:space="0" w:color="000000"/>
            </w:tcBorders>
          </w:tcPr>
          <w:p w14:paraId="343ED35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1:13</w:t>
            </w:r>
          </w:p>
        </w:tc>
      </w:tr>
      <w:tr w:rsidR="004A6325" w:rsidRPr="00AB647F" w14:paraId="34D560DC"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2C5E32D0" w14:textId="77777777" w:rsidR="004A6325" w:rsidRPr="00AB647F" w:rsidRDefault="004A6325" w:rsidP="006218ED">
            <w:pPr>
              <w:spacing w:after="0" w:line="276" w:lineRule="auto"/>
              <w:ind w:left="720" w:right="211"/>
              <w:contextualSpacing/>
              <w:rPr>
                <w:rFonts w:ascii="Times New Roman" w:eastAsia="Times New Roman" w:hAnsi="Times New Roman" w:cs="Times New Roman"/>
                <w:b/>
                <w:bCs/>
                <w:kern w:val="0"/>
                <w:sz w:val="24"/>
                <w:szCs w:val="24"/>
                <w:lang w:val="en-ZW"/>
                <w14:ligatures w14:val="none"/>
              </w:rPr>
            </w:pPr>
            <w:r w:rsidRPr="00AB647F">
              <w:rPr>
                <w:rFonts w:ascii="Times New Roman" w:eastAsia="Times New Roman" w:hAnsi="Times New Roman" w:cs="Times New Roman"/>
                <w:b/>
                <w:bCs/>
                <w:kern w:val="0"/>
                <w:sz w:val="24"/>
                <w:szCs w:val="24"/>
                <w:lang w:val="en-ZW"/>
                <w14:ligatures w14:val="none"/>
              </w:rPr>
              <w:t>C</w:t>
            </w:r>
          </w:p>
        </w:tc>
        <w:tc>
          <w:tcPr>
            <w:tcW w:w="2111" w:type="dxa"/>
            <w:tcBorders>
              <w:top w:val="single" w:sz="4" w:space="0" w:color="000000"/>
              <w:left w:val="single" w:sz="4" w:space="0" w:color="000000"/>
              <w:bottom w:val="single" w:sz="4" w:space="0" w:color="000000"/>
              <w:right w:val="single" w:sz="4" w:space="0" w:color="000000"/>
            </w:tcBorders>
          </w:tcPr>
          <w:p w14:paraId="34D00F55"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Software</w:t>
            </w:r>
          </w:p>
        </w:tc>
        <w:tc>
          <w:tcPr>
            <w:tcW w:w="2892" w:type="dxa"/>
            <w:tcBorders>
              <w:top w:val="single" w:sz="4" w:space="0" w:color="000000"/>
              <w:left w:val="single" w:sz="4" w:space="0" w:color="000000"/>
              <w:bottom w:val="single" w:sz="4" w:space="0" w:color="000000"/>
              <w:right w:val="single" w:sz="4" w:space="0" w:color="000000"/>
            </w:tcBorders>
          </w:tcPr>
          <w:p w14:paraId="2CE90B71"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0368C68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c>
          <w:tcPr>
            <w:tcW w:w="1806" w:type="dxa"/>
            <w:tcBorders>
              <w:top w:val="single" w:sz="4" w:space="0" w:color="000000"/>
              <w:left w:val="single" w:sz="4" w:space="0" w:color="000000"/>
              <w:bottom w:val="single" w:sz="4" w:space="0" w:color="000000"/>
              <w:right w:val="single" w:sz="4" w:space="0" w:color="000000"/>
            </w:tcBorders>
          </w:tcPr>
          <w:p w14:paraId="659589D3"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r>
      <w:tr w:rsidR="004A6325" w:rsidRPr="00AB647F" w14:paraId="55EFC5D1"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78F19F66" w14:textId="77777777" w:rsidR="004A6325" w:rsidRPr="00AB647F" w:rsidRDefault="004A6325">
            <w:pPr>
              <w:numPr>
                <w:ilvl w:val="0"/>
                <w:numId w:val="240"/>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687D1732"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Operating systems</w:t>
            </w:r>
          </w:p>
        </w:tc>
        <w:tc>
          <w:tcPr>
            <w:tcW w:w="2892" w:type="dxa"/>
            <w:tcBorders>
              <w:top w:val="single" w:sz="4" w:space="0" w:color="000000"/>
              <w:left w:val="single" w:sz="4" w:space="0" w:color="000000"/>
              <w:bottom w:val="single" w:sz="4" w:space="0" w:color="000000"/>
              <w:right w:val="single" w:sz="4" w:space="0" w:color="000000"/>
            </w:tcBorders>
          </w:tcPr>
          <w:p w14:paraId="21EFBED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Windows/Linux/Macintosh Operating System</w:t>
            </w:r>
          </w:p>
          <w:p w14:paraId="05792A9B"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c>
          <w:tcPr>
            <w:tcW w:w="1292" w:type="dxa"/>
            <w:tcBorders>
              <w:top w:val="single" w:sz="4" w:space="0" w:color="000000"/>
              <w:left w:val="single" w:sz="4" w:space="0" w:color="000000"/>
              <w:bottom w:val="single" w:sz="4" w:space="0" w:color="000000"/>
              <w:right w:val="single" w:sz="4" w:space="0" w:color="000000"/>
            </w:tcBorders>
          </w:tcPr>
          <w:p w14:paraId="14643063"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Installed in 25 computers</w:t>
            </w:r>
          </w:p>
        </w:tc>
        <w:tc>
          <w:tcPr>
            <w:tcW w:w="1806" w:type="dxa"/>
            <w:tcBorders>
              <w:top w:val="single" w:sz="4" w:space="0" w:color="000000"/>
              <w:left w:val="single" w:sz="4" w:space="0" w:color="000000"/>
              <w:bottom w:val="single" w:sz="4" w:space="0" w:color="000000"/>
              <w:right w:val="single" w:sz="4" w:space="0" w:color="000000"/>
            </w:tcBorders>
          </w:tcPr>
          <w:p w14:paraId="62A102A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4A6325" w:rsidRPr="00AB647F" w14:paraId="5CB36BFF"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6A84B425" w14:textId="77777777" w:rsidR="004A6325" w:rsidRPr="00AB647F" w:rsidRDefault="004A6325">
            <w:pPr>
              <w:numPr>
                <w:ilvl w:val="0"/>
                <w:numId w:val="240"/>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7FFFEBB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Web Browsers</w:t>
            </w:r>
          </w:p>
        </w:tc>
        <w:tc>
          <w:tcPr>
            <w:tcW w:w="2892" w:type="dxa"/>
            <w:tcBorders>
              <w:top w:val="single" w:sz="4" w:space="0" w:color="000000"/>
              <w:left w:val="single" w:sz="4" w:space="0" w:color="000000"/>
              <w:bottom w:val="single" w:sz="4" w:space="0" w:color="000000"/>
              <w:right w:val="single" w:sz="4" w:space="0" w:color="000000"/>
            </w:tcBorders>
          </w:tcPr>
          <w:p w14:paraId="1803E55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Chrome, Firefox, Edge, Safari</w:t>
            </w:r>
          </w:p>
        </w:tc>
        <w:tc>
          <w:tcPr>
            <w:tcW w:w="1292" w:type="dxa"/>
            <w:tcBorders>
              <w:top w:val="single" w:sz="4" w:space="0" w:color="000000"/>
              <w:left w:val="single" w:sz="4" w:space="0" w:color="000000"/>
              <w:bottom w:val="single" w:sz="4" w:space="0" w:color="000000"/>
              <w:right w:val="single" w:sz="4" w:space="0" w:color="000000"/>
            </w:tcBorders>
          </w:tcPr>
          <w:p w14:paraId="68820442"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Installed in 25 computers</w:t>
            </w:r>
          </w:p>
        </w:tc>
        <w:tc>
          <w:tcPr>
            <w:tcW w:w="1806" w:type="dxa"/>
            <w:tcBorders>
              <w:top w:val="single" w:sz="4" w:space="0" w:color="000000"/>
              <w:left w:val="single" w:sz="4" w:space="0" w:color="000000"/>
              <w:bottom w:val="single" w:sz="4" w:space="0" w:color="000000"/>
              <w:right w:val="single" w:sz="4" w:space="0" w:color="000000"/>
            </w:tcBorders>
          </w:tcPr>
          <w:p w14:paraId="5EEA4705"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4A6325" w:rsidRPr="00AB647F" w14:paraId="4459EBCA"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6A430607" w14:textId="77777777" w:rsidR="004A6325" w:rsidRPr="00AB647F" w:rsidRDefault="004A6325">
            <w:pPr>
              <w:numPr>
                <w:ilvl w:val="0"/>
                <w:numId w:val="240"/>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284B2611"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Ethical decision-making tools</w:t>
            </w:r>
          </w:p>
        </w:tc>
        <w:tc>
          <w:tcPr>
            <w:tcW w:w="2892" w:type="dxa"/>
            <w:tcBorders>
              <w:top w:val="single" w:sz="4" w:space="0" w:color="000000"/>
              <w:left w:val="single" w:sz="4" w:space="0" w:color="000000"/>
              <w:bottom w:val="single" w:sz="4" w:space="0" w:color="000000"/>
              <w:right w:val="single" w:sz="4" w:space="0" w:color="000000"/>
            </w:tcBorders>
          </w:tcPr>
          <w:p w14:paraId="660026C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Online simulations that present ethical dilemmas for trainees to navigate</w:t>
            </w:r>
          </w:p>
        </w:tc>
        <w:tc>
          <w:tcPr>
            <w:tcW w:w="1292" w:type="dxa"/>
            <w:tcBorders>
              <w:top w:val="single" w:sz="4" w:space="0" w:color="000000"/>
              <w:left w:val="single" w:sz="4" w:space="0" w:color="000000"/>
              <w:bottom w:val="single" w:sz="4" w:space="0" w:color="000000"/>
              <w:right w:val="single" w:sz="4" w:space="0" w:color="000000"/>
            </w:tcBorders>
          </w:tcPr>
          <w:p w14:paraId="2EDB860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Installed in 25 computers</w:t>
            </w:r>
          </w:p>
        </w:tc>
        <w:tc>
          <w:tcPr>
            <w:tcW w:w="1806" w:type="dxa"/>
            <w:tcBorders>
              <w:top w:val="single" w:sz="4" w:space="0" w:color="000000"/>
              <w:left w:val="single" w:sz="4" w:space="0" w:color="000000"/>
              <w:bottom w:val="single" w:sz="4" w:space="0" w:color="000000"/>
              <w:right w:val="single" w:sz="4" w:space="0" w:color="000000"/>
            </w:tcBorders>
          </w:tcPr>
          <w:p w14:paraId="36B1215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4A6325" w:rsidRPr="00AB647F" w14:paraId="734DBA7A"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48B779A7" w14:textId="77777777" w:rsidR="004A6325" w:rsidRPr="00AB647F" w:rsidRDefault="004A6325">
            <w:pPr>
              <w:numPr>
                <w:ilvl w:val="0"/>
                <w:numId w:val="240"/>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41C2CA45"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Survey and Feedback Tools</w:t>
            </w:r>
          </w:p>
        </w:tc>
        <w:tc>
          <w:tcPr>
            <w:tcW w:w="2892" w:type="dxa"/>
            <w:tcBorders>
              <w:top w:val="single" w:sz="4" w:space="0" w:color="000000"/>
              <w:left w:val="single" w:sz="4" w:space="0" w:color="000000"/>
              <w:bottom w:val="single" w:sz="4" w:space="0" w:color="000000"/>
              <w:right w:val="single" w:sz="4" w:space="0" w:color="000000"/>
            </w:tcBorders>
          </w:tcPr>
          <w:p w14:paraId="68D6814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Google Forms, SurveyMonkey</w:t>
            </w:r>
          </w:p>
        </w:tc>
        <w:tc>
          <w:tcPr>
            <w:tcW w:w="1292" w:type="dxa"/>
            <w:tcBorders>
              <w:top w:val="single" w:sz="4" w:space="0" w:color="000000"/>
              <w:left w:val="single" w:sz="4" w:space="0" w:color="000000"/>
              <w:bottom w:val="single" w:sz="4" w:space="0" w:color="000000"/>
              <w:right w:val="single" w:sz="4" w:space="0" w:color="000000"/>
            </w:tcBorders>
          </w:tcPr>
          <w:p w14:paraId="082B1E59"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Installed in 25 computers</w:t>
            </w:r>
          </w:p>
        </w:tc>
        <w:tc>
          <w:tcPr>
            <w:tcW w:w="1806" w:type="dxa"/>
            <w:tcBorders>
              <w:top w:val="single" w:sz="4" w:space="0" w:color="000000"/>
              <w:left w:val="single" w:sz="4" w:space="0" w:color="000000"/>
              <w:bottom w:val="single" w:sz="4" w:space="0" w:color="000000"/>
              <w:right w:val="single" w:sz="4" w:space="0" w:color="000000"/>
            </w:tcBorders>
          </w:tcPr>
          <w:p w14:paraId="7937F8B9"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4A6325" w:rsidRPr="00AB647F" w14:paraId="50583683"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07F7E278" w14:textId="77777777" w:rsidR="004A6325" w:rsidRPr="00AB647F" w:rsidRDefault="004A6325" w:rsidP="006218ED">
            <w:pPr>
              <w:spacing w:after="0" w:line="276" w:lineRule="auto"/>
              <w:ind w:left="720" w:right="211"/>
              <w:contextualSpacing/>
              <w:rPr>
                <w:rFonts w:ascii="Times New Roman" w:eastAsia="Times New Roman" w:hAnsi="Times New Roman" w:cs="Times New Roman"/>
                <w:b/>
                <w:bCs/>
                <w:kern w:val="0"/>
                <w:sz w:val="24"/>
                <w:szCs w:val="24"/>
                <w:lang w:val="en-ZW"/>
                <w14:ligatures w14:val="none"/>
              </w:rPr>
            </w:pPr>
            <w:r w:rsidRPr="00AB647F">
              <w:rPr>
                <w:rFonts w:ascii="Times New Roman" w:eastAsia="Times New Roman" w:hAnsi="Times New Roman" w:cs="Times New Roman"/>
                <w:b/>
                <w:bCs/>
                <w:kern w:val="0"/>
                <w:sz w:val="24"/>
                <w:szCs w:val="24"/>
                <w:lang w:val="en-ZW"/>
                <w14:ligatures w14:val="none"/>
              </w:rPr>
              <w:t>D</w:t>
            </w:r>
          </w:p>
        </w:tc>
        <w:tc>
          <w:tcPr>
            <w:tcW w:w="2111" w:type="dxa"/>
            <w:tcBorders>
              <w:top w:val="single" w:sz="4" w:space="0" w:color="000000"/>
              <w:left w:val="single" w:sz="4" w:space="0" w:color="000000"/>
              <w:bottom w:val="single" w:sz="4" w:space="0" w:color="000000"/>
              <w:right w:val="single" w:sz="4" w:space="0" w:color="000000"/>
            </w:tcBorders>
          </w:tcPr>
          <w:p w14:paraId="4BB7CAB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Consumables</w:t>
            </w:r>
          </w:p>
        </w:tc>
        <w:tc>
          <w:tcPr>
            <w:tcW w:w="2892" w:type="dxa"/>
            <w:tcBorders>
              <w:top w:val="single" w:sz="4" w:space="0" w:color="000000"/>
              <w:left w:val="single" w:sz="4" w:space="0" w:color="000000"/>
              <w:bottom w:val="single" w:sz="4" w:space="0" w:color="000000"/>
              <w:right w:val="single" w:sz="4" w:space="0" w:color="000000"/>
            </w:tcBorders>
          </w:tcPr>
          <w:p w14:paraId="64E8C65D"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p>
        </w:tc>
        <w:tc>
          <w:tcPr>
            <w:tcW w:w="1292" w:type="dxa"/>
            <w:tcBorders>
              <w:top w:val="single" w:sz="4" w:space="0" w:color="000000"/>
              <w:left w:val="single" w:sz="4" w:space="0" w:color="000000"/>
              <w:bottom w:val="single" w:sz="4" w:space="0" w:color="000000"/>
              <w:right w:val="single" w:sz="4" w:space="0" w:color="000000"/>
            </w:tcBorders>
          </w:tcPr>
          <w:p w14:paraId="510ECF9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c>
          <w:tcPr>
            <w:tcW w:w="1806" w:type="dxa"/>
            <w:tcBorders>
              <w:top w:val="single" w:sz="4" w:space="0" w:color="000000"/>
              <w:left w:val="single" w:sz="4" w:space="0" w:color="000000"/>
              <w:bottom w:val="single" w:sz="4" w:space="0" w:color="000000"/>
              <w:right w:val="single" w:sz="4" w:space="0" w:color="000000"/>
            </w:tcBorders>
          </w:tcPr>
          <w:p w14:paraId="403F1D6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r>
      <w:tr w:rsidR="004A6325" w:rsidRPr="00AB647F" w14:paraId="7DFA7F5A"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6330129C" w14:textId="77777777" w:rsidR="004A6325" w:rsidRPr="00AB647F" w:rsidRDefault="004A6325">
            <w:pPr>
              <w:numPr>
                <w:ilvl w:val="0"/>
                <w:numId w:val="240"/>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4646CE6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Pens, pencils, rulers and paper</w:t>
            </w:r>
          </w:p>
        </w:tc>
        <w:tc>
          <w:tcPr>
            <w:tcW w:w="2892" w:type="dxa"/>
            <w:tcBorders>
              <w:top w:val="single" w:sz="4" w:space="0" w:color="000000"/>
              <w:left w:val="single" w:sz="4" w:space="0" w:color="000000"/>
              <w:bottom w:val="single" w:sz="4" w:space="0" w:color="000000"/>
              <w:right w:val="single" w:sz="4" w:space="0" w:color="000000"/>
            </w:tcBorders>
          </w:tcPr>
          <w:p w14:paraId="25691631"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Whiteboard markers, 2H pencils, plastic rulers, A2 white papers</w:t>
            </w:r>
          </w:p>
        </w:tc>
        <w:tc>
          <w:tcPr>
            <w:tcW w:w="1292" w:type="dxa"/>
            <w:tcBorders>
              <w:top w:val="single" w:sz="4" w:space="0" w:color="000000"/>
              <w:left w:val="single" w:sz="4" w:space="0" w:color="000000"/>
              <w:bottom w:val="single" w:sz="4" w:space="0" w:color="000000"/>
              <w:right w:val="single" w:sz="4" w:space="0" w:color="000000"/>
            </w:tcBorders>
          </w:tcPr>
          <w:p w14:paraId="4B85284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Cs/>
                <w:kern w:val="0"/>
                <w:sz w:val="24"/>
                <w:szCs w:val="24"/>
                <w14:ligatures w14:val="none"/>
              </w:rPr>
              <w:t>Enough</w:t>
            </w:r>
          </w:p>
        </w:tc>
        <w:tc>
          <w:tcPr>
            <w:tcW w:w="1806" w:type="dxa"/>
            <w:tcBorders>
              <w:top w:val="single" w:sz="4" w:space="0" w:color="000000"/>
              <w:left w:val="single" w:sz="4" w:space="0" w:color="000000"/>
              <w:bottom w:val="single" w:sz="4" w:space="0" w:color="000000"/>
              <w:right w:val="single" w:sz="4" w:space="0" w:color="000000"/>
            </w:tcBorders>
          </w:tcPr>
          <w:p w14:paraId="4E67C4E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r>
      <w:tr w:rsidR="004A6325" w:rsidRPr="00AB647F" w14:paraId="4F42A50C"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0DF495F0" w14:textId="77777777" w:rsidR="004A6325" w:rsidRPr="00AB647F" w:rsidRDefault="004A6325">
            <w:pPr>
              <w:numPr>
                <w:ilvl w:val="0"/>
                <w:numId w:val="240"/>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7B28BD93"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Printing papers</w:t>
            </w:r>
          </w:p>
        </w:tc>
        <w:tc>
          <w:tcPr>
            <w:tcW w:w="2892" w:type="dxa"/>
            <w:tcBorders>
              <w:top w:val="single" w:sz="4" w:space="0" w:color="000000"/>
              <w:left w:val="single" w:sz="4" w:space="0" w:color="000000"/>
              <w:bottom w:val="single" w:sz="4" w:space="0" w:color="000000"/>
              <w:right w:val="single" w:sz="4" w:space="0" w:color="000000"/>
            </w:tcBorders>
          </w:tcPr>
          <w:p w14:paraId="64FDA2BE"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 xml:space="preserve">A4 and A3 </w:t>
            </w:r>
          </w:p>
        </w:tc>
        <w:tc>
          <w:tcPr>
            <w:tcW w:w="1292" w:type="dxa"/>
            <w:tcBorders>
              <w:top w:val="single" w:sz="4" w:space="0" w:color="000000"/>
              <w:left w:val="single" w:sz="4" w:space="0" w:color="000000"/>
              <w:bottom w:val="single" w:sz="4" w:space="0" w:color="000000"/>
              <w:right w:val="single" w:sz="4" w:space="0" w:color="000000"/>
            </w:tcBorders>
          </w:tcPr>
          <w:p w14:paraId="7159340E"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Enough</w:t>
            </w:r>
          </w:p>
        </w:tc>
        <w:tc>
          <w:tcPr>
            <w:tcW w:w="1806" w:type="dxa"/>
            <w:tcBorders>
              <w:top w:val="single" w:sz="4" w:space="0" w:color="000000"/>
              <w:left w:val="single" w:sz="4" w:space="0" w:color="000000"/>
              <w:bottom w:val="single" w:sz="4" w:space="0" w:color="000000"/>
              <w:right w:val="single" w:sz="4" w:space="0" w:color="000000"/>
            </w:tcBorders>
          </w:tcPr>
          <w:p w14:paraId="062EDF8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r>
      <w:tr w:rsidR="004A6325" w:rsidRPr="00AB647F" w14:paraId="69CF2050"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4AC29720" w14:textId="77777777" w:rsidR="004A6325" w:rsidRPr="00AB647F" w:rsidRDefault="004A6325">
            <w:pPr>
              <w:numPr>
                <w:ilvl w:val="0"/>
                <w:numId w:val="240"/>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262C7155"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Flashcards</w:t>
            </w:r>
          </w:p>
        </w:tc>
        <w:tc>
          <w:tcPr>
            <w:tcW w:w="2892" w:type="dxa"/>
            <w:tcBorders>
              <w:top w:val="single" w:sz="4" w:space="0" w:color="000000"/>
              <w:left w:val="single" w:sz="4" w:space="0" w:color="000000"/>
              <w:bottom w:val="single" w:sz="4" w:space="0" w:color="000000"/>
              <w:right w:val="single" w:sz="4" w:space="0" w:color="000000"/>
            </w:tcBorders>
          </w:tcPr>
          <w:p w14:paraId="12048107"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 xml:space="preserve">Assorted </w:t>
            </w:r>
            <w:proofErr w:type="spellStart"/>
            <w:r w:rsidRPr="00AB647F">
              <w:rPr>
                <w:rFonts w:ascii="Times New Roman" w:eastAsia="Times New Roman" w:hAnsi="Times New Roman" w:cs="Times New Roman"/>
                <w:bCs/>
                <w:kern w:val="0"/>
                <w:sz w:val="24"/>
                <w:szCs w:val="24"/>
                <w14:ligatures w14:val="none"/>
              </w:rPr>
              <w:t>colours</w:t>
            </w:r>
            <w:proofErr w:type="spellEnd"/>
          </w:p>
        </w:tc>
        <w:tc>
          <w:tcPr>
            <w:tcW w:w="1292" w:type="dxa"/>
            <w:tcBorders>
              <w:top w:val="single" w:sz="4" w:space="0" w:color="000000"/>
              <w:left w:val="single" w:sz="4" w:space="0" w:color="000000"/>
              <w:bottom w:val="single" w:sz="4" w:space="0" w:color="000000"/>
              <w:right w:val="single" w:sz="4" w:space="0" w:color="000000"/>
            </w:tcBorders>
          </w:tcPr>
          <w:p w14:paraId="51D6B765"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Enough</w:t>
            </w:r>
          </w:p>
        </w:tc>
        <w:tc>
          <w:tcPr>
            <w:tcW w:w="1806" w:type="dxa"/>
            <w:tcBorders>
              <w:top w:val="single" w:sz="4" w:space="0" w:color="000000"/>
              <w:left w:val="single" w:sz="4" w:space="0" w:color="000000"/>
              <w:bottom w:val="single" w:sz="4" w:space="0" w:color="000000"/>
              <w:right w:val="single" w:sz="4" w:space="0" w:color="000000"/>
            </w:tcBorders>
          </w:tcPr>
          <w:p w14:paraId="35466CF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r>
      <w:tr w:rsidR="004A6325" w:rsidRPr="00AB647F" w14:paraId="2F6B2DB4"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4A177C12" w14:textId="77777777" w:rsidR="004A6325" w:rsidRPr="00AB647F" w:rsidRDefault="004A6325">
            <w:pPr>
              <w:numPr>
                <w:ilvl w:val="0"/>
                <w:numId w:val="240"/>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01FFA4A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Charts</w:t>
            </w:r>
          </w:p>
        </w:tc>
        <w:tc>
          <w:tcPr>
            <w:tcW w:w="2892" w:type="dxa"/>
            <w:tcBorders>
              <w:top w:val="single" w:sz="4" w:space="0" w:color="000000"/>
              <w:left w:val="single" w:sz="4" w:space="0" w:color="000000"/>
              <w:bottom w:val="single" w:sz="4" w:space="0" w:color="000000"/>
              <w:right w:val="single" w:sz="4" w:space="0" w:color="000000"/>
            </w:tcBorders>
          </w:tcPr>
          <w:p w14:paraId="475CFDB3"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 xml:space="preserve">Assorted </w:t>
            </w:r>
            <w:proofErr w:type="spellStart"/>
            <w:r w:rsidRPr="00AB647F">
              <w:rPr>
                <w:rFonts w:ascii="Times New Roman" w:eastAsia="Times New Roman" w:hAnsi="Times New Roman" w:cs="Times New Roman"/>
                <w:bCs/>
                <w:kern w:val="0"/>
                <w:sz w:val="24"/>
                <w:szCs w:val="24"/>
                <w14:ligatures w14:val="none"/>
              </w:rPr>
              <w:t>colours</w:t>
            </w:r>
            <w:proofErr w:type="spellEnd"/>
          </w:p>
        </w:tc>
        <w:tc>
          <w:tcPr>
            <w:tcW w:w="1292" w:type="dxa"/>
            <w:tcBorders>
              <w:top w:val="single" w:sz="4" w:space="0" w:color="000000"/>
              <w:left w:val="single" w:sz="4" w:space="0" w:color="000000"/>
              <w:bottom w:val="single" w:sz="4" w:space="0" w:color="000000"/>
              <w:right w:val="single" w:sz="4" w:space="0" w:color="000000"/>
            </w:tcBorders>
          </w:tcPr>
          <w:p w14:paraId="557DA41B"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Enough</w:t>
            </w:r>
          </w:p>
        </w:tc>
        <w:tc>
          <w:tcPr>
            <w:tcW w:w="1806" w:type="dxa"/>
            <w:tcBorders>
              <w:top w:val="single" w:sz="4" w:space="0" w:color="000000"/>
              <w:left w:val="single" w:sz="4" w:space="0" w:color="000000"/>
              <w:bottom w:val="single" w:sz="4" w:space="0" w:color="000000"/>
              <w:right w:val="single" w:sz="4" w:space="0" w:color="000000"/>
            </w:tcBorders>
          </w:tcPr>
          <w:p w14:paraId="500D75C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r>
    </w:tbl>
    <w:p w14:paraId="3DC51BE5" w14:textId="77777777" w:rsidR="004A6325" w:rsidRPr="00AB647F" w:rsidRDefault="004A6325" w:rsidP="004A6325">
      <w:pPr>
        <w:spacing w:after="0" w:line="276" w:lineRule="auto"/>
        <w:rPr>
          <w:rFonts w:ascii="Times New Roman" w:eastAsia="Calibri" w:hAnsi="Times New Roman" w:cs="Times New Roman"/>
          <w:kern w:val="0"/>
          <w:sz w:val="24"/>
          <w:szCs w:val="24"/>
          <w14:ligatures w14:val="none"/>
        </w:rPr>
      </w:pPr>
    </w:p>
    <w:p w14:paraId="4DCC014C" w14:textId="77777777" w:rsidR="004A6325" w:rsidRPr="00AB647F" w:rsidRDefault="004A6325" w:rsidP="004A6325">
      <w:pPr>
        <w:spacing w:after="0" w:line="276" w:lineRule="auto"/>
        <w:rPr>
          <w:rFonts w:ascii="Times New Roman" w:eastAsia="Calibri" w:hAnsi="Times New Roman" w:cs="Times New Roman"/>
          <w:b/>
          <w:noProof/>
          <w:kern w:val="0"/>
          <w:sz w:val="24"/>
          <w:szCs w:val="24"/>
          <w14:ligatures w14:val="none"/>
        </w:rPr>
      </w:pPr>
    </w:p>
    <w:p w14:paraId="265AAA09" w14:textId="77777777" w:rsidR="004A6325" w:rsidRPr="00AB647F" w:rsidRDefault="004A6325" w:rsidP="004A6325">
      <w:pPr>
        <w:spacing w:after="0" w:line="276" w:lineRule="auto"/>
        <w:rPr>
          <w:rFonts w:ascii="Times New Roman" w:eastAsia="Calibri" w:hAnsi="Times New Roman" w:cs="Times New Roman"/>
          <w:b/>
          <w:noProof/>
          <w:kern w:val="0"/>
          <w:sz w:val="24"/>
          <w:szCs w:val="24"/>
          <w14:ligatures w14:val="none"/>
        </w:rPr>
      </w:pPr>
      <w:r w:rsidRPr="00AB647F">
        <w:rPr>
          <w:rFonts w:ascii="Times New Roman" w:eastAsia="Calibri" w:hAnsi="Times New Roman" w:cs="Times New Roman"/>
          <w:noProof/>
          <w:kern w:val="0"/>
          <w:sz w:val="24"/>
          <w:szCs w:val="24"/>
          <w14:ligatures w14:val="none"/>
        </w:rPr>
        <w:br w:type="page"/>
      </w:r>
    </w:p>
    <w:p w14:paraId="7F39E48C" w14:textId="77777777" w:rsidR="004A6325" w:rsidRPr="00AE4FE8" w:rsidRDefault="004A6325" w:rsidP="00991025">
      <w:pPr>
        <w:pStyle w:val="Heading2"/>
      </w:pPr>
      <w:bookmarkStart w:id="82" w:name="_Toc196908560"/>
      <w:bookmarkStart w:id="83" w:name="_Toc197085602"/>
      <w:r w:rsidRPr="00AE4FE8">
        <w:t>COMMUNICATION SKILLS</w:t>
      </w:r>
      <w:bookmarkEnd w:id="82"/>
      <w:bookmarkEnd w:id="83"/>
    </w:p>
    <w:p w14:paraId="6B01C16C" w14:textId="77777777" w:rsidR="004A6325" w:rsidRPr="00EE017B" w:rsidRDefault="004A6325" w:rsidP="004A6325">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sz w:val="24"/>
          <w:szCs w:val="24"/>
          <w:lang w:val="en-GB"/>
        </w:rPr>
        <w:t>UNIT CODE</w:t>
      </w:r>
      <w:r w:rsidRPr="00EE017B">
        <w:rPr>
          <w:rFonts w:ascii="Times New Roman" w:eastAsia="Calibri" w:hAnsi="Times New Roman" w:cs="Times New Roman"/>
          <w:b/>
          <w:bCs/>
          <w:sz w:val="24"/>
          <w:szCs w:val="24"/>
          <w:lang w:val="en-GB"/>
        </w:rPr>
        <w:t xml:space="preserve">:  </w:t>
      </w:r>
      <w:r w:rsidRPr="00AB0A17">
        <w:rPr>
          <w:rFonts w:ascii="Times New Roman" w:eastAsia="Times New Roman" w:hAnsi="Times New Roman" w:cs="Times New Roman"/>
          <w:bCs/>
          <w:color w:val="000000"/>
          <w:kern w:val="28"/>
          <w:sz w:val="24"/>
          <w:szCs w:val="24"/>
          <w:lang w:val="en-GB"/>
          <w14:ligatures w14:val="none"/>
        </w:rPr>
        <w:t>0031 4</w:t>
      </w:r>
      <w:r>
        <w:rPr>
          <w:rFonts w:ascii="Times New Roman" w:eastAsia="Times New Roman" w:hAnsi="Times New Roman" w:cs="Times New Roman"/>
          <w:bCs/>
          <w:color w:val="000000"/>
          <w:kern w:val="28"/>
          <w:sz w:val="24"/>
          <w:szCs w:val="24"/>
          <w:lang w:val="en-GB"/>
          <w14:ligatures w14:val="none"/>
        </w:rPr>
        <w:t>5</w:t>
      </w:r>
      <w:r w:rsidRPr="00AB0A17">
        <w:rPr>
          <w:rFonts w:ascii="Times New Roman" w:eastAsia="Times New Roman" w:hAnsi="Times New Roman" w:cs="Times New Roman"/>
          <w:bCs/>
          <w:color w:val="000000"/>
          <w:kern w:val="28"/>
          <w:sz w:val="24"/>
          <w:szCs w:val="24"/>
          <w:lang w:val="en-GB"/>
          <w14:ligatures w14:val="none"/>
        </w:rPr>
        <w:t>1 02B</w:t>
      </w:r>
    </w:p>
    <w:p w14:paraId="3D664219" w14:textId="77777777" w:rsidR="004A6325" w:rsidRPr="00EE017B" w:rsidRDefault="004A6325" w:rsidP="004A6325">
      <w:pPr>
        <w:spacing w:after="240" w:line="360" w:lineRule="auto"/>
        <w:jc w:val="both"/>
        <w:rPr>
          <w:rFonts w:ascii="Times New Roman" w:hAnsi="Times New Roman" w:cs="Times New Roman"/>
          <w:sz w:val="24"/>
          <w:szCs w:val="24"/>
          <w:lang w:val="en-ZA"/>
        </w:rPr>
      </w:pPr>
      <w:r w:rsidRPr="00EE017B">
        <w:rPr>
          <w:rFonts w:ascii="Times New Roman" w:hAnsi="Times New Roman" w:cs="Times New Roman"/>
          <w:b/>
          <w:sz w:val="24"/>
          <w:szCs w:val="24"/>
          <w:lang w:val="en-ZA"/>
        </w:rPr>
        <w:t>Relationship to Occupational Standards</w:t>
      </w:r>
    </w:p>
    <w:p w14:paraId="17028849" w14:textId="77777777" w:rsidR="004A6325" w:rsidRDefault="004A6325" w:rsidP="004A6325">
      <w:pPr>
        <w:spacing w:after="240" w:line="360" w:lineRule="auto"/>
        <w:rPr>
          <w:rFonts w:ascii="Times New Roman" w:eastAsia="Calibri" w:hAnsi="Times New Roman" w:cs="Times New Roman"/>
          <w:b/>
          <w:kern w:val="0"/>
          <w:sz w:val="24"/>
          <w:szCs w:val="24"/>
          <w14:ligatures w14:val="none"/>
        </w:rPr>
      </w:pPr>
      <w:r w:rsidRPr="00EE017B">
        <w:rPr>
          <w:rFonts w:ascii="Times New Roman" w:hAnsi="Times New Roman" w:cs="Times New Roman"/>
          <w:sz w:val="24"/>
          <w:szCs w:val="24"/>
        </w:rPr>
        <w:t xml:space="preserve">This unit addresses the unit of competency: </w:t>
      </w:r>
      <w:r w:rsidRPr="00AB647F">
        <w:rPr>
          <w:rFonts w:ascii="Times New Roman" w:eastAsia="Times New Roman" w:hAnsi="Times New Roman" w:cs="Times New Roman"/>
          <w:kern w:val="0"/>
          <w:sz w:val="24"/>
          <w:szCs w:val="24"/>
          <w:lang w:val="en-ZA"/>
          <w14:ligatures w14:val="none"/>
        </w:rPr>
        <w:t>Apply</w:t>
      </w:r>
      <w:r w:rsidRPr="00AB647F">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c</w:t>
      </w:r>
      <w:r w:rsidRPr="00AB647F">
        <w:rPr>
          <w:rFonts w:ascii="Times New Roman" w:eastAsia="Times New Roman" w:hAnsi="Times New Roman" w:cs="Times New Roman"/>
          <w:kern w:val="0"/>
          <w:sz w:val="24"/>
          <w:szCs w:val="24"/>
          <w14:ligatures w14:val="none"/>
        </w:rPr>
        <w:t xml:space="preserve">ommunication </w:t>
      </w:r>
      <w:r>
        <w:rPr>
          <w:rFonts w:ascii="Times New Roman" w:eastAsia="Times New Roman" w:hAnsi="Times New Roman" w:cs="Times New Roman"/>
          <w:kern w:val="0"/>
          <w:sz w:val="24"/>
          <w:szCs w:val="24"/>
          <w14:ligatures w14:val="none"/>
        </w:rPr>
        <w:t>s</w:t>
      </w:r>
      <w:r w:rsidRPr="00AB647F">
        <w:rPr>
          <w:rFonts w:ascii="Times New Roman" w:eastAsia="Times New Roman" w:hAnsi="Times New Roman" w:cs="Times New Roman"/>
          <w:kern w:val="0"/>
          <w:sz w:val="24"/>
          <w:szCs w:val="24"/>
          <w14:ligatures w14:val="none"/>
        </w:rPr>
        <w:t>kills</w:t>
      </w:r>
      <w:r w:rsidRPr="00EE017B">
        <w:rPr>
          <w:rFonts w:ascii="Times New Roman" w:eastAsia="SimSun" w:hAnsi="Times New Roman" w:cs="Times New Roman"/>
          <w:sz w:val="24"/>
          <w:szCs w:val="24"/>
        </w:rPr>
        <w:t>.</w:t>
      </w:r>
    </w:p>
    <w:p w14:paraId="57330BC5" w14:textId="77777777" w:rsidR="004A6325" w:rsidRPr="00EE017B" w:rsidRDefault="004A6325" w:rsidP="004A6325">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kern w:val="0"/>
          <w:sz w:val="24"/>
          <w:szCs w:val="24"/>
          <w14:ligatures w14:val="none"/>
        </w:rPr>
        <w:t xml:space="preserve">Duration of Unit: </w:t>
      </w:r>
      <w:r>
        <w:rPr>
          <w:rFonts w:ascii="Times New Roman" w:eastAsia="Calibri" w:hAnsi="Times New Roman" w:cs="Times New Roman"/>
          <w:sz w:val="24"/>
          <w:szCs w:val="24"/>
          <w:lang w:val="en-GB"/>
        </w:rPr>
        <w:t>4</w:t>
      </w:r>
      <w:r w:rsidRPr="00EE017B">
        <w:rPr>
          <w:rFonts w:ascii="Times New Roman" w:eastAsia="Calibri" w:hAnsi="Times New Roman" w:cs="Times New Roman"/>
          <w:sz w:val="24"/>
          <w:szCs w:val="24"/>
          <w:lang w:val="en-GB"/>
        </w:rPr>
        <w:t xml:space="preserve">0 </w:t>
      </w:r>
      <w:r w:rsidRPr="00EE017B">
        <w:rPr>
          <w:rFonts w:ascii="Times New Roman" w:eastAsia="Calibri" w:hAnsi="Times New Roman" w:cs="Times New Roman"/>
          <w:kern w:val="0"/>
          <w:sz w:val="24"/>
          <w:szCs w:val="24"/>
          <w14:ligatures w14:val="none"/>
        </w:rPr>
        <w:t>Hours</w:t>
      </w:r>
    </w:p>
    <w:p w14:paraId="5C5767B2" w14:textId="77777777" w:rsidR="004A6325" w:rsidRPr="00EE017B" w:rsidRDefault="004A6325" w:rsidP="004A6325">
      <w:pPr>
        <w:tabs>
          <w:tab w:val="left" w:pos="2880"/>
        </w:tabs>
        <w:spacing w:after="240" w:line="360" w:lineRule="auto"/>
        <w:jc w:val="both"/>
        <w:rPr>
          <w:rFonts w:ascii="Times New Roman" w:eastAsia="Calibri" w:hAnsi="Times New Roman" w:cs="Times New Roman"/>
          <w:b/>
          <w:kern w:val="0"/>
          <w:sz w:val="24"/>
          <w:szCs w:val="24"/>
          <w:lang w:val="en-GB"/>
        </w:rPr>
      </w:pPr>
      <w:r w:rsidRPr="00EE017B">
        <w:rPr>
          <w:rFonts w:ascii="Times New Roman" w:eastAsia="Calibri" w:hAnsi="Times New Roman" w:cs="Times New Roman"/>
          <w:b/>
          <w:kern w:val="0"/>
          <w:sz w:val="24"/>
          <w:szCs w:val="24"/>
          <w:lang w:val="en-GB"/>
        </w:rPr>
        <w:t>Unit Description</w:t>
      </w:r>
    </w:p>
    <w:p w14:paraId="2031FD6B" w14:textId="77777777" w:rsidR="004A6325" w:rsidRPr="00EE017B" w:rsidRDefault="004A6325" w:rsidP="004A6325">
      <w:pPr>
        <w:tabs>
          <w:tab w:val="left" w:pos="2880"/>
        </w:tabs>
        <w:spacing w:after="240" w:line="360" w:lineRule="auto"/>
        <w:jc w:val="both"/>
        <w:rPr>
          <w:rFonts w:ascii="Times New Roman" w:eastAsia="Calibri" w:hAnsi="Times New Roman" w:cs="Times New Roman"/>
          <w:kern w:val="0"/>
          <w:sz w:val="24"/>
          <w:szCs w:val="24"/>
          <w:lang w:val="en-GB"/>
        </w:rPr>
      </w:pPr>
      <w:r w:rsidRPr="00EE017B">
        <w:rPr>
          <w:rFonts w:ascii="Times New Roman" w:hAnsi="Times New Roman" w:cs="Times New Roman"/>
          <w:kern w:val="0"/>
          <w:sz w:val="24"/>
          <w:szCs w:val="24"/>
        </w:rPr>
        <w:t xml:space="preserve">This unit covers the competencies required to </w:t>
      </w:r>
      <w:r>
        <w:rPr>
          <w:rFonts w:ascii="Times New Roman" w:eastAsia="Times New Roman" w:hAnsi="Times New Roman" w:cs="Times New Roman"/>
          <w:kern w:val="0"/>
          <w:sz w:val="24"/>
          <w:szCs w:val="24"/>
          <w:lang w:val="en-ZA"/>
          <w14:ligatures w14:val="none"/>
        </w:rPr>
        <w:t>a</w:t>
      </w:r>
      <w:r w:rsidRPr="00AB647F">
        <w:rPr>
          <w:rFonts w:ascii="Times New Roman" w:eastAsia="Times New Roman" w:hAnsi="Times New Roman" w:cs="Times New Roman"/>
          <w:kern w:val="0"/>
          <w:sz w:val="24"/>
          <w:szCs w:val="24"/>
          <w:lang w:val="en-ZA"/>
          <w14:ligatures w14:val="none"/>
        </w:rPr>
        <w:t>pply</w:t>
      </w:r>
      <w:r w:rsidRPr="00AB647F">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c</w:t>
      </w:r>
      <w:r w:rsidRPr="00AB647F">
        <w:rPr>
          <w:rFonts w:ascii="Times New Roman" w:eastAsia="Times New Roman" w:hAnsi="Times New Roman" w:cs="Times New Roman"/>
          <w:kern w:val="0"/>
          <w:sz w:val="24"/>
          <w:szCs w:val="24"/>
          <w14:ligatures w14:val="none"/>
        </w:rPr>
        <w:t xml:space="preserve">ommunication </w:t>
      </w:r>
      <w:r>
        <w:rPr>
          <w:rFonts w:ascii="Times New Roman" w:eastAsia="Times New Roman" w:hAnsi="Times New Roman" w:cs="Times New Roman"/>
          <w:kern w:val="0"/>
          <w:sz w:val="24"/>
          <w:szCs w:val="24"/>
          <w14:ligatures w14:val="none"/>
        </w:rPr>
        <w:t>s</w:t>
      </w:r>
      <w:r w:rsidRPr="00AB647F">
        <w:rPr>
          <w:rFonts w:ascii="Times New Roman" w:eastAsia="Times New Roman" w:hAnsi="Times New Roman" w:cs="Times New Roman"/>
          <w:kern w:val="0"/>
          <w:sz w:val="24"/>
          <w:szCs w:val="24"/>
          <w14:ligatures w14:val="none"/>
        </w:rPr>
        <w:t>kills</w:t>
      </w:r>
      <w:r w:rsidRPr="00EE017B">
        <w:rPr>
          <w:rFonts w:ascii="Times New Roman" w:hAnsi="Times New Roman" w:cs="Times New Roman"/>
          <w:kern w:val="0"/>
          <w:sz w:val="24"/>
          <w:szCs w:val="24"/>
        </w:rPr>
        <w:t xml:space="preserve">. </w:t>
      </w:r>
      <w:bookmarkStart w:id="84" w:name="_Hlk196982970"/>
      <w:r w:rsidRPr="00EE017B">
        <w:rPr>
          <w:rFonts w:ascii="Times New Roman" w:hAnsi="Times New Roman" w:cs="Times New Roman"/>
          <w:kern w:val="0"/>
          <w:sz w:val="24"/>
          <w:szCs w:val="24"/>
        </w:rPr>
        <w:t>It involves</w:t>
      </w:r>
      <w:r>
        <w:rPr>
          <w:rFonts w:ascii="Times New Roman" w:hAnsi="Times New Roman" w:cs="Times New Roman"/>
          <w:kern w:val="0"/>
          <w:sz w:val="24"/>
          <w:szCs w:val="24"/>
        </w:rPr>
        <w:t xml:space="preserve"> </w:t>
      </w:r>
      <w:r>
        <w:rPr>
          <w:rFonts w:ascii="Times New Roman" w:eastAsia="Calibri" w:hAnsi="Times New Roman" w:cs="Times New Roman"/>
          <w:kern w:val="0"/>
          <w:sz w:val="24"/>
          <w:szCs w:val="24"/>
          <w:lang w:val="en-GB"/>
        </w:rPr>
        <w:t>a</w:t>
      </w:r>
      <w:r w:rsidRPr="00AE4FE8">
        <w:rPr>
          <w:rFonts w:ascii="Times New Roman" w:eastAsia="Calibri" w:hAnsi="Times New Roman" w:cs="Times New Roman"/>
          <w:kern w:val="0"/>
          <w:sz w:val="24"/>
          <w:szCs w:val="24"/>
          <w:lang w:val="en-GB"/>
        </w:rPr>
        <w:t>pply</w:t>
      </w:r>
      <w:r>
        <w:rPr>
          <w:rFonts w:ascii="Times New Roman" w:eastAsia="Calibri" w:hAnsi="Times New Roman" w:cs="Times New Roman"/>
          <w:kern w:val="0"/>
          <w:sz w:val="24"/>
          <w:szCs w:val="24"/>
          <w:lang w:val="en-GB"/>
        </w:rPr>
        <w:t>ing</w:t>
      </w:r>
      <w:r w:rsidRPr="00AE4FE8">
        <w:rPr>
          <w:rFonts w:ascii="Times New Roman" w:eastAsia="Calibri" w:hAnsi="Times New Roman" w:cs="Times New Roman"/>
          <w:kern w:val="0"/>
          <w:sz w:val="24"/>
          <w:szCs w:val="24"/>
          <w:lang w:val="en-GB"/>
        </w:rPr>
        <w:t xml:space="preserve"> communication channels</w:t>
      </w:r>
      <w:r>
        <w:rPr>
          <w:rFonts w:ascii="Times New Roman" w:eastAsia="Calibri" w:hAnsi="Times New Roman" w:cs="Times New Roman"/>
          <w:kern w:val="0"/>
          <w:sz w:val="24"/>
          <w:szCs w:val="24"/>
          <w:lang w:val="en-GB"/>
        </w:rPr>
        <w:t xml:space="preserve">, </w:t>
      </w:r>
      <w:r w:rsidRPr="00AE4FE8">
        <w:rPr>
          <w:rFonts w:ascii="Times New Roman" w:eastAsia="Calibri" w:hAnsi="Times New Roman" w:cs="Times New Roman"/>
          <w:kern w:val="0"/>
          <w:sz w:val="24"/>
          <w:szCs w:val="24"/>
          <w:lang w:val="en-GB"/>
        </w:rPr>
        <w:t>written communication skills</w:t>
      </w:r>
      <w:r>
        <w:rPr>
          <w:rFonts w:ascii="Times New Roman" w:eastAsia="Calibri" w:hAnsi="Times New Roman" w:cs="Times New Roman"/>
          <w:kern w:val="0"/>
          <w:sz w:val="24"/>
          <w:szCs w:val="24"/>
          <w:lang w:val="en-GB"/>
        </w:rPr>
        <w:t xml:space="preserve">, </w:t>
      </w:r>
      <w:r w:rsidRPr="00AE4FE8">
        <w:rPr>
          <w:rFonts w:ascii="Times New Roman" w:eastAsia="Calibri" w:hAnsi="Times New Roman" w:cs="Times New Roman"/>
          <w:kern w:val="0"/>
          <w:sz w:val="24"/>
          <w:szCs w:val="24"/>
          <w:lang w:val="en-GB"/>
        </w:rPr>
        <w:t>non-verbal skills</w:t>
      </w:r>
      <w:r>
        <w:rPr>
          <w:rFonts w:ascii="Times New Roman" w:eastAsia="Calibri" w:hAnsi="Times New Roman" w:cs="Times New Roman"/>
          <w:kern w:val="0"/>
          <w:sz w:val="24"/>
          <w:szCs w:val="24"/>
          <w:lang w:val="en-GB"/>
        </w:rPr>
        <w:t xml:space="preserve">, </w:t>
      </w:r>
      <w:r w:rsidRPr="00AE4FE8">
        <w:rPr>
          <w:rFonts w:ascii="Times New Roman" w:eastAsia="Calibri" w:hAnsi="Times New Roman" w:cs="Times New Roman"/>
          <w:kern w:val="0"/>
          <w:sz w:val="24"/>
          <w:szCs w:val="24"/>
          <w:lang w:val="en-GB"/>
        </w:rPr>
        <w:t>oral communication skills</w:t>
      </w:r>
      <w:r>
        <w:rPr>
          <w:rFonts w:ascii="Times New Roman" w:eastAsia="Calibri" w:hAnsi="Times New Roman" w:cs="Times New Roman"/>
          <w:kern w:val="0"/>
          <w:sz w:val="24"/>
          <w:szCs w:val="24"/>
          <w:lang w:val="en-GB"/>
        </w:rPr>
        <w:t xml:space="preserve"> and </w:t>
      </w:r>
      <w:r w:rsidRPr="00AE4FE8">
        <w:rPr>
          <w:rFonts w:ascii="Times New Roman" w:eastAsia="Calibri" w:hAnsi="Times New Roman" w:cs="Times New Roman"/>
          <w:kern w:val="0"/>
          <w:sz w:val="24"/>
          <w:szCs w:val="24"/>
          <w:lang w:val="en-GB"/>
        </w:rPr>
        <w:t>group communication skills.</w:t>
      </w:r>
      <w:bookmarkEnd w:id="84"/>
    </w:p>
    <w:p w14:paraId="38D3BEF9" w14:textId="77777777" w:rsidR="004A6325" w:rsidRPr="00EE017B" w:rsidRDefault="004A6325" w:rsidP="004A6325">
      <w:pPr>
        <w:spacing w:after="240" w:line="360" w:lineRule="auto"/>
        <w:rPr>
          <w:rFonts w:ascii="Times New Roman" w:eastAsia="Times New Roman" w:hAnsi="Times New Roman" w:cs="Times New Roman"/>
          <w:b/>
          <w:kern w:val="28"/>
          <w:sz w:val="24"/>
          <w:szCs w:val="24"/>
          <w:lang w:val="en-ZA"/>
          <w14:ligatures w14:val="none"/>
        </w:rPr>
      </w:pPr>
      <w:r w:rsidRPr="00EE017B">
        <w:rPr>
          <w:rFonts w:ascii="Times New Roman" w:eastAsia="Times New Roman" w:hAnsi="Times New Roman" w:cs="Times New Roman"/>
          <w:b/>
          <w:kern w:val="28"/>
          <w:sz w:val="24"/>
          <w:szCs w:val="24"/>
          <w:lang w:val="en-ZA"/>
          <w14:ligatures w14:val="none"/>
        </w:rPr>
        <w:t>Summary of Learning Outcomes</w:t>
      </w:r>
    </w:p>
    <w:p w14:paraId="2E522CC7" w14:textId="77777777" w:rsidR="004A6325" w:rsidRDefault="004A6325" w:rsidP="004A6325">
      <w:pPr>
        <w:spacing w:after="0" w:line="276" w:lineRule="auto"/>
        <w:jc w:val="both"/>
        <w:rPr>
          <w:rFonts w:ascii="Times New Roman" w:eastAsia="Calibri" w:hAnsi="Times New Roman" w:cs="Times New Roman"/>
          <w:bCs/>
          <w:kern w:val="0"/>
          <w:sz w:val="24"/>
          <w:szCs w:val="24"/>
          <w:lang w:val="en-ZA"/>
          <w14:ligatures w14:val="none"/>
        </w:rPr>
      </w:pPr>
      <w:r w:rsidRPr="00EE017B">
        <w:rPr>
          <w:rFonts w:ascii="Times New Roman" w:eastAsia="Calibri" w:hAnsi="Times New Roman" w:cs="Times New Roman"/>
          <w:bCs/>
          <w:kern w:val="0"/>
          <w:sz w:val="24"/>
          <w:szCs w:val="24"/>
          <w:lang w:val="en-ZA"/>
          <w14:ligatures w14:val="none"/>
        </w:rPr>
        <w:t>By the end of this unit, the learner should be able to:</w:t>
      </w:r>
    </w:p>
    <w:p w14:paraId="218C8B5D" w14:textId="77777777" w:rsidR="004A6325" w:rsidRPr="00AB647F" w:rsidRDefault="004A6325" w:rsidP="004A6325">
      <w:pPr>
        <w:spacing w:after="0" w:line="276" w:lineRule="auto"/>
        <w:jc w:val="both"/>
        <w:rPr>
          <w:rFonts w:ascii="Times New Roman" w:eastAsia="Times New Roman" w:hAnsi="Times New Roman" w:cs="Times New Roman"/>
          <w:bCs/>
          <w:kern w:val="0"/>
          <w:sz w:val="24"/>
          <w:szCs w:val="24"/>
          <w14:ligatures w14:val="none"/>
        </w:rPr>
      </w:pPr>
    </w:p>
    <w:tbl>
      <w:tblPr>
        <w:tblStyle w:val="TableGrid"/>
        <w:tblW w:w="0" w:type="auto"/>
        <w:tblLook w:val="04A0" w:firstRow="1" w:lastRow="0" w:firstColumn="1" w:lastColumn="0" w:noHBand="0" w:noVBand="1"/>
      </w:tblPr>
      <w:tblGrid>
        <w:gridCol w:w="1255"/>
        <w:gridCol w:w="5174"/>
        <w:gridCol w:w="2921"/>
      </w:tblGrid>
      <w:tr w:rsidR="004A6325" w14:paraId="6FCC32C2" w14:textId="77777777" w:rsidTr="006218ED">
        <w:tc>
          <w:tcPr>
            <w:tcW w:w="1255" w:type="dxa"/>
          </w:tcPr>
          <w:p w14:paraId="27CB23B0" w14:textId="77777777" w:rsidR="004A6325" w:rsidRPr="00F865B4" w:rsidRDefault="004A6325" w:rsidP="006218ED">
            <w:pPr>
              <w:spacing w:line="276" w:lineRule="auto"/>
              <w:jc w:val="both"/>
              <w:rPr>
                <w:rFonts w:ascii="Times New Roman" w:eastAsia="Times New Roman" w:hAnsi="Times New Roman"/>
                <w:b/>
                <w:bCs/>
                <w:sz w:val="24"/>
                <w:szCs w:val="24"/>
              </w:rPr>
            </w:pPr>
            <w:r w:rsidRPr="00F865B4">
              <w:rPr>
                <w:rFonts w:ascii="Times New Roman" w:eastAsia="Times New Roman" w:hAnsi="Times New Roman"/>
                <w:b/>
                <w:bCs/>
                <w:sz w:val="24"/>
                <w:szCs w:val="24"/>
              </w:rPr>
              <w:t>S/NO</w:t>
            </w:r>
          </w:p>
        </w:tc>
        <w:tc>
          <w:tcPr>
            <w:tcW w:w="5174" w:type="dxa"/>
          </w:tcPr>
          <w:p w14:paraId="3724D38E" w14:textId="77777777" w:rsidR="004A6325" w:rsidRPr="00F865B4" w:rsidRDefault="004A6325" w:rsidP="006218ED">
            <w:pPr>
              <w:spacing w:line="276" w:lineRule="auto"/>
              <w:jc w:val="both"/>
              <w:rPr>
                <w:rFonts w:ascii="Times New Roman" w:eastAsia="Times New Roman" w:hAnsi="Times New Roman"/>
                <w:b/>
                <w:bCs/>
                <w:sz w:val="24"/>
                <w:szCs w:val="24"/>
              </w:rPr>
            </w:pPr>
            <w:r w:rsidRPr="00F865B4">
              <w:rPr>
                <w:rFonts w:ascii="Times New Roman" w:eastAsia="Times New Roman" w:hAnsi="Times New Roman"/>
                <w:b/>
                <w:bCs/>
                <w:sz w:val="24"/>
                <w:szCs w:val="24"/>
              </w:rPr>
              <w:t>LEARNNG OUTCOMES</w:t>
            </w:r>
          </w:p>
        </w:tc>
        <w:tc>
          <w:tcPr>
            <w:tcW w:w="2921" w:type="dxa"/>
          </w:tcPr>
          <w:p w14:paraId="1AD4C668" w14:textId="77777777" w:rsidR="004A6325" w:rsidRPr="00F865B4" w:rsidRDefault="004A6325" w:rsidP="006218ED">
            <w:pPr>
              <w:spacing w:line="276" w:lineRule="auto"/>
              <w:jc w:val="both"/>
              <w:rPr>
                <w:rFonts w:ascii="Times New Roman" w:eastAsia="Times New Roman" w:hAnsi="Times New Roman"/>
                <w:b/>
                <w:bCs/>
                <w:sz w:val="24"/>
                <w:szCs w:val="24"/>
              </w:rPr>
            </w:pPr>
            <w:r w:rsidRPr="00F865B4">
              <w:rPr>
                <w:rFonts w:ascii="Times New Roman" w:eastAsia="Times New Roman" w:hAnsi="Times New Roman"/>
                <w:b/>
                <w:bCs/>
                <w:sz w:val="24"/>
                <w:szCs w:val="24"/>
              </w:rPr>
              <w:t>DURATION (HOURS)</w:t>
            </w:r>
          </w:p>
        </w:tc>
      </w:tr>
      <w:tr w:rsidR="004A1B66" w14:paraId="1863533A" w14:textId="77777777" w:rsidTr="006218ED">
        <w:tc>
          <w:tcPr>
            <w:tcW w:w="1255" w:type="dxa"/>
          </w:tcPr>
          <w:p w14:paraId="07C43869" w14:textId="77777777" w:rsidR="004A1B66" w:rsidRPr="00F865B4" w:rsidRDefault="004A1B66">
            <w:pPr>
              <w:pStyle w:val="ListParagraph"/>
              <w:numPr>
                <w:ilvl w:val="0"/>
                <w:numId w:val="219"/>
              </w:numPr>
              <w:spacing w:after="0" w:line="276" w:lineRule="auto"/>
              <w:jc w:val="both"/>
              <w:rPr>
                <w:rFonts w:eastAsia="Calibri"/>
                <w:kern w:val="0"/>
                <w:szCs w:val="24"/>
                <w:lang w:val="en-ZW"/>
              </w:rPr>
            </w:pPr>
          </w:p>
        </w:tc>
        <w:tc>
          <w:tcPr>
            <w:tcW w:w="5174" w:type="dxa"/>
          </w:tcPr>
          <w:p w14:paraId="0DB4D868" w14:textId="77777777" w:rsidR="004A1B66" w:rsidRDefault="004A1B66" w:rsidP="004A1B66">
            <w:pPr>
              <w:spacing w:line="276" w:lineRule="auto"/>
              <w:jc w:val="both"/>
              <w:rPr>
                <w:rFonts w:ascii="Times New Roman" w:eastAsia="Times New Roman" w:hAnsi="Times New Roman"/>
                <w:bCs/>
                <w:sz w:val="24"/>
                <w:szCs w:val="24"/>
              </w:rPr>
            </w:pPr>
            <w:r w:rsidRPr="0013580B">
              <w:rPr>
                <w:rFonts w:ascii="Times New Roman" w:hAnsi="Times New Roman"/>
                <w:sz w:val="24"/>
                <w:szCs w:val="24"/>
                <w:lang w:val="en-ZW"/>
              </w:rPr>
              <w:t>Apply communication channels.</w:t>
            </w:r>
          </w:p>
        </w:tc>
        <w:tc>
          <w:tcPr>
            <w:tcW w:w="2921" w:type="dxa"/>
          </w:tcPr>
          <w:p w14:paraId="6DDED376" w14:textId="6DA452DA" w:rsidR="004A1B66" w:rsidRPr="004A1B66" w:rsidRDefault="004A1B66" w:rsidP="004A1B66">
            <w:pPr>
              <w:spacing w:line="276" w:lineRule="auto"/>
              <w:jc w:val="both"/>
              <w:rPr>
                <w:rFonts w:ascii="Times New Roman" w:hAnsi="Times New Roman"/>
                <w:sz w:val="24"/>
                <w:szCs w:val="24"/>
                <w:lang w:val="en-ZW"/>
              </w:rPr>
            </w:pPr>
            <w:r w:rsidRPr="004A1B66">
              <w:rPr>
                <w:rFonts w:ascii="Times New Roman" w:hAnsi="Times New Roman"/>
                <w:sz w:val="24"/>
                <w:szCs w:val="24"/>
                <w:lang w:val="en-ZW"/>
              </w:rPr>
              <w:t>10</w:t>
            </w:r>
          </w:p>
        </w:tc>
      </w:tr>
      <w:tr w:rsidR="004A1B66" w14:paraId="03BB2994" w14:textId="77777777" w:rsidTr="006218ED">
        <w:tc>
          <w:tcPr>
            <w:tcW w:w="1255" w:type="dxa"/>
          </w:tcPr>
          <w:p w14:paraId="357C8734" w14:textId="77777777" w:rsidR="004A1B66" w:rsidRPr="00F865B4" w:rsidRDefault="004A1B66">
            <w:pPr>
              <w:pStyle w:val="ListParagraph"/>
              <w:numPr>
                <w:ilvl w:val="0"/>
                <w:numId w:val="219"/>
              </w:numPr>
              <w:spacing w:after="0" w:line="276" w:lineRule="auto"/>
              <w:jc w:val="both"/>
              <w:rPr>
                <w:rFonts w:eastAsia="Calibri"/>
                <w:kern w:val="0"/>
                <w:szCs w:val="24"/>
                <w:lang w:val="en-ZW"/>
              </w:rPr>
            </w:pPr>
          </w:p>
        </w:tc>
        <w:tc>
          <w:tcPr>
            <w:tcW w:w="5174" w:type="dxa"/>
          </w:tcPr>
          <w:p w14:paraId="055B9309" w14:textId="77777777" w:rsidR="004A1B66" w:rsidRDefault="004A1B66" w:rsidP="004A1B66">
            <w:pPr>
              <w:spacing w:line="276" w:lineRule="auto"/>
              <w:jc w:val="both"/>
              <w:rPr>
                <w:rFonts w:ascii="Times New Roman" w:eastAsia="Times New Roman" w:hAnsi="Times New Roman"/>
                <w:bCs/>
                <w:sz w:val="24"/>
                <w:szCs w:val="24"/>
              </w:rPr>
            </w:pPr>
            <w:r w:rsidRPr="0013580B">
              <w:rPr>
                <w:rFonts w:ascii="Times New Roman" w:hAnsi="Times New Roman"/>
                <w:sz w:val="24"/>
                <w:szCs w:val="24"/>
                <w:lang w:val="en-ZW"/>
              </w:rPr>
              <w:t>Apply written communication skills.</w:t>
            </w:r>
          </w:p>
        </w:tc>
        <w:tc>
          <w:tcPr>
            <w:tcW w:w="2921" w:type="dxa"/>
          </w:tcPr>
          <w:p w14:paraId="25247C24" w14:textId="560862C9" w:rsidR="004A1B66" w:rsidRPr="004A1B66" w:rsidRDefault="004A1B66" w:rsidP="004A1B66">
            <w:pPr>
              <w:spacing w:line="276" w:lineRule="auto"/>
              <w:jc w:val="both"/>
              <w:rPr>
                <w:rFonts w:ascii="Times New Roman" w:hAnsi="Times New Roman"/>
                <w:sz w:val="24"/>
                <w:szCs w:val="24"/>
                <w:lang w:val="en-ZW"/>
              </w:rPr>
            </w:pPr>
            <w:r w:rsidRPr="004A1B66">
              <w:rPr>
                <w:rFonts w:ascii="Times New Roman" w:hAnsi="Times New Roman"/>
                <w:sz w:val="24"/>
                <w:szCs w:val="24"/>
                <w:lang w:val="en-ZW"/>
              </w:rPr>
              <w:t>12</w:t>
            </w:r>
          </w:p>
        </w:tc>
      </w:tr>
      <w:tr w:rsidR="004A1B66" w14:paraId="5CAAA659" w14:textId="77777777" w:rsidTr="006218ED">
        <w:tc>
          <w:tcPr>
            <w:tcW w:w="1255" w:type="dxa"/>
          </w:tcPr>
          <w:p w14:paraId="3E36C498" w14:textId="77777777" w:rsidR="004A1B66" w:rsidRPr="00F865B4" w:rsidRDefault="004A1B66">
            <w:pPr>
              <w:pStyle w:val="ListParagraph"/>
              <w:numPr>
                <w:ilvl w:val="0"/>
                <w:numId w:val="219"/>
              </w:numPr>
              <w:spacing w:after="0" w:line="276" w:lineRule="auto"/>
              <w:jc w:val="both"/>
              <w:rPr>
                <w:rFonts w:eastAsia="Calibri"/>
                <w:kern w:val="0"/>
                <w:szCs w:val="24"/>
                <w:lang w:val="en-ZW"/>
              </w:rPr>
            </w:pPr>
          </w:p>
        </w:tc>
        <w:tc>
          <w:tcPr>
            <w:tcW w:w="5174" w:type="dxa"/>
          </w:tcPr>
          <w:p w14:paraId="5620CD0A" w14:textId="77777777" w:rsidR="004A1B66" w:rsidRDefault="004A1B66" w:rsidP="004A1B66">
            <w:pPr>
              <w:spacing w:line="276" w:lineRule="auto"/>
              <w:jc w:val="both"/>
              <w:rPr>
                <w:rFonts w:ascii="Times New Roman" w:eastAsia="Times New Roman" w:hAnsi="Times New Roman"/>
                <w:bCs/>
                <w:sz w:val="24"/>
                <w:szCs w:val="24"/>
              </w:rPr>
            </w:pPr>
            <w:r w:rsidRPr="0013580B">
              <w:rPr>
                <w:rFonts w:ascii="Times New Roman" w:hAnsi="Times New Roman"/>
                <w:sz w:val="24"/>
                <w:szCs w:val="24"/>
                <w:lang w:val="en-ZW"/>
              </w:rPr>
              <w:t>Apply non-verbal skills.</w:t>
            </w:r>
          </w:p>
        </w:tc>
        <w:tc>
          <w:tcPr>
            <w:tcW w:w="2921" w:type="dxa"/>
          </w:tcPr>
          <w:p w14:paraId="4366DFF6" w14:textId="355DB589" w:rsidR="004A1B66" w:rsidRPr="004A1B66" w:rsidRDefault="004A1B66" w:rsidP="004A1B66">
            <w:pPr>
              <w:spacing w:line="276" w:lineRule="auto"/>
              <w:jc w:val="both"/>
              <w:rPr>
                <w:rFonts w:ascii="Times New Roman" w:hAnsi="Times New Roman"/>
                <w:sz w:val="24"/>
                <w:szCs w:val="24"/>
                <w:lang w:val="en-ZW"/>
              </w:rPr>
            </w:pPr>
            <w:r w:rsidRPr="004A1B66">
              <w:rPr>
                <w:rFonts w:ascii="Times New Roman" w:hAnsi="Times New Roman"/>
                <w:sz w:val="24"/>
                <w:szCs w:val="24"/>
                <w:lang w:val="en-ZW"/>
              </w:rPr>
              <w:t>4</w:t>
            </w:r>
          </w:p>
        </w:tc>
      </w:tr>
      <w:tr w:rsidR="004A1B66" w14:paraId="7542B641" w14:textId="77777777" w:rsidTr="006218ED">
        <w:tc>
          <w:tcPr>
            <w:tcW w:w="1255" w:type="dxa"/>
          </w:tcPr>
          <w:p w14:paraId="19BC9733" w14:textId="77777777" w:rsidR="004A1B66" w:rsidRPr="00F865B4" w:rsidRDefault="004A1B66">
            <w:pPr>
              <w:pStyle w:val="ListParagraph"/>
              <w:numPr>
                <w:ilvl w:val="0"/>
                <w:numId w:val="219"/>
              </w:numPr>
              <w:spacing w:after="0" w:line="276" w:lineRule="auto"/>
              <w:jc w:val="both"/>
              <w:rPr>
                <w:rFonts w:eastAsia="Calibri"/>
                <w:kern w:val="0"/>
                <w:szCs w:val="24"/>
                <w:lang w:val="en-ZW"/>
              </w:rPr>
            </w:pPr>
          </w:p>
        </w:tc>
        <w:tc>
          <w:tcPr>
            <w:tcW w:w="5174" w:type="dxa"/>
          </w:tcPr>
          <w:p w14:paraId="73014475" w14:textId="77777777" w:rsidR="004A1B66" w:rsidRDefault="004A1B66" w:rsidP="004A1B66">
            <w:pPr>
              <w:spacing w:line="276" w:lineRule="auto"/>
              <w:jc w:val="both"/>
              <w:rPr>
                <w:rFonts w:ascii="Times New Roman" w:eastAsia="Times New Roman" w:hAnsi="Times New Roman"/>
                <w:bCs/>
                <w:sz w:val="24"/>
                <w:szCs w:val="24"/>
              </w:rPr>
            </w:pPr>
            <w:r w:rsidRPr="0013580B">
              <w:rPr>
                <w:rFonts w:ascii="Times New Roman" w:hAnsi="Times New Roman"/>
                <w:sz w:val="24"/>
                <w:szCs w:val="24"/>
                <w:lang w:val="en-ZW"/>
              </w:rPr>
              <w:t>Apply oral communication skills.</w:t>
            </w:r>
          </w:p>
        </w:tc>
        <w:tc>
          <w:tcPr>
            <w:tcW w:w="2921" w:type="dxa"/>
          </w:tcPr>
          <w:p w14:paraId="12AC40E8" w14:textId="089146DC" w:rsidR="004A1B66" w:rsidRPr="004A1B66" w:rsidRDefault="004A1B66" w:rsidP="004A1B66">
            <w:pPr>
              <w:spacing w:line="276" w:lineRule="auto"/>
              <w:jc w:val="both"/>
              <w:rPr>
                <w:rFonts w:ascii="Times New Roman" w:hAnsi="Times New Roman"/>
                <w:sz w:val="24"/>
                <w:szCs w:val="24"/>
                <w:lang w:val="en-ZW"/>
              </w:rPr>
            </w:pPr>
            <w:r w:rsidRPr="004A1B66">
              <w:rPr>
                <w:rFonts w:ascii="Times New Roman" w:hAnsi="Times New Roman"/>
                <w:sz w:val="24"/>
                <w:szCs w:val="24"/>
                <w:lang w:val="en-ZW"/>
              </w:rPr>
              <w:t>4</w:t>
            </w:r>
          </w:p>
        </w:tc>
      </w:tr>
      <w:tr w:rsidR="004A1B66" w14:paraId="14F762A3" w14:textId="77777777" w:rsidTr="006218ED">
        <w:tc>
          <w:tcPr>
            <w:tcW w:w="1255" w:type="dxa"/>
          </w:tcPr>
          <w:p w14:paraId="1B56E1BD" w14:textId="77777777" w:rsidR="004A1B66" w:rsidRPr="00F865B4" w:rsidRDefault="004A1B66">
            <w:pPr>
              <w:pStyle w:val="ListParagraph"/>
              <w:numPr>
                <w:ilvl w:val="0"/>
                <w:numId w:val="219"/>
              </w:numPr>
              <w:spacing w:after="0" w:line="276" w:lineRule="auto"/>
              <w:jc w:val="both"/>
              <w:rPr>
                <w:rFonts w:eastAsia="Calibri"/>
                <w:kern w:val="0"/>
                <w:szCs w:val="24"/>
                <w:lang w:val="en-ZW"/>
              </w:rPr>
            </w:pPr>
          </w:p>
        </w:tc>
        <w:tc>
          <w:tcPr>
            <w:tcW w:w="5174" w:type="dxa"/>
          </w:tcPr>
          <w:p w14:paraId="6F1EC887" w14:textId="77777777" w:rsidR="004A1B66" w:rsidRDefault="004A1B66" w:rsidP="004A1B66">
            <w:pPr>
              <w:spacing w:line="276" w:lineRule="auto"/>
              <w:jc w:val="both"/>
              <w:rPr>
                <w:rFonts w:ascii="Times New Roman" w:eastAsia="Times New Roman" w:hAnsi="Times New Roman"/>
                <w:bCs/>
                <w:sz w:val="24"/>
                <w:szCs w:val="24"/>
              </w:rPr>
            </w:pPr>
            <w:r w:rsidRPr="0013580B">
              <w:rPr>
                <w:rFonts w:ascii="Times New Roman" w:hAnsi="Times New Roman"/>
                <w:sz w:val="24"/>
                <w:szCs w:val="24"/>
                <w:lang w:val="en-ZW"/>
              </w:rPr>
              <w:t>Apply group communication skills.</w:t>
            </w:r>
          </w:p>
        </w:tc>
        <w:tc>
          <w:tcPr>
            <w:tcW w:w="2921" w:type="dxa"/>
          </w:tcPr>
          <w:p w14:paraId="0AFFDE14" w14:textId="76E18F14" w:rsidR="004A1B66" w:rsidRPr="004A1B66" w:rsidRDefault="004A1B66" w:rsidP="004A1B66">
            <w:pPr>
              <w:spacing w:line="276" w:lineRule="auto"/>
              <w:jc w:val="both"/>
              <w:rPr>
                <w:rFonts w:ascii="Times New Roman" w:hAnsi="Times New Roman"/>
                <w:sz w:val="24"/>
                <w:szCs w:val="24"/>
                <w:lang w:val="en-ZW"/>
              </w:rPr>
            </w:pPr>
            <w:r w:rsidRPr="004A1B66">
              <w:rPr>
                <w:rFonts w:ascii="Times New Roman" w:hAnsi="Times New Roman"/>
                <w:sz w:val="24"/>
                <w:szCs w:val="24"/>
                <w:lang w:val="en-ZW"/>
              </w:rPr>
              <w:t>10</w:t>
            </w:r>
          </w:p>
        </w:tc>
      </w:tr>
      <w:tr w:rsidR="004A6325" w14:paraId="74AA2064" w14:textId="77777777" w:rsidTr="006218ED">
        <w:tc>
          <w:tcPr>
            <w:tcW w:w="1255" w:type="dxa"/>
          </w:tcPr>
          <w:p w14:paraId="718FB19F" w14:textId="77777777" w:rsidR="004A6325" w:rsidRDefault="004A6325" w:rsidP="006218ED">
            <w:pPr>
              <w:spacing w:line="276" w:lineRule="auto"/>
              <w:jc w:val="both"/>
              <w:rPr>
                <w:rFonts w:ascii="Times New Roman" w:eastAsia="Times New Roman" w:hAnsi="Times New Roman"/>
                <w:bCs/>
                <w:sz w:val="24"/>
                <w:szCs w:val="24"/>
              </w:rPr>
            </w:pPr>
          </w:p>
        </w:tc>
        <w:tc>
          <w:tcPr>
            <w:tcW w:w="5174" w:type="dxa"/>
          </w:tcPr>
          <w:p w14:paraId="309E199F" w14:textId="77777777" w:rsidR="004A6325" w:rsidRPr="00AE4FE8" w:rsidRDefault="004A6325" w:rsidP="006218ED">
            <w:pPr>
              <w:spacing w:line="276" w:lineRule="auto"/>
              <w:jc w:val="both"/>
              <w:rPr>
                <w:rFonts w:ascii="Times New Roman" w:eastAsia="Times New Roman" w:hAnsi="Times New Roman"/>
                <w:b/>
                <w:sz w:val="24"/>
                <w:szCs w:val="24"/>
              </w:rPr>
            </w:pPr>
            <w:r w:rsidRPr="00AE4FE8">
              <w:rPr>
                <w:rFonts w:ascii="Times New Roman" w:eastAsia="Times New Roman" w:hAnsi="Times New Roman"/>
                <w:b/>
                <w:sz w:val="24"/>
                <w:szCs w:val="24"/>
              </w:rPr>
              <w:t>TOTAL HOURS</w:t>
            </w:r>
          </w:p>
        </w:tc>
        <w:tc>
          <w:tcPr>
            <w:tcW w:w="2921" w:type="dxa"/>
          </w:tcPr>
          <w:p w14:paraId="3C49C227" w14:textId="77777777" w:rsidR="004A6325" w:rsidRPr="00AE4FE8" w:rsidRDefault="004A6325" w:rsidP="006218ED">
            <w:pPr>
              <w:spacing w:line="276" w:lineRule="auto"/>
              <w:jc w:val="both"/>
              <w:rPr>
                <w:rFonts w:ascii="Times New Roman" w:eastAsia="Times New Roman" w:hAnsi="Times New Roman"/>
                <w:b/>
                <w:sz w:val="24"/>
                <w:szCs w:val="24"/>
              </w:rPr>
            </w:pPr>
            <w:r w:rsidRPr="00AE4FE8">
              <w:rPr>
                <w:rFonts w:ascii="Times New Roman" w:eastAsia="Times New Roman" w:hAnsi="Times New Roman"/>
                <w:b/>
                <w:sz w:val="24"/>
                <w:szCs w:val="24"/>
              </w:rPr>
              <w:t>40</w:t>
            </w:r>
          </w:p>
        </w:tc>
      </w:tr>
    </w:tbl>
    <w:p w14:paraId="3DA98E72" w14:textId="77777777" w:rsidR="004A6325" w:rsidRPr="00AB647F" w:rsidRDefault="004A6325" w:rsidP="004A6325">
      <w:pPr>
        <w:spacing w:after="0" w:line="276" w:lineRule="auto"/>
        <w:jc w:val="both"/>
        <w:rPr>
          <w:rFonts w:ascii="Times New Roman" w:eastAsia="Times New Roman" w:hAnsi="Times New Roman" w:cs="Times New Roman"/>
          <w:bCs/>
          <w:kern w:val="0"/>
          <w:sz w:val="24"/>
          <w:szCs w:val="24"/>
          <w14:ligatures w14:val="none"/>
        </w:rPr>
      </w:pPr>
    </w:p>
    <w:p w14:paraId="2CCA7778" w14:textId="77777777" w:rsidR="004A6325" w:rsidRPr="00AB647F" w:rsidRDefault="004A6325" w:rsidP="004A6325">
      <w:pPr>
        <w:spacing w:before="120" w:after="0" w:line="276" w:lineRule="auto"/>
        <w:ind w:left="357" w:hanging="357"/>
        <w:contextualSpacing/>
        <w:jc w:val="both"/>
        <w:rPr>
          <w:rFonts w:ascii="Times New Roman" w:eastAsia="Times New Roman" w:hAnsi="Times New Roman" w:cs="Times New Roman"/>
          <w:b/>
          <w:kern w:val="0"/>
          <w:sz w:val="24"/>
          <w:szCs w:val="24"/>
          <w:lang w:val="en-ZA"/>
          <w14:ligatures w14:val="none"/>
        </w:rPr>
      </w:pPr>
      <w:r w:rsidRPr="00AB647F">
        <w:rPr>
          <w:rFonts w:ascii="Times New Roman" w:eastAsia="Times New Roman" w:hAnsi="Times New Roman" w:cs="Times New Roman"/>
          <w:b/>
          <w:kern w:val="0"/>
          <w:sz w:val="24"/>
          <w:szCs w:val="24"/>
          <w:lang w:val="en-ZA"/>
          <w14:ligatures w14:val="none"/>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4"/>
        <w:gridCol w:w="3667"/>
        <w:gridCol w:w="3231"/>
      </w:tblGrid>
      <w:tr w:rsidR="004A6325" w:rsidRPr="00AB647F" w14:paraId="4A5053D0" w14:textId="77777777" w:rsidTr="006218ED">
        <w:trPr>
          <w:trHeight w:val="620"/>
          <w:tblHeader/>
        </w:trPr>
        <w:tc>
          <w:tcPr>
            <w:tcW w:w="1441" w:type="pct"/>
            <w:tcBorders>
              <w:top w:val="single" w:sz="4" w:space="0" w:color="auto"/>
              <w:left w:val="single" w:sz="4" w:space="0" w:color="auto"/>
              <w:bottom w:val="single" w:sz="4" w:space="0" w:color="auto"/>
              <w:right w:val="single" w:sz="4" w:space="0" w:color="auto"/>
            </w:tcBorders>
            <w:hideMark/>
          </w:tcPr>
          <w:p w14:paraId="6E55F814" w14:textId="77777777" w:rsidR="004A6325" w:rsidRPr="00AB647F" w:rsidRDefault="004A6325" w:rsidP="006218ED">
            <w:pPr>
              <w:spacing w:after="0" w:line="276" w:lineRule="auto"/>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lang w:val="en-ZA"/>
                <w14:ligatures w14:val="none"/>
              </w:rPr>
              <w:t>Learning Outcome</w:t>
            </w:r>
          </w:p>
        </w:tc>
        <w:tc>
          <w:tcPr>
            <w:tcW w:w="1892" w:type="pct"/>
            <w:tcBorders>
              <w:top w:val="single" w:sz="4" w:space="0" w:color="auto"/>
              <w:left w:val="single" w:sz="4" w:space="0" w:color="auto"/>
              <w:bottom w:val="single" w:sz="4" w:space="0" w:color="auto"/>
              <w:right w:val="single" w:sz="4" w:space="0" w:color="auto"/>
            </w:tcBorders>
            <w:hideMark/>
          </w:tcPr>
          <w:p w14:paraId="731B0E06" w14:textId="77777777" w:rsidR="004A6325" w:rsidRPr="00AB647F" w:rsidRDefault="004A6325" w:rsidP="006218ED">
            <w:pPr>
              <w:spacing w:after="0" w:line="276" w:lineRule="auto"/>
              <w:rPr>
                <w:rFonts w:ascii="Times New Roman" w:eastAsia="Times New Roman" w:hAnsi="Times New Roman" w:cs="Times New Roman"/>
                <w:b/>
                <w:kern w:val="0"/>
                <w:sz w:val="24"/>
                <w:szCs w:val="24"/>
                <w:lang w:val="en-ZA"/>
                <w14:ligatures w14:val="none"/>
              </w:rPr>
            </w:pPr>
            <w:r w:rsidRPr="00AB647F">
              <w:rPr>
                <w:rFonts w:ascii="Times New Roman" w:eastAsia="Times New Roman" w:hAnsi="Times New Roman" w:cs="Times New Roman"/>
                <w:b/>
                <w:kern w:val="0"/>
                <w:sz w:val="24"/>
                <w:szCs w:val="24"/>
                <w:lang w:val="en-ZA"/>
                <w14:ligatures w14:val="none"/>
              </w:rPr>
              <w:t>Content</w:t>
            </w:r>
          </w:p>
        </w:tc>
        <w:tc>
          <w:tcPr>
            <w:tcW w:w="1667" w:type="pct"/>
            <w:tcBorders>
              <w:top w:val="single" w:sz="4" w:space="0" w:color="auto"/>
              <w:left w:val="single" w:sz="4" w:space="0" w:color="auto"/>
              <w:bottom w:val="single" w:sz="4" w:space="0" w:color="auto"/>
              <w:right w:val="single" w:sz="4" w:space="0" w:color="auto"/>
            </w:tcBorders>
            <w:hideMark/>
          </w:tcPr>
          <w:p w14:paraId="6FF5F8A2" w14:textId="77777777" w:rsidR="004A6325" w:rsidRPr="00AB647F" w:rsidRDefault="004A6325" w:rsidP="006218ED">
            <w:pPr>
              <w:spacing w:after="0" w:line="276" w:lineRule="auto"/>
              <w:rPr>
                <w:rFonts w:ascii="Times New Roman" w:eastAsia="Times New Roman" w:hAnsi="Times New Roman" w:cs="Times New Roman"/>
                <w:b/>
                <w:kern w:val="0"/>
                <w:sz w:val="24"/>
                <w:szCs w:val="24"/>
                <w:lang w:val="en-ZA"/>
                <w14:ligatures w14:val="none"/>
              </w:rPr>
            </w:pPr>
            <w:r w:rsidRPr="00AB647F">
              <w:rPr>
                <w:rFonts w:ascii="Times New Roman" w:eastAsia="Times New Roman" w:hAnsi="Times New Roman" w:cs="Times New Roman"/>
                <w:b/>
                <w:kern w:val="0"/>
                <w:sz w:val="24"/>
                <w:szCs w:val="24"/>
                <w:lang w:val="en-ZA"/>
                <w14:ligatures w14:val="none"/>
              </w:rPr>
              <w:t>Suggested Assessment Methods</w:t>
            </w:r>
          </w:p>
        </w:tc>
      </w:tr>
      <w:tr w:rsidR="004A6325" w:rsidRPr="00AB647F" w14:paraId="456CD2FA" w14:textId="77777777" w:rsidTr="006218ED">
        <w:trPr>
          <w:trHeight w:val="1106"/>
        </w:trPr>
        <w:tc>
          <w:tcPr>
            <w:tcW w:w="1441" w:type="pct"/>
            <w:tcBorders>
              <w:top w:val="single" w:sz="4" w:space="0" w:color="auto"/>
              <w:left w:val="single" w:sz="4" w:space="0" w:color="auto"/>
              <w:bottom w:val="single" w:sz="4" w:space="0" w:color="auto"/>
              <w:right w:val="single" w:sz="4" w:space="0" w:color="auto"/>
            </w:tcBorders>
            <w:hideMark/>
          </w:tcPr>
          <w:p w14:paraId="06AC413C" w14:textId="77777777" w:rsidR="004A6325" w:rsidRPr="00AB647F" w:rsidRDefault="004A6325">
            <w:pPr>
              <w:numPr>
                <w:ilvl w:val="0"/>
                <w:numId w:val="196"/>
              </w:numPr>
              <w:spacing w:after="0" w:line="276" w:lineRule="auto"/>
              <w:contextualSpacing/>
              <w:rPr>
                <w:rFonts w:ascii="Times New Roman" w:eastAsia="Calibri" w:hAnsi="Times New Roman" w:cs="Times New Roman"/>
                <w:bCs/>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Apply communication channels.</w:t>
            </w:r>
          </w:p>
        </w:tc>
        <w:tc>
          <w:tcPr>
            <w:tcW w:w="1892" w:type="pct"/>
            <w:tcBorders>
              <w:top w:val="single" w:sz="4" w:space="0" w:color="auto"/>
              <w:left w:val="single" w:sz="4" w:space="0" w:color="auto"/>
              <w:bottom w:val="single" w:sz="4" w:space="0" w:color="auto"/>
              <w:right w:val="single" w:sz="4" w:space="0" w:color="auto"/>
            </w:tcBorders>
            <w:hideMark/>
          </w:tcPr>
          <w:p w14:paraId="194F5924" w14:textId="77777777" w:rsidR="004A6325" w:rsidRPr="00AB647F" w:rsidRDefault="004A6325">
            <w:pPr>
              <w:numPr>
                <w:ilvl w:val="1"/>
                <w:numId w:val="196"/>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Communication process </w:t>
            </w:r>
          </w:p>
          <w:p w14:paraId="141B725A" w14:textId="77777777" w:rsidR="004A6325" w:rsidRPr="00AB647F" w:rsidRDefault="004A6325">
            <w:pPr>
              <w:numPr>
                <w:ilvl w:val="1"/>
                <w:numId w:val="196"/>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Principles of effective communication</w:t>
            </w:r>
          </w:p>
          <w:p w14:paraId="7BFEA9FA" w14:textId="77777777" w:rsidR="004A6325" w:rsidRPr="00AB647F" w:rsidRDefault="004A6325">
            <w:pPr>
              <w:numPr>
                <w:ilvl w:val="1"/>
                <w:numId w:val="196"/>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Channels/medium/modes of communication</w:t>
            </w:r>
          </w:p>
          <w:p w14:paraId="73CBE05E" w14:textId="77777777" w:rsidR="004A6325" w:rsidRPr="00AB647F" w:rsidRDefault="004A6325">
            <w:pPr>
              <w:numPr>
                <w:ilvl w:val="1"/>
                <w:numId w:val="196"/>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Factors to consider when selecting a channel of communication</w:t>
            </w:r>
          </w:p>
          <w:p w14:paraId="6F6B5C6C" w14:textId="77777777" w:rsidR="004A6325" w:rsidRPr="00AB647F" w:rsidRDefault="004A6325">
            <w:pPr>
              <w:numPr>
                <w:ilvl w:val="1"/>
                <w:numId w:val="196"/>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Barriers to effective communication</w:t>
            </w:r>
          </w:p>
          <w:p w14:paraId="04C59931" w14:textId="77777777" w:rsidR="004A6325" w:rsidRPr="00AB647F" w:rsidRDefault="004A6325">
            <w:pPr>
              <w:numPr>
                <w:ilvl w:val="1"/>
                <w:numId w:val="196"/>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Flow/patterns of communication</w:t>
            </w:r>
          </w:p>
          <w:p w14:paraId="2B92AD51" w14:textId="77777777" w:rsidR="004A6325" w:rsidRPr="00AB647F" w:rsidRDefault="004A6325">
            <w:pPr>
              <w:numPr>
                <w:ilvl w:val="1"/>
                <w:numId w:val="196"/>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Sources of information</w:t>
            </w:r>
          </w:p>
          <w:p w14:paraId="350FBEF7" w14:textId="77777777" w:rsidR="004A6325" w:rsidRPr="00AB647F" w:rsidRDefault="004A6325">
            <w:pPr>
              <w:numPr>
                <w:ilvl w:val="1"/>
                <w:numId w:val="196"/>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Organizational policies</w:t>
            </w:r>
          </w:p>
        </w:tc>
        <w:tc>
          <w:tcPr>
            <w:tcW w:w="1667" w:type="pct"/>
            <w:tcBorders>
              <w:top w:val="single" w:sz="4" w:space="0" w:color="auto"/>
              <w:left w:val="single" w:sz="4" w:space="0" w:color="auto"/>
              <w:bottom w:val="single" w:sz="4" w:space="0" w:color="auto"/>
              <w:right w:val="single" w:sz="4" w:space="0" w:color="auto"/>
            </w:tcBorders>
            <w:hideMark/>
          </w:tcPr>
          <w:p w14:paraId="381DC899" w14:textId="77777777" w:rsidR="004A6325" w:rsidRPr="00AB647F" w:rsidRDefault="004A6325">
            <w:pPr>
              <w:numPr>
                <w:ilvl w:val="0"/>
                <w:numId w:val="199"/>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Written Assessment</w:t>
            </w:r>
          </w:p>
          <w:p w14:paraId="69A55844" w14:textId="77777777" w:rsidR="004A6325" w:rsidRPr="00AB647F" w:rsidRDefault="004A6325">
            <w:pPr>
              <w:numPr>
                <w:ilvl w:val="0"/>
                <w:numId w:val="199"/>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 xml:space="preserve">Oral Questioning </w:t>
            </w:r>
          </w:p>
          <w:p w14:paraId="07381BDF" w14:textId="77777777" w:rsidR="004A6325" w:rsidRPr="00AB647F" w:rsidRDefault="004A6325">
            <w:pPr>
              <w:numPr>
                <w:ilvl w:val="0"/>
                <w:numId w:val="199"/>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Practical Assessment</w:t>
            </w:r>
          </w:p>
          <w:p w14:paraId="0E91F476" w14:textId="77777777" w:rsidR="004A6325" w:rsidRPr="00AB647F" w:rsidRDefault="004A6325">
            <w:pPr>
              <w:numPr>
                <w:ilvl w:val="0"/>
                <w:numId w:val="199"/>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Project</w:t>
            </w:r>
          </w:p>
          <w:p w14:paraId="105BFA0F" w14:textId="77777777" w:rsidR="004A6325" w:rsidRPr="00AB647F" w:rsidRDefault="004A6325">
            <w:pPr>
              <w:numPr>
                <w:ilvl w:val="0"/>
                <w:numId w:val="199"/>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Third party report</w:t>
            </w:r>
          </w:p>
          <w:p w14:paraId="3394C4DA" w14:textId="77777777" w:rsidR="004A6325" w:rsidRPr="00AB647F" w:rsidRDefault="004A6325">
            <w:pPr>
              <w:numPr>
                <w:ilvl w:val="0"/>
                <w:numId w:val="199"/>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Portfolio of evidence</w:t>
            </w:r>
          </w:p>
          <w:p w14:paraId="6D50A9E5" w14:textId="77777777" w:rsidR="004A6325" w:rsidRPr="00AB647F" w:rsidRDefault="004A6325" w:rsidP="006218ED">
            <w:pPr>
              <w:spacing w:after="0" w:line="276" w:lineRule="auto"/>
              <w:ind w:left="410"/>
              <w:rPr>
                <w:rFonts w:ascii="Times New Roman" w:eastAsia="Times New Roman" w:hAnsi="Times New Roman" w:cs="Times New Roman"/>
                <w:kern w:val="0"/>
                <w:sz w:val="24"/>
                <w:szCs w:val="24"/>
                <w:lang w:val="en-ZA"/>
                <w14:ligatures w14:val="none"/>
              </w:rPr>
            </w:pPr>
          </w:p>
          <w:p w14:paraId="4A92BA11" w14:textId="77777777" w:rsidR="004A6325" w:rsidRPr="00AB647F" w:rsidRDefault="004A6325" w:rsidP="006218ED">
            <w:pPr>
              <w:spacing w:after="0" w:line="276" w:lineRule="auto"/>
              <w:ind w:left="410"/>
              <w:rPr>
                <w:rFonts w:ascii="Times New Roman" w:eastAsia="Times New Roman" w:hAnsi="Times New Roman" w:cs="Times New Roman"/>
                <w:kern w:val="0"/>
                <w:sz w:val="24"/>
                <w:szCs w:val="24"/>
                <w:lang w:val="en-ZA"/>
                <w14:ligatures w14:val="none"/>
              </w:rPr>
            </w:pPr>
          </w:p>
          <w:p w14:paraId="79F8EC06" w14:textId="77777777" w:rsidR="004A6325" w:rsidRPr="00AB647F" w:rsidRDefault="004A6325" w:rsidP="006218ED">
            <w:pPr>
              <w:spacing w:after="0" w:line="276" w:lineRule="auto"/>
              <w:ind w:left="410"/>
              <w:rPr>
                <w:rFonts w:ascii="Times New Roman" w:eastAsia="Times New Roman" w:hAnsi="Times New Roman" w:cs="Times New Roman"/>
                <w:kern w:val="0"/>
                <w:sz w:val="24"/>
                <w:szCs w:val="24"/>
                <w:lang w:val="en-ZA"/>
                <w14:ligatures w14:val="none"/>
              </w:rPr>
            </w:pPr>
          </w:p>
          <w:p w14:paraId="5D8397D1" w14:textId="77777777" w:rsidR="004A6325" w:rsidRPr="00AB647F" w:rsidRDefault="004A6325" w:rsidP="006218ED">
            <w:pPr>
              <w:spacing w:after="0" w:line="276" w:lineRule="auto"/>
              <w:rPr>
                <w:rFonts w:ascii="Times New Roman" w:eastAsia="Times New Roman" w:hAnsi="Times New Roman" w:cs="Times New Roman"/>
                <w:kern w:val="0"/>
                <w:sz w:val="24"/>
                <w:szCs w:val="24"/>
                <w:lang w:val="en-ZA"/>
                <w14:ligatures w14:val="none"/>
              </w:rPr>
            </w:pPr>
          </w:p>
          <w:p w14:paraId="1C640DA9" w14:textId="77777777" w:rsidR="004A6325" w:rsidRPr="00AB647F" w:rsidRDefault="004A6325" w:rsidP="006218ED">
            <w:pPr>
              <w:spacing w:after="0" w:line="276" w:lineRule="auto"/>
              <w:rPr>
                <w:rFonts w:ascii="Times New Roman" w:eastAsia="Times New Roman" w:hAnsi="Times New Roman" w:cs="Times New Roman"/>
                <w:kern w:val="0"/>
                <w:sz w:val="24"/>
                <w:szCs w:val="24"/>
                <w:lang w:val="en-ZA"/>
                <w14:ligatures w14:val="none"/>
              </w:rPr>
            </w:pPr>
          </w:p>
        </w:tc>
      </w:tr>
      <w:tr w:rsidR="004A6325" w:rsidRPr="00AB647F" w14:paraId="3CC25BCE" w14:textId="77777777" w:rsidTr="006218ED">
        <w:trPr>
          <w:trHeight w:val="755"/>
        </w:trPr>
        <w:tc>
          <w:tcPr>
            <w:tcW w:w="1441" w:type="pct"/>
            <w:tcBorders>
              <w:top w:val="single" w:sz="4" w:space="0" w:color="auto"/>
              <w:left w:val="single" w:sz="4" w:space="0" w:color="auto"/>
              <w:bottom w:val="single" w:sz="4" w:space="0" w:color="auto"/>
              <w:right w:val="single" w:sz="4" w:space="0" w:color="auto"/>
            </w:tcBorders>
            <w:hideMark/>
          </w:tcPr>
          <w:p w14:paraId="7AE69EB4" w14:textId="77777777" w:rsidR="004A6325" w:rsidRPr="00AB647F" w:rsidRDefault="004A6325">
            <w:pPr>
              <w:numPr>
                <w:ilvl w:val="0"/>
                <w:numId w:val="196"/>
              </w:numPr>
              <w:spacing w:after="0" w:line="276" w:lineRule="auto"/>
              <w:contextualSpacing/>
              <w:rPr>
                <w:rFonts w:ascii="Times New Roman" w:eastAsia="Calibri" w:hAnsi="Times New Roman" w:cs="Times New Roman"/>
                <w:bCs/>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Apply written communication skills.</w:t>
            </w:r>
          </w:p>
        </w:tc>
        <w:tc>
          <w:tcPr>
            <w:tcW w:w="1892" w:type="pct"/>
            <w:tcBorders>
              <w:top w:val="single" w:sz="4" w:space="0" w:color="auto"/>
              <w:left w:val="single" w:sz="4" w:space="0" w:color="auto"/>
              <w:bottom w:val="single" w:sz="4" w:space="0" w:color="auto"/>
              <w:right w:val="single" w:sz="4" w:space="0" w:color="auto"/>
            </w:tcBorders>
            <w:hideMark/>
          </w:tcPr>
          <w:p w14:paraId="7C635014" w14:textId="77777777" w:rsidR="004A6325" w:rsidRPr="00AB647F" w:rsidRDefault="004A6325">
            <w:pPr>
              <w:numPr>
                <w:ilvl w:val="1"/>
                <w:numId w:val="196"/>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Types of written communication </w:t>
            </w:r>
          </w:p>
          <w:p w14:paraId="090416AA" w14:textId="77777777" w:rsidR="004A6325" w:rsidRPr="00AB647F" w:rsidRDefault="004A6325">
            <w:pPr>
              <w:numPr>
                <w:ilvl w:val="1"/>
                <w:numId w:val="196"/>
              </w:numPr>
              <w:spacing w:before="40" w:after="0" w:line="276" w:lineRule="auto"/>
              <w:contextualSpacing/>
              <w:rPr>
                <w:rFonts w:ascii="Times New Roman" w:eastAsia="Calibri" w:hAnsi="Times New Roman" w:cs="Times New Roman"/>
                <w:kern w:val="0"/>
                <w:sz w:val="24"/>
                <w:szCs w:val="24"/>
                <w:lang w:eastAsia="en-GB"/>
                <w14:ligatures w14:val="none"/>
              </w:rPr>
            </w:pPr>
            <w:r w:rsidRPr="00AB647F">
              <w:rPr>
                <w:rFonts w:ascii="Times New Roman" w:eastAsia="Calibri" w:hAnsi="Times New Roman" w:cs="Times New Roman"/>
                <w:kern w:val="0"/>
                <w:sz w:val="24"/>
                <w:szCs w:val="24"/>
                <w:lang w:val="en-ZW"/>
                <w14:ligatures w14:val="none"/>
              </w:rPr>
              <w:t>Elements of communication</w:t>
            </w:r>
          </w:p>
          <w:p w14:paraId="7CE633EC" w14:textId="77777777" w:rsidR="004A6325" w:rsidRPr="00AB647F" w:rsidRDefault="004A6325">
            <w:pPr>
              <w:numPr>
                <w:ilvl w:val="1"/>
                <w:numId w:val="196"/>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Organization requirements for written communication</w:t>
            </w:r>
          </w:p>
          <w:p w14:paraId="2662DF7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c>
          <w:tcPr>
            <w:tcW w:w="1667" w:type="pct"/>
            <w:tcBorders>
              <w:top w:val="single" w:sz="4" w:space="0" w:color="auto"/>
              <w:left w:val="single" w:sz="4" w:space="0" w:color="auto"/>
              <w:bottom w:val="single" w:sz="4" w:space="0" w:color="auto"/>
              <w:right w:val="single" w:sz="4" w:space="0" w:color="auto"/>
            </w:tcBorders>
            <w:hideMark/>
          </w:tcPr>
          <w:p w14:paraId="3A23C673" w14:textId="77777777" w:rsidR="004A6325" w:rsidRPr="00AB647F" w:rsidRDefault="004A6325">
            <w:pPr>
              <w:numPr>
                <w:ilvl w:val="0"/>
                <w:numId w:val="200"/>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Written Assessment</w:t>
            </w:r>
          </w:p>
          <w:p w14:paraId="09810B0A" w14:textId="77777777" w:rsidR="004A6325" w:rsidRPr="00AB647F" w:rsidRDefault="004A6325">
            <w:pPr>
              <w:numPr>
                <w:ilvl w:val="0"/>
                <w:numId w:val="200"/>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 xml:space="preserve">Oral Questioning </w:t>
            </w:r>
          </w:p>
          <w:p w14:paraId="36912945" w14:textId="77777777" w:rsidR="004A6325" w:rsidRPr="00AB647F" w:rsidRDefault="004A6325">
            <w:pPr>
              <w:numPr>
                <w:ilvl w:val="0"/>
                <w:numId w:val="200"/>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Practical Assessment</w:t>
            </w:r>
          </w:p>
          <w:p w14:paraId="79E8FD1A" w14:textId="77777777" w:rsidR="004A6325" w:rsidRPr="00AB647F" w:rsidRDefault="004A6325">
            <w:pPr>
              <w:numPr>
                <w:ilvl w:val="0"/>
                <w:numId w:val="200"/>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Project</w:t>
            </w:r>
          </w:p>
          <w:p w14:paraId="7A42C1C2" w14:textId="77777777" w:rsidR="004A6325" w:rsidRPr="00AB647F" w:rsidRDefault="004A6325">
            <w:pPr>
              <w:numPr>
                <w:ilvl w:val="0"/>
                <w:numId w:val="200"/>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Third party report</w:t>
            </w:r>
          </w:p>
          <w:p w14:paraId="6E101E4B" w14:textId="77777777" w:rsidR="004A6325" w:rsidRPr="00AB647F" w:rsidRDefault="004A6325">
            <w:pPr>
              <w:numPr>
                <w:ilvl w:val="0"/>
                <w:numId w:val="200"/>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Portfolio of evidence</w:t>
            </w:r>
          </w:p>
          <w:p w14:paraId="7B6715F5" w14:textId="77777777" w:rsidR="004A6325" w:rsidRPr="00AB647F" w:rsidRDefault="004A6325" w:rsidP="006218ED">
            <w:pPr>
              <w:spacing w:after="0" w:line="276" w:lineRule="auto"/>
              <w:ind w:left="410"/>
              <w:rPr>
                <w:rFonts w:ascii="Times New Roman" w:eastAsia="Times New Roman" w:hAnsi="Times New Roman" w:cs="Times New Roman"/>
                <w:kern w:val="0"/>
                <w:sz w:val="24"/>
                <w:szCs w:val="24"/>
                <w:lang w:val="en-ZA"/>
                <w14:ligatures w14:val="none"/>
              </w:rPr>
            </w:pPr>
          </w:p>
        </w:tc>
      </w:tr>
      <w:tr w:rsidR="004A6325" w:rsidRPr="00AB647F" w14:paraId="0EF10B67" w14:textId="77777777" w:rsidTr="006218ED">
        <w:trPr>
          <w:trHeight w:val="755"/>
        </w:trPr>
        <w:tc>
          <w:tcPr>
            <w:tcW w:w="1441" w:type="pct"/>
            <w:tcBorders>
              <w:top w:val="single" w:sz="4" w:space="0" w:color="auto"/>
              <w:left w:val="single" w:sz="4" w:space="0" w:color="auto"/>
              <w:bottom w:val="single" w:sz="4" w:space="0" w:color="auto"/>
              <w:right w:val="single" w:sz="4" w:space="0" w:color="auto"/>
            </w:tcBorders>
            <w:hideMark/>
          </w:tcPr>
          <w:p w14:paraId="0748B4CC" w14:textId="77777777" w:rsidR="004A6325" w:rsidRPr="00AB647F" w:rsidRDefault="004A6325">
            <w:pPr>
              <w:numPr>
                <w:ilvl w:val="0"/>
                <w:numId w:val="196"/>
              </w:numPr>
              <w:spacing w:before="120" w:after="0" w:line="276" w:lineRule="auto"/>
              <w:contextualSpacing/>
              <w:rPr>
                <w:rFonts w:ascii="Times New Roman" w:eastAsia="Times New Roman" w:hAnsi="Times New Roman" w:cs="Times New Roman"/>
                <w:bCs/>
                <w:color w:val="000000"/>
                <w:kern w:val="0"/>
                <w:sz w:val="24"/>
                <w:szCs w:val="24"/>
                <w14:ligatures w14:val="none"/>
              </w:rPr>
            </w:pPr>
            <w:r w:rsidRPr="00AB647F">
              <w:rPr>
                <w:rFonts w:ascii="Times New Roman" w:eastAsia="Times New Roman" w:hAnsi="Times New Roman" w:cs="Times New Roman"/>
                <w:color w:val="000000"/>
                <w:kern w:val="0"/>
                <w:sz w:val="24"/>
                <w:szCs w:val="24"/>
                <w14:ligatures w14:val="none"/>
              </w:rPr>
              <w:t>Apply non-verbal skills.</w:t>
            </w:r>
          </w:p>
        </w:tc>
        <w:tc>
          <w:tcPr>
            <w:tcW w:w="1892" w:type="pct"/>
            <w:tcBorders>
              <w:top w:val="single" w:sz="4" w:space="0" w:color="auto"/>
              <w:left w:val="single" w:sz="4" w:space="0" w:color="auto"/>
              <w:bottom w:val="single" w:sz="4" w:space="0" w:color="auto"/>
              <w:right w:val="single" w:sz="4" w:space="0" w:color="auto"/>
            </w:tcBorders>
            <w:hideMark/>
          </w:tcPr>
          <w:p w14:paraId="0B4CAA1D" w14:textId="77777777" w:rsidR="004A6325" w:rsidRPr="00AB647F" w:rsidRDefault="004A6325">
            <w:pPr>
              <w:numPr>
                <w:ilvl w:val="1"/>
                <w:numId w:val="196"/>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Utilize body language and gestures</w:t>
            </w:r>
          </w:p>
          <w:p w14:paraId="1726D043" w14:textId="77777777" w:rsidR="004A6325" w:rsidRPr="00AB647F" w:rsidRDefault="004A6325">
            <w:pPr>
              <w:numPr>
                <w:ilvl w:val="1"/>
                <w:numId w:val="196"/>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Apply body posture</w:t>
            </w:r>
          </w:p>
          <w:p w14:paraId="471056E2" w14:textId="77777777" w:rsidR="004A6325" w:rsidRPr="00AB647F" w:rsidRDefault="004A6325">
            <w:pPr>
              <w:numPr>
                <w:ilvl w:val="1"/>
                <w:numId w:val="196"/>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Apply workplace dressing code</w:t>
            </w:r>
          </w:p>
          <w:p w14:paraId="58E1ECF3"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c>
          <w:tcPr>
            <w:tcW w:w="1667" w:type="pct"/>
            <w:tcBorders>
              <w:top w:val="single" w:sz="4" w:space="0" w:color="auto"/>
              <w:left w:val="single" w:sz="4" w:space="0" w:color="auto"/>
              <w:bottom w:val="single" w:sz="4" w:space="0" w:color="auto"/>
              <w:right w:val="single" w:sz="4" w:space="0" w:color="auto"/>
            </w:tcBorders>
            <w:hideMark/>
          </w:tcPr>
          <w:p w14:paraId="6E4BFFBD" w14:textId="77777777" w:rsidR="004A6325" w:rsidRPr="00AB647F" w:rsidRDefault="004A6325">
            <w:pPr>
              <w:numPr>
                <w:ilvl w:val="0"/>
                <w:numId w:val="201"/>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Oral assessment</w:t>
            </w:r>
          </w:p>
          <w:p w14:paraId="749EF137" w14:textId="77777777" w:rsidR="004A6325" w:rsidRPr="00AB647F" w:rsidRDefault="004A6325">
            <w:pPr>
              <w:numPr>
                <w:ilvl w:val="0"/>
                <w:numId w:val="201"/>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Written assessment</w:t>
            </w:r>
          </w:p>
          <w:p w14:paraId="1098B90E" w14:textId="77777777" w:rsidR="004A6325" w:rsidRPr="00AB647F" w:rsidRDefault="004A6325">
            <w:pPr>
              <w:numPr>
                <w:ilvl w:val="0"/>
                <w:numId w:val="201"/>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Observation</w:t>
            </w:r>
          </w:p>
          <w:p w14:paraId="4DFFFB1E" w14:textId="77777777" w:rsidR="004A6325" w:rsidRPr="00AB647F" w:rsidRDefault="004A6325">
            <w:pPr>
              <w:numPr>
                <w:ilvl w:val="0"/>
                <w:numId w:val="201"/>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Portfolio of Evidence</w:t>
            </w:r>
          </w:p>
          <w:p w14:paraId="70518E1B" w14:textId="77777777" w:rsidR="004A6325" w:rsidRPr="00AB647F" w:rsidRDefault="004A6325">
            <w:pPr>
              <w:numPr>
                <w:ilvl w:val="0"/>
                <w:numId w:val="201"/>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Practical assessment</w:t>
            </w:r>
          </w:p>
          <w:p w14:paraId="03C58458" w14:textId="77777777" w:rsidR="004A6325" w:rsidRPr="00AB647F" w:rsidRDefault="004A6325">
            <w:pPr>
              <w:numPr>
                <w:ilvl w:val="0"/>
                <w:numId w:val="201"/>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Third party report</w:t>
            </w:r>
          </w:p>
          <w:p w14:paraId="4B72D20D" w14:textId="77777777" w:rsidR="004A6325" w:rsidRPr="00AB647F" w:rsidRDefault="004A6325" w:rsidP="006218ED">
            <w:pPr>
              <w:spacing w:after="0" w:line="276" w:lineRule="auto"/>
              <w:jc w:val="center"/>
              <w:rPr>
                <w:rFonts w:ascii="Times New Roman" w:eastAsia="Times New Roman" w:hAnsi="Times New Roman" w:cs="Times New Roman"/>
                <w:kern w:val="0"/>
                <w:sz w:val="24"/>
                <w:szCs w:val="24"/>
                <w:lang w:val="en-ZA"/>
                <w14:ligatures w14:val="none"/>
              </w:rPr>
            </w:pPr>
          </w:p>
        </w:tc>
      </w:tr>
      <w:tr w:rsidR="004A6325" w:rsidRPr="00AB647F" w14:paraId="4AC484DA" w14:textId="77777777" w:rsidTr="006218ED">
        <w:trPr>
          <w:trHeight w:val="755"/>
        </w:trPr>
        <w:tc>
          <w:tcPr>
            <w:tcW w:w="1441" w:type="pct"/>
            <w:tcBorders>
              <w:top w:val="single" w:sz="4" w:space="0" w:color="auto"/>
              <w:left w:val="single" w:sz="4" w:space="0" w:color="auto"/>
              <w:bottom w:val="single" w:sz="4" w:space="0" w:color="auto"/>
              <w:right w:val="single" w:sz="4" w:space="0" w:color="auto"/>
            </w:tcBorders>
          </w:tcPr>
          <w:p w14:paraId="504F1741" w14:textId="77777777" w:rsidR="004A6325" w:rsidRPr="00AB647F" w:rsidRDefault="004A6325">
            <w:pPr>
              <w:numPr>
                <w:ilvl w:val="0"/>
                <w:numId w:val="196"/>
              </w:numPr>
              <w:spacing w:after="0" w:line="276" w:lineRule="auto"/>
              <w:contextualSpacing/>
              <w:rPr>
                <w:rFonts w:ascii="Times New Roman" w:eastAsia="Calibri" w:hAnsi="Times New Roman" w:cs="Times New Roman"/>
                <w:bCs/>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Apply oral communication skills.</w:t>
            </w:r>
          </w:p>
        </w:tc>
        <w:tc>
          <w:tcPr>
            <w:tcW w:w="1892" w:type="pct"/>
            <w:tcBorders>
              <w:top w:val="single" w:sz="4" w:space="0" w:color="auto"/>
              <w:left w:val="single" w:sz="4" w:space="0" w:color="auto"/>
              <w:bottom w:val="single" w:sz="4" w:space="0" w:color="auto"/>
              <w:right w:val="single" w:sz="4" w:space="0" w:color="auto"/>
            </w:tcBorders>
          </w:tcPr>
          <w:p w14:paraId="053BF23B" w14:textId="77777777" w:rsidR="004A6325" w:rsidRPr="00AB647F" w:rsidRDefault="004A6325">
            <w:pPr>
              <w:numPr>
                <w:ilvl w:val="1"/>
                <w:numId w:val="196"/>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Types of oral communication pathways </w:t>
            </w:r>
          </w:p>
          <w:p w14:paraId="67C87E33" w14:textId="77777777" w:rsidR="004A6325" w:rsidRPr="00AB647F" w:rsidRDefault="004A6325">
            <w:pPr>
              <w:numPr>
                <w:ilvl w:val="1"/>
                <w:numId w:val="196"/>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Effective questioning techniques </w:t>
            </w:r>
          </w:p>
          <w:p w14:paraId="119E5048" w14:textId="77777777" w:rsidR="004A6325" w:rsidRPr="00AB647F" w:rsidRDefault="004A6325">
            <w:pPr>
              <w:numPr>
                <w:ilvl w:val="1"/>
                <w:numId w:val="196"/>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Workplace etiquette</w:t>
            </w:r>
          </w:p>
          <w:p w14:paraId="017AA743" w14:textId="77777777" w:rsidR="004A6325" w:rsidRPr="00AB647F" w:rsidRDefault="004A6325">
            <w:pPr>
              <w:numPr>
                <w:ilvl w:val="1"/>
                <w:numId w:val="196"/>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Active listening</w:t>
            </w:r>
          </w:p>
        </w:tc>
        <w:tc>
          <w:tcPr>
            <w:tcW w:w="1667" w:type="pct"/>
            <w:tcBorders>
              <w:top w:val="single" w:sz="4" w:space="0" w:color="auto"/>
              <w:left w:val="single" w:sz="4" w:space="0" w:color="auto"/>
              <w:bottom w:val="single" w:sz="4" w:space="0" w:color="auto"/>
              <w:right w:val="single" w:sz="4" w:space="0" w:color="auto"/>
            </w:tcBorders>
          </w:tcPr>
          <w:p w14:paraId="596F654B" w14:textId="77777777" w:rsidR="004A6325" w:rsidRPr="00AB647F" w:rsidRDefault="004A6325">
            <w:pPr>
              <w:numPr>
                <w:ilvl w:val="0"/>
                <w:numId w:val="202"/>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Oral assessment</w:t>
            </w:r>
          </w:p>
          <w:p w14:paraId="218DD1AE" w14:textId="77777777" w:rsidR="004A6325" w:rsidRPr="00AB647F" w:rsidRDefault="004A6325">
            <w:pPr>
              <w:numPr>
                <w:ilvl w:val="0"/>
                <w:numId w:val="202"/>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Written assessment</w:t>
            </w:r>
          </w:p>
          <w:p w14:paraId="58B1C093" w14:textId="77777777" w:rsidR="004A6325" w:rsidRPr="00AB647F" w:rsidRDefault="004A6325">
            <w:pPr>
              <w:numPr>
                <w:ilvl w:val="0"/>
                <w:numId w:val="202"/>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Observation</w:t>
            </w:r>
          </w:p>
          <w:p w14:paraId="3635A25E" w14:textId="77777777" w:rsidR="004A6325" w:rsidRPr="00AB647F" w:rsidRDefault="004A6325">
            <w:pPr>
              <w:numPr>
                <w:ilvl w:val="0"/>
                <w:numId w:val="202"/>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Portfolio of Evidence</w:t>
            </w:r>
          </w:p>
          <w:p w14:paraId="42A2B741" w14:textId="77777777" w:rsidR="004A6325" w:rsidRPr="00AB647F" w:rsidRDefault="004A6325">
            <w:pPr>
              <w:numPr>
                <w:ilvl w:val="0"/>
                <w:numId w:val="202"/>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Practical assessment</w:t>
            </w:r>
          </w:p>
          <w:p w14:paraId="775D20E9" w14:textId="77777777" w:rsidR="004A6325" w:rsidRPr="00AB647F" w:rsidRDefault="004A6325">
            <w:pPr>
              <w:numPr>
                <w:ilvl w:val="0"/>
                <w:numId w:val="202"/>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Third party report</w:t>
            </w:r>
          </w:p>
        </w:tc>
      </w:tr>
      <w:tr w:rsidR="004A6325" w:rsidRPr="00AB647F" w14:paraId="026E0128" w14:textId="77777777" w:rsidTr="006218ED">
        <w:trPr>
          <w:trHeight w:val="755"/>
        </w:trPr>
        <w:tc>
          <w:tcPr>
            <w:tcW w:w="1441" w:type="pct"/>
            <w:tcBorders>
              <w:top w:val="single" w:sz="4" w:space="0" w:color="auto"/>
              <w:left w:val="single" w:sz="4" w:space="0" w:color="auto"/>
              <w:bottom w:val="single" w:sz="4" w:space="0" w:color="auto"/>
              <w:right w:val="single" w:sz="4" w:space="0" w:color="auto"/>
            </w:tcBorders>
            <w:hideMark/>
          </w:tcPr>
          <w:p w14:paraId="702982EC" w14:textId="77777777" w:rsidR="004A6325" w:rsidRPr="00AB647F" w:rsidRDefault="004A6325">
            <w:pPr>
              <w:numPr>
                <w:ilvl w:val="0"/>
                <w:numId w:val="196"/>
              </w:numPr>
              <w:spacing w:after="0" w:line="276" w:lineRule="auto"/>
              <w:contextualSpacing/>
              <w:rPr>
                <w:rFonts w:ascii="Times New Roman" w:eastAsia="Calibri" w:hAnsi="Times New Roman" w:cs="Times New Roman"/>
                <w:bCs/>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Apply group communication skills.</w:t>
            </w:r>
          </w:p>
        </w:tc>
        <w:tc>
          <w:tcPr>
            <w:tcW w:w="1892" w:type="pct"/>
            <w:tcBorders>
              <w:top w:val="single" w:sz="4" w:space="0" w:color="auto"/>
              <w:left w:val="single" w:sz="4" w:space="0" w:color="auto"/>
              <w:bottom w:val="single" w:sz="4" w:space="0" w:color="auto"/>
              <w:right w:val="single" w:sz="4" w:space="0" w:color="auto"/>
            </w:tcBorders>
            <w:hideMark/>
          </w:tcPr>
          <w:p w14:paraId="03908EE0" w14:textId="77777777" w:rsidR="004A6325" w:rsidRPr="00AB647F" w:rsidRDefault="004A6325">
            <w:pPr>
              <w:numPr>
                <w:ilvl w:val="1"/>
                <w:numId w:val="196"/>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Establishing rapport</w:t>
            </w:r>
          </w:p>
          <w:p w14:paraId="5BC5D3A8" w14:textId="77777777" w:rsidR="004A6325" w:rsidRPr="00AB647F" w:rsidRDefault="004A6325">
            <w:pPr>
              <w:numPr>
                <w:ilvl w:val="1"/>
                <w:numId w:val="196"/>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Facilitating resolution of issues</w:t>
            </w:r>
          </w:p>
          <w:p w14:paraId="4F55BB48" w14:textId="77777777" w:rsidR="004A6325" w:rsidRPr="00AB647F" w:rsidRDefault="004A6325">
            <w:pPr>
              <w:numPr>
                <w:ilvl w:val="1"/>
                <w:numId w:val="196"/>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Developing action plans</w:t>
            </w:r>
          </w:p>
          <w:p w14:paraId="26FE9E89" w14:textId="77777777" w:rsidR="004A6325" w:rsidRPr="00AB647F" w:rsidRDefault="004A6325">
            <w:pPr>
              <w:numPr>
                <w:ilvl w:val="1"/>
                <w:numId w:val="196"/>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Group organization techniques</w:t>
            </w:r>
          </w:p>
          <w:p w14:paraId="1114BE65" w14:textId="77777777" w:rsidR="004A6325" w:rsidRPr="00AB647F" w:rsidRDefault="004A6325">
            <w:pPr>
              <w:numPr>
                <w:ilvl w:val="1"/>
                <w:numId w:val="196"/>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Turn-taking techniques</w:t>
            </w:r>
          </w:p>
          <w:p w14:paraId="63D8ED40" w14:textId="77777777" w:rsidR="004A6325" w:rsidRPr="00AB647F" w:rsidRDefault="004A6325">
            <w:pPr>
              <w:numPr>
                <w:ilvl w:val="1"/>
                <w:numId w:val="196"/>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Conflict resolution techniques</w:t>
            </w:r>
          </w:p>
          <w:p w14:paraId="141291CF" w14:textId="77777777" w:rsidR="004A6325" w:rsidRPr="00AB647F" w:rsidRDefault="004A6325">
            <w:pPr>
              <w:numPr>
                <w:ilvl w:val="1"/>
                <w:numId w:val="196"/>
              </w:numPr>
              <w:spacing w:before="40"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Team-work</w:t>
            </w:r>
          </w:p>
        </w:tc>
        <w:tc>
          <w:tcPr>
            <w:tcW w:w="1667" w:type="pct"/>
            <w:tcBorders>
              <w:top w:val="single" w:sz="4" w:space="0" w:color="auto"/>
              <w:left w:val="single" w:sz="4" w:space="0" w:color="auto"/>
              <w:bottom w:val="single" w:sz="4" w:space="0" w:color="auto"/>
              <w:right w:val="single" w:sz="4" w:space="0" w:color="auto"/>
            </w:tcBorders>
            <w:hideMark/>
          </w:tcPr>
          <w:p w14:paraId="277078B5" w14:textId="77777777" w:rsidR="004A6325" w:rsidRPr="00AB647F" w:rsidRDefault="004A6325">
            <w:pPr>
              <w:numPr>
                <w:ilvl w:val="0"/>
                <w:numId w:val="203"/>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Oral assessment</w:t>
            </w:r>
          </w:p>
          <w:p w14:paraId="20D38EAC" w14:textId="77777777" w:rsidR="004A6325" w:rsidRPr="00AB647F" w:rsidRDefault="004A6325">
            <w:pPr>
              <w:numPr>
                <w:ilvl w:val="0"/>
                <w:numId w:val="203"/>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Written assessment</w:t>
            </w:r>
          </w:p>
          <w:p w14:paraId="6F152AEF" w14:textId="77777777" w:rsidR="004A6325" w:rsidRPr="00AB647F" w:rsidRDefault="004A6325">
            <w:pPr>
              <w:numPr>
                <w:ilvl w:val="0"/>
                <w:numId w:val="203"/>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Observation</w:t>
            </w:r>
          </w:p>
          <w:p w14:paraId="1A1CF37C" w14:textId="77777777" w:rsidR="004A6325" w:rsidRPr="00AB647F" w:rsidRDefault="004A6325">
            <w:pPr>
              <w:numPr>
                <w:ilvl w:val="0"/>
                <w:numId w:val="203"/>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Portfolio of Evidence</w:t>
            </w:r>
          </w:p>
          <w:p w14:paraId="63B59BCF" w14:textId="77777777" w:rsidR="004A6325" w:rsidRPr="00AB647F" w:rsidRDefault="004A6325">
            <w:pPr>
              <w:numPr>
                <w:ilvl w:val="0"/>
                <w:numId w:val="203"/>
              </w:numPr>
              <w:spacing w:after="0" w:line="276" w:lineRule="auto"/>
              <w:rPr>
                <w:rFonts w:ascii="Times New Roman" w:eastAsia="Times New Roman" w:hAnsi="Times New Roman" w:cs="Times New Roman"/>
                <w:kern w:val="0"/>
                <w:sz w:val="24"/>
                <w:szCs w:val="24"/>
                <w:lang w:val="en-ZA"/>
                <w14:ligatures w14:val="none"/>
              </w:rPr>
            </w:pPr>
            <w:r w:rsidRPr="00AB647F">
              <w:rPr>
                <w:rFonts w:ascii="Times New Roman" w:eastAsia="Times New Roman" w:hAnsi="Times New Roman" w:cs="Times New Roman"/>
                <w:kern w:val="0"/>
                <w:sz w:val="24"/>
                <w:szCs w:val="24"/>
                <w:lang w:val="en-ZA"/>
                <w14:ligatures w14:val="none"/>
              </w:rPr>
              <w:t>Practical assessment</w:t>
            </w:r>
          </w:p>
          <w:p w14:paraId="49274424" w14:textId="77777777" w:rsidR="004A6325" w:rsidRPr="00AB647F" w:rsidRDefault="004A6325" w:rsidP="006218ED">
            <w:pPr>
              <w:spacing w:after="0" w:line="276" w:lineRule="auto"/>
              <w:ind w:left="410"/>
              <w:rPr>
                <w:rFonts w:ascii="Times New Roman" w:eastAsia="Times New Roman" w:hAnsi="Times New Roman" w:cs="Times New Roman"/>
                <w:kern w:val="0"/>
                <w:sz w:val="24"/>
                <w:szCs w:val="24"/>
                <w14:ligatures w14:val="none"/>
              </w:rPr>
            </w:pPr>
          </w:p>
        </w:tc>
      </w:tr>
    </w:tbl>
    <w:p w14:paraId="512F1A78" w14:textId="77777777" w:rsidR="004A6325" w:rsidRPr="00AB647F" w:rsidRDefault="004A6325" w:rsidP="004A6325">
      <w:pPr>
        <w:spacing w:after="0" w:line="276" w:lineRule="auto"/>
        <w:rPr>
          <w:rFonts w:ascii="Times New Roman" w:eastAsia="Times New Roman" w:hAnsi="Times New Roman" w:cs="Times New Roman"/>
          <w:b/>
          <w:kern w:val="0"/>
          <w:sz w:val="24"/>
          <w:szCs w:val="24"/>
          <w:lang w:val="en-ZA"/>
          <w14:ligatures w14:val="none"/>
        </w:rPr>
      </w:pPr>
    </w:p>
    <w:p w14:paraId="17175D9E" w14:textId="77777777" w:rsidR="004A6325" w:rsidRPr="00AB647F" w:rsidRDefault="004A6325" w:rsidP="004A6325">
      <w:pPr>
        <w:spacing w:after="0" w:line="276" w:lineRule="auto"/>
        <w:rPr>
          <w:rFonts w:ascii="Times New Roman" w:eastAsia="Times New Roman" w:hAnsi="Times New Roman" w:cs="Times New Roman"/>
          <w:b/>
          <w:kern w:val="0"/>
          <w:sz w:val="24"/>
          <w:szCs w:val="24"/>
          <w:lang w:val="en-ZA"/>
          <w14:ligatures w14:val="none"/>
        </w:rPr>
      </w:pPr>
      <w:r w:rsidRPr="00AB647F">
        <w:rPr>
          <w:rFonts w:ascii="Times New Roman" w:eastAsia="Times New Roman" w:hAnsi="Times New Roman" w:cs="Times New Roman"/>
          <w:b/>
          <w:kern w:val="0"/>
          <w:sz w:val="24"/>
          <w:szCs w:val="24"/>
          <w:lang w:val="en-ZA"/>
          <w14:ligatures w14:val="none"/>
        </w:rPr>
        <w:t>Suggested delivery methods</w:t>
      </w:r>
    </w:p>
    <w:p w14:paraId="766F2FB7" w14:textId="77777777" w:rsidR="004A6325" w:rsidRPr="00AB647F" w:rsidRDefault="004A6325">
      <w:pPr>
        <w:numPr>
          <w:ilvl w:val="0"/>
          <w:numId w:val="195"/>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Discussion</w:t>
      </w:r>
    </w:p>
    <w:p w14:paraId="22867DF6" w14:textId="77777777" w:rsidR="004A6325" w:rsidRPr="00AB647F" w:rsidRDefault="004A6325">
      <w:pPr>
        <w:numPr>
          <w:ilvl w:val="0"/>
          <w:numId w:val="195"/>
        </w:num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Roleplay</w:t>
      </w:r>
    </w:p>
    <w:p w14:paraId="1C9B1139" w14:textId="77777777" w:rsidR="004A6325" w:rsidRPr="00AB647F" w:rsidRDefault="004A6325">
      <w:pPr>
        <w:numPr>
          <w:ilvl w:val="0"/>
          <w:numId w:val="195"/>
        </w:num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Simulation</w:t>
      </w:r>
    </w:p>
    <w:p w14:paraId="03F07CCB" w14:textId="77777777" w:rsidR="004A6325" w:rsidRPr="00AB647F" w:rsidRDefault="004A6325">
      <w:pPr>
        <w:numPr>
          <w:ilvl w:val="0"/>
          <w:numId w:val="195"/>
        </w:num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Direct instruction</w:t>
      </w:r>
    </w:p>
    <w:p w14:paraId="3BF03D5B" w14:textId="77777777" w:rsidR="004A6325" w:rsidRPr="00AB647F" w:rsidRDefault="004A6325">
      <w:pPr>
        <w:numPr>
          <w:ilvl w:val="0"/>
          <w:numId w:val="195"/>
        </w:num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Demonstration</w:t>
      </w:r>
    </w:p>
    <w:p w14:paraId="0A6E9C16" w14:textId="77777777" w:rsidR="004A6325" w:rsidRPr="00AB647F" w:rsidRDefault="004A6325">
      <w:pPr>
        <w:numPr>
          <w:ilvl w:val="0"/>
          <w:numId w:val="195"/>
        </w:num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Field trips</w:t>
      </w:r>
    </w:p>
    <w:p w14:paraId="5066AB2B" w14:textId="77777777" w:rsidR="004A6325" w:rsidRPr="00AB647F" w:rsidRDefault="004A6325" w:rsidP="004A6325">
      <w:pPr>
        <w:spacing w:after="0" w:line="276" w:lineRule="auto"/>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Recommended Resources for 25 trainees</w:t>
      </w:r>
    </w:p>
    <w:p w14:paraId="0DC16CC9" w14:textId="77777777" w:rsidR="004A6325" w:rsidRPr="00AB647F" w:rsidRDefault="004A6325" w:rsidP="004A6325">
      <w:pPr>
        <w:spacing w:after="0" w:line="276" w:lineRule="auto"/>
        <w:rPr>
          <w:rFonts w:ascii="Times New Roman" w:eastAsia="Times New Roman" w:hAnsi="Times New Roman" w:cs="Times New Roman"/>
          <w:b/>
          <w:kern w:val="0"/>
          <w:sz w:val="24"/>
          <w:szCs w:val="24"/>
          <w14:ligatures w14:val="none"/>
        </w:rPr>
      </w:pPr>
    </w:p>
    <w:tbl>
      <w:tblPr>
        <w:tblW w:w="9352" w:type="dxa"/>
        <w:tblInd w:w="-144" w:type="dxa"/>
        <w:tblCellMar>
          <w:top w:w="14" w:type="dxa"/>
          <w:left w:w="144" w:type="dxa"/>
          <w:right w:w="115" w:type="dxa"/>
        </w:tblCellMar>
        <w:tblLook w:val="04A0" w:firstRow="1" w:lastRow="0" w:firstColumn="1" w:lastColumn="0" w:noHBand="0" w:noVBand="1"/>
      </w:tblPr>
      <w:tblGrid>
        <w:gridCol w:w="1357"/>
        <w:gridCol w:w="2048"/>
        <w:gridCol w:w="2892"/>
        <w:gridCol w:w="1266"/>
        <w:gridCol w:w="1789"/>
      </w:tblGrid>
      <w:tr w:rsidR="004A6325" w:rsidRPr="00AB647F" w14:paraId="45F52308" w14:textId="77777777" w:rsidTr="006218ED">
        <w:trPr>
          <w:trHeight w:val="1250"/>
        </w:trPr>
        <w:tc>
          <w:tcPr>
            <w:tcW w:w="1251" w:type="dxa"/>
            <w:tcBorders>
              <w:top w:val="single" w:sz="4" w:space="0" w:color="000000"/>
              <w:left w:val="single" w:sz="4" w:space="0" w:color="000000"/>
              <w:bottom w:val="single" w:sz="4" w:space="0" w:color="000000"/>
              <w:right w:val="single" w:sz="4" w:space="0" w:color="000000"/>
            </w:tcBorders>
          </w:tcPr>
          <w:p w14:paraId="50771E8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S/No. </w:t>
            </w:r>
          </w:p>
        </w:tc>
        <w:tc>
          <w:tcPr>
            <w:tcW w:w="2111" w:type="dxa"/>
            <w:tcBorders>
              <w:top w:val="single" w:sz="4" w:space="0" w:color="000000"/>
              <w:left w:val="single" w:sz="4" w:space="0" w:color="000000"/>
              <w:bottom w:val="single" w:sz="4" w:space="0" w:color="000000"/>
              <w:right w:val="single" w:sz="4" w:space="0" w:color="000000"/>
            </w:tcBorders>
          </w:tcPr>
          <w:p w14:paraId="04DB1423"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Category/Item </w:t>
            </w:r>
          </w:p>
        </w:tc>
        <w:tc>
          <w:tcPr>
            <w:tcW w:w="2892" w:type="dxa"/>
            <w:tcBorders>
              <w:top w:val="single" w:sz="4" w:space="0" w:color="000000"/>
              <w:left w:val="single" w:sz="4" w:space="0" w:color="000000"/>
              <w:bottom w:val="single" w:sz="4" w:space="0" w:color="000000"/>
              <w:right w:val="single" w:sz="4" w:space="0" w:color="000000"/>
            </w:tcBorders>
          </w:tcPr>
          <w:p w14:paraId="63A03630" w14:textId="77777777" w:rsidR="004A6325" w:rsidRPr="00AB647F" w:rsidRDefault="004A6325" w:rsidP="006218ED">
            <w:pPr>
              <w:spacing w:after="112"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Description/ </w:t>
            </w:r>
          </w:p>
          <w:p w14:paraId="144BC77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Specifications </w:t>
            </w:r>
          </w:p>
        </w:tc>
        <w:tc>
          <w:tcPr>
            <w:tcW w:w="1292" w:type="dxa"/>
            <w:tcBorders>
              <w:top w:val="single" w:sz="4" w:space="0" w:color="000000"/>
              <w:left w:val="single" w:sz="4" w:space="0" w:color="000000"/>
              <w:bottom w:val="single" w:sz="4" w:space="0" w:color="000000"/>
              <w:right w:val="single" w:sz="4" w:space="0" w:color="000000"/>
            </w:tcBorders>
          </w:tcPr>
          <w:p w14:paraId="3A304659"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Quantity </w:t>
            </w:r>
          </w:p>
        </w:tc>
        <w:tc>
          <w:tcPr>
            <w:tcW w:w="1806" w:type="dxa"/>
            <w:tcBorders>
              <w:top w:val="single" w:sz="4" w:space="0" w:color="000000"/>
              <w:left w:val="single" w:sz="4" w:space="0" w:color="000000"/>
              <w:bottom w:val="single" w:sz="4" w:space="0" w:color="000000"/>
              <w:right w:val="single" w:sz="4" w:space="0" w:color="000000"/>
            </w:tcBorders>
          </w:tcPr>
          <w:p w14:paraId="6907928E" w14:textId="77777777" w:rsidR="004A6325" w:rsidRPr="00AB647F" w:rsidRDefault="004A6325" w:rsidP="006218ED">
            <w:pPr>
              <w:spacing w:after="112"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Recommended </w:t>
            </w:r>
          </w:p>
          <w:p w14:paraId="628E43B3" w14:textId="77777777" w:rsidR="004A6325" w:rsidRPr="00AB647F" w:rsidRDefault="004A6325" w:rsidP="006218ED">
            <w:pPr>
              <w:spacing w:after="11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Ratio </w:t>
            </w:r>
          </w:p>
          <w:p w14:paraId="06C81C5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(Item: Trainee) </w:t>
            </w:r>
          </w:p>
        </w:tc>
      </w:tr>
      <w:tr w:rsidR="004A6325" w:rsidRPr="00AB647F" w14:paraId="7F8FE278" w14:textId="77777777" w:rsidTr="006218ED">
        <w:trPr>
          <w:trHeight w:val="545"/>
        </w:trPr>
        <w:tc>
          <w:tcPr>
            <w:tcW w:w="1251" w:type="dxa"/>
            <w:tcBorders>
              <w:top w:val="single" w:sz="4" w:space="0" w:color="000000"/>
              <w:left w:val="single" w:sz="4" w:space="0" w:color="000000"/>
              <w:bottom w:val="single" w:sz="4" w:space="0" w:color="000000"/>
              <w:right w:val="single" w:sz="4" w:space="0" w:color="000000"/>
            </w:tcBorders>
          </w:tcPr>
          <w:p w14:paraId="684DBE6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A </w:t>
            </w:r>
          </w:p>
        </w:tc>
        <w:tc>
          <w:tcPr>
            <w:tcW w:w="2111" w:type="dxa"/>
            <w:tcBorders>
              <w:top w:val="single" w:sz="4" w:space="0" w:color="000000"/>
              <w:left w:val="single" w:sz="4" w:space="0" w:color="000000"/>
              <w:bottom w:val="single" w:sz="4" w:space="0" w:color="000000"/>
              <w:right w:val="single" w:sz="4" w:space="0" w:color="000000"/>
            </w:tcBorders>
          </w:tcPr>
          <w:p w14:paraId="098F313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Learning Materials  </w:t>
            </w:r>
          </w:p>
        </w:tc>
        <w:tc>
          <w:tcPr>
            <w:tcW w:w="2892" w:type="dxa"/>
            <w:tcBorders>
              <w:top w:val="single" w:sz="4" w:space="0" w:color="000000"/>
              <w:left w:val="single" w:sz="4" w:space="0" w:color="000000"/>
              <w:bottom w:val="single" w:sz="4" w:space="0" w:color="000000"/>
              <w:right w:val="single" w:sz="4" w:space="0" w:color="000000"/>
            </w:tcBorders>
          </w:tcPr>
          <w:p w14:paraId="5560E29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00E207F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806" w:type="dxa"/>
            <w:tcBorders>
              <w:top w:val="single" w:sz="4" w:space="0" w:color="000000"/>
              <w:left w:val="single" w:sz="4" w:space="0" w:color="000000"/>
              <w:bottom w:val="single" w:sz="4" w:space="0" w:color="000000"/>
              <w:right w:val="single" w:sz="4" w:space="0" w:color="000000"/>
            </w:tcBorders>
          </w:tcPr>
          <w:p w14:paraId="7A573B6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r>
      <w:tr w:rsidR="004A6325" w:rsidRPr="00AB647F" w14:paraId="2BD270CF" w14:textId="77777777" w:rsidTr="006218ED">
        <w:tblPrEx>
          <w:tblCellMar>
            <w:top w:w="4" w:type="dxa"/>
            <w:right w:w="108" w:type="dxa"/>
          </w:tblCellMar>
        </w:tblPrEx>
        <w:trPr>
          <w:trHeight w:val="1409"/>
        </w:trPr>
        <w:tc>
          <w:tcPr>
            <w:tcW w:w="1251" w:type="dxa"/>
            <w:tcBorders>
              <w:top w:val="single" w:sz="4" w:space="0" w:color="000000"/>
              <w:left w:val="single" w:sz="4" w:space="0" w:color="000000"/>
              <w:bottom w:val="single" w:sz="4" w:space="0" w:color="000000"/>
              <w:right w:val="single" w:sz="4" w:space="0" w:color="000000"/>
            </w:tcBorders>
          </w:tcPr>
          <w:p w14:paraId="4DF0168B" w14:textId="77777777" w:rsidR="004A6325" w:rsidRPr="00AB647F" w:rsidRDefault="004A6325">
            <w:pPr>
              <w:numPr>
                <w:ilvl w:val="0"/>
                <w:numId w:val="204"/>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0E9DC391"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Textbooks </w:t>
            </w:r>
          </w:p>
        </w:tc>
        <w:tc>
          <w:tcPr>
            <w:tcW w:w="2892" w:type="dxa"/>
            <w:tcBorders>
              <w:top w:val="single" w:sz="4" w:space="0" w:color="000000"/>
              <w:left w:val="single" w:sz="4" w:space="0" w:color="000000"/>
              <w:bottom w:val="single" w:sz="4" w:space="0" w:color="000000"/>
              <w:right w:val="single" w:sz="4" w:space="0" w:color="000000"/>
            </w:tcBorders>
          </w:tcPr>
          <w:p w14:paraId="556448D2"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Crucial Conversations: Tools for Talking When Stakes Are High by Kerry Patterson, Joseph Grenny, et al.</w:t>
            </w:r>
          </w:p>
          <w:p w14:paraId="034A9482"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p>
          <w:p w14:paraId="5F2FE823"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How to Win Friends and Influence People by Dale Carnegie.</w:t>
            </w:r>
          </w:p>
          <w:p w14:paraId="4BE9674D"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p>
          <w:p w14:paraId="542CC49F"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The Art of Communicating by Thich Nhat Hanh</w:t>
            </w:r>
          </w:p>
          <w:p w14:paraId="547FE4D2"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p>
          <w:p w14:paraId="497A3D0E"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Talk Like TED: The 9 Public-Speaking Secrets of the World’s Top Minds by Carmine Gallo</w:t>
            </w:r>
          </w:p>
        </w:tc>
        <w:tc>
          <w:tcPr>
            <w:tcW w:w="1292" w:type="dxa"/>
            <w:tcBorders>
              <w:top w:val="single" w:sz="4" w:space="0" w:color="000000"/>
              <w:left w:val="single" w:sz="4" w:space="0" w:color="000000"/>
              <w:bottom w:val="single" w:sz="4" w:space="0" w:color="000000"/>
              <w:right w:val="single" w:sz="4" w:space="0" w:color="000000"/>
            </w:tcBorders>
          </w:tcPr>
          <w:p w14:paraId="71852A15"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10 pcs</w:t>
            </w:r>
          </w:p>
          <w:p w14:paraId="1CAC6C5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1DC4A05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1B49056D"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5B61E0D1"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54FA90E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2B9706F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10 pcs</w:t>
            </w:r>
          </w:p>
          <w:p w14:paraId="5BF2883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0260B46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52F6522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4EBB5201"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10 pcs</w:t>
            </w:r>
          </w:p>
          <w:p w14:paraId="0345D00D"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284B347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6828F72D"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Online</w:t>
            </w:r>
          </w:p>
        </w:tc>
        <w:tc>
          <w:tcPr>
            <w:tcW w:w="1806" w:type="dxa"/>
            <w:tcBorders>
              <w:top w:val="single" w:sz="4" w:space="0" w:color="000000"/>
              <w:left w:val="single" w:sz="4" w:space="0" w:color="000000"/>
              <w:bottom w:val="single" w:sz="4" w:space="0" w:color="000000"/>
              <w:right w:val="single" w:sz="4" w:space="0" w:color="000000"/>
            </w:tcBorders>
          </w:tcPr>
          <w:p w14:paraId="069F557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1:3</w:t>
            </w:r>
          </w:p>
          <w:p w14:paraId="299D663B"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1667B649"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23C8C19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67B8C5F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368F0FA3"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2957AC92"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1:3</w:t>
            </w:r>
          </w:p>
          <w:p w14:paraId="2384140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1D01838D"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5E20696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1C7767B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1:3</w:t>
            </w:r>
          </w:p>
        </w:tc>
      </w:tr>
      <w:tr w:rsidR="004A6325" w:rsidRPr="00AB647F" w14:paraId="27A6805B" w14:textId="77777777" w:rsidTr="006218ED">
        <w:tblPrEx>
          <w:tblCellMar>
            <w:top w:w="4" w:type="dxa"/>
            <w:right w:w="108" w:type="dxa"/>
          </w:tblCellMar>
        </w:tblPrEx>
        <w:trPr>
          <w:trHeight w:val="1409"/>
        </w:trPr>
        <w:tc>
          <w:tcPr>
            <w:tcW w:w="1251" w:type="dxa"/>
            <w:tcBorders>
              <w:top w:val="single" w:sz="4" w:space="0" w:color="000000"/>
              <w:left w:val="single" w:sz="4" w:space="0" w:color="000000"/>
              <w:bottom w:val="single" w:sz="4" w:space="0" w:color="000000"/>
              <w:right w:val="single" w:sz="4" w:space="0" w:color="000000"/>
            </w:tcBorders>
          </w:tcPr>
          <w:p w14:paraId="433E77D0" w14:textId="77777777" w:rsidR="004A6325" w:rsidRPr="00AB647F" w:rsidRDefault="004A6325">
            <w:pPr>
              <w:numPr>
                <w:ilvl w:val="0"/>
                <w:numId w:val="204"/>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4E872C65"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Online resources</w:t>
            </w:r>
          </w:p>
        </w:tc>
        <w:tc>
          <w:tcPr>
            <w:tcW w:w="2892" w:type="dxa"/>
            <w:tcBorders>
              <w:top w:val="single" w:sz="4" w:space="0" w:color="000000"/>
              <w:left w:val="single" w:sz="4" w:space="0" w:color="000000"/>
              <w:bottom w:val="single" w:sz="4" w:space="0" w:color="000000"/>
              <w:right w:val="single" w:sz="4" w:space="0" w:color="000000"/>
            </w:tcBorders>
          </w:tcPr>
          <w:p w14:paraId="32BF039F"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MindTools, Coursera, and LinkedIn</w:t>
            </w:r>
          </w:p>
          <w:p w14:paraId="64FAB7F0"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Pr>
                <w:rFonts w:ascii="Times New Roman" w:eastAsia="Times New Roman" w:hAnsi="Times New Roman" w:cs="Times New Roman"/>
                <w:bCs/>
                <w:kern w:val="0"/>
                <w:sz w:val="24"/>
                <w:szCs w:val="24"/>
                <w14:ligatures w14:val="none"/>
              </w:rPr>
              <w:t>TED talks</w:t>
            </w:r>
          </w:p>
          <w:p w14:paraId="016F4F7A"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YouTube channel</w:t>
            </w:r>
            <w:r>
              <w:rPr>
                <w:rFonts w:ascii="Times New Roman" w:eastAsia="Times New Roman" w:hAnsi="Times New Roman" w:cs="Times New Roman"/>
                <w:bCs/>
                <w:kern w:val="0"/>
                <w:sz w:val="24"/>
                <w:szCs w:val="24"/>
                <w14:ligatures w14:val="none"/>
              </w:rPr>
              <w:t>s</w:t>
            </w:r>
          </w:p>
          <w:p w14:paraId="2648B445"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Webinars</w:t>
            </w:r>
          </w:p>
        </w:tc>
        <w:tc>
          <w:tcPr>
            <w:tcW w:w="1292" w:type="dxa"/>
            <w:tcBorders>
              <w:top w:val="single" w:sz="4" w:space="0" w:color="000000"/>
              <w:left w:val="single" w:sz="4" w:space="0" w:color="000000"/>
              <w:bottom w:val="single" w:sz="4" w:space="0" w:color="000000"/>
              <w:right w:val="single" w:sz="4" w:space="0" w:color="000000"/>
            </w:tcBorders>
          </w:tcPr>
          <w:p w14:paraId="4E38705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Online</w:t>
            </w:r>
          </w:p>
          <w:p w14:paraId="663AA49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Online</w:t>
            </w:r>
          </w:p>
          <w:p w14:paraId="72C8207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Online</w:t>
            </w:r>
          </w:p>
          <w:p w14:paraId="02938F7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Online</w:t>
            </w:r>
          </w:p>
        </w:tc>
        <w:tc>
          <w:tcPr>
            <w:tcW w:w="1806" w:type="dxa"/>
            <w:tcBorders>
              <w:top w:val="single" w:sz="4" w:space="0" w:color="000000"/>
              <w:left w:val="single" w:sz="4" w:space="0" w:color="000000"/>
              <w:bottom w:val="single" w:sz="4" w:space="0" w:color="000000"/>
              <w:right w:val="single" w:sz="4" w:space="0" w:color="000000"/>
            </w:tcBorders>
          </w:tcPr>
          <w:p w14:paraId="71F38E49"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r>
      <w:tr w:rsidR="004A6325" w:rsidRPr="00AB647F" w14:paraId="6E14A7B8" w14:textId="77777777" w:rsidTr="006218ED">
        <w:tblPrEx>
          <w:tblCellMar>
            <w:top w:w="4" w:type="dxa"/>
            <w:right w:w="108" w:type="dxa"/>
          </w:tblCellMar>
        </w:tblPrEx>
        <w:trPr>
          <w:trHeight w:val="960"/>
        </w:trPr>
        <w:tc>
          <w:tcPr>
            <w:tcW w:w="1251" w:type="dxa"/>
            <w:tcBorders>
              <w:top w:val="single" w:sz="4" w:space="0" w:color="000000"/>
              <w:left w:val="single" w:sz="4" w:space="0" w:color="000000"/>
              <w:bottom w:val="single" w:sz="4" w:space="0" w:color="000000"/>
              <w:right w:val="single" w:sz="4" w:space="0" w:color="000000"/>
            </w:tcBorders>
          </w:tcPr>
          <w:p w14:paraId="3996FAF3" w14:textId="77777777" w:rsidR="004A6325" w:rsidRPr="00AB647F" w:rsidRDefault="004A6325" w:rsidP="006218ED">
            <w:pPr>
              <w:spacing w:after="0" w:line="276" w:lineRule="auto"/>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B</w:t>
            </w:r>
          </w:p>
        </w:tc>
        <w:tc>
          <w:tcPr>
            <w:tcW w:w="2111" w:type="dxa"/>
            <w:tcBorders>
              <w:top w:val="single" w:sz="4" w:space="0" w:color="000000"/>
              <w:left w:val="single" w:sz="4" w:space="0" w:color="000000"/>
              <w:bottom w:val="single" w:sz="4" w:space="0" w:color="000000"/>
              <w:right w:val="single" w:sz="4" w:space="0" w:color="000000"/>
            </w:tcBorders>
          </w:tcPr>
          <w:p w14:paraId="7026189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Learning Facilities &amp; infrastructure </w:t>
            </w:r>
          </w:p>
        </w:tc>
        <w:tc>
          <w:tcPr>
            <w:tcW w:w="2892" w:type="dxa"/>
            <w:tcBorders>
              <w:top w:val="single" w:sz="4" w:space="0" w:color="000000"/>
              <w:left w:val="single" w:sz="4" w:space="0" w:color="000000"/>
              <w:bottom w:val="single" w:sz="4" w:space="0" w:color="000000"/>
              <w:right w:val="single" w:sz="4" w:space="0" w:color="000000"/>
            </w:tcBorders>
          </w:tcPr>
          <w:p w14:paraId="008A2A4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4F85B6E5"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806" w:type="dxa"/>
            <w:tcBorders>
              <w:top w:val="single" w:sz="4" w:space="0" w:color="000000"/>
              <w:left w:val="single" w:sz="4" w:space="0" w:color="000000"/>
              <w:bottom w:val="single" w:sz="4" w:space="0" w:color="000000"/>
              <w:right w:val="single" w:sz="4" w:space="0" w:color="000000"/>
            </w:tcBorders>
          </w:tcPr>
          <w:p w14:paraId="57C650C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r>
      <w:tr w:rsidR="004A6325" w:rsidRPr="00AB647F" w14:paraId="5313E54B" w14:textId="77777777" w:rsidTr="006218ED">
        <w:tblPrEx>
          <w:tblCellMar>
            <w:top w:w="4" w:type="dxa"/>
            <w:right w:w="108" w:type="dxa"/>
          </w:tblCellMar>
        </w:tblPrEx>
        <w:trPr>
          <w:trHeight w:val="542"/>
        </w:trPr>
        <w:tc>
          <w:tcPr>
            <w:tcW w:w="1251" w:type="dxa"/>
            <w:tcBorders>
              <w:top w:val="single" w:sz="4" w:space="0" w:color="000000"/>
              <w:left w:val="single" w:sz="4" w:space="0" w:color="000000"/>
              <w:bottom w:val="single" w:sz="4" w:space="0" w:color="000000"/>
              <w:right w:val="single" w:sz="4" w:space="0" w:color="000000"/>
            </w:tcBorders>
          </w:tcPr>
          <w:p w14:paraId="2973331C" w14:textId="77777777" w:rsidR="004A6325" w:rsidRPr="00AB647F" w:rsidRDefault="004A6325">
            <w:pPr>
              <w:numPr>
                <w:ilvl w:val="0"/>
                <w:numId w:val="204"/>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437C76FD"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Lecture/theory room </w:t>
            </w:r>
          </w:p>
        </w:tc>
        <w:tc>
          <w:tcPr>
            <w:tcW w:w="2892" w:type="dxa"/>
            <w:tcBorders>
              <w:top w:val="single" w:sz="4" w:space="0" w:color="000000"/>
              <w:left w:val="single" w:sz="4" w:space="0" w:color="000000"/>
              <w:bottom w:val="single" w:sz="4" w:space="0" w:color="000000"/>
              <w:right w:val="single" w:sz="4" w:space="0" w:color="000000"/>
            </w:tcBorders>
          </w:tcPr>
          <w:p w14:paraId="18ED9C22"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60m</w:t>
            </w:r>
            <w:r w:rsidRPr="00AB647F">
              <w:rPr>
                <w:rFonts w:ascii="Times New Roman" w:eastAsia="Times New Roman" w:hAnsi="Times New Roman" w:cs="Times New Roman"/>
                <w:kern w:val="0"/>
                <w:sz w:val="24"/>
                <w:szCs w:val="24"/>
                <w:vertAlign w:val="superscript"/>
                <w14:ligatures w14:val="none"/>
              </w:rPr>
              <w:t>2</w:t>
            </w:r>
            <w:r w:rsidRPr="00AB647F">
              <w:rPr>
                <w:rFonts w:ascii="Times New Roman" w:eastAsia="Times New Roman" w:hAnsi="Times New Roman" w:cs="Times New Roman"/>
                <w:kern w:val="0"/>
                <w:sz w:val="24"/>
                <w:szCs w:val="24"/>
                <w14:ligatures w14:val="none"/>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6E8B7E1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 </w:t>
            </w:r>
          </w:p>
        </w:tc>
        <w:tc>
          <w:tcPr>
            <w:tcW w:w="1806" w:type="dxa"/>
            <w:tcBorders>
              <w:top w:val="single" w:sz="4" w:space="0" w:color="000000"/>
              <w:left w:val="single" w:sz="4" w:space="0" w:color="000000"/>
              <w:bottom w:val="single" w:sz="4" w:space="0" w:color="000000"/>
              <w:right w:val="single" w:sz="4" w:space="0" w:color="000000"/>
            </w:tcBorders>
          </w:tcPr>
          <w:p w14:paraId="787246D2"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1:25 </w:t>
            </w:r>
          </w:p>
        </w:tc>
      </w:tr>
      <w:tr w:rsidR="004A6325" w:rsidRPr="00AB647F" w14:paraId="329B2B10" w14:textId="77777777" w:rsidTr="006218ED">
        <w:tblPrEx>
          <w:tblCellMar>
            <w:top w:w="4" w:type="dxa"/>
            <w:right w:w="108" w:type="dxa"/>
          </w:tblCellMar>
        </w:tblPrEx>
        <w:trPr>
          <w:trHeight w:val="542"/>
        </w:trPr>
        <w:tc>
          <w:tcPr>
            <w:tcW w:w="1251" w:type="dxa"/>
            <w:tcBorders>
              <w:top w:val="single" w:sz="4" w:space="0" w:color="000000"/>
              <w:left w:val="single" w:sz="4" w:space="0" w:color="000000"/>
              <w:bottom w:val="single" w:sz="4" w:space="0" w:color="000000"/>
              <w:right w:val="single" w:sz="4" w:space="0" w:color="000000"/>
            </w:tcBorders>
          </w:tcPr>
          <w:p w14:paraId="3D504397" w14:textId="77777777" w:rsidR="004A6325" w:rsidRPr="00AB647F" w:rsidRDefault="004A6325">
            <w:pPr>
              <w:numPr>
                <w:ilvl w:val="0"/>
                <w:numId w:val="204"/>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4B3DCD6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Computer workshop</w:t>
            </w:r>
          </w:p>
        </w:tc>
        <w:tc>
          <w:tcPr>
            <w:tcW w:w="2892" w:type="dxa"/>
            <w:tcBorders>
              <w:top w:val="single" w:sz="4" w:space="0" w:color="000000"/>
              <w:left w:val="single" w:sz="4" w:space="0" w:color="000000"/>
              <w:bottom w:val="single" w:sz="4" w:space="0" w:color="000000"/>
              <w:right w:val="single" w:sz="4" w:space="0" w:color="000000"/>
            </w:tcBorders>
          </w:tcPr>
          <w:p w14:paraId="1CFE92B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160 m</w:t>
            </w:r>
            <w:r w:rsidRPr="00AB647F">
              <w:rPr>
                <w:rFonts w:ascii="Times New Roman" w:eastAsia="Times New Roman" w:hAnsi="Times New Roman" w:cs="Times New Roman"/>
                <w:kern w:val="0"/>
                <w:sz w:val="24"/>
                <w:szCs w:val="24"/>
                <w:vertAlign w:val="superscript"/>
                <w14:ligatures w14:val="none"/>
              </w:rPr>
              <w:t>2</w:t>
            </w:r>
          </w:p>
        </w:tc>
        <w:tc>
          <w:tcPr>
            <w:tcW w:w="1292" w:type="dxa"/>
            <w:tcBorders>
              <w:top w:val="single" w:sz="4" w:space="0" w:color="000000"/>
              <w:left w:val="single" w:sz="4" w:space="0" w:color="000000"/>
              <w:bottom w:val="single" w:sz="4" w:space="0" w:color="000000"/>
              <w:right w:val="single" w:sz="4" w:space="0" w:color="000000"/>
            </w:tcBorders>
          </w:tcPr>
          <w:p w14:paraId="6D4F07DD"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06" w:type="dxa"/>
            <w:tcBorders>
              <w:top w:val="single" w:sz="4" w:space="0" w:color="000000"/>
              <w:left w:val="single" w:sz="4" w:space="0" w:color="000000"/>
              <w:bottom w:val="single" w:sz="4" w:space="0" w:color="000000"/>
              <w:right w:val="single" w:sz="4" w:space="0" w:color="000000"/>
            </w:tcBorders>
          </w:tcPr>
          <w:p w14:paraId="0BED888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1:25 </w:t>
            </w:r>
          </w:p>
        </w:tc>
      </w:tr>
      <w:tr w:rsidR="004A6325" w:rsidRPr="00AB647F" w14:paraId="61819742"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05CFC900" w14:textId="77777777" w:rsidR="004A6325" w:rsidRPr="00AB647F" w:rsidRDefault="004A6325">
            <w:pPr>
              <w:numPr>
                <w:ilvl w:val="0"/>
                <w:numId w:val="204"/>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0F5EC3B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Computers</w:t>
            </w:r>
          </w:p>
        </w:tc>
        <w:tc>
          <w:tcPr>
            <w:tcW w:w="2892" w:type="dxa"/>
            <w:tcBorders>
              <w:top w:val="single" w:sz="4" w:space="0" w:color="000000"/>
              <w:left w:val="single" w:sz="4" w:space="0" w:color="000000"/>
              <w:bottom w:val="single" w:sz="4" w:space="0" w:color="000000"/>
              <w:right w:val="single" w:sz="4" w:space="0" w:color="000000"/>
            </w:tcBorders>
          </w:tcPr>
          <w:p w14:paraId="41871E9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Operating System: 64-bit Windows 11 or 10 version 1809 or above</w:t>
            </w:r>
          </w:p>
          <w:p w14:paraId="77AD8242"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Processor: 2.5 GHz (3+ GHz recommended), </w:t>
            </w:r>
          </w:p>
          <w:p w14:paraId="566B246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Memory: 8 GB (32GB recommended)</w:t>
            </w:r>
          </w:p>
          <w:p w14:paraId="676031C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Disk space: 10 GB</w:t>
            </w:r>
          </w:p>
          <w:p w14:paraId="706349A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Display: 1920 x 1080 resolution </w:t>
            </w:r>
          </w:p>
          <w:p w14:paraId="2C0D971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Display Card: 2 GB GPU (8 GB recommended) and DirectX 11 compliant (DirectX 12 recommended)</w:t>
            </w:r>
          </w:p>
        </w:tc>
        <w:tc>
          <w:tcPr>
            <w:tcW w:w="1292" w:type="dxa"/>
            <w:tcBorders>
              <w:top w:val="single" w:sz="4" w:space="0" w:color="000000"/>
              <w:left w:val="single" w:sz="4" w:space="0" w:color="000000"/>
              <w:bottom w:val="single" w:sz="4" w:space="0" w:color="000000"/>
              <w:right w:val="single" w:sz="4" w:space="0" w:color="000000"/>
            </w:tcBorders>
          </w:tcPr>
          <w:p w14:paraId="206AE85D"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 25 pcs</w:t>
            </w:r>
          </w:p>
        </w:tc>
        <w:tc>
          <w:tcPr>
            <w:tcW w:w="1806" w:type="dxa"/>
            <w:tcBorders>
              <w:top w:val="single" w:sz="4" w:space="0" w:color="000000"/>
              <w:left w:val="single" w:sz="4" w:space="0" w:color="000000"/>
              <w:bottom w:val="single" w:sz="4" w:space="0" w:color="000000"/>
              <w:right w:val="single" w:sz="4" w:space="0" w:color="000000"/>
            </w:tcBorders>
          </w:tcPr>
          <w:p w14:paraId="4060ED6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 1:1</w:t>
            </w:r>
          </w:p>
        </w:tc>
      </w:tr>
      <w:tr w:rsidR="004A6325" w:rsidRPr="00AB647F" w14:paraId="67C3BDAB"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4394BA4F" w14:textId="77777777" w:rsidR="004A6325" w:rsidRPr="00AB647F" w:rsidRDefault="004A6325">
            <w:pPr>
              <w:numPr>
                <w:ilvl w:val="0"/>
                <w:numId w:val="204"/>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3BBC41C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Projector</w:t>
            </w:r>
          </w:p>
        </w:tc>
        <w:tc>
          <w:tcPr>
            <w:tcW w:w="2892" w:type="dxa"/>
            <w:tcBorders>
              <w:top w:val="single" w:sz="4" w:space="0" w:color="000000"/>
              <w:left w:val="single" w:sz="4" w:space="0" w:color="000000"/>
              <w:bottom w:val="single" w:sz="4" w:space="0" w:color="000000"/>
              <w:right w:val="single" w:sz="4" w:space="0" w:color="000000"/>
            </w:tcBorders>
          </w:tcPr>
          <w:p w14:paraId="4034BB19"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high-resolution projectors with HDMI input</w:t>
            </w:r>
          </w:p>
        </w:tc>
        <w:tc>
          <w:tcPr>
            <w:tcW w:w="1292" w:type="dxa"/>
            <w:tcBorders>
              <w:top w:val="single" w:sz="4" w:space="0" w:color="000000"/>
              <w:left w:val="single" w:sz="4" w:space="0" w:color="000000"/>
              <w:bottom w:val="single" w:sz="4" w:space="0" w:color="000000"/>
              <w:right w:val="single" w:sz="4" w:space="0" w:color="000000"/>
            </w:tcBorders>
          </w:tcPr>
          <w:p w14:paraId="41FA8A52"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06" w:type="dxa"/>
            <w:tcBorders>
              <w:top w:val="single" w:sz="4" w:space="0" w:color="000000"/>
              <w:left w:val="single" w:sz="4" w:space="0" w:color="000000"/>
              <w:bottom w:val="single" w:sz="4" w:space="0" w:color="000000"/>
              <w:right w:val="single" w:sz="4" w:space="0" w:color="000000"/>
            </w:tcBorders>
          </w:tcPr>
          <w:p w14:paraId="43993645"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1:25</w:t>
            </w:r>
          </w:p>
        </w:tc>
      </w:tr>
      <w:tr w:rsidR="004A6325" w:rsidRPr="00AB647F" w14:paraId="2FF21961"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5B5049B2" w14:textId="77777777" w:rsidR="004A6325" w:rsidRPr="00AB647F" w:rsidRDefault="004A6325">
            <w:pPr>
              <w:numPr>
                <w:ilvl w:val="0"/>
                <w:numId w:val="204"/>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3228262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Smartboard/Smart TV</w:t>
            </w:r>
          </w:p>
        </w:tc>
        <w:tc>
          <w:tcPr>
            <w:tcW w:w="2892" w:type="dxa"/>
            <w:tcBorders>
              <w:top w:val="single" w:sz="4" w:space="0" w:color="000000"/>
              <w:left w:val="single" w:sz="4" w:space="0" w:color="000000"/>
              <w:bottom w:val="single" w:sz="4" w:space="0" w:color="000000"/>
              <w:right w:val="single" w:sz="4" w:space="0" w:color="000000"/>
            </w:tcBorders>
          </w:tcPr>
          <w:p w14:paraId="494D777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Specifications: 77-inch interactive whiteboard with touch and pen functionality.</w:t>
            </w:r>
          </w:p>
        </w:tc>
        <w:tc>
          <w:tcPr>
            <w:tcW w:w="1292" w:type="dxa"/>
            <w:tcBorders>
              <w:top w:val="single" w:sz="4" w:space="0" w:color="000000"/>
              <w:left w:val="single" w:sz="4" w:space="0" w:color="000000"/>
              <w:bottom w:val="single" w:sz="4" w:space="0" w:color="000000"/>
              <w:right w:val="single" w:sz="4" w:space="0" w:color="000000"/>
            </w:tcBorders>
          </w:tcPr>
          <w:p w14:paraId="3BEE133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06" w:type="dxa"/>
            <w:tcBorders>
              <w:top w:val="single" w:sz="4" w:space="0" w:color="000000"/>
              <w:left w:val="single" w:sz="4" w:space="0" w:color="000000"/>
              <w:bottom w:val="single" w:sz="4" w:space="0" w:color="000000"/>
              <w:right w:val="single" w:sz="4" w:space="0" w:color="000000"/>
            </w:tcBorders>
          </w:tcPr>
          <w:p w14:paraId="3764C54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1:25</w:t>
            </w:r>
          </w:p>
        </w:tc>
      </w:tr>
      <w:tr w:rsidR="004A6325" w:rsidRPr="00AB647F" w14:paraId="04478C24"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75C4621F" w14:textId="77777777" w:rsidR="004A6325" w:rsidRPr="00AB647F" w:rsidRDefault="004A6325">
            <w:pPr>
              <w:numPr>
                <w:ilvl w:val="0"/>
                <w:numId w:val="204"/>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09F52ED5"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Whiteboard</w:t>
            </w:r>
          </w:p>
        </w:tc>
        <w:tc>
          <w:tcPr>
            <w:tcW w:w="2892" w:type="dxa"/>
            <w:tcBorders>
              <w:top w:val="single" w:sz="4" w:space="0" w:color="000000"/>
              <w:left w:val="single" w:sz="4" w:space="0" w:color="000000"/>
              <w:bottom w:val="single" w:sz="4" w:space="0" w:color="000000"/>
              <w:right w:val="single" w:sz="4" w:space="0" w:color="000000"/>
            </w:tcBorders>
          </w:tcPr>
          <w:p w14:paraId="1E1266B1"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Traditional whiteboard</w:t>
            </w:r>
          </w:p>
        </w:tc>
        <w:tc>
          <w:tcPr>
            <w:tcW w:w="1292" w:type="dxa"/>
            <w:tcBorders>
              <w:top w:val="single" w:sz="4" w:space="0" w:color="000000"/>
              <w:left w:val="single" w:sz="4" w:space="0" w:color="000000"/>
              <w:bottom w:val="single" w:sz="4" w:space="0" w:color="000000"/>
              <w:right w:val="single" w:sz="4" w:space="0" w:color="000000"/>
            </w:tcBorders>
          </w:tcPr>
          <w:p w14:paraId="42FA4873"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06" w:type="dxa"/>
            <w:tcBorders>
              <w:top w:val="single" w:sz="4" w:space="0" w:color="000000"/>
              <w:left w:val="single" w:sz="4" w:space="0" w:color="000000"/>
              <w:bottom w:val="single" w:sz="4" w:space="0" w:color="000000"/>
              <w:right w:val="single" w:sz="4" w:space="0" w:color="000000"/>
            </w:tcBorders>
          </w:tcPr>
          <w:p w14:paraId="16BA4DC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1:25</w:t>
            </w:r>
          </w:p>
        </w:tc>
      </w:tr>
      <w:tr w:rsidR="004A6325" w:rsidRPr="00AB647F" w14:paraId="7978B91F"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47D7EC50" w14:textId="77777777" w:rsidR="004A6325" w:rsidRPr="00AB647F" w:rsidRDefault="004A6325">
            <w:pPr>
              <w:numPr>
                <w:ilvl w:val="0"/>
                <w:numId w:val="204"/>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41918B7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External storage media</w:t>
            </w:r>
          </w:p>
        </w:tc>
        <w:tc>
          <w:tcPr>
            <w:tcW w:w="2892" w:type="dxa"/>
            <w:tcBorders>
              <w:top w:val="single" w:sz="4" w:space="0" w:color="000000"/>
              <w:left w:val="single" w:sz="4" w:space="0" w:color="000000"/>
              <w:bottom w:val="single" w:sz="4" w:space="0" w:color="000000"/>
              <w:right w:val="single" w:sz="4" w:space="0" w:color="000000"/>
            </w:tcBorders>
          </w:tcPr>
          <w:p w14:paraId="07A0E66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USB flash drives (32GB), External HDD/SSD</w:t>
            </w:r>
          </w:p>
          <w:p w14:paraId="42B37C12"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c>
          <w:tcPr>
            <w:tcW w:w="1292" w:type="dxa"/>
            <w:tcBorders>
              <w:top w:val="single" w:sz="4" w:space="0" w:color="000000"/>
              <w:left w:val="single" w:sz="4" w:space="0" w:color="000000"/>
              <w:bottom w:val="single" w:sz="4" w:space="0" w:color="000000"/>
              <w:right w:val="single" w:sz="4" w:space="0" w:color="000000"/>
            </w:tcBorders>
          </w:tcPr>
          <w:p w14:paraId="7AAB8E09"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25 pcs</w:t>
            </w:r>
          </w:p>
        </w:tc>
        <w:tc>
          <w:tcPr>
            <w:tcW w:w="1806" w:type="dxa"/>
            <w:tcBorders>
              <w:top w:val="single" w:sz="4" w:space="0" w:color="000000"/>
              <w:left w:val="single" w:sz="4" w:space="0" w:color="000000"/>
              <w:bottom w:val="single" w:sz="4" w:space="0" w:color="000000"/>
              <w:right w:val="single" w:sz="4" w:space="0" w:color="000000"/>
            </w:tcBorders>
          </w:tcPr>
          <w:p w14:paraId="2274E4C2"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4A6325" w:rsidRPr="00AB647F" w14:paraId="006E4012"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2762C184" w14:textId="77777777" w:rsidR="004A6325" w:rsidRPr="00AB647F" w:rsidRDefault="004A6325">
            <w:pPr>
              <w:numPr>
                <w:ilvl w:val="0"/>
                <w:numId w:val="204"/>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12A6A41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Webcams</w:t>
            </w:r>
          </w:p>
        </w:tc>
        <w:tc>
          <w:tcPr>
            <w:tcW w:w="2892" w:type="dxa"/>
            <w:tcBorders>
              <w:top w:val="single" w:sz="4" w:space="0" w:color="000000"/>
              <w:left w:val="single" w:sz="4" w:space="0" w:color="000000"/>
              <w:bottom w:val="single" w:sz="4" w:space="0" w:color="000000"/>
              <w:right w:val="single" w:sz="4" w:space="0" w:color="000000"/>
            </w:tcBorders>
          </w:tcPr>
          <w:p w14:paraId="1DF2F17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HD (1080p)</w:t>
            </w:r>
          </w:p>
        </w:tc>
        <w:tc>
          <w:tcPr>
            <w:tcW w:w="1292" w:type="dxa"/>
            <w:tcBorders>
              <w:top w:val="single" w:sz="4" w:space="0" w:color="000000"/>
              <w:left w:val="single" w:sz="4" w:space="0" w:color="000000"/>
              <w:bottom w:val="single" w:sz="4" w:space="0" w:color="000000"/>
              <w:right w:val="single" w:sz="4" w:space="0" w:color="000000"/>
            </w:tcBorders>
          </w:tcPr>
          <w:p w14:paraId="0C25F83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25 pcs</w:t>
            </w:r>
          </w:p>
        </w:tc>
        <w:tc>
          <w:tcPr>
            <w:tcW w:w="1806" w:type="dxa"/>
            <w:tcBorders>
              <w:top w:val="single" w:sz="4" w:space="0" w:color="000000"/>
              <w:left w:val="single" w:sz="4" w:space="0" w:color="000000"/>
              <w:bottom w:val="single" w:sz="4" w:space="0" w:color="000000"/>
              <w:right w:val="single" w:sz="4" w:space="0" w:color="000000"/>
            </w:tcBorders>
          </w:tcPr>
          <w:p w14:paraId="27AF0562"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4A6325" w:rsidRPr="00AB647F" w14:paraId="6685FDF8"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209CA03F" w14:textId="77777777" w:rsidR="004A6325" w:rsidRPr="00AB647F" w:rsidRDefault="004A6325">
            <w:pPr>
              <w:numPr>
                <w:ilvl w:val="0"/>
                <w:numId w:val="204"/>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33BC631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Microphones</w:t>
            </w:r>
          </w:p>
        </w:tc>
        <w:tc>
          <w:tcPr>
            <w:tcW w:w="2892" w:type="dxa"/>
            <w:tcBorders>
              <w:top w:val="single" w:sz="4" w:space="0" w:color="000000"/>
              <w:left w:val="single" w:sz="4" w:space="0" w:color="000000"/>
              <w:bottom w:val="single" w:sz="4" w:space="0" w:color="000000"/>
              <w:right w:val="single" w:sz="4" w:space="0" w:color="000000"/>
            </w:tcBorders>
          </w:tcPr>
          <w:p w14:paraId="5D320BE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Wireless</w:t>
            </w:r>
          </w:p>
        </w:tc>
        <w:tc>
          <w:tcPr>
            <w:tcW w:w="1292" w:type="dxa"/>
            <w:tcBorders>
              <w:top w:val="single" w:sz="4" w:space="0" w:color="000000"/>
              <w:left w:val="single" w:sz="4" w:space="0" w:color="000000"/>
              <w:bottom w:val="single" w:sz="4" w:space="0" w:color="000000"/>
              <w:right w:val="single" w:sz="4" w:space="0" w:color="000000"/>
            </w:tcBorders>
          </w:tcPr>
          <w:p w14:paraId="6400B63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5 pcs</w:t>
            </w:r>
          </w:p>
        </w:tc>
        <w:tc>
          <w:tcPr>
            <w:tcW w:w="1806" w:type="dxa"/>
            <w:tcBorders>
              <w:top w:val="single" w:sz="4" w:space="0" w:color="000000"/>
              <w:left w:val="single" w:sz="4" w:space="0" w:color="000000"/>
              <w:bottom w:val="single" w:sz="4" w:space="0" w:color="000000"/>
              <w:right w:val="single" w:sz="4" w:space="0" w:color="000000"/>
            </w:tcBorders>
          </w:tcPr>
          <w:p w14:paraId="0A5B2AC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1:5</w:t>
            </w:r>
          </w:p>
        </w:tc>
      </w:tr>
      <w:tr w:rsidR="004A6325" w:rsidRPr="00AB647F" w14:paraId="4A0719F0"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3D6D0AD4" w14:textId="77777777" w:rsidR="004A6325" w:rsidRPr="00AB647F" w:rsidRDefault="004A6325">
            <w:pPr>
              <w:numPr>
                <w:ilvl w:val="0"/>
                <w:numId w:val="204"/>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1B454AE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Printers</w:t>
            </w:r>
          </w:p>
        </w:tc>
        <w:tc>
          <w:tcPr>
            <w:tcW w:w="2892" w:type="dxa"/>
            <w:tcBorders>
              <w:top w:val="single" w:sz="4" w:space="0" w:color="000000"/>
              <w:left w:val="single" w:sz="4" w:space="0" w:color="000000"/>
              <w:bottom w:val="single" w:sz="4" w:space="0" w:color="000000"/>
              <w:right w:val="single" w:sz="4" w:space="0" w:color="000000"/>
            </w:tcBorders>
          </w:tcPr>
          <w:p w14:paraId="4C5711E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With Print, Copy, Scan and Fax</w:t>
            </w:r>
          </w:p>
        </w:tc>
        <w:tc>
          <w:tcPr>
            <w:tcW w:w="1292" w:type="dxa"/>
            <w:tcBorders>
              <w:top w:val="single" w:sz="4" w:space="0" w:color="000000"/>
              <w:left w:val="single" w:sz="4" w:space="0" w:color="000000"/>
              <w:bottom w:val="single" w:sz="4" w:space="0" w:color="000000"/>
              <w:right w:val="single" w:sz="4" w:space="0" w:color="000000"/>
            </w:tcBorders>
          </w:tcPr>
          <w:p w14:paraId="4356952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2</w:t>
            </w:r>
          </w:p>
        </w:tc>
        <w:tc>
          <w:tcPr>
            <w:tcW w:w="1806" w:type="dxa"/>
            <w:tcBorders>
              <w:top w:val="single" w:sz="4" w:space="0" w:color="000000"/>
              <w:left w:val="single" w:sz="4" w:space="0" w:color="000000"/>
              <w:bottom w:val="single" w:sz="4" w:space="0" w:color="000000"/>
              <w:right w:val="single" w:sz="4" w:space="0" w:color="000000"/>
            </w:tcBorders>
          </w:tcPr>
          <w:p w14:paraId="6BA5930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1:13</w:t>
            </w:r>
          </w:p>
        </w:tc>
      </w:tr>
      <w:tr w:rsidR="004A6325" w:rsidRPr="00AB647F" w14:paraId="24E99F64"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0D7AD94B" w14:textId="77777777" w:rsidR="004A6325" w:rsidRPr="00AB647F" w:rsidRDefault="004A6325">
            <w:pPr>
              <w:numPr>
                <w:ilvl w:val="0"/>
                <w:numId w:val="204"/>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3CEEC233"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Over-ear headphones</w:t>
            </w:r>
          </w:p>
        </w:tc>
        <w:tc>
          <w:tcPr>
            <w:tcW w:w="2892" w:type="dxa"/>
            <w:tcBorders>
              <w:top w:val="single" w:sz="4" w:space="0" w:color="000000"/>
              <w:left w:val="single" w:sz="4" w:space="0" w:color="000000"/>
              <w:bottom w:val="single" w:sz="4" w:space="0" w:color="000000"/>
              <w:right w:val="single" w:sz="4" w:space="0" w:color="000000"/>
            </w:tcBorders>
          </w:tcPr>
          <w:p w14:paraId="2E9D01F5"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Large diaphragm</w:t>
            </w:r>
          </w:p>
        </w:tc>
        <w:tc>
          <w:tcPr>
            <w:tcW w:w="1292" w:type="dxa"/>
            <w:tcBorders>
              <w:top w:val="single" w:sz="4" w:space="0" w:color="000000"/>
              <w:left w:val="single" w:sz="4" w:space="0" w:color="000000"/>
              <w:bottom w:val="single" w:sz="4" w:space="0" w:color="000000"/>
              <w:right w:val="single" w:sz="4" w:space="0" w:color="000000"/>
            </w:tcBorders>
          </w:tcPr>
          <w:p w14:paraId="5860EF4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25 pcs</w:t>
            </w:r>
          </w:p>
        </w:tc>
        <w:tc>
          <w:tcPr>
            <w:tcW w:w="1806" w:type="dxa"/>
            <w:tcBorders>
              <w:top w:val="single" w:sz="4" w:space="0" w:color="000000"/>
              <w:left w:val="single" w:sz="4" w:space="0" w:color="000000"/>
              <w:bottom w:val="single" w:sz="4" w:space="0" w:color="000000"/>
              <w:right w:val="single" w:sz="4" w:space="0" w:color="000000"/>
            </w:tcBorders>
          </w:tcPr>
          <w:p w14:paraId="19C7E6B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4A6325" w:rsidRPr="00AB647F" w14:paraId="72ABA76D"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319494AC" w14:textId="77777777" w:rsidR="004A6325" w:rsidRPr="00AB647F" w:rsidRDefault="004A6325" w:rsidP="006218ED">
            <w:pPr>
              <w:spacing w:after="0" w:line="276" w:lineRule="auto"/>
              <w:ind w:left="720" w:right="211"/>
              <w:contextualSpacing/>
              <w:rPr>
                <w:rFonts w:ascii="Times New Roman" w:eastAsia="Times New Roman" w:hAnsi="Times New Roman" w:cs="Times New Roman"/>
                <w:b/>
                <w:bCs/>
                <w:kern w:val="0"/>
                <w:sz w:val="24"/>
                <w:szCs w:val="24"/>
                <w:lang w:val="en-ZW"/>
                <w14:ligatures w14:val="none"/>
              </w:rPr>
            </w:pPr>
            <w:r w:rsidRPr="00AB647F">
              <w:rPr>
                <w:rFonts w:ascii="Times New Roman" w:eastAsia="Times New Roman" w:hAnsi="Times New Roman" w:cs="Times New Roman"/>
                <w:b/>
                <w:bCs/>
                <w:kern w:val="0"/>
                <w:sz w:val="24"/>
                <w:szCs w:val="24"/>
                <w:lang w:val="en-ZW"/>
                <w14:ligatures w14:val="none"/>
              </w:rPr>
              <w:t>C</w:t>
            </w:r>
          </w:p>
        </w:tc>
        <w:tc>
          <w:tcPr>
            <w:tcW w:w="2111" w:type="dxa"/>
            <w:tcBorders>
              <w:top w:val="single" w:sz="4" w:space="0" w:color="000000"/>
              <w:left w:val="single" w:sz="4" w:space="0" w:color="000000"/>
              <w:bottom w:val="single" w:sz="4" w:space="0" w:color="000000"/>
              <w:right w:val="single" w:sz="4" w:space="0" w:color="000000"/>
            </w:tcBorders>
          </w:tcPr>
          <w:p w14:paraId="2C18600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Software</w:t>
            </w:r>
          </w:p>
        </w:tc>
        <w:tc>
          <w:tcPr>
            <w:tcW w:w="2892" w:type="dxa"/>
            <w:tcBorders>
              <w:top w:val="single" w:sz="4" w:space="0" w:color="000000"/>
              <w:left w:val="single" w:sz="4" w:space="0" w:color="000000"/>
              <w:bottom w:val="single" w:sz="4" w:space="0" w:color="000000"/>
              <w:right w:val="single" w:sz="4" w:space="0" w:color="000000"/>
            </w:tcBorders>
          </w:tcPr>
          <w:p w14:paraId="3E29BD32"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624C054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c>
          <w:tcPr>
            <w:tcW w:w="1806" w:type="dxa"/>
            <w:tcBorders>
              <w:top w:val="single" w:sz="4" w:space="0" w:color="000000"/>
              <w:left w:val="single" w:sz="4" w:space="0" w:color="000000"/>
              <w:bottom w:val="single" w:sz="4" w:space="0" w:color="000000"/>
              <w:right w:val="single" w:sz="4" w:space="0" w:color="000000"/>
            </w:tcBorders>
          </w:tcPr>
          <w:p w14:paraId="19732DAB"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r>
      <w:tr w:rsidR="004A6325" w:rsidRPr="00AB647F" w14:paraId="16F5342C"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3E42E42E" w14:textId="77777777" w:rsidR="004A6325" w:rsidRPr="00AB647F" w:rsidRDefault="004A6325">
            <w:pPr>
              <w:numPr>
                <w:ilvl w:val="0"/>
                <w:numId w:val="204"/>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27387BA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Operating systems</w:t>
            </w:r>
          </w:p>
        </w:tc>
        <w:tc>
          <w:tcPr>
            <w:tcW w:w="2892" w:type="dxa"/>
            <w:tcBorders>
              <w:top w:val="single" w:sz="4" w:space="0" w:color="000000"/>
              <w:left w:val="single" w:sz="4" w:space="0" w:color="000000"/>
              <w:bottom w:val="single" w:sz="4" w:space="0" w:color="000000"/>
              <w:right w:val="single" w:sz="4" w:space="0" w:color="000000"/>
            </w:tcBorders>
          </w:tcPr>
          <w:p w14:paraId="3CEB647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Windows/Linux/Macintosh Operating System</w:t>
            </w:r>
          </w:p>
          <w:p w14:paraId="2D7A240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c>
          <w:tcPr>
            <w:tcW w:w="1292" w:type="dxa"/>
            <w:tcBorders>
              <w:top w:val="single" w:sz="4" w:space="0" w:color="000000"/>
              <w:left w:val="single" w:sz="4" w:space="0" w:color="000000"/>
              <w:bottom w:val="single" w:sz="4" w:space="0" w:color="000000"/>
              <w:right w:val="single" w:sz="4" w:space="0" w:color="000000"/>
            </w:tcBorders>
          </w:tcPr>
          <w:p w14:paraId="41C5624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For 25 computers</w:t>
            </w:r>
          </w:p>
        </w:tc>
        <w:tc>
          <w:tcPr>
            <w:tcW w:w="1806" w:type="dxa"/>
            <w:tcBorders>
              <w:top w:val="single" w:sz="4" w:space="0" w:color="000000"/>
              <w:left w:val="single" w:sz="4" w:space="0" w:color="000000"/>
              <w:bottom w:val="single" w:sz="4" w:space="0" w:color="000000"/>
              <w:right w:val="single" w:sz="4" w:space="0" w:color="000000"/>
            </w:tcBorders>
          </w:tcPr>
          <w:p w14:paraId="4C593FE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4A6325" w:rsidRPr="00AB647F" w14:paraId="65899DEB"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57DF38C0" w14:textId="77777777" w:rsidR="004A6325" w:rsidRPr="00AB647F" w:rsidRDefault="004A6325">
            <w:pPr>
              <w:numPr>
                <w:ilvl w:val="0"/>
                <w:numId w:val="204"/>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29910381"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Presentation software</w:t>
            </w:r>
          </w:p>
        </w:tc>
        <w:tc>
          <w:tcPr>
            <w:tcW w:w="2892" w:type="dxa"/>
            <w:tcBorders>
              <w:top w:val="single" w:sz="4" w:space="0" w:color="000000"/>
              <w:left w:val="single" w:sz="4" w:space="0" w:color="000000"/>
              <w:bottom w:val="single" w:sz="4" w:space="0" w:color="000000"/>
              <w:right w:val="single" w:sz="4" w:space="0" w:color="000000"/>
            </w:tcBorders>
          </w:tcPr>
          <w:p w14:paraId="3B4038F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Microsoft power point, Prezi, Google slides</w:t>
            </w:r>
          </w:p>
          <w:p w14:paraId="29D6320D"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c>
          <w:tcPr>
            <w:tcW w:w="1292" w:type="dxa"/>
            <w:tcBorders>
              <w:top w:val="single" w:sz="4" w:space="0" w:color="000000"/>
              <w:left w:val="single" w:sz="4" w:space="0" w:color="000000"/>
              <w:bottom w:val="single" w:sz="4" w:space="0" w:color="000000"/>
              <w:right w:val="single" w:sz="4" w:space="0" w:color="000000"/>
            </w:tcBorders>
          </w:tcPr>
          <w:p w14:paraId="194AD9CB"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For 25 computers</w:t>
            </w:r>
          </w:p>
        </w:tc>
        <w:tc>
          <w:tcPr>
            <w:tcW w:w="1806" w:type="dxa"/>
            <w:tcBorders>
              <w:top w:val="single" w:sz="4" w:space="0" w:color="000000"/>
              <w:left w:val="single" w:sz="4" w:space="0" w:color="000000"/>
              <w:bottom w:val="single" w:sz="4" w:space="0" w:color="000000"/>
              <w:right w:val="single" w:sz="4" w:space="0" w:color="000000"/>
            </w:tcBorders>
          </w:tcPr>
          <w:p w14:paraId="6791F5A5"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4A6325" w:rsidRPr="00AB647F" w14:paraId="363CF2D3"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6B7C3E8C" w14:textId="77777777" w:rsidR="004A6325" w:rsidRPr="00AB647F" w:rsidRDefault="004A6325">
            <w:pPr>
              <w:numPr>
                <w:ilvl w:val="0"/>
                <w:numId w:val="204"/>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18787C92"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Speech practice Tools</w:t>
            </w:r>
          </w:p>
        </w:tc>
        <w:tc>
          <w:tcPr>
            <w:tcW w:w="2892" w:type="dxa"/>
            <w:tcBorders>
              <w:top w:val="single" w:sz="4" w:space="0" w:color="000000"/>
              <w:left w:val="single" w:sz="4" w:space="0" w:color="000000"/>
              <w:bottom w:val="single" w:sz="4" w:space="0" w:color="000000"/>
              <w:right w:val="single" w:sz="4" w:space="0" w:color="000000"/>
            </w:tcBorders>
          </w:tcPr>
          <w:p w14:paraId="614F9C51"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roofErr w:type="spellStart"/>
            <w:r w:rsidRPr="00AB647F">
              <w:rPr>
                <w:rFonts w:ascii="Times New Roman" w:eastAsia="Times New Roman" w:hAnsi="Times New Roman" w:cs="Times New Roman"/>
                <w:kern w:val="0"/>
                <w:sz w:val="24"/>
                <w:szCs w:val="24"/>
                <w14:ligatures w14:val="none"/>
              </w:rPr>
              <w:t>Orai</w:t>
            </w:r>
            <w:proofErr w:type="spellEnd"/>
            <w:r w:rsidRPr="00AB647F">
              <w:rPr>
                <w:rFonts w:ascii="Times New Roman" w:eastAsia="Times New Roman" w:hAnsi="Times New Roman" w:cs="Times New Roman"/>
                <w:kern w:val="0"/>
                <w:sz w:val="24"/>
                <w:szCs w:val="24"/>
                <w14:ligatures w14:val="none"/>
              </w:rPr>
              <w:t xml:space="preserve"> or Ummo</w:t>
            </w:r>
          </w:p>
        </w:tc>
        <w:tc>
          <w:tcPr>
            <w:tcW w:w="1292" w:type="dxa"/>
            <w:tcBorders>
              <w:top w:val="single" w:sz="4" w:space="0" w:color="000000"/>
              <w:left w:val="single" w:sz="4" w:space="0" w:color="000000"/>
              <w:bottom w:val="single" w:sz="4" w:space="0" w:color="000000"/>
              <w:right w:val="single" w:sz="4" w:space="0" w:color="000000"/>
            </w:tcBorders>
          </w:tcPr>
          <w:p w14:paraId="462CC0D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For 25 computers</w:t>
            </w:r>
          </w:p>
        </w:tc>
        <w:tc>
          <w:tcPr>
            <w:tcW w:w="1806" w:type="dxa"/>
            <w:tcBorders>
              <w:top w:val="single" w:sz="4" w:space="0" w:color="000000"/>
              <w:left w:val="single" w:sz="4" w:space="0" w:color="000000"/>
              <w:bottom w:val="single" w:sz="4" w:space="0" w:color="000000"/>
              <w:right w:val="single" w:sz="4" w:space="0" w:color="000000"/>
            </w:tcBorders>
          </w:tcPr>
          <w:p w14:paraId="3DEFDEA3"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4A6325" w:rsidRPr="00AB647F" w14:paraId="4DE55A81"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5B3C59CC" w14:textId="77777777" w:rsidR="004A6325" w:rsidRPr="00AB647F" w:rsidRDefault="004A6325">
            <w:pPr>
              <w:numPr>
                <w:ilvl w:val="0"/>
                <w:numId w:val="204"/>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354DDC73"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Writing tools</w:t>
            </w:r>
          </w:p>
        </w:tc>
        <w:tc>
          <w:tcPr>
            <w:tcW w:w="2892" w:type="dxa"/>
            <w:tcBorders>
              <w:top w:val="single" w:sz="4" w:space="0" w:color="000000"/>
              <w:left w:val="single" w:sz="4" w:space="0" w:color="000000"/>
              <w:bottom w:val="single" w:sz="4" w:space="0" w:color="000000"/>
              <w:right w:val="single" w:sz="4" w:space="0" w:color="000000"/>
            </w:tcBorders>
          </w:tcPr>
          <w:p w14:paraId="070EEC7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Microsoft word, Grammarly, Hemingway editor</w:t>
            </w:r>
          </w:p>
        </w:tc>
        <w:tc>
          <w:tcPr>
            <w:tcW w:w="1292" w:type="dxa"/>
            <w:tcBorders>
              <w:top w:val="single" w:sz="4" w:space="0" w:color="000000"/>
              <w:left w:val="single" w:sz="4" w:space="0" w:color="000000"/>
              <w:bottom w:val="single" w:sz="4" w:space="0" w:color="000000"/>
              <w:right w:val="single" w:sz="4" w:space="0" w:color="000000"/>
            </w:tcBorders>
          </w:tcPr>
          <w:p w14:paraId="6293408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For 25 computers</w:t>
            </w:r>
          </w:p>
        </w:tc>
        <w:tc>
          <w:tcPr>
            <w:tcW w:w="1806" w:type="dxa"/>
            <w:tcBorders>
              <w:top w:val="single" w:sz="4" w:space="0" w:color="000000"/>
              <w:left w:val="single" w:sz="4" w:space="0" w:color="000000"/>
              <w:bottom w:val="single" w:sz="4" w:space="0" w:color="000000"/>
              <w:right w:val="single" w:sz="4" w:space="0" w:color="000000"/>
            </w:tcBorders>
          </w:tcPr>
          <w:p w14:paraId="461FD2C3"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4A6325" w:rsidRPr="00AB647F" w14:paraId="7F92B0D4"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72CDF4A1" w14:textId="77777777" w:rsidR="004A6325" w:rsidRPr="00AB647F" w:rsidRDefault="004A6325">
            <w:pPr>
              <w:numPr>
                <w:ilvl w:val="0"/>
                <w:numId w:val="204"/>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622EC8A9"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Survey tools</w:t>
            </w:r>
          </w:p>
        </w:tc>
        <w:tc>
          <w:tcPr>
            <w:tcW w:w="2892" w:type="dxa"/>
            <w:tcBorders>
              <w:top w:val="single" w:sz="4" w:space="0" w:color="000000"/>
              <w:left w:val="single" w:sz="4" w:space="0" w:color="000000"/>
              <w:bottom w:val="single" w:sz="4" w:space="0" w:color="000000"/>
              <w:right w:val="single" w:sz="4" w:space="0" w:color="000000"/>
            </w:tcBorders>
          </w:tcPr>
          <w:p w14:paraId="37D4E51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Google Forms, SurveyMonkey</w:t>
            </w:r>
          </w:p>
        </w:tc>
        <w:tc>
          <w:tcPr>
            <w:tcW w:w="1292" w:type="dxa"/>
            <w:tcBorders>
              <w:top w:val="single" w:sz="4" w:space="0" w:color="000000"/>
              <w:left w:val="single" w:sz="4" w:space="0" w:color="000000"/>
              <w:bottom w:val="single" w:sz="4" w:space="0" w:color="000000"/>
              <w:right w:val="single" w:sz="4" w:space="0" w:color="000000"/>
            </w:tcBorders>
          </w:tcPr>
          <w:p w14:paraId="7D66950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For 25 computers</w:t>
            </w:r>
          </w:p>
        </w:tc>
        <w:tc>
          <w:tcPr>
            <w:tcW w:w="1806" w:type="dxa"/>
            <w:tcBorders>
              <w:top w:val="single" w:sz="4" w:space="0" w:color="000000"/>
              <w:left w:val="single" w:sz="4" w:space="0" w:color="000000"/>
              <w:bottom w:val="single" w:sz="4" w:space="0" w:color="000000"/>
              <w:right w:val="single" w:sz="4" w:space="0" w:color="000000"/>
            </w:tcBorders>
          </w:tcPr>
          <w:p w14:paraId="6370F5CD"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4A6325" w:rsidRPr="00AB647F" w14:paraId="6F5427E9"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3996C2C8" w14:textId="77777777" w:rsidR="004A6325" w:rsidRPr="00AB647F" w:rsidRDefault="004A6325">
            <w:pPr>
              <w:numPr>
                <w:ilvl w:val="0"/>
                <w:numId w:val="204"/>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67BB3F9B"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Video conferencing tools</w:t>
            </w:r>
          </w:p>
        </w:tc>
        <w:tc>
          <w:tcPr>
            <w:tcW w:w="2892" w:type="dxa"/>
            <w:tcBorders>
              <w:top w:val="single" w:sz="4" w:space="0" w:color="000000"/>
              <w:left w:val="single" w:sz="4" w:space="0" w:color="000000"/>
              <w:bottom w:val="single" w:sz="4" w:space="0" w:color="000000"/>
              <w:right w:val="single" w:sz="4" w:space="0" w:color="000000"/>
            </w:tcBorders>
          </w:tcPr>
          <w:p w14:paraId="15840C0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Zoom, Microsoft Teams, Google Meet</w:t>
            </w:r>
          </w:p>
        </w:tc>
        <w:tc>
          <w:tcPr>
            <w:tcW w:w="1292" w:type="dxa"/>
            <w:tcBorders>
              <w:top w:val="single" w:sz="4" w:space="0" w:color="000000"/>
              <w:left w:val="single" w:sz="4" w:space="0" w:color="000000"/>
              <w:bottom w:val="single" w:sz="4" w:space="0" w:color="000000"/>
              <w:right w:val="single" w:sz="4" w:space="0" w:color="000000"/>
            </w:tcBorders>
          </w:tcPr>
          <w:p w14:paraId="05CF3A6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For 25 computers</w:t>
            </w:r>
          </w:p>
        </w:tc>
        <w:tc>
          <w:tcPr>
            <w:tcW w:w="1806" w:type="dxa"/>
            <w:tcBorders>
              <w:top w:val="single" w:sz="4" w:space="0" w:color="000000"/>
              <w:left w:val="single" w:sz="4" w:space="0" w:color="000000"/>
              <w:bottom w:val="single" w:sz="4" w:space="0" w:color="000000"/>
              <w:right w:val="single" w:sz="4" w:space="0" w:color="000000"/>
            </w:tcBorders>
          </w:tcPr>
          <w:p w14:paraId="7A000F3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4A6325" w:rsidRPr="00AB647F" w14:paraId="5F018525"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0A8C16C0" w14:textId="77777777" w:rsidR="004A6325" w:rsidRPr="00AB647F" w:rsidRDefault="004A6325">
            <w:pPr>
              <w:numPr>
                <w:ilvl w:val="0"/>
                <w:numId w:val="204"/>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3B51760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Web Browsers</w:t>
            </w:r>
          </w:p>
        </w:tc>
        <w:tc>
          <w:tcPr>
            <w:tcW w:w="2892" w:type="dxa"/>
            <w:tcBorders>
              <w:top w:val="single" w:sz="4" w:space="0" w:color="000000"/>
              <w:left w:val="single" w:sz="4" w:space="0" w:color="000000"/>
              <w:bottom w:val="single" w:sz="4" w:space="0" w:color="000000"/>
              <w:right w:val="single" w:sz="4" w:space="0" w:color="000000"/>
            </w:tcBorders>
          </w:tcPr>
          <w:p w14:paraId="3F29BFD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Chrome, Firefox, Edge, Safari</w:t>
            </w:r>
          </w:p>
        </w:tc>
        <w:tc>
          <w:tcPr>
            <w:tcW w:w="1292" w:type="dxa"/>
            <w:tcBorders>
              <w:top w:val="single" w:sz="4" w:space="0" w:color="000000"/>
              <w:left w:val="single" w:sz="4" w:space="0" w:color="000000"/>
              <w:bottom w:val="single" w:sz="4" w:space="0" w:color="000000"/>
              <w:right w:val="single" w:sz="4" w:space="0" w:color="000000"/>
            </w:tcBorders>
          </w:tcPr>
          <w:p w14:paraId="3FB05D2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For 25 computers</w:t>
            </w:r>
          </w:p>
        </w:tc>
        <w:tc>
          <w:tcPr>
            <w:tcW w:w="1806" w:type="dxa"/>
            <w:tcBorders>
              <w:top w:val="single" w:sz="4" w:space="0" w:color="000000"/>
              <w:left w:val="single" w:sz="4" w:space="0" w:color="000000"/>
              <w:bottom w:val="single" w:sz="4" w:space="0" w:color="000000"/>
              <w:right w:val="single" w:sz="4" w:space="0" w:color="000000"/>
            </w:tcBorders>
          </w:tcPr>
          <w:p w14:paraId="6BF2DC7D"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4A6325" w:rsidRPr="00AB647F" w14:paraId="1AD9F283"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585DBF45" w14:textId="77777777" w:rsidR="004A6325" w:rsidRPr="00AB647F" w:rsidRDefault="004A6325" w:rsidP="006218ED">
            <w:pPr>
              <w:spacing w:after="0" w:line="276" w:lineRule="auto"/>
              <w:ind w:left="720" w:right="211"/>
              <w:contextualSpacing/>
              <w:rPr>
                <w:rFonts w:ascii="Times New Roman" w:eastAsia="Times New Roman" w:hAnsi="Times New Roman" w:cs="Times New Roman"/>
                <w:b/>
                <w:bCs/>
                <w:kern w:val="0"/>
                <w:sz w:val="24"/>
                <w:szCs w:val="24"/>
                <w:lang w:val="en-ZW"/>
                <w14:ligatures w14:val="none"/>
              </w:rPr>
            </w:pPr>
            <w:r w:rsidRPr="00AB647F">
              <w:rPr>
                <w:rFonts w:ascii="Times New Roman" w:eastAsia="Times New Roman" w:hAnsi="Times New Roman" w:cs="Times New Roman"/>
                <w:b/>
                <w:bCs/>
                <w:kern w:val="0"/>
                <w:sz w:val="24"/>
                <w:szCs w:val="24"/>
                <w:lang w:val="en-ZW"/>
                <w14:ligatures w14:val="none"/>
              </w:rPr>
              <w:t>D</w:t>
            </w:r>
          </w:p>
        </w:tc>
        <w:tc>
          <w:tcPr>
            <w:tcW w:w="2111" w:type="dxa"/>
            <w:tcBorders>
              <w:top w:val="single" w:sz="4" w:space="0" w:color="000000"/>
              <w:left w:val="single" w:sz="4" w:space="0" w:color="000000"/>
              <w:bottom w:val="single" w:sz="4" w:space="0" w:color="000000"/>
              <w:right w:val="single" w:sz="4" w:space="0" w:color="000000"/>
            </w:tcBorders>
          </w:tcPr>
          <w:p w14:paraId="1F7FAA5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Consumables</w:t>
            </w:r>
          </w:p>
        </w:tc>
        <w:tc>
          <w:tcPr>
            <w:tcW w:w="2892" w:type="dxa"/>
            <w:tcBorders>
              <w:top w:val="single" w:sz="4" w:space="0" w:color="000000"/>
              <w:left w:val="single" w:sz="4" w:space="0" w:color="000000"/>
              <w:bottom w:val="single" w:sz="4" w:space="0" w:color="000000"/>
              <w:right w:val="single" w:sz="4" w:space="0" w:color="000000"/>
            </w:tcBorders>
          </w:tcPr>
          <w:p w14:paraId="7FB57648"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p>
        </w:tc>
        <w:tc>
          <w:tcPr>
            <w:tcW w:w="1292" w:type="dxa"/>
            <w:tcBorders>
              <w:top w:val="single" w:sz="4" w:space="0" w:color="000000"/>
              <w:left w:val="single" w:sz="4" w:space="0" w:color="000000"/>
              <w:bottom w:val="single" w:sz="4" w:space="0" w:color="000000"/>
              <w:right w:val="single" w:sz="4" w:space="0" w:color="000000"/>
            </w:tcBorders>
          </w:tcPr>
          <w:p w14:paraId="6F87A35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c>
          <w:tcPr>
            <w:tcW w:w="1806" w:type="dxa"/>
            <w:tcBorders>
              <w:top w:val="single" w:sz="4" w:space="0" w:color="000000"/>
              <w:left w:val="single" w:sz="4" w:space="0" w:color="000000"/>
              <w:bottom w:val="single" w:sz="4" w:space="0" w:color="000000"/>
              <w:right w:val="single" w:sz="4" w:space="0" w:color="000000"/>
            </w:tcBorders>
          </w:tcPr>
          <w:p w14:paraId="41920BC2"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r>
      <w:tr w:rsidR="004A6325" w:rsidRPr="00AB647F" w14:paraId="4F29E1FC"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363947AF" w14:textId="77777777" w:rsidR="004A6325" w:rsidRPr="00AB647F" w:rsidRDefault="004A6325">
            <w:pPr>
              <w:numPr>
                <w:ilvl w:val="0"/>
                <w:numId w:val="204"/>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4E7FD1F9"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Pens, pencils, rulers and paper</w:t>
            </w:r>
          </w:p>
        </w:tc>
        <w:tc>
          <w:tcPr>
            <w:tcW w:w="2892" w:type="dxa"/>
            <w:tcBorders>
              <w:top w:val="single" w:sz="4" w:space="0" w:color="000000"/>
              <w:left w:val="single" w:sz="4" w:space="0" w:color="000000"/>
              <w:bottom w:val="single" w:sz="4" w:space="0" w:color="000000"/>
              <w:right w:val="single" w:sz="4" w:space="0" w:color="000000"/>
            </w:tcBorders>
          </w:tcPr>
          <w:p w14:paraId="18A72FA7"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Whiteboard markers, 2H pencils, plastic rulers, A2 white papers</w:t>
            </w:r>
          </w:p>
        </w:tc>
        <w:tc>
          <w:tcPr>
            <w:tcW w:w="1292" w:type="dxa"/>
            <w:tcBorders>
              <w:top w:val="single" w:sz="4" w:space="0" w:color="000000"/>
              <w:left w:val="single" w:sz="4" w:space="0" w:color="000000"/>
              <w:bottom w:val="single" w:sz="4" w:space="0" w:color="000000"/>
              <w:right w:val="single" w:sz="4" w:space="0" w:color="000000"/>
            </w:tcBorders>
          </w:tcPr>
          <w:p w14:paraId="60DBC64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Cs/>
                <w:kern w:val="0"/>
                <w:sz w:val="24"/>
                <w:szCs w:val="24"/>
                <w14:ligatures w14:val="none"/>
              </w:rPr>
              <w:t>Enough</w:t>
            </w:r>
          </w:p>
        </w:tc>
        <w:tc>
          <w:tcPr>
            <w:tcW w:w="1806" w:type="dxa"/>
            <w:tcBorders>
              <w:top w:val="single" w:sz="4" w:space="0" w:color="000000"/>
              <w:left w:val="single" w:sz="4" w:space="0" w:color="000000"/>
              <w:bottom w:val="single" w:sz="4" w:space="0" w:color="000000"/>
              <w:right w:val="single" w:sz="4" w:space="0" w:color="000000"/>
            </w:tcBorders>
          </w:tcPr>
          <w:p w14:paraId="6A516202"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r>
      <w:tr w:rsidR="004A6325" w:rsidRPr="00AB647F" w14:paraId="35653F13"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14CF52AC" w14:textId="77777777" w:rsidR="004A6325" w:rsidRPr="00AB647F" w:rsidRDefault="004A6325">
            <w:pPr>
              <w:numPr>
                <w:ilvl w:val="0"/>
                <w:numId w:val="204"/>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70A346F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Printing papers</w:t>
            </w:r>
          </w:p>
        </w:tc>
        <w:tc>
          <w:tcPr>
            <w:tcW w:w="2892" w:type="dxa"/>
            <w:tcBorders>
              <w:top w:val="single" w:sz="4" w:space="0" w:color="000000"/>
              <w:left w:val="single" w:sz="4" w:space="0" w:color="000000"/>
              <w:bottom w:val="single" w:sz="4" w:space="0" w:color="000000"/>
              <w:right w:val="single" w:sz="4" w:space="0" w:color="000000"/>
            </w:tcBorders>
          </w:tcPr>
          <w:p w14:paraId="42E600DE"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 xml:space="preserve">A4 and A3 </w:t>
            </w:r>
          </w:p>
        </w:tc>
        <w:tc>
          <w:tcPr>
            <w:tcW w:w="1292" w:type="dxa"/>
            <w:tcBorders>
              <w:top w:val="single" w:sz="4" w:space="0" w:color="000000"/>
              <w:left w:val="single" w:sz="4" w:space="0" w:color="000000"/>
              <w:bottom w:val="single" w:sz="4" w:space="0" w:color="000000"/>
              <w:right w:val="single" w:sz="4" w:space="0" w:color="000000"/>
            </w:tcBorders>
          </w:tcPr>
          <w:p w14:paraId="0CBC12CD"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Enough</w:t>
            </w:r>
          </w:p>
        </w:tc>
        <w:tc>
          <w:tcPr>
            <w:tcW w:w="1806" w:type="dxa"/>
            <w:tcBorders>
              <w:top w:val="single" w:sz="4" w:space="0" w:color="000000"/>
              <w:left w:val="single" w:sz="4" w:space="0" w:color="000000"/>
              <w:bottom w:val="single" w:sz="4" w:space="0" w:color="000000"/>
              <w:right w:val="single" w:sz="4" w:space="0" w:color="000000"/>
            </w:tcBorders>
          </w:tcPr>
          <w:p w14:paraId="262A0742"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r>
      <w:tr w:rsidR="004A6325" w:rsidRPr="00AB647F" w14:paraId="6A79345B"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08319C6A" w14:textId="77777777" w:rsidR="004A6325" w:rsidRPr="00AB647F" w:rsidRDefault="004A6325">
            <w:pPr>
              <w:numPr>
                <w:ilvl w:val="0"/>
                <w:numId w:val="204"/>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tcPr>
          <w:p w14:paraId="724A402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Flashcards</w:t>
            </w:r>
          </w:p>
        </w:tc>
        <w:tc>
          <w:tcPr>
            <w:tcW w:w="2892" w:type="dxa"/>
            <w:tcBorders>
              <w:top w:val="single" w:sz="4" w:space="0" w:color="000000"/>
              <w:left w:val="single" w:sz="4" w:space="0" w:color="000000"/>
              <w:bottom w:val="single" w:sz="4" w:space="0" w:color="000000"/>
              <w:right w:val="single" w:sz="4" w:space="0" w:color="000000"/>
            </w:tcBorders>
          </w:tcPr>
          <w:p w14:paraId="258D3553"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 xml:space="preserve">Assorted </w:t>
            </w:r>
            <w:proofErr w:type="spellStart"/>
            <w:r w:rsidRPr="00AB647F">
              <w:rPr>
                <w:rFonts w:ascii="Times New Roman" w:eastAsia="Times New Roman" w:hAnsi="Times New Roman" w:cs="Times New Roman"/>
                <w:bCs/>
                <w:kern w:val="0"/>
                <w:sz w:val="24"/>
                <w:szCs w:val="24"/>
                <w14:ligatures w14:val="none"/>
              </w:rPr>
              <w:t>colours</w:t>
            </w:r>
            <w:proofErr w:type="spellEnd"/>
          </w:p>
        </w:tc>
        <w:tc>
          <w:tcPr>
            <w:tcW w:w="1292" w:type="dxa"/>
            <w:tcBorders>
              <w:top w:val="single" w:sz="4" w:space="0" w:color="000000"/>
              <w:left w:val="single" w:sz="4" w:space="0" w:color="000000"/>
              <w:bottom w:val="single" w:sz="4" w:space="0" w:color="000000"/>
              <w:right w:val="single" w:sz="4" w:space="0" w:color="000000"/>
            </w:tcBorders>
          </w:tcPr>
          <w:p w14:paraId="35437A82"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Enough</w:t>
            </w:r>
          </w:p>
        </w:tc>
        <w:tc>
          <w:tcPr>
            <w:tcW w:w="1806" w:type="dxa"/>
            <w:tcBorders>
              <w:top w:val="single" w:sz="4" w:space="0" w:color="000000"/>
              <w:left w:val="single" w:sz="4" w:space="0" w:color="000000"/>
              <w:bottom w:val="single" w:sz="4" w:space="0" w:color="000000"/>
              <w:right w:val="single" w:sz="4" w:space="0" w:color="000000"/>
            </w:tcBorders>
          </w:tcPr>
          <w:p w14:paraId="78BFA065"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r>
    </w:tbl>
    <w:p w14:paraId="46DA7607" w14:textId="77777777" w:rsidR="004A6325" w:rsidRDefault="004A6325" w:rsidP="004A6325">
      <w:pPr>
        <w:rPr>
          <w:rFonts w:ascii="Times New Roman" w:eastAsia="Calibri" w:hAnsi="Times New Roman" w:cs="Times New Roman"/>
          <w:b/>
          <w:bCs/>
          <w:iCs/>
          <w:noProof/>
          <w:color w:val="2F5496" w:themeColor="accent1" w:themeShade="BF"/>
          <w:kern w:val="0"/>
          <w:sz w:val="24"/>
          <w:szCs w:val="24"/>
          <w14:ligatures w14:val="none"/>
        </w:rPr>
      </w:pPr>
      <w:bookmarkStart w:id="85" w:name="_Toc178054131"/>
      <w:bookmarkStart w:id="86" w:name="_Toc185337827"/>
      <w:bookmarkStart w:id="87" w:name="_Toc185414355"/>
      <w:bookmarkStart w:id="88" w:name="_Toc194677494"/>
      <w:r>
        <w:rPr>
          <w:rFonts w:ascii="Times New Roman" w:eastAsia="Calibri" w:hAnsi="Times New Roman" w:cs="Times New Roman"/>
          <w:b/>
          <w:bCs/>
          <w:iCs/>
          <w:noProof/>
          <w:kern w:val="0"/>
          <w:sz w:val="24"/>
          <w:szCs w:val="24"/>
          <w14:ligatures w14:val="none"/>
        </w:rPr>
        <w:br w:type="page"/>
      </w:r>
    </w:p>
    <w:p w14:paraId="45EEC4C2" w14:textId="77777777" w:rsidR="004A6325" w:rsidRPr="00AE4FE8" w:rsidRDefault="004A6325" w:rsidP="00991025">
      <w:pPr>
        <w:pStyle w:val="Heading2"/>
      </w:pPr>
      <w:bookmarkStart w:id="89" w:name="_Toc196908561"/>
      <w:bookmarkStart w:id="90" w:name="_Toc197085603"/>
      <w:r w:rsidRPr="00AE4FE8">
        <w:t>ENTREPRENEURIAL SKILLS</w:t>
      </w:r>
      <w:bookmarkEnd w:id="85"/>
      <w:bookmarkEnd w:id="86"/>
      <w:bookmarkEnd w:id="87"/>
      <w:bookmarkEnd w:id="88"/>
      <w:bookmarkEnd w:id="89"/>
      <w:bookmarkEnd w:id="90"/>
    </w:p>
    <w:p w14:paraId="73FF14A0" w14:textId="77777777" w:rsidR="004A6325" w:rsidRPr="00EE017B" w:rsidRDefault="004A6325" w:rsidP="004A6325">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sz w:val="24"/>
          <w:szCs w:val="24"/>
          <w:lang w:val="en-GB"/>
        </w:rPr>
        <w:t>UNIT CODE</w:t>
      </w:r>
      <w:r w:rsidRPr="00EE017B">
        <w:rPr>
          <w:rFonts w:ascii="Times New Roman" w:eastAsia="Calibri" w:hAnsi="Times New Roman" w:cs="Times New Roman"/>
          <w:b/>
          <w:bCs/>
          <w:sz w:val="24"/>
          <w:szCs w:val="24"/>
          <w:lang w:val="en-GB"/>
        </w:rPr>
        <w:t xml:space="preserve">:  </w:t>
      </w:r>
      <w:r w:rsidRPr="00AE4FE8">
        <w:rPr>
          <w:rFonts w:ascii="Times New Roman" w:eastAsia="Times New Roman" w:hAnsi="Times New Roman" w:cs="Times New Roman"/>
          <w:bCs/>
          <w:color w:val="000000"/>
          <w:kern w:val="28"/>
          <w:sz w:val="24"/>
          <w:szCs w:val="24"/>
          <w:lang w:val="en-GB"/>
          <w14:ligatures w14:val="none"/>
        </w:rPr>
        <w:t>0413 4</w:t>
      </w:r>
      <w:r>
        <w:rPr>
          <w:rFonts w:ascii="Times New Roman" w:eastAsia="Times New Roman" w:hAnsi="Times New Roman" w:cs="Times New Roman"/>
          <w:bCs/>
          <w:color w:val="000000"/>
          <w:kern w:val="28"/>
          <w:sz w:val="24"/>
          <w:szCs w:val="24"/>
          <w:lang w:val="en-GB"/>
          <w14:ligatures w14:val="none"/>
        </w:rPr>
        <w:t>5</w:t>
      </w:r>
      <w:r w:rsidRPr="00AE4FE8">
        <w:rPr>
          <w:rFonts w:ascii="Times New Roman" w:eastAsia="Times New Roman" w:hAnsi="Times New Roman" w:cs="Times New Roman"/>
          <w:bCs/>
          <w:color w:val="000000"/>
          <w:kern w:val="28"/>
          <w:sz w:val="24"/>
          <w:szCs w:val="24"/>
          <w:lang w:val="en-GB"/>
          <w14:ligatures w14:val="none"/>
        </w:rPr>
        <w:t>1 04B</w:t>
      </w:r>
    </w:p>
    <w:p w14:paraId="1BC72946" w14:textId="77777777" w:rsidR="004A6325" w:rsidRPr="00EE017B" w:rsidRDefault="004A6325" w:rsidP="004A6325">
      <w:pPr>
        <w:spacing w:after="240" w:line="360" w:lineRule="auto"/>
        <w:jc w:val="both"/>
        <w:rPr>
          <w:rFonts w:ascii="Times New Roman" w:hAnsi="Times New Roman" w:cs="Times New Roman"/>
          <w:sz w:val="24"/>
          <w:szCs w:val="24"/>
          <w:lang w:val="en-ZA"/>
        </w:rPr>
      </w:pPr>
      <w:r w:rsidRPr="00EE017B">
        <w:rPr>
          <w:rFonts w:ascii="Times New Roman" w:hAnsi="Times New Roman" w:cs="Times New Roman"/>
          <w:b/>
          <w:sz w:val="24"/>
          <w:szCs w:val="24"/>
          <w:lang w:val="en-ZA"/>
        </w:rPr>
        <w:t>Relationship to Occupational Standards</w:t>
      </w:r>
    </w:p>
    <w:p w14:paraId="428732AE" w14:textId="77777777" w:rsidR="004A6325" w:rsidRDefault="004A6325" w:rsidP="004A6325">
      <w:pPr>
        <w:spacing w:after="240" w:line="360" w:lineRule="auto"/>
        <w:rPr>
          <w:rFonts w:ascii="Times New Roman" w:eastAsia="Calibri" w:hAnsi="Times New Roman" w:cs="Times New Roman"/>
          <w:b/>
          <w:kern w:val="0"/>
          <w:sz w:val="24"/>
          <w:szCs w:val="24"/>
          <w14:ligatures w14:val="none"/>
        </w:rPr>
      </w:pPr>
      <w:r w:rsidRPr="00EE017B">
        <w:rPr>
          <w:rFonts w:ascii="Times New Roman" w:hAnsi="Times New Roman" w:cs="Times New Roman"/>
          <w:sz w:val="24"/>
          <w:szCs w:val="24"/>
        </w:rPr>
        <w:t xml:space="preserve">This unit addresses the unit of competency: </w:t>
      </w:r>
      <w:r w:rsidRPr="00AB647F">
        <w:rPr>
          <w:rFonts w:ascii="Times New Roman" w:eastAsia="Times New Roman" w:hAnsi="Times New Roman" w:cs="Times New Roman"/>
          <w:kern w:val="0"/>
          <w:sz w:val="24"/>
          <w:szCs w:val="24"/>
          <w14:ligatures w14:val="none"/>
        </w:rPr>
        <w:t>Apply entrepreneurial skills</w:t>
      </w:r>
      <w:r w:rsidRPr="00EE017B">
        <w:rPr>
          <w:rFonts w:ascii="Times New Roman" w:eastAsia="SimSun" w:hAnsi="Times New Roman" w:cs="Times New Roman"/>
          <w:sz w:val="24"/>
          <w:szCs w:val="24"/>
        </w:rPr>
        <w:t>.</w:t>
      </w:r>
    </w:p>
    <w:p w14:paraId="57B0054A" w14:textId="77777777" w:rsidR="004A6325" w:rsidRPr="00EE017B" w:rsidRDefault="004A6325" w:rsidP="004A6325">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kern w:val="0"/>
          <w:sz w:val="24"/>
          <w:szCs w:val="24"/>
          <w14:ligatures w14:val="none"/>
        </w:rPr>
        <w:t xml:space="preserve">Duration of Unit: </w:t>
      </w:r>
      <w:r>
        <w:rPr>
          <w:rFonts w:ascii="Times New Roman" w:eastAsia="Calibri" w:hAnsi="Times New Roman" w:cs="Times New Roman"/>
          <w:sz w:val="24"/>
          <w:szCs w:val="24"/>
          <w:lang w:val="en-GB"/>
        </w:rPr>
        <w:t>4</w:t>
      </w:r>
      <w:r w:rsidRPr="00EE017B">
        <w:rPr>
          <w:rFonts w:ascii="Times New Roman" w:eastAsia="Calibri" w:hAnsi="Times New Roman" w:cs="Times New Roman"/>
          <w:sz w:val="24"/>
          <w:szCs w:val="24"/>
          <w:lang w:val="en-GB"/>
        </w:rPr>
        <w:t xml:space="preserve">0 </w:t>
      </w:r>
      <w:r w:rsidRPr="00EE017B">
        <w:rPr>
          <w:rFonts w:ascii="Times New Roman" w:eastAsia="Calibri" w:hAnsi="Times New Roman" w:cs="Times New Roman"/>
          <w:kern w:val="0"/>
          <w:sz w:val="24"/>
          <w:szCs w:val="24"/>
          <w14:ligatures w14:val="none"/>
        </w:rPr>
        <w:t>Hours</w:t>
      </w:r>
      <w:r>
        <w:rPr>
          <w:rFonts w:ascii="Times New Roman" w:eastAsia="Calibri" w:hAnsi="Times New Roman" w:cs="Times New Roman"/>
          <w:kern w:val="0"/>
          <w:sz w:val="24"/>
          <w:szCs w:val="24"/>
          <w14:ligatures w14:val="none"/>
        </w:rPr>
        <w:t>.</w:t>
      </w:r>
    </w:p>
    <w:p w14:paraId="16C7DE0C" w14:textId="77777777" w:rsidR="004A6325" w:rsidRPr="00EE017B" w:rsidRDefault="004A6325" w:rsidP="004A6325">
      <w:pPr>
        <w:tabs>
          <w:tab w:val="left" w:pos="2880"/>
        </w:tabs>
        <w:spacing w:after="240" w:line="360" w:lineRule="auto"/>
        <w:jc w:val="both"/>
        <w:rPr>
          <w:rFonts w:ascii="Times New Roman" w:eastAsia="Calibri" w:hAnsi="Times New Roman" w:cs="Times New Roman"/>
          <w:b/>
          <w:kern w:val="0"/>
          <w:sz w:val="24"/>
          <w:szCs w:val="24"/>
          <w:lang w:val="en-GB"/>
        </w:rPr>
      </w:pPr>
      <w:r w:rsidRPr="00EE017B">
        <w:rPr>
          <w:rFonts w:ascii="Times New Roman" w:eastAsia="Calibri" w:hAnsi="Times New Roman" w:cs="Times New Roman"/>
          <w:b/>
          <w:kern w:val="0"/>
          <w:sz w:val="24"/>
          <w:szCs w:val="24"/>
          <w:lang w:val="en-GB"/>
        </w:rPr>
        <w:t>Unit Description</w:t>
      </w:r>
    </w:p>
    <w:p w14:paraId="0C9E36FF" w14:textId="77777777" w:rsidR="004A6325" w:rsidRDefault="004A6325" w:rsidP="004A6325">
      <w:pPr>
        <w:spacing w:after="0" w:line="276" w:lineRule="auto"/>
        <w:jc w:val="both"/>
        <w:rPr>
          <w:rFonts w:ascii="Times New Roman" w:eastAsia="Calibri" w:hAnsi="Times New Roman" w:cs="Times New Roman"/>
          <w:bCs/>
          <w:kern w:val="0"/>
          <w:sz w:val="24"/>
          <w:szCs w:val="24"/>
          <w:lang w:val="en-ZA"/>
          <w14:ligatures w14:val="none"/>
        </w:rPr>
      </w:pPr>
      <w:r w:rsidRPr="00EE017B">
        <w:rPr>
          <w:rFonts w:ascii="Times New Roman" w:hAnsi="Times New Roman" w:cs="Times New Roman"/>
          <w:kern w:val="0"/>
          <w:sz w:val="24"/>
          <w:szCs w:val="24"/>
        </w:rPr>
        <w:t xml:space="preserve">This unit covers the competencies required to </w:t>
      </w:r>
      <w:r>
        <w:rPr>
          <w:rFonts w:ascii="Times New Roman" w:eastAsia="Times New Roman" w:hAnsi="Times New Roman" w:cs="Times New Roman"/>
          <w:kern w:val="0"/>
          <w:sz w:val="24"/>
          <w:szCs w:val="24"/>
          <w14:ligatures w14:val="none"/>
        </w:rPr>
        <w:t>a</w:t>
      </w:r>
      <w:r w:rsidRPr="00AB647F">
        <w:rPr>
          <w:rFonts w:ascii="Times New Roman" w:eastAsia="Times New Roman" w:hAnsi="Times New Roman" w:cs="Times New Roman"/>
          <w:kern w:val="0"/>
          <w:sz w:val="24"/>
          <w:szCs w:val="24"/>
          <w14:ligatures w14:val="none"/>
        </w:rPr>
        <w:t>pply entrepreneurial skills</w:t>
      </w:r>
      <w:r w:rsidRPr="00EE017B">
        <w:rPr>
          <w:rFonts w:ascii="Times New Roman" w:hAnsi="Times New Roman" w:cs="Times New Roman"/>
          <w:kern w:val="0"/>
          <w:sz w:val="24"/>
          <w:szCs w:val="24"/>
        </w:rPr>
        <w:t xml:space="preserve">. </w:t>
      </w:r>
      <w:bookmarkStart w:id="91" w:name="_Hlk196983103"/>
      <w:r w:rsidRPr="00EE017B">
        <w:rPr>
          <w:rFonts w:ascii="Times New Roman" w:hAnsi="Times New Roman" w:cs="Times New Roman"/>
          <w:kern w:val="0"/>
          <w:sz w:val="24"/>
          <w:szCs w:val="24"/>
        </w:rPr>
        <w:t>It involves</w:t>
      </w:r>
      <w:r>
        <w:rPr>
          <w:rFonts w:ascii="Times New Roman" w:eastAsia="Calibri" w:hAnsi="Times New Roman" w:cs="Times New Roman"/>
          <w:kern w:val="0"/>
          <w:sz w:val="24"/>
          <w:szCs w:val="24"/>
          <w:lang w:val="en-GB"/>
        </w:rPr>
        <w:t xml:space="preserve"> </w:t>
      </w:r>
      <w:r>
        <w:rPr>
          <w:rFonts w:ascii="Times New Roman" w:eastAsia="Times New Roman" w:hAnsi="Times New Roman" w:cs="Times New Roman"/>
          <w:kern w:val="0"/>
          <w:sz w:val="24"/>
          <w:szCs w:val="24"/>
          <w14:ligatures w14:val="none"/>
        </w:rPr>
        <w:t xml:space="preserve">applying </w:t>
      </w:r>
      <w:r w:rsidRPr="00CF02CF">
        <w:rPr>
          <w:rFonts w:ascii="Times New Roman" w:eastAsia="Calibri" w:hAnsi="Times New Roman" w:cs="Times New Roman"/>
          <w:bCs/>
          <w:kern w:val="0"/>
          <w:sz w:val="24"/>
          <w:szCs w:val="24"/>
          <w:lang w:val="en-GB"/>
          <w14:ligatures w14:val="none"/>
        </w:rPr>
        <w:t>financial literacy</w:t>
      </w:r>
      <w:r>
        <w:rPr>
          <w:rFonts w:ascii="Times New Roman" w:eastAsia="Calibri" w:hAnsi="Times New Roman" w:cs="Times New Roman"/>
          <w:bCs/>
          <w:kern w:val="0"/>
          <w:sz w:val="24"/>
          <w:szCs w:val="24"/>
          <w:lang w:val="en-GB"/>
          <w14:ligatures w14:val="none"/>
        </w:rPr>
        <w:t xml:space="preserve">, </w:t>
      </w:r>
      <w:r w:rsidRPr="00CF02CF">
        <w:rPr>
          <w:rFonts w:ascii="Times New Roman" w:eastAsia="Calibri" w:hAnsi="Times New Roman" w:cs="Times New Roman"/>
          <w:bCs/>
          <w:kern w:val="0"/>
          <w:sz w:val="24"/>
          <w:szCs w:val="24"/>
          <w:lang w:val="en-GB"/>
          <w14:ligatures w14:val="none"/>
        </w:rPr>
        <w:t>entrepreneurial concept</w:t>
      </w:r>
      <w:r>
        <w:rPr>
          <w:rFonts w:ascii="Times New Roman" w:eastAsia="Calibri" w:hAnsi="Times New Roman" w:cs="Times New Roman"/>
          <w:bCs/>
          <w:kern w:val="0"/>
          <w:sz w:val="24"/>
          <w:szCs w:val="24"/>
          <w:lang w:val="en-GB"/>
          <w14:ligatures w14:val="none"/>
        </w:rPr>
        <w:t>s, i</w:t>
      </w:r>
      <w:r w:rsidRPr="00CF02CF">
        <w:rPr>
          <w:rFonts w:ascii="Times New Roman" w:eastAsia="Calibri" w:hAnsi="Times New Roman" w:cs="Times New Roman"/>
          <w:bCs/>
          <w:kern w:val="0"/>
          <w:sz w:val="24"/>
          <w:szCs w:val="24"/>
          <w:lang w:val="en-GB"/>
          <w14:ligatures w14:val="none"/>
        </w:rPr>
        <w:t>dentif</w:t>
      </w:r>
      <w:r>
        <w:rPr>
          <w:rFonts w:ascii="Times New Roman" w:eastAsia="Calibri" w:hAnsi="Times New Roman" w:cs="Times New Roman"/>
          <w:bCs/>
          <w:kern w:val="0"/>
          <w:sz w:val="24"/>
          <w:szCs w:val="24"/>
          <w:lang w:val="en-GB"/>
          <w14:ligatures w14:val="none"/>
        </w:rPr>
        <w:t>ying</w:t>
      </w:r>
      <w:r w:rsidRPr="00CF02CF">
        <w:rPr>
          <w:rFonts w:ascii="Times New Roman" w:eastAsia="Calibri" w:hAnsi="Times New Roman" w:cs="Times New Roman"/>
          <w:bCs/>
          <w:kern w:val="0"/>
          <w:sz w:val="24"/>
          <w:szCs w:val="24"/>
          <w:lang w:val="en-GB"/>
          <w14:ligatures w14:val="none"/>
        </w:rPr>
        <w:t xml:space="preserve"> entrepreneurship opportunities</w:t>
      </w:r>
      <w:r>
        <w:rPr>
          <w:rFonts w:ascii="Times New Roman" w:eastAsia="Calibri" w:hAnsi="Times New Roman" w:cs="Times New Roman"/>
          <w:bCs/>
          <w:kern w:val="0"/>
          <w:sz w:val="24"/>
          <w:szCs w:val="24"/>
          <w:lang w:val="en-GB"/>
          <w14:ligatures w14:val="none"/>
        </w:rPr>
        <w:t>, a</w:t>
      </w:r>
      <w:r w:rsidRPr="00CF02CF">
        <w:rPr>
          <w:rFonts w:ascii="Times New Roman" w:eastAsia="Calibri" w:hAnsi="Times New Roman" w:cs="Times New Roman"/>
          <w:bCs/>
          <w:kern w:val="0"/>
          <w:sz w:val="24"/>
          <w:szCs w:val="24"/>
          <w:lang w:val="en-GB"/>
          <w14:ligatures w14:val="none"/>
        </w:rPr>
        <w:t>pply</w:t>
      </w:r>
      <w:r>
        <w:rPr>
          <w:rFonts w:ascii="Times New Roman" w:eastAsia="Calibri" w:hAnsi="Times New Roman" w:cs="Times New Roman"/>
          <w:bCs/>
          <w:kern w:val="0"/>
          <w:sz w:val="24"/>
          <w:szCs w:val="24"/>
          <w:lang w:val="en-GB"/>
          <w14:ligatures w14:val="none"/>
        </w:rPr>
        <w:t>ing</w:t>
      </w:r>
      <w:r w:rsidRPr="00CF02CF">
        <w:rPr>
          <w:rFonts w:ascii="Times New Roman" w:eastAsia="Calibri" w:hAnsi="Times New Roman" w:cs="Times New Roman"/>
          <w:bCs/>
          <w:kern w:val="0"/>
          <w:sz w:val="24"/>
          <w:szCs w:val="24"/>
          <w:lang w:val="en-GB"/>
          <w14:ligatures w14:val="none"/>
        </w:rPr>
        <w:t xml:space="preserve"> business legal aspects</w:t>
      </w:r>
      <w:r>
        <w:rPr>
          <w:rFonts w:ascii="Times New Roman" w:eastAsia="Calibri" w:hAnsi="Times New Roman" w:cs="Times New Roman"/>
          <w:bCs/>
          <w:kern w:val="0"/>
          <w:sz w:val="24"/>
          <w:szCs w:val="24"/>
          <w:lang w:val="en-GB"/>
          <w14:ligatures w14:val="none"/>
        </w:rPr>
        <w:t>, i</w:t>
      </w:r>
      <w:r w:rsidRPr="00CF02CF">
        <w:rPr>
          <w:rFonts w:ascii="Times New Roman" w:eastAsia="Calibri" w:hAnsi="Times New Roman" w:cs="Times New Roman"/>
          <w:bCs/>
          <w:kern w:val="0"/>
          <w:sz w:val="24"/>
          <w:szCs w:val="24"/>
          <w:lang w:val="en-GB"/>
          <w14:ligatures w14:val="none"/>
        </w:rPr>
        <w:t>nnovat</w:t>
      </w:r>
      <w:r>
        <w:rPr>
          <w:rFonts w:ascii="Times New Roman" w:eastAsia="Calibri" w:hAnsi="Times New Roman" w:cs="Times New Roman"/>
          <w:bCs/>
          <w:kern w:val="0"/>
          <w:sz w:val="24"/>
          <w:szCs w:val="24"/>
          <w:lang w:val="en-GB"/>
          <w14:ligatures w14:val="none"/>
        </w:rPr>
        <w:t>ing b</w:t>
      </w:r>
      <w:r w:rsidRPr="00CF02CF">
        <w:rPr>
          <w:rFonts w:ascii="Times New Roman" w:eastAsia="Calibri" w:hAnsi="Times New Roman" w:cs="Times New Roman"/>
          <w:bCs/>
          <w:kern w:val="0"/>
          <w:sz w:val="24"/>
          <w:szCs w:val="24"/>
          <w:lang w:val="en-GB"/>
          <w14:ligatures w14:val="none"/>
        </w:rPr>
        <w:t xml:space="preserve">usiness </w:t>
      </w:r>
      <w:r>
        <w:rPr>
          <w:rFonts w:ascii="Times New Roman" w:eastAsia="Calibri" w:hAnsi="Times New Roman" w:cs="Times New Roman"/>
          <w:bCs/>
          <w:kern w:val="0"/>
          <w:sz w:val="24"/>
          <w:szCs w:val="24"/>
          <w:lang w:val="en-GB"/>
          <w14:ligatures w14:val="none"/>
        </w:rPr>
        <w:t>s</w:t>
      </w:r>
      <w:r w:rsidRPr="00CF02CF">
        <w:rPr>
          <w:rFonts w:ascii="Times New Roman" w:eastAsia="Calibri" w:hAnsi="Times New Roman" w:cs="Times New Roman"/>
          <w:bCs/>
          <w:kern w:val="0"/>
          <w:sz w:val="24"/>
          <w:szCs w:val="24"/>
          <w:lang w:val="en-GB"/>
          <w14:ligatures w14:val="none"/>
        </w:rPr>
        <w:t>trategies</w:t>
      </w:r>
      <w:r>
        <w:rPr>
          <w:rFonts w:ascii="Times New Roman" w:eastAsia="Calibri" w:hAnsi="Times New Roman" w:cs="Times New Roman"/>
          <w:bCs/>
          <w:kern w:val="0"/>
          <w:sz w:val="24"/>
          <w:szCs w:val="24"/>
          <w:lang w:val="en-GB"/>
          <w14:ligatures w14:val="none"/>
        </w:rPr>
        <w:t xml:space="preserve"> and d</w:t>
      </w:r>
      <w:r w:rsidRPr="00CF02CF">
        <w:rPr>
          <w:rFonts w:ascii="Times New Roman" w:eastAsia="Calibri" w:hAnsi="Times New Roman" w:cs="Times New Roman"/>
          <w:bCs/>
          <w:kern w:val="0"/>
          <w:sz w:val="24"/>
          <w:szCs w:val="24"/>
          <w:lang w:val="en-GB"/>
          <w14:ligatures w14:val="none"/>
        </w:rPr>
        <w:t>evelop</w:t>
      </w:r>
      <w:r>
        <w:rPr>
          <w:rFonts w:ascii="Times New Roman" w:eastAsia="Calibri" w:hAnsi="Times New Roman" w:cs="Times New Roman"/>
          <w:bCs/>
          <w:kern w:val="0"/>
          <w:sz w:val="24"/>
          <w:szCs w:val="24"/>
          <w:lang w:val="en-GB"/>
          <w14:ligatures w14:val="none"/>
        </w:rPr>
        <w:t>ing</w:t>
      </w:r>
      <w:r w:rsidRPr="00CF02CF">
        <w:rPr>
          <w:rFonts w:ascii="Times New Roman" w:eastAsia="Calibri" w:hAnsi="Times New Roman" w:cs="Times New Roman"/>
          <w:bCs/>
          <w:kern w:val="0"/>
          <w:sz w:val="24"/>
          <w:szCs w:val="24"/>
          <w:lang w:val="en-GB"/>
          <w14:ligatures w14:val="none"/>
        </w:rPr>
        <w:t xml:space="preserve"> a business plan</w:t>
      </w:r>
      <w:r>
        <w:rPr>
          <w:rFonts w:ascii="Times New Roman" w:eastAsia="Calibri" w:hAnsi="Times New Roman" w:cs="Times New Roman"/>
          <w:bCs/>
          <w:kern w:val="0"/>
          <w:sz w:val="24"/>
          <w:szCs w:val="24"/>
          <w:lang w:val="en-GB"/>
          <w14:ligatures w14:val="none"/>
        </w:rPr>
        <w:t>.</w:t>
      </w:r>
      <w:bookmarkEnd w:id="91"/>
    </w:p>
    <w:p w14:paraId="2CB096CD" w14:textId="77777777" w:rsidR="004A6325" w:rsidRPr="00CF02CF" w:rsidRDefault="004A6325" w:rsidP="004A6325">
      <w:pPr>
        <w:spacing w:after="0" w:line="276" w:lineRule="auto"/>
        <w:jc w:val="both"/>
        <w:rPr>
          <w:rFonts w:ascii="Times New Roman" w:eastAsia="Calibri" w:hAnsi="Times New Roman" w:cs="Times New Roman"/>
          <w:bCs/>
          <w:kern w:val="0"/>
          <w:sz w:val="24"/>
          <w:szCs w:val="24"/>
          <w:lang w:val="en-ZA"/>
          <w14:ligatures w14:val="none"/>
        </w:rPr>
      </w:pPr>
    </w:p>
    <w:p w14:paraId="0D95F8DD" w14:textId="77777777" w:rsidR="004A6325" w:rsidRPr="00EE017B" w:rsidRDefault="004A6325" w:rsidP="004A6325">
      <w:pPr>
        <w:spacing w:after="240" w:line="360" w:lineRule="auto"/>
        <w:rPr>
          <w:rFonts w:ascii="Times New Roman" w:eastAsia="Times New Roman" w:hAnsi="Times New Roman" w:cs="Times New Roman"/>
          <w:b/>
          <w:kern w:val="28"/>
          <w:sz w:val="24"/>
          <w:szCs w:val="24"/>
          <w:lang w:val="en-ZA"/>
          <w14:ligatures w14:val="none"/>
        </w:rPr>
      </w:pPr>
      <w:r w:rsidRPr="00EE017B">
        <w:rPr>
          <w:rFonts w:ascii="Times New Roman" w:eastAsia="Times New Roman" w:hAnsi="Times New Roman" w:cs="Times New Roman"/>
          <w:b/>
          <w:kern w:val="28"/>
          <w:sz w:val="24"/>
          <w:szCs w:val="24"/>
          <w:lang w:val="en-ZA"/>
          <w14:ligatures w14:val="none"/>
        </w:rPr>
        <w:t>Summary of Learning Outcomes</w:t>
      </w:r>
    </w:p>
    <w:p w14:paraId="4D78E736" w14:textId="77777777" w:rsidR="004A6325" w:rsidRPr="00CF02CF" w:rsidRDefault="004A6325" w:rsidP="004A6325">
      <w:pPr>
        <w:spacing w:after="0" w:line="276" w:lineRule="auto"/>
        <w:jc w:val="both"/>
        <w:rPr>
          <w:rFonts w:ascii="Times New Roman" w:eastAsia="Calibri" w:hAnsi="Times New Roman" w:cs="Times New Roman"/>
          <w:bCs/>
          <w:kern w:val="0"/>
          <w:sz w:val="24"/>
          <w:szCs w:val="24"/>
          <w:lang w:val="en-ZA"/>
          <w14:ligatures w14:val="none"/>
        </w:rPr>
      </w:pPr>
      <w:r w:rsidRPr="00EE017B">
        <w:rPr>
          <w:rFonts w:ascii="Times New Roman" w:eastAsia="Calibri" w:hAnsi="Times New Roman" w:cs="Times New Roman"/>
          <w:bCs/>
          <w:kern w:val="0"/>
          <w:sz w:val="24"/>
          <w:szCs w:val="24"/>
          <w:lang w:val="en-ZA"/>
          <w14:ligatures w14:val="none"/>
        </w:rPr>
        <w:t>By the end of this unit, the learner should be able to</w:t>
      </w:r>
      <w:r>
        <w:rPr>
          <w:rFonts w:ascii="Times New Roman" w:eastAsia="Calibri" w:hAnsi="Times New Roman" w:cs="Times New Roman"/>
          <w:bCs/>
          <w:kern w:val="0"/>
          <w:sz w:val="24"/>
          <w:szCs w:val="24"/>
          <w:lang w:val="en-ZA"/>
          <w14:ligatures w14:val="none"/>
        </w:rPr>
        <w:t>:</w:t>
      </w:r>
    </w:p>
    <w:tbl>
      <w:tblPr>
        <w:tblStyle w:val="TableGrid"/>
        <w:tblW w:w="0" w:type="auto"/>
        <w:tblLook w:val="04A0" w:firstRow="1" w:lastRow="0" w:firstColumn="1" w:lastColumn="0" w:noHBand="0" w:noVBand="1"/>
      </w:tblPr>
      <w:tblGrid>
        <w:gridCol w:w="985"/>
        <w:gridCol w:w="5248"/>
        <w:gridCol w:w="3117"/>
      </w:tblGrid>
      <w:tr w:rsidR="004A6325" w14:paraId="069C015B" w14:textId="77777777" w:rsidTr="006218ED">
        <w:tc>
          <w:tcPr>
            <w:tcW w:w="985" w:type="dxa"/>
          </w:tcPr>
          <w:p w14:paraId="324AF3E9" w14:textId="77777777" w:rsidR="004A6325" w:rsidRPr="00F865B4" w:rsidRDefault="004A6325" w:rsidP="006218ED">
            <w:pPr>
              <w:spacing w:line="276" w:lineRule="auto"/>
              <w:jc w:val="both"/>
              <w:rPr>
                <w:rFonts w:ascii="Times New Roman" w:hAnsi="Times New Roman"/>
                <w:b/>
                <w:bCs/>
                <w:sz w:val="24"/>
                <w:szCs w:val="24"/>
                <w:lang w:val="en-GB"/>
              </w:rPr>
            </w:pPr>
            <w:r w:rsidRPr="00F865B4">
              <w:rPr>
                <w:rFonts w:ascii="Times New Roman" w:hAnsi="Times New Roman"/>
                <w:b/>
                <w:bCs/>
                <w:sz w:val="24"/>
                <w:szCs w:val="24"/>
                <w:lang w:val="en-GB"/>
              </w:rPr>
              <w:t>S/NO</w:t>
            </w:r>
          </w:p>
        </w:tc>
        <w:tc>
          <w:tcPr>
            <w:tcW w:w="5248" w:type="dxa"/>
          </w:tcPr>
          <w:p w14:paraId="007BFDB3" w14:textId="77777777" w:rsidR="004A6325" w:rsidRPr="00F865B4" w:rsidRDefault="004A6325" w:rsidP="006218ED">
            <w:pPr>
              <w:spacing w:line="276" w:lineRule="auto"/>
              <w:jc w:val="both"/>
              <w:rPr>
                <w:rFonts w:ascii="Times New Roman" w:hAnsi="Times New Roman"/>
                <w:b/>
                <w:bCs/>
                <w:sz w:val="24"/>
                <w:szCs w:val="24"/>
                <w:lang w:val="en-GB"/>
              </w:rPr>
            </w:pPr>
            <w:r w:rsidRPr="00F865B4">
              <w:rPr>
                <w:rFonts w:ascii="Times New Roman" w:hAnsi="Times New Roman"/>
                <w:b/>
                <w:bCs/>
                <w:sz w:val="24"/>
                <w:szCs w:val="24"/>
                <w:lang w:val="en-GB"/>
              </w:rPr>
              <w:t>LEARNING OUTCOME</w:t>
            </w:r>
          </w:p>
        </w:tc>
        <w:tc>
          <w:tcPr>
            <w:tcW w:w="3117" w:type="dxa"/>
          </w:tcPr>
          <w:p w14:paraId="2FC07D84" w14:textId="77777777" w:rsidR="004A6325" w:rsidRPr="00F865B4" w:rsidRDefault="004A6325" w:rsidP="006218ED">
            <w:pPr>
              <w:spacing w:line="276" w:lineRule="auto"/>
              <w:jc w:val="both"/>
              <w:rPr>
                <w:rFonts w:ascii="Times New Roman" w:hAnsi="Times New Roman"/>
                <w:b/>
                <w:bCs/>
                <w:sz w:val="24"/>
                <w:szCs w:val="24"/>
                <w:lang w:val="en-GB"/>
              </w:rPr>
            </w:pPr>
            <w:r w:rsidRPr="00F865B4">
              <w:rPr>
                <w:rFonts w:ascii="Times New Roman" w:hAnsi="Times New Roman"/>
                <w:b/>
                <w:bCs/>
                <w:sz w:val="24"/>
                <w:szCs w:val="24"/>
                <w:lang w:val="en-GB"/>
              </w:rPr>
              <w:t>DURATION (HOURS)</w:t>
            </w:r>
          </w:p>
        </w:tc>
      </w:tr>
      <w:tr w:rsidR="004A1B66" w14:paraId="0C08E21A" w14:textId="77777777" w:rsidTr="006218ED">
        <w:tc>
          <w:tcPr>
            <w:tcW w:w="985" w:type="dxa"/>
          </w:tcPr>
          <w:p w14:paraId="29ECBB37" w14:textId="77777777" w:rsidR="004A1B66" w:rsidRPr="00F865B4" w:rsidRDefault="004A1B66">
            <w:pPr>
              <w:pStyle w:val="ListParagraph"/>
              <w:numPr>
                <w:ilvl w:val="0"/>
                <w:numId w:val="220"/>
              </w:numPr>
              <w:spacing w:after="0" w:line="276" w:lineRule="auto"/>
              <w:jc w:val="both"/>
              <w:rPr>
                <w:rFonts w:eastAsia="Calibri"/>
                <w:bCs/>
                <w:kern w:val="0"/>
                <w:szCs w:val="24"/>
                <w:lang w:val="en-GB"/>
              </w:rPr>
            </w:pPr>
            <w:bookmarkStart w:id="92" w:name="_Hlk196850684"/>
          </w:p>
        </w:tc>
        <w:tc>
          <w:tcPr>
            <w:tcW w:w="5248" w:type="dxa"/>
          </w:tcPr>
          <w:p w14:paraId="79D7032F" w14:textId="77777777" w:rsidR="004A1B66" w:rsidRDefault="004A1B66" w:rsidP="004A1B66">
            <w:pPr>
              <w:spacing w:line="276" w:lineRule="auto"/>
              <w:jc w:val="both"/>
              <w:rPr>
                <w:rFonts w:ascii="Times New Roman" w:hAnsi="Times New Roman"/>
                <w:bCs/>
                <w:sz w:val="24"/>
                <w:szCs w:val="24"/>
                <w:lang w:val="en-GB"/>
              </w:rPr>
            </w:pPr>
            <w:r w:rsidRPr="00D8295D">
              <w:rPr>
                <w:rFonts w:ascii="Times New Roman" w:hAnsi="Times New Roman"/>
                <w:bCs/>
                <w:sz w:val="24"/>
                <w:szCs w:val="24"/>
                <w:lang w:val="en-ZW"/>
              </w:rPr>
              <w:t xml:space="preserve">Apply financial literacy </w:t>
            </w:r>
          </w:p>
        </w:tc>
        <w:tc>
          <w:tcPr>
            <w:tcW w:w="3117" w:type="dxa"/>
          </w:tcPr>
          <w:p w14:paraId="48A20E3C" w14:textId="41656C52" w:rsidR="004A1B66" w:rsidRPr="004A1B66" w:rsidRDefault="004A1B66" w:rsidP="004A1B66">
            <w:pPr>
              <w:spacing w:line="276" w:lineRule="auto"/>
              <w:jc w:val="both"/>
              <w:rPr>
                <w:rFonts w:ascii="Times New Roman" w:hAnsi="Times New Roman"/>
                <w:sz w:val="24"/>
                <w:szCs w:val="24"/>
                <w:lang w:val="en-ZW"/>
              </w:rPr>
            </w:pPr>
            <w:r w:rsidRPr="004A1B66">
              <w:rPr>
                <w:rFonts w:ascii="Times New Roman" w:hAnsi="Times New Roman"/>
                <w:sz w:val="24"/>
                <w:szCs w:val="24"/>
                <w:lang w:val="en-ZW"/>
              </w:rPr>
              <w:t>6</w:t>
            </w:r>
          </w:p>
        </w:tc>
      </w:tr>
      <w:tr w:rsidR="004A1B66" w14:paraId="5C5956F2" w14:textId="77777777" w:rsidTr="006218ED">
        <w:tc>
          <w:tcPr>
            <w:tcW w:w="985" w:type="dxa"/>
          </w:tcPr>
          <w:p w14:paraId="4BD6ABCD" w14:textId="77777777" w:rsidR="004A1B66" w:rsidRPr="00F865B4" w:rsidRDefault="004A1B66">
            <w:pPr>
              <w:pStyle w:val="ListParagraph"/>
              <w:numPr>
                <w:ilvl w:val="0"/>
                <w:numId w:val="220"/>
              </w:numPr>
              <w:spacing w:after="0" w:line="276" w:lineRule="auto"/>
              <w:jc w:val="both"/>
              <w:rPr>
                <w:rFonts w:eastAsia="Calibri"/>
                <w:bCs/>
                <w:kern w:val="0"/>
                <w:szCs w:val="24"/>
                <w:lang w:val="en-GB"/>
              </w:rPr>
            </w:pPr>
          </w:p>
        </w:tc>
        <w:tc>
          <w:tcPr>
            <w:tcW w:w="5248" w:type="dxa"/>
          </w:tcPr>
          <w:p w14:paraId="0589C5B2" w14:textId="77777777" w:rsidR="004A1B66" w:rsidRDefault="004A1B66" w:rsidP="004A1B66">
            <w:pPr>
              <w:spacing w:line="276" w:lineRule="auto"/>
              <w:jc w:val="both"/>
              <w:rPr>
                <w:rFonts w:ascii="Times New Roman" w:hAnsi="Times New Roman"/>
                <w:bCs/>
                <w:sz w:val="24"/>
                <w:szCs w:val="24"/>
                <w:lang w:val="en-GB"/>
              </w:rPr>
            </w:pPr>
            <w:r w:rsidRPr="00D8295D">
              <w:rPr>
                <w:rFonts w:ascii="Times New Roman" w:hAnsi="Times New Roman"/>
                <w:bCs/>
                <w:sz w:val="24"/>
                <w:szCs w:val="24"/>
                <w:lang w:val="en-ZW"/>
              </w:rPr>
              <w:t>Apply the entrepreneurial concept</w:t>
            </w:r>
            <w:r w:rsidRPr="00D8295D">
              <w:rPr>
                <w:rFonts w:ascii="Times New Roman" w:hAnsi="Times New Roman"/>
                <w:sz w:val="24"/>
                <w:szCs w:val="24"/>
                <w:lang w:val="en-GB"/>
              </w:rPr>
              <w:t xml:space="preserve"> </w:t>
            </w:r>
          </w:p>
        </w:tc>
        <w:tc>
          <w:tcPr>
            <w:tcW w:w="3117" w:type="dxa"/>
          </w:tcPr>
          <w:p w14:paraId="1171F890" w14:textId="7C5AAF35" w:rsidR="004A1B66" w:rsidRPr="004A1B66" w:rsidRDefault="004A1B66" w:rsidP="004A1B66">
            <w:pPr>
              <w:spacing w:line="276" w:lineRule="auto"/>
              <w:jc w:val="both"/>
              <w:rPr>
                <w:rFonts w:ascii="Times New Roman" w:hAnsi="Times New Roman"/>
                <w:sz w:val="24"/>
                <w:szCs w:val="24"/>
                <w:lang w:val="en-ZW"/>
              </w:rPr>
            </w:pPr>
            <w:r w:rsidRPr="004A1B66">
              <w:rPr>
                <w:rFonts w:ascii="Times New Roman" w:hAnsi="Times New Roman"/>
                <w:sz w:val="24"/>
                <w:szCs w:val="24"/>
                <w:lang w:val="en-ZW"/>
              </w:rPr>
              <w:t>4</w:t>
            </w:r>
          </w:p>
        </w:tc>
      </w:tr>
      <w:tr w:rsidR="004A1B66" w14:paraId="3AF28312" w14:textId="77777777" w:rsidTr="006218ED">
        <w:tc>
          <w:tcPr>
            <w:tcW w:w="985" w:type="dxa"/>
          </w:tcPr>
          <w:p w14:paraId="6A696950" w14:textId="77777777" w:rsidR="004A1B66" w:rsidRPr="00F865B4" w:rsidRDefault="004A1B66">
            <w:pPr>
              <w:pStyle w:val="ListParagraph"/>
              <w:numPr>
                <w:ilvl w:val="0"/>
                <w:numId w:val="220"/>
              </w:numPr>
              <w:spacing w:after="0" w:line="276" w:lineRule="auto"/>
              <w:jc w:val="both"/>
              <w:rPr>
                <w:rFonts w:eastAsia="Calibri"/>
                <w:bCs/>
                <w:kern w:val="0"/>
                <w:szCs w:val="24"/>
                <w:lang w:val="en-GB"/>
              </w:rPr>
            </w:pPr>
          </w:p>
        </w:tc>
        <w:tc>
          <w:tcPr>
            <w:tcW w:w="5248" w:type="dxa"/>
          </w:tcPr>
          <w:p w14:paraId="68FA1560" w14:textId="77777777" w:rsidR="004A1B66" w:rsidRDefault="004A1B66" w:rsidP="004A1B66">
            <w:pPr>
              <w:spacing w:line="276" w:lineRule="auto"/>
              <w:jc w:val="both"/>
              <w:rPr>
                <w:rFonts w:ascii="Times New Roman" w:hAnsi="Times New Roman"/>
                <w:bCs/>
                <w:sz w:val="24"/>
                <w:szCs w:val="24"/>
                <w:lang w:val="en-GB"/>
              </w:rPr>
            </w:pPr>
            <w:r w:rsidRPr="00D8295D">
              <w:rPr>
                <w:rFonts w:ascii="Times New Roman" w:hAnsi="Times New Roman"/>
                <w:sz w:val="24"/>
                <w:szCs w:val="24"/>
                <w:lang w:val="en-GB"/>
              </w:rPr>
              <w:t>Identify entrepreneurship opportunities</w:t>
            </w:r>
          </w:p>
        </w:tc>
        <w:tc>
          <w:tcPr>
            <w:tcW w:w="3117" w:type="dxa"/>
          </w:tcPr>
          <w:p w14:paraId="5D12F29E" w14:textId="352B4B26" w:rsidR="004A1B66" w:rsidRPr="004A1B66" w:rsidRDefault="004A1B66" w:rsidP="004A1B66">
            <w:pPr>
              <w:spacing w:line="276" w:lineRule="auto"/>
              <w:jc w:val="both"/>
              <w:rPr>
                <w:rFonts w:ascii="Times New Roman" w:hAnsi="Times New Roman"/>
                <w:sz w:val="24"/>
                <w:szCs w:val="24"/>
                <w:lang w:val="en-ZW"/>
              </w:rPr>
            </w:pPr>
            <w:r w:rsidRPr="004A1B66">
              <w:rPr>
                <w:rFonts w:ascii="Times New Roman" w:hAnsi="Times New Roman"/>
                <w:sz w:val="24"/>
                <w:szCs w:val="24"/>
                <w:lang w:val="en-ZW"/>
              </w:rPr>
              <w:t>6</w:t>
            </w:r>
          </w:p>
        </w:tc>
      </w:tr>
      <w:tr w:rsidR="004A1B66" w14:paraId="737A8651" w14:textId="77777777" w:rsidTr="006218ED">
        <w:tc>
          <w:tcPr>
            <w:tcW w:w="985" w:type="dxa"/>
          </w:tcPr>
          <w:p w14:paraId="049B240E" w14:textId="77777777" w:rsidR="004A1B66" w:rsidRPr="00F865B4" w:rsidRDefault="004A1B66">
            <w:pPr>
              <w:pStyle w:val="ListParagraph"/>
              <w:numPr>
                <w:ilvl w:val="0"/>
                <w:numId w:val="220"/>
              </w:numPr>
              <w:spacing w:after="0" w:line="276" w:lineRule="auto"/>
              <w:jc w:val="both"/>
              <w:rPr>
                <w:rFonts w:eastAsia="Calibri"/>
                <w:bCs/>
                <w:kern w:val="0"/>
                <w:szCs w:val="24"/>
                <w:lang w:val="en-GB"/>
              </w:rPr>
            </w:pPr>
          </w:p>
        </w:tc>
        <w:tc>
          <w:tcPr>
            <w:tcW w:w="5248" w:type="dxa"/>
          </w:tcPr>
          <w:p w14:paraId="4EC2F0BF" w14:textId="77777777" w:rsidR="004A1B66" w:rsidRDefault="004A1B66" w:rsidP="004A1B66">
            <w:pPr>
              <w:spacing w:line="276" w:lineRule="auto"/>
              <w:jc w:val="both"/>
              <w:rPr>
                <w:rFonts w:ascii="Times New Roman" w:hAnsi="Times New Roman"/>
                <w:bCs/>
                <w:sz w:val="24"/>
                <w:szCs w:val="24"/>
                <w:lang w:val="en-GB"/>
              </w:rPr>
            </w:pPr>
            <w:r w:rsidRPr="00D8295D">
              <w:rPr>
                <w:rFonts w:ascii="Times New Roman" w:hAnsi="Times New Roman"/>
                <w:bCs/>
                <w:sz w:val="24"/>
                <w:szCs w:val="24"/>
                <w:lang w:val="en-ZW"/>
              </w:rPr>
              <w:t>Apply   business legal aspects</w:t>
            </w:r>
          </w:p>
        </w:tc>
        <w:tc>
          <w:tcPr>
            <w:tcW w:w="3117" w:type="dxa"/>
          </w:tcPr>
          <w:p w14:paraId="279AAA0D" w14:textId="598828A4" w:rsidR="004A1B66" w:rsidRPr="004A1B66" w:rsidRDefault="004A1B66" w:rsidP="004A1B66">
            <w:pPr>
              <w:spacing w:line="276" w:lineRule="auto"/>
              <w:jc w:val="both"/>
              <w:rPr>
                <w:rFonts w:ascii="Times New Roman" w:hAnsi="Times New Roman"/>
                <w:sz w:val="24"/>
                <w:szCs w:val="24"/>
                <w:lang w:val="en-ZW"/>
              </w:rPr>
            </w:pPr>
            <w:r w:rsidRPr="004A1B66">
              <w:rPr>
                <w:rFonts w:ascii="Times New Roman" w:hAnsi="Times New Roman"/>
                <w:sz w:val="24"/>
                <w:szCs w:val="24"/>
                <w:lang w:val="en-ZW"/>
              </w:rPr>
              <w:t>6</w:t>
            </w:r>
          </w:p>
        </w:tc>
      </w:tr>
      <w:tr w:rsidR="004A1B66" w14:paraId="77A217AB" w14:textId="77777777" w:rsidTr="006218ED">
        <w:tc>
          <w:tcPr>
            <w:tcW w:w="985" w:type="dxa"/>
          </w:tcPr>
          <w:p w14:paraId="3E7FCA36" w14:textId="77777777" w:rsidR="004A1B66" w:rsidRPr="00F865B4" w:rsidRDefault="004A1B66">
            <w:pPr>
              <w:pStyle w:val="ListParagraph"/>
              <w:numPr>
                <w:ilvl w:val="0"/>
                <w:numId w:val="220"/>
              </w:numPr>
              <w:spacing w:after="0" w:line="276" w:lineRule="auto"/>
              <w:jc w:val="both"/>
              <w:rPr>
                <w:rFonts w:eastAsia="Calibri"/>
                <w:bCs/>
                <w:kern w:val="0"/>
                <w:szCs w:val="24"/>
                <w:lang w:val="en-GB"/>
              </w:rPr>
            </w:pPr>
          </w:p>
        </w:tc>
        <w:tc>
          <w:tcPr>
            <w:tcW w:w="5248" w:type="dxa"/>
          </w:tcPr>
          <w:p w14:paraId="477D4BF7" w14:textId="77777777" w:rsidR="004A1B66" w:rsidRDefault="004A1B66" w:rsidP="004A1B66">
            <w:pPr>
              <w:spacing w:line="276" w:lineRule="auto"/>
              <w:jc w:val="both"/>
              <w:rPr>
                <w:rFonts w:ascii="Times New Roman" w:hAnsi="Times New Roman"/>
                <w:bCs/>
                <w:sz w:val="24"/>
                <w:szCs w:val="24"/>
                <w:lang w:val="en-GB"/>
              </w:rPr>
            </w:pPr>
            <w:r w:rsidRPr="00D8295D">
              <w:rPr>
                <w:rFonts w:ascii="Times New Roman" w:hAnsi="Times New Roman"/>
                <w:sz w:val="24"/>
                <w:szCs w:val="24"/>
                <w:lang w:val="en-ZW"/>
              </w:rPr>
              <w:t xml:space="preserve">Innovate Business </w:t>
            </w:r>
            <w:r w:rsidRPr="00D8295D">
              <w:rPr>
                <w:rFonts w:ascii="Times New Roman" w:hAnsi="Times New Roman"/>
                <w:sz w:val="24"/>
                <w:szCs w:val="24"/>
                <w:lang w:val="en-GB"/>
              </w:rPr>
              <w:t xml:space="preserve">Strategies  </w:t>
            </w:r>
          </w:p>
        </w:tc>
        <w:tc>
          <w:tcPr>
            <w:tcW w:w="3117" w:type="dxa"/>
          </w:tcPr>
          <w:p w14:paraId="2CD80E1C" w14:textId="31D99E72" w:rsidR="004A1B66" w:rsidRPr="004A1B66" w:rsidRDefault="004A1B66" w:rsidP="004A1B66">
            <w:pPr>
              <w:spacing w:line="276" w:lineRule="auto"/>
              <w:jc w:val="both"/>
              <w:rPr>
                <w:rFonts w:ascii="Times New Roman" w:hAnsi="Times New Roman"/>
                <w:sz w:val="24"/>
                <w:szCs w:val="24"/>
                <w:lang w:val="en-ZW"/>
              </w:rPr>
            </w:pPr>
            <w:r w:rsidRPr="004A1B66">
              <w:rPr>
                <w:rFonts w:ascii="Times New Roman" w:hAnsi="Times New Roman"/>
                <w:sz w:val="24"/>
                <w:szCs w:val="24"/>
                <w:lang w:val="en-ZW"/>
              </w:rPr>
              <w:t>6</w:t>
            </w:r>
          </w:p>
        </w:tc>
      </w:tr>
      <w:tr w:rsidR="004A1B66" w14:paraId="7E8D2F5F" w14:textId="77777777" w:rsidTr="006218ED">
        <w:tc>
          <w:tcPr>
            <w:tcW w:w="985" w:type="dxa"/>
          </w:tcPr>
          <w:p w14:paraId="2072F09C" w14:textId="77777777" w:rsidR="004A1B66" w:rsidRPr="00F865B4" w:rsidRDefault="004A1B66">
            <w:pPr>
              <w:pStyle w:val="ListParagraph"/>
              <w:numPr>
                <w:ilvl w:val="0"/>
                <w:numId w:val="220"/>
              </w:numPr>
              <w:spacing w:after="0" w:line="276" w:lineRule="auto"/>
              <w:jc w:val="both"/>
              <w:rPr>
                <w:rFonts w:eastAsia="Calibri"/>
                <w:bCs/>
                <w:kern w:val="0"/>
                <w:szCs w:val="24"/>
                <w:lang w:val="en-GB"/>
              </w:rPr>
            </w:pPr>
          </w:p>
        </w:tc>
        <w:tc>
          <w:tcPr>
            <w:tcW w:w="5248" w:type="dxa"/>
          </w:tcPr>
          <w:p w14:paraId="74856351" w14:textId="77777777" w:rsidR="004A1B66" w:rsidRDefault="004A1B66" w:rsidP="004A1B66">
            <w:pPr>
              <w:spacing w:line="276" w:lineRule="auto"/>
              <w:jc w:val="both"/>
              <w:rPr>
                <w:rFonts w:ascii="Times New Roman" w:hAnsi="Times New Roman"/>
                <w:bCs/>
                <w:sz w:val="24"/>
                <w:szCs w:val="24"/>
                <w:lang w:val="en-GB"/>
              </w:rPr>
            </w:pPr>
            <w:r w:rsidRPr="00D8295D">
              <w:rPr>
                <w:rFonts w:ascii="Times New Roman" w:hAnsi="Times New Roman"/>
                <w:sz w:val="24"/>
                <w:szCs w:val="24"/>
                <w:lang w:val="en-GB"/>
              </w:rPr>
              <w:t>Develop a business plan</w:t>
            </w:r>
          </w:p>
        </w:tc>
        <w:tc>
          <w:tcPr>
            <w:tcW w:w="3117" w:type="dxa"/>
          </w:tcPr>
          <w:p w14:paraId="3C4001AD" w14:textId="14E81C51" w:rsidR="004A1B66" w:rsidRPr="004A1B66" w:rsidRDefault="004A1B66" w:rsidP="004A1B66">
            <w:pPr>
              <w:spacing w:line="276" w:lineRule="auto"/>
              <w:jc w:val="both"/>
              <w:rPr>
                <w:rFonts w:ascii="Times New Roman" w:hAnsi="Times New Roman"/>
                <w:sz w:val="24"/>
                <w:szCs w:val="24"/>
                <w:lang w:val="en-ZW"/>
              </w:rPr>
            </w:pPr>
            <w:r w:rsidRPr="004A1B66">
              <w:rPr>
                <w:rFonts w:ascii="Times New Roman" w:hAnsi="Times New Roman"/>
                <w:sz w:val="24"/>
                <w:szCs w:val="24"/>
                <w:lang w:val="en-ZW"/>
              </w:rPr>
              <w:t>12</w:t>
            </w:r>
          </w:p>
        </w:tc>
      </w:tr>
      <w:bookmarkEnd w:id="92"/>
      <w:tr w:rsidR="004A6325" w14:paraId="6F7A52BA" w14:textId="77777777" w:rsidTr="006218ED">
        <w:tc>
          <w:tcPr>
            <w:tcW w:w="985" w:type="dxa"/>
          </w:tcPr>
          <w:p w14:paraId="095F5470" w14:textId="77777777" w:rsidR="004A6325" w:rsidRDefault="004A6325" w:rsidP="006218ED">
            <w:pPr>
              <w:spacing w:line="276" w:lineRule="auto"/>
              <w:jc w:val="both"/>
              <w:rPr>
                <w:rFonts w:ascii="Times New Roman" w:hAnsi="Times New Roman"/>
                <w:bCs/>
                <w:sz w:val="24"/>
                <w:szCs w:val="24"/>
                <w:lang w:val="en-GB"/>
              </w:rPr>
            </w:pPr>
          </w:p>
        </w:tc>
        <w:tc>
          <w:tcPr>
            <w:tcW w:w="5248" w:type="dxa"/>
          </w:tcPr>
          <w:p w14:paraId="29370928" w14:textId="77777777" w:rsidR="004A6325" w:rsidRPr="00F865B4" w:rsidRDefault="004A6325" w:rsidP="006218ED">
            <w:pPr>
              <w:spacing w:line="276" w:lineRule="auto"/>
              <w:jc w:val="both"/>
              <w:rPr>
                <w:rFonts w:ascii="Times New Roman" w:hAnsi="Times New Roman"/>
                <w:b/>
                <w:bCs/>
                <w:sz w:val="24"/>
                <w:szCs w:val="24"/>
                <w:lang w:val="en-GB"/>
              </w:rPr>
            </w:pPr>
            <w:r w:rsidRPr="00F865B4">
              <w:rPr>
                <w:rFonts w:ascii="Times New Roman" w:hAnsi="Times New Roman"/>
                <w:b/>
                <w:bCs/>
                <w:sz w:val="24"/>
                <w:szCs w:val="24"/>
                <w:lang w:val="en-GB"/>
              </w:rPr>
              <w:t>TOTAL HOURS</w:t>
            </w:r>
          </w:p>
        </w:tc>
        <w:tc>
          <w:tcPr>
            <w:tcW w:w="3117" w:type="dxa"/>
          </w:tcPr>
          <w:p w14:paraId="3F670D69" w14:textId="77777777" w:rsidR="004A6325" w:rsidRDefault="004A6325" w:rsidP="006218ED">
            <w:pPr>
              <w:spacing w:line="276" w:lineRule="auto"/>
              <w:jc w:val="both"/>
              <w:rPr>
                <w:rFonts w:ascii="Times New Roman" w:hAnsi="Times New Roman"/>
                <w:bCs/>
                <w:sz w:val="24"/>
                <w:szCs w:val="24"/>
                <w:lang w:val="en-GB"/>
              </w:rPr>
            </w:pPr>
            <w:r>
              <w:rPr>
                <w:rFonts w:ascii="Times New Roman" w:hAnsi="Times New Roman"/>
                <w:bCs/>
                <w:sz w:val="24"/>
                <w:szCs w:val="24"/>
                <w:lang w:val="en-GB"/>
              </w:rPr>
              <w:t>40</w:t>
            </w:r>
          </w:p>
        </w:tc>
      </w:tr>
    </w:tbl>
    <w:p w14:paraId="42C4A4C1" w14:textId="77777777" w:rsidR="004A6325" w:rsidRPr="00AB647F" w:rsidRDefault="004A6325" w:rsidP="004A6325">
      <w:pPr>
        <w:spacing w:after="0" w:line="276" w:lineRule="auto"/>
        <w:jc w:val="both"/>
        <w:rPr>
          <w:rFonts w:ascii="Times New Roman" w:eastAsia="Calibri" w:hAnsi="Times New Roman" w:cs="Times New Roman"/>
          <w:bCs/>
          <w:kern w:val="0"/>
          <w:sz w:val="24"/>
          <w:szCs w:val="24"/>
          <w:lang w:val="en-GB"/>
          <w14:ligatures w14:val="none"/>
        </w:rPr>
      </w:pPr>
    </w:p>
    <w:p w14:paraId="0CF14B45" w14:textId="77777777" w:rsidR="004A6325" w:rsidRPr="00AB647F" w:rsidRDefault="004A6325" w:rsidP="004A6325">
      <w:pPr>
        <w:spacing w:before="120" w:after="0" w:line="276" w:lineRule="auto"/>
        <w:jc w:val="both"/>
        <w:rPr>
          <w:rFonts w:ascii="Times New Roman" w:eastAsia="Calibri" w:hAnsi="Times New Roman" w:cs="Times New Roman"/>
          <w:b/>
          <w:kern w:val="0"/>
          <w:sz w:val="24"/>
          <w:szCs w:val="24"/>
          <w:lang w:val="en-ZA"/>
          <w14:ligatures w14:val="none"/>
        </w:rPr>
      </w:pPr>
      <w:r w:rsidRPr="00AB647F">
        <w:rPr>
          <w:rFonts w:ascii="Times New Roman" w:eastAsia="Calibri" w:hAnsi="Times New Roman" w:cs="Times New Roman"/>
          <w:b/>
          <w:kern w:val="0"/>
          <w:sz w:val="24"/>
          <w:szCs w:val="24"/>
          <w:lang w:val="en-ZA"/>
          <w14:ligatures w14:val="none"/>
        </w:rPr>
        <w:t>Learning Outcomes, Content and Suggested Assessment Methods</w:t>
      </w:r>
    </w:p>
    <w:tbl>
      <w:tblPr>
        <w:tblStyle w:val="TableGrid"/>
        <w:tblW w:w="5000" w:type="pct"/>
        <w:tblLook w:val="04A0" w:firstRow="1" w:lastRow="0" w:firstColumn="1" w:lastColumn="0" w:noHBand="0" w:noVBand="1"/>
      </w:tblPr>
      <w:tblGrid>
        <w:gridCol w:w="2972"/>
        <w:gridCol w:w="3638"/>
        <w:gridCol w:w="2740"/>
      </w:tblGrid>
      <w:tr w:rsidR="004A6325" w:rsidRPr="00AB647F" w14:paraId="785BF2CC" w14:textId="77777777" w:rsidTr="006218ED">
        <w:trPr>
          <w:tblHeader/>
        </w:trPr>
        <w:tc>
          <w:tcPr>
            <w:tcW w:w="1589" w:type="pct"/>
            <w:shd w:val="clear" w:color="auto" w:fill="auto"/>
            <w:vAlign w:val="center"/>
          </w:tcPr>
          <w:p w14:paraId="1FE150AA" w14:textId="77777777" w:rsidR="004A6325" w:rsidRPr="00AB647F" w:rsidRDefault="004A6325" w:rsidP="006218ED">
            <w:pPr>
              <w:spacing w:before="120" w:line="276" w:lineRule="auto"/>
              <w:ind w:left="357" w:hanging="357"/>
              <w:contextualSpacing/>
              <w:jc w:val="both"/>
              <w:rPr>
                <w:rFonts w:ascii="Times New Roman" w:eastAsia="Times New Roman" w:hAnsi="Times New Roman"/>
                <w:b/>
                <w:sz w:val="24"/>
                <w:szCs w:val="24"/>
              </w:rPr>
            </w:pPr>
          </w:p>
          <w:p w14:paraId="21E03EE2" w14:textId="77777777" w:rsidR="004A6325" w:rsidRPr="00AB647F" w:rsidRDefault="004A6325" w:rsidP="006218ED">
            <w:pPr>
              <w:spacing w:before="120" w:line="276" w:lineRule="auto"/>
              <w:ind w:left="357" w:hanging="357"/>
              <w:contextualSpacing/>
              <w:jc w:val="both"/>
              <w:rPr>
                <w:rFonts w:ascii="Times New Roman" w:eastAsia="Times New Roman" w:hAnsi="Times New Roman"/>
                <w:b/>
                <w:sz w:val="24"/>
                <w:szCs w:val="24"/>
              </w:rPr>
            </w:pPr>
            <w:r w:rsidRPr="00AB647F">
              <w:rPr>
                <w:rFonts w:ascii="Times New Roman" w:eastAsia="Times New Roman" w:hAnsi="Times New Roman"/>
                <w:b/>
                <w:sz w:val="24"/>
                <w:szCs w:val="24"/>
              </w:rPr>
              <w:t>Learning Outcome</w:t>
            </w:r>
          </w:p>
        </w:tc>
        <w:tc>
          <w:tcPr>
            <w:tcW w:w="1945" w:type="pct"/>
            <w:shd w:val="clear" w:color="auto" w:fill="auto"/>
            <w:vAlign w:val="center"/>
          </w:tcPr>
          <w:p w14:paraId="32D935A0" w14:textId="77777777" w:rsidR="004A6325" w:rsidRPr="00AB647F" w:rsidRDefault="004A6325" w:rsidP="006218ED">
            <w:pPr>
              <w:spacing w:before="120" w:line="276" w:lineRule="auto"/>
              <w:ind w:left="357" w:hanging="357"/>
              <w:contextualSpacing/>
              <w:jc w:val="both"/>
              <w:rPr>
                <w:rFonts w:ascii="Times New Roman" w:eastAsia="Times New Roman" w:hAnsi="Times New Roman"/>
                <w:b/>
                <w:sz w:val="24"/>
                <w:szCs w:val="24"/>
              </w:rPr>
            </w:pPr>
          </w:p>
          <w:p w14:paraId="51EB0694" w14:textId="77777777" w:rsidR="004A6325" w:rsidRPr="00AB647F" w:rsidRDefault="004A6325" w:rsidP="006218ED">
            <w:pPr>
              <w:spacing w:before="120" w:line="276" w:lineRule="auto"/>
              <w:ind w:left="357" w:hanging="357"/>
              <w:contextualSpacing/>
              <w:jc w:val="both"/>
              <w:rPr>
                <w:rFonts w:ascii="Times New Roman" w:eastAsia="Times New Roman" w:hAnsi="Times New Roman"/>
                <w:b/>
                <w:sz w:val="24"/>
                <w:szCs w:val="24"/>
              </w:rPr>
            </w:pPr>
            <w:r w:rsidRPr="00AB647F">
              <w:rPr>
                <w:rFonts w:ascii="Times New Roman" w:eastAsia="Times New Roman" w:hAnsi="Times New Roman"/>
                <w:b/>
                <w:sz w:val="24"/>
                <w:szCs w:val="24"/>
              </w:rPr>
              <w:t>Content</w:t>
            </w:r>
          </w:p>
        </w:tc>
        <w:tc>
          <w:tcPr>
            <w:tcW w:w="1465" w:type="pct"/>
            <w:shd w:val="clear" w:color="auto" w:fill="auto"/>
            <w:vAlign w:val="center"/>
          </w:tcPr>
          <w:p w14:paraId="4068323C" w14:textId="77777777" w:rsidR="004A6325" w:rsidRPr="00AB647F" w:rsidRDefault="004A6325" w:rsidP="006218ED">
            <w:pPr>
              <w:spacing w:before="120" w:line="276" w:lineRule="auto"/>
              <w:ind w:left="357" w:hanging="357"/>
              <w:contextualSpacing/>
              <w:rPr>
                <w:rFonts w:ascii="Times New Roman" w:eastAsia="Times New Roman" w:hAnsi="Times New Roman"/>
                <w:b/>
                <w:sz w:val="24"/>
                <w:szCs w:val="24"/>
              </w:rPr>
            </w:pPr>
            <w:r w:rsidRPr="00AB647F">
              <w:rPr>
                <w:rFonts w:ascii="Times New Roman" w:eastAsia="Times New Roman" w:hAnsi="Times New Roman"/>
                <w:b/>
                <w:sz w:val="24"/>
                <w:szCs w:val="24"/>
              </w:rPr>
              <w:t>Suggested Assessment Methods</w:t>
            </w:r>
          </w:p>
        </w:tc>
      </w:tr>
      <w:tr w:rsidR="004A6325" w:rsidRPr="00AB647F" w14:paraId="52C953BE" w14:textId="77777777" w:rsidTr="006218ED">
        <w:tc>
          <w:tcPr>
            <w:tcW w:w="1589" w:type="pct"/>
          </w:tcPr>
          <w:p w14:paraId="7A7E757D" w14:textId="77777777" w:rsidR="004A6325" w:rsidRPr="00AB647F" w:rsidRDefault="004A6325">
            <w:pPr>
              <w:widowControl w:val="0"/>
              <w:numPr>
                <w:ilvl w:val="0"/>
                <w:numId w:val="206"/>
              </w:numPr>
              <w:tabs>
                <w:tab w:val="left" w:pos="831"/>
              </w:tabs>
              <w:kinsoku w:val="0"/>
              <w:overflowPunct w:val="0"/>
              <w:autoSpaceDE w:val="0"/>
              <w:autoSpaceDN w:val="0"/>
              <w:adjustRightInd w:val="0"/>
              <w:spacing w:line="276" w:lineRule="auto"/>
              <w:contextualSpacing/>
              <w:rPr>
                <w:rFonts w:ascii="Times New Roman" w:eastAsia="Times New Roman" w:hAnsi="Times New Roman"/>
                <w:sz w:val="24"/>
                <w:szCs w:val="24"/>
                <w:lang w:val="en-ZW"/>
              </w:rPr>
            </w:pPr>
            <w:r w:rsidRPr="00AB647F">
              <w:rPr>
                <w:rFonts w:ascii="Times New Roman" w:hAnsi="Times New Roman"/>
                <w:bCs/>
                <w:sz w:val="24"/>
                <w:szCs w:val="24"/>
                <w:lang w:val="en-ZW"/>
              </w:rPr>
              <w:t xml:space="preserve">Apply financial literacy </w:t>
            </w:r>
          </w:p>
        </w:tc>
        <w:tc>
          <w:tcPr>
            <w:tcW w:w="1945" w:type="pct"/>
          </w:tcPr>
          <w:p w14:paraId="606E4680" w14:textId="77777777" w:rsidR="004A6325" w:rsidRPr="00AB647F" w:rsidRDefault="004A6325">
            <w:pPr>
              <w:numPr>
                <w:ilvl w:val="1"/>
                <w:numId w:val="198"/>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Personal finance management</w:t>
            </w:r>
          </w:p>
          <w:p w14:paraId="019393B7" w14:textId="77777777" w:rsidR="004A6325" w:rsidRPr="00AB647F" w:rsidRDefault="004A6325">
            <w:pPr>
              <w:numPr>
                <w:ilvl w:val="1"/>
                <w:numId w:val="198"/>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Balancing between needs and wants</w:t>
            </w:r>
          </w:p>
          <w:p w14:paraId="15968696" w14:textId="77777777" w:rsidR="004A6325" w:rsidRPr="00AB647F" w:rsidRDefault="004A6325">
            <w:pPr>
              <w:numPr>
                <w:ilvl w:val="1"/>
                <w:numId w:val="198"/>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 xml:space="preserve"> Budget Preparation  </w:t>
            </w:r>
          </w:p>
          <w:p w14:paraId="4AB5D753" w14:textId="77777777" w:rsidR="004A6325" w:rsidRPr="00AB647F" w:rsidRDefault="004A6325">
            <w:pPr>
              <w:numPr>
                <w:ilvl w:val="1"/>
                <w:numId w:val="198"/>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Saving management</w:t>
            </w:r>
          </w:p>
          <w:p w14:paraId="3D125E49" w14:textId="77777777" w:rsidR="004A6325" w:rsidRPr="00AB647F" w:rsidRDefault="004A6325">
            <w:pPr>
              <w:numPr>
                <w:ilvl w:val="1"/>
                <w:numId w:val="198"/>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 xml:space="preserve"> Factors to consider when deciding where to save</w:t>
            </w:r>
          </w:p>
          <w:p w14:paraId="04B7F17D" w14:textId="77777777" w:rsidR="004A6325" w:rsidRPr="00AB647F" w:rsidRDefault="004A6325">
            <w:pPr>
              <w:numPr>
                <w:ilvl w:val="1"/>
                <w:numId w:val="198"/>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Debt management</w:t>
            </w:r>
          </w:p>
          <w:p w14:paraId="1FB7E928" w14:textId="77777777" w:rsidR="004A6325" w:rsidRPr="00AB647F" w:rsidRDefault="004A6325">
            <w:pPr>
              <w:numPr>
                <w:ilvl w:val="1"/>
                <w:numId w:val="198"/>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Factors to consider before taking a loan</w:t>
            </w:r>
          </w:p>
          <w:p w14:paraId="6D786577" w14:textId="77777777" w:rsidR="004A6325" w:rsidRPr="00AB647F" w:rsidRDefault="004A6325">
            <w:pPr>
              <w:numPr>
                <w:ilvl w:val="1"/>
                <w:numId w:val="198"/>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Investment decisions</w:t>
            </w:r>
          </w:p>
          <w:p w14:paraId="3ED98070" w14:textId="77777777" w:rsidR="004A6325" w:rsidRPr="00AB647F" w:rsidRDefault="004A6325">
            <w:pPr>
              <w:numPr>
                <w:ilvl w:val="1"/>
                <w:numId w:val="198"/>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 xml:space="preserve">Types of investments </w:t>
            </w:r>
          </w:p>
          <w:p w14:paraId="39212C6B" w14:textId="77777777" w:rsidR="004A6325" w:rsidRPr="00AB647F" w:rsidRDefault="004A6325">
            <w:pPr>
              <w:numPr>
                <w:ilvl w:val="1"/>
                <w:numId w:val="198"/>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Factors to consider when investing money</w:t>
            </w:r>
          </w:p>
          <w:p w14:paraId="48B1D5A5" w14:textId="77777777" w:rsidR="004A6325" w:rsidRPr="00AB647F" w:rsidRDefault="004A6325">
            <w:pPr>
              <w:numPr>
                <w:ilvl w:val="1"/>
                <w:numId w:val="198"/>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 xml:space="preserve">Insurance services </w:t>
            </w:r>
          </w:p>
          <w:p w14:paraId="695DED6F" w14:textId="77777777" w:rsidR="004A6325" w:rsidRPr="00AB647F" w:rsidRDefault="004A6325">
            <w:pPr>
              <w:numPr>
                <w:ilvl w:val="1"/>
                <w:numId w:val="198"/>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Insurance products available in the market</w:t>
            </w:r>
          </w:p>
          <w:p w14:paraId="536ABB00" w14:textId="77777777" w:rsidR="004A6325" w:rsidRPr="00AB647F" w:rsidRDefault="004A6325">
            <w:pPr>
              <w:numPr>
                <w:ilvl w:val="1"/>
                <w:numId w:val="198"/>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Insurable risks</w:t>
            </w:r>
          </w:p>
        </w:tc>
        <w:tc>
          <w:tcPr>
            <w:tcW w:w="1465" w:type="pct"/>
          </w:tcPr>
          <w:p w14:paraId="4094DC9F" w14:textId="77777777" w:rsidR="004A6325" w:rsidRPr="00AB647F" w:rsidRDefault="004A6325">
            <w:pPr>
              <w:widowControl w:val="0"/>
              <w:numPr>
                <w:ilvl w:val="0"/>
                <w:numId w:val="205"/>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Written Assessment</w:t>
            </w:r>
          </w:p>
          <w:p w14:paraId="29E08FA3" w14:textId="77777777" w:rsidR="004A6325" w:rsidRPr="00AB647F" w:rsidRDefault="004A6325">
            <w:pPr>
              <w:widowControl w:val="0"/>
              <w:numPr>
                <w:ilvl w:val="0"/>
                <w:numId w:val="205"/>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 xml:space="preserve">Oral Questioning </w:t>
            </w:r>
          </w:p>
          <w:p w14:paraId="26F32BD2" w14:textId="77777777" w:rsidR="004A6325" w:rsidRPr="00AB647F" w:rsidRDefault="004A6325">
            <w:pPr>
              <w:widowControl w:val="0"/>
              <w:numPr>
                <w:ilvl w:val="0"/>
                <w:numId w:val="205"/>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Practical Assessment</w:t>
            </w:r>
          </w:p>
          <w:p w14:paraId="59E4D554" w14:textId="77777777" w:rsidR="004A6325" w:rsidRPr="00AB647F" w:rsidRDefault="004A6325">
            <w:pPr>
              <w:widowControl w:val="0"/>
              <w:numPr>
                <w:ilvl w:val="0"/>
                <w:numId w:val="205"/>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Project</w:t>
            </w:r>
          </w:p>
          <w:p w14:paraId="3AD8E0A4" w14:textId="77777777" w:rsidR="004A6325" w:rsidRPr="00AB647F" w:rsidRDefault="004A6325">
            <w:pPr>
              <w:widowControl w:val="0"/>
              <w:numPr>
                <w:ilvl w:val="0"/>
                <w:numId w:val="205"/>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Third party report</w:t>
            </w:r>
          </w:p>
          <w:p w14:paraId="2D2EC759" w14:textId="77777777" w:rsidR="004A6325" w:rsidRPr="00AB647F" w:rsidRDefault="004A6325">
            <w:pPr>
              <w:widowControl w:val="0"/>
              <w:numPr>
                <w:ilvl w:val="0"/>
                <w:numId w:val="205"/>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Portfolio of evidence</w:t>
            </w:r>
          </w:p>
          <w:p w14:paraId="76A27E04" w14:textId="77777777" w:rsidR="004A6325" w:rsidRPr="00AB647F" w:rsidRDefault="004A6325" w:rsidP="006218ED">
            <w:pPr>
              <w:widowControl w:val="0"/>
              <w:tabs>
                <w:tab w:val="left" w:pos="720"/>
              </w:tabs>
              <w:adjustRightInd w:val="0"/>
              <w:spacing w:line="276" w:lineRule="auto"/>
              <w:rPr>
                <w:rFonts w:ascii="Times New Roman" w:eastAsia="MS Mincho" w:hAnsi="Times New Roman"/>
                <w:sz w:val="24"/>
                <w:szCs w:val="24"/>
                <w:lang w:eastAsia="ja-JP"/>
              </w:rPr>
            </w:pPr>
          </w:p>
        </w:tc>
      </w:tr>
      <w:tr w:rsidR="004A6325" w:rsidRPr="00AB647F" w14:paraId="16285747" w14:textId="77777777" w:rsidTr="006218ED">
        <w:tc>
          <w:tcPr>
            <w:tcW w:w="1589" w:type="pct"/>
          </w:tcPr>
          <w:p w14:paraId="109E7645" w14:textId="77777777" w:rsidR="004A6325" w:rsidRPr="00AB647F" w:rsidRDefault="004A6325">
            <w:pPr>
              <w:numPr>
                <w:ilvl w:val="0"/>
                <w:numId w:val="206"/>
              </w:numPr>
              <w:tabs>
                <w:tab w:val="left" w:pos="831"/>
              </w:tabs>
              <w:kinsoku w:val="0"/>
              <w:overflowPunct w:val="0"/>
              <w:autoSpaceDE w:val="0"/>
              <w:autoSpaceDN w:val="0"/>
              <w:adjustRightInd w:val="0"/>
              <w:spacing w:before="40" w:line="276" w:lineRule="auto"/>
              <w:rPr>
                <w:rFonts w:ascii="Times New Roman" w:eastAsia="Times New Roman" w:hAnsi="Times New Roman"/>
                <w:sz w:val="24"/>
                <w:szCs w:val="24"/>
                <w:lang w:val="en-ZW"/>
              </w:rPr>
            </w:pPr>
            <w:r w:rsidRPr="00AB647F">
              <w:rPr>
                <w:rFonts w:ascii="Times New Roman" w:hAnsi="Times New Roman"/>
                <w:bCs/>
                <w:sz w:val="24"/>
                <w:szCs w:val="24"/>
                <w:lang w:val="en-ZW"/>
              </w:rPr>
              <w:t>Apply the entrepreneurial concept</w:t>
            </w:r>
            <w:r w:rsidRPr="00AB647F">
              <w:rPr>
                <w:rFonts w:ascii="Times New Roman" w:hAnsi="Times New Roman"/>
                <w:sz w:val="24"/>
                <w:szCs w:val="24"/>
                <w:lang w:val="en-GB"/>
              </w:rPr>
              <w:t xml:space="preserve"> </w:t>
            </w:r>
          </w:p>
        </w:tc>
        <w:tc>
          <w:tcPr>
            <w:tcW w:w="1945" w:type="pct"/>
          </w:tcPr>
          <w:p w14:paraId="2A2BEB2B" w14:textId="77777777" w:rsidR="004A6325" w:rsidRPr="00AB647F" w:rsidRDefault="004A6325">
            <w:pPr>
              <w:numPr>
                <w:ilvl w:val="1"/>
                <w:numId w:val="211"/>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 xml:space="preserve">Difference between Entrepreneurs and Business persons </w:t>
            </w:r>
          </w:p>
          <w:p w14:paraId="71E989A4" w14:textId="77777777" w:rsidR="004A6325" w:rsidRPr="00AB647F" w:rsidRDefault="004A6325">
            <w:pPr>
              <w:numPr>
                <w:ilvl w:val="1"/>
                <w:numId w:val="211"/>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 xml:space="preserve">Types of entrepreneurs </w:t>
            </w:r>
          </w:p>
          <w:p w14:paraId="27523B30" w14:textId="77777777" w:rsidR="004A6325" w:rsidRPr="00AB647F" w:rsidRDefault="004A6325">
            <w:pPr>
              <w:numPr>
                <w:ilvl w:val="1"/>
                <w:numId w:val="211"/>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 xml:space="preserve">Ways of becoming an entrepreneur </w:t>
            </w:r>
          </w:p>
          <w:p w14:paraId="18B5556A" w14:textId="77777777" w:rsidR="004A6325" w:rsidRPr="00AB647F" w:rsidRDefault="004A6325">
            <w:pPr>
              <w:numPr>
                <w:ilvl w:val="1"/>
                <w:numId w:val="211"/>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 xml:space="preserve">Characteristics of Entrepreneurs </w:t>
            </w:r>
          </w:p>
          <w:p w14:paraId="7F9A8717" w14:textId="77777777" w:rsidR="004A6325" w:rsidRPr="00AB647F" w:rsidRDefault="004A6325">
            <w:pPr>
              <w:numPr>
                <w:ilvl w:val="1"/>
                <w:numId w:val="211"/>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 xml:space="preserve">salaried employment and self-employment </w:t>
            </w:r>
          </w:p>
          <w:p w14:paraId="663D7769" w14:textId="77777777" w:rsidR="004A6325" w:rsidRPr="00AB647F" w:rsidRDefault="004A6325">
            <w:pPr>
              <w:numPr>
                <w:ilvl w:val="1"/>
                <w:numId w:val="211"/>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 xml:space="preserve">Requirements for entry into self-employment </w:t>
            </w:r>
          </w:p>
          <w:p w14:paraId="5F1AF34D" w14:textId="77777777" w:rsidR="004A6325" w:rsidRPr="00AB647F" w:rsidRDefault="004A6325">
            <w:pPr>
              <w:numPr>
                <w:ilvl w:val="1"/>
                <w:numId w:val="211"/>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 xml:space="preserve">Roles of an Entrepreneur in an enterprise </w:t>
            </w:r>
          </w:p>
          <w:p w14:paraId="27F4A9FD" w14:textId="77777777" w:rsidR="004A6325" w:rsidRPr="00AB647F" w:rsidRDefault="004A6325">
            <w:pPr>
              <w:numPr>
                <w:ilvl w:val="1"/>
                <w:numId w:val="211"/>
              </w:numPr>
              <w:spacing w:before="40" w:line="276" w:lineRule="auto"/>
              <w:rPr>
                <w:rFonts w:ascii="Times New Roman" w:hAnsi="Times New Roman"/>
                <w:sz w:val="24"/>
                <w:szCs w:val="24"/>
                <w:lang w:val="en-ZW"/>
              </w:rPr>
            </w:pPr>
            <w:r w:rsidRPr="00AB647F">
              <w:rPr>
                <w:rFonts w:ascii="Times New Roman" w:eastAsia="Tahoma" w:hAnsi="Times New Roman"/>
                <w:sz w:val="24"/>
                <w:szCs w:val="24"/>
                <w:lang w:val="en-ZW"/>
              </w:rPr>
              <w:t>Contributions of Entrepreneurship</w:t>
            </w:r>
            <w:r w:rsidRPr="00AB647F">
              <w:rPr>
                <w:rFonts w:ascii="Times New Roman" w:hAnsi="Times New Roman"/>
                <w:sz w:val="24"/>
                <w:szCs w:val="24"/>
                <w:lang w:val="en-ZW"/>
              </w:rPr>
              <w:t xml:space="preserve">  </w:t>
            </w:r>
          </w:p>
        </w:tc>
        <w:tc>
          <w:tcPr>
            <w:tcW w:w="1465" w:type="pct"/>
          </w:tcPr>
          <w:p w14:paraId="702A20A8" w14:textId="77777777" w:rsidR="004A6325" w:rsidRPr="00AB647F" w:rsidRDefault="004A6325">
            <w:pPr>
              <w:widowControl w:val="0"/>
              <w:numPr>
                <w:ilvl w:val="0"/>
                <w:numId w:val="207"/>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Written Assessment</w:t>
            </w:r>
          </w:p>
          <w:p w14:paraId="1B33AD64" w14:textId="77777777" w:rsidR="004A6325" w:rsidRPr="00AB647F" w:rsidRDefault="004A6325">
            <w:pPr>
              <w:widowControl w:val="0"/>
              <w:numPr>
                <w:ilvl w:val="0"/>
                <w:numId w:val="207"/>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 xml:space="preserve">Oral Questioning </w:t>
            </w:r>
          </w:p>
          <w:p w14:paraId="288F9F95" w14:textId="77777777" w:rsidR="004A6325" w:rsidRPr="00AB647F" w:rsidRDefault="004A6325">
            <w:pPr>
              <w:widowControl w:val="0"/>
              <w:numPr>
                <w:ilvl w:val="0"/>
                <w:numId w:val="207"/>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Practical Assessment</w:t>
            </w:r>
          </w:p>
          <w:p w14:paraId="28E9F132" w14:textId="77777777" w:rsidR="004A6325" w:rsidRPr="00AB647F" w:rsidRDefault="004A6325">
            <w:pPr>
              <w:widowControl w:val="0"/>
              <w:numPr>
                <w:ilvl w:val="0"/>
                <w:numId w:val="207"/>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Project</w:t>
            </w:r>
          </w:p>
          <w:p w14:paraId="31D6CB61" w14:textId="77777777" w:rsidR="004A6325" w:rsidRPr="00AB647F" w:rsidRDefault="004A6325">
            <w:pPr>
              <w:widowControl w:val="0"/>
              <w:numPr>
                <w:ilvl w:val="0"/>
                <w:numId w:val="207"/>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Third party report</w:t>
            </w:r>
          </w:p>
          <w:p w14:paraId="18451544" w14:textId="77777777" w:rsidR="004A6325" w:rsidRPr="00AB647F" w:rsidRDefault="004A6325">
            <w:pPr>
              <w:widowControl w:val="0"/>
              <w:numPr>
                <w:ilvl w:val="0"/>
                <w:numId w:val="207"/>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Portfolio of evidence</w:t>
            </w:r>
          </w:p>
          <w:p w14:paraId="2D4DA10E" w14:textId="77777777" w:rsidR="004A6325" w:rsidRPr="00AB647F" w:rsidRDefault="004A6325" w:rsidP="006218ED">
            <w:pPr>
              <w:widowControl w:val="0"/>
              <w:tabs>
                <w:tab w:val="left" w:pos="720"/>
              </w:tabs>
              <w:adjustRightInd w:val="0"/>
              <w:spacing w:line="276" w:lineRule="auto"/>
              <w:ind w:left="360"/>
              <w:rPr>
                <w:rFonts w:ascii="Times New Roman" w:eastAsia="MS Mincho" w:hAnsi="Times New Roman"/>
                <w:sz w:val="24"/>
                <w:szCs w:val="24"/>
                <w:lang w:eastAsia="ja-JP"/>
              </w:rPr>
            </w:pPr>
          </w:p>
        </w:tc>
      </w:tr>
      <w:tr w:rsidR="004A6325" w:rsidRPr="00AB647F" w14:paraId="1F289E29" w14:textId="77777777" w:rsidTr="006218ED">
        <w:tc>
          <w:tcPr>
            <w:tcW w:w="1589" w:type="pct"/>
          </w:tcPr>
          <w:p w14:paraId="24A8F352" w14:textId="77777777" w:rsidR="004A6325" w:rsidRPr="00AB647F" w:rsidRDefault="004A6325">
            <w:pPr>
              <w:numPr>
                <w:ilvl w:val="0"/>
                <w:numId w:val="206"/>
              </w:numPr>
              <w:tabs>
                <w:tab w:val="left" w:pos="831"/>
              </w:tabs>
              <w:kinsoku w:val="0"/>
              <w:overflowPunct w:val="0"/>
              <w:autoSpaceDE w:val="0"/>
              <w:autoSpaceDN w:val="0"/>
              <w:adjustRightInd w:val="0"/>
              <w:spacing w:before="40" w:line="276" w:lineRule="auto"/>
              <w:contextualSpacing/>
              <w:rPr>
                <w:rFonts w:ascii="Times New Roman" w:hAnsi="Times New Roman"/>
                <w:sz w:val="24"/>
                <w:szCs w:val="24"/>
                <w:lang w:val="en-ZW"/>
              </w:rPr>
            </w:pPr>
            <w:r w:rsidRPr="00AB647F">
              <w:rPr>
                <w:rFonts w:ascii="Times New Roman" w:hAnsi="Times New Roman"/>
                <w:sz w:val="24"/>
                <w:szCs w:val="24"/>
                <w:lang w:val="en-GB"/>
              </w:rPr>
              <w:t>Identify entrepreneurship opportunities</w:t>
            </w:r>
          </w:p>
        </w:tc>
        <w:tc>
          <w:tcPr>
            <w:tcW w:w="1945" w:type="pct"/>
          </w:tcPr>
          <w:p w14:paraId="008B50EF" w14:textId="77777777" w:rsidR="004A6325" w:rsidRPr="00AB647F" w:rsidRDefault="004A6325">
            <w:pPr>
              <w:numPr>
                <w:ilvl w:val="1"/>
                <w:numId w:val="212"/>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Sources of business ideas</w:t>
            </w:r>
          </w:p>
          <w:p w14:paraId="7BAC8084" w14:textId="77777777" w:rsidR="004A6325" w:rsidRPr="00AB647F" w:rsidRDefault="004A6325">
            <w:pPr>
              <w:numPr>
                <w:ilvl w:val="1"/>
                <w:numId w:val="212"/>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Factors to consider when evaluating business opportunity</w:t>
            </w:r>
          </w:p>
          <w:p w14:paraId="23CB41CA" w14:textId="77777777" w:rsidR="004A6325" w:rsidRPr="00AB647F" w:rsidRDefault="004A6325">
            <w:pPr>
              <w:numPr>
                <w:ilvl w:val="1"/>
                <w:numId w:val="212"/>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 xml:space="preserve">Business life cycle </w:t>
            </w:r>
          </w:p>
        </w:tc>
        <w:tc>
          <w:tcPr>
            <w:tcW w:w="1465" w:type="pct"/>
          </w:tcPr>
          <w:p w14:paraId="47A7AEBC" w14:textId="77777777" w:rsidR="004A6325" w:rsidRPr="00AB647F" w:rsidRDefault="004A6325">
            <w:pPr>
              <w:widowControl w:val="0"/>
              <w:numPr>
                <w:ilvl w:val="0"/>
                <w:numId w:val="208"/>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Written Assessment</w:t>
            </w:r>
          </w:p>
          <w:p w14:paraId="06E73FA9" w14:textId="77777777" w:rsidR="004A6325" w:rsidRPr="00AB647F" w:rsidRDefault="004A6325">
            <w:pPr>
              <w:widowControl w:val="0"/>
              <w:numPr>
                <w:ilvl w:val="0"/>
                <w:numId w:val="208"/>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 xml:space="preserve">Oral Questioning </w:t>
            </w:r>
          </w:p>
          <w:p w14:paraId="7081F64E" w14:textId="77777777" w:rsidR="004A6325" w:rsidRPr="00AB647F" w:rsidRDefault="004A6325">
            <w:pPr>
              <w:widowControl w:val="0"/>
              <w:numPr>
                <w:ilvl w:val="0"/>
                <w:numId w:val="208"/>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Practical Assessment</w:t>
            </w:r>
          </w:p>
          <w:p w14:paraId="44D30C37" w14:textId="77777777" w:rsidR="004A6325" w:rsidRPr="00AB647F" w:rsidRDefault="004A6325">
            <w:pPr>
              <w:widowControl w:val="0"/>
              <w:numPr>
                <w:ilvl w:val="0"/>
                <w:numId w:val="208"/>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Project</w:t>
            </w:r>
          </w:p>
          <w:p w14:paraId="6F8879D0" w14:textId="77777777" w:rsidR="004A6325" w:rsidRPr="00AB647F" w:rsidRDefault="004A6325">
            <w:pPr>
              <w:widowControl w:val="0"/>
              <w:numPr>
                <w:ilvl w:val="0"/>
                <w:numId w:val="208"/>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Third party report</w:t>
            </w:r>
          </w:p>
          <w:p w14:paraId="61B6069D" w14:textId="77777777" w:rsidR="004A6325" w:rsidRPr="00F865B4" w:rsidRDefault="004A6325">
            <w:pPr>
              <w:widowControl w:val="0"/>
              <w:numPr>
                <w:ilvl w:val="0"/>
                <w:numId w:val="208"/>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Portfolio of evidence</w:t>
            </w:r>
          </w:p>
        </w:tc>
      </w:tr>
      <w:tr w:rsidR="004A6325" w:rsidRPr="00AB647F" w14:paraId="256A7C99" w14:textId="77777777" w:rsidTr="006218ED">
        <w:tc>
          <w:tcPr>
            <w:tcW w:w="1589" w:type="pct"/>
          </w:tcPr>
          <w:p w14:paraId="74485EA9" w14:textId="77777777" w:rsidR="004A6325" w:rsidRPr="00AB647F" w:rsidRDefault="004A6325">
            <w:pPr>
              <w:numPr>
                <w:ilvl w:val="0"/>
                <w:numId w:val="206"/>
              </w:numPr>
              <w:tabs>
                <w:tab w:val="left" w:pos="831"/>
              </w:tabs>
              <w:kinsoku w:val="0"/>
              <w:overflowPunct w:val="0"/>
              <w:autoSpaceDE w:val="0"/>
              <w:autoSpaceDN w:val="0"/>
              <w:adjustRightInd w:val="0"/>
              <w:spacing w:before="40" w:line="276" w:lineRule="auto"/>
              <w:contextualSpacing/>
              <w:rPr>
                <w:rFonts w:ascii="Times New Roman" w:eastAsia="Times New Roman" w:hAnsi="Times New Roman"/>
                <w:sz w:val="24"/>
                <w:szCs w:val="24"/>
                <w:lang w:val="en-ZW"/>
              </w:rPr>
            </w:pPr>
            <w:r w:rsidRPr="00AB647F">
              <w:rPr>
                <w:rFonts w:ascii="Times New Roman" w:hAnsi="Times New Roman"/>
                <w:bCs/>
                <w:sz w:val="24"/>
                <w:szCs w:val="24"/>
                <w:lang w:val="en-ZW"/>
              </w:rPr>
              <w:t>Apply   business legal aspects</w:t>
            </w:r>
          </w:p>
        </w:tc>
        <w:tc>
          <w:tcPr>
            <w:tcW w:w="1945" w:type="pct"/>
          </w:tcPr>
          <w:p w14:paraId="17647C72" w14:textId="77777777" w:rsidR="004A6325" w:rsidRPr="00AB647F" w:rsidRDefault="004A6325">
            <w:pPr>
              <w:numPr>
                <w:ilvl w:val="1"/>
                <w:numId w:val="213"/>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Forms of business ownership</w:t>
            </w:r>
          </w:p>
          <w:p w14:paraId="0506EF6B" w14:textId="77777777" w:rsidR="004A6325" w:rsidRPr="00AB647F" w:rsidRDefault="004A6325">
            <w:pPr>
              <w:numPr>
                <w:ilvl w:val="1"/>
                <w:numId w:val="213"/>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 xml:space="preserve">Business registration and licensing processing </w:t>
            </w:r>
          </w:p>
          <w:p w14:paraId="761B92B7" w14:textId="77777777" w:rsidR="004A6325" w:rsidRPr="00AB647F" w:rsidRDefault="004A6325">
            <w:pPr>
              <w:numPr>
                <w:ilvl w:val="1"/>
                <w:numId w:val="213"/>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 xml:space="preserve">Types of contracts and agreements </w:t>
            </w:r>
          </w:p>
          <w:p w14:paraId="1AD87530" w14:textId="77777777" w:rsidR="004A6325" w:rsidRPr="00AB647F" w:rsidRDefault="004A6325">
            <w:pPr>
              <w:numPr>
                <w:ilvl w:val="1"/>
                <w:numId w:val="213"/>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 xml:space="preserve">Employment laws </w:t>
            </w:r>
          </w:p>
          <w:p w14:paraId="7D146BE7" w14:textId="77777777" w:rsidR="004A6325" w:rsidRPr="00AB647F" w:rsidRDefault="004A6325">
            <w:pPr>
              <w:numPr>
                <w:ilvl w:val="1"/>
                <w:numId w:val="213"/>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Taxation laws</w:t>
            </w:r>
            <w:r w:rsidRPr="00AB647F">
              <w:rPr>
                <w:rFonts w:ascii="Times New Roman" w:eastAsia="MS Mincho" w:hAnsi="Times New Roman"/>
                <w:sz w:val="24"/>
                <w:szCs w:val="24"/>
                <w:lang w:val="en-ZW" w:eastAsia="ja-JP"/>
              </w:rPr>
              <w:t xml:space="preserve"> </w:t>
            </w:r>
          </w:p>
        </w:tc>
        <w:tc>
          <w:tcPr>
            <w:tcW w:w="1465" w:type="pct"/>
          </w:tcPr>
          <w:p w14:paraId="137C8956" w14:textId="77777777" w:rsidR="004A6325" w:rsidRPr="00AB647F" w:rsidRDefault="004A6325">
            <w:pPr>
              <w:widowControl w:val="0"/>
              <w:numPr>
                <w:ilvl w:val="0"/>
                <w:numId w:val="209"/>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Written Assessment</w:t>
            </w:r>
          </w:p>
          <w:p w14:paraId="2BAD6B01" w14:textId="77777777" w:rsidR="004A6325" w:rsidRPr="00AB647F" w:rsidRDefault="004A6325">
            <w:pPr>
              <w:widowControl w:val="0"/>
              <w:numPr>
                <w:ilvl w:val="0"/>
                <w:numId w:val="209"/>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 xml:space="preserve">Oral Questioning </w:t>
            </w:r>
          </w:p>
          <w:p w14:paraId="36EED922" w14:textId="77777777" w:rsidR="004A6325" w:rsidRPr="00AB647F" w:rsidRDefault="004A6325">
            <w:pPr>
              <w:widowControl w:val="0"/>
              <w:numPr>
                <w:ilvl w:val="0"/>
                <w:numId w:val="209"/>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Practical Assessment</w:t>
            </w:r>
          </w:p>
          <w:p w14:paraId="040CCA0B" w14:textId="77777777" w:rsidR="004A6325" w:rsidRPr="00AB647F" w:rsidRDefault="004A6325">
            <w:pPr>
              <w:widowControl w:val="0"/>
              <w:numPr>
                <w:ilvl w:val="0"/>
                <w:numId w:val="209"/>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Project</w:t>
            </w:r>
          </w:p>
          <w:p w14:paraId="79AFAF8E" w14:textId="77777777" w:rsidR="004A6325" w:rsidRPr="00AB647F" w:rsidRDefault="004A6325">
            <w:pPr>
              <w:widowControl w:val="0"/>
              <w:numPr>
                <w:ilvl w:val="0"/>
                <w:numId w:val="209"/>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Third party report</w:t>
            </w:r>
          </w:p>
          <w:p w14:paraId="63EED731" w14:textId="77777777" w:rsidR="004A6325" w:rsidRPr="00AB647F" w:rsidRDefault="004A6325">
            <w:pPr>
              <w:widowControl w:val="0"/>
              <w:numPr>
                <w:ilvl w:val="0"/>
                <w:numId w:val="209"/>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Portfolio of evidence</w:t>
            </w:r>
          </w:p>
          <w:p w14:paraId="5CC24F56" w14:textId="77777777" w:rsidR="004A6325" w:rsidRPr="00AB647F" w:rsidRDefault="004A6325" w:rsidP="006218ED">
            <w:pPr>
              <w:widowControl w:val="0"/>
              <w:tabs>
                <w:tab w:val="left" w:pos="720"/>
              </w:tabs>
              <w:adjustRightInd w:val="0"/>
              <w:spacing w:line="276" w:lineRule="auto"/>
              <w:ind w:left="360"/>
              <w:rPr>
                <w:rFonts w:ascii="Times New Roman" w:eastAsia="MS Mincho" w:hAnsi="Times New Roman"/>
                <w:sz w:val="24"/>
                <w:szCs w:val="24"/>
                <w:lang w:eastAsia="ja-JP"/>
              </w:rPr>
            </w:pPr>
          </w:p>
        </w:tc>
      </w:tr>
      <w:tr w:rsidR="004A6325" w:rsidRPr="00AB647F" w14:paraId="07A0A689" w14:textId="77777777" w:rsidTr="006218ED">
        <w:tc>
          <w:tcPr>
            <w:tcW w:w="1589" w:type="pct"/>
          </w:tcPr>
          <w:p w14:paraId="013AB1B5" w14:textId="77777777" w:rsidR="004A6325" w:rsidRPr="00AB647F" w:rsidRDefault="004A6325">
            <w:pPr>
              <w:numPr>
                <w:ilvl w:val="0"/>
                <w:numId w:val="206"/>
              </w:numPr>
              <w:tabs>
                <w:tab w:val="left" w:pos="831"/>
              </w:tabs>
              <w:kinsoku w:val="0"/>
              <w:overflowPunct w:val="0"/>
              <w:autoSpaceDE w:val="0"/>
              <w:autoSpaceDN w:val="0"/>
              <w:adjustRightInd w:val="0"/>
              <w:spacing w:before="40" w:line="276" w:lineRule="auto"/>
              <w:contextualSpacing/>
              <w:rPr>
                <w:rFonts w:ascii="Times New Roman" w:hAnsi="Times New Roman"/>
                <w:sz w:val="24"/>
                <w:szCs w:val="24"/>
                <w:lang w:val="en-ZW"/>
              </w:rPr>
            </w:pPr>
            <w:r w:rsidRPr="00AB647F">
              <w:rPr>
                <w:rFonts w:ascii="Times New Roman" w:hAnsi="Times New Roman"/>
                <w:sz w:val="24"/>
                <w:szCs w:val="24"/>
                <w:lang w:val="en-ZW"/>
              </w:rPr>
              <w:t xml:space="preserve">Innovate Business </w:t>
            </w:r>
            <w:r w:rsidRPr="00AB647F">
              <w:rPr>
                <w:rFonts w:ascii="Times New Roman" w:hAnsi="Times New Roman"/>
                <w:bCs/>
                <w:sz w:val="24"/>
                <w:szCs w:val="24"/>
                <w:lang w:val="en-ZW"/>
              </w:rPr>
              <w:t>Strategies</w:t>
            </w:r>
            <w:r w:rsidRPr="00AB647F">
              <w:rPr>
                <w:rFonts w:ascii="Times New Roman" w:hAnsi="Times New Roman"/>
                <w:sz w:val="24"/>
                <w:szCs w:val="24"/>
                <w:lang w:val="en-GB"/>
              </w:rPr>
              <w:t xml:space="preserve">  </w:t>
            </w:r>
          </w:p>
        </w:tc>
        <w:tc>
          <w:tcPr>
            <w:tcW w:w="1945" w:type="pct"/>
          </w:tcPr>
          <w:p w14:paraId="43C0221A" w14:textId="77777777" w:rsidR="004A6325" w:rsidRPr="00AB647F" w:rsidRDefault="004A6325">
            <w:pPr>
              <w:numPr>
                <w:ilvl w:val="1"/>
                <w:numId w:val="209"/>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 xml:space="preserve">Creativity in business </w:t>
            </w:r>
          </w:p>
          <w:p w14:paraId="3CE925E0" w14:textId="77777777" w:rsidR="004A6325" w:rsidRPr="00AB647F" w:rsidRDefault="004A6325">
            <w:pPr>
              <w:numPr>
                <w:ilvl w:val="1"/>
                <w:numId w:val="209"/>
              </w:numPr>
              <w:spacing w:before="40" w:line="276" w:lineRule="auto"/>
              <w:rPr>
                <w:rFonts w:ascii="Times New Roman" w:eastAsia="Tahoma" w:hAnsi="Times New Roman"/>
                <w:sz w:val="24"/>
                <w:szCs w:val="24"/>
              </w:rPr>
            </w:pPr>
            <w:r w:rsidRPr="00AB647F">
              <w:rPr>
                <w:rFonts w:ascii="Times New Roman" w:eastAsia="Tahoma" w:hAnsi="Times New Roman"/>
                <w:sz w:val="24"/>
                <w:szCs w:val="24"/>
              </w:rPr>
              <w:t xml:space="preserve">Innovative business strategies </w:t>
            </w:r>
          </w:p>
          <w:p w14:paraId="575ECCED" w14:textId="77777777" w:rsidR="004A6325" w:rsidRPr="00AB647F" w:rsidRDefault="004A6325">
            <w:pPr>
              <w:numPr>
                <w:ilvl w:val="1"/>
                <w:numId w:val="209"/>
              </w:numPr>
              <w:spacing w:before="40" w:line="276" w:lineRule="auto"/>
              <w:rPr>
                <w:rFonts w:ascii="Times New Roman" w:eastAsia="Tahoma" w:hAnsi="Times New Roman"/>
                <w:sz w:val="24"/>
                <w:szCs w:val="24"/>
              </w:rPr>
            </w:pPr>
            <w:r w:rsidRPr="00AB647F">
              <w:rPr>
                <w:rFonts w:ascii="Times New Roman" w:eastAsia="Tahoma" w:hAnsi="Times New Roman"/>
                <w:sz w:val="24"/>
                <w:szCs w:val="24"/>
                <w:lang w:val="en-ZW"/>
              </w:rPr>
              <w:t xml:space="preserve">Entrepreneurial </w:t>
            </w:r>
            <w:r w:rsidRPr="00AB647F">
              <w:rPr>
                <w:rFonts w:ascii="Times New Roman" w:eastAsia="Tahoma" w:hAnsi="Times New Roman"/>
                <w:sz w:val="24"/>
                <w:szCs w:val="24"/>
              </w:rPr>
              <w:t xml:space="preserve">Linkages </w:t>
            </w:r>
          </w:p>
          <w:p w14:paraId="6AE89608" w14:textId="77777777" w:rsidR="004A6325" w:rsidRPr="00AB647F" w:rsidRDefault="004A6325">
            <w:pPr>
              <w:numPr>
                <w:ilvl w:val="1"/>
                <w:numId w:val="209"/>
              </w:numPr>
              <w:spacing w:before="40" w:line="276" w:lineRule="auto"/>
              <w:rPr>
                <w:rFonts w:ascii="Times New Roman" w:eastAsia="MS Mincho" w:hAnsi="Times New Roman"/>
                <w:sz w:val="24"/>
                <w:szCs w:val="24"/>
                <w:lang w:val="en-ZW" w:eastAsia="ja-JP"/>
              </w:rPr>
            </w:pPr>
            <w:r w:rsidRPr="00AB647F">
              <w:rPr>
                <w:rFonts w:ascii="Times New Roman" w:eastAsia="Tahoma" w:hAnsi="Times New Roman"/>
                <w:sz w:val="24"/>
                <w:szCs w:val="24"/>
              </w:rPr>
              <w:t>ICT in business growth and development</w:t>
            </w:r>
            <w:r w:rsidRPr="00AB647F">
              <w:rPr>
                <w:rFonts w:ascii="Times New Roman" w:eastAsia="Times New Roman" w:hAnsi="Times New Roman"/>
                <w:sz w:val="24"/>
                <w:szCs w:val="24"/>
                <w:lang w:val="x-none" w:eastAsia="x-none"/>
              </w:rPr>
              <w:t xml:space="preserve"> </w:t>
            </w:r>
          </w:p>
        </w:tc>
        <w:tc>
          <w:tcPr>
            <w:tcW w:w="1465" w:type="pct"/>
          </w:tcPr>
          <w:p w14:paraId="77D0AD5C" w14:textId="77777777" w:rsidR="004A6325" w:rsidRPr="00AB647F" w:rsidRDefault="004A6325">
            <w:pPr>
              <w:widowControl w:val="0"/>
              <w:numPr>
                <w:ilvl w:val="0"/>
                <w:numId w:val="210"/>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Written Assessment</w:t>
            </w:r>
          </w:p>
          <w:p w14:paraId="1B979763" w14:textId="77777777" w:rsidR="004A6325" w:rsidRPr="00AB647F" w:rsidRDefault="004A6325">
            <w:pPr>
              <w:widowControl w:val="0"/>
              <w:numPr>
                <w:ilvl w:val="0"/>
                <w:numId w:val="210"/>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 xml:space="preserve">Oral Questioning </w:t>
            </w:r>
          </w:p>
          <w:p w14:paraId="21977946" w14:textId="77777777" w:rsidR="004A6325" w:rsidRPr="00AB647F" w:rsidRDefault="004A6325">
            <w:pPr>
              <w:widowControl w:val="0"/>
              <w:numPr>
                <w:ilvl w:val="0"/>
                <w:numId w:val="210"/>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Practical Assessment</w:t>
            </w:r>
          </w:p>
          <w:p w14:paraId="4B1430C5" w14:textId="77777777" w:rsidR="004A6325" w:rsidRPr="00AB647F" w:rsidRDefault="004A6325">
            <w:pPr>
              <w:widowControl w:val="0"/>
              <w:numPr>
                <w:ilvl w:val="0"/>
                <w:numId w:val="210"/>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Project</w:t>
            </w:r>
          </w:p>
          <w:p w14:paraId="609FD433" w14:textId="77777777" w:rsidR="004A6325" w:rsidRPr="00AB647F" w:rsidRDefault="004A6325">
            <w:pPr>
              <w:widowControl w:val="0"/>
              <w:numPr>
                <w:ilvl w:val="0"/>
                <w:numId w:val="210"/>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Third party report</w:t>
            </w:r>
          </w:p>
          <w:p w14:paraId="6E9C922C" w14:textId="77777777" w:rsidR="004A6325" w:rsidRPr="00F865B4" w:rsidRDefault="004A6325">
            <w:pPr>
              <w:widowControl w:val="0"/>
              <w:numPr>
                <w:ilvl w:val="0"/>
                <w:numId w:val="210"/>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Portfolio of evidence</w:t>
            </w:r>
          </w:p>
        </w:tc>
      </w:tr>
      <w:tr w:rsidR="004A6325" w:rsidRPr="00AB647F" w14:paraId="76F74169" w14:textId="77777777" w:rsidTr="006218ED">
        <w:tc>
          <w:tcPr>
            <w:tcW w:w="1589" w:type="pct"/>
          </w:tcPr>
          <w:p w14:paraId="392195AF" w14:textId="77777777" w:rsidR="004A6325" w:rsidRPr="00AB647F" w:rsidRDefault="004A6325">
            <w:pPr>
              <w:numPr>
                <w:ilvl w:val="0"/>
                <w:numId w:val="206"/>
              </w:numPr>
              <w:tabs>
                <w:tab w:val="left" w:pos="831"/>
              </w:tabs>
              <w:kinsoku w:val="0"/>
              <w:overflowPunct w:val="0"/>
              <w:autoSpaceDE w:val="0"/>
              <w:autoSpaceDN w:val="0"/>
              <w:adjustRightInd w:val="0"/>
              <w:spacing w:before="40" w:line="276" w:lineRule="auto"/>
              <w:contextualSpacing/>
              <w:rPr>
                <w:rFonts w:ascii="Times New Roman" w:hAnsi="Times New Roman"/>
                <w:sz w:val="24"/>
                <w:szCs w:val="24"/>
                <w:lang w:val="en-ZW"/>
              </w:rPr>
            </w:pPr>
            <w:r w:rsidRPr="00AB647F">
              <w:rPr>
                <w:rFonts w:ascii="Times New Roman" w:hAnsi="Times New Roman"/>
                <w:sz w:val="24"/>
                <w:szCs w:val="24"/>
                <w:lang w:val="en-GB"/>
              </w:rPr>
              <w:t>Develop a business plan</w:t>
            </w:r>
          </w:p>
        </w:tc>
        <w:tc>
          <w:tcPr>
            <w:tcW w:w="1945" w:type="pct"/>
          </w:tcPr>
          <w:p w14:paraId="58783217" w14:textId="77777777" w:rsidR="004A6325" w:rsidRPr="00AB647F" w:rsidRDefault="004A6325">
            <w:pPr>
              <w:numPr>
                <w:ilvl w:val="1"/>
                <w:numId w:val="205"/>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Business description</w:t>
            </w:r>
          </w:p>
          <w:p w14:paraId="16267C31" w14:textId="77777777" w:rsidR="004A6325" w:rsidRPr="00AB647F" w:rsidRDefault="004A6325">
            <w:pPr>
              <w:numPr>
                <w:ilvl w:val="1"/>
                <w:numId w:val="205"/>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Marketing plan</w:t>
            </w:r>
          </w:p>
          <w:p w14:paraId="5D77237D" w14:textId="77777777" w:rsidR="004A6325" w:rsidRPr="00AB647F" w:rsidRDefault="004A6325">
            <w:pPr>
              <w:numPr>
                <w:ilvl w:val="1"/>
                <w:numId w:val="205"/>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Organizational/Management plan</w:t>
            </w:r>
          </w:p>
          <w:p w14:paraId="3E995B63" w14:textId="77777777" w:rsidR="004A6325" w:rsidRPr="00AB647F" w:rsidRDefault="004A6325">
            <w:pPr>
              <w:numPr>
                <w:ilvl w:val="1"/>
                <w:numId w:val="205"/>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Production/operation plan</w:t>
            </w:r>
          </w:p>
          <w:p w14:paraId="1C53AACD" w14:textId="77777777" w:rsidR="004A6325" w:rsidRPr="00AB647F" w:rsidRDefault="004A6325">
            <w:pPr>
              <w:numPr>
                <w:ilvl w:val="1"/>
                <w:numId w:val="205"/>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Financial plan</w:t>
            </w:r>
          </w:p>
          <w:p w14:paraId="50CC3909" w14:textId="77777777" w:rsidR="004A6325" w:rsidRPr="00AB647F" w:rsidRDefault="004A6325">
            <w:pPr>
              <w:numPr>
                <w:ilvl w:val="1"/>
                <w:numId w:val="205"/>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Executive summary</w:t>
            </w:r>
          </w:p>
          <w:p w14:paraId="45B501CF" w14:textId="77777777" w:rsidR="004A6325" w:rsidRPr="00AB647F" w:rsidRDefault="004A6325">
            <w:pPr>
              <w:numPr>
                <w:ilvl w:val="1"/>
                <w:numId w:val="205"/>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Business plan presentation</w:t>
            </w:r>
          </w:p>
          <w:p w14:paraId="4C133F7C" w14:textId="77777777" w:rsidR="004A6325" w:rsidRPr="00AB647F" w:rsidRDefault="004A6325">
            <w:pPr>
              <w:numPr>
                <w:ilvl w:val="1"/>
                <w:numId w:val="205"/>
              </w:numPr>
              <w:spacing w:before="40" w:line="276" w:lineRule="auto"/>
              <w:rPr>
                <w:rFonts w:ascii="Times New Roman" w:eastAsia="Tahoma" w:hAnsi="Times New Roman"/>
                <w:sz w:val="24"/>
                <w:szCs w:val="24"/>
                <w:lang w:val="en-ZW"/>
              </w:rPr>
            </w:pPr>
            <w:r w:rsidRPr="00AB647F">
              <w:rPr>
                <w:rFonts w:ascii="Times New Roman" w:eastAsia="Tahoma" w:hAnsi="Times New Roman"/>
                <w:sz w:val="24"/>
                <w:szCs w:val="24"/>
                <w:lang w:val="en-ZW"/>
              </w:rPr>
              <w:t xml:space="preserve">Business idea incubation </w:t>
            </w:r>
          </w:p>
        </w:tc>
        <w:tc>
          <w:tcPr>
            <w:tcW w:w="1465" w:type="pct"/>
          </w:tcPr>
          <w:p w14:paraId="1977575C" w14:textId="77777777" w:rsidR="004A6325" w:rsidRPr="00AB647F" w:rsidRDefault="004A6325">
            <w:pPr>
              <w:widowControl w:val="0"/>
              <w:numPr>
                <w:ilvl w:val="0"/>
                <w:numId w:val="79"/>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Written Assessment</w:t>
            </w:r>
          </w:p>
          <w:p w14:paraId="125F19B3" w14:textId="77777777" w:rsidR="004A6325" w:rsidRPr="00AB647F" w:rsidRDefault="004A6325">
            <w:pPr>
              <w:widowControl w:val="0"/>
              <w:numPr>
                <w:ilvl w:val="0"/>
                <w:numId w:val="79"/>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 xml:space="preserve">Oral Questioning </w:t>
            </w:r>
          </w:p>
          <w:p w14:paraId="6569A11F" w14:textId="77777777" w:rsidR="004A6325" w:rsidRPr="00AB647F" w:rsidRDefault="004A6325">
            <w:pPr>
              <w:widowControl w:val="0"/>
              <w:numPr>
                <w:ilvl w:val="0"/>
                <w:numId w:val="79"/>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Practical Assessment</w:t>
            </w:r>
          </w:p>
          <w:p w14:paraId="20570BD7" w14:textId="77777777" w:rsidR="004A6325" w:rsidRPr="00AB647F" w:rsidRDefault="004A6325">
            <w:pPr>
              <w:widowControl w:val="0"/>
              <w:numPr>
                <w:ilvl w:val="0"/>
                <w:numId w:val="79"/>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Project</w:t>
            </w:r>
          </w:p>
          <w:p w14:paraId="466DE7F5" w14:textId="77777777" w:rsidR="004A6325" w:rsidRPr="00AB647F" w:rsidRDefault="004A6325">
            <w:pPr>
              <w:widowControl w:val="0"/>
              <w:numPr>
                <w:ilvl w:val="0"/>
                <w:numId w:val="79"/>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Third party report</w:t>
            </w:r>
          </w:p>
          <w:p w14:paraId="01688C55" w14:textId="77777777" w:rsidR="004A6325" w:rsidRPr="00AB647F" w:rsidRDefault="004A6325">
            <w:pPr>
              <w:widowControl w:val="0"/>
              <w:numPr>
                <w:ilvl w:val="0"/>
                <w:numId w:val="79"/>
              </w:numPr>
              <w:tabs>
                <w:tab w:val="left" w:pos="720"/>
              </w:tabs>
              <w:adjustRightInd w:val="0"/>
              <w:spacing w:line="276" w:lineRule="auto"/>
              <w:rPr>
                <w:rFonts w:ascii="Times New Roman" w:eastAsia="MS Mincho" w:hAnsi="Times New Roman"/>
                <w:sz w:val="24"/>
                <w:szCs w:val="24"/>
                <w:lang w:eastAsia="ja-JP"/>
              </w:rPr>
            </w:pPr>
            <w:r w:rsidRPr="00AB647F">
              <w:rPr>
                <w:rFonts w:ascii="Times New Roman" w:eastAsia="MS Mincho" w:hAnsi="Times New Roman"/>
                <w:sz w:val="24"/>
                <w:szCs w:val="24"/>
                <w:lang w:eastAsia="ja-JP"/>
              </w:rPr>
              <w:t>Portfolio of evidence</w:t>
            </w:r>
          </w:p>
          <w:p w14:paraId="22DC42B1" w14:textId="77777777" w:rsidR="004A6325" w:rsidRPr="00AB647F" w:rsidRDefault="004A6325" w:rsidP="006218ED">
            <w:pPr>
              <w:widowControl w:val="0"/>
              <w:tabs>
                <w:tab w:val="left" w:pos="720"/>
              </w:tabs>
              <w:adjustRightInd w:val="0"/>
              <w:spacing w:line="276" w:lineRule="auto"/>
              <w:ind w:left="360"/>
              <w:rPr>
                <w:rFonts w:ascii="Times New Roman" w:eastAsia="MS Mincho" w:hAnsi="Times New Roman"/>
                <w:sz w:val="24"/>
                <w:szCs w:val="24"/>
                <w:lang w:eastAsia="ja-JP"/>
              </w:rPr>
            </w:pPr>
          </w:p>
        </w:tc>
      </w:tr>
    </w:tbl>
    <w:p w14:paraId="06955EEF" w14:textId="77777777" w:rsidR="004A6325" w:rsidRPr="00AB647F" w:rsidRDefault="004A6325" w:rsidP="004A6325">
      <w:pPr>
        <w:spacing w:after="0" w:line="276" w:lineRule="auto"/>
        <w:rPr>
          <w:rFonts w:ascii="Times New Roman" w:eastAsia="Calibri" w:hAnsi="Times New Roman" w:cs="Times New Roman"/>
          <w:b/>
          <w:kern w:val="0"/>
          <w:sz w:val="24"/>
          <w:szCs w:val="24"/>
          <w:lang w:val="en-GB"/>
          <w14:ligatures w14:val="none"/>
        </w:rPr>
      </w:pPr>
    </w:p>
    <w:p w14:paraId="2B67A368" w14:textId="77777777" w:rsidR="004A6325" w:rsidRPr="00AB647F" w:rsidRDefault="004A6325" w:rsidP="004A6325">
      <w:pPr>
        <w:spacing w:after="0" w:line="276" w:lineRule="auto"/>
        <w:rPr>
          <w:rFonts w:ascii="Times New Roman" w:eastAsia="Calibri" w:hAnsi="Times New Roman" w:cs="Times New Roman"/>
          <w:b/>
          <w:kern w:val="0"/>
          <w:sz w:val="24"/>
          <w:szCs w:val="24"/>
          <w:lang w:val="en-GB"/>
          <w14:ligatures w14:val="none"/>
        </w:rPr>
      </w:pPr>
      <w:r w:rsidRPr="00AB647F">
        <w:rPr>
          <w:rFonts w:ascii="Times New Roman" w:eastAsia="Calibri" w:hAnsi="Times New Roman" w:cs="Times New Roman"/>
          <w:b/>
          <w:kern w:val="0"/>
          <w:sz w:val="24"/>
          <w:szCs w:val="24"/>
          <w:lang w:val="en-GB"/>
          <w14:ligatures w14:val="none"/>
        </w:rPr>
        <w:t>Suggested Delivery Methods</w:t>
      </w:r>
    </w:p>
    <w:p w14:paraId="41F4A98B" w14:textId="77777777" w:rsidR="004A6325" w:rsidRPr="00AB647F" w:rsidRDefault="004A6325">
      <w:pPr>
        <w:numPr>
          <w:ilvl w:val="0"/>
          <w:numId w:val="197"/>
        </w:numPr>
        <w:spacing w:after="0" w:line="276" w:lineRule="auto"/>
        <w:contextualSpacing/>
        <w:rPr>
          <w:rFonts w:ascii="Times New Roman" w:eastAsia="Times New Roman" w:hAnsi="Times New Roman" w:cs="Times New Roman"/>
          <w:kern w:val="0"/>
          <w:sz w:val="24"/>
          <w:szCs w:val="24"/>
          <w:lang w:val="en-GB"/>
          <w14:ligatures w14:val="none"/>
        </w:rPr>
      </w:pPr>
      <w:r w:rsidRPr="00AB647F">
        <w:rPr>
          <w:rFonts w:ascii="Times New Roman" w:eastAsia="Times New Roman" w:hAnsi="Times New Roman" w:cs="Times New Roman"/>
          <w:kern w:val="0"/>
          <w:sz w:val="24"/>
          <w:szCs w:val="24"/>
          <w:lang w:val="en-GB"/>
          <w14:ligatures w14:val="none"/>
        </w:rPr>
        <w:t>Case studies</w:t>
      </w:r>
    </w:p>
    <w:p w14:paraId="62190E63" w14:textId="77777777" w:rsidR="004A6325" w:rsidRPr="00AB647F" w:rsidRDefault="004A6325">
      <w:pPr>
        <w:numPr>
          <w:ilvl w:val="0"/>
          <w:numId w:val="197"/>
        </w:numPr>
        <w:spacing w:after="0" w:line="276" w:lineRule="auto"/>
        <w:contextualSpacing/>
        <w:rPr>
          <w:rFonts w:ascii="Times New Roman" w:eastAsia="Times New Roman" w:hAnsi="Times New Roman" w:cs="Times New Roman"/>
          <w:kern w:val="0"/>
          <w:sz w:val="24"/>
          <w:szCs w:val="24"/>
          <w:lang w:val="en-GB"/>
          <w14:ligatures w14:val="none"/>
        </w:rPr>
      </w:pPr>
      <w:r w:rsidRPr="00AB647F">
        <w:rPr>
          <w:rFonts w:ascii="Times New Roman" w:eastAsia="Times New Roman" w:hAnsi="Times New Roman" w:cs="Times New Roman"/>
          <w:kern w:val="0"/>
          <w:sz w:val="24"/>
          <w:szCs w:val="24"/>
          <w:lang w:val="en-GB"/>
          <w14:ligatures w14:val="none"/>
        </w:rPr>
        <w:t>Field trips</w:t>
      </w:r>
    </w:p>
    <w:p w14:paraId="7649E472" w14:textId="77777777" w:rsidR="004A6325" w:rsidRPr="00AB647F" w:rsidRDefault="004A6325">
      <w:pPr>
        <w:numPr>
          <w:ilvl w:val="0"/>
          <w:numId w:val="197"/>
        </w:numPr>
        <w:spacing w:after="0" w:line="276" w:lineRule="auto"/>
        <w:contextualSpacing/>
        <w:rPr>
          <w:rFonts w:ascii="Times New Roman" w:eastAsia="Times New Roman" w:hAnsi="Times New Roman" w:cs="Times New Roman"/>
          <w:kern w:val="0"/>
          <w:sz w:val="24"/>
          <w:szCs w:val="24"/>
          <w:lang w:val="en-GB"/>
          <w14:ligatures w14:val="none"/>
        </w:rPr>
      </w:pPr>
      <w:r w:rsidRPr="00AB647F">
        <w:rPr>
          <w:rFonts w:ascii="Times New Roman" w:eastAsia="Times New Roman" w:hAnsi="Times New Roman" w:cs="Times New Roman"/>
          <w:kern w:val="0"/>
          <w:sz w:val="24"/>
          <w:szCs w:val="24"/>
          <w:lang w:val="en-GB"/>
          <w14:ligatures w14:val="none"/>
        </w:rPr>
        <w:t>Group Discussions</w:t>
      </w:r>
    </w:p>
    <w:p w14:paraId="0BCDEC9E" w14:textId="77777777" w:rsidR="004A6325" w:rsidRPr="00AB647F" w:rsidRDefault="004A6325">
      <w:pPr>
        <w:numPr>
          <w:ilvl w:val="0"/>
          <w:numId w:val="197"/>
        </w:numPr>
        <w:spacing w:after="0" w:line="276" w:lineRule="auto"/>
        <w:contextualSpacing/>
        <w:rPr>
          <w:rFonts w:ascii="Times New Roman" w:eastAsia="Times New Roman" w:hAnsi="Times New Roman" w:cs="Times New Roman"/>
          <w:kern w:val="0"/>
          <w:sz w:val="24"/>
          <w:szCs w:val="24"/>
          <w:lang w:val="en-GB"/>
          <w14:ligatures w14:val="none"/>
        </w:rPr>
      </w:pPr>
      <w:r w:rsidRPr="00AB647F">
        <w:rPr>
          <w:rFonts w:ascii="Times New Roman" w:eastAsia="Times New Roman" w:hAnsi="Times New Roman" w:cs="Times New Roman"/>
          <w:kern w:val="0"/>
          <w:sz w:val="24"/>
          <w:szCs w:val="24"/>
          <w:lang w:val="en-GB"/>
          <w14:ligatures w14:val="none"/>
        </w:rPr>
        <w:t>Demonstration</w:t>
      </w:r>
    </w:p>
    <w:p w14:paraId="75FB1EF8" w14:textId="77777777" w:rsidR="004A6325" w:rsidRPr="00AB647F" w:rsidRDefault="004A6325">
      <w:pPr>
        <w:numPr>
          <w:ilvl w:val="0"/>
          <w:numId w:val="197"/>
        </w:numPr>
        <w:kinsoku w:val="0"/>
        <w:overflowPunct w:val="0"/>
        <w:spacing w:before="1" w:after="0" w:line="276" w:lineRule="auto"/>
        <w:contextualSpacing/>
        <w:rPr>
          <w:rFonts w:ascii="Times New Roman" w:eastAsia="Times New Roman" w:hAnsi="Times New Roman" w:cs="Times New Roman"/>
          <w:kern w:val="0"/>
          <w:sz w:val="24"/>
          <w:szCs w:val="24"/>
          <w:lang w:val="en-GB"/>
          <w14:ligatures w14:val="none"/>
        </w:rPr>
      </w:pPr>
      <w:r w:rsidRPr="00AB647F">
        <w:rPr>
          <w:rFonts w:ascii="Times New Roman" w:eastAsia="Times New Roman" w:hAnsi="Times New Roman" w:cs="Times New Roman"/>
          <w:kern w:val="0"/>
          <w:sz w:val="24"/>
          <w:szCs w:val="24"/>
          <w:lang w:val="en-GB"/>
          <w14:ligatures w14:val="none"/>
        </w:rPr>
        <w:t>Team training</w:t>
      </w:r>
    </w:p>
    <w:p w14:paraId="3DE00B6D" w14:textId="77777777" w:rsidR="004A6325" w:rsidRPr="00AB647F" w:rsidRDefault="004A6325">
      <w:pPr>
        <w:numPr>
          <w:ilvl w:val="0"/>
          <w:numId w:val="197"/>
        </w:numPr>
        <w:kinsoku w:val="0"/>
        <w:overflowPunct w:val="0"/>
        <w:spacing w:before="1" w:after="0" w:line="276" w:lineRule="auto"/>
        <w:contextualSpacing/>
        <w:rPr>
          <w:rFonts w:ascii="Times New Roman" w:eastAsia="Times New Roman" w:hAnsi="Times New Roman" w:cs="Times New Roman"/>
          <w:kern w:val="0"/>
          <w:sz w:val="24"/>
          <w:szCs w:val="24"/>
          <w:lang w:val="en-GB"/>
          <w14:ligatures w14:val="none"/>
        </w:rPr>
      </w:pPr>
      <w:r w:rsidRPr="00AB647F">
        <w:rPr>
          <w:rFonts w:ascii="Times New Roman" w:eastAsia="Times New Roman" w:hAnsi="Times New Roman" w:cs="Times New Roman"/>
          <w:kern w:val="0"/>
          <w:sz w:val="24"/>
          <w:szCs w:val="24"/>
          <w:lang w:val="en-GB"/>
          <w14:ligatures w14:val="none"/>
        </w:rPr>
        <w:t>Guest speakers</w:t>
      </w:r>
    </w:p>
    <w:p w14:paraId="57232DD6" w14:textId="77777777" w:rsidR="004A6325" w:rsidRPr="00AB647F" w:rsidRDefault="004A6325" w:rsidP="004A6325">
      <w:pPr>
        <w:spacing w:after="0" w:line="276" w:lineRule="auto"/>
        <w:rPr>
          <w:rFonts w:ascii="Times New Roman" w:eastAsia="Calibri" w:hAnsi="Times New Roman" w:cs="Times New Roman"/>
          <w:b/>
          <w:kern w:val="0"/>
          <w:sz w:val="24"/>
          <w:szCs w:val="24"/>
          <w:lang w:val="en-GB"/>
          <w14:ligatures w14:val="none"/>
        </w:rPr>
      </w:pPr>
    </w:p>
    <w:p w14:paraId="7BA25164" w14:textId="77777777" w:rsidR="004A6325" w:rsidRPr="00AB647F" w:rsidRDefault="004A6325" w:rsidP="004A6325">
      <w:pPr>
        <w:kinsoku w:val="0"/>
        <w:overflowPunct w:val="0"/>
        <w:spacing w:before="12" w:after="0" w:line="276" w:lineRule="auto"/>
        <w:ind w:right="3927"/>
        <w:rPr>
          <w:rFonts w:ascii="Times New Roman" w:eastAsia="Calibri" w:hAnsi="Times New Roman" w:cs="Times New Roman"/>
          <w:b/>
          <w:kern w:val="0"/>
          <w:sz w:val="24"/>
          <w:szCs w:val="24"/>
          <w:lang w:val="en-GB"/>
          <w14:ligatures w14:val="none"/>
        </w:rPr>
      </w:pPr>
      <w:r w:rsidRPr="00AB647F">
        <w:rPr>
          <w:rFonts w:ascii="Times New Roman" w:eastAsia="Calibri" w:hAnsi="Times New Roman" w:cs="Times New Roman"/>
          <w:b/>
          <w:kern w:val="0"/>
          <w:sz w:val="24"/>
          <w:szCs w:val="24"/>
          <w:lang w:val="en-GB"/>
          <w14:ligatures w14:val="none"/>
        </w:rPr>
        <w:t xml:space="preserve">Recommended Resources for 25 Trainees </w:t>
      </w:r>
    </w:p>
    <w:p w14:paraId="1D1963B0" w14:textId="77777777" w:rsidR="004A6325" w:rsidRPr="00AB647F" w:rsidRDefault="004A6325" w:rsidP="004A6325">
      <w:pPr>
        <w:kinsoku w:val="0"/>
        <w:overflowPunct w:val="0"/>
        <w:spacing w:before="12" w:after="0" w:line="276" w:lineRule="auto"/>
        <w:ind w:right="3927"/>
        <w:rPr>
          <w:rFonts w:ascii="Times New Roman" w:eastAsia="Calibri" w:hAnsi="Times New Roman" w:cs="Times New Roman"/>
          <w:b/>
          <w:kern w:val="0"/>
          <w:sz w:val="24"/>
          <w:szCs w:val="24"/>
          <w:lang w:val="en-GB"/>
          <w14:ligatures w14:val="none"/>
        </w:rPr>
      </w:pPr>
    </w:p>
    <w:tbl>
      <w:tblPr>
        <w:tblW w:w="9352" w:type="dxa"/>
        <w:tblInd w:w="-144" w:type="dxa"/>
        <w:tblCellMar>
          <w:top w:w="14" w:type="dxa"/>
          <w:left w:w="144" w:type="dxa"/>
          <w:right w:w="115" w:type="dxa"/>
        </w:tblCellMar>
        <w:tblLook w:val="04A0" w:firstRow="1" w:lastRow="0" w:firstColumn="1" w:lastColumn="0" w:noHBand="0" w:noVBand="1"/>
      </w:tblPr>
      <w:tblGrid>
        <w:gridCol w:w="1357"/>
        <w:gridCol w:w="2048"/>
        <w:gridCol w:w="2892"/>
        <w:gridCol w:w="1266"/>
        <w:gridCol w:w="1789"/>
      </w:tblGrid>
      <w:tr w:rsidR="004A6325" w:rsidRPr="00AB647F" w14:paraId="1C6C34CD" w14:textId="77777777" w:rsidTr="006218ED">
        <w:trPr>
          <w:trHeight w:val="1250"/>
        </w:trPr>
        <w:tc>
          <w:tcPr>
            <w:tcW w:w="1251" w:type="dxa"/>
            <w:tcBorders>
              <w:top w:val="single" w:sz="4" w:space="0" w:color="000000"/>
              <w:left w:val="single" w:sz="4" w:space="0" w:color="000000"/>
              <w:bottom w:val="single" w:sz="4" w:space="0" w:color="000000"/>
              <w:right w:val="single" w:sz="4" w:space="0" w:color="000000"/>
            </w:tcBorders>
            <w:vAlign w:val="center"/>
          </w:tcPr>
          <w:p w14:paraId="7212223D"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S/No. </w:t>
            </w:r>
          </w:p>
        </w:tc>
        <w:tc>
          <w:tcPr>
            <w:tcW w:w="2111" w:type="dxa"/>
            <w:tcBorders>
              <w:top w:val="single" w:sz="4" w:space="0" w:color="000000"/>
              <w:left w:val="single" w:sz="4" w:space="0" w:color="000000"/>
              <w:bottom w:val="single" w:sz="4" w:space="0" w:color="000000"/>
              <w:right w:val="single" w:sz="4" w:space="0" w:color="000000"/>
            </w:tcBorders>
            <w:vAlign w:val="center"/>
          </w:tcPr>
          <w:p w14:paraId="3CB86D0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Category/Item </w:t>
            </w:r>
          </w:p>
        </w:tc>
        <w:tc>
          <w:tcPr>
            <w:tcW w:w="2892" w:type="dxa"/>
            <w:tcBorders>
              <w:top w:val="single" w:sz="4" w:space="0" w:color="000000"/>
              <w:left w:val="single" w:sz="4" w:space="0" w:color="000000"/>
              <w:bottom w:val="single" w:sz="4" w:space="0" w:color="000000"/>
              <w:right w:val="single" w:sz="4" w:space="0" w:color="000000"/>
            </w:tcBorders>
            <w:vAlign w:val="center"/>
          </w:tcPr>
          <w:p w14:paraId="0A3C8556" w14:textId="77777777" w:rsidR="004A6325" w:rsidRPr="00AB647F" w:rsidRDefault="004A6325" w:rsidP="006218ED">
            <w:pPr>
              <w:spacing w:after="112"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Description/ </w:t>
            </w:r>
          </w:p>
          <w:p w14:paraId="4ED3E02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Specifications </w:t>
            </w:r>
          </w:p>
        </w:tc>
        <w:tc>
          <w:tcPr>
            <w:tcW w:w="1292" w:type="dxa"/>
            <w:tcBorders>
              <w:top w:val="single" w:sz="4" w:space="0" w:color="000000"/>
              <w:left w:val="single" w:sz="4" w:space="0" w:color="000000"/>
              <w:bottom w:val="single" w:sz="4" w:space="0" w:color="000000"/>
              <w:right w:val="single" w:sz="4" w:space="0" w:color="000000"/>
            </w:tcBorders>
            <w:vAlign w:val="center"/>
          </w:tcPr>
          <w:p w14:paraId="314AFC9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Quantity </w:t>
            </w:r>
          </w:p>
        </w:tc>
        <w:tc>
          <w:tcPr>
            <w:tcW w:w="1806" w:type="dxa"/>
            <w:tcBorders>
              <w:top w:val="single" w:sz="4" w:space="0" w:color="000000"/>
              <w:left w:val="single" w:sz="4" w:space="0" w:color="000000"/>
              <w:bottom w:val="single" w:sz="4" w:space="0" w:color="000000"/>
              <w:right w:val="single" w:sz="4" w:space="0" w:color="000000"/>
            </w:tcBorders>
            <w:vAlign w:val="center"/>
          </w:tcPr>
          <w:p w14:paraId="24C88D63" w14:textId="77777777" w:rsidR="004A6325" w:rsidRPr="00AB647F" w:rsidRDefault="004A6325" w:rsidP="006218ED">
            <w:pPr>
              <w:spacing w:after="112"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Recommended </w:t>
            </w:r>
          </w:p>
          <w:p w14:paraId="3CE4DDB7" w14:textId="77777777" w:rsidR="004A6325" w:rsidRPr="00AB647F" w:rsidRDefault="004A6325" w:rsidP="006218ED">
            <w:pPr>
              <w:spacing w:after="11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Ratio </w:t>
            </w:r>
          </w:p>
          <w:p w14:paraId="331A8BA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(Item: Trainee) </w:t>
            </w:r>
          </w:p>
        </w:tc>
      </w:tr>
      <w:tr w:rsidR="004A6325" w:rsidRPr="00AB647F" w14:paraId="1BEADDFF" w14:textId="77777777" w:rsidTr="006218ED">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7E32599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A </w:t>
            </w:r>
          </w:p>
        </w:tc>
        <w:tc>
          <w:tcPr>
            <w:tcW w:w="2111" w:type="dxa"/>
            <w:tcBorders>
              <w:top w:val="single" w:sz="4" w:space="0" w:color="000000"/>
              <w:left w:val="single" w:sz="4" w:space="0" w:color="000000"/>
              <w:bottom w:val="single" w:sz="4" w:space="0" w:color="000000"/>
              <w:right w:val="single" w:sz="4" w:space="0" w:color="000000"/>
            </w:tcBorders>
            <w:vAlign w:val="center"/>
          </w:tcPr>
          <w:p w14:paraId="6CA4BE4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Learning Materials  </w:t>
            </w:r>
          </w:p>
        </w:tc>
        <w:tc>
          <w:tcPr>
            <w:tcW w:w="2892" w:type="dxa"/>
            <w:tcBorders>
              <w:top w:val="single" w:sz="4" w:space="0" w:color="000000"/>
              <w:left w:val="single" w:sz="4" w:space="0" w:color="000000"/>
              <w:bottom w:val="single" w:sz="4" w:space="0" w:color="000000"/>
              <w:right w:val="single" w:sz="4" w:space="0" w:color="000000"/>
            </w:tcBorders>
            <w:vAlign w:val="center"/>
          </w:tcPr>
          <w:p w14:paraId="072415A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292" w:type="dxa"/>
            <w:tcBorders>
              <w:top w:val="single" w:sz="4" w:space="0" w:color="000000"/>
              <w:left w:val="single" w:sz="4" w:space="0" w:color="000000"/>
              <w:bottom w:val="single" w:sz="4" w:space="0" w:color="000000"/>
              <w:right w:val="single" w:sz="4" w:space="0" w:color="000000"/>
            </w:tcBorders>
            <w:vAlign w:val="center"/>
          </w:tcPr>
          <w:p w14:paraId="0E5EED7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806" w:type="dxa"/>
            <w:tcBorders>
              <w:top w:val="single" w:sz="4" w:space="0" w:color="000000"/>
              <w:left w:val="single" w:sz="4" w:space="0" w:color="000000"/>
              <w:bottom w:val="single" w:sz="4" w:space="0" w:color="000000"/>
              <w:right w:val="single" w:sz="4" w:space="0" w:color="000000"/>
            </w:tcBorders>
            <w:vAlign w:val="center"/>
          </w:tcPr>
          <w:p w14:paraId="6AC82972"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r>
      <w:tr w:rsidR="004A6325" w:rsidRPr="00AB647F" w14:paraId="03D44765" w14:textId="77777777" w:rsidTr="006218ED">
        <w:tblPrEx>
          <w:tblCellMar>
            <w:top w:w="4" w:type="dxa"/>
            <w:right w:w="108" w:type="dxa"/>
          </w:tblCellMar>
        </w:tblPrEx>
        <w:trPr>
          <w:trHeight w:val="1409"/>
        </w:trPr>
        <w:tc>
          <w:tcPr>
            <w:tcW w:w="1251" w:type="dxa"/>
            <w:tcBorders>
              <w:top w:val="single" w:sz="4" w:space="0" w:color="000000"/>
              <w:left w:val="single" w:sz="4" w:space="0" w:color="000000"/>
              <w:bottom w:val="single" w:sz="4" w:space="0" w:color="000000"/>
              <w:right w:val="single" w:sz="4" w:space="0" w:color="000000"/>
            </w:tcBorders>
            <w:vAlign w:val="center"/>
          </w:tcPr>
          <w:p w14:paraId="1C53428D" w14:textId="77777777" w:rsidR="004A6325" w:rsidRPr="00AB647F" w:rsidRDefault="004A6325">
            <w:pPr>
              <w:numPr>
                <w:ilvl w:val="0"/>
                <w:numId w:val="214"/>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412CD691"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Textbooks </w:t>
            </w:r>
          </w:p>
        </w:tc>
        <w:tc>
          <w:tcPr>
            <w:tcW w:w="2892" w:type="dxa"/>
            <w:tcBorders>
              <w:top w:val="single" w:sz="4" w:space="0" w:color="000000"/>
              <w:left w:val="single" w:sz="4" w:space="0" w:color="000000"/>
              <w:bottom w:val="single" w:sz="4" w:space="0" w:color="000000"/>
              <w:right w:val="single" w:sz="4" w:space="0" w:color="000000"/>
            </w:tcBorders>
            <w:vAlign w:val="center"/>
          </w:tcPr>
          <w:p w14:paraId="70304D1E"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The Lean Startup by Eric Ries.</w:t>
            </w:r>
          </w:p>
          <w:p w14:paraId="080B6CF1"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p>
          <w:p w14:paraId="395F028A"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Zero to One by Peter Thiel</w:t>
            </w:r>
          </w:p>
          <w:p w14:paraId="0CF12953"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p>
          <w:p w14:paraId="1ACB09AE"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Start with Why by Simon Sinek</w:t>
            </w:r>
          </w:p>
        </w:tc>
        <w:tc>
          <w:tcPr>
            <w:tcW w:w="1292" w:type="dxa"/>
            <w:tcBorders>
              <w:top w:val="single" w:sz="4" w:space="0" w:color="000000"/>
              <w:left w:val="single" w:sz="4" w:space="0" w:color="000000"/>
              <w:bottom w:val="single" w:sz="4" w:space="0" w:color="000000"/>
              <w:right w:val="single" w:sz="4" w:space="0" w:color="000000"/>
            </w:tcBorders>
            <w:vAlign w:val="center"/>
          </w:tcPr>
          <w:p w14:paraId="7A3F1859"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10 pcs</w:t>
            </w:r>
          </w:p>
          <w:p w14:paraId="6195FAC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51C191A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09FDC82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10 pcs</w:t>
            </w:r>
          </w:p>
          <w:p w14:paraId="67F540A2"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46BD8255"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10 pcs</w:t>
            </w:r>
          </w:p>
          <w:p w14:paraId="6F3DDDE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c>
          <w:tcPr>
            <w:tcW w:w="1806" w:type="dxa"/>
            <w:tcBorders>
              <w:top w:val="single" w:sz="4" w:space="0" w:color="000000"/>
              <w:left w:val="single" w:sz="4" w:space="0" w:color="000000"/>
              <w:bottom w:val="single" w:sz="4" w:space="0" w:color="000000"/>
              <w:right w:val="single" w:sz="4" w:space="0" w:color="000000"/>
            </w:tcBorders>
            <w:vAlign w:val="center"/>
          </w:tcPr>
          <w:p w14:paraId="3376DDC1"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1:3</w:t>
            </w:r>
          </w:p>
          <w:p w14:paraId="7226123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3996F29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6EE6A1C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1:3</w:t>
            </w:r>
          </w:p>
          <w:p w14:paraId="20D9AF0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5A1C8811"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1:3</w:t>
            </w:r>
          </w:p>
          <w:p w14:paraId="139CDCE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r>
      <w:tr w:rsidR="004A6325" w:rsidRPr="00AB647F" w14:paraId="1700B7F1" w14:textId="77777777" w:rsidTr="006218ED">
        <w:tblPrEx>
          <w:tblCellMar>
            <w:top w:w="4" w:type="dxa"/>
            <w:right w:w="108" w:type="dxa"/>
          </w:tblCellMar>
        </w:tblPrEx>
        <w:trPr>
          <w:trHeight w:val="960"/>
        </w:trPr>
        <w:tc>
          <w:tcPr>
            <w:tcW w:w="1251" w:type="dxa"/>
            <w:tcBorders>
              <w:top w:val="single" w:sz="4" w:space="0" w:color="000000"/>
              <w:left w:val="single" w:sz="4" w:space="0" w:color="000000"/>
              <w:bottom w:val="single" w:sz="4" w:space="0" w:color="000000"/>
              <w:right w:val="single" w:sz="4" w:space="0" w:color="000000"/>
            </w:tcBorders>
            <w:vAlign w:val="center"/>
          </w:tcPr>
          <w:p w14:paraId="01C39243" w14:textId="77777777" w:rsidR="004A6325" w:rsidRPr="00AB647F" w:rsidRDefault="004A6325" w:rsidP="006218ED">
            <w:pPr>
              <w:spacing w:after="0" w:line="276" w:lineRule="auto"/>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B</w:t>
            </w:r>
          </w:p>
        </w:tc>
        <w:tc>
          <w:tcPr>
            <w:tcW w:w="2111" w:type="dxa"/>
            <w:tcBorders>
              <w:top w:val="single" w:sz="4" w:space="0" w:color="000000"/>
              <w:left w:val="single" w:sz="4" w:space="0" w:color="000000"/>
              <w:bottom w:val="single" w:sz="4" w:space="0" w:color="000000"/>
              <w:right w:val="single" w:sz="4" w:space="0" w:color="000000"/>
            </w:tcBorders>
            <w:vAlign w:val="center"/>
          </w:tcPr>
          <w:p w14:paraId="46CEBA0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Learning Facilities &amp; infrastructure </w:t>
            </w:r>
          </w:p>
        </w:tc>
        <w:tc>
          <w:tcPr>
            <w:tcW w:w="2892" w:type="dxa"/>
            <w:tcBorders>
              <w:top w:val="single" w:sz="4" w:space="0" w:color="000000"/>
              <w:left w:val="single" w:sz="4" w:space="0" w:color="000000"/>
              <w:bottom w:val="single" w:sz="4" w:space="0" w:color="000000"/>
              <w:right w:val="single" w:sz="4" w:space="0" w:color="000000"/>
            </w:tcBorders>
            <w:vAlign w:val="center"/>
          </w:tcPr>
          <w:p w14:paraId="03C3866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292" w:type="dxa"/>
            <w:tcBorders>
              <w:top w:val="single" w:sz="4" w:space="0" w:color="000000"/>
              <w:left w:val="single" w:sz="4" w:space="0" w:color="000000"/>
              <w:bottom w:val="single" w:sz="4" w:space="0" w:color="000000"/>
              <w:right w:val="single" w:sz="4" w:space="0" w:color="000000"/>
            </w:tcBorders>
            <w:vAlign w:val="center"/>
          </w:tcPr>
          <w:p w14:paraId="7F07B81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806" w:type="dxa"/>
            <w:tcBorders>
              <w:top w:val="single" w:sz="4" w:space="0" w:color="000000"/>
              <w:left w:val="single" w:sz="4" w:space="0" w:color="000000"/>
              <w:bottom w:val="single" w:sz="4" w:space="0" w:color="000000"/>
              <w:right w:val="single" w:sz="4" w:space="0" w:color="000000"/>
            </w:tcBorders>
            <w:vAlign w:val="center"/>
          </w:tcPr>
          <w:p w14:paraId="662E3DAB"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r>
      <w:tr w:rsidR="004A6325" w:rsidRPr="00AB647F" w14:paraId="3FCAFD84" w14:textId="77777777" w:rsidTr="006218ED">
        <w:tblPrEx>
          <w:tblCellMar>
            <w:top w:w="4" w:type="dxa"/>
            <w:right w:w="108" w:type="dxa"/>
          </w:tblCellMar>
        </w:tblPrEx>
        <w:trPr>
          <w:trHeight w:val="542"/>
        </w:trPr>
        <w:tc>
          <w:tcPr>
            <w:tcW w:w="1251" w:type="dxa"/>
            <w:tcBorders>
              <w:top w:val="single" w:sz="4" w:space="0" w:color="000000"/>
              <w:left w:val="single" w:sz="4" w:space="0" w:color="000000"/>
              <w:bottom w:val="single" w:sz="4" w:space="0" w:color="000000"/>
              <w:right w:val="single" w:sz="4" w:space="0" w:color="000000"/>
            </w:tcBorders>
            <w:vAlign w:val="center"/>
          </w:tcPr>
          <w:p w14:paraId="119D64D5" w14:textId="77777777" w:rsidR="004A6325" w:rsidRPr="00AB647F" w:rsidRDefault="004A6325">
            <w:pPr>
              <w:numPr>
                <w:ilvl w:val="0"/>
                <w:numId w:val="214"/>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5E31EF6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Lecture/theory room </w:t>
            </w:r>
          </w:p>
        </w:tc>
        <w:tc>
          <w:tcPr>
            <w:tcW w:w="2892" w:type="dxa"/>
            <w:tcBorders>
              <w:top w:val="single" w:sz="4" w:space="0" w:color="000000"/>
              <w:left w:val="single" w:sz="4" w:space="0" w:color="000000"/>
              <w:bottom w:val="single" w:sz="4" w:space="0" w:color="000000"/>
              <w:right w:val="single" w:sz="4" w:space="0" w:color="000000"/>
            </w:tcBorders>
            <w:vAlign w:val="center"/>
          </w:tcPr>
          <w:p w14:paraId="3CBA532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60m</w:t>
            </w:r>
            <w:r w:rsidRPr="00AB647F">
              <w:rPr>
                <w:rFonts w:ascii="Times New Roman" w:eastAsia="Times New Roman" w:hAnsi="Times New Roman" w:cs="Times New Roman"/>
                <w:kern w:val="0"/>
                <w:sz w:val="24"/>
                <w:szCs w:val="24"/>
                <w:vertAlign w:val="superscript"/>
                <w14:ligatures w14:val="none"/>
              </w:rPr>
              <w:t>2</w:t>
            </w:r>
            <w:r w:rsidRPr="00AB647F">
              <w:rPr>
                <w:rFonts w:ascii="Times New Roman" w:eastAsia="Times New Roman" w:hAnsi="Times New Roman" w:cs="Times New Roman"/>
                <w:kern w:val="0"/>
                <w:sz w:val="24"/>
                <w:szCs w:val="24"/>
                <w14:ligatures w14:val="none"/>
              </w:rPr>
              <w:t xml:space="preserve"> </w:t>
            </w:r>
          </w:p>
        </w:tc>
        <w:tc>
          <w:tcPr>
            <w:tcW w:w="1292" w:type="dxa"/>
            <w:tcBorders>
              <w:top w:val="single" w:sz="4" w:space="0" w:color="000000"/>
              <w:left w:val="single" w:sz="4" w:space="0" w:color="000000"/>
              <w:bottom w:val="single" w:sz="4" w:space="0" w:color="000000"/>
              <w:right w:val="single" w:sz="4" w:space="0" w:color="000000"/>
            </w:tcBorders>
            <w:vAlign w:val="center"/>
          </w:tcPr>
          <w:p w14:paraId="5315E2D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 </w:t>
            </w:r>
          </w:p>
        </w:tc>
        <w:tc>
          <w:tcPr>
            <w:tcW w:w="1806" w:type="dxa"/>
            <w:tcBorders>
              <w:top w:val="single" w:sz="4" w:space="0" w:color="000000"/>
              <w:left w:val="single" w:sz="4" w:space="0" w:color="000000"/>
              <w:bottom w:val="single" w:sz="4" w:space="0" w:color="000000"/>
              <w:right w:val="single" w:sz="4" w:space="0" w:color="000000"/>
            </w:tcBorders>
            <w:vAlign w:val="center"/>
          </w:tcPr>
          <w:p w14:paraId="09ACA88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1:25 </w:t>
            </w:r>
          </w:p>
        </w:tc>
      </w:tr>
      <w:tr w:rsidR="004A6325" w:rsidRPr="00AB647F" w14:paraId="1C73D4D8" w14:textId="77777777" w:rsidTr="006218ED">
        <w:tblPrEx>
          <w:tblCellMar>
            <w:top w:w="4" w:type="dxa"/>
            <w:right w:w="108" w:type="dxa"/>
          </w:tblCellMar>
        </w:tblPrEx>
        <w:trPr>
          <w:trHeight w:val="542"/>
        </w:trPr>
        <w:tc>
          <w:tcPr>
            <w:tcW w:w="1251" w:type="dxa"/>
            <w:tcBorders>
              <w:top w:val="single" w:sz="4" w:space="0" w:color="000000"/>
              <w:left w:val="single" w:sz="4" w:space="0" w:color="000000"/>
              <w:bottom w:val="single" w:sz="4" w:space="0" w:color="000000"/>
              <w:right w:val="single" w:sz="4" w:space="0" w:color="000000"/>
            </w:tcBorders>
            <w:vAlign w:val="center"/>
          </w:tcPr>
          <w:p w14:paraId="696C980D" w14:textId="77777777" w:rsidR="004A6325" w:rsidRPr="00AB647F" w:rsidRDefault="004A6325">
            <w:pPr>
              <w:numPr>
                <w:ilvl w:val="0"/>
                <w:numId w:val="214"/>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0612288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Computer workshop</w:t>
            </w:r>
          </w:p>
        </w:tc>
        <w:tc>
          <w:tcPr>
            <w:tcW w:w="2892" w:type="dxa"/>
            <w:tcBorders>
              <w:top w:val="single" w:sz="4" w:space="0" w:color="000000"/>
              <w:left w:val="single" w:sz="4" w:space="0" w:color="000000"/>
              <w:bottom w:val="single" w:sz="4" w:space="0" w:color="000000"/>
              <w:right w:val="single" w:sz="4" w:space="0" w:color="000000"/>
            </w:tcBorders>
            <w:vAlign w:val="center"/>
          </w:tcPr>
          <w:p w14:paraId="01A99BE9"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160 m</w:t>
            </w:r>
            <w:r w:rsidRPr="00AB647F">
              <w:rPr>
                <w:rFonts w:ascii="Times New Roman" w:eastAsia="Times New Roman" w:hAnsi="Times New Roman" w:cs="Times New Roman"/>
                <w:kern w:val="0"/>
                <w:sz w:val="24"/>
                <w:szCs w:val="24"/>
                <w:vertAlign w:val="superscript"/>
                <w14:ligatures w14:val="none"/>
              </w:rPr>
              <w:t>2</w:t>
            </w:r>
          </w:p>
        </w:tc>
        <w:tc>
          <w:tcPr>
            <w:tcW w:w="1292" w:type="dxa"/>
            <w:tcBorders>
              <w:top w:val="single" w:sz="4" w:space="0" w:color="000000"/>
              <w:left w:val="single" w:sz="4" w:space="0" w:color="000000"/>
              <w:bottom w:val="single" w:sz="4" w:space="0" w:color="000000"/>
              <w:right w:val="single" w:sz="4" w:space="0" w:color="000000"/>
            </w:tcBorders>
            <w:vAlign w:val="center"/>
          </w:tcPr>
          <w:p w14:paraId="62CEFD7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06" w:type="dxa"/>
            <w:tcBorders>
              <w:top w:val="single" w:sz="4" w:space="0" w:color="000000"/>
              <w:left w:val="single" w:sz="4" w:space="0" w:color="000000"/>
              <w:bottom w:val="single" w:sz="4" w:space="0" w:color="000000"/>
              <w:right w:val="single" w:sz="4" w:space="0" w:color="000000"/>
            </w:tcBorders>
            <w:vAlign w:val="center"/>
          </w:tcPr>
          <w:p w14:paraId="39DE33B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1:25 </w:t>
            </w:r>
          </w:p>
        </w:tc>
      </w:tr>
      <w:tr w:rsidR="004A6325" w:rsidRPr="00AB647F" w14:paraId="3373DF30"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22B92DA0" w14:textId="77777777" w:rsidR="004A6325" w:rsidRPr="00AB647F" w:rsidRDefault="004A6325">
            <w:pPr>
              <w:numPr>
                <w:ilvl w:val="0"/>
                <w:numId w:val="214"/>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35180DB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Computers</w:t>
            </w:r>
          </w:p>
        </w:tc>
        <w:tc>
          <w:tcPr>
            <w:tcW w:w="2892" w:type="dxa"/>
            <w:tcBorders>
              <w:top w:val="single" w:sz="4" w:space="0" w:color="000000"/>
              <w:left w:val="single" w:sz="4" w:space="0" w:color="000000"/>
              <w:bottom w:val="single" w:sz="4" w:space="0" w:color="000000"/>
              <w:right w:val="single" w:sz="4" w:space="0" w:color="000000"/>
            </w:tcBorders>
            <w:vAlign w:val="center"/>
          </w:tcPr>
          <w:p w14:paraId="76D3275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Operating System: 64-bit Windows 11 or 10 version 1809 or above</w:t>
            </w:r>
          </w:p>
          <w:p w14:paraId="1D98B96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Processor: 2.5 GHz (3+ GHz recommended), </w:t>
            </w:r>
          </w:p>
          <w:p w14:paraId="070D6FE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Memory: 8 GB (32GB recommended)</w:t>
            </w:r>
          </w:p>
          <w:p w14:paraId="2989947B"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Disk space: 10 GB</w:t>
            </w:r>
          </w:p>
          <w:p w14:paraId="1E11FDB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Display: 1920 x 1080 resolution </w:t>
            </w:r>
          </w:p>
          <w:p w14:paraId="333E1BF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Display Card: 2 GB GPU (8 GB recommended) and DirectX 11 compliant (DirectX 12 recommended)</w:t>
            </w:r>
          </w:p>
        </w:tc>
        <w:tc>
          <w:tcPr>
            <w:tcW w:w="1292" w:type="dxa"/>
            <w:tcBorders>
              <w:top w:val="single" w:sz="4" w:space="0" w:color="000000"/>
              <w:left w:val="single" w:sz="4" w:space="0" w:color="000000"/>
              <w:bottom w:val="single" w:sz="4" w:space="0" w:color="000000"/>
              <w:right w:val="single" w:sz="4" w:space="0" w:color="000000"/>
            </w:tcBorders>
            <w:vAlign w:val="center"/>
          </w:tcPr>
          <w:p w14:paraId="70C369BB"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 25 pcs</w:t>
            </w:r>
          </w:p>
        </w:tc>
        <w:tc>
          <w:tcPr>
            <w:tcW w:w="1806" w:type="dxa"/>
            <w:tcBorders>
              <w:top w:val="single" w:sz="4" w:space="0" w:color="000000"/>
              <w:left w:val="single" w:sz="4" w:space="0" w:color="000000"/>
              <w:bottom w:val="single" w:sz="4" w:space="0" w:color="000000"/>
              <w:right w:val="single" w:sz="4" w:space="0" w:color="000000"/>
            </w:tcBorders>
            <w:vAlign w:val="center"/>
          </w:tcPr>
          <w:p w14:paraId="13BC2213"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 1:1</w:t>
            </w:r>
          </w:p>
        </w:tc>
      </w:tr>
      <w:tr w:rsidR="004A6325" w:rsidRPr="00AB647F" w14:paraId="353C9918"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7F45F552" w14:textId="77777777" w:rsidR="004A6325" w:rsidRPr="00AB647F" w:rsidRDefault="004A6325">
            <w:pPr>
              <w:numPr>
                <w:ilvl w:val="0"/>
                <w:numId w:val="214"/>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39E1568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Projector</w:t>
            </w:r>
          </w:p>
        </w:tc>
        <w:tc>
          <w:tcPr>
            <w:tcW w:w="2892" w:type="dxa"/>
            <w:tcBorders>
              <w:top w:val="single" w:sz="4" w:space="0" w:color="000000"/>
              <w:left w:val="single" w:sz="4" w:space="0" w:color="000000"/>
              <w:bottom w:val="single" w:sz="4" w:space="0" w:color="000000"/>
              <w:right w:val="single" w:sz="4" w:space="0" w:color="000000"/>
            </w:tcBorders>
            <w:vAlign w:val="center"/>
          </w:tcPr>
          <w:p w14:paraId="14C1701B"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high-resolution projectors with HDMI input</w:t>
            </w:r>
          </w:p>
        </w:tc>
        <w:tc>
          <w:tcPr>
            <w:tcW w:w="1292" w:type="dxa"/>
            <w:tcBorders>
              <w:top w:val="single" w:sz="4" w:space="0" w:color="000000"/>
              <w:left w:val="single" w:sz="4" w:space="0" w:color="000000"/>
              <w:bottom w:val="single" w:sz="4" w:space="0" w:color="000000"/>
              <w:right w:val="single" w:sz="4" w:space="0" w:color="000000"/>
            </w:tcBorders>
            <w:vAlign w:val="center"/>
          </w:tcPr>
          <w:p w14:paraId="5BF6875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06" w:type="dxa"/>
            <w:tcBorders>
              <w:top w:val="single" w:sz="4" w:space="0" w:color="000000"/>
              <w:left w:val="single" w:sz="4" w:space="0" w:color="000000"/>
              <w:bottom w:val="single" w:sz="4" w:space="0" w:color="000000"/>
              <w:right w:val="single" w:sz="4" w:space="0" w:color="000000"/>
            </w:tcBorders>
            <w:vAlign w:val="center"/>
          </w:tcPr>
          <w:p w14:paraId="1BB2CBA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1:25</w:t>
            </w:r>
          </w:p>
        </w:tc>
      </w:tr>
      <w:tr w:rsidR="004A6325" w:rsidRPr="00AB647F" w14:paraId="45CF3E2E"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70CA011C" w14:textId="77777777" w:rsidR="004A6325" w:rsidRPr="00AB647F" w:rsidRDefault="004A6325">
            <w:pPr>
              <w:numPr>
                <w:ilvl w:val="0"/>
                <w:numId w:val="214"/>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109995B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Smartboard/Smart TV</w:t>
            </w:r>
          </w:p>
        </w:tc>
        <w:tc>
          <w:tcPr>
            <w:tcW w:w="2892" w:type="dxa"/>
            <w:tcBorders>
              <w:top w:val="single" w:sz="4" w:space="0" w:color="000000"/>
              <w:left w:val="single" w:sz="4" w:space="0" w:color="000000"/>
              <w:bottom w:val="single" w:sz="4" w:space="0" w:color="000000"/>
              <w:right w:val="single" w:sz="4" w:space="0" w:color="000000"/>
            </w:tcBorders>
            <w:vAlign w:val="center"/>
          </w:tcPr>
          <w:p w14:paraId="6F127C8D"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Specifications: 77-inch interactive whiteboard with touch and pen functionality.</w:t>
            </w:r>
          </w:p>
        </w:tc>
        <w:tc>
          <w:tcPr>
            <w:tcW w:w="1292" w:type="dxa"/>
            <w:tcBorders>
              <w:top w:val="single" w:sz="4" w:space="0" w:color="000000"/>
              <w:left w:val="single" w:sz="4" w:space="0" w:color="000000"/>
              <w:bottom w:val="single" w:sz="4" w:space="0" w:color="000000"/>
              <w:right w:val="single" w:sz="4" w:space="0" w:color="000000"/>
            </w:tcBorders>
            <w:vAlign w:val="center"/>
          </w:tcPr>
          <w:p w14:paraId="334127F5"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06" w:type="dxa"/>
            <w:tcBorders>
              <w:top w:val="single" w:sz="4" w:space="0" w:color="000000"/>
              <w:left w:val="single" w:sz="4" w:space="0" w:color="000000"/>
              <w:bottom w:val="single" w:sz="4" w:space="0" w:color="000000"/>
              <w:right w:val="single" w:sz="4" w:space="0" w:color="000000"/>
            </w:tcBorders>
            <w:vAlign w:val="center"/>
          </w:tcPr>
          <w:p w14:paraId="65A6A9D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1:25</w:t>
            </w:r>
          </w:p>
        </w:tc>
      </w:tr>
      <w:tr w:rsidR="004A6325" w:rsidRPr="00AB647F" w14:paraId="38298A79"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3A913BB6" w14:textId="77777777" w:rsidR="004A6325" w:rsidRPr="00AB647F" w:rsidRDefault="004A6325">
            <w:pPr>
              <w:numPr>
                <w:ilvl w:val="0"/>
                <w:numId w:val="214"/>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70AC762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Whiteboard</w:t>
            </w:r>
          </w:p>
        </w:tc>
        <w:tc>
          <w:tcPr>
            <w:tcW w:w="2892" w:type="dxa"/>
            <w:tcBorders>
              <w:top w:val="single" w:sz="4" w:space="0" w:color="000000"/>
              <w:left w:val="single" w:sz="4" w:space="0" w:color="000000"/>
              <w:bottom w:val="single" w:sz="4" w:space="0" w:color="000000"/>
              <w:right w:val="single" w:sz="4" w:space="0" w:color="000000"/>
            </w:tcBorders>
            <w:vAlign w:val="center"/>
          </w:tcPr>
          <w:p w14:paraId="233DA97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Traditional whiteboard</w:t>
            </w:r>
          </w:p>
        </w:tc>
        <w:tc>
          <w:tcPr>
            <w:tcW w:w="1292" w:type="dxa"/>
            <w:tcBorders>
              <w:top w:val="single" w:sz="4" w:space="0" w:color="000000"/>
              <w:left w:val="single" w:sz="4" w:space="0" w:color="000000"/>
              <w:bottom w:val="single" w:sz="4" w:space="0" w:color="000000"/>
              <w:right w:val="single" w:sz="4" w:space="0" w:color="000000"/>
            </w:tcBorders>
            <w:vAlign w:val="center"/>
          </w:tcPr>
          <w:p w14:paraId="0F9BC281"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06" w:type="dxa"/>
            <w:tcBorders>
              <w:top w:val="single" w:sz="4" w:space="0" w:color="000000"/>
              <w:left w:val="single" w:sz="4" w:space="0" w:color="000000"/>
              <w:bottom w:val="single" w:sz="4" w:space="0" w:color="000000"/>
              <w:right w:val="single" w:sz="4" w:space="0" w:color="000000"/>
            </w:tcBorders>
            <w:vAlign w:val="center"/>
          </w:tcPr>
          <w:p w14:paraId="65819B23"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1:25</w:t>
            </w:r>
          </w:p>
        </w:tc>
      </w:tr>
      <w:tr w:rsidR="004A6325" w:rsidRPr="00AB647F" w14:paraId="4C8D4D17"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2CB207FE" w14:textId="77777777" w:rsidR="004A6325" w:rsidRPr="00AB647F" w:rsidRDefault="004A6325">
            <w:pPr>
              <w:numPr>
                <w:ilvl w:val="0"/>
                <w:numId w:val="214"/>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44E9726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Printers</w:t>
            </w:r>
          </w:p>
        </w:tc>
        <w:tc>
          <w:tcPr>
            <w:tcW w:w="2892" w:type="dxa"/>
            <w:tcBorders>
              <w:top w:val="single" w:sz="4" w:space="0" w:color="000000"/>
              <w:left w:val="single" w:sz="4" w:space="0" w:color="000000"/>
              <w:bottom w:val="single" w:sz="4" w:space="0" w:color="000000"/>
              <w:right w:val="single" w:sz="4" w:space="0" w:color="000000"/>
            </w:tcBorders>
            <w:vAlign w:val="center"/>
          </w:tcPr>
          <w:p w14:paraId="4AD72FDD"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With Print, Copy, Scan and Fax</w:t>
            </w:r>
          </w:p>
        </w:tc>
        <w:tc>
          <w:tcPr>
            <w:tcW w:w="1292" w:type="dxa"/>
            <w:tcBorders>
              <w:top w:val="single" w:sz="4" w:space="0" w:color="000000"/>
              <w:left w:val="single" w:sz="4" w:space="0" w:color="000000"/>
              <w:bottom w:val="single" w:sz="4" w:space="0" w:color="000000"/>
              <w:right w:val="single" w:sz="4" w:space="0" w:color="000000"/>
            </w:tcBorders>
            <w:vAlign w:val="center"/>
          </w:tcPr>
          <w:p w14:paraId="3C54059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2</w:t>
            </w:r>
          </w:p>
        </w:tc>
        <w:tc>
          <w:tcPr>
            <w:tcW w:w="1806" w:type="dxa"/>
            <w:tcBorders>
              <w:top w:val="single" w:sz="4" w:space="0" w:color="000000"/>
              <w:left w:val="single" w:sz="4" w:space="0" w:color="000000"/>
              <w:bottom w:val="single" w:sz="4" w:space="0" w:color="000000"/>
              <w:right w:val="single" w:sz="4" w:space="0" w:color="000000"/>
            </w:tcBorders>
            <w:vAlign w:val="center"/>
          </w:tcPr>
          <w:p w14:paraId="7E66E5DD"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1:13</w:t>
            </w:r>
          </w:p>
        </w:tc>
      </w:tr>
      <w:tr w:rsidR="004A6325" w:rsidRPr="00AB647F" w14:paraId="43F4996B"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63D3444B" w14:textId="77777777" w:rsidR="004A6325" w:rsidRPr="00AB647F" w:rsidRDefault="004A6325" w:rsidP="006218ED">
            <w:pPr>
              <w:spacing w:after="0" w:line="276" w:lineRule="auto"/>
              <w:ind w:left="720" w:right="211"/>
              <w:contextualSpacing/>
              <w:rPr>
                <w:rFonts w:ascii="Times New Roman" w:eastAsia="Times New Roman" w:hAnsi="Times New Roman" w:cs="Times New Roman"/>
                <w:b/>
                <w:bCs/>
                <w:kern w:val="0"/>
                <w:sz w:val="24"/>
                <w:szCs w:val="24"/>
                <w:lang w:val="en-ZW"/>
                <w14:ligatures w14:val="none"/>
              </w:rPr>
            </w:pPr>
            <w:r w:rsidRPr="00AB647F">
              <w:rPr>
                <w:rFonts w:ascii="Times New Roman" w:eastAsia="Times New Roman" w:hAnsi="Times New Roman" w:cs="Times New Roman"/>
                <w:b/>
                <w:bCs/>
                <w:kern w:val="0"/>
                <w:sz w:val="24"/>
                <w:szCs w:val="24"/>
                <w:lang w:val="en-ZW"/>
                <w14:ligatures w14:val="none"/>
              </w:rPr>
              <w:t>C</w:t>
            </w:r>
          </w:p>
        </w:tc>
        <w:tc>
          <w:tcPr>
            <w:tcW w:w="2111" w:type="dxa"/>
            <w:tcBorders>
              <w:top w:val="single" w:sz="4" w:space="0" w:color="000000"/>
              <w:left w:val="single" w:sz="4" w:space="0" w:color="000000"/>
              <w:bottom w:val="single" w:sz="4" w:space="0" w:color="000000"/>
              <w:right w:val="single" w:sz="4" w:space="0" w:color="000000"/>
            </w:tcBorders>
            <w:vAlign w:val="center"/>
          </w:tcPr>
          <w:p w14:paraId="3AEFE263"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Software</w:t>
            </w:r>
          </w:p>
        </w:tc>
        <w:tc>
          <w:tcPr>
            <w:tcW w:w="2892" w:type="dxa"/>
            <w:tcBorders>
              <w:top w:val="single" w:sz="4" w:space="0" w:color="000000"/>
              <w:left w:val="single" w:sz="4" w:space="0" w:color="000000"/>
              <w:bottom w:val="single" w:sz="4" w:space="0" w:color="000000"/>
              <w:right w:val="single" w:sz="4" w:space="0" w:color="000000"/>
            </w:tcBorders>
            <w:vAlign w:val="center"/>
          </w:tcPr>
          <w:p w14:paraId="1FCCD472"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292" w:type="dxa"/>
            <w:tcBorders>
              <w:top w:val="single" w:sz="4" w:space="0" w:color="000000"/>
              <w:left w:val="single" w:sz="4" w:space="0" w:color="000000"/>
              <w:bottom w:val="single" w:sz="4" w:space="0" w:color="000000"/>
              <w:right w:val="single" w:sz="4" w:space="0" w:color="000000"/>
            </w:tcBorders>
            <w:vAlign w:val="center"/>
          </w:tcPr>
          <w:p w14:paraId="0FFEE32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c>
          <w:tcPr>
            <w:tcW w:w="1806" w:type="dxa"/>
            <w:tcBorders>
              <w:top w:val="single" w:sz="4" w:space="0" w:color="000000"/>
              <w:left w:val="single" w:sz="4" w:space="0" w:color="000000"/>
              <w:bottom w:val="single" w:sz="4" w:space="0" w:color="000000"/>
              <w:right w:val="single" w:sz="4" w:space="0" w:color="000000"/>
            </w:tcBorders>
            <w:vAlign w:val="center"/>
          </w:tcPr>
          <w:p w14:paraId="405CD21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r>
      <w:tr w:rsidR="004A6325" w:rsidRPr="00AB647F" w14:paraId="7A88CCFB"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19AE6847" w14:textId="77777777" w:rsidR="004A6325" w:rsidRPr="00AB647F" w:rsidRDefault="004A6325">
            <w:pPr>
              <w:numPr>
                <w:ilvl w:val="0"/>
                <w:numId w:val="214"/>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52E32D6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Operating systems</w:t>
            </w:r>
          </w:p>
        </w:tc>
        <w:tc>
          <w:tcPr>
            <w:tcW w:w="2892" w:type="dxa"/>
            <w:tcBorders>
              <w:top w:val="single" w:sz="4" w:space="0" w:color="000000"/>
              <w:left w:val="single" w:sz="4" w:space="0" w:color="000000"/>
              <w:bottom w:val="single" w:sz="4" w:space="0" w:color="000000"/>
              <w:right w:val="single" w:sz="4" w:space="0" w:color="000000"/>
            </w:tcBorders>
            <w:vAlign w:val="center"/>
          </w:tcPr>
          <w:p w14:paraId="7052B34B"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Windows/Linux/Macintosh Operating System</w:t>
            </w:r>
          </w:p>
          <w:p w14:paraId="2FB53863"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c>
          <w:tcPr>
            <w:tcW w:w="1292" w:type="dxa"/>
            <w:tcBorders>
              <w:top w:val="single" w:sz="4" w:space="0" w:color="000000"/>
              <w:left w:val="single" w:sz="4" w:space="0" w:color="000000"/>
              <w:bottom w:val="single" w:sz="4" w:space="0" w:color="000000"/>
              <w:right w:val="single" w:sz="4" w:space="0" w:color="000000"/>
            </w:tcBorders>
            <w:vAlign w:val="center"/>
          </w:tcPr>
          <w:p w14:paraId="5640F66B"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Installed in 25 computers</w:t>
            </w:r>
          </w:p>
        </w:tc>
        <w:tc>
          <w:tcPr>
            <w:tcW w:w="1806" w:type="dxa"/>
            <w:tcBorders>
              <w:top w:val="single" w:sz="4" w:space="0" w:color="000000"/>
              <w:left w:val="single" w:sz="4" w:space="0" w:color="000000"/>
              <w:bottom w:val="single" w:sz="4" w:space="0" w:color="000000"/>
              <w:right w:val="single" w:sz="4" w:space="0" w:color="000000"/>
            </w:tcBorders>
            <w:vAlign w:val="center"/>
          </w:tcPr>
          <w:p w14:paraId="153A598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4A6325" w:rsidRPr="00AB647F" w14:paraId="23464BD4"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6D2CA394" w14:textId="77777777" w:rsidR="004A6325" w:rsidRPr="00AB647F" w:rsidRDefault="004A6325">
            <w:pPr>
              <w:numPr>
                <w:ilvl w:val="0"/>
                <w:numId w:val="214"/>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648C6245"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Web Browsers</w:t>
            </w:r>
          </w:p>
        </w:tc>
        <w:tc>
          <w:tcPr>
            <w:tcW w:w="2892" w:type="dxa"/>
            <w:tcBorders>
              <w:top w:val="single" w:sz="4" w:space="0" w:color="000000"/>
              <w:left w:val="single" w:sz="4" w:space="0" w:color="000000"/>
              <w:bottom w:val="single" w:sz="4" w:space="0" w:color="000000"/>
              <w:right w:val="single" w:sz="4" w:space="0" w:color="000000"/>
            </w:tcBorders>
            <w:vAlign w:val="center"/>
          </w:tcPr>
          <w:p w14:paraId="78A2D47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Chrome, Firefox, Edge, Safari</w:t>
            </w:r>
          </w:p>
        </w:tc>
        <w:tc>
          <w:tcPr>
            <w:tcW w:w="1292" w:type="dxa"/>
            <w:tcBorders>
              <w:top w:val="single" w:sz="4" w:space="0" w:color="000000"/>
              <w:left w:val="single" w:sz="4" w:space="0" w:color="000000"/>
              <w:bottom w:val="single" w:sz="4" w:space="0" w:color="000000"/>
              <w:right w:val="single" w:sz="4" w:space="0" w:color="000000"/>
            </w:tcBorders>
            <w:vAlign w:val="center"/>
          </w:tcPr>
          <w:p w14:paraId="19BEE76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Installed in 25 computers</w:t>
            </w:r>
          </w:p>
        </w:tc>
        <w:tc>
          <w:tcPr>
            <w:tcW w:w="1806" w:type="dxa"/>
            <w:tcBorders>
              <w:top w:val="single" w:sz="4" w:space="0" w:color="000000"/>
              <w:left w:val="single" w:sz="4" w:space="0" w:color="000000"/>
              <w:bottom w:val="single" w:sz="4" w:space="0" w:color="000000"/>
              <w:right w:val="single" w:sz="4" w:space="0" w:color="000000"/>
            </w:tcBorders>
            <w:vAlign w:val="center"/>
          </w:tcPr>
          <w:p w14:paraId="4BC0172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4A6325" w:rsidRPr="00AB647F" w14:paraId="5012BEA8"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5AD7D11E" w14:textId="77777777" w:rsidR="004A6325" w:rsidRPr="00AB647F" w:rsidRDefault="004A6325">
            <w:pPr>
              <w:numPr>
                <w:ilvl w:val="0"/>
                <w:numId w:val="214"/>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247E423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Software for business planning</w:t>
            </w:r>
          </w:p>
        </w:tc>
        <w:tc>
          <w:tcPr>
            <w:tcW w:w="2892" w:type="dxa"/>
            <w:tcBorders>
              <w:top w:val="single" w:sz="4" w:space="0" w:color="000000"/>
              <w:left w:val="single" w:sz="4" w:space="0" w:color="000000"/>
              <w:bottom w:val="single" w:sz="4" w:space="0" w:color="000000"/>
              <w:right w:val="single" w:sz="4" w:space="0" w:color="000000"/>
            </w:tcBorders>
            <w:vAlign w:val="center"/>
          </w:tcPr>
          <w:p w14:paraId="1ABF1B6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roofErr w:type="spellStart"/>
            <w:r w:rsidRPr="00AB647F">
              <w:rPr>
                <w:rFonts w:ascii="Times New Roman" w:eastAsia="Times New Roman" w:hAnsi="Times New Roman" w:cs="Times New Roman"/>
                <w:kern w:val="0"/>
                <w:sz w:val="24"/>
                <w:szCs w:val="24"/>
                <w14:ligatures w14:val="none"/>
              </w:rPr>
              <w:t>LivePlan</w:t>
            </w:r>
            <w:proofErr w:type="spellEnd"/>
            <w:r w:rsidRPr="00AB647F">
              <w:rPr>
                <w:rFonts w:ascii="Times New Roman" w:eastAsia="Times New Roman" w:hAnsi="Times New Roman" w:cs="Times New Roman"/>
                <w:kern w:val="0"/>
                <w:sz w:val="24"/>
                <w:szCs w:val="24"/>
                <w14:ligatures w14:val="none"/>
              </w:rPr>
              <w:t xml:space="preserve">, </w:t>
            </w:r>
            <w:proofErr w:type="spellStart"/>
            <w:r w:rsidRPr="00AB647F">
              <w:rPr>
                <w:rFonts w:ascii="Times New Roman" w:eastAsia="Times New Roman" w:hAnsi="Times New Roman" w:cs="Times New Roman"/>
                <w:kern w:val="0"/>
                <w:sz w:val="24"/>
                <w:szCs w:val="24"/>
                <w14:ligatures w14:val="none"/>
              </w:rPr>
              <w:t>Bizplan</w:t>
            </w:r>
            <w:proofErr w:type="spellEnd"/>
          </w:p>
        </w:tc>
        <w:tc>
          <w:tcPr>
            <w:tcW w:w="1292" w:type="dxa"/>
            <w:tcBorders>
              <w:top w:val="single" w:sz="4" w:space="0" w:color="000000"/>
              <w:left w:val="single" w:sz="4" w:space="0" w:color="000000"/>
              <w:bottom w:val="single" w:sz="4" w:space="0" w:color="000000"/>
              <w:right w:val="single" w:sz="4" w:space="0" w:color="000000"/>
            </w:tcBorders>
            <w:vAlign w:val="center"/>
          </w:tcPr>
          <w:p w14:paraId="308B6669"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Installed in 25 computers</w:t>
            </w:r>
          </w:p>
        </w:tc>
        <w:tc>
          <w:tcPr>
            <w:tcW w:w="1806" w:type="dxa"/>
            <w:tcBorders>
              <w:top w:val="single" w:sz="4" w:space="0" w:color="000000"/>
              <w:left w:val="single" w:sz="4" w:space="0" w:color="000000"/>
              <w:bottom w:val="single" w:sz="4" w:space="0" w:color="000000"/>
              <w:right w:val="single" w:sz="4" w:space="0" w:color="000000"/>
            </w:tcBorders>
            <w:vAlign w:val="center"/>
          </w:tcPr>
          <w:p w14:paraId="6EE486C2"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4A6325" w:rsidRPr="00AB647F" w14:paraId="0803957A"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7A29085F" w14:textId="77777777" w:rsidR="004A6325" w:rsidRPr="00AB647F" w:rsidRDefault="004A6325">
            <w:pPr>
              <w:numPr>
                <w:ilvl w:val="0"/>
                <w:numId w:val="214"/>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13332072"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Market research tools</w:t>
            </w:r>
          </w:p>
        </w:tc>
        <w:tc>
          <w:tcPr>
            <w:tcW w:w="2892" w:type="dxa"/>
            <w:tcBorders>
              <w:top w:val="single" w:sz="4" w:space="0" w:color="000000"/>
              <w:left w:val="single" w:sz="4" w:space="0" w:color="000000"/>
              <w:bottom w:val="single" w:sz="4" w:space="0" w:color="000000"/>
              <w:right w:val="single" w:sz="4" w:space="0" w:color="000000"/>
            </w:tcBorders>
            <w:vAlign w:val="center"/>
          </w:tcPr>
          <w:p w14:paraId="2B7079AD"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Google Trends or SurveyMonkey or Statista</w:t>
            </w:r>
          </w:p>
        </w:tc>
        <w:tc>
          <w:tcPr>
            <w:tcW w:w="1292" w:type="dxa"/>
            <w:tcBorders>
              <w:top w:val="single" w:sz="4" w:space="0" w:color="000000"/>
              <w:left w:val="single" w:sz="4" w:space="0" w:color="000000"/>
              <w:bottom w:val="single" w:sz="4" w:space="0" w:color="000000"/>
              <w:right w:val="single" w:sz="4" w:space="0" w:color="000000"/>
            </w:tcBorders>
            <w:vAlign w:val="center"/>
          </w:tcPr>
          <w:p w14:paraId="14F8A789"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Installed in 25 computers</w:t>
            </w:r>
          </w:p>
        </w:tc>
        <w:tc>
          <w:tcPr>
            <w:tcW w:w="1806" w:type="dxa"/>
            <w:tcBorders>
              <w:top w:val="single" w:sz="4" w:space="0" w:color="000000"/>
              <w:left w:val="single" w:sz="4" w:space="0" w:color="000000"/>
              <w:bottom w:val="single" w:sz="4" w:space="0" w:color="000000"/>
              <w:right w:val="single" w:sz="4" w:space="0" w:color="000000"/>
            </w:tcBorders>
            <w:vAlign w:val="center"/>
          </w:tcPr>
          <w:p w14:paraId="223FE36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4A6325" w:rsidRPr="00AB647F" w14:paraId="7367D67E"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0C8A1F7F" w14:textId="77777777" w:rsidR="004A6325" w:rsidRPr="00AB647F" w:rsidRDefault="004A6325">
            <w:pPr>
              <w:numPr>
                <w:ilvl w:val="0"/>
                <w:numId w:val="214"/>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29E70B21"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Marketing platforms</w:t>
            </w:r>
          </w:p>
        </w:tc>
        <w:tc>
          <w:tcPr>
            <w:tcW w:w="2892" w:type="dxa"/>
            <w:tcBorders>
              <w:top w:val="single" w:sz="4" w:space="0" w:color="000000"/>
              <w:left w:val="single" w:sz="4" w:space="0" w:color="000000"/>
              <w:bottom w:val="single" w:sz="4" w:space="0" w:color="000000"/>
              <w:right w:val="single" w:sz="4" w:space="0" w:color="000000"/>
            </w:tcBorders>
            <w:vAlign w:val="center"/>
          </w:tcPr>
          <w:p w14:paraId="1FA2A91D"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Google Ads or Hootsuite</w:t>
            </w:r>
          </w:p>
        </w:tc>
        <w:tc>
          <w:tcPr>
            <w:tcW w:w="1292" w:type="dxa"/>
            <w:tcBorders>
              <w:top w:val="single" w:sz="4" w:space="0" w:color="000000"/>
              <w:left w:val="single" w:sz="4" w:space="0" w:color="000000"/>
              <w:bottom w:val="single" w:sz="4" w:space="0" w:color="000000"/>
              <w:right w:val="single" w:sz="4" w:space="0" w:color="000000"/>
            </w:tcBorders>
            <w:vAlign w:val="center"/>
          </w:tcPr>
          <w:p w14:paraId="3E3E72E2"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Installed in 25 computers</w:t>
            </w:r>
          </w:p>
        </w:tc>
        <w:tc>
          <w:tcPr>
            <w:tcW w:w="1806" w:type="dxa"/>
            <w:tcBorders>
              <w:top w:val="single" w:sz="4" w:space="0" w:color="000000"/>
              <w:left w:val="single" w:sz="4" w:space="0" w:color="000000"/>
              <w:bottom w:val="single" w:sz="4" w:space="0" w:color="000000"/>
              <w:right w:val="single" w:sz="4" w:space="0" w:color="000000"/>
            </w:tcBorders>
            <w:vAlign w:val="center"/>
          </w:tcPr>
          <w:p w14:paraId="7CCA2E8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4A6325" w:rsidRPr="00AB647F" w14:paraId="65817DA4"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719C9DE0" w14:textId="77777777" w:rsidR="004A6325" w:rsidRPr="00AB647F" w:rsidRDefault="004A6325">
            <w:pPr>
              <w:numPr>
                <w:ilvl w:val="0"/>
                <w:numId w:val="214"/>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20618F31"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Graphic design software</w:t>
            </w:r>
          </w:p>
        </w:tc>
        <w:tc>
          <w:tcPr>
            <w:tcW w:w="2892" w:type="dxa"/>
            <w:tcBorders>
              <w:top w:val="single" w:sz="4" w:space="0" w:color="000000"/>
              <w:left w:val="single" w:sz="4" w:space="0" w:color="000000"/>
              <w:bottom w:val="single" w:sz="4" w:space="0" w:color="000000"/>
              <w:right w:val="single" w:sz="4" w:space="0" w:color="000000"/>
            </w:tcBorders>
            <w:vAlign w:val="center"/>
          </w:tcPr>
          <w:p w14:paraId="59BF052B"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Adobe creative cloud or </w:t>
            </w:r>
            <w:proofErr w:type="spellStart"/>
            <w:r w:rsidRPr="00AB647F">
              <w:rPr>
                <w:rFonts w:ascii="Times New Roman" w:eastAsia="Times New Roman" w:hAnsi="Times New Roman" w:cs="Times New Roman"/>
                <w:kern w:val="0"/>
                <w:sz w:val="24"/>
                <w:szCs w:val="24"/>
                <w14:ligatures w14:val="none"/>
              </w:rPr>
              <w:t>canva</w:t>
            </w:r>
            <w:proofErr w:type="spellEnd"/>
          </w:p>
        </w:tc>
        <w:tc>
          <w:tcPr>
            <w:tcW w:w="1292" w:type="dxa"/>
            <w:tcBorders>
              <w:top w:val="single" w:sz="4" w:space="0" w:color="000000"/>
              <w:left w:val="single" w:sz="4" w:space="0" w:color="000000"/>
              <w:bottom w:val="single" w:sz="4" w:space="0" w:color="000000"/>
              <w:right w:val="single" w:sz="4" w:space="0" w:color="000000"/>
            </w:tcBorders>
            <w:vAlign w:val="center"/>
          </w:tcPr>
          <w:p w14:paraId="10362F92"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Installed in 25 computers</w:t>
            </w:r>
          </w:p>
        </w:tc>
        <w:tc>
          <w:tcPr>
            <w:tcW w:w="1806" w:type="dxa"/>
            <w:tcBorders>
              <w:top w:val="single" w:sz="4" w:space="0" w:color="000000"/>
              <w:left w:val="single" w:sz="4" w:space="0" w:color="000000"/>
              <w:bottom w:val="single" w:sz="4" w:space="0" w:color="000000"/>
              <w:right w:val="single" w:sz="4" w:space="0" w:color="000000"/>
            </w:tcBorders>
            <w:vAlign w:val="center"/>
          </w:tcPr>
          <w:p w14:paraId="09CBAB91"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4A6325" w:rsidRPr="00AB647F" w14:paraId="3BA52115"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33BDDD9D" w14:textId="77777777" w:rsidR="004A6325" w:rsidRPr="00AB647F" w:rsidRDefault="004A6325" w:rsidP="006218ED">
            <w:pPr>
              <w:spacing w:after="0" w:line="276" w:lineRule="auto"/>
              <w:ind w:left="720" w:right="211"/>
              <w:contextualSpacing/>
              <w:rPr>
                <w:rFonts w:ascii="Times New Roman" w:eastAsia="Times New Roman" w:hAnsi="Times New Roman" w:cs="Times New Roman"/>
                <w:b/>
                <w:bCs/>
                <w:kern w:val="0"/>
                <w:sz w:val="24"/>
                <w:szCs w:val="24"/>
                <w:lang w:val="en-ZW"/>
                <w14:ligatures w14:val="none"/>
              </w:rPr>
            </w:pPr>
            <w:r w:rsidRPr="00AB647F">
              <w:rPr>
                <w:rFonts w:ascii="Times New Roman" w:eastAsia="Times New Roman" w:hAnsi="Times New Roman" w:cs="Times New Roman"/>
                <w:b/>
                <w:bCs/>
                <w:kern w:val="0"/>
                <w:sz w:val="24"/>
                <w:szCs w:val="24"/>
                <w:lang w:val="en-ZW"/>
                <w14:ligatures w14:val="none"/>
              </w:rPr>
              <w:t>D</w:t>
            </w:r>
          </w:p>
        </w:tc>
        <w:tc>
          <w:tcPr>
            <w:tcW w:w="2111" w:type="dxa"/>
            <w:tcBorders>
              <w:top w:val="single" w:sz="4" w:space="0" w:color="000000"/>
              <w:left w:val="single" w:sz="4" w:space="0" w:color="000000"/>
              <w:bottom w:val="single" w:sz="4" w:space="0" w:color="000000"/>
              <w:right w:val="single" w:sz="4" w:space="0" w:color="000000"/>
            </w:tcBorders>
            <w:vAlign w:val="center"/>
          </w:tcPr>
          <w:p w14:paraId="15EB8C21"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Consumables</w:t>
            </w:r>
          </w:p>
        </w:tc>
        <w:tc>
          <w:tcPr>
            <w:tcW w:w="2892" w:type="dxa"/>
            <w:tcBorders>
              <w:top w:val="single" w:sz="4" w:space="0" w:color="000000"/>
              <w:left w:val="single" w:sz="4" w:space="0" w:color="000000"/>
              <w:bottom w:val="single" w:sz="4" w:space="0" w:color="000000"/>
              <w:right w:val="single" w:sz="4" w:space="0" w:color="000000"/>
            </w:tcBorders>
            <w:vAlign w:val="center"/>
          </w:tcPr>
          <w:p w14:paraId="086B9B65"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p>
        </w:tc>
        <w:tc>
          <w:tcPr>
            <w:tcW w:w="1292" w:type="dxa"/>
            <w:tcBorders>
              <w:top w:val="single" w:sz="4" w:space="0" w:color="000000"/>
              <w:left w:val="single" w:sz="4" w:space="0" w:color="000000"/>
              <w:bottom w:val="single" w:sz="4" w:space="0" w:color="000000"/>
              <w:right w:val="single" w:sz="4" w:space="0" w:color="000000"/>
            </w:tcBorders>
            <w:vAlign w:val="center"/>
          </w:tcPr>
          <w:p w14:paraId="23351728"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c>
          <w:tcPr>
            <w:tcW w:w="1806" w:type="dxa"/>
            <w:tcBorders>
              <w:top w:val="single" w:sz="4" w:space="0" w:color="000000"/>
              <w:left w:val="single" w:sz="4" w:space="0" w:color="000000"/>
              <w:bottom w:val="single" w:sz="4" w:space="0" w:color="000000"/>
              <w:right w:val="single" w:sz="4" w:space="0" w:color="000000"/>
            </w:tcBorders>
            <w:vAlign w:val="center"/>
          </w:tcPr>
          <w:p w14:paraId="46C62C7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r>
      <w:tr w:rsidR="004A6325" w:rsidRPr="00AB647F" w14:paraId="3EEA9059"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48F2F786" w14:textId="77777777" w:rsidR="004A6325" w:rsidRPr="00AB647F" w:rsidRDefault="004A6325">
            <w:pPr>
              <w:numPr>
                <w:ilvl w:val="0"/>
                <w:numId w:val="214"/>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2C0EA1CD"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Pens, pencils, rulers and paper</w:t>
            </w:r>
          </w:p>
        </w:tc>
        <w:tc>
          <w:tcPr>
            <w:tcW w:w="2892" w:type="dxa"/>
            <w:tcBorders>
              <w:top w:val="single" w:sz="4" w:space="0" w:color="000000"/>
              <w:left w:val="single" w:sz="4" w:space="0" w:color="000000"/>
              <w:bottom w:val="single" w:sz="4" w:space="0" w:color="000000"/>
              <w:right w:val="single" w:sz="4" w:space="0" w:color="000000"/>
            </w:tcBorders>
            <w:vAlign w:val="center"/>
          </w:tcPr>
          <w:p w14:paraId="4862124F"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Whiteboard markers, 2H pencils, plastic rulers, A2 white papers</w:t>
            </w:r>
          </w:p>
        </w:tc>
        <w:tc>
          <w:tcPr>
            <w:tcW w:w="1292" w:type="dxa"/>
            <w:tcBorders>
              <w:top w:val="single" w:sz="4" w:space="0" w:color="000000"/>
              <w:left w:val="single" w:sz="4" w:space="0" w:color="000000"/>
              <w:bottom w:val="single" w:sz="4" w:space="0" w:color="000000"/>
              <w:right w:val="single" w:sz="4" w:space="0" w:color="000000"/>
            </w:tcBorders>
            <w:vAlign w:val="center"/>
          </w:tcPr>
          <w:p w14:paraId="75653C8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Cs/>
                <w:kern w:val="0"/>
                <w:sz w:val="24"/>
                <w:szCs w:val="24"/>
                <w14:ligatures w14:val="none"/>
              </w:rPr>
              <w:t>Enough</w:t>
            </w:r>
          </w:p>
        </w:tc>
        <w:tc>
          <w:tcPr>
            <w:tcW w:w="1806" w:type="dxa"/>
            <w:tcBorders>
              <w:top w:val="single" w:sz="4" w:space="0" w:color="000000"/>
              <w:left w:val="single" w:sz="4" w:space="0" w:color="000000"/>
              <w:bottom w:val="single" w:sz="4" w:space="0" w:color="000000"/>
              <w:right w:val="single" w:sz="4" w:space="0" w:color="000000"/>
            </w:tcBorders>
            <w:vAlign w:val="center"/>
          </w:tcPr>
          <w:p w14:paraId="47D12E5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r>
      <w:tr w:rsidR="004A6325" w:rsidRPr="00AB647F" w14:paraId="48F401E9" w14:textId="77777777" w:rsidTr="006218ED">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47B085A4" w14:textId="77777777" w:rsidR="004A6325" w:rsidRPr="00AB647F" w:rsidRDefault="004A6325">
            <w:pPr>
              <w:numPr>
                <w:ilvl w:val="0"/>
                <w:numId w:val="214"/>
              </w:numPr>
              <w:spacing w:after="0" w:line="276" w:lineRule="auto"/>
              <w:ind w:right="211"/>
              <w:contextualSpacing/>
              <w:rPr>
                <w:rFonts w:ascii="Times New Roman" w:eastAsia="Calibri" w:hAnsi="Times New Roman" w:cs="Times New Roman"/>
                <w:kern w:val="0"/>
                <w:sz w:val="24"/>
                <w:szCs w:val="24"/>
                <w:lang w:val="en-ZW"/>
                <w14:ligatures w14:val="none"/>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5A03C03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Printing papers</w:t>
            </w:r>
          </w:p>
        </w:tc>
        <w:tc>
          <w:tcPr>
            <w:tcW w:w="2892" w:type="dxa"/>
            <w:tcBorders>
              <w:top w:val="single" w:sz="4" w:space="0" w:color="000000"/>
              <w:left w:val="single" w:sz="4" w:space="0" w:color="000000"/>
              <w:bottom w:val="single" w:sz="4" w:space="0" w:color="000000"/>
              <w:right w:val="single" w:sz="4" w:space="0" w:color="000000"/>
            </w:tcBorders>
            <w:vAlign w:val="center"/>
          </w:tcPr>
          <w:p w14:paraId="5CF1DD70"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 xml:space="preserve">A4 and A3 </w:t>
            </w:r>
          </w:p>
        </w:tc>
        <w:tc>
          <w:tcPr>
            <w:tcW w:w="1292" w:type="dxa"/>
            <w:tcBorders>
              <w:top w:val="single" w:sz="4" w:space="0" w:color="000000"/>
              <w:left w:val="single" w:sz="4" w:space="0" w:color="000000"/>
              <w:bottom w:val="single" w:sz="4" w:space="0" w:color="000000"/>
              <w:right w:val="single" w:sz="4" w:space="0" w:color="000000"/>
            </w:tcBorders>
            <w:vAlign w:val="center"/>
          </w:tcPr>
          <w:p w14:paraId="45C8FB43"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Enough</w:t>
            </w:r>
          </w:p>
        </w:tc>
        <w:tc>
          <w:tcPr>
            <w:tcW w:w="1806" w:type="dxa"/>
            <w:tcBorders>
              <w:top w:val="single" w:sz="4" w:space="0" w:color="000000"/>
              <w:left w:val="single" w:sz="4" w:space="0" w:color="000000"/>
              <w:bottom w:val="single" w:sz="4" w:space="0" w:color="000000"/>
              <w:right w:val="single" w:sz="4" w:space="0" w:color="000000"/>
            </w:tcBorders>
            <w:vAlign w:val="center"/>
          </w:tcPr>
          <w:p w14:paraId="4A5C108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r>
    </w:tbl>
    <w:p w14:paraId="53FA17D1" w14:textId="77777777" w:rsidR="004A6325" w:rsidRDefault="004A6325" w:rsidP="004A6325">
      <w:pPr>
        <w:rPr>
          <w:rFonts w:ascii="Times New Roman" w:eastAsia="Times New Roman" w:hAnsi="Times New Roman" w:cs="Times New Roman"/>
          <w:b/>
          <w:bCs/>
          <w:iCs/>
          <w:kern w:val="0"/>
          <w:sz w:val="24"/>
          <w:szCs w:val="24"/>
          <w14:ligatures w14:val="none"/>
        </w:rPr>
      </w:pPr>
      <w:r w:rsidRPr="00AB647F">
        <w:rPr>
          <w:rFonts w:ascii="Times New Roman" w:eastAsia="Times New Roman" w:hAnsi="Times New Roman" w:cs="Times New Roman"/>
          <w:b/>
          <w:bCs/>
          <w:iCs/>
          <w:kern w:val="0"/>
          <w:sz w:val="24"/>
          <w:szCs w:val="24"/>
          <w14:ligatures w14:val="none"/>
        </w:rPr>
        <w:br w:type="page"/>
      </w:r>
    </w:p>
    <w:p w14:paraId="3C709467" w14:textId="77777777" w:rsidR="004A6325" w:rsidRPr="00FB4E6C" w:rsidRDefault="004A6325" w:rsidP="00991025">
      <w:pPr>
        <w:pStyle w:val="Heading2"/>
      </w:pPr>
      <w:bookmarkStart w:id="93" w:name="_Toc196908562"/>
      <w:bookmarkStart w:id="94" w:name="_Toc197085604"/>
      <w:r w:rsidRPr="00FB4E6C">
        <w:t>BASIC MATHEMATICS</w:t>
      </w:r>
      <w:bookmarkEnd w:id="93"/>
      <w:bookmarkEnd w:id="94"/>
    </w:p>
    <w:p w14:paraId="45FA0756" w14:textId="77777777" w:rsidR="004A6325" w:rsidRPr="00EE017B" w:rsidRDefault="004A6325" w:rsidP="004A6325">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sz w:val="24"/>
          <w:szCs w:val="24"/>
          <w:lang w:val="en-GB"/>
        </w:rPr>
        <w:t>UNIT CODE</w:t>
      </w:r>
      <w:r w:rsidRPr="00EE017B">
        <w:rPr>
          <w:rFonts w:ascii="Times New Roman" w:eastAsia="Calibri" w:hAnsi="Times New Roman" w:cs="Times New Roman"/>
          <w:b/>
          <w:bCs/>
          <w:sz w:val="24"/>
          <w:szCs w:val="24"/>
          <w:lang w:val="en-GB"/>
        </w:rPr>
        <w:t xml:space="preserve">:  </w:t>
      </w:r>
      <w:r w:rsidRPr="00AB647F">
        <w:rPr>
          <w:rFonts w:ascii="Times New Roman" w:eastAsia="Times New Roman" w:hAnsi="Times New Roman" w:cs="Times New Roman"/>
          <w:bCs/>
          <w:kern w:val="0"/>
          <w:sz w:val="24"/>
          <w:szCs w:val="24"/>
          <w14:ligatures w14:val="none"/>
        </w:rPr>
        <w:t>0541 4</w:t>
      </w:r>
      <w:r>
        <w:rPr>
          <w:rFonts w:ascii="Times New Roman" w:eastAsia="Times New Roman" w:hAnsi="Times New Roman" w:cs="Times New Roman"/>
          <w:bCs/>
          <w:kern w:val="0"/>
          <w:sz w:val="24"/>
          <w:szCs w:val="24"/>
          <w14:ligatures w14:val="none"/>
        </w:rPr>
        <w:t>5</w:t>
      </w:r>
      <w:r w:rsidRPr="00AB647F">
        <w:rPr>
          <w:rFonts w:ascii="Times New Roman" w:eastAsia="Times New Roman" w:hAnsi="Times New Roman" w:cs="Times New Roman"/>
          <w:bCs/>
          <w:kern w:val="0"/>
          <w:sz w:val="24"/>
          <w:szCs w:val="24"/>
          <w14:ligatures w14:val="none"/>
        </w:rPr>
        <w:t>1 0</w:t>
      </w:r>
      <w:r>
        <w:rPr>
          <w:rFonts w:ascii="Times New Roman" w:eastAsia="Times New Roman" w:hAnsi="Times New Roman" w:cs="Times New Roman"/>
          <w:bCs/>
          <w:kern w:val="0"/>
          <w:sz w:val="24"/>
          <w:szCs w:val="24"/>
          <w14:ligatures w14:val="none"/>
        </w:rPr>
        <w:t>5</w:t>
      </w:r>
      <w:r w:rsidRPr="00AB647F">
        <w:rPr>
          <w:rFonts w:ascii="Times New Roman" w:eastAsia="Times New Roman" w:hAnsi="Times New Roman" w:cs="Times New Roman"/>
          <w:bCs/>
          <w:kern w:val="0"/>
          <w:sz w:val="24"/>
          <w:szCs w:val="24"/>
          <w14:ligatures w14:val="none"/>
        </w:rPr>
        <w:t>A</w:t>
      </w:r>
    </w:p>
    <w:p w14:paraId="23F858DE" w14:textId="77777777" w:rsidR="004A6325" w:rsidRPr="00EE017B" w:rsidRDefault="004A6325" w:rsidP="004A6325">
      <w:pPr>
        <w:spacing w:after="240" w:line="360" w:lineRule="auto"/>
        <w:jc w:val="both"/>
        <w:rPr>
          <w:rFonts w:ascii="Times New Roman" w:hAnsi="Times New Roman" w:cs="Times New Roman"/>
          <w:sz w:val="24"/>
          <w:szCs w:val="24"/>
          <w:lang w:val="en-ZA"/>
        </w:rPr>
      </w:pPr>
      <w:r w:rsidRPr="00EE017B">
        <w:rPr>
          <w:rFonts w:ascii="Times New Roman" w:hAnsi="Times New Roman" w:cs="Times New Roman"/>
          <w:b/>
          <w:sz w:val="24"/>
          <w:szCs w:val="24"/>
          <w:lang w:val="en-ZA"/>
        </w:rPr>
        <w:t>Relationship to Occupational Standards</w:t>
      </w:r>
    </w:p>
    <w:p w14:paraId="09760256" w14:textId="77777777" w:rsidR="004A6325" w:rsidRDefault="004A6325" w:rsidP="004A6325">
      <w:pPr>
        <w:spacing w:after="240" w:line="360" w:lineRule="auto"/>
        <w:rPr>
          <w:rFonts w:ascii="Times New Roman" w:eastAsia="SimSun" w:hAnsi="Times New Roman" w:cs="Times New Roman"/>
          <w:sz w:val="24"/>
          <w:szCs w:val="24"/>
        </w:rPr>
      </w:pPr>
      <w:r w:rsidRPr="00EE017B">
        <w:rPr>
          <w:rFonts w:ascii="Times New Roman" w:hAnsi="Times New Roman" w:cs="Times New Roman"/>
          <w:sz w:val="24"/>
          <w:szCs w:val="24"/>
        </w:rPr>
        <w:t xml:space="preserve">This unit addresses the unit of competency: </w:t>
      </w:r>
      <w:r w:rsidRPr="00AB647F">
        <w:rPr>
          <w:rFonts w:ascii="Times New Roman" w:eastAsia="Times New Roman" w:hAnsi="Times New Roman" w:cs="Times New Roman"/>
          <w:kern w:val="0"/>
          <w:sz w:val="24"/>
          <w:szCs w:val="24"/>
          <w14:ligatures w14:val="none"/>
        </w:rPr>
        <w:t xml:space="preserve">Apply </w:t>
      </w:r>
      <w:r>
        <w:rPr>
          <w:rFonts w:ascii="Times New Roman" w:eastAsia="Times New Roman" w:hAnsi="Times New Roman" w:cs="Times New Roman"/>
          <w:kern w:val="0"/>
          <w:sz w:val="24"/>
          <w:szCs w:val="24"/>
          <w14:ligatures w14:val="none"/>
        </w:rPr>
        <w:t>e</w:t>
      </w:r>
      <w:r w:rsidRPr="00AB647F">
        <w:rPr>
          <w:rFonts w:ascii="Times New Roman" w:eastAsia="Times New Roman" w:hAnsi="Times New Roman" w:cs="Times New Roman"/>
          <w:kern w:val="0"/>
          <w:sz w:val="24"/>
          <w:szCs w:val="24"/>
          <w14:ligatures w14:val="none"/>
        </w:rPr>
        <w:t>ngineering mathematics</w:t>
      </w:r>
      <w:r w:rsidRPr="00EE017B">
        <w:rPr>
          <w:rFonts w:ascii="Times New Roman" w:eastAsia="SimSun" w:hAnsi="Times New Roman" w:cs="Times New Roman"/>
          <w:sz w:val="24"/>
          <w:szCs w:val="24"/>
        </w:rPr>
        <w:t>.</w:t>
      </w:r>
    </w:p>
    <w:p w14:paraId="0F444DE0" w14:textId="77777777" w:rsidR="004A6325" w:rsidRPr="00EE017B" w:rsidRDefault="004A6325" w:rsidP="004A6325">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kern w:val="0"/>
          <w:sz w:val="24"/>
          <w:szCs w:val="24"/>
          <w14:ligatures w14:val="none"/>
        </w:rPr>
        <w:t xml:space="preserve">Duration of Unit: </w:t>
      </w:r>
      <w:r>
        <w:rPr>
          <w:rFonts w:ascii="Times New Roman" w:eastAsia="Calibri" w:hAnsi="Times New Roman" w:cs="Times New Roman"/>
          <w:sz w:val="24"/>
          <w:szCs w:val="24"/>
          <w:lang w:val="en-GB"/>
        </w:rPr>
        <w:t>8</w:t>
      </w:r>
      <w:r w:rsidRPr="00EE017B">
        <w:rPr>
          <w:rFonts w:ascii="Times New Roman" w:eastAsia="Calibri" w:hAnsi="Times New Roman" w:cs="Times New Roman"/>
          <w:sz w:val="24"/>
          <w:szCs w:val="24"/>
          <w:lang w:val="en-GB"/>
        </w:rPr>
        <w:t xml:space="preserve">0 </w:t>
      </w:r>
      <w:r w:rsidRPr="00EE017B">
        <w:rPr>
          <w:rFonts w:ascii="Times New Roman" w:eastAsia="Calibri" w:hAnsi="Times New Roman" w:cs="Times New Roman"/>
          <w:kern w:val="0"/>
          <w:sz w:val="24"/>
          <w:szCs w:val="24"/>
          <w14:ligatures w14:val="none"/>
        </w:rPr>
        <w:t>Hours</w:t>
      </w:r>
    </w:p>
    <w:p w14:paraId="4A6C396E" w14:textId="77777777" w:rsidR="004A6325" w:rsidRPr="00EE017B" w:rsidRDefault="004A6325" w:rsidP="004A6325">
      <w:pPr>
        <w:tabs>
          <w:tab w:val="left" w:pos="2880"/>
        </w:tabs>
        <w:spacing w:after="240" w:line="360" w:lineRule="auto"/>
        <w:jc w:val="both"/>
        <w:rPr>
          <w:rFonts w:ascii="Times New Roman" w:eastAsia="Calibri" w:hAnsi="Times New Roman" w:cs="Times New Roman"/>
          <w:b/>
          <w:kern w:val="0"/>
          <w:sz w:val="24"/>
          <w:szCs w:val="24"/>
          <w:lang w:val="en-GB"/>
        </w:rPr>
      </w:pPr>
      <w:r w:rsidRPr="00EE017B">
        <w:rPr>
          <w:rFonts w:ascii="Times New Roman" w:eastAsia="Calibri" w:hAnsi="Times New Roman" w:cs="Times New Roman"/>
          <w:b/>
          <w:kern w:val="0"/>
          <w:sz w:val="24"/>
          <w:szCs w:val="24"/>
          <w:lang w:val="en-GB"/>
        </w:rPr>
        <w:t>Unit Description</w:t>
      </w:r>
    </w:p>
    <w:p w14:paraId="34E40D80" w14:textId="77777777" w:rsidR="004A6325" w:rsidRPr="00EE017B" w:rsidRDefault="004A6325" w:rsidP="004A6325">
      <w:pPr>
        <w:tabs>
          <w:tab w:val="left" w:pos="2880"/>
        </w:tabs>
        <w:spacing w:after="240" w:line="360" w:lineRule="auto"/>
        <w:jc w:val="both"/>
        <w:rPr>
          <w:rFonts w:ascii="Times New Roman" w:eastAsia="Calibri" w:hAnsi="Times New Roman" w:cs="Times New Roman"/>
          <w:kern w:val="0"/>
          <w:sz w:val="24"/>
          <w:szCs w:val="24"/>
          <w:lang w:val="en-GB"/>
        </w:rPr>
      </w:pPr>
      <w:r w:rsidRPr="00EE017B">
        <w:rPr>
          <w:rFonts w:ascii="Times New Roman" w:hAnsi="Times New Roman" w:cs="Times New Roman"/>
          <w:kern w:val="0"/>
          <w:sz w:val="24"/>
          <w:szCs w:val="24"/>
        </w:rPr>
        <w:t>This unit covers the competencies required to</w:t>
      </w:r>
      <w:r>
        <w:rPr>
          <w:rFonts w:ascii="Times New Roman" w:hAnsi="Times New Roman" w:cs="Times New Roman"/>
          <w:kern w:val="0"/>
          <w:sz w:val="24"/>
          <w:szCs w:val="24"/>
        </w:rPr>
        <w:t xml:space="preserve"> apply basic mathematics</w:t>
      </w:r>
      <w:r w:rsidRPr="00EE017B">
        <w:rPr>
          <w:rFonts w:ascii="Times New Roman" w:hAnsi="Times New Roman" w:cs="Times New Roman"/>
          <w:kern w:val="0"/>
          <w:sz w:val="24"/>
          <w:szCs w:val="24"/>
        </w:rPr>
        <w:t xml:space="preserve">. </w:t>
      </w:r>
      <w:bookmarkStart w:id="95" w:name="_Hlk196983195"/>
      <w:r w:rsidRPr="00EE017B">
        <w:rPr>
          <w:rFonts w:ascii="Times New Roman" w:hAnsi="Times New Roman" w:cs="Times New Roman"/>
          <w:kern w:val="0"/>
          <w:sz w:val="24"/>
          <w:szCs w:val="24"/>
        </w:rPr>
        <w:t>It involves</w:t>
      </w:r>
      <w:r>
        <w:rPr>
          <w:rFonts w:ascii="Times New Roman" w:hAnsi="Times New Roman" w:cs="Times New Roman"/>
          <w:kern w:val="0"/>
          <w:sz w:val="24"/>
          <w:szCs w:val="24"/>
        </w:rPr>
        <w:t xml:space="preserve"> </w:t>
      </w:r>
      <w:r w:rsidRPr="00AB647F">
        <w:rPr>
          <w:rFonts w:ascii="Times New Roman" w:eastAsia="Calibri" w:hAnsi="Times New Roman" w:cs="Times New Roman"/>
          <w:kern w:val="0"/>
          <w:sz w:val="24"/>
          <w:szCs w:val="24"/>
          <w:lang w:val="en-AU"/>
          <w14:ligatures w14:val="none"/>
        </w:rPr>
        <w:t xml:space="preserve">applying </w:t>
      </w:r>
      <w:r>
        <w:rPr>
          <w:rFonts w:ascii="Times New Roman" w:eastAsia="Calibri" w:hAnsi="Times New Roman" w:cs="Times New Roman"/>
          <w:kern w:val="0"/>
          <w:sz w:val="24"/>
          <w:szCs w:val="24"/>
          <w:lang w:val="en-AU"/>
          <w14:ligatures w14:val="none"/>
        </w:rPr>
        <w:t>n</w:t>
      </w:r>
      <w:r w:rsidRPr="00AB647F">
        <w:rPr>
          <w:rFonts w:ascii="Times New Roman" w:eastAsia="Times New Roman" w:hAnsi="Times New Roman" w:cs="Times New Roman"/>
          <w:bCs/>
          <w:kern w:val="0"/>
          <w:sz w:val="24"/>
          <w:szCs w:val="24"/>
          <w14:ligatures w14:val="none"/>
        </w:rPr>
        <w:t>umber system</w:t>
      </w:r>
      <w:r w:rsidRPr="00AB647F">
        <w:rPr>
          <w:rFonts w:ascii="Times New Roman" w:eastAsia="Calibri" w:hAnsi="Times New Roman" w:cs="Times New Roman"/>
          <w:kern w:val="0"/>
          <w:sz w:val="24"/>
          <w:szCs w:val="24"/>
          <w:lang w:val="en-AU"/>
          <w14:ligatures w14:val="none"/>
        </w:rPr>
        <w:t xml:space="preserve">, </w:t>
      </w:r>
      <w:r w:rsidRPr="00AB647F">
        <w:rPr>
          <w:rFonts w:ascii="Times New Roman" w:eastAsia="Calibri" w:hAnsi="Times New Roman" w:cs="Times New Roman"/>
          <w:kern w:val="0"/>
          <w:sz w:val="24"/>
          <w:szCs w:val="24"/>
          <w14:ligatures w14:val="none"/>
        </w:rPr>
        <w:t>a</w:t>
      </w:r>
      <w:r w:rsidRPr="00AB647F">
        <w:rPr>
          <w:rFonts w:ascii="Times New Roman" w:eastAsia="Times New Roman" w:hAnsi="Times New Roman" w:cs="Times New Roman"/>
          <w:bCs/>
          <w:kern w:val="0"/>
          <w:sz w:val="24"/>
          <w:szCs w:val="24"/>
          <w14:ligatures w14:val="none"/>
        </w:rPr>
        <w:t>lgebra</w:t>
      </w:r>
      <w:r w:rsidRPr="00AB647F">
        <w:rPr>
          <w:rFonts w:ascii="Times New Roman" w:eastAsia="Calibri" w:hAnsi="Times New Roman" w:cs="Times New Roman"/>
          <w:kern w:val="0"/>
          <w:sz w:val="24"/>
          <w:szCs w:val="24"/>
          <w:lang w:val="en-AU"/>
          <w14:ligatures w14:val="none"/>
        </w:rPr>
        <w:t xml:space="preserve">, </w:t>
      </w:r>
      <w:r w:rsidRPr="00AB647F">
        <w:rPr>
          <w:rFonts w:ascii="Times New Roman" w:eastAsia="Calibri" w:hAnsi="Times New Roman" w:cs="Times New Roman"/>
          <w:kern w:val="0"/>
          <w:sz w:val="24"/>
          <w:szCs w:val="24"/>
          <w14:ligatures w14:val="none"/>
        </w:rPr>
        <w:t>matrices</w:t>
      </w:r>
      <w:r w:rsidRPr="00AB647F">
        <w:rPr>
          <w:rFonts w:ascii="Times New Roman" w:eastAsia="Calibri" w:hAnsi="Times New Roman" w:cs="Times New Roman"/>
          <w:kern w:val="0"/>
          <w:sz w:val="24"/>
          <w:szCs w:val="24"/>
          <w:lang w:val="en-AU"/>
          <w14:ligatures w14:val="none"/>
        </w:rPr>
        <w:t xml:space="preserve">, </w:t>
      </w:r>
      <w:r w:rsidRPr="00AB647F">
        <w:rPr>
          <w:rFonts w:ascii="Times New Roman" w:eastAsia="Times New Roman" w:hAnsi="Times New Roman" w:cs="Times New Roman"/>
          <w:kern w:val="0"/>
          <w:sz w:val="24"/>
          <w:szCs w:val="24"/>
          <w14:ligatures w14:val="none"/>
        </w:rPr>
        <w:t>statistics</w:t>
      </w:r>
      <w:r w:rsidRPr="00AB647F">
        <w:rPr>
          <w:rFonts w:ascii="Times New Roman" w:eastAsia="Calibri" w:hAnsi="Times New Roman" w:cs="Times New Roman"/>
          <w:kern w:val="0"/>
          <w:sz w:val="24"/>
          <w:szCs w:val="24"/>
          <w:lang w:val="en-AU"/>
          <w14:ligatures w14:val="none"/>
        </w:rPr>
        <w:t xml:space="preserve">, </w:t>
      </w:r>
      <w:r>
        <w:rPr>
          <w:rFonts w:ascii="Times New Roman" w:eastAsia="Calibri" w:hAnsi="Times New Roman" w:cs="Times New Roman"/>
          <w:kern w:val="0"/>
          <w:sz w:val="24"/>
          <w:szCs w:val="24"/>
          <w:lang w:val="en-AU"/>
          <w14:ligatures w14:val="none"/>
        </w:rPr>
        <w:t xml:space="preserve">and </w:t>
      </w:r>
      <w:r w:rsidRPr="00AB647F">
        <w:rPr>
          <w:rFonts w:ascii="Times New Roman" w:eastAsia="Calibri" w:hAnsi="Times New Roman" w:cs="Times New Roman"/>
          <w:kern w:val="0"/>
          <w:sz w:val="24"/>
          <w:szCs w:val="24"/>
          <w14:ligatures w14:val="none"/>
        </w:rPr>
        <w:t>trigonometry</w:t>
      </w:r>
      <w:bookmarkEnd w:id="95"/>
      <w:r w:rsidRPr="00EE017B">
        <w:rPr>
          <w:rFonts w:ascii="Times New Roman" w:eastAsia="Calibri" w:hAnsi="Times New Roman" w:cs="Times New Roman"/>
          <w:kern w:val="0"/>
          <w:sz w:val="24"/>
          <w:szCs w:val="24"/>
          <w:lang w:val="en-GB"/>
        </w:rPr>
        <w:t>.</w:t>
      </w:r>
    </w:p>
    <w:p w14:paraId="2BE6A77E" w14:textId="77777777" w:rsidR="004A6325" w:rsidRPr="00EE017B" w:rsidRDefault="004A6325" w:rsidP="004A6325">
      <w:pPr>
        <w:spacing w:after="240" w:line="360" w:lineRule="auto"/>
        <w:rPr>
          <w:rFonts w:ascii="Times New Roman" w:eastAsia="Times New Roman" w:hAnsi="Times New Roman" w:cs="Times New Roman"/>
          <w:b/>
          <w:kern w:val="28"/>
          <w:sz w:val="24"/>
          <w:szCs w:val="24"/>
          <w:lang w:val="en-ZA"/>
          <w14:ligatures w14:val="none"/>
        </w:rPr>
      </w:pPr>
      <w:r w:rsidRPr="00EE017B">
        <w:rPr>
          <w:rFonts w:ascii="Times New Roman" w:eastAsia="Times New Roman" w:hAnsi="Times New Roman" w:cs="Times New Roman"/>
          <w:b/>
          <w:kern w:val="28"/>
          <w:sz w:val="24"/>
          <w:szCs w:val="24"/>
          <w:lang w:val="en-ZA"/>
          <w14:ligatures w14:val="none"/>
        </w:rPr>
        <w:t>Summary of Learning Outcomes</w:t>
      </w:r>
    </w:p>
    <w:p w14:paraId="4AB444E5" w14:textId="77777777" w:rsidR="004A6325" w:rsidRDefault="004A6325" w:rsidP="004A6325">
      <w:pPr>
        <w:kinsoku w:val="0"/>
        <w:overflowPunct w:val="0"/>
        <w:spacing w:after="120" w:line="276" w:lineRule="auto"/>
        <w:jc w:val="both"/>
        <w:rPr>
          <w:rFonts w:ascii="Times New Roman" w:eastAsia="Calibri" w:hAnsi="Times New Roman" w:cs="Times New Roman"/>
          <w:bCs/>
          <w:kern w:val="0"/>
          <w:sz w:val="24"/>
          <w:szCs w:val="24"/>
          <w:lang w:val="en-GB"/>
          <w14:ligatures w14:val="none"/>
        </w:rPr>
      </w:pPr>
      <w:r w:rsidRPr="00EE017B">
        <w:rPr>
          <w:rFonts w:ascii="Times New Roman" w:eastAsia="Calibri" w:hAnsi="Times New Roman" w:cs="Times New Roman"/>
          <w:bCs/>
          <w:kern w:val="0"/>
          <w:sz w:val="24"/>
          <w:szCs w:val="24"/>
          <w:lang w:val="en-ZA"/>
          <w14:ligatures w14:val="none"/>
        </w:rPr>
        <w:t>By the end of this unit, the learner should be able to</w:t>
      </w:r>
    </w:p>
    <w:tbl>
      <w:tblPr>
        <w:tblStyle w:val="TableGrid"/>
        <w:tblW w:w="0" w:type="auto"/>
        <w:tblLook w:val="04A0" w:firstRow="1" w:lastRow="0" w:firstColumn="1" w:lastColumn="0" w:noHBand="0" w:noVBand="1"/>
      </w:tblPr>
      <w:tblGrid>
        <w:gridCol w:w="985"/>
        <w:gridCol w:w="5072"/>
        <w:gridCol w:w="3293"/>
      </w:tblGrid>
      <w:tr w:rsidR="004A6325" w14:paraId="664AB75D" w14:textId="77777777" w:rsidTr="006218ED">
        <w:tc>
          <w:tcPr>
            <w:tcW w:w="985" w:type="dxa"/>
          </w:tcPr>
          <w:p w14:paraId="00C3E0E8" w14:textId="77777777" w:rsidR="004A6325" w:rsidRPr="00F865B4" w:rsidRDefault="004A6325" w:rsidP="006218ED">
            <w:pPr>
              <w:kinsoku w:val="0"/>
              <w:overflowPunct w:val="0"/>
              <w:spacing w:after="120" w:line="276" w:lineRule="auto"/>
              <w:jc w:val="both"/>
              <w:rPr>
                <w:rFonts w:ascii="Times New Roman" w:hAnsi="Times New Roman"/>
                <w:b/>
                <w:bCs/>
                <w:sz w:val="24"/>
                <w:szCs w:val="24"/>
                <w:lang w:val="en-GB"/>
              </w:rPr>
            </w:pPr>
            <w:r>
              <w:rPr>
                <w:rFonts w:ascii="Times New Roman" w:hAnsi="Times New Roman"/>
                <w:b/>
                <w:bCs/>
                <w:sz w:val="24"/>
                <w:szCs w:val="24"/>
                <w:lang w:val="en-GB"/>
              </w:rPr>
              <w:t>S/NO</w:t>
            </w:r>
          </w:p>
        </w:tc>
        <w:tc>
          <w:tcPr>
            <w:tcW w:w="5072" w:type="dxa"/>
          </w:tcPr>
          <w:p w14:paraId="7597E458" w14:textId="77777777" w:rsidR="004A6325" w:rsidRPr="00F865B4" w:rsidRDefault="004A6325" w:rsidP="006218ED">
            <w:pPr>
              <w:kinsoku w:val="0"/>
              <w:overflowPunct w:val="0"/>
              <w:spacing w:after="120" w:line="276" w:lineRule="auto"/>
              <w:jc w:val="both"/>
              <w:rPr>
                <w:rFonts w:ascii="Times New Roman" w:hAnsi="Times New Roman"/>
                <w:b/>
                <w:bCs/>
                <w:sz w:val="24"/>
                <w:szCs w:val="24"/>
                <w:lang w:val="en-GB"/>
              </w:rPr>
            </w:pPr>
            <w:r w:rsidRPr="00F865B4">
              <w:rPr>
                <w:rFonts w:ascii="Times New Roman" w:hAnsi="Times New Roman"/>
                <w:b/>
                <w:bCs/>
                <w:sz w:val="24"/>
                <w:szCs w:val="24"/>
                <w:lang w:val="en-GB"/>
              </w:rPr>
              <w:t>LEARNING OUTCOMES</w:t>
            </w:r>
          </w:p>
        </w:tc>
        <w:tc>
          <w:tcPr>
            <w:tcW w:w="3293" w:type="dxa"/>
          </w:tcPr>
          <w:p w14:paraId="5F1FE96C" w14:textId="77777777" w:rsidR="004A6325" w:rsidRPr="00F865B4" w:rsidRDefault="004A6325" w:rsidP="006218ED">
            <w:pPr>
              <w:kinsoku w:val="0"/>
              <w:overflowPunct w:val="0"/>
              <w:spacing w:after="120" w:line="276" w:lineRule="auto"/>
              <w:jc w:val="both"/>
              <w:rPr>
                <w:rFonts w:ascii="Times New Roman" w:hAnsi="Times New Roman"/>
                <w:b/>
                <w:bCs/>
                <w:sz w:val="24"/>
                <w:szCs w:val="24"/>
                <w:lang w:val="en-GB"/>
              </w:rPr>
            </w:pPr>
            <w:r w:rsidRPr="00F865B4">
              <w:rPr>
                <w:rFonts w:ascii="Times New Roman" w:hAnsi="Times New Roman"/>
                <w:b/>
                <w:bCs/>
                <w:sz w:val="24"/>
                <w:szCs w:val="24"/>
                <w:lang w:val="en-GB"/>
              </w:rPr>
              <w:t>DURATION (HOURS)</w:t>
            </w:r>
          </w:p>
        </w:tc>
      </w:tr>
      <w:tr w:rsidR="004A6325" w14:paraId="791E62F6" w14:textId="77777777" w:rsidTr="006218ED">
        <w:tc>
          <w:tcPr>
            <w:tcW w:w="985" w:type="dxa"/>
          </w:tcPr>
          <w:p w14:paraId="5B695089" w14:textId="77777777" w:rsidR="004A6325" w:rsidRPr="00F865B4" w:rsidRDefault="004A6325">
            <w:pPr>
              <w:pStyle w:val="ListParagraph"/>
              <w:numPr>
                <w:ilvl w:val="0"/>
                <w:numId w:val="215"/>
              </w:numPr>
              <w:kinsoku w:val="0"/>
              <w:overflowPunct w:val="0"/>
              <w:spacing w:line="276" w:lineRule="auto"/>
              <w:jc w:val="both"/>
              <w:rPr>
                <w:rFonts w:eastAsia="Calibri"/>
                <w:kern w:val="0"/>
                <w:szCs w:val="24"/>
                <w:lang w:val="en-ZW"/>
              </w:rPr>
            </w:pPr>
          </w:p>
        </w:tc>
        <w:tc>
          <w:tcPr>
            <w:tcW w:w="5072" w:type="dxa"/>
          </w:tcPr>
          <w:p w14:paraId="72438B3B" w14:textId="77777777" w:rsidR="004A6325" w:rsidRDefault="004A6325" w:rsidP="006218ED">
            <w:pPr>
              <w:kinsoku w:val="0"/>
              <w:overflowPunct w:val="0"/>
              <w:spacing w:after="120" w:line="276" w:lineRule="auto"/>
              <w:jc w:val="both"/>
              <w:rPr>
                <w:rFonts w:ascii="Times New Roman" w:hAnsi="Times New Roman"/>
                <w:bCs/>
                <w:sz w:val="24"/>
                <w:szCs w:val="24"/>
                <w:lang w:val="en-GB"/>
              </w:rPr>
            </w:pPr>
            <w:r w:rsidRPr="002F1186">
              <w:rPr>
                <w:rFonts w:ascii="Times New Roman" w:hAnsi="Times New Roman"/>
                <w:sz w:val="24"/>
                <w:szCs w:val="24"/>
                <w:lang w:val="en-ZW"/>
              </w:rPr>
              <w:t>Apply number</w:t>
            </w:r>
            <w:r w:rsidRPr="002F1186">
              <w:rPr>
                <w:rFonts w:ascii="Times New Roman" w:hAnsi="Times New Roman"/>
                <w:spacing w:val="-2"/>
                <w:sz w:val="24"/>
                <w:szCs w:val="24"/>
                <w:lang w:val="en-ZW"/>
              </w:rPr>
              <w:t xml:space="preserve"> systems</w:t>
            </w:r>
          </w:p>
        </w:tc>
        <w:tc>
          <w:tcPr>
            <w:tcW w:w="3293" w:type="dxa"/>
          </w:tcPr>
          <w:p w14:paraId="2441531E" w14:textId="77777777" w:rsidR="004A6325" w:rsidRDefault="004A6325" w:rsidP="006218ED">
            <w:pPr>
              <w:kinsoku w:val="0"/>
              <w:overflowPunct w:val="0"/>
              <w:spacing w:after="120" w:line="276" w:lineRule="auto"/>
              <w:jc w:val="both"/>
              <w:rPr>
                <w:rFonts w:ascii="Times New Roman" w:hAnsi="Times New Roman"/>
                <w:bCs/>
                <w:sz w:val="24"/>
                <w:szCs w:val="24"/>
                <w:lang w:val="en-GB"/>
              </w:rPr>
            </w:pPr>
            <w:r>
              <w:rPr>
                <w:rFonts w:ascii="Times New Roman" w:hAnsi="Times New Roman"/>
                <w:bCs/>
                <w:sz w:val="24"/>
                <w:szCs w:val="24"/>
                <w:lang w:val="en-GB"/>
              </w:rPr>
              <w:t>8</w:t>
            </w:r>
          </w:p>
        </w:tc>
      </w:tr>
      <w:tr w:rsidR="004A6325" w14:paraId="41096916" w14:textId="77777777" w:rsidTr="006218ED">
        <w:tc>
          <w:tcPr>
            <w:tcW w:w="985" w:type="dxa"/>
          </w:tcPr>
          <w:p w14:paraId="1DC778FF" w14:textId="77777777" w:rsidR="004A6325" w:rsidRPr="00F865B4" w:rsidRDefault="004A6325">
            <w:pPr>
              <w:pStyle w:val="ListParagraph"/>
              <w:numPr>
                <w:ilvl w:val="0"/>
                <w:numId w:val="215"/>
              </w:numPr>
              <w:kinsoku w:val="0"/>
              <w:overflowPunct w:val="0"/>
              <w:spacing w:line="276" w:lineRule="auto"/>
              <w:jc w:val="both"/>
              <w:rPr>
                <w:rFonts w:eastAsia="Calibri"/>
                <w:kern w:val="0"/>
                <w:szCs w:val="24"/>
                <w:lang w:val="en-ZW"/>
              </w:rPr>
            </w:pPr>
          </w:p>
        </w:tc>
        <w:tc>
          <w:tcPr>
            <w:tcW w:w="5072" w:type="dxa"/>
          </w:tcPr>
          <w:p w14:paraId="08798B68" w14:textId="77777777" w:rsidR="004A6325" w:rsidRDefault="004A6325" w:rsidP="006218ED">
            <w:pPr>
              <w:kinsoku w:val="0"/>
              <w:overflowPunct w:val="0"/>
              <w:spacing w:after="120" w:line="276" w:lineRule="auto"/>
              <w:jc w:val="both"/>
              <w:rPr>
                <w:rFonts w:ascii="Times New Roman" w:hAnsi="Times New Roman"/>
                <w:bCs/>
                <w:sz w:val="24"/>
                <w:szCs w:val="24"/>
                <w:lang w:val="en-GB"/>
              </w:rPr>
            </w:pPr>
            <w:r w:rsidRPr="002F1186">
              <w:rPr>
                <w:rFonts w:ascii="Times New Roman" w:hAnsi="Times New Roman"/>
                <w:sz w:val="24"/>
                <w:szCs w:val="24"/>
                <w:lang w:val="en-ZW"/>
              </w:rPr>
              <w:t xml:space="preserve">Apply </w:t>
            </w:r>
            <w:r w:rsidRPr="002F1186">
              <w:rPr>
                <w:rFonts w:ascii="Times New Roman" w:hAnsi="Times New Roman"/>
                <w:spacing w:val="-2"/>
                <w:sz w:val="24"/>
                <w:szCs w:val="24"/>
                <w:lang w:val="en-ZW"/>
              </w:rPr>
              <w:t>algebra</w:t>
            </w:r>
          </w:p>
        </w:tc>
        <w:tc>
          <w:tcPr>
            <w:tcW w:w="3293" w:type="dxa"/>
          </w:tcPr>
          <w:p w14:paraId="39E5D42C" w14:textId="77777777" w:rsidR="004A6325" w:rsidRDefault="004A6325" w:rsidP="006218ED">
            <w:pPr>
              <w:kinsoku w:val="0"/>
              <w:overflowPunct w:val="0"/>
              <w:spacing w:after="120" w:line="276" w:lineRule="auto"/>
              <w:jc w:val="both"/>
              <w:rPr>
                <w:rFonts w:ascii="Times New Roman" w:hAnsi="Times New Roman"/>
                <w:bCs/>
                <w:sz w:val="24"/>
                <w:szCs w:val="24"/>
                <w:lang w:val="en-GB"/>
              </w:rPr>
            </w:pPr>
            <w:r>
              <w:rPr>
                <w:rFonts w:ascii="Times New Roman" w:hAnsi="Times New Roman"/>
                <w:bCs/>
                <w:sz w:val="24"/>
                <w:szCs w:val="24"/>
                <w:lang w:val="en-GB"/>
              </w:rPr>
              <w:t>12</w:t>
            </w:r>
          </w:p>
        </w:tc>
      </w:tr>
      <w:tr w:rsidR="004A6325" w14:paraId="0C86603C" w14:textId="77777777" w:rsidTr="006218ED">
        <w:tc>
          <w:tcPr>
            <w:tcW w:w="985" w:type="dxa"/>
          </w:tcPr>
          <w:p w14:paraId="21114750" w14:textId="77777777" w:rsidR="004A6325" w:rsidRPr="00F865B4" w:rsidRDefault="004A6325">
            <w:pPr>
              <w:pStyle w:val="ListParagraph"/>
              <w:numPr>
                <w:ilvl w:val="0"/>
                <w:numId w:val="215"/>
              </w:numPr>
              <w:kinsoku w:val="0"/>
              <w:overflowPunct w:val="0"/>
              <w:spacing w:line="276" w:lineRule="auto"/>
              <w:jc w:val="both"/>
              <w:rPr>
                <w:rFonts w:eastAsia="Calibri"/>
                <w:kern w:val="0"/>
                <w:szCs w:val="24"/>
                <w:lang w:val="en-ZW"/>
              </w:rPr>
            </w:pPr>
          </w:p>
        </w:tc>
        <w:tc>
          <w:tcPr>
            <w:tcW w:w="5072" w:type="dxa"/>
          </w:tcPr>
          <w:p w14:paraId="2EE98521" w14:textId="77777777" w:rsidR="004A6325" w:rsidRDefault="004A6325" w:rsidP="006218ED">
            <w:pPr>
              <w:kinsoku w:val="0"/>
              <w:overflowPunct w:val="0"/>
              <w:spacing w:after="120" w:line="276" w:lineRule="auto"/>
              <w:jc w:val="both"/>
              <w:rPr>
                <w:rFonts w:ascii="Times New Roman" w:hAnsi="Times New Roman"/>
                <w:bCs/>
                <w:sz w:val="24"/>
                <w:szCs w:val="24"/>
                <w:lang w:val="en-GB"/>
              </w:rPr>
            </w:pPr>
            <w:r w:rsidRPr="002F1186">
              <w:rPr>
                <w:rFonts w:ascii="Times New Roman" w:hAnsi="Times New Roman"/>
                <w:sz w:val="24"/>
                <w:szCs w:val="24"/>
                <w:lang w:val="en-ZW"/>
              </w:rPr>
              <w:t xml:space="preserve">Apply </w:t>
            </w:r>
            <w:r w:rsidRPr="002F1186">
              <w:rPr>
                <w:rFonts w:ascii="Times New Roman" w:hAnsi="Times New Roman"/>
                <w:spacing w:val="-2"/>
                <w:sz w:val="24"/>
                <w:szCs w:val="24"/>
                <w:lang w:val="en-ZW"/>
              </w:rPr>
              <w:t>matrices</w:t>
            </w:r>
          </w:p>
        </w:tc>
        <w:tc>
          <w:tcPr>
            <w:tcW w:w="3293" w:type="dxa"/>
          </w:tcPr>
          <w:p w14:paraId="4FA51E40" w14:textId="77777777" w:rsidR="004A6325" w:rsidRDefault="004A6325" w:rsidP="006218ED">
            <w:pPr>
              <w:kinsoku w:val="0"/>
              <w:overflowPunct w:val="0"/>
              <w:spacing w:after="120" w:line="276" w:lineRule="auto"/>
              <w:jc w:val="both"/>
              <w:rPr>
                <w:rFonts w:ascii="Times New Roman" w:hAnsi="Times New Roman"/>
                <w:bCs/>
                <w:sz w:val="24"/>
                <w:szCs w:val="24"/>
                <w:lang w:val="en-GB"/>
              </w:rPr>
            </w:pPr>
            <w:r>
              <w:rPr>
                <w:rFonts w:ascii="Times New Roman" w:hAnsi="Times New Roman"/>
                <w:bCs/>
                <w:sz w:val="24"/>
                <w:szCs w:val="24"/>
                <w:lang w:val="en-GB"/>
              </w:rPr>
              <w:t>20</w:t>
            </w:r>
          </w:p>
        </w:tc>
      </w:tr>
      <w:tr w:rsidR="004A6325" w14:paraId="26124C7F" w14:textId="77777777" w:rsidTr="006218ED">
        <w:tc>
          <w:tcPr>
            <w:tcW w:w="985" w:type="dxa"/>
          </w:tcPr>
          <w:p w14:paraId="1A268F41" w14:textId="77777777" w:rsidR="004A6325" w:rsidRPr="00F865B4" w:rsidRDefault="004A6325">
            <w:pPr>
              <w:pStyle w:val="ListParagraph"/>
              <w:numPr>
                <w:ilvl w:val="0"/>
                <w:numId w:val="215"/>
              </w:numPr>
              <w:kinsoku w:val="0"/>
              <w:overflowPunct w:val="0"/>
              <w:spacing w:line="276" w:lineRule="auto"/>
              <w:jc w:val="both"/>
              <w:rPr>
                <w:rFonts w:eastAsia="Calibri"/>
                <w:kern w:val="0"/>
                <w:szCs w:val="24"/>
                <w:lang w:val="en-ZW"/>
              </w:rPr>
            </w:pPr>
          </w:p>
        </w:tc>
        <w:tc>
          <w:tcPr>
            <w:tcW w:w="5072" w:type="dxa"/>
          </w:tcPr>
          <w:p w14:paraId="54525F98" w14:textId="77777777" w:rsidR="004A6325" w:rsidRDefault="004A6325" w:rsidP="006218ED">
            <w:pPr>
              <w:kinsoku w:val="0"/>
              <w:overflowPunct w:val="0"/>
              <w:spacing w:after="120" w:line="276" w:lineRule="auto"/>
              <w:jc w:val="both"/>
              <w:rPr>
                <w:rFonts w:ascii="Times New Roman" w:hAnsi="Times New Roman"/>
                <w:bCs/>
                <w:sz w:val="24"/>
                <w:szCs w:val="24"/>
                <w:lang w:val="en-GB"/>
              </w:rPr>
            </w:pPr>
            <w:r w:rsidRPr="002F1186">
              <w:rPr>
                <w:rFonts w:ascii="Times New Roman" w:hAnsi="Times New Roman"/>
                <w:sz w:val="24"/>
                <w:szCs w:val="24"/>
                <w:lang w:val="en-ZW"/>
              </w:rPr>
              <w:t xml:space="preserve">Apply </w:t>
            </w:r>
            <w:r w:rsidRPr="002F1186">
              <w:rPr>
                <w:rFonts w:ascii="Times New Roman" w:hAnsi="Times New Roman"/>
                <w:spacing w:val="-2"/>
                <w:sz w:val="24"/>
                <w:szCs w:val="24"/>
                <w:lang w:val="en-ZW"/>
              </w:rPr>
              <w:t>Statistics</w:t>
            </w:r>
          </w:p>
        </w:tc>
        <w:tc>
          <w:tcPr>
            <w:tcW w:w="3293" w:type="dxa"/>
          </w:tcPr>
          <w:p w14:paraId="772A1FC9" w14:textId="77777777" w:rsidR="004A6325" w:rsidRDefault="004A6325" w:rsidP="006218ED">
            <w:pPr>
              <w:kinsoku w:val="0"/>
              <w:overflowPunct w:val="0"/>
              <w:spacing w:after="120" w:line="276" w:lineRule="auto"/>
              <w:jc w:val="both"/>
              <w:rPr>
                <w:rFonts w:ascii="Times New Roman" w:hAnsi="Times New Roman"/>
                <w:bCs/>
                <w:sz w:val="24"/>
                <w:szCs w:val="24"/>
                <w:lang w:val="en-GB"/>
              </w:rPr>
            </w:pPr>
            <w:r>
              <w:rPr>
                <w:rFonts w:ascii="Times New Roman" w:hAnsi="Times New Roman"/>
                <w:bCs/>
                <w:sz w:val="24"/>
                <w:szCs w:val="24"/>
                <w:lang w:val="en-GB"/>
              </w:rPr>
              <w:t>20</w:t>
            </w:r>
          </w:p>
        </w:tc>
      </w:tr>
      <w:tr w:rsidR="004A6325" w14:paraId="5793C56D" w14:textId="77777777" w:rsidTr="006218ED">
        <w:tc>
          <w:tcPr>
            <w:tcW w:w="985" w:type="dxa"/>
          </w:tcPr>
          <w:p w14:paraId="270D5BF6" w14:textId="77777777" w:rsidR="004A6325" w:rsidRPr="00F865B4" w:rsidRDefault="004A6325">
            <w:pPr>
              <w:pStyle w:val="ListParagraph"/>
              <w:numPr>
                <w:ilvl w:val="0"/>
                <w:numId w:val="215"/>
              </w:numPr>
              <w:kinsoku w:val="0"/>
              <w:overflowPunct w:val="0"/>
              <w:spacing w:line="276" w:lineRule="auto"/>
              <w:jc w:val="both"/>
              <w:rPr>
                <w:rFonts w:eastAsia="Calibri"/>
                <w:kern w:val="0"/>
                <w:szCs w:val="24"/>
                <w:lang w:val="en-ZW"/>
              </w:rPr>
            </w:pPr>
          </w:p>
        </w:tc>
        <w:tc>
          <w:tcPr>
            <w:tcW w:w="5072" w:type="dxa"/>
          </w:tcPr>
          <w:p w14:paraId="468DAC35" w14:textId="77777777" w:rsidR="004A6325" w:rsidRDefault="004A6325" w:rsidP="006218ED">
            <w:pPr>
              <w:kinsoku w:val="0"/>
              <w:overflowPunct w:val="0"/>
              <w:spacing w:after="120" w:line="276" w:lineRule="auto"/>
              <w:jc w:val="both"/>
              <w:rPr>
                <w:rFonts w:ascii="Times New Roman" w:hAnsi="Times New Roman"/>
                <w:bCs/>
                <w:sz w:val="24"/>
                <w:szCs w:val="24"/>
                <w:lang w:val="en-GB"/>
              </w:rPr>
            </w:pPr>
            <w:r w:rsidRPr="002F1186">
              <w:rPr>
                <w:rFonts w:ascii="Times New Roman" w:hAnsi="Times New Roman"/>
                <w:sz w:val="24"/>
                <w:szCs w:val="24"/>
                <w:lang w:val="en-ZW"/>
              </w:rPr>
              <w:t xml:space="preserve">Apply </w:t>
            </w:r>
            <w:r w:rsidRPr="002F1186">
              <w:rPr>
                <w:rFonts w:ascii="Times New Roman" w:hAnsi="Times New Roman"/>
                <w:spacing w:val="-2"/>
                <w:sz w:val="24"/>
                <w:szCs w:val="24"/>
                <w:lang w:val="en-ZW"/>
              </w:rPr>
              <w:t>Trigonometry</w:t>
            </w:r>
          </w:p>
        </w:tc>
        <w:tc>
          <w:tcPr>
            <w:tcW w:w="3293" w:type="dxa"/>
          </w:tcPr>
          <w:p w14:paraId="44143DCD" w14:textId="77777777" w:rsidR="004A6325" w:rsidRDefault="004A6325" w:rsidP="006218ED">
            <w:pPr>
              <w:kinsoku w:val="0"/>
              <w:overflowPunct w:val="0"/>
              <w:spacing w:after="120" w:line="276" w:lineRule="auto"/>
              <w:jc w:val="both"/>
              <w:rPr>
                <w:rFonts w:ascii="Times New Roman" w:hAnsi="Times New Roman"/>
                <w:bCs/>
                <w:sz w:val="24"/>
                <w:szCs w:val="24"/>
                <w:lang w:val="en-GB"/>
              </w:rPr>
            </w:pPr>
            <w:r>
              <w:rPr>
                <w:rFonts w:ascii="Times New Roman" w:hAnsi="Times New Roman"/>
                <w:bCs/>
                <w:sz w:val="24"/>
                <w:szCs w:val="24"/>
                <w:lang w:val="en-GB"/>
              </w:rPr>
              <w:t>20</w:t>
            </w:r>
          </w:p>
        </w:tc>
      </w:tr>
      <w:tr w:rsidR="004A6325" w14:paraId="211EFDD4" w14:textId="77777777" w:rsidTr="006218ED">
        <w:tc>
          <w:tcPr>
            <w:tcW w:w="985" w:type="dxa"/>
          </w:tcPr>
          <w:p w14:paraId="5B09CC46" w14:textId="77777777" w:rsidR="004A6325" w:rsidRDefault="004A6325" w:rsidP="006218ED">
            <w:pPr>
              <w:kinsoku w:val="0"/>
              <w:overflowPunct w:val="0"/>
              <w:spacing w:after="120" w:line="276" w:lineRule="auto"/>
              <w:jc w:val="both"/>
              <w:rPr>
                <w:rFonts w:ascii="Times New Roman" w:hAnsi="Times New Roman"/>
                <w:bCs/>
                <w:sz w:val="24"/>
                <w:szCs w:val="24"/>
                <w:lang w:val="en-GB"/>
              </w:rPr>
            </w:pPr>
          </w:p>
        </w:tc>
        <w:tc>
          <w:tcPr>
            <w:tcW w:w="5072" w:type="dxa"/>
          </w:tcPr>
          <w:p w14:paraId="21EE85EE" w14:textId="77777777" w:rsidR="004A6325" w:rsidRPr="00CA4609" w:rsidRDefault="004A6325" w:rsidP="006218ED">
            <w:pPr>
              <w:kinsoku w:val="0"/>
              <w:overflowPunct w:val="0"/>
              <w:spacing w:after="120" w:line="276" w:lineRule="auto"/>
              <w:jc w:val="both"/>
              <w:rPr>
                <w:rFonts w:ascii="Times New Roman" w:hAnsi="Times New Roman"/>
                <w:b/>
                <w:bCs/>
                <w:sz w:val="24"/>
                <w:szCs w:val="24"/>
                <w:lang w:val="en-GB"/>
              </w:rPr>
            </w:pPr>
            <w:r w:rsidRPr="00CA4609">
              <w:rPr>
                <w:rFonts w:ascii="Times New Roman" w:hAnsi="Times New Roman"/>
                <w:b/>
                <w:bCs/>
                <w:sz w:val="24"/>
                <w:szCs w:val="24"/>
                <w:lang w:val="en-GB"/>
              </w:rPr>
              <w:t>TOTAL HOURS</w:t>
            </w:r>
          </w:p>
        </w:tc>
        <w:tc>
          <w:tcPr>
            <w:tcW w:w="3293" w:type="dxa"/>
          </w:tcPr>
          <w:p w14:paraId="5694AF89" w14:textId="77777777" w:rsidR="004A6325" w:rsidRPr="00F865B4" w:rsidRDefault="004A6325" w:rsidP="006218ED">
            <w:pPr>
              <w:kinsoku w:val="0"/>
              <w:overflowPunct w:val="0"/>
              <w:spacing w:after="120" w:line="276" w:lineRule="auto"/>
              <w:jc w:val="both"/>
              <w:rPr>
                <w:rFonts w:ascii="Times New Roman" w:hAnsi="Times New Roman"/>
                <w:b/>
                <w:bCs/>
                <w:sz w:val="24"/>
                <w:szCs w:val="24"/>
                <w:lang w:val="en-GB"/>
              </w:rPr>
            </w:pPr>
            <w:r>
              <w:rPr>
                <w:rFonts w:ascii="Times New Roman" w:hAnsi="Times New Roman"/>
                <w:b/>
                <w:bCs/>
                <w:sz w:val="24"/>
                <w:szCs w:val="24"/>
                <w:lang w:val="en-GB"/>
              </w:rPr>
              <w:t>80</w:t>
            </w:r>
          </w:p>
        </w:tc>
      </w:tr>
    </w:tbl>
    <w:p w14:paraId="3CFC6670" w14:textId="77777777" w:rsidR="004A6325" w:rsidRPr="00AB647F" w:rsidRDefault="004A6325" w:rsidP="004A6325">
      <w:pPr>
        <w:kinsoku w:val="0"/>
        <w:overflowPunct w:val="0"/>
        <w:spacing w:after="120" w:line="276" w:lineRule="auto"/>
        <w:jc w:val="both"/>
        <w:rPr>
          <w:rFonts w:ascii="Times New Roman" w:eastAsia="Calibri" w:hAnsi="Times New Roman" w:cs="Times New Roman"/>
          <w:bCs/>
          <w:kern w:val="0"/>
          <w:sz w:val="24"/>
          <w:szCs w:val="24"/>
          <w:lang w:val="en-GB"/>
          <w14:ligatures w14:val="none"/>
        </w:rPr>
      </w:pPr>
    </w:p>
    <w:p w14:paraId="39F2A7E9" w14:textId="77777777" w:rsidR="004A6325" w:rsidRPr="00AB647F" w:rsidRDefault="004A6325" w:rsidP="004A6325">
      <w:pPr>
        <w:widowControl w:val="0"/>
        <w:tabs>
          <w:tab w:val="left" w:pos="425"/>
        </w:tabs>
        <w:spacing w:after="0" w:line="276" w:lineRule="auto"/>
        <w:contextualSpacing/>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Learning Outcomes, Content and Suggested Assessment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4431"/>
        <w:gridCol w:w="2314"/>
      </w:tblGrid>
      <w:tr w:rsidR="004A6325" w:rsidRPr="00AB647F" w14:paraId="03C4A3AC" w14:textId="77777777" w:rsidTr="006218ED">
        <w:tc>
          <w:tcPr>
            <w:tcW w:w="2569" w:type="dxa"/>
            <w:shd w:val="clear" w:color="auto" w:fill="auto"/>
          </w:tcPr>
          <w:p w14:paraId="2D206B97" w14:textId="77777777" w:rsidR="004A6325" w:rsidRPr="00AB647F" w:rsidRDefault="004A6325" w:rsidP="006218ED">
            <w:pPr>
              <w:spacing w:after="0" w:line="276" w:lineRule="auto"/>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Learning Outcome</w:t>
            </w:r>
          </w:p>
          <w:p w14:paraId="4FCC4071" w14:textId="77777777" w:rsidR="004A6325" w:rsidRPr="00AB647F" w:rsidRDefault="004A6325" w:rsidP="006218ED">
            <w:pPr>
              <w:spacing w:after="0" w:line="276" w:lineRule="auto"/>
              <w:jc w:val="center"/>
              <w:rPr>
                <w:rFonts w:ascii="Times New Roman" w:eastAsia="Times New Roman" w:hAnsi="Times New Roman" w:cs="Times New Roman"/>
                <w:b/>
                <w:kern w:val="0"/>
                <w:sz w:val="24"/>
                <w:szCs w:val="24"/>
                <w14:ligatures w14:val="none"/>
              </w:rPr>
            </w:pPr>
          </w:p>
        </w:tc>
        <w:tc>
          <w:tcPr>
            <w:tcW w:w="4367" w:type="dxa"/>
            <w:shd w:val="clear" w:color="auto" w:fill="auto"/>
          </w:tcPr>
          <w:p w14:paraId="69D11EEB" w14:textId="77777777" w:rsidR="004A6325" w:rsidRPr="00AB647F" w:rsidRDefault="004A6325" w:rsidP="006218ED">
            <w:pPr>
              <w:spacing w:after="0" w:line="276" w:lineRule="auto"/>
              <w:jc w:val="center"/>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Content</w:t>
            </w:r>
          </w:p>
          <w:p w14:paraId="169BFE7B" w14:textId="77777777" w:rsidR="004A6325" w:rsidRPr="00AB647F" w:rsidRDefault="004A6325" w:rsidP="006218ED">
            <w:pPr>
              <w:spacing w:after="0" w:line="276" w:lineRule="auto"/>
              <w:jc w:val="center"/>
              <w:rPr>
                <w:rFonts w:ascii="Times New Roman" w:eastAsia="Times New Roman" w:hAnsi="Times New Roman" w:cs="Times New Roman"/>
                <w:b/>
                <w:kern w:val="0"/>
                <w:sz w:val="24"/>
                <w:szCs w:val="24"/>
                <w14:ligatures w14:val="none"/>
              </w:rPr>
            </w:pPr>
          </w:p>
        </w:tc>
        <w:tc>
          <w:tcPr>
            <w:tcW w:w="2414" w:type="dxa"/>
            <w:shd w:val="clear" w:color="auto" w:fill="auto"/>
          </w:tcPr>
          <w:p w14:paraId="797E77BE" w14:textId="77777777" w:rsidR="004A6325" w:rsidRPr="00AB647F" w:rsidRDefault="004A6325" w:rsidP="006218ED">
            <w:pPr>
              <w:spacing w:after="0" w:line="276" w:lineRule="auto"/>
              <w:jc w:val="center"/>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Suggested Assessment Methods</w:t>
            </w:r>
          </w:p>
        </w:tc>
      </w:tr>
      <w:tr w:rsidR="004A6325" w:rsidRPr="00AB647F" w14:paraId="700454AA" w14:textId="77777777" w:rsidTr="006218ED">
        <w:trPr>
          <w:trHeight w:val="2400"/>
        </w:trPr>
        <w:tc>
          <w:tcPr>
            <w:tcW w:w="2569" w:type="dxa"/>
            <w:shd w:val="clear" w:color="auto" w:fill="auto"/>
          </w:tcPr>
          <w:p w14:paraId="29C7A37A" w14:textId="77777777" w:rsidR="004A6325" w:rsidRPr="00AB647F" w:rsidRDefault="004A6325">
            <w:pPr>
              <w:numPr>
                <w:ilvl w:val="0"/>
                <w:numId w:val="34"/>
              </w:numPr>
              <w:tabs>
                <w:tab w:val="left" w:pos="425"/>
              </w:tabs>
              <w:spacing w:after="0" w:line="276" w:lineRule="auto"/>
              <w:contextualSpacing/>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Apply number</w:t>
            </w:r>
            <w:r w:rsidRPr="00AB647F">
              <w:rPr>
                <w:rFonts w:ascii="Times New Roman" w:eastAsia="Times New Roman" w:hAnsi="Times New Roman" w:cs="Times New Roman"/>
                <w:spacing w:val="-2"/>
                <w:kern w:val="0"/>
                <w:sz w:val="24"/>
                <w:szCs w:val="24"/>
                <w14:ligatures w14:val="none"/>
              </w:rPr>
              <w:t xml:space="preserve"> systems</w:t>
            </w:r>
          </w:p>
        </w:tc>
        <w:tc>
          <w:tcPr>
            <w:tcW w:w="4367" w:type="dxa"/>
            <w:shd w:val="clear" w:color="auto" w:fill="auto"/>
          </w:tcPr>
          <w:p w14:paraId="6AD73651" w14:textId="77777777" w:rsidR="004A6325" w:rsidRPr="00A1263A" w:rsidRDefault="004A6325">
            <w:pPr>
              <w:numPr>
                <w:ilvl w:val="1"/>
                <w:numId w:val="28"/>
              </w:numPr>
              <w:spacing w:after="0" w:line="276" w:lineRule="auto"/>
              <w:ind w:left="644"/>
              <w:contextualSpacing/>
              <w:rPr>
                <w:rFonts w:ascii="Times New Roman" w:eastAsia="Calibri" w:hAnsi="Times New Roman" w:cs="Times New Roman"/>
                <w:kern w:val="0"/>
                <w:sz w:val="24"/>
                <w:szCs w:val="24"/>
                <w:lang w:val="en-ZW"/>
                <w14:ligatures w14:val="none"/>
              </w:rPr>
            </w:pPr>
            <w:r w:rsidRPr="00A1263A">
              <w:rPr>
                <w:rFonts w:ascii="Times New Roman" w:eastAsia="Calibri" w:hAnsi="Times New Roman" w:cs="Times New Roman"/>
                <w:kern w:val="0"/>
                <w:sz w:val="24"/>
                <w:szCs w:val="24"/>
                <w:lang w:val="en-ZW"/>
                <w14:ligatures w14:val="none"/>
              </w:rPr>
              <w:t>Types of number systems: Number system conversions and properties</w:t>
            </w:r>
          </w:p>
          <w:p w14:paraId="5D4BA7B4" w14:textId="77777777" w:rsidR="004A6325" w:rsidRPr="00AB647F" w:rsidRDefault="004A6325">
            <w:pPr>
              <w:numPr>
                <w:ilvl w:val="3"/>
                <w:numId w:val="2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Natural Numbers</w:t>
            </w:r>
          </w:p>
          <w:p w14:paraId="3A6D7BFC" w14:textId="77777777" w:rsidR="004A6325" w:rsidRPr="00AB647F" w:rsidRDefault="004A6325">
            <w:pPr>
              <w:numPr>
                <w:ilvl w:val="3"/>
                <w:numId w:val="2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Whole Numbers</w:t>
            </w:r>
          </w:p>
          <w:p w14:paraId="153A32FD" w14:textId="77777777" w:rsidR="004A6325" w:rsidRPr="00AB647F" w:rsidRDefault="004A6325">
            <w:pPr>
              <w:numPr>
                <w:ilvl w:val="3"/>
                <w:numId w:val="2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Integers</w:t>
            </w:r>
          </w:p>
          <w:p w14:paraId="74C2CF7A" w14:textId="77777777" w:rsidR="004A6325" w:rsidRPr="00AB647F" w:rsidRDefault="004A6325">
            <w:pPr>
              <w:numPr>
                <w:ilvl w:val="3"/>
                <w:numId w:val="2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Rational Numbers</w:t>
            </w:r>
          </w:p>
          <w:p w14:paraId="709E64AB" w14:textId="77777777" w:rsidR="004A6325" w:rsidRPr="00AB647F" w:rsidRDefault="004A6325">
            <w:pPr>
              <w:numPr>
                <w:ilvl w:val="3"/>
                <w:numId w:val="2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Irrational Numbers</w:t>
            </w:r>
          </w:p>
          <w:p w14:paraId="0788DCF3" w14:textId="77777777" w:rsidR="004A6325" w:rsidRPr="00AB647F" w:rsidRDefault="004A6325">
            <w:pPr>
              <w:numPr>
                <w:ilvl w:val="3"/>
                <w:numId w:val="2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Real Numbers</w:t>
            </w:r>
          </w:p>
          <w:p w14:paraId="28910E40" w14:textId="77777777" w:rsidR="004A6325" w:rsidRPr="00AB647F" w:rsidRDefault="004A6325">
            <w:pPr>
              <w:numPr>
                <w:ilvl w:val="3"/>
                <w:numId w:val="2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Percentages</w:t>
            </w:r>
          </w:p>
          <w:p w14:paraId="5FDC7B06" w14:textId="77777777" w:rsidR="004A6325" w:rsidRPr="00A1263A" w:rsidRDefault="004A6325">
            <w:pPr>
              <w:numPr>
                <w:ilvl w:val="1"/>
                <w:numId w:val="28"/>
              </w:numPr>
              <w:spacing w:after="0" w:line="276" w:lineRule="auto"/>
              <w:ind w:left="644"/>
              <w:contextualSpacing/>
              <w:rPr>
                <w:rFonts w:ascii="Times New Roman" w:eastAsia="Calibri" w:hAnsi="Times New Roman" w:cs="Times New Roman"/>
                <w:kern w:val="0"/>
                <w:sz w:val="24"/>
                <w:szCs w:val="24"/>
                <w:lang w:val="en-ZW"/>
                <w14:ligatures w14:val="none"/>
              </w:rPr>
            </w:pPr>
            <w:r>
              <w:rPr>
                <w:rFonts w:ascii="Times New Roman" w:eastAsia="Calibri" w:hAnsi="Times New Roman" w:cs="Times New Roman"/>
                <w:kern w:val="0"/>
                <w:sz w:val="24"/>
                <w:szCs w:val="24"/>
                <w:lang w:val="en-ZW"/>
                <w14:ligatures w14:val="none"/>
              </w:rPr>
              <w:t xml:space="preserve"> GCD and </w:t>
            </w:r>
            <w:r w:rsidRPr="00A1263A">
              <w:rPr>
                <w:rFonts w:ascii="Times New Roman" w:eastAsia="Calibri" w:hAnsi="Times New Roman" w:cs="Times New Roman"/>
                <w:kern w:val="0"/>
                <w:sz w:val="24"/>
                <w:szCs w:val="24"/>
                <w:lang w:val="en-ZW"/>
                <w14:ligatures w14:val="none"/>
              </w:rPr>
              <w:t>LCM</w:t>
            </w:r>
          </w:p>
          <w:p w14:paraId="286883DA" w14:textId="77777777" w:rsidR="004A6325" w:rsidRPr="00AB647F" w:rsidRDefault="004A6325">
            <w:pPr>
              <w:numPr>
                <w:ilvl w:val="1"/>
                <w:numId w:val="28"/>
              </w:numPr>
              <w:spacing w:after="0" w:line="276" w:lineRule="auto"/>
              <w:ind w:left="64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Arithmetic operations on integers</w:t>
            </w:r>
          </w:p>
          <w:p w14:paraId="4C970089" w14:textId="77777777" w:rsidR="004A6325" w:rsidRPr="00AB647F" w:rsidRDefault="004A6325">
            <w:pPr>
              <w:numPr>
                <w:ilvl w:val="2"/>
                <w:numId w:val="2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The number line</w:t>
            </w:r>
          </w:p>
          <w:p w14:paraId="57FC6667" w14:textId="77777777" w:rsidR="004A6325" w:rsidRPr="00AB647F" w:rsidRDefault="004A6325">
            <w:pPr>
              <w:numPr>
                <w:ilvl w:val="2"/>
                <w:numId w:val="2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Addition and Subtraction of Integers</w:t>
            </w:r>
          </w:p>
          <w:p w14:paraId="08F16712" w14:textId="77777777" w:rsidR="004A6325" w:rsidRPr="00AB647F" w:rsidRDefault="004A6325">
            <w:pPr>
              <w:numPr>
                <w:ilvl w:val="3"/>
                <w:numId w:val="2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Rules for adding and subtracting positive and negative integers.</w:t>
            </w:r>
          </w:p>
          <w:p w14:paraId="300BD55D" w14:textId="77777777" w:rsidR="004A6325" w:rsidRPr="00AB647F" w:rsidRDefault="004A6325">
            <w:pPr>
              <w:numPr>
                <w:ilvl w:val="3"/>
                <w:numId w:val="2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Practice problems.</w:t>
            </w:r>
          </w:p>
          <w:p w14:paraId="510510A0" w14:textId="77777777" w:rsidR="004A6325" w:rsidRPr="00AB647F" w:rsidRDefault="004A6325">
            <w:pPr>
              <w:numPr>
                <w:ilvl w:val="2"/>
                <w:numId w:val="2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Multiplication and Division of Integers</w:t>
            </w:r>
          </w:p>
          <w:p w14:paraId="4A5B9AAC" w14:textId="77777777" w:rsidR="004A6325" w:rsidRPr="00AB647F" w:rsidRDefault="004A6325">
            <w:pPr>
              <w:numPr>
                <w:ilvl w:val="2"/>
                <w:numId w:val="2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Order of Operations</w:t>
            </w:r>
          </w:p>
          <w:p w14:paraId="37499C71" w14:textId="77777777" w:rsidR="004A6325" w:rsidRPr="00AB647F" w:rsidRDefault="004A6325">
            <w:pPr>
              <w:numPr>
                <w:ilvl w:val="3"/>
                <w:numId w:val="2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Applying the BODMAS rule</w:t>
            </w:r>
          </w:p>
          <w:p w14:paraId="1E035A5E" w14:textId="77777777" w:rsidR="004A6325" w:rsidRPr="00AB647F" w:rsidRDefault="004A6325">
            <w:pPr>
              <w:numPr>
                <w:ilvl w:val="3"/>
                <w:numId w:val="2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Powers and roots.</w:t>
            </w:r>
          </w:p>
          <w:p w14:paraId="01AE8E49" w14:textId="77777777" w:rsidR="004A6325" w:rsidRPr="00AB647F" w:rsidRDefault="004A6325">
            <w:pPr>
              <w:numPr>
                <w:ilvl w:val="2"/>
                <w:numId w:val="2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Squares and square roots </w:t>
            </w:r>
          </w:p>
          <w:p w14:paraId="20953A99" w14:textId="77777777" w:rsidR="004A6325" w:rsidRPr="00AB647F" w:rsidRDefault="004A6325">
            <w:pPr>
              <w:numPr>
                <w:ilvl w:val="1"/>
                <w:numId w:val="28"/>
              </w:numPr>
              <w:spacing w:after="0" w:line="276" w:lineRule="auto"/>
              <w:ind w:left="64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Fractions </w:t>
            </w:r>
          </w:p>
          <w:p w14:paraId="17F5BC47" w14:textId="77777777" w:rsidR="004A6325" w:rsidRPr="00AB647F" w:rsidRDefault="004A6325">
            <w:pPr>
              <w:numPr>
                <w:ilvl w:val="2"/>
                <w:numId w:val="2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 Proper, improper fractions and mixed numbers </w:t>
            </w:r>
          </w:p>
          <w:p w14:paraId="4944BF37" w14:textId="77777777" w:rsidR="004A6325" w:rsidRPr="00AB647F" w:rsidRDefault="004A6325">
            <w:pPr>
              <w:numPr>
                <w:ilvl w:val="2"/>
                <w:numId w:val="2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Operations on fractions </w:t>
            </w:r>
          </w:p>
          <w:p w14:paraId="6D688F7F" w14:textId="77777777" w:rsidR="004A6325" w:rsidRPr="00AB647F" w:rsidRDefault="004A6325">
            <w:pPr>
              <w:numPr>
                <w:ilvl w:val="1"/>
                <w:numId w:val="28"/>
              </w:numPr>
              <w:spacing w:after="0" w:line="276" w:lineRule="auto"/>
              <w:ind w:left="644"/>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Decimals</w:t>
            </w:r>
          </w:p>
          <w:p w14:paraId="5F55F844" w14:textId="77777777" w:rsidR="004A6325" w:rsidRPr="00AB647F" w:rsidRDefault="004A6325">
            <w:pPr>
              <w:numPr>
                <w:ilvl w:val="2"/>
                <w:numId w:val="2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Fractions and decimals</w:t>
            </w:r>
          </w:p>
          <w:p w14:paraId="00222FBC" w14:textId="77777777" w:rsidR="004A6325" w:rsidRPr="00AB647F" w:rsidRDefault="004A6325">
            <w:pPr>
              <w:numPr>
                <w:ilvl w:val="2"/>
                <w:numId w:val="2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Decimal places </w:t>
            </w:r>
          </w:p>
          <w:p w14:paraId="3A8DE968" w14:textId="77777777" w:rsidR="004A6325" w:rsidRPr="00AB647F" w:rsidRDefault="004A6325">
            <w:pPr>
              <w:numPr>
                <w:ilvl w:val="2"/>
                <w:numId w:val="2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Standard form </w:t>
            </w:r>
          </w:p>
          <w:p w14:paraId="714017C4" w14:textId="77777777" w:rsidR="004A6325" w:rsidRPr="00AB647F" w:rsidRDefault="004A6325">
            <w:pPr>
              <w:numPr>
                <w:ilvl w:val="2"/>
                <w:numId w:val="2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Operations on decimals </w:t>
            </w:r>
          </w:p>
          <w:p w14:paraId="42DCB263" w14:textId="77777777" w:rsidR="004A6325" w:rsidRPr="00AB647F" w:rsidRDefault="004A6325">
            <w:pPr>
              <w:numPr>
                <w:ilvl w:val="2"/>
                <w:numId w:val="2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Real life problems involving decimals</w:t>
            </w:r>
          </w:p>
        </w:tc>
        <w:tc>
          <w:tcPr>
            <w:tcW w:w="2414" w:type="dxa"/>
            <w:shd w:val="clear" w:color="auto" w:fill="auto"/>
          </w:tcPr>
          <w:p w14:paraId="27B4674B" w14:textId="77777777" w:rsidR="004A6325" w:rsidRPr="00AB647F" w:rsidRDefault="004A6325">
            <w:pPr>
              <w:numPr>
                <w:ilvl w:val="0"/>
                <w:numId w:val="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Written Assessment</w:t>
            </w:r>
          </w:p>
          <w:p w14:paraId="4EEB6E3B" w14:textId="77777777" w:rsidR="004A6325" w:rsidRPr="00AB647F" w:rsidRDefault="004A6325">
            <w:pPr>
              <w:numPr>
                <w:ilvl w:val="0"/>
                <w:numId w:val="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Oral Questioning </w:t>
            </w:r>
          </w:p>
          <w:p w14:paraId="38F099F0" w14:textId="77777777" w:rsidR="004A6325" w:rsidRPr="00AB647F" w:rsidRDefault="004A6325">
            <w:pPr>
              <w:numPr>
                <w:ilvl w:val="0"/>
                <w:numId w:val="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Assessment</w:t>
            </w:r>
          </w:p>
          <w:p w14:paraId="014E5120" w14:textId="77777777" w:rsidR="004A6325" w:rsidRPr="00AB647F" w:rsidRDefault="004A6325">
            <w:pPr>
              <w:numPr>
                <w:ilvl w:val="0"/>
                <w:numId w:val="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Project</w:t>
            </w:r>
          </w:p>
          <w:p w14:paraId="348AF04C" w14:textId="77777777" w:rsidR="004A6325" w:rsidRPr="00AB647F" w:rsidRDefault="004A6325">
            <w:pPr>
              <w:numPr>
                <w:ilvl w:val="0"/>
                <w:numId w:val="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Third party report</w:t>
            </w:r>
          </w:p>
          <w:p w14:paraId="51316BE0" w14:textId="77777777" w:rsidR="004A6325" w:rsidRPr="000C374C" w:rsidRDefault="004A6325">
            <w:pPr>
              <w:numPr>
                <w:ilvl w:val="0"/>
                <w:numId w:val="3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Portfolio of evidence</w:t>
            </w:r>
          </w:p>
        </w:tc>
      </w:tr>
      <w:tr w:rsidR="004A6325" w:rsidRPr="00AB647F" w14:paraId="5A3E1929" w14:textId="77777777" w:rsidTr="006218ED">
        <w:trPr>
          <w:trHeight w:val="4787"/>
        </w:trPr>
        <w:tc>
          <w:tcPr>
            <w:tcW w:w="2569" w:type="dxa"/>
            <w:shd w:val="clear" w:color="auto" w:fill="auto"/>
          </w:tcPr>
          <w:p w14:paraId="7130EFA5" w14:textId="77777777" w:rsidR="004A6325" w:rsidRPr="00AB647F" w:rsidRDefault="004A6325">
            <w:pPr>
              <w:numPr>
                <w:ilvl w:val="0"/>
                <w:numId w:val="34"/>
              </w:numPr>
              <w:tabs>
                <w:tab w:val="left" w:pos="425"/>
              </w:tabs>
              <w:spacing w:after="0" w:line="276" w:lineRule="auto"/>
              <w:contextualSpacing/>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Apply </w:t>
            </w:r>
            <w:r w:rsidRPr="00AB647F">
              <w:rPr>
                <w:rFonts w:ascii="Times New Roman" w:eastAsia="Times New Roman" w:hAnsi="Times New Roman" w:cs="Times New Roman"/>
                <w:spacing w:val="-2"/>
                <w:kern w:val="0"/>
                <w:sz w:val="24"/>
                <w:szCs w:val="24"/>
                <w14:ligatures w14:val="none"/>
              </w:rPr>
              <w:t>algebra</w:t>
            </w:r>
          </w:p>
        </w:tc>
        <w:tc>
          <w:tcPr>
            <w:tcW w:w="4367" w:type="dxa"/>
            <w:shd w:val="clear" w:color="auto" w:fill="auto"/>
          </w:tcPr>
          <w:p w14:paraId="7D6690BD" w14:textId="77777777" w:rsidR="004A6325" w:rsidRPr="00AB647F" w:rsidRDefault="004A6325">
            <w:pPr>
              <w:numPr>
                <w:ilvl w:val="1"/>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Indices and logarithms</w:t>
            </w:r>
          </w:p>
          <w:p w14:paraId="62CB8FFB"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Indices</w:t>
            </w:r>
          </w:p>
          <w:p w14:paraId="365F6A9F"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Define Base and index </w:t>
            </w:r>
          </w:p>
          <w:p w14:paraId="058A38D2"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Laws of indices </w:t>
            </w:r>
          </w:p>
          <w:p w14:paraId="22B288B6"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Indicial equations </w:t>
            </w:r>
          </w:p>
          <w:p w14:paraId="36337F57"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Logarithms</w:t>
            </w:r>
          </w:p>
          <w:p w14:paraId="70A9028C"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Laws of logarithm </w:t>
            </w:r>
          </w:p>
          <w:p w14:paraId="1ED39BD0"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Logarithmic equations </w:t>
            </w:r>
          </w:p>
          <w:p w14:paraId="370D4438"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Conversion of bases </w:t>
            </w:r>
          </w:p>
          <w:p w14:paraId="12FEE107"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Use of log tables</w:t>
            </w:r>
          </w:p>
          <w:p w14:paraId="570B845C"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Use of calculator</w:t>
            </w:r>
          </w:p>
          <w:p w14:paraId="6FE1ADD0"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Applications of logarithms</w:t>
            </w:r>
          </w:p>
          <w:p w14:paraId="3FD5F016"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Multiplication</w:t>
            </w:r>
          </w:p>
          <w:p w14:paraId="0D6848A6"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Division</w:t>
            </w:r>
          </w:p>
          <w:p w14:paraId="74B7B4CF"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Finding roots</w:t>
            </w:r>
          </w:p>
          <w:p w14:paraId="46A0655B" w14:textId="77777777" w:rsidR="004A6325" w:rsidRPr="00AB647F" w:rsidRDefault="004A6325">
            <w:pPr>
              <w:numPr>
                <w:ilvl w:val="1"/>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Algebra </w:t>
            </w:r>
          </w:p>
          <w:p w14:paraId="125D2D27"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General Algebraic expressions</w:t>
            </w:r>
          </w:p>
          <w:p w14:paraId="1B99E386"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Algebraic expressions with fractions</w:t>
            </w:r>
          </w:p>
          <w:p w14:paraId="79BA418D"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Simplification of algebraic expressions </w:t>
            </w:r>
          </w:p>
          <w:p w14:paraId="7971AF10"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Factorization by grouping</w:t>
            </w:r>
          </w:p>
          <w:p w14:paraId="1955E7EF"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Removal of brackets</w:t>
            </w:r>
          </w:p>
          <w:p w14:paraId="0FAF7DB1"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Substitution and evaluation</w:t>
            </w:r>
          </w:p>
          <w:p w14:paraId="5A7595D0"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Problem solving in real situation</w:t>
            </w:r>
          </w:p>
          <w:p w14:paraId="6C013456" w14:textId="77777777" w:rsidR="004A6325" w:rsidRPr="00AB647F" w:rsidRDefault="004A6325">
            <w:pPr>
              <w:numPr>
                <w:ilvl w:val="1"/>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Linear Equations</w:t>
            </w:r>
          </w:p>
          <w:p w14:paraId="0541B70A"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Definition and standard form.</w:t>
            </w:r>
          </w:p>
          <w:p w14:paraId="4517AE69"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Simultaneous equations</w:t>
            </w:r>
          </w:p>
          <w:p w14:paraId="388AB954"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Methods of solving: Graphical, substitution, and elimination methods.</w:t>
            </w:r>
          </w:p>
          <w:p w14:paraId="3CF4946C"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Applications in engineering problems.</w:t>
            </w:r>
          </w:p>
          <w:p w14:paraId="0DEEC2F6" w14:textId="77777777" w:rsidR="004A6325" w:rsidRPr="00AB647F" w:rsidRDefault="004A6325">
            <w:pPr>
              <w:numPr>
                <w:ilvl w:val="1"/>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Quadratic expressions and Equations</w:t>
            </w:r>
          </w:p>
          <w:p w14:paraId="1BBA1509"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Definition and standard form of quadratic expressions</w:t>
            </w:r>
          </w:p>
          <w:p w14:paraId="4CC5C08D"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Expansion of algebraic expressions </w:t>
            </w:r>
          </w:p>
          <w:p w14:paraId="5978C999"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The three quadratic identities </w:t>
            </w:r>
          </w:p>
          <w:p w14:paraId="09DACD66"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Using the three quadratic identities</w:t>
            </w:r>
          </w:p>
          <w:p w14:paraId="2A067B3A"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Methods of solving: Factoring, completing the square, and quadratic formula.</w:t>
            </w:r>
          </w:p>
          <w:p w14:paraId="55B22A40"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Real-world engineering applications.</w:t>
            </w:r>
          </w:p>
          <w:p w14:paraId="2F0BAC59" w14:textId="77777777" w:rsidR="004A6325" w:rsidRPr="00AB647F" w:rsidRDefault="004A6325">
            <w:pPr>
              <w:numPr>
                <w:ilvl w:val="1"/>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Algebraic functions and graph</w:t>
            </w:r>
          </w:p>
          <w:p w14:paraId="6DDF96AA"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Types of functions</w:t>
            </w:r>
          </w:p>
          <w:p w14:paraId="35A3EAC6"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14:ligatures w14:val="none"/>
              </w:rPr>
              <w:t>Linear, quadratic, polynomial, rational, and exponential functions</w:t>
            </w:r>
          </w:p>
          <w:p w14:paraId="6C7280DF"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14:ligatures w14:val="none"/>
              </w:rPr>
              <w:t>Characteristics and properties of each function type.</w:t>
            </w:r>
          </w:p>
          <w:p w14:paraId="7FC6EE22"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Graphing Functions</w:t>
            </w:r>
          </w:p>
          <w:p w14:paraId="0DAA89C3"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Cartesian coordinate system.</w:t>
            </w:r>
          </w:p>
          <w:p w14:paraId="6273B79C"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Plotting and interpreting graphs of algebraic functions.</w:t>
            </w:r>
          </w:p>
          <w:p w14:paraId="0C57B73D"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lang w:val="en-ZW"/>
                <w14:ligatures w14:val="none"/>
              </w:rPr>
              <w:t>Using graphs to solve engineering problems.</w:t>
            </w:r>
          </w:p>
        </w:tc>
        <w:tc>
          <w:tcPr>
            <w:tcW w:w="2414" w:type="dxa"/>
            <w:shd w:val="clear" w:color="auto" w:fill="auto"/>
          </w:tcPr>
          <w:p w14:paraId="1C1D514A" w14:textId="77777777" w:rsidR="004A6325" w:rsidRPr="00AB647F" w:rsidRDefault="004A6325">
            <w:pPr>
              <w:numPr>
                <w:ilvl w:val="0"/>
                <w:numId w:val="32"/>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Written Assessment</w:t>
            </w:r>
          </w:p>
          <w:p w14:paraId="2BC44B37" w14:textId="77777777" w:rsidR="004A6325" w:rsidRPr="00AB647F" w:rsidRDefault="004A6325">
            <w:pPr>
              <w:numPr>
                <w:ilvl w:val="0"/>
                <w:numId w:val="32"/>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Oral Questioning </w:t>
            </w:r>
          </w:p>
          <w:p w14:paraId="248653D3" w14:textId="77777777" w:rsidR="004A6325" w:rsidRPr="00AB647F" w:rsidRDefault="004A6325">
            <w:pPr>
              <w:numPr>
                <w:ilvl w:val="0"/>
                <w:numId w:val="32"/>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Assessment</w:t>
            </w:r>
          </w:p>
          <w:p w14:paraId="504A8D22" w14:textId="77777777" w:rsidR="004A6325" w:rsidRPr="00AB647F" w:rsidRDefault="004A6325">
            <w:pPr>
              <w:numPr>
                <w:ilvl w:val="0"/>
                <w:numId w:val="32"/>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Project</w:t>
            </w:r>
          </w:p>
          <w:p w14:paraId="57153621" w14:textId="77777777" w:rsidR="004A6325" w:rsidRPr="00AB647F" w:rsidRDefault="004A6325">
            <w:pPr>
              <w:numPr>
                <w:ilvl w:val="0"/>
                <w:numId w:val="32"/>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Third party report</w:t>
            </w:r>
          </w:p>
          <w:p w14:paraId="63CA7597" w14:textId="77777777" w:rsidR="004A6325" w:rsidRPr="00AB647F" w:rsidRDefault="004A6325">
            <w:pPr>
              <w:numPr>
                <w:ilvl w:val="0"/>
                <w:numId w:val="32"/>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Portfolio of evidence</w:t>
            </w:r>
          </w:p>
          <w:p w14:paraId="690E0762" w14:textId="77777777" w:rsidR="004A6325" w:rsidRPr="00AB647F" w:rsidRDefault="004A6325">
            <w:pPr>
              <w:numPr>
                <w:ilvl w:val="0"/>
                <w:numId w:val="32"/>
              </w:numPr>
              <w:spacing w:after="0" w:line="276" w:lineRule="auto"/>
              <w:contextualSpacing/>
              <w:rPr>
                <w:rFonts w:ascii="Times New Roman" w:eastAsia="Calibri" w:hAnsi="Times New Roman" w:cs="Times New Roman"/>
                <w:kern w:val="0"/>
                <w:sz w:val="24"/>
                <w:szCs w:val="24"/>
                <w:lang w:val="en-ZW"/>
                <w14:ligatures w14:val="none"/>
              </w:rPr>
            </w:pPr>
          </w:p>
        </w:tc>
      </w:tr>
      <w:tr w:rsidR="004A6325" w:rsidRPr="00AB647F" w14:paraId="0E0ACA31" w14:textId="77777777" w:rsidTr="006218ED">
        <w:trPr>
          <w:trHeight w:val="274"/>
        </w:trPr>
        <w:tc>
          <w:tcPr>
            <w:tcW w:w="2569" w:type="dxa"/>
            <w:shd w:val="clear" w:color="auto" w:fill="auto"/>
          </w:tcPr>
          <w:p w14:paraId="1B581C94" w14:textId="77777777" w:rsidR="004A6325" w:rsidRPr="00AB647F" w:rsidRDefault="004A6325">
            <w:pPr>
              <w:numPr>
                <w:ilvl w:val="0"/>
                <w:numId w:val="34"/>
              </w:numPr>
              <w:tabs>
                <w:tab w:val="left" w:pos="425"/>
              </w:tabs>
              <w:spacing w:after="0" w:line="276" w:lineRule="auto"/>
              <w:contextualSpacing/>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kern w:val="0"/>
                <w:sz w:val="24"/>
                <w:szCs w:val="24"/>
                <w14:ligatures w14:val="none"/>
              </w:rPr>
              <w:t xml:space="preserve">Apply </w:t>
            </w:r>
            <w:r w:rsidRPr="00AB647F">
              <w:rPr>
                <w:rFonts w:ascii="Times New Roman" w:eastAsia="Times New Roman" w:hAnsi="Times New Roman" w:cs="Times New Roman"/>
                <w:spacing w:val="-2"/>
                <w:kern w:val="0"/>
                <w:sz w:val="24"/>
                <w:szCs w:val="24"/>
                <w14:ligatures w14:val="none"/>
              </w:rPr>
              <w:t>matrices</w:t>
            </w:r>
          </w:p>
        </w:tc>
        <w:tc>
          <w:tcPr>
            <w:tcW w:w="4367" w:type="dxa"/>
            <w:shd w:val="clear" w:color="auto" w:fill="auto"/>
          </w:tcPr>
          <w:p w14:paraId="1E4D15B6" w14:textId="77777777" w:rsidR="004A6325" w:rsidRPr="00AB647F" w:rsidRDefault="004A6325">
            <w:pPr>
              <w:widowControl w:val="0"/>
              <w:numPr>
                <w:ilvl w:val="1"/>
                <w:numId w:val="82"/>
              </w:numPr>
              <w:tabs>
                <w:tab w:val="left" w:pos="609"/>
              </w:tabs>
              <w:autoSpaceDE w:val="0"/>
              <w:autoSpaceDN w:val="0"/>
              <w:spacing w:after="0" w:line="276" w:lineRule="auto"/>
              <w:ind w:left="609"/>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Introduction</w:t>
            </w:r>
            <w:r w:rsidRPr="00AB647F">
              <w:rPr>
                <w:rFonts w:ascii="Times New Roman" w:eastAsia="Georgia" w:hAnsi="Times New Roman" w:cs="Times New Roman"/>
                <w:spacing w:val="-2"/>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to</w:t>
            </w:r>
            <w:r w:rsidRPr="00AB647F">
              <w:rPr>
                <w:rFonts w:ascii="Times New Roman" w:eastAsia="Georgia" w:hAnsi="Times New Roman" w:cs="Times New Roman"/>
                <w:spacing w:val="-2"/>
                <w:kern w:val="0"/>
                <w:sz w:val="24"/>
                <w:szCs w:val="24"/>
                <w:lang w:bidi="en-US"/>
                <w14:ligatures w14:val="none"/>
              </w:rPr>
              <w:t xml:space="preserve"> matrices</w:t>
            </w:r>
          </w:p>
          <w:p w14:paraId="0E46A696" w14:textId="77777777" w:rsidR="004A6325" w:rsidRPr="00AB647F" w:rsidRDefault="004A6325">
            <w:pPr>
              <w:widowControl w:val="0"/>
              <w:numPr>
                <w:ilvl w:val="2"/>
                <w:numId w:val="82"/>
              </w:numPr>
              <w:tabs>
                <w:tab w:val="left" w:pos="1547"/>
              </w:tabs>
              <w:autoSpaceDE w:val="0"/>
              <w:autoSpaceDN w:val="0"/>
              <w:spacing w:before="41" w:after="0" w:line="276" w:lineRule="auto"/>
              <w:ind w:left="1547"/>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Definition</w:t>
            </w:r>
            <w:r w:rsidRPr="00AB647F">
              <w:rPr>
                <w:rFonts w:ascii="Times New Roman" w:eastAsia="Georgia" w:hAnsi="Times New Roman" w:cs="Times New Roman"/>
                <w:spacing w:val="-1"/>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of</w:t>
            </w:r>
            <w:r w:rsidRPr="00AB647F">
              <w:rPr>
                <w:rFonts w:ascii="Times New Roman" w:eastAsia="Georgia" w:hAnsi="Times New Roman" w:cs="Times New Roman"/>
                <w:spacing w:val="-2"/>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a</w:t>
            </w:r>
            <w:r w:rsidRPr="00AB647F">
              <w:rPr>
                <w:rFonts w:ascii="Times New Roman" w:eastAsia="Georgia" w:hAnsi="Times New Roman" w:cs="Times New Roman"/>
                <w:spacing w:val="-1"/>
                <w:kern w:val="0"/>
                <w:sz w:val="24"/>
                <w:szCs w:val="24"/>
                <w:lang w:bidi="en-US"/>
                <w14:ligatures w14:val="none"/>
              </w:rPr>
              <w:t xml:space="preserve"> </w:t>
            </w:r>
            <w:r w:rsidRPr="00AB647F">
              <w:rPr>
                <w:rFonts w:ascii="Times New Roman" w:eastAsia="Georgia" w:hAnsi="Times New Roman" w:cs="Times New Roman"/>
                <w:spacing w:val="-2"/>
                <w:kern w:val="0"/>
                <w:sz w:val="24"/>
                <w:szCs w:val="24"/>
                <w:lang w:bidi="en-US"/>
                <w14:ligatures w14:val="none"/>
              </w:rPr>
              <w:t>matrix.</w:t>
            </w:r>
          </w:p>
          <w:p w14:paraId="47717633" w14:textId="77777777" w:rsidR="004A6325" w:rsidRPr="00AB647F" w:rsidRDefault="004A6325">
            <w:pPr>
              <w:widowControl w:val="0"/>
              <w:numPr>
                <w:ilvl w:val="2"/>
                <w:numId w:val="82"/>
              </w:numPr>
              <w:tabs>
                <w:tab w:val="left" w:pos="1547"/>
              </w:tabs>
              <w:autoSpaceDE w:val="0"/>
              <w:autoSpaceDN w:val="0"/>
              <w:spacing w:before="40" w:after="0" w:line="276" w:lineRule="auto"/>
              <w:ind w:left="1547" w:right="435"/>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Different types of matrices: row, column, square, rectangular, diagonal,</w:t>
            </w:r>
            <w:r w:rsidRPr="00AB647F">
              <w:rPr>
                <w:rFonts w:ascii="Times New Roman" w:eastAsia="Georgia" w:hAnsi="Times New Roman" w:cs="Times New Roman"/>
                <w:spacing w:val="-15"/>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identity,</w:t>
            </w:r>
            <w:r w:rsidRPr="00AB647F">
              <w:rPr>
                <w:rFonts w:ascii="Times New Roman" w:eastAsia="Georgia" w:hAnsi="Times New Roman" w:cs="Times New Roman"/>
                <w:spacing w:val="-15"/>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zero.</w:t>
            </w:r>
          </w:p>
          <w:p w14:paraId="66D054B9" w14:textId="77777777" w:rsidR="004A6325" w:rsidRPr="00AB647F" w:rsidRDefault="004A6325">
            <w:pPr>
              <w:widowControl w:val="0"/>
              <w:numPr>
                <w:ilvl w:val="2"/>
                <w:numId w:val="82"/>
              </w:numPr>
              <w:tabs>
                <w:tab w:val="left" w:pos="1547"/>
              </w:tabs>
              <w:autoSpaceDE w:val="0"/>
              <w:autoSpaceDN w:val="0"/>
              <w:spacing w:after="0" w:line="276" w:lineRule="auto"/>
              <w:ind w:left="1547" w:right="120"/>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Notation</w:t>
            </w:r>
            <w:r w:rsidRPr="00AB647F">
              <w:rPr>
                <w:rFonts w:ascii="Times New Roman" w:eastAsia="Georgia" w:hAnsi="Times New Roman" w:cs="Times New Roman"/>
                <w:spacing w:val="-10"/>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and</w:t>
            </w:r>
            <w:r w:rsidRPr="00AB647F">
              <w:rPr>
                <w:rFonts w:ascii="Times New Roman" w:eastAsia="Georgia" w:hAnsi="Times New Roman" w:cs="Times New Roman"/>
                <w:spacing w:val="-10"/>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elements</w:t>
            </w:r>
            <w:r w:rsidRPr="00AB647F">
              <w:rPr>
                <w:rFonts w:ascii="Times New Roman" w:eastAsia="Georgia" w:hAnsi="Times New Roman" w:cs="Times New Roman"/>
                <w:spacing w:val="-10"/>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of</w:t>
            </w:r>
            <w:r w:rsidRPr="00AB647F">
              <w:rPr>
                <w:rFonts w:ascii="Times New Roman" w:eastAsia="Georgia" w:hAnsi="Times New Roman" w:cs="Times New Roman"/>
                <w:spacing w:val="-9"/>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 xml:space="preserve">a </w:t>
            </w:r>
            <w:r w:rsidRPr="00AB647F">
              <w:rPr>
                <w:rFonts w:ascii="Times New Roman" w:eastAsia="Georgia" w:hAnsi="Times New Roman" w:cs="Times New Roman"/>
                <w:spacing w:val="-2"/>
                <w:kern w:val="0"/>
                <w:sz w:val="24"/>
                <w:szCs w:val="24"/>
                <w:lang w:bidi="en-US"/>
                <w14:ligatures w14:val="none"/>
              </w:rPr>
              <w:t>matrix.</w:t>
            </w:r>
          </w:p>
          <w:p w14:paraId="614F2103" w14:textId="77777777" w:rsidR="004A6325" w:rsidRPr="00AB647F" w:rsidRDefault="004A6325">
            <w:pPr>
              <w:widowControl w:val="0"/>
              <w:numPr>
                <w:ilvl w:val="2"/>
                <w:numId w:val="82"/>
              </w:numPr>
              <w:tabs>
                <w:tab w:val="left" w:pos="1547"/>
              </w:tabs>
              <w:autoSpaceDE w:val="0"/>
              <w:autoSpaceDN w:val="0"/>
              <w:spacing w:before="2" w:after="0" w:line="276" w:lineRule="auto"/>
              <w:ind w:left="1547" w:right="141"/>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Basic</w:t>
            </w:r>
            <w:r w:rsidRPr="00AB647F">
              <w:rPr>
                <w:rFonts w:ascii="Times New Roman" w:eastAsia="Georgia" w:hAnsi="Times New Roman" w:cs="Times New Roman"/>
                <w:spacing w:val="-15"/>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operations:</w:t>
            </w:r>
            <w:r w:rsidRPr="00AB647F">
              <w:rPr>
                <w:rFonts w:ascii="Times New Roman" w:eastAsia="Georgia" w:hAnsi="Times New Roman" w:cs="Times New Roman"/>
                <w:spacing w:val="-15"/>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 xml:space="preserve">addition, subtraction, scalar </w:t>
            </w:r>
            <w:r w:rsidRPr="00AB647F">
              <w:rPr>
                <w:rFonts w:ascii="Times New Roman" w:eastAsia="Georgia" w:hAnsi="Times New Roman" w:cs="Times New Roman"/>
                <w:spacing w:val="-2"/>
                <w:kern w:val="0"/>
                <w:sz w:val="24"/>
                <w:szCs w:val="24"/>
                <w:lang w:bidi="en-US"/>
                <w14:ligatures w14:val="none"/>
              </w:rPr>
              <w:t>multiplication.</w:t>
            </w:r>
          </w:p>
          <w:p w14:paraId="33B247D5" w14:textId="77777777" w:rsidR="004A6325" w:rsidRPr="00AB647F" w:rsidRDefault="004A6325">
            <w:pPr>
              <w:widowControl w:val="0"/>
              <w:numPr>
                <w:ilvl w:val="2"/>
                <w:numId w:val="82"/>
              </w:numPr>
              <w:tabs>
                <w:tab w:val="left" w:pos="1547"/>
              </w:tabs>
              <w:autoSpaceDE w:val="0"/>
              <w:autoSpaceDN w:val="0"/>
              <w:spacing w:after="0" w:line="276" w:lineRule="auto"/>
              <w:ind w:left="1547"/>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Special</w:t>
            </w:r>
            <w:r w:rsidRPr="00AB647F">
              <w:rPr>
                <w:rFonts w:ascii="Times New Roman" w:eastAsia="Georgia" w:hAnsi="Times New Roman" w:cs="Times New Roman"/>
                <w:spacing w:val="-2"/>
                <w:kern w:val="0"/>
                <w:sz w:val="24"/>
                <w:szCs w:val="24"/>
                <w:lang w:bidi="en-US"/>
                <w14:ligatures w14:val="none"/>
              </w:rPr>
              <w:t xml:space="preserve"> Matrices</w:t>
            </w:r>
          </w:p>
          <w:p w14:paraId="597A84C1" w14:textId="77777777" w:rsidR="004A6325" w:rsidRPr="00AB647F" w:rsidRDefault="004A6325">
            <w:pPr>
              <w:widowControl w:val="0"/>
              <w:numPr>
                <w:ilvl w:val="3"/>
                <w:numId w:val="82"/>
              </w:numPr>
              <w:tabs>
                <w:tab w:val="left" w:pos="2243"/>
              </w:tabs>
              <w:autoSpaceDE w:val="0"/>
              <w:autoSpaceDN w:val="0"/>
              <w:spacing w:before="43" w:after="0" w:line="276" w:lineRule="auto"/>
              <w:ind w:left="2243" w:hanging="720"/>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Identity</w:t>
            </w:r>
            <w:r w:rsidRPr="00AB647F">
              <w:rPr>
                <w:rFonts w:ascii="Times New Roman" w:eastAsia="Georgia" w:hAnsi="Times New Roman" w:cs="Times New Roman"/>
                <w:spacing w:val="-5"/>
                <w:kern w:val="0"/>
                <w:sz w:val="24"/>
                <w:szCs w:val="24"/>
                <w:lang w:bidi="en-US"/>
                <w14:ligatures w14:val="none"/>
              </w:rPr>
              <w:t xml:space="preserve"> </w:t>
            </w:r>
            <w:r w:rsidRPr="00AB647F">
              <w:rPr>
                <w:rFonts w:ascii="Times New Roman" w:eastAsia="Georgia" w:hAnsi="Times New Roman" w:cs="Times New Roman"/>
                <w:spacing w:val="-2"/>
                <w:kern w:val="0"/>
                <w:sz w:val="24"/>
                <w:szCs w:val="24"/>
                <w:lang w:bidi="en-US"/>
                <w14:ligatures w14:val="none"/>
              </w:rPr>
              <w:t>matrix,</w:t>
            </w:r>
          </w:p>
          <w:p w14:paraId="4C43B9CD" w14:textId="77777777" w:rsidR="004A6325" w:rsidRPr="00AB647F" w:rsidRDefault="004A6325" w:rsidP="006218ED">
            <w:pPr>
              <w:widowControl w:val="0"/>
              <w:autoSpaceDE w:val="0"/>
              <w:autoSpaceDN w:val="0"/>
              <w:spacing w:before="41" w:after="0" w:line="276" w:lineRule="auto"/>
              <w:ind w:left="2244" w:right="250"/>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diagonal matrix, symmetric</w:t>
            </w:r>
            <w:r w:rsidRPr="00AB647F">
              <w:rPr>
                <w:rFonts w:ascii="Times New Roman" w:eastAsia="Georgia" w:hAnsi="Times New Roman" w:cs="Times New Roman"/>
                <w:spacing w:val="-15"/>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 xml:space="preserve">matrix, </w:t>
            </w:r>
            <w:r w:rsidRPr="00AB647F">
              <w:rPr>
                <w:rFonts w:ascii="Times New Roman" w:eastAsia="Georgia" w:hAnsi="Times New Roman" w:cs="Times New Roman"/>
                <w:spacing w:val="-2"/>
                <w:kern w:val="0"/>
                <w:sz w:val="24"/>
                <w:szCs w:val="24"/>
                <w:lang w:bidi="en-US"/>
                <w14:ligatures w14:val="none"/>
              </w:rPr>
              <w:t>skew-symmetric matrix.</w:t>
            </w:r>
          </w:p>
          <w:p w14:paraId="5D3BD792" w14:textId="77777777" w:rsidR="004A6325" w:rsidRPr="00AB647F" w:rsidRDefault="004A6325">
            <w:pPr>
              <w:widowControl w:val="0"/>
              <w:numPr>
                <w:ilvl w:val="1"/>
                <w:numId w:val="82"/>
              </w:numPr>
              <w:tabs>
                <w:tab w:val="left" w:pos="609"/>
              </w:tabs>
              <w:autoSpaceDE w:val="0"/>
              <w:autoSpaceDN w:val="0"/>
              <w:spacing w:after="0" w:line="276" w:lineRule="auto"/>
              <w:ind w:left="609"/>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Matrix Multiplication</w:t>
            </w:r>
          </w:p>
          <w:p w14:paraId="5BC9DDAB" w14:textId="77777777" w:rsidR="004A6325" w:rsidRPr="00AB647F" w:rsidRDefault="004A6325">
            <w:pPr>
              <w:widowControl w:val="0"/>
              <w:numPr>
                <w:ilvl w:val="2"/>
                <w:numId w:val="85"/>
              </w:numPr>
              <w:tabs>
                <w:tab w:val="left" w:pos="1547"/>
              </w:tabs>
              <w:autoSpaceDE w:val="0"/>
              <w:autoSpaceDN w:val="0"/>
              <w:spacing w:after="0" w:line="276" w:lineRule="auto"/>
              <w:ind w:right="475"/>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Rules</w:t>
            </w:r>
            <w:r w:rsidRPr="00AB647F">
              <w:rPr>
                <w:rFonts w:ascii="Times New Roman" w:eastAsia="Georgia" w:hAnsi="Times New Roman" w:cs="Times New Roman"/>
                <w:spacing w:val="-14"/>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and</w:t>
            </w:r>
            <w:r w:rsidRPr="00AB647F">
              <w:rPr>
                <w:rFonts w:ascii="Times New Roman" w:eastAsia="Georgia" w:hAnsi="Times New Roman" w:cs="Times New Roman"/>
                <w:spacing w:val="-14"/>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properties</w:t>
            </w:r>
            <w:r w:rsidRPr="00AB647F">
              <w:rPr>
                <w:rFonts w:ascii="Times New Roman" w:eastAsia="Georgia" w:hAnsi="Times New Roman" w:cs="Times New Roman"/>
                <w:spacing w:val="-14"/>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of matrix multiplication.</w:t>
            </w:r>
          </w:p>
          <w:p w14:paraId="6A49DCF5" w14:textId="77777777" w:rsidR="004A6325" w:rsidRPr="00AB647F" w:rsidRDefault="004A6325">
            <w:pPr>
              <w:widowControl w:val="0"/>
              <w:numPr>
                <w:ilvl w:val="2"/>
                <w:numId w:val="85"/>
              </w:numPr>
              <w:tabs>
                <w:tab w:val="left" w:pos="1547"/>
              </w:tabs>
              <w:autoSpaceDE w:val="0"/>
              <w:autoSpaceDN w:val="0"/>
              <w:spacing w:after="0" w:line="276" w:lineRule="auto"/>
              <w:ind w:right="761"/>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Properties</w:t>
            </w:r>
            <w:r w:rsidRPr="00AB647F">
              <w:rPr>
                <w:rFonts w:ascii="Times New Roman" w:eastAsia="Georgia" w:hAnsi="Times New Roman" w:cs="Times New Roman"/>
                <w:spacing w:val="-15"/>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of</w:t>
            </w:r>
            <w:r w:rsidRPr="00AB647F">
              <w:rPr>
                <w:rFonts w:ascii="Times New Roman" w:eastAsia="Georgia" w:hAnsi="Times New Roman" w:cs="Times New Roman"/>
                <w:spacing w:val="-15"/>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 xml:space="preserve">Matrix </w:t>
            </w:r>
            <w:r w:rsidRPr="00AB647F">
              <w:rPr>
                <w:rFonts w:ascii="Times New Roman" w:eastAsia="Georgia" w:hAnsi="Times New Roman" w:cs="Times New Roman"/>
                <w:spacing w:val="-2"/>
                <w:kern w:val="0"/>
                <w:sz w:val="24"/>
                <w:szCs w:val="24"/>
                <w:lang w:bidi="en-US"/>
                <w14:ligatures w14:val="none"/>
              </w:rPr>
              <w:t>Multiplication</w:t>
            </w:r>
          </w:p>
          <w:p w14:paraId="2EAE9C2A" w14:textId="77777777" w:rsidR="004A6325" w:rsidRPr="00AB647F" w:rsidRDefault="004A6325">
            <w:pPr>
              <w:widowControl w:val="0"/>
              <w:numPr>
                <w:ilvl w:val="3"/>
                <w:numId w:val="85"/>
              </w:numPr>
              <w:tabs>
                <w:tab w:val="left" w:pos="2243"/>
              </w:tabs>
              <w:autoSpaceDE w:val="0"/>
              <w:autoSpaceDN w:val="0"/>
              <w:spacing w:after="0" w:line="276" w:lineRule="auto"/>
              <w:ind w:left="2243" w:hanging="720"/>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spacing w:val="-2"/>
                <w:kern w:val="0"/>
                <w:sz w:val="24"/>
                <w:szCs w:val="24"/>
                <w:lang w:bidi="en-US"/>
                <w14:ligatures w14:val="none"/>
              </w:rPr>
              <w:t>Associative,</w:t>
            </w:r>
          </w:p>
          <w:p w14:paraId="7BA9C614" w14:textId="77777777" w:rsidR="004A6325" w:rsidRPr="00AB647F" w:rsidRDefault="004A6325" w:rsidP="006218ED">
            <w:pPr>
              <w:widowControl w:val="0"/>
              <w:autoSpaceDE w:val="0"/>
              <w:autoSpaceDN w:val="0"/>
              <w:spacing w:before="41" w:after="0" w:line="276" w:lineRule="auto"/>
              <w:ind w:left="2244" w:right="446"/>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distributive,</w:t>
            </w:r>
            <w:r w:rsidRPr="00AB647F">
              <w:rPr>
                <w:rFonts w:ascii="Times New Roman" w:eastAsia="Georgia" w:hAnsi="Times New Roman" w:cs="Times New Roman"/>
                <w:spacing w:val="-15"/>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 xml:space="preserve">and </w:t>
            </w:r>
            <w:r w:rsidRPr="00AB647F">
              <w:rPr>
                <w:rFonts w:ascii="Times New Roman" w:eastAsia="Georgia" w:hAnsi="Times New Roman" w:cs="Times New Roman"/>
                <w:spacing w:val="-2"/>
                <w:kern w:val="0"/>
                <w:sz w:val="24"/>
                <w:szCs w:val="24"/>
                <w:lang w:bidi="en-US"/>
                <w14:ligatures w14:val="none"/>
              </w:rPr>
              <w:t>commutative properties.</w:t>
            </w:r>
          </w:p>
          <w:p w14:paraId="3B20F0C4" w14:textId="77777777" w:rsidR="004A6325" w:rsidRPr="00AB647F" w:rsidRDefault="004A6325">
            <w:pPr>
              <w:widowControl w:val="0"/>
              <w:numPr>
                <w:ilvl w:val="3"/>
                <w:numId w:val="85"/>
              </w:numPr>
              <w:tabs>
                <w:tab w:val="left" w:pos="2243"/>
              </w:tabs>
              <w:autoSpaceDE w:val="0"/>
              <w:autoSpaceDN w:val="0"/>
              <w:spacing w:before="1" w:after="0" w:line="276" w:lineRule="auto"/>
              <w:ind w:left="2243" w:hanging="720"/>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Transpose</w:t>
            </w:r>
            <w:r w:rsidRPr="00AB647F">
              <w:rPr>
                <w:rFonts w:ascii="Times New Roman" w:eastAsia="Georgia" w:hAnsi="Times New Roman" w:cs="Times New Roman"/>
                <w:spacing w:val="-1"/>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of</w:t>
            </w:r>
            <w:r w:rsidRPr="00AB647F">
              <w:rPr>
                <w:rFonts w:ascii="Times New Roman" w:eastAsia="Georgia" w:hAnsi="Times New Roman" w:cs="Times New Roman"/>
                <w:spacing w:val="-1"/>
                <w:kern w:val="0"/>
                <w:sz w:val="24"/>
                <w:szCs w:val="24"/>
                <w:lang w:bidi="en-US"/>
                <w14:ligatures w14:val="none"/>
              </w:rPr>
              <w:t xml:space="preserve"> </w:t>
            </w:r>
            <w:r w:rsidRPr="00AB647F">
              <w:rPr>
                <w:rFonts w:ascii="Times New Roman" w:eastAsia="Georgia" w:hAnsi="Times New Roman" w:cs="Times New Roman"/>
                <w:spacing w:val="-10"/>
                <w:kern w:val="0"/>
                <w:sz w:val="24"/>
                <w:szCs w:val="24"/>
                <w:lang w:bidi="en-US"/>
                <w14:ligatures w14:val="none"/>
              </w:rPr>
              <w:t>a</w:t>
            </w:r>
          </w:p>
          <w:p w14:paraId="79C160A6" w14:textId="77777777" w:rsidR="004A6325" w:rsidRPr="00AB647F" w:rsidRDefault="004A6325" w:rsidP="006218ED">
            <w:pPr>
              <w:widowControl w:val="0"/>
              <w:autoSpaceDE w:val="0"/>
              <w:autoSpaceDN w:val="0"/>
              <w:spacing w:before="41" w:after="0" w:line="276" w:lineRule="auto"/>
              <w:ind w:left="2244" w:right="973"/>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matrix</w:t>
            </w:r>
            <w:r w:rsidRPr="00AB647F">
              <w:rPr>
                <w:rFonts w:ascii="Times New Roman" w:eastAsia="Georgia" w:hAnsi="Times New Roman" w:cs="Times New Roman"/>
                <w:spacing w:val="-15"/>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 xml:space="preserve">and </w:t>
            </w:r>
            <w:r w:rsidRPr="00AB647F">
              <w:rPr>
                <w:rFonts w:ascii="Times New Roman" w:eastAsia="Georgia" w:hAnsi="Times New Roman" w:cs="Times New Roman"/>
                <w:spacing w:val="-2"/>
                <w:kern w:val="0"/>
                <w:sz w:val="24"/>
                <w:szCs w:val="24"/>
                <w:lang w:bidi="en-US"/>
                <w14:ligatures w14:val="none"/>
              </w:rPr>
              <w:t>properties.</w:t>
            </w:r>
          </w:p>
          <w:p w14:paraId="0AA5AB28" w14:textId="77777777" w:rsidR="004A6325" w:rsidRPr="00AB647F" w:rsidRDefault="004A6325">
            <w:pPr>
              <w:widowControl w:val="0"/>
              <w:numPr>
                <w:ilvl w:val="1"/>
                <w:numId w:val="84"/>
              </w:numPr>
              <w:tabs>
                <w:tab w:val="left" w:pos="609"/>
              </w:tabs>
              <w:autoSpaceDE w:val="0"/>
              <w:autoSpaceDN w:val="0"/>
              <w:spacing w:after="0" w:line="276" w:lineRule="auto"/>
              <w:ind w:left="609"/>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Determinants</w:t>
            </w:r>
            <w:r w:rsidRPr="00AB647F">
              <w:rPr>
                <w:rFonts w:ascii="Times New Roman" w:eastAsia="Georgia" w:hAnsi="Times New Roman" w:cs="Times New Roman"/>
                <w:spacing w:val="-3"/>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and</w:t>
            </w:r>
            <w:r w:rsidRPr="00AB647F">
              <w:rPr>
                <w:rFonts w:ascii="Times New Roman" w:eastAsia="Georgia" w:hAnsi="Times New Roman" w:cs="Times New Roman"/>
                <w:spacing w:val="-1"/>
                <w:kern w:val="0"/>
                <w:sz w:val="24"/>
                <w:szCs w:val="24"/>
                <w:lang w:bidi="en-US"/>
                <w14:ligatures w14:val="none"/>
              </w:rPr>
              <w:t xml:space="preserve"> </w:t>
            </w:r>
            <w:r w:rsidRPr="00AB647F">
              <w:rPr>
                <w:rFonts w:ascii="Times New Roman" w:eastAsia="Georgia" w:hAnsi="Times New Roman" w:cs="Times New Roman"/>
                <w:spacing w:val="-2"/>
                <w:kern w:val="0"/>
                <w:sz w:val="24"/>
                <w:szCs w:val="24"/>
                <w:lang w:bidi="en-US"/>
                <w14:ligatures w14:val="none"/>
              </w:rPr>
              <w:t>Inverses</w:t>
            </w:r>
          </w:p>
          <w:p w14:paraId="10A3D1E9" w14:textId="77777777" w:rsidR="004A6325" w:rsidRPr="00AB647F" w:rsidRDefault="004A6325">
            <w:pPr>
              <w:widowControl w:val="0"/>
              <w:numPr>
                <w:ilvl w:val="2"/>
                <w:numId w:val="84"/>
              </w:numPr>
              <w:tabs>
                <w:tab w:val="left" w:pos="1547"/>
              </w:tabs>
              <w:autoSpaceDE w:val="0"/>
              <w:autoSpaceDN w:val="0"/>
              <w:spacing w:before="41" w:after="0" w:line="276" w:lineRule="auto"/>
              <w:ind w:right="302"/>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Calculating</w:t>
            </w:r>
            <w:r w:rsidRPr="00AB647F">
              <w:rPr>
                <w:rFonts w:ascii="Times New Roman" w:eastAsia="Georgia" w:hAnsi="Times New Roman" w:cs="Times New Roman"/>
                <w:spacing w:val="-15"/>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determinants for 2x2 matrices.</w:t>
            </w:r>
          </w:p>
          <w:p w14:paraId="77B889D8" w14:textId="77777777" w:rsidR="004A6325" w:rsidRPr="00AB647F" w:rsidRDefault="004A6325">
            <w:pPr>
              <w:widowControl w:val="0"/>
              <w:numPr>
                <w:ilvl w:val="2"/>
                <w:numId w:val="84"/>
              </w:numPr>
              <w:tabs>
                <w:tab w:val="left" w:pos="1547"/>
              </w:tabs>
              <w:autoSpaceDE w:val="0"/>
              <w:autoSpaceDN w:val="0"/>
              <w:spacing w:before="1" w:after="0" w:line="276" w:lineRule="auto"/>
              <w:ind w:right="145"/>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Adjoint</w:t>
            </w:r>
            <w:r w:rsidRPr="00AB647F">
              <w:rPr>
                <w:rFonts w:ascii="Times New Roman" w:eastAsia="Georgia" w:hAnsi="Times New Roman" w:cs="Times New Roman"/>
                <w:spacing w:val="-10"/>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method</w:t>
            </w:r>
            <w:r w:rsidRPr="00AB647F">
              <w:rPr>
                <w:rFonts w:ascii="Times New Roman" w:eastAsia="Georgia" w:hAnsi="Times New Roman" w:cs="Times New Roman"/>
                <w:spacing w:val="-9"/>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to</w:t>
            </w:r>
            <w:r w:rsidRPr="00AB647F">
              <w:rPr>
                <w:rFonts w:ascii="Times New Roman" w:eastAsia="Georgia" w:hAnsi="Times New Roman" w:cs="Times New Roman"/>
                <w:spacing w:val="-10"/>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find</w:t>
            </w:r>
            <w:r w:rsidRPr="00AB647F">
              <w:rPr>
                <w:rFonts w:ascii="Times New Roman" w:eastAsia="Georgia" w:hAnsi="Times New Roman" w:cs="Times New Roman"/>
                <w:spacing w:val="-10"/>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 xml:space="preserve">the </w:t>
            </w:r>
            <w:r w:rsidRPr="00AB647F">
              <w:rPr>
                <w:rFonts w:ascii="Times New Roman" w:eastAsia="Georgia" w:hAnsi="Times New Roman" w:cs="Times New Roman"/>
                <w:spacing w:val="-2"/>
                <w:kern w:val="0"/>
                <w:sz w:val="24"/>
                <w:szCs w:val="24"/>
                <w:lang w:bidi="en-US"/>
                <w14:ligatures w14:val="none"/>
              </w:rPr>
              <w:t>inverse</w:t>
            </w:r>
          </w:p>
          <w:p w14:paraId="7D8D1821" w14:textId="77777777" w:rsidR="004A6325" w:rsidRPr="00AB647F" w:rsidRDefault="004A6325">
            <w:pPr>
              <w:widowControl w:val="0"/>
              <w:numPr>
                <w:ilvl w:val="2"/>
                <w:numId w:val="84"/>
              </w:numPr>
              <w:tabs>
                <w:tab w:val="left" w:pos="1547"/>
              </w:tabs>
              <w:autoSpaceDE w:val="0"/>
              <w:autoSpaceDN w:val="0"/>
              <w:spacing w:after="0" w:line="276" w:lineRule="auto"/>
              <w:ind w:right="455"/>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Conditions for the existence</w:t>
            </w:r>
            <w:r w:rsidRPr="00AB647F">
              <w:rPr>
                <w:rFonts w:ascii="Times New Roman" w:eastAsia="Georgia" w:hAnsi="Times New Roman" w:cs="Times New Roman"/>
                <w:spacing w:val="-14"/>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of</w:t>
            </w:r>
            <w:r w:rsidRPr="00AB647F">
              <w:rPr>
                <w:rFonts w:ascii="Times New Roman" w:eastAsia="Georgia" w:hAnsi="Times New Roman" w:cs="Times New Roman"/>
                <w:spacing w:val="-13"/>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an</w:t>
            </w:r>
            <w:r w:rsidRPr="00AB647F">
              <w:rPr>
                <w:rFonts w:ascii="Times New Roman" w:eastAsia="Georgia" w:hAnsi="Times New Roman" w:cs="Times New Roman"/>
                <w:spacing w:val="-14"/>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inverse.</w:t>
            </w:r>
          </w:p>
          <w:p w14:paraId="28E3A326" w14:textId="77777777" w:rsidR="004A6325" w:rsidRPr="00AB647F" w:rsidRDefault="004A6325">
            <w:pPr>
              <w:widowControl w:val="0"/>
              <w:numPr>
                <w:ilvl w:val="1"/>
                <w:numId w:val="84"/>
              </w:numPr>
              <w:tabs>
                <w:tab w:val="left" w:pos="609"/>
              </w:tabs>
              <w:autoSpaceDE w:val="0"/>
              <w:autoSpaceDN w:val="0"/>
              <w:spacing w:after="0" w:line="276" w:lineRule="auto"/>
              <w:ind w:left="609" w:right="1092"/>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Solving</w:t>
            </w:r>
            <w:r w:rsidRPr="00AB647F">
              <w:rPr>
                <w:rFonts w:ascii="Times New Roman" w:eastAsia="Georgia" w:hAnsi="Times New Roman" w:cs="Times New Roman"/>
                <w:spacing w:val="-14"/>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Systems</w:t>
            </w:r>
            <w:r w:rsidRPr="00AB647F">
              <w:rPr>
                <w:rFonts w:ascii="Times New Roman" w:eastAsia="Georgia" w:hAnsi="Times New Roman" w:cs="Times New Roman"/>
                <w:spacing w:val="-14"/>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 xml:space="preserve">of Linear </w:t>
            </w:r>
            <w:r w:rsidRPr="00AB647F">
              <w:rPr>
                <w:rFonts w:ascii="Times New Roman" w:eastAsia="Georgia" w:hAnsi="Times New Roman" w:cs="Times New Roman"/>
                <w:spacing w:val="-2"/>
                <w:kern w:val="0"/>
                <w:sz w:val="24"/>
                <w:szCs w:val="24"/>
                <w:lang w:bidi="en-US"/>
                <w14:ligatures w14:val="none"/>
              </w:rPr>
              <w:t>Equations</w:t>
            </w:r>
          </w:p>
          <w:p w14:paraId="3FF6B7B4" w14:textId="77777777" w:rsidR="004A6325" w:rsidRPr="00AB647F" w:rsidRDefault="004A6325">
            <w:pPr>
              <w:widowControl w:val="0"/>
              <w:numPr>
                <w:ilvl w:val="2"/>
                <w:numId w:val="84"/>
              </w:numPr>
              <w:tabs>
                <w:tab w:val="left" w:pos="1547"/>
              </w:tabs>
              <w:autoSpaceDE w:val="0"/>
              <w:autoSpaceDN w:val="0"/>
              <w:spacing w:after="0" w:line="276" w:lineRule="auto"/>
              <w:ind w:right="401"/>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Representation</w:t>
            </w:r>
            <w:r w:rsidRPr="00AB647F">
              <w:rPr>
                <w:rFonts w:ascii="Times New Roman" w:eastAsia="Georgia" w:hAnsi="Times New Roman" w:cs="Times New Roman"/>
                <w:spacing w:val="-15"/>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of</w:t>
            </w:r>
            <w:r w:rsidRPr="00AB647F">
              <w:rPr>
                <w:rFonts w:ascii="Times New Roman" w:eastAsia="Georgia" w:hAnsi="Times New Roman" w:cs="Times New Roman"/>
                <w:spacing w:val="-15"/>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linear systems using matrices</w:t>
            </w:r>
          </w:p>
          <w:p w14:paraId="76F2587E" w14:textId="77777777" w:rsidR="004A6325" w:rsidRPr="00AB647F" w:rsidRDefault="004A6325">
            <w:pPr>
              <w:widowControl w:val="0"/>
              <w:numPr>
                <w:ilvl w:val="2"/>
                <w:numId w:val="84"/>
              </w:numPr>
              <w:tabs>
                <w:tab w:val="left" w:pos="1547"/>
              </w:tabs>
              <w:autoSpaceDE w:val="0"/>
              <w:autoSpaceDN w:val="0"/>
              <w:spacing w:after="0" w:line="276" w:lineRule="auto"/>
              <w:rPr>
                <w:rFonts w:ascii="Times New Roman" w:eastAsia="Georgia" w:hAnsi="Times New Roman" w:cs="Times New Roman"/>
                <w:kern w:val="0"/>
                <w:sz w:val="24"/>
                <w:szCs w:val="24"/>
                <w:lang w:bidi="en-US"/>
                <w14:ligatures w14:val="none"/>
              </w:rPr>
            </w:pPr>
            <w:r w:rsidRPr="00AB647F">
              <w:rPr>
                <w:rFonts w:ascii="Times New Roman" w:eastAsia="Georgia" w:hAnsi="Times New Roman" w:cs="Times New Roman"/>
                <w:kern w:val="0"/>
                <w:sz w:val="24"/>
                <w:szCs w:val="24"/>
                <w:lang w:bidi="en-US"/>
                <w14:ligatures w14:val="none"/>
              </w:rPr>
              <w:t>Using the</w:t>
            </w:r>
            <w:r w:rsidRPr="00AB647F">
              <w:rPr>
                <w:rFonts w:ascii="Times New Roman" w:eastAsia="Georgia" w:hAnsi="Times New Roman" w:cs="Times New Roman"/>
                <w:spacing w:val="-1"/>
                <w:kern w:val="0"/>
                <w:sz w:val="24"/>
                <w:szCs w:val="24"/>
                <w:lang w:bidi="en-US"/>
                <w14:ligatures w14:val="none"/>
              </w:rPr>
              <w:t xml:space="preserve"> </w:t>
            </w:r>
            <w:r w:rsidRPr="00AB647F">
              <w:rPr>
                <w:rFonts w:ascii="Times New Roman" w:eastAsia="Georgia" w:hAnsi="Times New Roman" w:cs="Times New Roman"/>
                <w:spacing w:val="-2"/>
                <w:kern w:val="0"/>
                <w:sz w:val="24"/>
                <w:szCs w:val="24"/>
                <w:lang w:bidi="en-US"/>
                <w14:ligatures w14:val="none"/>
              </w:rPr>
              <w:t xml:space="preserve">inverse </w:t>
            </w:r>
            <w:r w:rsidRPr="00AB647F">
              <w:rPr>
                <w:rFonts w:ascii="Times New Roman" w:eastAsia="Georgia" w:hAnsi="Times New Roman" w:cs="Times New Roman"/>
                <w:kern w:val="0"/>
                <w:sz w:val="24"/>
                <w:szCs w:val="24"/>
                <w:lang w:bidi="en-US"/>
                <w14:ligatures w14:val="none"/>
              </w:rPr>
              <w:t>determinant</w:t>
            </w:r>
            <w:r w:rsidRPr="00AB647F">
              <w:rPr>
                <w:rFonts w:ascii="Times New Roman" w:eastAsia="Georgia" w:hAnsi="Times New Roman" w:cs="Times New Roman"/>
                <w:spacing w:val="-15"/>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method</w:t>
            </w:r>
            <w:r w:rsidRPr="00AB647F">
              <w:rPr>
                <w:rFonts w:ascii="Times New Roman" w:eastAsia="Georgia" w:hAnsi="Times New Roman" w:cs="Times New Roman"/>
                <w:spacing w:val="-15"/>
                <w:kern w:val="0"/>
                <w:sz w:val="24"/>
                <w:szCs w:val="24"/>
                <w:lang w:bidi="en-US"/>
                <w14:ligatures w14:val="none"/>
              </w:rPr>
              <w:t xml:space="preserve"> </w:t>
            </w:r>
            <w:r w:rsidRPr="00AB647F">
              <w:rPr>
                <w:rFonts w:ascii="Times New Roman" w:eastAsia="Georgia" w:hAnsi="Times New Roman" w:cs="Times New Roman"/>
                <w:kern w:val="0"/>
                <w:sz w:val="24"/>
                <w:szCs w:val="24"/>
                <w:lang w:bidi="en-US"/>
                <w14:ligatures w14:val="none"/>
              </w:rPr>
              <w:t xml:space="preserve">to solve simultaneous </w:t>
            </w:r>
            <w:r w:rsidRPr="00AB647F">
              <w:rPr>
                <w:rFonts w:ascii="Times New Roman" w:eastAsia="Georgia" w:hAnsi="Times New Roman" w:cs="Times New Roman"/>
                <w:spacing w:val="-2"/>
                <w:kern w:val="0"/>
                <w:sz w:val="24"/>
                <w:szCs w:val="24"/>
                <w:lang w:bidi="en-US"/>
                <w14:ligatures w14:val="none"/>
              </w:rPr>
              <w:t>equations</w:t>
            </w:r>
          </w:p>
        </w:tc>
        <w:tc>
          <w:tcPr>
            <w:tcW w:w="2414" w:type="dxa"/>
            <w:shd w:val="clear" w:color="auto" w:fill="auto"/>
          </w:tcPr>
          <w:p w14:paraId="4A39CD63" w14:textId="77777777" w:rsidR="004A6325" w:rsidRPr="00AB647F" w:rsidRDefault="004A6325">
            <w:pPr>
              <w:widowControl w:val="0"/>
              <w:numPr>
                <w:ilvl w:val="0"/>
                <w:numId w:val="83"/>
              </w:numPr>
              <w:tabs>
                <w:tab w:val="left" w:pos="893"/>
              </w:tabs>
              <w:autoSpaceDE w:val="0"/>
              <w:autoSpaceDN w:val="0"/>
              <w:spacing w:after="0" w:line="276" w:lineRule="auto"/>
              <w:rPr>
                <w:rFonts w:ascii="Times New Roman" w:eastAsia="Georgia" w:hAnsi="Times New Roman" w:cs="Times New Roman"/>
                <w:spacing w:val="-2"/>
                <w:kern w:val="0"/>
                <w:sz w:val="24"/>
                <w:szCs w:val="24"/>
                <w:lang w:bidi="en-US"/>
                <w14:ligatures w14:val="none"/>
              </w:rPr>
            </w:pPr>
            <w:r w:rsidRPr="00AB647F">
              <w:rPr>
                <w:rFonts w:ascii="Times New Roman" w:eastAsia="Georgia" w:hAnsi="Times New Roman" w:cs="Times New Roman"/>
                <w:spacing w:val="-2"/>
                <w:kern w:val="0"/>
                <w:sz w:val="24"/>
                <w:szCs w:val="24"/>
                <w:lang w:bidi="en-US"/>
                <w14:ligatures w14:val="none"/>
              </w:rPr>
              <w:t>Written Assessment</w:t>
            </w:r>
          </w:p>
          <w:p w14:paraId="2689334C" w14:textId="77777777" w:rsidR="004A6325" w:rsidRPr="00AB647F" w:rsidRDefault="004A6325">
            <w:pPr>
              <w:widowControl w:val="0"/>
              <w:numPr>
                <w:ilvl w:val="0"/>
                <w:numId w:val="83"/>
              </w:numPr>
              <w:tabs>
                <w:tab w:val="left" w:pos="893"/>
              </w:tabs>
              <w:autoSpaceDE w:val="0"/>
              <w:autoSpaceDN w:val="0"/>
              <w:spacing w:after="0" w:line="276" w:lineRule="auto"/>
              <w:rPr>
                <w:rFonts w:ascii="Times New Roman" w:eastAsia="Georgia" w:hAnsi="Times New Roman" w:cs="Times New Roman"/>
                <w:spacing w:val="-2"/>
                <w:kern w:val="0"/>
                <w:sz w:val="24"/>
                <w:szCs w:val="24"/>
                <w:lang w:bidi="en-US"/>
                <w14:ligatures w14:val="none"/>
              </w:rPr>
            </w:pPr>
            <w:r w:rsidRPr="00AB647F">
              <w:rPr>
                <w:rFonts w:ascii="Times New Roman" w:eastAsia="Georgia" w:hAnsi="Times New Roman" w:cs="Times New Roman"/>
                <w:spacing w:val="-2"/>
                <w:kern w:val="0"/>
                <w:sz w:val="24"/>
                <w:szCs w:val="24"/>
                <w:lang w:bidi="en-US"/>
                <w14:ligatures w14:val="none"/>
              </w:rPr>
              <w:t xml:space="preserve">Oral Questioning </w:t>
            </w:r>
          </w:p>
          <w:p w14:paraId="7881A666" w14:textId="77777777" w:rsidR="004A6325" w:rsidRPr="00AB647F" w:rsidRDefault="004A6325">
            <w:pPr>
              <w:widowControl w:val="0"/>
              <w:numPr>
                <w:ilvl w:val="0"/>
                <w:numId w:val="83"/>
              </w:numPr>
              <w:tabs>
                <w:tab w:val="left" w:pos="893"/>
              </w:tabs>
              <w:autoSpaceDE w:val="0"/>
              <w:autoSpaceDN w:val="0"/>
              <w:spacing w:after="0" w:line="276" w:lineRule="auto"/>
              <w:rPr>
                <w:rFonts w:ascii="Times New Roman" w:eastAsia="Georgia" w:hAnsi="Times New Roman" w:cs="Times New Roman"/>
                <w:spacing w:val="-2"/>
                <w:kern w:val="0"/>
                <w:sz w:val="24"/>
                <w:szCs w:val="24"/>
                <w:lang w:bidi="en-US"/>
                <w14:ligatures w14:val="none"/>
              </w:rPr>
            </w:pPr>
            <w:r w:rsidRPr="00AB647F">
              <w:rPr>
                <w:rFonts w:ascii="Times New Roman" w:eastAsia="Georgia" w:hAnsi="Times New Roman" w:cs="Times New Roman"/>
                <w:spacing w:val="-2"/>
                <w:kern w:val="0"/>
                <w:sz w:val="24"/>
                <w:szCs w:val="24"/>
                <w:lang w:bidi="en-US"/>
                <w14:ligatures w14:val="none"/>
              </w:rPr>
              <w:t>Practical Assessment</w:t>
            </w:r>
          </w:p>
          <w:p w14:paraId="20D99550" w14:textId="77777777" w:rsidR="004A6325" w:rsidRPr="00AB647F" w:rsidRDefault="004A6325">
            <w:pPr>
              <w:widowControl w:val="0"/>
              <w:numPr>
                <w:ilvl w:val="0"/>
                <w:numId w:val="83"/>
              </w:numPr>
              <w:tabs>
                <w:tab w:val="left" w:pos="893"/>
              </w:tabs>
              <w:autoSpaceDE w:val="0"/>
              <w:autoSpaceDN w:val="0"/>
              <w:spacing w:after="0" w:line="276" w:lineRule="auto"/>
              <w:rPr>
                <w:rFonts w:ascii="Times New Roman" w:eastAsia="Georgia" w:hAnsi="Times New Roman" w:cs="Times New Roman"/>
                <w:spacing w:val="-2"/>
                <w:kern w:val="0"/>
                <w:sz w:val="24"/>
                <w:szCs w:val="24"/>
                <w:lang w:bidi="en-US"/>
                <w14:ligatures w14:val="none"/>
              </w:rPr>
            </w:pPr>
            <w:r w:rsidRPr="00AB647F">
              <w:rPr>
                <w:rFonts w:ascii="Times New Roman" w:eastAsia="Georgia" w:hAnsi="Times New Roman" w:cs="Times New Roman"/>
                <w:spacing w:val="-2"/>
                <w:kern w:val="0"/>
                <w:sz w:val="24"/>
                <w:szCs w:val="24"/>
                <w:lang w:bidi="en-US"/>
                <w14:ligatures w14:val="none"/>
              </w:rPr>
              <w:t>Project</w:t>
            </w:r>
          </w:p>
          <w:p w14:paraId="5641D416" w14:textId="77777777" w:rsidR="004A6325" w:rsidRPr="00AB647F" w:rsidRDefault="004A6325">
            <w:pPr>
              <w:widowControl w:val="0"/>
              <w:numPr>
                <w:ilvl w:val="0"/>
                <w:numId w:val="83"/>
              </w:numPr>
              <w:tabs>
                <w:tab w:val="left" w:pos="893"/>
              </w:tabs>
              <w:autoSpaceDE w:val="0"/>
              <w:autoSpaceDN w:val="0"/>
              <w:spacing w:after="0" w:line="276" w:lineRule="auto"/>
              <w:rPr>
                <w:rFonts w:ascii="Times New Roman" w:eastAsia="Georgia" w:hAnsi="Times New Roman" w:cs="Times New Roman"/>
                <w:spacing w:val="-2"/>
                <w:kern w:val="0"/>
                <w:sz w:val="24"/>
                <w:szCs w:val="24"/>
                <w:lang w:bidi="en-US"/>
                <w14:ligatures w14:val="none"/>
              </w:rPr>
            </w:pPr>
            <w:r w:rsidRPr="00AB647F">
              <w:rPr>
                <w:rFonts w:ascii="Times New Roman" w:eastAsia="Georgia" w:hAnsi="Times New Roman" w:cs="Times New Roman"/>
                <w:spacing w:val="-2"/>
                <w:kern w:val="0"/>
                <w:sz w:val="24"/>
                <w:szCs w:val="24"/>
                <w:lang w:bidi="en-US"/>
                <w14:ligatures w14:val="none"/>
              </w:rPr>
              <w:t>Third party report</w:t>
            </w:r>
          </w:p>
          <w:p w14:paraId="36722869" w14:textId="77777777" w:rsidR="004A6325" w:rsidRPr="00AB647F" w:rsidRDefault="004A6325">
            <w:pPr>
              <w:widowControl w:val="0"/>
              <w:numPr>
                <w:ilvl w:val="0"/>
                <w:numId w:val="83"/>
              </w:numPr>
              <w:tabs>
                <w:tab w:val="left" w:pos="893"/>
              </w:tabs>
              <w:autoSpaceDE w:val="0"/>
              <w:autoSpaceDN w:val="0"/>
              <w:spacing w:after="0" w:line="276" w:lineRule="auto"/>
              <w:rPr>
                <w:rFonts w:ascii="Times New Roman" w:eastAsia="Georgia" w:hAnsi="Times New Roman" w:cs="Times New Roman"/>
                <w:spacing w:val="-2"/>
                <w:kern w:val="0"/>
                <w:sz w:val="24"/>
                <w:szCs w:val="24"/>
                <w:lang w:bidi="en-US"/>
                <w14:ligatures w14:val="none"/>
              </w:rPr>
            </w:pPr>
            <w:r w:rsidRPr="00AB647F">
              <w:rPr>
                <w:rFonts w:ascii="Times New Roman" w:eastAsia="Georgia" w:hAnsi="Times New Roman" w:cs="Times New Roman"/>
                <w:spacing w:val="-2"/>
                <w:kern w:val="0"/>
                <w:sz w:val="24"/>
                <w:szCs w:val="24"/>
                <w:lang w:bidi="en-US"/>
                <w14:ligatures w14:val="none"/>
              </w:rPr>
              <w:t>Portfolio of evidence</w:t>
            </w:r>
          </w:p>
          <w:p w14:paraId="54850482" w14:textId="77777777" w:rsidR="004A6325" w:rsidRPr="00AB647F" w:rsidRDefault="004A6325">
            <w:pPr>
              <w:widowControl w:val="0"/>
              <w:numPr>
                <w:ilvl w:val="0"/>
                <w:numId w:val="83"/>
              </w:numPr>
              <w:tabs>
                <w:tab w:val="left" w:pos="893"/>
              </w:tabs>
              <w:autoSpaceDE w:val="0"/>
              <w:autoSpaceDN w:val="0"/>
              <w:spacing w:before="40" w:after="0" w:line="276" w:lineRule="auto"/>
              <w:ind w:right="484"/>
              <w:rPr>
                <w:rFonts w:ascii="Times New Roman" w:eastAsia="Georgia" w:hAnsi="Times New Roman" w:cs="Times New Roman"/>
                <w:kern w:val="0"/>
                <w:sz w:val="24"/>
                <w:szCs w:val="24"/>
                <w:lang w:bidi="en-US"/>
                <w14:ligatures w14:val="none"/>
              </w:rPr>
            </w:pPr>
          </w:p>
        </w:tc>
      </w:tr>
      <w:tr w:rsidR="004A6325" w:rsidRPr="00AB647F" w14:paraId="72E16AA9" w14:textId="77777777" w:rsidTr="006218ED">
        <w:trPr>
          <w:trHeight w:val="699"/>
        </w:trPr>
        <w:tc>
          <w:tcPr>
            <w:tcW w:w="2569" w:type="dxa"/>
            <w:shd w:val="clear" w:color="auto" w:fill="auto"/>
          </w:tcPr>
          <w:p w14:paraId="4EFB80E8" w14:textId="77777777" w:rsidR="004A6325" w:rsidRPr="00AB647F" w:rsidRDefault="004A6325">
            <w:pPr>
              <w:numPr>
                <w:ilvl w:val="0"/>
                <w:numId w:val="34"/>
              </w:num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kern w:val="0"/>
                <w:sz w:val="24"/>
                <w:szCs w:val="24"/>
                <w14:ligatures w14:val="none"/>
              </w:rPr>
              <w:t xml:space="preserve">Apply </w:t>
            </w:r>
            <w:r w:rsidRPr="00AB647F">
              <w:rPr>
                <w:rFonts w:ascii="Times New Roman" w:eastAsia="Times New Roman" w:hAnsi="Times New Roman" w:cs="Times New Roman"/>
                <w:spacing w:val="-2"/>
                <w:kern w:val="0"/>
                <w:sz w:val="24"/>
                <w:szCs w:val="24"/>
                <w14:ligatures w14:val="none"/>
              </w:rPr>
              <w:t>Statistics</w:t>
            </w:r>
          </w:p>
        </w:tc>
        <w:tc>
          <w:tcPr>
            <w:tcW w:w="4367" w:type="dxa"/>
            <w:shd w:val="clear" w:color="auto" w:fill="auto"/>
          </w:tcPr>
          <w:p w14:paraId="218D2C95" w14:textId="77777777" w:rsidR="004A6325" w:rsidRPr="00AB647F" w:rsidRDefault="004A6325">
            <w:pPr>
              <w:numPr>
                <w:ilvl w:val="1"/>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Introduction to Statistics</w:t>
            </w:r>
          </w:p>
          <w:p w14:paraId="3FF423F9"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Definition of Statistics</w:t>
            </w:r>
          </w:p>
          <w:p w14:paraId="1414EB1D"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Types of Data and applications</w:t>
            </w:r>
          </w:p>
          <w:p w14:paraId="018C8158"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Qualitative (Categorical) Data</w:t>
            </w:r>
          </w:p>
          <w:p w14:paraId="064ABD3A"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Quantitative (Numerical) Data</w:t>
            </w:r>
          </w:p>
          <w:p w14:paraId="7C4A0CA5"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Discrete and continuous data.</w:t>
            </w:r>
          </w:p>
          <w:p w14:paraId="3FD41295"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Scales of Measurement</w:t>
            </w:r>
          </w:p>
          <w:p w14:paraId="45D9A34A"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Nominal Scale</w:t>
            </w:r>
          </w:p>
          <w:p w14:paraId="495A1A76"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Ordinal Scale</w:t>
            </w:r>
          </w:p>
          <w:p w14:paraId="20B5ECC6"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Interval Scale</w:t>
            </w:r>
          </w:p>
          <w:p w14:paraId="7E491B7A"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Ratio Scale</w:t>
            </w:r>
          </w:p>
          <w:p w14:paraId="55B01653"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Applications of Statistics in engineering</w:t>
            </w:r>
          </w:p>
          <w:p w14:paraId="5F55437E" w14:textId="77777777" w:rsidR="004A6325" w:rsidRPr="00AB647F" w:rsidRDefault="004A6325">
            <w:pPr>
              <w:numPr>
                <w:ilvl w:val="1"/>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Data Collection and Organization</w:t>
            </w:r>
          </w:p>
          <w:p w14:paraId="650B34B4"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Data Collection Methods</w:t>
            </w:r>
          </w:p>
          <w:p w14:paraId="79F1C7DC"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Primary Data Collection</w:t>
            </w:r>
          </w:p>
          <w:p w14:paraId="4B8D4765"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Secondary Data Collection.</w:t>
            </w:r>
          </w:p>
          <w:p w14:paraId="05F8CCEE"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Data Organization</w:t>
            </w:r>
          </w:p>
          <w:p w14:paraId="34DA74C5"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Frequency Distribution</w:t>
            </w:r>
          </w:p>
          <w:p w14:paraId="3BBE66C9"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Graphs and Charts</w:t>
            </w:r>
          </w:p>
          <w:p w14:paraId="1279EFDC" w14:textId="77777777" w:rsidR="004A6325" w:rsidRPr="00AB647F" w:rsidRDefault="004A6325">
            <w:pPr>
              <w:numPr>
                <w:ilvl w:val="0"/>
                <w:numId w:val="145"/>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 xml:space="preserve">Bar </w:t>
            </w:r>
            <w:r w:rsidRPr="00AB647F">
              <w:rPr>
                <w:rFonts w:ascii="Times New Roman" w:eastAsia="Times New Roman" w:hAnsi="Times New Roman" w:cs="Times New Roman"/>
                <w:kern w:val="0"/>
                <w:sz w:val="24"/>
                <w:szCs w:val="24"/>
                <w14:ligatures w14:val="none"/>
              </w:rPr>
              <w:t>Charts</w:t>
            </w:r>
          </w:p>
          <w:p w14:paraId="6AF37F4B" w14:textId="77777777" w:rsidR="004A6325" w:rsidRPr="00AB647F" w:rsidRDefault="004A6325">
            <w:pPr>
              <w:numPr>
                <w:ilvl w:val="0"/>
                <w:numId w:val="145"/>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Histograms</w:t>
            </w:r>
          </w:p>
          <w:p w14:paraId="1A675F2D" w14:textId="77777777" w:rsidR="004A6325" w:rsidRPr="00AB647F" w:rsidRDefault="004A6325">
            <w:pPr>
              <w:numPr>
                <w:ilvl w:val="0"/>
                <w:numId w:val="145"/>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Pie Charts</w:t>
            </w:r>
          </w:p>
          <w:p w14:paraId="0ABB0FCD" w14:textId="77777777" w:rsidR="004A6325" w:rsidRPr="00AB647F" w:rsidRDefault="004A6325">
            <w:pPr>
              <w:numPr>
                <w:ilvl w:val="0"/>
                <w:numId w:val="145"/>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Line Graphs</w:t>
            </w:r>
          </w:p>
          <w:p w14:paraId="4559E5C4" w14:textId="77777777" w:rsidR="004A6325" w:rsidRPr="00AB647F" w:rsidRDefault="004A6325">
            <w:pPr>
              <w:numPr>
                <w:ilvl w:val="0"/>
                <w:numId w:val="145"/>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Pictograms</w:t>
            </w:r>
          </w:p>
          <w:p w14:paraId="24D0762F" w14:textId="77777777" w:rsidR="004A6325" w:rsidRPr="00AB647F" w:rsidRDefault="004A6325">
            <w:pPr>
              <w:numPr>
                <w:ilvl w:val="0"/>
                <w:numId w:val="145"/>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Frequency polygon</w:t>
            </w:r>
          </w:p>
          <w:p w14:paraId="6C52A4B7" w14:textId="77777777" w:rsidR="004A6325" w:rsidRPr="00AB647F" w:rsidRDefault="004A6325">
            <w:pPr>
              <w:numPr>
                <w:ilvl w:val="0"/>
                <w:numId w:val="145"/>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Ogive</w:t>
            </w:r>
          </w:p>
          <w:p w14:paraId="3985F0CC"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 xml:space="preserve"> Organize and represent data collected from a sample survey or experiment.</w:t>
            </w:r>
          </w:p>
          <w:p w14:paraId="6273A6BC" w14:textId="77777777" w:rsidR="004A6325" w:rsidRPr="00AB647F" w:rsidRDefault="004A6325">
            <w:pPr>
              <w:numPr>
                <w:ilvl w:val="1"/>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Measures of Central Tendency</w:t>
            </w:r>
          </w:p>
          <w:p w14:paraId="09D07854"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Mean (Arithmetic Average)</w:t>
            </w:r>
          </w:p>
          <w:p w14:paraId="1DA4F5ED"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Median</w:t>
            </w:r>
          </w:p>
          <w:p w14:paraId="5C7B3C8B"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Definition, steps to calculate the median in a data set.</w:t>
            </w:r>
          </w:p>
          <w:p w14:paraId="7ECE8A37"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Handling even and odd numbers of data points.</w:t>
            </w:r>
          </w:p>
          <w:p w14:paraId="54996B7F"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Examples and practice problems.</w:t>
            </w:r>
          </w:p>
          <w:p w14:paraId="1CBDC95F"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Mode</w:t>
            </w:r>
          </w:p>
          <w:p w14:paraId="37E2FA02"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Definition and calculation of mode.</w:t>
            </w:r>
          </w:p>
          <w:p w14:paraId="199DF6EB"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Identification of unimodal, bimodal, and multimodal data sets.</w:t>
            </w:r>
          </w:p>
          <w:p w14:paraId="5C166731"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Examples and practice problems.</w:t>
            </w:r>
          </w:p>
          <w:p w14:paraId="6281AA20" w14:textId="77777777" w:rsidR="004A6325" w:rsidRPr="00AB647F" w:rsidRDefault="004A6325">
            <w:pPr>
              <w:numPr>
                <w:ilvl w:val="1"/>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Measures of Dispersion</w:t>
            </w:r>
          </w:p>
          <w:p w14:paraId="236879F9"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Range</w:t>
            </w:r>
          </w:p>
          <w:p w14:paraId="7A1C11F5"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Variance and Standard Deviation</w:t>
            </w:r>
          </w:p>
          <w:p w14:paraId="21E9CF4E"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Interquartile Range (IQR)</w:t>
            </w:r>
          </w:p>
          <w:p w14:paraId="21C29B03" w14:textId="77777777" w:rsidR="004A6325" w:rsidRPr="00AB647F" w:rsidRDefault="004A6325">
            <w:pPr>
              <w:numPr>
                <w:ilvl w:val="1"/>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Interpretation of Statistical Data Interpretation</w:t>
            </w:r>
          </w:p>
          <w:p w14:paraId="41C173FE"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Understanding data trends and patterns.</w:t>
            </w:r>
          </w:p>
          <w:p w14:paraId="358BB010"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Making inferences from data sets.</w:t>
            </w:r>
          </w:p>
          <w:p w14:paraId="4AEE3904" w14:textId="77777777" w:rsidR="004A6325" w:rsidRPr="00AB647F" w:rsidRDefault="004A6325">
            <w:pPr>
              <w:numPr>
                <w:ilvl w:val="1"/>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Hypothesis Testing</w:t>
            </w:r>
          </w:p>
          <w:p w14:paraId="300E3B2D"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Basic concepts of null and alternative hypotheses.</w:t>
            </w:r>
          </w:p>
          <w:p w14:paraId="2D00F654"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Understanding p-values and significance levels.</w:t>
            </w:r>
          </w:p>
          <w:p w14:paraId="18F6CB36"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Application of hypothesis testing in decision-making.</w:t>
            </w:r>
          </w:p>
          <w:p w14:paraId="4EDE9029"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Case studies showing the use of statistics in decision-making processes in engineering field</w:t>
            </w:r>
          </w:p>
        </w:tc>
        <w:tc>
          <w:tcPr>
            <w:tcW w:w="2414" w:type="dxa"/>
            <w:shd w:val="clear" w:color="auto" w:fill="auto"/>
          </w:tcPr>
          <w:p w14:paraId="4B4D61EA" w14:textId="77777777" w:rsidR="004A6325" w:rsidRPr="00AB647F" w:rsidRDefault="004A6325">
            <w:pPr>
              <w:numPr>
                <w:ilvl w:val="0"/>
                <w:numId w:val="29"/>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Written Assessment</w:t>
            </w:r>
          </w:p>
          <w:p w14:paraId="72B232DC" w14:textId="77777777" w:rsidR="004A6325" w:rsidRPr="00AB647F" w:rsidRDefault="004A6325">
            <w:pPr>
              <w:numPr>
                <w:ilvl w:val="0"/>
                <w:numId w:val="29"/>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Oral Questioning </w:t>
            </w:r>
          </w:p>
          <w:p w14:paraId="39560E7E" w14:textId="77777777" w:rsidR="004A6325" w:rsidRPr="00AB647F" w:rsidRDefault="004A6325">
            <w:pPr>
              <w:numPr>
                <w:ilvl w:val="0"/>
                <w:numId w:val="29"/>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Assessment</w:t>
            </w:r>
          </w:p>
          <w:p w14:paraId="3576D942" w14:textId="77777777" w:rsidR="004A6325" w:rsidRPr="00AB647F" w:rsidRDefault="004A6325">
            <w:pPr>
              <w:numPr>
                <w:ilvl w:val="0"/>
                <w:numId w:val="29"/>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Project</w:t>
            </w:r>
          </w:p>
          <w:p w14:paraId="2B797884" w14:textId="77777777" w:rsidR="004A6325" w:rsidRPr="00AB647F" w:rsidRDefault="004A6325">
            <w:pPr>
              <w:numPr>
                <w:ilvl w:val="0"/>
                <w:numId w:val="29"/>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Third party report</w:t>
            </w:r>
          </w:p>
          <w:p w14:paraId="6E113AFD" w14:textId="77777777" w:rsidR="004A6325" w:rsidRPr="00AB647F" w:rsidRDefault="004A6325">
            <w:pPr>
              <w:numPr>
                <w:ilvl w:val="0"/>
                <w:numId w:val="29"/>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Portfolio of evidence</w:t>
            </w:r>
          </w:p>
          <w:p w14:paraId="2610F05A" w14:textId="77777777" w:rsidR="004A6325" w:rsidRPr="00AB647F" w:rsidRDefault="004A6325">
            <w:pPr>
              <w:numPr>
                <w:ilvl w:val="0"/>
                <w:numId w:val="29"/>
              </w:numPr>
              <w:spacing w:after="0" w:line="276" w:lineRule="auto"/>
              <w:contextualSpacing/>
              <w:rPr>
                <w:rFonts w:ascii="Times New Roman" w:eastAsia="Calibri" w:hAnsi="Times New Roman" w:cs="Times New Roman"/>
                <w:kern w:val="0"/>
                <w:sz w:val="24"/>
                <w:szCs w:val="24"/>
                <w:lang w:val="en-ZW"/>
                <w14:ligatures w14:val="none"/>
              </w:rPr>
            </w:pPr>
          </w:p>
        </w:tc>
      </w:tr>
      <w:tr w:rsidR="004A6325" w:rsidRPr="00AB647F" w14:paraId="2B59024E" w14:textId="77777777" w:rsidTr="006218ED">
        <w:trPr>
          <w:trHeight w:val="1266"/>
        </w:trPr>
        <w:tc>
          <w:tcPr>
            <w:tcW w:w="2569" w:type="dxa"/>
            <w:shd w:val="clear" w:color="auto" w:fill="auto"/>
          </w:tcPr>
          <w:p w14:paraId="4CC5B78D" w14:textId="77777777" w:rsidR="004A6325" w:rsidRPr="00AB647F" w:rsidRDefault="004A6325">
            <w:pPr>
              <w:numPr>
                <w:ilvl w:val="0"/>
                <w:numId w:val="34"/>
              </w:num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kern w:val="0"/>
                <w:sz w:val="24"/>
                <w:szCs w:val="24"/>
                <w14:ligatures w14:val="none"/>
              </w:rPr>
              <w:t xml:space="preserve">Apply </w:t>
            </w:r>
            <w:r w:rsidRPr="00AB647F">
              <w:rPr>
                <w:rFonts w:ascii="Times New Roman" w:eastAsia="Times New Roman" w:hAnsi="Times New Roman" w:cs="Times New Roman"/>
                <w:spacing w:val="-2"/>
                <w:kern w:val="0"/>
                <w:sz w:val="24"/>
                <w:szCs w:val="24"/>
                <w14:ligatures w14:val="none"/>
              </w:rPr>
              <w:t>Trigonometry</w:t>
            </w:r>
          </w:p>
        </w:tc>
        <w:tc>
          <w:tcPr>
            <w:tcW w:w="4367" w:type="dxa"/>
            <w:shd w:val="clear" w:color="auto" w:fill="auto"/>
          </w:tcPr>
          <w:p w14:paraId="581F7443" w14:textId="77777777" w:rsidR="004A6325" w:rsidRPr="00AB647F" w:rsidRDefault="004A6325">
            <w:pPr>
              <w:numPr>
                <w:ilvl w:val="1"/>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Importance of trigonometry in engineering.</w:t>
            </w:r>
          </w:p>
          <w:p w14:paraId="49BC1897" w14:textId="77777777" w:rsidR="004A6325" w:rsidRPr="00AB647F" w:rsidRDefault="004A6325">
            <w:pPr>
              <w:numPr>
                <w:ilvl w:val="1"/>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14:ligatures w14:val="none"/>
              </w:rPr>
              <w:t>Trigonometric Ratios and Functions</w:t>
            </w:r>
          </w:p>
          <w:p w14:paraId="5008220F"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14:ligatures w14:val="none"/>
              </w:rPr>
              <w:t>Definitions of sine, cosine, tangent, cosecant, secant, and cotangent.</w:t>
            </w:r>
          </w:p>
          <w:p w14:paraId="630F850B"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Evaluating trigonometric rations of angles</w:t>
            </w:r>
          </w:p>
          <w:p w14:paraId="656FF0E7"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Fractional and surd forms of trigonometric Ratios</w:t>
            </w:r>
          </w:p>
          <w:p w14:paraId="1279BC11"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14:ligatures w14:val="none"/>
              </w:rPr>
              <w:t>Unit circle and angle measurement</w:t>
            </w:r>
          </w:p>
          <w:p w14:paraId="63308C19"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14:ligatures w14:val="none"/>
              </w:rPr>
              <w:t>Degrees and radians</w:t>
            </w:r>
          </w:p>
          <w:p w14:paraId="587B9690"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14:ligatures w14:val="none"/>
              </w:rPr>
              <w:t>Graphs of trigonometric functions.</w:t>
            </w:r>
          </w:p>
          <w:p w14:paraId="184BF957" w14:textId="77777777" w:rsidR="004A6325" w:rsidRPr="00AB647F" w:rsidRDefault="004A6325">
            <w:pPr>
              <w:numPr>
                <w:ilvl w:val="1"/>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Trigonometric Identities</w:t>
            </w:r>
          </w:p>
          <w:p w14:paraId="35A94F14"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Fundamental identities</w:t>
            </w:r>
          </w:p>
          <w:p w14:paraId="3B4B8F41"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Pythagorean</w:t>
            </w:r>
          </w:p>
          <w:p w14:paraId="5CC3740C"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Reciprocal</w:t>
            </w:r>
          </w:p>
          <w:p w14:paraId="5147DC7B"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Quotient identities</w:t>
            </w:r>
          </w:p>
          <w:p w14:paraId="4CE238A5"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Co-function identities and even-odd properties.</w:t>
            </w:r>
          </w:p>
          <w:p w14:paraId="1DA3E33E"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Sum and difference formulas, double-angle, and half-angle formulas.</w:t>
            </w:r>
          </w:p>
          <w:p w14:paraId="33517813" w14:textId="77777777" w:rsidR="004A6325" w:rsidRPr="00AB647F" w:rsidRDefault="004A6325">
            <w:pPr>
              <w:numPr>
                <w:ilvl w:val="1"/>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Solving Trigonometric Equations</w:t>
            </w:r>
          </w:p>
          <w:p w14:paraId="57782D5E"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Basic Trigonometric Equations</w:t>
            </w:r>
          </w:p>
          <w:p w14:paraId="38715F64"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Solving equations involving basic trigonometric functions.</w:t>
            </w:r>
          </w:p>
          <w:p w14:paraId="70655CE9"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Using identities to simplify and solve equations.</w:t>
            </w:r>
          </w:p>
          <w:p w14:paraId="7BAA51D3"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Inverse Trigonometric Functions</w:t>
            </w:r>
          </w:p>
          <w:p w14:paraId="5011FD2B"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Inverse sine, Inverse cosine and Inverse tangent.</w:t>
            </w:r>
          </w:p>
          <w:p w14:paraId="5D2A3BA7"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Solving equations using inverse trigonometric functions.</w:t>
            </w:r>
          </w:p>
          <w:p w14:paraId="383F5820"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Applications of Trigonometric Equations</w:t>
            </w:r>
          </w:p>
          <w:p w14:paraId="71249106"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Engineering problems involving periodic functions and waveforms.</w:t>
            </w:r>
          </w:p>
          <w:p w14:paraId="22DC855F" w14:textId="77777777" w:rsidR="004A6325" w:rsidRPr="00AB647F" w:rsidRDefault="004A6325">
            <w:pPr>
              <w:numPr>
                <w:ilvl w:val="1"/>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Trigonometry in Triangles</w:t>
            </w:r>
          </w:p>
          <w:p w14:paraId="00F56076"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Right-Angle Triangles</w:t>
            </w:r>
          </w:p>
          <w:p w14:paraId="60824543"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Solving for sides and angles using trigonometric ratios.</w:t>
            </w:r>
          </w:p>
          <w:p w14:paraId="00A8169A"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Applications in engineering problems: inclined planes and forces.</w:t>
            </w:r>
          </w:p>
          <w:p w14:paraId="4B77C92B" w14:textId="77777777" w:rsidR="004A6325" w:rsidRPr="00AB647F" w:rsidRDefault="004A6325">
            <w:pPr>
              <w:numPr>
                <w:ilvl w:val="2"/>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Non-Right-Angle Triangles</w:t>
            </w:r>
          </w:p>
          <w:p w14:paraId="4D6D4B71"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Law of Sines and Law of Cosines.</w:t>
            </w:r>
          </w:p>
          <w:p w14:paraId="74F404AA"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Solving oblique triangles.</w:t>
            </w:r>
          </w:p>
          <w:p w14:paraId="5063ED0F"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Hero’s formula</w:t>
            </w:r>
          </w:p>
          <w:p w14:paraId="248A49AB" w14:textId="77777777" w:rsidR="004A6325" w:rsidRPr="00AB647F" w:rsidRDefault="004A6325">
            <w:pPr>
              <w:numPr>
                <w:ilvl w:val="3"/>
                <w:numId w:val="34"/>
              </w:numPr>
              <w:spacing w:after="0" w:line="276" w:lineRule="auto"/>
              <w:contextualSpacing/>
              <w:rPr>
                <w:rFonts w:ascii="Times New Roman" w:eastAsia="Calibri" w:hAnsi="Times New Roman" w:cs="Times New Roman"/>
                <w:kern w:val="0"/>
                <w:sz w:val="24"/>
                <w:szCs w:val="24"/>
                <w14:ligatures w14:val="none"/>
              </w:rPr>
            </w:pPr>
            <w:r w:rsidRPr="00AB647F">
              <w:rPr>
                <w:rFonts w:ascii="Times New Roman" w:eastAsia="Calibri" w:hAnsi="Times New Roman" w:cs="Times New Roman"/>
                <w:kern w:val="0"/>
                <w:sz w:val="24"/>
                <w:szCs w:val="24"/>
                <w14:ligatures w14:val="none"/>
              </w:rPr>
              <w:t>Applications in engineering fields of structural analysis and navigation.</w:t>
            </w:r>
          </w:p>
        </w:tc>
        <w:tc>
          <w:tcPr>
            <w:tcW w:w="2414" w:type="dxa"/>
            <w:shd w:val="clear" w:color="auto" w:fill="auto"/>
          </w:tcPr>
          <w:p w14:paraId="6838EA34" w14:textId="77777777" w:rsidR="004A6325" w:rsidRPr="00AB647F" w:rsidRDefault="004A6325">
            <w:pPr>
              <w:numPr>
                <w:ilvl w:val="0"/>
                <w:numId w:val="3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Written Assessment</w:t>
            </w:r>
          </w:p>
          <w:p w14:paraId="6A7DB8DC" w14:textId="77777777" w:rsidR="004A6325" w:rsidRPr="00AB647F" w:rsidRDefault="004A6325">
            <w:pPr>
              <w:numPr>
                <w:ilvl w:val="0"/>
                <w:numId w:val="3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Oral Questioning </w:t>
            </w:r>
          </w:p>
          <w:p w14:paraId="7429C64E" w14:textId="77777777" w:rsidR="004A6325" w:rsidRPr="00AB647F" w:rsidRDefault="004A6325">
            <w:pPr>
              <w:numPr>
                <w:ilvl w:val="0"/>
                <w:numId w:val="3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Assessment</w:t>
            </w:r>
          </w:p>
          <w:p w14:paraId="01A99E3E" w14:textId="77777777" w:rsidR="004A6325" w:rsidRPr="00AB647F" w:rsidRDefault="004A6325">
            <w:pPr>
              <w:numPr>
                <w:ilvl w:val="0"/>
                <w:numId w:val="3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Project</w:t>
            </w:r>
          </w:p>
          <w:p w14:paraId="63286665" w14:textId="77777777" w:rsidR="004A6325" w:rsidRPr="00AB647F" w:rsidRDefault="004A6325">
            <w:pPr>
              <w:numPr>
                <w:ilvl w:val="0"/>
                <w:numId w:val="3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Third party report</w:t>
            </w:r>
          </w:p>
          <w:p w14:paraId="1FED2189" w14:textId="77777777" w:rsidR="004A6325" w:rsidRPr="00AB647F" w:rsidRDefault="004A6325">
            <w:pPr>
              <w:numPr>
                <w:ilvl w:val="0"/>
                <w:numId w:val="3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Portfolio of evidence</w:t>
            </w:r>
          </w:p>
          <w:p w14:paraId="672C58D6" w14:textId="77777777" w:rsidR="004A6325" w:rsidRPr="00AB647F" w:rsidRDefault="004A6325">
            <w:pPr>
              <w:numPr>
                <w:ilvl w:val="0"/>
                <w:numId w:val="30"/>
              </w:numPr>
              <w:spacing w:after="0" w:line="276" w:lineRule="auto"/>
              <w:contextualSpacing/>
              <w:rPr>
                <w:rFonts w:ascii="Times New Roman" w:eastAsia="Calibri" w:hAnsi="Times New Roman" w:cs="Times New Roman"/>
                <w:kern w:val="0"/>
                <w:sz w:val="24"/>
                <w:szCs w:val="24"/>
                <w:lang w:val="en-ZW"/>
                <w14:ligatures w14:val="none"/>
              </w:rPr>
            </w:pPr>
          </w:p>
        </w:tc>
      </w:tr>
    </w:tbl>
    <w:p w14:paraId="10BA27C8" w14:textId="77777777" w:rsidR="004A6325" w:rsidRPr="00AB647F" w:rsidRDefault="004A6325" w:rsidP="004A6325">
      <w:pPr>
        <w:spacing w:after="0" w:line="276" w:lineRule="auto"/>
        <w:rPr>
          <w:rFonts w:ascii="Times New Roman" w:eastAsia="Times New Roman" w:hAnsi="Times New Roman" w:cs="Times New Roman"/>
          <w:kern w:val="0"/>
          <w:sz w:val="24"/>
          <w:szCs w:val="24"/>
          <w14:ligatures w14:val="none"/>
        </w:rPr>
      </w:pPr>
    </w:p>
    <w:p w14:paraId="5094D509" w14:textId="77777777" w:rsidR="004A6325" w:rsidRPr="00AB647F" w:rsidRDefault="004A6325" w:rsidP="004A6325">
      <w:pPr>
        <w:spacing w:after="0" w:line="276" w:lineRule="auto"/>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Suggested Delivery Methods</w:t>
      </w:r>
    </w:p>
    <w:p w14:paraId="78BD88A4" w14:textId="77777777" w:rsidR="004A6325" w:rsidRPr="00AB647F" w:rsidRDefault="004A6325" w:rsidP="004A6325">
      <w:pPr>
        <w:numPr>
          <w:ilvl w:val="0"/>
          <w:numId w:val="1"/>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Demonstration </w:t>
      </w:r>
    </w:p>
    <w:p w14:paraId="1A2FFBA2" w14:textId="77777777" w:rsidR="004A6325" w:rsidRPr="00AB647F" w:rsidRDefault="004A6325" w:rsidP="004A6325">
      <w:pPr>
        <w:numPr>
          <w:ilvl w:val="0"/>
          <w:numId w:val="1"/>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Discussions</w:t>
      </w:r>
    </w:p>
    <w:p w14:paraId="3DD539AA" w14:textId="77777777" w:rsidR="004A6325" w:rsidRPr="00AB647F" w:rsidRDefault="004A6325" w:rsidP="004A6325">
      <w:pPr>
        <w:numPr>
          <w:ilvl w:val="0"/>
          <w:numId w:val="1"/>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Direct instruction</w:t>
      </w:r>
    </w:p>
    <w:p w14:paraId="3811F0FF" w14:textId="77777777" w:rsidR="004A6325" w:rsidRPr="00AB647F" w:rsidRDefault="004A6325" w:rsidP="004A6325">
      <w:pPr>
        <w:spacing w:after="0" w:line="276" w:lineRule="auto"/>
        <w:contextualSpacing/>
        <w:rPr>
          <w:rFonts w:ascii="Times New Roman" w:eastAsia="Calibri" w:hAnsi="Times New Roman" w:cs="Times New Roman"/>
          <w:b/>
          <w:kern w:val="0"/>
          <w:sz w:val="24"/>
          <w:szCs w:val="24"/>
          <w:lang w:val="en-ZW"/>
          <w14:ligatures w14:val="none"/>
        </w:rPr>
      </w:pPr>
      <w:r w:rsidRPr="00AB647F">
        <w:rPr>
          <w:rFonts w:ascii="Times New Roman" w:eastAsia="Calibri" w:hAnsi="Times New Roman" w:cs="Times New Roman"/>
          <w:b/>
          <w:kern w:val="0"/>
          <w:sz w:val="24"/>
          <w:szCs w:val="24"/>
          <w:lang w:val="en-ZW"/>
          <w14:ligatures w14:val="none"/>
        </w:rPr>
        <w:t>List of Recommended Resources for 25 trainees</w:t>
      </w:r>
    </w:p>
    <w:tbl>
      <w:tblPr>
        <w:tblW w:w="9352" w:type="dxa"/>
        <w:tblInd w:w="-144" w:type="dxa"/>
        <w:tblCellMar>
          <w:top w:w="14" w:type="dxa"/>
          <w:left w:w="144" w:type="dxa"/>
          <w:right w:w="115" w:type="dxa"/>
        </w:tblCellMar>
        <w:tblLook w:val="04A0" w:firstRow="1" w:lastRow="0" w:firstColumn="1" w:lastColumn="0" w:noHBand="0" w:noVBand="1"/>
      </w:tblPr>
      <w:tblGrid>
        <w:gridCol w:w="1357"/>
        <w:gridCol w:w="2307"/>
        <w:gridCol w:w="2569"/>
        <w:gridCol w:w="1258"/>
        <w:gridCol w:w="1861"/>
      </w:tblGrid>
      <w:tr w:rsidR="004A6325" w:rsidRPr="00AB647F" w14:paraId="06E5C5A2" w14:textId="77777777" w:rsidTr="006218ED">
        <w:trPr>
          <w:trHeight w:val="1250"/>
        </w:trPr>
        <w:tc>
          <w:tcPr>
            <w:tcW w:w="1357" w:type="dxa"/>
            <w:tcBorders>
              <w:top w:val="single" w:sz="4" w:space="0" w:color="000000"/>
              <w:left w:val="single" w:sz="4" w:space="0" w:color="000000"/>
              <w:bottom w:val="single" w:sz="4" w:space="0" w:color="000000"/>
              <w:right w:val="single" w:sz="4" w:space="0" w:color="000000"/>
            </w:tcBorders>
          </w:tcPr>
          <w:p w14:paraId="23572FFE"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S/No. </w:t>
            </w:r>
          </w:p>
        </w:tc>
        <w:tc>
          <w:tcPr>
            <w:tcW w:w="2307" w:type="dxa"/>
            <w:tcBorders>
              <w:top w:val="single" w:sz="4" w:space="0" w:color="000000"/>
              <w:left w:val="single" w:sz="4" w:space="0" w:color="000000"/>
              <w:bottom w:val="single" w:sz="4" w:space="0" w:color="000000"/>
              <w:right w:val="single" w:sz="4" w:space="0" w:color="000000"/>
            </w:tcBorders>
          </w:tcPr>
          <w:p w14:paraId="62D8F671"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Category/Item </w:t>
            </w:r>
          </w:p>
        </w:tc>
        <w:tc>
          <w:tcPr>
            <w:tcW w:w="2569" w:type="dxa"/>
            <w:tcBorders>
              <w:top w:val="single" w:sz="4" w:space="0" w:color="000000"/>
              <w:left w:val="single" w:sz="4" w:space="0" w:color="000000"/>
              <w:bottom w:val="single" w:sz="4" w:space="0" w:color="000000"/>
              <w:right w:val="single" w:sz="4" w:space="0" w:color="000000"/>
            </w:tcBorders>
          </w:tcPr>
          <w:p w14:paraId="38733EB8" w14:textId="77777777" w:rsidR="004A6325" w:rsidRPr="00AB647F" w:rsidRDefault="004A6325" w:rsidP="006218ED">
            <w:pPr>
              <w:spacing w:after="112"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Description/ </w:t>
            </w:r>
          </w:p>
          <w:p w14:paraId="3839E16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Specifications </w:t>
            </w:r>
          </w:p>
        </w:tc>
        <w:tc>
          <w:tcPr>
            <w:tcW w:w="1258" w:type="dxa"/>
            <w:tcBorders>
              <w:top w:val="single" w:sz="4" w:space="0" w:color="000000"/>
              <w:left w:val="single" w:sz="4" w:space="0" w:color="000000"/>
              <w:bottom w:val="single" w:sz="4" w:space="0" w:color="000000"/>
              <w:right w:val="single" w:sz="4" w:space="0" w:color="000000"/>
            </w:tcBorders>
          </w:tcPr>
          <w:p w14:paraId="1F87F31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Quantity </w:t>
            </w:r>
          </w:p>
        </w:tc>
        <w:tc>
          <w:tcPr>
            <w:tcW w:w="1861" w:type="dxa"/>
            <w:tcBorders>
              <w:top w:val="single" w:sz="4" w:space="0" w:color="000000"/>
              <w:left w:val="single" w:sz="4" w:space="0" w:color="000000"/>
              <w:bottom w:val="single" w:sz="4" w:space="0" w:color="000000"/>
              <w:right w:val="single" w:sz="4" w:space="0" w:color="000000"/>
            </w:tcBorders>
          </w:tcPr>
          <w:p w14:paraId="3D86BE89" w14:textId="77777777" w:rsidR="004A6325" w:rsidRPr="00AB647F" w:rsidRDefault="004A6325" w:rsidP="006218ED">
            <w:pPr>
              <w:spacing w:after="112"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Recommended </w:t>
            </w:r>
          </w:p>
          <w:p w14:paraId="7548522D" w14:textId="77777777" w:rsidR="004A6325" w:rsidRPr="00AB647F" w:rsidRDefault="004A6325" w:rsidP="006218ED">
            <w:pPr>
              <w:spacing w:after="11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Ratio </w:t>
            </w:r>
          </w:p>
          <w:p w14:paraId="7285825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(Item: Trainee) </w:t>
            </w:r>
          </w:p>
        </w:tc>
      </w:tr>
      <w:tr w:rsidR="004A6325" w:rsidRPr="00AB647F" w14:paraId="301F8027" w14:textId="77777777" w:rsidTr="006218ED">
        <w:trPr>
          <w:trHeight w:val="545"/>
        </w:trPr>
        <w:tc>
          <w:tcPr>
            <w:tcW w:w="1357" w:type="dxa"/>
            <w:tcBorders>
              <w:top w:val="single" w:sz="4" w:space="0" w:color="000000"/>
              <w:left w:val="single" w:sz="4" w:space="0" w:color="000000"/>
              <w:bottom w:val="single" w:sz="4" w:space="0" w:color="000000"/>
              <w:right w:val="single" w:sz="4" w:space="0" w:color="000000"/>
            </w:tcBorders>
          </w:tcPr>
          <w:p w14:paraId="37DB87BB"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A</w:t>
            </w:r>
          </w:p>
        </w:tc>
        <w:tc>
          <w:tcPr>
            <w:tcW w:w="2307" w:type="dxa"/>
            <w:tcBorders>
              <w:top w:val="single" w:sz="4" w:space="0" w:color="000000"/>
              <w:left w:val="single" w:sz="4" w:space="0" w:color="000000"/>
              <w:bottom w:val="single" w:sz="4" w:space="0" w:color="000000"/>
              <w:right w:val="single" w:sz="4" w:space="0" w:color="000000"/>
            </w:tcBorders>
          </w:tcPr>
          <w:p w14:paraId="7BF2ED6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Learning Materials  </w:t>
            </w:r>
          </w:p>
        </w:tc>
        <w:tc>
          <w:tcPr>
            <w:tcW w:w="2569" w:type="dxa"/>
            <w:tcBorders>
              <w:top w:val="single" w:sz="4" w:space="0" w:color="000000"/>
              <w:left w:val="single" w:sz="4" w:space="0" w:color="000000"/>
              <w:bottom w:val="single" w:sz="4" w:space="0" w:color="000000"/>
              <w:right w:val="single" w:sz="4" w:space="0" w:color="000000"/>
            </w:tcBorders>
          </w:tcPr>
          <w:p w14:paraId="318A1B1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1A3D8A9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861" w:type="dxa"/>
            <w:tcBorders>
              <w:top w:val="single" w:sz="4" w:space="0" w:color="000000"/>
              <w:left w:val="single" w:sz="4" w:space="0" w:color="000000"/>
              <w:bottom w:val="single" w:sz="4" w:space="0" w:color="000000"/>
              <w:right w:val="single" w:sz="4" w:space="0" w:color="000000"/>
            </w:tcBorders>
          </w:tcPr>
          <w:p w14:paraId="45FA586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r>
      <w:tr w:rsidR="004A6325" w:rsidRPr="00AB647F" w14:paraId="0B8E5742" w14:textId="77777777" w:rsidTr="006218ED">
        <w:tblPrEx>
          <w:tblCellMar>
            <w:top w:w="4" w:type="dxa"/>
            <w:right w:w="108" w:type="dxa"/>
          </w:tblCellMar>
        </w:tblPrEx>
        <w:trPr>
          <w:trHeight w:val="1952"/>
        </w:trPr>
        <w:tc>
          <w:tcPr>
            <w:tcW w:w="1357" w:type="dxa"/>
            <w:tcBorders>
              <w:top w:val="single" w:sz="4" w:space="0" w:color="000000"/>
              <w:left w:val="single" w:sz="4" w:space="0" w:color="000000"/>
              <w:bottom w:val="single" w:sz="4" w:space="0" w:color="000000"/>
              <w:right w:val="single" w:sz="4" w:space="0" w:color="000000"/>
            </w:tcBorders>
          </w:tcPr>
          <w:p w14:paraId="43842C3D" w14:textId="77777777" w:rsidR="004A6325" w:rsidRPr="00AB647F" w:rsidRDefault="004A6325">
            <w:pPr>
              <w:numPr>
                <w:ilvl w:val="0"/>
                <w:numId w:val="35"/>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307" w:type="dxa"/>
            <w:tcBorders>
              <w:top w:val="single" w:sz="4" w:space="0" w:color="000000"/>
              <w:left w:val="single" w:sz="4" w:space="0" w:color="000000"/>
              <w:bottom w:val="single" w:sz="4" w:space="0" w:color="000000"/>
              <w:right w:val="single" w:sz="4" w:space="0" w:color="000000"/>
            </w:tcBorders>
          </w:tcPr>
          <w:p w14:paraId="40A1F25B"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Textbooks </w:t>
            </w:r>
          </w:p>
        </w:tc>
        <w:tc>
          <w:tcPr>
            <w:tcW w:w="2569" w:type="dxa"/>
            <w:tcBorders>
              <w:top w:val="single" w:sz="4" w:space="0" w:color="000000"/>
              <w:left w:val="single" w:sz="4" w:space="0" w:color="000000"/>
              <w:bottom w:val="single" w:sz="4" w:space="0" w:color="000000"/>
              <w:right w:val="single" w:sz="4" w:space="0" w:color="000000"/>
            </w:tcBorders>
          </w:tcPr>
          <w:p w14:paraId="1FDB70DE" w14:textId="77777777" w:rsidR="004A6325" w:rsidRPr="00AB647F" w:rsidRDefault="004A6325" w:rsidP="006218ED">
            <w:pPr>
              <w:spacing w:after="0" w:line="276" w:lineRule="auto"/>
              <w:rPr>
                <w:rFonts w:ascii="Times New Roman" w:eastAsia="Times New Roman" w:hAnsi="Times New Roman" w:cs="Times New Roman"/>
                <w:iCs/>
                <w:kern w:val="0"/>
                <w:sz w:val="24"/>
                <w:szCs w:val="24"/>
                <w14:ligatures w14:val="none"/>
              </w:rPr>
            </w:pPr>
            <w:r w:rsidRPr="00AB647F">
              <w:rPr>
                <w:rFonts w:ascii="Times New Roman" w:eastAsia="Times New Roman" w:hAnsi="Times New Roman" w:cs="Times New Roman"/>
                <w:iCs/>
                <w:kern w:val="0"/>
                <w:sz w:val="24"/>
                <w:szCs w:val="24"/>
                <w14:ligatures w14:val="none"/>
              </w:rPr>
              <w:t>Engineering Mathematics by K.A. Stroud</w:t>
            </w:r>
          </w:p>
          <w:p w14:paraId="4085A607" w14:textId="77777777" w:rsidR="004A6325" w:rsidRPr="00AB647F" w:rsidRDefault="004A6325" w:rsidP="006218ED">
            <w:pPr>
              <w:spacing w:after="0" w:line="276" w:lineRule="auto"/>
              <w:rPr>
                <w:rFonts w:ascii="Times New Roman" w:eastAsia="Times New Roman" w:hAnsi="Times New Roman" w:cs="Times New Roman"/>
                <w:bCs/>
                <w:iCs/>
                <w:kern w:val="0"/>
                <w:sz w:val="24"/>
                <w:szCs w:val="24"/>
                <w14:ligatures w14:val="none"/>
              </w:rPr>
            </w:pPr>
          </w:p>
          <w:p w14:paraId="623F28EB"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Advanced Engineering Mathematics by Erwin Kreyszig</w:t>
            </w:r>
          </w:p>
        </w:tc>
        <w:tc>
          <w:tcPr>
            <w:tcW w:w="1258" w:type="dxa"/>
            <w:tcBorders>
              <w:top w:val="single" w:sz="4" w:space="0" w:color="000000"/>
              <w:left w:val="single" w:sz="4" w:space="0" w:color="000000"/>
              <w:bottom w:val="single" w:sz="4" w:space="0" w:color="000000"/>
              <w:right w:val="single" w:sz="4" w:space="0" w:color="000000"/>
            </w:tcBorders>
          </w:tcPr>
          <w:p w14:paraId="2C11991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5 pcs</w:t>
            </w:r>
          </w:p>
          <w:p w14:paraId="3A29BE8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6E7FE27D"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3B20C94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73D56F31"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5 pcs</w:t>
            </w:r>
          </w:p>
          <w:p w14:paraId="5E17ADE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c>
          <w:tcPr>
            <w:tcW w:w="1861" w:type="dxa"/>
            <w:tcBorders>
              <w:top w:val="single" w:sz="4" w:space="0" w:color="000000"/>
              <w:left w:val="single" w:sz="4" w:space="0" w:color="000000"/>
              <w:bottom w:val="single" w:sz="4" w:space="0" w:color="000000"/>
              <w:right w:val="single" w:sz="4" w:space="0" w:color="000000"/>
            </w:tcBorders>
          </w:tcPr>
          <w:p w14:paraId="4D78322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1:5</w:t>
            </w:r>
          </w:p>
          <w:p w14:paraId="17286F2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053C665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792DC14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p w14:paraId="6B5DE10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1:5</w:t>
            </w:r>
          </w:p>
        </w:tc>
      </w:tr>
      <w:tr w:rsidR="004A6325" w:rsidRPr="00AB647F" w14:paraId="000EE347" w14:textId="77777777" w:rsidTr="006218ED">
        <w:tblPrEx>
          <w:tblCellMar>
            <w:top w:w="4" w:type="dxa"/>
            <w:right w:w="108" w:type="dxa"/>
          </w:tblCellMar>
        </w:tblPrEx>
        <w:trPr>
          <w:trHeight w:val="625"/>
        </w:trPr>
        <w:tc>
          <w:tcPr>
            <w:tcW w:w="1357" w:type="dxa"/>
            <w:tcBorders>
              <w:top w:val="single" w:sz="4" w:space="0" w:color="000000"/>
              <w:left w:val="single" w:sz="4" w:space="0" w:color="000000"/>
              <w:bottom w:val="single" w:sz="4" w:space="0" w:color="000000"/>
              <w:right w:val="single" w:sz="4" w:space="0" w:color="000000"/>
            </w:tcBorders>
          </w:tcPr>
          <w:p w14:paraId="6EB63BBE" w14:textId="77777777" w:rsidR="004A6325" w:rsidRPr="00AB647F" w:rsidRDefault="004A6325" w:rsidP="006218ED">
            <w:pPr>
              <w:spacing w:after="0" w:line="276" w:lineRule="auto"/>
              <w:rPr>
                <w:rFonts w:ascii="Times New Roman" w:eastAsia="Times New Roman" w:hAnsi="Times New Roman" w:cs="Times New Roman"/>
                <w:b/>
                <w:kern w:val="0"/>
                <w:sz w:val="24"/>
                <w:szCs w:val="24"/>
                <w14:ligatures w14:val="none"/>
              </w:rPr>
            </w:pPr>
            <w:r w:rsidRPr="00AB647F">
              <w:rPr>
                <w:rFonts w:ascii="Times New Roman" w:eastAsia="Times New Roman" w:hAnsi="Times New Roman" w:cs="Times New Roman"/>
                <w:b/>
                <w:kern w:val="0"/>
                <w:sz w:val="24"/>
                <w:szCs w:val="24"/>
                <w14:ligatures w14:val="none"/>
              </w:rPr>
              <w:t>B</w:t>
            </w:r>
          </w:p>
        </w:tc>
        <w:tc>
          <w:tcPr>
            <w:tcW w:w="2307" w:type="dxa"/>
            <w:tcBorders>
              <w:top w:val="single" w:sz="4" w:space="0" w:color="000000"/>
              <w:left w:val="single" w:sz="4" w:space="0" w:color="000000"/>
              <w:bottom w:val="single" w:sz="4" w:space="0" w:color="000000"/>
              <w:right w:val="single" w:sz="4" w:space="0" w:color="000000"/>
            </w:tcBorders>
          </w:tcPr>
          <w:p w14:paraId="601ECDC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Learning Facilities &amp; infrastructure </w:t>
            </w:r>
          </w:p>
        </w:tc>
        <w:tc>
          <w:tcPr>
            <w:tcW w:w="2569" w:type="dxa"/>
            <w:tcBorders>
              <w:top w:val="single" w:sz="4" w:space="0" w:color="000000"/>
              <w:left w:val="single" w:sz="4" w:space="0" w:color="000000"/>
              <w:bottom w:val="single" w:sz="4" w:space="0" w:color="000000"/>
              <w:right w:val="single" w:sz="4" w:space="0" w:color="000000"/>
            </w:tcBorders>
          </w:tcPr>
          <w:p w14:paraId="18C9188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75BF70B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861" w:type="dxa"/>
            <w:tcBorders>
              <w:top w:val="single" w:sz="4" w:space="0" w:color="000000"/>
              <w:left w:val="single" w:sz="4" w:space="0" w:color="000000"/>
              <w:bottom w:val="single" w:sz="4" w:space="0" w:color="000000"/>
              <w:right w:val="single" w:sz="4" w:space="0" w:color="000000"/>
            </w:tcBorders>
          </w:tcPr>
          <w:p w14:paraId="4C5550F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r>
      <w:tr w:rsidR="004A6325" w:rsidRPr="00AB647F" w14:paraId="056F3B78" w14:textId="77777777" w:rsidTr="006218ED">
        <w:tblPrEx>
          <w:tblCellMar>
            <w:top w:w="4" w:type="dxa"/>
            <w:right w:w="108" w:type="dxa"/>
          </w:tblCellMar>
        </w:tblPrEx>
        <w:trPr>
          <w:trHeight w:val="542"/>
        </w:trPr>
        <w:tc>
          <w:tcPr>
            <w:tcW w:w="1357" w:type="dxa"/>
            <w:tcBorders>
              <w:top w:val="single" w:sz="4" w:space="0" w:color="000000"/>
              <w:left w:val="single" w:sz="4" w:space="0" w:color="000000"/>
              <w:bottom w:val="single" w:sz="4" w:space="0" w:color="000000"/>
              <w:right w:val="single" w:sz="4" w:space="0" w:color="000000"/>
            </w:tcBorders>
          </w:tcPr>
          <w:p w14:paraId="5631D756" w14:textId="77777777" w:rsidR="004A6325" w:rsidRPr="00AB647F" w:rsidRDefault="004A6325">
            <w:pPr>
              <w:numPr>
                <w:ilvl w:val="0"/>
                <w:numId w:val="35"/>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307" w:type="dxa"/>
            <w:tcBorders>
              <w:top w:val="single" w:sz="4" w:space="0" w:color="000000"/>
              <w:left w:val="single" w:sz="4" w:space="0" w:color="000000"/>
              <w:bottom w:val="single" w:sz="4" w:space="0" w:color="000000"/>
              <w:right w:val="single" w:sz="4" w:space="0" w:color="000000"/>
            </w:tcBorders>
          </w:tcPr>
          <w:p w14:paraId="511ECF1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Lecture/theory room </w:t>
            </w:r>
          </w:p>
        </w:tc>
        <w:tc>
          <w:tcPr>
            <w:tcW w:w="2569" w:type="dxa"/>
            <w:tcBorders>
              <w:top w:val="single" w:sz="4" w:space="0" w:color="000000"/>
              <w:left w:val="single" w:sz="4" w:space="0" w:color="000000"/>
              <w:bottom w:val="single" w:sz="4" w:space="0" w:color="000000"/>
              <w:right w:val="single" w:sz="4" w:space="0" w:color="000000"/>
            </w:tcBorders>
          </w:tcPr>
          <w:p w14:paraId="25FB8C75"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60m</w:t>
            </w:r>
            <w:r w:rsidRPr="00AB647F">
              <w:rPr>
                <w:rFonts w:ascii="Times New Roman" w:eastAsia="Times New Roman" w:hAnsi="Times New Roman" w:cs="Times New Roman"/>
                <w:kern w:val="0"/>
                <w:sz w:val="24"/>
                <w:szCs w:val="24"/>
                <w:vertAlign w:val="superscript"/>
                <w14:ligatures w14:val="none"/>
              </w:rPr>
              <w:t>2</w:t>
            </w:r>
            <w:r w:rsidRPr="00AB647F">
              <w:rPr>
                <w:rFonts w:ascii="Times New Roman" w:eastAsia="Times New Roman" w:hAnsi="Times New Roman" w:cs="Times New Roman"/>
                <w:kern w:val="0"/>
                <w:sz w:val="24"/>
                <w:szCs w:val="24"/>
                <w14:ligatures w14:val="none"/>
              </w:rP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3E483BF2"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 </w:t>
            </w:r>
          </w:p>
        </w:tc>
        <w:tc>
          <w:tcPr>
            <w:tcW w:w="1861" w:type="dxa"/>
            <w:tcBorders>
              <w:top w:val="single" w:sz="4" w:space="0" w:color="000000"/>
              <w:left w:val="single" w:sz="4" w:space="0" w:color="000000"/>
              <w:bottom w:val="single" w:sz="4" w:space="0" w:color="000000"/>
              <w:right w:val="single" w:sz="4" w:space="0" w:color="000000"/>
            </w:tcBorders>
          </w:tcPr>
          <w:p w14:paraId="74308BC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1:25 </w:t>
            </w:r>
          </w:p>
        </w:tc>
      </w:tr>
      <w:tr w:rsidR="004A6325" w:rsidRPr="00AB647F" w14:paraId="26A23A5C" w14:textId="77777777" w:rsidTr="006218ED">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17492CE8" w14:textId="77777777" w:rsidR="004A6325" w:rsidRPr="00AB647F" w:rsidRDefault="004A6325">
            <w:pPr>
              <w:numPr>
                <w:ilvl w:val="0"/>
                <w:numId w:val="35"/>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307" w:type="dxa"/>
            <w:tcBorders>
              <w:top w:val="single" w:sz="4" w:space="0" w:color="000000"/>
              <w:left w:val="single" w:sz="4" w:space="0" w:color="000000"/>
              <w:bottom w:val="single" w:sz="4" w:space="0" w:color="000000"/>
              <w:right w:val="single" w:sz="4" w:space="0" w:color="000000"/>
            </w:tcBorders>
          </w:tcPr>
          <w:p w14:paraId="6D4C909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Computer </w:t>
            </w:r>
          </w:p>
        </w:tc>
        <w:tc>
          <w:tcPr>
            <w:tcW w:w="2569" w:type="dxa"/>
            <w:tcBorders>
              <w:top w:val="single" w:sz="4" w:space="0" w:color="000000"/>
              <w:left w:val="single" w:sz="4" w:space="0" w:color="000000"/>
              <w:bottom w:val="single" w:sz="4" w:space="0" w:color="000000"/>
              <w:right w:val="single" w:sz="4" w:space="0" w:color="000000"/>
            </w:tcBorders>
          </w:tcPr>
          <w:p w14:paraId="2D54595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Operating System: 64-bit Windows 11 or 10 version 1809 or above</w:t>
            </w:r>
          </w:p>
          <w:p w14:paraId="17F4EA2D"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Processor: 2.5 GHz (3+ GHz recommended), </w:t>
            </w:r>
          </w:p>
          <w:p w14:paraId="29C88C5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Memory: 8 GB (32GB recommended)</w:t>
            </w:r>
          </w:p>
          <w:p w14:paraId="0DBC2D0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Disk space: 10 GB</w:t>
            </w:r>
          </w:p>
          <w:p w14:paraId="071886CB"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Display: 1920 x 1080 resolution </w:t>
            </w:r>
          </w:p>
          <w:p w14:paraId="52F7C90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Display Card: 2 GB GPU (8 GB recommended) and DirectX 11 compliant (DirectX 12 recommended)</w:t>
            </w:r>
          </w:p>
        </w:tc>
        <w:tc>
          <w:tcPr>
            <w:tcW w:w="1258" w:type="dxa"/>
            <w:tcBorders>
              <w:top w:val="single" w:sz="4" w:space="0" w:color="000000"/>
              <w:left w:val="single" w:sz="4" w:space="0" w:color="000000"/>
              <w:bottom w:val="single" w:sz="4" w:space="0" w:color="000000"/>
              <w:right w:val="single" w:sz="4" w:space="0" w:color="000000"/>
            </w:tcBorders>
          </w:tcPr>
          <w:p w14:paraId="06E7DCA0"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 25 pcs</w:t>
            </w:r>
          </w:p>
        </w:tc>
        <w:tc>
          <w:tcPr>
            <w:tcW w:w="1861" w:type="dxa"/>
            <w:tcBorders>
              <w:top w:val="single" w:sz="4" w:space="0" w:color="000000"/>
              <w:left w:val="single" w:sz="4" w:space="0" w:color="000000"/>
              <w:bottom w:val="single" w:sz="4" w:space="0" w:color="000000"/>
              <w:right w:val="single" w:sz="4" w:space="0" w:color="000000"/>
            </w:tcBorders>
          </w:tcPr>
          <w:p w14:paraId="080799C1"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 xml:space="preserve"> 1:1</w:t>
            </w:r>
          </w:p>
        </w:tc>
      </w:tr>
      <w:tr w:rsidR="004A6325" w:rsidRPr="00AB647F" w14:paraId="6815A6F5" w14:textId="77777777" w:rsidTr="006218ED">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38A5AC92" w14:textId="77777777" w:rsidR="004A6325" w:rsidRPr="00AB647F" w:rsidRDefault="004A6325">
            <w:pPr>
              <w:numPr>
                <w:ilvl w:val="0"/>
                <w:numId w:val="35"/>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307" w:type="dxa"/>
            <w:tcBorders>
              <w:top w:val="single" w:sz="4" w:space="0" w:color="000000"/>
              <w:left w:val="single" w:sz="4" w:space="0" w:color="000000"/>
              <w:bottom w:val="single" w:sz="4" w:space="0" w:color="000000"/>
              <w:right w:val="single" w:sz="4" w:space="0" w:color="000000"/>
            </w:tcBorders>
          </w:tcPr>
          <w:p w14:paraId="46DA2C03"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Projector</w:t>
            </w:r>
          </w:p>
        </w:tc>
        <w:tc>
          <w:tcPr>
            <w:tcW w:w="2569" w:type="dxa"/>
            <w:tcBorders>
              <w:top w:val="single" w:sz="4" w:space="0" w:color="000000"/>
              <w:left w:val="single" w:sz="4" w:space="0" w:color="000000"/>
              <w:bottom w:val="single" w:sz="4" w:space="0" w:color="000000"/>
              <w:right w:val="single" w:sz="4" w:space="0" w:color="000000"/>
            </w:tcBorders>
          </w:tcPr>
          <w:p w14:paraId="3AD75A2A"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c>
          <w:tcPr>
            <w:tcW w:w="1258" w:type="dxa"/>
            <w:tcBorders>
              <w:top w:val="single" w:sz="4" w:space="0" w:color="000000"/>
              <w:left w:val="single" w:sz="4" w:space="0" w:color="000000"/>
              <w:bottom w:val="single" w:sz="4" w:space="0" w:color="000000"/>
              <w:right w:val="single" w:sz="4" w:space="0" w:color="000000"/>
            </w:tcBorders>
          </w:tcPr>
          <w:p w14:paraId="72AAC663"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61" w:type="dxa"/>
            <w:tcBorders>
              <w:top w:val="single" w:sz="4" w:space="0" w:color="000000"/>
              <w:left w:val="single" w:sz="4" w:space="0" w:color="000000"/>
              <w:bottom w:val="single" w:sz="4" w:space="0" w:color="000000"/>
              <w:right w:val="single" w:sz="4" w:space="0" w:color="000000"/>
            </w:tcBorders>
          </w:tcPr>
          <w:p w14:paraId="1C89A899"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1:25</w:t>
            </w:r>
          </w:p>
        </w:tc>
      </w:tr>
      <w:tr w:rsidR="004A6325" w:rsidRPr="00AB647F" w14:paraId="41D59642" w14:textId="77777777" w:rsidTr="006218ED">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21B2F9BF" w14:textId="77777777" w:rsidR="004A6325" w:rsidRPr="00AB647F" w:rsidRDefault="004A6325">
            <w:pPr>
              <w:numPr>
                <w:ilvl w:val="0"/>
                <w:numId w:val="35"/>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307" w:type="dxa"/>
            <w:tcBorders>
              <w:top w:val="single" w:sz="4" w:space="0" w:color="000000"/>
              <w:left w:val="single" w:sz="4" w:space="0" w:color="000000"/>
              <w:bottom w:val="single" w:sz="4" w:space="0" w:color="000000"/>
              <w:right w:val="single" w:sz="4" w:space="0" w:color="000000"/>
            </w:tcBorders>
          </w:tcPr>
          <w:p w14:paraId="6A23C7B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Interactive screen</w:t>
            </w:r>
          </w:p>
        </w:tc>
        <w:tc>
          <w:tcPr>
            <w:tcW w:w="2569" w:type="dxa"/>
            <w:tcBorders>
              <w:top w:val="single" w:sz="4" w:space="0" w:color="000000"/>
              <w:left w:val="single" w:sz="4" w:space="0" w:color="000000"/>
              <w:bottom w:val="single" w:sz="4" w:space="0" w:color="000000"/>
              <w:right w:val="single" w:sz="4" w:space="0" w:color="000000"/>
            </w:tcBorders>
          </w:tcPr>
          <w:p w14:paraId="79B17B36"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Specifications: 77-inch interactive whiteboard with touch and pen functionality.</w:t>
            </w:r>
          </w:p>
        </w:tc>
        <w:tc>
          <w:tcPr>
            <w:tcW w:w="1258" w:type="dxa"/>
            <w:tcBorders>
              <w:top w:val="single" w:sz="4" w:space="0" w:color="000000"/>
              <w:left w:val="single" w:sz="4" w:space="0" w:color="000000"/>
              <w:bottom w:val="single" w:sz="4" w:space="0" w:color="000000"/>
              <w:right w:val="single" w:sz="4" w:space="0" w:color="000000"/>
            </w:tcBorders>
          </w:tcPr>
          <w:p w14:paraId="28D0CE9D"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w:t>
            </w:r>
          </w:p>
        </w:tc>
        <w:tc>
          <w:tcPr>
            <w:tcW w:w="1861" w:type="dxa"/>
            <w:tcBorders>
              <w:top w:val="single" w:sz="4" w:space="0" w:color="000000"/>
              <w:left w:val="single" w:sz="4" w:space="0" w:color="000000"/>
              <w:bottom w:val="single" w:sz="4" w:space="0" w:color="000000"/>
              <w:right w:val="single" w:sz="4" w:space="0" w:color="000000"/>
            </w:tcBorders>
          </w:tcPr>
          <w:p w14:paraId="6D932A95"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1:25</w:t>
            </w:r>
          </w:p>
        </w:tc>
      </w:tr>
      <w:tr w:rsidR="004A6325" w:rsidRPr="00AB647F" w14:paraId="0FB48C35" w14:textId="77777777" w:rsidTr="006218ED">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39F22CD5" w14:textId="77777777" w:rsidR="004A6325" w:rsidRPr="00AB647F" w:rsidRDefault="004A6325" w:rsidP="006218ED">
            <w:pPr>
              <w:spacing w:after="0" w:line="276" w:lineRule="auto"/>
              <w:ind w:right="211"/>
              <w:rPr>
                <w:rFonts w:ascii="Times New Roman" w:eastAsia="Times New Roman" w:hAnsi="Times New Roman" w:cs="Times New Roman"/>
                <w:b/>
                <w:bCs/>
                <w:kern w:val="0"/>
                <w:sz w:val="24"/>
                <w:szCs w:val="24"/>
                <w14:ligatures w14:val="none"/>
              </w:rPr>
            </w:pPr>
            <w:r w:rsidRPr="00AB647F">
              <w:rPr>
                <w:rFonts w:ascii="Times New Roman" w:eastAsia="Times New Roman" w:hAnsi="Times New Roman" w:cs="Times New Roman"/>
                <w:b/>
                <w:bCs/>
                <w:kern w:val="0"/>
                <w:sz w:val="24"/>
                <w:szCs w:val="24"/>
                <w14:ligatures w14:val="none"/>
              </w:rPr>
              <w:t>C</w:t>
            </w:r>
          </w:p>
        </w:tc>
        <w:tc>
          <w:tcPr>
            <w:tcW w:w="2307" w:type="dxa"/>
            <w:tcBorders>
              <w:top w:val="single" w:sz="4" w:space="0" w:color="000000"/>
              <w:left w:val="single" w:sz="4" w:space="0" w:color="000000"/>
              <w:bottom w:val="single" w:sz="4" w:space="0" w:color="000000"/>
              <w:right w:val="single" w:sz="4" w:space="0" w:color="000000"/>
            </w:tcBorders>
          </w:tcPr>
          <w:p w14:paraId="1AAEAC7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Software</w:t>
            </w:r>
          </w:p>
        </w:tc>
        <w:tc>
          <w:tcPr>
            <w:tcW w:w="2569" w:type="dxa"/>
            <w:tcBorders>
              <w:top w:val="single" w:sz="4" w:space="0" w:color="000000"/>
              <w:left w:val="single" w:sz="4" w:space="0" w:color="000000"/>
              <w:bottom w:val="single" w:sz="4" w:space="0" w:color="000000"/>
              <w:right w:val="single" w:sz="4" w:space="0" w:color="000000"/>
            </w:tcBorders>
          </w:tcPr>
          <w:p w14:paraId="3A1B16D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3C480621"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c>
          <w:tcPr>
            <w:tcW w:w="1861" w:type="dxa"/>
            <w:tcBorders>
              <w:top w:val="single" w:sz="4" w:space="0" w:color="000000"/>
              <w:left w:val="single" w:sz="4" w:space="0" w:color="000000"/>
              <w:bottom w:val="single" w:sz="4" w:space="0" w:color="000000"/>
              <w:right w:val="single" w:sz="4" w:space="0" w:color="000000"/>
            </w:tcBorders>
          </w:tcPr>
          <w:p w14:paraId="321FF98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r>
      <w:tr w:rsidR="004A6325" w:rsidRPr="00AB647F" w14:paraId="14322B90" w14:textId="77777777" w:rsidTr="006218ED">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1C7390C4" w14:textId="77777777" w:rsidR="004A6325" w:rsidRPr="00AB647F" w:rsidRDefault="004A6325">
            <w:pPr>
              <w:numPr>
                <w:ilvl w:val="0"/>
                <w:numId w:val="35"/>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307" w:type="dxa"/>
            <w:tcBorders>
              <w:top w:val="single" w:sz="4" w:space="0" w:color="000000"/>
              <w:left w:val="single" w:sz="4" w:space="0" w:color="000000"/>
              <w:bottom w:val="single" w:sz="4" w:space="0" w:color="000000"/>
              <w:right w:val="single" w:sz="4" w:space="0" w:color="000000"/>
            </w:tcBorders>
          </w:tcPr>
          <w:p w14:paraId="18857BEF"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MATLAB</w:t>
            </w:r>
          </w:p>
        </w:tc>
        <w:tc>
          <w:tcPr>
            <w:tcW w:w="2569" w:type="dxa"/>
            <w:tcBorders>
              <w:top w:val="single" w:sz="4" w:space="0" w:color="000000"/>
              <w:left w:val="single" w:sz="4" w:space="0" w:color="000000"/>
              <w:bottom w:val="single" w:sz="4" w:space="0" w:color="000000"/>
              <w:right w:val="single" w:sz="4" w:space="0" w:color="000000"/>
            </w:tcBorders>
          </w:tcPr>
          <w:p w14:paraId="53F0334D"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License: Educational licenses available.</w:t>
            </w:r>
          </w:p>
          <w:p w14:paraId="40ECE2A5"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Features: Matrix manipulations, plotting of functions and data, implementation of algorithms, creation of user interfaces, interfacing with programs in other languages.</w:t>
            </w:r>
          </w:p>
        </w:tc>
        <w:tc>
          <w:tcPr>
            <w:tcW w:w="1258" w:type="dxa"/>
            <w:tcBorders>
              <w:top w:val="single" w:sz="4" w:space="0" w:color="000000"/>
              <w:left w:val="single" w:sz="4" w:space="0" w:color="000000"/>
              <w:bottom w:val="single" w:sz="4" w:space="0" w:color="000000"/>
              <w:right w:val="single" w:sz="4" w:space="0" w:color="000000"/>
            </w:tcBorders>
          </w:tcPr>
          <w:p w14:paraId="5ABFAD5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Installed in 25 computers</w:t>
            </w:r>
          </w:p>
        </w:tc>
        <w:tc>
          <w:tcPr>
            <w:tcW w:w="1861" w:type="dxa"/>
            <w:tcBorders>
              <w:top w:val="single" w:sz="4" w:space="0" w:color="000000"/>
              <w:left w:val="single" w:sz="4" w:space="0" w:color="000000"/>
              <w:bottom w:val="single" w:sz="4" w:space="0" w:color="000000"/>
              <w:right w:val="single" w:sz="4" w:space="0" w:color="000000"/>
            </w:tcBorders>
          </w:tcPr>
          <w:p w14:paraId="0669641C"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4A6325" w:rsidRPr="00AB647F" w14:paraId="42C253D5" w14:textId="77777777" w:rsidTr="006218ED">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63BDFF4A" w14:textId="77777777" w:rsidR="004A6325" w:rsidRPr="00AB647F" w:rsidRDefault="004A6325">
            <w:pPr>
              <w:numPr>
                <w:ilvl w:val="0"/>
                <w:numId w:val="35"/>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307" w:type="dxa"/>
            <w:tcBorders>
              <w:top w:val="single" w:sz="4" w:space="0" w:color="000000"/>
              <w:left w:val="single" w:sz="4" w:space="0" w:color="000000"/>
              <w:bottom w:val="single" w:sz="4" w:space="0" w:color="000000"/>
              <w:right w:val="single" w:sz="4" w:space="0" w:color="000000"/>
            </w:tcBorders>
          </w:tcPr>
          <w:p w14:paraId="0AF79AC5"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GeoGebra</w:t>
            </w:r>
          </w:p>
        </w:tc>
        <w:tc>
          <w:tcPr>
            <w:tcW w:w="2569" w:type="dxa"/>
            <w:tcBorders>
              <w:top w:val="single" w:sz="4" w:space="0" w:color="000000"/>
              <w:left w:val="single" w:sz="4" w:space="0" w:color="000000"/>
              <w:bottom w:val="single" w:sz="4" w:space="0" w:color="000000"/>
              <w:right w:val="single" w:sz="4" w:space="0" w:color="000000"/>
            </w:tcBorders>
          </w:tcPr>
          <w:p w14:paraId="57F925B9"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License: Free educational software.</w:t>
            </w:r>
          </w:p>
          <w:p w14:paraId="0C28FFDB"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Interactive geometry, algebra, statistics, and calculus applications</w:t>
            </w:r>
          </w:p>
          <w:p w14:paraId="1BEC194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c>
          <w:tcPr>
            <w:tcW w:w="1258" w:type="dxa"/>
            <w:tcBorders>
              <w:top w:val="single" w:sz="4" w:space="0" w:color="000000"/>
              <w:left w:val="single" w:sz="4" w:space="0" w:color="000000"/>
              <w:bottom w:val="single" w:sz="4" w:space="0" w:color="000000"/>
              <w:right w:val="single" w:sz="4" w:space="0" w:color="000000"/>
            </w:tcBorders>
          </w:tcPr>
          <w:p w14:paraId="4B926C6B"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Installed in 25 computers</w:t>
            </w:r>
          </w:p>
        </w:tc>
        <w:tc>
          <w:tcPr>
            <w:tcW w:w="1861" w:type="dxa"/>
            <w:tcBorders>
              <w:top w:val="single" w:sz="4" w:space="0" w:color="000000"/>
              <w:left w:val="single" w:sz="4" w:space="0" w:color="000000"/>
              <w:bottom w:val="single" w:sz="4" w:space="0" w:color="000000"/>
              <w:right w:val="single" w:sz="4" w:space="0" w:color="000000"/>
            </w:tcBorders>
          </w:tcPr>
          <w:p w14:paraId="4B56247B"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1:1</w:t>
            </w:r>
          </w:p>
        </w:tc>
      </w:tr>
      <w:tr w:rsidR="004A6325" w:rsidRPr="00AB647F" w14:paraId="3031DF6A" w14:textId="77777777" w:rsidTr="006218ED">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3416E15B" w14:textId="77777777" w:rsidR="004A6325" w:rsidRPr="00AB647F" w:rsidRDefault="004A6325" w:rsidP="006218ED">
            <w:pPr>
              <w:spacing w:after="0" w:line="276" w:lineRule="auto"/>
              <w:ind w:right="211"/>
              <w:rPr>
                <w:rFonts w:ascii="Times New Roman" w:eastAsia="Times New Roman" w:hAnsi="Times New Roman" w:cs="Times New Roman"/>
                <w:b/>
                <w:bCs/>
                <w:kern w:val="0"/>
                <w:sz w:val="24"/>
                <w:szCs w:val="24"/>
                <w14:ligatures w14:val="none"/>
              </w:rPr>
            </w:pPr>
            <w:r w:rsidRPr="00AB647F">
              <w:rPr>
                <w:rFonts w:ascii="Times New Roman" w:eastAsia="Times New Roman" w:hAnsi="Times New Roman" w:cs="Times New Roman"/>
                <w:b/>
                <w:bCs/>
                <w:kern w:val="0"/>
                <w:sz w:val="24"/>
                <w:szCs w:val="24"/>
                <w14:ligatures w14:val="none"/>
              </w:rPr>
              <w:t>D</w:t>
            </w:r>
          </w:p>
        </w:tc>
        <w:tc>
          <w:tcPr>
            <w:tcW w:w="2307" w:type="dxa"/>
            <w:tcBorders>
              <w:top w:val="single" w:sz="4" w:space="0" w:color="000000"/>
              <w:left w:val="single" w:sz="4" w:space="0" w:color="000000"/>
              <w:bottom w:val="single" w:sz="4" w:space="0" w:color="000000"/>
              <w:right w:val="single" w:sz="4" w:space="0" w:color="000000"/>
            </w:tcBorders>
          </w:tcPr>
          <w:p w14:paraId="6CD024C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
                <w:kern w:val="0"/>
                <w:sz w:val="24"/>
                <w:szCs w:val="24"/>
                <w14:ligatures w14:val="none"/>
              </w:rPr>
              <w:t>Consumables</w:t>
            </w:r>
          </w:p>
        </w:tc>
        <w:tc>
          <w:tcPr>
            <w:tcW w:w="2569" w:type="dxa"/>
            <w:tcBorders>
              <w:top w:val="single" w:sz="4" w:space="0" w:color="000000"/>
              <w:left w:val="single" w:sz="4" w:space="0" w:color="000000"/>
              <w:bottom w:val="single" w:sz="4" w:space="0" w:color="000000"/>
              <w:right w:val="single" w:sz="4" w:space="0" w:color="000000"/>
            </w:tcBorders>
          </w:tcPr>
          <w:p w14:paraId="081F62B3"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p>
        </w:tc>
        <w:tc>
          <w:tcPr>
            <w:tcW w:w="1258" w:type="dxa"/>
            <w:tcBorders>
              <w:top w:val="single" w:sz="4" w:space="0" w:color="000000"/>
              <w:left w:val="single" w:sz="4" w:space="0" w:color="000000"/>
              <w:bottom w:val="single" w:sz="4" w:space="0" w:color="000000"/>
              <w:right w:val="single" w:sz="4" w:space="0" w:color="000000"/>
            </w:tcBorders>
          </w:tcPr>
          <w:p w14:paraId="371A2B4B"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c>
          <w:tcPr>
            <w:tcW w:w="1861" w:type="dxa"/>
            <w:tcBorders>
              <w:top w:val="single" w:sz="4" w:space="0" w:color="000000"/>
              <w:left w:val="single" w:sz="4" w:space="0" w:color="000000"/>
              <w:bottom w:val="single" w:sz="4" w:space="0" w:color="000000"/>
              <w:right w:val="single" w:sz="4" w:space="0" w:color="000000"/>
            </w:tcBorders>
          </w:tcPr>
          <w:p w14:paraId="01FBB3EB"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r>
      <w:tr w:rsidR="004A6325" w:rsidRPr="00AB647F" w14:paraId="33E296CC" w14:textId="77777777" w:rsidTr="006218ED">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0454C353" w14:textId="77777777" w:rsidR="004A6325" w:rsidRPr="00AB647F" w:rsidRDefault="004A6325">
            <w:pPr>
              <w:numPr>
                <w:ilvl w:val="0"/>
                <w:numId w:val="35"/>
              </w:numPr>
              <w:spacing w:after="0" w:line="276" w:lineRule="auto"/>
              <w:ind w:right="211"/>
              <w:contextualSpacing/>
              <w:rPr>
                <w:rFonts w:ascii="Times New Roman" w:eastAsia="Times New Roman" w:hAnsi="Times New Roman" w:cs="Times New Roman"/>
                <w:kern w:val="0"/>
                <w:sz w:val="24"/>
                <w:szCs w:val="24"/>
                <w:lang w:val="en-ZW"/>
                <w14:ligatures w14:val="none"/>
              </w:rPr>
            </w:pPr>
          </w:p>
        </w:tc>
        <w:tc>
          <w:tcPr>
            <w:tcW w:w="2307" w:type="dxa"/>
            <w:tcBorders>
              <w:top w:val="single" w:sz="4" w:space="0" w:color="000000"/>
              <w:left w:val="single" w:sz="4" w:space="0" w:color="000000"/>
              <w:bottom w:val="single" w:sz="4" w:space="0" w:color="000000"/>
              <w:right w:val="single" w:sz="4" w:space="0" w:color="000000"/>
            </w:tcBorders>
          </w:tcPr>
          <w:p w14:paraId="42D5FB27"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kern w:val="0"/>
                <w:sz w:val="24"/>
                <w:szCs w:val="24"/>
                <w14:ligatures w14:val="none"/>
              </w:rPr>
              <w:t>Pens, pencils, rulers and paper</w:t>
            </w:r>
          </w:p>
        </w:tc>
        <w:tc>
          <w:tcPr>
            <w:tcW w:w="2569" w:type="dxa"/>
            <w:tcBorders>
              <w:top w:val="single" w:sz="4" w:space="0" w:color="000000"/>
              <w:left w:val="single" w:sz="4" w:space="0" w:color="000000"/>
              <w:bottom w:val="single" w:sz="4" w:space="0" w:color="000000"/>
              <w:right w:val="single" w:sz="4" w:space="0" w:color="000000"/>
            </w:tcBorders>
          </w:tcPr>
          <w:p w14:paraId="2610E342" w14:textId="77777777" w:rsidR="004A6325" w:rsidRPr="00AB647F" w:rsidRDefault="004A6325" w:rsidP="006218ED">
            <w:pPr>
              <w:spacing w:after="0" w:line="276" w:lineRule="auto"/>
              <w:rPr>
                <w:rFonts w:ascii="Times New Roman" w:eastAsia="Times New Roman" w:hAnsi="Times New Roman" w:cs="Times New Roman"/>
                <w:bCs/>
                <w:kern w:val="0"/>
                <w:sz w:val="24"/>
                <w:szCs w:val="24"/>
                <w14:ligatures w14:val="none"/>
              </w:rPr>
            </w:pPr>
            <w:r w:rsidRPr="00AB647F">
              <w:rPr>
                <w:rFonts w:ascii="Times New Roman" w:eastAsia="Times New Roman" w:hAnsi="Times New Roman" w:cs="Times New Roman"/>
                <w:bCs/>
                <w:kern w:val="0"/>
                <w:sz w:val="24"/>
                <w:szCs w:val="24"/>
                <w14:ligatures w14:val="none"/>
              </w:rPr>
              <w:t>Whiteboard markers, 2H pencils, plastic rulers, A2 white papers</w:t>
            </w:r>
          </w:p>
        </w:tc>
        <w:tc>
          <w:tcPr>
            <w:tcW w:w="1258" w:type="dxa"/>
            <w:tcBorders>
              <w:top w:val="single" w:sz="4" w:space="0" w:color="000000"/>
              <w:left w:val="single" w:sz="4" w:space="0" w:color="000000"/>
              <w:bottom w:val="single" w:sz="4" w:space="0" w:color="000000"/>
              <w:right w:val="single" w:sz="4" w:space="0" w:color="000000"/>
            </w:tcBorders>
          </w:tcPr>
          <w:p w14:paraId="70EB1784"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bCs/>
                <w:kern w:val="0"/>
                <w:sz w:val="24"/>
                <w:szCs w:val="24"/>
                <w14:ligatures w14:val="none"/>
              </w:rPr>
              <w:t>Enough</w:t>
            </w:r>
          </w:p>
        </w:tc>
        <w:tc>
          <w:tcPr>
            <w:tcW w:w="1861" w:type="dxa"/>
            <w:tcBorders>
              <w:top w:val="single" w:sz="4" w:space="0" w:color="000000"/>
              <w:left w:val="single" w:sz="4" w:space="0" w:color="000000"/>
              <w:bottom w:val="single" w:sz="4" w:space="0" w:color="000000"/>
              <w:right w:val="single" w:sz="4" w:space="0" w:color="000000"/>
            </w:tcBorders>
          </w:tcPr>
          <w:p w14:paraId="05F21A2B" w14:textId="77777777" w:rsidR="004A6325" w:rsidRPr="00AB647F" w:rsidRDefault="004A6325" w:rsidP="006218ED">
            <w:pPr>
              <w:spacing w:after="0" w:line="276" w:lineRule="auto"/>
              <w:rPr>
                <w:rFonts w:ascii="Times New Roman" w:eastAsia="Times New Roman" w:hAnsi="Times New Roman" w:cs="Times New Roman"/>
                <w:kern w:val="0"/>
                <w:sz w:val="24"/>
                <w:szCs w:val="24"/>
                <w14:ligatures w14:val="none"/>
              </w:rPr>
            </w:pPr>
          </w:p>
        </w:tc>
      </w:tr>
    </w:tbl>
    <w:p w14:paraId="16BFEC46" w14:textId="77777777" w:rsidR="004A6325" w:rsidRDefault="004A6325" w:rsidP="004A6325">
      <w:bookmarkStart w:id="96" w:name="_Hlk196852011"/>
      <w:bookmarkStart w:id="97" w:name="_Toc196908563"/>
      <w:bookmarkStart w:id="98" w:name="_Toc182038566"/>
      <w:bookmarkStart w:id="99" w:name="_Toc194677496"/>
    </w:p>
    <w:p w14:paraId="5BD7FCF0" w14:textId="77777777" w:rsidR="004A6325" w:rsidRDefault="004A6325" w:rsidP="004A6325">
      <w:pPr>
        <w:rPr>
          <w:rFonts w:ascii="Times New Roman" w:eastAsia="Times New Roman" w:hAnsi="Times New Roman" w:cs="Times New Roman"/>
          <w:b/>
          <w:iCs/>
          <w:kern w:val="0"/>
          <w:sz w:val="24"/>
          <w:szCs w:val="24"/>
          <w:lang w:val="en-GB"/>
          <w14:ligatures w14:val="none"/>
        </w:rPr>
      </w:pPr>
      <w:r>
        <w:br w:type="page"/>
      </w:r>
    </w:p>
    <w:p w14:paraId="080F7648" w14:textId="77777777" w:rsidR="004A6325" w:rsidRPr="00161EAA" w:rsidRDefault="004A6325" w:rsidP="00991025">
      <w:pPr>
        <w:pStyle w:val="Heading2"/>
      </w:pPr>
      <w:bookmarkStart w:id="100" w:name="_Toc197085605"/>
      <w:r w:rsidRPr="00161EAA">
        <w:t xml:space="preserve">LOGIC CONTROLLERS’ </w:t>
      </w:r>
      <w:bookmarkEnd w:id="96"/>
      <w:r w:rsidRPr="00161EAA">
        <w:t>INSTALLATION</w:t>
      </w:r>
      <w:bookmarkEnd w:id="97"/>
      <w:bookmarkEnd w:id="100"/>
      <w:r w:rsidRPr="00161EAA">
        <w:t xml:space="preserve"> </w:t>
      </w:r>
    </w:p>
    <w:p w14:paraId="54395BA2" w14:textId="77777777" w:rsidR="004A6325" w:rsidRPr="00EE017B" w:rsidRDefault="004A6325" w:rsidP="004A6325">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sz w:val="24"/>
          <w:szCs w:val="24"/>
          <w:lang w:val="en-GB"/>
        </w:rPr>
        <w:t>UNIT CODE</w:t>
      </w:r>
      <w:r w:rsidRPr="00EE017B">
        <w:rPr>
          <w:rFonts w:ascii="Times New Roman" w:eastAsia="Calibri" w:hAnsi="Times New Roman" w:cs="Times New Roman"/>
          <w:b/>
          <w:bCs/>
          <w:sz w:val="24"/>
          <w:szCs w:val="24"/>
          <w:lang w:val="en-GB"/>
        </w:rPr>
        <w:t xml:space="preserve">:  </w:t>
      </w:r>
      <w:r w:rsidRPr="00E6580E">
        <w:rPr>
          <w:rFonts w:ascii="Times New Roman" w:eastAsia="Times New Roman" w:hAnsi="Times New Roman" w:cs="Times New Roman"/>
          <w:bCs/>
          <w:color w:val="000000"/>
          <w:kern w:val="28"/>
          <w:sz w:val="24"/>
          <w:szCs w:val="24"/>
        </w:rPr>
        <w:t>0714 451 17A</w:t>
      </w:r>
    </w:p>
    <w:p w14:paraId="377D2786" w14:textId="77777777" w:rsidR="004A6325" w:rsidRPr="00EE017B" w:rsidRDefault="004A6325" w:rsidP="004A6325">
      <w:pPr>
        <w:spacing w:after="240" w:line="360" w:lineRule="auto"/>
        <w:jc w:val="both"/>
        <w:rPr>
          <w:rFonts w:ascii="Times New Roman" w:hAnsi="Times New Roman" w:cs="Times New Roman"/>
          <w:sz w:val="24"/>
          <w:szCs w:val="24"/>
          <w:lang w:val="en-ZA"/>
        </w:rPr>
      </w:pPr>
      <w:r w:rsidRPr="00EE017B">
        <w:rPr>
          <w:rFonts w:ascii="Times New Roman" w:hAnsi="Times New Roman" w:cs="Times New Roman"/>
          <w:b/>
          <w:sz w:val="24"/>
          <w:szCs w:val="24"/>
          <w:lang w:val="en-ZA"/>
        </w:rPr>
        <w:t>Relationship to Occupational Standards</w:t>
      </w:r>
    </w:p>
    <w:p w14:paraId="57621911" w14:textId="77777777" w:rsidR="004A6325" w:rsidRDefault="004A6325" w:rsidP="004A6325">
      <w:pPr>
        <w:spacing w:after="240" w:line="360" w:lineRule="auto"/>
        <w:rPr>
          <w:rFonts w:ascii="Times New Roman" w:eastAsia="SimSun" w:hAnsi="Times New Roman" w:cs="Times New Roman"/>
          <w:sz w:val="24"/>
          <w:szCs w:val="24"/>
        </w:rPr>
      </w:pPr>
      <w:r w:rsidRPr="00EE017B">
        <w:rPr>
          <w:rFonts w:ascii="Times New Roman" w:hAnsi="Times New Roman" w:cs="Times New Roman"/>
          <w:sz w:val="24"/>
          <w:szCs w:val="24"/>
        </w:rPr>
        <w:t xml:space="preserve">This unit addresses the unit of competency: </w:t>
      </w:r>
      <w:r>
        <w:rPr>
          <w:rFonts w:ascii="Times New Roman" w:hAnsi="Times New Roman" w:cs="Times New Roman"/>
          <w:sz w:val="24"/>
          <w:szCs w:val="24"/>
        </w:rPr>
        <w:t xml:space="preserve">Install </w:t>
      </w:r>
      <w:r w:rsidRPr="007F7AA9">
        <w:rPr>
          <w:rFonts w:ascii="Times New Roman" w:hAnsi="Times New Roman" w:cs="Times New Roman"/>
          <w:sz w:val="24"/>
          <w:szCs w:val="24"/>
        </w:rPr>
        <w:t>logic controllers.</w:t>
      </w:r>
    </w:p>
    <w:p w14:paraId="696895C3" w14:textId="77777777" w:rsidR="004A6325" w:rsidRPr="00EE017B" w:rsidRDefault="004A6325" w:rsidP="004A6325">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kern w:val="0"/>
          <w:sz w:val="24"/>
          <w:szCs w:val="24"/>
          <w14:ligatures w14:val="none"/>
        </w:rPr>
        <w:t xml:space="preserve">Duration of Unit: </w:t>
      </w:r>
      <w:r>
        <w:rPr>
          <w:rFonts w:ascii="Times New Roman" w:eastAsia="Calibri" w:hAnsi="Times New Roman" w:cs="Times New Roman"/>
          <w:sz w:val="24"/>
          <w:szCs w:val="24"/>
          <w:lang w:val="en-GB"/>
        </w:rPr>
        <w:t>12</w:t>
      </w:r>
      <w:r w:rsidRPr="00EE017B">
        <w:rPr>
          <w:rFonts w:ascii="Times New Roman" w:eastAsia="Calibri" w:hAnsi="Times New Roman" w:cs="Times New Roman"/>
          <w:sz w:val="24"/>
          <w:szCs w:val="24"/>
          <w:lang w:val="en-GB"/>
        </w:rPr>
        <w:t xml:space="preserve">0 </w:t>
      </w:r>
      <w:r w:rsidRPr="00EE017B">
        <w:rPr>
          <w:rFonts w:ascii="Times New Roman" w:eastAsia="Calibri" w:hAnsi="Times New Roman" w:cs="Times New Roman"/>
          <w:kern w:val="0"/>
          <w:sz w:val="24"/>
          <w:szCs w:val="24"/>
          <w14:ligatures w14:val="none"/>
        </w:rPr>
        <w:t>Hours</w:t>
      </w:r>
    </w:p>
    <w:p w14:paraId="6C464BF4" w14:textId="77777777" w:rsidR="004A6325" w:rsidRPr="00EE017B" w:rsidRDefault="004A6325" w:rsidP="004A6325">
      <w:pPr>
        <w:tabs>
          <w:tab w:val="left" w:pos="2880"/>
        </w:tabs>
        <w:spacing w:after="240" w:line="360" w:lineRule="auto"/>
        <w:jc w:val="both"/>
        <w:rPr>
          <w:rFonts w:ascii="Times New Roman" w:eastAsia="Calibri" w:hAnsi="Times New Roman" w:cs="Times New Roman"/>
          <w:b/>
          <w:kern w:val="0"/>
          <w:sz w:val="24"/>
          <w:szCs w:val="24"/>
          <w:lang w:val="en-GB"/>
        </w:rPr>
      </w:pPr>
      <w:r w:rsidRPr="00EE017B">
        <w:rPr>
          <w:rFonts w:ascii="Times New Roman" w:eastAsia="Calibri" w:hAnsi="Times New Roman" w:cs="Times New Roman"/>
          <w:b/>
          <w:kern w:val="0"/>
          <w:sz w:val="24"/>
          <w:szCs w:val="24"/>
          <w:lang w:val="en-GB"/>
        </w:rPr>
        <w:t>Unit Description</w:t>
      </w:r>
    </w:p>
    <w:p w14:paraId="5FDCC1FB" w14:textId="77777777" w:rsidR="004A6325" w:rsidRPr="00EE017B" w:rsidRDefault="004A6325" w:rsidP="004A6325">
      <w:pPr>
        <w:tabs>
          <w:tab w:val="left" w:pos="2880"/>
        </w:tabs>
        <w:spacing w:after="240" w:line="360" w:lineRule="auto"/>
        <w:jc w:val="both"/>
        <w:rPr>
          <w:rFonts w:ascii="Times New Roman" w:eastAsia="Calibri" w:hAnsi="Times New Roman" w:cs="Times New Roman"/>
          <w:kern w:val="0"/>
          <w:sz w:val="24"/>
          <w:szCs w:val="24"/>
          <w:lang w:val="en-GB"/>
        </w:rPr>
      </w:pPr>
      <w:r w:rsidRPr="00EE017B">
        <w:rPr>
          <w:rFonts w:ascii="Times New Roman" w:hAnsi="Times New Roman" w:cs="Times New Roman"/>
          <w:kern w:val="0"/>
          <w:sz w:val="24"/>
          <w:szCs w:val="24"/>
        </w:rPr>
        <w:t>This unit covers the competencies required to</w:t>
      </w:r>
      <w:r>
        <w:rPr>
          <w:rFonts w:ascii="Times New Roman" w:hAnsi="Times New Roman" w:cs="Times New Roman"/>
          <w:kern w:val="0"/>
          <w:sz w:val="24"/>
          <w:szCs w:val="24"/>
        </w:rPr>
        <w:t xml:space="preserve"> </w:t>
      </w:r>
      <w:r>
        <w:rPr>
          <w:rFonts w:ascii="Times New Roman" w:hAnsi="Times New Roman" w:cs="Times New Roman"/>
          <w:sz w:val="24"/>
          <w:szCs w:val="24"/>
        </w:rPr>
        <w:t xml:space="preserve">install </w:t>
      </w:r>
      <w:r w:rsidRPr="007F7AA9">
        <w:rPr>
          <w:rFonts w:ascii="Times New Roman" w:hAnsi="Times New Roman" w:cs="Times New Roman"/>
          <w:sz w:val="24"/>
          <w:szCs w:val="24"/>
        </w:rPr>
        <w:t>logic controllers</w:t>
      </w:r>
      <w:r w:rsidRPr="00EE017B">
        <w:rPr>
          <w:rFonts w:ascii="Times New Roman" w:hAnsi="Times New Roman" w:cs="Times New Roman"/>
          <w:kern w:val="0"/>
          <w:sz w:val="24"/>
          <w:szCs w:val="24"/>
        </w:rPr>
        <w:t>.</w:t>
      </w:r>
      <w:bookmarkStart w:id="101" w:name="_Hlk196983781"/>
      <w:r w:rsidRPr="00EE017B">
        <w:rPr>
          <w:rFonts w:ascii="Times New Roman" w:hAnsi="Times New Roman" w:cs="Times New Roman"/>
          <w:kern w:val="0"/>
          <w:sz w:val="24"/>
          <w:szCs w:val="24"/>
        </w:rPr>
        <w:t xml:space="preserve"> It involves</w:t>
      </w:r>
      <w:r>
        <w:rPr>
          <w:rFonts w:ascii="Times New Roman" w:hAnsi="Times New Roman" w:cs="Times New Roman"/>
          <w:kern w:val="0"/>
          <w:sz w:val="24"/>
          <w:szCs w:val="24"/>
        </w:rPr>
        <w:t xml:space="preserve"> </w:t>
      </w:r>
      <w:r w:rsidRPr="00161EAA">
        <w:rPr>
          <w:rFonts w:ascii="Times New Roman" w:eastAsia="Calibri" w:hAnsi="Times New Roman" w:cs="Times New Roman"/>
          <w:kern w:val="0"/>
          <w:sz w:val="24"/>
          <w:szCs w:val="24"/>
          <w:lang w:val="en-GB"/>
        </w:rPr>
        <w:t>conduct</w:t>
      </w:r>
      <w:r>
        <w:rPr>
          <w:rFonts w:ascii="Times New Roman" w:eastAsia="Calibri" w:hAnsi="Times New Roman" w:cs="Times New Roman"/>
          <w:kern w:val="0"/>
          <w:sz w:val="24"/>
          <w:szCs w:val="24"/>
          <w:lang w:val="en-GB"/>
        </w:rPr>
        <w:t>ing</w:t>
      </w:r>
      <w:r w:rsidRPr="00161EAA">
        <w:rPr>
          <w:rFonts w:ascii="Times New Roman" w:eastAsia="Calibri" w:hAnsi="Times New Roman" w:cs="Times New Roman"/>
          <w:kern w:val="0"/>
          <w:sz w:val="24"/>
          <w:szCs w:val="24"/>
          <w:lang w:val="en-GB"/>
        </w:rPr>
        <w:t xml:space="preserve"> logic controllers site survey</w:t>
      </w:r>
      <w:r>
        <w:rPr>
          <w:rFonts w:ascii="Times New Roman" w:eastAsia="Calibri" w:hAnsi="Times New Roman" w:cs="Times New Roman"/>
          <w:kern w:val="0"/>
          <w:sz w:val="24"/>
          <w:szCs w:val="24"/>
          <w:lang w:val="en-GB"/>
        </w:rPr>
        <w:t xml:space="preserve">, </w:t>
      </w:r>
      <w:r w:rsidRPr="00161EAA">
        <w:rPr>
          <w:rFonts w:ascii="Times New Roman" w:eastAsia="Calibri" w:hAnsi="Times New Roman" w:cs="Times New Roman"/>
          <w:kern w:val="0"/>
          <w:sz w:val="24"/>
          <w:szCs w:val="24"/>
          <w:lang w:val="en-GB"/>
        </w:rPr>
        <w:t>install</w:t>
      </w:r>
      <w:r>
        <w:rPr>
          <w:rFonts w:ascii="Times New Roman" w:eastAsia="Calibri" w:hAnsi="Times New Roman" w:cs="Times New Roman"/>
          <w:kern w:val="0"/>
          <w:sz w:val="24"/>
          <w:szCs w:val="24"/>
          <w:lang w:val="en-GB"/>
        </w:rPr>
        <w:t>ing</w:t>
      </w:r>
      <w:r w:rsidRPr="00161EAA">
        <w:rPr>
          <w:rFonts w:ascii="Times New Roman" w:eastAsia="Calibri" w:hAnsi="Times New Roman" w:cs="Times New Roman"/>
          <w:kern w:val="0"/>
          <w:sz w:val="24"/>
          <w:szCs w:val="24"/>
          <w:lang w:val="en-GB"/>
        </w:rPr>
        <w:t xml:space="preserve"> logic controller hardware</w:t>
      </w:r>
      <w:r>
        <w:rPr>
          <w:rFonts w:ascii="Times New Roman" w:eastAsia="Calibri" w:hAnsi="Times New Roman" w:cs="Times New Roman"/>
          <w:kern w:val="0"/>
          <w:sz w:val="24"/>
          <w:szCs w:val="24"/>
          <w:lang w:val="en-GB"/>
        </w:rPr>
        <w:t>, i</w:t>
      </w:r>
      <w:r w:rsidRPr="00161EAA">
        <w:rPr>
          <w:rFonts w:ascii="Times New Roman" w:eastAsia="Calibri" w:hAnsi="Times New Roman" w:cs="Times New Roman"/>
          <w:kern w:val="0"/>
          <w:sz w:val="24"/>
          <w:szCs w:val="24"/>
          <w:lang w:val="en-GB"/>
        </w:rPr>
        <w:t>nterfac</w:t>
      </w:r>
      <w:r>
        <w:rPr>
          <w:rFonts w:ascii="Times New Roman" w:eastAsia="Calibri" w:hAnsi="Times New Roman" w:cs="Times New Roman"/>
          <w:kern w:val="0"/>
          <w:sz w:val="24"/>
          <w:szCs w:val="24"/>
          <w:lang w:val="en-GB"/>
        </w:rPr>
        <w:t>ing</w:t>
      </w:r>
      <w:r w:rsidRPr="00161EAA">
        <w:rPr>
          <w:rFonts w:ascii="Times New Roman" w:eastAsia="Calibri" w:hAnsi="Times New Roman" w:cs="Times New Roman"/>
          <w:kern w:val="0"/>
          <w:sz w:val="24"/>
          <w:szCs w:val="24"/>
          <w:lang w:val="en-GB"/>
        </w:rPr>
        <w:t xml:space="preserve"> logic controller hardware</w:t>
      </w:r>
      <w:r>
        <w:rPr>
          <w:rFonts w:ascii="Times New Roman" w:eastAsia="Calibri" w:hAnsi="Times New Roman" w:cs="Times New Roman"/>
          <w:kern w:val="0"/>
          <w:sz w:val="24"/>
          <w:szCs w:val="24"/>
          <w:lang w:val="en-GB"/>
        </w:rPr>
        <w:t>, i</w:t>
      </w:r>
      <w:r w:rsidRPr="00161EAA">
        <w:rPr>
          <w:rFonts w:ascii="Times New Roman" w:eastAsia="Calibri" w:hAnsi="Times New Roman" w:cs="Times New Roman"/>
          <w:kern w:val="0"/>
          <w:sz w:val="24"/>
          <w:szCs w:val="24"/>
          <w:lang w:val="en-GB"/>
        </w:rPr>
        <w:t>nstall</w:t>
      </w:r>
      <w:r>
        <w:rPr>
          <w:rFonts w:ascii="Times New Roman" w:eastAsia="Calibri" w:hAnsi="Times New Roman" w:cs="Times New Roman"/>
          <w:kern w:val="0"/>
          <w:sz w:val="24"/>
          <w:szCs w:val="24"/>
          <w:lang w:val="en-GB"/>
        </w:rPr>
        <w:t>ing</w:t>
      </w:r>
      <w:r w:rsidRPr="00161EAA">
        <w:rPr>
          <w:rFonts w:ascii="Times New Roman" w:eastAsia="Calibri" w:hAnsi="Times New Roman" w:cs="Times New Roman"/>
          <w:kern w:val="0"/>
          <w:sz w:val="24"/>
          <w:szCs w:val="24"/>
          <w:lang w:val="en-GB"/>
        </w:rPr>
        <w:t xml:space="preserve"> logic controller software</w:t>
      </w:r>
      <w:r>
        <w:rPr>
          <w:rFonts w:ascii="Times New Roman" w:eastAsia="Calibri" w:hAnsi="Times New Roman" w:cs="Times New Roman"/>
          <w:kern w:val="0"/>
          <w:sz w:val="24"/>
          <w:szCs w:val="24"/>
          <w:lang w:val="en-GB"/>
        </w:rPr>
        <w:t xml:space="preserve">, </w:t>
      </w:r>
      <w:r w:rsidRPr="00161EAA">
        <w:rPr>
          <w:rFonts w:ascii="Times New Roman" w:eastAsia="Calibri" w:hAnsi="Times New Roman" w:cs="Times New Roman"/>
          <w:kern w:val="0"/>
          <w:sz w:val="24"/>
          <w:szCs w:val="24"/>
          <w:lang w:val="en-GB"/>
        </w:rPr>
        <w:t>perform</w:t>
      </w:r>
      <w:r>
        <w:rPr>
          <w:rFonts w:ascii="Times New Roman" w:eastAsia="Calibri" w:hAnsi="Times New Roman" w:cs="Times New Roman"/>
          <w:kern w:val="0"/>
          <w:sz w:val="24"/>
          <w:szCs w:val="24"/>
          <w:lang w:val="en-GB"/>
        </w:rPr>
        <w:t>ing</w:t>
      </w:r>
      <w:r w:rsidRPr="00161EAA">
        <w:rPr>
          <w:rFonts w:ascii="Times New Roman" w:eastAsia="Calibri" w:hAnsi="Times New Roman" w:cs="Times New Roman"/>
          <w:kern w:val="0"/>
          <w:sz w:val="24"/>
          <w:szCs w:val="24"/>
          <w:lang w:val="en-GB"/>
        </w:rPr>
        <w:t xml:space="preserve"> logic controller programming</w:t>
      </w:r>
      <w:r>
        <w:rPr>
          <w:rFonts w:ascii="Times New Roman" w:eastAsia="Calibri" w:hAnsi="Times New Roman" w:cs="Times New Roman"/>
          <w:kern w:val="0"/>
          <w:sz w:val="24"/>
          <w:szCs w:val="24"/>
          <w:lang w:val="en-GB"/>
        </w:rPr>
        <w:t>, and testing and commissioning</w:t>
      </w:r>
      <w:r w:rsidRPr="00161EAA">
        <w:rPr>
          <w:rFonts w:ascii="Times New Roman" w:eastAsia="Calibri" w:hAnsi="Times New Roman" w:cs="Times New Roman"/>
          <w:kern w:val="0"/>
          <w:sz w:val="24"/>
          <w:szCs w:val="24"/>
          <w:lang w:val="en-GB"/>
        </w:rPr>
        <w:t xml:space="preserve"> logic controller system</w:t>
      </w:r>
      <w:r>
        <w:rPr>
          <w:rFonts w:ascii="Times New Roman" w:eastAsia="Calibri" w:hAnsi="Times New Roman" w:cs="Times New Roman"/>
          <w:kern w:val="0"/>
          <w:sz w:val="24"/>
          <w:szCs w:val="24"/>
          <w:lang w:val="en-GB"/>
        </w:rPr>
        <w:t>.</w:t>
      </w:r>
      <w:bookmarkEnd w:id="101"/>
    </w:p>
    <w:p w14:paraId="330A9B38" w14:textId="77777777" w:rsidR="004A6325" w:rsidRPr="00EE017B" w:rsidRDefault="004A6325" w:rsidP="004A6325">
      <w:pPr>
        <w:spacing w:after="240" w:line="360" w:lineRule="auto"/>
        <w:rPr>
          <w:rFonts w:ascii="Times New Roman" w:eastAsia="Times New Roman" w:hAnsi="Times New Roman" w:cs="Times New Roman"/>
          <w:b/>
          <w:kern w:val="28"/>
          <w:sz w:val="24"/>
          <w:szCs w:val="24"/>
          <w:lang w:val="en-ZA"/>
          <w14:ligatures w14:val="none"/>
        </w:rPr>
      </w:pPr>
      <w:r w:rsidRPr="00EE017B">
        <w:rPr>
          <w:rFonts w:ascii="Times New Roman" w:eastAsia="Times New Roman" w:hAnsi="Times New Roman" w:cs="Times New Roman"/>
          <w:b/>
          <w:kern w:val="28"/>
          <w:sz w:val="24"/>
          <w:szCs w:val="24"/>
          <w:lang w:val="en-ZA"/>
          <w14:ligatures w14:val="none"/>
        </w:rPr>
        <w:t>Summary of Learning Outcomes</w:t>
      </w:r>
    </w:p>
    <w:p w14:paraId="38F16F70" w14:textId="77777777" w:rsidR="004A6325" w:rsidRDefault="004A6325" w:rsidP="004A6325">
      <w:pPr>
        <w:kinsoku w:val="0"/>
        <w:overflowPunct w:val="0"/>
        <w:spacing w:after="120" w:line="276" w:lineRule="auto"/>
        <w:jc w:val="both"/>
        <w:rPr>
          <w:rFonts w:ascii="Times New Roman" w:eastAsia="Calibri" w:hAnsi="Times New Roman" w:cs="Times New Roman"/>
          <w:bCs/>
          <w:kern w:val="0"/>
          <w:sz w:val="24"/>
          <w:szCs w:val="24"/>
          <w:lang w:val="en-GB"/>
          <w14:ligatures w14:val="none"/>
        </w:rPr>
      </w:pPr>
      <w:r w:rsidRPr="00EE017B">
        <w:rPr>
          <w:rFonts w:ascii="Times New Roman" w:eastAsia="Calibri" w:hAnsi="Times New Roman" w:cs="Times New Roman"/>
          <w:bCs/>
          <w:kern w:val="0"/>
          <w:sz w:val="24"/>
          <w:szCs w:val="24"/>
          <w:lang w:val="en-ZA"/>
          <w14:ligatures w14:val="none"/>
        </w:rPr>
        <w:t>By the end of this unit, the learner should be able to</w:t>
      </w:r>
      <w:r>
        <w:rPr>
          <w:rFonts w:ascii="Times New Roman" w:eastAsia="Calibri" w:hAnsi="Times New Roman" w:cs="Times New Roman"/>
          <w:bCs/>
          <w:kern w:val="0"/>
          <w:sz w:val="24"/>
          <w:szCs w:val="24"/>
          <w:lang w:val="en-ZA"/>
          <w14:ligatures w14:val="none"/>
        </w:rPr>
        <w:t>:</w:t>
      </w:r>
    </w:p>
    <w:tbl>
      <w:tblPr>
        <w:tblStyle w:val="TableGrid"/>
        <w:tblW w:w="0" w:type="auto"/>
        <w:tblLook w:val="04A0" w:firstRow="1" w:lastRow="0" w:firstColumn="1" w:lastColumn="0" w:noHBand="0" w:noVBand="1"/>
      </w:tblPr>
      <w:tblGrid>
        <w:gridCol w:w="1075"/>
        <w:gridCol w:w="5158"/>
        <w:gridCol w:w="3117"/>
      </w:tblGrid>
      <w:tr w:rsidR="004A6325" w14:paraId="2B487D94" w14:textId="77777777" w:rsidTr="006218ED">
        <w:tc>
          <w:tcPr>
            <w:tcW w:w="1075" w:type="dxa"/>
          </w:tcPr>
          <w:p w14:paraId="214CE917" w14:textId="77777777" w:rsidR="004A6325" w:rsidRDefault="004A6325" w:rsidP="006218ED">
            <w:pPr>
              <w:jc w:val="both"/>
              <w:rPr>
                <w:rFonts w:ascii="Times New Roman" w:eastAsia="Times New Roman" w:hAnsi="Times New Roman"/>
                <w:b/>
                <w:bCs/>
                <w:sz w:val="24"/>
                <w:szCs w:val="24"/>
                <w:lang w:val="en-GB"/>
              </w:rPr>
            </w:pPr>
            <w:r>
              <w:rPr>
                <w:rFonts w:ascii="Times New Roman" w:eastAsia="Times New Roman" w:hAnsi="Times New Roman"/>
                <w:b/>
                <w:bCs/>
                <w:sz w:val="24"/>
                <w:szCs w:val="24"/>
                <w:lang w:val="en-GB"/>
              </w:rPr>
              <w:t>S/NO</w:t>
            </w:r>
          </w:p>
        </w:tc>
        <w:tc>
          <w:tcPr>
            <w:tcW w:w="5158" w:type="dxa"/>
          </w:tcPr>
          <w:p w14:paraId="1E96E32F" w14:textId="77777777" w:rsidR="004A6325" w:rsidRDefault="004A6325" w:rsidP="006218ED">
            <w:pPr>
              <w:jc w:val="both"/>
              <w:rPr>
                <w:rFonts w:ascii="Times New Roman" w:eastAsia="Times New Roman" w:hAnsi="Times New Roman"/>
                <w:b/>
                <w:bCs/>
                <w:sz w:val="24"/>
                <w:szCs w:val="24"/>
                <w:lang w:val="en-GB"/>
              </w:rPr>
            </w:pPr>
            <w:r w:rsidRPr="00AB647F">
              <w:rPr>
                <w:rFonts w:ascii="Times New Roman" w:eastAsia="Times New Roman" w:hAnsi="Times New Roman"/>
                <w:b/>
                <w:kern w:val="28"/>
                <w:sz w:val="24"/>
                <w:szCs w:val="24"/>
                <w:lang w:val="en-ZA"/>
              </w:rPr>
              <w:t>LEARNING OUTCOMES</w:t>
            </w:r>
          </w:p>
        </w:tc>
        <w:tc>
          <w:tcPr>
            <w:tcW w:w="3117" w:type="dxa"/>
          </w:tcPr>
          <w:p w14:paraId="1D965506" w14:textId="77777777" w:rsidR="004A6325" w:rsidRDefault="004A6325" w:rsidP="006218ED">
            <w:pPr>
              <w:jc w:val="both"/>
              <w:rPr>
                <w:rFonts w:ascii="Times New Roman" w:eastAsia="Times New Roman" w:hAnsi="Times New Roman"/>
                <w:b/>
                <w:bCs/>
                <w:sz w:val="24"/>
                <w:szCs w:val="24"/>
                <w:lang w:val="en-GB"/>
              </w:rPr>
            </w:pPr>
            <w:r>
              <w:rPr>
                <w:rFonts w:ascii="Times New Roman" w:eastAsia="Times New Roman" w:hAnsi="Times New Roman"/>
                <w:b/>
                <w:bCs/>
                <w:sz w:val="24"/>
                <w:szCs w:val="24"/>
                <w:lang w:val="en-GB"/>
              </w:rPr>
              <w:t>DURATION(HOURS)</w:t>
            </w:r>
          </w:p>
        </w:tc>
      </w:tr>
      <w:tr w:rsidR="004A6325" w14:paraId="0B5AD953" w14:textId="77777777" w:rsidTr="006218ED">
        <w:tc>
          <w:tcPr>
            <w:tcW w:w="1075" w:type="dxa"/>
          </w:tcPr>
          <w:p w14:paraId="17066BAA" w14:textId="77777777" w:rsidR="004A6325" w:rsidRPr="00F865B4" w:rsidRDefault="004A6325">
            <w:pPr>
              <w:pStyle w:val="ListParagraph"/>
              <w:numPr>
                <w:ilvl w:val="0"/>
                <w:numId w:val="218"/>
              </w:numPr>
              <w:spacing w:after="0" w:line="240" w:lineRule="auto"/>
              <w:jc w:val="both"/>
              <w:rPr>
                <w:b/>
                <w:bCs/>
                <w:kern w:val="0"/>
                <w:szCs w:val="24"/>
                <w:lang w:val="en-GB"/>
              </w:rPr>
            </w:pPr>
            <w:bookmarkStart w:id="102" w:name="_Hlk196851747"/>
          </w:p>
        </w:tc>
        <w:tc>
          <w:tcPr>
            <w:tcW w:w="5158" w:type="dxa"/>
          </w:tcPr>
          <w:p w14:paraId="6C5D0483" w14:textId="77777777" w:rsidR="004A6325" w:rsidRDefault="004A6325" w:rsidP="006218ED">
            <w:pPr>
              <w:jc w:val="both"/>
              <w:rPr>
                <w:rFonts w:ascii="Times New Roman" w:eastAsia="Times New Roman" w:hAnsi="Times New Roman"/>
                <w:b/>
                <w:bCs/>
                <w:sz w:val="24"/>
                <w:szCs w:val="24"/>
                <w:lang w:val="en-GB"/>
              </w:rPr>
            </w:pPr>
            <w:r>
              <w:rPr>
                <w:rFonts w:ascii="Times New Roman" w:eastAsia="Times New Roman" w:hAnsi="Times New Roman"/>
                <w:bCs/>
                <w:color w:val="000000"/>
                <w:sz w:val="24"/>
                <w:szCs w:val="24"/>
                <w:lang w:val="en-GB"/>
              </w:rPr>
              <w:t>C</w:t>
            </w:r>
            <w:r w:rsidRPr="00AB647F">
              <w:rPr>
                <w:rFonts w:ascii="Times New Roman" w:eastAsia="Times New Roman" w:hAnsi="Times New Roman"/>
                <w:bCs/>
                <w:color w:val="000000"/>
                <w:sz w:val="24"/>
                <w:szCs w:val="24"/>
                <w:lang w:val="en-GB"/>
              </w:rPr>
              <w:t>onduct logic controllers site survey</w:t>
            </w:r>
          </w:p>
        </w:tc>
        <w:tc>
          <w:tcPr>
            <w:tcW w:w="3117" w:type="dxa"/>
          </w:tcPr>
          <w:p w14:paraId="478318CA" w14:textId="77777777" w:rsidR="004A6325" w:rsidRDefault="004A6325" w:rsidP="006218ED">
            <w:pPr>
              <w:jc w:val="both"/>
              <w:rPr>
                <w:rFonts w:ascii="Times New Roman" w:eastAsia="Times New Roman" w:hAnsi="Times New Roman"/>
                <w:b/>
                <w:bCs/>
                <w:sz w:val="24"/>
                <w:szCs w:val="24"/>
                <w:lang w:val="en-GB"/>
              </w:rPr>
            </w:pPr>
            <w:r>
              <w:rPr>
                <w:rFonts w:ascii="Times New Roman" w:eastAsia="Times New Roman" w:hAnsi="Times New Roman"/>
                <w:b/>
                <w:bCs/>
                <w:sz w:val="24"/>
                <w:szCs w:val="24"/>
                <w:lang w:val="en-GB"/>
              </w:rPr>
              <w:t>10</w:t>
            </w:r>
          </w:p>
        </w:tc>
      </w:tr>
      <w:tr w:rsidR="004A6325" w14:paraId="074D8192" w14:textId="77777777" w:rsidTr="006218ED">
        <w:tc>
          <w:tcPr>
            <w:tcW w:w="1075" w:type="dxa"/>
          </w:tcPr>
          <w:p w14:paraId="374FF3C2" w14:textId="77777777" w:rsidR="004A6325" w:rsidRPr="00F865B4" w:rsidRDefault="004A6325">
            <w:pPr>
              <w:pStyle w:val="ListParagraph"/>
              <w:numPr>
                <w:ilvl w:val="0"/>
                <w:numId w:val="218"/>
              </w:numPr>
              <w:spacing w:after="0" w:line="240" w:lineRule="auto"/>
              <w:jc w:val="both"/>
              <w:rPr>
                <w:b/>
                <w:bCs/>
                <w:kern w:val="0"/>
                <w:szCs w:val="24"/>
                <w:lang w:val="en-GB"/>
              </w:rPr>
            </w:pPr>
          </w:p>
        </w:tc>
        <w:tc>
          <w:tcPr>
            <w:tcW w:w="5158" w:type="dxa"/>
          </w:tcPr>
          <w:p w14:paraId="11473292" w14:textId="77777777" w:rsidR="004A6325" w:rsidRDefault="004A6325" w:rsidP="006218ED">
            <w:pPr>
              <w:jc w:val="both"/>
              <w:rPr>
                <w:rFonts w:ascii="Times New Roman" w:eastAsia="Times New Roman" w:hAnsi="Times New Roman"/>
                <w:b/>
                <w:bCs/>
                <w:sz w:val="24"/>
                <w:szCs w:val="24"/>
                <w:lang w:val="en-GB"/>
              </w:rPr>
            </w:pPr>
            <w:r>
              <w:rPr>
                <w:rFonts w:ascii="Times New Roman" w:eastAsia="Times New Roman" w:hAnsi="Times New Roman"/>
                <w:bCs/>
                <w:color w:val="000000"/>
                <w:sz w:val="24"/>
                <w:szCs w:val="24"/>
                <w:lang w:val="en-GB"/>
              </w:rPr>
              <w:t>I</w:t>
            </w:r>
            <w:r w:rsidRPr="00AB647F">
              <w:rPr>
                <w:rFonts w:ascii="Times New Roman" w:eastAsia="Times New Roman" w:hAnsi="Times New Roman"/>
                <w:bCs/>
                <w:color w:val="000000"/>
                <w:sz w:val="24"/>
                <w:szCs w:val="24"/>
                <w:lang w:val="en-GB"/>
              </w:rPr>
              <w:t>nstall logic controller hardware</w:t>
            </w:r>
          </w:p>
        </w:tc>
        <w:tc>
          <w:tcPr>
            <w:tcW w:w="3117" w:type="dxa"/>
          </w:tcPr>
          <w:p w14:paraId="736BBD63" w14:textId="77777777" w:rsidR="004A6325" w:rsidRDefault="004A6325" w:rsidP="006218ED">
            <w:pPr>
              <w:jc w:val="both"/>
              <w:rPr>
                <w:rFonts w:ascii="Times New Roman" w:eastAsia="Times New Roman" w:hAnsi="Times New Roman"/>
                <w:b/>
                <w:bCs/>
                <w:sz w:val="24"/>
                <w:szCs w:val="24"/>
                <w:lang w:val="en-GB"/>
              </w:rPr>
            </w:pPr>
            <w:r>
              <w:rPr>
                <w:rFonts w:ascii="Times New Roman" w:eastAsia="Times New Roman" w:hAnsi="Times New Roman"/>
                <w:b/>
                <w:bCs/>
                <w:sz w:val="24"/>
                <w:szCs w:val="24"/>
                <w:lang w:val="en-GB"/>
              </w:rPr>
              <w:t>25</w:t>
            </w:r>
          </w:p>
        </w:tc>
      </w:tr>
      <w:tr w:rsidR="004A6325" w14:paraId="1F0AA9D1" w14:textId="77777777" w:rsidTr="006218ED">
        <w:tc>
          <w:tcPr>
            <w:tcW w:w="1075" w:type="dxa"/>
          </w:tcPr>
          <w:p w14:paraId="4370623B" w14:textId="77777777" w:rsidR="004A6325" w:rsidRPr="00F865B4" w:rsidRDefault="004A6325">
            <w:pPr>
              <w:pStyle w:val="ListParagraph"/>
              <w:numPr>
                <w:ilvl w:val="0"/>
                <w:numId w:val="218"/>
              </w:numPr>
              <w:spacing w:after="0" w:line="240" w:lineRule="auto"/>
              <w:jc w:val="both"/>
              <w:rPr>
                <w:b/>
                <w:bCs/>
                <w:kern w:val="0"/>
                <w:szCs w:val="24"/>
                <w:lang w:val="en-GB"/>
              </w:rPr>
            </w:pPr>
          </w:p>
        </w:tc>
        <w:tc>
          <w:tcPr>
            <w:tcW w:w="5158" w:type="dxa"/>
          </w:tcPr>
          <w:p w14:paraId="49754102" w14:textId="77777777" w:rsidR="004A6325" w:rsidRPr="00F865B4" w:rsidRDefault="004A6325" w:rsidP="006218ED">
            <w:pPr>
              <w:contextualSpacing/>
              <w:rPr>
                <w:rFonts w:ascii="Times New Roman" w:eastAsia="Times New Roman" w:hAnsi="Times New Roman"/>
                <w:bCs/>
                <w:color w:val="000000"/>
                <w:sz w:val="24"/>
                <w:szCs w:val="24"/>
                <w:lang w:val="en-GB"/>
              </w:rPr>
            </w:pPr>
            <w:r w:rsidRPr="00AB647F">
              <w:rPr>
                <w:rFonts w:ascii="Times New Roman" w:eastAsia="Times New Roman" w:hAnsi="Times New Roman"/>
                <w:bCs/>
                <w:color w:val="000000"/>
                <w:sz w:val="24"/>
                <w:szCs w:val="24"/>
                <w:lang w:val="en-GB"/>
              </w:rPr>
              <w:t>Interface logic controller hardware</w:t>
            </w:r>
          </w:p>
        </w:tc>
        <w:tc>
          <w:tcPr>
            <w:tcW w:w="3117" w:type="dxa"/>
          </w:tcPr>
          <w:p w14:paraId="324BBFD2" w14:textId="77777777" w:rsidR="004A6325" w:rsidRDefault="004A6325" w:rsidP="006218ED">
            <w:pPr>
              <w:jc w:val="both"/>
              <w:rPr>
                <w:rFonts w:ascii="Times New Roman" w:eastAsia="Times New Roman" w:hAnsi="Times New Roman"/>
                <w:b/>
                <w:bCs/>
                <w:sz w:val="24"/>
                <w:szCs w:val="24"/>
                <w:lang w:val="en-GB"/>
              </w:rPr>
            </w:pPr>
            <w:r>
              <w:rPr>
                <w:rFonts w:ascii="Times New Roman" w:eastAsia="Times New Roman" w:hAnsi="Times New Roman"/>
                <w:b/>
                <w:bCs/>
                <w:sz w:val="24"/>
                <w:szCs w:val="24"/>
                <w:lang w:val="en-GB"/>
              </w:rPr>
              <w:t>10</w:t>
            </w:r>
          </w:p>
        </w:tc>
      </w:tr>
      <w:tr w:rsidR="004A6325" w14:paraId="2AB92CAA" w14:textId="77777777" w:rsidTr="006218ED">
        <w:tc>
          <w:tcPr>
            <w:tcW w:w="1075" w:type="dxa"/>
          </w:tcPr>
          <w:p w14:paraId="7721782F" w14:textId="77777777" w:rsidR="004A6325" w:rsidRPr="00F865B4" w:rsidRDefault="004A6325">
            <w:pPr>
              <w:pStyle w:val="ListParagraph"/>
              <w:numPr>
                <w:ilvl w:val="0"/>
                <w:numId w:val="218"/>
              </w:numPr>
              <w:spacing w:after="0" w:line="240" w:lineRule="auto"/>
              <w:jc w:val="both"/>
              <w:rPr>
                <w:b/>
                <w:bCs/>
                <w:kern w:val="0"/>
                <w:szCs w:val="24"/>
                <w:lang w:val="en-GB"/>
              </w:rPr>
            </w:pPr>
          </w:p>
        </w:tc>
        <w:tc>
          <w:tcPr>
            <w:tcW w:w="5158" w:type="dxa"/>
          </w:tcPr>
          <w:p w14:paraId="5A0CAB4B" w14:textId="77777777" w:rsidR="004A6325" w:rsidRPr="008949D9" w:rsidRDefault="004A6325" w:rsidP="006218ED">
            <w:pPr>
              <w:jc w:val="both"/>
              <w:rPr>
                <w:rFonts w:ascii="Times New Roman" w:eastAsia="Times New Roman" w:hAnsi="Times New Roman"/>
                <w:bCs/>
                <w:color w:val="000000"/>
                <w:sz w:val="24"/>
                <w:szCs w:val="24"/>
                <w:lang w:val="en-GB"/>
              </w:rPr>
            </w:pPr>
            <w:r w:rsidRPr="00AB647F">
              <w:rPr>
                <w:rFonts w:ascii="Times New Roman" w:eastAsia="Times New Roman" w:hAnsi="Times New Roman"/>
                <w:bCs/>
                <w:color w:val="000000"/>
                <w:sz w:val="24"/>
                <w:szCs w:val="24"/>
                <w:lang w:val="en-GB"/>
              </w:rPr>
              <w:t>Install logic controller software</w:t>
            </w:r>
            <w:r w:rsidRPr="00AB647F">
              <w:rPr>
                <w:rFonts w:ascii="Times New Roman" w:eastAsia="Times New Roman" w:hAnsi="Times New Roman"/>
                <w:color w:val="000000" w:themeColor="text1"/>
                <w:sz w:val="24"/>
                <w:szCs w:val="24"/>
                <w:lang w:val="en-GB"/>
              </w:rPr>
              <w:t xml:space="preserve">  </w:t>
            </w:r>
          </w:p>
        </w:tc>
        <w:tc>
          <w:tcPr>
            <w:tcW w:w="3117" w:type="dxa"/>
          </w:tcPr>
          <w:p w14:paraId="33143EC7" w14:textId="77777777" w:rsidR="004A6325" w:rsidRDefault="004A6325" w:rsidP="006218ED">
            <w:pPr>
              <w:jc w:val="both"/>
              <w:rPr>
                <w:rFonts w:ascii="Times New Roman" w:eastAsia="Times New Roman" w:hAnsi="Times New Roman"/>
                <w:b/>
                <w:bCs/>
                <w:sz w:val="24"/>
                <w:szCs w:val="24"/>
                <w:lang w:val="en-GB"/>
              </w:rPr>
            </w:pPr>
            <w:r>
              <w:rPr>
                <w:rFonts w:ascii="Times New Roman" w:eastAsia="Times New Roman" w:hAnsi="Times New Roman"/>
                <w:b/>
                <w:bCs/>
                <w:sz w:val="24"/>
                <w:szCs w:val="24"/>
                <w:lang w:val="en-GB"/>
              </w:rPr>
              <w:t>20</w:t>
            </w:r>
          </w:p>
        </w:tc>
      </w:tr>
      <w:tr w:rsidR="004A6325" w14:paraId="26148085" w14:textId="77777777" w:rsidTr="006218ED">
        <w:tc>
          <w:tcPr>
            <w:tcW w:w="1075" w:type="dxa"/>
          </w:tcPr>
          <w:p w14:paraId="1CF33D77" w14:textId="77777777" w:rsidR="004A6325" w:rsidRPr="00F865B4" w:rsidRDefault="004A6325">
            <w:pPr>
              <w:pStyle w:val="ListParagraph"/>
              <w:numPr>
                <w:ilvl w:val="0"/>
                <w:numId w:val="218"/>
              </w:numPr>
              <w:spacing w:after="0" w:line="240" w:lineRule="auto"/>
              <w:jc w:val="both"/>
              <w:rPr>
                <w:b/>
                <w:bCs/>
                <w:kern w:val="0"/>
                <w:szCs w:val="24"/>
                <w:lang w:val="en-GB"/>
              </w:rPr>
            </w:pPr>
          </w:p>
        </w:tc>
        <w:tc>
          <w:tcPr>
            <w:tcW w:w="5158" w:type="dxa"/>
          </w:tcPr>
          <w:p w14:paraId="3A89D18D" w14:textId="77777777" w:rsidR="004A6325" w:rsidRPr="008949D9" w:rsidRDefault="004A6325" w:rsidP="006218ED">
            <w:pPr>
              <w:jc w:val="both"/>
              <w:rPr>
                <w:rFonts w:ascii="Times New Roman" w:eastAsia="Times New Roman" w:hAnsi="Times New Roman"/>
                <w:bCs/>
                <w:color w:val="000000"/>
                <w:sz w:val="24"/>
                <w:szCs w:val="24"/>
                <w:lang w:val="en-GB"/>
              </w:rPr>
            </w:pPr>
            <w:r>
              <w:rPr>
                <w:rFonts w:ascii="Times New Roman" w:eastAsia="Times New Roman" w:hAnsi="Times New Roman"/>
                <w:bCs/>
                <w:color w:val="000000"/>
                <w:sz w:val="24"/>
                <w:szCs w:val="24"/>
                <w:lang w:val="en-GB"/>
              </w:rPr>
              <w:t>Pe</w:t>
            </w:r>
            <w:r w:rsidRPr="00AB647F">
              <w:rPr>
                <w:rFonts w:ascii="Times New Roman" w:eastAsia="Times New Roman" w:hAnsi="Times New Roman"/>
                <w:bCs/>
                <w:color w:val="000000"/>
                <w:sz w:val="24"/>
                <w:szCs w:val="24"/>
                <w:lang w:val="en-GB"/>
              </w:rPr>
              <w:t>rform logic controller programming</w:t>
            </w:r>
          </w:p>
        </w:tc>
        <w:tc>
          <w:tcPr>
            <w:tcW w:w="3117" w:type="dxa"/>
          </w:tcPr>
          <w:p w14:paraId="5438E776" w14:textId="77777777" w:rsidR="004A6325" w:rsidRDefault="004A6325" w:rsidP="006218ED">
            <w:pPr>
              <w:jc w:val="both"/>
              <w:rPr>
                <w:rFonts w:ascii="Times New Roman" w:eastAsia="Times New Roman" w:hAnsi="Times New Roman"/>
                <w:b/>
                <w:bCs/>
                <w:sz w:val="24"/>
                <w:szCs w:val="24"/>
                <w:lang w:val="en-GB"/>
              </w:rPr>
            </w:pPr>
            <w:r>
              <w:rPr>
                <w:rFonts w:ascii="Times New Roman" w:eastAsia="Times New Roman" w:hAnsi="Times New Roman"/>
                <w:b/>
                <w:bCs/>
                <w:sz w:val="24"/>
                <w:szCs w:val="24"/>
                <w:lang w:val="en-GB"/>
              </w:rPr>
              <w:t>35</w:t>
            </w:r>
          </w:p>
        </w:tc>
      </w:tr>
      <w:tr w:rsidR="004A6325" w14:paraId="28247491" w14:textId="77777777" w:rsidTr="006218ED">
        <w:tc>
          <w:tcPr>
            <w:tcW w:w="1075" w:type="dxa"/>
          </w:tcPr>
          <w:p w14:paraId="7B93424F" w14:textId="77777777" w:rsidR="004A6325" w:rsidRPr="00F865B4" w:rsidRDefault="004A6325">
            <w:pPr>
              <w:pStyle w:val="ListParagraph"/>
              <w:numPr>
                <w:ilvl w:val="0"/>
                <w:numId w:val="218"/>
              </w:numPr>
              <w:spacing w:after="0" w:line="240" w:lineRule="auto"/>
              <w:jc w:val="both"/>
              <w:rPr>
                <w:b/>
                <w:bCs/>
                <w:kern w:val="0"/>
                <w:szCs w:val="24"/>
                <w:lang w:val="en-GB"/>
              </w:rPr>
            </w:pPr>
          </w:p>
        </w:tc>
        <w:tc>
          <w:tcPr>
            <w:tcW w:w="5158" w:type="dxa"/>
          </w:tcPr>
          <w:p w14:paraId="5B63C24A" w14:textId="77777777" w:rsidR="004A6325" w:rsidRPr="008949D9" w:rsidRDefault="004A6325" w:rsidP="006218ED">
            <w:pPr>
              <w:jc w:val="both"/>
              <w:rPr>
                <w:rFonts w:ascii="Times New Roman" w:eastAsia="Times New Roman" w:hAnsi="Times New Roman"/>
                <w:bCs/>
                <w:color w:val="000000"/>
                <w:sz w:val="24"/>
                <w:szCs w:val="24"/>
                <w:lang w:val="en-GB"/>
              </w:rPr>
            </w:pPr>
            <w:r>
              <w:rPr>
                <w:rFonts w:ascii="Times New Roman" w:eastAsia="Times New Roman" w:hAnsi="Times New Roman"/>
                <w:bCs/>
                <w:color w:val="000000"/>
                <w:sz w:val="24"/>
                <w:szCs w:val="24"/>
                <w:lang w:val="en-GB"/>
              </w:rPr>
              <w:t>P</w:t>
            </w:r>
            <w:r w:rsidRPr="00AB647F">
              <w:rPr>
                <w:rFonts w:ascii="Times New Roman" w:eastAsia="Times New Roman" w:hAnsi="Times New Roman"/>
                <w:bCs/>
                <w:color w:val="000000"/>
                <w:sz w:val="24"/>
                <w:szCs w:val="24"/>
                <w:lang w:val="en-GB"/>
              </w:rPr>
              <w:t>erform logic controller system Test and commissioning</w:t>
            </w:r>
          </w:p>
        </w:tc>
        <w:tc>
          <w:tcPr>
            <w:tcW w:w="3117" w:type="dxa"/>
          </w:tcPr>
          <w:p w14:paraId="1D2178D0" w14:textId="77777777" w:rsidR="004A6325" w:rsidRDefault="004A6325" w:rsidP="006218ED">
            <w:pPr>
              <w:jc w:val="both"/>
              <w:rPr>
                <w:rFonts w:ascii="Times New Roman" w:eastAsia="Times New Roman" w:hAnsi="Times New Roman"/>
                <w:b/>
                <w:bCs/>
                <w:sz w:val="24"/>
                <w:szCs w:val="24"/>
                <w:lang w:val="en-GB"/>
              </w:rPr>
            </w:pPr>
            <w:r>
              <w:rPr>
                <w:rFonts w:ascii="Times New Roman" w:eastAsia="Times New Roman" w:hAnsi="Times New Roman"/>
                <w:b/>
                <w:bCs/>
                <w:sz w:val="24"/>
                <w:szCs w:val="24"/>
                <w:lang w:val="en-GB"/>
              </w:rPr>
              <w:t>20</w:t>
            </w:r>
          </w:p>
        </w:tc>
      </w:tr>
      <w:bookmarkEnd w:id="102"/>
      <w:tr w:rsidR="004A6325" w14:paraId="0D82C0B0" w14:textId="77777777" w:rsidTr="006218ED">
        <w:tc>
          <w:tcPr>
            <w:tcW w:w="1075" w:type="dxa"/>
          </w:tcPr>
          <w:p w14:paraId="1998B093" w14:textId="77777777" w:rsidR="004A6325" w:rsidRDefault="004A6325" w:rsidP="006218ED">
            <w:pPr>
              <w:jc w:val="both"/>
              <w:rPr>
                <w:rFonts w:ascii="Times New Roman" w:eastAsia="Times New Roman" w:hAnsi="Times New Roman"/>
                <w:b/>
                <w:bCs/>
                <w:sz w:val="24"/>
                <w:szCs w:val="24"/>
                <w:lang w:val="en-GB"/>
              </w:rPr>
            </w:pPr>
          </w:p>
        </w:tc>
        <w:tc>
          <w:tcPr>
            <w:tcW w:w="5158" w:type="dxa"/>
          </w:tcPr>
          <w:p w14:paraId="11BABF56" w14:textId="77777777" w:rsidR="004A6325" w:rsidRDefault="004A6325" w:rsidP="006218ED">
            <w:pPr>
              <w:jc w:val="both"/>
              <w:rPr>
                <w:rFonts w:ascii="Times New Roman" w:eastAsia="Times New Roman" w:hAnsi="Times New Roman"/>
                <w:b/>
                <w:bCs/>
                <w:sz w:val="24"/>
                <w:szCs w:val="24"/>
                <w:lang w:val="en-GB"/>
              </w:rPr>
            </w:pPr>
            <w:r>
              <w:rPr>
                <w:rFonts w:ascii="Times New Roman" w:eastAsia="Times New Roman" w:hAnsi="Times New Roman"/>
                <w:b/>
                <w:bCs/>
                <w:sz w:val="24"/>
                <w:szCs w:val="24"/>
                <w:lang w:val="en-GB"/>
              </w:rPr>
              <w:t xml:space="preserve">                                               TOTAL</w:t>
            </w:r>
          </w:p>
        </w:tc>
        <w:tc>
          <w:tcPr>
            <w:tcW w:w="3117" w:type="dxa"/>
          </w:tcPr>
          <w:p w14:paraId="444B081B" w14:textId="77777777" w:rsidR="004A6325" w:rsidRDefault="004A6325" w:rsidP="006218ED">
            <w:pPr>
              <w:jc w:val="both"/>
              <w:rPr>
                <w:rFonts w:ascii="Times New Roman" w:eastAsia="Times New Roman" w:hAnsi="Times New Roman"/>
                <w:b/>
                <w:bCs/>
                <w:sz w:val="24"/>
                <w:szCs w:val="24"/>
                <w:lang w:val="en-GB"/>
              </w:rPr>
            </w:pPr>
            <w:r>
              <w:rPr>
                <w:rFonts w:ascii="Times New Roman" w:eastAsia="Times New Roman" w:hAnsi="Times New Roman"/>
                <w:b/>
                <w:bCs/>
                <w:sz w:val="24"/>
                <w:szCs w:val="24"/>
                <w:lang w:val="en-GB"/>
              </w:rPr>
              <w:t>120</w:t>
            </w:r>
          </w:p>
        </w:tc>
      </w:tr>
    </w:tbl>
    <w:p w14:paraId="6C26E159" w14:textId="77777777" w:rsidR="004A6325" w:rsidRPr="00AB647F" w:rsidRDefault="004A6325" w:rsidP="004A6325">
      <w:pPr>
        <w:spacing w:after="0" w:line="240" w:lineRule="auto"/>
        <w:jc w:val="both"/>
        <w:rPr>
          <w:rFonts w:ascii="Times New Roman" w:eastAsia="Times New Roman" w:hAnsi="Times New Roman" w:cs="Times New Roman"/>
          <w:b/>
          <w:bCs/>
          <w:kern w:val="0"/>
          <w:sz w:val="24"/>
          <w:szCs w:val="24"/>
          <w:lang w:val="en-GB"/>
          <w14:ligatures w14:val="none"/>
        </w:rPr>
      </w:pPr>
    </w:p>
    <w:p w14:paraId="2AA00320" w14:textId="77777777" w:rsidR="004A6325" w:rsidRPr="00AB647F" w:rsidRDefault="004A6325" w:rsidP="004A6325">
      <w:pPr>
        <w:spacing w:after="0" w:line="240" w:lineRule="auto"/>
        <w:jc w:val="both"/>
        <w:rPr>
          <w:rFonts w:ascii="Times New Roman" w:eastAsia="Times New Roman" w:hAnsi="Times New Roman" w:cs="Times New Roman"/>
          <w:b/>
          <w:kern w:val="28"/>
          <w:sz w:val="24"/>
          <w:szCs w:val="24"/>
          <w:lang w:val="en-ZA"/>
          <w14:ligatures w14:val="none"/>
        </w:rPr>
      </w:pPr>
      <w:r w:rsidRPr="00AB647F">
        <w:rPr>
          <w:rFonts w:ascii="Times New Roman" w:eastAsia="Times New Roman" w:hAnsi="Times New Roman" w:cs="Times New Roman"/>
          <w:b/>
          <w:kern w:val="28"/>
          <w:sz w:val="24"/>
          <w:szCs w:val="24"/>
          <w:lang w:val="en-ZA"/>
          <w14:ligatures w14:val="none"/>
        </w:rPr>
        <w:t>Learning Outcomes, Content and Suggested Assessment Methods</w:t>
      </w:r>
    </w:p>
    <w:tbl>
      <w:tblPr>
        <w:tblW w:w="5535" w:type="pct"/>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5221"/>
        <w:gridCol w:w="2519"/>
      </w:tblGrid>
      <w:tr w:rsidR="004A6325" w:rsidRPr="00AB647F" w14:paraId="36E822BC" w14:textId="77777777" w:rsidTr="006218ED">
        <w:trPr>
          <w:trHeight w:val="389"/>
        </w:trPr>
        <w:tc>
          <w:tcPr>
            <w:tcW w:w="1261" w:type="pct"/>
            <w:tcBorders>
              <w:top w:val="single" w:sz="4" w:space="0" w:color="auto"/>
              <w:left w:val="single" w:sz="4" w:space="0" w:color="auto"/>
              <w:bottom w:val="single" w:sz="4" w:space="0" w:color="auto"/>
              <w:right w:val="single" w:sz="4" w:space="0" w:color="auto"/>
            </w:tcBorders>
            <w:hideMark/>
          </w:tcPr>
          <w:p w14:paraId="57A4BCC3" w14:textId="77777777" w:rsidR="004A6325" w:rsidRPr="00AB647F" w:rsidRDefault="004A6325" w:rsidP="006218ED">
            <w:pPr>
              <w:spacing w:after="0" w:line="240" w:lineRule="auto"/>
              <w:rPr>
                <w:rFonts w:ascii="Times New Roman" w:eastAsia="Times New Roman" w:hAnsi="Times New Roman" w:cs="Times New Roman"/>
                <w:b/>
                <w:kern w:val="28"/>
                <w:sz w:val="24"/>
                <w:szCs w:val="24"/>
                <w:lang w:val="en-ZA"/>
              </w:rPr>
            </w:pPr>
            <w:r w:rsidRPr="00AB647F">
              <w:rPr>
                <w:rFonts w:ascii="Times New Roman" w:eastAsia="Times New Roman" w:hAnsi="Times New Roman" w:cs="Times New Roman"/>
                <w:b/>
                <w:kern w:val="28"/>
                <w:sz w:val="24"/>
                <w:szCs w:val="24"/>
                <w:lang w:val="en-ZA"/>
              </w:rPr>
              <w:t>Learning Outcome</w:t>
            </w:r>
          </w:p>
        </w:tc>
        <w:tc>
          <w:tcPr>
            <w:tcW w:w="2522" w:type="pct"/>
            <w:tcBorders>
              <w:top w:val="single" w:sz="4" w:space="0" w:color="auto"/>
              <w:left w:val="single" w:sz="4" w:space="0" w:color="auto"/>
              <w:bottom w:val="single" w:sz="4" w:space="0" w:color="auto"/>
              <w:right w:val="single" w:sz="4" w:space="0" w:color="auto"/>
            </w:tcBorders>
            <w:hideMark/>
          </w:tcPr>
          <w:p w14:paraId="65EA7262" w14:textId="77777777" w:rsidR="004A6325" w:rsidRPr="00AB647F" w:rsidRDefault="004A6325" w:rsidP="006218ED">
            <w:pPr>
              <w:spacing w:after="0" w:line="240" w:lineRule="auto"/>
              <w:ind w:left="357" w:hanging="357"/>
              <w:rPr>
                <w:rFonts w:ascii="Times New Roman" w:eastAsia="Times New Roman" w:hAnsi="Times New Roman" w:cs="Times New Roman"/>
                <w:b/>
                <w:kern w:val="28"/>
                <w:sz w:val="24"/>
                <w:szCs w:val="24"/>
                <w:lang w:val="en-ZA"/>
              </w:rPr>
            </w:pPr>
            <w:r w:rsidRPr="00AB647F">
              <w:rPr>
                <w:rFonts w:ascii="Times New Roman" w:eastAsia="Times New Roman" w:hAnsi="Times New Roman" w:cs="Times New Roman"/>
                <w:b/>
                <w:kern w:val="28"/>
                <w:sz w:val="24"/>
                <w:szCs w:val="24"/>
                <w:lang w:val="en-ZA"/>
              </w:rPr>
              <w:t>Content</w:t>
            </w:r>
          </w:p>
        </w:tc>
        <w:tc>
          <w:tcPr>
            <w:tcW w:w="1217" w:type="pct"/>
            <w:tcBorders>
              <w:top w:val="single" w:sz="4" w:space="0" w:color="auto"/>
              <w:left w:val="single" w:sz="4" w:space="0" w:color="auto"/>
              <w:bottom w:val="single" w:sz="4" w:space="0" w:color="auto"/>
              <w:right w:val="single" w:sz="4" w:space="0" w:color="auto"/>
            </w:tcBorders>
            <w:hideMark/>
          </w:tcPr>
          <w:p w14:paraId="6E3308DE" w14:textId="77777777" w:rsidR="004A6325" w:rsidRPr="00AB647F" w:rsidRDefault="004A6325" w:rsidP="006218ED">
            <w:pPr>
              <w:spacing w:after="0" w:line="240" w:lineRule="auto"/>
              <w:rPr>
                <w:rFonts w:ascii="Times New Roman" w:eastAsia="Times New Roman" w:hAnsi="Times New Roman" w:cs="Times New Roman"/>
                <w:b/>
                <w:kern w:val="28"/>
                <w:sz w:val="24"/>
                <w:szCs w:val="24"/>
                <w:lang w:val="en-ZA"/>
              </w:rPr>
            </w:pPr>
            <w:r w:rsidRPr="00AB647F">
              <w:rPr>
                <w:rFonts w:ascii="Times New Roman" w:eastAsia="Times New Roman" w:hAnsi="Times New Roman" w:cs="Times New Roman"/>
                <w:b/>
                <w:kern w:val="28"/>
                <w:sz w:val="24"/>
                <w:szCs w:val="24"/>
                <w:lang w:val="en-ZA"/>
              </w:rPr>
              <w:t>Suggested Assessment Methods</w:t>
            </w:r>
          </w:p>
        </w:tc>
      </w:tr>
      <w:tr w:rsidR="004A6325" w:rsidRPr="00AB647F" w14:paraId="730ED89E" w14:textId="77777777" w:rsidTr="006218ED">
        <w:trPr>
          <w:trHeight w:val="416"/>
        </w:trPr>
        <w:tc>
          <w:tcPr>
            <w:tcW w:w="1261" w:type="pct"/>
            <w:tcBorders>
              <w:top w:val="single" w:sz="4" w:space="0" w:color="auto"/>
              <w:left w:val="single" w:sz="4" w:space="0" w:color="auto"/>
              <w:bottom w:val="single" w:sz="4" w:space="0" w:color="auto"/>
              <w:right w:val="single" w:sz="4" w:space="0" w:color="auto"/>
            </w:tcBorders>
            <w:hideMark/>
          </w:tcPr>
          <w:p w14:paraId="02896A55" w14:textId="77777777" w:rsidR="004A6325" w:rsidRPr="00AB647F" w:rsidRDefault="004A6325">
            <w:pPr>
              <w:numPr>
                <w:ilvl w:val="0"/>
                <w:numId w:val="97"/>
              </w:numPr>
              <w:spacing w:after="0" w:line="240" w:lineRule="auto"/>
              <w:contextualSpacing/>
              <w:rPr>
                <w:rFonts w:ascii="Times New Roman" w:eastAsia="Times New Roman" w:hAnsi="Times New Roman" w:cs="Times New Roman"/>
                <w:b/>
                <w:color w:val="000000"/>
                <w:kern w:val="28"/>
                <w:sz w:val="24"/>
                <w:szCs w:val="24"/>
                <w:lang w:val="en-ZA"/>
                <w14:ligatures w14:val="none"/>
              </w:rPr>
            </w:pPr>
            <w:r w:rsidRPr="00AB647F">
              <w:rPr>
                <w:rFonts w:ascii="Times New Roman" w:eastAsia="Times New Roman" w:hAnsi="Times New Roman" w:cs="Times New Roman"/>
                <w:bCs/>
                <w:color w:val="000000"/>
                <w:kern w:val="0"/>
                <w:sz w:val="24"/>
                <w:szCs w:val="24"/>
                <w:lang w:val="en-GB"/>
                <w14:ligatures w14:val="none"/>
              </w:rPr>
              <w:t>Conduct logic controllers site survey</w:t>
            </w:r>
          </w:p>
        </w:tc>
        <w:tc>
          <w:tcPr>
            <w:tcW w:w="2522" w:type="pct"/>
            <w:tcBorders>
              <w:top w:val="single" w:sz="4" w:space="0" w:color="auto"/>
              <w:left w:val="single" w:sz="4" w:space="0" w:color="auto"/>
              <w:bottom w:val="single" w:sz="4" w:space="0" w:color="auto"/>
              <w:right w:val="single" w:sz="4" w:space="0" w:color="auto"/>
            </w:tcBorders>
            <w:hideMark/>
          </w:tcPr>
          <w:p w14:paraId="6CC0DECC" w14:textId="77777777" w:rsidR="004A6325" w:rsidRPr="00AB647F" w:rsidRDefault="004A6325">
            <w:pPr>
              <w:numPr>
                <w:ilvl w:val="0"/>
                <w:numId w:val="98"/>
              </w:numPr>
              <w:spacing w:after="120" w:line="240" w:lineRule="auto"/>
              <w:contextualSpacing/>
              <w:rPr>
                <w:rFonts w:ascii="Times New Roman" w:eastAsia="Calibri" w:hAnsi="Times New Roman" w:cs="Times New Roman"/>
                <w:kern w:val="28"/>
                <w:sz w:val="24"/>
                <w:szCs w:val="24"/>
                <w14:ligatures w14:val="none"/>
              </w:rPr>
            </w:pPr>
            <w:r w:rsidRPr="00AB647F">
              <w:rPr>
                <w:rFonts w:ascii="Times New Roman" w:eastAsia="Calibri" w:hAnsi="Times New Roman" w:cs="Times New Roman"/>
                <w:kern w:val="28"/>
                <w:sz w:val="24"/>
                <w:szCs w:val="24"/>
                <w14:ligatures w14:val="none"/>
              </w:rPr>
              <w:t xml:space="preserve">Health and safety procedures: </w:t>
            </w:r>
          </w:p>
          <w:p w14:paraId="3E30207D" w14:textId="77777777" w:rsidR="004A6325" w:rsidRPr="00AB647F" w:rsidRDefault="004A6325">
            <w:pPr>
              <w:numPr>
                <w:ilvl w:val="0"/>
                <w:numId w:val="9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PPEs</w:t>
            </w:r>
          </w:p>
          <w:p w14:paraId="575B26DD" w14:textId="77777777" w:rsidR="004A6325" w:rsidRPr="00AB647F" w:rsidRDefault="004A6325">
            <w:pPr>
              <w:numPr>
                <w:ilvl w:val="0"/>
                <w:numId w:val="9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IEC 61131</w:t>
            </w:r>
          </w:p>
          <w:p w14:paraId="5EEEC2C0" w14:textId="77777777" w:rsidR="004A6325" w:rsidRPr="00AB647F" w:rsidRDefault="004A6325">
            <w:pPr>
              <w:numPr>
                <w:ilvl w:val="0"/>
                <w:numId w:val="98"/>
              </w:numPr>
              <w:spacing w:after="120" w:line="240" w:lineRule="auto"/>
              <w:contextualSpacing/>
              <w:rPr>
                <w:rFonts w:ascii="Times New Roman" w:eastAsia="Calibri" w:hAnsi="Times New Roman" w:cs="Times New Roman"/>
                <w:kern w:val="28"/>
                <w:sz w:val="24"/>
                <w:szCs w:val="24"/>
                <w14:ligatures w14:val="none"/>
              </w:rPr>
            </w:pPr>
            <w:r w:rsidRPr="00AB647F">
              <w:rPr>
                <w:rFonts w:ascii="Times New Roman" w:eastAsia="Calibri" w:hAnsi="Times New Roman" w:cs="Times New Roman"/>
                <w:kern w:val="28"/>
                <w:sz w:val="24"/>
                <w:szCs w:val="24"/>
                <w14:ligatures w14:val="none"/>
              </w:rPr>
              <w:t>Logic controller system site survey.</w:t>
            </w:r>
          </w:p>
          <w:p w14:paraId="08B2311F" w14:textId="77777777" w:rsidR="004A6325" w:rsidRPr="00AB647F" w:rsidRDefault="004A6325">
            <w:pPr>
              <w:numPr>
                <w:ilvl w:val="0"/>
                <w:numId w:val="10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Gathering preliminary information.</w:t>
            </w:r>
          </w:p>
          <w:p w14:paraId="37131EEB" w14:textId="77777777" w:rsidR="004A6325" w:rsidRPr="00AB647F" w:rsidRDefault="004A6325">
            <w:pPr>
              <w:numPr>
                <w:ilvl w:val="0"/>
                <w:numId w:val="10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Planning site survey</w:t>
            </w:r>
          </w:p>
          <w:p w14:paraId="73960119" w14:textId="77777777" w:rsidR="004A6325" w:rsidRPr="00AB647F" w:rsidRDefault="004A6325">
            <w:pPr>
              <w:numPr>
                <w:ilvl w:val="0"/>
                <w:numId w:val="10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site survey checklist </w:t>
            </w:r>
          </w:p>
          <w:p w14:paraId="5CB51337" w14:textId="77777777" w:rsidR="004A6325" w:rsidRPr="00AB647F" w:rsidRDefault="004A6325">
            <w:pPr>
              <w:numPr>
                <w:ilvl w:val="0"/>
                <w:numId w:val="98"/>
              </w:numPr>
              <w:spacing w:after="120" w:line="240" w:lineRule="auto"/>
              <w:contextualSpacing/>
              <w:rPr>
                <w:rFonts w:ascii="Times New Roman" w:eastAsia="Calibri" w:hAnsi="Times New Roman" w:cs="Times New Roman"/>
                <w:kern w:val="28"/>
                <w:sz w:val="24"/>
                <w:szCs w:val="24"/>
                <w14:ligatures w14:val="none"/>
              </w:rPr>
            </w:pPr>
            <w:r w:rsidRPr="00AB647F">
              <w:rPr>
                <w:rFonts w:ascii="Times New Roman" w:eastAsia="Calibri" w:hAnsi="Times New Roman" w:cs="Times New Roman"/>
                <w:kern w:val="28"/>
                <w:sz w:val="24"/>
                <w:szCs w:val="24"/>
                <w14:ligatures w14:val="none"/>
              </w:rPr>
              <w:t>Site conditions</w:t>
            </w:r>
          </w:p>
          <w:p w14:paraId="29AF1DFE" w14:textId="77777777" w:rsidR="004A6325" w:rsidRPr="00AB647F" w:rsidRDefault="004A6325">
            <w:pPr>
              <w:numPr>
                <w:ilvl w:val="0"/>
                <w:numId w:val="10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Temperature</w:t>
            </w:r>
          </w:p>
          <w:p w14:paraId="3E1E5A29" w14:textId="77777777" w:rsidR="004A6325" w:rsidRPr="00AB647F" w:rsidRDefault="004A6325">
            <w:pPr>
              <w:numPr>
                <w:ilvl w:val="0"/>
                <w:numId w:val="10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Humidity</w:t>
            </w:r>
          </w:p>
          <w:p w14:paraId="2D75BC46" w14:textId="77777777" w:rsidR="004A6325" w:rsidRPr="00AB647F" w:rsidRDefault="004A6325">
            <w:pPr>
              <w:numPr>
                <w:ilvl w:val="0"/>
                <w:numId w:val="10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Distance </w:t>
            </w:r>
          </w:p>
          <w:p w14:paraId="18C49A0E" w14:textId="77777777" w:rsidR="004A6325" w:rsidRPr="00AB647F" w:rsidRDefault="004A6325">
            <w:pPr>
              <w:numPr>
                <w:ilvl w:val="0"/>
                <w:numId w:val="10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Dust</w:t>
            </w:r>
          </w:p>
          <w:p w14:paraId="4956CFA5" w14:textId="77777777" w:rsidR="004A6325" w:rsidRPr="00AB647F" w:rsidRDefault="004A6325">
            <w:pPr>
              <w:numPr>
                <w:ilvl w:val="0"/>
                <w:numId w:val="10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Light Intensity</w:t>
            </w:r>
          </w:p>
          <w:p w14:paraId="2268CE80" w14:textId="77777777" w:rsidR="004A6325" w:rsidRPr="00AB647F" w:rsidRDefault="004A6325">
            <w:pPr>
              <w:numPr>
                <w:ilvl w:val="0"/>
                <w:numId w:val="10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Pressure</w:t>
            </w:r>
          </w:p>
          <w:p w14:paraId="29C6CB02" w14:textId="77777777" w:rsidR="004A6325" w:rsidRPr="00AB647F" w:rsidRDefault="004A6325">
            <w:pPr>
              <w:numPr>
                <w:ilvl w:val="0"/>
                <w:numId w:val="98"/>
              </w:numPr>
              <w:spacing w:after="120" w:line="240" w:lineRule="auto"/>
              <w:contextualSpacing/>
              <w:rPr>
                <w:rFonts w:ascii="Times New Roman" w:eastAsia="Calibri" w:hAnsi="Times New Roman" w:cs="Times New Roman"/>
                <w:kern w:val="28"/>
                <w:sz w:val="24"/>
                <w:szCs w:val="24"/>
                <w14:ligatures w14:val="none"/>
              </w:rPr>
            </w:pPr>
            <w:r w:rsidRPr="00AB647F">
              <w:rPr>
                <w:rFonts w:ascii="Times New Roman" w:eastAsia="Calibri" w:hAnsi="Times New Roman" w:cs="Times New Roman"/>
                <w:kern w:val="28"/>
                <w:sz w:val="24"/>
                <w:szCs w:val="24"/>
                <w14:ligatures w14:val="none"/>
              </w:rPr>
              <w:t>Logic controllers Installation Layout Considerations</w:t>
            </w:r>
          </w:p>
          <w:p w14:paraId="4A66E2A5" w14:textId="77777777" w:rsidR="004A6325" w:rsidRPr="00AB647F" w:rsidRDefault="004A6325">
            <w:pPr>
              <w:numPr>
                <w:ilvl w:val="0"/>
                <w:numId w:val="10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Accessibility</w:t>
            </w:r>
          </w:p>
          <w:p w14:paraId="6811A264" w14:textId="77777777" w:rsidR="004A6325" w:rsidRPr="00AB647F" w:rsidRDefault="004A6325">
            <w:pPr>
              <w:numPr>
                <w:ilvl w:val="0"/>
                <w:numId w:val="10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Environmental conditions</w:t>
            </w:r>
          </w:p>
          <w:p w14:paraId="078FB6FD" w14:textId="77777777" w:rsidR="004A6325" w:rsidRPr="00AB647F" w:rsidRDefault="004A6325">
            <w:pPr>
              <w:numPr>
                <w:ilvl w:val="0"/>
                <w:numId w:val="10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Power supply</w:t>
            </w:r>
          </w:p>
          <w:p w14:paraId="2F6BC787" w14:textId="77777777" w:rsidR="004A6325" w:rsidRPr="00AB647F" w:rsidRDefault="004A6325">
            <w:pPr>
              <w:numPr>
                <w:ilvl w:val="0"/>
                <w:numId w:val="10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Grounding</w:t>
            </w:r>
          </w:p>
          <w:p w14:paraId="54D241AF" w14:textId="77777777" w:rsidR="004A6325" w:rsidRPr="00AB647F" w:rsidRDefault="004A6325">
            <w:pPr>
              <w:numPr>
                <w:ilvl w:val="0"/>
                <w:numId w:val="10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Ventilation</w:t>
            </w:r>
          </w:p>
          <w:p w14:paraId="212EC6E5" w14:textId="77777777" w:rsidR="004A6325" w:rsidRPr="00AB647F" w:rsidRDefault="004A6325">
            <w:pPr>
              <w:numPr>
                <w:ilvl w:val="0"/>
                <w:numId w:val="10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Cable routing</w:t>
            </w:r>
          </w:p>
          <w:p w14:paraId="1A90FD62" w14:textId="77777777" w:rsidR="004A6325" w:rsidRPr="00AB647F" w:rsidRDefault="004A6325">
            <w:pPr>
              <w:numPr>
                <w:ilvl w:val="0"/>
                <w:numId w:val="10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Safety</w:t>
            </w:r>
          </w:p>
          <w:p w14:paraId="4755694D" w14:textId="77777777" w:rsidR="004A6325" w:rsidRPr="00AB647F" w:rsidRDefault="004A6325">
            <w:pPr>
              <w:numPr>
                <w:ilvl w:val="0"/>
                <w:numId w:val="98"/>
              </w:numPr>
              <w:spacing w:after="120" w:line="240" w:lineRule="auto"/>
              <w:contextualSpacing/>
              <w:rPr>
                <w:rFonts w:ascii="Times New Roman" w:eastAsia="Calibri" w:hAnsi="Times New Roman" w:cs="Times New Roman"/>
                <w:kern w:val="28"/>
                <w:sz w:val="24"/>
                <w:szCs w:val="24"/>
                <w14:ligatures w14:val="none"/>
              </w:rPr>
            </w:pPr>
            <w:r w:rsidRPr="00AB647F">
              <w:rPr>
                <w:rFonts w:ascii="Times New Roman" w:eastAsia="Calibri" w:hAnsi="Times New Roman" w:cs="Times New Roman"/>
                <w:kern w:val="28"/>
                <w:sz w:val="24"/>
                <w:szCs w:val="24"/>
                <w14:ligatures w14:val="none"/>
              </w:rPr>
              <w:t>Logic controllers Installation layouts</w:t>
            </w:r>
          </w:p>
          <w:p w14:paraId="32B57A80" w14:textId="77777777" w:rsidR="004A6325" w:rsidRPr="00AB647F" w:rsidRDefault="004A6325">
            <w:pPr>
              <w:numPr>
                <w:ilvl w:val="0"/>
                <w:numId w:val="10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Centralized control panel</w:t>
            </w:r>
          </w:p>
          <w:p w14:paraId="77295DEF" w14:textId="77777777" w:rsidR="004A6325" w:rsidRPr="00AB647F" w:rsidRDefault="004A6325">
            <w:pPr>
              <w:numPr>
                <w:ilvl w:val="0"/>
                <w:numId w:val="10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Distributed control system (DCS)</w:t>
            </w:r>
          </w:p>
          <w:p w14:paraId="09058713" w14:textId="77777777" w:rsidR="004A6325" w:rsidRPr="00AB647F" w:rsidRDefault="004A6325">
            <w:pPr>
              <w:numPr>
                <w:ilvl w:val="0"/>
                <w:numId w:val="10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Field-mounted controllers</w:t>
            </w:r>
          </w:p>
          <w:p w14:paraId="341B9116" w14:textId="77777777" w:rsidR="004A6325" w:rsidRPr="00AB647F" w:rsidRDefault="004A6325">
            <w:pPr>
              <w:numPr>
                <w:ilvl w:val="0"/>
                <w:numId w:val="98"/>
              </w:numPr>
              <w:spacing w:after="120" w:line="240" w:lineRule="auto"/>
              <w:contextualSpacing/>
              <w:rPr>
                <w:rFonts w:ascii="Times New Roman" w:eastAsia="Calibri" w:hAnsi="Times New Roman" w:cs="Times New Roman"/>
                <w:kern w:val="28"/>
                <w:sz w:val="24"/>
                <w:szCs w:val="24"/>
                <w14:ligatures w14:val="none"/>
              </w:rPr>
            </w:pPr>
            <w:r w:rsidRPr="00AB647F">
              <w:rPr>
                <w:rFonts w:ascii="Times New Roman" w:eastAsia="Calibri" w:hAnsi="Times New Roman" w:cs="Times New Roman"/>
                <w:kern w:val="28"/>
                <w:sz w:val="24"/>
                <w:szCs w:val="24"/>
                <w14:ligatures w14:val="none"/>
              </w:rPr>
              <w:t>Logic controllers Layout measurements</w:t>
            </w:r>
          </w:p>
          <w:p w14:paraId="2099C0C7" w14:textId="77777777" w:rsidR="004A6325" w:rsidRPr="00AB647F" w:rsidRDefault="004A6325">
            <w:pPr>
              <w:numPr>
                <w:ilvl w:val="0"/>
                <w:numId w:val="10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Controller dimensions</w:t>
            </w:r>
          </w:p>
          <w:p w14:paraId="45854638" w14:textId="77777777" w:rsidR="004A6325" w:rsidRPr="00AB647F" w:rsidRDefault="004A6325">
            <w:pPr>
              <w:numPr>
                <w:ilvl w:val="0"/>
                <w:numId w:val="10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Power supply dimensions</w:t>
            </w:r>
          </w:p>
          <w:p w14:paraId="24E3A777" w14:textId="77777777" w:rsidR="004A6325" w:rsidRPr="00AB647F" w:rsidRDefault="004A6325">
            <w:pPr>
              <w:numPr>
                <w:ilvl w:val="0"/>
                <w:numId w:val="10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Enclosure dimensions</w:t>
            </w:r>
          </w:p>
          <w:p w14:paraId="4C9C40E5" w14:textId="77777777" w:rsidR="004A6325" w:rsidRPr="00AB647F" w:rsidRDefault="004A6325">
            <w:pPr>
              <w:numPr>
                <w:ilvl w:val="0"/>
                <w:numId w:val="10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Mounting surface</w:t>
            </w:r>
          </w:p>
          <w:p w14:paraId="217261AB" w14:textId="77777777" w:rsidR="004A6325" w:rsidRPr="00AB647F" w:rsidRDefault="004A6325">
            <w:pPr>
              <w:numPr>
                <w:ilvl w:val="0"/>
                <w:numId w:val="10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Mounting dimensions</w:t>
            </w:r>
          </w:p>
          <w:p w14:paraId="3C1993BF" w14:textId="77777777" w:rsidR="004A6325" w:rsidRPr="00AB647F" w:rsidRDefault="004A6325">
            <w:pPr>
              <w:numPr>
                <w:ilvl w:val="0"/>
                <w:numId w:val="10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Weight capacity</w:t>
            </w:r>
          </w:p>
          <w:p w14:paraId="3C45C9D3" w14:textId="77777777" w:rsidR="004A6325" w:rsidRPr="00AB647F" w:rsidRDefault="004A6325">
            <w:pPr>
              <w:numPr>
                <w:ilvl w:val="0"/>
                <w:numId w:val="10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Clearances</w:t>
            </w:r>
          </w:p>
          <w:p w14:paraId="5C5C6969" w14:textId="77777777" w:rsidR="004A6325" w:rsidRPr="00AB647F" w:rsidRDefault="004A6325">
            <w:pPr>
              <w:numPr>
                <w:ilvl w:val="0"/>
                <w:numId w:val="10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Emergency stop buttons</w:t>
            </w:r>
          </w:p>
          <w:p w14:paraId="6044BF1A" w14:textId="77777777" w:rsidR="004A6325" w:rsidRPr="00AB647F" w:rsidRDefault="004A6325">
            <w:pPr>
              <w:numPr>
                <w:ilvl w:val="0"/>
                <w:numId w:val="10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Grounding points</w:t>
            </w:r>
          </w:p>
          <w:p w14:paraId="4864401B" w14:textId="77777777" w:rsidR="004A6325" w:rsidRPr="00AB647F" w:rsidRDefault="004A6325">
            <w:pPr>
              <w:numPr>
                <w:ilvl w:val="0"/>
                <w:numId w:val="98"/>
              </w:numPr>
              <w:spacing w:after="120" w:line="240" w:lineRule="auto"/>
              <w:contextualSpacing/>
              <w:rPr>
                <w:rFonts w:ascii="Times New Roman" w:eastAsia="Calibri" w:hAnsi="Times New Roman" w:cs="Times New Roman"/>
                <w:kern w:val="28"/>
                <w:sz w:val="24"/>
                <w:szCs w:val="24"/>
                <w14:ligatures w14:val="none"/>
              </w:rPr>
            </w:pPr>
            <w:r w:rsidRPr="00AB647F">
              <w:rPr>
                <w:rFonts w:ascii="Times New Roman" w:eastAsia="Calibri" w:hAnsi="Times New Roman" w:cs="Times New Roman"/>
                <w:kern w:val="28"/>
                <w:sz w:val="24"/>
                <w:szCs w:val="24"/>
                <w14:ligatures w14:val="none"/>
              </w:rPr>
              <w:t xml:space="preserve">Site survey report </w:t>
            </w:r>
          </w:p>
          <w:p w14:paraId="48FC28B8" w14:textId="77777777" w:rsidR="004A6325" w:rsidRPr="00AB647F" w:rsidRDefault="004A6325">
            <w:pPr>
              <w:numPr>
                <w:ilvl w:val="0"/>
                <w:numId w:val="10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System objectives </w:t>
            </w:r>
          </w:p>
          <w:p w14:paraId="0CB2FDAD" w14:textId="77777777" w:rsidR="004A6325" w:rsidRPr="00AB647F" w:rsidRDefault="004A6325">
            <w:pPr>
              <w:numPr>
                <w:ilvl w:val="0"/>
                <w:numId w:val="10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System description </w:t>
            </w:r>
          </w:p>
          <w:p w14:paraId="49BA9FBA" w14:textId="77777777" w:rsidR="004A6325" w:rsidRPr="00AB647F" w:rsidRDefault="004A6325">
            <w:pPr>
              <w:numPr>
                <w:ilvl w:val="0"/>
                <w:numId w:val="10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Environmental conditions </w:t>
            </w:r>
          </w:p>
          <w:p w14:paraId="178E8029" w14:textId="77777777" w:rsidR="004A6325" w:rsidRPr="00AB647F" w:rsidRDefault="004A6325">
            <w:pPr>
              <w:numPr>
                <w:ilvl w:val="0"/>
                <w:numId w:val="10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Layout</w:t>
            </w:r>
          </w:p>
          <w:p w14:paraId="50D75359" w14:textId="77777777" w:rsidR="004A6325" w:rsidRPr="00AB647F" w:rsidRDefault="004A6325">
            <w:pPr>
              <w:numPr>
                <w:ilvl w:val="0"/>
                <w:numId w:val="10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Measurement records </w:t>
            </w:r>
          </w:p>
          <w:p w14:paraId="6FA56ED9" w14:textId="77777777" w:rsidR="004A6325" w:rsidRPr="00AB647F" w:rsidRDefault="004A6325">
            <w:pPr>
              <w:numPr>
                <w:ilvl w:val="0"/>
                <w:numId w:val="105"/>
              </w:numPr>
              <w:spacing w:after="0" w:line="240" w:lineRule="auto"/>
              <w:contextualSpacing/>
              <w:rPr>
                <w:rFonts w:ascii="Times New Roman" w:eastAsia="Times New Roman" w:hAnsi="Times New Roman" w:cs="Times New Roman"/>
                <w:kern w:val="0"/>
                <w:sz w:val="24"/>
                <w:szCs w:val="24"/>
                <w14:ligatures w14:val="none"/>
              </w:rPr>
            </w:pPr>
            <w:r w:rsidRPr="00AB647F">
              <w:rPr>
                <w:rFonts w:ascii="Times New Roman" w:eastAsia="Times New Roman" w:hAnsi="Times New Roman" w:cs="Times New Roman"/>
                <w:color w:val="000000"/>
                <w:kern w:val="28"/>
                <w:sz w:val="24"/>
                <w:szCs w:val="24"/>
                <w:lang w:val="en-GB"/>
                <w14:ligatures w14:val="none"/>
              </w:rPr>
              <w:t>Material take-off list</w:t>
            </w:r>
          </w:p>
        </w:tc>
        <w:tc>
          <w:tcPr>
            <w:tcW w:w="1217" w:type="pct"/>
            <w:tcBorders>
              <w:top w:val="single" w:sz="4" w:space="0" w:color="auto"/>
              <w:left w:val="single" w:sz="4" w:space="0" w:color="auto"/>
              <w:bottom w:val="single" w:sz="4" w:space="0" w:color="auto"/>
              <w:right w:val="single" w:sz="4" w:space="0" w:color="auto"/>
            </w:tcBorders>
          </w:tcPr>
          <w:p w14:paraId="389A5BCA" w14:textId="77777777" w:rsidR="004A6325" w:rsidRPr="00AB647F" w:rsidRDefault="004A6325">
            <w:pPr>
              <w:numPr>
                <w:ilvl w:val="0"/>
                <w:numId w:val="13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Written Assessment</w:t>
            </w:r>
          </w:p>
          <w:p w14:paraId="14C03006" w14:textId="77777777" w:rsidR="004A6325" w:rsidRPr="00AB647F" w:rsidRDefault="004A6325">
            <w:pPr>
              <w:numPr>
                <w:ilvl w:val="0"/>
                <w:numId w:val="13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Oral Questioning </w:t>
            </w:r>
          </w:p>
          <w:p w14:paraId="2BFF0F47" w14:textId="77777777" w:rsidR="004A6325" w:rsidRPr="00AB647F" w:rsidRDefault="004A6325">
            <w:pPr>
              <w:numPr>
                <w:ilvl w:val="0"/>
                <w:numId w:val="13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Assessment</w:t>
            </w:r>
          </w:p>
          <w:p w14:paraId="72F9DA00" w14:textId="77777777" w:rsidR="004A6325" w:rsidRPr="00AB647F" w:rsidRDefault="004A6325">
            <w:pPr>
              <w:numPr>
                <w:ilvl w:val="0"/>
                <w:numId w:val="13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Project</w:t>
            </w:r>
          </w:p>
          <w:p w14:paraId="762D2F94" w14:textId="77777777" w:rsidR="004A6325" w:rsidRPr="00AB647F" w:rsidRDefault="004A6325">
            <w:pPr>
              <w:numPr>
                <w:ilvl w:val="0"/>
                <w:numId w:val="13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Third party report</w:t>
            </w:r>
          </w:p>
          <w:p w14:paraId="3E872B17" w14:textId="77777777" w:rsidR="004A6325" w:rsidRPr="00AB647F" w:rsidRDefault="004A6325">
            <w:pPr>
              <w:numPr>
                <w:ilvl w:val="0"/>
                <w:numId w:val="138"/>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Portfolio of evidence</w:t>
            </w:r>
          </w:p>
          <w:p w14:paraId="628CE19A" w14:textId="77777777" w:rsidR="004A6325" w:rsidRPr="00AB647F" w:rsidRDefault="004A6325" w:rsidP="006218ED">
            <w:pPr>
              <w:spacing w:after="0" w:line="240" w:lineRule="auto"/>
              <w:ind w:left="720"/>
              <w:contextualSpacing/>
              <w:rPr>
                <w:rFonts w:ascii="Times New Roman" w:eastAsia="Times New Roman" w:hAnsi="Times New Roman" w:cs="Times New Roman"/>
                <w:kern w:val="28"/>
                <w:sz w:val="24"/>
                <w:szCs w:val="24"/>
              </w:rPr>
            </w:pPr>
          </w:p>
          <w:p w14:paraId="51B7BF64" w14:textId="77777777" w:rsidR="004A6325" w:rsidRPr="00AB647F" w:rsidRDefault="004A6325" w:rsidP="006218ED">
            <w:pPr>
              <w:spacing w:after="120" w:line="240" w:lineRule="auto"/>
              <w:rPr>
                <w:rFonts w:ascii="Times New Roman" w:eastAsia="Times New Roman" w:hAnsi="Times New Roman" w:cs="Times New Roman"/>
                <w:color w:val="000000"/>
                <w:kern w:val="28"/>
                <w:sz w:val="24"/>
                <w:szCs w:val="24"/>
                <w14:ligatures w14:val="none"/>
              </w:rPr>
            </w:pPr>
          </w:p>
          <w:p w14:paraId="11362F21" w14:textId="77777777" w:rsidR="004A6325" w:rsidRPr="00AB647F" w:rsidRDefault="004A6325" w:rsidP="006218ED">
            <w:pPr>
              <w:spacing w:after="120" w:line="240" w:lineRule="auto"/>
              <w:rPr>
                <w:rFonts w:ascii="Times New Roman" w:eastAsia="Times New Roman" w:hAnsi="Times New Roman" w:cs="Times New Roman"/>
                <w:color w:val="000000"/>
                <w:kern w:val="28"/>
                <w:sz w:val="24"/>
                <w:szCs w:val="24"/>
                <w14:ligatures w14:val="none"/>
              </w:rPr>
            </w:pPr>
          </w:p>
          <w:p w14:paraId="66BAC99F" w14:textId="77777777" w:rsidR="004A6325" w:rsidRPr="00AB647F" w:rsidRDefault="004A6325" w:rsidP="006218ED">
            <w:pPr>
              <w:spacing w:after="120" w:line="240" w:lineRule="auto"/>
              <w:rPr>
                <w:rFonts w:ascii="Times New Roman" w:eastAsia="Times New Roman" w:hAnsi="Times New Roman" w:cs="Times New Roman"/>
                <w:color w:val="000000"/>
                <w:kern w:val="28"/>
                <w:sz w:val="24"/>
                <w:szCs w:val="24"/>
                <w14:ligatures w14:val="none"/>
              </w:rPr>
            </w:pPr>
          </w:p>
          <w:p w14:paraId="26D5C14A" w14:textId="77777777" w:rsidR="004A6325" w:rsidRPr="00AB647F" w:rsidRDefault="004A6325" w:rsidP="006218ED">
            <w:pPr>
              <w:spacing w:after="120" w:line="240" w:lineRule="auto"/>
              <w:rPr>
                <w:rFonts w:ascii="Times New Roman" w:eastAsia="Times New Roman" w:hAnsi="Times New Roman" w:cs="Times New Roman"/>
                <w:color w:val="000000"/>
                <w:kern w:val="28"/>
                <w:sz w:val="24"/>
                <w:szCs w:val="24"/>
                <w14:ligatures w14:val="none"/>
              </w:rPr>
            </w:pPr>
          </w:p>
          <w:p w14:paraId="7164F644" w14:textId="77777777" w:rsidR="004A6325" w:rsidRPr="00AB647F" w:rsidRDefault="004A6325" w:rsidP="006218ED">
            <w:pPr>
              <w:spacing w:after="120" w:line="240" w:lineRule="auto"/>
              <w:rPr>
                <w:rFonts w:ascii="Times New Roman" w:eastAsia="Times New Roman" w:hAnsi="Times New Roman" w:cs="Times New Roman"/>
                <w:color w:val="000000"/>
                <w:kern w:val="28"/>
                <w:sz w:val="24"/>
                <w:szCs w:val="24"/>
                <w14:ligatures w14:val="none"/>
              </w:rPr>
            </w:pPr>
          </w:p>
          <w:p w14:paraId="49488C5C" w14:textId="77777777" w:rsidR="004A6325" w:rsidRPr="00AB647F" w:rsidRDefault="004A6325" w:rsidP="006218ED">
            <w:pPr>
              <w:spacing w:after="120" w:line="240" w:lineRule="auto"/>
              <w:rPr>
                <w:rFonts w:ascii="Times New Roman" w:eastAsia="Times New Roman" w:hAnsi="Times New Roman" w:cs="Times New Roman"/>
                <w:color w:val="000000"/>
                <w:kern w:val="28"/>
                <w:sz w:val="24"/>
                <w:szCs w:val="24"/>
                <w14:ligatures w14:val="none"/>
              </w:rPr>
            </w:pPr>
          </w:p>
          <w:p w14:paraId="7F3D706C" w14:textId="77777777" w:rsidR="004A6325" w:rsidRPr="00AB647F" w:rsidRDefault="004A6325" w:rsidP="006218ED">
            <w:pPr>
              <w:spacing w:after="120" w:line="240" w:lineRule="auto"/>
              <w:jc w:val="center"/>
              <w:rPr>
                <w:rFonts w:ascii="Times New Roman" w:eastAsia="Times New Roman" w:hAnsi="Times New Roman" w:cs="Times New Roman"/>
                <w:color w:val="000000"/>
                <w:kern w:val="28"/>
                <w:sz w:val="24"/>
                <w:szCs w:val="24"/>
                <w14:ligatures w14:val="none"/>
              </w:rPr>
            </w:pPr>
          </w:p>
        </w:tc>
      </w:tr>
      <w:tr w:rsidR="004A6325" w:rsidRPr="00AB647F" w14:paraId="14A055DD" w14:textId="77777777" w:rsidTr="006218ED">
        <w:trPr>
          <w:trHeight w:val="416"/>
        </w:trPr>
        <w:tc>
          <w:tcPr>
            <w:tcW w:w="1261" w:type="pct"/>
            <w:tcBorders>
              <w:top w:val="single" w:sz="4" w:space="0" w:color="auto"/>
              <w:left w:val="single" w:sz="4" w:space="0" w:color="auto"/>
              <w:bottom w:val="single" w:sz="4" w:space="0" w:color="auto"/>
              <w:right w:val="single" w:sz="4" w:space="0" w:color="auto"/>
            </w:tcBorders>
          </w:tcPr>
          <w:p w14:paraId="1B990921" w14:textId="77777777" w:rsidR="004A6325" w:rsidRPr="00AB647F" w:rsidRDefault="004A6325">
            <w:pPr>
              <w:numPr>
                <w:ilvl w:val="0"/>
                <w:numId w:val="97"/>
              </w:numPr>
              <w:spacing w:after="0" w:line="240" w:lineRule="auto"/>
              <w:contextualSpacing/>
              <w:rPr>
                <w:rFonts w:ascii="Times New Roman" w:eastAsia="Times New Roman" w:hAnsi="Times New Roman" w:cs="Times New Roman"/>
                <w:bCs/>
                <w:color w:val="000000"/>
                <w:kern w:val="0"/>
                <w:sz w:val="24"/>
                <w:szCs w:val="24"/>
                <w:lang w:val="en-GB"/>
                <w14:ligatures w14:val="none"/>
              </w:rPr>
            </w:pPr>
            <w:r w:rsidRPr="00AB647F">
              <w:rPr>
                <w:rFonts w:ascii="Times New Roman" w:eastAsia="Times New Roman" w:hAnsi="Times New Roman" w:cs="Times New Roman"/>
                <w:bCs/>
                <w:color w:val="000000"/>
                <w:kern w:val="0"/>
                <w:sz w:val="24"/>
                <w:szCs w:val="24"/>
                <w:lang w:val="en-GB"/>
                <w14:ligatures w14:val="none"/>
              </w:rPr>
              <w:t>Install logic controller hardware</w:t>
            </w:r>
          </w:p>
          <w:p w14:paraId="590007D6" w14:textId="77777777" w:rsidR="004A6325" w:rsidRPr="00AB647F" w:rsidRDefault="004A6325" w:rsidP="006218ED">
            <w:pPr>
              <w:spacing w:after="120" w:line="285" w:lineRule="auto"/>
              <w:rPr>
                <w:rFonts w:ascii="Times New Roman" w:eastAsia="Times New Roman" w:hAnsi="Times New Roman" w:cs="Times New Roman"/>
                <w:bCs/>
                <w:kern w:val="0"/>
                <w:sz w:val="24"/>
                <w:szCs w:val="24"/>
                <w:lang w:val="en-GB"/>
                <w14:ligatures w14:val="none"/>
              </w:rPr>
            </w:pPr>
          </w:p>
        </w:tc>
        <w:tc>
          <w:tcPr>
            <w:tcW w:w="2522" w:type="pct"/>
            <w:tcBorders>
              <w:top w:val="single" w:sz="4" w:space="0" w:color="auto"/>
              <w:left w:val="single" w:sz="4" w:space="0" w:color="auto"/>
              <w:bottom w:val="single" w:sz="4" w:space="0" w:color="auto"/>
              <w:right w:val="single" w:sz="4" w:space="0" w:color="auto"/>
            </w:tcBorders>
            <w:hideMark/>
          </w:tcPr>
          <w:p w14:paraId="71397634" w14:textId="77777777" w:rsidR="004A6325" w:rsidRPr="00AB647F" w:rsidRDefault="004A6325">
            <w:pPr>
              <w:widowControl w:val="0"/>
              <w:numPr>
                <w:ilvl w:val="1"/>
                <w:numId w:val="106"/>
              </w:numPr>
              <w:tabs>
                <w:tab w:val="left" w:pos="499"/>
              </w:tabs>
              <w:autoSpaceDE w:val="0"/>
              <w:autoSpaceDN w:val="0"/>
              <w:spacing w:after="0" w:line="276" w:lineRule="auto"/>
              <w:ind w:right="616"/>
              <w:contextualSpacing/>
              <w:rPr>
                <w:rFonts w:ascii="Times New Roman" w:eastAsia="Times New Roman" w:hAnsi="Times New Roman" w:cs="Times New Roman"/>
                <w:color w:val="000000"/>
                <w:kern w:val="0"/>
                <w:sz w:val="24"/>
                <w:szCs w:val="20"/>
                <w14:ligatures w14:val="none"/>
              </w:rPr>
            </w:pPr>
            <w:r w:rsidRPr="00AB647F">
              <w:rPr>
                <w:rFonts w:ascii="Times New Roman" w:eastAsia="Times New Roman" w:hAnsi="Times New Roman" w:cs="Times New Roman"/>
                <w:color w:val="000000"/>
                <w:kern w:val="0"/>
                <w:sz w:val="24"/>
                <w:szCs w:val="20"/>
                <w14:ligatures w14:val="none"/>
              </w:rPr>
              <w:t>PLC</w:t>
            </w:r>
            <w:r w:rsidRPr="00AB647F">
              <w:rPr>
                <w:rFonts w:ascii="Times New Roman" w:eastAsia="Times New Roman" w:hAnsi="Times New Roman" w:cs="Times New Roman"/>
                <w:color w:val="000000"/>
                <w:spacing w:val="-4"/>
                <w:kern w:val="0"/>
                <w:sz w:val="24"/>
                <w:szCs w:val="20"/>
                <w14:ligatures w14:val="none"/>
              </w:rPr>
              <w:t xml:space="preserve"> and microcontroller </w:t>
            </w:r>
            <w:r w:rsidRPr="00AB647F">
              <w:rPr>
                <w:rFonts w:ascii="Times New Roman" w:eastAsia="Times New Roman" w:hAnsi="Times New Roman" w:cs="Times New Roman"/>
                <w:color w:val="000000"/>
                <w:kern w:val="0"/>
                <w:sz w:val="24"/>
                <w:szCs w:val="20"/>
                <w14:ligatures w14:val="none"/>
              </w:rPr>
              <w:t>system</w:t>
            </w:r>
            <w:r w:rsidRPr="00AB647F">
              <w:rPr>
                <w:rFonts w:ascii="Times New Roman" w:eastAsia="Times New Roman" w:hAnsi="Times New Roman" w:cs="Times New Roman"/>
                <w:color w:val="000000"/>
                <w:spacing w:val="-4"/>
                <w:kern w:val="0"/>
                <w:sz w:val="24"/>
                <w:szCs w:val="20"/>
                <w14:ligatures w14:val="none"/>
              </w:rPr>
              <w:t xml:space="preserve"> </w:t>
            </w:r>
            <w:r w:rsidRPr="00AB647F">
              <w:rPr>
                <w:rFonts w:ascii="Times New Roman" w:eastAsia="Times New Roman" w:hAnsi="Times New Roman" w:cs="Times New Roman"/>
                <w:color w:val="000000"/>
                <w:kern w:val="0"/>
                <w:sz w:val="24"/>
                <w:szCs w:val="20"/>
                <w14:ligatures w14:val="none"/>
              </w:rPr>
              <w:t>installation</w:t>
            </w:r>
            <w:r w:rsidRPr="00AB647F">
              <w:rPr>
                <w:rFonts w:ascii="Times New Roman" w:eastAsia="Times New Roman" w:hAnsi="Times New Roman" w:cs="Times New Roman"/>
                <w:color w:val="000000"/>
                <w:spacing w:val="-7"/>
                <w:kern w:val="0"/>
                <w:sz w:val="24"/>
                <w:szCs w:val="20"/>
                <w14:ligatures w14:val="none"/>
              </w:rPr>
              <w:t xml:space="preserve"> </w:t>
            </w:r>
            <w:r w:rsidRPr="00AB647F">
              <w:rPr>
                <w:rFonts w:ascii="Times New Roman" w:eastAsia="Times New Roman" w:hAnsi="Times New Roman" w:cs="Times New Roman"/>
                <w:color w:val="000000"/>
                <w:kern w:val="0"/>
                <w:sz w:val="24"/>
                <w:szCs w:val="20"/>
                <w14:ligatures w14:val="none"/>
              </w:rPr>
              <w:t>Safety</w:t>
            </w:r>
            <w:r w:rsidRPr="00AB647F">
              <w:rPr>
                <w:rFonts w:ascii="Times New Roman" w:eastAsia="Times New Roman" w:hAnsi="Times New Roman" w:cs="Times New Roman"/>
                <w:color w:val="000000"/>
                <w:spacing w:val="-3"/>
                <w:kern w:val="0"/>
                <w:sz w:val="24"/>
                <w:szCs w:val="20"/>
                <w14:ligatures w14:val="none"/>
              </w:rPr>
              <w:t xml:space="preserve"> </w:t>
            </w:r>
            <w:r w:rsidRPr="00AB647F">
              <w:rPr>
                <w:rFonts w:ascii="Times New Roman" w:eastAsia="Times New Roman" w:hAnsi="Times New Roman" w:cs="Times New Roman"/>
                <w:color w:val="000000"/>
                <w:kern w:val="0"/>
                <w:sz w:val="24"/>
                <w:szCs w:val="20"/>
                <w14:ligatures w14:val="none"/>
              </w:rPr>
              <w:t>and</w:t>
            </w:r>
            <w:r w:rsidRPr="00AB647F">
              <w:rPr>
                <w:rFonts w:ascii="Times New Roman" w:eastAsia="Times New Roman" w:hAnsi="Times New Roman" w:cs="Times New Roman"/>
                <w:color w:val="000000"/>
                <w:spacing w:val="-57"/>
                <w:kern w:val="0"/>
                <w:sz w:val="24"/>
                <w:szCs w:val="20"/>
                <w14:ligatures w14:val="none"/>
              </w:rPr>
              <w:t xml:space="preserve">                       </w:t>
            </w:r>
            <w:r w:rsidRPr="00AB647F">
              <w:rPr>
                <w:rFonts w:ascii="Times New Roman" w:eastAsia="Times New Roman" w:hAnsi="Times New Roman" w:cs="Times New Roman"/>
                <w:color w:val="000000"/>
                <w:kern w:val="0"/>
                <w:sz w:val="24"/>
                <w:szCs w:val="20"/>
                <w14:ligatures w14:val="none"/>
              </w:rPr>
              <w:t>compliance</w:t>
            </w:r>
          </w:p>
          <w:p w14:paraId="4478A473" w14:textId="77777777" w:rsidR="004A6325" w:rsidRPr="00AB647F" w:rsidRDefault="004A6325">
            <w:pPr>
              <w:numPr>
                <w:ilvl w:val="0"/>
                <w:numId w:val="10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Safety standards and regulations (IEC 61131)</w:t>
            </w:r>
          </w:p>
          <w:p w14:paraId="6349977B" w14:textId="77777777" w:rsidR="004A6325" w:rsidRPr="00AB647F" w:rsidRDefault="004A6325">
            <w:pPr>
              <w:numPr>
                <w:ilvl w:val="0"/>
                <w:numId w:val="10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Potential hazards and risk mitigation</w:t>
            </w:r>
          </w:p>
          <w:p w14:paraId="1945435F" w14:textId="77777777" w:rsidR="004A6325" w:rsidRPr="00AB647F" w:rsidRDefault="004A6325">
            <w:pPr>
              <w:widowControl w:val="0"/>
              <w:numPr>
                <w:ilvl w:val="1"/>
                <w:numId w:val="106"/>
              </w:numPr>
              <w:tabs>
                <w:tab w:val="left" w:pos="499"/>
              </w:tabs>
              <w:autoSpaceDE w:val="0"/>
              <w:autoSpaceDN w:val="0"/>
              <w:spacing w:after="0" w:line="276" w:lineRule="auto"/>
              <w:ind w:right="616"/>
              <w:contextualSpacing/>
              <w:rPr>
                <w:rFonts w:ascii="Times New Roman" w:eastAsia="Times New Roman" w:hAnsi="Times New Roman" w:cs="Times New Roman"/>
                <w:color w:val="000000"/>
                <w:kern w:val="0"/>
                <w:sz w:val="24"/>
                <w:szCs w:val="20"/>
                <w14:ligatures w14:val="none"/>
              </w:rPr>
            </w:pPr>
            <w:r w:rsidRPr="00AB647F">
              <w:rPr>
                <w:rFonts w:ascii="Times New Roman" w:eastAsia="Times New Roman" w:hAnsi="Times New Roman" w:cs="Times New Roman"/>
                <w:color w:val="000000"/>
                <w:kern w:val="0"/>
                <w:sz w:val="24"/>
                <w:szCs w:val="20"/>
                <w14:ligatures w14:val="none"/>
              </w:rPr>
              <w:t>Introduction to PLCs</w:t>
            </w:r>
          </w:p>
          <w:p w14:paraId="11364664" w14:textId="77777777" w:rsidR="004A6325" w:rsidRPr="00AB647F" w:rsidRDefault="004A6325">
            <w:pPr>
              <w:numPr>
                <w:ilvl w:val="0"/>
                <w:numId w:val="108"/>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Terminologies used in PLCs and microcontrollers.</w:t>
            </w:r>
          </w:p>
          <w:p w14:paraId="6A372A9D" w14:textId="77777777" w:rsidR="004A6325" w:rsidRPr="00AB647F" w:rsidRDefault="004A6325">
            <w:pPr>
              <w:numPr>
                <w:ilvl w:val="0"/>
                <w:numId w:val="108"/>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PLC and microcontrollers Architecture</w:t>
            </w:r>
          </w:p>
          <w:p w14:paraId="616AC364" w14:textId="77777777" w:rsidR="004A6325" w:rsidRPr="00AB647F" w:rsidRDefault="004A6325">
            <w:pPr>
              <w:numPr>
                <w:ilvl w:val="0"/>
                <w:numId w:val="108"/>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Power supply unit, </w:t>
            </w:r>
          </w:p>
          <w:p w14:paraId="57D6C4EB" w14:textId="77777777" w:rsidR="004A6325" w:rsidRPr="00AB647F" w:rsidRDefault="004A6325">
            <w:pPr>
              <w:numPr>
                <w:ilvl w:val="0"/>
                <w:numId w:val="108"/>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CPU.</w:t>
            </w:r>
          </w:p>
          <w:p w14:paraId="654D534B" w14:textId="77777777" w:rsidR="004A6325" w:rsidRPr="00AB647F" w:rsidRDefault="004A6325">
            <w:pPr>
              <w:numPr>
                <w:ilvl w:val="0"/>
                <w:numId w:val="108"/>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Applications</w:t>
            </w:r>
          </w:p>
          <w:p w14:paraId="628161F9" w14:textId="77777777" w:rsidR="004A6325" w:rsidRPr="00AB647F" w:rsidRDefault="004A6325">
            <w:pPr>
              <w:numPr>
                <w:ilvl w:val="0"/>
                <w:numId w:val="108"/>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Merits and demerits.</w:t>
            </w:r>
          </w:p>
          <w:p w14:paraId="189885B8" w14:textId="77777777" w:rsidR="004A6325" w:rsidRPr="00AB647F" w:rsidRDefault="004A6325">
            <w:pPr>
              <w:widowControl w:val="0"/>
              <w:numPr>
                <w:ilvl w:val="1"/>
                <w:numId w:val="106"/>
              </w:numPr>
              <w:tabs>
                <w:tab w:val="left" w:pos="499"/>
              </w:tabs>
              <w:autoSpaceDE w:val="0"/>
              <w:autoSpaceDN w:val="0"/>
              <w:spacing w:after="0" w:line="276" w:lineRule="auto"/>
              <w:ind w:right="616"/>
              <w:contextualSpacing/>
              <w:rPr>
                <w:rFonts w:ascii="Times New Roman" w:eastAsia="Times New Roman" w:hAnsi="Times New Roman" w:cs="Times New Roman"/>
                <w:color w:val="000000"/>
                <w:kern w:val="0"/>
                <w:sz w:val="24"/>
                <w:szCs w:val="20"/>
                <w14:ligatures w14:val="none"/>
              </w:rPr>
            </w:pPr>
            <w:r w:rsidRPr="00AB647F">
              <w:rPr>
                <w:rFonts w:ascii="Times New Roman" w:eastAsia="Times New Roman" w:hAnsi="Times New Roman" w:cs="Times New Roman"/>
                <w:color w:val="000000"/>
                <w:kern w:val="0"/>
                <w:sz w:val="24"/>
                <w:szCs w:val="20"/>
                <w14:ligatures w14:val="none"/>
              </w:rPr>
              <w:t>Logic Controller Hardware Selection Considerations</w:t>
            </w:r>
          </w:p>
          <w:p w14:paraId="2E4EABC7" w14:textId="77777777" w:rsidR="004A6325" w:rsidRPr="00AB647F" w:rsidRDefault="004A6325">
            <w:pPr>
              <w:numPr>
                <w:ilvl w:val="0"/>
                <w:numId w:val="10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Processing Power </w:t>
            </w:r>
          </w:p>
          <w:p w14:paraId="1B20B328" w14:textId="77777777" w:rsidR="004A6325" w:rsidRPr="00AB647F" w:rsidRDefault="004A6325">
            <w:pPr>
              <w:numPr>
                <w:ilvl w:val="0"/>
                <w:numId w:val="10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Communication Capabilities </w:t>
            </w:r>
          </w:p>
          <w:p w14:paraId="5085D268" w14:textId="77777777" w:rsidR="004A6325" w:rsidRPr="00AB647F" w:rsidRDefault="004A6325">
            <w:pPr>
              <w:numPr>
                <w:ilvl w:val="0"/>
                <w:numId w:val="10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Environmental Factors </w:t>
            </w:r>
          </w:p>
          <w:p w14:paraId="38E5C78F" w14:textId="77777777" w:rsidR="004A6325" w:rsidRPr="00AB647F" w:rsidRDefault="004A6325">
            <w:pPr>
              <w:numPr>
                <w:ilvl w:val="0"/>
                <w:numId w:val="10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Safety and Reliability </w:t>
            </w:r>
          </w:p>
          <w:p w14:paraId="62258261" w14:textId="77777777" w:rsidR="004A6325" w:rsidRPr="00AB647F" w:rsidRDefault="004A6325">
            <w:pPr>
              <w:numPr>
                <w:ilvl w:val="0"/>
                <w:numId w:val="10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Scalability </w:t>
            </w:r>
          </w:p>
          <w:p w14:paraId="54079D60" w14:textId="77777777" w:rsidR="004A6325" w:rsidRPr="00AB647F" w:rsidRDefault="004A6325">
            <w:pPr>
              <w:numPr>
                <w:ilvl w:val="0"/>
                <w:numId w:val="10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Cost </w:t>
            </w:r>
          </w:p>
          <w:p w14:paraId="432D596C" w14:textId="77777777" w:rsidR="004A6325" w:rsidRPr="00AB647F" w:rsidRDefault="004A6325">
            <w:pPr>
              <w:widowControl w:val="0"/>
              <w:numPr>
                <w:ilvl w:val="1"/>
                <w:numId w:val="106"/>
              </w:numPr>
              <w:tabs>
                <w:tab w:val="left" w:pos="499"/>
              </w:tabs>
              <w:autoSpaceDE w:val="0"/>
              <w:autoSpaceDN w:val="0"/>
              <w:spacing w:after="0" w:line="276" w:lineRule="auto"/>
              <w:ind w:right="616"/>
              <w:contextualSpacing/>
              <w:rPr>
                <w:rFonts w:ascii="Times New Roman" w:eastAsia="Times New Roman" w:hAnsi="Times New Roman" w:cs="Times New Roman"/>
                <w:color w:val="000000"/>
                <w:kern w:val="0"/>
                <w:sz w:val="24"/>
                <w:szCs w:val="20"/>
                <w14:ligatures w14:val="none"/>
              </w:rPr>
            </w:pPr>
            <w:r w:rsidRPr="00AB647F">
              <w:rPr>
                <w:rFonts w:ascii="Times New Roman" w:eastAsia="Times New Roman" w:hAnsi="Times New Roman" w:cs="Times New Roman"/>
                <w:color w:val="000000"/>
                <w:kern w:val="0"/>
                <w:sz w:val="24"/>
                <w:szCs w:val="20"/>
                <w14:ligatures w14:val="none"/>
              </w:rPr>
              <w:t>Logic Controller Mounting Methods</w:t>
            </w:r>
          </w:p>
          <w:p w14:paraId="3DCC4D24" w14:textId="77777777" w:rsidR="004A6325" w:rsidRPr="00AB647F" w:rsidRDefault="004A6325">
            <w:pPr>
              <w:numPr>
                <w:ilvl w:val="0"/>
                <w:numId w:val="11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DIN Rail Mounting</w:t>
            </w:r>
          </w:p>
          <w:p w14:paraId="61B82DCD" w14:textId="77777777" w:rsidR="004A6325" w:rsidRPr="00AB647F" w:rsidRDefault="004A6325">
            <w:pPr>
              <w:numPr>
                <w:ilvl w:val="0"/>
                <w:numId w:val="11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Panel Mounting</w:t>
            </w:r>
          </w:p>
          <w:p w14:paraId="71C1F580" w14:textId="77777777" w:rsidR="004A6325" w:rsidRPr="00AB647F" w:rsidRDefault="004A6325">
            <w:pPr>
              <w:numPr>
                <w:ilvl w:val="0"/>
                <w:numId w:val="11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Rack Mounting</w:t>
            </w:r>
          </w:p>
          <w:p w14:paraId="38F41C26" w14:textId="77777777" w:rsidR="004A6325" w:rsidRPr="00AB647F" w:rsidRDefault="004A6325">
            <w:pPr>
              <w:numPr>
                <w:ilvl w:val="0"/>
                <w:numId w:val="11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Wall Mounting</w:t>
            </w:r>
          </w:p>
          <w:p w14:paraId="07E89FF8" w14:textId="77777777" w:rsidR="004A6325" w:rsidRPr="00AB647F" w:rsidRDefault="004A6325">
            <w:pPr>
              <w:numPr>
                <w:ilvl w:val="0"/>
                <w:numId w:val="11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Portable Enclosure</w:t>
            </w:r>
          </w:p>
          <w:p w14:paraId="024DAF7C" w14:textId="77777777" w:rsidR="004A6325" w:rsidRPr="00AB647F" w:rsidRDefault="004A6325">
            <w:pPr>
              <w:widowControl w:val="0"/>
              <w:numPr>
                <w:ilvl w:val="1"/>
                <w:numId w:val="106"/>
              </w:numPr>
              <w:tabs>
                <w:tab w:val="left" w:pos="499"/>
              </w:tabs>
              <w:autoSpaceDE w:val="0"/>
              <w:autoSpaceDN w:val="0"/>
              <w:spacing w:after="0" w:line="276" w:lineRule="auto"/>
              <w:ind w:right="616"/>
              <w:contextualSpacing/>
              <w:rPr>
                <w:rFonts w:ascii="Times New Roman" w:eastAsia="Times New Roman" w:hAnsi="Times New Roman" w:cs="Times New Roman"/>
                <w:color w:val="000000"/>
                <w:kern w:val="0"/>
                <w:sz w:val="24"/>
                <w:szCs w:val="20"/>
                <w14:ligatures w14:val="none"/>
              </w:rPr>
            </w:pPr>
            <w:r w:rsidRPr="00AB647F">
              <w:rPr>
                <w:rFonts w:ascii="Times New Roman" w:eastAsia="Times New Roman" w:hAnsi="Times New Roman" w:cs="Times New Roman"/>
                <w:color w:val="000000"/>
                <w:kern w:val="0"/>
                <w:sz w:val="24"/>
                <w:szCs w:val="20"/>
                <w14:ligatures w14:val="none"/>
              </w:rPr>
              <w:t>Power Supply Connection for Logic Controllers:</w:t>
            </w:r>
          </w:p>
          <w:p w14:paraId="7951D8F9" w14:textId="77777777" w:rsidR="004A6325" w:rsidRPr="00AB647F" w:rsidRDefault="004A6325">
            <w:pPr>
              <w:numPr>
                <w:ilvl w:val="0"/>
                <w:numId w:val="11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AC (alternating current)</w:t>
            </w:r>
          </w:p>
          <w:p w14:paraId="53FDB9C0" w14:textId="77777777" w:rsidR="004A6325" w:rsidRPr="00AB647F" w:rsidRDefault="004A6325">
            <w:pPr>
              <w:numPr>
                <w:ilvl w:val="0"/>
                <w:numId w:val="11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DC (direct current)</w:t>
            </w:r>
          </w:p>
          <w:p w14:paraId="47CBDDE1" w14:textId="77777777" w:rsidR="004A6325" w:rsidRPr="00AB647F" w:rsidRDefault="004A6325">
            <w:pPr>
              <w:widowControl w:val="0"/>
              <w:numPr>
                <w:ilvl w:val="1"/>
                <w:numId w:val="106"/>
              </w:numPr>
              <w:tabs>
                <w:tab w:val="left" w:pos="499"/>
              </w:tabs>
              <w:autoSpaceDE w:val="0"/>
              <w:autoSpaceDN w:val="0"/>
              <w:spacing w:after="0" w:line="276" w:lineRule="auto"/>
              <w:ind w:right="616"/>
              <w:contextualSpacing/>
              <w:rPr>
                <w:rFonts w:ascii="Times New Roman" w:eastAsia="Times New Roman" w:hAnsi="Times New Roman" w:cs="Times New Roman"/>
                <w:color w:val="000000"/>
                <w:kern w:val="0"/>
                <w:sz w:val="24"/>
                <w:szCs w:val="20"/>
                <w14:ligatures w14:val="none"/>
              </w:rPr>
            </w:pPr>
            <w:r w:rsidRPr="00AB647F">
              <w:rPr>
                <w:rFonts w:ascii="Times New Roman" w:eastAsia="Times New Roman" w:hAnsi="Times New Roman" w:cs="Times New Roman"/>
                <w:color w:val="000000"/>
                <w:kern w:val="0"/>
                <w:sz w:val="24"/>
                <w:szCs w:val="20"/>
                <w14:ligatures w14:val="none"/>
              </w:rPr>
              <w:t>Types of Logic Controller Hardware I/O Modules</w:t>
            </w:r>
          </w:p>
          <w:p w14:paraId="730BE67D" w14:textId="77777777" w:rsidR="004A6325" w:rsidRPr="00AB647F" w:rsidRDefault="004A6325">
            <w:pPr>
              <w:numPr>
                <w:ilvl w:val="0"/>
                <w:numId w:val="11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Digital I/O modules</w:t>
            </w:r>
          </w:p>
          <w:p w14:paraId="2A963CE0" w14:textId="77777777" w:rsidR="004A6325" w:rsidRPr="00AB647F" w:rsidRDefault="004A6325">
            <w:pPr>
              <w:numPr>
                <w:ilvl w:val="0"/>
                <w:numId w:val="11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Analog I/O modules </w:t>
            </w:r>
          </w:p>
          <w:p w14:paraId="60AA33C4" w14:textId="77777777" w:rsidR="004A6325" w:rsidRPr="00AB647F" w:rsidRDefault="004A6325">
            <w:pPr>
              <w:numPr>
                <w:ilvl w:val="0"/>
                <w:numId w:val="11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Specialized I/O modules</w:t>
            </w:r>
          </w:p>
          <w:p w14:paraId="7C90D099" w14:textId="77777777" w:rsidR="004A6325" w:rsidRPr="00AB647F" w:rsidRDefault="004A6325">
            <w:pPr>
              <w:widowControl w:val="0"/>
              <w:numPr>
                <w:ilvl w:val="1"/>
                <w:numId w:val="106"/>
              </w:numPr>
              <w:tabs>
                <w:tab w:val="left" w:pos="499"/>
              </w:tabs>
              <w:autoSpaceDE w:val="0"/>
              <w:autoSpaceDN w:val="0"/>
              <w:spacing w:after="0" w:line="276" w:lineRule="auto"/>
              <w:ind w:right="616"/>
              <w:contextualSpacing/>
              <w:rPr>
                <w:rFonts w:ascii="Times New Roman" w:eastAsia="Times New Roman" w:hAnsi="Times New Roman" w:cs="Times New Roman"/>
                <w:color w:val="000000"/>
                <w:kern w:val="0"/>
                <w:sz w:val="24"/>
                <w:szCs w:val="20"/>
                <w14:ligatures w14:val="none"/>
              </w:rPr>
            </w:pPr>
            <w:r w:rsidRPr="00AB647F">
              <w:rPr>
                <w:rFonts w:ascii="Times New Roman" w:eastAsia="Times New Roman" w:hAnsi="Times New Roman" w:cs="Times New Roman"/>
                <w:color w:val="000000"/>
                <w:kern w:val="0"/>
                <w:sz w:val="24"/>
                <w:szCs w:val="20"/>
                <w14:ligatures w14:val="none"/>
              </w:rPr>
              <w:t>I/O Module Selection Considerations</w:t>
            </w:r>
          </w:p>
          <w:p w14:paraId="5A9F7B16" w14:textId="77777777" w:rsidR="004A6325" w:rsidRPr="00AB647F" w:rsidRDefault="004A6325">
            <w:pPr>
              <w:numPr>
                <w:ilvl w:val="0"/>
                <w:numId w:val="11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I/O type</w:t>
            </w:r>
          </w:p>
          <w:p w14:paraId="3341DE6C" w14:textId="77777777" w:rsidR="004A6325" w:rsidRPr="00AB647F" w:rsidRDefault="004A6325">
            <w:pPr>
              <w:numPr>
                <w:ilvl w:val="0"/>
                <w:numId w:val="11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Number of channels</w:t>
            </w:r>
          </w:p>
          <w:p w14:paraId="00FEB080" w14:textId="77777777" w:rsidR="004A6325" w:rsidRPr="00AB647F" w:rsidRDefault="004A6325">
            <w:pPr>
              <w:numPr>
                <w:ilvl w:val="0"/>
                <w:numId w:val="11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Signal range</w:t>
            </w:r>
          </w:p>
          <w:p w14:paraId="45C5DB1E" w14:textId="77777777" w:rsidR="004A6325" w:rsidRPr="00AB647F" w:rsidRDefault="004A6325">
            <w:pPr>
              <w:numPr>
                <w:ilvl w:val="0"/>
                <w:numId w:val="11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Compatibility</w:t>
            </w:r>
          </w:p>
          <w:p w14:paraId="5273E5B7" w14:textId="77777777" w:rsidR="004A6325" w:rsidRPr="00AB647F" w:rsidRDefault="004A6325">
            <w:pPr>
              <w:widowControl w:val="0"/>
              <w:numPr>
                <w:ilvl w:val="1"/>
                <w:numId w:val="106"/>
              </w:numPr>
              <w:tabs>
                <w:tab w:val="left" w:pos="499"/>
              </w:tabs>
              <w:autoSpaceDE w:val="0"/>
              <w:autoSpaceDN w:val="0"/>
              <w:spacing w:after="0" w:line="276" w:lineRule="auto"/>
              <w:ind w:right="616"/>
              <w:contextualSpacing/>
              <w:rPr>
                <w:rFonts w:ascii="Times New Roman" w:eastAsia="Times New Roman" w:hAnsi="Times New Roman" w:cs="Times New Roman"/>
                <w:color w:val="000000"/>
                <w:kern w:val="0"/>
                <w:sz w:val="24"/>
                <w:szCs w:val="20"/>
                <w14:ligatures w14:val="none"/>
              </w:rPr>
            </w:pPr>
            <w:r w:rsidRPr="00AB647F">
              <w:rPr>
                <w:rFonts w:ascii="Times New Roman" w:eastAsia="Times New Roman" w:hAnsi="Times New Roman" w:cs="Times New Roman"/>
                <w:color w:val="000000"/>
                <w:kern w:val="0"/>
                <w:sz w:val="24"/>
                <w:szCs w:val="20"/>
                <w14:ligatures w14:val="none"/>
              </w:rPr>
              <w:t>Logic controller hardware installation</w:t>
            </w:r>
          </w:p>
          <w:p w14:paraId="43407E4A" w14:textId="77777777" w:rsidR="004A6325" w:rsidRPr="00AB647F" w:rsidRDefault="004A6325">
            <w:pPr>
              <w:numPr>
                <w:ilvl w:val="0"/>
                <w:numId w:val="11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Hardware installation specifications</w:t>
            </w:r>
          </w:p>
          <w:p w14:paraId="1C39AA70" w14:textId="77777777" w:rsidR="004A6325" w:rsidRPr="00AB647F" w:rsidRDefault="004A6325">
            <w:pPr>
              <w:numPr>
                <w:ilvl w:val="0"/>
                <w:numId w:val="11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System design drawings</w:t>
            </w:r>
          </w:p>
          <w:p w14:paraId="6B4C3E16" w14:textId="77777777" w:rsidR="004A6325" w:rsidRPr="00AB647F" w:rsidRDefault="004A6325">
            <w:pPr>
              <w:numPr>
                <w:ilvl w:val="0"/>
                <w:numId w:val="11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Equipment installation manuals</w:t>
            </w:r>
          </w:p>
          <w:p w14:paraId="66F6C30F" w14:textId="77777777" w:rsidR="004A6325" w:rsidRPr="00AB647F" w:rsidRDefault="004A6325">
            <w:pPr>
              <w:numPr>
                <w:ilvl w:val="0"/>
                <w:numId w:val="11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Mounting enclosures and equipment</w:t>
            </w:r>
          </w:p>
          <w:p w14:paraId="23A5F409" w14:textId="77777777" w:rsidR="004A6325" w:rsidRPr="00AB647F" w:rsidRDefault="004A6325">
            <w:pPr>
              <w:widowControl w:val="0"/>
              <w:numPr>
                <w:ilvl w:val="1"/>
                <w:numId w:val="106"/>
              </w:numPr>
              <w:tabs>
                <w:tab w:val="left" w:pos="499"/>
              </w:tabs>
              <w:autoSpaceDE w:val="0"/>
              <w:autoSpaceDN w:val="0"/>
              <w:spacing w:after="0" w:line="276" w:lineRule="auto"/>
              <w:ind w:right="616"/>
              <w:contextualSpacing/>
              <w:rPr>
                <w:rFonts w:ascii="Times New Roman" w:eastAsia="Times New Roman" w:hAnsi="Times New Roman" w:cs="Times New Roman"/>
                <w:color w:val="000000"/>
                <w:kern w:val="0"/>
                <w:sz w:val="24"/>
                <w:szCs w:val="20"/>
                <w14:ligatures w14:val="none"/>
              </w:rPr>
            </w:pPr>
            <w:r w:rsidRPr="00AB647F">
              <w:rPr>
                <w:rFonts w:ascii="Times New Roman" w:eastAsia="Times New Roman" w:hAnsi="Times New Roman" w:cs="Times New Roman"/>
                <w:color w:val="000000"/>
                <w:kern w:val="0"/>
                <w:sz w:val="24"/>
                <w:szCs w:val="20"/>
                <w14:ligatures w14:val="none"/>
              </w:rPr>
              <w:t>Logic controller hardware termination</w:t>
            </w:r>
          </w:p>
          <w:p w14:paraId="308FD217" w14:textId="77777777" w:rsidR="004A6325" w:rsidRPr="00AB647F" w:rsidRDefault="004A6325">
            <w:pPr>
              <w:numPr>
                <w:ilvl w:val="0"/>
                <w:numId w:val="11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Laying of trunking and conduits </w:t>
            </w:r>
          </w:p>
          <w:p w14:paraId="187B8783" w14:textId="77777777" w:rsidR="004A6325" w:rsidRPr="00AB647F" w:rsidRDefault="004A6325">
            <w:pPr>
              <w:numPr>
                <w:ilvl w:val="0"/>
                <w:numId w:val="11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Cable routing</w:t>
            </w:r>
          </w:p>
          <w:p w14:paraId="560A672F" w14:textId="77777777" w:rsidR="004A6325" w:rsidRPr="00AB647F" w:rsidRDefault="004A6325">
            <w:pPr>
              <w:numPr>
                <w:ilvl w:val="0"/>
                <w:numId w:val="11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Wiring selection</w:t>
            </w:r>
          </w:p>
          <w:p w14:paraId="6825518F" w14:textId="77777777" w:rsidR="004A6325" w:rsidRPr="00AB647F" w:rsidRDefault="004A6325">
            <w:pPr>
              <w:numPr>
                <w:ilvl w:val="0"/>
                <w:numId w:val="11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Wiring compliance to regulation</w:t>
            </w:r>
          </w:p>
          <w:p w14:paraId="7AB6D2D5" w14:textId="77777777" w:rsidR="004A6325" w:rsidRPr="00AB647F" w:rsidRDefault="004A6325">
            <w:pPr>
              <w:numPr>
                <w:ilvl w:val="0"/>
                <w:numId w:val="11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Power supply wiring and termination</w:t>
            </w:r>
          </w:p>
          <w:p w14:paraId="52C32732" w14:textId="77777777" w:rsidR="004A6325" w:rsidRPr="00AB647F" w:rsidRDefault="004A6325">
            <w:pPr>
              <w:numPr>
                <w:ilvl w:val="0"/>
                <w:numId w:val="11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I/O modules wiring and termination</w:t>
            </w:r>
          </w:p>
          <w:p w14:paraId="23C37FB5" w14:textId="77777777" w:rsidR="004A6325" w:rsidRPr="00AB647F" w:rsidRDefault="004A6325">
            <w:pPr>
              <w:widowControl w:val="0"/>
              <w:numPr>
                <w:ilvl w:val="1"/>
                <w:numId w:val="106"/>
              </w:numPr>
              <w:tabs>
                <w:tab w:val="left" w:pos="499"/>
              </w:tabs>
              <w:autoSpaceDE w:val="0"/>
              <w:autoSpaceDN w:val="0"/>
              <w:spacing w:after="0" w:line="276" w:lineRule="auto"/>
              <w:ind w:right="616"/>
              <w:contextualSpacing/>
              <w:rPr>
                <w:rFonts w:ascii="Times New Roman" w:eastAsia="Times New Roman" w:hAnsi="Times New Roman" w:cs="Times New Roman"/>
                <w:color w:val="000000"/>
                <w:kern w:val="0"/>
                <w:sz w:val="24"/>
                <w:szCs w:val="20"/>
                <w14:ligatures w14:val="none"/>
              </w:rPr>
            </w:pPr>
            <w:r w:rsidRPr="00AB647F">
              <w:rPr>
                <w:rFonts w:ascii="Times New Roman" w:eastAsia="Times New Roman" w:hAnsi="Times New Roman" w:cs="Times New Roman"/>
                <w:color w:val="000000"/>
                <w:kern w:val="0"/>
                <w:sz w:val="24"/>
                <w:szCs w:val="20"/>
                <w14:ligatures w14:val="none"/>
              </w:rPr>
              <w:t>Logic Controller Hardware Configuration:</w:t>
            </w:r>
          </w:p>
          <w:p w14:paraId="1E0714BA" w14:textId="77777777" w:rsidR="004A6325" w:rsidRPr="00AB647F" w:rsidRDefault="004A6325">
            <w:pPr>
              <w:numPr>
                <w:ilvl w:val="0"/>
                <w:numId w:val="11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Communication settings</w:t>
            </w:r>
          </w:p>
          <w:p w14:paraId="10B2F279" w14:textId="77777777" w:rsidR="004A6325" w:rsidRPr="00AB647F" w:rsidRDefault="004A6325">
            <w:pPr>
              <w:numPr>
                <w:ilvl w:val="0"/>
                <w:numId w:val="11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I/O assignments</w:t>
            </w:r>
          </w:p>
          <w:p w14:paraId="3C0CC9B3" w14:textId="77777777" w:rsidR="004A6325" w:rsidRPr="00AB647F" w:rsidRDefault="004A6325">
            <w:pPr>
              <w:numPr>
                <w:ilvl w:val="0"/>
                <w:numId w:val="11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Control program</w:t>
            </w:r>
          </w:p>
          <w:p w14:paraId="51A2A547" w14:textId="77777777" w:rsidR="004A6325" w:rsidRPr="00AB647F" w:rsidRDefault="004A6325">
            <w:pPr>
              <w:numPr>
                <w:ilvl w:val="0"/>
                <w:numId w:val="11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Parameters</w:t>
            </w:r>
          </w:p>
          <w:p w14:paraId="67AB790C" w14:textId="77777777" w:rsidR="004A6325" w:rsidRPr="00AB647F" w:rsidRDefault="004A6325">
            <w:pPr>
              <w:widowControl w:val="0"/>
              <w:numPr>
                <w:ilvl w:val="1"/>
                <w:numId w:val="106"/>
              </w:numPr>
              <w:tabs>
                <w:tab w:val="left" w:pos="499"/>
              </w:tabs>
              <w:autoSpaceDE w:val="0"/>
              <w:autoSpaceDN w:val="0"/>
              <w:spacing w:after="0" w:line="276" w:lineRule="auto"/>
              <w:ind w:right="616"/>
              <w:contextualSpacing/>
              <w:rPr>
                <w:rFonts w:ascii="Times New Roman" w:eastAsia="Times New Roman" w:hAnsi="Times New Roman" w:cs="Times New Roman"/>
                <w:color w:val="000000"/>
                <w:kern w:val="0"/>
                <w:sz w:val="24"/>
                <w:szCs w:val="20"/>
                <w14:ligatures w14:val="none"/>
              </w:rPr>
            </w:pPr>
            <w:r w:rsidRPr="00AB647F">
              <w:rPr>
                <w:rFonts w:ascii="Times New Roman" w:eastAsia="Times New Roman" w:hAnsi="Times New Roman" w:cs="Times New Roman"/>
                <w:color w:val="000000"/>
                <w:kern w:val="0"/>
                <w:sz w:val="24"/>
                <w:szCs w:val="20"/>
                <w14:ligatures w14:val="none"/>
              </w:rPr>
              <w:t>Logic Controller Hardware Testing:</w:t>
            </w:r>
          </w:p>
          <w:p w14:paraId="384F9C8C" w14:textId="77777777" w:rsidR="004A6325" w:rsidRPr="00AB647F" w:rsidRDefault="004A6325">
            <w:pPr>
              <w:numPr>
                <w:ilvl w:val="0"/>
                <w:numId w:val="11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Hardware diagnostics</w:t>
            </w:r>
          </w:p>
          <w:p w14:paraId="613582DF" w14:textId="77777777" w:rsidR="004A6325" w:rsidRPr="00AB647F" w:rsidRDefault="004A6325">
            <w:pPr>
              <w:numPr>
                <w:ilvl w:val="0"/>
                <w:numId w:val="11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I/O module testing</w:t>
            </w:r>
          </w:p>
          <w:p w14:paraId="5CEA80F3" w14:textId="77777777" w:rsidR="004A6325" w:rsidRPr="00AB647F" w:rsidRDefault="004A6325">
            <w:pPr>
              <w:numPr>
                <w:ilvl w:val="0"/>
                <w:numId w:val="117"/>
              </w:numPr>
              <w:spacing w:after="0" w:line="240" w:lineRule="auto"/>
              <w:contextualSpacing/>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color w:val="000000"/>
                <w:kern w:val="28"/>
                <w:sz w:val="24"/>
                <w:szCs w:val="24"/>
                <w:lang w:val="en-GB"/>
                <w14:ligatures w14:val="none"/>
              </w:rPr>
              <w:t>Communication testing</w:t>
            </w:r>
          </w:p>
        </w:tc>
        <w:tc>
          <w:tcPr>
            <w:tcW w:w="1217" w:type="pct"/>
            <w:tcBorders>
              <w:top w:val="single" w:sz="4" w:space="0" w:color="auto"/>
              <w:left w:val="single" w:sz="4" w:space="0" w:color="auto"/>
              <w:bottom w:val="single" w:sz="4" w:space="0" w:color="auto"/>
              <w:right w:val="single" w:sz="4" w:space="0" w:color="auto"/>
            </w:tcBorders>
          </w:tcPr>
          <w:p w14:paraId="2B61BF3F" w14:textId="77777777" w:rsidR="004A6325" w:rsidRPr="00AB647F" w:rsidRDefault="004A6325">
            <w:pPr>
              <w:numPr>
                <w:ilvl w:val="0"/>
                <w:numId w:val="139"/>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Written Assessment</w:t>
            </w:r>
          </w:p>
          <w:p w14:paraId="5FF2ACFA" w14:textId="77777777" w:rsidR="004A6325" w:rsidRPr="00AB647F" w:rsidRDefault="004A6325">
            <w:pPr>
              <w:numPr>
                <w:ilvl w:val="0"/>
                <w:numId w:val="139"/>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Oral Questioning </w:t>
            </w:r>
          </w:p>
          <w:p w14:paraId="7BE2CB88" w14:textId="77777777" w:rsidR="004A6325" w:rsidRPr="00AB647F" w:rsidRDefault="004A6325">
            <w:pPr>
              <w:numPr>
                <w:ilvl w:val="0"/>
                <w:numId w:val="139"/>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Assessment</w:t>
            </w:r>
          </w:p>
          <w:p w14:paraId="46A72302" w14:textId="77777777" w:rsidR="004A6325" w:rsidRPr="00AB647F" w:rsidRDefault="004A6325">
            <w:pPr>
              <w:numPr>
                <w:ilvl w:val="0"/>
                <w:numId w:val="139"/>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Project</w:t>
            </w:r>
          </w:p>
          <w:p w14:paraId="14F6CE48" w14:textId="77777777" w:rsidR="004A6325" w:rsidRPr="00AB647F" w:rsidRDefault="004A6325">
            <w:pPr>
              <w:numPr>
                <w:ilvl w:val="0"/>
                <w:numId w:val="139"/>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Third party report</w:t>
            </w:r>
          </w:p>
          <w:p w14:paraId="5B546FBB" w14:textId="77777777" w:rsidR="004A6325" w:rsidRPr="00AB647F" w:rsidRDefault="004A6325">
            <w:pPr>
              <w:numPr>
                <w:ilvl w:val="0"/>
                <w:numId w:val="139"/>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Portfolio of evidence</w:t>
            </w:r>
          </w:p>
          <w:p w14:paraId="514F2F07" w14:textId="77777777" w:rsidR="004A6325" w:rsidRPr="00AB647F" w:rsidRDefault="004A6325" w:rsidP="006218ED">
            <w:pPr>
              <w:spacing w:after="0" w:line="240" w:lineRule="auto"/>
              <w:ind w:left="720"/>
              <w:contextualSpacing/>
              <w:rPr>
                <w:rFonts w:ascii="Times New Roman" w:eastAsia="Times New Roman" w:hAnsi="Times New Roman" w:cs="Times New Roman"/>
                <w:kern w:val="28"/>
                <w:sz w:val="24"/>
                <w:szCs w:val="24"/>
              </w:rPr>
            </w:pPr>
          </w:p>
          <w:p w14:paraId="65CBEE11" w14:textId="77777777" w:rsidR="004A6325" w:rsidRPr="00AB647F" w:rsidRDefault="004A6325" w:rsidP="006218ED">
            <w:pPr>
              <w:spacing w:after="120" w:line="240" w:lineRule="auto"/>
              <w:rPr>
                <w:rFonts w:ascii="Times New Roman" w:eastAsia="Times New Roman" w:hAnsi="Times New Roman" w:cs="Times New Roman"/>
                <w:color w:val="000000"/>
                <w:kern w:val="28"/>
                <w:sz w:val="24"/>
                <w:szCs w:val="24"/>
                <w14:ligatures w14:val="none"/>
              </w:rPr>
            </w:pPr>
          </w:p>
          <w:p w14:paraId="5B78E9CD" w14:textId="77777777" w:rsidR="004A6325" w:rsidRPr="00AB647F" w:rsidRDefault="004A6325" w:rsidP="006218ED">
            <w:pPr>
              <w:spacing w:after="120" w:line="240" w:lineRule="auto"/>
              <w:rPr>
                <w:rFonts w:ascii="Times New Roman" w:eastAsia="Times New Roman" w:hAnsi="Times New Roman" w:cs="Times New Roman"/>
                <w:color w:val="000000"/>
                <w:kern w:val="28"/>
                <w:sz w:val="24"/>
                <w:szCs w:val="24"/>
                <w14:ligatures w14:val="none"/>
              </w:rPr>
            </w:pPr>
          </w:p>
          <w:p w14:paraId="48AE3F54" w14:textId="77777777" w:rsidR="004A6325" w:rsidRPr="00AB647F" w:rsidRDefault="004A6325" w:rsidP="006218ED">
            <w:pPr>
              <w:spacing w:after="120" w:line="240" w:lineRule="auto"/>
              <w:rPr>
                <w:rFonts w:ascii="Times New Roman" w:eastAsia="Times New Roman" w:hAnsi="Times New Roman" w:cs="Times New Roman"/>
                <w:color w:val="000000"/>
                <w:kern w:val="28"/>
                <w:sz w:val="24"/>
                <w:szCs w:val="24"/>
                <w14:ligatures w14:val="none"/>
              </w:rPr>
            </w:pPr>
          </w:p>
          <w:p w14:paraId="5FC05BE5" w14:textId="77777777" w:rsidR="004A6325" w:rsidRPr="00AB647F" w:rsidRDefault="004A6325" w:rsidP="006218ED">
            <w:pPr>
              <w:spacing w:after="120" w:line="240" w:lineRule="auto"/>
              <w:rPr>
                <w:rFonts w:ascii="Times New Roman" w:eastAsia="Times New Roman" w:hAnsi="Times New Roman" w:cs="Times New Roman"/>
                <w:color w:val="000000"/>
                <w:kern w:val="28"/>
                <w:sz w:val="24"/>
                <w:szCs w:val="24"/>
                <w14:ligatures w14:val="none"/>
              </w:rPr>
            </w:pPr>
          </w:p>
          <w:p w14:paraId="71924CFC" w14:textId="77777777" w:rsidR="004A6325" w:rsidRPr="00AB647F" w:rsidRDefault="004A6325" w:rsidP="006218ED">
            <w:pPr>
              <w:spacing w:after="120" w:line="240" w:lineRule="auto"/>
              <w:rPr>
                <w:rFonts w:ascii="Times New Roman" w:eastAsia="Times New Roman" w:hAnsi="Times New Roman" w:cs="Times New Roman"/>
                <w:color w:val="000000"/>
                <w:kern w:val="28"/>
                <w:sz w:val="24"/>
                <w:szCs w:val="24"/>
                <w14:ligatures w14:val="none"/>
              </w:rPr>
            </w:pPr>
          </w:p>
        </w:tc>
      </w:tr>
      <w:tr w:rsidR="004A6325" w:rsidRPr="00AB647F" w14:paraId="21107FCC" w14:textId="77777777" w:rsidTr="006218ED">
        <w:trPr>
          <w:trHeight w:val="416"/>
        </w:trPr>
        <w:tc>
          <w:tcPr>
            <w:tcW w:w="1261" w:type="pct"/>
            <w:tcBorders>
              <w:top w:val="single" w:sz="4" w:space="0" w:color="auto"/>
              <w:left w:val="single" w:sz="4" w:space="0" w:color="auto"/>
              <w:bottom w:val="single" w:sz="4" w:space="0" w:color="auto"/>
              <w:right w:val="single" w:sz="4" w:space="0" w:color="auto"/>
            </w:tcBorders>
            <w:hideMark/>
          </w:tcPr>
          <w:p w14:paraId="660AAB91" w14:textId="77777777" w:rsidR="004A6325" w:rsidRPr="00AB647F" w:rsidRDefault="004A6325">
            <w:pPr>
              <w:numPr>
                <w:ilvl w:val="0"/>
                <w:numId w:val="97"/>
              </w:numPr>
              <w:spacing w:after="0" w:line="240" w:lineRule="auto"/>
              <w:contextualSpacing/>
              <w:rPr>
                <w:rFonts w:ascii="Times New Roman" w:eastAsia="Times New Roman" w:hAnsi="Times New Roman" w:cs="Times New Roman"/>
                <w:bCs/>
                <w:color w:val="000000"/>
                <w:kern w:val="0"/>
                <w:sz w:val="24"/>
                <w:szCs w:val="24"/>
                <w:lang w:val="en-GB"/>
                <w14:ligatures w14:val="none"/>
              </w:rPr>
            </w:pPr>
            <w:r w:rsidRPr="00AB647F">
              <w:rPr>
                <w:rFonts w:ascii="Times New Roman" w:eastAsia="Times New Roman" w:hAnsi="Times New Roman" w:cs="Times New Roman"/>
                <w:bCs/>
                <w:color w:val="000000"/>
                <w:kern w:val="0"/>
                <w:sz w:val="24"/>
                <w:szCs w:val="24"/>
                <w:lang w:val="en-GB"/>
                <w14:ligatures w14:val="none"/>
              </w:rPr>
              <w:t>Interface logic controller hardware</w:t>
            </w:r>
          </w:p>
        </w:tc>
        <w:tc>
          <w:tcPr>
            <w:tcW w:w="2522" w:type="pct"/>
            <w:tcBorders>
              <w:top w:val="single" w:sz="4" w:space="0" w:color="auto"/>
              <w:left w:val="single" w:sz="4" w:space="0" w:color="auto"/>
              <w:bottom w:val="single" w:sz="4" w:space="0" w:color="auto"/>
              <w:right w:val="single" w:sz="4" w:space="0" w:color="auto"/>
            </w:tcBorders>
          </w:tcPr>
          <w:p w14:paraId="4264C0ED" w14:textId="77777777" w:rsidR="004A6325" w:rsidRPr="00AB647F" w:rsidRDefault="004A6325">
            <w:pPr>
              <w:numPr>
                <w:ilvl w:val="1"/>
                <w:numId w:val="118"/>
              </w:numPr>
              <w:spacing w:after="120" w:line="240" w:lineRule="auto"/>
              <w:contextualSpacing/>
              <w:rPr>
                <w:rFonts w:ascii="Times New Roman" w:eastAsia="Calibri" w:hAnsi="Times New Roman" w:cs="Times New Roman"/>
                <w:color w:val="000000"/>
                <w:kern w:val="28"/>
                <w:sz w:val="24"/>
                <w:szCs w:val="24"/>
                <w14:ligatures w14:val="none"/>
              </w:rPr>
            </w:pPr>
            <w:r w:rsidRPr="00AB647F">
              <w:rPr>
                <w:rFonts w:ascii="Times New Roman" w:eastAsia="Calibri" w:hAnsi="Times New Roman" w:cs="Times New Roman"/>
                <w:color w:val="000000"/>
                <w:kern w:val="28"/>
                <w:sz w:val="24"/>
                <w:szCs w:val="24"/>
                <w14:ligatures w14:val="none"/>
              </w:rPr>
              <w:t>Logic Controller Hardware I/O Module Selection Factors</w:t>
            </w:r>
          </w:p>
          <w:p w14:paraId="2E4A297A" w14:textId="77777777" w:rsidR="004A6325" w:rsidRPr="00AB647F" w:rsidRDefault="004A6325">
            <w:pPr>
              <w:numPr>
                <w:ilvl w:val="0"/>
                <w:numId w:val="11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I/O type</w:t>
            </w:r>
          </w:p>
          <w:p w14:paraId="6E25FDF1" w14:textId="77777777" w:rsidR="004A6325" w:rsidRPr="00AB647F" w:rsidRDefault="004A6325">
            <w:pPr>
              <w:numPr>
                <w:ilvl w:val="0"/>
                <w:numId w:val="11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Number of channels</w:t>
            </w:r>
          </w:p>
          <w:p w14:paraId="428BF179" w14:textId="77777777" w:rsidR="004A6325" w:rsidRPr="00AB647F" w:rsidRDefault="004A6325">
            <w:pPr>
              <w:numPr>
                <w:ilvl w:val="0"/>
                <w:numId w:val="11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Signal range</w:t>
            </w:r>
          </w:p>
          <w:p w14:paraId="0DBB9098" w14:textId="77777777" w:rsidR="004A6325" w:rsidRPr="00AB647F" w:rsidRDefault="004A6325">
            <w:pPr>
              <w:numPr>
                <w:ilvl w:val="0"/>
                <w:numId w:val="11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Accuracy</w:t>
            </w:r>
          </w:p>
          <w:p w14:paraId="6FA6BE54" w14:textId="77777777" w:rsidR="004A6325" w:rsidRPr="00AB647F" w:rsidRDefault="004A6325">
            <w:pPr>
              <w:numPr>
                <w:ilvl w:val="0"/>
                <w:numId w:val="11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Isolation</w:t>
            </w:r>
          </w:p>
          <w:p w14:paraId="6AE095AC" w14:textId="77777777" w:rsidR="004A6325" w:rsidRPr="00AB647F" w:rsidRDefault="004A6325">
            <w:pPr>
              <w:numPr>
                <w:ilvl w:val="0"/>
                <w:numId w:val="11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Environmental conditions</w:t>
            </w:r>
          </w:p>
          <w:p w14:paraId="44DADCBF" w14:textId="77777777" w:rsidR="004A6325" w:rsidRPr="00AB647F" w:rsidRDefault="004A6325">
            <w:pPr>
              <w:numPr>
                <w:ilvl w:val="0"/>
                <w:numId w:val="11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Compatibility</w:t>
            </w:r>
          </w:p>
          <w:p w14:paraId="1B536F92" w14:textId="77777777" w:rsidR="004A6325" w:rsidRPr="00AB647F" w:rsidRDefault="004A6325">
            <w:pPr>
              <w:numPr>
                <w:ilvl w:val="1"/>
                <w:numId w:val="118"/>
              </w:numPr>
              <w:spacing w:after="120" w:line="240" w:lineRule="auto"/>
              <w:contextualSpacing/>
              <w:rPr>
                <w:rFonts w:ascii="Times New Roman" w:eastAsia="Calibri" w:hAnsi="Times New Roman" w:cs="Times New Roman"/>
                <w:color w:val="000000"/>
                <w:kern w:val="28"/>
                <w:sz w:val="24"/>
                <w:szCs w:val="24"/>
                <w14:ligatures w14:val="none"/>
              </w:rPr>
            </w:pPr>
            <w:r w:rsidRPr="00AB647F">
              <w:rPr>
                <w:rFonts w:ascii="Times New Roman" w:eastAsia="Calibri" w:hAnsi="Times New Roman" w:cs="Times New Roman"/>
                <w:color w:val="000000"/>
                <w:kern w:val="28"/>
                <w:sz w:val="24"/>
                <w:szCs w:val="24"/>
                <w14:ligatures w14:val="none"/>
              </w:rPr>
              <w:t>Logic Controller Hardware Input Devices</w:t>
            </w:r>
          </w:p>
          <w:p w14:paraId="6AEBE1E5" w14:textId="77777777" w:rsidR="004A6325" w:rsidRPr="00AB647F" w:rsidRDefault="004A6325">
            <w:pPr>
              <w:numPr>
                <w:ilvl w:val="0"/>
                <w:numId w:val="12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Sensors</w:t>
            </w:r>
          </w:p>
          <w:p w14:paraId="7645EE52" w14:textId="77777777" w:rsidR="004A6325" w:rsidRPr="00AB647F" w:rsidRDefault="004A6325">
            <w:pPr>
              <w:numPr>
                <w:ilvl w:val="0"/>
                <w:numId w:val="12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Switches</w:t>
            </w:r>
          </w:p>
          <w:p w14:paraId="73D4C1C9" w14:textId="77777777" w:rsidR="004A6325" w:rsidRPr="00AB647F" w:rsidRDefault="004A6325">
            <w:pPr>
              <w:numPr>
                <w:ilvl w:val="0"/>
                <w:numId w:val="12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Encoders</w:t>
            </w:r>
          </w:p>
          <w:p w14:paraId="441B41EB" w14:textId="77777777" w:rsidR="004A6325" w:rsidRPr="00AB647F" w:rsidRDefault="004A6325">
            <w:pPr>
              <w:numPr>
                <w:ilvl w:val="0"/>
                <w:numId w:val="12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Analog input cards</w:t>
            </w:r>
          </w:p>
          <w:p w14:paraId="64BC9EA0" w14:textId="77777777" w:rsidR="004A6325" w:rsidRPr="00AB647F" w:rsidRDefault="004A6325">
            <w:pPr>
              <w:numPr>
                <w:ilvl w:val="1"/>
                <w:numId w:val="118"/>
              </w:numPr>
              <w:spacing w:after="120" w:line="240" w:lineRule="auto"/>
              <w:contextualSpacing/>
              <w:rPr>
                <w:rFonts w:ascii="Times New Roman" w:eastAsia="Calibri" w:hAnsi="Times New Roman" w:cs="Times New Roman"/>
                <w:color w:val="000000"/>
                <w:kern w:val="28"/>
                <w:sz w:val="24"/>
                <w:szCs w:val="24"/>
                <w14:ligatures w14:val="none"/>
              </w:rPr>
            </w:pPr>
            <w:r w:rsidRPr="00AB647F">
              <w:rPr>
                <w:rFonts w:ascii="Times New Roman" w:eastAsia="Calibri" w:hAnsi="Times New Roman" w:cs="Times New Roman"/>
                <w:color w:val="000000"/>
                <w:kern w:val="28"/>
                <w:sz w:val="24"/>
                <w:szCs w:val="24"/>
                <w14:ligatures w14:val="none"/>
              </w:rPr>
              <w:t>Logic Controller Hardware Output Devices</w:t>
            </w:r>
          </w:p>
          <w:p w14:paraId="331E3A31" w14:textId="77777777" w:rsidR="004A6325" w:rsidRPr="00AB647F" w:rsidRDefault="004A6325">
            <w:pPr>
              <w:numPr>
                <w:ilvl w:val="0"/>
                <w:numId w:val="12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Solenoids</w:t>
            </w:r>
          </w:p>
          <w:p w14:paraId="29AB2A04" w14:textId="77777777" w:rsidR="004A6325" w:rsidRPr="00AB647F" w:rsidRDefault="004A6325">
            <w:pPr>
              <w:numPr>
                <w:ilvl w:val="0"/>
                <w:numId w:val="12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Motors</w:t>
            </w:r>
          </w:p>
          <w:p w14:paraId="2677A87B" w14:textId="77777777" w:rsidR="004A6325" w:rsidRPr="00AB647F" w:rsidRDefault="004A6325">
            <w:pPr>
              <w:numPr>
                <w:ilvl w:val="0"/>
                <w:numId w:val="12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Pumps</w:t>
            </w:r>
          </w:p>
          <w:p w14:paraId="57874608" w14:textId="77777777" w:rsidR="004A6325" w:rsidRPr="00AB647F" w:rsidRDefault="004A6325">
            <w:pPr>
              <w:numPr>
                <w:ilvl w:val="0"/>
                <w:numId w:val="12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Heaters</w:t>
            </w:r>
          </w:p>
          <w:p w14:paraId="7B968874" w14:textId="77777777" w:rsidR="004A6325" w:rsidRPr="00AB647F" w:rsidRDefault="004A6325">
            <w:pPr>
              <w:numPr>
                <w:ilvl w:val="0"/>
                <w:numId w:val="121"/>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Lights</w:t>
            </w:r>
          </w:p>
          <w:p w14:paraId="58FDCB64" w14:textId="77777777" w:rsidR="004A6325" w:rsidRPr="00AB647F" w:rsidRDefault="004A6325">
            <w:pPr>
              <w:numPr>
                <w:ilvl w:val="1"/>
                <w:numId w:val="118"/>
              </w:numPr>
              <w:spacing w:after="120" w:line="240" w:lineRule="auto"/>
              <w:contextualSpacing/>
              <w:rPr>
                <w:rFonts w:ascii="Times New Roman" w:eastAsia="Calibri" w:hAnsi="Times New Roman" w:cs="Times New Roman"/>
                <w:color w:val="000000"/>
                <w:kern w:val="28"/>
                <w:sz w:val="24"/>
                <w:szCs w:val="24"/>
                <w14:ligatures w14:val="none"/>
              </w:rPr>
            </w:pPr>
            <w:r w:rsidRPr="00AB647F">
              <w:rPr>
                <w:rFonts w:ascii="Times New Roman" w:eastAsia="Calibri" w:hAnsi="Times New Roman" w:cs="Times New Roman"/>
                <w:color w:val="000000"/>
                <w:kern w:val="28"/>
                <w:sz w:val="24"/>
                <w:szCs w:val="24"/>
                <w14:ligatures w14:val="none"/>
              </w:rPr>
              <w:t>Methods to Connect I/O Modules to Logic Controllers</w:t>
            </w:r>
          </w:p>
          <w:p w14:paraId="1B70A1E8" w14:textId="77777777" w:rsidR="004A6325" w:rsidRPr="00AB647F" w:rsidRDefault="004A6325">
            <w:pPr>
              <w:numPr>
                <w:ilvl w:val="0"/>
                <w:numId w:val="12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Backplane bus</w:t>
            </w:r>
          </w:p>
          <w:p w14:paraId="4B000E4F" w14:textId="77777777" w:rsidR="004A6325" w:rsidRPr="00AB647F" w:rsidRDefault="004A6325">
            <w:pPr>
              <w:numPr>
                <w:ilvl w:val="0"/>
                <w:numId w:val="122"/>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Expansion modules</w:t>
            </w:r>
          </w:p>
          <w:p w14:paraId="5C31BC0C" w14:textId="77777777" w:rsidR="004A6325" w:rsidRPr="00AB647F" w:rsidRDefault="004A6325">
            <w:pPr>
              <w:numPr>
                <w:ilvl w:val="0"/>
                <w:numId w:val="122"/>
              </w:numPr>
              <w:spacing w:after="0" w:line="240" w:lineRule="auto"/>
              <w:contextualSpacing/>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color w:val="000000"/>
                <w:kern w:val="28"/>
                <w:sz w:val="24"/>
                <w:szCs w:val="24"/>
                <w:lang w:val="en-GB"/>
                <w14:ligatures w14:val="none"/>
              </w:rPr>
              <w:t>Fieldbus networks</w:t>
            </w:r>
          </w:p>
        </w:tc>
        <w:tc>
          <w:tcPr>
            <w:tcW w:w="1217" w:type="pct"/>
            <w:tcBorders>
              <w:top w:val="single" w:sz="4" w:space="0" w:color="auto"/>
              <w:left w:val="single" w:sz="4" w:space="0" w:color="auto"/>
              <w:bottom w:val="single" w:sz="4" w:space="0" w:color="auto"/>
              <w:right w:val="single" w:sz="4" w:space="0" w:color="auto"/>
            </w:tcBorders>
            <w:hideMark/>
          </w:tcPr>
          <w:p w14:paraId="7B07FFE8" w14:textId="77777777" w:rsidR="004A6325" w:rsidRPr="00AB647F" w:rsidRDefault="004A6325">
            <w:pPr>
              <w:numPr>
                <w:ilvl w:val="0"/>
                <w:numId w:val="14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Written Assessment</w:t>
            </w:r>
          </w:p>
          <w:p w14:paraId="7CF16887" w14:textId="77777777" w:rsidR="004A6325" w:rsidRPr="00AB647F" w:rsidRDefault="004A6325">
            <w:pPr>
              <w:numPr>
                <w:ilvl w:val="0"/>
                <w:numId w:val="14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Oral Questioning </w:t>
            </w:r>
          </w:p>
          <w:p w14:paraId="54440FFB" w14:textId="77777777" w:rsidR="004A6325" w:rsidRPr="00AB647F" w:rsidRDefault="004A6325">
            <w:pPr>
              <w:numPr>
                <w:ilvl w:val="0"/>
                <w:numId w:val="14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Assessment</w:t>
            </w:r>
          </w:p>
          <w:p w14:paraId="522603A6" w14:textId="77777777" w:rsidR="004A6325" w:rsidRPr="00AB647F" w:rsidRDefault="004A6325">
            <w:pPr>
              <w:numPr>
                <w:ilvl w:val="0"/>
                <w:numId w:val="14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Project</w:t>
            </w:r>
          </w:p>
          <w:p w14:paraId="1766CDA0" w14:textId="77777777" w:rsidR="004A6325" w:rsidRPr="00AB647F" w:rsidRDefault="004A6325">
            <w:pPr>
              <w:numPr>
                <w:ilvl w:val="0"/>
                <w:numId w:val="14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Third party report</w:t>
            </w:r>
          </w:p>
          <w:p w14:paraId="5DEB3031" w14:textId="77777777" w:rsidR="004A6325" w:rsidRPr="00AB647F" w:rsidRDefault="004A6325">
            <w:pPr>
              <w:numPr>
                <w:ilvl w:val="0"/>
                <w:numId w:val="14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Portfolio of evidence</w:t>
            </w:r>
          </w:p>
          <w:p w14:paraId="22A4A311" w14:textId="77777777" w:rsidR="004A6325" w:rsidRPr="00AB647F" w:rsidRDefault="004A6325" w:rsidP="006218ED">
            <w:pPr>
              <w:spacing w:after="0" w:line="276" w:lineRule="auto"/>
              <w:ind w:left="720"/>
              <w:contextualSpacing/>
              <w:rPr>
                <w:rFonts w:ascii="Times New Roman" w:eastAsia="Calibri" w:hAnsi="Times New Roman" w:cs="Times New Roman"/>
                <w:kern w:val="0"/>
                <w:sz w:val="24"/>
                <w:szCs w:val="24"/>
                <w:lang w:val="en-ZA"/>
                <w14:ligatures w14:val="none"/>
              </w:rPr>
            </w:pPr>
          </w:p>
        </w:tc>
      </w:tr>
      <w:tr w:rsidR="004A6325" w:rsidRPr="00AB647F" w14:paraId="4A1392A5" w14:textId="77777777" w:rsidTr="006218ED">
        <w:trPr>
          <w:trHeight w:val="416"/>
        </w:trPr>
        <w:tc>
          <w:tcPr>
            <w:tcW w:w="1261" w:type="pct"/>
            <w:tcBorders>
              <w:top w:val="single" w:sz="4" w:space="0" w:color="auto"/>
              <w:left w:val="single" w:sz="4" w:space="0" w:color="auto"/>
              <w:bottom w:val="single" w:sz="4" w:space="0" w:color="auto"/>
              <w:right w:val="single" w:sz="4" w:space="0" w:color="auto"/>
            </w:tcBorders>
            <w:hideMark/>
          </w:tcPr>
          <w:p w14:paraId="11036691" w14:textId="77777777" w:rsidR="004A6325" w:rsidRPr="00AB647F" w:rsidRDefault="004A6325">
            <w:pPr>
              <w:numPr>
                <w:ilvl w:val="0"/>
                <w:numId w:val="97"/>
              </w:numPr>
              <w:spacing w:after="0" w:line="240" w:lineRule="auto"/>
              <w:contextualSpacing/>
              <w:rPr>
                <w:rFonts w:ascii="Times New Roman" w:eastAsia="Times New Roman" w:hAnsi="Times New Roman" w:cs="Times New Roman"/>
                <w:color w:val="000000"/>
                <w:kern w:val="0"/>
                <w:sz w:val="24"/>
                <w:szCs w:val="24"/>
                <w:lang w:val="en-GB"/>
                <w14:ligatures w14:val="none"/>
              </w:rPr>
            </w:pPr>
            <w:r w:rsidRPr="00AB647F">
              <w:rPr>
                <w:rFonts w:ascii="Times New Roman" w:eastAsia="Times New Roman" w:hAnsi="Times New Roman" w:cs="Times New Roman"/>
                <w:bCs/>
                <w:color w:val="000000"/>
                <w:kern w:val="0"/>
                <w:sz w:val="24"/>
                <w:szCs w:val="24"/>
                <w:lang w:val="en-GB"/>
                <w14:ligatures w14:val="none"/>
              </w:rPr>
              <w:t>Install logic controller software</w:t>
            </w:r>
            <w:r w:rsidRPr="00AB647F">
              <w:rPr>
                <w:rFonts w:ascii="Times New Roman" w:eastAsia="Times New Roman" w:hAnsi="Times New Roman" w:cs="Times New Roman"/>
                <w:color w:val="000000" w:themeColor="text1"/>
                <w:kern w:val="0"/>
                <w:sz w:val="24"/>
                <w:szCs w:val="24"/>
                <w:lang w:val="en-GB"/>
                <w14:ligatures w14:val="none"/>
              </w:rPr>
              <w:t xml:space="preserve">  </w:t>
            </w:r>
          </w:p>
        </w:tc>
        <w:tc>
          <w:tcPr>
            <w:tcW w:w="2522" w:type="pct"/>
            <w:tcBorders>
              <w:top w:val="single" w:sz="4" w:space="0" w:color="auto"/>
              <w:left w:val="single" w:sz="4" w:space="0" w:color="auto"/>
              <w:bottom w:val="single" w:sz="4" w:space="0" w:color="auto"/>
              <w:right w:val="single" w:sz="4" w:space="0" w:color="auto"/>
            </w:tcBorders>
            <w:hideMark/>
          </w:tcPr>
          <w:p w14:paraId="4A8277A8" w14:textId="77777777" w:rsidR="004A6325" w:rsidRPr="00AB647F" w:rsidRDefault="004A6325">
            <w:pPr>
              <w:numPr>
                <w:ilvl w:val="1"/>
                <w:numId w:val="150"/>
              </w:numPr>
              <w:spacing w:after="120" w:line="240" w:lineRule="auto"/>
              <w:contextualSpacing/>
              <w:rPr>
                <w:rFonts w:ascii="Times New Roman" w:eastAsia="Calibri" w:hAnsi="Times New Roman" w:cs="Times New Roman"/>
                <w:color w:val="000000"/>
                <w:kern w:val="28"/>
                <w:sz w:val="24"/>
                <w:szCs w:val="24"/>
                <w14:ligatures w14:val="none"/>
              </w:rPr>
            </w:pPr>
            <w:r w:rsidRPr="00AB647F">
              <w:rPr>
                <w:rFonts w:ascii="Times New Roman" w:eastAsia="Calibri" w:hAnsi="Times New Roman" w:cs="Times New Roman"/>
                <w:color w:val="000000"/>
                <w:kern w:val="28"/>
                <w:sz w:val="24"/>
                <w:szCs w:val="24"/>
                <w14:ligatures w14:val="none"/>
              </w:rPr>
              <w:t>Logic Controller PC Software Selection Factors</w:t>
            </w:r>
          </w:p>
          <w:p w14:paraId="0A353D9A" w14:textId="77777777" w:rsidR="004A6325" w:rsidRPr="00AB647F" w:rsidRDefault="004A6325">
            <w:pPr>
              <w:numPr>
                <w:ilvl w:val="0"/>
                <w:numId w:val="12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Compatibility</w:t>
            </w:r>
          </w:p>
          <w:p w14:paraId="3789010E" w14:textId="77777777" w:rsidR="004A6325" w:rsidRPr="00AB647F" w:rsidRDefault="004A6325">
            <w:pPr>
              <w:numPr>
                <w:ilvl w:val="0"/>
                <w:numId w:val="12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Features</w:t>
            </w:r>
          </w:p>
          <w:p w14:paraId="1DFA5433" w14:textId="77777777" w:rsidR="004A6325" w:rsidRPr="00AB647F" w:rsidRDefault="004A6325">
            <w:pPr>
              <w:numPr>
                <w:ilvl w:val="0"/>
                <w:numId w:val="12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Ease of use</w:t>
            </w:r>
          </w:p>
          <w:p w14:paraId="277CE166" w14:textId="77777777" w:rsidR="004A6325" w:rsidRPr="00AB647F" w:rsidRDefault="004A6325">
            <w:pPr>
              <w:numPr>
                <w:ilvl w:val="0"/>
                <w:numId w:val="123"/>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Cost</w:t>
            </w:r>
          </w:p>
          <w:p w14:paraId="7CDFDAB8" w14:textId="77777777" w:rsidR="004A6325" w:rsidRPr="00AB647F" w:rsidRDefault="004A6325">
            <w:pPr>
              <w:numPr>
                <w:ilvl w:val="1"/>
                <w:numId w:val="150"/>
              </w:numPr>
              <w:spacing w:after="120" w:line="240" w:lineRule="auto"/>
              <w:contextualSpacing/>
              <w:rPr>
                <w:rFonts w:ascii="Times New Roman" w:eastAsia="Calibri" w:hAnsi="Times New Roman" w:cs="Times New Roman"/>
                <w:color w:val="000000"/>
                <w:kern w:val="28"/>
                <w:sz w:val="24"/>
                <w:szCs w:val="24"/>
                <w14:ligatures w14:val="none"/>
              </w:rPr>
            </w:pPr>
            <w:r w:rsidRPr="00AB647F">
              <w:rPr>
                <w:rFonts w:ascii="Times New Roman" w:eastAsia="Calibri" w:hAnsi="Times New Roman" w:cs="Times New Roman"/>
                <w:color w:val="000000"/>
                <w:kern w:val="28"/>
                <w:sz w:val="24"/>
                <w:szCs w:val="24"/>
                <w14:ligatures w14:val="none"/>
              </w:rPr>
              <w:t>Logic Controller Pc Software Installation Steps</w:t>
            </w:r>
          </w:p>
          <w:p w14:paraId="32D6CECA" w14:textId="77777777" w:rsidR="004A6325" w:rsidRPr="00AB647F" w:rsidRDefault="004A6325">
            <w:pPr>
              <w:numPr>
                <w:ilvl w:val="1"/>
                <w:numId w:val="150"/>
              </w:numPr>
              <w:spacing w:after="120" w:line="240" w:lineRule="auto"/>
              <w:contextualSpacing/>
              <w:rPr>
                <w:rFonts w:ascii="Times New Roman" w:eastAsia="Calibri" w:hAnsi="Times New Roman" w:cs="Times New Roman"/>
                <w:color w:val="000000"/>
                <w:kern w:val="28"/>
                <w:sz w:val="24"/>
                <w:szCs w:val="24"/>
                <w14:ligatures w14:val="none"/>
              </w:rPr>
            </w:pPr>
            <w:r w:rsidRPr="00AB647F">
              <w:rPr>
                <w:rFonts w:ascii="Times New Roman" w:eastAsia="Calibri" w:hAnsi="Times New Roman" w:cs="Times New Roman"/>
                <w:color w:val="000000"/>
                <w:kern w:val="28"/>
                <w:sz w:val="24"/>
                <w:szCs w:val="24"/>
                <w14:ligatures w14:val="none"/>
              </w:rPr>
              <w:t xml:space="preserve">Run Logic Controller Software </w:t>
            </w:r>
          </w:p>
          <w:p w14:paraId="75C7DE4A" w14:textId="77777777" w:rsidR="004A6325" w:rsidRPr="00AB647F" w:rsidRDefault="004A6325">
            <w:pPr>
              <w:numPr>
                <w:ilvl w:val="1"/>
                <w:numId w:val="150"/>
              </w:numPr>
              <w:spacing w:after="120" w:line="240" w:lineRule="auto"/>
              <w:contextualSpacing/>
              <w:rPr>
                <w:rFonts w:ascii="Times New Roman" w:eastAsia="Calibri" w:hAnsi="Times New Roman" w:cs="Times New Roman"/>
                <w:color w:val="000000"/>
                <w:kern w:val="28"/>
                <w:sz w:val="24"/>
                <w:szCs w:val="24"/>
                <w14:ligatures w14:val="none"/>
              </w:rPr>
            </w:pPr>
            <w:r w:rsidRPr="00AB647F">
              <w:rPr>
                <w:rFonts w:ascii="Times New Roman" w:eastAsia="Calibri" w:hAnsi="Times New Roman" w:cs="Times New Roman"/>
                <w:color w:val="000000"/>
                <w:kern w:val="28"/>
                <w:sz w:val="24"/>
                <w:szCs w:val="24"/>
                <w14:ligatures w14:val="none"/>
              </w:rPr>
              <w:t>Configuration Of Logic Controller Software</w:t>
            </w:r>
          </w:p>
          <w:p w14:paraId="0FA7C4F5" w14:textId="77777777" w:rsidR="004A6325" w:rsidRPr="00AB647F" w:rsidRDefault="004A6325">
            <w:pPr>
              <w:numPr>
                <w:ilvl w:val="1"/>
                <w:numId w:val="150"/>
              </w:numPr>
              <w:spacing w:after="120" w:line="240" w:lineRule="auto"/>
              <w:contextualSpacing/>
              <w:rPr>
                <w:rFonts w:ascii="Times New Roman" w:eastAsia="Calibri" w:hAnsi="Times New Roman" w:cs="Times New Roman"/>
                <w:color w:val="000000"/>
                <w:kern w:val="28"/>
                <w:sz w:val="24"/>
                <w:szCs w:val="24"/>
                <w14:ligatures w14:val="none"/>
              </w:rPr>
            </w:pPr>
            <w:r w:rsidRPr="00AB647F">
              <w:rPr>
                <w:rFonts w:ascii="Times New Roman" w:eastAsia="Calibri" w:hAnsi="Times New Roman" w:cs="Times New Roman"/>
                <w:color w:val="000000"/>
                <w:kern w:val="28"/>
                <w:sz w:val="24"/>
                <w:szCs w:val="24"/>
                <w14:ligatures w14:val="none"/>
              </w:rPr>
              <w:t xml:space="preserve">Testing Logic Controller Software </w:t>
            </w:r>
          </w:p>
          <w:p w14:paraId="323B9916" w14:textId="77777777" w:rsidR="004A6325" w:rsidRPr="00AB647F" w:rsidRDefault="004A6325">
            <w:pPr>
              <w:numPr>
                <w:ilvl w:val="1"/>
                <w:numId w:val="150"/>
              </w:numPr>
              <w:spacing w:after="120" w:line="240" w:lineRule="auto"/>
              <w:contextualSpacing/>
              <w:rPr>
                <w:rFonts w:ascii="Times New Roman" w:eastAsia="Calibri" w:hAnsi="Times New Roman" w:cs="Times New Roman"/>
                <w:color w:val="000000"/>
                <w:kern w:val="28"/>
                <w:sz w:val="24"/>
                <w:szCs w:val="24"/>
                <w14:ligatures w14:val="none"/>
              </w:rPr>
            </w:pPr>
            <w:r w:rsidRPr="00AB647F">
              <w:rPr>
                <w:rFonts w:ascii="Times New Roman" w:eastAsia="Calibri" w:hAnsi="Times New Roman" w:cs="Times New Roman"/>
                <w:color w:val="000000"/>
                <w:kern w:val="28"/>
                <w:sz w:val="24"/>
                <w:szCs w:val="24"/>
                <w14:ligatures w14:val="none"/>
              </w:rPr>
              <w:t>Programming software documentation</w:t>
            </w:r>
          </w:p>
          <w:p w14:paraId="336CAFAB" w14:textId="77777777" w:rsidR="004A6325" w:rsidRPr="00AB647F" w:rsidRDefault="004A6325">
            <w:pPr>
              <w:numPr>
                <w:ilvl w:val="0"/>
                <w:numId w:val="12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System requirements</w:t>
            </w:r>
          </w:p>
          <w:p w14:paraId="6B9C0251" w14:textId="77777777" w:rsidR="004A6325" w:rsidRPr="00AB647F" w:rsidRDefault="004A6325">
            <w:pPr>
              <w:numPr>
                <w:ilvl w:val="0"/>
                <w:numId w:val="12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Software licences</w:t>
            </w:r>
          </w:p>
          <w:p w14:paraId="5B11DD67" w14:textId="77777777" w:rsidR="004A6325" w:rsidRPr="00AB647F" w:rsidRDefault="004A6325">
            <w:pPr>
              <w:numPr>
                <w:ilvl w:val="0"/>
                <w:numId w:val="124"/>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Updates and patches</w:t>
            </w:r>
          </w:p>
          <w:p w14:paraId="57679B8C" w14:textId="77777777" w:rsidR="004A6325" w:rsidRPr="00AB647F" w:rsidRDefault="004A6325">
            <w:pPr>
              <w:numPr>
                <w:ilvl w:val="0"/>
                <w:numId w:val="124"/>
              </w:numPr>
              <w:spacing w:after="0" w:line="240" w:lineRule="auto"/>
              <w:contextualSpacing/>
              <w:rPr>
                <w:rFonts w:ascii="Times New Roman" w:eastAsia="Times New Roman" w:hAnsi="Times New Roman" w:cs="Times New Roman"/>
                <w:kern w:val="0"/>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Support resources</w:t>
            </w:r>
          </w:p>
        </w:tc>
        <w:tc>
          <w:tcPr>
            <w:tcW w:w="1217" w:type="pct"/>
            <w:tcBorders>
              <w:top w:val="single" w:sz="4" w:space="0" w:color="auto"/>
              <w:left w:val="single" w:sz="4" w:space="0" w:color="auto"/>
              <w:bottom w:val="single" w:sz="4" w:space="0" w:color="auto"/>
              <w:right w:val="single" w:sz="4" w:space="0" w:color="auto"/>
            </w:tcBorders>
            <w:hideMark/>
          </w:tcPr>
          <w:p w14:paraId="3CC72F9D" w14:textId="77777777" w:rsidR="004A6325" w:rsidRPr="00AB647F" w:rsidRDefault="004A6325">
            <w:pPr>
              <w:numPr>
                <w:ilvl w:val="0"/>
                <w:numId w:val="40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Written Assessment</w:t>
            </w:r>
          </w:p>
          <w:p w14:paraId="407A6723" w14:textId="77777777" w:rsidR="004A6325" w:rsidRPr="00AB647F" w:rsidRDefault="004A6325">
            <w:pPr>
              <w:numPr>
                <w:ilvl w:val="0"/>
                <w:numId w:val="40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Oral Questioning </w:t>
            </w:r>
          </w:p>
          <w:p w14:paraId="32D38009" w14:textId="77777777" w:rsidR="004A6325" w:rsidRPr="00AB647F" w:rsidRDefault="004A6325">
            <w:pPr>
              <w:numPr>
                <w:ilvl w:val="0"/>
                <w:numId w:val="40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Assessment</w:t>
            </w:r>
          </w:p>
          <w:p w14:paraId="76E39655" w14:textId="77777777" w:rsidR="004A6325" w:rsidRPr="00AB647F" w:rsidRDefault="004A6325">
            <w:pPr>
              <w:numPr>
                <w:ilvl w:val="0"/>
                <w:numId w:val="40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Project</w:t>
            </w:r>
          </w:p>
          <w:p w14:paraId="140B3C82" w14:textId="77777777" w:rsidR="004A6325" w:rsidRPr="00AB647F" w:rsidRDefault="004A6325">
            <w:pPr>
              <w:numPr>
                <w:ilvl w:val="0"/>
                <w:numId w:val="40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Third party report</w:t>
            </w:r>
          </w:p>
          <w:p w14:paraId="0E1D03FF" w14:textId="77777777" w:rsidR="004A6325" w:rsidRPr="00AB647F" w:rsidRDefault="004A6325">
            <w:pPr>
              <w:numPr>
                <w:ilvl w:val="0"/>
                <w:numId w:val="400"/>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Portfolio of evidence</w:t>
            </w:r>
          </w:p>
          <w:p w14:paraId="0A2F0D08" w14:textId="77777777" w:rsidR="004A6325" w:rsidRPr="00AB647F" w:rsidRDefault="004A6325" w:rsidP="006218ED">
            <w:pPr>
              <w:spacing w:after="0" w:line="276" w:lineRule="auto"/>
              <w:ind w:left="720"/>
              <w:contextualSpacing/>
              <w:rPr>
                <w:rFonts w:ascii="Times New Roman" w:eastAsia="Calibri" w:hAnsi="Times New Roman" w:cs="Times New Roman"/>
                <w:kern w:val="0"/>
                <w:sz w:val="24"/>
                <w:szCs w:val="24"/>
                <w:lang w:val="en-ZA"/>
                <w14:ligatures w14:val="none"/>
              </w:rPr>
            </w:pPr>
          </w:p>
        </w:tc>
      </w:tr>
      <w:tr w:rsidR="004A6325" w:rsidRPr="00AB647F" w14:paraId="1E17BD61" w14:textId="77777777" w:rsidTr="006218ED">
        <w:trPr>
          <w:trHeight w:val="416"/>
        </w:trPr>
        <w:tc>
          <w:tcPr>
            <w:tcW w:w="1261" w:type="pct"/>
            <w:tcBorders>
              <w:top w:val="single" w:sz="4" w:space="0" w:color="auto"/>
              <w:left w:val="single" w:sz="4" w:space="0" w:color="auto"/>
              <w:bottom w:val="single" w:sz="4" w:space="0" w:color="auto"/>
              <w:right w:val="single" w:sz="4" w:space="0" w:color="auto"/>
            </w:tcBorders>
            <w:hideMark/>
          </w:tcPr>
          <w:p w14:paraId="6BED9A42" w14:textId="77777777" w:rsidR="004A6325" w:rsidRPr="00AB647F" w:rsidRDefault="004A6325">
            <w:pPr>
              <w:numPr>
                <w:ilvl w:val="0"/>
                <w:numId w:val="97"/>
              </w:numPr>
              <w:spacing w:after="0" w:line="240" w:lineRule="auto"/>
              <w:contextualSpacing/>
              <w:rPr>
                <w:rFonts w:ascii="Times New Roman" w:eastAsia="Times New Roman" w:hAnsi="Times New Roman" w:cs="Times New Roman"/>
                <w:color w:val="000000" w:themeColor="text1"/>
                <w:kern w:val="0"/>
                <w:sz w:val="24"/>
                <w:szCs w:val="24"/>
                <w:lang w:val="en-GB"/>
                <w14:ligatures w14:val="none"/>
              </w:rPr>
            </w:pPr>
            <w:r w:rsidRPr="00AB647F">
              <w:rPr>
                <w:rFonts w:ascii="Times New Roman" w:eastAsia="Times New Roman" w:hAnsi="Times New Roman" w:cs="Times New Roman"/>
                <w:bCs/>
                <w:color w:val="000000"/>
                <w:kern w:val="0"/>
                <w:sz w:val="24"/>
                <w:szCs w:val="24"/>
                <w:lang w:val="en-GB"/>
                <w14:ligatures w14:val="none"/>
              </w:rPr>
              <w:t>Perform logic controller programming</w:t>
            </w:r>
          </w:p>
        </w:tc>
        <w:tc>
          <w:tcPr>
            <w:tcW w:w="2522" w:type="pct"/>
            <w:tcBorders>
              <w:top w:val="single" w:sz="4" w:space="0" w:color="auto"/>
              <w:left w:val="single" w:sz="4" w:space="0" w:color="auto"/>
              <w:bottom w:val="single" w:sz="4" w:space="0" w:color="auto"/>
              <w:right w:val="single" w:sz="4" w:space="0" w:color="auto"/>
            </w:tcBorders>
            <w:hideMark/>
          </w:tcPr>
          <w:p w14:paraId="1543B969" w14:textId="07B84E8D" w:rsidR="004A6325" w:rsidRPr="00A559EB" w:rsidRDefault="004A6325">
            <w:pPr>
              <w:pStyle w:val="ListParagraph"/>
              <w:widowControl w:val="0"/>
              <w:numPr>
                <w:ilvl w:val="1"/>
                <w:numId w:val="219"/>
              </w:numPr>
              <w:tabs>
                <w:tab w:val="left" w:pos="1678"/>
              </w:tabs>
              <w:autoSpaceDE w:val="0"/>
              <w:autoSpaceDN w:val="0"/>
              <w:spacing w:after="0" w:line="276" w:lineRule="auto"/>
              <w:ind w:right="1079"/>
              <w:rPr>
                <w:kern w:val="0"/>
              </w:rPr>
            </w:pPr>
            <w:r w:rsidRPr="00A559EB">
              <w:rPr>
                <w:kern w:val="0"/>
              </w:rPr>
              <w:t>Process</w:t>
            </w:r>
            <w:r w:rsidRPr="00A559EB">
              <w:rPr>
                <w:spacing w:val="-15"/>
                <w:kern w:val="0"/>
              </w:rPr>
              <w:t xml:space="preserve"> </w:t>
            </w:r>
            <w:r w:rsidRPr="00A559EB">
              <w:rPr>
                <w:kern w:val="0"/>
              </w:rPr>
              <w:t>requirements identification</w:t>
            </w:r>
          </w:p>
          <w:p w14:paraId="622CA61E" w14:textId="77777777" w:rsidR="004A6325" w:rsidRPr="00AB647F" w:rsidRDefault="004A6325">
            <w:pPr>
              <w:numPr>
                <w:ilvl w:val="0"/>
                <w:numId w:val="12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Identification of control objectives</w:t>
            </w:r>
          </w:p>
          <w:p w14:paraId="65EDB6D8" w14:textId="77777777" w:rsidR="004A6325" w:rsidRPr="00AB647F" w:rsidRDefault="004A6325">
            <w:pPr>
              <w:numPr>
                <w:ilvl w:val="0"/>
                <w:numId w:val="12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Identification of input and output requirements</w:t>
            </w:r>
          </w:p>
          <w:p w14:paraId="6B8C7686" w14:textId="77777777" w:rsidR="004A6325" w:rsidRPr="00AB647F" w:rsidRDefault="004A6325">
            <w:pPr>
              <w:numPr>
                <w:ilvl w:val="0"/>
                <w:numId w:val="12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Selecting control algorithms</w:t>
            </w:r>
          </w:p>
          <w:p w14:paraId="06ABEEC4" w14:textId="77777777" w:rsidR="004A6325" w:rsidRPr="00AB647F" w:rsidRDefault="004A6325">
            <w:pPr>
              <w:numPr>
                <w:ilvl w:val="0"/>
                <w:numId w:val="125"/>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Developing control flow charts</w:t>
            </w:r>
          </w:p>
          <w:p w14:paraId="0CF380E4" w14:textId="77777777" w:rsidR="004A6325" w:rsidRPr="00AB647F" w:rsidRDefault="004A6325">
            <w:pPr>
              <w:pStyle w:val="ListParagraph"/>
              <w:widowControl w:val="0"/>
              <w:numPr>
                <w:ilvl w:val="1"/>
                <w:numId w:val="219"/>
              </w:numPr>
              <w:tabs>
                <w:tab w:val="left" w:pos="1678"/>
              </w:tabs>
              <w:autoSpaceDE w:val="0"/>
              <w:autoSpaceDN w:val="0"/>
              <w:spacing w:after="0" w:line="276" w:lineRule="auto"/>
              <w:ind w:left="720" w:right="1079"/>
              <w:rPr>
                <w:kern w:val="0"/>
              </w:rPr>
            </w:pPr>
            <w:r w:rsidRPr="00AB647F">
              <w:rPr>
                <w:kern w:val="0"/>
              </w:rPr>
              <w:t>Logic controller programming languages</w:t>
            </w:r>
          </w:p>
          <w:p w14:paraId="74A45A54" w14:textId="77777777" w:rsidR="004A6325" w:rsidRPr="00AB647F" w:rsidRDefault="004A6325">
            <w:pPr>
              <w:pStyle w:val="ListParagraph"/>
              <w:widowControl w:val="0"/>
              <w:numPr>
                <w:ilvl w:val="1"/>
                <w:numId w:val="219"/>
              </w:numPr>
              <w:tabs>
                <w:tab w:val="left" w:pos="1678"/>
              </w:tabs>
              <w:autoSpaceDE w:val="0"/>
              <w:autoSpaceDN w:val="0"/>
              <w:spacing w:after="0" w:line="276" w:lineRule="auto"/>
              <w:ind w:left="720" w:right="1079"/>
              <w:rPr>
                <w:kern w:val="0"/>
              </w:rPr>
            </w:pPr>
            <w:r w:rsidRPr="00AB647F">
              <w:rPr>
                <w:kern w:val="0"/>
              </w:rPr>
              <w:t xml:space="preserve"> PLC programming languages</w:t>
            </w:r>
          </w:p>
          <w:p w14:paraId="602A4EDC" w14:textId="77777777" w:rsidR="004A6325" w:rsidRPr="00AB647F" w:rsidRDefault="004A6325">
            <w:pPr>
              <w:numPr>
                <w:ilvl w:val="0"/>
                <w:numId w:val="12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Ladder diagrams (LD)</w:t>
            </w:r>
          </w:p>
          <w:p w14:paraId="522041FC" w14:textId="77777777" w:rsidR="004A6325" w:rsidRPr="00AB647F" w:rsidRDefault="004A6325">
            <w:pPr>
              <w:numPr>
                <w:ilvl w:val="0"/>
                <w:numId w:val="12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Instruction list (IL)</w:t>
            </w:r>
          </w:p>
          <w:p w14:paraId="3A904840" w14:textId="77777777" w:rsidR="004A6325" w:rsidRPr="00AB647F" w:rsidRDefault="004A6325">
            <w:pPr>
              <w:numPr>
                <w:ilvl w:val="0"/>
                <w:numId w:val="12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Functional block diagrams (FBD)</w:t>
            </w:r>
          </w:p>
          <w:p w14:paraId="4C3081B6" w14:textId="77777777" w:rsidR="004A6325" w:rsidRPr="00AB647F" w:rsidRDefault="004A6325">
            <w:pPr>
              <w:numPr>
                <w:ilvl w:val="0"/>
                <w:numId w:val="12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Structured text (ST)</w:t>
            </w:r>
          </w:p>
          <w:p w14:paraId="7BED0160" w14:textId="77777777" w:rsidR="004A6325" w:rsidRPr="00AB647F" w:rsidRDefault="004A6325">
            <w:pPr>
              <w:numPr>
                <w:ilvl w:val="0"/>
                <w:numId w:val="126"/>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Sequential function chart (SFC)</w:t>
            </w:r>
          </w:p>
          <w:p w14:paraId="4E5AAD0C" w14:textId="77777777" w:rsidR="004A6325" w:rsidRPr="00AB647F" w:rsidRDefault="004A6325">
            <w:pPr>
              <w:pStyle w:val="ListParagraph"/>
              <w:widowControl w:val="0"/>
              <w:numPr>
                <w:ilvl w:val="1"/>
                <w:numId w:val="219"/>
              </w:numPr>
              <w:tabs>
                <w:tab w:val="left" w:pos="1678"/>
              </w:tabs>
              <w:autoSpaceDE w:val="0"/>
              <w:autoSpaceDN w:val="0"/>
              <w:spacing w:after="0" w:line="276" w:lineRule="auto"/>
              <w:ind w:left="720" w:right="1079"/>
              <w:rPr>
                <w:kern w:val="0"/>
              </w:rPr>
            </w:pPr>
            <w:r w:rsidRPr="00AB647F">
              <w:rPr>
                <w:kern w:val="0"/>
              </w:rPr>
              <w:t>Basic logic controller</w:t>
            </w:r>
            <w:r>
              <w:rPr>
                <w:kern w:val="0"/>
              </w:rPr>
              <w:t xml:space="preserve"> </w:t>
            </w:r>
            <w:r w:rsidRPr="00AB647F">
              <w:rPr>
                <w:kern w:val="0"/>
              </w:rPr>
              <w:t>programming elements</w:t>
            </w:r>
            <w:r>
              <w:rPr>
                <w:kern w:val="0"/>
              </w:rPr>
              <w:t>:</w:t>
            </w:r>
          </w:p>
          <w:p w14:paraId="07AD71DD" w14:textId="77777777" w:rsidR="004A6325" w:rsidRPr="00AB647F" w:rsidRDefault="004A6325">
            <w:pPr>
              <w:numPr>
                <w:ilvl w:val="0"/>
                <w:numId w:val="12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Normally closed contact</w:t>
            </w:r>
          </w:p>
          <w:p w14:paraId="23F5F039" w14:textId="77777777" w:rsidR="004A6325" w:rsidRPr="00AB647F" w:rsidRDefault="004A6325">
            <w:pPr>
              <w:numPr>
                <w:ilvl w:val="0"/>
                <w:numId w:val="12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Normally open contact.</w:t>
            </w:r>
          </w:p>
          <w:p w14:paraId="2D0D7261" w14:textId="77777777" w:rsidR="004A6325" w:rsidRPr="00AB647F" w:rsidRDefault="004A6325">
            <w:pPr>
              <w:numPr>
                <w:ilvl w:val="0"/>
                <w:numId w:val="12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Coil</w:t>
            </w:r>
          </w:p>
          <w:p w14:paraId="77E9CB80" w14:textId="77777777" w:rsidR="004A6325" w:rsidRPr="00AB647F" w:rsidRDefault="004A6325">
            <w:pPr>
              <w:numPr>
                <w:ilvl w:val="0"/>
                <w:numId w:val="12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Timers</w:t>
            </w:r>
          </w:p>
          <w:p w14:paraId="5F30ECA7" w14:textId="77777777" w:rsidR="004A6325" w:rsidRPr="00AB647F" w:rsidRDefault="004A6325">
            <w:pPr>
              <w:numPr>
                <w:ilvl w:val="0"/>
                <w:numId w:val="12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Counters</w:t>
            </w:r>
          </w:p>
          <w:p w14:paraId="72F3A5F2" w14:textId="77777777" w:rsidR="004A6325" w:rsidRPr="00AB647F" w:rsidRDefault="004A6325">
            <w:pPr>
              <w:numPr>
                <w:ilvl w:val="0"/>
                <w:numId w:val="12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Mathematical functions</w:t>
            </w:r>
          </w:p>
          <w:p w14:paraId="0832289B" w14:textId="77777777" w:rsidR="004A6325" w:rsidRPr="00AB647F" w:rsidRDefault="004A6325">
            <w:pPr>
              <w:numPr>
                <w:ilvl w:val="0"/>
                <w:numId w:val="127"/>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Logic operation</w:t>
            </w:r>
          </w:p>
          <w:p w14:paraId="074C872C" w14:textId="77777777" w:rsidR="004A6325" w:rsidRDefault="004A6325">
            <w:pPr>
              <w:pStyle w:val="ListParagraph"/>
              <w:widowControl w:val="0"/>
              <w:numPr>
                <w:ilvl w:val="1"/>
                <w:numId w:val="219"/>
              </w:numPr>
              <w:tabs>
                <w:tab w:val="left" w:pos="1678"/>
              </w:tabs>
              <w:autoSpaceDE w:val="0"/>
              <w:autoSpaceDN w:val="0"/>
              <w:spacing w:after="0" w:line="276" w:lineRule="auto"/>
              <w:ind w:left="720" w:right="1079"/>
              <w:rPr>
                <w:kern w:val="0"/>
              </w:rPr>
            </w:pPr>
            <w:r w:rsidRPr="00AB647F">
              <w:rPr>
                <w:kern w:val="0"/>
              </w:rPr>
              <w:t>logic controller program code development</w:t>
            </w:r>
          </w:p>
          <w:p w14:paraId="1DEA53B1" w14:textId="77777777" w:rsidR="004A6325" w:rsidRPr="005337C7" w:rsidRDefault="004A6325">
            <w:pPr>
              <w:pStyle w:val="ListParagraph"/>
              <w:numPr>
                <w:ilvl w:val="1"/>
                <w:numId w:val="219"/>
              </w:numPr>
              <w:ind w:left="720"/>
              <w:rPr>
                <w:kern w:val="0"/>
              </w:rPr>
            </w:pPr>
            <w:r>
              <w:rPr>
                <w:kern w:val="0"/>
              </w:rPr>
              <w:t>L</w:t>
            </w:r>
            <w:r w:rsidRPr="005337C7">
              <w:rPr>
                <w:kern w:val="0"/>
              </w:rPr>
              <w:t>ogic</w:t>
            </w:r>
            <w:r>
              <w:rPr>
                <w:kern w:val="0"/>
              </w:rPr>
              <w:t xml:space="preserve"> </w:t>
            </w:r>
            <w:r w:rsidRPr="005337C7">
              <w:rPr>
                <w:kern w:val="0"/>
              </w:rPr>
              <w:t>controller program code simulation</w:t>
            </w:r>
          </w:p>
          <w:p w14:paraId="41996353" w14:textId="77777777" w:rsidR="004A6325" w:rsidRPr="005337C7" w:rsidRDefault="004A6325">
            <w:pPr>
              <w:pStyle w:val="ListParagraph"/>
              <w:widowControl w:val="0"/>
              <w:numPr>
                <w:ilvl w:val="1"/>
                <w:numId w:val="219"/>
              </w:numPr>
              <w:tabs>
                <w:tab w:val="left" w:pos="1678"/>
              </w:tabs>
              <w:autoSpaceDE w:val="0"/>
              <w:autoSpaceDN w:val="0"/>
              <w:spacing w:after="0" w:line="276" w:lineRule="auto"/>
              <w:ind w:left="720" w:right="1079"/>
              <w:rPr>
                <w:kern w:val="0"/>
              </w:rPr>
            </w:pPr>
            <w:r>
              <w:rPr>
                <w:kern w:val="0"/>
              </w:rPr>
              <w:t>L</w:t>
            </w:r>
            <w:r w:rsidRPr="005337C7">
              <w:rPr>
                <w:kern w:val="0"/>
              </w:rPr>
              <w:t>ogic controller program code simulation</w:t>
            </w:r>
          </w:p>
          <w:p w14:paraId="34843F92" w14:textId="77777777" w:rsidR="004A6325" w:rsidRPr="00AB647F" w:rsidRDefault="004A6325">
            <w:pPr>
              <w:pStyle w:val="ListParagraph"/>
              <w:widowControl w:val="0"/>
              <w:numPr>
                <w:ilvl w:val="1"/>
                <w:numId w:val="219"/>
              </w:numPr>
              <w:tabs>
                <w:tab w:val="left" w:pos="1678"/>
              </w:tabs>
              <w:autoSpaceDE w:val="0"/>
              <w:autoSpaceDN w:val="0"/>
              <w:spacing w:after="0" w:line="276" w:lineRule="auto"/>
              <w:ind w:left="720" w:right="1079"/>
              <w:rPr>
                <w:kern w:val="0"/>
              </w:rPr>
            </w:pPr>
            <w:r w:rsidRPr="00AB647F">
              <w:rPr>
                <w:kern w:val="0"/>
              </w:rPr>
              <w:t>logic controller program code testing and debugging</w:t>
            </w:r>
          </w:p>
          <w:p w14:paraId="50878467" w14:textId="77777777" w:rsidR="004A6325" w:rsidRPr="00AB647F" w:rsidRDefault="004A6325">
            <w:pPr>
              <w:pStyle w:val="ListParagraph"/>
              <w:widowControl w:val="0"/>
              <w:numPr>
                <w:ilvl w:val="1"/>
                <w:numId w:val="219"/>
              </w:numPr>
              <w:tabs>
                <w:tab w:val="left" w:pos="1678"/>
              </w:tabs>
              <w:autoSpaceDE w:val="0"/>
              <w:autoSpaceDN w:val="0"/>
              <w:spacing w:after="0" w:line="276" w:lineRule="auto"/>
              <w:ind w:left="720" w:right="1079"/>
              <w:rPr>
                <w:kern w:val="0"/>
              </w:rPr>
            </w:pPr>
            <w:r w:rsidRPr="00AB647F">
              <w:rPr>
                <w:kern w:val="0"/>
              </w:rPr>
              <w:t>Installing/downloading compiled program to logic controller</w:t>
            </w:r>
          </w:p>
        </w:tc>
        <w:tc>
          <w:tcPr>
            <w:tcW w:w="1217" w:type="pct"/>
            <w:tcBorders>
              <w:top w:val="single" w:sz="4" w:space="0" w:color="auto"/>
              <w:left w:val="single" w:sz="4" w:space="0" w:color="auto"/>
              <w:bottom w:val="single" w:sz="4" w:space="0" w:color="auto"/>
              <w:right w:val="single" w:sz="4" w:space="0" w:color="auto"/>
            </w:tcBorders>
            <w:hideMark/>
          </w:tcPr>
          <w:p w14:paraId="79EF3E61" w14:textId="77777777" w:rsidR="004A6325" w:rsidRPr="00AB647F" w:rsidRDefault="004A6325">
            <w:pPr>
              <w:numPr>
                <w:ilvl w:val="0"/>
                <w:numId w:val="14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Written Assessment</w:t>
            </w:r>
          </w:p>
          <w:p w14:paraId="6A38FCB5" w14:textId="77777777" w:rsidR="004A6325" w:rsidRPr="00AB647F" w:rsidRDefault="004A6325">
            <w:pPr>
              <w:numPr>
                <w:ilvl w:val="0"/>
                <w:numId w:val="14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Oral Questioning </w:t>
            </w:r>
          </w:p>
          <w:p w14:paraId="27439421" w14:textId="77777777" w:rsidR="004A6325" w:rsidRPr="00AB647F" w:rsidRDefault="004A6325">
            <w:pPr>
              <w:numPr>
                <w:ilvl w:val="0"/>
                <w:numId w:val="14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Assessment</w:t>
            </w:r>
          </w:p>
          <w:p w14:paraId="669690CD" w14:textId="77777777" w:rsidR="004A6325" w:rsidRPr="00AB647F" w:rsidRDefault="004A6325">
            <w:pPr>
              <w:numPr>
                <w:ilvl w:val="0"/>
                <w:numId w:val="14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Project</w:t>
            </w:r>
          </w:p>
          <w:p w14:paraId="393DE802" w14:textId="77777777" w:rsidR="004A6325" w:rsidRPr="00AB647F" w:rsidRDefault="004A6325">
            <w:pPr>
              <w:numPr>
                <w:ilvl w:val="0"/>
                <w:numId w:val="14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Third party report</w:t>
            </w:r>
          </w:p>
          <w:p w14:paraId="16FA5EE9" w14:textId="77777777" w:rsidR="004A6325" w:rsidRPr="001359A1" w:rsidRDefault="004A6325">
            <w:pPr>
              <w:numPr>
                <w:ilvl w:val="0"/>
                <w:numId w:val="143"/>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Portfolio of evidence</w:t>
            </w:r>
          </w:p>
        </w:tc>
      </w:tr>
      <w:tr w:rsidR="004A6325" w:rsidRPr="00AB647F" w14:paraId="026C9AC9" w14:textId="77777777" w:rsidTr="006218ED">
        <w:trPr>
          <w:trHeight w:val="416"/>
        </w:trPr>
        <w:tc>
          <w:tcPr>
            <w:tcW w:w="1261" w:type="pct"/>
            <w:tcBorders>
              <w:top w:val="single" w:sz="4" w:space="0" w:color="auto"/>
              <w:left w:val="single" w:sz="4" w:space="0" w:color="auto"/>
              <w:bottom w:val="single" w:sz="4" w:space="0" w:color="auto"/>
              <w:right w:val="single" w:sz="4" w:space="0" w:color="auto"/>
            </w:tcBorders>
            <w:hideMark/>
          </w:tcPr>
          <w:p w14:paraId="0FC8F693" w14:textId="77777777" w:rsidR="004A6325" w:rsidRPr="00AB647F" w:rsidRDefault="004A6325">
            <w:pPr>
              <w:numPr>
                <w:ilvl w:val="0"/>
                <w:numId w:val="97"/>
              </w:numPr>
              <w:spacing w:after="0" w:line="240" w:lineRule="auto"/>
              <w:contextualSpacing/>
              <w:rPr>
                <w:rFonts w:ascii="Times New Roman" w:eastAsia="Times New Roman" w:hAnsi="Times New Roman" w:cs="Times New Roman"/>
                <w:bCs/>
                <w:color w:val="000000"/>
                <w:kern w:val="0"/>
                <w:sz w:val="24"/>
                <w:szCs w:val="24"/>
                <w:lang w:val="en-GB"/>
                <w14:ligatures w14:val="none"/>
              </w:rPr>
            </w:pPr>
            <w:r w:rsidRPr="00AB647F">
              <w:rPr>
                <w:rFonts w:ascii="Times New Roman" w:eastAsia="Times New Roman" w:hAnsi="Times New Roman" w:cs="Times New Roman"/>
                <w:bCs/>
                <w:color w:val="000000"/>
                <w:kern w:val="0"/>
                <w:sz w:val="24"/>
                <w:szCs w:val="24"/>
                <w:lang w:val="en-GB"/>
                <w14:ligatures w14:val="none"/>
              </w:rPr>
              <w:t>Perform logic controller system Test and commissioning</w:t>
            </w:r>
          </w:p>
        </w:tc>
        <w:tc>
          <w:tcPr>
            <w:tcW w:w="2522" w:type="pct"/>
            <w:tcBorders>
              <w:top w:val="single" w:sz="4" w:space="0" w:color="auto"/>
              <w:left w:val="single" w:sz="4" w:space="0" w:color="auto"/>
              <w:bottom w:val="single" w:sz="4" w:space="0" w:color="auto"/>
              <w:right w:val="single" w:sz="4" w:space="0" w:color="auto"/>
            </w:tcBorders>
          </w:tcPr>
          <w:p w14:paraId="2BA8320E" w14:textId="3B949C4B" w:rsidR="004A6325" w:rsidRPr="00A559EB" w:rsidRDefault="004A6325">
            <w:pPr>
              <w:pStyle w:val="ListParagraph"/>
              <w:numPr>
                <w:ilvl w:val="1"/>
                <w:numId w:val="143"/>
              </w:numPr>
              <w:spacing w:line="280" w:lineRule="auto"/>
              <w:rPr>
                <w:bCs/>
                <w:szCs w:val="24"/>
              </w:rPr>
            </w:pPr>
            <w:r w:rsidRPr="00A559EB">
              <w:rPr>
                <w:bCs/>
                <w:szCs w:val="24"/>
              </w:rPr>
              <w:t xml:space="preserve">Logic controller systems </w:t>
            </w:r>
            <w:r w:rsidRPr="00A559EB">
              <w:rPr>
                <w:kern w:val="0"/>
                <w:szCs w:val="24"/>
                <w:lang w:val="en-GB"/>
              </w:rPr>
              <w:t>electrical tests</w:t>
            </w:r>
          </w:p>
          <w:p w14:paraId="6E9515F4" w14:textId="77777777" w:rsidR="004A6325" w:rsidRPr="00AB647F" w:rsidRDefault="004A6325">
            <w:pPr>
              <w:numPr>
                <w:ilvl w:val="0"/>
                <w:numId w:val="128"/>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Continuity test</w:t>
            </w:r>
          </w:p>
          <w:p w14:paraId="68782DCB" w14:textId="77777777" w:rsidR="004A6325" w:rsidRPr="00AB647F" w:rsidRDefault="004A6325">
            <w:pPr>
              <w:numPr>
                <w:ilvl w:val="0"/>
                <w:numId w:val="128"/>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Polarity test</w:t>
            </w:r>
          </w:p>
          <w:p w14:paraId="6581C432" w14:textId="77777777" w:rsidR="004A6325" w:rsidRPr="00AB647F" w:rsidRDefault="004A6325">
            <w:pPr>
              <w:numPr>
                <w:ilvl w:val="0"/>
                <w:numId w:val="128"/>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Earth loop impedance test</w:t>
            </w:r>
          </w:p>
          <w:p w14:paraId="3E50B13E" w14:textId="77777777" w:rsidR="004A6325" w:rsidRPr="00AB647F" w:rsidRDefault="004A6325">
            <w:pPr>
              <w:numPr>
                <w:ilvl w:val="0"/>
                <w:numId w:val="128"/>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Insulation resistance test</w:t>
            </w:r>
          </w:p>
          <w:p w14:paraId="38AC73C3" w14:textId="77777777" w:rsidR="004A6325" w:rsidRPr="00AB647F" w:rsidRDefault="004A6325">
            <w:pPr>
              <w:numPr>
                <w:ilvl w:val="0"/>
                <w:numId w:val="128"/>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Earth electrode resistance test</w:t>
            </w:r>
          </w:p>
          <w:p w14:paraId="4AE1CA51" w14:textId="77777777" w:rsidR="004A6325" w:rsidRPr="00AB647F" w:rsidRDefault="004A6325">
            <w:pPr>
              <w:pStyle w:val="ListParagraph"/>
              <w:numPr>
                <w:ilvl w:val="1"/>
                <w:numId w:val="143"/>
              </w:numPr>
              <w:spacing w:line="280" w:lineRule="auto"/>
              <w:ind w:left="720"/>
              <w:rPr>
                <w:bCs/>
                <w:szCs w:val="24"/>
              </w:rPr>
            </w:pPr>
            <w:r w:rsidRPr="00AB647F">
              <w:rPr>
                <w:bCs/>
                <w:szCs w:val="24"/>
              </w:rPr>
              <w:t>Logic controller system functionality test</w:t>
            </w:r>
          </w:p>
          <w:p w14:paraId="531B7465" w14:textId="77777777" w:rsidR="004A6325" w:rsidRPr="00AB647F" w:rsidRDefault="004A6325">
            <w:pPr>
              <w:numPr>
                <w:ilvl w:val="0"/>
                <w:numId w:val="12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Pre-test Inspections</w:t>
            </w:r>
          </w:p>
          <w:p w14:paraId="5F4D20E7" w14:textId="77777777" w:rsidR="004A6325" w:rsidRPr="00AB647F" w:rsidRDefault="004A6325">
            <w:pPr>
              <w:numPr>
                <w:ilvl w:val="0"/>
                <w:numId w:val="12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Component sequence</w:t>
            </w:r>
          </w:p>
          <w:p w14:paraId="2CF4326F" w14:textId="77777777" w:rsidR="004A6325" w:rsidRPr="00AB647F" w:rsidRDefault="004A6325">
            <w:pPr>
              <w:numPr>
                <w:ilvl w:val="0"/>
                <w:numId w:val="12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Component verification</w:t>
            </w:r>
          </w:p>
          <w:p w14:paraId="2F3F911C" w14:textId="77777777" w:rsidR="004A6325" w:rsidRPr="00AB647F" w:rsidRDefault="004A6325">
            <w:pPr>
              <w:numPr>
                <w:ilvl w:val="0"/>
                <w:numId w:val="12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Firmness</w:t>
            </w:r>
          </w:p>
          <w:p w14:paraId="34AEAF45" w14:textId="77777777" w:rsidR="004A6325" w:rsidRPr="00AB647F" w:rsidRDefault="004A6325">
            <w:pPr>
              <w:numPr>
                <w:ilvl w:val="0"/>
                <w:numId w:val="12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Correct labelling</w:t>
            </w:r>
          </w:p>
          <w:p w14:paraId="2C86CA93" w14:textId="77777777" w:rsidR="004A6325" w:rsidRPr="00AB647F" w:rsidRDefault="004A6325">
            <w:pPr>
              <w:numPr>
                <w:ilvl w:val="0"/>
                <w:numId w:val="12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Correct component termination.</w:t>
            </w:r>
          </w:p>
          <w:p w14:paraId="4A164171" w14:textId="77777777" w:rsidR="004A6325" w:rsidRPr="00AB647F" w:rsidRDefault="004A6325">
            <w:pPr>
              <w:numPr>
                <w:ilvl w:val="0"/>
                <w:numId w:val="12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Functional testing</w:t>
            </w:r>
          </w:p>
          <w:p w14:paraId="52D9764C" w14:textId="77777777" w:rsidR="004A6325" w:rsidRPr="00AB647F" w:rsidRDefault="004A6325">
            <w:pPr>
              <w:numPr>
                <w:ilvl w:val="0"/>
                <w:numId w:val="12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Performance test</w:t>
            </w:r>
          </w:p>
          <w:p w14:paraId="7B9C312D" w14:textId="77777777" w:rsidR="004A6325" w:rsidRPr="00AB647F" w:rsidRDefault="004A6325">
            <w:pPr>
              <w:numPr>
                <w:ilvl w:val="0"/>
                <w:numId w:val="129"/>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Safety tests</w:t>
            </w:r>
          </w:p>
          <w:p w14:paraId="321776F2" w14:textId="77777777" w:rsidR="004A6325" w:rsidRDefault="004A6325">
            <w:pPr>
              <w:pStyle w:val="ListParagraph"/>
              <w:numPr>
                <w:ilvl w:val="1"/>
                <w:numId w:val="143"/>
              </w:numPr>
              <w:spacing w:line="280" w:lineRule="auto"/>
              <w:ind w:left="720"/>
              <w:rPr>
                <w:bCs/>
                <w:szCs w:val="24"/>
              </w:rPr>
            </w:pPr>
            <w:r w:rsidRPr="00AB647F">
              <w:rPr>
                <w:bCs/>
                <w:szCs w:val="24"/>
              </w:rPr>
              <w:t>Project handover and need for end user training</w:t>
            </w:r>
          </w:p>
          <w:p w14:paraId="493AF575" w14:textId="77777777" w:rsidR="004A6325" w:rsidRPr="00AB647F" w:rsidRDefault="004A6325">
            <w:pPr>
              <w:pStyle w:val="ListParagraph"/>
              <w:numPr>
                <w:ilvl w:val="1"/>
                <w:numId w:val="143"/>
              </w:numPr>
              <w:spacing w:line="280" w:lineRule="auto"/>
              <w:ind w:left="720"/>
              <w:rPr>
                <w:bCs/>
                <w:szCs w:val="24"/>
              </w:rPr>
            </w:pPr>
            <w:r w:rsidRPr="00AB647F">
              <w:rPr>
                <w:bCs/>
                <w:szCs w:val="24"/>
              </w:rPr>
              <w:t>Commissioning documents</w:t>
            </w:r>
          </w:p>
          <w:p w14:paraId="75E777A5" w14:textId="77777777" w:rsidR="004A6325" w:rsidRPr="00AB647F" w:rsidRDefault="004A6325">
            <w:pPr>
              <w:numPr>
                <w:ilvl w:val="0"/>
                <w:numId w:val="13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Commissioning plan</w:t>
            </w:r>
          </w:p>
          <w:p w14:paraId="4BE5F598" w14:textId="77777777" w:rsidR="004A6325" w:rsidRPr="00AB647F" w:rsidRDefault="004A6325">
            <w:pPr>
              <w:numPr>
                <w:ilvl w:val="0"/>
                <w:numId w:val="13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Test procedures and checklist </w:t>
            </w:r>
          </w:p>
          <w:p w14:paraId="500B9D69" w14:textId="77777777" w:rsidR="004A6325" w:rsidRPr="00AB647F" w:rsidRDefault="004A6325">
            <w:pPr>
              <w:numPr>
                <w:ilvl w:val="0"/>
                <w:numId w:val="13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Instrumentation data sheet </w:t>
            </w:r>
          </w:p>
          <w:p w14:paraId="68A2B323" w14:textId="77777777" w:rsidR="004A6325" w:rsidRPr="00AB647F" w:rsidRDefault="004A6325">
            <w:pPr>
              <w:numPr>
                <w:ilvl w:val="0"/>
                <w:numId w:val="13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Calibration certificate</w:t>
            </w:r>
          </w:p>
          <w:p w14:paraId="44BF386E" w14:textId="77777777" w:rsidR="004A6325" w:rsidRPr="00AB647F" w:rsidRDefault="004A6325">
            <w:pPr>
              <w:numPr>
                <w:ilvl w:val="0"/>
                <w:numId w:val="13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Start up and shutdown procedures </w:t>
            </w:r>
          </w:p>
          <w:p w14:paraId="76E4B152" w14:textId="77777777" w:rsidR="004A6325" w:rsidRPr="00AB647F" w:rsidRDefault="004A6325">
            <w:pPr>
              <w:numPr>
                <w:ilvl w:val="0"/>
                <w:numId w:val="13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Safety documentation </w:t>
            </w:r>
          </w:p>
          <w:p w14:paraId="3E737D11" w14:textId="77777777" w:rsidR="004A6325" w:rsidRPr="00AB647F" w:rsidRDefault="004A6325">
            <w:pPr>
              <w:numPr>
                <w:ilvl w:val="0"/>
                <w:numId w:val="13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Training materials </w:t>
            </w:r>
          </w:p>
          <w:p w14:paraId="6F91CCC4" w14:textId="77777777" w:rsidR="004A6325" w:rsidRPr="00AB647F" w:rsidRDefault="004A6325">
            <w:pPr>
              <w:numPr>
                <w:ilvl w:val="0"/>
                <w:numId w:val="13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Commissioning reports </w:t>
            </w:r>
          </w:p>
          <w:p w14:paraId="47696201" w14:textId="77777777" w:rsidR="004A6325" w:rsidRPr="00AB647F" w:rsidRDefault="004A6325">
            <w:pPr>
              <w:numPr>
                <w:ilvl w:val="0"/>
                <w:numId w:val="13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Handover report</w:t>
            </w:r>
          </w:p>
          <w:p w14:paraId="30E1A24C" w14:textId="77777777" w:rsidR="004A6325" w:rsidRPr="00AB647F" w:rsidRDefault="004A6325">
            <w:pPr>
              <w:numPr>
                <w:ilvl w:val="0"/>
                <w:numId w:val="13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 xml:space="preserve">Test results </w:t>
            </w:r>
          </w:p>
          <w:p w14:paraId="5B1C0098" w14:textId="77777777" w:rsidR="004A6325" w:rsidRPr="00AB647F" w:rsidRDefault="004A6325">
            <w:pPr>
              <w:numPr>
                <w:ilvl w:val="0"/>
                <w:numId w:val="130"/>
              </w:numPr>
              <w:spacing w:after="0" w:line="240" w:lineRule="auto"/>
              <w:contextualSpacing/>
              <w:rPr>
                <w:rFonts w:ascii="Times New Roman" w:eastAsia="Times New Roman" w:hAnsi="Times New Roman" w:cs="Times New Roman"/>
                <w:color w:val="000000"/>
                <w:kern w:val="28"/>
                <w:sz w:val="24"/>
                <w:szCs w:val="24"/>
                <w:lang w:val="en-GB"/>
                <w14:ligatures w14:val="none"/>
              </w:rPr>
            </w:pPr>
            <w:r w:rsidRPr="00AB647F">
              <w:rPr>
                <w:rFonts w:ascii="Times New Roman" w:eastAsia="Times New Roman" w:hAnsi="Times New Roman" w:cs="Times New Roman"/>
                <w:color w:val="000000"/>
                <w:kern w:val="28"/>
                <w:sz w:val="24"/>
                <w:szCs w:val="24"/>
                <w:lang w:val="en-GB"/>
                <w14:ligatures w14:val="none"/>
              </w:rPr>
              <w:t>As-built drawings</w:t>
            </w:r>
          </w:p>
          <w:p w14:paraId="5C4FAFE4" w14:textId="77777777" w:rsidR="004A6325" w:rsidRPr="00AB647F" w:rsidRDefault="004A6325" w:rsidP="006218ED">
            <w:pPr>
              <w:widowControl w:val="0"/>
              <w:tabs>
                <w:tab w:val="left" w:pos="499"/>
              </w:tabs>
              <w:autoSpaceDE w:val="0"/>
              <w:autoSpaceDN w:val="0"/>
              <w:spacing w:after="0" w:line="276" w:lineRule="auto"/>
              <w:ind w:left="360" w:right="616"/>
              <w:rPr>
                <w:rFonts w:ascii="Times New Roman" w:eastAsia="Times New Roman" w:hAnsi="Times New Roman" w:cs="Times New Roman"/>
                <w:kern w:val="0"/>
                <w:sz w:val="24"/>
                <w14:ligatures w14:val="none"/>
              </w:rPr>
            </w:pPr>
          </w:p>
        </w:tc>
        <w:tc>
          <w:tcPr>
            <w:tcW w:w="1217" w:type="pct"/>
            <w:tcBorders>
              <w:top w:val="single" w:sz="4" w:space="0" w:color="auto"/>
              <w:left w:val="single" w:sz="4" w:space="0" w:color="auto"/>
              <w:bottom w:val="single" w:sz="4" w:space="0" w:color="auto"/>
              <w:right w:val="single" w:sz="4" w:space="0" w:color="auto"/>
            </w:tcBorders>
            <w:hideMark/>
          </w:tcPr>
          <w:p w14:paraId="781BB483" w14:textId="77777777" w:rsidR="004A6325" w:rsidRPr="00AB647F" w:rsidRDefault="004A6325">
            <w:pPr>
              <w:numPr>
                <w:ilvl w:val="0"/>
                <w:numId w:val="142"/>
              </w:numPr>
              <w:spacing w:after="0" w:line="276" w:lineRule="auto"/>
              <w:ind w:left="720"/>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Written Assessment</w:t>
            </w:r>
          </w:p>
          <w:p w14:paraId="59E8FB00" w14:textId="77777777" w:rsidR="004A6325" w:rsidRPr="00AB647F" w:rsidRDefault="004A6325">
            <w:pPr>
              <w:numPr>
                <w:ilvl w:val="0"/>
                <w:numId w:val="142"/>
              </w:numPr>
              <w:spacing w:after="0" w:line="276" w:lineRule="auto"/>
              <w:ind w:left="720"/>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 xml:space="preserve">Oral Questioning </w:t>
            </w:r>
          </w:p>
          <w:p w14:paraId="59F2211D" w14:textId="77777777" w:rsidR="004A6325" w:rsidRPr="00AB647F" w:rsidRDefault="004A6325">
            <w:pPr>
              <w:numPr>
                <w:ilvl w:val="0"/>
                <w:numId w:val="142"/>
              </w:numPr>
              <w:spacing w:after="0" w:line="276" w:lineRule="auto"/>
              <w:ind w:left="720"/>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Practical Assessment</w:t>
            </w:r>
          </w:p>
          <w:p w14:paraId="38ED47E0" w14:textId="77777777" w:rsidR="004A6325" w:rsidRPr="00AB647F" w:rsidRDefault="004A6325">
            <w:pPr>
              <w:numPr>
                <w:ilvl w:val="0"/>
                <w:numId w:val="142"/>
              </w:numPr>
              <w:spacing w:after="0" w:line="276" w:lineRule="auto"/>
              <w:ind w:left="720"/>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Project</w:t>
            </w:r>
          </w:p>
          <w:p w14:paraId="01EB3D43" w14:textId="77777777" w:rsidR="004A6325" w:rsidRPr="00AB647F" w:rsidRDefault="004A6325">
            <w:pPr>
              <w:numPr>
                <w:ilvl w:val="0"/>
                <w:numId w:val="142"/>
              </w:numPr>
              <w:spacing w:after="0" w:line="276" w:lineRule="auto"/>
              <w:ind w:left="720"/>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Third party report</w:t>
            </w:r>
          </w:p>
          <w:p w14:paraId="3899E17F" w14:textId="77777777" w:rsidR="004A6325" w:rsidRPr="001359A1" w:rsidRDefault="004A6325">
            <w:pPr>
              <w:numPr>
                <w:ilvl w:val="0"/>
                <w:numId w:val="142"/>
              </w:numPr>
              <w:spacing w:after="0" w:line="276" w:lineRule="auto"/>
              <w:ind w:left="720"/>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Portfolio of evidence</w:t>
            </w:r>
          </w:p>
        </w:tc>
      </w:tr>
    </w:tbl>
    <w:p w14:paraId="1B7ACCBD" w14:textId="77777777" w:rsidR="004A6325" w:rsidRPr="00AB647F" w:rsidRDefault="004A6325" w:rsidP="004A6325">
      <w:pPr>
        <w:spacing w:line="256" w:lineRule="auto"/>
        <w:rPr>
          <w:rFonts w:ascii="Times New Roman" w:eastAsia="Times New Roman" w:hAnsi="Times New Roman" w:cs="Times New Roman"/>
          <w:color w:val="000000"/>
          <w:kern w:val="28"/>
          <w:sz w:val="24"/>
          <w:szCs w:val="20"/>
          <w14:ligatures w14:val="none"/>
        </w:rPr>
      </w:pPr>
    </w:p>
    <w:p w14:paraId="510D3F96" w14:textId="77777777" w:rsidR="004A6325" w:rsidRPr="00AB647F" w:rsidRDefault="004A6325" w:rsidP="004A6325">
      <w:pPr>
        <w:spacing w:after="120" w:line="275" w:lineRule="exact"/>
        <w:rPr>
          <w:rFonts w:ascii="Times New Roman" w:eastAsia="Times New Roman" w:hAnsi="Times New Roman" w:cs="Times New Roman"/>
          <w:b/>
          <w:color w:val="000000"/>
          <w:kern w:val="28"/>
          <w:sz w:val="24"/>
          <w:szCs w:val="20"/>
          <w14:ligatures w14:val="none"/>
        </w:rPr>
      </w:pPr>
      <w:r w:rsidRPr="00AB647F">
        <w:rPr>
          <w:rFonts w:ascii="Times New Roman" w:eastAsia="Times New Roman" w:hAnsi="Times New Roman" w:cs="Times New Roman"/>
          <w:b/>
          <w:color w:val="000000"/>
          <w:kern w:val="28"/>
          <w:sz w:val="24"/>
          <w:szCs w:val="20"/>
          <w14:ligatures w14:val="none"/>
        </w:rPr>
        <w:t>Suggested</w:t>
      </w:r>
      <w:r w:rsidRPr="00AB647F">
        <w:rPr>
          <w:rFonts w:ascii="Times New Roman" w:eastAsia="Times New Roman" w:hAnsi="Times New Roman" w:cs="Times New Roman"/>
          <w:b/>
          <w:color w:val="000000"/>
          <w:spacing w:val="-2"/>
          <w:kern w:val="28"/>
          <w:sz w:val="24"/>
          <w:szCs w:val="20"/>
          <w14:ligatures w14:val="none"/>
        </w:rPr>
        <w:t xml:space="preserve"> </w:t>
      </w:r>
      <w:r w:rsidRPr="00AB647F">
        <w:rPr>
          <w:rFonts w:ascii="Times New Roman" w:eastAsia="Times New Roman" w:hAnsi="Times New Roman" w:cs="Times New Roman"/>
          <w:b/>
          <w:color w:val="000000"/>
          <w:kern w:val="28"/>
          <w:sz w:val="24"/>
          <w:szCs w:val="20"/>
          <w14:ligatures w14:val="none"/>
        </w:rPr>
        <w:t>Delivery</w:t>
      </w:r>
      <w:r w:rsidRPr="00AB647F">
        <w:rPr>
          <w:rFonts w:ascii="Times New Roman" w:eastAsia="Times New Roman" w:hAnsi="Times New Roman" w:cs="Times New Roman"/>
          <w:b/>
          <w:color w:val="000000"/>
          <w:spacing w:val="-2"/>
          <w:kern w:val="28"/>
          <w:sz w:val="24"/>
          <w:szCs w:val="20"/>
          <w14:ligatures w14:val="none"/>
        </w:rPr>
        <w:t xml:space="preserve"> </w:t>
      </w:r>
      <w:r w:rsidRPr="00AB647F">
        <w:rPr>
          <w:rFonts w:ascii="Times New Roman" w:eastAsia="Times New Roman" w:hAnsi="Times New Roman" w:cs="Times New Roman"/>
          <w:b/>
          <w:color w:val="000000"/>
          <w:kern w:val="28"/>
          <w:sz w:val="24"/>
          <w:szCs w:val="20"/>
          <w14:ligatures w14:val="none"/>
        </w:rPr>
        <w:t>Methods</w:t>
      </w:r>
    </w:p>
    <w:p w14:paraId="044D2E92" w14:textId="77777777" w:rsidR="004A6325" w:rsidRPr="00AB647F" w:rsidRDefault="004A6325" w:rsidP="004A6325">
      <w:pPr>
        <w:numPr>
          <w:ilvl w:val="0"/>
          <w:numId w:val="1"/>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Trainer demonstration</w:t>
      </w:r>
    </w:p>
    <w:p w14:paraId="200038AF" w14:textId="77777777" w:rsidR="004A6325" w:rsidRPr="00AB647F" w:rsidRDefault="004A6325" w:rsidP="004A6325">
      <w:pPr>
        <w:numPr>
          <w:ilvl w:val="0"/>
          <w:numId w:val="1"/>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Simulation</w:t>
      </w:r>
    </w:p>
    <w:p w14:paraId="438B5A68" w14:textId="77777777" w:rsidR="004A6325" w:rsidRPr="00AB647F" w:rsidRDefault="004A6325" w:rsidP="004A6325">
      <w:pPr>
        <w:numPr>
          <w:ilvl w:val="0"/>
          <w:numId w:val="1"/>
        </w:numPr>
        <w:spacing w:after="0" w:line="276" w:lineRule="auto"/>
        <w:contextualSpacing/>
        <w:rPr>
          <w:rFonts w:ascii="Times New Roman" w:eastAsia="Calibri" w:hAnsi="Times New Roman" w:cs="Times New Roman"/>
          <w:kern w:val="0"/>
          <w:sz w:val="24"/>
          <w:szCs w:val="24"/>
          <w:lang w:val="en-ZW"/>
          <w14:ligatures w14:val="none"/>
        </w:rPr>
      </w:pPr>
      <w:r w:rsidRPr="00AB647F">
        <w:rPr>
          <w:rFonts w:ascii="Times New Roman" w:eastAsia="Calibri" w:hAnsi="Times New Roman" w:cs="Times New Roman"/>
          <w:kern w:val="0"/>
          <w:sz w:val="24"/>
          <w:szCs w:val="24"/>
          <w:lang w:val="en-ZW"/>
          <w14:ligatures w14:val="none"/>
        </w:rPr>
        <w:t>Discussions</w:t>
      </w:r>
    </w:p>
    <w:p w14:paraId="54181089" w14:textId="77777777" w:rsidR="004A6325" w:rsidRPr="00AB647F" w:rsidRDefault="004A6325" w:rsidP="004A6325">
      <w:pPr>
        <w:numPr>
          <w:ilvl w:val="0"/>
          <w:numId w:val="1"/>
        </w:numPr>
        <w:spacing w:after="0" w:line="256" w:lineRule="auto"/>
        <w:contextualSpacing/>
        <w:rPr>
          <w:rFonts w:ascii="Times New Roman" w:hAnsi="Times New Roman" w:cs="Times New Roman"/>
          <w:b/>
          <w:bCs/>
        </w:rPr>
      </w:pPr>
      <w:r w:rsidRPr="00AB647F">
        <w:rPr>
          <w:rFonts w:ascii="Times New Roman" w:eastAsia="Calibri" w:hAnsi="Times New Roman" w:cs="Times New Roman"/>
          <w:kern w:val="0"/>
          <w:sz w:val="24"/>
          <w:szCs w:val="24"/>
          <w:lang w:val="en-ZW"/>
          <w14:ligatures w14:val="none"/>
        </w:rPr>
        <w:t>Direct instruction</w:t>
      </w:r>
    </w:p>
    <w:p w14:paraId="3A3F3FEC" w14:textId="77777777" w:rsidR="004A6325" w:rsidRPr="00AB647F" w:rsidRDefault="004A6325" w:rsidP="004A6325">
      <w:pPr>
        <w:spacing w:after="0" w:line="256" w:lineRule="auto"/>
        <w:ind w:left="720"/>
        <w:contextualSpacing/>
        <w:rPr>
          <w:rFonts w:ascii="Times New Roman" w:hAnsi="Times New Roman" w:cs="Times New Roman"/>
          <w:b/>
          <w:bCs/>
        </w:rPr>
      </w:pPr>
    </w:p>
    <w:p w14:paraId="278406A5" w14:textId="77777777" w:rsidR="004A6325" w:rsidRPr="00AB647F" w:rsidRDefault="004A6325" w:rsidP="004A6325">
      <w:pPr>
        <w:rPr>
          <w:rFonts w:ascii="Times New Roman" w:hAnsi="Times New Roman" w:cs="Times New Roman"/>
        </w:rPr>
      </w:pPr>
      <w:r w:rsidRPr="00AB647F">
        <w:rPr>
          <w:rFonts w:ascii="Times New Roman" w:hAnsi="Times New Roman" w:cs="Times New Roman"/>
        </w:rPr>
        <w:t>List</w:t>
      </w:r>
      <w:r w:rsidRPr="00AB647F">
        <w:rPr>
          <w:rFonts w:ascii="Times New Roman" w:hAnsi="Times New Roman" w:cs="Times New Roman"/>
          <w:spacing w:val="-2"/>
        </w:rPr>
        <w:t xml:space="preserve"> </w:t>
      </w:r>
      <w:r w:rsidRPr="00AB647F">
        <w:rPr>
          <w:rFonts w:ascii="Times New Roman" w:hAnsi="Times New Roman" w:cs="Times New Roman"/>
        </w:rPr>
        <w:t>of</w:t>
      </w:r>
      <w:r w:rsidRPr="00AB647F">
        <w:rPr>
          <w:rFonts w:ascii="Times New Roman" w:hAnsi="Times New Roman" w:cs="Times New Roman"/>
          <w:spacing w:val="-2"/>
        </w:rPr>
        <w:t xml:space="preserve"> </w:t>
      </w:r>
      <w:r w:rsidRPr="00AB647F">
        <w:rPr>
          <w:rFonts w:ascii="Times New Roman" w:hAnsi="Times New Roman" w:cs="Times New Roman"/>
        </w:rPr>
        <w:t>Recommended</w:t>
      </w:r>
      <w:r w:rsidRPr="00AB647F">
        <w:rPr>
          <w:rFonts w:ascii="Times New Roman" w:hAnsi="Times New Roman" w:cs="Times New Roman"/>
          <w:spacing w:val="-3"/>
        </w:rPr>
        <w:t xml:space="preserve"> </w:t>
      </w:r>
      <w:r w:rsidRPr="00AB647F">
        <w:rPr>
          <w:rFonts w:ascii="Times New Roman" w:hAnsi="Times New Roman" w:cs="Times New Roman"/>
        </w:rPr>
        <w:t>Resources for</w:t>
      </w:r>
      <w:r w:rsidRPr="00AB647F">
        <w:rPr>
          <w:rFonts w:ascii="Times New Roman" w:hAnsi="Times New Roman" w:cs="Times New Roman"/>
          <w:spacing w:val="-3"/>
        </w:rPr>
        <w:t xml:space="preserve"> </w:t>
      </w:r>
      <w:r w:rsidRPr="00AB647F">
        <w:rPr>
          <w:rFonts w:ascii="Times New Roman" w:hAnsi="Times New Roman" w:cs="Times New Roman"/>
        </w:rPr>
        <w:t>25</w:t>
      </w:r>
      <w:r w:rsidRPr="00AB647F">
        <w:rPr>
          <w:rFonts w:ascii="Times New Roman" w:hAnsi="Times New Roman" w:cs="Times New Roman"/>
          <w:spacing w:val="-1"/>
        </w:rPr>
        <w:t xml:space="preserve"> </w:t>
      </w:r>
      <w:r w:rsidRPr="00AB647F">
        <w:rPr>
          <w:rFonts w:ascii="Times New Roman" w:hAnsi="Times New Roman" w:cs="Times New Roman"/>
        </w:rPr>
        <w:t>trainees</w:t>
      </w:r>
    </w:p>
    <w:p w14:paraId="0EFFAD7A" w14:textId="77777777" w:rsidR="004A6325" w:rsidRPr="00AB647F" w:rsidRDefault="004A6325" w:rsidP="004A6325">
      <w:pPr>
        <w:spacing w:before="7" w:after="120" w:line="283" w:lineRule="auto"/>
        <w:rPr>
          <w:rFonts w:ascii="Times New Roman" w:eastAsia="Times New Roman" w:hAnsi="Times New Roman" w:cs="Times New Roman"/>
          <w:b/>
          <w:color w:val="000000"/>
          <w:kern w:val="28"/>
          <w:sz w:val="17"/>
          <w:szCs w:val="20"/>
          <w14:ligatures w14:val="none"/>
        </w:rPr>
      </w:pPr>
    </w:p>
    <w:tbl>
      <w:tblPr>
        <w:tblW w:w="9735"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2114"/>
        <w:gridCol w:w="3825"/>
        <w:gridCol w:w="1199"/>
        <w:gridCol w:w="1783"/>
      </w:tblGrid>
      <w:tr w:rsidR="004A6325" w:rsidRPr="00AB647F" w14:paraId="6CA3EAF9" w14:textId="77777777" w:rsidTr="006218ED">
        <w:trPr>
          <w:trHeight w:val="1264"/>
        </w:trPr>
        <w:tc>
          <w:tcPr>
            <w:tcW w:w="814" w:type="dxa"/>
            <w:tcBorders>
              <w:top w:val="single" w:sz="4" w:space="0" w:color="000000"/>
              <w:left w:val="single" w:sz="4" w:space="0" w:color="000000"/>
              <w:bottom w:val="single" w:sz="4" w:space="0" w:color="000000"/>
              <w:right w:val="single" w:sz="4" w:space="0" w:color="000000"/>
            </w:tcBorders>
            <w:hideMark/>
          </w:tcPr>
          <w:p w14:paraId="01AEEA61" w14:textId="77777777" w:rsidR="004A6325" w:rsidRPr="00AB647F" w:rsidRDefault="004A6325" w:rsidP="006218ED">
            <w:pPr>
              <w:widowControl w:val="0"/>
              <w:autoSpaceDE w:val="0"/>
              <w:autoSpaceDN w:val="0"/>
              <w:spacing w:before="13" w:after="0" w:line="256" w:lineRule="auto"/>
              <w:ind w:left="143"/>
              <w:rPr>
                <w:rFonts w:ascii="Times New Roman" w:eastAsia="Times New Roman" w:hAnsi="Times New Roman" w:cs="Times New Roman"/>
                <w:b/>
                <w:kern w:val="0"/>
                <w:sz w:val="24"/>
                <w14:ligatures w14:val="none"/>
              </w:rPr>
            </w:pPr>
            <w:r w:rsidRPr="00AB647F">
              <w:rPr>
                <w:rFonts w:ascii="Times New Roman" w:eastAsia="Times New Roman" w:hAnsi="Times New Roman" w:cs="Times New Roman"/>
                <w:b/>
                <w:kern w:val="0"/>
                <w:sz w:val="24"/>
                <w14:ligatures w14:val="none"/>
              </w:rPr>
              <w:t>S/No.</w:t>
            </w:r>
          </w:p>
        </w:tc>
        <w:tc>
          <w:tcPr>
            <w:tcW w:w="2114" w:type="dxa"/>
            <w:tcBorders>
              <w:top w:val="single" w:sz="4" w:space="0" w:color="000000"/>
              <w:left w:val="single" w:sz="4" w:space="0" w:color="000000"/>
              <w:bottom w:val="single" w:sz="4" w:space="0" w:color="000000"/>
              <w:right w:val="single" w:sz="4" w:space="0" w:color="000000"/>
            </w:tcBorders>
            <w:hideMark/>
          </w:tcPr>
          <w:p w14:paraId="2E624289" w14:textId="77777777" w:rsidR="004A6325" w:rsidRPr="00AB647F" w:rsidRDefault="004A6325" w:rsidP="006218ED">
            <w:pPr>
              <w:widowControl w:val="0"/>
              <w:autoSpaceDE w:val="0"/>
              <w:autoSpaceDN w:val="0"/>
              <w:spacing w:before="13" w:after="0" w:line="256" w:lineRule="auto"/>
              <w:ind w:left="143"/>
              <w:rPr>
                <w:rFonts w:ascii="Times New Roman" w:eastAsia="Times New Roman" w:hAnsi="Times New Roman" w:cs="Times New Roman"/>
                <w:b/>
                <w:kern w:val="0"/>
                <w:sz w:val="24"/>
                <w14:ligatures w14:val="none"/>
              </w:rPr>
            </w:pPr>
            <w:r w:rsidRPr="00AB647F">
              <w:rPr>
                <w:rFonts w:ascii="Times New Roman" w:eastAsia="Times New Roman" w:hAnsi="Times New Roman" w:cs="Times New Roman"/>
                <w:b/>
                <w:kern w:val="0"/>
                <w:sz w:val="24"/>
                <w14:ligatures w14:val="none"/>
              </w:rPr>
              <w:t>Category/Item</w:t>
            </w:r>
          </w:p>
        </w:tc>
        <w:tc>
          <w:tcPr>
            <w:tcW w:w="3825" w:type="dxa"/>
            <w:tcBorders>
              <w:top w:val="single" w:sz="4" w:space="0" w:color="000000"/>
              <w:left w:val="single" w:sz="4" w:space="0" w:color="000000"/>
              <w:bottom w:val="single" w:sz="4" w:space="0" w:color="000000"/>
              <w:right w:val="single" w:sz="4" w:space="0" w:color="000000"/>
            </w:tcBorders>
            <w:hideMark/>
          </w:tcPr>
          <w:p w14:paraId="0A9F5D90" w14:textId="77777777" w:rsidR="004A6325" w:rsidRPr="00AB647F" w:rsidRDefault="004A6325" w:rsidP="006218ED">
            <w:pPr>
              <w:widowControl w:val="0"/>
              <w:autoSpaceDE w:val="0"/>
              <w:autoSpaceDN w:val="0"/>
              <w:spacing w:before="13" w:after="0" w:line="372" w:lineRule="auto"/>
              <w:ind w:left="142" w:right="2238"/>
              <w:rPr>
                <w:rFonts w:ascii="Times New Roman" w:eastAsia="Times New Roman" w:hAnsi="Times New Roman" w:cs="Times New Roman"/>
                <w:b/>
                <w:kern w:val="0"/>
                <w:sz w:val="24"/>
                <w14:ligatures w14:val="none"/>
              </w:rPr>
            </w:pPr>
            <w:r w:rsidRPr="00AB647F">
              <w:rPr>
                <w:rFonts w:ascii="Times New Roman" w:eastAsia="Times New Roman" w:hAnsi="Times New Roman" w:cs="Times New Roman"/>
                <w:b/>
                <w:kern w:val="0"/>
                <w:sz w:val="24"/>
                <w14:ligatures w14:val="none"/>
              </w:rPr>
              <w:t>Description/</w:t>
            </w:r>
            <w:r w:rsidRPr="00AB647F">
              <w:rPr>
                <w:rFonts w:ascii="Times New Roman" w:eastAsia="Times New Roman" w:hAnsi="Times New Roman" w:cs="Times New Roman"/>
                <w:b/>
                <w:spacing w:val="1"/>
                <w:kern w:val="0"/>
                <w:sz w:val="24"/>
                <w14:ligatures w14:val="none"/>
              </w:rPr>
              <w:t xml:space="preserve"> </w:t>
            </w:r>
            <w:r w:rsidRPr="00AB647F">
              <w:rPr>
                <w:rFonts w:ascii="Times New Roman" w:eastAsia="Times New Roman" w:hAnsi="Times New Roman" w:cs="Times New Roman"/>
                <w:b/>
                <w:kern w:val="0"/>
                <w:sz w:val="24"/>
                <w14:ligatures w14:val="none"/>
              </w:rPr>
              <w:t>Specifications</w:t>
            </w:r>
          </w:p>
        </w:tc>
        <w:tc>
          <w:tcPr>
            <w:tcW w:w="1199" w:type="dxa"/>
            <w:tcBorders>
              <w:top w:val="single" w:sz="4" w:space="0" w:color="000000"/>
              <w:left w:val="single" w:sz="4" w:space="0" w:color="000000"/>
              <w:bottom w:val="single" w:sz="4" w:space="0" w:color="000000"/>
              <w:right w:val="single" w:sz="4" w:space="0" w:color="000000"/>
            </w:tcBorders>
            <w:hideMark/>
          </w:tcPr>
          <w:p w14:paraId="1ED514FD" w14:textId="77777777" w:rsidR="004A6325" w:rsidRPr="00AB647F" w:rsidRDefault="004A6325" w:rsidP="006218ED">
            <w:pPr>
              <w:widowControl w:val="0"/>
              <w:autoSpaceDE w:val="0"/>
              <w:autoSpaceDN w:val="0"/>
              <w:spacing w:before="13" w:after="0" w:line="256" w:lineRule="auto"/>
              <w:ind w:left="142"/>
              <w:rPr>
                <w:rFonts w:ascii="Times New Roman" w:eastAsia="Times New Roman" w:hAnsi="Times New Roman" w:cs="Times New Roman"/>
                <w:b/>
                <w:kern w:val="0"/>
                <w:sz w:val="24"/>
                <w14:ligatures w14:val="none"/>
              </w:rPr>
            </w:pPr>
            <w:r w:rsidRPr="00AB647F">
              <w:rPr>
                <w:rFonts w:ascii="Times New Roman" w:eastAsia="Times New Roman" w:hAnsi="Times New Roman" w:cs="Times New Roman"/>
                <w:b/>
                <w:kern w:val="0"/>
                <w:sz w:val="24"/>
                <w14:ligatures w14:val="none"/>
              </w:rPr>
              <w:t>Quantity</w:t>
            </w:r>
          </w:p>
        </w:tc>
        <w:tc>
          <w:tcPr>
            <w:tcW w:w="1783" w:type="dxa"/>
            <w:tcBorders>
              <w:top w:val="single" w:sz="4" w:space="0" w:color="000000"/>
              <w:left w:val="single" w:sz="4" w:space="0" w:color="000000"/>
              <w:bottom w:val="single" w:sz="4" w:space="0" w:color="000000"/>
              <w:right w:val="single" w:sz="4" w:space="0" w:color="000000"/>
            </w:tcBorders>
            <w:hideMark/>
          </w:tcPr>
          <w:p w14:paraId="6F92DFCF" w14:textId="77777777" w:rsidR="004A6325" w:rsidRPr="00AB647F" w:rsidRDefault="004A6325" w:rsidP="006218ED">
            <w:pPr>
              <w:widowControl w:val="0"/>
              <w:autoSpaceDE w:val="0"/>
              <w:autoSpaceDN w:val="0"/>
              <w:spacing w:before="13" w:after="0" w:line="372" w:lineRule="auto"/>
              <w:ind w:left="141" w:right="91"/>
              <w:rPr>
                <w:rFonts w:ascii="Times New Roman" w:eastAsia="Times New Roman" w:hAnsi="Times New Roman" w:cs="Times New Roman"/>
                <w:b/>
                <w:kern w:val="0"/>
                <w:sz w:val="24"/>
                <w14:ligatures w14:val="none"/>
              </w:rPr>
            </w:pPr>
            <w:r w:rsidRPr="00AB647F">
              <w:rPr>
                <w:rFonts w:ascii="Times New Roman" w:eastAsia="Times New Roman" w:hAnsi="Times New Roman" w:cs="Times New Roman"/>
                <w:b/>
                <w:kern w:val="0"/>
                <w:sz w:val="24"/>
                <w14:ligatures w14:val="none"/>
              </w:rPr>
              <w:t>Recommended</w:t>
            </w:r>
            <w:r w:rsidRPr="00AB647F">
              <w:rPr>
                <w:rFonts w:ascii="Times New Roman" w:eastAsia="Times New Roman" w:hAnsi="Times New Roman" w:cs="Times New Roman"/>
                <w:b/>
                <w:spacing w:val="-57"/>
                <w:kern w:val="0"/>
                <w:sz w:val="24"/>
                <w14:ligatures w14:val="none"/>
              </w:rPr>
              <w:t xml:space="preserve"> </w:t>
            </w:r>
            <w:r w:rsidRPr="00AB647F">
              <w:rPr>
                <w:rFonts w:ascii="Times New Roman" w:eastAsia="Times New Roman" w:hAnsi="Times New Roman" w:cs="Times New Roman"/>
                <w:b/>
                <w:kern w:val="0"/>
                <w:sz w:val="24"/>
                <w14:ligatures w14:val="none"/>
              </w:rPr>
              <w:t>Ratio</w:t>
            </w:r>
          </w:p>
          <w:p w14:paraId="70A1075A" w14:textId="77777777" w:rsidR="004A6325" w:rsidRPr="00AB647F" w:rsidRDefault="004A6325" w:rsidP="006218ED">
            <w:pPr>
              <w:widowControl w:val="0"/>
              <w:autoSpaceDE w:val="0"/>
              <w:autoSpaceDN w:val="0"/>
              <w:spacing w:after="0" w:line="272" w:lineRule="exact"/>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(Item:</w:t>
            </w:r>
            <w:r w:rsidRPr="00AB647F">
              <w:rPr>
                <w:rFonts w:ascii="Times New Roman" w:eastAsia="Times New Roman" w:hAnsi="Times New Roman" w:cs="Times New Roman"/>
                <w:spacing w:val="-3"/>
                <w:kern w:val="0"/>
                <w:sz w:val="24"/>
                <w14:ligatures w14:val="none"/>
              </w:rPr>
              <w:t xml:space="preserve"> </w:t>
            </w:r>
            <w:r w:rsidRPr="00AB647F">
              <w:rPr>
                <w:rFonts w:ascii="Times New Roman" w:eastAsia="Times New Roman" w:hAnsi="Times New Roman" w:cs="Times New Roman"/>
                <w:kern w:val="0"/>
                <w:sz w:val="24"/>
                <w14:ligatures w14:val="none"/>
              </w:rPr>
              <w:t>Trainee)</w:t>
            </w:r>
          </w:p>
        </w:tc>
      </w:tr>
      <w:tr w:rsidR="004A6325" w:rsidRPr="00AB647F" w14:paraId="40AD1404" w14:textId="77777777" w:rsidTr="006218ED">
        <w:trPr>
          <w:trHeight w:val="650"/>
        </w:trPr>
        <w:tc>
          <w:tcPr>
            <w:tcW w:w="814" w:type="dxa"/>
            <w:tcBorders>
              <w:top w:val="single" w:sz="4" w:space="0" w:color="000000"/>
              <w:left w:val="single" w:sz="4" w:space="0" w:color="000000"/>
              <w:bottom w:val="single" w:sz="4" w:space="0" w:color="000000"/>
              <w:right w:val="single" w:sz="4" w:space="0" w:color="000000"/>
            </w:tcBorders>
            <w:hideMark/>
          </w:tcPr>
          <w:p w14:paraId="677A4638" w14:textId="77777777" w:rsidR="004A6325" w:rsidRPr="00AB647F" w:rsidRDefault="004A6325" w:rsidP="006218ED">
            <w:pPr>
              <w:widowControl w:val="0"/>
              <w:autoSpaceDE w:val="0"/>
              <w:autoSpaceDN w:val="0"/>
              <w:spacing w:before="13" w:after="0" w:line="256" w:lineRule="auto"/>
              <w:ind w:left="143"/>
              <w:rPr>
                <w:rFonts w:ascii="Times New Roman" w:eastAsia="Times New Roman" w:hAnsi="Times New Roman" w:cs="Times New Roman"/>
                <w:b/>
                <w:kern w:val="0"/>
                <w:sz w:val="24"/>
                <w14:ligatures w14:val="none"/>
              </w:rPr>
            </w:pPr>
            <w:r w:rsidRPr="00AB647F">
              <w:rPr>
                <w:rFonts w:ascii="Times New Roman" w:eastAsia="Times New Roman" w:hAnsi="Times New Roman" w:cs="Times New Roman"/>
                <w:b/>
                <w:w w:val="99"/>
                <w:kern w:val="0"/>
                <w:sz w:val="24"/>
                <w14:ligatures w14:val="none"/>
              </w:rPr>
              <w:t>A</w:t>
            </w:r>
          </w:p>
        </w:tc>
        <w:tc>
          <w:tcPr>
            <w:tcW w:w="2114" w:type="dxa"/>
            <w:tcBorders>
              <w:top w:val="single" w:sz="4" w:space="0" w:color="000000"/>
              <w:left w:val="single" w:sz="4" w:space="0" w:color="000000"/>
              <w:bottom w:val="single" w:sz="4" w:space="0" w:color="000000"/>
              <w:right w:val="single" w:sz="4" w:space="0" w:color="000000"/>
            </w:tcBorders>
            <w:hideMark/>
          </w:tcPr>
          <w:p w14:paraId="58E4C49C" w14:textId="77777777" w:rsidR="004A6325" w:rsidRPr="00AB647F" w:rsidRDefault="004A6325" w:rsidP="006218ED">
            <w:pPr>
              <w:widowControl w:val="0"/>
              <w:autoSpaceDE w:val="0"/>
              <w:autoSpaceDN w:val="0"/>
              <w:spacing w:before="13" w:after="0" w:line="256" w:lineRule="auto"/>
              <w:ind w:left="143"/>
              <w:rPr>
                <w:rFonts w:ascii="Times New Roman" w:eastAsia="Times New Roman" w:hAnsi="Times New Roman" w:cs="Times New Roman"/>
                <w:b/>
                <w:kern w:val="0"/>
                <w:sz w:val="24"/>
                <w14:ligatures w14:val="none"/>
              </w:rPr>
            </w:pPr>
            <w:r w:rsidRPr="00AB647F">
              <w:rPr>
                <w:rFonts w:ascii="Times New Roman" w:eastAsia="Times New Roman" w:hAnsi="Times New Roman" w:cs="Times New Roman"/>
                <w:b/>
                <w:kern w:val="0"/>
                <w:sz w:val="24"/>
                <w14:ligatures w14:val="none"/>
              </w:rPr>
              <w:t>Learning</w:t>
            </w:r>
          </w:p>
          <w:p w14:paraId="5B576E96" w14:textId="77777777" w:rsidR="004A6325" w:rsidRPr="00AB647F" w:rsidRDefault="004A6325" w:rsidP="006218ED">
            <w:pPr>
              <w:widowControl w:val="0"/>
              <w:autoSpaceDE w:val="0"/>
              <w:autoSpaceDN w:val="0"/>
              <w:spacing w:before="41" w:after="0" w:line="256" w:lineRule="auto"/>
              <w:ind w:left="143"/>
              <w:rPr>
                <w:rFonts w:ascii="Times New Roman" w:eastAsia="Times New Roman" w:hAnsi="Times New Roman" w:cs="Times New Roman"/>
                <w:b/>
                <w:kern w:val="0"/>
                <w:sz w:val="24"/>
                <w14:ligatures w14:val="none"/>
              </w:rPr>
            </w:pPr>
            <w:r w:rsidRPr="00AB647F">
              <w:rPr>
                <w:rFonts w:ascii="Times New Roman" w:eastAsia="Times New Roman" w:hAnsi="Times New Roman" w:cs="Times New Roman"/>
                <w:b/>
                <w:kern w:val="0"/>
                <w:sz w:val="24"/>
                <w14:ligatures w14:val="none"/>
              </w:rPr>
              <w:t>Materials</w:t>
            </w:r>
          </w:p>
        </w:tc>
        <w:tc>
          <w:tcPr>
            <w:tcW w:w="3825" w:type="dxa"/>
            <w:tcBorders>
              <w:top w:val="single" w:sz="4" w:space="0" w:color="000000"/>
              <w:left w:val="single" w:sz="4" w:space="0" w:color="000000"/>
              <w:bottom w:val="single" w:sz="4" w:space="0" w:color="000000"/>
              <w:right w:val="single" w:sz="4" w:space="0" w:color="000000"/>
            </w:tcBorders>
          </w:tcPr>
          <w:p w14:paraId="443A4922" w14:textId="77777777" w:rsidR="004A6325" w:rsidRPr="00AB647F" w:rsidRDefault="004A6325" w:rsidP="006218ED">
            <w:pPr>
              <w:widowControl w:val="0"/>
              <w:autoSpaceDE w:val="0"/>
              <w:autoSpaceDN w:val="0"/>
              <w:spacing w:after="0" w:line="256" w:lineRule="auto"/>
              <w:rPr>
                <w:rFonts w:ascii="Times New Roman" w:eastAsia="Times New Roman" w:hAnsi="Times New Roman" w:cs="Times New Roman"/>
                <w:kern w:val="0"/>
                <w:sz w:val="24"/>
                <w14:ligatures w14:val="none"/>
              </w:rPr>
            </w:pPr>
          </w:p>
        </w:tc>
        <w:tc>
          <w:tcPr>
            <w:tcW w:w="1199" w:type="dxa"/>
            <w:tcBorders>
              <w:top w:val="single" w:sz="4" w:space="0" w:color="000000"/>
              <w:left w:val="single" w:sz="4" w:space="0" w:color="000000"/>
              <w:bottom w:val="single" w:sz="4" w:space="0" w:color="000000"/>
              <w:right w:val="single" w:sz="4" w:space="0" w:color="000000"/>
            </w:tcBorders>
          </w:tcPr>
          <w:p w14:paraId="0B1472A0" w14:textId="77777777" w:rsidR="004A6325" w:rsidRPr="00AB647F" w:rsidRDefault="004A6325" w:rsidP="006218ED">
            <w:pPr>
              <w:widowControl w:val="0"/>
              <w:autoSpaceDE w:val="0"/>
              <w:autoSpaceDN w:val="0"/>
              <w:spacing w:after="0" w:line="256" w:lineRule="auto"/>
              <w:rPr>
                <w:rFonts w:ascii="Times New Roman" w:eastAsia="Times New Roman" w:hAnsi="Times New Roman" w:cs="Times New Roman"/>
                <w:kern w:val="0"/>
                <w:sz w:val="24"/>
                <w14:ligatures w14:val="none"/>
              </w:rPr>
            </w:pPr>
          </w:p>
        </w:tc>
        <w:tc>
          <w:tcPr>
            <w:tcW w:w="1783" w:type="dxa"/>
            <w:tcBorders>
              <w:top w:val="single" w:sz="4" w:space="0" w:color="000000"/>
              <w:left w:val="single" w:sz="4" w:space="0" w:color="000000"/>
              <w:bottom w:val="single" w:sz="4" w:space="0" w:color="000000"/>
              <w:right w:val="single" w:sz="4" w:space="0" w:color="000000"/>
            </w:tcBorders>
          </w:tcPr>
          <w:p w14:paraId="2A7E0C5D" w14:textId="77777777" w:rsidR="004A6325" w:rsidRPr="00AB647F" w:rsidRDefault="004A6325" w:rsidP="006218ED">
            <w:pPr>
              <w:widowControl w:val="0"/>
              <w:autoSpaceDE w:val="0"/>
              <w:autoSpaceDN w:val="0"/>
              <w:spacing w:after="0" w:line="256" w:lineRule="auto"/>
              <w:rPr>
                <w:rFonts w:ascii="Times New Roman" w:eastAsia="Times New Roman" w:hAnsi="Times New Roman" w:cs="Times New Roman"/>
                <w:kern w:val="0"/>
                <w:sz w:val="24"/>
                <w14:ligatures w14:val="none"/>
              </w:rPr>
            </w:pPr>
          </w:p>
        </w:tc>
      </w:tr>
      <w:tr w:rsidR="004A6325" w:rsidRPr="00AB647F" w14:paraId="1F5CE69B" w14:textId="77777777" w:rsidTr="006218ED">
        <w:trPr>
          <w:trHeight w:val="1705"/>
        </w:trPr>
        <w:tc>
          <w:tcPr>
            <w:tcW w:w="814" w:type="dxa"/>
            <w:tcBorders>
              <w:top w:val="single" w:sz="4" w:space="0" w:color="000000"/>
              <w:left w:val="single" w:sz="4" w:space="0" w:color="000000"/>
              <w:bottom w:val="single" w:sz="4" w:space="0" w:color="000000"/>
              <w:right w:val="single" w:sz="4" w:space="0" w:color="000000"/>
            </w:tcBorders>
            <w:hideMark/>
          </w:tcPr>
          <w:p w14:paraId="4AE5BB30" w14:textId="77777777" w:rsidR="004A6325" w:rsidRPr="00AB647F" w:rsidRDefault="004A6325" w:rsidP="006218ED">
            <w:pPr>
              <w:widowControl w:val="0"/>
              <w:autoSpaceDE w:val="0"/>
              <w:autoSpaceDN w:val="0"/>
              <w:spacing w:before="1"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w:t>
            </w:r>
          </w:p>
        </w:tc>
        <w:tc>
          <w:tcPr>
            <w:tcW w:w="2114" w:type="dxa"/>
            <w:tcBorders>
              <w:top w:val="single" w:sz="4" w:space="0" w:color="000000"/>
              <w:left w:val="single" w:sz="4" w:space="0" w:color="000000"/>
              <w:bottom w:val="single" w:sz="4" w:space="0" w:color="000000"/>
              <w:right w:val="single" w:sz="4" w:space="0" w:color="000000"/>
            </w:tcBorders>
            <w:hideMark/>
          </w:tcPr>
          <w:p w14:paraId="6A4B0331" w14:textId="77777777" w:rsidR="004A6325" w:rsidRPr="00AB647F" w:rsidRDefault="004A6325" w:rsidP="006218ED">
            <w:pPr>
              <w:widowControl w:val="0"/>
              <w:autoSpaceDE w:val="0"/>
              <w:autoSpaceDN w:val="0"/>
              <w:spacing w:before="1"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Textbooks</w:t>
            </w:r>
          </w:p>
        </w:tc>
        <w:tc>
          <w:tcPr>
            <w:tcW w:w="3825" w:type="dxa"/>
            <w:tcBorders>
              <w:top w:val="single" w:sz="4" w:space="0" w:color="000000"/>
              <w:left w:val="single" w:sz="4" w:space="0" w:color="000000"/>
              <w:bottom w:val="single" w:sz="4" w:space="0" w:color="000000"/>
              <w:right w:val="single" w:sz="4" w:space="0" w:color="000000"/>
            </w:tcBorders>
            <w:hideMark/>
          </w:tcPr>
          <w:p w14:paraId="5AC65813" w14:textId="77777777" w:rsidR="004A6325" w:rsidRPr="00AB647F" w:rsidRDefault="004A6325" w:rsidP="006218ED">
            <w:pPr>
              <w:widowControl w:val="0"/>
              <w:autoSpaceDE w:val="0"/>
              <w:autoSpaceDN w:val="0"/>
              <w:spacing w:before="1" w:after="0" w:line="276" w:lineRule="auto"/>
              <w:ind w:left="142" w:right="359"/>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i/>
                <w:kern w:val="0"/>
                <w:sz w:val="24"/>
                <w14:ligatures w14:val="none"/>
              </w:rPr>
              <w:t>McMillan K. Gregory,</w:t>
            </w:r>
            <w:r w:rsidRPr="00AB647F">
              <w:rPr>
                <w:rFonts w:ascii="Times New Roman" w:eastAsia="Times New Roman" w:hAnsi="Times New Roman" w:cs="Times New Roman"/>
                <w:i/>
                <w:spacing w:val="1"/>
                <w:kern w:val="0"/>
                <w:sz w:val="24"/>
                <w14:ligatures w14:val="none"/>
              </w:rPr>
              <w:t xml:space="preserve"> </w:t>
            </w:r>
            <w:r w:rsidRPr="00AB647F">
              <w:rPr>
                <w:rFonts w:ascii="Times New Roman" w:eastAsia="Times New Roman" w:hAnsi="Times New Roman" w:cs="Times New Roman"/>
                <w:kern w:val="0"/>
                <w:sz w:val="24"/>
                <w14:ligatures w14:val="none"/>
              </w:rPr>
              <w:t>Process/industrial instruments and</w:t>
            </w:r>
            <w:r w:rsidRPr="00AB647F">
              <w:rPr>
                <w:rFonts w:ascii="Times New Roman" w:eastAsia="Times New Roman" w:hAnsi="Times New Roman" w:cs="Times New Roman"/>
                <w:spacing w:val="-58"/>
                <w:kern w:val="0"/>
                <w:sz w:val="24"/>
                <w14:ligatures w14:val="none"/>
              </w:rPr>
              <w:t xml:space="preserve"> </w:t>
            </w:r>
            <w:r w:rsidRPr="00AB647F">
              <w:rPr>
                <w:rFonts w:ascii="Times New Roman" w:eastAsia="Times New Roman" w:hAnsi="Times New Roman" w:cs="Times New Roman"/>
                <w:kern w:val="0"/>
                <w:sz w:val="24"/>
                <w14:ligatures w14:val="none"/>
              </w:rPr>
              <w:t>controls</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handbook,</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fifth</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edition</w:t>
            </w:r>
          </w:p>
          <w:p w14:paraId="062DB29D" w14:textId="77777777" w:rsidR="004A6325" w:rsidRPr="00AB647F" w:rsidRDefault="004A6325" w:rsidP="006218ED">
            <w:pPr>
              <w:widowControl w:val="0"/>
              <w:autoSpaceDE w:val="0"/>
              <w:autoSpaceDN w:val="0"/>
              <w:spacing w:before="82" w:after="0" w:line="310" w:lineRule="atLeast"/>
              <w:ind w:left="142" w:right="325"/>
              <w:rPr>
                <w:rFonts w:ascii="Times New Roman" w:eastAsia="Times New Roman" w:hAnsi="Times New Roman" w:cs="Times New Roman"/>
                <w:i/>
                <w:kern w:val="0"/>
                <w:sz w:val="24"/>
                <w14:ligatures w14:val="none"/>
              </w:rPr>
            </w:pPr>
            <w:r w:rsidRPr="00AB647F">
              <w:rPr>
                <w:rFonts w:ascii="Times New Roman" w:eastAsia="Times New Roman" w:hAnsi="Times New Roman" w:cs="Times New Roman"/>
                <w:i/>
                <w:kern w:val="0"/>
                <w:sz w:val="24"/>
                <w14:ligatures w14:val="none"/>
              </w:rPr>
              <w:t>W. BOLTON, programmable logic</w:t>
            </w:r>
            <w:r w:rsidRPr="00AB647F">
              <w:rPr>
                <w:rFonts w:ascii="Times New Roman" w:eastAsia="Times New Roman" w:hAnsi="Times New Roman" w:cs="Times New Roman"/>
                <w:i/>
                <w:spacing w:val="-57"/>
                <w:kern w:val="0"/>
                <w:sz w:val="24"/>
                <w14:ligatures w14:val="none"/>
              </w:rPr>
              <w:t xml:space="preserve"> </w:t>
            </w:r>
            <w:r w:rsidRPr="00AB647F">
              <w:rPr>
                <w:rFonts w:ascii="Times New Roman" w:eastAsia="Times New Roman" w:hAnsi="Times New Roman" w:cs="Times New Roman"/>
                <w:i/>
                <w:kern w:val="0"/>
                <w:sz w:val="24"/>
                <w14:ligatures w14:val="none"/>
              </w:rPr>
              <w:t>controllers,</w:t>
            </w:r>
            <w:r w:rsidRPr="00AB647F">
              <w:rPr>
                <w:rFonts w:ascii="Times New Roman" w:eastAsia="Times New Roman" w:hAnsi="Times New Roman" w:cs="Times New Roman"/>
                <w:i/>
                <w:spacing w:val="-1"/>
                <w:kern w:val="0"/>
                <w:sz w:val="24"/>
                <w14:ligatures w14:val="none"/>
              </w:rPr>
              <w:t xml:space="preserve"> </w:t>
            </w:r>
            <w:r w:rsidRPr="00AB647F">
              <w:rPr>
                <w:rFonts w:ascii="Times New Roman" w:eastAsia="Times New Roman" w:hAnsi="Times New Roman" w:cs="Times New Roman"/>
                <w:i/>
                <w:kern w:val="0"/>
                <w:sz w:val="24"/>
                <w14:ligatures w14:val="none"/>
              </w:rPr>
              <w:t>sixth edition.</w:t>
            </w:r>
          </w:p>
        </w:tc>
        <w:tc>
          <w:tcPr>
            <w:tcW w:w="1199" w:type="dxa"/>
            <w:tcBorders>
              <w:top w:val="single" w:sz="4" w:space="0" w:color="000000"/>
              <w:left w:val="single" w:sz="4" w:space="0" w:color="000000"/>
              <w:bottom w:val="single" w:sz="4" w:space="0" w:color="000000"/>
              <w:right w:val="single" w:sz="4" w:space="0" w:color="000000"/>
            </w:tcBorders>
            <w:hideMark/>
          </w:tcPr>
          <w:p w14:paraId="2229DF1E" w14:textId="77777777" w:rsidR="004A6325" w:rsidRPr="00AB647F" w:rsidRDefault="004A6325" w:rsidP="006218ED">
            <w:pPr>
              <w:widowControl w:val="0"/>
              <w:autoSpaceDE w:val="0"/>
              <w:autoSpaceDN w:val="0"/>
              <w:spacing w:before="1"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Online</w:t>
            </w:r>
          </w:p>
        </w:tc>
        <w:tc>
          <w:tcPr>
            <w:tcW w:w="1783" w:type="dxa"/>
            <w:tcBorders>
              <w:top w:val="single" w:sz="4" w:space="0" w:color="000000"/>
              <w:left w:val="single" w:sz="4" w:space="0" w:color="000000"/>
              <w:bottom w:val="single" w:sz="4" w:space="0" w:color="000000"/>
              <w:right w:val="single" w:sz="4" w:space="0" w:color="000000"/>
            </w:tcBorders>
            <w:hideMark/>
          </w:tcPr>
          <w:p w14:paraId="3B615093" w14:textId="77777777" w:rsidR="004A6325" w:rsidRPr="00AB647F" w:rsidRDefault="004A6325" w:rsidP="006218ED">
            <w:pPr>
              <w:widowControl w:val="0"/>
              <w:autoSpaceDE w:val="0"/>
              <w:autoSpaceDN w:val="0"/>
              <w:spacing w:before="1"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p>
        </w:tc>
      </w:tr>
      <w:tr w:rsidR="004A6325" w:rsidRPr="00AB647F" w14:paraId="379F413D" w14:textId="77777777" w:rsidTr="006218ED">
        <w:trPr>
          <w:trHeight w:val="1274"/>
        </w:trPr>
        <w:tc>
          <w:tcPr>
            <w:tcW w:w="814" w:type="dxa"/>
            <w:tcBorders>
              <w:top w:val="single" w:sz="4" w:space="0" w:color="000000"/>
              <w:left w:val="single" w:sz="4" w:space="0" w:color="000000"/>
              <w:bottom w:val="single" w:sz="4" w:space="0" w:color="000000"/>
              <w:right w:val="single" w:sz="4" w:space="0" w:color="000000"/>
            </w:tcBorders>
            <w:hideMark/>
          </w:tcPr>
          <w:p w14:paraId="4A077B8F" w14:textId="77777777" w:rsidR="004A6325" w:rsidRPr="00AB647F" w:rsidRDefault="004A6325" w:rsidP="006218ED">
            <w:pPr>
              <w:widowControl w:val="0"/>
              <w:autoSpaceDE w:val="0"/>
              <w:autoSpaceDN w:val="0"/>
              <w:spacing w:before="3" w:after="0" w:line="256" w:lineRule="auto"/>
              <w:ind w:left="2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w:t>
            </w:r>
          </w:p>
        </w:tc>
        <w:tc>
          <w:tcPr>
            <w:tcW w:w="2114" w:type="dxa"/>
            <w:tcBorders>
              <w:top w:val="single" w:sz="4" w:space="0" w:color="000000"/>
              <w:left w:val="single" w:sz="4" w:space="0" w:color="000000"/>
              <w:bottom w:val="single" w:sz="4" w:space="0" w:color="000000"/>
              <w:right w:val="single" w:sz="4" w:space="0" w:color="000000"/>
            </w:tcBorders>
            <w:hideMark/>
          </w:tcPr>
          <w:p w14:paraId="1C1C0015"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Installation</w:t>
            </w:r>
            <w:r w:rsidRPr="00AB647F">
              <w:rPr>
                <w:rFonts w:ascii="Times New Roman" w:eastAsia="Times New Roman" w:hAnsi="Times New Roman" w:cs="Times New Roman"/>
                <w:spacing w:val="-3"/>
                <w:kern w:val="0"/>
                <w:sz w:val="24"/>
                <w14:ligatures w14:val="none"/>
              </w:rPr>
              <w:t xml:space="preserve"> </w:t>
            </w:r>
            <w:r w:rsidRPr="00AB647F">
              <w:rPr>
                <w:rFonts w:ascii="Times New Roman" w:eastAsia="Times New Roman" w:hAnsi="Times New Roman" w:cs="Times New Roman"/>
                <w:kern w:val="0"/>
                <w:sz w:val="24"/>
                <w14:ligatures w14:val="none"/>
              </w:rPr>
              <w:t>manuals</w:t>
            </w:r>
          </w:p>
        </w:tc>
        <w:tc>
          <w:tcPr>
            <w:tcW w:w="3825" w:type="dxa"/>
            <w:tcBorders>
              <w:top w:val="single" w:sz="4" w:space="0" w:color="000000"/>
              <w:left w:val="single" w:sz="4" w:space="0" w:color="000000"/>
              <w:bottom w:val="single" w:sz="4" w:space="0" w:color="000000"/>
              <w:right w:val="single" w:sz="4" w:space="0" w:color="000000"/>
            </w:tcBorders>
            <w:hideMark/>
          </w:tcPr>
          <w:p w14:paraId="793BE504" w14:textId="77777777" w:rsidR="004A6325" w:rsidRPr="00AB647F" w:rsidRDefault="004A6325" w:rsidP="006218ED">
            <w:pPr>
              <w:widowControl w:val="0"/>
              <w:autoSpaceDE w:val="0"/>
              <w:autoSpaceDN w:val="0"/>
              <w:spacing w:before="3" w:after="0" w:line="276" w:lineRule="auto"/>
              <w:ind w:left="142" w:right="190"/>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PLC systems. Manuals for Siemens,</w:t>
            </w:r>
            <w:r w:rsidRPr="00AB647F">
              <w:rPr>
                <w:rFonts w:ascii="Times New Roman" w:eastAsia="Times New Roman" w:hAnsi="Times New Roman" w:cs="Times New Roman"/>
                <w:spacing w:val="-58"/>
                <w:kern w:val="0"/>
                <w:sz w:val="24"/>
                <w14:ligatures w14:val="none"/>
              </w:rPr>
              <w:t xml:space="preserve"> </w:t>
            </w:r>
            <w:r w:rsidRPr="00AB647F">
              <w:rPr>
                <w:rFonts w:ascii="Times New Roman" w:eastAsia="Times New Roman" w:hAnsi="Times New Roman" w:cs="Times New Roman"/>
                <w:kern w:val="0"/>
                <w:sz w:val="24"/>
                <w14:ligatures w14:val="none"/>
              </w:rPr>
              <w:t>Allen-Bradley, Mitsubishi, Omron</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and</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Schneider</w:t>
            </w:r>
          </w:p>
        </w:tc>
        <w:tc>
          <w:tcPr>
            <w:tcW w:w="1199" w:type="dxa"/>
            <w:tcBorders>
              <w:top w:val="single" w:sz="4" w:space="0" w:color="000000"/>
              <w:left w:val="single" w:sz="4" w:space="0" w:color="000000"/>
              <w:bottom w:val="single" w:sz="4" w:space="0" w:color="000000"/>
              <w:right w:val="single" w:sz="4" w:space="0" w:color="000000"/>
            </w:tcBorders>
            <w:hideMark/>
          </w:tcPr>
          <w:p w14:paraId="09CDBDEC"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34FBB6C4" w14:textId="77777777" w:rsidR="004A6325" w:rsidRPr="00AB647F" w:rsidRDefault="004A6325" w:rsidP="006218ED">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1:5</w:t>
            </w:r>
          </w:p>
        </w:tc>
      </w:tr>
      <w:tr w:rsidR="004A6325" w:rsidRPr="00AB647F" w14:paraId="1A1B15AC" w14:textId="77777777" w:rsidTr="006218ED">
        <w:trPr>
          <w:trHeight w:val="964"/>
        </w:trPr>
        <w:tc>
          <w:tcPr>
            <w:tcW w:w="814" w:type="dxa"/>
            <w:tcBorders>
              <w:top w:val="single" w:sz="4" w:space="0" w:color="000000"/>
              <w:left w:val="single" w:sz="4" w:space="0" w:color="000000"/>
              <w:bottom w:val="single" w:sz="4" w:space="0" w:color="000000"/>
              <w:right w:val="single" w:sz="4" w:space="0" w:color="000000"/>
            </w:tcBorders>
            <w:hideMark/>
          </w:tcPr>
          <w:p w14:paraId="7396984D"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b/>
                <w:kern w:val="0"/>
                <w:sz w:val="24"/>
                <w14:ligatures w14:val="none"/>
              </w:rPr>
            </w:pPr>
            <w:r w:rsidRPr="00AB647F">
              <w:rPr>
                <w:rFonts w:ascii="Times New Roman" w:eastAsia="Times New Roman" w:hAnsi="Times New Roman" w:cs="Times New Roman"/>
                <w:b/>
                <w:kern w:val="0"/>
                <w:sz w:val="24"/>
                <w14:ligatures w14:val="none"/>
              </w:rPr>
              <w:t>B</w:t>
            </w:r>
          </w:p>
        </w:tc>
        <w:tc>
          <w:tcPr>
            <w:tcW w:w="2114" w:type="dxa"/>
            <w:tcBorders>
              <w:top w:val="single" w:sz="4" w:space="0" w:color="000000"/>
              <w:left w:val="single" w:sz="4" w:space="0" w:color="000000"/>
              <w:bottom w:val="single" w:sz="4" w:space="0" w:color="000000"/>
              <w:right w:val="single" w:sz="4" w:space="0" w:color="000000"/>
            </w:tcBorders>
            <w:hideMark/>
          </w:tcPr>
          <w:p w14:paraId="735DA553" w14:textId="77777777" w:rsidR="004A6325" w:rsidRPr="00AB647F" w:rsidRDefault="004A6325" w:rsidP="006218ED">
            <w:pPr>
              <w:widowControl w:val="0"/>
              <w:autoSpaceDE w:val="0"/>
              <w:autoSpaceDN w:val="0"/>
              <w:spacing w:before="3" w:after="0" w:line="276" w:lineRule="auto"/>
              <w:ind w:left="143" w:right="13"/>
              <w:rPr>
                <w:rFonts w:ascii="Times New Roman" w:eastAsia="Times New Roman" w:hAnsi="Times New Roman" w:cs="Times New Roman"/>
                <w:b/>
                <w:kern w:val="0"/>
                <w:sz w:val="24"/>
                <w14:ligatures w14:val="none"/>
              </w:rPr>
            </w:pPr>
            <w:r w:rsidRPr="00AB647F">
              <w:rPr>
                <w:rFonts w:ascii="Times New Roman" w:eastAsia="Times New Roman" w:hAnsi="Times New Roman" w:cs="Times New Roman"/>
                <w:b/>
                <w:kern w:val="0"/>
                <w:sz w:val="24"/>
                <w14:ligatures w14:val="none"/>
              </w:rPr>
              <w:t>Learning Facilities</w:t>
            </w:r>
            <w:r w:rsidRPr="00AB647F">
              <w:rPr>
                <w:rFonts w:ascii="Times New Roman" w:eastAsia="Times New Roman" w:hAnsi="Times New Roman" w:cs="Times New Roman"/>
                <w:b/>
                <w:spacing w:val="-58"/>
                <w:kern w:val="0"/>
                <w:sz w:val="24"/>
                <w14:ligatures w14:val="none"/>
              </w:rPr>
              <w:t xml:space="preserve"> </w:t>
            </w:r>
            <w:r w:rsidRPr="00AB647F">
              <w:rPr>
                <w:rFonts w:ascii="Times New Roman" w:eastAsia="Times New Roman" w:hAnsi="Times New Roman" w:cs="Times New Roman"/>
                <w:b/>
                <w:kern w:val="0"/>
                <w:sz w:val="24"/>
                <w14:ligatures w14:val="none"/>
              </w:rPr>
              <w:t>&amp;</w:t>
            </w:r>
            <w:r w:rsidRPr="00AB647F">
              <w:rPr>
                <w:rFonts w:ascii="Times New Roman" w:eastAsia="Times New Roman" w:hAnsi="Times New Roman" w:cs="Times New Roman"/>
                <w:b/>
                <w:spacing w:val="-2"/>
                <w:kern w:val="0"/>
                <w:sz w:val="24"/>
                <w14:ligatures w14:val="none"/>
              </w:rPr>
              <w:t xml:space="preserve"> </w:t>
            </w:r>
            <w:r w:rsidRPr="00AB647F">
              <w:rPr>
                <w:rFonts w:ascii="Times New Roman" w:eastAsia="Times New Roman" w:hAnsi="Times New Roman" w:cs="Times New Roman"/>
                <w:b/>
                <w:kern w:val="0"/>
                <w:sz w:val="24"/>
                <w14:ligatures w14:val="none"/>
              </w:rPr>
              <w:t>infrastructure</w:t>
            </w:r>
          </w:p>
        </w:tc>
        <w:tc>
          <w:tcPr>
            <w:tcW w:w="3825" w:type="dxa"/>
            <w:tcBorders>
              <w:top w:val="single" w:sz="4" w:space="0" w:color="000000"/>
              <w:left w:val="single" w:sz="4" w:space="0" w:color="000000"/>
              <w:bottom w:val="single" w:sz="4" w:space="0" w:color="000000"/>
              <w:right w:val="single" w:sz="4" w:space="0" w:color="000000"/>
            </w:tcBorders>
          </w:tcPr>
          <w:p w14:paraId="6A9C5BF5" w14:textId="77777777" w:rsidR="004A6325" w:rsidRPr="00AB647F" w:rsidRDefault="004A6325" w:rsidP="006218ED">
            <w:pPr>
              <w:widowControl w:val="0"/>
              <w:autoSpaceDE w:val="0"/>
              <w:autoSpaceDN w:val="0"/>
              <w:spacing w:after="0" w:line="256" w:lineRule="auto"/>
              <w:rPr>
                <w:rFonts w:ascii="Times New Roman" w:eastAsia="Times New Roman" w:hAnsi="Times New Roman" w:cs="Times New Roman"/>
                <w:kern w:val="0"/>
                <w14:ligatures w14:val="none"/>
              </w:rPr>
            </w:pPr>
          </w:p>
        </w:tc>
        <w:tc>
          <w:tcPr>
            <w:tcW w:w="1199" w:type="dxa"/>
            <w:tcBorders>
              <w:top w:val="single" w:sz="4" w:space="0" w:color="000000"/>
              <w:left w:val="single" w:sz="4" w:space="0" w:color="000000"/>
              <w:bottom w:val="single" w:sz="4" w:space="0" w:color="000000"/>
              <w:right w:val="single" w:sz="4" w:space="0" w:color="000000"/>
            </w:tcBorders>
          </w:tcPr>
          <w:p w14:paraId="0B80BB1F" w14:textId="77777777" w:rsidR="004A6325" w:rsidRPr="00AB647F" w:rsidRDefault="004A6325" w:rsidP="006218ED">
            <w:pPr>
              <w:widowControl w:val="0"/>
              <w:autoSpaceDE w:val="0"/>
              <w:autoSpaceDN w:val="0"/>
              <w:spacing w:after="0" w:line="256" w:lineRule="auto"/>
              <w:rPr>
                <w:rFonts w:ascii="Times New Roman" w:eastAsia="Times New Roman" w:hAnsi="Times New Roman" w:cs="Times New Roman"/>
                <w:kern w:val="0"/>
                <w14:ligatures w14:val="none"/>
              </w:rPr>
            </w:pPr>
          </w:p>
        </w:tc>
        <w:tc>
          <w:tcPr>
            <w:tcW w:w="1783" w:type="dxa"/>
            <w:tcBorders>
              <w:top w:val="single" w:sz="4" w:space="0" w:color="000000"/>
              <w:left w:val="single" w:sz="4" w:space="0" w:color="000000"/>
              <w:bottom w:val="single" w:sz="4" w:space="0" w:color="000000"/>
              <w:right w:val="single" w:sz="4" w:space="0" w:color="000000"/>
            </w:tcBorders>
          </w:tcPr>
          <w:p w14:paraId="64974410" w14:textId="77777777" w:rsidR="004A6325" w:rsidRPr="00AB647F" w:rsidRDefault="004A6325" w:rsidP="006218ED">
            <w:pPr>
              <w:widowControl w:val="0"/>
              <w:autoSpaceDE w:val="0"/>
              <w:autoSpaceDN w:val="0"/>
              <w:spacing w:after="0" w:line="256" w:lineRule="auto"/>
              <w:rPr>
                <w:rFonts w:ascii="Times New Roman" w:eastAsia="Times New Roman" w:hAnsi="Times New Roman" w:cs="Times New Roman"/>
                <w:kern w:val="0"/>
                <w14:ligatures w14:val="none"/>
              </w:rPr>
            </w:pPr>
          </w:p>
        </w:tc>
      </w:tr>
      <w:tr w:rsidR="004A6325" w:rsidRPr="00AB647F" w14:paraId="7FA35E31" w14:textId="77777777" w:rsidTr="006218ED">
        <w:trPr>
          <w:trHeight w:val="637"/>
        </w:trPr>
        <w:tc>
          <w:tcPr>
            <w:tcW w:w="814" w:type="dxa"/>
            <w:tcBorders>
              <w:top w:val="single" w:sz="4" w:space="0" w:color="000000"/>
              <w:left w:val="single" w:sz="4" w:space="0" w:color="000000"/>
              <w:bottom w:val="single" w:sz="4" w:space="0" w:color="000000"/>
              <w:right w:val="single" w:sz="4" w:space="0" w:color="000000"/>
            </w:tcBorders>
            <w:hideMark/>
          </w:tcPr>
          <w:p w14:paraId="1C1B24A1" w14:textId="77777777" w:rsidR="004A6325" w:rsidRPr="00AB647F" w:rsidRDefault="004A6325" w:rsidP="006218ED">
            <w:pPr>
              <w:widowControl w:val="0"/>
              <w:autoSpaceDE w:val="0"/>
              <w:autoSpaceDN w:val="0"/>
              <w:spacing w:before="1" w:after="0" w:line="256" w:lineRule="auto"/>
              <w:ind w:left="2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3.</w:t>
            </w:r>
          </w:p>
        </w:tc>
        <w:tc>
          <w:tcPr>
            <w:tcW w:w="2114" w:type="dxa"/>
            <w:tcBorders>
              <w:top w:val="single" w:sz="4" w:space="0" w:color="000000"/>
              <w:left w:val="single" w:sz="4" w:space="0" w:color="000000"/>
              <w:bottom w:val="single" w:sz="4" w:space="0" w:color="000000"/>
              <w:right w:val="single" w:sz="4" w:space="0" w:color="000000"/>
            </w:tcBorders>
            <w:hideMark/>
          </w:tcPr>
          <w:p w14:paraId="5858F05B" w14:textId="77777777" w:rsidR="004A6325" w:rsidRPr="00AB647F" w:rsidRDefault="004A6325" w:rsidP="006218ED">
            <w:pPr>
              <w:widowControl w:val="0"/>
              <w:autoSpaceDE w:val="0"/>
              <w:autoSpaceDN w:val="0"/>
              <w:spacing w:before="1"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Lecture/theory</w:t>
            </w:r>
          </w:p>
          <w:p w14:paraId="6709B1EA" w14:textId="77777777" w:rsidR="004A6325" w:rsidRPr="00AB647F" w:rsidRDefault="004A6325" w:rsidP="006218ED">
            <w:pPr>
              <w:widowControl w:val="0"/>
              <w:autoSpaceDE w:val="0"/>
              <w:autoSpaceDN w:val="0"/>
              <w:spacing w:before="4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room</w:t>
            </w:r>
          </w:p>
        </w:tc>
        <w:tc>
          <w:tcPr>
            <w:tcW w:w="3825" w:type="dxa"/>
            <w:tcBorders>
              <w:top w:val="single" w:sz="4" w:space="0" w:color="000000"/>
              <w:left w:val="single" w:sz="4" w:space="0" w:color="000000"/>
              <w:bottom w:val="single" w:sz="4" w:space="0" w:color="000000"/>
              <w:right w:val="single" w:sz="4" w:space="0" w:color="000000"/>
            </w:tcBorders>
            <w:hideMark/>
          </w:tcPr>
          <w:p w14:paraId="79FB5C8F" w14:textId="77777777" w:rsidR="004A6325" w:rsidRPr="00AB647F" w:rsidRDefault="004A6325" w:rsidP="006218ED">
            <w:pPr>
              <w:widowControl w:val="0"/>
              <w:autoSpaceDE w:val="0"/>
              <w:autoSpaceDN w:val="0"/>
              <w:spacing w:before="1"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60m</w:t>
            </w:r>
            <w:r w:rsidRPr="00AB647F">
              <w:rPr>
                <w:rFonts w:ascii="Times New Roman" w:eastAsia="Times New Roman" w:hAnsi="Times New Roman" w:cs="Times New Roman"/>
                <w:kern w:val="0"/>
                <w:sz w:val="24"/>
                <w:vertAlign w:val="superscript"/>
                <w14:ligatures w14:val="none"/>
              </w:rPr>
              <w:t>2</w:t>
            </w:r>
          </w:p>
        </w:tc>
        <w:tc>
          <w:tcPr>
            <w:tcW w:w="1199" w:type="dxa"/>
            <w:tcBorders>
              <w:top w:val="single" w:sz="4" w:space="0" w:color="000000"/>
              <w:left w:val="single" w:sz="4" w:space="0" w:color="000000"/>
              <w:bottom w:val="single" w:sz="4" w:space="0" w:color="000000"/>
              <w:right w:val="single" w:sz="4" w:space="0" w:color="000000"/>
            </w:tcBorders>
            <w:hideMark/>
          </w:tcPr>
          <w:p w14:paraId="3B1AD223" w14:textId="77777777" w:rsidR="004A6325" w:rsidRPr="00AB647F" w:rsidRDefault="004A6325" w:rsidP="006218ED">
            <w:pPr>
              <w:widowControl w:val="0"/>
              <w:autoSpaceDE w:val="0"/>
              <w:autoSpaceDN w:val="0"/>
              <w:spacing w:before="1"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w:t>
            </w:r>
          </w:p>
        </w:tc>
        <w:tc>
          <w:tcPr>
            <w:tcW w:w="1783" w:type="dxa"/>
            <w:tcBorders>
              <w:top w:val="single" w:sz="4" w:space="0" w:color="000000"/>
              <w:left w:val="single" w:sz="4" w:space="0" w:color="000000"/>
              <w:bottom w:val="single" w:sz="4" w:space="0" w:color="000000"/>
              <w:right w:val="single" w:sz="4" w:space="0" w:color="000000"/>
            </w:tcBorders>
            <w:hideMark/>
          </w:tcPr>
          <w:p w14:paraId="0EFC49AE" w14:textId="77777777" w:rsidR="004A6325" w:rsidRPr="00AB647F" w:rsidRDefault="004A6325" w:rsidP="006218ED">
            <w:pPr>
              <w:widowControl w:val="0"/>
              <w:autoSpaceDE w:val="0"/>
              <w:autoSpaceDN w:val="0"/>
              <w:spacing w:before="1"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1:25</w:t>
            </w:r>
          </w:p>
        </w:tc>
      </w:tr>
      <w:tr w:rsidR="004A6325" w:rsidRPr="00AB647F" w14:paraId="2A5AA9F4" w14:textId="77777777" w:rsidTr="006218ED">
        <w:trPr>
          <w:trHeight w:val="549"/>
        </w:trPr>
        <w:tc>
          <w:tcPr>
            <w:tcW w:w="814" w:type="dxa"/>
            <w:tcBorders>
              <w:top w:val="single" w:sz="4" w:space="0" w:color="000000"/>
              <w:left w:val="single" w:sz="4" w:space="0" w:color="000000"/>
              <w:bottom w:val="single" w:sz="4" w:space="0" w:color="000000"/>
              <w:right w:val="single" w:sz="4" w:space="0" w:color="000000"/>
            </w:tcBorders>
            <w:hideMark/>
          </w:tcPr>
          <w:p w14:paraId="396170AB" w14:textId="77777777" w:rsidR="004A6325" w:rsidRPr="00AB647F" w:rsidRDefault="004A6325" w:rsidP="006218ED">
            <w:pPr>
              <w:widowControl w:val="0"/>
              <w:autoSpaceDE w:val="0"/>
              <w:autoSpaceDN w:val="0"/>
              <w:spacing w:before="3" w:after="0" w:line="256" w:lineRule="auto"/>
              <w:ind w:left="2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4.</w:t>
            </w:r>
          </w:p>
        </w:tc>
        <w:tc>
          <w:tcPr>
            <w:tcW w:w="2114" w:type="dxa"/>
            <w:tcBorders>
              <w:top w:val="single" w:sz="4" w:space="0" w:color="000000"/>
              <w:left w:val="single" w:sz="4" w:space="0" w:color="000000"/>
              <w:bottom w:val="single" w:sz="4" w:space="0" w:color="000000"/>
              <w:right w:val="single" w:sz="4" w:space="0" w:color="000000"/>
            </w:tcBorders>
            <w:hideMark/>
          </w:tcPr>
          <w:p w14:paraId="6A2C1521"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Workshop</w:t>
            </w:r>
          </w:p>
        </w:tc>
        <w:tc>
          <w:tcPr>
            <w:tcW w:w="3825" w:type="dxa"/>
            <w:tcBorders>
              <w:top w:val="single" w:sz="4" w:space="0" w:color="000000"/>
              <w:left w:val="single" w:sz="4" w:space="0" w:color="000000"/>
              <w:bottom w:val="single" w:sz="4" w:space="0" w:color="000000"/>
              <w:right w:val="single" w:sz="4" w:space="0" w:color="000000"/>
            </w:tcBorders>
            <w:hideMark/>
          </w:tcPr>
          <w:p w14:paraId="383377FE"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150m</w:t>
            </w:r>
            <w:r w:rsidRPr="00AB647F">
              <w:rPr>
                <w:rFonts w:ascii="Times New Roman" w:eastAsia="Times New Roman" w:hAnsi="Times New Roman" w:cs="Times New Roman"/>
                <w:kern w:val="0"/>
                <w:sz w:val="24"/>
                <w:vertAlign w:val="superscript"/>
                <w14:ligatures w14:val="none"/>
              </w:rPr>
              <w:t>2</w:t>
            </w:r>
          </w:p>
        </w:tc>
        <w:tc>
          <w:tcPr>
            <w:tcW w:w="1199" w:type="dxa"/>
            <w:tcBorders>
              <w:top w:val="single" w:sz="4" w:space="0" w:color="000000"/>
              <w:left w:val="single" w:sz="4" w:space="0" w:color="000000"/>
              <w:bottom w:val="single" w:sz="4" w:space="0" w:color="000000"/>
              <w:right w:val="single" w:sz="4" w:space="0" w:color="000000"/>
            </w:tcBorders>
            <w:hideMark/>
          </w:tcPr>
          <w:p w14:paraId="298F1F6B"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w:t>
            </w:r>
          </w:p>
        </w:tc>
        <w:tc>
          <w:tcPr>
            <w:tcW w:w="1783" w:type="dxa"/>
            <w:tcBorders>
              <w:top w:val="single" w:sz="4" w:space="0" w:color="000000"/>
              <w:left w:val="single" w:sz="4" w:space="0" w:color="000000"/>
              <w:bottom w:val="single" w:sz="4" w:space="0" w:color="000000"/>
              <w:right w:val="single" w:sz="4" w:space="0" w:color="000000"/>
            </w:tcBorders>
            <w:hideMark/>
          </w:tcPr>
          <w:p w14:paraId="72B52508" w14:textId="77777777" w:rsidR="004A6325" w:rsidRPr="00AB647F" w:rsidRDefault="004A6325" w:rsidP="006218ED">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1:25</w:t>
            </w:r>
          </w:p>
        </w:tc>
      </w:tr>
      <w:tr w:rsidR="004A6325" w:rsidRPr="00AB647F" w14:paraId="4F4E5DAD" w14:textId="77777777" w:rsidTr="006218ED">
        <w:trPr>
          <w:trHeight w:val="549"/>
        </w:trPr>
        <w:tc>
          <w:tcPr>
            <w:tcW w:w="814" w:type="dxa"/>
            <w:tcBorders>
              <w:top w:val="single" w:sz="4" w:space="0" w:color="000000"/>
              <w:left w:val="single" w:sz="4" w:space="0" w:color="000000"/>
              <w:bottom w:val="single" w:sz="4" w:space="0" w:color="000000"/>
              <w:right w:val="single" w:sz="4" w:space="0" w:color="000000"/>
            </w:tcBorders>
            <w:hideMark/>
          </w:tcPr>
          <w:p w14:paraId="7336CDD4" w14:textId="77777777" w:rsidR="004A6325" w:rsidRPr="00AB647F" w:rsidRDefault="004A6325" w:rsidP="006218ED">
            <w:pPr>
              <w:widowControl w:val="0"/>
              <w:autoSpaceDE w:val="0"/>
              <w:autoSpaceDN w:val="0"/>
              <w:spacing w:before="3" w:after="0" w:line="256" w:lineRule="auto"/>
              <w:ind w:left="2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5.</w:t>
            </w:r>
          </w:p>
        </w:tc>
        <w:tc>
          <w:tcPr>
            <w:tcW w:w="2114" w:type="dxa"/>
            <w:tcBorders>
              <w:top w:val="single" w:sz="4" w:space="0" w:color="000000"/>
              <w:left w:val="single" w:sz="4" w:space="0" w:color="000000"/>
              <w:bottom w:val="single" w:sz="4" w:space="0" w:color="000000"/>
              <w:right w:val="single" w:sz="4" w:space="0" w:color="000000"/>
            </w:tcBorders>
            <w:hideMark/>
          </w:tcPr>
          <w:p w14:paraId="18833634"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Projector</w:t>
            </w:r>
          </w:p>
        </w:tc>
        <w:tc>
          <w:tcPr>
            <w:tcW w:w="3825" w:type="dxa"/>
            <w:tcBorders>
              <w:top w:val="single" w:sz="4" w:space="0" w:color="000000"/>
              <w:left w:val="single" w:sz="4" w:space="0" w:color="000000"/>
              <w:bottom w:val="single" w:sz="4" w:space="0" w:color="000000"/>
              <w:right w:val="single" w:sz="4" w:space="0" w:color="000000"/>
            </w:tcBorders>
          </w:tcPr>
          <w:p w14:paraId="7CC329DA" w14:textId="77777777" w:rsidR="004A6325" w:rsidRPr="00AB647F" w:rsidRDefault="004A6325" w:rsidP="006218ED">
            <w:pPr>
              <w:widowControl w:val="0"/>
              <w:autoSpaceDE w:val="0"/>
              <w:autoSpaceDN w:val="0"/>
              <w:spacing w:after="0" w:line="256" w:lineRule="auto"/>
              <w:rPr>
                <w:rFonts w:ascii="Times New Roman" w:eastAsia="Times New Roman" w:hAnsi="Times New Roman" w:cs="Times New Roman"/>
                <w:kern w:val="0"/>
                <w14:ligatures w14:val="none"/>
              </w:rPr>
            </w:pPr>
          </w:p>
        </w:tc>
        <w:tc>
          <w:tcPr>
            <w:tcW w:w="1199" w:type="dxa"/>
            <w:tcBorders>
              <w:top w:val="single" w:sz="4" w:space="0" w:color="000000"/>
              <w:left w:val="single" w:sz="4" w:space="0" w:color="000000"/>
              <w:bottom w:val="single" w:sz="4" w:space="0" w:color="000000"/>
              <w:right w:val="single" w:sz="4" w:space="0" w:color="000000"/>
            </w:tcBorders>
            <w:hideMark/>
          </w:tcPr>
          <w:p w14:paraId="66297C8A" w14:textId="77777777" w:rsidR="004A6325" w:rsidRPr="00AB647F" w:rsidRDefault="004A6325" w:rsidP="006218ED">
            <w:pPr>
              <w:widowControl w:val="0"/>
              <w:autoSpaceDE w:val="0"/>
              <w:autoSpaceDN w:val="0"/>
              <w:spacing w:before="3" w:after="0" w:line="256" w:lineRule="auto"/>
              <w:ind w:left="20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 pc</w:t>
            </w:r>
          </w:p>
        </w:tc>
        <w:tc>
          <w:tcPr>
            <w:tcW w:w="1783" w:type="dxa"/>
            <w:tcBorders>
              <w:top w:val="single" w:sz="4" w:space="0" w:color="000000"/>
              <w:left w:val="single" w:sz="4" w:space="0" w:color="000000"/>
              <w:bottom w:val="single" w:sz="4" w:space="0" w:color="000000"/>
              <w:right w:val="single" w:sz="4" w:space="0" w:color="000000"/>
            </w:tcBorders>
            <w:hideMark/>
          </w:tcPr>
          <w:p w14:paraId="609BAD25" w14:textId="77777777" w:rsidR="004A6325" w:rsidRPr="00AB647F" w:rsidRDefault="004A6325" w:rsidP="006218ED">
            <w:pPr>
              <w:widowControl w:val="0"/>
              <w:autoSpaceDE w:val="0"/>
              <w:autoSpaceDN w:val="0"/>
              <w:spacing w:before="3" w:after="0" w:line="256" w:lineRule="auto"/>
              <w:ind w:left="20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1:25</w:t>
            </w:r>
          </w:p>
        </w:tc>
      </w:tr>
      <w:tr w:rsidR="004A6325" w:rsidRPr="00AB647F" w14:paraId="073B8819" w14:textId="77777777" w:rsidTr="006218ED">
        <w:trPr>
          <w:trHeight w:val="637"/>
        </w:trPr>
        <w:tc>
          <w:tcPr>
            <w:tcW w:w="814" w:type="dxa"/>
            <w:tcBorders>
              <w:top w:val="single" w:sz="4" w:space="0" w:color="000000"/>
              <w:left w:val="single" w:sz="4" w:space="0" w:color="000000"/>
              <w:bottom w:val="single" w:sz="4" w:space="0" w:color="000000"/>
              <w:right w:val="single" w:sz="4" w:space="0" w:color="000000"/>
            </w:tcBorders>
            <w:hideMark/>
          </w:tcPr>
          <w:p w14:paraId="0C6C8BA5"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6.</w:t>
            </w:r>
          </w:p>
        </w:tc>
        <w:tc>
          <w:tcPr>
            <w:tcW w:w="2114" w:type="dxa"/>
            <w:tcBorders>
              <w:top w:val="single" w:sz="4" w:space="0" w:color="000000"/>
              <w:left w:val="single" w:sz="4" w:space="0" w:color="000000"/>
              <w:bottom w:val="single" w:sz="4" w:space="0" w:color="000000"/>
              <w:right w:val="single" w:sz="4" w:space="0" w:color="000000"/>
            </w:tcBorders>
            <w:hideMark/>
          </w:tcPr>
          <w:p w14:paraId="3B35EB98"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Interactive</w:t>
            </w:r>
            <w:r w:rsidRPr="00AB647F">
              <w:rPr>
                <w:rFonts w:ascii="Times New Roman" w:eastAsia="Times New Roman" w:hAnsi="Times New Roman" w:cs="Times New Roman"/>
                <w:spacing w:val="-4"/>
                <w:kern w:val="0"/>
                <w:sz w:val="24"/>
                <w14:ligatures w14:val="none"/>
              </w:rPr>
              <w:t xml:space="preserve"> </w:t>
            </w:r>
            <w:r w:rsidRPr="00AB647F">
              <w:rPr>
                <w:rFonts w:ascii="Times New Roman" w:eastAsia="Times New Roman" w:hAnsi="Times New Roman" w:cs="Times New Roman"/>
                <w:kern w:val="0"/>
                <w:sz w:val="24"/>
                <w14:ligatures w14:val="none"/>
              </w:rPr>
              <w:t>display</w:t>
            </w:r>
          </w:p>
          <w:p w14:paraId="1E9BF7F8" w14:textId="77777777" w:rsidR="004A6325" w:rsidRPr="00AB647F" w:rsidRDefault="004A6325" w:rsidP="006218ED">
            <w:pPr>
              <w:widowControl w:val="0"/>
              <w:autoSpaceDE w:val="0"/>
              <w:autoSpaceDN w:val="0"/>
              <w:spacing w:before="41"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screen</w:t>
            </w:r>
          </w:p>
        </w:tc>
        <w:tc>
          <w:tcPr>
            <w:tcW w:w="3825" w:type="dxa"/>
            <w:tcBorders>
              <w:top w:val="single" w:sz="4" w:space="0" w:color="000000"/>
              <w:left w:val="single" w:sz="4" w:space="0" w:color="000000"/>
              <w:bottom w:val="single" w:sz="4" w:space="0" w:color="000000"/>
              <w:right w:val="single" w:sz="4" w:space="0" w:color="000000"/>
            </w:tcBorders>
            <w:hideMark/>
          </w:tcPr>
          <w:p w14:paraId="60849F16"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75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inches</w:t>
            </w:r>
          </w:p>
        </w:tc>
        <w:tc>
          <w:tcPr>
            <w:tcW w:w="1199" w:type="dxa"/>
            <w:tcBorders>
              <w:top w:val="single" w:sz="4" w:space="0" w:color="000000"/>
              <w:left w:val="single" w:sz="4" w:space="0" w:color="000000"/>
              <w:bottom w:val="single" w:sz="4" w:space="0" w:color="000000"/>
              <w:right w:val="single" w:sz="4" w:space="0" w:color="000000"/>
            </w:tcBorders>
            <w:hideMark/>
          </w:tcPr>
          <w:p w14:paraId="5AD7FF75"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 pc</w:t>
            </w:r>
          </w:p>
        </w:tc>
        <w:tc>
          <w:tcPr>
            <w:tcW w:w="1783" w:type="dxa"/>
            <w:tcBorders>
              <w:top w:val="single" w:sz="4" w:space="0" w:color="000000"/>
              <w:left w:val="single" w:sz="4" w:space="0" w:color="000000"/>
              <w:bottom w:val="single" w:sz="4" w:space="0" w:color="000000"/>
              <w:right w:val="single" w:sz="4" w:space="0" w:color="000000"/>
            </w:tcBorders>
            <w:hideMark/>
          </w:tcPr>
          <w:p w14:paraId="2B701DFF" w14:textId="77777777" w:rsidR="004A6325" w:rsidRPr="00AB647F" w:rsidRDefault="004A6325" w:rsidP="006218ED">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1:25</w:t>
            </w:r>
          </w:p>
        </w:tc>
      </w:tr>
      <w:tr w:rsidR="004A6325" w:rsidRPr="00AB647F" w14:paraId="513F100F" w14:textId="77777777" w:rsidTr="006218ED">
        <w:trPr>
          <w:trHeight w:val="1273"/>
        </w:trPr>
        <w:tc>
          <w:tcPr>
            <w:tcW w:w="814" w:type="dxa"/>
            <w:tcBorders>
              <w:top w:val="single" w:sz="4" w:space="0" w:color="000000"/>
              <w:left w:val="single" w:sz="4" w:space="0" w:color="000000"/>
              <w:bottom w:val="single" w:sz="4" w:space="0" w:color="000000"/>
              <w:right w:val="single" w:sz="4" w:space="0" w:color="000000"/>
            </w:tcBorders>
            <w:hideMark/>
          </w:tcPr>
          <w:p w14:paraId="11E0CD00" w14:textId="77777777" w:rsidR="004A6325" w:rsidRPr="00AB647F" w:rsidRDefault="004A6325" w:rsidP="006218ED">
            <w:pPr>
              <w:widowControl w:val="0"/>
              <w:autoSpaceDE w:val="0"/>
              <w:autoSpaceDN w:val="0"/>
              <w:spacing w:before="3" w:after="0" w:line="256" w:lineRule="auto"/>
              <w:ind w:left="19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7.</w:t>
            </w:r>
          </w:p>
        </w:tc>
        <w:tc>
          <w:tcPr>
            <w:tcW w:w="2114" w:type="dxa"/>
            <w:tcBorders>
              <w:top w:val="single" w:sz="4" w:space="0" w:color="000000"/>
              <w:left w:val="single" w:sz="4" w:space="0" w:color="000000"/>
              <w:bottom w:val="single" w:sz="4" w:space="0" w:color="000000"/>
              <w:right w:val="single" w:sz="4" w:space="0" w:color="000000"/>
            </w:tcBorders>
            <w:hideMark/>
          </w:tcPr>
          <w:p w14:paraId="78252907" w14:textId="77777777" w:rsidR="004A6325" w:rsidRPr="00AB647F" w:rsidRDefault="004A6325" w:rsidP="006218ED">
            <w:pPr>
              <w:widowControl w:val="0"/>
              <w:autoSpaceDE w:val="0"/>
              <w:autoSpaceDN w:val="0"/>
              <w:spacing w:before="3" w:after="0" w:line="276" w:lineRule="auto"/>
              <w:ind w:left="143" w:right="400"/>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Computers with</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internet</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access</w:t>
            </w:r>
          </w:p>
        </w:tc>
        <w:tc>
          <w:tcPr>
            <w:tcW w:w="3825" w:type="dxa"/>
            <w:tcBorders>
              <w:top w:val="single" w:sz="4" w:space="0" w:color="000000"/>
              <w:left w:val="single" w:sz="4" w:space="0" w:color="000000"/>
              <w:bottom w:val="single" w:sz="4" w:space="0" w:color="000000"/>
              <w:right w:val="single" w:sz="4" w:space="0" w:color="000000"/>
            </w:tcBorders>
            <w:hideMark/>
          </w:tcPr>
          <w:p w14:paraId="44A3DBF1" w14:textId="77777777" w:rsidR="004A6325" w:rsidRPr="00AB647F" w:rsidRDefault="004A6325" w:rsidP="006218ED">
            <w:pPr>
              <w:widowControl w:val="0"/>
              <w:autoSpaceDE w:val="0"/>
              <w:autoSpaceDN w:val="0"/>
              <w:spacing w:before="3" w:after="0" w:line="276" w:lineRule="auto"/>
              <w:ind w:left="142" w:right="865"/>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Processor: Intel Core i5/i7 or</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equivalent</w:t>
            </w:r>
          </w:p>
          <w:p w14:paraId="5D3983B1" w14:textId="77777777" w:rsidR="004A6325" w:rsidRPr="00AB647F" w:rsidRDefault="004A6325" w:rsidP="006218ED">
            <w:pPr>
              <w:widowControl w:val="0"/>
              <w:autoSpaceDE w:val="0"/>
              <w:autoSpaceDN w:val="0"/>
              <w:spacing w:after="0" w:line="275" w:lineRule="exact"/>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RAM:</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8GB or higher</w:t>
            </w:r>
          </w:p>
          <w:p w14:paraId="027E00A9" w14:textId="77777777" w:rsidR="004A6325" w:rsidRPr="00AB647F" w:rsidRDefault="004A6325" w:rsidP="006218ED">
            <w:pPr>
              <w:widowControl w:val="0"/>
              <w:autoSpaceDE w:val="0"/>
              <w:autoSpaceDN w:val="0"/>
              <w:spacing w:before="44"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Storage:</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256GB</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SSD or</w:t>
            </w:r>
            <w:r w:rsidRPr="00AB647F">
              <w:rPr>
                <w:rFonts w:ascii="Times New Roman" w:eastAsia="Times New Roman" w:hAnsi="Times New Roman" w:cs="Times New Roman"/>
                <w:spacing w:val="-3"/>
                <w:kern w:val="0"/>
                <w:sz w:val="24"/>
                <w14:ligatures w14:val="none"/>
              </w:rPr>
              <w:t xml:space="preserve"> </w:t>
            </w:r>
            <w:r w:rsidRPr="00AB647F">
              <w:rPr>
                <w:rFonts w:ascii="Times New Roman" w:eastAsia="Times New Roman" w:hAnsi="Times New Roman" w:cs="Times New Roman"/>
                <w:kern w:val="0"/>
                <w:sz w:val="24"/>
                <w14:ligatures w14:val="none"/>
              </w:rPr>
              <w:t>higher</w:t>
            </w:r>
          </w:p>
        </w:tc>
        <w:tc>
          <w:tcPr>
            <w:tcW w:w="1199" w:type="dxa"/>
            <w:tcBorders>
              <w:top w:val="single" w:sz="4" w:space="0" w:color="000000"/>
              <w:left w:val="single" w:sz="4" w:space="0" w:color="000000"/>
              <w:bottom w:val="single" w:sz="4" w:space="0" w:color="000000"/>
              <w:right w:val="single" w:sz="4" w:space="0" w:color="000000"/>
            </w:tcBorders>
            <w:hideMark/>
          </w:tcPr>
          <w:p w14:paraId="36EC0154"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16FBB442" w14:textId="77777777" w:rsidR="004A6325" w:rsidRPr="00AB647F" w:rsidRDefault="004A6325" w:rsidP="006218ED">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1:25</w:t>
            </w:r>
          </w:p>
        </w:tc>
      </w:tr>
      <w:tr w:rsidR="004A6325" w:rsidRPr="00AB647F" w14:paraId="66DC6BCB" w14:textId="77777777" w:rsidTr="006218ED">
        <w:trPr>
          <w:trHeight w:val="954"/>
        </w:trPr>
        <w:tc>
          <w:tcPr>
            <w:tcW w:w="814" w:type="dxa"/>
            <w:tcBorders>
              <w:top w:val="single" w:sz="4" w:space="0" w:color="000000"/>
              <w:left w:val="single" w:sz="4" w:space="0" w:color="000000"/>
              <w:bottom w:val="single" w:sz="4" w:space="0" w:color="000000"/>
              <w:right w:val="single" w:sz="4" w:space="0" w:color="000000"/>
            </w:tcBorders>
            <w:hideMark/>
          </w:tcPr>
          <w:p w14:paraId="7B57DF3F" w14:textId="77777777" w:rsidR="004A6325" w:rsidRPr="00AB647F" w:rsidRDefault="004A6325" w:rsidP="006218ED">
            <w:pPr>
              <w:widowControl w:val="0"/>
              <w:autoSpaceDE w:val="0"/>
              <w:autoSpaceDN w:val="0"/>
              <w:spacing w:before="3" w:after="0" w:line="256" w:lineRule="auto"/>
              <w:ind w:left="2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8.</w:t>
            </w:r>
          </w:p>
        </w:tc>
        <w:tc>
          <w:tcPr>
            <w:tcW w:w="2114" w:type="dxa"/>
            <w:tcBorders>
              <w:top w:val="single" w:sz="4" w:space="0" w:color="000000"/>
              <w:left w:val="single" w:sz="4" w:space="0" w:color="000000"/>
              <w:bottom w:val="single" w:sz="4" w:space="0" w:color="000000"/>
              <w:right w:val="single" w:sz="4" w:space="0" w:color="000000"/>
            </w:tcBorders>
            <w:hideMark/>
          </w:tcPr>
          <w:p w14:paraId="751C5EE2"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PLC</w:t>
            </w:r>
          </w:p>
        </w:tc>
        <w:tc>
          <w:tcPr>
            <w:tcW w:w="3825" w:type="dxa"/>
            <w:tcBorders>
              <w:top w:val="single" w:sz="4" w:space="0" w:color="000000"/>
              <w:left w:val="single" w:sz="4" w:space="0" w:color="000000"/>
              <w:bottom w:val="single" w:sz="4" w:space="0" w:color="000000"/>
              <w:right w:val="single" w:sz="4" w:space="0" w:color="000000"/>
            </w:tcBorders>
            <w:hideMark/>
          </w:tcPr>
          <w:p w14:paraId="5C70ECA0" w14:textId="77777777" w:rsidR="004A6325" w:rsidRPr="00AB647F" w:rsidRDefault="004A6325" w:rsidP="006218ED">
            <w:pPr>
              <w:widowControl w:val="0"/>
              <w:autoSpaceDE w:val="0"/>
              <w:autoSpaceDN w:val="0"/>
              <w:spacing w:before="3" w:after="0" w:line="276" w:lineRule="auto"/>
              <w:ind w:left="142" w:right="134"/>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Logo/Siemens (S7-1500) /Mitsubishi</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FX5U/Omron</w:t>
            </w:r>
            <w:r w:rsidRPr="00AB647F">
              <w:rPr>
                <w:rFonts w:ascii="Times New Roman" w:eastAsia="Times New Roman" w:hAnsi="Times New Roman" w:cs="Times New Roman"/>
                <w:spacing w:val="-8"/>
                <w:kern w:val="0"/>
                <w:sz w:val="24"/>
                <w14:ligatures w14:val="none"/>
              </w:rPr>
              <w:t xml:space="preserve"> </w:t>
            </w:r>
            <w:r w:rsidRPr="00AB647F">
              <w:rPr>
                <w:rFonts w:ascii="Times New Roman" w:eastAsia="Times New Roman" w:hAnsi="Times New Roman" w:cs="Times New Roman"/>
                <w:kern w:val="0"/>
                <w:sz w:val="24"/>
                <w14:ligatures w14:val="none"/>
              </w:rPr>
              <w:t>CP2E/</w:t>
            </w:r>
            <w:proofErr w:type="spellStart"/>
            <w:r w:rsidRPr="00AB647F">
              <w:rPr>
                <w:rFonts w:ascii="Times New Roman" w:eastAsia="Times New Roman" w:hAnsi="Times New Roman" w:cs="Times New Roman"/>
                <w:kern w:val="0"/>
                <w:sz w:val="24"/>
                <w14:ligatures w14:val="none"/>
              </w:rPr>
              <w:t>Modicon</w:t>
            </w:r>
            <w:proofErr w:type="spellEnd"/>
            <w:r w:rsidRPr="00AB647F">
              <w:rPr>
                <w:rFonts w:ascii="Times New Roman" w:eastAsia="Times New Roman" w:hAnsi="Times New Roman" w:cs="Times New Roman"/>
                <w:spacing w:val="-8"/>
                <w:kern w:val="0"/>
                <w:sz w:val="24"/>
                <w14:ligatures w14:val="none"/>
              </w:rPr>
              <w:t xml:space="preserve"> </w:t>
            </w:r>
            <w:r w:rsidRPr="00AB647F">
              <w:rPr>
                <w:rFonts w:ascii="Times New Roman" w:eastAsia="Times New Roman" w:hAnsi="Times New Roman" w:cs="Times New Roman"/>
                <w:kern w:val="0"/>
                <w:sz w:val="24"/>
                <w14:ligatures w14:val="none"/>
              </w:rPr>
              <w:t>M262</w:t>
            </w:r>
          </w:p>
        </w:tc>
        <w:tc>
          <w:tcPr>
            <w:tcW w:w="1199" w:type="dxa"/>
            <w:tcBorders>
              <w:top w:val="single" w:sz="4" w:space="0" w:color="000000"/>
              <w:left w:val="single" w:sz="4" w:space="0" w:color="000000"/>
              <w:bottom w:val="single" w:sz="4" w:space="0" w:color="000000"/>
              <w:right w:val="single" w:sz="4" w:space="0" w:color="000000"/>
            </w:tcBorders>
            <w:hideMark/>
          </w:tcPr>
          <w:p w14:paraId="73329EF2" w14:textId="77777777" w:rsidR="004A6325" w:rsidRPr="00AB647F" w:rsidRDefault="004A6325" w:rsidP="006218ED">
            <w:pPr>
              <w:widowControl w:val="0"/>
              <w:autoSpaceDE w:val="0"/>
              <w:autoSpaceDN w:val="0"/>
              <w:spacing w:before="3" w:after="0" w:line="276" w:lineRule="auto"/>
              <w:ind w:left="142" w:right="340"/>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5 pcs/5</w:t>
            </w:r>
            <w:r w:rsidRPr="00AB647F">
              <w:rPr>
                <w:rFonts w:ascii="Times New Roman" w:eastAsia="Times New Roman" w:hAnsi="Times New Roman" w:cs="Times New Roman"/>
                <w:spacing w:val="-58"/>
                <w:kern w:val="0"/>
                <w:sz w:val="24"/>
                <w14:ligatures w14:val="none"/>
              </w:rPr>
              <w:t xml:space="preserve"> </w:t>
            </w:r>
            <w:r w:rsidRPr="00AB647F">
              <w:rPr>
                <w:rFonts w:ascii="Times New Roman" w:eastAsia="Times New Roman" w:hAnsi="Times New Roman" w:cs="Times New Roman"/>
                <w:kern w:val="0"/>
                <w:sz w:val="24"/>
                <w14:ligatures w14:val="none"/>
              </w:rPr>
              <w:t>pcs/5</w:t>
            </w:r>
          </w:p>
          <w:p w14:paraId="7808AE89" w14:textId="77777777" w:rsidR="004A6325" w:rsidRPr="00AB647F" w:rsidRDefault="004A6325" w:rsidP="006218ED">
            <w:pPr>
              <w:widowControl w:val="0"/>
              <w:autoSpaceDE w:val="0"/>
              <w:autoSpaceDN w:val="0"/>
              <w:spacing w:after="0" w:line="275" w:lineRule="exact"/>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pcs/5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001CAB18" w14:textId="77777777" w:rsidR="004A6325" w:rsidRPr="00AB647F" w:rsidRDefault="004A6325" w:rsidP="006218ED">
            <w:pPr>
              <w:widowControl w:val="0"/>
              <w:autoSpaceDE w:val="0"/>
              <w:autoSpaceDN w:val="0"/>
              <w:spacing w:before="3" w:after="0" w:line="276" w:lineRule="auto"/>
              <w:ind w:left="141" w:right="480"/>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1:5</w:t>
            </w:r>
            <w:r w:rsidRPr="00AB647F">
              <w:rPr>
                <w:rFonts w:ascii="Times New Roman" w:eastAsia="Times New Roman" w:hAnsi="Times New Roman" w:cs="Times New Roman"/>
                <w:spacing w:val="-8"/>
                <w:kern w:val="0"/>
                <w:sz w:val="24"/>
                <w14:ligatures w14:val="none"/>
              </w:rPr>
              <w:t xml:space="preserve"> </w:t>
            </w:r>
            <w:r w:rsidRPr="00AB647F">
              <w:rPr>
                <w:rFonts w:ascii="Times New Roman" w:eastAsia="Times New Roman" w:hAnsi="Times New Roman" w:cs="Times New Roman"/>
                <w:kern w:val="0"/>
                <w:sz w:val="24"/>
                <w14:ligatures w14:val="none"/>
              </w:rPr>
              <w:t>for</w:t>
            </w:r>
            <w:r w:rsidRPr="00AB647F">
              <w:rPr>
                <w:rFonts w:ascii="Times New Roman" w:eastAsia="Times New Roman" w:hAnsi="Times New Roman" w:cs="Times New Roman"/>
                <w:spacing w:val="-8"/>
                <w:kern w:val="0"/>
                <w:sz w:val="24"/>
                <w14:ligatures w14:val="none"/>
              </w:rPr>
              <w:t xml:space="preserve"> </w:t>
            </w:r>
            <w:r w:rsidRPr="00AB647F">
              <w:rPr>
                <w:rFonts w:ascii="Times New Roman" w:eastAsia="Times New Roman" w:hAnsi="Times New Roman" w:cs="Times New Roman"/>
                <w:kern w:val="0"/>
                <w:sz w:val="24"/>
                <w14:ligatures w14:val="none"/>
              </w:rPr>
              <w:t>each</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category</w:t>
            </w:r>
          </w:p>
        </w:tc>
      </w:tr>
      <w:tr w:rsidR="004A6325" w:rsidRPr="00AB647F" w14:paraId="0F48FBEF" w14:textId="77777777" w:rsidTr="006218ED">
        <w:trPr>
          <w:trHeight w:val="954"/>
        </w:trPr>
        <w:tc>
          <w:tcPr>
            <w:tcW w:w="814" w:type="dxa"/>
            <w:tcBorders>
              <w:top w:val="single" w:sz="4" w:space="0" w:color="000000"/>
              <w:left w:val="single" w:sz="4" w:space="0" w:color="000000"/>
              <w:bottom w:val="single" w:sz="4" w:space="0" w:color="000000"/>
              <w:right w:val="single" w:sz="4" w:space="0" w:color="000000"/>
            </w:tcBorders>
          </w:tcPr>
          <w:p w14:paraId="31202DCE" w14:textId="77777777" w:rsidR="004A6325" w:rsidRPr="00AB647F" w:rsidRDefault="004A6325" w:rsidP="006218ED">
            <w:pPr>
              <w:widowControl w:val="0"/>
              <w:autoSpaceDE w:val="0"/>
              <w:autoSpaceDN w:val="0"/>
              <w:spacing w:before="3" w:after="0" w:line="256" w:lineRule="auto"/>
              <w:ind w:left="2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9.</w:t>
            </w:r>
          </w:p>
        </w:tc>
        <w:tc>
          <w:tcPr>
            <w:tcW w:w="2114" w:type="dxa"/>
            <w:tcBorders>
              <w:top w:val="single" w:sz="4" w:space="0" w:color="000000"/>
              <w:left w:val="single" w:sz="4" w:space="0" w:color="000000"/>
              <w:bottom w:val="single" w:sz="4" w:space="0" w:color="000000"/>
              <w:right w:val="single" w:sz="4" w:space="0" w:color="000000"/>
            </w:tcBorders>
          </w:tcPr>
          <w:p w14:paraId="3A89FEA5"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 xml:space="preserve">Microcontroller </w:t>
            </w:r>
          </w:p>
        </w:tc>
        <w:tc>
          <w:tcPr>
            <w:tcW w:w="3825" w:type="dxa"/>
            <w:tcBorders>
              <w:top w:val="single" w:sz="4" w:space="0" w:color="000000"/>
              <w:left w:val="single" w:sz="4" w:space="0" w:color="000000"/>
              <w:bottom w:val="single" w:sz="4" w:space="0" w:color="000000"/>
              <w:right w:val="single" w:sz="4" w:space="0" w:color="000000"/>
            </w:tcBorders>
          </w:tcPr>
          <w:p w14:paraId="5AFACC5E" w14:textId="77777777" w:rsidR="004A6325" w:rsidRPr="00AB647F" w:rsidRDefault="004A6325" w:rsidP="006218ED">
            <w:pPr>
              <w:widowControl w:val="0"/>
              <w:autoSpaceDE w:val="0"/>
              <w:autoSpaceDN w:val="0"/>
              <w:spacing w:before="3" w:after="0" w:line="276" w:lineRule="auto"/>
              <w:ind w:left="142" w:right="134"/>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ATMEL328P/CORTEX-M3/INTEL-8051</w:t>
            </w:r>
          </w:p>
        </w:tc>
        <w:tc>
          <w:tcPr>
            <w:tcW w:w="1199" w:type="dxa"/>
            <w:tcBorders>
              <w:top w:val="single" w:sz="4" w:space="0" w:color="000000"/>
              <w:left w:val="single" w:sz="4" w:space="0" w:color="000000"/>
              <w:bottom w:val="single" w:sz="4" w:space="0" w:color="000000"/>
              <w:right w:val="single" w:sz="4" w:space="0" w:color="000000"/>
            </w:tcBorders>
          </w:tcPr>
          <w:p w14:paraId="627F167A" w14:textId="77777777" w:rsidR="004A6325" w:rsidRPr="00AB647F" w:rsidRDefault="004A6325" w:rsidP="006218ED">
            <w:pPr>
              <w:widowControl w:val="0"/>
              <w:autoSpaceDE w:val="0"/>
              <w:autoSpaceDN w:val="0"/>
              <w:spacing w:before="3" w:after="0" w:line="276" w:lineRule="auto"/>
              <w:ind w:left="142" w:right="340"/>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 pcs for each category</w:t>
            </w:r>
          </w:p>
          <w:p w14:paraId="408E287A" w14:textId="77777777" w:rsidR="004A6325" w:rsidRPr="00AB647F" w:rsidRDefault="004A6325" w:rsidP="006218ED">
            <w:pPr>
              <w:widowControl w:val="0"/>
              <w:autoSpaceDE w:val="0"/>
              <w:autoSpaceDN w:val="0"/>
              <w:spacing w:after="0" w:line="275" w:lineRule="exact"/>
              <w:ind w:left="142"/>
              <w:rPr>
                <w:rFonts w:ascii="Times New Roman" w:eastAsia="Times New Roman" w:hAnsi="Times New Roman" w:cs="Times New Roman"/>
                <w:kern w:val="0"/>
                <w:sz w:val="24"/>
                <w14:ligatures w14:val="none"/>
              </w:rPr>
            </w:pPr>
          </w:p>
        </w:tc>
        <w:tc>
          <w:tcPr>
            <w:tcW w:w="1783" w:type="dxa"/>
            <w:tcBorders>
              <w:top w:val="single" w:sz="4" w:space="0" w:color="000000"/>
              <w:left w:val="single" w:sz="4" w:space="0" w:color="000000"/>
              <w:bottom w:val="single" w:sz="4" w:space="0" w:color="000000"/>
              <w:right w:val="single" w:sz="4" w:space="0" w:color="000000"/>
            </w:tcBorders>
          </w:tcPr>
          <w:p w14:paraId="28B3A837" w14:textId="77777777" w:rsidR="004A6325" w:rsidRPr="00AB647F" w:rsidRDefault="004A6325" w:rsidP="006218ED">
            <w:pPr>
              <w:widowControl w:val="0"/>
              <w:autoSpaceDE w:val="0"/>
              <w:autoSpaceDN w:val="0"/>
              <w:spacing w:before="3" w:after="0" w:line="276" w:lineRule="auto"/>
              <w:ind w:left="141" w:right="480"/>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r w:rsidRPr="00AB647F">
              <w:rPr>
                <w:rFonts w:ascii="Times New Roman" w:eastAsia="Times New Roman" w:hAnsi="Times New Roman" w:cs="Times New Roman"/>
                <w:spacing w:val="-8"/>
                <w:kern w:val="0"/>
                <w:sz w:val="24"/>
                <w14:ligatures w14:val="none"/>
              </w:rPr>
              <w:t xml:space="preserve"> </w:t>
            </w:r>
            <w:r w:rsidRPr="00AB647F">
              <w:rPr>
                <w:rFonts w:ascii="Times New Roman" w:eastAsia="Times New Roman" w:hAnsi="Times New Roman" w:cs="Times New Roman"/>
                <w:kern w:val="0"/>
                <w:sz w:val="24"/>
                <w14:ligatures w14:val="none"/>
              </w:rPr>
              <w:t>for</w:t>
            </w:r>
            <w:r w:rsidRPr="00AB647F">
              <w:rPr>
                <w:rFonts w:ascii="Times New Roman" w:eastAsia="Times New Roman" w:hAnsi="Times New Roman" w:cs="Times New Roman"/>
                <w:spacing w:val="-8"/>
                <w:kern w:val="0"/>
                <w:sz w:val="24"/>
                <w14:ligatures w14:val="none"/>
              </w:rPr>
              <w:t xml:space="preserve"> </w:t>
            </w:r>
            <w:r w:rsidRPr="00AB647F">
              <w:rPr>
                <w:rFonts w:ascii="Times New Roman" w:eastAsia="Times New Roman" w:hAnsi="Times New Roman" w:cs="Times New Roman"/>
                <w:kern w:val="0"/>
                <w:sz w:val="24"/>
                <w14:ligatures w14:val="none"/>
              </w:rPr>
              <w:t>each</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category</w:t>
            </w:r>
          </w:p>
        </w:tc>
      </w:tr>
      <w:tr w:rsidR="004A6325" w:rsidRPr="00AB647F" w14:paraId="51AEB834" w14:textId="77777777" w:rsidTr="006218ED">
        <w:trPr>
          <w:trHeight w:val="957"/>
        </w:trPr>
        <w:tc>
          <w:tcPr>
            <w:tcW w:w="814" w:type="dxa"/>
            <w:tcBorders>
              <w:top w:val="single" w:sz="4" w:space="0" w:color="000000"/>
              <w:left w:val="single" w:sz="4" w:space="0" w:color="000000"/>
              <w:bottom w:val="single" w:sz="4" w:space="0" w:color="000000"/>
              <w:right w:val="single" w:sz="4" w:space="0" w:color="000000"/>
            </w:tcBorders>
            <w:hideMark/>
          </w:tcPr>
          <w:p w14:paraId="7DF5AAE8" w14:textId="77777777" w:rsidR="004A6325" w:rsidRPr="00AB647F" w:rsidRDefault="004A6325" w:rsidP="006218ED">
            <w:pPr>
              <w:widowControl w:val="0"/>
              <w:autoSpaceDE w:val="0"/>
              <w:autoSpaceDN w:val="0"/>
              <w:spacing w:before="3" w:after="0" w:line="256" w:lineRule="auto"/>
              <w:ind w:left="2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9.</w:t>
            </w:r>
          </w:p>
        </w:tc>
        <w:tc>
          <w:tcPr>
            <w:tcW w:w="2114" w:type="dxa"/>
            <w:tcBorders>
              <w:top w:val="single" w:sz="4" w:space="0" w:color="000000"/>
              <w:left w:val="single" w:sz="4" w:space="0" w:color="000000"/>
              <w:bottom w:val="single" w:sz="4" w:space="0" w:color="000000"/>
              <w:right w:val="single" w:sz="4" w:space="0" w:color="000000"/>
            </w:tcBorders>
            <w:hideMark/>
          </w:tcPr>
          <w:p w14:paraId="54AA7121"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HMI</w:t>
            </w:r>
            <w:r w:rsidRPr="00AB647F">
              <w:rPr>
                <w:rFonts w:ascii="Times New Roman" w:eastAsia="Times New Roman" w:hAnsi="Times New Roman" w:cs="Times New Roman"/>
                <w:spacing w:val="-5"/>
                <w:kern w:val="0"/>
                <w:sz w:val="24"/>
                <w14:ligatures w14:val="none"/>
              </w:rPr>
              <w:t xml:space="preserve"> </w:t>
            </w:r>
            <w:r w:rsidRPr="00AB647F">
              <w:rPr>
                <w:rFonts w:ascii="Times New Roman" w:eastAsia="Times New Roman" w:hAnsi="Times New Roman" w:cs="Times New Roman"/>
                <w:kern w:val="0"/>
                <w:sz w:val="24"/>
                <w14:ligatures w14:val="none"/>
              </w:rPr>
              <w:t>panels</w:t>
            </w:r>
          </w:p>
        </w:tc>
        <w:tc>
          <w:tcPr>
            <w:tcW w:w="3825" w:type="dxa"/>
            <w:tcBorders>
              <w:top w:val="single" w:sz="4" w:space="0" w:color="000000"/>
              <w:left w:val="single" w:sz="4" w:space="0" w:color="000000"/>
              <w:bottom w:val="single" w:sz="4" w:space="0" w:color="000000"/>
              <w:right w:val="single" w:sz="4" w:space="0" w:color="000000"/>
            </w:tcBorders>
            <w:hideMark/>
          </w:tcPr>
          <w:p w14:paraId="29C2D9BA" w14:textId="77777777" w:rsidR="004A6325" w:rsidRPr="00AB647F" w:rsidRDefault="004A6325" w:rsidP="006218ED">
            <w:pPr>
              <w:widowControl w:val="0"/>
              <w:autoSpaceDE w:val="0"/>
              <w:autoSpaceDN w:val="0"/>
              <w:spacing w:before="3" w:after="0" w:line="256" w:lineRule="auto"/>
              <w:ind w:left="142" w:right="-15"/>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Siemens/Mitsubishi/Omron/Schneider</w:t>
            </w:r>
          </w:p>
        </w:tc>
        <w:tc>
          <w:tcPr>
            <w:tcW w:w="1199" w:type="dxa"/>
            <w:tcBorders>
              <w:top w:val="single" w:sz="4" w:space="0" w:color="000000"/>
              <w:left w:val="single" w:sz="4" w:space="0" w:color="000000"/>
              <w:bottom w:val="single" w:sz="4" w:space="0" w:color="000000"/>
              <w:right w:val="single" w:sz="4" w:space="0" w:color="000000"/>
            </w:tcBorders>
            <w:hideMark/>
          </w:tcPr>
          <w:p w14:paraId="33278D23" w14:textId="77777777" w:rsidR="004A6325" w:rsidRPr="00AB647F" w:rsidRDefault="004A6325" w:rsidP="006218ED">
            <w:pPr>
              <w:widowControl w:val="0"/>
              <w:autoSpaceDE w:val="0"/>
              <w:autoSpaceDN w:val="0"/>
              <w:spacing w:before="3" w:after="0" w:line="276" w:lineRule="auto"/>
              <w:ind w:left="142" w:right="340"/>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5 pcs/5</w:t>
            </w:r>
            <w:r w:rsidRPr="00AB647F">
              <w:rPr>
                <w:rFonts w:ascii="Times New Roman" w:eastAsia="Times New Roman" w:hAnsi="Times New Roman" w:cs="Times New Roman"/>
                <w:spacing w:val="-58"/>
                <w:kern w:val="0"/>
                <w:sz w:val="24"/>
                <w14:ligatures w14:val="none"/>
              </w:rPr>
              <w:t xml:space="preserve"> </w:t>
            </w:r>
            <w:r w:rsidRPr="00AB647F">
              <w:rPr>
                <w:rFonts w:ascii="Times New Roman" w:eastAsia="Times New Roman" w:hAnsi="Times New Roman" w:cs="Times New Roman"/>
                <w:kern w:val="0"/>
                <w:sz w:val="24"/>
                <w14:ligatures w14:val="none"/>
              </w:rPr>
              <w:t>pcs/5</w:t>
            </w:r>
          </w:p>
          <w:p w14:paraId="0F5E4605" w14:textId="77777777" w:rsidR="004A6325" w:rsidRPr="00AB647F" w:rsidRDefault="004A6325" w:rsidP="006218ED">
            <w:pPr>
              <w:widowControl w:val="0"/>
              <w:autoSpaceDE w:val="0"/>
              <w:autoSpaceDN w:val="0"/>
              <w:spacing w:before="2"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pcs/5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2EB0DA2D" w14:textId="77777777" w:rsidR="004A6325" w:rsidRPr="00AB647F" w:rsidRDefault="004A6325" w:rsidP="006218ED">
            <w:pPr>
              <w:widowControl w:val="0"/>
              <w:autoSpaceDE w:val="0"/>
              <w:autoSpaceDN w:val="0"/>
              <w:spacing w:before="3" w:after="0" w:line="276" w:lineRule="auto"/>
              <w:ind w:left="141" w:right="480"/>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1:5</w:t>
            </w:r>
            <w:r w:rsidRPr="00AB647F">
              <w:rPr>
                <w:rFonts w:ascii="Times New Roman" w:eastAsia="Times New Roman" w:hAnsi="Times New Roman" w:cs="Times New Roman"/>
                <w:spacing w:val="-8"/>
                <w:kern w:val="0"/>
                <w:sz w:val="24"/>
                <w14:ligatures w14:val="none"/>
              </w:rPr>
              <w:t xml:space="preserve"> </w:t>
            </w:r>
            <w:r w:rsidRPr="00AB647F">
              <w:rPr>
                <w:rFonts w:ascii="Times New Roman" w:eastAsia="Times New Roman" w:hAnsi="Times New Roman" w:cs="Times New Roman"/>
                <w:kern w:val="0"/>
                <w:sz w:val="24"/>
                <w14:ligatures w14:val="none"/>
              </w:rPr>
              <w:t>for</w:t>
            </w:r>
            <w:r w:rsidRPr="00AB647F">
              <w:rPr>
                <w:rFonts w:ascii="Times New Roman" w:eastAsia="Times New Roman" w:hAnsi="Times New Roman" w:cs="Times New Roman"/>
                <w:spacing w:val="-8"/>
                <w:kern w:val="0"/>
                <w:sz w:val="24"/>
                <w14:ligatures w14:val="none"/>
              </w:rPr>
              <w:t xml:space="preserve"> </w:t>
            </w:r>
            <w:r w:rsidRPr="00AB647F">
              <w:rPr>
                <w:rFonts w:ascii="Times New Roman" w:eastAsia="Times New Roman" w:hAnsi="Times New Roman" w:cs="Times New Roman"/>
                <w:kern w:val="0"/>
                <w:sz w:val="24"/>
                <w14:ligatures w14:val="none"/>
              </w:rPr>
              <w:t>each</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category</w:t>
            </w:r>
          </w:p>
        </w:tc>
      </w:tr>
      <w:tr w:rsidR="004A6325" w:rsidRPr="00AB647F" w14:paraId="66F975CC" w14:textId="77777777" w:rsidTr="006218ED">
        <w:trPr>
          <w:trHeight w:val="957"/>
        </w:trPr>
        <w:tc>
          <w:tcPr>
            <w:tcW w:w="814" w:type="dxa"/>
            <w:tcBorders>
              <w:top w:val="single" w:sz="4" w:space="0" w:color="000000"/>
              <w:left w:val="single" w:sz="4" w:space="0" w:color="000000"/>
              <w:bottom w:val="single" w:sz="4" w:space="0" w:color="000000"/>
              <w:right w:val="single" w:sz="4" w:space="0" w:color="000000"/>
            </w:tcBorders>
            <w:hideMark/>
          </w:tcPr>
          <w:p w14:paraId="36DD8426" w14:textId="77777777" w:rsidR="004A6325" w:rsidRPr="00AB647F" w:rsidRDefault="004A6325" w:rsidP="006218ED">
            <w:pPr>
              <w:widowControl w:val="0"/>
              <w:autoSpaceDE w:val="0"/>
              <w:autoSpaceDN w:val="0"/>
              <w:spacing w:before="3"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10.</w:t>
            </w:r>
          </w:p>
        </w:tc>
        <w:tc>
          <w:tcPr>
            <w:tcW w:w="2114" w:type="dxa"/>
            <w:tcBorders>
              <w:top w:val="single" w:sz="4" w:space="0" w:color="000000"/>
              <w:left w:val="single" w:sz="4" w:space="0" w:color="000000"/>
              <w:bottom w:val="single" w:sz="4" w:space="0" w:color="000000"/>
              <w:right w:val="single" w:sz="4" w:space="0" w:color="000000"/>
            </w:tcBorders>
            <w:hideMark/>
          </w:tcPr>
          <w:p w14:paraId="6B2376CD"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Limit</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switches</w:t>
            </w:r>
          </w:p>
        </w:tc>
        <w:tc>
          <w:tcPr>
            <w:tcW w:w="3825" w:type="dxa"/>
            <w:tcBorders>
              <w:top w:val="single" w:sz="4" w:space="0" w:color="000000"/>
              <w:left w:val="single" w:sz="4" w:space="0" w:color="000000"/>
              <w:bottom w:val="single" w:sz="4" w:space="0" w:color="000000"/>
              <w:right w:val="single" w:sz="4" w:space="0" w:color="000000"/>
            </w:tcBorders>
            <w:hideMark/>
          </w:tcPr>
          <w:p w14:paraId="4A917DE0" w14:textId="77777777" w:rsidR="004A6325" w:rsidRPr="00AB647F" w:rsidRDefault="004A6325" w:rsidP="006218ED">
            <w:pPr>
              <w:widowControl w:val="0"/>
              <w:autoSpaceDE w:val="0"/>
              <w:autoSpaceDN w:val="0"/>
              <w:spacing w:before="3" w:after="0" w:line="276" w:lineRule="auto"/>
              <w:ind w:left="142" w:right="70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Mechanical,</w:t>
            </w:r>
            <w:r w:rsidRPr="00AB647F">
              <w:rPr>
                <w:rFonts w:ascii="Times New Roman" w:eastAsia="Times New Roman" w:hAnsi="Times New Roman" w:cs="Times New Roman"/>
                <w:spacing w:val="-9"/>
                <w:kern w:val="0"/>
                <w:sz w:val="24"/>
                <w14:ligatures w14:val="none"/>
              </w:rPr>
              <w:t xml:space="preserve"> </w:t>
            </w:r>
            <w:r w:rsidRPr="00AB647F">
              <w:rPr>
                <w:rFonts w:ascii="Times New Roman" w:eastAsia="Times New Roman" w:hAnsi="Times New Roman" w:cs="Times New Roman"/>
                <w:kern w:val="0"/>
                <w:sz w:val="24"/>
                <w14:ligatures w14:val="none"/>
              </w:rPr>
              <w:t>optical,</w:t>
            </w:r>
            <w:r w:rsidRPr="00AB647F">
              <w:rPr>
                <w:rFonts w:ascii="Times New Roman" w:eastAsia="Times New Roman" w:hAnsi="Times New Roman" w:cs="Times New Roman"/>
                <w:spacing w:val="-8"/>
                <w:kern w:val="0"/>
                <w:sz w:val="24"/>
                <w14:ligatures w14:val="none"/>
              </w:rPr>
              <w:t xml:space="preserve"> </w:t>
            </w:r>
            <w:r w:rsidRPr="00AB647F">
              <w:rPr>
                <w:rFonts w:ascii="Times New Roman" w:eastAsia="Times New Roman" w:hAnsi="Times New Roman" w:cs="Times New Roman"/>
                <w:kern w:val="0"/>
                <w:sz w:val="24"/>
                <w14:ligatures w14:val="none"/>
              </w:rPr>
              <w:t>inductive,</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capacitive</w:t>
            </w:r>
          </w:p>
        </w:tc>
        <w:tc>
          <w:tcPr>
            <w:tcW w:w="1199" w:type="dxa"/>
            <w:tcBorders>
              <w:top w:val="single" w:sz="4" w:space="0" w:color="000000"/>
              <w:left w:val="single" w:sz="4" w:space="0" w:color="000000"/>
              <w:bottom w:val="single" w:sz="4" w:space="0" w:color="000000"/>
              <w:right w:val="single" w:sz="4" w:space="0" w:color="000000"/>
            </w:tcBorders>
            <w:hideMark/>
          </w:tcPr>
          <w:p w14:paraId="4A96C753" w14:textId="77777777" w:rsidR="004A6325" w:rsidRPr="00AB647F" w:rsidRDefault="004A6325" w:rsidP="006218ED">
            <w:pPr>
              <w:widowControl w:val="0"/>
              <w:autoSpaceDE w:val="0"/>
              <w:autoSpaceDN w:val="0"/>
              <w:spacing w:before="3" w:after="0" w:line="276" w:lineRule="auto"/>
              <w:ind w:left="142" w:right="407"/>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 pcs</w:t>
            </w:r>
            <w:r w:rsidRPr="00AB647F">
              <w:rPr>
                <w:rFonts w:ascii="Times New Roman" w:eastAsia="Times New Roman" w:hAnsi="Times New Roman" w:cs="Times New Roman"/>
                <w:spacing w:val="-58"/>
                <w:kern w:val="0"/>
                <w:sz w:val="24"/>
                <w14:ligatures w14:val="none"/>
              </w:rPr>
              <w:t xml:space="preserve"> </w:t>
            </w:r>
            <w:r w:rsidRPr="00AB647F">
              <w:rPr>
                <w:rFonts w:ascii="Times New Roman" w:eastAsia="Times New Roman" w:hAnsi="Times New Roman" w:cs="Times New Roman"/>
                <w:kern w:val="0"/>
                <w:sz w:val="24"/>
                <w14:ligatures w14:val="none"/>
              </w:rPr>
              <w:t>each</w:t>
            </w:r>
          </w:p>
          <w:p w14:paraId="1569A9E6" w14:textId="77777777" w:rsidR="004A6325" w:rsidRPr="00AB647F" w:rsidRDefault="004A6325" w:rsidP="006218ED">
            <w:pPr>
              <w:widowControl w:val="0"/>
              <w:autoSpaceDE w:val="0"/>
              <w:autoSpaceDN w:val="0"/>
              <w:spacing w:after="0" w:line="275" w:lineRule="exact"/>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category</w:t>
            </w:r>
          </w:p>
        </w:tc>
        <w:tc>
          <w:tcPr>
            <w:tcW w:w="1783" w:type="dxa"/>
            <w:tcBorders>
              <w:top w:val="single" w:sz="4" w:space="0" w:color="000000"/>
              <w:left w:val="single" w:sz="4" w:space="0" w:color="000000"/>
              <w:bottom w:val="single" w:sz="4" w:space="0" w:color="000000"/>
              <w:right w:val="single" w:sz="4" w:space="0" w:color="000000"/>
            </w:tcBorders>
            <w:hideMark/>
          </w:tcPr>
          <w:p w14:paraId="11A7A1DE" w14:textId="77777777" w:rsidR="004A6325" w:rsidRPr="00AB647F" w:rsidRDefault="004A6325" w:rsidP="006218ED">
            <w:pPr>
              <w:widowControl w:val="0"/>
              <w:autoSpaceDE w:val="0"/>
              <w:autoSpaceDN w:val="0"/>
              <w:spacing w:before="3" w:after="0" w:line="276" w:lineRule="auto"/>
              <w:ind w:left="141" w:right="480"/>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r w:rsidRPr="00AB647F">
              <w:rPr>
                <w:rFonts w:ascii="Times New Roman" w:eastAsia="Times New Roman" w:hAnsi="Times New Roman" w:cs="Times New Roman"/>
                <w:spacing w:val="-8"/>
                <w:kern w:val="0"/>
                <w:sz w:val="24"/>
                <w14:ligatures w14:val="none"/>
              </w:rPr>
              <w:t xml:space="preserve"> </w:t>
            </w:r>
            <w:r w:rsidRPr="00AB647F">
              <w:rPr>
                <w:rFonts w:ascii="Times New Roman" w:eastAsia="Times New Roman" w:hAnsi="Times New Roman" w:cs="Times New Roman"/>
                <w:kern w:val="0"/>
                <w:sz w:val="24"/>
                <w14:ligatures w14:val="none"/>
              </w:rPr>
              <w:t>for</w:t>
            </w:r>
            <w:r w:rsidRPr="00AB647F">
              <w:rPr>
                <w:rFonts w:ascii="Times New Roman" w:eastAsia="Times New Roman" w:hAnsi="Times New Roman" w:cs="Times New Roman"/>
                <w:spacing w:val="-8"/>
                <w:kern w:val="0"/>
                <w:sz w:val="24"/>
                <w14:ligatures w14:val="none"/>
              </w:rPr>
              <w:t xml:space="preserve"> </w:t>
            </w:r>
            <w:r w:rsidRPr="00AB647F">
              <w:rPr>
                <w:rFonts w:ascii="Times New Roman" w:eastAsia="Times New Roman" w:hAnsi="Times New Roman" w:cs="Times New Roman"/>
                <w:kern w:val="0"/>
                <w:sz w:val="24"/>
                <w14:ligatures w14:val="none"/>
              </w:rPr>
              <w:t>each</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category</w:t>
            </w:r>
          </w:p>
        </w:tc>
      </w:tr>
      <w:tr w:rsidR="004A6325" w:rsidRPr="00AB647F" w14:paraId="1B1B9D36" w14:textId="77777777" w:rsidTr="006218ED">
        <w:trPr>
          <w:trHeight w:val="637"/>
        </w:trPr>
        <w:tc>
          <w:tcPr>
            <w:tcW w:w="814" w:type="dxa"/>
            <w:tcBorders>
              <w:top w:val="single" w:sz="4" w:space="0" w:color="000000"/>
              <w:left w:val="single" w:sz="4" w:space="0" w:color="000000"/>
              <w:bottom w:val="single" w:sz="4" w:space="0" w:color="000000"/>
              <w:right w:val="single" w:sz="4" w:space="0" w:color="000000"/>
            </w:tcBorders>
            <w:hideMark/>
          </w:tcPr>
          <w:p w14:paraId="0B28FD23" w14:textId="77777777" w:rsidR="004A6325" w:rsidRPr="00AB647F" w:rsidRDefault="004A6325" w:rsidP="006218ED">
            <w:pPr>
              <w:widowControl w:val="0"/>
              <w:autoSpaceDE w:val="0"/>
              <w:autoSpaceDN w:val="0"/>
              <w:spacing w:before="1"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p>
        </w:tc>
        <w:tc>
          <w:tcPr>
            <w:tcW w:w="2114" w:type="dxa"/>
            <w:tcBorders>
              <w:top w:val="single" w:sz="4" w:space="0" w:color="000000"/>
              <w:left w:val="single" w:sz="4" w:space="0" w:color="000000"/>
              <w:bottom w:val="single" w:sz="4" w:space="0" w:color="000000"/>
              <w:right w:val="single" w:sz="4" w:space="0" w:color="000000"/>
            </w:tcBorders>
            <w:hideMark/>
          </w:tcPr>
          <w:p w14:paraId="3E83DC04" w14:textId="77777777" w:rsidR="004A6325" w:rsidRPr="00AB647F" w:rsidRDefault="004A6325" w:rsidP="006218ED">
            <w:pPr>
              <w:widowControl w:val="0"/>
              <w:autoSpaceDE w:val="0"/>
              <w:autoSpaceDN w:val="0"/>
              <w:spacing w:before="1"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Industrial</w:t>
            </w:r>
            <w:r w:rsidRPr="00AB647F">
              <w:rPr>
                <w:rFonts w:ascii="Times New Roman" w:eastAsia="Times New Roman" w:hAnsi="Times New Roman" w:cs="Times New Roman"/>
                <w:spacing w:val="-3"/>
                <w:kern w:val="0"/>
                <w:sz w:val="24"/>
                <w14:ligatures w14:val="none"/>
              </w:rPr>
              <w:t xml:space="preserve"> </w:t>
            </w:r>
            <w:r w:rsidRPr="00AB647F">
              <w:rPr>
                <w:rFonts w:ascii="Times New Roman" w:eastAsia="Times New Roman" w:hAnsi="Times New Roman" w:cs="Times New Roman"/>
                <w:kern w:val="0"/>
                <w:sz w:val="24"/>
                <w14:ligatures w14:val="none"/>
              </w:rPr>
              <w:t>pressure</w:t>
            </w:r>
          </w:p>
          <w:p w14:paraId="639C570C" w14:textId="77777777" w:rsidR="004A6325" w:rsidRPr="00AB647F" w:rsidRDefault="004A6325" w:rsidP="006218ED">
            <w:pPr>
              <w:widowControl w:val="0"/>
              <w:autoSpaceDE w:val="0"/>
              <w:autoSpaceDN w:val="0"/>
              <w:spacing w:before="4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sensors</w:t>
            </w:r>
          </w:p>
        </w:tc>
        <w:tc>
          <w:tcPr>
            <w:tcW w:w="3825" w:type="dxa"/>
            <w:tcBorders>
              <w:top w:val="single" w:sz="4" w:space="0" w:color="000000"/>
              <w:left w:val="single" w:sz="4" w:space="0" w:color="000000"/>
              <w:bottom w:val="single" w:sz="4" w:space="0" w:color="000000"/>
              <w:right w:val="single" w:sz="4" w:space="0" w:color="000000"/>
            </w:tcBorders>
            <w:hideMark/>
          </w:tcPr>
          <w:p w14:paraId="7FC46024" w14:textId="77777777" w:rsidR="004A6325" w:rsidRPr="00AB647F" w:rsidRDefault="004A6325" w:rsidP="006218ED">
            <w:pPr>
              <w:widowControl w:val="0"/>
              <w:autoSpaceDE w:val="0"/>
              <w:autoSpaceDN w:val="0"/>
              <w:spacing w:before="1"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0-10</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bar,</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4-20mA</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output</w:t>
            </w:r>
          </w:p>
        </w:tc>
        <w:tc>
          <w:tcPr>
            <w:tcW w:w="1199" w:type="dxa"/>
            <w:tcBorders>
              <w:top w:val="single" w:sz="4" w:space="0" w:color="000000"/>
              <w:left w:val="single" w:sz="4" w:space="0" w:color="000000"/>
              <w:bottom w:val="single" w:sz="4" w:space="0" w:color="000000"/>
              <w:right w:val="single" w:sz="4" w:space="0" w:color="000000"/>
            </w:tcBorders>
            <w:hideMark/>
          </w:tcPr>
          <w:p w14:paraId="2BA93DCA" w14:textId="77777777" w:rsidR="004A6325" w:rsidRPr="00AB647F" w:rsidRDefault="004A6325" w:rsidP="006218ED">
            <w:pPr>
              <w:widowControl w:val="0"/>
              <w:autoSpaceDE w:val="0"/>
              <w:autoSpaceDN w:val="0"/>
              <w:spacing w:before="1"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16B439D7" w14:textId="77777777" w:rsidR="004A6325" w:rsidRPr="00AB647F" w:rsidRDefault="004A6325" w:rsidP="006218ED">
            <w:pPr>
              <w:widowControl w:val="0"/>
              <w:autoSpaceDE w:val="0"/>
              <w:autoSpaceDN w:val="0"/>
              <w:spacing w:before="1"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p>
        </w:tc>
      </w:tr>
      <w:tr w:rsidR="004A6325" w:rsidRPr="00AB647F" w14:paraId="4AC1FFD8" w14:textId="77777777" w:rsidTr="006218ED">
        <w:trPr>
          <w:trHeight w:val="549"/>
        </w:trPr>
        <w:tc>
          <w:tcPr>
            <w:tcW w:w="814" w:type="dxa"/>
            <w:tcBorders>
              <w:top w:val="single" w:sz="4" w:space="0" w:color="000000"/>
              <w:left w:val="single" w:sz="4" w:space="0" w:color="000000"/>
              <w:bottom w:val="single" w:sz="4" w:space="0" w:color="000000"/>
              <w:right w:val="single" w:sz="4" w:space="0" w:color="000000"/>
            </w:tcBorders>
            <w:hideMark/>
          </w:tcPr>
          <w:p w14:paraId="0D6AEBA0" w14:textId="77777777" w:rsidR="004A6325" w:rsidRPr="00AB647F" w:rsidRDefault="004A6325" w:rsidP="006218ED">
            <w:pPr>
              <w:widowControl w:val="0"/>
              <w:autoSpaceDE w:val="0"/>
              <w:autoSpaceDN w:val="0"/>
              <w:spacing w:before="3"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12.</w:t>
            </w:r>
          </w:p>
        </w:tc>
        <w:tc>
          <w:tcPr>
            <w:tcW w:w="2114" w:type="dxa"/>
            <w:tcBorders>
              <w:top w:val="single" w:sz="4" w:space="0" w:color="000000"/>
              <w:left w:val="single" w:sz="4" w:space="0" w:color="000000"/>
              <w:bottom w:val="single" w:sz="4" w:space="0" w:color="000000"/>
              <w:right w:val="single" w:sz="4" w:space="0" w:color="000000"/>
            </w:tcBorders>
            <w:hideMark/>
          </w:tcPr>
          <w:p w14:paraId="59DE05C8"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Proximity</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sensors</w:t>
            </w:r>
          </w:p>
        </w:tc>
        <w:tc>
          <w:tcPr>
            <w:tcW w:w="3825" w:type="dxa"/>
            <w:tcBorders>
              <w:top w:val="single" w:sz="4" w:space="0" w:color="000000"/>
              <w:left w:val="single" w:sz="4" w:space="0" w:color="000000"/>
              <w:bottom w:val="single" w:sz="4" w:space="0" w:color="000000"/>
              <w:right w:val="single" w:sz="4" w:space="0" w:color="000000"/>
            </w:tcBorders>
            <w:hideMark/>
          </w:tcPr>
          <w:p w14:paraId="3590AD63"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NPN/PNP,</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10-30V DC</w:t>
            </w:r>
          </w:p>
        </w:tc>
        <w:tc>
          <w:tcPr>
            <w:tcW w:w="1199" w:type="dxa"/>
            <w:tcBorders>
              <w:top w:val="single" w:sz="4" w:space="0" w:color="000000"/>
              <w:left w:val="single" w:sz="4" w:space="0" w:color="000000"/>
              <w:bottom w:val="single" w:sz="4" w:space="0" w:color="000000"/>
              <w:right w:val="single" w:sz="4" w:space="0" w:color="000000"/>
            </w:tcBorders>
            <w:hideMark/>
          </w:tcPr>
          <w:p w14:paraId="0A587FBE"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00294829" w14:textId="77777777" w:rsidR="004A6325" w:rsidRPr="00AB647F" w:rsidRDefault="004A6325" w:rsidP="006218ED">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p>
        </w:tc>
      </w:tr>
      <w:tr w:rsidR="004A6325" w:rsidRPr="00AB647F" w14:paraId="7FBBF9C5" w14:textId="77777777" w:rsidTr="006218ED">
        <w:trPr>
          <w:trHeight w:val="637"/>
        </w:trPr>
        <w:tc>
          <w:tcPr>
            <w:tcW w:w="814" w:type="dxa"/>
            <w:tcBorders>
              <w:top w:val="single" w:sz="4" w:space="0" w:color="000000"/>
              <w:left w:val="single" w:sz="4" w:space="0" w:color="000000"/>
              <w:bottom w:val="single" w:sz="4" w:space="0" w:color="000000"/>
              <w:right w:val="single" w:sz="4" w:space="0" w:color="000000"/>
            </w:tcBorders>
            <w:hideMark/>
          </w:tcPr>
          <w:p w14:paraId="0F80EF18" w14:textId="77777777" w:rsidR="004A6325" w:rsidRPr="00AB647F" w:rsidRDefault="004A6325" w:rsidP="006218ED">
            <w:pPr>
              <w:widowControl w:val="0"/>
              <w:autoSpaceDE w:val="0"/>
              <w:autoSpaceDN w:val="0"/>
              <w:spacing w:before="3"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13.</w:t>
            </w:r>
          </w:p>
        </w:tc>
        <w:tc>
          <w:tcPr>
            <w:tcW w:w="2114" w:type="dxa"/>
            <w:tcBorders>
              <w:top w:val="single" w:sz="4" w:space="0" w:color="000000"/>
              <w:left w:val="single" w:sz="4" w:space="0" w:color="000000"/>
              <w:bottom w:val="single" w:sz="4" w:space="0" w:color="000000"/>
              <w:right w:val="single" w:sz="4" w:space="0" w:color="000000"/>
            </w:tcBorders>
            <w:hideMark/>
          </w:tcPr>
          <w:p w14:paraId="6061239D"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Industrial</w:t>
            </w:r>
          </w:p>
          <w:p w14:paraId="09A02B36" w14:textId="77777777" w:rsidR="004A6325" w:rsidRPr="00AB647F" w:rsidRDefault="004A6325" w:rsidP="006218ED">
            <w:pPr>
              <w:widowControl w:val="0"/>
              <w:autoSpaceDE w:val="0"/>
              <w:autoSpaceDN w:val="0"/>
              <w:spacing w:before="41"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temperature</w:t>
            </w:r>
            <w:r w:rsidRPr="00AB647F">
              <w:rPr>
                <w:rFonts w:ascii="Times New Roman" w:eastAsia="Times New Roman" w:hAnsi="Times New Roman" w:cs="Times New Roman"/>
                <w:spacing w:val="-3"/>
                <w:kern w:val="0"/>
                <w:sz w:val="24"/>
                <w14:ligatures w14:val="none"/>
              </w:rPr>
              <w:t xml:space="preserve"> </w:t>
            </w:r>
            <w:r w:rsidRPr="00AB647F">
              <w:rPr>
                <w:rFonts w:ascii="Times New Roman" w:eastAsia="Times New Roman" w:hAnsi="Times New Roman" w:cs="Times New Roman"/>
                <w:kern w:val="0"/>
                <w:sz w:val="24"/>
                <w14:ligatures w14:val="none"/>
              </w:rPr>
              <w:t>sensors</w:t>
            </w:r>
          </w:p>
        </w:tc>
        <w:tc>
          <w:tcPr>
            <w:tcW w:w="3825" w:type="dxa"/>
            <w:tcBorders>
              <w:top w:val="single" w:sz="4" w:space="0" w:color="000000"/>
              <w:left w:val="single" w:sz="4" w:space="0" w:color="000000"/>
              <w:bottom w:val="single" w:sz="4" w:space="0" w:color="000000"/>
              <w:right w:val="single" w:sz="4" w:space="0" w:color="000000"/>
            </w:tcBorders>
            <w:hideMark/>
          </w:tcPr>
          <w:p w14:paraId="60A65CAE"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RTD/PT100,</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-50 to 200°C</w:t>
            </w:r>
          </w:p>
        </w:tc>
        <w:tc>
          <w:tcPr>
            <w:tcW w:w="1199" w:type="dxa"/>
            <w:tcBorders>
              <w:top w:val="single" w:sz="4" w:space="0" w:color="000000"/>
              <w:left w:val="single" w:sz="4" w:space="0" w:color="000000"/>
              <w:bottom w:val="single" w:sz="4" w:space="0" w:color="000000"/>
              <w:right w:val="single" w:sz="4" w:space="0" w:color="000000"/>
            </w:tcBorders>
            <w:hideMark/>
          </w:tcPr>
          <w:p w14:paraId="693E638A"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197D874B" w14:textId="77777777" w:rsidR="004A6325" w:rsidRPr="00AB647F" w:rsidRDefault="004A6325" w:rsidP="006218ED">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p>
        </w:tc>
      </w:tr>
      <w:tr w:rsidR="004A6325" w:rsidRPr="00AB647F" w14:paraId="14B674CD" w14:textId="77777777" w:rsidTr="006218ED">
        <w:trPr>
          <w:trHeight w:val="549"/>
        </w:trPr>
        <w:tc>
          <w:tcPr>
            <w:tcW w:w="814" w:type="dxa"/>
            <w:tcBorders>
              <w:top w:val="single" w:sz="4" w:space="0" w:color="000000"/>
              <w:left w:val="single" w:sz="4" w:space="0" w:color="000000"/>
              <w:bottom w:val="single" w:sz="4" w:space="0" w:color="000000"/>
              <w:right w:val="single" w:sz="4" w:space="0" w:color="000000"/>
            </w:tcBorders>
            <w:hideMark/>
          </w:tcPr>
          <w:p w14:paraId="6969FD3D" w14:textId="77777777" w:rsidR="004A6325" w:rsidRPr="00AB647F" w:rsidRDefault="004A6325" w:rsidP="006218ED">
            <w:pPr>
              <w:widowControl w:val="0"/>
              <w:autoSpaceDE w:val="0"/>
              <w:autoSpaceDN w:val="0"/>
              <w:spacing w:before="3"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14.</w:t>
            </w:r>
          </w:p>
        </w:tc>
        <w:tc>
          <w:tcPr>
            <w:tcW w:w="2114" w:type="dxa"/>
            <w:tcBorders>
              <w:top w:val="single" w:sz="4" w:space="0" w:color="000000"/>
              <w:left w:val="single" w:sz="4" w:space="0" w:color="000000"/>
              <w:bottom w:val="single" w:sz="4" w:space="0" w:color="000000"/>
              <w:right w:val="single" w:sz="4" w:space="0" w:color="000000"/>
            </w:tcBorders>
            <w:hideMark/>
          </w:tcPr>
          <w:p w14:paraId="222504F9"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Flow</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sensors</w:t>
            </w:r>
          </w:p>
        </w:tc>
        <w:tc>
          <w:tcPr>
            <w:tcW w:w="3825" w:type="dxa"/>
            <w:tcBorders>
              <w:top w:val="single" w:sz="4" w:space="0" w:color="000000"/>
              <w:left w:val="single" w:sz="4" w:space="0" w:color="000000"/>
              <w:bottom w:val="single" w:sz="4" w:space="0" w:color="000000"/>
              <w:right w:val="single" w:sz="4" w:space="0" w:color="000000"/>
            </w:tcBorders>
            <w:hideMark/>
          </w:tcPr>
          <w:p w14:paraId="013C88F2"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4-20mA,</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0-10V,</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RS485</w:t>
            </w:r>
          </w:p>
        </w:tc>
        <w:tc>
          <w:tcPr>
            <w:tcW w:w="1199" w:type="dxa"/>
            <w:tcBorders>
              <w:top w:val="single" w:sz="4" w:space="0" w:color="000000"/>
              <w:left w:val="single" w:sz="4" w:space="0" w:color="000000"/>
              <w:bottom w:val="single" w:sz="4" w:space="0" w:color="000000"/>
              <w:right w:val="single" w:sz="4" w:space="0" w:color="000000"/>
            </w:tcBorders>
            <w:hideMark/>
          </w:tcPr>
          <w:p w14:paraId="0A5E6025"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619B0FB5" w14:textId="77777777" w:rsidR="004A6325" w:rsidRPr="00AB647F" w:rsidRDefault="004A6325" w:rsidP="006218ED">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p>
        </w:tc>
      </w:tr>
      <w:tr w:rsidR="004A6325" w:rsidRPr="00AB647F" w14:paraId="3E6A7575" w14:textId="77777777" w:rsidTr="006218ED">
        <w:trPr>
          <w:trHeight w:val="549"/>
        </w:trPr>
        <w:tc>
          <w:tcPr>
            <w:tcW w:w="814" w:type="dxa"/>
            <w:tcBorders>
              <w:top w:val="single" w:sz="4" w:space="0" w:color="000000"/>
              <w:left w:val="single" w:sz="4" w:space="0" w:color="000000"/>
              <w:bottom w:val="single" w:sz="4" w:space="0" w:color="000000"/>
              <w:right w:val="single" w:sz="4" w:space="0" w:color="000000"/>
            </w:tcBorders>
            <w:hideMark/>
          </w:tcPr>
          <w:p w14:paraId="36AB96C5" w14:textId="77777777" w:rsidR="004A6325" w:rsidRPr="00AB647F" w:rsidRDefault="004A6325" w:rsidP="006218ED">
            <w:pPr>
              <w:widowControl w:val="0"/>
              <w:autoSpaceDE w:val="0"/>
              <w:autoSpaceDN w:val="0"/>
              <w:spacing w:before="3"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15.</w:t>
            </w:r>
          </w:p>
        </w:tc>
        <w:tc>
          <w:tcPr>
            <w:tcW w:w="2114" w:type="dxa"/>
            <w:tcBorders>
              <w:top w:val="single" w:sz="4" w:space="0" w:color="000000"/>
              <w:left w:val="single" w:sz="4" w:space="0" w:color="000000"/>
              <w:bottom w:val="single" w:sz="4" w:space="0" w:color="000000"/>
              <w:right w:val="single" w:sz="4" w:space="0" w:color="000000"/>
            </w:tcBorders>
            <w:hideMark/>
          </w:tcPr>
          <w:p w14:paraId="6FC3C32E"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Level</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sensor</w:t>
            </w:r>
          </w:p>
        </w:tc>
        <w:tc>
          <w:tcPr>
            <w:tcW w:w="3825" w:type="dxa"/>
            <w:tcBorders>
              <w:top w:val="single" w:sz="4" w:space="0" w:color="000000"/>
              <w:left w:val="single" w:sz="4" w:space="0" w:color="000000"/>
              <w:bottom w:val="single" w:sz="4" w:space="0" w:color="000000"/>
              <w:right w:val="single" w:sz="4" w:space="0" w:color="000000"/>
            </w:tcBorders>
            <w:hideMark/>
          </w:tcPr>
          <w:p w14:paraId="44239DB8"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Ultrasonic</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4-20mA,</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0-10V</w:t>
            </w:r>
          </w:p>
        </w:tc>
        <w:tc>
          <w:tcPr>
            <w:tcW w:w="1199" w:type="dxa"/>
            <w:tcBorders>
              <w:top w:val="single" w:sz="4" w:space="0" w:color="000000"/>
              <w:left w:val="single" w:sz="4" w:space="0" w:color="000000"/>
              <w:bottom w:val="single" w:sz="4" w:space="0" w:color="000000"/>
              <w:right w:val="single" w:sz="4" w:space="0" w:color="000000"/>
            </w:tcBorders>
            <w:hideMark/>
          </w:tcPr>
          <w:p w14:paraId="256665CD"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645C27A9" w14:textId="77777777" w:rsidR="004A6325" w:rsidRPr="00AB647F" w:rsidRDefault="004A6325" w:rsidP="006218ED">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p>
        </w:tc>
      </w:tr>
      <w:tr w:rsidR="004A6325" w:rsidRPr="00AB647F" w14:paraId="5DC55E56" w14:textId="77777777" w:rsidTr="006218ED">
        <w:trPr>
          <w:trHeight w:val="954"/>
        </w:trPr>
        <w:tc>
          <w:tcPr>
            <w:tcW w:w="814" w:type="dxa"/>
            <w:tcBorders>
              <w:top w:val="single" w:sz="4" w:space="0" w:color="000000"/>
              <w:left w:val="single" w:sz="4" w:space="0" w:color="000000"/>
              <w:bottom w:val="single" w:sz="4" w:space="0" w:color="000000"/>
              <w:right w:val="single" w:sz="4" w:space="0" w:color="000000"/>
            </w:tcBorders>
            <w:hideMark/>
          </w:tcPr>
          <w:p w14:paraId="1528D509" w14:textId="77777777" w:rsidR="004A6325" w:rsidRPr="00AB647F" w:rsidRDefault="004A6325" w:rsidP="006218ED">
            <w:pPr>
              <w:widowControl w:val="0"/>
              <w:autoSpaceDE w:val="0"/>
              <w:autoSpaceDN w:val="0"/>
              <w:spacing w:before="3"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16.</w:t>
            </w:r>
          </w:p>
        </w:tc>
        <w:tc>
          <w:tcPr>
            <w:tcW w:w="2114" w:type="dxa"/>
            <w:tcBorders>
              <w:top w:val="single" w:sz="4" w:space="0" w:color="000000"/>
              <w:left w:val="single" w:sz="4" w:space="0" w:color="000000"/>
              <w:bottom w:val="single" w:sz="4" w:space="0" w:color="000000"/>
              <w:right w:val="single" w:sz="4" w:space="0" w:color="000000"/>
            </w:tcBorders>
            <w:hideMark/>
          </w:tcPr>
          <w:p w14:paraId="5A817157"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Power</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supply</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units</w:t>
            </w:r>
          </w:p>
        </w:tc>
        <w:tc>
          <w:tcPr>
            <w:tcW w:w="3825" w:type="dxa"/>
            <w:tcBorders>
              <w:top w:val="single" w:sz="4" w:space="0" w:color="000000"/>
              <w:left w:val="single" w:sz="4" w:space="0" w:color="000000"/>
              <w:bottom w:val="single" w:sz="4" w:space="0" w:color="000000"/>
              <w:right w:val="single" w:sz="4" w:space="0" w:color="000000"/>
            </w:tcBorders>
            <w:hideMark/>
          </w:tcPr>
          <w:p w14:paraId="32E603DA"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Output</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Voltage: 24V</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DC</w:t>
            </w:r>
          </w:p>
          <w:p w14:paraId="3D2E9597" w14:textId="77777777" w:rsidR="004A6325" w:rsidRPr="00AB647F" w:rsidRDefault="004A6325" w:rsidP="006218ED">
            <w:pPr>
              <w:widowControl w:val="0"/>
              <w:autoSpaceDE w:val="0"/>
              <w:autoSpaceDN w:val="0"/>
              <w:spacing w:before="7" w:after="0" w:line="310" w:lineRule="atLeast"/>
              <w:ind w:left="142" w:right="857"/>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Output</w:t>
            </w:r>
            <w:r w:rsidRPr="00AB647F">
              <w:rPr>
                <w:rFonts w:ascii="Times New Roman" w:eastAsia="Times New Roman" w:hAnsi="Times New Roman" w:cs="Times New Roman"/>
                <w:spacing w:val="-4"/>
                <w:kern w:val="0"/>
                <w:sz w:val="24"/>
                <w14:ligatures w14:val="none"/>
              </w:rPr>
              <w:t xml:space="preserve"> </w:t>
            </w:r>
            <w:r w:rsidRPr="00AB647F">
              <w:rPr>
                <w:rFonts w:ascii="Times New Roman" w:eastAsia="Times New Roman" w:hAnsi="Times New Roman" w:cs="Times New Roman"/>
                <w:kern w:val="0"/>
                <w:sz w:val="24"/>
                <w14:ligatures w14:val="none"/>
              </w:rPr>
              <w:t>Current:</w:t>
            </w:r>
            <w:r w:rsidRPr="00AB647F">
              <w:rPr>
                <w:rFonts w:ascii="Times New Roman" w:eastAsia="Times New Roman" w:hAnsi="Times New Roman" w:cs="Times New Roman"/>
                <w:spacing w:val="-4"/>
                <w:kern w:val="0"/>
                <w:sz w:val="24"/>
                <w14:ligatures w14:val="none"/>
              </w:rPr>
              <w:t xml:space="preserve"> </w:t>
            </w:r>
            <w:r w:rsidRPr="00AB647F">
              <w:rPr>
                <w:rFonts w:ascii="Times New Roman" w:eastAsia="Times New Roman" w:hAnsi="Times New Roman" w:cs="Times New Roman"/>
                <w:kern w:val="0"/>
                <w:sz w:val="24"/>
                <w14:ligatures w14:val="none"/>
              </w:rPr>
              <w:t>5A</w:t>
            </w:r>
            <w:r w:rsidRPr="00AB647F">
              <w:rPr>
                <w:rFonts w:ascii="Times New Roman" w:eastAsia="Times New Roman" w:hAnsi="Times New Roman" w:cs="Times New Roman"/>
                <w:spacing w:val="-4"/>
                <w:kern w:val="0"/>
                <w:sz w:val="24"/>
                <w14:ligatures w14:val="none"/>
              </w:rPr>
              <w:t xml:space="preserve"> </w:t>
            </w:r>
            <w:r w:rsidRPr="00AB647F">
              <w:rPr>
                <w:rFonts w:ascii="Times New Roman" w:eastAsia="Times New Roman" w:hAnsi="Times New Roman" w:cs="Times New Roman"/>
                <w:kern w:val="0"/>
                <w:sz w:val="24"/>
                <w14:ligatures w14:val="none"/>
              </w:rPr>
              <w:t>or</w:t>
            </w:r>
            <w:r w:rsidRPr="00AB647F">
              <w:rPr>
                <w:rFonts w:ascii="Times New Roman" w:eastAsia="Times New Roman" w:hAnsi="Times New Roman" w:cs="Times New Roman"/>
                <w:spacing w:val="-6"/>
                <w:kern w:val="0"/>
                <w:sz w:val="24"/>
                <w14:ligatures w14:val="none"/>
              </w:rPr>
              <w:t xml:space="preserve"> </w:t>
            </w:r>
            <w:r w:rsidRPr="00AB647F">
              <w:rPr>
                <w:rFonts w:ascii="Times New Roman" w:eastAsia="Times New Roman" w:hAnsi="Times New Roman" w:cs="Times New Roman"/>
                <w:kern w:val="0"/>
                <w:sz w:val="24"/>
                <w14:ligatures w14:val="none"/>
              </w:rPr>
              <w:t>higher</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Input</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Voltage: 220V</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AC</w:t>
            </w:r>
          </w:p>
        </w:tc>
        <w:tc>
          <w:tcPr>
            <w:tcW w:w="1199" w:type="dxa"/>
            <w:tcBorders>
              <w:top w:val="single" w:sz="4" w:space="0" w:color="000000"/>
              <w:left w:val="single" w:sz="4" w:space="0" w:color="000000"/>
              <w:bottom w:val="single" w:sz="4" w:space="0" w:color="000000"/>
              <w:right w:val="single" w:sz="4" w:space="0" w:color="000000"/>
            </w:tcBorders>
            <w:hideMark/>
          </w:tcPr>
          <w:p w14:paraId="3F2DA210"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10</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54AF2258" w14:textId="77777777" w:rsidR="004A6325" w:rsidRPr="00AB647F" w:rsidRDefault="004A6325" w:rsidP="006218ED">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1:2.5</w:t>
            </w:r>
          </w:p>
        </w:tc>
      </w:tr>
      <w:tr w:rsidR="004A6325" w:rsidRPr="00AB647F" w14:paraId="1BF8CEDF" w14:textId="77777777" w:rsidTr="006218ED">
        <w:trPr>
          <w:trHeight w:val="640"/>
        </w:trPr>
        <w:tc>
          <w:tcPr>
            <w:tcW w:w="814" w:type="dxa"/>
            <w:tcBorders>
              <w:top w:val="single" w:sz="4" w:space="0" w:color="000000"/>
              <w:left w:val="single" w:sz="4" w:space="0" w:color="000000"/>
              <w:bottom w:val="single" w:sz="4" w:space="0" w:color="000000"/>
              <w:right w:val="single" w:sz="4" w:space="0" w:color="000000"/>
            </w:tcBorders>
            <w:hideMark/>
          </w:tcPr>
          <w:p w14:paraId="77C0F74F" w14:textId="77777777" w:rsidR="004A6325" w:rsidRPr="00AB647F" w:rsidRDefault="004A6325" w:rsidP="006218ED">
            <w:pPr>
              <w:widowControl w:val="0"/>
              <w:autoSpaceDE w:val="0"/>
              <w:autoSpaceDN w:val="0"/>
              <w:spacing w:before="3"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17.</w:t>
            </w:r>
          </w:p>
        </w:tc>
        <w:tc>
          <w:tcPr>
            <w:tcW w:w="2114" w:type="dxa"/>
            <w:tcBorders>
              <w:top w:val="single" w:sz="4" w:space="0" w:color="000000"/>
              <w:left w:val="single" w:sz="4" w:space="0" w:color="000000"/>
              <w:bottom w:val="single" w:sz="4" w:space="0" w:color="000000"/>
              <w:right w:val="single" w:sz="4" w:space="0" w:color="000000"/>
            </w:tcBorders>
            <w:hideMark/>
          </w:tcPr>
          <w:p w14:paraId="40DC8B62"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Adjustable</w:t>
            </w:r>
          </w:p>
          <w:p w14:paraId="67DC07D7" w14:textId="77777777" w:rsidR="004A6325" w:rsidRPr="00AB647F" w:rsidRDefault="004A6325" w:rsidP="006218ED">
            <w:pPr>
              <w:widowControl w:val="0"/>
              <w:autoSpaceDE w:val="0"/>
              <w:autoSpaceDN w:val="0"/>
              <w:spacing w:before="44"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wrenches</w:t>
            </w:r>
          </w:p>
        </w:tc>
        <w:tc>
          <w:tcPr>
            <w:tcW w:w="3825" w:type="dxa"/>
            <w:tcBorders>
              <w:top w:val="single" w:sz="4" w:space="0" w:color="000000"/>
              <w:left w:val="single" w:sz="4" w:space="0" w:color="000000"/>
              <w:bottom w:val="single" w:sz="4" w:space="0" w:color="000000"/>
              <w:right w:val="single" w:sz="4" w:space="0" w:color="000000"/>
            </w:tcBorders>
            <w:hideMark/>
          </w:tcPr>
          <w:p w14:paraId="7F25A9C1"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Metric</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and</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standard</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sizes</w:t>
            </w:r>
          </w:p>
        </w:tc>
        <w:tc>
          <w:tcPr>
            <w:tcW w:w="1199" w:type="dxa"/>
            <w:tcBorders>
              <w:top w:val="single" w:sz="4" w:space="0" w:color="000000"/>
              <w:left w:val="single" w:sz="4" w:space="0" w:color="000000"/>
              <w:bottom w:val="single" w:sz="4" w:space="0" w:color="000000"/>
              <w:right w:val="single" w:sz="4" w:space="0" w:color="000000"/>
            </w:tcBorders>
            <w:hideMark/>
          </w:tcPr>
          <w:p w14:paraId="62EE4B78"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10</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6AD22C42" w14:textId="77777777" w:rsidR="004A6325" w:rsidRPr="00AB647F" w:rsidRDefault="004A6325" w:rsidP="006218ED">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1:2.5</w:t>
            </w:r>
          </w:p>
        </w:tc>
      </w:tr>
      <w:tr w:rsidR="004A6325" w:rsidRPr="00AB647F" w14:paraId="2C63B9F2" w14:textId="77777777" w:rsidTr="006218ED">
        <w:trPr>
          <w:trHeight w:val="957"/>
        </w:trPr>
        <w:tc>
          <w:tcPr>
            <w:tcW w:w="814" w:type="dxa"/>
            <w:tcBorders>
              <w:top w:val="single" w:sz="4" w:space="0" w:color="000000"/>
              <w:left w:val="single" w:sz="4" w:space="0" w:color="000000"/>
              <w:bottom w:val="single" w:sz="4" w:space="0" w:color="000000"/>
              <w:right w:val="single" w:sz="4" w:space="0" w:color="000000"/>
            </w:tcBorders>
            <w:hideMark/>
          </w:tcPr>
          <w:p w14:paraId="33251442" w14:textId="77777777" w:rsidR="004A6325" w:rsidRPr="00AB647F" w:rsidRDefault="004A6325" w:rsidP="006218ED">
            <w:pPr>
              <w:widowControl w:val="0"/>
              <w:autoSpaceDE w:val="0"/>
              <w:autoSpaceDN w:val="0"/>
              <w:spacing w:before="3" w:after="0" w:line="256" w:lineRule="auto"/>
              <w:ind w:left="223" w:right="240"/>
              <w:jc w:val="center"/>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18.</w:t>
            </w:r>
          </w:p>
        </w:tc>
        <w:tc>
          <w:tcPr>
            <w:tcW w:w="2114" w:type="dxa"/>
            <w:tcBorders>
              <w:top w:val="single" w:sz="4" w:space="0" w:color="000000"/>
              <w:left w:val="single" w:sz="4" w:space="0" w:color="000000"/>
              <w:bottom w:val="single" w:sz="4" w:space="0" w:color="000000"/>
              <w:right w:val="single" w:sz="4" w:space="0" w:color="000000"/>
            </w:tcBorders>
            <w:hideMark/>
          </w:tcPr>
          <w:p w14:paraId="3086FA40"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Sets</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of</w:t>
            </w:r>
          </w:p>
          <w:p w14:paraId="453B2DA9" w14:textId="77777777" w:rsidR="004A6325" w:rsidRPr="00AB647F" w:rsidRDefault="004A6325" w:rsidP="006218ED">
            <w:pPr>
              <w:widowControl w:val="0"/>
              <w:autoSpaceDE w:val="0"/>
              <w:autoSpaceDN w:val="0"/>
              <w:spacing w:before="8" w:after="0" w:line="310" w:lineRule="atLeast"/>
              <w:ind w:left="143" w:right="580"/>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spacing w:val="-1"/>
                <w:kern w:val="0"/>
                <w:sz w:val="24"/>
                <w14:ligatures w14:val="none"/>
              </w:rPr>
              <w:t>combinational</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wrenches</w:t>
            </w:r>
          </w:p>
        </w:tc>
        <w:tc>
          <w:tcPr>
            <w:tcW w:w="3825" w:type="dxa"/>
            <w:tcBorders>
              <w:top w:val="single" w:sz="4" w:space="0" w:color="000000"/>
              <w:left w:val="single" w:sz="4" w:space="0" w:color="000000"/>
              <w:bottom w:val="single" w:sz="4" w:space="0" w:color="000000"/>
              <w:right w:val="single" w:sz="4" w:space="0" w:color="000000"/>
            </w:tcBorders>
            <w:hideMark/>
          </w:tcPr>
          <w:p w14:paraId="0A538005"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Metric</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and</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standard</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sizes</w:t>
            </w:r>
          </w:p>
        </w:tc>
        <w:tc>
          <w:tcPr>
            <w:tcW w:w="1199" w:type="dxa"/>
            <w:tcBorders>
              <w:top w:val="single" w:sz="4" w:space="0" w:color="000000"/>
              <w:left w:val="single" w:sz="4" w:space="0" w:color="000000"/>
              <w:bottom w:val="single" w:sz="4" w:space="0" w:color="000000"/>
              <w:right w:val="single" w:sz="4" w:space="0" w:color="000000"/>
            </w:tcBorders>
            <w:hideMark/>
          </w:tcPr>
          <w:p w14:paraId="4062E834"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sets</w:t>
            </w:r>
          </w:p>
        </w:tc>
        <w:tc>
          <w:tcPr>
            <w:tcW w:w="1783" w:type="dxa"/>
            <w:tcBorders>
              <w:top w:val="single" w:sz="4" w:space="0" w:color="000000"/>
              <w:left w:val="single" w:sz="4" w:space="0" w:color="000000"/>
              <w:bottom w:val="single" w:sz="4" w:space="0" w:color="000000"/>
              <w:right w:val="single" w:sz="4" w:space="0" w:color="000000"/>
            </w:tcBorders>
            <w:hideMark/>
          </w:tcPr>
          <w:p w14:paraId="2D72E90F" w14:textId="77777777" w:rsidR="004A6325" w:rsidRPr="00AB647F" w:rsidRDefault="004A6325" w:rsidP="006218ED">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1:5</w:t>
            </w:r>
          </w:p>
        </w:tc>
      </w:tr>
      <w:tr w:rsidR="004A6325" w:rsidRPr="00AB647F" w14:paraId="434A7203" w14:textId="77777777" w:rsidTr="006218ED">
        <w:trPr>
          <w:trHeight w:val="637"/>
        </w:trPr>
        <w:tc>
          <w:tcPr>
            <w:tcW w:w="814" w:type="dxa"/>
            <w:tcBorders>
              <w:top w:val="single" w:sz="4" w:space="0" w:color="000000"/>
              <w:left w:val="single" w:sz="4" w:space="0" w:color="000000"/>
              <w:bottom w:val="single" w:sz="4" w:space="0" w:color="000000"/>
              <w:right w:val="single" w:sz="4" w:space="0" w:color="000000"/>
            </w:tcBorders>
            <w:hideMark/>
          </w:tcPr>
          <w:p w14:paraId="08E1360F" w14:textId="77777777" w:rsidR="004A6325" w:rsidRPr="00AB647F" w:rsidRDefault="004A6325" w:rsidP="006218ED">
            <w:pPr>
              <w:widowControl w:val="0"/>
              <w:autoSpaceDE w:val="0"/>
              <w:autoSpaceDN w:val="0"/>
              <w:spacing w:before="1" w:after="0" w:line="256" w:lineRule="auto"/>
              <w:ind w:left="223" w:right="240"/>
              <w:jc w:val="center"/>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19.</w:t>
            </w:r>
          </w:p>
        </w:tc>
        <w:tc>
          <w:tcPr>
            <w:tcW w:w="2114" w:type="dxa"/>
            <w:tcBorders>
              <w:top w:val="single" w:sz="4" w:space="0" w:color="000000"/>
              <w:left w:val="single" w:sz="4" w:space="0" w:color="000000"/>
              <w:bottom w:val="single" w:sz="4" w:space="0" w:color="000000"/>
              <w:right w:val="single" w:sz="4" w:space="0" w:color="000000"/>
            </w:tcBorders>
            <w:hideMark/>
          </w:tcPr>
          <w:p w14:paraId="42E39951" w14:textId="77777777" w:rsidR="004A6325" w:rsidRPr="00AB647F" w:rsidRDefault="004A6325" w:rsidP="006218ED">
            <w:pPr>
              <w:widowControl w:val="0"/>
              <w:autoSpaceDE w:val="0"/>
              <w:autoSpaceDN w:val="0"/>
              <w:spacing w:before="1"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Assorted</w:t>
            </w:r>
            <w:r w:rsidRPr="00AB647F">
              <w:rPr>
                <w:rFonts w:ascii="Times New Roman" w:eastAsia="Times New Roman" w:hAnsi="Times New Roman" w:cs="Times New Roman"/>
                <w:spacing w:val="-8"/>
                <w:kern w:val="0"/>
                <w:sz w:val="24"/>
                <w14:ligatures w14:val="none"/>
              </w:rPr>
              <w:t xml:space="preserve"> </w:t>
            </w:r>
            <w:r w:rsidRPr="00AB647F">
              <w:rPr>
                <w:rFonts w:ascii="Times New Roman" w:eastAsia="Times New Roman" w:hAnsi="Times New Roman" w:cs="Times New Roman"/>
                <w:kern w:val="0"/>
                <w:sz w:val="24"/>
                <w14:ligatures w14:val="none"/>
              </w:rPr>
              <w:t>size</w:t>
            </w:r>
            <w:r w:rsidRPr="00AB647F">
              <w:rPr>
                <w:rFonts w:ascii="Times New Roman" w:eastAsia="Times New Roman" w:hAnsi="Times New Roman" w:cs="Times New Roman"/>
                <w:spacing w:val="-9"/>
                <w:kern w:val="0"/>
                <w:sz w:val="24"/>
                <w14:ligatures w14:val="none"/>
              </w:rPr>
              <w:t xml:space="preserve"> </w:t>
            </w:r>
            <w:r w:rsidRPr="00AB647F">
              <w:rPr>
                <w:rFonts w:ascii="Times New Roman" w:eastAsia="Times New Roman" w:hAnsi="Times New Roman" w:cs="Times New Roman"/>
                <w:kern w:val="0"/>
                <w:sz w:val="24"/>
                <w14:ligatures w14:val="none"/>
              </w:rPr>
              <w:t>socket</w:t>
            </w:r>
          </w:p>
          <w:p w14:paraId="307D9749" w14:textId="77777777" w:rsidR="004A6325" w:rsidRPr="00AB647F" w:rsidRDefault="004A6325" w:rsidP="006218ED">
            <w:pPr>
              <w:widowControl w:val="0"/>
              <w:autoSpaceDE w:val="0"/>
              <w:autoSpaceDN w:val="0"/>
              <w:spacing w:before="4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wrenches</w:t>
            </w:r>
          </w:p>
        </w:tc>
        <w:tc>
          <w:tcPr>
            <w:tcW w:w="3825" w:type="dxa"/>
            <w:tcBorders>
              <w:top w:val="single" w:sz="4" w:space="0" w:color="000000"/>
              <w:left w:val="single" w:sz="4" w:space="0" w:color="000000"/>
              <w:bottom w:val="single" w:sz="4" w:space="0" w:color="000000"/>
              <w:right w:val="single" w:sz="4" w:space="0" w:color="000000"/>
            </w:tcBorders>
            <w:hideMark/>
          </w:tcPr>
          <w:p w14:paraId="5D21A3B5" w14:textId="77777777" w:rsidR="004A6325" w:rsidRPr="00AB647F" w:rsidRDefault="004A6325" w:rsidP="006218ED">
            <w:pPr>
              <w:widowControl w:val="0"/>
              <w:autoSpaceDE w:val="0"/>
              <w:autoSpaceDN w:val="0"/>
              <w:spacing w:before="1"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Metric</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and</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standard</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sizes</w:t>
            </w:r>
          </w:p>
        </w:tc>
        <w:tc>
          <w:tcPr>
            <w:tcW w:w="1199" w:type="dxa"/>
            <w:tcBorders>
              <w:top w:val="single" w:sz="4" w:space="0" w:color="000000"/>
              <w:left w:val="single" w:sz="4" w:space="0" w:color="000000"/>
              <w:bottom w:val="single" w:sz="4" w:space="0" w:color="000000"/>
              <w:right w:val="single" w:sz="4" w:space="0" w:color="000000"/>
            </w:tcBorders>
            <w:hideMark/>
          </w:tcPr>
          <w:p w14:paraId="6E924EF0" w14:textId="77777777" w:rsidR="004A6325" w:rsidRPr="00AB647F" w:rsidRDefault="004A6325" w:rsidP="006218ED">
            <w:pPr>
              <w:widowControl w:val="0"/>
              <w:autoSpaceDE w:val="0"/>
              <w:autoSpaceDN w:val="0"/>
              <w:spacing w:before="1"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sets</w:t>
            </w:r>
          </w:p>
        </w:tc>
        <w:tc>
          <w:tcPr>
            <w:tcW w:w="1783" w:type="dxa"/>
            <w:tcBorders>
              <w:top w:val="single" w:sz="4" w:space="0" w:color="000000"/>
              <w:left w:val="single" w:sz="4" w:space="0" w:color="000000"/>
              <w:bottom w:val="single" w:sz="4" w:space="0" w:color="000000"/>
              <w:right w:val="single" w:sz="4" w:space="0" w:color="000000"/>
            </w:tcBorders>
            <w:hideMark/>
          </w:tcPr>
          <w:p w14:paraId="7DEB3483" w14:textId="77777777" w:rsidR="004A6325" w:rsidRPr="00AB647F" w:rsidRDefault="004A6325" w:rsidP="006218ED">
            <w:pPr>
              <w:widowControl w:val="0"/>
              <w:autoSpaceDE w:val="0"/>
              <w:autoSpaceDN w:val="0"/>
              <w:spacing w:before="1"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1:5</w:t>
            </w:r>
          </w:p>
        </w:tc>
      </w:tr>
      <w:tr w:rsidR="004A6325" w:rsidRPr="00AB647F" w14:paraId="59C13883" w14:textId="77777777" w:rsidTr="006218ED">
        <w:trPr>
          <w:trHeight w:val="638"/>
        </w:trPr>
        <w:tc>
          <w:tcPr>
            <w:tcW w:w="814" w:type="dxa"/>
            <w:tcBorders>
              <w:top w:val="single" w:sz="4" w:space="0" w:color="000000"/>
              <w:left w:val="single" w:sz="4" w:space="0" w:color="000000"/>
              <w:bottom w:val="single" w:sz="4" w:space="0" w:color="000000"/>
              <w:right w:val="single" w:sz="4" w:space="0" w:color="000000"/>
            </w:tcBorders>
            <w:hideMark/>
          </w:tcPr>
          <w:p w14:paraId="1A04B0A3" w14:textId="77777777" w:rsidR="004A6325" w:rsidRPr="00AB647F" w:rsidRDefault="004A6325" w:rsidP="006218ED">
            <w:pPr>
              <w:widowControl w:val="0"/>
              <w:autoSpaceDE w:val="0"/>
              <w:autoSpaceDN w:val="0"/>
              <w:spacing w:before="3" w:after="0" w:line="256" w:lineRule="auto"/>
              <w:ind w:left="223" w:right="240"/>
              <w:jc w:val="center"/>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20.</w:t>
            </w:r>
          </w:p>
        </w:tc>
        <w:tc>
          <w:tcPr>
            <w:tcW w:w="2114" w:type="dxa"/>
            <w:tcBorders>
              <w:top w:val="single" w:sz="4" w:space="0" w:color="000000"/>
              <w:left w:val="single" w:sz="4" w:space="0" w:color="000000"/>
              <w:bottom w:val="single" w:sz="4" w:space="0" w:color="000000"/>
              <w:right w:val="single" w:sz="4" w:space="0" w:color="000000"/>
            </w:tcBorders>
            <w:hideMark/>
          </w:tcPr>
          <w:p w14:paraId="40F924FF"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Assorted</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sizes</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of</w:t>
            </w:r>
          </w:p>
          <w:p w14:paraId="310D24ED" w14:textId="77777777" w:rsidR="004A6325" w:rsidRPr="00AB647F" w:rsidRDefault="004A6325" w:rsidP="006218ED">
            <w:pPr>
              <w:widowControl w:val="0"/>
              <w:autoSpaceDE w:val="0"/>
              <w:autoSpaceDN w:val="0"/>
              <w:spacing w:before="41"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screw</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drivers</w:t>
            </w:r>
          </w:p>
        </w:tc>
        <w:tc>
          <w:tcPr>
            <w:tcW w:w="3825" w:type="dxa"/>
            <w:tcBorders>
              <w:top w:val="single" w:sz="4" w:space="0" w:color="000000"/>
              <w:left w:val="single" w:sz="4" w:space="0" w:color="000000"/>
              <w:bottom w:val="single" w:sz="4" w:space="0" w:color="000000"/>
              <w:right w:val="single" w:sz="4" w:space="0" w:color="000000"/>
            </w:tcBorders>
            <w:hideMark/>
          </w:tcPr>
          <w:p w14:paraId="604E6D37"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Insulated,</w:t>
            </w:r>
            <w:r w:rsidRPr="00AB647F">
              <w:rPr>
                <w:rFonts w:ascii="Times New Roman" w:eastAsia="Times New Roman" w:hAnsi="Times New Roman" w:cs="Times New Roman"/>
                <w:spacing w:val="-3"/>
                <w:kern w:val="0"/>
                <w:sz w:val="24"/>
                <w14:ligatures w14:val="none"/>
              </w:rPr>
              <w:t xml:space="preserve"> </w:t>
            </w:r>
            <w:r w:rsidRPr="00AB647F">
              <w:rPr>
                <w:rFonts w:ascii="Times New Roman" w:eastAsia="Times New Roman" w:hAnsi="Times New Roman" w:cs="Times New Roman"/>
                <w:kern w:val="0"/>
                <w:sz w:val="24"/>
                <w14:ligatures w14:val="none"/>
              </w:rPr>
              <w:t>flathead</w:t>
            </w:r>
          </w:p>
        </w:tc>
        <w:tc>
          <w:tcPr>
            <w:tcW w:w="1199" w:type="dxa"/>
            <w:tcBorders>
              <w:top w:val="single" w:sz="4" w:space="0" w:color="000000"/>
              <w:left w:val="single" w:sz="4" w:space="0" w:color="000000"/>
              <w:bottom w:val="single" w:sz="4" w:space="0" w:color="000000"/>
              <w:right w:val="single" w:sz="4" w:space="0" w:color="000000"/>
            </w:tcBorders>
            <w:hideMark/>
          </w:tcPr>
          <w:p w14:paraId="3BC0BE02"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sets</w:t>
            </w:r>
          </w:p>
        </w:tc>
        <w:tc>
          <w:tcPr>
            <w:tcW w:w="1783" w:type="dxa"/>
            <w:tcBorders>
              <w:top w:val="single" w:sz="4" w:space="0" w:color="000000"/>
              <w:left w:val="single" w:sz="4" w:space="0" w:color="000000"/>
              <w:bottom w:val="single" w:sz="4" w:space="0" w:color="000000"/>
              <w:right w:val="single" w:sz="4" w:space="0" w:color="000000"/>
            </w:tcBorders>
            <w:hideMark/>
          </w:tcPr>
          <w:p w14:paraId="6C462332" w14:textId="77777777" w:rsidR="004A6325" w:rsidRPr="00AB647F" w:rsidRDefault="004A6325" w:rsidP="006218ED">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1:5</w:t>
            </w:r>
          </w:p>
        </w:tc>
      </w:tr>
      <w:tr w:rsidR="004A6325" w:rsidRPr="00AB647F" w14:paraId="5EE8AF0A" w14:textId="77777777" w:rsidTr="006218ED">
        <w:trPr>
          <w:trHeight w:val="637"/>
        </w:trPr>
        <w:tc>
          <w:tcPr>
            <w:tcW w:w="814" w:type="dxa"/>
            <w:tcBorders>
              <w:top w:val="single" w:sz="4" w:space="0" w:color="000000"/>
              <w:left w:val="single" w:sz="4" w:space="0" w:color="000000"/>
              <w:bottom w:val="single" w:sz="4" w:space="0" w:color="000000"/>
              <w:right w:val="single" w:sz="4" w:space="0" w:color="000000"/>
            </w:tcBorders>
            <w:hideMark/>
          </w:tcPr>
          <w:p w14:paraId="64A1E376" w14:textId="77777777" w:rsidR="004A6325" w:rsidRPr="00AB647F" w:rsidRDefault="004A6325" w:rsidP="006218ED">
            <w:pPr>
              <w:widowControl w:val="0"/>
              <w:autoSpaceDE w:val="0"/>
              <w:autoSpaceDN w:val="0"/>
              <w:spacing w:before="3" w:after="0" w:line="256" w:lineRule="auto"/>
              <w:ind w:left="223" w:right="240"/>
              <w:jc w:val="center"/>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21.</w:t>
            </w:r>
          </w:p>
        </w:tc>
        <w:tc>
          <w:tcPr>
            <w:tcW w:w="2114" w:type="dxa"/>
            <w:tcBorders>
              <w:top w:val="single" w:sz="4" w:space="0" w:color="000000"/>
              <w:left w:val="single" w:sz="4" w:space="0" w:color="000000"/>
              <w:bottom w:val="single" w:sz="4" w:space="0" w:color="000000"/>
              <w:right w:val="single" w:sz="4" w:space="0" w:color="000000"/>
            </w:tcBorders>
            <w:hideMark/>
          </w:tcPr>
          <w:p w14:paraId="31A018F5"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Assorted</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sizes</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of</w:t>
            </w:r>
          </w:p>
          <w:p w14:paraId="65EA48D7" w14:textId="77777777" w:rsidR="004A6325" w:rsidRPr="00AB647F" w:rsidRDefault="004A6325" w:rsidP="006218ED">
            <w:pPr>
              <w:widowControl w:val="0"/>
              <w:autoSpaceDE w:val="0"/>
              <w:autoSpaceDN w:val="0"/>
              <w:spacing w:before="41"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Allen</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keys</w:t>
            </w:r>
          </w:p>
        </w:tc>
        <w:tc>
          <w:tcPr>
            <w:tcW w:w="3825" w:type="dxa"/>
            <w:tcBorders>
              <w:top w:val="single" w:sz="4" w:space="0" w:color="000000"/>
              <w:left w:val="single" w:sz="4" w:space="0" w:color="000000"/>
              <w:bottom w:val="single" w:sz="4" w:space="0" w:color="000000"/>
              <w:right w:val="single" w:sz="4" w:space="0" w:color="000000"/>
            </w:tcBorders>
            <w:hideMark/>
          </w:tcPr>
          <w:p w14:paraId="67F95823"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Metric</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and</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standard</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sizes</w:t>
            </w:r>
          </w:p>
        </w:tc>
        <w:tc>
          <w:tcPr>
            <w:tcW w:w="1199" w:type="dxa"/>
            <w:tcBorders>
              <w:top w:val="single" w:sz="4" w:space="0" w:color="000000"/>
              <w:left w:val="single" w:sz="4" w:space="0" w:color="000000"/>
              <w:bottom w:val="single" w:sz="4" w:space="0" w:color="000000"/>
              <w:right w:val="single" w:sz="4" w:space="0" w:color="000000"/>
            </w:tcBorders>
            <w:hideMark/>
          </w:tcPr>
          <w:p w14:paraId="63B73677"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sets</w:t>
            </w:r>
          </w:p>
        </w:tc>
        <w:tc>
          <w:tcPr>
            <w:tcW w:w="1783" w:type="dxa"/>
            <w:tcBorders>
              <w:top w:val="single" w:sz="4" w:space="0" w:color="000000"/>
              <w:left w:val="single" w:sz="4" w:space="0" w:color="000000"/>
              <w:bottom w:val="single" w:sz="4" w:space="0" w:color="000000"/>
              <w:right w:val="single" w:sz="4" w:space="0" w:color="000000"/>
            </w:tcBorders>
            <w:hideMark/>
          </w:tcPr>
          <w:p w14:paraId="06B167D3" w14:textId="77777777" w:rsidR="004A6325" w:rsidRPr="00AB647F" w:rsidRDefault="004A6325" w:rsidP="006218ED">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1:5</w:t>
            </w:r>
          </w:p>
        </w:tc>
      </w:tr>
      <w:tr w:rsidR="004A6325" w:rsidRPr="00AB647F" w14:paraId="3520336E" w14:textId="77777777" w:rsidTr="006218ED">
        <w:trPr>
          <w:trHeight w:val="549"/>
        </w:trPr>
        <w:tc>
          <w:tcPr>
            <w:tcW w:w="814" w:type="dxa"/>
            <w:tcBorders>
              <w:top w:val="single" w:sz="4" w:space="0" w:color="000000"/>
              <w:left w:val="single" w:sz="4" w:space="0" w:color="000000"/>
              <w:bottom w:val="single" w:sz="4" w:space="0" w:color="000000"/>
              <w:right w:val="single" w:sz="4" w:space="0" w:color="000000"/>
            </w:tcBorders>
            <w:hideMark/>
          </w:tcPr>
          <w:p w14:paraId="1F9004FA" w14:textId="77777777" w:rsidR="004A6325" w:rsidRPr="00AB647F" w:rsidRDefault="004A6325" w:rsidP="006218ED">
            <w:pPr>
              <w:widowControl w:val="0"/>
              <w:autoSpaceDE w:val="0"/>
              <w:autoSpaceDN w:val="0"/>
              <w:spacing w:before="3" w:after="0" w:line="256" w:lineRule="auto"/>
              <w:ind w:left="223" w:right="240"/>
              <w:jc w:val="center"/>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22.</w:t>
            </w:r>
          </w:p>
        </w:tc>
        <w:tc>
          <w:tcPr>
            <w:tcW w:w="2114" w:type="dxa"/>
            <w:tcBorders>
              <w:top w:val="single" w:sz="4" w:space="0" w:color="000000"/>
              <w:left w:val="single" w:sz="4" w:space="0" w:color="000000"/>
              <w:bottom w:val="single" w:sz="4" w:space="0" w:color="000000"/>
              <w:right w:val="single" w:sz="4" w:space="0" w:color="000000"/>
            </w:tcBorders>
            <w:hideMark/>
          </w:tcPr>
          <w:p w14:paraId="731BA556"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Wire</w:t>
            </w:r>
            <w:r w:rsidRPr="00AB647F">
              <w:rPr>
                <w:rFonts w:ascii="Times New Roman" w:eastAsia="Times New Roman" w:hAnsi="Times New Roman" w:cs="Times New Roman"/>
                <w:spacing w:val="-3"/>
                <w:kern w:val="0"/>
                <w:sz w:val="24"/>
                <w14:ligatures w14:val="none"/>
              </w:rPr>
              <w:t xml:space="preserve"> </w:t>
            </w:r>
            <w:r w:rsidRPr="00AB647F">
              <w:rPr>
                <w:rFonts w:ascii="Times New Roman" w:eastAsia="Times New Roman" w:hAnsi="Times New Roman" w:cs="Times New Roman"/>
                <w:kern w:val="0"/>
                <w:sz w:val="24"/>
                <w14:ligatures w14:val="none"/>
              </w:rPr>
              <w:t>Strippers</w:t>
            </w:r>
          </w:p>
        </w:tc>
        <w:tc>
          <w:tcPr>
            <w:tcW w:w="3825" w:type="dxa"/>
            <w:tcBorders>
              <w:top w:val="single" w:sz="4" w:space="0" w:color="000000"/>
              <w:left w:val="single" w:sz="4" w:space="0" w:color="000000"/>
              <w:bottom w:val="single" w:sz="4" w:space="0" w:color="000000"/>
              <w:right w:val="single" w:sz="4" w:space="0" w:color="000000"/>
            </w:tcBorders>
            <w:hideMark/>
          </w:tcPr>
          <w:p w14:paraId="06A2CF21"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Suitable</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for</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0.5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mm²</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to</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4 mm²</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wires</w:t>
            </w:r>
          </w:p>
        </w:tc>
        <w:tc>
          <w:tcPr>
            <w:tcW w:w="1199" w:type="dxa"/>
            <w:tcBorders>
              <w:top w:val="single" w:sz="4" w:space="0" w:color="000000"/>
              <w:left w:val="single" w:sz="4" w:space="0" w:color="000000"/>
              <w:bottom w:val="single" w:sz="4" w:space="0" w:color="000000"/>
              <w:right w:val="single" w:sz="4" w:space="0" w:color="000000"/>
            </w:tcBorders>
            <w:hideMark/>
          </w:tcPr>
          <w:p w14:paraId="2EF0D445"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10</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680C2624" w14:textId="77777777" w:rsidR="004A6325" w:rsidRPr="00AB647F" w:rsidRDefault="004A6325" w:rsidP="006218ED">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1:2</w:t>
            </w:r>
          </w:p>
        </w:tc>
      </w:tr>
      <w:tr w:rsidR="004A6325" w:rsidRPr="00AB647F" w14:paraId="00340A97" w14:textId="77777777" w:rsidTr="006218ED">
        <w:trPr>
          <w:trHeight w:val="549"/>
        </w:trPr>
        <w:tc>
          <w:tcPr>
            <w:tcW w:w="814" w:type="dxa"/>
            <w:tcBorders>
              <w:top w:val="single" w:sz="4" w:space="0" w:color="000000"/>
              <w:left w:val="single" w:sz="4" w:space="0" w:color="000000"/>
              <w:bottom w:val="single" w:sz="4" w:space="0" w:color="000000"/>
              <w:right w:val="single" w:sz="4" w:space="0" w:color="000000"/>
            </w:tcBorders>
            <w:hideMark/>
          </w:tcPr>
          <w:p w14:paraId="2F61E292" w14:textId="77777777" w:rsidR="004A6325" w:rsidRPr="00AB647F" w:rsidRDefault="004A6325" w:rsidP="006218ED">
            <w:pPr>
              <w:widowControl w:val="0"/>
              <w:autoSpaceDE w:val="0"/>
              <w:autoSpaceDN w:val="0"/>
              <w:spacing w:before="3" w:after="0" w:line="256" w:lineRule="auto"/>
              <w:ind w:left="223" w:right="240"/>
              <w:jc w:val="center"/>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23.</w:t>
            </w:r>
          </w:p>
        </w:tc>
        <w:tc>
          <w:tcPr>
            <w:tcW w:w="2114" w:type="dxa"/>
            <w:tcBorders>
              <w:top w:val="single" w:sz="4" w:space="0" w:color="000000"/>
              <w:left w:val="single" w:sz="4" w:space="0" w:color="000000"/>
              <w:bottom w:val="single" w:sz="4" w:space="0" w:color="000000"/>
              <w:right w:val="single" w:sz="4" w:space="0" w:color="000000"/>
            </w:tcBorders>
            <w:hideMark/>
          </w:tcPr>
          <w:p w14:paraId="593DCC2F"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Ball-pen</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hammers</w:t>
            </w:r>
          </w:p>
        </w:tc>
        <w:tc>
          <w:tcPr>
            <w:tcW w:w="3825" w:type="dxa"/>
            <w:tcBorders>
              <w:top w:val="single" w:sz="4" w:space="0" w:color="000000"/>
              <w:left w:val="single" w:sz="4" w:space="0" w:color="000000"/>
              <w:bottom w:val="single" w:sz="4" w:space="0" w:color="000000"/>
              <w:right w:val="single" w:sz="4" w:space="0" w:color="000000"/>
            </w:tcBorders>
          </w:tcPr>
          <w:p w14:paraId="32CF1C6A" w14:textId="77777777" w:rsidR="004A6325" w:rsidRPr="00AB647F" w:rsidRDefault="004A6325" w:rsidP="006218ED">
            <w:pPr>
              <w:widowControl w:val="0"/>
              <w:autoSpaceDE w:val="0"/>
              <w:autoSpaceDN w:val="0"/>
              <w:spacing w:after="0" w:line="256" w:lineRule="auto"/>
              <w:rPr>
                <w:rFonts w:ascii="Times New Roman" w:eastAsia="Times New Roman" w:hAnsi="Times New Roman" w:cs="Times New Roman"/>
                <w:kern w:val="0"/>
                <w:sz w:val="24"/>
                <w14:ligatures w14:val="none"/>
              </w:rPr>
            </w:pPr>
          </w:p>
        </w:tc>
        <w:tc>
          <w:tcPr>
            <w:tcW w:w="1199" w:type="dxa"/>
            <w:tcBorders>
              <w:top w:val="single" w:sz="4" w:space="0" w:color="000000"/>
              <w:left w:val="single" w:sz="4" w:space="0" w:color="000000"/>
              <w:bottom w:val="single" w:sz="4" w:space="0" w:color="000000"/>
              <w:right w:val="single" w:sz="4" w:space="0" w:color="000000"/>
            </w:tcBorders>
            <w:hideMark/>
          </w:tcPr>
          <w:p w14:paraId="4E81D337"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6590D479" w14:textId="77777777" w:rsidR="004A6325" w:rsidRPr="00AB647F" w:rsidRDefault="004A6325" w:rsidP="006218ED">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p>
        </w:tc>
      </w:tr>
      <w:tr w:rsidR="004A6325" w:rsidRPr="00AB647F" w14:paraId="1AA1007E" w14:textId="77777777" w:rsidTr="006218ED">
        <w:trPr>
          <w:trHeight w:val="549"/>
        </w:trPr>
        <w:tc>
          <w:tcPr>
            <w:tcW w:w="814" w:type="dxa"/>
            <w:tcBorders>
              <w:top w:val="single" w:sz="4" w:space="0" w:color="000000"/>
              <w:left w:val="single" w:sz="4" w:space="0" w:color="000000"/>
              <w:bottom w:val="single" w:sz="4" w:space="0" w:color="000000"/>
              <w:right w:val="single" w:sz="4" w:space="0" w:color="000000"/>
            </w:tcBorders>
            <w:hideMark/>
          </w:tcPr>
          <w:p w14:paraId="6786F428" w14:textId="77777777" w:rsidR="004A6325" w:rsidRPr="00AB647F" w:rsidRDefault="004A6325" w:rsidP="006218ED">
            <w:pPr>
              <w:widowControl w:val="0"/>
              <w:autoSpaceDE w:val="0"/>
              <w:autoSpaceDN w:val="0"/>
              <w:spacing w:before="3" w:after="0" w:line="256" w:lineRule="auto"/>
              <w:ind w:left="223" w:right="240"/>
              <w:jc w:val="center"/>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24.</w:t>
            </w:r>
          </w:p>
        </w:tc>
        <w:tc>
          <w:tcPr>
            <w:tcW w:w="2114" w:type="dxa"/>
            <w:tcBorders>
              <w:top w:val="single" w:sz="4" w:space="0" w:color="000000"/>
              <w:left w:val="single" w:sz="4" w:space="0" w:color="000000"/>
              <w:bottom w:val="single" w:sz="4" w:space="0" w:color="000000"/>
              <w:right w:val="single" w:sz="4" w:space="0" w:color="000000"/>
            </w:tcBorders>
            <w:hideMark/>
          </w:tcPr>
          <w:p w14:paraId="3F51904E"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Tape</w:t>
            </w:r>
            <w:r w:rsidRPr="00AB647F">
              <w:rPr>
                <w:rFonts w:ascii="Times New Roman" w:eastAsia="Times New Roman" w:hAnsi="Times New Roman" w:cs="Times New Roman"/>
                <w:spacing w:val="-3"/>
                <w:kern w:val="0"/>
                <w:sz w:val="24"/>
                <w14:ligatures w14:val="none"/>
              </w:rPr>
              <w:t xml:space="preserve"> </w:t>
            </w:r>
            <w:r w:rsidRPr="00AB647F">
              <w:rPr>
                <w:rFonts w:ascii="Times New Roman" w:eastAsia="Times New Roman" w:hAnsi="Times New Roman" w:cs="Times New Roman"/>
                <w:kern w:val="0"/>
                <w:sz w:val="24"/>
                <w14:ligatures w14:val="none"/>
              </w:rPr>
              <w:t>measures</w:t>
            </w:r>
          </w:p>
        </w:tc>
        <w:tc>
          <w:tcPr>
            <w:tcW w:w="3825" w:type="dxa"/>
            <w:tcBorders>
              <w:top w:val="single" w:sz="4" w:space="0" w:color="000000"/>
              <w:left w:val="single" w:sz="4" w:space="0" w:color="000000"/>
              <w:bottom w:val="single" w:sz="4" w:space="0" w:color="000000"/>
              <w:right w:val="single" w:sz="4" w:space="0" w:color="000000"/>
            </w:tcBorders>
            <w:hideMark/>
          </w:tcPr>
          <w:p w14:paraId="3719C62C"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8 m</w:t>
            </w:r>
          </w:p>
        </w:tc>
        <w:tc>
          <w:tcPr>
            <w:tcW w:w="1199" w:type="dxa"/>
            <w:tcBorders>
              <w:top w:val="single" w:sz="4" w:space="0" w:color="000000"/>
              <w:left w:val="single" w:sz="4" w:space="0" w:color="000000"/>
              <w:bottom w:val="single" w:sz="4" w:space="0" w:color="000000"/>
              <w:right w:val="single" w:sz="4" w:space="0" w:color="000000"/>
            </w:tcBorders>
            <w:hideMark/>
          </w:tcPr>
          <w:p w14:paraId="72D4448C"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10</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5456A266" w14:textId="77777777" w:rsidR="004A6325" w:rsidRPr="00AB647F" w:rsidRDefault="004A6325" w:rsidP="006218ED">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1:2.5</w:t>
            </w:r>
          </w:p>
        </w:tc>
      </w:tr>
      <w:tr w:rsidR="004A6325" w:rsidRPr="00AB647F" w14:paraId="05E5B1E6" w14:textId="77777777" w:rsidTr="006218ED">
        <w:trPr>
          <w:trHeight w:val="549"/>
        </w:trPr>
        <w:tc>
          <w:tcPr>
            <w:tcW w:w="814" w:type="dxa"/>
            <w:tcBorders>
              <w:top w:val="single" w:sz="4" w:space="0" w:color="000000"/>
              <w:left w:val="single" w:sz="4" w:space="0" w:color="000000"/>
              <w:bottom w:val="single" w:sz="4" w:space="0" w:color="000000"/>
              <w:right w:val="single" w:sz="4" w:space="0" w:color="000000"/>
            </w:tcBorders>
            <w:hideMark/>
          </w:tcPr>
          <w:p w14:paraId="2D9CA8A8" w14:textId="77777777" w:rsidR="004A6325" w:rsidRPr="00AB647F" w:rsidRDefault="004A6325" w:rsidP="006218ED">
            <w:pPr>
              <w:widowControl w:val="0"/>
              <w:autoSpaceDE w:val="0"/>
              <w:autoSpaceDN w:val="0"/>
              <w:spacing w:before="3" w:after="0" w:line="256" w:lineRule="auto"/>
              <w:ind w:left="223" w:right="240"/>
              <w:jc w:val="center"/>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w:t>
            </w:r>
          </w:p>
        </w:tc>
        <w:tc>
          <w:tcPr>
            <w:tcW w:w="2114" w:type="dxa"/>
            <w:tcBorders>
              <w:top w:val="single" w:sz="4" w:space="0" w:color="000000"/>
              <w:left w:val="single" w:sz="4" w:space="0" w:color="000000"/>
              <w:bottom w:val="single" w:sz="4" w:space="0" w:color="000000"/>
              <w:right w:val="single" w:sz="4" w:space="0" w:color="000000"/>
            </w:tcBorders>
            <w:hideMark/>
          </w:tcPr>
          <w:p w14:paraId="6DFF086D"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Utility</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knives</w:t>
            </w:r>
          </w:p>
        </w:tc>
        <w:tc>
          <w:tcPr>
            <w:tcW w:w="3825" w:type="dxa"/>
            <w:tcBorders>
              <w:top w:val="single" w:sz="4" w:space="0" w:color="000000"/>
              <w:left w:val="single" w:sz="4" w:space="0" w:color="000000"/>
              <w:bottom w:val="single" w:sz="4" w:space="0" w:color="000000"/>
              <w:right w:val="single" w:sz="4" w:space="0" w:color="000000"/>
            </w:tcBorders>
          </w:tcPr>
          <w:p w14:paraId="6BF31DCE" w14:textId="77777777" w:rsidR="004A6325" w:rsidRPr="00AB647F" w:rsidRDefault="004A6325" w:rsidP="006218ED">
            <w:pPr>
              <w:widowControl w:val="0"/>
              <w:autoSpaceDE w:val="0"/>
              <w:autoSpaceDN w:val="0"/>
              <w:spacing w:after="0" w:line="256" w:lineRule="auto"/>
              <w:rPr>
                <w:rFonts w:ascii="Times New Roman" w:eastAsia="Times New Roman" w:hAnsi="Times New Roman" w:cs="Times New Roman"/>
                <w:kern w:val="0"/>
                <w:sz w:val="24"/>
                <w14:ligatures w14:val="none"/>
              </w:rPr>
            </w:pPr>
          </w:p>
        </w:tc>
        <w:tc>
          <w:tcPr>
            <w:tcW w:w="1199" w:type="dxa"/>
            <w:tcBorders>
              <w:top w:val="single" w:sz="4" w:space="0" w:color="000000"/>
              <w:left w:val="single" w:sz="4" w:space="0" w:color="000000"/>
              <w:bottom w:val="single" w:sz="4" w:space="0" w:color="000000"/>
              <w:right w:val="single" w:sz="4" w:space="0" w:color="000000"/>
            </w:tcBorders>
            <w:hideMark/>
          </w:tcPr>
          <w:p w14:paraId="68CB4A5D"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10</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59F0CC97" w14:textId="77777777" w:rsidR="004A6325" w:rsidRPr="00AB647F" w:rsidRDefault="004A6325" w:rsidP="006218ED">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1:2.5</w:t>
            </w:r>
          </w:p>
        </w:tc>
      </w:tr>
      <w:tr w:rsidR="004A6325" w:rsidRPr="00AB647F" w14:paraId="7295D7B2" w14:textId="77777777" w:rsidTr="006218ED">
        <w:trPr>
          <w:trHeight w:val="549"/>
        </w:trPr>
        <w:tc>
          <w:tcPr>
            <w:tcW w:w="814" w:type="dxa"/>
            <w:tcBorders>
              <w:top w:val="single" w:sz="4" w:space="0" w:color="000000"/>
              <w:left w:val="single" w:sz="4" w:space="0" w:color="000000"/>
              <w:bottom w:val="single" w:sz="4" w:space="0" w:color="000000"/>
              <w:right w:val="single" w:sz="4" w:space="0" w:color="000000"/>
            </w:tcBorders>
            <w:hideMark/>
          </w:tcPr>
          <w:p w14:paraId="57E66D64" w14:textId="77777777" w:rsidR="004A6325" w:rsidRPr="00AB647F" w:rsidRDefault="004A6325" w:rsidP="006218ED">
            <w:pPr>
              <w:widowControl w:val="0"/>
              <w:autoSpaceDE w:val="0"/>
              <w:autoSpaceDN w:val="0"/>
              <w:spacing w:before="3" w:after="0" w:line="256" w:lineRule="auto"/>
              <w:ind w:left="223" w:right="240"/>
              <w:jc w:val="center"/>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26.</w:t>
            </w:r>
          </w:p>
        </w:tc>
        <w:tc>
          <w:tcPr>
            <w:tcW w:w="2114" w:type="dxa"/>
            <w:tcBorders>
              <w:top w:val="single" w:sz="4" w:space="0" w:color="000000"/>
              <w:left w:val="single" w:sz="4" w:space="0" w:color="000000"/>
              <w:bottom w:val="single" w:sz="4" w:space="0" w:color="000000"/>
              <w:right w:val="single" w:sz="4" w:space="0" w:color="000000"/>
            </w:tcBorders>
            <w:hideMark/>
          </w:tcPr>
          <w:p w14:paraId="3DFF6EF1"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Cordless</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drills</w:t>
            </w:r>
          </w:p>
        </w:tc>
        <w:tc>
          <w:tcPr>
            <w:tcW w:w="3825" w:type="dxa"/>
            <w:tcBorders>
              <w:top w:val="single" w:sz="4" w:space="0" w:color="000000"/>
              <w:left w:val="single" w:sz="4" w:space="0" w:color="000000"/>
              <w:bottom w:val="single" w:sz="4" w:space="0" w:color="000000"/>
              <w:right w:val="single" w:sz="4" w:space="0" w:color="000000"/>
            </w:tcBorders>
            <w:hideMark/>
          </w:tcPr>
          <w:p w14:paraId="0B4FF6AF"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16</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V</w:t>
            </w:r>
          </w:p>
        </w:tc>
        <w:tc>
          <w:tcPr>
            <w:tcW w:w="1199" w:type="dxa"/>
            <w:tcBorders>
              <w:top w:val="single" w:sz="4" w:space="0" w:color="000000"/>
              <w:left w:val="single" w:sz="4" w:space="0" w:color="000000"/>
              <w:bottom w:val="single" w:sz="4" w:space="0" w:color="000000"/>
              <w:right w:val="single" w:sz="4" w:space="0" w:color="000000"/>
            </w:tcBorders>
            <w:hideMark/>
          </w:tcPr>
          <w:p w14:paraId="15B756F7"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35900ED5" w14:textId="77777777" w:rsidR="004A6325" w:rsidRPr="00AB647F" w:rsidRDefault="004A6325" w:rsidP="006218ED">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1:5</w:t>
            </w:r>
          </w:p>
        </w:tc>
      </w:tr>
      <w:tr w:rsidR="004A6325" w:rsidRPr="00AB647F" w14:paraId="13C8D11B" w14:textId="77777777" w:rsidTr="006218ED">
        <w:trPr>
          <w:trHeight w:val="549"/>
        </w:trPr>
        <w:tc>
          <w:tcPr>
            <w:tcW w:w="814" w:type="dxa"/>
            <w:tcBorders>
              <w:top w:val="single" w:sz="4" w:space="0" w:color="000000"/>
              <w:left w:val="single" w:sz="4" w:space="0" w:color="000000"/>
              <w:bottom w:val="single" w:sz="4" w:space="0" w:color="000000"/>
              <w:right w:val="single" w:sz="4" w:space="0" w:color="000000"/>
            </w:tcBorders>
            <w:hideMark/>
          </w:tcPr>
          <w:p w14:paraId="7980AB17" w14:textId="77777777" w:rsidR="004A6325" w:rsidRPr="00AB647F" w:rsidRDefault="004A6325" w:rsidP="006218ED">
            <w:pPr>
              <w:widowControl w:val="0"/>
              <w:autoSpaceDE w:val="0"/>
              <w:autoSpaceDN w:val="0"/>
              <w:spacing w:before="3" w:after="0" w:line="256" w:lineRule="auto"/>
              <w:ind w:left="223" w:right="240"/>
              <w:jc w:val="center"/>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27.</w:t>
            </w:r>
          </w:p>
        </w:tc>
        <w:tc>
          <w:tcPr>
            <w:tcW w:w="2114" w:type="dxa"/>
            <w:tcBorders>
              <w:top w:val="single" w:sz="4" w:space="0" w:color="000000"/>
              <w:left w:val="single" w:sz="4" w:space="0" w:color="000000"/>
              <w:bottom w:val="single" w:sz="4" w:space="0" w:color="000000"/>
              <w:right w:val="single" w:sz="4" w:space="0" w:color="000000"/>
            </w:tcBorders>
            <w:hideMark/>
          </w:tcPr>
          <w:p w14:paraId="5830930E"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Relays</w:t>
            </w:r>
          </w:p>
        </w:tc>
        <w:tc>
          <w:tcPr>
            <w:tcW w:w="3825" w:type="dxa"/>
            <w:tcBorders>
              <w:top w:val="single" w:sz="4" w:space="0" w:color="000000"/>
              <w:left w:val="single" w:sz="4" w:space="0" w:color="000000"/>
              <w:bottom w:val="single" w:sz="4" w:space="0" w:color="000000"/>
              <w:right w:val="single" w:sz="4" w:space="0" w:color="000000"/>
            </w:tcBorders>
            <w:hideMark/>
          </w:tcPr>
          <w:p w14:paraId="5A866A1C"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24V</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DC</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coil,</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10A</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contacts</w:t>
            </w:r>
          </w:p>
        </w:tc>
        <w:tc>
          <w:tcPr>
            <w:tcW w:w="1199" w:type="dxa"/>
            <w:tcBorders>
              <w:top w:val="single" w:sz="4" w:space="0" w:color="000000"/>
              <w:left w:val="single" w:sz="4" w:space="0" w:color="000000"/>
              <w:bottom w:val="single" w:sz="4" w:space="0" w:color="000000"/>
              <w:right w:val="single" w:sz="4" w:space="0" w:color="000000"/>
            </w:tcBorders>
            <w:hideMark/>
          </w:tcPr>
          <w:p w14:paraId="71A18ED5"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5DF17956" w14:textId="77777777" w:rsidR="004A6325" w:rsidRPr="00AB647F" w:rsidRDefault="004A6325" w:rsidP="006218ED">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p>
        </w:tc>
      </w:tr>
      <w:tr w:rsidR="004A6325" w:rsidRPr="00AB647F" w14:paraId="77953C3D" w14:textId="77777777" w:rsidTr="006218ED">
        <w:trPr>
          <w:trHeight w:val="549"/>
        </w:trPr>
        <w:tc>
          <w:tcPr>
            <w:tcW w:w="814" w:type="dxa"/>
            <w:tcBorders>
              <w:top w:val="single" w:sz="4" w:space="0" w:color="000000"/>
              <w:left w:val="single" w:sz="4" w:space="0" w:color="000000"/>
              <w:bottom w:val="single" w:sz="4" w:space="0" w:color="000000"/>
              <w:right w:val="single" w:sz="4" w:space="0" w:color="000000"/>
            </w:tcBorders>
            <w:hideMark/>
          </w:tcPr>
          <w:p w14:paraId="1A0AABC3" w14:textId="77777777" w:rsidR="004A6325" w:rsidRPr="00AB647F" w:rsidRDefault="004A6325" w:rsidP="006218ED">
            <w:pPr>
              <w:widowControl w:val="0"/>
              <w:autoSpaceDE w:val="0"/>
              <w:autoSpaceDN w:val="0"/>
              <w:spacing w:before="3" w:after="0" w:line="256" w:lineRule="auto"/>
              <w:ind w:left="223" w:right="240"/>
              <w:jc w:val="center"/>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28.</w:t>
            </w:r>
          </w:p>
        </w:tc>
        <w:tc>
          <w:tcPr>
            <w:tcW w:w="2114" w:type="dxa"/>
            <w:tcBorders>
              <w:top w:val="single" w:sz="4" w:space="0" w:color="000000"/>
              <w:left w:val="single" w:sz="4" w:space="0" w:color="000000"/>
              <w:bottom w:val="single" w:sz="4" w:space="0" w:color="000000"/>
              <w:right w:val="single" w:sz="4" w:space="0" w:color="000000"/>
            </w:tcBorders>
            <w:hideMark/>
          </w:tcPr>
          <w:p w14:paraId="266C1F19"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Solenoid</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valves</w:t>
            </w:r>
          </w:p>
        </w:tc>
        <w:tc>
          <w:tcPr>
            <w:tcW w:w="3825" w:type="dxa"/>
            <w:tcBorders>
              <w:top w:val="single" w:sz="4" w:space="0" w:color="000000"/>
              <w:left w:val="single" w:sz="4" w:space="0" w:color="000000"/>
              <w:bottom w:val="single" w:sz="4" w:space="0" w:color="000000"/>
              <w:right w:val="single" w:sz="4" w:space="0" w:color="000000"/>
            </w:tcBorders>
            <w:hideMark/>
          </w:tcPr>
          <w:p w14:paraId="1CF1D1F5"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24V</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DC,</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1/4" or</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1/2"</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connections</w:t>
            </w:r>
          </w:p>
        </w:tc>
        <w:tc>
          <w:tcPr>
            <w:tcW w:w="1199" w:type="dxa"/>
            <w:tcBorders>
              <w:top w:val="single" w:sz="4" w:space="0" w:color="000000"/>
              <w:left w:val="single" w:sz="4" w:space="0" w:color="000000"/>
              <w:bottom w:val="single" w:sz="4" w:space="0" w:color="000000"/>
              <w:right w:val="single" w:sz="4" w:space="0" w:color="000000"/>
            </w:tcBorders>
            <w:hideMark/>
          </w:tcPr>
          <w:p w14:paraId="04106F9C"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059671B7" w14:textId="77777777" w:rsidR="004A6325" w:rsidRPr="00AB647F" w:rsidRDefault="004A6325" w:rsidP="006218ED">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p>
        </w:tc>
      </w:tr>
      <w:tr w:rsidR="004A6325" w:rsidRPr="00AB647F" w14:paraId="4AD6CAA1" w14:textId="77777777" w:rsidTr="006218ED">
        <w:trPr>
          <w:trHeight w:val="638"/>
        </w:trPr>
        <w:tc>
          <w:tcPr>
            <w:tcW w:w="814" w:type="dxa"/>
            <w:tcBorders>
              <w:top w:val="single" w:sz="4" w:space="0" w:color="000000"/>
              <w:left w:val="single" w:sz="4" w:space="0" w:color="000000"/>
              <w:bottom w:val="single" w:sz="4" w:space="0" w:color="000000"/>
              <w:right w:val="single" w:sz="4" w:space="0" w:color="000000"/>
            </w:tcBorders>
            <w:hideMark/>
          </w:tcPr>
          <w:p w14:paraId="3334EA4B" w14:textId="77777777" w:rsidR="004A6325" w:rsidRPr="00AB647F" w:rsidRDefault="004A6325" w:rsidP="006218ED">
            <w:pPr>
              <w:widowControl w:val="0"/>
              <w:autoSpaceDE w:val="0"/>
              <w:autoSpaceDN w:val="0"/>
              <w:spacing w:before="3" w:after="0" w:line="256" w:lineRule="auto"/>
              <w:ind w:left="223" w:right="240"/>
              <w:jc w:val="center"/>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29.</w:t>
            </w:r>
          </w:p>
        </w:tc>
        <w:tc>
          <w:tcPr>
            <w:tcW w:w="2114" w:type="dxa"/>
            <w:tcBorders>
              <w:top w:val="single" w:sz="4" w:space="0" w:color="000000"/>
              <w:left w:val="single" w:sz="4" w:space="0" w:color="000000"/>
              <w:bottom w:val="single" w:sz="4" w:space="0" w:color="000000"/>
              <w:right w:val="single" w:sz="4" w:space="0" w:color="000000"/>
            </w:tcBorders>
            <w:hideMark/>
          </w:tcPr>
          <w:p w14:paraId="100D1C16"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Motor</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starters</w:t>
            </w:r>
          </w:p>
        </w:tc>
        <w:tc>
          <w:tcPr>
            <w:tcW w:w="3825" w:type="dxa"/>
            <w:tcBorders>
              <w:top w:val="single" w:sz="4" w:space="0" w:color="000000"/>
              <w:left w:val="single" w:sz="4" w:space="0" w:color="000000"/>
              <w:bottom w:val="single" w:sz="4" w:space="0" w:color="000000"/>
              <w:right w:val="single" w:sz="4" w:space="0" w:color="000000"/>
            </w:tcBorders>
            <w:hideMark/>
          </w:tcPr>
          <w:p w14:paraId="61FB2D7D"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24V</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DC</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control</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voltage,</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suitable</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for</w:t>
            </w:r>
          </w:p>
          <w:p w14:paraId="7C0D08C5" w14:textId="77777777" w:rsidR="004A6325" w:rsidRPr="00AB647F" w:rsidRDefault="004A6325" w:rsidP="006218ED">
            <w:pPr>
              <w:widowControl w:val="0"/>
              <w:autoSpaceDE w:val="0"/>
              <w:autoSpaceDN w:val="0"/>
              <w:spacing w:before="41"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HP motors</w:t>
            </w:r>
          </w:p>
        </w:tc>
        <w:tc>
          <w:tcPr>
            <w:tcW w:w="1199" w:type="dxa"/>
            <w:tcBorders>
              <w:top w:val="single" w:sz="4" w:space="0" w:color="000000"/>
              <w:left w:val="single" w:sz="4" w:space="0" w:color="000000"/>
              <w:bottom w:val="single" w:sz="4" w:space="0" w:color="000000"/>
              <w:right w:val="single" w:sz="4" w:space="0" w:color="000000"/>
            </w:tcBorders>
            <w:hideMark/>
          </w:tcPr>
          <w:p w14:paraId="1B167125"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46FF4A6B" w14:textId="77777777" w:rsidR="004A6325" w:rsidRPr="00AB647F" w:rsidRDefault="004A6325" w:rsidP="006218ED">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p>
        </w:tc>
      </w:tr>
      <w:tr w:rsidR="004A6325" w:rsidRPr="00AB647F" w14:paraId="572E2088" w14:textId="77777777" w:rsidTr="006218ED">
        <w:trPr>
          <w:trHeight w:val="1273"/>
        </w:trPr>
        <w:tc>
          <w:tcPr>
            <w:tcW w:w="814" w:type="dxa"/>
            <w:tcBorders>
              <w:top w:val="single" w:sz="4" w:space="0" w:color="000000"/>
              <w:left w:val="single" w:sz="4" w:space="0" w:color="000000"/>
              <w:bottom w:val="single" w:sz="4" w:space="0" w:color="000000"/>
              <w:right w:val="single" w:sz="4" w:space="0" w:color="000000"/>
            </w:tcBorders>
            <w:hideMark/>
          </w:tcPr>
          <w:p w14:paraId="2D286193" w14:textId="77777777" w:rsidR="004A6325" w:rsidRPr="00AB647F" w:rsidRDefault="004A6325" w:rsidP="006218ED">
            <w:pPr>
              <w:widowControl w:val="0"/>
              <w:autoSpaceDE w:val="0"/>
              <w:autoSpaceDN w:val="0"/>
              <w:spacing w:before="3" w:after="0" w:line="256" w:lineRule="auto"/>
              <w:ind w:left="223" w:right="240"/>
              <w:jc w:val="center"/>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30.</w:t>
            </w:r>
          </w:p>
        </w:tc>
        <w:tc>
          <w:tcPr>
            <w:tcW w:w="2114" w:type="dxa"/>
            <w:tcBorders>
              <w:top w:val="single" w:sz="4" w:space="0" w:color="000000"/>
              <w:left w:val="single" w:sz="4" w:space="0" w:color="000000"/>
              <w:bottom w:val="single" w:sz="4" w:space="0" w:color="000000"/>
              <w:right w:val="single" w:sz="4" w:space="0" w:color="000000"/>
            </w:tcBorders>
            <w:hideMark/>
          </w:tcPr>
          <w:p w14:paraId="01340B24"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Contactors</w:t>
            </w:r>
          </w:p>
        </w:tc>
        <w:tc>
          <w:tcPr>
            <w:tcW w:w="3825" w:type="dxa"/>
            <w:tcBorders>
              <w:top w:val="single" w:sz="4" w:space="0" w:color="000000"/>
              <w:left w:val="single" w:sz="4" w:space="0" w:color="000000"/>
              <w:bottom w:val="single" w:sz="4" w:space="0" w:color="000000"/>
              <w:right w:val="single" w:sz="4" w:space="0" w:color="000000"/>
            </w:tcBorders>
            <w:hideMark/>
          </w:tcPr>
          <w:p w14:paraId="449C032C" w14:textId="77777777" w:rsidR="004A6325" w:rsidRPr="00AB647F" w:rsidRDefault="004A6325" w:rsidP="006218ED">
            <w:pPr>
              <w:widowControl w:val="0"/>
              <w:autoSpaceDE w:val="0"/>
              <w:autoSpaceDN w:val="0"/>
              <w:spacing w:before="3" w:after="0" w:line="276" w:lineRule="auto"/>
              <w:ind w:left="142" w:right="20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Voltage:24V</w:t>
            </w:r>
            <w:r w:rsidRPr="00AB647F">
              <w:rPr>
                <w:rFonts w:ascii="Times New Roman" w:eastAsia="Times New Roman" w:hAnsi="Times New Roman" w:cs="Times New Roman"/>
                <w:spacing w:val="-5"/>
                <w:kern w:val="0"/>
                <w:sz w:val="24"/>
                <w14:ligatures w14:val="none"/>
              </w:rPr>
              <w:t xml:space="preserve"> </w:t>
            </w:r>
            <w:r w:rsidRPr="00AB647F">
              <w:rPr>
                <w:rFonts w:ascii="Times New Roman" w:eastAsia="Times New Roman" w:hAnsi="Times New Roman" w:cs="Times New Roman"/>
                <w:kern w:val="0"/>
                <w:sz w:val="24"/>
                <w14:ligatures w14:val="none"/>
              </w:rPr>
              <w:t>DC</w:t>
            </w:r>
            <w:r w:rsidRPr="00AB647F">
              <w:rPr>
                <w:rFonts w:ascii="Times New Roman" w:eastAsia="Times New Roman" w:hAnsi="Times New Roman" w:cs="Times New Roman"/>
                <w:spacing w:val="-4"/>
                <w:kern w:val="0"/>
                <w:sz w:val="24"/>
                <w14:ligatures w14:val="none"/>
              </w:rPr>
              <w:t xml:space="preserve"> </w:t>
            </w:r>
            <w:r w:rsidRPr="00AB647F">
              <w:rPr>
                <w:rFonts w:ascii="Times New Roman" w:eastAsia="Times New Roman" w:hAnsi="Times New Roman" w:cs="Times New Roman"/>
                <w:kern w:val="0"/>
                <w:sz w:val="24"/>
                <w14:ligatures w14:val="none"/>
              </w:rPr>
              <w:t>coil/230V</w:t>
            </w:r>
            <w:r w:rsidRPr="00AB647F">
              <w:rPr>
                <w:rFonts w:ascii="Times New Roman" w:eastAsia="Times New Roman" w:hAnsi="Times New Roman" w:cs="Times New Roman"/>
                <w:spacing w:val="-4"/>
                <w:kern w:val="0"/>
                <w:sz w:val="24"/>
                <w14:ligatures w14:val="none"/>
              </w:rPr>
              <w:t xml:space="preserve"> </w:t>
            </w:r>
            <w:r w:rsidRPr="00AB647F">
              <w:rPr>
                <w:rFonts w:ascii="Times New Roman" w:eastAsia="Times New Roman" w:hAnsi="Times New Roman" w:cs="Times New Roman"/>
                <w:kern w:val="0"/>
                <w:sz w:val="24"/>
                <w14:ligatures w14:val="none"/>
              </w:rPr>
              <w:t>AC</w:t>
            </w:r>
            <w:r w:rsidRPr="00AB647F">
              <w:rPr>
                <w:rFonts w:ascii="Times New Roman" w:eastAsia="Times New Roman" w:hAnsi="Times New Roman" w:cs="Times New Roman"/>
                <w:spacing w:val="-4"/>
                <w:kern w:val="0"/>
                <w:sz w:val="24"/>
                <w14:ligatures w14:val="none"/>
              </w:rPr>
              <w:t xml:space="preserve"> </w:t>
            </w:r>
            <w:r w:rsidRPr="00AB647F">
              <w:rPr>
                <w:rFonts w:ascii="Times New Roman" w:eastAsia="Times New Roman" w:hAnsi="Times New Roman" w:cs="Times New Roman"/>
                <w:kern w:val="0"/>
                <w:sz w:val="24"/>
                <w14:ligatures w14:val="none"/>
              </w:rPr>
              <w:t>coil</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Number of Poles: 3-pole or 4-pole</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Auxiliary</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Contacts: 1</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NO</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1 NC</w:t>
            </w:r>
          </w:p>
          <w:p w14:paraId="30329770" w14:textId="77777777" w:rsidR="004A6325" w:rsidRPr="00AB647F" w:rsidRDefault="004A6325" w:rsidP="006218ED">
            <w:pPr>
              <w:widowControl w:val="0"/>
              <w:autoSpaceDE w:val="0"/>
              <w:autoSpaceDN w:val="0"/>
              <w:spacing w:before="1"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Mounting:</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DIN</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rail</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or</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panel</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mount</w:t>
            </w:r>
          </w:p>
        </w:tc>
        <w:tc>
          <w:tcPr>
            <w:tcW w:w="1199" w:type="dxa"/>
            <w:tcBorders>
              <w:top w:val="single" w:sz="4" w:space="0" w:color="000000"/>
              <w:left w:val="single" w:sz="4" w:space="0" w:color="000000"/>
              <w:bottom w:val="single" w:sz="4" w:space="0" w:color="000000"/>
              <w:right w:val="single" w:sz="4" w:space="0" w:color="000000"/>
            </w:tcBorders>
            <w:hideMark/>
          </w:tcPr>
          <w:p w14:paraId="1FE86A92"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324D366F" w14:textId="77777777" w:rsidR="004A6325" w:rsidRPr="00AB647F" w:rsidRDefault="004A6325" w:rsidP="006218ED">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p>
        </w:tc>
      </w:tr>
      <w:tr w:rsidR="004A6325" w:rsidRPr="00AB647F" w14:paraId="6D8EF5A7" w14:textId="77777777" w:rsidTr="006218ED">
        <w:trPr>
          <w:trHeight w:val="1907"/>
        </w:trPr>
        <w:tc>
          <w:tcPr>
            <w:tcW w:w="814" w:type="dxa"/>
            <w:tcBorders>
              <w:top w:val="single" w:sz="4" w:space="0" w:color="000000"/>
              <w:left w:val="single" w:sz="4" w:space="0" w:color="000000"/>
              <w:bottom w:val="single" w:sz="4" w:space="0" w:color="000000"/>
              <w:right w:val="single" w:sz="4" w:space="0" w:color="000000"/>
            </w:tcBorders>
            <w:hideMark/>
          </w:tcPr>
          <w:p w14:paraId="1FA2E3F0" w14:textId="77777777" w:rsidR="004A6325" w:rsidRPr="00AB647F" w:rsidRDefault="004A6325" w:rsidP="006218ED">
            <w:pPr>
              <w:widowControl w:val="0"/>
              <w:autoSpaceDE w:val="0"/>
              <w:autoSpaceDN w:val="0"/>
              <w:spacing w:before="3" w:after="0" w:line="256" w:lineRule="auto"/>
              <w:ind w:left="223" w:right="240"/>
              <w:jc w:val="center"/>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31.</w:t>
            </w:r>
          </w:p>
        </w:tc>
        <w:tc>
          <w:tcPr>
            <w:tcW w:w="2114" w:type="dxa"/>
            <w:tcBorders>
              <w:top w:val="single" w:sz="4" w:space="0" w:color="000000"/>
              <w:left w:val="single" w:sz="4" w:space="0" w:color="000000"/>
              <w:bottom w:val="single" w:sz="4" w:space="0" w:color="000000"/>
              <w:right w:val="single" w:sz="4" w:space="0" w:color="000000"/>
            </w:tcBorders>
            <w:hideMark/>
          </w:tcPr>
          <w:p w14:paraId="470F428F"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Push</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buttons</w:t>
            </w:r>
          </w:p>
        </w:tc>
        <w:tc>
          <w:tcPr>
            <w:tcW w:w="3825" w:type="dxa"/>
            <w:tcBorders>
              <w:top w:val="single" w:sz="4" w:space="0" w:color="000000"/>
              <w:left w:val="single" w:sz="4" w:space="0" w:color="000000"/>
              <w:bottom w:val="single" w:sz="4" w:space="0" w:color="000000"/>
              <w:right w:val="single" w:sz="4" w:space="0" w:color="000000"/>
            </w:tcBorders>
            <w:hideMark/>
          </w:tcPr>
          <w:p w14:paraId="2F792FA8" w14:textId="77777777" w:rsidR="004A6325" w:rsidRPr="00AB647F" w:rsidRDefault="004A6325" w:rsidP="006218ED">
            <w:pPr>
              <w:widowControl w:val="0"/>
              <w:autoSpaceDE w:val="0"/>
              <w:autoSpaceDN w:val="0"/>
              <w:spacing w:before="3" w:after="0" w:line="276" w:lineRule="auto"/>
              <w:ind w:left="142" w:right="3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Voltage:24V DC coil/230V AC coil</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Contact</w:t>
            </w:r>
            <w:r w:rsidRPr="00AB647F">
              <w:rPr>
                <w:rFonts w:ascii="Times New Roman" w:eastAsia="Times New Roman" w:hAnsi="Times New Roman" w:cs="Times New Roman"/>
                <w:spacing w:val="-3"/>
                <w:kern w:val="0"/>
                <w:sz w:val="24"/>
                <w14:ligatures w14:val="none"/>
              </w:rPr>
              <w:t xml:space="preserve"> </w:t>
            </w:r>
            <w:r w:rsidRPr="00AB647F">
              <w:rPr>
                <w:rFonts w:ascii="Times New Roman" w:eastAsia="Times New Roman" w:hAnsi="Times New Roman" w:cs="Times New Roman"/>
                <w:kern w:val="0"/>
                <w:sz w:val="24"/>
                <w14:ligatures w14:val="none"/>
              </w:rPr>
              <w:t>Configuration:</w:t>
            </w:r>
            <w:r w:rsidRPr="00AB647F">
              <w:rPr>
                <w:rFonts w:ascii="Times New Roman" w:eastAsia="Times New Roman" w:hAnsi="Times New Roman" w:cs="Times New Roman"/>
                <w:spacing w:val="-3"/>
                <w:kern w:val="0"/>
                <w:sz w:val="24"/>
                <w14:ligatures w14:val="none"/>
              </w:rPr>
              <w:t xml:space="preserve"> </w:t>
            </w:r>
            <w:r w:rsidRPr="00AB647F">
              <w:rPr>
                <w:rFonts w:ascii="Times New Roman" w:eastAsia="Times New Roman" w:hAnsi="Times New Roman" w:cs="Times New Roman"/>
                <w:kern w:val="0"/>
                <w:sz w:val="24"/>
                <w14:ligatures w14:val="none"/>
              </w:rPr>
              <w:t>1</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NO</w:t>
            </w:r>
            <w:r w:rsidRPr="00AB647F">
              <w:rPr>
                <w:rFonts w:ascii="Times New Roman" w:eastAsia="Times New Roman" w:hAnsi="Times New Roman" w:cs="Times New Roman"/>
                <w:spacing w:val="-3"/>
                <w:kern w:val="0"/>
                <w:sz w:val="24"/>
                <w14:ligatures w14:val="none"/>
              </w:rPr>
              <w:t xml:space="preserve"> </w:t>
            </w:r>
            <w:r w:rsidRPr="00AB647F">
              <w:rPr>
                <w:rFonts w:ascii="Times New Roman" w:eastAsia="Times New Roman" w:hAnsi="Times New Roman" w:cs="Times New Roman"/>
                <w:kern w:val="0"/>
                <w:sz w:val="24"/>
                <w14:ligatures w14:val="none"/>
              </w:rPr>
              <w:t>or</w:t>
            </w:r>
            <w:r w:rsidRPr="00AB647F">
              <w:rPr>
                <w:rFonts w:ascii="Times New Roman" w:eastAsia="Times New Roman" w:hAnsi="Times New Roman" w:cs="Times New Roman"/>
                <w:spacing w:val="-5"/>
                <w:kern w:val="0"/>
                <w:sz w:val="24"/>
                <w14:ligatures w14:val="none"/>
              </w:rPr>
              <w:t xml:space="preserve"> </w:t>
            </w:r>
            <w:r w:rsidRPr="00AB647F">
              <w:rPr>
                <w:rFonts w:ascii="Times New Roman" w:eastAsia="Times New Roman" w:hAnsi="Times New Roman" w:cs="Times New Roman"/>
                <w:kern w:val="0"/>
                <w:sz w:val="24"/>
                <w14:ligatures w14:val="none"/>
              </w:rPr>
              <w:t>1</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NC</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Illumination:</w:t>
            </w:r>
            <w:r w:rsidRPr="00AB647F">
              <w:rPr>
                <w:rFonts w:ascii="Times New Roman" w:eastAsia="Times New Roman" w:hAnsi="Times New Roman" w:cs="Times New Roman"/>
                <w:spacing w:val="7"/>
                <w:kern w:val="0"/>
                <w:sz w:val="24"/>
                <w14:ligatures w14:val="none"/>
              </w:rPr>
              <w:t xml:space="preserve"> </w:t>
            </w:r>
            <w:r w:rsidRPr="00AB647F">
              <w:rPr>
                <w:rFonts w:ascii="Times New Roman" w:eastAsia="Times New Roman" w:hAnsi="Times New Roman" w:cs="Times New Roman"/>
                <w:kern w:val="0"/>
                <w:sz w:val="24"/>
                <w14:ligatures w14:val="none"/>
              </w:rPr>
              <w:t>Non-illuminated</w:t>
            </w:r>
            <w:r w:rsidRPr="00AB647F">
              <w:rPr>
                <w:rFonts w:ascii="Times New Roman" w:eastAsia="Times New Roman" w:hAnsi="Times New Roman" w:cs="Times New Roman"/>
                <w:spacing w:val="7"/>
                <w:kern w:val="0"/>
                <w:sz w:val="24"/>
                <w14:ligatures w14:val="none"/>
              </w:rPr>
              <w:t xml:space="preserve"> </w:t>
            </w:r>
            <w:r w:rsidRPr="00AB647F">
              <w:rPr>
                <w:rFonts w:ascii="Times New Roman" w:eastAsia="Times New Roman" w:hAnsi="Times New Roman" w:cs="Times New Roman"/>
                <w:kern w:val="0"/>
                <w:sz w:val="24"/>
                <w14:ligatures w14:val="none"/>
              </w:rPr>
              <w:t>or</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LED</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illuminated</w:t>
            </w:r>
          </w:p>
          <w:p w14:paraId="5726135A" w14:textId="77777777" w:rsidR="004A6325" w:rsidRPr="00AB647F" w:rsidRDefault="004A6325" w:rsidP="006218ED">
            <w:pPr>
              <w:widowControl w:val="0"/>
              <w:autoSpaceDE w:val="0"/>
              <w:autoSpaceDN w:val="0"/>
              <w:spacing w:before="1"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Color</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Options:</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Red,</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Green,</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Yellow,</w:t>
            </w:r>
          </w:p>
          <w:p w14:paraId="6AC13CEF" w14:textId="77777777" w:rsidR="004A6325" w:rsidRPr="00AB647F" w:rsidRDefault="004A6325" w:rsidP="006218ED">
            <w:pPr>
              <w:widowControl w:val="0"/>
              <w:autoSpaceDE w:val="0"/>
              <w:autoSpaceDN w:val="0"/>
              <w:spacing w:before="40"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Blue,</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Black</w:t>
            </w:r>
          </w:p>
        </w:tc>
        <w:tc>
          <w:tcPr>
            <w:tcW w:w="1199" w:type="dxa"/>
            <w:tcBorders>
              <w:top w:val="single" w:sz="4" w:space="0" w:color="000000"/>
              <w:left w:val="single" w:sz="4" w:space="0" w:color="000000"/>
              <w:bottom w:val="single" w:sz="4" w:space="0" w:color="000000"/>
              <w:right w:val="single" w:sz="4" w:space="0" w:color="000000"/>
            </w:tcBorders>
            <w:hideMark/>
          </w:tcPr>
          <w:p w14:paraId="124B837B"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100</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75FFB350" w14:textId="77777777" w:rsidR="004A6325" w:rsidRPr="00AB647F" w:rsidRDefault="004A6325" w:rsidP="006218ED">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1:4</w:t>
            </w:r>
          </w:p>
        </w:tc>
      </w:tr>
      <w:tr w:rsidR="004A6325" w:rsidRPr="00AB647F" w14:paraId="28D73BE9" w14:textId="77777777" w:rsidTr="006218ED">
        <w:trPr>
          <w:trHeight w:val="2227"/>
        </w:trPr>
        <w:tc>
          <w:tcPr>
            <w:tcW w:w="814" w:type="dxa"/>
            <w:tcBorders>
              <w:top w:val="single" w:sz="4" w:space="0" w:color="000000"/>
              <w:left w:val="single" w:sz="4" w:space="0" w:color="000000"/>
              <w:bottom w:val="single" w:sz="4" w:space="0" w:color="000000"/>
              <w:right w:val="single" w:sz="4" w:space="0" w:color="000000"/>
            </w:tcBorders>
            <w:hideMark/>
          </w:tcPr>
          <w:p w14:paraId="2072EF99" w14:textId="77777777" w:rsidR="004A6325" w:rsidRPr="00AB647F" w:rsidRDefault="004A6325" w:rsidP="006218ED">
            <w:pPr>
              <w:widowControl w:val="0"/>
              <w:autoSpaceDE w:val="0"/>
              <w:autoSpaceDN w:val="0"/>
              <w:spacing w:before="3" w:after="0" w:line="256" w:lineRule="auto"/>
              <w:ind w:left="223" w:right="240"/>
              <w:jc w:val="center"/>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32.</w:t>
            </w:r>
          </w:p>
        </w:tc>
        <w:tc>
          <w:tcPr>
            <w:tcW w:w="2114" w:type="dxa"/>
            <w:tcBorders>
              <w:top w:val="single" w:sz="4" w:space="0" w:color="000000"/>
              <w:left w:val="single" w:sz="4" w:space="0" w:color="000000"/>
              <w:bottom w:val="single" w:sz="4" w:space="0" w:color="000000"/>
              <w:right w:val="single" w:sz="4" w:space="0" w:color="000000"/>
            </w:tcBorders>
            <w:hideMark/>
          </w:tcPr>
          <w:p w14:paraId="745E71A8"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Select</w:t>
            </w:r>
            <w:r w:rsidRPr="00AB647F">
              <w:rPr>
                <w:rFonts w:ascii="Times New Roman" w:eastAsia="Times New Roman" w:hAnsi="Times New Roman" w:cs="Times New Roman"/>
                <w:spacing w:val="-3"/>
                <w:kern w:val="0"/>
                <w:sz w:val="24"/>
                <w14:ligatures w14:val="none"/>
              </w:rPr>
              <w:t xml:space="preserve"> </w:t>
            </w:r>
            <w:r w:rsidRPr="00AB647F">
              <w:rPr>
                <w:rFonts w:ascii="Times New Roman" w:eastAsia="Times New Roman" w:hAnsi="Times New Roman" w:cs="Times New Roman"/>
                <w:kern w:val="0"/>
                <w:sz w:val="24"/>
                <w14:ligatures w14:val="none"/>
              </w:rPr>
              <w:t>switches</w:t>
            </w:r>
          </w:p>
        </w:tc>
        <w:tc>
          <w:tcPr>
            <w:tcW w:w="3825" w:type="dxa"/>
            <w:tcBorders>
              <w:top w:val="single" w:sz="4" w:space="0" w:color="000000"/>
              <w:left w:val="single" w:sz="4" w:space="0" w:color="000000"/>
              <w:bottom w:val="single" w:sz="4" w:space="0" w:color="000000"/>
              <w:right w:val="single" w:sz="4" w:space="0" w:color="000000"/>
            </w:tcBorders>
            <w:hideMark/>
          </w:tcPr>
          <w:p w14:paraId="663B3942" w14:textId="77777777" w:rsidR="004A6325" w:rsidRPr="00AB647F" w:rsidRDefault="004A6325" w:rsidP="006218ED">
            <w:pPr>
              <w:widowControl w:val="0"/>
              <w:autoSpaceDE w:val="0"/>
              <w:autoSpaceDN w:val="0"/>
              <w:spacing w:before="3" w:after="0" w:line="276" w:lineRule="auto"/>
              <w:ind w:left="142" w:right="169"/>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Voltage:24V DC coil/230V AC coil</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Contact</w:t>
            </w:r>
            <w:r w:rsidRPr="00AB647F">
              <w:rPr>
                <w:rFonts w:ascii="Times New Roman" w:eastAsia="Times New Roman" w:hAnsi="Times New Roman" w:cs="Times New Roman"/>
                <w:spacing w:val="-4"/>
                <w:kern w:val="0"/>
                <w:sz w:val="24"/>
                <w14:ligatures w14:val="none"/>
              </w:rPr>
              <w:t xml:space="preserve"> </w:t>
            </w:r>
            <w:r w:rsidRPr="00AB647F">
              <w:rPr>
                <w:rFonts w:ascii="Times New Roman" w:eastAsia="Times New Roman" w:hAnsi="Times New Roman" w:cs="Times New Roman"/>
                <w:kern w:val="0"/>
                <w:sz w:val="24"/>
                <w14:ligatures w14:val="none"/>
              </w:rPr>
              <w:t>Configuration:</w:t>
            </w:r>
            <w:r w:rsidRPr="00AB647F">
              <w:rPr>
                <w:rFonts w:ascii="Times New Roman" w:eastAsia="Times New Roman" w:hAnsi="Times New Roman" w:cs="Times New Roman"/>
                <w:spacing w:val="-3"/>
                <w:kern w:val="0"/>
                <w:sz w:val="24"/>
                <w14:ligatures w14:val="none"/>
              </w:rPr>
              <w:t xml:space="preserve"> </w:t>
            </w:r>
            <w:r w:rsidRPr="00AB647F">
              <w:rPr>
                <w:rFonts w:ascii="Times New Roman" w:eastAsia="Times New Roman" w:hAnsi="Times New Roman" w:cs="Times New Roman"/>
                <w:kern w:val="0"/>
                <w:sz w:val="24"/>
                <w14:ligatures w14:val="none"/>
              </w:rPr>
              <w:t>2</w:t>
            </w:r>
            <w:r w:rsidRPr="00AB647F">
              <w:rPr>
                <w:rFonts w:ascii="Times New Roman" w:eastAsia="Times New Roman" w:hAnsi="Times New Roman" w:cs="Times New Roman"/>
                <w:spacing w:val="-3"/>
                <w:kern w:val="0"/>
                <w:sz w:val="24"/>
                <w14:ligatures w14:val="none"/>
              </w:rPr>
              <w:t xml:space="preserve"> </w:t>
            </w:r>
            <w:r w:rsidRPr="00AB647F">
              <w:rPr>
                <w:rFonts w:ascii="Times New Roman" w:eastAsia="Times New Roman" w:hAnsi="Times New Roman" w:cs="Times New Roman"/>
                <w:kern w:val="0"/>
                <w:sz w:val="24"/>
                <w14:ligatures w14:val="none"/>
              </w:rPr>
              <w:t>NO,</w:t>
            </w:r>
            <w:r w:rsidRPr="00AB647F">
              <w:rPr>
                <w:rFonts w:ascii="Times New Roman" w:eastAsia="Times New Roman" w:hAnsi="Times New Roman" w:cs="Times New Roman"/>
                <w:spacing w:val="-4"/>
                <w:kern w:val="0"/>
                <w:sz w:val="24"/>
                <w14:ligatures w14:val="none"/>
              </w:rPr>
              <w:t xml:space="preserve"> </w:t>
            </w:r>
            <w:r w:rsidRPr="00AB647F">
              <w:rPr>
                <w:rFonts w:ascii="Times New Roman" w:eastAsia="Times New Roman" w:hAnsi="Times New Roman" w:cs="Times New Roman"/>
                <w:kern w:val="0"/>
                <w:sz w:val="24"/>
                <w14:ligatures w14:val="none"/>
              </w:rPr>
              <w:t>2</w:t>
            </w:r>
            <w:r w:rsidRPr="00AB647F">
              <w:rPr>
                <w:rFonts w:ascii="Times New Roman" w:eastAsia="Times New Roman" w:hAnsi="Times New Roman" w:cs="Times New Roman"/>
                <w:spacing w:val="-3"/>
                <w:kern w:val="0"/>
                <w:sz w:val="24"/>
                <w14:ligatures w14:val="none"/>
              </w:rPr>
              <w:t xml:space="preserve"> </w:t>
            </w:r>
            <w:r w:rsidRPr="00AB647F">
              <w:rPr>
                <w:rFonts w:ascii="Times New Roman" w:eastAsia="Times New Roman" w:hAnsi="Times New Roman" w:cs="Times New Roman"/>
                <w:kern w:val="0"/>
                <w:sz w:val="24"/>
                <w14:ligatures w14:val="none"/>
              </w:rPr>
              <w:t>NC,</w:t>
            </w:r>
          </w:p>
          <w:p w14:paraId="0910834E" w14:textId="77777777" w:rsidR="004A6325" w:rsidRPr="00AB647F" w:rsidRDefault="004A6325" w:rsidP="006218ED">
            <w:pPr>
              <w:widowControl w:val="0"/>
              <w:autoSpaceDE w:val="0"/>
              <w:autoSpaceDN w:val="0"/>
              <w:spacing w:before="2"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or</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1 NO</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1 NC</w:t>
            </w:r>
          </w:p>
          <w:p w14:paraId="5989F125" w14:textId="77777777" w:rsidR="004A6325" w:rsidRPr="00AB647F" w:rsidRDefault="004A6325" w:rsidP="006218ED">
            <w:pPr>
              <w:widowControl w:val="0"/>
              <w:autoSpaceDE w:val="0"/>
              <w:autoSpaceDN w:val="0"/>
              <w:spacing w:before="41" w:after="0" w:line="276" w:lineRule="auto"/>
              <w:ind w:left="142" w:right="378"/>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Positions: 2-position or 3-position</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Illumination: Non-illuminated or</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LED</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illuminated</w:t>
            </w:r>
          </w:p>
          <w:p w14:paraId="1BF4FFEB" w14:textId="77777777" w:rsidR="004A6325" w:rsidRPr="00AB647F" w:rsidRDefault="004A6325" w:rsidP="006218ED">
            <w:pPr>
              <w:widowControl w:val="0"/>
              <w:autoSpaceDE w:val="0"/>
              <w:autoSpaceDN w:val="0"/>
              <w:spacing w:before="1"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Color</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Options:</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Black,</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Red,</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Green</w:t>
            </w:r>
          </w:p>
        </w:tc>
        <w:tc>
          <w:tcPr>
            <w:tcW w:w="1199" w:type="dxa"/>
            <w:tcBorders>
              <w:top w:val="single" w:sz="4" w:space="0" w:color="000000"/>
              <w:left w:val="single" w:sz="4" w:space="0" w:color="000000"/>
              <w:bottom w:val="single" w:sz="4" w:space="0" w:color="000000"/>
              <w:right w:val="single" w:sz="4" w:space="0" w:color="000000"/>
            </w:tcBorders>
            <w:hideMark/>
          </w:tcPr>
          <w:p w14:paraId="210AAE4B"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100</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31CD3782" w14:textId="77777777" w:rsidR="004A6325" w:rsidRPr="00AB647F" w:rsidRDefault="004A6325" w:rsidP="006218ED">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1:4</w:t>
            </w:r>
          </w:p>
        </w:tc>
      </w:tr>
      <w:tr w:rsidR="004A6325" w:rsidRPr="00AB647F" w14:paraId="0756497D" w14:textId="77777777" w:rsidTr="006218ED">
        <w:trPr>
          <w:trHeight w:val="637"/>
        </w:trPr>
        <w:tc>
          <w:tcPr>
            <w:tcW w:w="814" w:type="dxa"/>
            <w:tcBorders>
              <w:top w:val="single" w:sz="4" w:space="0" w:color="000000"/>
              <w:left w:val="single" w:sz="4" w:space="0" w:color="000000"/>
              <w:bottom w:val="single" w:sz="4" w:space="0" w:color="000000"/>
              <w:right w:val="single" w:sz="4" w:space="0" w:color="000000"/>
            </w:tcBorders>
            <w:hideMark/>
          </w:tcPr>
          <w:p w14:paraId="642230A2" w14:textId="77777777" w:rsidR="004A6325" w:rsidRPr="00AB647F" w:rsidRDefault="004A6325" w:rsidP="006218ED">
            <w:pPr>
              <w:widowControl w:val="0"/>
              <w:autoSpaceDE w:val="0"/>
              <w:autoSpaceDN w:val="0"/>
              <w:spacing w:before="3" w:after="0" w:line="256" w:lineRule="auto"/>
              <w:ind w:left="223" w:right="240"/>
              <w:jc w:val="center"/>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33.</w:t>
            </w:r>
          </w:p>
        </w:tc>
        <w:tc>
          <w:tcPr>
            <w:tcW w:w="2114" w:type="dxa"/>
            <w:tcBorders>
              <w:top w:val="single" w:sz="4" w:space="0" w:color="000000"/>
              <w:left w:val="single" w:sz="4" w:space="0" w:color="000000"/>
              <w:bottom w:val="single" w:sz="4" w:space="0" w:color="000000"/>
              <w:right w:val="single" w:sz="4" w:space="0" w:color="000000"/>
            </w:tcBorders>
            <w:hideMark/>
          </w:tcPr>
          <w:p w14:paraId="0EB0B2A3"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Digital</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multimeters</w:t>
            </w:r>
          </w:p>
        </w:tc>
        <w:tc>
          <w:tcPr>
            <w:tcW w:w="3825" w:type="dxa"/>
            <w:tcBorders>
              <w:top w:val="single" w:sz="4" w:space="0" w:color="000000"/>
              <w:left w:val="single" w:sz="4" w:space="0" w:color="000000"/>
              <w:bottom w:val="single" w:sz="4" w:space="0" w:color="000000"/>
              <w:right w:val="single" w:sz="4" w:space="0" w:color="000000"/>
            </w:tcBorders>
            <w:hideMark/>
          </w:tcPr>
          <w:p w14:paraId="2BC1CD64"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With</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voltage,</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current,</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and</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resistance</w:t>
            </w:r>
          </w:p>
          <w:p w14:paraId="44F13551" w14:textId="77777777" w:rsidR="004A6325" w:rsidRPr="00AB647F" w:rsidRDefault="004A6325" w:rsidP="006218ED">
            <w:pPr>
              <w:widowControl w:val="0"/>
              <w:autoSpaceDE w:val="0"/>
              <w:autoSpaceDN w:val="0"/>
              <w:spacing w:before="41"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measurement</w:t>
            </w:r>
          </w:p>
        </w:tc>
        <w:tc>
          <w:tcPr>
            <w:tcW w:w="1199" w:type="dxa"/>
            <w:tcBorders>
              <w:top w:val="single" w:sz="4" w:space="0" w:color="000000"/>
              <w:left w:val="single" w:sz="4" w:space="0" w:color="000000"/>
              <w:bottom w:val="single" w:sz="4" w:space="0" w:color="000000"/>
              <w:right w:val="single" w:sz="4" w:space="0" w:color="000000"/>
            </w:tcBorders>
            <w:hideMark/>
          </w:tcPr>
          <w:p w14:paraId="749742E8"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69EEC05B" w14:textId="77777777" w:rsidR="004A6325" w:rsidRPr="00AB647F" w:rsidRDefault="004A6325" w:rsidP="006218ED">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p>
        </w:tc>
      </w:tr>
      <w:tr w:rsidR="004A6325" w:rsidRPr="00AB647F" w14:paraId="25D8D487" w14:textId="77777777" w:rsidTr="006218ED">
        <w:trPr>
          <w:trHeight w:val="549"/>
        </w:trPr>
        <w:tc>
          <w:tcPr>
            <w:tcW w:w="814" w:type="dxa"/>
            <w:tcBorders>
              <w:top w:val="single" w:sz="4" w:space="0" w:color="000000"/>
              <w:left w:val="single" w:sz="4" w:space="0" w:color="000000"/>
              <w:bottom w:val="single" w:sz="4" w:space="0" w:color="000000"/>
              <w:right w:val="single" w:sz="4" w:space="0" w:color="000000"/>
            </w:tcBorders>
            <w:hideMark/>
          </w:tcPr>
          <w:p w14:paraId="144DFF81" w14:textId="77777777" w:rsidR="004A6325" w:rsidRPr="00AB647F" w:rsidRDefault="004A6325" w:rsidP="006218ED">
            <w:pPr>
              <w:widowControl w:val="0"/>
              <w:autoSpaceDE w:val="0"/>
              <w:autoSpaceDN w:val="0"/>
              <w:spacing w:before="3"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34.</w:t>
            </w:r>
          </w:p>
        </w:tc>
        <w:tc>
          <w:tcPr>
            <w:tcW w:w="2114" w:type="dxa"/>
            <w:tcBorders>
              <w:top w:val="single" w:sz="4" w:space="0" w:color="000000"/>
              <w:left w:val="single" w:sz="4" w:space="0" w:color="000000"/>
              <w:bottom w:val="single" w:sz="4" w:space="0" w:color="000000"/>
              <w:right w:val="single" w:sz="4" w:space="0" w:color="000000"/>
            </w:tcBorders>
            <w:hideMark/>
          </w:tcPr>
          <w:p w14:paraId="0F4FA918"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Terminal</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Blocks</w:t>
            </w:r>
          </w:p>
        </w:tc>
        <w:tc>
          <w:tcPr>
            <w:tcW w:w="3825" w:type="dxa"/>
            <w:tcBorders>
              <w:top w:val="single" w:sz="4" w:space="0" w:color="000000"/>
              <w:left w:val="single" w:sz="4" w:space="0" w:color="000000"/>
              <w:bottom w:val="single" w:sz="4" w:space="0" w:color="000000"/>
              <w:right w:val="single" w:sz="4" w:space="0" w:color="000000"/>
            </w:tcBorders>
            <w:hideMark/>
          </w:tcPr>
          <w:p w14:paraId="7E16BE27"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 mm² to 10 mm²</w:t>
            </w:r>
          </w:p>
        </w:tc>
        <w:tc>
          <w:tcPr>
            <w:tcW w:w="1199" w:type="dxa"/>
            <w:tcBorders>
              <w:top w:val="single" w:sz="4" w:space="0" w:color="000000"/>
              <w:left w:val="single" w:sz="4" w:space="0" w:color="000000"/>
              <w:bottom w:val="single" w:sz="4" w:space="0" w:color="000000"/>
              <w:right w:val="single" w:sz="4" w:space="0" w:color="000000"/>
            </w:tcBorders>
            <w:hideMark/>
          </w:tcPr>
          <w:p w14:paraId="4989E676"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50</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4A5B264A" w14:textId="77777777" w:rsidR="004A6325" w:rsidRPr="00AB647F" w:rsidRDefault="004A6325" w:rsidP="006218ED">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1:2</w:t>
            </w:r>
          </w:p>
        </w:tc>
      </w:tr>
      <w:tr w:rsidR="004A6325" w:rsidRPr="00AB647F" w14:paraId="63A76542" w14:textId="77777777" w:rsidTr="006218ED">
        <w:trPr>
          <w:trHeight w:val="549"/>
        </w:trPr>
        <w:tc>
          <w:tcPr>
            <w:tcW w:w="814" w:type="dxa"/>
            <w:tcBorders>
              <w:top w:val="single" w:sz="4" w:space="0" w:color="000000"/>
              <w:left w:val="single" w:sz="4" w:space="0" w:color="000000"/>
              <w:bottom w:val="single" w:sz="4" w:space="0" w:color="000000"/>
              <w:right w:val="single" w:sz="4" w:space="0" w:color="000000"/>
            </w:tcBorders>
            <w:hideMark/>
          </w:tcPr>
          <w:p w14:paraId="0A5E0B40" w14:textId="77777777" w:rsidR="004A6325" w:rsidRPr="00AB647F" w:rsidRDefault="004A6325" w:rsidP="006218ED">
            <w:pPr>
              <w:widowControl w:val="0"/>
              <w:autoSpaceDE w:val="0"/>
              <w:autoSpaceDN w:val="0"/>
              <w:spacing w:before="3"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35.</w:t>
            </w:r>
          </w:p>
        </w:tc>
        <w:tc>
          <w:tcPr>
            <w:tcW w:w="2114" w:type="dxa"/>
            <w:tcBorders>
              <w:top w:val="single" w:sz="4" w:space="0" w:color="000000"/>
              <w:left w:val="single" w:sz="4" w:space="0" w:color="000000"/>
              <w:bottom w:val="single" w:sz="4" w:space="0" w:color="000000"/>
              <w:right w:val="single" w:sz="4" w:space="0" w:color="000000"/>
            </w:tcBorders>
            <w:hideMark/>
          </w:tcPr>
          <w:p w14:paraId="54E23F4F"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DIN</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Rails</w:t>
            </w:r>
          </w:p>
        </w:tc>
        <w:tc>
          <w:tcPr>
            <w:tcW w:w="3825" w:type="dxa"/>
            <w:tcBorders>
              <w:top w:val="single" w:sz="4" w:space="0" w:color="000000"/>
              <w:left w:val="single" w:sz="4" w:space="0" w:color="000000"/>
              <w:bottom w:val="single" w:sz="4" w:space="0" w:color="000000"/>
              <w:right w:val="single" w:sz="4" w:space="0" w:color="000000"/>
            </w:tcBorders>
            <w:hideMark/>
          </w:tcPr>
          <w:p w14:paraId="06A3A839"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Standard</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35</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mm</w:t>
            </w:r>
          </w:p>
        </w:tc>
        <w:tc>
          <w:tcPr>
            <w:tcW w:w="1199" w:type="dxa"/>
            <w:tcBorders>
              <w:top w:val="single" w:sz="4" w:space="0" w:color="000000"/>
              <w:left w:val="single" w:sz="4" w:space="0" w:color="000000"/>
              <w:bottom w:val="single" w:sz="4" w:space="0" w:color="000000"/>
              <w:right w:val="single" w:sz="4" w:space="0" w:color="000000"/>
            </w:tcBorders>
            <w:hideMark/>
          </w:tcPr>
          <w:p w14:paraId="4F79431C"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50 m</w:t>
            </w:r>
          </w:p>
        </w:tc>
        <w:tc>
          <w:tcPr>
            <w:tcW w:w="1783" w:type="dxa"/>
            <w:tcBorders>
              <w:top w:val="single" w:sz="4" w:space="0" w:color="000000"/>
              <w:left w:val="single" w:sz="4" w:space="0" w:color="000000"/>
              <w:bottom w:val="single" w:sz="4" w:space="0" w:color="000000"/>
              <w:right w:val="single" w:sz="4" w:space="0" w:color="000000"/>
            </w:tcBorders>
            <w:hideMark/>
          </w:tcPr>
          <w:p w14:paraId="7A10700C" w14:textId="77777777" w:rsidR="004A6325" w:rsidRPr="00AB647F" w:rsidRDefault="004A6325" w:rsidP="006218ED">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2m:1</w:t>
            </w:r>
          </w:p>
        </w:tc>
      </w:tr>
      <w:tr w:rsidR="004A6325" w:rsidRPr="00AB647F" w14:paraId="23012B82" w14:textId="77777777" w:rsidTr="006218ED">
        <w:trPr>
          <w:trHeight w:val="2543"/>
        </w:trPr>
        <w:tc>
          <w:tcPr>
            <w:tcW w:w="814" w:type="dxa"/>
            <w:tcBorders>
              <w:top w:val="single" w:sz="4" w:space="0" w:color="000000"/>
              <w:left w:val="single" w:sz="4" w:space="0" w:color="000000"/>
              <w:bottom w:val="single" w:sz="4" w:space="0" w:color="000000"/>
              <w:right w:val="single" w:sz="4" w:space="0" w:color="000000"/>
            </w:tcBorders>
            <w:hideMark/>
          </w:tcPr>
          <w:p w14:paraId="27E47A35" w14:textId="77777777" w:rsidR="004A6325" w:rsidRPr="00AB647F" w:rsidRDefault="004A6325" w:rsidP="006218ED">
            <w:pPr>
              <w:widowControl w:val="0"/>
              <w:autoSpaceDE w:val="0"/>
              <w:autoSpaceDN w:val="0"/>
              <w:spacing w:before="3"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36.</w:t>
            </w:r>
          </w:p>
        </w:tc>
        <w:tc>
          <w:tcPr>
            <w:tcW w:w="2114" w:type="dxa"/>
            <w:tcBorders>
              <w:top w:val="single" w:sz="4" w:space="0" w:color="000000"/>
              <w:left w:val="single" w:sz="4" w:space="0" w:color="000000"/>
              <w:bottom w:val="single" w:sz="4" w:space="0" w:color="000000"/>
              <w:right w:val="single" w:sz="4" w:space="0" w:color="000000"/>
            </w:tcBorders>
            <w:hideMark/>
          </w:tcPr>
          <w:p w14:paraId="033105F2"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Workstations</w:t>
            </w:r>
          </w:p>
        </w:tc>
        <w:tc>
          <w:tcPr>
            <w:tcW w:w="3825" w:type="dxa"/>
            <w:tcBorders>
              <w:top w:val="single" w:sz="4" w:space="0" w:color="000000"/>
              <w:left w:val="single" w:sz="4" w:space="0" w:color="000000"/>
              <w:bottom w:val="single" w:sz="4" w:space="0" w:color="000000"/>
              <w:right w:val="single" w:sz="4" w:space="0" w:color="000000"/>
            </w:tcBorders>
            <w:hideMark/>
          </w:tcPr>
          <w:p w14:paraId="0ABDBB5B" w14:textId="77777777" w:rsidR="004A6325" w:rsidRPr="00AB647F" w:rsidRDefault="004A6325" w:rsidP="006218ED">
            <w:pPr>
              <w:widowControl w:val="0"/>
              <w:autoSpaceDE w:val="0"/>
              <w:autoSpaceDN w:val="0"/>
              <w:spacing w:before="3" w:after="0" w:line="276" w:lineRule="auto"/>
              <w:ind w:left="142" w:right="639"/>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Custom-built or pre-configured</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workstations</w:t>
            </w:r>
          </w:p>
          <w:p w14:paraId="2BC94C82" w14:textId="77777777" w:rsidR="004A6325" w:rsidRPr="00AB647F" w:rsidRDefault="004A6325" w:rsidP="006218ED">
            <w:pPr>
              <w:widowControl w:val="0"/>
              <w:autoSpaceDE w:val="0"/>
              <w:autoSpaceDN w:val="0"/>
              <w:spacing w:after="0" w:line="276" w:lineRule="auto"/>
              <w:ind w:left="142" w:right="50"/>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Mounting</w:t>
            </w:r>
            <w:r w:rsidRPr="00AB647F">
              <w:rPr>
                <w:rFonts w:ascii="Times New Roman" w:eastAsia="Times New Roman" w:hAnsi="Times New Roman" w:cs="Times New Roman"/>
                <w:spacing w:val="-4"/>
                <w:kern w:val="0"/>
                <w:sz w:val="24"/>
                <w14:ligatures w14:val="none"/>
              </w:rPr>
              <w:t xml:space="preserve"> </w:t>
            </w:r>
            <w:r w:rsidRPr="00AB647F">
              <w:rPr>
                <w:rFonts w:ascii="Times New Roman" w:eastAsia="Times New Roman" w:hAnsi="Times New Roman" w:cs="Times New Roman"/>
                <w:kern w:val="0"/>
                <w:sz w:val="24"/>
                <w14:ligatures w14:val="none"/>
              </w:rPr>
              <w:t>space</w:t>
            </w:r>
            <w:r w:rsidRPr="00AB647F">
              <w:rPr>
                <w:rFonts w:ascii="Times New Roman" w:eastAsia="Times New Roman" w:hAnsi="Times New Roman" w:cs="Times New Roman"/>
                <w:spacing w:val="-4"/>
                <w:kern w:val="0"/>
                <w:sz w:val="24"/>
                <w14:ligatures w14:val="none"/>
              </w:rPr>
              <w:t xml:space="preserve"> </w:t>
            </w:r>
            <w:r w:rsidRPr="00AB647F">
              <w:rPr>
                <w:rFonts w:ascii="Times New Roman" w:eastAsia="Times New Roman" w:hAnsi="Times New Roman" w:cs="Times New Roman"/>
                <w:kern w:val="0"/>
                <w:sz w:val="24"/>
                <w14:ligatures w14:val="none"/>
              </w:rPr>
              <w:t>for</w:t>
            </w:r>
            <w:r w:rsidRPr="00AB647F">
              <w:rPr>
                <w:rFonts w:ascii="Times New Roman" w:eastAsia="Times New Roman" w:hAnsi="Times New Roman" w:cs="Times New Roman"/>
                <w:spacing w:val="-5"/>
                <w:kern w:val="0"/>
                <w:sz w:val="24"/>
                <w14:ligatures w14:val="none"/>
              </w:rPr>
              <w:t xml:space="preserve"> </w:t>
            </w:r>
            <w:r w:rsidRPr="00AB647F">
              <w:rPr>
                <w:rFonts w:ascii="Times New Roman" w:eastAsia="Times New Roman" w:hAnsi="Times New Roman" w:cs="Times New Roman"/>
                <w:kern w:val="0"/>
                <w:sz w:val="24"/>
                <w14:ligatures w14:val="none"/>
              </w:rPr>
              <w:t>PLCs,</w:t>
            </w:r>
            <w:r w:rsidRPr="00AB647F">
              <w:rPr>
                <w:rFonts w:ascii="Times New Roman" w:eastAsia="Times New Roman" w:hAnsi="Times New Roman" w:cs="Times New Roman"/>
                <w:spacing w:val="-4"/>
                <w:kern w:val="0"/>
                <w:sz w:val="24"/>
                <w14:ligatures w14:val="none"/>
              </w:rPr>
              <w:t xml:space="preserve"> </w:t>
            </w:r>
            <w:r w:rsidRPr="00AB647F">
              <w:rPr>
                <w:rFonts w:ascii="Times New Roman" w:eastAsia="Times New Roman" w:hAnsi="Times New Roman" w:cs="Times New Roman"/>
                <w:kern w:val="0"/>
                <w:sz w:val="24"/>
                <w14:ligatures w14:val="none"/>
              </w:rPr>
              <w:t>HMIs,</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and</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power</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supplies</w:t>
            </w:r>
          </w:p>
          <w:p w14:paraId="6488D568" w14:textId="77777777" w:rsidR="004A6325" w:rsidRPr="00AB647F" w:rsidRDefault="004A6325" w:rsidP="006218ED">
            <w:pPr>
              <w:widowControl w:val="0"/>
              <w:autoSpaceDE w:val="0"/>
              <w:autoSpaceDN w:val="0"/>
              <w:spacing w:before="1" w:after="0" w:line="276" w:lineRule="auto"/>
              <w:ind w:left="142" w:right="686"/>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Integrated wiring channels and</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terminals</w:t>
            </w:r>
          </w:p>
          <w:p w14:paraId="706FDE97" w14:textId="77777777" w:rsidR="004A6325" w:rsidRPr="00AB647F" w:rsidRDefault="004A6325" w:rsidP="006218ED">
            <w:pPr>
              <w:widowControl w:val="0"/>
              <w:autoSpaceDE w:val="0"/>
              <w:autoSpaceDN w:val="0"/>
              <w:spacing w:after="0" w:line="275" w:lineRule="exact"/>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Built-in</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safety</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features</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such</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as</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circuit</w:t>
            </w:r>
          </w:p>
          <w:p w14:paraId="0EBB4D48" w14:textId="77777777" w:rsidR="004A6325" w:rsidRPr="00AB647F" w:rsidRDefault="004A6325" w:rsidP="006218ED">
            <w:pPr>
              <w:widowControl w:val="0"/>
              <w:autoSpaceDE w:val="0"/>
              <w:autoSpaceDN w:val="0"/>
              <w:spacing w:before="40"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breakers</w:t>
            </w:r>
          </w:p>
        </w:tc>
        <w:tc>
          <w:tcPr>
            <w:tcW w:w="1199" w:type="dxa"/>
            <w:tcBorders>
              <w:top w:val="single" w:sz="4" w:space="0" w:color="000000"/>
              <w:left w:val="single" w:sz="4" w:space="0" w:color="000000"/>
              <w:bottom w:val="single" w:sz="4" w:space="0" w:color="000000"/>
              <w:right w:val="single" w:sz="4" w:space="0" w:color="000000"/>
            </w:tcBorders>
            <w:hideMark/>
          </w:tcPr>
          <w:p w14:paraId="42907189"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stations</w:t>
            </w:r>
          </w:p>
        </w:tc>
        <w:tc>
          <w:tcPr>
            <w:tcW w:w="1783" w:type="dxa"/>
            <w:tcBorders>
              <w:top w:val="single" w:sz="4" w:space="0" w:color="000000"/>
              <w:left w:val="single" w:sz="4" w:space="0" w:color="000000"/>
              <w:bottom w:val="single" w:sz="4" w:space="0" w:color="000000"/>
              <w:right w:val="single" w:sz="4" w:space="0" w:color="000000"/>
            </w:tcBorders>
            <w:hideMark/>
          </w:tcPr>
          <w:p w14:paraId="3A607F51" w14:textId="77777777" w:rsidR="004A6325" w:rsidRPr="00AB647F" w:rsidRDefault="004A6325" w:rsidP="006218ED">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p>
        </w:tc>
      </w:tr>
      <w:tr w:rsidR="004A6325" w:rsidRPr="00AB647F" w14:paraId="15EF5643" w14:textId="77777777" w:rsidTr="006218ED">
        <w:trPr>
          <w:trHeight w:val="547"/>
        </w:trPr>
        <w:tc>
          <w:tcPr>
            <w:tcW w:w="814" w:type="dxa"/>
            <w:tcBorders>
              <w:top w:val="single" w:sz="4" w:space="0" w:color="000000"/>
              <w:left w:val="single" w:sz="4" w:space="0" w:color="000000"/>
              <w:bottom w:val="single" w:sz="4" w:space="0" w:color="000000"/>
              <w:right w:val="single" w:sz="4" w:space="0" w:color="000000"/>
            </w:tcBorders>
            <w:hideMark/>
          </w:tcPr>
          <w:p w14:paraId="7EEECEF9" w14:textId="77777777" w:rsidR="004A6325" w:rsidRPr="00AB647F" w:rsidRDefault="004A6325" w:rsidP="006218ED">
            <w:pPr>
              <w:widowControl w:val="0"/>
              <w:autoSpaceDE w:val="0"/>
              <w:autoSpaceDN w:val="0"/>
              <w:spacing w:before="2"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37.</w:t>
            </w:r>
          </w:p>
        </w:tc>
        <w:tc>
          <w:tcPr>
            <w:tcW w:w="2114" w:type="dxa"/>
            <w:tcBorders>
              <w:top w:val="single" w:sz="4" w:space="0" w:color="000000"/>
              <w:left w:val="single" w:sz="4" w:space="0" w:color="000000"/>
              <w:bottom w:val="single" w:sz="4" w:space="0" w:color="000000"/>
              <w:right w:val="single" w:sz="4" w:space="0" w:color="000000"/>
            </w:tcBorders>
            <w:hideMark/>
          </w:tcPr>
          <w:p w14:paraId="2A8721DE" w14:textId="77777777" w:rsidR="004A6325" w:rsidRPr="00AB647F" w:rsidRDefault="004A6325" w:rsidP="006218ED">
            <w:pPr>
              <w:widowControl w:val="0"/>
              <w:autoSpaceDE w:val="0"/>
              <w:autoSpaceDN w:val="0"/>
              <w:spacing w:before="2"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Network</w:t>
            </w:r>
            <w:r w:rsidRPr="00AB647F">
              <w:rPr>
                <w:rFonts w:ascii="Times New Roman" w:eastAsia="Times New Roman" w:hAnsi="Times New Roman" w:cs="Times New Roman"/>
                <w:spacing w:val="-3"/>
                <w:kern w:val="0"/>
                <w:sz w:val="24"/>
                <w14:ligatures w14:val="none"/>
              </w:rPr>
              <w:t xml:space="preserve"> </w:t>
            </w:r>
            <w:r w:rsidRPr="00AB647F">
              <w:rPr>
                <w:rFonts w:ascii="Times New Roman" w:eastAsia="Times New Roman" w:hAnsi="Times New Roman" w:cs="Times New Roman"/>
                <w:kern w:val="0"/>
                <w:sz w:val="24"/>
                <w14:ligatures w14:val="none"/>
              </w:rPr>
              <w:t>switches</w:t>
            </w:r>
          </w:p>
        </w:tc>
        <w:tc>
          <w:tcPr>
            <w:tcW w:w="3825" w:type="dxa"/>
            <w:tcBorders>
              <w:top w:val="single" w:sz="4" w:space="0" w:color="000000"/>
              <w:left w:val="single" w:sz="4" w:space="0" w:color="000000"/>
              <w:bottom w:val="single" w:sz="4" w:space="0" w:color="000000"/>
              <w:right w:val="single" w:sz="4" w:space="0" w:color="000000"/>
            </w:tcBorders>
            <w:hideMark/>
          </w:tcPr>
          <w:p w14:paraId="1D2AFB6C" w14:textId="77777777" w:rsidR="004A6325" w:rsidRPr="00AB647F" w:rsidRDefault="004A6325" w:rsidP="006218ED">
            <w:pPr>
              <w:widowControl w:val="0"/>
              <w:autoSpaceDE w:val="0"/>
              <w:autoSpaceDN w:val="0"/>
              <w:spacing w:before="2"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Cisco</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24 ports</w:t>
            </w:r>
          </w:p>
        </w:tc>
        <w:tc>
          <w:tcPr>
            <w:tcW w:w="1199" w:type="dxa"/>
            <w:tcBorders>
              <w:top w:val="single" w:sz="4" w:space="0" w:color="000000"/>
              <w:left w:val="single" w:sz="4" w:space="0" w:color="000000"/>
              <w:bottom w:val="single" w:sz="4" w:space="0" w:color="000000"/>
              <w:right w:val="single" w:sz="4" w:space="0" w:color="000000"/>
            </w:tcBorders>
            <w:hideMark/>
          </w:tcPr>
          <w:p w14:paraId="14FC1370" w14:textId="77777777" w:rsidR="004A6325" w:rsidRPr="00AB647F" w:rsidRDefault="004A6325" w:rsidP="006218ED">
            <w:pPr>
              <w:widowControl w:val="0"/>
              <w:autoSpaceDE w:val="0"/>
              <w:autoSpaceDN w:val="0"/>
              <w:spacing w:before="2"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w:t>
            </w:r>
          </w:p>
        </w:tc>
        <w:tc>
          <w:tcPr>
            <w:tcW w:w="1783" w:type="dxa"/>
            <w:tcBorders>
              <w:top w:val="single" w:sz="4" w:space="0" w:color="000000"/>
              <w:left w:val="single" w:sz="4" w:space="0" w:color="000000"/>
              <w:bottom w:val="single" w:sz="4" w:space="0" w:color="000000"/>
              <w:right w:val="single" w:sz="4" w:space="0" w:color="000000"/>
            </w:tcBorders>
            <w:hideMark/>
          </w:tcPr>
          <w:p w14:paraId="258261D1" w14:textId="77777777" w:rsidR="004A6325" w:rsidRPr="00AB647F" w:rsidRDefault="004A6325" w:rsidP="006218ED">
            <w:pPr>
              <w:widowControl w:val="0"/>
              <w:autoSpaceDE w:val="0"/>
              <w:autoSpaceDN w:val="0"/>
              <w:spacing w:before="2"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1:12.5</w:t>
            </w:r>
          </w:p>
        </w:tc>
      </w:tr>
      <w:tr w:rsidR="004A6325" w:rsidRPr="00AB647F" w14:paraId="32221D3D" w14:textId="77777777" w:rsidTr="006218ED">
        <w:trPr>
          <w:trHeight w:val="549"/>
        </w:trPr>
        <w:tc>
          <w:tcPr>
            <w:tcW w:w="814" w:type="dxa"/>
            <w:tcBorders>
              <w:top w:val="single" w:sz="4" w:space="0" w:color="000000"/>
              <w:left w:val="single" w:sz="4" w:space="0" w:color="000000"/>
              <w:bottom w:val="single" w:sz="4" w:space="0" w:color="000000"/>
              <w:right w:val="single" w:sz="4" w:space="0" w:color="000000"/>
            </w:tcBorders>
            <w:hideMark/>
          </w:tcPr>
          <w:p w14:paraId="19CCF8D2" w14:textId="77777777" w:rsidR="004A6325" w:rsidRPr="00AB647F" w:rsidRDefault="004A6325" w:rsidP="006218ED">
            <w:pPr>
              <w:widowControl w:val="0"/>
              <w:autoSpaceDE w:val="0"/>
              <w:autoSpaceDN w:val="0"/>
              <w:spacing w:before="3"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38.</w:t>
            </w:r>
          </w:p>
        </w:tc>
        <w:tc>
          <w:tcPr>
            <w:tcW w:w="2114" w:type="dxa"/>
            <w:tcBorders>
              <w:top w:val="single" w:sz="4" w:space="0" w:color="000000"/>
              <w:left w:val="single" w:sz="4" w:space="0" w:color="000000"/>
              <w:bottom w:val="single" w:sz="4" w:space="0" w:color="000000"/>
              <w:right w:val="single" w:sz="4" w:space="0" w:color="000000"/>
            </w:tcBorders>
            <w:hideMark/>
          </w:tcPr>
          <w:p w14:paraId="677257C5"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Routers</w:t>
            </w:r>
          </w:p>
        </w:tc>
        <w:tc>
          <w:tcPr>
            <w:tcW w:w="3825" w:type="dxa"/>
            <w:tcBorders>
              <w:top w:val="single" w:sz="4" w:space="0" w:color="000000"/>
              <w:left w:val="single" w:sz="4" w:space="0" w:color="000000"/>
              <w:bottom w:val="single" w:sz="4" w:space="0" w:color="000000"/>
              <w:right w:val="single" w:sz="4" w:space="0" w:color="000000"/>
            </w:tcBorders>
            <w:hideMark/>
          </w:tcPr>
          <w:p w14:paraId="289E0559"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TP</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link</w:t>
            </w:r>
          </w:p>
        </w:tc>
        <w:tc>
          <w:tcPr>
            <w:tcW w:w="1199" w:type="dxa"/>
            <w:tcBorders>
              <w:top w:val="single" w:sz="4" w:space="0" w:color="000000"/>
              <w:left w:val="single" w:sz="4" w:space="0" w:color="000000"/>
              <w:bottom w:val="single" w:sz="4" w:space="0" w:color="000000"/>
              <w:right w:val="single" w:sz="4" w:space="0" w:color="000000"/>
            </w:tcBorders>
            <w:hideMark/>
          </w:tcPr>
          <w:p w14:paraId="513FE692"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10</w:t>
            </w:r>
          </w:p>
        </w:tc>
        <w:tc>
          <w:tcPr>
            <w:tcW w:w="1783" w:type="dxa"/>
            <w:tcBorders>
              <w:top w:val="single" w:sz="4" w:space="0" w:color="000000"/>
              <w:left w:val="single" w:sz="4" w:space="0" w:color="000000"/>
              <w:bottom w:val="single" w:sz="4" w:space="0" w:color="000000"/>
              <w:right w:val="single" w:sz="4" w:space="0" w:color="000000"/>
            </w:tcBorders>
            <w:hideMark/>
          </w:tcPr>
          <w:p w14:paraId="1B7D5492" w14:textId="77777777" w:rsidR="004A6325" w:rsidRPr="00AB647F" w:rsidRDefault="004A6325" w:rsidP="006218ED">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1:2.5</w:t>
            </w:r>
          </w:p>
        </w:tc>
      </w:tr>
      <w:tr w:rsidR="004A6325" w:rsidRPr="00AB647F" w14:paraId="5B287A63" w14:textId="77777777" w:rsidTr="006218ED">
        <w:trPr>
          <w:trHeight w:val="640"/>
        </w:trPr>
        <w:tc>
          <w:tcPr>
            <w:tcW w:w="814" w:type="dxa"/>
            <w:tcBorders>
              <w:top w:val="single" w:sz="4" w:space="0" w:color="000000"/>
              <w:left w:val="single" w:sz="4" w:space="0" w:color="000000"/>
              <w:bottom w:val="single" w:sz="4" w:space="0" w:color="000000"/>
              <w:right w:val="single" w:sz="4" w:space="0" w:color="000000"/>
            </w:tcBorders>
            <w:hideMark/>
          </w:tcPr>
          <w:p w14:paraId="61C8697A"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b/>
                <w:kern w:val="0"/>
                <w:sz w:val="24"/>
                <w14:ligatures w14:val="none"/>
              </w:rPr>
            </w:pPr>
            <w:r w:rsidRPr="00AB647F">
              <w:rPr>
                <w:rFonts w:ascii="Times New Roman" w:eastAsia="Times New Roman" w:hAnsi="Times New Roman" w:cs="Times New Roman"/>
                <w:b/>
                <w:w w:val="99"/>
                <w:kern w:val="0"/>
                <w:sz w:val="24"/>
                <w14:ligatures w14:val="none"/>
              </w:rPr>
              <w:t>C</w:t>
            </w:r>
          </w:p>
        </w:tc>
        <w:tc>
          <w:tcPr>
            <w:tcW w:w="2114" w:type="dxa"/>
            <w:tcBorders>
              <w:top w:val="single" w:sz="4" w:space="0" w:color="000000"/>
              <w:left w:val="single" w:sz="4" w:space="0" w:color="000000"/>
              <w:bottom w:val="single" w:sz="4" w:space="0" w:color="000000"/>
              <w:right w:val="single" w:sz="4" w:space="0" w:color="000000"/>
            </w:tcBorders>
            <w:hideMark/>
          </w:tcPr>
          <w:p w14:paraId="60834FA0"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b/>
                <w:kern w:val="0"/>
                <w:sz w:val="24"/>
                <w14:ligatures w14:val="none"/>
              </w:rPr>
            </w:pPr>
            <w:r w:rsidRPr="00AB647F">
              <w:rPr>
                <w:rFonts w:ascii="Times New Roman" w:eastAsia="Times New Roman" w:hAnsi="Times New Roman" w:cs="Times New Roman"/>
                <w:b/>
                <w:kern w:val="0"/>
                <w:sz w:val="24"/>
                <w14:ligatures w14:val="none"/>
              </w:rPr>
              <w:t>Consumable</w:t>
            </w:r>
          </w:p>
          <w:p w14:paraId="289292F4" w14:textId="77777777" w:rsidR="004A6325" w:rsidRPr="00AB647F" w:rsidRDefault="004A6325" w:rsidP="006218ED">
            <w:pPr>
              <w:widowControl w:val="0"/>
              <w:autoSpaceDE w:val="0"/>
              <w:autoSpaceDN w:val="0"/>
              <w:spacing w:before="41" w:after="0" w:line="256" w:lineRule="auto"/>
              <w:ind w:left="143"/>
              <w:rPr>
                <w:rFonts w:ascii="Times New Roman" w:eastAsia="Times New Roman" w:hAnsi="Times New Roman" w:cs="Times New Roman"/>
                <w:b/>
                <w:kern w:val="0"/>
                <w:sz w:val="24"/>
                <w14:ligatures w14:val="none"/>
              </w:rPr>
            </w:pPr>
            <w:r w:rsidRPr="00AB647F">
              <w:rPr>
                <w:rFonts w:ascii="Times New Roman" w:eastAsia="Times New Roman" w:hAnsi="Times New Roman" w:cs="Times New Roman"/>
                <w:b/>
                <w:kern w:val="0"/>
                <w:sz w:val="24"/>
                <w14:ligatures w14:val="none"/>
              </w:rPr>
              <w:t>materials</w:t>
            </w:r>
          </w:p>
        </w:tc>
        <w:tc>
          <w:tcPr>
            <w:tcW w:w="3825" w:type="dxa"/>
            <w:tcBorders>
              <w:top w:val="single" w:sz="4" w:space="0" w:color="000000"/>
              <w:left w:val="single" w:sz="4" w:space="0" w:color="000000"/>
              <w:bottom w:val="single" w:sz="4" w:space="0" w:color="000000"/>
              <w:right w:val="single" w:sz="4" w:space="0" w:color="000000"/>
            </w:tcBorders>
          </w:tcPr>
          <w:p w14:paraId="1A1C6EB6" w14:textId="77777777" w:rsidR="004A6325" w:rsidRPr="00AB647F" w:rsidRDefault="004A6325" w:rsidP="006218ED">
            <w:pPr>
              <w:widowControl w:val="0"/>
              <w:autoSpaceDE w:val="0"/>
              <w:autoSpaceDN w:val="0"/>
              <w:spacing w:after="0" w:line="256" w:lineRule="auto"/>
              <w:rPr>
                <w:rFonts w:ascii="Times New Roman" w:eastAsia="Times New Roman" w:hAnsi="Times New Roman" w:cs="Times New Roman"/>
                <w:kern w:val="0"/>
                <w:sz w:val="24"/>
                <w14:ligatures w14:val="none"/>
              </w:rPr>
            </w:pPr>
          </w:p>
        </w:tc>
        <w:tc>
          <w:tcPr>
            <w:tcW w:w="1199" w:type="dxa"/>
            <w:tcBorders>
              <w:top w:val="single" w:sz="4" w:space="0" w:color="000000"/>
              <w:left w:val="single" w:sz="4" w:space="0" w:color="000000"/>
              <w:bottom w:val="single" w:sz="4" w:space="0" w:color="000000"/>
              <w:right w:val="single" w:sz="4" w:space="0" w:color="000000"/>
            </w:tcBorders>
          </w:tcPr>
          <w:p w14:paraId="4FD00E50" w14:textId="77777777" w:rsidR="004A6325" w:rsidRPr="00AB647F" w:rsidRDefault="004A6325" w:rsidP="006218ED">
            <w:pPr>
              <w:widowControl w:val="0"/>
              <w:autoSpaceDE w:val="0"/>
              <w:autoSpaceDN w:val="0"/>
              <w:spacing w:after="0" w:line="256" w:lineRule="auto"/>
              <w:rPr>
                <w:rFonts w:ascii="Times New Roman" w:eastAsia="Times New Roman" w:hAnsi="Times New Roman" w:cs="Times New Roman"/>
                <w:kern w:val="0"/>
                <w:sz w:val="24"/>
                <w14:ligatures w14:val="none"/>
              </w:rPr>
            </w:pPr>
          </w:p>
        </w:tc>
        <w:tc>
          <w:tcPr>
            <w:tcW w:w="1783" w:type="dxa"/>
            <w:tcBorders>
              <w:top w:val="single" w:sz="4" w:space="0" w:color="000000"/>
              <w:left w:val="single" w:sz="4" w:space="0" w:color="000000"/>
              <w:bottom w:val="single" w:sz="4" w:space="0" w:color="000000"/>
              <w:right w:val="single" w:sz="4" w:space="0" w:color="000000"/>
            </w:tcBorders>
          </w:tcPr>
          <w:p w14:paraId="7BC1F6DD" w14:textId="77777777" w:rsidR="004A6325" w:rsidRPr="00AB647F" w:rsidRDefault="004A6325" w:rsidP="006218ED">
            <w:pPr>
              <w:widowControl w:val="0"/>
              <w:autoSpaceDE w:val="0"/>
              <w:autoSpaceDN w:val="0"/>
              <w:spacing w:after="0" w:line="256" w:lineRule="auto"/>
              <w:rPr>
                <w:rFonts w:ascii="Times New Roman" w:eastAsia="Times New Roman" w:hAnsi="Times New Roman" w:cs="Times New Roman"/>
                <w:kern w:val="0"/>
                <w:sz w:val="24"/>
                <w14:ligatures w14:val="none"/>
              </w:rPr>
            </w:pPr>
          </w:p>
        </w:tc>
      </w:tr>
      <w:tr w:rsidR="004A6325" w:rsidRPr="00AB647F" w14:paraId="12FEFF0A" w14:textId="77777777" w:rsidTr="006218ED">
        <w:trPr>
          <w:trHeight w:val="568"/>
        </w:trPr>
        <w:tc>
          <w:tcPr>
            <w:tcW w:w="814" w:type="dxa"/>
            <w:tcBorders>
              <w:top w:val="single" w:sz="4" w:space="0" w:color="000000"/>
              <w:left w:val="single" w:sz="4" w:space="0" w:color="000000"/>
              <w:bottom w:val="single" w:sz="4" w:space="0" w:color="000000"/>
              <w:right w:val="single" w:sz="4" w:space="0" w:color="000000"/>
            </w:tcBorders>
            <w:hideMark/>
          </w:tcPr>
          <w:p w14:paraId="3AEC1CC7" w14:textId="77777777" w:rsidR="004A6325" w:rsidRPr="00AB647F" w:rsidRDefault="004A6325" w:rsidP="006218ED">
            <w:pPr>
              <w:widowControl w:val="0"/>
              <w:autoSpaceDE w:val="0"/>
              <w:autoSpaceDN w:val="0"/>
              <w:spacing w:before="3"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39.</w:t>
            </w:r>
          </w:p>
        </w:tc>
        <w:tc>
          <w:tcPr>
            <w:tcW w:w="2114" w:type="dxa"/>
            <w:tcBorders>
              <w:top w:val="single" w:sz="4" w:space="0" w:color="000000"/>
              <w:left w:val="single" w:sz="4" w:space="0" w:color="000000"/>
              <w:bottom w:val="single" w:sz="4" w:space="0" w:color="000000"/>
              <w:right w:val="single" w:sz="4" w:space="0" w:color="000000"/>
            </w:tcBorders>
            <w:hideMark/>
          </w:tcPr>
          <w:p w14:paraId="0F18DEF4"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Writing</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materials</w:t>
            </w:r>
          </w:p>
        </w:tc>
        <w:tc>
          <w:tcPr>
            <w:tcW w:w="3825" w:type="dxa"/>
            <w:tcBorders>
              <w:top w:val="single" w:sz="4" w:space="0" w:color="000000"/>
              <w:left w:val="single" w:sz="4" w:space="0" w:color="000000"/>
              <w:bottom w:val="single" w:sz="4" w:space="0" w:color="000000"/>
              <w:right w:val="single" w:sz="4" w:space="0" w:color="000000"/>
            </w:tcBorders>
            <w:hideMark/>
          </w:tcPr>
          <w:p w14:paraId="482DF641"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Pens,</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pencils,</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paper</w:t>
            </w:r>
          </w:p>
        </w:tc>
        <w:tc>
          <w:tcPr>
            <w:tcW w:w="1199" w:type="dxa"/>
            <w:tcBorders>
              <w:top w:val="single" w:sz="4" w:space="0" w:color="000000"/>
              <w:left w:val="single" w:sz="4" w:space="0" w:color="000000"/>
              <w:bottom w:val="single" w:sz="4" w:space="0" w:color="000000"/>
              <w:right w:val="single" w:sz="4" w:space="0" w:color="000000"/>
            </w:tcBorders>
            <w:hideMark/>
          </w:tcPr>
          <w:p w14:paraId="264CFD9F"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enough</w:t>
            </w:r>
          </w:p>
        </w:tc>
        <w:tc>
          <w:tcPr>
            <w:tcW w:w="1783" w:type="dxa"/>
            <w:tcBorders>
              <w:top w:val="single" w:sz="4" w:space="0" w:color="000000"/>
              <w:left w:val="single" w:sz="4" w:space="0" w:color="000000"/>
              <w:bottom w:val="single" w:sz="4" w:space="0" w:color="000000"/>
              <w:right w:val="single" w:sz="4" w:space="0" w:color="000000"/>
            </w:tcBorders>
          </w:tcPr>
          <w:p w14:paraId="72AA86B7" w14:textId="77777777" w:rsidR="004A6325" w:rsidRPr="00AB647F" w:rsidRDefault="004A6325" w:rsidP="006218ED">
            <w:pPr>
              <w:widowControl w:val="0"/>
              <w:autoSpaceDE w:val="0"/>
              <w:autoSpaceDN w:val="0"/>
              <w:spacing w:after="0" w:line="256" w:lineRule="auto"/>
              <w:rPr>
                <w:rFonts w:ascii="Times New Roman" w:eastAsia="Times New Roman" w:hAnsi="Times New Roman" w:cs="Times New Roman"/>
                <w:kern w:val="0"/>
                <w:sz w:val="24"/>
                <w14:ligatures w14:val="none"/>
              </w:rPr>
            </w:pPr>
          </w:p>
        </w:tc>
      </w:tr>
      <w:tr w:rsidR="004A6325" w:rsidRPr="00AB647F" w14:paraId="15AE2A4D" w14:textId="77777777" w:rsidTr="006218ED">
        <w:trPr>
          <w:trHeight w:val="1274"/>
        </w:trPr>
        <w:tc>
          <w:tcPr>
            <w:tcW w:w="814" w:type="dxa"/>
            <w:tcBorders>
              <w:top w:val="single" w:sz="4" w:space="0" w:color="000000"/>
              <w:left w:val="single" w:sz="4" w:space="0" w:color="000000"/>
              <w:bottom w:val="single" w:sz="4" w:space="0" w:color="000000"/>
              <w:right w:val="single" w:sz="4" w:space="0" w:color="000000"/>
            </w:tcBorders>
            <w:hideMark/>
          </w:tcPr>
          <w:p w14:paraId="5B8ACD1E" w14:textId="77777777" w:rsidR="004A6325" w:rsidRPr="00AB647F" w:rsidRDefault="004A6325" w:rsidP="006218ED">
            <w:pPr>
              <w:widowControl w:val="0"/>
              <w:autoSpaceDE w:val="0"/>
              <w:autoSpaceDN w:val="0"/>
              <w:spacing w:before="3"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40.</w:t>
            </w:r>
          </w:p>
        </w:tc>
        <w:tc>
          <w:tcPr>
            <w:tcW w:w="2114" w:type="dxa"/>
            <w:tcBorders>
              <w:top w:val="single" w:sz="4" w:space="0" w:color="000000"/>
              <w:left w:val="single" w:sz="4" w:space="0" w:color="000000"/>
              <w:bottom w:val="single" w:sz="4" w:space="0" w:color="000000"/>
              <w:right w:val="single" w:sz="4" w:space="0" w:color="000000"/>
            </w:tcBorders>
            <w:hideMark/>
          </w:tcPr>
          <w:p w14:paraId="76EBD15C"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Signal</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cables</w:t>
            </w:r>
          </w:p>
        </w:tc>
        <w:tc>
          <w:tcPr>
            <w:tcW w:w="3825" w:type="dxa"/>
            <w:tcBorders>
              <w:top w:val="single" w:sz="4" w:space="0" w:color="000000"/>
              <w:left w:val="single" w:sz="4" w:space="0" w:color="000000"/>
              <w:bottom w:val="single" w:sz="4" w:space="0" w:color="000000"/>
              <w:right w:val="single" w:sz="4" w:space="0" w:color="000000"/>
            </w:tcBorders>
            <w:hideMark/>
          </w:tcPr>
          <w:p w14:paraId="4FCBB1FA"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0.5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mm² to</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1.5 mm², shielded</w:t>
            </w:r>
          </w:p>
        </w:tc>
        <w:tc>
          <w:tcPr>
            <w:tcW w:w="1199" w:type="dxa"/>
            <w:tcBorders>
              <w:top w:val="single" w:sz="4" w:space="0" w:color="000000"/>
              <w:left w:val="single" w:sz="4" w:space="0" w:color="000000"/>
              <w:bottom w:val="single" w:sz="4" w:space="0" w:color="000000"/>
              <w:right w:val="single" w:sz="4" w:space="0" w:color="000000"/>
            </w:tcBorders>
            <w:hideMark/>
          </w:tcPr>
          <w:p w14:paraId="5477B1E4"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200</w:t>
            </w:r>
          </w:p>
          <w:p w14:paraId="0EF04B27" w14:textId="77777777" w:rsidR="004A6325" w:rsidRPr="00AB647F" w:rsidRDefault="004A6325" w:rsidP="006218ED">
            <w:pPr>
              <w:widowControl w:val="0"/>
              <w:autoSpaceDE w:val="0"/>
              <w:autoSpaceDN w:val="0"/>
              <w:spacing w:before="41" w:after="0" w:line="256" w:lineRule="auto"/>
              <w:ind w:left="142"/>
              <w:rPr>
                <w:rFonts w:ascii="Times New Roman" w:eastAsia="Times New Roman" w:hAnsi="Times New Roman" w:cs="Times New Roman"/>
                <w:kern w:val="0"/>
                <w:sz w:val="24"/>
                <w14:ligatures w14:val="none"/>
              </w:rPr>
            </w:pPr>
            <w:proofErr w:type="spellStart"/>
            <w:r w:rsidRPr="00AB647F">
              <w:rPr>
                <w:rFonts w:ascii="Times New Roman" w:eastAsia="Times New Roman" w:hAnsi="Times New Roman" w:cs="Times New Roman"/>
                <w:kern w:val="0"/>
                <w:sz w:val="24"/>
                <w14:ligatures w14:val="none"/>
              </w:rPr>
              <w:t>metres</w:t>
            </w:r>
            <w:proofErr w:type="spellEnd"/>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for</w:t>
            </w:r>
          </w:p>
          <w:p w14:paraId="337FCA0C" w14:textId="77777777" w:rsidR="004A6325" w:rsidRPr="00AB647F" w:rsidRDefault="004A6325" w:rsidP="006218ED">
            <w:pPr>
              <w:widowControl w:val="0"/>
              <w:autoSpaceDE w:val="0"/>
              <w:autoSpaceDN w:val="0"/>
              <w:spacing w:before="9" w:after="0" w:line="310" w:lineRule="atLeast"/>
              <w:ind w:left="142" w:right="208"/>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each</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spacing w:val="-1"/>
                <w:kern w:val="0"/>
                <w:sz w:val="24"/>
                <w14:ligatures w14:val="none"/>
              </w:rPr>
              <w:t>category</w:t>
            </w:r>
          </w:p>
        </w:tc>
        <w:tc>
          <w:tcPr>
            <w:tcW w:w="1783" w:type="dxa"/>
            <w:tcBorders>
              <w:top w:val="single" w:sz="4" w:space="0" w:color="000000"/>
              <w:left w:val="single" w:sz="4" w:space="0" w:color="000000"/>
              <w:bottom w:val="single" w:sz="4" w:space="0" w:color="000000"/>
              <w:right w:val="single" w:sz="4" w:space="0" w:color="000000"/>
            </w:tcBorders>
            <w:hideMark/>
          </w:tcPr>
          <w:p w14:paraId="4876EEA6" w14:textId="77777777" w:rsidR="004A6325" w:rsidRPr="00AB647F" w:rsidRDefault="004A6325" w:rsidP="006218ED">
            <w:pPr>
              <w:widowControl w:val="0"/>
              <w:autoSpaceDE w:val="0"/>
              <w:autoSpaceDN w:val="0"/>
              <w:spacing w:before="3" w:after="0" w:line="276" w:lineRule="auto"/>
              <w:ind w:left="141" w:right="177"/>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50m:1</w:t>
            </w:r>
            <w:r w:rsidRPr="00AB647F">
              <w:rPr>
                <w:rFonts w:ascii="Times New Roman" w:eastAsia="Times New Roman" w:hAnsi="Times New Roman" w:cs="Times New Roman"/>
                <w:spacing w:val="-9"/>
                <w:kern w:val="0"/>
                <w:sz w:val="24"/>
                <w14:ligatures w14:val="none"/>
              </w:rPr>
              <w:t xml:space="preserve"> </w:t>
            </w:r>
            <w:r w:rsidRPr="00AB647F">
              <w:rPr>
                <w:rFonts w:ascii="Times New Roman" w:eastAsia="Times New Roman" w:hAnsi="Times New Roman" w:cs="Times New Roman"/>
                <w:kern w:val="0"/>
                <w:sz w:val="24"/>
                <w14:ligatures w14:val="none"/>
              </w:rPr>
              <w:t>for</w:t>
            </w:r>
            <w:r w:rsidRPr="00AB647F">
              <w:rPr>
                <w:rFonts w:ascii="Times New Roman" w:eastAsia="Times New Roman" w:hAnsi="Times New Roman" w:cs="Times New Roman"/>
                <w:spacing w:val="-10"/>
                <w:kern w:val="0"/>
                <w:sz w:val="24"/>
                <w14:ligatures w14:val="none"/>
              </w:rPr>
              <w:t xml:space="preserve"> </w:t>
            </w:r>
            <w:r w:rsidRPr="00AB647F">
              <w:rPr>
                <w:rFonts w:ascii="Times New Roman" w:eastAsia="Times New Roman" w:hAnsi="Times New Roman" w:cs="Times New Roman"/>
                <w:kern w:val="0"/>
                <w:sz w:val="24"/>
                <w14:ligatures w14:val="none"/>
              </w:rPr>
              <w:t>each</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category</w:t>
            </w:r>
          </w:p>
        </w:tc>
      </w:tr>
      <w:tr w:rsidR="004A6325" w:rsidRPr="00AB647F" w14:paraId="4E016665" w14:textId="77777777" w:rsidTr="006218ED">
        <w:trPr>
          <w:trHeight w:val="1274"/>
        </w:trPr>
        <w:tc>
          <w:tcPr>
            <w:tcW w:w="814" w:type="dxa"/>
            <w:tcBorders>
              <w:top w:val="single" w:sz="4" w:space="0" w:color="000000"/>
              <w:left w:val="single" w:sz="4" w:space="0" w:color="000000"/>
              <w:bottom w:val="single" w:sz="4" w:space="0" w:color="000000"/>
              <w:right w:val="single" w:sz="4" w:space="0" w:color="000000"/>
            </w:tcBorders>
            <w:hideMark/>
          </w:tcPr>
          <w:p w14:paraId="55999733" w14:textId="77777777" w:rsidR="004A6325" w:rsidRPr="00AB647F" w:rsidRDefault="004A6325" w:rsidP="006218ED">
            <w:pPr>
              <w:widowControl w:val="0"/>
              <w:autoSpaceDE w:val="0"/>
              <w:autoSpaceDN w:val="0"/>
              <w:spacing w:before="4"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41.</w:t>
            </w:r>
          </w:p>
        </w:tc>
        <w:tc>
          <w:tcPr>
            <w:tcW w:w="2114" w:type="dxa"/>
            <w:tcBorders>
              <w:top w:val="single" w:sz="4" w:space="0" w:color="000000"/>
              <w:left w:val="single" w:sz="4" w:space="0" w:color="000000"/>
              <w:bottom w:val="single" w:sz="4" w:space="0" w:color="000000"/>
              <w:right w:val="single" w:sz="4" w:space="0" w:color="000000"/>
            </w:tcBorders>
            <w:hideMark/>
          </w:tcPr>
          <w:p w14:paraId="004A6775" w14:textId="77777777" w:rsidR="004A6325" w:rsidRPr="00AB647F" w:rsidRDefault="004A6325" w:rsidP="006218ED">
            <w:pPr>
              <w:widowControl w:val="0"/>
              <w:autoSpaceDE w:val="0"/>
              <w:autoSpaceDN w:val="0"/>
              <w:spacing w:before="4"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Power</w:t>
            </w:r>
            <w:r w:rsidRPr="00AB647F">
              <w:rPr>
                <w:rFonts w:ascii="Times New Roman" w:eastAsia="Times New Roman" w:hAnsi="Times New Roman" w:cs="Times New Roman"/>
                <w:spacing w:val="-3"/>
                <w:kern w:val="0"/>
                <w:sz w:val="24"/>
                <w14:ligatures w14:val="none"/>
              </w:rPr>
              <w:t xml:space="preserve"> </w:t>
            </w:r>
            <w:r w:rsidRPr="00AB647F">
              <w:rPr>
                <w:rFonts w:ascii="Times New Roman" w:eastAsia="Times New Roman" w:hAnsi="Times New Roman" w:cs="Times New Roman"/>
                <w:kern w:val="0"/>
                <w:sz w:val="24"/>
                <w14:ligatures w14:val="none"/>
              </w:rPr>
              <w:t>cables</w:t>
            </w:r>
          </w:p>
        </w:tc>
        <w:tc>
          <w:tcPr>
            <w:tcW w:w="3825" w:type="dxa"/>
            <w:tcBorders>
              <w:top w:val="single" w:sz="4" w:space="0" w:color="000000"/>
              <w:left w:val="single" w:sz="4" w:space="0" w:color="000000"/>
              <w:bottom w:val="single" w:sz="4" w:space="0" w:color="000000"/>
              <w:right w:val="single" w:sz="4" w:space="0" w:color="000000"/>
            </w:tcBorders>
            <w:hideMark/>
          </w:tcPr>
          <w:p w14:paraId="416FA482" w14:textId="77777777" w:rsidR="004A6325" w:rsidRPr="00AB647F" w:rsidRDefault="004A6325" w:rsidP="006218ED">
            <w:pPr>
              <w:widowControl w:val="0"/>
              <w:autoSpaceDE w:val="0"/>
              <w:autoSpaceDN w:val="0"/>
              <w:spacing w:before="4"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1.5 mm² to 4 mm²</w:t>
            </w:r>
          </w:p>
        </w:tc>
        <w:tc>
          <w:tcPr>
            <w:tcW w:w="1199" w:type="dxa"/>
            <w:tcBorders>
              <w:top w:val="single" w:sz="4" w:space="0" w:color="000000"/>
              <w:left w:val="single" w:sz="4" w:space="0" w:color="000000"/>
              <w:bottom w:val="single" w:sz="4" w:space="0" w:color="000000"/>
              <w:right w:val="single" w:sz="4" w:space="0" w:color="000000"/>
            </w:tcBorders>
            <w:hideMark/>
          </w:tcPr>
          <w:p w14:paraId="7306E11F" w14:textId="77777777" w:rsidR="004A6325" w:rsidRPr="00AB647F" w:rsidRDefault="004A6325" w:rsidP="006218ED">
            <w:pPr>
              <w:widowControl w:val="0"/>
              <w:autoSpaceDE w:val="0"/>
              <w:autoSpaceDN w:val="0"/>
              <w:spacing w:before="4"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200</w:t>
            </w:r>
          </w:p>
          <w:p w14:paraId="69F75EF1" w14:textId="77777777" w:rsidR="004A6325" w:rsidRPr="00AB647F" w:rsidRDefault="004A6325" w:rsidP="006218ED">
            <w:pPr>
              <w:widowControl w:val="0"/>
              <w:autoSpaceDE w:val="0"/>
              <w:autoSpaceDN w:val="0"/>
              <w:spacing w:before="41" w:after="0" w:line="276" w:lineRule="auto"/>
              <w:ind w:left="142" w:right="61"/>
              <w:rPr>
                <w:rFonts w:ascii="Times New Roman" w:eastAsia="Times New Roman" w:hAnsi="Times New Roman" w:cs="Times New Roman"/>
                <w:kern w:val="0"/>
                <w:sz w:val="24"/>
                <w14:ligatures w14:val="none"/>
              </w:rPr>
            </w:pPr>
            <w:proofErr w:type="spellStart"/>
            <w:r w:rsidRPr="00AB647F">
              <w:rPr>
                <w:rFonts w:ascii="Times New Roman" w:eastAsia="Times New Roman" w:hAnsi="Times New Roman" w:cs="Times New Roman"/>
                <w:kern w:val="0"/>
                <w:sz w:val="24"/>
                <w14:ligatures w14:val="none"/>
              </w:rPr>
              <w:t>metres</w:t>
            </w:r>
            <w:proofErr w:type="spellEnd"/>
            <w:r w:rsidRPr="00AB647F">
              <w:rPr>
                <w:rFonts w:ascii="Times New Roman" w:eastAsia="Times New Roman" w:hAnsi="Times New Roman" w:cs="Times New Roman"/>
                <w:spacing w:val="-14"/>
                <w:kern w:val="0"/>
                <w:sz w:val="24"/>
                <w14:ligatures w14:val="none"/>
              </w:rPr>
              <w:t xml:space="preserve"> </w:t>
            </w:r>
            <w:r w:rsidRPr="00AB647F">
              <w:rPr>
                <w:rFonts w:ascii="Times New Roman" w:eastAsia="Times New Roman" w:hAnsi="Times New Roman" w:cs="Times New Roman"/>
                <w:kern w:val="0"/>
                <w:sz w:val="24"/>
                <w14:ligatures w14:val="none"/>
              </w:rPr>
              <w:t>for</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each</w:t>
            </w:r>
          </w:p>
          <w:p w14:paraId="520226FB" w14:textId="77777777" w:rsidR="004A6325" w:rsidRPr="00AB647F" w:rsidRDefault="004A6325" w:rsidP="006218ED">
            <w:pPr>
              <w:widowControl w:val="0"/>
              <w:autoSpaceDE w:val="0"/>
              <w:autoSpaceDN w:val="0"/>
              <w:spacing w:before="1"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category</w:t>
            </w:r>
          </w:p>
        </w:tc>
        <w:tc>
          <w:tcPr>
            <w:tcW w:w="1783" w:type="dxa"/>
            <w:tcBorders>
              <w:top w:val="single" w:sz="4" w:space="0" w:color="000000"/>
              <w:left w:val="single" w:sz="4" w:space="0" w:color="000000"/>
              <w:bottom w:val="single" w:sz="4" w:space="0" w:color="000000"/>
              <w:right w:val="single" w:sz="4" w:space="0" w:color="000000"/>
            </w:tcBorders>
            <w:hideMark/>
          </w:tcPr>
          <w:p w14:paraId="379E4672" w14:textId="77777777" w:rsidR="004A6325" w:rsidRPr="00AB647F" w:rsidRDefault="004A6325" w:rsidP="006218ED">
            <w:pPr>
              <w:widowControl w:val="0"/>
              <w:autoSpaceDE w:val="0"/>
              <w:autoSpaceDN w:val="0"/>
              <w:spacing w:before="4" w:after="0" w:line="276" w:lineRule="auto"/>
              <w:ind w:left="141" w:right="177"/>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50m:1</w:t>
            </w:r>
            <w:r w:rsidRPr="00AB647F">
              <w:rPr>
                <w:rFonts w:ascii="Times New Roman" w:eastAsia="Times New Roman" w:hAnsi="Times New Roman" w:cs="Times New Roman"/>
                <w:spacing w:val="-9"/>
                <w:kern w:val="0"/>
                <w:sz w:val="24"/>
                <w14:ligatures w14:val="none"/>
              </w:rPr>
              <w:t xml:space="preserve"> </w:t>
            </w:r>
            <w:r w:rsidRPr="00AB647F">
              <w:rPr>
                <w:rFonts w:ascii="Times New Roman" w:eastAsia="Times New Roman" w:hAnsi="Times New Roman" w:cs="Times New Roman"/>
                <w:kern w:val="0"/>
                <w:sz w:val="24"/>
                <w14:ligatures w14:val="none"/>
              </w:rPr>
              <w:t>for</w:t>
            </w:r>
            <w:r w:rsidRPr="00AB647F">
              <w:rPr>
                <w:rFonts w:ascii="Times New Roman" w:eastAsia="Times New Roman" w:hAnsi="Times New Roman" w:cs="Times New Roman"/>
                <w:spacing w:val="-10"/>
                <w:kern w:val="0"/>
                <w:sz w:val="24"/>
                <w14:ligatures w14:val="none"/>
              </w:rPr>
              <w:t xml:space="preserve"> </w:t>
            </w:r>
            <w:r w:rsidRPr="00AB647F">
              <w:rPr>
                <w:rFonts w:ascii="Times New Roman" w:eastAsia="Times New Roman" w:hAnsi="Times New Roman" w:cs="Times New Roman"/>
                <w:kern w:val="0"/>
                <w:sz w:val="24"/>
                <w14:ligatures w14:val="none"/>
              </w:rPr>
              <w:t>each</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category</w:t>
            </w:r>
          </w:p>
        </w:tc>
      </w:tr>
      <w:tr w:rsidR="004A6325" w:rsidRPr="00AB647F" w14:paraId="0164EBD7" w14:textId="77777777" w:rsidTr="006218ED">
        <w:trPr>
          <w:trHeight w:val="637"/>
        </w:trPr>
        <w:tc>
          <w:tcPr>
            <w:tcW w:w="814" w:type="dxa"/>
            <w:tcBorders>
              <w:top w:val="single" w:sz="4" w:space="0" w:color="000000"/>
              <w:left w:val="single" w:sz="4" w:space="0" w:color="000000"/>
              <w:bottom w:val="single" w:sz="4" w:space="0" w:color="000000"/>
              <w:right w:val="single" w:sz="4" w:space="0" w:color="000000"/>
            </w:tcBorders>
            <w:hideMark/>
          </w:tcPr>
          <w:p w14:paraId="26C20882" w14:textId="77777777" w:rsidR="004A6325" w:rsidRPr="00AB647F" w:rsidRDefault="004A6325" w:rsidP="006218ED">
            <w:pPr>
              <w:widowControl w:val="0"/>
              <w:autoSpaceDE w:val="0"/>
              <w:autoSpaceDN w:val="0"/>
              <w:spacing w:before="3"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42.</w:t>
            </w:r>
          </w:p>
        </w:tc>
        <w:tc>
          <w:tcPr>
            <w:tcW w:w="2114" w:type="dxa"/>
            <w:tcBorders>
              <w:top w:val="single" w:sz="4" w:space="0" w:color="000000"/>
              <w:left w:val="single" w:sz="4" w:space="0" w:color="000000"/>
              <w:bottom w:val="single" w:sz="4" w:space="0" w:color="000000"/>
              <w:right w:val="single" w:sz="4" w:space="0" w:color="000000"/>
            </w:tcBorders>
            <w:hideMark/>
          </w:tcPr>
          <w:p w14:paraId="7CCD3891"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Communication</w:t>
            </w:r>
          </w:p>
          <w:p w14:paraId="68000E9B" w14:textId="77777777" w:rsidR="004A6325" w:rsidRPr="00AB647F" w:rsidRDefault="004A6325" w:rsidP="006218ED">
            <w:pPr>
              <w:widowControl w:val="0"/>
              <w:autoSpaceDE w:val="0"/>
              <w:autoSpaceDN w:val="0"/>
              <w:spacing w:before="41"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cables</w:t>
            </w:r>
          </w:p>
        </w:tc>
        <w:tc>
          <w:tcPr>
            <w:tcW w:w="3825" w:type="dxa"/>
            <w:tcBorders>
              <w:top w:val="single" w:sz="4" w:space="0" w:color="000000"/>
              <w:left w:val="single" w:sz="4" w:space="0" w:color="000000"/>
              <w:bottom w:val="single" w:sz="4" w:space="0" w:color="000000"/>
              <w:right w:val="single" w:sz="4" w:space="0" w:color="000000"/>
            </w:tcBorders>
            <w:hideMark/>
          </w:tcPr>
          <w:p w14:paraId="653D3AEE"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Cat6</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Ethernet</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cables</w:t>
            </w:r>
          </w:p>
        </w:tc>
        <w:tc>
          <w:tcPr>
            <w:tcW w:w="1199" w:type="dxa"/>
            <w:tcBorders>
              <w:top w:val="single" w:sz="4" w:space="0" w:color="000000"/>
              <w:left w:val="single" w:sz="4" w:space="0" w:color="000000"/>
              <w:bottom w:val="single" w:sz="4" w:space="0" w:color="000000"/>
              <w:right w:val="single" w:sz="4" w:space="0" w:color="000000"/>
            </w:tcBorders>
            <w:hideMark/>
          </w:tcPr>
          <w:p w14:paraId="790AA881"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200 m</w:t>
            </w:r>
          </w:p>
        </w:tc>
        <w:tc>
          <w:tcPr>
            <w:tcW w:w="1783" w:type="dxa"/>
            <w:tcBorders>
              <w:top w:val="single" w:sz="4" w:space="0" w:color="000000"/>
              <w:left w:val="single" w:sz="4" w:space="0" w:color="000000"/>
              <w:bottom w:val="single" w:sz="4" w:space="0" w:color="000000"/>
              <w:right w:val="single" w:sz="4" w:space="0" w:color="000000"/>
            </w:tcBorders>
            <w:hideMark/>
          </w:tcPr>
          <w:p w14:paraId="28EF5A38" w14:textId="77777777" w:rsidR="004A6325" w:rsidRPr="00AB647F" w:rsidRDefault="004A6325" w:rsidP="006218ED">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50m:1</w:t>
            </w:r>
          </w:p>
        </w:tc>
      </w:tr>
      <w:tr w:rsidR="004A6325" w:rsidRPr="00AB647F" w14:paraId="57A652E7" w14:textId="77777777" w:rsidTr="006218ED">
        <w:trPr>
          <w:trHeight w:val="1273"/>
        </w:trPr>
        <w:tc>
          <w:tcPr>
            <w:tcW w:w="814" w:type="dxa"/>
            <w:tcBorders>
              <w:top w:val="single" w:sz="4" w:space="0" w:color="000000"/>
              <w:left w:val="single" w:sz="4" w:space="0" w:color="000000"/>
              <w:bottom w:val="single" w:sz="4" w:space="0" w:color="000000"/>
              <w:right w:val="single" w:sz="4" w:space="0" w:color="000000"/>
            </w:tcBorders>
            <w:hideMark/>
          </w:tcPr>
          <w:p w14:paraId="17B85440" w14:textId="77777777" w:rsidR="004A6325" w:rsidRPr="00AB647F" w:rsidRDefault="004A6325" w:rsidP="006218ED">
            <w:pPr>
              <w:widowControl w:val="0"/>
              <w:autoSpaceDE w:val="0"/>
              <w:autoSpaceDN w:val="0"/>
              <w:spacing w:before="3"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43.</w:t>
            </w:r>
          </w:p>
        </w:tc>
        <w:tc>
          <w:tcPr>
            <w:tcW w:w="2114" w:type="dxa"/>
            <w:tcBorders>
              <w:top w:val="single" w:sz="4" w:space="0" w:color="000000"/>
              <w:left w:val="single" w:sz="4" w:space="0" w:color="000000"/>
              <w:bottom w:val="single" w:sz="4" w:space="0" w:color="000000"/>
              <w:right w:val="single" w:sz="4" w:space="0" w:color="000000"/>
            </w:tcBorders>
            <w:hideMark/>
          </w:tcPr>
          <w:p w14:paraId="1584D71F"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Control</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wires</w:t>
            </w:r>
          </w:p>
        </w:tc>
        <w:tc>
          <w:tcPr>
            <w:tcW w:w="3825" w:type="dxa"/>
            <w:tcBorders>
              <w:top w:val="single" w:sz="4" w:space="0" w:color="000000"/>
              <w:left w:val="single" w:sz="4" w:space="0" w:color="000000"/>
              <w:bottom w:val="single" w:sz="4" w:space="0" w:color="000000"/>
              <w:right w:val="single" w:sz="4" w:space="0" w:color="000000"/>
            </w:tcBorders>
            <w:hideMark/>
          </w:tcPr>
          <w:p w14:paraId="243D8443" w14:textId="77777777" w:rsidR="004A6325" w:rsidRPr="00AB647F" w:rsidRDefault="004A6325" w:rsidP="006218ED">
            <w:pPr>
              <w:widowControl w:val="0"/>
              <w:autoSpaceDE w:val="0"/>
              <w:autoSpaceDN w:val="0"/>
              <w:spacing w:before="3" w:after="0" w:line="276" w:lineRule="auto"/>
              <w:ind w:left="142" w:right="404"/>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18 AWG Twisted pairs/22 AWG</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Multi-conductor control cable/ 20</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WG</w:t>
            </w:r>
            <w:r w:rsidRPr="00AB647F">
              <w:rPr>
                <w:rFonts w:ascii="Times New Roman" w:eastAsia="Times New Roman" w:hAnsi="Times New Roman" w:cs="Times New Roman"/>
                <w:spacing w:val="-4"/>
                <w:kern w:val="0"/>
                <w:sz w:val="24"/>
                <w14:ligatures w14:val="none"/>
              </w:rPr>
              <w:t xml:space="preserve"> </w:t>
            </w:r>
            <w:r w:rsidRPr="00AB647F">
              <w:rPr>
                <w:rFonts w:ascii="Times New Roman" w:eastAsia="Times New Roman" w:hAnsi="Times New Roman" w:cs="Times New Roman"/>
                <w:kern w:val="0"/>
                <w:sz w:val="24"/>
                <w14:ligatures w14:val="none"/>
              </w:rPr>
              <w:t>flexible</w:t>
            </w:r>
            <w:r w:rsidRPr="00AB647F">
              <w:rPr>
                <w:rFonts w:ascii="Times New Roman" w:eastAsia="Times New Roman" w:hAnsi="Times New Roman" w:cs="Times New Roman"/>
                <w:spacing w:val="-4"/>
                <w:kern w:val="0"/>
                <w:sz w:val="24"/>
                <w14:ligatures w14:val="none"/>
              </w:rPr>
              <w:t xml:space="preserve"> </w:t>
            </w:r>
            <w:r w:rsidRPr="00AB647F">
              <w:rPr>
                <w:rFonts w:ascii="Times New Roman" w:eastAsia="Times New Roman" w:hAnsi="Times New Roman" w:cs="Times New Roman"/>
                <w:kern w:val="0"/>
                <w:sz w:val="24"/>
                <w14:ligatures w14:val="none"/>
              </w:rPr>
              <w:t>control</w:t>
            </w:r>
            <w:r w:rsidRPr="00AB647F">
              <w:rPr>
                <w:rFonts w:ascii="Times New Roman" w:eastAsia="Times New Roman" w:hAnsi="Times New Roman" w:cs="Times New Roman"/>
                <w:spacing w:val="-4"/>
                <w:kern w:val="0"/>
                <w:sz w:val="24"/>
                <w14:ligatures w14:val="none"/>
              </w:rPr>
              <w:t xml:space="preserve"> </w:t>
            </w:r>
            <w:r w:rsidRPr="00AB647F">
              <w:rPr>
                <w:rFonts w:ascii="Times New Roman" w:eastAsia="Times New Roman" w:hAnsi="Times New Roman" w:cs="Times New Roman"/>
                <w:kern w:val="0"/>
                <w:sz w:val="24"/>
                <w14:ligatures w14:val="none"/>
              </w:rPr>
              <w:t>cable</w:t>
            </w:r>
            <w:r w:rsidRPr="00AB647F">
              <w:rPr>
                <w:rFonts w:ascii="Times New Roman" w:eastAsia="Times New Roman" w:hAnsi="Times New Roman" w:cs="Times New Roman"/>
                <w:spacing w:val="-5"/>
                <w:kern w:val="0"/>
                <w:sz w:val="24"/>
                <w14:ligatures w14:val="none"/>
              </w:rPr>
              <w:t xml:space="preserve"> </w:t>
            </w:r>
            <w:r w:rsidRPr="00AB647F">
              <w:rPr>
                <w:rFonts w:ascii="Times New Roman" w:eastAsia="Times New Roman" w:hAnsi="Times New Roman" w:cs="Times New Roman"/>
                <w:kern w:val="0"/>
                <w:sz w:val="24"/>
                <w14:ligatures w14:val="none"/>
              </w:rPr>
              <w:t>(19/32)</w:t>
            </w:r>
          </w:p>
        </w:tc>
        <w:tc>
          <w:tcPr>
            <w:tcW w:w="1199" w:type="dxa"/>
            <w:tcBorders>
              <w:top w:val="single" w:sz="4" w:space="0" w:color="000000"/>
              <w:left w:val="single" w:sz="4" w:space="0" w:color="000000"/>
              <w:bottom w:val="single" w:sz="4" w:space="0" w:color="000000"/>
              <w:right w:val="single" w:sz="4" w:space="0" w:color="000000"/>
            </w:tcBorders>
            <w:hideMark/>
          </w:tcPr>
          <w:p w14:paraId="6707BED0"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200</w:t>
            </w:r>
          </w:p>
          <w:p w14:paraId="2F302A29" w14:textId="77777777" w:rsidR="004A6325" w:rsidRPr="00AB647F" w:rsidRDefault="004A6325" w:rsidP="006218ED">
            <w:pPr>
              <w:widowControl w:val="0"/>
              <w:autoSpaceDE w:val="0"/>
              <w:autoSpaceDN w:val="0"/>
              <w:spacing w:before="41" w:after="0" w:line="256" w:lineRule="auto"/>
              <w:ind w:left="142"/>
              <w:rPr>
                <w:rFonts w:ascii="Times New Roman" w:eastAsia="Times New Roman" w:hAnsi="Times New Roman" w:cs="Times New Roman"/>
                <w:kern w:val="0"/>
                <w:sz w:val="24"/>
                <w14:ligatures w14:val="none"/>
              </w:rPr>
            </w:pPr>
            <w:proofErr w:type="spellStart"/>
            <w:r w:rsidRPr="00AB647F">
              <w:rPr>
                <w:rFonts w:ascii="Times New Roman" w:eastAsia="Times New Roman" w:hAnsi="Times New Roman" w:cs="Times New Roman"/>
                <w:kern w:val="0"/>
                <w:sz w:val="24"/>
                <w14:ligatures w14:val="none"/>
              </w:rPr>
              <w:t>metres</w:t>
            </w:r>
            <w:proofErr w:type="spellEnd"/>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for</w:t>
            </w:r>
          </w:p>
          <w:p w14:paraId="65CE3AF6" w14:textId="77777777" w:rsidR="004A6325" w:rsidRPr="00AB647F" w:rsidRDefault="004A6325" w:rsidP="006218ED">
            <w:pPr>
              <w:widowControl w:val="0"/>
              <w:autoSpaceDE w:val="0"/>
              <w:autoSpaceDN w:val="0"/>
              <w:spacing w:before="9" w:after="0" w:line="310" w:lineRule="atLeast"/>
              <w:ind w:left="142" w:right="208"/>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each</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spacing w:val="-1"/>
                <w:kern w:val="0"/>
                <w:sz w:val="24"/>
                <w14:ligatures w14:val="none"/>
              </w:rPr>
              <w:t>category</w:t>
            </w:r>
          </w:p>
        </w:tc>
        <w:tc>
          <w:tcPr>
            <w:tcW w:w="1783" w:type="dxa"/>
            <w:tcBorders>
              <w:top w:val="single" w:sz="4" w:space="0" w:color="000000"/>
              <w:left w:val="single" w:sz="4" w:space="0" w:color="000000"/>
              <w:bottom w:val="single" w:sz="4" w:space="0" w:color="000000"/>
              <w:right w:val="single" w:sz="4" w:space="0" w:color="000000"/>
            </w:tcBorders>
            <w:hideMark/>
          </w:tcPr>
          <w:p w14:paraId="33B8E7EE" w14:textId="77777777" w:rsidR="004A6325" w:rsidRPr="00AB647F" w:rsidRDefault="004A6325" w:rsidP="006218ED">
            <w:pPr>
              <w:widowControl w:val="0"/>
              <w:autoSpaceDE w:val="0"/>
              <w:autoSpaceDN w:val="0"/>
              <w:spacing w:before="3" w:after="0" w:line="276" w:lineRule="auto"/>
              <w:ind w:left="141" w:right="177"/>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50m:1</w:t>
            </w:r>
            <w:r w:rsidRPr="00AB647F">
              <w:rPr>
                <w:rFonts w:ascii="Times New Roman" w:eastAsia="Times New Roman" w:hAnsi="Times New Roman" w:cs="Times New Roman"/>
                <w:spacing w:val="-9"/>
                <w:kern w:val="0"/>
                <w:sz w:val="24"/>
                <w14:ligatures w14:val="none"/>
              </w:rPr>
              <w:t xml:space="preserve"> </w:t>
            </w:r>
            <w:r w:rsidRPr="00AB647F">
              <w:rPr>
                <w:rFonts w:ascii="Times New Roman" w:eastAsia="Times New Roman" w:hAnsi="Times New Roman" w:cs="Times New Roman"/>
                <w:kern w:val="0"/>
                <w:sz w:val="24"/>
                <w14:ligatures w14:val="none"/>
              </w:rPr>
              <w:t>for</w:t>
            </w:r>
            <w:r w:rsidRPr="00AB647F">
              <w:rPr>
                <w:rFonts w:ascii="Times New Roman" w:eastAsia="Times New Roman" w:hAnsi="Times New Roman" w:cs="Times New Roman"/>
                <w:spacing w:val="-10"/>
                <w:kern w:val="0"/>
                <w:sz w:val="24"/>
                <w14:ligatures w14:val="none"/>
              </w:rPr>
              <w:t xml:space="preserve"> </w:t>
            </w:r>
            <w:r w:rsidRPr="00AB647F">
              <w:rPr>
                <w:rFonts w:ascii="Times New Roman" w:eastAsia="Times New Roman" w:hAnsi="Times New Roman" w:cs="Times New Roman"/>
                <w:kern w:val="0"/>
                <w:sz w:val="24"/>
                <w14:ligatures w14:val="none"/>
              </w:rPr>
              <w:t>each</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category</w:t>
            </w:r>
          </w:p>
        </w:tc>
      </w:tr>
      <w:tr w:rsidR="004A6325" w:rsidRPr="00AB647F" w14:paraId="6CCAFC39" w14:textId="77777777" w:rsidTr="006218ED">
        <w:trPr>
          <w:trHeight w:val="571"/>
        </w:trPr>
        <w:tc>
          <w:tcPr>
            <w:tcW w:w="814" w:type="dxa"/>
            <w:tcBorders>
              <w:top w:val="single" w:sz="4" w:space="0" w:color="000000"/>
              <w:left w:val="single" w:sz="4" w:space="0" w:color="000000"/>
              <w:bottom w:val="single" w:sz="4" w:space="0" w:color="000000"/>
              <w:right w:val="single" w:sz="4" w:space="0" w:color="000000"/>
            </w:tcBorders>
            <w:hideMark/>
          </w:tcPr>
          <w:p w14:paraId="22C73FA9" w14:textId="77777777" w:rsidR="004A6325" w:rsidRPr="00AB647F" w:rsidRDefault="004A6325" w:rsidP="006218ED">
            <w:pPr>
              <w:widowControl w:val="0"/>
              <w:autoSpaceDE w:val="0"/>
              <w:autoSpaceDN w:val="0"/>
              <w:spacing w:before="3"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44.</w:t>
            </w:r>
          </w:p>
        </w:tc>
        <w:tc>
          <w:tcPr>
            <w:tcW w:w="2114" w:type="dxa"/>
            <w:tcBorders>
              <w:top w:val="single" w:sz="4" w:space="0" w:color="000000"/>
              <w:left w:val="single" w:sz="4" w:space="0" w:color="000000"/>
              <w:bottom w:val="single" w:sz="4" w:space="0" w:color="000000"/>
              <w:right w:val="single" w:sz="4" w:space="0" w:color="000000"/>
            </w:tcBorders>
            <w:hideMark/>
          </w:tcPr>
          <w:p w14:paraId="50E204C5"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Safety</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Glasses</w:t>
            </w:r>
          </w:p>
        </w:tc>
        <w:tc>
          <w:tcPr>
            <w:tcW w:w="3825" w:type="dxa"/>
            <w:tcBorders>
              <w:top w:val="single" w:sz="4" w:space="0" w:color="000000"/>
              <w:left w:val="single" w:sz="4" w:space="0" w:color="000000"/>
              <w:bottom w:val="single" w:sz="4" w:space="0" w:color="000000"/>
              <w:right w:val="single" w:sz="4" w:space="0" w:color="000000"/>
            </w:tcBorders>
            <w:hideMark/>
          </w:tcPr>
          <w:p w14:paraId="09DDD342"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ANSI</w:t>
            </w:r>
            <w:r w:rsidRPr="00AB647F">
              <w:rPr>
                <w:rFonts w:ascii="Times New Roman" w:eastAsia="Times New Roman" w:hAnsi="Times New Roman" w:cs="Times New Roman"/>
                <w:spacing w:val="-5"/>
                <w:kern w:val="0"/>
                <w:sz w:val="24"/>
                <w14:ligatures w14:val="none"/>
              </w:rPr>
              <w:t xml:space="preserve"> </w:t>
            </w:r>
            <w:r w:rsidRPr="00AB647F">
              <w:rPr>
                <w:rFonts w:ascii="Times New Roman" w:eastAsia="Times New Roman" w:hAnsi="Times New Roman" w:cs="Times New Roman"/>
                <w:kern w:val="0"/>
                <w:sz w:val="24"/>
                <w14:ligatures w14:val="none"/>
              </w:rPr>
              <w:t>Z87.1 compliant</w:t>
            </w:r>
          </w:p>
        </w:tc>
        <w:tc>
          <w:tcPr>
            <w:tcW w:w="1199" w:type="dxa"/>
            <w:tcBorders>
              <w:top w:val="single" w:sz="4" w:space="0" w:color="000000"/>
              <w:left w:val="single" w:sz="4" w:space="0" w:color="000000"/>
              <w:bottom w:val="single" w:sz="4" w:space="0" w:color="000000"/>
              <w:right w:val="single" w:sz="4" w:space="0" w:color="000000"/>
            </w:tcBorders>
            <w:hideMark/>
          </w:tcPr>
          <w:p w14:paraId="1DFE4EB7"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401E7DC0" w14:textId="77777777" w:rsidR="004A6325" w:rsidRPr="00AB647F" w:rsidRDefault="004A6325" w:rsidP="006218ED">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p>
        </w:tc>
      </w:tr>
      <w:tr w:rsidR="004A6325" w:rsidRPr="00AB647F" w14:paraId="3F558CE0" w14:textId="77777777" w:rsidTr="006218ED">
        <w:trPr>
          <w:trHeight w:val="568"/>
        </w:trPr>
        <w:tc>
          <w:tcPr>
            <w:tcW w:w="814" w:type="dxa"/>
            <w:tcBorders>
              <w:top w:val="single" w:sz="4" w:space="0" w:color="000000"/>
              <w:left w:val="single" w:sz="4" w:space="0" w:color="000000"/>
              <w:bottom w:val="single" w:sz="4" w:space="0" w:color="000000"/>
              <w:right w:val="single" w:sz="4" w:space="0" w:color="000000"/>
            </w:tcBorders>
            <w:hideMark/>
          </w:tcPr>
          <w:p w14:paraId="423B0FDE" w14:textId="77777777" w:rsidR="004A6325" w:rsidRPr="00AB647F" w:rsidRDefault="004A6325" w:rsidP="006218ED">
            <w:pPr>
              <w:widowControl w:val="0"/>
              <w:autoSpaceDE w:val="0"/>
              <w:autoSpaceDN w:val="0"/>
              <w:spacing w:before="3"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45.</w:t>
            </w:r>
          </w:p>
        </w:tc>
        <w:tc>
          <w:tcPr>
            <w:tcW w:w="2114" w:type="dxa"/>
            <w:tcBorders>
              <w:top w:val="single" w:sz="4" w:space="0" w:color="000000"/>
              <w:left w:val="single" w:sz="4" w:space="0" w:color="000000"/>
              <w:bottom w:val="single" w:sz="4" w:space="0" w:color="000000"/>
              <w:right w:val="single" w:sz="4" w:space="0" w:color="000000"/>
            </w:tcBorders>
            <w:hideMark/>
          </w:tcPr>
          <w:p w14:paraId="6EDC868C"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Gloves</w:t>
            </w:r>
          </w:p>
        </w:tc>
        <w:tc>
          <w:tcPr>
            <w:tcW w:w="3825" w:type="dxa"/>
            <w:tcBorders>
              <w:top w:val="single" w:sz="4" w:space="0" w:color="000000"/>
              <w:left w:val="single" w:sz="4" w:space="0" w:color="000000"/>
              <w:bottom w:val="single" w:sz="4" w:space="0" w:color="000000"/>
              <w:right w:val="single" w:sz="4" w:space="0" w:color="000000"/>
            </w:tcBorders>
            <w:hideMark/>
          </w:tcPr>
          <w:p w14:paraId="1D228CF7"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Insulated,</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suitable</w:t>
            </w:r>
            <w:r w:rsidRPr="00AB647F">
              <w:rPr>
                <w:rFonts w:ascii="Times New Roman" w:eastAsia="Times New Roman" w:hAnsi="Times New Roman" w:cs="Times New Roman"/>
                <w:spacing w:val="-3"/>
                <w:kern w:val="0"/>
                <w:sz w:val="24"/>
                <w14:ligatures w14:val="none"/>
              </w:rPr>
              <w:t xml:space="preserve"> </w:t>
            </w:r>
            <w:r w:rsidRPr="00AB647F">
              <w:rPr>
                <w:rFonts w:ascii="Times New Roman" w:eastAsia="Times New Roman" w:hAnsi="Times New Roman" w:cs="Times New Roman"/>
                <w:kern w:val="0"/>
                <w:sz w:val="24"/>
                <w14:ligatures w14:val="none"/>
              </w:rPr>
              <w:t>for</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electrical</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work</w:t>
            </w:r>
          </w:p>
        </w:tc>
        <w:tc>
          <w:tcPr>
            <w:tcW w:w="1199" w:type="dxa"/>
            <w:tcBorders>
              <w:top w:val="single" w:sz="4" w:space="0" w:color="000000"/>
              <w:left w:val="single" w:sz="4" w:space="0" w:color="000000"/>
              <w:bottom w:val="single" w:sz="4" w:space="0" w:color="000000"/>
              <w:right w:val="single" w:sz="4" w:space="0" w:color="000000"/>
            </w:tcBorders>
            <w:hideMark/>
          </w:tcPr>
          <w:p w14:paraId="5186ACFB"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pairs</w:t>
            </w:r>
          </w:p>
        </w:tc>
        <w:tc>
          <w:tcPr>
            <w:tcW w:w="1783" w:type="dxa"/>
            <w:tcBorders>
              <w:top w:val="single" w:sz="4" w:space="0" w:color="000000"/>
              <w:left w:val="single" w:sz="4" w:space="0" w:color="000000"/>
              <w:bottom w:val="single" w:sz="4" w:space="0" w:color="000000"/>
              <w:right w:val="single" w:sz="4" w:space="0" w:color="000000"/>
            </w:tcBorders>
            <w:hideMark/>
          </w:tcPr>
          <w:p w14:paraId="36A6FD70" w14:textId="77777777" w:rsidR="004A6325" w:rsidRPr="00AB647F" w:rsidRDefault="004A6325" w:rsidP="006218ED">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p>
        </w:tc>
      </w:tr>
      <w:tr w:rsidR="004A6325" w:rsidRPr="00AB647F" w14:paraId="09E3DAFD" w14:textId="77777777" w:rsidTr="006218ED">
        <w:trPr>
          <w:trHeight w:val="640"/>
        </w:trPr>
        <w:tc>
          <w:tcPr>
            <w:tcW w:w="814" w:type="dxa"/>
            <w:tcBorders>
              <w:top w:val="single" w:sz="4" w:space="0" w:color="000000"/>
              <w:left w:val="single" w:sz="4" w:space="0" w:color="000000"/>
              <w:bottom w:val="single" w:sz="4" w:space="0" w:color="000000"/>
              <w:right w:val="single" w:sz="4" w:space="0" w:color="000000"/>
            </w:tcBorders>
            <w:hideMark/>
          </w:tcPr>
          <w:p w14:paraId="500A4963" w14:textId="77777777" w:rsidR="004A6325" w:rsidRPr="00AB647F" w:rsidRDefault="004A6325" w:rsidP="006218ED">
            <w:pPr>
              <w:widowControl w:val="0"/>
              <w:autoSpaceDE w:val="0"/>
              <w:autoSpaceDN w:val="0"/>
              <w:spacing w:before="3"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46.</w:t>
            </w:r>
          </w:p>
        </w:tc>
        <w:tc>
          <w:tcPr>
            <w:tcW w:w="2114" w:type="dxa"/>
            <w:tcBorders>
              <w:top w:val="single" w:sz="4" w:space="0" w:color="000000"/>
              <w:left w:val="single" w:sz="4" w:space="0" w:color="000000"/>
              <w:bottom w:val="single" w:sz="4" w:space="0" w:color="000000"/>
              <w:right w:val="single" w:sz="4" w:space="0" w:color="000000"/>
            </w:tcBorders>
            <w:hideMark/>
          </w:tcPr>
          <w:p w14:paraId="35AE36E7"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Ear</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Protection</w:t>
            </w:r>
          </w:p>
        </w:tc>
        <w:tc>
          <w:tcPr>
            <w:tcW w:w="3825" w:type="dxa"/>
            <w:tcBorders>
              <w:top w:val="single" w:sz="4" w:space="0" w:color="000000"/>
              <w:left w:val="single" w:sz="4" w:space="0" w:color="000000"/>
              <w:bottom w:val="single" w:sz="4" w:space="0" w:color="000000"/>
              <w:right w:val="single" w:sz="4" w:space="0" w:color="000000"/>
            </w:tcBorders>
            <w:hideMark/>
          </w:tcPr>
          <w:p w14:paraId="777D10E2"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Noise</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reduction rating (NRR)</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of</w:t>
            </w:r>
            <w:r w:rsidRPr="00AB647F">
              <w:rPr>
                <w:rFonts w:ascii="Times New Roman" w:eastAsia="Times New Roman" w:hAnsi="Times New Roman" w:cs="Times New Roman"/>
                <w:spacing w:val="-2"/>
                <w:kern w:val="0"/>
                <w:sz w:val="24"/>
                <w14:ligatures w14:val="none"/>
              </w:rPr>
              <w:t xml:space="preserve"> </w:t>
            </w:r>
            <w:r w:rsidRPr="00AB647F">
              <w:rPr>
                <w:rFonts w:ascii="Times New Roman" w:eastAsia="Times New Roman" w:hAnsi="Times New Roman" w:cs="Times New Roman"/>
                <w:kern w:val="0"/>
                <w:sz w:val="24"/>
                <w14:ligatures w14:val="none"/>
              </w:rPr>
              <w:t>25</w:t>
            </w:r>
          </w:p>
          <w:p w14:paraId="13FDAD8F" w14:textId="77777777" w:rsidR="004A6325" w:rsidRPr="00AB647F" w:rsidRDefault="004A6325" w:rsidP="006218ED">
            <w:pPr>
              <w:widowControl w:val="0"/>
              <w:autoSpaceDE w:val="0"/>
              <w:autoSpaceDN w:val="0"/>
              <w:spacing w:before="41"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dB</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or</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higher</w:t>
            </w:r>
          </w:p>
        </w:tc>
        <w:tc>
          <w:tcPr>
            <w:tcW w:w="1199" w:type="dxa"/>
            <w:tcBorders>
              <w:top w:val="single" w:sz="4" w:space="0" w:color="000000"/>
              <w:left w:val="single" w:sz="4" w:space="0" w:color="000000"/>
              <w:bottom w:val="single" w:sz="4" w:space="0" w:color="000000"/>
              <w:right w:val="single" w:sz="4" w:space="0" w:color="000000"/>
            </w:tcBorders>
            <w:hideMark/>
          </w:tcPr>
          <w:p w14:paraId="05F7F961"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25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1526BB15" w14:textId="77777777" w:rsidR="004A6325" w:rsidRPr="00AB647F" w:rsidRDefault="004A6325" w:rsidP="006218ED">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p>
        </w:tc>
      </w:tr>
      <w:tr w:rsidR="004A6325" w:rsidRPr="00AB647F" w14:paraId="581E89C0" w14:textId="77777777" w:rsidTr="006218ED">
        <w:trPr>
          <w:trHeight w:val="568"/>
        </w:trPr>
        <w:tc>
          <w:tcPr>
            <w:tcW w:w="814" w:type="dxa"/>
            <w:tcBorders>
              <w:top w:val="single" w:sz="4" w:space="0" w:color="000000"/>
              <w:left w:val="single" w:sz="4" w:space="0" w:color="000000"/>
              <w:bottom w:val="single" w:sz="4" w:space="0" w:color="000000"/>
              <w:right w:val="single" w:sz="4" w:space="0" w:color="000000"/>
            </w:tcBorders>
            <w:hideMark/>
          </w:tcPr>
          <w:p w14:paraId="0554E4E5" w14:textId="77777777" w:rsidR="004A6325" w:rsidRPr="00AB647F" w:rsidRDefault="004A6325" w:rsidP="006218ED">
            <w:pPr>
              <w:widowControl w:val="0"/>
              <w:autoSpaceDE w:val="0"/>
              <w:autoSpaceDN w:val="0"/>
              <w:spacing w:before="3" w:after="0" w:line="256" w:lineRule="auto"/>
              <w:ind w:right="259"/>
              <w:jc w:val="right"/>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47.</w:t>
            </w:r>
          </w:p>
        </w:tc>
        <w:tc>
          <w:tcPr>
            <w:tcW w:w="2114" w:type="dxa"/>
            <w:tcBorders>
              <w:top w:val="single" w:sz="4" w:space="0" w:color="000000"/>
              <w:left w:val="single" w:sz="4" w:space="0" w:color="000000"/>
              <w:bottom w:val="single" w:sz="4" w:space="0" w:color="000000"/>
              <w:right w:val="single" w:sz="4" w:space="0" w:color="000000"/>
            </w:tcBorders>
            <w:hideMark/>
          </w:tcPr>
          <w:p w14:paraId="24DDD586"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First</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aid</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kit</w:t>
            </w:r>
          </w:p>
        </w:tc>
        <w:tc>
          <w:tcPr>
            <w:tcW w:w="3825" w:type="dxa"/>
            <w:tcBorders>
              <w:top w:val="single" w:sz="4" w:space="0" w:color="000000"/>
              <w:left w:val="single" w:sz="4" w:space="0" w:color="000000"/>
              <w:bottom w:val="single" w:sz="4" w:space="0" w:color="000000"/>
              <w:right w:val="single" w:sz="4" w:space="0" w:color="000000"/>
            </w:tcBorders>
            <w:hideMark/>
          </w:tcPr>
          <w:p w14:paraId="6D552F39"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Full</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kits</w:t>
            </w:r>
          </w:p>
        </w:tc>
        <w:tc>
          <w:tcPr>
            <w:tcW w:w="1199" w:type="dxa"/>
            <w:tcBorders>
              <w:top w:val="single" w:sz="4" w:space="0" w:color="000000"/>
              <w:left w:val="single" w:sz="4" w:space="0" w:color="000000"/>
              <w:bottom w:val="single" w:sz="4" w:space="0" w:color="000000"/>
              <w:right w:val="single" w:sz="4" w:space="0" w:color="000000"/>
            </w:tcBorders>
            <w:hideMark/>
          </w:tcPr>
          <w:p w14:paraId="78018AB9"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pcs</w:t>
            </w:r>
          </w:p>
        </w:tc>
        <w:tc>
          <w:tcPr>
            <w:tcW w:w="1783" w:type="dxa"/>
            <w:tcBorders>
              <w:top w:val="single" w:sz="4" w:space="0" w:color="000000"/>
              <w:left w:val="single" w:sz="4" w:space="0" w:color="000000"/>
              <w:bottom w:val="single" w:sz="4" w:space="0" w:color="000000"/>
              <w:right w:val="single" w:sz="4" w:space="0" w:color="000000"/>
            </w:tcBorders>
            <w:hideMark/>
          </w:tcPr>
          <w:p w14:paraId="6E33E67F" w14:textId="77777777" w:rsidR="004A6325" w:rsidRPr="00AB647F" w:rsidRDefault="004A6325" w:rsidP="006218ED">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1:5</w:t>
            </w:r>
          </w:p>
        </w:tc>
      </w:tr>
      <w:tr w:rsidR="004A6325" w:rsidRPr="00AB647F" w14:paraId="12F18FB4" w14:textId="77777777" w:rsidTr="006218ED">
        <w:trPr>
          <w:trHeight w:val="570"/>
        </w:trPr>
        <w:tc>
          <w:tcPr>
            <w:tcW w:w="814" w:type="dxa"/>
            <w:tcBorders>
              <w:top w:val="single" w:sz="4" w:space="0" w:color="000000"/>
              <w:left w:val="single" w:sz="4" w:space="0" w:color="000000"/>
              <w:bottom w:val="single" w:sz="4" w:space="0" w:color="000000"/>
              <w:right w:val="single" w:sz="4" w:space="0" w:color="000000"/>
            </w:tcBorders>
            <w:hideMark/>
          </w:tcPr>
          <w:p w14:paraId="26976F15"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b/>
                <w:kern w:val="0"/>
                <w:sz w:val="24"/>
                <w14:ligatures w14:val="none"/>
              </w:rPr>
            </w:pPr>
            <w:r w:rsidRPr="00AB647F">
              <w:rPr>
                <w:rFonts w:ascii="Times New Roman" w:eastAsia="Times New Roman" w:hAnsi="Times New Roman" w:cs="Times New Roman"/>
                <w:b/>
                <w:w w:val="99"/>
                <w:kern w:val="0"/>
                <w:sz w:val="24"/>
                <w14:ligatures w14:val="none"/>
              </w:rPr>
              <w:t>D</w:t>
            </w:r>
          </w:p>
        </w:tc>
        <w:tc>
          <w:tcPr>
            <w:tcW w:w="2114" w:type="dxa"/>
            <w:tcBorders>
              <w:top w:val="single" w:sz="4" w:space="0" w:color="000000"/>
              <w:left w:val="single" w:sz="4" w:space="0" w:color="000000"/>
              <w:bottom w:val="single" w:sz="4" w:space="0" w:color="000000"/>
              <w:right w:val="single" w:sz="4" w:space="0" w:color="000000"/>
            </w:tcBorders>
            <w:hideMark/>
          </w:tcPr>
          <w:p w14:paraId="1A8D346D"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b/>
                <w:kern w:val="0"/>
                <w:sz w:val="24"/>
                <w14:ligatures w14:val="none"/>
              </w:rPr>
            </w:pPr>
            <w:r w:rsidRPr="00AB647F">
              <w:rPr>
                <w:rFonts w:ascii="Times New Roman" w:eastAsia="Times New Roman" w:hAnsi="Times New Roman" w:cs="Times New Roman"/>
                <w:b/>
                <w:kern w:val="0"/>
                <w:sz w:val="24"/>
                <w14:ligatures w14:val="none"/>
              </w:rPr>
              <w:t>Software</w:t>
            </w:r>
          </w:p>
        </w:tc>
        <w:tc>
          <w:tcPr>
            <w:tcW w:w="3825" w:type="dxa"/>
            <w:tcBorders>
              <w:top w:val="single" w:sz="4" w:space="0" w:color="000000"/>
              <w:left w:val="single" w:sz="4" w:space="0" w:color="000000"/>
              <w:bottom w:val="single" w:sz="4" w:space="0" w:color="000000"/>
              <w:right w:val="single" w:sz="4" w:space="0" w:color="000000"/>
            </w:tcBorders>
          </w:tcPr>
          <w:p w14:paraId="3620EB20" w14:textId="77777777" w:rsidR="004A6325" w:rsidRPr="00AB647F" w:rsidRDefault="004A6325" w:rsidP="006218ED">
            <w:pPr>
              <w:widowControl w:val="0"/>
              <w:autoSpaceDE w:val="0"/>
              <w:autoSpaceDN w:val="0"/>
              <w:spacing w:after="0" w:line="256" w:lineRule="auto"/>
              <w:rPr>
                <w:rFonts w:ascii="Times New Roman" w:eastAsia="Times New Roman" w:hAnsi="Times New Roman" w:cs="Times New Roman"/>
                <w:kern w:val="0"/>
                <w:sz w:val="24"/>
                <w14:ligatures w14:val="none"/>
              </w:rPr>
            </w:pPr>
          </w:p>
        </w:tc>
        <w:tc>
          <w:tcPr>
            <w:tcW w:w="1199" w:type="dxa"/>
            <w:tcBorders>
              <w:top w:val="single" w:sz="4" w:space="0" w:color="000000"/>
              <w:left w:val="single" w:sz="4" w:space="0" w:color="000000"/>
              <w:bottom w:val="single" w:sz="4" w:space="0" w:color="000000"/>
              <w:right w:val="single" w:sz="4" w:space="0" w:color="000000"/>
            </w:tcBorders>
          </w:tcPr>
          <w:p w14:paraId="27E906F0" w14:textId="77777777" w:rsidR="004A6325" w:rsidRPr="00AB647F" w:rsidRDefault="004A6325" w:rsidP="006218ED">
            <w:pPr>
              <w:widowControl w:val="0"/>
              <w:autoSpaceDE w:val="0"/>
              <w:autoSpaceDN w:val="0"/>
              <w:spacing w:after="0" w:line="256" w:lineRule="auto"/>
              <w:rPr>
                <w:rFonts w:ascii="Times New Roman" w:eastAsia="Times New Roman" w:hAnsi="Times New Roman" w:cs="Times New Roman"/>
                <w:kern w:val="0"/>
                <w:sz w:val="24"/>
                <w14:ligatures w14:val="none"/>
              </w:rPr>
            </w:pPr>
          </w:p>
        </w:tc>
        <w:tc>
          <w:tcPr>
            <w:tcW w:w="1783" w:type="dxa"/>
            <w:tcBorders>
              <w:top w:val="single" w:sz="4" w:space="0" w:color="000000"/>
              <w:left w:val="single" w:sz="4" w:space="0" w:color="000000"/>
              <w:bottom w:val="single" w:sz="4" w:space="0" w:color="000000"/>
              <w:right w:val="single" w:sz="4" w:space="0" w:color="000000"/>
            </w:tcBorders>
          </w:tcPr>
          <w:p w14:paraId="31BBF6A3" w14:textId="77777777" w:rsidR="004A6325" w:rsidRPr="00AB647F" w:rsidRDefault="004A6325" w:rsidP="006218ED">
            <w:pPr>
              <w:widowControl w:val="0"/>
              <w:autoSpaceDE w:val="0"/>
              <w:autoSpaceDN w:val="0"/>
              <w:spacing w:after="0" w:line="256" w:lineRule="auto"/>
              <w:rPr>
                <w:rFonts w:ascii="Times New Roman" w:eastAsia="Times New Roman" w:hAnsi="Times New Roman" w:cs="Times New Roman"/>
                <w:kern w:val="0"/>
                <w:sz w:val="24"/>
                <w14:ligatures w14:val="none"/>
              </w:rPr>
            </w:pPr>
          </w:p>
        </w:tc>
      </w:tr>
      <w:tr w:rsidR="004A6325" w:rsidRPr="00AB647F" w14:paraId="7C839904" w14:textId="77777777" w:rsidTr="006218ED">
        <w:trPr>
          <w:trHeight w:val="957"/>
        </w:trPr>
        <w:tc>
          <w:tcPr>
            <w:tcW w:w="814" w:type="dxa"/>
            <w:tcBorders>
              <w:top w:val="single" w:sz="4" w:space="0" w:color="000000"/>
              <w:left w:val="single" w:sz="4" w:space="0" w:color="000000"/>
              <w:bottom w:val="single" w:sz="4" w:space="0" w:color="000000"/>
              <w:right w:val="single" w:sz="4" w:space="0" w:color="000000"/>
            </w:tcBorders>
            <w:hideMark/>
          </w:tcPr>
          <w:p w14:paraId="5822A09D" w14:textId="77777777" w:rsidR="004A6325" w:rsidRPr="00AB647F" w:rsidRDefault="004A6325" w:rsidP="006218ED">
            <w:pPr>
              <w:widowControl w:val="0"/>
              <w:autoSpaceDE w:val="0"/>
              <w:autoSpaceDN w:val="0"/>
              <w:spacing w:before="3" w:after="0" w:line="256" w:lineRule="auto"/>
              <w:ind w:left="223" w:right="240"/>
              <w:jc w:val="center"/>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48.</w:t>
            </w:r>
          </w:p>
        </w:tc>
        <w:tc>
          <w:tcPr>
            <w:tcW w:w="2114" w:type="dxa"/>
            <w:tcBorders>
              <w:top w:val="single" w:sz="4" w:space="0" w:color="000000"/>
              <w:left w:val="single" w:sz="4" w:space="0" w:color="000000"/>
              <w:bottom w:val="single" w:sz="4" w:space="0" w:color="000000"/>
              <w:right w:val="single" w:sz="4" w:space="0" w:color="000000"/>
            </w:tcBorders>
            <w:hideMark/>
          </w:tcPr>
          <w:p w14:paraId="43789807" w14:textId="77777777" w:rsidR="004A6325" w:rsidRPr="00AB647F" w:rsidRDefault="004A6325" w:rsidP="006218ED">
            <w:pPr>
              <w:widowControl w:val="0"/>
              <w:autoSpaceDE w:val="0"/>
              <w:autoSpaceDN w:val="0"/>
              <w:spacing w:before="3" w:after="0" w:line="256" w:lineRule="auto"/>
              <w:ind w:left="143"/>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Programming</w:t>
            </w:r>
          </w:p>
          <w:p w14:paraId="046D1B17" w14:textId="77777777" w:rsidR="004A6325" w:rsidRPr="00AB647F" w:rsidRDefault="004A6325" w:rsidP="006218ED">
            <w:pPr>
              <w:widowControl w:val="0"/>
              <w:autoSpaceDE w:val="0"/>
              <w:autoSpaceDN w:val="0"/>
              <w:spacing w:before="8" w:after="0" w:line="310" w:lineRule="atLeast"/>
              <w:ind w:left="143" w:right="520"/>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and simulation</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software</w:t>
            </w:r>
          </w:p>
        </w:tc>
        <w:tc>
          <w:tcPr>
            <w:tcW w:w="3825" w:type="dxa"/>
            <w:tcBorders>
              <w:top w:val="single" w:sz="4" w:space="0" w:color="000000"/>
              <w:left w:val="single" w:sz="4" w:space="0" w:color="000000"/>
              <w:bottom w:val="single" w:sz="4" w:space="0" w:color="000000"/>
              <w:right w:val="single" w:sz="4" w:space="0" w:color="000000"/>
            </w:tcBorders>
            <w:hideMark/>
          </w:tcPr>
          <w:p w14:paraId="68B4ECF6"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TIA</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Portal, GX</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Works3,</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CX-</w:t>
            </w:r>
          </w:p>
          <w:p w14:paraId="7FF38EA0" w14:textId="77777777" w:rsidR="004A6325" w:rsidRPr="00AB647F" w:rsidRDefault="004A6325" w:rsidP="006218ED">
            <w:pPr>
              <w:widowControl w:val="0"/>
              <w:autoSpaceDE w:val="0"/>
              <w:autoSpaceDN w:val="0"/>
              <w:spacing w:before="8" w:after="0" w:line="310" w:lineRule="atLeast"/>
              <w:ind w:left="142" w:right="237"/>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programmer</w:t>
            </w:r>
            <w:r w:rsidRPr="00AB647F">
              <w:rPr>
                <w:rFonts w:ascii="Times New Roman" w:eastAsia="Times New Roman" w:hAnsi="Times New Roman" w:cs="Times New Roman"/>
                <w:spacing w:val="-5"/>
                <w:kern w:val="0"/>
                <w:sz w:val="24"/>
                <w14:ligatures w14:val="none"/>
              </w:rPr>
              <w:t xml:space="preserve"> </w:t>
            </w:r>
            <w:r w:rsidRPr="00AB647F">
              <w:rPr>
                <w:rFonts w:ascii="Times New Roman" w:eastAsia="Times New Roman" w:hAnsi="Times New Roman" w:cs="Times New Roman"/>
                <w:kern w:val="0"/>
                <w:sz w:val="24"/>
                <w14:ligatures w14:val="none"/>
              </w:rPr>
              <w:t>or</w:t>
            </w:r>
            <w:r w:rsidRPr="00AB647F">
              <w:rPr>
                <w:rFonts w:ascii="Times New Roman" w:eastAsia="Times New Roman" w:hAnsi="Times New Roman" w:cs="Times New Roman"/>
                <w:spacing w:val="-4"/>
                <w:kern w:val="0"/>
                <w:sz w:val="24"/>
                <w14:ligatures w14:val="none"/>
              </w:rPr>
              <w:t xml:space="preserve"> </w:t>
            </w:r>
            <w:proofErr w:type="spellStart"/>
            <w:r w:rsidRPr="00AB647F">
              <w:rPr>
                <w:rFonts w:ascii="Times New Roman" w:eastAsia="Times New Roman" w:hAnsi="Times New Roman" w:cs="Times New Roman"/>
                <w:kern w:val="0"/>
                <w:sz w:val="24"/>
                <w14:ligatures w14:val="none"/>
              </w:rPr>
              <w:t>Sysmac</w:t>
            </w:r>
            <w:proofErr w:type="spellEnd"/>
            <w:r w:rsidRPr="00AB647F">
              <w:rPr>
                <w:rFonts w:ascii="Times New Roman" w:eastAsia="Times New Roman" w:hAnsi="Times New Roman" w:cs="Times New Roman"/>
                <w:spacing w:val="-5"/>
                <w:kern w:val="0"/>
                <w:sz w:val="24"/>
                <w14:ligatures w14:val="none"/>
              </w:rPr>
              <w:t xml:space="preserve"> </w:t>
            </w:r>
            <w:r w:rsidRPr="00AB647F">
              <w:rPr>
                <w:rFonts w:ascii="Times New Roman" w:eastAsia="Times New Roman" w:hAnsi="Times New Roman" w:cs="Times New Roman"/>
                <w:kern w:val="0"/>
                <w:sz w:val="24"/>
                <w14:ligatures w14:val="none"/>
              </w:rPr>
              <w:t>Studio,</w:t>
            </w:r>
            <w:r w:rsidRPr="00AB647F">
              <w:rPr>
                <w:rFonts w:ascii="Times New Roman" w:eastAsia="Times New Roman" w:hAnsi="Times New Roman" w:cs="Times New Roman"/>
                <w:spacing w:val="-4"/>
                <w:kern w:val="0"/>
                <w:sz w:val="24"/>
                <w14:ligatures w14:val="none"/>
              </w:rPr>
              <w:t xml:space="preserve"> </w:t>
            </w:r>
            <w:r w:rsidRPr="00AB647F">
              <w:rPr>
                <w:rFonts w:ascii="Times New Roman" w:eastAsia="Times New Roman" w:hAnsi="Times New Roman" w:cs="Times New Roman"/>
                <w:kern w:val="0"/>
                <w:sz w:val="24"/>
                <w14:ligatures w14:val="none"/>
              </w:rPr>
              <w:t>Eco</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Structure</w:t>
            </w:r>
            <w:r w:rsidRPr="00AB647F">
              <w:rPr>
                <w:rFonts w:ascii="Times New Roman" w:eastAsia="Times New Roman" w:hAnsi="Times New Roman" w:cs="Times New Roman"/>
                <w:spacing w:val="-3"/>
                <w:kern w:val="0"/>
                <w:sz w:val="24"/>
                <w14:ligatures w14:val="none"/>
              </w:rPr>
              <w:t xml:space="preserve"> </w:t>
            </w:r>
            <w:r w:rsidRPr="00AB647F">
              <w:rPr>
                <w:rFonts w:ascii="Times New Roman" w:eastAsia="Times New Roman" w:hAnsi="Times New Roman" w:cs="Times New Roman"/>
                <w:kern w:val="0"/>
                <w:sz w:val="24"/>
                <w14:ligatures w14:val="none"/>
              </w:rPr>
              <w:t>Machine</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Expert, Logo soft, Arduino IDE</w:t>
            </w:r>
          </w:p>
        </w:tc>
        <w:tc>
          <w:tcPr>
            <w:tcW w:w="1199" w:type="dxa"/>
            <w:tcBorders>
              <w:top w:val="single" w:sz="4" w:space="0" w:color="000000"/>
              <w:left w:val="single" w:sz="4" w:space="0" w:color="000000"/>
              <w:bottom w:val="single" w:sz="4" w:space="0" w:color="000000"/>
              <w:right w:val="single" w:sz="4" w:space="0" w:color="000000"/>
            </w:tcBorders>
            <w:hideMark/>
          </w:tcPr>
          <w:p w14:paraId="3DB39A98" w14:textId="77777777" w:rsidR="004A6325" w:rsidRPr="00AB647F" w:rsidRDefault="004A6325" w:rsidP="006218ED">
            <w:pPr>
              <w:widowControl w:val="0"/>
              <w:autoSpaceDE w:val="0"/>
              <w:autoSpaceDN w:val="0"/>
              <w:spacing w:before="3"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Installed</w:t>
            </w:r>
          </w:p>
          <w:p w14:paraId="2E3E8679" w14:textId="77777777" w:rsidR="004A6325" w:rsidRPr="00AB647F" w:rsidRDefault="004A6325" w:rsidP="006218ED">
            <w:pPr>
              <w:widowControl w:val="0"/>
              <w:autoSpaceDE w:val="0"/>
              <w:autoSpaceDN w:val="0"/>
              <w:spacing w:before="8" w:after="0" w:line="310" w:lineRule="atLeast"/>
              <w:ind w:left="142" w:right="-27"/>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in 25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Computers</w:t>
            </w:r>
          </w:p>
        </w:tc>
        <w:tc>
          <w:tcPr>
            <w:tcW w:w="1783" w:type="dxa"/>
            <w:tcBorders>
              <w:top w:val="single" w:sz="4" w:space="0" w:color="000000"/>
              <w:left w:val="single" w:sz="4" w:space="0" w:color="000000"/>
              <w:bottom w:val="single" w:sz="4" w:space="0" w:color="000000"/>
              <w:right w:val="single" w:sz="4" w:space="0" w:color="000000"/>
            </w:tcBorders>
            <w:hideMark/>
          </w:tcPr>
          <w:p w14:paraId="2FB98DD9" w14:textId="77777777" w:rsidR="004A6325" w:rsidRPr="00AB647F" w:rsidRDefault="004A6325" w:rsidP="006218ED">
            <w:pPr>
              <w:widowControl w:val="0"/>
              <w:autoSpaceDE w:val="0"/>
              <w:autoSpaceDN w:val="0"/>
              <w:spacing w:before="3"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p>
        </w:tc>
      </w:tr>
      <w:tr w:rsidR="004A6325" w:rsidRPr="00AB647F" w14:paraId="55A3DB21" w14:textId="77777777" w:rsidTr="006218ED">
        <w:trPr>
          <w:trHeight w:val="954"/>
        </w:trPr>
        <w:tc>
          <w:tcPr>
            <w:tcW w:w="814" w:type="dxa"/>
            <w:tcBorders>
              <w:top w:val="single" w:sz="4" w:space="0" w:color="000000"/>
              <w:left w:val="single" w:sz="4" w:space="0" w:color="000000"/>
              <w:bottom w:val="single" w:sz="4" w:space="0" w:color="000000"/>
              <w:right w:val="single" w:sz="4" w:space="0" w:color="000000"/>
            </w:tcBorders>
            <w:hideMark/>
          </w:tcPr>
          <w:p w14:paraId="5F9230D4" w14:textId="77777777" w:rsidR="004A6325" w:rsidRPr="00AB647F" w:rsidRDefault="004A6325" w:rsidP="006218ED">
            <w:pPr>
              <w:widowControl w:val="0"/>
              <w:autoSpaceDE w:val="0"/>
              <w:autoSpaceDN w:val="0"/>
              <w:spacing w:before="1" w:after="0" w:line="256" w:lineRule="auto"/>
              <w:ind w:left="223" w:right="240"/>
              <w:jc w:val="center"/>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49.</w:t>
            </w:r>
          </w:p>
        </w:tc>
        <w:tc>
          <w:tcPr>
            <w:tcW w:w="2114" w:type="dxa"/>
            <w:tcBorders>
              <w:top w:val="single" w:sz="4" w:space="0" w:color="000000"/>
              <w:left w:val="single" w:sz="4" w:space="0" w:color="000000"/>
              <w:bottom w:val="single" w:sz="4" w:space="0" w:color="000000"/>
              <w:right w:val="single" w:sz="4" w:space="0" w:color="000000"/>
            </w:tcBorders>
            <w:hideMark/>
          </w:tcPr>
          <w:p w14:paraId="066810F5" w14:textId="77777777" w:rsidR="004A6325" w:rsidRPr="00AB647F" w:rsidRDefault="004A6325" w:rsidP="006218ED">
            <w:pPr>
              <w:widowControl w:val="0"/>
              <w:autoSpaceDE w:val="0"/>
              <w:autoSpaceDN w:val="0"/>
              <w:spacing w:before="1" w:after="0" w:line="276" w:lineRule="auto"/>
              <w:ind w:left="143" w:right="229"/>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Human Machine</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interface</w:t>
            </w:r>
            <w:r w:rsidRPr="00AB647F">
              <w:rPr>
                <w:rFonts w:ascii="Times New Roman" w:eastAsia="Times New Roman" w:hAnsi="Times New Roman" w:cs="Times New Roman"/>
                <w:spacing w:val="-15"/>
                <w:kern w:val="0"/>
                <w:sz w:val="24"/>
                <w14:ligatures w14:val="none"/>
              </w:rPr>
              <w:t xml:space="preserve"> </w:t>
            </w:r>
            <w:r w:rsidRPr="00AB647F">
              <w:rPr>
                <w:rFonts w:ascii="Times New Roman" w:eastAsia="Times New Roman" w:hAnsi="Times New Roman" w:cs="Times New Roman"/>
                <w:kern w:val="0"/>
                <w:sz w:val="24"/>
                <w14:ligatures w14:val="none"/>
              </w:rPr>
              <w:t>software</w:t>
            </w:r>
          </w:p>
        </w:tc>
        <w:tc>
          <w:tcPr>
            <w:tcW w:w="3825" w:type="dxa"/>
            <w:tcBorders>
              <w:top w:val="single" w:sz="4" w:space="0" w:color="000000"/>
              <w:left w:val="single" w:sz="4" w:space="0" w:color="000000"/>
              <w:bottom w:val="single" w:sz="4" w:space="0" w:color="000000"/>
              <w:right w:val="single" w:sz="4" w:space="0" w:color="000000"/>
            </w:tcBorders>
            <w:hideMark/>
          </w:tcPr>
          <w:p w14:paraId="615F359C" w14:textId="77777777" w:rsidR="004A6325" w:rsidRPr="00AB647F" w:rsidRDefault="004A6325" w:rsidP="006218ED">
            <w:pPr>
              <w:widowControl w:val="0"/>
              <w:autoSpaceDE w:val="0"/>
              <w:autoSpaceDN w:val="0"/>
              <w:spacing w:before="1" w:after="0" w:line="276" w:lineRule="auto"/>
              <w:ind w:left="142" w:right="46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Siemens WinCC, GT Designer3,</w:t>
            </w:r>
            <w:r w:rsidRPr="00AB647F">
              <w:rPr>
                <w:rFonts w:ascii="Times New Roman" w:eastAsia="Times New Roman" w:hAnsi="Times New Roman" w:cs="Times New Roman"/>
                <w:spacing w:val="-57"/>
                <w:kern w:val="0"/>
                <w:sz w:val="24"/>
                <w14:ligatures w14:val="none"/>
              </w:rPr>
              <w:t xml:space="preserve"> </w:t>
            </w:r>
            <w:r w:rsidRPr="00AB647F">
              <w:rPr>
                <w:rFonts w:ascii="Times New Roman" w:eastAsia="Times New Roman" w:hAnsi="Times New Roman" w:cs="Times New Roman"/>
                <w:kern w:val="0"/>
                <w:sz w:val="24"/>
                <w14:ligatures w14:val="none"/>
              </w:rPr>
              <w:t>Omron</w:t>
            </w:r>
            <w:r w:rsidRPr="00AB647F">
              <w:rPr>
                <w:rFonts w:ascii="Times New Roman" w:eastAsia="Times New Roman" w:hAnsi="Times New Roman" w:cs="Times New Roman"/>
                <w:spacing w:val="-6"/>
                <w:kern w:val="0"/>
                <w:sz w:val="24"/>
                <w14:ligatures w14:val="none"/>
              </w:rPr>
              <w:t xml:space="preserve"> </w:t>
            </w:r>
            <w:r w:rsidRPr="00AB647F">
              <w:rPr>
                <w:rFonts w:ascii="Times New Roman" w:eastAsia="Times New Roman" w:hAnsi="Times New Roman" w:cs="Times New Roman"/>
                <w:kern w:val="0"/>
                <w:sz w:val="24"/>
                <w14:ligatures w14:val="none"/>
              </w:rPr>
              <w:t>NB</w:t>
            </w:r>
            <w:r w:rsidRPr="00AB647F">
              <w:rPr>
                <w:rFonts w:ascii="Times New Roman" w:eastAsia="Times New Roman" w:hAnsi="Times New Roman" w:cs="Times New Roman"/>
                <w:spacing w:val="-6"/>
                <w:kern w:val="0"/>
                <w:sz w:val="24"/>
                <w14:ligatures w14:val="none"/>
              </w:rPr>
              <w:t xml:space="preserve"> </w:t>
            </w:r>
            <w:r w:rsidRPr="00AB647F">
              <w:rPr>
                <w:rFonts w:ascii="Times New Roman" w:eastAsia="Times New Roman" w:hAnsi="Times New Roman" w:cs="Times New Roman"/>
                <w:kern w:val="0"/>
                <w:sz w:val="24"/>
                <w14:ligatures w14:val="none"/>
              </w:rPr>
              <w:t>series/</w:t>
            </w:r>
            <w:proofErr w:type="spellStart"/>
            <w:r w:rsidRPr="00AB647F">
              <w:rPr>
                <w:rFonts w:ascii="Times New Roman" w:eastAsia="Times New Roman" w:hAnsi="Times New Roman" w:cs="Times New Roman"/>
                <w:kern w:val="0"/>
                <w:sz w:val="24"/>
                <w14:ligatures w14:val="none"/>
              </w:rPr>
              <w:t>Vijeo</w:t>
            </w:r>
            <w:proofErr w:type="spellEnd"/>
            <w:r w:rsidRPr="00AB647F">
              <w:rPr>
                <w:rFonts w:ascii="Times New Roman" w:eastAsia="Times New Roman" w:hAnsi="Times New Roman" w:cs="Times New Roman"/>
                <w:spacing w:val="-5"/>
                <w:kern w:val="0"/>
                <w:sz w:val="24"/>
                <w14:ligatures w14:val="none"/>
              </w:rPr>
              <w:t xml:space="preserve"> </w:t>
            </w:r>
            <w:r w:rsidRPr="00AB647F">
              <w:rPr>
                <w:rFonts w:ascii="Times New Roman" w:eastAsia="Times New Roman" w:hAnsi="Times New Roman" w:cs="Times New Roman"/>
                <w:kern w:val="0"/>
                <w:sz w:val="24"/>
                <w14:ligatures w14:val="none"/>
              </w:rPr>
              <w:t>Designer</w:t>
            </w:r>
          </w:p>
        </w:tc>
        <w:tc>
          <w:tcPr>
            <w:tcW w:w="1199" w:type="dxa"/>
            <w:tcBorders>
              <w:top w:val="single" w:sz="4" w:space="0" w:color="000000"/>
              <w:left w:val="single" w:sz="4" w:space="0" w:color="000000"/>
              <w:bottom w:val="single" w:sz="4" w:space="0" w:color="000000"/>
              <w:right w:val="single" w:sz="4" w:space="0" w:color="000000"/>
            </w:tcBorders>
            <w:hideMark/>
          </w:tcPr>
          <w:p w14:paraId="1C987AC4" w14:textId="77777777" w:rsidR="004A6325" w:rsidRPr="00AB647F" w:rsidRDefault="004A6325" w:rsidP="006218ED">
            <w:pPr>
              <w:widowControl w:val="0"/>
              <w:autoSpaceDE w:val="0"/>
              <w:autoSpaceDN w:val="0"/>
              <w:spacing w:before="1" w:after="0" w:line="256" w:lineRule="auto"/>
              <w:ind w:left="142"/>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Installed</w:t>
            </w:r>
          </w:p>
          <w:p w14:paraId="20AA638F" w14:textId="77777777" w:rsidR="004A6325" w:rsidRPr="00AB647F" w:rsidRDefault="004A6325" w:rsidP="006218ED">
            <w:pPr>
              <w:widowControl w:val="0"/>
              <w:autoSpaceDE w:val="0"/>
              <w:autoSpaceDN w:val="0"/>
              <w:spacing w:before="9" w:after="0" w:line="310" w:lineRule="atLeast"/>
              <w:ind w:left="142" w:right="-27"/>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in 25</w:t>
            </w:r>
            <w:r w:rsidRPr="00AB647F">
              <w:rPr>
                <w:rFonts w:ascii="Times New Roman" w:eastAsia="Times New Roman" w:hAnsi="Times New Roman" w:cs="Times New Roman"/>
                <w:spacing w:val="1"/>
                <w:kern w:val="0"/>
                <w:sz w:val="24"/>
                <w14:ligatures w14:val="none"/>
              </w:rPr>
              <w:t xml:space="preserve"> </w:t>
            </w:r>
            <w:r w:rsidRPr="00AB647F">
              <w:rPr>
                <w:rFonts w:ascii="Times New Roman" w:eastAsia="Times New Roman" w:hAnsi="Times New Roman" w:cs="Times New Roman"/>
                <w:kern w:val="0"/>
                <w:sz w:val="24"/>
                <w14:ligatures w14:val="none"/>
              </w:rPr>
              <w:t>Computers</w:t>
            </w:r>
          </w:p>
        </w:tc>
        <w:tc>
          <w:tcPr>
            <w:tcW w:w="1783" w:type="dxa"/>
            <w:tcBorders>
              <w:top w:val="single" w:sz="4" w:space="0" w:color="000000"/>
              <w:left w:val="single" w:sz="4" w:space="0" w:color="000000"/>
              <w:bottom w:val="single" w:sz="4" w:space="0" w:color="000000"/>
              <w:right w:val="single" w:sz="4" w:space="0" w:color="000000"/>
            </w:tcBorders>
            <w:hideMark/>
          </w:tcPr>
          <w:p w14:paraId="43BA1AD3" w14:textId="77777777" w:rsidR="004A6325" w:rsidRPr="00AB647F" w:rsidRDefault="004A6325" w:rsidP="006218ED">
            <w:pPr>
              <w:widowControl w:val="0"/>
              <w:autoSpaceDE w:val="0"/>
              <w:autoSpaceDN w:val="0"/>
              <w:spacing w:before="1" w:after="0" w:line="256" w:lineRule="auto"/>
              <w:ind w:left="141"/>
              <w:rPr>
                <w:rFonts w:ascii="Times New Roman" w:eastAsia="Times New Roman" w:hAnsi="Times New Roman" w:cs="Times New Roman"/>
                <w:kern w:val="0"/>
                <w:sz w:val="24"/>
                <w14:ligatures w14:val="none"/>
              </w:rPr>
            </w:pPr>
            <w:r w:rsidRPr="00AB647F">
              <w:rPr>
                <w:rFonts w:ascii="Times New Roman" w:eastAsia="Times New Roman" w:hAnsi="Times New Roman" w:cs="Times New Roman"/>
                <w:kern w:val="0"/>
                <w:sz w:val="24"/>
                <w14:ligatures w14:val="none"/>
              </w:rPr>
              <w:t>1:1</w:t>
            </w:r>
          </w:p>
        </w:tc>
      </w:tr>
    </w:tbl>
    <w:p w14:paraId="0A1A6FF6" w14:textId="77777777" w:rsidR="004A6325" w:rsidRPr="00AB647F" w:rsidRDefault="004A6325" w:rsidP="004A6325">
      <w:pPr>
        <w:rPr>
          <w:rFonts w:ascii="Times New Roman" w:eastAsia="Times New Roman" w:hAnsi="Times New Roman" w:cs="Times New Roman"/>
          <w:color w:val="000000"/>
          <w:kern w:val="28"/>
          <w:sz w:val="24"/>
          <w:szCs w:val="20"/>
          <w14:ligatures w14:val="none"/>
        </w:rPr>
      </w:pPr>
    </w:p>
    <w:p w14:paraId="3345E438" w14:textId="77777777" w:rsidR="004A6325" w:rsidRDefault="004A6325" w:rsidP="004A6325">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1B51067F" w14:textId="77777777" w:rsidR="004A6325" w:rsidRPr="00FD4C09" w:rsidRDefault="004A6325" w:rsidP="00991025">
      <w:pPr>
        <w:pStyle w:val="Heading2"/>
      </w:pPr>
      <w:bookmarkStart w:id="103" w:name="_Toc196908564"/>
      <w:bookmarkStart w:id="104" w:name="_Toc197085606"/>
      <w:r w:rsidRPr="00FD4C09">
        <w:t>ELECTRICAL MACHINES INSTALLATION</w:t>
      </w:r>
      <w:bookmarkEnd w:id="98"/>
      <w:bookmarkEnd w:id="99"/>
      <w:bookmarkEnd w:id="103"/>
      <w:bookmarkEnd w:id="104"/>
    </w:p>
    <w:p w14:paraId="0E72FAED" w14:textId="77777777" w:rsidR="004A6325" w:rsidRPr="00EE017B" w:rsidRDefault="004A6325" w:rsidP="004A6325">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sz w:val="24"/>
          <w:szCs w:val="24"/>
          <w:lang w:val="en-GB"/>
        </w:rPr>
        <w:t>UNIT CODE</w:t>
      </w:r>
      <w:r w:rsidRPr="00EE017B">
        <w:rPr>
          <w:rFonts w:ascii="Times New Roman" w:eastAsia="Calibri" w:hAnsi="Times New Roman" w:cs="Times New Roman"/>
          <w:b/>
          <w:bCs/>
          <w:sz w:val="24"/>
          <w:szCs w:val="24"/>
          <w:lang w:val="en-GB"/>
        </w:rPr>
        <w:t xml:space="preserve">:  </w:t>
      </w:r>
      <w:r w:rsidRPr="00FD4C09">
        <w:rPr>
          <w:rFonts w:ascii="Times New Roman" w:eastAsia="Times New Roman" w:hAnsi="Times New Roman" w:cs="Times New Roman"/>
          <w:bCs/>
          <w:color w:val="000000"/>
          <w:kern w:val="28"/>
          <w:sz w:val="24"/>
          <w:szCs w:val="24"/>
          <w:lang w:val="en-GB"/>
          <w14:ligatures w14:val="none"/>
        </w:rPr>
        <w:t>0713 4</w:t>
      </w:r>
      <w:r>
        <w:rPr>
          <w:rFonts w:ascii="Times New Roman" w:eastAsia="Times New Roman" w:hAnsi="Times New Roman" w:cs="Times New Roman"/>
          <w:bCs/>
          <w:color w:val="000000"/>
          <w:kern w:val="28"/>
          <w:sz w:val="24"/>
          <w:szCs w:val="24"/>
          <w:lang w:val="en-GB"/>
          <w14:ligatures w14:val="none"/>
        </w:rPr>
        <w:t>5</w:t>
      </w:r>
      <w:r w:rsidRPr="00FD4C09">
        <w:rPr>
          <w:rFonts w:ascii="Times New Roman" w:eastAsia="Times New Roman" w:hAnsi="Times New Roman" w:cs="Times New Roman"/>
          <w:bCs/>
          <w:color w:val="000000"/>
          <w:kern w:val="28"/>
          <w:sz w:val="24"/>
          <w:szCs w:val="24"/>
          <w:lang w:val="en-GB"/>
          <w14:ligatures w14:val="none"/>
        </w:rPr>
        <w:t>1 20A</w:t>
      </w:r>
    </w:p>
    <w:p w14:paraId="6C10FFD5" w14:textId="77777777" w:rsidR="004A6325" w:rsidRPr="00EE017B" w:rsidRDefault="004A6325" w:rsidP="004A6325">
      <w:pPr>
        <w:spacing w:after="240" w:line="360" w:lineRule="auto"/>
        <w:jc w:val="both"/>
        <w:rPr>
          <w:rFonts w:ascii="Times New Roman" w:hAnsi="Times New Roman" w:cs="Times New Roman"/>
          <w:sz w:val="24"/>
          <w:szCs w:val="24"/>
          <w:lang w:val="en-ZA"/>
        </w:rPr>
      </w:pPr>
      <w:r w:rsidRPr="00EE017B">
        <w:rPr>
          <w:rFonts w:ascii="Times New Roman" w:hAnsi="Times New Roman" w:cs="Times New Roman"/>
          <w:b/>
          <w:sz w:val="24"/>
          <w:szCs w:val="24"/>
          <w:lang w:val="en-ZA"/>
        </w:rPr>
        <w:t>Relationship to Occupational Standards</w:t>
      </w:r>
    </w:p>
    <w:p w14:paraId="63336EE2" w14:textId="77777777" w:rsidR="004A6325" w:rsidRDefault="004A6325" w:rsidP="004A6325">
      <w:pPr>
        <w:spacing w:after="240" w:line="360" w:lineRule="auto"/>
        <w:rPr>
          <w:rFonts w:ascii="Times New Roman" w:eastAsia="SimSun" w:hAnsi="Times New Roman" w:cs="Times New Roman"/>
          <w:sz w:val="24"/>
          <w:szCs w:val="24"/>
        </w:rPr>
      </w:pPr>
      <w:r w:rsidRPr="00EE017B">
        <w:rPr>
          <w:rFonts w:ascii="Times New Roman" w:hAnsi="Times New Roman" w:cs="Times New Roman"/>
          <w:sz w:val="24"/>
          <w:szCs w:val="24"/>
        </w:rPr>
        <w:t xml:space="preserve">This unit addresses the unit of competency: </w:t>
      </w:r>
      <w:r>
        <w:rPr>
          <w:rFonts w:ascii="Times New Roman" w:hAnsi="Times New Roman" w:cs="Times New Roman"/>
          <w:sz w:val="24"/>
          <w:szCs w:val="24"/>
        </w:rPr>
        <w:t xml:space="preserve">Install </w:t>
      </w:r>
      <w:r w:rsidRPr="0098442D">
        <w:rPr>
          <w:rFonts w:ascii="Times New Roman" w:eastAsia="Times New Roman" w:hAnsi="Times New Roman" w:cs="Times New Roman"/>
          <w:color w:val="000000"/>
          <w:kern w:val="28"/>
          <w:sz w:val="24"/>
          <w:szCs w:val="24"/>
          <w:lang w:val="en-GB"/>
          <w14:ligatures w14:val="none"/>
        </w:rPr>
        <w:t>electrical machine</w:t>
      </w:r>
      <w:r>
        <w:rPr>
          <w:rFonts w:ascii="Times New Roman" w:eastAsia="Times New Roman" w:hAnsi="Times New Roman" w:cs="Times New Roman"/>
          <w:color w:val="000000"/>
          <w:kern w:val="28"/>
          <w:sz w:val="24"/>
          <w:szCs w:val="24"/>
          <w:lang w:val="en-GB"/>
          <w14:ligatures w14:val="none"/>
        </w:rPr>
        <w:t>s</w:t>
      </w:r>
      <w:r w:rsidRPr="007F7AA9">
        <w:rPr>
          <w:rFonts w:ascii="Times New Roman" w:hAnsi="Times New Roman" w:cs="Times New Roman"/>
          <w:sz w:val="24"/>
          <w:szCs w:val="24"/>
        </w:rPr>
        <w:t>.</w:t>
      </w:r>
    </w:p>
    <w:p w14:paraId="4731D281" w14:textId="77777777" w:rsidR="004A6325" w:rsidRPr="00EE017B" w:rsidRDefault="004A6325" w:rsidP="004A6325">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kern w:val="0"/>
          <w:sz w:val="24"/>
          <w:szCs w:val="24"/>
          <w14:ligatures w14:val="none"/>
        </w:rPr>
        <w:t xml:space="preserve">Duration of Unit: </w:t>
      </w:r>
      <w:r>
        <w:rPr>
          <w:rFonts w:ascii="Times New Roman" w:eastAsia="Calibri" w:hAnsi="Times New Roman" w:cs="Times New Roman"/>
          <w:sz w:val="24"/>
          <w:szCs w:val="24"/>
          <w:lang w:val="en-GB"/>
        </w:rPr>
        <w:t>12</w:t>
      </w:r>
      <w:r w:rsidRPr="00EE017B">
        <w:rPr>
          <w:rFonts w:ascii="Times New Roman" w:eastAsia="Calibri" w:hAnsi="Times New Roman" w:cs="Times New Roman"/>
          <w:sz w:val="24"/>
          <w:szCs w:val="24"/>
          <w:lang w:val="en-GB"/>
        </w:rPr>
        <w:t xml:space="preserve">0 </w:t>
      </w:r>
      <w:r w:rsidRPr="00EE017B">
        <w:rPr>
          <w:rFonts w:ascii="Times New Roman" w:eastAsia="Calibri" w:hAnsi="Times New Roman" w:cs="Times New Roman"/>
          <w:kern w:val="0"/>
          <w:sz w:val="24"/>
          <w:szCs w:val="24"/>
          <w14:ligatures w14:val="none"/>
        </w:rPr>
        <w:t>Hours</w:t>
      </w:r>
    </w:p>
    <w:p w14:paraId="5D65891C" w14:textId="77777777" w:rsidR="004A6325" w:rsidRPr="00EE017B" w:rsidRDefault="004A6325" w:rsidP="004A6325">
      <w:pPr>
        <w:tabs>
          <w:tab w:val="left" w:pos="2880"/>
        </w:tabs>
        <w:spacing w:after="240" w:line="360" w:lineRule="auto"/>
        <w:jc w:val="both"/>
        <w:rPr>
          <w:rFonts w:ascii="Times New Roman" w:eastAsia="Calibri" w:hAnsi="Times New Roman" w:cs="Times New Roman"/>
          <w:b/>
          <w:kern w:val="0"/>
          <w:sz w:val="24"/>
          <w:szCs w:val="24"/>
          <w:lang w:val="en-GB"/>
        </w:rPr>
      </w:pPr>
      <w:r w:rsidRPr="00EE017B">
        <w:rPr>
          <w:rFonts w:ascii="Times New Roman" w:eastAsia="Calibri" w:hAnsi="Times New Roman" w:cs="Times New Roman"/>
          <w:b/>
          <w:kern w:val="0"/>
          <w:sz w:val="24"/>
          <w:szCs w:val="24"/>
          <w:lang w:val="en-GB"/>
        </w:rPr>
        <w:t>Unit Description</w:t>
      </w:r>
    </w:p>
    <w:p w14:paraId="1B49E6BE" w14:textId="77777777" w:rsidR="004A6325" w:rsidRPr="00EE017B" w:rsidRDefault="004A6325" w:rsidP="004A6325">
      <w:pPr>
        <w:tabs>
          <w:tab w:val="left" w:pos="2880"/>
        </w:tabs>
        <w:spacing w:after="240" w:line="360" w:lineRule="auto"/>
        <w:jc w:val="both"/>
        <w:rPr>
          <w:rFonts w:ascii="Times New Roman" w:eastAsia="Calibri" w:hAnsi="Times New Roman" w:cs="Times New Roman"/>
          <w:kern w:val="0"/>
          <w:sz w:val="24"/>
          <w:szCs w:val="24"/>
          <w:lang w:val="en-GB"/>
        </w:rPr>
      </w:pPr>
      <w:r w:rsidRPr="00EE017B">
        <w:rPr>
          <w:rFonts w:ascii="Times New Roman" w:hAnsi="Times New Roman" w:cs="Times New Roman"/>
          <w:kern w:val="0"/>
          <w:sz w:val="24"/>
          <w:szCs w:val="24"/>
        </w:rPr>
        <w:t xml:space="preserve">This unit covers the competencies required </w:t>
      </w:r>
      <w:bookmarkStart w:id="105" w:name="_Hlk196984505"/>
      <w:r w:rsidRPr="00EE017B">
        <w:rPr>
          <w:rFonts w:ascii="Times New Roman" w:hAnsi="Times New Roman" w:cs="Times New Roman"/>
          <w:kern w:val="0"/>
          <w:sz w:val="24"/>
          <w:szCs w:val="24"/>
        </w:rPr>
        <w:t>to</w:t>
      </w:r>
      <w:r>
        <w:rPr>
          <w:rFonts w:ascii="Times New Roman" w:hAnsi="Times New Roman" w:cs="Times New Roman"/>
          <w:kern w:val="0"/>
          <w:sz w:val="24"/>
          <w:szCs w:val="24"/>
        </w:rPr>
        <w:t xml:space="preserve"> </w:t>
      </w:r>
      <w:r>
        <w:rPr>
          <w:rFonts w:ascii="Times New Roman" w:hAnsi="Times New Roman" w:cs="Times New Roman"/>
          <w:sz w:val="24"/>
          <w:szCs w:val="24"/>
        </w:rPr>
        <w:t xml:space="preserve">install </w:t>
      </w:r>
      <w:r w:rsidRPr="0098442D">
        <w:rPr>
          <w:rFonts w:ascii="Times New Roman" w:eastAsia="Times New Roman" w:hAnsi="Times New Roman" w:cs="Times New Roman"/>
          <w:color w:val="000000"/>
          <w:kern w:val="28"/>
          <w:sz w:val="24"/>
          <w:szCs w:val="24"/>
          <w:lang w:val="en-GB"/>
          <w14:ligatures w14:val="none"/>
        </w:rPr>
        <w:t>electrical machine</w:t>
      </w:r>
      <w:r>
        <w:rPr>
          <w:rFonts w:ascii="Times New Roman" w:eastAsia="Times New Roman" w:hAnsi="Times New Roman" w:cs="Times New Roman"/>
          <w:color w:val="000000"/>
          <w:kern w:val="28"/>
          <w:sz w:val="24"/>
          <w:szCs w:val="24"/>
          <w:lang w:val="en-GB"/>
          <w14:ligatures w14:val="none"/>
        </w:rPr>
        <w:t>s</w:t>
      </w:r>
      <w:r w:rsidRPr="00EE017B">
        <w:rPr>
          <w:rFonts w:ascii="Times New Roman" w:hAnsi="Times New Roman" w:cs="Times New Roman"/>
          <w:kern w:val="0"/>
          <w:sz w:val="24"/>
          <w:szCs w:val="24"/>
        </w:rPr>
        <w:t xml:space="preserve">. </w:t>
      </w:r>
      <w:bookmarkStart w:id="106" w:name="_Hlk196984432"/>
      <w:r w:rsidRPr="00EE017B">
        <w:rPr>
          <w:rFonts w:ascii="Times New Roman" w:hAnsi="Times New Roman" w:cs="Times New Roman"/>
          <w:kern w:val="0"/>
          <w:sz w:val="24"/>
          <w:szCs w:val="24"/>
        </w:rPr>
        <w:t>It involves</w:t>
      </w:r>
      <w:r>
        <w:rPr>
          <w:rFonts w:ascii="Times New Roman" w:hAnsi="Times New Roman" w:cs="Times New Roman"/>
          <w:kern w:val="0"/>
          <w:sz w:val="24"/>
          <w:szCs w:val="24"/>
        </w:rPr>
        <w:t xml:space="preserve"> </w:t>
      </w:r>
      <w:r w:rsidRPr="00FD4C09">
        <w:rPr>
          <w:rFonts w:ascii="Times New Roman" w:eastAsia="Calibri" w:hAnsi="Times New Roman" w:cs="Times New Roman"/>
          <w:kern w:val="0"/>
          <w:sz w:val="24"/>
          <w:szCs w:val="24"/>
          <w:lang w:val="en-GB"/>
        </w:rPr>
        <w:t>install</w:t>
      </w:r>
      <w:r>
        <w:rPr>
          <w:rFonts w:ascii="Times New Roman" w:eastAsia="Calibri" w:hAnsi="Times New Roman" w:cs="Times New Roman"/>
          <w:kern w:val="0"/>
          <w:sz w:val="24"/>
          <w:szCs w:val="24"/>
          <w:lang w:val="en-GB"/>
        </w:rPr>
        <w:t>ing</w:t>
      </w:r>
      <w:r w:rsidRPr="00FD4C09">
        <w:rPr>
          <w:rFonts w:ascii="Times New Roman" w:eastAsia="Calibri" w:hAnsi="Times New Roman" w:cs="Times New Roman"/>
          <w:kern w:val="0"/>
          <w:sz w:val="24"/>
          <w:szCs w:val="24"/>
          <w:lang w:val="en-GB"/>
        </w:rPr>
        <w:t xml:space="preserve"> electrical machine</w:t>
      </w:r>
      <w:r>
        <w:rPr>
          <w:rFonts w:ascii="Times New Roman" w:eastAsia="Calibri" w:hAnsi="Times New Roman" w:cs="Times New Roman"/>
          <w:kern w:val="0"/>
          <w:sz w:val="24"/>
          <w:szCs w:val="24"/>
          <w:lang w:val="en-GB"/>
        </w:rPr>
        <w:t xml:space="preserve">s, testing </w:t>
      </w:r>
      <w:r w:rsidRPr="00FD4C09">
        <w:rPr>
          <w:rFonts w:ascii="Times New Roman" w:eastAsia="Calibri" w:hAnsi="Times New Roman" w:cs="Times New Roman"/>
          <w:kern w:val="0"/>
          <w:sz w:val="24"/>
          <w:szCs w:val="24"/>
          <w:lang w:val="en-GB"/>
        </w:rPr>
        <w:t>electrical machine installation</w:t>
      </w:r>
      <w:r>
        <w:rPr>
          <w:rFonts w:ascii="Times New Roman" w:eastAsia="Calibri" w:hAnsi="Times New Roman" w:cs="Times New Roman"/>
          <w:kern w:val="0"/>
          <w:sz w:val="24"/>
          <w:szCs w:val="24"/>
          <w:lang w:val="en-GB"/>
        </w:rPr>
        <w:t xml:space="preserve">s, and </w:t>
      </w:r>
      <w:r w:rsidRPr="00FD4C09">
        <w:rPr>
          <w:rFonts w:ascii="Times New Roman" w:eastAsia="Calibri" w:hAnsi="Times New Roman" w:cs="Times New Roman"/>
          <w:kern w:val="0"/>
          <w:sz w:val="24"/>
          <w:szCs w:val="24"/>
          <w:lang w:val="en-GB"/>
        </w:rPr>
        <w:t>maintain</w:t>
      </w:r>
      <w:r>
        <w:rPr>
          <w:rFonts w:ascii="Times New Roman" w:eastAsia="Calibri" w:hAnsi="Times New Roman" w:cs="Times New Roman"/>
          <w:kern w:val="0"/>
          <w:sz w:val="24"/>
          <w:szCs w:val="24"/>
          <w:lang w:val="en-GB"/>
        </w:rPr>
        <w:t>ing</w:t>
      </w:r>
      <w:r w:rsidRPr="00FD4C09">
        <w:rPr>
          <w:rFonts w:ascii="Times New Roman" w:eastAsia="Calibri" w:hAnsi="Times New Roman" w:cs="Times New Roman"/>
          <w:kern w:val="0"/>
          <w:sz w:val="24"/>
          <w:szCs w:val="24"/>
          <w:lang w:val="en-GB"/>
        </w:rPr>
        <w:t xml:space="preserve"> electrical machine installation</w:t>
      </w:r>
      <w:r>
        <w:rPr>
          <w:rFonts w:ascii="Times New Roman" w:eastAsia="Calibri" w:hAnsi="Times New Roman" w:cs="Times New Roman"/>
          <w:kern w:val="0"/>
          <w:sz w:val="24"/>
          <w:szCs w:val="24"/>
          <w:lang w:val="en-GB"/>
        </w:rPr>
        <w:t>s.</w:t>
      </w:r>
      <w:bookmarkEnd w:id="106"/>
    </w:p>
    <w:bookmarkEnd w:id="105"/>
    <w:p w14:paraId="7D25CC41" w14:textId="77777777" w:rsidR="004A6325" w:rsidRPr="00EE017B" w:rsidRDefault="004A6325" w:rsidP="004A6325">
      <w:pPr>
        <w:spacing w:after="240" w:line="360" w:lineRule="auto"/>
        <w:rPr>
          <w:rFonts w:ascii="Times New Roman" w:eastAsia="Times New Roman" w:hAnsi="Times New Roman" w:cs="Times New Roman"/>
          <w:b/>
          <w:kern w:val="28"/>
          <w:sz w:val="24"/>
          <w:szCs w:val="24"/>
          <w:lang w:val="en-ZA"/>
          <w14:ligatures w14:val="none"/>
        </w:rPr>
      </w:pPr>
      <w:r w:rsidRPr="00EE017B">
        <w:rPr>
          <w:rFonts w:ascii="Times New Roman" w:eastAsia="Times New Roman" w:hAnsi="Times New Roman" w:cs="Times New Roman"/>
          <w:b/>
          <w:kern w:val="28"/>
          <w:sz w:val="24"/>
          <w:szCs w:val="24"/>
          <w:lang w:val="en-ZA"/>
          <w14:ligatures w14:val="none"/>
        </w:rPr>
        <w:t>Summary of Learning Outcomes</w:t>
      </w:r>
    </w:p>
    <w:p w14:paraId="2E19D386" w14:textId="77777777" w:rsidR="004A6325" w:rsidRDefault="004A6325" w:rsidP="004A6325">
      <w:pPr>
        <w:kinsoku w:val="0"/>
        <w:overflowPunct w:val="0"/>
        <w:spacing w:after="120" w:line="276" w:lineRule="auto"/>
        <w:jc w:val="both"/>
        <w:rPr>
          <w:rFonts w:ascii="Times New Roman" w:eastAsia="Calibri" w:hAnsi="Times New Roman" w:cs="Times New Roman"/>
          <w:bCs/>
          <w:kern w:val="0"/>
          <w:sz w:val="24"/>
          <w:szCs w:val="24"/>
          <w:lang w:val="en-GB"/>
          <w14:ligatures w14:val="none"/>
        </w:rPr>
      </w:pPr>
      <w:r w:rsidRPr="00EE017B">
        <w:rPr>
          <w:rFonts w:ascii="Times New Roman" w:eastAsia="Calibri" w:hAnsi="Times New Roman" w:cs="Times New Roman"/>
          <w:bCs/>
          <w:kern w:val="0"/>
          <w:sz w:val="24"/>
          <w:szCs w:val="24"/>
          <w:lang w:val="en-ZA"/>
          <w14:ligatures w14:val="none"/>
        </w:rPr>
        <w:t>By the end of this unit, the learner should be able to</w:t>
      </w:r>
    </w:p>
    <w:p w14:paraId="2FD4838A" w14:textId="77777777" w:rsidR="004A6325" w:rsidRDefault="004A6325" w:rsidP="004A6325">
      <w:pPr>
        <w:spacing w:after="120" w:line="283" w:lineRule="auto"/>
        <w:jc w:val="both"/>
        <w:rPr>
          <w:rFonts w:ascii="Times New Roman" w:eastAsia="Times New Roman" w:hAnsi="Times New Roman" w:cs="Times New Roman"/>
          <w:b/>
          <w:color w:val="000000"/>
          <w:kern w:val="28"/>
          <w:sz w:val="24"/>
          <w:szCs w:val="24"/>
          <w:lang w:val="en-ZA"/>
          <w14:ligatures w14:val="none"/>
        </w:rPr>
      </w:pPr>
    </w:p>
    <w:tbl>
      <w:tblPr>
        <w:tblStyle w:val="TableGrid"/>
        <w:tblW w:w="0" w:type="auto"/>
        <w:tblLook w:val="04A0" w:firstRow="1" w:lastRow="0" w:firstColumn="1" w:lastColumn="0" w:noHBand="0" w:noVBand="1"/>
      </w:tblPr>
      <w:tblGrid>
        <w:gridCol w:w="1255"/>
        <w:gridCol w:w="4978"/>
        <w:gridCol w:w="3117"/>
      </w:tblGrid>
      <w:tr w:rsidR="004A6325" w14:paraId="6960FAB8" w14:textId="77777777" w:rsidTr="006218ED">
        <w:tc>
          <w:tcPr>
            <w:tcW w:w="1255" w:type="dxa"/>
          </w:tcPr>
          <w:p w14:paraId="06C70008" w14:textId="77777777" w:rsidR="004A6325" w:rsidRDefault="004A6325" w:rsidP="006218ED">
            <w:pPr>
              <w:spacing w:after="120" w:line="283" w:lineRule="auto"/>
              <w:jc w:val="both"/>
              <w:rPr>
                <w:rFonts w:ascii="Times New Roman" w:eastAsia="Times New Roman" w:hAnsi="Times New Roman"/>
                <w:b/>
                <w:color w:val="000000"/>
                <w:kern w:val="28"/>
                <w:sz w:val="24"/>
                <w:szCs w:val="24"/>
                <w:lang w:val="en-ZA"/>
              </w:rPr>
            </w:pPr>
            <w:r>
              <w:rPr>
                <w:rFonts w:ascii="Times New Roman" w:eastAsia="Times New Roman" w:hAnsi="Times New Roman"/>
                <w:b/>
                <w:color w:val="000000"/>
                <w:kern w:val="28"/>
                <w:sz w:val="24"/>
                <w:szCs w:val="24"/>
                <w:lang w:val="en-ZA"/>
              </w:rPr>
              <w:t>S/NO</w:t>
            </w:r>
          </w:p>
        </w:tc>
        <w:tc>
          <w:tcPr>
            <w:tcW w:w="4978" w:type="dxa"/>
          </w:tcPr>
          <w:p w14:paraId="1B58DD8B" w14:textId="77777777" w:rsidR="004A6325" w:rsidRDefault="004A6325" w:rsidP="006218ED">
            <w:pPr>
              <w:spacing w:after="120" w:line="283" w:lineRule="auto"/>
              <w:jc w:val="both"/>
              <w:rPr>
                <w:rFonts w:ascii="Times New Roman" w:eastAsia="Times New Roman" w:hAnsi="Times New Roman"/>
                <w:b/>
                <w:color w:val="000000"/>
                <w:kern w:val="28"/>
                <w:sz w:val="24"/>
                <w:szCs w:val="24"/>
                <w:lang w:val="en-ZA"/>
              </w:rPr>
            </w:pPr>
            <w:r>
              <w:rPr>
                <w:rFonts w:ascii="Times New Roman" w:eastAsia="Times New Roman" w:hAnsi="Times New Roman"/>
                <w:b/>
                <w:color w:val="000000"/>
                <w:kern w:val="28"/>
                <w:sz w:val="24"/>
                <w:szCs w:val="24"/>
                <w:lang w:val="en-ZA"/>
              </w:rPr>
              <w:t>LEARNING OUTCOMES</w:t>
            </w:r>
          </w:p>
        </w:tc>
        <w:tc>
          <w:tcPr>
            <w:tcW w:w="3117" w:type="dxa"/>
          </w:tcPr>
          <w:p w14:paraId="3B37DE89" w14:textId="77777777" w:rsidR="004A6325" w:rsidRDefault="004A6325" w:rsidP="006218ED">
            <w:pPr>
              <w:spacing w:after="120" w:line="283" w:lineRule="auto"/>
              <w:jc w:val="both"/>
              <w:rPr>
                <w:rFonts w:ascii="Times New Roman" w:eastAsia="Times New Roman" w:hAnsi="Times New Roman"/>
                <w:b/>
                <w:color w:val="000000"/>
                <w:kern w:val="28"/>
                <w:sz w:val="24"/>
                <w:szCs w:val="24"/>
                <w:lang w:val="en-ZA"/>
              </w:rPr>
            </w:pPr>
            <w:r>
              <w:rPr>
                <w:rFonts w:ascii="Times New Roman" w:eastAsia="Times New Roman" w:hAnsi="Times New Roman"/>
                <w:b/>
                <w:color w:val="000000"/>
                <w:kern w:val="28"/>
                <w:sz w:val="24"/>
                <w:szCs w:val="24"/>
                <w:lang w:val="en-ZA"/>
              </w:rPr>
              <w:t>DURATION (HOURS)</w:t>
            </w:r>
          </w:p>
        </w:tc>
      </w:tr>
      <w:tr w:rsidR="004A6325" w14:paraId="200A9598" w14:textId="77777777" w:rsidTr="006218ED">
        <w:tc>
          <w:tcPr>
            <w:tcW w:w="1255" w:type="dxa"/>
          </w:tcPr>
          <w:p w14:paraId="487F5396" w14:textId="77777777" w:rsidR="004A6325" w:rsidRPr="00F865B4" w:rsidRDefault="004A6325">
            <w:pPr>
              <w:pStyle w:val="ListParagraph"/>
              <w:numPr>
                <w:ilvl w:val="0"/>
                <w:numId w:val="222"/>
              </w:numPr>
              <w:spacing w:line="283" w:lineRule="auto"/>
              <w:jc w:val="both"/>
              <w:rPr>
                <w:b/>
                <w:szCs w:val="24"/>
                <w:lang w:val="en-ZA"/>
              </w:rPr>
            </w:pPr>
          </w:p>
        </w:tc>
        <w:tc>
          <w:tcPr>
            <w:tcW w:w="4978" w:type="dxa"/>
          </w:tcPr>
          <w:p w14:paraId="57B68D2A" w14:textId="77777777" w:rsidR="004A6325" w:rsidRDefault="004A6325" w:rsidP="006218ED">
            <w:pPr>
              <w:spacing w:after="120" w:line="283" w:lineRule="auto"/>
              <w:jc w:val="both"/>
              <w:rPr>
                <w:rFonts w:ascii="Times New Roman" w:eastAsia="Times New Roman" w:hAnsi="Times New Roman"/>
                <w:b/>
                <w:color w:val="000000"/>
                <w:kern w:val="28"/>
                <w:sz w:val="24"/>
                <w:szCs w:val="24"/>
                <w:lang w:val="en-ZA"/>
              </w:rPr>
            </w:pPr>
            <w:r>
              <w:rPr>
                <w:rFonts w:ascii="Times New Roman" w:hAnsi="Times New Roman"/>
                <w:bCs/>
                <w:color w:val="000000"/>
                <w:kern w:val="28"/>
                <w:sz w:val="24"/>
                <w:szCs w:val="24"/>
              </w:rPr>
              <w:t>I</w:t>
            </w:r>
            <w:r w:rsidRPr="003221CD">
              <w:rPr>
                <w:rFonts w:ascii="Times New Roman" w:hAnsi="Times New Roman"/>
                <w:bCs/>
                <w:color w:val="000000"/>
                <w:kern w:val="28"/>
                <w:sz w:val="24"/>
                <w:szCs w:val="24"/>
              </w:rPr>
              <w:t>nstall electrical machine</w:t>
            </w:r>
            <w:r w:rsidRPr="003221CD">
              <w:rPr>
                <w:rFonts w:ascii="Times New Roman" w:eastAsia="Times New Roman" w:hAnsi="Times New Roman"/>
                <w:color w:val="000000"/>
                <w:kern w:val="28"/>
                <w:sz w:val="24"/>
                <w:lang w:eastAsia="en-GB"/>
              </w:rPr>
              <w:t xml:space="preserve"> </w:t>
            </w:r>
          </w:p>
        </w:tc>
        <w:tc>
          <w:tcPr>
            <w:tcW w:w="3117" w:type="dxa"/>
          </w:tcPr>
          <w:p w14:paraId="11525EC6" w14:textId="77777777" w:rsidR="004A6325" w:rsidRDefault="004A6325" w:rsidP="006218ED">
            <w:pPr>
              <w:spacing w:after="120" w:line="283" w:lineRule="auto"/>
              <w:jc w:val="both"/>
              <w:rPr>
                <w:rFonts w:ascii="Times New Roman" w:eastAsia="Times New Roman" w:hAnsi="Times New Roman"/>
                <w:b/>
                <w:color w:val="000000"/>
                <w:kern w:val="28"/>
                <w:sz w:val="24"/>
                <w:szCs w:val="24"/>
                <w:lang w:val="en-ZA"/>
              </w:rPr>
            </w:pPr>
            <w:r>
              <w:rPr>
                <w:rFonts w:ascii="Times New Roman" w:eastAsia="Times New Roman" w:hAnsi="Times New Roman"/>
                <w:b/>
                <w:color w:val="000000"/>
                <w:kern w:val="28"/>
                <w:sz w:val="24"/>
                <w:szCs w:val="24"/>
                <w:lang w:val="en-ZA"/>
              </w:rPr>
              <w:t>72</w:t>
            </w:r>
          </w:p>
        </w:tc>
      </w:tr>
      <w:tr w:rsidR="004A6325" w14:paraId="3D4DC84F" w14:textId="77777777" w:rsidTr="006218ED">
        <w:tc>
          <w:tcPr>
            <w:tcW w:w="1255" w:type="dxa"/>
          </w:tcPr>
          <w:p w14:paraId="51199C85" w14:textId="77777777" w:rsidR="004A6325" w:rsidRPr="00F865B4" w:rsidRDefault="004A6325">
            <w:pPr>
              <w:pStyle w:val="ListParagraph"/>
              <w:numPr>
                <w:ilvl w:val="0"/>
                <w:numId w:val="222"/>
              </w:numPr>
              <w:spacing w:line="283" w:lineRule="auto"/>
              <w:jc w:val="both"/>
              <w:rPr>
                <w:b/>
                <w:szCs w:val="24"/>
                <w:lang w:val="en-ZA"/>
              </w:rPr>
            </w:pPr>
          </w:p>
        </w:tc>
        <w:tc>
          <w:tcPr>
            <w:tcW w:w="4978" w:type="dxa"/>
          </w:tcPr>
          <w:p w14:paraId="5E966BE9" w14:textId="77777777" w:rsidR="004A6325" w:rsidRDefault="004A6325" w:rsidP="006218ED">
            <w:pPr>
              <w:spacing w:after="120" w:line="283" w:lineRule="auto"/>
              <w:jc w:val="both"/>
              <w:rPr>
                <w:rFonts w:ascii="Times New Roman" w:eastAsia="Times New Roman" w:hAnsi="Times New Roman"/>
                <w:b/>
                <w:color w:val="000000"/>
                <w:kern w:val="28"/>
                <w:sz w:val="24"/>
                <w:szCs w:val="24"/>
                <w:lang w:val="en-ZA"/>
              </w:rPr>
            </w:pPr>
            <w:r w:rsidRPr="003221CD">
              <w:rPr>
                <w:rFonts w:ascii="Times New Roman" w:eastAsia="Times New Roman" w:hAnsi="Times New Roman"/>
                <w:bCs/>
                <w:color w:val="000000"/>
                <w:kern w:val="28"/>
                <w:sz w:val="24"/>
                <w:szCs w:val="24"/>
              </w:rPr>
              <w:t>Test electrical machine installation</w:t>
            </w:r>
            <w:r w:rsidRPr="003221CD">
              <w:rPr>
                <w:rFonts w:ascii="Times New Roman" w:eastAsia="Times New Roman" w:hAnsi="Times New Roman"/>
                <w:color w:val="000000"/>
                <w:kern w:val="28"/>
                <w:sz w:val="24"/>
                <w:lang w:eastAsia="en-GB"/>
              </w:rPr>
              <w:t xml:space="preserve"> </w:t>
            </w:r>
          </w:p>
        </w:tc>
        <w:tc>
          <w:tcPr>
            <w:tcW w:w="3117" w:type="dxa"/>
          </w:tcPr>
          <w:p w14:paraId="4BB6C26E" w14:textId="77777777" w:rsidR="004A6325" w:rsidRDefault="004A6325" w:rsidP="006218ED">
            <w:pPr>
              <w:spacing w:after="120" w:line="283" w:lineRule="auto"/>
              <w:jc w:val="both"/>
              <w:rPr>
                <w:rFonts w:ascii="Times New Roman" w:eastAsia="Times New Roman" w:hAnsi="Times New Roman"/>
                <w:b/>
                <w:color w:val="000000"/>
                <w:kern w:val="28"/>
                <w:sz w:val="24"/>
                <w:szCs w:val="24"/>
                <w:lang w:val="en-ZA"/>
              </w:rPr>
            </w:pPr>
            <w:r>
              <w:rPr>
                <w:rFonts w:ascii="Times New Roman" w:eastAsia="Times New Roman" w:hAnsi="Times New Roman"/>
                <w:b/>
                <w:color w:val="000000"/>
                <w:kern w:val="28"/>
                <w:sz w:val="24"/>
                <w:szCs w:val="24"/>
                <w:lang w:val="en-ZA"/>
              </w:rPr>
              <w:t>30</w:t>
            </w:r>
          </w:p>
        </w:tc>
      </w:tr>
      <w:tr w:rsidR="004A6325" w14:paraId="7CC52F07" w14:textId="77777777" w:rsidTr="006218ED">
        <w:tc>
          <w:tcPr>
            <w:tcW w:w="1255" w:type="dxa"/>
          </w:tcPr>
          <w:p w14:paraId="6C0A4A13" w14:textId="77777777" w:rsidR="004A6325" w:rsidRPr="00F865B4" w:rsidRDefault="004A6325">
            <w:pPr>
              <w:pStyle w:val="ListParagraph"/>
              <w:numPr>
                <w:ilvl w:val="0"/>
                <w:numId w:val="222"/>
              </w:numPr>
              <w:spacing w:line="283" w:lineRule="auto"/>
              <w:jc w:val="both"/>
              <w:rPr>
                <w:b/>
                <w:szCs w:val="24"/>
                <w:lang w:val="en-ZA"/>
              </w:rPr>
            </w:pPr>
          </w:p>
        </w:tc>
        <w:tc>
          <w:tcPr>
            <w:tcW w:w="4978" w:type="dxa"/>
          </w:tcPr>
          <w:p w14:paraId="61C8B0C3" w14:textId="77777777" w:rsidR="004A6325" w:rsidRDefault="004A6325" w:rsidP="006218ED">
            <w:pPr>
              <w:spacing w:after="120" w:line="283" w:lineRule="auto"/>
              <w:jc w:val="both"/>
              <w:rPr>
                <w:rFonts w:ascii="Times New Roman" w:eastAsia="Times New Roman" w:hAnsi="Times New Roman"/>
                <w:b/>
                <w:color w:val="000000"/>
                <w:kern w:val="28"/>
                <w:sz w:val="24"/>
                <w:szCs w:val="24"/>
                <w:lang w:val="en-ZA"/>
              </w:rPr>
            </w:pPr>
            <w:r>
              <w:rPr>
                <w:rFonts w:ascii="Times New Roman" w:eastAsia="Times New Roman" w:hAnsi="Times New Roman"/>
                <w:bCs/>
                <w:color w:val="000000"/>
                <w:kern w:val="28"/>
                <w:sz w:val="24"/>
                <w:szCs w:val="24"/>
              </w:rPr>
              <w:t>M</w:t>
            </w:r>
            <w:r w:rsidRPr="003221CD">
              <w:rPr>
                <w:rFonts w:ascii="Times New Roman" w:eastAsia="Times New Roman" w:hAnsi="Times New Roman"/>
                <w:bCs/>
                <w:color w:val="000000"/>
                <w:kern w:val="28"/>
                <w:sz w:val="24"/>
                <w:szCs w:val="24"/>
              </w:rPr>
              <w:t>aintain electrical machine installation</w:t>
            </w:r>
            <w:r w:rsidRPr="003221CD">
              <w:rPr>
                <w:rFonts w:ascii="Times New Roman" w:eastAsia="Times New Roman" w:hAnsi="Times New Roman"/>
                <w:b/>
                <w:color w:val="000000"/>
                <w:kern w:val="28"/>
                <w:sz w:val="24"/>
                <w:szCs w:val="24"/>
                <w:lang w:val="en-ZA"/>
              </w:rPr>
              <w:t xml:space="preserve"> </w:t>
            </w:r>
          </w:p>
        </w:tc>
        <w:tc>
          <w:tcPr>
            <w:tcW w:w="3117" w:type="dxa"/>
          </w:tcPr>
          <w:p w14:paraId="6B321E66" w14:textId="77777777" w:rsidR="004A6325" w:rsidRDefault="004A6325" w:rsidP="006218ED">
            <w:pPr>
              <w:spacing w:after="120" w:line="283" w:lineRule="auto"/>
              <w:jc w:val="both"/>
              <w:rPr>
                <w:rFonts w:ascii="Times New Roman" w:eastAsia="Times New Roman" w:hAnsi="Times New Roman"/>
                <w:b/>
                <w:color w:val="000000"/>
                <w:kern w:val="28"/>
                <w:sz w:val="24"/>
                <w:szCs w:val="24"/>
                <w:lang w:val="en-ZA"/>
              </w:rPr>
            </w:pPr>
            <w:r>
              <w:rPr>
                <w:rFonts w:ascii="Times New Roman" w:eastAsia="Times New Roman" w:hAnsi="Times New Roman"/>
                <w:b/>
                <w:color w:val="000000"/>
                <w:kern w:val="28"/>
                <w:sz w:val="24"/>
                <w:szCs w:val="24"/>
                <w:lang w:val="en-ZA"/>
              </w:rPr>
              <w:t>18</w:t>
            </w:r>
          </w:p>
        </w:tc>
      </w:tr>
      <w:tr w:rsidR="004A6325" w14:paraId="66F7555D" w14:textId="77777777" w:rsidTr="006218ED">
        <w:tc>
          <w:tcPr>
            <w:tcW w:w="1255" w:type="dxa"/>
          </w:tcPr>
          <w:p w14:paraId="33AA290A" w14:textId="77777777" w:rsidR="004A6325" w:rsidRPr="00F865B4" w:rsidRDefault="004A6325" w:rsidP="006218ED">
            <w:pPr>
              <w:pStyle w:val="ListParagraph"/>
              <w:spacing w:line="283" w:lineRule="auto"/>
              <w:jc w:val="both"/>
              <w:rPr>
                <w:b/>
                <w:szCs w:val="24"/>
                <w:lang w:val="en-ZA"/>
              </w:rPr>
            </w:pPr>
          </w:p>
        </w:tc>
        <w:tc>
          <w:tcPr>
            <w:tcW w:w="4978" w:type="dxa"/>
          </w:tcPr>
          <w:p w14:paraId="21F52419" w14:textId="77777777" w:rsidR="004A6325" w:rsidRDefault="004A6325" w:rsidP="006218ED">
            <w:pPr>
              <w:spacing w:after="120" w:line="283" w:lineRule="auto"/>
              <w:jc w:val="both"/>
              <w:rPr>
                <w:rFonts w:ascii="Times New Roman" w:eastAsia="Times New Roman" w:hAnsi="Times New Roman"/>
                <w:b/>
                <w:color w:val="000000"/>
                <w:kern w:val="28"/>
                <w:sz w:val="24"/>
                <w:szCs w:val="24"/>
                <w:lang w:val="en-ZA"/>
              </w:rPr>
            </w:pPr>
            <w:r>
              <w:rPr>
                <w:rFonts w:ascii="Times New Roman" w:eastAsia="Times New Roman" w:hAnsi="Times New Roman"/>
                <w:b/>
                <w:color w:val="000000"/>
                <w:kern w:val="28"/>
                <w:sz w:val="24"/>
                <w:szCs w:val="24"/>
                <w:lang w:val="en-ZA"/>
              </w:rPr>
              <w:t>TOTAL HOURS</w:t>
            </w:r>
          </w:p>
        </w:tc>
        <w:tc>
          <w:tcPr>
            <w:tcW w:w="3117" w:type="dxa"/>
          </w:tcPr>
          <w:p w14:paraId="5476A727" w14:textId="77777777" w:rsidR="004A6325" w:rsidRDefault="004A6325" w:rsidP="006218ED">
            <w:pPr>
              <w:spacing w:after="120" w:line="283" w:lineRule="auto"/>
              <w:jc w:val="both"/>
              <w:rPr>
                <w:rFonts w:ascii="Times New Roman" w:eastAsia="Times New Roman" w:hAnsi="Times New Roman"/>
                <w:b/>
                <w:color w:val="000000"/>
                <w:kern w:val="28"/>
                <w:sz w:val="24"/>
                <w:szCs w:val="24"/>
                <w:lang w:val="en-ZA"/>
              </w:rPr>
            </w:pPr>
            <w:r>
              <w:rPr>
                <w:rFonts w:ascii="Times New Roman" w:eastAsia="Times New Roman" w:hAnsi="Times New Roman"/>
                <w:b/>
                <w:color w:val="000000"/>
                <w:kern w:val="28"/>
                <w:sz w:val="24"/>
                <w:szCs w:val="24"/>
                <w:lang w:val="en-ZA"/>
              </w:rPr>
              <w:t>120</w:t>
            </w:r>
          </w:p>
        </w:tc>
      </w:tr>
    </w:tbl>
    <w:p w14:paraId="3992B497" w14:textId="77777777" w:rsidR="004A6325" w:rsidRPr="0098442D" w:rsidRDefault="004A6325" w:rsidP="004A6325">
      <w:pPr>
        <w:spacing w:after="120" w:line="283" w:lineRule="auto"/>
        <w:jc w:val="both"/>
        <w:rPr>
          <w:rFonts w:ascii="Times New Roman" w:eastAsia="Times New Roman" w:hAnsi="Times New Roman" w:cs="Times New Roman"/>
          <w:b/>
          <w:color w:val="000000"/>
          <w:kern w:val="28"/>
          <w:sz w:val="24"/>
          <w:szCs w:val="24"/>
          <w:lang w:val="en-ZA"/>
          <w14:ligatures w14:val="none"/>
        </w:rPr>
      </w:pPr>
    </w:p>
    <w:p w14:paraId="4C26DC99" w14:textId="77777777" w:rsidR="004A6325" w:rsidRPr="0098442D" w:rsidRDefault="004A6325" w:rsidP="004A6325">
      <w:pPr>
        <w:tabs>
          <w:tab w:val="left" w:pos="3060"/>
        </w:tabs>
        <w:spacing w:before="120" w:after="120" w:line="283" w:lineRule="auto"/>
        <w:jc w:val="both"/>
        <w:rPr>
          <w:rFonts w:ascii="Times New Roman" w:eastAsia="Times New Roman" w:hAnsi="Times New Roman" w:cs="Times New Roman"/>
          <w:b/>
          <w:color w:val="000000"/>
          <w:kern w:val="28"/>
          <w:sz w:val="24"/>
          <w:szCs w:val="24"/>
          <w:lang w:val="en-ZA"/>
          <w14:ligatures w14:val="none"/>
        </w:rPr>
      </w:pPr>
      <w:r w:rsidRPr="0098442D">
        <w:rPr>
          <w:rFonts w:ascii="Times New Roman" w:eastAsia="Times New Roman" w:hAnsi="Times New Roman" w:cs="Times New Roman"/>
          <w:b/>
          <w:color w:val="000000"/>
          <w:kern w:val="28"/>
          <w:sz w:val="24"/>
          <w:szCs w:val="24"/>
          <w:lang w:val="en-ZA"/>
          <w14:ligatures w14:val="none"/>
        </w:rPr>
        <w:t>Learning Outcomes, Content and Suggested Assessment Methods:</w:t>
      </w:r>
    </w:p>
    <w:tbl>
      <w:tblPr>
        <w:tblStyle w:val="TableGrid"/>
        <w:tblW w:w="9625" w:type="dxa"/>
        <w:tblLook w:val="04A0" w:firstRow="1" w:lastRow="0" w:firstColumn="1" w:lastColumn="0" w:noHBand="0" w:noVBand="1"/>
      </w:tblPr>
      <w:tblGrid>
        <w:gridCol w:w="2785"/>
        <w:gridCol w:w="4500"/>
        <w:gridCol w:w="2340"/>
      </w:tblGrid>
      <w:tr w:rsidR="004A6325" w:rsidRPr="0098442D" w14:paraId="15522DB0" w14:textId="77777777" w:rsidTr="006218ED">
        <w:tc>
          <w:tcPr>
            <w:tcW w:w="2785" w:type="dxa"/>
            <w:tcBorders>
              <w:top w:val="single" w:sz="4" w:space="0" w:color="auto"/>
              <w:left w:val="single" w:sz="4" w:space="0" w:color="auto"/>
              <w:bottom w:val="single" w:sz="4" w:space="0" w:color="auto"/>
              <w:right w:val="single" w:sz="4" w:space="0" w:color="auto"/>
            </w:tcBorders>
            <w:shd w:val="clear" w:color="auto" w:fill="auto"/>
            <w:hideMark/>
          </w:tcPr>
          <w:p w14:paraId="09E9A7F6" w14:textId="77777777" w:rsidR="004A6325" w:rsidRPr="0098442D" w:rsidRDefault="004A6325" w:rsidP="006218ED">
            <w:pPr>
              <w:spacing w:after="120" w:line="283" w:lineRule="auto"/>
              <w:rPr>
                <w:rFonts w:ascii="Times New Roman" w:eastAsia="Times New Roman" w:hAnsi="Times New Roman"/>
                <w:color w:val="000000"/>
                <w:kern w:val="28"/>
                <w:sz w:val="24"/>
                <w:szCs w:val="24"/>
              </w:rPr>
            </w:pPr>
            <w:r w:rsidRPr="0098442D">
              <w:rPr>
                <w:rFonts w:ascii="Times New Roman" w:eastAsia="Times New Roman" w:hAnsi="Times New Roman"/>
                <w:b/>
                <w:color w:val="000000"/>
                <w:kern w:val="28"/>
                <w:sz w:val="24"/>
                <w:szCs w:val="24"/>
                <w:lang w:val="en-ZA"/>
              </w:rPr>
              <w:t>Learning Outcome</w:t>
            </w:r>
          </w:p>
        </w:tc>
        <w:tc>
          <w:tcPr>
            <w:tcW w:w="4500" w:type="dxa"/>
            <w:tcBorders>
              <w:top w:val="single" w:sz="4" w:space="0" w:color="auto"/>
              <w:left w:val="single" w:sz="4" w:space="0" w:color="auto"/>
              <w:bottom w:val="single" w:sz="4" w:space="0" w:color="auto"/>
              <w:right w:val="single" w:sz="4" w:space="0" w:color="auto"/>
            </w:tcBorders>
            <w:shd w:val="clear" w:color="auto" w:fill="auto"/>
            <w:hideMark/>
          </w:tcPr>
          <w:p w14:paraId="63DD3BB1" w14:textId="77777777" w:rsidR="004A6325" w:rsidRPr="0098442D" w:rsidRDefault="004A6325" w:rsidP="006218ED">
            <w:pPr>
              <w:spacing w:after="120" w:line="283" w:lineRule="auto"/>
              <w:rPr>
                <w:rFonts w:ascii="Times New Roman" w:eastAsia="Times New Roman" w:hAnsi="Times New Roman"/>
                <w:color w:val="000000"/>
                <w:kern w:val="28"/>
                <w:sz w:val="24"/>
                <w:szCs w:val="24"/>
              </w:rPr>
            </w:pPr>
            <w:r w:rsidRPr="0098442D">
              <w:rPr>
                <w:rFonts w:ascii="Times New Roman" w:eastAsia="Times New Roman" w:hAnsi="Times New Roman"/>
                <w:b/>
                <w:color w:val="000000"/>
                <w:kern w:val="28"/>
                <w:sz w:val="24"/>
                <w:szCs w:val="24"/>
                <w:lang w:val="en-ZA"/>
              </w:rPr>
              <w:t>Content</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3947DF66" w14:textId="77777777" w:rsidR="004A6325" w:rsidRPr="0098442D" w:rsidRDefault="004A6325" w:rsidP="006218ED">
            <w:pPr>
              <w:spacing w:after="120" w:line="283" w:lineRule="auto"/>
              <w:rPr>
                <w:rFonts w:ascii="Times New Roman" w:eastAsia="Times New Roman" w:hAnsi="Times New Roman"/>
                <w:color w:val="000000"/>
                <w:kern w:val="28"/>
                <w:sz w:val="24"/>
                <w:szCs w:val="24"/>
              </w:rPr>
            </w:pPr>
            <w:r w:rsidRPr="0098442D">
              <w:rPr>
                <w:rFonts w:ascii="Times New Roman" w:eastAsia="Times New Roman" w:hAnsi="Times New Roman"/>
                <w:b/>
                <w:color w:val="000000"/>
                <w:kern w:val="28"/>
                <w:sz w:val="24"/>
                <w:szCs w:val="24"/>
                <w:lang w:val="en-ZA"/>
              </w:rPr>
              <w:t>Suggested Assessment Methods</w:t>
            </w:r>
          </w:p>
        </w:tc>
      </w:tr>
      <w:tr w:rsidR="004A6325" w:rsidRPr="0098442D" w14:paraId="18AC9A36" w14:textId="77777777" w:rsidTr="006218ED">
        <w:tc>
          <w:tcPr>
            <w:tcW w:w="2785" w:type="dxa"/>
            <w:tcBorders>
              <w:top w:val="single" w:sz="4" w:space="0" w:color="auto"/>
              <w:left w:val="single" w:sz="4" w:space="0" w:color="auto"/>
              <w:bottom w:val="single" w:sz="4" w:space="0" w:color="auto"/>
              <w:right w:val="single" w:sz="4" w:space="0" w:color="auto"/>
            </w:tcBorders>
            <w:hideMark/>
          </w:tcPr>
          <w:p w14:paraId="0CAF866B" w14:textId="77777777" w:rsidR="004A6325" w:rsidRPr="00AE16D9" w:rsidRDefault="004A6325">
            <w:pPr>
              <w:numPr>
                <w:ilvl w:val="0"/>
                <w:numId w:val="132"/>
              </w:numPr>
              <w:spacing w:after="120" w:line="256" w:lineRule="auto"/>
              <w:contextualSpacing/>
              <w:rPr>
                <w:rFonts w:ascii="Times New Roman" w:eastAsia="Times New Roman" w:hAnsi="Times New Roman"/>
                <w:color w:val="000000"/>
                <w:kern w:val="28"/>
                <w:szCs w:val="24"/>
              </w:rPr>
            </w:pPr>
            <w:r w:rsidRPr="00774F4E">
              <w:rPr>
                <w:rFonts w:ascii="Times New Roman" w:hAnsi="Times New Roman"/>
                <w:bCs/>
                <w:color w:val="000000"/>
                <w:kern w:val="28"/>
                <w:sz w:val="24"/>
                <w:szCs w:val="24"/>
              </w:rPr>
              <w:t>Install electrical machine</w:t>
            </w:r>
          </w:p>
        </w:tc>
        <w:tc>
          <w:tcPr>
            <w:tcW w:w="4500" w:type="dxa"/>
            <w:tcBorders>
              <w:top w:val="single" w:sz="4" w:space="0" w:color="auto"/>
              <w:left w:val="single" w:sz="4" w:space="0" w:color="auto"/>
              <w:bottom w:val="single" w:sz="4" w:space="0" w:color="auto"/>
              <w:right w:val="single" w:sz="4" w:space="0" w:color="auto"/>
            </w:tcBorders>
          </w:tcPr>
          <w:p w14:paraId="44C4634E" w14:textId="77777777" w:rsidR="004A6325" w:rsidRPr="0066253F" w:rsidRDefault="004A6325">
            <w:pPr>
              <w:numPr>
                <w:ilvl w:val="1"/>
                <w:numId w:val="131"/>
              </w:numPr>
              <w:spacing w:line="276" w:lineRule="auto"/>
              <w:contextualSpacing/>
              <w:rPr>
                <w:rFonts w:ascii="Times New Roman" w:hAnsi="Times New Roman"/>
                <w:sz w:val="24"/>
                <w:szCs w:val="24"/>
                <w:lang w:val="en-ZW"/>
              </w:rPr>
            </w:pPr>
            <w:r>
              <w:rPr>
                <w:rFonts w:ascii="Times New Roman" w:hAnsi="Times New Roman"/>
                <w:sz w:val="24"/>
                <w:szCs w:val="24"/>
                <w:lang w:val="en-ZW"/>
              </w:rPr>
              <w:t>W</w:t>
            </w:r>
            <w:r w:rsidRPr="0066253F">
              <w:rPr>
                <w:rFonts w:ascii="Times New Roman" w:hAnsi="Times New Roman"/>
                <w:sz w:val="24"/>
                <w:szCs w:val="24"/>
                <w:lang w:val="en-ZW"/>
              </w:rPr>
              <w:t>iring diagrams</w:t>
            </w:r>
          </w:p>
          <w:p w14:paraId="3D227629" w14:textId="77777777" w:rsidR="004A6325" w:rsidRPr="0066253F" w:rsidRDefault="004A6325">
            <w:pPr>
              <w:numPr>
                <w:ilvl w:val="1"/>
                <w:numId w:val="131"/>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Materials, tools and equipment’s</w:t>
            </w:r>
          </w:p>
          <w:p w14:paraId="6E1BE007" w14:textId="77777777" w:rsidR="004A6325" w:rsidRPr="0066253F" w:rsidRDefault="004A6325">
            <w:pPr>
              <w:numPr>
                <w:ilvl w:val="1"/>
                <w:numId w:val="131"/>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Types of machine layout e.g.</w:t>
            </w:r>
          </w:p>
          <w:p w14:paraId="3E6E6447" w14:textId="77777777" w:rsidR="004A6325" w:rsidRPr="0066253F" w:rsidRDefault="004A6325">
            <w:pPr>
              <w:numPr>
                <w:ilvl w:val="2"/>
                <w:numId w:val="131"/>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Fixed position layout</w:t>
            </w:r>
          </w:p>
          <w:p w14:paraId="2C09DBD3" w14:textId="77777777" w:rsidR="004A6325" w:rsidRPr="0066253F" w:rsidRDefault="004A6325">
            <w:pPr>
              <w:numPr>
                <w:ilvl w:val="2"/>
                <w:numId w:val="131"/>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Product layout</w:t>
            </w:r>
          </w:p>
          <w:p w14:paraId="1142F3F0" w14:textId="77777777" w:rsidR="004A6325" w:rsidRPr="0066253F" w:rsidRDefault="004A6325">
            <w:pPr>
              <w:numPr>
                <w:ilvl w:val="2"/>
                <w:numId w:val="131"/>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Process layout</w:t>
            </w:r>
          </w:p>
          <w:p w14:paraId="50950033" w14:textId="77777777" w:rsidR="004A6325" w:rsidRPr="0066253F" w:rsidRDefault="004A6325">
            <w:pPr>
              <w:numPr>
                <w:ilvl w:val="2"/>
                <w:numId w:val="131"/>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Combinational</w:t>
            </w:r>
          </w:p>
          <w:p w14:paraId="7F357F56" w14:textId="77777777" w:rsidR="004A6325" w:rsidRDefault="004A6325">
            <w:pPr>
              <w:numPr>
                <w:ilvl w:val="1"/>
                <w:numId w:val="131"/>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Mounting</w:t>
            </w:r>
            <w:r>
              <w:rPr>
                <w:rFonts w:ascii="Times New Roman" w:hAnsi="Times New Roman"/>
                <w:sz w:val="24"/>
                <w:szCs w:val="24"/>
                <w:lang w:val="en-ZW"/>
              </w:rPr>
              <w:t xml:space="preserve"> techniques of electrical machines</w:t>
            </w:r>
          </w:p>
          <w:p w14:paraId="42630C24" w14:textId="77777777" w:rsidR="004A6325" w:rsidRPr="0066253F" w:rsidRDefault="004A6325">
            <w:pPr>
              <w:numPr>
                <w:ilvl w:val="1"/>
                <w:numId w:val="131"/>
              </w:numPr>
              <w:spacing w:line="276" w:lineRule="auto"/>
              <w:contextualSpacing/>
              <w:rPr>
                <w:rFonts w:ascii="Times New Roman" w:hAnsi="Times New Roman"/>
                <w:sz w:val="24"/>
                <w:szCs w:val="24"/>
                <w:lang w:val="en-ZW"/>
              </w:rPr>
            </w:pPr>
            <w:r>
              <w:rPr>
                <w:rFonts w:ascii="Times New Roman" w:hAnsi="Times New Roman"/>
                <w:sz w:val="24"/>
                <w:szCs w:val="24"/>
                <w:lang w:val="en-ZW"/>
              </w:rPr>
              <w:t>Construction of m</w:t>
            </w:r>
            <w:r w:rsidRPr="0066253F">
              <w:rPr>
                <w:rFonts w:ascii="Times New Roman" w:hAnsi="Times New Roman"/>
                <w:sz w:val="24"/>
                <w:szCs w:val="24"/>
                <w:lang w:val="en-ZW"/>
              </w:rPr>
              <w:t>achine support</w:t>
            </w:r>
          </w:p>
          <w:p w14:paraId="6CD58B54" w14:textId="77777777" w:rsidR="004A6325" w:rsidRPr="0066253F" w:rsidRDefault="004A6325">
            <w:pPr>
              <w:pStyle w:val="ListParagraph"/>
              <w:numPr>
                <w:ilvl w:val="1"/>
                <w:numId w:val="131"/>
              </w:numPr>
              <w:spacing w:after="0" w:line="360" w:lineRule="auto"/>
              <w:rPr>
                <w:szCs w:val="24"/>
              </w:rPr>
            </w:pPr>
            <w:r>
              <w:rPr>
                <w:szCs w:val="24"/>
              </w:rPr>
              <w:t>Types of e</w:t>
            </w:r>
            <w:r w:rsidRPr="0066253F">
              <w:rPr>
                <w:szCs w:val="24"/>
              </w:rPr>
              <w:t>lectrical machines</w:t>
            </w:r>
            <w:r>
              <w:rPr>
                <w:szCs w:val="24"/>
              </w:rPr>
              <w:t xml:space="preserve"> and applications:</w:t>
            </w:r>
            <w:r w:rsidRPr="0066253F">
              <w:rPr>
                <w:szCs w:val="24"/>
              </w:rPr>
              <w:t xml:space="preserve"> </w:t>
            </w:r>
          </w:p>
          <w:p w14:paraId="574F15F1" w14:textId="77777777" w:rsidR="004A6325" w:rsidRPr="0066253F" w:rsidRDefault="004A6325">
            <w:pPr>
              <w:pStyle w:val="ListParagraph"/>
              <w:numPr>
                <w:ilvl w:val="2"/>
                <w:numId w:val="131"/>
              </w:numPr>
              <w:spacing w:after="0" w:line="360" w:lineRule="auto"/>
              <w:rPr>
                <w:szCs w:val="24"/>
              </w:rPr>
            </w:pPr>
            <w:r w:rsidRPr="0066253F">
              <w:rPr>
                <w:szCs w:val="24"/>
              </w:rPr>
              <w:t>DC motors</w:t>
            </w:r>
          </w:p>
          <w:p w14:paraId="1009A548" w14:textId="77777777" w:rsidR="004A6325" w:rsidRPr="0066253F" w:rsidRDefault="004A6325">
            <w:pPr>
              <w:pStyle w:val="ListParagraph"/>
              <w:numPr>
                <w:ilvl w:val="2"/>
                <w:numId w:val="131"/>
              </w:numPr>
              <w:spacing w:after="0" w:line="360" w:lineRule="auto"/>
              <w:rPr>
                <w:szCs w:val="24"/>
              </w:rPr>
            </w:pPr>
            <w:r w:rsidRPr="0066253F">
              <w:rPr>
                <w:szCs w:val="24"/>
              </w:rPr>
              <w:t>DC generators</w:t>
            </w:r>
          </w:p>
          <w:p w14:paraId="5D166FC1" w14:textId="77777777" w:rsidR="004A6325" w:rsidRPr="0066253F" w:rsidRDefault="004A6325">
            <w:pPr>
              <w:pStyle w:val="ListParagraph"/>
              <w:numPr>
                <w:ilvl w:val="2"/>
                <w:numId w:val="131"/>
              </w:numPr>
              <w:spacing w:after="0" w:line="360" w:lineRule="auto"/>
              <w:rPr>
                <w:szCs w:val="24"/>
              </w:rPr>
            </w:pPr>
            <w:r w:rsidRPr="0066253F">
              <w:rPr>
                <w:szCs w:val="24"/>
              </w:rPr>
              <w:t>AC single phase motors</w:t>
            </w:r>
          </w:p>
          <w:p w14:paraId="40CA2C95" w14:textId="77777777" w:rsidR="004A6325" w:rsidRDefault="004A6325">
            <w:pPr>
              <w:pStyle w:val="ListParagraph"/>
              <w:numPr>
                <w:ilvl w:val="2"/>
                <w:numId w:val="131"/>
              </w:numPr>
              <w:spacing w:after="0" w:line="360" w:lineRule="auto"/>
              <w:rPr>
                <w:szCs w:val="24"/>
              </w:rPr>
            </w:pPr>
            <w:r w:rsidRPr="0066253F">
              <w:rPr>
                <w:szCs w:val="24"/>
              </w:rPr>
              <w:t>AC three phase machines:</w:t>
            </w:r>
          </w:p>
          <w:p w14:paraId="271D386E" w14:textId="77777777" w:rsidR="004A6325" w:rsidRDefault="004A6325">
            <w:pPr>
              <w:pStyle w:val="ListParagraph"/>
              <w:numPr>
                <w:ilvl w:val="3"/>
                <w:numId w:val="393"/>
              </w:numPr>
              <w:spacing w:after="0" w:line="360" w:lineRule="auto"/>
              <w:rPr>
                <w:szCs w:val="24"/>
              </w:rPr>
            </w:pPr>
            <w:r w:rsidRPr="0066253F">
              <w:rPr>
                <w:szCs w:val="24"/>
              </w:rPr>
              <w:t>Induction</w:t>
            </w:r>
          </w:p>
          <w:p w14:paraId="270AA7CF" w14:textId="77777777" w:rsidR="004A6325" w:rsidRPr="0066253F" w:rsidRDefault="004A6325">
            <w:pPr>
              <w:pStyle w:val="ListParagraph"/>
              <w:numPr>
                <w:ilvl w:val="3"/>
                <w:numId w:val="393"/>
              </w:numPr>
              <w:spacing w:after="0" w:line="360" w:lineRule="auto"/>
              <w:rPr>
                <w:szCs w:val="24"/>
              </w:rPr>
            </w:pPr>
            <w:r w:rsidRPr="0066253F">
              <w:rPr>
                <w:szCs w:val="24"/>
              </w:rPr>
              <w:t>Synchronous</w:t>
            </w:r>
          </w:p>
          <w:p w14:paraId="5ED46D7D" w14:textId="77777777" w:rsidR="004A6325" w:rsidRPr="0066253F" w:rsidRDefault="004A6325">
            <w:pPr>
              <w:pStyle w:val="ListParagraph"/>
              <w:numPr>
                <w:ilvl w:val="2"/>
                <w:numId w:val="131"/>
              </w:numPr>
              <w:spacing w:after="0" w:line="360" w:lineRule="auto"/>
              <w:rPr>
                <w:szCs w:val="24"/>
              </w:rPr>
            </w:pPr>
            <w:r w:rsidRPr="0066253F">
              <w:rPr>
                <w:szCs w:val="24"/>
              </w:rPr>
              <w:t>Transformer</w:t>
            </w:r>
          </w:p>
          <w:p w14:paraId="16794495" w14:textId="77777777" w:rsidR="004A6325" w:rsidRPr="0066253F" w:rsidRDefault="004A6325">
            <w:pPr>
              <w:pStyle w:val="ListParagraph"/>
              <w:numPr>
                <w:ilvl w:val="1"/>
                <w:numId w:val="131"/>
              </w:numPr>
              <w:spacing w:after="0" w:line="360" w:lineRule="auto"/>
              <w:rPr>
                <w:szCs w:val="24"/>
              </w:rPr>
            </w:pPr>
            <w:r w:rsidRPr="0066253F">
              <w:rPr>
                <w:szCs w:val="24"/>
              </w:rPr>
              <w:t xml:space="preserve">Calculations involving electrical machines </w:t>
            </w:r>
          </w:p>
          <w:p w14:paraId="4548B862" w14:textId="77777777" w:rsidR="004A6325" w:rsidRPr="00C7750D" w:rsidRDefault="004A6325">
            <w:pPr>
              <w:pStyle w:val="ListParagraph"/>
              <w:numPr>
                <w:ilvl w:val="1"/>
                <w:numId w:val="131"/>
              </w:numPr>
              <w:rPr>
                <w:rFonts w:eastAsia="Calibri"/>
                <w:color w:val="auto"/>
                <w:kern w:val="0"/>
                <w:szCs w:val="24"/>
                <w:lang w:val="en-ZW"/>
              </w:rPr>
            </w:pPr>
            <w:r>
              <w:rPr>
                <w:szCs w:val="24"/>
                <w:lang w:val="en-ZW"/>
              </w:rPr>
              <w:t>E</w:t>
            </w:r>
            <w:r w:rsidRPr="00C7750D">
              <w:rPr>
                <w:rFonts w:eastAsia="Calibri"/>
                <w:color w:val="auto"/>
                <w:kern w:val="0"/>
                <w:szCs w:val="24"/>
                <w:lang w:val="en-ZW"/>
              </w:rPr>
              <w:t>lectrical machine c</w:t>
            </w:r>
            <w:r w:rsidRPr="00C7750D">
              <w:rPr>
                <w:rFonts w:eastAsia="Calibri"/>
                <w:kern w:val="0"/>
                <w:szCs w:val="24"/>
                <w:lang w:val="en-ZW"/>
              </w:rPr>
              <w:t xml:space="preserve">ontrol </w:t>
            </w:r>
            <w:r>
              <w:rPr>
                <w:rFonts w:eastAsia="Calibri"/>
                <w:kern w:val="0"/>
                <w:szCs w:val="24"/>
                <w:lang w:val="en-ZW"/>
              </w:rPr>
              <w:t>gear</w:t>
            </w:r>
          </w:p>
          <w:p w14:paraId="11D6608B" w14:textId="77777777" w:rsidR="004A6325" w:rsidRPr="00880B9D" w:rsidRDefault="004A6325">
            <w:pPr>
              <w:numPr>
                <w:ilvl w:val="2"/>
                <w:numId w:val="131"/>
              </w:numPr>
              <w:spacing w:line="276" w:lineRule="auto"/>
              <w:contextualSpacing/>
              <w:rPr>
                <w:rFonts w:ascii="Times New Roman" w:hAnsi="Times New Roman"/>
                <w:sz w:val="24"/>
                <w:szCs w:val="24"/>
                <w:lang w:val="en-ZW"/>
              </w:rPr>
            </w:pPr>
            <w:r w:rsidRPr="00880B9D">
              <w:rPr>
                <w:rFonts w:ascii="Times New Roman" w:hAnsi="Times New Roman"/>
                <w:sz w:val="24"/>
                <w:szCs w:val="24"/>
                <w:lang w:val="en-ZW"/>
              </w:rPr>
              <w:t>Contactors</w:t>
            </w:r>
          </w:p>
          <w:p w14:paraId="68427F46" w14:textId="77777777" w:rsidR="004A6325" w:rsidRPr="00880B9D" w:rsidRDefault="004A6325">
            <w:pPr>
              <w:numPr>
                <w:ilvl w:val="2"/>
                <w:numId w:val="131"/>
              </w:numPr>
              <w:spacing w:line="276" w:lineRule="auto"/>
              <w:contextualSpacing/>
              <w:rPr>
                <w:rFonts w:ascii="Times New Roman" w:hAnsi="Times New Roman"/>
                <w:sz w:val="24"/>
                <w:szCs w:val="24"/>
                <w:lang w:val="en-ZW"/>
              </w:rPr>
            </w:pPr>
            <w:r w:rsidRPr="00880B9D">
              <w:rPr>
                <w:rFonts w:ascii="Times New Roman" w:hAnsi="Times New Roman"/>
                <w:sz w:val="24"/>
                <w:szCs w:val="24"/>
                <w:lang w:val="en-ZW"/>
              </w:rPr>
              <w:t>Overload Relays</w:t>
            </w:r>
          </w:p>
          <w:p w14:paraId="5A1984E8" w14:textId="77777777" w:rsidR="004A6325" w:rsidRPr="00880B9D" w:rsidRDefault="004A6325">
            <w:pPr>
              <w:numPr>
                <w:ilvl w:val="2"/>
                <w:numId w:val="131"/>
              </w:numPr>
              <w:spacing w:line="276" w:lineRule="auto"/>
              <w:contextualSpacing/>
              <w:rPr>
                <w:rFonts w:ascii="Times New Roman" w:hAnsi="Times New Roman"/>
                <w:sz w:val="24"/>
                <w:szCs w:val="24"/>
                <w:lang w:val="en-ZW"/>
              </w:rPr>
            </w:pPr>
            <w:r w:rsidRPr="00880B9D">
              <w:rPr>
                <w:rFonts w:ascii="Times New Roman" w:hAnsi="Times New Roman"/>
                <w:sz w:val="24"/>
                <w:szCs w:val="24"/>
                <w:lang w:val="en-ZW"/>
              </w:rPr>
              <w:t>Circuit Breakers</w:t>
            </w:r>
          </w:p>
          <w:p w14:paraId="200CA860" w14:textId="77777777" w:rsidR="004A6325" w:rsidRPr="00880B9D" w:rsidRDefault="004A6325">
            <w:pPr>
              <w:numPr>
                <w:ilvl w:val="2"/>
                <w:numId w:val="131"/>
              </w:numPr>
              <w:spacing w:line="276" w:lineRule="auto"/>
              <w:contextualSpacing/>
              <w:rPr>
                <w:rFonts w:ascii="Times New Roman" w:hAnsi="Times New Roman"/>
                <w:sz w:val="24"/>
                <w:szCs w:val="24"/>
                <w:lang w:val="en-ZW"/>
              </w:rPr>
            </w:pPr>
            <w:r w:rsidRPr="00880B9D">
              <w:rPr>
                <w:rFonts w:ascii="Times New Roman" w:hAnsi="Times New Roman"/>
                <w:sz w:val="24"/>
                <w:szCs w:val="24"/>
                <w:lang w:val="en-ZW"/>
              </w:rPr>
              <w:t>Motor Starters</w:t>
            </w:r>
          </w:p>
          <w:p w14:paraId="20A43A87" w14:textId="77777777" w:rsidR="004A6325" w:rsidRPr="00880B9D" w:rsidRDefault="004A6325">
            <w:pPr>
              <w:pStyle w:val="ListParagraph"/>
              <w:numPr>
                <w:ilvl w:val="3"/>
                <w:numId w:val="392"/>
              </w:numPr>
              <w:spacing w:after="0" w:line="276" w:lineRule="auto"/>
              <w:rPr>
                <w:rFonts w:eastAsia="Calibri"/>
                <w:kern w:val="0"/>
                <w:szCs w:val="24"/>
                <w:lang w:val="en-ZW"/>
              </w:rPr>
            </w:pPr>
            <w:r>
              <w:rPr>
                <w:rFonts w:eastAsia="Calibri"/>
                <w:kern w:val="0"/>
                <w:szCs w:val="24"/>
                <w:lang w:val="en-ZW"/>
              </w:rPr>
              <w:t xml:space="preserve"> </w:t>
            </w:r>
            <w:r w:rsidRPr="00880B9D">
              <w:rPr>
                <w:rFonts w:eastAsia="Calibri"/>
                <w:kern w:val="0"/>
                <w:szCs w:val="24"/>
                <w:lang w:val="en-ZW"/>
              </w:rPr>
              <w:t>DOL</w:t>
            </w:r>
          </w:p>
          <w:p w14:paraId="576603BD" w14:textId="77777777" w:rsidR="004A6325" w:rsidRPr="00880B9D" w:rsidRDefault="004A6325">
            <w:pPr>
              <w:pStyle w:val="ListParagraph"/>
              <w:numPr>
                <w:ilvl w:val="3"/>
                <w:numId w:val="392"/>
              </w:numPr>
              <w:spacing w:after="0" w:line="276" w:lineRule="auto"/>
              <w:rPr>
                <w:rFonts w:eastAsia="Calibri"/>
                <w:kern w:val="0"/>
                <w:szCs w:val="24"/>
                <w:lang w:val="en-ZW"/>
              </w:rPr>
            </w:pPr>
            <w:r>
              <w:rPr>
                <w:rFonts w:eastAsia="Calibri"/>
                <w:kern w:val="0"/>
                <w:szCs w:val="24"/>
                <w:lang w:val="en-ZW"/>
              </w:rPr>
              <w:t xml:space="preserve"> </w:t>
            </w:r>
            <w:r w:rsidRPr="00880B9D">
              <w:rPr>
                <w:rFonts w:eastAsia="Calibri"/>
                <w:kern w:val="0"/>
                <w:szCs w:val="24"/>
                <w:lang w:val="en-ZW"/>
              </w:rPr>
              <w:t>Star delta</w:t>
            </w:r>
          </w:p>
          <w:p w14:paraId="7FAA5A6C" w14:textId="77777777" w:rsidR="004A6325" w:rsidRPr="00880B9D" w:rsidRDefault="004A6325">
            <w:pPr>
              <w:pStyle w:val="ListParagraph"/>
              <w:numPr>
                <w:ilvl w:val="3"/>
                <w:numId w:val="392"/>
              </w:numPr>
              <w:spacing w:after="0" w:line="276" w:lineRule="auto"/>
              <w:rPr>
                <w:rFonts w:eastAsia="Calibri"/>
                <w:kern w:val="0"/>
                <w:szCs w:val="24"/>
                <w:lang w:val="en-ZW"/>
              </w:rPr>
            </w:pPr>
            <w:r>
              <w:rPr>
                <w:rFonts w:eastAsia="Calibri"/>
                <w:kern w:val="0"/>
                <w:szCs w:val="24"/>
                <w:lang w:val="en-ZW"/>
              </w:rPr>
              <w:t xml:space="preserve"> </w:t>
            </w:r>
            <w:r w:rsidRPr="00880B9D">
              <w:rPr>
                <w:rFonts w:eastAsia="Calibri"/>
                <w:kern w:val="0"/>
                <w:szCs w:val="24"/>
                <w:lang w:val="en-ZW"/>
              </w:rPr>
              <w:t>Forward reverse</w:t>
            </w:r>
          </w:p>
          <w:p w14:paraId="455BEF99" w14:textId="77777777" w:rsidR="004A6325" w:rsidRDefault="004A6325">
            <w:pPr>
              <w:numPr>
                <w:ilvl w:val="2"/>
                <w:numId w:val="131"/>
              </w:numPr>
              <w:spacing w:line="276" w:lineRule="auto"/>
              <w:contextualSpacing/>
              <w:rPr>
                <w:rFonts w:ascii="Times New Roman" w:hAnsi="Times New Roman"/>
                <w:sz w:val="24"/>
                <w:szCs w:val="24"/>
                <w:lang w:val="en-ZW"/>
              </w:rPr>
            </w:pPr>
            <w:r w:rsidRPr="00880B9D">
              <w:rPr>
                <w:rFonts w:ascii="Times New Roman" w:hAnsi="Times New Roman"/>
                <w:sz w:val="24"/>
                <w:szCs w:val="24"/>
                <w:lang w:val="en-ZW"/>
              </w:rPr>
              <w:t>Push Buttons &amp; Switches</w:t>
            </w:r>
          </w:p>
          <w:p w14:paraId="73039EEA" w14:textId="77777777" w:rsidR="004A6325" w:rsidRPr="00880B9D" w:rsidRDefault="004A6325">
            <w:pPr>
              <w:numPr>
                <w:ilvl w:val="2"/>
                <w:numId w:val="131"/>
              </w:numPr>
              <w:spacing w:line="276" w:lineRule="auto"/>
              <w:contextualSpacing/>
              <w:rPr>
                <w:rFonts w:ascii="Times New Roman" w:hAnsi="Times New Roman"/>
                <w:sz w:val="24"/>
                <w:szCs w:val="24"/>
                <w:lang w:val="en-ZW"/>
              </w:rPr>
            </w:pPr>
            <w:r w:rsidRPr="00880B9D">
              <w:rPr>
                <w:rFonts w:ascii="Times New Roman" w:hAnsi="Times New Roman"/>
                <w:sz w:val="24"/>
                <w:szCs w:val="24"/>
                <w:lang w:val="en-ZW"/>
              </w:rPr>
              <w:t>Manual control (start/stop)</w:t>
            </w:r>
          </w:p>
          <w:p w14:paraId="6CF46B25" w14:textId="77777777" w:rsidR="004A6325" w:rsidRDefault="004A6325">
            <w:pPr>
              <w:numPr>
                <w:ilvl w:val="2"/>
                <w:numId w:val="131"/>
              </w:numPr>
              <w:spacing w:line="276" w:lineRule="auto"/>
              <w:contextualSpacing/>
              <w:rPr>
                <w:rFonts w:ascii="Times New Roman" w:hAnsi="Times New Roman"/>
                <w:sz w:val="24"/>
                <w:szCs w:val="24"/>
                <w:lang w:val="en-ZW"/>
              </w:rPr>
            </w:pPr>
            <w:r w:rsidRPr="00880B9D">
              <w:rPr>
                <w:rFonts w:ascii="Times New Roman" w:hAnsi="Times New Roman"/>
                <w:sz w:val="24"/>
                <w:szCs w:val="24"/>
                <w:lang w:val="en-ZW"/>
              </w:rPr>
              <w:t>Timers</w:t>
            </w:r>
          </w:p>
          <w:p w14:paraId="77BF5942" w14:textId="77777777" w:rsidR="004A6325" w:rsidRPr="00880B9D" w:rsidRDefault="004A6325">
            <w:pPr>
              <w:numPr>
                <w:ilvl w:val="2"/>
                <w:numId w:val="131"/>
              </w:numPr>
              <w:spacing w:line="276" w:lineRule="auto"/>
              <w:contextualSpacing/>
              <w:rPr>
                <w:rFonts w:ascii="Times New Roman" w:hAnsi="Times New Roman"/>
                <w:sz w:val="24"/>
                <w:szCs w:val="24"/>
                <w:lang w:val="en-ZW"/>
              </w:rPr>
            </w:pPr>
            <w:r w:rsidRPr="00880B9D">
              <w:rPr>
                <w:rFonts w:ascii="Times New Roman" w:hAnsi="Times New Roman"/>
                <w:sz w:val="24"/>
                <w:szCs w:val="24"/>
                <w:lang w:val="en-ZW"/>
              </w:rPr>
              <w:t>Sensors and Relays</w:t>
            </w:r>
          </w:p>
          <w:p w14:paraId="02D02BB2" w14:textId="77777777" w:rsidR="004A6325" w:rsidRPr="0066253F" w:rsidRDefault="004A6325">
            <w:pPr>
              <w:numPr>
                <w:ilvl w:val="2"/>
                <w:numId w:val="131"/>
              </w:numPr>
              <w:spacing w:line="276" w:lineRule="auto"/>
              <w:contextualSpacing/>
              <w:rPr>
                <w:rFonts w:ascii="Times New Roman" w:hAnsi="Times New Roman"/>
                <w:sz w:val="24"/>
                <w:szCs w:val="24"/>
                <w:lang w:val="en-ZW"/>
              </w:rPr>
            </w:pPr>
            <w:r w:rsidRPr="00880B9D">
              <w:rPr>
                <w:rFonts w:ascii="Times New Roman" w:hAnsi="Times New Roman"/>
                <w:sz w:val="24"/>
                <w:szCs w:val="24"/>
                <w:lang w:val="en-ZW"/>
              </w:rPr>
              <w:t>Variable Speed Drives (VSDs)</w:t>
            </w:r>
          </w:p>
          <w:p w14:paraId="072902BD" w14:textId="77777777" w:rsidR="004A6325" w:rsidRPr="0066253F" w:rsidRDefault="004A6325">
            <w:pPr>
              <w:numPr>
                <w:ilvl w:val="1"/>
                <w:numId w:val="131"/>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Mounting structures/housing</w:t>
            </w:r>
          </w:p>
          <w:p w14:paraId="4B5AD38B" w14:textId="77777777" w:rsidR="004A6325" w:rsidRPr="0066253F" w:rsidRDefault="004A6325">
            <w:pPr>
              <w:numPr>
                <w:ilvl w:val="2"/>
                <w:numId w:val="131"/>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Structural strength</w:t>
            </w:r>
          </w:p>
          <w:p w14:paraId="767265E2" w14:textId="77777777" w:rsidR="004A6325" w:rsidRPr="0066253F" w:rsidRDefault="004A6325">
            <w:pPr>
              <w:numPr>
                <w:ilvl w:val="2"/>
                <w:numId w:val="131"/>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Size</w:t>
            </w:r>
          </w:p>
          <w:p w14:paraId="1DBB7D53" w14:textId="77777777" w:rsidR="004A6325" w:rsidRDefault="004A6325">
            <w:pPr>
              <w:numPr>
                <w:ilvl w:val="1"/>
                <w:numId w:val="131"/>
              </w:numPr>
              <w:spacing w:line="276" w:lineRule="auto"/>
              <w:contextualSpacing/>
              <w:rPr>
                <w:rFonts w:ascii="Times New Roman" w:hAnsi="Times New Roman"/>
                <w:sz w:val="24"/>
                <w:szCs w:val="24"/>
                <w:lang w:val="en-ZW"/>
              </w:rPr>
            </w:pPr>
            <w:r w:rsidRPr="00880B9D">
              <w:rPr>
                <w:rFonts w:ascii="Times New Roman" w:hAnsi="Times New Roman"/>
                <w:sz w:val="24"/>
                <w:szCs w:val="24"/>
                <w:lang w:val="en-ZW"/>
              </w:rPr>
              <w:t xml:space="preserve">Conduits, trunks, </w:t>
            </w:r>
            <w:r>
              <w:rPr>
                <w:rFonts w:ascii="Times New Roman" w:hAnsi="Times New Roman"/>
                <w:sz w:val="24"/>
                <w:szCs w:val="24"/>
                <w:lang w:val="en-ZW"/>
              </w:rPr>
              <w:t xml:space="preserve">and </w:t>
            </w:r>
            <w:r w:rsidRPr="00880B9D">
              <w:rPr>
                <w:rFonts w:ascii="Times New Roman" w:hAnsi="Times New Roman"/>
                <w:sz w:val="24"/>
                <w:szCs w:val="24"/>
                <w:lang w:val="en-ZW"/>
              </w:rPr>
              <w:t>enclosures</w:t>
            </w:r>
            <w:r>
              <w:rPr>
                <w:rFonts w:ascii="Times New Roman" w:hAnsi="Times New Roman"/>
                <w:sz w:val="24"/>
                <w:szCs w:val="24"/>
                <w:lang w:val="en-ZW"/>
              </w:rPr>
              <w:t xml:space="preserve"> installation</w:t>
            </w:r>
          </w:p>
          <w:p w14:paraId="3CC3941F" w14:textId="77777777" w:rsidR="004A6325" w:rsidRPr="0066253F" w:rsidRDefault="004A6325">
            <w:pPr>
              <w:numPr>
                <w:ilvl w:val="1"/>
                <w:numId w:val="131"/>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 xml:space="preserve">Cables and conductor </w:t>
            </w:r>
            <w:r>
              <w:rPr>
                <w:rFonts w:ascii="Times New Roman" w:hAnsi="Times New Roman"/>
                <w:sz w:val="24"/>
                <w:szCs w:val="24"/>
                <w:lang w:val="en-ZW"/>
              </w:rPr>
              <w:t>installation.</w:t>
            </w:r>
          </w:p>
          <w:p w14:paraId="3616413A" w14:textId="77777777" w:rsidR="004A6325" w:rsidRPr="0066253F" w:rsidRDefault="004A6325">
            <w:pPr>
              <w:numPr>
                <w:ilvl w:val="1"/>
                <w:numId w:val="131"/>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Cabling in machine</w:t>
            </w:r>
          </w:p>
          <w:p w14:paraId="0ED1315B" w14:textId="77777777" w:rsidR="004A6325" w:rsidRPr="0066253F" w:rsidRDefault="004A6325">
            <w:pPr>
              <w:numPr>
                <w:ilvl w:val="2"/>
                <w:numId w:val="131"/>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Current capacity</w:t>
            </w:r>
          </w:p>
          <w:p w14:paraId="0A5F1706" w14:textId="77777777" w:rsidR="004A6325" w:rsidRPr="0066253F" w:rsidRDefault="004A6325">
            <w:pPr>
              <w:numPr>
                <w:ilvl w:val="2"/>
                <w:numId w:val="131"/>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Type of the cable</w:t>
            </w:r>
          </w:p>
          <w:p w14:paraId="7D030609" w14:textId="77777777" w:rsidR="004A6325" w:rsidRPr="0066253F" w:rsidRDefault="004A6325">
            <w:pPr>
              <w:numPr>
                <w:ilvl w:val="1"/>
                <w:numId w:val="131"/>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 xml:space="preserve">Cable termination </w:t>
            </w:r>
          </w:p>
          <w:p w14:paraId="780B84B2" w14:textId="77777777" w:rsidR="004A6325" w:rsidRDefault="004A6325">
            <w:pPr>
              <w:numPr>
                <w:ilvl w:val="1"/>
                <w:numId w:val="131"/>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Cables labelling</w:t>
            </w:r>
          </w:p>
          <w:p w14:paraId="6CEEA390" w14:textId="77777777" w:rsidR="004A6325" w:rsidRPr="0066253F" w:rsidRDefault="004A6325">
            <w:pPr>
              <w:numPr>
                <w:ilvl w:val="1"/>
                <w:numId w:val="131"/>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IE</w:t>
            </w:r>
            <w:r>
              <w:rPr>
                <w:rFonts w:ascii="Times New Roman" w:hAnsi="Times New Roman"/>
                <w:sz w:val="24"/>
                <w:szCs w:val="24"/>
                <w:lang w:val="en-ZW"/>
              </w:rPr>
              <w:t xml:space="preserve">T </w:t>
            </w:r>
            <w:r w:rsidRPr="0066253F">
              <w:rPr>
                <w:rFonts w:ascii="Times New Roman" w:hAnsi="Times New Roman"/>
                <w:sz w:val="24"/>
                <w:szCs w:val="24"/>
                <w:lang w:val="en-ZW"/>
              </w:rPr>
              <w:t>E</w:t>
            </w:r>
            <w:r>
              <w:rPr>
                <w:rFonts w:ascii="Times New Roman" w:hAnsi="Times New Roman"/>
                <w:sz w:val="24"/>
                <w:szCs w:val="24"/>
                <w:lang w:val="en-ZW"/>
              </w:rPr>
              <w:t>lectrical machine installation</w:t>
            </w:r>
            <w:r w:rsidRPr="0066253F">
              <w:rPr>
                <w:rFonts w:ascii="Times New Roman" w:hAnsi="Times New Roman"/>
                <w:sz w:val="24"/>
                <w:szCs w:val="24"/>
                <w:lang w:val="en-ZW"/>
              </w:rPr>
              <w:t xml:space="preserve"> regulations</w:t>
            </w:r>
          </w:p>
          <w:p w14:paraId="1A05B1BE" w14:textId="77777777" w:rsidR="004A6325" w:rsidRPr="0066253F" w:rsidRDefault="004A6325">
            <w:pPr>
              <w:numPr>
                <w:ilvl w:val="1"/>
                <w:numId w:val="131"/>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 xml:space="preserve">Installation route  </w:t>
            </w:r>
          </w:p>
          <w:p w14:paraId="67808530" w14:textId="77777777" w:rsidR="004A6325" w:rsidRPr="0066253F" w:rsidRDefault="004A6325">
            <w:pPr>
              <w:numPr>
                <w:ilvl w:val="2"/>
                <w:numId w:val="131"/>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Surface</w:t>
            </w:r>
          </w:p>
          <w:p w14:paraId="488260FF" w14:textId="77777777" w:rsidR="004A6325" w:rsidRPr="0066253F" w:rsidRDefault="004A6325">
            <w:pPr>
              <w:numPr>
                <w:ilvl w:val="2"/>
                <w:numId w:val="131"/>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Underground</w:t>
            </w:r>
          </w:p>
          <w:p w14:paraId="4CCFF951" w14:textId="77777777" w:rsidR="004A6325" w:rsidRPr="0066253F" w:rsidRDefault="004A6325">
            <w:pPr>
              <w:numPr>
                <w:ilvl w:val="2"/>
                <w:numId w:val="131"/>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Concealed</w:t>
            </w:r>
          </w:p>
          <w:p w14:paraId="619C7ABB" w14:textId="77777777" w:rsidR="004A6325" w:rsidRPr="0066253F" w:rsidRDefault="004A6325">
            <w:pPr>
              <w:numPr>
                <w:ilvl w:val="1"/>
                <w:numId w:val="131"/>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Installation conditions e.g. temperature, humidity, moisture, dust</w:t>
            </w:r>
          </w:p>
          <w:p w14:paraId="4B1D3DC3" w14:textId="77777777" w:rsidR="004A6325" w:rsidRPr="0066253F" w:rsidRDefault="004A6325">
            <w:pPr>
              <w:numPr>
                <w:ilvl w:val="1"/>
                <w:numId w:val="131"/>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 xml:space="preserve">Housekeeping practices. </w:t>
            </w:r>
          </w:p>
          <w:p w14:paraId="3BD735E9" w14:textId="77777777" w:rsidR="004A6325" w:rsidRPr="0066253F" w:rsidRDefault="004A6325">
            <w:pPr>
              <w:numPr>
                <w:ilvl w:val="2"/>
                <w:numId w:val="131"/>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Disposal of waste</w:t>
            </w:r>
          </w:p>
          <w:p w14:paraId="4A3BFDD7" w14:textId="77777777" w:rsidR="004A6325" w:rsidRPr="0066253F" w:rsidRDefault="004A6325">
            <w:pPr>
              <w:numPr>
                <w:ilvl w:val="2"/>
                <w:numId w:val="131"/>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Cleaning</w:t>
            </w:r>
          </w:p>
          <w:p w14:paraId="7A8604E8" w14:textId="77777777" w:rsidR="004A6325" w:rsidRPr="009A17DA" w:rsidRDefault="004A6325">
            <w:pPr>
              <w:numPr>
                <w:ilvl w:val="2"/>
                <w:numId w:val="131"/>
              </w:numPr>
              <w:spacing w:line="276" w:lineRule="auto"/>
              <w:contextualSpacing/>
              <w:rPr>
                <w:rFonts w:ascii="Times New Roman" w:hAnsi="Times New Roman"/>
                <w:sz w:val="24"/>
                <w:szCs w:val="24"/>
                <w:lang w:val="en-ZW"/>
              </w:rPr>
            </w:pPr>
            <w:r w:rsidRPr="0066253F">
              <w:rPr>
                <w:rFonts w:ascii="Times New Roman" w:hAnsi="Times New Roman"/>
                <w:sz w:val="24"/>
                <w:szCs w:val="24"/>
                <w:lang w:val="en-ZW"/>
              </w:rPr>
              <w:t>Tools storage</w:t>
            </w:r>
          </w:p>
        </w:tc>
        <w:tc>
          <w:tcPr>
            <w:tcW w:w="2340" w:type="dxa"/>
            <w:tcBorders>
              <w:top w:val="single" w:sz="4" w:space="0" w:color="auto"/>
              <w:left w:val="single" w:sz="4" w:space="0" w:color="auto"/>
              <w:bottom w:val="single" w:sz="4" w:space="0" w:color="auto"/>
              <w:right w:val="single" w:sz="4" w:space="0" w:color="auto"/>
            </w:tcBorders>
            <w:hideMark/>
          </w:tcPr>
          <w:p w14:paraId="02773664" w14:textId="77777777" w:rsidR="004A6325" w:rsidRPr="00F80672" w:rsidRDefault="004A6325">
            <w:pPr>
              <w:numPr>
                <w:ilvl w:val="0"/>
                <w:numId w:val="135"/>
              </w:numPr>
              <w:spacing w:line="276" w:lineRule="auto"/>
              <w:contextualSpacing/>
              <w:rPr>
                <w:rFonts w:ascii="Times New Roman" w:hAnsi="Times New Roman"/>
                <w:sz w:val="24"/>
                <w:szCs w:val="24"/>
                <w:lang w:val="en-ZW"/>
              </w:rPr>
            </w:pPr>
            <w:r w:rsidRPr="00F80672">
              <w:rPr>
                <w:rFonts w:ascii="Times New Roman" w:hAnsi="Times New Roman"/>
                <w:sz w:val="24"/>
                <w:szCs w:val="24"/>
                <w:lang w:val="en-ZW"/>
              </w:rPr>
              <w:t>Written Assessment</w:t>
            </w:r>
          </w:p>
          <w:p w14:paraId="326E426A" w14:textId="77777777" w:rsidR="004A6325" w:rsidRPr="00F80672" w:rsidRDefault="004A6325">
            <w:pPr>
              <w:numPr>
                <w:ilvl w:val="0"/>
                <w:numId w:val="135"/>
              </w:numPr>
              <w:spacing w:line="276" w:lineRule="auto"/>
              <w:contextualSpacing/>
              <w:rPr>
                <w:rFonts w:ascii="Times New Roman" w:hAnsi="Times New Roman"/>
                <w:sz w:val="24"/>
                <w:szCs w:val="24"/>
                <w:lang w:val="en-ZW"/>
              </w:rPr>
            </w:pPr>
            <w:r w:rsidRPr="00F80672">
              <w:rPr>
                <w:rFonts w:ascii="Times New Roman" w:hAnsi="Times New Roman"/>
                <w:sz w:val="24"/>
                <w:szCs w:val="24"/>
                <w:lang w:val="en-ZW"/>
              </w:rPr>
              <w:t xml:space="preserve">Oral Questioning </w:t>
            </w:r>
          </w:p>
          <w:p w14:paraId="4AF6BD2B" w14:textId="77777777" w:rsidR="004A6325" w:rsidRPr="00F80672" w:rsidRDefault="004A6325">
            <w:pPr>
              <w:numPr>
                <w:ilvl w:val="0"/>
                <w:numId w:val="135"/>
              </w:numPr>
              <w:spacing w:line="276" w:lineRule="auto"/>
              <w:contextualSpacing/>
              <w:rPr>
                <w:rFonts w:ascii="Times New Roman" w:hAnsi="Times New Roman"/>
                <w:sz w:val="24"/>
                <w:szCs w:val="24"/>
                <w:lang w:val="en-ZW"/>
              </w:rPr>
            </w:pPr>
            <w:r w:rsidRPr="00F80672">
              <w:rPr>
                <w:rFonts w:ascii="Times New Roman" w:hAnsi="Times New Roman"/>
                <w:sz w:val="24"/>
                <w:szCs w:val="24"/>
                <w:lang w:val="en-ZW"/>
              </w:rPr>
              <w:t>Practical Assessment</w:t>
            </w:r>
          </w:p>
          <w:p w14:paraId="76C3F13C" w14:textId="77777777" w:rsidR="004A6325" w:rsidRPr="00F80672" w:rsidRDefault="004A6325">
            <w:pPr>
              <w:numPr>
                <w:ilvl w:val="0"/>
                <w:numId w:val="135"/>
              </w:numPr>
              <w:spacing w:line="276" w:lineRule="auto"/>
              <w:contextualSpacing/>
              <w:rPr>
                <w:rFonts w:ascii="Times New Roman" w:hAnsi="Times New Roman"/>
                <w:sz w:val="24"/>
                <w:szCs w:val="24"/>
                <w:lang w:val="en-ZW"/>
              </w:rPr>
            </w:pPr>
            <w:r w:rsidRPr="00F80672">
              <w:rPr>
                <w:rFonts w:ascii="Times New Roman" w:hAnsi="Times New Roman"/>
                <w:sz w:val="24"/>
                <w:szCs w:val="24"/>
                <w:lang w:val="en-ZW"/>
              </w:rPr>
              <w:t>Project</w:t>
            </w:r>
          </w:p>
          <w:p w14:paraId="560A8A19" w14:textId="77777777" w:rsidR="004A6325" w:rsidRPr="00F80672" w:rsidRDefault="004A6325">
            <w:pPr>
              <w:numPr>
                <w:ilvl w:val="0"/>
                <w:numId w:val="135"/>
              </w:numPr>
              <w:spacing w:line="276" w:lineRule="auto"/>
              <w:contextualSpacing/>
              <w:rPr>
                <w:rFonts w:ascii="Times New Roman" w:hAnsi="Times New Roman"/>
                <w:sz w:val="24"/>
                <w:szCs w:val="24"/>
                <w:lang w:val="en-ZW"/>
              </w:rPr>
            </w:pPr>
            <w:r w:rsidRPr="00F80672">
              <w:rPr>
                <w:rFonts w:ascii="Times New Roman" w:hAnsi="Times New Roman"/>
                <w:sz w:val="24"/>
                <w:szCs w:val="24"/>
                <w:lang w:val="en-ZW"/>
              </w:rPr>
              <w:t>Third party report</w:t>
            </w:r>
          </w:p>
          <w:p w14:paraId="6D60D24C" w14:textId="77777777" w:rsidR="004A6325" w:rsidRPr="00F80672" w:rsidRDefault="004A6325">
            <w:pPr>
              <w:numPr>
                <w:ilvl w:val="0"/>
                <w:numId w:val="135"/>
              </w:numPr>
              <w:spacing w:line="276" w:lineRule="auto"/>
              <w:contextualSpacing/>
              <w:rPr>
                <w:rFonts w:ascii="Times New Roman" w:hAnsi="Times New Roman"/>
                <w:sz w:val="24"/>
                <w:szCs w:val="24"/>
                <w:lang w:val="en-ZW"/>
              </w:rPr>
            </w:pPr>
            <w:r w:rsidRPr="00F80672">
              <w:rPr>
                <w:rFonts w:ascii="Times New Roman" w:hAnsi="Times New Roman"/>
                <w:sz w:val="24"/>
                <w:szCs w:val="24"/>
                <w:lang w:val="en-ZW"/>
              </w:rPr>
              <w:t>Portfolio of evidence</w:t>
            </w:r>
          </w:p>
          <w:p w14:paraId="3670990F" w14:textId="77777777" w:rsidR="004A6325" w:rsidRPr="0098442D" w:rsidRDefault="004A6325">
            <w:pPr>
              <w:numPr>
                <w:ilvl w:val="0"/>
                <w:numId w:val="135"/>
              </w:numPr>
              <w:spacing w:line="276" w:lineRule="auto"/>
              <w:contextualSpacing/>
              <w:rPr>
                <w:rFonts w:ascii="Times New Roman" w:eastAsia="Times New Roman" w:hAnsi="Times New Roman"/>
                <w:color w:val="000000"/>
                <w:kern w:val="28"/>
                <w:sz w:val="24"/>
                <w:szCs w:val="24"/>
                <w:lang w:val="en-ZA"/>
              </w:rPr>
            </w:pPr>
          </w:p>
        </w:tc>
      </w:tr>
      <w:tr w:rsidR="004A6325" w:rsidRPr="0098442D" w14:paraId="400AE144" w14:textId="77777777" w:rsidTr="006218ED">
        <w:tc>
          <w:tcPr>
            <w:tcW w:w="2785" w:type="dxa"/>
            <w:tcBorders>
              <w:top w:val="single" w:sz="4" w:space="0" w:color="auto"/>
              <w:left w:val="single" w:sz="4" w:space="0" w:color="auto"/>
              <w:bottom w:val="single" w:sz="4" w:space="0" w:color="auto"/>
              <w:right w:val="single" w:sz="4" w:space="0" w:color="auto"/>
            </w:tcBorders>
            <w:hideMark/>
          </w:tcPr>
          <w:p w14:paraId="30A4C137" w14:textId="77777777" w:rsidR="004A6325" w:rsidRPr="0098442D" w:rsidRDefault="004A6325">
            <w:pPr>
              <w:numPr>
                <w:ilvl w:val="0"/>
                <w:numId w:val="132"/>
              </w:numPr>
              <w:spacing w:after="120" w:line="256" w:lineRule="auto"/>
              <w:contextualSpacing/>
              <w:rPr>
                <w:rFonts w:ascii="Times New Roman" w:eastAsia="Times New Roman" w:hAnsi="Times New Roman"/>
                <w:color w:val="000000"/>
                <w:kern w:val="28"/>
                <w:sz w:val="24"/>
                <w:szCs w:val="24"/>
              </w:rPr>
            </w:pPr>
            <w:r w:rsidRPr="00774F4E">
              <w:rPr>
                <w:rFonts w:ascii="Times New Roman" w:hAnsi="Times New Roman"/>
                <w:bCs/>
                <w:color w:val="000000"/>
                <w:kern w:val="28"/>
                <w:sz w:val="24"/>
                <w:szCs w:val="24"/>
              </w:rPr>
              <w:t>Test electrical machine installation</w:t>
            </w:r>
          </w:p>
        </w:tc>
        <w:tc>
          <w:tcPr>
            <w:tcW w:w="4500" w:type="dxa"/>
            <w:tcBorders>
              <w:top w:val="single" w:sz="4" w:space="0" w:color="auto"/>
              <w:left w:val="single" w:sz="4" w:space="0" w:color="auto"/>
              <w:bottom w:val="single" w:sz="4" w:space="0" w:color="auto"/>
              <w:right w:val="single" w:sz="4" w:space="0" w:color="auto"/>
            </w:tcBorders>
            <w:hideMark/>
          </w:tcPr>
          <w:p w14:paraId="7B6A91DB" w14:textId="77777777" w:rsidR="0057401E" w:rsidRDefault="004A6325">
            <w:pPr>
              <w:numPr>
                <w:ilvl w:val="1"/>
                <w:numId w:val="133"/>
              </w:numPr>
              <w:spacing w:line="276" w:lineRule="auto"/>
              <w:contextualSpacing/>
              <w:rPr>
                <w:rFonts w:ascii="Times New Roman" w:hAnsi="Times New Roman"/>
                <w:sz w:val="24"/>
                <w:szCs w:val="24"/>
              </w:rPr>
            </w:pPr>
            <w:r w:rsidRPr="009A17DA">
              <w:rPr>
                <w:rFonts w:ascii="Times New Roman" w:hAnsi="Times New Roman"/>
                <w:sz w:val="24"/>
                <w:szCs w:val="24"/>
              </w:rPr>
              <w:t>Types of tests on electrical machines</w:t>
            </w:r>
          </w:p>
          <w:p w14:paraId="64D07CB4" w14:textId="5BA0B250" w:rsidR="004A6325" w:rsidRPr="0057401E" w:rsidRDefault="004A6325">
            <w:pPr>
              <w:pStyle w:val="ListParagraph"/>
              <w:numPr>
                <w:ilvl w:val="2"/>
                <w:numId w:val="426"/>
              </w:numPr>
              <w:spacing w:after="0" w:line="276" w:lineRule="auto"/>
              <w:rPr>
                <w:rFonts w:eastAsia="Calibri"/>
                <w:kern w:val="0"/>
                <w:szCs w:val="24"/>
              </w:rPr>
            </w:pPr>
            <w:r w:rsidRPr="0057401E">
              <w:rPr>
                <w:rFonts w:eastAsia="Calibri"/>
                <w:kern w:val="0"/>
                <w:szCs w:val="24"/>
              </w:rPr>
              <w:t>Visual inspection</w:t>
            </w:r>
          </w:p>
          <w:p w14:paraId="2D4CE839" w14:textId="77777777" w:rsidR="004A6325" w:rsidRPr="00EB58F8" w:rsidRDefault="004A6325">
            <w:pPr>
              <w:pStyle w:val="ListParagraph"/>
              <w:numPr>
                <w:ilvl w:val="2"/>
                <w:numId w:val="426"/>
              </w:numPr>
              <w:spacing w:after="0" w:line="276" w:lineRule="auto"/>
              <w:rPr>
                <w:rFonts w:eastAsia="Calibri"/>
                <w:kern w:val="0"/>
                <w:szCs w:val="24"/>
              </w:rPr>
            </w:pPr>
            <w:r w:rsidRPr="00EB58F8">
              <w:rPr>
                <w:rFonts w:eastAsia="Calibri"/>
                <w:kern w:val="0"/>
                <w:szCs w:val="24"/>
              </w:rPr>
              <w:t>Insulation resistance test</w:t>
            </w:r>
          </w:p>
          <w:p w14:paraId="7A759C95" w14:textId="77777777" w:rsidR="004A6325" w:rsidRPr="00EB58F8" w:rsidRDefault="004A6325">
            <w:pPr>
              <w:pStyle w:val="ListParagraph"/>
              <w:numPr>
                <w:ilvl w:val="2"/>
                <w:numId w:val="426"/>
              </w:numPr>
              <w:spacing w:after="0" w:line="276" w:lineRule="auto"/>
              <w:rPr>
                <w:rFonts w:eastAsia="Calibri"/>
                <w:kern w:val="0"/>
                <w:szCs w:val="24"/>
              </w:rPr>
            </w:pPr>
            <w:r w:rsidRPr="00EB58F8">
              <w:rPr>
                <w:rFonts w:eastAsia="Calibri"/>
                <w:kern w:val="0"/>
                <w:szCs w:val="24"/>
              </w:rPr>
              <w:t>Continuity test</w:t>
            </w:r>
          </w:p>
          <w:p w14:paraId="0D050415" w14:textId="77777777" w:rsidR="004A6325" w:rsidRPr="00EB58F8" w:rsidRDefault="004A6325">
            <w:pPr>
              <w:pStyle w:val="ListParagraph"/>
              <w:numPr>
                <w:ilvl w:val="2"/>
                <w:numId w:val="426"/>
              </w:numPr>
              <w:spacing w:after="0" w:line="276" w:lineRule="auto"/>
              <w:rPr>
                <w:rFonts w:eastAsia="Calibri"/>
                <w:kern w:val="0"/>
                <w:szCs w:val="24"/>
              </w:rPr>
            </w:pPr>
            <w:r w:rsidRPr="00EB58F8">
              <w:rPr>
                <w:rFonts w:eastAsia="Calibri"/>
                <w:kern w:val="0"/>
                <w:szCs w:val="24"/>
              </w:rPr>
              <w:t>Earth continuity and earth loop impedance test</w:t>
            </w:r>
          </w:p>
          <w:p w14:paraId="147A482A" w14:textId="77777777" w:rsidR="004A6325" w:rsidRPr="00EB58F8" w:rsidRDefault="004A6325">
            <w:pPr>
              <w:pStyle w:val="ListParagraph"/>
              <w:numPr>
                <w:ilvl w:val="2"/>
                <w:numId w:val="426"/>
              </w:numPr>
              <w:spacing w:after="0" w:line="276" w:lineRule="auto"/>
              <w:rPr>
                <w:rFonts w:eastAsia="Calibri"/>
                <w:kern w:val="0"/>
                <w:szCs w:val="24"/>
              </w:rPr>
            </w:pPr>
            <w:r w:rsidRPr="00EB58F8">
              <w:rPr>
                <w:rFonts w:eastAsia="Calibri"/>
                <w:kern w:val="0"/>
                <w:szCs w:val="24"/>
              </w:rPr>
              <w:t>Polarity test</w:t>
            </w:r>
          </w:p>
          <w:p w14:paraId="322F1F04" w14:textId="77777777" w:rsidR="004A6325" w:rsidRDefault="004A6325">
            <w:pPr>
              <w:pStyle w:val="ListParagraph"/>
              <w:numPr>
                <w:ilvl w:val="2"/>
                <w:numId w:val="426"/>
              </w:numPr>
              <w:spacing w:after="0" w:line="276" w:lineRule="auto"/>
              <w:rPr>
                <w:rFonts w:eastAsia="Calibri"/>
                <w:kern w:val="0"/>
                <w:szCs w:val="24"/>
              </w:rPr>
            </w:pPr>
            <w:r w:rsidRPr="00EB58F8">
              <w:rPr>
                <w:rFonts w:eastAsia="Calibri"/>
                <w:kern w:val="0"/>
                <w:szCs w:val="24"/>
              </w:rPr>
              <w:t>Functional (on-load/off-load) test</w:t>
            </w:r>
          </w:p>
          <w:p w14:paraId="54C5B94A" w14:textId="77777777" w:rsidR="004A6325" w:rsidRDefault="004A6325">
            <w:pPr>
              <w:pStyle w:val="ListParagraph"/>
              <w:numPr>
                <w:ilvl w:val="2"/>
                <w:numId w:val="426"/>
              </w:numPr>
              <w:spacing w:after="0" w:line="276" w:lineRule="auto"/>
              <w:rPr>
                <w:rFonts w:eastAsia="Calibri"/>
                <w:kern w:val="0"/>
                <w:szCs w:val="24"/>
              </w:rPr>
            </w:pPr>
            <w:r>
              <w:rPr>
                <w:rFonts w:eastAsia="Calibri"/>
                <w:kern w:val="0"/>
                <w:szCs w:val="24"/>
              </w:rPr>
              <w:t>Open circuit test</w:t>
            </w:r>
          </w:p>
          <w:p w14:paraId="406227BF" w14:textId="77777777" w:rsidR="004A6325" w:rsidRDefault="004A6325">
            <w:pPr>
              <w:pStyle w:val="ListParagraph"/>
              <w:numPr>
                <w:ilvl w:val="2"/>
                <w:numId w:val="426"/>
              </w:numPr>
              <w:spacing w:after="0" w:line="276" w:lineRule="auto"/>
              <w:rPr>
                <w:rFonts w:eastAsia="Calibri"/>
                <w:kern w:val="0"/>
                <w:szCs w:val="24"/>
              </w:rPr>
            </w:pPr>
            <w:r>
              <w:rPr>
                <w:rFonts w:eastAsia="Calibri"/>
                <w:kern w:val="0"/>
                <w:szCs w:val="24"/>
              </w:rPr>
              <w:t>Short circuit test</w:t>
            </w:r>
          </w:p>
          <w:p w14:paraId="109B9864" w14:textId="77777777" w:rsidR="004A6325" w:rsidRDefault="004A6325">
            <w:pPr>
              <w:numPr>
                <w:ilvl w:val="1"/>
                <w:numId w:val="133"/>
              </w:numPr>
              <w:spacing w:line="276" w:lineRule="auto"/>
              <w:contextualSpacing/>
              <w:rPr>
                <w:rFonts w:ascii="Times New Roman" w:hAnsi="Times New Roman"/>
                <w:sz w:val="24"/>
                <w:szCs w:val="24"/>
              </w:rPr>
            </w:pPr>
            <w:r w:rsidRPr="0057401E">
              <w:rPr>
                <w:rFonts w:ascii="Times New Roman" w:hAnsi="Times New Roman"/>
                <w:sz w:val="24"/>
                <w:szCs w:val="24"/>
              </w:rPr>
              <w:t>Testing tools</w:t>
            </w:r>
          </w:p>
          <w:p w14:paraId="3C31EB2D" w14:textId="60935C1C" w:rsidR="004A6325" w:rsidRPr="0057401E" w:rsidRDefault="004A6325">
            <w:pPr>
              <w:pStyle w:val="ListParagraph"/>
              <w:numPr>
                <w:ilvl w:val="2"/>
                <w:numId w:val="427"/>
              </w:numPr>
              <w:spacing w:after="0" w:line="276" w:lineRule="auto"/>
              <w:rPr>
                <w:rFonts w:eastAsia="Calibri"/>
                <w:kern w:val="0"/>
                <w:szCs w:val="24"/>
              </w:rPr>
            </w:pPr>
            <w:r w:rsidRPr="0057401E">
              <w:rPr>
                <w:rFonts w:eastAsia="Calibri"/>
                <w:kern w:val="0"/>
                <w:szCs w:val="24"/>
              </w:rPr>
              <w:t>Multimeter</w:t>
            </w:r>
          </w:p>
          <w:p w14:paraId="6217F5B0" w14:textId="77777777" w:rsidR="004A6325" w:rsidRPr="004D3939" w:rsidRDefault="004A6325">
            <w:pPr>
              <w:pStyle w:val="ListParagraph"/>
              <w:numPr>
                <w:ilvl w:val="2"/>
                <w:numId w:val="427"/>
              </w:numPr>
              <w:spacing w:after="0" w:line="276" w:lineRule="auto"/>
              <w:rPr>
                <w:rFonts w:eastAsia="Calibri"/>
                <w:kern w:val="0"/>
                <w:szCs w:val="24"/>
              </w:rPr>
            </w:pPr>
            <w:r w:rsidRPr="004D3939">
              <w:rPr>
                <w:rFonts w:eastAsia="Calibri"/>
                <w:kern w:val="0"/>
                <w:szCs w:val="24"/>
              </w:rPr>
              <w:t>Insulation resistance tester</w:t>
            </w:r>
          </w:p>
          <w:p w14:paraId="4C3940B2" w14:textId="77777777" w:rsidR="004A6325" w:rsidRPr="004D3939" w:rsidRDefault="004A6325">
            <w:pPr>
              <w:pStyle w:val="ListParagraph"/>
              <w:numPr>
                <w:ilvl w:val="2"/>
                <w:numId w:val="427"/>
              </w:numPr>
              <w:spacing w:after="0" w:line="276" w:lineRule="auto"/>
              <w:rPr>
                <w:rFonts w:eastAsia="Calibri"/>
                <w:kern w:val="0"/>
                <w:szCs w:val="24"/>
              </w:rPr>
            </w:pPr>
            <w:r w:rsidRPr="004D3939">
              <w:rPr>
                <w:rFonts w:eastAsia="Calibri"/>
                <w:kern w:val="0"/>
                <w:szCs w:val="24"/>
              </w:rPr>
              <w:t>Earth electrode resistance tester</w:t>
            </w:r>
          </w:p>
          <w:p w14:paraId="4B73CBBF" w14:textId="77777777" w:rsidR="004A6325" w:rsidRPr="004D3939" w:rsidRDefault="004A6325">
            <w:pPr>
              <w:pStyle w:val="ListParagraph"/>
              <w:numPr>
                <w:ilvl w:val="2"/>
                <w:numId w:val="427"/>
              </w:numPr>
              <w:spacing w:after="0" w:line="276" w:lineRule="auto"/>
              <w:rPr>
                <w:rFonts w:eastAsia="Calibri"/>
                <w:kern w:val="0"/>
                <w:szCs w:val="24"/>
              </w:rPr>
            </w:pPr>
            <w:r w:rsidRPr="004D3939">
              <w:rPr>
                <w:rFonts w:eastAsia="Calibri"/>
                <w:kern w:val="0"/>
                <w:szCs w:val="24"/>
              </w:rPr>
              <w:t>Ohmmeter</w:t>
            </w:r>
          </w:p>
          <w:p w14:paraId="345C4B7C" w14:textId="0F2E35D4" w:rsidR="004A6325" w:rsidRDefault="004A6325">
            <w:pPr>
              <w:numPr>
                <w:ilvl w:val="1"/>
                <w:numId w:val="133"/>
              </w:numPr>
              <w:spacing w:line="276" w:lineRule="auto"/>
              <w:contextualSpacing/>
              <w:rPr>
                <w:rFonts w:ascii="Times New Roman" w:hAnsi="Times New Roman"/>
                <w:sz w:val="24"/>
                <w:szCs w:val="24"/>
              </w:rPr>
            </w:pPr>
            <w:r w:rsidRPr="00A559EB">
              <w:rPr>
                <w:rFonts w:ascii="Times New Roman" w:hAnsi="Times New Roman"/>
                <w:sz w:val="24"/>
                <w:szCs w:val="24"/>
              </w:rPr>
              <w:t>Visual inspection procedures</w:t>
            </w:r>
          </w:p>
          <w:p w14:paraId="53C89981" w14:textId="67AC0D9A" w:rsidR="004A6325" w:rsidRPr="0057401E" w:rsidRDefault="004A6325">
            <w:pPr>
              <w:pStyle w:val="ListParagraph"/>
              <w:numPr>
                <w:ilvl w:val="2"/>
                <w:numId w:val="375"/>
              </w:numPr>
              <w:spacing w:after="0" w:line="276" w:lineRule="auto"/>
              <w:rPr>
                <w:rFonts w:eastAsia="Calibri"/>
                <w:kern w:val="0"/>
                <w:szCs w:val="24"/>
              </w:rPr>
            </w:pPr>
            <w:r w:rsidRPr="0057401E">
              <w:rPr>
                <w:rFonts w:eastAsia="Calibri"/>
                <w:kern w:val="0"/>
                <w:szCs w:val="24"/>
              </w:rPr>
              <w:t>Checking cable terminations and routing</w:t>
            </w:r>
          </w:p>
          <w:p w14:paraId="51B5D250" w14:textId="77777777" w:rsidR="004A6325" w:rsidRPr="00EB58F8" w:rsidRDefault="004A6325">
            <w:pPr>
              <w:pStyle w:val="ListParagraph"/>
              <w:numPr>
                <w:ilvl w:val="2"/>
                <w:numId w:val="375"/>
              </w:numPr>
              <w:spacing w:after="0" w:line="276" w:lineRule="auto"/>
              <w:rPr>
                <w:rFonts w:eastAsia="Calibri"/>
                <w:kern w:val="0"/>
                <w:szCs w:val="24"/>
              </w:rPr>
            </w:pPr>
            <w:r w:rsidRPr="00EB58F8">
              <w:rPr>
                <w:rFonts w:eastAsia="Calibri"/>
                <w:kern w:val="0"/>
                <w:szCs w:val="24"/>
              </w:rPr>
              <w:t>Verifying protection devices and labeling</w:t>
            </w:r>
          </w:p>
          <w:p w14:paraId="475228D8" w14:textId="77777777" w:rsidR="004A6325" w:rsidRPr="00EB58F8" w:rsidRDefault="004A6325">
            <w:pPr>
              <w:pStyle w:val="ListParagraph"/>
              <w:numPr>
                <w:ilvl w:val="2"/>
                <w:numId w:val="375"/>
              </w:numPr>
              <w:spacing w:after="0" w:line="276" w:lineRule="auto"/>
              <w:rPr>
                <w:rFonts w:eastAsia="Calibri"/>
                <w:kern w:val="0"/>
                <w:szCs w:val="24"/>
              </w:rPr>
            </w:pPr>
            <w:r w:rsidRPr="00EB58F8">
              <w:rPr>
                <w:rFonts w:eastAsia="Calibri"/>
                <w:kern w:val="0"/>
                <w:szCs w:val="24"/>
              </w:rPr>
              <w:t>Ensuring compliance with IET color codes and IP ratings</w:t>
            </w:r>
          </w:p>
          <w:p w14:paraId="35F5C1E2" w14:textId="77777777" w:rsidR="004A6325" w:rsidRPr="00EB58F8" w:rsidRDefault="004A6325">
            <w:pPr>
              <w:pStyle w:val="ListParagraph"/>
              <w:numPr>
                <w:ilvl w:val="2"/>
                <w:numId w:val="375"/>
              </w:numPr>
              <w:spacing w:after="0" w:line="276" w:lineRule="auto"/>
              <w:rPr>
                <w:rFonts w:eastAsia="Calibri"/>
                <w:kern w:val="0"/>
                <w:szCs w:val="24"/>
              </w:rPr>
            </w:pPr>
            <w:r w:rsidRPr="00EB58F8">
              <w:rPr>
                <w:rFonts w:eastAsia="Calibri"/>
                <w:kern w:val="0"/>
                <w:szCs w:val="24"/>
              </w:rPr>
              <w:t>Identifying signs of damage, corrosion, or loose connections</w:t>
            </w:r>
          </w:p>
          <w:p w14:paraId="301BC5A8" w14:textId="77777777" w:rsidR="004A6325" w:rsidRPr="00EB58F8" w:rsidRDefault="004A6325">
            <w:pPr>
              <w:numPr>
                <w:ilvl w:val="1"/>
                <w:numId w:val="133"/>
              </w:numPr>
              <w:spacing w:line="276" w:lineRule="auto"/>
              <w:contextualSpacing/>
              <w:rPr>
                <w:rFonts w:ascii="Times New Roman" w:hAnsi="Times New Roman"/>
                <w:sz w:val="24"/>
                <w:szCs w:val="24"/>
              </w:rPr>
            </w:pPr>
            <w:r>
              <w:rPr>
                <w:rFonts w:ascii="Times New Roman" w:hAnsi="Times New Roman"/>
                <w:sz w:val="24"/>
                <w:szCs w:val="24"/>
              </w:rPr>
              <w:t>M</w:t>
            </w:r>
            <w:r w:rsidRPr="00EB58F8">
              <w:rPr>
                <w:rFonts w:ascii="Times New Roman" w:hAnsi="Times New Roman"/>
                <w:sz w:val="24"/>
                <w:szCs w:val="24"/>
              </w:rPr>
              <w:t>echanical and structural checks</w:t>
            </w:r>
          </w:p>
          <w:p w14:paraId="347A8D9B" w14:textId="2EB5A7CF" w:rsidR="004A6325" w:rsidRPr="0057401E" w:rsidRDefault="004A6325">
            <w:pPr>
              <w:pStyle w:val="ListParagraph"/>
              <w:numPr>
                <w:ilvl w:val="2"/>
                <w:numId w:val="57"/>
              </w:numPr>
              <w:spacing w:after="0" w:line="276" w:lineRule="auto"/>
              <w:ind w:left="790" w:hanging="450"/>
              <w:rPr>
                <w:rFonts w:eastAsia="Calibri"/>
                <w:kern w:val="0"/>
                <w:szCs w:val="24"/>
              </w:rPr>
            </w:pPr>
            <w:r w:rsidRPr="0057401E">
              <w:rPr>
                <w:rFonts w:eastAsia="Calibri"/>
                <w:kern w:val="0"/>
                <w:szCs w:val="24"/>
              </w:rPr>
              <w:t>Verifying mounting bolts, frames, and enclosures for firmness</w:t>
            </w:r>
          </w:p>
          <w:p w14:paraId="5C974966" w14:textId="77777777" w:rsidR="004A6325" w:rsidRPr="00EB58F8" w:rsidRDefault="004A6325">
            <w:pPr>
              <w:pStyle w:val="ListParagraph"/>
              <w:numPr>
                <w:ilvl w:val="2"/>
                <w:numId w:val="57"/>
              </w:numPr>
              <w:spacing w:after="0" w:line="276" w:lineRule="auto"/>
              <w:ind w:left="790" w:hanging="450"/>
              <w:rPr>
                <w:rFonts w:eastAsia="Calibri"/>
                <w:kern w:val="0"/>
                <w:szCs w:val="24"/>
              </w:rPr>
            </w:pPr>
            <w:r w:rsidRPr="00EB58F8">
              <w:rPr>
                <w:rFonts w:eastAsia="Calibri"/>
                <w:kern w:val="0"/>
                <w:szCs w:val="24"/>
              </w:rPr>
              <w:t>Checking vibration isolation measures</w:t>
            </w:r>
          </w:p>
          <w:p w14:paraId="32E7C2F2" w14:textId="77777777" w:rsidR="004A6325" w:rsidRPr="00EB58F8" w:rsidRDefault="004A6325">
            <w:pPr>
              <w:pStyle w:val="ListParagraph"/>
              <w:numPr>
                <w:ilvl w:val="2"/>
                <w:numId w:val="57"/>
              </w:numPr>
              <w:spacing w:after="0" w:line="276" w:lineRule="auto"/>
              <w:ind w:left="790" w:hanging="450"/>
              <w:rPr>
                <w:rFonts w:eastAsia="Calibri"/>
                <w:kern w:val="0"/>
                <w:szCs w:val="24"/>
              </w:rPr>
            </w:pPr>
            <w:r w:rsidRPr="00EB58F8">
              <w:rPr>
                <w:rFonts w:eastAsia="Calibri"/>
                <w:kern w:val="0"/>
                <w:szCs w:val="24"/>
              </w:rPr>
              <w:t>Ensuring alignment of couplings and drive systems</w:t>
            </w:r>
          </w:p>
          <w:p w14:paraId="002E7F2E" w14:textId="77777777" w:rsidR="004A6325" w:rsidRPr="00EB58F8" w:rsidRDefault="004A6325">
            <w:pPr>
              <w:numPr>
                <w:ilvl w:val="1"/>
                <w:numId w:val="133"/>
              </w:numPr>
              <w:spacing w:line="276" w:lineRule="auto"/>
              <w:contextualSpacing/>
              <w:rPr>
                <w:rFonts w:ascii="Times New Roman" w:hAnsi="Times New Roman"/>
                <w:sz w:val="24"/>
                <w:szCs w:val="24"/>
              </w:rPr>
            </w:pPr>
            <w:r w:rsidRPr="00EB58F8">
              <w:rPr>
                <w:rFonts w:ascii="Times New Roman" w:hAnsi="Times New Roman"/>
                <w:sz w:val="24"/>
                <w:szCs w:val="24"/>
              </w:rPr>
              <w:t>Continuity tests</w:t>
            </w:r>
          </w:p>
          <w:p w14:paraId="12D1C335" w14:textId="77777777" w:rsidR="004A6325" w:rsidRDefault="004A6325">
            <w:pPr>
              <w:numPr>
                <w:ilvl w:val="1"/>
                <w:numId w:val="133"/>
              </w:numPr>
              <w:spacing w:line="276" w:lineRule="auto"/>
              <w:contextualSpacing/>
              <w:rPr>
                <w:rFonts w:ascii="Times New Roman" w:hAnsi="Times New Roman"/>
                <w:sz w:val="24"/>
                <w:szCs w:val="24"/>
              </w:rPr>
            </w:pPr>
            <w:r w:rsidRPr="00EB58F8">
              <w:rPr>
                <w:rFonts w:ascii="Times New Roman" w:hAnsi="Times New Roman"/>
                <w:sz w:val="24"/>
                <w:szCs w:val="24"/>
              </w:rPr>
              <w:t>Earthing and bonding tests</w:t>
            </w:r>
          </w:p>
          <w:p w14:paraId="143A8447" w14:textId="698ACE73" w:rsidR="004A6325" w:rsidRPr="0057401E" w:rsidRDefault="004A6325">
            <w:pPr>
              <w:pStyle w:val="ListParagraph"/>
              <w:numPr>
                <w:ilvl w:val="2"/>
                <w:numId w:val="428"/>
              </w:numPr>
              <w:spacing w:after="0" w:line="276" w:lineRule="auto"/>
              <w:rPr>
                <w:rFonts w:eastAsia="Calibri"/>
                <w:kern w:val="0"/>
                <w:szCs w:val="24"/>
              </w:rPr>
            </w:pPr>
            <w:r w:rsidRPr="0057401E">
              <w:rPr>
                <w:rFonts w:eastAsia="Calibri"/>
                <w:kern w:val="0"/>
                <w:szCs w:val="24"/>
              </w:rPr>
              <w:t>Compliance with IET earth fault protection requirements</w:t>
            </w:r>
          </w:p>
          <w:p w14:paraId="23F1463B" w14:textId="77777777" w:rsidR="004A6325" w:rsidRDefault="004A6325">
            <w:pPr>
              <w:numPr>
                <w:ilvl w:val="1"/>
                <w:numId w:val="133"/>
              </w:numPr>
              <w:spacing w:line="276" w:lineRule="auto"/>
              <w:contextualSpacing/>
              <w:rPr>
                <w:rFonts w:ascii="Times New Roman" w:hAnsi="Times New Roman"/>
                <w:sz w:val="24"/>
                <w:szCs w:val="24"/>
              </w:rPr>
            </w:pPr>
            <w:r>
              <w:rPr>
                <w:rFonts w:ascii="Times New Roman" w:hAnsi="Times New Roman"/>
                <w:sz w:val="24"/>
                <w:szCs w:val="24"/>
              </w:rPr>
              <w:t xml:space="preserve"> </w:t>
            </w:r>
            <w:r w:rsidRPr="00EB58F8">
              <w:rPr>
                <w:rFonts w:ascii="Times New Roman" w:hAnsi="Times New Roman"/>
                <w:sz w:val="24"/>
                <w:szCs w:val="24"/>
              </w:rPr>
              <w:t>On-load and off-load tests</w:t>
            </w:r>
          </w:p>
          <w:p w14:paraId="7A20186F" w14:textId="72D83208" w:rsidR="004A6325" w:rsidRPr="0057401E" w:rsidRDefault="004A6325">
            <w:pPr>
              <w:pStyle w:val="ListParagraph"/>
              <w:numPr>
                <w:ilvl w:val="2"/>
                <w:numId w:val="429"/>
              </w:numPr>
              <w:spacing w:after="0" w:line="276" w:lineRule="auto"/>
              <w:rPr>
                <w:rFonts w:eastAsia="Calibri"/>
                <w:kern w:val="0"/>
                <w:szCs w:val="24"/>
              </w:rPr>
            </w:pPr>
            <w:r w:rsidRPr="0057401E">
              <w:rPr>
                <w:rFonts w:eastAsia="Calibri"/>
                <w:kern w:val="0"/>
                <w:szCs w:val="24"/>
              </w:rPr>
              <w:t>Motor no-load run test</w:t>
            </w:r>
          </w:p>
          <w:p w14:paraId="3C5645EC" w14:textId="77777777" w:rsidR="004A6325" w:rsidRPr="00EB58F8" w:rsidRDefault="004A6325">
            <w:pPr>
              <w:pStyle w:val="ListParagraph"/>
              <w:numPr>
                <w:ilvl w:val="2"/>
                <w:numId w:val="429"/>
              </w:numPr>
              <w:spacing w:after="0" w:line="276" w:lineRule="auto"/>
              <w:rPr>
                <w:rFonts w:eastAsia="Calibri"/>
                <w:kern w:val="0"/>
                <w:szCs w:val="24"/>
              </w:rPr>
            </w:pPr>
            <w:r w:rsidRPr="00EB58F8">
              <w:rPr>
                <w:rFonts w:eastAsia="Calibri"/>
                <w:kern w:val="0"/>
                <w:szCs w:val="24"/>
              </w:rPr>
              <w:t>Full-load current and voltage measurements</w:t>
            </w:r>
          </w:p>
          <w:p w14:paraId="54C54247" w14:textId="77777777" w:rsidR="004A6325" w:rsidRDefault="004A6325">
            <w:pPr>
              <w:pStyle w:val="ListParagraph"/>
              <w:numPr>
                <w:ilvl w:val="2"/>
                <w:numId w:val="429"/>
              </w:numPr>
              <w:spacing w:after="0" w:line="276" w:lineRule="auto"/>
              <w:rPr>
                <w:rFonts w:eastAsia="Calibri"/>
                <w:kern w:val="0"/>
                <w:szCs w:val="24"/>
              </w:rPr>
            </w:pPr>
            <w:r w:rsidRPr="00EB58F8">
              <w:rPr>
                <w:rFonts w:eastAsia="Calibri"/>
                <w:kern w:val="0"/>
                <w:szCs w:val="24"/>
              </w:rPr>
              <w:t>Functional checks (rotation direction, speed, temperature rise)</w:t>
            </w:r>
          </w:p>
          <w:p w14:paraId="2E8C8BF0" w14:textId="77777777" w:rsidR="004A6325" w:rsidRPr="00EB58F8" w:rsidRDefault="004A6325">
            <w:pPr>
              <w:pStyle w:val="ListParagraph"/>
              <w:numPr>
                <w:ilvl w:val="2"/>
                <w:numId w:val="429"/>
              </w:numPr>
              <w:spacing w:after="0" w:line="276" w:lineRule="auto"/>
              <w:rPr>
                <w:rFonts w:eastAsia="Calibri"/>
                <w:kern w:val="0"/>
                <w:szCs w:val="24"/>
              </w:rPr>
            </w:pPr>
            <w:r w:rsidRPr="00EB58F8">
              <w:rPr>
                <w:rFonts w:eastAsia="Calibri"/>
                <w:kern w:val="0"/>
                <w:szCs w:val="24"/>
              </w:rPr>
              <w:t>Vibration and noise checks</w:t>
            </w:r>
          </w:p>
          <w:p w14:paraId="5E5B2766" w14:textId="3F9E3443" w:rsidR="0057401E" w:rsidRDefault="004A6325">
            <w:pPr>
              <w:numPr>
                <w:ilvl w:val="1"/>
                <w:numId w:val="133"/>
              </w:numPr>
              <w:spacing w:line="276" w:lineRule="auto"/>
              <w:contextualSpacing/>
              <w:rPr>
                <w:rFonts w:ascii="Times New Roman" w:hAnsi="Times New Roman"/>
                <w:sz w:val="24"/>
                <w:szCs w:val="24"/>
              </w:rPr>
            </w:pPr>
            <w:r>
              <w:rPr>
                <w:rFonts w:ascii="Times New Roman" w:hAnsi="Times New Roman"/>
                <w:sz w:val="24"/>
                <w:szCs w:val="24"/>
              </w:rPr>
              <w:t xml:space="preserve"> </w:t>
            </w:r>
            <w:r w:rsidRPr="00EB58F8">
              <w:rPr>
                <w:rFonts w:ascii="Times New Roman" w:hAnsi="Times New Roman"/>
                <w:sz w:val="24"/>
                <w:szCs w:val="24"/>
              </w:rPr>
              <w:t>Documentation and reporting</w:t>
            </w:r>
            <w:r>
              <w:rPr>
                <w:rFonts w:ascii="Times New Roman" w:hAnsi="Times New Roman"/>
                <w:sz w:val="24"/>
                <w:szCs w:val="24"/>
              </w:rPr>
              <w:t>:</w:t>
            </w:r>
          </w:p>
          <w:p w14:paraId="3ED92D70" w14:textId="08D005E1" w:rsidR="004A6325" w:rsidRPr="0057401E" w:rsidRDefault="004A6325">
            <w:pPr>
              <w:pStyle w:val="ListParagraph"/>
              <w:numPr>
                <w:ilvl w:val="2"/>
                <w:numId w:val="430"/>
              </w:numPr>
              <w:spacing w:after="0" w:line="276" w:lineRule="auto"/>
              <w:rPr>
                <w:rFonts w:eastAsia="Calibri"/>
                <w:kern w:val="0"/>
                <w:szCs w:val="24"/>
              </w:rPr>
            </w:pPr>
            <w:r w:rsidRPr="0057401E">
              <w:rPr>
                <w:rFonts w:eastAsia="Calibri"/>
                <w:kern w:val="0"/>
                <w:szCs w:val="24"/>
              </w:rPr>
              <w:t>Recording test results using standard forms</w:t>
            </w:r>
          </w:p>
          <w:p w14:paraId="2CB108B7" w14:textId="77777777" w:rsidR="004A6325" w:rsidRPr="004D3939" w:rsidRDefault="004A6325">
            <w:pPr>
              <w:pStyle w:val="ListParagraph"/>
              <w:numPr>
                <w:ilvl w:val="2"/>
                <w:numId w:val="430"/>
              </w:numPr>
              <w:spacing w:after="0" w:line="276" w:lineRule="auto"/>
              <w:rPr>
                <w:rFonts w:eastAsia="Calibri"/>
                <w:kern w:val="0"/>
                <w:szCs w:val="24"/>
              </w:rPr>
            </w:pPr>
            <w:r w:rsidRPr="004D3939">
              <w:rPr>
                <w:rFonts w:eastAsia="Calibri"/>
                <w:kern w:val="0"/>
                <w:szCs w:val="24"/>
              </w:rPr>
              <w:t>Use of inspection and test certificates</w:t>
            </w:r>
          </w:p>
          <w:p w14:paraId="1EA824F5" w14:textId="77777777" w:rsidR="004A6325" w:rsidRPr="004D3939" w:rsidRDefault="004A6325">
            <w:pPr>
              <w:pStyle w:val="ListParagraph"/>
              <w:numPr>
                <w:ilvl w:val="2"/>
                <w:numId w:val="430"/>
              </w:numPr>
              <w:spacing w:after="0" w:line="276" w:lineRule="auto"/>
              <w:rPr>
                <w:rFonts w:eastAsia="Calibri"/>
                <w:kern w:val="0"/>
                <w:szCs w:val="24"/>
              </w:rPr>
            </w:pPr>
            <w:r w:rsidRPr="004D3939">
              <w:rPr>
                <w:rFonts w:eastAsia="Calibri"/>
                <w:kern w:val="0"/>
                <w:szCs w:val="24"/>
              </w:rPr>
              <w:t>Interpreting results and recommending actions</w:t>
            </w:r>
          </w:p>
        </w:tc>
        <w:tc>
          <w:tcPr>
            <w:tcW w:w="2340" w:type="dxa"/>
            <w:tcBorders>
              <w:top w:val="single" w:sz="4" w:space="0" w:color="auto"/>
              <w:left w:val="single" w:sz="4" w:space="0" w:color="auto"/>
              <w:bottom w:val="single" w:sz="4" w:space="0" w:color="auto"/>
              <w:right w:val="single" w:sz="4" w:space="0" w:color="auto"/>
            </w:tcBorders>
            <w:hideMark/>
          </w:tcPr>
          <w:p w14:paraId="339E81A1" w14:textId="77777777" w:rsidR="004A6325" w:rsidRPr="00F80672" w:rsidRDefault="004A6325">
            <w:pPr>
              <w:numPr>
                <w:ilvl w:val="0"/>
                <w:numId w:val="136"/>
              </w:numPr>
              <w:spacing w:line="276" w:lineRule="auto"/>
              <w:contextualSpacing/>
              <w:rPr>
                <w:rFonts w:ascii="Times New Roman" w:hAnsi="Times New Roman"/>
                <w:sz w:val="24"/>
                <w:szCs w:val="24"/>
                <w:lang w:val="en-ZW"/>
              </w:rPr>
            </w:pPr>
            <w:r w:rsidRPr="00F80672">
              <w:rPr>
                <w:rFonts w:ascii="Times New Roman" w:hAnsi="Times New Roman"/>
                <w:sz w:val="24"/>
                <w:szCs w:val="24"/>
                <w:lang w:val="en-ZW"/>
              </w:rPr>
              <w:t>Written Assessment</w:t>
            </w:r>
          </w:p>
          <w:p w14:paraId="62DFC0EC" w14:textId="77777777" w:rsidR="004A6325" w:rsidRPr="00F80672" w:rsidRDefault="004A6325">
            <w:pPr>
              <w:numPr>
                <w:ilvl w:val="0"/>
                <w:numId w:val="136"/>
              </w:numPr>
              <w:spacing w:line="276" w:lineRule="auto"/>
              <w:contextualSpacing/>
              <w:rPr>
                <w:rFonts w:ascii="Times New Roman" w:hAnsi="Times New Roman"/>
                <w:sz w:val="24"/>
                <w:szCs w:val="24"/>
                <w:lang w:val="en-ZW"/>
              </w:rPr>
            </w:pPr>
            <w:r w:rsidRPr="00F80672">
              <w:rPr>
                <w:rFonts w:ascii="Times New Roman" w:hAnsi="Times New Roman"/>
                <w:sz w:val="24"/>
                <w:szCs w:val="24"/>
                <w:lang w:val="en-ZW"/>
              </w:rPr>
              <w:t xml:space="preserve">Oral Questioning </w:t>
            </w:r>
          </w:p>
          <w:p w14:paraId="3CF909DB" w14:textId="77777777" w:rsidR="004A6325" w:rsidRPr="00F80672" w:rsidRDefault="004A6325">
            <w:pPr>
              <w:numPr>
                <w:ilvl w:val="0"/>
                <w:numId w:val="136"/>
              </w:numPr>
              <w:spacing w:line="276" w:lineRule="auto"/>
              <w:contextualSpacing/>
              <w:rPr>
                <w:rFonts w:ascii="Times New Roman" w:hAnsi="Times New Roman"/>
                <w:sz w:val="24"/>
                <w:szCs w:val="24"/>
                <w:lang w:val="en-ZW"/>
              </w:rPr>
            </w:pPr>
            <w:r w:rsidRPr="00F80672">
              <w:rPr>
                <w:rFonts w:ascii="Times New Roman" w:hAnsi="Times New Roman"/>
                <w:sz w:val="24"/>
                <w:szCs w:val="24"/>
                <w:lang w:val="en-ZW"/>
              </w:rPr>
              <w:t>Practical Assessment</w:t>
            </w:r>
          </w:p>
          <w:p w14:paraId="38FBF485" w14:textId="77777777" w:rsidR="004A6325" w:rsidRPr="00F80672" w:rsidRDefault="004A6325">
            <w:pPr>
              <w:numPr>
                <w:ilvl w:val="0"/>
                <w:numId w:val="136"/>
              </w:numPr>
              <w:spacing w:line="276" w:lineRule="auto"/>
              <w:contextualSpacing/>
              <w:rPr>
                <w:rFonts w:ascii="Times New Roman" w:hAnsi="Times New Roman"/>
                <w:sz w:val="24"/>
                <w:szCs w:val="24"/>
                <w:lang w:val="en-ZW"/>
              </w:rPr>
            </w:pPr>
            <w:r w:rsidRPr="00F80672">
              <w:rPr>
                <w:rFonts w:ascii="Times New Roman" w:hAnsi="Times New Roman"/>
                <w:sz w:val="24"/>
                <w:szCs w:val="24"/>
                <w:lang w:val="en-ZW"/>
              </w:rPr>
              <w:t>Project</w:t>
            </w:r>
          </w:p>
          <w:p w14:paraId="34E0639D" w14:textId="77777777" w:rsidR="004A6325" w:rsidRPr="00F80672" w:rsidRDefault="004A6325">
            <w:pPr>
              <w:numPr>
                <w:ilvl w:val="0"/>
                <w:numId w:val="136"/>
              </w:numPr>
              <w:spacing w:line="276" w:lineRule="auto"/>
              <w:contextualSpacing/>
              <w:rPr>
                <w:rFonts w:ascii="Times New Roman" w:hAnsi="Times New Roman"/>
                <w:sz w:val="24"/>
                <w:szCs w:val="24"/>
                <w:lang w:val="en-ZW"/>
              </w:rPr>
            </w:pPr>
            <w:r w:rsidRPr="00F80672">
              <w:rPr>
                <w:rFonts w:ascii="Times New Roman" w:hAnsi="Times New Roman"/>
                <w:sz w:val="24"/>
                <w:szCs w:val="24"/>
                <w:lang w:val="en-ZW"/>
              </w:rPr>
              <w:t>Third party report</w:t>
            </w:r>
          </w:p>
          <w:p w14:paraId="1F5A5AF3" w14:textId="77777777" w:rsidR="004A6325" w:rsidRPr="00F80672" w:rsidRDefault="004A6325">
            <w:pPr>
              <w:numPr>
                <w:ilvl w:val="0"/>
                <w:numId w:val="136"/>
              </w:numPr>
              <w:spacing w:line="276" w:lineRule="auto"/>
              <w:contextualSpacing/>
              <w:rPr>
                <w:rFonts w:ascii="Times New Roman" w:hAnsi="Times New Roman"/>
                <w:sz w:val="24"/>
                <w:szCs w:val="24"/>
                <w:lang w:val="en-ZW"/>
              </w:rPr>
            </w:pPr>
            <w:r w:rsidRPr="00F80672">
              <w:rPr>
                <w:rFonts w:ascii="Times New Roman" w:hAnsi="Times New Roman"/>
                <w:sz w:val="24"/>
                <w:szCs w:val="24"/>
                <w:lang w:val="en-ZW"/>
              </w:rPr>
              <w:t>Portfolio of evidence</w:t>
            </w:r>
          </w:p>
          <w:p w14:paraId="685FD8BE" w14:textId="77777777" w:rsidR="004A6325" w:rsidRPr="0098442D" w:rsidRDefault="004A6325" w:rsidP="006218ED">
            <w:pPr>
              <w:spacing w:line="276" w:lineRule="auto"/>
              <w:contextualSpacing/>
              <w:rPr>
                <w:rFonts w:ascii="Times New Roman" w:eastAsia="Times New Roman" w:hAnsi="Times New Roman"/>
                <w:color w:val="000000"/>
                <w:kern w:val="28"/>
                <w:sz w:val="24"/>
                <w:szCs w:val="24"/>
                <w:lang w:val="en-ZA"/>
              </w:rPr>
            </w:pPr>
          </w:p>
        </w:tc>
      </w:tr>
      <w:tr w:rsidR="004A6325" w:rsidRPr="0098442D" w14:paraId="656AF1A7" w14:textId="77777777" w:rsidTr="006218ED">
        <w:tc>
          <w:tcPr>
            <w:tcW w:w="2785" w:type="dxa"/>
            <w:tcBorders>
              <w:top w:val="single" w:sz="4" w:space="0" w:color="auto"/>
              <w:left w:val="single" w:sz="4" w:space="0" w:color="auto"/>
              <w:bottom w:val="single" w:sz="4" w:space="0" w:color="auto"/>
              <w:right w:val="single" w:sz="4" w:space="0" w:color="auto"/>
            </w:tcBorders>
            <w:hideMark/>
          </w:tcPr>
          <w:p w14:paraId="7C70CB49" w14:textId="77777777" w:rsidR="004A6325" w:rsidRPr="0098442D" w:rsidRDefault="004A6325">
            <w:pPr>
              <w:numPr>
                <w:ilvl w:val="0"/>
                <w:numId w:val="132"/>
              </w:numPr>
              <w:spacing w:after="120" w:line="256" w:lineRule="auto"/>
              <w:contextualSpacing/>
              <w:rPr>
                <w:rFonts w:ascii="Times New Roman" w:eastAsia="Times New Roman" w:hAnsi="Times New Roman"/>
                <w:color w:val="000000"/>
                <w:kern w:val="28"/>
                <w:sz w:val="24"/>
                <w:szCs w:val="24"/>
              </w:rPr>
            </w:pPr>
            <w:r w:rsidRPr="00774F4E">
              <w:rPr>
                <w:rFonts w:ascii="Times New Roman" w:hAnsi="Times New Roman"/>
                <w:bCs/>
                <w:color w:val="000000"/>
                <w:kern w:val="28"/>
                <w:sz w:val="24"/>
                <w:szCs w:val="24"/>
              </w:rPr>
              <w:t>Maintain electrical machine installation</w:t>
            </w:r>
          </w:p>
        </w:tc>
        <w:tc>
          <w:tcPr>
            <w:tcW w:w="4500" w:type="dxa"/>
            <w:tcBorders>
              <w:top w:val="single" w:sz="4" w:space="0" w:color="auto"/>
              <w:left w:val="single" w:sz="4" w:space="0" w:color="auto"/>
              <w:bottom w:val="single" w:sz="4" w:space="0" w:color="auto"/>
              <w:right w:val="single" w:sz="4" w:space="0" w:color="auto"/>
            </w:tcBorders>
          </w:tcPr>
          <w:p w14:paraId="0E33AAB4" w14:textId="77777777" w:rsidR="004A6325" w:rsidRPr="00774F4E" w:rsidRDefault="004A6325">
            <w:pPr>
              <w:numPr>
                <w:ilvl w:val="1"/>
                <w:numId w:val="134"/>
              </w:numPr>
              <w:spacing w:line="276" w:lineRule="auto"/>
              <w:contextualSpacing/>
              <w:rPr>
                <w:rFonts w:ascii="Times New Roman" w:hAnsi="Times New Roman"/>
                <w:sz w:val="24"/>
                <w:szCs w:val="24"/>
                <w:lang w:val="en-ZW"/>
              </w:rPr>
            </w:pPr>
            <w:r w:rsidRPr="00774F4E">
              <w:rPr>
                <w:rFonts w:ascii="Times New Roman" w:hAnsi="Times New Roman"/>
                <w:sz w:val="24"/>
                <w:szCs w:val="24"/>
                <w:lang w:val="en-ZW"/>
              </w:rPr>
              <w:t>Maintenance schedules</w:t>
            </w:r>
          </w:p>
          <w:p w14:paraId="6F28868B" w14:textId="77777777" w:rsidR="004A6325" w:rsidRPr="00774F4E" w:rsidRDefault="004A6325">
            <w:pPr>
              <w:numPr>
                <w:ilvl w:val="1"/>
                <w:numId w:val="134"/>
              </w:numPr>
              <w:spacing w:line="276" w:lineRule="auto"/>
              <w:contextualSpacing/>
              <w:rPr>
                <w:rFonts w:ascii="Times New Roman" w:hAnsi="Times New Roman"/>
                <w:sz w:val="24"/>
                <w:szCs w:val="24"/>
                <w:lang w:val="en-ZW"/>
              </w:rPr>
            </w:pPr>
            <w:r w:rsidRPr="00774F4E">
              <w:rPr>
                <w:rFonts w:ascii="Times New Roman" w:hAnsi="Times New Roman"/>
                <w:sz w:val="24"/>
                <w:szCs w:val="24"/>
                <w:lang w:val="en-ZW"/>
              </w:rPr>
              <w:t xml:space="preserve">System maintenance check list </w:t>
            </w:r>
          </w:p>
          <w:p w14:paraId="00BE6375" w14:textId="77777777" w:rsidR="004A6325" w:rsidRPr="00774F4E" w:rsidRDefault="004A6325">
            <w:pPr>
              <w:numPr>
                <w:ilvl w:val="1"/>
                <w:numId w:val="134"/>
              </w:numPr>
              <w:spacing w:line="276" w:lineRule="auto"/>
              <w:contextualSpacing/>
              <w:rPr>
                <w:rFonts w:ascii="Times New Roman" w:hAnsi="Times New Roman"/>
                <w:sz w:val="24"/>
                <w:szCs w:val="24"/>
                <w:lang w:val="en-ZW"/>
              </w:rPr>
            </w:pPr>
            <w:r w:rsidRPr="00774F4E">
              <w:rPr>
                <w:rFonts w:ascii="Times New Roman" w:hAnsi="Times New Roman"/>
                <w:sz w:val="24"/>
                <w:szCs w:val="24"/>
                <w:lang w:val="en-ZW"/>
              </w:rPr>
              <w:t>Maintenance tools and equipment</w:t>
            </w:r>
          </w:p>
          <w:p w14:paraId="22FA34C8" w14:textId="77777777" w:rsidR="004A6325" w:rsidRPr="00774F4E" w:rsidRDefault="004A6325">
            <w:pPr>
              <w:numPr>
                <w:ilvl w:val="1"/>
                <w:numId w:val="134"/>
              </w:numPr>
              <w:spacing w:line="276" w:lineRule="auto"/>
              <w:contextualSpacing/>
              <w:rPr>
                <w:rFonts w:ascii="Times New Roman" w:hAnsi="Times New Roman"/>
                <w:sz w:val="24"/>
                <w:szCs w:val="24"/>
                <w:lang w:val="en-ZW"/>
              </w:rPr>
            </w:pPr>
            <w:r w:rsidRPr="00774F4E">
              <w:rPr>
                <w:rFonts w:ascii="Times New Roman" w:hAnsi="Times New Roman"/>
                <w:sz w:val="24"/>
                <w:szCs w:val="24"/>
                <w:lang w:val="en-ZW"/>
              </w:rPr>
              <w:t xml:space="preserve">Inspection and tests </w:t>
            </w:r>
          </w:p>
          <w:p w14:paraId="73C795C0" w14:textId="77777777" w:rsidR="004A6325" w:rsidRPr="00774F4E" w:rsidRDefault="004A6325">
            <w:pPr>
              <w:numPr>
                <w:ilvl w:val="1"/>
                <w:numId w:val="134"/>
              </w:numPr>
              <w:spacing w:line="276" w:lineRule="auto"/>
              <w:contextualSpacing/>
              <w:rPr>
                <w:rFonts w:ascii="Times New Roman" w:hAnsi="Times New Roman"/>
                <w:sz w:val="24"/>
                <w:szCs w:val="24"/>
                <w:lang w:val="en-ZW"/>
              </w:rPr>
            </w:pPr>
            <w:r w:rsidRPr="00774F4E">
              <w:rPr>
                <w:rFonts w:ascii="Times New Roman" w:hAnsi="Times New Roman"/>
                <w:sz w:val="24"/>
                <w:szCs w:val="24"/>
                <w:lang w:val="en-ZW"/>
              </w:rPr>
              <w:t>Fault diagnosis</w:t>
            </w:r>
          </w:p>
          <w:p w14:paraId="4AC8DBD3" w14:textId="77777777" w:rsidR="004A6325" w:rsidRPr="00774F4E" w:rsidRDefault="004A6325">
            <w:pPr>
              <w:numPr>
                <w:ilvl w:val="1"/>
                <w:numId w:val="134"/>
              </w:numPr>
              <w:spacing w:line="276" w:lineRule="auto"/>
              <w:contextualSpacing/>
              <w:rPr>
                <w:rFonts w:ascii="Times New Roman" w:hAnsi="Times New Roman"/>
                <w:sz w:val="24"/>
                <w:szCs w:val="24"/>
                <w:lang w:val="en-ZW"/>
              </w:rPr>
            </w:pPr>
            <w:r w:rsidRPr="00774F4E">
              <w:rPr>
                <w:rFonts w:ascii="Times New Roman" w:hAnsi="Times New Roman"/>
                <w:sz w:val="24"/>
                <w:szCs w:val="24"/>
                <w:lang w:val="en-ZW"/>
              </w:rPr>
              <w:t>Fault rectification</w:t>
            </w:r>
          </w:p>
          <w:p w14:paraId="16A613A2" w14:textId="77777777" w:rsidR="004A6325" w:rsidRPr="004D3939" w:rsidRDefault="004A6325">
            <w:pPr>
              <w:numPr>
                <w:ilvl w:val="1"/>
                <w:numId w:val="134"/>
              </w:numPr>
              <w:spacing w:line="276" w:lineRule="auto"/>
              <w:contextualSpacing/>
              <w:rPr>
                <w:rFonts w:ascii="Times New Roman" w:hAnsi="Times New Roman"/>
                <w:sz w:val="24"/>
                <w:szCs w:val="24"/>
                <w:lang w:val="en-ZW"/>
              </w:rPr>
            </w:pPr>
            <w:r w:rsidRPr="00774F4E">
              <w:rPr>
                <w:rFonts w:ascii="Times New Roman" w:hAnsi="Times New Roman"/>
                <w:sz w:val="24"/>
                <w:szCs w:val="24"/>
                <w:lang w:val="en-ZW"/>
              </w:rPr>
              <w:t>Reports preparation</w:t>
            </w:r>
          </w:p>
        </w:tc>
        <w:tc>
          <w:tcPr>
            <w:tcW w:w="2340" w:type="dxa"/>
            <w:tcBorders>
              <w:top w:val="single" w:sz="4" w:space="0" w:color="auto"/>
              <w:left w:val="single" w:sz="4" w:space="0" w:color="auto"/>
              <w:bottom w:val="single" w:sz="4" w:space="0" w:color="auto"/>
              <w:right w:val="single" w:sz="4" w:space="0" w:color="auto"/>
            </w:tcBorders>
            <w:hideMark/>
          </w:tcPr>
          <w:p w14:paraId="7C4BE97E" w14:textId="77777777" w:rsidR="004A6325" w:rsidRPr="00F80672" w:rsidRDefault="004A6325">
            <w:pPr>
              <w:numPr>
                <w:ilvl w:val="0"/>
                <w:numId w:val="137"/>
              </w:numPr>
              <w:spacing w:line="276" w:lineRule="auto"/>
              <w:contextualSpacing/>
              <w:rPr>
                <w:rFonts w:ascii="Times New Roman" w:hAnsi="Times New Roman"/>
                <w:sz w:val="24"/>
                <w:szCs w:val="24"/>
                <w:lang w:val="en-ZW"/>
              </w:rPr>
            </w:pPr>
            <w:r w:rsidRPr="00F80672">
              <w:rPr>
                <w:rFonts w:ascii="Times New Roman" w:hAnsi="Times New Roman"/>
                <w:sz w:val="24"/>
                <w:szCs w:val="24"/>
                <w:lang w:val="en-ZW"/>
              </w:rPr>
              <w:t>Written Assessment</w:t>
            </w:r>
          </w:p>
          <w:p w14:paraId="07497718" w14:textId="77777777" w:rsidR="004A6325" w:rsidRPr="00F80672" w:rsidRDefault="004A6325">
            <w:pPr>
              <w:numPr>
                <w:ilvl w:val="0"/>
                <w:numId w:val="137"/>
              </w:numPr>
              <w:spacing w:line="276" w:lineRule="auto"/>
              <w:contextualSpacing/>
              <w:rPr>
                <w:rFonts w:ascii="Times New Roman" w:hAnsi="Times New Roman"/>
                <w:sz w:val="24"/>
                <w:szCs w:val="24"/>
                <w:lang w:val="en-ZW"/>
              </w:rPr>
            </w:pPr>
            <w:r w:rsidRPr="00F80672">
              <w:rPr>
                <w:rFonts w:ascii="Times New Roman" w:hAnsi="Times New Roman"/>
                <w:sz w:val="24"/>
                <w:szCs w:val="24"/>
                <w:lang w:val="en-ZW"/>
              </w:rPr>
              <w:t xml:space="preserve">Oral Questioning </w:t>
            </w:r>
          </w:p>
          <w:p w14:paraId="286A91FC" w14:textId="77777777" w:rsidR="004A6325" w:rsidRPr="00F80672" w:rsidRDefault="004A6325">
            <w:pPr>
              <w:numPr>
                <w:ilvl w:val="0"/>
                <w:numId w:val="137"/>
              </w:numPr>
              <w:spacing w:line="276" w:lineRule="auto"/>
              <w:contextualSpacing/>
              <w:rPr>
                <w:rFonts w:ascii="Times New Roman" w:hAnsi="Times New Roman"/>
                <w:sz w:val="24"/>
                <w:szCs w:val="24"/>
                <w:lang w:val="en-ZW"/>
              </w:rPr>
            </w:pPr>
            <w:r w:rsidRPr="00F80672">
              <w:rPr>
                <w:rFonts w:ascii="Times New Roman" w:hAnsi="Times New Roman"/>
                <w:sz w:val="24"/>
                <w:szCs w:val="24"/>
                <w:lang w:val="en-ZW"/>
              </w:rPr>
              <w:t>Practical Assessment</w:t>
            </w:r>
          </w:p>
          <w:p w14:paraId="1B6F4837" w14:textId="77777777" w:rsidR="004A6325" w:rsidRPr="00F80672" w:rsidRDefault="004A6325">
            <w:pPr>
              <w:numPr>
                <w:ilvl w:val="0"/>
                <w:numId w:val="137"/>
              </w:numPr>
              <w:spacing w:line="276" w:lineRule="auto"/>
              <w:contextualSpacing/>
              <w:rPr>
                <w:rFonts w:ascii="Times New Roman" w:hAnsi="Times New Roman"/>
                <w:sz w:val="24"/>
                <w:szCs w:val="24"/>
                <w:lang w:val="en-ZW"/>
              </w:rPr>
            </w:pPr>
            <w:r w:rsidRPr="00F80672">
              <w:rPr>
                <w:rFonts w:ascii="Times New Roman" w:hAnsi="Times New Roman"/>
                <w:sz w:val="24"/>
                <w:szCs w:val="24"/>
                <w:lang w:val="en-ZW"/>
              </w:rPr>
              <w:t>Project</w:t>
            </w:r>
          </w:p>
          <w:p w14:paraId="17322D64" w14:textId="77777777" w:rsidR="004A6325" w:rsidRPr="00F80672" w:rsidRDefault="004A6325">
            <w:pPr>
              <w:numPr>
                <w:ilvl w:val="0"/>
                <w:numId w:val="137"/>
              </w:numPr>
              <w:spacing w:line="276" w:lineRule="auto"/>
              <w:contextualSpacing/>
              <w:rPr>
                <w:rFonts w:ascii="Times New Roman" w:hAnsi="Times New Roman"/>
                <w:sz w:val="24"/>
                <w:szCs w:val="24"/>
                <w:lang w:val="en-ZW"/>
              </w:rPr>
            </w:pPr>
            <w:r w:rsidRPr="00F80672">
              <w:rPr>
                <w:rFonts w:ascii="Times New Roman" w:hAnsi="Times New Roman"/>
                <w:sz w:val="24"/>
                <w:szCs w:val="24"/>
                <w:lang w:val="en-ZW"/>
              </w:rPr>
              <w:t>Third party report</w:t>
            </w:r>
          </w:p>
          <w:p w14:paraId="7B040CC6" w14:textId="77777777" w:rsidR="004A6325" w:rsidRPr="00412C71" w:rsidRDefault="004A6325">
            <w:pPr>
              <w:numPr>
                <w:ilvl w:val="0"/>
                <w:numId w:val="137"/>
              </w:numPr>
              <w:spacing w:line="276" w:lineRule="auto"/>
              <w:contextualSpacing/>
              <w:rPr>
                <w:rFonts w:ascii="Times New Roman" w:hAnsi="Times New Roman"/>
                <w:sz w:val="24"/>
                <w:szCs w:val="24"/>
                <w:lang w:val="en-ZW"/>
              </w:rPr>
            </w:pPr>
            <w:r w:rsidRPr="00F80672">
              <w:rPr>
                <w:rFonts w:ascii="Times New Roman" w:hAnsi="Times New Roman"/>
                <w:sz w:val="24"/>
                <w:szCs w:val="24"/>
                <w:lang w:val="en-ZW"/>
              </w:rPr>
              <w:t>Portfolio of evidence</w:t>
            </w:r>
          </w:p>
        </w:tc>
      </w:tr>
    </w:tbl>
    <w:p w14:paraId="52C578E5" w14:textId="77777777" w:rsidR="004A6325" w:rsidRPr="0098442D" w:rsidRDefault="004A6325" w:rsidP="004A6325">
      <w:pPr>
        <w:spacing w:after="0" w:line="283" w:lineRule="auto"/>
        <w:rPr>
          <w:rFonts w:ascii="Times New Roman" w:eastAsia="Times New Roman" w:hAnsi="Times New Roman" w:cs="Times New Roman"/>
          <w:b/>
          <w:color w:val="000000"/>
          <w:kern w:val="28"/>
          <w:sz w:val="24"/>
          <w:szCs w:val="24"/>
          <w:lang w:val="en-GB"/>
          <w14:ligatures w14:val="none"/>
        </w:rPr>
      </w:pPr>
      <w:r w:rsidRPr="0098442D">
        <w:rPr>
          <w:rFonts w:ascii="Times New Roman" w:eastAsia="Times New Roman" w:hAnsi="Times New Roman" w:cs="Times New Roman"/>
          <w:b/>
          <w:color w:val="000000"/>
          <w:kern w:val="28"/>
          <w:sz w:val="24"/>
          <w:szCs w:val="24"/>
          <w:lang w:val="en-GB"/>
          <w14:ligatures w14:val="none"/>
        </w:rPr>
        <w:t>Suggested Methods of Instruction</w:t>
      </w:r>
    </w:p>
    <w:p w14:paraId="7CBBD23D" w14:textId="77777777" w:rsidR="004A6325" w:rsidRPr="0098442D" w:rsidRDefault="004A6325" w:rsidP="004A6325">
      <w:pPr>
        <w:numPr>
          <w:ilvl w:val="0"/>
          <w:numId w:val="1"/>
        </w:numPr>
        <w:spacing w:after="120" w:line="276" w:lineRule="auto"/>
        <w:contextualSpacing/>
        <w:rPr>
          <w:rFonts w:ascii="Times New Roman" w:eastAsia="Times New Roman" w:hAnsi="Times New Roman" w:cs="Times New Roman"/>
          <w:color w:val="000000"/>
          <w:kern w:val="28"/>
          <w:sz w:val="24"/>
          <w:szCs w:val="24"/>
          <w:lang w:val="en-GB"/>
          <w14:ligatures w14:val="none"/>
        </w:rPr>
      </w:pPr>
      <w:r w:rsidRPr="0098442D">
        <w:rPr>
          <w:rFonts w:ascii="Times New Roman" w:eastAsia="Times New Roman" w:hAnsi="Times New Roman" w:cs="Times New Roman"/>
          <w:color w:val="000000"/>
          <w:kern w:val="28"/>
          <w:sz w:val="24"/>
          <w:szCs w:val="24"/>
          <w:lang w:val="en-GB"/>
          <w14:ligatures w14:val="none"/>
        </w:rPr>
        <w:t>Practical</w:t>
      </w:r>
    </w:p>
    <w:p w14:paraId="4C7D6153" w14:textId="77777777" w:rsidR="004A6325" w:rsidRPr="0098442D" w:rsidRDefault="004A6325" w:rsidP="004A6325">
      <w:pPr>
        <w:numPr>
          <w:ilvl w:val="0"/>
          <w:numId w:val="1"/>
        </w:numPr>
        <w:spacing w:after="120" w:line="276" w:lineRule="auto"/>
        <w:contextualSpacing/>
        <w:rPr>
          <w:rFonts w:ascii="Times New Roman" w:eastAsia="Times New Roman" w:hAnsi="Times New Roman" w:cs="Times New Roman"/>
          <w:color w:val="000000"/>
          <w:kern w:val="28"/>
          <w:sz w:val="24"/>
          <w:szCs w:val="24"/>
          <w:lang w:val="en-GB"/>
          <w14:ligatures w14:val="none"/>
        </w:rPr>
      </w:pPr>
      <w:r w:rsidRPr="0098442D">
        <w:rPr>
          <w:rFonts w:ascii="Times New Roman" w:eastAsia="Times New Roman" w:hAnsi="Times New Roman" w:cs="Times New Roman"/>
          <w:color w:val="000000"/>
          <w:kern w:val="28"/>
          <w:sz w:val="24"/>
          <w:szCs w:val="24"/>
          <w:lang w:val="en-GB"/>
          <w14:ligatures w14:val="none"/>
        </w:rPr>
        <w:t>Projects</w:t>
      </w:r>
    </w:p>
    <w:p w14:paraId="010B8E0A" w14:textId="77777777" w:rsidR="004A6325" w:rsidRPr="0098442D" w:rsidRDefault="004A6325" w:rsidP="004A6325">
      <w:pPr>
        <w:numPr>
          <w:ilvl w:val="0"/>
          <w:numId w:val="1"/>
        </w:numPr>
        <w:spacing w:after="120" w:line="276" w:lineRule="auto"/>
        <w:contextualSpacing/>
        <w:rPr>
          <w:rFonts w:ascii="Times New Roman" w:eastAsia="Times New Roman" w:hAnsi="Times New Roman" w:cs="Times New Roman"/>
          <w:color w:val="000000"/>
          <w:kern w:val="28"/>
          <w:sz w:val="24"/>
          <w:szCs w:val="24"/>
          <w:lang w:val="en-GB"/>
          <w14:ligatures w14:val="none"/>
        </w:rPr>
      </w:pPr>
      <w:r w:rsidRPr="0098442D">
        <w:rPr>
          <w:rFonts w:ascii="Times New Roman" w:eastAsia="Times New Roman" w:hAnsi="Times New Roman" w:cs="Times New Roman"/>
          <w:color w:val="000000"/>
          <w:kern w:val="28"/>
          <w:sz w:val="24"/>
          <w:szCs w:val="24"/>
          <w:lang w:val="en-GB"/>
          <w14:ligatures w14:val="none"/>
        </w:rPr>
        <w:t>Demonstrations</w:t>
      </w:r>
    </w:p>
    <w:p w14:paraId="3354C3CA" w14:textId="77777777" w:rsidR="004A6325" w:rsidRPr="0098442D" w:rsidRDefault="004A6325" w:rsidP="004A6325">
      <w:pPr>
        <w:numPr>
          <w:ilvl w:val="0"/>
          <w:numId w:val="1"/>
        </w:numPr>
        <w:spacing w:after="120" w:line="276" w:lineRule="auto"/>
        <w:contextualSpacing/>
        <w:rPr>
          <w:rFonts w:ascii="Times New Roman" w:eastAsia="Times New Roman" w:hAnsi="Times New Roman" w:cs="Times New Roman"/>
          <w:color w:val="000000"/>
          <w:kern w:val="28"/>
          <w:sz w:val="24"/>
          <w:szCs w:val="24"/>
          <w:lang w:val="en-GB"/>
          <w14:ligatures w14:val="none"/>
        </w:rPr>
      </w:pPr>
      <w:r w:rsidRPr="0098442D">
        <w:rPr>
          <w:rFonts w:ascii="Times New Roman" w:eastAsia="Times New Roman" w:hAnsi="Times New Roman" w:cs="Times New Roman"/>
          <w:color w:val="000000"/>
          <w:kern w:val="28"/>
          <w:sz w:val="24"/>
          <w:szCs w:val="24"/>
          <w:lang w:val="en-GB"/>
          <w14:ligatures w14:val="none"/>
        </w:rPr>
        <w:t>Group Discussions</w:t>
      </w:r>
    </w:p>
    <w:p w14:paraId="55E7F207" w14:textId="77777777" w:rsidR="004A6325" w:rsidRPr="0098442D" w:rsidRDefault="004A6325" w:rsidP="004A6325">
      <w:pPr>
        <w:numPr>
          <w:ilvl w:val="0"/>
          <w:numId w:val="1"/>
        </w:numPr>
        <w:spacing w:after="120" w:line="276" w:lineRule="auto"/>
        <w:contextualSpacing/>
        <w:rPr>
          <w:rFonts w:ascii="Times New Roman" w:eastAsia="Times New Roman" w:hAnsi="Times New Roman" w:cs="Times New Roman"/>
          <w:color w:val="000000"/>
          <w:kern w:val="28"/>
          <w:sz w:val="24"/>
          <w:szCs w:val="24"/>
          <w:lang w:val="en-GB"/>
          <w14:ligatures w14:val="none"/>
        </w:rPr>
      </w:pPr>
      <w:r w:rsidRPr="0098442D">
        <w:rPr>
          <w:rFonts w:ascii="Times New Roman" w:eastAsia="Times New Roman" w:hAnsi="Times New Roman" w:cs="Times New Roman"/>
          <w:color w:val="000000"/>
          <w:kern w:val="28"/>
          <w:sz w:val="24"/>
          <w:szCs w:val="24"/>
          <w:lang w:val="en-GB"/>
          <w14:ligatures w14:val="none"/>
        </w:rPr>
        <w:t>Field trips</w:t>
      </w:r>
    </w:p>
    <w:p w14:paraId="3E3CCD1F" w14:textId="77777777" w:rsidR="004A6325" w:rsidRPr="0098442D" w:rsidRDefault="004A6325" w:rsidP="004A6325">
      <w:pPr>
        <w:numPr>
          <w:ilvl w:val="0"/>
          <w:numId w:val="1"/>
        </w:numPr>
        <w:spacing w:after="120" w:line="276" w:lineRule="auto"/>
        <w:contextualSpacing/>
        <w:rPr>
          <w:rFonts w:ascii="Times New Roman" w:eastAsia="Times New Roman" w:hAnsi="Times New Roman" w:cs="Times New Roman"/>
          <w:color w:val="000000"/>
          <w:kern w:val="28"/>
          <w:sz w:val="24"/>
          <w:szCs w:val="24"/>
          <w:lang w:val="en-GB"/>
          <w14:ligatures w14:val="none"/>
        </w:rPr>
      </w:pPr>
      <w:r w:rsidRPr="0098442D">
        <w:rPr>
          <w:rFonts w:ascii="Times New Roman" w:eastAsia="Times New Roman" w:hAnsi="Times New Roman" w:cs="Times New Roman"/>
          <w:color w:val="000000"/>
          <w:kern w:val="28"/>
          <w:sz w:val="24"/>
          <w:szCs w:val="24"/>
          <w:lang w:val="en-GB"/>
          <w14:ligatures w14:val="none"/>
        </w:rPr>
        <w:t>On-job-training</w:t>
      </w:r>
    </w:p>
    <w:p w14:paraId="3D9606DD" w14:textId="77777777" w:rsidR="004A6325" w:rsidRPr="0098442D" w:rsidRDefault="004A6325" w:rsidP="004A6325">
      <w:pPr>
        <w:spacing w:line="283" w:lineRule="auto"/>
        <w:rPr>
          <w:rFonts w:ascii="Times New Roman" w:eastAsia="Times New Roman" w:hAnsi="Times New Roman" w:cs="Times New Roman"/>
          <w:b/>
          <w:color w:val="000000"/>
          <w:kern w:val="28"/>
          <w:sz w:val="24"/>
          <w:szCs w:val="24"/>
          <w:lang w:val="en-GB"/>
          <w14:ligatures w14:val="none"/>
        </w:rPr>
      </w:pPr>
      <w:r w:rsidRPr="0098442D">
        <w:rPr>
          <w:rFonts w:ascii="Times New Roman" w:eastAsia="Times New Roman" w:hAnsi="Times New Roman" w:cs="Times New Roman"/>
          <w:b/>
          <w:color w:val="000000"/>
          <w:kern w:val="28"/>
          <w:sz w:val="24"/>
          <w:szCs w:val="24"/>
          <w:lang w:val="en-GB"/>
          <w14:ligatures w14:val="none"/>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4A6325" w:rsidRPr="001C6593" w14:paraId="28DD9F8B" w14:textId="77777777" w:rsidTr="006218ED">
        <w:tc>
          <w:tcPr>
            <w:tcW w:w="895" w:type="dxa"/>
            <w:hideMark/>
          </w:tcPr>
          <w:p w14:paraId="3F9215A4" w14:textId="77777777" w:rsidR="004A6325" w:rsidRPr="001C6593" w:rsidRDefault="004A6325" w:rsidP="006218ED">
            <w:pPr>
              <w:spacing w:line="240" w:lineRule="atLeast"/>
              <w:jc w:val="center"/>
              <w:rPr>
                <w:rFonts w:ascii="Times New Roman" w:eastAsia="Times New Roman" w:hAnsi="Times New Roman"/>
                <w:b/>
                <w:color w:val="000000"/>
                <w:kern w:val="28"/>
                <w:sz w:val="24"/>
                <w:szCs w:val="24"/>
                <w:lang w:val="en-GB"/>
              </w:rPr>
            </w:pPr>
            <w:r w:rsidRPr="001C6593">
              <w:rPr>
                <w:rFonts w:ascii="Times New Roman" w:eastAsia="Times New Roman" w:hAnsi="Times New Roman"/>
                <w:b/>
                <w:color w:val="000000"/>
                <w:kern w:val="28"/>
                <w:sz w:val="24"/>
                <w:szCs w:val="24"/>
                <w:lang w:val="en-GB"/>
              </w:rPr>
              <w:t>S/No.</w:t>
            </w:r>
          </w:p>
        </w:tc>
        <w:tc>
          <w:tcPr>
            <w:tcW w:w="3240" w:type="dxa"/>
            <w:hideMark/>
          </w:tcPr>
          <w:p w14:paraId="625507BF" w14:textId="77777777" w:rsidR="004A6325" w:rsidRPr="001C6593" w:rsidRDefault="004A6325" w:rsidP="006218ED">
            <w:pPr>
              <w:spacing w:line="240" w:lineRule="atLeast"/>
              <w:jc w:val="center"/>
              <w:rPr>
                <w:rFonts w:ascii="Times New Roman" w:eastAsia="Times New Roman" w:hAnsi="Times New Roman"/>
                <w:b/>
                <w:color w:val="000000"/>
                <w:kern w:val="28"/>
                <w:sz w:val="24"/>
                <w:szCs w:val="24"/>
                <w:lang w:val="en-GB"/>
              </w:rPr>
            </w:pPr>
            <w:r w:rsidRPr="001C6593">
              <w:rPr>
                <w:rFonts w:ascii="Times New Roman" w:eastAsia="Times New Roman" w:hAnsi="Times New Roman"/>
                <w:b/>
                <w:color w:val="000000"/>
                <w:kern w:val="28"/>
                <w:sz w:val="24"/>
                <w:szCs w:val="24"/>
                <w:lang w:val="en-GB"/>
              </w:rPr>
              <w:t>Category/Item</w:t>
            </w:r>
          </w:p>
        </w:tc>
        <w:tc>
          <w:tcPr>
            <w:tcW w:w="2070" w:type="dxa"/>
            <w:hideMark/>
          </w:tcPr>
          <w:p w14:paraId="73171C0D" w14:textId="77777777" w:rsidR="004A6325" w:rsidRPr="001C6593" w:rsidRDefault="004A6325" w:rsidP="006218ED">
            <w:pPr>
              <w:spacing w:line="240" w:lineRule="atLeast"/>
              <w:jc w:val="center"/>
              <w:rPr>
                <w:rFonts w:ascii="Times New Roman" w:eastAsia="Times New Roman" w:hAnsi="Times New Roman"/>
                <w:b/>
                <w:color w:val="000000"/>
                <w:kern w:val="28"/>
                <w:sz w:val="24"/>
                <w:szCs w:val="24"/>
                <w:lang w:val="en-GB"/>
              </w:rPr>
            </w:pPr>
            <w:r w:rsidRPr="001C6593">
              <w:rPr>
                <w:rFonts w:ascii="Times New Roman" w:eastAsia="Times New Roman" w:hAnsi="Times New Roman"/>
                <w:b/>
                <w:color w:val="000000"/>
                <w:kern w:val="28"/>
                <w:sz w:val="24"/>
                <w:szCs w:val="24"/>
                <w:lang w:val="en-GB"/>
              </w:rPr>
              <w:t>Description/ Specifications</w:t>
            </w:r>
          </w:p>
        </w:tc>
        <w:tc>
          <w:tcPr>
            <w:tcW w:w="1260" w:type="dxa"/>
            <w:hideMark/>
          </w:tcPr>
          <w:p w14:paraId="589C0D9E" w14:textId="77777777" w:rsidR="004A6325" w:rsidRPr="001C6593" w:rsidRDefault="004A6325" w:rsidP="006218ED">
            <w:pPr>
              <w:spacing w:line="240" w:lineRule="atLeast"/>
              <w:jc w:val="center"/>
              <w:rPr>
                <w:rFonts w:ascii="Times New Roman" w:eastAsia="Times New Roman" w:hAnsi="Times New Roman"/>
                <w:b/>
                <w:color w:val="000000"/>
                <w:kern w:val="28"/>
                <w:sz w:val="24"/>
                <w:szCs w:val="24"/>
                <w:lang w:val="en-GB"/>
              </w:rPr>
            </w:pPr>
            <w:r w:rsidRPr="001C6593">
              <w:rPr>
                <w:rFonts w:ascii="Times New Roman" w:eastAsia="Times New Roman" w:hAnsi="Times New Roman"/>
                <w:b/>
                <w:color w:val="000000"/>
                <w:kern w:val="28"/>
                <w:sz w:val="24"/>
                <w:szCs w:val="24"/>
                <w:lang w:val="en-GB"/>
              </w:rPr>
              <w:t>Quantity</w:t>
            </w:r>
          </w:p>
        </w:tc>
        <w:tc>
          <w:tcPr>
            <w:tcW w:w="1885" w:type="dxa"/>
            <w:hideMark/>
          </w:tcPr>
          <w:p w14:paraId="75C339A4" w14:textId="77777777" w:rsidR="004A6325" w:rsidRPr="001C6593" w:rsidRDefault="004A6325" w:rsidP="006218ED">
            <w:pPr>
              <w:spacing w:line="240" w:lineRule="atLeast"/>
              <w:jc w:val="center"/>
              <w:rPr>
                <w:rFonts w:ascii="Times New Roman" w:eastAsia="Times New Roman" w:hAnsi="Times New Roman"/>
                <w:b/>
                <w:color w:val="000000"/>
                <w:kern w:val="28"/>
                <w:sz w:val="24"/>
                <w:szCs w:val="24"/>
                <w:lang w:val="en-GB"/>
              </w:rPr>
            </w:pPr>
            <w:r w:rsidRPr="001C6593">
              <w:rPr>
                <w:rFonts w:ascii="Times New Roman" w:eastAsia="Times New Roman" w:hAnsi="Times New Roman"/>
                <w:b/>
                <w:color w:val="000000"/>
                <w:kern w:val="28"/>
                <w:sz w:val="24"/>
                <w:szCs w:val="24"/>
                <w:lang w:val="en-GB"/>
              </w:rPr>
              <w:t>Recommended Ratio</w:t>
            </w:r>
          </w:p>
          <w:p w14:paraId="5D874136" w14:textId="77777777" w:rsidR="004A6325" w:rsidRPr="001C6593" w:rsidRDefault="004A6325" w:rsidP="006218ED">
            <w:pPr>
              <w:spacing w:line="240" w:lineRule="atLeast"/>
              <w:jc w:val="center"/>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(Item: Trainee)</w:t>
            </w:r>
          </w:p>
        </w:tc>
      </w:tr>
      <w:tr w:rsidR="004A6325" w:rsidRPr="001C6593" w14:paraId="0A7924E4" w14:textId="77777777" w:rsidTr="006218ED">
        <w:tc>
          <w:tcPr>
            <w:tcW w:w="895" w:type="dxa"/>
            <w:hideMark/>
          </w:tcPr>
          <w:p w14:paraId="593E52B0" w14:textId="77777777" w:rsidR="004A6325" w:rsidRPr="001C6593" w:rsidRDefault="004A6325" w:rsidP="006218ED">
            <w:pPr>
              <w:spacing w:after="120" w:line="240" w:lineRule="atLeast"/>
              <w:rPr>
                <w:rFonts w:ascii="Times New Roman" w:eastAsia="Times New Roman" w:hAnsi="Times New Roman"/>
                <w:b/>
                <w:color w:val="000000"/>
                <w:kern w:val="28"/>
                <w:sz w:val="24"/>
                <w:szCs w:val="24"/>
                <w:lang w:val="en-GB"/>
              </w:rPr>
            </w:pPr>
            <w:r w:rsidRPr="001C6593">
              <w:rPr>
                <w:rFonts w:ascii="Times New Roman" w:eastAsia="Times New Roman" w:hAnsi="Times New Roman"/>
                <w:b/>
                <w:color w:val="000000"/>
                <w:kern w:val="28"/>
                <w:sz w:val="24"/>
                <w:szCs w:val="24"/>
                <w:lang w:val="en-GB"/>
              </w:rPr>
              <w:t>A</w:t>
            </w:r>
          </w:p>
        </w:tc>
        <w:tc>
          <w:tcPr>
            <w:tcW w:w="3240" w:type="dxa"/>
            <w:hideMark/>
          </w:tcPr>
          <w:p w14:paraId="46F716CF" w14:textId="77777777" w:rsidR="004A6325" w:rsidRPr="001C6593" w:rsidRDefault="004A6325" w:rsidP="006218ED">
            <w:pPr>
              <w:spacing w:after="120" w:line="240" w:lineRule="atLeast"/>
              <w:rPr>
                <w:rFonts w:ascii="Times New Roman" w:eastAsia="Times New Roman" w:hAnsi="Times New Roman"/>
                <w:b/>
                <w:color w:val="000000"/>
                <w:kern w:val="28"/>
                <w:sz w:val="24"/>
                <w:szCs w:val="24"/>
                <w:lang w:val="en-GB"/>
              </w:rPr>
            </w:pPr>
            <w:r w:rsidRPr="001C6593">
              <w:rPr>
                <w:rFonts w:ascii="Times New Roman" w:eastAsia="Times New Roman" w:hAnsi="Times New Roman"/>
                <w:b/>
                <w:color w:val="000000"/>
                <w:kern w:val="28"/>
                <w:sz w:val="24"/>
                <w:szCs w:val="24"/>
                <w:lang w:val="en-GB"/>
              </w:rPr>
              <w:t xml:space="preserve">Learning Materials </w:t>
            </w:r>
          </w:p>
        </w:tc>
        <w:tc>
          <w:tcPr>
            <w:tcW w:w="2070" w:type="dxa"/>
          </w:tcPr>
          <w:p w14:paraId="1032DA1F" w14:textId="77777777" w:rsidR="004A6325" w:rsidRPr="001C6593" w:rsidRDefault="004A6325" w:rsidP="006218ED">
            <w:pPr>
              <w:spacing w:after="120" w:line="240" w:lineRule="atLeast"/>
              <w:rPr>
                <w:rFonts w:ascii="Times New Roman" w:eastAsia="Times New Roman" w:hAnsi="Times New Roman"/>
                <w:b/>
                <w:color w:val="000000"/>
                <w:kern w:val="28"/>
                <w:sz w:val="24"/>
                <w:szCs w:val="24"/>
                <w:lang w:val="en-GB"/>
              </w:rPr>
            </w:pPr>
          </w:p>
        </w:tc>
        <w:tc>
          <w:tcPr>
            <w:tcW w:w="1260" w:type="dxa"/>
          </w:tcPr>
          <w:p w14:paraId="09E67F5A" w14:textId="77777777" w:rsidR="004A6325" w:rsidRPr="001C6593" w:rsidRDefault="004A6325" w:rsidP="006218ED">
            <w:pPr>
              <w:spacing w:after="120" w:line="240" w:lineRule="atLeast"/>
              <w:rPr>
                <w:rFonts w:ascii="Times New Roman" w:eastAsia="Times New Roman" w:hAnsi="Times New Roman"/>
                <w:b/>
                <w:color w:val="000000"/>
                <w:kern w:val="28"/>
                <w:sz w:val="24"/>
                <w:szCs w:val="24"/>
                <w:lang w:val="en-GB"/>
              </w:rPr>
            </w:pPr>
          </w:p>
        </w:tc>
        <w:tc>
          <w:tcPr>
            <w:tcW w:w="1885" w:type="dxa"/>
          </w:tcPr>
          <w:p w14:paraId="6AB059FD" w14:textId="77777777" w:rsidR="004A6325" w:rsidRPr="001C6593" w:rsidRDefault="004A6325" w:rsidP="006218ED">
            <w:pPr>
              <w:spacing w:after="120" w:line="240" w:lineRule="atLeast"/>
              <w:rPr>
                <w:rFonts w:ascii="Times New Roman" w:eastAsia="Times New Roman" w:hAnsi="Times New Roman"/>
                <w:b/>
                <w:color w:val="000000"/>
                <w:kern w:val="28"/>
                <w:sz w:val="24"/>
                <w:szCs w:val="24"/>
                <w:lang w:val="en-GB"/>
              </w:rPr>
            </w:pPr>
          </w:p>
        </w:tc>
      </w:tr>
      <w:tr w:rsidR="004A6325" w:rsidRPr="001C6593" w14:paraId="03E06F2A" w14:textId="77777777" w:rsidTr="006218ED">
        <w:tc>
          <w:tcPr>
            <w:tcW w:w="895" w:type="dxa"/>
          </w:tcPr>
          <w:p w14:paraId="6488FA78" w14:textId="77777777" w:rsidR="004A6325" w:rsidRPr="001C6593" w:rsidRDefault="004A6325">
            <w:pPr>
              <w:numPr>
                <w:ilvl w:val="0"/>
                <w:numId w:val="74"/>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75FDBDE9"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Textbooks</w:t>
            </w:r>
          </w:p>
        </w:tc>
        <w:tc>
          <w:tcPr>
            <w:tcW w:w="2070" w:type="dxa"/>
            <w:hideMark/>
          </w:tcPr>
          <w:p w14:paraId="226B7833" w14:textId="77777777" w:rsidR="004A6325" w:rsidRPr="001C6593" w:rsidRDefault="004A6325" w:rsidP="006218ED">
            <w:pPr>
              <w:spacing w:after="120" w:line="240" w:lineRule="atLeast"/>
              <w:rPr>
                <w:rFonts w:ascii="Times New Roman" w:eastAsia="Times New Roman" w:hAnsi="Times New Roman"/>
                <w:color w:val="000000"/>
                <w:kern w:val="28"/>
                <w:sz w:val="24"/>
                <w:szCs w:val="24"/>
                <w:lang w:val="en-GB"/>
              </w:rPr>
            </w:pPr>
            <w:r w:rsidRPr="001C6593">
              <w:rPr>
                <w:rFonts w:ascii="Times New Roman" w:eastAsia="Times New Roman" w:hAnsi="Times New Roman"/>
                <w:color w:val="000000"/>
                <w:kern w:val="28"/>
                <w:sz w:val="24"/>
                <w:szCs w:val="24"/>
                <w:lang w:val="en-GB"/>
              </w:rPr>
              <w:t>V.K Mehta Principles of Electrical Machines</w:t>
            </w:r>
          </w:p>
          <w:p w14:paraId="0FEF0D61" w14:textId="77777777" w:rsidR="004A6325" w:rsidRPr="001C6593" w:rsidRDefault="004A6325" w:rsidP="006218ED">
            <w:pPr>
              <w:spacing w:after="120" w:line="240" w:lineRule="atLeast"/>
              <w:rPr>
                <w:rFonts w:ascii="Times New Roman" w:eastAsia="Times New Roman" w:hAnsi="Times New Roman"/>
                <w:color w:val="000000"/>
                <w:kern w:val="28"/>
                <w:sz w:val="24"/>
                <w:szCs w:val="24"/>
                <w:lang w:val="en-GB"/>
              </w:rPr>
            </w:pPr>
            <w:r w:rsidRPr="001C6593">
              <w:rPr>
                <w:rFonts w:ascii="Times New Roman" w:eastAsia="Times New Roman" w:hAnsi="Times New Roman"/>
                <w:color w:val="000000"/>
                <w:kern w:val="28"/>
                <w:sz w:val="24"/>
                <w:szCs w:val="24"/>
                <w:lang w:val="en-GB"/>
              </w:rPr>
              <w:t>B. Scaddan Electrical installation work</w:t>
            </w:r>
          </w:p>
          <w:p w14:paraId="60E0F556" w14:textId="518AF5A9" w:rsidR="004A6325" w:rsidRPr="001C6593" w:rsidRDefault="004A6325" w:rsidP="006218ED">
            <w:pPr>
              <w:spacing w:after="120" w:line="240" w:lineRule="atLeast"/>
              <w:rPr>
                <w:rFonts w:ascii="Times New Roman" w:eastAsia="Times New Roman" w:hAnsi="Times New Roman"/>
                <w:color w:val="000000"/>
                <w:kern w:val="28"/>
                <w:sz w:val="24"/>
                <w:szCs w:val="24"/>
                <w:lang w:val="en-GB"/>
              </w:rPr>
            </w:pPr>
            <w:r w:rsidRPr="001C6593">
              <w:rPr>
                <w:rFonts w:ascii="Times New Roman" w:eastAsia="Times New Roman" w:hAnsi="Times New Roman"/>
                <w:color w:val="000000"/>
                <w:kern w:val="28"/>
                <w:sz w:val="24"/>
                <w:szCs w:val="24"/>
                <w:lang w:val="en-GB"/>
              </w:rPr>
              <w:t xml:space="preserve">J. Hyde Electrical </w:t>
            </w:r>
            <w:r w:rsidR="000E37D2" w:rsidRPr="001C6593">
              <w:rPr>
                <w:rFonts w:ascii="Times New Roman" w:eastAsia="Times New Roman" w:hAnsi="Times New Roman"/>
                <w:color w:val="000000"/>
                <w:kern w:val="28"/>
                <w:sz w:val="24"/>
                <w:szCs w:val="24"/>
                <w:lang w:val="en-GB"/>
              </w:rPr>
              <w:t>Installation</w:t>
            </w:r>
            <w:r w:rsidRPr="001C6593">
              <w:rPr>
                <w:rFonts w:ascii="Times New Roman" w:eastAsia="Times New Roman" w:hAnsi="Times New Roman"/>
                <w:color w:val="000000"/>
                <w:kern w:val="28"/>
                <w:sz w:val="24"/>
                <w:szCs w:val="24"/>
                <w:lang w:val="en-GB"/>
              </w:rPr>
              <w:t xml:space="preserve"> Principles and Practices</w:t>
            </w:r>
          </w:p>
        </w:tc>
        <w:tc>
          <w:tcPr>
            <w:tcW w:w="1260" w:type="dxa"/>
            <w:hideMark/>
          </w:tcPr>
          <w:p w14:paraId="3130DFCD"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5 pcs</w:t>
            </w:r>
          </w:p>
        </w:tc>
        <w:tc>
          <w:tcPr>
            <w:tcW w:w="1885" w:type="dxa"/>
            <w:hideMark/>
          </w:tcPr>
          <w:p w14:paraId="3B06831B"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w:t>
            </w:r>
          </w:p>
        </w:tc>
      </w:tr>
      <w:tr w:rsidR="004A6325" w:rsidRPr="001C6593" w14:paraId="71AFD899" w14:textId="77777777" w:rsidTr="006218ED">
        <w:tc>
          <w:tcPr>
            <w:tcW w:w="895" w:type="dxa"/>
          </w:tcPr>
          <w:p w14:paraId="54155541" w14:textId="77777777" w:rsidR="004A6325" w:rsidRPr="001C6593" w:rsidRDefault="004A6325">
            <w:pPr>
              <w:numPr>
                <w:ilvl w:val="0"/>
                <w:numId w:val="74"/>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517484E4"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Installation manuals</w:t>
            </w:r>
          </w:p>
        </w:tc>
        <w:tc>
          <w:tcPr>
            <w:tcW w:w="2070" w:type="dxa"/>
            <w:hideMark/>
          </w:tcPr>
          <w:p w14:paraId="7E1AF657"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Electrical machine manuals</w:t>
            </w:r>
          </w:p>
        </w:tc>
        <w:tc>
          <w:tcPr>
            <w:tcW w:w="1260" w:type="dxa"/>
            <w:hideMark/>
          </w:tcPr>
          <w:p w14:paraId="6B696DCD"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5 pcs</w:t>
            </w:r>
          </w:p>
        </w:tc>
        <w:tc>
          <w:tcPr>
            <w:tcW w:w="1885" w:type="dxa"/>
            <w:hideMark/>
          </w:tcPr>
          <w:p w14:paraId="46A6379A"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w:t>
            </w:r>
          </w:p>
        </w:tc>
      </w:tr>
      <w:tr w:rsidR="004A6325" w:rsidRPr="001C6593" w14:paraId="665C3803" w14:textId="77777777" w:rsidTr="006218ED">
        <w:tc>
          <w:tcPr>
            <w:tcW w:w="895" w:type="dxa"/>
          </w:tcPr>
          <w:p w14:paraId="021554A1" w14:textId="77777777" w:rsidR="004A6325" w:rsidRPr="001C6593" w:rsidRDefault="004A6325">
            <w:pPr>
              <w:numPr>
                <w:ilvl w:val="0"/>
                <w:numId w:val="74"/>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075C5F76"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Charts</w:t>
            </w:r>
          </w:p>
        </w:tc>
        <w:tc>
          <w:tcPr>
            <w:tcW w:w="2070" w:type="dxa"/>
            <w:hideMark/>
          </w:tcPr>
          <w:p w14:paraId="7DC6E378"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Single line diagram</w:t>
            </w:r>
          </w:p>
          <w:p w14:paraId="52116CDE"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Motor starting circuits</w:t>
            </w:r>
          </w:p>
          <w:p w14:paraId="018A5C24"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Circuit diagrams</w:t>
            </w:r>
          </w:p>
          <w:p w14:paraId="33FD7C3D"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Colour codes</w:t>
            </w:r>
          </w:p>
        </w:tc>
        <w:tc>
          <w:tcPr>
            <w:tcW w:w="1260" w:type="dxa"/>
            <w:hideMark/>
          </w:tcPr>
          <w:p w14:paraId="1E93FB9E"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 xml:space="preserve">1 </w:t>
            </w:r>
            <w:proofErr w:type="gramStart"/>
            <w:r w:rsidRPr="001C6593">
              <w:rPr>
                <w:rFonts w:ascii="Times New Roman" w:eastAsia="Times New Roman" w:hAnsi="Times New Roman"/>
                <w:bCs/>
                <w:color w:val="000000"/>
                <w:kern w:val="28"/>
                <w:sz w:val="24"/>
                <w:szCs w:val="24"/>
                <w:lang w:val="en-GB"/>
              </w:rPr>
              <w:t>pcs</w:t>
            </w:r>
            <w:proofErr w:type="gramEnd"/>
            <w:r w:rsidRPr="001C6593">
              <w:rPr>
                <w:rFonts w:ascii="Times New Roman" w:eastAsia="Times New Roman" w:hAnsi="Times New Roman"/>
                <w:bCs/>
                <w:color w:val="000000"/>
                <w:kern w:val="28"/>
                <w:sz w:val="24"/>
                <w:szCs w:val="24"/>
                <w:lang w:val="en-GB"/>
              </w:rPr>
              <w:t xml:space="preserve"> for each</w:t>
            </w:r>
          </w:p>
        </w:tc>
        <w:tc>
          <w:tcPr>
            <w:tcW w:w="1885" w:type="dxa"/>
            <w:hideMark/>
          </w:tcPr>
          <w:p w14:paraId="2E289801"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1:25</w:t>
            </w:r>
          </w:p>
        </w:tc>
      </w:tr>
      <w:tr w:rsidR="004A6325" w:rsidRPr="001C6593" w14:paraId="0B1719AA" w14:textId="77777777" w:rsidTr="006218ED">
        <w:tc>
          <w:tcPr>
            <w:tcW w:w="895" w:type="dxa"/>
          </w:tcPr>
          <w:p w14:paraId="7ADDC4E2" w14:textId="77777777" w:rsidR="004A6325" w:rsidRPr="001C6593" w:rsidRDefault="004A6325">
            <w:pPr>
              <w:numPr>
                <w:ilvl w:val="0"/>
                <w:numId w:val="74"/>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28D708F1"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Power point presentations</w:t>
            </w:r>
          </w:p>
        </w:tc>
        <w:tc>
          <w:tcPr>
            <w:tcW w:w="2070" w:type="dxa"/>
            <w:hideMark/>
          </w:tcPr>
          <w:p w14:paraId="5C7EBC52"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For trainer’s use</w:t>
            </w:r>
          </w:p>
        </w:tc>
        <w:tc>
          <w:tcPr>
            <w:tcW w:w="1260" w:type="dxa"/>
            <w:hideMark/>
          </w:tcPr>
          <w:p w14:paraId="050B8D87"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w:t>
            </w:r>
          </w:p>
        </w:tc>
        <w:tc>
          <w:tcPr>
            <w:tcW w:w="1885" w:type="dxa"/>
            <w:hideMark/>
          </w:tcPr>
          <w:p w14:paraId="27413190"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1:25</w:t>
            </w:r>
          </w:p>
        </w:tc>
      </w:tr>
      <w:tr w:rsidR="004A6325" w:rsidRPr="001C6593" w14:paraId="072EFA04" w14:textId="77777777" w:rsidTr="006218ED">
        <w:tc>
          <w:tcPr>
            <w:tcW w:w="895" w:type="dxa"/>
            <w:hideMark/>
          </w:tcPr>
          <w:p w14:paraId="104032A7" w14:textId="77777777" w:rsidR="004A6325" w:rsidRPr="001C6593" w:rsidRDefault="004A6325" w:rsidP="006218ED">
            <w:pPr>
              <w:spacing w:after="120" w:line="240" w:lineRule="atLeast"/>
              <w:rPr>
                <w:rFonts w:ascii="Times New Roman" w:eastAsia="Times New Roman" w:hAnsi="Times New Roman"/>
                <w:b/>
                <w:color w:val="000000"/>
                <w:kern w:val="28"/>
                <w:sz w:val="24"/>
                <w:szCs w:val="24"/>
                <w:lang w:val="en-GB"/>
              </w:rPr>
            </w:pPr>
            <w:r w:rsidRPr="001C6593">
              <w:rPr>
                <w:rFonts w:ascii="Times New Roman" w:eastAsia="Times New Roman" w:hAnsi="Times New Roman"/>
                <w:b/>
                <w:color w:val="000000"/>
                <w:kern w:val="28"/>
                <w:sz w:val="24"/>
                <w:szCs w:val="24"/>
                <w:lang w:val="en-GB"/>
              </w:rPr>
              <w:t>B</w:t>
            </w:r>
          </w:p>
        </w:tc>
        <w:tc>
          <w:tcPr>
            <w:tcW w:w="3240" w:type="dxa"/>
            <w:hideMark/>
          </w:tcPr>
          <w:p w14:paraId="09E3E45F" w14:textId="77777777" w:rsidR="004A6325" w:rsidRPr="001C6593" w:rsidRDefault="004A6325" w:rsidP="006218ED">
            <w:pPr>
              <w:spacing w:after="120" w:line="240" w:lineRule="atLeast"/>
              <w:rPr>
                <w:rFonts w:ascii="Times New Roman" w:eastAsia="Times New Roman" w:hAnsi="Times New Roman"/>
                <w:b/>
                <w:color w:val="000000"/>
                <w:kern w:val="28"/>
                <w:sz w:val="24"/>
                <w:szCs w:val="24"/>
                <w:lang w:val="en-GB"/>
              </w:rPr>
            </w:pPr>
            <w:r w:rsidRPr="001C6593">
              <w:rPr>
                <w:rFonts w:ascii="Times New Roman" w:eastAsia="Times New Roman" w:hAnsi="Times New Roman"/>
                <w:b/>
                <w:color w:val="000000"/>
                <w:kern w:val="28"/>
                <w:sz w:val="24"/>
                <w:szCs w:val="24"/>
                <w:lang w:val="en-GB"/>
              </w:rPr>
              <w:t>Learning Facilities &amp; infrastructure</w:t>
            </w:r>
          </w:p>
        </w:tc>
        <w:tc>
          <w:tcPr>
            <w:tcW w:w="2070" w:type="dxa"/>
          </w:tcPr>
          <w:p w14:paraId="06BCD0BB" w14:textId="77777777" w:rsidR="004A6325" w:rsidRPr="001C6593" w:rsidRDefault="004A6325" w:rsidP="006218ED">
            <w:pPr>
              <w:spacing w:after="120" w:line="240" w:lineRule="atLeast"/>
              <w:rPr>
                <w:rFonts w:ascii="Times New Roman" w:eastAsia="Times New Roman" w:hAnsi="Times New Roman"/>
                <w:b/>
                <w:color w:val="000000"/>
                <w:kern w:val="28"/>
                <w:sz w:val="24"/>
                <w:szCs w:val="24"/>
                <w:lang w:val="en-GB"/>
              </w:rPr>
            </w:pPr>
          </w:p>
        </w:tc>
        <w:tc>
          <w:tcPr>
            <w:tcW w:w="1260" w:type="dxa"/>
          </w:tcPr>
          <w:p w14:paraId="14A03C99" w14:textId="77777777" w:rsidR="004A6325" w:rsidRPr="001C6593" w:rsidRDefault="004A6325" w:rsidP="006218ED">
            <w:pPr>
              <w:spacing w:after="120" w:line="240" w:lineRule="atLeast"/>
              <w:rPr>
                <w:rFonts w:ascii="Times New Roman" w:eastAsia="Times New Roman" w:hAnsi="Times New Roman"/>
                <w:b/>
                <w:color w:val="000000"/>
                <w:kern w:val="28"/>
                <w:sz w:val="24"/>
                <w:szCs w:val="24"/>
                <w:lang w:val="en-GB"/>
              </w:rPr>
            </w:pPr>
          </w:p>
        </w:tc>
        <w:tc>
          <w:tcPr>
            <w:tcW w:w="1885" w:type="dxa"/>
          </w:tcPr>
          <w:p w14:paraId="624188EE" w14:textId="77777777" w:rsidR="004A6325" w:rsidRPr="001C6593" w:rsidRDefault="004A6325" w:rsidP="006218ED">
            <w:pPr>
              <w:spacing w:after="120" w:line="240" w:lineRule="atLeast"/>
              <w:rPr>
                <w:rFonts w:ascii="Times New Roman" w:eastAsia="Times New Roman" w:hAnsi="Times New Roman"/>
                <w:b/>
                <w:color w:val="000000"/>
                <w:kern w:val="28"/>
                <w:sz w:val="24"/>
                <w:szCs w:val="24"/>
                <w:lang w:val="en-GB"/>
              </w:rPr>
            </w:pPr>
          </w:p>
        </w:tc>
      </w:tr>
      <w:tr w:rsidR="004A6325" w:rsidRPr="001C6593" w14:paraId="1B3D0809" w14:textId="77777777" w:rsidTr="006218ED">
        <w:tc>
          <w:tcPr>
            <w:tcW w:w="895" w:type="dxa"/>
          </w:tcPr>
          <w:p w14:paraId="303A1FFB" w14:textId="77777777" w:rsidR="004A6325" w:rsidRPr="001C6593" w:rsidRDefault="004A6325">
            <w:pPr>
              <w:numPr>
                <w:ilvl w:val="0"/>
                <w:numId w:val="75"/>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40E9A053"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Lecture/theory room</w:t>
            </w:r>
          </w:p>
        </w:tc>
        <w:tc>
          <w:tcPr>
            <w:tcW w:w="2070" w:type="dxa"/>
            <w:hideMark/>
          </w:tcPr>
          <w:p w14:paraId="5DB85635"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highlight w:val="yellow"/>
                <w:lang w:val="en-GB"/>
              </w:rPr>
            </w:pPr>
            <w:r w:rsidRPr="001C6593">
              <w:rPr>
                <w:rFonts w:ascii="Times New Roman" w:eastAsia="Times New Roman" w:hAnsi="Times New Roman"/>
                <w:bCs/>
                <w:color w:val="000000"/>
                <w:kern w:val="28"/>
                <w:sz w:val="24"/>
                <w:szCs w:val="24"/>
                <w:lang w:val="en-GB"/>
              </w:rPr>
              <w:t>60m</w:t>
            </w:r>
            <w:r w:rsidRPr="001C6593">
              <w:rPr>
                <w:rFonts w:ascii="Times New Roman" w:eastAsia="Times New Roman" w:hAnsi="Times New Roman"/>
                <w:bCs/>
                <w:color w:val="000000"/>
                <w:kern w:val="28"/>
                <w:sz w:val="24"/>
                <w:szCs w:val="24"/>
                <w:vertAlign w:val="superscript"/>
                <w:lang w:val="en-GB"/>
              </w:rPr>
              <w:t>2</w:t>
            </w:r>
          </w:p>
        </w:tc>
        <w:tc>
          <w:tcPr>
            <w:tcW w:w="1260" w:type="dxa"/>
            <w:hideMark/>
          </w:tcPr>
          <w:p w14:paraId="03D02917"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w:t>
            </w:r>
          </w:p>
        </w:tc>
        <w:tc>
          <w:tcPr>
            <w:tcW w:w="1885" w:type="dxa"/>
            <w:hideMark/>
          </w:tcPr>
          <w:p w14:paraId="63C5182B"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1:25</w:t>
            </w:r>
          </w:p>
        </w:tc>
      </w:tr>
      <w:tr w:rsidR="004A6325" w:rsidRPr="001C6593" w14:paraId="7E1E7214" w14:textId="77777777" w:rsidTr="006218ED">
        <w:tc>
          <w:tcPr>
            <w:tcW w:w="895" w:type="dxa"/>
          </w:tcPr>
          <w:p w14:paraId="0F69EFA7" w14:textId="77777777" w:rsidR="004A6325" w:rsidRPr="001C6593" w:rsidRDefault="004A6325">
            <w:pPr>
              <w:numPr>
                <w:ilvl w:val="0"/>
                <w:numId w:val="75"/>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6E1B9DDA"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Workshop</w:t>
            </w:r>
          </w:p>
        </w:tc>
        <w:tc>
          <w:tcPr>
            <w:tcW w:w="2070" w:type="dxa"/>
            <w:hideMark/>
          </w:tcPr>
          <w:p w14:paraId="34839946"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highlight w:val="yellow"/>
                <w:lang w:val="en-GB"/>
              </w:rPr>
            </w:pPr>
            <w:r w:rsidRPr="001C6593">
              <w:rPr>
                <w:rFonts w:ascii="Times New Roman" w:eastAsia="Times New Roman" w:hAnsi="Times New Roman"/>
                <w:bCs/>
                <w:color w:val="000000"/>
                <w:kern w:val="28"/>
                <w:sz w:val="24"/>
                <w:szCs w:val="24"/>
                <w:lang w:val="en-GB"/>
              </w:rPr>
              <w:t>150m</w:t>
            </w:r>
            <w:r w:rsidRPr="001C6593">
              <w:rPr>
                <w:rFonts w:ascii="Times New Roman" w:eastAsia="Times New Roman" w:hAnsi="Times New Roman"/>
                <w:bCs/>
                <w:color w:val="000000"/>
                <w:kern w:val="28"/>
                <w:sz w:val="24"/>
                <w:szCs w:val="24"/>
                <w:vertAlign w:val="superscript"/>
                <w:lang w:val="en-GB"/>
              </w:rPr>
              <w:t>2</w:t>
            </w:r>
          </w:p>
        </w:tc>
        <w:tc>
          <w:tcPr>
            <w:tcW w:w="1260" w:type="dxa"/>
            <w:hideMark/>
          </w:tcPr>
          <w:p w14:paraId="379BED9E"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w:t>
            </w:r>
          </w:p>
        </w:tc>
        <w:tc>
          <w:tcPr>
            <w:tcW w:w="1885" w:type="dxa"/>
            <w:hideMark/>
          </w:tcPr>
          <w:p w14:paraId="73F7A268"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1:25</w:t>
            </w:r>
          </w:p>
        </w:tc>
      </w:tr>
      <w:tr w:rsidR="004A6325" w:rsidRPr="001C6593" w14:paraId="7E52E665" w14:textId="77777777" w:rsidTr="006218ED">
        <w:tc>
          <w:tcPr>
            <w:tcW w:w="895" w:type="dxa"/>
          </w:tcPr>
          <w:p w14:paraId="710B64AB" w14:textId="77777777" w:rsidR="004A6325" w:rsidRPr="001C6593" w:rsidRDefault="004A6325">
            <w:pPr>
              <w:numPr>
                <w:ilvl w:val="0"/>
                <w:numId w:val="75"/>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5D21FA9E"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Site</w:t>
            </w:r>
          </w:p>
        </w:tc>
        <w:tc>
          <w:tcPr>
            <w:tcW w:w="2070" w:type="dxa"/>
          </w:tcPr>
          <w:p w14:paraId="7B985B08"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highlight w:val="yellow"/>
                <w:lang w:val="en-GB"/>
              </w:rPr>
            </w:pPr>
          </w:p>
        </w:tc>
        <w:tc>
          <w:tcPr>
            <w:tcW w:w="1260" w:type="dxa"/>
          </w:tcPr>
          <w:p w14:paraId="1EE947BB"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p>
        </w:tc>
        <w:tc>
          <w:tcPr>
            <w:tcW w:w="1885" w:type="dxa"/>
          </w:tcPr>
          <w:p w14:paraId="7671944B"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p>
        </w:tc>
      </w:tr>
      <w:tr w:rsidR="004A6325" w:rsidRPr="001C6593" w14:paraId="5F07E1D8" w14:textId="77777777" w:rsidTr="006218ED">
        <w:tc>
          <w:tcPr>
            <w:tcW w:w="895" w:type="dxa"/>
            <w:hideMark/>
          </w:tcPr>
          <w:p w14:paraId="4D5DB949" w14:textId="77777777" w:rsidR="004A6325" w:rsidRPr="001C6593" w:rsidRDefault="004A6325" w:rsidP="006218ED">
            <w:pPr>
              <w:spacing w:after="120" w:line="240" w:lineRule="atLeast"/>
              <w:rPr>
                <w:rFonts w:ascii="Times New Roman" w:eastAsia="Times New Roman" w:hAnsi="Times New Roman"/>
                <w:b/>
                <w:color w:val="000000"/>
                <w:kern w:val="28"/>
                <w:sz w:val="24"/>
                <w:szCs w:val="24"/>
                <w:lang w:val="en-GB"/>
              </w:rPr>
            </w:pPr>
            <w:r w:rsidRPr="001C6593">
              <w:rPr>
                <w:rFonts w:ascii="Times New Roman" w:eastAsia="Times New Roman" w:hAnsi="Times New Roman"/>
                <w:b/>
                <w:color w:val="000000"/>
                <w:kern w:val="28"/>
                <w:sz w:val="24"/>
                <w:szCs w:val="24"/>
                <w:lang w:val="en-GB"/>
              </w:rPr>
              <w:t>C</w:t>
            </w:r>
          </w:p>
        </w:tc>
        <w:tc>
          <w:tcPr>
            <w:tcW w:w="3240" w:type="dxa"/>
            <w:hideMark/>
          </w:tcPr>
          <w:p w14:paraId="1F9A0475" w14:textId="77777777" w:rsidR="004A6325" w:rsidRPr="001C6593" w:rsidRDefault="004A6325" w:rsidP="006218ED">
            <w:pPr>
              <w:spacing w:after="120" w:line="240" w:lineRule="atLeast"/>
              <w:rPr>
                <w:rFonts w:ascii="Times New Roman" w:eastAsia="Times New Roman" w:hAnsi="Times New Roman"/>
                <w:b/>
                <w:color w:val="000000"/>
                <w:kern w:val="28"/>
                <w:sz w:val="24"/>
                <w:szCs w:val="24"/>
                <w:lang w:val="en-GB"/>
              </w:rPr>
            </w:pPr>
            <w:r w:rsidRPr="001C6593">
              <w:rPr>
                <w:rFonts w:ascii="Times New Roman" w:eastAsia="Times New Roman" w:hAnsi="Times New Roman"/>
                <w:b/>
                <w:color w:val="000000"/>
                <w:kern w:val="28"/>
                <w:sz w:val="24"/>
                <w:szCs w:val="24"/>
                <w:lang w:val="en-GB"/>
              </w:rPr>
              <w:t>Consumable materials</w:t>
            </w:r>
          </w:p>
        </w:tc>
        <w:tc>
          <w:tcPr>
            <w:tcW w:w="2070" w:type="dxa"/>
          </w:tcPr>
          <w:p w14:paraId="72A9B54C" w14:textId="77777777" w:rsidR="004A6325" w:rsidRPr="001C6593" w:rsidRDefault="004A6325" w:rsidP="006218ED">
            <w:pPr>
              <w:spacing w:after="120" w:line="240" w:lineRule="atLeast"/>
              <w:rPr>
                <w:rFonts w:ascii="Times New Roman" w:eastAsia="Times New Roman" w:hAnsi="Times New Roman"/>
                <w:b/>
                <w:color w:val="000000"/>
                <w:kern w:val="28"/>
                <w:sz w:val="24"/>
                <w:szCs w:val="24"/>
                <w:lang w:val="en-GB"/>
              </w:rPr>
            </w:pPr>
          </w:p>
        </w:tc>
        <w:tc>
          <w:tcPr>
            <w:tcW w:w="1260" w:type="dxa"/>
          </w:tcPr>
          <w:p w14:paraId="739D18AC" w14:textId="77777777" w:rsidR="004A6325" w:rsidRPr="001C6593" w:rsidRDefault="004A6325" w:rsidP="006218ED">
            <w:pPr>
              <w:spacing w:after="120" w:line="240" w:lineRule="atLeast"/>
              <w:rPr>
                <w:rFonts w:ascii="Times New Roman" w:eastAsia="Times New Roman" w:hAnsi="Times New Roman"/>
                <w:b/>
                <w:color w:val="000000"/>
                <w:kern w:val="28"/>
                <w:sz w:val="24"/>
                <w:szCs w:val="24"/>
                <w:lang w:val="en-GB"/>
              </w:rPr>
            </w:pPr>
          </w:p>
        </w:tc>
        <w:tc>
          <w:tcPr>
            <w:tcW w:w="1885" w:type="dxa"/>
          </w:tcPr>
          <w:p w14:paraId="6CC86642" w14:textId="77777777" w:rsidR="004A6325" w:rsidRPr="001C6593" w:rsidRDefault="004A6325" w:rsidP="006218ED">
            <w:pPr>
              <w:spacing w:after="120" w:line="240" w:lineRule="atLeast"/>
              <w:rPr>
                <w:rFonts w:ascii="Times New Roman" w:eastAsia="Times New Roman" w:hAnsi="Times New Roman"/>
                <w:b/>
                <w:color w:val="000000"/>
                <w:kern w:val="28"/>
                <w:sz w:val="24"/>
                <w:szCs w:val="24"/>
                <w:lang w:val="en-GB"/>
              </w:rPr>
            </w:pPr>
          </w:p>
        </w:tc>
      </w:tr>
      <w:tr w:rsidR="004A6325" w:rsidRPr="001C6593" w14:paraId="2160CC0B" w14:textId="77777777" w:rsidTr="006218ED">
        <w:trPr>
          <w:trHeight w:val="556"/>
        </w:trPr>
        <w:tc>
          <w:tcPr>
            <w:tcW w:w="895" w:type="dxa"/>
            <w:vMerge w:val="restart"/>
          </w:tcPr>
          <w:p w14:paraId="4C6FFCA6" w14:textId="77777777" w:rsidR="004A6325" w:rsidRPr="001C6593" w:rsidRDefault="004A6325">
            <w:pPr>
              <w:numPr>
                <w:ilvl w:val="0"/>
                <w:numId w:val="75"/>
              </w:numPr>
              <w:spacing w:after="120" w:line="240" w:lineRule="atLeast"/>
              <w:contextualSpacing/>
              <w:rPr>
                <w:rFonts w:ascii="Times New Roman" w:eastAsia="Times New Roman" w:hAnsi="Times New Roman"/>
                <w:bCs/>
                <w:color w:val="000000"/>
                <w:kern w:val="28"/>
                <w:sz w:val="24"/>
                <w:szCs w:val="24"/>
                <w:lang w:val="en-GB"/>
              </w:rPr>
            </w:pPr>
          </w:p>
        </w:tc>
        <w:tc>
          <w:tcPr>
            <w:tcW w:w="3240" w:type="dxa"/>
            <w:vMerge w:val="restart"/>
            <w:hideMark/>
          </w:tcPr>
          <w:p w14:paraId="7F3C5CB2"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Electrical wires</w:t>
            </w:r>
          </w:p>
        </w:tc>
        <w:tc>
          <w:tcPr>
            <w:tcW w:w="2070" w:type="dxa"/>
            <w:hideMark/>
          </w:tcPr>
          <w:p w14:paraId="49BD0430"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1.5mm</w:t>
            </w:r>
            <w:r w:rsidRPr="001C6593">
              <w:rPr>
                <w:rFonts w:ascii="Times New Roman" w:eastAsia="Times New Roman" w:hAnsi="Times New Roman"/>
                <w:bCs/>
                <w:color w:val="000000"/>
                <w:kern w:val="28"/>
                <w:sz w:val="24"/>
                <w:szCs w:val="24"/>
                <w:vertAlign w:val="superscript"/>
                <w:lang w:val="en-GB"/>
              </w:rPr>
              <w:t>2</w:t>
            </w:r>
            <w:r w:rsidRPr="001C6593">
              <w:rPr>
                <w:rFonts w:ascii="Times New Roman" w:eastAsia="Times New Roman" w:hAnsi="Times New Roman"/>
                <w:bCs/>
                <w:color w:val="000000"/>
                <w:kern w:val="28"/>
                <w:sz w:val="24"/>
                <w:szCs w:val="24"/>
                <w:lang w:val="en-GB"/>
              </w:rPr>
              <w:t>(red, black green)</w:t>
            </w:r>
          </w:p>
        </w:tc>
        <w:tc>
          <w:tcPr>
            <w:tcW w:w="1260" w:type="dxa"/>
          </w:tcPr>
          <w:p w14:paraId="73567216"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5 rolls</w:t>
            </w:r>
          </w:p>
          <w:p w14:paraId="5663AF3A"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p>
        </w:tc>
        <w:tc>
          <w:tcPr>
            <w:tcW w:w="1885" w:type="dxa"/>
            <w:hideMark/>
          </w:tcPr>
          <w:p w14:paraId="49461A03"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w:t>
            </w:r>
          </w:p>
        </w:tc>
      </w:tr>
      <w:tr w:rsidR="004A6325" w:rsidRPr="001C6593" w14:paraId="59D48E6B" w14:textId="77777777" w:rsidTr="006218ED">
        <w:trPr>
          <w:trHeight w:val="578"/>
        </w:trPr>
        <w:tc>
          <w:tcPr>
            <w:tcW w:w="895" w:type="dxa"/>
            <w:vMerge/>
            <w:vAlign w:val="center"/>
            <w:hideMark/>
          </w:tcPr>
          <w:p w14:paraId="19808B81" w14:textId="77777777" w:rsidR="004A6325" w:rsidRPr="001C6593" w:rsidRDefault="004A6325" w:rsidP="006218ED">
            <w:pPr>
              <w:rPr>
                <w:rFonts w:ascii="Times New Roman" w:eastAsia="Times New Roman" w:hAnsi="Times New Roman"/>
                <w:bCs/>
                <w:color w:val="000000"/>
                <w:kern w:val="28"/>
                <w:sz w:val="24"/>
                <w:szCs w:val="24"/>
                <w:lang w:val="en-GB"/>
              </w:rPr>
            </w:pPr>
          </w:p>
        </w:tc>
        <w:tc>
          <w:tcPr>
            <w:tcW w:w="3240" w:type="dxa"/>
            <w:vMerge/>
            <w:vAlign w:val="center"/>
            <w:hideMark/>
          </w:tcPr>
          <w:p w14:paraId="73748E9B" w14:textId="77777777" w:rsidR="004A6325" w:rsidRPr="001C6593" w:rsidRDefault="004A6325" w:rsidP="006218ED">
            <w:pPr>
              <w:rPr>
                <w:rFonts w:ascii="Times New Roman" w:eastAsia="Times New Roman" w:hAnsi="Times New Roman"/>
                <w:bCs/>
                <w:color w:val="000000"/>
                <w:kern w:val="28"/>
                <w:sz w:val="24"/>
                <w:szCs w:val="24"/>
                <w:lang w:val="en-GB"/>
              </w:rPr>
            </w:pPr>
          </w:p>
        </w:tc>
        <w:tc>
          <w:tcPr>
            <w:tcW w:w="2070" w:type="dxa"/>
            <w:hideMark/>
          </w:tcPr>
          <w:p w14:paraId="598FB9BB"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2.5mm</w:t>
            </w:r>
            <w:r w:rsidRPr="001C6593">
              <w:rPr>
                <w:rFonts w:ascii="Times New Roman" w:eastAsia="Times New Roman" w:hAnsi="Times New Roman"/>
                <w:bCs/>
                <w:color w:val="000000"/>
                <w:kern w:val="28"/>
                <w:sz w:val="24"/>
                <w:szCs w:val="24"/>
                <w:vertAlign w:val="superscript"/>
                <w:lang w:val="en-GB"/>
              </w:rPr>
              <w:t>2</w:t>
            </w:r>
            <w:r w:rsidRPr="001C6593">
              <w:rPr>
                <w:rFonts w:ascii="Times New Roman" w:eastAsia="Times New Roman" w:hAnsi="Times New Roman"/>
                <w:bCs/>
                <w:color w:val="000000"/>
                <w:kern w:val="28"/>
                <w:sz w:val="24"/>
                <w:szCs w:val="24"/>
                <w:lang w:val="en-GB"/>
              </w:rPr>
              <w:t>(red, black green)</w:t>
            </w:r>
          </w:p>
        </w:tc>
        <w:tc>
          <w:tcPr>
            <w:tcW w:w="1260" w:type="dxa"/>
          </w:tcPr>
          <w:p w14:paraId="79D52AA6"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5 rolls</w:t>
            </w:r>
          </w:p>
          <w:p w14:paraId="01D21BD8"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p>
        </w:tc>
        <w:tc>
          <w:tcPr>
            <w:tcW w:w="1885" w:type="dxa"/>
            <w:hideMark/>
          </w:tcPr>
          <w:p w14:paraId="7482D28E"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w:t>
            </w:r>
          </w:p>
        </w:tc>
      </w:tr>
      <w:tr w:rsidR="004A6325" w:rsidRPr="001C6593" w14:paraId="73934302" w14:textId="77777777" w:rsidTr="006218ED">
        <w:trPr>
          <w:trHeight w:val="600"/>
        </w:trPr>
        <w:tc>
          <w:tcPr>
            <w:tcW w:w="895" w:type="dxa"/>
            <w:vMerge/>
            <w:vAlign w:val="center"/>
            <w:hideMark/>
          </w:tcPr>
          <w:p w14:paraId="4A6880F4" w14:textId="77777777" w:rsidR="004A6325" w:rsidRPr="001C6593" w:rsidRDefault="004A6325" w:rsidP="006218ED">
            <w:pPr>
              <w:rPr>
                <w:rFonts w:ascii="Times New Roman" w:eastAsia="Times New Roman" w:hAnsi="Times New Roman"/>
                <w:bCs/>
                <w:color w:val="000000"/>
                <w:kern w:val="28"/>
                <w:sz w:val="24"/>
                <w:szCs w:val="24"/>
                <w:lang w:val="en-GB"/>
              </w:rPr>
            </w:pPr>
          </w:p>
        </w:tc>
        <w:tc>
          <w:tcPr>
            <w:tcW w:w="3240" w:type="dxa"/>
            <w:vMerge/>
            <w:vAlign w:val="center"/>
            <w:hideMark/>
          </w:tcPr>
          <w:p w14:paraId="2627E191" w14:textId="77777777" w:rsidR="004A6325" w:rsidRPr="001C6593" w:rsidRDefault="004A6325" w:rsidP="006218ED">
            <w:pPr>
              <w:rPr>
                <w:rFonts w:ascii="Times New Roman" w:eastAsia="Times New Roman" w:hAnsi="Times New Roman"/>
                <w:bCs/>
                <w:color w:val="000000"/>
                <w:kern w:val="28"/>
                <w:sz w:val="24"/>
                <w:szCs w:val="24"/>
                <w:lang w:val="en-GB"/>
              </w:rPr>
            </w:pPr>
          </w:p>
        </w:tc>
        <w:tc>
          <w:tcPr>
            <w:tcW w:w="2070" w:type="dxa"/>
            <w:hideMark/>
          </w:tcPr>
          <w:p w14:paraId="630531BE"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4.0 mm</w:t>
            </w:r>
            <w:r w:rsidRPr="001C6593">
              <w:rPr>
                <w:rFonts w:ascii="Times New Roman" w:eastAsia="Times New Roman" w:hAnsi="Times New Roman"/>
                <w:bCs/>
                <w:color w:val="000000"/>
                <w:kern w:val="28"/>
                <w:sz w:val="24"/>
                <w:szCs w:val="24"/>
                <w:vertAlign w:val="superscript"/>
                <w:lang w:val="en-GB"/>
              </w:rPr>
              <w:t>2</w:t>
            </w:r>
            <w:r w:rsidRPr="001C6593">
              <w:rPr>
                <w:rFonts w:ascii="Times New Roman" w:eastAsia="Times New Roman" w:hAnsi="Times New Roman"/>
                <w:bCs/>
                <w:color w:val="000000"/>
                <w:kern w:val="28"/>
                <w:sz w:val="24"/>
                <w:szCs w:val="24"/>
                <w:lang w:val="en-GB"/>
              </w:rPr>
              <w:t>(red, black green)</w:t>
            </w:r>
          </w:p>
        </w:tc>
        <w:tc>
          <w:tcPr>
            <w:tcW w:w="1260" w:type="dxa"/>
          </w:tcPr>
          <w:p w14:paraId="59523D75"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3 rolls</w:t>
            </w:r>
          </w:p>
          <w:p w14:paraId="430C9FE0"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p>
        </w:tc>
        <w:tc>
          <w:tcPr>
            <w:tcW w:w="1885" w:type="dxa"/>
            <w:hideMark/>
          </w:tcPr>
          <w:p w14:paraId="565E1D34"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1:10</w:t>
            </w:r>
          </w:p>
        </w:tc>
      </w:tr>
      <w:tr w:rsidR="004A6325" w:rsidRPr="001C6593" w14:paraId="6D70D616" w14:textId="77777777" w:rsidTr="006218ED">
        <w:trPr>
          <w:trHeight w:val="578"/>
        </w:trPr>
        <w:tc>
          <w:tcPr>
            <w:tcW w:w="895" w:type="dxa"/>
            <w:vMerge/>
            <w:vAlign w:val="center"/>
            <w:hideMark/>
          </w:tcPr>
          <w:p w14:paraId="737E8BE0" w14:textId="77777777" w:rsidR="004A6325" w:rsidRPr="001C6593" w:rsidRDefault="004A6325" w:rsidP="006218ED">
            <w:pPr>
              <w:rPr>
                <w:rFonts w:ascii="Times New Roman" w:eastAsia="Times New Roman" w:hAnsi="Times New Roman"/>
                <w:bCs/>
                <w:color w:val="000000"/>
                <w:kern w:val="28"/>
                <w:sz w:val="24"/>
                <w:szCs w:val="24"/>
                <w:lang w:val="en-GB"/>
              </w:rPr>
            </w:pPr>
          </w:p>
        </w:tc>
        <w:tc>
          <w:tcPr>
            <w:tcW w:w="3240" w:type="dxa"/>
            <w:vMerge/>
            <w:vAlign w:val="center"/>
            <w:hideMark/>
          </w:tcPr>
          <w:p w14:paraId="58C8FCCC" w14:textId="77777777" w:rsidR="004A6325" w:rsidRPr="001C6593" w:rsidRDefault="004A6325" w:rsidP="006218ED">
            <w:pPr>
              <w:rPr>
                <w:rFonts w:ascii="Times New Roman" w:eastAsia="Times New Roman" w:hAnsi="Times New Roman"/>
                <w:bCs/>
                <w:color w:val="000000"/>
                <w:kern w:val="28"/>
                <w:sz w:val="24"/>
                <w:szCs w:val="24"/>
                <w:lang w:val="en-GB"/>
              </w:rPr>
            </w:pPr>
          </w:p>
        </w:tc>
        <w:tc>
          <w:tcPr>
            <w:tcW w:w="2070" w:type="dxa"/>
            <w:hideMark/>
          </w:tcPr>
          <w:p w14:paraId="3196F1A8"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6.0 mm</w:t>
            </w:r>
            <w:r w:rsidRPr="001C6593">
              <w:rPr>
                <w:rFonts w:ascii="Times New Roman" w:eastAsia="Times New Roman" w:hAnsi="Times New Roman"/>
                <w:bCs/>
                <w:color w:val="000000"/>
                <w:kern w:val="28"/>
                <w:sz w:val="24"/>
                <w:szCs w:val="24"/>
                <w:vertAlign w:val="superscript"/>
                <w:lang w:val="en-GB"/>
              </w:rPr>
              <w:t>2</w:t>
            </w:r>
            <w:r w:rsidRPr="001C6593">
              <w:rPr>
                <w:rFonts w:ascii="Times New Roman" w:eastAsia="Times New Roman" w:hAnsi="Times New Roman"/>
                <w:bCs/>
                <w:color w:val="000000"/>
                <w:kern w:val="28"/>
                <w:sz w:val="24"/>
                <w:szCs w:val="24"/>
                <w:lang w:val="en-GB"/>
              </w:rPr>
              <w:t>(red, black green)</w:t>
            </w:r>
          </w:p>
        </w:tc>
        <w:tc>
          <w:tcPr>
            <w:tcW w:w="1260" w:type="dxa"/>
          </w:tcPr>
          <w:p w14:paraId="06C181D1"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2 rolls</w:t>
            </w:r>
          </w:p>
          <w:p w14:paraId="489DE2DA"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p>
        </w:tc>
        <w:tc>
          <w:tcPr>
            <w:tcW w:w="1885" w:type="dxa"/>
            <w:hideMark/>
          </w:tcPr>
          <w:p w14:paraId="6C149A50"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1:12</w:t>
            </w:r>
          </w:p>
        </w:tc>
      </w:tr>
      <w:tr w:rsidR="004A6325" w:rsidRPr="001C6593" w14:paraId="60608C43" w14:textId="77777777" w:rsidTr="006218ED">
        <w:trPr>
          <w:trHeight w:val="575"/>
        </w:trPr>
        <w:tc>
          <w:tcPr>
            <w:tcW w:w="895" w:type="dxa"/>
            <w:vMerge/>
            <w:vAlign w:val="center"/>
            <w:hideMark/>
          </w:tcPr>
          <w:p w14:paraId="1CD200E8" w14:textId="77777777" w:rsidR="004A6325" w:rsidRPr="001C6593" w:rsidRDefault="004A6325" w:rsidP="006218ED">
            <w:pPr>
              <w:rPr>
                <w:rFonts w:ascii="Times New Roman" w:eastAsia="Times New Roman" w:hAnsi="Times New Roman"/>
                <w:bCs/>
                <w:color w:val="000000"/>
                <w:kern w:val="28"/>
                <w:sz w:val="24"/>
                <w:szCs w:val="24"/>
                <w:lang w:val="en-GB"/>
              </w:rPr>
            </w:pPr>
          </w:p>
        </w:tc>
        <w:tc>
          <w:tcPr>
            <w:tcW w:w="3240" w:type="dxa"/>
            <w:vMerge/>
            <w:vAlign w:val="center"/>
            <w:hideMark/>
          </w:tcPr>
          <w:p w14:paraId="3F7981F3" w14:textId="77777777" w:rsidR="004A6325" w:rsidRPr="001C6593" w:rsidRDefault="004A6325" w:rsidP="006218ED">
            <w:pPr>
              <w:rPr>
                <w:rFonts w:ascii="Times New Roman" w:eastAsia="Times New Roman" w:hAnsi="Times New Roman"/>
                <w:bCs/>
                <w:color w:val="000000"/>
                <w:kern w:val="28"/>
                <w:sz w:val="24"/>
                <w:szCs w:val="24"/>
                <w:lang w:val="en-GB"/>
              </w:rPr>
            </w:pPr>
          </w:p>
        </w:tc>
        <w:tc>
          <w:tcPr>
            <w:tcW w:w="2070" w:type="dxa"/>
            <w:hideMark/>
          </w:tcPr>
          <w:p w14:paraId="337B0D90"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10 mm</w:t>
            </w:r>
            <w:r w:rsidRPr="001C6593">
              <w:rPr>
                <w:rFonts w:ascii="Times New Roman" w:eastAsia="Times New Roman" w:hAnsi="Times New Roman"/>
                <w:bCs/>
                <w:color w:val="000000"/>
                <w:kern w:val="28"/>
                <w:sz w:val="24"/>
                <w:szCs w:val="24"/>
                <w:vertAlign w:val="superscript"/>
                <w:lang w:val="en-GB"/>
              </w:rPr>
              <w:t>2</w:t>
            </w:r>
            <w:r w:rsidRPr="001C6593">
              <w:rPr>
                <w:rFonts w:ascii="Times New Roman" w:eastAsia="Times New Roman" w:hAnsi="Times New Roman"/>
                <w:bCs/>
                <w:color w:val="000000"/>
                <w:kern w:val="28"/>
                <w:sz w:val="24"/>
                <w:szCs w:val="24"/>
                <w:lang w:val="en-GB"/>
              </w:rPr>
              <w:t>(red, black green)</w:t>
            </w:r>
          </w:p>
        </w:tc>
        <w:tc>
          <w:tcPr>
            <w:tcW w:w="1260" w:type="dxa"/>
            <w:hideMark/>
          </w:tcPr>
          <w:p w14:paraId="12C40F54"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2 rolls</w:t>
            </w:r>
          </w:p>
        </w:tc>
        <w:tc>
          <w:tcPr>
            <w:tcW w:w="1885" w:type="dxa"/>
            <w:hideMark/>
          </w:tcPr>
          <w:p w14:paraId="068CBDF8"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1:12</w:t>
            </w:r>
          </w:p>
        </w:tc>
      </w:tr>
      <w:tr w:rsidR="004A6325" w:rsidRPr="001C6593" w14:paraId="51E62872" w14:textId="77777777" w:rsidTr="006218ED">
        <w:tc>
          <w:tcPr>
            <w:tcW w:w="895" w:type="dxa"/>
          </w:tcPr>
          <w:p w14:paraId="72F1D6E1" w14:textId="77777777" w:rsidR="004A6325" w:rsidRPr="001C6593" w:rsidRDefault="004A6325">
            <w:pPr>
              <w:numPr>
                <w:ilvl w:val="0"/>
                <w:numId w:val="75"/>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42CD6F32"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Insulation tapes</w:t>
            </w:r>
          </w:p>
        </w:tc>
        <w:tc>
          <w:tcPr>
            <w:tcW w:w="2070" w:type="dxa"/>
          </w:tcPr>
          <w:p w14:paraId="5E2FBBEF"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p>
        </w:tc>
        <w:tc>
          <w:tcPr>
            <w:tcW w:w="1260" w:type="dxa"/>
            <w:hideMark/>
          </w:tcPr>
          <w:p w14:paraId="6849B9CE"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25 pcs</w:t>
            </w:r>
          </w:p>
        </w:tc>
        <w:tc>
          <w:tcPr>
            <w:tcW w:w="1885" w:type="dxa"/>
            <w:hideMark/>
          </w:tcPr>
          <w:p w14:paraId="6F6A08F2"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1:1</w:t>
            </w:r>
          </w:p>
        </w:tc>
      </w:tr>
      <w:tr w:rsidR="004A6325" w:rsidRPr="001C6593" w14:paraId="72D5DF4F" w14:textId="77777777" w:rsidTr="006218ED">
        <w:tc>
          <w:tcPr>
            <w:tcW w:w="895" w:type="dxa"/>
          </w:tcPr>
          <w:p w14:paraId="05AA7310" w14:textId="77777777" w:rsidR="004A6325" w:rsidRPr="001C6593" w:rsidRDefault="004A6325">
            <w:pPr>
              <w:numPr>
                <w:ilvl w:val="0"/>
                <w:numId w:val="75"/>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770CD186"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Accessories</w:t>
            </w:r>
          </w:p>
        </w:tc>
        <w:tc>
          <w:tcPr>
            <w:tcW w:w="2070" w:type="dxa"/>
            <w:hideMark/>
          </w:tcPr>
          <w:p w14:paraId="41CF0208"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Push buttons, relays, Timers, contactors, Thermo overloads, DIN rail, Circuit breakers, TPN</w:t>
            </w:r>
          </w:p>
        </w:tc>
        <w:tc>
          <w:tcPr>
            <w:tcW w:w="1260" w:type="dxa"/>
            <w:hideMark/>
          </w:tcPr>
          <w:p w14:paraId="3D8DCC97"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25 pcs</w:t>
            </w:r>
          </w:p>
        </w:tc>
        <w:tc>
          <w:tcPr>
            <w:tcW w:w="1885" w:type="dxa"/>
            <w:hideMark/>
          </w:tcPr>
          <w:p w14:paraId="03EE94FA"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1:1</w:t>
            </w:r>
          </w:p>
        </w:tc>
      </w:tr>
      <w:tr w:rsidR="004A6325" w:rsidRPr="001C6593" w14:paraId="76DC9D83" w14:textId="77777777" w:rsidTr="006218ED">
        <w:tc>
          <w:tcPr>
            <w:tcW w:w="895" w:type="dxa"/>
          </w:tcPr>
          <w:p w14:paraId="11E4C526" w14:textId="77777777" w:rsidR="004A6325" w:rsidRPr="001C6593" w:rsidRDefault="004A6325">
            <w:pPr>
              <w:numPr>
                <w:ilvl w:val="0"/>
                <w:numId w:val="75"/>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106C0891"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Pipes and trunkings</w:t>
            </w:r>
          </w:p>
        </w:tc>
        <w:tc>
          <w:tcPr>
            <w:tcW w:w="2070" w:type="dxa"/>
            <w:hideMark/>
          </w:tcPr>
          <w:p w14:paraId="1B915A46"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PVC conduits, Steel conduits, Mini trunking</w:t>
            </w:r>
          </w:p>
        </w:tc>
        <w:tc>
          <w:tcPr>
            <w:tcW w:w="1260" w:type="dxa"/>
            <w:hideMark/>
          </w:tcPr>
          <w:p w14:paraId="324100BA"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25 pcs</w:t>
            </w:r>
          </w:p>
        </w:tc>
        <w:tc>
          <w:tcPr>
            <w:tcW w:w="1885" w:type="dxa"/>
            <w:hideMark/>
          </w:tcPr>
          <w:p w14:paraId="02C5BC7C"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1:1</w:t>
            </w:r>
          </w:p>
        </w:tc>
      </w:tr>
      <w:tr w:rsidR="004A6325" w:rsidRPr="001C6593" w14:paraId="1CE59985" w14:textId="77777777" w:rsidTr="006218ED">
        <w:tc>
          <w:tcPr>
            <w:tcW w:w="895" w:type="dxa"/>
            <w:hideMark/>
          </w:tcPr>
          <w:p w14:paraId="08939AD7" w14:textId="77777777" w:rsidR="004A6325" w:rsidRPr="001C6593" w:rsidRDefault="004A6325" w:rsidP="006218ED">
            <w:pPr>
              <w:spacing w:after="120" w:line="240" w:lineRule="atLeast"/>
              <w:rPr>
                <w:rFonts w:ascii="Times New Roman" w:eastAsia="Times New Roman" w:hAnsi="Times New Roman"/>
                <w:b/>
                <w:color w:val="000000"/>
                <w:kern w:val="28"/>
                <w:sz w:val="24"/>
                <w:szCs w:val="24"/>
                <w:lang w:val="en-GB"/>
              </w:rPr>
            </w:pPr>
            <w:r w:rsidRPr="001C6593">
              <w:rPr>
                <w:rFonts w:ascii="Times New Roman" w:eastAsia="Times New Roman" w:hAnsi="Times New Roman"/>
                <w:b/>
                <w:color w:val="000000"/>
                <w:kern w:val="28"/>
                <w:sz w:val="24"/>
                <w:szCs w:val="24"/>
                <w:lang w:val="en-GB"/>
              </w:rPr>
              <w:t>D</w:t>
            </w:r>
          </w:p>
        </w:tc>
        <w:tc>
          <w:tcPr>
            <w:tcW w:w="3240" w:type="dxa"/>
            <w:hideMark/>
          </w:tcPr>
          <w:p w14:paraId="21A7D20B" w14:textId="77777777" w:rsidR="004A6325" w:rsidRPr="001C6593" w:rsidRDefault="004A6325" w:rsidP="006218ED">
            <w:pPr>
              <w:spacing w:after="120" w:line="240" w:lineRule="atLeast"/>
              <w:rPr>
                <w:rFonts w:ascii="Times New Roman" w:eastAsia="Times New Roman" w:hAnsi="Times New Roman"/>
                <w:b/>
                <w:color w:val="000000"/>
                <w:kern w:val="28"/>
                <w:sz w:val="24"/>
                <w:szCs w:val="24"/>
                <w:lang w:val="en-GB"/>
              </w:rPr>
            </w:pPr>
            <w:r w:rsidRPr="001C6593">
              <w:rPr>
                <w:rFonts w:ascii="Times New Roman" w:eastAsia="Times New Roman" w:hAnsi="Times New Roman"/>
                <w:b/>
                <w:color w:val="000000"/>
                <w:kern w:val="28"/>
                <w:sz w:val="24"/>
                <w:szCs w:val="24"/>
                <w:lang w:val="en-GB"/>
              </w:rPr>
              <w:t>Tools and Equipment</w:t>
            </w:r>
          </w:p>
        </w:tc>
        <w:tc>
          <w:tcPr>
            <w:tcW w:w="2070" w:type="dxa"/>
          </w:tcPr>
          <w:p w14:paraId="3E31C2B8" w14:textId="77777777" w:rsidR="004A6325" w:rsidRPr="001C6593" w:rsidRDefault="004A6325" w:rsidP="006218ED">
            <w:pPr>
              <w:spacing w:after="120" w:line="240" w:lineRule="atLeast"/>
              <w:rPr>
                <w:rFonts w:ascii="Times New Roman" w:eastAsia="Times New Roman" w:hAnsi="Times New Roman"/>
                <w:b/>
                <w:color w:val="000000"/>
                <w:kern w:val="28"/>
                <w:sz w:val="24"/>
                <w:szCs w:val="24"/>
                <w:lang w:val="en-GB"/>
              </w:rPr>
            </w:pPr>
          </w:p>
        </w:tc>
        <w:tc>
          <w:tcPr>
            <w:tcW w:w="1260" w:type="dxa"/>
          </w:tcPr>
          <w:p w14:paraId="1607D4B4" w14:textId="77777777" w:rsidR="004A6325" w:rsidRPr="001C6593" w:rsidRDefault="004A6325" w:rsidP="006218ED">
            <w:pPr>
              <w:spacing w:after="120" w:line="240" w:lineRule="atLeast"/>
              <w:rPr>
                <w:rFonts w:ascii="Times New Roman" w:eastAsia="Times New Roman" w:hAnsi="Times New Roman"/>
                <w:b/>
                <w:color w:val="000000"/>
                <w:kern w:val="28"/>
                <w:sz w:val="24"/>
                <w:szCs w:val="24"/>
                <w:lang w:val="en-GB"/>
              </w:rPr>
            </w:pPr>
          </w:p>
        </w:tc>
        <w:tc>
          <w:tcPr>
            <w:tcW w:w="1885" w:type="dxa"/>
          </w:tcPr>
          <w:p w14:paraId="4577B849" w14:textId="77777777" w:rsidR="004A6325" w:rsidRPr="001C6593" w:rsidRDefault="004A6325" w:rsidP="006218ED">
            <w:pPr>
              <w:spacing w:after="120" w:line="240" w:lineRule="atLeast"/>
              <w:rPr>
                <w:rFonts w:ascii="Times New Roman" w:eastAsia="Times New Roman" w:hAnsi="Times New Roman"/>
                <w:b/>
                <w:color w:val="000000"/>
                <w:kern w:val="28"/>
                <w:sz w:val="24"/>
                <w:szCs w:val="24"/>
                <w:lang w:val="en-GB"/>
              </w:rPr>
            </w:pPr>
          </w:p>
        </w:tc>
      </w:tr>
      <w:tr w:rsidR="004A6325" w:rsidRPr="001C6593" w14:paraId="00661102" w14:textId="77777777" w:rsidTr="006218ED">
        <w:tc>
          <w:tcPr>
            <w:tcW w:w="895" w:type="dxa"/>
          </w:tcPr>
          <w:p w14:paraId="2F3F445B" w14:textId="77777777" w:rsidR="004A6325" w:rsidRPr="001C6593" w:rsidRDefault="004A6325">
            <w:pPr>
              <w:numPr>
                <w:ilvl w:val="0"/>
                <w:numId w:val="75"/>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292E2403"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3-Phase motors</w:t>
            </w:r>
          </w:p>
        </w:tc>
        <w:tc>
          <w:tcPr>
            <w:tcW w:w="2070" w:type="dxa"/>
            <w:vAlign w:val="bottom"/>
          </w:tcPr>
          <w:p w14:paraId="6A284F78"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Power range (e.g., 1/2 HP to 5 HP), voltage rating (e.g., 230V, 415V), RPM, frame size</w:t>
            </w:r>
          </w:p>
        </w:tc>
        <w:tc>
          <w:tcPr>
            <w:tcW w:w="1260" w:type="dxa"/>
            <w:hideMark/>
          </w:tcPr>
          <w:p w14:paraId="277D9A44"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5 pcs</w:t>
            </w:r>
          </w:p>
        </w:tc>
        <w:tc>
          <w:tcPr>
            <w:tcW w:w="1885" w:type="dxa"/>
            <w:hideMark/>
          </w:tcPr>
          <w:p w14:paraId="1893FD38"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w:t>
            </w:r>
          </w:p>
        </w:tc>
      </w:tr>
      <w:tr w:rsidR="004A6325" w:rsidRPr="001C6593" w14:paraId="2E4C050C" w14:textId="77777777" w:rsidTr="006218ED">
        <w:tc>
          <w:tcPr>
            <w:tcW w:w="895" w:type="dxa"/>
          </w:tcPr>
          <w:p w14:paraId="66A72E06" w14:textId="77777777" w:rsidR="004A6325" w:rsidRPr="001C6593" w:rsidRDefault="004A6325">
            <w:pPr>
              <w:numPr>
                <w:ilvl w:val="0"/>
                <w:numId w:val="75"/>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369D9424"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Synchronous Motors</w:t>
            </w:r>
          </w:p>
        </w:tc>
        <w:tc>
          <w:tcPr>
            <w:tcW w:w="2070" w:type="dxa"/>
            <w:vAlign w:val="bottom"/>
          </w:tcPr>
          <w:p w14:paraId="564909E2"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Power range, voltage rating, RPM, synchronous speed, excitation method. &lt;</w:t>
            </w:r>
            <w:proofErr w:type="spellStart"/>
            <w:r w:rsidRPr="001C6593">
              <w:rPr>
                <w:rFonts w:ascii="Times New Roman" w:hAnsi="Times New Roman"/>
                <w:sz w:val="24"/>
                <w:szCs w:val="24"/>
              </w:rPr>
              <w:t>br</w:t>
            </w:r>
            <w:proofErr w:type="spellEnd"/>
            <w:r w:rsidRPr="001C6593">
              <w:rPr>
                <w:rFonts w:ascii="Times New Roman" w:hAnsi="Times New Roman"/>
                <w:sz w:val="24"/>
                <w:szCs w:val="24"/>
              </w:rPr>
              <w:t>&gt; Example: 3-phase synchronous motor, 2 HP, 415V, 1800 RPM</w:t>
            </w:r>
          </w:p>
        </w:tc>
        <w:tc>
          <w:tcPr>
            <w:tcW w:w="1260" w:type="dxa"/>
            <w:hideMark/>
          </w:tcPr>
          <w:p w14:paraId="4B0D1704"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5 pcs</w:t>
            </w:r>
          </w:p>
        </w:tc>
        <w:tc>
          <w:tcPr>
            <w:tcW w:w="1885" w:type="dxa"/>
            <w:hideMark/>
          </w:tcPr>
          <w:p w14:paraId="5038CE37"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w:t>
            </w:r>
          </w:p>
        </w:tc>
      </w:tr>
      <w:tr w:rsidR="004A6325" w:rsidRPr="001C6593" w14:paraId="53B291A2" w14:textId="77777777" w:rsidTr="006218ED">
        <w:tc>
          <w:tcPr>
            <w:tcW w:w="895" w:type="dxa"/>
          </w:tcPr>
          <w:p w14:paraId="356A7ADF" w14:textId="77777777" w:rsidR="004A6325" w:rsidRPr="001C6593" w:rsidRDefault="004A6325">
            <w:pPr>
              <w:numPr>
                <w:ilvl w:val="0"/>
                <w:numId w:val="75"/>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50F88ADD"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Single Phase motors</w:t>
            </w:r>
          </w:p>
        </w:tc>
        <w:tc>
          <w:tcPr>
            <w:tcW w:w="2070" w:type="dxa"/>
            <w:vAlign w:val="bottom"/>
          </w:tcPr>
          <w:p w14:paraId="69F40F8F"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Power range (e.g., 1/4 HP to 1 HP), voltage rating (e.g., 230V), type (e.g., split-phase, capacitor-start), RPM</w:t>
            </w:r>
          </w:p>
        </w:tc>
        <w:tc>
          <w:tcPr>
            <w:tcW w:w="1260" w:type="dxa"/>
            <w:hideMark/>
          </w:tcPr>
          <w:p w14:paraId="5305C188"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5 pcs</w:t>
            </w:r>
          </w:p>
        </w:tc>
        <w:tc>
          <w:tcPr>
            <w:tcW w:w="1885" w:type="dxa"/>
            <w:hideMark/>
          </w:tcPr>
          <w:p w14:paraId="1EDE5D6B"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w:t>
            </w:r>
          </w:p>
        </w:tc>
      </w:tr>
      <w:tr w:rsidR="004A6325" w:rsidRPr="001C6593" w14:paraId="71227744" w14:textId="77777777" w:rsidTr="006218ED">
        <w:tc>
          <w:tcPr>
            <w:tcW w:w="895" w:type="dxa"/>
          </w:tcPr>
          <w:p w14:paraId="0489E3CC" w14:textId="77777777" w:rsidR="004A6325" w:rsidRPr="001C6593" w:rsidRDefault="004A6325">
            <w:pPr>
              <w:numPr>
                <w:ilvl w:val="0"/>
                <w:numId w:val="75"/>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38F4CAD2"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Electric Generator</w:t>
            </w:r>
          </w:p>
        </w:tc>
        <w:tc>
          <w:tcPr>
            <w:tcW w:w="2070" w:type="dxa"/>
            <w:vAlign w:val="bottom"/>
          </w:tcPr>
          <w:p w14:paraId="2215BF98"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Power output (e.g., 5 kVA), voltage output (e.g., 230V), frequency (e.g., 50 Hz), type (e.g., gasoline, diesel).</w:t>
            </w:r>
          </w:p>
        </w:tc>
        <w:tc>
          <w:tcPr>
            <w:tcW w:w="1260" w:type="dxa"/>
            <w:hideMark/>
          </w:tcPr>
          <w:p w14:paraId="3763F3E0"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5 pcs</w:t>
            </w:r>
          </w:p>
        </w:tc>
        <w:tc>
          <w:tcPr>
            <w:tcW w:w="1885" w:type="dxa"/>
            <w:hideMark/>
          </w:tcPr>
          <w:p w14:paraId="108FA10F"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w:t>
            </w:r>
          </w:p>
        </w:tc>
      </w:tr>
      <w:tr w:rsidR="004A6325" w:rsidRPr="001C6593" w14:paraId="2FBFE94F" w14:textId="77777777" w:rsidTr="006218ED">
        <w:tc>
          <w:tcPr>
            <w:tcW w:w="895" w:type="dxa"/>
          </w:tcPr>
          <w:p w14:paraId="52465C18" w14:textId="77777777" w:rsidR="004A6325" w:rsidRPr="001C6593" w:rsidRDefault="004A6325">
            <w:pPr>
              <w:numPr>
                <w:ilvl w:val="0"/>
                <w:numId w:val="75"/>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7047F03D"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DC motors</w:t>
            </w:r>
          </w:p>
        </w:tc>
        <w:tc>
          <w:tcPr>
            <w:tcW w:w="2070" w:type="dxa"/>
            <w:vAlign w:val="bottom"/>
          </w:tcPr>
          <w:p w14:paraId="12D8471A"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Voltage rating (e.g., 12V, 24V), power rating, RPM, type (e.g., brushed, brushless)</w:t>
            </w:r>
          </w:p>
        </w:tc>
        <w:tc>
          <w:tcPr>
            <w:tcW w:w="1260" w:type="dxa"/>
            <w:hideMark/>
          </w:tcPr>
          <w:p w14:paraId="0E2C7C80"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5 pcs</w:t>
            </w:r>
          </w:p>
        </w:tc>
        <w:tc>
          <w:tcPr>
            <w:tcW w:w="1885" w:type="dxa"/>
            <w:hideMark/>
          </w:tcPr>
          <w:p w14:paraId="5BB0FBFC"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w:t>
            </w:r>
          </w:p>
        </w:tc>
      </w:tr>
      <w:tr w:rsidR="004A6325" w:rsidRPr="001C6593" w14:paraId="57A379BC" w14:textId="77777777" w:rsidTr="006218ED">
        <w:tc>
          <w:tcPr>
            <w:tcW w:w="895" w:type="dxa"/>
          </w:tcPr>
          <w:p w14:paraId="706651B7" w14:textId="77777777" w:rsidR="004A6325" w:rsidRPr="001C6593" w:rsidRDefault="004A6325">
            <w:pPr>
              <w:numPr>
                <w:ilvl w:val="0"/>
                <w:numId w:val="75"/>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2059C767"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Hacksaws</w:t>
            </w:r>
          </w:p>
        </w:tc>
        <w:tc>
          <w:tcPr>
            <w:tcW w:w="2070" w:type="dxa"/>
            <w:vAlign w:val="bottom"/>
          </w:tcPr>
          <w:p w14:paraId="2F437FE1"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Hacksaws with adjustable blades for cutting various materials (e.g., metal, PVC).</w:t>
            </w:r>
          </w:p>
        </w:tc>
        <w:tc>
          <w:tcPr>
            <w:tcW w:w="1260" w:type="dxa"/>
            <w:hideMark/>
          </w:tcPr>
          <w:p w14:paraId="4B8D9CD3"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25 pcs</w:t>
            </w:r>
          </w:p>
        </w:tc>
        <w:tc>
          <w:tcPr>
            <w:tcW w:w="1885" w:type="dxa"/>
            <w:hideMark/>
          </w:tcPr>
          <w:p w14:paraId="12C62C70"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1:1</w:t>
            </w:r>
          </w:p>
        </w:tc>
      </w:tr>
      <w:tr w:rsidR="004A6325" w:rsidRPr="001C6593" w14:paraId="0AF1A798" w14:textId="77777777" w:rsidTr="006218ED">
        <w:tc>
          <w:tcPr>
            <w:tcW w:w="895" w:type="dxa"/>
          </w:tcPr>
          <w:p w14:paraId="35821237" w14:textId="77777777" w:rsidR="004A6325" w:rsidRPr="001C6593" w:rsidRDefault="004A6325">
            <w:pPr>
              <w:numPr>
                <w:ilvl w:val="0"/>
                <w:numId w:val="75"/>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5A01978E"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Striping knives</w:t>
            </w:r>
          </w:p>
        </w:tc>
        <w:tc>
          <w:tcPr>
            <w:tcW w:w="2070" w:type="dxa"/>
            <w:vAlign w:val="bottom"/>
          </w:tcPr>
          <w:p w14:paraId="0A1FF8AF"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Wire stripping knives with adjustable blades for various wire gauges.</w:t>
            </w:r>
          </w:p>
        </w:tc>
        <w:tc>
          <w:tcPr>
            <w:tcW w:w="1260" w:type="dxa"/>
            <w:hideMark/>
          </w:tcPr>
          <w:p w14:paraId="0793F9BD"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25 pcs</w:t>
            </w:r>
          </w:p>
        </w:tc>
        <w:tc>
          <w:tcPr>
            <w:tcW w:w="1885" w:type="dxa"/>
            <w:hideMark/>
          </w:tcPr>
          <w:p w14:paraId="52E088EC"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1:1</w:t>
            </w:r>
          </w:p>
        </w:tc>
      </w:tr>
      <w:tr w:rsidR="004A6325" w:rsidRPr="001C6593" w14:paraId="0C1E5E22" w14:textId="77777777" w:rsidTr="006218ED">
        <w:tc>
          <w:tcPr>
            <w:tcW w:w="895" w:type="dxa"/>
          </w:tcPr>
          <w:p w14:paraId="73B72E3C" w14:textId="77777777" w:rsidR="004A6325" w:rsidRPr="001C6593" w:rsidRDefault="004A6325">
            <w:pPr>
              <w:numPr>
                <w:ilvl w:val="0"/>
                <w:numId w:val="75"/>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5575A097"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Side cutters</w:t>
            </w:r>
          </w:p>
        </w:tc>
        <w:tc>
          <w:tcPr>
            <w:tcW w:w="2070" w:type="dxa"/>
            <w:vAlign w:val="bottom"/>
          </w:tcPr>
          <w:p w14:paraId="1C9EB72B"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Diagonal cutting pliers with hardened jaws for clean cuts on wires.</w:t>
            </w:r>
          </w:p>
        </w:tc>
        <w:tc>
          <w:tcPr>
            <w:tcW w:w="1260" w:type="dxa"/>
            <w:hideMark/>
          </w:tcPr>
          <w:p w14:paraId="0FE5BF32"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 xml:space="preserve">25 pcs </w:t>
            </w:r>
          </w:p>
        </w:tc>
        <w:tc>
          <w:tcPr>
            <w:tcW w:w="1885" w:type="dxa"/>
            <w:hideMark/>
          </w:tcPr>
          <w:p w14:paraId="7BE49B15"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1:1</w:t>
            </w:r>
          </w:p>
        </w:tc>
      </w:tr>
      <w:tr w:rsidR="004A6325" w:rsidRPr="001C6593" w14:paraId="5AD31252" w14:textId="77777777" w:rsidTr="006218ED">
        <w:tc>
          <w:tcPr>
            <w:tcW w:w="895" w:type="dxa"/>
          </w:tcPr>
          <w:p w14:paraId="040DE83E" w14:textId="77777777" w:rsidR="004A6325" w:rsidRPr="001C6593" w:rsidRDefault="004A6325">
            <w:pPr>
              <w:numPr>
                <w:ilvl w:val="0"/>
                <w:numId w:val="75"/>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2493343E"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Pliers</w:t>
            </w:r>
          </w:p>
        </w:tc>
        <w:tc>
          <w:tcPr>
            <w:tcW w:w="2070" w:type="dxa"/>
            <w:vAlign w:val="bottom"/>
          </w:tcPr>
          <w:p w14:paraId="3E47FE53"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Combination pliers with long nose and cutting edges.</w:t>
            </w:r>
          </w:p>
        </w:tc>
        <w:tc>
          <w:tcPr>
            <w:tcW w:w="1260" w:type="dxa"/>
            <w:hideMark/>
          </w:tcPr>
          <w:p w14:paraId="6AF47AC9"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25 pcs</w:t>
            </w:r>
          </w:p>
        </w:tc>
        <w:tc>
          <w:tcPr>
            <w:tcW w:w="1885" w:type="dxa"/>
            <w:hideMark/>
          </w:tcPr>
          <w:p w14:paraId="4017598B"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1:1</w:t>
            </w:r>
          </w:p>
        </w:tc>
      </w:tr>
      <w:tr w:rsidR="004A6325" w:rsidRPr="001C6593" w14:paraId="6C54AABD" w14:textId="77777777" w:rsidTr="006218ED">
        <w:tc>
          <w:tcPr>
            <w:tcW w:w="895" w:type="dxa"/>
          </w:tcPr>
          <w:p w14:paraId="6E72B20C" w14:textId="77777777" w:rsidR="004A6325" w:rsidRPr="001C6593" w:rsidRDefault="004A6325">
            <w:pPr>
              <w:numPr>
                <w:ilvl w:val="0"/>
                <w:numId w:val="75"/>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41256388"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Tape measure</w:t>
            </w:r>
          </w:p>
        </w:tc>
        <w:tc>
          <w:tcPr>
            <w:tcW w:w="2070" w:type="dxa"/>
            <w:vAlign w:val="bottom"/>
          </w:tcPr>
          <w:p w14:paraId="526824E8"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Retractable tape measure with metric and imperial markings.</w:t>
            </w:r>
          </w:p>
        </w:tc>
        <w:tc>
          <w:tcPr>
            <w:tcW w:w="1260" w:type="dxa"/>
            <w:hideMark/>
          </w:tcPr>
          <w:p w14:paraId="005CC395"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25 pcs</w:t>
            </w:r>
          </w:p>
        </w:tc>
        <w:tc>
          <w:tcPr>
            <w:tcW w:w="1885" w:type="dxa"/>
            <w:hideMark/>
          </w:tcPr>
          <w:p w14:paraId="01C7E2CE"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1:1</w:t>
            </w:r>
          </w:p>
        </w:tc>
      </w:tr>
      <w:tr w:rsidR="004A6325" w:rsidRPr="001C6593" w14:paraId="310A69F7" w14:textId="77777777" w:rsidTr="006218ED">
        <w:tc>
          <w:tcPr>
            <w:tcW w:w="895" w:type="dxa"/>
          </w:tcPr>
          <w:p w14:paraId="0726FBD4" w14:textId="77777777" w:rsidR="004A6325" w:rsidRPr="001C6593" w:rsidRDefault="004A6325">
            <w:pPr>
              <w:numPr>
                <w:ilvl w:val="0"/>
                <w:numId w:val="75"/>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7D97AC49"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Try Square</w:t>
            </w:r>
          </w:p>
        </w:tc>
        <w:tc>
          <w:tcPr>
            <w:tcW w:w="2070" w:type="dxa"/>
            <w:vAlign w:val="bottom"/>
          </w:tcPr>
          <w:p w14:paraId="3EB9562B"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Metal try square for checking and marking right angles.</w:t>
            </w:r>
          </w:p>
        </w:tc>
        <w:tc>
          <w:tcPr>
            <w:tcW w:w="1260" w:type="dxa"/>
            <w:hideMark/>
          </w:tcPr>
          <w:p w14:paraId="672B8DF4"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25 pcs</w:t>
            </w:r>
          </w:p>
        </w:tc>
        <w:tc>
          <w:tcPr>
            <w:tcW w:w="1885" w:type="dxa"/>
            <w:hideMark/>
          </w:tcPr>
          <w:p w14:paraId="0CF1BDC8"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1:1</w:t>
            </w:r>
          </w:p>
        </w:tc>
      </w:tr>
      <w:tr w:rsidR="004A6325" w:rsidRPr="001C6593" w14:paraId="597FF3B5" w14:textId="77777777" w:rsidTr="006218ED">
        <w:tc>
          <w:tcPr>
            <w:tcW w:w="895" w:type="dxa"/>
          </w:tcPr>
          <w:p w14:paraId="778FE711" w14:textId="77777777" w:rsidR="004A6325" w:rsidRPr="001C6593" w:rsidRDefault="004A6325">
            <w:pPr>
              <w:numPr>
                <w:ilvl w:val="0"/>
                <w:numId w:val="75"/>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66A07C2C"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Spirit level</w:t>
            </w:r>
          </w:p>
        </w:tc>
        <w:tc>
          <w:tcPr>
            <w:tcW w:w="2070" w:type="dxa"/>
            <w:vAlign w:val="bottom"/>
          </w:tcPr>
          <w:p w14:paraId="35C88DB6"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Pocket-sized spirit level with vials for checking horizontal and vertical surfaces.</w:t>
            </w:r>
          </w:p>
        </w:tc>
        <w:tc>
          <w:tcPr>
            <w:tcW w:w="1260" w:type="dxa"/>
            <w:hideMark/>
          </w:tcPr>
          <w:p w14:paraId="69F13DE8"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25 pcs</w:t>
            </w:r>
          </w:p>
        </w:tc>
        <w:tc>
          <w:tcPr>
            <w:tcW w:w="1885" w:type="dxa"/>
            <w:hideMark/>
          </w:tcPr>
          <w:p w14:paraId="66E0CF5C"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1:1</w:t>
            </w:r>
          </w:p>
        </w:tc>
      </w:tr>
      <w:tr w:rsidR="004A6325" w:rsidRPr="001C6593" w14:paraId="5D55CB61" w14:textId="77777777" w:rsidTr="006218ED">
        <w:tc>
          <w:tcPr>
            <w:tcW w:w="895" w:type="dxa"/>
          </w:tcPr>
          <w:p w14:paraId="1CB54730" w14:textId="77777777" w:rsidR="004A6325" w:rsidRPr="001C6593" w:rsidRDefault="004A6325">
            <w:pPr>
              <w:numPr>
                <w:ilvl w:val="0"/>
                <w:numId w:val="75"/>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7178CD82"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Assorted Screw driver</w:t>
            </w:r>
          </w:p>
        </w:tc>
        <w:tc>
          <w:tcPr>
            <w:tcW w:w="2070" w:type="dxa"/>
            <w:vAlign w:val="bottom"/>
          </w:tcPr>
          <w:p w14:paraId="4270E299"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Set of screw drivers with various tip sizes (Phillips and flathead) and lengths.</w:t>
            </w:r>
          </w:p>
        </w:tc>
        <w:tc>
          <w:tcPr>
            <w:tcW w:w="1260" w:type="dxa"/>
            <w:hideMark/>
          </w:tcPr>
          <w:p w14:paraId="7FB1D07C"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25 pcs each</w:t>
            </w:r>
          </w:p>
        </w:tc>
        <w:tc>
          <w:tcPr>
            <w:tcW w:w="1885" w:type="dxa"/>
            <w:hideMark/>
          </w:tcPr>
          <w:p w14:paraId="63981B22"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1:1</w:t>
            </w:r>
          </w:p>
        </w:tc>
      </w:tr>
      <w:tr w:rsidR="004A6325" w:rsidRPr="001C6593" w14:paraId="43A8AAE8" w14:textId="77777777" w:rsidTr="006218ED">
        <w:tc>
          <w:tcPr>
            <w:tcW w:w="895" w:type="dxa"/>
          </w:tcPr>
          <w:p w14:paraId="3F6834E2" w14:textId="77777777" w:rsidR="004A6325" w:rsidRPr="001C6593" w:rsidRDefault="004A6325">
            <w:pPr>
              <w:numPr>
                <w:ilvl w:val="0"/>
                <w:numId w:val="75"/>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1BC1AA7B"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Assorted hammers</w:t>
            </w:r>
          </w:p>
        </w:tc>
        <w:tc>
          <w:tcPr>
            <w:tcW w:w="2070" w:type="dxa"/>
            <w:vAlign w:val="bottom"/>
          </w:tcPr>
          <w:p w14:paraId="6FB5E521"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Claw hammers for driving nails and other fasteners.</w:t>
            </w:r>
          </w:p>
        </w:tc>
        <w:tc>
          <w:tcPr>
            <w:tcW w:w="1260" w:type="dxa"/>
            <w:hideMark/>
          </w:tcPr>
          <w:p w14:paraId="302428E3"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25 pcs each</w:t>
            </w:r>
          </w:p>
        </w:tc>
        <w:tc>
          <w:tcPr>
            <w:tcW w:w="1885" w:type="dxa"/>
            <w:hideMark/>
          </w:tcPr>
          <w:p w14:paraId="764156B7"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1:1</w:t>
            </w:r>
          </w:p>
        </w:tc>
      </w:tr>
      <w:tr w:rsidR="004A6325" w:rsidRPr="001C6593" w14:paraId="74EFA99C" w14:textId="77777777" w:rsidTr="006218ED">
        <w:tc>
          <w:tcPr>
            <w:tcW w:w="895" w:type="dxa"/>
          </w:tcPr>
          <w:p w14:paraId="38B16D02" w14:textId="77777777" w:rsidR="004A6325" w:rsidRPr="001C6593" w:rsidRDefault="004A6325">
            <w:pPr>
              <w:numPr>
                <w:ilvl w:val="0"/>
                <w:numId w:val="75"/>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09AFC0B1"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color w:val="000000"/>
                <w:kern w:val="28"/>
                <w:sz w:val="24"/>
                <w:szCs w:val="24"/>
                <w:lang w:val="en-GB"/>
              </w:rPr>
              <w:t>Crimping tools</w:t>
            </w:r>
          </w:p>
        </w:tc>
        <w:tc>
          <w:tcPr>
            <w:tcW w:w="2070" w:type="dxa"/>
            <w:vAlign w:val="bottom"/>
          </w:tcPr>
          <w:p w14:paraId="36800D69"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Crimping tools for various connector types (e.g., terminal blocks, cable lugs).</w:t>
            </w:r>
          </w:p>
        </w:tc>
        <w:tc>
          <w:tcPr>
            <w:tcW w:w="1260" w:type="dxa"/>
            <w:hideMark/>
          </w:tcPr>
          <w:p w14:paraId="698F3714"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5 pcs each</w:t>
            </w:r>
          </w:p>
        </w:tc>
        <w:tc>
          <w:tcPr>
            <w:tcW w:w="1885" w:type="dxa"/>
            <w:hideMark/>
          </w:tcPr>
          <w:p w14:paraId="3640F479"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w:t>
            </w:r>
          </w:p>
        </w:tc>
      </w:tr>
      <w:tr w:rsidR="004A6325" w:rsidRPr="001C6593" w14:paraId="604A8EC5" w14:textId="77777777" w:rsidTr="006218ED">
        <w:tc>
          <w:tcPr>
            <w:tcW w:w="895" w:type="dxa"/>
          </w:tcPr>
          <w:p w14:paraId="294AB5D7" w14:textId="77777777" w:rsidR="004A6325" w:rsidRPr="001C6593" w:rsidRDefault="004A6325">
            <w:pPr>
              <w:numPr>
                <w:ilvl w:val="0"/>
                <w:numId w:val="75"/>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322ECFCC"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PPEs</w:t>
            </w:r>
          </w:p>
        </w:tc>
        <w:tc>
          <w:tcPr>
            <w:tcW w:w="2070" w:type="dxa"/>
            <w:vAlign w:val="bottom"/>
          </w:tcPr>
          <w:p w14:paraId="48E6A504"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Safety glasses, safety gloves, safety shoes, hard hats.</w:t>
            </w:r>
          </w:p>
        </w:tc>
        <w:tc>
          <w:tcPr>
            <w:tcW w:w="1260" w:type="dxa"/>
            <w:hideMark/>
          </w:tcPr>
          <w:p w14:paraId="53557779"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25 pcs each</w:t>
            </w:r>
          </w:p>
        </w:tc>
        <w:tc>
          <w:tcPr>
            <w:tcW w:w="1885" w:type="dxa"/>
            <w:hideMark/>
          </w:tcPr>
          <w:p w14:paraId="10D541D0"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1:1</w:t>
            </w:r>
          </w:p>
        </w:tc>
      </w:tr>
      <w:tr w:rsidR="004A6325" w:rsidRPr="001C6593" w14:paraId="3356EBD6" w14:textId="77777777" w:rsidTr="006218ED">
        <w:tc>
          <w:tcPr>
            <w:tcW w:w="895" w:type="dxa"/>
          </w:tcPr>
          <w:p w14:paraId="2753FCFA" w14:textId="77777777" w:rsidR="004A6325" w:rsidRPr="001C6593" w:rsidRDefault="004A6325">
            <w:pPr>
              <w:numPr>
                <w:ilvl w:val="0"/>
                <w:numId w:val="75"/>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5C1CBB64"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Multimeters</w:t>
            </w:r>
          </w:p>
        </w:tc>
        <w:tc>
          <w:tcPr>
            <w:tcW w:w="2070" w:type="dxa"/>
            <w:vAlign w:val="bottom"/>
          </w:tcPr>
          <w:p w14:paraId="554DCA7C"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Digital multimeters for measuring voltage, current, resistance, and continuity.</w:t>
            </w:r>
          </w:p>
        </w:tc>
        <w:tc>
          <w:tcPr>
            <w:tcW w:w="1260" w:type="dxa"/>
            <w:hideMark/>
          </w:tcPr>
          <w:p w14:paraId="245DEB1D"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5 pcs</w:t>
            </w:r>
          </w:p>
        </w:tc>
        <w:tc>
          <w:tcPr>
            <w:tcW w:w="1885" w:type="dxa"/>
            <w:hideMark/>
          </w:tcPr>
          <w:p w14:paraId="421178DF"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w:t>
            </w:r>
          </w:p>
        </w:tc>
      </w:tr>
      <w:tr w:rsidR="004A6325" w:rsidRPr="001C6593" w14:paraId="6037D86D" w14:textId="77777777" w:rsidTr="006218ED">
        <w:tc>
          <w:tcPr>
            <w:tcW w:w="895" w:type="dxa"/>
          </w:tcPr>
          <w:p w14:paraId="28A24F01" w14:textId="77777777" w:rsidR="004A6325" w:rsidRPr="001C6593" w:rsidRDefault="004A6325">
            <w:pPr>
              <w:numPr>
                <w:ilvl w:val="0"/>
                <w:numId w:val="75"/>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75BDA02B"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Clamp meters</w:t>
            </w:r>
          </w:p>
        </w:tc>
        <w:tc>
          <w:tcPr>
            <w:tcW w:w="2070" w:type="dxa"/>
            <w:vAlign w:val="bottom"/>
          </w:tcPr>
          <w:p w14:paraId="06B6846A"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Clamp-on ammeters for measuring AC/DC current without breaking the circuit.</w:t>
            </w:r>
          </w:p>
        </w:tc>
        <w:tc>
          <w:tcPr>
            <w:tcW w:w="1260" w:type="dxa"/>
            <w:hideMark/>
          </w:tcPr>
          <w:p w14:paraId="2302947A"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5 pcs</w:t>
            </w:r>
          </w:p>
        </w:tc>
        <w:tc>
          <w:tcPr>
            <w:tcW w:w="1885" w:type="dxa"/>
            <w:hideMark/>
          </w:tcPr>
          <w:p w14:paraId="3506C81D"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w:t>
            </w:r>
          </w:p>
        </w:tc>
      </w:tr>
      <w:tr w:rsidR="004A6325" w:rsidRPr="001C6593" w14:paraId="6679E324" w14:textId="77777777" w:rsidTr="006218ED">
        <w:tc>
          <w:tcPr>
            <w:tcW w:w="895" w:type="dxa"/>
          </w:tcPr>
          <w:p w14:paraId="5976A9E8" w14:textId="77777777" w:rsidR="004A6325" w:rsidRPr="001C6593" w:rsidRDefault="004A6325">
            <w:pPr>
              <w:numPr>
                <w:ilvl w:val="0"/>
                <w:numId w:val="75"/>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38612118"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Earth resistance meter</w:t>
            </w:r>
          </w:p>
        </w:tc>
        <w:tc>
          <w:tcPr>
            <w:tcW w:w="2070" w:type="dxa"/>
            <w:vAlign w:val="bottom"/>
          </w:tcPr>
          <w:p w14:paraId="013F5A35"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Megger for measuring earth ground resistance.</w:t>
            </w:r>
          </w:p>
        </w:tc>
        <w:tc>
          <w:tcPr>
            <w:tcW w:w="1260" w:type="dxa"/>
            <w:hideMark/>
          </w:tcPr>
          <w:p w14:paraId="7674577A"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5 pcs</w:t>
            </w:r>
          </w:p>
        </w:tc>
        <w:tc>
          <w:tcPr>
            <w:tcW w:w="1885" w:type="dxa"/>
            <w:hideMark/>
          </w:tcPr>
          <w:p w14:paraId="684CD450"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w:t>
            </w:r>
          </w:p>
        </w:tc>
      </w:tr>
      <w:tr w:rsidR="004A6325" w:rsidRPr="001C6593" w14:paraId="521563E3" w14:textId="77777777" w:rsidTr="006218ED">
        <w:tc>
          <w:tcPr>
            <w:tcW w:w="895" w:type="dxa"/>
          </w:tcPr>
          <w:p w14:paraId="6D0BD35D" w14:textId="77777777" w:rsidR="004A6325" w:rsidRPr="001C6593" w:rsidRDefault="004A6325">
            <w:pPr>
              <w:numPr>
                <w:ilvl w:val="0"/>
                <w:numId w:val="75"/>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79B87737"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Stocks &amp; Dies</w:t>
            </w:r>
          </w:p>
        </w:tc>
        <w:tc>
          <w:tcPr>
            <w:tcW w:w="2070" w:type="dxa"/>
            <w:vAlign w:val="bottom"/>
          </w:tcPr>
          <w:p w14:paraId="34C2707E"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Thread cutting tools for creating internal and external threads.</w:t>
            </w:r>
          </w:p>
        </w:tc>
        <w:tc>
          <w:tcPr>
            <w:tcW w:w="1260" w:type="dxa"/>
            <w:hideMark/>
          </w:tcPr>
          <w:p w14:paraId="226260D3"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5 pcs</w:t>
            </w:r>
          </w:p>
        </w:tc>
        <w:tc>
          <w:tcPr>
            <w:tcW w:w="1885" w:type="dxa"/>
            <w:hideMark/>
          </w:tcPr>
          <w:p w14:paraId="33294A55"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w:t>
            </w:r>
          </w:p>
        </w:tc>
      </w:tr>
      <w:tr w:rsidR="004A6325" w:rsidRPr="001C6593" w14:paraId="5110A746" w14:textId="77777777" w:rsidTr="006218ED">
        <w:tc>
          <w:tcPr>
            <w:tcW w:w="895" w:type="dxa"/>
          </w:tcPr>
          <w:p w14:paraId="19A5E079" w14:textId="77777777" w:rsidR="004A6325" w:rsidRPr="001C6593" w:rsidRDefault="004A6325">
            <w:pPr>
              <w:numPr>
                <w:ilvl w:val="0"/>
                <w:numId w:val="75"/>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0BA12FBE"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Vices</w:t>
            </w:r>
          </w:p>
        </w:tc>
        <w:tc>
          <w:tcPr>
            <w:tcW w:w="2070" w:type="dxa"/>
            <w:vAlign w:val="bottom"/>
          </w:tcPr>
          <w:p w14:paraId="41B13ED3"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Bench vices for holding workpieces during cutting, bending, and other operations.</w:t>
            </w:r>
          </w:p>
        </w:tc>
        <w:tc>
          <w:tcPr>
            <w:tcW w:w="1260" w:type="dxa"/>
            <w:hideMark/>
          </w:tcPr>
          <w:p w14:paraId="47C40456"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5 pcs</w:t>
            </w:r>
          </w:p>
        </w:tc>
        <w:tc>
          <w:tcPr>
            <w:tcW w:w="1885" w:type="dxa"/>
            <w:hideMark/>
          </w:tcPr>
          <w:p w14:paraId="45E72F5C"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w:t>
            </w:r>
          </w:p>
        </w:tc>
      </w:tr>
      <w:tr w:rsidR="004A6325" w:rsidRPr="001C6593" w14:paraId="172425E6" w14:textId="77777777" w:rsidTr="006218ED">
        <w:tc>
          <w:tcPr>
            <w:tcW w:w="895" w:type="dxa"/>
          </w:tcPr>
          <w:p w14:paraId="06EE13E1" w14:textId="77777777" w:rsidR="004A6325" w:rsidRPr="001C6593" w:rsidRDefault="004A6325">
            <w:pPr>
              <w:numPr>
                <w:ilvl w:val="0"/>
                <w:numId w:val="75"/>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767D6458"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 xml:space="preserve">Oscilloscope </w:t>
            </w:r>
          </w:p>
        </w:tc>
        <w:tc>
          <w:tcPr>
            <w:tcW w:w="2070" w:type="dxa"/>
            <w:vAlign w:val="bottom"/>
          </w:tcPr>
          <w:p w14:paraId="437F7A5B"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Dual-channel oscilloscope for analyzing electrical signals (optional for advanced troubleshooting).</w:t>
            </w:r>
          </w:p>
        </w:tc>
        <w:tc>
          <w:tcPr>
            <w:tcW w:w="1260" w:type="dxa"/>
            <w:hideMark/>
          </w:tcPr>
          <w:p w14:paraId="0C85CE9A"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5 pcs</w:t>
            </w:r>
          </w:p>
        </w:tc>
        <w:tc>
          <w:tcPr>
            <w:tcW w:w="1885" w:type="dxa"/>
            <w:hideMark/>
          </w:tcPr>
          <w:p w14:paraId="04539FBF"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w:t>
            </w:r>
          </w:p>
        </w:tc>
      </w:tr>
      <w:tr w:rsidR="004A6325" w:rsidRPr="001C6593" w14:paraId="77D32FCF" w14:textId="77777777" w:rsidTr="006218ED">
        <w:tc>
          <w:tcPr>
            <w:tcW w:w="895" w:type="dxa"/>
          </w:tcPr>
          <w:p w14:paraId="60CEB548" w14:textId="77777777" w:rsidR="004A6325" w:rsidRPr="001C6593" w:rsidRDefault="004A6325">
            <w:pPr>
              <w:numPr>
                <w:ilvl w:val="0"/>
                <w:numId w:val="75"/>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750D64FE"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Pipe bending Machine</w:t>
            </w:r>
          </w:p>
        </w:tc>
        <w:tc>
          <w:tcPr>
            <w:tcW w:w="2070" w:type="dxa"/>
            <w:vAlign w:val="bottom"/>
          </w:tcPr>
          <w:p w14:paraId="1DE85C50"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Hydraulic or mechanical pipe bender for bending conduit and pipes.</w:t>
            </w:r>
          </w:p>
        </w:tc>
        <w:tc>
          <w:tcPr>
            <w:tcW w:w="1260" w:type="dxa"/>
            <w:hideMark/>
          </w:tcPr>
          <w:p w14:paraId="762A1C3C"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5 pcs</w:t>
            </w:r>
          </w:p>
        </w:tc>
        <w:tc>
          <w:tcPr>
            <w:tcW w:w="1885" w:type="dxa"/>
            <w:hideMark/>
          </w:tcPr>
          <w:p w14:paraId="488A2C52"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w:t>
            </w:r>
          </w:p>
        </w:tc>
      </w:tr>
      <w:tr w:rsidR="004A6325" w:rsidRPr="001C6593" w14:paraId="0DD90F46" w14:textId="77777777" w:rsidTr="006218ED">
        <w:tc>
          <w:tcPr>
            <w:tcW w:w="895" w:type="dxa"/>
          </w:tcPr>
          <w:p w14:paraId="7BDE1939" w14:textId="77777777" w:rsidR="004A6325" w:rsidRPr="001C6593" w:rsidRDefault="004A6325">
            <w:pPr>
              <w:numPr>
                <w:ilvl w:val="0"/>
                <w:numId w:val="75"/>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127A97D2"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Bending spring</w:t>
            </w:r>
          </w:p>
        </w:tc>
        <w:tc>
          <w:tcPr>
            <w:tcW w:w="2070" w:type="dxa"/>
            <w:vAlign w:val="bottom"/>
          </w:tcPr>
          <w:p w14:paraId="041F0D5D"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Pipe bending springs to prevent pipe collapse during bending.</w:t>
            </w:r>
          </w:p>
        </w:tc>
        <w:tc>
          <w:tcPr>
            <w:tcW w:w="1260" w:type="dxa"/>
            <w:hideMark/>
          </w:tcPr>
          <w:p w14:paraId="3650537F"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5 pcs</w:t>
            </w:r>
          </w:p>
        </w:tc>
        <w:tc>
          <w:tcPr>
            <w:tcW w:w="1885" w:type="dxa"/>
            <w:hideMark/>
          </w:tcPr>
          <w:p w14:paraId="429FF725"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w:t>
            </w:r>
          </w:p>
        </w:tc>
      </w:tr>
      <w:tr w:rsidR="004A6325" w:rsidRPr="001C6593" w14:paraId="72434C36" w14:textId="77777777" w:rsidTr="006218ED">
        <w:tc>
          <w:tcPr>
            <w:tcW w:w="895" w:type="dxa"/>
          </w:tcPr>
          <w:p w14:paraId="5B2BB92F" w14:textId="77777777" w:rsidR="004A6325" w:rsidRPr="001C6593" w:rsidRDefault="004A6325">
            <w:pPr>
              <w:numPr>
                <w:ilvl w:val="0"/>
                <w:numId w:val="75"/>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376C283A"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Drilling machines</w:t>
            </w:r>
          </w:p>
        </w:tc>
        <w:tc>
          <w:tcPr>
            <w:tcW w:w="2070" w:type="dxa"/>
            <w:vAlign w:val="bottom"/>
          </w:tcPr>
          <w:p w14:paraId="4B4FFEFA"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Benchtop drill presses for drilling holes in various materials.</w:t>
            </w:r>
          </w:p>
        </w:tc>
        <w:tc>
          <w:tcPr>
            <w:tcW w:w="1260" w:type="dxa"/>
            <w:hideMark/>
          </w:tcPr>
          <w:p w14:paraId="56F5A8B7"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5 pcs</w:t>
            </w:r>
          </w:p>
        </w:tc>
        <w:tc>
          <w:tcPr>
            <w:tcW w:w="1885" w:type="dxa"/>
            <w:hideMark/>
          </w:tcPr>
          <w:p w14:paraId="295663E7"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1:5</w:t>
            </w:r>
          </w:p>
        </w:tc>
      </w:tr>
      <w:tr w:rsidR="004A6325" w:rsidRPr="001C6593" w14:paraId="23734982" w14:textId="77777777" w:rsidTr="006218ED">
        <w:tc>
          <w:tcPr>
            <w:tcW w:w="895" w:type="dxa"/>
          </w:tcPr>
          <w:p w14:paraId="1ACFB5C5" w14:textId="77777777" w:rsidR="004A6325" w:rsidRPr="001C6593" w:rsidRDefault="004A6325">
            <w:pPr>
              <w:numPr>
                <w:ilvl w:val="0"/>
                <w:numId w:val="75"/>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2D7D0DAD"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Work stations</w:t>
            </w:r>
          </w:p>
        </w:tc>
        <w:tc>
          <w:tcPr>
            <w:tcW w:w="2070" w:type="dxa"/>
            <w:vAlign w:val="bottom"/>
          </w:tcPr>
          <w:p w14:paraId="318267C9"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Individual workbenches with features like tool holders and storage.</w:t>
            </w:r>
          </w:p>
        </w:tc>
        <w:tc>
          <w:tcPr>
            <w:tcW w:w="1260" w:type="dxa"/>
            <w:hideMark/>
          </w:tcPr>
          <w:p w14:paraId="72D45DDD"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25</w:t>
            </w:r>
          </w:p>
        </w:tc>
        <w:tc>
          <w:tcPr>
            <w:tcW w:w="1885" w:type="dxa"/>
            <w:hideMark/>
          </w:tcPr>
          <w:p w14:paraId="5821CAF0"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1:1</w:t>
            </w:r>
          </w:p>
        </w:tc>
      </w:tr>
      <w:tr w:rsidR="004A6325" w:rsidRPr="001C6593" w14:paraId="0E7CE245" w14:textId="77777777" w:rsidTr="006218ED">
        <w:tc>
          <w:tcPr>
            <w:tcW w:w="895" w:type="dxa"/>
          </w:tcPr>
          <w:p w14:paraId="18D7BE6B" w14:textId="77777777" w:rsidR="004A6325" w:rsidRPr="001C6593" w:rsidRDefault="004A6325">
            <w:pPr>
              <w:numPr>
                <w:ilvl w:val="0"/>
                <w:numId w:val="75"/>
              </w:numPr>
              <w:spacing w:after="120" w:line="240" w:lineRule="atLeast"/>
              <w:contextualSpacing/>
              <w:rPr>
                <w:rFonts w:ascii="Times New Roman" w:eastAsia="Times New Roman" w:hAnsi="Times New Roman"/>
                <w:bCs/>
                <w:color w:val="000000"/>
                <w:kern w:val="28"/>
                <w:sz w:val="24"/>
                <w:szCs w:val="24"/>
                <w:lang w:val="en-GB"/>
              </w:rPr>
            </w:pPr>
          </w:p>
        </w:tc>
        <w:tc>
          <w:tcPr>
            <w:tcW w:w="3240" w:type="dxa"/>
            <w:hideMark/>
          </w:tcPr>
          <w:p w14:paraId="27B0DF92"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Installation boards</w:t>
            </w:r>
          </w:p>
        </w:tc>
        <w:tc>
          <w:tcPr>
            <w:tcW w:w="2070" w:type="dxa"/>
            <w:vAlign w:val="bottom"/>
          </w:tcPr>
          <w:p w14:paraId="477DAF91"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hAnsi="Times New Roman"/>
                <w:sz w:val="24"/>
                <w:szCs w:val="24"/>
              </w:rPr>
              <w:t>Training boards simulating real-world electrical installations (e.g., lighting circuits, motor control circuits).</w:t>
            </w:r>
          </w:p>
        </w:tc>
        <w:tc>
          <w:tcPr>
            <w:tcW w:w="1260" w:type="dxa"/>
            <w:hideMark/>
          </w:tcPr>
          <w:p w14:paraId="3BC52B1D"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13 pcs</w:t>
            </w:r>
          </w:p>
        </w:tc>
        <w:tc>
          <w:tcPr>
            <w:tcW w:w="1885" w:type="dxa"/>
            <w:hideMark/>
          </w:tcPr>
          <w:p w14:paraId="1613BE6C" w14:textId="77777777" w:rsidR="004A6325" w:rsidRPr="001C6593" w:rsidRDefault="004A6325" w:rsidP="006218ED">
            <w:pPr>
              <w:spacing w:after="120" w:line="240" w:lineRule="atLeast"/>
              <w:rPr>
                <w:rFonts w:ascii="Times New Roman" w:eastAsia="Times New Roman" w:hAnsi="Times New Roman"/>
                <w:bCs/>
                <w:color w:val="000000"/>
                <w:kern w:val="28"/>
                <w:sz w:val="24"/>
                <w:szCs w:val="24"/>
                <w:lang w:val="en-GB"/>
              </w:rPr>
            </w:pPr>
            <w:r w:rsidRPr="001C6593">
              <w:rPr>
                <w:rFonts w:ascii="Times New Roman" w:eastAsia="Times New Roman" w:hAnsi="Times New Roman"/>
                <w:bCs/>
                <w:color w:val="000000"/>
                <w:kern w:val="28"/>
                <w:sz w:val="24"/>
                <w:szCs w:val="24"/>
                <w:lang w:val="en-GB"/>
              </w:rPr>
              <w:t>1:2</w:t>
            </w:r>
          </w:p>
        </w:tc>
      </w:tr>
    </w:tbl>
    <w:p w14:paraId="75192885" w14:textId="77777777" w:rsidR="00025314" w:rsidRDefault="00025314" w:rsidP="00025314">
      <w:pPr>
        <w:rPr>
          <w:rFonts w:ascii="Times New Roman" w:eastAsia="Times New Roman" w:hAnsi="Times New Roman" w:cs="Times New Roman"/>
          <w:b/>
          <w:bCs/>
          <w:sz w:val="32"/>
          <w:szCs w:val="32"/>
          <w:lang w:val="en-GB"/>
        </w:rPr>
      </w:pPr>
    </w:p>
    <w:p w14:paraId="33D08835" w14:textId="77777777" w:rsidR="00025314" w:rsidRDefault="00025314">
      <w:pPr>
        <w:rPr>
          <w:rFonts w:ascii="Times New Roman" w:eastAsia="Times New Roman" w:hAnsi="Times New Roman" w:cs="Times New Roman"/>
          <w:b/>
          <w:bCs/>
          <w:sz w:val="32"/>
          <w:szCs w:val="32"/>
          <w:lang w:val="en-GB"/>
        </w:rPr>
      </w:pPr>
      <w:r>
        <w:rPr>
          <w:rFonts w:ascii="Times New Roman" w:eastAsia="Times New Roman" w:hAnsi="Times New Roman" w:cs="Times New Roman"/>
          <w:b/>
          <w:bCs/>
          <w:sz w:val="32"/>
          <w:szCs w:val="32"/>
          <w:lang w:val="en-GB"/>
        </w:rPr>
        <w:br w:type="page"/>
      </w:r>
    </w:p>
    <w:p w14:paraId="10A965DA" w14:textId="61347099" w:rsidR="00991025" w:rsidRPr="00025314" w:rsidRDefault="00C51DF0" w:rsidP="00025314">
      <w:pPr>
        <w:pStyle w:val="Heading1"/>
        <w:jc w:val="center"/>
        <w:rPr>
          <w:rFonts w:ascii="Times New Roman" w:eastAsia="Times New Roman" w:hAnsi="Times New Roman" w:cs="Times New Roman"/>
          <w:b/>
          <w:bCs/>
          <w:color w:val="auto"/>
          <w:lang w:val="en-GB"/>
        </w:rPr>
      </w:pPr>
      <w:bookmarkStart w:id="107" w:name="_Toc197085607"/>
      <w:r w:rsidRPr="00025314">
        <w:rPr>
          <w:rFonts w:ascii="Times New Roman" w:eastAsia="Times New Roman" w:hAnsi="Times New Roman" w:cs="Times New Roman"/>
          <w:b/>
          <w:bCs/>
          <w:color w:val="auto"/>
          <w:lang w:val="en-GB"/>
        </w:rPr>
        <w:t>MODULE 5</w:t>
      </w:r>
      <w:bookmarkStart w:id="108" w:name="_Toc194675261"/>
      <w:bookmarkEnd w:id="107"/>
    </w:p>
    <w:p w14:paraId="384652B7" w14:textId="77777777" w:rsidR="00991025" w:rsidRDefault="00991025">
      <w:pPr>
        <w:rPr>
          <w:rFonts w:ascii="Times New Roman" w:eastAsia="Times New Roman" w:hAnsi="Times New Roman" w:cs="Times New Roman"/>
          <w:b/>
          <w:bCs/>
          <w:sz w:val="32"/>
          <w:szCs w:val="32"/>
          <w:lang w:val="en-GB"/>
        </w:rPr>
      </w:pPr>
      <w:r>
        <w:rPr>
          <w:rFonts w:ascii="Times New Roman" w:eastAsia="Times New Roman" w:hAnsi="Times New Roman" w:cs="Times New Roman"/>
          <w:b/>
          <w:bCs/>
          <w:lang w:val="en-GB"/>
        </w:rPr>
        <w:br w:type="page"/>
      </w:r>
    </w:p>
    <w:p w14:paraId="38A4FF07" w14:textId="4DB51DD5" w:rsidR="00C51DF0" w:rsidRPr="00025314" w:rsidRDefault="00C51DF0" w:rsidP="00025314">
      <w:pPr>
        <w:pStyle w:val="Heading2"/>
      </w:pPr>
      <w:bookmarkStart w:id="109" w:name="_Toc197085608"/>
      <w:r w:rsidRPr="00025314">
        <w:t>ENGINEERING TECHNICIAN MATHEMATICS</w:t>
      </w:r>
      <w:bookmarkEnd w:id="108"/>
      <w:bookmarkEnd w:id="109"/>
    </w:p>
    <w:p w14:paraId="66539E2C" w14:textId="5A55298C" w:rsidR="0035178C" w:rsidRPr="00EE017B" w:rsidRDefault="0035178C" w:rsidP="0035178C">
      <w:pPr>
        <w:spacing w:after="240" w:line="360" w:lineRule="auto"/>
        <w:rPr>
          <w:rFonts w:ascii="Times New Roman" w:eastAsia="Calibri" w:hAnsi="Times New Roman" w:cs="Times New Roman"/>
          <w:b/>
          <w:bCs/>
          <w:sz w:val="24"/>
          <w:szCs w:val="24"/>
          <w:lang w:val="en-GB"/>
        </w:rPr>
      </w:pPr>
      <w:bookmarkStart w:id="110" w:name="_Hlk197003241"/>
      <w:r w:rsidRPr="00EE017B">
        <w:rPr>
          <w:rFonts w:ascii="Times New Roman" w:eastAsia="Calibri" w:hAnsi="Times New Roman" w:cs="Times New Roman"/>
          <w:b/>
          <w:sz w:val="24"/>
          <w:szCs w:val="24"/>
          <w:lang w:val="en-GB"/>
        </w:rPr>
        <w:t>UNIT CODE</w:t>
      </w:r>
      <w:r w:rsidRPr="00EE017B">
        <w:rPr>
          <w:rFonts w:ascii="Times New Roman" w:eastAsia="Calibri" w:hAnsi="Times New Roman" w:cs="Times New Roman"/>
          <w:b/>
          <w:bCs/>
          <w:sz w:val="24"/>
          <w:szCs w:val="24"/>
          <w:lang w:val="en-GB"/>
        </w:rPr>
        <w:t xml:space="preserve">:  </w:t>
      </w:r>
      <w:r w:rsidRPr="0035178C">
        <w:rPr>
          <w:rFonts w:ascii="Times New Roman" w:eastAsia="Times New Roman" w:hAnsi="Times New Roman" w:cs="Times New Roman"/>
          <w:bCs/>
          <w:color w:val="000000"/>
          <w:kern w:val="28"/>
          <w:sz w:val="24"/>
          <w:szCs w:val="24"/>
          <w:lang w:val="en-GB"/>
          <w14:ligatures w14:val="none"/>
        </w:rPr>
        <w:t>0541 551 10A</w:t>
      </w:r>
    </w:p>
    <w:p w14:paraId="30E7F8A5" w14:textId="77777777" w:rsidR="0035178C" w:rsidRPr="00EE017B" w:rsidRDefault="0035178C" w:rsidP="0035178C">
      <w:pPr>
        <w:spacing w:after="240" w:line="360" w:lineRule="auto"/>
        <w:jc w:val="both"/>
        <w:rPr>
          <w:rFonts w:ascii="Times New Roman" w:hAnsi="Times New Roman" w:cs="Times New Roman"/>
          <w:sz w:val="24"/>
          <w:szCs w:val="24"/>
          <w:lang w:val="en-ZA"/>
        </w:rPr>
      </w:pPr>
      <w:r w:rsidRPr="00EE017B">
        <w:rPr>
          <w:rFonts w:ascii="Times New Roman" w:hAnsi="Times New Roman" w:cs="Times New Roman"/>
          <w:b/>
          <w:sz w:val="24"/>
          <w:szCs w:val="24"/>
          <w:lang w:val="en-ZA"/>
        </w:rPr>
        <w:t>Relationship to Occupational Standards</w:t>
      </w:r>
    </w:p>
    <w:p w14:paraId="4E3A92AE" w14:textId="2668993A" w:rsidR="0035178C" w:rsidRDefault="0035178C" w:rsidP="0035178C">
      <w:pPr>
        <w:spacing w:after="240" w:line="360" w:lineRule="auto"/>
        <w:rPr>
          <w:rFonts w:ascii="Times New Roman" w:eastAsia="SimSun" w:hAnsi="Times New Roman" w:cs="Times New Roman"/>
          <w:sz w:val="24"/>
          <w:szCs w:val="24"/>
        </w:rPr>
      </w:pPr>
      <w:r w:rsidRPr="00EE017B">
        <w:rPr>
          <w:rFonts w:ascii="Times New Roman" w:hAnsi="Times New Roman" w:cs="Times New Roman"/>
          <w:sz w:val="24"/>
          <w:szCs w:val="24"/>
        </w:rPr>
        <w:t xml:space="preserve">This unit addresses the unit of competency: </w:t>
      </w:r>
      <w:r w:rsidR="00D70F67" w:rsidRPr="00DB4FC1">
        <w:rPr>
          <w:rFonts w:ascii="Times New Roman" w:hAnsi="Times New Roman" w:cs="Times New Roman"/>
          <w:sz w:val="24"/>
          <w:szCs w:val="24"/>
          <w:lang w:val="en-GB"/>
        </w:rPr>
        <w:t>Apply Engineering technician mathematics</w:t>
      </w:r>
      <w:r w:rsidRPr="007F7AA9">
        <w:rPr>
          <w:rFonts w:ascii="Times New Roman" w:hAnsi="Times New Roman" w:cs="Times New Roman"/>
          <w:sz w:val="24"/>
          <w:szCs w:val="24"/>
        </w:rPr>
        <w:t>.</w:t>
      </w:r>
    </w:p>
    <w:p w14:paraId="3819F4A7" w14:textId="2251AAE5" w:rsidR="0035178C" w:rsidRPr="00EE017B" w:rsidRDefault="0035178C" w:rsidP="0035178C">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kern w:val="0"/>
          <w:sz w:val="24"/>
          <w:szCs w:val="24"/>
          <w14:ligatures w14:val="none"/>
        </w:rPr>
        <w:t xml:space="preserve">Duration of Unit: </w:t>
      </w:r>
      <w:r>
        <w:rPr>
          <w:rFonts w:ascii="Times New Roman" w:eastAsia="Calibri" w:hAnsi="Times New Roman" w:cs="Times New Roman"/>
          <w:sz w:val="24"/>
          <w:szCs w:val="24"/>
          <w:lang w:val="en-GB"/>
        </w:rPr>
        <w:t>1</w:t>
      </w:r>
      <w:r w:rsidR="0069578B">
        <w:rPr>
          <w:rFonts w:ascii="Times New Roman" w:eastAsia="Calibri" w:hAnsi="Times New Roman" w:cs="Times New Roman"/>
          <w:sz w:val="24"/>
          <w:szCs w:val="24"/>
          <w:lang w:val="en-GB"/>
        </w:rPr>
        <w:t>0</w:t>
      </w:r>
      <w:r w:rsidRPr="00EE017B">
        <w:rPr>
          <w:rFonts w:ascii="Times New Roman" w:eastAsia="Calibri" w:hAnsi="Times New Roman" w:cs="Times New Roman"/>
          <w:sz w:val="24"/>
          <w:szCs w:val="24"/>
          <w:lang w:val="en-GB"/>
        </w:rPr>
        <w:t xml:space="preserve">0 </w:t>
      </w:r>
      <w:r w:rsidRPr="00EE017B">
        <w:rPr>
          <w:rFonts w:ascii="Times New Roman" w:eastAsia="Calibri" w:hAnsi="Times New Roman" w:cs="Times New Roman"/>
          <w:kern w:val="0"/>
          <w:sz w:val="24"/>
          <w:szCs w:val="24"/>
          <w14:ligatures w14:val="none"/>
        </w:rPr>
        <w:t>Hours</w:t>
      </w:r>
    </w:p>
    <w:p w14:paraId="56CB8388" w14:textId="77777777" w:rsidR="0035178C" w:rsidRPr="00EE017B" w:rsidRDefault="0035178C" w:rsidP="0035178C">
      <w:pPr>
        <w:tabs>
          <w:tab w:val="left" w:pos="2880"/>
        </w:tabs>
        <w:spacing w:after="240" w:line="360" w:lineRule="auto"/>
        <w:jc w:val="both"/>
        <w:rPr>
          <w:rFonts w:ascii="Times New Roman" w:eastAsia="Calibri" w:hAnsi="Times New Roman" w:cs="Times New Roman"/>
          <w:b/>
          <w:kern w:val="0"/>
          <w:sz w:val="24"/>
          <w:szCs w:val="24"/>
          <w:lang w:val="en-GB"/>
        </w:rPr>
      </w:pPr>
      <w:r w:rsidRPr="00EE017B">
        <w:rPr>
          <w:rFonts w:ascii="Times New Roman" w:eastAsia="Calibri" w:hAnsi="Times New Roman" w:cs="Times New Roman"/>
          <w:b/>
          <w:kern w:val="0"/>
          <w:sz w:val="24"/>
          <w:szCs w:val="24"/>
          <w:lang w:val="en-GB"/>
        </w:rPr>
        <w:t>Unit Description</w:t>
      </w:r>
    </w:p>
    <w:p w14:paraId="6EC11FF9" w14:textId="56DBB278" w:rsidR="00C4323C" w:rsidRPr="00EE017B" w:rsidRDefault="0035178C" w:rsidP="00C4323C">
      <w:pPr>
        <w:tabs>
          <w:tab w:val="left" w:pos="2880"/>
        </w:tabs>
        <w:spacing w:after="240" w:line="360" w:lineRule="auto"/>
        <w:jc w:val="both"/>
        <w:rPr>
          <w:rFonts w:ascii="Times New Roman" w:eastAsia="Calibri" w:hAnsi="Times New Roman" w:cs="Times New Roman"/>
          <w:kern w:val="0"/>
          <w:sz w:val="24"/>
          <w:szCs w:val="24"/>
          <w:lang w:val="en-GB"/>
        </w:rPr>
      </w:pPr>
      <w:r w:rsidRPr="00EE017B">
        <w:rPr>
          <w:rFonts w:ascii="Times New Roman" w:hAnsi="Times New Roman" w:cs="Times New Roman"/>
          <w:kern w:val="0"/>
          <w:sz w:val="24"/>
          <w:szCs w:val="24"/>
        </w:rPr>
        <w:t>This unit covers the competencies required to</w:t>
      </w:r>
      <w:r>
        <w:rPr>
          <w:rFonts w:ascii="Times New Roman" w:hAnsi="Times New Roman" w:cs="Times New Roman"/>
          <w:kern w:val="0"/>
          <w:sz w:val="24"/>
          <w:szCs w:val="24"/>
        </w:rPr>
        <w:t xml:space="preserve"> </w:t>
      </w:r>
      <w:r w:rsidR="00D70F67" w:rsidRPr="00DB4FC1">
        <w:rPr>
          <w:rFonts w:ascii="Times New Roman" w:hAnsi="Times New Roman" w:cs="Times New Roman"/>
          <w:sz w:val="24"/>
          <w:szCs w:val="24"/>
          <w:lang w:val="en-GB"/>
        </w:rPr>
        <w:t>apply</w:t>
      </w:r>
      <w:r w:rsidR="00D70F67">
        <w:rPr>
          <w:rFonts w:ascii="Times New Roman" w:hAnsi="Times New Roman" w:cs="Times New Roman"/>
          <w:sz w:val="24"/>
          <w:szCs w:val="24"/>
          <w:lang w:val="en-GB"/>
        </w:rPr>
        <w:t xml:space="preserve"> e</w:t>
      </w:r>
      <w:r w:rsidR="00D70F67" w:rsidRPr="00DB4FC1">
        <w:rPr>
          <w:rFonts w:ascii="Times New Roman" w:hAnsi="Times New Roman" w:cs="Times New Roman"/>
          <w:sz w:val="24"/>
          <w:szCs w:val="24"/>
          <w:lang w:val="en-GB"/>
        </w:rPr>
        <w:t>ngineering technician mathematics</w:t>
      </w:r>
      <w:r w:rsidRPr="00EE017B">
        <w:rPr>
          <w:rFonts w:ascii="Times New Roman" w:hAnsi="Times New Roman" w:cs="Times New Roman"/>
          <w:kern w:val="0"/>
          <w:sz w:val="24"/>
          <w:szCs w:val="24"/>
        </w:rPr>
        <w:t xml:space="preserve">. It </w:t>
      </w:r>
      <w:bookmarkStart w:id="111" w:name="_Hlk197003806"/>
      <w:r w:rsidRPr="00EE017B">
        <w:rPr>
          <w:rFonts w:ascii="Times New Roman" w:hAnsi="Times New Roman" w:cs="Times New Roman"/>
          <w:kern w:val="0"/>
          <w:sz w:val="24"/>
          <w:szCs w:val="24"/>
        </w:rPr>
        <w:t>involves</w:t>
      </w:r>
      <w:r>
        <w:rPr>
          <w:rFonts w:ascii="Times New Roman" w:hAnsi="Times New Roman" w:cs="Times New Roman"/>
          <w:kern w:val="0"/>
          <w:sz w:val="24"/>
          <w:szCs w:val="24"/>
        </w:rPr>
        <w:t xml:space="preserve"> </w:t>
      </w:r>
      <w:bookmarkEnd w:id="111"/>
      <w:r w:rsidR="00C4323C">
        <w:rPr>
          <w:rFonts w:ascii="Times New Roman" w:eastAsia="Calibri" w:hAnsi="Times New Roman" w:cs="Times New Roman"/>
          <w:kern w:val="0"/>
          <w:sz w:val="24"/>
          <w:szCs w:val="24"/>
          <w:lang w:val="en-GB"/>
        </w:rPr>
        <w:t>a</w:t>
      </w:r>
      <w:r w:rsidR="00C4323C" w:rsidRPr="00C4323C">
        <w:rPr>
          <w:rFonts w:ascii="Times New Roman" w:eastAsia="Calibri" w:hAnsi="Times New Roman" w:cs="Times New Roman"/>
          <w:kern w:val="0"/>
          <w:sz w:val="24"/>
          <w:szCs w:val="24"/>
          <w:lang w:val="en-GB"/>
        </w:rPr>
        <w:t>pply</w:t>
      </w:r>
      <w:r w:rsidR="00C4323C">
        <w:rPr>
          <w:rFonts w:ascii="Times New Roman" w:eastAsia="Calibri" w:hAnsi="Times New Roman" w:cs="Times New Roman"/>
          <w:kern w:val="0"/>
          <w:sz w:val="24"/>
          <w:szCs w:val="24"/>
          <w:lang w:val="en-GB"/>
        </w:rPr>
        <w:t>ing</w:t>
      </w:r>
      <w:r w:rsidR="00C4323C" w:rsidRPr="00C4323C">
        <w:rPr>
          <w:rFonts w:ascii="Times New Roman" w:eastAsia="Calibri" w:hAnsi="Times New Roman" w:cs="Times New Roman"/>
          <w:kern w:val="0"/>
          <w:sz w:val="24"/>
          <w:szCs w:val="24"/>
          <w:lang w:val="en-GB"/>
        </w:rPr>
        <w:t xml:space="preserve"> complex numbers</w:t>
      </w:r>
      <w:r w:rsidR="00C4323C">
        <w:rPr>
          <w:rFonts w:ascii="Times New Roman" w:eastAsia="Calibri" w:hAnsi="Times New Roman" w:cs="Times New Roman"/>
          <w:kern w:val="0"/>
          <w:sz w:val="24"/>
          <w:szCs w:val="24"/>
          <w:lang w:val="en-GB"/>
        </w:rPr>
        <w:t xml:space="preserve">, </w:t>
      </w:r>
      <w:r w:rsidR="00C4323C" w:rsidRPr="00C4323C">
        <w:rPr>
          <w:rFonts w:ascii="Times New Roman" w:eastAsia="Calibri" w:hAnsi="Times New Roman" w:cs="Times New Roman"/>
          <w:kern w:val="0"/>
          <w:sz w:val="24"/>
          <w:szCs w:val="24"/>
          <w:lang w:val="en-GB"/>
        </w:rPr>
        <w:t>calculus</w:t>
      </w:r>
      <w:r w:rsidR="00C4323C">
        <w:rPr>
          <w:rFonts w:ascii="Times New Roman" w:eastAsia="Calibri" w:hAnsi="Times New Roman" w:cs="Times New Roman"/>
          <w:kern w:val="0"/>
          <w:sz w:val="24"/>
          <w:szCs w:val="24"/>
          <w:lang w:val="en-GB"/>
        </w:rPr>
        <w:t xml:space="preserve">, </w:t>
      </w:r>
      <w:r w:rsidR="00C4323C" w:rsidRPr="00C4323C">
        <w:rPr>
          <w:rFonts w:ascii="Times New Roman" w:eastAsia="Calibri" w:hAnsi="Times New Roman" w:cs="Times New Roman"/>
          <w:kern w:val="0"/>
          <w:sz w:val="24"/>
          <w:szCs w:val="24"/>
          <w:lang w:val="en-GB"/>
        </w:rPr>
        <w:t>Laplace transforms</w:t>
      </w:r>
      <w:r w:rsidR="00C4323C">
        <w:rPr>
          <w:rFonts w:ascii="Times New Roman" w:eastAsia="Calibri" w:hAnsi="Times New Roman" w:cs="Times New Roman"/>
          <w:kern w:val="0"/>
          <w:sz w:val="24"/>
          <w:szCs w:val="24"/>
          <w:lang w:val="en-GB"/>
        </w:rPr>
        <w:t xml:space="preserve">, and </w:t>
      </w:r>
      <w:r w:rsidR="00C4323C" w:rsidRPr="00C4323C">
        <w:rPr>
          <w:rFonts w:ascii="Times New Roman" w:eastAsia="Calibri" w:hAnsi="Times New Roman" w:cs="Times New Roman"/>
          <w:kern w:val="0"/>
          <w:sz w:val="24"/>
          <w:szCs w:val="24"/>
          <w:lang w:val="en-GB"/>
        </w:rPr>
        <w:t>vector theorem</w:t>
      </w:r>
      <w:r w:rsidR="00C4323C">
        <w:rPr>
          <w:rFonts w:ascii="Times New Roman" w:eastAsia="Calibri" w:hAnsi="Times New Roman" w:cs="Times New Roman"/>
          <w:kern w:val="0"/>
          <w:sz w:val="24"/>
          <w:szCs w:val="24"/>
          <w:lang w:val="en-GB"/>
        </w:rPr>
        <w:t>.</w:t>
      </w:r>
    </w:p>
    <w:p w14:paraId="09DE305F" w14:textId="77777777" w:rsidR="0035178C" w:rsidRPr="00EE017B" w:rsidRDefault="0035178C" w:rsidP="0035178C">
      <w:pPr>
        <w:spacing w:after="240" w:line="360" w:lineRule="auto"/>
        <w:rPr>
          <w:rFonts w:ascii="Times New Roman" w:eastAsia="Times New Roman" w:hAnsi="Times New Roman" w:cs="Times New Roman"/>
          <w:b/>
          <w:kern w:val="28"/>
          <w:sz w:val="24"/>
          <w:szCs w:val="24"/>
          <w:lang w:val="en-ZA"/>
          <w14:ligatures w14:val="none"/>
        </w:rPr>
      </w:pPr>
      <w:r w:rsidRPr="00EE017B">
        <w:rPr>
          <w:rFonts w:ascii="Times New Roman" w:eastAsia="Times New Roman" w:hAnsi="Times New Roman" w:cs="Times New Roman"/>
          <w:b/>
          <w:kern w:val="28"/>
          <w:sz w:val="24"/>
          <w:szCs w:val="24"/>
          <w:lang w:val="en-ZA"/>
          <w14:ligatures w14:val="none"/>
        </w:rPr>
        <w:t>Summary of Learning Outcomes</w:t>
      </w:r>
    </w:p>
    <w:p w14:paraId="2BF24F81" w14:textId="77777777" w:rsidR="0035178C" w:rsidRDefault="0035178C" w:rsidP="0035178C">
      <w:pPr>
        <w:kinsoku w:val="0"/>
        <w:overflowPunct w:val="0"/>
        <w:spacing w:after="120" w:line="276" w:lineRule="auto"/>
        <w:jc w:val="both"/>
        <w:rPr>
          <w:rFonts w:ascii="Times New Roman" w:eastAsia="Calibri" w:hAnsi="Times New Roman" w:cs="Times New Roman"/>
          <w:bCs/>
          <w:kern w:val="0"/>
          <w:sz w:val="24"/>
          <w:szCs w:val="24"/>
          <w:lang w:val="en-GB"/>
          <w14:ligatures w14:val="none"/>
        </w:rPr>
      </w:pPr>
      <w:r w:rsidRPr="00EE017B">
        <w:rPr>
          <w:rFonts w:ascii="Times New Roman" w:eastAsia="Calibri" w:hAnsi="Times New Roman" w:cs="Times New Roman"/>
          <w:bCs/>
          <w:kern w:val="0"/>
          <w:sz w:val="24"/>
          <w:szCs w:val="24"/>
          <w:lang w:val="en-ZA"/>
          <w14:ligatures w14:val="none"/>
        </w:rPr>
        <w:t>By the end of this unit, the learner should be able to</w:t>
      </w:r>
    </w:p>
    <w:tbl>
      <w:tblPr>
        <w:tblStyle w:val="TableGrid"/>
        <w:tblW w:w="0" w:type="auto"/>
        <w:tblLook w:val="04A0" w:firstRow="1" w:lastRow="0" w:firstColumn="1" w:lastColumn="0" w:noHBand="0" w:noVBand="1"/>
      </w:tblPr>
      <w:tblGrid>
        <w:gridCol w:w="805"/>
        <w:gridCol w:w="5760"/>
        <w:gridCol w:w="2785"/>
      </w:tblGrid>
      <w:tr w:rsidR="009F0437" w:rsidRPr="00DB4FC1" w14:paraId="010E53D5" w14:textId="77777777" w:rsidTr="009F0437">
        <w:tc>
          <w:tcPr>
            <w:tcW w:w="805" w:type="dxa"/>
          </w:tcPr>
          <w:bookmarkEnd w:id="110"/>
          <w:p w14:paraId="3EE960ED" w14:textId="2EF1056E" w:rsidR="009F0437" w:rsidRPr="00DB4FC1" w:rsidRDefault="009F0437" w:rsidP="00DB4FC1">
            <w:pPr>
              <w:widowControl w:val="0"/>
              <w:tabs>
                <w:tab w:val="left" w:pos="425"/>
              </w:tabs>
              <w:spacing w:after="200" w:line="360" w:lineRule="auto"/>
              <w:contextualSpacing/>
              <w:rPr>
                <w:rFonts w:ascii="Times New Roman" w:hAnsi="Times New Roman"/>
                <w:b/>
                <w:sz w:val="24"/>
                <w:szCs w:val="24"/>
                <w:lang w:val="en-GB"/>
              </w:rPr>
            </w:pPr>
            <w:r w:rsidRPr="00DB4FC1">
              <w:rPr>
                <w:rFonts w:ascii="Times New Roman" w:hAnsi="Times New Roman"/>
                <w:b/>
                <w:sz w:val="24"/>
                <w:szCs w:val="24"/>
                <w:lang w:val="en-GB"/>
              </w:rPr>
              <w:t>S/NO</w:t>
            </w:r>
          </w:p>
        </w:tc>
        <w:tc>
          <w:tcPr>
            <w:tcW w:w="5760" w:type="dxa"/>
          </w:tcPr>
          <w:p w14:paraId="1A384103" w14:textId="48615FEC" w:rsidR="009F0437" w:rsidRPr="00DB4FC1" w:rsidRDefault="009F0437" w:rsidP="00DB4FC1">
            <w:pPr>
              <w:widowControl w:val="0"/>
              <w:tabs>
                <w:tab w:val="left" w:pos="425"/>
              </w:tabs>
              <w:spacing w:after="200" w:line="360" w:lineRule="auto"/>
              <w:contextualSpacing/>
              <w:rPr>
                <w:rFonts w:ascii="Times New Roman" w:hAnsi="Times New Roman"/>
                <w:sz w:val="24"/>
                <w:szCs w:val="24"/>
                <w:lang w:val="en-GB"/>
              </w:rPr>
            </w:pPr>
            <w:r w:rsidRPr="00DB4FC1">
              <w:rPr>
                <w:rFonts w:ascii="Times New Roman" w:hAnsi="Times New Roman"/>
                <w:b/>
                <w:sz w:val="24"/>
                <w:szCs w:val="24"/>
                <w:lang w:val="en-GB"/>
              </w:rPr>
              <w:t>Learning Outcomes</w:t>
            </w:r>
          </w:p>
        </w:tc>
        <w:tc>
          <w:tcPr>
            <w:tcW w:w="2785" w:type="dxa"/>
          </w:tcPr>
          <w:p w14:paraId="7B22CC8E" w14:textId="3E93A0BE" w:rsidR="009F0437" w:rsidRPr="00DB4FC1" w:rsidRDefault="009F0437" w:rsidP="00DB4FC1">
            <w:pPr>
              <w:widowControl w:val="0"/>
              <w:tabs>
                <w:tab w:val="left" w:pos="425"/>
              </w:tabs>
              <w:spacing w:after="200" w:line="360" w:lineRule="auto"/>
              <w:contextualSpacing/>
              <w:rPr>
                <w:rFonts w:ascii="Times New Roman" w:hAnsi="Times New Roman"/>
                <w:b/>
                <w:sz w:val="24"/>
                <w:szCs w:val="24"/>
                <w:lang w:val="en-GB"/>
              </w:rPr>
            </w:pPr>
            <w:r w:rsidRPr="00DB4FC1">
              <w:rPr>
                <w:rFonts w:ascii="Times New Roman" w:hAnsi="Times New Roman"/>
                <w:b/>
                <w:sz w:val="24"/>
                <w:szCs w:val="24"/>
                <w:lang w:val="en-GB"/>
              </w:rPr>
              <w:t>DURATION(HOURS)</w:t>
            </w:r>
          </w:p>
        </w:tc>
      </w:tr>
      <w:tr w:rsidR="00585F21" w:rsidRPr="00DB4FC1" w14:paraId="0EABA652" w14:textId="77777777" w:rsidTr="009F0437">
        <w:tc>
          <w:tcPr>
            <w:tcW w:w="805" w:type="dxa"/>
          </w:tcPr>
          <w:p w14:paraId="4FC99CFF" w14:textId="77777777" w:rsidR="00585F21" w:rsidRPr="00DB4FC1" w:rsidRDefault="00585F21">
            <w:pPr>
              <w:pStyle w:val="ListParagraph"/>
              <w:widowControl w:val="0"/>
              <w:numPr>
                <w:ilvl w:val="0"/>
                <w:numId w:val="256"/>
              </w:numPr>
              <w:tabs>
                <w:tab w:val="left" w:pos="425"/>
              </w:tabs>
              <w:spacing w:after="200" w:line="360" w:lineRule="auto"/>
              <w:rPr>
                <w:rFonts w:eastAsia="Calibri"/>
                <w:kern w:val="0"/>
                <w:szCs w:val="24"/>
                <w:lang w:val="en-GB"/>
              </w:rPr>
            </w:pPr>
            <w:bookmarkStart w:id="112" w:name="_Hlk197076880"/>
          </w:p>
        </w:tc>
        <w:tc>
          <w:tcPr>
            <w:tcW w:w="5760" w:type="dxa"/>
          </w:tcPr>
          <w:p w14:paraId="0498B73C" w14:textId="79E1EA34" w:rsidR="00585F21" w:rsidRPr="00585F21" w:rsidRDefault="00585F21" w:rsidP="00585F21">
            <w:pPr>
              <w:widowControl w:val="0"/>
              <w:tabs>
                <w:tab w:val="left" w:pos="425"/>
              </w:tabs>
              <w:spacing w:after="200" w:line="360" w:lineRule="auto"/>
              <w:contextualSpacing/>
              <w:rPr>
                <w:rFonts w:ascii="Times New Roman" w:hAnsi="Times New Roman"/>
                <w:sz w:val="24"/>
                <w:szCs w:val="24"/>
                <w:lang w:val="en-GB"/>
              </w:rPr>
            </w:pPr>
            <w:r w:rsidRPr="00585F21">
              <w:rPr>
                <w:rFonts w:ascii="Times New Roman" w:hAnsi="Times New Roman"/>
                <w:sz w:val="24"/>
                <w:szCs w:val="24"/>
                <w:lang w:val="en-GB"/>
              </w:rPr>
              <w:t>Apply complex numbers</w:t>
            </w:r>
          </w:p>
        </w:tc>
        <w:tc>
          <w:tcPr>
            <w:tcW w:w="2785" w:type="dxa"/>
          </w:tcPr>
          <w:p w14:paraId="71BA2F0B" w14:textId="7C26CD3A" w:rsidR="00585F21" w:rsidRPr="00D70F67" w:rsidRDefault="00585F21" w:rsidP="00585F21">
            <w:pPr>
              <w:widowControl w:val="0"/>
              <w:tabs>
                <w:tab w:val="left" w:pos="425"/>
              </w:tabs>
              <w:spacing w:after="200" w:line="360" w:lineRule="auto"/>
              <w:contextualSpacing/>
              <w:rPr>
                <w:rFonts w:ascii="Times New Roman" w:hAnsi="Times New Roman"/>
                <w:bCs/>
                <w:sz w:val="24"/>
                <w:szCs w:val="24"/>
                <w:lang w:val="en-GB"/>
              </w:rPr>
            </w:pPr>
            <w:r w:rsidRPr="00D70F67">
              <w:rPr>
                <w:rFonts w:ascii="Times New Roman" w:hAnsi="Times New Roman"/>
                <w:bCs/>
                <w:sz w:val="24"/>
                <w:szCs w:val="24"/>
                <w:lang w:val="en-GB"/>
              </w:rPr>
              <w:t>1</w:t>
            </w:r>
            <w:r>
              <w:rPr>
                <w:rFonts w:ascii="Times New Roman" w:hAnsi="Times New Roman"/>
                <w:bCs/>
                <w:sz w:val="24"/>
                <w:szCs w:val="24"/>
                <w:lang w:val="en-GB"/>
              </w:rPr>
              <w:t>5</w:t>
            </w:r>
          </w:p>
        </w:tc>
      </w:tr>
      <w:tr w:rsidR="00585F21" w:rsidRPr="00DB4FC1" w14:paraId="36E2558D" w14:textId="77777777" w:rsidTr="009F0437">
        <w:tc>
          <w:tcPr>
            <w:tcW w:w="805" w:type="dxa"/>
          </w:tcPr>
          <w:p w14:paraId="6A184BDD" w14:textId="77777777" w:rsidR="00585F21" w:rsidRPr="00DB4FC1" w:rsidRDefault="00585F21">
            <w:pPr>
              <w:pStyle w:val="ListParagraph"/>
              <w:widowControl w:val="0"/>
              <w:numPr>
                <w:ilvl w:val="0"/>
                <w:numId w:val="256"/>
              </w:numPr>
              <w:tabs>
                <w:tab w:val="left" w:pos="425"/>
              </w:tabs>
              <w:spacing w:after="200" w:line="360" w:lineRule="auto"/>
              <w:rPr>
                <w:rFonts w:eastAsia="Calibri"/>
                <w:kern w:val="0"/>
                <w:szCs w:val="24"/>
                <w:lang w:val="en-GB"/>
              </w:rPr>
            </w:pPr>
          </w:p>
        </w:tc>
        <w:tc>
          <w:tcPr>
            <w:tcW w:w="5760" w:type="dxa"/>
          </w:tcPr>
          <w:p w14:paraId="41234057" w14:textId="17DD7ABF" w:rsidR="00585F21" w:rsidRPr="00585F21" w:rsidRDefault="00585F21" w:rsidP="00585F21">
            <w:pPr>
              <w:widowControl w:val="0"/>
              <w:tabs>
                <w:tab w:val="left" w:pos="425"/>
              </w:tabs>
              <w:spacing w:after="200" w:line="360" w:lineRule="auto"/>
              <w:contextualSpacing/>
              <w:rPr>
                <w:rFonts w:ascii="Times New Roman" w:hAnsi="Times New Roman"/>
                <w:sz w:val="24"/>
                <w:szCs w:val="24"/>
                <w:lang w:val="en-GB"/>
              </w:rPr>
            </w:pPr>
            <w:r w:rsidRPr="00585F21">
              <w:rPr>
                <w:rFonts w:ascii="Times New Roman" w:hAnsi="Times New Roman"/>
                <w:sz w:val="24"/>
                <w:szCs w:val="24"/>
                <w:lang w:val="en-GB"/>
              </w:rPr>
              <w:t>Apply calculus</w:t>
            </w:r>
          </w:p>
        </w:tc>
        <w:tc>
          <w:tcPr>
            <w:tcW w:w="2785" w:type="dxa"/>
          </w:tcPr>
          <w:p w14:paraId="00682865" w14:textId="1F873886" w:rsidR="00585F21" w:rsidRPr="00D70F67" w:rsidRDefault="00585F21" w:rsidP="00585F21">
            <w:pPr>
              <w:widowControl w:val="0"/>
              <w:tabs>
                <w:tab w:val="left" w:pos="425"/>
              </w:tabs>
              <w:spacing w:after="200" w:line="360" w:lineRule="auto"/>
              <w:contextualSpacing/>
              <w:rPr>
                <w:rFonts w:ascii="Times New Roman" w:hAnsi="Times New Roman"/>
                <w:bCs/>
                <w:sz w:val="24"/>
                <w:szCs w:val="24"/>
                <w:lang w:val="en-GB"/>
              </w:rPr>
            </w:pPr>
            <w:r>
              <w:rPr>
                <w:rFonts w:ascii="Times New Roman" w:hAnsi="Times New Roman"/>
                <w:bCs/>
                <w:sz w:val="24"/>
                <w:szCs w:val="24"/>
                <w:lang w:val="en-GB"/>
              </w:rPr>
              <w:t>30</w:t>
            </w:r>
          </w:p>
        </w:tc>
      </w:tr>
      <w:tr w:rsidR="00585F21" w:rsidRPr="00DB4FC1" w14:paraId="20752861" w14:textId="77777777" w:rsidTr="009F0437">
        <w:tc>
          <w:tcPr>
            <w:tcW w:w="805" w:type="dxa"/>
          </w:tcPr>
          <w:p w14:paraId="23F8D82B" w14:textId="77777777" w:rsidR="00585F21" w:rsidRPr="00DB4FC1" w:rsidRDefault="00585F21">
            <w:pPr>
              <w:pStyle w:val="ListParagraph"/>
              <w:widowControl w:val="0"/>
              <w:numPr>
                <w:ilvl w:val="0"/>
                <w:numId w:val="256"/>
              </w:numPr>
              <w:tabs>
                <w:tab w:val="left" w:pos="425"/>
              </w:tabs>
              <w:spacing w:after="200" w:line="360" w:lineRule="auto"/>
              <w:rPr>
                <w:rFonts w:eastAsia="Calibri"/>
                <w:kern w:val="0"/>
                <w:szCs w:val="24"/>
                <w:lang w:val="en-GB"/>
              </w:rPr>
            </w:pPr>
          </w:p>
        </w:tc>
        <w:tc>
          <w:tcPr>
            <w:tcW w:w="5760" w:type="dxa"/>
          </w:tcPr>
          <w:p w14:paraId="1C89B899" w14:textId="6F08A073" w:rsidR="00585F21" w:rsidRPr="00585F21" w:rsidRDefault="00585F21" w:rsidP="00585F21">
            <w:pPr>
              <w:widowControl w:val="0"/>
              <w:tabs>
                <w:tab w:val="left" w:pos="425"/>
              </w:tabs>
              <w:spacing w:after="200" w:line="360" w:lineRule="auto"/>
              <w:contextualSpacing/>
              <w:rPr>
                <w:rFonts w:ascii="Times New Roman" w:hAnsi="Times New Roman"/>
                <w:sz w:val="24"/>
                <w:szCs w:val="24"/>
                <w:lang w:val="en-GB"/>
              </w:rPr>
            </w:pPr>
            <w:r w:rsidRPr="00585F21">
              <w:rPr>
                <w:rFonts w:ascii="Times New Roman" w:hAnsi="Times New Roman"/>
                <w:sz w:val="24"/>
                <w:szCs w:val="24"/>
                <w:lang w:val="en-GB"/>
              </w:rPr>
              <w:t xml:space="preserve">Apply </w:t>
            </w:r>
            <w:r>
              <w:rPr>
                <w:rFonts w:ascii="Times New Roman" w:hAnsi="Times New Roman"/>
                <w:sz w:val="24"/>
                <w:szCs w:val="24"/>
                <w:lang w:val="en-GB"/>
              </w:rPr>
              <w:t>L</w:t>
            </w:r>
            <w:r w:rsidRPr="00585F21">
              <w:rPr>
                <w:rFonts w:ascii="Times New Roman" w:hAnsi="Times New Roman"/>
                <w:sz w:val="24"/>
                <w:szCs w:val="24"/>
                <w:lang w:val="en-GB"/>
              </w:rPr>
              <w:t>aplace transforms</w:t>
            </w:r>
          </w:p>
        </w:tc>
        <w:tc>
          <w:tcPr>
            <w:tcW w:w="2785" w:type="dxa"/>
          </w:tcPr>
          <w:p w14:paraId="6A7B8A4A" w14:textId="1B8AFC5F" w:rsidR="00585F21" w:rsidRPr="00D70F67" w:rsidRDefault="00585F21" w:rsidP="00585F21">
            <w:pPr>
              <w:widowControl w:val="0"/>
              <w:tabs>
                <w:tab w:val="left" w:pos="425"/>
              </w:tabs>
              <w:spacing w:after="200" w:line="360" w:lineRule="auto"/>
              <w:contextualSpacing/>
              <w:rPr>
                <w:rFonts w:ascii="Times New Roman" w:hAnsi="Times New Roman"/>
                <w:bCs/>
                <w:sz w:val="24"/>
                <w:szCs w:val="24"/>
                <w:lang w:val="en-GB"/>
              </w:rPr>
            </w:pPr>
            <w:r>
              <w:rPr>
                <w:rFonts w:ascii="Times New Roman" w:hAnsi="Times New Roman"/>
                <w:bCs/>
                <w:sz w:val="24"/>
                <w:szCs w:val="24"/>
                <w:lang w:val="en-GB"/>
              </w:rPr>
              <w:t>20</w:t>
            </w:r>
          </w:p>
        </w:tc>
      </w:tr>
      <w:tr w:rsidR="00585F21" w:rsidRPr="00DB4FC1" w14:paraId="41A4285F" w14:textId="77777777" w:rsidTr="009F0437">
        <w:tc>
          <w:tcPr>
            <w:tcW w:w="805" w:type="dxa"/>
          </w:tcPr>
          <w:p w14:paraId="499ACF81" w14:textId="77777777" w:rsidR="00585F21" w:rsidRPr="00DB4FC1" w:rsidRDefault="00585F21">
            <w:pPr>
              <w:pStyle w:val="ListParagraph"/>
              <w:widowControl w:val="0"/>
              <w:numPr>
                <w:ilvl w:val="0"/>
                <w:numId w:val="256"/>
              </w:numPr>
              <w:tabs>
                <w:tab w:val="left" w:pos="425"/>
              </w:tabs>
              <w:spacing w:after="200" w:line="360" w:lineRule="auto"/>
              <w:rPr>
                <w:rFonts w:eastAsia="Calibri"/>
                <w:kern w:val="0"/>
                <w:szCs w:val="24"/>
                <w:lang w:val="en-GB"/>
              </w:rPr>
            </w:pPr>
          </w:p>
        </w:tc>
        <w:tc>
          <w:tcPr>
            <w:tcW w:w="5760" w:type="dxa"/>
          </w:tcPr>
          <w:p w14:paraId="53175F87" w14:textId="004790A4" w:rsidR="00585F21" w:rsidRPr="00585F21" w:rsidRDefault="00585F21" w:rsidP="00585F21">
            <w:pPr>
              <w:widowControl w:val="0"/>
              <w:tabs>
                <w:tab w:val="left" w:pos="425"/>
              </w:tabs>
              <w:spacing w:after="200" w:line="360" w:lineRule="auto"/>
              <w:contextualSpacing/>
              <w:rPr>
                <w:rFonts w:ascii="Times New Roman" w:hAnsi="Times New Roman"/>
                <w:sz w:val="24"/>
                <w:szCs w:val="24"/>
                <w:lang w:val="en-GB"/>
              </w:rPr>
            </w:pPr>
            <w:r w:rsidRPr="00585F21">
              <w:rPr>
                <w:rFonts w:ascii="Times New Roman" w:hAnsi="Times New Roman"/>
                <w:sz w:val="24"/>
                <w:szCs w:val="24"/>
                <w:lang w:val="en-GB"/>
              </w:rPr>
              <w:t>Apply vector theorem</w:t>
            </w:r>
          </w:p>
        </w:tc>
        <w:tc>
          <w:tcPr>
            <w:tcW w:w="2785" w:type="dxa"/>
          </w:tcPr>
          <w:p w14:paraId="42B8ABD0" w14:textId="4F2B11DF" w:rsidR="00585F21" w:rsidRPr="00D70F67" w:rsidRDefault="00585F21" w:rsidP="00585F21">
            <w:pPr>
              <w:widowControl w:val="0"/>
              <w:tabs>
                <w:tab w:val="left" w:pos="425"/>
              </w:tabs>
              <w:spacing w:after="200" w:line="360" w:lineRule="auto"/>
              <w:contextualSpacing/>
              <w:rPr>
                <w:rFonts w:ascii="Times New Roman" w:hAnsi="Times New Roman"/>
                <w:bCs/>
                <w:sz w:val="24"/>
                <w:szCs w:val="24"/>
                <w:lang w:val="en-GB"/>
              </w:rPr>
            </w:pPr>
            <w:r>
              <w:rPr>
                <w:rFonts w:ascii="Times New Roman" w:hAnsi="Times New Roman"/>
                <w:bCs/>
                <w:sz w:val="24"/>
                <w:szCs w:val="24"/>
                <w:lang w:val="en-GB"/>
              </w:rPr>
              <w:t>15</w:t>
            </w:r>
          </w:p>
        </w:tc>
      </w:tr>
      <w:bookmarkEnd w:id="112"/>
      <w:tr w:rsidR="009F0437" w:rsidRPr="00DB4FC1" w14:paraId="16D8A0E0" w14:textId="77777777" w:rsidTr="009F0437">
        <w:tc>
          <w:tcPr>
            <w:tcW w:w="805" w:type="dxa"/>
          </w:tcPr>
          <w:p w14:paraId="6025E446" w14:textId="77777777" w:rsidR="009F0437" w:rsidRPr="00DB4FC1" w:rsidRDefault="009F0437" w:rsidP="00DB4FC1">
            <w:pPr>
              <w:widowControl w:val="0"/>
              <w:tabs>
                <w:tab w:val="left" w:pos="425"/>
              </w:tabs>
              <w:spacing w:after="200" w:line="360" w:lineRule="auto"/>
              <w:contextualSpacing/>
              <w:rPr>
                <w:rFonts w:ascii="Times New Roman" w:hAnsi="Times New Roman"/>
                <w:b/>
                <w:sz w:val="24"/>
                <w:szCs w:val="24"/>
                <w:lang w:val="en-GB"/>
              </w:rPr>
            </w:pPr>
          </w:p>
        </w:tc>
        <w:tc>
          <w:tcPr>
            <w:tcW w:w="5760" w:type="dxa"/>
          </w:tcPr>
          <w:p w14:paraId="28B33FF3" w14:textId="2B1BD17E" w:rsidR="009F0437" w:rsidRPr="00DB4FC1" w:rsidRDefault="009F0437" w:rsidP="00DB4FC1">
            <w:pPr>
              <w:widowControl w:val="0"/>
              <w:tabs>
                <w:tab w:val="left" w:pos="425"/>
              </w:tabs>
              <w:spacing w:after="200" w:line="360" w:lineRule="auto"/>
              <w:contextualSpacing/>
              <w:rPr>
                <w:rFonts w:ascii="Times New Roman" w:hAnsi="Times New Roman"/>
                <w:b/>
                <w:sz w:val="24"/>
                <w:szCs w:val="24"/>
                <w:lang w:val="en-GB"/>
              </w:rPr>
            </w:pPr>
            <w:r w:rsidRPr="00DB4FC1">
              <w:rPr>
                <w:rFonts w:ascii="Times New Roman" w:hAnsi="Times New Roman"/>
                <w:b/>
                <w:sz w:val="24"/>
                <w:szCs w:val="24"/>
                <w:lang w:val="en-GB"/>
              </w:rPr>
              <w:t>TOTAL HOURS</w:t>
            </w:r>
          </w:p>
        </w:tc>
        <w:tc>
          <w:tcPr>
            <w:tcW w:w="2785" w:type="dxa"/>
          </w:tcPr>
          <w:p w14:paraId="7FA9240A" w14:textId="487CEFED" w:rsidR="009F0437" w:rsidRPr="00DB4FC1" w:rsidRDefault="009F0437" w:rsidP="00DB4FC1">
            <w:pPr>
              <w:widowControl w:val="0"/>
              <w:tabs>
                <w:tab w:val="left" w:pos="425"/>
              </w:tabs>
              <w:spacing w:after="200" w:line="360" w:lineRule="auto"/>
              <w:contextualSpacing/>
              <w:rPr>
                <w:rFonts w:ascii="Times New Roman" w:hAnsi="Times New Roman"/>
                <w:b/>
                <w:sz w:val="24"/>
                <w:szCs w:val="24"/>
                <w:lang w:val="en-GB"/>
              </w:rPr>
            </w:pPr>
            <w:r w:rsidRPr="00DB4FC1">
              <w:rPr>
                <w:rFonts w:ascii="Times New Roman" w:hAnsi="Times New Roman"/>
                <w:b/>
                <w:sz w:val="24"/>
                <w:szCs w:val="24"/>
                <w:lang w:val="en-GB"/>
              </w:rPr>
              <w:t>1</w:t>
            </w:r>
            <w:r w:rsidR="0069578B">
              <w:rPr>
                <w:rFonts w:ascii="Times New Roman" w:hAnsi="Times New Roman"/>
                <w:b/>
                <w:sz w:val="24"/>
                <w:szCs w:val="24"/>
                <w:lang w:val="en-GB"/>
              </w:rPr>
              <w:t>0</w:t>
            </w:r>
            <w:r w:rsidRPr="00DB4FC1">
              <w:rPr>
                <w:rFonts w:ascii="Times New Roman" w:hAnsi="Times New Roman"/>
                <w:b/>
                <w:sz w:val="24"/>
                <w:szCs w:val="24"/>
                <w:lang w:val="en-GB"/>
              </w:rPr>
              <w:t>0</w:t>
            </w:r>
          </w:p>
        </w:tc>
      </w:tr>
    </w:tbl>
    <w:p w14:paraId="7BCA7994" w14:textId="77777777" w:rsidR="00C51DF0" w:rsidRPr="00DB4FC1" w:rsidRDefault="00C51DF0" w:rsidP="00DB4FC1">
      <w:pPr>
        <w:widowControl w:val="0"/>
        <w:tabs>
          <w:tab w:val="left" w:pos="425"/>
        </w:tabs>
        <w:spacing w:after="200" w:line="360" w:lineRule="auto"/>
        <w:contextualSpacing/>
        <w:rPr>
          <w:rFonts w:ascii="Times New Roman" w:hAnsi="Times New Roman" w:cs="Times New Roman"/>
          <w:b/>
          <w:sz w:val="24"/>
          <w:szCs w:val="24"/>
          <w:lang w:val="en-GB"/>
        </w:rPr>
      </w:pPr>
    </w:p>
    <w:p w14:paraId="21A7254C" w14:textId="77777777" w:rsidR="00C51DF0" w:rsidRPr="00DB4FC1" w:rsidRDefault="00C51DF0" w:rsidP="00DB4FC1">
      <w:pPr>
        <w:widowControl w:val="0"/>
        <w:tabs>
          <w:tab w:val="left" w:pos="425"/>
        </w:tabs>
        <w:spacing w:after="200" w:line="360" w:lineRule="auto"/>
        <w:contextualSpacing/>
        <w:rPr>
          <w:rFonts w:ascii="Times New Roman" w:hAnsi="Times New Roman" w:cs="Times New Roman"/>
          <w:sz w:val="24"/>
          <w:szCs w:val="24"/>
          <w:lang w:val="en-GB"/>
        </w:rPr>
      </w:pPr>
      <w:r w:rsidRPr="00DB4FC1">
        <w:rPr>
          <w:rFonts w:ascii="Times New Roman" w:hAnsi="Times New Roman" w:cs="Times New Roman"/>
          <w:b/>
          <w:sz w:val="24"/>
          <w:szCs w:val="24"/>
          <w:lang w:val="en-GB"/>
        </w:rPr>
        <w:t>Learning Outcomes, Content and Suggested Assessment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0"/>
        <w:gridCol w:w="4415"/>
        <w:gridCol w:w="2121"/>
      </w:tblGrid>
      <w:tr w:rsidR="00C51DF0" w:rsidRPr="00DB4FC1" w14:paraId="7D392053" w14:textId="77777777" w:rsidTr="007630CC">
        <w:tc>
          <w:tcPr>
            <w:tcW w:w="2480" w:type="dxa"/>
            <w:shd w:val="clear" w:color="auto" w:fill="auto"/>
          </w:tcPr>
          <w:p w14:paraId="244E88D6" w14:textId="77777777" w:rsidR="00C51DF0" w:rsidRPr="00DB4FC1" w:rsidRDefault="00C51DF0" w:rsidP="00DB4FC1">
            <w:pPr>
              <w:spacing w:after="200" w:line="360" w:lineRule="auto"/>
              <w:rPr>
                <w:rFonts w:ascii="Times New Roman" w:hAnsi="Times New Roman" w:cs="Times New Roman"/>
                <w:b/>
                <w:sz w:val="24"/>
                <w:szCs w:val="24"/>
                <w:lang w:val="en-GB"/>
              </w:rPr>
            </w:pPr>
            <w:r w:rsidRPr="00DB4FC1">
              <w:rPr>
                <w:rFonts w:ascii="Times New Roman" w:hAnsi="Times New Roman" w:cs="Times New Roman"/>
                <w:b/>
                <w:sz w:val="24"/>
                <w:szCs w:val="24"/>
                <w:lang w:val="en-GB"/>
              </w:rPr>
              <w:t>Learning Outcome</w:t>
            </w:r>
          </w:p>
          <w:p w14:paraId="73E4445E" w14:textId="77777777" w:rsidR="00C51DF0" w:rsidRPr="00DB4FC1" w:rsidRDefault="00C51DF0" w:rsidP="00DB4FC1">
            <w:pPr>
              <w:spacing w:after="200" w:line="360" w:lineRule="auto"/>
              <w:jc w:val="center"/>
              <w:rPr>
                <w:rFonts w:ascii="Times New Roman" w:hAnsi="Times New Roman" w:cs="Times New Roman"/>
                <w:b/>
                <w:sz w:val="24"/>
                <w:szCs w:val="24"/>
                <w:lang w:val="en-GB"/>
              </w:rPr>
            </w:pPr>
          </w:p>
        </w:tc>
        <w:tc>
          <w:tcPr>
            <w:tcW w:w="4415" w:type="dxa"/>
            <w:shd w:val="clear" w:color="auto" w:fill="auto"/>
          </w:tcPr>
          <w:p w14:paraId="171FC70F" w14:textId="77777777" w:rsidR="00C51DF0" w:rsidRPr="00DB4FC1" w:rsidRDefault="00C51DF0" w:rsidP="00DB4FC1">
            <w:pPr>
              <w:spacing w:after="200" w:line="360" w:lineRule="auto"/>
              <w:jc w:val="center"/>
              <w:rPr>
                <w:rFonts w:ascii="Times New Roman" w:hAnsi="Times New Roman" w:cs="Times New Roman"/>
                <w:b/>
                <w:sz w:val="24"/>
                <w:szCs w:val="24"/>
                <w:lang w:val="en-GB"/>
              </w:rPr>
            </w:pPr>
            <w:r w:rsidRPr="00DB4FC1">
              <w:rPr>
                <w:rFonts w:ascii="Times New Roman" w:hAnsi="Times New Roman" w:cs="Times New Roman"/>
                <w:b/>
                <w:sz w:val="24"/>
                <w:szCs w:val="24"/>
                <w:lang w:val="en-GB"/>
              </w:rPr>
              <w:t>Content</w:t>
            </w:r>
          </w:p>
          <w:p w14:paraId="39243622" w14:textId="77777777" w:rsidR="00C51DF0" w:rsidRPr="00DB4FC1" w:rsidRDefault="00C51DF0" w:rsidP="00DB4FC1">
            <w:pPr>
              <w:spacing w:after="200" w:line="360" w:lineRule="auto"/>
              <w:jc w:val="center"/>
              <w:rPr>
                <w:rFonts w:ascii="Times New Roman" w:hAnsi="Times New Roman" w:cs="Times New Roman"/>
                <w:b/>
                <w:sz w:val="24"/>
                <w:szCs w:val="24"/>
                <w:lang w:val="en-GB"/>
              </w:rPr>
            </w:pPr>
          </w:p>
        </w:tc>
        <w:tc>
          <w:tcPr>
            <w:tcW w:w="2121" w:type="dxa"/>
            <w:shd w:val="clear" w:color="auto" w:fill="auto"/>
          </w:tcPr>
          <w:p w14:paraId="3D3D8C38" w14:textId="77777777" w:rsidR="00C51DF0" w:rsidRPr="00DB4FC1" w:rsidRDefault="00C51DF0" w:rsidP="00DB4FC1">
            <w:pPr>
              <w:spacing w:after="200" w:line="360" w:lineRule="auto"/>
              <w:jc w:val="center"/>
              <w:rPr>
                <w:rFonts w:ascii="Times New Roman" w:hAnsi="Times New Roman" w:cs="Times New Roman"/>
                <w:b/>
                <w:sz w:val="24"/>
                <w:szCs w:val="24"/>
                <w:lang w:val="en-GB"/>
              </w:rPr>
            </w:pPr>
            <w:r w:rsidRPr="00DB4FC1">
              <w:rPr>
                <w:rFonts w:ascii="Times New Roman" w:hAnsi="Times New Roman" w:cs="Times New Roman"/>
                <w:b/>
                <w:sz w:val="24"/>
                <w:szCs w:val="24"/>
                <w:lang w:val="en-GB"/>
              </w:rPr>
              <w:t>Suggested Assessment Methods</w:t>
            </w:r>
          </w:p>
        </w:tc>
      </w:tr>
      <w:tr w:rsidR="00C51DF0" w:rsidRPr="00DB4FC1" w14:paraId="4BE50F95" w14:textId="77777777" w:rsidTr="009F0437">
        <w:trPr>
          <w:trHeight w:val="2060"/>
        </w:trPr>
        <w:tc>
          <w:tcPr>
            <w:tcW w:w="2480" w:type="dxa"/>
            <w:shd w:val="clear" w:color="auto" w:fill="auto"/>
          </w:tcPr>
          <w:p w14:paraId="734A24A5" w14:textId="77777777" w:rsidR="00C51DF0" w:rsidRPr="00DB4FC1" w:rsidRDefault="00C51DF0">
            <w:pPr>
              <w:numPr>
                <w:ilvl w:val="0"/>
                <w:numId w:val="402"/>
              </w:numPr>
              <w:spacing w:after="0" w:line="360" w:lineRule="auto"/>
              <w:rPr>
                <w:rFonts w:ascii="Times New Roman" w:hAnsi="Times New Roman" w:cs="Times New Roman"/>
                <w:bCs/>
                <w:sz w:val="24"/>
                <w:szCs w:val="24"/>
                <w:lang w:val="en-GB"/>
              </w:rPr>
            </w:pPr>
            <w:r w:rsidRPr="00DB4FC1">
              <w:rPr>
                <w:rFonts w:ascii="Times New Roman" w:hAnsi="Times New Roman" w:cs="Times New Roman"/>
                <w:sz w:val="24"/>
                <w:szCs w:val="24"/>
                <w:lang w:val="en-GB"/>
              </w:rPr>
              <w:t>Apply complex numbers</w:t>
            </w:r>
          </w:p>
        </w:tc>
        <w:tc>
          <w:tcPr>
            <w:tcW w:w="4415" w:type="dxa"/>
            <w:shd w:val="clear" w:color="auto" w:fill="auto"/>
          </w:tcPr>
          <w:p w14:paraId="7E6CBBDC" w14:textId="77777777" w:rsidR="00C51DF0" w:rsidRPr="00DB4FC1" w:rsidRDefault="00C51DF0">
            <w:pPr>
              <w:numPr>
                <w:ilvl w:val="1"/>
                <w:numId w:val="402"/>
              </w:numPr>
              <w:spacing w:after="120" w:line="360" w:lineRule="auto"/>
              <w:ind w:left="720"/>
              <w:contextualSpacing/>
              <w:rPr>
                <w:rFonts w:ascii="Times New Roman" w:eastAsia="Calibri" w:hAnsi="Times New Roman" w:cs="Times New Roman"/>
                <w:kern w:val="0"/>
                <w:sz w:val="24"/>
                <w:szCs w:val="24"/>
                <w:lang w:val="en-ZW" w:eastAsia="x-none"/>
                <w14:ligatures w14:val="none"/>
              </w:rPr>
            </w:pPr>
            <w:r w:rsidRPr="00DB4FC1">
              <w:rPr>
                <w:rFonts w:ascii="Times New Roman" w:eastAsia="Calibri" w:hAnsi="Times New Roman" w:cs="Times New Roman"/>
                <w:kern w:val="0"/>
                <w:sz w:val="24"/>
                <w:szCs w:val="24"/>
                <w:lang w:val="en-ZW" w:eastAsia="x-none"/>
                <w14:ligatures w14:val="none"/>
              </w:rPr>
              <w:t>Introduction to Complex Numbers</w:t>
            </w:r>
          </w:p>
          <w:p w14:paraId="2C6FD2BF" w14:textId="77777777" w:rsidR="00C51DF0" w:rsidRPr="00DB4FC1" w:rsidRDefault="00C51DF0">
            <w:pPr>
              <w:numPr>
                <w:ilvl w:val="2"/>
                <w:numId w:val="402"/>
              </w:numPr>
              <w:spacing w:after="120" w:line="360" w:lineRule="auto"/>
              <w:ind w:left="1350"/>
              <w:contextualSpacing/>
              <w:rPr>
                <w:rFonts w:ascii="Times New Roman" w:eastAsia="Calibri" w:hAnsi="Times New Roman" w:cs="Times New Roman"/>
                <w:kern w:val="0"/>
                <w:sz w:val="24"/>
                <w:szCs w:val="24"/>
                <w:lang w:val="en-ZW" w:eastAsia="x-none"/>
                <w14:ligatures w14:val="none"/>
              </w:rPr>
            </w:pPr>
            <w:r w:rsidRPr="00DB4FC1">
              <w:rPr>
                <w:rFonts w:ascii="Times New Roman" w:eastAsia="Calibri" w:hAnsi="Times New Roman" w:cs="Times New Roman"/>
                <w:kern w:val="0"/>
                <w:sz w:val="24"/>
                <w:szCs w:val="24"/>
                <w:lang w:val="en-ZW" w:eastAsia="x-none"/>
                <w14:ligatures w14:val="none"/>
              </w:rPr>
              <w:t>Definition of a complex number</w:t>
            </w:r>
          </w:p>
          <w:p w14:paraId="58F4AB8C" w14:textId="77777777" w:rsidR="00C51DF0" w:rsidRPr="00DB4FC1" w:rsidRDefault="00C51DF0">
            <w:pPr>
              <w:numPr>
                <w:ilvl w:val="2"/>
                <w:numId w:val="402"/>
              </w:numPr>
              <w:spacing w:after="120" w:line="360" w:lineRule="auto"/>
              <w:ind w:left="1350"/>
              <w:contextualSpacing/>
              <w:rPr>
                <w:rFonts w:ascii="Times New Roman" w:eastAsia="Calibri" w:hAnsi="Times New Roman" w:cs="Times New Roman"/>
                <w:kern w:val="0"/>
                <w:sz w:val="24"/>
                <w:szCs w:val="24"/>
                <w:lang w:val="en-ZW" w:eastAsia="x-none"/>
                <w14:ligatures w14:val="none"/>
              </w:rPr>
            </w:pPr>
            <w:r w:rsidRPr="00DB4FC1">
              <w:rPr>
                <w:rFonts w:ascii="Times New Roman" w:eastAsia="Calibri" w:hAnsi="Times New Roman" w:cs="Times New Roman"/>
                <w:kern w:val="0"/>
                <w:sz w:val="24"/>
                <w:szCs w:val="24"/>
                <w:lang w:val="en-ZW" w:eastAsia="x-none"/>
                <w14:ligatures w14:val="none"/>
              </w:rPr>
              <w:t>Real and imaginary parts.</w:t>
            </w:r>
          </w:p>
          <w:p w14:paraId="79D3BF55" w14:textId="2EC64FF6" w:rsidR="00EC63A7" w:rsidRPr="00EC63A7" w:rsidRDefault="00EC63A7">
            <w:pPr>
              <w:numPr>
                <w:ilvl w:val="2"/>
                <w:numId w:val="402"/>
              </w:numPr>
              <w:spacing w:after="120" w:line="360" w:lineRule="auto"/>
              <w:ind w:left="1350"/>
              <w:contextualSpacing/>
              <w:rPr>
                <w:rFonts w:ascii="Times New Roman" w:eastAsia="Calibri" w:hAnsi="Times New Roman" w:cs="Times New Roman"/>
                <w:kern w:val="0"/>
                <w:sz w:val="24"/>
                <w:szCs w:val="24"/>
                <w:lang w:val="en-ZW" w:eastAsia="x-none"/>
                <w14:ligatures w14:val="none"/>
              </w:rPr>
            </w:pPr>
            <w:r w:rsidRPr="00EC63A7">
              <w:rPr>
                <w:rFonts w:ascii="Times New Roman" w:eastAsia="Calibri" w:hAnsi="Times New Roman" w:cs="Times New Roman"/>
                <w:kern w:val="0"/>
                <w:sz w:val="24"/>
                <w:szCs w:val="24"/>
                <w:lang w:val="en-ZW" w:eastAsia="x-none"/>
                <w14:ligatures w14:val="none"/>
              </w:rPr>
              <w:t>Complex numbers represented on Argand diagrams</w:t>
            </w:r>
          </w:p>
          <w:p w14:paraId="04D4D88A" w14:textId="71231535" w:rsidR="00EC63A7" w:rsidRDefault="00EC63A7">
            <w:pPr>
              <w:numPr>
                <w:ilvl w:val="1"/>
                <w:numId w:val="402"/>
              </w:numPr>
              <w:spacing w:after="120" w:line="360" w:lineRule="auto"/>
              <w:ind w:left="720"/>
              <w:contextualSpacing/>
              <w:rPr>
                <w:rFonts w:ascii="Times New Roman" w:eastAsia="Calibri" w:hAnsi="Times New Roman" w:cs="Times New Roman"/>
                <w:kern w:val="0"/>
                <w:sz w:val="24"/>
                <w:szCs w:val="24"/>
                <w:lang w:val="en-ZW" w:eastAsia="x-none"/>
                <w14:ligatures w14:val="none"/>
              </w:rPr>
            </w:pPr>
            <w:r w:rsidRPr="00EC63A7">
              <w:rPr>
                <w:rFonts w:ascii="Times New Roman" w:eastAsia="Calibri" w:hAnsi="Times New Roman" w:cs="Times New Roman"/>
                <w:kern w:val="0"/>
                <w:sz w:val="24"/>
                <w:szCs w:val="24"/>
                <w:lang w:val="en-ZW" w:eastAsia="x-none"/>
                <w14:ligatures w14:val="none"/>
              </w:rPr>
              <w:t>Conversion</w:t>
            </w:r>
            <w:r>
              <w:rPr>
                <w:rFonts w:ascii="Times New Roman" w:eastAsia="Calibri" w:hAnsi="Times New Roman" w:cs="Times New Roman"/>
                <w:kern w:val="0"/>
                <w:sz w:val="24"/>
                <w:szCs w:val="24"/>
                <w:lang w:val="en-ZW" w:eastAsia="x-none"/>
                <w14:ligatures w14:val="none"/>
              </w:rPr>
              <w:t xml:space="preserve"> from r</w:t>
            </w:r>
            <w:r w:rsidRPr="00EC63A7">
              <w:rPr>
                <w:rFonts w:ascii="Times New Roman" w:eastAsia="Calibri" w:hAnsi="Times New Roman" w:cs="Times New Roman"/>
                <w:kern w:val="0"/>
                <w:sz w:val="24"/>
                <w:szCs w:val="24"/>
                <w:lang w:val="en-ZW" w:eastAsia="x-none"/>
                <w14:ligatures w14:val="none"/>
              </w:rPr>
              <w:t xml:space="preserve">ectangular </w:t>
            </w:r>
            <w:r>
              <w:rPr>
                <w:rFonts w:ascii="Times New Roman" w:eastAsia="Calibri" w:hAnsi="Times New Roman" w:cs="Times New Roman"/>
                <w:kern w:val="0"/>
                <w:sz w:val="24"/>
                <w:szCs w:val="24"/>
                <w:lang w:val="en-ZW" w:eastAsia="x-none"/>
                <w14:ligatures w14:val="none"/>
              </w:rPr>
              <w:t>to p</w:t>
            </w:r>
            <w:r w:rsidRPr="00EC63A7">
              <w:rPr>
                <w:rFonts w:ascii="Times New Roman" w:eastAsia="Calibri" w:hAnsi="Times New Roman" w:cs="Times New Roman"/>
                <w:kern w:val="0"/>
                <w:sz w:val="24"/>
                <w:szCs w:val="24"/>
                <w:lang w:val="en-ZW" w:eastAsia="x-none"/>
                <w14:ligatures w14:val="none"/>
              </w:rPr>
              <w:t>olar</w:t>
            </w:r>
            <w:r>
              <w:rPr>
                <w:rFonts w:ascii="Times New Roman" w:eastAsia="Calibri" w:hAnsi="Times New Roman" w:cs="Times New Roman"/>
                <w:kern w:val="0"/>
                <w:sz w:val="24"/>
                <w:szCs w:val="24"/>
                <w:lang w:val="en-ZW" w:eastAsia="x-none"/>
                <w14:ligatures w14:val="none"/>
              </w:rPr>
              <w:t xml:space="preserve"> and vice versa</w:t>
            </w:r>
          </w:p>
          <w:p w14:paraId="38E9E1F8" w14:textId="36C5A355" w:rsidR="00C51DF0" w:rsidRDefault="00EC63A7">
            <w:pPr>
              <w:numPr>
                <w:ilvl w:val="1"/>
                <w:numId w:val="402"/>
              </w:numPr>
              <w:spacing w:after="120" w:line="360" w:lineRule="auto"/>
              <w:ind w:left="720"/>
              <w:contextualSpacing/>
              <w:rPr>
                <w:rFonts w:ascii="Times New Roman" w:eastAsia="Calibri" w:hAnsi="Times New Roman" w:cs="Times New Roman"/>
                <w:kern w:val="0"/>
                <w:sz w:val="24"/>
                <w:szCs w:val="24"/>
                <w:lang w:val="en-ZW" w:eastAsia="x-none"/>
                <w14:ligatures w14:val="none"/>
              </w:rPr>
            </w:pPr>
            <w:r w:rsidRPr="00EC63A7">
              <w:rPr>
                <w:rFonts w:ascii="Times New Roman" w:eastAsia="Calibri" w:hAnsi="Times New Roman" w:cs="Times New Roman"/>
                <w:kern w:val="0"/>
                <w:sz w:val="24"/>
                <w:szCs w:val="24"/>
                <w:lang w:val="en-ZW" w:eastAsia="x-none"/>
                <w14:ligatures w14:val="none"/>
              </w:rPr>
              <w:t>Operations involving complex numbers</w:t>
            </w:r>
          </w:p>
          <w:p w14:paraId="2B361ECD" w14:textId="05918875" w:rsidR="00EC63A7" w:rsidRDefault="00EC63A7">
            <w:pPr>
              <w:numPr>
                <w:ilvl w:val="1"/>
                <w:numId w:val="402"/>
              </w:numPr>
              <w:spacing w:after="120" w:line="360" w:lineRule="auto"/>
              <w:ind w:left="720"/>
              <w:contextualSpacing/>
              <w:rPr>
                <w:rFonts w:ascii="Times New Roman" w:eastAsia="Calibri" w:hAnsi="Times New Roman" w:cs="Times New Roman"/>
                <w:kern w:val="0"/>
                <w:sz w:val="24"/>
                <w:szCs w:val="24"/>
                <w:lang w:val="en-ZW" w:eastAsia="x-none"/>
                <w14:ligatures w14:val="none"/>
              </w:rPr>
            </w:pPr>
            <w:r>
              <w:rPr>
                <w:rFonts w:ascii="Times New Roman" w:eastAsia="Calibri" w:hAnsi="Times New Roman" w:cs="Times New Roman"/>
                <w:kern w:val="0"/>
                <w:sz w:val="24"/>
                <w:szCs w:val="24"/>
                <w:lang w:val="en-ZW" w:eastAsia="x-none"/>
                <w14:ligatures w14:val="none"/>
              </w:rPr>
              <w:t xml:space="preserve"> </w:t>
            </w:r>
            <w:r w:rsidRPr="00EC63A7">
              <w:rPr>
                <w:rFonts w:ascii="Times New Roman" w:eastAsia="Calibri" w:hAnsi="Times New Roman" w:cs="Times New Roman"/>
                <w:kern w:val="0"/>
                <w:sz w:val="24"/>
                <w:szCs w:val="24"/>
                <w:lang w:val="en-ZW" w:eastAsia="x-none"/>
                <w14:ligatures w14:val="none"/>
              </w:rPr>
              <w:t xml:space="preserve">De Moivre’s </w:t>
            </w:r>
            <w:r>
              <w:rPr>
                <w:rFonts w:ascii="Times New Roman" w:eastAsia="Calibri" w:hAnsi="Times New Roman" w:cs="Times New Roman"/>
                <w:kern w:val="0"/>
                <w:sz w:val="24"/>
                <w:szCs w:val="24"/>
                <w:lang w:val="en-ZW" w:eastAsia="x-none"/>
                <w14:ligatures w14:val="none"/>
              </w:rPr>
              <w:t>t</w:t>
            </w:r>
            <w:r w:rsidRPr="00EC63A7">
              <w:rPr>
                <w:rFonts w:ascii="Times New Roman" w:eastAsia="Calibri" w:hAnsi="Times New Roman" w:cs="Times New Roman"/>
                <w:kern w:val="0"/>
                <w:sz w:val="24"/>
                <w:szCs w:val="24"/>
                <w:lang w:val="en-ZW" w:eastAsia="x-none"/>
                <w14:ligatures w14:val="none"/>
              </w:rPr>
              <w:t>heorem</w:t>
            </w:r>
          </w:p>
          <w:p w14:paraId="10E02E99" w14:textId="77777777" w:rsidR="00EC63A7" w:rsidRDefault="00EC63A7">
            <w:pPr>
              <w:pStyle w:val="ListParagraph"/>
              <w:numPr>
                <w:ilvl w:val="2"/>
                <w:numId w:val="416"/>
              </w:numPr>
              <w:spacing w:line="360" w:lineRule="auto"/>
              <w:rPr>
                <w:rFonts w:eastAsia="Calibri"/>
                <w:kern w:val="0"/>
                <w:szCs w:val="24"/>
                <w:lang w:val="en-ZW" w:eastAsia="x-none"/>
              </w:rPr>
            </w:pPr>
            <w:r w:rsidRPr="00EC63A7">
              <w:rPr>
                <w:rFonts w:eastAsia="Calibri"/>
                <w:kern w:val="0"/>
                <w:szCs w:val="24"/>
                <w:lang w:val="en-ZW" w:eastAsia="x-none"/>
              </w:rPr>
              <w:t>Compute powers and roots of complex numbers.</w:t>
            </w:r>
          </w:p>
          <w:p w14:paraId="1FEBC0C3" w14:textId="3C5ECFDD" w:rsidR="00C51DF0" w:rsidRPr="00DB4FC1" w:rsidRDefault="00EC63A7">
            <w:pPr>
              <w:pStyle w:val="ListParagraph"/>
              <w:numPr>
                <w:ilvl w:val="2"/>
                <w:numId w:val="416"/>
              </w:numPr>
              <w:spacing w:line="360" w:lineRule="auto"/>
              <w:rPr>
                <w:rFonts w:eastAsia="Calibri"/>
                <w:kern w:val="0"/>
                <w:szCs w:val="24"/>
                <w:lang w:val="en-ZW" w:eastAsia="x-none"/>
              </w:rPr>
            </w:pPr>
            <w:r w:rsidRPr="00EC63A7">
              <w:rPr>
                <w:rFonts w:eastAsia="Calibri"/>
                <w:kern w:val="0"/>
                <w:szCs w:val="24"/>
                <w:lang w:val="en-ZW" w:eastAsia="x-none"/>
              </w:rPr>
              <w:t>Solve trigonometric identities using complex numbers.</w:t>
            </w:r>
          </w:p>
          <w:p w14:paraId="7939B37F" w14:textId="1C59280E" w:rsidR="00C51DF0" w:rsidRPr="00DB4FC1" w:rsidRDefault="00C51DF0">
            <w:pPr>
              <w:numPr>
                <w:ilvl w:val="1"/>
                <w:numId w:val="402"/>
              </w:numPr>
              <w:spacing w:after="120" w:line="360" w:lineRule="auto"/>
              <w:ind w:left="720"/>
              <w:contextualSpacing/>
              <w:rPr>
                <w:rFonts w:ascii="Times New Roman" w:eastAsia="Calibri" w:hAnsi="Times New Roman" w:cs="Times New Roman"/>
                <w:kern w:val="0"/>
                <w:sz w:val="24"/>
                <w:szCs w:val="24"/>
                <w:lang w:val="en-ZW" w:eastAsia="x-none"/>
                <w14:ligatures w14:val="none"/>
              </w:rPr>
            </w:pPr>
            <w:r w:rsidRPr="00DB4FC1">
              <w:rPr>
                <w:rFonts w:ascii="Times New Roman" w:eastAsia="Calibri" w:hAnsi="Times New Roman" w:cs="Times New Roman"/>
                <w:kern w:val="0"/>
                <w:sz w:val="24"/>
                <w:szCs w:val="24"/>
                <w:lang w:val="en-ZW" w:eastAsia="x-none"/>
                <w14:ligatures w14:val="none"/>
              </w:rPr>
              <w:t xml:space="preserve">Applications </w:t>
            </w:r>
            <w:r w:rsidR="00EC63A7">
              <w:rPr>
                <w:rFonts w:ascii="Times New Roman" w:eastAsia="Calibri" w:hAnsi="Times New Roman" w:cs="Times New Roman"/>
                <w:kern w:val="0"/>
                <w:sz w:val="24"/>
                <w:szCs w:val="24"/>
                <w:lang w:val="en-ZW" w:eastAsia="x-none"/>
                <w14:ligatures w14:val="none"/>
              </w:rPr>
              <w:t>of complex numbers i</w:t>
            </w:r>
            <w:r w:rsidRPr="00DB4FC1">
              <w:rPr>
                <w:rFonts w:ascii="Times New Roman" w:eastAsia="Calibri" w:hAnsi="Times New Roman" w:cs="Times New Roman"/>
                <w:kern w:val="0"/>
                <w:sz w:val="24"/>
                <w:szCs w:val="24"/>
                <w:lang w:val="en-ZW" w:eastAsia="x-none"/>
                <w14:ligatures w14:val="none"/>
              </w:rPr>
              <w:t>n AC circuit analysis.</w:t>
            </w:r>
          </w:p>
        </w:tc>
        <w:tc>
          <w:tcPr>
            <w:tcW w:w="2121" w:type="dxa"/>
            <w:shd w:val="clear" w:color="auto" w:fill="auto"/>
          </w:tcPr>
          <w:p w14:paraId="08AF6D65" w14:textId="77777777" w:rsidR="00C51DF0" w:rsidRPr="00DB4FC1" w:rsidRDefault="00C51DF0">
            <w:pPr>
              <w:numPr>
                <w:ilvl w:val="0"/>
                <w:numId w:val="419"/>
              </w:numPr>
              <w:spacing w:after="0" w:line="360" w:lineRule="auto"/>
              <w:contextualSpacing/>
              <w:rPr>
                <w:rFonts w:ascii="Times New Roman" w:eastAsia="Calibri" w:hAnsi="Times New Roman" w:cs="Times New Roman"/>
                <w:sz w:val="24"/>
                <w:szCs w:val="24"/>
                <w:lang w:val="en-ZW"/>
              </w:rPr>
            </w:pPr>
            <w:r w:rsidRPr="00DB4FC1">
              <w:rPr>
                <w:rFonts w:ascii="Times New Roman" w:eastAsia="Calibri" w:hAnsi="Times New Roman" w:cs="Times New Roman"/>
                <w:sz w:val="24"/>
                <w:szCs w:val="24"/>
                <w:lang w:val="en-ZW"/>
              </w:rPr>
              <w:t>Written assessment</w:t>
            </w:r>
          </w:p>
          <w:p w14:paraId="4D046D4B" w14:textId="77777777" w:rsidR="00C51DF0" w:rsidRPr="00DB4FC1" w:rsidRDefault="00C51DF0">
            <w:pPr>
              <w:numPr>
                <w:ilvl w:val="0"/>
                <w:numId w:val="419"/>
              </w:numPr>
              <w:spacing w:after="0" w:line="360" w:lineRule="auto"/>
              <w:contextualSpacing/>
              <w:rPr>
                <w:rFonts w:ascii="Times New Roman" w:eastAsia="Calibri" w:hAnsi="Times New Roman" w:cs="Times New Roman"/>
                <w:sz w:val="24"/>
                <w:szCs w:val="24"/>
                <w:lang w:val="en-ZW"/>
              </w:rPr>
            </w:pPr>
            <w:r w:rsidRPr="00DB4FC1">
              <w:rPr>
                <w:rFonts w:ascii="Times New Roman" w:eastAsia="Calibri" w:hAnsi="Times New Roman" w:cs="Times New Roman"/>
                <w:sz w:val="24"/>
                <w:szCs w:val="24"/>
                <w:lang w:val="en-ZW"/>
              </w:rPr>
              <w:t>Oral assessment</w:t>
            </w:r>
          </w:p>
          <w:p w14:paraId="3DE1B987" w14:textId="77777777" w:rsidR="00C51DF0" w:rsidRPr="00DB4FC1" w:rsidRDefault="00C51DF0">
            <w:pPr>
              <w:numPr>
                <w:ilvl w:val="0"/>
                <w:numId w:val="419"/>
              </w:numPr>
              <w:spacing w:after="0" w:line="360" w:lineRule="auto"/>
              <w:contextualSpacing/>
              <w:rPr>
                <w:rFonts w:ascii="Times New Roman" w:eastAsia="Calibri" w:hAnsi="Times New Roman" w:cs="Times New Roman"/>
                <w:sz w:val="24"/>
                <w:szCs w:val="24"/>
                <w:lang w:val="en-ZW"/>
              </w:rPr>
            </w:pPr>
            <w:r w:rsidRPr="00DB4FC1">
              <w:rPr>
                <w:rFonts w:ascii="Times New Roman" w:eastAsia="Calibri" w:hAnsi="Times New Roman" w:cs="Times New Roman"/>
                <w:sz w:val="24"/>
                <w:szCs w:val="24"/>
                <w:lang w:val="en-ZW"/>
              </w:rPr>
              <w:t>Practical</w:t>
            </w:r>
          </w:p>
          <w:p w14:paraId="26D85595" w14:textId="77777777" w:rsidR="00C51DF0" w:rsidRPr="00DB4FC1" w:rsidRDefault="00C51DF0">
            <w:pPr>
              <w:numPr>
                <w:ilvl w:val="0"/>
                <w:numId w:val="419"/>
              </w:numPr>
              <w:spacing w:after="0" w:line="360" w:lineRule="auto"/>
              <w:contextualSpacing/>
              <w:rPr>
                <w:rFonts w:ascii="Times New Roman" w:eastAsia="Calibri" w:hAnsi="Times New Roman" w:cs="Times New Roman"/>
                <w:sz w:val="24"/>
                <w:szCs w:val="24"/>
                <w:lang w:val="en-ZW"/>
              </w:rPr>
            </w:pPr>
            <w:r w:rsidRPr="00DB4FC1">
              <w:rPr>
                <w:rFonts w:ascii="Times New Roman" w:eastAsia="Calibri" w:hAnsi="Times New Roman" w:cs="Times New Roman"/>
                <w:sz w:val="24"/>
                <w:szCs w:val="24"/>
                <w:lang w:val="en-ZW"/>
              </w:rPr>
              <w:t>Portfolio of evidence</w:t>
            </w:r>
          </w:p>
          <w:p w14:paraId="5457EB27" w14:textId="77777777" w:rsidR="00C51DF0" w:rsidRPr="00DB4FC1" w:rsidRDefault="00C51DF0" w:rsidP="00DB4FC1">
            <w:pPr>
              <w:spacing w:after="200" w:line="360" w:lineRule="auto"/>
              <w:rPr>
                <w:rFonts w:ascii="Times New Roman" w:eastAsia="Calibri" w:hAnsi="Times New Roman" w:cs="Times New Roman"/>
                <w:sz w:val="24"/>
                <w:szCs w:val="24"/>
                <w:lang w:val="en-ZW"/>
              </w:rPr>
            </w:pPr>
          </w:p>
        </w:tc>
      </w:tr>
      <w:tr w:rsidR="00C51DF0" w:rsidRPr="00DB4FC1" w14:paraId="3EC32F07" w14:textId="77777777" w:rsidTr="007630CC">
        <w:trPr>
          <w:trHeight w:val="4787"/>
        </w:trPr>
        <w:tc>
          <w:tcPr>
            <w:tcW w:w="2480" w:type="dxa"/>
            <w:shd w:val="clear" w:color="auto" w:fill="auto"/>
          </w:tcPr>
          <w:p w14:paraId="4BAF29B2" w14:textId="77777777" w:rsidR="00C51DF0" w:rsidRPr="00DB4FC1" w:rsidRDefault="00C51DF0">
            <w:pPr>
              <w:numPr>
                <w:ilvl w:val="0"/>
                <w:numId w:val="402"/>
              </w:numPr>
              <w:spacing w:after="0" w:line="360" w:lineRule="auto"/>
              <w:rPr>
                <w:rFonts w:ascii="Times New Roman" w:hAnsi="Times New Roman" w:cs="Times New Roman"/>
                <w:bCs/>
                <w:sz w:val="24"/>
                <w:szCs w:val="24"/>
                <w:lang w:val="en-GB"/>
              </w:rPr>
            </w:pPr>
            <w:r w:rsidRPr="00DB4FC1">
              <w:rPr>
                <w:rFonts w:ascii="Times New Roman" w:hAnsi="Times New Roman" w:cs="Times New Roman"/>
                <w:sz w:val="24"/>
                <w:szCs w:val="24"/>
                <w:lang w:val="en-GB"/>
              </w:rPr>
              <w:t>Apply calculus</w:t>
            </w:r>
          </w:p>
        </w:tc>
        <w:tc>
          <w:tcPr>
            <w:tcW w:w="4415" w:type="dxa"/>
            <w:shd w:val="clear" w:color="auto" w:fill="auto"/>
          </w:tcPr>
          <w:p w14:paraId="19DF5DA5" w14:textId="77777777" w:rsidR="00C51DF0" w:rsidRPr="00DB4FC1" w:rsidRDefault="00C51DF0">
            <w:pPr>
              <w:numPr>
                <w:ilvl w:val="1"/>
                <w:numId w:val="402"/>
              </w:numPr>
              <w:autoSpaceDE w:val="0"/>
              <w:autoSpaceDN w:val="0"/>
              <w:adjustRightInd w:val="0"/>
              <w:spacing w:after="120" w:line="360" w:lineRule="auto"/>
              <w:ind w:left="720"/>
              <w:contextualSpacing/>
              <w:rPr>
                <w:rFonts w:ascii="Times New Roman" w:eastAsia="Calibri" w:hAnsi="Times New Roman" w:cs="Times New Roman"/>
                <w:kern w:val="0"/>
                <w:sz w:val="24"/>
                <w:szCs w:val="24"/>
                <w:lang w:val="en-ZW" w:eastAsia="x-none"/>
                <w14:ligatures w14:val="none"/>
              </w:rPr>
            </w:pPr>
            <w:r w:rsidRPr="00DB4FC1">
              <w:rPr>
                <w:rFonts w:ascii="Times New Roman" w:eastAsia="Calibri" w:hAnsi="Times New Roman" w:cs="Times New Roman"/>
                <w:kern w:val="0"/>
                <w:sz w:val="24"/>
                <w:szCs w:val="24"/>
                <w:lang w:val="en-ZW" w:eastAsia="x-none"/>
                <w14:ligatures w14:val="none"/>
              </w:rPr>
              <w:t xml:space="preserve">Definition of derivatives of a function </w:t>
            </w:r>
          </w:p>
          <w:p w14:paraId="29183D76" w14:textId="77777777" w:rsidR="00C51DF0" w:rsidRPr="00DB4FC1" w:rsidRDefault="00C51DF0">
            <w:pPr>
              <w:numPr>
                <w:ilvl w:val="1"/>
                <w:numId w:val="402"/>
              </w:numPr>
              <w:autoSpaceDE w:val="0"/>
              <w:autoSpaceDN w:val="0"/>
              <w:adjustRightInd w:val="0"/>
              <w:spacing w:after="120" w:line="360" w:lineRule="auto"/>
              <w:ind w:left="720"/>
              <w:contextualSpacing/>
              <w:rPr>
                <w:rFonts w:ascii="Times New Roman" w:eastAsia="Calibri" w:hAnsi="Times New Roman" w:cs="Times New Roman"/>
                <w:kern w:val="0"/>
                <w:sz w:val="24"/>
                <w:szCs w:val="24"/>
                <w:lang w:val="en-ZW" w:eastAsia="x-none"/>
                <w14:ligatures w14:val="none"/>
              </w:rPr>
            </w:pPr>
            <w:r w:rsidRPr="00DB4FC1">
              <w:rPr>
                <w:rFonts w:ascii="Times New Roman" w:eastAsia="Calibri" w:hAnsi="Times New Roman" w:cs="Times New Roman"/>
                <w:kern w:val="0"/>
                <w:sz w:val="24"/>
                <w:szCs w:val="24"/>
                <w:lang w:val="en-ZW" w:eastAsia="x-none"/>
                <w14:ligatures w14:val="none"/>
              </w:rPr>
              <w:t xml:space="preserve">Differentiation from fist principle </w:t>
            </w:r>
          </w:p>
          <w:p w14:paraId="21FAAC63" w14:textId="77777777" w:rsidR="00C51DF0" w:rsidRPr="00DB4FC1" w:rsidRDefault="00C51DF0">
            <w:pPr>
              <w:numPr>
                <w:ilvl w:val="1"/>
                <w:numId w:val="402"/>
              </w:numPr>
              <w:autoSpaceDE w:val="0"/>
              <w:autoSpaceDN w:val="0"/>
              <w:adjustRightInd w:val="0"/>
              <w:spacing w:after="120" w:line="360" w:lineRule="auto"/>
              <w:ind w:left="720"/>
              <w:contextualSpacing/>
              <w:rPr>
                <w:rFonts w:ascii="Times New Roman" w:eastAsia="Calibri" w:hAnsi="Times New Roman" w:cs="Times New Roman"/>
                <w:kern w:val="0"/>
                <w:sz w:val="24"/>
                <w:szCs w:val="24"/>
                <w:lang w:val="en-ZW" w:eastAsia="x-none"/>
                <w14:ligatures w14:val="none"/>
              </w:rPr>
            </w:pPr>
            <w:r w:rsidRPr="00DB4FC1">
              <w:rPr>
                <w:rFonts w:ascii="Times New Roman" w:eastAsia="Calibri" w:hAnsi="Times New Roman" w:cs="Times New Roman"/>
                <w:kern w:val="0"/>
                <w:sz w:val="24"/>
                <w:szCs w:val="24"/>
                <w:lang w:val="en-ZW" w:eastAsia="x-none"/>
                <w14:ligatures w14:val="none"/>
              </w:rPr>
              <w:t xml:space="preserve">Tables of some common derivatives </w:t>
            </w:r>
          </w:p>
          <w:p w14:paraId="28B4279C" w14:textId="77777777" w:rsidR="00C51DF0" w:rsidRPr="00DB4FC1" w:rsidRDefault="00C51DF0">
            <w:pPr>
              <w:numPr>
                <w:ilvl w:val="1"/>
                <w:numId w:val="402"/>
              </w:numPr>
              <w:autoSpaceDE w:val="0"/>
              <w:autoSpaceDN w:val="0"/>
              <w:adjustRightInd w:val="0"/>
              <w:spacing w:after="120" w:line="360" w:lineRule="auto"/>
              <w:ind w:left="720"/>
              <w:contextualSpacing/>
              <w:rPr>
                <w:rFonts w:ascii="Times New Roman" w:eastAsia="Calibri" w:hAnsi="Times New Roman" w:cs="Times New Roman"/>
                <w:kern w:val="0"/>
                <w:sz w:val="24"/>
                <w:szCs w:val="24"/>
                <w:lang w:val="en-ZW" w:eastAsia="x-none"/>
                <w14:ligatures w14:val="none"/>
              </w:rPr>
            </w:pPr>
            <w:r w:rsidRPr="00DB4FC1">
              <w:rPr>
                <w:rFonts w:ascii="Times New Roman" w:eastAsia="Calibri" w:hAnsi="Times New Roman" w:cs="Times New Roman"/>
                <w:kern w:val="0"/>
                <w:sz w:val="24"/>
                <w:szCs w:val="24"/>
                <w:lang w:val="en-ZW" w:eastAsia="x-none"/>
                <w14:ligatures w14:val="none"/>
              </w:rPr>
              <w:t xml:space="preserve">Rules of differentiation </w:t>
            </w:r>
          </w:p>
          <w:p w14:paraId="226056C1" w14:textId="77777777" w:rsidR="00C51DF0" w:rsidRPr="00DB4FC1" w:rsidRDefault="00C51DF0">
            <w:pPr>
              <w:numPr>
                <w:ilvl w:val="2"/>
                <w:numId w:val="402"/>
              </w:numPr>
              <w:autoSpaceDE w:val="0"/>
              <w:autoSpaceDN w:val="0"/>
              <w:adjustRightInd w:val="0"/>
              <w:spacing w:after="120" w:line="360" w:lineRule="auto"/>
              <w:ind w:left="1350"/>
              <w:contextualSpacing/>
              <w:rPr>
                <w:rFonts w:ascii="Times New Roman" w:eastAsia="Calibri" w:hAnsi="Times New Roman" w:cs="Times New Roman"/>
                <w:kern w:val="0"/>
                <w:sz w:val="24"/>
                <w:szCs w:val="24"/>
                <w:lang w:val="en-ZW" w:eastAsia="x-none"/>
                <w14:ligatures w14:val="none"/>
              </w:rPr>
            </w:pPr>
            <w:r w:rsidRPr="00DB4FC1">
              <w:rPr>
                <w:rFonts w:ascii="Times New Roman" w:eastAsia="Calibri" w:hAnsi="Times New Roman" w:cs="Times New Roman"/>
                <w:kern w:val="0"/>
                <w:sz w:val="24"/>
                <w:szCs w:val="24"/>
                <w:lang w:val="en-ZW" w:eastAsia="x-none"/>
                <w14:ligatures w14:val="none"/>
              </w:rPr>
              <w:t>Sum and difference rule</w:t>
            </w:r>
          </w:p>
          <w:p w14:paraId="64ECDDBD" w14:textId="77777777" w:rsidR="00C51DF0" w:rsidRPr="00DB4FC1" w:rsidRDefault="00C51DF0">
            <w:pPr>
              <w:numPr>
                <w:ilvl w:val="2"/>
                <w:numId w:val="402"/>
              </w:numPr>
              <w:autoSpaceDE w:val="0"/>
              <w:autoSpaceDN w:val="0"/>
              <w:adjustRightInd w:val="0"/>
              <w:spacing w:after="120" w:line="360" w:lineRule="auto"/>
              <w:ind w:left="1350"/>
              <w:contextualSpacing/>
              <w:rPr>
                <w:rFonts w:ascii="Times New Roman" w:eastAsia="Calibri" w:hAnsi="Times New Roman" w:cs="Times New Roman"/>
                <w:kern w:val="0"/>
                <w:sz w:val="24"/>
                <w:szCs w:val="24"/>
                <w:lang w:val="en-ZW" w:eastAsia="x-none"/>
                <w14:ligatures w14:val="none"/>
              </w:rPr>
            </w:pPr>
            <w:r w:rsidRPr="00DB4FC1">
              <w:rPr>
                <w:rFonts w:ascii="Times New Roman" w:eastAsia="Calibri" w:hAnsi="Times New Roman" w:cs="Times New Roman"/>
                <w:kern w:val="0"/>
                <w:sz w:val="24"/>
                <w:szCs w:val="24"/>
                <w:lang w:val="en-ZW" w:eastAsia="x-none"/>
                <w14:ligatures w14:val="none"/>
              </w:rPr>
              <w:t>Product rule</w:t>
            </w:r>
          </w:p>
          <w:p w14:paraId="6E037B44" w14:textId="77777777" w:rsidR="00C51DF0" w:rsidRPr="00DB4FC1" w:rsidRDefault="00C51DF0">
            <w:pPr>
              <w:numPr>
                <w:ilvl w:val="2"/>
                <w:numId w:val="402"/>
              </w:numPr>
              <w:autoSpaceDE w:val="0"/>
              <w:autoSpaceDN w:val="0"/>
              <w:adjustRightInd w:val="0"/>
              <w:spacing w:after="120" w:line="360" w:lineRule="auto"/>
              <w:ind w:left="1350"/>
              <w:contextualSpacing/>
              <w:rPr>
                <w:rFonts w:ascii="Times New Roman" w:eastAsia="Calibri" w:hAnsi="Times New Roman" w:cs="Times New Roman"/>
                <w:kern w:val="0"/>
                <w:sz w:val="24"/>
                <w:szCs w:val="24"/>
                <w:lang w:val="en-ZW" w:eastAsia="x-none"/>
                <w14:ligatures w14:val="none"/>
              </w:rPr>
            </w:pPr>
            <w:r w:rsidRPr="00DB4FC1">
              <w:rPr>
                <w:rFonts w:ascii="Times New Roman" w:eastAsia="Calibri" w:hAnsi="Times New Roman" w:cs="Times New Roman"/>
                <w:kern w:val="0"/>
                <w:sz w:val="24"/>
                <w:szCs w:val="24"/>
                <w:lang w:val="en-ZW" w:eastAsia="x-none"/>
                <w14:ligatures w14:val="none"/>
              </w:rPr>
              <w:t>Quotient rule</w:t>
            </w:r>
          </w:p>
          <w:p w14:paraId="169CD737" w14:textId="77777777" w:rsidR="00C51DF0" w:rsidRPr="00DB4FC1" w:rsidRDefault="00C51DF0">
            <w:pPr>
              <w:numPr>
                <w:ilvl w:val="2"/>
                <w:numId w:val="402"/>
              </w:numPr>
              <w:autoSpaceDE w:val="0"/>
              <w:autoSpaceDN w:val="0"/>
              <w:adjustRightInd w:val="0"/>
              <w:spacing w:after="120" w:line="360" w:lineRule="auto"/>
              <w:ind w:left="1350"/>
              <w:contextualSpacing/>
              <w:rPr>
                <w:rFonts w:ascii="Times New Roman" w:eastAsia="Calibri" w:hAnsi="Times New Roman" w:cs="Times New Roman"/>
                <w:kern w:val="0"/>
                <w:sz w:val="24"/>
                <w:szCs w:val="24"/>
                <w:lang w:val="en-ZW" w:eastAsia="x-none"/>
                <w14:ligatures w14:val="none"/>
              </w:rPr>
            </w:pPr>
            <w:r w:rsidRPr="00DB4FC1">
              <w:rPr>
                <w:rFonts w:ascii="Times New Roman" w:eastAsia="Calibri" w:hAnsi="Times New Roman" w:cs="Times New Roman"/>
                <w:kern w:val="0"/>
                <w:sz w:val="24"/>
                <w:szCs w:val="24"/>
                <w:lang w:val="en-ZW" w:eastAsia="x-none"/>
                <w14:ligatures w14:val="none"/>
              </w:rPr>
              <w:t>Chain rule</w:t>
            </w:r>
          </w:p>
          <w:p w14:paraId="19F92808" w14:textId="77777777" w:rsidR="00C51DF0" w:rsidRPr="00DB4FC1" w:rsidRDefault="00C51DF0">
            <w:pPr>
              <w:numPr>
                <w:ilvl w:val="2"/>
                <w:numId w:val="402"/>
              </w:numPr>
              <w:autoSpaceDE w:val="0"/>
              <w:autoSpaceDN w:val="0"/>
              <w:adjustRightInd w:val="0"/>
              <w:spacing w:after="120" w:line="360" w:lineRule="auto"/>
              <w:ind w:left="1350"/>
              <w:contextualSpacing/>
              <w:rPr>
                <w:rFonts w:ascii="Times New Roman" w:eastAsia="Calibri" w:hAnsi="Times New Roman" w:cs="Times New Roman"/>
                <w:kern w:val="0"/>
                <w:sz w:val="24"/>
                <w:szCs w:val="24"/>
                <w:lang w:val="en-ZW" w:eastAsia="x-none"/>
                <w14:ligatures w14:val="none"/>
              </w:rPr>
            </w:pPr>
            <w:r w:rsidRPr="00DB4FC1">
              <w:rPr>
                <w:rFonts w:ascii="Times New Roman" w:eastAsia="Calibri" w:hAnsi="Times New Roman" w:cs="Times New Roman"/>
                <w:kern w:val="0"/>
                <w:sz w:val="24"/>
                <w:szCs w:val="24"/>
                <w:lang w:val="en-ZW" w:eastAsia="x-none"/>
                <w14:ligatures w14:val="none"/>
              </w:rPr>
              <w:t>Parametric differentiation</w:t>
            </w:r>
          </w:p>
          <w:p w14:paraId="06818696" w14:textId="77777777" w:rsidR="00C51DF0" w:rsidRPr="00DB4FC1" w:rsidRDefault="00C51DF0">
            <w:pPr>
              <w:numPr>
                <w:ilvl w:val="2"/>
                <w:numId w:val="402"/>
              </w:numPr>
              <w:autoSpaceDE w:val="0"/>
              <w:autoSpaceDN w:val="0"/>
              <w:adjustRightInd w:val="0"/>
              <w:spacing w:after="120" w:line="360" w:lineRule="auto"/>
              <w:ind w:left="1350"/>
              <w:contextualSpacing/>
              <w:rPr>
                <w:rFonts w:ascii="Times New Roman" w:eastAsia="Calibri" w:hAnsi="Times New Roman" w:cs="Times New Roman"/>
                <w:kern w:val="0"/>
                <w:sz w:val="24"/>
                <w:szCs w:val="24"/>
                <w:lang w:val="en-ZW" w:eastAsia="x-none"/>
                <w14:ligatures w14:val="none"/>
              </w:rPr>
            </w:pPr>
            <w:r w:rsidRPr="00DB4FC1">
              <w:rPr>
                <w:rFonts w:ascii="Times New Roman" w:eastAsia="Calibri" w:hAnsi="Times New Roman" w:cs="Times New Roman"/>
                <w:kern w:val="0"/>
                <w:sz w:val="24"/>
                <w:szCs w:val="24"/>
                <w:lang w:val="en-ZW" w:eastAsia="x-none"/>
                <w14:ligatures w14:val="none"/>
              </w:rPr>
              <w:t>Implicit differentiation</w:t>
            </w:r>
          </w:p>
          <w:p w14:paraId="3214ED81" w14:textId="77777777" w:rsidR="00C51DF0" w:rsidRPr="00DB4FC1" w:rsidRDefault="00C51DF0">
            <w:pPr>
              <w:numPr>
                <w:ilvl w:val="1"/>
                <w:numId w:val="402"/>
              </w:numPr>
              <w:autoSpaceDE w:val="0"/>
              <w:autoSpaceDN w:val="0"/>
              <w:adjustRightInd w:val="0"/>
              <w:spacing w:after="120" w:line="360" w:lineRule="auto"/>
              <w:ind w:left="720"/>
              <w:contextualSpacing/>
              <w:rPr>
                <w:rFonts w:ascii="Times New Roman" w:eastAsia="Calibri" w:hAnsi="Times New Roman" w:cs="Times New Roman"/>
                <w:kern w:val="0"/>
                <w:sz w:val="24"/>
                <w:szCs w:val="24"/>
                <w:lang w:val="en-ZW" w:eastAsia="x-none"/>
                <w14:ligatures w14:val="none"/>
              </w:rPr>
            </w:pPr>
            <w:r w:rsidRPr="00DB4FC1">
              <w:rPr>
                <w:rFonts w:ascii="Times New Roman" w:eastAsia="Calibri" w:hAnsi="Times New Roman" w:cs="Times New Roman"/>
                <w:kern w:val="0"/>
                <w:sz w:val="24"/>
                <w:szCs w:val="24"/>
                <w:lang w:val="en-ZW" w:eastAsia="x-none"/>
                <w14:ligatures w14:val="none"/>
              </w:rPr>
              <w:t xml:space="preserve">Rate of change and small change </w:t>
            </w:r>
          </w:p>
          <w:p w14:paraId="67E82C80" w14:textId="77777777" w:rsidR="00C51DF0" w:rsidRPr="00DB4FC1" w:rsidRDefault="00C51DF0">
            <w:pPr>
              <w:numPr>
                <w:ilvl w:val="1"/>
                <w:numId w:val="402"/>
              </w:numPr>
              <w:autoSpaceDE w:val="0"/>
              <w:autoSpaceDN w:val="0"/>
              <w:adjustRightInd w:val="0"/>
              <w:spacing w:after="120" w:line="360" w:lineRule="auto"/>
              <w:ind w:left="720"/>
              <w:contextualSpacing/>
              <w:rPr>
                <w:rFonts w:ascii="Times New Roman" w:eastAsia="Calibri" w:hAnsi="Times New Roman" w:cs="Times New Roman"/>
                <w:kern w:val="0"/>
                <w:sz w:val="24"/>
                <w:szCs w:val="24"/>
                <w:lang w:val="en-ZW" w:eastAsia="x-none"/>
                <w14:ligatures w14:val="none"/>
              </w:rPr>
            </w:pPr>
            <w:r w:rsidRPr="00DB4FC1">
              <w:rPr>
                <w:rFonts w:ascii="Times New Roman" w:eastAsia="Calibri" w:hAnsi="Times New Roman" w:cs="Times New Roman"/>
                <w:kern w:val="0"/>
                <w:sz w:val="24"/>
                <w:szCs w:val="24"/>
                <w:lang w:val="en-ZW" w:eastAsia="x-none"/>
                <w14:ligatures w14:val="none"/>
              </w:rPr>
              <w:t xml:space="preserve">Stationery points of functions of two variables </w:t>
            </w:r>
          </w:p>
          <w:p w14:paraId="51002502" w14:textId="77777777" w:rsidR="00C51DF0" w:rsidRPr="00DB4FC1" w:rsidRDefault="00C51DF0">
            <w:pPr>
              <w:numPr>
                <w:ilvl w:val="1"/>
                <w:numId w:val="402"/>
              </w:numPr>
              <w:autoSpaceDE w:val="0"/>
              <w:autoSpaceDN w:val="0"/>
              <w:adjustRightInd w:val="0"/>
              <w:spacing w:after="120" w:line="360" w:lineRule="auto"/>
              <w:ind w:left="720"/>
              <w:contextualSpacing/>
              <w:rPr>
                <w:rFonts w:ascii="Times New Roman" w:eastAsia="Calibri" w:hAnsi="Times New Roman" w:cs="Times New Roman"/>
                <w:kern w:val="0"/>
                <w:sz w:val="24"/>
                <w:szCs w:val="24"/>
                <w:lang w:val="en-ZW" w:eastAsia="x-none"/>
                <w14:ligatures w14:val="none"/>
              </w:rPr>
            </w:pPr>
            <w:r w:rsidRPr="00DB4FC1">
              <w:rPr>
                <w:rFonts w:ascii="Times New Roman" w:eastAsia="Calibri" w:hAnsi="Times New Roman" w:cs="Times New Roman"/>
                <w:kern w:val="0"/>
                <w:sz w:val="24"/>
                <w:szCs w:val="24"/>
                <w:lang w:val="en-ZW" w:eastAsia="x-none"/>
                <w14:ligatures w14:val="none"/>
              </w:rPr>
              <w:t xml:space="preserve">Definition of integration </w:t>
            </w:r>
          </w:p>
          <w:p w14:paraId="0D9896E5" w14:textId="77777777" w:rsidR="00C51DF0" w:rsidRPr="00DB4FC1" w:rsidRDefault="00C51DF0">
            <w:pPr>
              <w:numPr>
                <w:ilvl w:val="1"/>
                <w:numId w:val="402"/>
              </w:numPr>
              <w:autoSpaceDE w:val="0"/>
              <w:autoSpaceDN w:val="0"/>
              <w:adjustRightInd w:val="0"/>
              <w:spacing w:after="120" w:line="360" w:lineRule="auto"/>
              <w:ind w:left="720"/>
              <w:contextualSpacing/>
              <w:rPr>
                <w:rFonts w:ascii="Times New Roman" w:eastAsia="Calibri" w:hAnsi="Times New Roman" w:cs="Times New Roman"/>
                <w:kern w:val="0"/>
                <w:sz w:val="24"/>
                <w:szCs w:val="24"/>
                <w:lang w:val="en-ZW" w:eastAsia="x-none"/>
                <w14:ligatures w14:val="none"/>
              </w:rPr>
            </w:pPr>
            <w:r w:rsidRPr="00DB4FC1">
              <w:rPr>
                <w:rFonts w:ascii="Times New Roman" w:eastAsia="Calibri" w:hAnsi="Times New Roman" w:cs="Times New Roman"/>
                <w:kern w:val="0"/>
                <w:sz w:val="24"/>
                <w:szCs w:val="24"/>
                <w:lang w:val="en-ZW" w:eastAsia="x-none"/>
                <w14:ligatures w14:val="none"/>
              </w:rPr>
              <w:t xml:space="preserve">Indefinite and definite integral </w:t>
            </w:r>
          </w:p>
          <w:p w14:paraId="31E18883" w14:textId="77777777" w:rsidR="00C51DF0" w:rsidRPr="00DB4FC1" w:rsidRDefault="00C51DF0">
            <w:pPr>
              <w:numPr>
                <w:ilvl w:val="1"/>
                <w:numId w:val="402"/>
              </w:numPr>
              <w:autoSpaceDE w:val="0"/>
              <w:autoSpaceDN w:val="0"/>
              <w:adjustRightInd w:val="0"/>
              <w:spacing w:after="120" w:line="360" w:lineRule="auto"/>
              <w:ind w:left="720"/>
              <w:contextualSpacing/>
              <w:rPr>
                <w:rFonts w:ascii="Times New Roman" w:eastAsia="Calibri" w:hAnsi="Times New Roman" w:cs="Times New Roman"/>
                <w:kern w:val="0"/>
                <w:sz w:val="24"/>
                <w:szCs w:val="24"/>
                <w:lang w:val="en-ZW" w:eastAsia="x-none"/>
                <w14:ligatures w14:val="none"/>
              </w:rPr>
            </w:pPr>
            <w:r w:rsidRPr="00DB4FC1">
              <w:rPr>
                <w:rFonts w:ascii="Times New Roman" w:eastAsia="Calibri" w:hAnsi="Times New Roman" w:cs="Times New Roman"/>
                <w:kern w:val="0"/>
                <w:sz w:val="24"/>
                <w:szCs w:val="24"/>
                <w:lang w:val="en-ZW" w:eastAsia="x-none"/>
                <w14:ligatures w14:val="none"/>
              </w:rPr>
              <w:t xml:space="preserve">Methods of integration application of integration. </w:t>
            </w:r>
          </w:p>
          <w:p w14:paraId="343EE1B5" w14:textId="77777777" w:rsidR="00C51DF0" w:rsidRPr="00DB4FC1" w:rsidRDefault="00C51DF0">
            <w:pPr>
              <w:numPr>
                <w:ilvl w:val="2"/>
                <w:numId w:val="402"/>
              </w:numPr>
              <w:autoSpaceDE w:val="0"/>
              <w:autoSpaceDN w:val="0"/>
              <w:adjustRightInd w:val="0"/>
              <w:spacing w:after="120" w:line="360" w:lineRule="auto"/>
              <w:ind w:left="1350"/>
              <w:contextualSpacing/>
              <w:rPr>
                <w:rFonts w:ascii="Times New Roman" w:eastAsia="Calibri" w:hAnsi="Times New Roman" w:cs="Times New Roman"/>
                <w:kern w:val="0"/>
                <w:sz w:val="24"/>
                <w:szCs w:val="24"/>
                <w:lang w:val="en-ZW" w:eastAsia="x-none"/>
                <w14:ligatures w14:val="none"/>
              </w:rPr>
            </w:pPr>
            <w:r w:rsidRPr="00DB4FC1">
              <w:rPr>
                <w:rFonts w:ascii="Times New Roman" w:eastAsia="Calibri" w:hAnsi="Times New Roman" w:cs="Times New Roman"/>
                <w:kern w:val="0"/>
                <w:sz w:val="24"/>
                <w:szCs w:val="24"/>
                <w:lang w:val="en-ZW" w:eastAsia="x-none"/>
                <w14:ligatures w14:val="none"/>
              </w:rPr>
              <w:t>Substitution</w:t>
            </w:r>
          </w:p>
          <w:p w14:paraId="6B65A79B" w14:textId="77777777" w:rsidR="00C51DF0" w:rsidRPr="00DB4FC1" w:rsidRDefault="00C51DF0">
            <w:pPr>
              <w:numPr>
                <w:ilvl w:val="2"/>
                <w:numId w:val="402"/>
              </w:numPr>
              <w:autoSpaceDE w:val="0"/>
              <w:autoSpaceDN w:val="0"/>
              <w:adjustRightInd w:val="0"/>
              <w:spacing w:after="120" w:line="360" w:lineRule="auto"/>
              <w:ind w:left="1350"/>
              <w:contextualSpacing/>
              <w:rPr>
                <w:rFonts w:ascii="Times New Roman" w:eastAsia="Calibri" w:hAnsi="Times New Roman" w:cs="Times New Roman"/>
                <w:kern w:val="0"/>
                <w:sz w:val="24"/>
                <w:szCs w:val="24"/>
                <w:lang w:val="en-ZW" w:eastAsia="x-none"/>
                <w14:ligatures w14:val="none"/>
              </w:rPr>
            </w:pPr>
            <w:r w:rsidRPr="00DB4FC1">
              <w:rPr>
                <w:rFonts w:ascii="Times New Roman" w:eastAsia="Calibri" w:hAnsi="Times New Roman" w:cs="Times New Roman"/>
                <w:kern w:val="0"/>
                <w:sz w:val="24"/>
                <w:szCs w:val="24"/>
                <w:lang w:val="en-ZW" w:eastAsia="x-none"/>
                <w14:ligatures w14:val="none"/>
              </w:rPr>
              <w:t>Reduction formula</w:t>
            </w:r>
          </w:p>
          <w:p w14:paraId="35DBD0C2" w14:textId="77777777" w:rsidR="00C51DF0" w:rsidRPr="00DB4FC1" w:rsidRDefault="00C51DF0">
            <w:pPr>
              <w:numPr>
                <w:ilvl w:val="2"/>
                <w:numId w:val="402"/>
              </w:numPr>
              <w:autoSpaceDE w:val="0"/>
              <w:autoSpaceDN w:val="0"/>
              <w:adjustRightInd w:val="0"/>
              <w:spacing w:after="120" w:line="360" w:lineRule="auto"/>
              <w:ind w:left="1350"/>
              <w:contextualSpacing/>
              <w:rPr>
                <w:rFonts w:ascii="Times New Roman" w:eastAsia="Calibri" w:hAnsi="Times New Roman" w:cs="Times New Roman"/>
                <w:kern w:val="0"/>
                <w:sz w:val="24"/>
                <w:szCs w:val="24"/>
                <w:lang w:val="en-ZW" w:eastAsia="x-none"/>
                <w14:ligatures w14:val="none"/>
              </w:rPr>
            </w:pPr>
            <w:r w:rsidRPr="00DB4FC1">
              <w:rPr>
                <w:rFonts w:ascii="Times New Roman" w:eastAsia="Calibri" w:hAnsi="Times New Roman" w:cs="Times New Roman"/>
                <w:kern w:val="0"/>
                <w:sz w:val="24"/>
                <w:szCs w:val="24"/>
                <w:lang w:val="en-ZW" w:eastAsia="x-none"/>
                <w14:ligatures w14:val="none"/>
              </w:rPr>
              <w:t>By parts</w:t>
            </w:r>
          </w:p>
          <w:p w14:paraId="4CE4683C" w14:textId="77777777" w:rsidR="00C51DF0" w:rsidRPr="00DB4FC1" w:rsidRDefault="00C51DF0">
            <w:pPr>
              <w:numPr>
                <w:ilvl w:val="2"/>
                <w:numId w:val="402"/>
              </w:numPr>
              <w:autoSpaceDE w:val="0"/>
              <w:autoSpaceDN w:val="0"/>
              <w:adjustRightInd w:val="0"/>
              <w:spacing w:after="120" w:line="360" w:lineRule="auto"/>
              <w:ind w:left="1350"/>
              <w:contextualSpacing/>
              <w:rPr>
                <w:rFonts w:ascii="Times New Roman" w:eastAsia="Calibri" w:hAnsi="Times New Roman" w:cs="Times New Roman"/>
                <w:kern w:val="0"/>
                <w:sz w:val="24"/>
                <w:szCs w:val="24"/>
                <w:lang w:val="en-ZW" w:eastAsia="x-none"/>
                <w14:ligatures w14:val="none"/>
              </w:rPr>
            </w:pPr>
            <w:r w:rsidRPr="00DB4FC1">
              <w:rPr>
                <w:rFonts w:ascii="Times New Roman" w:eastAsia="Calibri" w:hAnsi="Times New Roman" w:cs="Times New Roman"/>
                <w:kern w:val="0"/>
                <w:sz w:val="24"/>
                <w:szCs w:val="24"/>
                <w:lang w:val="en-ZW" w:eastAsia="x-none"/>
                <w14:ligatures w14:val="none"/>
              </w:rPr>
              <w:t>Partial fractions</w:t>
            </w:r>
          </w:p>
          <w:p w14:paraId="717FA3C1" w14:textId="77777777" w:rsidR="00C51DF0" w:rsidRPr="00DB4FC1" w:rsidRDefault="00C51DF0">
            <w:pPr>
              <w:numPr>
                <w:ilvl w:val="1"/>
                <w:numId w:val="402"/>
              </w:numPr>
              <w:autoSpaceDE w:val="0"/>
              <w:autoSpaceDN w:val="0"/>
              <w:adjustRightInd w:val="0"/>
              <w:spacing w:after="120" w:line="360" w:lineRule="auto"/>
              <w:ind w:left="720"/>
              <w:contextualSpacing/>
              <w:rPr>
                <w:rFonts w:ascii="Times New Roman" w:eastAsia="Calibri" w:hAnsi="Times New Roman" w:cs="Times New Roman"/>
                <w:kern w:val="0"/>
                <w:sz w:val="24"/>
                <w:szCs w:val="24"/>
                <w:lang w:val="en-ZW" w:eastAsia="x-none"/>
                <w14:ligatures w14:val="none"/>
              </w:rPr>
            </w:pPr>
            <w:r w:rsidRPr="00DB4FC1">
              <w:rPr>
                <w:rFonts w:ascii="Times New Roman" w:eastAsia="Calibri" w:hAnsi="Times New Roman" w:cs="Times New Roman"/>
                <w:kern w:val="0"/>
                <w:sz w:val="24"/>
                <w:szCs w:val="24"/>
                <w:lang w:val="en-ZW" w:eastAsia="x-none"/>
                <w14:ligatures w14:val="none"/>
              </w:rPr>
              <w:t xml:space="preserve">Integrals of hyperbolic and inverse functions </w:t>
            </w:r>
          </w:p>
          <w:p w14:paraId="48BA1AC6" w14:textId="77777777" w:rsidR="00C51DF0" w:rsidRPr="00DB4FC1" w:rsidRDefault="00C51DF0">
            <w:pPr>
              <w:numPr>
                <w:ilvl w:val="1"/>
                <w:numId w:val="402"/>
              </w:numPr>
              <w:autoSpaceDE w:val="0"/>
              <w:autoSpaceDN w:val="0"/>
              <w:adjustRightInd w:val="0"/>
              <w:spacing w:after="120" w:line="360" w:lineRule="auto"/>
              <w:ind w:left="720"/>
              <w:contextualSpacing/>
              <w:rPr>
                <w:rFonts w:ascii="Times New Roman" w:eastAsia="Calibri" w:hAnsi="Times New Roman" w:cs="Times New Roman"/>
                <w:kern w:val="0"/>
                <w:sz w:val="24"/>
                <w:szCs w:val="24"/>
                <w:lang w:val="en-ZW" w:eastAsia="x-none"/>
                <w14:ligatures w14:val="none"/>
              </w:rPr>
            </w:pPr>
            <w:r w:rsidRPr="00DB4FC1">
              <w:rPr>
                <w:rFonts w:ascii="Times New Roman" w:eastAsia="Calibri" w:hAnsi="Times New Roman" w:cs="Times New Roman"/>
                <w:kern w:val="0"/>
                <w:sz w:val="24"/>
                <w:szCs w:val="24"/>
                <w:lang w:val="en-ZW" w:eastAsia="x-none"/>
                <w14:ligatures w14:val="none"/>
              </w:rPr>
              <w:t>Application of integration</w:t>
            </w:r>
          </w:p>
        </w:tc>
        <w:tc>
          <w:tcPr>
            <w:tcW w:w="2121" w:type="dxa"/>
            <w:shd w:val="clear" w:color="auto" w:fill="auto"/>
          </w:tcPr>
          <w:p w14:paraId="02758703" w14:textId="77777777" w:rsidR="0014074A" w:rsidRPr="0014074A" w:rsidRDefault="0014074A">
            <w:pPr>
              <w:numPr>
                <w:ilvl w:val="0"/>
                <w:numId w:val="420"/>
              </w:numPr>
              <w:spacing w:after="0" w:line="360" w:lineRule="auto"/>
              <w:contextualSpacing/>
              <w:rPr>
                <w:rFonts w:ascii="Times New Roman" w:eastAsia="Calibri" w:hAnsi="Times New Roman" w:cs="Times New Roman"/>
                <w:sz w:val="24"/>
                <w:szCs w:val="24"/>
                <w:lang w:val="en-ZW"/>
              </w:rPr>
            </w:pPr>
            <w:r w:rsidRPr="0014074A">
              <w:rPr>
                <w:rFonts w:ascii="Times New Roman" w:eastAsia="Calibri" w:hAnsi="Times New Roman" w:cs="Times New Roman"/>
                <w:sz w:val="24"/>
                <w:szCs w:val="24"/>
                <w:lang w:val="en-ZW"/>
              </w:rPr>
              <w:t>Written Assessment</w:t>
            </w:r>
          </w:p>
          <w:p w14:paraId="71C940C6" w14:textId="77777777" w:rsidR="0014074A" w:rsidRPr="0014074A" w:rsidRDefault="0014074A">
            <w:pPr>
              <w:numPr>
                <w:ilvl w:val="0"/>
                <w:numId w:val="420"/>
              </w:numPr>
              <w:spacing w:after="0" w:line="360" w:lineRule="auto"/>
              <w:contextualSpacing/>
              <w:rPr>
                <w:rFonts w:ascii="Times New Roman" w:eastAsia="Calibri" w:hAnsi="Times New Roman" w:cs="Times New Roman"/>
                <w:sz w:val="24"/>
                <w:szCs w:val="24"/>
                <w:lang w:val="en-ZW"/>
              </w:rPr>
            </w:pPr>
            <w:r w:rsidRPr="0014074A">
              <w:rPr>
                <w:rFonts w:ascii="Times New Roman" w:eastAsia="Calibri" w:hAnsi="Times New Roman" w:cs="Times New Roman"/>
                <w:sz w:val="24"/>
                <w:szCs w:val="24"/>
                <w:lang w:val="en-ZW"/>
              </w:rPr>
              <w:t xml:space="preserve">Oral Questioning </w:t>
            </w:r>
          </w:p>
          <w:p w14:paraId="50C6DF19" w14:textId="77777777" w:rsidR="0014074A" w:rsidRPr="0014074A" w:rsidRDefault="0014074A">
            <w:pPr>
              <w:numPr>
                <w:ilvl w:val="0"/>
                <w:numId w:val="420"/>
              </w:numPr>
              <w:spacing w:after="0" w:line="360" w:lineRule="auto"/>
              <w:contextualSpacing/>
              <w:rPr>
                <w:rFonts w:ascii="Times New Roman" w:eastAsia="Calibri" w:hAnsi="Times New Roman" w:cs="Times New Roman"/>
                <w:sz w:val="24"/>
                <w:szCs w:val="24"/>
                <w:lang w:val="en-ZW"/>
              </w:rPr>
            </w:pPr>
            <w:r w:rsidRPr="0014074A">
              <w:rPr>
                <w:rFonts w:ascii="Times New Roman" w:eastAsia="Calibri" w:hAnsi="Times New Roman" w:cs="Times New Roman"/>
                <w:sz w:val="24"/>
                <w:szCs w:val="24"/>
                <w:lang w:val="en-ZW"/>
              </w:rPr>
              <w:t>Practical Assessment</w:t>
            </w:r>
          </w:p>
          <w:p w14:paraId="1ECD22F7" w14:textId="50A82937" w:rsidR="0014074A" w:rsidRPr="0014074A" w:rsidRDefault="0014074A">
            <w:pPr>
              <w:numPr>
                <w:ilvl w:val="0"/>
                <w:numId w:val="420"/>
              </w:numPr>
              <w:spacing w:after="0" w:line="360" w:lineRule="auto"/>
              <w:contextualSpacing/>
              <w:rPr>
                <w:rFonts w:ascii="Times New Roman" w:eastAsia="Calibri" w:hAnsi="Times New Roman" w:cs="Times New Roman"/>
                <w:sz w:val="24"/>
                <w:szCs w:val="24"/>
                <w:lang w:val="en-ZW"/>
              </w:rPr>
            </w:pPr>
            <w:r w:rsidRPr="0014074A">
              <w:rPr>
                <w:rFonts w:ascii="Times New Roman" w:eastAsia="Calibri" w:hAnsi="Times New Roman" w:cs="Times New Roman"/>
                <w:sz w:val="24"/>
                <w:szCs w:val="24"/>
                <w:lang w:val="en-ZW"/>
              </w:rPr>
              <w:t>Portfolio of evidence</w:t>
            </w:r>
          </w:p>
        </w:tc>
      </w:tr>
      <w:tr w:rsidR="00511682" w:rsidRPr="00DB4FC1" w14:paraId="53CB9137" w14:textId="77777777" w:rsidTr="007630CC">
        <w:trPr>
          <w:trHeight w:val="4787"/>
        </w:trPr>
        <w:tc>
          <w:tcPr>
            <w:tcW w:w="2480" w:type="dxa"/>
            <w:shd w:val="clear" w:color="auto" w:fill="auto"/>
          </w:tcPr>
          <w:p w14:paraId="0FA83453" w14:textId="47B3C4A6" w:rsidR="00511682" w:rsidRPr="00DB4FC1" w:rsidRDefault="00511682">
            <w:pPr>
              <w:numPr>
                <w:ilvl w:val="0"/>
                <w:numId w:val="402"/>
              </w:numPr>
              <w:spacing w:after="0" w:line="360" w:lineRule="auto"/>
              <w:rPr>
                <w:rFonts w:ascii="Times New Roman" w:hAnsi="Times New Roman" w:cs="Times New Roman"/>
                <w:sz w:val="24"/>
                <w:szCs w:val="24"/>
                <w:lang w:val="en-GB"/>
              </w:rPr>
            </w:pPr>
            <w:r w:rsidRPr="00511682">
              <w:rPr>
                <w:rFonts w:ascii="Times New Roman" w:hAnsi="Times New Roman" w:cs="Times New Roman"/>
                <w:sz w:val="24"/>
                <w:szCs w:val="24"/>
                <w:lang w:val="en-GB"/>
              </w:rPr>
              <w:t>Apply Laplace transforms</w:t>
            </w:r>
          </w:p>
        </w:tc>
        <w:tc>
          <w:tcPr>
            <w:tcW w:w="4415" w:type="dxa"/>
            <w:shd w:val="clear" w:color="auto" w:fill="auto"/>
          </w:tcPr>
          <w:p w14:paraId="448E4CD2" w14:textId="77777777" w:rsidR="00511682" w:rsidRDefault="00511682">
            <w:pPr>
              <w:numPr>
                <w:ilvl w:val="1"/>
                <w:numId w:val="402"/>
              </w:numPr>
              <w:autoSpaceDE w:val="0"/>
              <w:autoSpaceDN w:val="0"/>
              <w:adjustRightInd w:val="0"/>
              <w:spacing w:after="120" w:line="360" w:lineRule="auto"/>
              <w:ind w:left="720"/>
              <w:contextualSpacing/>
              <w:rPr>
                <w:rFonts w:ascii="Times New Roman" w:eastAsia="Calibri" w:hAnsi="Times New Roman" w:cs="Times New Roman"/>
                <w:kern w:val="0"/>
                <w:sz w:val="24"/>
                <w:szCs w:val="24"/>
                <w:lang w:val="en-ZW" w:eastAsia="x-none"/>
                <w14:ligatures w14:val="none"/>
              </w:rPr>
            </w:pPr>
            <w:r>
              <w:rPr>
                <w:rFonts w:ascii="Times New Roman" w:eastAsia="Calibri" w:hAnsi="Times New Roman" w:cs="Times New Roman"/>
                <w:kern w:val="0"/>
                <w:sz w:val="24"/>
                <w:szCs w:val="24"/>
                <w:lang w:val="en-ZW" w:eastAsia="x-none"/>
                <w14:ligatures w14:val="none"/>
              </w:rPr>
              <w:t>Solution to L</w:t>
            </w:r>
            <w:r w:rsidRPr="00511682">
              <w:rPr>
                <w:rFonts w:ascii="Times New Roman" w:eastAsia="Calibri" w:hAnsi="Times New Roman" w:cs="Times New Roman"/>
                <w:kern w:val="0"/>
                <w:sz w:val="24"/>
                <w:szCs w:val="24"/>
                <w:lang w:val="en-ZW" w:eastAsia="x-none"/>
                <w14:ligatures w14:val="none"/>
              </w:rPr>
              <w:t>aplace transforms using initial and final value theorems</w:t>
            </w:r>
          </w:p>
          <w:p w14:paraId="526C11F2" w14:textId="62E9DB42" w:rsidR="00EA1DD2" w:rsidRPr="00EA1DD2" w:rsidRDefault="00EA1DD2">
            <w:pPr>
              <w:pStyle w:val="ListParagraph"/>
              <w:numPr>
                <w:ilvl w:val="2"/>
                <w:numId w:val="417"/>
              </w:numPr>
              <w:autoSpaceDE w:val="0"/>
              <w:autoSpaceDN w:val="0"/>
              <w:adjustRightInd w:val="0"/>
              <w:spacing w:line="360" w:lineRule="auto"/>
              <w:rPr>
                <w:rFonts w:eastAsia="Calibri"/>
                <w:kern w:val="0"/>
                <w:szCs w:val="24"/>
                <w:lang w:val="en-ZW" w:eastAsia="x-none"/>
              </w:rPr>
            </w:pPr>
            <w:r w:rsidRPr="00EA1DD2">
              <w:rPr>
                <w:rFonts w:eastAsia="Calibri"/>
                <w:kern w:val="0"/>
                <w:szCs w:val="24"/>
                <w:lang w:val="en-ZW" w:eastAsia="x-none"/>
              </w:rPr>
              <w:t>Conditions for existence of Laplace transforms</w:t>
            </w:r>
          </w:p>
          <w:p w14:paraId="0743A093" w14:textId="0C4C4B9D" w:rsidR="00EA1DD2" w:rsidRDefault="00EA1DD2">
            <w:pPr>
              <w:pStyle w:val="ListParagraph"/>
              <w:numPr>
                <w:ilvl w:val="2"/>
                <w:numId w:val="417"/>
              </w:numPr>
              <w:autoSpaceDE w:val="0"/>
              <w:autoSpaceDN w:val="0"/>
              <w:adjustRightInd w:val="0"/>
              <w:spacing w:line="360" w:lineRule="auto"/>
              <w:rPr>
                <w:rFonts w:eastAsia="Calibri"/>
                <w:kern w:val="0"/>
                <w:szCs w:val="24"/>
                <w:lang w:val="en-ZW" w:eastAsia="x-none"/>
              </w:rPr>
            </w:pPr>
            <w:r w:rsidRPr="00EA1DD2">
              <w:rPr>
                <w:rFonts w:eastAsia="Calibri"/>
                <w:kern w:val="0"/>
                <w:szCs w:val="24"/>
                <w:lang w:val="en-ZW" w:eastAsia="x-none"/>
              </w:rPr>
              <w:t>Common Laplace transforms</w:t>
            </w:r>
          </w:p>
          <w:p w14:paraId="18F1046C" w14:textId="77777777" w:rsidR="00EA1DD2" w:rsidRDefault="00EA1DD2">
            <w:pPr>
              <w:pStyle w:val="ListParagraph"/>
              <w:numPr>
                <w:ilvl w:val="3"/>
                <w:numId w:val="417"/>
              </w:numPr>
              <w:autoSpaceDE w:val="0"/>
              <w:autoSpaceDN w:val="0"/>
              <w:adjustRightInd w:val="0"/>
              <w:spacing w:line="360" w:lineRule="auto"/>
              <w:rPr>
                <w:rFonts w:eastAsia="Calibri"/>
                <w:kern w:val="0"/>
                <w:szCs w:val="24"/>
                <w:lang w:val="en-ZW" w:eastAsia="x-none"/>
              </w:rPr>
            </w:pPr>
            <w:r w:rsidRPr="00EA1DD2">
              <w:rPr>
                <w:rFonts w:eastAsia="Calibri"/>
                <w:kern w:val="0"/>
                <w:szCs w:val="24"/>
                <w:lang w:val="en-ZW" w:eastAsia="x-none"/>
              </w:rPr>
              <w:t>unit step</w:t>
            </w:r>
          </w:p>
          <w:p w14:paraId="0EF6926E" w14:textId="77777777" w:rsidR="00EA1DD2" w:rsidRDefault="00EA1DD2">
            <w:pPr>
              <w:pStyle w:val="ListParagraph"/>
              <w:numPr>
                <w:ilvl w:val="3"/>
                <w:numId w:val="417"/>
              </w:numPr>
              <w:autoSpaceDE w:val="0"/>
              <w:autoSpaceDN w:val="0"/>
              <w:adjustRightInd w:val="0"/>
              <w:spacing w:line="360" w:lineRule="auto"/>
              <w:rPr>
                <w:rFonts w:eastAsia="Calibri"/>
                <w:kern w:val="0"/>
                <w:szCs w:val="24"/>
                <w:lang w:val="en-ZW" w:eastAsia="x-none"/>
              </w:rPr>
            </w:pPr>
            <w:r w:rsidRPr="00EA1DD2">
              <w:rPr>
                <w:rFonts w:eastAsia="Calibri"/>
                <w:kern w:val="0"/>
                <w:szCs w:val="24"/>
                <w:lang w:val="en-ZW" w:eastAsia="x-none"/>
              </w:rPr>
              <w:t>exponential</w:t>
            </w:r>
          </w:p>
          <w:p w14:paraId="6CC7EE41" w14:textId="77777777" w:rsidR="00EA1DD2" w:rsidRDefault="00EA1DD2">
            <w:pPr>
              <w:pStyle w:val="ListParagraph"/>
              <w:numPr>
                <w:ilvl w:val="3"/>
                <w:numId w:val="417"/>
              </w:numPr>
              <w:autoSpaceDE w:val="0"/>
              <w:autoSpaceDN w:val="0"/>
              <w:adjustRightInd w:val="0"/>
              <w:spacing w:line="360" w:lineRule="auto"/>
              <w:rPr>
                <w:rFonts w:eastAsia="Calibri"/>
                <w:kern w:val="0"/>
                <w:szCs w:val="24"/>
                <w:lang w:val="en-ZW" w:eastAsia="x-none"/>
              </w:rPr>
            </w:pPr>
            <w:r w:rsidRPr="00EA1DD2">
              <w:rPr>
                <w:rFonts w:eastAsia="Calibri"/>
                <w:kern w:val="0"/>
                <w:szCs w:val="24"/>
                <w:lang w:val="en-ZW" w:eastAsia="x-none"/>
              </w:rPr>
              <w:t>sine</w:t>
            </w:r>
          </w:p>
          <w:p w14:paraId="77D79BB3" w14:textId="596C7F98" w:rsidR="00EA1DD2" w:rsidRPr="00EA1DD2" w:rsidRDefault="00EA1DD2">
            <w:pPr>
              <w:pStyle w:val="ListParagraph"/>
              <w:numPr>
                <w:ilvl w:val="3"/>
                <w:numId w:val="417"/>
              </w:numPr>
              <w:autoSpaceDE w:val="0"/>
              <w:autoSpaceDN w:val="0"/>
              <w:adjustRightInd w:val="0"/>
              <w:spacing w:line="360" w:lineRule="auto"/>
              <w:rPr>
                <w:rFonts w:eastAsia="Calibri"/>
                <w:kern w:val="0"/>
                <w:szCs w:val="24"/>
                <w:lang w:val="en-ZW" w:eastAsia="x-none"/>
              </w:rPr>
            </w:pPr>
            <w:r w:rsidRPr="00EA1DD2">
              <w:rPr>
                <w:rFonts w:eastAsia="Calibri"/>
                <w:kern w:val="0"/>
                <w:szCs w:val="24"/>
                <w:lang w:val="en-ZW" w:eastAsia="x-none"/>
              </w:rPr>
              <w:t>cosine</w:t>
            </w:r>
          </w:p>
          <w:p w14:paraId="1CF6FF28" w14:textId="77777777" w:rsidR="00EA1DD2" w:rsidRDefault="00EA1DD2">
            <w:pPr>
              <w:pStyle w:val="ListParagraph"/>
              <w:numPr>
                <w:ilvl w:val="2"/>
                <w:numId w:val="417"/>
              </w:numPr>
              <w:autoSpaceDE w:val="0"/>
              <w:autoSpaceDN w:val="0"/>
              <w:adjustRightInd w:val="0"/>
              <w:spacing w:line="360" w:lineRule="auto"/>
              <w:rPr>
                <w:rFonts w:eastAsia="Calibri"/>
                <w:kern w:val="0"/>
                <w:szCs w:val="24"/>
                <w:lang w:val="en-ZW" w:eastAsia="x-none"/>
              </w:rPr>
            </w:pPr>
            <w:r w:rsidRPr="00EA1DD2">
              <w:rPr>
                <w:rFonts w:eastAsia="Calibri"/>
                <w:kern w:val="0"/>
                <w:szCs w:val="24"/>
                <w:lang w:val="en-ZW" w:eastAsia="x-none"/>
              </w:rPr>
              <w:t>Initial value theorem:</w:t>
            </w:r>
          </w:p>
          <w:p w14:paraId="56A2B7E8" w14:textId="5FFA27AE" w:rsidR="00EA1DD2" w:rsidRDefault="00EA1DD2">
            <w:pPr>
              <w:pStyle w:val="ListParagraph"/>
              <w:numPr>
                <w:ilvl w:val="2"/>
                <w:numId w:val="417"/>
              </w:numPr>
              <w:autoSpaceDE w:val="0"/>
              <w:autoSpaceDN w:val="0"/>
              <w:adjustRightInd w:val="0"/>
              <w:spacing w:line="360" w:lineRule="auto"/>
              <w:rPr>
                <w:rFonts w:eastAsia="Calibri"/>
                <w:kern w:val="0"/>
                <w:szCs w:val="24"/>
                <w:lang w:val="en-ZW" w:eastAsia="x-none"/>
              </w:rPr>
            </w:pPr>
            <w:r w:rsidRPr="00EA1DD2">
              <w:rPr>
                <w:rFonts w:eastAsia="Calibri"/>
                <w:kern w:val="0"/>
                <w:szCs w:val="24"/>
                <w:lang w:val="en-ZW" w:eastAsia="x-none"/>
              </w:rPr>
              <w:t xml:space="preserve">Final </w:t>
            </w:r>
            <w:r>
              <w:rPr>
                <w:rFonts w:eastAsia="Calibri"/>
                <w:kern w:val="0"/>
                <w:szCs w:val="24"/>
                <w:lang w:val="en-ZW" w:eastAsia="x-none"/>
              </w:rPr>
              <w:t>v</w:t>
            </w:r>
            <w:r w:rsidRPr="00EA1DD2">
              <w:rPr>
                <w:rFonts w:eastAsia="Calibri"/>
                <w:kern w:val="0"/>
                <w:szCs w:val="24"/>
                <w:lang w:val="en-ZW" w:eastAsia="x-none"/>
              </w:rPr>
              <w:t xml:space="preserve">alue </w:t>
            </w:r>
            <w:r>
              <w:rPr>
                <w:rFonts w:eastAsia="Calibri"/>
                <w:kern w:val="0"/>
                <w:szCs w:val="24"/>
                <w:lang w:val="en-ZW" w:eastAsia="x-none"/>
              </w:rPr>
              <w:t>t</w:t>
            </w:r>
            <w:r w:rsidRPr="00EA1DD2">
              <w:rPr>
                <w:rFonts w:eastAsia="Calibri"/>
                <w:kern w:val="0"/>
                <w:szCs w:val="24"/>
                <w:lang w:val="en-ZW" w:eastAsia="x-none"/>
              </w:rPr>
              <w:t>heorem</w:t>
            </w:r>
          </w:p>
          <w:p w14:paraId="493AD75A" w14:textId="4B4C727A" w:rsidR="00EA1DD2" w:rsidRPr="00FB2006" w:rsidRDefault="00EA1DD2">
            <w:pPr>
              <w:pStyle w:val="ListParagraph"/>
              <w:numPr>
                <w:ilvl w:val="2"/>
                <w:numId w:val="417"/>
              </w:numPr>
              <w:autoSpaceDE w:val="0"/>
              <w:autoSpaceDN w:val="0"/>
              <w:adjustRightInd w:val="0"/>
              <w:spacing w:line="360" w:lineRule="auto"/>
              <w:rPr>
                <w:rFonts w:eastAsia="Calibri"/>
                <w:kern w:val="0"/>
                <w:szCs w:val="24"/>
                <w:lang w:val="en-ZW" w:eastAsia="x-none"/>
              </w:rPr>
            </w:pPr>
            <w:r w:rsidRPr="00EA1DD2">
              <w:rPr>
                <w:rFonts w:eastAsia="Calibri"/>
                <w:kern w:val="0"/>
                <w:szCs w:val="24"/>
                <w:lang w:val="en-ZW" w:eastAsia="x-none"/>
              </w:rPr>
              <w:t>Application to check behaviour of systems at</w:t>
            </w:r>
            <w:r>
              <w:rPr>
                <w:rFonts w:eastAsia="Calibri"/>
                <w:kern w:val="0"/>
                <w:szCs w:val="24"/>
                <w:lang w:val="en-ZW" w:eastAsia="x-none"/>
              </w:rPr>
              <w:t xml:space="preserve"> </w:t>
            </w:r>
            <w:r w:rsidRPr="00EA1DD2">
              <w:rPr>
                <w:rFonts w:eastAsia="Calibri"/>
                <w:kern w:val="0"/>
                <w:szCs w:val="24"/>
                <w:lang w:val="en-ZW" w:eastAsia="x-none"/>
              </w:rPr>
              <w:t>t=0 and t=∞</w:t>
            </w:r>
            <w:r w:rsidR="00FB2006">
              <w:rPr>
                <w:rFonts w:eastAsia="Calibri"/>
                <w:kern w:val="0"/>
                <w:szCs w:val="24"/>
                <w:lang w:val="en-ZW" w:eastAsia="x-none"/>
              </w:rPr>
              <w:t>.</w:t>
            </w:r>
          </w:p>
          <w:p w14:paraId="6EC03FC2" w14:textId="77777777" w:rsidR="00EA1DD2" w:rsidRDefault="00FB2006">
            <w:pPr>
              <w:numPr>
                <w:ilvl w:val="1"/>
                <w:numId w:val="402"/>
              </w:numPr>
              <w:autoSpaceDE w:val="0"/>
              <w:autoSpaceDN w:val="0"/>
              <w:adjustRightInd w:val="0"/>
              <w:spacing w:after="120" w:line="360" w:lineRule="auto"/>
              <w:ind w:left="720"/>
              <w:contextualSpacing/>
              <w:rPr>
                <w:rFonts w:ascii="Times New Roman" w:eastAsia="Calibri" w:hAnsi="Times New Roman" w:cs="Times New Roman"/>
                <w:kern w:val="0"/>
                <w:sz w:val="24"/>
                <w:szCs w:val="24"/>
                <w:lang w:val="en-ZW" w:eastAsia="x-none"/>
                <w14:ligatures w14:val="none"/>
              </w:rPr>
            </w:pPr>
            <w:r>
              <w:rPr>
                <w:rFonts w:ascii="Times New Roman" w:eastAsia="Calibri" w:hAnsi="Times New Roman" w:cs="Times New Roman"/>
                <w:kern w:val="0"/>
                <w:sz w:val="24"/>
                <w:szCs w:val="24"/>
                <w:lang w:val="en-ZW" w:eastAsia="x-none"/>
                <w14:ligatures w14:val="none"/>
              </w:rPr>
              <w:t>Solution to i</w:t>
            </w:r>
            <w:r w:rsidRPr="00FB2006">
              <w:rPr>
                <w:rFonts w:ascii="Times New Roman" w:eastAsia="Calibri" w:hAnsi="Times New Roman" w:cs="Times New Roman"/>
                <w:kern w:val="0"/>
                <w:sz w:val="24"/>
                <w:szCs w:val="24"/>
                <w:lang w:val="en-ZW" w:eastAsia="x-none"/>
                <w14:ligatures w14:val="none"/>
              </w:rPr>
              <w:t>nverse Laplace transforms using partial fractions</w:t>
            </w:r>
            <w:r>
              <w:rPr>
                <w:rFonts w:ascii="Times New Roman" w:eastAsia="Calibri" w:hAnsi="Times New Roman" w:cs="Times New Roman"/>
                <w:kern w:val="0"/>
                <w:sz w:val="24"/>
                <w:szCs w:val="24"/>
                <w:lang w:val="en-ZW" w:eastAsia="x-none"/>
                <w14:ligatures w14:val="none"/>
              </w:rPr>
              <w:t>:</w:t>
            </w:r>
          </w:p>
          <w:p w14:paraId="696571B9" w14:textId="7B1920B6" w:rsidR="00FB2006" w:rsidRPr="00FB2006" w:rsidRDefault="00FB2006">
            <w:pPr>
              <w:pStyle w:val="ListParagraph"/>
              <w:numPr>
                <w:ilvl w:val="2"/>
                <w:numId w:val="222"/>
              </w:numPr>
              <w:autoSpaceDE w:val="0"/>
              <w:autoSpaceDN w:val="0"/>
              <w:adjustRightInd w:val="0"/>
              <w:spacing w:line="360" w:lineRule="auto"/>
              <w:rPr>
                <w:rFonts w:eastAsia="Calibri"/>
                <w:kern w:val="0"/>
                <w:szCs w:val="24"/>
                <w:lang w:val="en-ZW" w:eastAsia="x-none"/>
              </w:rPr>
            </w:pPr>
            <w:r w:rsidRPr="00FB2006">
              <w:rPr>
                <w:rFonts w:eastAsia="Calibri"/>
                <w:kern w:val="0"/>
                <w:szCs w:val="24"/>
                <w:lang w:val="en-ZW" w:eastAsia="x-none"/>
              </w:rPr>
              <w:t xml:space="preserve">Definition of </w:t>
            </w:r>
            <w:r>
              <w:rPr>
                <w:rFonts w:eastAsia="Calibri"/>
                <w:kern w:val="0"/>
                <w:szCs w:val="24"/>
                <w:lang w:val="en-ZW" w:eastAsia="x-none"/>
              </w:rPr>
              <w:t>i</w:t>
            </w:r>
            <w:r w:rsidRPr="00FB2006">
              <w:rPr>
                <w:rFonts w:eastAsia="Calibri"/>
                <w:kern w:val="0"/>
                <w:szCs w:val="24"/>
                <w:lang w:val="en-ZW" w:eastAsia="x-none"/>
              </w:rPr>
              <w:t xml:space="preserve">nverse Laplace </w:t>
            </w:r>
            <w:r>
              <w:rPr>
                <w:rFonts w:eastAsia="Calibri"/>
                <w:kern w:val="0"/>
                <w:szCs w:val="24"/>
                <w:lang w:val="en-ZW" w:eastAsia="x-none"/>
              </w:rPr>
              <w:t>t</w:t>
            </w:r>
            <w:r w:rsidRPr="00FB2006">
              <w:rPr>
                <w:rFonts w:eastAsia="Calibri"/>
                <w:kern w:val="0"/>
                <w:szCs w:val="24"/>
                <w:lang w:val="en-ZW" w:eastAsia="x-none"/>
              </w:rPr>
              <w:t>ransform</w:t>
            </w:r>
          </w:p>
          <w:p w14:paraId="789B99E0" w14:textId="77777777" w:rsidR="00FB2006" w:rsidRPr="00FB2006" w:rsidRDefault="00FB2006">
            <w:pPr>
              <w:pStyle w:val="ListParagraph"/>
              <w:numPr>
                <w:ilvl w:val="2"/>
                <w:numId w:val="222"/>
              </w:numPr>
              <w:autoSpaceDE w:val="0"/>
              <w:autoSpaceDN w:val="0"/>
              <w:adjustRightInd w:val="0"/>
              <w:spacing w:line="360" w:lineRule="auto"/>
              <w:rPr>
                <w:rFonts w:eastAsia="Calibri"/>
                <w:kern w:val="0"/>
                <w:szCs w:val="24"/>
                <w:lang w:val="en-ZW" w:eastAsia="x-none"/>
              </w:rPr>
            </w:pPr>
            <w:r w:rsidRPr="00FB2006">
              <w:rPr>
                <w:rFonts w:eastAsia="Calibri"/>
                <w:kern w:val="0"/>
                <w:szCs w:val="24"/>
                <w:lang w:val="en-ZW" w:eastAsia="x-none"/>
              </w:rPr>
              <w:t>Use of standard Laplace transform tables</w:t>
            </w:r>
          </w:p>
          <w:p w14:paraId="0827ED12" w14:textId="77777777" w:rsidR="00FB2006" w:rsidRDefault="00FB2006">
            <w:pPr>
              <w:pStyle w:val="ListParagraph"/>
              <w:numPr>
                <w:ilvl w:val="2"/>
                <w:numId w:val="222"/>
              </w:numPr>
              <w:autoSpaceDE w:val="0"/>
              <w:autoSpaceDN w:val="0"/>
              <w:adjustRightInd w:val="0"/>
              <w:spacing w:line="360" w:lineRule="auto"/>
              <w:rPr>
                <w:rFonts w:eastAsia="Calibri"/>
                <w:kern w:val="0"/>
                <w:szCs w:val="24"/>
                <w:lang w:val="en-ZW" w:eastAsia="x-none"/>
              </w:rPr>
            </w:pPr>
            <w:r w:rsidRPr="00FB2006">
              <w:rPr>
                <w:rFonts w:eastAsia="Calibri"/>
                <w:kern w:val="0"/>
                <w:szCs w:val="24"/>
                <w:lang w:val="en-ZW" w:eastAsia="x-none"/>
              </w:rPr>
              <w:t>Decomposition of rational functions into partial fractions</w:t>
            </w:r>
          </w:p>
          <w:p w14:paraId="0EDADE80" w14:textId="41A2ACCB" w:rsidR="00FB2006" w:rsidRPr="00FB2006" w:rsidRDefault="00FB2006">
            <w:pPr>
              <w:pStyle w:val="ListParagraph"/>
              <w:numPr>
                <w:ilvl w:val="2"/>
                <w:numId w:val="222"/>
              </w:numPr>
              <w:autoSpaceDE w:val="0"/>
              <w:autoSpaceDN w:val="0"/>
              <w:adjustRightInd w:val="0"/>
              <w:spacing w:line="360" w:lineRule="auto"/>
              <w:rPr>
                <w:rFonts w:eastAsia="Calibri"/>
                <w:kern w:val="0"/>
                <w:szCs w:val="24"/>
                <w:lang w:val="en-ZW" w:eastAsia="x-none"/>
              </w:rPr>
            </w:pPr>
            <w:r>
              <w:rPr>
                <w:rFonts w:eastAsia="Calibri"/>
                <w:kern w:val="0"/>
                <w:szCs w:val="24"/>
                <w:lang w:val="en-ZW" w:eastAsia="x-none"/>
              </w:rPr>
              <w:t>S</w:t>
            </w:r>
            <w:r w:rsidRPr="00FB2006">
              <w:rPr>
                <w:rFonts w:eastAsia="Calibri"/>
                <w:kern w:val="0"/>
                <w:szCs w:val="24"/>
                <w:lang w:val="en-ZW" w:eastAsia="x-none"/>
              </w:rPr>
              <w:t>olving for coefficients using substitution or the cover-up method</w:t>
            </w:r>
          </w:p>
          <w:p w14:paraId="3737B9EA" w14:textId="73A3B574" w:rsidR="00FB2006" w:rsidRPr="00FB2006" w:rsidRDefault="00FB2006">
            <w:pPr>
              <w:pStyle w:val="ListParagraph"/>
              <w:numPr>
                <w:ilvl w:val="2"/>
                <w:numId w:val="222"/>
              </w:numPr>
              <w:autoSpaceDE w:val="0"/>
              <w:autoSpaceDN w:val="0"/>
              <w:adjustRightInd w:val="0"/>
              <w:spacing w:line="360" w:lineRule="auto"/>
              <w:rPr>
                <w:rFonts w:eastAsia="Calibri"/>
                <w:kern w:val="0"/>
                <w:szCs w:val="24"/>
                <w:lang w:val="en-ZW" w:eastAsia="x-none"/>
              </w:rPr>
            </w:pPr>
            <w:r w:rsidRPr="00FB2006">
              <w:rPr>
                <w:rFonts w:eastAsia="Calibri"/>
                <w:kern w:val="0"/>
                <w:szCs w:val="24"/>
                <w:lang w:val="en-ZW" w:eastAsia="x-none"/>
              </w:rPr>
              <w:t>Finding time-domain function f(t) from F(s)</w:t>
            </w:r>
          </w:p>
          <w:p w14:paraId="30A1DF65" w14:textId="77777777" w:rsidR="00FB2006" w:rsidRDefault="00FB2006">
            <w:pPr>
              <w:pStyle w:val="ListParagraph"/>
              <w:numPr>
                <w:ilvl w:val="2"/>
                <w:numId w:val="222"/>
              </w:numPr>
              <w:autoSpaceDE w:val="0"/>
              <w:autoSpaceDN w:val="0"/>
              <w:adjustRightInd w:val="0"/>
              <w:spacing w:line="360" w:lineRule="auto"/>
              <w:rPr>
                <w:rFonts w:eastAsia="Calibri"/>
                <w:kern w:val="0"/>
                <w:szCs w:val="24"/>
                <w:lang w:val="en-ZW" w:eastAsia="x-none"/>
              </w:rPr>
            </w:pPr>
            <w:r w:rsidRPr="00FB2006">
              <w:rPr>
                <w:rFonts w:eastAsia="Calibri"/>
                <w:kern w:val="0"/>
                <w:szCs w:val="24"/>
                <w:lang w:val="en-ZW" w:eastAsia="x-none"/>
              </w:rPr>
              <w:t>Application to time responses in control systems</w:t>
            </w:r>
          </w:p>
          <w:p w14:paraId="2CE9BB88" w14:textId="77777777" w:rsidR="00FB2006" w:rsidRPr="00B2097A" w:rsidRDefault="00FB2006">
            <w:pPr>
              <w:numPr>
                <w:ilvl w:val="1"/>
                <w:numId w:val="402"/>
              </w:numPr>
              <w:autoSpaceDE w:val="0"/>
              <w:autoSpaceDN w:val="0"/>
              <w:adjustRightInd w:val="0"/>
              <w:spacing w:after="120" w:line="360" w:lineRule="auto"/>
              <w:ind w:left="720"/>
              <w:contextualSpacing/>
              <w:rPr>
                <w:rFonts w:eastAsia="Calibri"/>
                <w:kern w:val="0"/>
                <w:szCs w:val="24"/>
                <w:lang w:val="en-ZW" w:eastAsia="x-none"/>
              </w:rPr>
            </w:pPr>
            <w:r w:rsidRPr="00FB2006">
              <w:rPr>
                <w:rFonts w:ascii="Times New Roman" w:eastAsia="Calibri" w:hAnsi="Times New Roman" w:cs="Times New Roman"/>
                <w:kern w:val="0"/>
                <w:sz w:val="24"/>
                <w:szCs w:val="24"/>
                <w:lang w:val="en-ZW" w:eastAsia="x-none"/>
                <w14:ligatures w14:val="none"/>
              </w:rPr>
              <w:t>Solution to differential equations using Laplace transforms</w:t>
            </w:r>
          </w:p>
          <w:p w14:paraId="39D67F1F" w14:textId="1849DBC6" w:rsidR="00B2097A" w:rsidRPr="00B2097A" w:rsidRDefault="00B2097A">
            <w:pPr>
              <w:pStyle w:val="ListParagraph"/>
              <w:numPr>
                <w:ilvl w:val="2"/>
                <w:numId w:val="418"/>
              </w:numPr>
              <w:autoSpaceDE w:val="0"/>
              <w:autoSpaceDN w:val="0"/>
              <w:adjustRightInd w:val="0"/>
              <w:spacing w:line="360" w:lineRule="auto"/>
              <w:rPr>
                <w:rFonts w:asciiTheme="minorHAnsi" w:eastAsia="Calibri" w:hAnsiTheme="minorHAnsi" w:cstheme="minorBidi"/>
                <w:kern w:val="0"/>
                <w:sz w:val="22"/>
                <w:szCs w:val="24"/>
                <w:lang w:val="en-ZW" w:eastAsia="x-none"/>
                <w14:ligatures w14:val="standardContextual"/>
              </w:rPr>
            </w:pPr>
            <w:r w:rsidRPr="00B2097A">
              <w:rPr>
                <w:rFonts w:eastAsia="Calibri"/>
                <w:kern w:val="0"/>
                <w:szCs w:val="24"/>
                <w:lang w:val="en-ZW" w:eastAsia="x-none"/>
              </w:rPr>
              <w:t>Formulation of first- and second-order linear differential equations from physical systems</w:t>
            </w:r>
            <w:r>
              <w:rPr>
                <w:rFonts w:eastAsia="Calibri"/>
                <w:kern w:val="0"/>
                <w:szCs w:val="24"/>
                <w:lang w:val="en-ZW" w:eastAsia="x-none"/>
              </w:rPr>
              <w:t xml:space="preserve"> i.e., </w:t>
            </w:r>
            <w:r w:rsidRPr="00B2097A">
              <w:rPr>
                <w:rFonts w:eastAsia="Calibri"/>
                <w:kern w:val="0"/>
                <w:szCs w:val="24"/>
                <w:lang w:val="en-ZW" w:eastAsia="x-none"/>
              </w:rPr>
              <w:t>electrical</w:t>
            </w:r>
          </w:p>
          <w:p w14:paraId="2E67E399" w14:textId="77777777" w:rsidR="00B2097A" w:rsidRPr="00B2097A" w:rsidRDefault="00B2097A">
            <w:pPr>
              <w:pStyle w:val="ListParagraph"/>
              <w:numPr>
                <w:ilvl w:val="2"/>
                <w:numId w:val="418"/>
              </w:numPr>
              <w:autoSpaceDE w:val="0"/>
              <w:autoSpaceDN w:val="0"/>
              <w:adjustRightInd w:val="0"/>
              <w:spacing w:line="360" w:lineRule="auto"/>
              <w:rPr>
                <w:rFonts w:eastAsia="Calibri"/>
                <w:kern w:val="0"/>
                <w:szCs w:val="24"/>
                <w:lang w:val="en-ZW" w:eastAsia="x-none"/>
              </w:rPr>
            </w:pPr>
            <w:r w:rsidRPr="00B2097A">
              <w:rPr>
                <w:rFonts w:eastAsia="Calibri"/>
                <w:kern w:val="0"/>
                <w:szCs w:val="24"/>
                <w:lang w:val="en-ZW" w:eastAsia="x-none"/>
              </w:rPr>
              <w:t>Solving algebraic equation in the s-domain</w:t>
            </w:r>
          </w:p>
          <w:p w14:paraId="449814E0" w14:textId="77777777" w:rsidR="00B2097A" w:rsidRPr="00B2097A" w:rsidRDefault="00B2097A">
            <w:pPr>
              <w:pStyle w:val="ListParagraph"/>
              <w:numPr>
                <w:ilvl w:val="2"/>
                <w:numId w:val="418"/>
              </w:numPr>
              <w:autoSpaceDE w:val="0"/>
              <w:autoSpaceDN w:val="0"/>
              <w:adjustRightInd w:val="0"/>
              <w:spacing w:line="360" w:lineRule="auto"/>
              <w:rPr>
                <w:rFonts w:eastAsia="Calibri"/>
                <w:kern w:val="0"/>
                <w:szCs w:val="24"/>
                <w:lang w:val="en-ZW" w:eastAsia="x-none"/>
              </w:rPr>
            </w:pPr>
            <w:r w:rsidRPr="00B2097A">
              <w:rPr>
                <w:rFonts w:eastAsia="Calibri"/>
                <w:kern w:val="0"/>
                <w:szCs w:val="24"/>
                <w:lang w:val="en-ZW" w:eastAsia="x-none"/>
              </w:rPr>
              <w:t>Applying inverse Laplace to find solution in time domain</w:t>
            </w:r>
          </w:p>
          <w:p w14:paraId="42EBFB57" w14:textId="0E5B3B47" w:rsidR="00B2097A" w:rsidRPr="00B2097A" w:rsidRDefault="00B2097A">
            <w:pPr>
              <w:pStyle w:val="ListParagraph"/>
              <w:numPr>
                <w:ilvl w:val="2"/>
                <w:numId w:val="418"/>
              </w:numPr>
              <w:autoSpaceDE w:val="0"/>
              <w:autoSpaceDN w:val="0"/>
              <w:adjustRightInd w:val="0"/>
              <w:spacing w:line="360" w:lineRule="auto"/>
              <w:rPr>
                <w:rFonts w:asciiTheme="minorHAnsi" w:eastAsia="Calibri" w:hAnsiTheme="minorHAnsi" w:cstheme="minorBidi"/>
                <w:kern w:val="0"/>
                <w:sz w:val="22"/>
                <w:szCs w:val="24"/>
                <w:lang w:val="en-ZW" w:eastAsia="x-none"/>
                <w14:ligatures w14:val="standardContextual"/>
              </w:rPr>
            </w:pPr>
            <w:r w:rsidRPr="00B2097A">
              <w:rPr>
                <w:rFonts w:eastAsia="Calibri"/>
                <w:kern w:val="0"/>
                <w:szCs w:val="24"/>
                <w:lang w:val="en-ZW" w:eastAsia="x-none"/>
              </w:rPr>
              <w:t>Interpretation of solutions in context of system response such as step or impulse input.</w:t>
            </w:r>
          </w:p>
        </w:tc>
        <w:tc>
          <w:tcPr>
            <w:tcW w:w="2121" w:type="dxa"/>
            <w:shd w:val="clear" w:color="auto" w:fill="auto"/>
          </w:tcPr>
          <w:p w14:paraId="46F530E3" w14:textId="77777777" w:rsidR="0014074A" w:rsidRPr="0014074A" w:rsidRDefault="0014074A">
            <w:pPr>
              <w:numPr>
                <w:ilvl w:val="0"/>
                <w:numId w:val="421"/>
              </w:numPr>
              <w:spacing w:after="0" w:line="360" w:lineRule="auto"/>
              <w:contextualSpacing/>
              <w:rPr>
                <w:rFonts w:ascii="Times New Roman" w:eastAsia="Calibri" w:hAnsi="Times New Roman" w:cs="Times New Roman"/>
                <w:sz w:val="24"/>
                <w:szCs w:val="24"/>
                <w:lang w:val="en-ZW"/>
              </w:rPr>
            </w:pPr>
            <w:r w:rsidRPr="0014074A">
              <w:rPr>
                <w:rFonts w:ascii="Times New Roman" w:eastAsia="Calibri" w:hAnsi="Times New Roman" w:cs="Times New Roman"/>
                <w:sz w:val="24"/>
                <w:szCs w:val="24"/>
                <w:lang w:val="en-ZW"/>
              </w:rPr>
              <w:t xml:space="preserve">Oral Questioning </w:t>
            </w:r>
          </w:p>
          <w:p w14:paraId="00DF93B1" w14:textId="77777777" w:rsidR="0014074A" w:rsidRPr="0014074A" w:rsidRDefault="0014074A">
            <w:pPr>
              <w:numPr>
                <w:ilvl w:val="0"/>
                <w:numId w:val="421"/>
              </w:numPr>
              <w:spacing w:after="0" w:line="360" w:lineRule="auto"/>
              <w:contextualSpacing/>
              <w:rPr>
                <w:rFonts w:ascii="Times New Roman" w:eastAsia="Calibri" w:hAnsi="Times New Roman" w:cs="Times New Roman"/>
                <w:sz w:val="24"/>
                <w:szCs w:val="24"/>
                <w:lang w:val="en-ZW"/>
              </w:rPr>
            </w:pPr>
            <w:r w:rsidRPr="0014074A">
              <w:rPr>
                <w:rFonts w:ascii="Times New Roman" w:eastAsia="Calibri" w:hAnsi="Times New Roman" w:cs="Times New Roman"/>
                <w:sz w:val="24"/>
                <w:szCs w:val="24"/>
                <w:lang w:val="en-ZW"/>
              </w:rPr>
              <w:t>Written Assessment</w:t>
            </w:r>
          </w:p>
          <w:p w14:paraId="2D71D969" w14:textId="77777777" w:rsidR="0014074A" w:rsidRDefault="0014074A">
            <w:pPr>
              <w:numPr>
                <w:ilvl w:val="0"/>
                <w:numId w:val="421"/>
              </w:numPr>
              <w:spacing w:after="0" w:line="360" w:lineRule="auto"/>
              <w:contextualSpacing/>
              <w:rPr>
                <w:rFonts w:ascii="Times New Roman" w:eastAsia="Calibri" w:hAnsi="Times New Roman" w:cs="Times New Roman"/>
                <w:sz w:val="24"/>
                <w:szCs w:val="24"/>
                <w:lang w:val="en-ZW"/>
              </w:rPr>
            </w:pPr>
            <w:r w:rsidRPr="0014074A">
              <w:rPr>
                <w:rFonts w:ascii="Times New Roman" w:eastAsia="Calibri" w:hAnsi="Times New Roman" w:cs="Times New Roman"/>
                <w:sz w:val="24"/>
                <w:szCs w:val="24"/>
                <w:lang w:val="en-ZW"/>
              </w:rPr>
              <w:t>Practical Assessment</w:t>
            </w:r>
          </w:p>
          <w:p w14:paraId="7216125E" w14:textId="01838429" w:rsidR="00511682" w:rsidRPr="0014074A" w:rsidRDefault="0014074A">
            <w:pPr>
              <w:numPr>
                <w:ilvl w:val="0"/>
                <w:numId w:val="421"/>
              </w:numPr>
              <w:spacing w:after="0" w:line="360" w:lineRule="auto"/>
              <w:contextualSpacing/>
              <w:rPr>
                <w:rFonts w:ascii="Times New Roman" w:eastAsia="Calibri" w:hAnsi="Times New Roman" w:cs="Times New Roman"/>
                <w:sz w:val="24"/>
                <w:szCs w:val="24"/>
                <w:lang w:val="en-ZW"/>
              </w:rPr>
            </w:pPr>
            <w:r w:rsidRPr="0014074A">
              <w:rPr>
                <w:rFonts w:ascii="Times New Roman" w:eastAsia="Calibri" w:hAnsi="Times New Roman" w:cs="Times New Roman"/>
                <w:sz w:val="24"/>
                <w:szCs w:val="24"/>
                <w:lang w:val="en-ZW"/>
              </w:rPr>
              <w:t>Portfolio of evidence</w:t>
            </w:r>
          </w:p>
        </w:tc>
      </w:tr>
      <w:tr w:rsidR="00C51DF0" w:rsidRPr="00DB4FC1" w14:paraId="3C84AE26" w14:textId="77777777" w:rsidTr="007630CC">
        <w:trPr>
          <w:trHeight w:val="2259"/>
        </w:trPr>
        <w:tc>
          <w:tcPr>
            <w:tcW w:w="2480" w:type="dxa"/>
            <w:shd w:val="clear" w:color="auto" w:fill="auto"/>
          </w:tcPr>
          <w:p w14:paraId="40C97D1E" w14:textId="77777777" w:rsidR="00C51DF0" w:rsidRPr="00DB4FC1" w:rsidRDefault="00C51DF0">
            <w:pPr>
              <w:numPr>
                <w:ilvl w:val="0"/>
                <w:numId w:val="421"/>
              </w:numPr>
              <w:spacing w:after="0" w:line="360" w:lineRule="auto"/>
              <w:rPr>
                <w:rFonts w:ascii="Times New Roman" w:hAnsi="Times New Roman" w:cs="Times New Roman"/>
                <w:bCs/>
                <w:sz w:val="24"/>
                <w:szCs w:val="24"/>
                <w:lang w:val="en-GB"/>
              </w:rPr>
            </w:pPr>
            <w:r w:rsidRPr="00DB4FC1">
              <w:rPr>
                <w:rFonts w:ascii="Times New Roman" w:hAnsi="Times New Roman" w:cs="Times New Roman"/>
                <w:sz w:val="24"/>
                <w:szCs w:val="24"/>
                <w:lang w:val="en-GB"/>
              </w:rPr>
              <w:t>Apply vector theorem</w:t>
            </w:r>
          </w:p>
        </w:tc>
        <w:tc>
          <w:tcPr>
            <w:tcW w:w="4415" w:type="dxa"/>
            <w:shd w:val="clear" w:color="auto" w:fill="auto"/>
          </w:tcPr>
          <w:p w14:paraId="0CD1CC75" w14:textId="77777777" w:rsidR="00C51DF0" w:rsidRPr="00DB4FC1" w:rsidRDefault="00C51DF0">
            <w:pPr>
              <w:numPr>
                <w:ilvl w:val="1"/>
                <w:numId w:val="421"/>
              </w:numPr>
              <w:autoSpaceDE w:val="0"/>
              <w:autoSpaceDN w:val="0"/>
              <w:adjustRightInd w:val="0"/>
              <w:spacing w:after="120" w:line="360" w:lineRule="auto"/>
              <w:ind w:left="720"/>
              <w:contextualSpacing/>
              <w:rPr>
                <w:rFonts w:ascii="Times New Roman" w:eastAsia="Calibri" w:hAnsi="Times New Roman" w:cs="Times New Roman"/>
                <w:kern w:val="0"/>
                <w:sz w:val="24"/>
                <w:szCs w:val="24"/>
                <w:lang w:val="en-ZW" w:eastAsia="x-none"/>
                <w14:ligatures w14:val="none"/>
              </w:rPr>
            </w:pPr>
            <w:r w:rsidRPr="00DB4FC1">
              <w:rPr>
                <w:rFonts w:ascii="Times New Roman" w:eastAsia="Calibri" w:hAnsi="Times New Roman" w:cs="Times New Roman"/>
                <w:kern w:val="0"/>
                <w:sz w:val="24"/>
                <w:szCs w:val="24"/>
                <w:lang w:val="en-ZW" w:eastAsia="x-none"/>
                <w14:ligatures w14:val="none"/>
              </w:rPr>
              <w:t xml:space="preserve">Vectors and scalar in two and three dimensions </w:t>
            </w:r>
          </w:p>
          <w:p w14:paraId="67E414A6" w14:textId="77777777" w:rsidR="0014074A" w:rsidRDefault="00C51DF0">
            <w:pPr>
              <w:numPr>
                <w:ilvl w:val="1"/>
                <w:numId w:val="421"/>
              </w:numPr>
              <w:autoSpaceDE w:val="0"/>
              <w:autoSpaceDN w:val="0"/>
              <w:adjustRightInd w:val="0"/>
              <w:spacing w:after="120" w:line="360" w:lineRule="auto"/>
              <w:ind w:left="720"/>
              <w:contextualSpacing/>
              <w:rPr>
                <w:rFonts w:ascii="Times New Roman" w:eastAsia="Calibri" w:hAnsi="Times New Roman" w:cs="Times New Roman"/>
                <w:kern w:val="0"/>
                <w:sz w:val="24"/>
                <w:szCs w:val="24"/>
                <w:lang w:val="en-ZW" w:eastAsia="x-none"/>
                <w14:ligatures w14:val="none"/>
              </w:rPr>
            </w:pPr>
            <w:r w:rsidRPr="00DB4FC1">
              <w:rPr>
                <w:rFonts w:ascii="Times New Roman" w:eastAsia="Calibri" w:hAnsi="Times New Roman" w:cs="Times New Roman"/>
                <w:kern w:val="0"/>
                <w:sz w:val="24"/>
                <w:szCs w:val="24"/>
                <w:lang w:val="en-ZW" w:eastAsia="x-none"/>
                <w14:ligatures w14:val="none"/>
              </w:rPr>
              <w:t xml:space="preserve">Operations on vectors: </w:t>
            </w:r>
          </w:p>
          <w:p w14:paraId="1182853E" w14:textId="77777777" w:rsidR="0014074A" w:rsidRDefault="00C51DF0">
            <w:pPr>
              <w:pStyle w:val="ListParagraph"/>
              <w:numPr>
                <w:ilvl w:val="2"/>
                <w:numId w:val="421"/>
              </w:numPr>
              <w:autoSpaceDE w:val="0"/>
              <w:autoSpaceDN w:val="0"/>
              <w:adjustRightInd w:val="0"/>
              <w:spacing w:line="360" w:lineRule="auto"/>
              <w:rPr>
                <w:rFonts w:eastAsia="Calibri"/>
                <w:kern w:val="0"/>
                <w:szCs w:val="24"/>
                <w:lang w:val="en-ZW" w:eastAsia="x-none"/>
              </w:rPr>
            </w:pPr>
            <w:r w:rsidRPr="0014074A">
              <w:rPr>
                <w:rFonts w:eastAsia="Calibri"/>
                <w:kern w:val="0"/>
                <w:szCs w:val="24"/>
                <w:lang w:val="en-ZW" w:eastAsia="x-none"/>
              </w:rPr>
              <w:t>Addition</w:t>
            </w:r>
          </w:p>
          <w:p w14:paraId="679D4ED6" w14:textId="51A3BC7A" w:rsidR="00C51DF0" w:rsidRPr="0014074A" w:rsidRDefault="0014074A">
            <w:pPr>
              <w:pStyle w:val="ListParagraph"/>
              <w:numPr>
                <w:ilvl w:val="2"/>
                <w:numId w:val="421"/>
              </w:numPr>
              <w:autoSpaceDE w:val="0"/>
              <w:autoSpaceDN w:val="0"/>
              <w:adjustRightInd w:val="0"/>
              <w:spacing w:line="360" w:lineRule="auto"/>
              <w:rPr>
                <w:rFonts w:eastAsia="Calibri"/>
                <w:kern w:val="0"/>
                <w:szCs w:val="24"/>
                <w:lang w:val="en-ZW" w:eastAsia="x-none"/>
              </w:rPr>
            </w:pPr>
            <w:r>
              <w:rPr>
                <w:rFonts w:eastAsia="Calibri"/>
                <w:kern w:val="0"/>
                <w:szCs w:val="24"/>
                <w:lang w:val="en-ZW" w:eastAsia="x-none"/>
              </w:rPr>
              <w:t>S</w:t>
            </w:r>
            <w:r w:rsidR="00C51DF0" w:rsidRPr="0014074A">
              <w:rPr>
                <w:rFonts w:eastAsia="Calibri"/>
                <w:kern w:val="0"/>
                <w:szCs w:val="24"/>
                <w:lang w:val="en-ZW" w:eastAsia="x-none"/>
              </w:rPr>
              <w:t>ubtraction</w:t>
            </w:r>
          </w:p>
          <w:p w14:paraId="0E662FE3" w14:textId="772FE8BF" w:rsidR="0014074A" w:rsidRDefault="0014074A">
            <w:pPr>
              <w:numPr>
                <w:ilvl w:val="1"/>
                <w:numId w:val="421"/>
              </w:numPr>
              <w:autoSpaceDE w:val="0"/>
              <w:autoSpaceDN w:val="0"/>
              <w:adjustRightInd w:val="0"/>
              <w:spacing w:after="120" w:line="360" w:lineRule="auto"/>
              <w:ind w:left="720"/>
              <w:contextualSpacing/>
              <w:rPr>
                <w:rFonts w:ascii="Times New Roman" w:eastAsia="Calibri" w:hAnsi="Times New Roman" w:cs="Times New Roman"/>
                <w:kern w:val="0"/>
                <w:sz w:val="24"/>
                <w:szCs w:val="24"/>
                <w:lang w:val="en-ZW" w:eastAsia="x-none"/>
                <w14:ligatures w14:val="none"/>
              </w:rPr>
            </w:pPr>
            <w:r w:rsidRPr="0014074A">
              <w:rPr>
                <w:rFonts w:ascii="Times New Roman" w:eastAsia="Calibri" w:hAnsi="Times New Roman" w:cs="Times New Roman"/>
                <w:kern w:val="0"/>
                <w:sz w:val="24"/>
                <w:szCs w:val="24"/>
                <w:lang w:val="en-ZW" w:eastAsia="x-none"/>
                <w14:ligatures w14:val="none"/>
              </w:rPr>
              <w:t>Scalar and vector of vectors</w:t>
            </w:r>
          </w:p>
          <w:p w14:paraId="4A20CAD9" w14:textId="77777777" w:rsidR="0014074A" w:rsidRDefault="0014074A">
            <w:pPr>
              <w:pStyle w:val="ListParagraph"/>
              <w:numPr>
                <w:ilvl w:val="2"/>
                <w:numId w:val="421"/>
              </w:numPr>
              <w:autoSpaceDE w:val="0"/>
              <w:autoSpaceDN w:val="0"/>
              <w:adjustRightInd w:val="0"/>
              <w:spacing w:line="360" w:lineRule="auto"/>
              <w:rPr>
                <w:rFonts w:eastAsia="Calibri"/>
                <w:kern w:val="0"/>
                <w:szCs w:val="24"/>
                <w:lang w:val="en-ZW" w:eastAsia="x-none"/>
              </w:rPr>
            </w:pPr>
            <w:r w:rsidRPr="0014074A">
              <w:rPr>
                <w:rFonts w:eastAsia="Calibri"/>
                <w:kern w:val="0"/>
                <w:szCs w:val="24"/>
                <w:lang w:val="en-ZW" w:eastAsia="x-none"/>
              </w:rPr>
              <w:t>Dot product</w:t>
            </w:r>
          </w:p>
          <w:p w14:paraId="2F9C563B" w14:textId="29691A09" w:rsidR="0014074A" w:rsidRPr="0014074A" w:rsidRDefault="0014074A">
            <w:pPr>
              <w:pStyle w:val="ListParagraph"/>
              <w:numPr>
                <w:ilvl w:val="2"/>
                <w:numId w:val="421"/>
              </w:numPr>
              <w:autoSpaceDE w:val="0"/>
              <w:autoSpaceDN w:val="0"/>
              <w:adjustRightInd w:val="0"/>
              <w:spacing w:line="360" w:lineRule="auto"/>
              <w:rPr>
                <w:rFonts w:eastAsia="Calibri"/>
                <w:kern w:val="0"/>
                <w:szCs w:val="24"/>
                <w:lang w:val="en-ZW" w:eastAsia="x-none"/>
              </w:rPr>
            </w:pPr>
            <w:r>
              <w:rPr>
                <w:rFonts w:eastAsia="Calibri"/>
                <w:kern w:val="0"/>
                <w:szCs w:val="24"/>
                <w:lang w:val="en-ZW" w:eastAsia="x-none"/>
              </w:rPr>
              <w:t>C</w:t>
            </w:r>
            <w:r w:rsidRPr="0014074A">
              <w:rPr>
                <w:rFonts w:eastAsia="Calibri"/>
                <w:kern w:val="0"/>
                <w:szCs w:val="24"/>
                <w:lang w:val="en-ZW" w:eastAsia="x-none"/>
              </w:rPr>
              <w:t>ross product</w:t>
            </w:r>
          </w:p>
          <w:p w14:paraId="04AE7BE4" w14:textId="408D2CEC" w:rsidR="0014074A" w:rsidRDefault="0014074A">
            <w:pPr>
              <w:numPr>
                <w:ilvl w:val="1"/>
                <w:numId w:val="421"/>
              </w:numPr>
              <w:autoSpaceDE w:val="0"/>
              <w:autoSpaceDN w:val="0"/>
              <w:adjustRightInd w:val="0"/>
              <w:spacing w:after="120" w:line="360" w:lineRule="auto"/>
              <w:ind w:left="720"/>
              <w:contextualSpacing/>
              <w:rPr>
                <w:rFonts w:ascii="Times New Roman" w:eastAsia="Calibri" w:hAnsi="Times New Roman" w:cs="Times New Roman"/>
                <w:kern w:val="0"/>
                <w:sz w:val="24"/>
                <w:szCs w:val="24"/>
                <w:lang w:val="en-ZW" w:eastAsia="x-none"/>
                <w14:ligatures w14:val="none"/>
              </w:rPr>
            </w:pPr>
            <w:r>
              <w:rPr>
                <w:rFonts w:ascii="Times New Roman" w:eastAsia="Calibri" w:hAnsi="Times New Roman" w:cs="Times New Roman"/>
                <w:kern w:val="0"/>
                <w:sz w:val="24"/>
                <w:szCs w:val="24"/>
                <w:lang w:val="en-ZW" w:eastAsia="x-none"/>
                <w14:ligatures w14:val="none"/>
              </w:rPr>
              <w:t>V</w:t>
            </w:r>
            <w:r w:rsidRPr="0014074A">
              <w:rPr>
                <w:rFonts w:ascii="Times New Roman" w:eastAsia="Calibri" w:hAnsi="Times New Roman" w:cs="Times New Roman"/>
                <w:kern w:val="0"/>
                <w:sz w:val="24"/>
                <w:szCs w:val="24"/>
                <w:lang w:val="en-ZW" w:eastAsia="x-none"/>
                <w14:ligatures w14:val="none"/>
              </w:rPr>
              <w:t>ector field</w:t>
            </w:r>
          </w:p>
          <w:p w14:paraId="603B5F0A" w14:textId="3F84C995" w:rsidR="0014074A" w:rsidRDefault="0014074A">
            <w:pPr>
              <w:pStyle w:val="ListParagraph"/>
              <w:numPr>
                <w:ilvl w:val="2"/>
                <w:numId w:val="421"/>
              </w:numPr>
              <w:autoSpaceDE w:val="0"/>
              <w:autoSpaceDN w:val="0"/>
              <w:adjustRightInd w:val="0"/>
              <w:spacing w:line="360" w:lineRule="auto"/>
              <w:rPr>
                <w:rFonts w:eastAsia="Calibri"/>
                <w:kern w:val="0"/>
                <w:szCs w:val="24"/>
                <w:lang w:val="en-ZW" w:eastAsia="x-none"/>
              </w:rPr>
            </w:pPr>
            <w:r>
              <w:rPr>
                <w:rFonts w:eastAsia="Calibri"/>
                <w:kern w:val="0"/>
                <w:szCs w:val="24"/>
                <w:lang w:val="en-ZW" w:eastAsia="x-none"/>
              </w:rPr>
              <w:t>Introduction to</w:t>
            </w:r>
            <w:r>
              <w:t xml:space="preserve"> </w:t>
            </w:r>
            <w:r w:rsidRPr="0014074A">
              <w:rPr>
                <w:rFonts w:eastAsia="Calibri"/>
                <w:kern w:val="0"/>
                <w:szCs w:val="24"/>
                <w:lang w:val="en-ZW" w:eastAsia="x-none"/>
              </w:rPr>
              <w:t>vector fields</w:t>
            </w:r>
          </w:p>
          <w:p w14:paraId="13E39801" w14:textId="2B2C8056" w:rsidR="0014074A" w:rsidRPr="0014074A" w:rsidRDefault="0014074A">
            <w:pPr>
              <w:pStyle w:val="ListParagraph"/>
              <w:numPr>
                <w:ilvl w:val="2"/>
                <w:numId w:val="421"/>
              </w:numPr>
              <w:rPr>
                <w:rFonts w:eastAsia="Calibri"/>
                <w:kern w:val="0"/>
                <w:szCs w:val="24"/>
                <w:lang w:val="en-ZW" w:eastAsia="x-none"/>
              </w:rPr>
            </w:pPr>
            <w:r w:rsidRPr="0014074A">
              <w:rPr>
                <w:rFonts w:eastAsia="Calibri"/>
                <w:kern w:val="0"/>
                <w:szCs w:val="24"/>
                <w:lang w:val="en-ZW" w:eastAsia="x-none"/>
              </w:rPr>
              <w:t>Solutions of problems involving vector fields</w:t>
            </w:r>
          </w:p>
          <w:p w14:paraId="734BBFA6" w14:textId="77777777" w:rsidR="0014074A" w:rsidRDefault="0014074A">
            <w:pPr>
              <w:numPr>
                <w:ilvl w:val="1"/>
                <w:numId w:val="421"/>
              </w:numPr>
              <w:autoSpaceDE w:val="0"/>
              <w:autoSpaceDN w:val="0"/>
              <w:adjustRightInd w:val="0"/>
              <w:spacing w:after="120" w:line="360" w:lineRule="auto"/>
              <w:ind w:left="720"/>
              <w:contextualSpacing/>
              <w:rPr>
                <w:rFonts w:ascii="Times New Roman" w:eastAsia="Calibri" w:hAnsi="Times New Roman" w:cs="Times New Roman"/>
                <w:kern w:val="0"/>
                <w:sz w:val="24"/>
                <w:szCs w:val="24"/>
                <w:lang w:val="en-ZW" w:eastAsia="x-none"/>
                <w14:ligatures w14:val="none"/>
              </w:rPr>
            </w:pPr>
            <w:r w:rsidRPr="0014074A">
              <w:rPr>
                <w:rFonts w:ascii="Times New Roman" w:eastAsia="Calibri" w:hAnsi="Times New Roman" w:cs="Times New Roman"/>
                <w:kern w:val="0"/>
                <w:sz w:val="24"/>
                <w:szCs w:val="24"/>
                <w:lang w:val="en-ZW" w:eastAsia="x-none"/>
                <w14:ligatures w14:val="none"/>
              </w:rPr>
              <w:t>Gradient, Divergence and curl</w:t>
            </w:r>
          </w:p>
          <w:p w14:paraId="18E659A3" w14:textId="76AB66DD" w:rsidR="00C51DF0" w:rsidRPr="0014074A" w:rsidRDefault="0014074A">
            <w:pPr>
              <w:pStyle w:val="ListParagraph"/>
              <w:numPr>
                <w:ilvl w:val="2"/>
                <w:numId w:val="421"/>
              </w:numPr>
              <w:rPr>
                <w:rFonts w:eastAsia="Calibri"/>
                <w:kern w:val="0"/>
                <w:szCs w:val="24"/>
                <w:lang w:val="en-ZW" w:eastAsia="x-none"/>
              </w:rPr>
            </w:pPr>
            <w:r w:rsidRPr="0014074A">
              <w:rPr>
                <w:rFonts w:eastAsia="Calibri"/>
                <w:kern w:val="0"/>
                <w:szCs w:val="24"/>
                <w:lang w:val="en-ZW" w:eastAsia="x-none"/>
              </w:rPr>
              <w:t xml:space="preserve">Solutions of involving Gradient, Divergence and curl </w:t>
            </w:r>
          </w:p>
          <w:p w14:paraId="7E7ED2C3" w14:textId="3CAAA8CD" w:rsidR="00C51DF0" w:rsidRPr="00DB4FC1" w:rsidRDefault="0014074A">
            <w:pPr>
              <w:numPr>
                <w:ilvl w:val="1"/>
                <w:numId w:val="421"/>
              </w:numPr>
              <w:autoSpaceDE w:val="0"/>
              <w:autoSpaceDN w:val="0"/>
              <w:adjustRightInd w:val="0"/>
              <w:spacing w:after="120" w:line="360" w:lineRule="auto"/>
              <w:ind w:left="720"/>
              <w:contextualSpacing/>
              <w:rPr>
                <w:rFonts w:ascii="Times New Roman" w:eastAsia="Calibri" w:hAnsi="Times New Roman" w:cs="Times New Roman"/>
                <w:kern w:val="0"/>
                <w:sz w:val="24"/>
                <w:szCs w:val="24"/>
                <w:lang w:val="en-ZW" w:eastAsia="x-none"/>
                <w14:ligatures w14:val="none"/>
              </w:rPr>
            </w:pPr>
            <w:r>
              <w:rPr>
                <w:rFonts w:ascii="Times New Roman" w:eastAsia="Calibri" w:hAnsi="Times New Roman" w:cs="Times New Roman"/>
                <w:kern w:val="0"/>
                <w:sz w:val="24"/>
                <w:szCs w:val="24"/>
                <w:lang w:val="en-ZW" w:eastAsia="x-none"/>
                <w14:ligatures w14:val="none"/>
              </w:rPr>
              <w:t>A</w:t>
            </w:r>
            <w:r w:rsidRPr="0014074A">
              <w:rPr>
                <w:rFonts w:ascii="Times New Roman" w:eastAsia="Calibri" w:hAnsi="Times New Roman" w:cs="Times New Roman"/>
                <w:kern w:val="0"/>
                <w:sz w:val="24"/>
                <w:szCs w:val="24"/>
                <w:lang w:val="en-ZW" w:eastAsia="x-none"/>
                <w14:ligatures w14:val="none"/>
              </w:rPr>
              <w:t xml:space="preserve">pplication of vectors  </w:t>
            </w:r>
          </w:p>
        </w:tc>
        <w:tc>
          <w:tcPr>
            <w:tcW w:w="2121" w:type="dxa"/>
            <w:shd w:val="clear" w:color="auto" w:fill="auto"/>
          </w:tcPr>
          <w:p w14:paraId="23749007" w14:textId="77777777" w:rsidR="0014074A" w:rsidRPr="0014074A" w:rsidRDefault="0014074A">
            <w:pPr>
              <w:numPr>
                <w:ilvl w:val="0"/>
                <w:numId w:val="422"/>
              </w:numPr>
              <w:spacing w:after="0" w:line="360" w:lineRule="auto"/>
              <w:contextualSpacing/>
              <w:rPr>
                <w:rFonts w:ascii="Times New Roman" w:eastAsia="Calibri" w:hAnsi="Times New Roman" w:cs="Times New Roman"/>
                <w:sz w:val="24"/>
                <w:szCs w:val="24"/>
                <w:lang w:val="en-ZW"/>
              </w:rPr>
            </w:pPr>
            <w:r w:rsidRPr="0014074A">
              <w:rPr>
                <w:rFonts w:ascii="Times New Roman" w:eastAsia="Calibri" w:hAnsi="Times New Roman" w:cs="Times New Roman"/>
                <w:sz w:val="24"/>
                <w:szCs w:val="24"/>
                <w:lang w:val="en-ZW"/>
              </w:rPr>
              <w:t xml:space="preserve">Oral Questioning </w:t>
            </w:r>
          </w:p>
          <w:p w14:paraId="49C633D6" w14:textId="77777777" w:rsidR="0014074A" w:rsidRPr="0014074A" w:rsidRDefault="0014074A">
            <w:pPr>
              <w:numPr>
                <w:ilvl w:val="0"/>
                <w:numId w:val="422"/>
              </w:numPr>
              <w:spacing w:after="0" w:line="360" w:lineRule="auto"/>
              <w:contextualSpacing/>
              <w:rPr>
                <w:rFonts w:ascii="Times New Roman" w:eastAsia="Calibri" w:hAnsi="Times New Roman" w:cs="Times New Roman"/>
                <w:sz w:val="24"/>
                <w:szCs w:val="24"/>
                <w:lang w:val="en-ZW"/>
              </w:rPr>
            </w:pPr>
            <w:r w:rsidRPr="0014074A">
              <w:rPr>
                <w:rFonts w:ascii="Times New Roman" w:eastAsia="Calibri" w:hAnsi="Times New Roman" w:cs="Times New Roman"/>
                <w:sz w:val="24"/>
                <w:szCs w:val="24"/>
                <w:lang w:val="en-ZW"/>
              </w:rPr>
              <w:t>Written Assessment</w:t>
            </w:r>
          </w:p>
          <w:p w14:paraId="53BF63AB" w14:textId="77777777" w:rsidR="0014074A" w:rsidRDefault="0014074A">
            <w:pPr>
              <w:numPr>
                <w:ilvl w:val="0"/>
                <w:numId w:val="422"/>
              </w:numPr>
              <w:spacing w:after="0" w:line="360" w:lineRule="auto"/>
              <w:contextualSpacing/>
              <w:rPr>
                <w:rFonts w:ascii="Times New Roman" w:eastAsia="Calibri" w:hAnsi="Times New Roman" w:cs="Times New Roman"/>
                <w:sz w:val="24"/>
                <w:szCs w:val="24"/>
                <w:lang w:val="en-ZW"/>
              </w:rPr>
            </w:pPr>
            <w:r w:rsidRPr="0014074A">
              <w:rPr>
                <w:rFonts w:ascii="Times New Roman" w:eastAsia="Calibri" w:hAnsi="Times New Roman" w:cs="Times New Roman"/>
                <w:sz w:val="24"/>
                <w:szCs w:val="24"/>
                <w:lang w:val="en-ZW"/>
              </w:rPr>
              <w:t>Practical Assessment</w:t>
            </w:r>
          </w:p>
          <w:p w14:paraId="414CDB45" w14:textId="705F8989" w:rsidR="00C51DF0" w:rsidRPr="00DB4FC1" w:rsidRDefault="0014074A">
            <w:pPr>
              <w:numPr>
                <w:ilvl w:val="0"/>
                <w:numId w:val="255"/>
              </w:numPr>
              <w:spacing w:after="0" w:line="360" w:lineRule="auto"/>
              <w:contextualSpacing/>
              <w:rPr>
                <w:rFonts w:ascii="Times New Roman" w:eastAsia="Calibri" w:hAnsi="Times New Roman" w:cs="Times New Roman"/>
                <w:sz w:val="24"/>
                <w:szCs w:val="24"/>
                <w:lang w:val="en-ZW"/>
              </w:rPr>
            </w:pPr>
            <w:r w:rsidRPr="0014074A">
              <w:rPr>
                <w:rFonts w:ascii="Times New Roman" w:eastAsia="Calibri" w:hAnsi="Times New Roman" w:cs="Times New Roman"/>
                <w:sz w:val="24"/>
                <w:szCs w:val="24"/>
                <w:lang w:val="en-ZW"/>
              </w:rPr>
              <w:t>Portfolio of evidence</w:t>
            </w:r>
          </w:p>
        </w:tc>
      </w:tr>
    </w:tbl>
    <w:p w14:paraId="25BD48A3" w14:textId="77777777" w:rsidR="00C51DF0" w:rsidRPr="00DB4FC1" w:rsidRDefault="00C51DF0" w:rsidP="00DB4FC1">
      <w:pPr>
        <w:spacing w:after="200" w:line="360" w:lineRule="auto"/>
        <w:rPr>
          <w:rFonts w:ascii="Times New Roman" w:hAnsi="Times New Roman" w:cs="Times New Roman"/>
          <w:sz w:val="24"/>
          <w:szCs w:val="24"/>
          <w:lang w:val="en-GB"/>
        </w:rPr>
      </w:pPr>
    </w:p>
    <w:p w14:paraId="699854E7" w14:textId="77777777" w:rsidR="00C51DF0" w:rsidRPr="00DB4FC1" w:rsidRDefault="00C51DF0" w:rsidP="00DB4FC1">
      <w:pPr>
        <w:spacing w:after="200" w:line="360" w:lineRule="auto"/>
        <w:rPr>
          <w:rFonts w:ascii="Times New Roman" w:hAnsi="Times New Roman" w:cs="Times New Roman"/>
          <w:b/>
          <w:sz w:val="24"/>
          <w:szCs w:val="24"/>
          <w:lang w:val="en-GB"/>
        </w:rPr>
      </w:pPr>
      <w:r w:rsidRPr="00DB4FC1">
        <w:rPr>
          <w:rFonts w:ascii="Times New Roman" w:hAnsi="Times New Roman" w:cs="Times New Roman"/>
          <w:b/>
          <w:sz w:val="24"/>
          <w:szCs w:val="24"/>
          <w:lang w:val="en-GB"/>
        </w:rPr>
        <w:t>Suggested Delivery Methods</w:t>
      </w:r>
    </w:p>
    <w:p w14:paraId="13FE0AE5" w14:textId="77777777" w:rsidR="00C51DF0" w:rsidRPr="00DB4FC1" w:rsidRDefault="00C51DF0" w:rsidP="00DB4FC1">
      <w:pPr>
        <w:numPr>
          <w:ilvl w:val="0"/>
          <w:numId w:val="1"/>
        </w:numPr>
        <w:spacing w:after="0" w:line="360" w:lineRule="auto"/>
        <w:contextualSpacing/>
        <w:rPr>
          <w:rFonts w:ascii="Times New Roman" w:eastAsia="Calibri" w:hAnsi="Times New Roman" w:cs="Times New Roman"/>
          <w:sz w:val="24"/>
          <w:szCs w:val="24"/>
          <w:lang w:val="en-ZW"/>
        </w:rPr>
      </w:pPr>
      <w:r w:rsidRPr="00DB4FC1">
        <w:rPr>
          <w:rFonts w:ascii="Times New Roman" w:eastAsia="Calibri" w:hAnsi="Times New Roman" w:cs="Times New Roman"/>
          <w:sz w:val="24"/>
          <w:szCs w:val="24"/>
          <w:lang w:val="en-ZW"/>
        </w:rPr>
        <w:t xml:space="preserve">Demonstration </w:t>
      </w:r>
    </w:p>
    <w:p w14:paraId="13F4B907" w14:textId="77777777" w:rsidR="00C51DF0" w:rsidRPr="00DB4FC1" w:rsidRDefault="00C51DF0" w:rsidP="00DB4FC1">
      <w:pPr>
        <w:numPr>
          <w:ilvl w:val="0"/>
          <w:numId w:val="1"/>
        </w:numPr>
        <w:spacing w:after="0" w:line="360" w:lineRule="auto"/>
        <w:contextualSpacing/>
        <w:rPr>
          <w:rFonts w:ascii="Times New Roman" w:eastAsia="Calibri" w:hAnsi="Times New Roman" w:cs="Times New Roman"/>
          <w:sz w:val="24"/>
          <w:szCs w:val="24"/>
          <w:lang w:val="en-ZW"/>
        </w:rPr>
      </w:pPr>
      <w:r w:rsidRPr="00DB4FC1">
        <w:rPr>
          <w:rFonts w:ascii="Times New Roman" w:eastAsia="Calibri" w:hAnsi="Times New Roman" w:cs="Times New Roman"/>
          <w:sz w:val="24"/>
          <w:szCs w:val="24"/>
          <w:lang w:val="en-ZW"/>
        </w:rPr>
        <w:t>Discussions</w:t>
      </w:r>
    </w:p>
    <w:p w14:paraId="2E6B001C" w14:textId="77777777" w:rsidR="00C51DF0" w:rsidRPr="00DB4FC1" w:rsidRDefault="00C51DF0" w:rsidP="00DB4FC1">
      <w:pPr>
        <w:numPr>
          <w:ilvl w:val="0"/>
          <w:numId w:val="1"/>
        </w:numPr>
        <w:spacing w:after="0" w:line="360" w:lineRule="auto"/>
        <w:contextualSpacing/>
        <w:rPr>
          <w:rFonts w:ascii="Times New Roman" w:eastAsia="Calibri" w:hAnsi="Times New Roman" w:cs="Times New Roman"/>
          <w:sz w:val="24"/>
          <w:szCs w:val="24"/>
          <w:lang w:val="en-ZW"/>
        </w:rPr>
      </w:pPr>
      <w:r w:rsidRPr="00DB4FC1">
        <w:rPr>
          <w:rFonts w:ascii="Times New Roman" w:eastAsia="Calibri" w:hAnsi="Times New Roman" w:cs="Times New Roman"/>
          <w:sz w:val="24"/>
          <w:szCs w:val="24"/>
          <w:lang w:val="en-ZW"/>
        </w:rPr>
        <w:t>Practical</w:t>
      </w:r>
    </w:p>
    <w:p w14:paraId="59EFFF59" w14:textId="77777777" w:rsidR="00C51DF0" w:rsidRPr="00DB4FC1" w:rsidRDefault="00C51DF0" w:rsidP="00DB4FC1">
      <w:pPr>
        <w:numPr>
          <w:ilvl w:val="0"/>
          <w:numId w:val="1"/>
        </w:numPr>
        <w:spacing w:after="0" w:line="360" w:lineRule="auto"/>
        <w:contextualSpacing/>
        <w:rPr>
          <w:rFonts w:ascii="Times New Roman" w:eastAsia="Calibri" w:hAnsi="Times New Roman" w:cs="Times New Roman"/>
          <w:sz w:val="24"/>
          <w:szCs w:val="24"/>
          <w:lang w:val="en-ZW"/>
        </w:rPr>
      </w:pPr>
      <w:r w:rsidRPr="00DB4FC1">
        <w:rPr>
          <w:rFonts w:ascii="Times New Roman" w:eastAsia="Calibri" w:hAnsi="Times New Roman" w:cs="Times New Roman"/>
          <w:sz w:val="24"/>
          <w:szCs w:val="24"/>
          <w:lang w:val="en-ZW"/>
        </w:rPr>
        <w:t>Project work</w:t>
      </w:r>
    </w:p>
    <w:p w14:paraId="6723D69E" w14:textId="77777777" w:rsidR="00C51DF0" w:rsidRPr="00DB4FC1" w:rsidRDefault="00C51DF0" w:rsidP="00DB4FC1">
      <w:pPr>
        <w:numPr>
          <w:ilvl w:val="0"/>
          <w:numId w:val="1"/>
        </w:numPr>
        <w:spacing w:after="0" w:line="360" w:lineRule="auto"/>
        <w:contextualSpacing/>
        <w:rPr>
          <w:rFonts w:ascii="Times New Roman" w:eastAsia="Calibri" w:hAnsi="Times New Roman" w:cs="Times New Roman"/>
          <w:sz w:val="24"/>
          <w:szCs w:val="24"/>
          <w:lang w:val="en-ZW"/>
        </w:rPr>
      </w:pPr>
      <w:r w:rsidRPr="00DB4FC1">
        <w:rPr>
          <w:rFonts w:ascii="Times New Roman" w:eastAsia="Calibri" w:hAnsi="Times New Roman" w:cs="Times New Roman"/>
          <w:sz w:val="24"/>
          <w:szCs w:val="24"/>
          <w:lang w:val="en-ZW"/>
        </w:rPr>
        <w:t>Direct instruction</w:t>
      </w:r>
    </w:p>
    <w:p w14:paraId="64ED4AB5" w14:textId="77777777" w:rsidR="00C51DF0" w:rsidRPr="00DB4FC1" w:rsidRDefault="00C51DF0" w:rsidP="00DB4FC1">
      <w:pPr>
        <w:spacing w:after="200" w:line="360" w:lineRule="auto"/>
        <w:contextualSpacing/>
        <w:rPr>
          <w:rFonts w:ascii="Times New Roman" w:eastAsia="Calibri" w:hAnsi="Times New Roman" w:cs="Times New Roman"/>
          <w:b/>
          <w:sz w:val="24"/>
          <w:szCs w:val="24"/>
          <w:lang w:val="en-ZW"/>
        </w:rPr>
      </w:pPr>
      <w:r w:rsidRPr="00DB4FC1">
        <w:rPr>
          <w:rFonts w:ascii="Times New Roman" w:eastAsia="Calibri" w:hAnsi="Times New Roman" w:cs="Times New Roman"/>
          <w:b/>
          <w:sz w:val="24"/>
          <w:szCs w:val="24"/>
          <w:lang w:val="en-ZW"/>
        </w:rPr>
        <w:t>List of Recommended Resources for 25 trainees</w:t>
      </w:r>
    </w:p>
    <w:tbl>
      <w:tblPr>
        <w:tblW w:w="9352" w:type="dxa"/>
        <w:tblInd w:w="-144" w:type="dxa"/>
        <w:tblCellMar>
          <w:top w:w="14" w:type="dxa"/>
          <w:left w:w="144" w:type="dxa"/>
          <w:right w:w="115" w:type="dxa"/>
        </w:tblCellMar>
        <w:tblLook w:val="04A0" w:firstRow="1" w:lastRow="0" w:firstColumn="1" w:lastColumn="0" w:noHBand="0" w:noVBand="1"/>
      </w:tblPr>
      <w:tblGrid>
        <w:gridCol w:w="1357"/>
        <w:gridCol w:w="2307"/>
        <w:gridCol w:w="2569"/>
        <w:gridCol w:w="1258"/>
        <w:gridCol w:w="1861"/>
      </w:tblGrid>
      <w:tr w:rsidR="00C51DF0" w:rsidRPr="00DB4FC1" w14:paraId="034B2A7B" w14:textId="77777777" w:rsidTr="007630CC">
        <w:trPr>
          <w:trHeight w:val="1250"/>
        </w:trPr>
        <w:tc>
          <w:tcPr>
            <w:tcW w:w="1357" w:type="dxa"/>
            <w:tcBorders>
              <w:top w:val="single" w:sz="4" w:space="0" w:color="000000"/>
              <w:left w:val="single" w:sz="4" w:space="0" w:color="000000"/>
              <w:bottom w:val="single" w:sz="4" w:space="0" w:color="000000"/>
              <w:right w:val="single" w:sz="4" w:space="0" w:color="000000"/>
            </w:tcBorders>
          </w:tcPr>
          <w:p w14:paraId="7E57DD63"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b/>
                <w:sz w:val="24"/>
                <w:szCs w:val="24"/>
                <w:lang w:val="en-GB"/>
              </w:rPr>
              <w:t xml:space="preserve">S/No. </w:t>
            </w:r>
          </w:p>
        </w:tc>
        <w:tc>
          <w:tcPr>
            <w:tcW w:w="2307" w:type="dxa"/>
            <w:tcBorders>
              <w:top w:val="single" w:sz="4" w:space="0" w:color="000000"/>
              <w:left w:val="single" w:sz="4" w:space="0" w:color="000000"/>
              <w:bottom w:val="single" w:sz="4" w:space="0" w:color="000000"/>
              <w:right w:val="single" w:sz="4" w:space="0" w:color="000000"/>
            </w:tcBorders>
          </w:tcPr>
          <w:p w14:paraId="0BD524CA"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b/>
                <w:sz w:val="24"/>
                <w:szCs w:val="24"/>
                <w:lang w:val="en-GB"/>
              </w:rPr>
              <w:t xml:space="preserve">Category/Item </w:t>
            </w:r>
          </w:p>
        </w:tc>
        <w:tc>
          <w:tcPr>
            <w:tcW w:w="2569" w:type="dxa"/>
            <w:tcBorders>
              <w:top w:val="single" w:sz="4" w:space="0" w:color="000000"/>
              <w:left w:val="single" w:sz="4" w:space="0" w:color="000000"/>
              <w:bottom w:val="single" w:sz="4" w:space="0" w:color="000000"/>
              <w:right w:val="single" w:sz="4" w:space="0" w:color="000000"/>
            </w:tcBorders>
          </w:tcPr>
          <w:p w14:paraId="0AF11CBF" w14:textId="77777777" w:rsidR="00C51DF0" w:rsidRPr="00DB4FC1" w:rsidRDefault="00C51DF0" w:rsidP="00DB4FC1">
            <w:pPr>
              <w:spacing w:after="112" w:line="360" w:lineRule="auto"/>
              <w:rPr>
                <w:rFonts w:ascii="Times New Roman" w:hAnsi="Times New Roman" w:cs="Times New Roman"/>
                <w:sz w:val="24"/>
                <w:szCs w:val="24"/>
                <w:lang w:val="en-GB"/>
              </w:rPr>
            </w:pPr>
            <w:r w:rsidRPr="00DB4FC1">
              <w:rPr>
                <w:rFonts w:ascii="Times New Roman" w:hAnsi="Times New Roman" w:cs="Times New Roman"/>
                <w:b/>
                <w:sz w:val="24"/>
                <w:szCs w:val="24"/>
                <w:lang w:val="en-GB"/>
              </w:rPr>
              <w:t xml:space="preserve">Description/ </w:t>
            </w:r>
          </w:p>
          <w:p w14:paraId="5EE88A2D"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b/>
                <w:sz w:val="24"/>
                <w:szCs w:val="24"/>
                <w:lang w:val="en-GB"/>
              </w:rPr>
              <w:t xml:space="preserve">Specifications </w:t>
            </w:r>
          </w:p>
        </w:tc>
        <w:tc>
          <w:tcPr>
            <w:tcW w:w="1258" w:type="dxa"/>
            <w:tcBorders>
              <w:top w:val="single" w:sz="4" w:space="0" w:color="000000"/>
              <w:left w:val="single" w:sz="4" w:space="0" w:color="000000"/>
              <w:bottom w:val="single" w:sz="4" w:space="0" w:color="000000"/>
              <w:right w:val="single" w:sz="4" w:space="0" w:color="000000"/>
            </w:tcBorders>
          </w:tcPr>
          <w:p w14:paraId="1A09C26E"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b/>
                <w:sz w:val="24"/>
                <w:szCs w:val="24"/>
                <w:lang w:val="en-GB"/>
              </w:rPr>
              <w:t xml:space="preserve">Quantity </w:t>
            </w:r>
          </w:p>
        </w:tc>
        <w:tc>
          <w:tcPr>
            <w:tcW w:w="1861" w:type="dxa"/>
            <w:tcBorders>
              <w:top w:val="single" w:sz="4" w:space="0" w:color="000000"/>
              <w:left w:val="single" w:sz="4" w:space="0" w:color="000000"/>
              <w:bottom w:val="single" w:sz="4" w:space="0" w:color="000000"/>
              <w:right w:val="single" w:sz="4" w:space="0" w:color="000000"/>
            </w:tcBorders>
          </w:tcPr>
          <w:p w14:paraId="0374C6E3" w14:textId="77777777" w:rsidR="00C51DF0" w:rsidRPr="00DB4FC1" w:rsidRDefault="00C51DF0" w:rsidP="00DB4FC1">
            <w:pPr>
              <w:spacing w:after="112" w:line="360" w:lineRule="auto"/>
              <w:rPr>
                <w:rFonts w:ascii="Times New Roman" w:hAnsi="Times New Roman" w:cs="Times New Roman"/>
                <w:sz w:val="24"/>
                <w:szCs w:val="24"/>
                <w:lang w:val="en-GB"/>
              </w:rPr>
            </w:pPr>
            <w:r w:rsidRPr="00DB4FC1">
              <w:rPr>
                <w:rFonts w:ascii="Times New Roman" w:hAnsi="Times New Roman" w:cs="Times New Roman"/>
                <w:b/>
                <w:sz w:val="24"/>
                <w:szCs w:val="24"/>
                <w:lang w:val="en-GB"/>
              </w:rPr>
              <w:t xml:space="preserve">Recommended </w:t>
            </w:r>
          </w:p>
          <w:p w14:paraId="31FEAC89" w14:textId="77777777" w:rsidR="00C51DF0" w:rsidRPr="00DB4FC1" w:rsidRDefault="00C51DF0" w:rsidP="00DB4FC1">
            <w:pPr>
              <w:spacing w:after="110" w:line="360" w:lineRule="auto"/>
              <w:rPr>
                <w:rFonts w:ascii="Times New Roman" w:hAnsi="Times New Roman" w:cs="Times New Roman"/>
                <w:sz w:val="24"/>
                <w:szCs w:val="24"/>
                <w:lang w:val="en-GB"/>
              </w:rPr>
            </w:pPr>
            <w:r w:rsidRPr="00DB4FC1">
              <w:rPr>
                <w:rFonts w:ascii="Times New Roman" w:hAnsi="Times New Roman" w:cs="Times New Roman"/>
                <w:b/>
                <w:sz w:val="24"/>
                <w:szCs w:val="24"/>
                <w:lang w:val="en-GB"/>
              </w:rPr>
              <w:t xml:space="preserve">Ratio </w:t>
            </w:r>
          </w:p>
          <w:p w14:paraId="122DD4D8"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sz w:val="24"/>
                <w:szCs w:val="24"/>
                <w:lang w:val="en-GB"/>
              </w:rPr>
              <w:t xml:space="preserve">(Item: Trainee) </w:t>
            </w:r>
          </w:p>
        </w:tc>
      </w:tr>
      <w:tr w:rsidR="00C51DF0" w:rsidRPr="00DB4FC1" w14:paraId="5DB70F57" w14:textId="77777777" w:rsidTr="007630CC">
        <w:trPr>
          <w:trHeight w:val="545"/>
        </w:trPr>
        <w:tc>
          <w:tcPr>
            <w:tcW w:w="1357" w:type="dxa"/>
            <w:tcBorders>
              <w:top w:val="single" w:sz="4" w:space="0" w:color="000000"/>
              <w:left w:val="single" w:sz="4" w:space="0" w:color="000000"/>
              <w:bottom w:val="single" w:sz="4" w:space="0" w:color="000000"/>
              <w:right w:val="single" w:sz="4" w:space="0" w:color="000000"/>
            </w:tcBorders>
          </w:tcPr>
          <w:p w14:paraId="75A95326"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b/>
                <w:sz w:val="24"/>
                <w:szCs w:val="24"/>
                <w:lang w:val="en-GB"/>
              </w:rPr>
              <w:t xml:space="preserve">A </w:t>
            </w:r>
          </w:p>
        </w:tc>
        <w:tc>
          <w:tcPr>
            <w:tcW w:w="2307" w:type="dxa"/>
            <w:tcBorders>
              <w:top w:val="single" w:sz="4" w:space="0" w:color="000000"/>
              <w:left w:val="single" w:sz="4" w:space="0" w:color="000000"/>
              <w:bottom w:val="single" w:sz="4" w:space="0" w:color="000000"/>
              <w:right w:val="single" w:sz="4" w:space="0" w:color="000000"/>
            </w:tcBorders>
          </w:tcPr>
          <w:p w14:paraId="7BE7C7EC"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b/>
                <w:sz w:val="24"/>
                <w:szCs w:val="24"/>
                <w:lang w:val="en-GB"/>
              </w:rPr>
              <w:t xml:space="preserve">Learning Materials  </w:t>
            </w:r>
          </w:p>
        </w:tc>
        <w:tc>
          <w:tcPr>
            <w:tcW w:w="2569" w:type="dxa"/>
            <w:tcBorders>
              <w:top w:val="single" w:sz="4" w:space="0" w:color="000000"/>
              <w:left w:val="single" w:sz="4" w:space="0" w:color="000000"/>
              <w:bottom w:val="single" w:sz="4" w:space="0" w:color="000000"/>
              <w:right w:val="single" w:sz="4" w:space="0" w:color="000000"/>
            </w:tcBorders>
          </w:tcPr>
          <w:p w14:paraId="05EDA7E4"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b/>
                <w:sz w:val="24"/>
                <w:szCs w:val="24"/>
                <w:lang w:val="en-GB"/>
              </w:rP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094E92C0"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b/>
                <w:sz w:val="24"/>
                <w:szCs w:val="24"/>
                <w:lang w:val="en-GB"/>
              </w:rPr>
              <w:t xml:space="preserve"> </w:t>
            </w:r>
          </w:p>
        </w:tc>
        <w:tc>
          <w:tcPr>
            <w:tcW w:w="1861" w:type="dxa"/>
            <w:tcBorders>
              <w:top w:val="single" w:sz="4" w:space="0" w:color="000000"/>
              <w:left w:val="single" w:sz="4" w:space="0" w:color="000000"/>
              <w:bottom w:val="single" w:sz="4" w:space="0" w:color="000000"/>
              <w:right w:val="single" w:sz="4" w:space="0" w:color="000000"/>
            </w:tcBorders>
          </w:tcPr>
          <w:p w14:paraId="266076B7"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b/>
                <w:sz w:val="24"/>
                <w:szCs w:val="24"/>
                <w:lang w:val="en-GB"/>
              </w:rPr>
              <w:t xml:space="preserve"> </w:t>
            </w:r>
          </w:p>
        </w:tc>
      </w:tr>
      <w:tr w:rsidR="00C51DF0" w:rsidRPr="00DB4FC1" w14:paraId="079CE692" w14:textId="77777777" w:rsidTr="007630CC">
        <w:tblPrEx>
          <w:tblCellMar>
            <w:top w:w="4" w:type="dxa"/>
            <w:right w:w="108" w:type="dxa"/>
          </w:tblCellMar>
        </w:tblPrEx>
        <w:trPr>
          <w:trHeight w:val="1952"/>
        </w:trPr>
        <w:tc>
          <w:tcPr>
            <w:tcW w:w="1357" w:type="dxa"/>
            <w:tcBorders>
              <w:top w:val="single" w:sz="4" w:space="0" w:color="000000"/>
              <w:left w:val="single" w:sz="4" w:space="0" w:color="000000"/>
              <w:bottom w:val="single" w:sz="4" w:space="0" w:color="000000"/>
              <w:right w:val="single" w:sz="4" w:space="0" w:color="000000"/>
            </w:tcBorders>
          </w:tcPr>
          <w:p w14:paraId="52D453AC" w14:textId="77777777" w:rsidR="00C51DF0" w:rsidRPr="00DB4FC1" w:rsidRDefault="00C51DF0">
            <w:pPr>
              <w:numPr>
                <w:ilvl w:val="0"/>
                <w:numId w:val="27"/>
              </w:numPr>
              <w:spacing w:after="0" w:line="360" w:lineRule="auto"/>
              <w:ind w:right="211"/>
              <w:contextualSpacing/>
              <w:jc w:val="right"/>
              <w:rPr>
                <w:rFonts w:ascii="Times New Roman" w:eastAsia="Times New Roman" w:hAnsi="Times New Roman" w:cs="Times New Roman"/>
                <w:kern w:val="0"/>
                <w:sz w:val="24"/>
                <w:szCs w:val="24"/>
                <w:lang w:val="en-ZW" w:eastAsia="x-none"/>
                <w14:ligatures w14:val="none"/>
              </w:rPr>
            </w:pPr>
          </w:p>
        </w:tc>
        <w:tc>
          <w:tcPr>
            <w:tcW w:w="2307" w:type="dxa"/>
            <w:tcBorders>
              <w:top w:val="single" w:sz="4" w:space="0" w:color="000000"/>
              <w:left w:val="single" w:sz="4" w:space="0" w:color="000000"/>
              <w:bottom w:val="single" w:sz="4" w:space="0" w:color="000000"/>
              <w:right w:val="single" w:sz="4" w:space="0" w:color="000000"/>
            </w:tcBorders>
          </w:tcPr>
          <w:p w14:paraId="369AC9DF"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sz w:val="24"/>
                <w:szCs w:val="24"/>
                <w:lang w:val="en-GB"/>
              </w:rPr>
              <w:t xml:space="preserve">Textbooks </w:t>
            </w:r>
          </w:p>
        </w:tc>
        <w:tc>
          <w:tcPr>
            <w:tcW w:w="2569" w:type="dxa"/>
            <w:tcBorders>
              <w:top w:val="single" w:sz="4" w:space="0" w:color="000000"/>
              <w:left w:val="single" w:sz="4" w:space="0" w:color="000000"/>
              <w:bottom w:val="single" w:sz="4" w:space="0" w:color="000000"/>
              <w:right w:val="single" w:sz="4" w:space="0" w:color="000000"/>
            </w:tcBorders>
          </w:tcPr>
          <w:p w14:paraId="6B3F486D" w14:textId="77777777" w:rsidR="00C51DF0" w:rsidRPr="00DB4FC1" w:rsidRDefault="00C51DF0" w:rsidP="00DB4FC1">
            <w:pPr>
              <w:spacing w:after="200" w:line="360" w:lineRule="auto"/>
              <w:rPr>
                <w:rFonts w:ascii="Times New Roman" w:hAnsi="Times New Roman" w:cs="Times New Roman"/>
                <w:iCs/>
                <w:sz w:val="24"/>
                <w:szCs w:val="24"/>
                <w:lang w:val="en-GB"/>
              </w:rPr>
            </w:pPr>
            <w:r w:rsidRPr="00DB4FC1">
              <w:rPr>
                <w:rFonts w:ascii="Times New Roman" w:hAnsi="Times New Roman" w:cs="Times New Roman"/>
                <w:iCs/>
                <w:sz w:val="24"/>
                <w:szCs w:val="24"/>
                <w:lang w:val="en-GB"/>
              </w:rPr>
              <w:t>Engineering Mathematics by K.A. Stroud</w:t>
            </w:r>
          </w:p>
          <w:p w14:paraId="75CA6452" w14:textId="77777777" w:rsidR="00C51DF0" w:rsidRPr="00DB4FC1" w:rsidRDefault="00C51DF0" w:rsidP="00DB4FC1">
            <w:pPr>
              <w:spacing w:after="200" w:line="360" w:lineRule="auto"/>
              <w:rPr>
                <w:rFonts w:ascii="Times New Roman" w:hAnsi="Times New Roman" w:cs="Times New Roman"/>
                <w:bCs/>
                <w:iCs/>
                <w:sz w:val="24"/>
                <w:szCs w:val="24"/>
                <w:lang w:val="en-GB"/>
              </w:rPr>
            </w:pPr>
          </w:p>
          <w:p w14:paraId="70779F30" w14:textId="77777777" w:rsidR="00C51DF0" w:rsidRPr="00DB4FC1" w:rsidRDefault="00C51DF0" w:rsidP="00DB4FC1">
            <w:pPr>
              <w:spacing w:after="200" w:line="360" w:lineRule="auto"/>
              <w:rPr>
                <w:rFonts w:ascii="Times New Roman" w:hAnsi="Times New Roman" w:cs="Times New Roman"/>
                <w:bCs/>
                <w:sz w:val="24"/>
                <w:szCs w:val="24"/>
                <w:lang w:val="en-GB"/>
              </w:rPr>
            </w:pPr>
            <w:r w:rsidRPr="00DB4FC1">
              <w:rPr>
                <w:rFonts w:ascii="Times New Roman" w:hAnsi="Times New Roman" w:cs="Times New Roman"/>
                <w:bCs/>
                <w:sz w:val="24"/>
                <w:szCs w:val="24"/>
                <w:lang w:val="en-GB"/>
              </w:rPr>
              <w:t>Advanced Engineering Mathematics by Erwin Kreyszig</w:t>
            </w:r>
          </w:p>
        </w:tc>
        <w:tc>
          <w:tcPr>
            <w:tcW w:w="1258" w:type="dxa"/>
            <w:tcBorders>
              <w:top w:val="single" w:sz="4" w:space="0" w:color="000000"/>
              <w:left w:val="single" w:sz="4" w:space="0" w:color="000000"/>
              <w:bottom w:val="single" w:sz="4" w:space="0" w:color="000000"/>
              <w:right w:val="single" w:sz="4" w:space="0" w:color="000000"/>
            </w:tcBorders>
          </w:tcPr>
          <w:p w14:paraId="3822E8F4"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sz w:val="24"/>
                <w:szCs w:val="24"/>
                <w:lang w:val="en-GB"/>
              </w:rPr>
              <w:t>5 pcs</w:t>
            </w:r>
          </w:p>
          <w:p w14:paraId="2E4F9D80" w14:textId="77777777" w:rsidR="00C51DF0" w:rsidRPr="00DB4FC1" w:rsidRDefault="00C51DF0" w:rsidP="00DB4FC1">
            <w:pPr>
              <w:spacing w:after="200" w:line="360" w:lineRule="auto"/>
              <w:rPr>
                <w:rFonts w:ascii="Times New Roman" w:hAnsi="Times New Roman" w:cs="Times New Roman"/>
                <w:sz w:val="24"/>
                <w:szCs w:val="24"/>
                <w:lang w:val="en-GB"/>
              </w:rPr>
            </w:pPr>
          </w:p>
          <w:p w14:paraId="3F5A0E91" w14:textId="77777777" w:rsidR="00C51DF0" w:rsidRPr="00DB4FC1" w:rsidRDefault="00C51DF0" w:rsidP="00DB4FC1">
            <w:pPr>
              <w:spacing w:after="200" w:line="360" w:lineRule="auto"/>
              <w:rPr>
                <w:rFonts w:ascii="Times New Roman" w:hAnsi="Times New Roman" w:cs="Times New Roman"/>
                <w:sz w:val="24"/>
                <w:szCs w:val="24"/>
                <w:lang w:val="en-GB"/>
              </w:rPr>
            </w:pPr>
          </w:p>
          <w:p w14:paraId="7CEDAD0F" w14:textId="77777777" w:rsidR="00C51DF0" w:rsidRPr="00DB4FC1" w:rsidRDefault="00C51DF0" w:rsidP="00DB4FC1">
            <w:pPr>
              <w:spacing w:after="200" w:line="360" w:lineRule="auto"/>
              <w:rPr>
                <w:rFonts w:ascii="Times New Roman" w:hAnsi="Times New Roman" w:cs="Times New Roman"/>
                <w:sz w:val="24"/>
                <w:szCs w:val="24"/>
                <w:lang w:val="en-GB"/>
              </w:rPr>
            </w:pPr>
          </w:p>
          <w:p w14:paraId="4515173A"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sz w:val="24"/>
                <w:szCs w:val="24"/>
                <w:lang w:val="en-GB"/>
              </w:rPr>
              <w:t>5 pcs</w:t>
            </w:r>
          </w:p>
          <w:p w14:paraId="5528F2CC" w14:textId="77777777" w:rsidR="00C51DF0" w:rsidRPr="00DB4FC1" w:rsidRDefault="00C51DF0" w:rsidP="00DB4FC1">
            <w:pPr>
              <w:spacing w:after="200" w:line="360" w:lineRule="auto"/>
              <w:rPr>
                <w:rFonts w:ascii="Times New Roman" w:hAnsi="Times New Roman" w:cs="Times New Roman"/>
                <w:sz w:val="24"/>
                <w:szCs w:val="24"/>
                <w:lang w:val="en-GB"/>
              </w:rPr>
            </w:pPr>
          </w:p>
        </w:tc>
        <w:tc>
          <w:tcPr>
            <w:tcW w:w="1861" w:type="dxa"/>
            <w:tcBorders>
              <w:top w:val="single" w:sz="4" w:space="0" w:color="000000"/>
              <w:left w:val="single" w:sz="4" w:space="0" w:color="000000"/>
              <w:bottom w:val="single" w:sz="4" w:space="0" w:color="000000"/>
              <w:right w:val="single" w:sz="4" w:space="0" w:color="000000"/>
            </w:tcBorders>
          </w:tcPr>
          <w:p w14:paraId="1EF75713"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sz w:val="24"/>
                <w:szCs w:val="24"/>
                <w:lang w:val="en-GB"/>
              </w:rPr>
              <w:t>1:5</w:t>
            </w:r>
          </w:p>
          <w:p w14:paraId="11D43B03" w14:textId="77777777" w:rsidR="00C51DF0" w:rsidRPr="00DB4FC1" w:rsidRDefault="00C51DF0" w:rsidP="00DB4FC1">
            <w:pPr>
              <w:spacing w:after="200" w:line="360" w:lineRule="auto"/>
              <w:rPr>
                <w:rFonts w:ascii="Times New Roman" w:hAnsi="Times New Roman" w:cs="Times New Roman"/>
                <w:sz w:val="24"/>
                <w:szCs w:val="24"/>
                <w:lang w:val="en-GB"/>
              </w:rPr>
            </w:pPr>
          </w:p>
          <w:p w14:paraId="15E8A408" w14:textId="77777777" w:rsidR="00C51DF0" w:rsidRPr="00DB4FC1" w:rsidRDefault="00C51DF0" w:rsidP="00DB4FC1">
            <w:pPr>
              <w:spacing w:after="200" w:line="360" w:lineRule="auto"/>
              <w:rPr>
                <w:rFonts w:ascii="Times New Roman" w:hAnsi="Times New Roman" w:cs="Times New Roman"/>
                <w:sz w:val="24"/>
                <w:szCs w:val="24"/>
                <w:lang w:val="en-GB"/>
              </w:rPr>
            </w:pPr>
          </w:p>
          <w:p w14:paraId="18E97464" w14:textId="77777777" w:rsidR="00C51DF0" w:rsidRPr="00DB4FC1" w:rsidRDefault="00C51DF0" w:rsidP="00DB4FC1">
            <w:pPr>
              <w:spacing w:after="200" w:line="360" w:lineRule="auto"/>
              <w:rPr>
                <w:rFonts w:ascii="Times New Roman" w:hAnsi="Times New Roman" w:cs="Times New Roman"/>
                <w:sz w:val="24"/>
                <w:szCs w:val="24"/>
                <w:lang w:val="en-GB"/>
              </w:rPr>
            </w:pPr>
          </w:p>
          <w:p w14:paraId="4F22DD9E"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sz w:val="24"/>
                <w:szCs w:val="24"/>
                <w:lang w:val="en-GB"/>
              </w:rPr>
              <w:t>1:5</w:t>
            </w:r>
          </w:p>
        </w:tc>
      </w:tr>
      <w:tr w:rsidR="00C51DF0" w:rsidRPr="00DB4FC1" w14:paraId="68A01487" w14:textId="77777777" w:rsidTr="007630CC">
        <w:tblPrEx>
          <w:tblCellMar>
            <w:top w:w="4" w:type="dxa"/>
            <w:right w:w="108" w:type="dxa"/>
          </w:tblCellMar>
        </w:tblPrEx>
        <w:trPr>
          <w:trHeight w:val="960"/>
        </w:trPr>
        <w:tc>
          <w:tcPr>
            <w:tcW w:w="1357" w:type="dxa"/>
            <w:tcBorders>
              <w:top w:val="single" w:sz="4" w:space="0" w:color="000000"/>
              <w:left w:val="single" w:sz="4" w:space="0" w:color="000000"/>
              <w:bottom w:val="single" w:sz="4" w:space="0" w:color="000000"/>
              <w:right w:val="single" w:sz="4" w:space="0" w:color="000000"/>
            </w:tcBorders>
          </w:tcPr>
          <w:p w14:paraId="29461F4B" w14:textId="77777777" w:rsidR="00C51DF0" w:rsidRPr="00DB4FC1" w:rsidRDefault="00C51DF0" w:rsidP="00DB4FC1">
            <w:pPr>
              <w:spacing w:after="200" w:line="360" w:lineRule="auto"/>
              <w:rPr>
                <w:rFonts w:ascii="Times New Roman" w:hAnsi="Times New Roman" w:cs="Times New Roman"/>
                <w:b/>
                <w:sz w:val="24"/>
                <w:szCs w:val="24"/>
                <w:lang w:val="en-GB"/>
              </w:rPr>
            </w:pPr>
            <w:r w:rsidRPr="00DB4FC1">
              <w:rPr>
                <w:rFonts w:ascii="Times New Roman" w:hAnsi="Times New Roman" w:cs="Times New Roman"/>
                <w:b/>
                <w:sz w:val="24"/>
                <w:szCs w:val="24"/>
                <w:lang w:val="en-GB"/>
              </w:rPr>
              <w:t>B</w:t>
            </w:r>
          </w:p>
        </w:tc>
        <w:tc>
          <w:tcPr>
            <w:tcW w:w="2307" w:type="dxa"/>
            <w:tcBorders>
              <w:top w:val="single" w:sz="4" w:space="0" w:color="000000"/>
              <w:left w:val="single" w:sz="4" w:space="0" w:color="000000"/>
              <w:bottom w:val="single" w:sz="4" w:space="0" w:color="000000"/>
              <w:right w:val="single" w:sz="4" w:space="0" w:color="000000"/>
            </w:tcBorders>
          </w:tcPr>
          <w:p w14:paraId="022B5931"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b/>
                <w:sz w:val="24"/>
                <w:szCs w:val="24"/>
                <w:lang w:val="en-GB"/>
              </w:rPr>
              <w:t xml:space="preserve">Learning Facilities &amp; infrastructure </w:t>
            </w:r>
          </w:p>
        </w:tc>
        <w:tc>
          <w:tcPr>
            <w:tcW w:w="2569" w:type="dxa"/>
            <w:tcBorders>
              <w:top w:val="single" w:sz="4" w:space="0" w:color="000000"/>
              <w:left w:val="single" w:sz="4" w:space="0" w:color="000000"/>
              <w:bottom w:val="single" w:sz="4" w:space="0" w:color="000000"/>
              <w:right w:val="single" w:sz="4" w:space="0" w:color="000000"/>
            </w:tcBorders>
          </w:tcPr>
          <w:p w14:paraId="54095137"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b/>
                <w:sz w:val="24"/>
                <w:szCs w:val="24"/>
                <w:lang w:val="en-GB"/>
              </w:rP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047D8F77"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b/>
                <w:sz w:val="24"/>
                <w:szCs w:val="24"/>
                <w:lang w:val="en-GB"/>
              </w:rPr>
              <w:t xml:space="preserve"> </w:t>
            </w:r>
          </w:p>
        </w:tc>
        <w:tc>
          <w:tcPr>
            <w:tcW w:w="1861" w:type="dxa"/>
            <w:tcBorders>
              <w:top w:val="single" w:sz="4" w:space="0" w:color="000000"/>
              <w:left w:val="single" w:sz="4" w:space="0" w:color="000000"/>
              <w:bottom w:val="single" w:sz="4" w:space="0" w:color="000000"/>
              <w:right w:val="single" w:sz="4" w:space="0" w:color="000000"/>
            </w:tcBorders>
          </w:tcPr>
          <w:p w14:paraId="5FF58299"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b/>
                <w:sz w:val="24"/>
                <w:szCs w:val="24"/>
                <w:lang w:val="en-GB"/>
              </w:rPr>
              <w:t xml:space="preserve"> </w:t>
            </w:r>
          </w:p>
        </w:tc>
      </w:tr>
      <w:tr w:rsidR="00C51DF0" w:rsidRPr="00DB4FC1" w14:paraId="4B62532E" w14:textId="77777777" w:rsidTr="007630CC">
        <w:tblPrEx>
          <w:tblCellMar>
            <w:top w:w="4" w:type="dxa"/>
            <w:right w:w="108" w:type="dxa"/>
          </w:tblCellMar>
        </w:tblPrEx>
        <w:trPr>
          <w:trHeight w:val="542"/>
        </w:trPr>
        <w:tc>
          <w:tcPr>
            <w:tcW w:w="1357" w:type="dxa"/>
            <w:tcBorders>
              <w:top w:val="single" w:sz="4" w:space="0" w:color="000000"/>
              <w:left w:val="single" w:sz="4" w:space="0" w:color="000000"/>
              <w:bottom w:val="single" w:sz="4" w:space="0" w:color="000000"/>
              <w:right w:val="single" w:sz="4" w:space="0" w:color="000000"/>
            </w:tcBorders>
          </w:tcPr>
          <w:p w14:paraId="60405CED" w14:textId="77777777" w:rsidR="00C51DF0" w:rsidRPr="00DB4FC1" w:rsidRDefault="00C51DF0">
            <w:pPr>
              <w:numPr>
                <w:ilvl w:val="0"/>
                <w:numId w:val="27"/>
              </w:numPr>
              <w:spacing w:after="0" w:line="360" w:lineRule="auto"/>
              <w:ind w:right="211"/>
              <w:contextualSpacing/>
              <w:jc w:val="right"/>
              <w:rPr>
                <w:rFonts w:ascii="Times New Roman" w:eastAsia="Times New Roman" w:hAnsi="Times New Roman" w:cs="Times New Roman"/>
                <w:kern w:val="0"/>
                <w:sz w:val="24"/>
                <w:szCs w:val="24"/>
                <w:lang w:val="en-ZW" w:eastAsia="x-none"/>
                <w14:ligatures w14:val="none"/>
              </w:rPr>
            </w:pPr>
          </w:p>
        </w:tc>
        <w:tc>
          <w:tcPr>
            <w:tcW w:w="2307" w:type="dxa"/>
            <w:tcBorders>
              <w:top w:val="single" w:sz="4" w:space="0" w:color="000000"/>
              <w:left w:val="single" w:sz="4" w:space="0" w:color="000000"/>
              <w:bottom w:val="single" w:sz="4" w:space="0" w:color="000000"/>
              <w:right w:val="single" w:sz="4" w:space="0" w:color="000000"/>
            </w:tcBorders>
          </w:tcPr>
          <w:p w14:paraId="2039E0CB"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sz w:val="24"/>
                <w:szCs w:val="24"/>
                <w:lang w:val="en-GB"/>
              </w:rPr>
              <w:t xml:space="preserve">Lecture/theory room </w:t>
            </w:r>
          </w:p>
        </w:tc>
        <w:tc>
          <w:tcPr>
            <w:tcW w:w="2569" w:type="dxa"/>
            <w:tcBorders>
              <w:top w:val="single" w:sz="4" w:space="0" w:color="000000"/>
              <w:left w:val="single" w:sz="4" w:space="0" w:color="000000"/>
              <w:bottom w:val="single" w:sz="4" w:space="0" w:color="000000"/>
              <w:right w:val="single" w:sz="4" w:space="0" w:color="000000"/>
            </w:tcBorders>
          </w:tcPr>
          <w:p w14:paraId="6771866A"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sz w:val="24"/>
                <w:szCs w:val="24"/>
                <w:lang w:val="en-GB"/>
              </w:rPr>
              <w:t>60m</w:t>
            </w:r>
            <w:r w:rsidRPr="00DB4FC1">
              <w:rPr>
                <w:rFonts w:ascii="Times New Roman" w:hAnsi="Times New Roman" w:cs="Times New Roman"/>
                <w:sz w:val="24"/>
                <w:szCs w:val="24"/>
                <w:vertAlign w:val="superscript"/>
                <w:lang w:val="en-GB"/>
              </w:rPr>
              <w:t>2</w:t>
            </w:r>
            <w:r w:rsidRPr="00DB4FC1">
              <w:rPr>
                <w:rFonts w:ascii="Times New Roman" w:hAnsi="Times New Roman" w:cs="Times New Roman"/>
                <w:sz w:val="24"/>
                <w:szCs w:val="24"/>
                <w:lang w:val="en-GB"/>
              </w:rP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093E72F8"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sz w:val="24"/>
                <w:szCs w:val="24"/>
                <w:lang w:val="en-GB"/>
              </w:rPr>
              <w:t xml:space="preserve">1 </w:t>
            </w:r>
          </w:p>
        </w:tc>
        <w:tc>
          <w:tcPr>
            <w:tcW w:w="1861" w:type="dxa"/>
            <w:tcBorders>
              <w:top w:val="single" w:sz="4" w:space="0" w:color="000000"/>
              <w:left w:val="single" w:sz="4" w:space="0" w:color="000000"/>
              <w:bottom w:val="single" w:sz="4" w:space="0" w:color="000000"/>
              <w:right w:val="single" w:sz="4" w:space="0" w:color="000000"/>
            </w:tcBorders>
          </w:tcPr>
          <w:p w14:paraId="3BCD3B22"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sz w:val="24"/>
                <w:szCs w:val="24"/>
                <w:lang w:val="en-GB"/>
              </w:rPr>
              <w:t xml:space="preserve">1:25 </w:t>
            </w:r>
          </w:p>
        </w:tc>
      </w:tr>
      <w:tr w:rsidR="00C51DF0" w:rsidRPr="00DB4FC1" w14:paraId="5381C466" w14:textId="77777777" w:rsidTr="007630CC">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161DDEA9" w14:textId="77777777" w:rsidR="00C51DF0" w:rsidRPr="00DB4FC1" w:rsidRDefault="00C51DF0">
            <w:pPr>
              <w:numPr>
                <w:ilvl w:val="0"/>
                <w:numId w:val="27"/>
              </w:numPr>
              <w:spacing w:after="0" w:line="360" w:lineRule="auto"/>
              <w:ind w:right="211"/>
              <w:contextualSpacing/>
              <w:jc w:val="right"/>
              <w:rPr>
                <w:rFonts w:ascii="Times New Roman" w:eastAsia="Times New Roman" w:hAnsi="Times New Roman" w:cs="Times New Roman"/>
                <w:kern w:val="0"/>
                <w:sz w:val="24"/>
                <w:szCs w:val="24"/>
                <w:lang w:val="en-ZW" w:eastAsia="x-none"/>
                <w14:ligatures w14:val="none"/>
              </w:rPr>
            </w:pPr>
          </w:p>
        </w:tc>
        <w:tc>
          <w:tcPr>
            <w:tcW w:w="2307" w:type="dxa"/>
            <w:tcBorders>
              <w:top w:val="single" w:sz="4" w:space="0" w:color="000000"/>
              <w:left w:val="single" w:sz="4" w:space="0" w:color="000000"/>
              <w:bottom w:val="single" w:sz="4" w:space="0" w:color="000000"/>
              <w:right w:val="single" w:sz="4" w:space="0" w:color="000000"/>
            </w:tcBorders>
          </w:tcPr>
          <w:p w14:paraId="12F3AFCC"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sz w:val="24"/>
                <w:szCs w:val="24"/>
                <w:lang w:val="en-GB"/>
              </w:rPr>
              <w:t xml:space="preserve">Computer </w:t>
            </w:r>
          </w:p>
        </w:tc>
        <w:tc>
          <w:tcPr>
            <w:tcW w:w="2569" w:type="dxa"/>
            <w:tcBorders>
              <w:top w:val="single" w:sz="4" w:space="0" w:color="000000"/>
              <w:left w:val="single" w:sz="4" w:space="0" w:color="000000"/>
              <w:bottom w:val="single" w:sz="4" w:space="0" w:color="000000"/>
              <w:right w:val="single" w:sz="4" w:space="0" w:color="000000"/>
            </w:tcBorders>
          </w:tcPr>
          <w:p w14:paraId="29ABD3A4"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sz w:val="24"/>
                <w:szCs w:val="24"/>
                <w:lang w:val="en-GB"/>
              </w:rPr>
              <w:t>Operating System: 64-bit Windows 11 or 10 version 1809 or above</w:t>
            </w:r>
          </w:p>
          <w:p w14:paraId="3FE30CB3"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sz w:val="24"/>
                <w:szCs w:val="24"/>
                <w:lang w:val="en-GB"/>
              </w:rPr>
              <w:t xml:space="preserve">Processor: 2.5 GHz (3+ GHz recommended), </w:t>
            </w:r>
          </w:p>
          <w:p w14:paraId="046B0BDE"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sz w:val="24"/>
                <w:szCs w:val="24"/>
                <w:lang w:val="en-GB"/>
              </w:rPr>
              <w:t>Memory: 8 GB (32GB recommended)</w:t>
            </w:r>
          </w:p>
          <w:p w14:paraId="19B2F926"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sz w:val="24"/>
                <w:szCs w:val="24"/>
                <w:lang w:val="en-GB"/>
              </w:rPr>
              <w:t>Disk space: 10 GB</w:t>
            </w:r>
          </w:p>
          <w:p w14:paraId="020CF4CF"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sz w:val="24"/>
                <w:szCs w:val="24"/>
                <w:lang w:val="en-GB"/>
              </w:rPr>
              <w:t xml:space="preserve">Display: 1920 x 1080 resolution </w:t>
            </w:r>
          </w:p>
          <w:p w14:paraId="4618600C"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sz w:val="24"/>
                <w:szCs w:val="24"/>
                <w:lang w:val="en-GB"/>
              </w:rPr>
              <w:t>Display Card: 2 GB GPU (8 GB recommended) and DirectX 11 compliant (DirectX 12 recommended)</w:t>
            </w:r>
          </w:p>
        </w:tc>
        <w:tc>
          <w:tcPr>
            <w:tcW w:w="1258" w:type="dxa"/>
            <w:tcBorders>
              <w:top w:val="single" w:sz="4" w:space="0" w:color="000000"/>
              <w:left w:val="single" w:sz="4" w:space="0" w:color="000000"/>
              <w:bottom w:val="single" w:sz="4" w:space="0" w:color="000000"/>
              <w:right w:val="single" w:sz="4" w:space="0" w:color="000000"/>
            </w:tcBorders>
          </w:tcPr>
          <w:p w14:paraId="302984B4"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sz w:val="24"/>
                <w:szCs w:val="24"/>
                <w:lang w:val="en-GB"/>
              </w:rPr>
              <w:t xml:space="preserve"> 25 pcs</w:t>
            </w:r>
          </w:p>
        </w:tc>
        <w:tc>
          <w:tcPr>
            <w:tcW w:w="1861" w:type="dxa"/>
            <w:tcBorders>
              <w:top w:val="single" w:sz="4" w:space="0" w:color="000000"/>
              <w:left w:val="single" w:sz="4" w:space="0" w:color="000000"/>
              <w:bottom w:val="single" w:sz="4" w:space="0" w:color="000000"/>
              <w:right w:val="single" w:sz="4" w:space="0" w:color="000000"/>
            </w:tcBorders>
          </w:tcPr>
          <w:p w14:paraId="43D4BDCA"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sz w:val="24"/>
                <w:szCs w:val="24"/>
                <w:lang w:val="en-GB"/>
              </w:rPr>
              <w:t xml:space="preserve"> 1:1</w:t>
            </w:r>
          </w:p>
        </w:tc>
      </w:tr>
      <w:tr w:rsidR="00C51DF0" w:rsidRPr="00DB4FC1" w14:paraId="32A89DF0" w14:textId="77777777" w:rsidTr="007630CC">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34586AFA" w14:textId="77777777" w:rsidR="00C51DF0" w:rsidRPr="00DB4FC1" w:rsidRDefault="00C51DF0">
            <w:pPr>
              <w:numPr>
                <w:ilvl w:val="0"/>
                <w:numId w:val="27"/>
              </w:numPr>
              <w:spacing w:after="0" w:line="360" w:lineRule="auto"/>
              <w:ind w:right="211"/>
              <w:contextualSpacing/>
              <w:jc w:val="right"/>
              <w:rPr>
                <w:rFonts w:ascii="Times New Roman" w:eastAsia="Times New Roman" w:hAnsi="Times New Roman" w:cs="Times New Roman"/>
                <w:kern w:val="0"/>
                <w:sz w:val="24"/>
                <w:szCs w:val="24"/>
                <w:lang w:val="en-ZW" w:eastAsia="x-none"/>
                <w14:ligatures w14:val="none"/>
              </w:rPr>
            </w:pPr>
          </w:p>
        </w:tc>
        <w:tc>
          <w:tcPr>
            <w:tcW w:w="2307" w:type="dxa"/>
            <w:tcBorders>
              <w:top w:val="single" w:sz="4" w:space="0" w:color="000000"/>
              <w:left w:val="single" w:sz="4" w:space="0" w:color="000000"/>
              <w:bottom w:val="single" w:sz="4" w:space="0" w:color="000000"/>
              <w:right w:val="single" w:sz="4" w:space="0" w:color="000000"/>
            </w:tcBorders>
          </w:tcPr>
          <w:p w14:paraId="3F0CBE34"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sz w:val="24"/>
                <w:szCs w:val="24"/>
                <w:lang w:val="en-GB"/>
              </w:rPr>
              <w:t>Projector</w:t>
            </w:r>
          </w:p>
        </w:tc>
        <w:tc>
          <w:tcPr>
            <w:tcW w:w="2569" w:type="dxa"/>
            <w:tcBorders>
              <w:top w:val="single" w:sz="4" w:space="0" w:color="000000"/>
              <w:left w:val="single" w:sz="4" w:space="0" w:color="000000"/>
              <w:bottom w:val="single" w:sz="4" w:space="0" w:color="000000"/>
              <w:right w:val="single" w:sz="4" w:space="0" w:color="000000"/>
            </w:tcBorders>
          </w:tcPr>
          <w:p w14:paraId="66E9B25F" w14:textId="77777777" w:rsidR="00C51DF0" w:rsidRPr="00DB4FC1" w:rsidRDefault="00C51DF0" w:rsidP="00DB4FC1">
            <w:pPr>
              <w:spacing w:after="200" w:line="360" w:lineRule="auto"/>
              <w:rPr>
                <w:rFonts w:ascii="Times New Roman" w:hAnsi="Times New Roman" w:cs="Times New Roman"/>
                <w:sz w:val="24"/>
                <w:szCs w:val="24"/>
                <w:lang w:val="en-GB"/>
              </w:rPr>
            </w:pPr>
          </w:p>
        </w:tc>
        <w:tc>
          <w:tcPr>
            <w:tcW w:w="1258" w:type="dxa"/>
            <w:tcBorders>
              <w:top w:val="single" w:sz="4" w:space="0" w:color="000000"/>
              <w:left w:val="single" w:sz="4" w:space="0" w:color="000000"/>
              <w:bottom w:val="single" w:sz="4" w:space="0" w:color="000000"/>
              <w:right w:val="single" w:sz="4" w:space="0" w:color="000000"/>
            </w:tcBorders>
          </w:tcPr>
          <w:p w14:paraId="2E6CCC6A"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sz w:val="24"/>
                <w:szCs w:val="24"/>
                <w:lang w:val="en-GB"/>
              </w:rPr>
              <w:t>1</w:t>
            </w:r>
          </w:p>
        </w:tc>
        <w:tc>
          <w:tcPr>
            <w:tcW w:w="1861" w:type="dxa"/>
            <w:tcBorders>
              <w:top w:val="single" w:sz="4" w:space="0" w:color="000000"/>
              <w:left w:val="single" w:sz="4" w:space="0" w:color="000000"/>
              <w:bottom w:val="single" w:sz="4" w:space="0" w:color="000000"/>
              <w:right w:val="single" w:sz="4" w:space="0" w:color="000000"/>
            </w:tcBorders>
          </w:tcPr>
          <w:p w14:paraId="1EEAD98C"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sz w:val="24"/>
                <w:szCs w:val="24"/>
                <w:lang w:val="en-GB"/>
              </w:rPr>
              <w:t>1:25</w:t>
            </w:r>
          </w:p>
        </w:tc>
      </w:tr>
      <w:tr w:rsidR="00C51DF0" w:rsidRPr="00DB4FC1" w14:paraId="7A723279" w14:textId="77777777" w:rsidTr="007630CC">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09BFBE02" w14:textId="77777777" w:rsidR="00C51DF0" w:rsidRPr="00DB4FC1" w:rsidRDefault="00C51DF0">
            <w:pPr>
              <w:numPr>
                <w:ilvl w:val="0"/>
                <w:numId w:val="27"/>
              </w:numPr>
              <w:spacing w:after="0" w:line="360" w:lineRule="auto"/>
              <w:ind w:right="211"/>
              <w:contextualSpacing/>
              <w:jc w:val="right"/>
              <w:rPr>
                <w:rFonts w:ascii="Times New Roman" w:eastAsia="Times New Roman" w:hAnsi="Times New Roman" w:cs="Times New Roman"/>
                <w:kern w:val="0"/>
                <w:sz w:val="24"/>
                <w:szCs w:val="24"/>
                <w:lang w:val="en-ZW" w:eastAsia="x-none"/>
                <w14:ligatures w14:val="none"/>
              </w:rPr>
            </w:pPr>
          </w:p>
        </w:tc>
        <w:tc>
          <w:tcPr>
            <w:tcW w:w="2307" w:type="dxa"/>
            <w:tcBorders>
              <w:top w:val="single" w:sz="4" w:space="0" w:color="000000"/>
              <w:left w:val="single" w:sz="4" w:space="0" w:color="000000"/>
              <w:bottom w:val="single" w:sz="4" w:space="0" w:color="000000"/>
              <w:right w:val="single" w:sz="4" w:space="0" w:color="000000"/>
            </w:tcBorders>
          </w:tcPr>
          <w:p w14:paraId="1BE90096"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sz w:val="24"/>
                <w:szCs w:val="24"/>
                <w:lang w:val="en-GB"/>
              </w:rPr>
              <w:t>Interactive screen</w:t>
            </w:r>
          </w:p>
        </w:tc>
        <w:tc>
          <w:tcPr>
            <w:tcW w:w="2569" w:type="dxa"/>
            <w:tcBorders>
              <w:top w:val="single" w:sz="4" w:space="0" w:color="000000"/>
              <w:left w:val="single" w:sz="4" w:space="0" w:color="000000"/>
              <w:bottom w:val="single" w:sz="4" w:space="0" w:color="000000"/>
              <w:right w:val="single" w:sz="4" w:space="0" w:color="000000"/>
            </w:tcBorders>
          </w:tcPr>
          <w:p w14:paraId="54C83443"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sz w:val="24"/>
                <w:szCs w:val="24"/>
                <w:lang w:val="en-GB"/>
              </w:rPr>
              <w:t>Specifications: 77-inch interactive whiteboard with touch and pen functionality.</w:t>
            </w:r>
          </w:p>
        </w:tc>
        <w:tc>
          <w:tcPr>
            <w:tcW w:w="1258" w:type="dxa"/>
            <w:tcBorders>
              <w:top w:val="single" w:sz="4" w:space="0" w:color="000000"/>
              <w:left w:val="single" w:sz="4" w:space="0" w:color="000000"/>
              <w:bottom w:val="single" w:sz="4" w:space="0" w:color="000000"/>
              <w:right w:val="single" w:sz="4" w:space="0" w:color="000000"/>
            </w:tcBorders>
          </w:tcPr>
          <w:p w14:paraId="1F89C9E8"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sz w:val="24"/>
                <w:szCs w:val="24"/>
                <w:lang w:val="en-GB"/>
              </w:rPr>
              <w:t>1</w:t>
            </w:r>
          </w:p>
        </w:tc>
        <w:tc>
          <w:tcPr>
            <w:tcW w:w="1861" w:type="dxa"/>
            <w:tcBorders>
              <w:top w:val="single" w:sz="4" w:space="0" w:color="000000"/>
              <w:left w:val="single" w:sz="4" w:space="0" w:color="000000"/>
              <w:bottom w:val="single" w:sz="4" w:space="0" w:color="000000"/>
              <w:right w:val="single" w:sz="4" w:space="0" w:color="000000"/>
            </w:tcBorders>
          </w:tcPr>
          <w:p w14:paraId="04137B6A"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sz w:val="24"/>
                <w:szCs w:val="24"/>
                <w:lang w:val="en-GB"/>
              </w:rPr>
              <w:t>1:25</w:t>
            </w:r>
          </w:p>
        </w:tc>
      </w:tr>
      <w:tr w:rsidR="00C51DF0" w:rsidRPr="00DB4FC1" w14:paraId="6592D5F1" w14:textId="77777777" w:rsidTr="007630CC">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0A07492A" w14:textId="77777777" w:rsidR="00C51DF0" w:rsidRPr="00DB4FC1" w:rsidRDefault="00C51DF0" w:rsidP="00DB4FC1">
            <w:pPr>
              <w:spacing w:after="0" w:line="360" w:lineRule="auto"/>
              <w:ind w:left="720" w:right="211"/>
              <w:contextualSpacing/>
              <w:jc w:val="center"/>
              <w:rPr>
                <w:rFonts w:ascii="Times New Roman" w:eastAsia="Times New Roman" w:hAnsi="Times New Roman" w:cs="Times New Roman"/>
                <w:b/>
                <w:bCs/>
                <w:kern w:val="0"/>
                <w:sz w:val="24"/>
                <w:szCs w:val="24"/>
                <w:lang w:val="en-ZW" w:eastAsia="x-none"/>
                <w14:ligatures w14:val="none"/>
              </w:rPr>
            </w:pPr>
            <w:r w:rsidRPr="00DB4FC1">
              <w:rPr>
                <w:rFonts w:ascii="Times New Roman" w:eastAsia="Times New Roman" w:hAnsi="Times New Roman" w:cs="Times New Roman"/>
                <w:b/>
                <w:bCs/>
                <w:kern w:val="0"/>
                <w:sz w:val="24"/>
                <w:szCs w:val="24"/>
                <w:lang w:val="en-ZW" w:eastAsia="x-none"/>
                <w14:ligatures w14:val="none"/>
              </w:rPr>
              <w:t>C</w:t>
            </w:r>
          </w:p>
        </w:tc>
        <w:tc>
          <w:tcPr>
            <w:tcW w:w="2307" w:type="dxa"/>
            <w:tcBorders>
              <w:top w:val="single" w:sz="4" w:space="0" w:color="000000"/>
              <w:left w:val="single" w:sz="4" w:space="0" w:color="000000"/>
              <w:bottom w:val="single" w:sz="4" w:space="0" w:color="000000"/>
              <w:right w:val="single" w:sz="4" w:space="0" w:color="000000"/>
            </w:tcBorders>
          </w:tcPr>
          <w:p w14:paraId="548E97D0"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b/>
                <w:sz w:val="24"/>
                <w:szCs w:val="24"/>
                <w:lang w:val="en-GB"/>
              </w:rPr>
              <w:t>Software</w:t>
            </w:r>
          </w:p>
        </w:tc>
        <w:tc>
          <w:tcPr>
            <w:tcW w:w="2569" w:type="dxa"/>
            <w:tcBorders>
              <w:top w:val="single" w:sz="4" w:space="0" w:color="000000"/>
              <w:left w:val="single" w:sz="4" w:space="0" w:color="000000"/>
              <w:bottom w:val="single" w:sz="4" w:space="0" w:color="000000"/>
              <w:right w:val="single" w:sz="4" w:space="0" w:color="000000"/>
            </w:tcBorders>
          </w:tcPr>
          <w:p w14:paraId="7D62F24E"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b/>
                <w:sz w:val="24"/>
                <w:szCs w:val="24"/>
                <w:lang w:val="en-GB"/>
              </w:rP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57F6A22E" w14:textId="77777777" w:rsidR="00C51DF0" w:rsidRPr="00DB4FC1" w:rsidRDefault="00C51DF0" w:rsidP="00DB4FC1">
            <w:pPr>
              <w:spacing w:after="200" w:line="360" w:lineRule="auto"/>
              <w:rPr>
                <w:rFonts w:ascii="Times New Roman" w:hAnsi="Times New Roman" w:cs="Times New Roman"/>
                <w:sz w:val="24"/>
                <w:szCs w:val="24"/>
                <w:lang w:val="en-GB"/>
              </w:rPr>
            </w:pPr>
          </w:p>
        </w:tc>
        <w:tc>
          <w:tcPr>
            <w:tcW w:w="1861" w:type="dxa"/>
            <w:tcBorders>
              <w:top w:val="single" w:sz="4" w:space="0" w:color="000000"/>
              <w:left w:val="single" w:sz="4" w:space="0" w:color="000000"/>
              <w:bottom w:val="single" w:sz="4" w:space="0" w:color="000000"/>
              <w:right w:val="single" w:sz="4" w:space="0" w:color="000000"/>
            </w:tcBorders>
          </w:tcPr>
          <w:p w14:paraId="2BB8A4B1" w14:textId="77777777" w:rsidR="00C51DF0" w:rsidRPr="00DB4FC1" w:rsidRDefault="00C51DF0" w:rsidP="00DB4FC1">
            <w:pPr>
              <w:spacing w:after="200" w:line="360" w:lineRule="auto"/>
              <w:rPr>
                <w:rFonts w:ascii="Times New Roman" w:hAnsi="Times New Roman" w:cs="Times New Roman"/>
                <w:sz w:val="24"/>
                <w:szCs w:val="24"/>
                <w:lang w:val="en-GB"/>
              </w:rPr>
            </w:pPr>
          </w:p>
        </w:tc>
      </w:tr>
      <w:tr w:rsidR="00C51DF0" w:rsidRPr="00DB4FC1" w14:paraId="34A81880" w14:textId="77777777" w:rsidTr="007630CC">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4D266EDE" w14:textId="77777777" w:rsidR="00C51DF0" w:rsidRPr="00DB4FC1" w:rsidRDefault="00C51DF0">
            <w:pPr>
              <w:numPr>
                <w:ilvl w:val="0"/>
                <w:numId w:val="27"/>
              </w:numPr>
              <w:spacing w:after="0" w:line="360" w:lineRule="auto"/>
              <w:ind w:right="211"/>
              <w:contextualSpacing/>
              <w:jc w:val="right"/>
              <w:rPr>
                <w:rFonts w:ascii="Times New Roman" w:eastAsia="Times New Roman" w:hAnsi="Times New Roman" w:cs="Times New Roman"/>
                <w:kern w:val="0"/>
                <w:sz w:val="24"/>
                <w:szCs w:val="24"/>
                <w:lang w:val="en-ZW" w:eastAsia="x-none"/>
                <w14:ligatures w14:val="none"/>
              </w:rPr>
            </w:pPr>
          </w:p>
        </w:tc>
        <w:tc>
          <w:tcPr>
            <w:tcW w:w="2307" w:type="dxa"/>
            <w:tcBorders>
              <w:top w:val="single" w:sz="4" w:space="0" w:color="000000"/>
              <w:left w:val="single" w:sz="4" w:space="0" w:color="000000"/>
              <w:bottom w:val="single" w:sz="4" w:space="0" w:color="000000"/>
              <w:right w:val="single" w:sz="4" w:space="0" w:color="000000"/>
            </w:tcBorders>
          </w:tcPr>
          <w:p w14:paraId="56781F33"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sz w:val="24"/>
                <w:szCs w:val="24"/>
                <w:lang w:val="en-GB"/>
              </w:rPr>
              <w:t>MATLAB</w:t>
            </w:r>
          </w:p>
        </w:tc>
        <w:tc>
          <w:tcPr>
            <w:tcW w:w="2569" w:type="dxa"/>
            <w:tcBorders>
              <w:top w:val="single" w:sz="4" w:space="0" w:color="000000"/>
              <w:left w:val="single" w:sz="4" w:space="0" w:color="000000"/>
              <w:bottom w:val="single" w:sz="4" w:space="0" w:color="000000"/>
              <w:right w:val="single" w:sz="4" w:space="0" w:color="000000"/>
            </w:tcBorders>
          </w:tcPr>
          <w:p w14:paraId="5951DE96"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sz w:val="24"/>
                <w:szCs w:val="24"/>
                <w:lang w:val="en-GB"/>
              </w:rPr>
              <w:t>License: Educational licenses available.</w:t>
            </w:r>
          </w:p>
          <w:p w14:paraId="34D51262"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sz w:val="24"/>
                <w:szCs w:val="24"/>
                <w:lang w:val="en-GB"/>
              </w:rPr>
              <w:t>Features: Matrix manipulations, plotting of functions and data, implementation of algorithms, creation of user interfaces, interfacing with programs in other languages.</w:t>
            </w:r>
          </w:p>
        </w:tc>
        <w:tc>
          <w:tcPr>
            <w:tcW w:w="1258" w:type="dxa"/>
            <w:tcBorders>
              <w:top w:val="single" w:sz="4" w:space="0" w:color="000000"/>
              <w:left w:val="single" w:sz="4" w:space="0" w:color="000000"/>
              <w:bottom w:val="single" w:sz="4" w:space="0" w:color="000000"/>
              <w:right w:val="single" w:sz="4" w:space="0" w:color="000000"/>
            </w:tcBorders>
          </w:tcPr>
          <w:p w14:paraId="6D2F1709"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sz w:val="24"/>
                <w:szCs w:val="24"/>
                <w:lang w:val="en-GB"/>
              </w:rPr>
              <w:t>Installed in 25 computers</w:t>
            </w:r>
          </w:p>
        </w:tc>
        <w:tc>
          <w:tcPr>
            <w:tcW w:w="1861" w:type="dxa"/>
            <w:tcBorders>
              <w:top w:val="single" w:sz="4" w:space="0" w:color="000000"/>
              <w:left w:val="single" w:sz="4" w:space="0" w:color="000000"/>
              <w:bottom w:val="single" w:sz="4" w:space="0" w:color="000000"/>
              <w:right w:val="single" w:sz="4" w:space="0" w:color="000000"/>
            </w:tcBorders>
          </w:tcPr>
          <w:p w14:paraId="4293A184"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sz w:val="24"/>
                <w:szCs w:val="24"/>
                <w:lang w:val="en-GB"/>
              </w:rPr>
              <w:t>1:1</w:t>
            </w:r>
          </w:p>
        </w:tc>
      </w:tr>
      <w:tr w:rsidR="00C51DF0" w:rsidRPr="00DB4FC1" w14:paraId="30D90313" w14:textId="77777777" w:rsidTr="007630CC">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2FC0AE48" w14:textId="77777777" w:rsidR="00C51DF0" w:rsidRPr="00DB4FC1" w:rsidRDefault="00C51DF0">
            <w:pPr>
              <w:numPr>
                <w:ilvl w:val="0"/>
                <w:numId w:val="27"/>
              </w:numPr>
              <w:spacing w:after="0" w:line="360" w:lineRule="auto"/>
              <w:ind w:right="211"/>
              <w:contextualSpacing/>
              <w:jc w:val="right"/>
              <w:rPr>
                <w:rFonts w:ascii="Times New Roman" w:eastAsia="Times New Roman" w:hAnsi="Times New Roman" w:cs="Times New Roman"/>
                <w:kern w:val="0"/>
                <w:sz w:val="24"/>
                <w:szCs w:val="24"/>
                <w:lang w:val="en-ZW" w:eastAsia="x-none"/>
                <w14:ligatures w14:val="none"/>
              </w:rPr>
            </w:pPr>
          </w:p>
        </w:tc>
        <w:tc>
          <w:tcPr>
            <w:tcW w:w="2307" w:type="dxa"/>
            <w:tcBorders>
              <w:top w:val="single" w:sz="4" w:space="0" w:color="000000"/>
              <w:left w:val="single" w:sz="4" w:space="0" w:color="000000"/>
              <w:bottom w:val="single" w:sz="4" w:space="0" w:color="000000"/>
              <w:right w:val="single" w:sz="4" w:space="0" w:color="000000"/>
            </w:tcBorders>
          </w:tcPr>
          <w:p w14:paraId="0DEADA73"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sz w:val="24"/>
                <w:szCs w:val="24"/>
                <w:lang w:val="en-GB"/>
              </w:rPr>
              <w:t>GeoGebra</w:t>
            </w:r>
          </w:p>
        </w:tc>
        <w:tc>
          <w:tcPr>
            <w:tcW w:w="2569" w:type="dxa"/>
            <w:tcBorders>
              <w:top w:val="single" w:sz="4" w:space="0" w:color="000000"/>
              <w:left w:val="single" w:sz="4" w:space="0" w:color="000000"/>
              <w:bottom w:val="single" w:sz="4" w:space="0" w:color="000000"/>
              <w:right w:val="single" w:sz="4" w:space="0" w:color="000000"/>
            </w:tcBorders>
          </w:tcPr>
          <w:p w14:paraId="05CB1C89" w14:textId="77777777" w:rsidR="00C51DF0" w:rsidRPr="00DB4FC1" w:rsidRDefault="00C51DF0" w:rsidP="00DB4FC1">
            <w:pPr>
              <w:spacing w:after="200" w:line="360" w:lineRule="auto"/>
              <w:rPr>
                <w:rFonts w:ascii="Times New Roman" w:hAnsi="Times New Roman" w:cs="Times New Roman"/>
                <w:bCs/>
                <w:sz w:val="24"/>
                <w:szCs w:val="24"/>
                <w:lang w:val="en-GB"/>
              </w:rPr>
            </w:pPr>
            <w:r w:rsidRPr="00DB4FC1">
              <w:rPr>
                <w:rFonts w:ascii="Times New Roman" w:hAnsi="Times New Roman" w:cs="Times New Roman"/>
                <w:bCs/>
                <w:sz w:val="24"/>
                <w:szCs w:val="24"/>
                <w:lang w:val="en-GB"/>
              </w:rPr>
              <w:t>License: Free educational software.</w:t>
            </w:r>
          </w:p>
          <w:p w14:paraId="5C12746E" w14:textId="77777777" w:rsidR="00C51DF0" w:rsidRPr="00DB4FC1" w:rsidRDefault="00C51DF0" w:rsidP="00DB4FC1">
            <w:pPr>
              <w:spacing w:after="200" w:line="360" w:lineRule="auto"/>
              <w:rPr>
                <w:rFonts w:ascii="Times New Roman" w:hAnsi="Times New Roman" w:cs="Times New Roman"/>
                <w:bCs/>
                <w:sz w:val="24"/>
                <w:szCs w:val="24"/>
                <w:lang w:val="en-GB"/>
              </w:rPr>
            </w:pPr>
            <w:r w:rsidRPr="00DB4FC1">
              <w:rPr>
                <w:rFonts w:ascii="Times New Roman" w:hAnsi="Times New Roman" w:cs="Times New Roman"/>
                <w:bCs/>
                <w:sz w:val="24"/>
                <w:szCs w:val="24"/>
                <w:lang w:val="en-GB"/>
              </w:rPr>
              <w:t>Interactive geometry, algebra, statistics, and calculus applications</w:t>
            </w:r>
          </w:p>
          <w:p w14:paraId="4B0996CC" w14:textId="77777777" w:rsidR="00C51DF0" w:rsidRPr="00DB4FC1" w:rsidRDefault="00C51DF0" w:rsidP="00DB4FC1">
            <w:pPr>
              <w:spacing w:after="200" w:line="360" w:lineRule="auto"/>
              <w:rPr>
                <w:rFonts w:ascii="Times New Roman" w:hAnsi="Times New Roman" w:cs="Times New Roman"/>
                <w:sz w:val="24"/>
                <w:szCs w:val="24"/>
                <w:lang w:val="en-GB"/>
              </w:rPr>
            </w:pPr>
          </w:p>
        </w:tc>
        <w:tc>
          <w:tcPr>
            <w:tcW w:w="1258" w:type="dxa"/>
            <w:tcBorders>
              <w:top w:val="single" w:sz="4" w:space="0" w:color="000000"/>
              <w:left w:val="single" w:sz="4" w:space="0" w:color="000000"/>
              <w:bottom w:val="single" w:sz="4" w:space="0" w:color="000000"/>
              <w:right w:val="single" w:sz="4" w:space="0" w:color="000000"/>
            </w:tcBorders>
          </w:tcPr>
          <w:p w14:paraId="49EAED18"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sz w:val="24"/>
                <w:szCs w:val="24"/>
                <w:lang w:val="en-GB"/>
              </w:rPr>
              <w:t>Installed in 25 computers</w:t>
            </w:r>
          </w:p>
        </w:tc>
        <w:tc>
          <w:tcPr>
            <w:tcW w:w="1861" w:type="dxa"/>
            <w:tcBorders>
              <w:top w:val="single" w:sz="4" w:space="0" w:color="000000"/>
              <w:left w:val="single" w:sz="4" w:space="0" w:color="000000"/>
              <w:bottom w:val="single" w:sz="4" w:space="0" w:color="000000"/>
              <w:right w:val="single" w:sz="4" w:space="0" w:color="000000"/>
            </w:tcBorders>
          </w:tcPr>
          <w:p w14:paraId="54969B84"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sz w:val="24"/>
                <w:szCs w:val="24"/>
                <w:lang w:val="en-GB"/>
              </w:rPr>
              <w:t>1:1</w:t>
            </w:r>
          </w:p>
        </w:tc>
      </w:tr>
      <w:tr w:rsidR="00C51DF0" w:rsidRPr="00DB4FC1" w14:paraId="61E5A1C1" w14:textId="77777777" w:rsidTr="007630CC">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1057CDDE" w14:textId="77777777" w:rsidR="00C51DF0" w:rsidRPr="00DB4FC1" w:rsidRDefault="00C51DF0" w:rsidP="00DB4FC1">
            <w:pPr>
              <w:spacing w:after="0" w:line="360" w:lineRule="auto"/>
              <w:ind w:left="720" w:right="211"/>
              <w:contextualSpacing/>
              <w:jc w:val="center"/>
              <w:rPr>
                <w:rFonts w:ascii="Times New Roman" w:eastAsia="Times New Roman" w:hAnsi="Times New Roman" w:cs="Times New Roman"/>
                <w:b/>
                <w:bCs/>
                <w:kern w:val="0"/>
                <w:sz w:val="24"/>
                <w:szCs w:val="24"/>
                <w:lang w:val="en-ZW" w:eastAsia="x-none"/>
                <w14:ligatures w14:val="none"/>
              </w:rPr>
            </w:pPr>
            <w:r w:rsidRPr="00DB4FC1">
              <w:rPr>
                <w:rFonts w:ascii="Times New Roman" w:eastAsia="Times New Roman" w:hAnsi="Times New Roman" w:cs="Times New Roman"/>
                <w:b/>
                <w:bCs/>
                <w:kern w:val="0"/>
                <w:sz w:val="24"/>
                <w:szCs w:val="24"/>
                <w:lang w:val="en-ZW" w:eastAsia="x-none"/>
                <w14:ligatures w14:val="none"/>
              </w:rPr>
              <w:t>D</w:t>
            </w:r>
          </w:p>
        </w:tc>
        <w:tc>
          <w:tcPr>
            <w:tcW w:w="2307" w:type="dxa"/>
            <w:tcBorders>
              <w:top w:val="single" w:sz="4" w:space="0" w:color="000000"/>
              <w:left w:val="single" w:sz="4" w:space="0" w:color="000000"/>
              <w:bottom w:val="single" w:sz="4" w:space="0" w:color="000000"/>
              <w:right w:val="single" w:sz="4" w:space="0" w:color="000000"/>
            </w:tcBorders>
          </w:tcPr>
          <w:p w14:paraId="13816896"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b/>
                <w:sz w:val="24"/>
                <w:szCs w:val="24"/>
                <w:lang w:val="en-GB"/>
              </w:rPr>
              <w:t>Consumables</w:t>
            </w:r>
          </w:p>
        </w:tc>
        <w:tc>
          <w:tcPr>
            <w:tcW w:w="2569" w:type="dxa"/>
            <w:tcBorders>
              <w:top w:val="single" w:sz="4" w:space="0" w:color="000000"/>
              <w:left w:val="single" w:sz="4" w:space="0" w:color="000000"/>
              <w:bottom w:val="single" w:sz="4" w:space="0" w:color="000000"/>
              <w:right w:val="single" w:sz="4" w:space="0" w:color="000000"/>
            </w:tcBorders>
          </w:tcPr>
          <w:p w14:paraId="6695F90A" w14:textId="77777777" w:rsidR="00C51DF0" w:rsidRPr="00DB4FC1" w:rsidRDefault="00C51DF0" w:rsidP="00DB4FC1">
            <w:pPr>
              <w:spacing w:after="200" w:line="360" w:lineRule="auto"/>
              <w:rPr>
                <w:rFonts w:ascii="Times New Roman" w:hAnsi="Times New Roman" w:cs="Times New Roman"/>
                <w:bCs/>
                <w:sz w:val="24"/>
                <w:szCs w:val="24"/>
                <w:lang w:val="en-GB"/>
              </w:rPr>
            </w:pPr>
          </w:p>
        </w:tc>
        <w:tc>
          <w:tcPr>
            <w:tcW w:w="1258" w:type="dxa"/>
            <w:tcBorders>
              <w:top w:val="single" w:sz="4" w:space="0" w:color="000000"/>
              <w:left w:val="single" w:sz="4" w:space="0" w:color="000000"/>
              <w:bottom w:val="single" w:sz="4" w:space="0" w:color="000000"/>
              <w:right w:val="single" w:sz="4" w:space="0" w:color="000000"/>
            </w:tcBorders>
          </w:tcPr>
          <w:p w14:paraId="227FD777" w14:textId="77777777" w:rsidR="00C51DF0" w:rsidRPr="00DB4FC1" w:rsidRDefault="00C51DF0" w:rsidP="00DB4FC1">
            <w:pPr>
              <w:spacing w:after="200" w:line="360" w:lineRule="auto"/>
              <w:rPr>
                <w:rFonts w:ascii="Times New Roman" w:hAnsi="Times New Roman" w:cs="Times New Roman"/>
                <w:sz w:val="24"/>
                <w:szCs w:val="24"/>
                <w:lang w:val="en-GB"/>
              </w:rPr>
            </w:pPr>
          </w:p>
        </w:tc>
        <w:tc>
          <w:tcPr>
            <w:tcW w:w="1861" w:type="dxa"/>
            <w:tcBorders>
              <w:top w:val="single" w:sz="4" w:space="0" w:color="000000"/>
              <w:left w:val="single" w:sz="4" w:space="0" w:color="000000"/>
              <w:bottom w:val="single" w:sz="4" w:space="0" w:color="000000"/>
              <w:right w:val="single" w:sz="4" w:space="0" w:color="000000"/>
            </w:tcBorders>
          </w:tcPr>
          <w:p w14:paraId="1D79BA1D" w14:textId="77777777" w:rsidR="00C51DF0" w:rsidRPr="00DB4FC1" w:rsidRDefault="00C51DF0" w:rsidP="00DB4FC1">
            <w:pPr>
              <w:spacing w:after="200" w:line="360" w:lineRule="auto"/>
              <w:rPr>
                <w:rFonts w:ascii="Times New Roman" w:hAnsi="Times New Roman" w:cs="Times New Roman"/>
                <w:sz w:val="24"/>
                <w:szCs w:val="24"/>
                <w:lang w:val="en-GB"/>
              </w:rPr>
            </w:pPr>
          </w:p>
        </w:tc>
      </w:tr>
      <w:tr w:rsidR="00C51DF0" w:rsidRPr="00DB4FC1" w14:paraId="513E6E43" w14:textId="77777777" w:rsidTr="007630CC">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417B644C" w14:textId="77777777" w:rsidR="00C51DF0" w:rsidRPr="00DB4FC1" w:rsidRDefault="00C51DF0">
            <w:pPr>
              <w:numPr>
                <w:ilvl w:val="0"/>
                <w:numId w:val="27"/>
              </w:numPr>
              <w:spacing w:after="0" w:line="360" w:lineRule="auto"/>
              <w:ind w:right="211"/>
              <w:contextualSpacing/>
              <w:jc w:val="right"/>
              <w:rPr>
                <w:rFonts w:ascii="Times New Roman" w:eastAsia="Times New Roman" w:hAnsi="Times New Roman" w:cs="Times New Roman"/>
                <w:kern w:val="0"/>
                <w:sz w:val="24"/>
                <w:szCs w:val="24"/>
                <w:lang w:val="en-ZW" w:eastAsia="x-none"/>
                <w14:ligatures w14:val="none"/>
              </w:rPr>
            </w:pPr>
          </w:p>
        </w:tc>
        <w:tc>
          <w:tcPr>
            <w:tcW w:w="2307" w:type="dxa"/>
            <w:tcBorders>
              <w:top w:val="single" w:sz="4" w:space="0" w:color="000000"/>
              <w:left w:val="single" w:sz="4" w:space="0" w:color="000000"/>
              <w:bottom w:val="single" w:sz="4" w:space="0" w:color="000000"/>
              <w:right w:val="single" w:sz="4" w:space="0" w:color="000000"/>
            </w:tcBorders>
          </w:tcPr>
          <w:p w14:paraId="35C382C3"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sz w:val="24"/>
                <w:szCs w:val="24"/>
                <w:lang w:val="en-GB"/>
              </w:rPr>
              <w:t>Pens, pencils, rulers and paper</w:t>
            </w:r>
          </w:p>
        </w:tc>
        <w:tc>
          <w:tcPr>
            <w:tcW w:w="2569" w:type="dxa"/>
            <w:tcBorders>
              <w:top w:val="single" w:sz="4" w:space="0" w:color="000000"/>
              <w:left w:val="single" w:sz="4" w:space="0" w:color="000000"/>
              <w:bottom w:val="single" w:sz="4" w:space="0" w:color="000000"/>
              <w:right w:val="single" w:sz="4" w:space="0" w:color="000000"/>
            </w:tcBorders>
          </w:tcPr>
          <w:p w14:paraId="287C53CC" w14:textId="77777777" w:rsidR="00C51DF0" w:rsidRPr="00DB4FC1" w:rsidRDefault="00C51DF0" w:rsidP="00DB4FC1">
            <w:pPr>
              <w:spacing w:after="200" w:line="360" w:lineRule="auto"/>
              <w:rPr>
                <w:rFonts w:ascii="Times New Roman" w:hAnsi="Times New Roman" w:cs="Times New Roman"/>
                <w:bCs/>
                <w:sz w:val="24"/>
                <w:szCs w:val="24"/>
                <w:lang w:val="en-GB"/>
              </w:rPr>
            </w:pPr>
            <w:r w:rsidRPr="00DB4FC1">
              <w:rPr>
                <w:rFonts w:ascii="Times New Roman" w:hAnsi="Times New Roman" w:cs="Times New Roman"/>
                <w:bCs/>
                <w:sz w:val="24"/>
                <w:szCs w:val="24"/>
                <w:lang w:val="en-GB"/>
              </w:rPr>
              <w:t>Whiteboard markers, 2H pencils, plastic rulers, A2 white papers</w:t>
            </w:r>
          </w:p>
        </w:tc>
        <w:tc>
          <w:tcPr>
            <w:tcW w:w="1258" w:type="dxa"/>
            <w:tcBorders>
              <w:top w:val="single" w:sz="4" w:space="0" w:color="000000"/>
              <w:left w:val="single" w:sz="4" w:space="0" w:color="000000"/>
              <w:bottom w:val="single" w:sz="4" w:space="0" w:color="000000"/>
              <w:right w:val="single" w:sz="4" w:space="0" w:color="000000"/>
            </w:tcBorders>
          </w:tcPr>
          <w:p w14:paraId="44A79499" w14:textId="77777777" w:rsidR="00C51DF0" w:rsidRPr="00DB4FC1" w:rsidRDefault="00C51DF0" w:rsidP="00DB4FC1">
            <w:pPr>
              <w:spacing w:after="200" w:line="360" w:lineRule="auto"/>
              <w:rPr>
                <w:rFonts w:ascii="Times New Roman" w:hAnsi="Times New Roman" w:cs="Times New Roman"/>
                <w:sz w:val="24"/>
                <w:szCs w:val="24"/>
                <w:lang w:val="en-GB"/>
              </w:rPr>
            </w:pPr>
            <w:r w:rsidRPr="00DB4FC1">
              <w:rPr>
                <w:rFonts w:ascii="Times New Roman" w:hAnsi="Times New Roman" w:cs="Times New Roman"/>
                <w:bCs/>
                <w:sz w:val="24"/>
                <w:szCs w:val="24"/>
                <w:lang w:val="en-GB"/>
              </w:rPr>
              <w:t>Enough</w:t>
            </w:r>
          </w:p>
        </w:tc>
        <w:tc>
          <w:tcPr>
            <w:tcW w:w="1861" w:type="dxa"/>
            <w:tcBorders>
              <w:top w:val="single" w:sz="4" w:space="0" w:color="000000"/>
              <w:left w:val="single" w:sz="4" w:space="0" w:color="000000"/>
              <w:bottom w:val="single" w:sz="4" w:space="0" w:color="000000"/>
              <w:right w:val="single" w:sz="4" w:space="0" w:color="000000"/>
            </w:tcBorders>
          </w:tcPr>
          <w:p w14:paraId="6BFC831A" w14:textId="77777777" w:rsidR="00C51DF0" w:rsidRPr="00DB4FC1" w:rsidRDefault="00C51DF0" w:rsidP="00DB4FC1">
            <w:pPr>
              <w:spacing w:after="200" w:line="360" w:lineRule="auto"/>
              <w:rPr>
                <w:rFonts w:ascii="Times New Roman" w:hAnsi="Times New Roman" w:cs="Times New Roman"/>
                <w:sz w:val="24"/>
                <w:szCs w:val="24"/>
                <w:lang w:val="en-GB"/>
              </w:rPr>
            </w:pPr>
          </w:p>
        </w:tc>
      </w:tr>
    </w:tbl>
    <w:p w14:paraId="6A079FFC" w14:textId="77777777" w:rsidR="00C94170" w:rsidRDefault="00C94170">
      <w:pPr>
        <w:rPr>
          <w:rFonts w:ascii="Times New Roman" w:eastAsia="Times New Roman" w:hAnsi="Times New Roman" w:cs="Times New Roman"/>
          <w:b/>
          <w:bCs/>
          <w:iCs/>
          <w:kern w:val="0"/>
          <w:sz w:val="24"/>
          <w:szCs w:val="24"/>
          <w:lang w:val="en-GB"/>
          <w14:ligatures w14:val="none"/>
        </w:rPr>
      </w:pPr>
      <w:bookmarkStart w:id="113" w:name="_Toc194675259"/>
      <w:bookmarkStart w:id="114" w:name="_Toc182136588"/>
      <w:bookmarkStart w:id="115" w:name="_Toc185338107"/>
      <w:bookmarkStart w:id="116" w:name="_Toc194675266"/>
      <w:r>
        <w:rPr>
          <w:bCs/>
        </w:rPr>
        <w:br w:type="page"/>
      </w:r>
    </w:p>
    <w:p w14:paraId="634E3CBA" w14:textId="02E0180F" w:rsidR="00C94170" w:rsidRPr="00DB4FC1" w:rsidRDefault="00C94170" w:rsidP="00C94170">
      <w:pPr>
        <w:pStyle w:val="Heading2"/>
        <w:rPr>
          <w:b w:val="0"/>
          <w:bCs/>
          <w:iCs w:val="0"/>
        </w:rPr>
      </w:pPr>
      <w:bookmarkStart w:id="117" w:name="_Toc197085609"/>
      <w:r w:rsidRPr="00DB4FC1">
        <w:rPr>
          <w:bCs/>
        </w:rPr>
        <w:t>ADVANCED ELECTRONICS CIRCUIT FABRICATION</w:t>
      </w:r>
      <w:bookmarkEnd w:id="113"/>
      <w:bookmarkEnd w:id="117"/>
    </w:p>
    <w:p w14:paraId="04AF0C75" w14:textId="682CA4C9" w:rsidR="00C94170" w:rsidRPr="00DB4FC1" w:rsidRDefault="00C94170" w:rsidP="00C94170">
      <w:pPr>
        <w:spacing w:after="0" w:line="360" w:lineRule="auto"/>
        <w:jc w:val="both"/>
        <w:rPr>
          <w:rFonts w:ascii="Times New Roman" w:eastAsia="Times New Roman" w:hAnsi="Times New Roman" w:cs="Times New Roman"/>
          <w:color w:val="FF0000"/>
          <w:kern w:val="0"/>
          <w:sz w:val="24"/>
          <w:szCs w:val="24"/>
          <w:lang w:val="en-ZA"/>
          <w14:ligatures w14:val="none"/>
        </w:rPr>
      </w:pPr>
      <w:r w:rsidRPr="00DB4FC1">
        <w:rPr>
          <w:rFonts w:ascii="Times New Roman" w:eastAsia="Times New Roman" w:hAnsi="Times New Roman" w:cs="Times New Roman"/>
          <w:b/>
          <w:kern w:val="0"/>
          <w:sz w:val="24"/>
          <w:szCs w:val="24"/>
          <w:lang w:val="en-ZA"/>
          <w14:ligatures w14:val="none"/>
        </w:rPr>
        <w:t xml:space="preserve">UNIT CODE: </w:t>
      </w:r>
      <w:r w:rsidR="009109ED" w:rsidRPr="009109ED">
        <w:rPr>
          <w:rFonts w:ascii="Times New Roman" w:eastAsia="Times New Roman" w:hAnsi="Times New Roman" w:cs="Times New Roman"/>
          <w:color w:val="000000"/>
          <w:kern w:val="28"/>
          <w:sz w:val="24"/>
          <w:szCs w:val="24"/>
          <w14:ligatures w14:val="none"/>
        </w:rPr>
        <w:t>0714 551 08A</w:t>
      </w:r>
    </w:p>
    <w:p w14:paraId="4A7D8DCA" w14:textId="0E8A3CF8" w:rsidR="00C94170" w:rsidRPr="00DB4FC1" w:rsidRDefault="00C94170" w:rsidP="00C94170">
      <w:pPr>
        <w:spacing w:after="0" w:line="360" w:lineRule="auto"/>
        <w:jc w:val="both"/>
        <w:rPr>
          <w:rFonts w:ascii="Times New Roman" w:eastAsia="Times New Roman" w:hAnsi="Times New Roman" w:cs="Times New Roman"/>
          <w:b/>
          <w:color w:val="FF0000"/>
          <w:kern w:val="0"/>
          <w:sz w:val="24"/>
          <w:szCs w:val="24"/>
          <w:lang w:val="en-ZA"/>
          <w14:ligatures w14:val="none"/>
        </w:rPr>
      </w:pPr>
      <w:r w:rsidRPr="00DB4FC1">
        <w:rPr>
          <w:rFonts w:ascii="Times New Roman" w:eastAsia="Times New Roman" w:hAnsi="Times New Roman" w:cs="Times New Roman"/>
          <w:b/>
          <w:kern w:val="0"/>
          <w:sz w:val="24"/>
          <w:szCs w:val="24"/>
          <w:lang w:val="en-ZA"/>
          <w14:ligatures w14:val="none"/>
        </w:rPr>
        <w:t>UNIT DURATION:</w:t>
      </w:r>
      <w:r w:rsidRPr="00DB4FC1">
        <w:rPr>
          <w:rFonts w:ascii="Times New Roman" w:eastAsia="Times New Roman" w:hAnsi="Times New Roman" w:cs="Times New Roman"/>
          <w:b/>
          <w:color w:val="FF0000"/>
          <w:kern w:val="0"/>
          <w:sz w:val="24"/>
          <w:szCs w:val="24"/>
          <w:lang w:val="en-ZA"/>
          <w14:ligatures w14:val="none"/>
        </w:rPr>
        <w:t xml:space="preserve"> </w:t>
      </w:r>
      <w:r w:rsidRPr="00DB4FC1">
        <w:rPr>
          <w:rFonts w:ascii="Times New Roman" w:eastAsia="Times New Roman" w:hAnsi="Times New Roman" w:cs="Times New Roman"/>
          <w:b/>
          <w:kern w:val="0"/>
          <w:sz w:val="24"/>
          <w:szCs w:val="24"/>
          <w:lang w:val="en-ZA"/>
          <w14:ligatures w14:val="none"/>
        </w:rPr>
        <w:t>1</w:t>
      </w:r>
      <w:r w:rsidR="003055CE">
        <w:rPr>
          <w:rFonts w:ascii="Times New Roman" w:eastAsia="Times New Roman" w:hAnsi="Times New Roman" w:cs="Times New Roman"/>
          <w:b/>
          <w:kern w:val="0"/>
          <w:sz w:val="24"/>
          <w:szCs w:val="24"/>
          <w:lang w:val="en-ZA"/>
          <w14:ligatures w14:val="none"/>
        </w:rPr>
        <w:t>0</w:t>
      </w:r>
      <w:r w:rsidRPr="00DB4FC1">
        <w:rPr>
          <w:rFonts w:ascii="Times New Roman" w:eastAsia="Times New Roman" w:hAnsi="Times New Roman" w:cs="Times New Roman"/>
          <w:b/>
          <w:kern w:val="0"/>
          <w:sz w:val="24"/>
          <w:szCs w:val="24"/>
          <w:lang w:val="en-ZA"/>
          <w14:ligatures w14:val="none"/>
        </w:rPr>
        <w:t>0</w:t>
      </w:r>
      <w:r w:rsidRPr="00DB4FC1">
        <w:rPr>
          <w:rFonts w:ascii="Times New Roman" w:eastAsia="Times New Roman" w:hAnsi="Times New Roman" w:cs="Times New Roman"/>
          <w:b/>
          <w:color w:val="FF0000"/>
          <w:kern w:val="0"/>
          <w:sz w:val="24"/>
          <w:szCs w:val="24"/>
          <w:lang w:val="en-ZA"/>
          <w14:ligatures w14:val="none"/>
        </w:rPr>
        <w:t xml:space="preserve"> </w:t>
      </w:r>
      <w:r w:rsidRPr="00DB4FC1">
        <w:rPr>
          <w:rFonts w:ascii="Times New Roman" w:eastAsia="Times New Roman" w:hAnsi="Times New Roman" w:cs="Times New Roman"/>
          <w:b/>
          <w:kern w:val="0"/>
          <w:sz w:val="24"/>
          <w:szCs w:val="24"/>
          <w:lang w:val="en-ZA"/>
          <w14:ligatures w14:val="none"/>
        </w:rPr>
        <w:t>Hours</w:t>
      </w:r>
    </w:p>
    <w:p w14:paraId="4DB55B71" w14:textId="77777777" w:rsidR="00C94170" w:rsidRPr="00DB4FC1" w:rsidRDefault="00C94170" w:rsidP="00C94170">
      <w:pPr>
        <w:spacing w:after="0" w:line="360" w:lineRule="auto"/>
        <w:jc w:val="both"/>
        <w:rPr>
          <w:rFonts w:ascii="Times New Roman" w:eastAsia="Times New Roman" w:hAnsi="Times New Roman" w:cs="Times New Roman"/>
          <w:b/>
          <w:color w:val="FF0000"/>
          <w:kern w:val="0"/>
          <w:sz w:val="24"/>
          <w:szCs w:val="24"/>
          <w:lang w:val="en-ZA"/>
          <w14:ligatures w14:val="none"/>
        </w:rPr>
      </w:pPr>
    </w:p>
    <w:p w14:paraId="4181EED1" w14:textId="77777777" w:rsidR="00C94170" w:rsidRPr="00DB4FC1" w:rsidRDefault="00C94170" w:rsidP="00C94170">
      <w:pPr>
        <w:spacing w:after="0" w:line="360" w:lineRule="auto"/>
        <w:jc w:val="both"/>
        <w:rPr>
          <w:rFonts w:ascii="Times New Roman" w:eastAsia="Times New Roman" w:hAnsi="Times New Roman" w:cs="Times New Roman"/>
          <w:kern w:val="0"/>
          <w:sz w:val="24"/>
          <w:szCs w:val="24"/>
          <w:lang w:val="en-ZA"/>
          <w14:ligatures w14:val="none"/>
        </w:rPr>
      </w:pPr>
      <w:r w:rsidRPr="00DB4FC1">
        <w:rPr>
          <w:rFonts w:ascii="Times New Roman" w:eastAsia="Times New Roman" w:hAnsi="Times New Roman" w:cs="Times New Roman"/>
          <w:b/>
          <w:kern w:val="0"/>
          <w:sz w:val="24"/>
          <w:szCs w:val="24"/>
          <w:lang w:val="en-ZA"/>
          <w14:ligatures w14:val="none"/>
        </w:rPr>
        <w:t>Relationship to Occupational Standards</w:t>
      </w:r>
    </w:p>
    <w:p w14:paraId="7870F56E" w14:textId="5699CA9A" w:rsidR="00C94170" w:rsidRDefault="00C94170" w:rsidP="00C94170">
      <w:pPr>
        <w:spacing w:after="0" w:line="360" w:lineRule="auto"/>
        <w:jc w:val="both"/>
        <w:rPr>
          <w:rFonts w:ascii="Times New Roman" w:eastAsia="Times New Roman" w:hAnsi="Times New Roman" w:cs="Times New Roman"/>
          <w:kern w:val="0"/>
          <w:sz w:val="24"/>
          <w:szCs w:val="24"/>
          <w:lang w:val="en-ZA"/>
          <w14:ligatures w14:val="none"/>
        </w:rPr>
      </w:pPr>
      <w:r w:rsidRPr="00DB4FC1">
        <w:rPr>
          <w:rFonts w:ascii="Times New Roman" w:eastAsia="Times New Roman" w:hAnsi="Times New Roman" w:cs="Times New Roman"/>
          <w:kern w:val="0"/>
          <w:sz w:val="24"/>
          <w:szCs w:val="24"/>
          <w:lang w:val="en-ZA"/>
          <w14:ligatures w14:val="none"/>
        </w:rPr>
        <w:t xml:space="preserve">This unit addresses the </w:t>
      </w:r>
      <w:r w:rsidR="003055CE">
        <w:rPr>
          <w:rFonts w:ascii="Times New Roman" w:eastAsia="Times New Roman" w:hAnsi="Times New Roman" w:cs="Times New Roman"/>
          <w:kern w:val="0"/>
          <w:sz w:val="24"/>
          <w:szCs w:val="24"/>
          <w:lang w:val="en-ZA"/>
          <w14:ligatures w14:val="none"/>
        </w:rPr>
        <w:t>u</w:t>
      </w:r>
      <w:r w:rsidRPr="00DB4FC1">
        <w:rPr>
          <w:rFonts w:ascii="Times New Roman" w:eastAsia="Times New Roman" w:hAnsi="Times New Roman" w:cs="Times New Roman"/>
          <w:kern w:val="0"/>
          <w:sz w:val="24"/>
          <w:szCs w:val="24"/>
          <w:lang w:val="en-ZA"/>
          <w14:ligatures w14:val="none"/>
        </w:rPr>
        <w:t xml:space="preserve">nit of </w:t>
      </w:r>
      <w:r w:rsidR="003055CE">
        <w:rPr>
          <w:rFonts w:ascii="Times New Roman" w:eastAsia="Times New Roman" w:hAnsi="Times New Roman" w:cs="Times New Roman"/>
          <w:kern w:val="0"/>
          <w:sz w:val="24"/>
          <w:szCs w:val="24"/>
          <w:lang w:val="en-ZA"/>
          <w14:ligatures w14:val="none"/>
        </w:rPr>
        <w:t>c</w:t>
      </w:r>
      <w:r w:rsidRPr="00DB4FC1">
        <w:rPr>
          <w:rFonts w:ascii="Times New Roman" w:eastAsia="Times New Roman" w:hAnsi="Times New Roman" w:cs="Times New Roman"/>
          <w:kern w:val="0"/>
          <w:sz w:val="24"/>
          <w:szCs w:val="24"/>
          <w:lang w:val="en-ZA"/>
          <w14:ligatures w14:val="none"/>
        </w:rPr>
        <w:t>ompetency:</w:t>
      </w:r>
      <w:r w:rsidR="003055CE" w:rsidRPr="003055CE">
        <w:t xml:space="preserve"> </w:t>
      </w:r>
      <w:r w:rsidR="003055CE" w:rsidRPr="003055CE">
        <w:rPr>
          <w:rFonts w:ascii="Times New Roman" w:eastAsia="Times New Roman" w:hAnsi="Times New Roman" w:cs="Times New Roman"/>
          <w:kern w:val="0"/>
          <w:sz w:val="24"/>
          <w:szCs w:val="24"/>
          <w:lang w:val="en-ZA"/>
          <w14:ligatures w14:val="none"/>
        </w:rPr>
        <w:t>Fabricate advanced electronics circui</w:t>
      </w:r>
      <w:r w:rsidR="003055CE">
        <w:rPr>
          <w:rFonts w:ascii="Times New Roman" w:eastAsia="Times New Roman" w:hAnsi="Times New Roman" w:cs="Times New Roman"/>
          <w:kern w:val="0"/>
          <w:sz w:val="24"/>
          <w:szCs w:val="24"/>
          <w:lang w:val="en-ZA"/>
          <w14:ligatures w14:val="none"/>
        </w:rPr>
        <w:t>t.</w:t>
      </w:r>
    </w:p>
    <w:p w14:paraId="642A1159" w14:textId="77777777" w:rsidR="003055CE" w:rsidRPr="00DB4FC1" w:rsidRDefault="003055CE" w:rsidP="00C94170">
      <w:pPr>
        <w:spacing w:after="0" w:line="360" w:lineRule="auto"/>
        <w:jc w:val="both"/>
        <w:rPr>
          <w:rFonts w:ascii="Times New Roman" w:eastAsia="Times New Roman" w:hAnsi="Times New Roman" w:cs="Times New Roman"/>
          <w:b/>
          <w:color w:val="FF0000"/>
          <w:kern w:val="0"/>
          <w:sz w:val="24"/>
          <w:szCs w:val="24"/>
          <w:lang w:val="en-ZA"/>
          <w14:ligatures w14:val="none"/>
        </w:rPr>
      </w:pPr>
    </w:p>
    <w:p w14:paraId="2084711A" w14:textId="77777777" w:rsidR="00C94170" w:rsidRPr="00DB4FC1" w:rsidRDefault="00C94170" w:rsidP="00C94170">
      <w:pPr>
        <w:spacing w:after="0" w:line="360" w:lineRule="auto"/>
        <w:jc w:val="both"/>
        <w:rPr>
          <w:rFonts w:ascii="Times New Roman" w:eastAsia="Times New Roman" w:hAnsi="Times New Roman" w:cs="Times New Roman"/>
          <w:kern w:val="0"/>
          <w:sz w:val="24"/>
          <w:szCs w:val="24"/>
          <w:lang w:val="en-ZA"/>
          <w14:ligatures w14:val="none"/>
        </w:rPr>
      </w:pPr>
      <w:r w:rsidRPr="00DB4FC1">
        <w:rPr>
          <w:rFonts w:ascii="Times New Roman" w:eastAsia="Times New Roman" w:hAnsi="Times New Roman" w:cs="Times New Roman"/>
          <w:b/>
          <w:kern w:val="0"/>
          <w:sz w:val="24"/>
          <w:szCs w:val="24"/>
          <w:lang w:val="en-ZA"/>
          <w14:ligatures w14:val="none"/>
        </w:rPr>
        <w:t>Unit Description</w:t>
      </w:r>
    </w:p>
    <w:p w14:paraId="0855FC33" w14:textId="11EAAA09" w:rsidR="00C94170" w:rsidRPr="00DB4FC1" w:rsidRDefault="00C94170" w:rsidP="003055CE">
      <w:pPr>
        <w:spacing w:after="0" w:line="360" w:lineRule="auto"/>
        <w:jc w:val="both"/>
        <w:rPr>
          <w:rFonts w:ascii="Times New Roman" w:eastAsia="Times New Roman" w:hAnsi="Times New Roman" w:cs="Times New Roman"/>
          <w:kern w:val="0"/>
          <w:sz w:val="24"/>
          <w:szCs w:val="24"/>
          <w:lang w:val="en-ZA"/>
          <w14:ligatures w14:val="none"/>
        </w:rPr>
      </w:pPr>
      <w:r w:rsidRPr="00DB4FC1">
        <w:rPr>
          <w:rFonts w:ascii="Times New Roman" w:eastAsia="Times New Roman" w:hAnsi="Times New Roman" w:cs="Times New Roman"/>
          <w:kern w:val="0"/>
          <w:sz w:val="24"/>
          <w:szCs w:val="24"/>
          <w:lang w:val="en-ZA"/>
          <w14:ligatures w14:val="none"/>
        </w:rPr>
        <w:t xml:space="preserve">This unit describes competences required to </w:t>
      </w:r>
      <w:bookmarkStart w:id="118" w:name="_Hlk197082888"/>
      <w:r w:rsidR="003055CE">
        <w:rPr>
          <w:rFonts w:ascii="Times New Roman" w:eastAsia="Times New Roman" w:hAnsi="Times New Roman" w:cs="Times New Roman"/>
          <w:kern w:val="0"/>
          <w:sz w:val="24"/>
          <w:szCs w:val="24"/>
          <w:lang w:val="en-ZA"/>
          <w14:ligatures w14:val="none"/>
        </w:rPr>
        <w:t>f</w:t>
      </w:r>
      <w:r w:rsidR="003055CE" w:rsidRPr="003055CE">
        <w:rPr>
          <w:rFonts w:ascii="Times New Roman" w:eastAsia="Times New Roman" w:hAnsi="Times New Roman" w:cs="Times New Roman"/>
          <w:kern w:val="0"/>
          <w:sz w:val="24"/>
          <w:szCs w:val="24"/>
          <w:lang w:val="en-ZA"/>
          <w14:ligatures w14:val="none"/>
        </w:rPr>
        <w:t>abricate advanced electronics circuit</w:t>
      </w:r>
      <w:r w:rsidRPr="00DB4FC1">
        <w:rPr>
          <w:rFonts w:ascii="Times New Roman" w:eastAsia="Times New Roman" w:hAnsi="Times New Roman" w:cs="Times New Roman"/>
          <w:kern w:val="0"/>
          <w:sz w:val="24"/>
          <w:szCs w:val="24"/>
          <w:lang w:val="en-ZA"/>
          <w14:ligatures w14:val="none"/>
        </w:rPr>
        <w:t xml:space="preserve">. </w:t>
      </w:r>
      <w:r w:rsidR="003055CE">
        <w:rPr>
          <w:rFonts w:ascii="Times New Roman" w:eastAsia="Times New Roman" w:hAnsi="Times New Roman" w:cs="Times New Roman"/>
          <w:kern w:val="0"/>
          <w:sz w:val="24"/>
          <w:szCs w:val="24"/>
          <w:lang w:val="en-ZA"/>
          <w14:ligatures w14:val="none"/>
        </w:rPr>
        <w:t>It involves a</w:t>
      </w:r>
      <w:r w:rsidR="003055CE" w:rsidRPr="003055CE">
        <w:rPr>
          <w:rFonts w:ascii="Times New Roman" w:eastAsia="Times New Roman" w:hAnsi="Times New Roman" w:cs="Times New Roman"/>
          <w:kern w:val="0"/>
          <w:sz w:val="24"/>
          <w:szCs w:val="24"/>
          <w:lang w:val="en-ZA"/>
          <w14:ligatures w14:val="none"/>
        </w:rPr>
        <w:t>pply</w:t>
      </w:r>
      <w:r w:rsidR="003055CE">
        <w:rPr>
          <w:rFonts w:ascii="Times New Roman" w:eastAsia="Times New Roman" w:hAnsi="Times New Roman" w:cs="Times New Roman"/>
          <w:kern w:val="0"/>
          <w:sz w:val="24"/>
          <w:szCs w:val="24"/>
          <w:lang w:val="en-ZA"/>
          <w14:ligatures w14:val="none"/>
        </w:rPr>
        <w:t>ing</w:t>
      </w:r>
      <w:r w:rsidR="003055CE" w:rsidRPr="003055CE">
        <w:rPr>
          <w:rFonts w:ascii="Times New Roman" w:eastAsia="Times New Roman" w:hAnsi="Times New Roman" w:cs="Times New Roman"/>
          <w:kern w:val="0"/>
          <w:sz w:val="24"/>
          <w:szCs w:val="24"/>
          <w:lang w:val="en-ZA"/>
          <w14:ligatures w14:val="none"/>
        </w:rPr>
        <w:t xml:space="preserve"> Boolean algebra concepts</w:t>
      </w:r>
      <w:r w:rsidR="003055CE">
        <w:rPr>
          <w:rFonts w:ascii="Times New Roman" w:eastAsia="Times New Roman" w:hAnsi="Times New Roman" w:cs="Times New Roman"/>
          <w:kern w:val="0"/>
          <w:sz w:val="24"/>
          <w:szCs w:val="24"/>
          <w:lang w:val="en-ZA"/>
          <w14:ligatures w14:val="none"/>
        </w:rPr>
        <w:t xml:space="preserve">, </w:t>
      </w:r>
      <w:r w:rsidR="003055CE" w:rsidRPr="003055CE">
        <w:rPr>
          <w:rFonts w:ascii="Times New Roman" w:eastAsia="Times New Roman" w:hAnsi="Times New Roman" w:cs="Times New Roman"/>
          <w:kern w:val="0"/>
          <w:sz w:val="24"/>
          <w:szCs w:val="24"/>
          <w:lang w:val="en-ZA"/>
          <w14:ligatures w14:val="none"/>
        </w:rPr>
        <w:t>advance</w:t>
      </w:r>
      <w:r w:rsidR="003055CE">
        <w:rPr>
          <w:rFonts w:ascii="Times New Roman" w:eastAsia="Times New Roman" w:hAnsi="Times New Roman" w:cs="Times New Roman"/>
          <w:kern w:val="0"/>
          <w:sz w:val="24"/>
          <w:szCs w:val="24"/>
          <w:lang w:val="en-ZA"/>
          <w14:ligatures w14:val="none"/>
        </w:rPr>
        <w:t>d</w:t>
      </w:r>
      <w:r w:rsidR="003055CE" w:rsidRPr="003055CE">
        <w:rPr>
          <w:rFonts w:ascii="Times New Roman" w:eastAsia="Times New Roman" w:hAnsi="Times New Roman" w:cs="Times New Roman"/>
          <w:kern w:val="0"/>
          <w:sz w:val="24"/>
          <w:szCs w:val="24"/>
          <w:lang w:val="en-ZA"/>
          <w14:ligatures w14:val="none"/>
        </w:rPr>
        <w:t xml:space="preserve"> digital logic and converter circuits</w:t>
      </w:r>
      <w:r w:rsidR="003055CE">
        <w:rPr>
          <w:rFonts w:ascii="Times New Roman" w:eastAsia="Times New Roman" w:hAnsi="Times New Roman" w:cs="Times New Roman"/>
          <w:kern w:val="0"/>
          <w:sz w:val="24"/>
          <w:szCs w:val="24"/>
          <w:lang w:val="en-ZA"/>
          <w14:ligatures w14:val="none"/>
        </w:rPr>
        <w:t xml:space="preserve">, </w:t>
      </w:r>
      <w:r w:rsidR="003055CE" w:rsidRPr="003055CE">
        <w:rPr>
          <w:rFonts w:ascii="Times New Roman" w:eastAsia="Times New Roman" w:hAnsi="Times New Roman" w:cs="Times New Roman"/>
          <w:kern w:val="0"/>
          <w:sz w:val="24"/>
          <w:szCs w:val="24"/>
          <w:lang w:val="en-ZA"/>
          <w14:ligatures w14:val="none"/>
        </w:rPr>
        <w:t>transistors</w:t>
      </w:r>
      <w:r w:rsidR="003055CE">
        <w:rPr>
          <w:rFonts w:ascii="Times New Roman" w:eastAsia="Times New Roman" w:hAnsi="Times New Roman" w:cs="Times New Roman"/>
          <w:kern w:val="0"/>
          <w:sz w:val="24"/>
          <w:szCs w:val="24"/>
          <w:lang w:val="en-ZA"/>
          <w14:ligatures w14:val="none"/>
        </w:rPr>
        <w:t>,</w:t>
      </w:r>
      <w:r w:rsidR="003055CE" w:rsidRPr="003055CE">
        <w:rPr>
          <w:rFonts w:ascii="Times New Roman" w:eastAsia="Times New Roman" w:hAnsi="Times New Roman" w:cs="Times New Roman"/>
          <w:kern w:val="0"/>
          <w:sz w:val="24"/>
          <w:szCs w:val="24"/>
          <w:lang w:val="en-ZA"/>
          <w14:ligatures w14:val="none"/>
        </w:rPr>
        <w:t xml:space="preserve"> special semiconductor devices</w:t>
      </w:r>
      <w:r w:rsidR="003055CE">
        <w:rPr>
          <w:rFonts w:ascii="Times New Roman" w:eastAsia="Times New Roman" w:hAnsi="Times New Roman" w:cs="Times New Roman"/>
          <w:kern w:val="0"/>
          <w:sz w:val="24"/>
          <w:szCs w:val="24"/>
          <w:lang w:val="en-ZA"/>
          <w14:ligatures w14:val="none"/>
        </w:rPr>
        <w:t>,</w:t>
      </w:r>
      <w:r w:rsidR="003055CE" w:rsidRPr="003055CE">
        <w:rPr>
          <w:rFonts w:ascii="Times New Roman" w:eastAsia="Times New Roman" w:hAnsi="Times New Roman" w:cs="Times New Roman"/>
          <w:kern w:val="0"/>
          <w:sz w:val="24"/>
          <w:szCs w:val="24"/>
          <w:lang w:val="en-ZA"/>
          <w14:ligatures w14:val="none"/>
        </w:rPr>
        <w:t xml:space="preserve"> amplifiers</w:t>
      </w:r>
      <w:r w:rsidR="003055CE">
        <w:rPr>
          <w:rFonts w:ascii="Times New Roman" w:eastAsia="Times New Roman" w:hAnsi="Times New Roman" w:cs="Times New Roman"/>
          <w:kern w:val="0"/>
          <w:sz w:val="24"/>
          <w:szCs w:val="24"/>
          <w:lang w:val="en-ZA"/>
          <w14:ligatures w14:val="none"/>
        </w:rPr>
        <w:t xml:space="preserve"> and </w:t>
      </w:r>
      <w:r w:rsidR="003055CE" w:rsidRPr="003055CE">
        <w:rPr>
          <w:rFonts w:ascii="Times New Roman" w:eastAsia="Times New Roman" w:hAnsi="Times New Roman" w:cs="Times New Roman"/>
          <w:kern w:val="0"/>
          <w:sz w:val="24"/>
          <w:szCs w:val="24"/>
          <w:lang w:val="en-ZA"/>
          <w14:ligatures w14:val="none"/>
        </w:rPr>
        <w:t>opto-electronics</w:t>
      </w:r>
      <w:bookmarkEnd w:id="118"/>
      <w:r w:rsidR="003055CE">
        <w:rPr>
          <w:rFonts w:ascii="Times New Roman" w:eastAsia="Times New Roman" w:hAnsi="Times New Roman" w:cs="Times New Roman"/>
          <w:kern w:val="0"/>
          <w:sz w:val="24"/>
          <w:szCs w:val="24"/>
          <w:lang w:val="en-ZA"/>
          <w14:ligatures w14:val="none"/>
        </w:rPr>
        <w:t>.</w:t>
      </w:r>
    </w:p>
    <w:p w14:paraId="65B8E08E" w14:textId="77777777" w:rsidR="00C94170" w:rsidRPr="00DB4FC1" w:rsidRDefault="00C94170" w:rsidP="00C94170">
      <w:pPr>
        <w:spacing w:after="0" w:line="360" w:lineRule="auto"/>
        <w:jc w:val="both"/>
        <w:rPr>
          <w:rFonts w:ascii="Times New Roman" w:eastAsia="Times New Roman" w:hAnsi="Times New Roman" w:cs="Times New Roman"/>
          <w:b/>
          <w:kern w:val="0"/>
          <w:sz w:val="24"/>
          <w:szCs w:val="24"/>
          <w:lang w:val="en-ZA"/>
          <w14:ligatures w14:val="none"/>
        </w:rPr>
      </w:pPr>
      <w:r w:rsidRPr="00DB4FC1">
        <w:rPr>
          <w:rFonts w:ascii="Times New Roman" w:eastAsia="Times New Roman" w:hAnsi="Times New Roman" w:cs="Times New Roman"/>
          <w:b/>
          <w:kern w:val="0"/>
          <w:sz w:val="24"/>
          <w:szCs w:val="24"/>
          <w:lang w:val="en-ZA"/>
          <w14:ligatures w14:val="none"/>
        </w:rPr>
        <w:t>Summary of Learning Outcomes</w:t>
      </w:r>
    </w:p>
    <w:tbl>
      <w:tblPr>
        <w:tblStyle w:val="TableGrid"/>
        <w:tblW w:w="0" w:type="auto"/>
        <w:tblLook w:val="04A0" w:firstRow="1" w:lastRow="0" w:firstColumn="1" w:lastColumn="0" w:noHBand="0" w:noVBand="1"/>
      </w:tblPr>
      <w:tblGrid>
        <w:gridCol w:w="805"/>
        <w:gridCol w:w="5850"/>
        <w:gridCol w:w="2695"/>
      </w:tblGrid>
      <w:tr w:rsidR="00C94170" w:rsidRPr="00DB4FC1" w14:paraId="77BC3309" w14:textId="77777777" w:rsidTr="006218ED">
        <w:tc>
          <w:tcPr>
            <w:tcW w:w="805" w:type="dxa"/>
          </w:tcPr>
          <w:p w14:paraId="008B91FD" w14:textId="77777777" w:rsidR="00C94170" w:rsidRPr="00DB4FC1" w:rsidRDefault="00C94170" w:rsidP="006218ED">
            <w:pPr>
              <w:spacing w:before="120" w:after="120" w:line="360" w:lineRule="auto"/>
              <w:contextualSpacing/>
              <w:jc w:val="both"/>
              <w:rPr>
                <w:rFonts w:ascii="Times New Roman" w:eastAsia="Times New Roman" w:hAnsi="Times New Roman"/>
                <w:b/>
                <w:sz w:val="24"/>
                <w:szCs w:val="24"/>
                <w:lang w:val="en-ZA"/>
              </w:rPr>
            </w:pPr>
            <w:r w:rsidRPr="00DB4FC1">
              <w:rPr>
                <w:rFonts w:ascii="Times New Roman" w:eastAsia="Times New Roman" w:hAnsi="Times New Roman"/>
                <w:b/>
                <w:sz w:val="24"/>
                <w:szCs w:val="24"/>
                <w:lang w:val="en-ZA"/>
              </w:rPr>
              <w:t>S/NO</w:t>
            </w:r>
          </w:p>
        </w:tc>
        <w:tc>
          <w:tcPr>
            <w:tcW w:w="5850" w:type="dxa"/>
          </w:tcPr>
          <w:p w14:paraId="056C47B1" w14:textId="77777777" w:rsidR="00C94170" w:rsidRPr="00DB4FC1" w:rsidRDefault="00C94170" w:rsidP="006218ED">
            <w:pPr>
              <w:spacing w:before="120" w:after="120" w:line="360" w:lineRule="auto"/>
              <w:contextualSpacing/>
              <w:jc w:val="both"/>
              <w:rPr>
                <w:rFonts w:ascii="Times New Roman" w:eastAsia="Times New Roman" w:hAnsi="Times New Roman"/>
                <w:b/>
                <w:sz w:val="24"/>
                <w:szCs w:val="24"/>
                <w:lang w:val="en-ZA"/>
              </w:rPr>
            </w:pPr>
            <w:r w:rsidRPr="00DB4FC1">
              <w:rPr>
                <w:rFonts w:ascii="Times New Roman" w:eastAsia="Times New Roman" w:hAnsi="Times New Roman"/>
                <w:b/>
                <w:sz w:val="24"/>
                <w:szCs w:val="24"/>
                <w:lang w:val="en-ZA"/>
              </w:rPr>
              <w:t>LEARNING OUTCOMES</w:t>
            </w:r>
          </w:p>
        </w:tc>
        <w:tc>
          <w:tcPr>
            <w:tcW w:w="2695" w:type="dxa"/>
          </w:tcPr>
          <w:p w14:paraId="26070E4C" w14:textId="77777777" w:rsidR="00C94170" w:rsidRPr="00DB4FC1" w:rsidRDefault="00C94170" w:rsidP="006218ED">
            <w:pPr>
              <w:spacing w:before="120" w:after="120" w:line="360" w:lineRule="auto"/>
              <w:contextualSpacing/>
              <w:jc w:val="both"/>
              <w:rPr>
                <w:rFonts w:ascii="Times New Roman" w:eastAsia="Times New Roman" w:hAnsi="Times New Roman"/>
                <w:b/>
                <w:sz w:val="24"/>
                <w:szCs w:val="24"/>
                <w:lang w:val="en-ZA"/>
              </w:rPr>
            </w:pPr>
            <w:r w:rsidRPr="00DB4FC1">
              <w:rPr>
                <w:rFonts w:ascii="Times New Roman" w:eastAsia="Times New Roman" w:hAnsi="Times New Roman"/>
                <w:b/>
                <w:sz w:val="24"/>
                <w:szCs w:val="24"/>
                <w:lang w:val="en-ZA"/>
              </w:rPr>
              <w:t>DURATION (HOURS)</w:t>
            </w:r>
          </w:p>
        </w:tc>
      </w:tr>
      <w:tr w:rsidR="00A65228" w:rsidRPr="00DB4FC1" w14:paraId="31E6B1F1" w14:textId="77777777" w:rsidTr="006218ED">
        <w:tc>
          <w:tcPr>
            <w:tcW w:w="805" w:type="dxa"/>
          </w:tcPr>
          <w:p w14:paraId="09FECE61" w14:textId="77777777" w:rsidR="00A65228" w:rsidRPr="00DB4FC1" w:rsidRDefault="00A65228">
            <w:pPr>
              <w:pStyle w:val="ListParagraph"/>
              <w:numPr>
                <w:ilvl w:val="0"/>
                <w:numId w:val="280"/>
              </w:numPr>
              <w:spacing w:before="120" w:line="360" w:lineRule="auto"/>
              <w:jc w:val="both"/>
              <w:rPr>
                <w:kern w:val="0"/>
                <w:szCs w:val="24"/>
                <w:lang w:val="en-ZA"/>
              </w:rPr>
            </w:pPr>
            <w:bookmarkStart w:id="119" w:name="_Hlk197082605"/>
          </w:p>
        </w:tc>
        <w:tc>
          <w:tcPr>
            <w:tcW w:w="5850" w:type="dxa"/>
          </w:tcPr>
          <w:p w14:paraId="0F4022E7" w14:textId="0AF3336E" w:rsidR="00A65228" w:rsidRPr="003055CE" w:rsidRDefault="00A65228" w:rsidP="00A65228">
            <w:pPr>
              <w:spacing w:before="120" w:after="120" w:line="360" w:lineRule="auto"/>
              <w:contextualSpacing/>
              <w:jc w:val="both"/>
              <w:rPr>
                <w:rFonts w:ascii="Times New Roman" w:hAnsi="Times New Roman"/>
                <w:kern w:val="2"/>
                <w:sz w:val="24"/>
                <w:szCs w:val="24"/>
                <w:lang w:val="en-GB"/>
                <w14:ligatures w14:val="standardContextual"/>
              </w:rPr>
            </w:pPr>
            <w:r w:rsidRPr="003055CE">
              <w:rPr>
                <w:rFonts w:ascii="Times New Roman" w:hAnsi="Times New Roman"/>
                <w:kern w:val="2"/>
                <w:sz w:val="24"/>
                <w:szCs w:val="24"/>
                <w:lang w:val="en-GB"/>
                <w14:ligatures w14:val="standardContextual"/>
              </w:rPr>
              <w:t>Apply Boolean algebra concepts</w:t>
            </w:r>
          </w:p>
        </w:tc>
        <w:tc>
          <w:tcPr>
            <w:tcW w:w="2695" w:type="dxa"/>
          </w:tcPr>
          <w:p w14:paraId="2A87AC38" w14:textId="6E0E1BE0" w:rsidR="00A65228" w:rsidRPr="003055CE" w:rsidRDefault="00A65228" w:rsidP="00A65228">
            <w:pPr>
              <w:spacing w:before="120" w:after="120" w:line="360" w:lineRule="auto"/>
              <w:contextualSpacing/>
              <w:jc w:val="both"/>
              <w:rPr>
                <w:rFonts w:ascii="Times New Roman" w:hAnsi="Times New Roman"/>
                <w:kern w:val="2"/>
                <w:sz w:val="24"/>
                <w:szCs w:val="24"/>
                <w:lang w:val="en-GB"/>
                <w14:ligatures w14:val="standardContextual"/>
              </w:rPr>
            </w:pPr>
            <w:r w:rsidRPr="00A65228">
              <w:rPr>
                <w:rFonts w:ascii="Times New Roman" w:hAnsi="Times New Roman"/>
                <w:kern w:val="2"/>
                <w:sz w:val="24"/>
                <w:szCs w:val="24"/>
                <w:lang w:val="en-GB"/>
                <w14:ligatures w14:val="standardContextual"/>
              </w:rPr>
              <w:t>20</w:t>
            </w:r>
          </w:p>
        </w:tc>
      </w:tr>
      <w:tr w:rsidR="00A65228" w:rsidRPr="00DB4FC1" w14:paraId="1EE18D5A" w14:textId="77777777" w:rsidTr="006218ED">
        <w:tc>
          <w:tcPr>
            <w:tcW w:w="805" w:type="dxa"/>
          </w:tcPr>
          <w:p w14:paraId="7A453CF8" w14:textId="77777777" w:rsidR="00A65228" w:rsidRPr="00DB4FC1" w:rsidRDefault="00A65228">
            <w:pPr>
              <w:pStyle w:val="ListParagraph"/>
              <w:numPr>
                <w:ilvl w:val="0"/>
                <w:numId w:val="280"/>
              </w:numPr>
              <w:spacing w:before="120" w:line="360" w:lineRule="auto"/>
              <w:jc w:val="both"/>
              <w:rPr>
                <w:kern w:val="0"/>
                <w:szCs w:val="24"/>
                <w:lang w:val="en-ZA"/>
              </w:rPr>
            </w:pPr>
          </w:p>
        </w:tc>
        <w:tc>
          <w:tcPr>
            <w:tcW w:w="5850" w:type="dxa"/>
          </w:tcPr>
          <w:p w14:paraId="4D40EECE" w14:textId="7A37F048" w:rsidR="00A65228" w:rsidRPr="003055CE" w:rsidRDefault="00A65228" w:rsidP="00A65228">
            <w:pPr>
              <w:spacing w:before="120" w:after="120" w:line="360" w:lineRule="auto"/>
              <w:contextualSpacing/>
              <w:jc w:val="both"/>
              <w:rPr>
                <w:rFonts w:ascii="Times New Roman" w:hAnsi="Times New Roman"/>
                <w:kern w:val="2"/>
                <w:sz w:val="24"/>
                <w:szCs w:val="24"/>
                <w:lang w:val="en-GB"/>
                <w14:ligatures w14:val="standardContextual"/>
              </w:rPr>
            </w:pPr>
            <w:r w:rsidRPr="003055CE">
              <w:rPr>
                <w:rFonts w:ascii="Times New Roman" w:hAnsi="Times New Roman"/>
                <w:kern w:val="2"/>
                <w:sz w:val="24"/>
                <w:szCs w:val="24"/>
                <w:lang w:val="en-GB"/>
                <w14:ligatures w14:val="standardContextual"/>
              </w:rPr>
              <w:t>Apply knowledge of advance digital logic and converter circuits</w:t>
            </w:r>
          </w:p>
        </w:tc>
        <w:tc>
          <w:tcPr>
            <w:tcW w:w="2695" w:type="dxa"/>
          </w:tcPr>
          <w:p w14:paraId="4F16204A" w14:textId="5CDADC68" w:rsidR="00A65228" w:rsidRPr="003055CE" w:rsidRDefault="00A65228" w:rsidP="00A65228">
            <w:pPr>
              <w:spacing w:before="120" w:after="120" w:line="360" w:lineRule="auto"/>
              <w:contextualSpacing/>
              <w:jc w:val="both"/>
              <w:rPr>
                <w:rFonts w:ascii="Times New Roman" w:hAnsi="Times New Roman"/>
                <w:kern w:val="2"/>
                <w:sz w:val="24"/>
                <w:szCs w:val="24"/>
                <w:lang w:val="en-GB"/>
                <w14:ligatures w14:val="standardContextual"/>
              </w:rPr>
            </w:pPr>
            <w:r w:rsidRPr="00A65228">
              <w:rPr>
                <w:rFonts w:ascii="Times New Roman" w:hAnsi="Times New Roman"/>
                <w:kern w:val="2"/>
                <w:sz w:val="24"/>
                <w:szCs w:val="24"/>
                <w:lang w:val="en-GB"/>
                <w14:ligatures w14:val="standardContextual"/>
              </w:rPr>
              <w:t>15</w:t>
            </w:r>
          </w:p>
        </w:tc>
      </w:tr>
      <w:tr w:rsidR="00A65228" w:rsidRPr="00DB4FC1" w14:paraId="39100921" w14:textId="77777777" w:rsidTr="006218ED">
        <w:tc>
          <w:tcPr>
            <w:tcW w:w="805" w:type="dxa"/>
          </w:tcPr>
          <w:p w14:paraId="4DF880B3" w14:textId="77777777" w:rsidR="00A65228" w:rsidRPr="00DB4FC1" w:rsidRDefault="00A65228">
            <w:pPr>
              <w:pStyle w:val="ListParagraph"/>
              <w:numPr>
                <w:ilvl w:val="0"/>
                <w:numId w:val="280"/>
              </w:numPr>
              <w:spacing w:before="120" w:line="360" w:lineRule="auto"/>
              <w:jc w:val="both"/>
              <w:rPr>
                <w:kern w:val="0"/>
                <w:szCs w:val="24"/>
                <w:lang w:val="en-ZA"/>
              </w:rPr>
            </w:pPr>
          </w:p>
        </w:tc>
        <w:tc>
          <w:tcPr>
            <w:tcW w:w="5850" w:type="dxa"/>
          </w:tcPr>
          <w:p w14:paraId="516E260C" w14:textId="4C0A5647" w:rsidR="00A65228" w:rsidRPr="003055CE" w:rsidRDefault="00A65228" w:rsidP="00A65228">
            <w:pPr>
              <w:spacing w:before="120" w:after="120" w:line="360" w:lineRule="auto"/>
              <w:contextualSpacing/>
              <w:jc w:val="both"/>
              <w:rPr>
                <w:rFonts w:ascii="Times New Roman" w:hAnsi="Times New Roman"/>
                <w:kern w:val="2"/>
                <w:sz w:val="24"/>
                <w:szCs w:val="24"/>
                <w:lang w:val="en-GB"/>
                <w14:ligatures w14:val="standardContextual"/>
              </w:rPr>
            </w:pPr>
            <w:r w:rsidRPr="003055CE">
              <w:rPr>
                <w:rFonts w:ascii="Times New Roman" w:hAnsi="Times New Roman"/>
                <w:kern w:val="2"/>
                <w:sz w:val="24"/>
                <w:szCs w:val="24"/>
                <w:lang w:val="en-GB"/>
                <w14:ligatures w14:val="standardContextual"/>
              </w:rPr>
              <w:t>Apply transistors.</w:t>
            </w:r>
          </w:p>
        </w:tc>
        <w:tc>
          <w:tcPr>
            <w:tcW w:w="2695" w:type="dxa"/>
          </w:tcPr>
          <w:p w14:paraId="09B67E18" w14:textId="509CAD3F" w:rsidR="00A65228" w:rsidRPr="003055CE" w:rsidRDefault="00A65228" w:rsidP="00A65228">
            <w:pPr>
              <w:spacing w:before="120" w:after="120" w:line="360" w:lineRule="auto"/>
              <w:contextualSpacing/>
              <w:jc w:val="both"/>
              <w:rPr>
                <w:rFonts w:ascii="Times New Roman" w:hAnsi="Times New Roman"/>
                <w:kern w:val="2"/>
                <w:sz w:val="24"/>
                <w:szCs w:val="24"/>
                <w:lang w:val="en-GB"/>
                <w14:ligatures w14:val="standardContextual"/>
              </w:rPr>
            </w:pPr>
            <w:r w:rsidRPr="00A65228">
              <w:rPr>
                <w:rFonts w:ascii="Times New Roman" w:hAnsi="Times New Roman"/>
                <w:kern w:val="2"/>
                <w:sz w:val="24"/>
                <w:szCs w:val="24"/>
                <w:lang w:val="en-GB"/>
                <w14:ligatures w14:val="standardContextual"/>
              </w:rPr>
              <w:t>25</w:t>
            </w:r>
          </w:p>
        </w:tc>
      </w:tr>
      <w:tr w:rsidR="00A65228" w:rsidRPr="00DB4FC1" w14:paraId="1AFF7BF2" w14:textId="77777777" w:rsidTr="006218ED">
        <w:tc>
          <w:tcPr>
            <w:tcW w:w="805" w:type="dxa"/>
          </w:tcPr>
          <w:p w14:paraId="373B097C" w14:textId="77777777" w:rsidR="00A65228" w:rsidRPr="00DB4FC1" w:rsidRDefault="00A65228">
            <w:pPr>
              <w:pStyle w:val="ListParagraph"/>
              <w:numPr>
                <w:ilvl w:val="0"/>
                <w:numId w:val="280"/>
              </w:numPr>
              <w:spacing w:before="120" w:line="360" w:lineRule="auto"/>
              <w:jc w:val="both"/>
              <w:rPr>
                <w:kern w:val="0"/>
                <w:szCs w:val="24"/>
                <w:lang w:val="en-ZA"/>
              </w:rPr>
            </w:pPr>
          </w:p>
        </w:tc>
        <w:tc>
          <w:tcPr>
            <w:tcW w:w="5850" w:type="dxa"/>
          </w:tcPr>
          <w:p w14:paraId="6EE7B35C" w14:textId="6CA0C100" w:rsidR="00A65228" w:rsidRPr="003055CE" w:rsidRDefault="00A65228" w:rsidP="00A65228">
            <w:pPr>
              <w:spacing w:before="120" w:after="120" w:line="360" w:lineRule="auto"/>
              <w:contextualSpacing/>
              <w:jc w:val="both"/>
              <w:rPr>
                <w:rFonts w:ascii="Times New Roman" w:hAnsi="Times New Roman"/>
                <w:kern w:val="2"/>
                <w:sz w:val="24"/>
                <w:szCs w:val="24"/>
                <w:lang w:val="en-GB"/>
                <w14:ligatures w14:val="standardContextual"/>
              </w:rPr>
            </w:pPr>
            <w:r w:rsidRPr="003055CE">
              <w:rPr>
                <w:rFonts w:ascii="Times New Roman" w:hAnsi="Times New Roman"/>
                <w:kern w:val="2"/>
                <w:sz w:val="24"/>
                <w:szCs w:val="24"/>
                <w:lang w:val="en-GB"/>
                <w14:ligatures w14:val="standardContextual"/>
              </w:rPr>
              <w:t>Apply special semiconductor devices.</w:t>
            </w:r>
          </w:p>
        </w:tc>
        <w:tc>
          <w:tcPr>
            <w:tcW w:w="2695" w:type="dxa"/>
          </w:tcPr>
          <w:p w14:paraId="49D8BE0B" w14:textId="4D812B25" w:rsidR="00A65228" w:rsidRPr="003055CE" w:rsidRDefault="00A65228" w:rsidP="00A65228">
            <w:pPr>
              <w:spacing w:before="120" w:after="120" w:line="360" w:lineRule="auto"/>
              <w:contextualSpacing/>
              <w:jc w:val="both"/>
              <w:rPr>
                <w:rFonts w:ascii="Times New Roman" w:hAnsi="Times New Roman"/>
                <w:kern w:val="2"/>
                <w:sz w:val="24"/>
                <w:szCs w:val="24"/>
                <w:lang w:val="en-GB"/>
                <w14:ligatures w14:val="standardContextual"/>
              </w:rPr>
            </w:pPr>
            <w:r w:rsidRPr="00A65228">
              <w:rPr>
                <w:rFonts w:ascii="Times New Roman" w:hAnsi="Times New Roman"/>
                <w:kern w:val="2"/>
                <w:sz w:val="24"/>
                <w:szCs w:val="24"/>
                <w:lang w:val="en-GB"/>
                <w14:ligatures w14:val="standardContextual"/>
              </w:rPr>
              <w:t>15</w:t>
            </w:r>
          </w:p>
        </w:tc>
      </w:tr>
      <w:tr w:rsidR="00A65228" w:rsidRPr="00DB4FC1" w14:paraId="449A9FB4" w14:textId="77777777" w:rsidTr="006218ED">
        <w:tc>
          <w:tcPr>
            <w:tcW w:w="805" w:type="dxa"/>
          </w:tcPr>
          <w:p w14:paraId="5642C57C" w14:textId="77777777" w:rsidR="00A65228" w:rsidRPr="00DB4FC1" w:rsidRDefault="00A65228">
            <w:pPr>
              <w:pStyle w:val="ListParagraph"/>
              <w:numPr>
                <w:ilvl w:val="0"/>
                <w:numId w:val="280"/>
              </w:numPr>
              <w:spacing w:before="120" w:line="360" w:lineRule="auto"/>
              <w:jc w:val="both"/>
              <w:rPr>
                <w:kern w:val="0"/>
                <w:szCs w:val="24"/>
                <w:lang w:val="en-ZA"/>
              </w:rPr>
            </w:pPr>
          </w:p>
        </w:tc>
        <w:tc>
          <w:tcPr>
            <w:tcW w:w="5850" w:type="dxa"/>
          </w:tcPr>
          <w:p w14:paraId="5A9F0654" w14:textId="4F9FBDD2" w:rsidR="00A65228" w:rsidRPr="003055CE" w:rsidRDefault="00A65228" w:rsidP="00A65228">
            <w:pPr>
              <w:spacing w:before="120" w:after="120" w:line="360" w:lineRule="auto"/>
              <w:contextualSpacing/>
              <w:jc w:val="both"/>
              <w:rPr>
                <w:rFonts w:ascii="Times New Roman" w:hAnsi="Times New Roman"/>
                <w:kern w:val="2"/>
                <w:sz w:val="24"/>
                <w:szCs w:val="24"/>
                <w:lang w:val="en-GB"/>
                <w14:ligatures w14:val="standardContextual"/>
              </w:rPr>
            </w:pPr>
            <w:r w:rsidRPr="003055CE">
              <w:rPr>
                <w:rFonts w:ascii="Times New Roman" w:hAnsi="Times New Roman"/>
                <w:kern w:val="2"/>
                <w:sz w:val="24"/>
                <w:szCs w:val="24"/>
                <w:lang w:val="en-GB"/>
                <w14:ligatures w14:val="standardContextual"/>
              </w:rPr>
              <w:t xml:space="preserve">Apply amplifiers. </w:t>
            </w:r>
          </w:p>
        </w:tc>
        <w:tc>
          <w:tcPr>
            <w:tcW w:w="2695" w:type="dxa"/>
          </w:tcPr>
          <w:p w14:paraId="21C2AE04" w14:textId="76E2BBDA" w:rsidR="00A65228" w:rsidRPr="003055CE" w:rsidRDefault="00A65228" w:rsidP="00A65228">
            <w:pPr>
              <w:spacing w:before="120" w:after="120" w:line="360" w:lineRule="auto"/>
              <w:contextualSpacing/>
              <w:jc w:val="both"/>
              <w:rPr>
                <w:rFonts w:ascii="Times New Roman" w:hAnsi="Times New Roman"/>
                <w:kern w:val="2"/>
                <w:sz w:val="24"/>
                <w:szCs w:val="24"/>
                <w:lang w:val="en-GB"/>
                <w14:ligatures w14:val="standardContextual"/>
              </w:rPr>
            </w:pPr>
            <w:r w:rsidRPr="00A65228">
              <w:rPr>
                <w:rFonts w:ascii="Times New Roman" w:hAnsi="Times New Roman"/>
                <w:kern w:val="2"/>
                <w:sz w:val="24"/>
                <w:szCs w:val="24"/>
                <w:lang w:val="en-GB"/>
                <w14:ligatures w14:val="standardContextual"/>
              </w:rPr>
              <w:t>30</w:t>
            </w:r>
          </w:p>
        </w:tc>
      </w:tr>
      <w:tr w:rsidR="00A65228" w:rsidRPr="00DB4FC1" w14:paraId="632CE291" w14:textId="77777777" w:rsidTr="006218ED">
        <w:tc>
          <w:tcPr>
            <w:tcW w:w="805" w:type="dxa"/>
          </w:tcPr>
          <w:p w14:paraId="7AED8478" w14:textId="77777777" w:rsidR="00A65228" w:rsidRPr="00DB4FC1" w:rsidRDefault="00A65228">
            <w:pPr>
              <w:pStyle w:val="ListParagraph"/>
              <w:numPr>
                <w:ilvl w:val="0"/>
                <w:numId w:val="280"/>
              </w:numPr>
              <w:spacing w:before="120" w:line="360" w:lineRule="auto"/>
              <w:jc w:val="both"/>
              <w:rPr>
                <w:kern w:val="0"/>
                <w:szCs w:val="24"/>
                <w:lang w:val="en-ZA"/>
              </w:rPr>
            </w:pPr>
          </w:p>
        </w:tc>
        <w:tc>
          <w:tcPr>
            <w:tcW w:w="5850" w:type="dxa"/>
          </w:tcPr>
          <w:p w14:paraId="04FFE5C2" w14:textId="02AE054A" w:rsidR="00A65228" w:rsidRPr="003055CE" w:rsidRDefault="00A65228" w:rsidP="00A65228">
            <w:pPr>
              <w:spacing w:before="120" w:after="120" w:line="360" w:lineRule="auto"/>
              <w:contextualSpacing/>
              <w:jc w:val="both"/>
              <w:rPr>
                <w:rFonts w:ascii="Times New Roman" w:hAnsi="Times New Roman"/>
                <w:kern w:val="2"/>
                <w:sz w:val="24"/>
                <w:szCs w:val="24"/>
                <w:lang w:val="en-GB"/>
                <w14:ligatures w14:val="standardContextual"/>
              </w:rPr>
            </w:pPr>
            <w:r w:rsidRPr="003055CE">
              <w:rPr>
                <w:rFonts w:ascii="Times New Roman" w:hAnsi="Times New Roman"/>
                <w:kern w:val="2"/>
                <w:sz w:val="24"/>
                <w:szCs w:val="24"/>
                <w:lang w:val="en-GB"/>
                <w14:ligatures w14:val="standardContextual"/>
              </w:rPr>
              <w:t>Apply opto-electronics</w:t>
            </w:r>
          </w:p>
        </w:tc>
        <w:tc>
          <w:tcPr>
            <w:tcW w:w="2695" w:type="dxa"/>
          </w:tcPr>
          <w:p w14:paraId="681E082F" w14:textId="030C4E19" w:rsidR="00A65228" w:rsidRPr="003055CE" w:rsidRDefault="00A65228" w:rsidP="00A65228">
            <w:pPr>
              <w:spacing w:before="120" w:after="120" w:line="360" w:lineRule="auto"/>
              <w:contextualSpacing/>
              <w:jc w:val="both"/>
              <w:rPr>
                <w:rFonts w:ascii="Times New Roman" w:hAnsi="Times New Roman"/>
                <w:kern w:val="2"/>
                <w:sz w:val="24"/>
                <w:szCs w:val="24"/>
                <w:lang w:val="en-GB"/>
                <w14:ligatures w14:val="standardContextual"/>
              </w:rPr>
            </w:pPr>
            <w:r w:rsidRPr="00A65228">
              <w:rPr>
                <w:rFonts w:ascii="Times New Roman" w:hAnsi="Times New Roman"/>
                <w:kern w:val="2"/>
                <w:sz w:val="24"/>
                <w:szCs w:val="24"/>
                <w:lang w:val="en-GB"/>
                <w14:ligatures w14:val="standardContextual"/>
              </w:rPr>
              <w:t>15</w:t>
            </w:r>
          </w:p>
        </w:tc>
      </w:tr>
      <w:bookmarkEnd w:id="119"/>
      <w:tr w:rsidR="00C94170" w:rsidRPr="00DB4FC1" w14:paraId="39D99B05" w14:textId="77777777" w:rsidTr="006218ED">
        <w:tc>
          <w:tcPr>
            <w:tcW w:w="805" w:type="dxa"/>
          </w:tcPr>
          <w:p w14:paraId="2C5427BE" w14:textId="77777777" w:rsidR="00C94170" w:rsidRPr="00DB4FC1" w:rsidRDefault="00C94170" w:rsidP="006218ED">
            <w:pPr>
              <w:spacing w:before="120" w:after="120" w:line="360" w:lineRule="auto"/>
              <w:contextualSpacing/>
              <w:jc w:val="both"/>
              <w:rPr>
                <w:rFonts w:ascii="Times New Roman" w:eastAsia="Times New Roman" w:hAnsi="Times New Roman"/>
                <w:b/>
                <w:sz w:val="24"/>
                <w:szCs w:val="24"/>
                <w:lang w:val="en-ZA"/>
              </w:rPr>
            </w:pPr>
          </w:p>
        </w:tc>
        <w:tc>
          <w:tcPr>
            <w:tcW w:w="5850" w:type="dxa"/>
          </w:tcPr>
          <w:p w14:paraId="33857C11" w14:textId="77777777" w:rsidR="00C94170" w:rsidRPr="00DB4FC1" w:rsidRDefault="00C94170" w:rsidP="006218ED">
            <w:pPr>
              <w:spacing w:before="120" w:after="120" w:line="360" w:lineRule="auto"/>
              <w:contextualSpacing/>
              <w:jc w:val="both"/>
              <w:rPr>
                <w:rFonts w:ascii="Times New Roman" w:eastAsia="Times New Roman" w:hAnsi="Times New Roman"/>
                <w:b/>
                <w:sz w:val="24"/>
                <w:szCs w:val="24"/>
                <w:lang w:val="en-ZA"/>
              </w:rPr>
            </w:pPr>
            <w:r w:rsidRPr="00DB4FC1">
              <w:rPr>
                <w:rFonts w:ascii="Times New Roman" w:eastAsia="Times New Roman" w:hAnsi="Times New Roman"/>
                <w:b/>
                <w:sz w:val="24"/>
                <w:szCs w:val="24"/>
                <w:lang w:val="en-ZA"/>
              </w:rPr>
              <w:t>TOTAL HOURS</w:t>
            </w:r>
          </w:p>
        </w:tc>
        <w:tc>
          <w:tcPr>
            <w:tcW w:w="2695" w:type="dxa"/>
          </w:tcPr>
          <w:p w14:paraId="22F55C10" w14:textId="0EB11755" w:rsidR="00C94170" w:rsidRPr="00DB4FC1" w:rsidRDefault="00C94170" w:rsidP="006218ED">
            <w:pPr>
              <w:spacing w:before="120" w:after="120" w:line="360" w:lineRule="auto"/>
              <w:contextualSpacing/>
              <w:jc w:val="both"/>
              <w:rPr>
                <w:rFonts w:ascii="Times New Roman" w:eastAsia="Times New Roman" w:hAnsi="Times New Roman"/>
                <w:b/>
                <w:sz w:val="24"/>
                <w:szCs w:val="24"/>
                <w:lang w:val="en-ZA"/>
              </w:rPr>
            </w:pPr>
            <w:r w:rsidRPr="00DB4FC1">
              <w:rPr>
                <w:rFonts w:ascii="Times New Roman" w:eastAsia="Times New Roman" w:hAnsi="Times New Roman"/>
                <w:b/>
                <w:sz w:val="24"/>
                <w:szCs w:val="24"/>
                <w:lang w:val="en-ZA"/>
              </w:rPr>
              <w:t>1</w:t>
            </w:r>
            <w:r w:rsidR="00A65228">
              <w:rPr>
                <w:rFonts w:ascii="Times New Roman" w:eastAsia="Times New Roman" w:hAnsi="Times New Roman"/>
                <w:b/>
                <w:sz w:val="24"/>
                <w:szCs w:val="24"/>
                <w:lang w:val="en-ZA"/>
              </w:rPr>
              <w:t>2</w:t>
            </w:r>
            <w:r w:rsidRPr="00DB4FC1">
              <w:rPr>
                <w:rFonts w:ascii="Times New Roman" w:eastAsia="Times New Roman" w:hAnsi="Times New Roman"/>
                <w:b/>
                <w:sz w:val="24"/>
                <w:szCs w:val="24"/>
                <w:lang w:val="en-ZA"/>
              </w:rPr>
              <w:t>0</w:t>
            </w:r>
          </w:p>
        </w:tc>
      </w:tr>
    </w:tbl>
    <w:p w14:paraId="6C1CD40C" w14:textId="77777777" w:rsidR="00C94170" w:rsidRPr="00DB4FC1" w:rsidRDefault="00C94170" w:rsidP="00C94170">
      <w:pPr>
        <w:spacing w:before="120" w:after="120" w:line="360" w:lineRule="auto"/>
        <w:contextualSpacing/>
        <w:jc w:val="both"/>
        <w:rPr>
          <w:rFonts w:ascii="Times New Roman" w:eastAsia="Times New Roman" w:hAnsi="Times New Roman" w:cs="Times New Roman"/>
          <w:b/>
          <w:kern w:val="0"/>
          <w:sz w:val="24"/>
          <w:szCs w:val="24"/>
          <w:lang w:val="en-ZA"/>
          <w14:ligatures w14:val="none"/>
        </w:rPr>
      </w:pPr>
    </w:p>
    <w:p w14:paraId="28FFCA45" w14:textId="77777777" w:rsidR="00C94170" w:rsidRPr="00DB4FC1" w:rsidRDefault="00C94170" w:rsidP="00C94170">
      <w:pPr>
        <w:spacing w:before="120" w:after="120" w:line="360" w:lineRule="auto"/>
        <w:contextualSpacing/>
        <w:jc w:val="both"/>
        <w:rPr>
          <w:rFonts w:ascii="Times New Roman" w:eastAsia="Times New Roman" w:hAnsi="Times New Roman" w:cs="Times New Roman"/>
          <w:b/>
          <w:kern w:val="0"/>
          <w:sz w:val="24"/>
          <w:szCs w:val="24"/>
          <w:lang w:val="en-ZA"/>
          <w14:ligatures w14:val="none"/>
        </w:rPr>
      </w:pPr>
      <w:r w:rsidRPr="00DB4FC1">
        <w:rPr>
          <w:rFonts w:ascii="Times New Roman" w:eastAsia="Times New Roman" w:hAnsi="Times New Roman" w:cs="Times New Roman"/>
          <w:b/>
          <w:kern w:val="0"/>
          <w:sz w:val="24"/>
          <w:szCs w:val="24"/>
          <w:lang w:val="en-ZA"/>
          <w14:ligatures w14:val="none"/>
        </w:rPr>
        <w:t>Learning Outcomes, Content and Suggested Assessment Methods</w:t>
      </w:r>
    </w:p>
    <w:p w14:paraId="77FF80EB" w14:textId="77777777" w:rsidR="00C94170" w:rsidRPr="00DB4FC1" w:rsidRDefault="00C94170" w:rsidP="00C94170">
      <w:pPr>
        <w:spacing w:before="120" w:after="120" w:line="360" w:lineRule="auto"/>
        <w:contextualSpacing/>
        <w:jc w:val="both"/>
        <w:rPr>
          <w:rFonts w:ascii="Times New Roman" w:eastAsia="Times New Roman" w:hAnsi="Times New Roman" w:cs="Times New Roman"/>
          <w:b/>
          <w:kern w:val="0"/>
          <w:sz w:val="24"/>
          <w:szCs w:val="24"/>
          <w:lang w:val="en-ZA"/>
          <w14:ligatures w14:val="none"/>
        </w:rPr>
      </w:pPr>
    </w:p>
    <w:tbl>
      <w:tblPr>
        <w:tblW w:w="5032" w:type="pct"/>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6"/>
        <w:gridCol w:w="4123"/>
        <w:gridCol w:w="2601"/>
      </w:tblGrid>
      <w:tr w:rsidR="00C94170" w:rsidRPr="00DB4FC1" w14:paraId="22D9817A" w14:textId="77777777" w:rsidTr="006218ED">
        <w:trPr>
          <w:trHeight w:val="620"/>
        </w:trPr>
        <w:tc>
          <w:tcPr>
            <w:tcW w:w="1427" w:type="pct"/>
            <w:tcBorders>
              <w:top w:val="single" w:sz="4" w:space="0" w:color="auto"/>
              <w:left w:val="single" w:sz="4" w:space="0" w:color="auto"/>
              <w:bottom w:val="single" w:sz="4" w:space="0" w:color="auto"/>
              <w:right w:val="single" w:sz="4" w:space="0" w:color="auto"/>
            </w:tcBorders>
            <w:hideMark/>
          </w:tcPr>
          <w:p w14:paraId="2001BEFE" w14:textId="77777777" w:rsidR="00C94170" w:rsidRPr="00DB4FC1" w:rsidRDefault="00C94170" w:rsidP="006218ED">
            <w:pPr>
              <w:spacing w:after="0" w:line="360" w:lineRule="auto"/>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b/>
                <w:kern w:val="0"/>
                <w:sz w:val="24"/>
                <w:szCs w:val="24"/>
                <w:lang w:val="en-ZA"/>
                <w14:ligatures w14:val="none"/>
              </w:rPr>
              <w:t>Learning Outcome</w:t>
            </w:r>
          </w:p>
        </w:tc>
        <w:tc>
          <w:tcPr>
            <w:tcW w:w="2191" w:type="pct"/>
            <w:tcBorders>
              <w:top w:val="single" w:sz="4" w:space="0" w:color="auto"/>
              <w:left w:val="single" w:sz="4" w:space="0" w:color="auto"/>
              <w:bottom w:val="single" w:sz="4" w:space="0" w:color="auto"/>
              <w:right w:val="single" w:sz="4" w:space="0" w:color="auto"/>
            </w:tcBorders>
            <w:hideMark/>
          </w:tcPr>
          <w:p w14:paraId="7E08E76B" w14:textId="77777777" w:rsidR="00C94170" w:rsidRPr="00DB4FC1" w:rsidRDefault="00C94170" w:rsidP="006218ED">
            <w:pPr>
              <w:spacing w:after="0" w:line="360" w:lineRule="auto"/>
              <w:rPr>
                <w:rFonts w:ascii="Times New Roman" w:eastAsia="Times New Roman" w:hAnsi="Times New Roman" w:cs="Times New Roman"/>
                <w:kern w:val="0"/>
                <w:sz w:val="24"/>
                <w:szCs w:val="24"/>
                <w:lang w:val="en-ZA"/>
                <w14:ligatures w14:val="none"/>
              </w:rPr>
            </w:pPr>
            <w:r w:rsidRPr="00DB4FC1">
              <w:rPr>
                <w:rFonts w:ascii="Times New Roman" w:eastAsia="Times New Roman" w:hAnsi="Times New Roman" w:cs="Times New Roman"/>
                <w:b/>
                <w:kern w:val="0"/>
                <w:sz w:val="24"/>
                <w:szCs w:val="24"/>
                <w:lang w:val="en-ZA"/>
                <w14:ligatures w14:val="none"/>
              </w:rPr>
              <w:t>Content</w:t>
            </w:r>
          </w:p>
        </w:tc>
        <w:tc>
          <w:tcPr>
            <w:tcW w:w="1382" w:type="pct"/>
            <w:tcBorders>
              <w:top w:val="single" w:sz="4" w:space="0" w:color="auto"/>
              <w:left w:val="single" w:sz="4" w:space="0" w:color="auto"/>
              <w:bottom w:val="single" w:sz="4" w:space="0" w:color="auto"/>
              <w:right w:val="single" w:sz="4" w:space="0" w:color="auto"/>
            </w:tcBorders>
            <w:hideMark/>
          </w:tcPr>
          <w:p w14:paraId="36A2E936" w14:textId="77777777" w:rsidR="00C94170" w:rsidRPr="00DB4FC1" w:rsidRDefault="00C94170" w:rsidP="006218ED">
            <w:pPr>
              <w:spacing w:after="0" w:line="360" w:lineRule="auto"/>
              <w:rPr>
                <w:rFonts w:ascii="Times New Roman" w:eastAsia="Times New Roman" w:hAnsi="Times New Roman" w:cs="Times New Roman"/>
                <w:kern w:val="0"/>
                <w:sz w:val="24"/>
                <w:szCs w:val="24"/>
                <w:lang w:val="en-ZA"/>
                <w14:ligatures w14:val="none"/>
              </w:rPr>
            </w:pPr>
            <w:r w:rsidRPr="00DB4FC1">
              <w:rPr>
                <w:rFonts w:ascii="Times New Roman" w:eastAsia="Times New Roman" w:hAnsi="Times New Roman" w:cs="Times New Roman"/>
                <w:b/>
                <w:kern w:val="0"/>
                <w:sz w:val="24"/>
                <w:szCs w:val="24"/>
                <w:lang w:val="en-ZA"/>
                <w14:ligatures w14:val="none"/>
              </w:rPr>
              <w:t>Suggested Assessment Methods</w:t>
            </w:r>
          </w:p>
        </w:tc>
      </w:tr>
      <w:tr w:rsidR="00C94170" w:rsidRPr="00DB4FC1" w14:paraId="3EB4006D" w14:textId="77777777" w:rsidTr="006218ED">
        <w:trPr>
          <w:trHeight w:val="755"/>
        </w:trPr>
        <w:tc>
          <w:tcPr>
            <w:tcW w:w="1427" w:type="pct"/>
            <w:tcBorders>
              <w:top w:val="single" w:sz="4" w:space="0" w:color="auto"/>
              <w:left w:val="single" w:sz="4" w:space="0" w:color="auto"/>
              <w:bottom w:val="single" w:sz="4" w:space="0" w:color="auto"/>
              <w:right w:val="single" w:sz="4" w:space="0" w:color="auto"/>
            </w:tcBorders>
          </w:tcPr>
          <w:p w14:paraId="0D48FC64" w14:textId="77777777" w:rsidR="00C94170" w:rsidRPr="00DB4FC1" w:rsidRDefault="00C94170">
            <w:pPr>
              <w:numPr>
                <w:ilvl w:val="0"/>
                <w:numId w:val="277"/>
              </w:numPr>
              <w:spacing w:after="0" w:line="360" w:lineRule="auto"/>
              <w:rPr>
                <w:rFonts w:ascii="Times New Roman" w:eastAsia="Times New Roman" w:hAnsi="Times New Roman" w:cs="Times New Roman"/>
                <w:kern w:val="0"/>
                <w:sz w:val="24"/>
                <w:szCs w:val="24"/>
                <w:lang w:val="en-GB"/>
                <w14:ligatures w14:val="none"/>
              </w:rPr>
            </w:pPr>
            <w:r w:rsidRPr="00DB4FC1">
              <w:rPr>
                <w:rFonts w:ascii="Times New Roman" w:eastAsia="Times New Roman" w:hAnsi="Times New Roman" w:cs="Times New Roman"/>
                <w:kern w:val="0"/>
                <w:sz w:val="24"/>
                <w:szCs w:val="24"/>
                <w:lang w:val="en-GB"/>
                <w14:ligatures w14:val="none"/>
              </w:rPr>
              <w:t>Apply Boolean algebra concepts</w:t>
            </w:r>
          </w:p>
        </w:tc>
        <w:tc>
          <w:tcPr>
            <w:tcW w:w="2191" w:type="pct"/>
            <w:tcBorders>
              <w:top w:val="single" w:sz="4" w:space="0" w:color="auto"/>
              <w:left w:val="single" w:sz="4" w:space="0" w:color="auto"/>
              <w:bottom w:val="single" w:sz="4" w:space="0" w:color="auto"/>
              <w:right w:val="single" w:sz="4" w:space="0" w:color="auto"/>
            </w:tcBorders>
          </w:tcPr>
          <w:p w14:paraId="38D50034" w14:textId="12CFAE62" w:rsidR="00AB105B" w:rsidRDefault="00AB105B">
            <w:pPr>
              <w:numPr>
                <w:ilvl w:val="0"/>
                <w:numId w:val="279"/>
              </w:numPr>
              <w:spacing w:after="0"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w:t>
            </w:r>
            <w:r w:rsidRPr="00AB105B">
              <w:rPr>
                <w:rFonts w:ascii="Times New Roman" w:eastAsia="Times New Roman" w:hAnsi="Times New Roman" w:cs="Times New Roman"/>
                <w:kern w:val="0"/>
                <w:sz w:val="24"/>
                <w:szCs w:val="24"/>
                <w14:ligatures w14:val="none"/>
              </w:rPr>
              <w:t>rinciples of logic gates</w:t>
            </w:r>
          </w:p>
          <w:p w14:paraId="0491F3FC" w14:textId="10702BC2" w:rsidR="00640E2E" w:rsidRDefault="00640E2E">
            <w:pPr>
              <w:numPr>
                <w:ilvl w:val="0"/>
                <w:numId w:val="279"/>
              </w:numPr>
              <w:spacing w:after="0" w:line="360" w:lineRule="auto"/>
              <w:rPr>
                <w:rFonts w:ascii="Times New Roman" w:eastAsia="Times New Roman" w:hAnsi="Times New Roman" w:cs="Times New Roman"/>
                <w:kern w:val="0"/>
                <w:sz w:val="24"/>
                <w:szCs w:val="24"/>
                <w14:ligatures w14:val="none"/>
              </w:rPr>
            </w:pPr>
            <w:r w:rsidRPr="00640E2E">
              <w:rPr>
                <w:rFonts w:ascii="Times New Roman" w:eastAsia="Times New Roman" w:hAnsi="Times New Roman" w:cs="Times New Roman"/>
                <w:kern w:val="0"/>
                <w:sz w:val="24"/>
                <w:szCs w:val="24"/>
                <w14:ligatures w14:val="none"/>
              </w:rPr>
              <w:t>Logic families</w:t>
            </w:r>
          </w:p>
          <w:p w14:paraId="44073E5A" w14:textId="69EF067C" w:rsidR="00C94170" w:rsidRPr="00DB4FC1" w:rsidRDefault="00AB105B">
            <w:pPr>
              <w:numPr>
                <w:ilvl w:val="0"/>
                <w:numId w:val="279"/>
              </w:numPr>
              <w:spacing w:after="0" w:line="360" w:lineRule="auto"/>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L</w:t>
            </w:r>
            <w:r w:rsidR="00C94170" w:rsidRPr="00DB4FC1">
              <w:rPr>
                <w:rFonts w:ascii="Times New Roman" w:eastAsia="Times New Roman" w:hAnsi="Times New Roman" w:cs="Times New Roman"/>
                <w:kern w:val="0"/>
                <w:sz w:val="24"/>
                <w:szCs w:val="24"/>
                <w14:ligatures w14:val="none"/>
              </w:rPr>
              <w:t>aws</w:t>
            </w:r>
            <w:r>
              <w:rPr>
                <w:rFonts w:ascii="Times New Roman" w:eastAsia="Times New Roman" w:hAnsi="Times New Roman" w:cs="Times New Roman"/>
                <w:kern w:val="0"/>
                <w:sz w:val="24"/>
                <w:szCs w:val="24"/>
                <w14:ligatures w14:val="none"/>
              </w:rPr>
              <w:t xml:space="preserve"> </w:t>
            </w:r>
            <w:r w:rsidR="00C94170" w:rsidRPr="00DB4FC1">
              <w:rPr>
                <w:rFonts w:ascii="Times New Roman" w:eastAsia="Times New Roman" w:hAnsi="Times New Roman" w:cs="Times New Roman"/>
                <w:kern w:val="0"/>
                <w:sz w:val="24"/>
                <w:szCs w:val="24"/>
                <w14:ligatures w14:val="none"/>
              </w:rPr>
              <w:t>of Boolean algebra</w:t>
            </w:r>
          </w:p>
          <w:p w14:paraId="64EFDB1C" w14:textId="77777777" w:rsidR="00C94170" w:rsidRPr="00DB4FC1" w:rsidRDefault="00C94170">
            <w:pPr>
              <w:numPr>
                <w:ilvl w:val="0"/>
                <w:numId w:val="279"/>
              </w:numPr>
              <w:spacing w:after="0" w:line="360" w:lineRule="auto"/>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 xml:space="preserve">Logic expressions simplification </w:t>
            </w:r>
          </w:p>
          <w:p w14:paraId="60B5A7E6" w14:textId="77777777" w:rsidR="00C94170" w:rsidRPr="00DB4FC1" w:rsidRDefault="00C94170">
            <w:pPr>
              <w:numPr>
                <w:ilvl w:val="0"/>
                <w:numId w:val="279"/>
              </w:numPr>
              <w:spacing w:after="0" w:line="360" w:lineRule="auto"/>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K-MAPS</w:t>
            </w:r>
          </w:p>
        </w:tc>
        <w:tc>
          <w:tcPr>
            <w:tcW w:w="1382" w:type="pct"/>
            <w:tcBorders>
              <w:top w:val="single" w:sz="4" w:space="0" w:color="auto"/>
              <w:left w:val="single" w:sz="4" w:space="0" w:color="auto"/>
              <w:bottom w:val="single" w:sz="4" w:space="0" w:color="auto"/>
              <w:right w:val="single" w:sz="4" w:space="0" w:color="auto"/>
            </w:tcBorders>
            <w:hideMark/>
          </w:tcPr>
          <w:p w14:paraId="33F6FD85" w14:textId="77777777" w:rsidR="00C94170" w:rsidRPr="00DB4FC1" w:rsidRDefault="00C94170">
            <w:pPr>
              <w:numPr>
                <w:ilvl w:val="0"/>
                <w:numId w:val="276"/>
              </w:numPr>
              <w:spacing w:after="0" w:line="360" w:lineRule="auto"/>
              <w:ind w:left="360"/>
              <w:contextualSpacing/>
              <w:rPr>
                <w:rFonts w:ascii="Times New Roman" w:eastAsia="Times New Roman" w:hAnsi="Times New Roman" w:cs="Times New Roman"/>
                <w:sz w:val="24"/>
                <w:szCs w:val="24"/>
                <w:lang w:val="en-GB"/>
              </w:rPr>
            </w:pPr>
            <w:r w:rsidRPr="00DB4FC1">
              <w:rPr>
                <w:rFonts w:ascii="Times New Roman" w:eastAsia="Times New Roman" w:hAnsi="Times New Roman" w:cs="Times New Roman"/>
                <w:sz w:val="24"/>
                <w:szCs w:val="24"/>
                <w:lang w:val="en-GB"/>
              </w:rPr>
              <w:t>Practical test</w:t>
            </w:r>
          </w:p>
          <w:p w14:paraId="25689E6D" w14:textId="77777777" w:rsidR="00C94170" w:rsidRPr="00DB4FC1" w:rsidRDefault="00C94170">
            <w:pPr>
              <w:numPr>
                <w:ilvl w:val="0"/>
                <w:numId w:val="276"/>
              </w:numPr>
              <w:spacing w:after="0" w:line="360" w:lineRule="auto"/>
              <w:ind w:left="360"/>
              <w:contextualSpacing/>
              <w:rPr>
                <w:rFonts w:ascii="Times New Roman" w:eastAsia="Times New Roman" w:hAnsi="Times New Roman" w:cs="Times New Roman"/>
                <w:sz w:val="24"/>
                <w:szCs w:val="24"/>
                <w:lang w:val="en-GB"/>
              </w:rPr>
            </w:pPr>
            <w:r w:rsidRPr="00DB4FC1">
              <w:rPr>
                <w:rFonts w:ascii="Times New Roman" w:eastAsia="Times New Roman" w:hAnsi="Times New Roman" w:cs="Times New Roman"/>
                <w:sz w:val="24"/>
                <w:szCs w:val="24"/>
                <w:lang w:val="en-GB"/>
              </w:rPr>
              <w:t>Project</w:t>
            </w:r>
          </w:p>
          <w:p w14:paraId="39927D89" w14:textId="77777777" w:rsidR="00C94170" w:rsidRPr="00DB4FC1" w:rsidRDefault="00C94170">
            <w:pPr>
              <w:numPr>
                <w:ilvl w:val="0"/>
                <w:numId w:val="276"/>
              </w:numPr>
              <w:spacing w:after="0" w:line="360" w:lineRule="auto"/>
              <w:ind w:left="360"/>
              <w:contextualSpacing/>
              <w:rPr>
                <w:rFonts w:ascii="Times New Roman" w:eastAsia="Times New Roman" w:hAnsi="Times New Roman" w:cs="Times New Roman"/>
                <w:sz w:val="24"/>
                <w:szCs w:val="24"/>
                <w:lang w:val="en-GB"/>
              </w:rPr>
            </w:pPr>
            <w:r w:rsidRPr="00DB4FC1">
              <w:rPr>
                <w:rFonts w:ascii="Times New Roman" w:eastAsia="Times New Roman" w:hAnsi="Times New Roman" w:cs="Times New Roman"/>
                <w:sz w:val="24"/>
                <w:szCs w:val="24"/>
                <w:lang w:val="en-GB"/>
              </w:rPr>
              <w:t>Third Party Report</w:t>
            </w:r>
          </w:p>
          <w:p w14:paraId="43E6C49D" w14:textId="77777777" w:rsidR="00C94170" w:rsidRPr="00DB4FC1" w:rsidRDefault="00C94170">
            <w:pPr>
              <w:numPr>
                <w:ilvl w:val="0"/>
                <w:numId w:val="276"/>
              </w:numPr>
              <w:spacing w:after="0" w:line="360" w:lineRule="auto"/>
              <w:ind w:left="360"/>
              <w:contextualSpacing/>
              <w:rPr>
                <w:rFonts w:ascii="Times New Roman" w:eastAsia="Times New Roman" w:hAnsi="Times New Roman" w:cs="Times New Roman"/>
                <w:sz w:val="24"/>
                <w:szCs w:val="24"/>
                <w:lang w:val="en-GB"/>
              </w:rPr>
            </w:pPr>
            <w:r w:rsidRPr="00DB4FC1">
              <w:rPr>
                <w:rFonts w:ascii="Times New Roman" w:eastAsia="Times New Roman" w:hAnsi="Times New Roman" w:cs="Times New Roman"/>
                <w:sz w:val="24"/>
                <w:szCs w:val="24"/>
                <w:lang w:val="en-GB"/>
              </w:rPr>
              <w:t>Portfolio of evidence</w:t>
            </w:r>
          </w:p>
          <w:p w14:paraId="07119EB2" w14:textId="77777777" w:rsidR="00C94170" w:rsidRPr="00DB4FC1" w:rsidRDefault="00C94170">
            <w:pPr>
              <w:numPr>
                <w:ilvl w:val="0"/>
                <w:numId w:val="276"/>
              </w:numPr>
              <w:spacing w:after="0" w:line="360" w:lineRule="auto"/>
              <w:ind w:left="360"/>
              <w:contextualSpacing/>
              <w:rPr>
                <w:rFonts w:ascii="Times New Roman" w:eastAsia="Times New Roman" w:hAnsi="Times New Roman" w:cs="Times New Roman"/>
                <w:sz w:val="24"/>
                <w:szCs w:val="24"/>
                <w:lang w:val="en-GB"/>
              </w:rPr>
            </w:pPr>
            <w:r w:rsidRPr="00DB4FC1">
              <w:rPr>
                <w:rFonts w:ascii="Times New Roman" w:eastAsia="Times New Roman" w:hAnsi="Times New Roman" w:cs="Times New Roman"/>
                <w:sz w:val="24"/>
                <w:szCs w:val="24"/>
                <w:lang w:val="en-GB"/>
              </w:rPr>
              <w:t>Written test</w:t>
            </w:r>
          </w:p>
          <w:p w14:paraId="4A01B61B" w14:textId="77777777" w:rsidR="00C94170" w:rsidRPr="00DB4FC1" w:rsidRDefault="00C94170">
            <w:pPr>
              <w:numPr>
                <w:ilvl w:val="0"/>
                <w:numId w:val="276"/>
              </w:numPr>
              <w:spacing w:after="0" w:line="360" w:lineRule="auto"/>
              <w:ind w:left="360"/>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sz w:val="24"/>
                <w:szCs w:val="24"/>
                <w:lang w:val="en-GB"/>
              </w:rPr>
              <w:t>Oral questioning</w:t>
            </w:r>
          </w:p>
        </w:tc>
      </w:tr>
      <w:tr w:rsidR="00C94170" w:rsidRPr="00DB4FC1" w14:paraId="5AA78AAC" w14:textId="77777777" w:rsidTr="006218ED">
        <w:trPr>
          <w:trHeight w:val="755"/>
        </w:trPr>
        <w:tc>
          <w:tcPr>
            <w:tcW w:w="1427" w:type="pct"/>
            <w:tcBorders>
              <w:top w:val="single" w:sz="4" w:space="0" w:color="auto"/>
              <w:left w:val="single" w:sz="4" w:space="0" w:color="auto"/>
              <w:bottom w:val="single" w:sz="4" w:space="0" w:color="auto"/>
              <w:right w:val="single" w:sz="4" w:space="0" w:color="auto"/>
            </w:tcBorders>
          </w:tcPr>
          <w:p w14:paraId="01BF4CD7" w14:textId="77777777" w:rsidR="00C94170" w:rsidRPr="00DB4FC1" w:rsidRDefault="00C94170">
            <w:pPr>
              <w:numPr>
                <w:ilvl w:val="0"/>
                <w:numId w:val="277"/>
              </w:numPr>
              <w:spacing w:after="0" w:line="360" w:lineRule="auto"/>
              <w:rPr>
                <w:rFonts w:ascii="Times New Roman" w:eastAsia="Times New Roman" w:hAnsi="Times New Roman" w:cs="Times New Roman"/>
                <w:kern w:val="0"/>
                <w:sz w:val="24"/>
                <w:szCs w:val="24"/>
                <w:lang w:val="en-GB"/>
                <w14:ligatures w14:val="none"/>
              </w:rPr>
            </w:pPr>
            <w:r w:rsidRPr="00DB4FC1">
              <w:rPr>
                <w:rFonts w:ascii="Times New Roman" w:eastAsia="Times New Roman" w:hAnsi="Times New Roman" w:cs="Times New Roman"/>
                <w:kern w:val="0"/>
                <w:sz w:val="24"/>
                <w:szCs w:val="24"/>
                <w:lang w:val="en-GB"/>
                <w14:ligatures w14:val="none"/>
              </w:rPr>
              <w:t>Apply knowledge of advance digital logic and converter circuits</w:t>
            </w:r>
          </w:p>
        </w:tc>
        <w:tc>
          <w:tcPr>
            <w:tcW w:w="2191" w:type="pct"/>
            <w:tcBorders>
              <w:top w:val="single" w:sz="4" w:space="0" w:color="auto"/>
              <w:left w:val="single" w:sz="4" w:space="0" w:color="auto"/>
              <w:bottom w:val="single" w:sz="4" w:space="0" w:color="auto"/>
              <w:right w:val="single" w:sz="4" w:space="0" w:color="auto"/>
            </w:tcBorders>
          </w:tcPr>
          <w:p w14:paraId="294C7FA2" w14:textId="1B4506E2" w:rsidR="00BB7E7F" w:rsidRDefault="00BB7E7F">
            <w:pPr>
              <w:pStyle w:val="ListParagraph"/>
              <w:numPr>
                <w:ilvl w:val="1"/>
                <w:numId w:val="424"/>
              </w:numPr>
              <w:spacing w:after="0" w:line="360" w:lineRule="auto"/>
              <w:rPr>
                <w:kern w:val="0"/>
                <w:szCs w:val="24"/>
              </w:rPr>
            </w:pPr>
            <w:r w:rsidRPr="00640E2E">
              <w:rPr>
                <w:kern w:val="0"/>
                <w:szCs w:val="24"/>
              </w:rPr>
              <w:t>Principles of operation of shift registers</w:t>
            </w:r>
          </w:p>
          <w:p w14:paraId="7B899929" w14:textId="77777777" w:rsidR="00640E2E" w:rsidRDefault="00BB7E7F">
            <w:pPr>
              <w:pStyle w:val="ListParagraph"/>
              <w:numPr>
                <w:ilvl w:val="2"/>
                <w:numId w:val="424"/>
              </w:numPr>
              <w:spacing w:after="0" w:line="360" w:lineRule="auto"/>
              <w:rPr>
                <w:kern w:val="0"/>
                <w:szCs w:val="24"/>
              </w:rPr>
            </w:pPr>
            <w:r w:rsidRPr="00640E2E">
              <w:rPr>
                <w:kern w:val="0"/>
                <w:szCs w:val="24"/>
              </w:rPr>
              <w:t>data storage</w:t>
            </w:r>
          </w:p>
          <w:p w14:paraId="237EAB20" w14:textId="77777777" w:rsidR="00640E2E" w:rsidRDefault="00BB7E7F">
            <w:pPr>
              <w:pStyle w:val="ListParagraph"/>
              <w:numPr>
                <w:ilvl w:val="2"/>
                <w:numId w:val="424"/>
              </w:numPr>
              <w:spacing w:after="0" w:line="360" w:lineRule="auto"/>
              <w:rPr>
                <w:kern w:val="0"/>
                <w:szCs w:val="24"/>
              </w:rPr>
            </w:pPr>
            <w:r w:rsidRPr="00640E2E">
              <w:rPr>
                <w:kern w:val="0"/>
                <w:szCs w:val="24"/>
              </w:rPr>
              <w:t>serial communication</w:t>
            </w:r>
          </w:p>
          <w:p w14:paraId="1C4E2BA6" w14:textId="512214A4" w:rsidR="00BB7E7F" w:rsidRPr="00640E2E" w:rsidRDefault="00BB7E7F">
            <w:pPr>
              <w:pStyle w:val="ListParagraph"/>
              <w:numPr>
                <w:ilvl w:val="2"/>
                <w:numId w:val="424"/>
              </w:numPr>
              <w:spacing w:after="0" w:line="360" w:lineRule="auto"/>
              <w:rPr>
                <w:kern w:val="0"/>
                <w:szCs w:val="24"/>
              </w:rPr>
            </w:pPr>
            <w:r w:rsidRPr="00640E2E">
              <w:rPr>
                <w:kern w:val="0"/>
                <w:szCs w:val="24"/>
              </w:rPr>
              <w:t>sensor interfacing such as digital I/O expansion in PLCs or microcontrollers</w:t>
            </w:r>
          </w:p>
          <w:p w14:paraId="66B946DE" w14:textId="77777777" w:rsidR="00BB7E7F" w:rsidRDefault="00BB7E7F">
            <w:pPr>
              <w:pStyle w:val="ListParagraph"/>
              <w:numPr>
                <w:ilvl w:val="1"/>
                <w:numId w:val="424"/>
              </w:numPr>
              <w:spacing w:after="0" w:line="360" w:lineRule="auto"/>
              <w:rPr>
                <w:kern w:val="0"/>
                <w:szCs w:val="24"/>
              </w:rPr>
            </w:pPr>
            <w:r w:rsidRPr="00BB7E7F">
              <w:rPr>
                <w:kern w:val="0"/>
                <w:szCs w:val="24"/>
              </w:rPr>
              <w:t>Operation principles of synchronous and asynchronous counters</w:t>
            </w:r>
          </w:p>
          <w:p w14:paraId="254C55AD" w14:textId="327DD01F" w:rsidR="00BB7E7F" w:rsidRPr="00640E2E" w:rsidRDefault="00BB7E7F">
            <w:pPr>
              <w:pStyle w:val="ListParagraph"/>
              <w:numPr>
                <w:ilvl w:val="2"/>
                <w:numId w:val="424"/>
              </w:numPr>
              <w:spacing w:after="0" w:line="360" w:lineRule="auto"/>
              <w:rPr>
                <w:kern w:val="0"/>
                <w:szCs w:val="24"/>
              </w:rPr>
            </w:pPr>
            <w:r w:rsidRPr="00640E2E">
              <w:rPr>
                <w:kern w:val="0"/>
                <w:szCs w:val="24"/>
              </w:rPr>
              <w:t>frequency counting</w:t>
            </w:r>
          </w:p>
          <w:p w14:paraId="4034F4D1" w14:textId="77777777" w:rsidR="00BB7E7F" w:rsidRDefault="00BB7E7F">
            <w:pPr>
              <w:pStyle w:val="ListParagraph"/>
              <w:numPr>
                <w:ilvl w:val="2"/>
                <w:numId w:val="424"/>
              </w:numPr>
              <w:spacing w:after="0" w:line="360" w:lineRule="auto"/>
              <w:rPr>
                <w:kern w:val="0"/>
                <w:szCs w:val="24"/>
              </w:rPr>
            </w:pPr>
            <w:r w:rsidRPr="00BB7E7F">
              <w:rPr>
                <w:kern w:val="0"/>
                <w:szCs w:val="24"/>
              </w:rPr>
              <w:t>event counting</w:t>
            </w:r>
          </w:p>
          <w:p w14:paraId="6F2FE0CF" w14:textId="7504476C" w:rsidR="00BB7E7F" w:rsidRPr="00BB7E7F" w:rsidRDefault="00BB7E7F">
            <w:pPr>
              <w:pStyle w:val="ListParagraph"/>
              <w:numPr>
                <w:ilvl w:val="2"/>
                <w:numId w:val="424"/>
              </w:numPr>
              <w:spacing w:after="0" w:line="360" w:lineRule="auto"/>
              <w:rPr>
                <w:kern w:val="0"/>
                <w:szCs w:val="24"/>
              </w:rPr>
            </w:pPr>
            <w:r w:rsidRPr="00BB7E7F">
              <w:rPr>
                <w:kern w:val="0"/>
                <w:szCs w:val="24"/>
              </w:rPr>
              <w:t>digital timing in process control systems.</w:t>
            </w:r>
          </w:p>
          <w:p w14:paraId="0B527D92" w14:textId="1AE5F738" w:rsidR="001437B3" w:rsidRDefault="001437B3">
            <w:pPr>
              <w:pStyle w:val="ListParagraph"/>
              <w:numPr>
                <w:ilvl w:val="1"/>
                <w:numId w:val="424"/>
              </w:numPr>
              <w:spacing w:after="0" w:line="360" w:lineRule="auto"/>
              <w:rPr>
                <w:kern w:val="0"/>
                <w:szCs w:val="24"/>
              </w:rPr>
            </w:pPr>
            <w:r w:rsidRPr="001437B3">
              <w:rPr>
                <w:kern w:val="0"/>
                <w:szCs w:val="24"/>
              </w:rPr>
              <w:t>Operation principles of digital converters circuits</w:t>
            </w:r>
          </w:p>
          <w:p w14:paraId="5852E575" w14:textId="77777777" w:rsidR="00640E2E" w:rsidRDefault="001437B3">
            <w:pPr>
              <w:pStyle w:val="ListParagraph"/>
              <w:numPr>
                <w:ilvl w:val="2"/>
                <w:numId w:val="424"/>
              </w:numPr>
              <w:spacing w:after="0" w:line="360" w:lineRule="auto"/>
              <w:rPr>
                <w:kern w:val="0"/>
                <w:szCs w:val="24"/>
              </w:rPr>
            </w:pPr>
            <w:r w:rsidRPr="00640E2E">
              <w:rPr>
                <w:kern w:val="0"/>
                <w:szCs w:val="24"/>
              </w:rPr>
              <w:t>ADCs</w:t>
            </w:r>
          </w:p>
          <w:p w14:paraId="62500241" w14:textId="670C2777" w:rsidR="001437B3" w:rsidRPr="00640E2E" w:rsidRDefault="001437B3">
            <w:pPr>
              <w:pStyle w:val="ListParagraph"/>
              <w:numPr>
                <w:ilvl w:val="2"/>
                <w:numId w:val="424"/>
              </w:numPr>
              <w:spacing w:after="0" w:line="360" w:lineRule="auto"/>
              <w:rPr>
                <w:kern w:val="0"/>
                <w:szCs w:val="24"/>
              </w:rPr>
            </w:pPr>
            <w:r w:rsidRPr="00640E2E">
              <w:rPr>
                <w:kern w:val="0"/>
                <w:szCs w:val="24"/>
              </w:rPr>
              <w:t xml:space="preserve">DACs </w:t>
            </w:r>
          </w:p>
          <w:p w14:paraId="4C75F146" w14:textId="3A441E6D" w:rsidR="00BB7E7F" w:rsidRPr="00AB105B" w:rsidRDefault="00AB105B">
            <w:pPr>
              <w:pStyle w:val="ListParagraph"/>
              <w:numPr>
                <w:ilvl w:val="1"/>
                <w:numId w:val="424"/>
              </w:numPr>
              <w:spacing w:after="0" w:line="360" w:lineRule="auto"/>
              <w:rPr>
                <w:kern w:val="0"/>
                <w:szCs w:val="24"/>
              </w:rPr>
            </w:pPr>
            <w:r>
              <w:rPr>
                <w:kern w:val="0"/>
                <w:szCs w:val="24"/>
              </w:rPr>
              <w:t>Interpretation of m</w:t>
            </w:r>
            <w:r w:rsidRPr="00AB105B">
              <w:rPr>
                <w:kern w:val="0"/>
                <w:szCs w:val="24"/>
              </w:rPr>
              <w:t>anufacturer’s</w:t>
            </w:r>
            <w:r w:rsidRPr="001437B3">
              <w:rPr>
                <w:kern w:val="0"/>
                <w:szCs w:val="24"/>
              </w:rPr>
              <w:t xml:space="preserve"> </w:t>
            </w:r>
            <w:r w:rsidRPr="00AB105B">
              <w:rPr>
                <w:kern w:val="0"/>
                <w:szCs w:val="24"/>
              </w:rPr>
              <w:t>datasheets and timing diagrams</w:t>
            </w:r>
          </w:p>
        </w:tc>
        <w:tc>
          <w:tcPr>
            <w:tcW w:w="1382" w:type="pct"/>
            <w:tcBorders>
              <w:top w:val="single" w:sz="4" w:space="0" w:color="auto"/>
              <w:left w:val="single" w:sz="4" w:space="0" w:color="auto"/>
              <w:bottom w:val="single" w:sz="4" w:space="0" w:color="auto"/>
              <w:right w:val="single" w:sz="4" w:space="0" w:color="auto"/>
            </w:tcBorders>
            <w:hideMark/>
          </w:tcPr>
          <w:p w14:paraId="63B5F773" w14:textId="77777777" w:rsidR="00C94170" w:rsidRPr="00DB4FC1" w:rsidRDefault="00C94170">
            <w:pPr>
              <w:numPr>
                <w:ilvl w:val="0"/>
                <w:numId w:val="276"/>
              </w:numPr>
              <w:spacing w:after="0" w:line="360" w:lineRule="auto"/>
              <w:ind w:left="360"/>
              <w:contextualSpacing/>
              <w:rPr>
                <w:rFonts w:ascii="Times New Roman" w:eastAsia="Times New Roman" w:hAnsi="Times New Roman" w:cs="Times New Roman"/>
                <w:sz w:val="24"/>
                <w:szCs w:val="24"/>
                <w:lang w:val="en-GB"/>
              </w:rPr>
            </w:pPr>
            <w:r w:rsidRPr="00DB4FC1">
              <w:rPr>
                <w:rFonts w:ascii="Times New Roman" w:eastAsia="Times New Roman" w:hAnsi="Times New Roman" w:cs="Times New Roman"/>
                <w:sz w:val="24"/>
                <w:szCs w:val="24"/>
                <w:lang w:val="en-GB"/>
              </w:rPr>
              <w:t>Practical test</w:t>
            </w:r>
          </w:p>
          <w:p w14:paraId="56E2DBA1" w14:textId="77777777" w:rsidR="00C94170" w:rsidRPr="00DB4FC1" w:rsidRDefault="00C94170">
            <w:pPr>
              <w:numPr>
                <w:ilvl w:val="0"/>
                <w:numId w:val="276"/>
              </w:numPr>
              <w:spacing w:after="0" w:line="360" w:lineRule="auto"/>
              <w:ind w:left="360"/>
              <w:contextualSpacing/>
              <w:rPr>
                <w:rFonts w:ascii="Times New Roman" w:eastAsia="Times New Roman" w:hAnsi="Times New Roman" w:cs="Times New Roman"/>
                <w:sz w:val="24"/>
                <w:szCs w:val="24"/>
                <w:lang w:val="en-GB"/>
              </w:rPr>
            </w:pPr>
            <w:r w:rsidRPr="00DB4FC1">
              <w:rPr>
                <w:rFonts w:ascii="Times New Roman" w:eastAsia="Times New Roman" w:hAnsi="Times New Roman" w:cs="Times New Roman"/>
                <w:sz w:val="24"/>
                <w:szCs w:val="24"/>
                <w:lang w:val="en-GB"/>
              </w:rPr>
              <w:t>Project</w:t>
            </w:r>
          </w:p>
          <w:p w14:paraId="58109C0F" w14:textId="77777777" w:rsidR="00C94170" w:rsidRPr="00DB4FC1" w:rsidRDefault="00C94170">
            <w:pPr>
              <w:numPr>
                <w:ilvl w:val="0"/>
                <w:numId w:val="276"/>
              </w:numPr>
              <w:spacing w:after="0" w:line="360" w:lineRule="auto"/>
              <w:ind w:left="360"/>
              <w:contextualSpacing/>
              <w:rPr>
                <w:rFonts w:ascii="Times New Roman" w:eastAsia="Times New Roman" w:hAnsi="Times New Roman" w:cs="Times New Roman"/>
                <w:sz w:val="24"/>
                <w:szCs w:val="24"/>
                <w:lang w:val="en-GB"/>
              </w:rPr>
            </w:pPr>
            <w:r w:rsidRPr="00DB4FC1">
              <w:rPr>
                <w:rFonts w:ascii="Times New Roman" w:eastAsia="Times New Roman" w:hAnsi="Times New Roman" w:cs="Times New Roman"/>
                <w:sz w:val="24"/>
                <w:szCs w:val="24"/>
                <w:lang w:val="en-GB"/>
              </w:rPr>
              <w:t>Third Party Report</w:t>
            </w:r>
          </w:p>
          <w:p w14:paraId="103FCCDC" w14:textId="77777777" w:rsidR="00C94170" w:rsidRPr="00DB4FC1" w:rsidRDefault="00C94170">
            <w:pPr>
              <w:numPr>
                <w:ilvl w:val="0"/>
                <w:numId w:val="276"/>
              </w:numPr>
              <w:spacing w:after="0" w:line="360" w:lineRule="auto"/>
              <w:ind w:left="360"/>
              <w:contextualSpacing/>
              <w:rPr>
                <w:rFonts w:ascii="Times New Roman" w:eastAsia="Times New Roman" w:hAnsi="Times New Roman" w:cs="Times New Roman"/>
                <w:sz w:val="24"/>
                <w:szCs w:val="24"/>
                <w:lang w:val="en-GB"/>
              </w:rPr>
            </w:pPr>
            <w:r w:rsidRPr="00DB4FC1">
              <w:rPr>
                <w:rFonts w:ascii="Times New Roman" w:eastAsia="Times New Roman" w:hAnsi="Times New Roman" w:cs="Times New Roman"/>
                <w:sz w:val="24"/>
                <w:szCs w:val="24"/>
                <w:lang w:val="en-GB"/>
              </w:rPr>
              <w:t>Portfolio of evidence</w:t>
            </w:r>
          </w:p>
          <w:p w14:paraId="7AA2CC7D" w14:textId="77777777" w:rsidR="00C94170" w:rsidRPr="00DB4FC1" w:rsidRDefault="00C94170">
            <w:pPr>
              <w:numPr>
                <w:ilvl w:val="0"/>
                <w:numId w:val="276"/>
              </w:numPr>
              <w:spacing w:after="0" w:line="360" w:lineRule="auto"/>
              <w:ind w:left="360"/>
              <w:contextualSpacing/>
              <w:rPr>
                <w:rFonts w:ascii="Times New Roman" w:eastAsia="Times New Roman" w:hAnsi="Times New Roman" w:cs="Times New Roman"/>
                <w:sz w:val="24"/>
                <w:szCs w:val="24"/>
                <w:lang w:val="en-GB"/>
              </w:rPr>
            </w:pPr>
            <w:r w:rsidRPr="00DB4FC1">
              <w:rPr>
                <w:rFonts w:ascii="Times New Roman" w:eastAsia="Times New Roman" w:hAnsi="Times New Roman" w:cs="Times New Roman"/>
                <w:sz w:val="24"/>
                <w:szCs w:val="24"/>
                <w:lang w:val="en-GB"/>
              </w:rPr>
              <w:t>Written test</w:t>
            </w:r>
          </w:p>
          <w:p w14:paraId="528BDCEE" w14:textId="77777777" w:rsidR="00C94170" w:rsidRPr="00DB4FC1" w:rsidRDefault="00C94170">
            <w:pPr>
              <w:numPr>
                <w:ilvl w:val="0"/>
                <w:numId w:val="276"/>
              </w:numPr>
              <w:spacing w:after="0" w:line="360" w:lineRule="auto"/>
              <w:ind w:left="360"/>
              <w:rPr>
                <w:rFonts w:ascii="Times New Roman" w:eastAsia="Times New Roman" w:hAnsi="Times New Roman" w:cs="Times New Roman"/>
                <w:kern w:val="0"/>
                <w:sz w:val="24"/>
                <w:szCs w:val="24"/>
                <w:lang w:val="en-ZA"/>
                <w14:ligatures w14:val="none"/>
              </w:rPr>
            </w:pPr>
            <w:r w:rsidRPr="00DB4FC1">
              <w:rPr>
                <w:rFonts w:ascii="Times New Roman" w:eastAsia="Times New Roman" w:hAnsi="Times New Roman" w:cs="Times New Roman"/>
                <w:sz w:val="24"/>
                <w:szCs w:val="24"/>
                <w:lang w:val="en-GB"/>
              </w:rPr>
              <w:t>Oral questioning</w:t>
            </w:r>
          </w:p>
        </w:tc>
      </w:tr>
      <w:tr w:rsidR="00C94170" w:rsidRPr="00DB4FC1" w14:paraId="2C817561" w14:textId="77777777" w:rsidTr="006218ED">
        <w:trPr>
          <w:trHeight w:val="755"/>
        </w:trPr>
        <w:tc>
          <w:tcPr>
            <w:tcW w:w="1427" w:type="pct"/>
            <w:tcBorders>
              <w:top w:val="single" w:sz="4" w:space="0" w:color="auto"/>
              <w:left w:val="single" w:sz="4" w:space="0" w:color="auto"/>
              <w:bottom w:val="single" w:sz="4" w:space="0" w:color="auto"/>
              <w:right w:val="single" w:sz="4" w:space="0" w:color="auto"/>
            </w:tcBorders>
          </w:tcPr>
          <w:p w14:paraId="54AD4773" w14:textId="244F72D4" w:rsidR="00C94170" w:rsidRPr="00DB4FC1" w:rsidRDefault="00C94170">
            <w:pPr>
              <w:numPr>
                <w:ilvl w:val="0"/>
                <w:numId w:val="424"/>
              </w:numPr>
              <w:spacing w:after="0" w:line="360" w:lineRule="auto"/>
              <w:rPr>
                <w:rFonts w:ascii="Times New Roman" w:eastAsia="Times New Roman" w:hAnsi="Times New Roman" w:cs="Times New Roman"/>
                <w:color w:val="000000"/>
                <w:kern w:val="28"/>
                <w:sz w:val="24"/>
                <w:szCs w:val="24"/>
                <w14:ligatures w14:val="none"/>
              </w:rPr>
            </w:pPr>
            <w:r w:rsidRPr="001437B3">
              <w:rPr>
                <w:rFonts w:ascii="Times New Roman" w:eastAsia="Times New Roman" w:hAnsi="Times New Roman" w:cs="Times New Roman"/>
                <w:kern w:val="0"/>
                <w:sz w:val="24"/>
                <w:szCs w:val="24"/>
                <w:lang w:val="en-GB"/>
                <w14:ligatures w14:val="none"/>
              </w:rPr>
              <w:t>Apply transistors.</w:t>
            </w:r>
          </w:p>
        </w:tc>
        <w:tc>
          <w:tcPr>
            <w:tcW w:w="2191" w:type="pct"/>
            <w:tcBorders>
              <w:top w:val="single" w:sz="4" w:space="0" w:color="auto"/>
              <w:left w:val="single" w:sz="4" w:space="0" w:color="auto"/>
              <w:bottom w:val="single" w:sz="4" w:space="0" w:color="auto"/>
              <w:right w:val="single" w:sz="4" w:space="0" w:color="auto"/>
            </w:tcBorders>
          </w:tcPr>
          <w:p w14:paraId="2100782B" w14:textId="77777777" w:rsidR="00072C17" w:rsidRDefault="00640E2E">
            <w:pPr>
              <w:pStyle w:val="ListParagraph"/>
              <w:numPr>
                <w:ilvl w:val="1"/>
                <w:numId w:val="424"/>
              </w:numPr>
              <w:spacing w:after="0" w:line="360" w:lineRule="auto"/>
              <w:rPr>
                <w:szCs w:val="24"/>
                <w:lang w:val="en-GB"/>
              </w:rPr>
            </w:pPr>
            <w:r w:rsidRPr="00072C17">
              <w:rPr>
                <w:szCs w:val="24"/>
                <w:lang w:val="en-GB"/>
              </w:rPr>
              <w:t>Bipolar junction transistors (BJTs)</w:t>
            </w:r>
          </w:p>
          <w:p w14:paraId="72168957" w14:textId="77777777" w:rsidR="00072C17" w:rsidRPr="00072C17" w:rsidRDefault="00072C17">
            <w:pPr>
              <w:pStyle w:val="ListParagraph"/>
              <w:numPr>
                <w:ilvl w:val="2"/>
                <w:numId w:val="424"/>
              </w:numPr>
              <w:spacing w:after="0" w:line="360" w:lineRule="auto"/>
              <w:rPr>
                <w:szCs w:val="24"/>
                <w:lang w:val="en-GB"/>
              </w:rPr>
            </w:pPr>
            <w:r>
              <w:rPr>
                <w:szCs w:val="24"/>
                <w:lang w:val="en-GB"/>
              </w:rPr>
              <w:t>Types of BJTs</w:t>
            </w:r>
          </w:p>
          <w:p w14:paraId="3ECF6E0E" w14:textId="41CCA62C" w:rsidR="00072C17" w:rsidRPr="00072C17" w:rsidRDefault="00072C17">
            <w:pPr>
              <w:pStyle w:val="ListParagraph"/>
              <w:numPr>
                <w:ilvl w:val="2"/>
                <w:numId w:val="424"/>
              </w:numPr>
              <w:spacing w:after="0" w:line="360" w:lineRule="auto"/>
              <w:rPr>
                <w:szCs w:val="24"/>
                <w:lang w:val="en-GB"/>
              </w:rPr>
            </w:pPr>
            <w:r>
              <w:rPr>
                <w:szCs w:val="24"/>
                <w:lang w:val="en-GB"/>
              </w:rPr>
              <w:t>Operation and characteristics of BJTs</w:t>
            </w:r>
          </w:p>
          <w:p w14:paraId="7630C68A" w14:textId="77777777" w:rsidR="00640E2E" w:rsidRPr="00072C17" w:rsidRDefault="00640E2E">
            <w:pPr>
              <w:pStyle w:val="ListParagraph"/>
              <w:numPr>
                <w:ilvl w:val="1"/>
                <w:numId w:val="424"/>
              </w:numPr>
              <w:spacing w:after="0" w:line="360" w:lineRule="auto"/>
              <w:rPr>
                <w:szCs w:val="24"/>
                <w:lang w:val="en-GB"/>
              </w:rPr>
            </w:pPr>
            <w:r w:rsidRPr="00072C17">
              <w:rPr>
                <w:szCs w:val="24"/>
                <w:lang w:val="en-GB"/>
              </w:rPr>
              <w:t>BJT configurations</w:t>
            </w:r>
          </w:p>
          <w:p w14:paraId="781C54D4" w14:textId="12702D8F" w:rsidR="00640E2E" w:rsidRDefault="00640E2E">
            <w:pPr>
              <w:pStyle w:val="ListParagraph"/>
              <w:numPr>
                <w:ilvl w:val="1"/>
                <w:numId w:val="424"/>
              </w:numPr>
              <w:spacing w:after="0" w:line="360" w:lineRule="auto"/>
              <w:rPr>
                <w:szCs w:val="24"/>
                <w:lang w:val="en-GB"/>
              </w:rPr>
            </w:pPr>
            <w:r w:rsidRPr="00072C17">
              <w:rPr>
                <w:szCs w:val="24"/>
                <w:lang w:val="en-GB"/>
              </w:rPr>
              <w:t>BJT load line analysis</w:t>
            </w:r>
          </w:p>
          <w:p w14:paraId="71EF5009" w14:textId="47A1EB47" w:rsidR="00640E2E" w:rsidRPr="00072C17" w:rsidRDefault="00640E2E">
            <w:pPr>
              <w:pStyle w:val="ListParagraph"/>
              <w:numPr>
                <w:ilvl w:val="2"/>
                <w:numId w:val="424"/>
              </w:numPr>
              <w:spacing w:after="0" w:line="360" w:lineRule="auto"/>
              <w:rPr>
                <w:szCs w:val="24"/>
                <w:lang w:val="en-GB"/>
              </w:rPr>
            </w:pPr>
            <w:r w:rsidRPr="00072C17">
              <w:rPr>
                <w:rFonts w:eastAsia="Calibri"/>
                <w:noProof/>
                <w:szCs w:val="24"/>
                <w:lang w:val="en-ZA"/>
              </w:rPr>
              <w:t>DC load line</w:t>
            </w:r>
          </w:p>
          <w:p w14:paraId="04DE4F67" w14:textId="77777777" w:rsidR="00640E2E" w:rsidRPr="00072C17" w:rsidRDefault="00640E2E">
            <w:pPr>
              <w:pStyle w:val="ListParagraph"/>
              <w:numPr>
                <w:ilvl w:val="2"/>
                <w:numId w:val="424"/>
              </w:numPr>
              <w:spacing w:after="0" w:line="360" w:lineRule="auto"/>
              <w:rPr>
                <w:rFonts w:eastAsia="Calibri"/>
                <w:noProof/>
                <w:szCs w:val="24"/>
                <w:lang w:val="en-ZA"/>
              </w:rPr>
            </w:pPr>
            <w:r w:rsidRPr="00072C17">
              <w:rPr>
                <w:rFonts w:eastAsia="Calibri"/>
                <w:noProof/>
                <w:szCs w:val="24"/>
                <w:lang w:val="en-ZA"/>
              </w:rPr>
              <w:t>AC load line</w:t>
            </w:r>
          </w:p>
          <w:p w14:paraId="5F98C5B5" w14:textId="77777777" w:rsidR="00640E2E" w:rsidRPr="00072C17" w:rsidRDefault="00640E2E">
            <w:pPr>
              <w:pStyle w:val="ListParagraph"/>
              <w:numPr>
                <w:ilvl w:val="1"/>
                <w:numId w:val="424"/>
              </w:numPr>
              <w:spacing w:after="0" w:line="360" w:lineRule="auto"/>
              <w:rPr>
                <w:szCs w:val="24"/>
                <w:lang w:val="en-GB"/>
              </w:rPr>
            </w:pPr>
            <w:r w:rsidRPr="00072C17">
              <w:rPr>
                <w:szCs w:val="24"/>
                <w:lang w:val="en-GB"/>
              </w:rPr>
              <w:t>BJT transistor biasing methods</w:t>
            </w:r>
          </w:p>
          <w:p w14:paraId="2EFC327F" w14:textId="77777777" w:rsidR="00072C17" w:rsidRDefault="00640E2E">
            <w:pPr>
              <w:pStyle w:val="ListParagraph"/>
              <w:numPr>
                <w:ilvl w:val="1"/>
                <w:numId w:val="424"/>
              </w:numPr>
              <w:spacing w:after="0" w:line="360" w:lineRule="auto"/>
              <w:rPr>
                <w:szCs w:val="24"/>
                <w:lang w:val="en-GB"/>
              </w:rPr>
            </w:pPr>
            <w:r w:rsidRPr="00072C17">
              <w:rPr>
                <w:szCs w:val="24"/>
                <w:lang w:val="en-GB"/>
              </w:rPr>
              <w:t>Field Effect Transistors (FETs)</w:t>
            </w:r>
          </w:p>
          <w:p w14:paraId="1CC4224E" w14:textId="77777777" w:rsidR="00072C17" w:rsidRDefault="00072C17">
            <w:pPr>
              <w:pStyle w:val="ListParagraph"/>
              <w:numPr>
                <w:ilvl w:val="2"/>
                <w:numId w:val="424"/>
              </w:numPr>
              <w:spacing w:after="0" w:line="360" w:lineRule="auto"/>
              <w:rPr>
                <w:szCs w:val="24"/>
                <w:lang w:val="en-GB"/>
              </w:rPr>
            </w:pPr>
            <w:r>
              <w:rPr>
                <w:szCs w:val="24"/>
                <w:lang w:val="en-GB"/>
              </w:rPr>
              <w:t xml:space="preserve">Types of </w:t>
            </w:r>
            <w:r w:rsidR="00640E2E" w:rsidRPr="00072C17">
              <w:rPr>
                <w:szCs w:val="24"/>
                <w:lang w:val="en-GB"/>
              </w:rPr>
              <w:t>JFET &amp; MOSFET</w:t>
            </w:r>
          </w:p>
          <w:p w14:paraId="6116CE0E" w14:textId="77777777" w:rsidR="00072C17" w:rsidRDefault="00640E2E">
            <w:pPr>
              <w:pStyle w:val="ListParagraph"/>
              <w:numPr>
                <w:ilvl w:val="2"/>
                <w:numId w:val="424"/>
              </w:numPr>
              <w:spacing w:after="0" w:line="360" w:lineRule="auto"/>
              <w:rPr>
                <w:szCs w:val="24"/>
                <w:lang w:val="en-GB"/>
              </w:rPr>
            </w:pPr>
            <w:r w:rsidRPr="00072C17">
              <w:rPr>
                <w:szCs w:val="24"/>
                <w:lang w:val="en-GB"/>
              </w:rPr>
              <w:t>Operation</w:t>
            </w:r>
            <w:r w:rsidR="00072C17">
              <w:rPr>
                <w:szCs w:val="24"/>
                <w:lang w:val="en-GB"/>
              </w:rPr>
              <w:t xml:space="preserve"> and characteristics </w:t>
            </w:r>
            <w:r w:rsidRPr="00072C17">
              <w:rPr>
                <w:szCs w:val="24"/>
                <w:lang w:val="en-GB"/>
              </w:rPr>
              <w:t>of FETs</w:t>
            </w:r>
          </w:p>
          <w:p w14:paraId="1A45AB0D" w14:textId="522E9BAB" w:rsidR="00640E2E" w:rsidRPr="00072C17" w:rsidRDefault="00640E2E">
            <w:pPr>
              <w:pStyle w:val="ListParagraph"/>
              <w:numPr>
                <w:ilvl w:val="1"/>
                <w:numId w:val="424"/>
              </w:numPr>
              <w:spacing w:after="0" w:line="360" w:lineRule="auto"/>
              <w:rPr>
                <w:szCs w:val="24"/>
                <w:lang w:val="en-GB"/>
              </w:rPr>
            </w:pPr>
            <w:r w:rsidRPr="00072C17">
              <w:rPr>
                <w:szCs w:val="24"/>
                <w:lang w:val="en-GB"/>
              </w:rPr>
              <w:t>Biasing techniques of FETs</w:t>
            </w:r>
          </w:p>
          <w:p w14:paraId="68AE04F4" w14:textId="61DA5B78" w:rsidR="00C94170" w:rsidRPr="00072C17" w:rsidRDefault="00640E2E">
            <w:pPr>
              <w:pStyle w:val="ListParagraph"/>
              <w:numPr>
                <w:ilvl w:val="1"/>
                <w:numId w:val="424"/>
              </w:numPr>
              <w:spacing w:after="0" w:line="360" w:lineRule="auto"/>
              <w:rPr>
                <w:szCs w:val="24"/>
                <w:lang w:val="en-GB"/>
              </w:rPr>
            </w:pPr>
            <w:r>
              <w:rPr>
                <w:color w:val="auto"/>
                <w:kern w:val="2"/>
                <w:szCs w:val="24"/>
                <w:lang w:val="en-GB"/>
                <w14:ligatures w14:val="standardContextual"/>
              </w:rPr>
              <w:t>Application of FETs</w:t>
            </w:r>
          </w:p>
        </w:tc>
        <w:tc>
          <w:tcPr>
            <w:tcW w:w="1382" w:type="pct"/>
            <w:tcBorders>
              <w:top w:val="single" w:sz="4" w:space="0" w:color="auto"/>
              <w:left w:val="single" w:sz="4" w:space="0" w:color="auto"/>
              <w:bottom w:val="single" w:sz="4" w:space="0" w:color="auto"/>
              <w:right w:val="single" w:sz="4" w:space="0" w:color="auto"/>
            </w:tcBorders>
          </w:tcPr>
          <w:p w14:paraId="7700EA2A" w14:textId="77777777" w:rsidR="00C94170" w:rsidRPr="00DB4FC1" w:rsidRDefault="00C94170">
            <w:pPr>
              <w:numPr>
                <w:ilvl w:val="0"/>
                <w:numId w:val="272"/>
              </w:numPr>
              <w:spacing w:after="0" w:line="360" w:lineRule="auto"/>
              <w:ind w:left="360"/>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Practical test</w:t>
            </w:r>
          </w:p>
          <w:p w14:paraId="7924522D" w14:textId="77777777" w:rsidR="00C94170" w:rsidRPr="00DB4FC1" w:rsidRDefault="00C94170">
            <w:pPr>
              <w:numPr>
                <w:ilvl w:val="0"/>
                <w:numId w:val="272"/>
              </w:numPr>
              <w:spacing w:after="0" w:line="360" w:lineRule="auto"/>
              <w:ind w:left="360"/>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Project</w:t>
            </w:r>
          </w:p>
          <w:p w14:paraId="0171918C" w14:textId="77777777" w:rsidR="00C94170" w:rsidRPr="00DB4FC1" w:rsidRDefault="00C94170">
            <w:pPr>
              <w:numPr>
                <w:ilvl w:val="0"/>
                <w:numId w:val="272"/>
              </w:numPr>
              <w:spacing w:after="0" w:line="360" w:lineRule="auto"/>
              <w:ind w:left="360"/>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Third Party Report</w:t>
            </w:r>
          </w:p>
          <w:p w14:paraId="7CE94B72" w14:textId="77777777" w:rsidR="00C94170" w:rsidRPr="00DB4FC1" w:rsidRDefault="00C94170">
            <w:pPr>
              <w:numPr>
                <w:ilvl w:val="0"/>
                <w:numId w:val="272"/>
              </w:numPr>
              <w:spacing w:after="0" w:line="360" w:lineRule="auto"/>
              <w:ind w:left="360"/>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Portfolio of evidence</w:t>
            </w:r>
          </w:p>
          <w:p w14:paraId="1D005F56" w14:textId="77777777" w:rsidR="00C94170" w:rsidRPr="00DB4FC1" w:rsidRDefault="00C94170">
            <w:pPr>
              <w:numPr>
                <w:ilvl w:val="0"/>
                <w:numId w:val="272"/>
              </w:numPr>
              <w:spacing w:after="0" w:line="360" w:lineRule="auto"/>
              <w:ind w:left="360"/>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Written test</w:t>
            </w:r>
          </w:p>
          <w:p w14:paraId="32561C1E" w14:textId="77777777" w:rsidR="00C94170" w:rsidRPr="00DB4FC1" w:rsidRDefault="00C94170">
            <w:pPr>
              <w:numPr>
                <w:ilvl w:val="0"/>
                <w:numId w:val="273"/>
              </w:numPr>
              <w:spacing w:after="0" w:line="360" w:lineRule="auto"/>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 xml:space="preserve">Oral questioning </w:t>
            </w:r>
          </w:p>
        </w:tc>
      </w:tr>
      <w:tr w:rsidR="00C94170" w:rsidRPr="00DB4FC1" w14:paraId="5571F278" w14:textId="77777777" w:rsidTr="006218ED">
        <w:trPr>
          <w:trHeight w:val="755"/>
        </w:trPr>
        <w:tc>
          <w:tcPr>
            <w:tcW w:w="1427" w:type="pct"/>
            <w:tcBorders>
              <w:top w:val="single" w:sz="4" w:space="0" w:color="auto"/>
              <w:left w:val="single" w:sz="4" w:space="0" w:color="auto"/>
              <w:bottom w:val="single" w:sz="4" w:space="0" w:color="auto"/>
              <w:right w:val="single" w:sz="4" w:space="0" w:color="auto"/>
            </w:tcBorders>
          </w:tcPr>
          <w:p w14:paraId="7D80D2D7" w14:textId="37E238BE" w:rsidR="00C94170" w:rsidRPr="00072C17" w:rsidRDefault="00C94170">
            <w:pPr>
              <w:pStyle w:val="ListParagraph"/>
              <w:numPr>
                <w:ilvl w:val="0"/>
                <w:numId w:val="425"/>
              </w:numPr>
              <w:spacing w:line="360" w:lineRule="auto"/>
              <w:rPr>
                <w:szCs w:val="24"/>
              </w:rPr>
            </w:pPr>
            <w:r w:rsidRPr="00072C17">
              <w:rPr>
                <w:szCs w:val="24"/>
              </w:rPr>
              <w:t>Apply special semiconductor devices.</w:t>
            </w:r>
          </w:p>
        </w:tc>
        <w:tc>
          <w:tcPr>
            <w:tcW w:w="2191" w:type="pct"/>
            <w:tcBorders>
              <w:top w:val="single" w:sz="4" w:space="0" w:color="auto"/>
              <w:left w:val="single" w:sz="4" w:space="0" w:color="auto"/>
              <w:bottom w:val="single" w:sz="4" w:space="0" w:color="auto"/>
              <w:right w:val="single" w:sz="4" w:space="0" w:color="auto"/>
            </w:tcBorders>
          </w:tcPr>
          <w:p w14:paraId="007497E1" w14:textId="77777777" w:rsidR="00072C17" w:rsidRDefault="00C94170">
            <w:pPr>
              <w:pStyle w:val="ListParagraph"/>
              <w:numPr>
                <w:ilvl w:val="1"/>
                <w:numId w:val="420"/>
              </w:numPr>
              <w:spacing w:after="0" w:line="360" w:lineRule="auto"/>
              <w:rPr>
                <w:szCs w:val="24"/>
                <w:lang w:val="en-GB"/>
              </w:rPr>
            </w:pPr>
            <w:r w:rsidRPr="00072C17">
              <w:rPr>
                <w:szCs w:val="24"/>
                <w:lang w:val="en-GB"/>
              </w:rPr>
              <w:t>Special semiconductor devices</w:t>
            </w:r>
          </w:p>
          <w:p w14:paraId="041341BA" w14:textId="5FE6C0A7" w:rsidR="00C94170" w:rsidRPr="00072C17" w:rsidRDefault="00C94170">
            <w:pPr>
              <w:pStyle w:val="ListParagraph"/>
              <w:numPr>
                <w:ilvl w:val="2"/>
                <w:numId w:val="420"/>
              </w:numPr>
              <w:spacing w:after="0" w:line="360" w:lineRule="auto"/>
              <w:rPr>
                <w:szCs w:val="24"/>
                <w:lang w:val="en-GB"/>
              </w:rPr>
            </w:pPr>
            <w:r w:rsidRPr="00072C17">
              <w:rPr>
                <w:szCs w:val="24"/>
                <w:lang w:val="en-GB"/>
              </w:rPr>
              <w:t>SCR</w:t>
            </w:r>
          </w:p>
          <w:p w14:paraId="71CD415A" w14:textId="77777777" w:rsidR="00C94170" w:rsidRPr="00DB4FC1" w:rsidRDefault="00C94170">
            <w:pPr>
              <w:pStyle w:val="ListParagraph"/>
              <w:numPr>
                <w:ilvl w:val="2"/>
                <w:numId w:val="420"/>
              </w:numPr>
              <w:spacing w:after="0" w:line="360" w:lineRule="auto"/>
              <w:rPr>
                <w:szCs w:val="24"/>
                <w:lang w:val="en-GB"/>
              </w:rPr>
            </w:pPr>
            <w:r w:rsidRPr="00DB4FC1">
              <w:rPr>
                <w:szCs w:val="24"/>
                <w:lang w:val="en-GB"/>
              </w:rPr>
              <w:t>LASCR</w:t>
            </w:r>
          </w:p>
          <w:p w14:paraId="6A511028" w14:textId="77777777" w:rsidR="00C94170" w:rsidRPr="00DB4FC1" w:rsidRDefault="00C94170">
            <w:pPr>
              <w:pStyle w:val="ListParagraph"/>
              <w:numPr>
                <w:ilvl w:val="2"/>
                <w:numId w:val="420"/>
              </w:numPr>
              <w:spacing w:after="0" w:line="360" w:lineRule="auto"/>
              <w:rPr>
                <w:szCs w:val="24"/>
                <w:lang w:val="en-GB"/>
              </w:rPr>
            </w:pPr>
            <w:r w:rsidRPr="00DB4FC1">
              <w:rPr>
                <w:szCs w:val="24"/>
                <w:lang w:val="en-GB"/>
              </w:rPr>
              <w:t>TRIAC</w:t>
            </w:r>
          </w:p>
          <w:p w14:paraId="42E5AF1D" w14:textId="77777777" w:rsidR="00C94170" w:rsidRPr="00DB4FC1" w:rsidRDefault="00C94170">
            <w:pPr>
              <w:pStyle w:val="ListParagraph"/>
              <w:numPr>
                <w:ilvl w:val="2"/>
                <w:numId w:val="420"/>
              </w:numPr>
              <w:spacing w:after="0" w:line="360" w:lineRule="auto"/>
              <w:rPr>
                <w:szCs w:val="24"/>
                <w:lang w:val="en-GB"/>
              </w:rPr>
            </w:pPr>
            <w:r w:rsidRPr="00DB4FC1">
              <w:rPr>
                <w:szCs w:val="24"/>
                <w:lang w:val="en-GB"/>
              </w:rPr>
              <w:t>DIAC</w:t>
            </w:r>
          </w:p>
          <w:p w14:paraId="007BCA8C" w14:textId="77777777" w:rsidR="00C94170" w:rsidRPr="00DB4FC1" w:rsidRDefault="00C94170">
            <w:pPr>
              <w:pStyle w:val="ListParagraph"/>
              <w:numPr>
                <w:ilvl w:val="2"/>
                <w:numId w:val="420"/>
              </w:numPr>
              <w:spacing w:after="0" w:line="360" w:lineRule="auto"/>
              <w:rPr>
                <w:szCs w:val="24"/>
                <w:lang w:val="en-GB"/>
              </w:rPr>
            </w:pPr>
            <w:r w:rsidRPr="00DB4FC1">
              <w:rPr>
                <w:szCs w:val="24"/>
                <w:lang w:val="en-GB"/>
              </w:rPr>
              <w:t>SCS</w:t>
            </w:r>
          </w:p>
          <w:p w14:paraId="28161CA0" w14:textId="77777777" w:rsidR="00C94170" w:rsidRPr="00DB4FC1" w:rsidRDefault="00C94170">
            <w:pPr>
              <w:pStyle w:val="ListParagraph"/>
              <w:numPr>
                <w:ilvl w:val="2"/>
                <w:numId w:val="420"/>
              </w:numPr>
              <w:spacing w:after="0" w:line="360" w:lineRule="auto"/>
              <w:rPr>
                <w:szCs w:val="24"/>
                <w:lang w:val="en-GB"/>
              </w:rPr>
            </w:pPr>
            <w:r w:rsidRPr="00DB4FC1">
              <w:rPr>
                <w:szCs w:val="24"/>
                <w:lang w:val="en-GB"/>
              </w:rPr>
              <w:t>UJT</w:t>
            </w:r>
          </w:p>
          <w:p w14:paraId="7354EFB4" w14:textId="77777777" w:rsidR="00C94170" w:rsidRPr="00DB4FC1" w:rsidRDefault="00C94170">
            <w:pPr>
              <w:pStyle w:val="ListParagraph"/>
              <w:numPr>
                <w:ilvl w:val="1"/>
                <w:numId w:val="420"/>
              </w:numPr>
              <w:spacing w:after="0" w:line="360" w:lineRule="auto"/>
              <w:rPr>
                <w:szCs w:val="24"/>
                <w:lang w:val="en-GB"/>
              </w:rPr>
            </w:pPr>
            <w:r w:rsidRPr="00DB4FC1">
              <w:rPr>
                <w:szCs w:val="24"/>
                <w:lang w:val="en-GB"/>
              </w:rPr>
              <w:t>Operation principle of special semiconductor devices</w:t>
            </w:r>
          </w:p>
          <w:p w14:paraId="1C7CBFF8" w14:textId="77777777" w:rsidR="00C94170" w:rsidRPr="00DB4FC1" w:rsidRDefault="00C94170">
            <w:pPr>
              <w:pStyle w:val="ListParagraph"/>
              <w:numPr>
                <w:ilvl w:val="1"/>
                <w:numId w:val="420"/>
              </w:numPr>
              <w:spacing w:after="0" w:line="360" w:lineRule="auto"/>
              <w:rPr>
                <w:szCs w:val="24"/>
                <w:lang w:val="en-GB"/>
              </w:rPr>
            </w:pPr>
            <w:r w:rsidRPr="00DB4FC1">
              <w:rPr>
                <w:szCs w:val="24"/>
                <w:lang w:val="en-GB"/>
              </w:rPr>
              <w:t>Schematic symbols of special semiconductor devices</w:t>
            </w:r>
          </w:p>
          <w:p w14:paraId="78DD5ACB" w14:textId="77777777" w:rsidR="00C94170" w:rsidRPr="00DB4FC1" w:rsidRDefault="00C94170">
            <w:pPr>
              <w:pStyle w:val="ListParagraph"/>
              <w:numPr>
                <w:ilvl w:val="1"/>
                <w:numId w:val="420"/>
              </w:numPr>
              <w:spacing w:after="0" w:line="360" w:lineRule="auto"/>
              <w:rPr>
                <w:szCs w:val="24"/>
                <w:lang w:val="en-GB"/>
              </w:rPr>
            </w:pPr>
            <w:r w:rsidRPr="00DB4FC1">
              <w:rPr>
                <w:szCs w:val="24"/>
                <w:lang w:val="en-GB"/>
              </w:rPr>
              <w:t>Application of special semiconductor devices</w:t>
            </w:r>
          </w:p>
        </w:tc>
        <w:tc>
          <w:tcPr>
            <w:tcW w:w="1382" w:type="pct"/>
            <w:tcBorders>
              <w:top w:val="single" w:sz="4" w:space="0" w:color="auto"/>
              <w:left w:val="single" w:sz="4" w:space="0" w:color="auto"/>
              <w:bottom w:val="single" w:sz="4" w:space="0" w:color="auto"/>
              <w:right w:val="single" w:sz="4" w:space="0" w:color="auto"/>
            </w:tcBorders>
          </w:tcPr>
          <w:p w14:paraId="5EF10572" w14:textId="77777777" w:rsidR="00C94170" w:rsidRPr="00DB4FC1" w:rsidRDefault="00C94170">
            <w:pPr>
              <w:numPr>
                <w:ilvl w:val="0"/>
                <w:numId w:val="275"/>
              </w:numPr>
              <w:spacing w:after="0" w:line="360" w:lineRule="auto"/>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Practical test</w:t>
            </w:r>
          </w:p>
          <w:p w14:paraId="5F6ACF3D" w14:textId="77777777" w:rsidR="00C94170" w:rsidRPr="00DB4FC1" w:rsidRDefault="00C94170">
            <w:pPr>
              <w:numPr>
                <w:ilvl w:val="0"/>
                <w:numId w:val="275"/>
              </w:numPr>
              <w:spacing w:after="0" w:line="360" w:lineRule="auto"/>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Project</w:t>
            </w:r>
          </w:p>
          <w:p w14:paraId="1F9D356C" w14:textId="77777777" w:rsidR="00C94170" w:rsidRPr="00DB4FC1" w:rsidRDefault="00C94170">
            <w:pPr>
              <w:numPr>
                <w:ilvl w:val="0"/>
                <w:numId w:val="275"/>
              </w:numPr>
              <w:spacing w:after="0" w:line="360" w:lineRule="auto"/>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Third Party Report</w:t>
            </w:r>
          </w:p>
          <w:p w14:paraId="6D17370A" w14:textId="77777777" w:rsidR="00C94170" w:rsidRPr="00DB4FC1" w:rsidRDefault="00C94170">
            <w:pPr>
              <w:numPr>
                <w:ilvl w:val="0"/>
                <w:numId w:val="275"/>
              </w:numPr>
              <w:spacing w:after="0" w:line="360" w:lineRule="auto"/>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Portfolio of evidence</w:t>
            </w:r>
          </w:p>
          <w:p w14:paraId="2EA76D6D" w14:textId="77777777" w:rsidR="00C94170" w:rsidRPr="00DB4FC1" w:rsidRDefault="00C94170">
            <w:pPr>
              <w:numPr>
                <w:ilvl w:val="0"/>
                <w:numId w:val="275"/>
              </w:numPr>
              <w:spacing w:after="0" w:line="360" w:lineRule="auto"/>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Written test</w:t>
            </w:r>
          </w:p>
          <w:p w14:paraId="681DAC90" w14:textId="77777777" w:rsidR="00C94170" w:rsidRPr="00DB4FC1" w:rsidRDefault="00C94170">
            <w:pPr>
              <w:numPr>
                <w:ilvl w:val="0"/>
                <w:numId w:val="275"/>
              </w:numPr>
              <w:spacing w:after="0" w:line="360" w:lineRule="auto"/>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 xml:space="preserve">Oral questioning </w:t>
            </w:r>
          </w:p>
        </w:tc>
      </w:tr>
      <w:tr w:rsidR="00C94170" w:rsidRPr="00DB4FC1" w14:paraId="2282662F" w14:textId="77777777" w:rsidTr="006218ED">
        <w:trPr>
          <w:trHeight w:val="755"/>
        </w:trPr>
        <w:tc>
          <w:tcPr>
            <w:tcW w:w="1427" w:type="pct"/>
            <w:tcBorders>
              <w:top w:val="single" w:sz="4" w:space="0" w:color="auto"/>
              <w:left w:val="single" w:sz="4" w:space="0" w:color="auto"/>
              <w:bottom w:val="single" w:sz="4" w:space="0" w:color="auto"/>
              <w:right w:val="single" w:sz="4" w:space="0" w:color="auto"/>
            </w:tcBorders>
          </w:tcPr>
          <w:p w14:paraId="0F6FBD7D" w14:textId="5EC92DC3" w:rsidR="00C94170" w:rsidRPr="00DB4FC1" w:rsidRDefault="00C94170">
            <w:pPr>
              <w:pStyle w:val="ListParagraph"/>
              <w:numPr>
                <w:ilvl w:val="0"/>
                <w:numId w:val="425"/>
              </w:numPr>
              <w:spacing w:line="360" w:lineRule="auto"/>
              <w:rPr>
                <w:szCs w:val="24"/>
              </w:rPr>
            </w:pPr>
            <w:r w:rsidRPr="00DB4FC1">
              <w:rPr>
                <w:szCs w:val="24"/>
              </w:rPr>
              <w:t xml:space="preserve">Apply amplifiers. </w:t>
            </w:r>
          </w:p>
        </w:tc>
        <w:tc>
          <w:tcPr>
            <w:tcW w:w="2191" w:type="pct"/>
            <w:tcBorders>
              <w:top w:val="single" w:sz="4" w:space="0" w:color="auto"/>
              <w:left w:val="single" w:sz="4" w:space="0" w:color="auto"/>
              <w:bottom w:val="single" w:sz="4" w:space="0" w:color="auto"/>
              <w:right w:val="single" w:sz="4" w:space="0" w:color="auto"/>
            </w:tcBorders>
          </w:tcPr>
          <w:p w14:paraId="4CC51A5C" w14:textId="0E8A2F45" w:rsidR="00C94170" w:rsidRDefault="00C94170">
            <w:pPr>
              <w:pStyle w:val="ListParagraph"/>
              <w:numPr>
                <w:ilvl w:val="1"/>
                <w:numId w:val="219"/>
              </w:numPr>
              <w:spacing w:after="0" w:line="360" w:lineRule="auto"/>
              <w:rPr>
                <w:szCs w:val="24"/>
                <w:lang w:val="en-GB"/>
              </w:rPr>
            </w:pPr>
            <w:r w:rsidRPr="00656C0F">
              <w:rPr>
                <w:szCs w:val="24"/>
                <w:lang w:val="en-GB"/>
              </w:rPr>
              <w:t>Classification of amplifiers based on;</w:t>
            </w:r>
          </w:p>
          <w:p w14:paraId="5DEC3765" w14:textId="77777777" w:rsidR="00656C0F" w:rsidRDefault="00C94170">
            <w:pPr>
              <w:pStyle w:val="ListParagraph"/>
              <w:numPr>
                <w:ilvl w:val="2"/>
                <w:numId w:val="219"/>
              </w:numPr>
              <w:spacing w:after="0" w:line="360" w:lineRule="auto"/>
              <w:rPr>
                <w:szCs w:val="24"/>
                <w:lang w:val="en-GB"/>
              </w:rPr>
            </w:pPr>
            <w:r w:rsidRPr="00656C0F">
              <w:rPr>
                <w:szCs w:val="24"/>
                <w:lang w:val="en-GB"/>
              </w:rPr>
              <w:t>Stages</w:t>
            </w:r>
          </w:p>
          <w:p w14:paraId="2F712A50" w14:textId="77777777" w:rsidR="00656C0F" w:rsidRDefault="00C94170">
            <w:pPr>
              <w:pStyle w:val="ListParagraph"/>
              <w:numPr>
                <w:ilvl w:val="2"/>
                <w:numId w:val="219"/>
              </w:numPr>
              <w:spacing w:after="0" w:line="360" w:lineRule="auto"/>
              <w:rPr>
                <w:szCs w:val="24"/>
                <w:lang w:val="en-GB"/>
              </w:rPr>
            </w:pPr>
            <w:r w:rsidRPr="00656C0F">
              <w:rPr>
                <w:szCs w:val="24"/>
                <w:lang w:val="en-GB"/>
              </w:rPr>
              <w:t>Coupling method</w:t>
            </w:r>
          </w:p>
          <w:p w14:paraId="119F61BA" w14:textId="486D981B" w:rsidR="00C94170" w:rsidRPr="00656C0F" w:rsidRDefault="00C94170">
            <w:pPr>
              <w:pStyle w:val="ListParagraph"/>
              <w:numPr>
                <w:ilvl w:val="2"/>
                <w:numId w:val="219"/>
              </w:numPr>
              <w:spacing w:after="0" w:line="360" w:lineRule="auto"/>
              <w:rPr>
                <w:szCs w:val="24"/>
                <w:lang w:val="en-GB"/>
              </w:rPr>
            </w:pPr>
            <w:r w:rsidRPr="00656C0F">
              <w:rPr>
                <w:szCs w:val="24"/>
                <w:lang w:val="en-GB"/>
              </w:rPr>
              <w:t>Frequency</w:t>
            </w:r>
          </w:p>
          <w:p w14:paraId="2A74E733" w14:textId="77777777" w:rsidR="00C94170" w:rsidRDefault="00C94170">
            <w:pPr>
              <w:pStyle w:val="ListParagraph"/>
              <w:numPr>
                <w:ilvl w:val="1"/>
                <w:numId w:val="219"/>
              </w:numPr>
              <w:spacing w:after="0" w:line="360" w:lineRule="auto"/>
              <w:rPr>
                <w:szCs w:val="24"/>
                <w:lang w:val="en-GB"/>
              </w:rPr>
            </w:pPr>
            <w:r w:rsidRPr="00DB4FC1">
              <w:rPr>
                <w:szCs w:val="24"/>
                <w:lang w:val="en-GB"/>
              </w:rPr>
              <w:t>Types of amplifiers</w:t>
            </w:r>
          </w:p>
          <w:p w14:paraId="61D66611" w14:textId="7CF703A2" w:rsidR="00C94170" w:rsidRPr="00656C0F" w:rsidRDefault="00C94170">
            <w:pPr>
              <w:pStyle w:val="ListParagraph"/>
              <w:numPr>
                <w:ilvl w:val="2"/>
                <w:numId w:val="219"/>
              </w:numPr>
              <w:spacing w:after="0" w:line="360" w:lineRule="auto"/>
              <w:rPr>
                <w:szCs w:val="24"/>
                <w:lang w:val="en-GB"/>
              </w:rPr>
            </w:pPr>
            <w:r w:rsidRPr="00656C0F">
              <w:rPr>
                <w:szCs w:val="24"/>
                <w:lang w:val="en-GB"/>
              </w:rPr>
              <w:t>RC coupled amplifiers</w:t>
            </w:r>
          </w:p>
          <w:p w14:paraId="79169282" w14:textId="77777777" w:rsidR="00C94170" w:rsidRPr="00DB4FC1" w:rsidRDefault="00C94170">
            <w:pPr>
              <w:pStyle w:val="ListParagraph"/>
              <w:numPr>
                <w:ilvl w:val="2"/>
                <w:numId w:val="219"/>
              </w:numPr>
              <w:spacing w:after="0" w:line="360" w:lineRule="auto"/>
              <w:rPr>
                <w:szCs w:val="24"/>
                <w:lang w:val="en-GB"/>
              </w:rPr>
            </w:pPr>
            <w:r w:rsidRPr="00DB4FC1">
              <w:rPr>
                <w:szCs w:val="24"/>
                <w:lang w:val="en-GB"/>
              </w:rPr>
              <w:t>Power amplifiers</w:t>
            </w:r>
          </w:p>
          <w:p w14:paraId="71FF7A7D" w14:textId="77777777" w:rsidR="00C94170" w:rsidRPr="00DB4FC1" w:rsidRDefault="00C94170">
            <w:pPr>
              <w:pStyle w:val="ListParagraph"/>
              <w:numPr>
                <w:ilvl w:val="2"/>
                <w:numId w:val="219"/>
              </w:numPr>
              <w:spacing w:after="0" w:line="360" w:lineRule="auto"/>
              <w:rPr>
                <w:szCs w:val="24"/>
                <w:lang w:val="en-GB"/>
              </w:rPr>
            </w:pPr>
            <w:r w:rsidRPr="00DB4FC1">
              <w:rPr>
                <w:szCs w:val="24"/>
                <w:lang w:val="en-GB"/>
              </w:rPr>
              <w:t>Tuned amplifiers</w:t>
            </w:r>
          </w:p>
          <w:p w14:paraId="710AF196" w14:textId="77777777" w:rsidR="00C94170" w:rsidRDefault="00C94170">
            <w:pPr>
              <w:pStyle w:val="ListParagraph"/>
              <w:numPr>
                <w:ilvl w:val="1"/>
                <w:numId w:val="219"/>
              </w:numPr>
              <w:spacing w:after="0" w:line="360" w:lineRule="auto"/>
              <w:rPr>
                <w:szCs w:val="24"/>
                <w:lang w:val="en-GB"/>
              </w:rPr>
            </w:pPr>
            <w:r w:rsidRPr="00DB4FC1">
              <w:rPr>
                <w:szCs w:val="24"/>
                <w:lang w:val="en-GB"/>
              </w:rPr>
              <w:t>Feedback</w:t>
            </w:r>
          </w:p>
          <w:p w14:paraId="4BE30226" w14:textId="3007D547" w:rsidR="00C94170" w:rsidRPr="00656C0F" w:rsidRDefault="00C94170">
            <w:pPr>
              <w:pStyle w:val="ListParagraph"/>
              <w:numPr>
                <w:ilvl w:val="2"/>
                <w:numId w:val="219"/>
              </w:numPr>
              <w:spacing w:after="0" w:line="360" w:lineRule="auto"/>
              <w:rPr>
                <w:szCs w:val="24"/>
                <w:lang w:val="en-GB"/>
              </w:rPr>
            </w:pPr>
            <w:r w:rsidRPr="00656C0F">
              <w:rPr>
                <w:szCs w:val="24"/>
                <w:lang w:val="en-GB"/>
              </w:rPr>
              <w:t>Principle of feedback</w:t>
            </w:r>
          </w:p>
          <w:p w14:paraId="5ED652FB" w14:textId="77777777" w:rsidR="00C94170" w:rsidRPr="00DB4FC1" w:rsidRDefault="00C94170">
            <w:pPr>
              <w:pStyle w:val="ListParagraph"/>
              <w:numPr>
                <w:ilvl w:val="2"/>
                <w:numId w:val="219"/>
              </w:numPr>
              <w:spacing w:after="0" w:line="360" w:lineRule="auto"/>
              <w:rPr>
                <w:szCs w:val="24"/>
                <w:lang w:val="en-GB"/>
              </w:rPr>
            </w:pPr>
            <w:r w:rsidRPr="00DB4FC1">
              <w:rPr>
                <w:szCs w:val="24"/>
                <w:lang w:val="en-GB"/>
              </w:rPr>
              <w:t xml:space="preserve">Positive feedback </w:t>
            </w:r>
          </w:p>
          <w:p w14:paraId="5F3A4597" w14:textId="77777777" w:rsidR="00C94170" w:rsidRPr="00DB4FC1" w:rsidRDefault="00C94170">
            <w:pPr>
              <w:pStyle w:val="ListParagraph"/>
              <w:numPr>
                <w:ilvl w:val="2"/>
                <w:numId w:val="219"/>
              </w:numPr>
              <w:spacing w:after="0" w:line="360" w:lineRule="auto"/>
              <w:rPr>
                <w:szCs w:val="24"/>
                <w:lang w:val="en-GB"/>
              </w:rPr>
            </w:pPr>
            <w:r w:rsidRPr="00DB4FC1">
              <w:rPr>
                <w:szCs w:val="24"/>
                <w:lang w:val="en-GB"/>
              </w:rPr>
              <w:t>Negative feedback</w:t>
            </w:r>
          </w:p>
          <w:p w14:paraId="37E666A1" w14:textId="77777777" w:rsidR="00656C0F" w:rsidRDefault="00C94170">
            <w:pPr>
              <w:pStyle w:val="ListParagraph"/>
              <w:numPr>
                <w:ilvl w:val="1"/>
                <w:numId w:val="219"/>
              </w:numPr>
              <w:spacing w:after="0" w:line="360" w:lineRule="auto"/>
              <w:rPr>
                <w:szCs w:val="24"/>
                <w:lang w:val="en-GB"/>
              </w:rPr>
            </w:pPr>
            <w:r w:rsidRPr="00DB4FC1">
              <w:rPr>
                <w:szCs w:val="24"/>
                <w:lang w:val="en-GB"/>
              </w:rPr>
              <w:t>Operational amplifiers (OPAMPs)</w:t>
            </w:r>
          </w:p>
          <w:p w14:paraId="04D443EB" w14:textId="146E0E48" w:rsidR="00C94170" w:rsidRPr="00656C0F" w:rsidRDefault="00C94170">
            <w:pPr>
              <w:pStyle w:val="ListParagraph"/>
              <w:numPr>
                <w:ilvl w:val="2"/>
                <w:numId w:val="219"/>
              </w:numPr>
              <w:spacing w:after="0" w:line="360" w:lineRule="auto"/>
              <w:rPr>
                <w:szCs w:val="24"/>
                <w:lang w:val="en-GB"/>
              </w:rPr>
            </w:pPr>
            <w:r w:rsidRPr="00656C0F">
              <w:rPr>
                <w:szCs w:val="24"/>
                <w:lang w:val="en-GB"/>
              </w:rPr>
              <w:t>Construction of opamps</w:t>
            </w:r>
          </w:p>
          <w:p w14:paraId="5E3E4D16" w14:textId="77777777" w:rsidR="00C94170" w:rsidRPr="00DB4FC1" w:rsidRDefault="00C94170">
            <w:pPr>
              <w:pStyle w:val="ListParagraph"/>
              <w:numPr>
                <w:ilvl w:val="2"/>
                <w:numId w:val="219"/>
              </w:numPr>
              <w:spacing w:after="0" w:line="360" w:lineRule="auto"/>
              <w:rPr>
                <w:szCs w:val="24"/>
                <w:lang w:val="en-GB"/>
              </w:rPr>
            </w:pPr>
            <w:r w:rsidRPr="00DB4FC1">
              <w:rPr>
                <w:szCs w:val="24"/>
                <w:lang w:val="en-GB"/>
              </w:rPr>
              <w:t>Characteristics of the ideal and practical opamps</w:t>
            </w:r>
          </w:p>
          <w:p w14:paraId="1720201C" w14:textId="77777777" w:rsidR="00C94170" w:rsidRDefault="00C94170">
            <w:pPr>
              <w:pStyle w:val="ListParagraph"/>
              <w:numPr>
                <w:ilvl w:val="2"/>
                <w:numId w:val="219"/>
              </w:numPr>
              <w:spacing w:after="0" w:line="360" w:lineRule="auto"/>
              <w:rPr>
                <w:szCs w:val="24"/>
                <w:lang w:val="en-GB"/>
              </w:rPr>
            </w:pPr>
            <w:r w:rsidRPr="00DB4FC1">
              <w:rPr>
                <w:szCs w:val="24"/>
                <w:lang w:val="en-GB"/>
              </w:rPr>
              <w:t>Opamp configurations</w:t>
            </w:r>
          </w:p>
          <w:p w14:paraId="467C80DA" w14:textId="3FCE2D62" w:rsidR="00C94170" w:rsidRPr="00656C0F" w:rsidRDefault="00C94170">
            <w:pPr>
              <w:pStyle w:val="ListParagraph"/>
              <w:numPr>
                <w:ilvl w:val="3"/>
                <w:numId w:val="219"/>
              </w:numPr>
              <w:spacing w:after="0" w:line="360" w:lineRule="auto"/>
              <w:rPr>
                <w:szCs w:val="24"/>
                <w:lang w:val="en-GB"/>
              </w:rPr>
            </w:pPr>
            <w:r w:rsidRPr="00656C0F">
              <w:rPr>
                <w:szCs w:val="24"/>
                <w:lang w:val="en-GB"/>
              </w:rPr>
              <w:t>Inverting Amplifier</w:t>
            </w:r>
          </w:p>
          <w:p w14:paraId="31680B41" w14:textId="77777777" w:rsidR="00C94170" w:rsidRPr="00DB4FC1" w:rsidRDefault="00C94170">
            <w:pPr>
              <w:pStyle w:val="ListParagraph"/>
              <w:numPr>
                <w:ilvl w:val="3"/>
                <w:numId w:val="219"/>
              </w:numPr>
              <w:spacing w:after="0" w:line="360" w:lineRule="auto"/>
              <w:rPr>
                <w:szCs w:val="24"/>
                <w:lang w:val="en-GB"/>
              </w:rPr>
            </w:pPr>
            <w:r w:rsidRPr="00DB4FC1">
              <w:rPr>
                <w:szCs w:val="24"/>
                <w:lang w:val="en-GB"/>
              </w:rPr>
              <w:t>Non-Inverting Amplifier</w:t>
            </w:r>
          </w:p>
          <w:p w14:paraId="7F849134" w14:textId="77777777" w:rsidR="00C94170" w:rsidRPr="00DB4FC1" w:rsidRDefault="00C94170">
            <w:pPr>
              <w:pStyle w:val="ListParagraph"/>
              <w:numPr>
                <w:ilvl w:val="3"/>
                <w:numId w:val="219"/>
              </w:numPr>
              <w:spacing w:after="0" w:line="360" w:lineRule="auto"/>
              <w:rPr>
                <w:szCs w:val="24"/>
                <w:lang w:val="en-GB"/>
              </w:rPr>
            </w:pPr>
            <w:r w:rsidRPr="00DB4FC1">
              <w:rPr>
                <w:szCs w:val="24"/>
                <w:lang w:val="en-GB"/>
              </w:rPr>
              <w:t>Voltage Follower (Buffer)</w:t>
            </w:r>
          </w:p>
          <w:p w14:paraId="1BC37ADE" w14:textId="77777777" w:rsidR="00C94170" w:rsidRPr="00DB4FC1" w:rsidRDefault="00C94170">
            <w:pPr>
              <w:pStyle w:val="ListParagraph"/>
              <w:numPr>
                <w:ilvl w:val="3"/>
                <w:numId w:val="219"/>
              </w:numPr>
              <w:spacing w:after="0" w:line="360" w:lineRule="auto"/>
              <w:rPr>
                <w:szCs w:val="24"/>
                <w:lang w:val="en-GB"/>
              </w:rPr>
            </w:pPr>
            <w:r w:rsidRPr="00DB4FC1">
              <w:rPr>
                <w:szCs w:val="24"/>
                <w:lang w:val="en-GB"/>
              </w:rPr>
              <w:t>Summing Amplifier</w:t>
            </w:r>
          </w:p>
          <w:p w14:paraId="354D5D9B" w14:textId="77777777" w:rsidR="00C94170" w:rsidRPr="00DB4FC1" w:rsidRDefault="00C94170">
            <w:pPr>
              <w:pStyle w:val="ListParagraph"/>
              <w:numPr>
                <w:ilvl w:val="3"/>
                <w:numId w:val="219"/>
              </w:numPr>
              <w:spacing w:after="0" w:line="360" w:lineRule="auto"/>
              <w:rPr>
                <w:szCs w:val="24"/>
                <w:lang w:val="en-GB"/>
              </w:rPr>
            </w:pPr>
            <w:r w:rsidRPr="00DB4FC1">
              <w:rPr>
                <w:szCs w:val="24"/>
                <w:lang w:val="en-GB"/>
              </w:rPr>
              <w:t>Differential Amplifier</w:t>
            </w:r>
          </w:p>
          <w:p w14:paraId="740CDDAB" w14:textId="77777777" w:rsidR="00C94170" w:rsidRPr="00DB4FC1" w:rsidRDefault="00C94170">
            <w:pPr>
              <w:pStyle w:val="ListParagraph"/>
              <w:numPr>
                <w:ilvl w:val="3"/>
                <w:numId w:val="219"/>
              </w:numPr>
              <w:spacing w:after="0" w:line="360" w:lineRule="auto"/>
              <w:rPr>
                <w:szCs w:val="24"/>
                <w:lang w:val="en-GB"/>
              </w:rPr>
            </w:pPr>
            <w:r w:rsidRPr="00DB4FC1">
              <w:rPr>
                <w:szCs w:val="24"/>
                <w:lang w:val="en-GB"/>
              </w:rPr>
              <w:t>Instrumentation Amplifier</w:t>
            </w:r>
          </w:p>
          <w:p w14:paraId="2CA0EB93" w14:textId="77777777" w:rsidR="00C94170" w:rsidRPr="00DB4FC1" w:rsidRDefault="00C94170">
            <w:pPr>
              <w:pStyle w:val="ListParagraph"/>
              <w:numPr>
                <w:ilvl w:val="3"/>
                <w:numId w:val="219"/>
              </w:numPr>
              <w:spacing w:after="0" w:line="360" w:lineRule="auto"/>
              <w:rPr>
                <w:szCs w:val="24"/>
                <w:lang w:val="en-GB"/>
              </w:rPr>
            </w:pPr>
            <w:r w:rsidRPr="00DB4FC1">
              <w:rPr>
                <w:szCs w:val="24"/>
                <w:lang w:val="en-GB"/>
              </w:rPr>
              <w:t>Integrator</w:t>
            </w:r>
          </w:p>
          <w:p w14:paraId="347A2305" w14:textId="77777777" w:rsidR="00C94170" w:rsidRPr="00DB4FC1" w:rsidRDefault="00C94170">
            <w:pPr>
              <w:pStyle w:val="ListParagraph"/>
              <w:numPr>
                <w:ilvl w:val="3"/>
                <w:numId w:val="219"/>
              </w:numPr>
              <w:spacing w:after="0" w:line="360" w:lineRule="auto"/>
              <w:rPr>
                <w:szCs w:val="24"/>
                <w:lang w:val="en-GB"/>
              </w:rPr>
            </w:pPr>
            <w:r w:rsidRPr="00DB4FC1">
              <w:rPr>
                <w:szCs w:val="24"/>
                <w:lang w:val="en-GB"/>
              </w:rPr>
              <w:t>Differentiator</w:t>
            </w:r>
          </w:p>
          <w:p w14:paraId="3398BDBC" w14:textId="77777777" w:rsidR="00C94170" w:rsidRPr="00DB4FC1" w:rsidRDefault="00C94170">
            <w:pPr>
              <w:pStyle w:val="ListParagraph"/>
              <w:numPr>
                <w:ilvl w:val="1"/>
                <w:numId w:val="219"/>
              </w:numPr>
              <w:spacing w:after="0" w:line="360" w:lineRule="auto"/>
              <w:rPr>
                <w:szCs w:val="24"/>
                <w:lang w:val="en-GB"/>
              </w:rPr>
            </w:pPr>
            <w:r w:rsidRPr="00DB4FC1">
              <w:rPr>
                <w:szCs w:val="24"/>
                <w:lang w:val="en-GB"/>
              </w:rPr>
              <w:t>Application of Amplifiers</w:t>
            </w:r>
          </w:p>
        </w:tc>
        <w:tc>
          <w:tcPr>
            <w:tcW w:w="1382" w:type="pct"/>
            <w:tcBorders>
              <w:top w:val="single" w:sz="4" w:space="0" w:color="auto"/>
              <w:left w:val="single" w:sz="4" w:space="0" w:color="auto"/>
              <w:bottom w:val="single" w:sz="4" w:space="0" w:color="auto"/>
              <w:right w:val="single" w:sz="4" w:space="0" w:color="auto"/>
            </w:tcBorders>
          </w:tcPr>
          <w:p w14:paraId="05B3998F" w14:textId="77777777" w:rsidR="00C94170" w:rsidRPr="00DB4FC1" w:rsidRDefault="00C94170">
            <w:pPr>
              <w:numPr>
                <w:ilvl w:val="0"/>
                <w:numId w:val="272"/>
              </w:numPr>
              <w:spacing w:after="0" w:line="360" w:lineRule="auto"/>
              <w:ind w:left="360"/>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Practical test</w:t>
            </w:r>
          </w:p>
          <w:p w14:paraId="5616C8A2" w14:textId="77777777" w:rsidR="00C94170" w:rsidRPr="00DB4FC1" w:rsidRDefault="00C94170">
            <w:pPr>
              <w:numPr>
                <w:ilvl w:val="0"/>
                <w:numId w:val="272"/>
              </w:numPr>
              <w:spacing w:after="0" w:line="360" w:lineRule="auto"/>
              <w:ind w:left="360"/>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Project</w:t>
            </w:r>
          </w:p>
          <w:p w14:paraId="431BC5D8" w14:textId="77777777" w:rsidR="00C94170" w:rsidRPr="00DB4FC1" w:rsidRDefault="00C94170">
            <w:pPr>
              <w:numPr>
                <w:ilvl w:val="0"/>
                <w:numId w:val="272"/>
              </w:numPr>
              <w:spacing w:after="0" w:line="360" w:lineRule="auto"/>
              <w:ind w:left="360"/>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Third Party Report</w:t>
            </w:r>
          </w:p>
          <w:p w14:paraId="1B81C4E4" w14:textId="77777777" w:rsidR="00C94170" w:rsidRPr="00DB4FC1" w:rsidRDefault="00C94170">
            <w:pPr>
              <w:numPr>
                <w:ilvl w:val="0"/>
                <w:numId w:val="272"/>
              </w:numPr>
              <w:spacing w:after="0" w:line="360" w:lineRule="auto"/>
              <w:ind w:left="360"/>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Portfolio of evidence</w:t>
            </w:r>
          </w:p>
          <w:p w14:paraId="5C6B1500" w14:textId="77777777" w:rsidR="00C94170" w:rsidRPr="00DB4FC1" w:rsidRDefault="00C94170">
            <w:pPr>
              <w:numPr>
                <w:ilvl w:val="0"/>
                <w:numId w:val="272"/>
              </w:numPr>
              <w:spacing w:after="0" w:line="360" w:lineRule="auto"/>
              <w:ind w:left="360"/>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Written test</w:t>
            </w:r>
          </w:p>
          <w:p w14:paraId="1311875B" w14:textId="77777777" w:rsidR="00C94170" w:rsidRPr="00DB4FC1" w:rsidRDefault="00C94170">
            <w:pPr>
              <w:numPr>
                <w:ilvl w:val="0"/>
                <w:numId w:val="273"/>
              </w:numPr>
              <w:spacing w:after="0" w:line="360" w:lineRule="auto"/>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 xml:space="preserve">Oral questioning </w:t>
            </w:r>
          </w:p>
        </w:tc>
      </w:tr>
      <w:tr w:rsidR="00C94170" w:rsidRPr="00DB4FC1" w14:paraId="208EAAFF" w14:textId="77777777" w:rsidTr="006218ED">
        <w:trPr>
          <w:trHeight w:val="755"/>
        </w:trPr>
        <w:tc>
          <w:tcPr>
            <w:tcW w:w="1427" w:type="pct"/>
            <w:tcBorders>
              <w:top w:val="single" w:sz="4" w:space="0" w:color="auto"/>
              <w:left w:val="single" w:sz="4" w:space="0" w:color="auto"/>
              <w:bottom w:val="single" w:sz="4" w:space="0" w:color="auto"/>
              <w:right w:val="single" w:sz="4" w:space="0" w:color="auto"/>
            </w:tcBorders>
          </w:tcPr>
          <w:p w14:paraId="27D5B721" w14:textId="594998C9" w:rsidR="00C94170" w:rsidRPr="00DB4FC1" w:rsidRDefault="00C94170">
            <w:pPr>
              <w:pStyle w:val="ListParagraph"/>
              <w:numPr>
                <w:ilvl w:val="0"/>
                <w:numId w:val="425"/>
              </w:numPr>
              <w:spacing w:line="360" w:lineRule="auto"/>
              <w:rPr>
                <w:szCs w:val="24"/>
              </w:rPr>
            </w:pPr>
            <w:r w:rsidRPr="00DB4FC1">
              <w:rPr>
                <w:szCs w:val="24"/>
              </w:rPr>
              <w:t>Apply opto-electronics</w:t>
            </w:r>
          </w:p>
        </w:tc>
        <w:tc>
          <w:tcPr>
            <w:tcW w:w="2191" w:type="pct"/>
            <w:tcBorders>
              <w:top w:val="single" w:sz="4" w:space="0" w:color="auto"/>
              <w:left w:val="single" w:sz="4" w:space="0" w:color="auto"/>
              <w:bottom w:val="single" w:sz="4" w:space="0" w:color="auto"/>
              <w:right w:val="single" w:sz="4" w:space="0" w:color="auto"/>
            </w:tcBorders>
          </w:tcPr>
          <w:p w14:paraId="4CDF2555" w14:textId="657C53FF" w:rsidR="00C94170" w:rsidRPr="00656C0F" w:rsidRDefault="00C94170">
            <w:pPr>
              <w:pStyle w:val="ListParagraph"/>
              <w:numPr>
                <w:ilvl w:val="1"/>
                <w:numId w:val="137"/>
              </w:numPr>
              <w:spacing w:after="0" w:line="360" w:lineRule="auto"/>
              <w:rPr>
                <w:szCs w:val="24"/>
                <w:lang w:val="en-GB"/>
              </w:rPr>
            </w:pPr>
            <w:r w:rsidRPr="00656C0F">
              <w:rPr>
                <w:szCs w:val="24"/>
                <w:lang w:val="en-GB"/>
              </w:rPr>
              <w:t>Opto-electronic devices</w:t>
            </w:r>
          </w:p>
          <w:p w14:paraId="27A81E7F" w14:textId="77777777" w:rsidR="00C94170" w:rsidRPr="00DB4FC1" w:rsidRDefault="00C94170">
            <w:pPr>
              <w:pStyle w:val="ListParagraph"/>
              <w:numPr>
                <w:ilvl w:val="2"/>
                <w:numId w:val="137"/>
              </w:numPr>
              <w:spacing w:after="0" w:line="360" w:lineRule="auto"/>
              <w:rPr>
                <w:szCs w:val="24"/>
                <w:lang w:val="en-GB"/>
              </w:rPr>
            </w:pPr>
            <w:r w:rsidRPr="00DB4FC1">
              <w:rPr>
                <w:szCs w:val="24"/>
                <w:lang w:val="en-GB"/>
              </w:rPr>
              <w:t>LEDs</w:t>
            </w:r>
          </w:p>
          <w:p w14:paraId="77A6C833" w14:textId="77777777" w:rsidR="00C94170" w:rsidRPr="00DB4FC1" w:rsidRDefault="00C94170">
            <w:pPr>
              <w:pStyle w:val="ListParagraph"/>
              <w:numPr>
                <w:ilvl w:val="2"/>
                <w:numId w:val="137"/>
              </w:numPr>
              <w:spacing w:after="0" w:line="360" w:lineRule="auto"/>
              <w:rPr>
                <w:szCs w:val="24"/>
                <w:lang w:val="en-GB"/>
              </w:rPr>
            </w:pPr>
            <w:r w:rsidRPr="00DB4FC1">
              <w:rPr>
                <w:szCs w:val="24"/>
                <w:lang w:val="en-GB"/>
              </w:rPr>
              <w:t>OLED</w:t>
            </w:r>
          </w:p>
          <w:p w14:paraId="545B331A" w14:textId="77777777" w:rsidR="00C94170" w:rsidRPr="00DB4FC1" w:rsidRDefault="00C94170">
            <w:pPr>
              <w:pStyle w:val="ListParagraph"/>
              <w:numPr>
                <w:ilvl w:val="2"/>
                <w:numId w:val="137"/>
              </w:numPr>
              <w:spacing w:after="0" w:line="360" w:lineRule="auto"/>
              <w:rPr>
                <w:szCs w:val="24"/>
                <w:lang w:val="en-GB"/>
              </w:rPr>
            </w:pPr>
            <w:r w:rsidRPr="00DB4FC1">
              <w:rPr>
                <w:szCs w:val="24"/>
                <w:lang w:val="en-GB"/>
              </w:rPr>
              <w:t>LASER diode</w:t>
            </w:r>
          </w:p>
          <w:p w14:paraId="49C45FE9" w14:textId="77777777" w:rsidR="00C94170" w:rsidRPr="00DB4FC1" w:rsidRDefault="00C94170">
            <w:pPr>
              <w:pStyle w:val="ListParagraph"/>
              <w:numPr>
                <w:ilvl w:val="2"/>
                <w:numId w:val="137"/>
              </w:numPr>
              <w:spacing w:after="0" w:line="360" w:lineRule="auto"/>
              <w:rPr>
                <w:szCs w:val="24"/>
                <w:lang w:val="en-GB"/>
              </w:rPr>
            </w:pPr>
            <w:r w:rsidRPr="00DB4FC1">
              <w:rPr>
                <w:szCs w:val="24"/>
                <w:lang w:val="en-GB"/>
              </w:rPr>
              <w:t>Photo transistors</w:t>
            </w:r>
          </w:p>
          <w:p w14:paraId="0DA043F7" w14:textId="77777777" w:rsidR="00C94170" w:rsidRPr="00DB4FC1" w:rsidRDefault="00C94170">
            <w:pPr>
              <w:pStyle w:val="ListParagraph"/>
              <w:numPr>
                <w:ilvl w:val="2"/>
                <w:numId w:val="137"/>
              </w:numPr>
              <w:spacing w:after="0" w:line="360" w:lineRule="auto"/>
              <w:rPr>
                <w:szCs w:val="24"/>
                <w:lang w:val="en-GB"/>
              </w:rPr>
            </w:pPr>
            <w:r w:rsidRPr="00DB4FC1">
              <w:rPr>
                <w:szCs w:val="24"/>
                <w:lang w:val="en-GB"/>
              </w:rPr>
              <w:t>Photo diodes</w:t>
            </w:r>
          </w:p>
          <w:p w14:paraId="585C17CC" w14:textId="77777777" w:rsidR="00C94170" w:rsidRPr="00DB4FC1" w:rsidRDefault="00C94170">
            <w:pPr>
              <w:pStyle w:val="ListParagraph"/>
              <w:numPr>
                <w:ilvl w:val="2"/>
                <w:numId w:val="137"/>
              </w:numPr>
              <w:spacing w:after="0" w:line="360" w:lineRule="auto"/>
              <w:rPr>
                <w:szCs w:val="24"/>
                <w:lang w:val="en-GB"/>
              </w:rPr>
            </w:pPr>
            <w:r w:rsidRPr="00DB4FC1">
              <w:rPr>
                <w:szCs w:val="24"/>
                <w:lang w:val="en-GB"/>
              </w:rPr>
              <w:t>Optocoupler</w:t>
            </w:r>
          </w:p>
          <w:p w14:paraId="6009C85F" w14:textId="77777777" w:rsidR="00C94170" w:rsidRPr="00DB4FC1" w:rsidRDefault="00C94170">
            <w:pPr>
              <w:pStyle w:val="ListParagraph"/>
              <w:numPr>
                <w:ilvl w:val="2"/>
                <w:numId w:val="137"/>
              </w:numPr>
              <w:spacing w:after="0" w:line="360" w:lineRule="auto"/>
              <w:rPr>
                <w:szCs w:val="24"/>
                <w:lang w:val="en-GB"/>
              </w:rPr>
            </w:pPr>
            <w:r w:rsidRPr="00DB4FC1">
              <w:rPr>
                <w:szCs w:val="24"/>
                <w:lang w:val="en-GB"/>
              </w:rPr>
              <w:t>LASCR</w:t>
            </w:r>
          </w:p>
          <w:p w14:paraId="7258C77D" w14:textId="77777777" w:rsidR="00C94170" w:rsidRPr="00DB4FC1" w:rsidRDefault="00C94170">
            <w:pPr>
              <w:pStyle w:val="ListParagraph"/>
              <w:numPr>
                <w:ilvl w:val="1"/>
                <w:numId w:val="137"/>
              </w:numPr>
              <w:spacing w:after="0" w:line="360" w:lineRule="auto"/>
              <w:rPr>
                <w:szCs w:val="24"/>
                <w:lang w:val="en-GB"/>
              </w:rPr>
            </w:pPr>
            <w:r w:rsidRPr="00DB4FC1">
              <w:rPr>
                <w:szCs w:val="24"/>
                <w:lang w:val="en-GB"/>
              </w:rPr>
              <w:t>Liquid crystal displays</w:t>
            </w:r>
          </w:p>
          <w:p w14:paraId="52EA0497" w14:textId="77777777" w:rsidR="00C94170" w:rsidRPr="00DB4FC1" w:rsidRDefault="00C94170">
            <w:pPr>
              <w:pStyle w:val="ListParagraph"/>
              <w:numPr>
                <w:ilvl w:val="2"/>
                <w:numId w:val="137"/>
              </w:numPr>
              <w:spacing w:after="0" w:line="360" w:lineRule="auto"/>
              <w:rPr>
                <w:szCs w:val="24"/>
                <w:lang w:val="en-GB"/>
              </w:rPr>
            </w:pPr>
            <w:r w:rsidRPr="00DB4FC1">
              <w:rPr>
                <w:szCs w:val="24"/>
                <w:lang w:val="en-GB"/>
              </w:rPr>
              <w:t>Dynamic scattering LCDs</w:t>
            </w:r>
          </w:p>
          <w:p w14:paraId="76BEEA32" w14:textId="77777777" w:rsidR="00C94170" w:rsidRPr="00DB4FC1" w:rsidRDefault="00C94170">
            <w:pPr>
              <w:pStyle w:val="ListParagraph"/>
              <w:numPr>
                <w:ilvl w:val="2"/>
                <w:numId w:val="137"/>
              </w:numPr>
              <w:spacing w:after="0" w:line="360" w:lineRule="auto"/>
              <w:rPr>
                <w:szCs w:val="24"/>
                <w:lang w:val="en-GB"/>
              </w:rPr>
            </w:pPr>
            <w:r w:rsidRPr="00DB4FC1">
              <w:rPr>
                <w:szCs w:val="24"/>
                <w:lang w:val="en-GB"/>
              </w:rPr>
              <w:t>Field effect scattering LCDs</w:t>
            </w:r>
          </w:p>
          <w:p w14:paraId="152B7C19" w14:textId="77777777" w:rsidR="00C94170" w:rsidRDefault="00C94170">
            <w:pPr>
              <w:pStyle w:val="ListParagraph"/>
              <w:numPr>
                <w:ilvl w:val="1"/>
                <w:numId w:val="137"/>
              </w:numPr>
              <w:spacing w:after="0" w:line="360" w:lineRule="auto"/>
              <w:rPr>
                <w:szCs w:val="24"/>
                <w:lang w:val="en-GB"/>
              </w:rPr>
            </w:pPr>
            <w:r w:rsidRPr="00DB4FC1">
              <w:rPr>
                <w:szCs w:val="24"/>
                <w:lang w:val="en-GB"/>
              </w:rPr>
              <w:t>LASERs and MASERs</w:t>
            </w:r>
          </w:p>
          <w:p w14:paraId="4400F2C3" w14:textId="526BD30D" w:rsidR="00656C0F" w:rsidRPr="00DB4FC1" w:rsidRDefault="00656C0F">
            <w:pPr>
              <w:pStyle w:val="ListParagraph"/>
              <w:numPr>
                <w:ilvl w:val="1"/>
                <w:numId w:val="137"/>
              </w:numPr>
              <w:spacing w:after="0" w:line="360" w:lineRule="auto"/>
              <w:rPr>
                <w:szCs w:val="24"/>
                <w:lang w:val="en-GB"/>
              </w:rPr>
            </w:pPr>
            <w:r w:rsidRPr="00A92A95">
              <w:rPr>
                <w:rFonts w:eastAsia="Calibri"/>
                <w:color w:val="auto"/>
                <w:kern w:val="0"/>
                <w:szCs w:val="24"/>
                <w:lang w:val="en-GB"/>
              </w:rPr>
              <w:t xml:space="preserve">Drive requirements </w:t>
            </w:r>
            <w:r>
              <w:rPr>
                <w:rFonts w:eastAsia="Calibri"/>
                <w:color w:val="auto"/>
                <w:kern w:val="0"/>
                <w:szCs w:val="24"/>
                <w:lang w:val="en-GB"/>
              </w:rPr>
              <w:t>for</w:t>
            </w:r>
            <w:r w:rsidRPr="00A92A95">
              <w:rPr>
                <w:rFonts w:eastAsia="Calibri"/>
                <w:color w:val="auto"/>
                <w:kern w:val="0"/>
                <w:szCs w:val="24"/>
                <w:lang w:val="en-GB"/>
              </w:rPr>
              <w:t xml:space="preserve"> display</w:t>
            </w:r>
            <w:r>
              <w:rPr>
                <w:rFonts w:eastAsia="Calibri"/>
                <w:color w:val="auto"/>
                <w:kern w:val="0"/>
                <w:szCs w:val="24"/>
                <w:lang w:val="en-GB"/>
              </w:rPr>
              <w:t>s</w:t>
            </w:r>
          </w:p>
          <w:p w14:paraId="40448F58" w14:textId="77777777" w:rsidR="00C94170" w:rsidRPr="00DB4FC1" w:rsidRDefault="00C94170">
            <w:pPr>
              <w:pStyle w:val="ListParagraph"/>
              <w:numPr>
                <w:ilvl w:val="1"/>
                <w:numId w:val="137"/>
              </w:numPr>
              <w:spacing w:after="0" w:line="360" w:lineRule="auto"/>
              <w:rPr>
                <w:szCs w:val="24"/>
                <w:lang w:val="en-GB"/>
              </w:rPr>
            </w:pPr>
            <w:r w:rsidRPr="00DB4FC1">
              <w:rPr>
                <w:szCs w:val="24"/>
                <w:lang w:val="en-GB"/>
              </w:rPr>
              <w:t>Applications of optoelectronics</w:t>
            </w:r>
          </w:p>
        </w:tc>
        <w:tc>
          <w:tcPr>
            <w:tcW w:w="1382" w:type="pct"/>
            <w:tcBorders>
              <w:top w:val="single" w:sz="4" w:space="0" w:color="auto"/>
              <w:left w:val="single" w:sz="4" w:space="0" w:color="auto"/>
              <w:bottom w:val="single" w:sz="4" w:space="0" w:color="auto"/>
              <w:right w:val="single" w:sz="4" w:space="0" w:color="auto"/>
            </w:tcBorders>
          </w:tcPr>
          <w:p w14:paraId="213BE8A7" w14:textId="77777777" w:rsidR="00C94170" w:rsidRPr="00DB4FC1" w:rsidRDefault="00C94170">
            <w:pPr>
              <w:numPr>
                <w:ilvl w:val="0"/>
                <w:numId w:val="272"/>
              </w:numPr>
              <w:spacing w:after="0" w:line="360" w:lineRule="auto"/>
              <w:ind w:left="360"/>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Practical test</w:t>
            </w:r>
          </w:p>
          <w:p w14:paraId="125925AA" w14:textId="77777777" w:rsidR="00C94170" w:rsidRPr="00DB4FC1" w:rsidRDefault="00C94170">
            <w:pPr>
              <w:numPr>
                <w:ilvl w:val="0"/>
                <w:numId w:val="272"/>
              </w:numPr>
              <w:spacing w:after="0" w:line="360" w:lineRule="auto"/>
              <w:ind w:left="360"/>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Project</w:t>
            </w:r>
          </w:p>
          <w:p w14:paraId="010699D1" w14:textId="77777777" w:rsidR="00C94170" w:rsidRPr="00DB4FC1" w:rsidRDefault="00C94170">
            <w:pPr>
              <w:numPr>
                <w:ilvl w:val="0"/>
                <w:numId w:val="272"/>
              </w:numPr>
              <w:spacing w:after="0" w:line="360" w:lineRule="auto"/>
              <w:ind w:left="360"/>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Third Party Report</w:t>
            </w:r>
          </w:p>
          <w:p w14:paraId="75479D19" w14:textId="77777777" w:rsidR="00C94170" w:rsidRPr="00DB4FC1" w:rsidRDefault="00C94170">
            <w:pPr>
              <w:numPr>
                <w:ilvl w:val="0"/>
                <w:numId w:val="272"/>
              </w:numPr>
              <w:spacing w:after="0" w:line="360" w:lineRule="auto"/>
              <w:ind w:left="360"/>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Portfolio of evidence</w:t>
            </w:r>
          </w:p>
          <w:p w14:paraId="5762AE6F" w14:textId="77777777" w:rsidR="00C94170" w:rsidRPr="00DB4FC1" w:rsidRDefault="00C94170">
            <w:pPr>
              <w:numPr>
                <w:ilvl w:val="0"/>
                <w:numId w:val="272"/>
              </w:numPr>
              <w:spacing w:after="0" w:line="360" w:lineRule="auto"/>
              <w:ind w:left="360"/>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Written test</w:t>
            </w:r>
          </w:p>
          <w:p w14:paraId="7FCAC258" w14:textId="77777777" w:rsidR="00C94170" w:rsidRPr="00DB4FC1" w:rsidRDefault="00C94170">
            <w:pPr>
              <w:numPr>
                <w:ilvl w:val="0"/>
                <w:numId w:val="273"/>
              </w:numPr>
              <w:spacing w:after="0" w:line="360" w:lineRule="auto"/>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 xml:space="preserve">Oral questioning </w:t>
            </w:r>
          </w:p>
        </w:tc>
      </w:tr>
    </w:tbl>
    <w:p w14:paraId="495AF1F6" w14:textId="77777777" w:rsidR="00C94170" w:rsidRPr="00DB4FC1" w:rsidRDefault="00C94170" w:rsidP="00C94170">
      <w:pPr>
        <w:spacing w:after="0" w:line="360" w:lineRule="auto"/>
        <w:jc w:val="both"/>
        <w:rPr>
          <w:rFonts w:ascii="Times New Roman" w:eastAsia="Times New Roman" w:hAnsi="Times New Roman" w:cs="Times New Roman"/>
          <w:b/>
          <w:kern w:val="0"/>
          <w:sz w:val="24"/>
          <w:szCs w:val="24"/>
          <w:lang w:val="en-ZA"/>
          <w14:ligatures w14:val="none"/>
        </w:rPr>
      </w:pPr>
    </w:p>
    <w:p w14:paraId="41013479" w14:textId="77777777" w:rsidR="00C94170" w:rsidRPr="00DB4FC1" w:rsidRDefault="00C94170" w:rsidP="00C94170">
      <w:pPr>
        <w:spacing w:after="0" w:line="360" w:lineRule="auto"/>
        <w:jc w:val="both"/>
        <w:rPr>
          <w:rFonts w:ascii="Times New Roman" w:eastAsia="Times New Roman" w:hAnsi="Times New Roman" w:cs="Times New Roman"/>
          <w:b/>
          <w:kern w:val="0"/>
          <w:sz w:val="24"/>
          <w:szCs w:val="24"/>
          <w:lang w:val="en-ZA"/>
          <w14:ligatures w14:val="none"/>
        </w:rPr>
      </w:pPr>
      <w:r w:rsidRPr="00DB4FC1">
        <w:rPr>
          <w:rFonts w:ascii="Times New Roman" w:eastAsia="Times New Roman" w:hAnsi="Times New Roman" w:cs="Times New Roman"/>
          <w:b/>
          <w:kern w:val="0"/>
          <w:sz w:val="24"/>
          <w:szCs w:val="24"/>
          <w:lang w:val="en-ZA"/>
          <w14:ligatures w14:val="none"/>
        </w:rPr>
        <w:t>Suggested Methods of Instruction</w:t>
      </w:r>
    </w:p>
    <w:p w14:paraId="6646D215" w14:textId="77777777" w:rsidR="00C94170" w:rsidRPr="00DB4FC1" w:rsidRDefault="00C94170">
      <w:pPr>
        <w:numPr>
          <w:ilvl w:val="0"/>
          <w:numId w:val="195"/>
        </w:numPr>
        <w:spacing w:after="0" w:line="360" w:lineRule="auto"/>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Role playing</w:t>
      </w:r>
    </w:p>
    <w:p w14:paraId="45F65E73" w14:textId="77777777" w:rsidR="00C94170" w:rsidRPr="00DB4FC1" w:rsidRDefault="00C94170">
      <w:pPr>
        <w:numPr>
          <w:ilvl w:val="0"/>
          <w:numId w:val="195"/>
        </w:numPr>
        <w:spacing w:after="0" w:line="360" w:lineRule="auto"/>
        <w:rPr>
          <w:rFonts w:ascii="Times New Roman" w:eastAsia="Times New Roman" w:hAnsi="Times New Roman" w:cs="Times New Roman"/>
          <w:noProof/>
          <w:kern w:val="0"/>
          <w:sz w:val="24"/>
          <w:szCs w:val="24"/>
          <w14:ligatures w14:val="none"/>
        </w:rPr>
      </w:pPr>
      <w:r w:rsidRPr="00DB4FC1">
        <w:rPr>
          <w:rFonts w:ascii="Times New Roman" w:eastAsia="Times New Roman" w:hAnsi="Times New Roman" w:cs="Times New Roman"/>
          <w:noProof/>
          <w:kern w:val="0"/>
          <w:sz w:val="24"/>
          <w:szCs w:val="24"/>
          <w14:ligatures w14:val="none"/>
        </w:rPr>
        <w:t>Viewing of related videos</w:t>
      </w:r>
    </w:p>
    <w:p w14:paraId="17922E0F" w14:textId="77777777" w:rsidR="00C94170" w:rsidRPr="00DB4FC1" w:rsidRDefault="00C94170">
      <w:pPr>
        <w:numPr>
          <w:ilvl w:val="0"/>
          <w:numId w:val="195"/>
        </w:numPr>
        <w:spacing w:after="0" w:line="360" w:lineRule="auto"/>
        <w:rPr>
          <w:rFonts w:ascii="Times New Roman" w:eastAsia="Times New Roman" w:hAnsi="Times New Roman" w:cs="Times New Roman"/>
          <w:noProof/>
          <w:kern w:val="0"/>
          <w:sz w:val="24"/>
          <w:szCs w:val="24"/>
          <w14:ligatures w14:val="none"/>
        </w:rPr>
      </w:pPr>
      <w:r w:rsidRPr="00DB4FC1">
        <w:rPr>
          <w:rFonts w:ascii="Times New Roman" w:eastAsia="Times New Roman" w:hAnsi="Times New Roman" w:cs="Times New Roman"/>
          <w:noProof/>
          <w:kern w:val="0"/>
          <w:sz w:val="24"/>
          <w:szCs w:val="24"/>
          <w14:ligatures w14:val="none"/>
        </w:rPr>
        <w:t>Discussion</w:t>
      </w:r>
    </w:p>
    <w:p w14:paraId="5DFDA57A" w14:textId="77777777" w:rsidR="00C94170" w:rsidRPr="00DB4FC1" w:rsidRDefault="00C94170">
      <w:pPr>
        <w:numPr>
          <w:ilvl w:val="0"/>
          <w:numId w:val="195"/>
        </w:numPr>
        <w:spacing w:after="0" w:line="360" w:lineRule="auto"/>
        <w:rPr>
          <w:rFonts w:ascii="Times New Roman" w:eastAsia="Times New Roman" w:hAnsi="Times New Roman" w:cs="Times New Roman"/>
          <w:noProof/>
          <w:kern w:val="0"/>
          <w:sz w:val="24"/>
          <w:szCs w:val="24"/>
          <w14:ligatures w14:val="none"/>
        </w:rPr>
      </w:pPr>
      <w:r w:rsidRPr="00DB4FC1">
        <w:rPr>
          <w:rFonts w:ascii="Times New Roman" w:eastAsia="Times New Roman" w:hAnsi="Times New Roman" w:cs="Times New Roman"/>
          <w:noProof/>
          <w:kern w:val="0"/>
          <w:sz w:val="24"/>
          <w:szCs w:val="24"/>
          <w14:ligatures w14:val="none"/>
        </w:rPr>
        <w:t>Direct Instruction</w:t>
      </w:r>
    </w:p>
    <w:p w14:paraId="66C223B7" w14:textId="77777777" w:rsidR="00C94170" w:rsidRPr="00DB4FC1" w:rsidRDefault="00C94170" w:rsidP="00C94170">
      <w:pPr>
        <w:spacing w:after="0" w:line="360" w:lineRule="auto"/>
        <w:ind w:left="720"/>
        <w:rPr>
          <w:rFonts w:ascii="Times New Roman" w:eastAsia="Times New Roman" w:hAnsi="Times New Roman" w:cs="Times New Roman"/>
          <w:noProof/>
          <w:kern w:val="0"/>
          <w:sz w:val="24"/>
          <w:szCs w:val="24"/>
          <w14:ligatures w14:val="none"/>
        </w:rPr>
      </w:pPr>
    </w:p>
    <w:p w14:paraId="40E120FC" w14:textId="77777777" w:rsidR="00C94170" w:rsidRPr="00DB4FC1" w:rsidRDefault="00C94170" w:rsidP="00C94170">
      <w:pPr>
        <w:spacing w:after="0" w:line="360" w:lineRule="auto"/>
        <w:rPr>
          <w:rFonts w:ascii="Times New Roman" w:eastAsia="Times New Roman" w:hAnsi="Times New Roman" w:cs="Times New Roman"/>
          <w:b/>
          <w:kern w:val="0"/>
          <w:sz w:val="24"/>
          <w:szCs w:val="24"/>
          <w14:ligatures w14:val="none"/>
        </w:rPr>
      </w:pPr>
      <w:r w:rsidRPr="00DB4FC1">
        <w:rPr>
          <w:rFonts w:ascii="Times New Roman" w:eastAsia="Times New Roman" w:hAnsi="Times New Roman" w:cs="Times New Roman"/>
          <w:b/>
          <w:kern w:val="0"/>
          <w:sz w:val="24"/>
          <w:szCs w:val="24"/>
          <w14:ligatures w14:val="none"/>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077"/>
        <w:gridCol w:w="3233"/>
        <w:gridCol w:w="1260"/>
        <w:gridCol w:w="1885"/>
      </w:tblGrid>
      <w:tr w:rsidR="00C94170" w:rsidRPr="00DB4FC1" w14:paraId="76BC8A45" w14:textId="77777777" w:rsidTr="006218ED">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17BB46E8" w14:textId="77777777" w:rsidR="00C94170" w:rsidRPr="00DB4FC1" w:rsidRDefault="00C94170" w:rsidP="006218ED">
            <w:pPr>
              <w:spacing w:after="0" w:line="360" w:lineRule="auto"/>
              <w:jc w:val="center"/>
              <w:rPr>
                <w:rFonts w:ascii="Times New Roman" w:eastAsia="Times New Roman" w:hAnsi="Times New Roman" w:cs="Times New Roman"/>
                <w:b/>
                <w:kern w:val="0"/>
                <w:sz w:val="24"/>
                <w:szCs w:val="24"/>
                <w:lang w:val="en-GB"/>
                <w14:ligatures w14:val="none"/>
              </w:rPr>
            </w:pPr>
            <w:r w:rsidRPr="00DB4FC1">
              <w:rPr>
                <w:rFonts w:ascii="Times New Roman" w:eastAsia="Times New Roman" w:hAnsi="Times New Roman" w:cs="Times New Roman"/>
                <w:b/>
                <w:kern w:val="0"/>
                <w:sz w:val="24"/>
                <w:szCs w:val="24"/>
                <w:lang w:val="en-GB"/>
                <w14:ligatures w14:val="none"/>
              </w:rPr>
              <w:t>S No.</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069BE037" w14:textId="77777777" w:rsidR="00C94170" w:rsidRPr="00DB4FC1" w:rsidRDefault="00C94170" w:rsidP="006218ED">
            <w:pPr>
              <w:spacing w:after="0" w:line="360" w:lineRule="auto"/>
              <w:jc w:val="center"/>
              <w:rPr>
                <w:rFonts w:ascii="Times New Roman" w:eastAsia="Times New Roman" w:hAnsi="Times New Roman" w:cs="Times New Roman"/>
                <w:b/>
                <w:kern w:val="0"/>
                <w:sz w:val="24"/>
                <w:szCs w:val="24"/>
                <w:lang w:val="en-GB"/>
                <w14:ligatures w14:val="none"/>
              </w:rPr>
            </w:pPr>
            <w:r w:rsidRPr="00DB4FC1">
              <w:rPr>
                <w:rFonts w:ascii="Times New Roman" w:eastAsia="Times New Roman" w:hAnsi="Times New Roman" w:cs="Times New Roman"/>
                <w:b/>
                <w:kern w:val="0"/>
                <w:sz w:val="24"/>
                <w:szCs w:val="24"/>
                <w:lang w:val="en-GB"/>
                <w14:ligatures w14:val="none"/>
              </w:rPr>
              <w:t>Category Item</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24F55EB8" w14:textId="77777777" w:rsidR="00C94170" w:rsidRPr="00DB4FC1" w:rsidRDefault="00C94170" w:rsidP="006218ED">
            <w:pPr>
              <w:spacing w:after="0" w:line="360" w:lineRule="auto"/>
              <w:jc w:val="center"/>
              <w:rPr>
                <w:rFonts w:ascii="Times New Roman" w:eastAsia="Times New Roman" w:hAnsi="Times New Roman" w:cs="Times New Roman"/>
                <w:b/>
                <w:kern w:val="0"/>
                <w:sz w:val="24"/>
                <w:szCs w:val="24"/>
                <w:lang w:val="en-GB"/>
                <w14:ligatures w14:val="none"/>
              </w:rPr>
            </w:pPr>
            <w:r w:rsidRPr="00DB4FC1">
              <w:rPr>
                <w:rFonts w:ascii="Times New Roman" w:eastAsia="Times New Roman" w:hAnsi="Times New Roman" w:cs="Times New Roman"/>
                <w:b/>
                <w:kern w:val="0"/>
                <w:sz w:val="24"/>
                <w:szCs w:val="24"/>
                <w:lang w:val="en-GB"/>
                <w14:ligatures w14:val="none"/>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743F9048" w14:textId="77777777" w:rsidR="00C94170" w:rsidRPr="00DB4FC1" w:rsidRDefault="00C94170" w:rsidP="006218ED">
            <w:pPr>
              <w:spacing w:after="0" w:line="360" w:lineRule="auto"/>
              <w:jc w:val="center"/>
              <w:rPr>
                <w:rFonts w:ascii="Times New Roman" w:eastAsia="Times New Roman" w:hAnsi="Times New Roman" w:cs="Times New Roman"/>
                <w:b/>
                <w:kern w:val="0"/>
                <w:sz w:val="24"/>
                <w:szCs w:val="24"/>
                <w:lang w:val="en-GB"/>
                <w14:ligatures w14:val="none"/>
              </w:rPr>
            </w:pPr>
            <w:r w:rsidRPr="00DB4FC1">
              <w:rPr>
                <w:rFonts w:ascii="Times New Roman" w:eastAsia="Times New Roman" w:hAnsi="Times New Roman" w:cs="Times New Roman"/>
                <w:b/>
                <w:kern w:val="0"/>
                <w:sz w:val="24"/>
                <w:szCs w:val="24"/>
                <w:lang w:val="en-GB"/>
                <w14:ligatures w14:val="none"/>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458F1962" w14:textId="77777777" w:rsidR="00C94170" w:rsidRPr="00DB4FC1" w:rsidRDefault="00C94170" w:rsidP="006218ED">
            <w:pPr>
              <w:spacing w:after="0" w:line="360" w:lineRule="auto"/>
              <w:jc w:val="center"/>
              <w:rPr>
                <w:rFonts w:ascii="Times New Roman" w:eastAsia="Times New Roman" w:hAnsi="Times New Roman" w:cs="Times New Roman"/>
                <w:b/>
                <w:kern w:val="0"/>
                <w:sz w:val="24"/>
                <w:szCs w:val="24"/>
                <w:lang w:val="en-GB"/>
                <w14:ligatures w14:val="none"/>
              </w:rPr>
            </w:pPr>
            <w:r w:rsidRPr="00DB4FC1">
              <w:rPr>
                <w:rFonts w:ascii="Times New Roman" w:eastAsia="Times New Roman" w:hAnsi="Times New Roman" w:cs="Times New Roman"/>
                <w:b/>
                <w:kern w:val="0"/>
                <w:sz w:val="24"/>
                <w:szCs w:val="24"/>
                <w:lang w:val="en-GB"/>
                <w14:ligatures w14:val="none"/>
              </w:rPr>
              <w:t>Recommended Ratio</w:t>
            </w:r>
          </w:p>
          <w:p w14:paraId="1DCDAEED" w14:textId="77777777" w:rsidR="00C94170" w:rsidRPr="00DB4FC1" w:rsidRDefault="00C94170" w:rsidP="006218ED">
            <w:pPr>
              <w:spacing w:after="0" w:line="360" w:lineRule="auto"/>
              <w:jc w:val="center"/>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(Item: Trainee)</w:t>
            </w:r>
          </w:p>
        </w:tc>
      </w:tr>
      <w:tr w:rsidR="00C94170" w:rsidRPr="00DB4FC1" w14:paraId="194C89AB" w14:textId="77777777" w:rsidTr="006218ED">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3A11608B" w14:textId="77777777" w:rsidR="00C94170" w:rsidRPr="00DB4FC1" w:rsidRDefault="00C94170" w:rsidP="006218ED">
            <w:pPr>
              <w:spacing w:after="0" w:line="360" w:lineRule="auto"/>
              <w:rPr>
                <w:rFonts w:ascii="Times New Roman" w:eastAsia="Times New Roman" w:hAnsi="Times New Roman" w:cs="Times New Roman"/>
                <w:b/>
                <w:kern w:val="0"/>
                <w:sz w:val="24"/>
                <w:szCs w:val="24"/>
                <w:lang w:val="en-GB"/>
                <w14:ligatures w14:val="none"/>
              </w:rPr>
            </w:pPr>
            <w:r w:rsidRPr="00DB4FC1">
              <w:rPr>
                <w:rFonts w:ascii="Times New Roman" w:eastAsia="Times New Roman" w:hAnsi="Times New Roman" w:cs="Times New Roman"/>
                <w:b/>
                <w:kern w:val="0"/>
                <w:sz w:val="24"/>
                <w:szCs w:val="24"/>
                <w:lang w:val="en-GB"/>
                <w14:ligatures w14:val="none"/>
              </w:rPr>
              <w:t>A</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47B1887E" w14:textId="77777777" w:rsidR="00C94170" w:rsidRPr="00DB4FC1" w:rsidRDefault="00C94170" w:rsidP="006218ED">
            <w:pPr>
              <w:spacing w:after="0" w:line="360" w:lineRule="auto"/>
              <w:rPr>
                <w:rFonts w:ascii="Times New Roman" w:eastAsia="Times New Roman" w:hAnsi="Times New Roman" w:cs="Times New Roman"/>
                <w:b/>
                <w:kern w:val="0"/>
                <w:sz w:val="24"/>
                <w:szCs w:val="24"/>
                <w:lang w:val="en-GB"/>
                <w14:ligatures w14:val="none"/>
              </w:rPr>
            </w:pPr>
            <w:r w:rsidRPr="00DB4FC1">
              <w:rPr>
                <w:rFonts w:ascii="Times New Roman" w:eastAsia="Times New Roman" w:hAnsi="Times New Roman" w:cs="Times New Roman"/>
                <w:b/>
                <w:kern w:val="0"/>
                <w:sz w:val="24"/>
                <w:szCs w:val="24"/>
                <w:lang w:val="en-GB"/>
                <w14:ligatures w14:val="none"/>
              </w:rPr>
              <w:t xml:space="preserve">Learning Materials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0CE1501" w14:textId="77777777" w:rsidR="00C94170" w:rsidRPr="00DB4FC1" w:rsidRDefault="00C94170" w:rsidP="006218ED">
            <w:pPr>
              <w:spacing w:after="0" w:line="360" w:lineRule="auto"/>
              <w:rPr>
                <w:rFonts w:ascii="Times New Roman" w:eastAsia="Times New Roman" w:hAnsi="Times New Roman" w:cs="Times New Roman"/>
                <w:b/>
                <w:kern w:val="0"/>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D0888EC" w14:textId="77777777" w:rsidR="00C94170" w:rsidRPr="00DB4FC1" w:rsidRDefault="00C94170" w:rsidP="006218ED">
            <w:pPr>
              <w:spacing w:after="0" w:line="360" w:lineRule="auto"/>
              <w:rPr>
                <w:rFonts w:ascii="Times New Roman" w:eastAsia="Times New Roman" w:hAnsi="Times New Roman" w:cs="Times New Roman"/>
                <w:b/>
                <w:kern w:val="0"/>
                <w:sz w:val="24"/>
                <w:szCs w:val="24"/>
                <w:lang w:val="en-GB"/>
                <w14:ligatures w14:val="none"/>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B79C377" w14:textId="77777777" w:rsidR="00C94170" w:rsidRPr="00DB4FC1" w:rsidRDefault="00C94170" w:rsidP="006218ED">
            <w:pPr>
              <w:spacing w:after="0" w:line="360" w:lineRule="auto"/>
              <w:rPr>
                <w:rFonts w:ascii="Times New Roman" w:eastAsia="Times New Roman" w:hAnsi="Times New Roman" w:cs="Times New Roman"/>
                <w:b/>
                <w:kern w:val="0"/>
                <w:sz w:val="24"/>
                <w:szCs w:val="24"/>
                <w:lang w:val="en-GB"/>
                <w14:ligatures w14:val="none"/>
              </w:rPr>
            </w:pPr>
          </w:p>
        </w:tc>
      </w:tr>
      <w:tr w:rsidR="00C94170" w:rsidRPr="00DB4FC1" w14:paraId="08872732" w14:textId="77777777" w:rsidTr="006218ED">
        <w:tc>
          <w:tcPr>
            <w:tcW w:w="895" w:type="dxa"/>
            <w:tcBorders>
              <w:top w:val="single" w:sz="4" w:space="0" w:color="auto"/>
              <w:left w:val="single" w:sz="4" w:space="0" w:color="auto"/>
              <w:bottom w:val="single" w:sz="4" w:space="0" w:color="auto"/>
              <w:right w:val="single" w:sz="4" w:space="0" w:color="auto"/>
            </w:tcBorders>
            <w:shd w:val="clear" w:color="auto" w:fill="auto"/>
          </w:tcPr>
          <w:p w14:paraId="284A2C01" w14:textId="77777777" w:rsidR="00C94170" w:rsidRPr="00DB4FC1" w:rsidRDefault="00C94170">
            <w:pPr>
              <w:numPr>
                <w:ilvl w:val="0"/>
                <w:numId w:val="274"/>
              </w:numPr>
              <w:spacing w:after="0" w:line="360" w:lineRule="auto"/>
              <w:contextualSpacing/>
              <w:rPr>
                <w:rFonts w:ascii="Times New Roman" w:eastAsia="Times New Roman" w:hAnsi="Times New Roman" w:cs="Times New Roman"/>
                <w:bCs/>
                <w:kern w:val="0"/>
                <w:sz w:val="24"/>
                <w:szCs w:val="24"/>
                <w:lang w:val="en-GB"/>
                <w14:ligatures w14:val="none"/>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4086F5C2"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Reference books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148EF3B0" w14:textId="77777777" w:rsidR="00C94170" w:rsidRPr="00DB4FC1" w:rsidRDefault="00C94170">
            <w:pPr>
              <w:numPr>
                <w:ilvl w:val="0"/>
                <w:numId w:val="278"/>
              </w:numPr>
              <w:spacing w:after="0" w:line="360" w:lineRule="auto"/>
              <w:ind w:left="0" w:right="749" w:firstLine="0"/>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Digital Electronics: Principles, Devices and Applications</w:t>
            </w:r>
          </w:p>
          <w:p w14:paraId="4B27631B" w14:textId="77777777" w:rsidR="00C94170" w:rsidRPr="00DB4FC1" w:rsidRDefault="00C94170">
            <w:pPr>
              <w:numPr>
                <w:ilvl w:val="0"/>
                <w:numId w:val="278"/>
              </w:numPr>
              <w:spacing w:after="0" w:line="360" w:lineRule="auto"/>
              <w:ind w:left="0" w:right="749" w:firstLine="0"/>
              <w:rPr>
                <w:rFonts w:ascii="Times New Roman" w:eastAsia="Times New Roman" w:hAnsi="Times New Roman" w:cs="Times New Roman"/>
                <w:kern w:val="0"/>
                <w:sz w:val="24"/>
                <w:szCs w:val="24"/>
                <w:lang w:val="en-GB"/>
                <w14:ligatures w14:val="none"/>
              </w:rPr>
            </w:pPr>
            <w:r w:rsidRPr="00DB4FC1">
              <w:rPr>
                <w:rFonts w:ascii="Times New Roman" w:eastAsia="Times New Roman" w:hAnsi="Times New Roman" w:cs="Times New Roman"/>
                <w:kern w:val="0"/>
                <w:sz w:val="24"/>
                <w:szCs w:val="24"/>
                <w:shd w:val="clear" w:color="auto" w:fill="FFFFFF"/>
                <w14:ligatures w14:val="none"/>
              </w:rPr>
              <w:t>By Anil K. Maini</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4111D72E"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6478C76A"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1:5</w:t>
            </w:r>
          </w:p>
        </w:tc>
      </w:tr>
      <w:tr w:rsidR="00C94170" w:rsidRPr="00DB4FC1" w14:paraId="42CE5307" w14:textId="77777777" w:rsidTr="006218ED">
        <w:tc>
          <w:tcPr>
            <w:tcW w:w="895" w:type="dxa"/>
            <w:tcBorders>
              <w:top w:val="single" w:sz="4" w:space="0" w:color="auto"/>
              <w:left w:val="single" w:sz="4" w:space="0" w:color="auto"/>
              <w:bottom w:val="single" w:sz="4" w:space="0" w:color="auto"/>
              <w:right w:val="single" w:sz="4" w:space="0" w:color="auto"/>
            </w:tcBorders>
            <w:shd w:val="clear" w:color="auto" w:fill="auto"/>
          </w:tcPr>
          <w:p w14:paraId="43F75C0A" w14:textId="77777777" w:rsidR="00C94170" w:rsidRPr="00DB4FC1" w:rsidRDefault="00C94170">
            <w:pPr>
              <w:numPr>
                <w:ilvl w:val="0"/>
                <w:numId w:val="274"/>
              </w:numPr>
              <w:spacing w:after="0" w:line="360" w:lineRule="auto"/>
              <w:contextualSpacing/>
              <w:rPr>
                <w:rFonts w:ascii="Times New Roman" w:eastAsia="Times New Roman" w:hAnsi="Times New Roman" w:cs="Times New Roman"/>
                <w:bCs/>
                <w:kern w:val="0"/>
                <w:sz w:val="24"/>
                <w:szCs w:val="24"/>
                <w:lang w:val="en-GB"/>
                <w14:ligatures w14:val="none"/>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392D24A"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Installation manuals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29A0E84"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 xml:space="preserve">Assorted Systems component Manufacturer’s manuals and data sheets </w:t>
            </w:r>
          </w:p>
          <w:p w14:paraId="5B2BA92E"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Instrumentation Handbooks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50631A3"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9AB1195"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1:5</w:t>
            </w:r>
          </w:p>
        </w:tc>
      </w:tr>
      <w:tr w:rsidR="00C94170" w:rsidRPr="00DB4FC1" w14:paraId="1BAEB8D6" w14:textId="77777777" w:rsidTr="006218ED">
        <w:tc>
          <w:tcPr>
            <w:tcW w:w="895" w:type="dxa"/>
            <w:tcBorders>
              <w:top w:val="single" w:sz="4" w:space="0" w:color="auto"/>
              <w:left w:val="single" w:sz="4" w:space="0" w:color="auto"/>
              <w:bottom w:val="single" w:sz="4" w:space="0" w:color="auto"/>
              <w:right w:val="single" w:sz="4" w:space="0" w:color="auto"/>
            </w:tcBorders>
            <w:shd w:val="clear" w:color="auto" w:fill="auto"/>
          </w:tcPr>
          <w:p w14:paraId="0053FB7A" w14:textId="77777777" w:rsidR="00C94170" w:rsidRPr="00DB4FC1" w:rsidRDefault="00C94170">
            <w:pPr>
              <w:numPr>
                <w:ilvl w:val="0"/>
                <w:numId w:val="274"/>
              </w:numPr>
              <w:spacing w:after="0" w:line="360" w:lineRule="auto"/>
              <w:contextualSpacing/>
              <w:rPr>
                <w:rFonts w:ascii="Times New Roman" w:eastAsia="Times New Roman" w:hAnsi="Times New Roman" w:cs="Times New Roman"/>
                <w:bCs/>
                <w:kern w:val="0"/>
                <w:sz w:val="24"/>
                <w:szCs w:val="24"/>
                <w:lang w:val="en-GB"/>
                <w14:ligatures w14:val="none"/>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30E3392F"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Charts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18158CF4"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Assorted Circuit diagrams</w:t>
            </w:r>
          </w:p>
          <w:p w14:paraId="0DCD3C71"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 xml:space="preserve">charts </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15947FB0"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 xml:space="preserve">1 </w:t>
            </w:r>
            <w:proofErr w:type="gramStart"/>
            <w:r w:rsidRPr="00DB4FC1">
              <w:rPr>
                <w:rFonts w:ascii="Times New Roman" w:eastAsia="Times New Roman" w:hAnsi="Times New Roman" w:cs="Times New Roman"/>
                <w:bCs/>
                <w:kern w:val="0"/>
                <w:sz w:val="24"/>
                <w:szCs w:val="24"/>
                <w:lang w:val="en-GB"/>
                <w14:ligatures w14:val="none"/>
              </w:rPr>
              <w:t>pcs</w:t>
            </w:r>
            <w:proofErr w:type="gramEnd"/>
            <w:r w:rsidRPr="00DB4FC1">
              <w:rPr>
                <w:rFonts w:ascii="Times New Roman" w:eastAsia="Times New Roman" w:hAnsi="Times New Roman" w:cs="Times New Roman"/>
                <w:bCs/>
                <w:kern w:val="0"/>
                <w:sz w:val="24"/>
                <w:szCs w:val="24"/>
                <w:lang w:val="en-GB"/>
                <w14:ligatures w14:val="none"/>
              </w:rPr>
              <w:t xml:space="preserve"> for each</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7CF34519"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1:25</w:t>
            </w:r>
          </w:p>
        </w:tc>
      </w:tr>
      <w:tr w:rsidR="00C94170" w:rsidRPr="00DB4FC1" w14:paraId="170CE946" w14:textId="77777777" w:rsidTr="006218ED">
        <w:tc>
          <w:tcPr>
            <w:tcW w:w="895" w:type="dxa"/>
            <w:tcBorders>
              <w:top w:val="single" w:sz="4" w:space="0" w:color="auto"/>
              <w:left w:val="single" w:sz="4" w:space="0" w:color="auto"/>
              <w:bottom w:val="single" w:sz="4" w:space="0" w:color="auto"/>
              <w:right w:val="single" w:sz="4" w:space="0" w:color="auto"/>
            </w:tcBorders>
            <w:shd w:val="clear" w:color="auto" w:fill="auto"/>
          </w:tcPr>
          <w:p w14:paraId="18F59AD3" w14:textId="77777777" w:rsidR="00C94170" w:rsidRPr="00DB4FC1" w:rsidRDefault="00C94170">
            <w:pPr>
              <w:numPr>
                <w:ilvl w:val="0"/>
                <w:numId w:val="274"/>
              </w:numPr>
              <w:spacing w:after="0" w:line="360" w:lineRule="auto"/>
              <w:contextualSpacing/>
              <w:rPr>
                <w:rFonts w:ascii="Times New Roman" w:eastAsia="Times New Roman" w:hAnsi="Times New Roman" w:cs="Times New Roman"/>
                <w:bCs/>
                <w:kern w:val="0"/>
                <w:sz w:val="24"/>
                <w:szCs w:val="24"/>
                <w:lang w:val="en-GB"/>
                <w14:ligatures w14:val="none"/>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21414328"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Software</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5FBA1957"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Assorted simulation software</w:t>
            </w:r>
          </w:p>
          <w:p w14:paraId="016B0736"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proofErr w:type="spellStart"/>
            <w:r w:rsidRPr="00DB4FC1">
              <w:rPr>
                <w:rFonts w:ascii="Times New Roman" w:eastAsia="Times New Roman" w:hAnsi="Times New Roman" w:cs="Times New Roman"/>
                <w:bCs/>
                <w:kern w:val="0"/>
                <w:sz w:val="24"/>
                <w:szCs w:val="24"/>
                <w:lang w:val="en-GB"/>
                <w14:ligatures w14:val="none"/>
              </w:rPr>
              <w:t>e.g</w:t>
            </w:r>
            <w:proofErr w:type="spellEnd"/>
            <w:r w:rsidRPr="00DB4FC1">
              <w:rPr>
                <w:rFonts w:ascii="Times New Roman" w:eastAsia="Times New Roman" w:hAnsi="Times New Roman" w:cs="Times New Roman"/>
                <w:bCs/>
                <w:kern w:val="0"/>
                <w:sz w:val="24"/>
                <w:szCs w:val="24"/>
                <w:lang w:val="en-GB"/>
                <w14:ligatures w14:val="none"/>
              </w:rPr>
              <w:t xml:space="preserve"> Deeds, </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0200459D"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25</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5F7B44D8"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1:1</w:t>
            </w:r>
          </w:p>
        </w:tc>
      </w:tr>
      <w:tr w:rsidR="00C94170" w:rsidRPr="00DB4FC1" w14:paraId="7DE9CAF4" w14:textId="77777777" w:rsidTr="006218ED">
        <w:tc>
          <w:tcPr>
            <w:tcW w:w="895" w:type="dxa"/>
            <w:tcBorders>
              <w:top w:val="single" w:sz="4" w:space="0" w:color="auto"/>
              <w:left w:val="single" w:sz="4" w:space="0" w:color="auto"/>
              <w:bottom w:val="single" w:sz="4" w:space="0" w:color="auto"/>
              <w:right w:val="single" w:sz="4" w:space="0" w:color="auto"/>
            </w:tcBorders>
            <w:shd w:val="clear" w:color="auto" w:fill="auto"/>
          </w:tcPr>
          <w:p w14:paraId="655DE2A4" w14:textId="77777777" w:rsidR="00C94170" w:rsidRPr="00DB4FC1" w:rsidRDefault="00C94170">
            <w:pPr>
              <w:numPr>
                <w:ilvl w:val="0"/>
                <w:numId w:val="274"/>
              </w:numPr>
              <w:spacing w:after="0" w:line="360" w:lineRule="auto"/>
              <w:contextualSpacing/>
              <w:rPr>
                <w:rFonts w:ascii="Times New Roman" w:eastAsia="Times New Roman" w:hAnsi="Times New Roman" w:cs="Times New Roman"/>
                <w:bCs/>
                <w:kern w:val="0"/>
                <w:sz w:val="24"/>
                <w:szCs w:val="24"/>
                <w:lang w:val="en-GB"/>
                <w14:ligatures w14:val="none"/>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5DCCA0F7"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Audio visual presentations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0E481972"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Projector</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7F04EB99"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7ACF4DD4"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1:25</w:t>
            </w:r>
          </w:p>
        </w:tc>
      </w:tr>
      <w:tr w:rsidR="00C94170" w:rsidRPr="00DB4FC1" w14:paraId="638D489E" w14:textId="77777777" w:rsidTr="006218ED">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0D1BE61C" w14:textId="77777777" w:rsidR="00C94170" w:rsidRPr="00DB4FC1" w:rsidRDefault="00C94170" w:rsidP="006218ED">
            <w:pPr>
              <w:spacing w:after="0" w:line="360" w:lineRule="auto"/>
              <w:rPr>
                <w:rFonts w:ascii="Times New Roman" w:eastAsia="Times New Roman" w:hAnsi="Times New Roman" w:cs="Times New Roman"/>
                <w:b/>
                <w:kern w:val="0"/>
                <w:sz w:val="24"/>
                <w:szCs w:val="24"/>
                <w:lang w:val="en-GB"/>
                <w14:ligatures w14:val="none"/>
              </w:rPr>
            </w:pPr>
            <w:r w:rsidRPr="00DB4FC1">
              <w:rPr>
                <w:rFonts w:ascii="Times New Roman" w:eastAsia="Times New Roman" w:hAnsi="Times New Roman" w:cs="Times New Roman"/>
                <w:b/>
                <w:kern w:val="0"/>
                <w:sz w:val="24"/>
                <w:szCs w:val="24"/>
                <w:lang w:val="en-GB"/>
                <w14:ligatures w14:val="none"/>
              </w:rPr>
              <w:t>B</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02577034" w14:textId="77777777" w:rsidR="00C94170" w:rsidRPr="00DB4FC1" w:rsidRDefault="00C94170" w:rsidP="006218ED">
            <w:pPr>
              <w:spacing w:after="0" w:line="360" w:lineRule="auto"/>
              <w:rPr>
                <w:rFonts w:ascii="Times New Roman" w:eastAsia="Times New Roman" w:hAnsi="Times New Roman" w:cs="Times New Roman"/>
                <w:b/>
                <w:kern w:val="0"/>
                <w:sz w:val="24"/>
                <w:szCs w:val="24"/>
                <w:lang w:val="en-GB"/>
                <w14:ligatures w14:val="none"/>
              </w:rPr>
            </w:pPr>
            <w:r w:rsidRPr="00DB4FC1">
              <w:rPr>
                <w:rFonts w:ascii="Times New Roman" w:eastAsia="Times New Roman" w:hAnsi="Times New Roman" w:cs="Times New Roman"/>
                <w:b/>
                <w:kern w:val="0"/>
                <w:sz w:val="24"/>
                <w:szCs w:val="24"/>
                <w:lang w:val="en-GB"/>
                <w14:ligatures w14:val="none"/>
              </w:rPr>
              <w:t>Learning Facilities &amp; infrastructure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F783EEC" w14:textId="77777777" w:rsidR="00C94170" w:rsidRPr="00DB4FC1" w:rsidRDefault="00C94170" w:rsidP="006218ED">
            <w:pPr>
              <w:spacing w:after="0" w:line="360" w:lineRule="auto"/>
              <w:rPr>
                <w:rFonts w:ascii="Times New Roman" w:eastAsia="Times New Roman" w:hAnsi="Times New Roman" w:cs="Times New Roman"/>
                <w:b/>
                <w:kern w:val="0"/>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312E13D" w14:textId="77777777" w:rsidR="00C94170" w:rsidRPr="00DB4FC1" w:rsidRDefault="00C94170" w:rsidP="006218ED">
            <w:pPr>
              <w:spacing w:after="0" w:line="360" w:lineRule="auto"/>
              <w:rPr>
                <w:rFonts w:ascii="Times New Roman" w:eastAsia="Times New Roman" w:hAnsi="Times New Roman" w:cs="Times New Roman"/>
                <w:b/>
                <w:kern w:val="0"/>
                <w:sz w:val="24"/>
                <w:szCs w:val="24"/>
                <w:lang w:val="en-GB"/>
                <w14:ligatures w14:val="none"/>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657DB85" w14:textId="77777777" w:rsidR="00C94170" w:rsidRPr="00DB4FC1" w:rsidRDefault="00C94170" w:rsidP="006218ED">
            <w:pPr>
              <w:spacing w:after="0" w:line="360" w:lineRule="auto"/>
              <w:rPr>
                <w:rFonts w:ascii="Times New Roman" w:eastAsia="Times New Roman" w:hAnsi="Times New Roman" w:cs="Times New Roman"/>
                <w:b/>
                <w:kern w:val="0"/>
                <w:sz w:val="24"/>
                <w:szCs w:val="24"/>
                <w:lang w:val="en-GB"/>
                <w14:ligatures w14:val="none"/>
              </w:rPr>
            </w:pPr>
          </w:p>
        </w:tc>
      </w:tr>
      <w:tr w:rsidR="00C94170" w:rsidRPr="00DB4FC1" w14:paraId="1D7F6D31" w14:textId="77777777" w:rsidTr="006218ED">
        <w:tc>
          <w:tcPr>
            <w:tcW w:w="895" w:type="dxa"/>
            <w:tcBorders>
              <w:top w:val="single" w:sz="4" w:space="0" w:color="auto"/>
              <w:left w:val="single" w:sz="4" w:space="0" w:color="auto"/>
              <w:bottom w:val="single" w:sz="4" w:space="0" w:color="auto"/>
              <w:right w:val="single" w:sz="4" w:space="0" w:color="auto"/>
            </w:tcBorders>
            <w:shd w:val="clear" w:color="auto" w:fill="auto"/>
          </w:tcPr>
          <w:p w14:paraId="3E27C44B" w14:textId="77777777" w:rsidR="00C94170" w:rsidRPr="00DB4FC1" w:rsidRDefault="00C94170">
            <w:pPr>
              <w:numPr>
                <w:ilvl w:val="0"/>
                <w:numId w:val="274"/>
              </w:numPr>
              <w:spacing w:after="0" w:line="360" w:lineRule="auto"/>
              <w:contextualSpacing/>
              <w:rPr>
                <w:rFonts w:ascii="Times New Roman" w:eastAsia="Times New Roman" w:hAnsi="Times New Roman" w:cs="Times New Roman"/>
                <w:bCs/>
                <w:kern w:val="0"/>
                <w:sz w:val="24"/>
                <w:szCs w:val="24"/>
                <w:lang w:val="en-GB"/>
                <w14:ligatures w14:val="none"/>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16A2447F"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Lecture theory room</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6A2A680B" w14:textId="77777777" w:rsidR="00C94170" w:rsidRPr="00DB4FC1" w:rsidRDefault="00C94170" w:rsidP="006218ED">
            <w:pPr>
              <w:spacing w:after="0" w:line="360" w:lineRule="auto"/>
              <w:rPr>
                <w:rFonts w:ascii="Times New Roman" w:eastAsia="Times New Roman" w:hAnsi="Times New Roman" w:cs="Times New Roman"/>
                <w:bCs/>
                <w:kern w:val="0"/>
                <w:sz w:val="24"/>
                <w:szCs w:val="24"/>
                <w:highlight w:val="yellow"/>
                <w:lang w:val="en-GB"/>
                <w14:ligatures w14:val="none"/>
              </w:rPr>
            </w:pPr>
            <w:r w:rsidRPr="00DB4FC1">
              <w:rPr>
                <w:rFonts w:ascii="Times New Roman" w:eastAsia="Times New Roman" w:hAnsi="Times New Roman" w:cs="Times New Roman"/>
                <w:bCs/>
                <w:kern w:val="0"/>
                <w:sz w:val="24"/>
                <w:szCs w:val="24"/>
                <w:lang w:val="en-GB"/>
                <w14:ligatures w14:val="none"/>
              </w:rPr>
              <w:t>60m</w:t>
            </w:r>
            <w:r w:rsidRPr="00DB4FC1">
              <w:rPr>
                <w:rFonts w:ascii="Times New Roman" w:eastAsia="Times New Roman" w:hAnsi="Times New Roman" w:cs="Times New Roman"/>
                <w:bCs/>
                <w:kern w:val="0"/>
                <w:sz w:val="24"/>
                <w:szCs w:val="24"/>
                <w:vertAlign w:val="superscript"/>
                <w:lang w:val="en-GB"/>
                <w14:ligatures w14:val="none"/>
              </w:rPr>
              <w:t>2</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77E658C4"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5AE8512F"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1:25</w:t>
            </w:r>
          </w:p>
        </w:tc>
      </w:tr>
      <w:tr w:rsidR="00C94170" w:rsidRPr="00DB4FC1" w14:paraId="07E36079" w14:textId="77777777" w:rsidTr="006218ED">
        <w:tc>
          <w:tcPr>
            <w:tcW w:w="895" w:type="dxa"/>
            <w:tcBorders>
              <w:top w:val="single" w:sz="4" w:space="0" w:color="auto"/>
              <w:left w:val="single" w:sz="4" w:space="0" w:color="auto"/>
              <w:bottom w:val="single" w:sz="4" w:space="0" w:color="auto"/>
              <w:right w:val="single" w:sz="4" w:space="0" w:color="auto"/>
            </w:tcBorders>
            <w:shd w:val="clear" w:color="auto" w:fill="auto"/>
          </w:tcPr>
          <w:p w14:paraId="3C8CA09B" w14:textId="77777777" w:rsidR="00C94170" w:rsidRPr="00DB4FC1" w:rsidRDefault="00C94170">
            <w:pPr>
              <w:numPr>
                <w:ilvl w:val="0"/>
                <w:numId w:val="274"/>
              </w:numPr>
              <w:spacing w:after="0" w:line="360" w:lineRule="auto"/>
              <w:contextualSpacing/>
              <w:rPr>
                <w:rFonts w:ascii="Times New Roman" w:eastAsia="Times New Roman" w:hAnsi="Times New Roman" w:cs="Times New Roman"/>
                <w:bCs/>
                <w:kern w:val="0"/>
                <w:sz w:val="24"/>
                <w:szCs w:val="24"/>
                <w:lang w:val="en-GB"/>
                <w14:ligatures w14:val="none"/>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79FA2FCC"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Workshop</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0E08AEFB" w14:textId="77777777" w:rsidR="00C94170" w:rsidRPr="00DB4FC1" w:rsidRDefault="00C94170" w:rsidP="006218ED">
            <w:pPr>
              <w:spacing w:after="0" w:line="360" w:lineRule="auto"/>
              <w:rPr>
                <w:rFonts w:ascii="Times New Roman" w:eastAsia="Times New Roman" w:hAnsi="Times New Roman" w:cs="Times New Roman"/>
                <w:bCs/>
                <w:kern w:val="0"/>
                <w:sz w:val="24"/>
                <w:szCs w:val="24"/>
                <w:highlight w:val="yellow"/>
                <w:lang w:val="en-GB"/>
                <w14:ligatures w14:val="none"/>
              </w:rPr>
            </w:pPr>
            <w:r w:rsidRPr="00DB4FC1">
              <w:rPr>
                <w:rFonts w:ascii="Times New Roman" w:eastAsia="Times New Roman" w:hAnsi="Times New Roman" w:cs="Times New Roman"/>
                <w:bCs/>
                <w:kern w:val="0"/>
                <w:sz w:val="24"/>
                <w:szCs w:val="24"/>
                <w:lang w:val="en-GB"/>
                <w14:ligatures w14:val="none"/>
              </w:rPr>
              <w:t>150m</w:t>
            </w:r>
            <w:r w:rsidRPr="00DB4FC1">
              <w:rPr>
                <w:rFonts w:ascii="Times New Roman" w:eastAsia="Times New Roman" w:hAnsi="Times New Roman" w:cs="Times New Roman"/>
                <w:bCs/>
                <w:kern w:val="0"/>
                <w:sz w:val="24"/>
                <w:szCs w:val="24"/>
                <w:vertAlign w:val="superscript"/>
                <w:lang w:val="en-GB"/>
                <w14:ligatures w14:val="none"/>
              </w:rPr>
              <w:t>2</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7E2D8F0C"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34D5C495"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1:25</w:t>
            </w:r>
          </w:p>
        </w:tc>
      </w:tr>
      <w:tr w:rsidR="00C94170" w:rsidRPr="00DB4FC1" w14:paraId="18DA1661" w14:textId="77777777" w:rsidTr="006218ED">
        <w:tc>
          <w:tcPr>
            <w:tcW w:w="895" w:type="dxa"/>
            <w:tcBorders>
              <w:top w:val="single" w:sz="4" w:space="0" w:color="auto"/>
              <w:left w:val="single" w:sz="4" w:space="0" w:color="auto"/>
              <w:bottom w:val="single" w:sz="4" w:space="0" w:color="auto"/>
              <w:right w:val="single" w:sz="4" w:space="0" w:color="auto"/>
            </w:tcBorders>
            <w:shd w:val="clear" w:color="auto" w:fill="auto"/>
          </w:tcPr>
          <w:p w14:paraId="38F8BB5A" w14:textId="77777777" w:rsidR="00C94170" w:rsidRPr="00DB4FC1" w:rsidRDefault="00C94170">
            <w:pPr>
              <w:numPr>
                <w:ilvl w:val="0"/>
                <w:numId w:val="274"/>
              </w:numPr>
              <w:spacing w:after="0" w:line="360" w:lineRule="auto"/>
              <w:contextualSpacing/>
              <w:rPr>
                <w:rFonts w:ascii="Times New Roman" w:eastAsia="Times New Roman" w:hAnsi="Times New Roman" w:cs="Times New Roman"/>
                <w:bCs/>
                <w:kern w:val="0"/>
                <w:sz w:val="24"/>
                <w:szCs w:val="24"/>
                <w:lang w:val="en-GB"/>
                <w14:ligatures w14:val="none"/>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39384AC8"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Computer laboratory</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3F99A164"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100m</w:t>
            </w:r>
            <w:r w:rsidRPr="00DB4FC1">
              <w:rPr>
                <w:rFonts w:ascii="Times New Roman" w:eastAsia="Times New Roman" w:hAnsi="Times New Roman" w:cs="Times New Roman"/>
                <w:bCs/>
                <w:kern w:val="0"/>
                <w:sz w:val="24"/>
                <w:szCs w:val="24"/>
                <w:vertAlign w:val="superscript"/>
                <w:lang w:val="en-GB"/>
                <w14:ligatures w14:val="none"/>
              </w:rPr>
              <w:t>2</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03D13ECA"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0D628D79"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1:25</w:t>
            </w:r>
          </w:p>
        </w:tc>
      </w:tr>
      <w:tr w:rsidR="00C94170" w:rsidRPr="00DB4FC1" w14:paraId="0576E4A0" w14:textId="77777777" w:rsidTr="006218ED">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01993C4B" w14:textId="77777777" w:rsidR="00C94170" w:rsidRPr="00DB4FC1" w:rsidRDefault="00C94170" w:rsidP="006218ED">
            <w:pPr>
              <w:spacing w:after="0" w:line="360" w:lineRule="auto"/>
              <w:rPr>
                <w:rFonts w:ascii="Times New Roman" w:eastAsia="Times New Roman" w:hAnsi="Times New Roman" w:cs="Times New Roman"/>
                <w:b/>
                <w:kern w:val="0"/>
                <w:sz w:val="24"/>
                <w:szCs w:val="24"/>
                <w:lang w:val="en-GB"/>
                <w14:ligatures w14:val="none"/>
              </w:rPr>
            </w:pPr>
            <w:r w:rsidRPr="00DB4FC1">
              <w:rPr>
                <w:rFonts w:ascii="Times New Roman" w:eastAsia="Times New Roman" w:hAnsi="Times New Roman" w:cs="Times New Roman"/>
                <w:b/>
                <w:kern w:val="0"/>
                <w:sz w:val="24"/>
                <w:szCs w:val="24"/>
                <w:lang w:val="en-GB"/>
                <w14:ligatures w14:val="none"/>
              </w:rPr>
              <w:t>C</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6EAAAD6F" w14:textId="77777777" w:rsidR="00C94170" w:rsidRPr="00DB4FC1" w:rsidRDefault="00C94170" w:rsidP="006218ED">
            <w:pPr>
              <w:spacing w:after="0" w:line="360" w:lineRule="auto"/>
              <w:rPr>
                <w:rFonts w:ascii="Times New Roman" w:eastAsia="Times New Roman" w:hAnsi="Times New Roman" w:cs="Times New Roman"/>
                <w:b/>
                <w:kern w:val="0"/>
                <w:sz w:val="24"/>
                <w:szCs w:val="24"/>
                <w:lang w:val="en-GB"/>
                <w14:ligatures w14:val="none"/>
              </w:rPr>
            </w:pPr>
            <w:r w:rsidRPr="00DB4FC1">
              <w:rPr>
                <w:rFonts w:ascii="Times New Roman" w:eastAsia="Times New Roman" w:hAnsi="Times New Roman" w:cs="Times New Roman"/>
                <w:b/>
                <w:kern w:val="0"/>
                <w:sz w:val="24"/>
                <w:szCs w:val="24"/>
                <w:lang w:val="en-GB"/>
                <w14:ligatures w14:val="none"/>
              </w:rPr>
              <w:t>Consumable materials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4CC7144" w14:textId="77777777" w:rsidR="00C94170" w:rsidRPr="00DB4FC1" w:rsidRDefault="00C94170" w:rsidP="006218ED">
            <w:pPr>
              <w:spacing w:after="0" w:line="360" w:lineRule="auto"/>
              <w:rPr>
                <w:rFonts w:ascii="Times New Roman" w:eastAsia="Times New Roman" w:hAnsi="Times New Roman" w:cs="Times New Roman"/>
                <w:b/>
                <w:kern w:val="0"/>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221F8F8" w14:textId="77777777" w:rsidR="00C94170" w:rsidRPr="00DB4FC1" w:rsidRDefault="00C94170" w:rsidP="006218ED">
            <w:pPr>
              <w:spacing w:after="0" w:line="360" w:lineRule="auto"/>
              <w:rPr>
                <w:rFonts w:ascii="Times New Roman" w:eastAsia="Times New Roman" w:hAnsi="Times New Roman" w:cs="Times New Roman"/>
                <w:b/>
                <w:kern w:val="0"/>
                <w:sz w:val="24"/>
                <w:szCs w:val="24"/>
                <w:lang w:val="en-GB"/>
                <w14:ligatures w14:val="none"/>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C5935EE" w14:textId="77777777" w:rsidR="00C94170" w:rsidRPr="00DB4FC1" w:rsidRDefault="00C94170" w:rsidP="006218ED">
            <w:pPr>
              <w:spacing w:after="0" w:line="360" w:lineRule="auto"/>
              <w:rPr>
                <w:rFonts w:ascii="Times New Roman" w:eastAsia="Times New Roman" w:hAnsi="Times New Roman" w:cs="Times New Roman"/>
                <w:b/>
                <w:kern w:val="0"/>
                <w:sz w:val="24"/>
                <w:szCs w:val="24"/>
                <w:lang w:val="en-GB"/>
                <w14:ligatures w14:val="none"/>
              </w:rPr>
            </w:pPr>
          </w:p>
        </w:tc>
      </w:tr>
      <w:tr w:rsidR="00C94170" w:rsidRPr="00DB4FC1" w14:paraId="5203E03C" w14:textId="77777777" w:rsidTr="006218ED">
        <w:tc>
          <w:tcPr>
            <w:tcW w:w="895" w:type="dxa"/>
            <w:tcBorders>
              <w:top w:val="single" w:sz="4" w:space="0" w:color="auto"/>
              <w:left w:val="single" w:sz="4" w:space="0" w:color="auto"/>
              <w:bottom w:val="single" w:sz="4" w:space="0" w:color="auto"/>
              <w:right w:val="single" w:sz="4" w:space="0" w:color="auto"/>
            </w:tcBorders>
            <w:shd w:val="clear" w:color="auto" w:fill="auto"/>
          </w:tcPr>
          <w:p w14:paraId="3D2D76A9" w14:textId="77777777" w:rsidR="00C94170" w:rsidRPr="00DB4FC1" w:rsidRDefault="00C94170">
            <w:pPr>
              <w:numPr>
                <w:ilvl w:val="0"/>
                <w:numId w:val="274"/>
              </w:numPr>
              <w:spacing w:after="0" w:line="360" w:lineRule="auto"/>
              <w:contextualSpacing/>
              <w:rPr>
                <w:rFonts w:ascii="Times New Roman" w:eastAsia="Times New Roman" w:hAnsi="Times New Roman" w:cs="Times New Roman"/>
                <w:bCs/>
                <w:kern w:val="0"/>
                <w:sz w:val="24"/>
                <w:szCs w:val="24"/>
                <w:lang w:val="en-GB"/>
                <w14:ligatures w14:val="none"/>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142E1580"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 xml:space="preserve">Assorted </w:t>
            </w:r>
            <w:proofErr w:type="gramStart"/>
            <w:r w:rsidRPr="00DB4FC1">
              <w:rPr>
                <w:rFonts w:ascii="Times New Roman" w:eastAsia="Times New Roman" w:hAnsi="Times New Roman" w:cs="Times New Roman"/>
                <w:bCs/>
                <w:kern w:val="0"/>
                <w:sz w:val="24"/>
                <w:szCs w:val="24"/>
                <w:lang w:val="en-GB"/>
                <w14:ligatures w14:val="none"/>
              </w:rPr>
              <w:t>electronics  components</w:t>
            </w:r>
            <w:proofErr w:type="gramEnd"/>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46FB9CC0"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proofErr w:type="gramStart"/>
            <w:r w:rsidRPr="00DB4FC1">
              <w:rPr>
                <w:rFonts w:ascii="Times New Roman" w:eastAsia="Times New Roman" w:hAnsi="Times New Roman" w:cs="Times New Roman"/>
                <w:bCs/>
                <w:kern w:val="0"/>
                <w:sz w:val="24"/>
                <w:szCs w:val="24"/>
                <w:lang w:val="en-GB"/>
                <w14:ligatures w14:val="none"/>
              </w:rPr>
              <w:t>ICs,  resistors</w:t>
            </w:r>
            <w:proofErr w:type="gramEnd"/>
            <w:r w:rsidRPr="00DB4FC1">
              <w:rPr>
                <w:rFonts w:ascii="Times New Roman" w:eastAsia="Times New Roman" w:hAnsi="Times New Roman" w:cs="Times New Roman"/>
                <w:bCs/>
                <w:kern w:val="0"/>
                <w:sz w:val="24"/>
                <w:szCs w:val="24"/>
                <w:lang w:val="en-GB"/>
                <w14:ligatures w14:val="none"/>
              </w:rPr>
              <w:t xml:space="preserve">, capacitors  </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3DB95601"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0A253F8E"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1:1</w:t>
            </w:r>
          </w:p>
        </w:tc>
      </w:tr>
      <w:tr w:rsidR="00C94170" w:rsidRPr="00DB4FC1" w14:paraId="68E31CB1" w14:textId="77777777" w:rsidTr="006218ED">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79BE39BB" w14:textId="77777777" w:rsidR="00C94170" w:rsidRPr="00DB4FC1" w:rsidRDefault="00C94170" w:rsidP="006218ED">
            <w:pPr>
              <w:spacing w:after="0" w:line="360" w:lineRule="auto"/>
              <w:rPr>
                <w:rFonts w:ascii="Times New Roman" w:eastAsia="Times New Roman" w:hAnsi="Times New Roman" w:cs="Times New Roman"/>
                <w:b/>
                <w:kern w:val="0"/>
                <w:sz w:val="24"/>
                <w:szCs w:val="24"/>
                <w:lang w:val="en-GB"/>
                <w14:ligatures w14:val="none"/>
              </w:rPr>
            </w:pPr>
            <w:r w:rsidRPr="00DB4FC1">
              <w:rPr>
                <w:rFonts w:ascii="Times New Roman" w:eastAsia="Times New Roman" w:hAnsi="Times New Roman" w:cs="Times New Roman"/>
                <w:b/>
                <w:kern w:val="0"/>
                <w:sz w:val="24"/>
                <w:szCs w:val="24"/>
                <w:lang w:val="en-GB"/>
                <w14:ligatures w14:val="none"/>
              </w:rPr>
              <w:t>D</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11B9B645" w14:textId="77777777" w:rsidR="00C94170" w:rsidRPr="00DB4FC1" w:rsidRDefault="00C94170" w:rsidP="006218ED">
            <w:pPr>
              <w:spacing w:after="0" w:line="360" w:lineRule="auto"/>
              <w:rPr>
                <w:rFonts w:ascii="Times New Roman" w:eastAsia="Times New Roman" w:hAnsi="Times New Roman" w:cs="Times New Roman"/>
                <w:b/>
                <w:kern w:val="0"/>
                <w:sz w:val="24"/>
                <w:szCs w:val="24"/>
                <w:lang w:val="en-GB"/>
                <w14:ligatures w14:val="none"/>
              </w:rPr>
            </w:pPr>
            <w:r w:rsidRPr="00DB4FC1">
              <w:rPr>
                <w:rFonts w:ascii="Times New Roman" w:eastAsia="Times New Roman" w:hAnsi="Times New Roman" w:cs="Times New Roman"/>
                <w:b/>
                <w:kern w:val="0"/>
                <w:sz w:val="24"/>
                <w:szCs w:val="24"/>
                <w:lang w:val="en-GB"/>
                <w14:ligatures w14:val="none"/>
              </w:rPr>
              <w:t>Tools and Equipment</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C9227F2" w14:textId="77777777" w:rsidR="00C94170" w:rsidRPr="00DB4FC1" w:rsidRDefault="00C94170" w:rsidP="006218ED">
            <w:pPr>
              <w:spacing w:after="0" w:line="360" w:lineRule="auto"/>
              <w:rPr>
                <w:rFonts w:ascii="Times New Roman" w:eastAsia="Times New Roman" w:hAnsi="Times New Roman" w:cs="Times New Roman"/>
                <w:b/>
                <w:kern w:val="0"/>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E132F34" w14:textId="77777777" w:rsidR="00C94170" w:rsidRPr="00DB4FC1" w:rsidRDefault="00C94170" w:rsidP="006218ED">
            <w:pPr>
              <w:spacing w:after="0" w:line="360" w:lineRule="auto"/>
              <w:rPr>
                <w:rFonts w:ascii="Times New Roman" w:eastAsia="Times New Roman" w:hAnsi="Times New Roman" w:cs="Times New Roman"/>
                <w:b/>
                <w:kern w:val="0"/>
                <w:sz w:val="24"/>
                <w:szCs w:val="24"/>
                <w:lang w:val="en-GB"/>
                <w14:ligatures w14:val="none"/>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106B1E3" w14:textId="77777777" w:rsidR="00C94170" w:rsidRPr="00DB4FC1" w:rsidRDefault="00C94170" w:rsidP="006218ED">
            <w:pPr>
              <w:spacing w:after="0" w:line="360" w:lineRule="auto"/>
              <w:rPr>
                <w:rFonts w:ascii="Times New Roman" w:eastAsia="Times New Roman" w:hAnsi="Times New Roman" w:cs="Times New Roman"/>
                <w:b/>
                <w:kern w:val="0"/>
                <w:sz w:val="24"/>
                <w:szCs w:val="24"/>
                <w:lang w:val="en-GB"/>
                <w14:ligatures w14:val="none"/>
              </w:rPr>
            </w:pPr>
          </w:p>
        </w:tc>
      </w:tr>
      <w:tr w:rsidR="00C94170" w:rsidRPr="00DB4FC1" w14:paraId="6A81E539" w14:textId="77777777" w:rsidTr="006218ED">
        <w:trPr>
          <w:trHeight w:val="449"/>
        </w:trPr>
        <w:tc>
          <w:tcPr>
            <w:tcW w:w="895" w:type="dxa"/>
            <w:tcBorders>
              <w:top w:val="single" w:sz="4" w:space="0" w:color="auto"/>
              <w:left w:val="single" w:sz="4" w:space="0" w:color="auto"/>
              <w:bottom w:val="single" w:sz="4" w:space="0" w:color="auto"/>
              <w:right w:val="single" w:sz="4" w:space="0" w:color="auto"/>
            </w:tcBorders>
            <w:shd w:val="clear" w:color="auto" w:fill="auto"/>
          </w:tcPr>
          <w:p w14:paraId="6BD09A39" w14:textId="77777777" w:rsidR="00C94170" w:rsidRPr="00DB4FC1" w:rsidRDefault="00C94170">
            <w:pPr>
              <w:numPr>
                <w:ilvl w:val="0"/>
                <w:numId w:val="274"/>
              </w:numPr>
              <w:spacing w:after="0" w:line="360" w:lineRule="auto"/>
              <w:contextualSpacing/>
              <w:rPr>
                <w:rFonts w:ascii="Times New Roman" w:eastAsia="Times New Roman" w:hAnsi="Times New Roman" w:cs="Times New Roman"/>
                <w:bCs/>
                <w:kern w:val="0"/>
                <w:sz w:val="24"/>
                <w:szCs w:val="24"/>
                <w:lang w:val="en-GB"/>
                <w14:ligatures w14:val="none"/>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3CB97A70"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Assorted tools and equipment</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29AECBC"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Side cutters, Side cutters, Pliers, Screw driver,</w:t>
            </w:r>
            <w:r w:rsidRPr="00DB4FC1">
              <w:rPr>
                <w:rFonts w:ascii="Times New Roman" w:eastAsia="Times New Roman" w:hAnsi="Times New Roman" w:cs="Times New Roman"/>
                <w:kern w:val="0"/>
                <w:sz w:val="24"/>
                <w:szCs w:val="24"/>
                <w:lang w:val="en-GB"/>
                <w14:ligatures w14:val="none"/>
              </w:rPr>
              <w:t xml:space="preserve"> </w:t>
            </w:r>
            <w:r w:rsidRPr="00DB4FC1">
              <w:rPr>
                <w:rFonts w:ascii="Times New Roman" w:eastAsia="Times New Roman" w:hAnsi="Times New Roman" w:cs="Times New Roman"/>
                <w:bCs/>
                <w:kern w:val="0"/>
                <w:sz w:val="24"/>
                <w:szCs w:val="24"/>
                <w:lang w:val="en-GB"/>
                <w14:ligatures w14:val="none"/>
              </w:rPr>
              <w:t>Multi-meter, Oscilloscope, Solder guns, breadboards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7C78BE29"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3F24313E"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1:1</w:t>
            </w:r>
          </w:p>
        </w:tc>
      </w:tr>
      <w:tr w:rsidR="00C94170" w:rsidRPr="00DB4FC1" w14:paraId="4841099A" w14:textId="77777777" w:rsidTr="006218ED">
        <w:tc>
          <w:tcPr>
            <w:tcW w:w="895" w:type="dxa"/>
            <w:tcBorders>
              <w:top w:val="single" w:sz="4" w:space="0" w:color="auto"/>
              <w:left w:val="single" w:sz="4" w:space="0" w:color="auto"/>
              <w:bottom w:val="single" w:sz="4" w:space="0" w:color="auto"/>
              <w:right w:val="single" w:sz="4" w:space="0" w:color="auto"/>
            </w:tcBorders>
            <w:shd w:val="clear" w:color="auto" w:fill="auto"/>
          </w:tcPr>
          <w:p w14:paraId="1443A369" w14:textId="77777777" w:rsidR="00C94170" w:rsidRPr="00DB4FC1" w:rsidRDefault="00C94170">
            <w:pPr>
              <w:numPr>
                <w:ilvl w:val="0"/>
                <w:numId w:val="274"/>
              </w:numPr>
              <w:spacing w:after="0" w:line="360" w:lineRule="auto"/>
              <w:contextualSpacing/>
              <w:rPr>
                <w:rFonts w:ascii="Times New Roman" w:eastAsia="Times New Roman" w:hAnsi="Times New Roman" w:cs="Times New Roman"/>
                <w:bCs/>
                <w:kern w:val="0"/>
                <w:sz w:val="24"/>
                <w:szCs w:val="24"/>
                <w:lang w:val="en-GB"/>
                <w14:ligatures w14:val="none"/>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01E0B59C"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PPEs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4A3D992"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Safety boots, overall</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3CDE7CD9"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3E687443"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1:1</w:t>
            </w:r>
          </w:p>
        </w:tc>
      </w:tr>
      <w:tr w:rsidR="00C94170" w:rsidRPr="00DB4FC1" w14:paraId="59B3741B" w14:textId="77777777" w:rsidTr="006218ED">
        <w:tc>
          <w:tcPr>
            <w:tcW w:w="895" w:type="dxa"/>
            <w:tcBorders>
              <w:top w:val="single" w:sz="4" w:space="0" w:color="auto"/>
              <w:left w:val="single" w:sz="4" w:space="0" w:color="auto"/>
              <w:bottom w:val="single" w:sz="4" w:space="0" w:color="auto"/>
              <w:right w:val="single" w:sz="4" w:space="0" w:color="auto"/>
            </w:tcBorders>
            <w:shd w:val="clear" w:color="auto" w:fill="auto"/>
          </w:tcPr>
          <w:p w14:paraId="021A3BEE" w14:textId="77777777" w:rsidR="00C94170" w:rsidRPr="00DB4FC1" w:rsidRDefault="00C94170">
            <w:pPr>
              <w:numPr>
                <w:ilvl w:val="0"/>
                <w:numId w:val="274"/>
              </w:numPr>
              <w:spacing w:after="0" w:line="360" w:lineRule="auto"/>
              <w:contextualSpacing/>
              <w:rPr>
                <w:rFonts w:ascii="Times New Roman" w:eastAsia="Times New Roman" w:hAnsi="Times New Roman" w:cs="Times New Roman"/>
                <w:bCs/>
                <w:kern w:val="0"/>
                <w:sz w:val="24"/>
                <w:szCs w:val="24"/>
                <w:lang w:val="en-GB"/>
                <w14:ligatures w14:val="none"/>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4379CAEA"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Function generator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26A485B"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32669144"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23DFBF1D"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1:5</w:t>
            </w:r>
          </w:p>
        </w:tc>
      </w:tr>
      <w:tr w:rsidR="00C94170" w:rsidRPr="00DB4FC1" w14:paraId="7A9D5A30" w14:textId="77777777" w:rsidTr="006218ED">
        <w:tc>
          <w:tcPr>
            <w:tcW w:w="895" w:type="dxa"/>
            <w:tcBorders>
              <w:top w:val="single" w:sz="4" w:space="0" w:color="auto"/>
              <w:left w:val="single" w:sz="4" w:space="0" w:color="auto"/>
              <w:bottom w:val="single" w:sz="4" w:space="0" w:color="auto"/>
              <w:right w:val="single" w:sz="4" w:space="0" w:color="auto"/>
            </w:tcBorders>
            <w:shd w:val="clear" w:color="auto" w:fill="auto"/>
          </w:tcPr>
          <w:p w14:paraId="547A0EF7" w14:textId="77777777" w:rsidR="00C94170" w:rsidRPr="00DB4FC1" w:rsidRDefault="00C94170">
            <w:pPr>
              <w:numPr>
                <w:ilvl w:val="0"/>
                <w:numId w:val="274"/>
              </w:numPr>
              <w:spacing w:after="0" w:line="360" w:lineRule="auto"/>
              <w:contextualSpacing/>
              <w:rPr>
                <w:rFonts w:ascii="Times New Roman" w:eastAsia="Times New Roman" w:hAnsi="Times New Roman" w:cs="Times New Roman"/>
                <w:bCs/>
                <w:kern w:val="0"/>
                <w:sz w:val="24"/>
                <w:szCs w:val="24"/>
                <w:lang w:val="en-GB"/>
                <w14:ligatures w14:val="none"/>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699D0DCB"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Variable power supply</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9270C72"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7A155A3C"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2033B46C"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1:5</w:t>
            </w:r>
          </w:p>
        </w:tc>
      </w:tr>
      <w:tr w:rsidR="00C94170" w:rsidRPr="00DB4FC1" w14:paraId="60BF9511" w14:textId="77777777" w:rsidTr="006218ED">
        <w:tc>
          <w:tcPr>
            <w:tcW w:w="895" w:type="dxa"/>
            <w:tcBorders>
              <w:top w:val="single" w:sz="4" w:space="0" w:color="auto"/>
              <w:left w:val="single" w:sz="4" w:space="0" w:color="auto"/>
              <w:bottom w:val="single" w:sz="4" w:space="0" w:color="auto"/>
              <w:right w:val="single" w:sz="4" w:space="0" w:color="auto"/>
            </w:tcBorders>
            <w:shd w:val="clear" w:color="auto" w:fill="auto"/>
          </w:tcPr>
          <w:p w14:paraId="0199E42B" w14:textId="77777777" w:rsidR="00C94170" w:rsidRPr="00DB4FC1" w:rsidRDefault="00C94170">
            <w:pPr>
              <w:numPr>
                <w:ilvl w:val="0"/>
                <w:numId w:val="274"/>
              </w:numPr>
              <w:spacing w:after="0" w:line="360" w:lineRule="auto"/>
              <w:contextualSpacing/>
              <w:rPr>
                <w:rFonts w:ascii="Times New Roman" w:eastAsia="Times New Roman" w:hAnsi="Times New Roman" w:cs="Times New Roman"/>
                <w:bCs/>
                <w:kern w:val="0"/>
                <w:sz w:val="24"/>
                <w:szCs w:val="24"/>
                <w:lang w:val="en-GB"/>
                <w14:ligatures w14:val="none"/>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07D2FB80"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Trainers kit</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4407019E"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 xml:space="preserve">Assorted logic gate, combinational circuits trainer kits with component Manufacturer’s manuals and data sheets </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5BD5DE81"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36C5E3C4"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1:5</w:t>
            </w:r>
          </w:p>
        </w:tc>
      </w:tr>
      <w:tr w:rsidR="00C94170" w:rsidRPr="00DB4FC1" w14:paraId="021FD1AA" w14:textId="77777777" w:rsidTr="006218ED">
        <w:tc>
          <w:tcPr>
            <w:tcW w:w="895" w:type="dxa"/>
            <w:tcBorders>
              <w:top w:val="single" w:sz="4" w:space="0" w:color="auto"/>
              <w:left w:val="single" w:sz="4" w:space="0" w:color="auto"/>
              <w:bottom w:val="single" w:sz="4" w:space="0" w:color="auto"/>
              <w:right w:val="single" w:sz="4" w:space="0" w:color="auto"/>
            </w:tcBorders>
            <w:shd w:val="clear" w:color="auto" w:fill="auto"/>
          </w:tcPr>
          <w:p w14:paraId="30C6963A" w14:textId="77777777" w:rsidR="00C94170" w:rsidRPr="00DB4FC1" w:rsidRDefault="00C94170">
            <w:pPr>
              <w:numPr>
                <w:ilvl w:val="0"/>
                <w:numId w:val="274"/>
              </w:numPr>
              <w:spacing w:after="0" w:line="360" w:lineRule="auto"/>
              <w:contextualSpacing/>
              <w:rPr>
                <w:rFonts w:ascii="Times New Roman" w:eastAsia="Times New Roman" w:hAnsi="Times New Roman" w:cs="Times New Roman"/>
                <w:bCs/>
                <w:kern w:val="0"/>
                <w:sz w:val="24"/>
                <w:szCs w:val="24"/>
                <w:lang w:val="en-GB"/>
                <w14:ligatures w14:val="none"/>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4D7DFBDF"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Hot air gun</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5347AD1"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795897D6"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56C5ECF2"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1:5</w:t>
            </w:r>
          </w:p>
        </w:tc>
      </w:tr>
      <w:tr w:rsidR="00C94170" w:rsidRPr="00DB4FC1" w14:paraId="36E439A9" w14:textId="77777777" w:rsidTr="006218ED">
        <w:tc>
          <w:tcPr>
            <w:tcW w:w="895" w:type="dxa"/>
            <w:tcBorders>
              <w:top w:val="single" w:sz="4" w:space="0" w:color="auto"/>
              <w:left w:val="single" w:sz="4" w:space="0" w:color="auto"/>
              <w:bottom w:val="single" w:sz="4" w:space="0" w:color="auto"/>
              <w:right w:val="single" w:sz="4" w:space="0" w:color="auto"/>
            </w:tcBorders>
            <w:shd w:val="clear" w:color="auto" w:fill="auto"/>
          </w:tcPr>
          <w:p w14:paraId="19BB20C1" w14:textId="77777777" w:rsidR="00C94170" w:rsidRPr="00DB4FC1" w:rsidRDefault="00C94170">
            <w:pPr>
              <w:numPr>
                <w:ilvl w:val="0"/>
                <w:numId w:val="274"/>
              </w:numPr>
              <w:spacing w:after="0" w:line="360" w:lineRule="auto"/>
              <w:contextualSpacing/>
              <w:rPr>
                <w:rFonts w:ascii="Times New Roman" w:eastAsia="Times New Roman" w:hAnsi="Times New Roman" w:cs="Times New Roman"/>
                <w:bCs/>
                <w:kern w:val="0"/>
                <w:sz w:val="24"/>
                <w:szCs w:val="24"/>
                <w:lang w:val="en-GB"/>
                <w14:ligatures w14:val="none"/>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3AE45638"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Work stations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4CC8579"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152958B6"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25</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6E3D0B37" w14:textId="77777777" w:rsidR="00C94170" w:rsidRPr="00DB4FC1" w:rsidRDefault="00C94170" w:rsidP="006218ED">
            <w:pPr>
              <w:spacing w:after="0" w:line="360" w:lineRule="auto"/>
              <w:rPr>
                <w:rFonts w:ascii="Times New Roman" w:eastAsia="Times New Roman" w:hAnsi="Times New Roman" w:cs="Times New Roman"/>
                <w:bCs/>
                <w:kern w:val="0"/>
                <w:sz w:val="24"/>
                <w:szCs w:val="24"/>
                <w:lang w:val="en-GB"/>
                <w14:ligatures w14:val="none"/>
              </w:rPr>
            </w:pPr>
            <w:r w:rsidRPr="00DB4FC1">
              <w:rPr>
                <w:rFonts w:ascii="Times New Roman" w:eastAsia="Times New Roman" w:hAnsi="Times New Roman" w:cs="Times New Roman"/>
                <w:bCs/>
                <w:kern w:val="0"/>
                <w:sz w:val="24"/>
                <w:szCs w:val="24"/>
                <w:lang w:val="en-GB"/>
                <w14:ligatures w14:val="none"/>
              </w:rPr>
              <w:t>1:1</w:t>
            </w:r>
          </w:p>
        </w:tc>
      </w:tr>
    </w:tbl>
    <w:p w14:paraId="59415644" w14:textId="77777777" w:rsidR="003C2EB6" w:rsidRDefault="003C2EB6">
      <w:pPr>
        <w:rPr>
          <w:rFonts w:ascii="Times New Roman" w:eastAsia="Times New Roman" w:hAnsi="Times New Roman" w:cs="Times New Roman"/>
          <w:b/>
          <w:iCs/>
          <w:kern w:val="0"/>
          <w:sz w:val="24"/>
          <w:szCs w:val="24"/>
          <w:lang w:val="en-GB"/>
          <w14:ligatures w14:val="none"/>
        </w:rPr>
      </w:pPr>
      <w:r>
        <w:br w:type="page"/>
      </w:r>
    </w:p>
    <w:p w14:paraId="2A955467" w14:textId="2D84C333" w:rsidR="003C2EB6" w:rsidRPr="0035178C" w:rsidRDefault="003C2EB6" w:rsidP="003C2EB6">
      <w:pPr>
        <w:pStyle w:val="Heading2"/>
      </w:pPr>
      <w:bookmarkStart w:id="120" w:name="_Toc197085610"/>
      <w:r w:rsidRPr="0035178C">
        <w:t>ELECTRICAL MEASUREMENT AND FAULT DIAGNOSIS</w:t>
      </w:r>
      <w:bookmarkEnd w:id="120"/>
    </w:p>
    <w:p w14:paraId="26CB21DA" w14:textId="63AB357A" w:rsidR="003C2EB6" w:rsidRPr="00EE017B" w:rsidRDefault="003C2EB6" w:rsidP="003C2EB6">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sz w:val="24"/>
          <w:szCs w:val="24"/>
          <w:lang w:val="en-GB"/>
        </w:rPr>
        <w:t>UNIT CODE</w:t>
      </w:r>
      <w:r w:rsidRPr="00EE017B">
        <w:rPr>
          <w:rFonts w:ascii="Times New Roman" w:eastAsia="Calibri" w:hAnsi="Times New Roman" w:cs="Times New Roman"/>
          <w:b/>
          <w:bCs/>
          <w:sz w:val="24"/>
          <w:szCs w:val="24"/>
          <w:lang w:val="en-GB"/>
        </w:rPr>
        <w:t xml:space="preserve">:  </w:t>
      </w:r>
      <w:r w:rsidR="006B57F6" w:rsidRPr="006B57F6">
        <w:rPr>
          <w:rFonts w:ascii="Times New Roman" w:hAnsi="Times New Roman" w:cs="Times New Roman"/>
          <w:sz w:val="24"/>
          <w:szCs w:val="24"/>
        </w:rPr>
        <w:t>0713 551 09A</w:t>
      </w:r>
    </w:p>
    <w:p w14:paraId="59DE62F0" w14:textId="77777777" w:rsidR="003C2EB6" w:rsidRPr="00EE017B" w:rsidRDefault="003C2EB6" w:rsidP="003C2EB6">
      <w:pPr>
        <w:spacing w:after="240" w:line="360" w:lineRule="auto"/>
        <w:jc w:val="both"/>
        <w:rPr>
          <w:rFonts w:ascii="Times New Roman" w:hAnsi="Times New Roman" w:cs="Times New Roman"/>
          <w:sz w:val="24"/>
          <w:szCs w:val="24"/>
          <w:lang w:val="en-ZA"/>
        </w:rPr>
      </w:pPr>
      <w:r w:rsidRPr="00EE017B">
        <w:rPr>
          <w:rFonts w:ascii="Times New Roman" w:hAnsi="Times New Roman" w:cs="Times New Roman"/>
          <w:b/>
          <w:sz w:val="24"/>
          <w:szCs w:val="24"/>
          <w:lang w:val="en-ZA"/>
        </w:rPr>
        <w:t>Relationship to Occupational Standards</w:t>
      </w:r>
    </w:p>
    <w:p w14:paraId="43867A9D" w14:textId="691032B3" w:rsidR="003C2EB6" w:rsidRDefault="003C2EB6" w:rsidP="003C2EB6">
      <w:pPr>
        <w:spacing w:after="240" w:line="360" w:lineRule="auto"/>
        <w:rPr>
          <w:rFonts w:ascii="Times New Roman" w:eastAsia="SimSun" w:hAnsi="Times New Roman" w:cs="Times New Roman"/>
          <w:sz w:val="24"/>
          <w:szCs w:val="24"/>
        </w:rPr>
      </w:pPr>
      <w:r w:rsidRPr="00EE017B">
        <w:rPr>
          <w:rFonts w:ascii="Times New Roman" w:hAnsi="Times New Roman" w:cs="Times New Roman"/>
          <w:sz w:val="24"/>
          <w:szCs w:val="24"/>
        </w:rPr>
        <w:t xml:space="preserve">This unit addresses the unit of competency: </w:t>
      </w:r>
      <w:r w:rsidR="006B57F6">
        <w:rPr>
          <w:rFonts w:ascii="Times New Roman" w:eastAsia="Calibri" w:hAnsi="Times New Roman" w:cs="Times New Roman"/>
          <w:kern w:val="0"/>
          <w:sz w:val="24"/>
          <w:szCs w:val="24"/>
          <w:lang w:val="en-ZA"/>
          <w14:ligatures w14:val="none"/>
        </w:rPr>
        <w:t>P</w:t>
      </w:r>
      <w:r w:rsidR="006B57F6" w:rsidRPr="006B57F6">
        <w:rPr>
          <w:rFonts w:ascii="Times New Roman" w:eastAsia="Calibri" w:hAnsi="Times New Roman" w:cs="Times New Roman"/>
          <w:kern w:val="0"/>
          <w:sz w:val="24"/>
          <w:szCs w:val="24"/>
          <w:lang w:val="en-ZA"/>
          <w14:ligatures w14:val="none"/>
        </w:rPr>
        <w:t>erform</w:t>
      </w:r>
      <w:r w:rsidR="006B57F6">
        <w:rPr>
          <w:rFonts w:ascii="Times New Roman" w:eastAsia="Calibri" w:hAnsi="Times New Roman" w:cs="Times New Roman"/>
          <w:kern w:val="0"/>
          <w:sz w:val="24"/>
          <w:szCs w:val="24"/>
          <w:lang w:val="en-ZA"/>
          <w14:ligatures w14:val="none"/>
        </w:rPr>
        <w:t xml:space="preserve"> electrical</w:t>
      </w:r>
      <w:r w:rsidR="006B57F6" w:rsidRPr="006B57F6">
        <w:rPr>
          <w:rFonts w:ascii="Times New Roman" w:eastAsia="Calibri" w:hAnsi="Times New Roman" w:cs="Times New Roman"/>
          <w:kern w:val="0"/>
          <w:sz w:val="24"/>
          <w:szCs w:val="24"/>
          <w:lang w:val="en-ZA"/>
          <w14:ligatures w14:val="none"/>
        </w:rPr>
        <w:t xml:space="preserve"> measurement</w:t>
      </w:r>
      <w:r w:rsidR="006B57F6">
        <w:rPr>
          <w:rFonts w:ascii="Times New Roman" w:eastAsia="Calibri" w:hAnsi="Times New Roman" w:cs="Times New Roman"/>
          <w:kern w:val="0"/>
          <w:sz w:val="24"/>
          <w:szCs w:val="24"/>
          <w:lang w:val="en-ZA"/>
          <w14:ligatures w14:val="none"/>
        </w:rPr>
        <w:t>s</w:t>
      </w:r>
      <w:r w:rsidR="006B57F6" w:rsidRPr="006B57F6">
        <w:rPr>
          <w:rFonts w:ascii="Times New Roman" w:eastAsia="Calibri" w:hAnsi="Times New Roman" w:cs="Times New Roman"/>
          <w:kern w:val="0"/>
          <w:sz w:val="24"/>
          <w:szCs w:val="24"/>
          <w:lang w:val="en-ZA"/>
          <w14:ligatures w14:val="none"/>
        </w:rPr>
        <w:t xml:space="preserve"> and fault diagnosis</w:t>
      </w:r>
      <w:r w:rsidRPr="007F7AA9">
        <w:rPr>
          <w:rFonts w:ascii="Times New Roman" w:hAnsi="Times New Roman" w:cs="Times New Roman"/>
          <w:sz w:val="24"/>
          <w:szCs w:val="24"/>
        </w:rPr>
        <w:t>.</w:t>
      </w:r>
    </w:p>
    <w:p w14:paraId="191AA251" w14:textId="0705DCB0" w:rsidR="003C2EB6" w:rsidRPr="00EE017B" w:rsidRDefault="003C2EB6" w:rsidP="003C2EB6">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kern w:val="0"/>
          <w:sz w:val="24"/>
          <w:szCs w:val="24"/>
          <w14:ligatures w14:val="none"/>
        </w:rPr>
        <w:t>Duration of Unit:</w:t>
      </w:r>
      <w:r w:rsidRPr="00A405F3">
        <w:rPr>
          <w:rFonts w:ascii="Times New Roman" w:eastAsia="Calibri" w:hAnsi="Times New Roman" w:cs="Times New Roman"/>
          <w:bCs/>
          <w:kern w:val="0"/>
          <w:sz w:val="24"/>
          <w:szCs w:val="24"/>
          <w14:ligatures w14:val="none"/>
        </w:rPr>
        <w:t xml:space="preserve"> </w:t>
      </w:r>
      <w:r w:rsidR="006B57F6">
        <w:rPr>
          <w:rFonts w:ascii="Times New Roman" w:eastAsia="Calibri" w:hAnsi="Times New Roman" w:cs="Times New Roman"/>
          <w:bCs/>
          <w:kern w:val="0"/>
          <w:sz w:val="24"/>
          <w:szCs w:val="24"/>
          <w14:ligatures w14:val="none"/>
        </w:rPr>
        <w:t>6</w:t>
      </w:r>
      <w:r w:rsidRPr="00A405F3">
        <w:rPr>
          <w:rFonts w:ascii="Times New Roman" w:eastAsia="Calibri" w:hAnsi="Times New Roman" w:cs="Times New Roman"/>
          <w:bCs/>
          <w:kern w:val="0"/>
          <w:sz w:val="24"/>
          <w:szCs w:val="24"/>
          <w14:ligatures w14:val="none"/>
        </w:rPr>
        <w:t>0</w:t>
      </w:r>
      <w:r w:rsidRPr="00EE017B">
        <w:rPr>
          <w:rFonts w:ascii="Times New Roman" w:eastAsia="Calibri" w:hAnsi="Times New Roman" w:cs="Times New Roman"/>
          <w:sz w:val="24"/>
          <w:szCs w:val="24"/>
          <w:lang w:val="en-GB"/>
        </w:rPr>
        <w:t xml:space="preserve"> </w:t>
      </w:r>
      <w:r w:rsidRPr="00EE017B">
        <w:rPr>
          <w:rFonts w:ascii="Times New Roman" w:eastAsia="Calibri" w:hAnsi="Times New Roman" w:cs="Times New Roman"/>
          <w:kern w:val="0"/>
          <w:sz w:val="24"/>
          <w:szCs w:val="24"/>
          <w14:ligatures w14:val="none"/>
        </w:rPr>
        <w:t>Hours</w:t>
      </w:r>
    </w:p>
    <w:p w14:paraId="2DD1C9A1" w14:textId="77777777" w:rsidR="003C2EB6" w:rsidRPr="00EE017B" w:rsidRDefault="003C2EB6" w:rsidP="003C2EB6">
      <w:pPr>
        <w:tabs>
          <w:tab w:val="left" w:pos="2880"/>
        </w:tabs>
        <w:spacing w:after="240" w:line="360" w:lineRule="auto"/>
        <w:jc w:val="both"/>
        <w:rPr>
          <w:rFonts w:ascii="Times New Roman" w:eastAsia="Calibri" w:hAnsi="Times New Roman" w:cs="Times New Roman"/>
          <w:b/>
          <w:kern w:val="0"/>
          <w:sz w:val="24"/>
          <w:szCs w:val="24"/>
          <w:lang w:val="en-GB"/>
        </w:rPr>
      </w:pPr>
      <w:r w:rsidRPr="00EE017B">
        <w:rPr>
          <w:rFonts w:ascii="Times New Roman" w:eastAsia="Calibri" w:hAnsi="Times New Roman" w:cs="Times New Roman"/>
          <w:b/>
          <w:kern w:val="0"/>
          <w:sz w:val="24"/>
          <w:szCs w:val="24"/>
          <w:lang w:val="en-GB"/>
        </w:rPr>
        <w:t>Unit Description</w:t>
      </w:r>
    </w:p>
    <w:p w14:paraId="33D937D1" w14:textId="77777777" w:rsidR="006B57F6" w:rsidRDefault="003C2EB6" w:rsidP="006B57F6">
      <w:pPr>
        <w:tabs>
          <w:tab w:val="left" w:pos="2880"/>
        </w:tabs>
        <w:spacing w:after="240" w:line="360" w:lineRule="auto"/>
        <w:jc w:val="both"/>
        <w:rPr>
          <w:rFonts w:ascii="Times New Roman" w:hAnsi="Times New Roman" w:cs="Times New Roman"/>
          <w:kern w:val="0"/>
          <w:sz w:val="24"/>
          <w:szCs w:val="24"/>
        </w:rPr>
      </w:pPr>
      <w:r w:rsidRPr="00EE017B">
        <w:rPr>
          <w:rFonts w:ascii="Times New Roman" w:hAnsi="Times New Roman" w:cs="Times New Roman"/>
          <w:kern w:val="0"/>
          <w:sz w:val="24"/>
          <w:szCs w:val="24"/>
        </w:rPr>
        <w:t>This unit covers the competencies required to</w:t>
      </w:r>
      <w:r>
        <w:rPr>
          <w:rFonts w:ascii="Times New Roman" w:hAnsi="Times New Roman" w:cs="Times New Roman"/>
          <w:kern w:val="0"/>
          <w:sz w:val="24"/>
          <w:szCs w:val="24"/>
        </w:rPr>
        <w:t xml:space="preserve"> m</w:t>
      </w:r>
      <w:r w:rsidRPr="00DB4FC1">
        <w:rPr>
          <w:rFonts w:ascii="Times New Roman" w:eastAsia="SimSun" w:hAnsi="Times New Roman" w:cs="Times New Roman"/>
          <w:color w:val="000000"/>
          <w:kern w:val="28"/>
          <w:sz w:val="24"/>
          <w:szCs w:val="24"/>
          <w14:ligatures w14:val="none"/>
        </w:rPr>
        <w:t>onitor control and instrumentation systems</w:t>
      </w:r>
      <w:r w:rsidRPr="00EE017B">
        <w:rPr>
          <w:rFonts w:ascii="Times New Roman" w:hAnsi="Times New Roman" w:cs="Times New Roman"/>
          <w:kern w:val="0"/>
          <w:sz w:val="24"/>
          <w:szCs w:val="24"/>
        </w:rPr>
        <w:t xml:space="preserve">. </w:t>
      </w:r>
      <w:bookmarkStart w:id="121" w:name="_Hlk197007413"/>
      <w:r w:rsidRPr="00C70046">
        <w:rPr>
          <w:rFonts w:ascii="Times New Roman" w:hAnsi="Times New Roman" w:cs="Times New Roman"/>
          <w:kern w:val="0"/>
          <w:sz w:val="24"/>
          <w:szCs w:val="24"/>
        </w:rPr>
        <w:t xml:space="preserve">It involves </w:t>
      </w:r>
      <w:r w:rsidR="006B57F6">
        <w:rPr>
          <w:rFonts w:ascii="Times New Roman" w:hAnsi="Times New Roman" w:cs="Times New Roman"/>
          <w:kern w:val="0"/>
          <w:sz w:val="24"/>
          <w:szCs w:val="24"/>
        </w:rPr>
        <w:t>a</w:t>
      </w:r>
      <w:r w:rsidR="006B57F6" w:rsidRPr="006B57F6">
        <w:rPr>
          <w:rFonts w:ascii="Times New Roman" w:hAnsi="Times New Roman" w:cs="Times New Roman"/>
          <w:kern w:val="0"/>
          <w:sz w:val="24"/>
          <w:szCs w:val="24"/>
        </w:rPr>
        <w:t>pply</w:t>
      </w:r>
      <w:r w:rsidR="006B57F6">
        <w:rPr>
          <w:rFonts w:ascii="Times New Roman" w:hAnsi="Times New Roman" w:cs="Times New Roman"/>
          <w:kern w:val="0"/>
          <w:sz w:val="24"/>
          <w:szCs w:val="24"/>
        </w:rPr>
        <w:t>ing</w:t>
      </w:r>
      <w:r w:rsidR="006B57F6" w:rsidRPr="006B57F6">
        <w:rPr>
          <w:rFonts w:ascii="Times New Roman" w:hAnsi="Times New Roman" w:cs="Times New Roman"/>
          <w:kern w:val="0"/>
          <w:sz w:val="24"/>
          <w:szCs w:val="24"/>
        </w:rPr>
        <w:t xml:space="preserve"> electrical measurement instruments</w:t>
      </w:r>
      <w:r w:rsidR="006B57F6">
        <w:rPr>
          <w:rFonts w:ascii="Times New Roman" w:hAnsi="Times New Roman" w:cs="Times New Roman"/>
          <w:kern w:val="0"/>
          <w:sz w:val="24"/>
          <w:szCs w:val="24"/>
        </w:rPr>
        <w:t xml:space="preserve">, </w:t>
      </w:r>
      <w:r w:rsidR="006B57F6" w:rsidRPr="006B57F6">
        <w:rPr>
          <w:rFonts w:ascii="Times New Roman" w:hAnsi="Times New Roman" w:cs="Times New Roman"/>
          <w:kern w:val="0"/>
          <w:sz w:val="24"/>
          <w:szCs w:val="24"/>
        </w:rPr>
        <w:t xml:space="preserve">waveform </w:t>
      </w:r>
      <w:r w:rsidR="006B57F6">
        <w:rPr>
          <w:rFonts w:ascii="Times New Roman" w:hAnsi="Times New Roman" w:cs="Times New Roman"/>
          <w:kern w:val="0"/>
          <w:sz w:val="24"/>
          <w:szCs w:val="24"/>
        </w:rPr>
        <w:t>a</w:t>
      </w:r>
      <w:r w:rsidR="006B57F6" w:rsidRPr="006B57F6">
        <w:rPr>
          <w:rFonts w:ascii="Times New Roman" w:hAnsi="Times New Roman" w:cs="Times New Roman"/>
          <w:kern w:val="0"/>
          <w:sz w:val="24"/>
          <w:szCs w:val="24"/>
        </w:rPr>
        <w:t xml:space="preserve">nalyzing instruments, sensors and transducers </w:t>
      </w:r>
      <w:r w:rsidR="006B57F6">
        <w:rPr>
          <w:rFonts w:ascii="Times New Roman" w:hAnsi="Times New Roman" w:cs="Times New Roman"/>
          <w:kern w:val="0"/>
          <w:sz w:val="24"/>
          <w:szCs w:val="24"/>
        </w:rPr>
        <w:t>and c</w:t>
      </w:r>
      <w:r w:rsidR="006B57F6" w:rsidRPr="006B57F6">
        <w:rPr>
          <w:rFonts w:ascii="Times New Roman" w:hAnsi="Times New Roman" w:cs="Times New Roman"/>
          <w:kern w:val="0"/>
          <w:sz w:val="24"/>
          <w:szCs w:val="24"/>
        </w:rPr>
        <w:t>alibrat</w:t>
      </w:r>
      <w:r w:rsidR="006B57F6">
        <w:rPr>
          <w:rFonts w:ascii="Times New Roman" w:hAnsi="Times New Roman" w:cs="Times New Roman"/>
          <w:kern w:val="0"/>
          <w:sz w:val="24"/>
          <w:szCs w:val="24"/>
        </w:rPr>
        <w:t>ing</w:t>
      </w:r>
      <w:r w:rsidR="006B57F6" w:rsidRPr="006B57F6">
        <w:rPr>
          <w:rFonts w:ascii="Times New Roman" w:hAnsi="Times New Roman" w:cs="Times New Roman"/>
          <w:kern w:val="0"/>
          <w:sz w:val="24"/>
          <w:szCs w:val="24"/>
        </w:rPr>
        <w:t xml:space="preserve"> measurement instruments.</w:t>
      </w:r>
      <w:bookmarkEnd w:id="121"/>
    </w:p>
    <w:p w14:paraId="6430F4E9" w14:textId="3FE44934" w:rsidR="003C2EB6" w:rsidRPr="00EE017B" w:rsidRDefault="003C2EB6" w:rsidP="006B57F6">
      <w:pPr>
        <w:tabs>
          <w:tab w:val="left" w:pos="2880"/>
        </w:tabs>
        <w:spacing w:after="240" w:line="360" w:lineRule="auto"/>
        <w:jc w:val="both"/>
        <w:rPr>
          <w:rFonts w:ascii="Times New Roman" w:eastAsia="Times New Roman" w:hAnsi="Times New Roman" w:cs="Times New Roman"/>
          <w:b/>
          <w:kern w:val="28"/>
          <w:sz w:val="24"/>
          <w:szCs w:val="24"/>
          <w:lang w:val="en-ZA"/>
          <w14:ligatures w14:val="none"/>
        </w:rPr>
      </w:pPr>
      <w:r w:rsidRPr="00EE017B">
        <w:rPr>
          <w:rFonts w:ascii="Times New Roman" w:eastAsia="Times New Roman" w:hAnsi="Times New Roman" w:cs="Times New Roman"/>
          <w:b/>
          <w:kern w:val="28"/>
          <w:sz w:val="24"/>
          <w:szCs w:val="24"/>
          <w:lang w:val="en-ZA"/>
          <w14:ligatures w14:val="none"/>
        </w:rPr>
        <w:t>Summary of Learning Outcomes</w:t>
      </w:r>
    </w:p>
    <w:p w14:paraId="45307D2A" w14:textId="77777777" w:rsidR="003C2EB6" w:rsidRDefault="003C2EB6" w:rsidP="003C2EB6">
      <w:pPr>
        <w:kinsoku w:val="0"/>
        <w:overflowPunct w:val="0"/>
        <w:spacing w:after="120" w:line="276" w:lineRule="auto"/>
        <w:jc w:val="both"/>
        <w:rPr>
          <w:rFonts w:ascii="Times New Roman" w:eastAsia="Calibri" w:hAnsi="Times New Roman" w:cs="Times New Roman"/>
          <w:bCs/>
          <w:kern w:val="0"/>
          <w:sz w:val="24"/>
          <w:szCs w:val="24"/>
          <w:lang w:val="en-GB"/>
          <w14:ligatures w14:val="none"/>
        </w:rPr>
      </w:pPr>
      <w:r w:rsidRPr="00EE017B">
        <w:rPr>
          <w:rFonts w:ascii="Times New Roman" w:eastAsia="Calibri" w:hAnsi="Times New Roman" w:cs="Times New Roman"/>
          <w:bCs/>
          <w:kern w:val="0"/>
          <w:sz w:val="24"/>
          <w:szCs w:val="24"/>
          <w:lang w:val="en-ZA"/>
          <w14:ligatures w14:val="none"/>
        </w:rPr>
        <w:t>By the end of this unit, the learner should be able to</w:t>
      </w:r>
      <w:r>
        <w:rPr>
          <w:rFonts w:ascii="Times New Roman" w:eastAsia="Calibri" w:hAnsi="Times New Roman" w:cs="Times New Roman"/>
          <w:bCs/>
          <w:kern w:val="0"/>
          <w:sz w:val="24"/>
          <w:szCs w:val="24"/>
          <w:lang w:val="en-GB"/>
          <w14:ligatures w14:val="none"/>
        </w:rPr>
        <w:t>:</w:t>
      </w:r>
    </w:p>
    <w:tbl>
      <w:tblPr>
        <w:tblStyle w:val="TableGrid"/>
        <w:tblW w:w="0" w:type="auto"/>
        <w:tblInd w:w="720" w:type="dxa"/>
        <w:tblLook w:val="04A0" w:firstRow="1" w:lastRow="0" w:firstColumn="1" w:lastColumn="0" w:noHBand="0" w:noVBand="1"/>
      </w:tblPr>
      <w:tblGrid>
        <w:gridCol w:w="895"/>
        <w:gridCol w:w="4874"/>
        <w:gridCol w:w="2861"/>
      </w:tblGrid>
      <w:tr w:rsidR="003C2EB6" w:rsidRPr="00DB4FC1" w14:paraId="561F6155" w14:textId="77777777" w:rsidTr="006218ED">
        <w:tc>
          <w:tcPr>
            <w:tcW w:w="895" w:type="dxa"/>
          </w:tcPr>
          <w:p w14:paraId="73E0A2D4" w14:textId="77777777" w:rsidR="003C2EB6" w:rsidRPr="00DB4FC1" w:rsidRDefault="003C2EB6" w:rsidP="006218ED">
            <w:pPr>
              <w:spacing w:before="120" w:line="360" w:lineRule="auto"/>
              <w:contextualSpacing/>
              <w:jc w:val="both"/>
              <w:rPr>
                <w:rFonts w:ascii="Times New Roman" w:hAnsi="Times New Roman"/>
                <w:b/>
                <w:bCs/>
                <w:sz w:val="24"/>
                <w:szCs w:val="24"/>
                <w:lang w:val="en-ZW"/>
              </w:rPr>
            </w:pPr>
            <w:r w:rsidRPr="00DB4FC1">
              <w:rPr>
                <w:rFonts w:ascii="Times New Roman" w:hAnsi="Times New Roman"/>
                <w:b/>
                <w:bCs/>
                <w:sz w:val="24"/>
                <w:szCs w:val="24"/>
                <w:lang w:val="en-ZW"/>
              </w:rPr>
              <w:t>S/NO</w:t>
            </w:r>
          </w:p>
        </w:tc>
        <w:tc>
          <w:tcPr>
            <w:tcW w:w="4874" w:type="dxa"/>
          </w:tcPr>
          <w:p w14:paraId="0BD398A1" w14:textId="77777777" w:rsidR="003C2EB6" w:rsidRPr="00DB4FC1" w:rsidRDefault="003C2EB6" w:rsidP="006218ED">
            <w:pPr>
              <w:spacing w:before="120" w:line="360" w:lineRule="auto"/>
              <w:contextualSpacing/>
              <w:jc w:val="both"/>
              <w:rPr>
                <w:rFonts w:ascii="Times New Roman" w:hAnsi="Times New Roman"/>
                <w:b/>
                <w:bCs/>
                <w:sz w:val="24"/>
                <w:szCs w:val="24"/>
                <w:lang w:val="en-ZW"/>
              </w:rPr>
            </w:pPr>
            <w:r w:rsidRPr="00DB4FC1">
              <w:rPr>
                <w:rFonts w:ascii="Times New Roman" w:hAnsi="Times New Roman"/>
                <w:b/>
                <w:sz w:val="24"/>
                <w:szCs w:val="24"/>
                <w:lang w:val="en-ZA"/>
              </w:rPr>
              <w:t>LEARNING OUTCOMES</w:t>
            </w:r>
          </w:p>
        </w:tc>
        <w:tc>
          <w:tcPr>
            <w:tcW w:w="2861" w:type="dxa"/>
          </w:tcPr>
          <w:p w14:paraId="4F930478" w14:textId="77777777" w:rsidR="003C2EB6" w:rsidRPr="00DB4FC1" w:rsidRDefault="003C2EB6" w:rsidP="006218ED">
            <w:pPr>
              <w:spacing w:before="120" w:line="360" w:lineRule="auto"/>
              <w:contextualSpacing/>
              <w:jc w:val="both"/>
              <w:rPr>
                <w:rFonts w:ascii="Times New Roman" w:hAnsi="Times New Roman"/>
                <w:b/>
                <w:bCs/>
                <w:sz w:val="24"/>
                <w:szCs w:val="24"/>
                <w:lang w:val="en-ZW"/>
              </w:rPr>
            </w:pPr>
            <w:r w:rsidRPr="00DB4FC1">
              <w:rPr>
                <w:rFonts w:ascii="Times New Roman" w:hAnsi="Times New Roman"/>
                <w:b/>
                <w:bCs/>
                <w:sz w:val="24"/>
                <w:szCs w:val="24"/>
                <w:lang w:val="en-ZW"/>
              </w:rPr>
              <w:t>DURATION(HOURS)</w:t>
            </w:r>
          </w:p>
        </w:tc>
      </w:tr>
      <w:tr w:rsidR="003C2EB6" w:rsidRPr="00DB4FC1" w14:paraId="16374A1B" w14:textId="77777777" w:rsidTr="006218ED">
        <w:tc>
          <w:tcPr>
            <w:tcW w:w="895" w:type="dxa"/>
          </w:tcPr>
          <w:p w14:paraId="0CE5EFBF" w14:textId="77777777" w:rsidR="003C2EB6" w:rsidRPr="00DB4FC1" w:rsidRDefault="003C2EB6">
            <w:pPr>
              <w:pStyle w:val="ListParagraph"/>
              <w:numPr>
                <w:ilvl w:val="0"/>
                <w:numId w:val="271"/>
              </w:numPr>
              <w:spacing w:before="120" w:after="0" w:line="360" w:lineRule="auto"/>
              <w:jc w:val="both"/>
              <w:rPr>
                <w:rFonts w:eastAsia="Calibri"/>
                <w:bCs/>
                <w:kern w:val="0"/>
                <w:szCs w:val="24"/>
                <w:lang w:val="en-ZW"/>
              </w:rPr>
            </w:pPr>
          </w:p>
        </w:tc>
        <w:tc>
          <w:tcPr>
            <w:tcW w:w="4874" w:type="dxa"/>
          </w:tcPr>
          <w:p w14:paraId="6C2B1B25" w14:textId="77777777" w:rsidR="003C2EB6" w:rsidRPr="00DB4FC1" w:rsidRDefault="003C2EB6" w:rsidP="006218ED">
            <w:pPr>
              <w:spacing w:before="120" w:line="360" w:lineRule="auto"/>
              <w:contextualSpacing/>
              <w:jc w:val="both"/>
              <w:rPr>
                <w:rFonts w:ascii="Times New Roman" w:hAnsi="Times New Roman"/>
                <w:bCs/>
                <w:sz w:val="24"/>
                <w:szCs w:val="24"/>
                <w:lang w:val="en-ZW"/>
              </w:rPr>
            </w:pPr>
            <w:r w:rsidRPr="00DB4FC1">
              <w:rPr>
                <w:rFonts w:ascii="Times New Roman" w:hAnsi="Times New Roman"/>
                <w:sz w:val="24"/>
                <w:szCs w:val="24"/>
                <w:lang w:val="en-GB"/>
              </w:rPr>
              <w:t>Apply electrical measurement instruments</w:t>
            </w:r>
          </w:p>
        </w:tc>
        <w:tc>
          <w:tcPr>
            <w:tcW w:w="2861" w:type="dxa"/>
          </w:tcPr>
          <w:p w14:paraId="4CBD5373" w14:textId="77777777" w:rsidR="003C2EB6" w:rsidRPr="00DB4FC1" w:rsidRDefault="003C2EB6" w:rsidP="006218ED">
            <w:pPr>
              <w:spacing w:before="120" w:line="360" w:lineRule="auto"/>
              <w:contextualSpacing/>
              <w:jc w:val="both"/>
              <w:rPr>
                <w:rFonts w:ascii="Times New Roman" w:hAnsi="Times New Roman"/>
                <w:bCs/>
                <w:sz w:val="24"/>
                <w:szCs w:val="24"/>
                <w:lang w:val="en-ZW"/>
              </w:rPr>
            </w:pPr>
            <w:r w:rsidRPr="00DB4FC1">
              <w:rPr>
                <w:rFonts w:ascii="Times New Roman" w:hAnsi="Times New Roman"/>
                <w:bCs/>
                <w:sz w:val="24"/>
                <w:szCs w:val="24"/>
                <w:lang w:val="en-ZW"/>
              </w:rPr>
              <w:t>15</w:t>
            </w:r>
          </w:p>
        </w:tc>
      </w:tr>
      <w:tr w:rsidR="003C2EB6" w:rsidRPr="00DB4FC1" w14:paraId="58A7CC1C" w14:textId="77777777" w:rsidTr="006218ED">
        <w:tc>
          <w:tcPr>
            <w:tcW w:w="895" w:type="dxa"/>
          </w:tcPr>
          <w:p w14:paraId="6222B3CA" w14:textId="77777777" w:rsidR="003C2EB6" w:rsidRPr="00DB4FC1" w:rsidRDefault="003C2EB6">
            <w:pPr>
              <w:pStyle w:val="ListParagraph"/>
              <w:numPr>
                <w:ilvl w:val="0"/>
                <w:numId w:val="271"/>
              </w:numPr>
              <w:spacing w:before="120" w:after="0" w:line="360" w:lineRule="auto"/>
              <w:jc w:val="both"/>
              <w:rPr>
                <w:rFonts w:eastAsia="Calibri"/>
                <w:bCs/>
                <w:kern w:val="0"/>
                <w:szCs w:val="24"/>
                <w:lang w:val="en-ZW"/>
              </w:rPr>
            </w:pPr>
          </w:p>
        </w:tc>
        <w:tc>
          <w:tcPr>
            <w:tcW w:w="4874" w:type="dxa"/>
          </w:tcPr>
          <w:p w14:paraId="68583F3F" w14:textId="77777777" w:rsidR="003C2EB6" w:rsidRPr="00DB4FC1" w:rsidRDefault="003C2EB6" w:rsidP="006218ED">
            <w:pPr>
              <w:spacing w:before="120" w:line="360" w:lineRule="auto"/>
              <w:contextualSpacing/>
              <w:jc w:val="both"/>
              <w:rPr>
                <w:rFonts w:ascii="Times New Roman" w:hAnsi="Times New Roman"/>
                <w:bCs/>
                <w:sz w:val="24"/>
                <w:szCs w:val="24"/>
                <w:lang w:val="en-ZW"/>
              </w:rPr>
            </w:pPr>
            <w:r w:rsidRPr="00DB4FC1">
              <w:rPr>
                <w:rFonts w:ascii="Times New Roman" w:hAnsi="Times New Roman"/>
                <w:sz w:val="24"/>
                <w:szCs w:val="24"/>
                <w:lang w:val="en-GB"/>
              </w:rPr>
              <w:t xml:space="preserve">Apply waveform analysing instruments, </w:t>
            </w:r>
          </w:p>
        </w:tc>
        <w:tc>
          <w:tcPr>
            <w:tcW w:w="2861" w:type="dxa"/>
          </w:tcPr>
          <w:p w14:paraId="1C7F3F30" w14:textId="77777777" w:rsidR="003C2EB6" w:rsidRPr="00DB4FC1" w:rsidRDefault="003C2EB6" w:rsidP="006218ED">
            <w:pPr>
              <w:spacing w:before="120" w:line="360" w:lineRule="auto"/>
              <w:contextualSpacing/>
              <w:jc w:val="both"/>
              <w:rPr>
                <w:rFonts w:ascii="Times New Roman" w:hAnsi="Times New Roman"/>
                <w:bCs/>
                <w:sz w:val="24"/>
                <w:szCs w:val="24"/>
                <w:lang w:val="en-ZW"/>
              </w:rPr>
            </w:pPr>
            <w:r w:rsidRPr="00DB4FC1">
              <w:rPr>
                <w:rFonts w:ascii="Times New Roman" w:hAnsi="Times New Roman"/>
                <w:bCs/>
                <w:sz w:val="24"/>
                <w:szCs w:val="24"/>
                <w:lang w:val="en-ZW"/>
              </w:rPr>
              <w:t>18</w:t>
            </w:r>
          </w:p>
        </w:tc>
      </w:tr>
      <w:tr w:rsidR="003C2EB6" w:rsidRPr="00DB4FC1" w14:paraId="582CC766" w14:textId="77777777" w:rsidTr="006218ED">
        <w:tc>
          <w:tcPr>
            <w:tcW w:w="895" w:type="dxa"/>
          </w:tcPr>
          <w:p w14:paraId="384E2670" w14:textId="77777777" w:rsidR="003C2EB6" w:rsidRPr="00DB4FC1" w:rsidRDefault="003C2EB6">
            <w:pPr>
              <w:pStyle w:val="ListParagraph"/>
              <w:numPr>
                <w:ilvl w:val="0"/>
                <w:numId w:val="271"/>
              </w:numPr>
              <w:spacing w:before="120" w:after="0" w:line="360" w:lineRule="auto"/>
              <w:jc w:val="both"/>
              <w:rPr>
                <w:rFonts w:eastAsia="Calibri"/>
                <w:bCs/>
                <w:kern w:val="0"/>
                <w:szCs w:val="24"/>
                <w:lang w:val="en-ZW"/>
              </w:rPr>
            </w:pPr>
          </w:p>
        </w:tc>
        <w:tc>
          <w:tcPr>
            <w:tcW w:w="4874" w:type="dxa"/>
          </w:tcPr>
          <w:p w14:paraId="29256F7B" w14:textId="77777777" w:rsidR="003C2EB6" w:rsidRPr="00DB4FC1" w:rsidRDefault="003C2EB6" w:rsidP="006218ED">
            <w:pPr>
              <w:spacing w:before="120" w:line="360" w:lineRule="auto"/>
              <w:contextualSpacing/>
              <w:jc w:val="both"/>
              <w:rPr>
                <w:rFonts w:ascii="Times New Roman" w:hAnsi="Times New Roman"/>
                <w:bCs/>
                <w:sz w:val="24"/>
                <w:szCs w:val="24"/>
                <w:lang w:val="en-ZW"/>
              </w:rPr>
            </w:pPr>
            <w:r w:rsidRPr="00DB4FC1">
              <w:rPr>
                <w:rFonts w:ascii="Times New Roman" w:hAnsi="Times New Roman"/>
                <w:sz w:val="24"/>
                <w:szCs w:val="24"/>
                <w:lang w:val="en-GB"/>
              </w:rPr>
              <w:t xml:space="preserve">Apply sensors and transducers </w:t>
            </w:r>
          </w:p>
        </w:tc>
        <w:tc>
          <w:tcPr>
            <w:tcW w:w="2861" w:type="dxa"/>
          </w:tcPr>
          <w:p w14:paraId="1C327E87" w14:textId="77777777" w:rsidR="003C2EB6" w:rsidRPr="00DB4FC1" w:rsidRDefault="003C2EB6" w:rsidP="006218ED">
            <w:pPr>
              <w:spacing w:before="120" w:line="360" w:lineRule="auto"/>
              <w:contextualSpacing/>
              <w:jc w:val="both"/>
              <w:rPr>
                <w:rFonts w:ascii="Times New Roman" w:hAnsi="Times New Roman"/>
                <w:bCs/>
                <w:sz w:val="24"/>
                <w:szCs w:val="24"/>
                <w:lang w:val="en-ZW"/>
              </w:rPr>
            </w:pPr>
            <w:r w:rsidRPr="00DB4FC1">
              <w:rPr>
                <w:rFonts w:ascii="Times New Roman" w:hAnsi="Times New Roman"/>
                <w:bCs/>
                <w:sz w:val="24"/>
                <w:szCs w:val="24"/>
                <w:lang w:val="en-ZW"/>
              </w:rPr>
              <w:t>12</w:t>
            </w:r>
          </w:p>
        </w:tc>
      </w:tr>
      <w:tr w:rsidR="003C2EB6" w:rsidRPr="00DB4FC1" w14:paraId="6AE93344" w14:textId="77777777" w:rsidTr="006218ED">
        <w:tc>
          <w:tcPr>
            <w:tcW w:w="895" w:type="dxa"/>
          </w:tcPr>
          <w:p w14:paraId="48EA8366" w14:textId="77777777" w:rsidR="003C2EB6" w:rsidRPr="00DB4FC1" w:rsidRDefault="003C2EB6">
            <w:pPr>
              <w:pStyle w:val="ListParagraph"/>
              <w:numPr>
                <w:ilvl w:val="0"/>
                <w:numId w:val="271"/>
              </w:numPr>
              <w:spacing w:before="120" w:after="0" w:line="360" w:lineRule="auto"/>
              <w:jc w:val="both"/>
              <w:rPr>
                <w:rFonts w:eastAsia="Calibri"/>
                <w:bCs/>
                <w:kern w:val="0"/>
                <w:szCs w:val="24"/>
                <w:lang w:val="en-ZW"/>
              </w:rPr>
            </w:pPr>
          </w:p>
        </w:tc>
        <w:tc>
          <w:tcPr>
            <w:tcW w:w="4874" w:type="dxa"/>
          </w:tcPr>
          <w:p w14:paraId="67BFB6BF" w14:textId="77777777" w:rsidR="003C2EB6" w:rsidRPr="00DB4FC1" w:rsidRDefault="003C2EB6" w:rsidP="006218ED">
            <w:pPr>
              <w:spacing w:before="120" w:line="360" w:lineRule="auto"/>
              <w:contextualSpacing/>
              <w:jc w:val="both"/>
              <w:rPr>
                <w:rFonts w:ascii="Times New Roman" w:hAnsi="Times New Roman"/>
                <w:bCs/>
                <w:sz w:val="24"/>
                <w:szCs w:val="24"/>
                <w:lang w:val="en-ZW"/>
              </w:rPr>
            </w:pPr>
            <w:r w:rsidRPr="00DB4FC1">
              <w:rPr>
                <w:rFonts w:ascii="Times New Roman" w:hAnsi="Times New Roman"/>
                <w:sz w:val="24"/>
                <w:szCs w:val="24"/>
                <w:lang w:val="en-GB"/>
              </w:rPr>
              <w:t>Calibrate measurement instruments.</w:t>
            </w:r>
          </w:p>
        </w:tc>
        <w:tc>
          <w:tcPr>
            <w:tcW w:w="2861" w:type="dxa"/>
          </w:tcPr>
          <w:p w14:paraId="40D29D4C" w14:textId="77777777" w:rsidR="003C2EB6" w:rsidRPr="00DB4FC1" w:rsidRDefault="003C2EB6" w:rsidP="006218ED">
            <w:pPr>
              <w:spacing w:before="120" w:line="360" w:lineRule="auto"/>
              <w:contextualSpacing/>
              <w:jc w:val="both"/>
              <w:rPr>
                <w:rFonts w:ascii="Times New Roman" w:hAnsi="Times New Roman"/>
                <w:bCs/>
                <w:sz w:val="24"/>
                <w:szCs w:val="24"/>
                <w:lang w:val="en-ZW"/>
              </w:rPr>
            </w:pPr>
            <w:r w:rsidRPr="00DB4FC1">
              <w:rPr>
                <w:rFonts w:ascii="Times New Roman" w:hAnsi="Times New Roman"/>
                <w:bCs/>
                <w:sz w:val="24"/>
                <w:szCs w:val="24"/>
                <w:lang w:val="en-ZW"/>
              </w:rPr>
              <w:t>15</w:t>
            </w:r>
          </w:p>
        </w:tc>
      </w:tr>
      <w:tr w:rsidR="003C2EB6" w:rsidRPr="00DB4FC1" w14:paraId="4FB48CE7" w14:textId="77777777" w:rsidTr="006218ED">
        <w:tc>
          <w:tcPr>
            <w:tcW w:w="895" w:type="dxa"/>
          </w:tcPr>
          <w:p w14:paraId="0F609C8F" w14:textId="77777777" w:rsidR="003C2EB6" w:rsidRPr="00DB4FC1" w:rsidRDefault="003C2EB6" w:rsidP="006218ED">
            <w:pPr>
              <w:spacing w:before="120" w:line="360" w:lineRule="auto"/>
              <w:contextualSpacing/>
              <w:jc w:val="both"/>
              <w:rPr>
                <w:rFonts w:ascii="Times New Roman" w:hAnsi="Times New Roman"/>
                <w:b/>
                <w:bCs/>
                <w:sz w:val="24"/>
                <w:szCs w:val="24"/>
                <w:lang w:val="en-ZW"/>
              </w:rPr>
            </w:pPr>
          </w:p>
        </w:tc>
        <w:tc>
          <w:tcPr>
            <w:tcW w:w="4874" w:type="dxa"/>
          </w:tcPr>
          <w:p w14:paraId="0862E050" w14:textId="77777777" w:rsidR="003C2EB6" w:rsidRPr="00DB4FC1" w:rsidRDefault="003C2EB6" w:rsidP="006218ED">
            <w:pPr>
              <w:spacing w:before="120" w:line="360" w:lineRule="auto"/>
              <w:contextualSpacing/>
              <w:jc w:val="both"/>
              <w:rPr>
                <w:rFonts w:ascii="Times New Roman" w:hAnsi="Times New Roman"/>
                <w:b/>
                <w:bCs/>
                <w:sz w:val="24"/>
                <w:szCs w:val="24"/>
                <w:lang w:val="en-ZW"/>
              </w:rPr>
            </w:pPr>
            <w:r w:rsidRPr="00DB4FC1">
              <w:rPr>
                <w:rFonts w:ascii="Times New Roman" w:hAnsi="Times New Roman"/>
                <w:b/>
                <w:bCs/>
                <w:sz w:val="24"/>
                <w:szCs w:val="24"/>
                <w:lang w:val="en-ZW"/>
              </w:rPr>
              <w:t>TOTAL</w:t>
            </w:r>
          </w:p>
        </w:tc>
        <w:tc>
          <w:tcPr>
            <w:tcW w:w="2861" w:type="dxa"/>
          </w:tcPr>
          <w:p w14:paraId="5443FFAE" w14:textId="77777777" w:rsidR="003C2EB6" w:rsidRPr="00DB4FC1" w:rsidRDefault="003C2EB6" w:rsidP="006218ED">
            <w:pPr>
              <w:spacing w:before="120" w:line="360" w:lineRule="auto"/>
              <w:contextualSpacing/>
              <w:jc w:val="both"/>
              <w:rPr>
                <w:rFonts w:ascii="Times New Roman" w:hAnsi="Times New Roman"/>
                <w:b/>
                <w:bCs/>
                <w:sz w:val="24"/>
                <w:szCs w:val="24"/>
                <w:lang w:val="en-ZW"/>
              </w:rPr>
            </w:pPr>
            <w:r w:rsidRPr="00DB4FC1">
              <w:rPr>
                <w:rFonts w:ascii="Times New Roman" w:hAnsi="Times New Roman"/>
                <w:b/>
                <w:bCs/>
                <w:sz w:val="24"/>
                <w:szCs w:val="24"/>
                <w:lang w:val="en-ZW"/>
              </w:rPr>
              <w:t>60</w:t>
            </w:r>
          </w:p>
        </w:tc>
      </w:tr>
    </w:tbl>
    <w:p w14:paraId="5C8E59D3" w14:textId="77777777" w:rsidR="003C2EB6" w:rsidRPr="00DB4FC1" w:rsidRDefault="003C2EB6" w:rsidP="003C2EB6">
      <w:pPr>
        <w:spacing w:before="120" w:after="0" w:line="360" w:lineRule="auto"/>
        <w:ind w:left="720"/>
        <w:contextualSpacing/>
        <w:jc w:val="both"/>
        <w:rPr>
          <w:rFonts w:ascii="Times New Roman" w:eastAsia="Calibri" w:hAnsi="Times New Roman" w:cs="Times New Roman"/>
          <w:bCs/>
          <w:kern w:val="0"/>
          <w:sz w:val="24"/>
          <w:szCs w:val="24"/>
          <w:lang w:val="en-ZW"/>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7"/>
        <w:gridCol w:w="4299"/>
        <w:gridCol w:w="2354"/>
      </w:tblGrid>
      <w:tr w:rsidR="003C2EB6" w:rsidRPr="00DB4FC1" w14:paraId="165DE2F9" w14:textId="77777777" w:rsidTr="006218ED">
        <w:trPr>
          <w:tblHeader/>
        </w:trPr>
        <w:tc>
          <w:tcPr>
            <w:tcW w:w="1442" w:type="pct"/>
            <w:tcBorders>
              <w:top w:val="single" w:sz="4" w:space="0" w:color="auto"/>
              <w:left w:val="single" w:sz="4" w:space="0" w:color="auto"/>
              <w:bottom w:val="single" w:sz="4" w:space="0" w:color="auto"/>
              <w:right w:val="single" w:sz="4" w:space="0" w:color="auto"/>
            </w:tcBorders>
            <w:shd w:val="clear" w:color="auto" w:fill="auto"/>
            <w:hideMark/>
          </w:tcPr>
          <w:p w14:paraId="5C18E0AC" w14:textId="77777777" w:rsidR="003C2EB6" w:rsidRPr="00DB4FC1" w:rsidRDefault="003C2EB6" w:rsidP="006218ED">
            <w:pPr>
              <w:spacing w:after="0" w:line="360" w:lineRule="auto"/>
              <w:rPr>
                <w:rFonts w:ascii="Times New Roman" w:eastAsia="Calibri" w:hAnsi="Times New Roman" w:cs="Times New Roman"/>
                <w:b/>
                <w:kern w:val="0"/>
                <w:sz w:val="24"/>
                <w:szCs w:val="24"/>
                <w:lang w:val="en-ZA"/>
                <w14:ligatures w14:val="none"/>
              </w:rPr>
            </w:pPr>
            <w:r w:rsidRPr="00DB4FC1">
              <w:rPr>
                <w:rFonts w:ascii="Times New Roman" w:eastAsia="Calibri" w:hAnsi="Times New Roman" w:cs="Times New Roman"/>
                <w:b/>
                <w:kern w:val="0"/>
                <w:sz w:val="24"/>
                <w:szCs w:val="24"/>
                <w:lang w:val="en-ZA"/>
                <w14:ligatures w14:val="none"/>
              </w:rPr>
              <w:t>Learning Outcome</w:t>
            </w:r>
          </w:p>
        </w:tc>
        <w:tc>
          <w:tcPr>
            <w:tcW w:w="2299" w:type="pct"/>
            <w:tcBorders>
              <w:top w:val="single" w:sz="4" w:space="0" w:color="auto"/>
              <w:left w:val="single" w:sz="4" w:space="0" w:color="auto"/>
              <w:bottom w:val="single" w:sz="4" w:space="0" w:color="auto"/>
              <w:right w:val="single" w:sz="4" w:space="0" w:color="auto"/>
            </w:tcBorders>
            <w:shd w:val="clear" w:color="auto" w:fill="auto"/>
            <w:hideMark/>
          </w:tcPr>
          <w:p w14:paraId="41700B57" w14:textId="77777777" w:rsidR="003C2EB6" w:rsidRPr="00DB4FC1" w:rsidRDefault="003C2EB6" w:rsidP="006218ED">
            <w:pPr>
              <w:spacing w:after="0" w:line="360" w:lineRule="auto"/>
              <w:ind w:left="357" w:hanging="357"/>
              <w:rPr>
                <w:rFonts w:ascii="Times New Roman" w:eastAsia="Calibri" w:hAnsi="Times New Roman" w:cs="Times New Roman"/>
                <w:b/>
                <w:kern w:val="0"/>
                <w:sz w:val="24"/>
                <w:szCs w:val="24"/>
                <w:lang w:val="en-ZA"/>
                <w14:ligatures w14:val="none"/>
              </w:rPr>
            </w:pPr>
            <w:r w:rsidRPr="00DB4FC1">
              <w:rPr>
                <w:rFonts w:ascii="Times New Roman" w:eastAsia="Calibri" w:hAnsi="Times New Roman" w:cs="Times New Roman"/>
                <w:b/>
                <w:kern w:val="0"/>
                <w:sz w:val="24"/>
                <w:szCs w:val="24"/>
                <w:lang w:val="en-ZA"/>
                <w14:ligatures w14:val="none"/>
              </w:rPr>
              <w:t>Content</w:t>
            </w:r>
          </w:p>
        </w:tc>
        <w:tc>
          <w:tcPr>
            <w:tcW w:w="1259" w:type="pct"/>
            <w:tcBorders>
              <w:top w:val="single" w:sz="4" w:space="0" w:color="auto"/>
              <w:left w:val="single" w:sz="4" w:space="0" w:color="auto"/>
              <w:bottom w:val="single" w:sz="4" w:space="0" w:color="auto"/>
              <w:right w:val="single" w:sz="4" w:space="0" w:color="auto"/>
            </w:tcBorders>
            <w:shd w:val="clear" w:color="auto" w:fill="auto"/>
            <w:hideMark/>
          </w:tcPr>
          <w:p w14:paraId="026FCED1" w14:textId="77777777" w:rsidR="003C2EB6" w:rsidRPr="00DB4FC1" w:rsidRDefault="003C2EB6" w:rsidP="006218ED">
            <w:pPr>
              <w:spacing w:after="0" w:line="360" w:lineRule="auto"/>
              <w:rPr>
                <w:rFonts w:ascii="Times New Roman" w:eastAsia="Calibri" w:hAnsi="Times New Roman" w:cs="Times New Roman"/>
                <w:b/>
                <w:kern w:val="0"/>
                <w:sz w:val="24"/>
                <w:szCs w:val="24"/>
                <w:lang w:val="en-ZA"/>
                <w14:ligatures w14:val="none"/>
              </w:rPr>
            </w:pPr>
            <w:r w:rsidRPr="00DB4FC1">
              <w:rPr>
                <w:rFonts w:ascii="Times New Roman" w:eastAsia="Calibri" w:hAnsi="Times New Roman" w:cs="Times New Roman"/>
                <w:b/>
                <w:kern w:val="0"/>
                <w:sz w:val="24"/>
                <w:szCs w:val="24"/>
                <w:lang w:val="en-ZA"/>
                <w14:ligatures w14:val="none"/>
              </w:rPr>
              <w:t>Suggested Assessment Methods</w:t>
            </w:r>
          </w:p>
        </w:tc>
      </w:tr>
      <w:tr w:rsidR="003C2EB6" w:rsidRPr="00DB4FC1" w14:paraId="19CCA7D7" w14:textId="77777777" w:rsidTr="006218ED">
        <w:trPr>
          <w:trHeight w:val="2942"/>
        </w:trPr>
        <w:tc>
          <w:tcPr>
            <w:tcW w:w="1442" w:type="pct"/>
            <w:tcBorders>
              <w:top w:val="single" w:sz="4" w:space="0" w:color="auto"/>
              <w:left w:val="single" w:sz="4" w:space="0" w:color="auto"/>
              <w:bottom w:val="single" w:sz="4" w:space="0" w:color="auto"/>
              <w:right w:val="single" w:sz="4" w:space="0" w:color="auto"/>
            </w:tcBorders>
            <w:hideMark/>
          </w:tcPr>
          <w:p w14:paraId="2AD92308" w14:textId="77777777" w:rsidR="003C2EB6" w:rsidRPr="00DB4FC1" w:rsidRDefault="003C2EB6">
            <w:pPr>
              <w:numPr>
                <w:ilvl w:val="0"/>
                <w:numId w:val="259"/>
              </w:numPr>
              <w:spacing w:after="0" w:line="360" w:lineRule="auto"/>
              <w:contextualSpacing/>
              <w:rPr>
                <w:rFonts w:ascii="Times New Roman" w:eastAsia="Times New Roman" w:hAnsi="Times New Roman" w:cs="Times New Roman"/>
                <w:kern w:val="0"/>
                <w:sz w:val="24"/>
                <w:szCs w:val="24"/>
                <w:lang w:val="en-ZA"/>
                <w14:ligatures w14:val="none"/>
              </w:rPr>
            </w:pPr>
            <w:r w:rsidRPr="00DB4FC1">
              <w:rPr>
                <w:rFonts w:ascii="Times New Roman" w:eastAsia="Times New Roman" w:hAnsi="Times New Roman" w:cs="Times New Roman"/>
                <w:bCs/>
                <w:kern w:val="0"/>
                <w:sz w:val="24"/>
                <w:szCs w:val="24"/>
                <w14:ligatures w14:val="none"/>
              </w:rPr>
              <w:t>Apply electrical measurement instruments</w:t>
            </w:r>
          </w:p>
        </w:tc>
        <w:tc>
          <w:tcPr>
            <w:tcW w:w="2299" w:type="pct"/>
            <w:tcBorders>
              <w:top w:val="single" w:sz="4" w:space="0" w:color="auto"/>
              <w:left w:val="single" w:sz="4" w:space="0" w:color="auto"/>
              <w:bottom w:val="single" w:sz="4" w:space="0" w:color="auto"/>
              <w:right w:val="single" w:sz="4" w:space="0" w:color="auto"/>
            </w:tcBorders>
            <w:hideMark/>
          </w:tcPr>
          <w:p w14:paraId="6721B9B4" w14:textId="77777777" w:rsidR="003C2EB6" w:rsidRPr="00DB4FC1" w:rsidRDefault="003C2EB6">
            <w:pPr>
              <w:numPr>
                <w:ilvl w:val="1"/>
                <w:numId w:val="259"/>
              </w:numPr>
              <w:spacing w:after="0" w:line="360" w:lineRule="auto"/>
              <w:ind w:left="720"/>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bCs/>
                <w:iCs/>
                <w:kern w:val="0"/>
                <w:sz w:val="24"/>
                <w:szCs w:val="24"/>
                <w:lang w:val="en-ZW"/>
                <w14:ligatures w14:val="none"/>
              </w:rPr>
              <w:t>Health and safety procedures e.g. PPEs, Hazards, Accidents etc.</w:t>
            </w:r>
          </w:p>
          <w:p w14:paraId="13DE1964" w14:textId="77777777" w:rsidR="003C2EB6" w:rsidRPr="00DB4FC1" w:rsidRDefault="003C2EB6">
            <w:pPr>
              <w:numPr>
                <w:ilvl w:val="1"/>
                <w:numId w:val="259"/>
              </w:numPr>
              <w:spacing w:after="0" w:line="360" w:lineRule="auto"/>
              <w:ind w:left="720"/>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Electrical Quantities e.g.</w:t>
            </w:r>
          </w:p>
          <w:p w14:paraId="4A80D37D" w14:textId="77777777" w:rsidR="003C2EB6" w:rsidRPr="00DB4FC1" w:rsidRDefault="003C2EB6">
            <w:pPr>
              <w:numPr>
                <w:ilvl w:val="2"/>
                <w:numId w:val="269"/>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AC/DC Current</w:t>
            </w:r>
          </w:p>
          <w:p w14:paraId="4B3E4B29" w14:textId="77777777" w:rsidR="003C2EB6" w:rsidRPr="00DB4FC1" w:rsidRDefault="003C2EB6">
            <w:pPr>
              <w:numPr>
                <w:ilvl w:val="2"/>
                <w:numId w:val="269"/>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AC/DC Voltage</w:t>
            </w:r>
          </w:p>
          <w:p w14:paraId="2FD63B30" w14:textId="77777777" w:rsidR="003C2EB6" w:rsidRPr="00DB4FC1" w:rsidRDefault="003C2EB6">
            <w:pPr>
              <w:numPr>
                <w:ilvl w:val="2"/>
                <w:numId w:val="269"/>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Power</w:t>
            </w:r>
          </w:p>
          <w:p w14:paraId="48A96B5E" w14:textId="77777777" w:rsidR="003C2EB6" w:rsidRPr="00DB4FC1" w:rsidRDefault="003C2EB6">
            <w:pPr>
              <w:numPr>
                <w:ilvl w:val="2"/>
                <w:numId w:val="269"/>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Resistance</w:t>
            </w:r>
          </w:p>
          <w:p w14:paraId="2688C134" w14:textId="77777777" w:rsidR="003C2EB6" w:rsidRPr="00DB4FC1" w:rsidRDefault="003C2EB6">
            <w:pPr>
              <w:numPr>
                <w:ilvl w:val="2"/>
                <w:numId w:val="269"/>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 xml:space="preserve">Capacitance </w:t>
            </w:r>
          </w:p>
          <w:p w14:paraId="6768A960" w14:textId="77777777" w:rsidR="003C2EB6" w:rsidRPr="00DB4FC1" w:rsidRDefault="003C2EB6">
            <w:pPr>
              <w:numPr>
                <w:ilvl w:val="2"/>
                <w:numId w:val="269"/>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 xml:space="preserve">Inductance </w:t>
            </w:r>
          </w:p>
          <w:p w14:paraId="3536BEA3" w14:textId="77777777" w:rsidR="003C2EB6" w:rsidRPr="00DB4FC1" w:rsidRDefault="003C2EB6">
            <w:pPr>
              <w:numPr>
                <w:ilvl w:val="1"/>
                <w:numId w:val="268"/>
              </w:numPr>
              <w:spacing w:after="0" w:line="360" w:lineRule="auto"/>
              <w:contextualSpacing/>
              <w:rPr>
                <w:rFonts w:ascii="Times New Roman" w:eastAsia="Calibri" w:hAnsi="Times New Roman" w:cs="Times New Roman"/>
                <w:kern w:val="0"/>
                <w:sz w:val="24"/>
                <w:szCs w:val="24"/>
                <w:lang w:val="en-GB"/>
                <w14:ligatures w14:val="none"/>
              </w:rPr>
            </w:pPr>
            <w:r w:rsidRPr="00DB4FC1">
              <w:rPr>
                <w:rFonts w:ascii="Times New Roman" w:eastAsia="Calibri" w:hAnsi="Times New Roman" w:cs="Times New Roman"/>
                <w:kern w:val="0"/>
                <w:sz w:val="24"/>
                <w:szCs w:val="24"/>
                <w:lang w:val="en-ZW"/>
                <w14:ligatures w14:val="none"/>
              </w:rPr>
              <w:t>Electrical Units e.g.</w:t>
            </w:r>
          </w:p>
          <w:p w14:paraId="103C493C" w14:textId="77777777" w:rsidR="003C2EB6" w:rsidRPr="00DB4FC1" w:rsidRDefault="003C2EB6">
            <w:pPr>
              <w:numPr>
                <w:ilvl w:val="2"/>
                <w:numId w:val="268"/>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Amperes</w:t>
            </w:r>
          </w:p>
          <w:p w14:paraId="73D24A5A" w14:textId="77777777" w:rsidR="003C2EB6" w:rsidRPr="00DB4FC1" w:rsidRDefault="003C2EB6">
            <w:pPr>
              <w:numPr>
                <w:ilvl w:val="2"/>
                <w:numId w:val="268"/>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Volts</w:t>
            </w:r>
          </w:p>
          <w:p w14:paraId="657B4A71" w14:textId="77777777" w:rsidR="003C2EB6" w:rsidRPr="00DB4FC1" w:rsidRDefault="003C2EB6">
            <w:pPr>
              <w:numPr>
                <w:ilvl w:val="2"/>
                <w:numId w:val="268"/>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Watts</w:t>
            </w:r>
          </w:p>
          <w:p w14:paraId="45E3B2AF" w14:textId="77777777" w:rsidR="003C2EB6" w:rsidRPr="00DB4FC1" w:rsidRDefault="003C2EB6">
            <w:pPr>
              <w:numPr>
                <w:ilvl w:val="2"/>
                <w:numId w:val="268"/>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Ohms</w:t>
            </w:r>
          </w:p>
          <w:p w14:paraId="4B4AB10D" w14:textId="77777777" w:rsidR="003C2EB6" w:rsidRPr="00DB4FC1" w:rsidRDefault="003C2EB6">
            <w:pPr>
              <w:numPr>
                <w:ilvl w:val="2"/>
                <w:numId w:val="268"/>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Farads</w:t>
            </w:r>
          </w:p>
          <w:p w14:paraId="0B771286" w14:textId="77777777" w:rsidR="003C2EB6" w:rsidRPr="00DB4FC1" w:rsidRDefault="003C2EB6">
            <w:pPr>
              <w:numPr>
                <w:ilvl w:val="2"/>
                <w:numId w:val="268"/>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Henrys</w:t>
            </w:r>
          </w:p>
          <w:p w14:paraId="720E4723" w14:textId="77777777" w:rsidR="003C2EB6" w:rsidRPr="00DB4FC1" w:rsidRDefault="003C2EB6">
            <w:pPr>
              <w:numPr>
                <w:ilvl w:val="1"/>
                <w:numId w:val="267"/>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Measurement Standards</w:t>
            </w:r>
          </w:p>
          <w:p w14:paraId="28CC0D37" w14:textId="77777777" w:rsidR="003C2EB6" w:rsidRPr="00DB4FC1" w:rsidRDefault="003C2EB6">
            <w:pPr>
              <w:numPr>
                <w:ilvl w:val="2"/>
                <w:numId w:val="267"/>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International</w:t>
            </w:r>
          </w:p>
          <w:p w14:paraId="3723C86E" w14:textId="77777777" w:rsidR="003C2EB6" w:rsidRPr="00DB4FC1" w:rsidRDefault="003C2EB6">
            <w:pPr>
              <w:numPr>
                <w:ilvl w:val="2"/>
                <w:numId w:val="267"/>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Primary</w:t>
            </w:r>
          </w:p>
          <w:p w14:paraId="72CCE871" w14:textId="77777777" w:rsidR="003C2EB6" w:rsidRPr="00DB4FC1" w:rsidRDefault="003C2EB6">
            <w:pPr>
              <w:numPr>
                <w:ilvl w:val="2"/>
                <w:numId w:val="267"/>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Secondary</w:t>
            </w:r>
          </w:p>
          <w:p w14:paraId="39FE3801" w14:textId="77777777" w:rsidR="003C2EB6" w:rsidRPr="00DB4FC1" w:rsidRDefault="003C2EB6">
            <w:pPr>
              <w:numPr>
                <w:ilvl w:val="2"/>
                <w:numId w:val="267"/>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 xml:space="preserve">Working </w:t>
            </w:r>
          </w:p>
          <w:p w14:paraId="68B74911" w14:textId="77777777" w:rsidR="003C2EB6" w:rsidRPr="00DB4FC1" w:rsidRDefault="003C2EB6">
            <w:pPr>
              <w:numPr>
                <w:ilvl w:val="1"/>
                <w:numId w:val="266"/>
              </w:numPr>
              <w:spacing w:after="0" w:line="360" w:lineRule="auto"/>
              <w:contextualSpacing/>
              <w:rPr>
                <w:rFonts w:ascii="Times New Roman" w:eastAsia="Calibri" w:hAnsi="Times New Roman" w:cs="Times New Roman"/>
                <w:kern w:val="0"/>
                <w:sz w:val="24"/>
                <w:szCs w:val="24"/>
                <w:lang w:val="en-GB"/>
                <w14:ligatures w14:val="none"/>
              </w:rPr>
            </w:pPr>
            <w:r w:rsidRPr="00DB4FC1">
              <w:rPr>
                <w:rFonts w:ascii="Times New Roman" w:eastAsia="Calibri" w:hAnsi="Times New Roman" w:cs="Times New Roman"/>
                <w:kern w:val="0"/>
                <w:sz w:val="24"/>
                <w:szCs w:val="24"/>
                <w:lang w:val="en-ZW"/>
                <w14:ligatures w14:val="none"/>
              </w:rPr>
              <w:t xml:space="preserve">Electrical Measuring Instruments e.g. </w:t>
            </w:r>
          </w:p>
          <w:p w14:paraId="5A7AEEAF" w14:textId="77777777" w:rsidR="003C2EB6" w:rsidRPr="00DB4FC1" w:rsidRDefault="003C2EB6">
            <w:pPr>
              <w:numPr>
                <w:ilvl w:val="2"/>
                <w:numId w:val="266"/>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 xml:space="preserve">Voltmeter </w:t>
            </w:r>
          </w:p>
          <w:p w14:paraId="3923A3CA" w14:textId="77777777" w:rsidR="003C2EB6" w:rsidRPr="00DB4FC1" w:rsidRDefault="003C2EB6">
            <w:pPr>
              <w:numPr>
                <w:ilvl w:val="2"/>
                <w:numId w:val="266"/>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Ammeters</w:t>
            </w:r>
          </w:p>
          <w:p w14:paraId="274F4BA9" w14:textId="77777777" w:rsidR="003C2EB6" w:rsidRPr="00DB4FC1" w:rsidRDefault="003C2EB6">
            <w:pPr>
              <w:numPr>
                <w:ilvl w:val="2"/>
                <w:numId w:val="266"/>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 xml:space="preserve">Ohmmeter </w:t>
            </w:r>
          </w:p>
          <w:p w14:paraId="28164C9E" w14:textId="77777777" w:rsidR="003C2EB6" w:rsidRPr="00DB4FC1" w:rsidRDefault="003C2EB6">
            <w:pPr>
              <w:numPr>
                <w:ilvl w:val="2"/>
                <w:numId w:val="266"/>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Multimeter etc</w:t>
            </w:r>
          </w:p>
          <w:p w14:paraId="7A86020A" w14:textId="77777777" w:rsidR="003C2EB6" w:rsidRPr="00DB4FC1" w:rsidRDefault="003C2EB6">
            <w:pPr>
              <w:numPr>
                <w:ilvl w:val="1"/>
                <w:numId w:val="265"/>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 xml:space="preserve">Converters e.g. Analogue to Digital converters, Digital to Analogue converters etc. </w:t>
            </w:r>
          </w:p>
          <w:p w14:paraId="02094621" w14:textId="77777777" w:rsidR="003C2EB6" w:rsidRPr="00DB4FC1" w:rsidRDefault="003C2EB6">
            <w:pPr>
              <w:numPr>
                <w:ilvl w:val="1"/>
                <w:numId w:val="265"/>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Measurement presentation mechanisms e.g.  Display, Recording</w:t>
            </w:r>
          </w:p>
          <w:p w14:paraId="38D40348" w14:textId="77777777" w:rsidR="003C2EB6" w:rsidRPr="00DB4FC1" w:rsidRDefault="003C2EB6">
            <w:pPr>
              <w:numPr>
                <w:ilvl w:val="1"/>
                <w:numId w:val="265"/>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Performance characteristics</w:t>
            </w:r>
          </w:p>
          <w:p w14:paraId="388EA9D7" w14:textId="77777777" w:rsidR="003C2EB6" w:rsidRPr="00DB4FC1" w:rsidRDefault="003C2EB6">
            <w:pPr>
              <w:numPr>
                <w:ilvl w:val="2"/>
                <w:numId w:val="265"/>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Static characteristics e.g. precision, resolution repeatability, reproducibility, drift etc</w:t>
            </w:r>
          </w:p>
          <w:p w14:paraId="54166EED" w14:textId="77777777" w:rsidR="003C2EB6" w:rsidRPr="00DB4FC1" w:rsidRDefault="003C2EB6">
            <w:pPr>
              <w:numPr>
                <w:ilvl w:val="2"/>
                <w:numId w:val="265"/>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Dynamic characteristics e.g. fidelity, measuring lag, measuring error etc</w:t>
            </w:r>
          </w:p>
        </w:tc>
        <w:tc>
          <w:tcPr>
            <w:tcW w:w="1259" w:type="pct"/>
            <w:tcBorders>
              <w:top w:val="single" w:sz="4" w:space="0" w:color="auto"/>
              <w:left w:val="single" w:sz="4" w:space="0" w:color="auto"/>
              <w:bottom w:val="single" w:sz="4" w:space="0" w:color="auto"/>
              <w:right w:val="single" w:sz="4" w:space="0" w:color="auto"/>
            </w:tcBorders>
            <w:hideMark/>
          </w:tcPr>
          <w:p w14:paraId="7BAA616C" w14:textId="77777777" w:rsidR="003C2EB6" w:rsidRPr="00DB4FC1" w:rsidRDefault="003C2EB6">
            <w:pPr>
              <w:numPr>
                <w:ilvl w:val="0"/>
                <w:numId w:val="259"/>
              </w:numPr>
              <w:spacing w:after="0" w:line="360" w:lineRule="auto"/>
              <w:ind w:left="432" w:hanging="450"/>
              <w:rPr>
                <w:rFonts w:ascii="Times New Roman" w:eastAsia="Calibri" w:hAnsi="Times New Roman" w:cs="Times New Roman"/>
                <w:kern w:val="0"/>
                <w:sz w:val="24"/>
                <w:szCs w:val="24"/>
                <w:lang w:val="en-ZA"/>
                <w14:ligatures w14:val="none"/>
              </w:rPr>
            </w:pPr>
            <w:r w:rsidRPr="00DB4FC1">
              <w:rPr>
                <w:rFonts w:ascii="Times New Roman" w:eastAsia="Calibri" w:hAnsi="Times New Roman" w:cs="Times New Roman"/>
                <w:kern w:val="0"/>
                <w:sz w:val="24"/>
                <w:szCs w:val="24"/>
                <w:lang w:val="en-ZA"/>
                <w14:ligatures w14:val="none"/>
              </w:rPr>
              <w:t>Written tests</w:t>
            </w:r>
          </w:p>
          <w:p w14:paraId="52685894" w14:textId="77777777" w:rsidR="003C2EB6" w:rsidRPr="00DB4FC1" w:rsidRDefault="003C2EB6">
            <w:pPr>
              <w:numPr>
                <w:ilvl w:val="0"/>
                <w:numId w:val="259"/>
              </w:numPr>
              <w:spacing w:after="0" w:line="360" w:lineRule="auto"/>
              <w:ind w:left="432" w:hanging="450"/>
              <w:rPr>
                <w:rFonts w:ascii="Times New Roman" w:eastAsia="Calibri" w:hAnsi="Times New Roman" w:cs="Times New Roman"/>
                <w:kern w:val="0"/>
                <w:sz w:val="24"/>
                <w:szCs w:val="24"/>
                <w:lang w:val="en-ZA"/>
                <w14:ligatures w14:val="none"/>
              </w:rPr>
            </w:pPr>
            <w:r w:rsidRPr="00DB4FC1">
              <w:rPr>
                <w:rFonts w:ascii="Times New Roman" w:eastAsia="Calibri" w:hAnsi="Times New Roman" w:cs="Times New Roman"/>
                <w:kern w:val="0"/>
                <w:sz w:val="24"/>
                <w:szCs w:val="24"/>
                <w:lang w:val="en-ZA"/>
                <w14:ligatures w14:val="none"/>
              </w:rPr>
              <w:t>Observation</w:t>
            </w:r>
          </w:p>
          <w:p w14:paraId="081B18C9" w14:textId="77777777" w:rsidR="003C2EB6" w:rsidRPr="00DB4FC1" w:rsidRDefault="003C2EB6">
            <w:pPr>
              <w:numPr>
                <w:ilvl w:val="0"/>
                <w:numId w:val="259"/>
              </w:numPr>
              <w:spacing w:after="0" w:line="360" w:lineRule="auto"/>
              <w:ind w:left="432" w:hanging="450"/>
              <w:rPr>
                <w:rFonts w:ascii="Times New Roman" w:eastAsia="Calibri" w:hAnsi="Times New Roman" w:cs="Times New Roman"/>
                <w:kern w:val="0"/>
                <w:sz w:val="24"/>
                <w:szCs w:val="24"/>
                <w:lang w:val="en-ZA"/>
                <w14:ligatures w14:val="none"/>
              </w:rPr>
            </w:pPr>
            <w:r w:rsidRPr="00DB4FC1">
              <w:rPr>
                <w:rFonts w:ascii="Times New Roman" w:eastAsia="Calibri" w:hAnsi="Times New Roman" w:cs="Times New Roman"/>
                <w:kern w:val="0"/>
                <w:sz w:val="24"/>
                <w:szCs w:val="24"/>
                <w:lang w:val="en-ZA"/>
                <w14:ligatures w14:val="none"/>
              </w:rPr>
              <w:t>Oral questioning</w:t>
            </w:r>
          </w:p>
          <w:p w14:paraId="12928388" w14:textId="77777777" w:rsidR="003C2EB6" w:rsidRPr="00DB4FC1" w:rsidRDefault="003C2EB6" w:rsidP="006218ED">
            <w:pPr>
              <w:spacing w:after="0" w:line="360" w:lineRule="auto"/>
              <w:ind w:left="432"/>
              <w:rPr>
                <w:rFonts w:ascii="Times New Roman" w:eastAsia="Calibri" w:hAnsi="Times New Roman" w:cs="Times New Roman"/>
                <w:kern w:val="0"/>
                <w:sz w:val="24"/>
                <w:szCs w:val="24"/>
                <w:lang w:val="en-ZA"/>
                <w14:ligatures w14:val="none"/>
              </w:rPr>
            </w:pPr>
          </w:p>
        </w:tc>
      </w:tr>
      <w:tr w:rsidR="003C2EB6" w:rsidRPr="00DB4FC1" w14:paraId="4FE8D3AF" w14:textId="77777777" w:rsidTr="006218ED">
        <w:trPr>
          <w:trHeight w:val="2942"/>
        </w:trPr>
        <w:tc>
          <w:tcPr>
            <w:tcW w:w="1442" w:type="pct"/>
            <w:tcBorders>
              <w:top w:val="single" w:sz="4" w:space="0" w:color="auto"/>
              <w:left w:val="single" w:sz="4" w:space="0" w:color="auto"/>
              <w:bottom w:val="single" w:sz="4" w:space="0" w:color="auto"/>
              <w:right w:val="single" w:sz="4" w:space="0" w:color="auto"/>
            </w:tcBorders>
          </w:tcPr>
          <w:p w14:paraId="5B4F95C1" w14:textId="77777777" w:rsidR="003C2EB6" w:rsidRPr="00DB4FC1" w:rsidRDefault="003C2EB6">
            <w:pPr>
              <w:numPr>
                <w:ilvl w:val="0"/>
                <w:numId w:val="265"/>
              </w:numPr>
              <w:spacing w:after="0" w:line="360" w:lineRule="auto"/>
              <w:contextualSpacing/>
              <w:rPr>
                <w:rFonts w:ascii="Times New Roman" w:eastAsia="Times New Roman" w:hAnsi="Times New Roman" w:cs="Times New Roman"/>
                <w:bCs/>
                <w:kern w:val="0"/>
                <w:sz w:val="24"/>
                <w:szCs w:val="24"/>
                <w14:ligatures w14:val="none"/>
              </w:rPr>
            </w:pPr>
            <w:r w:rsidRPr="00DB4FC1">
              <w:rPr>
                <w:rFonts w:ascii="Times New Roman" w:eastAsia="Times New Roman" w:hAnsi="Times New Roman" w:cs="Times New Roman"/>
                <w:bCs/>
                <w:kern w:val="0"/>
                <w:sz w:val="24"/>
                <w:szCs w:val="24"/>
                <w14:ligatures w14:val="none"/>
              </w:rPr>
              <w:t>Apply waveform analyzing instruments</w:t>
            </w:r>
          </w:p>
        </w:tc>
        <w:tc>
          <w:tcPr>
            <w:tcW w:w="2299" w:type="pct"/>
            <w:tcBorders>
              <w:top w:val="single" w:sz="4" w:space="0" w:color="auto"/>
              <w:left w:val="single" w:sz="4" w:space="0" w:color="auto"/>
              <w:bottom w:val="single" w:sz="4" w:space="0" w:color="auto"/>
              <w:right w:val="single" w:sz="4" w:space="0" w:color="auto"/>
            </w:tcBorders>
          </w:tcPr>
          <w:p w14:paraId="1731053A" w14:textId="55969571" w:rsidR="003C2EB6" w:rsidRPr="00DB4FC1" w:rsidRDefault="003C2EB6">
            <w:pPr>
              <w:numPr>
                <w:ilvl w:val="1"/>
                <w:numId w:val="264"/>
              </w:numPr>
              <w:spacing w:after="0" w:line="360" w:lineRule="auto"/>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bCs/>
                <w:iCs/>
                <w:color w:val="000000"/>
                <w:kern w:val="0"/>
                <w:sz w:val="24"/>
                <w:szCs w:val="24"/>
                <w:lang w:val="en-ZW"/>
                <w14:ligatures w14:val="none"/>
              </w:rPr>
              <w:t>Health and safety procedures</w:t>
            </w:r>
            <w:r w:rsidR="006B57F6">
              <w:rPr>
                <w:rFonts w:ascii="Times New Roman" w:eastAsia="Calibri" w:hAnsi="Times New Roman" w:cs="Times New Roman"/>
                <w:bCs/>
                <w:iCs/>
                <w:color w:val="000000"/>
                <w:kern w:val="0"/>
                <w:sz w:val="24"/>
                <w:szCs w:val="24"/>
                <w:lang w:val="en-ZW"/>
                <w14:ligatures w14:val="none"/>
              </w:rPr>
              <w:t xml:space="preserve">: </w:t>
            </w:r>
            <w:r w:rsidR="006B57F6" w:rsidRPr="00DB4FC1">
              <w:rPr>
                <w:rFonts w:ascii="Times New Roman" w:eastAsia="Calibri" w:hAnsi="Times New Roman" w:cs="Times New Roman"/>
                <w:bCs/>
                <w:iCs/>
                <w:color w:val="000000"/>
                <w:kern w:val="0"/>
                <w:sz w:val="24"/>
                <w:szCs w:val="24"/>
                <w:lang w:val="en-ZW"/>
                <w14:ligatures w14:val="none"/>
              </w:rPr>
              <w:t>ppes</w:t>
            </w:r>
            <w:r w:rsidR="006B57F6">
              <w:rPr>
                <w:rFonts w:ascii="Times New Roman" w:eastAsia="Calibri" w:hAnsi="Times New Roman" w:cs="Times New Roman"/>
                <w:bCs/>
                <w:iCs/>
                <w:color w:val="000000"/>
                <w:kern w:val="0"/>
                <w:sz w:val="24"/>
                <w:szCs w:val="24"/>
                <w:lang w:val="en-ZW"/>
                <w14:ligatures w14:val="none"/>
              </w:rPr>
              <w:t xml:space="preserve"> and </w:t>
            </w:r>
            <w:r w:rsidR="006B57F6" w:rsidRPr="00DB4FC1">
              <w:rPr>
                <w:rFonts w:ascii="Times New Roman" w:eastAsia="Calibri" w:hAnsi="Times New Roman" w:cs="Times New Roman"/>
                <w:bCs/>
                <w:iCs/>
                <w:color w:val="000000"/>
                <w:kern w:val="0"/>
                <w:sz w:val="24"/>
                <w:szCs w:val="24"/>
                <w:lang w:val="en-ZW"/>
                <w14:ligatures w14:val="none"/>
              </w:rPr>
              <w:t>hazards</w:t>
            </w:r>
            <w:r w:rsidR="006B57F6">
              <w:rPr>
                <w:rFonts w:ascii="Times New Roman" w:eastAsia="Calibri" w:hAnsi="Times New Roman" w:cs="Times New Roman"/>
                <w:bCs/>
                <w:iCs/>
                <w:color w:val="000000"/>
                <w:kern w:val="0"/>
                <w:sz w:val="24"/>
                <w:szCs w:val="24"/>
                <w:lang w:val="en-ZW"/>
                <w14:ligatures w14:val="none"/>
              </w:rPr>
              <w:t>.</w:t>
            </w:r>
          </w:p>
          <w:p w14:paraId="4EA23C10" w14:textId="550DC116" w:rsidR="003C2EB6" w:rsidRPr="00DB4FC1" w:rsidRDefault="003C2EB6">
            <w:pPr>
              <w:numPr>
                <w:ilvl w:val="1"/>
                <w:numId w:val="264"/>
              </w:numPr>
              <w:spacing w:after="0" w:line="360" w:lineRule="auto"/>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 xml:space="preserve">Types of </w:t>
            </w:r>
            <w:r w:rsidR="006B57F6" w:rsidRPr="00DB4FC1">
              <w:rPr>
                <w:rFonts w:ascii="Times New Roman" w:eastAsia="Calibri" w:hAnsi="Times New Roman" w:cs="Times New Roman"/>
                <w:color w:val="000000"/>
                <w:kern w:val="0"/>
                <w:sz w:val="24"/>
                <w:szCs w:val="24"/>
                <w:lang w:val="en-ZW"/>
                <w14:ligatures w14:val="none"/>
              </w:rPr>
              <w:t>waveforms</w:t>
            </w:r>
            <w:r w:rsidR="006B57F6">
              <w:rPr>
                <w:rFonts w:ascii="Times New Roman" w:eastAsia="Calibri" w:hAnsi="Times New Roman" w:cs="Times New Roman"/>
                <w:color w:val="000000"/>
                <w:kern w:val="0"/>
                <w:sz w:val="24"/>
                <w:szCs w:val="24"/>
                <w:lang w:val="en-ZW"/>
                <w14:ligatures w14:val="none"/>
              </w:rPr>
              <w:t>:</w:t>
            </w:r>
          </w:p>
          <w:p w14:paraId="40E72248" w14:textId="52495D9C" w:rsidR="003C2EB6" w:rsidRPr="00DB4FC1" w:rsidRDefault="006B57F6" w:rsidP="006218ED">
            <w:pPr>
              <w:spacing w:after="0" w:line="360" w:lineRule="auto"/>
              <w:ind w:left="340"/>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 xml:space="preserve">sinusoidal </w:t>
            </w:r>
            <w:r w:rsidR="003C2EB6" w:rsidRPr="00DB4FC1">
              <w:rPr>
                <w:rFonts w:ascii="Times New Roman" w:eastAsia="Calibri" w:hAnsi="Times New Roman" w:cs="Times New Roman"/>
                <w:kern w:val="0"/>
                <w:sz w:val="24"/>
                <w:szCs w:val="24"/>
                <w:lang w:val="en-ZW"/>
                <w14:ligatures w14:val="none"/>
              </w:rPr>
              <w:t>wave, step, ramp, impulse</w:t>
            </w:r>
            <w:r>
              <w:rPr>
                <w:rFonts w:ascii="Times New Roman" w:eastAsia="Calibri" w:hAnsi="Times New Roman" w:cs="Times New Roman"/>
                <w:kern w:val="0"/>
                <w:sz w:val="24"/>
                <w:szCs w:val="24"/>
                <w:lang w:val="en-ZW"/>
                <w14:ligatures w14:val="none"/>
              </w:rPr>
              <w:t>.</w:t>
            </w:r>
          </w:p>
          <w:p w14:paraId="7E1AF048" w14:textId="0AA3D1DA" w:rsidR="003C2EB6" w:rsidRPr="00DB4FC1" w:rsidRDefault="003C2EB6">
            <w:pPr>
              <w:numPr>
                <w:ilvl w:val="1"/>
                <w:numId w:val="263"/>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 xml:space="preserve">Waveform </w:t>
            </w:r>
            <w:r w:rsidR="006B57F6" w:rsidRPr="00DB4FC1">
              <w:rPr>
                <w:rFonts w:ascii="Times New Roman" w:eastAsia="Calibri" w:hAnsi="Times New Roman" w:cs="Times New Roman"/>
                <w:kern w:val="0"/>
                <w:sz w:val="24"/>
                <w:szCs w:val="24"/>
                <w:lang w:val="en-ZW"/>
                <w14:ligatures w14:val="none"/>
              </w:rPr>
              <w:t xml:space="preserve">analysis instruments </w:t>
            </w:r>
          </w:p>
          <w:p w14:paraId="6A80E8F9" w14:textId="53D5F896" w:rsidR="003C2EB6" w:rsidRPr="00DB4FC1" w:rsidRDefault="003C2EB6">
            <w:pPr>
              <w:numPr>
                <w:ilvl w:val="2"/>
                <w:numId w:val="263"/>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 xml:space="preserve">Type’s e.g.  </w:t>
            </w:r>
            <w:r w:rsidR="006B57F6" w:rsidRPr="00DB4FC1">
              <w:rPr>
                <w:rFonts w:ascii="Times New Roman" w:eastAsia="Calibri" w:hAnsi="Times New Roman" w:cs="Times New Roman"/>
                <w:kern w:val="0"/>
                <w:sz w:val="24"/>
                <w:szCs w:val="24"/>
                <w:lang w:val="en-ZW"/>
                <w14:ligatures w14:val="none"/>
              </w:rPr>
              <w:t>oscilloscope spectrum analysis, wave analysers etc</w:t>
            </w:r>
          </w:p>
          <w:p w14:paraId="6E768B2B" w14:textId="77777777" w:rsidR="003C2EB6" w:rsidRPr="00DB4FC1" w:rsidRDefault="003C2EB6">
            <w:pPr>
              <w:numPr>
                <w:ilvl w:val="2"/>
                <w:numId w:val="263"/>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Construction of waveform analysis equipment</w:t>
            </w:r>
          </w:p>
          <w:p w14:paraId="512DE4AA" w14:textId="77777777" w:rsidR="003C2EB6" w:rsidRPr="006B57F6" w:rsidRDefault="006B57F6">
            <w:pPr>
              <w:numPr>
                <w:ilvl w:val="1"/>
                <w:numId w:val="263"/>
              </w:numPr>
              <w:spacing w:after="0" w:line="360" w:lineRule="auto"/>
              <w:contextualSpacing/>
              <w:rPr>
                <w:rFonts w:ascii="Times New Roman" w:eastAsia="Times New Roman" w:hAnsi="Times New Roman" w:cs="Times New Roman"/>
                <w:kern w:val="0"/>
                <w:sz w:val="24"/>
                <w:szCs w:val="24"/>
                <w14:ligatures w14:val="none"/>
              </w:rPr>
            </w:pPr>
            <w:r w:rsidRPr="006B57F6">
              <w:rPr>
                <w:rFonts w:ascii="Times New Roman" w:eastAsia="Calibri" w:hAnsi="Times New Roman" w:cs="Times New Roman"/>
                <w:kern w:val="0"/>
                <w:sz w:val="24"/>
                <w:szCs w:val="24"/>
                <w:lang w:val="en-ZW"/>
                <w14:ligatures w14:val="none"/>
              </w:rPr>
              <w:t>Operation of waveform analysis instruments</w:t>
            </w:r>
          </w:p>
          <w:p w14:paraId="54C5F458" w14:textId="6BDE4EAA" w:rsidR="006B57F6" w:rsidRPr="00DB4FC1" w:rsidRDefault="006B57F6">
            <w:pPr>
              <w:numPr>
                <w:ilvl w:val="1"/>
                <w:numId w:val="263"/>
              </w:numPr>
              <w:spacing w:after="0" w:line="360" w:lineRule="auto"/>
              <w:contextualSpacing/>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Analysis of performance of </w:t>
            </w:r>
            <w:r w:rsidRPr="006B57F6">
              <w:rPr>
                <w:rFonts w:ascii="Times New Roman" w:eastAsia="Times New Roman" w:hAnsi="Times New Roman" w:cs="Times New Roman"/>
                <w:kern w:val="0"/>
                <w:sz w:val="24"/>
                <w:szCs w:val="24"/>
                <w14:ligatures w14:val="none"/>
              </w:rPr>
              <w:t>waveform analysis instruments</w:t>
            </w:r>
          </w:p>
        </w:tc>
        <w:tc>
          <w:tcPr>
            <w:tcW w:w="1259" w:type="pct"/>
            <w:tcBorders>
              <w:top w:val="single" w:sz="4" w:space="0" w:color="auto"/>
              <w:left w:val="single" w:sz="4" w:space="0" w:color="auto"/>
              <w:bottom w:val="single" w:sz="4" w:space="0" w:color="auto"/>
              <w:right w:val="single" w:sz="4" w:space="0" w:color="auto"/>
            </w:tcBorders>
          </w:tcPr>
          <w:p w14:paraId="493BBA65" w14:textId="77777777" w:rsidR="003C2EB6" w:rsidRPr="00DB4FC1" w:rsidRDefault="003C2EB6">
            <w:pPr>
              <w:numPr>
                <w:ilvl w:val="0"/>
                <w:numId w:val="259"/>
              </w:numPr>
              <w:spacing w:after="0" w:line="360" w:lineRule="auto"/>
              <w:ind w:left="432" w:hanging="450"/>
              <w:rPr>
                <w:rFonts w:ascii="Times New Roman" w:eastAsia="Calibri" w:hAnsi="Times New Roman" w:cs="Times New Roman"/>
                <w:kern w:val="0"/>
                <w:sz w:val="24"/>
                <w:szCs w:val="24"/>
                <w:lang w:val="en-ZA"/>
                <w14:ligatures w14:val="none"/>
              </w:rPr>
            </w:pPr>
            <w:r w:rsidRPr="00DB4FC1">
              <w:rPr>
                <w:rFonts w:ascii="Times New Roman" w:eastAsia="Calibri" w:hAnsi="Times New Roman" w:cs="Times New Roman"/>
                <w:kern w:val="0"/>
                <w:sz w:val="24"/>
                <w:szCs w:val="24"/>
                <w:lang w:val="en-ZA"/>
                <w14:ligatures w14:val="none"/>
              </w:rPr>
              <w:t>Written tests</w:t>
            </w:r>
          </w:p>
          <w:p w14:paraId="136A9A26" w14:textId="77777777" w:rsidR="003C2EB6" w:rsidRPr="00DB4FC1" w:rsidRDefault="003C2EB6">
            <w:pPr>
              <w:numPr>
                <w:ilvl w:val="0"/>
                <w:numId w:val="259"/>
              </w:numPr>
              <w:spacing w:after="0" w:line="360" w:lineRule="auto"/>
              <w:ind w:left="432" w:hanging="450"/>
              <w:rPr>
                <w:rFonts w:ascii="Times New Roman" w:eastAsia="Calibri" w:hAnsi="Times New Roman" w:cs="Times New Roman"/>
                <w:kern w:val="0"/>
                <w:sz w:val="24"/>
                <w:szCs w:val="24"/>
                <w:lang w:val="en-ZA"/>
                <w14:ligatures w14:val="none"/>
              </w:rPr>
            </w:pPr>
            <w:r w:rsidRPr="00DB4FC1">
              <w:rPr>
                <w:rFonts w:ascii="Times New Roman" w:eastAsia="Calibri" w:hAnsi="Times New Roman" w:cs="Times New Roman"/>
                <w:kern w:val="0"/>
                <w:sz w:val="24"/>
                <w:szCs w:val="24"/>
                <w:lang w:val="en-ZA"/>
                <w14:ligatures w14:val="none"/>
              </w:rPr>
              <w:t>Observation</w:t>
            </w:r>
          </w:p>
          <w:p w14:paraId="7BA85507" w14:textId="77777777" w:rsidR="003C2EB6" w:rsidRPr="00DB4FC1" w:rsidRDefault="003C2EB6">
            <w:pPr>
              <w:numPr>
                <w:ilvl w:val="0"/>
                <w:numId w:val="259"/>
              </w:numPr>
              <w:spacing w:after="0" w:line="360" w:lineRule="auto"/>
              <w:ind w:left="432" w:hanging="450"/>
              <w:rPr>
                <w:rFonts w:ascii="Times New Roman" w:eastAsia="Calibri" w:hAnsi="Times New Roman" w:cs="Times New Roman"/>
                <w:kern w:val="0"/>
                <w:sz w:val="24"/>
                <w:szCs w:val="24"/>
                <w:lang w:val="en-ZA"/>
                <w14:ligatures w14:val="none"/>
              </w:rPr>
            </w:pPr>
            <w:r w:rsidRPr="00DB4FC1">
              <w:rPr>
                <w:rFonts w:ascii="Times New Roman" w:eastAsia="Calibri" w:hAnsi="Times New Roman" w:cs="Times New Roman"/>
                <w:kern w:val="0"/>
                <w:sz w:val="24"/>
                <w:szCs w:val="24"/>
                <w:lang w:val="en-ZA"/>
                <w14:ligatures w14:val="none"/>
              </w:rPr>
              <w:t>Oral questioning</w:t>
            </w:r>
          </w:p>
          <w:p w14:paraId="03D2FAB6" w14:textId="77777777" w:rsidR="003C2EB6" w:rsidRPr="00DB4FC1" w:rsidRDefault="003C2EB6" w:rsidP="006218ED">
            <w:pPr>
              <w:spacing w:after="0" w:line="360" w:lineRule="auto"/>
              <w:ind w:left="432"/>
              <w:rPr>
                <w:rFonts w:ascii="Times New Roman" w:eastAsia="Calibri" w:hAnsi="Times New Roman" w:cs="Times New Roman"/>
                <w:kern w:val="0"/>
                <w:sz w:val="24"/>
                <w:szCs w:val="24"/>
                <w:lang w:val="en-ZA"/>
                <w14:ligatures w14:val="none"/>
              </w:rPr>
            </w:pPr>
          </w:p>
        </w:tc>
      </w:tr>
      <w:tr w:rsidR="003C2EB6" w:rsidRPr="00DB4FC1" w14:paraId="3845B74B" w14:textId="77777777" w:rsidTr="006218ED">
        <w:trPr>
          <w:trHeight w:val="3032"/>
        </w:trPr>
        <w:tc>
          <w:tcPr>
            <w:tcW w:w="1442" w:type="pct"/>
            <w:tcBorders>
              <w:top w:val="single" w:sz="4" w:space="0" w:color="auto"/>
              <w:left w:val="single" w:sz="4" w:space="0" w:color="auto"/>
              <w:bottom w:val="single" w:sz="4" w:space="0" w:color="auto"/>
              <w:right w:val="single" w:sz="4" w:space="0" w:color="auto"/>
            </w:tcBorders>
          </w:tcPr>
          <w:p w14:paraId="320DC9ED" w14:textId="77777777" w:rsidR="003C2EB6" w:rsidRPr="00DB4FC1" w:rsidRDefault="003C2EB6">
            <w:pPr>
              <w:numPr>
                <w:ilvl w:val="0"/>
                <w:numId w:val="263"/>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GB"/>
                <w14:ligatures w14:val="none"/>
              </w:rPr>
              <w:t>Apply sensors and transducers</w:t>
            </w:r>
          </w:p>
        </w:tc>
        <w:tc>
          <w:tcPr>
            <w:tcW w:w="2299" w:type="pct"/>
            <w:tcBorders>
              <w:top w:val="single" w:sz="4" w:space="0" w:color="auto"/>
              <w:left w:val="single" w:sz="4" w:space="0" w:color="auto"/>
              <w:bottom w:val="single" w:sz="4" w:space="0" w:color="auto"/>
              <w:right w:val="single" w:sz="4" w:space="0" w:color="auto"/>
            </w:tcBorders>
          </w:tcPr>
          <w:p w14:paraId="56084B68" w14:textId="77777777" w:rsidR="003C2EB6" w:rsidRPr="00DB4FC1" w:rsidRDefault="003C2EB6">
            <w:pPr>
              <w:numPr>
                <w:ilvl w:val="1"/>
                <w:numId w:val="262"/>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Definition of terms</w:t>
            </w:r>
          </w:p>
          <w:p w14:paraId="1741CB78" w14:textId="77777777" w:rsidR="003C2EB6" w:rsidRPr="00DB4FC1" w:rsidRDefault="003C2EB6">
            <w:pPr>
              <w:numPr>
                <w:ilvl w:val="1"/>
                <w:numId w:val="262"/>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Transducers/Sensors</w:t>
            </w:r>
          </w:p>
          <w:p w14:paraId="522789A4" w14:textId="2734D412" w:rsidR="003C2EB6" w:rsidRPr="00DB4FC1" w:rsidRDefault="003C2EB6">
            <w:pPr>
              <w:numPr>
                <w:ilvl w:val="2"/>
                <w:numId w:val="262"/>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Types/principles of operation transducers/sensors</w:t>
            </w:r>
            <w:r w:rsidR="004B29E1">
              <w:rPr>
                <w:rFonts w:ascii="Times New Roman" w:eastAsia="Calibri" w:hAnsi="Times New Roman" w:cs="Times New Roman"/>
                <w:kern w:val="0"/>
                <w:sz w:val="24"/>
                <w:szCs w:val="24"/>
                <w:lang w:val="en-ZW"/>
                <w14:ligatures w14:val="none"/>
              </w:rPr>
              <w:t>:</w:t>
            </w:r>
            <w:r w:rsidRPr="00DB4FC1">
              <w:rPr>
                <w:rFonts w:ascii="Times New Roman" w:eastAsia="Calibri" w:hAnsi="Times New Roman" w:cs="Times New Roman"/>
                <w:kern w:val="0"/>
                <w:sz w:val="24"/>
                <w:szCs w:val="24"/>
                <w:lang w:val="en-ZW"/>
                <w14:ligatures w14:val="none"/>
              </w:rPr>
              <w:t xml:space="preserve"> restive, capacitive</w:t>
            </w:r>
          </w:p>
          <w:p w14:paraId="51D84A9E" w14:textId="77777777" w:rsidR="003C2EB6" w:rsidRPr="00DB4FC1" w:rsidRDefault="003C2EB6">
            <w:pPr>
              <w:numPr>
                <w:ilvl w:val="2"/>
                <w:numId w:val="262"/>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Sensors/transducer e.g. displacement, force, flow pressure etc.</w:t>
            </w:r>
          </w:p>
          <w:p w14:paraId="71B37AC5" w14:textId="77777777" w:rsidR="003C2EB6" w:rsidRPr="00DB4FC1" w:rsidRDefault="003C2EB6">
            <w:pPr>
              <w:numPr>
                <w:ilvl w:val="1"/>
                <w:numId w:val="261"/>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 xml:space="preserve">Signal processors  </w:t>
            </w:r>
          </w:p>
          <w:p w14:paraId="0D79BC93" w14:textId="77777777" w:rsidR="003C2EB6" w:rsidRPr="00DB4FC1" w:rsidRDefault="003C2EB6">
            <w:pPr>
              <w:numPr>
                <w:ilvl w:val="2"/>
                <w:numId w:val="261"/>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Definition of terms</w:t>
            </w:r>
          </w:p>
          <w:p w14:paraId="12440130" w14:textId="77777777" w:rsidR="003C2EB6" w:rsidRPr="00DB4FC1" w:rsidRDefault="003C2EB6">
            <w:pPr>
              <w:numPr>
                <w:ilvl w:val="2"/>
                <w:numId w:val="261"/>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Importance</w:t>
            </w:r>
          </w:p>
          <w:p w14:paraId="55EE413D" w14:textId="30B87FD2" w:rsidR="003C2EB6" w:rsidRDefault="003C2EB6">
            <w:pPr>
              <w:numPr>
                <w:ilvl w:val="2"/>
                <w:numId w:val="261"/>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 xml:space="preserve">Methods </w:t>
            </w:r>
            <w:r w:rsidR="00035FB0">
              <w:rPr>
                <w:rFonts w:ascii="Times New Roman" w:eastAsia="Calibri" w:hAnsi="Times New Roman" w:cs="Times New Roman"/>
                <w:kern w:val="0"/>
                <w:sz w:val="24"/>
                <w:szCs w:val="24"/>
                <w:lang w:val="en-ZW"/>
                <w14:ligatures w14:val="none"/>
              </w:rPr>
              <w:t xml:space="preserve">of </w:t>
            </w:r>
            <w:r w:rsidRPr="00DB4FC1">
              <w:rPr>
                <w:rFonts w:ascii="Times New Roman" w:eastAsia="Calibri" w:hAnsi="Times New Roman" w:cs="Times New Roman"/>
                <w:kern w:val="0"/>
                <w:sz w:val="24"/>
                <w:szCs w:val="24"/>
                <w:lang w:val="en-ZW"/>
                <w14:ligatures w14:val="none"/>
              </w:rPr>
              <w:t>processing</w:t>
            </w:r>
            <w:r w:rsidR="00035FB0">
              <w:rPr>
                <w:rFonts w:ascii="Times New Roman" w:eastAsia="Calibri" w:hAnsi="Times New Roman" w:cs="Times New Roman"/>
                <w:kern w:val="0"/>
                <w:sz w:val="24"/>
                <w:szCs w:val="24"/>
                <w:lang w:val="en-ZW"/>
                <w14:ligatures w14:val="none"/>
              </w:rPr>
              <w:t xml:space="preserve">: </w:t>
            </w:r>
            <w:r w:rsidRPr="00DB4FC1">
              <w:rPr>
                <w:rFonts w:ascii="Times New Roman" w:eastAsia="Calibri" w:hAnsi="Times New Roman" w:cs="Times New Roman"/>
                <w:kern w:val="0"/>
                <w:sz w:val="24"/>
                <w:szCs w:val="24"/>
                <w:lang w:val="en-ZW"/>
                <w14:ligatures w14:val="none"/>
              </w:rPr>
              <w:t xml:space="preserve">amplification, </w:t>
            </w:r>
            <w:r w:rsidR="00035FB0">
              <w:rPr>
                <w:rFonts w:ascii="Times New Roman" w:eastAsia="Calibri" w:hAnsi="Times New Roman" w:cs="Times New Roman"/>
                <w:kern w:val="0"/>
                <w:sz w:val="24"/>
                <w:szCs w:val="24"/>
                <w:lang w:val="en-ZW"/>
                <w14:ligatures w14:val="none"/>
              </w:rPr>
              <w:t>a</w:t>
            </w:r>
            <w:r w:rsidRPr="00DB4FC1">
              <w:rPr>
                <w:rFonts w:ascii="Times New Roman" w:eastAsia="Calibri" w:hAnsi="Times New Roman" w:cs="Times New Roman"/>
                <w:kern w:val="0"/>
                <w:sz w:val="24"/>
                <w:szCs w:val="24"/>
                <w:lang w:val="en-ZW"/>
                <w14:ligatures w14:val="none"/>
              </w:rPr>
              <w:t xml:space="preserve">ttenuation </w:t>
            </w:r>
            <w:r w:rsidR="00035FB0">
              <w:rPr>
                <w:rFonts w:ascii="Times New Roman" w:eastAsia="Calibri" w:hAnsi="Times New Roman" w:cs="Times New Roman"/>
                <w:kern w:val="0"/>
                <w:sz w:val="24"/>
                <w:szCs w:val="24"/>
                <w:lang w:val="en-ZW"/>
                <w14:ligatures w14:val="none"/>
              </w:rPr>
              <w:t>f</w:t>
            </w:r>
            <w:r w:rsidRPr="00DB4FC1">
              <w:rPr>
                <w:rFonts w:ascii="Times New Roman" w:eastAsia="Calibri" w:hAnsi="Times New Roman" w:cs="Times New Roman"/>
                <w:kern w:val="0"/>
                <w:sz w:val="24"/>
                <w:szCs w:val="24"/>
                <w:lang w:val="en-ZW"/>
                <w14:ligatures w14:val="none"/>
              </w:rPr>
              <w:t>iltration</w:t>
            </w:r>
          </w:p>
          <w:p w14:paraId="43EB1C33" w14:textId="391DADA3" w:rsidR="004B29E1" w:rsidRPr="00DB4FC1" w:rsidRDefault="004B29E1">
            <w:pPr>
              <w:numPr>
                <w:ilvl w:val="2"/>
                <w:numId w:val="261"/>
              </w:numPr>
              <w:spacing w:after="0" w:line="360" w:lineRule="auto"/>
              <w:contextualSpacing/>
              <w:rPr>
                <w:rFonts w:ascii="Times New Roman" w:eastAsia="Calibri" w:hAnsi="Times New Roman" w:cs="Times New Roman"/>
                <w:kern w:val="0"/>
                <w:sz w:val="24"/>
                <w:szCs w:val="24"/>
                <w:lang w:val="en-ZW"/>
                <w14:ligatures w14:val="none"/>
              </w:rPr>
            </w:pPr>
            <w:r>
              <w:rPr>
                <w:rFonts w:ascii="Times New Roman" w:eastAsia="Calibri" w:hAnsi="Times New Roman" w:cs="Times New Roman"/>
                <w:kern w:val="0"/>
                <w:sz w:val="24"/>
                <w:szCs w:val="24"/>
                <w:lang w:val="en-ZW"/>
                <w14:ligatures w14:val="none"/>
              </w:rPr>
              <w:t>Applications of signal processors</w:t>
            </w:r>
          </w:p>
          <w:p w14:paraId="3049A0D8" w14:textId="77777777" w:rsidR="003C2EB6" w:rsidRPr="00DB4FC1" w:rsidRDefault="003C2EB6">
            <w:pPr>
              <w:numPr>
                <w:ilvl w:val="1"/>
                <w:numId w:val="260"/>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Data analysis and documentation</w:t>
            </w:r>
          </w:p>
          <w:p w14:paraId="13AC5696" w14:textId="77777777" w:rsidR="003C2EB6" w:rsidRPr="00DB4FC1" w:rsidRDefault="003C2EB6">
            <w:pPr>
              <w:numPr>
                <w:ilvl w:val="1"/>
                <w:numId w:val="260"/>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 xml:space="preserve">Signal presentation </w:t>
            </w:r>
          </w:p>
        </w:tc>
        <w:tc>
          <w:tcPr>
            <w:tcW w:w="1259" w:type="pct"/>
            <w:tcBorders>
              <w:top w:val="single" w:sz="4" w:space="0" w:color="auto"/>
              <w:left w:val="single" w:sz="4" w:space="0" w:color="auto"/>
              <w:bottom w:val="single" w:sz="4" w:space="0" w:color="auto"/>
              <w:right w:val="single" w:sz="4" w:space="0" w:color="auto"/>
            </w:tcBorders>
          </w:tcPr>
          <w:p w14:paraId="55828358" w14:textId="77777777" w:rsidR="003C2EB6" w:rsidRPr="00DB4FC1" w:rsidRDefault="003C2EB6">
            <w:pPr>
              <w:numPr>
                <w:ilvl w:val="0"/>
                <w:numId w:val="259"/>
              </w:numPr>
              <w:spacing w:after="0" w:line="360" w:lineRule="auto"/>
              <w:ind w:left="432" w:hanging="450"/>
              <w:rPr>
                <w:rFonts w:ascii="Times New Roman" w:eastAsia="Calibri" w:hAnsi="Times New Roman" w:cs="Times New Roman"/>
                <w:kern w:val="0"/>
                <w:sz w:val="24"/>
                <w:szCs w:val="24"/>
                <w:lang w:val="en-ZA"/>
                <w14:ligatures w14:val="none"/>
              </w:rPr>
            </w:pPr>
            <w:r w:rsidRPr="00DB4FC1">
              <w:rPr>
                <w:rFonts w:ascii="Times New Roman" w:eastAsia="Calibri" w:hAnsi="Times New Roman" w:cs="Times New Roman"/>
                <w:kern w:val="0"/>
                <w:sz w:val="24"/>
                <w:szCs w:val="24"/>
                <w:lang w:val="en-ZA"/>
                <w14:ligatures w14:val="none"/>
              </w:rPr>
              <w:t>Written tests</w:t>
            </w:r>
          </w:p>
          <w:p w14:paraId="0AF5B26B" w14:textId="77777777" w:rsidR="003C2EB6" w:rsidRPr="00DB4FC1" w:rsidRDefault="003C2EB6">
            <w:pPr>
              <w:numPr>
                <w:ilvl w:val="0"/>
                <w:numId w:val="259"/>
              </w:numPr>
              <w:spacing w:after="0" w:line="360" w:lineRule="auto"/>
              <w:ind w:left="432" w:hanging="450"/>
              <w:rPr>
                <w:rFonts w:ascii="Times New Roman" w:eastAsia="Calibri" w:hAnsi="Times New Roman" w:cs="Times New Roman"/>
                <w:kern w:val="0"/>
                <w:sz w:val="24"/>
                <w:szCs w:val="24"/>
                <w:lang w:val="en-ZA"/>
                <w14:ligatures w14:val="none"/>
              </w:rPr>
            </w:pPr>
            <w:r w:rsidRPr="00DB4FC1">
              <w:rPr>
                <w:rFonts w:ascii="Times New Roman" w:eastAsia="Calibri" w:hAnsi="Times New Roman" w:cs="Times New Roman"/>
                <w:kern w:val="0"/>
                <w:sz w:val="24"/>
                <w:szCs w:val="24"/>
                <w:lang w:val="en-ZA"/>
                <w14:ligatures w14:val="none"/>
              </w:rPr>
              <w:t>Observation</w:t>
            </w:r>
          </w:p>
          <w:p w14:paraId="0ECA787C" w14:textId="77777777" w:rsidR="003C2EB6" w:rsidRPr="00DB4FC1" w:rsidRDefault="003C2EB6">
            <w:pPr>
              <w:numPr>
                <w:ilvl w:val="0"/>
                <w:numId w:val="259"/>
              </w:numPr>
              <w:spacing w:after="0" w:line="360" w:lineRule="auto"/>
              <w:ind w:left="432" w:hanging="450"/>
              <w:rPr>
                <w:rFonts w:ascii="Times New Roman" w:eastAsia="Calibri" w:hAnsi="Times New Roman" w:cs="Times New Roman"/>
                <w:kern w:val="0"/>
                <w:sz w:val="24"/>
                <w:szCs w:val="24"/>
                <w:lang w:val="en-ZA"/>
                <w14:ligatures w14:val="none"/>
              </w:rPr>
            </w:pPr>
            <w:r w:rsidRPr="00DB4FC1">
              <w:rPr>
                <w:rFonts w:ascii="Times New Roman" w:eastAsia="Calibri" w:hAnsi="Times New Roman" w:cs="Times New Roman"/>
                <w:kern w:val="0"/>
                <w:sz w:val="24"/>
                <w:szCs w:val="24"/>
                <w:lang w:val="en-ZA"/>
                <w14:ligatures w14:val="none"/>
              </w:rPr>
              <w:t>Oral questioning</w:t>
            </w:r>
          </w:p>
          <w:p w14:paraId="087CD6B6" w14:textId="77777777" w:rsidR="003C2EB6" w:rsidRPr="00DB4FC1" w:rsidRDefault="003C2EB6" w:rsidP="006218ED">
            <w:pPr>
              <w:spacing w:after="0" w:line="360" w:lineRule="auto"/>
              <w:ind w:left="432"/>
              <w:rPr>
                <w:rFonts w:ascii="Times New Roman" w:eastAsia="Calibri" w:hAnsi="Times New Roman" w:cs="Times New Roman"/>
                <w:kern w:val="0"/>
                <w:sz w:val="24"/>
                <w:szCs w:val="24"/>
                <w:lang w:val="en-ZA"/>
                <w14:ligatures w14:val="none"/>
              </w:rPr>
            </w:pPr>
          </w:p>
        </w:tc>
      </w:tr>
      <w:tr w:rsidR="003C2EB6" w:rsidRPr="00DB4FC1" w14:paraId="215CA64A" w14:textId="77777777" w:rsidTr="006218ED">
        <w:trPr>
          <w:trHeight w:val="422"/>
        </w:trPr>
        <w:tc>
          <w:tcPr>
            <w:tcW w:w="1442" w:type="pct"/>
            <w:tcBorders>
              <w:top w:val="single" w:sz="4" w:space="0" w:color="auto"/>
              <w:left w:val="single" w:sz="4" w:space="0" w:color="auto"/>
              <w:bottom w:val="single" w:sz="4" w:space="0" w:color="auto"/>
              <w:right w:val="single" w:sz="4" w:space="0" w:color="auto"/>
            </w:tcBorders>
          </w:tcPr>
          <w:p w14:paraId="65959468" w14:textId="77777777" w:rsidR="003C2EB6" w:rsidRPr="00DB4FC1" w:rsidRDefault="003C2EB6">
            <w:pPr>
              <w:numPr>
                <w:ilvl w:val="0"/>
                <w:numId w:val="260"/>
              </w:numPr>
              <w:tabs>
                <w:tab w:val="left" w:pos="270"/>
              </w:tabs>
              <w:spacing w:after="0" w:line="360" w:lineRule="auto"/>
              <w:contextualSpacing/>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bCs/>
                <w:kern w:val="0"/>
                <w:sz w:val="24"/>
                <w:szCs w:val="24"/>
                <w14:ligatures w14:val="none"/>
              </w:rPr>
              <w:t>Calibrate measurement instruments</w:t>
            </w:r>
          </w:p>
        </w:tc>
        <w:tc>
          <w:tcPr>
            <w:tcW w:w="2299" w:type="pct"/>
            <w:tcBorders>
              <w:top w:val="single" w:sz="4" w:space="0" w:color="auto"/>
              <w:left w:val="single" w:sz="4" w:space="0" w:color="auto"/>
              <w:bottom w:val="single" w:sz="4" w:space="0" w:color="auto"/>
              <w:right w:val="single" w:sz="4" w:space="0" w:color="auto"/>
            </w:tcBorders>
          </w:tcPr>
          <w:p w14:paraId="4B366723" w14:textId="77028D17" w:rsidR="00D76256" w:rsidRDefault="003C2EB6">
            <w:pPr>
              <w:pStyle w:val="ListParagraph"/>
              <w:numPr>
                <w:ilvl w:val="1"/>
                <w:numId w:val="271"/>
              </w:numPr>
              <w:spacing w:after="0" w:line="360" w:lineRule="auto"/>
              <w:rPr>
                <w:rFonts w:eastAsia="Calibri"/>
                <w:kern w:val="0"/>
                <w:szCs w:val="24"/>
                <w:lang w:val="en-ZW"/>
              </w:rPr>
            </w:pPr>
            <w:r w:rsidRPr="00D76256">
              <w:rPr>
                <w:rFonts w:eastAsia="Calibri"/>
                <w:kern w:val="0"/>
                <w:szCs w:val="24"/>
                <w:lang w:val="en-ZW"/>
              </w:rPr>
              <w:t xml:space="preserve">Measurement </w:t>
            </w:r>
            <w:r w:rsidR="00D76256">
              <w:rPr>
                <w:rFonts w:eastAsia="Calibri"/>
                <w:kern w:val="0"/>
                <w:szCs w:val="24"/>
                <w:lang w:val="en-ZW"/>
              </w:rPr>
              <w:t xml:space="preserve">and recording </w:t>
            </w:r>
            <w:r w:rsidRPr="00D76256">
              <w:rPr>
                <w:rFonts w:eastAsia="Calibri"/>
                <w:kern w:val="0"/>
                <w:szCs w:val="24"/>
                <w:lang w:val="en-ZW"/>
              </w:rPr>
              <w:t>of initial values</w:t>
            </w:r>
          </w:p>
          <w:p w14:paraId="02A25C21" w14:textId="764FB5AA" w:rsidR="003C2EB6" w:rsidRPr="00D76256" w:rsidRDefault="003C2EB6">
            <w:pPr>
              <w:pStyle w:val="ListParagraph"/>
              <w:numPr>
                <w:ilvl w:val="1"/>
                <w:numId w:val="271"/>
              </w:numPr>
              <w:spacing w:after="0" w:line="360" w:lineRule="auto"/>
              <w:rPr>
                <w:rFonts w:eastAsia="Calibri"/>
                <w:kern w:val="0"/>
                <w:szCs w:val="24"/>
                <w:lang w:val="en-ZW"/>
              </w:rPr>
            </w:pPr>
            <w:r w:rsidRPr="00D76256">
              <w:rPr>
                <w:rFonts w:eastAsia="Calibri"/>
                <w:kern w:val="0"/>
                <w:szCs w:val="24"/>
                <w:lang w:val="en-ZW"/>
              </w:rPr>
              <w:t>Integration of measuring instrument into calibrating instrument</w:t>
            </w:r>
            <w:r w:rsidR="00D76256">
              <w:rPr>
                <w:rFonts w:eastAsia="Calibri"/>
                <w:kern w:val="0"/>
                <w:szCs w:val="24"/>
                <w:lang w:val="en-ZW"/>
              </w:rPr>
              <w:t xml:space="preserve">: </w:t>
            </w:r>
            <w:r w:rsidRPr="00D76256">
              <w:rPr>
                <w:rFonts w:eastAsia="Calibri"/>
                <w:kern w:val="0"/>
                <w:szCs w:val="24"/>
                <w:lang w:val="en-ZW"/>
              </w:rPr>
              <w:t>compatibility, settings configuration</w:t>
            </w:r>
          </w:p>
          <w:p w14:paraId="29B50494" w14:textId="1EABE95D" w:rsidR="003C2EB6" w:rsidRPr="00DB4FC1" w:rsidRDefault="00D76256">
            <w:pPr>
              <w:pStyle w:val="ListParagraph"/>
              <w:numPr>
                <w:ilvl w:val="1"/>
                <w:numId w:val="271"/>
              </w:numPr>
              <w:spacing w:after="0" w:line="360" w:lineRule="auto"/>
              <w:rPr>
                <w:rFonts w:eastAsia="Calibri"/>
                <w:kern w:val="0"/>
                <w:szCs w:val="24"/>
                <w:lang w:val="en-ZW"/>
              </w:rPr>
            </w:pPr>
            <w:r>
              <w:rPr>
                <w:rFonts w:eastAsia="Calibri"/>
                <w:kern w:val="0"/>
                <w:szCs w:val="24"/>
                <w:lang w:val="en-ZW"/>
              </w:rPr>
              <w:t>M</w:t>
            </w:r>
            <w:r w:rsidRPr="00D76256">
              <w:rPr>
                <w:rFonts w:eastAsia="Calibri"/>
                <w:kern w:val="0"/>
                <w:szCs w:val="24"/>
                <w:lang w:val="en-ZW"/>
              </w:rPr>
              <w:t xml:space="preserve">easuring instrument </w:t>
            </w:r>
            <w:r w:rsidR="003C2EB6" w:rsidRPr="00DB4FC1">
              <w:rPr>
                <w:rFonts w:eastAsia="Calibri"/>
                <w:kern w:val="0"/>
                <w:szCs w:val="24"/>
                <w:lang w:val="en-ZW"/>
              </w:rPr>
              <w:t>physical variables from calibrator</w:t>
            </w:r>
          </w:p>
          <w:p w14:paraId="065E101F" w14:textId="7EF4B034" w:rsidR="003C2EB6" w:rsidRPr="00DB4FC1" w:rsidRDefault="003C2EB6">
            <w:pPr>
              <w:pStyle w:val="ListParagraph"/>
              <w:numPr>
                <w:ilvl w:val="1"/>
                <w:numId w:val="271"/>
              </w:numPr>
              <w:spacing w:after="0" w:line="360" w:lineRule="auto"/>
              <w:rPr>
                <w:rFonts w:eastAsia="Calibri"/>
                <w:kern w:val="0"/>
                <w:szCs w:val="24"/>
                <w:lang w:val="en-ZW"/>
              </w:rPr>
            </w:pPr>
            <w:r w:rsidRPr="00DB4FC1">
              <w:rPr>
                <w:rFonts w:eastAsia="Calibri"/>
                <w:kern w:val="0"/>
                <w:szCs w:val="24"/>
                <w:lang w:val="en-ZW"/>
              </w:rPr>
              <w:t>Measurement error calculation</w:t>
            </w:r>
            <w:r w:rsidR="00D76256">
              <w:rPr>
                <w:rFonts w:eastAsia="Calibri"/>
                <w:kern w:val="0"/>
                <w:szCs w:val="24"/>
                <w:lang w:val="en-ZW"/>
              </w:rPr>
              <w:t>:</w:t>
            </w:r>
            <w:r w:rsidRPr="00DB4FC1">
              <w:rPr>
                <w:rFonts w:eastAsia="Calibri"/>
                <w:kern w:val="0"/>
                <w:szCs w:val="24"/>
                <w:lang w:val="en-ZW"/>
              </w:rPr>
              <w:t xml:space="preserve"> parallax, relative, environmental, instrumental, random etc.</w:t>
            </w:r>
          </w:p>
          <w:p w14:paraId="619D2058" w14:textId="6F30819A" w:rsidR="003C2EB6" w:rsidRPr="00DB4FC1" w:rsidRDefault="003C2EB6">
            <w:pPr>
              <w:pStyle w:val="ListParagraph"/>
              <w:numPr>
                <w:ilvl w:val="1"/>
                <w:numId w:val="271"/>
              </w:numPr>
              <w:spacing w:after="0" w:line="360" w:lineRule="auto"/>
              <w:rPr>
                <w:rFonts w:eastAsia="Calibri"/>
                <w:kern w:val="0"/>
                <w:szCs w:val="24"/>
                <w:lang w:val="en-ZW"/>
              </w:rPr>
            </w:pPr>
            <w:r w:rsidRPr="00DB4FC1">
              <w:rPr>
                <w:rFonts w:eastAsia="Calibri"/>
                <w:kern w:val="0"/>
                <w:szCs w:val="24"/>
                <w:lang w:val="en-ZW"/>
              </w:rPr>
              <w:t>Resetting the readings of calibrated instrument to zero error</w:t>
            </w:r>
            <w:r w:rsidR="00D76256">
              <w:rPr>
                <w:rFonts w:eastAsia="Calibri"/>
                <w:kern w:val="0"/>
                <w:szCs w:val="24"/>
                <w:lang w:val="en-ZW"/>
              </w:rPr>
              <w:t>/</w:t>
            </w:r>
            <w:r w:rsidRPr="00DB4FC1">
              <w:rPr>
                <w:rFonts w:eastAsia="Calibri"/>
                <w:kern w:val="0"/>
                <w:szCs w:val="24"/>
                <w:lang w:val="en-ZW"/>
              </w:rPr>
              <w:t xml:space="preserve">span error </w:t>
            </w:r>
          </w:p>
          <w:p w14:paraId="63EEBAD1" w14:textId="77777777" w:rsidR="003C2EB6" w:rsidRDefault="003C2EB6">
            <w:pPr>
              <w:pStyle w:val="ListParagraph"/>
              <w:numPr>
                <w:ilvl w:val="1"/>
                <w:numId w:val="271"/>
              </w:numPr>
              <w:spacing w:after="0" w:line="360" w:lineRule="auto"/>
              <w:rPr>
                <w:rFonts w:eastAsia="Calibri"/>
                <w:kern w:val="0"/>
                <w:szCs w:val="24"/>
                <w:lang w:val="en-ZW"/>
              </w:rPr>
            </w:pPr>
            <w:r w:rsidRPr="00DB4FC1">
              <w:rPr>
                <w:rFonts w:eastAsia="Calibri"/>
                <w:kern w:val="0"/>
                <w:szCs w:val="24"/>
                <w:lang w:val="en-ZW"/>
              </w:rPr>
              <w:t>Calibration documentation</w:t>
            </w:r>
          </w:p>
          <w:p w14:paraId="098ABA10" w14:textId="0CA544F0" w:rsidR="00D76256" w:rsidRPr="00D76256" w:rsidRDefault="00D76256">
            <w:pPr>
              <w:pStyle w:val="ListParagraph"/>
              <w:numPr>
                <w:ilvl w:val="2"/>
                <w:numId w:val="271"/>
              </w:numPr>
              <w:spacing w:after="0" w:line="360" w:lineRule="auto"/>
              <w:rPr>
                <w:rFonts w:eastAsia="Calibri"/>
                <w:kern w:val="0"/>
                <w:szCs w:val="24"/>
                <w:lang w:val="en-ZW"/>
              </w:rPr>
            </w:pPr>
            <w:r w:rsidRPr="00D76256">
              <w:rPr>
                <w:rFonts w:eastAsia="Calibri"/>
                <w:kern w:val="0"/>
                <w:szCs w:val="24"/>
                <w:lang w:val="en-ZW"/>
              </w:rPr>
              <w:t>Traceability table</w:t>
            </w:r>
          </w:p>
          <w:p w14:paraId="2A10BFBF" w14:textId="77777777" w:rsidR="00D76256" w:rsidRPr="00D76256" w:rsidRDefault="00D76256">
            <w:pPr>
              <w:pStyle w:val="ListParagraph"/>
              <w:numPr>
                <w:ilvl w:val="2"/>
                <w:numId w:val="271"/>
              </w:numPr>
              <w:spacing w:after="0" w:line="360" w:lineRule="auto"/>
              <w:rPr>
                <w:rFonts w:eastAsia="Calibri"/>
                <w:kern w:val="0"/>
                <w:szCs w:val="24"/>
                <w:lang w:val="en-ZW"/>
              </w:rPr>
            </w:pPr>
            <w:r w:rsidRPr="00D76256">
              <w:rPr>
                <w:rFonts w:eastAsia="Calibri"/>
                <w:kern w:val="0"/>
                <w:szCs w:val="24"/>
                <w:lang w:val="en-ZW"/>
              </w:rPr>
              <w:t>Repeatability table</w:t>
            </w:r>
          </w:p>
          <w:p w14:paraId="5F98C43F" w14:textId="77777777" w:rsidR="00D76256" w:rsidRPr="00D76256" w:rsidRDefault="00D76256">
            <w:pPr>
              <w:pStyle w:val="ListParagraph"/>
              <w:numPr>
                <w:ilvl w:val="2"/>
                <w:numId w:val="271"/>
              </w:numPr>
              <w:spacing w:after="0" w:line="360" w:lineRule="auto"/>
              <w:rPr>
                <w:rFonts w:eastAsia="Calibri"/>
                <w:kern w:val="0"/>
                <w:szCs w:val="24"/>
                <w:lang w:val="en-ZW"/>
              </w:rPr>
            </w:pPr>
            <w:r w:rsidRPr="00D76256">
              <w:rPr>
                <w:rFonts w:eastAsia="Calibri"/>
                <w:kern w:val="0"/>
                <w:szCs w:val="24"/>
                <w:lang w:val="en-ZW"/>
              </w:rPr>
              <w:t>Calibration Certificate</w:t>
            </w:r>
          </w:p>
          <w:p w14:paraId="52628167" w14:textId="6DBD13D0" w:rsidR="003C2EB6" w:rsidRPr="00D76256" w:rsidRDefault="00D76256">
            <w:pPr>
              <w:pStyle w:val="ListParagraph"/>
              <w:numPr>
                <w:ilvl w:val="2"/>
                <w:numId w:val="271"/>
              </w:numPr>
              <w:spacing w:after="0" w:line="360" w:lineRule="auto"/>
              <w:rPr>
                <w:rFonts w:eastAsia="Calibri"/>
                <w:kern w:val="0"/>
                <w:szCs w:val="24"/>
                <w:lang w:val="en-ZW"/>
              </w:rPr>
            </w:pPr>
            <w:r w:rsidRPr="00D76256">
              <w:rPr>
                <w:rFonts w:eastAsia="Calibri"/>
                <w:kern w:val="0"/>
                <w:szCs w:val="24"/>
                <w:lang w:val="en-ZW"/>
              </w:rPr>
              <w:t>Equipment tag</w:t>
            </w:r>
          </w:p>
        </w:tc>
        <w:tc>
          <w:tcPr>
            <w:tcW w:w="1259" w:type="pct"/>
            <w:tcBorders>
              <w:top w:val="single" w:sz="4" w:space="0" w:color="auto"/>
              <w:left w:val="single" w:sz="4" w:space="0" w:color="auto"/>
              <w:bottom w:val="single" w:sz="4" w:space="0" w:color="auto"/>
              <w:right w:val="single" w:sz="4" w:space="0" w:color="auto"/>
            </w:tcBorders>
          </w:tcPr>
          <w:p w14:paraId="280B3086" w14:textId="77777777" w:rsidR="003C2EB6" w:rsidRPr="00DB4FC1" w:rsidRDefault="003C2EB6">
            <w:pPr>
              <w:numPr>
                <w:ilvl w:val="0"/>
                <w:numId w:val="259"/>
              </w:numPr>
              <w:spacing w:after="0" w:line="360" w:lineRule="auto"/>
              <w:ind w:left="432" w:hanging="450"/>
              <w:rPr>
                <w:rFonts w:ascii="Times New Roman" w:eastAsia="Calibri" w:hAnsi="Times New Roman" w:cs="Times New Roman"/>
                <w:kern w:val="0"/>
                <w:sz w:val="24"/>
                <w:szCs w:val="24"/>
                <w:lang w:val="en-ZA"/>
                <w14:ligatures w14:val="none"/>
              </w:rPr>
            </w:pPr>
            <w:r w:rsidRPr="00DB4FC1">
              <w:rPr>
                <w:rFonts w:ascii="Times New Roman" w:eastAsia="Calibri" w:hAnsi="Times New Roman" w:cs="Times New Roman"/>
                <w:kern w:val="0"/>
                <w:sz w:val="24"/>
                <w:szCs w:val="24"/>
                <w:lang w:val="en-ZA"/>
                <w14:ligatures w14:val="none"/>
              </w:rPr>
              <w:t xml:space="preserve">Observation </w:t>
            </w:r>
          </w:p>
          <w:p w14:paraId="505151EE" w14:textId="77777777" w:rsidR="003C2EB6" w:rsidRPr="00DB4FC1" w:rsidRDefault="003C2EB6">
            <w:pPr>
              <w:numPr>
                <w:ilvl w:val="0"/>
                <w:numId w:val="259"/>
              </w:numPr>
              <w:spacing w:after="0" w:line="360" w:lineRule="auto"/>
              <w:ind w:left="432" w:hanging="450"/>
              <w:rPr>
                <w:rFonts w:ascii="Times New Roman" w:eastAsia="Calibri" w:hAnsi="Times New Roman" w:cs="Times New Roman"/>
                <w:kern w:val="0"/>
                <w:sz w:val="24"/>
                <w:szCs w:val="24"/>
                <w:lang w:val="en-ZA"/>
                <w14:ligatures w14:val="none"/>
              </w:rPr>
            </w:pPr>
            <w:r w:rsidRPr="00DB4FC1">
              <w:rPr>
                <w:rFonts w:ascii="Times New Roman" w:eastAsia="Calibri" w:hAnsi="Times New Roman" w:cs="Times New Roman"/>
                <w:kern w:val="0"/>
                <w:sz w:val="24"/>
                <w:szCs w:val="24"/>
                <w:lang w:val="en-ZA"/>
                <w14:ligatures w14:val="none"/>
              </w:rPr>
              <w:t>Oral questioning</w:t>
            </w:r>
          </w:p>
          <w:p w14:paraId="5AC0FBB7" w14:textId="77777777" w:rsidR="003C2EB6" w:rsidRPr="00DB4FC1" w:rsidRDefault="003C2EB6">
            <w:pPr>
              <w:numPr>
                <w:ilvl w:val="0"/>
                <w:numId w:val="259"/>
              </w:numPr>
              <w:spacing w:after="0" w:line="360" w:lineRule="auto"/>
              <w:ind w:left="432" w:hanging="450"/>
              <w:rPr>
                <w:rFonts w:ascii="Times New Roman" w:eastAsia="Calibri" w:hAnsi="Times New Roman" w:cs="Times New Roman"/>
                <w:kern w:val="0"/>
                <w:sz w:val="24"/>
                <w:szCs w:val="24"/>
                <w:lang w:val="en-ZA"/>
                <w14:ligatures w14:val="none"/>
              </w:rPr>
            </w:pPr>
            <w:r w:rsidRPr="00DB4FC1">
              <w:rPr>
                <w:rFonts w:ascii="Times New Roman" w:eastAsia="Calibri" w:hAnsi="Times New Roman" w:cs="Times New Roman"/>
                <w:kern w:val="0"/>
                <w:sz w:val="24"/>
                <w:szCs w:val="24"/>
                <w:lang w:val="en-ZA"/>
                <w14:ligatures w14:val="none"/>
              </w:rPr>
              <w:t>Written tests</w:t>
            </w:r>
          </w:p>
          <w:p w14:paraId="388576AB" w14:textId="77777777" w:rsidR="003C2EB6" w:rsidRPr="00DB4FC1" w:rsidRDefault="003C2EB6" w:rsidP="006218ED">
            <w:pPr>
              <w:spacing w:after="0" w:line="360" w:lineRule="auto"/>
              <w:ind w:left="-18"/>
              <w:rPr>
                <w:rFonts w:ascii="Times New Roman" w:eastAsia="Calibri" w:hAnsi="Times New Roman" w:cs="Times New Roman"/>
                <w:kern w:val="0"/>
                <w:sz w:val="24"/>
                <w:szCs w:val="24"/>
                <w:lang w:val="en-ZA"/>
                <w14:ligatures w14:val="none"/>
              </w:rPr>
            </w:pPr>
          </w:p>
          <w:p w14:paraId="73265A21" w14:textId="77777777" w:rsidR="003C2EB6" w:rsidRPr="00DB4FC1" w:rsidRDefault="003C2EB6" w:rsidP="006218ED">
            <w:pPr>
              <w:spacing w:after="0" w:line="360" w:lineRule="auto"/>
              <w:ind w:left="720"/>
              <w:rPr>
                <w:rFonts w:ascii="Times New Roman" w:eastAsia="Calibri" w:hAnsi="Times New Roman" w:cs="Times New Roman"/>
                <w:kern w:val="0"/>
                <w:sz w:val="24"/>
                <w:szCs w:val="24"/>
                <w:lang w:val="en-ZA"/>
                <w14:ligatures w14:val="none"/>
              </w:rPr>
            </w:pPr>
          </w:p>
        </w:tc>
      </w:tr>
    </w:tbl>
    <w:p w14:paraId="7A6439EC" w14:textId="77777777" w:rsidR="003C2EB6" w:rsidRPr="00DB4FC1" w:rsidRDefault="003C2EB6" w:rsidP="003C2EB6">
      <w:pPr>
        <w:spacing w:after="0" w:line="360" w:lineRule="auto"/>
        <w:rPr>
          <w:rFonts w:ascii="Times New Roman" w:eastAsia="Calibri" w:hAnsi="Times New Roman" w:cs="Times New Roman"/>
          <w:b/>
          <w:kern w:val="0"/>
          <w:sz w:val="24"/>
          <w:szCs w:val="24"/>
          <w14:ligatures w14:val="none"/>
        </w:rPr>
      </w:pPr>
    </w:p>
    <w:p w14:paraId="720F1927" w14:textId="77777777" w:rsidR="003C2EB6" w:rsidRPr="00DB4FC1" w:rsidRDefault="003C2EB6" w:rsidP="003C2EB6">
      <w:pPr>
        <w:spacing w:after="0" w:line="360" w:lineRule="auto"/>
        <w:rPr>
          <w:rFonts w:ascii="Times New Roman" w:eastAsia="Calibri" w:hAnsi="Times New Roman" w:cs="Times New Roman"/>
          <w:b/>
          <w:kern w:val="0"/>
          <w:sz w:val="24"/>
          <w:szCs w:val="24"/>
          <w14:ligatures w14:val="none"/>
        </w:rPr>
      </w:pPr>
    </w:p>
    <w:p w14:paraId="4844E846" w14:textId="77777777" w:rsidR="003C2EB6" w:rsidRPr="00DB4FC1" w:rsidRDefault="003C2EB6" w:rsidP="003C2EB6">
      <w:pPr>
        <w:spacing w:after="0" w:line="360" w:lineRule="auto"/>
        <w:rPr>
          <w:rFonts w:ascii="Times New Roman" w:eastAsia="Calibri" w:hAnsi="Times New Roman" w:cs="Times New Roman"/>
          <w:b/>
          <w:kern w:val="0"/>
          <w:sz w:val="24"/>
          <w:szCs w:val="24"/>
          <w14:ligatures w14:val="none"/>
        </w:rPr>
      </w:pPr>
      <w:r w:rsidRPr="00DB4FC1">
        <w:rPr>
          <w:rFonts w:ascii="Times New Roman" w:eastAsia="Calibri" w:hAnsi="Times New Roman" w:cs="Times New Roman"/>
          <w:b/>
          <w:kern w:val="0"/>
          <w:sz w:val="24"/>
          <w:szCs w:val="24"/>
          <w14:ligatures w14:val="none"/>
        </w:rPr>
        <w:t>Suggested Methods of Instruction</w:t>
      </w:r>
    </w:p>
    <w:p w14:paraId="168FB00E" w14:textId="77777777" w:rsidR="003C2EB6" w:rsidRPr="00DB4FC1" w:rsidRDefault="003C2EB6">
      <w:pPr>
        <w:numPr>
          <w:ilvl w:val="0"/>
          <w:numId w:val="270"/>
        </w:numPr>
        <w:spacing w:after="0" w:line="360" w:lineRule="auto"/>
        <w:contextualSpacing/>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Demonstrations</w:t>
      </w:r>
    </w:p>
    <w:p w14:paraId="2161CEC5" w14:textId="77777777" w:rsidR="003C2EB6" w:rsidRPr="00DB4FC1" w:rsidRDefault="003C2EB6">
      <w:pPr>
        <w:numPr>
          <w:ilvl w:val="0"/>
          <w:numId w:val="270"/>
        </w:numPr>
        <w:spacing w:after="0" w:line="360" w:lineRule="auto"/>
        <w:contextualSpacing/>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Simulation</w:t>
      </w:r>
    </w:p>
    <w:p w14:paraId="4046328F" w14:textId="77777777" w:rsidR="003C2EB6" w:rsidRPr="00DB4FC1" w:rsidRDefault="003C2EB6">
      <w:pPr>
        <w:numPr>
          <w:ilvl w:val="0"/>
          <w:numId w:val="270"/>
        </w:numPr>
        <w:spacing w:after="0" w:line="360" w:lineRule="auto"/>
        <w:contextualSpacing/>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Role play</w:t>
      </w:r>
    </w:p>
    <w:p w14:paraId="600E6D5E" w14:textId="77777777" w:rsidR="003C2EB6" w:rsidRPr="00DB4FC1" w:rsidRDefault="003C2EB6">
      <w:pPr>
        <w:numPr>
          <w:ilvl w:val="0"/>
          <w:numId w:val="270"/>
        </w:numPr>
        <w:spacing w:after="0" w:line="360" w:lineRule="auto"/>
        <w:contextualSpacing/>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Group Discussion</w:t>
      </w:r>
    </w:p>
    <w:p w14:paraId="24868BB0" w14:textId="77777777" w:rsidR="003C2EB6" w:rsidRPr="00DB4FC1" w:rsidRDefault="003C2EB6">
      <w:pPr>
        <w:numPr>
          <w:ilvl w:val="0"/>
          <w:numId w:val="270"/>
        </w:numPr>
        <w:spacing w:after="0" w:line="360" w:lineRule="auto"/>
        <w:contextualSpacing/>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 xml:space="preserve">Presentations </w:t>
      </w:r>
    </w:p>
    <w:p w14:paraId="58A99EED" w14:textId="77777777" w:rsidR="003C2EB6" w:rsidRPr="00DB4FC1" w:rsidRDefault="003C2EB6">
      <w:pPr>
        <w:numPr>
          <w:ilvl w:val="0"/>
          <w:numId w:val="270"/>
        </w:numPr>
        <w:spacing w:after="0" w:line="360" w:lineRule="auto"/>
        <w:contextualSpacing/>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Projects</w:t>
      </w:r>
    </w:p>
    <w:p w14:paraId="7E42C894" w14:textId="77777777" w:rsidR="003C2EB6" w:rsidRPr="00DB4FC1" w:rsidRDefault="003C2EB6">
      <w:pPr>
        <w:numPr>
          <w:ilvl w:val="0"/>
          <w:numId w:val="270"/>
        </w:numPr>
        <w:spacing w:after="0" w:line="360" w:lineRule="auto"/>
        <w:contextualSpacing/>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Case studies</w:t>
      </w:r>
    </w:p>
    <w:p w14:paraId="6315D7D7" w14:textId="77777777" w:rsidR="003C2EB6" w:rsidRPr="00DB4FC1" w:rsidRDefault="003C2EB6">
      <w:pPr>
        <w:numPr>
          <w:ilvl w:val="0"/>
          <w:numId w:val="270"/>
        </w:numPr>
        <w:spacing w:after="0" w:line="360" w:lineRule="auto"/>
        <w:contextualSpacing/>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 xml:space="preserve">Assignments </w:t>
      </w:r>
    </w:p>
    <w:p w14:paraId="58063988" w14:textId="77777777" w:rsidR="003C2EB6" w:rsidRPr="00DB4FC1" w:rsidRDefault="003C2EB6" w:rsidP="003C2EB6">
      <w:pPr>
        <w:spacing w:after="0" w:line="360" w:lineRule="auto"/>
        <w:rPr>
          <w:rFonts w:ascii="Times New Roman" w:eastAsia="Times New Roman" w:hAnsi="Times New Roman" w:cs="Times New Roman"/>
          <w:b/>
          <w:kern w:val="0"/>
          <w:sz w:val="24"/>
          <w:szCs w:val="24"/>
          <w14:ligatures w14:val="none"/>
        </w:rPr>
      </w:pPr>
      <w:r w:rsidRPr="00DB4FC1">
        <w:rPr>
          <w:rFonts w:ascii="Times New Roman" w:eastAsia="Calibri" w:hAnsi="Times New Roman" w:cs="Times New Roman"/>
          <w:b/>
          <w:kern w:val="0"/>
          <w:sz w:val="24"/>
          <w:szCs w:val="24"/>
          <w14:ligatures w14:val="none"/>
        </w:rPr>
        <w:t>Recommended Resources for 25 trainees</w:t>
      </w:r>
      <w:r w:rsidRPr="00DB4FC1">
        <w:rPr>
          <w:rFonts w:ascii="Times New Roman" w:eastAsia="Times New Roman" w:hAnsi="Times New Roman" w:cs="Times New Roman"/>
          <w:b/>
          <w:kern w:val="0"/>
          <w:sz w:val="24"/>
          <w:szCs w:val="24"/>
          <w14:ligatures w14:val="none"/>
        </w:rPr>
        <w:t xml:space="preserve"> </w:t>
      </w:r>
    </w:p>
    <w:tbl>
      <w:tblPr>
        <w:tblStyle w:val="TableGrid"/>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3C2EB6" w:rsidRPr="00DB4FC1" w14:paraId="48AB085F" w14:textId="77777777" w:rsidTr="006218ED">
        <w:tc>
          <w:tcPr>
            <w:tcW w:w="895" w:type="dxa"/>
          </w:tcPr>
          <w:p w14:paraId="01D9FBDD" w14:textId="77777777" w:rsidR="003C2EB6" w:rsidRPr="00DB4FC1" w:rsidRDefault="003C2EB6" w:rsidP="006218ED">
            <w:pPr>
              <w:spacing w:line="360" w:lineRule="auto"/>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S/No.</w:t>
            </w:r>
          </w:p>
        </w:tc>
        <w:tc>
          <w:tcPr>
            <w:tcW w:w="3240" w:type="dxa"/>
          </w:tcPr>
          <w:p w14:paraId="229FFE84" w14:textId="77777777" w:rsidR="003C2EB6" w:rsidRPr="00DB4FC1" w:rsidRDefault="003C2EB6" w:rsidP="006218ED">
            <w:pPr>
              <w:spacing w:line="360" w:lineRule="auto"/>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Category/Item</w:t>
            </w:r>
          </w:p>
        </w:tc>
        <w:tc>
          <w:tcPr>
            <w:tcW w:w="2070" w:type="dxa"/>
          </w:tcPr>
          <w:p w14:paraId="6EF3CE64" w14:textId="77777777" w:rsidR="003C2EB6" w:rsidRPr="00DB4FC1" w:rsidRDefault="003C2EB6" w:rsidP="006218ED">
            <w:pPr>
              <w:spacing w:line="360" w:lineRule="auto"/>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Description/ Specifications</w:t>
            </w:r>
          </w:p>
        </w:tc>
        <w:tc>
          <w:tcPr>
            <w:tcW w:w="1260" w:type="dxa"/>
          </w:tcPr>
          <w:p w14:paraId="1A41CB44" w14:textId="77777777" w:rsidR="003C2EB6" w:rsidRPr="00DB4FC1" w:rsidRDefault="003C2EB6" w:rsidP="006218ED">
            <w:pPr>
              <w:spacing w:line="360" w:lineRule="auto"/>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Quantity</w:t>
            </w:r>
          </w:p>
        </w:tc>
        <w:tc>
          <w:tcPr>
            <w:tcW w:w="1885" w:type="dxa"/>
          </w:tcPr>
          <w:p w14:paraId="691FA9C5" w14:textId="77777777" w:rsidR="003C2EB6" w:rsidRPr="00DB4FC1" w:rsidRDefault="003C2EB6" w:rsidP="006218ED">
            <w:pPr>
              <w:spacing w:line="360" w:lineRule="auto"/>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Recommended Ratio</w:t>
            </w:r>
          </w:p>
          <w:p w14:paraId="7EC0E200"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(Item: Trainee)</w:t>
            </w:r>
          </w:p>
        </w:tc>
      </w:tr>
      <w:tr w:rsidR="003C2EB6" w:rsidRPr="00DB4FC1" w14:paraId="31F27578" w14:textId="77777777" w:rsidTr="006218ED">
        <w:tc>
          <w:tcPr>
            <w:tcW w:w="895" w:type="dxa"/>
          </w:tcPr>
          <w:p w14:paraId="646CED6A" w14:textId="77777777" w:rsidR="003C2EB6" w:rsidRPr="00DB4FC1" w:rsidRDefault="003C2EB6" w:rsidP="006218ED">
            <w:pPr>
              <w:spacing w:line="360" w:lineRule="auto"/>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A</w:t>
            </w:r>
          </w:p>
        </w:tc>
        <w:tc>
          <w:tcPr>
            <w:tcW w:w="3240" w:type="dxa"/>
          </w:tcPr>
          <w:p w14:paraId="41DCF198" w14:textId="77777777" w:rsidR="003C2EB6" w:rsidRPr="00DB4FC1" w:rsidRDefault="003C2EB6" w:rsidP="006218ED">
            <w:pPr>
              <w:spacing w:line="360" w:lineRule="auto"/>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 xml:space="preserve">Learning Materials </w:t>
            </w:r>
          </w:p>
        </w:tc>
        <w:tc>
          <w:tcPr>
            <w:tcW w:w="2070" w:type="dxa"/>
          </w:tcPr>
          <w:p w14:paraId="542D383F" w14:textId="77777777" w:rsidR="003C2EB6" w:rsidRPr="00DB4FC1" w:rsidRDefault="003C2EB6" w:rsidP="006218ED">
            <w:pPr>
              <w:spacing w:line="360" w:lineRule="auto"/>
              <w:rPr>
                <w:rFonts w:ascii="Times New Roman" w:eastAsia="Times New Roman" w:hAnsi="Times New Roman"/>
                <w:b/>
                <w:sz w:val="24"/>
                <w:szCs w:val="24"/>
                <w:lang w:eastAsia="en-GB"/>
              </w:rPr>
            </w:pPr>
          </w:p>
        </w:tc>
        <w:tc>
          <w:tcPr>
            <w:tcW w:w="1260" w:type="dxa"/>
          </w:tcPr>
          <w:p w14:paraId="65D3B588" w14:textId="77777777" w:rsidR="003C2EB6" w:rsidRPr="00DB4FC1" w:rsidRDefault="003C2EB6" w:rsidP="006218ED">
            <w:pPr>
              <w:spacing w:line="360" w:lineRule="auto"/>
              <w:rPr>
                <w:rFonts w:ascii="Times New Roman" w:eastAsia="Times New Roman" w:hAnsi="Times New Roman"/>
                <w:b/>
                <w:sz w:val="24"/>
                <w:szCs w:val="24"/>
                <w:lang w:eastAsia="en-GB"/>
              </w:rPr>
            </w:pPr>
          </w:p>
        </w:tc>
        <w:tc>
          <w:tcPr>
            <w:tcW w:w="1885" w:type="dxa"/>
          </w:tcPr>
          <w:p w14:paraId="05E80AC9" w14:textId="77777777" w:rsidR="003C2EB6" w:rsidRPr="00DB4FC1" w:rsidRDefault="003C2EB6" w:rsidP="006218ED">
            <w:pPr>
              <w:spacing w:line="360" w:lineRule="auto"/>
              <w:rPr>
                <w:rFonts w:ascii="Times New Roman" w:eastAsia="Times New Roman" w:hAnsi="Times New Roman"/>
                <w:b/>
                <w:sz w:val="24"/>
                <w:szCs w:val="24"/>
                <w:lang w:eastAsia="en-GB"/>
              </w:rPr>
            </w:pPr>
          </w:p>
        </w:tc>
      </w:tr>
      <w:tr w:rsidR="003C2EB6" w:rsidRPr="00DB4FC1" w14:paraId="2B12CBD4" w14:textId="77777777" w:rsidTr="006218ED">
        <w:tc>
          <w:tcPr>
            <w:tcW w:w="895" w:type="dxa"/>
          </w:tcPr>
          <w:p w14:paraId="3D915C21" w14:textId="77777777" w:rsidR="003C2EB6" w:rsidRPr="00DB4FC1" w:rsidRDefault="003C2EB6">
            <w:pPr>
              <w:numPr>
                <w:ilvl w:val="0"/>
                <w:numId w:val="258"/>
              </w:numPr>
              <w:spacing w:line="360" w:lineRule="auto"/>
              <w:rPr>
                <w:rFonts w:ascii="Times New Roman" w:hAnsi="Times New Roman"/>
                <w:bCs/>
                <w:sz w:val="24"/>
                <w:szCs w:val="24"/>
                <w:lang w:eastAsia="en-GB"/>
              </w:rPr>
            </w:pPr>
          </w:p>
        </w:tc>
        <w:tc>
          <w:tcPr>
            <w:tcW w:w="3240" w:type="dxa"/>
          </w:tcPr>
          <w:p w14:paraId="0C88282C"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Textbooks</w:t>
            </w:r>
          </w:p>
        </w:tc>
        <w:tc>
          <w:tcPr>
            <w:tcW w:w="2070" w:type="dxa"/>
          </w:tcPr>
          <w:p w14:paraId="5E79CCB7" w14:textId="77777777" w:rsidR="003C2EB6" w:rsidRPr="00DB4FC1" w:rsidRDefault="003C2EB6" w:rsidP="006218ED">
            <w:pPr>
              <w:spacing w:line="360" w:lineRule="auto"/>
              <w:rPr>
                <w:rFonts w:ascii="Times New Roman" w:eastAsia="Times New Roman" w:hAnsi="Times New Roman"/>
                <w:sz w:val="24"/>
                <w:szCs w:val="24"/>
                <w:lang w:eastAsia="en-GB"/>
              </w:rPr>
            </w:pPr>
            <w:r w:rsidRPr="00DB4FC1">
              <w:rPr>
                <w:rFonts w:ascii="Times New Roman" w:eastAsia="Times New Roman" w:hAnsi="Times New Roman"/>
                <w:sz w:val="24"/>
                <w:szCs w:val="24"/>
                <w:lang w:eastAsia="en-GB"/>
              </w:rPr>
              <w:t>A Course in Electrical and Electronic Measurements and Instrumentation by A.K. Sawhney, Puneet Sawhney,</w:t>
            </w:r>
          </w:p>
          <w:p w14:paraId="01AF732F" w14:textId="77777777" w:rsidR="003C2EB6" w:rsidRPr="00DB4FC1" w:rsidRDefault="003C2EB6" w:rsidP="006218ED">
            <w:pPr>
              <w:spacing w:line="360" w:lineRule="auto"/>
              <w:rPr>
                <w:rFonts w:ascii="Times New Roman" w:eastAsia="Times New Roman" w:hAnsi="Times New Roman"/>
                <w:sz w:val="24"/>
                <w:szCs w:val="24"/>
                <w:lang w:eastAsia="en-GB"/>
              </w:rPr>
            </w:pPr>
          </w:p>
        </w:tc>
        <w:tc>
          <w:tcPr>
            <w:tcW w:w="1260" w:type="dxa"/>
          </w:tcPr>
          <w:p w14:paraId="42E2785D"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5 pcs</w:t>
            </w:r>
          </w:p>
        </w:tc>
        <w:tc>
          <w:tcPr>
            <w:tcW w:w="1885" w:type="dxa"/>
          </w:tcPr>
          <w:p w14:paraId="05305AA9"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1:5</w:t>
            </w:r>
          </w:p>
        </w:tc>
      </w:tr>
      <w:tr w:rsidR="003C2EB6" w:rsidRPr="00DB4FC1" w14:paraId="7A392D19" w14:textId="77777777" w:rsidTr="006218ED">
        <w:tc>
          <w:tcPr>
            <w:tcW w:w="895" w:type="dxa"/>
          </w:tcPr>
          <w:p w14:paraId="0B2253F8" w14:textId="77777777" w:rsidR="003C2EB6" w:rsidRPr="00DB4FC1" w:rsidRDefault="003C2EB6">
            <w:pPr>
              <w:numPr>
                <w:ilvl w:val="0"/>
                <w:numId w:val="258"/>
              </w:numPr>
              <w:spacing w:line="360" w:lineRule="auto"/>
              <w:rPr>
                <w:rFonts w:ascii="Times New Roman" w:hAnsi="Times New Roman"/>
                <w:bCs/>
                <w:sz w:val="24"/>
                <w:szCs w:val="24"/>
                <w:lang w:eastAsia="en-GB"/>
              </w:rPr>
            </w:pPr>
          </w:p>
        </w:tc>
        <w:tc>
          <w:tcPr>
            <w:tcW w:w="3240" w:type="dxa"/>
          </w:tcPr>
          <w:p w14:paraId="3EFBFD4D"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User manuals</w:t>
            </w:r>
          </w:p>
        </w:tc>
        <w:tc>
          <w:tcPr>
            <w:tcW w:w="2070" w:type="dxa"/>
          </w:tcPr>
          <w:p w14:paraId="64315341" w14:textId="77777777" w:rsidR="003C2EB6" w:rsidRPr="00DB4FC1" w:rsidRDefault="003C2EB6" w:rsidP="006218ED">
            <w:pPr>
              <w:spacing w:line="360" w:lineRule="auto"/>
              <w:rPr>
                <w:rFonts w:ascii="Times New Roman" w:eastAsia="Times New Roman" w:hAnsi="Times New Roman"/>
                <w:bCs/>
                <w:sz w:val="24"/>
                <w:szCs w:val="24"/>
                <w:lang w:eastAsia="en-GB"/>
              </w:rPr>
            </w:pPr>
          </w:p>
        </w:tc>
        <w:tc>
          <w:tcPr>
            <w:tcW w:w="1260" w:type="dxa"/>
          </w:tcPr>
          <w:p w14:paraId="5353CE1D"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5 pcs</w:t>
            </w:r>
          </w:p>
        </w:tc>
        <w:tc>
          <w:tcPr>
            <w:tcW w:w="1885" w:type="dxa"/>
          </w:tcPr>
          <w:p w14:paraId="5116FEC8"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1:5</w:t>
            </w:r>
          </w:p>
        </w:tc>
      </w:tr>
      <w:tr w:rsidR="003C2EB6" w:rsidRPr="00DB4FC1" w14:paraId="4D0B31C2" w14:textId="77777777" w:rsidTr="006218ED">
        <w:tc>
          <w:tcPr>
            <w:tcW w:w="895" w:type="dxa"/>
          </w:tcPr>
          <w:p w14:paraId="7E840E3E" w14:textId="77777777" w:rsidR="003C2EB6" w:rsidRPr="00DB4FC1" w:rsidRDefault="003C2EB6">
            <w:pPr>
              <w:numPr>
                <w:ilvl w:val="0"/>
                <w:numId w:val="258"/>
              </w:numPr>
              <w:spacing w:line="360" w:lineRule="auto"/>
              <w:rPr>
                <w:rFonts w:ascii="Times New Roman" w:hAnsi="Times New Roman"/>
                <w:bCs/>
                <w:sz w:val="24"/>
                <w:szCs w:val="24"/>
                <w:lang w:eastAsia="en-GB"/>
              </w:rPr>
            </w:pPr>
          </w:p>
        </w:tc>
        <w:tc>
          <w:tcPr>
            <w:tcW w:w="3240" w:type="dxa"/>
          </w:tcPr>
          <w:p w14:paraId="2B234B99"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Measuring instruments manuals</w:t>
            </w:r>
          </w:p>
        </w:tc>
        <w:tc>
          <w:tcPr>
            <w:tcW w:w="2070" w:type="dxa"/>
          </w:tcPr>
          <w:p w14:paraId="0417F5CA"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Voltmeter</w:t>
            </w:r>
          </w:p>
          <w:p w14:paraId="263D0B9E"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 xml:space="preserve">Multimeters Ammeters </w:t>
            </w:r>
          </w:p>
          <w:p w14:paraId="0EF37FF2" w14:textId="77777777" w:rsidR="003C2EB6" w:rsidRPr="00DB4FC1" w:rsidRDefault="003C2EB6" w:rsidP="006218ED">
            <w:pPr>
              <w:spacing w:line="360" w:lineRule="auto"/>
              <w:rPr>
                <w:rFonts w:ascii="Times New Roman" w:eastAsia="Times New Roman" w:hAnsi="Times New Roman"/>
                <w:bCs/>
                <w:sz w:val="24"/>
                <w:szCs w:val="24"/>
                <w:lang w:eastAsia="en-GB"/>
              </w:rPr>
            </w:pPr>
            <w:proofErr w:type="spellStart"/>
            <w:r w:rsidRPr="00DB4FC1">
              <w:rPr>
                <w:rFonts w:ascii="Times New Roman" w:eastAsia="Times New Roman" w:hAnsi="Times New Roman"/>
                <w:bCs/>
                <w:sz w:val="24"/>
                <w:szCs w:val="24"/>
                <w:lang w:eastAsia="en-GB"/>
              </w:rPr>
              <w:t>Megaohmeter</w:t>
            </w:r>
            <w:proofErr w:type="spellEnd"/>
          </w:p>
        </w:tc>
        <w:tc>
          <w:tcPr>
            <w:tcW w:w="1260" w:type="dxa"/>
          </w:tcPr>
          <w:p w14:paraId="2E802EB2"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5pcs</w:t>
            </w:r>
          </w:p>
        </w:tc>
        <w:tc>
          <w:tcPr>
            <w:tcW w:w="1885" w:type="dxa"/>
          </w:tcPr>
          <w:p w14:paraId="068C3CF5"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1:5</w:t>
            </w:r>
          </w:p>
        </w:tc>
      </w:tr>
      <w:tr w:rsidR="003C2EB6" w:rsidRPr="00DB4FC1" w14:paraId="1D3CAC69" w14:textId="77777777" w:rsidTr="006218ED">
        <w:tc>
          <w:tcPr>
            <w:tcW w:w="895" w:type="dxa"/>
          </w:tcPr>
          <w:p w14:paraId="4180C681" w14:textId="77777777" w:rsidR="003C2EB6" w:rsidRPr="00DB4FC1" w:rsidRDefault="003C2EB6">
            <w:pPr>
              <w:numPr>
                <w:ilvl w:val="0"/>
                <w:numId w:val="258"/>
              </w:numPr>
              <w:spacing w:line="360" w:lineRule="auto"/>
              <w:rPr>
                <w:rFonts w:ascii="Times New Roman" w:hAnsi="Times New Roman"/>
                <w:bCs/>
                <w:sz w:val="24"/>
                <w:szCs w:val="24"/>
                <w:lang w:eastAsia="en-GB"/>
              </w:rPr>
            </w:pPr>
          </w:p>
        </w:tc>
        <w:tc>
          <w:tcPr>
            <w:tcW w:w="3240" w:type="dxa"/>
          </w:tcPr>
          <w:p w14:paraId="044C1357"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Charts</w:t>
            </w:r>
          </w:p>
        </w:tc>
        <w:tc>
          <w:tcPr>
            <w:tcW w:w="2070" w:type="dxa"/>
          </w:tcPr>
          <w:p w14:paraId="758EA73A"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Single line diagram</w:t>
            </w:r>
          </w:p>
          <w:p w14:paraId="7CB245DE"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Circuit diagrams</w:t>
            </w:r>
          </w:p>
          <w:p w14:paraId="5E2F41C5" w14:textId="77777777" w:rsidR="003C2EB6" w:rsidRPr="00DB4FC1" w:rsidRDefault="003C2EB6" w:rsidP="006218ED">
            <w:pPr>
              <w:spacing w:line="360" w:lineRule="auto"/>
              <w:rPr>
                <w:rFonts w:ascii="Times New Roman" w:eastAsia="Times New Roman" w:hAnsi="Times New Roman"/>
                <w:bCs/>
                <w:sz w:val="24"/>
                <w:szCs w:val="24"/>
                <w:lang w:eastAsia="en-GB"/>
              </w:rPr>
            </w:pPr>
            <w:proofErr w:type="spellStart"/>
            <w:r w:rsidRPr="00DB4FC1">
              <w:rPr>
                <w:rFonts w:ascii="Times New Roman" w:eastAsia="Times New Roman" w:hAnsi="Times New Roman"/>
                <w:bCs/>
                <w:sz w:val="24"/>
                <w:szCs w:val="24"/>
                <w:lang w:eastAsia="en-GB"/>
              </w:rPr>
              <w:t>Colour</w:t>
            </w:r>
            <w:proofErr w:type="spellEnd"/>
            <w:r w:rsidRPr="00DB4FC1">
              <w:rPr>
                <w:rFonts w:ascii="Times New Roman" w:eastAsia="Times New Roman" w:hAnsi="Times New Roman"/>
                <w:bCs/>
                <w:sz w:val="24"/>
                <w:szCs w:val="24"/>
                <w:lang w:eastAsia="en-GB"/>
              </w:rPr>
              <w:t xml:space="preserve"> codes</w:t>
            </w:r>
          </w:p>
        </w:tc>
        <w:tc>
          <w:tcPr>
            <w:tcW w:w="1260" w:type="dxa"/>
          </w:tcPr>
          <w:p w14:paraId="55FB009A"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 pc for each</w:t>
            </w:r>
          </w:p>
        </w:tc>
        <w:tc>
          <w:tcPr>
            <w:tcW w:w="1885" w:type="dxa"/>
          </w:tcPr>
          <w:p w14:paraId="1952EC37"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1:25</w:t>
            </w:r>
          </w:p>
        </w:tc>
      </w:tr>
      <w:tr w:rsidR="003C2EB6" w:rsidRPr="00DB4FC1" w14:paraId="72558682" w14:textId="77777777" w:rsidTr="006218ED">
        <w:tc>
          <w:tcPr>
            <w:tcW w:w="895" w:type="dxa"/>
          </w:tcPr>
          <w:p w14:paraId="3BAEF4FD" w14:textId="77777777" w:rsidR="003C2EB6" w:rsidRPr="00DB4FC1" w:rsidRDefault="003C2EB6">
            <w:pPr>
              <w:numPr>
                <w:ilvl w:val="0"/>
                <w:numId w:val="258"/>
              </w:numPr>
              <w:spacing w:line="360" w:lineRule="auto"/>
              <w:rPr>
                <w:rFonts w:ascii="Times New Roman" w:hAnsi="Times New Roman"/>
                <w:bCs/>
                <w:sz w:val="24"/>
                <w:szCs w:val="24"/>
                <w:lang w:eastAsia="en-GB"/>
              </w:rPr>
            </w:pPr>
          </w:p>
        </w:tc>
        <w:tc>
          <w:tcPr>
            <w:tcW w:w="3240" w:type="dxa"/>
          </w:tcPr>
          <w:p w14:paraId="41F95445"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Power point presentations</w:t>
            </w:r>
          </w:p>
        </w:tc>
        <w:tc>
          <w:tcPr>
            <w:tcW w:w="2070" w:type="dxa"/>
          </w:tcPr>
          <w:p w14:paraId="1522A40D"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For trainer’s use</w:t>
            </w:r>
          </w:p>
        </w:tc>
        <w:tc>
          <w:tcPr>
            <w:tcW w:w="1260" w:type="dxa"/>
          </w:tcPr>
          <w:p w14:paraId="6CFC370D"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w:t>
            </w:r>
          </w:p>
        </w:tc>
        <w:tc>
          <w:tcPr>
            <w:tcW w:w="1885" w:type="dxa"/>
          </w:tcPr>
          <w:p w14:paraId="22D8CDA2"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1:25</w:t>
            </w:r>
          </w:p>
        </w:tc>
      </w:tr>
      <w:tr w:rsidR="003C2EB6" w:rsidRPr="00DB4FC1" w14:paraId="408561BA" w14:textId="77777777" w:rsidTr="006218ED">
        <w:tc>
          <w:tcPr>
            <w:tcW w:w="895" w:type="dxa"/>
          </w:tcPr>
          <w:p w14:paraId="56160E14" w14:textId="77777777" w:rsidR="003C2EB6" w:rsidRPr="00DB4FC1" w:rsidRDefault="003C2EB6" w:rsidP="006218ED">
            <w:pPr>
              <w:spacing w:line="360" w:lineRule="auto"/>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B</w:t>
            </w:r>
          </w:p>
        </w:tc>
        <w:tc>
          <w:tcPr>
            <w:tcW w:w="3240" w:type="dxa"/>
          </w:tcPr>
          <w:p w14:paraId="272701FD" w14:textId="77777777" w:rsidR="003C2EB6" w:rsidRPr="00DB4FC1" w:rsidRDefault="003C2EB6" w:rsidP="006218ED">
            <w:pPr>
              <w:spacing w:line="360" w:lineRule="auto"/>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Learning Facilities &amp; infrastructure</w:t>
            </w:r>
          </w:p>
        </w:tc>
        <w:tc>
          <w:tcPr>
            <w:tcW w:w="2070" w:type="dxa"/>
          </w:tcPr>
          <w:p w14:paraId="1E840FE5" w14:textId="77777777" w:rsidR="003C2EB6" w:rsidRPr="00DB4FC1" w:rsidRDefault="003C2EB6" w:rsidP="006218ED">
            <w:pPr>
              <w:spacing w:line="360" w:lineRule="auto"/>
              <w:rPr>
                <w:rFonts w:ascii="Times New Roman" w:eastAsia="Times New Roman" w:hAnsi="Times New Roman"/>
                <w:b/>
                <w:sz w:val="24"/>
                <w:szCs w:val="24"/>
                <w:lang w:eastAsia="en-GB"/>
              </w:rPr>
            </w:pPr>
          </w:p>
        </w:tc>
        <w:tc>
          <w:tcPr>
            <w:tcW w:w="1260" w:type="dxa"/>
          </w:tcPr>
          <w:p w14:paraId="4B627485" w14:textId="77777777" w:rsidR="003C2EB6" w:rsidRPr="00DB4FC1" w:rsidRDefault="003C2EB6" w:rsidP="006218ED">
            <w:pPr>
              <w:spacing w:line="360" w:lineRule="auto"/>
              <w:rPr>
                <w:rFonts w:ascii="Times New Roman" w:eastAsia="Times New Roman" w:hAnsi="Times New Roman"/>
                <w:b/>
                <w:sz w:val="24"/>
                <w:szCs w:val="24"/>
                <w:lang w:eastAsia="en-GB"/>
              </w:rPr>
            </w:pPr>
          </w:p>
        </w:tc>
        <w:tc>
          <w:tcPr>
            <w:tcW w:w="1885" w:type="dxa"/>
          </w:tcPr>
          <w:p w14:paraId="1B1CF23A" w14:textId="77777777" w:rsidR="003C2EB6" w:rsidRPr="00DB4FC1" w:rsidRDefault="003C2EB6" w:rsidP="006218ED">
            <w:pPr>
              <w:spacing w:line="360" w:lineRule="auto"/>
              <w:rPr>
                <w:rFonts w:ascii="Times New Roman" w:eastAsia="Times New Roman" w:hAnsi="Times New Roman"/>
                <w:b/>
                <w:sz w:val="24"/>
                <w:szCs w:val="24"/>
                <w:lang w:eastAsia="en-GB"/>
              </w:rPr>
            </w:pPr>
          </w:p>
        </w:tc>
      </w:tr>
      <w:tr w:rsidR="003C2EB6" w:rsidRPr="00DB4FC1" w14:paraId="3C259B76" w14:textId="77777777" w:rsidTr="006218ED">
        <w:tc>
          <w:tcPr>
            <w:tcW w:w="895" w:type="dxa"/>
          </w:tcPr>
          <w:p w14:paraId="5803016C" w14:textId="77777777" w:rsidR="003C2EB6" w:rsidRPr="00DB4FC1" w:rsidRDefault="003C2EB6">
            <w:pPr>
              <w:numPr>
                <w:ilvl w:val="0"/>
                <w:numId w:val="257"/>
              </w:numPr>
              <w:spacing w:line="360" w:lineRule="auto"/>
              <w:rPr>
                <w:rFonts w:ascii="Times New Roman" w:hAnsi="Times New Roman"/>
                <w:bCs/>
                <w:sz w:val="24"/>
                <w:szCs w:val="24"/>
                <w:lang w:eastAsia="en-GB"/>
              </w:rPr>
            </w:pPr>
          </w:p>
        </w:tc>
        <w:tc>
          <w:tcPr>
            <w:tcW w:w="3240" w:type="dxa"/>
          </w:tcPr>
          <w:p w14:paraId="065A78CF"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Lecture/theory room</w:t>
            </w:r>
          </w:p>
        </w:tc>
        <w:tc>
          <w:tcPr>
            <w:tcW w:w="2070" w:type="dxa"/>
          </w:tcPr>
          <w:p w14:paraId="57D9583E" w14:textId="77777777" w:rsidR="003C2EB6" w:rsidRPr="00DB4FC1" w:rsidRDefault="003C2EB6" w:rsidP="006218ED">
            <w:pPr>
              <w:spacing w:line="360" w:lineRule="auto"/>
              <w:rPr>
                <w:rFonts w:ascii="Times New Roman" w:eastAsia="Times New Roman" w:hAnsi="Times New Roman"/>
                <w:bCs/>
                <w:sz w:val="24"/>
                <w:szCs w:val="24"/>
                <w:highlight w:val="yellow"/>
                <w:lang w:eastAsia="en-GB"/>
              </w:rPr>
            </w:pPr>
            <w:r w:rsidRPr="00DB4FC1">
              <w:rPr>
                <w:rFonts w:ascii="Times New Roman" w:eastAsia="Times New Roman" w:hAnsi="Times New Roman"/>
                <w:bCs/>
                <w:sz w:val="24"/>
                <w:szCs w:val="24"/>
                <w:lang w:eastAsia="en-GB"/>
              </w:rPr>
              <w:t>60m</w:t>
            </w:r>
            <w:r w:rsidRPr="00DB4FC1">
              <w:rPr>
                <w:rFonts w:ascii="Times New Roman" w:eastAsia="Times New Roman" w:hAnsi="Times New Roman"/>
                <w:bCs/>
                <w:sz w:val="24"/>
                <w:szCs w:val="24"/>
                <w:vertAlign w:val="superscript"/>
                <w:lang w:eastAsia="en-GB"/>
              </w:rPr>
              <w:t>2</w:t>
            </w:r>
          </w:p>
        </w:tc>
        <w:tc>
          <w:tcPr>
            <w:tcW w:w="1260" w:type="dxa"/>
          </w:tcPr>
          <w:p w14:paraId="481B2175"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w:t>
            </w:r>
          </w:p>
        </w:tc>
        <w:tc>
          <w:tcPr>
            <w:tcW w:w="1885" w:type="dxa"/>
          </w:tcPr>
          <w:p w14:paraId="53DF64A9"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1:25</w:t>
            </w:r>
          </w:p>
        </w:tc>
      </w:tr>
      <w:tr w:rsidR="003C2EB6" w:rsidRPr="00DB4FC1" w14:paraId="3F081D2A" w14:textId="77777777" w:rsidTr="006218ED">
        <w:tc>
          <w:tcPr>
            <w:tcW w:w="895" w:type="dxa"/>
          </w:tcPr>
          <w:p w14:paraId="09C9BF35" w14:textId="77777777" w:rsidR="003C2EB6" w:rsidRPr="00DB4FC1" w:rsidRDefault="003C2EB6">
            <w:pPr>
              <w:numPr>
                <w:ilvl w:val="0"/>
                <w:numId w:val="257"/>
              </w:numPr>
              <w:spacing w:line="360" w:lineRule="auto"/>
              <w:rPr>
                <w:rFonts w:ascii="Times New Roman" w:hAnsi="Times New Roman"/>
                <w:bCs/>
                <w:sz w:val="24"/>
                <w:szCs w:val="24"/>
                <w:lang w:eastAsia="en-GB"/>
              </w:rPr>
            </w:pPr>
          </w:p>
        </w:tc>
        <w:tc>
          <w:tcPr>
            <w:tcW w:w="3240" w:type="dxa"/>
          </w:tcPr>
          <w:p w14:paraId="1BB916B8"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Workshop</w:t>
            </w:r>
          </w:p>
        </w:tc>
        <w:tc>
          <w:tcPr>
            <w:tcW w:w="2070" w:type="dxa"/>
          </w:tcPr>
          <w:p w14:paraId="26A948BE" w14:textId="77777777" w:rsidR="003C2EB6" w:rsidRPr="00DB4FC1" w:rsidRDefault="003C2EB6" w:rsidP="006218ED">
            <w:pPr>
              <w:spacing w:line="360" w:lineRule="auto"/>
              <w:rPr>
                <w:rFonts w:ascii="Times New Roman" w:eastAsia="Times New Roman" w:hAnsi="Times New Roman"/>
                <w:bCs/>
                <w:sz w:val="24"/>
                <w:szCs w:val="24"/>
                <w:highlight w:val="yellow"/>
                <w:lang w:eastAsia="en-GB"/>
              </w:rPr>
            </w:pPr>
            <w:r w:rsidRPr="00DB4FC1">
              <w:rPr>
                <w:rFonts w:ascii="Times New Roman" w:eastAsia="Times New Roman" w:hAnsi="Times New Roman"/>
                <w:bCs/>
                <w:sz w:val="24"/>
                <w:szCs w:val="24"/>
                <w:lang w:eastAsia="en-GB"/>
              </w:rPr>
              <w:t>160m</w:t>
            </w:r>
            <w:r w:rsidRPr="00DB4FC1">
              <w:rPr>
                <w:rFonts w:ascii="Times New Roman" w:eastAsia="Times New Roman" w:hAnsi="Times New Roman"/>
                <w:bCs/>
                <w:sz w:val="24"/>
                <w:szCs w:val="24"/>
                <w:vertAlign w:val="superscript"/>
                <w:lang w:eastAsia="en-GB"/>
              </w:rPr>
              <w:t>2</w:t>
            </w:r>
          </w:p>
        </w:tc>
        <w:tc>
          <w:tcPr>
            <w:tcW w:w="1260" w:type="dxa"/>
          </w:tcPr>
          <w:p w14:paraId="475867D5"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w:t>
            </w:r>
          </w:p>
        </w:tc>
        <w:tc>
          <w:tcPr>
            <w:tcW w:w="1885" w:type="dxa"/>
          </w:tcPr>
          <w:p w14:paraId="259422CF"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1:25</w:t>
            </w:r>
          </w:p>
        </w:tc>
      </w:tr>
      <w:tr w:rsidR="003C2EB6" w:rsidRPr="00DB4FC1" w14:paraId="420380C4" w14:textId="77777777" w:rsidTr="006218ED">
        <w:tc>
          <w:tcPr>
            <w:tcW w:w="895" w:type="dxa"/>
          </w:tcPr>
          <w:p w14:paraId="3553B66A" w14:textId="77777777" w:rsidR="003C2EB6" w:rsidRPr="00DB4FC1" w:rsidRDefault="003C2EB6">
            <w:pPr>
              <w:numPr>
                <w:ilvl w:val="0"/>
                <w:numId w:val="257"/>
              </w:numPr>
              <w:spacing w:line="360" w:lineRule="auto"/>
              <w:rPr>
                <w:rFonts w:ascii="Times New Roman" w:hAnsi="Times New Roman"/>
                <w:bCs/>
                <w:sz w:val="24"/>
                <w:szCs w:val="24"/>
                <w:lang w:eastAsia="en-GB"/>
              </w:rPr>
            </w:pPr>
          </w:p>
        </w:tc>
        <w:tc>
          <w:tcPr>
            <w:tcW w:w="3240" w:type="dxa"/>
          </w:tcPr>
          <w:p w14:paraId="6789D866"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Site</w:t>
            </w:r>
          </w:p>
        </w:tc>
        <w:tc>
          <w:tcPr>
            <w:tcW w:w="2070" w:type="dxa"/>
          </w:tcPr>
          <w:p w14:paraId="2E3F9D5E" w14:textId="77777777" w:rsidR="003C2EB6" w:rsidRPr="00DB4FC1" w:rsidRDefault="003C2EB6" w:rsidP="006218ED">
            <w:pPr>
              <w:spacing w:line="360" w:lineRule="auto"/>
              <w:rPr>
                <w:rFonts w:ascii="Times New Roman" w:eastAsia="Times New Roman" w:hAnsi="Times New Roman"/>
                <w:bCs/>
                <w:sz w:val="24"/>
                <w:szCs w:val="24"/>
                <w:highlight w:val="yellow"/>
                <w:lang w:eastAsia="en-GB"/>
              </w:rPr>
            </w:pPr>
          </w:p>
        </w:tc>
        <w:tc>
          <w:tcPr>
            <w:tcW w:w="1260" w:type="dxa"/>
          </w:tcPr>
          <w:p w14:paraId="5984F098" w14:textId="77777777" w:rsidR="003C2EB6" w:rsidRPr="00DB4FC1" w:rsidRDefault="003C2EB6" w:rsidP="006218ED">
            <w:pPr>
              <w:spacing w:line="360" w:lineRule="auto"/>
              <w:rPr>
                <w:rFonts w:ascii="Times New Roman" w:eastAsia="Times New Roman" w:hAnsi="Times New Roman"/>
                <w:bCs/>
                <w:sz w:val="24"/>
                <w:szCs w:val="24"/>
                <w:lang w:eastAsia="en-GB"/>
              </w:rPr>
            </w:pPr>
          </w:p>
        </w:tc>
        <w:tc>
          <w:tcPr>
            <w:tcW w:w="1885" w:type="dxa"/>
          </w:tcPr>
          <w:p w14:paraId="5C0EE211" w14:textId="77777777" w:rsidR="003C2EB6" w:rsidRPr="00DB4FC1" w:rsidRDefault="003C2EB6" w:rsidP="006218ED">
            <w:pPr>
              <w:spacing w:line="360" w:lineRule="auto"/>
              <w:rPr>
                <w:rFonts w:ascii="Times New Roman" w:eastAsia="Times New Roman" w:hAnsi="Times New Roman"/>
                <w:bCs/>
                <w:sz w:val="24"/>
                <w:szCs w:val="24"/>
                <w:lang w:eastAsia="en-GB"/>
              </w:rPr>
            </w:pPr>
          </w:p>
        </w:tc>
      </w:tr>
      <w:tr w:rsidR="003C2EB6" w:rsidRPr="00DB4FC1" w14:paraId="77114A2D" w14:textId="77777777" w:rsidTr="006218ED">
        <w:tc>
          <w:tcPr>
            <w:tcW w:w="895" w:type="dxa"/>
          </w:tcPr>
          <w:p w14:paraId="1B6FA9D6" w14:textId="77777777" w:rsidR="003C2EB6" w:rsidRPr="00DB4FC1" w:rsidRDefault="003C2EB6" w:rsidP="006218ED">
            <w:pPr>
              <w:spacing w:line="360" w:lineRule="auto"/>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C</w:t>
            </w:r>
          </w:p>
        </w:tc>
        <w:tc>
          <w:tcPr>
            <w:tcW w:w="3240" w:type="dxa"/>
          </w:tcPr>
          <w:p w14:paraId="25D326EC" w14:textId="77777777" w:rsidR="003C2EB6" w:rsidRPr="00DB4FC1" w:rsidRDefault="003C2EB6" w:rsidP="006218ED">
            <w:pPr>
              <w:spacing w:line="360" w:lineRule="auto"/>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Consumable materials</w:t>
            </w:r>
          </w:p>
        </w:tc>
        <w:tc>
          <w:tcPr>
            <w:tcW w:w="2070" w:type="dxa"/>
          </w:tcPr>
          <w:p w14:paraId="3088FDB5" w14:textId="77777777" w:rsidR="003C2EB6" w:rsidRPr="00DB4FC1" w:rsidRDefault="003C2EB6" w:rsidP="006218ED">
            <w:pPr>
              <w:spacing w:line="360" w:lineRule="auto"/>
              <w:rPr>
                <w:rFonts w:ascii="Times New Roman" w:eastAsia="Times New Roman" w:hAnsi="Times New Roman"/>
                <w:b/>
                <w:sz w:val="24"/>
                <w:szCs w:val="24"/>
                <w:lang w:eastAsia="en-GB"/>
              </w:rPr>
            </w:pPr>
          </w:p>
        </w:tc>
        <w:tc>
          <w:tcPr>
            <w:tcW w:w="1260" w:type="dxa"/>
          </w:tcPr>
          <w:p w14:paraId="1279D7A8" w14:textId="77777777" w:rsidR="003C2EB6" w:rsidRPr="00DB4FC1" w:rsidRDefault="003C2EB6" w:rsidP="006218ED">
            <w:pPr>
              <w:spacing w:line="360" w:lineRule="auto"/>
              <w:rPr>
                <w:rFonts w:ascii="Times New Roman" w:eastAsia="Times New Roman" w:hAnsi="Times New Roman"/>
                <w:b/>
                <w:sz w:val="24"/>
                <w:szCs w:val="24"/>
                <w:lang w:eastAsia="en-GB"/>
              </w:rPr>
            </w:pPr>
          </w:p>
        </w:tc>
        <w:tc>
          <w:tcPr>
            <w:tcW w:w="1885" w:type="dxa"/>
          </w:tcPr>
          <w:p w14:paraId="675305C5" w14:textId="77777777" w:rsidR="003C2EB6" w:rsidRPr="00DB4FC1" w:rsidRDefault="003C2EB6" w:rsidP="006218ED">
            <w:pPr>
              <w:spacing w:line="360" w:lineRule="auto"/>
              <w:rPr>
                <w:rFonts w:ascii="Times New Roman" w:eastAsia="Times New Roman" w:hAnsi="Times New Roman"/>
                <w:b/>
                <w:sz w:val="24"/>
                <w:szCs w:val="24"/>
                <w:lang w:eastAsia="en-GB"/>
              </w:rPr>
            </w:pPr>
          </w:p>
        </w:tc>
      </w:tr>
      <w:tr w:rsidR="003C2EB6" w:rsidRPr="00DB4FC1" w14:paraId="3CC6F8AB" w14:textId="77777777" w:rsidTr="006218ED">
        <w:trPr>
          <w:trHeight w:val="556"/>
        </w:trPr>
        <w:tc>
          <w:tcPr>
            <w:tcW w:w="895" w:type="dxa"/>
            <w:vMerge w:val="restart"/>
          </w:tcPr>
          <w:p w14:paraId="6D57AAF6" w14:textId="77777777" w:rsidR="003C2EB6" w:rsidRPr="00DB4FC1" w:rsidRDefault="003C2EB6">
            <w:pPr>
              <w:numPr>
                <w:ilvl w:val="0"/>
                <w:numId w:val="257"/>
              </w:numPr>
              <w:spacing w:line="360" w:lineRule="auto"/>
              <w:rPr>
                <w:rFonts w:ascii="Times New Roman" w:hAnsi="Times New Roman"/>
                <w:bCs/>
                <w:sz w:val="24"/>
                <w:szCs w:val="24"/>
                <w:lang w:eastAsia="en-GB"/>
              </w:rPr>
            </w:pPr>
          </w:p>
        </w:tc>
        <w:tc>
          <w:tcPr>
            <w:tcW w:w="3240" w:type="dxa"/>
            <w:vMerge w:val="restart"/>
          </w:tcPr>
          <w:p w14:paraId="5746A111"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Electrical wires</w:t>
            </w:r>
          </w:p>
        </w:tc>
        <w:tc>
          <w:tcPr>
            <w:tcW w:w="2070" w:type="dxa"/>
          </w:tcPr>
          <w:p w14:paraId="4B9DF333"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1.5mm</w:t>
            </w:r>
            <w:r w:rsidRPr="00DB4FC1">
              <w:rPr>
                <w:rFonts w:ascii="Times New Roman" w:eastAsia="Times New Roman" w:hAnsi="Times New Roman"/>
                <w:bCs/>
                <w:sz w:val="24"/>
                <w:szCs w:val="24"/>
                <w:vertAlign w:val="superscript"/>
                <w:lang w:eastAsia="en-GB"/>
              </w:rPr>
              <w:t>2</w:t>
            </w:r>
            <w:r w:rsidRPr="00DB4FC1">
              <w:rPr>
                <w:rFonts w:ascii="Times New Roman" w:eastAsia="Times New Roman" w:hAnsi="Times New Roman"/>
                <w:bCs/>
                <w:sz w:val="24"/>
                <w:szCs w:val="24"/>
                <w:lang w:eastAsia="en-GB"/>
              </w:rPr>
              <w:t>(red, black green)</w:t>
            </w:r>
          </w:p>
        </w:tc>
        <w:tc>
          <w:tcPr>
            <w:tcW w:w="1260" w:type="dxa"/>
          </w:tcPr>
          <w:p w14:paraId="0587C632"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5 rolls</w:t>
            </w:r>
          </w:p>
          <w:p w14:paraId="44CB1766" w14:textId="77777777" w:rsidR="003C2EB6" w:rsidRPr="00DB4FC1" w:rsidRDefault="003C2EB6" w:rsidP="006218ED">
            <w:pPr>
              <w:spacing w:line="360" w:lineRule="auto"/>
              <w:rPr>
                <w:rFonts w:ascii="Times New Roman" w:eastAsia="Times New Roman" w:hAnsi="Times New Roman"/>
                <w:bCs/>
                <w:sz w:val="24"/>
                <w:szCs w:val="24"/>
                <w:lang w:eastAsia="en-GB"/>
              </w:rPr>
            </w:pPr>
          </w:p>
        </w:tc>
        <w:tc>
          <w:tcPr>
            <w:tcW w:w="1885" w:type="dxa"/>
          </w:tcPr>
          <w:p w14:paraId="3E4D767A"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1:5</w:t>
            </w:r>
          </w:p>
        </w:tc>
      </w:tr>
      <w:tr w:rsidR="003C2EB6" w:rsidRPr="00DB4FC1" w14:paraId="12B04B77" w14:textId="77777777" w:rsidTr="006218ED">
        <w:trPr>
          <w:trHeight w:val="578"/>
        </w:trPr>
        <w:tc>
          <w:tcPr>
            <w:tcW w:w="895" w:type="dxa"/>
            <w:vMerge/>
          </w:tcPr>
          <w:p w14:paraId="383E8380" w14:textId="77777777" w:rsidR="003C2EB6" w:rsidRPr="00DB4FC1" w:rsidRDefault="003C2EB6">
            <w:pPr>
              <w:numPr>
                <w:ilvl w:val="0"/>
                <w:numId w:val="257"/>
              </w:numPr>
              <w:spacing w:line="360" w:lineRule="auto"/>
              <w:rPr>
                <w:rFonts w:ascii="Times New Roman" w:hAnsi="Times New Roman"/>
                <w:bCs/>
                <w:sz w:val="24"/>
                <w:szCs w:val="24"/>
                <w:lang w:eastAsia="en-GB"/>
              </w:rPr>
            </w:pPr>
          </w:p>
        </w:tc>
        <w:tc>
          <w:tcPr>
            <w:tcW w:w="3240" w:type="dxa"/>
            <w:vMerge/>
          </w:tcPr>
          <w:p w14:paraId="51479500" w14:textId="77777777" w:rsidR="003C2EB6" w:rsidRPr="00DB4FC1" w:rsidRDefault="003C2EB6" w:rsidP="006218ED">
            <w:pPr>
              <w:spacing w:line="360" w:lineRule="auto"/>
              <w:rPr>
                <w:rFonts w:ascii="Times New Roman" w:eastAsia="Times New Roman" w:hAnsi="Times New Roman"/>
                <w:bCs/>
                <w:sz w:val="24"/>
                <w:szCs w:val="24"/>
                <w:lang w:eastAsia="en-GB"/>
              </w:rPr>
            </w:pPr>
          </w:p>
        </w:tc>
        <w:tc>
          <w:tcPr>
            <w:tcW w:w="2070" w:type="dxa"/>
          </w:tcPr>
          <w:p w14:paraId="422BF020"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2.5mm</w:t>
            </w:r>
            <w:r w:rsidRPr="00DB4FC1">
              <w:rPr>
                <w:rFonts w:ascii="Times New Roman" w:eastAsia="Times New Roman" w:hAnsi="Times New Roman"/>
                <w:bCs/>
                <w:sz w:val="24"/>
                <w:szCs w:val="24"/>
                <w:vertAlign w:val="superscript"/>
                <w:lang w:eastAsia="en-GB"/>
              </w:rPr>
              <w:t>2</w:t>
            </w:r>
            <w:r w:rsidRPr="00DB4FC1">
              <w:rPr>
                <w:rFonts w:ascii="Times New Roman" w:eastAsia="Times New Roman" w:hAnsi="Times New Roman"/>
                <w:bCs/>
                <w:sz w:val="24"/>
                <w:szCs w:val="24"/>
                <w:lang w:eastAsia="en-GB"/>
              </w:rPr>
              <w:t>(red, black green)</w:t>
            </w:r>
          </w:p>
        </w:tc>
        <w:tc>
          <w:tcPr>
            <w:tcW w:w="1260" w:type="dxa"/>
          </w:tcPr>
          <w:p w14:paraId="2AA7CE46"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5 rolls</w:t>
            </w:r>
          </w:p>
          <w:p w14:paraId="02A11452" w14:textId="77777777" w:rsidR="003C2EB6" w:rsidRPr="00DB4FC1" w:rsidRDefault="003C2EB6" w:rsidP="006218ED">
            <w:pPr>
              <w:spacing w:line="360" w:lineRule="auto"/>
              <w:rPr>
                <w:rFonts w:ascii="Times New Roman" w:eastAsia="Times New Roman" w:hAnsi="Times New Roman"/>
                <w:bCs/>
                <w:sz w:val="24"/>
                <w:szCs w:val="24"/>
                <w:lang w:eastAsia="en-GB"/>
              </w:rPr>
            </w:pPr>
          </w:p>
        </w:tc>
        <w:tc>
          <w:tcPr>
            <w:tcW w:w="1885" w:type="dxa"/>
          </w:tcPr>
          <w:p w14:paraId="78954CCD"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1:5</w:t>
            </w:r>
          </w:p>
        </w:tc>
      </w:tr>
      <w:tr w:rsidR="003C2EB6" w:rsidRPr="00DB4FC1" w14:paraId="5C779CA0" w14:textId="77777777" w:rsidTr="006218ED">
        <w:trPr>
          <w:trHeight w:val="600"/>
        </w:trPr>
        <w:tc>
          <w:tcPr>
            <w:tcW w:w="895" w:type="dxa"/>
            <w:vMerge/>
          </w:tcPr>
          <w:p w14:paraId="104BC982" w14:textId="77777777" w:rsidR="003C2EB6" w:rsidRPr="00DB4FC1" w:rsidRDefault="003C2EB6">
            <w:pPr>
              <w:numPr>
                <w:ilvl w:val="0"/>
                <w:numId w:val="257"/>
              </w:numPr>
              <w:spacing w:line="360" w:lineRule="auto"/>
              <w:rPr>
                <w:rFonts w:ascii="Times New Roman" w:hAnsi="Times New Roman"/>
                <w:bCs/>
                <w:sz w:val="24"/>
                <w:szCs w:val="24"/>
                <w:lang w:eastAsia="en-GB"/>
              </w:rPr>
            </w:pPr>
          </w:p>
        </w:tc>
        <w:tc>
          <w:tcPr>
            <w:tcW w:w="3240" w:type="dxa"/>
            <w:vMerge/>
          </w:tcPr>
          <w:p w14:paraId="467E3952" w14:textId="77777777" w:rsidR="003C2EB6" w:rsidRPr="00DB4FC1" w:rsidRDefault="003C2EB6" w:rsidP="006218ED">
            <w:pPr>
              <w:spacing w:line="360" w:lineRule="auto"/>
              <w:rPr>
                <w:rFonts w:ascii="Times New Roman" w:eastAsia="Times New Roman" w:hAnsi="Times New Roman"/>
                <w:bCs/>
                <w:sz w:val="24"/>
                <w:szCs w:val="24"/>
                <w:lang w:eastAsia="en-GB"/>
              </w:rPr>
            </w:pPr>
          </w:p>
        </w:tc>
        <w:tc>
          <w:tcPr>
            <w:tcW w:w="2070" w:type="dxa"/>
          </w:tcPr>
          <w:p w14:paraId="7369E85C"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4.0 mm</w:t>
            </w:r>
            <w:r w:rsidRPr="00DB4FC1">
              <w:rPr>
                <w:rFonts w:ascii="Times New Roman" w:eastAsia="Times New Roman" w:hAnsi="Times New Roman"/>
                <w:bCs/>
                <w:sz w:val="24"/>
                <w:szCs w:val="24"/>
                <w:vertAlign w:val="superscript"/>
                <w:lang w:eastAsia="en-GB"/>
              </w:rPr>
              <w:t>2</w:t>
            </w:r>
            <w:r w:rsidRPr="00DB4FC1">
              <w:rPr>
                <w:rFonts w:ascii="Times New Roman" w:eastAsia="Times New Roman" w:hAnsi="Times New Roman"/>
                <w:bCs/>
                <w:sz w:val="24"/>
                <w:szCs w:val="24"/>
                <w:lang w:eastAsia="en-GB"/>
              </w:rPr>
              <w:t>(red, black green)</w:t>
            </w:r>
          </w:p>
        </w:tc>
        <w:tc>
          <w:tcPr>
            <w:tcW w:w="1260" w:type="dxa"/>
          </w:tcPr>
          <w:p w14:paraId="41040F00"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3 rolls</w:t>
            </w:r>
          </w:p>
          <w:p w14:paraId="53C05D53" w14:textId="77777777" w:rsidR="003C2EB6" w:rsidRPr="00DB4FC1" w:rsidRDefault="003C2EB6" w:rsidP="006218ED">
            <w:pPr>
              <w:spacing w:line="360" w:lineRule="auto"/>
              <w:rPr>
                <w:rFonts w:ascii="Times New Roman" w:eastAsia="Times New Roman" w:hAnsi="Times New Roman"/>
                <w:bCs/>
                <w:sz w:val="24"/>
                <w:szCs w:val="24"/>
                <w:lang w:eastAsia="en-GB"/>
              </w:rPr>
            </w:pPr>
          </w:p>
        </w:tc>
        <w:tc>
          <w:tcPr>
            <w:tcW w:w="1885" w:type="dxa"/>
          </w:tcPr>
          <w:p w14:paraId="15C90954"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1:10</w:t>
            </w:r>
          </w:p>
        </w:tc>
      </w:tr>
      <w:tr w:rsidR="003C2EB6" w:rsidRPr="00DB4FC1" w14:paraId="65A5119D" w14:textId="77777777" w:rsidTr="006218ED">
        <w:trPr>
          <w:trHeight w:val="578"/>
        </w:trPr>
        <w:tc>
          <w:tcPr>
            <w:tcW w:w="895" w:type="dxa"/>
            <w:vMerge/>
          </w:tcPr>
          <w:p w14:paraId="73C0A068" w14:textId="77777777" w:rsidR="003C2EB6" w:rsidRPr="00DB4FC1" w:rsidRDefault="003C2EB6">
            <w:pPr>
              <w:numPr>
                <w:ilvl w:val="0"/>
                <w:numId w:val="257"/>
              </w:numPr>
              <w:spacing w:line="360" w:lineRule="auto"/>
              <w:rPr>
                <w:rFonts w:ascii="Times New Roman" w:hAnsi="Times New Roman"/>
                <w:bCs/>
                <w:sz w:val="24"/>
                <w:szCs w:val="24"/>
                <w:lang w:eastAsia="en-GB"/>
              </w:rPr>
            </w:pPr>
          </w:p>
        </w:tc>
        <w:tc>
          <w:tcPr>
            <w:tcW w:w="3240" w:type="dxa"/>
            <w:vMerge/>
          </w:tcPr>
          <w:p w14:paraId="3FD6A068" w14:textId="77777777" w:rsidR="003C2EB6" w:rsidRPr="00DB4FC1" w:rsidRDefault="003C2EB6" w:rsidP="006218ED">
            <w:pPr>
              <w:spacing w:line="360" w:lineRule="auto"/>
              <w:rPr>
                <w:rFonts w:ascii="Times New Roman" w:eastAsia="Times New Roman" w:hAnsi="Times New Roman"/>
                <w:bCs/>
                <w:sz w:val="24"/>
                <w:szCs w:val="24"/>
                <w:lang w:eastAsia="en-GB"/>
              </w:rPr>
            </w:pPr>
          </w:p>
        </w:tc>
        <w:tc>
          <w:tcPr>
            <w:tcW w:w="2070" w:type="dxa"/>
          </w:tcPr>
          <w:p w14:paraId="27D47B8B"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6.0 mm</w:t>
            </w:r>
            <w:r w:rsidRPr="00DB4FC1">
              <w:rPr>
                <w:rFonts w:ascii="Times New Roman" w:eastAsia="Times New Roman" w:hAnsi="Times New Roman"/>
                <w:bCs/>
                <w:sz w:val="24"/>
                <w:szCs w:val="24"/>
                <w:vertAlign w:val="superscript"/>
                <w:lang w:eastAsia="en-GB"/>
              </w:rPr>
              <w:t>2</w:t>
            </w:r>
            <w:r w:rsidRPr="00DB4FC1">
              <w:rPr>
                <w:rFonts w:ascii="Times New Roman" w:eastAsia="Times New Roman" w:hAnsi="Times New Roman"/>
                <w:bCs/>
                <w:sz w:val="24"/>
                <w:szCs w:val="24"/>
                <w:lang w:eastAsia="en-GB"/>
              </w:rPr>
              <w:t>(red, black green)</w:t>
            </w:r>
          </w:p>
        </w:tc>
        <w:tc>
          <w:tcPr>
            <w:tcW w:w="1260" w:type="dxa"/>
          </w:tcPr>
          <w:p w14:paraId="1D943B18"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2 rolls</w:t>
            </w:r>
          </w:p>
          <w:p w14:paraId="5AABD904" w14:textId="77777777" w:rsidR="003C2EB6" w:rsidRPr="00DB4FC1" w:rsidRDefault="003C2EB6" w:rsidP="006218ED">
            <w:pPr>
              <w:spacing w:line="360" w:lineRule="auto"/>
              <w:rPr>
                <w:rFonts w:ascii="Times New Roman" w:eastAsia="Times New Roman" w:hAnsi="Times New Roman"/>
                <w:bCs/>
                <w:sz w:val="24"/>
                <w:szCs w:val="24"/>
                <w:lang w:eastAsia="en-GB"/>
              </w:rPr>
            </w:pPr>
          </w:p>
        </w:tc>
        <w:tc>
          <w:tcPr>
            <w:tcW w:w="1885" w:type="dxa"/>
          </w:tcPr>
          <w:p w14:paraId="0DB14B5E"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1:12</w:t>
            </w:r>
          </w:p>
        </w:tc>
      </w:tr>
      <w:tr w:rsidR="003C2EB6" w:rsidRPr="00DB4FC1" w14:paraId="5CCCF268" w14:textId="77777777" w:rsidTr="006218ED">
        <w:trPr>
          <w:trHeight w:val="719"/>
        </w:trPr>
        <w:tc>
          <w:tcPr>
            <w:tcW w:w="895" w:type="dxa"/>
            <w:vMerge/>
          </w:tcPr>
          <w:p w14:paraId="08A1A448" w14:textId="77777777" w:rsidR="003C2EB6" w:rsidRPr="00DB4FC1" w:rsidRDefault="003C2EB6">
            <w:pPr>
              <w:numPr>
                <w:ilvl w:val="0"/>
                <w:numId w:val="257"/>
              </w:numPr>
              <w:spacing w:line="360" w:lineRule="auto"/>
              <w:rPr>
                <w:rFonts w:ascii="Times New Roman" w:hAnsi="Times New Roman"/>
                <w:bCs/>
                <w:sz w:val="24"/>
                <w:szCs w:val="24"/>
                <w:lang w:eastAsia="en-GB"/>
              </w:rPr>
            </w:pPr>
          </w:p>
        </w:tc>
        <w:tc>
          <w:tcPr>
            <w:tcW w:w="3240" w:type="dxa"/>
            <w:vMerge/>
          </w:tcPr>
          <w:p w14:paraId="3C281561" w14:textId="77777777" w:rsidR="003C2EB6" w:rsidRPr="00DB4FC1" w:rsidRDefault="003C2EB6" w:rsidP="006218ED">
            <w:pPr>
              <w:spacing w:line="360" w:lineRule="auto"/>
              <w:rPr>
                <w:rFonts w:ascii="Times New Roman" w:eastAsia="Times New Roman" w:hAnsi="Times New Roman"/>
                <w:bCs/>
                <w:sz w:val="24"/>
                <w:szCs w:val="24"/>
                <w:lang w:eastAsia="en-GB"/>
              </w:rPr>
            </w:pPr>
          </w:p>
        </w:tc>
        <w:tc>
          <w:tcPr>
            <w:tcW w:w="2070" w:type="dxa"/>
          </w:tcPr>
          <w:p w14:paraId="68C8FF0E"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10 mm</w:t>
            </w:r>
            <w:r w:rsidRPr="00DB4FC1">
              <w:rPr>
                <w:rFonts w:ascii="Times New Roman" w:eastAsia="Times New Roman" w:hAnsi="Times New Roman"/>
                <w:bCs/>
                <w:sz w:val="24"/>
                <w:szCs w:val="24"/>
                <w:vertAlign w:val="superscript"/>
                <w:lang w:eastAsia="en-GB"/>
              </w:rPr>
              <w:t>2</w:t>
            </w:r>
            <w:r w:rsidRPr="00DB4FC1">
              <w:rPr>
                <w:rFonts w:ascii="Times New Roman" w:eastAsia="Times New Roman" w:hAnsi="Times New Roman"/>
                <w:bCs/>
                <w:sz w:val="24"/>
                <w:szCs w:val="24"/>
                <w:lang w:eastAsia="en-GB"/>
              </w:rPr>
              <w:t>(red, black green)</w:t>
            </w:r>
          </w:p>
        </w:tc>
        <w:tc>
          <w:tcPr>
            <w:tcW w:w="1260" w:type="dxa"/>
          </w:tcPr>
          <w:p w14:paraId="01EDAD9B"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2 rolls</w:t>
            </w:r>
          </w:p>
        </w:tc>
        <w:tc>
          <w:tcPr>
            <w:tcW w:w="1885" w:type="dxa"/>
          </w:tcPr>
          <w:p w14:paraId="1629CDE8"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1:12</w:t>
            </w:r>
          </w:p>
        </w:tc>
      </w:tr>
      <w:tr w:rsidR="003C2EB6" w:rsidRPr="00DB4FC1" w14:paraId="52A8EADE" w14:textId="77777777" w:rsidTr="006218ED">
        <w:tc>
          <w:tcPr>
            <w:tcW w:w="895" w:type="dxa"/>
          </w:tcPr>
          <w:p w14:paraId="3D7C684F" w14:textId="77777777" w:rsidR="003C2EB6" w:rsidRPr="00DB4FC1" w:rsidRDefault="003C2EB6">
            <w:pPr>
              <w:numPr>
                <w:ilvl w:val="0"/>
                <w:numId w:val="257"/>
              </w:numPr>
              <w:spacing w:line="360" w:lineRule="auto"/>
              <w:rPr>
                <w:rFonts w:ascii="Times New Roman" w:hAnsi="Times New Roman"/>
                <w:bCs/>
                <w:sz w:val="24"/>
                <w:szCs w:val="24"/>
                <w:lang w:eastAsia="en-GB"/>
              </w:rPr>
            </w:pPr>
          </w:p>
        </w:tc>
        <w:tc>
          <w:tcPr>
            <w:tcW w:w="3240" w:type="dxa"/>
          </w:tcPr>
          <w:p w14:paraId="68BA6115"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Insulation tapes</w:t>
            </w:r>
          </w:p>
        </w:tc>
        <w:tc>
          <w:tcPr>
            <w:tcW w:w="2070" w:type="dxa"/>
          </w:tcPr>
          <w:p w14:paraId="512B6048" w14:textId="77777777" w:rsidR="003C2EB6" w:rsidRPr="00DB4FC1" w:rsidRDefault="003C2EB6" w:rsidP="006218ED">
            <w:pPr>
              <w:spacing w:line="360" w:lineRule="auto"/>
              <w:rPr>
                <w:rFonts w:ascii="Times New Roman" w:eastAsia="Times New Roman" w:hAnsi="Times New Roman"/>
                <w:bCs/>
                <w:sz w:val="24"/>
                <w:szCs w:val="24"/>
                <w:lang w:eastAsia="en-GB"/>
              </w:rPr>
            </w:pPr>
          </w:p>
        </w:tc>
        <w:tc>
          <w:tcPr>
            <w:tcW w:w="1260" w:type="dxa"/>
          </w:tcPr>
          <w:p w14:paraId="08199B74"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25 pcs</w:t>
            </w:r>
          </w:p>
        </w:tc>
        <w:tc>
          <w:tcPr>
            <w:tcW w:w="1885" w:type="dxa"/>
          </w:tcPr>
          <w:p w14:paraId="596D56D4"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1:1</w:t>
            </w:r>
          </w:p>
        </w:tc>
      </w:tr>
      <w:tr w:rsidR="003C2EB6" w:rsidRPr="00DB4FC1" w14:paraId="1F245ED1" w14:textId="77777777" w:rsidTr="006218ED">
        <w:tc>
          <w:tcPr>
            <w:tcW w:w="895" w:type="dxa"/>
          </w:tcPr>
          <w:p w14:paraId="3547170C" w14:textId="77777777" w:rsidR="003C2EB6" w:rsidRPr="00DB4FC1" w:rsidRDefault="003C2EB6">
            <w:pPr>
              <w:numPr>
                <w:ilvl w:val="0"/>
                <w:numId w:val="257"/>
              </w:numPr>
              <w:spacing w:line="360" w:lineRule="auto"/>
              <w:rPr>
                <w:rFonts w:ascii="Times New Roman" w:hAnsi="Times New Roman"/>
                <w:bCs/>
                <w:sz w:val="24"/>
                <w:szCs w:val="24"/>
                <w:lang w:eastAsia="en-GB"/>
              </w:rPr>
            </w:pPr>
          </w:p>
        </w:tc>
        <w:tc>
          <w:tcPr>
            <w:tcW w:w="3240" w:type="dxa"/>
          </w:tcPr>
          <w:p w14:paraId="034BFD62"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Accessories</w:t>
            </w:r>
          </w:p>
        </w:tc>
        <w:tc>
          <w:tcPr>
            <w:tcW w:w="2070" w:type="dxa"/>
          </w:tcPr>
          <w:p w14:paraId="154439CC"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 xml:space="preserve">Breadboard, strip board, resistors, capacitors, inductors, transformers, power supply units, function generator, signal tracers, diagnostic software, sensors </w:t>
            </w:r>
            <w:proofErr w:type="spellStart"/>
            <w:r w:rsidRPr="00DB4FC1">
              <w:rPr>
                <w:rFonts w:ascii="Times New Roman" w:eastAsia="Times New Roman" w:hAnsi="Times New Roman"/>
                <w:bCs/>
                <w:sz w:val="24"/>
                <w:szCs w:val="24"/>
                <w:lang w:eastAsia="en-GB"/>
              </w:rPr>
              <w:t>etc</w:t>
            </w:r>
            <w:proofErr w:type="spellEnd"/>
          </w:p>
        </w:tc>
        <w:tc>
          <w:tcPr>
            <w:tcW w:w="1260" w:type="dxa"/>
          </w:tcPr>
          <w:p w14:paraId="756A0C7E"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25 pcs each</w:t>
            </w:r>
          </w:p>
        </w:tc>
        <w:tc>
          <w:tcPr>
            <w:tcW w:w="1885" w:type="dxa"/>
          </w:tcPr>
          <w:p w14:paraId="006E3643"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1:1</w:t>
            </w:r>
          </w:p>
        </w:tc>
      </w:tr>
      <w:tr w:rsidR="003C2EB6" w:rsidRPr="00DB4FC1" w14:paraId="76E42113" w14:textId="77777777" w:rsidTr="006218ED">
        <w:tc>
          <w:tcPr>
            <w:tcW w:w="895" w:type="dxa"/>
          </w:tcPr>
          <w:p w14:paraId="51562D6D" w14:textId="77777777" w:rsidR="003C2EB6" w:rsidRPr="00DB4FC1" w:rsidRDefault="003C2EB6" w:rsidP="006218ED">
            <w:pPr>
              <w:spacing w:line="360" w:lineRule="auto"/>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D</w:t>
            </w:r>
          </w:p>
        </w:tc>
        <w:tc>
          <w:tcPr>
            <w:tcW w:w="3240" w:type="dxa"/>
          </w:tcPr>
          <w:p w14:paraId="72198819" w14:textId="77777777" w:rsidR="003C2EB6" w:rsidRPr="00DB4FC1" w:rsidRDefault="003C2EB6" w:rsidP="006218ED">
            <w:pPr>
              <w:spacing w:line="360" w:lineRule="auto"/>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Tools and Equipment</w:t>
            </w:r>
          </w:p>
        </w:tc>
        <w:tc>
          <w:tcPr>
            <w:tcW w:w="2070" w:type="dxa"/>
          </w:tcPr>
          <w:p w14:paraId="588712FA" w14:textId="77777777" w:rsidR="003C2EB6" w:rsidRPr="00DB4FC1" w:rsidRDefault="003C2EB6" w:rsidP="006218ED">
            <w:pPr>
              <w:spacing w:line="360" w:lineRule="auto"/>
              <w:rPr>
                <w:rFonts w:ascii="Times New Roman" w:eastAsia="Times New Roman" w:hAnsi="Times New Roman"/>
                <w:b/>
                <w:sz w:val="24"/>
                <w:szCs w:val="24"/>
                <w:lang w:eastAsia="en-GB"/>
              </w:rPr>
            </w:pPr>
          </w:p>
        </w:tc>
        <w:tc>
          <w:tcPr>
            <w:tcW w:w="1260" w:type="dxa"/>
          </w:tcPr>
          <w:p w14:paraId="50EFF03D" w14:textId="77777777" w:rsidR="003C2EB6" w:rsidRPr="00DB4FC1" w:rsidRDefault="003C2EB6" w:rsidP="006218ED">
            <w:pPr>
              <w:spacing w:line="360" w:lineRule="auto"/>
              <w:rPr>
                <w:rFonts w:ascii="Times New Roman" w:eastAsia="Times New Roman" w:hAnsi="Times New Roman"/>
                <w:b/>
                <w:sz w:val="24"/>
                <w:szCs w:val="24"/>
                <w:lang w:eastAsia="en-GB"/>
              </w:rPr>
            </w:pPr>
          </w:p>
        </w:tc>
        <w:tc>
          <w:tcPr>
            <w:tcW w:w="1885" w:type="dxa"/>
          </w:tcPr>
          <w:p w14:paraId="1FE031D3" w14:textId="77777777" w:rsidR="003C2EB6" w:rsidRPr="00DB4FC1" w:rsidRDefault="003C2EB6" w:rsidP="006218ED">
            <w:pPr>
              <w:spacing w:line="360" w:lineRule="auto"/>
              <w:rPr>
                <w:rFonts w:ascii="Times New Roman" w:eastAsia="Times New Roman" w:hAnsi="Times New Roman"/>
                <w:b/>
                <w:sz w:val="24"/>
                <w:szCs w:val="24"/>
                <w:lang w:eastAsia="en-GB"/>
              </w:rPr>
            </w:pPr>
          </w:p>
        </w:tc>
      </w:tr>
      <w:tr w:rsidR="003C2EB6" w:rsidRPr="00DB4FC1" w14:paraId="19A8465C" w14:textId="77777777" w:rsidTr="006218ED">
        <w:tc>
          <w:tcPr>
            <w:tcW w:w="895" w:type="dxa"/>
          </w:tcPr>
          <w:p w14:paraId="28D5C34D" w14:textId="77777777" w:rsidR="003C2EB6" w:rsidRPr="00DB4FC1" w:rsidRDefault="003C2EB6">
            <w:pPr>
              <w:numPr>
                <w:ilvl w:val="0"/>
                <w:numId w:val="257"/>
              </w:numPr>
              <w:spacing w:line="360" w:lineRule="auto"/>
              <w:rPr>
                <w:rFonts w:ascii="Times New Roman" w:hAnsi="Times New Roman"/>
                <w:bCs/>
                <w:sz w:val="24"/>
                <w:szCs w:val="24"/>
                <w:lang w:eastAsia="en-GB"/>
              </w:rPr>
            </w:pPr>
          </w:p>
        </w:tc>
        <w:tc>
          <w:tcPr>
            <w:tcW w:w="3240" w:type="dxa"/>
          </w:tcPr>
          <w:p w14:paraId="2BB21BF1"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Striping knives</w:t>
            </w:r>
          </w:p>
        </w:tc>
        <w:tc>
          <w:tcPr>
            <w:tcW w:w="2070" w:type="dxa"/>
          </w:tcPr>
          <w:p w14:paraId="6AE6C484" w14:textId="77777777" w:rsidR="003C2EB6" w:rsidRPr="00DB4FC1" w:rsidRDefault="003C2EB6" w:rsidP="006218ED">
            <w:pPr>
              <w:spacing w:line="360" w:lineRule="auto"/>
              <w:rPr>
                <w:rFonts w:ascii="Times New Roman" w:eastAsia="Times New Roman" w:hAnsi="Times New Roman"/>
                <w:bCs/>
                <w:sz w:val="24"/>
                <w:szCs w:val="24"/>
                <w:lang w:eastAsia="en-GB"/>
              </w:rPr>
            </w:pPr>
          </w:p>
        </w:tc>
        <w:tc>
          <w:tcPr>
            <w:tcW w:w="1260" w:type="dxa"/>
          </w:tcPr>
          <w:p w14:paraId="320DDF3C"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25 pcs</w:t>
            </w:r>
          </w:p>
        </w:tc>
        <w:tc>
          <w:tcPr>
            <w:tcW w:w="1885" w:type="dxa"/>
          </w:tcPr>
          <w:p w14:paraId="5939CE32"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1:1</w:t>
            </w:r>
          </w:p>
        </w:tc>
      </w:tr>
      <w:tr w:rsidR="003C2EB6" w:rsidRPr="00DB4FC1" w14:paraId="34C3B26F" w14:textId="77777777" w:rsidTr="006218ED">
        <w:tc>
          <w:tcPr>
            <w:tcW w:w="895" w:type="dxa"/>
          </w:tcPr>
          <w:p w14:paraId="679FE401" w14:textId="77777777" w:rsidR="003C2EB6" w:rsidRPr="00DB4FC1" w:rsidRDefault="003C2EB6">
            <w:pPr>
              <w:numPr>
                <w:ilvl w:val="0"/>
                <w:numId w:val="257"/>
              </w:numPr>
              <w:spacing w:line="360" w:lineRule="auto"/>
              <w:rPr>
                <w:rFonts w:ascii="Times New Roman" w:hAnsi="Times New Roman"/>
                <w:bCs/>
                <w:sz w:val="24"/>
                <w:szCs w:val="24"/>
                <w:lang w:eastAsia="en-GB"/>
              </w:rPr>
            </w:pPr>
          </w:p>
        </w:tc>
        <w:tc>
          <w:tcPr>
            <w:tcW w:w="3240" w:type="dxa"/>
          </w:tcPr>
          <w:p w14:paraId="7BFAD71F"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Side cutters</w:t>
            </w:r>
          </w:p>
        </w:tc>
        <w:tc>
          <w:tcPr>
            <w:tcW w:w="2070" w:type="dxa"/>
          </w:tcPr>
          <w:p w14:paraId="611BBB84" w14:textId="77777777" w:rsidR="003C2EB6" w:rsidRPr="00DB4FC1" w:rsidRDefault="003C2EB6" w:rsidP="006218ED">
            <w:pPr>
              <w:spacing w:line="360" w:lineRule="auto"/>
              <w:rPr>
                <w:rFonts w:ascii="Times New Roman" w:eastAsia="Times New Roman" w:hAnsi="Times New Roman"/>
                <w:bCs/>
                <w:sz w:val="24"/>
                <w:szCs w:val="24"/>
                <w:lang w:eastAsia="en-GB"/>
              </w:rPr>
            </w:pPr>
          </w:p>
        </w:tc>
        <w:tc>
          <w:tcPr>
            <w:tcW w:w="1260" w:type="dxa"/>
          </w:tcPr>
          <w:p w14:paraId="7FF5AF82"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25 pcs</w:t>
            </w:r>
          </w:p>
        </w:tc>
        <w:tc>
          <w:tcPr>
            <w:tcW w:w="1885" w:type="dxa"/>
          </w:tcPr>
          <w:p w14:paraId="0F5B1866"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1:1</w:t>
            </w:r>
          </w:p>
        </w:tc>
      </w:tr>
      <w:tr w:rsidR="003C2EB6" w:rsidRPr="00DB4FC1" w14:paraId="0A012535" w14:textId="77777777" w:rsidTr="006218ED">
        <w:tc>
          <w:tcPr>
            <w:tcW w:w="895" w:type="dxa"/>
          </w:tcPr>
          <w:p w14:paraId="52A11AB3" w14:textId="77777777" w:rsidR="003C2EB6" w:rsidRPr="00DB4FC1" w:rsidRDefault="003C2EB6">
            <w:pPr>
              <w:numPr>
                <w:ilvl w:val="0"/>
                <w:numId w:val="257"/>
              </w:numPr>
              <w:spacing w:line="360" w:lineRule="auto"/>
              <w:rPr>
                <w:rFonts w:ascii="Times New Roman" w:hAnsi="Times New Roman"/>
                <w:bCs/>
                <w:sz w:val="24"/>
                <w:szCs w:val="24"/>
                <w:lang w:eastAsia="en-GB"/>
              </w:rPr>
            </w:pPr>
          </w:p>
        </w:tc>
        <w:tc>
          <w:tcPr>
            <w:tcW w:w="3240" w:type="dxa"/>
          </w:tcPr>
          <w:p w14:paraId="098A1EB8"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Pliers</w:t>
            </w:r>
          </w:p>
        </w:tc>
        <w:tc>
          <w:tcPr>
            <w:tcW w:w="2070" w:type="dxa"/>
          </w:tcPr>
          <w:p w14:paraId="12C93C95" w14:textId="77777777" w:rsidR="003C2EB6" w:rsidRPr="00DB4FC1" w:rsidRDefault="003C2EB6" w:rsidP="006218ED">
            <w:pPr>
              <w:spacing w:line="360" w:lineRule="auto"/>
              <w:rPr>
                <w:rFonts w:ascii="Times New Roman" w:eastAsia="Times New Roman" w:hAnsi="Times New Roman"/>
                <w:bCs/>
                <w:sz w:val="24"/>
                <w:szCs w:val="24"/>
                <w:lang w:eastAsia="en-GB"/>
              </w:rPr>
            </w:pPr>
          </w:p>
        </w:tc>
        <w:tc>
          <w:tcPr>
            <w:tcW w:w="1260" w:type="dxa"/>
          </w:tcPr>
          <w:p w14:paraId="4D25DB66"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25 pcs</w:t>
            </w:r>
          </w:p>
        </w:tc>
        <w:tc>
          <w:tcPr>
            <w:tcW w:w="1885" w:type="dxa"/>
          </w:tcPr>
          <w:p w14:paraId="405EA588"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1:1</w:t>
            </w:r>
          </w:p>
        </w:tc>
      </w:tr>
      <w:tr w:rsidR="003C2EB6" w:rsidRPr="00DB4FC1" w14:paraId="18FFFBE2" w14:textId="77777777" w:rsidTr="006218ED">
        <w:tc>
          <w:tcPr>
            <w:tcW w:w="895" w:type="dxa"/>
          </w:tcPr>
          <w:p w14:paraId="68FD0AB7" w14:textId="77777777" w:rsidR="003C2EB6" w:rsidRPr="00DB4FC1" w:rsidRDefault="003C2EB6">
            <w:pPr>
              <w:numPr>
                <w:ilvl w:val="0"/>
                <w:numId w:val="257"/>
              </w:numPr>
              <w:spacing w:line="360" w:lineRule="auto"/>
              <w:rPr>
                <w:rFonts w:ascii="Times New Roman" w:hAnsi="Times New Roman"/>
                <w:bCs/>
                <w:sz w:val="24"/>
                <w:szCs w:val="24"/>
                <w:lang w:eastAsia="en-GB"/>
              </w:rPr>
            </w:pPr>
          </w:p>
        </w:tc>
        <w:tc>
          <w:tcPr>
            <w:tcW w:w="3240" w:type="dxa"/>
          </w:tcPr>
          <w:p w14:paraId="4E90EB9E"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Tape measure</w:t>
            </w:r>
          </w:p>
        </w:tc>
        <w:tc>
          <w:tcPr>
            <w:tcW w:w="2070" w:type="dxa"/>
          </w:tcPr>
          <w:p w14:paraId="28ABDDC6" w14:textId="77777777" w:rsidR="003C2EB6" w:rsidRPr="00DB4FC1" w:rsidRDefault="003C2EB6" w:rsidP="006218ED">
            <w:pPr>
              <w:spacing w:line="360" w:lineRule="auto"/>
              <w:rPr>
                <w:rFonts w:ascii="Times New Roman" w:eastAsia="Times New Roman" w:hAnsi="Times New Roman"/>
                <w:bCs/>
                <w:sz w:val="24"/>
                <w:szCs w:val="24"/>
                <w:lang w:eastAsia="en-GB"/>
              </w:rPr>
            </w:pPr>
          </w:p>
        </w:tc>
        <w:tc>
          <w:tcPr>
            <w:tcW w:w="1260" w:type="dxa"/>
          </w:tcPr>
          <w:p w14:paraId="6467B272"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25 pcs</w:t>
            </w:r>
          </w:p>
        </w:tc>
        <w:tc>
          <w:tcPr>
            <w:tcW w:w="1885" w:type="dxa"/>
          </w:tcPr>
          <w:p w14:paraId="79359E1F"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1:1</w:t>
            </w:r>
          </w:p>
        </w:tc>
      </w:tr>
      <w:tr w:rsidR="003C2EB6" w:rsidRPr="00DB4FC1" w14:paraId="3681F9A6" w14:textId="77777777" w:rsidTr="006218ED">
        <w:tc>
          <w:tcPr>
            <w:tcW w:w="895" w:type="dxa"/>
          </w:tcPr>
          <w:p w14:paraId="2F6EC0E1" w14:textId="77777777" w:rsidR="003C2EB6" w:rsidRPr="00DB4FC1" w:rsidRDefault="003C2EB6">
            <w:pPr>
              <w:numPr>
                <w:ilvl w:val="0"/>
                <w:numId w:val="257"/>
              </w:numPr>
              <w:spacing w:line="360" w:lineRule="auto"/>
              <w:rPr>
                <w:rFonts w:ascii="Times New Roman" w:hAnsi="Times New Roman"/>
                <w:bCs/>
                <w:sz w:val="24"/>
                <w:szCs w:val="24"/>
                <w:lang w:eastAsia="en-GB"/>
              </w:rPr>
            </w:pPr>
          </w:p>
        </w:tc>
        <w:tc>
          <w:tcPr>
            <w:tcW w:w="3240" w:type="dxa"/>
          </w:tcPr>
          <w:p w14:paraId="46EA3EEC"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Try Square</w:t>
            </w:r>
          </w:p>
        </w:tc>
        <w:tc>
          <w:tcPr>
            <w:tcW w:w="2070" w:type="dxa"/>
          </w:tcPr>
          <w:p w14:paraId="237CACA4" w14:textId="77777777" w:rsidR="003C2EB6" w:rsidRPr="00DB4FC1" w:rsidRDefault="003C2EB6" w:rsidP="006218ED">
            <w:pPr>
              <w:spacing w:line="360" w:lineRule="auto"/>
              <w:rPr>
                <w:rFonts w:ascii="Times New Roman" w:eastAsia="Times New Roman" w:hAnsi="Times New Roman"/>
                <w:bCs/>
                <w:sz w:val="24"/>
                <w:szCs w:val="24"/>
                <w:lang w:eastAsia="en-GB"/>
              </w:rPr>
            </w:pPr>
          </w:p>
        </w:tc>
        <w:tc>
          <w:tcPr>
            <w:tcW w:w="1260" w:type="dxa"/>
          </w:tcPr>
          <w:p w14:paraId="00F7DF4E"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25 pcs</w:t>
            </w:r>
          </w:p>
        </w:tc>
        <w:tc>
          <w:tcPr>
            <w:tcW w:w="1885" w:type="dxa"/>
          </w:tcPr>
          <w:p w14:paraId="403E7101"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1:1</w:t>
            </w:r>
          </w:p>
        </w:tc>
      </w:tr>
      <w:tr w:rsidR="003C2EB6" w:rsidRPr="00DB4FC1" w14:paraId="3E3AA6B2" w14:textId="77777777" w:rsidTr="006218ED">
        <w:tc>
          <w:tcPr>
            <w:tcW w:w="895" w:type="dxa"/>
          </w:tcPr>
          <w:p w14:paraId="335322C8" w14:textId="77777777" w:rsidR="003C2EB6" w:rsidRPr="00DB4FC1" w:rsidRDefault="003C2EB6">
            <w:pPr>
              <w:numPr>
                <w:ilvl w:val="0"/>
                <w:numId w:val="257"/>
              </w:numPr>
              <w:spacing w:line="360" w:lineRule="auto"/>
              <w:rPr>
                <w:rFonts w:ascii="Times New Roman" w:hAnsi="Times New Roman"/>
                <w:bCs/>
                <w:sz w:val="24"/>
                <w:szCs w:val="24"/>
                <w:lang w:eastAsia="en-GB"/>
              </w:rPr>
            </w:pPr>
          </w:p>
        </w:tc>
        <w:tc>
          <w:tcPr>
            <w:tcW w:w="3240" w:type="dxa"/>
          </w:tcPr>
          <w:p w14:paraId="176A2574"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Assorted Screw driver</w:t>
            </w:r>
          </w:p>
        </w:tc>
        <w:tc>
          <w:tcPr>
            <w:tcW w:w="2070" w:type="dxa"/>
          </w:tcPr>
          <w:p w14:paraId="5E2BA1F7" w14:textId="77777777" w:rsidR="003C2EB6" w:rsidRPr="00DB4FC1" w:rsidRDefault="003C2EB6" w:rsidP="006218ED">
            <w:pPr>
              <w:spacing w:line="360" w:lineRule="auto"/>
              <w:rPr>
                <w:rFonts w:ascii="Times New Roman" w:eastAsia="Times New Roman" w:hAnsi="Times New Roman"/>
                <w:bCs/>
                <w:sz w:val="24"/>
                <w:szCs w:val="24"/>
                <w:lang w:eastAsia="en-GB"/>
              </w:rPr>
            </w:pPr>
          </w:p>
        </w:tc>
        <w:tc>
          <w:tcPr>
            <w:tcW w:w="1260" w:type="dxa"/>
          </w:tcPr>
          <w:p w14:paraId="4AF15DDE"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25 pcs</w:t>
            </w:r>
          </w:p>
        </w:tc>
        <w:tc>
          <w:tcPr>
            <w:tcW w:w="1885" w:type="dxa"/>
          </w:tcPr>
          <w:p w14:paraId="28AADF06"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1:1</w:t>
            </w:r>
          </w:p>
        </w:tc>
      </w:tr>
      <w:tr w:rsidR="003C2EB6" w:rsidRPr="00DB4FC1" w14:paraId="1245B98E" w14:textId="77777777" w:rsidTr="006218ED">
        <w:tc>
          <w:tcPr>
            <w:tcW w:w="895" w:type="dxa"/>
          </w:tcPr>
          <w:p w14:paraId="6B19D95F" w14:textId="77777777" w:rsidR="003C2EB6" w:rsidRPr="00DB4FC1" w:rsidRDefault="003C2EB6">
            <w:pPr>
              <w:numPr>
                <w:ilvl w:val="0"/>
                <w:numId w:val="257"/>
              </w:numPr>
              <w:spacing w:line="360" w:lineRule="auto"/>
              <w:rPr>
                <w:rFonts w:ascii="Times New Roman" w:hAnsi="Times New Roman"/>
                <w:bCs/>
                <w:sz w:val="24"/>
                <w:szCs w:val="24"/>
                <w:lang w:eastAsia="en-GB"/>
              </w:rPr>
            </w:pPr>
          </w:p>
        </w:tc>
        <w:tc>
          <w:tcPr>
            <w:tcW w:w="3240" w:type="dxa"/>
          </w:tcPr>
          <w:p w14:paraId="59B50221"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Assorted hammers</w:t>
            </w:r>
          </w:p>
        </w:tc>
        <w:tc>
          <w:tcPr>
            <w:tcW w:w="2070" w:type="dxa"/>
          </w:tcPr>
          <w:p w14:paraId="101F8621" w14:textId="77777777" w:rsidR="003C2EB6" w:rsidRPr="00DB4FC1" w:rsidRDefault="003C2EB6" w:rsidP="006218ED">
            <w:pPr>
              <w:spacing w:line="360" w:lineRule="auto"/>
              <w:rPr>
                <w:rFonts w:ascii="Times New Roman" w:eastAsia="Times New Roman" w:hAnsi="Times New Roman"/>
                <w:bCs/>
                <w:sz w:val="24"/>
                <w:szCs w:val="24"/>
                <w:lang w:eastAsia="en-GB"/>
              </w:rPr>
            </w:pPr>
          </w:p>
        </w:tc>
        <w:tc>
          <w:tcPr>
            <w:tcW w:w="1260" w:type="dxa"/>
          </w:tcPr>
          <w:p w14:paraId="2469672C"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25 pcs</w:t>
            </w:r>
          </w:p>
        </w:tc>
        <w:tc>
          <w:tcPr>
            <w:tcW w:w="1885" w:type="dxa"/>
          </w:tcPr>
          <w:p w14:paraId="7AA7CBE3"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1:1</w:t>
            </w:r>
          </w:p>
        </w:tc>
      </w:tr>
      <w:tr w:rsidR="003C2EB6" w:rsidRPr="00DB4FC1" w14:paraId="2783BF2B" w14:textId="77777777" w:rsidTr="006218ED">
        <w:tc>
          <w:tcPr>
            <w:tcW w:w="895" w:type="dxa"/>
          </w:tcPr>
          <w:p w14:paraId="17EC3A41" w14:textId="77777777" w:rsidR="003C2EB6" w:rsidRPr="00DB4FC1" w:rsidRDefault="003C2EB6">
            <w:pPr>
              <w:numPr>
                <w:ilvl w:val="0"/>
                <w:numId w:val="257"/>
              </w:numPr>
              <w:spacing w:line="360" w:lineRule="auto"/>
              <w:rPr>
                <w:rFonts w:ascii="Times New Roman" w:hAnsi="Times New Roman"/>
                <w:bCs/>
                <w:sz w:val="24"/>
                <w:szCs w:val="24"/>
                <w:lang w:eastAsia="en-GB"/>
              </w:rPr>
            </w:pPr>
          </w:p>
        </w:tc>
        <w:tc>
          <w:tcPr>
            <w:tcW w:w="3240" w:type="dxa"/>
          </w:tcPr>
          <w:p w14:paraId="5C8395E5"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sz w:val="24"/>
                <w:szCs w:val="24"/>
                <w:lang w:eastAsia="en-GB"/>
              </w:rPr>
              <w:t>Crimping tools</w:t>
            </w:r>
          </w:p>
        </w:tc>
        <w:tc>
          <w:tcPr>
            <w:tcW w:w="2070" w:type="dxa"/>
          </w:tcPr>
          <w:p w14:paraId="3F1A5A91" w14:textId="77777777" w:rsidR="003C2EB6" w:rsidRPr="00DB4FC1" w:rsidRDefault="003C2EB6" w:rsidP="006218ED">
            <w:pPr>
              <w:spacing w:line="360" w:lineRule="auto"/>
              <w:rPr>
                <w:rFonts w:ascii="Times New Roman" w:eastAsia="Times New Roman" w:hAnsi="Times New Roman"/>
                <w:bCs/>
                <w:sz w:val="24"/>
                <w:szCs w:val="24"/>
                <w:lang w:eastAsia="en-GB"/>
              </w:rPr>
            </w:pPr>
          </w:p>
        </w:tc>
        <w:tc>
          <w:tcPr>
            <w:tcW w:w="1260" w:type="dxa"/>
          </w:tcPr>
          <w:p w14:paraId="7111477C"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5 pcs</w:t>
            </w:r>
          </w:p>
        </w:tc>
        <w:tc>
          <w:tcPr>
            <w:tcW w:w="1885" w:type="dxa"/>
          </w:tcPr>
          <w:p w14:paraId="3EF065F2"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1:5</w:t>
            </w:r>
          </w:p>
        </w:tc>
      </w:tr>
      <w:tr w:rsidR="003C2EB6" w:rsidRPr="00DB4FC1" w14:paraId="5517E8F7" w14:textId="77777777" w:rsidTr="006218ED">
        <w:tc>
          <w:tcPr>
            <w:tcW w:w="895" w:type="dxa"/>
          </w:tcPr>
          <w:p w14:paraId="0449AEB0" w14:textId="77777777" w:rsidR="003C2EB6" w:rsidRPr="00DB4FC1" w:rsidRDefault="003C2EB6">
            <w:pPr>
              <w:numPr>
                <w:ilvl w:val="0"/>
                <w:numId w:val="257"/>
              </w:numPr>
              <w:spacing w:line="360" w:lineRule="auto"/>
              <w:rPr>
                <w:rFonts w:ascii="Times New Roman" w:hAnsi="Times New Roman"/>
                <w:bCs/>
                <w:sz w:val="24"/>
                <w:szCs w:val="24"/>
                <w:lang w:eastAsia="en-GB"/>
              </w:rPr>
            </w:pPr>
          </w:p>
        </w:tc>
        <w:tc>
          <w:tcPr>
            <w:tcW w:w="3240" w:type="dxa"/>
          </w:tcPr>
          <w:p w14:paraId="19BF5627"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PPEs</w:t>
            </w:r>
          </w:p>
        </w:tc>
        <w:tc>
          <w:tcPr>
            <w:tcW w:w="2070" w:type="dxa"/>
          </w:tcPr>
          <w:p w14:paraId="5C58E331" w14:textId="77777777" w:rsidR="003C2EB6" w:rsidRPr="00DB4FC1" w:rsidRDefault="003C2EB6" w:rsidP="006218ED">
            <w:pPr>
              <w:spacing w:line="360" w:lineRule="auto"/>
              <w:rPr>
                <w:rFonts w:ascii="Times New Roman" w:eastAsia="Times New Roman" w:hAnsi="Times New Roman"/>
                <w:bCs/>
                <w:sz w:val="24"/>
                <w:szCs w:val="24"/>
                <w:lang w:eastAsia="en-GB"/>
              </w:rPr>
            </w:pPr>
          </w:p>
        </w:tc>
        <w:tc>
          <w:tcPr>
            <w:tcW w:w="1260" w:type="dxa"/>
          </w:tcPr>
          <w:p w14:paraId="5910C483"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25 pcs</w:t>
            </w:r>
          </w:p>
        </w:tc>
        <w:tc>
          <w:tcPr>
            <w:tcW w:w="1885" w:type="dxa"/>
          </w:tcPr>
          <w:p w14:paraId="734FBD23"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1:1</w:t>
            </w:r>
          </w:p>
        </w:tc>
      </w:tr>
      <w:tr w:rsidR="003C2EB6" w:rsidRPr="00DB4FC1" w14:paraId="1A80AD07" w14:textId="77777777" w:rsidTr="006218ED">
        <w:tc>
          <w:tcPr>
            <w:tcW w:w="895" w:type="dxa"/>
          </w:tcPr>
          <w:p w14:paraId="1151324F" w14:textId="77777777" w:rsidR="003C2EB6" w:rsidRPr="00DB4FC1" w:rsidRDefault="003C2EB6">
            <w:pPr>
              <w:numPr>
                <w:ilvl w:val="0"/>
                <w:numId w:val="257"/>
              </w:numPr>
              <w:spacing w:line="360" w:lineRule="auto"/>
              <w:rPr>
                <w:rFonts w:ascii="Times New Roman" w:hAnsi="Times New Roman"/>
                <w:bCs/>
                <w:sz w:val="24"/>
                <w:szCs w:val="24"/>
                <w:lang w:eastAsia="en-GB"/>
              </w:rPr>
            </w:pPr>
          </w:p>
        </w:tc>
        <w:tc>
          <w:tcPr>
            <w:tcW w:w="3240" w:type="dxa"/>
          </w:tcPr>
          <w:p w14:paraId="7303CDB9"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Work stations</w:t>
            </w:r>
          </w:p>
        </w:tc>
        <w:tc>
          <w:tcPr>
            <w:tcW w:w="2070" w:type="dxa"/>
          </w:tcPr>
          <w:p w14:paraId="73F827EB" w14:textId="77777777" w:rsidR="003C2EB6" w:rsidRPr="00DB4FC1" w:rsidRDefault="003C2EB6" w:rsidP="006218ED">
            <w:pPr>
              <w:spacing w:line="360" w:lineRule="auto"/>
              <w:rPr>
                <w:rFonts w:ascii="Times New Roman" w:eastAsia="Times New Roman" w:hAnsi="Times New Roman"/>
                <w:bCs/>
                <w:sz w:val="24"/>
                <w:szCs w:val="24"/>
                <w:lang w:eastAsia="en-GB"/>
              </w:rPr>
            </w:pPr>
          </w:p>
        </w:tc>
        <w:tc>
          <w:tcPr>
            <w:tcW w:w="1260" w:type="dxa"/>
          </w:tcPr>
          <w:p w14:paraId="12204A00"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25</w:t>
            </w:r>
          </w:p>
        </w:tc>
        <w:tc>
          <w:tcPr>
            <w:tcW w:w="1885" w:type="dxa"/>
          </w:tcPr>
          <w:p w14:paraId="7BC39D91"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1:1</w:t>
            </w:r>
          </w:p>
        </w:tc>
      </w:tr>
      <w:tr w:rsidR="003C2EB6" w:rsidRPr="00DB4FC1" w14:paraId="5E858FEC" w14:textId="77777777" w:rsidTr="006218ED">
        <w:tc>
          <w:tcPr>
            <w:tcW w:w="895" w:type="dxa"/>
          </w:tcPr>
          <w:p w14:paraId="557AA801" w14:textId="77777777" w:rsidR="003C2EB6" w:rsidRPr="00DB4FC1" w:rsidRDefault="003C2EB6">
            <w:pPr>
              <w:numPr>
                <w:ilvl w:val="0"/>
                <w:numId w:val="257"/>
              </w:numPr>
              <w:spacing w:line="360" w:lineRule="auto"/>
              <w:rPr>
                <w:rFonts w:ascii="Times New Roman" w:hAnsi="Times New Roman"/>
                <w:bCs/>
                <w:sz w:val="24"/>
                <w:szCs w:val="24"/>
                <w:lang w:eastAsia="en-GB"/>
              </w:rPr>
            </w:pPr>
          </w:p>
        </w:tc>
        <w:tc>
          <w:tcPr>
            <w:tcW w:w="3240" w:type="dxa"/>
          </w:tcPr>
          <w:p w14:paraId="5D8C0C9F"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Installation boards</w:t>
            </w:r>
          </w:p>
        </w:tc>
        <w:tc>
          <w:tcPr>
            <w:tcW w:w="2070" w:type="dxa"/>
          </w:tcPr>
          <w:p w14:paraId="60CD1CEE" w14:textId="77777777" w:rsidR="003C2EB6" w:rsidRPr="00DB4FC1" w:rsidRDefault="003C2EB6" w:rsidP="006218ED">
            <w:pPr>
              <w:spacing w:line="360" w:lineRule="auto"/>
              <w:rPr>
                <w:rFonts w:ascii="Times New Roman" w:eastAsia="Times New Roman" w:hAnsi="Times New Roman"/>
                <w:bCs/>
                <w:sz w:val="24"/>
                <w:szCs w:val="24"/>
                <w:lang w:eastAsia="en-GB"/>
              </w:rPr>
            </w:pPr>
          </w:p>
        </w:tc>
        <w:tc>
          <w:tcPr>
            <w:tcW w:w="1260" w:type="dxa"/>
          </w:tcPr>
          <w:p w14:paraId="37DBC940"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13 pcs</w:t>
            </w:r>
          </w:p>
        </w:tc>
        <w:tc>
          <w:tcPr>
            <w:tcW w:w="1885" w:type="dxa"/>
          </w:tcPr>
          <w:p w14:paraId="05C48095"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1:2</w:t>
            </w:r>
          </w:p>
        </w:tc>
      </w:tr>
    </w:tbl>
    <w:p w14:paraId="44EF28A0" w14:textId="77777777" w:rsidR="003C2EB6" w:rsidRDefault="003C2EB6" w:rsidP="003C2EB6"/>
    <w:p w14:paraId="376797CF" w14:textId="3F2EBECF" w:rsidR="00C94170" w:rsidRPr="00C94170" w:rsidRDefault="00C94170">
      <w:pPr>
        <w:rPr>
          <w:rFonts w:ascii="Times New Roman" w:eastAsia="Times New Roman" w:hAnsi="Times New Roman" w:cs="Times New Roman"/>
          <w:b/>
          <w:bCs/>
          <w:iCs/>
          <w:color w:val="2F5496" w:themeColor="accent1" w:themeShade="BF"/>
          <w:kern w:val="0"/>
          <w:sz w:val="24"/>
          <w:szCs w:val="24"/>
          <w14:ligatures w14:val="none"/>
        </w:rPr>
      </w:pPr>
      <w:r>
        <w:br w:type="page"/>
      </w:r>
    </w:p>
    <w:p w14:paraId="1356537F" w14:textId="0227D2EC" w:rsidR="00C94170" w:rsidRPr="00C94170" w:rsidRDefault="00C94170" w:rsidP="00C94170">
      <w:pPr>
        <w:pStyle w:val="Heading2"/>
      </w:pPr>
      <w:bookmarkStart w:id="122" w:name="_Toc197085611"/>
      <w:bookmarkEnd w:id="114"/>
      <w:bookmarkEnd w:id="115"/>
      <w:bookmarkEnd w:id="116"/>
      <w:r w:rsidRPr="00C94170">
        <w:t>CONTROL AND INSTRUMENTATION SYSTEMS MONITORING</w:t>
      </w:r>
      <w:bookmarkEnd w:id="122"/>
    </w:p>
    <w:p w14:paraId="5B3C03A3" w14:textId="7A142885" w:rsidR="00A405F3" w:rsidRPr="00EE017B" w:rsidRDefault="00A405F3" w:rsidP="00A405F3">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sz w:val="24"/>
          <w:szCs w:val="24"/>
          <w:lang w:val="en-GB"/>
        </w:rPr>
        <w:t>UNIT CODE</w:t>
      </w:r>
      <w:r w:rsidRPr="00EE017B">
        <w:rPr>
          <w:rFonts w:ascii="Times New Roman" w:eastAsia="Calibri" w:hAnsi="Times New Roman" w:cs="Times New Roman"/>
          <w:b/>
          <w:bCs/>
          <w:sz w:val="24"/>
          <w:szCs w:val="24"/>
          <w:lang w:val="en-GB"/>
        </w:rPr>
        <w:t xml:space="preserve">:  </w:t>
      </w:r>
      <w:r w:rsidRPr="00DB4FC1">
        <w:rPr>
          <w:rFonts w:ascii="Times New Roman" w:hAnsi="Times New Roman" w:cs="Times New Roman"/>
          <w:sz w:val="24"/>
          <w:szCs w:val="24"/>
        </w:rPr>
        <w:t>0714 551 21A</w:t>
      </w:r>
    </w:p>
    <w:p w14:paraId="2864658C" w14:textId="77777777" w:rsidR="00A405F3" w:rsidRPr="00EE017B" w:rsidRDefault="00A405F3" w:rsidP="00A405F3">
      <w:pPr>
        <w:spacing w:after="240" w:line="360" w:lineRule="auto"/>
        <w:jc w:val="both"/>
        <w:rPr>
          <w:rFonts w:ascii="Times New Roman" w:hAnsi="Times New Roman" w:cs="Times New Roman"/>
          <w:sz w:val="24"/>
          <w:szCs w:val="24"/>
          <w:lang w:val="en-ZA"/>
        </w:rPr>
      </w:pPr>
      <w:r w:rsidRPr="00EE017B">
        <w:rPr>
          <w:rFonts w:ascii="Times New Roman" w:hAnsi="Times New Roman" w:cs="Times New Roman"/>
          <w:b/>
          <w:sz w:val="24"/>
          <w:szCs w:val="24"/>
          <w:lang w:val="en-ZA"/>
        </w:rPr>
        <w:t>Relationship to Occupational Standards</w:t>
      </w:r>
    </w:p>
    <w:p w14:paraId="2E9883D4" w14:textId="0B946D01" w:rsidR="00A405F3" w:rsidRDefault="00A405F3" w:rsidP="00A405F3">
      <w:pPr>
        <w:spacing w:after="240" w:line="360" w:lineRule="auto"/>
        <w:rPr>
          <w:rFonts w:ascii="Times New Roman" w:eastAsia="SimSun" w:hAnsi="Times New Roman" w:cs="Times New Roman"/>
          <w:sz w:val="24"/>
          <w:szCs w:val="24"/>
        </w:rPr>
      </w:pPr>
      <w:r w:rsidRPr="00EE017B">
        <w:rPr>
          <w:rFonts w:ascii="Times New Roman" w:hAnsi="Times New Roman" w:cs="Times New Roman"/>
          <w:sz w:val="24"/>
          <w:szCs w:val="24"/>
        </w:rPr>
        <w:t xml:space="preserve">This unit addresses the unit of competency: </w:t>
      </w:r>
      <w:r w:rsidRPr="00DB4FC1">
        <w:rPr>
          <w:rFonts w:ascii="Times New Roman" w:eastAsia="SimSun" w:hAnsi="Times New Roman" w:cs="Times New Roman"/>
          <w:color w:val="000000"/>
          <w:kern w:val="28"/>
          <w:sz w:val="24"/>
          <w:szCs w:val="24"/>
          <w14:ligatures w14:val="none"/>
        </w:rPr>
        <w:t>Monitor control and instrumentation systems</w:t>
      </w:r>
      <w:r w:rsidRPr="007F7AA9">
        <w:rPr>
          <w:rFonts w:ascii="Times New Roman" w:hAnsi="Times New Roman" w:cs="Times New Roman"/>
          <w:sz w:val="24"/>
          <w:szCs w:val="24"/>
        </w:rPr>
        <w:t>.</w:t>
      </w:r>
    </w:p>
    <w:p w14:paraId="2C0618EF" w14:textId="296F5E69" w:rsidR="00A405F3" w:rsidRPr="00EE017B" w:rsidRDefault="00A405F3" w:rsidP="00A405F3">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kern w:val="0"/>
          <w:sz w:val="24"/>
          <w:szCs w:val="24"/>
          <w14:ligatures w14:val="none"/>
        </w:rPr>
        <w:t>Duration of Unit:</w:t>
      </w:r>
      <w:r w:rsidRPr="00A405F3">
        <w:rPr>
          <w:rFonts w:ascii="Times New Roman" w:eastAsia="Calibri" w:hAnsi="Times New Roman" w:cs="Times New Roman"/>
          <w:bCs/>
          <w:kern w:val="0"/>
          <w:sz w:val="24"/>
          <w:szCs w:val="24"/>
          <w14:ligatures w14:val="none"/>
        </w:rPr>
        <w:t xml:space="preserve"> 120</w:t>
      </w:r>
      <w:r w:rsidRPr="00EE017B">
        <w:rPr>
          <w:rFonts w:ascii="Times New Roman" w:eastAsia="Calibri" w:hAnsi="Times New Roman" w:cs="Times New Roman"/>
          <w:sz w:val="24"/>
          <w:szCs w:val="24"/>
          <w:lang w:val="en-GB"/>
        </w:rPr>
        <w:t xml:space="preserve"> </w:t>
      </w:r>
      <w:r w:rsidRPr="00EE017B">
        <w:rPr>
          <w:rFonts w:ascii="Times New Roman" w:eastAsia="Calibri" w:hAnsi="Times New Roman" w:cs="Times New Roman"/>
          <w:kern w:val="0"/>
          <w:sz w:val="24"/>
          <w:szCs w:val="24"/>
          <w14:ligatures w14:val="none"/>
        </w:rPr>
        <w:t>Hours</w:t>
      </w:r>
    </w:p>
    <w:p w14:paraId="00F75628" w14:textId="77777777" w:rsidR="00A405F3" w:rsidRPr="00EE017B" w:rsidRDefault="00A405F3" w:rsidP="00A405F3">
      <w:pPr>
        <w:tabs>
          <w:tab w:val="left" w:pos="2880"/>
        </w:tabs>
        <w:spacing w:after="240" w:line="360" w:lineRule="auto"/>
        <w:jc w:val="both"/>
        <w:rPr>
          <w:rFonts w:ascii="Times New Roman" w:eastAsia="Calibri" w:hAnsi="Times New Roman" w:cs="Times New Roman"/>
          <w:b/>
          <w:kern w:val="0"/>
          <w:sz w:val="24"/>
          <w:szCs w:val="24"/>
          <w:lang w:val="en-GB"/>
        </w:rPr>
      </w:pPr>
      <w:r w:rsidRPr="00EE017B">
        <w:rPr>
          <w:rFonts w:ascii="Times New Roman" w:eastAsia="Calibri" w:hAnsi="Times New Roman" w:cs="Times New Roman"/>
          <w:b/>
          <w:kern w:val="0"/>
          <w:sz w:val="24"/>
          <w:szCs w:val="24"/>
          <w:lang w:val="en-GB"/>
        </w:rPr>
        <w:t>Unit Description</w:t>
      </w:r>
    </w:p>
    <w:p w14:paraId="3ACF729D" w14:textId="3B69EFB2" w:rsidR="00A405F3" w:rsidRPr="00EE017B" w:rsidRDefault="00A405F3" w:rsidP="00A405F3">
      <w:pPr>
        <w:tabs>
          <w:tab w:val="left" w:pos="2880"/>
        </w:tabs>
        <w:spacing w:after="240" w:line="360" w:lineRule="auto"/>
        <w:jc w:val="both"/>
        <w:rPr>
          <w:rFonts w:ascii="Times New Roman" w:eastAsia="Times New Roman" w:hAnsi="Times New Roman" w:cs="Times New Roman"/>
          <w:b/>
          <w:kern w:val="28"/>
          <w:sz w:val="24"/>
          <w:szCs w:val="24"/>
          <w:lang w:val="en-ZA"/>
          <w14:ligatures w14:val="none"/>
        </w:rPr>
      </w:pPr>
      <w:r w:rsidRPr="00EE017B">
        <w:rPr>
          <w:rFonts w:ascii="Times New Roman" w:hAnsi="Times New Roman" w:cs="Times New Roman"/>
          <w:kern w:val="0"/>
          <w:sz w:val="24"/>
          <w:szCs w:val="24"/>
        </w:rPr>
        <w:t>This unit covers the competencies required to</w:t>
      </w:r>
      <w:r>
        <w:rPr>
          <w:rFonts w:ascii="Times New Roman" w:hAnsi="Times New Roman" w:cs="Times New Roman"/>
          <w:kern w:val="0"/>
          <w:sz w:val="24"/>
          <w:szCs w:val="24"/>
        </w:rPr>
        <w:t xml:space="preserve"> m</w:t>
      </w:r>
      <w:r w:rsidRPr="00DB4FC1">
        <w:rPr>
          <w:rFonts w:ascii="Times New Roman" w:eastAsia="SimSun" w:hAnsi="Times New Roman" w:cs="Times New Roman"/>
          <w:color w:val="000000"/>
          <w:kern w:val="28"/>
          <w:sz w:val="24"/>
          <w:szCs w:val="24"/>
          <w14:ligatures w14:val="none"/>
        </w:rPr>
        <w:t>onitor control and instrumentation systems</w:t>
      </w:r>
      <w:r w:rsidRPr="00EE017B">
        <w:rPr>
          <w:rFonts w:ascii="Times New Roman" w:hAnsi="Times New Roman" w:cs="Times New Roman"/>
          <w:kern w:val="0"/>
          <w:sz w:val="24"/>
          <w:szCs w:val="24"/>
        </w:rPr>
        <w:t xml:space="preserve">. </w:t>
      </w:r>
      <w:r w:rsidRPr="00C70046">
        <w:rPr>
          <w:rFonts w:ascii="Times New Roman" w:hAnsi="Times New Roman" w:cs="Times New Roman"/>
          <w:kern w:val="0"/>
          <w:sz w:val="24"/>
          <w:szCs w:val="24"/>
        </w:rPr>
        <w:t>It involves conducting control and instrumentation monitoring site survey, installing control and instrumentation monitoring systems, testing and commissioning instrumentation systems</w:t>
      </w:r>
      <w:r>
        <w:rPr>
          <w:rFonts w:ascii="Times New Roman" w:hAnsi="Times New Roman" w:cs="Times New Roman"/>
          <w:kern w:val="0"/>
          <w:sz w:val="24"/>
          <w:szCs w:val="24"/>
        </w:rPr>
        <w:t>.</w:t>
      </w:r>
      <w:r w:rsidRPr="00EE017B">
        <w:rPr>
          <w:rFonts w:ascii="Times New Roman" w:eastAsia="Times New Roman" w:hAnsi="Times New Roman" w:cs="Times New Roman"/>
          <w:b/>
          <w:kern w:val="28"/>
          <w:sz w:val="24"/>
          <w:szCs w:val="24"/>
          <w:lang w:val="en-ZA"/>
          <w14:ligatures w14:val="none"/>
        </w:rPr>
        <w:t xml:space="preserve"> Summary of Learning Outcomes</w:t>
      </w:r>
    </w:p>
    <w:p w14:paraId="0430584A" w14:textId="7CB397B9" w:rsidR="00A405F3" w:rsidRDefault="00A405F3" w:rsidP="00C70046">
      <w:pPr>
        <w:kinsoku w:val="0"/>
        <w:overflowPunct w:val="0"/>
        <w:spacing w:after="120" w:line="276" w:lineRule="auto"/>
        <w:jc w:val="both"/>
        <w:rPr>
          <w:rFonts w:ascii="Times New Roman" w:eastAsia="Calibri" w:hAnsi="Times New Roman" w:cs="Times New Roman"/>
          <w:bCs/>
          <w:kern w:val="0"/>
          <w:sz w:val="24"/>
          <w:szCs w:val="24"/>
          <w:lang w:val="en-GB"/>
          <w14:ligatures w14:val="none"/>
        </w:rPr>
      </w:pPr>
      <w:r w:rsidRPr="00EE017B">
        <w:rPr>
          <w:rFonts w:ascii="Times New Roman" w:eastAsia="Calibri" w:hAnsi="Times New Roman" w:cs="Times New Roman"/>
          <w:bCs/>
          <w:kern w:val="0"/>
          <w:sz w:val="24"/>
          <w:szCs w:val="24"/>
          <w:lang w:val="en-ZA"/>
          <w14:ligatures w14:val="none"/>
        </w:rPr>
        <w:t>By the end of this unit, the learner should be able to</w:t>
      </w:r>
      <w:r>
        <w:rPr>
          <w:rFonts w:ascii="Times New Roman" w:eastAsia="Calibri" w:hAnsi="Times New Roman" w:cs="Times New Roman"/>
          <w:bCs/>
          <w:kern w:val="0"/>
          <w:sz w:val="24"/>
          <w:szCs w:val="24"/>
          <w:lang w:val="en-GB"/>
          <w14:ligatures w14:val="none"/>
        </w:rPr>
        <w:t>:</w:t>
      </w:r>
    </w:p>
    <w:tbl>
      <w:tblPr>
        <w:tblStyle w:val="TableGrid"/>
        <w:tblW w:w="0" w:type="auto"/>
        <w:tblInd w:w="357" w:type="dxa"/>
        <w:tblLook w:val="04A0" w:firstRow="1" w:lastRow="0" w:firstColumn="1" w:lastColumn="0" w:noHBand="0" w:noVBand="1"/>
      </w:tblPr>
      <w:tblGrid>
        <w:gridCol w:w="777"/>
        <w:gridCol w:w="5679"/>
        <w:gridCol w:w="2537"/>
      </w:tblGrid>
      <w:tr w:rsidR="00C94170" w:rsidRPr="00DB4FC1" w14:paraId="0676341D" w14:textId="77777777" w:rsidTr="006218ED">
        <w:tc>
          <w:tcPr>
            <w:tcW w:w="777" w:type="dxa"/>
          </w:tcPr>
          <w:p w14:paraId="590C75C3" w14:textId="77777777" w:rsidR="00C94170" w:rsidRPr="00DB4FC1" w:rsidRDefault="00C94170" w:rsidP="006218ED">
            <w:pPr>
              <w:spacing w:line="360" w:lineRule="auto"/>
              <w:contextualSpacing/>
              <w:jc w:val="both"/>
              <w:rPr>
                <w:rFonts w:ascii="Times New Roman" w:eastAsia="Times New Roman" w:hAnsi="Times New Roman"/>
                <w:b/>
                <w:kern w:val="28"/>
                <w:sz w:val="24"/>
                <w:szCs w:val="24"/>
                <w:lang w:val="en-ZA"/>
              </w:rPr>
            </w:pPr>
            <w:r w:rsidRPr="00DB4FC1">
              <w:rPr>
                <w:rFonts w:ascii="Times New Roman" w:eastAsia="Times New Roman" w:hAnsi="Times New Roman"/>
                <w:b/>
                <w:kern w:val="28"/>
                <w:sz w:val="24"/>
                <w:szCs w:val="24"/>
                <w:lang w:val="en-ZA"/>
              </w:rPr>
              <w:t>S/NO</w:t>
            </w:r>
          </w:p>
        </w:tc>
        <w:tc>
          <w:tcPr>
            <w:tcW w:w="5679" w:type="dxa"/>
          </w:tcPr>
          <w:p w14:paraId="4E0EA463" w14:textId="77777777" w:rsidR="00C94170" w:rsidRPr="00DB4FC1" w:rsidRDefault="00C94170" w:rsidP="006218ED">
            <w:pPr>
              <w:spacing w:line="360" w:lineRule="auto"/>
              <w:contextualSpacing/>
              <w:jc w:val="both"/>
              <w:rPr>
                <w:rFonts w:ascii="Times New Roman" w:eastAsia="Times New Roman" w:hAnsi="Times New Roman"/>
                <w:b/>
                <w:kern w:val="28"/>
                <w:sz w:val="24"/>
                <w:szCs w:val="24"/>
                <w:lang w:val="en-ZA"/>
              </w:rPr>
            </w:pPr>
            <w:r w:rsidRPr="00DB4FC1">
              <w:rPr>
                <w:rFonts w:ascii="Times New Roman" w:eastAsia="Times New Roman" w:hAnsi="Times New Roman"/>
                <w:b/>
                <w:kern w:val="28"/>
                <w:sz w:val="24"/>
                <w:szCs w:val="24"/>
                <w:lang w:val="en-ZA"/>
              </w:rPr>
              <w:t>LEARNING OUTCOMES</w:t>
            </w:r>
          </w:p>
        </w:tc>
        <w:tc>
          <w:tcPr>
            <w:tcW w:w="2537" w:type="dxa"/>
          </w:tcPr>
          <w:p w14:paraId="22C54F0C" w14:textId="77777777" w:rsidR="00C94170" w:rsidRPr="00DB4FC1" w:rsidRDefault="00C94170" w:rsidP="006218ED">
            <w:pPr>
              <w:spacing w:line="360" w:lineRule="auto"/>
              <w:contextualSpacing/>
              <w:jc w:val="both"/>
              <w:rPr>
                <w:rFonts w:ascii="Times New Roman" w:eastAsia="Times New Roman" w:hAnsi="Times New Roman"/>
                <w:b/>
                <w:kern w:val="28"/>
                <w:sz w:val="24"/>
                <w:szCs w:val="24"/>
                <w:lang w:val="en-ZA"/>
              </w:rPr>
            </w:pPr>
            <w:r w:rsidRPr="00DB4FC1">
              <w:rPr>
                <w:rFonts w:ascii="Times New Roman" w:eastAsia="Times New Roman" w:hAnsi="Times New Roman"/>
                <w:b/>
                <w:kern w:val="28"/>
                <w:sz w:val="24"/>
                <w:szCs w:val="24"/>
                <w:lang w:val="en-ZA"/>
              </w:rPr>
              <w:t>DURATION(HOURS)</w:t>
            </w:r>
          </w:p>
        </w:tc>
      </w:tr>
      <w:tr w:rsidR="00C94170" w:rsidRPr="00DB4FC1" w14:paraId="3BBBF66C" w14:textId="77777777" w:rsidTr="006218ED">
        <w:tc>
          <w:tcPr>
            <w:tcW w:w="777" w:type="dxa"/>
          </w:tcPr>
          <w:p w14:paraId="7FB9EB36" w14:textId="77777777" w:rsidR="00C94170" w:rsidRPr="00DB4FC1" w:rsidRDefault="00C94170">
            <w:pPr>
              <w:pStyle w:val="ListParagraph"/>
              <w:numPr>
                <w:ilvl w:val="0"/>
                <w:numId w:val="303"/>
              </w:numPr>
              <w:spacing w:after="0" w:line="360" w:lineRule="auto"/>
              <w:jc w:val="both"/>
              <w:rPr>
                <w:szCs w:val="24"/>
                <w:lang w:val="en-ZA"/>
              </w:rPr>
            </w:pPr>
          </w:p>
        </w:tc>
        <w:tc>
          <w:tcPr>
            <w:tcW w:w="5679" w:type="dxa"/>
          </w:tcPr>
          <w:p w14:paraId="1A817D0B" w14:textId="77777777" w:rsidR="00C94170" w:rsidRPr="00DB4FC1" w:rsidRDefault="00C94170" w:rsidP="006218ED">
            <w:pPr>
              <w:spacing w:line="360" w:lineRule="auto"/>
              <w:contextualSpacing/>
              <w:jc w:val="both"/>
              <w:rPr>
                <w:rFonts w:ascii="Times New Roman" w:eastAsia="Times New Roman" w:hAnsi="Times New Roman"/>
                <w:b/>
                <w:kern w:val="28"/>
                <w:sz w:val="24"/>
                <w:szCs w:val="24"/>
                <w:lang w:val="en-ZA"/>
              </w:rPr>
            </w:pPr>
            <w:r w:rsidRPr="00DB4FC1">
              <w:rPr>
                <w:rFonts w:ascii="Times New Roman" w:eastAsia="Times New Roman" w:hAnsi="Times New Roman"/>
                <w:color w:val="000000"/>
                <w:kern w:val="28"/>
                <w:sz w:val="24"/>
                <w:szCs w:val="24"/>
              </w:rPr>
              <w:t>To conduct control and instrumentation monitoring site survey</w:t>
            </w:r>
          </w:p>
        </w:tc>
        <w:tc>
          <w:tcPr>
            <w:tcW w:w="2537" w:type="dxa"/>
          </w:tcPr>
          <w:p w14:paraId="74A6BD60" w14:textId="77777777" w:rsidR="00C94170" w:rsidRPr="00DB4FC1" w:rsidRDefault="00C94170" w:rsidP="006218ED">
            <w:pPr>
              <w:spacing w:line="360" w:lineRule="auto"/>
              <w:contextualSpacing/>
              <w:jc w:val="both"/>
              <w:rPr>
                <w:rFonts w:ascii="Times New Roman" w:eastAsia="Times New Roman" w:hAnsi="Times New Roman"/>
                <w:b/>
                <w:kern w:val="28"/>
                <w:sz w:val="24"/>
                <w:szCs w:val="24"/>
                <w:lang w:val="en-ZA"/>
              </w:rPr>
            </w:pPr>
            <w:r w:rsidRPr="00DB4FC1">
              <w:rPr>
                <w:rFonts w:ascii="Times New Roman" w:eastAsia="Times New Roman" w:hAnsi="Times New Roman"/>
                <w:b/>
                <w:kern w:val="28"/>
                <w:sz w:val="24"/>
                <w:szCs w:val="24"/>
                <w:lang w:val="en-ZA"/>
              </w:rPr>
              <w:t>32</w:t>
            </w:r>
          </w:p>
        </w:tc>
      </w:tr>
      <w:tr w:rsidR="00C94170" w:rsidRPr="00DB4FC1" w14:paraId="053BB5DF" w14:textId="77777777" w:rsidTr="006218ED">
        <w:tc>
          <w:tcPr>
            <w:tcW w:w="777" w:type="dxa"/>
          </w:tcPr>
          <w:p w14:paraId="34E97277" w14:textId="77777777" w:rsidR="00C94170" w:rsidRPr="00DB4FC1" w:rsidRDefault="00C94170">
            <w:pPr>
              <w:pStyle w:val="ListParagraph"/>
              <w:numPr>
                <w:ilvl w:val="0"/>
                <w:numId w:val="303"/>
              </w:numPr>
              <w:spacing w:after="0" w:line="360" w:lineRule="auto"/>
              <w:jc w:val="both"/>
              <w:rPr>
                <w:szCs w:val="24"/>
                <w:lang w:val="en-ZA"/>
              </w:rPr>
            </w:pPr>
          </w:p>
        </w:tc>
        <w:tc>
          <w:tcPr>
            <w:tcW w:w="5679" w:type="dxa"/>
          </w:tcPr>
          <w:p w14:paraId="7AD901EA" w14:textId="77777777" w:rsidR="00C94170" w:rsidRPr="00DB4FC1" w:rsidRDefault="00C94170" w:rsidP="006218ED">
            <w:pPr>
              <w:spacing w:line="360" w:lineRule="auto"/>
              <w:contextualSpacing/>
              <w:jc w:val="both"/>
              <w:rPr>
                <w:rFonts w:ascii="Times New Roman" w:eastAsia="Times New Roman" w:hAnsi="Times New Roman"/>
                <w:b/>
                <w:kern w:val="28"/>
                <w:sz w:val="24"/>
                <w:szCs w:val="24"/>
                <w:lang w:val="en-ZA"/>
              </w:rPr>
            </w:pPr>
            <w:r w:rsidRPr="00DB4FC1">
              <w:rPr>
                <w:rFonts w:ascii="Times New Roman" w:eastAsia="Times New Roman" w:hAnsi="Times New Roman"/>
                <w:color w:val="000000"/>
                <w:kern w:val="28"/>
                <w:sz w:val="24"/>
                <w:szCs w:val="24"/>
              </w:rPr>
              <w:t>To install control and instrumentation monitoring system</w:t>
            </w:r>
          </w:p>
        </w:tc>
        <w:tc>
          <w:tcPr>
            <w:tcW w:w="2537" w:type="dxa"/>
          </w:tcPr>
          <w:p w14:paraId="722B612B" w14:textId="77777777" w:rsidR="00C94170" w:rsidRPr="00DB4FC1" w:rsidRDefault="00C94170" w:rsidP="006218ED">
            <w:pPr>
              <w:spacing w:line="360" w:lineRule="auto"/>
              <w:contextualSpacing/>
              <w:jc w:val="both"/>
              <w:rPr>
                <w:rFonts w:ascii="Times New Roman" w:eastAsia="Times New Roman" w:hAnsi="Times New Roman"/>
                <w:b/>
                <w:kern w:val="28"/>
                <w:sz w:val="24"/>
                <w:szCs w:val="24"/>
                <w:lang w:val="en-ZA"/>
              </w:rPr>
            </w:pPr>
            <w:r w:rsidRPr="00DB4FC1">
              <w:rPr>
                <w:rFonts w:ascii="Times New Roman" w:eastAsia="Times New Roman" w:hAnsi="Times New Roman"/>
                <w:b/>
                <w:kern w:val="28"/>
                <w:sz w:val="24"/>
                <w:szCs w:val="24"/>
                <w:lang w:val="en-ZA"/>
              </w:rPr>
              <w:t>54</w:t>
            </w:r>
          </w:p>
        </w:tc>
      </w:tr>
      <w:tr w:rsidR="00C94170" w:rsidRPr="00DB4FC1" w14:paraId="67A052D9" w14:textId="77777777" w:rsidTr="006218ED">
        <w:tc>
          <w:tcPr>
            <w:tcW w:w="777" w:type="dxa"/>
          </w:tcPr>
          <w:p w14:paraId="5EBCDA3E" w14:textId="77777777" w:rsidR="00C94170" w:rsidRPr="00DB4FC1" w:rsidRDefault="00C94170">
            <w:pPr>
              <w:pStyle w:val="ListParagraph"/>
              <w:numPr>
                <w:ilvl w:val="0"/>
                <w:numId w:val="303"/>
              </w:numPr>
              <w:spacing w:after="0" w:line="360" w:lineRule="auto"/>
              <w:jc w:val="both"/>
              <w:rPr>
                <w:szCs w:val="24"/>
                <w:lang w:val="en-ZA"/>
              </w:rPr>
            </w:pPr>
          </w:p>
        </w:tc>
        <w:tc>
          <w:tcPr>
            <w:tcW w:w="5679" w:type="dxa"/>
          </w:tcPr>
          <w:p w14:paraId="0E0D5923" w14:textId="77777777" w:rsidR="00C94170" w:rsidRPr="00DB4FC1" w:rsidRDefault="00C94170" w:rsidP="006218ED">
            <w:pPr>
              <w:spacing w:line="360" w:lineRule="auto"/>
              <w:contextualSpacing/>
              <w:jc w:val="both"/>
              <w:rPr>
                <w:rFonts w:ascii="Times New Roman" w:eastAsia="Times New Roman" w:hAnsi="Times New Roman"/>
                <w:b/>
                <w:kern w:val="28"/>
                <w:sz w:val="24"/>
                <w:szCs w:val="24"/>
                <w:lang w:val="en-ZA"/>
              </w:rPr>
            </w:pPr>
            <w:r w:rsidRPr="00DB4FC1">
              <w:rPr>
                <w:rFonts w:ascii="Times New Roman" w:eastAsia="Times New Roman" w:hAnsi="Times New Roman"/>
                <w:color w:val="000000"/>
                <w:kern w:val="28"/>
                <w:sz w:val="24"/>
                <w:szCs w:val="24"/>
              </w:rPr>
              <w:t>To test and commission instrumentation system</w:t>
            </w:r>
          </w:p>
        </w:tc>
        <w:tc>
          <w:tcPr>
            <w:tcW w:w="2537" w:type="dxa"/>
          </w:tcPr>
          <w:p w14:paraId="31215AAC" w14:textId="77777777" w:rsidR="00C94170" w:rsidRPr="00DB4FC1" w:rsidRDefault="00C94170" w:rsidP="006218ED">
            <w:pPr>
              <w:spacing w:line="360" w:lineRule="auto"/>
              <w:contextualSpacing/>
              <w:jc w:val="both"/>
              <w:rPr>
                <w:rFonts w:ascii="Times New Roman" w:eastAsia="Times New Roman" w:hAnsi="Times New Roman"/>
                <w:b/>
                <w:kern w:val="28"/>
                <w:sz w:val="24"/>
                <w:szCs w:val="24"/>
                <w:lang w:val="en-ZA"/>
              </w:rPr>
            </w:pPr>
            <w:r w:rsidRPr="00DB4FC1">
              <w:rPr>
                <w:rFonts w:ascii="Times New Roman" w:eastAsia="Times New Roman" w:hAnsi="Times New Roman"/>
                <w:b/>
                <w:kern w:val="28"/>
                <w:sz w:val="24"/>
                <w:szCs w:val="24"/>
                <w:lang w:val="en-ZA"/>
              </w:rPr>
              <w:t>34</w:t>
            </w:r>
          </w:p>
        </w:tc>
      </w:tr>
      <w:tr w:rsidR="00C94170" w:rsidRPr="00DB4FC1" w14:paraId="259CCD0B" w14:textId="77777777" w:rsidTr="006218ED">
        <w:tc>
          <w:tcPr>
            <w:tcW w:w="777" w:type="dxa"/>
          </w:tcPr>
          <w:p w14:paraId="0C972AEC" w14:textId="77777777" w:rsidR="00C94170" w:rsidRPr="00DB4FC1" w:rsidRDefault="00C94170" w:rsidP="006218ED">
            <w:pPr>
              <w:spacing w:line="360" w:lineRule="auto"/>
              <w:contextualSpacing/>
              <w:jc w:val="both"/>
              <w:rPr>
                <w:rFonts w:ascii="Times New Roman" w:eastAsia="Times New Roman" w:hAnsi="Times New Roman"/>
                <w:b/>
                <w:kern w:val="28"/>
                <w:sz w:val="24"/>
                <w:szCs w:val="24"/>
                <w:lang w:val="en-ZA"/>
              </w:rPr>
            </w:pPr>
          </w:p>
        </w:tc>
        <w:tc>
          <w:tcPr>
            <w:tcW w:w="5679" w:type="dxa"/>
          </w:tcPr>
          <w:p w14:paraId="1E565C47" w14:textId="77777777" w:rsidR="00C94170" w:rsidRPr="00DB4FC1" w:rsidRDefault="00C94170" w:rsidP="006218ED">
            <w:pPr>
              <w:spacing w:line="360" w:lineRule="auto"/>
              <w:contextualSpacing/>
              <w:jc w:val="both"/>
              <w:rPr>
                <w:rFonts w:ascii="Times New Roman" w:eastAsia="Times New Roman" w:hAnsi="Times New Roman"/>
                <w:b/>
                <w:kern w:val="28"/>
                <w:sz w:val="24"/>
                <w:szCs w:val="24"/>
                <w:lang w:val="en-ZA"/>
              </w:rPr>
            </w:pPr>
            <w:r w:rsidRPr="00DB4FC1">
              <w:rPr>
                <w:rFonts w:ascii="Times New Roman" w:eastAsia="Times New Roman" w:hAnsi="Times New Roman"/>
                <w:b/>
                <w:kern w:val="28"/>
                <w:sz w:val="24"/>
                <w:szCs w:val="24"/>
                <w:lang w:val="en-ZA"/>
              </w:rPr>
              <w:t>TOTAL</w:t>
            </w:r>
          </w:p>
        </w:tc>
        <w:tc>
          <w:tcPr>
            <w:tcW w:w="2537" w:type="dxa"/>
          </w:tcPr>
          <w:p w14:paraId="721EE0A3" w14:textId="77777777" w:rsidR="00C94170" w:rsidRPr="00DB4FC1" w:rsidRDefault="00C94170" w:rsidP="006218ED">
            <w:pPr>
              <w:spacing w:line="360" w:lineRule="auto"/>
              <w:contextualSpacing/>
              <w:jc w:val="both"/>
              <w:rPr>
                <w:rFonts w:ascii="Times New Roman" w:eastAsia="Times New Roman" w:hAnsi="Times New Roman"/>
                <w:b/>
                <w:kern w:val="28"/>
                <w:sz w:val="24"/>
                <w:szCs w:val="24"/>
                <w:lang w:val="en-ZA"/>
              </w:rPr>
            </w:pPr>
            <w:r w:rsidRPr="00DB4FC1">
              <w:rPr>
                <w:rFonts w:ascii="Times New Roman" w:eastAsia="Times New Roman" w:hAnsi="Times New Roman"/>
                <w:b/>
                <w:kern w:val="28"/>
                <w:sz w:val="24"/>
                <w:szCs w:val="24"/>
                <w:lang w:val="en-ZA"/>
              </w:rPr>
              <w:t>120</w:t>
            </w:r>
          </w:p>
        </w:tc>
      </w:tr>
    </w:tbl>
    <w:p w14:paraId="0B72F458" w14:textId="77777777" w:rsidR="00C94170" w:rsidRPr="00DB4FC1" w:rsidRDefault="00C94170" w:rsidP="00C94170">
      <w:pPr>
        <w:spacing w:after="0" w:line="360" w:lineRule="auto"/>
        <w:ind w:left="357" w:hanging="357"/>
        <w:contextualSpacing/>
        <w:jc w:val="both"/>
        <w:rPr>
          <w:rFonts w:ascii="Times New Roman" w:eastAsia="Times New Roman" w:hAnsi="Times New Roman" w:cs="Times New Roman"/>
          <w:b/>
          <w:kern w:val="28"/>
          <w:sz w:val="24"/>
          <w:szCs w:val="24"/>
          <w:lang w:val="en-ZA"/>
          <w14:ligatures w14:val="none"/>
        </w:rPr>
      </w:pPr>
      <w:r w:rsidRPr="00DB4FC1">
        <w:rPr>
          <w:rFonts w:ascii="Times New Roman" w:eastAsia="Times New Roman" w:hAnsi="Times New Roman" w:cs="Times New Roman"/>
          <w:b/>
          <w:kern w:val="28"/>
          <w:sz w:val="24"/>
          <w:szCs w:val="24"/>
          <w:lang w:val="en-ZA"/>
          <w14:ligatures w14:val="none"/>
        </w:rPr>
        <w:t>Learning Outcomes, Content and Suggested Assessment Methods</w:t>
      </w:r>
    </w:p>
    <w:tbl>
      <w:tblPr>
        <w:tblW w:w="5535" w:type="pct"/>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3"/>
        <w:gridCol w:w="4548"/>
        <w:gridCol w:w="2699"/>
      </w:tblGrid>
      <w:tr w:rsidR="00C94170" w:rsidRPr="00DB4FC1" w14:paraId="435D1545" w14:textId="77777777" w:rsidTr="006218ED">
        <w:trPr>
          <w:trHeight w:val="389"/>
        </w:trPr>
        <w:tc>
          <w:tcPr>
            <w:tcW w:w="1499" w:type="pct"/>
            <w:tcBorders>
              <w:top w:val="single" w:sz="4" w:space="0" w:color="auto"/>
              <w:left w:val="single" w:sz="4" w:space="0" w:color="auto"/>
              <w:bottom w:val="single" w:sz="4" w:space="0" w:color="auto"/>
              <w:right w:val="single" w:sz="4" w:space="0" w:color="auto"/>
            </w:tcBorders>
            <w:hideMark/>
          </w:tcPr>
          <w:p w14:paraId="5414832C" w14:textId="77777777" w:rsidR="00C94170" w:rsidRPr="00DB4FC1" w:rsidRDefault="00C94170" w:rsidP="006218ED">
            <w:pPr>
              <w:spacing w:after="0" w:line="360" w:lineRule="auto"/>
              <w:rPr>
                <w:rFonts w:ascii="Times New Roman" w:eastAsia="Times New Roman" w:hAnsi="Times New Roman" w:cs="Times New Roman"/>
                <w:b/>
                <w:kern w:val="28"/>
                <w:sz w:val="24"/>
                <w:szCs w:val="24"/>
                <w:lang w:val="en-ZA"/>
              </w:rPr>
            </w:pPr>
            <w:r w:rsidRPr="00DB4FC1">
              <w:rPr>
                <w:rFonts w:ascii="Times New Roman" w:eastAsia="Times New Roman" w:hAnsi="Times New Roman" w:cs="Times New Roman"/>
                <w:b/>
                <w:kern w:val="28"/>
                <w:sz w:val="24"/>
                <w:szCs w:val="24"/>
                <w:lang w:val="en-ZA"/>
              </w:rPr>
              <w:t>Learning Outcome</w:t>
            </w:r>
          </w:p>
        </w:tc>
        <w:tc>
          <w:tcPr>
            <w:tcW w:w="2197" w:type="pct"/>
            <w:tcBorders>
              <w:top w:val="single" w:sz="4" w:space="0" w:color="auto"/>
              <w:left w:val="single" w:sz="4" w:space="0" w:color="auto"/>
              <w:bottom w:val="single" w:sz="4" w:space="0" w:color="auto"/>
              <w:right w:val="single" w:sz="4" w:space="0" w:color="auto"/>
            </w:tcBorders>
            <w:hideMark/>
          </w:tcPr>
          <w:p w14:paraId="31F91975" w14:textId="77777777" w:rsidR="00C94170" w:rsidRPr="00DB4FC1" w:rsidRDefault="00C94170" w:rsidP="006218ED">
            <w:pPr>
              <w:spacing w:after="0" w:line="360" w:lineRule="auto"/>
              <w:ind w:left="357" w:hanging="357"/>
              <w:rPr>
                <w:rFonts w:ascii="Times New Roman" w:eastAsia="Times New Roman" w:hAnsi="Times New Roman" w:cs="Times New Roman"/>
                <w:b/>
                <w:kern w:val="28"/>
                <w:sz w:val="24"/>
                <w:szCs w:val="24"/>
                <w:lang w:val="en-ZA"/>
              </w:rPr>
            </w:pPr>
            <w:r w:rsidRPr="00DB4FC1">
              <w:rPr>
                <w:rFonts w:ascii="Times New Roman" w:eastAsia="Times New Roman" w:hAnsi="Times New Roman" w:cs="Times New Roman"/>
                <w:b/>
                <w:kern w:val="28"/>
                <w:sz w:val="24"/>
                <w:szCs w:val="24"/>
                <w:lang w:val="en-ZA"/>
              </w:rPr>
              <w:t>Content</w:t>
            </w:r>
          </w:p>
        </w:tc>
        <w:tc>
          <w:tcPr>
            <w:tcW w:w="1304" w:type="pct"/>
            <w:tcBorders>
              <w:top w:val="single" w:sz="4" w:space="0" w:color="auto"/>
              <w:left w:val="single" w:sz="4" w:space="0" w:color="auto"/>
              <w:bottom w:val="single" w:sz="4" w:space="0" w:color="auto"/>
              <w:right w:val="single" w:sz="4" w:space="0" w:color="auto"/>
            </w:tcBorders>
            <w:hideMark/>
          </w:tcPr>
          <w:p w14:paraId="3C527B9D" w14:textId="77777777" w:rsidR="00C94170" w:rsidRPr="00DB4FC1" w:rsidRDefault="00C94170" w:rsidP="006218ED">
            <w:pPr>
              <w:spacing w:after="0" w:line="360" w:lineRule="auto"/>
              <w:rPr>
                <w:rFonts w:ascii="Times New Roman" w:eastAsia="Times New Roman" w:hAnsi="Times New Roman" w:cs="Times New Roman"/>
                <w:b/>
                <w:kern w:val="28"/>
                <w:sz w:val="24"/>
                <w:szCs w:val="24"/>
                <w:lang w:val="en-ZA"/>
              </w:rPr>
            </w:pPr>
            <w:r w:rsidRPr="00DB4FC1">
              <w:rPr>
                <w:rFonts w:ascii="Times New Roman" w:eastAsia="Times New Roman" w:hAnsi="Times New Roman" w:cs="Times New Roman"/>
                <w:b/>
                <w:kern w:val="28"/>
                <w:sz w:val="24"/>
                <w:szCs w:val="24"/>
                <w:lang w:val="en-ZA"/>
              </w:rPr>
              <w:t>Suggested Assessment Methods</w:t>
            </w:r>
          </w:p>
        </w:tc>
      </w:tr>
      <w:tr w:rsidR="00C94170" w:rsidRPr="00DB4FC1" w14:paraId="186697AC" w14:textId="77777777" w:rsidTr="006218ED">
        <w:trPr>
          <w:trHeight w:val="5372"/>
        </w:trPr>
        <w:tc>
          <w:tcPr>
            <w:tcW w:w="1499" w:type="pct"/>
            <w:tcBorders>
              <w:top w:val="single" w:sz="4" w:space="0" w:color="auto"/>
              <w:left w:val="single" w:sz="4" w:space="0" w:color="auto"/>
              <w:bottom w:val="single" w:sz="4" w:space="0" w:color="auto"/>
              <w:right w:val="single" w:sz="4" w:space="0" w:color="auto"/>
            </w:tcBorders>
            <w:hideMark/>
          </w:tcPr>
          <w:p w14:paraId="6505CCBC" w14:textId="77777777" w:rsidR="00C94170" w:rsidRPr="00DB4FC1" w:rsidRDefault="00C94170">
            <w:pPr>
              <w:numPr>
                <w:ilvl w:val="0"/>
                <w:numId w:val="403"/>
              </w:numPr>
              <w:spacing w:after="0" w:line="360" w:lineRule="auto"/>
              <w:contextualSpacing/>
              <w:jc w:val="both"/>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14:ligatures w14:val="none"/>
              </w:rPr>
              <w:t>Conduct Control and instrumentation monitoring site survey</w:t>
            </w:r>
          </w:p>
        </w:tc>
        <w:tc>
          <w:tcPr>
            <w:tcW w:w="2197" w:type="pct"/>
            <w:tcBorders>
              <w:top w:val="single" w:sz="4" w:space="0" w:color="auto"/>
              <w:left w:val="single" w:sz="4" w:space="0" w:color="auto"/>
              <w:bottom w:val="single" w:sz="4" w:space="0" w:color="auto"/>
              <w:right w:val="single" w:sz="4" w:space="0" w:color="auto"/>
            </w:tcBorders>
            <w:shd w:val="clear" w:color="auto" w:fill="auto"/>
            <w:hideMark/>
          </w:tcPr>
          <w:p w14:paraId="18999598" w14:textId="2D4A9F3F" w:rsidR="00F90C86" w:rsidRPr="00F90C86" w:rsidRDefault="00C94170">
            <w:pPr>
              <w:pStyle w:val="ListParagraph"/>
              <w:numPr>
                <w:ilvl w:val="0"/>
                <w:numId w:val="282"/>
              </w:numPr>
              <w:rPr>
                <w:rFonts w:eastAsia="Calibri"/>
                <w:color w:val="auto"/>
                <w:szCs w:val="24"/>
              </w:rPr>
            </w:pPr>
            <w:r w:rsidRPr="00F90C86">
              <w:rPr>
                <w:rFonts w:eastAsia="Calibri"/>
                <w:szCs w:val="24"/>
              </w:rPr>
              <w:t>Safety procedures</w:t>
            </w:r>
            <w:r w:rsidR="00F90C86" w:rsidRPr="00F90C86">
              <w:rPr>
                <w:rFonts w:eastAsia="Calibri"/>
                <w:szCs w:val="24"/>
              </w:rPr>
              <w:t xml:space="preserve"> and h</w:t>
            </w:r>
            <w:r w:rsidR="00F90C86" w:rsidRPr="00F90C86">
              <w:rPr>
                <w:rFonts w:eastAsia="Calibri"/>
                <w:color w:val="auto"/>
                <w:szCs w:val="24"/>
              </w:rPr>
              <w:t>azard Identification</w:t>
            </w:r>
          </w:p>
          <w:p w14:paraId="7CA68CC5" w14:textId="011AA0C2" w:rsidR="00F90C86" w:rsidRPr="00F90C86" w:rsidRDefault="00F90C86">
            <w:pPr>
              <w:pStyle w:val="ListParagraph"/>
              <w:numPr>
                <w:ilvl w:val="2"/>
                <w:numId w:val="5"/>
              </w:numPr>
              <w:spacing w:line="360" w:lineRule="auto"/>
              <w:rPr>
                <w:rFonts w:eastAsia="Calibri"/>
                <w:szCs w:val="24"/>
              </w:rPr>
            </w:pPr>
            <w:r w:rsidRPr="00F90C86">
              <w:rPr>
                <w:rFonts w:eastAsia="Calibri"/>
                <w:szCs w:val="24"/>
              </w:rPr>
              <w:t xml:space="preserve">Electrical hazards </w:t>
            </w:r>
          </w:p>
          <w:p w14:paraId="1C7349DF" w14:textId="77777777" w:rsidR="00F90C86" w:rsidRPr="00F90C86" w:rsidRDefault="00F90C86">
            <w:pPr>
              <w:pStyle w:val="ListParagraph"/>
              <w:numPr>
                <w:ilvl w:val="2"/>
                <w:numId w:val="5"/>
              </w:numPr>
              <w:spacing w:line="360" w:lineRule="auto"/>
              <w:rPr>
                <w:rFonts w:eastAsia="Calibri"/>
                <w:szCs w:val="24"/>
              </w:rPr>
            </w:pPr>
            <w:r w:rsidRPr="00F90C86">
              <w:rPr>
                <w:rFonts w:eastAsia="Calibri"/>
                <w:szCs w:val="24"/>
              </w:rPr>
              <w:t xml:space="preserve">Chemical hazards </w:t>
            </w:r>
          </w:p>
          <w:p w14:paraId="0DE5ABE2" w14:textId="77777777" w:rsidR="00F90C86" w:rsidRPr="00F90C86" w:rsidRDefault="00F90C86">
            <w:pPr>
              <w:pStyle w:val="ListParagraph"/>
              <w:numPr>
                <w:ilvl w:val="2"/>
                <w:numId w:val="5"/>
              </w:numPr>
              <w:spacing w:line="360" w:lineRule="auto"/>
              <w:rPr>
                <w:rFonts w:eastAsia="Calibri"/>
                <w:szCs w:val="24"/>
              </w:rPr>
            </w:pPr>
            <w:r w:rsidRPr="00F90C86">
              <w:rPr>
                <w:rFonts w:eastAsia="Calibri"/>
                <w:szCs w:val="24"/>
              </w:rPr>
              <w:t xml:space="preserve">Physical hazards </w:t>
            </w:r>
          </w:p>
          <w:p w14:paraId="3EFFB599" w14:textId="77777777" w:rsidR="00F90C86" w:rsidRPr="00F90C86" w:rsidRDefault="00F90C86">
            <w:pPr>
              <w:pStyle w:val="ListParagraph"/>
              <w:numPr>
                <w:ilvl w:val="2"/>
                <w:numId w:val="5"/>
              </w:numPr>
              <w:spacing w:line="360" w:lineRule="auto"/>
              <w:rPr>
                <w:rFonts w:eastAsia="Calibri"/>
                <w:szCs w:val="24"/>
              </w:rPr>
            </w:pPr>
            <w:r w:rsidRPr="00F90C86">
              <w:rPr>
                <w:rFonts w:eastAsia="Calibri"/>
                <w:szCs w:val="24"/>
              </w:rPr>
              <w:t xml:space="preserve">Biological hazards </w:t>
            </w:r>
          </w:p>
          <w:p w14:paraId="4984D884" w14:textId="79F36070" w:rsidR="00F90C86" w:rsidRPr="00F90C86" w:rsidRDefault="00F90C86">
            <w:pPr>
              <w:pStyle w:val="ListParagraph"/>
              <w:numPr>
                <w:ilvl w:val="2"/>
                <w:numId w:val="5"/>
              </w:numPr>
              <w:spacing w:line="360" w:lineRule="auto"/>
              <w:rPr>
                <w:rFonts w:eastAsia="Calibri"/>
                <w:szCs w:val="24"/>
              </w:rPr>
            </w:pPr>
            <w:r w:rsidRPr="00F90C86">
              <w:rPr>
                <w:rFonts w:eastAsia="Calibri"/>
                <w:szCs w:val="24"/>
              </w:rPr>
              <w:t xml:space="preserve">Ergonomic hazards </w:t>
            </w:r>
          </w:p>
          <w:p w14:paraId="3E22E594" w14:textId="254D9F10" w:rsidR="00A405F3" w:rsidRPr="00A405F3" w:rsidRDefault="00C94170">
            <w:pPr>
              <w:numPr>
                <w:ilvl w:val="0"/>
                <w:numId w:val="282"/>
              </w:numPr>
              <w:spacing w:after="120" w:line="360" w:lineRule="auto"/>
              <w:contextualSpacing/>
              <w:rPr>
                <w:rFonts w:ascii="Times New Roman" w:eastAsia="Calibri" w:hAnsi="Times New Roman" w:cs="Times New Roman"/>
                <w:kern w:val="28"/>
                <w:sz w:val="24"/>
                <w:szCs w:val="24"/>
                <w14:ligatures w14:val="none"/>
              </w:rPr>
            </w:pPr>
            <w:r w:rsidRPr="00A405F3">
              <w:rPr>
                <w:rFonts w:ascii="Times New Roman" w:eastAsia="Calibri" w:hAnsi="Times New Roman" w:cs="Times New Roman"/>
                <w:kern w:val="28"/>
                <w:sz w:val="24"/>
                <w:szCs w:val="24"/>
                <w14:ligatures w14:val="none"/>
              </w:rPr>
              <w:t xml:space="preserve">Site </w:t>
            </w:r>
            <w:r w:rsidR="00A405F3">
              <w:rPr>
                <w:rFonts w:ascii="Times New Roman" w:eastAsia="Calibri" w:hAnsi="Times New Roman" w:cs="Times New Roman"/>
                <w:kern w:val="28"/>
                <w:sz w:val="24"/>
                <w:szCs w:val="24"/>
                <w14:ligatures w14:val="none"/>
              </w:rPr>
              <w:t>condition</w:t>
            </w:r>
            <w:r w:rsidR="00F90C86">
              <w:rPr>
                <w:rFonts w:ascii="Times New Roman" w:eastAsia="Calibri" w:hAnsi="Times New Roman" w:cs="Times New Roman"/>
                <w:kern w:val="28"/>
                <w:sz w:val="24"/>
                <w:szCs w:val="24"/>
                <w14:ligatures w14:val="none"/>
              </w:rPr>
              <w:t>s</w:t>
            </w:r>
          </w:p>
          <w:p w14:paraId="567FC95E" w14:textId="77777777" w:rsidR="00A405F3" w:rsidRPr="00A405F3" w:rsidRDefault="00A405F3">
            <w:pPr>
              <w:pStyle w:val="ListParagraph"/>
              <w:numPr>
                <w:ilvl w:val="2"/>
                <w:numId w:val="404"/>
              </w:numPr>
              <w:spacing w:line="360" w:lineRule="auto"/>
              <w:rPr>
                <w:rFonts w:eastAsia="Calibri"/>
                <w:szCs w:val="24"/>
              </w:rPr>
            </w:pPr>
            <w:r w:rsidRPr="00A405F3">
              <w:rPr>
                <w:rFonts w:eastAsia="Calibri"/>
                <w:szCs w:val="24"/>
              </w:rPr>
              <w:t>temperature</w:t>
            </w:r>
          </w:p>
          <w:p w14:paraId="7F5D09AA" w14:textId="77777777" w:rsidR="00A405F3" w:rsidRPr="00A405F3" w:rsidRDefault="00A405F3">
            <w:pPr>
              <w:pStyle w:val="ListParagraph"/>
              <w:numPr>
                <w:ilvl w:val="2"/>
                <w:numId w:val="404"/>
              </w:numPr>
              <w:spacing w:line="360" w:lineRule="auto"/>
              <w:rPr>
                <w:rFonts w:eastAsia="Calibri"/>
                <w:szCs w:val="24"/>
              </w:rPr>
            </w:pPr>
            <w:r w:rsidRPr="00A405F3">
              <w:rPr>
                <w:rFonts w:eastAsia="Calibri"/>
                <w:szCs w:val="24"/>
              </w:rPr>
              <w:t>humidity</w:t>
            </w:r>
          </w:p>
          <w:p w14:paraId="2F48BBE4" w14:textId="77777777" w:rsidR="00A405F3" w:rsidRPr="00A405F3" w:rsidRDefault="00A405F3">
            <w:pPr>
              <w:pStyle w:val="ListParagraph"/>
              <w:numPr>
                <w:ilvl w:val="2"/>
                <w:numId w:val="404"/>
              </w:numPr>
              <w:spacing w:line="360" w:lineRule="auto"/>
              <w:rPr>
                <w:rFonts w:eastAsia="Calibri"/>
                <w:szCs w:val="24"/>
              </w:rPr>
            </w:pPr>
            <w:r w:rsidRPr="00A405F3">
              <w:rPr>
                <w:rFonts w:eastAsia="Calibri"/>
                <w:szCs w:val="24"/>
              </w:rPr>
              <w:t xml:space="preserve">distance </w:t>
            </w:r>
          </w:p>
          <w:p w14:paraId="145CDA7F" w14:textId="77777777" w:rsidR="00A405F3" w:rsidRPr="00A405F3" w:rsidRDefault="00A405F3">
            <w:pPr>
              <w:pStyle w:val="ListParagraph"/>
              <w:numPr>
                <w:ilvl w:val="2"/>
                <w:numId w:val="404"/>
              </w:numPr>
              <w:spacing w:line="360" w:lineRule="auto"/>
              <w:rPr>
                <w:rFonts w:eastAsia="Calibri"/>
                <w:szCs w:val="24"/>
              </w:rPr>
            </w:pPr>
            <w:r w:rsidRPr="00A405F3">
              <w:rPr>
                <w:rFonts w:eastAsia="Calibri"/>
                <w:szCs w:val="24"/>
              </w:rPr>
              <w:t>dust</w:t>
            </w:r>
          </w:p>
          <w:p w14:paraId="4936E43F" w14:textId="77777777" w:rsidR="00A405F3" w:rsidRPr="00A405F3" w:rsidRDefault="00A405F3">
            <w:pPr>
              <w:pStyle w:val="ListParagraph"/>
              <w:numPr>
                <w:ilvl w:val="2"/>
                <w:numId w:val="404"/>
              </w:numPr>
              <w:spacing w:line="360" w:lineRule="auto"/>
              <w:rPr>
                <w:rFonts w:eastAsia="Calibri"/>
                <w:szCs w:val="24"/>
              </w:rPr>
            </w:pPr>
            <w:r w:rsidRPr="00A405F3">
              <w:rPr>
                <w:rFonts w:eastAsia="Calibri"/>
                <w:szCs w:val="24"/>
              </w:rPr>
              <w:t xml:space="preserve">light intensity </w:t>
            </w:r>
          </w:p>
          <w:p w14:paraId="644AA0CD" w14:textId="59DF21DF" w:rsidR="00A405F3" w:rsidRPr="00A405F3" w:rsidRDefault="00A405F3">
            <w:pPr>
              <w:pStyle w:val="ListParagraph"/>
              <w:numPr>
                <w:ilvl w:val="2"/>
                <w:numId w:val="404"/>
              </w:numPr>
              <w:spacing w:line="360" w:lineRule="auto"/>
              <w:rPr>
                <w:rFonts w:eastAsia="Calibri"/>
                <w:szCs w:val="24"/>
              </w:rPr>
            </w:pPr>
            <w:r w:rsidRPr="00A405F3">
              <w:rPr>
                <w:rFonts w:eastAsia="Calibri"/>
                <w:szCs w:val="24"/>
              </w:rPr>
              <w:t xml:space="preserve">pressure  </w:t>
            </w:r>
          </w:p>
          <w:p w14:paraId="5E7C1993" w14:textId="0B47C49F" w:rsidR="00C94170" w:rsidRPr="00A405F3" w:rsidRDefault="00C94170">
            <w:pPr>
              <w:numPr>
                <w:ilvl w:val="0"/>
                <w:numId w:val="282"/>
              </w:numPr>
              <w:spacing w:after="120" w:line="360" w:lineRule="auto"/>
              <w:contextualSpacing/>
              <w:rPr>
                <w:rFonts w:ascii="Times New Roman" w:eastAsia="Calibri" w:hAnsi="Times New Roman" w:cs="Times New Roman"/>
                <w:kern w:val="28"/>
                <w:sz w:val="24"/>
                <w:szCs w:val="24"/>
                <w14:ligatures w14:val="none"/>
              </w:rPr>
            </w:pPr>
            <w:r w:rsidRPr="00A405F3">
              <w:rPr>
                <w:rFonts w:ascii="Times New Roman" w:eastAsia="Calibri" w:hAnsi="Times New Roman" w:cs="Times New Roman"/>
                <w:kern w:val="28"/>
                <w:sz w:val="24"/>
                <w:szCs w:val="24"/>
                <w14:ligatures w14:val="none"/>
              </w:rPr>
              <w:t>Visit</w:t>
            </w:r>
          </w:p>
          <w:p w14:paraId="67517627" w14:textId="77777777" w:rsidR="00C94170" w:rsidRPr="00DB4FC1" w:rsidRDefault="00C94170">
            <w:pPr>
              <w:numPr>
                <w:ilvl w:val="0"/>
                <w:numId w:val="283"/>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Risk Assessment</w:t>
            </w:r>
          </w:p>
          <w:p w14:paraId="3B2E9D92" w14:textId="6C4143E4" w:rsidR="00C94170" w:rsidRDefault="00C94170">
            <w:pPr>
              <w:numPr>
                <w:ilvl w:val="0"/>
                <w:numId w:val="283"/>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Control Measures</w:t>
            </w:r>
          </w:p>
          <w:p w14:paraId="01C323D2" w14:textId="04A48E9A" w:rsidR="00F90C86" w:rsidRPr="00F90C86" w:rsidRDefault="00F90C86">
            <w:pPr>
              <w:pStyle w:val="ListParagraph"/>
              <w:numPr>
                <w:ilvl w:val="3"/>
                <w:numId w:val="405"/>
              </w:numPr>
              <w:spacing w:after="0" w:line="360" w:lineRule="auto"/>
              <w:rPr>
                <w:szCs w:val="24"/>
                <w:lang w:val="en-GB"/>
              </w:rPr>
            </w:pPr>
            <w:r w:rsidRPr="00F90C86">
              <w:rPr>
                <w:szCs w:val="24"/>
                <w:lang w:val="en-GB"/>
              </w:rPr>
              <w:t>Engineering controls</w:t>
            </w:r>
          </w:p>
          <w:p w14:paraId="3641DFC5" w14:textId="77777777" w:rsidR="00F90C86" w:rsidRPr="00F90C86" w:rsidRDefault="00F90C86">
            <w:pPr>
              <w:pStyle w:val="ListParagraph"/>
              <w:numPr>
                <w:ilvl w:val="3"/>
                <w:numId w:val="405"/>
              </w:numPr>
              <w:spacing w:after="0" w:line="360" w:lineRule="auto"/>
              <w:rPr>
                <w:szCs w:val="24"/>
                <w:lang w:val="en-GB"/>
              </w:rPr>
            </w:pPr>
            <w:r w:rsidRPr="00F90C86">
              <w:rPr>
                <w:szCs w:val="24"/>
                <w:lang w:val="en-GB"/>
              </w:rPr>
              <w:t>Administrative controls</w:t>
            </w:r>
          </w:p>
          <w:p w14:paraId="0E40F41F" w14:textId="77777777" w:rsidR="00C94170" w:rsidRDefault="00C94170">
            <w:pPr>
              <w:numPr>
                <w:ilvl w:val="0"/>
                <w:numId w:val="283"/>
              </w:numPr>
              <w:spacing w:after="0" w:line="360" w:lineRule="auto"/>
              <w:contextualSpacing/>
              <w:rPr>
                <w:rFonts w:ascii="Times New Roman" w:eastAsia="Times New Roman" w:hAnsi="Times New Roman" w:cs="Times New Roman"/>
                <w:color w:val="000000"/>
                <w:kern w:val="28"/>
                <w:sz w:val="24"/>
                <w:szCs w:val="24"/>
                <w14:ligatures w14:val="none"/>
              </w:rPr>
            </w:pPr>
            <w:r w:rsidRPr="00DB4FC1">
              <w:rPr>
                <w:rFonts w:ascii="Times New Roman" w:eastAsia="Times New Roman" w:hAnsi="Times New Roman" w:cs="Times New Roman"/>
                <w:color w:val="000000"/>
                <w:kern w:val="28"/>
                <w:sz w:val="24"/>
                <w:szCs w:val="24"/>
                <w14:ligatures w14:val="none"/>
              </w:rPr>
              <w:t>Site Survey Procedures</w:t>
            </w:r>
          </w:p>
          <w:p w14:paraId="3FD60A85" w14:textId="72CFF72F" w:rsidR="00F90C86" w:rsidRPr="00F90C86" w:rsidRDefault="00F90C86">
            <w:pPr>
              <w:pStyle w:val="ListParagraph"/>
              <w:numPr>
                <w:ilvl w:val="3"/>
                <w:numId w:val="406"/>
              </w:numPr>
              <w:spacing w:after="0" w:line="360" w:lineRule="auto"/>
              <w:rPr>
                <w:szCs w:val="24"/>
              </w:rPr>
            </w:pPr>
            <w:r w:rsidRPr="00F90C86">
              <w:rPr>
                <w:szCs w:val="24"/>
              </w:rPr>
              <w:t>Lockout/Tagout</w:t>
            </w:r>
          </w:p>
          <w:p w14:paraId="115E5D6C" w14:textId="77777777" w:rsidR="00F90C86" w:rsidRPr="00F90C86" w:rsidRDefault="00F90C86">
            <w:pPr>
              <w:pStyle w:val="ListParagraph"/>
              <w:numPr>
                <w:ilvl w:val="3"/>
                <w:numId w:val="406"/>
              </w:numPr>
              <w:spacing w:after="0" w:line="360" w:lineRule="auto"/>
              <w:rPr>
                <w:szCs w:val="24"/>
              </w:rPr>
            </w:pPr>
            <w:r w:rsidRPr="00F90C86">
              <w:rPr>
                <w:szCs w:val="24"/>
              </w:rPr>
              <w:t>Confined Space Entry</w:t>
            </w:r>
          </w:p>
          <w:p w14:paraId="6C32A830" w14:textId="77777777" w:rsidR="00F90C86" w:rsidRPr="00F90C86" w:rsidRDefault="00F90C86">
            <w:pPr>
              <w:pStyle w:val="ListParagraph"/>
              <w:numPr>
                <w:ilvl w:val="3"/>
                <w:numId w:val="406"/>
              </w:numPr>
              <w:spacing w:after="0" w:line="360" w:lineRule="auto"/>
              <w:rPr>
                <w:szCs w:val="24"/>
              </w:rPr>
            </w:pPr>
            <w:r w:rsidRPr="00F90C86">
              <w:rPr>
                <w:szCs w:val="24"/>
              </w:rPr>
              <w:t>Hot Work Permits</w:t>
            </w:r>
          </w:p>
          <w:p w14:paraId="6E6B1CDD" w14:textId="77777777" w:rsidR="00F90C86" w:rsidRPr="00F90C86" w:rsidRDefault="00F90C86">
            <w:pPr>
              <w:pStyle w:val="ListParagraph"/>
              <w:numPr>
                <w:ilvl w:val="3"/>
                <w:numId w:val="406"/>
              </w:numPr>
              <w:spacing w:after="0" w:line="360" w:lineRule="auto"/>
              <w:rPr>
                <w:szCs w:val="24"/>
              </w:rPr>
            </w:pPr>
            <w:r w:rsidRPr="00F90C86">
              <w:rPr>
                <w:szCs w:val="24"/>
              </w:rPr>
              <w:t>PPE Use</w:t>
            </w:r>
          </w:p>
          <w:p w14:paraId="49FBF169" w14:textId="5CE95AA2" w:rsidR="00F90C86" w:rsidRPr="00F90C86" w:rsidRDefault="00F90C86">
            <w:pPr>
              <w:pStyle w:val="ListParagraph"/>
              <w:numPr>
                <w:ilvl w:val="3"/>
                <w:numId w:val="406"/>
              </w:numPr>
              <w:spacing w:after="0" w:line="360" w:lineRule="auto"/>
              <w:rPr>
                <w:szCs w:val="24"/>
              </w:rPr>
            </w:pPr>
            <w:r w:rsidRPr="00F90C86">
              <w:rPr>
                <w:szCs w:val="24"/>
              </w:rPr>
              <w:t xml:space="preserve">Safe Work Practices </w:t>
            </w:r>
          </w:p>
          <w:p w14:paraId="028A8FFF" w14:textId="7F46E2F2" w:rsidR="00C94170" w:rsidRDefault="00C94170">
            <w:pPr>
              <w:numPr>
                <w:ilvl w:val="0"/>
                <w:numId w:val="283"/>
              </w:numPr>
              <w:spacing w:after="0" w:line="360" w:lineRule="auto"/>
              <w:contextualSpacing/>
              <w:rPr>
                <w:rFonts w:ascii="Times New Roman" w:eastAsia="Times New Roman" w:hAnsi="Times New Roman" w:cs="Times New Roman"/>
                <w:color w:val="000000"/>
                <w:kern w:val="28"/>
                <w:sz w:val="24"/>
                <w:szCs w:val="24"/>
                <w14:ligatures w14:val="none"/>
              </w:rPr>
            </w:pPr>
            <w:r w:rsidRPr="00DB4FC1">
              <w:rPr>
                <w:rFonts w:ascii="Times New Roman" w:eastAsia="Times New Roman" w:hAnsi="Times New Roman" w:cs="Times New Roman"/>
                <w:color w:val="000000"/>
                <w:kern w:val="28"/>
                <w:sz w:val="24"/>
                <w:szCs w:val="24"/>
                <w14:ligatures w14:val="none"/>
              </w:rPr>
              <w:t>Emergency Preparedness</w:t>
            </w:r>
          </w:p>
          <w:p w14:paraId="66302A66" w14:textId="1FA7A218" w:rsidR="00F90C86" w:rsidRPr="00F90C86" w:rsidRDefault="00F90C86">
            <w:pPr>
              <w:pStyle w:val="ListParagraph"/>
              <w:numPr>
                <w:ilvl w:val="3"/>
                <w:numId w:val="407"/>
              </w:numPr>
              <w:spacing w:after="0" w:line="360" w:lineRule="auto"/>
              <w:rPr>
                <w:szCs w:val="24"/>
              </w:rPr>
            </w:pPr>
            <w:r w:rsidRPr="00F90C86">
              <w:rPr>
                <w:szCs w:val="24"/>
              </w:rPr>
              <w:t>First aid and medical assistance</w:t>
            </w:r>
          </w:p>
          <w:p w14:paraId="60D7882F" w14:textId="77777777" w:rsidR="00F90C86" w:rsidRPr="00F90C86" w:rsidRDefault="00F90C86">
            <w:pPr>
              <w:pStyle w:val="ListParagraph"/>
              <w:numPr>
                <w:ilvl w:val="3"/>
                <w:numId w:val="407"/>
              </w:numPr>
              <w:spacing w:after="0" w:line="360" w:lineRule="auto"/>
              <w:rPr>
                <w:szCs w:val="24"/>
              </w:rPr>
            </w:pPr>
            <w:r w:rsidRPr="00F90C86">
              <w:rPr>
                <w:szCs w:val="24"/>
              </w:rPr>
              <w:t>Fire safety</w:t>
            </w:r>
          </w:p>
          <w:p w14:paraId="0134D29D" w14:textId="64927F2D" w:rsidR="00F90C86" w:rsidRPr="00F90C86" w:rsidRDefault="00F90C86">
            <w:pPr>
              <w:pStyle w:val="ListParagraph"/>
              <w:numPr>
                <w:ilvl w:val="3"/>
                <w:numId w:val="407"/>
              </w:numPr>
              <w:spacing w:after="0" w:line="360" w:lineRule="auto"/>
              <w:rPr>
                <w:szCs w:val="24"/>
              </w:rPr>
            </w:pPr>
            <w:r w:rsidRPr="00F90C86">
              <w:rPr>
                <w:szCs w:val="24"/>
              </w:rPr>
              <w:t>Evacuation procedures</w:t>
            </w:r>
          </w:p>
          <w:p w14:paraId="77D9AAF9" w14:textId="77777777" w:rsidR="00C94170" w:rsidRDefault="00C94170">
            <w:pPr>
              <w:numPr>
                <w:ilvl w:val="0"/>
                <w:numId w:val="283"/>
              </w:numPr>
              <w:spacing w:after="0" w:line="360" w:lineRule="auto"/>
              <w:contextualSpacing/>
              <w:rPr>
                <w:rFonts w:ascii="Times New Roman" w:eastAsia="Times New Roman" w:hAnsi="Times New Roman" w:cs="Times New Roman"/>
                <w:color w:val="000000"/>
                <w:kern w:val="28"/>
                <w:sz w:val="24"/>
                <w:szCs w:val="24"/>
                <w14:ligatures w14:val="none"/>
              </w:rPr>
            </w:pPr>
            <w:r w:rsidRPr="00DB4FC1">
              <w:rPr>
                <w:rFonts w:ascii="Times New Roman" w:eastAsia="Times New Roman" w:hAnsi="Times New Roman" w:cs="Times New Roman"/>
                <w:color w:val="000000"/>
                <w:kern w:val="28"/>
                <w:sz w:val="24"/>
                <w:szCs w:val="24"/>
                <w14:ligatures w14:val="none"/>
              </w:rPr>
              <w:t>Post-Survey Procedures</w:t>
            </w:r>
          </w:p>
          <w:p w14:paraId="1ABFAC83" w14:textId="2D3E964E" w:rsidR="009016D9" w:rsidRPr="009016D9" w:rsidRDefault="009016D9">
            <w:pPr>
              <w:pStyle w:val="ListParagraph"/>
              <w:numPr>
                <w:ilvl w:val="3"/>
                <w:numId w:val="5"/>
              </w:numPr>
              <w:spacing w:after="0" w:line="360" w:lineRule="auto"/>
              <w:rPr>
                <w:szCs w:val="24"/>
              </w:rPr>
            </w:pPr>
            <w:r w:rsidRPr="009016D9">
              <w:rPr>
                <w:szCs w:val="24"/>
              </w:rPr>
              <w:t>Incident Reporting</w:t>
            </w:r>
          </w:p>
          <w:p w14:paraId="4649E140" w14:textId="77777777" w:rsidR="009016D9" w:rsidRPr="009016D9" w:rsidRDefault="009016D9">
            <w:pPr>
              <w:pStyle w:val="ListParagraph"/>
              <w:numPr>
                <w:ilvl w:val="3"/>
                <w:numId w:val="5"/>
              </w:numPr>
              <w:spacing w:after="0" w:line="360" w:lineRule="auto"/>
              <w:rPr>
                <w:szCs w:val="24"/>
              </w:rPr>
            </w:pPr>
            <w:r w:rsidRPr="009016D9">
              <w:rPr>
                <w:szCs w:val="24"/>
              </w:rPr>
              <w:t>Debriefing</w:t>
            </w:r>
          </w:p>
          <w:p w14:paraId="697FCBA0" w14:textId="4BF14DEB" w:rsidR="009016D9" w:rsidRPr="009016D9" w:rsidRDefault="009016D9">
            <w:pPr>
              <w:pStyle w:val="ListParagraph"/>
              <w:numPr>
                <w:ilvl w:val="3"/>
                <w:numId w:val="5"/>
              </w:numPr>
              <w:spacing w:after="0" w:line="360" w:lineRule="auto"/>
              <w:rPr>
                <w:szCs w:val="24"/>
              </w:rPr>
            </w:pPr>
            <w:r w:rsidRPr="009016D9">
              <w:rPr>
                <w:szCs w:val="24"/>
              </w:rPr>
              <w:t>Documentation</w:t>
            </w:r>
          </w:p>
          <w:p w14:paraId="7CED385F" w14:textId="77777777" w:rsidR="00C94170" w:rsidRPr="00DB4FC1" w:rsidRDefault="00C94170">
            <w:pPr>
              <w:numPr>
                <w:ilvl w:val="0"/>
                <w:numId w:val="282"/>
              </w:numPr>
              <w:spacing w:after="120" w:line="360" w:lineRule="auto"/>
              <w:contextualSpacing/>
              <w:rPr>
                <w:rFonts w:ascii="Times New Roman" w:eastAsia="Calibri" w:hAnsi="Times New Roman" w:cs="Times New Roman"/>
                <w:kern w:val="28"/>
                <w:sz w:val="24"/>
                <w:szCs w:val="24"/>
                <w14:ligatures w14:val="none"/>
              </w:rPr>
            </w:pPr>
            <w:r w:rsidRPr="00DB4FC1">
              <w:rPr>
                <w:rFonts w:ascii="Times New Roman" w:eastAsia="Calibri" w:hAnsi="Times New Roman" w:cs="Times New Roman"/>
                <w:kern w:val="28"/>
                <w:sz w:val="24"/>
                <w:szCs w:val="24"/>
                <w14:ligatures w14:val="none"/>
              </w:rPr>
              <w:t xml:space="preserve">Site condition evaluation </w:t>
            </w:r>
          </w:p>
          <w:p w14:paraId="3398A067" w14:textId="77777777" w:rsidR="00C94170" w:rsidRPr="00DB4FC1" w:rsidRDefault="00C94170">
            <w:pPr>
              <w:numPr>
                <w:ilvl w:val="0"/>
                <w:numId w:val="302"/>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Temperature</w:t>
            </w:r>
          </w:p>
          <w:p w14:paraId="014E6E0E" w14:textId="77777777" w:rsidR="00C94170" w:rsidRPr="00DB4FC1" w:rsidRDefault="00C94170">
            <w:pPr>
              <w:numPr>
                <w:ilvl w:val="0"/>
                <w:numId w:val="302"/>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Distance </w:t>
            </w:r>
          </w:p>
          <w:p w14:paraId="38E0D25F" w14:textId="77777777" w:rsidR="00C94170" w:rsidRPr="00DB4FC1" w:rsidRDefault="00C94170">
            <w:pPr>
              <w:numPr>
                <w:ilvl w:val="0"/>
                <w:numId w:val="302"/>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Dust</w:t>
            </w:r>
          </w:p>
          <w:p w14:paraId="23F364B3" w14:textId="77777777" w:rsidR="00C94170" w:rsidRPr="00DB4FC1" w:rsidRDefault="00C94170">
            <w:pPr>
              <w:numPr>
                <w:ilvl w:val="0"/>
                <w:numId w:val="302"/>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Light intensity </w:t>
            </w:r>
          </w:p>
          <w:p w14:paraId="4B6AF254" w14:textId="77777777" w:rsidR="00C94170" w:rsidRPr="00DB4FC1" w:rsidRDefault="00C94170">
            <w:pPr>
              <w:numPr>
                <w:ilvl w:val="0"/>
                <w:numId w:val="302"/>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Pressure  </w:t>
            </w:r>
          </w:p>
          <w:p w14:paraId="60DF6F68" w14:textId="77777777" w:rsidR="00C94170" w:rsidRPr="00DB4FC1" w:rsidRDefault="00C94170">
            <w:pPr>
              <w:numPr>
                <w:ilvl w:val="0"/>
                <w:numId w:val="282"/>
              </w:numPr>
              <w:spacing w:after="120" w:line="360" w:lineRule="auto"/>
              <w:contextualSpacing/>
              <w:rPr>
                <w:rFonts w:ascii="Times New Roman" w:eastAsia="Calibri" w:hAnsi="Times New Roman" w:cs="Times New Roman"/>
                <w:kern w:val="28"/>
                <w:sz w:val="24"/>
                <w:szCs w:val="24"/>
                <w14:ligatures w14:val="none"/>
              </w:rPr>
            </w:pPr>
            <w:r w:rsidRPr="00DB4FC1">
              <w:rPr>
                <w:rFonts w:ascii="Times New Roman" w:eastAsia="Calibri" w:hAnsi="Times New Roman" w:cs="Times New Roman"/>
                <w:kern w:val="28"/>
                <w:sz w:val="24"/>
                <w:szCs w:val="24"/>
                <w14:ligatures w14:val="none"/>
              </w:rPr>
              <w:t>Instrumentation systems layouts</w:t>
            </w:r>
          </w:p>
          <w:p w14:paraId="76C1E263" w14:textId="77777777" w:rsidR="00C94170" w:rsidRPr="00DB4FC1" w:rsidRDefault="00C94170">
            <w:pPr>
              <w:numPr>
                <w:ilvl w:val="0"/>
                <w:numId w:val="284"/>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Pressure system</w:t>
            </w:r>
          </w:p>
          <w:p w14:paraId="0716E89A" w14:textId="77777777" w:rsidR="00C94170" w:rsidRPr="00DB4FC1" w:rsidRDefault="00C94170">
            <w:pPr>
              <w:numPr>
                <w:ilvl w:val="0"/>
                <w:numId w:val="284"/>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Flow system</w:t>
            </w:r>
          </w:p>
          <w:p w14:paraId="14E62082" w14:textId="77777777" w:rsidR="00C94170" w:rsidRPr="00DB4FC1" w:rsidRDefault="00C94170">
            <w:pPr>
              <w:numPr>
                <w:ilvl w:val="0"/>
                <w:numId w:val="284"/>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Level system</w:t>
            </w:r>
          </w:p>
          <w:p w14:paraId="5B79D66B" w14:textId="77777777" w:rsidR="00C94170" w:rsidRPr="00DB4FC1" w:rsidRDefault="00C94170">
            <w:pPr>
              <w:numPr>
                <w:ilvl w:val="0"/>
                <w:numId w:val="284"/>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Temperature system</w:t>
            </w:r>
          </w:p>
          <w:p w14:paraId="30B356F1" w14:textId="17F7965E" w:rsidR="00C94170" w:rsidRPr="00DB4FC1" w:rsidRDefault="009016D9">
            <w:pPr>
              <w:numPr>
                <w:ilvl w:val="0"/>
                <w:numId w:val="282"/>
              </w:numPr>
              <w:spacing w:after="120" w:line="360" w:lineRule="auto"/>
              <w:contextualSpacing/>
              <w:rPr>
                <w:rFonts w:ascii="Times New Roman" w:eastAsia="Calibri" w:hAnsi="Times New Roman" w:cs="Times New Roman"/>
                <w:kern w:val="28"/>
                <w:sz w:val="24"/>
                <w:szCs w:val="24"/>
                <w14:ligatures w14:val="none"/>
              </w:rPr>
            </w:pPr>
            <w:r>
              <w:rPr>
                <w:rFonts w:ascii="Times New Roman" w:eastAsia="Calibri" w:hAnsi="Times New Roman" w:cs="Times New Roman"/>
                <w:kern w:val="28"/>
                <w:sz w:val="24"/>
                <w:szCs w:val="24"/>
                <w14:ligatures w14:val="none"/>
              </w:rPr>
              <w:t>Monitor i</w:t>
            </w:r>
            <w:r w:rsidR="00C94170" w:rsidRPr="00DB4FC1">
              <w:rPr>
                <w:rFonts w:ascii="Times New Roman" w:eastAsia="Calibri" w:hAnsi="Times New Roman" w:cs="Times New Roman"/>
                <w:kern w:val="28"/>
                <w:sz w:val="24"/>
                <w:szCs w:val="24"/>
                <w14:ligatures w14:val="none"/>
              </w:rPr>
              <w:t>nstrumentation measurements</w:t>
            </w:r>
          </w:p>
          <w:p w14:paraId="6B1B2A00" w14:textId="77777777" w:rsidR="00C94170" w:rsidRPr="00DB4FC1" w:rsidRDefault="00C94170">
            <w:pPr>
              <w:numPr>
                <w:ilvl w:val="0"/>
                <w:numId w:val="285"/>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Pressure measurements </w:t>
            </w:r>
          </w:p>
          <w:p w14:paraId="0C2722A9" w14:textId="77777777" w:rsidR="00C94170" w:rsidRPr="00DB4FC1" w:rsidRDefault="00C94170">
            <w:pPr>
              <w:numPr>
                <w:ilvl w:val="0"/>
                <w:numId w:val="285"/>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Flow measurements</w:t>
            </w:r>
          </w:p>
          <w:p w14:paraId="54696D28" w14:textId="77777777" w:rsidR="00C94170" w:rsidRPr="00DB4FC1" w:rsidRDefault="00C94170">
            <w:pPr>
              <w:numPr>
                <w:ilvl w:val="0"/>
                <w:numId w:val="285"/>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Level measurements</w:t>
            </w:r>
          </w:p>
          <w:p w14:paraId="6B8D8779" w14:textId="77777777" w:rsidR="00C94170" w:rsidRPr="00DB4FC1" w:rsidRDefault="00C94170">
            <w:pPr>
              <w:numPr>
                <w:ilvl w:val="0"/>
                <w:numId w:val="285"/>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Temperature measurements</w:t>
            </w:r>
          </w:p>
          <w:p w14:paraId="2F931509" w14:textId="77777777" w:rsidR="00C94170" w:rsidRPr="00DB4FC1" w:rsidRDefault="00C94170">
            <w:pPr>
              <w:numPr>
                <w:ilvl w:val="0"/>
                <w:numId w:val="285"/>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Optical measurements</w:t>
            </w:r>
          </w:p>
          <w:p w14:paraId="7983A14A" w14:textId="6674ECE5" w:rsidR="009016D9" w:rsidRDefault="009016D9">
            <w:pPr>
              <w:numPr>
                <w:ilvl w:val="0"/>
                <w:numId w:val="282"/>
              </w:numPr>
              <w:spacing w:after="120" w:line="360" w:lineRule="auto"/>
              <w:contextualSpacing/>
              <w:rPr>
                <w:rFonts w:ascii="Times New Roman" w:eastAsia="Calibri" w:hAnsi="Times New Roman" w:cs="Times New Roman"/>
                <w:kern w:val="28"/>
                <w:sz w:val="24"/>
                <w:szCs w:val="24"/>
                <w14:ligatures w14:val="none"/>
              </w:rPr>
            </w:pPr>
            <w:r>
              <w:rPr>
                <w:rFonts w:ascii="Times New Roman" w:eastAsia="Calibri" w:hAnsi="Times New Roman" w:cs="Times New Roman"/>
                <w:kern w:val="28"/>
                <w:sz w:val="24"/>
                <w:szCs w:val="24"/>
                <w14:ligatures w14:val="none"/>
              </w:rPr>
              <w:t xml:space="preserve">Installation of monitoring systems </w:t>
            </w:r>
          </w:p>
          <w:p w14:paraId="389AB949" w14:textId="583161D9" w:rsidR="00C94170" w:rsidRPr="00DB4FC1" w:rsidRDefault="00C94170">
            <w:pPr>
              <w:numPr>
                <w:ilvl w:val="0"/>
                <w:numId w:val="282"/>
              </w:numPr>
              <w:spacing w:after="120" w:line="360" w:lineRule="auto"/>
              <w:contextualSpacing/>
              <w:rPr>
                <w:rFonts w:ascii="Times New Roman" w:eastAsia="Calibri" w:hAnsi="Times New Roman" w:cs="Times New Roman"/>
                <w:kern w:val="28"/>
                <w:sz w:val="24"/>
                <w:szCs w:val="24"/>
                <w14:ligatures w14:val="none"/>
              </w:rPr>
            </w:pPr>
            <w:r w:rsidRPr="00DB4FC1">
              <w:rPr>
                <w:rFonts w:ascii="Times New Roman" w:eastAsia="Calibri" w:hAnsi="Times New Roman" w:cs="Times New Roman"/>
                <w:kern w:val="28"/>
                <w:sz w:val="24"/>
                <w:szCs w:val="24"/>
                <w14:ligatures w14:val="none"/>
              </w:rPr>
              <w:t>Interpretation of technical reports</w:t>
            </w:r>
          </w:p>
          <w:p w14:paraId="22C2F625" w14:textId="77777777" w:rsidR="00C94170" w:rsidRPr="00DB4FC1" w:rsidRDefault="00C94170">
            <w:pPr>
              <w:numPr>
                <w:ilvl w:val="0"/>
                <w:numId w:val="28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Manuals</w:t>
            </w:r>
          </w:p>
          <w:p w14:paraId="2C69AE01" w14:textId="77777777" w:rsidR="00C94170" w:rsidRPr="00DB4FC1" w:rsidRDefault="00C94170">
            <w:pPr>
              <w:numPr>
                <w:ilvl w:val="0"/>
                <w:numId w:val="28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Technical drawings</w:t>
            </w:r>
          </w:p>
          <w:p w14:paraId="6D45178E" w14:textId="77777777" w:rsidR="00C94170" w:rsidRPr="00DB4FC1" w:rsidRDefault="00C94170">
            <w:pPr>
              <w:numPr>
                <w:ilvl w:val="0"/>
                <w:numId w:val="282"/>
              </w:numPr>
              <w:spacing w:after="120" w:line="360" w:lineRule="auto"/>
              <w:contextualSpacing/>
              <w:rPr>
                <w:rFonts w:ascii="Times New Roman" w:eastAsia="Calibri" w:hAnsi="Times New Roman" w:cs="Times New Roman"/>
                <w:kern w:val="28"/>
                <w:sz w:val="24"/>
                <w:szCs w:val="24"/>
                <w14:ligatures w14:val="none"/>
              </w:rPr>
            </w:pPr>
            <w:r w:rsidRPr="00DB4FC1">
              <w:rPr>
                <w:rFonts w:ascii="Times New Roman" w:eastAsia="Calibri" w:hAnsi="Times New Roman" w:cs="Times New Roman"/>
                <w:kern w:val="28"/>
                <w:sz w:val="24"/>
                <w:szCs w:val="24"/>
                <w14:ligatures w14:val="none"/>
              </w:rPr>
              <w:t xml:space="preserve">Site survey reports </w:t>
            </w:r>
          </w:p>
        </w:tc>
        <w:tc>
          <w:tcPr>
            <w:tcW w:w="1304" w:type="pct"/>
            <w:tcBorders>
              <w:top w:val="single" w:sz="4" w:space="0" w:color="auto"/>
              <w:left w:val="single" w:sz="4" w:space="0" w:color="auto"/>
              <w:bottom w:val="single" w:sz="4" w:space="0" w:color="auto"/>
              <w:right w:val="single" w:sz="4" w:space="0" w:color="auto"/>
            </w:tcBorders>
          </w:tcPr>
          <w:p w14:paraId="0EA58F76" w14:textId="77777777" w:rsidR="00C94170" w:rsidRPr="00DB4FC1" w:rsidRDefault="00C94170">
            <w:pPr>
              <w:numPr>
                <w:ilvl w:val="0"/>
                <w:numId w:val="299"/>
              </w:numPr>
              <w:spacing w:after="0" w:line="360" w:lineRule="auto"/>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Written tests</w:t>
            </w:r>
          </w:p>
          <w:p w14:paraId="007D5280" w14:textId="77777777" w:rsidR="00C94170" w:rsidRPr="00DB4FC1" w:rsidRDefault="00C94170">
            <w:pPr>
              <w:numPr>
                <w:ilvl w:val="0"/>
                <w:numId w:val="299"/>
              </w:numPr>
              <w:spacing w:after="0" w:line="360" w:lineRule="auto"/>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 xml:space="preserve">Oral Questioning </w:t>
            </w:r>
          </w:p>
          <w:p w14:paraId="62D2A78E" w14:textId="77777777" w:rsidR="00C94170" w:rsidRPr="00DB4FC1" w:rsidRDefault="00C94170">
            <w:pPr>
              <w:numPr>
                <w:ilvl w:val="0"/>
                <w:numId w:val="299"/>
              </w:numPr>
              <w:spacing w:after="0" w:line="360" w:lineRule="auto"/>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 xml:space="preserve">Practical assessment </w:t>
            </w:r>
          </w:p>
          <w:p w14:paraId="4672CF20" w14:textId="77777777" w:rsidR="00C94170" w:rsidRPr="00DB4FC1" w:rsidRDefault="00C94170">
            <w:pPr>
              <w:numPr>
                <w:ilvl w:val="0"/>
                <w:numId w:val="299"/>
              </w:numPr>
              <w:spacing w:after="0" w:line="360" w:lineRule="auto"/>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Project</w:t>
            </w:r>
          </w:p>
          <w:p w14:paraId="3D80CA14" w14:textId="77777777" w:rsidR="00C94170" w:rsidRPr="00DB4FC1" w:rsidRDefault="00C94170">
            <w:pPr>
              <w:numPr>
                <w:ilvl w:val="0"/>
                <w:numId w:val="299"/>
              </w:numPr>
              <w:spacing w:after="0" w:line="360" w:lineRule="auto"/>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Third party report</w:t>
            </w:r>
          </w:p>
          <w:p w14:paraId="10D537BC" w14:textId="77777777" w:rsidR="00C94170" w:rsidRPr="00DB4FC1" w:rsidRDefault="00C94170">
            <w:pPr>
              <w:numPr>
                <w:ilvl w:val="0"/>
                <w:numId w:val="299"/>
              </w:numPr>
              <w:spacing w:after="0" w:line="360" w:lineRule="auto"/>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Portfolio of evidence</w:t>
            </w:r>
          </w:p>
          <w:p w14:paraId="5EC7F24C" w14:textId="77777777" w:rsidR="00C94170" w:rsidRPr="00DB4FC1" w:rsidRDefault="00C94170" w:rsidP="006218ED">
            <w:pPr>
              <w:spacing w:after="0" w:line="360" w:lineRule="auto"/>
              <w:ind w:left="720"/>
              <w:contextualSpacing/>
              <w:rPr>
                <w:rFonts w:ascii="Times New Roman" w:eastAsia="Times New Roman" w:hAnsi="Times New Roman" w:cs="Times New Roman"/>
                <w:kern w:val="28"/>
                <w:sz w:val="24"/>
                <w:szCs w:val="24"/>
              </w:rPr>
            </w:pPr>
          </w:p>
          <w:p w14:paraId="37A746FE" w14:textId="77777777" w:rsidR="00C94170" w:rsidRPr="00DB4FC1" w:rsidRDefault="00C94170" w:rsidP="006218ED">
            <w:pPr>
              <w:spacing w:after="120" w:line="360" w:lineRule="auto"/>
              <w:rPr>
                <w:rFonts w:ascii="Times New Roman" w:eastAsia="Times New Roman" w:hAnsi="Times New Roman" w:cs="Times New Roman"/>
                <w:color w:val="000000"/>
                <w:kern w:val="28"/>
                <w:sz w:val="24"/>
                <w:szCs w:val="24"/>
                <w14:ligatures w14:val="none"/>
              </w:rPr>
            </w:pPr>
          </w:p>
          <w:p w14:paraId="275B6201" w14:textId="77777777" w:rsidR="00C94170" w:rsidRPr="00DB4FC1" w:rsidRDefault="00C94170" w:rsidP="006218ED">
            <w:pPr>
              <w:spacing w:after="120" w:line="360" w:lineRule="auto"/>
              <w:rPr>
                <w:rFonts w:ascii="Times New Roman" w:eastAsia="Times New Roman" w:hAnsi="Times New Roman" w:cs="Times New Roman"/>
                <w:color w:val="000000"/>
                <w:kern w:val="28"/>
                <w:sz w:val="24"/>
                <w:szCs w:val="24"/>
                <w14:ligatures w14:val="none"/>
              </w:rPr>
            </w:pPr>
          </w:p>
          <w:p w14:paraId="77CB9122" w14:textId="77777777" w:rsidR="00C94170" w:rsidRPr="00DB4FC1" w:rsidRDefault="00C94170" w:rsidP="006218ED">
            <w:pPr>
              <w:spacing w:after="120" w:line="360" w:lineRule="auto"/>
              <w:rPr>
                <w:rFonts w:ascii="Times New Roman" w:eastAsia="Times New Roman" w:hAnsi="Times New Roman" w:cs="Times New Roman"/>
                <w:color w:val="000000"/>
                <w:kern w:val="28"/>
                <w:sz w:val="24"/>
                <w:szCs w:val="24"/>
                <w14:ligatures w14:val="none"/>
              </w:rPr>
            </w:pPr>
          </w:p>
          <w:p w14:paraId="578BBE36" w14:textId="77777777" w:rsidR="00C94170" w:rsidRPr="00DB4FC1" w:rsidRDefault="00C94170" w:rsidP="006218ED">
            <w:pPr>
              <w:spacing w:after="120" w:line="360" w:lineRule="auto"/>
              <w:rPr>
                <w:rFonts w:ascii="Times New Roman" w:eastAsia="Times New Roman" w:hAnsi="Times New Roman" w:cs="Times New Roman"/>
                <w:color w:val="000000"/>
                <w:kern w:val="28"/>
                <w:sz w:val="24"/>
                <w:szCs w:val="24"/>
                <w14:ligatures w14:val="none"/>
              </w:rPr>
            </w:pPr>
          </w:p>
          <w:p w14:paraId="270CF702" w14:textId="77777777" w:rsidR="00C94170" w:rsidRPr="00DB4FC1" w:rsidRDefault="00C94170" w:rsidP="006218ED">
            <w:pPr>
              <w:spacing w:after="120" w:line="360" w:lineRule="auto"/>
              <w:rPr>
                <w:rFonts w:ascii="Times New Roman" w:eastAsia="Times New Roman" w:hAnsi="Times New Roman" w:cs="Times New Roman"/>
                <w:color w:val="000000"/>
                <w:kern w:val="28"/>
                <w:sz w:val="24"/>
                <w:szCs w:val="24"/>
                <w14:ligatures w14:val="none"/>
              </w:rPr>
            </w:pPr>
          </w:p>
          <w:p w14:paraId="376CD5F4" w14:textId="77777777" w:rsidR="00C94170" w:rsidRPr="00DB4FC1" w:rsidRDefault="00C94170" w:rsidP="006218ED">
            <w:pPr>
              <w:spacing w:after="120" w:line="360" w:lineRule="auto"/>
              <w:rPr>
                <w:rFonts w:ascii="Times New Roman" w:eastAsia="Times New Roman" w:hAnsi="Times New Roman" w:cs="Times New Roman"/>
                <w:color w:val="000000"/>
                <w:kern w:val="28"/>
                <w:sz w:val="24"/>
                <w:szCs w:val="24"/>
                <w14:ligatures w14:val="none"/>
              </w:rPr>
            </w:pPr>
          </w:p>
          <w:p w14:paraId="6558BD64" w14:textId="77777777" w:rsidR="00C94170" w:rsidRPr="00DB4FC1" w:rsidRDefault="00C94170" w:rsidP="006218ED">
            <w:pPr>
              <w:spacing w:after="120" w:line="360" w:lineRule="auto"/>
              <w:jc w:val="center"/>
              <w:rPr>
                <w:rFonts w:ascii="Times New Roman" w:eastAsia="Times New Roman" w:hAnsi="Times New Roman" w:cs="Times New Roman"/>
                <w:color w:val="000000"/>
                <w:kern w:val="28"/>
                <w:sz w:val="24"/>
                <w:szCs w:val="24"/>
                <w14:ligatures w14:val="none"/>
              </w:rPr>
            </w:pPr>
          </w:p>
        </w:tc>
      </w:tr>
      <w:tr w:rsidR="00C94170" w:rsidRPr="00DB4FC1" w14:paraId="0919D759" w14:textId="77777777" w:rsidTr="006218ED">
        <w:trPr>
          <w:trHeight w:val="3410"/>
        </w:trPr>
        <w:tc>
          <w:tcPr>
            <w:tcW w:w="1499" w:type="pct"/>
            <w:tcBorders>
              <w:top w:val="single" w:sz="4" w:space="0" w:color="auto"/>
              <w:left w:val="single" w:sz="4" w:space="0" w:color="auto"/>
              <w:bottom w:val="single" w:sz="4" w:space="0" w:color="auto"/>
              <w:right w:val="single" w:sz="4" w:space="0" w:color="auto"/>
            </w:tcBorders>
          </w:tcPr>
          <w:p w14:paraId="32D55C01" w14:textId="77777777" w:rsidR="00C94170" w:rsidRPr="00DB4FC1" w:rsidRDefault="00C94170">
            <w:pPr>
              <w:numPr>
                <w:ilvl w:val="0"/>
                <w:numId w:val="403"/>
              </w:numPr>
              <w:spacing w:after="120" w:line="360" w:lineRule="auto"/>
              <w:contextualSpacing/>
              <w:rPr>
                <w:rFonts w:ascii="Times New Roman" w:eastAsia="Times New Roman" w:hAnsi="Times New Roman" w:cs="Times New Roman"/>
                <w:color w:val="000000"/>
                <w:kern w:val="28"/>
                <w:sz w:val="24"/>
                <w:szCs w:val="24"/>
                <w14:ligatures w14:val="none"/>
              </w:rPr>
            </w:pPr>
            <w:r w:rsidRPr="00DB4FC1">
              <w:rPr>
                <w:rFonts w:ascii="Times New Roman" w:eastAsia="Times New Roman" w:hAnsi="Times New Roman" w:cs="Times New Roman"/>
                <w:color w:val="000000"/>
                <w:kern w:val="28"/>
                <w:sz w:val="24"/>
                <w:szCs w:val="24"/>
                <w14:ligatures w14:val="none"/>
              </w:rPr>
              <w:t>Install Control and instrumentation monitoring system</w:t>
            </w:r>
          </w:p>
          <w:p w14:paraId="3E3766E2" w14:textId="77777777" w:rsidR="00C94170" w:rsidRPr="00DB4FC1" w:rsidRDefault="00C94170" w:rsidP="006218ED">
            <w:pPr>
              <w:spacing w:after="0" w:line="360" w:lineRule="auto"/>
              <w:contextualSpacing/>
              <w:rPr>
                <w:rFonts w:ascii="Times New Roman" w:eastAsia="Times New Roman" w:hAnsi="Times New Roman" w:cs="Times New Roman"/>
                <w:kern w:val="28"/>
                <w:sz w:val="24"/>
                <w:szCs w:val="24"/>
                <w:lang w:val="en-GB"/>
              </w:rPr>
            </w:pPr>
          </w:p>
        </w:tc>
        <w:tc>
          <w:tcPr>
            <w:tcW w:w="2197" w:type="pct"/>
            <w:tcBorders>
              <w:top w:val="single" w:sz="4" w:space="0" w:color="auto"/>
              <w:left w:val="single" w:sz="4" w:space="0" w:color="auto"/>
              <w:bottom w:val="single" w:sz="4" w:space="0" w:color="auto"/>
              <w:right w:val="single" w:sz="4" w:space="0" w:color="auto"/>
            </w:tcBorders>
            <w:shd w:val="clear" w:color="auto" w:fill="auto"/>
          </w:tcPr>
          <w:p w14:paraId="6E72C1BE" w14:textId="77777777" w:rsidR="00C94170" w:rsidRPr="00DB4FC1" w:rsidRDefault="00C94170">
            <w:pPr>
              <w:numPr>
                <w:ilvl w:val="0"/>
                <w:numId w:val="293"/>
              </w:numPr>
              <w:spacing w:after="0" w:line="360" w:lineRule="auto"/>
              <w:contextualSpacing/>
              <w:rPr>
                <w:rFonts w:ascii="Times New Roman" w:eastAsia="Times New Roman" w:hAnsi="Times New Roman" w:cs="Times New Roman"/>
                <w:kern w:val="28"/>
                <w:sz w:val="24"/>
                <w:szCs w:val="24"/>
                <w14:ligatures w14:val="none"/>
              </w:rPr>
            </w:pPr>
            <w:r w:rsidRPr="00DB4FC1">
              <w:rPr>
                <w:rFonts w:ascii="Times New Roman" w:eastAsia="Times New Roman" w:hAnsi="Times New Roman" w:cs="Times New Roman"/>
                <w:kern w:val="28"/>
                <w:sz w:val="24"/>
                <w:szCs w:val="24"/>
                <w14:ligatures w14:val="none"/>
              </w:rPr>
              <w:t xml:space="preserve"> Health and safety procedures</w:t>
            </w:r>
          </w:p>
          <w:p w14:paraId="437F8777" w14:textId="77777777" w:rsidR="00C94170" w:rsidRPr="00DB4FC1" w:rsidRDefault="00C94170">
            <w:pPr>
              <w:numPr>
                <w:ilvl w:val="0"/>
                <w:numId w:val="293"/>
              </w:numPr>
              <w:spacing w:after="0" w:line="360" w:lineRule="auto"/>
              <w:contextualSpacing/>
              <w:rPr>
                <w:rFonts w:ascii="Times New Roman" w:eastAsia="Times New Roman" w:hAnsi="Times New Roman" w:cs="Times New Roman"/>
                <w:kern w:val="28"/>
                <w:sz w:val="24"/>
                <w:szCs w:val="24"/>
                <w14:ligatures w14:val="none"/>
              </w:rPr>
            </w:pPr>
            <w:r w:rsidRPr="00DB4FC1">
              <w:rPr>
                <w:rFonts w:ascii="Times New Roman" w:eastAsia="Times New Roman" w:hAnsi="Times New Roman" w:cs="Times New Roman"/>
                <w:kern w:val="28"/>
                <w:sz w:val="24"/>
                <w:szCs w:val="24"/>
                <w14:ligatures w14:val="none"/>
              </w:rPr>
              <w:t xml:space="preserve">Types of working drawings </w:t>
            </w:r>
          </w:p>
          <w:p w14:paraId="0E7CBA5F" w14:textId="77777777" w:rsidR="00C94170" w:rsidRPr="00DB4FC1" w:rsidRDefault="00C94170">
            <w:pPr>
              <w:numPr>
                <w:ilvl w:val="0"/>
                <w:numId w:val="292"/>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Schematic diagram</w:t>
            </w:r>
          </w:p>
          <w:p w14:paraId="620695B1" w14:textId="77777777" w:rsidR="00C94170" w:rsidRPr="00DB4FC1" w:rsidRDefault="00C94170">
            <w:pPr>
              <w:numPr>
                <w:ilvl w:val="0"/>
                <w:numId w:val="292"/>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Wiring diagram </w:t>
            </w:r>
          </w:p>
          <w:p w14:paraId="31A99692" w14:textId="77777777" w:rsidR="00C94170" w:rsidRPr="00DB4FC1" w:rsidRDefault="00C94170">
            <w:pPr>
              <w:numPr>
                <w:ilvl w:val="0"/>
                <w:numId w:val="292"/>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Line diagram </w:t>
            </w:r>
          </w:p>
          <w:p w14:paraId="52022EC3" w14:textId="77777777" w:rsidR="00C94170" w:rsidRPr="00DB4FC1" w:rsidRDefault="00C94170">
            <w:pPr>
              <w:numPr>
                <w:ilvl w:val="0"/>
                <w:numId w:val="293"/>
              </w:numPr>
              <w:spacing w:after="0" w:line="360" w:lineRule="auto"/>
              <w:contextualSpacing/>
              <w:rPr>
                <w:rFonts w:ascii="Times New Roman" w:eastAsia="Times New Roman" w:hAnsi="Times New Roman" w:cs="Times New Roman"/>
                <w:kern w:val="28"/>
                <w:sz w:val="24"/>
                <w:szCs w:val="24"/>
                <w14:ligatures w14:val="none"/>
              </w:rPr>
            </w:pPr>
            <w:r w:rsidRPr="00DB4FC1">
              <w:rPr>
                <w:rFonts w:ascii="Times New Roman" w:eastAsia="Times New Roman" w:hAnsi="Times New Roman" w:cs="Times New Roman"/>
                <w:kern w:val="28"/>
                <w:sz w:val="24"/>
                <w:szCs w:val="24"/>
                <w14:ligatures w14:val="none"/>
              </w:rPr>
              <w:t xml:space="preserve">Control and instrumentation monitoring system Tools </w:t>
            </w:r>
          </w:p>
          <w:p w14:paraId="38C8D2DF" w14:textId="77777777" w:rsidR="00C94170" w:rsidRPr="00DB4FC1" w:rsidRDefault="00C94170">
            <w:pPr>
              <w:numPr>
                <w:ilvl w:val="0"/>
                <w:numId w:val="291"/>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Measuring tools </w:t>
            </w:r>
          </w:p>
          <w:p w14:paraId="0B4E7B4C" w14:textId="77777777" w:rsidR="00C94170" w:rsidRPr="00DB4FC1" w:rsidRDefault="00C94170">
            <w:pPr>
              <w:numPr>
                <w:ilvl w:val="0"/>
                <w:numId w:val="291"/>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Marking tool</w:t>
            </w:r>
          </w:p>
          <w:p w14:paraId="5CDCD49F" w14:textId="77777777" w:rsidR="00C94170" w:rsidRPr="00DB4FC1" w:rsidRDefault="00C94170">
            <w:pPr>
              <w:numPr>
                <w:ilvl w:val="0"/>
                <w:numId w:val="291"/>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Cutting tools</w:t>
            </w:r>
          </w:p>
          <w:p w14:paraId="1ED5B294" w14:textId="77777777" w:rsidR="00C94170" w:rsidRPr="00DB4FC1" w:rsidRDefault="00C94170">
            <w:pPr>
              <w:numPr>
                <w:ilvl w:val="0"/>
                <w:numId w:val="291"/>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Fastening tools</w:t>
            </w:r>
          </w:p>
          <w:p w14:paraId="073090F1" w14:textId="77777777" w:rsidR="00C94170" w:rsidRPr="00DB4FC1" w:rsidRDefault="00C94170">
            <w:pPr>
              <w:numPr>
                <w:ilvl w:val="0"/>
                <w:numId w:val="291"/>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Fixing tools </w:t>
            </w:r>
          </w:p>
          <w:p w14:paraId="6D35115D" w14:textId="77777777" w:rsidR="00C94170" w:rsidRPr="00DB4FC1" w:rsidRDefault="00C94170">
            <w:pPr>
              <w:numPr>
                <w:ilvl w:val="0"/>
                <w:numId w:val="291"/>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Crimping tool</w:t>
            </w:r>
          </w:p>
          <w:p w14:paraId="27E8163F" w14:textId="77777777" w:rsidR="00C94170" w:rsidRPr="00DB4FC1" w:rsidRDefault="00C94170">
            <w:pPr>
              <w:numPr>
                <w:ilvl w:val="0"/>
                <w:numId w:val="293"/>
              </w:numPr>
              <w:spacing w:after="0" w:line="360" w:lineRule="auto"/>
              <w:contextualSpacing/>
              <w:rPr>
                <w:rFonts w:ascii="Times New Roman" w:eastAsia="Times New Roman" w:hAnsi="Times New Roman" w:cs="Times New Roman"/>
                <w:kern w:val="28"/>
                <w:sz w:val="24"/>
                <w:szCs w:val="24"/>
                <w14:ligatures w14:val="none"/>
              </w:rPr>
            </w:pPr>
            <w:r w:rsidRPr="00DB4FC1">
              <w:rPr>
                <w:rFonts w:ascii="Times New Roman" w:eastAsia="Times New Roman" w:hAnsi="Times New Roman" w:cs="Times New Roman"/>
                <w:kern w:val="28"/>
                <w:sz w:val="24"/>
                <w:szCs w:val="24"/>
                <w14:ligatures w14:val="none"/>
              </w:rPr>
              <w:t>Monitoring system instruments</w:t>
            </w:r>
          </w:p>
          <w:p w14:paraId="0DAA334D" w14:textId="77777777" w:rsidR="00C94170" w:rsidRPr="00DB4FC1" w:rsidRDefault="00C94170">
            <w:pPr>
              <w:numPr>
                <w:ilvl w:val="0"/>
                <w:numId w:val="290"/>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Sensors</w:t>
            </w:r>
          </w:p>
          <w:p w14:paraId="557EBE3A" w14:textId="77777777" w:rsidR="00C94170" w:rsidRPr="00DB4FC1" w:rsidRDefault="00C94170">
            <w:pPr>
              <w:numPr>
                <w:ilvl w:val="0"/>
                <w:numId w:val="290"/>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Transducers</w:t>
            </w:r>
          </w:p>
          <w:p w14:paraId="7A54AC2E" w14:textId="77777777" w:rsidR="00C94170" w:rsidRPr="00DB4FC1" w:rsidRDefault="00C94170">
            <w:pPr>
              <w:numPr>
                <w:ilvl w:val="0"/>
                <w:numId w:val="290"/>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Data loggers</w:t>
            </w:r>
          </w:p>
          <w:p w14:paraId="1D5E5D3F" w14:textId="77777777" w:rsidR="00C94170" w:rsidRPr="00DB4FC1" w:rsidRDefault="00C94170">
            <w:pPr>
              <w:numPr>
                <w:ilvl w:val="0"/>
                <w:numId w:val="290"/>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Controllers</w:t>
            </w:r>
          </w:p>
          <w:p w14:paraId="482BE92B" w14:textId="77777777" w:rsidR="00C94170" w:rsidRPr="00DB4FC1" w:rsidRDefault="00C94170">
            <w:pPr>
              <w:numPr>
                <w:ilvl w:val="0"/>
                <w:numId w:val="290"/>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HMIs</w:t>
            </w:r>
          </w:p>
          <w:p w14:paraId="579CE1B3" w14:textId="77777777" w:rsidR="00C94170" w:rsidRPr="00DB4FC1" w:rsidRDefault="00C94170">
            <w:pPr>
              <w:numPr>
                <w:ilvl w:val="0"/>
                <w:numId w:val="290"/>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Remote monitoring systems</w:t>
            </w:r>
          </w:p>
          <w:p w14:paraId="388B6A04" w14:textId="77777777" w:rsidR="00C94170" w:rsidRPr="00DB4FC1" w:rsidRDefault="00C94170">
            <w:pPr>
              <w:numPr>
                <w:ilvl w:val="0"/>
                <w:numId w:val="293"/>
              </w:numPr>
              <w:spacing w:after="0" w:line="360" w:lineRule="auto"/>
              <w:contextualSpacing/>
              <w:rPr>
                <w:rFonts w:ascii="Times New Roman" w:eastAsia="Times New Roman" w:hAnsi="Times New Roman" w:cs="Times New Roman"/>
                <w:kern w:val="28"/>
                <w:sz w:val="24"/>
                <w:szCs w:val="24"/>
                <w14:ligatures w14:val="none"/>
              </w:rPr>
            </w:pPr>
            <w:r w:rsidRPr="00DB4FC1">
              <w:rPr>
                <w:rFonts w:ascii="Times New Roman" w:eastAsia="Times New Roman" w:hAnsi="Times New Roman" w:cs="Times New Roman"/>
                <w:kern w:val="28"/>
                <w:sz w:val="24"/>
                <w:szCs w:val="24"/>
                <w14:ligatures w14:val="none"/>
              </w:rPr>
              <w:t>Types of instrumentation wiring systems</w:t>
            </w:r>
          </w:p>
          <w:p w14:paraId="576EFB0F" w14:textId="77777777" w:rsidR="00C94170" w:rsidRPr="00DB4FC1" w:rsidRDefault="00C94170">
            <w:pPr>
              <w:numPr>
                <w:ilvl w:val="0"/>
                <w:numId w:val="28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Conduit wiring </w:t>
            </w:r>
          </w:p>
          <w:p w14:paraId="57A265F5" w14:textId="77777777" w:rsidR="00C94170" w:rsidRPr="00DB4FC1" w:rsidRDefault="00C94170">
            <w:pPr>
              <w:numPr>
                <w:ilvl w:val="0"/>
                <w:numId w:val="28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Batten wiring </w:t>
            </w:r>
          </w:p>
          <w:p w14:paraId="0C2E5D58" w14:textId="77777777" w:rsidR="00C94170" w:rsidRPr="00DB4FC1" w:rsidRDefault="00C94170">
            <w:pPr>
              <w:numPr>
                <w:ilvl w:val="0"/>
                <w:numId w:val="28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Metallic conduits </w:t>
            </w:r>
          </w:p>
          <w:p w14:paraId="69BFBDAD" w14:textId="77777777" w:rsidR="00C94170" w:rsidRPr="00DB4FC1" w:rsidRDefault="00C94170">
            <w:pPr>
              <w:numPr>
                <w:ilvl w:val="0"/>
                <w:numId w:val="28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Cable trays </w:t>
            </w:r>
          </w:p>
          <w:p w14:paraId="7BDC8556" w14:textId="77777777" w:rsidR="00C94170" w:rsidRPr="00DB4FC1" w:rsidRDefault="00C94170">
            <w:pPr>
              <w:numPr>
                <w:ilvl w:val="0"/>
                <w:numId w:val="28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Ducts</w:t>
            </w:r>
          </w:p>
          <w:p w14:paraId="55F43F3C" w14:textId="77777777" w:rsidR="00C94170" w:rsidRPr="00DB4FC1" w:rsidRDefault="00C94170">
            <w:pPr>
              <w:numPr>
                <w:ilvl w:val="0"/>
                <w:numId w:val="28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Trunkings </w:t>
            </w:r>
          </w:p>
          <w:p w14:paraId="162AB88A" w14:textId="77777777" w:rsidR="00C94170" w:rsidRPr="00DB4FC1" w:rsidRDefault="00C94170">
            <w:pPr>
              <w:numPr>
                <w:ilvl w:val="0"/>
                <w:numId w:val="293"/>
              </w:numPr>
              <w:spacing w:after="0" w:line="360" w:lineRule="auto"/>
              <w:contextualSpacing/>
              <w:rPr>
                <w:rFonts w:ascii="Times New Roman" w:eastAsia="Times New Roman" w:hAnsi="Times New Roman" w:cs="Times New Roman"/>
                <w:kern w:val="28"/>
                <w:sz w:val="24"/>
                <w:szCs w:val="24"/>
                <w14:ligatures w14:val="none"/>
              </w:rPr>
            </w:pPr>
            <w:r w:rsidRPr="00DB4FC1">
              <w:rPr>
                <w:rFonts w:ascii="Times New Roman" w:eastAsia="Times New Roman" w:hAnsi="Times New Roman" w:cs="Times New Roman"/>
                <w:kern w:val="28"/>
                <w:sz w:val="24"/>
                <w:szCs w:val="24"/>
                <w14:ligatures w14:val="none"/>
              </w:rPr>
              <w:t xml:space="preserve"> Fixing and termination of monitoring instruments </w:t>
            </w:r>
          </w:p>
          <w:p w14:paraId="7FF65481" w14:textId="77777777" w:rsidR="00C94170" w:rsidRPr="00DB4FC1" w:rsidRDefault="00C94170">
            <w:pPr>
              <w:numPr>
                <w:ilvl w:val="0"/>
                <w:numId w:val="28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Pressure gauge </w:t>
            </w:r>
          </w:p>
          <w:p w14:paraId="2814D8EB" w14:textId="77777777" w:rsidR="00C94170" w:rsidRPr="00DB4FC1" w:rsidRDefault="00C94170">
            <w:pPr>
              <w:numPr>
                <w:ilvl w:val="0"/>
                <w:numId w:val="28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Tachometer </w:t>
            </w:r>
          </w:p>
          <w:p w14:paraId="42D2732E" w14:textId="77777777" w:rsidR="00C94170" w:rsidRPr="00DB4FC1" w:rsidRDefault="00C94170">
            <w:pPr>
              <w:numPr>
                <w:ilvl w:val="0"/>
                <w:numId w:val="28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Loadcells </w:t>
            </w:r>
          </w:p>
          <w:p w14:paraId="1E999450" w14:textId="77777777" w:rsidR="00C94170" w:rsidRPr="00DB4FC1" w:rsidRDefault="00C94170">
            <w:pPr>
              <w:numPr>
                <w:ilvl w:val="0"/>
                <w:numId w:val="28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Piezometer </w:t>
            </w:r>
          </w:p>
          <w:p w14:paraId="04DB8A6C" w14:textId="77777777" w:rsidR="00C94170" w:rsidRPr="00DB4FC1" w:rsidRDefault="00C94170">
            <w:pPr>
              <w:numPr>
                <w:ilvl w:val="0"/>
                <w:numId w:val="28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Strain gauge </w:t>
            </w:r>
          </w:p>
          <w:p w14:paraId="7559FE0A" w14:textId="77777777" w:rsidR="00C94170" w:rsidRPr="00DB4FC1" w:rsidRDefault="00C94170">
            <w:pPr>
              <w:numPr>
                <w:ilvl w:val="0"/>
                <w:numId w:val="28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Multimeter</w:t>
            </w:r>
          </w:p>
          <w:p w14:paraId="1873B74D" w14:textId="77777777" w:rsidR="00C94170" w:rsidRPr="00DB4FC1" w:rsidRDefault="00C94170">
            <w:pPr>
              <w:numPr>
                <w:ilvl w:val="0"/>
                <w:numId w:val="28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Thermo couple </w:t>
            </w:r>
          </w:p>
          <w:p w14:paraId="2A4BCD94" w14:textId="25F34FEC" w:rsidR="00C94170" w:rsidRPr="00DB4FC1" w:rsidRDefault="00C94170">
            <w:pPr>
              <w:numPr>
                <w:ilvl w:val="0"/>
                <w:numId w:val="293"/>
              </w:numPr>
              <w:spacing w:after="0" w:line="360" w:lineRule="auto"/>
              <w:contextualSpacing/>
              <w:rPr>
                <w:rFonts w:ascii="Times New Roman" w:eastAsia="Times New Roman" w:hAnsi="Times New Roman" w:cs="Times New Roman"/>
                <w:kern w:val="28"/>
                <w:sz w:val="24"/>
                <w:szCs w:val="24"/>
                <w14:ligatures w14:val="none"/>
              </w:rPr>
            </w:pPr>
            <w:r w:rsidRPr="00DB4FC1">
              <w:rPr>
                <w:rFonts w:ascii="Times New Roman" w:eastAsia="Times New Roman" w:hAnsi="Times New Roman" w:cs="Times New Roman"/>
                <w:kern w:val="28"/>
                <w:sz w:val="24"/>
                <w:szCs w:val="24"/>
                <w14:ligatures w14:val="none"/>
              </w:rPr>
              <w:t xml:space="preserve">Cable </w:t>
            </w:r>
            <w:r w:rsidR="009A053C">
              <w:rPr>
                <w:rFonts w:ascii="Times New Roman" w:eastAsia="Times New Roman" w:hAnsi="Times New Roman" w:cs="Times New Roman"/>
                <w:kern w:val="28"/>
                <w:sz w:val="24"/>
                <w:szCs w:val="24"/>
                <w14:ligatures w14:val="none"/>
              </w:rPr>
              <w:t xml:space="preserve">laying, </w:t>
            </w:r>
            <w:r w:rsidRPr="00DB4FC1">
              <w:rPr>
                <w:rFonts w:ascii="Times New Roman" w:eastAsia="Times New Roman" w:hAnsi="Times New Roman" w:cs="Times New Roman"/>
                <w:kern w:val="28"/>
                <w:sz w:val="24"/>
                <w:szCs w:val="24"/>
                <w14:ligatures w14:val="none"/>
              </w:rPr>
              <w:t xml:space="preserve">lugging and tagging </w:t>
            </w:r>
          </w:p>
          <w:p w14:paraId="391A80FB" w14:textId="753ED586" w:rsidR="00C94170" w:rsidRPr="00DB4FC1" w:rsidRDefault="009A053C">
            <w:pPr>
              <w:numPr>
                <w:ilvl w:val="0"/>
                <w:numId w:val="293"/>
              </w:numPr>
              <w:spacing w:after="0" w:line="360" w:lineRule="auto"/>
              <w:contextualSpacing/>
              <w:rPr>
                <w:rFonts w:ascii="Times New Roman" w:eastAsia="Times New Roman" w:hAnsi="Times New Roman" w:cs="Times New Roman"/>
                <w:kern w:val="28"/>
                <w:sz w:val="24"/>
                <w:szCs w:val="24"/>
                <w14:ligatures w14:val="none"/>
              </w:rPr>
            </w:pPr>
            <w:r>
              <w:rPr>
                <w:rFonts w:ascii="Times New Roman" w:eastAsia="Times New Roman" w:hAnsi="Times New Roman" w:cs="Times New Roman"/>
                <w:kern w:val="28"/>
                <w:sz w:val="24"/>
                <w:szCs w:val="24"/>
                <w14:ligatures w14:val="none"/>
              </w:rPr>
              <w:t>T</w:t>
            </w:r>
            <w:r w:rsidR="00C94170" w:rsidRPr="00DB4FC1">
              <w:rPr>
                <w:rFonts w:ascii="Times New Roman" w:eastAsia="Times New Roman" w:hAnsi="Times New Roman" w:cs="Times New Roman"/>
                <w:kern w:val="28"/>
                <w:sz w:val="24"/>
                <w:szCs w:val="24"/>
                <w14:ligatures w14:val="none"/>
              </w:rPr>
              <w:t>ermination</w:t>
            </w:r>
            <w:r>
              <w:t xml:space="preserve"> of </w:t>
            </w:r>
            <w:r w:rsidRPr="009A053C">
              <w:rPr>
                <w:rFonts w:ascii="Times New Roman" w:eastAsia="Times New Roman" w:hAnsi="Times New Roman" w:cs="Times New Roman"/>
                <w:kern w:val="28"/>
                <w:sz w:val="24"/>
                <w:szCs w:val="24"/>
                <w14:ligatures w14:val="none"/>
              </w:rPr>
              <w:t>monitoring system cables</w:t>
            </w:r>
            <w:r w:rsidR="00C94170" w:rsidRPr="00DB4FC1">
              <w:rPr>
                <w:rFonts w:ascii="Times New Roman" w:eastAsia="Times New Roman" w:hAnsi="Times New Roman" w:cs="Times New Roman"/>
                <w:kern w:val="28"/>
                <w:sz w:val="24"/>
                <w:szCs w:val="24"/>
                <w14:ligatures w14:val="none"/>
              </w:rPr>
              <w:t xml:space="preserve"> </w:t>
            </w:r>
          </w:p>
          <w:p w14:paraId="48D2EB55" w14:textId="77777777" w:rsidR="00C94170" w:rsidRPr="00DB4FC1" w:rsidRDefault="00C94170">
            <w:pPr>
              <w:numPr>
                <w:ilvl w:val="0"/>
                <w:numId w:val="287"/>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Power cable </w:t>
            </w:r>
          </w:p>
          <w:p w14:paraId="5E9B0706" w14:textId="77777777" w:rsidR="00C94170" w:rsidRPr="00DB4FC1" w:rsidRDefault="00C94170">
            <w:pPr>
              <w:numPr>
                <w:ilvl w:val="0"/>
                <w:numId w:val="287"/>
              </w:numPr>
              <w:spacing w:after="0" w:line="360" w:lineRule="auto"/>
              <w:contextualSpacing/>
              <w:rPr>
                <w:rFonts w:ascii="Times New Roman" w:eastAsia="Times New Roman" w:hAnsi="Times New Roman" w:cs="Times New Roman"/>
                <w:color w:val="000000" w:themeColor="text1"/>
                <w:kern w:val="0"/>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Signal cable</w:t>
            </w:r>
            <w:r w:rsidRPr="00DB4FC1">
              <w:rPr>
                <w:rFonts w:ascii="Times New Roman" w:eastAsia="Times New Roman" w:hAnsi="Times New Roman" w:cs="Times New Roman"/>
                <w:color w:val="000000" w:themeColor="text1"/>
                <w:kern w:val="0"/>
                <w:sz w:val="24"/>
                <w:szCs w:val="24"/>
                <w:lang w:val="en-GB"/>
                <w14:ligatures w14:val="none"/>
              </w:rPr>
              <w:t xml:space="preserve"> </w:t>
            </w:r>
          </w:p>
        </w:tc>
        <w:tc>
          <w:tcPr>
            <w:tcW w:w="1304" w:type="pct"/>
            <w:tcBorders>
              <w:top w:val="single" w:sz="4" w:space="0" w:color="auto"/>
              <w:left w:val="single" w:sz="4" w:space="0" w:color="auto"/>
              <w:bottom w:val="single" w:sz="4" w:space="0" w:color="auto"/>
              <w:right w:val="single" w:sz="4" w:space="0" w:color="auto"/>
            </w:tcBorders>
          </w:tcPr>
          <w:p w14:paraId="7C6967A3" w14:textId="77777777" w:rsidR="00C94170" w:rsidRPr="00DB4FC1" w:rsidRDefault="00C94170">
            <w:pPr>
              <w:numPr>
                <w:ilvl w:val="2"/>
                <w:numId w:val="287"/>
              </w:numPr>
              <w:spacing w:after="0" w:line="360" w:lineRule="auto"/>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Written tests</w:t>
            </w:r>
          </w:p>
          <w:p w14:paraId="72B9DF15" w14:textId="77777777" w:rsidR="00C94170" w:rsidRPr="00DB4FC1" w:rsidRDefault="00C94170">
            <w:pPr>
              <w:numPr>
                <w:ilvl w:val="2"/>
                <w:numId w:val="287"/>
              </w:numPr>
              <w:spacing w:after="0" w:line="360" w:lineRule="auto"/>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 xml:space="preserve">Oral Questioning </w:t>
            </w:r>
          </w:p>
          <w:p w14:paraId="5FB02708" w14:textId="77777777" w:rsidR="00C94170" w:rsidRPr="00DB4FC1" w:rsidRDefault="00C94170">
            <w:pPr>
              <w:numPr>
                <w:ilvl w:val="2"/>
                <w:numId w:val="287"/>
              </w:numPr>
              <w:spacing w:after="0" w:line="360" w:lineRule="auto"/>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 xml:space="preserve">Practical assessment </w:t>
            </w:r>
          </w:p>
          <w:p w14:paraId="03D6483C" w14:textId="77777777" w:rsidR="00C94170" w:rsidRPr="00DB4FC1" w:rsidRDefault="00C94170">
            <w:pPr>
              <w:numPr>
                <w:ilvl w:val="2"/>
                <w:numId w:val="287"/>
              </w:numPr>
              <w:spacing w:after="0" w:line="360" w:lineRule="auto"/>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Project</w:t>
            </w:r>
          </w:p>
          <w:p w14:paraId="4E9DCF9B" w14:textId="77777777" w:rsidR="00C94170" w:rsidRPr="00DB4FC1" w:rsidRDefault="00C94170">
            <w:pPr>
              <w:numPr>
                <w:ilvl w:val="2"/>
                <w:numId w:val="287"/>
              </w:numPr>
              <w:spacing w:after="0" w:line="360" w:lineRule="auto"/>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Third party report</w:t>
            </w:r>
          </w:p>
          <w:p w14:paraId="173254CA" w14:textId="77777777" w:rsidR="00C94170" w:rsidRPr="00DB4FC1" w:rsidRDefault="00C94170">
            <w:pPr>
              <w:numPr>
                <w:ilvl w:val="2"/>
                <w:numId w:val="287"/>
              </w:numPr>
              <w:spacing w:after="0" w:line="360" w:lineRule="auto"/>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Portfolio of evidence</w:t>
            </w:r>
          </w:p>
          <w:p w14:paraId="00EB76F2" w14:textId="77777777" w:rsidR="00C94170" w:rsidRPr="00DB4FC1" w:rsidRDefault="00C94170" w:rsidP="006218ED">
            <w:pPr>
              <w:spacing w:after="120" w:line="360" w:lineRule="auto"/>
              <w:rPr>
                <w:rFonts w:ascii="Times New Roman" w:eastAsia="Times New Roman" w:hAnsi="Times New Roman" w:cs="Times New Roman"/>
                <w:kern w:val="28"/>
                <w:sz w:val="24"/>
                <w:szCs w:val="24"/>
                <w14:ligatures w14:val="none"/>
              </w:rPr>
            </w:pPr>
          </w:p>
          <w:p w14:paraId="643EBFCF" w14:textId="77777777" w:rsidR="00C94170" w:rsidRPr="00DB4FC1" w:rsidRDefault="00C94170" w:rsidP="006218ED">
            <w:pPr>
              <w:spacing w:after="120" w:line="360" w:lineRule="auto"/>
              <w:rPr>
                <w:rFonts w:ascii="Times New Roman" w:eastAsia="Times New Roman" w:hAnsi="Times New Roman" w:cs="Times New Roman"/>
                <w:kern w:val="28"/>
                <w:sz w:val="24"/>
                <w:szCs w:val="24"/>
                <w14:ligatures w14:val="none"/>
              </w:rPr>
            </w:pPr>
          </w:p>
          <w:p w14:paraId="5651543F" w14:textId="77777777" w:rsidR="00C94170" w:rsidRPr="00DB4FC1" w:rsidRDefault="00C94170" w:rsidP="006218ED">
            <w:pPr>
              <w:spacing w:after="120" w:line="360" w:lineRule="auto"/>
              <w:jc w:val="center"/>
              <w:rPr>
                <w:rFonts w:ascii="Times New Roman" w:eastAsia="Times New Roman" w:hAnsi="Times New Roman" w:cs="Times New Roman"/>
                <w:kern w:val="28"/>
                <w:sz w:val="24"/>
                <w:szCs w:val="24"/>
                <w14:ligatures w14:val="none"/>
              </w:rPr>
            </w:pPr>
          </w:p>
        </w:tc>
      </w:tr>
      <w:tr w:rsidR="00C94170" w:rsidRPr="00DB4FC1" w14:paraId="7C0E59EC" w14:textId="77777777" w:rsidTr="006218ED">
        <w:trPr>
          <w:trHeight w:val="2330"/>
        </w:trPr>
        <w:tc>
          <w:tcPr>
            <w:tcW w:w="1499" w:type="pct"/>
            <w:tcBorders>
              <w:top w:val="single" w:sz="4" w:space="0" w:color="auto"/>
              <w:left w:val="single" w:sz="4" w:space="0" w:color="auto"/>
              <w:bottom w:val="single" w:sz="4" w:space="0" w:color="auto"/>
              <w:right w:val="single" w:sz="4" w:space="0" w:color="auto"/>
            </w:tcBorders>
          </w:tcPr>
          <w:p w14:paraId="3F67185F" w14:textId="77777777" w:rsidR="00C94170" w:rsidRPr="00DB4FC1" w:rsidRDefault="00C94170">
            <w:pPr>
              <w:numPr>
                <w:ilvl w:val="0"/>
                <w:numId w:val="403"/>
              </w:numPr>
              <w:spacing w:after="0" w:line="360" w:lineRule="auto"/>
              <w:contextualSpacing/>
              <w:rPr>
                <w:rFonts w:ascii="Times New Roman" w:eastAsia="Times New Roman" w:hAnsi="Times New Roman" w:cs="Times New Roman"/>
                <w:kern w:val="28"/>
                <w:sz w:val="24"/>
                <w:szCs w:val="24"/>
                <w:lang w:val="en-GB"/>
              </w:rPr>
            </w:pPr>
            <w:r w:rsidRPr="00DB4FC1">
              <w:rPr>
                <w:rFonts w:ascii="Times New Roman" w:eastAsia="Times New Roman" w:hAnsi="Times New Roman" w:cs="Times New Roman"/>
                <w:bCs/>
                <w:kern w:val="0"/>
                <w:sz w:val="24"/>
                <w:szCs w:val="24"/>
                <w:lang w:val="en-GB"/>
                <w14:ligatures w14:val="none"/>
              </w:rPr>
              <w:t xml:space="preserve">Test and commission instrumentation </w:t>
            </w:r>
            <w:r w:rsidRPr="00DB4FC1">
              <w:rPr>
                <w:rFonts w:ascii="Times New Roman" w:eastAsia="Times New Roman" w:hAnsi="Times New Roman" w:cs="Times New Roman"/>
                <w:kern w:val="0"/>
                <w:sz w:val="24"/>
                <w:szCs w:val="24"/>
                <w:lang w:val="en-GB"/>
                <w14:ligatures w14:val="none"/>
              </w:rPr>
              <w:t>system</w:t>
            </w:r>
          </w:p>
        </w:tc>
        <w:tc>
          <w:tcPr>
            <w:tcW w:w="2197" w:type="pct"/>
            <w:tcBorders>
              <w:top w:val="single" w:sz="4" w:space="0" w:color="auto"/>
              <w:left w:val="single" w:sz="4" w:space="0" w:color="auto"/>
              <w:bottom w:val="single" w:sz="4" w:space="0" w:color="auto"/>
              <w:right w:val="single" w:sz="4" w:space="0" w:color="auto"/>
            </w:tcBorders>
          </w:tcPr>
          <w:p w14:paraId="711EC056" w14:textId="77777777" w:rsidR="00C94170" w:rsidRPr="00DB4FC1" w:rsidRDefault="00C94170">
            <w:pPr>
              <w:numPr>
                <w:ilvl w:val="0"/>
                <w:numId w:val="294"/>
              </w:numPr>
              <w:spacing w:after="0" w:line="360" w:lineRule="auto"/>
              <w:contextualSpacing/>
              <w:rPr>
                <w:rFonts w:ascii="Times New Roman" w:eastAsia="Times New Roman" w:hAnsi="Times New Roman" w:cs="Times New Roman"/>
                <w:kern w:val="28"/>
                <w:sz w:val="24"/>
                <w:szCs w:val="24"/>
                <w14:ligatures w14:val="none"/>
              </w:rPr>
            </w:pPr>
            <w:r w:rsidRPr="00DB4FC1">
              <w:rPr>
                <w:rFonts w:ascii="Times New Roman" w:eastAsia="Times New Roman" w:hAnsi="Times New Roman" w:cs="Times New Roman"/>
                <w:kern w:val="28"/>
                <w:sz w:val="24"/>
                <w:szCs w:val="24"/>
                <w14:ligatures w14:val="none"/>
              </w:rPr>
              <w:t>Importance of instrumentation system testing</w:t>
            </w:r>
          </w:p>
          <w:p w14:paraId="43C59C8D" w14:textId="77777777" w:rsidR="00C94170" w:rsidRPr="00DB4FC1" w:rsidRDefault="00C94170">
            <w:pPr>
              <w:numPr>
                <w:ilvl w:val="0"/>
                <w:numId w:val="294"/>
              </w:numPr>
              <w:spacing w:after="0" w:line="360" w:lineRule="auto"/>
              <w:contextualSpacing/>
              <w:rPr>
                <w:rFonts w:ascii="Times New Roman" w:eastAsia="Times New Roman" w:hAnsi="Times New Roman" w:cs="Times New Roman"/>
                <w:kern w:val="28"/>
                <w:sz w:val="24"/>
                <w:szCs w:val="24"/>
                <w14:ligatures w14:val="none"/>
              </w:rPr>
            </w:pPr>
            <w:r w:rsidRPr="00DB4FC1">
              <w:rPr>
                <w:rFonts w:ascii="Times New Roman" w:eastAsia="Times New Roman" w:hAnsi="Times New Roman" w:cs="Times New Roman"/>
                <w:kern w:val="28"/>
                <w:sz w:val="24"/>
                <w:szCs w:val="24"/>
                <w14:ligatures w14:val="none"/>
              </w:rPr>
              <w:t>Meaning of terms</w:t>
            </w:r>
          </w:p>
          <w:p w14:paraId="0F13AA10" w14:textId="77777777" w:rsidR="00C94170" w:rsidRPr="00DB4FC1" w:rsidRDefault="00C94170">
            <w:pPr>
              <w:numPr>
                <w:ilvl w:val="0"/>
                <w:numId w:val="295"/>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Inspection </w:t>
            </w:r>
          </w:p>
          <w:p w14:paraId="006FDD51" w14:textId="77777777" w:rsidR="00C94170" w:rsidRPr="00DB4FC1" w:rsidRDefault="00C94170">
            <w:pPr>
              <w:numPr>
                <w:ilvl w:val="0"/>
                <w:numId w:val="295"/>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Testing</w:t>
            </w:r>
          </w:p>
          <w:p w14:paraId="5E8A1410" w14:textId="77777777" w:rsidR="00C94170" w:rsidRPr="00DB4FC1" w:rsidRDefault="00C94170">
            <w:pPr>
              <w:numPr>
                <w:ilvl w:val="0"/>
                <w:numId w:val="294"/>
              </w:numPr>
              <w:spacing w:after="0" w:line="360" w:lineRule="auto"/>
              <w:contextualSpacing/>
              <w:rPr>
                <w:rFonts w:ascii="Times New Roman" w:eastAsia="Times New Roman" w:hAnsi="Times New Roman" w:cs="Times New Roman"/>
                <w:kern w:val="28"/>
                <w:sz w:val="24"/>
                <w:szCs w:val="24"/>
                <w14:ligatures w14:val="none"/>
              </w:rPr>
            </w:pPr>
            <w:r w:rsidRPr="00DB4FC1">
              <w:rPr>
                <w:rFonts w:ascii="Times New Roman" w:eastAsia="Times New Roman" w:hAnsi="Times New Roman" w:cs="Times New Roman"/>
                <w:kern w:val="28"/>
                <w:sz w:val="24"/>
                <w:szCs w:val="24"/>
                <w14:ligatures w14:val="none"/>
              </w:rPr>
              <w:t>Types of tests e.g.</w:t>
            </w:r>
          </w:p>
          <w:p w14:paraId="72308706" w14:textId="77777777" w:rsidR="00C94170" w:rsidRPr="00DB4FC1" w:rsidRDefault="00C94170">
            <w:pPr>
              <w:numPr>
                <w:ilvl w:val="0"/>
                <w:numId w:val="29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Electrical tests</w:t>
            </w:r>
          </w:p>
          <w:p w14:paraId="4AB8D4FC" w14:textId="06925AE9" w:rsidR="00C94170" w:rsidRDefault="00C94170">
            <w:pPr>
              <w:numPr>
                <w:ilvl w:val="0"/>
                <w:numId w:val="29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Functionality tests</w:t>
            </w:r>
          </w:p>
          <w:p w14:paraId="23C1BE3A" w14:textId="00A50579" w:rsidR="009A053C" w:rsidRPr="009A053C" w:rsidRDefault="009A053C">
            <w:pPr>
              <w:pStyle w:val="ListParagraph"/>
              <w:numPr>
                <w:ilvl w:val="3"/>
                <w:numId w:val="303"/>
              </w:numPr>
              <w:spacing w:after="0" w:line="360" w:lineRule="auto"/>
              <w:rPr>
                <w:szCs w:val="24"/>
                <w:lang w:val="en-GB"/>
              </w:rPr>
            </w:pPr>
            <w:r w:rsidRPr="009A053C">
              <w:rPr>
                <w:szCs w:val="24"/>
                <w:lang w:val="en-GB"/>
              </w:rPr>
              <w:t>Test Signal Conditioning Elements</w:t>
            </w:r>
          </w:p>
          <w:p w14:paraId="5AAB8E23" w14:textId="77777777" w:rsidR="009A053C" w:rsidRPr="009A053C" w:rsidRDefault="009A053C">
            <w:pPr>
              <w:pStyle w:val="ListParagraph"/>
              <w:numPr>
                <w:ilvl w:val="3"/>
                <w:numId w:val="303"/>
              </w:numPr>
              <w:spacing w:after="0" w:line="360" w:lineRule="auto"/>
              <w:rPr>
                <w:szCs w:val="24"/>
                <w:lang w:val="en-GB"/>
              </w:rPr>
            </w:pPr>
            <w:r w:rsidRPr="009A053C">
              <w:rPr>
                <w:szCs w:val="24"/>
                <w:lang w:val="en-GB"/>
              </w:rPr>
              <w:t>Test Signal Processing elements</w:t>
            </w:r>
          </w:p>
          <w:p w14:paraId="05C31E0E" w14:textId="314BAA0F" w:rsidR="009A053C" w:rsidRPr="009A053C" w:rsidRDefault="009A053C">
            <w:pPr>
              <w:pStyle w:val="ListParagraph"/>
              <w:numPr>
                <w:ilvl w:val="3"/>
                <w:numId w:val="303"/>
              </w:numPr>
              <w:spacing w:after="0" w:line="360" w:lineRule="auto"/>
              <w:rPr>
                <w:szCs w:val="24"/>
                <w:lang w:val="en-GB"/>
              </w:rPr>
            </w:pPr>
            <w:r w:rsidRPr="009A053C">
              <w:rPr>
                <w:szCs w:val="24"/>
                <w:lang w:val="en-GB"/>
              </w:rPr>
              <w:t>Test Data presentation elements</w:t>
            </w:r>
          </w:p>
          <w:p w14:paraId="4790F4DB" w14:textId="77777777" w:rsidR="00C94170" w:rsidRPr="00DB4FC1" w:rsidRDefault="00C94170">
            <w:pPr>
              <w:numPr>
                <w:ilvl w:val="0"/>
                <w:numId w:val="294"/>
              </w:numPr>
              <w:spacing w:after="0" w:line="360" w:lineRule="auto"/>
              <w:contextualSpacing/>
              <w:rPr>
                <w:rFonts w:ascii="Times New Roman" w:eastAsia="Times New Roman" w:hAnsi="Times New Roman" w:cs="Times New Roman"/>
                <w:kern w:val="28"/>
                <w:sz w:val="24"/>
                <w:szCs w:val="24"/>
                <w14:ligatures w14:val="none"/>
              </w:rPr>
            </w:pPr>
            <w:r w:rsidRPr="00DB4FC1">
              <w:rPr>
                <w:rFonts w:ascii="Times New Roman" w:eastAsia="Times New Roman" w:hAnsi="Times New Roman" w:cs="Times New Roman"/>
                <w:kern w:val="28"/>
                <w:sz w:val="24"/>
                <w:szCs w:val="24"/>
                <w14:ligatures w14:val="none"/>
              </w:rPr>
              <w:t>Testing tools and equipment</w:t>
            </w:r>
          </w:p>
          <w:p w14:paraId="1F0E5731" w14:textId="77777777" w:rsidR="00C94170" w:rsidRPr="00DB4FC1" w:rsidRDefault="00C94170">
            <w:pPr>
              <w:numPr>
                <w:ilvl w:val="0"/>
                <w:numId w:val="297"/>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Multimeter</w:t>
            </w:r>
          </w:p>
          <w:p w14:paraId="0433C048" w14:textId="77777777" w:rsidR="00C94170" w:rsidRPr="00DB4FC1" w:rsidRDefault="00C94170">
            <w:pPr>
              <w:numPr>
                <w:ilvl w:val="0"/>
                <w:numId w:val="297"/>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Insulation resistance tester</w:t>
            </w:r>
          </w:p>
          <w:p w14:paraId="50643697" w14:textId="77777777" w:rsidR="00C94170" w:rsidRPr="00DB4FC1" w:rsidRDefault="00C94170">
            <w:pPr>
              <w:numPr>
                <w:ilvl w:val="0"/>
                <w:numId w:val="297"/>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Signal generators</w:t>
            </w:r>
          </w:p>
          <w:p w14:paraId="2F8F0DAE" w14:textId="77777777" w:rsidR="00C94170" w:rsidRPr="00DB4FC1" w:rsidRDefault="00C94170">
            <w:pPr>
              <w:numPr>
                <w:ilvl w:val="0"/>
                <w:numId w:val="294"/>
              </w:numPr>
              <w:spacing w:after="0" w:line="360" w:lineRule="auto"/>
              <w:contextualSpacing/>
              <w:rPr>
                <w:rFonts w:ascii="Times New Roman" w:eastAsia="Times New Roman" w:hAnsi="Times New Roman" w:cs="Times New Roman"/>
                <w:kern w:val="28"/>
                <w:sz w:val="24"/>
                <w:szCs w:val="24"/>
                <w14:ligatures w14:val="none"/>
              </w:rPr>
            </w:pPr>
            <w:r w:rsidRPr="00DB4FC1">
              <w:rPr>
                <w:rFonts w:ascii="Times New Roman" w:eastAsia="Times New Roman" w:hAnsi="Times New Roman" w:cs="Times New Roman"/>
                <w:kern w:val="28"/>
                <w:sz w:val="24"/>
                <w:szCs w:val="24"/>
                <w14:ligatures w14:val="none"/>
              </w:rPr>
              <w:t xml:space="preserve">Troubleshooting techniques </w:t>
            </w:r>
          </w:p>
          <w:p w14:paraId="1E0CA959" w14:textId="77777777" w:rsidR="00C94170" w:rsidRPr="00DB4FC1" w:rsidRDefault="00C94170">
            <w:pPr>
              <w:numPr>
                <w:ilvl w:val="0"/>
                <w:numId w:val="294"/>
              </w:numPr>
              <w:spacing w:after="0" w:line="360" w:lineRule="auto"/>
              <w:contextualSpacing/>
              <w:rPr>
                <w:rFonts w:ascii="Times New Roman" w:eastAsia="Times New Roman" w:hAnsi="Times New Roman" w:cs="Times New Roman"/>
                <w:kern w:val="28"/>
                <w:sz w:val="24"/>
                <w:szCs w:val="24"/>
                <w14:ligatures w14:val="none"/>
              </w:rPr>
            </w:pPr>
            <w:r w:rsidRPr="00DB4FC1">
              <w:rPr>
                <w:rFonts w:ascii="Times New Roman" w:eastAsia="Times New Roman" w:hAnsi="Times New Roman" w:cs="Times New Roman"/>
                <w:kern w:val="28"/>
                <w:sz w:val="24"/>
                <w:szCs w:val="24"/>
                <w14:ligatures w14:val="none"/>
              </w:rPr>
              <w:t xml:space="preserve">Performance characteristics </w:t>
            </w:r>
          </w:p>
          <w:p w14:paraId="66C98CB4" w14:textId="77777777" w:rsidR="00C94170" w:rsidRPr="00DB4FC1" w:rsidRDefault="00C94170">
            <w:pPr>
              <w:numPr>
                <w:ilvl w:val="0"/>
                <w:numId w:val="29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Statics and dynamics </w:t>
            </w:r>
          </w:p>
          <w:p w14:paraId="5D27B945" w14:textId="77777777" w:rsidR="00C94170" w:rsidRPr="00DB4FC1" w:rsidRDefault="00C94170">
            <w:pPr>
              <w:numPr>
                <w:ilvl w:val="0"/>
                <w:numId w:val="29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Error and loading effects </w:t>
            </w:r>
          </w:p>
          <w:p w14:paraId="57FB6AC6" w14:textId="77777777" w:rsidR="00C94170" w:rsidRPr="00DB4FC1" w:rsidRDefault="00C94170">
            <w:pPr>
              <w:numPr>
                <w:ilvl w:val="0"/>
                <w:numId w:val="29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Accuracy  </w:t>
            </w:r>
          </w:p>
          <w:p w14:paraId="633C1E8C" w14:textId="77777777" w:rsidR="00C94170" w:rsidRPr="00DB4FC1" w:rsidRDefault="00C94170">
            <w:pPr>
              <w:numPr>
                <w:ilvl w:val="0"/>
                <w:numId w:val="29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Precision </w:t>
            </w:r>
          </w:p>
          <w:p w14:paraId="146CBAED" w14:textId="77777777" w:rsidR="00C94170" w:rsidRPr="00DB4FC1" w:rsidRDefault="00C94170">
            <w:pPr>
              <w:numPr>
                <w:ilvl w:val="0"/>
                <w:numId w:val="29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Linearity </w:t>
            </w:r>
          </w:p>
          <w:p w14:paraId="2A4BD650" w14:textId="77777777" w:rsidR="00C94170" w:rsidRPr="00DB4FC1" w:rsidRDefault="00C94170">
            <w:pPr>
              <w:numPr>
                <w:ilvl w:val="0"/>
                <w:numId w:val="29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Sensitivity </w:t>
            </w:r>
          </w:p>
          <w:p w14:paraId="3A698817" w14:textId="77777777" w:rsidR="00C94170" w:rsidRPr="00DB4FC1" w:rsidRDefault="00C94170">
            <w:pPr>
              <w:numPr>
                <w:ilvl w:val="0"/>
                <w:numId w:val="29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Resolution </w:t>
            </w:r>
          </w:p>
          <w:p w14:paraId="7D96A9B3" w14:textId="77777777" w:rsidR="00C94170" w:rsidRPr="00DB4FC1" w:rsidRDefault="00C94170">
            <w:pPr>
              <w:numPr>
                <w:ilvl w:val="0"/>
                <w:numId w:val="29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Response time </w:t>
            </w:r>
          </w:p>
          <w:p w14:paraId="17F945F2" w14:textId="77777777" w:rsidR="00C94170" w:rsidRPr="00DB4FC1" w:rsidRDefault="00C94170">
            <w:pPr>
              <w:numPr>
                <w:ilvl w:val="0"/>
                <w:numId w:val="29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Drift </w:t>
            </w:r>
          </w:p>
          <w:p w14:paraId="50FD0997" w14:textId="77777777" w:rsidR="00C94170" w:rsidRPr="00DB4FC1" w:rsidRDefault="00C94170">
            <w:pPr>
              <w:numPr>
                <w:ilvl w:val="0"/>
                <w:numId w:val="29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Calibration </w:t>
            </w:r>
          </w:p>
          <w:p w14:paraId="1665B3EF" w14:textId="77777777" w:rsidR="00C94170" w:rsidRPr="00DB4FC1" w:rsidRDefault="00C94170">
            <w:pPr>
              <w:numPr>
                <w:ilvl w:val="0"/>
                <w:numId w:val="29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Functional integration</w:t>
            </w:r>
          </w:p>
          <w:p w14:paraId="56B495A4" w14:textId="77777777" w:rsidR="00C94170" w:rsidRPr="00DB4FC1" w:rsidRDefault="00C94170">
            <w:pPr>
              <w:numPr>
                <w:ilvl w:val="0"/>
                <w:numId w:val="294"/>
              </w:numPr>
              <w:spacing w:after="0" w:line="360" w:lineRule="auto"/>
              <w:contextualSpacing/>
              <w:rPr>
                <w:rFonts w:ascii="Times New Roman" w:eastAsia="Times New Roman" w:hAnsi="Times New Roman" w:cs="Times New Roman"/>
                <w:kern w:val="28"/>
                <w:sz w:val="24"/>
                <w:szCs w:val="24"/>
                <w14:ligatures w14:val="none"/>
              </w:rPr>
            </w:pPr>
            <w:r w:rsidRPr="00DB4FC1">
              <w:rPr>
                <w:rFonts w:ascii="Times New Roman" w:eastAsia="Times New Roman" w:hAnsi="Times New Roman" w:cs="Times New Roman"/>
                <w:kern w:val="28"/>
                <w:sz w:val="24"/>
                <w:szCs w:val="24"/>
                <w14:ligatures w14:val="none"/>
              </w:rPr>
              <w:t xml:space="preserve">Need for end user training </w:t>
            </w:r>
          </w:p>
          <w:p w14:paraId="68DD88CC" w14:textId="77777777" w:rsidR="00C94170" w:rsidRPr="00DB4FC1" w:rsidRDefault="00C94170">
            <w:pPr>
              <w:numPr>
                <w:ilvl w:val="0"/>
                <w:numId w:val="294"/>
              </w:numPr>
              <w:spacing w:after="0" w:line="360" w:lineRule="auto"/>
              <w:contextualSpacing/>
              <w:rPr>
                <w:rFonts w:ascii="Times New Roman" w:eastAsia="Times New Roman" w:hAnsi="Times New Roman" w:cs="Times New Roman"/>
                <w:kern w:val="28"/>
                <w:sz w:val="24"/>
                <w:szCs w:val="24"/>
                <w14:ligatures w14:val="none"/>
              </w:rPr>
            </w:pPr>
            <w:r w:rsidRPr="00DB4FC1">
              <w:rPr>
                <w:rFonts w:ascii="Times New Roman" w:eastAsia="Times New Roman" w:hAnsi="Times New Roman" w:cs="Times New Roman"/>
                <w:kern w:val="28"/>
                <w:sz w:val="24"/>
                <w:szCs w:val="24"/>
                <w14:ligatures w14:val="none"/>
              </w:rPr>
              <w:t xml:space="preserve">Commissioning documents </w:t>
            </w:r>
          </w:p>
          <w:p w14:paraId="15D5DA3F" w14:textId="77777777" w:rsidR="00C94170" w:rsidRPr="00DB4FC1" w:rsidRDefault="00C94170">
            <w:pPr>
              <w:numPr>
                <w:ilvl w:val="0"/>
                <w:numId w:val="64"/>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Start up and shutdown procedures </w:t>
            </w:r>
          </w:p>
          <w:p w14:paraId="48225816" w14:textId="77777777" w:rsidR="00C94170" w:rsidRPr="00DB4FC1" w:rsidRDefault="00C94170">
            <w:pPr>
              <w:numPr>
                <w:ilvl w:val="0"/>
                <w:numId w:val="64"/>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Safety documentation </w:t>
            </w:r>
          </w:p>
          <w:p w14:paraId="689A1C7B" w14:textId="77777777" w:rsidR="00C94170" w:rsidRPr="00DB4FC1" w:rsidRDefault="00C94170">
            <w:pPr>
              <w:numPr>
                <w:ilvl w:val="0"/>
                <w:numId w:val="64"/>
              </w:numPr>
              <w:spacing w:after="0" w:line="360" w:lineRule="auto"/>
              <w:contextualSpacing/>
              <w:rPr>
                <w:rFonts w:ascii="Times New Roman" w:eastAsia="Times New Roman" w:hAnsi="Times New Roman" w:cs="Times New Roman"/>
                <w:kern w:val="0"/>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Handover report</w:t>
            </w:r>
          </w:p>
        </w:tc>
        <w:tc>
          <w:tcPr>
            <w:tcW w:w="1304" w:type="pct"/>
            <w:tcBorders>
              <w:top w:val="single" w:sz="4" w:space="0" w:color="auto"/>
              <w:left w:val="single" w:sz="4" w:space="0" w:color="auto"/>
              <w:bottom w:val="single" w:sz="4" w:space="0" w:color="auto"/>
              <w:right w:val="single" w:sz="4" w:space="0" w:color="auto"/>
            </w:tcBorders>
          </w:tcPr>
          <w:p w14:paraId="7B438860" w14:textId="77777777" w:rsidR="00C94170" w:rsidRPr="00DB4FC1" w:rsidRDefault="00C94170">
            <w:pPr>
              <w:numPr>
                <w:ilvl w:val="0"/>
                <w:numId w:val="300"/>
              </w:numPr>
              <w:spacing w:after="0" w:line="360" w:lineRule="auto"/>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Written tests</w:t>
            </w:r>
          </w:p>
          <w:p w14:paraId="68D3C814" w14:textId="77777777" w:rsidR="00C94170" w:rsidRPr="00DB4FC1" w:rsidRDefault="00C94170">
            <w:pPr>
              <w:numPr>
                <w:ilvl w:val="0"/>
                <w:numId w:val="300"/>
              </w:numPr>
              <w:spacing w:after="0" w:line="360" w:lineRule="auto"/>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 xml:space="preserve">Oral Questioning </w:t>
            </w:r>
          </w:p>
          <w:p w14:paraId="1FAF9530" w14:textId="77777777" w:rsidR="00C94170" w:rsidRPr="00DB4FC1" w:rsidRDefault="00C94170">
            <w:pPr>
              <w:numPr>
                <w:ilvl w:val="0"/>
                <w:numId w:val="300"/>
              </w:numPr>
              <w:spacing w:after="0" w:line="360" w:lineRule="auto"/>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 xml:space="preserve">Practical assessment </w:t>
            </w:r>
          </w:p>
          <w:p w14:paraId="2DFB17D3" w14:textId="77777777" w:rsidR="00C94170" w:rsidRPr="00DB4FC1" w:rsidRDefault="00C94170">
            <w:pPr>
              <w:numPr>
                <w:ilvl w:val="0"/>
                <w:numId w:val="300"/>
              </w:numPr>
              <w:spacing w:after="0" w:line="360" w:lineRule="auto"/>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Project</w:t>
            </w:r>
          </w:p>
          <w:p w14:paraId="14CDB4C6" w14:textId="77777777" w:rsidR="00C94170" w:rsidRPr="00DB4FC1" w:rsidRDefault="00C94170">
            <w:pPr>
              <w:numPr>
                <w:ilvl w:val="0"/>
                <w:numId w:val="300"/>
              </w:numPr>
              <w:spacing w:after="0" w:line="360" w:lineRule="auto"/>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Third party report</w:t>
            </w:r>
          </w:p>
          <w:p w14:paraId="329CCF78" w14:textId="77777777" w:rsidR="00C94170" w:rsidRPr="00DB4FC1" w:rsidRDefault="00C94170">
            <w:pPr>
              <w:numPr>
                <w:ilvl w:val="0"/>
                <w:numId w:val="300"/>
              </w:numPr>
              <w:spacing w:after="0" w:line="360" w:lineRule="auto"/>
              <w:contextualSpacing/>
              <w:rPr>
                <w:rFonts w:ascii="Times New Roman" w:eastAsia="Calibri" w:hAnsi="Times New Roman" w:cs="Times New Roman"/>
                <w:color w:val="000000"/>
                <w:kern w:val="0"/>
                <w:sz w:val="24"/>
                <w:szCs w:val="24"/>
                <w:lang w:val="en-ZW"/>
                <w14:ligatures w14:val="none"/>
              </w:rPr>
            </w:pPr>
            <w:r w:rsidRPr="00DB4FC1">
              <w:rPr>
                <w:rFonts w:ascii="Times New Roman" w:eastAsia="Calibri" w:hAnsi="Times New Roman" w:cs="Times New Roman"/>
                <w:color w:val="000000"/>
                <w:kern w:val="0"/>
                <w:sz w:val="24"/>
                <w:szCs w:val="24"/>
                <w:lang w:val="en-ZW"/>
                <w14:ligatures w14:val="none"/>
              </w:rPr>
              <w:t>Portfolio of evidence</w:t>
            </w:r>
          </w:p>
          <w:p w14:paraId="44D009A2" w14:textId="77777777" w:rsidR="00C94170" w:rsidRPr="00DB4FC1" w:rsidRDefault="00C94170" w:rsidP="006218ED">
            <w:pPr>
              <w:spacing w:after="0" w:line="360" w:lineRule="auto"/>
              <w:ind w:left="360"/>
              <w:rPr>
                <w:rFonts w:ascii="Times New Roman" w:eastAsia="Times New Roman" w:hAnsi="Times New Roman" w:cs="Times New Roman"/>
                <w:kern w:val="28"/>
                <w:sz w:val="24"/>
                <w:szCs w:val="24"/>
                <w:lang w:val="en-ZA"/>
              </w:rPr>
            </w:pPr>
          </w:p>
        </w:tc>
      </w:tr>
    </w:tbl>
    <w:p w14:paraId="4D9CBD47" w14:textId="77777777" w:rsidR="00C94170" w:rsidRPr="00DB4FC1" w:rsidRDefault="00C94170" w:rsidP="00C94170">
      <w:pPr>
        <w:spacing w:line="360" w:lineRule="auto"/>
        <w:rPr>
          <w:rFonts w:ascii="Times New Roman" w:eastAsia="SimSun" w:hAnsi="Times New Roman" w:cs="Times New Roman"/>
          <w:color w:val="000000"/>
          <w:kern w:val="28"/>
          <w:sz w:val="24"/>
          <w:szCs w:val="24"/>
          <w14:ligatures w14:val="none"/>
        </w:rPr>
      </w:pPr>
    </w:p>
    <w:p w14:paraId="11162117" w14:textId="77777777" w:rsidR="00C94170" w:rsidRPr="00DB4FC1" w:rsidRDefault="00C94170" w:rsidP="00C94170">
      <w:pPr>
        <w:spacing w:after="0" w:line="360" w:lineRule="auto"/>
        <w:rPr>
          <w:rFonts w:ascii="Times New Roman" w:eastAsia="Times New Roman" w:hAnsi="Times New Roman" w:cs="Times New Roman"/>
          <w:b/>
          <w:kern w:val="28"/>
          <w:sz w:val="24"/>
          <w:szCs w:val="24"/>
          <w:lang w:val="en-GB"/>
          <w14:ligatures w14:val="none"/>
        </w:rPr>
      </w:pPr>
      <w:r w:rsidRPr="00DB4FC1">
        <w:rPr>
          <w:rFonts w:ascii="Times New Roman" w:eastAsia="Times New Roman" w:hAnsi="Times New Roman" w:cs="Times New Roman"/>
          <w:b/>
          <w:kern w:val="28"/>
          <w:sz w:val="24"/>
          <w:szCs w:val="24"/>
          <w:lang w:val="en-GB"/>
          <w14:ligatures w14:val="none"/>
        </w:rPr>
        <w:t>Suggested Methods of Instruction</w:t>
      </w:r>
    </w:p>
    <w:p w14:paraId="19003019" w14:textId="77777777" w:rsidR="00C94170" w:rsidRPr="00DB4FC1" w:rsidRDefault="00C94170">
      <w:pPr>
        <w:numPr>
          <w:ilvl w:val="0"/>
          <w:numId w:val="301"/>
        </w:numPr>
        <w:spacing w:after="120" w:line="360" w:lineRule="auto"/>
        <w:contextualSpacing/>
        <w:rPr>
          <w:rFonts w:ascii="Times New Roman" w:eastAsia="Times New Roman" w:hAnsi="Times New Roman" w:cs="Times New Roman"/>
          <w:kern w:val="28"/>
          <w:sz w:val="24"/>
          <w:szCs w:val="24"/>
          <w:lang w:val="en-GB"/>
          <w14:ligatures w14:val="none"/>
        </w:rPr>
      </w:pPr>
      <w:r w:rsidRPr="00DB4FC1">
        <w:rPr>
          <w:rFonts w:ascii="Times New Roman" w:eastAsia="Times New Roman" w:hAnsi="Times New Roman" w:cs="Times New Roman"/>
          <w:kern w:val="28"/>
          <w:sz w:val="24"/>
          <w:szCs w:val="24"/>
          <w:lang w:val="en-GB"/>
          <w14:ligatures w14:val="none"/>
        </w:rPr>
        <w:t>Demonstrations</w:t>
      </w:r>
    </w:p>
    <w:p w14:paraId="3741E029" w14:textId="77777777" w:rsidR="00C94170" w:rsidRPr="00DB4FC1" w:rsidRDefault="00C94170">
      <w:pPr>
        <w:numPr>
          <w:ilvl w:val="0"/>
          <w:numId w:val="301"/>
        </w:numPr>
        <w:spacing w:after="120" w:line="360" w:lineRule="auto"/>
        <w:contextualSpacing/>
        <w:rPr>
          <w:rFonts w:ascii="Times New Roman" w:eastAsia="Times New Roman" w:hAnsi="Times New Roman" w:cs="Times New Roman"/>
          <w:kern w:val="28"/>
          <w:sz w:val="24"/>
          <w:szCs w:val="24"/>
          <w:lang w:val="en-GB"/>
          <w14:ligatures w14:val="none"/>
        </w:rPr>
      </w:pPr>
      <w:r w:rsidRPr="00DB4FC1">
        <w:rPr>
          <w:rFonts w:ascii="Times New Roman" w:eastAsia="Times New Roman" w:hAnsi="Times New Roman" w:cs="Times New Roman"/>
          <w:kern w:val="28"/>
          <w:sz w:val="24"/>
          <w:szCs w:val="24"/>
          <w:lang w:val="en-GB"/>
          <w14:ligatures w14:val="none"/>
        </w:rPr>
        <w:t>Simulation</w:t>
      </w:r>
    </w:p>
    <w:p w14:paraId="75415DC2" w14:textId="77777777" w:rsidR="00C94170" w:rsidRPr="00DB4FC1" w:rsidRDefault="00C94170">
      <w:pPr>
        <w:numPr>
          <w:ilvl w:val="0"/>
          <w:numId w:val="301"/>
        </w:numPr>
        <w:spacing w:after="120" w:line="360" w:lineRule="auto"/>
        <w:contextualSpacing/>
        <w:rPr>
          <w:rFonts w:ascii="Times New Roman" w:eastAsia="Times New Roman" w:hAnsi="Times New Roman" w:cs="Times New Roman"/>
          <w:kern w:val="28"/>
          <w:sz w:val="24"/>
          <w:szCs w:val="24"/>
          <w:lang w:val="en-GB"/>
          <w14:ligatures w14:val="none"/>
        </w:rPr>
      </w:pPr>
      <w:r w:rsidRPr="00DB4FC1">
        <w:rPr>
          <w:rFonts w:ascii="Times New Roman" w:eastAsia="Times New Roman" w:hAnsi="Times New Roman" w:cs="Times New Roman"/>
          <w:kern w:val="28"/>
          <w:sz w:val="24"/>
          <w:szCs w:val="24"/>
          <w:lang w:val="en-GB"/>
          <w14:ligatures w14:val="none"/>
        </w:rPr>
        <w:t>Role play</w:t>
      </w:r>
    </w:p>
    <w:p w14:paraId="67B6C5A6" w14:textId="77777777" w:rsidR="00C94170" w:rsidRPr="00DB4FC1" w:rsidRDefault="00C94170">
      <w:pPr>
        <w:numPr>
          <w:ilvl w:val="0"/>
          <w:numId w:val="301"/>
        </w:numPr>
        <w:spacing w:after="120" w:line="360" w:lineRule="auto"/>
        <w:contextualSpacing/>
        <w:rPr>
          <w:rFonts w:ascii="Times New Roman" w:eastAsia="Times New Roman" w:hAnsi="Times New Roman" w:cs="Times New Roman"/>
          <w:kern w:val="28"/>
          <w:sz w:val="24"/>
          <w:szCs w:val="24"/>
          <w:lang w:val="en-GB"/>
          <w14:ligatures w14:val="none"/>
        </w:rPr>
      </w:pPr>
      <w:r w:rsidRPr="00DB4FC1">
        <w:rPr>
          <w:rFonts w:ascii="Times New Roman" w:eastAsia="Times New Roman" w:hAnsi="Times New Roman" w:cs="Times New Roman"/>
          <w:kern w:val="28"/>
          <w:sz w:val="24"/>
          <w:szCs w:val="24"/>
          <w:lang w:val="en-GB"/>
          <w14:ligatures w14:val="none"/>
        </w:rPr>
        <w:t>Group Discussion</w:t>
      </w:r>
    </w:p>
    <w:p w14:paraId="69C959FA" w14:textId="77777777" w:rsidR="00C94170" w:rsidRPr="00DB4FC1" w:rsidRDefault="00C94170">
      <w:pPr>
        <w:numPr>
          <w:ilvl w:val="0"/>
          <w:numId w:val="301"/>
        </w:numPr>
        <w:spacing w:after="120" w:line="360" w:lineRule="auto"/>
        <w:contextualSpacing/>
        <w:rPr>
          <w:rFonts w:ascii="Times New Roman" w:eastAsia="Times New Roman" w:hAnsi="Times New Roman" w:cs="Times New Roman"/>
          <w:kern w:val="28"/>
          <w:sz w:val="24"/>
          <w:szCs w:val="24"/>
          <w:lang w:val="en-GB"/>
          <w14:ligatures w14:val="none"/>
        </w:rPr>
      </w:pPr>
      <w:r w:rsidRPr="00DB4FC1">
        <w:rPr>
          <w:rFonts w:ascii="Times New Roman" w:eastAsia="Times New Roman" w:hAnsi="Times New Roman" w:cs="Times New Roman"/>
          <w:kern w:val="28"/>
          <w:sz w:val="24"/>
          <w:szCs w:val="24"/>
          <w:lang w:val="en-GB"/>
          <w14:ligatures w14:val="none"/>
        </w:rPr>
        <w:t xml:space="preserve">Presentations </w:t>
      </w:r>
    </w:p>
    <w:p w14:paraId="6C8DC281" w14:textId="77777777" w:rsidR="00C94170" w:rsidRPr="00DB4FC1" w:rsidRDefault="00C94170">
      <w:pPr>
        <w:numPr>
          <w:ilvl w:val="0"/>
          <w:numId w:val="301"/>
        </w:numPr>
        <w:spacing w:after="120" w:line="360" w:lineRule="auto"/>
        <w:contextualSpacing/>
        <w:rPr>
          <w:rFonts w:ascii="Times New Roman" w:eastAsia="Times New Roman" w:hAnsi="Times New Roman" w:cs="Times New Roman"/>
          <w:kern w:val="28"/>
          <w:sz w:val="24"/>
          <w:szCs w:val="24"/>
          <w:lang w:val="en-GB"/>
          <w14:ligatures w14:val="none"/>
        </w:rPr>
      </w:pPr>
      <w:r w:rsidRPr="00DB4FC1">
        <w:rPr>
          <w:rFonts w:ascii="Times New Roman" w:eastAsia="Times New Roman" w:hAnsi="Times New Roman" w:cs="Times New Roman"/>
          <w:kern w:val="28"/>
          <w:sz w:val="24"/>
          <w:szCs w:val="24"/>
          <w:lang w:val="en-GB"/>
          <w14:ligatures w14:val="none"/>
        </w:rPr>
        <w:t>Projects</w:t>
      </w:r>
    </w:p>
    <w:p w14:paraId="156BC447" w14:textId="77777777" w:rsidR="00C94170" w:rsidRPr="00DB4FC1" w:rsidRDefault="00C94170">
      <w:pPr>
        <w:numPr>
          <w:ilvl w:val="0"/>
          <w:numId w:val="301"/>
        </w:numPr>
        <w:spacing w:after="120" w:line="360" w:lineRule="auto"/>
        <w:contextualSpacing/>
        <w:rPr>
          <w:rFonts w:ascii="Times New Roman" w:eastAsia="Times New Roman" w:hAnsi="Times New Roman" w:cs="Times New Roman"/>
          <w:kern w:val="28"/>
          <w:sz w:val="24"/>
          <w:szCs w:val="24"/>
          <w:lang w:val="en-GB"/>
          <w14:ligatures w14:val="none"/>
        </w:rPr>
      </w:pPr>
      <w:r w:rsidRPr="00DB4FC1">
        <w:rPr>
          <w:rFonts w:ascii="Times New Roman" w:eastAsia="Times New Roman" w:hAnsi="Times New Roman" w:cs="Times New Roman"/>
          <w:kern w:val="28"/>
          <w:sz w:val="24"/>
          <w:szCs w:val="24"/>
          <w:lang w:val="en-GB"/>
          <w14:ligatures w14:val="none"/>
        </w:rPr>
        <w:t>Case studies</w:t>
      </w:r>
    </w:p>
    <w:p w14:paraId="6255A38B" w14:textId="77777777" w:rsidR="00C94170" w:rsidRPr="00DB4FC1" w:rsidRDefault="00C94170">
      <w:pPr>
        <w:numPr>
          <w:ilvl w:val="0"/>
          <w:numId w:val="301"/>
        </w:numPr>
        <w:spacing w:after="120" w:line="360" w:lineRule="auto"/>
        <w:contextualSpacing/>
        <w:rPr>
          <w:rFonts w:ascii="Times New Roman" w:eastAsia="Times New Roman" w:hAnsi="Times New Roman" w:cs="Times New Roman"/>
          <w:kern w:val="28"/>
          <w:sz w:val="24"/>
          <w:szCs w:val="24"/>
          <w:lang w:val="en-GB"/>
          <w14:ligatures w14:val="none"/>
        </w:rPr>
      </w:pPr>
      <w:r w:rsidRPr="00DB4FC1">
        <w:rPr>
          <w:rFonts w:ascii="Times New Roman" w:eastAsia="Times New Roman" w:hAnsi="Times New Roman" w:cs="Times New Roman"/>
          <w:kern w:val="28"/>
          <w:sz w:val="24"/>
          <w:szCs w:val="24"/>
          <w:lang w:val="en-GB"/>
          <w14:ligatures w14:val="none"/>
        </w:rPr>
        <w:t xml:space="preserve">Assignments </w:t>
      </w:r>
    </w:p>
    <w:p w14:paraId="0A6FFDD7" w14:textId="77777777" w:rsidR="00C94170" w:rsidRPr="00DB4FC1" w:rsidRDefault="00C94170" w:rsidP="00C94170">
      <w:pPr>
        <w:spacing w:line="360" w:lineRule="auto"/>
        <w:rPr>
          <w:rFonts w:ascii="Times New Roman" w:hAnsi="Times New Roman" w:cs="Times New Roman"/>
          <w:b/>
          <w:kern w:val="28"/>
          <w:sz w:val="24"/>
          <w:szCs w:val="24"/>
          <w14:ligatures w14:val="none"/>
        </w:rPr>
      </w:pPr>
    </w:p>
    <w:p w14:paraId="0569DBA1" w14:textId="77777777" w:rsidR="00C94170" w:rsidRPr="00DB4FC1" w:rsidRDefault="00C94170" w:rsidP="00C94170">
      <w:pPr>
        <w:spacing w:after="120" w:line="360" w:lineRule="auto"/>
        <w:rPr>
          <w:rFonts w:ascii="Times New Roman" w:hAnsi="Times New Roman" w:cs="Times New Roman"/>
          <w:b/>
          <w:kern w:val="28"/>
          <w:sz w:val="24"/>
          <w:szCs w:val="24"/>
          <w14:ligatures w14:val="none"/>
        </w:rPr>
      </w:pPr>
      <w:r w:rsidRPr="00DB4FC1">
        <w:rPr>
          <w:rFonts w:ascii="Times New Roman" w:hAnsi="Times New Roman" w:cs="Times New Roman"/>
          <w:b/>
          <w:kern w:val="28"/>
          <w:sz w:val="24"/>
          <w:szCs w:val="24"/>
          <w14:ligatures w14:val="none"/>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895"/>
        <w:gridCol w:w="2077"/>
        <w:gridCol w:w="3233"/>
        <w:gridCol w:w="1260"/>
        <w:gridCol w:w="1885"/>
      </w:tblGrid>
      <w:tr w:rsidR="00C94170" w:rsidRPr="00DB4FC1" w14:paraId="2B7A1767"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491B5DA5" w14:textId="77777777" w:rsidR="00C94170" w:rsidRPr="00DB4FC1" w:rsidRDefault="00C94170" w:rsidP="006218ED">
            <w:pPr>
              <w:spacing w:line="360" w:lineRule="auto"/>
              <w:jc w:val="center"/>
              <w:rPr>
                <w:rFonts w:ascii="Times New Roman" w:eastAsia="Times New Roman" w:hAnsi="Times New Roman"/>
                <w:b/>
                <w:kern w:val="28"/>
                <w:sz w:val="24"/>
                <w:szCs w:val="24"/>
                <w:lang w:val="en-GB"/>
              </w:rPr>
            </w:pPr>
            <w:bookmarkStart w:id="123" w:name="_Hlk180313065"/>
            <w:r w:rsidRPr="00DB4FC1">
              <w:rPr>
                <w:rFonts w:ascii="Times New Roman" w:eastAsia="Times New Roman" w:hAnsi="Times New Roman"/>
                <w:b/>
                <w:kern w:val="28"/>
                <w:sz w:val="24"/>
                <w:szCs w:val="24"/>
                <w:lang w:val="en-GB"/>
              </w:rPr>
              <w:t>S/No.</w:t>
            </w:r>
          </w:p>
        </w:tc>
        <w:tc>
          <w:tcPr>
            <w:tcW w:w="2077" w:type="dxa"/>
            <w:tcBorders>
              <w:top w:val="single" w:sz="4" w:space="0" w:color="auto"/>
              <w:left w:val="single" w:sz="4" w:space="0" w:color="auto"/>
              <w:bottom w:val="single" w:sz="4" w:space="0" w:color="auto"/>
              <w:right w:val="single" w:sz="4" w:space="0" w:color="auto"/>
            </w:tcBorders>
            <w:hideMark/>
          </w:tcPr>
          <w:p w14:paraId="39E45896" w14:textId="77777777" w:rsidR="00C94170" w:rsidRPr="00DB4FC1" w:rsidRDefault="00C94170" w:rsidP="006218ED">
            <w:pPr>
              <w:spacing w:line="360" w:lineRule="auto"/>
              <w:jc w:val="center"/>
              <w:rPr>
                <w:rFonts w:ascii="Times New Roman" w:eastAsia="Times New Roman" w:hAnsi="Times New Roman"/>
                <w:b/>
                <w:kern w:val="28"/>
                <w:sz w:val="24"/>
                <w:szCs w:val="24"/>
                <w:lang w:val="en-GB"/>
              </w:rPr>
            </w:pPr>
            <w:r w:rsidRPr="00DB4FC1">
              <w:rPr>
                <w:rFonts w:ascii="Times New Roman" w:eastAsia="Times New Roman" w:hAnsi="Times New Roman"/>
                <w:b/>
                <w:kern w:val="28"/>
                <w:sz w:val="24"/>
                <w:szCs w:val="24"/>
                <w:lang w:val="en-GB"/>
              </w:rPr>
              <w:t>Category/Item</w:t>
            </w:r>
          </w:p>
        </w:tc>
        <w:tc>
          <w:tcPr>
            <w:tcW w:w="3233" w:type="dxa"/>
            <w:tcBorders>
              <w:top w:val="single" w:sz="4" w:space="0" w:color="auto"/>
              <w:left w:val="single" w:sz="4" w:space="0" w:color="auto"/>
              <w:bottom w:val="single" w:sz="4" w:space="0" w:color="auto"/>
              <w:right w:val="single" w:sz="4" w:space="0" w:color="auto"/>
            </w:tcBorders>
            <w:hideMark/>
          </w:tcPr>
          <w:p w14:paraId="08273D93" w14:textId="77777777" w:rsidR="00C94170" w:rsidRPr="00DB4FC1" w:rsidRDefault="00C94170" w:rsidP="006218ED">
            <w:pPr>
              <w:spacing w:line="360" w:lineRule="auto"/>
              <w:jc w:val="center"/>
              <w:rPr>
                <w:rFonts w:ascii="Times New Roman" w:eastAsia="Times New Roman" w:hAnsi="Times New Roman"/>
                <w:b/>
                <w:kern w:val="28"/>
                <w:sz w:val="24"/>
                <w:szCs w:val="24"/>
                <w:lang w:val="en-GB"/>
              </w:rPr>
            </w:pPr>
            <w:r w:rsidRPr="00DB4FC1">
              <w:rPr>
                <w:rFonts w:ascii="Times New Roman" w:eastAsia="Times New Roman" w:hAnsi="Times New Roman"/>
                <w:b/>
                <w:kern w:val="28"/>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6471E407" w14:textId="77777777" w:rsidR="00C94170" w:rsidRPr="00DB4FC1" w:rsidRDefault="00C94170" w:rsidP="006218ED">
            <w:pPr>
              <w:spacing w:line="360" w:lineRule="auto"/>
              <w:jc w:val="center"/>
              <w:rPr>
                <w:rFonts w:ascii="Times New Roman" w:eastAsia="Times New Roman" w:hAnsi="Times New Roman"/>
                <w:b/>
                <w:kern w:val="28"/>
                <w:sz w:val="24"/>
                <w:szCs w:val="24"/>
                <w:lang w:val="en-GB"/>
              </w:rPr>
            </w:pPr>
            <w:r w:rsidRPr="00DB4FC1">
              <w:rPr>
                <w:rFonts w:ascii="Times New Roman" w:eastAsia="Times New Roman" w:hAnsi="Times New Roman"/>
                <w:b/>
                <w:kern w:val="28"/>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0045C028" w14:textId="77777777" w:rsidR="00C94170" w:rsidRPr="00DB4FC1" w:rsidRDefault="00C94170" w:rsidP="006218ED">
            <w:pPr>
              <w:spacing w:line="360" w:lineRule="auto"/>
              <w:jc w:val="center"/>
              <w:rPr>
                <w:rFonts w:ascii="Times New Roman" w:eastAsia="Times New Roman" w:hAnsi="Times New Roman"/>
                <w:b/>
                <w:kern w:val="28"/>
                <w:sz w:val="24"/>
                <w:szCs w:val="24"/>
                <w:lang w:val="en-GB"/>
              </w:rPr>
            </w:pPr>
            <w:r w:rsidRPr="00DB4FC1">
              <w:rPr>
                <w:rFonts w:ascii="Times New Roman" w:eastAsia="Times New Roman" w:hAnsi="Times New Roman"/>
                <w:b/>
                <w:kern w:val="28"/>
                <w:sz w:val="24"/>
                <w:szCs w:val="24"/>
                <w:lang w:val="en-GB"/>
              </w:rPr>
              <w:t>Recommended Ratio</w:t>
            </w:r>
          </w:p>
          <w:p w14:paraId="0EE96952" w14:textId="77777777" w:rsidR="00C94170" w:rsidRPr="00DB4FC1" w:rsidRDefault="00C94170" w:rsidP="006218ED">
            <w:pPr>
              <w:spacing w:line="360" w:lineRule="auto"/>
              <w:jc w:val="center"/>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(Item: Trainee)</w:t>
            </w:r>
          </w:p>
        </w:tc>
      </w:tr>
      <w:tr w:rsidR="00C94170" w:rsidRPr="00DB4FC1" w14:paraId="296B9DA5"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05E09D80" w14:textId="77777777" w:rsidR="00C94170" w:rsidRPr="00DB4FC1" w:rsidRDefault="00C94170" w:rsidP="006218ED">
            <w:pPr>
              <w:spacing w:after="120" w:line="360" w:lineRule="auto"/>
              <w:rPr>
                <w:rFonts w:ascii="Times New Roman" w:eastAsia="Times New Roman" w:hAnsi="Times New Roman"/>
                <w:b/>
                <w:kern w:val="28"/>
                <w:sz w:val="24"/>
                <w:szCs w:val="24"/>
                <w:lang w:val="en-GB"/>
              </w:rPr>
            </w:pPr>
            <w:r w:rsidRPr="00DB4FC1">
              <w:rPr>
                <w:rFonts w:ascii="Times New Roman" w:eastAsia="Times New Roman" w:hAnsi="Times New Roman"/>
                <w:b/>
                <w:kern w:val="28"/>
                <w:sz w:val="24"/>
                <w:szCs w:val="24"/>
                <w:lang w:val="en-GB"/>
              </w:rPr>
              <w:t>A</w:t>
            </w:r>
          </w:p>
        </w:tc>
        <w:tc>
          <w:tcPr>
            <w:tcW w:w="2077" w:type="dxa"/>
            <w:tcBorders>
              <w:top w:val="single" w:sz="4" w:space="0" w:color="auto"/>
              <w:left w:val="single" w:sz="4" w:space="0" w:color="auto"/>
              <w:bottom w:val="single" w:sz="4" w:space="0" w:color="auto"/>
              <w:right w:val="single" w:sz="4" w:space="0" w:color="auto"/>
            </w:tcBorders>
            <w:hideMark/>
          </w:tcPr>
          <w:p w14:paraId="1506DD57" w14:textId="77777777" w:rsidR="00C94170" w:rsidRPr="00DB4FC1" w:rsidRDefault="00C94170" w:rsidP="006218ED">
            <w:pPr>
              <w:spacing w:after="120" w:line="360" w:lineRule="auto"/>
              <w:rPr>
                <w:rFonts w:ascii="Times New Roman" w:eastAsia="Times New Roman" w:hAnsi="Times New Roman"/>
                <w:b/>
                <w:kern w:val="28"/>
                <w:sz w:val="24"/>
                <w:szCs w:val="24"/>
                <w:lang w:val="en-GB"/>
              </w:rPr>
            </w:pPr>
            <w:r w:rsidRPr="00DB4FC1">
              <w:rPr>
                <w:rFonts w:ascii="Times New Roman" w:eastAsia="Times New Roman" w:hAnsi="Times New Roman"/>
                <w:b/>
                <w:kern w:val="28"/>
                <w:sz w:val="24"/>
                <w:szCs w:val="24"/>
                <w:lang w:val="en-GB"/>
              </w:rPr>
              <w:t xml:space="preserve">Learning Materials </w:t>
            </w:r>
          </w:p>
        </w:tc>
        <w:tc>
          <w:tcPr>
            <w:tcW w:w="3233" w:type="dxa"/>
            <w:tcBorders>
              <w:top w:val="single" w:sz="4" w:space="0" w:color="auto"/>
              <w:left w:val="single" w:sz="4" w:space="0" w:color="auto"/>
              <w:bottom w:val="single" w:sz="4" w:space="0" w:color="auto"/>
              <w:right w:val="single" w:sz="4" w:space="0" w:color="auto"/>
            </w:tcBorders>
          </w:tcPr>
          <w:p w14:paraId="43662208" w14:textId="77777777" w:rsidR="00C94170" w:rsidRPr="00DB4FC1" w:rsidRDefault="00C94170" w:rsidP="006218ED">
            <w:pPr>
              <w:spacing w:after="120" w:line="360" w:lineRule="auto"/>
              <w:rPr>
                <w:rFonts w:ascii="Times New Roman" w:eastAsia="Times New Roman" w:hAnsi="Times New Roman"/>
                <w:b/>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40345510" w14:textId="77777777" w:rsidR="00C94170" w:rsidRPr="00DB4FC1" w:rsidRDefault="00C94170" w:rsidP="006218ED">
            <w:pPr>
              <w:spacing w:after="120" w:line="360" w:lineRule="auto"/>
              <w:rPr>
                <w:rFonts w:ascii="Times New Roman" w:eastAsia="Times New Roman" w:hAnsi="Times New Roman"/>
                <w:b/>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32B01D95" w14:textId="77777777" w:rsidR="00C94170" w:rsidRPr="00DB4FC1" w:rsidRDefault="00C94170" w:rsidP="006218ED">
            <w:pPr>
              <w:spacing w:after="120" w:line="360" w:lineRule="auto"/>
              <w:rPr>
                <w:rFonts w:ascii="Times New Roman" w:eastAsia="Times New Roman" w:hAnsi="Times New Roman"/>
                <w:b/>
                <w:kern w:val="28"/>
                <w:sz w:val="24"/>
                <w:szCs w:val="24"/>
                <w:lang w:val="en-GB"/>
              </w:rPr>
            </w:pPr>
          </w:p>
        </w:tc>
      </w:tr>
      <w:tr w:rsidR="00C94170" w:rsidRPr="00DB4FC1" w14:paraId="38634A96" w14:textId="77777777" w:rsidTr="006218ED">
        <w:tc>
          <w:tcPr>
            <w:tcW w:w="895" w:type="dxa"/>
            <w:tcBorders>
              <w:top w:val="single" w:sz="4" w:space="0" w:color="auto"/>
              <w:left w:val="single" w:sz="4" w:space="0" w:color="auto"/>
              <w:bottom w:val="single" w:sz="4" w:space="0" w:color="auto"/>
              <w:right w:val="single" w:sz="4" w:space="0" w:color="auto"/>
            </w:tcBorders>
          </w:tcPr>
          <w:p w14:paraId="208B857B" w14:textId="77777777" w:rsidR="00C94170" w:rsidRPr="00DB4FC1" w:rsidRDefault="00C94170" w:rsidP="006218ED">
            <w:pPr>
              <w:numPr>
                <w:ilvl w:val="0"/>
                <w:numId w:val="2"/>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238C7E8D"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Reference books</w:t>
            </w:r>
          </w:p>
        </w:tc>
        <w:tc>
          <w:tcPr>
            <w:tcW w:w="3233" w:type="dxa"/>
            <w:tcBorders>
              <w:top w:val="single" w:sz="4" w:space="0" w:color="auto"/>
              <w:left w:val="single" w:sz="4" w:space="0" w:color="auto"/>
              <w:bottom w:val="single" w:sz="4" w:space="0" w:color="auto"/>
              <w:right w:val="single" w:sz="4" w:space="0" w:color="auto"/>
            </w:tcBorders>
            <w:hideMark/>
          </w:tcPr>
          <w:p w14:paraId="5FDFA9E8" w14:textId="77777777" w:rsidR="00C94170" w:rsidRPr="00DB4FC1" w:rsidRDefault="00C94170" w:rsidP="006218ED">
            <w:pPr>
              <w:spacing w:after="120" w:line="360" w:lineRule="auto"/>
              <w:rPr>
                <w:rFonts w:ascii="Times New Roman" w:eastAsia="Times New Roman" w:hAnsi="Times New Roman"/>
                <w:kern w:val="28"/>
                <w:sz w:val="24"/>
                <w:szCs w:val="24"/>
                <w:lang w:val="en-GB"/>
              </w:rPr>
            </w:pPr>
            <w:r w:rsidRPr="00DB4FC1">
              <w:rPr>
                <w:rFonts w:ascii="Times New Roman" w:eastAsia="Times New Roman" w:hAnsi="Times New Roman"/>
                <w:kern w:val="28"/>
                <w:sz w:val="24"/>
                <w:szCs w:val="24"/>
                <w:lang w:val="en-GB"/>
              </w:rPr>
              <w:t>A.K Sawhney</w:t>
            </w:r>
          </w:p>
          <w:p w14:paraId="22861C73" w14:textId="77777777" w:rsidR="00C94170" w:rsidRPr="00DB4FC1" w:rsidRDefault="00C94170" w:rsidP="006218ED">
            <w:pPr>
              <w:spacing w:after="120" w:line="360" w:lineRule="auto"/>
              <w:rPr>
                <w:rFonts w:ascii="Times New Roman" w:eastAsia="Times New Roman" w:hAnsi="Times New Roman"/>
                <w:kern w:val="28"/>
                <w:sz w:val="24"/>
                <w:szCs w:val="24"/>
                <w:lang w:val="en-GB"/>
              </w:rPr>
            </w:pPr>
            <w:r w:rsidRPr="00DB4FC1">
              <w:rPr>
                <w:rFonts w:ascii="Times New Roman" w:eastAsia="Times New Roman" w:hAnsi="Times New Roman"/>
                <w:kern w:val="28"/>
                <w:sz w:val="24"/>
                <w:szCs w:val="24"/>
                <w:lang w:val="en-GB"/>
              </w:rPr>
              <w:t xml:space="preserve">Electrical and Electronic Measurement and Instrumentation. </w:t>
            </w:r>
          </w:p>
          <w:p w14:paraId="0DFE223A" w14:textId="77777777" w:rsidR="00C94170" w:rsidRPr="00DB4FC1" w:rsidRDefault="00C94170" w:rsidP="006218ED">
            <w:pPr>
              <w:spacing w:after="120" w:line="360" w:lineRule="auto"/>
              <w:rPr>
                <w:rFonts w:ascii="Times New Roman" w:eastAsia="Times New Roman" w:hAnsi="Times New Roman"/>
                <w:kern w:val="28"/>
                <w:sz w:val="24"/>
                <w:szCs w:val="24"/>
                <w:lang w:val="en-GB"/>
              </w:rPr>
            </w:pPr>
            <w:r w:rsidRPr="00DB4FC1">
              <w:rPr>
                <w:rFonts w:ascii="Times New Roman" w:eastAsia="Times New Roman" w:hAnsi="Times New Roman"/>
                <w:kern w:val="28"/>
                <w:sz w:val="24"/>
                <w:szCs w:val="24"/>
                <w:lang w:val="en-GB"/>
              </w:rPr>
              <w:t xml:space="preserve">Arun. K </w:t>
            </w:r>
            <w:proofErr w:type="spellStart"/>
            <w:r w:rsidRPr="00DB4FC1">
              <w:rPr>
                <w:rFonts w:ascii="Times New Roman" w:eastAsia="Times New Roman" w:hAnsi="Times New Roman"/>
                <w:kern w:val="28"/>
                <w:sz w:val="24"/>
                <w:szCs w:val="24"/>
                <w:lang w:val="en-GB"/>
              </w:rPr>
              <w:t>Ghoshi</w:t>
            </w:r>
            <w:proofErr w:type="spellEnd"/>
            <w:r w:rsidRPr="00DB4FC1">
              <w:rPr>
                <w:rFonts w:ascii="Times New Roman" w:eastAsia="Times New Roman" w:hAnsi="Times New Roman"/>
                <w:kern w:val="28"/>
                <w:sz w:val="24"/>
                <w:szCs w:val="24"/>
                <w:lang w:val="en-GB"/>
              </w:rPr>
              <w:t xml:space="preserve"> </w:t>
            </w:r>
          </w:p>
          <w:p w14:paraId="6973B241" w14:textId="77777777" w:rsidR="00C94170" w:rsidRPr="00DB4FC1" w:rsidRDefault="00C94170" w:rsidP="006218ED">
            <w:pPr>
              <w:spacing w:after="120" w:line="360" w:lineRule="auto"/>
              <w:rPr>
                <w:rFonts w:ascii="Times New Roman" w:eastAsia="Times New Roman" w:hAnsi="Times New Roman"/>
                <w:kern w:val="28"/>
                <w:sz w:val="24"/>
                <w:szCs w:val="24"/>
                <w:lang w:val="en-GB"/>
              </w:rPr>
            </w:pPr>
            <w:r w:rsidRPr="00DB4FC1">
              <w:rPr>
                <w:rFonts w:ascii="Times New Roman" w:eastAsia="Times New Roman" w:hAnsi="Times New Roman"/>
                <w:kern w:val="28"/>
                <w:sz w:val="24"/>
                <w:szCs w:val="24"/>
                <w:lang w:val="en-GB"/>
              </w:rPr>
              <w:t>Introduction to Measurements and Instrumentation 2</w:t>
            </w:r>
            <w:r w:rsidRPr="00DB4FC1">
              <w:rPr>
                <w:rFonts w:ascii="Times New Roman" w:eastAsia="Times New Roman" w:hAnsi="Times New Roman"/>
                <w:kern w:val="28"/>
                <w:sz w:val="24"/>
                <w:szCs w:val="24"/>
                <w:vertAlign w:val="superscript"/>
                <w:lang w:val="en-GB"/>
              </w:rPr>
              <w:t>nd</w:t>
            </w:r>
            <w:r w:rsidRPr="00DB4FC1">
              <w:rPr>
                <w:rFonts w:ascii="Times New Roman" w:eastAsia="Times New Roman" w:hAnsi="Times New Roman"/>
                <w:kern w:val="28"/>
                <w:sz w:val="24"/>
                <w:szCs w:val="24"/>
                <w:lang w:val="en-GB"/>
              </w:rPr>
              <w:t xml:space="preserve"> edition </w:t>
            </w:r>
          </w:p>
          <w:p w14:paraId="168A67BE" w14:textId="77777777" w:rsidR="00C94170" w:rsidRPr="00DB4FC1" w:rsidRDefault="00C94170" w:rsidP="006218ED">
            <w:pPr>
              <w:spacing w:after="120" w:line="360" w:lineRule="auto"/>
              <w:rPr>
                <w:rFonts w:ascii="Times New Roman" w:eastAsia="Times New Roman" w:hAnsi="Times New Roman"/>
                <w:kern w:val="28"/>
                <w:sz w:val="24"/>
                <w:szCs w:val="24"/>
                <w:lang w:val="en-GB"/>
              </w:rPr>
            </w:pPr>
            <w:r w:rsidRPr="00DB4FC1">
              <w:rPr>
                <w:rFonts w:ascii="Times New Roman" w:eastAsia="Times New Roman" w:hAnsi="Times New Roman"/>
                <w:kern w:val="28"/>
                <w:sz w:val="24"/>
                <w:szCs w:val="24"/>
                <w:lang w:val="en-GB"/>
              </w:rPr>
              <w:t xml:space="preserve"> R.K Rajput </w:t>
            </w:r>
          </w:p>
          <w:p w14:paraId="56BAAEBA" w14:textId="77777777" w:rsidR="00C94170" w:rsidRPr="00DB4FC1" w:rsidRDefault="00C94170" w:rsidP="006218ED">
            <w:pPr>
              <w:spacing w:after="120" w:line="360" w:lineRule="auto"/>
              <w:rPr>
                <w:rFonts w:ascii="Times New Roman" w:eastAsia="Times New Roman" w:hAnsi="Times New Roman"/>
                <w:kern w:val="28"/>
                <w:sz w:val="24"/>
                <w:szCs w:val="24"/>
                <w:lang w:val="en-GB"/>
              </w:rPr>
            </w:pPr>
            <w:r w:rsidRPr="00DB4FC1">
              <w:rPr>
                <w:rFonts w:ascii="Times New Roman" w:eastAsia="Times New Roman" w:hAnsi="Times New Roman"/>
                <w:kern w:val="28"/>
                <w:sz w:val="24"/>
                <w:szCs w:val="24"/>
                <w:lang w:val="en-GB"/>
              </w:rPr>
              <w:t>Electrical Measurements and Instrumentation 2</w:t>
            </w:r>
            <w:r w:rsidRPr="00DB4FC1">
              <w:rPr>
                <w:rFonts w:ascii="Times New Roman" w:eastAsia="Times New Roman" w:hAnsi="Times New Roman"/>
                <w:kern w:val="28"/>
                <w:sz w:val="24"/>
                <w:szCs w:val="24"/>
                <w:vertAlign w:val="superscript"/>
                <w:lang w:val="en-GB"/>
              </w:rPr>
              <w:t>nd</w:t>
            </w:r>
            <w:r w:rsidRPr="00DB4FC1">
              <w:rPr>
                <w:rFonts w:ascii="Times New Roman" w:eastAsia="Times New Roman" w:hAnsi="Times New Roman"/>
                <w:kern w:val="28"/>
                <w:sz w:val="24"/>
                <w:szCs w:val="24"/>
                <w:lang w:val="en-GB"/>
              </w:rPr>
              <w:t xml:space="preserve"> edition </w:t>
            </w:r>
          </w:p>
          <w:p w14:paraId="52CDF314" w14:textId="77777777" w:rsidR="00C94170" w:rsidRPr="00DB4FC1" w:rsidRDefault="00C94170" w:rsidP="006218ED">
            <w:pPr>
              <w:spacing w:after="120" w:line="360" w:lineRule="auto"/>
              <w:rPr>
                <w:rFonts w:ascii="Times New Roman" w:eastAsia="Times New Roman" w:hAnsi="Times New Roman"/>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1F33A7B"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2B174FF6"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1:5</w:t>
            </w:r>
          </w:p>
        </w:tc>
      </w:tr>
      <w:tr w:rsidR="00C94170" w:rsidRPr="00DB4FC1" w14:paraId="0A1FD19D" w14:textId="77777777" w:rsidTr="006218ED">
        <w:tc>
          <w:tcPr>
            <w:tcW w:w="895" w:type="dxa"/>
            <w:tcBorders>
              <w:top w:val="single" w:sz="4" w:space="0" w:color="auto"/>
              <w:left w:val="single" w:sz="4" w:space="0" w:color="auto"/>
              <w:bottom w:val="single" w:sz="4" w:space="0" w:color="auto"/>
              <w:right w:val="single" w:sz="4" w:space="0" w:color="auto"/>
            </w:tcBorders>
          </w:tcPr>
          <w:p w14:paraId="54313B80" w14:textId="77777777" w:rsidR="00C94170" w:rsidRPr="00DB4FC1" w:rsidRDefault="00C94170" w:rsidP="006218ED">
            <w:pPr>
              <w:numPr>
                <w:ilvl w:val="0"/>
                <w:numId w:val="2"/>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7FC483A0"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Installation manuals</w:t>
            </w:r>
          </w:p>
        </w:tc>
        <w:tc>
          <w:tcPr>
            <w:tcW w:w="3233" w:type="dxa"/>
            <w:tcBorders>
              <w:top w:val="single" w:sz="4" w:space="0" w:color="auto"/>
              <w:left w:val="single" w:sz="4" w:space="0" w:color="auto"/>
              <w:bottom w:val="single" w:sz="4" w:space="0" w:color="auto"/>
              <w:right w:val="single" w:sz="4" w:space="0" w:color="auto"/>
            </w:tcBorders>
            <w:hideMark/>
          </w:tcPr>
          <w:p w14:paraId="30FA8112"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 xml:space="preserve">Assorted Systems component Manufacturer’s manuals and data sheets </w:t>
            </w:r>
          </w:p>
          <w:p w14:paraId="15365167"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Instrumentation Handbooks</w:t>
            </w:r>
          </w:p>
        </w:tc>
        <w:tc>
          <w:tcPr>
            <w:tcW w:w="1260" w:type="dxa"/>
            <w:tcBorders>
              <w:top w:val="single" w:sz="4" w:space="0" w:color="auto"/>
              <w:left w:val="single" w:sz="4" w:space="0" w:color="auto"/>
              <w:bottom w:val="single" w:sz="4" w:space="0" w:color="auto"/>
              <w:right w:val="single" w:sz="4" w:space="0" w:color="auto"/>
            </w:tcBorders>
            <w:hideMark/>
          </w:tcPr>
          <w:p w14:paraId="5FDDA94B"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55B48A05"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1:5</w:t>
            </w:r>
          </w:p>
        </w:tc>
      </w:tr>
      <w:tr w:rsidR="00C94170" w:rsidRPr="00DB4FC1" w14:paraId="12E882E9" w14:textId="77777777" w:rsidTr="006218ED">
        <w:tc>
          <w:tcPr>
            <w:tcW w:w="895" w:type="dxa"/>
            <w:tcBorders>
              <w:top w:val="single" w:sz="4" w:space="0" w:color="auto"/>
              <w:left w:val="single" w:sz="4" w:space="0" w:color="auto"/>
              <w:bottom w:val="single" w:sz="4" w:space="0" w:color="auto"/>
              <w:right w:val="single" w:sz="4" w:space="0" w:color="auto"/>
            </w:tcBorders>
          </w:tcPr>
          <w:p w14:paraId="01B927D1" w14:textId="77777777" w:rsidR="00C94170" w:rsidRPr="00DB4FC1" w:rsidRDefault="00C94170" w:rsidP="006218ED">
            <w:pPr>
              <w:numPr>
                <w:ilvl w:val="0"/>
                <w:numId w:val="2"/>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37391DBF"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Charts</w:t>
            </w:r>
          </w:p>
        </w:tc>
        <w:tc>
          <w:tcPr>
            <w:tcW w:w="3233" w:type="dxa"/>
            <w:tcBorders>
              <w:top w:val="single" w:sz="4" w:space="0" w:color="auto"/>
              <w:left w:val="single" w:sz="4" w:space="0" w:color="auto"/>
              <w:bottom w:val="single" w:sz="4" w:space="0" w:color="auto"/>
              <w:right w:val="single" w:sz="4" w:space="0" w:color="auto"/>
            </w:tcBorders>
            <w:hideMark/>
          </w:tcPr>
          <w:p w14:paraId="2536F14C"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Assorted Circuit diagrams</w:t>
            </w:r>
          </w:p>
          <w:p w14:paraId="47D3B0F9"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 xml:space="preserve">P&amp; ID charts </w:t>
            </w:r>
          </w:p>
        </w:tc>
        <w:tc>
          <w:tcPr>
            <w:tcW w:w="1260" w:type="dxa"/>
            <w:tcBorders>
              <w:top w:val="single" w:sz="4" w:space="0" w:color="auto"/>
              <w:left w:val="single" w:sz="4" w:space="0" w:color="auto"/>
              <w:bottom w:val="single" w:sz="4" w:space="0" w:color="auto"/>
              <w:right w:val="single" w:sz="4" w:space="0" w:color="auto"/>
            </w:tcBorders>
            <w:hideMark/>
          </w:tcPr>
          <w:p w14:paraId="1F391B6C"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 xml:space="preserve">1 </w:t>
            </w:r>
            <w:proofErr w:type="gramStart"/>
            <w:r w:rsidRPr="00DB4FC1">
              <w:rPr>
                <w:rFonts w:ascii="Times New Roman" w:eastAsia="Times New Roman" w:hAnsi="Times New Roman"/>
                <w:bCs/>
                <w:kern w:val="28"/>
                <w:sz w:val="24"/>
                <w:szCs w:val="24"/>
                <w:lang w:val="en-GB"/>
              </w:rPr>
              <w:t>pcs</w:t>
            </w:r>
            <w:proofErr w:type="gramEnd"/>
            <w:r w:rsidRPr="00DB4FC1">
              <w:rPr>
                <w:rFonts w:ascii="Times New Roman" w:eastAsia="Times New Roman" w:hAnsi="Times New Roman"/>
                <w:bCs/>
                <w:kern w:val="28"/>
                <w:sz w:val="24"/>
                <w:szCs w:val="24"/>
                <w:lang w:val="en-GB"/>
              </w:rPr>
              <w:t xml:space="preserve"> for each</w:t>
            </w:r>
          </w:p>
        </w:tc>
        <w:tc>
          <w:tcPr>
            <w:tcW w:w="1885" w:type="dxa"/>
            <w:tcBorders>
              <w:top w:val="single" w:sz="4" w:space="0" w:color="auto"/>
              <w:left w:val="single" w:sz="4" w:space="0" w:color="auto"/>
              <w:bottom w:val="single" w:sz="4" w:space="0" w:color="auto"/>
              <w:right w:val="single" w:sz="4" w:space="0" w:color="auto"/>
            </w:tcBorders>
            <w:hideMark/>
          </w:tcPr>
          <w:p w14:paraId="6CDDC557"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1:25</w:t>
            </w:r>
          </w:p>
        </w:tc>
      </w:tr>
      <w:tr w:rsidR="00C94170" w:rsidRPr="00DB4FC1" w14:paraId="4203F5A8" w14:textId="77777777" w:rsidTr="006218ED">
        <w:tc>
          <w:tcPr>
            <w:tcW w:w="895" w:type="dxa"/>
            <w:tcBorders>
              <w:top w:val="single" w:sz="4" w:space="0" w:color="auto"/>
              <w:left w:val="single" w:sz="4" w:space="0" w:color="auto"/>
              <w:bottom w:val="single" w:sz="4" w:space="0" w:color="auto"/>
              <w:right w:val="single" w:sz="4" w:space="0" w:color="auto"/>
            </w:tcBorders>
          </w:tcPr>
          <w:p w14:paraId="7CF2D21F" w14:textId="77777777" w:rsidR="00C94170" w:rsidRPr="00DB4FC1" w:rsidRDefault="00C94170" w:rsidP="006218ED">
            <w:pPr>
              <w:numPr>
                <w:ilvl w:val="0"/>
                <w:numId w:val="2"/>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0A73F949"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Software</w:t>
            </w:r>
          </w:p>
        </w:tc>
        <w:tc>
          <w:tcPr>
            <w:tcW w:w="3233" w:type="dxa"/>
            <w:tcBorders>
              <w:top w:val="single" w:sz="4" w:space="0" w:color="auto"/>
              <w:left w:val="single" w:sz="4" w:space="0" w:color="auto"/>
              <w:bottom w:val="single" w:sz="4" w:space="0" w:color="auto"/>
              <w:right w:val="single" w:sz="4" w:space="0" w:color="auto"/>
            </w:tcBorders>
            <w:hideMark/>
          </w:tcPr>
          <w:p w14:paraId="1E2F091D"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Assorted simulation software</w:t>
            </w:r>
          </w:p>
          <w:p w14:paraId="0D7D5BBB"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proofErr w:type="spellStart"/>
            <w:r w:rsidRPr="00DB4FC1">
              <w:rPr>
                <w:rFonts w:ascii="Times New Roman" w:eastAsia="Times New Roman" w:hAnsi="Times New Roman"/>
                <w:bCs/>
                <w:kern w:val="28"/>
                <w:sz w:val="24"/>
                <w:szCs w:val="24"/>
                <w:lang w:val="en-GB"/>
              </w:rPr>
              <w:t>e.g</w:t>
            </w:r>
            <w:proofErr w:type="spellEnd"/>
            <w:r w:rsidRPr="00DB4FC1">
              <w:rPr>
                <w:rFonts w:ascii="Times New Roman" w:eastAsia="Times New Roman" w:hAnsi="Times New Roman"/>
                <w:bCs/>
                <w:kern w:val="28"/>
                <w:sz w:val="24"/>
                <w:szCs w:val="24"/>
                <w:lang w:val="en-GB"/>
              </w:rPr>
              <w:t xml:space="preserve"> Circuit wizard, Auto CAD</w:t>
            </w:r>
          </w:p>
        </w:tc>
        <w:tc>
          <w:tcPr>
            <w:tcW w:w="1260" w:type="dxa"/>
            <w:tcBorders>
              <w:top w:val="single" w:sz="4" w:space="0" w:color="auto"/>
              <w:left w:val="single" w:sz="4" w:space="0" w:color="auto"/>
              <w:bottom w:val="single" w:sz="4" w:space="0" w:color="auto"/>
              <w:right w:val="single" w:sz="4" w:space="0" w:color="auto"/>
            </w:tcBorders>
            <w:hideMark/>
          </w:tcPr>
          <w:p w14:paraId="1D34BF45"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0B9A8599"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1:1</w:t>
            </w:r>
          </w:p>
        </w:tc>
      </w:tr>
      <w:tr w:rsidR="00C94170" w:rsidRPr="00DB4FC1" w14:paraId="1C90E320" w14:textId="77777777" w:rsidTr="006218ED">
        <w:tc>
          <w:tcPr>
            <w:tcW w:w="895" w:type="dxa"/>
            <w:tcBorders>
              <w:top w:val="single" w:sz="4" w:space="0" w:color="auto"/>
              <w:left w:val="single" w:sz="4" w:space="0" w:color="auto"/>
              <w:bottom w:val="single" w:sz="4" w:space="0" w:color="auto"/>
              <w:right w:val="single" w:sz="4" w:space="0" w:color="auto"/>
            </w:tcBorders>
          </w:tcPr>
          <w:p w14:paraId="2CF3F4EA" w14:textId="77777777" w:rsidR="00C94170" w:rsidRPr="00DB4FC1" w:rsidRDefault="00C94170" w:rsidP="006218ED">
            <w:pPr>
              <w:numPr>
                <w:ilvl w:val="0"/>
                <w:numId w:val="2"/>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26078868"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Audio visual presentations</w:t>
            </w:r>
          </w:p>
        </w:tc>
        <w:tc>
          <w:tcPr>
            <w:tcW w:w="3233" w:type="dxa"/>
            <w:tcBorders>
              <w:top w:val="single" w:sz="4" w:space="0" w:color="auto"/>
              <w:left w:val="single" w:sz="4" w:space="0" w:color="auto"/>
              <w:bottom w:val="single" w:sz="4" w:space="0" w:color="auto"/>
              <w:right w:val="single" w:sz="4" w:space="0" w:color="auto"/>
            </w:tcBorders>
            <w:hideMark/>
          </w:tcPr>
          <w:p w14:paraId="0A08B7A1"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Projector</w:t>
            </w:r>
          </w:p>
        </w:tc>
        <w:tc>
          <w:tcPr>
            <w:tcW w:w="1260" w:type="dxa"/>
            <w:tcBorders>
              <w:top w:val="single" w:sz="4" w:space="0" w:color="auto"/>
              <w:left w:val="single" w:sz="4" w:space="0" w:color="auto"/>
              <w:bottom w:val="single" w:sz="4" w:space="0" w:color="auto"/>
              <w:right w:val="single" w:sz="4" w:space="0" w:color="auto"/>
            </w:tcBorders>
            <w:hideMark/>
          </w:tcPr>
          <w:p w14:paraId="0B7957A9"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49249C66"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1:25</w:t>
            </w:r>
          </w:p>
        </w:tc>
      </w:tr>
      <w:tr w:rsidR="00C94170" w:rsidRPr="00DB4FC1" w14:paraId="6A394696"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7D6615F1" w14:textId="77777777" w:rsidR="00C94170" w:rsidRPr="00DB4FC1" w:rsidRDefault="00C94170" w:rsidP="006218ED">
            <w:pPr>
              <w:spacing w:after="120" w:line="360" w:lineRule="auto"/>
              <w:rPr>
                <w:rFonts w:ascii="Times New Roman" w:eastAsia="Times New Roman" w:hAnsi="Times New Roman"/>
                <w:b/>
                <w:kern w:val="28"/>
                <w:sz w:val="24"/>
                <w:szCs w:val="24"/>
                <w:lang w:val="en-GB"/>
              </w:rPr>
            </w:pPr>
            <w:r w:rsidRPr="00DB4FC1">
              <w:rPr>
                <w:rFonts w:ascii="Times New Roman" w:eastAsia="Times New Roman" w:hAnsi="Times New Roman"/>
                <w:b/>
                <w:kern w:val="28"/>
                <w:sz w:val="24"/>
                <w:szCs w:val="24"/>
                <w:lang w:val="en-GB"/>
              </w:rPr>
              <w:t>B</w:t>
            </w:r>
          </w:p>
        </w:tc>
        <w:tc>
          <w:tcPr>
            <w:tcW w:w="2077" w:type="dxa"/>
            <w:tcBorders>
              <w:top w:val="single" w:sz="4" w:space="0" w:color="auto"/>
              <w:left w:val="single" w:sz="4" w:space="0" w:color="auto"/>
              <w:bottom w:val="single" w:sz="4" w:space="0" w:color="auto"/>
              <w:right w:val="single" w:sz="4" w:space="0" w:color="auto"/>
            </w:tcBorders>
            <w:hideMark/>
          </w:tcPr>
          <w:p w14:paraId="5064BE27" w14:textId="77777777" w:rsidR="00C94170" w:rsidRPr="00DB4FC1" w:rsidRDefault="00C94170" w:rsidP="006218ED">
            <w:pPr>
              <w:spacing w:after="120" w:line="360" w:lineRule="auto"/>
              <w:rPr>
                <w:rFonts w:ascii="Times New Roman" w:eastAsia="Times New Roman" w:hAnsi="Times New Roman"/>
                <w:b/>
                <w:kern w:val="28"/>
                <w:sz w:val="24"/>
                <w:szCs w:val="24"/>
                <w:lang w:val="en-GB"/>
              </w:rPr>
            </w:pPr>
            <w:r w:rsidRPr="00DB4FC1">
              <w:rPr>
                <w:rFonts w:ascii="Times New Roman" w:eastAsia="Times New Roman" w:hAnsi="Times New Roman"/>
                <w:b/>
                <w:kern w:val="28"/>
                <w:sz w:val="24"/>
                <w:szCs w:val="24"/>
                <w:lang w:val="en-GB"/>
              </w:rPr>
              <w:t>Learning Facilities &amp; infrastructure</w:t>
            </w:r>
          </w:p>
        </w:tc>
        <w:tc>
          <w:tcPr>
            <w:tcW w:w="3233" w:type="dxa"/>
            <w:tcBorders>
              <w:top w:val="single" w:sz="4" w:space="0" w:color="auto"/>
              <w:left w:val="single" w:sz="4" w:space="0" w:color="auto"/>
              <w:bottom w:val="single" w:sz="4" w:space="0" w:color="auto"/>
              <w:right w:val="single" w:sz="4" w:space="0" w:color="auto"/>
            </w:tcBorders>
          </w:tcPr>
          <w:p w14:paraId="43DFC4E5" w14:textId="77777777" w:rsidR="00C94170" w:rsidRPr="00DB4FC1" w:rsidRDefault="00C94170" w:rsidP="006218ED">
            <w:pPr>
              <w:spacing w:after="120" w:line="360" w:lineRule="auto"/>
              <w:rPr>
                <w:rFonts w:ascii="Times New Roman" w:eastAsia="Times New Roman" w:hAnsi="Times New Roman"/>
                <w:b/>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A916027" w14:textId="77777777" w:rsidR="00C94170" w:rsidRPr="00DB4FC1" w:rsidRDefault="00C94170" w:rsidP="006218ED">
            <w:pPr>
              <w:spacing w:after="120" w:line="360" w:lineRule="auto"/>
              <w:rPr>
                <w:rFonts w:ascii="Times New Roman" w:eastAsia="Times New Roman" w:hAnsi="Times New Roman"/>
                <w:b/>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3622A5A4" w14:textId="77777777" w:rsidR="00C94170" w:rsidRPr="00DB4FC1" w:rsidRDefault="00C94170" w:rsidP="006218ED">
            <w:pPr>
              <w:spacing w:after="120" w:line="360" w:lineRule="auto"/>
              <w:rPr>
                <w:rFonts w:ascii="Times New Roman" w:eastAsia="Times New Roman" w:hAnsi="Times New Roman"/>
                <w:b/>
                <w:kern w:val="28"/>
                <w:sz w:val="24"/>
                <w:szCs w:val="24"/>
                <w:lang w:val="en-GB"/>
              </w:rPr>
            </w:pPr>
          </w:p>
        </w:tc>
      </w:tr>
      <w:tr w:rsidR="00C94170" w:rsidRPr="00DB4FC1" w14:paraId="15F75F73" w14:textId="77777777" w:rsidTr="006218ED">
        <w:tc>
          <w:tcPr>
            <w:tcW w:w="895" w:type="dxa"/>
            <w:tcBorders>
              <w:top w:val="single" w:sz="4" w:space="0" w:color="auto"/>
              <w:left w:val="single" w:sz="4" w:space="0" w:color="auto"/>
              <w:bottom w:val="single" w:sz="4" w:space="0" w:color="auto"/>
              <w:right w:val="single" w:sz="4" w:space="0" w:color="auto"/>
            </w:tcBorders>
          </w:tcPr>
          <w:p w14:paraId="3255E9AB" w14:textId="77777777" w:rsidR="00C94170" w:rsidRPr="00DB4FC1" w:rsidRDefault="00C94170" w:rsidP="006218ED">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24F224A8"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Lecture/theory room</w:t>
            </w:r>
          </w:p>
        </w:tc>
        <w:tc>
          <w:tcPr>
            <w:tcW w:w="3233" w:type="dxa"/>
            <w:tcBorders>
              <w:top w:val="single" w:sz="4" w:space="0" w:color="auto"/>
              <w:left w:val="single" w:sz="4" w:space="0" w:color="auto"/>
              <w:bottom w:val="single" w:sz="4" w:space="0" w:color="auto"/>
              <w:right w:val="single" w:sz="4" w:space="0" w:color="auto"/>
            </w:tcBorders>
            <w:hideMark/>
          </w:tcPr>
          <w:p w14:paraId="78750B35" w14:textId="77777777" w:rsidR="00C94170" w:rsidRPr="00DB4FC1" w:rsidRDefault="00C94170" w:rsidP="006218ED">
            <w:pPr>
              <w:spacing w:after="120" w:line="360" w:lineRule="auto"/>
              <w:rPr>
                <w:rFonts w:ascii="Times New Roman" w:eastAsia="Times New Roman" w:hAnsi="Times New Roman"/>
                <w:bCs/>
                <w:kern w:val="28"/>
                <w:sz w:val="24"/>
                <w:szCs w:val="24"/>
                <w:highlight w:val="yellow"/>
                <w:lang w:val="en-GB"/>
              </w:rPr>
            </w:pPr>
            <w:r w:rsidRPr="00DB4FC1">
              <w:rPr>
                <w:rFonts w:ascii="Times New Roman" w:eastAsia="Times New Roman" w:hAnsi="Times New Roman"/>
                <w:bCs/>
                <w:kern w:val="28"/>
                <w:sz w:val="24"/>
                <w:szCs w:val="24"/>
                <w:lang w:val="en-GB"/>
              </w:rPr>
              <w:t>60m</w:t>
            </w:r>
            <w:r w:rsidRPr="00DB4FC1">
              <w:rPr>
                <w:rFonts w:ascii="Times New Roman" w:eastAsia="Times New Roman" w:hAnsi="Times New Roman"/>
                <w:bCs/>
                <w:kern w:val="28"/>
                <w:sz w:val="24"/>
                <w:szCs w:val="24"/>
                <w:vertAlign w:val="superscript"/>
                <w:lang w:val="en-GB"/>
              </w:rPr>
              <w:t>2</w:t>
            </w:r>
          </w:p>
        </w:tc>
        <w:tc>
          <w:tcPr>
            <w:tcW w:w="1260" w:type="dxa"/>
            <w:tcBorders>
              <w:top w:val="single" w:sz="4" w:space="0" w:color="auto"/>
              <w:left w:val="single" w:sz="4" w:space="0" w:color="auto"/>
              <w:bottom w:val="single" w:sz="4" w:space="0" w:color="auto"/>
              <w:right w:val="single" w:sz="4" w:space="0" w:color="auto"/>
            </w:tcBorders>
            <w:hideMark/>
          </w:tcPr>
          <w:p w14:paraId="3D3BE9B7"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3E81D5E4"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1:25</w:t>
            </w:r>
          </w:p>
        </w:tc>
      </w:tr>
      <w:tr w:rsidR="00C94170" w:rsidRPr="00DB4FC1" w14:paraId="01B39921" w14:textId="77777777" w:rsidTr="006218ED">
        <w:tc>
          <w:tcPr>
            <w:tcW w:w="895" w:type="dxa"/>
            <w:tcBorders>
              <w:top w:val="single" w:sz="4" w:space="0" w:color="auto"/>
              <w:left w:val="single" w:sz="4" w:space="0" w:color="auto"/>
              <w:bottom w:val="single" w:sz="4" w:space="0" w:color="auto"/>
              <w:right w:val="single" w:sz="4" w:space="0" w:color="auto"/>
            </w:tcBorders>
          </w:tcPr>
          <w:p w14:paraId="4E158D87" w14:textId="77777777" w:rsidR="00C94170" w:rsidRPr="00DB4FC1" w:rsidRDefault="00C94170" w:rsidP="006218ED">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2BE34A36"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Workshop</w:t>
            </w:r>
          </w:p>
        </w:tc>
        <w:tc>
          <w:tcPr>
            <w:tcW w:w="3233" w:type="dxa"/>
            <w:tcBorders>
              <w:top w:val="single" w:sz="4" w:space="0" w:color="auto"/>
              <w:left w:val="single" w:sz="4" w:space="0" w:color="auto"/>
              <w:bottom w:val="single" w:sz="4" w:space="0" w:color="auto"/>
              <w:right w:val="single" w:sz="4" w:space="0" w:color="auto"/>
            </w:tcBorders>
            <w:hideMark/>
          </w:tcPr>
          <w:p w14:paraId="49A2CF1C" w14:textId="77777777" w:rsidR="00C94170" w:rsidRPr="00DB4FC1" w:rsidRDefault="00C94170" w:rsidP="006218ED">
            <w:pPr>
              <w:spacing w:after="120" w:line="360" w:lineRule="auto"/>
              <w:rPr>
                <w:rFonts w:ascii="Times New Roman" w:eastAsia="Times New Roman" w:hAnsi="Times New Roman"/>
                <w:bCs/>
                <w:kern w:val="28"/>
                <w:sz w:val="24"/>
                <w:szCs w:val="24"/>
                <w:highlight w:val="yellow"/>
                <w:lang w:val="en-GB"/>
              </w:rPr>
            </w:pPr>
            <w:r w:rsidRPr="00DB4FC1">
              <w:rPr>
                <w:rFonts w:ascii="Times New Roman" w:eastAsia="Times New Roman" w:hAnsi="Times New Roman"/>
                <w:bCs/>
                <w:kern w:val="28"/>
                <w:sz w:val="24"/>
                <w:szCs w:val="24"/>
                <w:lang w:val="en-GB"/>
              </w:rPr>
              <w:t>150m</w:t>
            </w:r>
            <w:r w:rsidRPr="00DB4FC1">
              <w:rPr>
                <w:rFonts w:ascii="Times New Roman" w:eastAsia="Times New Roman" w:hAnsi="Times New Roman"/>
                <w:bCs/>
                <w:kern w:val="28"/>
                <w:sz w:val="24"/>
                <w:szCs w:val="24"/>
                <w:vertAlign w:val="superscript"/>
                <w:lang w:val="en-GB"/>
              </w:rPr>
              <w:t>2</w:t>
            </w:r>
          </w:p>
        </w:tc>
        <w:tc>
          <w:tcPr>
            <w:tcW w:w="1260" w:type="dxa"/>
            <w:tcBorders>
              <w:top w:val="single" w:sz="4" w:space="0" w:color="auto"/>
              <w:left w:val="single" w:sz="4" w:space="0" w:color="auto"/>
              <w:bottom w:val="single" w:sz="4" w:space="0" w:color="auto"/>
              <w:right w:val="single" w:sz="4" w:space="0" w:color="auto"/>
            </w:tcBorders>
            <w:hideMark/>
          </w:tcPr>
          <w:p w14:paraId="05F048AE"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E20F713"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1:25</w:t>
            </w:r>
          </w:p>
        </w:tc>
      </w:tr>
      <w:tr w:rsidR="00C94170" w:rsidRPr="00DB4FC1" w14:paraId="70786D4A" w14:textId="77777777" w:rsidTr="006218ED">
        <w:tc>
          <w:tcPr>
            <w:tcW w:w="895" w:type="dxa"/>
            <w:tcBorders>
              <w:top w:val="single" w:sz="4" w:space="0" w:color="auto"/>
              <w:left w:val="single" w:sz="4" w:space="0" w:color="auto"/>
              <w:bottom w:val="single" w:sz="4" w:space="0" w:color="auto"/>
              <w:right w:val="single" w:sz="4" w:space="0" w:color="auto"/>
            </w:tcBorders>
          </w:tcPr>
          <w:p w14:paraId="620638F7" w14:textId="77777777" w:rsidR="00C94170" w:rsidRPr="00DB4FC1" w:rsidRDefault="00C94170" w:rsidP="006218ED">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23C43B7E"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Computer laboratory</w:t>
            </w:r>
          </w:p>
        </w:tc>
        <w:tc>
          <w:tcPr>
            <w:tcW w:w="3233" w:type="dxa"/>
            <w:tcBorders>
              <w:top w:val="single" w:sz="4" w:space="0" w:color="auto"/>
              <w:left w:val="single" w:sz="4" w:space="0" w:color="auto"/>
              <w:bottom w:val="single" w:sz="4" w:space="0" w:color="auto"/>
              <w:right w:val="single" w:sz="4" w:space="0" w:color="auto"/>
            </w:tcBorders>
            <w:hideMark/>
          </w:tcPr>
          <w:p w14:paraId="3A2B207F"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100m</w:t>
            </w:r>
            <w:r w:rsidRPr="00DB4FC1">
              <w:rPr>
                <w:rFonts w:ascii="Times New Roman" w:eastAsia="Times New Roman" w:hAnsi="Times New Roman"/>
                <w:bCs/>
                <w:kern w:val="28"/>
                <w:sz w:val="24"/>
                <w:szCs w:val="24"/>
                <w:vertAlign w:val="superscript"/>
                <w:lang w:val="en-GB"/>
              </w:rPr>
              <w:t>2</w:t>
            </w:r>
          </w:p>
        </w:tc>
        <w:tc>
          <w:tcPr>
            <w:tcW w:w="1260" w:type="dxa"/>
            <w:tcBorders>
              <w:top w:val="single" w:sz="4" w:space="0" w:color="auto"/>
              <w:left w:val="single" w:sz="4" w:space="0" w:color="auto"/>
              <w:bottom w:val="single" w:sz="4" w:space="0" w:color="auto"/>
              <w:right w:val="single" w:sz="4" w:space="0" w:color="auto"/>
            </w:tcBorders>
            <w:hideMark/>
          </w:tcPr>
          <w:p w14:paraId="238A8C2B"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153013E8"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1:25</w:t>
            </w:r>
          </w:p>
        </w:tc>
      </w:tr>
      <w:tr w:rsidR="00C94170" w:rsidRPr="00DB4FC1" w14:paraId="0D158729"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5705B10F" w14:textId="77777777" w:rsidR="00C94170" w:rsidRPr="00DB4FC1" w:rsidRDefault="00C94170" w:rsidP="006218ED">
            <w:pPr>
              <w:spacing w:after="120" w:line="360" w:lineRule="auto"/>
              <w:rPr>
                <w:rFonts w:ascii="Times New Roman" w:eastAsia="Times New Roman" w:hAnsi="Times New Roman"/>
                <w:b/>
                <w:kern w:val="28"/>
                <w:sz w:val="24"/>
                <w:szCs w:val="24"/>
                <w:lang w:val="en-GB"/>
              </w:rPr>
            </w:pPr>
            <w:r w:rsidRPr="00DB4FC1">
              <w:rPr>
                <w:rFonts w:ascii="Times New Roman" w:eastAsia="Times New Roman" w:hAnsi="Times New Roman"/>
                <w:b/>
                <w:kern w:val="28"/>
                <w:sz w:val="24"/>
                <w:szCs w:val="24"/>
                <w:lang w:val="en-GB"/>
              </w:rPr>
              <w:t>C</w:t>
            </w:r>
          </w:p>
        </w:tc>
        <w:tc>
          <w:tcPr>
            <w:tcW w:w="2077" w:type="dxa"/>
            <w:tcBorders>
              <w:top w:val="single" w:sz="4" w:space="0" w:color="auto"/>
              <w:left w:val="single" w:sz="4" w:space="0" w:color="auto"/>
              <w:bottom w:val="single" w:sz="4" w:space="0" w:color="auto"/>
              <w:right w:val="single" w:sz="4" w:space="0" w:color="auto"/>
            </w:tcBorders>
            <w:hideMark/>
          </w:tcPr>
          <w:p w14:paraId="10666BFC" w14:textId="77777777" w:rsidR="00C94170" w:rsidRPr="00DB4FC1" w:rsidRDefault="00C94170" w:rsidP="006218ED">
            <w:pPr>
              <w:spacing w:after="120" w:line="360" w:lineRule="auto"/>
              <w:rPr>
                <w:rFonts w:ascii="Times New Roman" w:eastAsia="Times New Roman" w:hAnsi="Times New Roman"/>
                <w:b/>
                <w:kern w:val="28"/>
                <w:sz w:val="24"/>
                <w:szCs w:val="24"/>
                <w:lang w:val="en-GB"/>
              </w:rPr>
            </w:pPr>
            <w:r w:rsidRPr="00DB4FC1">
              <w:rPr>
                <w:rFonts w:ascii="Times New Roman" w:eastAsia="Times New Roman" w:hAnsi="Times New Roman"/>
                <w:b/>
                <w:kern w:val="28"/>
                <w:sz w:val="24"/>
                <w:szCs w:val="24"/>
                <w:lang w:val="en-GB"/>
              </w:rPr>
              <w:t>Consumable materials</w:t>
            </w:r>
          </w:p>
        </w:tc>
        <w:tc>
          <w:tcPr>
            <w:tcW w:w="3233" w:type="dxa"/>
            <w:tcBorders>
              <w:top w:val="single" w:sz="4" w:space="0" w:color="auto"/>
              <w:left w:val="single" w:sz="4" w:space="0" w:color="auto"/>
              <w:bottom w:val="single" w:sz="4" w:space="0" w:color="auto"/>
              <w:right w:val="single" w:sz="4" w:space="0" w:color="auto"/>
            </w:tcBorders>
          </w:tcPr>
          <w:p w14:paraId="44496CBA" w14:textId="77777777" w:rsidR="00C94170" w:rsidRPr="00DB4FC1" w:rsidRDefault="00C94170" w:rsidP="006218ED">
            <w:pPr>
              <w:spacing w:after="120" w:line="360" w:lineRule="auto"/>
              <w:rPr>
                <w:rFonts w:ascii="Times New Roman" w:eastAsia="Times New Roman" w:hAnsi="Times New Roman"/>
                <w:b/>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4FDCEEAA" w14:textId="77777777" w:rsidR="00C94170" w:rsidRPr="00DB4FC1" w:rsidRDefault="00C94170" w:rsidP="006218ED">
            <w:pPr>
              <w:spacing w:after="120" w:line="360" w:lineRule="auto"/>
              <w:rPr>
                <w:rFonts w:ascii="Times New Roman" w:eastAsia="Times New Roman" w:hAnsi="Times New Roman"/>
                <w:b/>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69BCDA74" w14:textId="77777777" w:rsidR="00C94170" w:rsidRPr="00DB4FC1" w:rsidRDefault="00C94170" w:rsidP="006218ED">
            <w:pPr>
              <w:spacing w:after="120" w:line="360" w:lineRule="auto"/>
              <w:rPr>
                <w:rFonts w:ascii="Times New Roman" w:eastAsia="Times New Roman" w:hAnsi="Times New Roman"/>
                <w:b/>
                <w:kern w:val="28"/>
                <w:sz w:val="24"/>
                <w:szCs w:val="24"/>
                <w:lang w:val="en-GB"/>
              </w:rPr>
            </w:pPr>
          </w:p>
        </w:tc>
      </w:tr>
      <w:tr w:rsidR="00C94170" w:rsidRPr="00DB4FC1" w14:paraId="0EE9E9A8" w14:textId="77777777" w:rsidTr="006218ED">
        <w:tc>
          <w:tcPr>
            <w:tcW w:w="895" w:type="dxa"/>
            <w:tcBorders>
              <w:top w:val="single" w:sz="4" w:space="0" w:color="auto"/>
              <w:left w:val="single" w:sz="4" w:space="0" w:color="auto"/>
              <w:bottom w:val="single" w:sz="4" w:space="0" w:color="auto"/>
              <w:right w:val="single" w:sz="4" w:space="0" w:color="auto"/>
            </w:tcBorders>
          </w:tcPr>
          <w:p w14:paraId="0DEEDC68" w14:textId="77777777" w:rsidR="00C94170" w:rsidRPr="00DB4FC1" w:rsidRDefault="00C94170" w:rsidP="006218ED">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1F8A3137"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Installation materials</w:t>
            </w:r>
          </w:p>
        </w:tc>
        <w:tc>
          <w:tcPr>
            <w:tcW w:w="3233" w:type="dxa"/>
            <w:tcBorders>
              <w:top w:val="single" w:sz="4" w:space="0" w:color="auto"/>
              <w:left w:val="single" w:sz="4" w:space="0" w:color="auto"/>
              <w:bottom w:val="single" w:sz="4" w:space="0" w:color="auto"/>
              <w:right w:val="single" w:sz="4" w:space="0" w:color="auto"/>
            </w:tcBorders>
          </w:tcPr>
          <w:p w14:paraId="138EBDA3"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 xml:space="preserve">Insulation </w:t>
            </w:r>
            <w:proofErr w:type="spellStart"/>
            <w:proofErr w:type="gramStart"/>
            <w:r w:rsidRPr="00DB4FC1">
              <w:rPr>
                <w:rFonts w:ascii="Times New Roman" w:eastAsia="Times New Roman" w:hAnsi="Times New Roman"/>
                <w:bCs/>
                <w:kern w:val="28"/>
                <w:sz w:val="24"/>
                <w:szCs w:val="24"/>
                <w:lang w:val="en-GB"/>
              </w:rPr>
              <w:t>tape,cables</w:t>
            </w:r>
            <w:proofErr w:type="spellEnd"/>
            <w:proofErr w:type="gramEnd"/>
          </w:p>
        </w:tc>
        <w:tc>
          <w:tcPr>
            <w:tcW w:w="1260" w:type="dxa"/>
            <w:tcBorders>
              <w:top w:val="single" w:sz="4" w:space="0" w:color="auto"/>
              <w:left w:val="single" w:sz="4" w:space="0" w:color="auto"/>
              <w:bottom w:val="single" w:sz="4" w:space="0" w:color="auto"/>
              <w:right w:val="single" w:sz="4" w:space="0" w:color="auto"/>
            </w:tcBorders>
            <w:hideMark/>
          </w:tcPr>
          <w:p w14:paraId="660DC199"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38C8EAF1"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1:1</w:t>
            </w:r>
          </w:p>
        </w:tc>
      </w:tr>
      <w:tr w:rsidR="00C94170" w:rsidRPr="00DB4FC1" w14:paraId="053EE273" w14:textId="77777777" w:rsidTr="006218ED">
        <w:tc>
          <w:tcPr>
            <w:tcW w:w="895" w:type="dxa"/>
            <w:tcBorders>
              <w:top w:val="single" w:sz="4" w:space="0" w:color="auto"/>
              <w:left w:val="single" w:sz="4" w:space="0" w:color="auto"/>
              <w:bottom w:val="single" w:sz="4" w:space="0" w:color="auto"/>
              <w:right w:val="single" w:sz="4" w:space="0" w:color="auto"/>
            </w:tcBorders>
          </w:tcPr>
          <w:p w14:paraId="3EB59E29" w14:textId="77777777" w:rsidR="00C94170" w:rsidRPr="00DB4FC1" w:rsidRDefault="00C94170" w:rsidP="006218ED">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58815359"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Assorted electrical components</w:t>
            </w:r>
          </w:p>
        </w:tc>
        <w:tc>
          <w:tcPr>
            <w:tcW w:w="3233" w:type="dxa"/>
            <w:tcBorders>
              <w:top w:val="single" w:sz="4" w:space="0" w:color="auto"/>
              <w:left w:val="single" w:sz="4" w:space="0" w:color="auto"/>
              <w:bottom w:val="single" w:sz="4" w:space="0" w:color="auto"/>
              <w:right w:val="single" w:sz="4" w:space="0" w:color="auto"/>
            </w:tcBorders>
            <w:hideMark/>
          </w:tcPr>
          <w:p w14:paraId="74676FF8"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 xml:space="preserve">Contactors, transformer, overload relays, timers </w:t>
            </w:r>
          </w:p>
        </w:tc>
        <w:tc>
          <w:tcPr>
            <w:tcW w:w="1260" w:type="dxa"/>
            <w:tcBorders>
              <w:top w:val="single" w:sz="4" w:space="0" w:color="auto"/>
              <w:left w:val="single" w:sz="4" w:space="0" w:color="auto"/>
              <w:bottom w:val="single" w:sz="4" w:space="0" w:color="auto"/>
              <w:right w:val="single" w:sz="4" w:space="0" w:color="auto"/>
            </w:tcBorders>
            <w:hideMark/>
          </w:tcPr>
          <w:p w14:paraId="3F3F79DA"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0132644F"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1:1</w:t>
            </w:r>
          </w:p>
        </w:tc>
      </w:tr>
      <w:tr w:rsidR="00C94170" w:rsidRPr="00DB4FC1" w14:paraId="468A0230" w14:textId="77777777" w:rsidTr="006218ED">
        <w:tc>
          <w:tcPr>
            <w:tcW w:w="895" w:type="dxa"/>
            <w:tcBorders>
              <w:top w:val="single" w:sz="4" w:space="0" w:color="auto"/>
              <w:left w:val="single" w:sz="4" w:space="0" w:color="auto"/>
              <w:bottom w:val="single" w:sz="4" w:space="0" w:color="auto"/>
              <w:right w:val="single" w:sz="4" w:space="0" w:color="auto"/>
            </w:tcBorders>
          </w:tcPr>
          <w:p w14:paraId="58820EA6" w14:textId="77777777" w:rsidR="00C94170" w:rsidRPr="00DB4FC1" w:rsidRDefault="00C94170" w:rsidP="006218ED">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1078D679"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 xml:space="preserve">Assorted instrumentation components </w:t>
            </w:r>
          </w:p>
        </w:tc>
        <w:tc>
          <w:tcPr>
            <w:tcW w:w="3233" w:type="dxa"/>
            <w:tcBorders>
              <w:top w:val="single" w:sz="4" w:space="0" w:color="auto"/>
              <w:left w:val="single" w:sz="4" w:space="0" w:color="auto"/>
              <w:bottom w:val="single" w:sz="4" w:space="0" w:color="auto"/>
              <w:right w:val="single" w:sz="4" w:space="0" w:color="auto"/>
            </w:tcBorders>
          </w:tcPr>
          <w:p w14:paraId="06C8A438"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 xml:space="preserve">Sensors, transducers, actuators </w:t>
            </w:r>
          </w:p>
        </w:tc>
        <w:tc>
          <w:tcPr>
            <w:tcW w:w="1260" w:type="dxa"/>
            <w:tcBorders>
              <w:top w:val="single" w:sz="4" w:space="0" w:color="auto"/>
              <w:left w:val="single" w:sz="4" w:space="0" w:color="auto"/>
              <w:bottom w:val="single" w:sz="4" w:space="0" w:color="auto"/>
              <w:right w:val="single" w:sz="4" w:space="0" w:color="auto"/>
            </w:tcBorders>
            <w:hideMark/>
          </w:tcPr>
          <w:p w14:paraId="5A50BE07"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6696E988"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1:5</w:t>
            </w:r>
          </w:p>
        </w:tc>
      </w:tr>
      <w:tr w:rsidR="00C94170" w:rsidRPr="00DB4FC1" w14:paraId="15F02472" w14:textId="77777777" w:rsidTr="006218ED">
        <w:tc>
          <w:tcPr>
            <w:tcW w:w="895" w:type="dxa"/>
            <w:tcBorders>
              <w:top w:val="single" w:sz="4" w:space="0" w:color="auto"/>
              <w:left w:val="single" w:sz="4" w:space="0" w:color="auto"/>
              <w:bottom w:val="single" w:sz="4" w:space="0" w:color="auto"/>
              <w:right w:val="single" w:sz="4" w:space="0" w:color="auto"/>
            </w:tcBorders>
            <w:hideMark/>
          </w:tcPr>
          <w:p w14:paraId="3782C7FA" w14:textId="77777777" w:rsidR="00C94170" w:rsidRPr="00DB4FC1" w:rsidRDefault="00C94170" w:rsidP="006218ED">
            <w:pPr>
              <w:spacing w:after="120" w:line="360" w:lineRule="auto"/>
              <w:rPr>
                <w:rFonts w:ascii="Times New Roman" w:eastAsia="Times New Roman" w:hAnsi="Times New Roman"/>
                <w:b/>
                <w:kern w:val="28"/>
                <w:sz w:val="24"/>
                <w:szCs w:val="24"/>
                <w:lang w:val="en-GB"/>
              </w:rPr>
            </w:pPr>
            <w:r w:rsidRPr="00DB4FC1">
              <w:rPr>
                <w:rFonts w:ascii="Times New Roman" w:eastAsia="Times New Roman" w:hAnsi="Times New Roman"/>
                <w:b/>
                <w:kern w:val="28"/>
                <w:sz w:val="24"/>
                <w:szCs w:val="24"/>
                <w:lang w:val="en-GB"/>
              </w:rPr>
              <w:t>D</w:t>
            </w:r>
          </w:p>
        </w:tc>
        <w:tc>
          <w:tcPr>
            <w:tcW w:w="2077" w:type="dxa"/>
            <w:tcBorders>
              <w:top w:val="single" w:sz="4" w:space="0" w:color="auto"/>
              <w:left w:val="single" w:sz="4" w:space="0" w:color="auto"/>
              <w:bottom w:val="single" w:sz="4" w:space="0" w:color="auto"/>
              <w:right w:val="single" w:sz="4" w:space="0" w:color="auto"/>
            </w:tcBorders>
            <w:hideMark/>
          </w:tcPr>
          <w:p w14:paraId="2F3E81CF" w14:textId="77777777" w:rsidR="00C94170" w:rsidRPr="00DB4FC1" w:rsidRDefault="00C94170" w:rsidP="006218ED">
            <w:pPr>
              <w:spacing w:after="120" w:line="360" w:lineRule="auto"/>
              <w:rPr>
                <w:rFonts w:ascii="Times New Roman" w:eastAsia="Times New Roman" w:hAnsi="Times New Roman"/>
                <w:b/>
                <w:kern w:val="28"/>
                <w:sz w:val="24"/>
                <w:szCs w:val="24"/>
                <w:lang w:val="en-GB"/>
              </w:rPr>
            </w:pPr>
            <w:r w:rsidRPr="00DB4FC1">
              <w:rPr>
                <w:rFonts w:ascii="Times New Roman" w:eastAsia="Times New Roman" w:hAnsi="Times New Roman"/>
                <w:b/>
                <w:kern w:val="28"/>
                <w:sz w:val="24"/>
                <w:szCs w:val="24"/>
                <w:lang w:val="en-GB"/>
              </w:rPr>
              <w:t>Tools and Equipment</w:t>
            </w:r>
          </w:p>
        </w:tc>
        <w:tc>
          <w:tcPr>
            <w:tcW w:w="3233" w:type="dxa"/>
            <w:tcBorders>
              <w:top w:val="single" w:sz="4" w:space="0" w:color="auto"/>
              <w:left w:val="single" w:sz="4" w:space="0" w:color="auto"/>
              <w:bottom w:val="single" w:sz="4" w:space="0" w:color="auto"/>
              <w:right w:val="single" w:sz="4" w:space="0" w:color="auto"/>
            </w:tcBorders>
          </w:tcPr>
          <w:p w14:paraId="0C06C0B0" w14:textId="77777777" w:rsidR="00C94170" w:rsidRPr="00DB4FC1" w:rsidRDefault="00C94170" w:rsidP="006218ED">
            <w:pPr>
              <w:spacing w:after="120" w:line="360" w:lineRule="auto"/>
              <w:rPr>
                <w:rFonts w:ascii="Times New Roman" w:eastAsia="Times New Roman" w:hAnsi="Times New Roman"/>
                <w:b/>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A1AD549" w14:textId="77777777" w:rsidR="00C94170" w:rsidRPr="00DB4FC1" w:rsidRDefault="00C94170" w:rsidP="006218ED">
            <w:pPr>
              <w:spacing w:after="120" w:line="360" w:lineRule="auto"/>
              <w:rPr>
                <w:rFonts w:ascii="Times New Roman" w:eastAsia="Times New Roman" w:hAnsi="Times New Roman"/>
                <w:b/>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27537F2" w14:textId="77777777" w:rsidR="00C94170" w:rsidRPr="00DB4FC1" w:rsidRDefault="00C94170" w:rsidP="006218ED">
            <w:pPr>
              <w:spacing w:after="120" w:line="360" w:lineRule="auto"/>
              <w:rPr>
                <w:rFonts w:ascii="Times New Roman" w:eastAsia="Times New Roman" w:hAnsi="Times New Roman"/>
                <w:b/>
                <w:kern w:val="28"/>
                <w:sz w:val="24"/>
                <w:szCs w:val="24"/>
                <w:lang w:val="en-GB"/>
              </w:rPr>
            </w:pPr>
          </w:p>
        </w:tc>
      </w:tr>
      <w:tr w:rsidR="00C94170" w:rsidRPr="00DB4FC1" w14:paraId="55B29E18" w14:textId="77777777" w:rsidTr="006218ED">
        <w:trPr>
          <w:trHeight w:val="449"/>
        </w:trPr>
        <w:tc>
          <w:tcPr>
            <w:tcW w:w="895" w:type="dxa"/>
            <w:tcBorders>
              <w:top w:val="single" w:sz="4" w:space="0" w:color="auto"/>
              <w:left w:val="single" w:sz="4" w:space="0" w:color="auto"/>
              <w:bottom w:val="single" w:sz="4" w:space="0" w:color="auto"/>
              <w:right w:val="single" w:sz="4" w:space="0" w:color="auto"/>
            </w:tcBorders>
          </w:tcPr>
          <w:p w14:paraId="38B2E1B0" w14:textId="77777777" w:rsidR="00C94170" w:rsidRPr="00DB4FC1" w:rsidRDefault="00C94170" w:rsidP="006218ED">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4188E039"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Assorted tools and equipment</w:t>
            </w:r>
          </w:p>
        </w:tc>
        <w:tc>
          <w:tcPr>
            <w:tcW w:w="3233" w:type="dxa"/>
            <w:tcBorders>
              <w:top w:val="single" w:sz="4" w:space="0" w:color="auto"/>
              <w:left w:val="single" w:sz="4" w:space="0" w:color="auto"/>
              <w:bottom w:val="single" w:sz="4" w:space="0" w:color="auto"/>
              <w:right w:val="single" w:sz="4" w:space="0" w:color="auto"/>
            </w:tcBorders>
          </w:tcPr>
          <w:p w14:paraId="3B0EC8E4"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Side cutters, Side cutters, Pliers, Screw driver,</w:t>
            </w:r>
            <w:r w:rsidRPr="00DB4FC1">
              <w:rPr>
                <w:rFonts w:ascii="Times New Roman" w:eastAsia="Times New Roman" w:hAnsi="Times New Roman"/>
                <w:kern w:val="28"/>
                <w:sz w:val="24"/>
                <w:szCs w:val="24"/>
                <w:lang w:val="en-GB"/>
              </w:rPr>
              <w:t xml:space="preserve"> Crimping tools,</w:t>
            </w:r>
            <w:r w:rsidRPr="00DB4FC1">
              <w:rPr>
                <w:rFonts w:ascii="Times New Roman" w:eastAsia="Times New Roman" w:hAnsi="Times New Roman"/>
                <w:bCs/>
                <w:kern w:val="28"/>
                <w:sz w:val="24"/>
                <w:szCs w:val="24"/>
                <w:lang w:val="en-GB"/>
              </w:rPr>
              <w:t xml:space="preserve"> Mult-meter, Oscilloscope, Solder guns</w:t>
            </w:r>
          </w:p>
        </w:tc>
        <w:tc>
          <w:tcPr>
            <w:tcW w:w="1260" w:type="dxa"/>
            <w:tcBorders>
              <w:top w:val="single" w:sz="4" w:space="0" w:color="auto"/>
              <w:left w:val="single" w:sz="4" w:space="0" w:color="auto"/>
              <w:bottom w:val="single" w:sz="4" w:space="0" w:color="auto"/>
              <w:right w:val="single" w:sz="4" w:space="0" w:color="auto"/>
            </w:tcBorders>
            <w:hideMark/>
          </w:tcPr>
          <w:p w14:paraId="413DB908"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77F03873"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1:1</w:t>
            </w:r>
          </w:p>
        </w:tc>
      </w:tr>
      <w:tr w:rsidR="00C94170" w:rsidRPr="00DB4FC1" w14:paraId="6EEAB04F" w14:textId="77777777" w:rsidTr="006218ED">
        <w:tc>
          <w:tcPr>
            <w:tcW w:w="895" w:type="dxa"/>
            <w:tcBorders>
              <w:top w:val="single" w:sz="4" w:space="0" w:color="auto"/>
              <w:left w:val="single" w:sz="4" w:space="0" w:color="auto"/>
              <w:bottom w:val="single" w:sz="4" w:space="0" w:color="auto"/>
              <w:right w:val="single" w:sz="4" w:space="0" w:color="auto"/>
            </w:tcBorders>
          </w:tcPr>
          <w:p w14:paraId="4067E48C" w14:textId="77777777" w:rsidR="00C94170" w:rsidRPr="00DB4FC1" w:rsidRDefault="00C94170" w:rsidP="006218ED">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6CB7A2ED"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PPEs</w:t>
            </w:r>
          </w:p>
        </w:tc>
        <w:tc>
          <w:tcPr>
            <w:tcW w:w="3233" w:type="dxa"/>
            <w:tcBorders>
              <w:top w:val="single" w:sz="4" w:space="0" w:color="auto"/>
              <w:left w:val="single" w:sz="4" w:space="0" w:color="auto"/>
              <w:bottom w:val="single" w:sz="4" w:space="0" w:color="auto"/>
              <w:right w:val="single" w:sz="4" w:space="0" w:color="auto"/>
            </w:tcBorders>
          </w:tcPr>
          <w:p w14:paraId="5BF256A8"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 xml:space="preserve">Safety </w:t>
            </w:r>
            <w:proofErr w:type="spellStart"/>
            <w:proofErr w:type="gramStart"/>
            <w:r w:rsidRPr="00DB4FC1">
              <w:rPr>
                <w:rFonts w:ascii="Times New Roman" w:eastAsia="Times New Roman" w:hAnsi="Times New Roman"/>
                <w:bCs/>
                <w:kern w:val="28"/>
                <w:sz w:val="24"/>
                <w:szCs w:val="24"/>
                <w:lang w:val="en-GB"/>
              </w:rPr>
              <w:t>boots,overall</w:t>
            </w:r>
            <w:proofErr w:type="spellEnd"/>
            <w:proofErr w:type="gramEnd"/>
          </w:p>
        </w:tc>
        <w:tc>
          <w:tcPr>
            <w:tcW w:w="1260" w:type="dxa"/>
            <w:tcBorders>
              <w:top w:val="single" w:sz="4" w:space="0" w:color="auto"/>
              <w:left w:val="single" w:sz="4" w:space="0" w:color="auto"/>
              <w:bottom w:val="single" w:sz="4" w:space="0" w:color="auto"/>
              <w:right w:val="single" w:sz="4" w:space="0" w:color="auto"/>
            </w:tcBorders>
            <w:hideMark/>
          </w:tcPr>
          <w:p w14:paraId="7AF34EE8"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63271F5A"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1:1</w:t>
            </w:r>
          </w:p>
        </w:tc>
      </w:tr>
      <w:tr w:rsidR="00C94170" w:rsidRPr="00DB4FC1" w14:paraId="438E3451" w14:textId="77777777" w:rsidTr="006218ED">
        <w:tc>
          <w:tcPr>
            <w:tcW w:w="895" w:type="dxa"/>
            <w:tcBorders>
              <w:top w:val="single" w:sz="4" w:space="0" w:color="auto"/>
              <w:left w:val="single" w:sz="4" w:space="0" w:color="auto"/>
              <w:bottom w:val="single" w:sz="4" w:space="0" w:color="auto"/>
              <w:right w:val="single" w:sz="4" w:space="0" w:color="auto"/>
            </w:tcBorders>
          </w:tcPr>
          <w:p w14:paraId="3C7AC720" w14:textId="77777777" w:rsidR="00C94170" w:rsidRPr="00DB4FC1" w:rsidRDefault="00C94170" w:rsidP="006218ED">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4D35FD5A"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Function generator</w:t>
            </w:r>
          </w:p>
        </w:tc>
        <w:tc>
          <w:tcPr>
            <w:tcW w:w="3233" w:type="dxa"/>
            <w:tcBorders>
              <w:top w:val="single" w:sz="4" w:space="0" w:color="auto"/>
              <w:left w:val="single" w:sz="4" w:space="0" w:color="auto"/>
              <w:bottom w:val="single" w:sz="4" w:space="0" w:color="auto"/>
              <w:right w:val="single" w:sz="4" w:space="0" w:color="auto"/>
            </w:tcBorders>
          </w:tcPr>
          <w:p w14:paraId="2B4540A9"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ACE5A81"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7972C8CC"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1:5</w:t>
            </w:r>
          </w:p>
        </w:tc>
      </w:tr>
      <w:tr w:rsidR="00C94170" w:rsidRPr="00DB4FC1" w14:paraId="1FDB3A5F" w14:textId="77777777" w:rsidTr="006218ED">
        <w:tc>
          <w:tcPr>
            <w:tcW w:w="895" w:type="dxa"/>
            <w:tcBorders>
              <w:top w:val="single" w:sz="4" w:space="0" w:color="auto"/>
              <w:left w:val="single" w:sz="4" w:space="0" w:color="auto"/>
              <w:bottom w:val="single" w:sz="4" w:space="0" w:color="auto"/>
              <w:right w:val="single" w:sz="4" w:space="0" w:color="auto"/>
            </w:tcBorders>
          </w:tcPr>
          <w:p w14:paraId="4179EB28" w14:textId="77777777" w:rsidR="00C94170" w:rsidRPr="00DB4FC1" w:rsidRDefault="00C94170" w:rsidP="006218ED">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7D3F2E4D"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Variable power supply</w:t>
            </w:r>
          </w:p>
        </w:tc>
        <w:tc>
          <w:tcPr>
            <w:tcW w:w="3233" w:type="dxa"/>
            <w:tcBorders>
              <w:top w:val="single" w:sz="4" w:space="0" w:color="auto"/>
              <w:left w:val="single" w:sz="4" w:space="0" w:color="auto"/>
              <w:bottom w:val="single" w:sz="4" w:space="0" w:color="auto"/>
              <w:right w:val="single" w:sz="4" w:space="0" w:color="auto"/>
            </w:tcBorders>
          </w:tcPr>
          <w:p w14:paraId="7BE038D4"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63F11CC4"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33E97FDE"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1:5</w:t>
            </w:r>
          </w:p>
        </w:tc>
      </w:tr>
      <w:tr w:rsidR="00C94170" w:rsidRPr="00DB4FC1" w14:paraId="62AFAEC7" w14:textId="77777777" w:rsidTr="006218ED">
        <w:tc>
          <w:tcPr>
            <w:tcW w:w="895" w:type="dxa"/>
            <w:tcBorders>
              <w:top w:val="single" w:sz="4" w:space="0" w:color="auto"/>
              <w:left w:val="single" w:sz="4" w:space="0" w:color="auto"/>
              <w:bottom w:val="single" w:sz="4" w:space="0" w:color="auto"/>
              <w:right w:val="single" w:sz="4" w:space="0" w:color="auto"/>
            </w:tcBorders>
          </w:tcPr>
          <w:p w14:paraId="385B165E" w14:textId="77777777" w:rsidR="00C94170" w:rsidRPr="00DB4FC1" w:rsidRDefault="00C94170" w:rsidP="006218ED">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1975F568"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Trainers kit</w:t>
            </w:r>
          </w:p>
        </w:tc>
        <w:tc>
          <w:tcPr>
            <w:tcW w:w="3233" w:type="dxa"/>
            <w:tcBorders>
              <w:top w:val="single" w:sz="4" w:space="0" w:color="auto"/>
              <w:left w:val="single" w:sz="4" w:space="0" w:color="auto"/>
              <w:bottom w:val="single" w:sz="4" w:space="0" w:color="auto"/>
              <w:right w:val="single" w:sz="4" w:space="0" w:color="auto"/>
            </w:tcBorders>
            <w:hideMark/>
          </w:tcPr>
          <w:p w14:paraId="5D5467C7"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Digital electronics, PWM kit</w:t>
            </w:r>
          </w:p>
        </w:tc>
        <w:tc>
          <w:tcPr>
            <w:tcW w:w="1260" w:type="dxa"/>
            <w:tcBorders>
              <w:top w:val="single" w:sz="4" w:space="0" w:color="auto"/>
              <w:left w:val="single" w:sz="4" w:space="0" w:color="auto"/>
              <w:bottom w:val="single" w:sz="4" w:space="0" w:color="auto"/>
              <w:right w:val="single" w:sz="4" w:space="0" w:color="auto"/>
            </w:tcBorders>
            <w:hideMark/>
          </w:tcPr>
          <w:p w14:paraId="0A1E24B3"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41728D9E"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1:5</w:t>
            </w:r>
          </w:p>
        </w:tc>
      </w:tr>
      <w:tr w:rsidR="00C94170" w:rsidRPr="00DB4FC1" w14:paraId="10FC7A38" w14:textId="77777777" w:rsidTr="006218ED">
        <w:tc>
          <w:tcPr>
            <w:tcW w:w="895" w:type="dxa"/>
            <w:tcBorders>
              <w:top w:val="single" w:sz="4" w:space="0" w:color="auto"/>
              <w:left w:val="single" w:sz="4" w:space="0" w:color="auto"/>
              <w:bottom w:val="single" w:sz="4" w:space="0" w:color="auto"/>
              <w:right w:val="single" w:sz="4" w:space="0" w:color="auto"/>
            </w:tcBorders>
          </w:tcPr>
          <w:p w14:paraId="08D0F3F8" w14:textId="77777777" w:rsidR="00C94170" w:rsidRPr="00DB4FC1" w:rsidRDefault="00C94170" w:rsidP="006218ED">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532C253E"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PCB prototyping machine</w:t>
            </w:r>
          </w:p>
        </w:tc>
        <w:tc>
          <w:tcPr>
            <w:tcW w:w="3233" w:type="dxa"/>
            <w:tcBorders>
              <w:top w:val="single" w:sz="4" w:space="0" w:color="auto"/>
              <w:left w:val="single" w:sz="4" w:space="0" w:color="auto"/>
              <w:bottom w:val="single" w:sz="4" w:space="0" w:color="auto"/>
              <w:right w:val="single" w:sz="4" w:space="0" w:color="auto"/>
            </w:tcBorders>
          </w:tcPr>
          <w:p w14:paraId="5F9DA58C"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3DE4C686"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0CA0D448"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1:13</w:t>
            </w:r>
          </w:p>
        </w:tc>
      </w:tr>
      <w:tr w:rsidR="00C94170" w:rsidRPr="00DB4FC1" w14:paraId="55F301C6" w14:textId="77777777" w:rsidTr="006218ED">
        <w:tc>
          <w:tcPr>
            <w:tcW w:w="895" w:type="dxa"/>
            <w:tcBorders>
              <w:top w:val="single" w:sz="4" w:space="0" w:color="auto"/>
              <w:left w:val="single" w:sz="4" w:space="0" w:color="auto"/>
              <w:bottom w:val="single" w:sz="4" w:space="0" w:color="auto"/>
              <w:right w:val="single" w:sz="4" w:space="0" w:color="auto"/>
            </w:tcBorders>
          </w:tcPr>
          <w:p w14:paraId="40E96254" w14:textId="77777777" w:rsidR="00C94170" w:rsidRPr="00DB4FC1" w:rsidRDefault="00C94170" w:rsidP="006218ED">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546DFBE4"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Hot air gun</w:t>
            </w:r>
          </w:p>
        </w:tc>
        <w:tc>
          <w:tcPr>
            <w:tcW w:w="3233" w:type="dxa"/>
            <w:tcBorders>
              <w:top w:val="single" w:sz="4" w:space="0" w:color="auto"/>
              <w:left w:val="single" w:sz="4" w:space="0" w:color="auto"/>
              <w:bottom w:val="single" w:sz="4" w:space="0" w:color="auto"/>
              <w:right w:val="single" w:sz="4" w:space="0" w:color="auto"/>
            </w:tcBorders>
          </w:tcPr>
          <w:p w14:paraId="1A654FB1"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3BAF086D"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44E3103E"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1:5</w:t>
            </w:r>
          </w:p>
        </w:tc>
      </w:tr>
      <w:tr w:rsidR="00C94170" w:rsidRPr="00DB4FC1" w14:paraId="05323ADF" w14:textId="77777777" w:rsidTr="006218ED">
        <w:tc>
          <w:tcPr>
            <w:tcW w:w="895" w:type="dxa"/>
            <w:tcBorders>
              <w:top w:val="single" w:sz="4" w:space="0" w:color="auto"/>
              <w:left w:val="single" w:sz="4" w:space="0" w:color="auto"/>
              <w:bottom w:val="single" w:sz="4" w:space="0" w:color="auto"/>
              <w:right w:val="single" w:sz="4" w:space="0" w:color="auto"/>
            </w:tcBorders>
          </w:tcPr>
          <w:p w14:paraId="6697EE4E" w14:textId="77777777" w:rsidR="00C94170" w:rsidRPr="00DB4FC1" w:rsidRDefault="00C94170" w:rsidP="006218ED">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6D9E1D52"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Drilling machines</w:t>
            </w:r>
          </w:p>
        </w:tc>
        <w:tc>
          <w:tcPr>
            <w:tcW w:w="3233" w:type="dxa"/>
            <w:tcBorders>
              <w:top w:val="single" w:sz="4" w:space="0" w:color="auto"/>
              <w:left w:val="single" w:sz="4" w:space="0" w:color="auto"/>
              <w:bottom w:val="single" w:sz="4" w:space="0" w:color="auto"/>
              <w:right w:val="single" w:sz="4" w:space="0" w:color="auto"/>
            </w:tcBorders>
          </w:tcPr>
          <w:p w14:paraId="65D7BDB6"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2095D0C0"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2E76233A"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1:5</w:t>
            </w:r>
          </w:p>
        </w:tc>
      </w:tr>
      <w:tr w:rsidR="00C94170" w:rsidRPr="00DB4FC1" w14:paraId="3F0389AF" w14:textId="77777777" w:rsidTr="006218ED">
        <w:tc>
          <w:tcPr>
            <w:tcW w:w="895" w:type="dxa"/>
            <w:tcBorders>
              <w:top w:val="single" w:sz="4" w:space="0" w:color="auto"/>
              <w:left w:val="single" w:sz="4" w:space="0" w:color="auto"/>
              <w:bottom w:val="single" w:sz="4" w:space="0" w:color="auto"/>
              <w:right w:val="single" w:sz="4" w:space="0" w:color="auto"/>
            </w:tcBorders>
          </w:tcPr>
          <w:p w14:paraId="73092578" w14:textId="77777777" w:rsidR="00C94170" w:rsidRPr="00DB4FC1" w:rsidRDefault="00C94170" w:rsidP="006218ED">
            <w:pPr>
              <w:numPr>
                <w:ilvl w:val="0"/>
                <w:numId w:val="3"/>
              </w:numPr>
              <w:spacing w:after="120" w:line="360" w:lineRule="auto"/>
              <w:contextualSpacing/>
              <w:rPr>
                <w:rFonts w:ascii="Times New Roman" w:eastAsia="Times New Roman" w:hAnsi="Times New Roman"/>
                <w:bCs/>
                <w:kern w:val="28"/>
                <w:sz w:val="24"/>
                <w:szCs w:val="24"/>
                <w:lang w:val="en-GB"/>
              </w:rPr>
            </w:pPr>
          </w:p>
        </w:tc>
        <w:tc>
          <w:tcPr>
            <w:tcW w:w="2077" w:type="dxa"/>
            <w:tcBorders>
              <w:top w:val="single" w:sz="4" w:space="0" w:color="auto"/>
              <w:left w:val="single" w:sz="4" w:space="0" w:color="auto"/>
              <w:bottom w:val="single" w:sz="4" w:space="0" w:color="auto"/>
              <w:right w:val="single" w:sz="4" w:space="0" w:color="auto"/>
            </w:tcBorders>
            <w:hideMark/>
          </w:tcPr>
          <w:p w14:paraId="40EF7018"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Work stations</w:t>
            </w:r>
          </w:p>
        </w:tc>
        <w:tc>
          <w:tcPr>
            <w:tcW w:w="3233" w:type="dxa"/>
            <w:tcBorders>
              <w:top w:val="single" w:sz="4" w:space="0" w:color="auto"/>
              <w:left w:val="single" w:sz="4" w:space="0" w:color="auto"/>
              <w:bottom w:val="single" w:sz="4" w:space="0" w:color="auto"/>
              <w:right w:val="single" w:sz="4" w:space="0" w:color="auto"/>
            </w:tcBorders>
          </w:tcPr>
          <w:p w14:paraId="3CAC1A2B"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3174A81B"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6361EE65" w14:textId="77777777" w:rsidR="00C94170" w:rsidRPr="00DB4FC1" w:rsidRDefault="00C94170" w:rsidP="006218ED">
            <w:pPr>
              <w:spacing w:after="120" w:line="360" w:lineRule="auto"/>
              <w:rPr>
                <w:rFonts w:ascii="Times New Roman" w:eastAsia="Times New Roman" w:hAnsi="Times New Roman"/>
                <w:bCs/>
                <w:kern w:val="28"/>
                <w:sz w:val="24"/>
                <w:szCs w:val="24"/>
                <w:lang w:val="en-GB"/>
              </w:rPr>
            </w:pPr>
            <w:r w:rsidRPr="00DB4FC1">
              <w:rPr>
                <w:rFonts w:ascii="Times New Roman" w:eastAsia="Times New Roman" w:hAnsi="Times New Roman"/>
                <w:bCs/>
                <w:kern w:val="28"/>
                <w:sz w:val="24"/>
                <w:szCs w:val="24"/>
                <w:lang w:val="en-GB"/>
              </w:rPr>
              <w:t>1:1</w:t>
            </w:r>
          </w:p>
        </w:tc>
      </w:tr>
      <w:bookmarkEnd w:id="123"/>
    </w:tbl>
    <w:p w14:paraId="1EB02BB4" w14:textId="77777777" w:rsidR="00025314" w:rsidRPr="00DB4FC1" w:rsidRDefault="00025314" w:rsidP="00025314">
      <w:pPr>
        <w:spacing w:line="360" w:lineRule="auto"/>
        <w:rPr>
          <w:rFonts w:ascii="Times New Roman" w:eastAsia="Times New Roman" w:hAnsi="Times New Roman" w:cs="Times New Roman"/>
          <w:b/>
          <w:bCs/>
          <w:kern w:val="0"/>
          <w:sz w:val="24"/>
          <w:szCs w:val="24"/>
          <w:lang w:val="en-GB" w:eastAsia="x-none"/>
          <w14:ligatures w14:val="none"/>
        </w:rPr>
      </w:pPr>
    </w:p>
    <w:p w14:paraId="260E9E5C" w14:textId="77777777" w:rsidR="00025314" w:rsidRDefault="00025314">
      <w:pPr>
        <w:rPr>
          <w:rFonts w:ascii="Times New Roman" w:eastAsia="Times New Roman" w:hAnsi="Times New Roman" w:cs="Times New Roman"/>
          <w:b/>
          <w:bCs/>
          <w:iCs/>
          <w:color w:val="2F5496" w:themeColor="accent1" w:themeShade="BF"/>
          <w:kern w:val="0"/>
          <w:sz w:val="24"/>
          <w:szCs w:val="24"/>
          <w14:ligatures w14:val="none"/>
        </w:rPr>
      </w:pPr>
      <w:bookmarkStart w:id="124" w:name="_Toc194675260"/>
      <w:r>
        <w:rPr>
          <w:rFonts w:ascii="Times New Roman" w:eastAsia="Times New Roman" w:hAnsi="Times New Roman" w:cs="Times New Roman"/>
          <w:b/>
          <w:bCs/>
          <w:iCs/>
          <w:kern w:val="0"/>
          <w:sz w:val="24"/>
          <w:szCs w:val="24"/>
          <w14:ligatures w14:val="none"/>
        </w:rPr>
        <w:br w:type="page"/>
      </w:r>
    </w:p>
    <w:p w14:paraId="48369CF8" w14:textId="6AF91B9E" w:rsidR="00F916BE" w:rsidRPr="0035178C" w:rsidRDefault="00F916BE" w:rsidP="0035178C">
      <w:pPr>
        <w:pStyle w:val="Heading1"/>
        <w:jc w:val="center"/>
        <w:rPr>
          <w:rFonts w:ascii="Times New Roman" w:eastAsia="Times New Roman" w:hAnsi="Times New Roman" w:cs="Times New Roman"/>
          <w:b/>
          <w:bCs/>
          <w:color w:val="auto"/>
          <w:lang w:val="en-GB"/>
        </w:rPr>
      </w:pPr>
      <w:bookmarkStart w:id="125" w:name="_Toc197085612"/>
      <w:bookmarkEnd w:id="124"/>
      <w:r w:rsidRPr="0035178C">
        <w:rPr>
          <w:rFonts w:ascii="Times New Roman" w:eastAsia="Times New Roman" w:hAnsi="Times New Roman" w:cs="Times New Roman"/>
          <w:b/>
          <w:bCs/>
          <w:color w:val="auto"/>
          <w:lang w:val="en-GB"/>
        </w:rPr>
        <w:t>MODULE 6</w:t>
      </w:r>
      <w:bookmarkEnd w:id="125"/>
    </w:p>
    <w:p w14:paraId="3FABD499" w14:textId="77777777" w:rsidR="0035178C" w:rsidRDefault="0035178C">
      <w:pPr>
        <w:rPr>
          <w:rFonts w:ascii="Times New Roman" w:eastAsia="Times New Roman" w:hAnsi="Times New Roman" w:cs="Times New Roman"/>
          <w:b/>
          <w:iCs/>
          <w:kern w:val="0"/>
          <w:sz w:val="24"/>
          <w:szCs w:val="24"/>
          <w:lang w:val="en-GB"/>
          <w14:ligatures w14:val="none"/>
        </w:rPr>
      </w:pPr>
      <w:r>
        <w:br w:type="page"/>
      </w:r>
    </w:p>
    <w:p w14:paraId="0B610666" w14:textId="1B347682" w:rsidR="003C2EB6" w:rsidRPr="00C94170" w:rsidRDefault="003C2EB6" w:rsidP="003C2EB6">
      <w:pPr>
        <w:pStyle w:val="Heading2"/>
      </w:pPr>
      <w:bookmarkStart w:id="126" w:name="_Toc197085613"/>
      <w:bookmarkStart w:id="127" w:name="_Toc194675265"/>
      <w:r w:rsidRPr="00C94170">
        <w:t>CONTROL SYSTEMS</w:t>
      </w:r>
      <w:bookmarkEnd w:id="126"/>
    </w:p>
    <w:p w14:paraId="243F3493" w14:textId="77777777" w:rsidR="003C2EB6" w:rsidRPr="00EE017B" w:rsidRDefault="003C2EB6" w:rsidP="003C2EB6">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sz w:val="24"/>
          <w:szCs w:val="24"/>
          <w:lang w:val="en-GB"/>
        </w:rPr>
        <w:t>UNIT CODE</w:t>
      </w:r>
      <w:r w:rsidRPr="00EE017B">
        <w:rPr>
          <w:rFonts w:ascii="Times New Roman" w:eastAsia="Calibri" w:hAnsi="Times New Roman" w:cs="Times New Roman"/>
          <w:b/>
          <w:bCs/>
          <w:sz w:val="24"/>
          <w:szCs w:val="24"/>
          <w:lang w:val="en-GB"/>
        </w:rPr>
        <w:t xml:space="preserve">:  </w:t>
      </w:r>
      <w:r w:rsidRPr="00DB4FC1">
        <w:rPr>
          <w:rFonts w:ascii="Times New Roman" w:eastAsia="Times New Roman" w:hAnsi="Times New Roman" w:cs="Times New Roman"/>
          <w:color w:val="000000"/>
          <w:kern w:val="28"/>
          <w:sz w:val="24"/>
          <w:szCs w:val="24"/>
          <w14:ligatures w14:val="none"/>
        </w:rPr>
        <w:t>0714 551 12A</w:t>
      </w:r>
    </w:p>
    <w:p w14:paraId="27D0A3C0" w14:textId="77777777" w:rsidR="003C2EB6" w:rsidRPr="00EE017B" w:rsidRDefault="003C2EB6" w:rsidP="003C2EB6">
      <w:pPr>
        <w:spacing w:after="240" w:line="360" w:lineRule="auto"/>
        <w:jc w:val="both"/>
        <w:rPr>
          <w:rFonts w:ascii="Times New Roman" w:hAnsi="Times New Roman" w:cs="Times New Roman"/>
          <w:sz w:val="24"/>
          <w:szCs w:val="24"/>
          <w:lang w:val="en-ZA"/>
        </w:rPr>
      </w:pPr>
      <w:r w:rsidRPr="00EE017B">
        <w:rPr>
          <w:rFonts w:ascii="Times New Roman" w:hAnsi="Times New Roman" w:cs="Times New Roman"/>
          <w:b/>
          <w:sz w:val="24"/>
          <w:szCs w:val="24"/>
          <w:lang w:val="en-ZA"/>
        </w:rPr>
        <w:t>Relationship to Occupational Standards</w:t>
      </w:r>
    </w:p>
    <w:p w14:paraId="0A26C702" w14:textId="77777777" w:rsidR="003C2EB6" w:rsidRDefault="003C2EB6" w:rsidP="003C2EB6">
      <w:pPr>
        <w:spacing w:after="240" w:line="360" w:lineRule="auto"/>
        <w:rPr>
          <w:rFonts w:ascii="Times New Roman" w:eastAsia="SimSun" w:hAnsi="Times New Roman" w:cs="Times New Roman"/>
          <w:sz w:val="24"/>
          <w:szCs w:val="24"/>
        </w:rPr>
      </w:pPr>
      <w:r w:rsidRPr="00EE017B">
        <w:rPr>
          <w:rFonts w:ascii="Times New Roman" w:hAnsi="Times New Roman" w:cs="Times New Roman"/>
          <w:sz w:val="24"/>
          <w:szCs w:val="24"/>
        </w:rPr>
        <w:t xml:space="preserve">This unit addresses the unit of competency: </w:t>
      </w:r>
      <w:r w:rsidRPr="00DB4FC1">
        <w:rPr>
          <w:rFonts w:ascii="Times New Roman" w:eastAsia="Calibri" w:hAnsi="Times New Roman" w:cs="Times New Roman"/>
          <w:kern w:val="0"/>
          <w:sz w:val="24"/>
          <w:szCs w:val="24"/>
          <w14:ligatures w14:val="none"/>
        </w:rPr>
        <w:t>Apply control systems</w:t>
      </w:r>
      <w:r w:rsidRPr="007F7AA9">
        <w:rPr>
          <w:rFonts w:ascii="Times New Roman" w:hAnsi="Times New Roman" w:cs="Times New Roman"/>
          <w:sz w:val="24"/>
          <w:szCs w:val="24"/>
        </w:rPr>
        <w:t>.</w:t>
      </w:r>
    </w:p>
    <w:p w14:paraId="0CAD4B6E" w14:textId="77777777" w:rsidR="003C2EB6" w:rsidRPr="00EE017B" w:rsidRDefault="003C2EB6" w:rsidP="003C2EB6">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kern w:val="0"/>
          <w:sz w:val="24"/>
          <w:szCs w:val="24"/>
          <w14:ligatures w14:val="none"/>
        </w:rPr>
        <w:t xml:space="preserve">Duration of Unit: </w:t>
      </w:r>
      <w:r w:rsidRPr="00713A1D">
        <w:rPr>
          <w:rFonts w:ascii="Times New Roman" w:eastAsia="Calibri" w:hAnsi="Times New Roman" w:cs="Times New Roman"/>
          <w:bCs/>
          <w:kern w:val="0"/>
          <w:sz w:val="24"/>
          <w:szCs w:val="24"/>
          <w14:ligatures w14:val="none"/>
        </w:rPr>
        <w:t>120</w:t>
      </w:r>
      <w:r w:rsidRPr="00EE017B">
        <w:rPr>
          <w:rFonts w:ascii="Times New Roman" w:eastAsia="Calibri" w:hAnsi="Times New Roman" w:cs="Times New Roman"/>
          <w:sz w:val="24"/>
          <w:szCs w:val="24"/>
          <w:lang w:val="en-GB"/>
        </w:rPr>
        <w:t xml:space="preserve"> </w:t>
      </w:r>
      <w:r w:rsidRPr="00246A92">
        <w:rPr>
          <w:rFonts w:ascii="Times New Roman" w:eastAsia="Calibri" w:hAnsi="Times New Roman" w:cs="Times New Roman"/>
          <w:kern w:val="0"/>
          <w:sz w:val="24"/>
          <w:szCs w:val="24"/>
          <w14:ligatures w14:val="none"/>
        </w:rPr>
        <w:t>Hours.</w:t>
      </w:r>
    </w:p>
    <w:p w14:paraId="6F337B2C" w14:textId="77777777" w:rsidR="003C2EB6" w:rsidRPr="00EE017B" w:rsidRDefault="003C2EB6" w:rsidP="003C2EB6">
      <w:pPr>
        <w:tabs>
          <w:tab w:val="left" w:pos="2880"/>
        </w:tabs>
        <w:spacing w:after="240" w:line="360" w:lineRule="auto"/>
        <w:jc w:val="both"/>
        <w:rPr>
          <w:rFonts w:ascii="Times New Roman" w:eastAsia="Calibri" w:hAnsi="Times New Roman" w:cs="Times New Roman"/>
          <w:b/>
          <w:kern w:val="0"/>
          <w:sz w:val="24"/>
          <w:szCs w:val="24"/>
          <w:lang w:val="en-GB"/>
        </w:rPr>
      </w:pPr>
      <w:r w:rsidRPr="00EE017B">
        <w:rPr>
          <w:rFonts w:ascii="Times New Roman" w:eastAsia="Calibri" w:hAnsi="Times New Roman" w:cs="Times New Roman"/>
          <w:b/>
          <w:kern w:val="0"/>
          <w:sz w:val="24"/>
          <w:szCs w:val="24"/>
          <w:lang w:val="en-GB"/>
        </w:rPr>
        <w:t>Unit Description</w:t>
      </w:r>
    </w:p>
    <w:p w14:paraId="25093A60" w14:textId="77777777" w:rsidR="003C2EB6" w:rsidRPr="00EE017B" w:rsidRDefault="003C2EB6" w:rsidP="003C2EB6">
      <w:pPr>
        <w:tabs>
          <w:tab w:val="left" w:pos="2880"/>
        </w:tabs>
        <w:spacing w:after="240" w:line="360" w:lineRule="auto"/>
        <w:jc w:val="both"/>
        <w:rPr>
          <w:rFonts w:ascii="Times New Roman" w:eastAsia="Calibri" w:hAnsi="Times New Roman" w:cs="Times New Roman"/>
          <w:kern w:val="0"/>
          <w:sz w:val="24"/>
          <w:szCs w:val="24"/>
          <w:lang w:val="en-GB"/>
        </w:rPr>
      </w:pPr>
      <w:r w:rsidRPr="00EE017B">
        <w:rPr>
          <w:rFonts w:ascii="Times New Roman" w:hAnsi="Times New Roman" w:cs="Times New Roman"/>
          <w:kern w:val="0"/>
          <w:sz w:val="24"/>
          <w:szCs w:val="24"/>
        </w:rPr>
        <w:t>This unit covers the competencies required to</w:t>
      </w:r>
      <w:r>
        <w:rPr>
          <w:rFonts w:ascii="Times New Roman" w:hAnsi="Times New Roman" w:cs="Times New Roman"/>
          <w:kern w:val="0"/>
          <w:sz w:val="24"/>
          <w:szCs w:val="24"/>
        </w:rPr>
        <w:t xml:space="preserve"> </w:t>
      </w:r>
      <w:r>
        <w:rPr>
          <w:rFonts w:ascii="Times New Roman" w:eastAsia="Calibri" w:hAnsi="Times New Roman" w:cs="Times New Roman"/>
          <w:kern w:val="0"/>
          <w:sz w:val="24"/>
          <w:szCs w:val="24"/>
          <w14:ligatures w14:val="none"/>
        </w:rPr>
        <w:t>a</w:t>
      </w:r>
      <w:r w:rsidRPr="00DB4FC1">
        <w:rPr>
          <w:rFonts w:ascii="Times New Roman" w:eastAsia="Calibri" w:hAnsi="Times New Roman" w:cs="Times New Roman"/>
          <w:kern w:val="0"/>
          <w:sz w:val="24"/>
          <w:szCs w:val="24"/>
          <w14:ligatures w14:val="none"/>
        </w:rPr>
        <w:t>pply control systems</w:t>
      </w:r>
      <w:r w:rsidRPr="00EE017B">
        <w:rPr>
          <w:rFonts w:ascii="Times New Roman" w:hAnsi="Times New Roman" w:cs="Times New Roman"/>
          <w:kern w:val="0"/>
          <w:sz w:val="24"/>
          <w:szCs w:val="24"/>
        </w:rPr>
        <w:t>. It involves</w:t>
      </w:r>
      <w:r>
        <w:rPr>
          <w:rFonts w:ascii="Times New Roman" w:hAnsi="Times New Roman" w:cs="Times New Roman"/>
          <w:kern w:val="0"/>
          <w:sz w:val="24"/>
          <w:szCs w:val="24"/>
        </w:rPr>
        <w:t xml:space="preserve"> </w:t>
      </w:r>
      <w:r>
        <w:rPr>
          <w:rFonts w:ascii="Times New Roman" w:eastAsia="Calibri" w:hAnsi="Times New Roman" w:cs="Times New Roman"/>
          <w:kern w:val="0"/>
          <w:sz w:val="24"/>
          <w:szCs w:val="24"/>
          <w:lang w:val="en-GB"/>
        </w:rPr>
        <w:t>a</w:t>
      </w:r>
      <w:r w:rsidRPr="00713A1D">
        <w:rPr>
          <w:rFonts w:ascii="Times New Roman" w:eastAsia="Calibri" w:hAnsi="Times New Roman" w:cs="Times New Roman"/>
          <w:kern w:val="0"/>
          <w:sz w:val="24"/>
          <w:szCs w:val="24"/>
          <w:lang w:val="en-GB"/>
        </w:rPr>
        <w:t>pply</w:t>
      </w:r>
      <w:r>
        <w:rPr>
          <w:rFonts w:ascii="Times New Roman" w:eastAsia="Calibri" w:hAnsi="Times New Roman" w:cs="Times New Roman"/>
          <w:kern w:val="0"/>
          <w:sz w:val="24"/>
          <w:szCs w:val="24"/>
          <w:lang w:val="en-GB"/>
        </w:rPr>
        <w:t>ing</w:t>
      </w:r>
      <w:r w:rsidRPr="00713A1D">
        <w:rPr>
          <w:rFonts w:ascii="Times New Roman" w:eastAsia="Calibri" w:hAnsi="Times New Roman" w:cs="Times New Roman"/>
          <w:kern w:val="0"/>
          <w:sz w:val="24"/>
          <w:szCs w:val="24"/>
          <w:lang w:val="en-GB"/>
        </w:rPr>
        <w:t xml:space="preserve"> basic concepts of control systems</w:t>
      </w:r>
      <w:r>
        <w:rPr>
          <w:rFonts w:ascii="Times New Roman" w:eastAsia="Calibri" w:hAnsi="Times New Roman" w:cs="Times New Roman"/>
          <w:kern w:val="0"/>
          <w:sz w:val="24"/>
          <w:szCs w:val="24"/>
          <w:lang w:val="en-GB"/>
        </w:rPr>
        <w:t>,</w:t>
      </w:r>
      <w:r w:rsidRPr="00713A1D">
        <w:rPr>
          <w:rFonts w:ascii="Times New Roman" w:eastAsia="Calibri" w:hAnsi="Times New Roman" w:cs="Times New Roman"/>
          <w:kern w:val="0"/>
          <w:sz w:val="24"/>
          <w:szCs w:val="24"/>
          <w:lang w:val="en-GB"/>
        </w:rPr>
        <w:t xml:space="preserve"> system modelling</w:t>
      </w:r>
      <w:r>
        <w:rPr>
          <w:rFonts w:ascii="Times New Roman" w:eastAsia="Calibri" w:hAnsi="Times New Roman" w:cs="Times New Roman"/>
          <w:kern w:val="0"/>
          <w:sz w:val="24"/>
          <w:szCs w:val="24"/>
          <w:lang w:val="en-GB"/>
        </w:rPr>
        <w:t xml:space="preserve">, </w:t>
      </w:r>
      <w:r w:rsidRPr="00713A1D">
        <w:rPr>
          <w:rFonts w:ascii="Times New Roman" w:eastAsia="Calibri" w:hAnsi="Times New Roman" w:cs="Times New Roman"/>
          <w:kern w:val="0"/>
          <w:sz w:val="24"/>
          <w:szCs w:val="24"/>
          <w:lang w:val="en-GB"/>
        </w:rPr>
        <w:t>performance</w:t>
      </w:r>
      <w:r>
        <w:rPr>
          <w:rFonts w:ascii="Times New Roman" w:eastAsia="Calibri" w:hAnsi="Times New Roman" w:cs="Times New Roman"/>
          <w:kern w:val="0"/>
          <w:sz w:val="24"/>
          <w:szCs w:val="24"/>
          <w:lang w:val="en-GB"/>
        </w:rPr>
        <w:t xml:space="preserve">, </w:t>
      </w:r>
      <w:r w:rsidRPr="00713A1D">
        <w:rPr>
          <w:rFonts w:ascii="Times New Roman" w:eastAsia="Calibri" w:hAnsi="Times New Roman" w:cs="Times New Roman"/>
          <w:kern w:val="0"/>
          <w:sz w:val="24"/>
          <w:szCs w:val="24"/>
          <w:lang w:val="en-GB"/>
        </w:rPr>
        <w:t>compensation</w:t>
      </w:r>
      <w:r>
        <w:rPr>
          <w:rFonts w:ascii="Times New Roman" w:eastAsia="Calibri" w:hAnsi="Times New Roman" w:cs="Times New Roman"/>
          <w:kern w:val="0"/>
          <w:sz w:val="24"/>
          <w:szCs w:val="24"/>
          <w:lang w:val="en-GB"/>
        </w:rPr>
        <w:t xml:space="preserve"> and servo </w:t>
      </w:r>
      <w:r w:rsidRPr="00713A1D">
        <w:rPr>
          <w:rFonts w:ascii="Times New Roman" w:eastAsia="Calibri" w:hAnsi="Times New Roman" w:cs="Times New Roman"/>
          <w:kern w:val="0"/>
          <w:sz w:val="24"/>
          <w:szCs w:val="24"/>
          <w:lang w:val="en-GB"/>
        </w:rPr>
        <w:t>systems</w:t>
      </w:r>
      <w:r>
        <w:rPr>
          <w:rFonts w:ascii="Times New Roman" w:eastAsia="Calibri" w:hAnsi="Times New Roman" w:cs="Times New Roman"/>
          <w:kern w:val="0"/>
          <w:sz w:val="24"/>
          <w:szCs w:val="24"/>
          <w:lang w:val="en-GB"/>
        </w:rPr>
        <w:t>.</w:t>
      </w:r>
    </w:p>
    <w:p w14:paraId="6E114439" w14:textId="77777777" w:rsidR="003C2EB6" w:rsidRPr="00EE017B" w:rsidRDefault="003C2EB6" w:rsidP="003C2EB6">
      <w:pPr>
        <w:spacing w:after="240" w:line="360" w:lineRule="auto"/>
        <w:rPr>
          <w:rFonts w:ascii="Times New Roman" w:eastAsia="Times New Roman" w:hAnsi="Times New Roman" w:cs="Times New Roman"/>
          <w:b/>
          <w:kern w:val="28"/>
          <w:sz w:val="24"/>
          <w:szCs w:val="24"/>
          <w:lang w:val="en-ZA"/>
          <w14:ligatures w14:val="none"/>
        </w:rPr>
      </w:pPr>
      <w:r w:rsidRPr="00EE017B">
        <w:rPr>
          <w:rFonts w:ascii="Times New Roman" w:eastAsia="Times New Roman" w:hAnsi="Times New Roman" w:cs="Times New Roman"/>
          <w:b/>
          <w:kern w:val="28"/>
          <w:sz w:val="24"/>
          <w:szCs w:val="24"/>
          <w:lang w:val="en-ZA"/>
          <w14:ligatures w14:val="none"/>
        </w:rPr>
        <w:t>Summary of Learning Outcomes</w:t>
      </w:r>
    </w:p>
    <w:p w14:paraId="27732643" w14:textId="77777777" w:rsidR="003C2EB6" w:rsidRDefault="003C2EB6" w:rsidP="003C2EB6">
      <w:pPr>
        <w:kinsoku w:val="0"/>
        <w:overflowPunct w:val="0"/>
        <w:spacing w:after="120" w:line="276" w:lineRule="auto"/>
        <w:jc w:val="both"/>
        <w:rPr>
          <w:rFonts w:ascii="Times New Roman" w:eastAsia="Calibri" w:hAnsi="Times New Roman" w:cs="Times New Roman"/>
          <w:bCs/>
          <w:kern w:val="0"/>
          <w:sz w:val="24"/>
          <w:szCs w:val="24"/>
          <w:lang w:val="en-GB"/>
          <w14:ligatures w14:val="none"/>
        </w:rPr>
      </w:pPr>
      <w:r w:rsidRPr="00EE017B">
        <w:rPr>
          <w:rFonts w:ascii="Times New Roman" w:eastAsia="Calibri" w:hAnsi="Times New Roman" w:cs="Times New Roman"/>
          <w:bCs/>
          <w:kern w:val="0"/>
          <w:sz w:val="24"/>
          <w:szCs w:val="24"/>
          <w:lang w:val="en-ZA"/>
          <w14:ligatures w14:val="none"/>
        </w:rPr>
        <w:t>By the end of this unit, the learner should be able to</w:t>
      </w:r>
    </w:p>
    <w:tbl>
      <w:tblPr>
        <w:tblStyle w:val="TableGrid"/>
        <w:tblW w:w="0" w:type="auto"/>
        <w:tblLook w:val="04A0" w:firstRow="1" w:lastRow="0" w:firstColumn="1" w:lastColumn="0" w:noHBand="0" w:noVBand="1"/>
      </w:tblPr>
      <w:tblGrid>
        <w:gridCol w:w="895"/>
        <w:gridCol w:w="5338"/>
        <w:gridCol w:w="3117"/>
      </w:tblGrid>
      <w:tr w:rsidR="003C2EB6" w:rsidRPr="00DB4FC1" w14:paraId="5F3E41ED" w14:textId="77777777" w:rsidTr="006218ED">
        <w:tc>
          <w:tcPr>
            <w:tcW w:w="895" w:type="dxa"/>
          </w:tcPr>
          <w:p w14:paraId="078F8D05" w14:textId="77777777" w:rsidR="003C2EB6" w:rsidRPr="00DB4FC1" w:rsidRDefault="003C2EB6" w:rsidP="006218ED">
            <w:pPr>
              <w:spacing w:before="120" w:line="360" w:lineRule="auto"/>
              <w:contextualSpacing/>
              <w:jc w:val="both"/>
              <w:rPr>
                <w:rFonts w:ascii="Times New Roman" w:eastAsia="Times New Roman" w:hAnsi="Times New Roman"/>
                <w:b/>
                <w:sz w:val="24"/>
                <w:szCs w:val="24"/>
                <w:lang w:val="en-ZA"/>
              </w:rPr>
            </w:pPr>
            <w:r w:rsidRPr="00DB4FC1">
              <w:rPr>
                <w:rFonts w:ascii="Times New Roman" w:eastAsia="Times New Roman" w:hAnsi="Times New Roman"/>
                <w:b/>
                <w:sz w:val="24"/>
                <w:szCs w:val="24"/>
                <w:lang w:val="en-ZA"/>
              </w:rPr>
              <w:t>S/NO</w:t>
            </w:r>
          </w:p>
        </w:tc>
        <w:tc>
          <w:tcPr>
            <w:tcW w:w="5338" w:type="dxa"/>
          </w:tcPr>
          <w:p w14:paraId="2921A088" w14:textId="77777777" w:rsidR="003C2EB6" w:rsidRPr="00DB4FC1" w:rsidRDefault="003C2EB6" w:rsidP="006218ED">
            <w:pPr>
              <w:spacing w:before="120" w:line="360" w:lineRule="auto"/>
              <w:contextualSpacing/>
              <w:jc w:val="both"/>
              <w:rPr>
                <w:rFonts w:ascii="Times New Roman" w:eastAsia="Times New Roman" w:hAnsi="Times New Roman"/>
                <w:b/>
                <w:sz w:val="24"/>
                <w:szCs w:val="24"/>
                <w:lang w:val="en-ZA"/>
              </w:rPr>
            </w:pPr>
            <w:r w:rsidRPr="00DB4FC1">
              <w:rPr>
                <w:rFonts w:ascii="Times New Roman" w:eastAsia="Times New Roman" w:hAnsi="Times New Roman"/>
                <w:b/>
                <w:sz w:val="24"/>
                <w:szCs w:val="24"/>
                <w:lang w:val="en-ZA"/>
              </w:rPr>
              <w:t>LEARNING OUTCOMES</w:t>
            </w:r>
          </w:p>
        </w:tc>
        <w:tc>
          <w:tcPr>
            <w:tcW w:w="3117" w:type="dxa"/>
          </w:tcPr>
          <w:p w14:paraId="0A183F3A" w14:textId="77777777" w:rsidR="003C2EB6" w:rsidRPr="00DB4FC1" w:rsidRDefault="003C2EB6" w:rsidP="006218ED">
            <w:pPr>
              <w:spacing w:before="120" w:line="360" w:lineRule="auto"/>
              <w:contextualSpacing/>
              <w:jc w:val="both"/>
              <w:rPr>
                <w:rFonts w:ascii="Times New Roman" w:eastAsia="Times New Roman" w:hAnsi="Times New Roman"/>
                <w:b/>
                <w:sz w:val="24"/>
                <w:szCs w:val="24"/>
                <w:lang w:val="en-ZA"/>
              </w:rPr>
            </w:pPr>
            <w:r w:rsidRPr="00DB4FC1">
              <w:rPr>
                <w:rFonts w:ascii="Times New Roman" w:eastAsia="Times New Roman" w:hAnsi="Times New Roman"/>
                <w:b/>
                <w:sz w:val="24"/>
                <w:szCs w:val="24"/>
                <w:lang w:val="en-ZA"/>
              </w:rPr>
              <w:t>DURATION(HOURS)</w:t>
            </w:r>
          </w:p>
        </w:tc>
      </w:tr>
      <w:tr w:rsidR="003C2EB6" w:rsidRPr="00DB4FC1" w14:paraId="575CB30F" w14:textId="77777777" w:rsidTr="006218ED">
        <w:tc>
          <w:tcPr>
            <w:tcW w:w="895" w:type="dxa"/>
          </w:tcPr>
          <w:p w14:paraId="7274013A" w14:textId="77777777" w:rsidR="003C2EB6" w:rsidRPr="00DB4FC1" w:rsidRDefault="003C2EB6">
            <w:pPr>
              <w:pStyle w:val="ListParagraph"/>
              <w:numPr>
                <w:ilvl w:val="0"/>
                <w:numId w:val="331"/>
              </w:numPr>
              <w:spacing w:before="120" w:after="0" w:line="360" w:lineRule="auto"/>
              <w:jc w:val="both"/>
              <w:rPr>
                <w:kern w:val="0"/>
                <w:szCs w:val="24"/>
                <w:lang w:val="en-ZA"/>
              </w:rPr>
            </w:pPr>
          </w:p>
        </w:tc>
        <w:tc>
          <w:tcPr>
            <w:tcW w:w="5338" w:type="dxa"/>
          </w:tcPr>
          <w:p w14:paraId="67600FFE" w14:textId="77777777" w:rsidR="003C2EB6" w:rsidRPr="00DB4FC1" w:rsidRDefault="003C2EB6" w:rsidP="006218ED">
            <w:pPr>
              <w:spacing w:before="120" w:line="360" w:lineRule="auto"/>
              <w:contextualSpacing/>
              <w:jc w:val="both"/>
              <w:rPr>
                <w:rFonts w:ascii="Times New Roman" w:eastAsia="Times New Roman" w:hAnsi="Times New Roman"/>
                <w:sz w:val="24"/>
                <w:szCs w:val="24"/>
                <w:lang w:val="en-ZA"/>
              </w:rPr>
            </w:pPr>
            <w:r w:rsidRPr="00DB4FC1">
              <w:rPr>
                <w:rFonts w:ascii="Times New Roman" w:hAnsi="Times New Roman"/>
                <w:sz w:val="24"/>
                <w:szCs w:val="24"/>
              </w:rPr>
              <w:t>Apply basic concepts of control systems</w:t>
            </w:r>
          </w:p>
        </w:tc>
        <w:tc>
          <w:tcPr>
            <w:tcW w:w="3117" w:type="dxa"/>
          </w:tcPr>
          <w:p w14:paraId="6B528246" w14:textId="77777777" w:rsidR="003C2EB6" w:rsidRPr="00DB4FC1" w:rsidRDefault="003C2EB6" w:rsidP="006218ED">
            <w:pPr>
              <w:spacing w:before="120" w:line="360" w:lineRule="auto"/>
              <w:contextualSpacing/>
              <w:jc w:val="both"/>
              <w:rPr>
                <w:rFonts w:ascii="Times New Roman" w:eastAsia="Times New Roman" w:hAnsi="Times New Roman"/>
                <w:sz w:val="24"/>
                <w:szCs w:val="24"/>
                <w:lang w:val="en-ZA"/>
              </w:rPr>
            </w:pPr>
            <w:r w:rsidRPr="00376566">
              <w:rPr>
                <w:rFonts w:ascii="Times New Roman" w:eastAsia="Times New Roman" w:hAnsi="Times New Roman"/>
                <w:sz w:val="24"/>
                <w:szCs w:val="24"/>
                <w:lang w:val="en-ZA"/>
              </w:rPr>
              <w:t>20</w:t>
            </w:r>
          </w:p>
        </w:tc>
      </w:tr>
      <w:tr w:rsidR="003C2EB6" w:rsidRPr="00DB4FC1" w14:paraId="286DB6DB" w14:textId="77777777" w:rsidTr="006218ED">
        <w:tc>
          <w:tcPr>
            <w:tcW w:w="895" w:type="dxa"/>
          </w:tcPr>
          <w:p w14:paraId="1A4E3B91" w14:textId="77777777" w:rsidR="003C2EB6" w:rsidRPr="00DB4FC1" w:rsidRDefault="003C2EB6">
            <w:pPr>
              <w:pStyle w:val="ListParagraph"/>
              <w:numPr>
                <w:ilvl w:val="0"/>
                <w:numId w:val="331"/>
              </w:numPr>
              <w:spacing w:before="120" w:after="0" w:line="360" w:lineRule="auto"/>
              <w:jc w:val="both"/>
              <w:rPr>
                <w:kern w:val="0"/>
                <w:szCs w:val="24"/>
                <w:lang w:val="en-ZA"/>
              </w:rPr>
            </w:pPr>
          </w:p>
        </w:tc>
        <w:tc>
          <w:tcPr>
            <w:tcW w:w="5338" w:type="dxa"/>
          </w:tcPr>
          <w:p w14:paraId="464FD97B" w14:textId="77777777" w:rsidR="003C2EB6" w:rsidRPr="00DB4FC1" w:rsidRDefault="003C2EB6" w:rsidP="006218ED">
            <w:pPr>
              <w:spacing w:before="120" w:line="360" w:lineRule="auto"/>
              <w:contextualSpacing/>
              <w:jc w:val="both"/>
              <w:rPr>
                <w:rFonts w:ascii="Times New Roman" w:eastAsia="Times New Roman" w:hAnsi="Times New Roman"/>
                <w:sz w:val="24"/>
                <w:szCs w:val="24"/>
                <w:lang w:val="en-ZA"/>
              </w:rPr>
            </w:pPr>
            <w:r w:rsidRPr="00DB4FC1">
              <w:rPr>
                <w:rFonts w:ascii="Times New Roman" w:eastAsia="Times New Roman" w:hAnsi="Times New Roman"/>
                <w:sz w:val="24"/>
                <w:szCs w:val="24"/>
                <w:lang w:val="en-ZA"/>
              </w:rPr>
              <w:t xml:space="preserve">Apply system modelling </w:t>
            </w:r>
          </w:p>
        </w:tc>
        <w:tc>
          <w:tcPr>
            <w:tcW w:w="3117" w:type="dxa"/>
          </w:tcPr>
          <w:p w14:paraId="0057192E" w14:textId="77777777" w:rsidR="003C2EB6" w:rsidRPr="00DB4FC1" w:rsidRDefault="003C2EB6" w:rsidP="006218ED">
            <w:pPr>
              <w:spacing w:before="120" w:line="360" w:lineRule="auto"/>
              <w:contextualSpacing/>
              <w:jc w:val="both"/>
              <w:rPr>
                <w:rFonts w:ascii="Times New Roman" w:eastAsia="Times New Roman" w:hAnsi="Times New Roman"/>
                <w:sz w:val="24"/>
                <w:szCs w:val="24"/>
                <w:lang w:val="en-ZA"/>
              </w:rPr>
            </w:pPr>
            <w:r w:rsidRPr="00376566">
              <w:rPr>
                <w:rFonts w:ascii="Times New Roman" w:eastAsia="Times New Roman" w:hAnsi="Times New Roman"/>
                <w:sz w:val="24"/>
                <w:szCs w:val="24"/>
                <w:lang w:val="en-ZA"/>
              </w:rPr>
              <w:t>25</w:t>
            </w:r>
          </w:p>
        </w:tc>
      </w:tr>
      <w:tr w:rsidR="003C2EB6" w:rsidRPr="00DB4FC1" w14:paraId="0C68F47F" w14:textId="77777777" w:rsidTr="006218ED">
        <w:tc>
          <w:tcPr>
            <w:tcW w:w="895" w:type="dxa"/>
          </w:tcPr>
          <w:p w14:paraId="140CAB6E" w14:textId="77777777" w:rsidR="003C2EB6" w:rsidRPr="00DB4FC1" w:rsidRDefault="003C2EB6">
            <w:pPr>
              <w:pStyle w:val="ListParagraph"/>
              <w:numPr>
                <w:ilvl w:val="0"/>
                <w:numId w:val="331"/>
              </w:numPr>
              <w:spacing w:before="120" w:after="0" w:line="360" w:lineRule="auto"/>
              <w:jc w:val="both"/>
              <w:rPr>
                <w:kern w:val="0"/>
                <w:szCs w:val="24"/>
                <w:lang w:val="en-ZA"/>
              </w:rPr>
            </w:pPr>
          </w:p>
        </w:tc>
        <w:tc>
          <w:tcPr>
            <w:tcW w:w="5338" w:type="dxa"/>
          </w:tcPr>
          <w:p w14:paraId="451961D8" w14:textId="77777777" w:rsidR="003C2EB6" w:rsidRPr="00DB4FC1" w:rsidRDefault="003C2EB6" w:rsidP="006218ED">
            <w:pPr>
              <w:spacing w:before="120" w:line="360" w:lineRule="auto"/>
              <w:contextualSpacing/>
              <w:jc w:val="both"/>
              <w:rPr>
                <w:rFonts w:ascii="Times New Roman" w:eastAsia="Times New Roman" w:hAnsi="Times New Roman"/>
                <w:sz w:val="24"/>
                <w:szCs w:val="24"/>
                <w:lang w:val="en-ZA"/>
              </w:rPr>
            </w:pPr>
            <w:r w:rsidRPr="00DB4FC1">
              <w:rPr>
                <w:rFonts w:ascii="Times New Roman" w:eastAsia="Times New Roman" w:hAnsi="Times New Roman"/>
                <w:sz w:val="24"/>
                <w:szCs w:val="24"/>
                <w:lang w:val="en-ZA"/>
              </w:rPr>
              <w:t>Apply system performance</w:t>
            </w:r>
          </w:p>
        </w:tc>
        <w:tc>
          <w:tcPr>
            <w:tcW w:w="3117" w:type="dxa"/>
          </w:tcPr>
          <w:p w14:paraId="79CB6EDC" w14:textId="77777777" w:rsidR="003C2EB6" w:rsidRPr="00DB4FC1" w:rsidRDefault="003C2EB6" w:rsidP="006218ED">
            <w:pPr>
              <w:spacing w:before="120" w:line="360" w:lineRule="auto"/>
              <w:contextualSpacing/>
              <w:jc w:val="both"/>
              <w:rPr>
                <w:rFonts w:ascii="Times New Roman" w:eastAsia="Times New Roman" w:hAnsi="Times New Roman"/>
                <w:sz w:val="24"/>
                <w:szCs w:val="24"/>
                <w:lang w:val="en-ZA"/>
              </w:rPr>
            </w:pPr>
            <w:r w:rsidRPr="00376566">
              <w:rPr>
                <w:rFonts w:ascii="Times New Roman" w:eastAsia="Times New Roman" w:hAnsi="Times New Roman"/>
                <w:sz w:val="24"/>
                <w:szCs w:val="24"/>
                <w:lang w:val="en-ZA"/>
              </w:rPr>
              <w:t>30</w:t>
            </w:r>
          </w:p>
        </w:tc>
      </w:tr>
      <w:tr w:rsidR="003C2EB6" w:rsidRPr="00DB4FC1" w14:paraId="01351944" w14:textId="77777777" w:rsidTr="006218ED">
        <w:tc>
          <w:tcPr>
            <w:tcW w:w="895" w:type="dxa"/>
          </w:tcPr>
          <w:p w14:paraId="3178684E" w14:textId="77777777" w:rsidR="003C2EB6" w:rsidRPr="00DB4FC1" w:rsidRDefault="003C2EB6">
            <w:pPr>
              <w:pStyle w:val="ListParagraph"/>
              <w:numPr>
                <w:ilvl w:val="0"/>
                <w:numId w:val="331"/>
              </w:numPr>
              <w:spacing w:before="120" w:after="0" w:line="360" w:lineRule="auto"/>
              <w:jc w:val="both"/>
              <w:rPr>
                <w:kern w:val="0"/>
                <w:szCs w:val="24"/>
                <w:lang w:val="en-ZA"/>
              </w:rPr>
            </w:pPr>
          </w:p>
        </w:tc>
        <w:tc>
          <w:tcPr>
            <w:tcW w:w="5338" w:type="dxa"/>
          </w:tcPr>
          <w:p w14:paraId="73464CB4" w14:textId="77777777" w:rsidR="003C2EB6" w:rsidRPr="00DB4FC1" w:rsidRDefault="003C2EB6" w:rsidP="006218ED">
            <w:pPr>
              <w:spacing w:before="120" w:line="360" w:lineRule="auto"/>
              <w:contextualSpacing/>
              <w:jc w:val="both"/>
              <w:rPr>
                <w:rFonts w:ascii="Times New Roman" w:eastAsia="Times New Roman" w:hAnsi="Times New Roman"/>
                <w:sz w:val="24"/>
                <w:szCs w:val="24"/>
                <w:lang w:val="en-ZA"/>
              </w:rPr>
            </w:pPr>
            <w:r w:rsidRPr="00DB4FC1">
              <w:rPr>
                <w:rFonts w:ascii="Times New Roman" w:eastAsia="Times New Roman" w:hAnsi="Times New Roman"/>
                <w:sz w:val="24"/>
                <w:szCs w:val="24"/>
                <w:lang w:val="en-ZA"/>
              </w:rPr>
              <w:t>Apply system compensation</w:t>
            </w:r>
          </w:p>
        </w:tc>
        <w:tc>
          <w:tcPr>
            <w:tcW w:w="3117" w:type="dxa"/>
          </w:tcPr>
          <w:p w14:paraId="6AF98375" w14:textId="77777777" w:rsidR="003C2EB6" w:rsidRPr="00DB4FC1" w:rsidRDefault="003C2EB6" w:rsidP="006218ED">
            <w:pPr>
              <w:spacing w:before="120" w:line="360" w:lineRule="auto"/>
              <w:contextualSpacing/>
              <w:jc w:val="both"/>
              <w:rPr>
                <w:rFonts w:ascii="Times New Roman" w:eastAsia="Times New Roman" w:hAnsi="Times New Roman"/>
                <w:sz w:val="24"/>
                <w:szCs w:val="24"/>
                <w:lang w:val="en-ZA"/>
              </w:rPr>
            </w:pPr>
            <w:r w:rsidRPr="00376566">
              <w:rPr>
                <w:rFonts w:ascii="Times New Roman" w:eastAsia="Times New Roman" w:hAnsi="Times New Roman"/>
                <w:sz w:val="24"/>
                <w:szCs w:val="24"/>
                <w:lang w:val="en-ZA"/>
              </w:rPr>
              <w:t>25</w:t>
            </w:r>
          </w:p>
        </w:tc>
      </w:tr>
      <w:tr w:rsidR="003C2EB6" w:rsidRPr="00DB4FC1" w14:paraId="1093A706" w14:textId="77777777" w:rsidTr="006218ED">
        <w:tc>
          <w:tcPr>
            <w:tcW w:w="895" w:type="dxa"/>
          </w:tcPr>
          <w:p w14:paraId="6D16FF9F" w14:textId="77777777" w:rsidR="003C2EB6" w:rsidRPr="00DB4FC1" w:rsidRDefault="003C2EB6">
            <w:pPr>
              <w:pStyle w:val="ListParagraph"/>
              <w:numPr>
                <w:ilvl w:val="0"/>
                <w:numId w:val="331"/>
              </w:numPr>
              <w:spacing w:before="120" w:after="0" w:line="360" w:lineRule="auto"/>
              <w:jc w:val="both"/>
              <w:rPr>
                <w:kern w:val="0"/>
                <w:szCs w:val="24"/>
                <w:lang w:val="en-ZA"/>
              </w:rPr>
            </w:pPr>
          </w:p>
        </w:tc>
        <w:tc>
          <w:tcPr>
            <w:tcW w:w="5338" w:type="dxa"/>
          </w:tcPr>
          <w:p w14:paraId="26596044" w14:textId="77777777" w:rsidR="003C2EB6" w:rsidRPr="00DB4FC1" w:rsidRDefault="003C2EB6" w:rsidP="006218ED">
            <w:pPr>
              <w:spacing w:before="120" w:line="360" w:lineRule="auto"/>
              <w:contextualSpacing/>
              <w:jc w:val="both"/>
              <w:rPr>
                <w:rFonts w:ascii="Times New Roman" w:eastAsia="Times New Roman" w:hAnsi="Times New Roman"/>
                <w:sz w:val="24"/>
                <w:szCs w:val="24"/>
                <w:lang w:val="en-ZA"/>
              </w:rPr>
            </w:pPr>
            <w:r w:rsidRPr="00DB4FC1">
              <w:rPr>
                <w:rFonts w:ascii="Times New Roman" w:eastAsia="Times New Roman" w:hAnsi="Times New Roman"/>
                <w:sz w:val="24"/>
                <w:szCs w:val="24"/>
                <w:lang w:val="en-ZA"/>
              </w:rPr>
              <w:t>Apply servo systems</w:t>
            </w:r>
          </w:p>
        </w:tc>
        <w:tc>
          <w:tcPr>
            <w:tcW w:w="3117" w:type="dxa"/>
          </w:tcPr>
          <w:p w14:paraId="4DCEC620" w14:textId="77777777" w:rsidR="003C2EB6" w:rsidRPr="00DB4FC1" w:rsidRDefault="003C2EB6" w:rsidP="006218ED">
            <w:pPr>
              <w:spacing w:before="120" w:line="360" w:lineRule="auto"/>
              <w:contextualSpacing/>
              <w:jc w:val="both"/>
              <w:rPr>
                <w:rFonts w:ascii="Times New Roman" w:eastAsia="Times New Roman" w:hAnsi="Times New Roman"/>
                <w:sz w:val="24"/>
                <w:szCs w:val="24"/>
                <w:lang w:val="en-ZA"/>
              </w:rPr>
            </w:pPr>
            <w:r w:rsidRPr="00376566">
              <w:rPr>
                <w:rFonts w:ascii="Times New Roman" w:eastAsia="Times New Roman" w:hAnsi="Times New Roman"/>
                <w:sz w:val="24"/>
                <w:szCs w:val="24"/>
                <w:lang w:val="en-ZA"/>
              </w:rPr>
              <w:t>20</w:t>
            </w:r>
          </w:p>
        </w:tc>
      </w:tr>
      <w:tr w:rsidR="003C2EB6" w:rsidRPr="00DB4FC1" w14:paraId="1D802729" w14:textId="77777777" w:rsidTr="006218ED">
        <w:tc>
          <w:tcPr>
            <w:tcW w:w="895" w:type="dxa"/>
          </w:tcPr>
          <w:p w14:paraId="0B7B4C27" w14:textId="77777777" w:rsidR="003C2EB6" w:rsidRPr="00DB4FC1" w:rsidRDefault="003C2EB6" w:rsidP="006218ED">
            <w:pPr>
              <w:spacing w:before="120" w:line="360" w:lineRule="auto"/>
              <w:contextualSpacing/>
              <w:jc w:val="both"/>
              <w:rPr>
                <w:rFonts w:ascii="Times New Roman" w:eastAsia="Times New Roman" w:hAnsi="Times New Roman"/>
                <w:b/>
                <w:sz w:val="24"/>
                <w:szCs w:val="24"/>
                <w:lang w:val="en-ZA"/>
              </w:rPr>
            </w:pPr>
          </w:p>
        </w:tc>
        <w:tc>
          <w:tcPr>
            <w:tcW w:w="5338" w:type="dxa"/>
          </w:tcPr>
          <w:p w14:paraId="142525C6" w14:textId="77777777" w:rsidR="003C2EB6" w:rsidRPr="00DB4FC1" w:rsidRDefault="003C2EB6" w:rsidP="006218ED">
            <w:pPr>
              <w:spacing w:before="120" w:line="360" w:lineRule="auto"/>
              <w:contextualSpacing/>
              <w:jc w:val="both"/>
              <w:rPr>
                <w:rFonts w:ascii="Times New Roman" w:eastAsia="Times New Roman" w:hAnsi="Times New Roman"/>
                <w:b/>
                <w:sz w:val="24"/>
                <w:szCs w:val="24"/>
                <w:lang w:val="en-ZA"/>
              </w:rPr>
            </w:pPr>
            <w:r w:rsidRPr="00DB4FC1">
              <w:rPr>
                <w:rFonts w:ascii="Times New Roman" w:eastAsia="Times New Roman" w:hAnsi="Times New Roman"/>
                <w:b/>
                <w:sz w:val="24"/>
                <w:szCs w:val="24"/>
                <w:lang w:val="en-ZA"/>
              </w:rPr>
              <w:t>TOTAL HOURS</w:t>
            </w:r>
          </w:p>
        </w:tc>
        <w:tc>
          <w:tcPr>
            <w:tcW w:w="3117" w:type="dxa"/>
          </w:tcPr>
          <w:p w14:paraId="7026D9D8" w14:textId="77777777" w:rsidR="003C2EB6" w:rsidRPr="00DB4FC1" w:rsidRDefault="003C2EB6" w:rsidP="006218ED">
            <w:pPr>
              <w:spacing w:before="120" w:line="360" w:lineRule="auto"/>
              <w:contextualSpacing/>
              <w:jc w:val="both"/>
              <w:rPr>
                <w:rFonts w:ascii="Times New Roman" w:eastAsia="Times New Roman" w:hAnsi="Times New Roman"/>
                <w:b/>
                <w:sz w:val="24"/>
                <w:szCs w:val="24"/>
                <w:lang w:val="en-ZA"/>
              </w:rPr>
            </w:pPr>
            <w:r w:rsidRPr="00DB4FC1">
              <w:rPr>
                <w:rFonts w:ascii="Times New Roman" w:eastAsia="Times New Roman" w:hAnsi="Times New Roman"/>
                <w:b/>
                <w:sz w:val="24"/>
                <w:szCs w:val="24"/>
                <w:lang w:val="en-ZA"/>
              </w:rPr>
              <w:t>1</w:t>
            </w:r>
            <w:r>
              <w:rPr>
                <w:rFonts w:ascii="Times New Roman" w:eastAsia="Times New Roman" w:hAnsi="Times New Roman"/>
                <w:b/>
                <w:sz w:val="24"/>
                <w:szCs w:val="24"/>
                <w:lang w:val="en-ZA"/>
              </w:rPr>
              <w:t>2</w:t>
            </w:r>
            <w:r w:rsidRPr="00DB4FC1">
              <w:rPr>
                <w:rFonts w:ascii="Times New Roman" w:eastAsia="Times New Roman" w:hAnsi="Times New Roman"/>
                <w:b/>
                <w:sz w:val="24"/>
                <w:szCs w:val="24"/>
                <w:lang w:val="en-ZA"/>
              </w:rPr>
              <w:t>0</w:t>
            </w:r>
          </w:p>
        </w:tc>
      </w:tr>
    </w:tbl>
    <w:p w14:paraId="586B14C1" w14:textId="77777777" w:rsidR="003C2EB6" w:rsidRPr="00DB4FC1" w:rsidRDefault="003C2EB6" w:rsidP="003C2EB6">
      <w:pPr>
        <w:spacing w:before="120" w:after="0" w:line="360" w:lineRule="auto"/>
        <w:contextualSpacing/>
        <w:jc w:val="both"/>
        <w:rPr>
          <w:rFonts w:ascii="Times New Roman" w:eastAsia="Times New Roman" w:hAnsi="Times New Roman" w:cs="Times New Roman"/>
          <w:kern w:val="0"/>
          <w:sz w:val="24"/>
          <w:szCs w:val="24"/>
          <w:lang w:val="en-ZA"/>
          <w14:ligatures w14:val="none"/>
        </w:rPr>
      </w:pPr>
    </w:p>
    <w:p w14:paraId="1F08072F" w14:textId="77777777" w:rsidR="003C2EB6" w:rsidRPr="00DB4FC1" w:rsidRDefault="003C2EB6" w:rsidP="003C2EB6">
      <w:pPr>
        <w:spacing w:before="120" w:after="0" w:line="360" w:lineRule="auto"/>
        <w:ind w:left="357" w:hanging="357"/>
        <w:contextualSpacing/>
        <w:jc w:val="both"/>
        <w:rPr>
          <w:rFonts w:ascii="Times New Roman" w:eastAsia="Calibri" w:hAnsi="Times New Roman" w:cs="Times New Roman"/>
          <w:b/>
          <w:kern w:val="0"/>
          <w:sz w:val="24"/>
          <w:szCs w:val="24"/>
          <w:lang w:val="en-ZA"/>
          <w14:ligatures w14:val="none"/>
        </w:rPr>
      </w:pPr>
      <w:r w:rsidRPr="00DB4FC1">
        <w:rPr>
          <w:rFonts w:ascii="Times New Roman" w:eastAsia="Calibri" w:hAnsi="Times New Roman" w:cs="Times New Roman"/>
          <w:b/>
          <w:kern w:val="0"/>
          <w:sz w:val="24"/>
          <w:szCs w:val="24"/>
          <w:lang w:val="en-ZA"/>
          <w14:ligatures w14:val="none"/>
        </w:rPr>
        <w:t xml:space="preserve">Learning Outcomes, Content and Suggested Assessment Methods </w:t>
      </w:r>
    </w:p>
    <w:tbl>
      <w:tblPr>
        <w:tblW w:w="10463"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5130"/>
        <w:gridCol w:w="2453"/>
      </w:tblGrid>
      <w:tr w:rsidR="003C2EB6" w:rsidRPr="00DB4FC1" w14:paraId="55267A3F" w14:textId="77777777" w:rsidTr="006218ED">
        <w:tc>
          <w:tcPr>
            <w:tcW w:w="2880" w:type="dxa"/>
            <w:tcBorders>
              <w:top w:val="single" w:sz="4" w:space="0" w:color="auto"/>
              <w:left w:val="single" w:sz="4" w:space="0" w:color="auto"/>
              <w:bottom w:val="single" w:sz="4" w:space="0" w:color="auto"/>
              <w:right w:val="single" w:sz="4" w:space="0" w:color="auto"/>
            </w:tcBorders>
            <w:shd w:val="clear" w:color="auto" w:fill="auto"/>
            <w:hideMark/>
          </w:tcPr>
          <w:p w14:paraId="12084C1A" w14:textId="77777777" w:rsidR="003C2EB6" w:rsidRPr="00DB4FC1" w:rsidRDefault="003C2EB6" w:rsidP="006218ED">
            <w:pPr>
              <w:spacing w:after="0" w:line="360" w:lineRule="auto"/>
              <w:rPr>
                <w:rFonts w:ascii="Times New Roman" w:eastAsia="Calibri" w:hAnsi="Times New Roman" w:cs="Times New Roman"/>
                <w:b/>
                <w:kern w:val="0"/>
                <w:sz w:val="24"/>
                <w:szCs w:val="24"/>
                <w:lang w:val="en-ZA"/>
                <w14:ligatures w14:val="none"/>
              </w:rPr>
            </w:pPr>
            <w:r w:rsidRPr="00DB4FC1">
              <w:rPr>
                <w:rFonts w:ascii="Times New Roman" w:eastAsia="Calibri" w:hAnsi="Times New Roman" w:cs="Times New Roman"/>
                <w:b/>
                <w:kern w:val="0"/>
                <w:sz w:val="24"/>
                <w:szCs w:val="24"/>
                <w:lang w:val="en-ZA"/>
                <w14:ligatures w14:val="none"/>
              </w:rPr>
              <w:t>Learning Outcome</w:t>
            </w:r>
          </w:p>
        </w:tc>
        <w:tc>
          <w:tcPr>
            <w:tcW w:w="5130" w:type="dxa"/>
            <w:tcBorders>
              <w:top w:val="single" w:sz="4" w:space="0" w:color="auto"/>
              <w:left w:val="single" w:sz="4" w:space="0" w:color="auto"/>
              <w:bottom w:val="single" w:sz="4" w:space="0" w:color="auto"/>
              <w:right w:val="single" w:sz="4" w:space="0" w:color="auto"/>
            </w:tcBorders>
            <w:shd w:val="clear" w:color="auto" w:fill="auto"/>
            <w:hideMark/>
          </w:tcPr>
          <w:p w14:paraId="635C337F" w14:textId="77777777" w:rsidR="003C2EB6" w:rsidRPr="00DB4FC1" w:rsidRDefault="003C2EB6" w:rsidP="006218ED">
            <w:pPr>
              <w:spacing w:after="0" w:line="360" w:lineRule="auto"/>
              <w:ind w:left="357" w:hanging="357"/>
              <w:rPr>
                <w:rFonts w:ascii="Times New Roman" w:eastAsia="Calibri" w:hAnsi="Times New Roman" w:cs="Times New Roman"/>
                <w:b/>
                <w:kern w:val="0"/>
                <w:sz w:val="24"/>
                <w:szCs w:val="24"/>
                <w:lang w:val="en-ZA"/>
                <w14:ligatures w14:val="none"/>
              </w:rPr>
            </w:pPr>
            <w:r w:rsidRPr="00DB4FC1">
              <w:rPr>
                <w:rFonts w:ascii="Times New Roman" w:eastAsia="Calibri" w:hAnsi="Times New Roman" w:cs="Times New Roman"/>
                <w:b/>
                <w:kern w:val="0"/>
                <w:sz w:val="24"/>
                <w:szCs w:val="24"/>
                <w:lang w:val="en-ZA"/>
                <w14:ligatures w14:val="none"/>
              </w:rPr>
              <w:t>Content</w:t>
            </w:r>
          </w:p>
        </w:tc>
        <w:tc>
          <w:tcPr>
            <w:tcW w:w="2453" w:type="dxa"/>
            <w:tcBorders>
              <w:top w:val="single" w:sz="4" w:space="0" w:color="auto"/>
              <w:left w:val="single" w:sz="4" w:space="0" w:color="auto"/>
              <w:bottom w:val="single" w:sz="4" w:space="0" w:color="auto"/>
              <w:right w:val="single" w:sz="4" w:space="0" w:color="auto"/>
            </w:tcBorders>
            <w:shd w:val="clear" w:color="auto" w:fill="auto"/>
            <w:hideMark/>
          </w:tcPr>
          <w:p w14:paraId="633075DD" w14:textId="77777777" w:rsidR="003C2EB6" w:rsidRPr="00DB4FC1" w:rsidRDefault="003C2EB6" w:rsidP="006218ED">
            <w:pPr>
              <w:spacing w:after="0" w:line="360" w:lineRule="auto"/>
              <w:rPr>
                <w:rFonts w:ascii="Times New Roman" w:eastAsia="Calibri" w:hAnsi="Times New Roman" w:cs="Times New Roman"/>
                <w:b/>
                <w:kern w:val="0"/>
                <w:sz w:val="24"/>
                <w:szCs w:val="24"/>
                <w:lang w:val="en-ZA"/>
                <w14:ligatures w14:val="none"/>
              </w:rPr>
            </w:pPr>
            <w:r w:rsidRPr="00DB4FC1">
              <w:rPr>
                <w:rFonts w:ascii="Times New Roman" w:eastAsia="Calibri" w:hAnsi="Times New Roman" w:cs="Times New Roman"/>
                <w:b/>
                <w:kern w:val="0"/>
                <w:sz w:val="24"/>
                <w:szCs w:val="24"/>
                <w:lang w:val="en-ZA"/>
                <w14:ligatures w14:val="none"/>
              </w:rPr>
              <w:t>Suggested Assessment Methods</w:t>
            </w:r>
          </w:p>
        </w:tc>
      </w:tr>
      <w:tr w:rsidR="003C2EB6" w:rsidRPr="00DB4FC1" w14:paraId="2E944D1F" w14:textId="77777777" w:rsidTr="006218ED">
        <w:trPr>
          <w:trHeight w:val="710"/>
        </w:trPr>
        <w:tc>
          <w:tcPr>
            <w:tcW w:w="2880" w:type="dxa"/>
            <w:tcBorders>
              <w:top w:val="single" w:sz="4" w:space="0" w:color="auto"/>
              <w:left w:val="single" w:sz="4" w:space="0" w:color="auto"/>
              <w:bottom w:val="single" w:sz="4" w:space="0" w:color="auto"/>
              <w:right w:val="single" w:sz="4" w:space="0" w:color="auto"/>
            </w:tcBorders>
            <w:hideMark/>
          </w:tcPr>
          <w:p w14:paraId="402CB05B" w14:textId="77777777" w:rsidR="003C2EB6" w:rsidRPr="00DB4FC1" w:rsidRDefault="003C2EB6">
            <w:pPr>
              <w:pStyle w:val="ListParagraph"/>
              <w:numPr>
                <w:ilvl w:val="3"/>
                <w:numId w:val="258"/>
              </w:numPr>
              <w:spacing w:line="360" w:lineRule="auto"/>
              <w:rPr>
                <w:rFonts w:eastAsia="Calibri"/>
                <w:kern w:val="0"/>
                <w:szCs w:val="24"/>
                <w:lang w:val="en-ZA"/>
              </w:rPr>
            </w:pPr>
            <w:r w:rsidRPr="00DB4FC1">
              <w:rPr>
                <w:rFonts w:eastAsia="Calibri"/>
                <w:kern w:val="0"/>
                <w:szCs w:val="24"/>
              </w:rPr>
              <w:t xml:space="preserve"> Apply basic concepts of control systems</w:t>
            </w:r>
            <w:r w:rsidRPr="00DB4FC1">
              <w:rPr>
                <w:rFonts w:eastAsia="Calibri"/>
                <w:kern w:val="0"/>
                <w:szCs w:val="24"/>
                <w:lang w:val="en-ZA"/>
              </w:rPr>
              <w:t xml:space="preserve"> </w:t>
            </w:r>
          </w:p>
        </w:tc>
        <w:tc>
          <w:tcPr>
            <w:tcW w:w="5130" w:type="dxa"/>
            <w:tcBorders>
              <w:top w:val="single" w:sz="4" w:space="0" w:color="auto"/>
              <w:left w:val="single" w:sz="4" w:space="0" w:color="auto"/>
              <w:bottom w:val="single" w:sz="4" w:space="0" w:color="auto"/>
              <w:right w:val="single" w:sz="4" w:space="0" w:color="auto"/>
            </w:tcBorders>
            <w:hideMark/>
          </w:tcPr>
          <w:p w14:paraId="0D767B5D" w14:textId="77777777" w:rsidR="003C2EB6" w:rsidRPr="00DB4FC1" w:rsidRDefault="003C2EB6">
            <w:pPr>
              <w:numPr>
                <w:ilvl w:val="1"/>
                <w:numId w:val="316"/>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Types of control systems</w:t>
            </w:r>
          </w:p>
          <w:p w14:paraId="15674C45" w14:textId="77777777" w:rsidR="003C2EB6" w:rsidRPr="00DB4FC1" w:rsidRDefault="003C2EB6">
            <w:pPr>
              <w:numPr>
                <w:ilvl w:val="2"/>
                <w:numId w:val="316"/>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 xml:space="preserve">Man-made system </w:t>
            </w:r>
          </w:p>
          <w:p w14:paraId="36E5B05C" w14:textId="77777777" w:rsidR="003C2EB6" w:rsidRPr="00DB4FC1" w:rsidRDefault="003C2EB6">
            <w:pPr>
              <w:numPr>
                <w:ilvl w:val="2"/>
                <w:numId w:val="316"/>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Natural system</w:t>
            </w:r>
          </w:p>
          <w:p w14:paraId="24AB833A" w14:textId="77777777" w:rsidR="003C2EB6" w:rsidRPr="00DB4FC1" w:rsidRDefault="003C2EB6">
            <w:pPr>
              <w:numPr>
                <w:ilvl w:val="2"/>
                <w:numId w:val="316"/>
              </w:numPr>
              <w:spacing w:after="0" w:line="360" w:lineRule="auto"/>
              <w:rPr>
                <w:rFonts w:ascii="Times New Roman" w:eastAsia="Calibri" w:hAnsi="Times New Roman" w:cs="Times New Roman"/>
                <w:kern w:val="0"/>
                <w:sz w:val="24"/>
                <w:szCs w:val="24"/>
                <w14:ligatures w14:val="none"/>
              </w:rPr>
            </w:pPr>
            <w:r w:rsidRPr="00DB4FC1">
              <w:rPr>
                <w:rFonts w:ascii="Times New Roman" w:eastAsia="Calibri" w:hAnsi="Times New Roman" w:cs="Times New Roman"/>
                <w:kern w:val="0"/>
                <w:sz w:val="24"/>
                <w:szCs w:val="24"/>
                <w14:ligatures w14:val="none"/>
              </w:rPr>
              <w:t>Hybrid system</w:t>
            </w:r>
          </w:p>
          <w:p w14:paraId="62D61EB0" w14:textId="77777777" w:rsidR="003C2EB6" w:rsidRPr="00DB4FC1" w:rsidRDefault="003C2EB6">
            <w:pPr>
              <w:numPr>
                <w:ilvl w:val="2"/>
                <w:numId w:val="316"/>
              </w:numPr>
              <w:spacing w:after="0" w:line="360" w:lineRule="auto"/>
              <w:rPr>
                <w:rFonts w:ascii="Times New Roman" w:eastAsia="Calibri" w:hAnsi="Times New Roman" w:cs="Times New Roman"/>
                <w:kern w:val="0"/>
                <w:sz w:val="24"/>
                <w:szCs w:val="24"/>
                <w14:ligatures w14:val="none"/>
              </w:rPr>
            </w:pPr>
            <w:r w:rsidRPr="00DB4FC1">
              <w:rPr>
                <w:rFonts w:ascii="Times New Roman" w:eastAsia="Calibri" w:hAnsi="Times New Roman" w:cs="Times New Roman"/>
                <w:kern w:val="0"/>
                <w:sz w:val="24"/>
                <w:szCs w:val="24"/>
                <w14:ligatures w14:val="none"/>
              </w:rPr>
              <w:t>Controlled variable</w:t>
            </w:r>
          </w:p>
          <w:p w14:paraId="4B641EE1" w14:textId="77777777" w:rsidR="003C2EB6" w:rsidRPr="00DB4FC1" w:rsidRDefault="003C2EB6">
            <w:pPr>
              <w:numPr>
                <w:ilvl w:val="1"/>
                <w:numId w:val="316"/>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Open and closed loop systems</w:t>
            </w:r>
          </w:p>
          <w:p w14:paraId="5B016884" w14:textId="77777777" w:rsidR="003C2EB6" w:rsidRPr="00DB4FC1" w:rsidRDefault="003C2EB6">
            <w:pPr>
              <w:numPr>
                <w:ilvl w:val="1"/>
                <w:numId w:val="316"/>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Feedback</w:t>
            </w:r>
          </w:p>
          <w:p w14:paraId="6013746E" w14:textId="77777777" w:rsidR="003C2EB6" w:rsidRPr="00DB4FC1" w:rsidRDefault="003C2EB6">
            <w:pPr>
              <w:pStyle w:val="ListParagraph"/>
              <w:numPr>
                <w:ilvl w:val="2"/>
                <w:numId w:val="316"/>
              </w:numPr>
              <w:spacing w:after="0" w:line="360" w:lineRule="auto"/>
              <w:rPr>
                <w:rFonts w:eastAsia="Calibri"/>
                <w:kern w:val="0"/>
                <w:szCs w:val="24"/>
              </w:rPr>
            </w:pPr>
            <w:r w:rsidRPr="00DB4FC1">
              <w:rPr>
                <w:rFonts w:eastAsia="Calibri"/>
                <w:kern w:val="0"/>
                <w:szCs w:val="24"/>
              </w:rPr>
              <w:t>Positive feedback</w:t>
            </w:r>
          </w:p>
          <w:p w14:paraId="6566900D" w14:textId="77777777" w:rsidR="003C2EB6" w:rsidRPr="00DB4FC1" w:rsidRDefault="003C2EB6">
            <w:pPr>
              <w:pStyle w:val="ListParagraph"/>
              <w:numPr>
                <w:ilvl w:val="2"/>
                <w:numId w:val="316"/>
              </w:numPr>
              <w:spacing w:after="0" w:line="360" w:lineRule="auto"/>
              <w:rPr>
                <w:rFonts w:eastAsia="Calibri"/>
                <w:kern w:val="0"/>
                <w:szCs w:val="24"/>
              </w:rPr>
            </w:pPr>
            <w:r w:rsidRPr="00DB4FC1">
              <w:rPr>
                <w:rFonts w:eastAsia="Calibri"/>
                <w:kern w:val="0"/>
                <w:szCs w:val="24"/>
              </w:rPr>
              <w:t>Negative feedback</w:t>
            </w:r>
          </w:p>
          <w:p w14:paraId="2AB138BD" w14:textId="77777777" w:rsidR="003C2EB6" w:rsidRPr="00DB4FC1" w:rsidRDefault="003C2EB6">
            <w:pPr>
              <w:pStyle w:val="ListParagraph"/>
              <w:numPr>
                <w:ilvl w:val="2"/>
                <w:numId w:val="316"/>
              </w:numPr>
              <w:spacing w:after="0" w:line="360" w:lineRule="auto"/>
              <w:rPr>
                <w:rFonts w:eastAsia="Calibri"/>
                <w:kern w:val="0"/>
                <w:szCs w:val="24"/>
              </w:rPr>
            </w:pPr>
            <w:r w:rsidRPr="00DB4FC1">
              <w:rPr>
                <w:rFonts w:eastAsia="Calibri"/>
                <w:kern w:val="0"/>
                <w:szCs w:val="24"/>
              </w:rPr>
              <w:t>Effects of feedback on overall gain, sensitivity, stability and noise.</w:t>
            </w:r>
          </w:p>
          <w:p w14:paraId="6BDA615B" w14:textId="77777777" w:rsidR="003C2EB6" w:rsidRPr="00DB4FC1" w:rsidRDefault="003C2EB6">
            <w:pPr>
              <w:numPr>
                <w:ilvl w:val="1"/>
                <w:numId w:val="321"/>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Block diagrams</w:t>
            </w:r>
          </w:p>
          <w:p w14:paraId="33D5D0D4" w14:textId="77777777" w:rsidR="003C2EB6" w:rsidRPr="00DB4FC1" w:rsidRDefault="003C2EB6">
            <w:pPr>
              <w:numPr>
                <w:ilvl w:val="2"/>
                <w:numId w:val="321"/>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Basic elements of block diagram</w:t>
            </w:r>
          </w:p>
          <w:p w14:paraId="2CB916BB" w14:textId="77777777" w:rsidR="003C2EB6" w:rsidRPr="00DB4FC1" w:rsidRDefault="003C2EB6">
            <w:pPr>
              <w:numPr>
                <w:ilvl w:val="2"/>
                <w:numId w:val="321"/>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Block diagram representation of electrical systems</w:t>
            </w:r>
          </w:p>
          <w:p w14:paraId="53A9C2DF" w14:textId="77777777" w:rsidR="003C2EB6" w:rsidRPr="00DB4FC1" w:rsidRDefault="003C2EB6">
            <w:pPr>
              <w:numPr>
                <w:ilvl w:val="2"/>
                <w:numId w:val="321"/>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Block diagram algebra</w:t>
            </w:r>
          </w:p>
          <w:p w14:paraId="32A5D508" w14:textId="77777777" w:rsidR="003C2EB6" w:rsidRPr="00DB4FC1" w:rsidRDefault="003C2EB6">
            <w:pPr>
              <w:numPr>
                <w:ilvl w:val="3"/>
                <w:numId w:val="321"/>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Series connection</w:t>
            </w:r>
          </w:p>
          <w:p w14:paraId="1EEA5C97" w14:textId="77777777" w:rsidR="003C2EB6" w:rsidRPr="00DB4FC1" w:rsidRDefault="003C2EB6">
            <w:pPr>
              <w:numPr>
                <w:ilvl w:val="3"/>
                <w:numId w:val="321"/>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Parallel connection</w:t>
            </w:r>
          </w:p>
          <w:p w14:paraId="1FEEC7AD" w14:textId="77777777" w:rsidR="003C2EB6" w:rsidRPr="00DB4FC1" w:rsidRDefault="003C2EB6">
            <w:pPr>
              <w:numPr>
                <w:ilvl w:val="3"/>
                <w:numId w:val="321"/>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Feedback connection</w:t>
            </w:r>
          </w:p>
          <w:p w14:paraId="266F01E1" w14:textId="77777777" w:rsidR="003C2EB6" w:rsidRPr="00DB4FC1" w:rsidRDefault="003C2EB6">
            <w:pPr>
              <w:numPr>
                <w:ilvl w:val="1"/>
                <w:numId w:val="320"/>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Simplification of block diagrams</w:t>
            </w:r>
          </w:p>
          <w:p w14:paraId="0BA7D9E7" w14:textId="77777777" w:rsidR="003C2EB6" w:rsidRPr="00DB4FC1" w:rsidRDefault="003C2EB6">
            <w:pPr>
              <w:numPr>
                <w:ilvl w:val="2"/>
                <w:numId w:val="320"/>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Canonical forms</w:t>
            </w:r>
          </w:p>
          <w:p w14:paraId="415F1922" w14:textId="77777777" w:rsidR="003C2EB6" w:rsidRPr="00DB4FC1" w:rsidRDefault="003C2EB6">
            <w:pPr>
              <w:numPr>
                <w:ilvl w:val="2"/>
                <w:numId w:val="320"/>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Transfer functions</w:t>
            </w:r>
          </w:p>
          <w:p w14:paraId="7853F940" w14:textId="77777777" w:rsidR="003C2EB6" w:rsidRPr="00DB4FC1" w:rsidRDefault="003C2EB6">
            <w:pPr>
              <w:numPr>
                <w:ilvl w:val="2"/>
                <w:numId w:val="320"/>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 xml:space="preserve">Superposition </w:t>
            </w:r>
          </w:p>
          <w:p w14:paraId="488E0C87" w14:textId="77777777" w:rsidR="003C2EB6" w:rsidRPr="00DB4FC1" w:rsidRDefault="003C2EB6">
            <w:pPr>
              <w:numPr>
                <w:ilvl w:val="1"/>
                <w:numId w:val="319"/>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Signal flow graphs</w:t>
            </w:r>
          </w:p>
          <w:p w14:paraId="0C836FB0" w14:textId="77777777" w:rsidR="003C2EB6" w:rsidRPr="00DB4FC1" w:rsidRDefault="003C2EB6">
            <w:pPr>
              <w:numPr>
                <w:ilvl w:val="2"/>
                <w:numId w:val="319"/>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Basic elements of signal flow graphs</w:t>
            </w:r>
          </w:p>
          <w:p w14:paraId="296061D8" w14:textId="77777777" w:rsidR="003C2EB6" w:rsidRPr="00DB4FC1" w:rsidRDefault="003C2EB6">
            <w:pPr>
              <w:numPr>
                <w:ilvl w:val="2"/>
                <w:numId w:val="319"/>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Construction of signal flow graphs</w:t>
            </w:r>
          </w:p>
          <w:p w14:paraId="71966A11" w14:textId="77777777" w:rsidR="003C2EB6" w:rsidRPr="00DB4FC1" w:rsidRDefault="003C2EB6">
            <w:pPr>
              <w:numPr>
                <w:ilvl w:val="1"/>
                <w:numId w:val="318"/>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Simplification of system loops</w:t>
            </w:r>
          </w:p>
          <w:p w14:paraId="326FFCC5" w14:textId="77777777" w:rsidR="003C2EB6" w:rsidRPr="00DB4FC1" w:rsidRDefault="003C2EB6">
            <w:pPr>
              <w:numPr>
                <w:ilvl w:val="2"/>
                <w:numId w:val="318"/>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Masons rule</w:t>
            </w:r>
          </w:p>
          <w:p w14:paraId="0D40EF4E" w14:textId="77777777" w:rsidR="003C2EB6" w:rsidRPr="00DB4FC1" w:rsidRDefault="003C2EB6">
            <w:pPr>
              <w:numPr>
                <w:ilvl w:val="2"/>
                <w:numId w:val="318"/>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Complex loop</w:t>
            </w:r>
          </w:p>
          <w:p w14:paraId="0F293FBB" w14:textId="77777777" w:rsidR="003C2EB6" w:rsidRPr="00DB4FC1" w:rsidRDefault="003C2EB6">
            <w:pPr>
              <w:numPr>
                <w:ilvl w:val="2"/>
                <w:numId w:val="318"/>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Loop reduction</w:t>
            </w:r>
          </w:p>
          <w:p w14:paraId="3C7EABD8" w14:textId="77777777" w:rsidR="003C2EB6" w:rsidRPr="00DB4FC1" w:rsidRDefault="003C2EB6">
            <w:pPr>
              <w:numPr>
                <w:ilvl w:val="1"/>
                <w:numId w:val="317"/>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Conversion of block diagrams to signal flow graphs</w:t>
            </w:r>
          </w:p>
          <w:p w14:paraId="62935F2C" w14:textId="77777777" w:rsidR="003C2EB6" w:rsidRPr="00DB4FC1" w:rsidRDefault="003C2EB6">
            <w:pPr>
              <w:numPr>
                <w:ilvl w:val="2"/>
                <w:numId w:val="317"/>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Nodes</w:t>
            </w:r>
          </w:p>
          <w:p w14:paraId="4AB715CB" w14:textId="77777777" w:rsidR="003C2EB6" w:rsidRPr="00DB4FC1" w:rsidRDefault="003C2EB6">
            <w:pPr>
              <w:numPr>
                <w:ilvl w:val="2"/>
                <w:numId w:val="317"/>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Sinks</w:t>
            </w:r>
          </w:p>
        </w:tc>
        <w:tc>
          <w:tcPr>
            <w:tcW w:w="2453" w:type="dxa"/>
            <w:tcBorders>
              <w:top w:val="single" w:sz="4" w:space="0" w:color="auto"/>
              <w:left w:val="single" w:sz="4" w:space="0" w:color="auto"/>
              <w:bottom w:val="single" w:sz="4" w:space="0" w:color="auto"/>
              <w:right w:val="single" w:sz="4" w:space="0" w:color="auto"/>
            </w:tcBorders>
            <w:hideMark/>
          </w:tcPr>
          <w:p w14:paraId="6CCBDB6B" w14:textId="77777777" w:rsidR="003C2EB6" w:rsidRPr="00DB4FC1" w:rsidRDefault="003C2EB6">
            <w:pPr>
              <w:numPr>
                <w:ilvl w:val="0"/>
                <w:numId w:val="273"/>
              </w:numPr>
              <w:spacing w:after="0" w:line="360" w:lineRule="auto"/>
              <w:rPr>
                <w:rFonts w:ascii="Times New Roman" w:eastAsia="Calibri" w:hAnsi="Times New Roman" w:cs="Times New Roman"/>
                <w:kern w:val="0"/>
                <w:sz w:val="24"/>
                <w:szCs w:val="24"/>
                <w:lang w:val="en-ZA"/>
                <w14:ligatures w14:val="none"/>
              </w:rPr>
            </w:pPr>
            <w:r w:rsidRPr="00DB4FC1">
              <w:rPr>
                <w:rFonts w:ascii="Times New Roman" w:eastAsia="Calibri" w:hAnsi="Times New Roman" w:cs="Times New Roman"/>
                <w:kern w:val="0"/>
                <w:sz w:val="24"/>
                <w:szCs w:val="24"/>
                <w:lang w:val="en-ZA"/>
                <w14:ligatures w14:val="none"/>
              </w:rPr>
              <w:t>Practical</w:t>
            </w:r>
          </w:p>
          <w:p w14:paraId="63AD8D6F" w14:textId="77777777" w:rsidR="003C2EB6" w:rsidRPr="00DB4FC1" w:rsidRDefault="003C2EB6">
            <w:pPr>
              <w:numPr>
                <w:ilvl w:val="0"/>
                <w:numId w:val="273"/>
              </w:numPr>
              <w:spacing w:after="0" w:line="360" w:lineRule="auto"/>
              <w:rPr>
                <w:rFonts w:ascii="Times New Roman" w:eastAsia="Calibri" w:hAnsi="Times New Roman" w:cs="Times New Roman"/>
                <w:kern w:val="0"/>
                <w:sz w:val="24"/>
                <w:szCs w:val="24"/>
                <w:lang w:val="en-ZA"/>
                <w14:ligatures w14:val="none"/>
              </w:rPr>
            </w:pPr>
            <w:r w:rsidRPr="00DB4FC1">
              <w:rPr>
                <w:rFonts w:ascii="Times New Roman" w:eastAsia="Calibri" w:hAnsi="Times New Roman" w:cs="Times New Roman"/>
                <w:kern w:val="0"/>
                <w:sz w:val="24"/>
                <w:szCs w:val="24"/>
                <w:lang w:val="en-ZA"/>
                <w14:ligatures w14:val="none"/>
              </w:rPr>
              <w:t>Portfolio of evidence</w:t>
            </w:r>
          </w:p>
          <w:p w14:paraId="1417B504" w14:textId="77777777" w:rsidR="003C2EB6" w:rsidRPr="00DB4FC1" w:rsidRDefault="003C2EB6">
            <w:pPr>
              <w:numPr>
                <w:ilvl w:val="0"/>
                <w:numId w:val="273"/>
              </w:numPr>
              <w:spacing w:after="0" w:line="360" w:lineRule="auto"/>
              <w:rPr>
                <w:rFonts w:ascii="Times New Roman" w:eastAsia="Calibri" w:hAnsi="Times New Roman" w:cs="Times New Roman"/>
                <w:kern w:val="0"/>
                <w:sz w:val="24"/>
                <w:szCs w:val="24"/>
                <w:lang w:val="en-ZA"/>
                <w14:ligatures w14:val="none"/>
              </w:rPr>
            </w:pPr>
            <w:r w:rsidRPr="00DB4FC1">
              <w:rPr>
                <w:rFonts w:ascii="Times New Roman" w:eastAsia="Calibri" w:hAnsi="Times New Roman" w:cs="Times New Roman"/>
                <w:kern w:val="0"/>
                <w:sz w:val="24"/>
                <w:szCs w:val="24"/>
                <w:lang w:val="en-ZA"/>
                <w14:ligatures w14:val="none"/>
              </w:rPr>
              <w:t xml:space="preserve">Third party report </w:t>
            </w:r>
          </w:p>
          <w:p w14:paraId="6C881E30" w14:textId="77777777" w:rsidR="003C2EB6" w:rsidRPr="00DB4FC1" w:rsidRDefault="003C2EB6">
            <w:pPr>
              <w:numPr>
                <w:ilvl w:val="0"/>
                <w:numId w:val="273"/>
              </w:numPr>
              <w:spacing w:after="0" w:line="360" w:lineRule="auto"/>
              <w:rPr>
                <w:rFonts w:ascii="Times New Roman" w:eastAsia="Calibri" w:hAnsi="Times New Roman" w:cs="Times New Roman"/>
                <w:kern w:val="0"/>
                <w:sz w:val="24"/>
                <w:szCs w:val="24"/>
                <w:lang w:val="en-ZA"/>
                <w14:ligatures w14:val="none"/>
              </w:rPr>
            </w:pPr>
            <w:r w:rsidRPr="00DB4FC1">
              <w:rPr>
                <w:rFonts w:ascii="Times New Roman" w:eastAsia="Calibri" w:hAnsi="Times New Roman" w:cs="Times New Roman"/>
                <w:kern w:val="0"/>
                <w:sz w:val="24"/>
                <w:szCs w:val="24"/>
                <w:lang w:val="en-ZA"/>
                <w14:ligatures w14:val="none"/>
              </w:rPr>
              <w:t>Oral questioning</w:t>
            </w:r>
          </w:p>
          <w:p w14:paraId="3CFAF912" w14:textId="77777777" w:rsidR="003C2EB6" w:rsidRPr="00DB4FC1" w:rsidRDefault="003C2EB6">
            <w:pPr>
              <w:numPr>
                <w:ilvl w:val="0"/>
                <w:numId w:val="273"/>
              </w:numPr>
              <w:spacing w:after="0" w:line="360" w:lineRule="auto"/>
              <w:rPr>
                <w:rFonts w:ascii="Times New Roman" w:eastAsia="Calibri" w:hAnsi="Times New Roman" w:cs="Times New Roman"/>
                <w:kern w:val="0"/>
                <w:sz w:val="24"/>
                <w:szCs w:val="24"/>
                <w:lang w:val="en-ZA"/>
                <w14:ligatures w14:val="none"/>
              </w:rPr>
            </w:pPr>
            <w:r w:rsidRPr="00DB4FC1">
              <w:rPr>
                <w:rFonts w:ascii="Times New Roman" w:eastAsia="Calibri" w:hAnsi="Times New Roman" w:cs="Times New Roman"/>
                <w:kern w:val="0"/>
                <w:sz w:val="24"/>
                <w:szCs w:val="24"/>
                <w:lang w:val="en-ZA"/>
                <w14:ligatures w14:val="none"/>
              </w:rPr>
              <w:t xml:space="preserve">Written tests </w:t>
            </w:r>
          </w:p>
          <w:p w14:paraId="0331F518" w14:textId="77777777" w:rsidR="003C2EB6" w:rsidRPr="00DB4FC1" w:rsidRDefault="003C2EB6" w:rsidP="006218ED">
            <w:pPr>
              <w:spacing w:after="0" w:line="360" w:lineRule="auto"/>
              <w:ind w:left="360"/>
              <w:rPr>
                <w:rFonts w:ascii="Times New Roman" w:eastAsia="Calibri" w:hAnsi="Times New Roman" w:cs="Times New Roman"/>
                <w:kern w:val="0"/>
                <w:sz w:val="24"/>
                <w:szCs w:val="24"/>
                <w:lang w:val="en-ZA"/>
                <w14:ligatures w14:val="none"/>
              </w:rPr>
            </w:pPr>
          </w:p>
        </w:tc>
      </w:tr>
      <w:tr w:rsidR="003C2EB6" w:rsidRPr="00DB4FC1" w14:paraId="42E018A8" w14:textId="77777777" w:rsidTr="006218ED">
        <w:trPr>
          <w:trHeight w:val="2042"/>
        </w:trPr>
        <w:tc>
          <w:tcPr>
            <w:tcW w:w="2880" w:type="dxa"/>
            <w:tcBorders>
              <w:top w:val="single" w:sz="4" w:space="0" w:color="auto"/>
              <w:left w:val="single" w:sz="4" w:space="0" w:color="auto"/>
              <w:bottom w:val="single" w:sz="4" w:space="0" w:color="auto"/>
              <w:right w:val="single" w:sz="4" w:space="0" w:color="auto"/>
            </w:tcBorders>
          </w:tcPr>
          <w:p w14:paraId="0A5F68F9" w14:textId="77777777" w:rsidR="003C2EB6" w:rsidRPr="00DB4FC1" w:rsidRDefault="003C2EB6">
            <w:pPr>
              <w:pStyle w:val="ListParagraph"/>
              <w:numPr>
                <w:ilvl w:val="3"/>
                <w:numId w:val="258"/>
              </w:numPr>
              <w:spacing w:before="120" w:after="0" w:line="360" w:lineRule="auto"/>
              <w:rPr>
                <w:rFonts w:eastAsia="Calibri"/>
                <w:kern w:val="0"/>
                <w:szCs w:val="24"/>
                <w:lang w:val="en-ZW"/>
              </w:rPr>
            </w:pPr>
            <w:r w:rsidRPr="00DB4FC1">
              <w:rPr>
                <w:rFonts w:eastAsia="Calibri"/>
                <w:kern w:val="0"/>
                <w:szCs w:val="24"/>
                <w:lang w:val="en-ZW"/>
              </w:rPr>
              <w:t xml:space="preserve">Apply system modelling </w:t>
            </w:r>
          </w:p>
        </w:tc>
        <w:tc>
          <w:tcPr>
            <w:tcW w:w="5130" w:type="dxa"/>
            <w:tcBorders>
              <w:top w:val="single" w:sz="4" w:space="0" w:color="auto"/>
              <w:left w:val="single" w:sz="4" w:space="0" w:color="auto"/>
              <w:bottom w:val="single" w:sz="4" w:space="0" w:color="auto"/>
              <w:right w:val="single" w:sz="4" w:space="0" w:color="auto"/>
            </w:tcBorders>
          </w:tcPr>
          <w:p w14:paraId="094AC03F" w14:textId="77777777" w:rsidR="003C2EB6" w:rsidRPr="00DB4FC1" w:rsidRDefault="003C2EB6">
            <w:pPr>
              <w:numPr>
                <w:ilvl w:val="1"/>
                <w:numId w:val="325"/>
              </w:numPr>
              <w:spacing w:after="0" w:line="360" w:lineRule="auto"/>
              <w:contextualSpacing/>
              <w:rPr>
                <w:rFonts w:ascii="Times New Roman" w:eastAsia="Calibri" w:hAnsi="Times New Roman" w:cs="Times New Roman"/>
                <w:noProof/>
                <w:kern w:val="0"/>
                <w:sz w:val="24"/>
                <w:szCs w:val="24"/>
                <w:lang w:val="en-ZA"/>
                <w14:ligatures w14:val="none"/>
              </w:rPr>
            </w:pPr>
            <w:r w:rsidRPr="00DB4FC1">
              <w:rPr>
                <w:rFonts w:ascii="Times New Roman" w:eastAsia="Calibri" w:hAnsi="Times New Roman" w:cs="Times New Roman"/>
                <w:noProof/>
                <w:kern w:val="0"/>
                <w:sz w:val="24"/>
                <w:szCs w:val="24"/>
                <w:lang w:val="en-ZA"/>
                <w14:ligatures w14:val="none"/>
              </w:rPr>
              <w:t>Need for modelling</w:t>
            </w:r>
          </w:p>
          <w:p w14:paraId="13BDF5AD" w14:textId="77777777" w:rsidR="003C2EB6" w:rsidRPr="00DB4FC1" w:rsidRDefault="003C2EB6">
            <w:pPr>
              <w:numPr>
                <w:ilvl w:val="1"/>
                <w:numId w:val="325"/>
              </w:numPr>
              <w:spacing w:after="0" w:line="360" w:lineRule="auto"/>
              <w:contextualSpacing/>
              <w:rPr>
                <w:rFonts w:ascii="Times New Roman" w:eastAsia="Calibri" w:hAnsi="Times New Roman" w:cs="Times New Roman"/>
                <w:noProof/>
                <w:kern w:val="0"/>
                <w:sz w:val="24"/>
                <w:szCs w:val="24"/>
                <w:lang w:val="en-ZA"/>
                <w14:ligatures w14:val="none"/>
              </w:rPr>
            </w:pPr>
            <w:r w:rsidRPr="00DB4FC1">
              <w:rPr>
                <w:rFonts w:ascii="Times New Roman" w:eastAsia="Calibri" w:hAnsi="Times New Roman" w:cs="Times New Roman"/>
                <w:noProof/>
                <w:kern w:val="0"/>
                <w:sz w:val="24"/>
                <w:szCs w:val="24"/>
                <w:lang w:val="en-ZA"/>
                <w14:ligatures w14:val="none"/>
              </w:rPr>
              <w:t>Mathematical models</w:t>
            </w:r>
          </w:p>
          <w:p w14:paraId="79869794" w14:textId="77777777" w:rsidR="003C2EB6" w:rsidRPr="00DB4FC1" w:rsidRDefault="003C2EB6">
            <w:pPr>
              <w:numPr>
                <w:ilvl w:val="2"/>
                <w:numId w:val="325"/>
              </w:numPr>
              <w:spacing w:after="0" w:line="360" w:lineRule="auto"/>
              <w:contextualSpacing/>
              <w:rPr>
                <w:rFonts w:ascii="Times New Roman" w:eastAsia="Calibri" w:hAnsi="Times New Roman" w:cs="Times New Roman"/>
                <w:noProof/>
                <w:kern w:val="0"/>
                <w:sz w:val="24"/>
                <w:szCs w:val="24"/>
                <w:lang w:val="en-ZA"/>
                <w14:ligatures w14:val="none"/>
              </w:rPr>
            </w:pPr>
            <w:r w:rsidRPr="00DB4FC1">
              <w:rPr>
                <w:rFonts w:ascii="Times New Roman" w:eastAsia="Calibri" w:hAnsi="Times New Roman" w:cs="Times New Roman"/>
                <w:noProof/>
                <w:kern w:val="0"/>
                <w:sz w:val="24"/>
                <w:szCs w:val="24"/>
                <w:lang w:val="en-ZA"/>
                <w14:ligatures w14:val="none"/>
              </w:rPr>
              <w:t>Differential equation model</w:t>
            </w:r>
          </w:p>
          <w:p w14:paraId="3B720FA3" w14:textId="77777777" w:rsidR="003C2EB6" w:rsidRPr="00DB4FC1" w:rsidRDefault="003C2EB6">
            <w:pPr>
              <w:numPr>
                <w:ilvl w:val="2"/>
                <w:numId w:val="325"/>
              </w:numPr>
              <w:spacing w:after="0" w:line="360" w:lineRule="auto"/>
              <w:contextualSpacing/>
              <w:rPr>
                <w:rFonts w:ascii="Times New Roman" w:eastAsia="Calibri" w:hAnsi="Times New Roman" w:cs="Times New Roman"/>
                <w:noProof/>
                <w:kern w:val="0"/>
                <w:sz w:val="24"/>
                <w:szCs w:val="24"/>
                <w:lang w:val="en-ZA"/>
                <w14:ligatures w14:val="none"/>
              </w:rPr>
            </w:pPr>
            <w:r w:rsidRPr="00DB4FC1">
              <w:rPr>
                <w:rFonts w:ascii="Times New Roman" w:eastAsia="Calibri" w:hAnsi="Times New Roman" w:cs="Times New Roman"/>
                <w:noProof/>
                <w:kern w:val="0"/>
                <w:sz w:val="24"/>
                <w:szCs w:val="24"/>
                <w:lang w:val="en-ZA"/>
                <w14:ligatures w14:val="none"/>
              </w:rPr>
              <w:t>Transfer function model</w:t>
            </w:r>
          </w:p>
          <w:p w14:paraId="21CEB842" w14:textId="77777777" w:rsidR="003C2EB6" w:rsidRPr="00DB4FC1" w:rsidRDefault="003C2EB6">
            <w:pPr>
              <w:numPr>
                <w:ilvl w:val="2"/>
                <w:numId w:val="325"/>
              </w:numPr>
              <w:spacing w:after="0" w:line="360" w:lineRule="auto"/>
              <w:contextualSpacing/>
              <w:rPr>
                <w:rFonts w:ascii="Times New Roman" w:eastAsia="Calibri" w:hAnsi="Times New Roman" w:cs="Times New Roman"/>
                <w:noProof/>
                <w:kern w:val="0"/>
                <w:sz w:val="24"/>
                <w:szCs w:val="24"/>
                <w:lang w:val="en-ZA"/>
                <w14:ligatures w14:val="none"/>
              </w:rPr>
            </w:pPr>
            <w:r w:rsidRPr="00DB4FC1">
              <w:rPr>
                <w:rFonts w:ascii="Times New Roman" w:eastAsia="Calibri" w:hAnsi="Times New Roman" w:cs="Times New Roman"/>
                <w:noProof/>
                <w:kern w:val="0"/>
                <w:sz w:val="24"/>
                <w:szCs w:val="24"/>
                <w:lang w:val="en-ZA"/>
                <w14:ligatures w14:val="none"/>
              </w:rPr>
              <w:t>State space model</w:t>
            </w:r>
          </w:p>
          <w:p w14:paraId="127F7FDD" w14:textId="77777777" w:rsidR="003C2EB6" w:rsidRPr="00DB4FC1" w:rsidRDefault="003C2EB6">
            <w:pPr>
              <w:numPr>
                <w:ilvl w:val="1"/>
                <w:numId w:val="324"/>
              </w:numPr>
              <w:spacing w:after="0" w:line="360" w:lineRule="auto"/>
              <w:contextualSpacing/>
              <w:rPr>
                <w:rFonts w:ascii="Times New Roman" w:eastAsia="Calibri" w:hAnsi="Times New Roman" w:cs="Times New Roman"/>
                <w:noProof/>
                <w:kern w:val="0"/>
                <w:sz w:val="24"/>
                <w:szCs w:val="24"/>
                <w:lang w:val="en-ZA"/>
                <w14:ligatures w14:val="none"/>
              </w:rPr>
            </w:pPr>
            <w:r w:rsidRPr="00DB4FC1">
              <w:rPr>
                <w:rFonts w:ascii="Times New Roman" w:eastAsia="Calibri" w:hAnsi="Times New Roman" w:cs="Times New Roman"/>
                <w:noProof/>
                <w:kern w:val="0"/>
                <w:sz w:val="24"/>
                <w:szCs w:val="24"/>
                <w:lang w:val="en-ZA"/>
                <w14:ligatures w14:val="none"/>
              </w:rPr>
              <w:t>Derivation of transfer functions for simple networks</w:t>
            </w:r>
          </w:p>
          <w:p w14:paraId="40590A7E" w14:textId="77777777" w:rsidR="003C2EB6" w:rsidRPr="00DB4FC1" w:rsidRDefault="003C2EB6">
            <w:pPr>
              <w:numPr>
                <w:ilvl w:val="2"/>
                <w:numId w:val="324"/>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Electrical</w:t>
            </w:r>
          </w:p>
          <w:p w14:paraId="32F44902" w14:textId="77777777" w:rsidR="003C2EB6" w:rsidRPr="00DB4FC1" w:rsidRDefault="003C2EB6">
            <w:pPr>
              <w:numPr>
                <w:ilvl w:val="2"/>
                <w:numId w:val="324"/>
              </w:numPr>
              <w:spacing w:after="0" w:line="360" w:lineRule="auto"/>
              <w:rPr>
                <w:rFonts w:ascii="Times New Roman" w:eastAsia="Calibri" w:hAnsi="Times New Roman" w:cs="Times New Roman"/>
                <w:kern w:val="0"/>
                <w:sz w:val="24"/>
                <w:szCs w:val="24"/>
                <w14:ligatures w14:val="none"/>
              </w:rPr>
            </w:pPr>
            <w:r w:rsidRPr="00DB4FC1">
              <w:rPr>
                <w:rFonts w:ascii="Times New Roman" w:eastAsia="Calibri" w:hAnsi="Times New Roman" w:cs="Times New Roman"/>
                <w:kern w:val="0"/>
                <w:sz w:val="24"/>
                <w:szCs w:val="24"/>
                <w14:ligatures w14:val="none"/>
              </w:rPr>
              <w:t xml:space="preserve">Mechanical </w:t>
            </w:r>
          </w:p>
          <w:p w14:paraId="60A1A545" w14:textId="77777777" w:rsidR="003C2EB6" w:rsidRPr="00DB4FC1" w:rsidRDefault="003C2EB6">
            <w:pPr>
              <w:numPr>
                <w:ilvl w:val="2"/>
                <w:numId w:val="324"/>
              </w:numPr>
              <w:spacing w:after="0" w:line="360" w:lineRule="auto"/>
              <w:rPr>
                <w:rFonts w:ascii="Times New Roman" w:eastAsia="Calibri" w:hAnsi="Times New Roman" w:cs="Times New Roman"/>
                <w:kern w:val="0"/>
                <w:sz w:val="24"/>
                <w:szCs w:val="24"/>
                <w14:ligatures w14:val="none"/>
              </w:rPr>
            </w:pPr>
            <w:r w:rsidRPr="00DB4FC1">
              <w:rPr>
                <w:rFonts w:ascii="Times New Roman" w:eastAsia="Calibri" w:hAnsi="Times New Roman" w:cs="Times New Roman"/>
                <w:kern w:val="0"/>
                <w:sz w:val="24"/>
                <w:szCs w:val="24"/>
                <w14:ligatures w14:val="none"/>
              </w:rPr>
              <w:t xml:space="preserve">Laplace transforms, </w:t>
            </w:r>
            <w:proofErr w:type="spellStart"/>
            <w:r w:rsidRPr="00DB4FC1">
              <w:rPr>
                <w:rFonts w:ascii="Times New Roman" w:eastAsia="Calibri" w:hAnsi="Times New Roman" w:cs="Times New Roman"/>
                <w:kern w:val="0"/>
                <w:sz w:val="24"/>
                <w:szCs w:val="24"/>
                <w14:ligatures w14:val="none"/>
              </w:rPr>
              <w:t>jω</w:t>
            </w:r>
            <w:proofErr w:type="spellEnd"/>
            <w:r w:rsidRPr="00DB4FC1">
              <w:rPr>
                <w:rFonts w:ascii="Times New Roman" w:eastAsia="Calibri" w:hAnsi="Times New Roman" w:cs="Times New Roman"/>
                <w:kern w:val="0"/>
                <w:sz w:val="24"/>
                <w:szCs w:val="24"/>
                <w14:ligatures w14:val="none"/>
              </w:rPr>
              <w:t>, D-operations</w:t>
            </w:r>
          </w:p>
          <w:p w14:paraId="344E3636" w14:textId="77777777" w:rsidR="003C2EB6" w:rsidRPr="00DB4FC1" w:rsidRDefault="003C2EB6">
            <w:pPr>
              <w:numPr>
                <w:ilvl w:val="1"/>
                <w:numId w:val="323"/>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Electrical-mechanical analogy</w:t>
            </w:r>
          </w:p>
          <w:p w14:paraId="37828FE8" w14:textId="77777777" w:rsidR="003C2EB6" w:rsidRPr="00DB4FC1" w:rsidRDefault="003C2EB6">
            <w:pPr>
              <w:numPr>
                <w:ilvl w:val="2"/>
                <w:numId w:val="323"/>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Force- Voltage</w:t>
            </w:r>
          </w:p>
          <w:p w14:paraId="26D78C67" w14:textId="77777777" w:rsidR="003C2EB6" w:rsidRPr="00DB4FC1" w:rsidRDefault="003C2EB6">
            <w:pPr>
              <w:numPr>
                <w:ilvl w:val="2"/>
                <w:numId w:val="323"/>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Force – current</w:t>
            </w:r>
          </w:p>
          <w:p w14:paraId="36320C15" w14:textId="77777777" w:rsidR="003C2EB6" w:rsidRPr="00DB4FC1" w:rsidRDefault="003C2EB6">
            <w:pPr>
              <w:numPr>
                <w:ilvl w:val="2"/>
                <w:numId w:val="323"/>
              </w:numPr>
              <w:spacing w:after="0" w:line="360" w:lineRule="auto"/>
              <w:contextualSpacing/>
              <w:rPr>
                <w:rFonts w:ascii="Times New Roman" w:eastAsia="Calibri" w:hAnsi="Times New Roman" w:cs="Times New Roman"/>
                <w:kern w:val="0"/>
                <w:sz w:val="24"/>
                <w:szCs w:val="24"/>
                <w14:ligatures w14:val="none"/>
              </w:rPr>
            </w:pPr>
            <w:r w:rsidRPr="00DB4FC1">
              <w:rPr>
                <w:rFonts w:ascii="Times New Roman" w:eastAsia="Calibri" w:hAnsi="Times New Roman" w:cs="Times New Roman"/>
                <w:kern w:val="0"/>
                <w:sz w:val="24"/>
                <w:szCs w:val="24"/>
                <w14:ligatures w14:val="none"/>
              </w:rPr>
              <w:t>Translational vs Rotational</w:t>
            </w:r>
          </w:p>
          <w:p w14:paraId="3906521A" w14:textId="77777777" w:rsidR="003C2EB6" w:rsidRPr="00DB4FC1" w:rsidRDefault="003C2EB6">
            <w:pPr>
              <w:numPr>
                <w:ilvl w:val="1"/>
                <w:numId w:val="322"/>
              </w:numPr>
              <w:spacing w:after="0" w:line="360" w:lineRule="auto"/>
              <w:contextualSpacing/>
              <w:rPr>
                <w:rFonts w:ascii="Times New Roman" w:eastAsia="Calibri" w:hAnsi="Times New Roman" w:cs="Times New Roman"/>
                <w:noProof/>
                <w:kern w:val="0"/>
                <w:sz w:val="24"/>
                <w:szCs w:val="24"/>
                <w:lang w:val="en-ZA"/>
                <w14:ligatures w14:val="none"/>
              </w:rPr>
            </w:pPr>
            <w:r w:rsidRPr="00DB4FC1">
              <w:rPr>
                <w:rFonts w:ascii="Times New Roman" w:eastAsia="Calibri" w:hAnsi="Times New Roman" w:cs="Times New Roman"/>
                <w:noProof/>
                <w:kern w:val="0"/>
                <w:sz w:val="24"/>
                <w:szCs w:val="24"/>
                <w:lang w:val="en-ZA"/>
                <w14:ligatures w14:val="none"/>
              </w:rPr>
              <w:t>Modelling of practical systems</w:t>
            </w:r>
          </w:p>
          <w:p w14:paraId="42888C6E" w14:textId="77777777" w:rsidR="003C2EB6" w:rsidRPr="00DB4FC1" w:rsidRDefault="003C2EB6">
            <w:pPr>
              <w:numPr>
                <w:ilvl w:val="2"/>
                <w:numId w:val="322"/>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Generators</w:t>
            </w:r>
          </w:p>
          <w:p w14:paraId="0B8041C3" w14:textId="77777777" w:rsidR="003C2EB6" w:rsidRPr="00DB4FC1" w:rsidRDefault="003C2EB6">
            <w:pPr>
              <w:numPr>
                <w:ilvl w:val="2"/>
                <w:numId w:val="322"/>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Temperature control systems</w:t>
            </w:r>
          </w:p>
          <w:p w14:paraId="52679B99" w14:textId="77777777" w:rsidR="003C2EB6" w:rsidRPr="00DB4FC1" w:rsidRDefault="003C2EB6">
            <w:pPr>
              <w:numPr>
                <w:ilvl w:val="2"/>
                <w:numId w:val="322"/>
              </w:numPr>
              <w:spacing w:after="0" w:line="360" w:lineRule="auto"/>
              <w:contextualSpacing/>
              <w:rPr>
                <w:rFonts w:ascii="Times New Roman" w:eastAsia="Calibri" w:hAnsi="Times New Roman" w:cs="Times New Roman"/>
                <w:noProof/>
                <w:kern w:val="0"/>
                <w:sz w:val="24"/>
                <w:szCs w:val="24"/>
                <w:lang w:val="en-ZA"/>
                <w14:ligatures w14:val="none"/>
              </w:rPr>
            </w:pPr>
            <w:r w:rsidRPr="00DB4FC1">
              <w:rPr>
                <w:rFonts w:ascii="Times New Roman" w:eastAsia="Calibri" w:hAnsi="Times New Roman" w:cs="Times New Roman"/>
                <w:kern w:val="0"/>
                <w:sz w:val="24"/>
                <w:szCs w:val="24"/>
                <w:lang w:val="en-ZW"/>
                <w14:ligatures w14:val="none"/>
              </w:rPr>
              <w:t>Calculations</w:t>
            </w:r>
            <w:r w:rsidRPr="00DB4FC1">
              <w:rPr>
                <w:rFonts w:ascii="Times New Roman" w:eastAsia="Calibri" w:hAnsi="Times New Roman" w:cs="Times New Roman"/>
                <w:noProof/>
                <w:kern w:val="0"/>
                <w:sz w:val="24"/>
                <w:szCs w:val="24"/>
                <w:lang w:val="en-ZA"/>
                <w14:ligatures w14:val="none"/>
              </w:rPr>
              <w:t xml:space="preserve"> </w:t>
            </w:r>
          </w:p>
        </w:tc>
        <w:tc>
          <w:tcPr>
            <w:tcW w:w="2453" w:type="dxa"/>
            <w:tcBorders>
              <w:top w:val="single" w:sz="4" w:space="0" w:color="auto"/>
              <w:left w:val="single" w:sz="4" w:space="0" w:color="auto"/>
              <w:bottom w:val="single" w:sz="4" w:space="0" w:color="auto"/>
              <w:right w:val="single" w:sz="4" w:space="0" w:color="auto"/>
            </w:tcBorders>
          </w:tcPr>
          <w:p w14:paraId="6BC91A8A" w14:textId="77777777" w:rsidR="003C2EB6" w:rsidRPr="00DB4FC1" w:rsidRDefault="003C2EB6">
            <w:pPr>
              <w:numPr>
                <w:ilvl w:val="0"/>
                <w:numId w:val="273"/>
              </w:numPr>
              <w:spacing w:after="0" w:line="360" w:lineRule="auto"/>
              <w:rPr>
                <w:rFonts w:ascii="Times New Roman" w:eastAsia="Calibri" w:hAnsi="Times New Roman" w:cs="Times New Roman"/>
                <w:kern w:val="0"/>
                <w:sz w:val="24"/>
                <w:szCs w:val="24"/>
                <w:lang w:val="en-ZA"/>
                <w14:ligatures w14:val="none"/>
              </w:rPr>
            </w:pPr>
            <w:r w:rsidRPr="00DB4FC1">
              <w:rPr>
                <w:rFonts w:ascii="Times New Roman" w:eastAsia="Calibri" w:hAnsi="Times New Roman" w:cs="Times New Roman"/>
                <w:kern w:val="0"/>
                <w:sz w:val="24"/>
                <w:szCs w:val="24"/>
                <w:lang w:val="en-ZA"/>
                <w14:ligatures w14:val="none"/>
              </w:rPr>
              <w:t>Practical</w:t>
            </w:r>
          </w:p>
          <w:p w14:paraId="1D0C17CC" w14:textId="77777777" w:rsidR="003C2EB6" w:rsidRPr="00DB4FC1" w:rsidRDefault="003C2EB6">
            <w:pPr>
              <w:numPr>
                <w:ilvl w:val="0"/>
                <w:numId w:val="273"/>
              </w:numPr>
              <w:spacing w:after="0" w:line="360" w:lineRule="auto"/>
              <w:rPr>
                <w:rFonts w:ascii="Times New Roman" w:eastAsia="Calibri" w:hAnsi="Times New Roman" w:cs="Times New Roman"/>
                <w:kern w:val="0"/>
                <w:sz w:val="24"/>
                <w:szCs w:val="24"/>
                <w:lang w:val="en-ZA"/>
                <w14:ligatures w14:val="none"/>
              </w:rPr>
            </w:pPr>
            <w:r w:rsidRPr="00DB4FC1">
              <w:rPr>
                <w:rFonts w:ascii="Times New Roman" w:eastAsia="Calibri" w:hAnsi="Times New Roman" w:cs="Times New Roman"/>
                <w:kern w:val="0"/>
                <w:sz w:val="24"/>
                <w:szCs w:val="24"/>
                <w:lang w:val="en-ZA"/>
                <w14:ligatures w14:val="none"/>
              </w:rPr>
              <w:t>Portfolio of evidence</w:t>
            </w:r>
          </w:p>
          <w:p w14:paraId="73F9A3BB" w14:textId="77777777" w:rsidR="003C2EB6" w:rsidRPr="00DB4FC1" w:rsidRDefault="003C2EB6">
            <w:pPr>
              <w:numPr>
                <w:ilvl w:val="0"/>
                <w:numId w:val="273"/>
              </w:numPr>
              <w:spacing w:after="0" w:line="360" w:lineRule="auto"/>
              <w:rPr>
                <w:rFonts w:ascii="Times New Roman" w:eastAsia="Calibri" w:hAnsi="Times New Roman" w:cs="Times New Roman"/>
                <w:kern w:val="0"/>
                <w:sz w:val="24"/>
                <w:szCs w:val="24"/>
                <w:lang w:val="en-ZA"/>
                <w14:ligatures w14:val="none"/>
              </w:rPr>
            </w:pPr>
            <w:r w:rsidRPr="00DB4FC1">
              <w:rPr>
                <w:rFonts w:ascii="Times New Roman" w:eastAsia="Calibri" w:hAnsi="Times New Roman" w:cs="Times New Roman"/>
                <w:kern w:val="0"/>
                <w:sz w:val="24"/>
                <w:szCs w:val="24"/>
                <w:lang w:val="en-ZA"/>
                <w14:ligatures w14:val="none"/>
              </w:rPr>
              <w:t xml:space="preserve">Third party report </w:t>
            </w:r>
          </w:p>
          <w:p w14:paraId="4B0B26BB" w14:textId="77777777" w:rsidR="003C2EB6" w:rsidRPr="00DB4FC1" w:rsidRDefault="003C2EB6">
            <w:pPr>
              <w:numPr>
                <w:ilvl w:val="0"/>
                <w:numId w:val="273"/>
              </w:numPr>
              <w:spacing w:after="0" w:line="360" w:lineRule="auto"/>
              <w:rPr>
                <w:rFonts w:ascii="Times New Roman" w:eastAsia="Calibri" w:hAnsi="Times New Roman" w:cs="Times New Roman"/>
                <w:kern w:val="0"/>
                <w:sz w:val="24"/>
                <w:szCs w:val="24"/>
                <w:lang w:val="en-ZA"/>
                <w14:ligatures w14:val="none"/>
              </w:rPr>
            </w:pPr>
            <w:r w:rsidRPr="00DB4FC1">
              <w:rPr>
                <w:rFonts w:ascii="Times New Roman" w:eastAsia="Calibri" w:hAnsi="Times New Roman" w:cs="Times New Roman"/>
                <w:kern w:val="0"/>
                <w:sz w:val="24"/>
                <w:szCs w:val="24"/>
                <w:lang w:val="en-ZA"/>
                <w14:ligatures w14:val="none"/>
              </w:rPr>
              <w:t>Oral questioning</w:t>
            </w:r>
          </w:p>
          <w:p w14:paraId="05D9C00F" w14:textId="77777777" w:rsidR="003C2EB6" w:rsidRPr="00DB4FC1" w:rsidRDefault="003C2EB6">
            <w:pPr>
              <w:numPr>
                <w:ilvl w:val="0"/>
                <w:numId w:val="273"/>
              </w:numPr>
              <w:spacing w:after="0" w:line="360" w:lineRule="auto"/>
              <w:rPr>
                <w:rFonts w:ascii="Times New Roman" w:eastAsia="Calibri" w:hAnsi="Times New Roman" w:cs="Times New Roman"/>
                <w:kern w:val="0"/>
                <w:sz w:val="24"/>
                <w:szCs w:val="24"/>
                <w:lang w:val="en-ZA"/>
                <w14:ligatures w14:val="none"/>
              </w:rPr>
            </w:pPr>
            <w:r w:rsidRPr="00DB4FC1">
              <w:rPr>
                <w:rFonts w:ascii="Times New Roman" w:eastAsia="Calibri" w:hAnsi="Times New Roman" w:cs="Times New Roman"/>
                <w:kern w:val="0"/>
                <w:sz w:val="24"/>
                <w:szCs w:val="24"/>
                <w:lang w:val="en-ZA"/>
                <w14:ligatures w14:val="none"/>
              </w:rPr>
              <w:t xml:space="preserve">Written tests </w:t>
            </w:r>
          </w:p>
          <w:p w14:paraId="0DA9B70D" w14:textId="77777777" w:rsidR="003C2EB6" w:rsidRPr="00DB4FC1" w:rsidRDefault="003C2EB6" w:rsidP="006218ED">
            <w:pPr>
              <w:spacing w:after="0" w:line="360" w:lineRule="auto"/>
              <w:ind w:left="360"/>
              <w:rPr>
                <w:rFonts w:ascii="Times New Roman" w:eastAsia="Calibri" w:hAnsi="Times New Roman" w:cs="Times New Roman"/>
                <w:kern w:val="0"/>
                <w:sz w:val="24"/>
                <w:szCs w:val="24"/>
                <w:lang w:val="en-ZA"/>
                <w14:ligatures w14:val="none"/>
              </w:rPr>
            </w:pPr>
          </w:p>
        </w:tc>
      </w:tr>
      <w:tr w:rsidR="003C2EB6" w:rsidRPr="00DB4FC1" w14:paraId="40B9FD5C" w14:textId="77777777" w:rsidTr="006218ED">
        <w:trPr>
          <w:trHeight w:val="1070"/>
        </w:trPr>
        <w:tc>
          <w:tcPr>
            <w:tcW w:w="2880" w:type="dxa"/>
            <w:tcBorders>
              <w:top w:val="single" w:sz="4" w:space="0" w:color="auto"/>
              <w:left w:val="single" w:sz="4" w:space="0" w:color="auto"/>
              <w:bottom w:val="single" w:sz="4" w:space="0" w:color="auto"/>
              <w:right w:val="single" w:sz="4" w:space="0" w:color="auto"/>
            </w:tcBorders>
          </w:tcPr>
          <w:p w14:paraId="2A1EC1F2" w14:textId="77777777" w:rsidR="003C2EB6" w:rsidRPr="00DB4FC1" w:rsidRDefault="003C2EB6">
            <w:pPr>
              <w:numPr>
                <w:ilvl w:val="0"/>
                <w:numId w:val="258"/>
              </w:numPr>
              <w:spacing w:before="120"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 xml:space="preserve">Apply system performance  </w:t>
            </w:r>
          </w:p>
        </w:tc>
        <w:tc>
          <w:tcPr>
            <w:tcW w:w="5130" w:type="dxa"/>
            <w:tcBorders>
              <w:top w:val="single" w:sz="4" w:space="0" w:color="auto"/>
              <w:left w:val="single" w:sz="4" w:space="0" w:color="auto"/>
              <w:bottom w:val="single" w:sz="4" w:space="0" w:color="auto"/>
              <w:right w:val="single" w:sz="4" w:space="0" w:color="auto"/>
            </w:tcBorders>
          </w:tcPr>
          <w:p w14:paraId="79031D61" w14:textId="77777777" w:rsidR="003C2EB6" w:rsidRPr="00DB4FC1" w:rsidRDefault="003C2EB6">
            <w:pPr>
              <w:numPr>
                <w:ilvl w:val="1"/>
                <w:numId w:val="326"/>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Time response analysis</w:t>
            </w:r>
          </w:p>
          <w:p w14:paraId="078B027C" w14:textId="77777777" w:rsidR="003C2EB6" w:rsidRPr="00DB4FC1" w:rsidRDefault="003C2EB6">
            <w:pPr>
              <w:numPr>
                <w:ilvl w:val="2"/>
                <w:numId w:val="326"/>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Transient response</w:t>
            </w:r>
          </w:p>
          <w:p w14:paraId="7AEB066A" w14:textId="77777777" w:rsidR="003C2EB6" w:rsidRPr="00DB4FC1" w:rsidRDefault="003C2EB6">
            <w:pPr>
              <w:numPr>
                <w:ilvl w:val="2"/>
                <w:numId w:val="326"/>
              </w:numPr>
              <w:spacing w:after="0" w:line="360" w:lineRule="auto"/>
              <w:contextualSpacing/>
              <w:rPr>
                <w:rFonts w:ascii="Times New Roman" w:eastAsia="Calibri" w:hAnsi="Times New Roman" w:cs="Times New Roman"/>
                <w:kern w:val="0"/>
                <w:sz w:val="24"/>
                <w:szCs w:val="24"/>
                <w:lang w:val="en-GB"/>
                <w14:ligatures w14:val="none"/>
              </w:rPr>
            </w:pPr>
            <w:r w:rsidRPr="00DB4FC1">
              <w:rPr>
                <w:rFonts w:ascii="Times New Roman" w:eastAsia="Calibri" w:hAnsi="Times New Roman" w:cs="Times New Roman"/>
                <w:kern w:val="0"/>
                <w:sz w:val="24"/>
                <w:szCs w:val="24"/>
                <w:lang w:val="en-GB"/>
                <w14:ligatures w14:val="none"/>
              </w:rPr>
              <w:t>Steady state response</w:t>
            </w:r>
          </w:p>
          <w:p w14:paraId="256219A1" w14:textId="77777777" w:rsidR="003C2EB6" w:rsidRPr="00DB4FC1" w:rsidRDefault="003C2EB6">
            <w:pPr>
              <w:numPr>
                <w:ilvl w:val="1"/>
                <w:numId w:val="326"/>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Test signals</w:t>
            </w:r>
          </w:p>
          <w:p w14:paraId="3F7DF88D" w14:textId="77777777" w:rsidR="003C2EB6" w:rsidRPr="00DB4FC1" w:rsidRDefault="003C2EB6">
            <w:pPr>
              <w:numPr>
                <w:ilvl w:val="2"/>
                <w:numId w:val="326"/>
              </w:numPr>
              <w:spacing w:after="0" w:line="360" w:lineRule="auto"/>
              <w:rPr>
                <w:rFonts w:ascii="Times New Roman" w:eastAsia="Calibri" w:hAnsi="Times New Roman" w:cs="Times New Roman"/>
                <w:kern w:val="0"/>
                <w:sz w:val="24"/>
                <w:szCs w:val="24"/>
                <w14:ligatures w14:val="none"/>
              </w:rPr>
            </w:pPr>
            <w:r w:rsidRPr="00DB4FC1">
              <w:rPr>
                <w:rFonts w:ascii="Times New Roman" w:eastAsia="Calibri" w:hAnsi="Times New Roman" w:cs="Times New Roman"/>
                <w:kern w:val="0"/>
                <w:sz w:val="24"/>
                <w:szCs w:val="24"/>
                <w14:ligatures w14:val="none"/>
              </w:rPr>
              <w:t xml:space="preserve">Unit step </w:t>
            </w:r>
          </w:p>
          <w:p w14:paraId="5EB50280" w14:textId="77777777" w:rsidR="003C2EB6" w:rsidRPr="00DB4FC1" w:rsidRDefault="003C2EB6">
            <w:pPr>
              <w:numPr>
                <w:ilvl w:val="2"/>
                <w:numId w:val="326"/>
              </w:numPr>
              <w:spacing w:after="0" w:line="360" w:lineRule="auto"/>
              <w:rPr>
                <w:rFonts w:ascii="Times New Roman" w:eastAsia="Calibri" w:hAnsi="Times New Roman" w:cs="Times New Roman"/>
                <w:kern w:val="0"/>
                <w:sz w:val="24"/>
                <w:szCs w:val="24"/>
                <w14:ligatures w14:val="none"/>
              </w:rPr>
            </w:pPr>
            <w:r w:rsidRPr="00DB4FC1">
              <w:rPr>
                <w:rFonts w:ascii="Times New Roman" w:eastAsia="Calibri" w:hAnsi="Times New Roman" w:cs="Times New Roman"/>
                <w:kern w:val="0"/>
                <w:sz w:val="24"/>
                <w:szCs w:val="24"/>
                <w14:ligatures w14:val="none"/>
              </w:rPr>
              <w:t xml:space="preserve">Unit ramp </w:t>
            </w:r>
          </w:p>
          <w:p w14:paraId="612DDB10" w14:textId="77777777" w:rsidR="003C2EB6" w:rsidRPr="00DB4FC1" w:rsidRDefault="003C2EB6">
            <w:pPr>
              <w:numPr>
                <w:ilvl w:val="2"/>
                <w:numId w:val="326"/>
              </w:numPr>
              <w:spacing w:after="0" w:line="360" w:lineRule="auto"/>
              <w:rPr>
                <w:rFonts w:ascii="Times New Roman" w:eastAsia="Calibri" w:hAnsi="Times New Roman" w:cs="Times New Roman"/>
                <w:kern w:val="0"/>
                <w:sz w:val="24"/>
                <w:szCs w:val="24"/>
                <w14:ligatures w14:val="none"/>
              </w:rPr>
            </w:pPr>
            <w:r w:rsidRPr="00DB4FC1">
              <w:rPr>
                <w:rFonts w:ascii="Times New Roman" w:eastAsia="Calibri" w:hAnsi="Times New Roman" w:cs="Times New Roman"/>
                <w:kern w:val="0"/>
                <w:sz w:val="24"/>
                <w:szCs w:val="24"/>
                <w14:ligatures w14:val="none"/>
              </w:rPr>
              <w:t xml:space="preserve">Unit parabolic </w:t>
            </w:r>
          </w:p>
          <w:p w14:paraId="3739EA9A" w14:textId="77777777" w:rsidR="003C2EB6" w:rsidRPr="00DB4FC1" w:rsidRDefault="003C2EB6">
            <w:pPr>
              <w:numPr>
                <w:ilvl w:val="2"/>
                <w:numId w:val="326"/>
              </w:numPr>
              <w:spacing w:after="0" w:line="360" w:lineRule="auto"/>
              <w:rPr>
                <w:rFonts w:ascii="Times New Roman" w:eastAsia="Calibri" w:hAnsi="Times New Roman" w:cs="Times New Roman"/>
                <w:kern w:val="0"/>
                <w:sz w:val="24"/>
                <w:szCs w:val="24"/>
                <w14:ligatures w14:val="none"/>
              </w:rPr>
            </w:pPr>
            <w:r w:rsidRPr="00DB4FC1">
              <w:rPr>
                <w:rFonts w:ascii="Times New Roman" w:eastAsia="Calibri" w:hAnsi="Times New Roman" w:cs="Times New Roman"/>
                <w:kern w:val="0"/>
                <w:sz w:val="24"/>
                <w:szCs w:val="24"/>
                <w14:ligatures w14:val="none"/>
              </w:rPr>
              <w:t>Unit impulse</w:t>
            </w:r>
          </w:p>
          <w:p w14:paraId="43E9DE1A" w14:textId="77777777" w:rsidR="003C2EB6" w:rsidRPr="00DB4FC1" w:rsidRDefault="003C2EB6">
            <w:pPr>
              <w:numPr>
                <w:ilvl w:val="1"/>
                <w:numId w:val="326"/>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Dynamic response for 1</w:t>
            </w:r>
            <w:r w:rsidRPr="00DB4FC1">
              <w:rPr>
                <w:rFonts w:ascii="Times New Roman" w:eastAsia="Calibri" w:hAnsi="Times New Roman" w:cs="Times New Roman"/>
                <w:kern w:val="0"/>
                <w:sz w:val="24"/>
                <w:szCs w:val="24"/>
                <w:vertAlign w:val="superscript"/>
                <w:lang w:val="en-ZW"/>
                <w14:ligatures w14:val="none"/>
              </w:rPr>
              <w:t>st</w:t>
            </w:r>
            <w:r w:rsidRPr="00DB4FC1">
              <w:rPr>
                <w:rFonts w:ascii="Times New Roman" w:eastAsia="Calibri" w:hAnsi="Times New Roman" w:cs="Times New Roman"/>
                <w:kern w:val="0"/>
                <w:sz w:val="24"/>
                <w:szCs w:val="24"/>
                <w:lang w:val="en-ZW"/>
                <w14:ligatures w14:val="none"/>
              </w:rPr>
              <w:t xml:space="preserve"> and 2</w:t>
            </w:r>
            <w:r w:rsidRPr="00DB4FC1">
              <w:rPr>
                <w:rFonts w:ascii="Times New Roman" w:eastAsia="Calibri" w:hAnsi="Times New Roman" w:cs="Times New Roman"/>
                <w:kern w:val="0"/>
                <w:sz w:val="24"/>
                <w:szCs w:val="24"/>
                <w:vertAlign w:val="superscript"/>
                <w:lang w:val="en-ZW"/>
                <w14:ligatures w14:val="none"/>
              </w:rPr>
              <w:t>nd</w:t>
            </w:r>
            <w:r w:rsidRPr="00DB4FC1">
              <w:rPr>
                <w:rFonts w:ascii="Times New Roman" w:eastAsia="Calibri" w:hAnsi="Times New Roman" w:cs="Times New Roman"/>
                <w:kern w:val="0"/>
                <w:sz w:val="24"/>
                <w:szCs w:val="24"/>
                <w:lang w:val="en-ZW"/>
                <w14:ligatures w14:val="none"/>
              </w:rPr>
              <w:t xml:space="preserve"> order systems</w:t>
            </w:r>
          </w:p>
          <w:p w14:paraId="7DFA6235" w14:textId="77777777" w:rsidR="003C2EB6" w:rsidRPr="00DB4FC1" w:rsidRDefault="003C2EB6">
            <w:pPr>
              <w:numPr>
                <w:ilvl w:val="2"/>
                <w:numId w:val="326"/>
              </w:numPr>
              <w:spacing w:after="0" w:line="360" w:lineRule="auto"/>
              <w:rPr>
                <w:rFonts w:ascii="Times New Roman" w:eastAsia="Calibri" w:hAnsi="Times New Roman" w:cs="Times New Roman"/>
                <w:kern w:val="0"/>
                <w:sz w:val="24"/>
                <w:szCs w:val="24"/>
                <w14:ligatures w14:val="none"/>
              </w:rPr>
            </w:pPr>
            <w:r w:rsidRPr="00DB4FC1">
              <w:rPr>
                <w:rFonts w:ascii="Times New Roman" w:eastAsia="Calibri" w:hAnsi="Times New Roman" w:cs="Times New Roman"/>
                <w:kern w:val="0"/>
                <w:sz w:val="24"/>
                <w:szCs w:val="24"/>
                <w14:ligatures w14:val="none"/>
              </w:rPr>
              <w:t>Response terms</w:t>
            </w:r>
          </w:p>
          <w:p w14:paraId="0996987F" w14:textId="77777777" w:rsidR="003C2EB6" w:rsidRPr="00DB4FC1" w:rsidRDefault="003C2EB6">
            <w:pPr>
              <w:numPr>
                <w:ilvl w:val="2"/>
                <w:numId w:val="326"/>
              </w:numPr>
              <w:spacing w:after="0" w:line="360" w:lineRule="auto"/>
              <w:rPr>
                <w:rFonts w:ascii="Times New Roman" w:eastAsia="Calibri" w:hAnsi="Times New Roman" w:cs="Times New Roman"/>
                <w:kern w:val="0"/>
                <w:sz w:val="24"/>
                <w:szCs w:val="24"/>
                <w14:ligatures w14:val="none"/>
              </w:rPr>
            </w:pPr>
            <w:r w:rsidRPr="00DB4FC1">
              <w:rPr>
                <w:rFonts w:ascii="Times New Roman" w:eastAsia="Calibri" w:hAnsi="Times New Roman" w:cs="Times New Roman"/>
                <w:kern w:val="0"/>
                <w:sz w:val="24"/>
                <w:szCs w:val="24"/>
                <w14:ligatures w14:val="none"/>
              </w:rPr>
              <w:t>Standard 2</w:t>
            </w:r>
            <w:r w:rsidRPr="00DB4FC1">
              <w:rPr>
                <w:rFonts w:ascii="Times New Roman" w:eastAsia="Calibri" w:hAnsi="Times New Roman" w:cs="Times New Roman"/>
                <w:kern w:val="0"/>
                <w:sz w:val="24"/>
                <w:szCs w:val="24"/>
                <w:vertAlign w:val="superscript"/>
                <w14:ligatures w14:val="none"/>
              </w:rPr>
              <w:t>nd</w:t>
            </w:r>
            <w:r w:rsidRPr="00DB4FC1">
              <w:rPr>
                <w:rFonts w:ascii="Times New Roman" w:eastAsia="Calibri" w:hAnsi="Times New Roman" w:cs="Times New Roman"/>
                <w:kern w:val="0"/>
                <w:sz w:val="24"/>
                <w:szCs w:val="24"/>
                <w14:ligatures w14:val="none"/>
              </w:rPr>
              <w:t xml:space="preserve"> order equation</w:t>
            </w:r>
          </w:p>
          <w:p w14:paraId="716502BF" w14:textId="77777777" w:rsidR="003C2EB6" w:rsidRPr="00DB4FC1" w:rsidRDefault="003C2EB6">
            <w:pPr>
              <w:numPr>
                <w:ilvl w:val="2"/>
                <w:numId w:val="326"/>
              </w:numPr>
              <w:spacing w:after="0" w:line="360" w:lineRule="auto"/>
              <w:rPr>
                <w:rFonts w:ascii="Times New Roman" w:eastAsia="Calibri" w:hAnsi="Times New Roman" w:cs="Times New Roman"/>
                <w:kern w:val="0"/>
                <w:sz w:val="24"/>
                <w:szCs w:val="24"/>
                <w14:ligatures w14:val="none"/>
              </w:rPr>
            </w:pPr>
            <w:r w:rsidRPr="00DB4FC1">
              <w:rPr>
                <w:rFonts w:ascii="Times New Roman" w:eastAsia="Calibri" w:hAnsi="Times New Roman" w:cs="Times New Roman"/>
                <w:kern w:val="0"/>
                <w:sz w:val="24"/>
                <w:szCs w:val="24"/>
                <w14:ligatures w14:val="none"/>
              </w:rPr>
              <w:t>Response graphs</w:t>
            </w:r>
          </w:p>
          <w:p w14:paraId="4B274595" w14:textId="77777777" w:rsidR="003C2EB6" w:rsidRPr="00DB4FC1" w:rsidRDefault="003C2EB6">
            <w:pPr>
              <w:numPr>
                <w:ilvl w:val="2"/>
                <w:numId w:val="326"/>
              </w:numPr>
              <w:spacing w:after="0" w:line="360" w:lineRule="auto"/>
              <w:rPr>
                <w:rFonts w:ascii="Times New Roman" w:eastAsia="Calibri" w:hAnsi="Times New Roman" w:cs="Times New Roman"/>
                <w:kern w:val="0"/>
                <w:sz w:val="24"/>
                <w:szCs w:val="24"/>
                <w14:ligatures w14:val="none"/>
              </w:rPr>
            </w:pPr>
            <w:r w:rsidRPr="00DB4FC1">
              <w:rPr>
                <w:rFonts w:ascii="Times New Roman" w:eastAsia="Calibri" w:hAnsi="Times New Roman" w:cs="Times New Roman"/>
                <w:kern w:val="0"/>
                <w:sz w:val="24"/>
                <w:szCs w:val="24"/>
                <w14:ligatures w14:val="none"/>
              </w:rPr>
              <w:t>Derivation of dimensionless 2nd order equation</w:t>
            </w:r>
          </w:p>
          <w:p w14:paraId="3CA54A0F" w14:textId="77777777" w:rsidR="003C2EB6" w:rsidRPr="00DB4FC1" w:rsidRDefault="003C2EB6">
            <w:pPr>
              <w:numPr>
                <w:ilvl w:val="1"/>
                <w:numId w:val="326"/>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Damping methods</w:t>
            </w:r>
          </w:p>
          <w:p w14:paraId="2C16EEA0" w14:textId="77777777" w:rsidR="003C2EB6" w:rsidRPr="00DB4FC1" w:rsidRDefault="003C2EB6">
            <w:pPr>
              <w:numPr>
                <w:ilvl w:val="2"/>
                <w:numId w:val="326"/>
              </w:numPr>
              <w:spacing w:after="0" w:line="360" w:lineRule="auto"/>
              <w:rPr>
                <w:rFonts w:ascii="Times New Roman" w:eastAsia="Calibri" w:hAnsi="Times New Roman" w:cs="Times New Roman"/>
                <w:kern w:val="0"/>
                <w:sz w:val="24"/>
                <w:szCs w:val="24"/>
                <w14:ligatures w14:val="none"/>
              </w:rPr>
            </w:pPr>
            <w:r w:rsidRPr="00DB4FC1">
              <w:rPr>
                <w:rFonts w:ascii="Times New Roman" w:eastAsia="Calibri" w:hAnsi="Times New Roman" w:cs="Times New Roman"/>
                <w:kern w:val="0"/>
                <w:sz w:val="24"/>
                <w:szCs w:val="24"/>
                <w14:ligatures w14:val="none"/>
              </w:rPr>
              <w:t>Velocity feedback</w:t>
            </w:r>
          </w:p>
          <w:p w14:paraId="06CD4D6A" w14:textId="77777777" w:rsidR="003C2EB6" w:rsidRPr="00DB4FC1" w:rsidRDefault="003C2EB6">
            <w:pPr>
              <w:numPr>
                <w:ilvl w:val="2"/>
                <w:numId w:val="326"/>
              </w:numPr>
              <w:spacing w:after="0" w:line="360" w:lineRule="auto"/>
              <w:rPr>
                <w:rFonts w:ascii="Times New Roman" w:eastAsia="Calibri" w:hAnsi="Times New Roman" w:cs="Times New Roman"/>
                <w:kern w:val="0"/>
                <w:sz w:val="24"/>
                <w:szCs w:val="24"/>
                <w14:ligatures w14:val="none"/>
              </w:rPr>
            </w:pPr>
            <w:r w:rsidRPr="00DB4FC1">
              <w:rPr>
                <w:rFonts w:ascii="Times New Roman" w:eastAsia="Calibri" w:hAnsi="Times New Roman" w:cs="Times New Roman"/>
                <w:kern w:val="0"/>
                <w:sz w:val="24"/>
                <w:szCs w:val="24"/>
                <w14:ligatures w14:val="none"/>
              </w:rPr>
              <w:t>Error rate</w:t>
            </w:r>
          </w:p>
          <w:p w14:paraId="0D1F9475" w14:textId="77777777" w:rsidR="003C2EB6" w:rsidRPr="00DB4FC1" w:rsidRDefault="003C2EB6">
            <w:pPr>
              <w:numPr>
                <w:ilvl w:val="2"/>
                <w:numId w:val="326"/>
              </w:numPr>
              <w:spacing w:after="0" w:line="360" w:lineRule="auto"/>
              <w:rPr>
                <w:rFonts w:ascii="Times New Roman" w:eastAsia="Calibri" w:hAnsi="Times New Roman" w:cs="Times New Roman"/>
                <w:kern w:val="0"/>
                <w:sz w:val="24"/>
                <w:szCs w:val="24"/>
                <w14:ligatures w14:val="none"/>
              </w:rPr>
            </w:pPr>
            <w:r w:rsidRPr="00DB4FC1">
              <w:rPr>
                <w:rFonts w:ascii="Times New Roman" w:eastAsia="Calibri" w:hAnsi="Times New Roman" w:cs="Times New Roman"/>
                <w:kern w:val="0"/>
                <w:sz w:val="24"/>
                <w:szCs w:val="24"/>
                <w14:ligatures w14:val="none"/>
              </w:rPr>
              <w:t>Viscous friction damping</w:t>
            </w:r>
          </w:p>
          <w:p w14:paraId="0F8F01C8" w14:textId="77777777" w:rsidR="003C2EB6" w:rsidRPr="00DB4FC1" w:rsidRDefault="003C2EB6">
            <w:pPr>
              <w:numPr>
                <w:ilvl w:val="2"/>
                <w:numId w:val="326"/>
              </w:numPr>
              <w:spacing w:after="0" w:line="360" w:lineRule="auto"/>
              <w:rPr>
                <w:rFonts w:ascii="Times New Roman" w:eastAsia="Calibri" w:hAnsi="Times New Roman" w:cs="Times New Roman"/>
                <w:kern w:val="0"/>
                <w:sz w:val="24"/>
                <w:szCs w:val="24"/>
                <w14:ligatures w14:val="none"/>
              </w:rPr>
            </w:pPr>
            <w:r w:rsidRPr="00DB4FC1">
              <w:rPr>
                <w:rFonts w:ascii="Times New Roman" w:eastAsia="Calibri" w:hAnsi="Times New Roman" w:cs="Times New Roman"/>
                <w:kern w:val="0"/>
                <w:sz w:val="24"/>
                <w:szCs w:val="24"/>
                <w14:ligatures w14:val="none"/>
              </w:rPr>
              <w:t>Effects of damping ratio</w:t>
            </w:r>
          </w:p>
          <w:p w14:paraId="7C440EC0" w14:textId="77777777" w:rsidR="003C2EB6" w:rsidRPr="00DB4FC1" w:rsidRDefault="003C2EB6">
            <w:pPr>
              <w:numPr>
                <w:ilvl w:val="2"/>
                <w:numId w:val="326"/>
              </w:numPr>
              <w:spacing w:after="0" w:line="360" w:lineRule="auto"/>
              <w:rPr>
                <w:rFonts w:ascii="Times New Roman" w:eastAsia="Calibri" w:hAnsi="Times New Roman" w:cs="Times New Roman"/>
                <w:kern w:val="0"/>
                <w:sz w:val="24"/>
                <w:szCs w:val="24"/>
                <w14:ligatures w14:val="none"/>
              </w:rPr>
            </w:pPr>
            <w:r w:rsidRPr="00DB4FC1">
              <w:rPr>
                <w:rFonts w:ascii="Times New Roman" w:eastAsia="Calibri" w:hAnsi="Times New Roman" w:cs="Times New Roman"/>
                <w:kern w:val="0"/>
                <w:sz w:val="24"/>
                <w:szCs w:val="24"/>
                <w14:ligatures w14:val="none"/>
              </w:rPr>
              <w:t>Calculation of limiting values</w:t>
            </w:r>
          </w:p>
          <w:p w14:paraId="59F6C553" w14:textId="77777777" w:rsidR="003C2EB6" w:rsidRPr="00DB4FC1" w:rsidRDefault="003C2EB6">
            <w:pPr>
              <w:numPr>
                <w:ilvl w:val="1"/>
                <w:numId w:val="326"/>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Time domain specifications</w:t>
            </w:r>
          </w:p>
          <w:p w14:paraId="6AFCD871" w14:textId="77777777" w:rsidR="003C2EB6" w:rsidRPr="00DB4FC1" w:rsidRDefault="003C2EB6">
            <w:pPr>
              <w:numPr>
                <w:ilvl w:val="2"/>
                <w:numId w:val="326"/>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Delay time</w:t>
            </w:r>
          </w:p>
          <w:p w14:paraId="01085859" w14:textId="77777777" w:rsidR="003C2EB6" w:rsidRPr="00DB4FC1" w:rsidRDefault="003C2EB6">
            <w:pPr>
              <w:numPr>
                <w:ilvl w:val="2"/>
                <w:numId w:val="326"/>
              </w:numPr>
              <w:spacing w:after="0" w:line="360" w:lineRule="auto"/>
              <w:contextualSpacing/>
              <w:rPr>
                <w:rFonts w:ascii="Times New Roman" w:eastAsia="Calibri" w:hAnsi="Times New Roman" w:cs="Times New Roman"/>
                <w:kern w:val="0"/>
                <w:sz w:val="24"/>
                <w:szCs w:val="24"/>
                <w:lang w:val="en-GB"/>
                <w14:ligatures w14:val="none"/>
              </w:rPr>
            </w:pPr>
            <w:r w:rsidRPr="00DB4FC1">
              <w:rPr>
                <w:rFonts w:ascii="Times New Roman" w:eastAsia="Calibri" w:hAnsi="Times New Roman" w:cs="Times New Roman"/>
                <w:kern w:val="0"/>
                <w:sz w:val="24"/>
                <w:szCs w:val="24"/>
                <w:lang w:val="en-GB"/>
                <w14:ligatures w14:val="none"/>
              </w:rPr>
              <w:t>Rise time</w:t>
            </w:r>
          </w:p>
          <w:p w14:paraId="3831F406" w14:textId="77777777" w:rsidR="003C2EB6" w:rsidRPr="00DB4FC1" w:rsidRDefault="003C2EB6">
            <w:pPr>
              <w:numPr>
                <w:ilvl w:val="2"/>
                <w:numId w:val="326"/>
              </w:numPr>
              <w:spacing w:after="0" w:line="360" w:lineRule="auto"/>
              <w:contextualSpacing/>
              <w:rPr>
                <w:rFonts w:ascii="Times New Roman" w:eastAsia="Calibri" w:hAnsi="Times New Roman" w:cs="Times New Roman"/>
                <w:kern w:val="0"/>
                <w:sz w:val="24"/>
                <w:szCs w:val="24"/>
                <w:lang w:val="en-GB"/>
                <w14:ligatures w14:val="none"/>
              </w:rPr>
            </w:pPr>
            <w:r w:rsidRPr="00DB4FC1">
              <w:rPr>
                <w:rFonts w:ascii="Times New Roman" w:eastAsia="Calibri" w:hAnsi="Times New Roman" w:cs="Times New Roman"/>
                <w:kern w:val="0"/>
                <w:sz w:val="24"/>
                <w:szCs w:val="24"/>
                <w:lang w:val="en-GB"/>
                <w14:ligatures w14:val="none"/>
              </w:rPr>
              <w:t>Peak time</w:t>
            </w:r>
          </w:p>
          <w:p w14:paraId="6F6B4BAA" w14:textId="77777777" w:rsidR="003C2EB6" w:rsidRPr="00DB4FC1" w:rsidRDefault="003C2EB6">
            <w:pPr>
              <w:numPr>
                <w:ilvl w:val="2"/>
                <w:numId w:val="326"/>
              </w:numPr>
              <w:spacing w:after="0" w:line="360" w:lineRule="auto"/>
              <w:contextualSpacing/>
              <w:rPr>
                <w:rFonts w:ascii="Times New Roman" w:eastAsia="Calibri" w:hAnsi="Times New Roman" w:cs="Times New Roman"/>
                <w:kern w:val="0"/>
                <w:sz w:val="24"/>
                <w:szCs w:val="24"/>
                <w:lang w:val="en-GB"/>
                <w14:ligatures w14:val="none"/>
              </w:rPr>
            </w:pPr>
            <w:r w:rsidRPr="00DB4FC1">
              <w:rPr>
                <w:rFonts w:ascii="Times New Roman" w:eastAsia="Calibri" w:hAnsi="Times New Roman" w:cs="Times New Roman"/>
                <w:kern w:val="0"/>
                <w:sz w:val="24"/>
                <w:szCs w:val="24"/>
                <w:lang w:val="en-GB"/>
                <w14:ligatures w14:val="none"/>
              </w:rPr>
              <w:t>Peak overshoot</w:t>
            </w:r>
          </w:p>
          <w:p w14:paraId="0242BAFD" w14:textId="77777777" w:rsidR="003C2EB6" w:rsidRPr="00DB4FC1" w:rsidRDefault="003C2EB6">
            <w:pPr>
              <w:numPr>
                <w:ilvl w:val="2"/>
                <w:numId w:val="326"/>
              </w:numPr>
              <w:spacing w:after="0" w:line="360" w:lineRule="auto"/>
              <w:contextualSpacing/>
              <w:rPr>
                <w:rFonts w:ascii="Times New Roman" w:eastAsia="Calibri" w:hAnsi="Times New Roman" w:cs="Times New Roman"/>
                <w:kern w:val="0"/>
                <w:sz w:val="24"/>
                <w:szCs w:val="24"/>
                <w:lang w:val="en-GB"/>
                <w14:ligatures w14:val="none"/>
              </w:rPr>
            </w:pPr>
            <w:r w:rsidRPr="00DB4FC1">
              <w:rPr>
                <w:rFonts w:ascii="Times New Roman" w:eastAsia="Calibri" w:hAnsi="Times New Roman" w:cs="Times New Roman"/>
                <w:kern w:val="0"/>
                <w:sz w:val="24"/>
                <w:szCs w:val="24"/>
                <w:lang w:val="en-GB"/>
                <w14:ligatures w14:val="none"/>
              </w:rPr>
              <w:t>Settling time</w:t>
            </w:r>
          </w:p>
          <w:p w14:paraId="550C23B2" w14:textId="77777777" w:rsidR="003C2EB6" w:rsidRPr="00DB4FC1" w:rsidRDefault="003C2EB6">
            <w:pPr>
              <w:numPr>
                <w:ilvl w:val="1"/>
                <w:numId w:val="326"/>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Types of system stability</w:t>
            </w:r>
          </w:p>
          <w:p w14:paraId="4DC24ED0" w14:textId="77777777" w:rsidR="003C2EB6" w:rsidRPr="00DB4FC1" w:rsidRDefault="003C2EB6">
            <w:pPr>
              <w:numPr>
                <w:ilvl w:val="2"/>
                <w:numId w:val="326"/>
              </w:numPr>
              <w:spacing w:after="0" w:line="360" w:lineRule="auto"/>
              <w:contextualSpacing/>
              <w:rPr>
                <w:rFonts w:ascii="Times New Roman" w:eastAsia="Calibri" w:hAnsi="Times New Roman" w:cs="Times New Roman"/>
                <w:kern w:val="0"/>
                <w:sz w:val="24"/>
                <w:szCs w:val="24"/>
                <w:lang w:val="en-GB"/>
                <w14:ligatures w14:val="none"/>
              </w:rPr>
            </w:pPr>
            <w:r w:rsidRPr="00DB4FC1">
              <w:rPr>
                <w:rFonts w:ascii="Times New Roman" w:eastAsia="Calibri" w:hAnsi="Times New Roman" w:cs="Times New Roman"/>
                <w:kern w:val="0"/>
                <w:sz w:val="24"/>
                <w:szCs w:val="24"/>
                <w:lang w:val="en-GB"/>
                <w14:ligatures w14:val="none"/>
              </w:rPr>
              <w:t>Relative stability</w:t>
            </w:r>
          </w:p>
          <w:p w14:paraId="325668AA" w14:textId="77777777" w:rsidR="003C2EB6" w:rsidRPr="00DB4FC1" w:rsidRDefault="003C2EB6">
            <w:pPr>
              <w:numPr>
                <w:ilvl w:val="2"/>
                <w:numId w:val="326"/>
              </w:numPr>
              <w:spacing w:after="0" w:line="360" w:lineRule="auto"/>
              <w:contextualSpacing/>
              <w:rPr>
                <w:rFonts w:ascii="Times New Roman" w:eastAsia="Calibri" w:hAnsi="Times New Roman" w:cs="Times New Roman"/>
                <w:kern w:val="0"/>
                <w:sz w:val="24"/>
                <w:szCs w:val="24"/>
                <w:lang w:val="en-GB"/>
                <w14:ligatures w14:val="none"/>
              </w:rPr>
            </w:pPr>
            <w:r w:rsidRPr="00DB4FC1">
              <w:rPr>
                <w:rFonts w:ascii="Times New Roman" w:eastAsia="Calibri" w:hAnsi="Times New Roman" w:cs="Times New Roman"/>
                <w:kern w:val="0"/>
                <w:sz w:val="24"/>
                <w:szCs w:val="24"/>
                <w:lang w:val="en-GB"/>
                <w14:ligatures w14:val="none"/>
              </w:rPr>
              <w:t>Absolute stability</w:t>
            </w:r>
          </w:p>
          <w:p w14:paraId="37FA1933" w14:textId="77777777" w:rsidR="003C2EB6" w:rsidRPr="00DB4FC1" w:rsidRDefault="003C2EB6">
            <w:pPr>
              <w:numPr>
                <w:ilvl w:val="2"/>
                <w:numId w:val="326"/>
              </w:numPr>
              <w:spacing w:after="0" w:line="360" w:lineRule="auto"/>
              <w:contextualSpacing/>
              <w:rPr>
                <w:rFonts w:ascii="Times New Roman" w:eastAsia="Calibri" w:hAnsi="Times New Roman" w:cs="Times New Roman"/>
                <w:kern w:val="0"/>
                <w:sz w:val="24"/>
                <w:szCs w:val="24"/>
                <w:lang w:val="en-GB"/>
                <w14:ligatures w14:val="none"/>
              </w:rPr>
            </w:pPr>
            <w:r w:rsidRPr="00DB4FC1">
              <w:rPr>
                <w:rFonts w:ascii="Times New Roman" w:eastAsia="Calibri" w:hAnsi="Times New Roman" w:cs="Times New Roman"/>
                <w:kern w:val="0"/>
                <w:sz w:val="24"/>
                <w:szCs w:val="24"/>
                <w:lang w:val="en-GB"/>
                <w14:ligatures w14:val="none"/>
              </w:rPr>
              <w:t>Asymptotic Stability</w:t>
            </w:r>
          </w:p>
          <w:p w14:paraId="10A59265" w14:textId="77777777" w:rsidR="003C2EB6" w:rsidRPr="00DB4FC1" w:rsidRDefault="003C2EB6">
            <w:pPr>
              <w:numPr>
                <w:ilvl w:val="2"/>
                <w:numId w:val="326"/>
              </w:numPr>
              <w:spacing w:after="0" w:line="360" w:lineRule="auto"/>
              <w:contextualSpacing/>
              <w:rPr>
                <w:rFonts w:ascii="Times New Roman" w:eastAsia="Calibri" w:hAnsi="Times New Roman" w:cs="Times New Roman"/>
                <w:kern w:val="0"/>
                <w:sz w:val="24"/>
                <w:szCs w:val="24"/>
                <w:lang w:val="en-GB"/>
                <w14:ligatures w14:val="none"/>
              </w:rPr>
            </w:pPr>
            <w:r w:rsidRPr="00DB4FC1">
              <w:rPr>
                <w:rFonts w:ascii="Times New Roman" w:eastAsia="Calibri" w:hAnsi="Times New Roman" w:cs="Times New Roman"/>
                <w:kern w:val="0"/>
                <w:sz w:val="24"/>
                <w:szCs w:val="24"/>
                <w:lang w:val="en-GB"/>
                <w14:ligatures w14:val="none"/>
              </w:rPr>
              <w:t>Marginal Stability</w:t>
            </w:r>
          </w:p>
          <w:p w14:paraId="3AEDF081" w14:textId="77777777" w:rsidR="003C2EB6" w:rsidRPr="00DB4FC1" w:rsidRDefault="003C2EB6">
            <w:pPr>
              <w:numPr>
                <w:ilvl w:val="2"/>
                <w:numId w:val="326"/>
              </w:numPr>
              <w:spacing w:after="0" w:line="360" w:lineRule="auto"/>
              <w:contextualSpacing/>
              <w:rPr>
                <w:rFonts w:ascii="Times New Roman" w:eastAsia="Calibri" w:hAnsi="Times New Roman" w:cs="Times New Roman"/>
                <w:kern w:val="0"/>
                <w:sz w:val="24"/>
                <w:szCs w:val="24"/>
                <w:lang w:val="en-GB"/>
                <w14:ligatures w14:val="none"/>
              </w:rPr>
            </w:pPr>
            <w:r w:rsidRPr="00DB4FC1">
              <w:rPr>
                <w:rFonts w:ascii="Times New Roman" w:eastAsia="Calibri" w:hAnsi="Times New Roman" w:cs="Times New Roman"/>
                <w:kern w:val="0"/>
                <w:sz w:val="24"/>
                <w:szCs w:val="24"/>
                <w:lang w:val="en-GB"/>
                <w14:ligatures w14:val="none"/>
              </w:rPr>
              <w:t>Bounded input-bounded output</w:t>
            </w:r>
          </w:p>
          <w:p w14:paraId="55304719" w14:textId="77777777" w:rsidR="003C2EB6" w:rsidRPr="00DB4FC1" w:rsidRDefault="003C2EB6">
            <w:pPr>
              <w:numPr>
                <w:ilvl w:val="1"/>
                <w:numId w:val="326"/>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System stability analysis methods</w:t>
            </w:r>
          </w:p>
          <w:p w14:paraId="382479CD" w14:textId="77777777" w:rsidR="003C2EB6" w:rsidRPr="00DB4FC1" w:rsidRDefault="003C2EB6">
            <w:pPr>
              <w:numPr>
                <w:ilvl w:val="2"/>
                <w:numId w:val="326"/>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Routh’s stability criterion</w:t>
            </w:r>
          </w:p>
          <w:p w14:paraId="6A6180A4" w14:textId="77777777" w:rsidR="003C2EB6" w:rsidRPr="00DB4FC1" w:rsidRDefault="003C2EB6">
            <w:pPr>
              <w:numPr>
                <w:ilvl w:val="2"/>
                <w:numId w:val="326"/>
              </w:numPr>
              <w:spacing w:after="0" w:line="360" w:lineRule="auto"/>
              <w:contextualSpacing/>
              <w:rPr>
                <w:rFonts w:ascii="Times New Roman" w:eastAsia="Calibri" w:hAnsi="Times New Roman" w:cs="Times New Roman"/>
                <w:kern w:val="0"/>
                <w:sz w:val="24"/>
                <w:szCs w:val="24"/>
                <w:lang w:val="en-GB"/>
                <w14:ligatures w14:val="none"/>
              </w:rPr>
            </w:pPr>
            <w:r w:rsidRPr="00DB4FC1">
              <w:rPr>
                <w:rFonts w:ascii="Times New Roman" w:eastAsia="Calibri" w:hAnsi="Times New Roman" w:cs="Times New Roman"/>
                <w:kern w:val="0"/>
                <w:sz w:val="24"/>
                <w:szCs w:val="24"/>
                <w:lang w:val="en-GB"/>
                <w14:ligatures w14:val="none"/>
              </w:rPr>
              <w:t>Nyquist diagrams</w:t>
            </w:r>
          </w:p>
          <w:p w14:paraId="3991053F" w14:textId="77777777" w:rsidR="003C2EB6" w:rsidRPr="00DB4FC1" w:rsidRDefault="003C2EB6">
            <w:pPr>
              <w:numPr>
                <w:ilvl w:val="2"/>
                <w:numId w:val="326"/>
              </w:numPr>
              <w:spacing w:after="0" w:line="360" w:lineRule="auto"/>
              <w:contextualSpacing/>
              <w:rPr>
                <w:rFonts w:ascii="Times New Roman" w:eastAsia="Calibri" w:hAnsi="Times New Roman" w:cs="Times New Roman"/>
                <w:kern w:val="0"/>
                <w:sz w:val="24"/>
                <w:szCs w:val="24"/>
                <w:lang w:val="en-GB"/>
                <w14:ligatures w14:val="none"/>
              </w:rPr>
            </w:pPr>
            <w:r w:rsidRPr="00DB4FC1">
              <w:rPr>
                <w:rFonts w:ascii="Times New Roman" w:eastAsia="Calibri" w:hAnsi="Times New Roman" w:cs="Times New Roman"/>
                <w:kern w:val="0"/>
                <w:sz w:val="24"/>
                <w:szCs w:val="24"/>
                <w:lang w:val="en-GB"/>
                <w14:ligatures w14:val="none"/>
              </w:rPr>
              <w:t>Bode plots</w:t>
            </w:r>
          </w:p>
          <w:p w14:paraId="0B830A6C" w14:textId="77777777" w:rsidR="003C2EB6" w:rsidRPr="00DB4FC1" w:rsidRDefault="003C2EB6">
            <w:pPr>
              <w:numPr>
                <w:ilvl w:val="2"/>
                <w:numId w:val="326"/>
              </w:numPr>
              <w:spacing w:after="0" w:line="360" w:lineRule="auto"/>
              <w:contextualSpacing/>
              <w:rPr>
                <w:rFonts w:ascii="Times New Roman" w:eastAsia="Calibri" w:hAnsi="Times New Roman" w:cs="Times New Roman"/>
                <w:kern w:val="0"/>
                <w:sz w:val="24"/>
                <w:szCs w:val="24"/>
                <w:lang w:val="en-GB"/>
                <w14:ligatures w14:val="none"/>
              </w:rPr>
            </w:pPr>
            <w:r w:rsidRPr="00DB4FC1">
              <w:rPr>
                <w:rFonts w:ascii="Times New Roman" w:eastAsia="Calibri" w:hAnsi="Times New Roman" w:cs="Times New Roman"/>
                <w:kern w:val="0"/>
                <w:sz w:val="24"/>
                <w:szCs w:val="24"/>
                <w:lang w:val="en-GB"/>
                <w14:ligatures w14:val="none"/>
              </w:rPr>
              <w:t>Nichol’s chart</w:t>
            </w:r>
          </w:p>
          <w:p w14:paraId="3D337E1E" w14:textId="77777777" w:rsidR="003C2EB6" w:rsidRPr="00DB4FC1" w:rsidRDefault="003C2EB6">
            <w:pPr>
              <w:numPr>
                <w:ilvl w:val="2"/>
                <w:numId w:val="326"/>
              </w:numPr>
              <w:spacing w:after="0" w:line="360" w:lineRule="auto"/>
              <w:contextualSpacing/>
              <w:rPr>
                <w:rFonts w:ascii="Times New Roman" w:eastAsia="Calibri" w:hAnsi="Times New Roman" w:cs="Times New Roman"/>
                <w:kern w:val="0"/>
                <w:sz w:val="24"/>
                <w:szCs w:val="24"/>
                <w:lang w:val="en-GB"/>
                <w14:ligatures w14:val="none"/>
              </w:rPr>
            </w:pPr>
            <w:r w:rsidRPr="00DB4FC1">
              <w:rPr>
                <w:rFonts w:ascii="Times New Roman" w:eastAsia="Calibri" w:hAnsi="Times New Roman" w:cs="Times New Roman"/>
                <w:kern w:val="0"/>
                <w:sz w:val="24"/>
                <w:szCs w:val="24"/>
                <w:lang w:val="en-GB"/>
                <w14:ligatures w14:val="none"/>
              </w:rPr>
              <w:t>Root locus</w:t>
            </w:r>
          </w:p>
          <w:p w14:paraId="7B7A172B" w14:textId="77777777" w:rsidR="003C2EB6" w:rsidRPr="00DB4FC1" w:rsidRDefault="003C2EB6">
            <w:pPr>
              <w:numPr>
                <w:ilvl w:val="1"/>
                <w:numId w:val="326"/>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Process control strategies</w:t>
            </w:r>
          </w:p>
          <w:p w14:paraId="15D7B766" w14:textId="77777777" w:rsidR="003C2EB6" w:rsidRPr="00DB4FC1" w:rsidRDefault="003C2EB6">
            <w:pPr>
              <w:numPr>
                <w:ilvl w:val="2"/>
                <w:numId w:val="326"/>
              </w:numPr>
              <w:spacing w:after="0" w:line="360" w:lineRule="auto"/>
              <w:contextualSpacing/>
              <w:rPr>
                <w:rFonts w:ascii="Times New Roman" w:eastAsia="Calibri" w:hAnsi="Times New Roman" w:cs="Times New Roman"/>
                <w:kern w:val="0"/>
                <w:sz w:val="24"/>
                <w:szCs w:val="24"/>
                <w:lang w:val="en-GB"/>
                <w14:ligatures w14:val="none"/>
              </w:rPr>
            </w:pPr>
            <w:r w:rsidRPr="00DB4FC1">
              <w:rPr>
                <w:rFonts w:ascii="Times New Roman" w:eastAsia="Calibri" w:hAnsi="Times New Roman" w:cs="Times New Roman"/>
                <w:kern w:val="0"/>
                <w:sz w:val="24"/>
                <w:szCs w:val="24"/>
                <w:lang w:val="en-GB"/>
                <w14:ligatures w14:val="none"/>
              </w:rPr>
              <w:t>Proportional (P),</w:t>
            </w:r>
          </w:p>
          <w:p w14:paraId="0FA37164" w14:textId="77777777" w:rsidR="003C2EB6" w:rsidRPr="00DB4FC1" w:rsidRDefault="003C2EB6">
            <w:pPr>
              <w:numPr>
                <w:ilvl w:val="2"/>
                <w:numId w:val="326"/>
              </w:numPr>
              <w:spacing w:after="0" w:line="360" w:lineRule="auto"/>
              <w:contextualSpacing/>
              <w:rPr>
                <w:rFonts w:ascii="Times New Roman" w:eastAsia="Calibri" w:hAnsi="Times New Roman" w:cs="Times New Roman"/>
                <w:kern w:val="0"/>
                <w:sz w:val="24"/>
                <w:szCs w:val="24"/>
                <w:lang w:val="en-GB"/>
                <w14:ligatures w14:val="none"/>
              </w:rPr>
            </w:pPr>
            <w:r w:rsidRPr="00DB4FC1">
              <w:rPr>
                <w:rFonts w:ascii="Times New Roman" w:eastAsia="Calibri" w:hAnsi="Times New Roman" w:cs="Times New Roman"/>
                <w:kern w:val="0"/>
                <w:sz w:val="24"/>
                <w:szCs w:val="24"/>
                <w:lang w:val="en-GB"/>
                <w14:ligatures w14:val="none"/>
              </w:rPr>
              <w:t>Integral (I),</w:t>
            </w:r>
          </w:p>
          <w:p w14:paraId="0C41B8B0" w14:textId="77777777" w:rsidR="003C2EB6" w:rsidRPr="00DB4FC1" w:rsidRDefault="003C2EB6">
            <w:pPr>
              <w:numPr>
                <w:ilvl w:val="2"/>
                <w:numId w:val="326"/>
              </w:numPr>
              <w:spacing w:after="0" w:line="360" w:lineRule="auto"/>
              <w:contextualSpacing/>
              <w:rPr>
                <w:rFonts w:ascii="Times New Roman" w:eastAsia="Calibri" w:hAnsi="Times New Roman" w:cs="Times New Roman"/>
                <w:kern w:val="0"/>
                <w:sz w:val="24"/>
                <w:szCs w:val="24"/>
                <w:lang w:val="en-GB"/>
                <w14:ligatures w14:val="none"/>
              </w:rPr>
            </w:pPr>
            <w:r w:rsidRPr="00DB4FC1">
              <w:rPr>
                <w:rFonts w:ascii="Times New Roman" w:eastAsia="Calibri" w:hAnsi="Times New Roman" w:cs="Times New Roman"/>
                <w:kern w:val="0"/>
                <w:sz w:val="24"/>
                <w:szCs w:val="24"/>
                <w:lang w:val="en-GB"/>
                <w14:ligatures w14:val="none"/>
              </w:rPr>
              <w:t xml:space="preserve">Derivative (D), </w:t>
            </w:r>
          </w:p>
          <w:p w14:paraId="5056E39F" w14:textId="77777777" w:rsidR="003C2EB6" w:rsidRPr="00DB4FC1" w:rsidRDefault="003C2EB6">
            <w:pPr>
              <w:numPr>
                <w:ilvl w:val="2"/>
                <w:numId w:val="326"/>
              </w:numPr>
              <w:spacing w:after="0" w:line="360" w:lineRule="auto"/>
              <w:contextualSpacing/>
              <w:rPr>
                <w:rFonts w:ascii="Times New Roman" w:eastAsia="Calibri" w:hAnsi="Times New Roman" w:cs="Times New Roman"/>
                <w:kern w:val="0"/>
                <w:sz w:val="24"/>
                <w:szCs w:val="24"/>
                <w:lang w:val="en-GB"/>
                <w14:ligatures w14:val="none"/>
              </w:rPr>
            </w:pPr>
            <w:r w:rsidRPr="00DB4FC1">
              <w:rPr>
                <w:rFonts w:ascii="Times New Roman" w:eastAsia="Calibri" w:hAnsi="Times New Roman" w:cs="Times New Roman"/>
                <w:kern w:val="0"/>
                <w:sz w:val="24"/>
                <w:szCs w:val="24"/>
                <w:lang w:val="en-GB"/>
                <w14:ligatures w14:val="none"/>
              </w:rPr>
              <w:t>Proportional plus Integral (PI),</w:t>
            </w:r>
          </w:p>
          <w:p w14:paraId="306720A1" w14:textId="77777777" w:rsidR="003C2EB6" w:rsidRPr="00DB4FC1" w:rsidRDefault="003C2EB6">
            <w:pPr>
              <w:numPr>
                <w:ilvl w:val="2"/>
                <w:numId w:val="326"/>
              </w:numPr>
              <w:spacing w:after="0" w:line="360" w:lineRule="auto"/>
              <w:contextualSpacing/>
              <w:rPr>
                <w:rFonts w:ascii="Times New Roman" w:eastAsia="Calibri" w:hAnsi="Times New Roman" w:cs="Times New Roman"/>
                <w:kern w:val="0"/>
                <w:sz w:val="24"/>
                <w:szCs w:val="24"/>
                <w:lang w:val="en-GB"/>
                <w14:ligatures w14:val="none"/>
              </w:rPr>
            </w:pPr>
            <w:r w:rsidRPr="00DB4FC1">
              <w:rPr>
                <w:rFonts w:ascii="Times New Roman" w:eastAsia="Calibri" w:hAnsi="Times New Roman" w:cs="Times New Roman"/>
                <w:kern w:val="0"/>
                <w:sz w:val="24"/>
                <w:szCs w:val="24"/>
                <w:lang w:val="en-GB"/>
                <w14:ligatures w14:val="none"/>
              </w:rPr>
              <w:t xml:space="preserve">Proportional plus Derivative (PD), </w:t>
            </w:r>
          </w:p>
          <w:p w14:paraId="7F5BA078" w14:textId="77777777" w:rsidR="003C2EB6" w:rsidRPr="00DB4FC1" w:rsidRDefault="003C2EB6">
            <w:pPr>
              <w:numPr>
                <w:ilvl w:val="2"/>
                <w:numId w:val="326"/>
              </w:numPr>
              <w:spacing w:after="0" w:line="360" w:lineRule="auto"/>
              <w:contextualSpacing/>
              <w:rPr>
                <w:rFonts w:ascii="Times New Roman" w:eastAsia="Calibri" w:hAnsi="Times New Roman" w:cs="Times New Roman"/>
                <w:kern w:val="0"/>
                <w:sz w:val="24"/>
                <w:szCs w:val="24"/>
                <w:lang w:val="en-GB"/>
                <w14:ligatures w14:val="none"/>
              </w:rPr>
            </w:pPr>
            <w:r w:rsidRPr="00DB4FC1">
              <w:rPr>
                <w:rFonts w:ascii="Times New Roman" w:eastAsia="Calibri" w:hAnsi="Times New Roman" w:cs="Times New Roman"/>
                <w:kern w:val="0"/>
                <w:sz w:val="24"/>
                <w:szCs w:val="24"/>
                <w:lang w:val="en-GB"/>
                <w14:ligatures w14:val="none"/>
              </w:rPr>
              <w:t>Proportional plus Integral plus Derivative (PID)</w:t>
            </w:r>
          </w:p>
        </w:tc>
        <w:tc>
          <w:tcPr>
            <w:tcW w:w="2453" w:type="dxa"/>
            <w:tcBorders>
              <w:top w:val="single" w:sz="4" w:space="0" w:color="auto"/>
              <w:left w:val="single" w:sz="4" w:space="0" w:color="auto"/>
              <w:bottom w:val="single" w:sz="4" w:space="0" w:color="auto"/>
              <w:right w:val="single" w:sz="4" w:space="0" w:color="auto"/>
            </w:tcBorders>
          </w:tcPr>
          <w:p w14:paraId="79280F94" w14:textId="77777777" w:rsidR="003C2EB6" w:rsidRPr="00DB4FC1" w:rsidRDefault="003C2EB6">
            <w:pPr>
              <w:numPr>
                <w:ilvl w:val="0"/>
                <w:numId w:val="273"/>
              </w:numPr>
              <w:spacing w:after="0" w:line="360" w:lineRule="auto"/>
              <w:rPr>
                <w:rFonts w:ascii="Times New Roman" w:eastAsia="Calibri" w:hAnsi="Times New Roman" w:cs="Times New Roman"/>
                <w:kern w:val="0"/>
                <w:sz w:val="24"/>
                <w:szCs w:val="24"/>
                <w:lang w:val="en-ZA"/>
                <w14:ligatures w14:val="none"/>
              </w:rPr>
            </w:pPr>
            <w:r w:rsidRPr="00DB4FC1">
              <w:rPr>
                <w:rFonts w:ascii="Times New Roman" w:eastAsia="Calibri" w:hAnsi="Times New Roman" w:cs="Times New Roman"/>
                <w:kern w:val="0"/>
                <w:sz w:val="24"/>
                <w:szCs w:val="24"/>
                <w:lang w:val="en-ZA"/>
                <w14:ligatures w14:val="none"/>
              </w:rPr>
              <w:t>Practical</w:t>
            </w:r>
          </w:p>
          <w:p w14:paraId="10EAA7DD" w14:textId="77777777" w:rsidR="003C2EB6" w:rsidRPr="00DB4FC1" w:rsidRDefault="003C2EB6">
            <w:pPr>
              <w:numPr>
                <w:ilvl w:val="0"/>
                <w:numId w:val="273"/>
              </w:numPr>
              <w:spacing w:after="0" w:line="360" w:lineRule="auto"/>
              <w:rPr>
                <w:rFonts w:ascii="Times New Roman" w:eastAsia="Calibri" w:hAnsi="Times New Roman" w:cs="Times New Roman"/>
                <w:kern w:val="0"/>
                <w:sz w:val="24"/>
                <w:szCs w:val="24"/>
                <w:lang w:val="en-ZA"/>
                <w14:ligatures w14:val="none"/>
              </w:rPr>
            </w:pPr>
            <w:r w:rsidRPr="00DB4FC1">
              <w:rPr>
                <w:rFonts w:ascii="Times New Roman" w:eastAsia="Calibri" w:hAnsi="Times New Roman" w:cs="Times New Roman"/>
                <w:kern w:val="0"/>
                <w:sz w:val="24"/>
                <w:szCs w:val="24"/>
                <w:lang w:val="en-ZA"/>
                <w14:ligatures w14:val="none"/>
              </w:rPr>
              <w:t>Portfolio of evidence</w:t>
            </w:r>
          </w:p>
          <w:p w14:paraId="15368FF2" w14:textId="77777777" w:rsidR="003C2EB6" w:rsidRPr="00DB4FC1" w:rsidRDefault="003C2EB6">
            <w:pPr>
              <w:numPr>
                <w:ilvl w:val="0"/>
                <w:numId w:val="273"/>
              </w:numPr>
              <w:spacing w:after="0" w:line="360" w:lineRule="auto"/>
              <w:rPr>
                <w:rFonts w:ascii="Times New Roman" w:eastAsia="Calibri" w:hAnsi="Times New Roman" w:cs="Times New Roman"/>
                <w:kern w:val="0"/>
                <w:sz w:val="24"/>
                <w:szCs w:val="24"/>
                <w:lang w:val="en-ZA"/>
                <w14:ligatures w14:val="none"/>
              </w:rPr>
            </w:pPr>
            <w:r w:rsidRPr="00DB4FC1">
              <w:rPr>
                <w:rFonts w:ascii="Times New Roman" w:eastAsia="Calibri" w:hAnsi="Times New Roman" w:cs="Times New Roman"/>
                <w:kern w:val="0"/>
                <w:sz w:val="24"/>
                <w:szCs w:val="24"/>
                <w:lang w:val="en-ZA"/>
                <w14:ligatures w14:val="none"/>
              </w:rPr>
              <w:t xml:space="preserve">Third party report </w:t>
            </w:r>
          </w:p>
          <w:p w14:paraId="693CF567" w14:textId="77777777" w:rsidR="003C2EB6" w:rsidRPr="00DB4FC1" w:rsidRDefault="003C2EB6">
            <w:pPr>
              <w:numPr>
                <w:ilvl w:val="0"/>
                <w:numId w:val="273"/>
              </w:numPr>
              <w:spacing w:after="0" w:line="360" w:lineRule="auto"/>
              <w:rPr>
                <w:rFonts w:ascii="Times New Roman" w:eastAsia="Calibri" w:hAnsi="Times New Roman" w:cs="Times New Roman"/>
                <w:kern w:val="0"/>
                <w:sz w:val="24"/>
                <w:szCs w:val="24"/>
                <w:lang w:val="en-ZA"/>
                <w14:ligatures w14:val="none"/>
              </w:rPr>
            </w:pPr>
            <w:r w:rsidRPr="00DB4FC1">
              <w:rPr>
                <w:rFonts w:ascii="Times New Roman" w:eastAsia="Calibri" w:hAnsi="Times New Roman" w:cs="Times New Roman"/>
                <w:kern w:val="0"/>
                <w:sz w:val="24"/>
                <w:szCs w:val="24"/>
                <w:lang w:val="en-ZA"/>
                <w14:ligatures w14:val="none"/>
              </w:rPr>
              <w:t>Oral questioning</w:t>
            </w:r>
          </w:p>
          <w:p w14:paraId="629F5CFD" w14:textId="77777777" w:rsidR="003C2EB6" w:rsidRPr="00DB4FC1" w:rsidRDefault="003C2EB6">
            <w:pPr>
              <w:numPr>
                <w:ilvl w:val="0"/>
                <w:numId w:val="273"/>
              </w:numPr>
              <w:spacing w:after="0" w:line="360" w:lineRule="auto"/>
              <w:rPr>
                <w:rFonts w:ascii="Times New Roman" w:eastAsia="Calibri" w:hAnsi="Times New Roman" w:cs="Times New Roman"/>
                <w:kern w:val="0"/>
                <w:sz w:val="24"/>
                <w:szCs w:val="24"/>
                <w:lang w:val="en-ZA"/>
                <w14:ligatures w14:val="none"/>
              </w:rPr>
            </w:pPr>
            <w:r w:rsidRPr="00DB4FC1">
              <w:rPr>
                <w:rFonts w:ascii="Times New Roman" w:eastAsia="Calibri" w:hAnsi="Times New Roman" w:cs="Times New Roman"/>
                <w:kern w:val="0"/>
                <w:sz w:val="24"/>
                <w:szCs w:val="24"/>
                <w:lang w:val="en-ZA"/>
                <w14:ligatures w14:val="none"/>
              </w:rPr>
              <w:t xml:space="preserve">Written tests </w:t>
            </w:r>
          </w:p>
          <w:p w14:paraId="16BF3752" w14:textId="77777777" w:rsidR="003C2EB6" w:rsidRPr="00DB4FC1" w:rsidRDefault="003C2EB6" w:rsidP="006218ED">
            <w:pPr>
              <w:spacing w:after="0" w:line="360" w:lineRule="auto"/>
              <w:rPr>
                <w:rFonts w:ascii="Times New Roman" w:eastAsia="Calibri" w:hAnsi="Times New Roman" w:cs="Times New Roman"/>
                <w:kern w:val="0"/>
                <w:sz w:val="24"/>
                <w:szCs w:val="24"/>
                <w:lang w:val="en-ZA"/>
                <w14:ligatures w14:val="none"/>
              </w:rPr>
            </w:pPr>
          </w:p>
        </w:tc>
      </w:tr>
      <w:tr w:rsidR="003C2EB6" w:rsidRPr="00DB4FC1" w14:paraId="383F51B9" w14:textId="77777777" w:rsidTr="006218ED">
        <w:trPr>
          <w:trHeight w:val="2393"/>
        </w:trPr>
        <w:tc>
          <w:tcPr>
            <w:tcW w:w="2880" w:type="dxa"/>
            <w:tcBorders>
              <w:top w:val="single" w:sz="4" w:space="0" w:color="auto"/>
              <w:left w:val="single" w:sz="4" w:space="0" w:color="auto"/>
              <w:bottom w:val="single" w:sz="4" w:space="0" w:color="auto"/>
              <w:right w:val="single" w:sz="4" w:space="0" w:color="auto"/>
            </w:tcBorders>
          </w:tcPr>
          <w:p w14:paraId="3A399195" w14:textId="77777777" w:rsidR="003C2EB6" w:rsidRPr="00DB4FC1" w:rsidRDefault="003C2EB6">
            <w:pPr>
              <w:pStyle w:val="ListParagraph"/>
              <w:numPr>
                <w:ilvl w:val="0"/>
                <w:numId w:val="281"/>
              </w:numPr>
              <w:spacing w:line="360" w:lineRule="auto"/>
              <w:rPr>
                <w:rFonts w:eastAsia="Calibri"/>
                <w:kern w:val="0"/>
                <w:szCs w:val="24"/>
                <w:lang w:val="en-ZW"/>
              </w:rPr>
            </w:pPr>
            <w:r w:rsidRPr="00DB4FC1">
              <w:rPr>
                <w:rFonts w:eastAsia="Calibri"/>
                <w:kern w:val="0"/>
                <w:szCs w:val="24"/>
                <w:lang w:val="en-ZW"/>
              </w:rPr>
              <w:t>Apply system compensation</w:t>
            </w:r>
          </w:p>
        </w:tc>
        <w:tc>
          <w:tcPr>
            <w:tcW w:w="5130" w:type="dxa"/>
            <w:tcBorders>
              <w:top w:val="single" w:sz="4" w:space="0" w:color="auto"/>
              <w:left w:val="single" w:sz="4" w:space="0" w:color="auto"/>
              <w:bottom w:val="single" w:sz="4" w:space="0" w:color="auto"/>
              <w:right w:val="single" w:sz="4" w:space="0" w:color="auto"/>
            </w:tcBorders>
          </w:tcPr>
          <w:p w14:paraId="4D92CED4" w14:textId="77777777" w:rsidR="003C2EB6" w:rsidRPr="00DB4FC1" w:rsidRDefault="003C2EB6">
            <w:pPr>
              <w:numPr>
                <w:ilvl w:val="1"/>
                <w:numId w:val="304"/>
              </w:numPr>
              <w:spacing w:after="0" w:line="360" w:lineRule="auto"/>
              <w:ind w:left="720"/>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Need for compensation</w:t>
            </w:r>
          </w:p>
          <w:p w14:paraId="141582B8" w14:textId="77777777" w:rsidR="003C2EB6" w:rsidRPr="00DB4FC1" w:rsidRDefault="003C2EB6">
            <w:pPr>
              <w:numPr>
                <w:ilvl w:val="1"/>
                <w:numId w:val="304"/>
              </w:numPr>
              <w:spacing w:after="0" w:line="360" w:lineRule="auto"/>
              <w:ind w:left="720"/>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Compensating networks transfer functions</w:t>
            </w:r>
          </w:p>
          <w:p w14:paraId="18448F4F" w14:textId="77777777" w:rsidR="003C2EB6" w:rsidRPr="00DB4FC1" w:rsidRDefault="003C2EB6">
            <w:pPr>
              <w:numPr>
                <w:ilvl w:val="2"/>
                <w:numId w:val="304"/>
              </w:numPr>
              <w:spacing w:after="0" w:line="360" w:lineRule="auto"/>
              <w:ind w:hanging="720"/>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Lead compensator</w:t>
            </w:r>
          </w:p>
          <w:p w14:paraId="193A8199" w14:textId="77777777" w:rsidR="003C2EB6" w:rsidRPr="00DB4FC1" w:rsidRDefault="003C2EB6">
            <w:pPr>
              <w:numPr>
                <w:ilvl w:val="2"/>
                <w:numId w:val="304"/>
              </w:numPr>
              <w:spacing w:after="0" w:line="360" w:lineRule="auto"/>
              <w:ind w:hanging="720"/>
              <w:rPr>
                <w:rFonts w:ascii="Times New Roman" w:eastAsia="Calibri" w:hAnsi="Times New Roman" w:cs="Times New Roman"/>
                <w:kern w:val="0"/>
                <w:sz w:val="24"/>
                <w:szCs w:val="24"/>
                <w14:ligatures w14:val="none"/>
              </w:rPr>
            </w:pPr>
            <w:r w:rsidRPr="00DB4FC1">
              <w:rPr>
                <w:rFonts w:ascii="Times New Roman" w:eastAsia="Calibri" w:hAnsi="Times New Roman" w:cs="Times New Roman"/>
                <w:kern w:val="0"/>
                <w:sz w:val="24"/>
                <w:szCs w:val="24"/>
                <w14:ligatures w14:val="none"/>
              </w:rPr>
              <w:t>Lag compensator</w:t>
            </w:r>
          </w:p>
          <w:p w14:paraId="748A9163" w14:textId="77777777" w:rsidR="003C2EB6" w:rsidRPr="00DB4FC1" w:rsidRDefault="003C2EB6">
            <w:pPr>
              <w:numPr>
                <w:ilvl w:val="2"/>
                <w:numId w:val="304"/>
              </w:numPr>
              <w:spacing w:after="0" w:line="360" w:lineRule="auto"/>
              <w:ind w:hanging="720"/>
              <w:rPr>
                <w:rFonts w:ascii="Times New Roman" w:eastAsia="Calibri" w:hAnsi="Times New Roman" w:cs="Times New Roman"/>
                <w:kern w:val="0"/>
                <w:sz w:val="24"/>
                <w:szCs w:val="24"/>
                <w14:ligatures w14:val="none"/>
              </w:rPr>
            </w:pPr>
            <w:r w:rsidRPr="00DB4FC1">
              <w:rPr>
                <w:rFonts w:ascii="Times New Roman" w:eastAsia="Calibri" w:hAnsi="Times New Roman" w:cs="Times New Roman"/>
                <w:kern w:val="0"/>
                <w:sz w:val="24"/>
                <w:szCs w:val="24"/>
                <w14:ligatures w14:val="none"/>
              </w:rPr>
              <w:t>Lead-lag compensator</w:t>
            </w:r>
          </w:p>
          <w:p w14:paraId="02F875C2" w14:textId="77777777" w:rsidR="003C2EB6" w:rsidRPr="00DB4FC1" w:rsidRDefault="003C2EB6">
            <w:pPr>
              <w:numPr>
                <w:ilvl w:val="1"/>
                <w:numId w:val="304"/>
              </w:numPr>
              <w:spacing w:after="0" w:line="360" w:lineRule="auto"/>
              <w:ind w:left="720"/>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Designing a Bode compensator</w:t>
            </w:r>
          </w:p>
          <w:p w14:paraId="10CA5172" w14:textId="77777777" w:rsidR="003C2EB6" w:rsidRPr="00DB4FC1" w:rsidRDefault="003C2EB6">
            <w:pPr>
              <w:numPr>
                <w:ilvl w:val="1"/>
                <w:numId w:val="304"/>
              </w:numPr>
              <w:spacing w:after="0" w:line="360" w:lineRule="auto"/>
              <w:ind w:left="720"/>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Compensation using 3-term controller</w:t>
            </w:r>
          </w:p>
        </w:tc>
        <w:tc>
          <w:tcPr>
            <w:tcW w:w="2453" w:type="dxa"/>
            <w:tcBorders>
              <w:top w:val="single" w:sz="4" w:space="0" w:color="auto"/>
              <w:left w:val="single" w:sz="4" w:space="0" w:color="auto"/>
              <w:bottom w:val="single" w:sz="4" w:space="0" w:color="auto"/>
              <w:right w:val="single" w:sz="4" w:space="0" w:color="auto"/>
            </w:tcBorders>
          </w:tcPr>
          <w:p w14:paraId="3CA33E36" w14:textId="77777777" w:rsidR="003C2EB6" w:rsidRPr="00DB4FC1" w:rsidRDefault="003C2EB6">
            <w:pPr>
              <w:numPr>
                <w:ilvl w:val="0"/>
                <w:numId w:val="273"/>
              </w:numPr>
              <w:spacing w:after="0" w:line="360" w:lineRule="auto"/>
              <w:rPr>
                <w:rFonts w:ascii="Times New Roman" w:eastAsia="Calibri" w:hAnsi="Times New Roman" w:cs="Times New Roman"/>
                <w:kern w:val="0"/>
                <w:sz w:val="24"/>
                <w:szCs w:val="24"/>
                <w:lang w:val="en-ZA"/>
                <w14:ligatures w14:val="none"/>
              </w:rPr>
            </w:pPr>
            <w:r w:rsidRPr="00DB4FC1">
              <w:rPr>
                <w:rFonts w:ascii="Times New Roman" w:eastAsia="Calibri" w:hAnsi="Times New Roman" w:cs="Times New Roman"/>
                <w:kern w:val="0"/>
                <w:sz w:val="24"/>
                <w:szCs w:val="24"/>
                <w:lang w:val="en-ZA"/>
                <w14:ligatures w14:val="none"/>
              </w:rPr>
              <w:t>Practical</w:t>
            </w:r>
          </w:p>
          <w:p w14:paraId="5D966625" w14:textId="77777777" w:rsidR="003C2EB6" w:rsidRPr="00DB4FC1" w:rsidRDefault="003C2EB6">
            <w:pPr>
              <w:numPr>
                <w:ilvl w:val="0"/>
                <w:numId w:val="273"/>
              </w:numPr>
              <w:spacing w:after="0" w:line="360" w:lineRule="auto"/>
              <w:rPr>
                <w:rFonts w:ascii="Times New Roman" w:eastAsia="Calibri" w:hAnsi="Times New Roman" w:cs="Times New Roman"/>
                <w:kern w:val="0"/>
                <w:sz w:val="24"/>
                <w:szCs w:val="24"/>
                <w:lang w:val="en-ZA"/>
                <w14:ligatures w14:val="none"/>
              </w:rPr>
            </w:pPr>
            <w:r w:rsidRPr="00DB4FC1">
              <w:rPr>
                <w:rFonts w:ascii="Times New Roman" w:eastAsia="Calibri" w:hAnsi="Times New Roman" w:cs="Times New Roman"/>
                <w:kern w:val="0"/>
                <w:sz w:val="24"/>
                <w:szCs w:val="24"/>
                <w:lang w:val="en-ZA"/>
                <w14:ligatures w14:val="none"/>
              </w:rPr>
              <w:t>Portfolio of evidence</w:t>
            </w:r>
          </w:p>
          <w:p w14:paraId="6DD9930C" w14:textId="77777777" w:rsidR="003C2EB6" w:rsidRPr="00DB4FC1" w:rsidRDefault="003C2EB6">
            <w:pPr>
              <w:numPr>
                <w:ilvl w:val="0"/>
                <w:numId w:val="273"/>
              </w:numPr>
              <w:spacing w:after="0" w:line="360" w:lineRule="auto"/>
              <w:rPr>
                <w:rFonts w:ascii="Times New Roman" w:eastAsia="Calibri" w:hAnsi="Times New Roman" w:cs="Times New Roman"/>
                <w:kern w:val="0"/>
                <w:sz w:val="24"/>
                <w:szCs w:val="24"/>
                <w:lang w:val="en-ZA"/>
                <w14:ligatures w14:val="none"/>
              </w:rPr>
            </w:pPr>
            <w:r w:rsidRPr="00DB4FC1">
              <w:rPr>
                <w:rFonts w:ascii="Times New Roman" w:eastAsia="Calibri" w:hAnsi="Times New Roman" w:cs="Times New Roman"/>
                <w:kern w:val="0"/>
                <w:sz w:val="24"/>
                <w:szCs w:val="24"/>
                <w:lang w:val="en-ZA"/>
                <w14:ligatures w14:val="none"/>
              </w:rPr>
              <w:t xml:space="preserve">Third party report </w:t>
            </w:r>
          </w:p>
          <w:p w14:paraId="4EEB2BFE" w14:textId="77777777" w:rsidR="003C2EB6" w:rsidRPr="00DB4FC1" w:rsidRDefault="003C2EB6">
            <w:pPr>
              <w:numPr>
                <w:ilvl w:val="0"/>
                <w:numId w:val="273"/>
              </w:numPr>
              <w:spacing w:after="0" w:line="360" w:lineRule="auto"/>
              <w:rPr>
                <w:rFonts w:ascii="Times New Roman" w:eastAsia="Calibri" w:hAnsi="Times New Roman" w:cs="Times New Roman"/>
                <w:kern w:val="0"/>
                <w:sz w:val="24"/>
                <w:szCs w:val="24"/>
                <w:lang w:val="en-ZA"/>
                <w14:ligatures w14:val="none"/>
              </w:rPr>
            </w:pPr>
            <w:r w:rsidRPr="00DB4FC1">
              <w:rPr>
                <w:rFonts w:ascii="Times New Roman" w:eastAsia="Calibri" w:hAnsi="Times New Roman" w:cs="Times New Roman"/>
                <w:kern w:val="0"/>
                <w:sz w:val="24"/>
                <w:szCs w:val="24"/>
                <w:lang w:val="en-ZA"/>
                <w14:ligatures w14:val="none"/>
              </w:rPr>
              <w:t>Oral questioning</w:t>
            </w:r>
          </w:p>
          <w:p w14:paraId="2F039A33" w14:textId="77777777" w:rsidR="003C2EB6" w:rsidRPr="00DB4FC1" w:rsidRDefault="003C2EB6">
            <w:pPr>
              <w:numPr>
                <w:ilvl w:val="0"/>
                <w:numId w:val="273"/>
              </w:numPr>
              <w:spacing w:after="0" w:line="360" w:lineRule="auto"/>
              <w:rPr>
                <w:rFonts w:ascii="Times New Roman" w:eastAsia="Calibri" w:hAnsi="Times New Roman" w:cs="Times New Roman"/>
                <w:kern w:val="0"/>
                <w:sz w:val="24"/>
                <w:szCs w:val="24"/>
                <w:lang w:val="en-ZA"/>
                <w14:ligatures w14:val="none"/>
              </w:rPr>
            </w:pPr>
            <w:r w:rsidRPr="00DB4FC1">
              <w:rPr>
                <w:rFonts w:ascii="Times New Roman" w:eastAsia="Calibri" w:hAnsi="Times New Roman" w:cs="Times New Roman"/>
                <w:kern w:val="0"/>
                <w:sz w:val="24"/>
                <w:szCs w:val="24"/>
                <w:lang w:val="en-ZA"/>
                <w14:ligatures w14:val="none"/>
              </w:rPr>
              <w:t xml:space="preserve">Written tests </w:t>
            </w:r>
          </w:p>
        </w:tc>
      </w:tr>
      <w:tr w:rsidR="003C2EB6" w:rsidRPr="00DB4FC1" w14:paraId="5FD09074" w14:textId="77777777" w:rsidTr="006218ED">
        <w:trPr>
          <w:trHeight w:val="800"/>
        </w:trPr>
        <w:tc>
          <w:tcPr>
            <w:tcW w:w="2880" w:type="dxa"/>
            <w:tcBorders>
              <w:top w:val="single" w:sz="4" w:space="0" w:color="auto"/>
              <w:left w:val="single" w:sz="4" w:space="0" w:color="auto"/>
              <w:bottom w:val="single" w:sz="4" w:space="0" w:color="auto"/>
              <w:right w:val="single" w:sz="4" w:space="0" w:color="auto"/>
            </w:tcBorders>
          </w:tcPr>
          <w:p w14:paraId="702EECB6" w14:textId="77777777" w:rsidR="003C2EB6" w:rsidRPr="00DB4FC1" w:rsidRDefault="003C2EB6">
            <w:pPr>
              <w:pStyle w:val="ListParagraph"/>
              <w:numPr>
                <w:ilvl w:val="0"/>
                <w:numId w:val="281"/>
              </w:numPr>
              <w:spacing w:line="360" w:lineRule="auto"/>
              <w:rPr>
                <w:rFonts w:eastAsia="Calibri"/>
                <w:kern w:val="0"/>
                <w:szCs w:val="24"/>
                <w:lang w:val="en-ZA"/>
              </w:rPr>
            </w:pPr>
            <w:r w:rsidRPr="00DB4FC1">
              <w:rPr>
                <w:rFonts w:eastAsia="Calibri"/>
                <w:kern w:val="0"/>
                <w:szCs w:val="24"/>
                <w:lang w:val="en-ZA"/>
              </w:rPr>
              <w:t>Apply servo systems</w:t>
            </w:r>
          </w:p>
        </w:tc>
        <w:tc>
          <w:tcPr>
            <w:tcW w:w="5130" w:type="dxa"/>
            <w:tcBorders>
              <w:top w:val="single" w:sz="4" w:space="0" w:color="auto"/>
              <w:left w:val="single" w:sz="4" w:space="0" w:color="auto"/>
              <w:bottom w:val="single" w:sz="4" w:space="0" w:color="auto"/>
              <w:right w:val="single" w:sz="4" w:space="0" w:color="auto"/>
            </w:tcBorders>
          </w:tcPr>
          <w:p w14:paraId="533BFF65" w14:textId="77777777" w:rsidR="003C2EB6" w:rsidRPr="00DB4FC1" w:rsidRDefault="003C2EB6">
            <w:pPr>
              <w:numPr>
                <w:ilvl w:val="1"/>
                <w:numId w:val="281"/>
              </w:numPr>
              <w:spacing w:after="0" w:line="360" w:lineRule="auto"/>
              <w:ind w:left="720"/>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Servo mechanisms</w:t>
            </w:r>
          </w:p>
          <w:p w14:paraId="3FC1BA81" w14:textId="77777777" w:rsidR="003C2EB6" w:rsidRPr="00DB4FC1" w:rsidRDefault="003C2EB6">
            <w:pPr>
              <w:pStyle w:val="ListParagraph"/>
              <w:numPr>
                <w:ilvl w:val="2"/>
                <w:numId w:val="151"/>
              </w:numPr>
              <w:spacing w:after="0" w:line="360" w:lineRule="auto"/>
              <w:rPr>
                <w:rFonts w:eastAsia="Calibri"/>
                <w:kern w:val="0"/>
                <w:szCs w:val="24"/>
                <w:lang w:val="en-ZW"/>
              </w:rPr>
            </w:pPr>
            <w:r w:rsidRPr="00DB4FC1">
              <w:rPr>
                <w:rFonts w:eastAsia="Calibri"/>
                <w:kern w:val="0"/>
                <w:szCs w:val="24"/>
                <w:lang w:val="en-ZW"/>
              </w:rPr>
              <w:t>Position</w:t>
            </w:r>
          </w:p>
          <w:p w14:paraId="061CC786" w14:textId="77777777" w:rsidR="003C2EB6" w:rsidRPr="00DB4FC1" w:rsidRDefault="003C2EB6">
            <w:pPr>
              <w:pStyle w:val="ListParagraph"/>
              <w:numPr>
                <w:ilvl w:val="2"/>
                <w:numId w:val="151"/>
              </w:numPr>
              <w:spacing w:after="0" w:line="360" w:lineRule="auto"/>
              <w:rPr>
                <w:rFonts w:eastAsia="Calibri"/>
                <w:kern w:val="0"/>
                <w:szCs w:val="24"/>
              </w:rPr>
            </w:pPr>
            <w:r w:rsidRPr="00DB4FC1">
              <w:rPr>
                <w:rFonts w:eastAsia="Calibri"/>
                <w:kern w:val="0"/>
                <w:szCs w:val="24"/>
              </w:rPr>
              <w:t>Speed</w:t>
            </w:r>
          </w:p>
          <w:p w14:paraId="191F1F4C" w14:textId="77777777" w:rsidR="003C2EB6" w:rsidRPr="00DB4FC1" w:rsidRDefault="003C2EB6">
            <w:pPr>
              <w:pStyle w:val="ListParagraph"/>
              <w:numPr>
                <w:ilvl w:val="2"/>
                <w:numId w:val="151"/>
              </w:numPr>
              <w:spacing w:after="0" w:line="360" w:lineRule="auto"/>
              <w:rPr>
                <w:rFonts w:eastAsia="Calibri"/>
                <w:kern w:val="0"/>
                <w:szCs w:val="24"/>
              </w:rPr>
            </w:pPr>
            <w:r w:rsidRPr="00DB4FC1">
              <w:rPr>
                <w:rFonts w:eastAsia="Calibri"/>
                <w:kern w:val="0"/>
                <w:szCs w:val="24"/>
              </w:rPr>
              <w:t>Acceleration</w:t>
            </w:r>
          </w:p>
          <w:p w14:paraId="5A006240" w14:textId="77777777" w:rsidR="003C2EB6" w:rsidRPr="00DB4FC1" w:rsidRDefault="003C2EB6">
            <w:pPr>
              <w:numPr>
                <w:ilvl w:val="1"/>
                <w:numId w:val="281"/>
              </w:numPr>
              <w:spacing w:after="0" w:line="360" w:lineRule="auto"/>
              <w:ind w:left="720"/>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AC and DC Servo amplifiers</w:t>
            </w:r>
          </w:p>
          <w:p w14:paraId="5BC62191" w14:textId="77777777" w:rsidR="003C2EB6" w:rsidRPr="00DB4FC1" w:rsidRDefault="003C2EB6">
            <w:pPr>
              <w:pStyle w:val="ListParagraph"/>
              <w:numPr>
                <w:ilvl w:val="2"/>
                <w:numId w:val="331"/>
              </w:numPr>
              <w:spacing w:after="0" w:line="360" w:lineRule="auto"/>
              <w:rPr>
                <w:rFonts w:eastAsia="Calibri"/>
                <w:kern w:val="0"/>
                <w:szCs w:val="24"/>
                <w:lang w:val="en-ZW"/>
              </w:rPr>
            </w:pPr>
            <w:r w:rsidRPr="00DB4FC1">
              <w:rPr>
                <w:rFonts w:eastAsia="Calibri"/>
                <w:kern w:val="0"/>
                <w:szCs w:val="24"/>
                <w:lang w:val="en-ZW"/>
              </w:rPr>
              <w:t>Linear</w:t>
            </w:r>
          </w:p>
          <w:p w14:paraId="5B029C3A" w14:textId="77777777" w:rsidR="003C2EB6" w:rsidRPr="00DB4FC1" w:rsidRDefault="003C2EB6">
            <w:pPr>
              <w:pStyle w:val="ListParagraph"/>
              <w:numPr>
                <w:ilvl w:val="2"/>
                <w:numId w:val="331"/>
              </w:numPr>
              <w:spacing w:after="0" w:line="360" w:lineRule="auto"/>
              <w:rPr>
                <w:rFonts w:eastAsia="Calibri"/>
                <w:kern w:val="0"/>
                <w:szCs w:val="24"/>
              </w:rPr>
            </w:pPr>
            <w:r w:rsidRPr="00DB4FC1">
              <w:rPr>
                <w:rFonts w:eastAsia="Calibri"/>
                <w:kern w:val="0"/>
                <w:szCs w:val="24"/>
              </w:rPr>
              <w:t>Pulse-width modulation</w:t>
            </w:r>
          </w:p>
          <w:p w14:paraId="0E305422" w14:textId="77777777" w:rsidR="003C2EB6" w:rsidRPr="00DB4FC1" w:rsidRDefault="003C2EB6">
            <w:pPr>
              <w:pStyle w:val="ListParagraph"/>
              <w:numPr>
                <w:ilvl w:val="2"/>
                <w:numId w:val="331"/>
              </w:numPr>
              <w:spacing w:after="0" w:line="360" w:lineRule="auto"/>
              <w:rPr>
                <w:rFonts w:eastAsia="Calibri"/>
                <w:kern w:val="0"/>
                <w:szCs w:val="24"/>
              </w:rPr>
            </w:pPr>
            <w:r w:rsidRPr="00DB4FC1">
              <w:rPr>
                <w:rFonts w:eastAsia="Calibri"/>
                <w:kern w:val="0"/>
                <w:szCs w:val="24"/>
              </w:rPr>
              <w:t>Digital</w:t>
            </w:r>
          </w:p>
          <w:p w14:paraId="6F1867E0" w14:textId="77777777" w:rsidR="003C2EB6" w:rsidRPr="00DB4FC1" w:rsidRDefault="003C2EB6">
            <w:pPr>
              <w:numPr>
                <w:ilvl w:val="1"/>
                <w:numId w:val="281"/>
              </w:numPr>
              <w:spacing w:after="0" w:line="360" w:lineRule="auto"/>
              <w:ind w:left="720"/>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Operation of stepper motors</w:t>
            </w:r>
          </w:p>
          <w:p w14:paraId="1656002D" w14:textId="77777777" w:rsidR="003C2EB6" w:rsidRPr="00DB4FC1" w:rsidRDefault="003C2EB6">
            <w:pPr>
              <w:pStyle w:val="ListParagraph"/>
              <w:numPr>
                <w:ilvl w:val="2"/>
                <w:numId w:val="307"/>
              </w:numPr>
              <w:spacing w:after="0" w:line="360" w:lineRule="auto"/>
              <w:rPr>
                <w:rFonts w:eastAsia="Calibri"/>
                <w:kern w:val="0"/>
                <w:szCs w:val="24"/>
                <w:lang w:val="en-ZW"/>
              </w:rPr>
            </w:pPr>
            <w:r w:rsidRPr="00DB4FC1">
              <w:rPr>
                <w:rFonts w:eastAsia="Calibri"/>
                <w:kern w:val="0"/>
                <w:szCs w:val="24"/>
                <w:lang w:val="en-ZW"/>
              </w:rPr>
              <w:t>Construction</w:t>
            </w:r>
          </w:p>
          <w:p w14:paraId="7C51854D" w14:textId="77777777" w:rsidR="003C2EB6" w:rsidRPr="00DB4FC1" w:rsidRDefault="003C2EB6">
            <w:pPr>
              <w:pStyle w:val="ListParagraph"/>
              <w:numPr>
                <w:ilvl w:val="2"/>
                <w:numId w:val="307"/>
              </w:numPr>
              <w:spacing w:after="0" w:line="360" w:lineRule="auto"/>
              <w:rPr>
                <w:rFonts w:eastAsia="Calibri"/>
                <w:kern w:val="0"/>
                <w:szCs w:val="24"/>
              </w:rPr>
            </w:pPr>
            <w:r w:rsidRPr="00DB4FC1">
              <w:rPr>
                <w:rFonts w:eastAsia="Calibri"/>
                <w:kern w:val="0"/>
                <w:szCs w:val="24"/>
              </w:rPr>
              <w:t>Control circuits</w:t>
            </w:r>
          </w:p>
          <w:p w14:paraId="5E73DBB3" w14:textId="77777777" w:rsidR="003C2EB6" w:rsidRPr="00DB4FC1" w:rsidRDefault="003C2EB6">
            <w:pPr>
              <w:pStyle w:val="ListParagraph"/>
              <w:numPr>
                <w:ilvl w:val="2"/>
                <w:numId w:val="307"/>
              </w:numPr>
              <w:spacing w:after="0" w:line="360" w:lineRule="auto"/>
              <w:rPr>
                <w:rFonts w:eastAsia="Calibri"/>
                <w:kern w:val="0"/>
                <w:szCs w:val="24"/>
              </w:rPr>
            </w:pPr>
            <w:r w:rsidRPr="00DB4FC1">
              <w:rPr>
                <w:rFonts w:eastAsia="Calibri"/>
                <w:kern w:val="0"/>
                <w:szCs w:val="24"/>
              </w:rPr>
              <w:t xml:space="preserve">Calculations </w:t>
            </w:r>
          </w:p>
          <w:p w14:paraId="1DC03E44" w14:textId="77777777" w:rsidR="003C2EB6" w:rsidRPr="00DB4FC1" w:rsidRDefault="003C2EB6">
            <w:pPr>
              <w:pStyle w:val="ListParagraph"/>
              <w:numPr>
                <w:ilvl w:val="2"/>
                <w:numId w:val="307"/>
              </w:numPr>
              <w:spacing w:after="0" w:line="360" w:lineRule="auto"/>
              <w:rPr>
                <w:rFonts w:eastAsia="Calibri"/>
                <w:kern w:val="0"/>
                <w:szCs w:val="24"/>
              </w:rPr>
            </w:pPr>
            <w:r w:rsidRPr="00DB4FC1">
              <w:rPr>
                <w:rFonts w:eastAsia="Calibri"/>
                <w:kern w:val="0"/>
                <w:szCs w:val="24"/>
              </w:rPr>
              <w:t>Interfacing</w:t>
            </w:r>
          </w:p>
          <w:p w14:paraId="7321812E" w14:textId="77777777" w:rsidR="003C2EB6" w:rsidRPr="00DB4FC1" w:rsidRDefault="003C2EB6">
            <w:pPr>
              <w:pStyle w:val="ListParagraph"/>
              <w:numPr>
                <w:ilvl w:val="2"/>
                <w:numId w:val="307"/>
              </w:numPr>
              <w:spacing w:after="0" w:line="360" w:lineRule="auto"/>
              <w:rPr>
                <w:rFonts w:eastAsia="Calibri"/>
                <w:kern w:val="0"/>
                <w:szCs w:val="24"/>
              </w:rPr>
            </w:pPr>
            <w:r w:rsidRPr="00DB4FC1">
              <w:rPr>
                <w:rFonts w:eastAsia="Calibri"/>
                <w:kern w:val="0"/>
                <w:szCs w:val="24"/>
              </w:rPr>
              <w:t>Applications</w:t>
            </w:r>
          </w:p>
          <w:p w14:paraId="6765B0AD" w14:textId="77777777" w:rsidR="003C2EB6" w:rsidRPr="00DB4FC1" w:rsidRDefault="003C2EB6">
            <w:pPr>
              <w:numPr>
                <w:ilvl w:val="1"/>
                <w:numId w:val="281"/>
              </w:numPr>
              <w:spacing w:after="0" w:line="360" w:lineRule="auto"/>
              <w:ind w:left="720"/>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Characteristics curves of ac and dc servo motors</w:t>
            </w:r>
          </w:p>
          <w:p w14:paraId="4337DD80" w14:textId="77777777" w:rsidR="003C2EB6" w:rsidRPr="00DB4FC1" w:rsidRDefault="003C2EB6">
            <w:pPr>
              <w:pStyle w:val="ListParagraph"/>
              <w:numPr>
                <w:ilvl w:val="2"/>
                <w:numId w:val="223"/>
              </w:numPr>
              <w:spacing w:after="0" w:line="360" w:lineRule="auto"/>
              <w:rPr>
                <w:rFonts w:eastAsia="Calibri"/>
                <w:kern w:val="0"/>
                <w:szCs w:val="24"/>
                <w:lang w:val="en-ZW"/>
              </w:rPr>
            </w:pPr>
            <w:r w:rsidRPr="00DB4FC1">
              <w:rPr>
                <w:rFonts w:eastAsia="Calibri"/>
                <w:kern w:val="0"/>
                <w:szCs w:val="24"/>
                <w:lang w:val="en-ZW"/>
              </w:rPr>
              <w:t>Torque Vs Speed curve</w:t>
            </w:r>
          </w:p>
          <w:p w14:paraId="51394C9E" w14:textId="77777777" w:rsidR="003C2EB6" w:rsidRPr="00DB4FC1" w:rsidRDefault="003C2EB6">
            <w:pPr>
              <w:pStyle w:val="ListParagraph"/>
              <w:numPr>
                <w:ilvl w:val="2"/>
                <w:numId w:val="223"/>
              </w:numPr>
              <w:spacing w:after="0" w:line="360" w:lineRule="auto"/>
              <w:rPr>
                <w:rFonts w:eastAsia="Calibri"/>
                <w:kern w:val="0"/>
                <w:szCs w:val="24"/>
              </w:rPr>
            </w:pPr>
            <w:r w:rsidRPr="00DB4FC1">
              <w:rPr>
                <w:rFonts w:eastAsia="Calibri"/>
                <w:kern w:val="0"/>
                <w:szCs w:val="24"/>
              </w:rPr>
              <w:t>Torque Vs Current curve</w:t>
            </w:r>
          </w:p>
          <w:p w14:paraId="1E3D306D" w14:textId="77777777" w:rsidR="003C2EB6" w:rsidRPr="00DB4FC1" w:rsidRDefault="003C2EB6">
            <w:pPr>
              <w:pStyle w:val="ListParagraph"/>
              <w:numPr>
                <w:ilvl w:val="2"/>
                <w:numId w:val="223"/>
              </w:numPr>
              <w:spacing w:after="0" w:line="360" w:lineRule="auto"/>
              <w:rPr>
                <w:rFonts w:eastAsia="Calibri"/>
                <w:kern w:val="0"/>
                <w:szCs w:val="24"/>
              </w:rPr>
            </w:pPr>
            <w:r w:rsidRPr="00DB4FC1">
              <w:rPr>
                <w:rFonts w:eastAsia="Calibri"/>
                <w:kern w:val="0"/>
                <w:szCs w:val="24"/>
              </w:rPr>
              <w:t>Efficiency Vs Load curve</w:t>
            </w:r>
          </w:p>
          <w:p w14:paraId="2C779612" w14:textId="77777777" w:rsidR="003C2EB6" w:rsidRPr="00DB4FC1" w:rsidRDefault="003C2EB6">
            <w:pPr>
              <w:pStyle w:val="ListParagraph"/>
              <w:numPr>
                <w:ilvl w:val="2"/>
                <w:numId w:val="223"/>
              </w:numPr>
              <w:spacing w:after="0" w:line="360" w:lineRule="auto"/>
              <w:rPr>
                <w:rFonts w:eastAsia="Calibri"/>
                <w:kern w:val="0"/>
                <w:szCs w:val="24"/>
                <w:lang w:val="en-ZW"/>
              </w:rPr>
            </w:pPr>
            <w:r w:rsidRPr="00DB4FC1">
              <w:rPr>
                <w:rFonts w:eastAsia="Calibri"/>
                <w:kern w:val="0"/>
                <w:szCs w:val="24"/>
                <w:lang w:val="en-ZW"/>
              </w:rPr>
              <w:t xml:space="preserve">Calculations  </w:t>
            </w:r>
          </w:p>
        </w:tc>
        <w:tc>
          <w:tcPr>
            <w:tcW w:w="2453" w:type="dxa"/>
            <w:tcBorders>
              <w:top w:val="single" w:sz="4" w:space="0" w:color="auto"/>
              <w:left w:val="single" w:sz="4" w:space="0" w:color="auto"/>
              <w:bottom w:val="single" w:sz="4" w:space="0" w:color="auto"/>
              <w:right w:val="single" w:sz="4" w:space="0" w:color="auto"/>
            </w:tcBorders>
          </w:tcPr>
          <w:p w14:paraId="02C50D87" w14:textId="77777777" w:rsidR="003C2EB6" w:rsidRPr="00DB4FC1" w:rsidRDefault="003C2EB6">
            <w:pPr>
              <w:numPr>
                <w:ilvl w:val="0"/>
                <w:numId w:val="273"/>
              </w:numPr>
              <w:spacing w:after="0" w:line="360" w:lineRule="auto"/>
              <w:rPr>
                <w:rFonts w:ascii="Times New Roman" w:eastAsia="Calibri" w:hAnsi="Times New Roman" w:cs="Times New Roman"/>
                <w:kern w:val="0"/>
                <w:sz w:val="24"/>
                <w:szCs w:val="24"/>
                <w:lang w:val="en-ZA"/>
                <w14:ligatures w14:val="none"/>
              </w:rPr>
            </w:pPr>
            <w:r w:rsidRPr="00DB4FC1">
              <w:rPr>
                <w:rFonts w:ascii="Times New Roman" w:eastAsia="Calibri" w:hAnsi="Times New Roman" w:cs="Times New Roman"/>
                <w:kern w:val="0"/>
                <w:sz w:val="24"/>
                <w:szCs w:val="24"/>
                <w:lang w:val="en-ZA"/>
                <w14:ligatures w14:val="none"/>
              </w:rPr>
              <w:t>Practical</w:t>
            </w:r>
          </w:p>
          <w:p w14:paraId="5CA4B77A" w14:textId="77777777" w:rsidR="003C2EB6" w:rsidRPr="00DB4FC1" w:rsidRDefault="003C2EB6">
            <w:pPr>
              <w:numPr>
                <w:ilvl w:val="0"/>
                <w:numId w:val="273"/>
              </w:numPr>
              <w:spacing w:after="0" w:line="360" w:lineRule="auto"/>
              <w:rPr>
                <w:rFonts w:ascii="Times New Roman" w:eastAsia="Calibri" w:hAnsi="Times New Roman" w:cs="Times New Roman"/>
                <w:kern w:val="0"/>
                <w:sz w:val="24"/>
                <w:szCs w:val="24"/>
                <w:lang w:val="en-ZA"/>
                <w14:ligatures w14:val="none"/>
              </w:rPr>
            </w:pPr>
            <w:r w:rsidRPr="00DB4FC1">
              <w:rPr>
                <w:rFonts w:ascii="Times New Roman" w:eastAsia="Calibri" w:hAnsi="Times New Roman" w:cs="Times New Roman"/>
                <w:kern w:val="0"/>
                <w:sz w:val="24"/>
                <w:szCs w:val="24"/>
                <w:lang w:val="en-ZA"/>
                <w14:ligatures w14:val="none"/>
              </w:rPr>
              <w:t>Portfolio of evidence</w:t>
            </w:r>
          </w:p>
          <w:p w14:paraId="361FAF72" w14:textId="77777777" w:rsidR="003C2EB6" w:rsidRPr="00DB4FC1" w:rsidRDefault="003C2EB6">
            <w:pPr>
              <w:numPr>
                <w:ilvl w:val="0"/>
                <w:numId w:val="273"/>
              </w:numPr>
              <w:spacing w:after="0" w:line="360" w:lineRule="auto"/>
              <w:rPr>
                <w:rFonts w:ascii="Times New Roman" w:eastAsia="Calibri" w:hAnsi="Times New Roman" w:cs="Times New Roman"/>
                <w:kern w:val="0"/>
                <w:sz w:val="24"/>
                <w:szCs w:val="24"/>
                <w:lang w:val="en-ZA"/>
                <w14:ligatures w14:val="none"/>
              </w:rPr>
            </w:pPr>
            <w:r w:rsidRPr="00DB4FC1">
              <w:rPr>
                <w:rFonts w:ascii="Times New Roman" w:eastAsia="Calibri" w:hAnsi="Times New Roman" w:cs="Times New Roman"/>
                <w:kern w:val="0"/>
                <w:sz w:val="24"/>
                <w:szCs w:val="24"/>
                <w:lang w:val="en-ZA"/>
                <w14:ligatures w14:val="none"/>
              </w:rPr>
              <w:t xml:space="preserve">Third party report </w:t>
            </w:r>
          </w:p>
          <w:p w14:paraId="789A7703" w14:textId="77777777" w:rsidR="003C2EB6" w:rsidRPr="00DB4FC1" w:rsidRDefault="003C2EB6">
            <w:pPr>
              <w:numPr>
                <w:ilvl w:val="0"/>
                <w:numId w:val="273"/>
              </w:numPr>
              <w:spacing w:after="0" w:line="360" w:lineRule="auto"/>
              <w:rPr>
                <w:rFonts w:ascii="Times New Roman" w:eastAsia="Calibri" w:hAnsi="Times New Roman" w:cs="Times New Roman"/>
                <w:kern w:val="0"/>
                <w:sz w:val="24"/>
                <w:szCs w:val="24"/>
                <w:lang w:val="en-ZA"/>
                <w14:ligatures w14:val="none"/>
              </w:rPr>
            </w:pPr>
            <w:r w:rsidRPr="00DB4FC1">
              <w:rPr>
                <w:rFonts w:ascii="Times New Roman" w:eastAsia="Calibri" w:hAnsi="Times New Roman" w:cs="Times New Roman"/>
                <w:kern w:val="0"/>
                <w:sz w:val="24"/>
                <w:szCs w:val="24"/>
                <w:lang w:val="en-ZA"/>
                <w14:ligatures w14:val="none"/>
              </w:rPr>
              <w:t>Oral questioning</w:t>
            </w:r>
          </w:p>
          <w:p w14:paraId="58D49CAF" w14:textId="77777777" w:rsidR="003C2EB6" w:rsidRPr="00DB4FC1" w:rsidRDefault="003C2EB6">
            <w:pPr>
              <w:numPr>
                <w:ilvl w:val="0"/>
                <w:numId w:val="273"/>
              </w:numPr>
              <w:spacing w:after="0" w:line="360" w:lineRule="auto"/>
              <w:rPr>
                <w:rFonts w:ascii="Times New Roman" w:eastAsia="Calibri" w:hAnsi="Times New Roman" w:cs="Times New Roman"/>
                <w:kern w:val="0"/>
                <w:sz w:val="24"/>
                <w:szCs w:val="24"/>
                <w:lang w:val="en-ZA"/>
                <w14:ligatures w14:val="none"/>
              </w:rPr>
            </w:pPr>
            <w:r w:rsidRPr="00DB4FC1">
              <w:rPr>
                <w:rFonts w:ascii="Times New Roman" w:eastAsia="Calibri" w:hAnsi="Times New Roman" w:cs="Times New Roman"/>
                <w:kern w:val="0"/>
                <w:sz w:val="24"/>
                <w:szCs w:val="24"/>
                <w:lang w:val="en-ZA"/>
                <w14:ligatures w14:val="none"/>
              </w:rPr>
              <w:t xml:space="preserve">Written tests </w:t>
            </w:r>
          </w:p>
          <w:p w14:paraId="6F8BC34F" w14:textId="77777777" w:rsidR="003C2EB6" w:rsidRPr="00DB4FC1" w:rsidRDefault="003C2EB6" w:rsidP="006218ED">
            <w:pPr>
              <w:spacing w:after="0" w:line="360" w:lineRule="auto"/>
              <w:ind w:left="360"/>
              <w:rPr>
                <w:rFonts w:ascii="Times New Roman" w:eastAsia="Calibri" w:hAnsi="Times New Roman" w:cs="Times New Roman"/>
                <w:kern w:val="0"/>
                <w:sz w:val="24"/>
                <w:szCs w:val="24"/>
                <w:lang w:val="en-ZA"/>
                <w14:ligatures w14:val="none"/>
              </w:rPr>
            </w:pPr>
          </w:p>
        </w:tc>
      </w:tr>
    </w:tbl>
    <w:p w14:paraId="5F429B90" w14:textId="77777777" w:rsidR="003C2EB6" w:rsidRPr="00DB4FC1" w:rsidRDefault="003C2EB6" w:rsidP="003C2EB6">
      <w:pPr>
        <w:spacing w:after="0" w:line="360" w:lineRule="auto"/>
        <w:rPr>
          <w:rFonts w:ascii="Times New Roman" w:eastAsia="Calibri" w:hAnsi="Times New Roman" w:cs="Times New Roman"/>
          <w:kern w:val="0"/>
          <w:sz w:val="24"/>
          <w:szCs w:val="24"/>
          <w14:ligatures w14:val="none"/>
        </w:rPr>
      </w:pPr>
    </w:p>
    <w:p w14:paraId="1956D2F5" w14:textId="77777777" w:rsidR="003C2EB6" w:rsidRPr="00DB4FC1" w:rsidRDefault="003C2EB6" w:rsidP="003C2EB6">
      <w:pPr>
        <w:spacing w:after="0" w:line="360" w:lineRule="auto"/>
        <w:rPr>
          <w:rFonts w:ascii="Times New Roman" w:eastAsia="Calibri" w:hAnsi="Times New Roman" w:cs="Times New Roman"/>
          <w:kern w:val="0"/>
          <w:sz w:val="24"/>
          <w:szCs w:val="24"/>
          <w14:ligatures w14:val="none"/>
        </w:rPr>
      </w:pPr>
    </w:p>
    <w:p w14:paraId="32E7CD35" w14:textId="77777777" w:rsidR="003C2EB6" w:rsidRPr="00DB4FC1" w:rsidRDefault="003C2EB6" w:rsidP="003C2EB6">
      <w:pPr>
        <w:spacing w:after="0" w:line="360" w:lineRule="auto"/>
        <w:rPr>
          <w:rFonts w:ascii="Times New Roman" w:eastAsia="Calibri" w:hAnsi="Times New Roman" w:cs="Times New Roman"/>
          <w:b/>
          <w:kern w:val="0"/>
          <w:sz w:val="24"/>
          <w:szCs w:val="24"/>
          <w14:ligatures w14:val="none"/>
        </w:rPr>
      </w:pPr>
      <w:r w:rsidRPr="00DB4FC1">
        <w:rPr>
          <w:rFonts w:ascii="Times New Roman" w:eastAsia="Calibri" w:hAnsi="Times New Roman" w:cs="Times New Roman"/>
          <w:b/>
          <w:kern w:val="0"/>
          <w:sz w:val="24"/>
          <w:szCs w:val="24"/>
          <w14:ligatures w14:val="none"/>
        </w:rPr>
        <w:t>Suggested Methods of Instruction</w:t>
      </w:r>
    </w:p>
    <w:p w14:paraId="01B839AF" w14:textId="77777777" w:rsidR="003C2EB6" w:rsidRPr="00DB4FC1" w:rsidRDefault="003C2EB6">
      <w:pPr>
        <w:numPr>
          <w:ilvl w:val="0"/>
          <w:numId w:val="305"/>
        </w:numPr>
        <w:spacing w:after="0" w:line="360" w:lineRule="auto"/>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Projects</w:t>
      </w:r>
    </w:p>
    <w:p w14:paraId="1389905F" w14:textId="77777777" w:rsidR="003C2EB6" w:rsidRPr="00DB4FC1" w:rsidRDefault="003C2EB6">
      <w:pPr>
        <w:numPr>
          <w:ilvl w:val="0"/>
          <w:numId w:val="305"/>
        </w:numPr>
        <w:spacing w:after="0" w:line="360" w:lineRule="auto"/>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Practical</w:t>
      </w:r>
    </w:p>
    <w:p w14:paraId="1F743CEC" w14:textId="77777777" w:rsidR="003C2EB6" w:rsidRPr="00DB4FC1" w:rsidRDefault="003C2EB6">
      <w:pPr>
        <w:numPr>
          <w:ilvl w:val="0"/>
          <w:numId w:val="305"/>
        </w:numPr>
        <w:spacing w:after="0" w:line="360" w:lineRule="auto"/>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Demonstration</w:t>
      </w:r>
    </w:p>
    <w:p w14:paraId="4951DAE3" w14:textId="77777777" w:rsidR="003C2EB6" w:rsidRPr="00DB4FC1" w:rsidRDefault="003C2EB6">
      <w:pPr>
        <w:numPr>
          <w:ilvl w:val="0"/>
          <w:numId w:val="305"/>
        </w:numPr>
        <w:spacing w:after="0" w:line="360" w:lineRule="auto"/>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Group Discussions</w:t>
      </w:r>
    </w:p>
    <w:p w14:paraId="6447164C" w14:textId="77777777" w:rsidR="003C2EB6" w:rsidRPr="00DB4FC1" w:rsidRDefault="003C2EB6">
      <w:pPr>
        <w:numPr>
          <w:ilvl w:val="0"/>
          <w:numId w:val="305"/>
        </w:numPr>
        <w:spacing w:after="0" w:line="360" w:lineRule="auto"/>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Direct Instruction</w:t>
      </w:r>
    </w:p>
    <w:p w14:paraId="162F47AA" w14:textId="77777777" w:rsidR="003C2EB6" w:rsidRPr="00DB4FC1" w:rsidRDefault="003C2EB6">
      <w:pPr>
        <w:numPr>
          <w:ilvl w:val="0"/>
          <w:numId w:val="305"/>
        </w:numPr>
        <w:spacing w:after="0" w:line="360" w:lineRule="auto"/>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Illustration</w:t>
      </w:r>
    </w:p>
    <w:p w14:paraId="2EDD075F" w14:textId="77777777" w:rsidR="003C2EB6" w:rsidRPr="00DB4FC1" w:rsidRDefault="003C2EB6" w:rsidP="003C2EB6">
      <w:pPr>
        <w:spacing w:after="0" w:line="360" w:lineRule="auto"/>
        <w:rPr>
          <w:rFonts w:ascii="Times New Roman" w:eastAsia="Times New Roman" w:hAnsi="Times New Roman" w:cs="Times New Roman"/>
          <w:kern w:val="0"/>
          <w:sz w:val="24"/>
          <w:szCs w:val="24"/>
          <w14:ligatures w14:val="none"/>
        </w:rPr>
      </w:pPr>
    </w:p>
    <w:p w14:paraId="70708D58" w14:textId="77777777" w:rsidR="003C2EB6" w:rsidRPr="00DB4FC1" w:rsidRDefault="003C2EB6" w:rsidP="003C2EB6">
      <w:pPr>
        <w:spacing w:line="360" w:lineRule="auto"/>
        <w:rPr>
          <w:rFonts w:ascii="Times New Roman" w:eastAsia="Calibri" w:hAnsi="Times New Roman" w:cs="Times New Roman"/>
          <w:b/>
          <w:kern w:val="0"/>
          <w:sz w:val="24"/>
          <w:szCs w:val="24"/>
          <w14:ligatures w14:val="none"/>
        </w:rPr>
      </w:pPr>
      <w:r w:rsidRPr="00DB4FC1">
        <w:rPr>
          <w:rFonts w:ascii="Times New Roman" w:eastAsia="Calibri" w:hAnsi="Times New Roman" w:cs="Times New Roman"/>
          <w:b/>
          <w:kern w:val="0"/>
          <w:sz w:val="24"/>
          <w:szCs w:val="24"/>
          <w14:ligatures w14:val="none"/>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805"/>
        <w:gridCol w:w="3330"/>
        <w:gridCol w:w="2070"/>
        <w:gridCol w:w="1260"/>
        <w:gridCol w:w="1885"/>
      </w:tblGrid>
      <w:tr w:rsidR="003C2EB6" w:rsidRPr="00DB4FC1" w14:paraId="6B051839" w14:textId="77777777" w:rsidTr="006218ED">
        <w:tc>
          <w:tcPr>
            <w:tcW w:w="805" w:type="dxa"/>
          </w:tcPr>
          <w:p w14:paraId="28EB4DE6" w14:textId="77777777" w:rsidR="003C2EB6" w:rsidRPr="00DB4FC1" w:rsidRDefault="003C2EB6" w:rsidP="006218ED">
            <w:pPr>
              <w:spacing w:line="360" w:lineRule="auto"/>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S/No.</w:t>
            </w:r>
          </w:p>
        </w:tc>
        <w:tc>
          <w:tcPr>
            <w:tcW w:w="3330" w:type="dxa"/>
          </w:tcPr>
          <w:p w14:paraId="66183DCE" w14:textId="77777777" w:rsidR="003C2EB6" w:rsidRPr="00DB4FC1" w:rsidRDefault="003C2EB6" w:rsidP="006218ED">
            <w:pPr>
              <w:spacing w:line="360" w:lineRule="auto"/>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Category/Item</w:t>
            </w:r>
          </w:p>
        </w:tc>
        <w:tc>
          <w:tcPr>
            <w:tcW w:w="2070" w:type="dxa"/>
          </w:tcPr>
          <w:p w14:paraId="4B07EC17" w14:textId="77777777" w:rsidR="003C2EB6" w:rsidRPr="00DB4FC1" w:rsidRDefault="003C2EB6" w:rsidP="006218ED">
            <w:pPr>
              <w:spacing w:line="360" w:lineRule="auto"/>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Description/ Specifications</w:t>
            </w:r>
          </w:p>
        </w:tc>
        <w:tc>
          <w:tcPr>
            <w:tcW w:w="1260" w:type="dxa"/>
          </w:tcPr>
          <w:p w14:paraId="09F9098C" w14:textId="77777777" w:rsidR="003C2EB6" w:rsidRPr="00DB4FC1" w:rsidRDefault="003C2EB6" w:rsidP="006218ED">
            <w:pPr>
              <w:spacing w:line="360" w:lineRule="auto"/>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Quantity</w:t>
            </w:r>
          </w:p>
        </w:tc>
        <w:tc>
          <w:tcPr>
            <w:tcW w:w="1885" w:type="dxa"/>
          </w:tcPr>
          <w:p w14:paraId="31EFF582" w14:textId="77777777" w:rsidR="003C2EB6" w:rsidRPr="00DB4FC1" w:rsidRDefault="003C2EB6" w:rsidP="006218ED">
            <w:pPr>
              <w:spacing w:line="360" w:lineRule="auto"/>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Recommended Ratio</w:t>
            </w:r>
          </w:p>
          <w:p w14:paraId="5DAA5829"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(Item: Trainee)</w:t>
            </w:r>
          </w:p>
        </w:tc>
      </w:tr>
      <w:tr w:rsidR="003C2EB6" w:rsidRPr="00DB4FC1" w14:paraId="17503D05" w14:textId="77777777" w:rsidTr="006218ED">
        <w:tc>
          <w:tcPr>
            <w:tcW w:w="805" w:type="dxa"/>
          </w:tcPr>
          <w:p w14:paraId="3D7F4229" w14:textId="77777777" w:rsidR="003C2EB6" w:rsidRPr="00DB4FC1" w:rsidRDefault="003C2EB6" w:rsidP="006218ED">
            <w:pPr>
              <w:spacing w:line="360" w:lineRule="auto"/>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A</w:t>
            </w:r>
          </w:p>
        </w:tc>
        <w:tc>
          <w:tcPr>
            <w:tcW w:w="3330" w:type="dxa"/>
          </w:tcPr>
          <w:p w14:paraId="5619F7AF" w14:textId="77777777" w:rsidR="003C2EB6" w:rsidRPr="00DB4FC1" w:rsidRDefault="003C2EB6" w:rsidP="006218ED">
            <w:pPr>
              <w:spacing w:line="360" w:lineRule="auto"/>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 xml:space="preserve">Learning Materials </w:t>
            </w:r>
          </w:p>
        </w:tc>
        <w:tc>
          <w:tcPr>
            <w:tcW w:w="2070" w:type="dxa"/>
          </w:tcPr>
          <w:p w14:paraId="3D3FD7C8" w14:textId="77777777" w:rsidR="003C2EB6" w:rsidRPr="00DB4FC1" w:rsidRDefault="003C2EB6" w:rsidP="006218ED">
            <w:pPr>
              <w:spacing w:line="360" w:lineRule="auto"/>
              <w:rPr>
                <w:rFonts w:ascii="Times New Roman" w:eastAsia="Times New Roman" w:hAnsi="Times New Roman"/>
                <w:b/>
                <w:sz w:val="24"/>
                <w:szCs w:val="24"/>
                <w:lang w:eastAsia="en-GB"/>
              </w:rPr>
            </w:pPr>
          </w:p>
        </w:tc>
        <w:tc>
          <w:tcPr>
            <w:tcW w:w="1260" w:type="dxa"/>
          </w:tcPr>
          <w:p w14:paraId="5545DA03" w14:textId="77777777" w:rsidR="003C2EB6" w:rsidRPr="00DB4FC1" w:rsidRDefault="003C2EB6" w:rsidP="006218ED">
            <w:pPr>
              <w:spacing w:line="360" w:lineRule="auto"/>
              <w:rPr>
                <w:rFonts w:ascii="Times New Roman" w:eastAsia="Times New Roman" w:hAnsi="Times New Roman"/>
                <w:b/>
                <w:sz w:val="24"/>
                <w:szCs w:val="24"/>
                <w:lang w:eastAsia="en-GB"/>
              </w:rPr>
            </w:pPr>
          </w:p>
        </w:tc>
        <w:tc>
          <w:tcPr>
            <w:tcW w:w="1885" w:type="dxa"/>
          </w:tcPr>
          <w:p w14:paraId="73C9946E" w14:textId="77777777" w:rsidR="003C2EB6" w:rsidRPr="00DB4FC1" w:rsidRDefault="003C2EB6" w:rsidP="006218ED">
            <w:pPr>
              <w:spacing w:line="360" w:lineRule="auto"/>
              <w:rPr>
                <w:rFonts w:ascii="Times New Roman" w:eastAsia="Times New Roman" w:hAnsi="Times New Roman"/>
                <w:b/>
                <w:sz w:val="24"/>
                <w:szCs w:val="24"/>
                <w:lang w:eastAsia="en-GB"/>
              </w:rPr>
            </w:pPr>
          </w:p>
        </w:tc>
      </w:tr>
      <w:tr w:rsidR="003C2EB6" w:rsidRPr="00DB4FC1" w14:paraId="04B35FA0" w14:textId="77777777" w:rsidTr="006218ED">
        <w:tc>
          <w:tcPr>
            <w:tcW w:w="805" w:type="dxa"/>
          </w:tcPr>
          <w:p w14:paraId="7C41A26F" w14:textId="77777777" w:rsidR="003C2EB6" w:rsidRPr="00DB4FC1" w:rsidRDefault="003C2EB6">
            <w:pPr>
              <w:numPr>
                <w:ilvl w:val="0"/>
                <w:numId w:val="309"/>
              </w:numPr>
              <w:spacing w:after="120" w:line="360" w:lineRule="auto"/>
              <w:rPr>
                <w:rFonts w:ascii="Times New Roman" w:eastAsia="Times New Roman" w:hAnsi="Times New Roman"/>
                <w:bCs/>
                <w:sz w:val="24"/>
                <w:szCs w:val="24"/>
                <w:lang w:eastAsia="en-GB"/>
              </w:rPr>
            </w:pPr>
          </w:p>
        </w:tc>
        <w:tc>
          <w:tcPr>
            <w:tcW w:w="3330" w:type="dxa"/>
          </w:tcPr>
          <w:p w14:paraId="7D01704F"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Textbooks</w:t>
            </w:r>
          </w:p>
        </w:tc>
        <w:tc>
          <w:tcPr>
            <w:tcW w:w="2070" w:type="dxa"/>
          </w:tcPr>
          <w:p w14:paraId="3B3E8DCC" w14:textId="77777777" w:rsidR="003C2EB6" w:rsidRPr="00DB4FC1" w:rsidRDefault="003C2EB6" w:rsidP="006218ED">
            <w:pPr>
              <w:spacing w:line="360" w:lineRule="auto"/>
              <w:rPr>
                <w:rFonts w:ascii="Times New Roman" w:eastAsia="Times New Roman" w:hAnsi="Times New Roman"/>
                <w:sz w:val="24"/>
                <w:szCs w:val="24"/>
                <w:lang w:eastAsia="en-GB"/>
              </w:rPr>
            </w:pPr>
            <w:r w:rsidRPr="00DB4FC1">
              <w:rPr>
                <w:rFonts w:ascii="Times New Roman" w:eastAsia="Times New Roman" w:hAnsi="Times New Roman"/>
                <w:sz w:val="24"/>
                <w:szCs w:val="24"/>
                <w:lang w:eastAsia="en-GB"/>
              </w:rPr>
              <w:t>S.K.B Pearson Control Systems Theory and Application</w:t>
            </w:r>
          </w:p>
          <w:p w14:paraId="69D291C4" w14:textId="77777777" w:rsidR="003C2EB6" w:rsidRPr="00DB4FC1" w:rsidRDefault="003C2EB6" w:rsidP="006218ED">
            <w:pPr>
              <w:spacing w:line="360" w:lineRule="auto"/>
              <w:rPr>
                <w:rFonts w:ascii="Times New Roman" w:eastAsia="Times New Roman" w:hAnsi="Times New Roman"/>
                <w:sz w:val="24"/>
                <w:szCs w:val="24"/>
                <w:lang w:eastAsia="en-GB"/>
              </w:rPr>
            </w:pPr>
            <w:r w:rsidRPr="00DB4FC1">
              <w:rPr>
                <w:rFonts w:ascii="Times New Roman" w:eastAsia="Times New Roman" w:hAnsi="Times New Roman"/>
                <w:sz w:val="24"/>
                <w:szCs w:val="24"/>
                <w:lang w:eastAsia="en-GB"/>
              </w:rPr>
              <w:t>Control systems by Yousef Zadek</w:t>
            </w:r>
          </w:p>
          <w:p w14:paraId="4E2EF10E" w14:textId="77777777" w:rsidR="003C2EB6" w:rsidRPr="00DB4FC1" w:rsidRDefault="003C2EB6" w:rsidP="006218ED">
            <w:pPr>
              <w:spacing w:line="360" w:lineRule="auto"/>
              <w:rPr>
                <w:rFonts w:ascii="Times New Roman" w:eastAsia="Times New Roman" w:hAnsi="Times New Roman"/>
                <w:sz w:val="24"/>
                <w:szCs w:val="24"/>
                <w:lang w:eastAsia="en-GB"/>
              </w:rPr>
            </w:pPr>
          </w:p>
        </w:tc>
        <w:tc>
          <w:tcPr>
            <w:tcW w:w="1260" w:type="dxa"/>
          </w:tcPr>
          <w:p w14:paraId="79E292A7"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 xml:space="preserve">5 pcs of each </w:t>
            </w:r>
          </w:p>
        </w:tc>
        <w:tc>
          <w:tcPr>
            <w:tcW w:w="1885" w:type="dxa"/>
          </w:tcPr>
          <w:p w14:paraId="04211871"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1:5</w:t>
            </w:r>
          </w:p>
        </w:tc>
      </w:tr>
      <w:tr w:rsidR="003C2EB6" w:rsidRPr="00DB4FC1" w14:paraId="2BD6EA23" w14:textId="77777777" w:rsidTr="006218ED">
        <w:tc>
          <w:tcPr>
            <w:tcW w:w="805" w:type="dxa"/>
          </w:tcPr>
          <w:p w14:paraId="706835EB" w14:textId="77777777" w:rsidR="003C2EB6" w:rsidRPr="00DB4FC1" w:rsidRDefault="003C2EB6">
            <w:pPr>
              <w:numPr>
                <w:ilvl w:val="0"/>
                <w:numId w:val="309"/>
              </w:numPr>
              <w:spacing w:after="120" w:line="360" w:lineRule="auto"/>
              <w:rPr>
                <w:rFonts w:ascii="Times New Roman" w:eastAsia="Times New Roman" w:hAnsi="Times New Roman"/>
                <w:bCs/>
                <w:sz w:val="24"/>
                <w:szCs w:val="24"/>
                <w:lang w:eastAsia="en-GB"/>
              </w:rPr>
            </w:pPr>
          </w:p>
        </w:tc>
        <w:tc>
          <w:tcPr>
            <w:tcW w:w="3330" w:type="dxa"/>
          </w:tcPr>
          <w:p w14:paraId="68E96C6F"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Installation manuals</w:t>
            </w:r>
          </w:p>
        </w:tc>
        <w:tc>
          <w:tcPr>
            <w:tcW w:w="2070" w:type="dxa"/>
          </w:tcPr>
          <w:p w14:paraId="5DF1C619"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Electrical machine manuals</w:t>
            </w:r>
          </w:p>
        </w:tc>
        <w:tc>
          <w:tcPr>
            <w:tcW w:w="1260" w:type="dxa"/>
          </w:tcPr>
          <w:p w14:paraId="1F499CE1"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5 pcs</w:t>
            </w:r>
          </w:p>
        </w:tc>
        <w:tc>
          <w:tcPr>
            <w:tcW w:w="1885" w:type="dxa"/>
          </w:tcPr>
          <w:p w14:paraId="66141783"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1:5</w:t>
            </w:r>
          </w:p>
        </w:tc>
      </w:tr>
      <w:tr w:rsidR="003C2EB6" w:rsidRPr="00DB4FC1" w14:paraId="06ABB9A0" w14:textId="77777777" w:rsidTr="006218ED">
        <w:tc>
          <w:tcPr>
            <w:tcW w:w="805" w:type="dxa"/>
          </w:tcPr>
          <w:p w14:paraId="6EE1099E" w14:textId="77777777" w:rsidR="003C2EB6" w:rsidRPr="00DB4FC1" w:rsidRDefault="003C2EB6">
            <w:pPr>
              <w:numPr>
                <w:ilvl w:val="0"/>
                <w:numId w:val="309"/>
              </w:numPr>
              <w:spacing w:after="120" w:line="360" w:lineRule="auto"/>
              <w:rPr>
                <w:rFonts w:ascii="Times New Roman" w:eastAsia="Times New Roman" w:hAnsi="Times New Roman"/>
                <w:bCs/>
                <w:sz w:val="24"/>
                <w:szCs w:val="24"/>
                <w:lang w:eastAsia="en-GB"/>
              </w:rPr>
            </w:pPr>
          </w:p>
        </w:tc>
        <w:tc>
          <w:tcPr>
            <w:tcW w:w="3330" w:type="dxa"/>
          </w:tcPr>
          <w:p w14:paraId="4A3AE87C"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Charts</w:t>
            </w:r>
          </w:p>
        </w:tc>
        <w:tc>
          <w:tcPr>
            <w:tcW w:w="2070" w:type="dxa"/>
          </w:tcPr>
          <w:p w14:paraId="50F5C113"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Single line diagram</w:t>
            </w:r>
          </w:p>
          <w:p w14:paraId="7EFCE28B"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Motor starting circuits</w:t>
            </w:r>
          </w:p>
          <w:p w14:paraId="468BFD3C"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Circuit diagrams</w:t>
            </w:r>
          </w:p>
          <w:p w14:paraId="037EC1B0" w14:textId="77777777" w:rsidR="003C2EB6" w:rsidRPr="00DB4FC1" w:rsidRDefault="003C2EB6" w:rsidP="006218ED">
            <w:pPr>
              <w:spacing w:line="360" w:lineRule="auto"/>
              <w:rPr>
                <w:rFonts w:ascii="Times New Roman" w:eastAsia="Times New Roman" w:hAnsi="Times New Roman"/>
                <w:bCs/>
                <w:sz w:val="24"/>
                <w:szCs w:val="24"/>
                <w:lang w:eastAsia="en-GB"/>
              </w:rPr>
            </w:pPr>
            <w:proofErr w:type="spellStart"/>
            <w:r w:rsidRPr="00DB4FC1">
              <w:rPr>
                <w:rFonts w:ascii="Times New Roman" w:eastAsia="Times New Roman" w:hAnsi="Times New Roman"/>
                <w:bCs/>
                <w:sz w:val="24"/>
                <w:szCs w:val="24"/>
                <w:lang w:eastAsia="en-GB"/>
              </w:rPr>
              <w:t>Colour</w:t>
            </w:r>
            <w:proofErr w:type="spellEnd"/>
            <w:r w:rsidRPr="00DB4FC1">
              <w:rPr>
                <w:rFonts w:ascii="Times New Roman" w:eastAsia="Times New Roman" w:hAnsi="Times New Roman"/>
                <w:bCs/>
                <w:sz w:val="24"/>
                <w:szCs w:val="24"/>
                <w:lang w:eastAsia="en-GB"/>
              </w:rPr>
              <w:t xml:space="preserve"> codes</w:t>
            </w:r>
          </w:p>
        </w:tc>
        <w:tc>
          <w:tcPr>
            <w:tcW w:w="1260" w:type="dxa"/>
          </w:tcPr>
          <w:p w14:paraId="30D93D14"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 xml:space="preserve">1 </w:t>
            </w:r>
            <w:proofErr w:type="gramStart"/>
            <w:r w:rsidRPr="00DB4FC1">
              <w:rPr>
                <w:rFonts w:ascii="Times New Roman" w:eastAsia="Times New Roman" w:hAnsi="Times New Roman"/>
                <w:bCs/>
                <w:sz w:val="24"/>
                <w:szCs w:val="24"/>
                <w:lang w:eastAsia="en-GB"/>
              </w:rPr>
              <w:t>pcs</w:t>
            </w:r>
            <w:proofErr w:type="gramEnd"/>
            <w:r w:rsidRPr="00DB4FC1">
              <w:rPr>
                <w:rFonts w:ascii="Times New Roman" w:eastAsia="Times New Roman" w:hAnsi="Times New Roman"/>
                <w:bCs/>
                <w:sz w:val="24"/>
                <w:szCs w:val="24"/>
                <w:lang w:eastAsia="en-GB"/>
              </w:rPr>
              <w:t xml:space="preserve"> for each</w:t>
            </w:r>
          </w:p>
        </w:tc>
        <w:tc>
          <w:tcPr>
            <w:tcW w:w="1885" w:type="dxa"/>
          </w:tcPr>
          <w:p w14:paraId="1908EE54"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1:25</w:t>
            </w:r>
          </w:p>
        </w:tc>
      </w:tr>
      <w:tr w:rsidR="003C2EB6" w:rsidRPr="00DB4FC1" w14:paraId="7B235DB7" w14:textId="77777777" w:rsidTr="006218ED">
        <w:tc>
          <w:tcPr>
            <w:tcW w:w="805" w:type="dxa"/>
          </w:tcPr>
          <w:p w14:paraId="04FCEFF1" w14:textId="77777777" w:rsidR="003C2EB6" w:rsidRPr="00DB4FC1" w:rsidRDefault="003C2EB6">
            <w:pPr>
              <w:numPr>
                <w:ilvl w:val="0"/>
                <w:numId w:val="309"/>
              </w:numPr>
              <w:spacing w:after="120" w:line="360" w:lineRule="auto"/>
              <w:rPr>
                <w:rFonts w:ascii="Times New Roman" w:eastAsia="Times New Roman" w:hAnsi="Times New Roman"/>
                <w:bCs/>
                <w:sz w:val="24"/>
                <w:szCs w:val="24"/>
                <w:lang w:eastAsia="en-GB"/>
              </w:rPr>
            </w:pPr>
          </w:p>
        </w:tc>
        <w:tc>
          <w:tcPr>
            <w:tcW w:w="3330" w:type="dxa"/>
          </w:tcPr>
          <w:p w14:paraId="768DA898" w14:textId="77777777" w:rsidR="003C2EB6" w:rsidRPr="00DB4FC1" w:rsidRDefault="003C2EB6" w:rsidP="006218ED">
            <w:pPr>
              <w:spacing w:line="360" w:lineRule="auto"/>
              <w:rPr>
                <w:rFonts w:ascii="Times New Roman" w:eastAsia="Times New Roman" w:hAnsi="Times New Roman"/>
                <w:bCs/>
                <w:sz w:val="24"/>
                <w:szCs w:val="24"/>
                <w:lang w:eastAsia="en-GB"/>
              </w:rPr>
            </w:pPr>
            <w:proofErr w:type="spellStart"/>
            <w:r w:rsidRPr="00DB4FC1">
              <w:rPr>
                <w:rFonts w:ascii="Times New Roman" w:eastAsia="Times New Roman" w:hAnsi="Times New Roman"/>
                <w:bCs/>
                <w:sz w:val="24"/>
                <w:szCs w:val="24"/>
                <w:lang w:eastAsia="en-GB"/>
              </w:rPr>
              <w:t>Softwares</w:t>
            </w:r>
            <w:proofErr w:type="spellEnd"/>
          </w:p>
        </w:tc>
        <w:tc>
          <w:tcPr>
            <w:tcW w:w="2070" w:type="dxa"/>
          </w:tcPr>
          <w:p w14:paraId="3389CA54"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PLC software</w:t>
            </w:r>
          </w:p>
          <w:p w14:paraId="4823BCC6"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Arduino IDE</w:t>
            </w:r>
          </w:p>
          <w:p w14:paraId="1E0DE3FB" w14:textId="77777777" w:rsidR="003C2EB6" w:rsidRPr="00DB4FC1" w:rsidRDefault="003C2EB6" w:rsidP="006218ED">
            <w:pPr>
              <w:spacing w:line="360" w:lineRule="auto"/>
              <w:rPr>
                <w:rFonts w:ascii="Times New Roman" w:eastAsia="Times New Roman" w:hAnsi="Times New Roman"/>
                <w:bCs/>
                <w:sz w:val="24"/>
                <w:szCs w:val="24"/>
                <w:lang w:eastAsia="en-GB"/>
              </w:rPr>
            </w:pPr>
            <w:proofErr w:type="spellStart"/>
            <w:r w:rsidRPr="00DB4FC1">
              <w:rPr>
                <w:rFonts w:ascii="Times New Roman" w:eastAsia="Times New Roman" w:hAnsi="Times New Roman"/>
                <w:bCs/>
                <w:sz w:val="24"/>
                <w:szCs w:val="24"/>
                <w:lang w:eastAsia="en-GB"/>
              </w:rPr>
              <w:t>Matlab</w:t>
            </w:r>
            <w:proofErr w:type="spellEnd"/>
          </w:p>
        </w:tc>
        <w:tc>
          <w:tcPr>
            <w:tcW w:w="1260" w:type="dxa"/>
          </w:tcPr>
          <w:p w14:paraId="15EFC4D1" w14:textId="77777777" w:rsidR="003C2EB6" w:rsidRPr="00DB4FC1" w:rsidRDefault="003C2EB6" w:rsidP="006218ED">
            <w:pPr>
              <w:spacing w:line="360" w:lineRule="auto"/>
              <w:rPr>
                <w:rFonts w:ascii="Times New Roman" w:eastAsia="Times New Roman" w:hAnsi="Times New Roman"/>
                <w:bCs/>
                <w:sz w:val="24"/>
                <w:szCs w:val="24"/>
                <w:lang w:eastAsia="en-GB"/>
              </w:rPr>
            </w:pPr>
          </w:p>
        </w:tc>
        <w:tc>
          <w:tcPr>
            <w:tcW w:w="1885" w:type="dxa"/>
          </w:tcPr>
          <w:p w14:paraId="2A5E34FB" w14:textId="77777777" w:rsidR="003C2EB6" w:rsidRPr="00DB4FC1" w:rsidRDefault="003C2EB6" w:rsidP="006218ED">
            <w:pPr>
              <w:spacing w:line="360" w:lineRule="auto"/>
              <w:rPr>
                <w:rFonts w:ascii="Times New Roman" w:eastAsia="Times New Roman" w:hAnsi="Times New Roman"/>
                <w:bCs/>
                <w:sz w:val="24"/>
                <w:szCs w:val="24"/>
                <w:lang w:eastAsia="en-GB"/>
              </w:rPr>
            </w:pPr>
          </w:p>
        </w:tc>
      </w:tr>
      <w:tr w:rsidR="003C2EB6" w:rsidRPr="00DB4FC1" w14:paraId="5A868021" w14:textId="77777777" w:rsidTr="006218ED">
        <w:tc>
          <w:tcPr>
            <w:tcW w:w="805" w:type="dxa"/>
          </w:tcPr>
          <w:p w14:paraId="16CF4233" w14:textId="77777777" w:rsidR="003C2EB6" w:rsidRPr="00DB4FC1" w:rsidRDefault="003C2EB6">
            <w:pPr>
              <w:numPr>
                <w:ilvl w:val="0"/>
                <w:numId w:val="309"/>
              </w:numPr>
              <w:spacing w:after="120" w:line="360" w:lineRule="auto"/>
              <w:rPr>
                <w:rFonts w:ascii="Times New Roman" w:eastAsia="Times New Roman" w:hAnsi="Times New Roman"/>
                <w:bCs/>
                <w:sz w:val="24"/>
                <w:szCs w:val="24"/>
                <w:lang w:eastAsia="en-GB"/>
              </w:rPr>
            </w:pPr>
          </w:p>
        </w:tc>
        <w:tc>
          <w:tcPr>
            <w:tcW w:w="3330" w:type="dxa"/>
          </w:tcPr>
          <w:p w14:paraId="282B56CD"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Projector and screen</w:t>
            </w:r>
          </w:p>
        </w:tc>
        <w:tc>
          <w:tcPr>
            <w:tcW w:w="2070" w:type="dxa"/>
          </w:tcPr>
          <w:p w14:paraId="21ADB9C3"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For trainer’s use</w:t>
            </w:r>
          </w:p>
        </w:tc>
        <w:tc>
          <w:tcPr>
            <w:tcW w:w="1260" w:type="dxa"/>
          </w:tcPr>
          <w:p w14:paraId="20BC25AA"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w:t>
            </w:r>
          </w:p>
        </w:tc>
        <w:tc>
          <w:tcPr>
            <w:tcW w:w="1885" w:type="dxa"/>
          </w:tcPr>
          <w:p w14:paraId="6CFDAA98"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1:25</w:t>
            </w:r>
          </w:p>
        </w:tc>
      </w:tr>
      <w:tr w:rsidR="003C2EB6" w:rsidRPr="00DB4FC1" w14:paraId="66F26DFD" w14:textId="77777777" w:rsidTr="006218ED">
        <w:tc>
          <w:tcPr>
            <w:tcW w:w="805" w:type="dxa"/>
          </w:tcPr>
          <w:p w14:paraId="74EE5604" w14:textId="77777777" w:rsidR="003C2EB6" w:rsidRPr="00DB4FC1" w:rsidRDefault="003C2EB6" w:rsidP="006218ED">
            <w:pPr>
              <w:spacing w:line="360" w:lineRule="auto"/>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B</w:t>
            </w:r>
          </w:p>
        </w:tc>
        <w:tc>
          <w:tcPr>
            <w:tcW w:w="3330" w:type="dxa"/>
          </w:tcPr>
          <w:p w14:paraId="7666C419" w14:textId="77777777" w:rsidR="003C2EB6" w:rsidRPr="00DB4FC1" w:rsidRDefault="003C2EB6" w:rsidP="006218ED">
            <w:pPr>
              <w:spacing w:line="360" w:lineRule="auto"/>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Learning Facilities &amp; infrastructure</w:t>
            </w:r>
          </w:p>
        </w:tc>
        <w:tc>
          <w:tcPr>
            <w:tcW w:w="2070" w:type="dxa"/>
          </w:tcPr>
          <w:p w14:paraId="5F7DDB9B" w14:textId="77777777" w:rsidR="003C2EB6" w:rsidRPr="00DB4FC1" w:rsidRDefault="003C2EB6" w:rsidP="006218ED">
            <w:pPr>
              <w:spacing w:line="360" w:lineRule="auto"/>
              <w:rPr>
                <w:rFonts w:ascii="Times New Roman" w:eastAsia="Times New Roman" w:hAnsi="Times New Roman"/>
                <w:b/>
                <w:sz w:val="24"/>
                <w:szCs w:val="24"/>
                <w:lang w:eastAsia="en-GB"/>
              </w:rPr>
            </w:pPr>
          </w:p>
        </w:tc>
        <w:tc>
          <w:tcPr>
            <w:tcW w:w="1260" w:type="dxa"/>
          </w:tcPr>
          <w:p w14:paraId="7A5EB221" w14:textId="77777777" w:rsidR="003C2EB6" w:rsidRPr="00DB4FC1" w:rsidRDefault="003C2EB6" w:rsidP="006218ED">
            <w:pPr>
              <w:spacing w:line="360" w:lineRule="auto"/>
              <w:rPr>
                <w:rFonts w:ascii="Times New Roman" w:eastAsia="Times New Roman" w:hAnsi="Times New Roman"/>
                <w:b/>
                <w:sz w:val="24"/>
                <w:szCs w:val="24"/>
                <w:lang w:eastAsia="en-GB"/>
              </w:rPr>
            </w:pPr>
          </w:p>
        </w:tc>
        <w:tc>
          <w:tcPr>
            <w:tcW w:w="1885" w:type="dxa"/>
          </w:tcPr>
          <w:p w14:paraId="1DE4A09D" w14:textId="77777777" w:rsidR="003C2EB6" w:rsidRPr="00DB4FC1" w:rsidRDefault="003C2EB6" w:rsidP="006218ED">
            <w:pPr>
              <w:spacing w:line="360" w:lineRule="auto"/>
              <w:rPr>
                <w:rFonts w:ascii="Times New Roman" w:eastAsia="Times New Roman" w:hAnsi="Times New Roman"/>
                <w:b/>
                <w:sz w:val="24"/>
                <w:szCs w:val="24"/>
                <w:lang w:eastAsia="en-GB"/>
              </w:rPr>
            </w:pPr>
          </w:p>
        </w:tc>
      </w:tr>
      <w:tr w:rsidR="003C2EB6" w:rsidRPr="00DB4FC1" w14:paraId="1176C767" w14:textId="77777777" w:rsidTr="006218ED">
        <w:tc>
          <w:tcPr>
            <w:tcW w:w="805" w:type="dxa"/>
          </w:tcPr>
          <w:p w14:paraId="7D7283A2" w14:textId="77777777" w:rsidR="003C2EB6" w:rsidRPr="00DB4FC1" w:rsidRDefault="003C2EB6">
            <w:pPr>
              <w:numPr>
                <w:ilvl w:val="0"/>
                <w:numId w:val="308"/>
              </w:numPr>
              <w:spacing w:after="120" w:line="360" w:lineRule="auto"/>
              <w:rPr>
                <w:rFonts w:ascii="Times New Roman" w:eastAsia="Times New Roman" w:hAnsi="Times New Roman"/>
                <w:bCs/>
                <w:sz w:val="24"/>
                <w:szCs w:val="24"/>
                <w:lang w:eastAsia="en-GB"/>
              </w:rPr>
            </w:pPr>
          </w:p>
        </w:tc>
        <w:tc>
          <w:tcPr>
            <w:tcW w:w="3330" w:type="dxa"/>
          </w:tcPr>
          <w:p w14:paraId="2D30E04E"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Lecture/theory room</w:t>
            </w:r>
          </w:p>
        </w:tc>
        <w:tc>
          <w:tcPr>
            <w:tcW w:w="2070" w:type="dxa"/>
          </w:tcPr>
          <w:p w14:paraId="4719CCF4"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60m</w:t>
            </w:r>
            <w:r w:rsidRPr="00DB4FC1">
              <w:rPr>
                <w:rFonts w:ascii="Times New Roman" w:eastAsia="Times New Roman" w:hAnsi="Times New Roman"/>
                <w:bCs/>
                <w:sz w:val="24"/>
                <w:szCs w:val="24"/>
                <w:vertAlign w:val="superscript"/>
                <w:lang w:eastAsia="en-GB"/>
              </w:rPr>
              <w:t>2</w:t>
            </w:r>
          </w:p>
        </w:tc>
        <w:tc>
          <w:tcPr>
            <w:tcW w:w="1260" w:type="dxa"/>
          </w:tcPr>
          <w:p w14:paraId="43D88475"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w:t>
            </w:r>
          </w:p>
        </w:tc>
        <w:tc>
          <w:tcPr>
            <w:tcW w:w="1885" w:type="dxa"/>
          </w:tcPr>
          <w:p w14:paraId="645E51D8"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1:25</w:t>
            </w:r>
          </w:p>
        </w:tc>
      </w:tr>
      <w:tr w:rsidR="003C2EB6" w:rsidRPr="00DB4FC1" w14:paraId="5EA5E33D" w14:textId="77777777" w:rsidTr="006218ED">
        <w:tc>
          <w:tcPr>
            <w:tcW w:w="805" w:type="dxa"/>
          </w:tcPr>
          <w:p w14:paraId="14CC7E88" w14:textId="77777777" w:rsidR="003C2EB6" w:rsidRPr="00DB4FC1" w:rsidRDefault="003C2EB6">
            <w:pPr>
              <w:numPr>
                <w:ilvl w:val="0"/>
                <w:numId w:val="308"/>
              </w:numPr>
              <w:spacing w:after="120" w:line="360" w:lineRule="auto"/>
              <w:rPr>
                <w:rFonts w:ascii="Times New Roman" w:eastAsia="Times New Roman" w:hAnsi="Times New Roman"/>
                <w:bCs/>
                <w:sz w:val="24"/>
                <w:szCs w:val="24"/>
                <w:lang w:eastAsia="en-GB"/>
              </w:rPr>
            </w:pPr>
          </w:p>
        </w:tc>
        <w:tc>
          <w:tcPr>
            <w:tcW w:w="3330" w:type="dxa"/>
          </w:tcPr>
          <w:p w14:paraId="041EDF28"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Workshop</w:t>
            </w:r>
          </w:p>
        </w:tc>
        <w:tc>
          <w:tcPr>
            <w:tcW w:w="2070" w:type="dxa"/>
          </w:tcPr>
          <w:p w14:paraId="2F63BA67"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150m</w:t>
            </w:r>
            <w:r w:rsidRPr="00DB4FC1">
              <w:rPr>
                <w:rFonts w:ascii="Times New Roman" w:eastAsia="Times New Roman" w:hAnsi="Times New Roman"/>
                <w:bCs/>
                <w:sz w:val="24"/>
                <w:szCs w:val="24"/>
                <w:vertAlign w:val="superscript"/>
                <w:lang w:eastAsia="en-GB"/>
              </w:rPr>
              <w:t>2</w:t>
            </w:r>
          </w:p>
        </w:tc>
        <w:tc>
          <w:tcPr>
            <w:tcW w:w="1260" w:type="dxa"/>
          </w:tcPr>
          <w:p w14:paraId="1FF2D617"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w:t>
            </w:r>
          </w:p>
        </w:tc>
        <w:tc>
          <w:tcPr>
            <w:tcW w:w="1885" w:type="dxa"/>
          </w:tcPr>
          <w:p w14:paraId="420BED92"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1:25</w:t>
            </w:r>
          </w:p>
        </w:tc>
      </w:tr>
      <w:tr w:rsidR="003C2EB6" w:rsidRPr="00DB4FC1" w14:paraId="15AE68F6" w14:textId="77777777" w:rsidTr="006218ED">
        <w:tc>
          <w:tcPr>
            <w:tcW w:w="805" w:type="dxa"/>
          </w:tcPr>
          <w:p w14:paraId="1D0B75E7" w14:textId="77777777" w:rsidR="003C2EB6" w:rsidRPr="00DB4FC1" w:rsidRDefault="003C2EB6">
            <w:pPr>
              <w:numPr>
                <w:ilvl w:val="0"/>
                <w:numId w:val="308"/>
              </w:numPr>
              <w:spacing w:after="120" w:line="360" w:lineRule="auto"/>
              <w:rPr>
                <w:rFonts w:ascii="Times New Roman" w:eastAsia="Times New Roman" w:hAnsi="Times New Roman"/>
                <w:bCs/>
                <w:sz w:val="24"/>
                <w:szCs w:val="24"/>
                <w:lang w:eastAsia="en-GB"/>
              </w:rPr>
            </w:pPr>
          </w:p>
        </w:tc>
        <w:tc>
          <w:tcPr>
            <w:tcW w:w="3330" w:type="dxa"/>
          </w:tcPr>
          <w:p w14:paraId="5BB6D11E"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Computer Laboratory</w:t>
            </w:r>
          </w:p>
        </w:tc>
        <w:tc>
          <w:tcPr>
            <w:tcW w:w="2070" w:type="dxa"/>
          </w:tcPr>
          <w:p w14:paraId="0F816091"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100m</w:t>
            </w:r>
            <w:r w:rsidRPr="00DB4FC1">
              <w:rPr>
                <w:rFonts w:ascii="Times New Roman" w:eastAsia="Times New Roman" w:hAnsi="Times New Roman"/>
                <w:bCs/>
                <w:sz w:val="24"/>
                <w:szCs w:val="24"/>
                <w:vertAlign w:val="superscript"/>
                <w:lang w:eastAsia="en-GB"/>
              </w:rPr>
              <w:t>2</w:t>
            </w:r>
          </w:p>
        </w:tc>
        <w:tc>
          <w:tcPr>
            <w:tcW w:w="1260" w:type="dxa"/>
          </w:tcPr>
          <w:p w14:paraId="71624708"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w:t>
            </w:r>
          </w:p>
        </w:tc>
        <w:tc>
          <w:tcPr>
            <w:tcW w:w="1885" w:type="dxa"/>
          </w:tcPr>
          <w:p w14:paraId="624BEC20"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1:25</w:t>
            </w:r>
          </w:p>
        </w:tc>
      </w:tr>
      <w:tr w:rsidR="003C2EB6" w:rsidRPr="00DB4FC1" w14:paraId="03F94C51" w14:textId="77777777" w:rsidTr="006218ED">
        <w:tc>
          <w:tcPr>
            <w:tcW w:w="805" w:type="dxa"/>
          </w:tcPr>
          <w:p w14:paraId="5EFD56F8" w14:textId="77777777" w:rsidR="003C2EB6" w:rsidRPr="00DB4FC1" w:rsidRDefault="003C2EB6" w:rsidP="006218ED">
            <w:pPr>
              <w:spacing w:line="360" w:lineRule="auto"/>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C</w:t>
            </w:r>
          </w:p>
        </w:tc>
        <w:tc>
          <w:tcPr>
            <w:tcW w:w="3330" w:type="dxa"/>
          </w:tcPr>
          <w:p w14:paraId="37FE4B60" w14:textId="77777777" w:rsidR="003C2EB6" w:rsidRPr="00DB4FC1" w:rsidRDefault="003C2EB6" w:rsidP="006218ED">
            <w:pPr>
              <w:spacing w:line="360" w:lineRule="auto"/>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Consumable materials</w:t>
            </w:r>
          </w:p>
        </w:tc>
        <w:tc>
          <w:tcPr>
            <w:tcW w:w="2070" w:type="dxa"/>
          </w:tcPr>
          <w:p w14:paraId="319E6F34" w14:textId="77777777" w:rsidR="003C2EB6" w:rsidRPr="00DB4FC1" w:rsidRDefault="003C2EB6" w:rsidP="006218ED">
            <w:pPr>
              <w:spacing w:line="360" w:lineRule="auto"/>
              <w:rPr>
                <w:rFonts w:ascii="Times New Roman" w:eastAsia="Times New Roman" w:hAnsi="Times New Roman"/>
                <w:b/>
                <w:sz w:val="24"/>
                <w:szCs w:val="24"/>
                <w:lang w:eastAsia="en-GB"/>
              </w:rPr>
            </w:pPr>
          </w:p>
        </w:tc>
        <w:tc>
          <w:tcPr>
            <w:tcW w:w="1260" w:type="dxa"/>
          </w:tcPr>
          <w:p w14:paraId="261CE2C0" w14:textId="77777777" w:rsidR="003C2EB6" w:rsidRPr="00DB4FC1" w:rsidRDefault="003C2EB6" w:rsidP="006218ED">
            <w:pPr>
              <w:spacing w:line="360" w:lineRule="auto"/>
              <w:rPr>
                <w:rFonts w:ascii="Times New Roman" w:eastAsia="Times New Roman" w:hAnsi="Times New Roman"/>
                <w:b/>
                <w:sz w:val="24"/>
                <w:szCs w:val="24"/>
                <w:lang w:eastAsia="en-GB"/>
              </w:rPr>
            </w:pPr>
          </w:p>
        </w:tc>
        <w:tc>
          <w:tcPr>
            <w:tcW w:w="1885" w:type="dxa"/>
          </w:tcPr>
          <w:p w14:paraId="3D33B6D1" w14:textId="77777777" w:rsidR="003C2EB6" w:rsidRPr="00DB4FC1" w:rsidRDefault="003C2EB6" w:rsidP="006218ED">
            <w:pPr>
              <w:spacing w:line="360" w:lineRule="auto"/>
              <w:rPr>
                <w:rFonts w:ascii="Times New Roman" w:eastAsia="Times New Roman" w:hAnsi="Times New Roman"/>
                <w:b/>
                <w:sz w:val="24"/>
                <w:szCs w:val="24"/>
                <w:lang w:eastAsia="en-GB"/>
              </w:rPr>
            </w:pPr>
          </w:p>
        </w:tc>
      </w:tr>
      <w:tr w:rsidR="003C2EB6" w:rsidRPr="00DB4FC1" w14:paraId="7A2279EE" w14:textId="77777777" w:rsidTr="006218ED">
        <w:trPr>
          <w:trHeight w:val="556"/>
        </w:trPr>
        <w:tc>
          <w:tcPr>
            <w:tcW w:w="805" w:type="dxa"/>
            <w:vMerge w:val="restart"/>
          </w:tcPr>
          <w:p w14:paraId="0DF1717B" w14:textId="77777777" w:rsidR="003C2EB6" w:rsidRPr="00DB4FC1" w:rsidRDefault="003C2EB6">
            <w:pPr>
              <w:numPr>
                <w:ilvl w:val="0"/>
                <w:numId w:val="308"/>
              </w:numPr>
              <w:spacing w:after="120" w:line="360" w:lineRule="auto"/>
              <w:rPr>
                <w:rFonts w:ascii="Times New Roman" w:eastAsia="Times New Roman" w:hAnsi="Times New Roman"/>
                <w:bCs/>
                <w:sz w:val="24"/>
                <w:szCs w:val="24"/>
                <w:lang w:eastAsia="en-GB"/>
              </w:rPr>
            </w:pPr>
          </w:p>
        </w:tc>
        <w:tc>
          <w:tcPr>
            <w:tcW w:w="3330" w:type="dxa"/>
            <w:vMerge w:val="restart"/>
          </w:tcPr>
          <w:p w14:paraId="029B3C0D"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Electrical wires</w:t>
            </w:r>
          </w:p>
        </w:tc>
        <w:tc>
          <w:tcPr>
            <w:tcW w:w="2070" w:type="dxa"/>
          </w:tcPr>
          <w:p w14:paraId="185B7353"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1.5mm</w:t>
            </w:r>
            <w:r w:rsidRPr="00DB4FC1">
              <w:rPr>
                <w:rFonts w:ascii="Times New Roman" w:eastAsia="Times New Roman" w:hAnsi="Times New Roman"/>
                <w:bCs/>
                <w:sz w:val="24"/>
                <w:szCs w:val="24"/>
                <w:vertAlign w:val="superscript"/>
                <w:lang w:eastAsia="en-GB"/>
              </w:rPr>
              <w:t>2</w:t>
            </w:r>
            <w:r w:rsidRPr="00DB4FC1">
              <w:rPr>
                <w:rFonts w:ascii="Times New Roman" w:eastAsia="Times New Roman" w:hAnsi="Times New Roman"/>
                <w:bCs/>
                <w:sz w:val="24"/>
                <w:szCs w:val="24"/>
                <w:lang w:eastAsia="en-GB"/>
              </w:rPr>
              <w:t>(red, black green)</w:t>
            </w:r>
          </w:p>
        </w:tc>
        <w:tc>
          <w:tcPr>
            <w:tcW w:w="1260" w:type="dxa"/>
          </w:tcPr>
          <w:p w14:paraId="0763FE44"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 xml:space="preserve">1 </w:t>
            </w:r>
            <w:proofErr w:type="gramStart"/>
            <w:r w:rsidRPr="00DB4FC1">
              <w:rPr>
                <w:rFonts w:ascii="Times New Roman" w:eastAsia="Times New Roman" w:hAnsi="Times New Roman"/>
                <w:bCs/>
                <w:sz w:val="24"/>
                <w:szCs w:val="24"/>
                <w:lang w:eastAsia="en-GB"/>
              </w:rPr>
              <w:t>rolls</w:t>
            </w:r>
            <w:proofErr w:type="gramEnd"/>
          </w:p>
        </w:tc>
        <w:tc>
          <w:tcPr>
            <w:tcW w:w="1885" w:type="dxa"/>
          </w:tcPr>
          <w:p w14:paraId="221E2948"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1:5</w:t>
            </w:r>
          </w:p>
        </w:tc>
      </w:tr>
      <w:tr w:rsidR="003C2EB6" w:rsidRPr="00DB4FC1" w14:paraId="6C55716A" w14:textId="77777777" w:rsidTr="006218ED">
        <w:trPr>
          <w:trHeight w:val="578"/>
        </w:trPr>
        <w:tc>
          <w:tcPr>
            <w:tcW w:w="805" w:type="dxa"/>
            <w:vMerge/>
          </w:tcPr>
          <w:p w14:paraId="17ACAA4E" w14:textId="77777777" w:rsidR="003C2EB6" w:rsidRPr="00DB4FC1" w:rsidRDefault="003C2EB6">
            <w:pPr>
              <w:numPr>
                <w:ilvl w:val="0"/>
                <w:numId w:val="308"/>
              </w:numPr>
              <w:spacing w:after="120" w:line="360" w:lineRule="auto"/>
              <w:rPr>
                <w:rFonts w:ascii="Times New Roman" w:eastAsia="Times New Roman" w:hAnsi="Times New Roman"/>
                <w:bCs/>
                <w:sz w:val="24"/>
                <w:szCs w:val="24"/>
                <w:lang w:eastAsia="en-GB"/>
              </w:rPr>
            </w:pPr>
          </w:p>
        </w:tc>
        <w:tc>
          <w:tcPr>
            <w:tcW w:w="3330" w:type="dxa"/>
            <w:vMerge/>
          </w:tcPr>
          <w:p w14:paraId="560E3C24" w14:textId="77777777" w:rsidR="003C2EB6" w:rsidRPr="00DB4FC1" w:rsidRDefault="003C2EB6" w:rsidP="006218ED">
            <w:pPr>
              <w:spacing w:line="360" w:lineRule="auto"/>
              <w:rPr>
                <w:rFonts w:ascii="Times New Roman" w:eastAsia="Times New Roman" w:hAnsi="Times New Roman"/>
                <w:bCs/>
                <w:sz w:val="24"/>
                <w:szCs w:val="24"/>
                <w:lang w:eastAsia="en-GB"/>
              </w:rPr>
            </w:pPr>
          </w:p>
        </w:tc>
        <w:tc>
          <w:tcPr>
            <w:tcW w:w="2070" w:type="dxa"/>
          </w:tcPr>
          <w:p w14:paraId="7B2607B1"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2.5mm</w:t>
            </w:r>
            <w:r w:rsidRPr="00DB4FC1">
              <w:rPr>
                <w:rFonts w:ascii="Times New Roman" w:eastAsia="Times New Roman" w:hAnsi="Times New Roman"/>
                <w:bCs/>
                <w:sz w:val="24"/>
                <w:szCs w:val="24"/>
                <w:vertAlign w:val="superscript"/>
                <w:lang w:eastAsia="en-GB"/>
              </w:rPr>
              <w:t>2</w:t>
            </w:r>
            <w:r w:rsidRPr="00DB4FC1">
              <w:rPr>
                <w:rFonts w:ascii="Times New Roman" w:eastAsia="Times New Roman" w:hAnsi="Times New Roman"/>
                <w:bCs/>
                <w:sz w:val="24"/>
                <w:szCs w:val="24"/>
                <w:lang w:eastAsia="en-GB"/>
              </w:rPr>
              <w:t>(red, black green)</w:t>
            </w:r>
          </w:p>
        </w:tc>
        <w:tc>
          <w:tcPr>
            <w:tcW w:w="1260" w:type="dxa"/>
          </w:tcPr>
          <w:p w14:paraId="7D02109A"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5 rolls</w:t>
            </w:r>
          </w:p>
        </w:tc>
        <w:tc>
          <w:tcPr>
            <w:tcW w:w="1885" w:type="dxa"/>
          </w:tcPr>
          <w:p w14:paraId="5343D529"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1:5</w:t>
            </w:r>
          </w:p>
        </w:tc>
      </w:tr>
      <w:tr w:rsidR="003C2EB6" w:rsidRPr="00DB4FC1" w14:paraId="2F00F4CC" w14:textId="77777777" w:rsidTr="006218ED">
        <w:trPr>
          <w:trHeight w:val="600"/>
        </w:trPr>
        <w:tc>
          <w:tcPr>
            <w:tcW w:w="805" w:type="dxa"/>
            <w:vMerge/>
          </w:tcPr>
          <w:p w14:paraId="24ECE273" w14:textId="77777777" w:rsidR="003C2EB6" w:rsidRPr="00DB4FC1" w:rsidRDefault="003C2EB6">
            <w:pPr>
              <w:numPr>
                <w:ilvl w:val="0"/>
                <w:numId w:val="308"/>
              </w:numPr>
              <w:spacing w:after="120" w:line="360" w:lineRule="auto"/>
              <w:rPr>
                <w:rFonts w:ascii="Times New Roman" w:eastAsia="Times New Roman" w:hAnsi="Times New Roman"/>
                <w:bCs/>
                <w:sz w:val="24"/>
                <w:szCs w:val="24"/>
                <w:lang w:eastAsia="en-GB"/>
              </w:rPr>
            </w:pPr>
          </w:p>
        </w:tc>
        <w:tc>
          <w:tcPr>
            <w:tcW w:w="3330" w:type="dxa"/>
            <w:vMerge/>
          </w:tcPr>
          <w:p w14:paraId="2EB821D5" w14:textId="77777777" w:rsidR="003C2EB6" w:rsidRPr="00DB4FC1" w:rsidRDefault="003C2EB6" w:rsidP="006218ED">
            <w:pPr>
              <w:spacing w:line="360" w:lineRule="auto"/>
              <w:rPr>
                <w:rFonts w:ascii="Times New Roman" w:eastAsia="Times New Roman" w:hAnsi="Times New Roman"/>
                <w:bCs/>
                <w:sz w:val="24"/>
                <w:szCs w:val="24"/>
                <w:lang w:eastAsia="en-GB"/>
              </w:rPr>
            </w:pPr>
          </w:p>
        </w:tc>
        <w:tc>
          <w:tcPr>
            <w:tcW w:w="2070" w:type="dxa"/>
          </w:tcPr>
          <w:p w14:paraId="68F6A9DD"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4.0 mm</w:t>
            </w:r>
            <w:r w:rsidRPr="00DB4FC1">
              <w:rPr>
                <w:rFonts w:ascii="Times New Roman" w:eastAsia="Times New Roman" w:hAnsi="Times New Roman"/>
                <w:bCs/>
                <w:sz w:val="24"/>
                <w:szCs w:val="24"/>
                <w:vertAlign w:val="superscript"/>
                <w:lang w:eastAsia="en-GB"/>
              </w:rPr>
              <w:t>2</w:t>
            </w:r>
            <w:r w:rsidRPr="00DB4FC1">
              <w:rPr>
                <w:rFonts w:ascii="Times New Roman" w:eastAsia="Times New Roman" w:hAnsi="Times New Roman"/>
                <w:bCs/>
                <w:sz w:val="24"/>
                <w:szCs w:val="24"/>
                <w:lang w:eastAsia="en-GB"/>
              </w:rPr>
              <w:t>(red, black green)</w:t>
            </w:r>
          </w:p>
        </w:tc>
        <w:tc>
          <w:tcPr>
            <w:tcW w:w="1260" w:type="dxa"/>
          </w:tcPr>
          <w:p w14:paraId="59DF7A0C"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3 rolls</w:t>
            </w:r>
          </w:p>
        </w:tc>
        <w:tc>
          <w:tcPr>
            <w:tcW w:w="1885" w:type="dxa"/>
          </w:tcPr>
          <w:p w14:paraId="6D59F460"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1:10</w:t>
            </w:r>
          </w:p>
        </w:tc>
      </w:tr>
      <w:tr w:rsidR="003C2EB6" w:rsidRPr="00DB4FC1" w14:paraId="2EB0166B" w14:textId="77777777" w:rsidTr="006218ED">
        <w:trPr>
          <w:trHeight w:val="737"/>
        </w:trPr>
        <w:tc>
          <w:tcPr>
            <w:tcW w:w="805" w:type="dxa"/>
            <w:vMerge/>
          </w:tcPr>
          <w:p w14:paraId="52BBFB91" w14:textId="77777777" w:rsidR="003C2EB6" w:rsidRPr="00DB4FC1" w:rsidRDefault="003C2EB6">
            <w:pPr>
              <w:numPr>
                <w:ilvl w:val="0"/>
                <w:numId w:val="308"/>
              </w:numPr>
              <w:spacing w:after="120" w:line="360" w:lineRule="auto"/>
              <w:rPr>
                <w:rFonts w:ascii="Times New Roman" w:eastAsia="Times New Roman" w:hAnsi="Times New Roman"/>
                <w:bCs/>
                <w:sz w:val="24"/>
                <w:szCs w:val="24"/>
                <w:lang w:eastAsia="en-GB"/>
              </w:rPr>
            </w:pPr>
          </w:p>
        </w:tc>
        <w:tc>
          <w:tcPr>
            <w:tcW w:w="3330" w:type="dxa"/>
            <w:vMerge/>
          </w:tcPr>
          <w:p w14:paraId="10AED221" w14:textId="77777777" w:rsidR="003C2EB6" w:rsidRPr="00DB4FC1" w:rsidRDefault="003C2EB6" w:rsidP="006218ED">
            <w:pPr>
              <w:spacing w:line="360" w:lineRule="auto"/>
              <w:rPr>
                <w:rFonts w:ascii="Times New Roman" w:eastAsia="Times New Roman" w:hAnsi="Times New Roman"/>
                <w:bCs/>
                <w:sz w:val="24"/>
                <w:szCs w:val="24"/>
                <w:lang w:eastAsia="en-GB"/>
              </w:rPr>
            </w:pPr>
          </w:p>
        </w:tc>
        <w:tc>
          <w:tcPr>
            <w:tcW w:w="2070" w:type="dxa"/>
          </w:tcPr>
          <w:p w14:paraId="1DBFF769"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6.0 mm</w:t>
            </w:r>
            <w:r w:rsidRPr="00DB4FC1">
              <w:rPr>
                <w:rFonts w:ascii="Times New Roman" w:eastAsia="Times New Roman" w:hAnsi="Times New Roman"/>
                <w:bCs/>
                <w:sz w:val="24"/>
                <w:szCs w:val="24"/>
                <w:vertAlign w:val="superscript"/>
                <w:lang w:eastAsia="en-GB"/>
              </w:rPr>
              <w:t>2</w:t>
            </w:r>
            <w:r w:rsidRPr="00DB4FC1">
              <w:rPr>
                <w:rFonts w:ascii="Times New Roman" w:eastAsia="Times New Roman" w:hAnsi="Times New Roman"/>
                <w:bCs/>
                <w:sz w:val="24"/>
                <w:szCs w:val="24"/>
                <w:lang w:eastAsia="en-GB"/>
              </w:rPr>
              <w:t>(red, black green)</w:t>
            </w:r>
          </w:p>
        </w:tc>
        <w:tc>
          <w:tcPr>
            <w:tcW w:w="1260" w:type="dxa"/>
          </w:tcPr>
          <w:p w14:paraId="68832C31"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2 rolls</w:t>
            </w:r>
          </w:p>
        </w:tc>
        <w:tc>
          <w:tcPr>
            <w:tcW w:w="1885" w:type="dxa"/>
          </w:tcPr>
          <w:p w14:paraId="0B4344B9"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1:12</w:t>
            </w:r>
          </w:p>
        </w:tc>
      </w:tr>
      <w:tr w:rsidR="003C2EB6" w:rsidRPr="00DB4FC1" w14:paraId="6664942C" w14:textId="77777777" w:rsidTr="006218ED">
        <w:trPr>
          <w:trHeight w:val="710"/>
        </w:trPr>
        <w:tc>
          <w:tcPr>
            <w:tcW w:w="805" w:type="dxa"/>
            <w:vMerge/>
          </w:tcPr>
          <w:p w14:paraId="3458DCF7" w14:textId="77777777" w:rsidR="003C2EB6" w:rsidRPr="00DB4FC1" w:rsidRDefault="003C2EB6">
            <w:pPr>
              <w:numPr>
                <w:ilvl w:val="0"/>
                <w:numId w:val="308"/>
              </w:numPr>
              <w:spacing w:after="120" w:line="360" w:lineRule="auto"/>
              <w:rPr>
                <w:rFonts w:ascii="Times New Roman" w:eastAsia="Times New Roman" w:hAnsi="Times New Roman"/>
                <w:bCs/>
                <w:sz w:val="24"/>
                <w:szCs w:val="24"/>
                <w:lang w:eastAsia="en-GB"/>
              </w:rPr>
            </w:pPr>
          </w:p>
        </w:tc>
        <w:tc>
          <w:tcPr>
            <w:tcW w:w="3330" w:type="dxa"/>
            <w:vMerge/>
          </w:tcPr>
          <w:p w14:paraId="5021BE41" w14:textId="77777777" w:rsidR="003C2EB6" w:rsidRPr="00DB4FC1" w:rsidRDefault="003C2EB6" w:rsidP="006218ED">
            <w:pPr>
              <w:spacing w:line="360" w:lineRule="auto"/>
              <w:rPr>
                <w:rFonts w:ascii="Times New Roman" w:eastAsia="Times New Roman" w:hAnsi="Times New Roman"/>
                <w:bCs/>
                <w:sz w:val="24"/>
                <w:szCs w:val="24"/>
                <w:lang w:eastAsia="en-GB"/>
              </w:rPr>
            </w:pPr>
          </w:p>
        </w:tc>
        <w:tc>
          <w:tcPr>
            <w:tcW w:w="2070" w:type="dxa"/>
          </w:tcPr>
          <w:p w14:paraId="398CAB3D"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10 mm</w:t>
            </w:r>
            <w:r w:rsidRPr="00DB4FC1">
              <w:rPr>
                <w:rFonts w:ascii="Times New Roman" w:eastAsia="Times New Roman" w:hAnsi="Times New Roman"/>
                <w:bCs/>
                <w:sz w:val="24"/>
                <w:szCs w:val="24"/>
                <w:vertAlign w:val="superscript"/>
                <w:lang w:eastAsia="en-GB"/>
              </w:rPr>
              <w:t>2</w:t>
            </w:r>
            <w:r w:rsidRPr="00DB4FC1">
              <w:rPr>
                <w:rFonts w:ascii="Times New Roman" w:eastAsia="Times New Roman" w:hAnsi="Times New Roman"/>
                <w:bCs/>
                <w:sz w:val="24"/>
                <w:szCs w:val="24"/>
                <w:lang w:eastAsia="en-GB"/>
              </w:rPr>
              <w:t>(red, black green)</w:t>
            </w:r>
          </w:p>
        </w:tc>
        <w:tc>
          <w:tcPr>
            <w:tcW w:w="1260" w:type="dxa"/>
          </w:tcPr>
          <w:p w14:paraId="64922504"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2 rolls</w:t>
            </w:r>
          </w:p>
        </w:tc>
        <w:tc>
          <w:tcPr>
            <w:tcW w:w="1885" w:type="dxa"/>
          </w:tcPr>
          <w:p w14:paraId="55A2ECD5"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1:12</w:t>
            </w:r>
          </w:p>
        </w:tc>
      </w:tr>
      <w:tr w:rsidR="003C2EB6" w:rsidRPr="00DB4FC1" w14:paraId="3A3B0DCB" w14:textId="77777777" w:rsidTr="006218ED">
        <w:trPr>
          <w:trHeight w:val="1015"/>
        </w:trPr>
        <w:tc>
          <w:tcPr>
            <w:tcW w:w="805" w:type="dxa"/>
          </w:tcPr>
          <w:p w14:paraId="3B95524C" w14:textId="77777777" w:rsidR="003C2EB6" w:rsidRPr="00DB4FC1" w:rsidRDefault="003C2EB6">
            <w:pPr>
              <w:numPr>
                <w:ilvl w:val="0"/>
                <w:numId w:val="308"/>
              </w:numPr>
              <w:spacing w:after="120" w:line="360" w:lineRule="auto"/>
              <w:rPr>
                <w:rFonts w:ascii="Times New Roman" w:eastAsia="Times New Roman" w:hAnsi="Times New Roman"/>
                <w:bCs/>
                <w:sz w:val="24"/>
                <w:szCs w:val="24"/>
                <w:lang w:eastAsia="en-GB"/>
              </w:rPr>
            </w:pPr>
          </w:p>
        </w:tc>
        <w:tc>
          <w:tcPr>
            <w:tcW w:w="3330" w:type="dxa"/>
          </w:tcPr>
          <w:p w14:paraId="6A83002E"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Cables</w:t>
            </w:r>
          </w:p>
        </w:tc>
        <w:tc>
          <w:tcPr>
            <w:tcW w:w="2070" w:type="dxa"/>
          </w:tcPr>
          <w:p w14:paraId="3EAAC4FF"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USB, Ethernet, UART, 4-20mA current loop cable</w:t>
            </w:r>
          </w:p>
        </w:tc>
        <w:tc>
          <w:tcPr>
            <w:tcW w:w="1260" w:type="dxa"/>
          </w:tcPr>
          <w:p w14:paraId="38542DC6"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5 pcs</w:t>
            </w:r>
          </w:p>
        </w:tc>
        <w:tc>
          <w:tcPr>
            <w:tcW w:w="1885" w:type="dxa"/>
          </w:tcPr>
          <w:p w14:paraId="106CD52E"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1:5</w:t>
            </w:r>
          </w:p>
        </w:tc>
      </w:tr>
      <w:tr w:rsidR="003C2EB6" w:rsidRPr="00DB4FC1" w14:paraId="3346C869" w14:textId="77777777" w:rsidTr="006218ED">
        <w:tc>
          <w:tcPr>
            <w:tcW w:w="805" w:type="dxa"/>
          </w:tcPr>
          <w:p w14:paraId="068CF48C" w14:textId="77777777" w:rsidR="003C2EB6" w:rsidRPr="00DB4FC1" w:rsidRDefault="003C2EB6">
            <w:pPr>
              <w:numPr>
                <w:ilvl w:val="0"/>
                <w:numId w:val="308"/>
              </w:numPr>
              <w:spacing w:after="120" w:line="360" w:lineRule="auto"/>
              <w:rPr>
                <w:rFonts w:ascii="Times New Roman" w:eastAsia="Times New Roman" w:hAnsi="Times New Roman"/>
                <w:bCs/>
                <w:sz w:val="24"/>
                <w:szCs w:val="24"/>
                <w:lang w:eastAsia="en-GB"/>
              </w:rPr>
            </w:pPr>
          </w:p>
        </w:tc>
        <w:tc>
          <w:tcPr>
            <w:tcW w:w="3330" w:type="dxa"/>
          </w:tcPr>
          <w:p w14:paraId="688E637E"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Insulation tapes</w:t>
            </w:r>
          </w:p>
        </w:tc>
        <w:tc>
          <w:tcPr>
            <w:tcW w:w="2070" w:type="dxa"/>
          </w:tcPr>
          <w:p w14:paraId="398BC14D" w14:textId="77777777" w:rsidR="003C2EB6" w:rsidRPr="00DB4FC1" w:rsidRDefault="003C2EB6" w:rsidP="006218ED">
            <w:pPr>
              <w:spacing w:line="360" w:lineRule="auto"/>
              <w:rPr>
                <w:rFonts w:ascii="Times New Roman" w:eastAsia="Times New Roman" w:hAnsi="Times New Roman"/>
                <w:bCs/>
                <w:sz w:val="24"/>
                <w:szCs w:val="24"/>
                <w:lang w:eastAsia="en-GB"/>
              </w:rPr>
            </w:pPr>
          </w:p>
        </w:tc>
        <w:tc>
          <w:tcPr>
            <w:tcW w:w="1260" w:type="dxa"/>
          </w:tcPr>
          <w:p w14:paraId="4183695C"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25 pcs</w:t>
            </w:r>
          </w:p>
        </w:tc>
        <w:tc>
          <w:tcPr>
            <w:tcW w:w="1885" w:type="dxa"/>
          </w:tcPr>
          <w:p w14:paraId="696DC5B6"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1:1</w:t>
            </w:r>
          </w:p>
        </w:tc>
      </w:tr>
      <w:tr w:rsidR="003C2EB6" w:rsidRPr="00DB4FC1" w14:paraId="33729A47" w14:textId="77777777" w:rsidTr="006218ED">
        <w:tc>
          <w:tcPr>
            <w:tcW w:w="805" w:type="dxa"/>
          </w:tcPr>
          <w:p w14:paraId="3D833032" w14:textId="77777777" w:rsidR="003C2EB6" w:rsidRPr="00DB4FC1" w:rsidRDefault="003C2EB6">
            <w:pPr>
              <w:numPr>
                <w:ilvl w:val="0"/>
                <w:numId w:val="308"/>
              </w:numPr>
              <w:spacing w:after="120" w:line="360" w:lineRule="auto"/>
              <w:rPr>
                <w:rFonts w:ascii="Times New Roman" w:eastAsia="Times New Roman" w:hAnsi="Times New Roman"/>
                <w:bCs/>
                <w:sz w:val="24"/>
                <w:szCs w:val="24"/>
                <w:lang w:eastAsia="en-GB"/>
              </w:rPr>
            </w:pPr>
          </w:p>
        </w:tc>
        <w:tc>
          <w:tcPr>
            <w:tcW w:w="3330" w:type="dxa"/>
          </w:tcPr>
          <w:p w14:paraId="6CDCD603"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Accessories</w:t>
            </w:r>
          </w:p>
        </w:tc>
        <w:tc>
          <w:tcPr>
            <w:tcW w:w="2070" w:type="dxa"/>
          </w:tcPr>
          <w:p w14:paraId="6F0B27D9"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Sensors, Actuators, Limit switches, Push buttons, Timers, Relays, input/output modules, keyboard</w:t>
            </w:r>
          </w:p>
        </w:tc>
        <w:tc>
          <w:tcPr>
            <w:tcW w:w="1260" w:type="dxa"/>
          </w:tcPr>
          <w:p w14:paraId="1A04AC4A"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25 pcs</w:t>
            </w:r>
          </w:p>
        </w:tc>
        <w:tc>
          <w:tcPr>
            <w:tcW w:w="1885" w:type="dxa"/>
          </w:tcPr>
          <w:p w14:paraId="4052617C"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1:1</w:t>
            </w:r>
          </w:p>
        </w:tc>
      </w:tr>
      <w:tr w:rsidR="003C2EB6" w:rsidRPr="00DB4FC1" w14:paraId="1290DD1F" w14:textId="77777777" w:rsidTr="006218ED">
        <w:tc>
          <w:tcPr>
            <w:tcW w:w="805" w:type="dxa"/>
          </w:tcPr>
          <w:p w14:paraId="4E957387" w14:textId="77777777" w:rsidR="003C2EB6" w:rsidRPr="00DB4FC1" w:rsidRDefault="003C2EB6">
            <w:pPr>
              <w:numPr>
                <w:ilvl w:val="0"/>
                <w:numId w:val="308"/>
              </w:numPr>
              <w:spacing w:after="120" w:line="360" w:lineRule="auto"/>
              <w:rPr>
                <w:rFonts w:ascii="Times New Roman" w:eastAsia="Times New Roman" w:hAnsi="Times New Roman"/>
                <w:bCs/>
                <w:sz w:val="24"/>
                <w:szCs w:val="24"/>
                <w:lang w:eastAsia="en-GB"/>
              </w:rPr>
            </w:pPr>
          </w:p>
        </w:tc>
        <w:tc>
          <w:tcPr>
            <w:tcW w:w="3330" w:type="dxa"/>
          </w:tcPr>
          <w:p w14:paraId="567DE4CC"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 xml:space="preserve">Pipes and </w:t>
            </w:r>
            <w:proofErr w:type="spellStart"/>
            <w:r w:rsidRPr="00DB4FC1">
              <w:rPr>
                <w:rFonts w:ascii="Times New Roman" w:eastAsia="Times New Roman" w:hAnsi="Times New Roman"/>
                <w:bCs/>
                <w:sz w:val="24"/>
                <w:szCs w:val="24"/>
                <w:lang w:eastAsia="en-GB"/>
              </w:rPr>
              <w:t>trunkings</w:t>
            </w:r>
            <w:proofErr w:type="spellEnd"/>
          </w:p>
        </w:tc>
        <w:tc>
          <w:tcPr>
            <w:tcW w:w="2070" w:type="dxa"/>
          </w:tcPr>
          <w:p w14:paraId="36BF4F62"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PVC conduits, Mini trunking</w:t>
            </w:r>
          </w:p>
        </w:tc>
        <w:tc>
          <w:tcPr>
            <w:tcW w:w="1260" w:type="dxa"/>
          </w:tcPr>
          <w:p w14:paraId="6455444E"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25 pcs</w:t>
            </w:r>
          </w:p>
        </w:tc>
        <w:tc>
          <w:tcPr>
            <w:tcW w:w="1885" w:type="dxa"/>
          </w:tcPr>
          <w:p w14:paraId="362A5F25"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1:1</w:t>
            </w:r>
          </w:p>
        </w:tc>
      </w:tr>
      <w:tr w:rsidR="003C2EB6" w:rsidRPr="00DB4FC1" w14:paraId="114ECA28" w14:textId="77777777" w:rsidTr="006218ED">
        <w:tc>
          <w:tcPr>
            <w:tcW w:w="805" w:type="dxa"/>
          </w:tcPr>
          <w:p w14:paraId="5A7F9719" w14:textId="77777777" w:rsidR="003C2EB6" w:rsidRPr="00DB4FC1" w:rsidRDefault="003C2EB6" w:rsidP="006218ED">
            <w:pPr>
              <w:spacing w:line="360" w:lineRule="auto"/>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D</w:t>
            </w:r>
          </w:p>
        </w:tc>
        <w:tc>
          <w:tcPr>
            <w:tcW w:w="3330" w:type="dxa"/>
          </w:tcPr>
          <w:p w14:paraId="6BD473B2" w14:textId="77777777" w:rsidR="003C2EB6" w:rsidRPr="00DB4FC1" w:rsidRDefault="003C2EB6" w:rsidP="006218ED">
            <w:pPr>
              <w:spacing w:line="360" w:lineRule="auto"/>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Tools and Equipment</w:t>
            </w:r>
          </w:p>
        </w:tc>
        <w:tc>
          <w:tcPr>
            <w:tcW w:w="2070" w:type="dxa"/>
          </w:tcPr>
          <w:p w14:paraId="506756CB" w14:textId="77777777" w:rsidR="003C2EB6" w:rsidRPr="00DB4FC1" w:rsidRDefault="003C2EB6" w:rsidP="006218ED">
            <w:pPr>
              <w:spacing w:line="360" w:lineRule="auto"/>
              <w:rPr>
                <w:rFonts w:ascii="Times New Roman" w:eastAsia="Times New Roman" w:hAnsi="Times New Roman"/>
                <w:b/>
                <w:sz w:val="24"/>
                <w:szCs w:val="24"/>
                <w:lang w:eastAsia="en-GB"/>
              </w:rPr>
            </w:pPr>
          </w:p>
        </w:tc>
        <w:tc>
          <w:tcPr>
            <w:tcW w:w="1260" w:type="dxa"/>
          </w:tcPr>
          <w:p w14:paraId="27798F93" w14:textId="77777777" w:rsidR="003C2EB6" w:rsidRPr="00DB4FC1" w:rsidRDefault="003C2EB6" w:rsidP="006218ED">
            <w:pPr>
              <w:spacing w:line="360" w:lineRule="auto"/>
              <w:rPr>
                <w:rFonts w:ascii="Times New Roman" w:eastAsia="Times New Roman" w:hAnsi="Times New Roman"/>
                <w:b/>
                <w:sz w:val="24"/>
                <w:szCs w:val="24"/>
                <w:lang w:eastAsia="en-GB"/>
              </w:rPr>
            </w:pPr>
          </w:p>
        </w:tc>
        <w:tc>
          <w:tcPr>
            <w:tcW w:w="1885" w:type="dxa"/>
          </w:tcPr>
          <w:p w14:paraId="7D85CE78" w14:textId="77777777" w:rsidR="003C2EB6" w:rsidRPr="00DB4FC1" w:rsidRDefault="003C2EB6" w:rsidP="006218ED">
            <w:pPr>
              <w:spacing w:line="360" w:lineRule="auto"/>
              <w:rPr>
                <w:rFonts w:ascii="Times New Roman" w:eastAsia="Times New Roman" w:hAnsi="Times New Roman"/>
                <w:b/>
                <w:sz w:val="24"/>
                <w:szCs w:val="24"/>
                <w:lang w:eastAsia="en-GB"/>
              </w:rPr>
            </w:pPr>
          </w:p>
        </w:tc>
      </w:tr>
      <w:tr w:rsidR="003C2EB6" w:rsidRPr="00DB4FC1" w14:paraId="3418F852" w14:textId="77777777" w:rsidTr="006218ED">
        <w:tc>
          <w:tcPr>
            <w:tcW w:w="805" w:type="dxa"/>
          </w:tcPr>
          <w:p w14:paraId="16AE1E0D" w14:textId="77777777" w:rsidR="003C2EB6" w:rsidRPr="00DB4FC1" w:rsidRDefault="003C2EB6">
            <w:pPr>
              <w:numPr>
                <w:ilvl w:val="0"/>
                <w:numId w:val="308"/>
              </w:numPr>
              <w:spacing w:after="120" w:line="360" w:lineRule="auto"/>
              <w:rPr>
                <w:rFonts w:ascii="Times New Roman" w:eastAsia="Times New Roman" w:hAnsi="Times New Roman"/>
                <w:bCs/>
                <w:sz w:val="24"/>
                <w:szCs w:val="24"/>
                <w:lang w:eastAsia="en-GB"/>
              </w:rPr>
            </w:pPr>
          </w:p>
        </w:tc>
        <w:tc>
          <w:tcPr>
            <w:tcW w:w="3330" w:type="dxa"/>
          </w:tcPr>
          <w:p w14:paraId="30C39112"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PLC module</w:t>
            </w:r>
          </w:p>
        </w:tc>
        <w:tc>
          <w:tcPr>
            <w:tcW w:w="2070" w:type="dxa"/>
          </w:tcPr>
          <w:p w14:paraId="59A129CB" w14:textId="77777777" w:rsidR="003C2EB6" w:rsidRPr="00DB4FC1" w:rsidRDefault="003C2EB6" w:rsidP="006218ED">
            <w:pPr>
              <w:spacing w:line="360" w:lineRule="auto"/>
              <w:rPr>
                <w:rFonts w:ascii="Times New Roman" w:eastAsia="Times New Roman" w:hAnsi="Times New Roman"/>
                <w:bCs/>
                <w:sz w:val="24"/>
                <w:szCs w:val="24"/>
                <w:lang w:eastAsia="en-GB"/>
              </w:rPr>
            </w:pPr>
          </w:p>
        </w:tc>
        <w:tc>
          <w:tcPr>
            <w:tcW w:w="1260" w:type="dxa"/>
          </w:tcPr>
          <w:p w14:paraId="16CD2AD0"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5</w:t>
            </w:r>
          </w:p>
        </w:tc>
        <w:tc>
          <w:tcPr>
            <w:tcW w:w="1885" w:type="dxa"/>
          </w:tcPr>
          <w:p w14:paraId="57F02DC6"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1:5</w:t>
            </w:r>
          </w:p>
        </w:tc>
      </w:tr>
      <w:tr w:rsidR="003C2EB6" w:rsidRPr="00DB4FC1" w14:paraId="223DCE28" w14:textId="77777777" w:rsidTr="006218ED">
        <w:tc>
          <w:tcPr>
            <w:tcW w:w="805" w:type="dxa"/>
          </w:tcPr>
          <w:p w14:paraId="3CFB3123" w14:textId="77777777" w:rsidR="003C2EB6" w:rsidRPr="00DB4FC1" w:rsidRDefault="003C2EB6">
            <w:pPr>
              <w:numPr>
                <w:ilvl w:val="0"/>
                <w:numId w:val="308"/>
              </w:numPr>
              <w:spacing w:after="120" w:line="360" w:lineRule="auto"/>
              <w:rPr>
                <w:rFonts w:ascii="Times New Roman" w:eastAsia="Times New Roman" w:hAnsi="Times New Roman"/>
                <w:bCs/>
                <w:sz w:val="24"/>
                <w:szCs w:val="24"/>
                <w:lang w:eastAsia="en-GB"/>
              </w:rPr>
            </w:pPr>
          </w:p>
        </w:tc>
        <w:tc>
          <w:tcPr>
            <w:tcW w:w="3330" w:type="dxa"/>
          </w:tcPr>
          <w:p w14:paraId="0B98F345"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Microcontroller tool kit</w:t>
            </w:r>
          </w:p>
        </w:tc>
        <w:tc>
          <w:tcPr>
            <w:tcW w:w="2070" w:type="dxa"/>
          </w:tcPr>
          <w:p w14:paraId="05B95298" w14:textId="77777777" w:rsidR="003C2EB6" w:rsidRPr="00DB4FC1" w:rsidRDefault="003C2EB6" w:rsidP="006218ED">
            <w:pPr>
              <w:spacing w:line="360" w:lineRule="auto"/>
              <w:rPr>
                <w:rFonts w:ascii="Times New Roman" w:eastAsia="Times New Roman" w:hAnsi="Times New Roman"/>
                <w:bCs/>
                <w:sz w:val="24"/>
                <w:szCs w:val="24"/>
                <w:lang w:eastAsia="en-GB"/>
              </w:rPr>
            </w:pPr>
          </w:p>
        </w:tc>
        <w:tc>
          <w:tcPr>
            <w:tcW w:w="1260" w:type="dxa"/>
          </w:tcPr>
          <w:p w14:paraId="31A2515C"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5</w:t>
            </w:r>
          </w:p>
        </w:tc>
        <w:tc>
          <w:tcPr>
            <w:tcW w:w="1885" w:type="dxa"/>
          </w:tcPr>
          <w:p w14:paraId="3B17FC7B"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1:5</w:t>
            </w:r>
          </w:p>
        </w:tc>
      </w:tr>
      <w:tr w:rsidR="003C2EB6" w:rsidRPr="00DB4FC1" w14:paraId="028A4619" w14:textId="77777777" w:rsidTr="006218ED">
        <w:tc>
          <w:tcPr>
            <w:tcW w:w="805" w:type="dxa"/>
          </w:tcPr>
          <w:p w14:paraId="381A9558" w14:textId="77777777" w:rsidR="003C2EB6" w:rsidRPr="00DB4FC1" w:rsidRDefault="003C2EB6">
            <w:pPr>
              <w:numPr>
                <w:ilvl w:val="0"/>
                <w:numId w:val="308"/>
              </w:numPr>
              <w:spacing w:after="120" w:line="360" w:lineRule="auto"/>
              <w:rPr>
                <w:rFonts w:ascii="Times New Roman" w:eastAsia="Times New Roman" w:hAnsi="Times New Roman"/>
                <w:bCs/>
                <w:sz w:val="24"/>
                <w:szCs w:val="24"/>
                <w:lang w:eastAsia="en-GB"/>
              </w:rPr>
            </w:pPr>
          </w:p>
        </w:tc>
        <w:tc>
          <w:tcPr>
            <w:tcW w:w="3330" w:type="dxa"/>
          </w:tcPr>
          <w:p w14:paraId="6EE02F60"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PPEs</w:t>
            </w:r>
          </w:p>
        </w:tc>
        <w:tc>
          <w:tcPr>
            <w:tcW w:w="2070" w:type="dxa"/>
          </w:tcPr>
          <w:p w14:paraId="298670FC" w14:textId="77777777" w:rsidR="003C2EB6" w:rsidRPr="00DB4FC1" w:rsidRDefault="003C2EB6" w:rsidP="006218ED">
            <w:pPr>
              <w:spacing w:line="360" w:lineRule="auto"/>
              <w:rPr>
                <w:rFonts w:ascii="Times New Roman" w:eastAsia="Times New Roman" w:hAnsi="Times New Roman"/>
                <w:bCs/>
                <w:sz w:val="24"/>
                <w:szCs w:val="24"/>
                <w:lang w:eastAsia="en-GB"/>
              </w:rPr>
            </w:pPr>
          </w:p>
        </w:tc>
        <w:tc>
          <w:tcPr>
            <w:tcW w:w="1260" w:type="dxa"/>
          </w:tcPr>
          <w:p w14:paraId="25A937CF"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25 pcs</w:t>
            </w:r>
          </w:p>
        </w:tc>
        <w:tc>
          <w:tcPr>
            <w:tcW w:w="1885" w:type="dxa"/>
          </w:tcPr>
          <w:p w14:paraId="67CEC5E1"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1:1</w:t>
            </w:r>
          </w:p>
        </w:tc>
      </w:tr>
      <w:tr w:rsidR="003C2EB6" w:rsidRPr="00DB4FC1" w14:paraId="673CA029" w14:textId="77777777" w:rsidTr="006218ED">
        <w:tc>
          <w:tcPr>
            <w:tcW w:w="805" w:type="dxa"/>
          </w:tcPr>
          <w:p w14:paraId="0DAFDC24" w14:textId="77777777" w:rsidR="003C2EB6" w:rsidRPr="00DB4FC1" w:rsidRDefault="003C2EB6">
            <w:pPr>
              <w:numPr>
                <w:ilvl w:val="0"/>
                <w:numId w:val="308"/>
              </w:numPr>
              <w:spacing w:after="120" w:line="360" w:lineRule="auto"/>
              <w:rPr>
                <w:rFonts w:ascii="Times New Roman" w:eastAsia="Times New Roman" w:hAnsi="Times New Roman"/>
                <w:bCs/>
                <w:sz w:val="24"/>
                <w:szCs w:val="24"/>
                <w:lang w:eastAsia="en-GB"/>
              </w:rPr>
            </w:pPr>
          </w:p>
        </w:tc>
        <w:tc>
          <w:tcPr>
            <w:tcW w:w="3330" w:type="dxa"/>
          </w:tcPr>
          <w:p w14:paraId="2E9D0741"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Multimeter</w:t>
            </w:r>
          </w:p>
        </w:tc>
        <w:tc>
          <w:tcPr>
            <w:tcW w:w="2070" w:type="dxa"/>
          </w:tcPr>
          <w:p w14:paraId="592C1F9B" w14:textId="77777777" w:rsidR="003C2EB6" w:rsidRPr="00DB4FC1" w:rsidRDefault="003C2EB6" w:rsidP="006218ED">
            <w:pPr>
              <w:spacing w:line="360" w:lineRule="auto"/>
              <w:rPr>
                <w:rFonts w:ascii="Times New Roman" w:eastAsia="Times New Roman" w:hAnsi="Times New Roman"/>
                <w:bCs/>
                <w:sz w:val="24"/>
                <w:szCs w:val="24"/>
                <w:lang w:eastAsia="en-GB"/>
              </w:rPr>
            </w:pPr>
          </w:p>
        </w:tc>
        <w:tc>
          <w:tcPr>
            <w:tcW w:w="1260" w:type="dxa"/>
          </w:tcPr>
          <w:p w14:paraId="0CC552BB"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5 pcs</w:t>
            </w:r>
          </w:p>
        </w:tc>
        <w:tc>
          <w:tcPr>
            <w:tcW w:w="1885" w:type="dxa"/>
          </w:tcPr>
          <w:p w14:paraId="0903861C"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1:5</w:t>
            </w:r>
          </w:p>
        </w:tc>
      </w:tr>
      <w:tr w:rsidR="003C2EB6" w:rsidRPr="00DB4FC1" w14:paraId="2EC2174B" w14:textId="77777777" w:rsidTr="006218ED">
        <w:tc>
          <w:tcPr>
            <w:tcW w:w="805" w:type="dxa"/>
          </w:tcPr>
          <w:p w14:paraId="1BD92362" w14:textId="77777777" w:rsidR="003C2EB6" w:rsidRPr="00DB4FC1" w:rsidRDefault="003C2EB6">
            <w:pPr>
              <w:numPr>
                <w:ilvl w:val="0"/>
                <w:numId w:val="308"/>
              </w:numPr>
              <w:spacing w:after="120" w:line="360" w:lineRule="auto"/>
              <w:rPr>
                <w:rFonts w:ascii="Times New Roman" w:eastAsia="Times New Roman" w:hAnsi="Times New Roman"/>
                <w:bCs/>
                <w:sz w:val="24"/>
                <w:szCs w:val="24"/>
                <w:lang w:eastAsia="en-GB"/>
              </w:rPr>
            </w:pPr>
          </w:p>
        </w:tc>
        <w:tc>
          <w:tcPr>
            <w:tcW w:w="3330" w:type="dxa"/>
          </w:tcPr>
          <w:p w14:paraId="742F1BF3"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 xml:space="preserve">Oscilloscope </w:t>
            </w:r>
          </w:p>
        </w:tc>
        <w:tc>
          <w:tcPr>
            <w:tcW w:w="2070" w:type="dxa"/>
          </w:tcPr>
          <w:p w14:paraId="4E501FB4" w14:textId="77777777" w:rsidR="003C2EB6" w:rsidRPr="00DB4FC1" w:rsidRDefault="003C2EB6" w:rsidP="006218ED">
            <w:pPr>
              <w:spacing w:line="360" w:lineRule="auto"/>
              <w:rPr>
                <w:rFonts w:ascii="Times New Roman" w:eastAsia="Times New Roman" w:hAnsi="Times New Roman"/>
                <w:bCs/>
                <w:sz w:val="24"/>
                <w:szCs w:val="24"/>
                <w:lang w:eastAsia="en-GB"/>
              </w:rPr>
            </w:pPr>
          </w:p>
        </w:tc>
        <w:tc>
          <w:tcPr>
            <w:tcW w:w="1260" w:type="dxa"/>
          </w:tcPr>
          <w:p w14:paraId="72DD21EA"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5 pcs</w:t>
            </w:r>
          </w:p>
        </w:tc>
        <w:tc>
          <w:tcPr>
            <w:tcW w:w="1885" w:type="dxa"/>
          </w:tcPr>
          <w:p w14:paraId="286B12EF"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1:5</w:t>
            </w:r>
          </w:p>
        </w:tc>
      </w:tr>
      <w:tr w:rsidR="003C2EB6" w:rsidRPr="00DB4FC1" w14:paraId="6420104C" w14:textId="77777777" w:rsidTr="006218ED">
        <w:tc>
          <w:tcPr>
            <w:tcW w:w="805" w:type="dxa"/>
          </w:tcPr>
          <w:p w14:paraId="67046220" w14:textId="77777777" w:rsidR="003C2EB6" w:rsidRPr="00DB4FC1" w:rsidRDefault="003C2EB6">
            <w:pPr>
              <w:numPr>
                <w:ilvl w:val="0"/>
                <w:numId w:val="308"/>
              </w:numPr>
              <w:spacing w:after="120" w:line="360" w:lineRule="auto"/>
              <w:rPr>
                <w:rFonts w:ascii="Times New Roman" w:eastAsia="Times New Roman" w:hAnsi="Times New Roman"/>
                <w:bCs/>
                <w:sz w:val="24"/>
                <w:szCs w:val="24"/>
                <w:lang w:eastAsia="en-GB"/>
              </w:rPr>
            </w:pPr>
          </w:p>
        </w:tc>
        <w:tc>
          <w:tcPr>
            <w:tcW w:w="3330" w:type="dxa"/>
          </w:tcPr>
          <w:p w14:paraId="2E354336"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Servomotors</w:t>
            </w:r>
          </w:p>
        </w:tc>
        <w:tc>
          <w:tcPr>
            <w:tcW w:w="2070" w:type="dxa"/>
          </w:tcPr>
          <w:p w14:paraId="4C604370" w14:textId="77777777" w:rsidR="003C2EB6" w:rsidRPr="00DB4FC1" w:rsidRDefault="003C2EB6" w:rsidP="006218ED">
            <w:pPr>
              <w:spacing w:line="360" w:lineRule="auto"/>
              <w:rPr>
                <w:rFonts w:ascii="Times New Roman" w:eastAsia="Times New Roman" w:hAnsi="Times New Roman"/>
                <w:bCs/>
                <w:sz w:val="24"/>
                <w:szCs w:val="24"/>
                <w:lang w:eastAsia="en-GB"/>
              </w:rPr>
            </w:pPr>
          </w:p>
        </w:tc>
        <w:tc>
          <w:tcPr>
            <w:tcW w:w="1260" w:type="dxa"/>
          </w:tcPr>
          <w:p w14:paraId="2407EAD8"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5 pcs</w:t>
            </w:r>
          </w:p>
        </w:tc>
        <w:tc>
          <w:tcPr>
            <w:tcW w:w="1885" w:type="dxa"/>
          </w:tcPr>
          <w:p w14:paraId="5EC91B10" w14:textId="77777777" w:rsidR="003C2EB6" w:rsidRPr="00DB4FC1" w:rsidRDefault="003C2EB6" w:rsidP="006218ED">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1:5</w:t>
            </w:r>
          </w:p>
        </w:tc>
      </w:tr>
    </w:tbl>
    <w:p w14:paraId="40AED8ED" w14:textId="77777777" w:rsidR="0035178C" w:rsidRDefault="0035178C">
      <w:pPr>
        <w:rPr>
          <w:rFonts w:ascii="Times New Roman" w:eastAsia="Times New Roman" w:hAnsi="Times New Roman" w:cs="Times New Roman"/>
          <w:b/>
          <w:iCs/>
          <w:kern w:val="0"/>
          <w:sz w:val="24"/>
          <w:szCs w:val="24"/>
          <w:lang w:val="en-GB"/>
          <w14:ligatures w14:val="none"/>
        </w:rPr>
      </w:pPr>
      <w:r>
        <w:br w:type="page"/>
      </w:r>
    </w:p>
    <w:p w14:paraId="54F4C459" w14:textId="68452BD1" w:rsidR="00F916BE" w:rsidRPr="0035178C" w:rsidRDefault="00F916BE" w:rsidP="0035178C">
      <w:pPr>
        <w:pStyle w:val="Heading2"/>
      </w:pPr>
      <w:bookmarkStart w:id="128" w:name="_Toc197085614"/>
      <w:r w:rsidRPr="0035178C">
        <w:t>RESEARCH METHODS</w:t>
      </w:r>
      <w:bookmarkEnd w:id="127"/>
      <w:bookmarkEnd w:id="128"/>
    </w:p>
    <w:p w14:paraId="73F00B10" w14:textId="0B651EE3" w:rsidR="00E96EFB" w:rsidRPr="00EE017B" w:rsidRDefault="00E96EFB" w:rsidP="00E96EFB">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sz w:val="24"/>
          <w:szCs w:val="24"/>
          <w:lang w:val="en-GB"/>
        </w:rPr>
        <w:t>UNIT CODE</w:t>
      </w:r>
      <w:r w:rsidRPr="00EE017B">
        <w:rPr>
          <w:rFonts w:ascii="Times New Roman" w:eastAsia="Calibri" w:hAnsi="Times New Roman" w:cs="Times New Roman"/>
          <w:b/>
          <w:bCs/>
          <w:sz w:val="24"/>
          <w:szCs w:val="24"/>
          <w:lang w:val="en-GB"/>
        </w:rPr>
        <w:t xml:space="preserve">:  </w:t>
      </w:r>
      <w:r w:rsidRPr="00E96EFB">
        <w:rPr>
          <w:rFonts w:ascii="Times New Roman" w:eastAsia="Times New Roman" w:hAnsi="Times New Roman" w:cs="Times New Roman"/>
          <w:color w:val="000000"/>
          <w:kern w:val="28"/>
          <w:sz w:val="24"/>
          <w:szCs w:val="24"/>
          <w14:ligatures w14:val="none"/>
        </w:rPr>
        <w:t>0111 551 11A</w:t>
      </w:r>
    </w:p>
    <w:p w14:paraId="5AE55DD2" w14:textId="77777777" w:rsidR="00E96EFB" w:rsidRPr="00EE017B" w:rsidRDefault="00E96EFB" w:rsidP="00E96EFB">
      <w:pPr>
        <w:spacing w:after="240" w:line="360" w:lineRule="auto"/>
        <w:jc w:val="both"/>
        <w:rPr>
          <w:rFonts w:ascii="Times New Roman" w:hAnsi="Times New Roman" w:cs="Times New Roman"/>
          <w:sz w:val="24"/>
          <w:szCs w:val="24"/>
          <w:lang w:val="en-ZA"/>
        </w:rPr>
      </w:pPr>
      <w:r w:rsidRPr="00EE017B">
        <w:rPr>
          <w:rFonts w:ascii="Times New Roman" w:hAnsi="Times New Roman" w:cs="Times New Roman"/>
          <w:b/>
          <w:sz w:val="24"/>
          <w:szCs w:val="24"/>
          <w:lang w:val="en-ZA"/>
        </w:rPr>
        <w:t>Relationship to Occupational Standards</w:t>
      </w:r>
    </w:p>
    <w:p w14:paraId="2C4D289E" w14:textId="311B7F8B" w:rsidR="00E96EFB" w:rsidRDefault="00E96EFB" w:rsidP="00E96EFB">
      <w:pPr>
        <w:spacing w:after="240" w:line="360" w:lineRule="auto"/>
        <w:rPr>
          <w:rFonts w:ascii="Times New Roman" w:eastAsia="SimSun" w:hAnsi="Times New Roman" w:cs="Times New Roman"/>
          <w:sz w:val="24"/>
          <w:szCs w:val="24"/>
        </w:rPr>
      </w:pPr>
      <w:r w:rsidRPr="00EE017B">
        <w:rPr>
          <w:rFonts w:ascii="Times New Roman" w:hAnsi="Times New Roman" w:cs="Times New Roman"/>
          <w:sz w:val="24"/>
          <w:szCs w:val="24"/>
        </w:rPr>
        <w:t xml:space="preserve">This unit addresses the unit of competency: </w:t>
      </w:r>
      <w:r w:rsidRPr="00E96EFB">
        <w:rPr>
          <w:rFonts w:ascii="Times New Roman" w:eastAsia="Calibri" w:hAnsi="Times New Roman" w:cs="Times New Roman"/>
          <w:kern w:val="0"/>
          <w:sz w:val="24"/>
          <w:szCs w:val="24"/>
          <w:lang w:val="en-ZA"/>
          <w14:ligatures w14:val="none"/>
        </w:rPr>
        <w:t>Apply research methods</w:t>
      </w:r>
      <w:r w:rsidRPr="007F7AA9">
        <w:rPr>
          <w:rFonts w:ascii="Times New Roman" w:hAnsi="Times New Roman" w:cs="Times New Roman"/>
          <w:sz w:val="24"/>
          <w:szCs w:val="24"/>
        </w:rPr>
        <w:t>.</w:t>
      </w:r>
    </w:p>
    <w:p w14:paraId="271BFB62" w14:textId="77777777" w:rsidR="00E96EFB" w:rsidRPr="00EE017B" w:rsidRDefault="00E96EFB" w:rsidP="00E96EFB">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kern w:val="0"/>
          <w:sz w:val="24"/>
          <w:szCs w:val="24"/>
          <w14:ligatures w14:val="none"/>
        </w:rPr>
        <w:t>Duration of Unit:</w:t>
      </w:r>
      <w:r w:rsidRPr="00A405F3">
        <w:rPr>
          <w:rFonts w:ascii="Times New Roman" w:eastAsia="Calibri" w:hAnsi="Times New Roman" w:cs="Times New Roman"/>
          <w:bCs/>
          <w:kern w:val="0"/>
          <w:sz w:val="24"/>
          <w:szCs w:val="24"/>
          <w14:ligatures w14:val="none"/>
        </w:rPr>
        <w:t xml:space="preserve"> </w:t>
      </w:r>
      <w:r>
        <w:rPr>
          <w:rFonts w:ascii="Times New Roman" w:eastAsia="Calibri" w:hAnsi="Times New Roman" w:cs="Times New Roman"/>
          <w:bCs/>
          <w:kern w:val="0"/>
          <w:sz w:val="24"/>
          <w:szCs w:val="24"/>
          <w14:ligatures w14:val="none"/>
        </w:rPr>
        <w:t>6</w:t>
      </w:r>
      <w:r w:rsidRPr="00A405F3">
        <w:rPr>
          <w:rFonts w:ascii="Times New Roman" w:eastAsia="Calibri" w:hAnsi="Times New Roman" w:cs="Times New Roman"/>
          <w:bCs/>
          <w:kern w:val="0"/>
          <w:sz w:val="24"/>
          <w:szCs w:val="24"/>
          <w14:ligatures w14:val="none"/>
        </w:rPr>
        <w:t>0</w:t>
      </w:r>
      <w:r w:rsidRPr="00EE017B">
        <w:rPr>
          <w:rFonts w:ascii="Times New Roman" w:eastAsia="Calibri" w:hAnsi="Times New Roman" w:cs="Times New Roman"/>
          <w:sz w:val="24"/>
          <w:szCs w:val="24"/>
          <w:lang w:val="en-GB"/>
        </w:rPr>
        <w:t xml:space="preserve"> </w:t>
      </w:r>
      <w:r w:rsidRPr="00EE017B">
        <w:rPr>
          <w:rFonts w:ascii="Times New Roman" w:eastAsia="Calibri" w:hAnsi="Times New Roman" w:cs="Times New Roman"/>
          <w:kern w:val="0"/>
          <w:sz w:val="24"/>
          <w:szCs w:val="24"/>
          <w14:ligatures w14:val="none"/>
        </w:rPr>
        <w:t>Hours</w:t>
      </w:r>
    </w:p>
    <w:p w14:paraId="7787AB1A" w14:textId="77777777" w:rsidR="00E96EFB" w:rsidRPr="00EE017B" w:rsidRDefault="00E96EFB" w:rsidP="00E96EFB">
      <w:pPr>
        <w:tabs>
          <w:tab w:val="left" w:pos="2880"/>
        </w:tabs>
        <w:spacing w:after="240" w:line="360" w:lineRule="auto"/>
        <w:jc w:val="both"/>
        <w:rPr>
          <w:rFonts w:ascii="Times New Roman" w:eastAsia="Calibri" w:hAnsi="Times New Roman" w:cs="Times New Roman"/>
          <w:b/>
          <w:kern w:val="0"/>
          <w:sz w:val="24"/>
          <w:szCs w:val="24"/>
          <w:lang w:val="en-GB"/>
        </w:rPr>
      </w:pPr>
      <w:r w:rsidRPr="00EE017B">
        <w:rPr>
          <w:rFonts w:ascii="Times New Roman" w:eastAsia="Calibri" w:hAnsi="Times New Roman" w:cs="Times New Roman"/>
          <w:b/>
          <w:kern w:val="0"/>
          <w:sz w:val="24"/>
          <w:szCs w:val="24"/>
          <w:lang w:val="en-GB"/>
        </w:rPr>
        <w:t>Unit Description</w:t>
      </w:r>
    </w:p>
    <w:p w14:paraId="2ABBEFBF" w14:textId="57F1B445" w:rsidR="00E96EFB" w:rsidRDefault="00E96EFB" w:rsidP="0047198C">
      <w:pPr>
        <w:tabs>
          <w:tab w:val="left" w:pos="2880"/>
        </w:tabs>
        <w:spacing w:after="240" w:line="360" w:lineRule="auto"/>
        <w:jc w:val="both"/>
        <w:rPr>
          <w:rFonts w:ascii="Times New Roman" w:hAnsi="Times New Roman" w:cs="Times New Roman"/>
          <w:kern w:val="0"/>
          <w:sz w:val="24"/>
          <w:szCs w:val="24"/>
        </w:rPr>
      </w:pPr>
      <w:r w:rsidRPr="00EE017B">
        <w:rPr>
          <w:rFonts w:ascii="Times New Roman" w:hAnsi="Times New Roman" w:cs="Times New Roman"/>
          <w:kern w:val="0"/>
          <w:sz w:val="24"/>
          <w:szCs w:val="24"/>
        </w:rPr>
        <w:t>This unit covers the competencies required to</w:t>
      </w:r>
      <w:r>
        <w:rPr>
          <w:rFonts w:ascii="Times New Roman" w:hAnsi="Times New Roman" w:cs="Times New Roman"/>
          <w:kern w:val="0"/>
          <w:sz w:val="24"/>
          <w:szCs w:val="24"/>
        </w:rPr>
        <w:t xml:space="preserve"> a</w:t>
      </w:r>
      <w:r w:rsidRPr="00E96EFB">
        <w:rPr>
          <w:rFonts w:ascii="Times New Roman" w:hAnsi="Times New Roman" w:cs="Times New Roman"/>
          <w:kern w:val="0"/>
          <w:sz w:val="24"/>
          <w:szCs w:val="24"/>
        </w:rPr>
        <w:t>pply research methods</w:t>
      </w:r>
      <w:r w:rsidRPr="00EE017B">
        <w:rPr>
          <w:rFonts w:ascii="Times New Roman" w:hAnsi="Times New Roman" w:cs="Times New Roman"/>
          <w:kern w:val="0"/>
          <w:sz w:val="24"/>
          <w:szCs w:val="24"/>
        </w:rPr>
        <w:t xml:space="preserve">. </w:t>
      </w:r>
      <w:bookmarkStart w:id="129" w:name="_Hlk197008959"/>
      <w:r w:rsidRPr="00C70046">
        <w:rPr>
          <w:rFonts w:ascii="Times New Roman" w:hAnsi="Times New Roman" w:cs="Times New Roman"/>
          <w:kern w:val="0"/>
          <w:sz w:val="24"/>
          <w:szCs w:val="24"/>
        </w:rPr>
        <w:t xml:space="preserve">It involves </w:t>
      </w:r>
      <w:r w:rsidR="0047198C">
        <w:rPr>
          <w:rFonts w:ascii="Times New Roman" w:hAnsi="Times New Roman" w:cs="Times New Roman"/>
          <w:kern w:val="0"/>
          <w:sz w:val="24"/>
          <w:szCs w:val="24"/>
        </w:rPr>
        <w:t>i</w:t>
      </w:r>
      <w:r w:rsidR="0047198C" w:rsidRPr="0047198C">
        <w:rPr>
          <w:rFonts w:ascii="Times New Roman" w:hAnsi="Times New Roman" w:cs="Times New Roman"/>
          <w:kern w:val="0"/>
          <w:sz w:val="24"/>
          <w:szCs w:val="24"/>
        </w:rPr>
        <w:t>dentify</w:t>
      </w:r>
      <w:r w:rsidR="0047198C">
        <w:rPr>
          <w:rFonts w:ascii="Times New Roman" w:hAnsi="Times New Roman" w:cs="Times New Roman"/>
          <w:kern w:val="0"/>
          <w:sz w:val="24"/>
          <w:szCs w:val="24"/>
        </w:rPr>
        <w:t xml:space="preserve">ing </w:t>
      </w:r>
      <w:r w:rsidR="0047198C" w:rsidRPr="0047198C">
        <w:rPr>
          <w:rFonts w:ascii="Times New Roman" w:hAnsi="Times New Roman" w:cs="Times New Roman"/>
          <w:kern w:val="0"/>
          <w:sz w:val="24"/>
          <w:szCs w:val="24"/>
        </w:rPr>
        <w:t>research problem</w:t>
      </w:r>
      <w:r w:rsidR="0047198C">
        <w:rPr>
          <w:rFonts w:ascii="Times New Roman" w:hAnsi="Times New Roman" w:cs="Times New Roman"/>
          <w:kern w:val="0"/>
          <w:sz w:val="24"/>
          <w:szCs w:val="24"/>
        </w:rPr>
        <w:t>s, c</w:t>
      </w:r>
      <w:r w:rsidR="0047198C" w:rsidRPr="0047198C">
        <w:rPr>
          <w:rFonts w:ascii="Times New Roman" w:hAnsi="Times New Roman" w:cs="Times New Roman"/>
          <w:kern w:val="0"/>
          <w:sz w:val="24"/>
          <w:szCs w:val="24"/>
        </w:rPr>
        <w:t>onduct</w:t>
      </w:r>
      <w:r w:rsidR="0047198C">
        <w:rPr>
          <w:rFonts w:ascii="Times New Roman" w:hAnsi="Times New Roman" w:cs="Times New Roman"/>
          <w:kern w:val="0"/>
          <w:sz w:val="24"/>
          <w:szCs w:val="24"/>
        </w:rPr>
        <w:t>ing</w:t>
      </w:r>
      <w:r w:rsidR="0047198C" w:rsidRPr="0047198C">
        <w:rPr>
          <w:rFonts w:ascii="Times New Roman" w:hAnsi="Times New Roman" w:cs="Times New Roman"/>
          <w:kern w:val="0"/>
          <w:sz w:val="24"/>
          <w:szCs w:val="24"/>
        </w:rPr>
        <w:t xml:space="preserve"> literature review</w:t>
      </w:r>
      <w:r w:rsidR="0047198C">
        <w:rPr>
          <w:rFonts w:ascii="Times New Roman" w:hAnsi="Times New Roman" w:cs="Times New Roman"/>
          <w:kern w:val="0"/>
          <w:sz w:val="24"/>
          <w:szCs w:val="24"/>
        </w:rPr>
        <w:t>, d</w:t>
      </w:r>
      <w:r w:rsidR="0047198C" w:rsidRPr="0047198C">
        <w:rPr>
          <w:rFonts w:ascii="Times New Roman" w:hAnsi="Times New Roman" w:cs="Times New Roman"/>
          <w:kern w:val="0"/>
          <w:sz w:val="24"/>
          <w:szCs w:val="24"/>
        </w:rPr>
        <w:t>evelop</w:t>
      </w:r>
      <w:r w:rsidR="0047198C">
        <w:rPr>
          <w:rFonts w:ascii="Times New Roman" w:hAnsi="Times New Roman" w:cs="Times New Roman"/>
          <w:kern w:val="0"/>
          <w:sz w:val="24"/>
          <w:szCs w:val="24"/>
        </w:rPr>
        <w:t>ing</w:t>
      </w:r>
      <w:r w:rsidR="0047198C" w:rsidRPr="0047198C">
        <w:rPr>
          <w:rFonts w:ascii="Times New Roman" w:hAnsi="Times New Roman" w:cs="Times New Roman"/>
          <w:kern w:val="0"/>
          <w:sz w:val="24"/>
          <w:szCs w:val="24"/>
        </w:rPr>
        <w:t xml:space="preserve"> </w:t>
      </w:r>
      <w:r w:rsidR="0047198C">
        <w:rPr>
          <w:rFonts w:ascii="Times New Roman" w:hAnsi="Times New Roman" w:cs="Times New Roman"/>
          <w:kern w:val="0"/>
          <w:sz w:val="24"/>
          <w:szCs w:val="24"/>
        </w:rPr>
        <w:t>r</w:t>
      </w:r>
      <w:r w:rsidR="0047198C" w:rsidRPr="0047198C">
        <w:rPr>
          <w:rFonts w:ascii="Times New Roman" w:hAnsi="Times New Roman" w:cs="Times New Roman"/>
          <w:kern w:val="0"/>
          <w:sz w:val="24"/>
          <w:szCs w:val="24"/>
        </w:rPr>
        <w:t xml:space="preserve">esearch </w:t>
      </w:r>
      <w:r w:rsidR="0047198C">
        <w:rPr>
          <w:rFonts w:ascii="Times New Roman" w:hAnsi="Times New Roman" w:cs="Times New Roman"/>
          <w:kern w:val="0"/>
          <w:sz w:val="24"/>
          <w:szCs w:val="24"/>
        </w:rPr>
        <w:t>m</w:t>
      </w:r>
      <w:r w:rsidR="0047198C" w:rsidRPr="0047198C">
        <w:rPr>
          <w:rFonts w:ascii="Times New Roman" w:hAnsi="Times New Roman" w:cs="Times New Roman"/>
          <w:kern w:val="0"/>
          <w:sz w:val="24"/>
          <w:szCs w:val="24"/>
        </w:rPr>
        <w:t>ethodology</w:t>
      </w:r>
      <w:r w:rsidR="0047198C">
        <w:rPr>
          <w:rFonts w:ascii="Times New Roman" w:hAnsi="Times New Roman" w:cs="Times New Roman"/>
          <w:kern w:val="0"/>
          <w:sz w:val="24"/>
          <w:szCs w:val="24"/>
        </w:rPr>
        <w:t>, a</w:t>
      </w:r>
      <w:r w:rsidR="0047198C" w:rsidRPr="0047198C">
        <w:rPr>
          <w:rFonts w:ascii="Times New Roman" w:hAnsi="Times New Roman" w:cs="Times New Roman"/>
          <w:kern w:val="0"/>
          <w:sz w:val="24"/>
          <w:szCs w:val="24"/>
        </w:rPr>
        <w:t>naly</w:t>
      </w:r>
      <w:r w:rsidR="0047198C">
        <w:rPr>
          <w:rFonts w:ascii="Times New Roman" w:hAnsi="Times New Roman" w:cs="Times New Roman"/>
          <w:kern w:val="0"/>
          <w:sz w:val="24"/>
          <w:szCs w:val="24"/>
        </w:rPr>
        <w:t>z</w:t>
      </w:r>
      <w:r w:rsidR="0047198C" w:rsidRPr="0047198C">
        <w:rPr>
          <w:rFonts w:ascii="Times New Roman" w:hAnsi="Times New Roman" w:cs="Times New Roman"/>
          <w:kern w:val="0"/>
          <w:sz w:val="24"/>
          <w:szCs w:val="24"/>
        </w:rPr>
        <w:t>e</w:t>
      </w:r>
      <w:r w:rsidR="0047198C">
        <w:rPr>
          <w:rFonts w:ascii="Times New Roman" w:hAnsi="Times New Roman" w:cs="Times New Roman"/>
          <w:kern w:val="0"/>
          <w:sz w:val="24"/>
          <w:szCs w:val="24"/>
        </w:rPr>
        <w:t xml:space="preserve"> </w:t>
      </w:r>
      <w:r w:rsidR="0047198C" w:rsidRPr="0047198C">
        <w:rPr>
          <w:rFonts w:ascii="Times New Roman" w:hAnsi="Times New Roman" w:cs="Times New Roman"/>
          <w:kern w:val="0"/>
          <w:sz w:val="24"/>
          <w:szCs w:val="24"/>
        </w:rPr>
        <w:t>collected data</w:t>
      </w:r>
      <w:r w:rsidR="0047198C">
        <w:rPr>
          <w:rFonts w:ascii="Times New Roman" w:hAnsi="Times New Roman" w:cs="Times New Roman"/>
          <w:kern w:val="0"/>
          <w:sz w:val="24"/>
          <w:szCs w:val="24"/>
        </w:rPr>
        <w:t>, and p</w:t>
      </w:r>
      <w:r w:rsidR="0047198C" w:rsidRPr="0047198C">
        <w:rPr>
          <w:rFonts w:ascii="Times New Roman" w:hAnsi="Times New Roman" w:cs="Times New Roman"/>
          <w:kern w:val="0"/>
          <w:sz w:val="24"/>
          <w:szCs w:val="24"/>
        </w:rPr>
        <w:t>repare research report</w:t>
      </w:r>
      <w:r w:rsidR="0047198C">
        <w:rPr>
          <w:rFonts w:ascii="Times New Roman" w:hAnsi="Times New Roman" w:cs="Times New Roman"/>
          <w:kern w:val="0"/>
          <w:sz w:val="24"/>
          <w:szCs w:val="24"/>
        </w:rPr>
        <w:t>.</w:t>
      </w:r>
      <w:bookmarkEnd w:id="129"/>
    </w:p>
    <w:p w14:paraId="06E92A10" w14:textId="77777777" w:rsidR="00E96EFB" w:rsidRPr="00EE017B" w:rsidRDefault="00E96EFB" w:rsidP="00E96EFB">
      <w:pPr>
        <w:tabs>
          <w:tab w:val="left" w:pos="2880"/>
        </w:tabs>
        <w:spacing w:after="240" w:line="360" w:lineRule="auto"/>
        <w:jc w:val="both"/>
        <w:rPr>
          <w:rFonts w:ascii="Times New Roman" w:eastAsia="Times New Roman" w:hAnsi="Times New Roman" w:cs="Times New Roman"/>
          <w:b/>
          <w:kern w:val="28"/>
          <w:sz w:val="24"/>
          <w:szCs w:val="24"/>
          <w:lang w:val="en-ZA"/>
          <w14:ligatures w14:val="none"/>
        </w:rPr>
      </w:pPr>
      <w:r w:rsidRPr="00EE017B">
        <w:rPr>
          <w:rFonts w:ascii="Times New Roman" w:eastAsia="Times New Roman" w:hAnsi="Times New Roman" w:cs="Times New Roman"/>
          <w:b/>
          <w:kern w:val="28"/>
          <w:sz w:val="24"/>
          <w:szCs w:val="24"/>
          <w:lang w:val="en-ZA"/>
          <w14:ligatures w14:val="none"/>
        </w:rPr>
        <w:t>Summary of Learning Outcomes</w:t>
      </w:r>
    </w:p>
    <w:p w14:paraId="39FF59B7" w14:textId="77777777" w:rsidR="00E96EFB" w:rsidRDefault="00E96EFB" w:rsidP="00E96EFB">
      <w:pPr>
        <w:kinsoku w:val="0"/>
        <w:overflowPunct w:val="0"/>
        <w:spacing w:after="120" w:line="276" w:lineRule="auto"/>
        <w:jc w:val="both"/>
        <w:rPr>
          <w:rFonts w:ascii="Times New Roman" w:eastAsia="Calibri" w:hAnsi="Times New Roman" w:cs="Times New Roman"/>
          <w:bCs/>
          <w:kern w:val="0"/>
          <w:sz w:val="24"/>
          <w:szCs w:val="24"/>
          <w:lang w:val="en-GB"/>
          <w14:ligatures w14:val="none"/>
        </w:rPr>
      </w:pPr>
      <w:r w:rsidRPr="00EE017B">
        <w:rPr>
          <w:rFonts w:ascii="Times New Roman" w:eastAsia="Calibri" w:hAnsi="Times New Roman" w:cs="Times New Roman"/>
          <w:bCs/>
          <w:kern w:val="0"/>
          <w:sz w:val="24"/>
          <w:szCs w:val="24"/>
          <w:lang w:val="en-ZA"/>
          <w14:ligatures w14:val="none"/>
        </w:rPr>
        <w:t>By the end of this unit, the learner should be able to</w:t>
      </w:r>
      <w:r>
        <w:rPr>
          <w:rFonts w:ascii="Times New Roman" w:eastAsia="Calibri" w:hAnsi="Times New Roman" w:cs="Times New Roman"/>
          <w:bCs/>
          <w:kern w:val="0"/>
          <w:sz w:val="24"/>
          <w:szCs w:val="24"/>
          <w:lang w:val="en-GB"/>
          <w14:ligatures w14:val="none"/>
        </w:rPr>
        <w:t>:</w:t>
      </w:r>
    </w:p>
    <w:tbl>
      <w:tblPr>
        <w:tblStyle w:val="TableGrid"/>
        <w:tblW w:w="0" w:type="auto"/>
        <w:tblLook w:val="04A0" w:firstRow="1" w:lastRow="0" w:firstColumn="1" w:lastColumn="0" w:noHBand="0" w:noVBand="1"/>
      </w:tblPr>
      <w:tblGrid>
        <w:gridCol w:w="895"/>
        <w:gridCol w:w="5338"/>
        <w:gridCol w:w="3117"/>
      </w:tblGrid>
      <w:tr w:rsidR="00F916BE" w:rsidRPr="00DB4FC1" w14:paraId="31526304" w14:textId="77777777" w:rsidTr="00784097">
        <w:tc>
          <w:tcPr>
            <w:tcW w:w="895" w:type="dxa"/>
          </w:tcPr>
          <w:p w14:paraId="1CE7935B" w14:textId="77777777" w:rsidR="00F916BE" w:rsidRPr="00DB4FC1" w:rsidRDefault="00F916BE" w:rsidP="00DB4FC1">
            <w:pPr>
              <w:spacing w:before="120" w:after="120" w:line="360" w:lineRule="auto"/>
              <w:contextualSpacing/>
              <w:jc w:val="both"/>
              <w:rPr>
                <w:rFonts w:ascii="Times New Roman" w:eastAsia="Times New Roman" w:hAnsi="Times New Roman"/>
                <w:b/>
                <w:sz w:val="24"/>
                <w:szCs w:val="24"/>
                <w:lang w:val="en-ZA"/>
              </w:rPr>
            </w:pPr>
            <w:r w:rsidRPr="00DB4FC1">
              <w:rPr>
                <w:rFonts w:ascii="Times New Roman" w:eastAsia="Times New Roman" w:hAnsi="Times New Roman"/>
                <w:b/>
                <w:sz w:val="24"/>
                <w:szCs w:val="24"/>
                <w:lang w:val="en-ZA"/>
              </w:rPr>
              <w:t>S/NO</w:t>
            </w:r>
          </w:p>
        </w:tc>
        <w:tc>
          <w:tcPr>
            <w:tcW w:w="5338" w:type="dxa"/>
          </w:tcPr>
          <w:p w14:paraId="7B0CD73B" w14:textId="77777777" w:rsidR="00F916BE" w:rsidRPr="00DB4FC1" w:rsidRDefault="00F916BE" w:rsidP="00DB4FC1">
            <w:pPr>
              <w:spacing w:before="120" w:after="120" w:line="360" w:lineRule="auto"/>
              <w:contextualSpacing/>
              <w:jc w:val="both"/>
              <w:rPr>
                <w:rFonts w:ascii="Times New Roman" w:eastAsia="Times New Roman" w:hAnsi="Times New Roman"/>
                <w:b/>
                <w:sz w:val="24"/>
                <w:szCs w:val="24"/>
                <w:lang w:val="en-ZA"/>
              </w:rPr>
            </w:pPr>
            <w:r w:rsidRPr="00DB4FC1">
              <w:rPr>
                <w:rFonts w:ascii="Times New Roman" w:eastAsia="Times New Roman" w:hAnsi="Times New Roman"/>
                <w:b/>
                <w:sz w:val="24"/>
                <w:szCs w:val="24"/>
                <w:lang w:val="en-ZA"/>
              </w:rPr>
              <w:t>LEARNING OUTCOMES</w:t>
            </w:r>
          </w:p>
        </w:tc>
        <w:tc>
          <w:tcPr>
            <w:tcW w:w="3117" w:type="dxa"/>
          </w:tcPr>
          <w:p w14:paraId="36A9F615" w14:textId="77777777" w:rsidR="00F916BE" w:rsidRPr="00DB4FC1" w:rsidRDefault="00F916BE" w:rsidP="00DB4FC1">
            <w:pPr>
              <w:spacing w:before="120" w:after="120" w:line="360" w:lineRule="auto"/>
              <w:contextualSpacing/>
              <w:jc w:val="both"/>
              <w:rPr>
                <w:rFonts w:ascii="Times New Roman" w:eastAsia="Times New Roman" w:hAnsi="Times New Roman"/>
                <w:b/>
                <w:sz w:val="24"/>
                <w:szCs w:val="24"/>
                <w:lang w:val="en-ZA"/>
              </w:rPr>
            </w:pPr>
            <w:r w:rsidRPr="00DB4FC1">
              <w:rPr>
                <w:rFonts w:ascii="Times New Roman" w:eastAsia="Times New Roman" w:hAnsi="Times New Roman"/>
                <w:b/>
                <w:sz w:val="24"/>
                <w:szCs w:val="24"/>
                <w:lang w:val="en-ZA"/>
              </w:rPr>
              <w:t>DURATION(HOURS)</w:t>
            </w:r>
          </w:p>
        </w:tc>
      </w:tr>
      <w:tr w:rsidR="00F916BE" w:rsidRPr="00DB4FC1" w14:paraId="1DAC26FA" w14:textId="77777777" w:rsidTr="00F916BE">
        <w:tc>
          <w:tcPr>
            <w:tcW w:w="895" w:type="dxa"/>
          </w:tcPr>
          <w:p w14:paraId="40AD4CB2" w14:textId="77777777" w:rsidR="00F916BE" w:rsidRPr="00DB4FC1" w:rsidRDefault="00F916BE">
            <w:pPr>
              <w:pStyle w:val="ListParagraph"/>
              <w:numPr>
                <w:ilvl w:val="0"/>
                <w:numId w:val="330"/>
              </w:numPr>
              <w:spacing w:before="120" w:line="360" w:lineRule="auto"/>
              <w:jc w:val="both"/>
              <w:rPr>
                <w:kern w:val="0"/>
                <w:szCs w:val="24"/>
                <w:lang w:val="en-ZA"/>
              </w:rPr>
            </w:pPr>
          </w:p>
        </w:tc>
        <w:tc>
          <w:tcPr>
            <w:tcW w:w="5338" w:type="dxa"/>
          </w:tcPr>
          <w:p w14:paraId="53642400" w14:textId="6F325674" w:rsidR="00F916BE" w:rsidRPr="00DB4FC1" w:rsidRDefault="00F916BE" w:rsidP="00DB4FC1">
            <w:pPr>
              <w:spacing w:before="120" w:after="120" w:line="360" w:lineRule="auto"/>
              <w:contextualSpacing/>
              <w:jc w:val="both"/>
              <w:rPr>
                <w:rFonts w:ascii="Times New Roman" w:eastAsia="Times New Roman" w:hAnsi="Times New Roman"/>
                <w:b/>
                <w:sz w:val="24"/>
                <w:szCs w:val="24"/>
                <w:lang w:val="en-ZA"/>
              </w:rPr>
            </w:pPr>
            <w:r w:rsidRPr="00DB4FC1">
              <w:rPr>
                <w:rFonts w:ascii="Times New Roman" w:hAnsi="Times New Roman"/>
                <w:sz w:val="24"/>
                <w:szCs w:val="24"/>
                <w:lang w:val="en-ZA"/>
              </w:rPr>
              <w:t>Identify research problem</w:t>
            </w:r>
          </w:p>
        </w:tc>
        <w:tc>
          <w:tcPr>
            <w:tcW w:w="3117" w:type="dxa"/>
          </w:tcPr>
          <w:p w14:paraId="43C5FDF3" w14:textId="429EA470" w:rsidR="00F916BE" w:rsidRPr="00DB4FC1" w:rsidRDefault="00784097" w:rsidP="00DB4FC1">
            <w:pPr>
              <w:spacing w:before="120" w:after="120" w:line="360" w:lineRule="auto"/>
              <w:contextualSpacing/>
              <w:jc w:val="both"/>
              <w:rPr>
                <w:rFonts w:ascii="Times New Roman" w:eastAsia="Times New Roman" w:hAnsi="Times New Roman"/>
                <w:b/>
                <w:sz w:val="24"/>
                <w:szCs w:val="24"/>
                <w:lang w:val="en-ZA"/>
              </w:rPr>
            </w:pPr>
            <w:r w:rsidRPr="00DB4FC1">
              <w:rPr>
                <w:rFonts w:ascii="Times New Roman" w:eastAsia="Times New Roman" w:hAnsi="Times New Roman"/>
                <w:b/>
                <w:sz w:val="24"/>
                <w:szCs w:val="24"/>
                <w:lang w:val="en-ZA"/>
              </w:rPr>
              <w:t>8</w:t>
            </w:r>
          </w:p>
        </w:tc>
      </w:tr>
      <w:tr w:rsidR="00F916BE" w:rsidRPr="00DB4FC1" w14:paraId="034A19CF" w14:textId="77777777" w:rsidTr="00F916BE">
        <w:tc>
          <w:tcPr>
            <w:tcW w:w="895" w:type="dxa"/>
          </w:tcPr>
          <w:p w14:paraId="705FF42C" w14:textId="77777777" w:rsidR="00F916BE" w:rsidRPr="00DB4FC1" w:rsidRDefault="00F916BE">
            <w:pPr>
              <w:pStyle w:val="ListParagraph"/>
              <w:numPr>
                <w:ilvl w:val="0"/>
                <w:numId w:val="330"/>
              </w:numPr>
              <w:spacing w:before="120" w:line="360" w:lineRule="auto"/>
              <w:jc w:val="both"/>
              <w:rPr>
                <w:kern w:val="0"/>
                <w:szCs w:val="24"/>
                <w:lang w:val="en-ZA"/>
              </w:rPr>
            </w:pPr>
          </w:p>
        </w:tc>
        <w:tc>
          <w:tcPr>
            <w:tcW w:w="5338" w:type="dxa"/>
          </w:tcPr>
          <w:p w14:paraId="2C273465" w14:textId="06F5147F" w:rsidR="00F916BE" w:rsidRPr="00DB4FC1" w:rsidRDefault="00F916BE" w:rsidP="00DB4FC1">
            <w:pPr>
              <w:spacing w:before="120" w:after="120" w:line="360" w:lineRule="auto"/>
              <w:contextualSpacing/>
              <w:jc w:val="both"/>
              <w:rPr>
                <w:rFonts w:ascii="Times New Roman" w:eastAsia="Times New Roman" w:hAnsi="Times New Roman"/>
                <w:b/>
                <w:sz w:val="24"/>
                <w:szCs w:val="24"/>
                <w:lang w:val="en-ZA"/>
              </w:rPr>
            </w:pPr>
            <w:r w:rsidRPr="00DB4FC1">
              <w:rPr>
                <w:rFonts w:ascii="Times New Roman" w:hAnsi="Times New Roman"/>
                <w:sz w:val="24"/>
                <w:szCs w:val="24"/>
                <w:lang w:val="en-ZA"/>
              </w:rPr>
              <w:t>Conduct literature review</w:t>
            </w:r>
          </w:p>
        </w:tc>
        <w:tc>
          <w:tcPr>
            <w:tcW w:w="3117" w:type="dxa"/>
          </w:tcPr>
          <w:p w14:paraId="7711DCA2" w14:textId="55A3C57A" w:rsidR="00F916BE" w:rsidRPr="00DB4FC1" w:rsidRDefault="00784097" w:rsidP="00DB4FC1">
            <w:pPr>
              <w:spacing w:before="120" w:after="120" w:line="360" w:lineRule="auto"/>
              <w:contextualSpacing/>
              <w:jc w:val="both"/>
              <w:rPr>
                <w:rFonts w:ascii="Times New Roman" w:eastAsia="Times New Roman" w:hAnsi="Times New Roman"/>
                <w:b/>
                <w:sz w:val="24"/>
                <w:szCs w:val="24"/>
                <w:lang w:val="en-ZA"/>
              </w:rPr>
            </w:pPr>
            <w:r w:rsidRPr="00DB4FC1">
              <w:rPr>
                <w:rFonts w:ascii="Times New Roman" w:eastAsia="Times New Roman" w:hAnsi="Times New Roman"/>
                <w:b/>
                <w:sz w:val="24"/>
                <w:szCs w:val="24"/>
                <w:lang w:val="en-ZA"/>
              </w:rPr>
              <w:t>1</w:t>
            </w:r>
            <w:r w:rsidR="00E96EFB">
              <w:rPr>
                <w:rFonts w:ascii="Times New Roman" w:eastAsia="Times New Roman" w:hAnsi="Times New Roman"/>
                <w:b/>
                <w:sz w:val="24"/>
                <w:szCs w:val="24"/>
                <w:lang w:val="en-ZA"/>
              </w:rPr>
              <w:t>0</w:t>
            </w:r>
          </w:p>
        </w:tc>
      </w:tr>
      <w:tr w:rsidR="00F916BE" w:rsidRPr="00DB4FC1" w14:paraId="3382347B" w14:textId="77777777" w:rsidTr="00F916BE">
        <w:tc>
          <w:tcPr>
            <w:tcW w:w="895" w:type="dxa"/>
          </w:tcPr>
          <w:p w14:paraId="4CCCBD7D" w14:textId="77777777" w:rsidR="00F916BE" w:rsidRPr="00DB4FC1" w:rsidRDefault="00F916BE">
            <w:pPr>
              <w:pStyle w:val="ListParagraph"/>
              <w:numPr>
                <w:ilvl w:val="0"/>
                <w:numId w:val="330"/>
              </w:numPr>
              <w:spacing w:before="120" w:line="360" w:lineRule="auto"/>
              <w:jc w:val="both"/>
              <w:rPr>
                <w:kern w:val="0"/>
                <w:szCs w:val="24"/>
                <w:lang w:val="en-ZA"/>
              </w:rPr>
            </w:pPr>
          </w:p>
        </w:tc>
        <w:tc>
          <w:tcPr>
            <w:tcW w:w="5338" w:type="dxa"/>
          </w:tcPr>
          <w:p w14:paraId="658E5374" w14:textId="7811D7E7" w:rsidR="00F916BE" w:rsidRPr="00DB4FC1" w:rsidRDefault="00F916BE" w:rsidP="00DB4FC1">
            <w:pPr>
              <w:spacing w:before="120" w:after="120" w:line="360" w:lineRule="auto"/>
              <w:contextualSpacing/>
              <w:jc w:val="both"/>
              <w:rPr>
                <w:rFonts w:ascii="Times New Roman" w:eastAsia="Times New Roman" w:hAnsi="Times New Roman"/>
                <w:b/>
                <w:sz w:val="24"/>
                <w:szCs w:val="24"/>
                <w:lang w:val="en-ZA"/>
              </w:rPr>
            </w:pPr>
            <w:r w:rsidRPr="00DB4FC1">
              <w:rPr>
                <w:rFonts w:ascii="Times New Roman" w:hAnsi="Times New Roman"/>
                <w:sz w:val="24"/>
                <w:szCs w:val="24"/>
                <w:lang w:val="en-ZA"/>
              </w:rPr>
              <w:t>Develop Research Methodology</w:t>
            </w:r>
          </w:p>
        </w:tc>
        <w:tc>
          <w:tcPr>
            <w:tcW w:w="3117" w:type="dxa"/>
          </w:tcPr>
          <w:p w14:paraId="20248154" w14:textId="6D270087" w:rsidR="00F916BE" w:rsidRPr="00DB4FC1" w:rsidRDefault="00784097" w:rsidP="00DB4FC1">
            <w:pPr>
              <w:spacing w:before="120" w:after="120" w:line="360" w:lineRule="auto"/>
              <w:contextualSpacing/>
              <w:jc w:val="both"/>
              <w:rPr>
                <w:rFonts w:ascii="Times New Roman" w:eastAsia="Times New Roman" w:hAnsi="Times New Roman"/>
                <w:b/>
                <w:sz w:val="24"/>
                <w:szCs w:val="24"/>
                <w:lang w:val="en-ZA"/>
              </w:rPr>
            </w:pPr>
            <w:r w:rsidRPr="00DB4FC1">
              <w:rPr>
                <w:rFonts w:ascii="Times New Roman" w:eastAsia="Times New Roman" w:hAnsi="Times New Roman"/>
                <w:b/>
                <w:sz w:val="24"/>
                <w:szCs w:val="24"/>
                <w:lang w:val="en-ZA"/>
              </w:rPr>
              <w:t>1</w:t>
            </w:r>
            <w:r w:rsidR="00E96EFB">
              <w:rPr>
                <w:rFonts w:ascii="Times New Roman" w:eastAsia="Times New Roman" w:hAnsi="Times New Roman"/>
                <w:b/>
                <w:sz w:val="24"/>
                <w:szCs w:val="24"/>
                <w:lang w:val="en-ZA"/>
              </w:rPr>
              <w:t>2</w:t>
            </w:r>
          </w:p>
        </w:tc>
      </w:tr>
      <w:tr w:rsidR="00F916BE" w:rsidRPr="00DB4FC1" w14:paraId="631DC47B" w14:textId="77777777" w:rsidTr="00F916BE">
        <w:tc>
          <w:tcPr>
            <w:tcW w:w="895" w:type="dxa"/>
          </w:tcPr>
          <w:p w14:paraId="252418AB" w14:textId="77777777" w:rsidR="00F916BE" w:rsidRPr="00DB4FC1" w:rsidRDefault="00F916BE">
            <w:pPr>
              <w:pStyle w:val="ListParagraph"/>
              <w:numPr>
                <w:ilvl w:val="0"/>
                <w:numId w:val="330"/>
              </w:numPr>
              <w:spacing w:before="120" w:line="360" w:lineRule="auto"/>
              <w:jc w:val="both"/>
              <w:rPr>
                <w:kern w:val="0"/>
                <w:szCs w:val="24"/>
                <w:lang w:val="en-ZA"/>
              </w:rPr>
            </w:pPr>
          </w:p>
        </w:tc>
        <w:tc>
          <w:tcPr>
            <w:tcW w:w="5338" w:type="dxa"/>
          </w:tcPr>
          <w:p w14:paraId="74D3249F" w14:textId="40A5292A" w:rsidR="00F916BE" w:rsidRPr="00DB4FC1" w:rsidRDefault="00F916BE" w:rsidP="00DB4FC1">
            <w:pPr>
              <w:spacing w:before="120" w:after="120" w:line="360" w:lineRule="auto"/>
              <w:contextualSpacing/>
              <w:jc w:val="both"/>
              <w:rPr>
                <w:rFonts w:ascii="Times New Roman" w:eastAsia="Times New Roman" w:hAnsi="Times New Roman"/>
                <w:b/>
                <w:sz w:val="24"/>
                <w:szCs w:val="24"/>
                <w:lang w:val="en-ZA"/>
              </w:rPr>
            </w:pPr>
            <w:r w:rsidRPr="00DB4FC1">
              <w:rPr>
                <w:rFonts w:ascii="Times New Roman" w:hAnsi="Times New Roman"/>
                <w:sz w:val="24"/>
                <w:szCs w:val="24"/>
                <w:lang w:val="en-ZA"/>
              </w:rPr>
              <w:t>Analyse collected data</w:t>
            </w:r>
          </w:p>
        </w:tc>
        <w:tc>
          <w:tcPr>
            <w:tcW w:w="3117" w:type="dxa"/>
          </w:tcPr>
          <w:p w14:paraId="6330D30F" w14:textId="0B6B2956" w:rsidR="00F916BE" w:rsidRPr="00DB4FC1" w:rsidRDefault="00784097" w:rsidP="00DB4FC1">
            <w:pPr>
              <w:spacing w:before="120" w:after="120" w:line="360" w:lineRule="auto"/>
              <w:contextualSpacing/>
              <w:jc w:val="both"/>
              <w:rPr>
                <w:rFonts w:ascii="Times New Roman" w:eastAsia="Times New Roman" w:hAnsi="Times New Roman"/>
                <w:b/>
                <w:sz w:val="24"/>
                <w:szCs w:val="24"/>
                <w:lang w:val="en-ZA"/>
              </w:rPr>
            </w:pPr>
            <w:r w:rsidRPr="00DB4FC1">
              <w:rPr>
                <w:rFonts w:ascii="Times New Roman" w:eastAsia="Times New Roman" w:hAnsi="Times New Roman"/>
                <w:b/>
                <w:sz w:val="24"/>
                <w:szCs w:val="24"/>
                <w:lang w:val="en-ZA"/>
              </w:rPr>
              <w:t>1</w:t>
            </w:r>
            <w:r w:rsidR="00E96EFB">
              <w:rPr>
                <w:rFonts w:ascii="Times New Roman" w:eastAsia="Times New Roman" w:hAnsi="Times New Roman"/>
                <w:b/>
                <w:sz w:val="24"/>
                <w:szCs w:val="24"/>
                <w:lang w:val="en-ZA"/>
              </w:rPr>
              <w:t>4</w:t>
            </w:r>
          </w:p>
        </w:tc>
      </w:tr>
      <w:tr w:rsidR="00F916BE" w:rsidRPr="00DB4FC1" w14:paraId="156B2DC7" w14:textId="77777777" w:rsidTr="00F916BE">
        <w:tc>
          <w:tcPr>
            <w:tcW w:w="895" w:type="dxa"/>
          </w:tcPr>
          <w:p w14:paraId="0807A151" w14:textId="77777777" w:rsidR="00F916BE" w:rsidRPr="00DB4FC1" w:rsidRDefault="00F916BE">
            <w:pPr>
              <w:pStyle w:val="ListParagraph"/>
              <w:numPr>
                <w:ilvl w:val="0"/>
                <w:numId w:val="330"/>
              </w:numPr>
              <w:spacing w:before="120" w:line="360" w:lineRule="auto"/>
              <w:jc w:val="both"/>
              <w:rPr>
                <w:kern w:val="0"/>
                <w:szCs w:val="24"/>
                <w:lang w:val="en-ZA"/>
              </w:rPr>
            </w:pPr>
          </w:p>
        </w:tc>
        <w:tc>
          <w:tcPr>
            <w:tcW w:w="5338" w:type="dxa"/>
          </w:tcPr>
          <w:p w14:paraId="27C452DB" w14:textId="76DEB2F2" w:rsidR="00F916BE" w:rsidRPr="00DB4FC1" w:rsidRDefault="00F916BE" w:rsidP="00DB4FC1">
            <w:pPr>
              <w:spacing w:before="120" w:after="120" w:line="360" w:lineRule="auto"/>
              <w:contextualSpacing/>
              <w:jc w:val="both"/>
              <w:rPr>
                <w:rFonts w:ascii="Times New Roman" w:eastAsia="Times New Roman" w:hAnsi="Times New Roman"/>
                <w:b/>
                <w:sz w:val="24"/>
                <w:szCs w:val="24"/>
                <w:lang w:val="en-ZA"/>
              </w:rPr>
            </w:pPr>
            <w:r w:rsidRPr="00DB4FC1">
              <w:rPr>
                <w:rFonts w:ascii="Times New Roman" w:hAnsi="Times New Roman"/>
                <w:sz w:val="24"/>
                <w:szCs w:val="24"/>
                <w:lang w:val="en-ZA"/>
              </w:rPr>
              <w:t>Prepare research report</w:t>
            </w:r>
          </w:p>
        </w:tc>
        <w:tc>
          <w:tcPr>
            <w:tcW w:w="3117" w:type="dxa"/>
          </w:tcPr>
          <w:p w14:paraId="31AB5867" w14:textId="61F743BD" w:rsidR="00F916BE" w:rsidRPr="00DB4FC1" w:rsidRDefault="00E96EFB" w:rsidP="00DB4FC1">
            <w:pPr>
              <w:spacing w:before="120" w:after="120" w:line="360" w:lineRule="auto"/>
              <w:contextualSpacing/>
              <w:jc w:val="both"/>
              <w:rPr>
                <w:rFonts w:ascii="Times New Roman" w:eastAsia="Times New Roman" w:hAnsi="Times New Roman"/>
                <w:b/>
                <w:sz w:val="24"/>
                <w:szCs w:val="24"/>
                <w:lang w:val="en-ZA"/>
              </w:rPr>
            </w:pPr>
            <w:r>
              <w:rPr>
                <w:rFonts w:ascii="Times New Roman" w:eastAsia="Times New Roman" w:hAnsi="Times New Roman"/>
                <w:b/>
                <w:sz w:val="24"/>
                <w:szCs w:val="24"/>
                <w:lang w:val="en-ZA"/>
              </w:rPr>
              <w:t>16</w:t>
            </w:r>
          </w:p>
        </w:tc>
      </w:tr>
      <w:tr w:rsidR="00F916BE" w:rsidRPr="00DB4FC1" w14:paraId="020B67A5" w14:textId="77777777" w:rsidTr="00784097">
        <w:tc>
          <w:tcPr>
            <w:tcW w:w="895" w:type="dxa"/>
          </w:tcPr>
          <w:p w14:paraId="4BC7F446" w14:textId="77777777" w:rsidR="00F916BE" w:rsidRPr="00DB4FC1" w:rsidRDefault="00F916BE" w:rsidP="00DB4FC1">
            <w:pPr>
              <w:spacing w:before="120" w:after="120" w:line="360" w:lineRule="auto"/>
              <w:contextualSpacing/>
              <w:jc w:val="both"/>
              <w:rPr>
                <w:rFonts w:ascii="Times New Roman" w:eastAsia="Times New Roman" w:hAnsi="Times New Roman"/>
                <w:b/>
                <w:sz w:val="24"/>
                <w:szCs w:val="24"/>
                <w:lang w:val="en-ZA"/>
              </w:rPr>
            </w:pPr>
          </w:p>
        </w:tc>
        <w:tc>
          <w:tcPr>
            <w:tcW w:w="5338" w:type="dxa"/>
          </w:tcPr>
          <w:p w14:paraId="50F2F81F" w14:textId="77777777" w:rsidR="00F916BE" w:rsidRPr="00DB4FC1" w:rsidRDefault="00F916BE" w:rsidP="00DB4FC1">
            <w:pPr>
              <w:spacing w:before="120" w:after="120" w:line="360" w:lineRule="auto"/>
              <w:contextualSpacing/>
              <w:jc w:val="both"/>
              <w:rPr>
                <w:rFonts w:ascii="Times New Roman" w:eastAsia="Times New Roman" w:hAnsi="Times New Roman"/>
                <w:b/>
                <w:sz w:val="24"/>
                <w:szCs w:val="24"/>
                <w:lang w:val="en-ZA"/>
              </w:rPr>
            </w:pPr>
            <w:r w:rsidRPr="00DB4FC1">
              <w:rPr>
                <w:rFonts w:ascii="Times New Roman" w:eastAsia="Times New Roman" w:hAnsi="Times New Roman"/>
                <w:b/>
                <w:sz w:val="24"/>
                <w:szCs w:val="24"/>
                <w:lang w:val="en-ZA"/>
              </w:rPr>
              <w:t>TOTAL</w:t>
            </w:r>
          </w:p>
        </w:tc>
        <w:tc>
          <w:tcPr>
            <w:tcW w:w="3117" w:type="dxa"/>
          </w:tcPr>
          <w:p w14:paraId="14259D2C" w14:textId="221960AD" w:rsidR="00F916BE" w:rsidRPr="00DB4FC1" w:rsidRDefault="00784097" w:rsidP="00DB4FC1">
            <w:pPr>
              <w:spacing w:before="120" w:after="120" w:line="360" w:lineRule="auto"/>
              <w:contextualSpacing/>
              <w:jc w:val="both"/>
              <w:rPr>
                <w:rFonts w:ascii="Times New Roman" w:eastAsia="Times New Roman" w:hAnsi="Times New Roman"/>
                <w:b/>
                <w:sz w:val="24"/>
                <w:szCs w:val="24"/>
                <w:lang w:val="en-ZA"/>
              </w:rPr>
            </w:pPr>
            <w:r w:rsidRPr="00DB4FC1">
              <w:rPr>
                <w:rFonts w:ascii="Times New Roman" w:eastAsia="Times New Roman" w:hAnsi="Times New Roman"/>
                <w:b/>
                <w:sz w:val="24"/>
                <w:szCs w:val="24"/>
                <w:lang w:val="en-ZA"/>
              </w:rPr>
              <w:t>60</w:t>
            </w:r>
          </w:p>
        </w:tc>
      </w:tr>
    </w:tbl>
    <w:p w14:paraId="0A93E36F" w14:textId="77777777" w:rsidR="00F916BE" w:rsidRPr="00DB4FC1" w:rsidRDefault="00F916BE" w:rsidP="00DB4FC1">
      <w:pPr>
        <w:spacing w:before="120" w:after="120" w:line="360" w:lineRule="auto"/>
        <w:contextualSpacing/>
        <w:jc w:val="both"/>
        <w:rPr>
          <w:rFonts w:ascii="Times New Roman" w:eastAsia="Times New Roman" w:hAnsi="Times New Roman" w:cs="Times New Roman"/>
          <w:b/>
          <w:kern w:val="0"/>
          <w:sz w:val="24"/>
          <w:szCs w:val="24"/>
          <w:lang w:val="en-ZA"/>
          <w14:ligatures w14:val="none"/>
        </w:rPr>
      </w:pPr>
      <w:r w:rsidRPr="00DB4FC1">
        <w:rPr>
          <w:rFonts w:ascii="Times New Roman" w:eastAsia="Times New Roman" w:hAnsi="Times New Roman" w:cs="Times New Roman"/>
          <w:b/>
          <w:kern w:val="0"/>
          <w:sz w:val="24"/>
          <w:szCs w:val="24"/>
          <w:lang w:val="en-ZA"/>
          <w14:ligatures w14:val="none"/>
        </w:rPr>
        <w:t>Learning Outcomes, Content and Suggested Assessment Methods</w:t>
      </w:r>
    </w:p>
    <w:p w14:paraId="6688DF88" w14:textId="77777777" w:rsidR="00F916BE" w:rsidRPr="00DB4FC1" w:rsidRDefault="00F916BE" w:rsidP="00DB4FC1">
      <w:pPr>
        <w:spacing w:before="120" w:after="120" w:line="360" w:lineRule="auto"/>
        <w:contextualSpacing/>
        <w:jc w:val="both"/>
        <w:rPr>
          <w:rFonts w:ascii="Times New Roman" w:eastAsia="Times New Roman" w:hAnsi="Times New Roman" w:cs="Times New Roman"/>
          <w:b/>
          <w:kern w:val="0"/>
          <w:sz w:val="24"/>
          <w:szCs w:val="24"/>
          <w:lang w:val="en-ZA"/>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3633"/>
        <w:gridCol w:w="2928"/>
      </w:tblGrid>
      <w:tr w:rsidR="00F916BE" w:rsidRPr="00DB4FC1" w14:paraId="0C5C8BD4" w14:textId="77777777" w:rsidTr="00F916BE">
        <w:trPr>
          <w:trHeight w:val="620"/>
        </w:trPr>
        <w:tc>
          <w:tcPr>
            <w:tcW w:w="1491" w:type="pct"/>
            <w:tcBorders>
              <w:top w:val="single" w:sz="4" w:space="0" w:color="auto"/>
              <w:left w:val="single" w:sz="4" w:space="0" w:color="auto"/>
              <w:bottom w:val="single" w:sz="4" w:space="0" w:color="auto"/>
              <w:right w:val="single" w:sz="4" w:space="0" w:color="auto"/>
            </w:tcBorders>
            <w:hideMark/>
          </w:tcPr>
          <w:p w14:paraId="2BF45CCF" w14:textId="77777777" w:rsidR="00F916BE" w:rsidRPr="00DB4FC1" w:rsidRDefault="00F916BE" w:rsidP="00DB4FC1">
            <w:pPr>
              <w:spacing w:after="0" w:line="360" w:lineRule="auto"/>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b/>
                <w:kern w:val="0"/>
                <w:sz w:val="24"/>
                <w:szCs w:val="24"/>
                <w:lang w:val="en-ZA"/>
                <w14:ligatures w14:val="none"/>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589937C8" w14:textId="77777777" w:rsidR="00F916BE" w:rsidRPr="00DB4FC1" w:rsidRDefault="00F916BE" w:rsidP="00DB4FC1">
            <w:pPr>
              <w:spacing w:after="0" w:line="360" w:lineRule="auto"/>
              <w:rPr>
                <w:rFonts w:ascii="Times New Roman" w:eastAsia="Times New Roman" w:hAnsi="Times New Roman" w:cs="Times New Roman"/>
                <w:kern w:val="0"/>
                <w:sz w:val="24"/>
                <w:szCs w:val="24"/>
                <w:lang w:val="en-ZA"/>
                <w14:ligatures w14:val="none"/>
              </w:rPr>
            </w:pPr>
            <w:r w:rsidRPr="00DB4FC1">
              <w:rPr>
                <w:rFonts w:ascii="Times New Roman" w:eastAsia="Times New Roman" w:hAnsi="Times New Roman" w:cs="Times New Roman"/>
                <w:b/>
                <w:kern w:val="0"/>
                <w:sz w:val="24"/>
                <w:szCs w:val="24"/>
                <w:lang w:val="en-ZA"/>
                <w14:ligatures w14:val="none"/>
              </w:rPr>
              <w:t>Content</w:t>
            </w:r>
          </w:p>
        </w:tc>
        <w:tc>
          <w:tcPr>
            <w:tcW w:w="1566" w:type="pct"/>
            <w:tcBorders>
              <w:top w:val="single" w:sz="4" w:space="0" w:color="auto"/>
              <w:left w:val="single" w:sz="4" w:space="0" w:color="auto"/>
              <w:bottom w:val="single" w:sz="4" w:space="0" w:color="auto"/>
              <w:right w:val="single" w:sz="4" w:space="0" w:color="auto"/>
            </w:tcBorders>
            <w:hideMark/>
          </w:tcPr>
          <w:p w14:paraId="08FDD18C" w14:textId="77777777" w:rsidR="00F916BE" w:rsidRPr="00DB4FC1" w:rsidRDefault="00F916BE" w:rsidP="00DB4FC1">
            <w:pPr>
              <w:spacing w:after="0" w:line="360" w:lineRule="auto"/>
              <w:rPr>
                <w:rFonts w:ascii="Times New Roman" w:eastAsia="Times New Roman" w:hAnsi="Times New Roman" w:cs="Times New Roman"/>
                <w:kern w:val="0"/>
                <w:sz w:val="24"/>
                <w:szCs w:val="24"/>
                <w:lang w:val="en-ZA"/>
                <w14:ligatures w14:val="none"/>
              </w:rPr>
            </w:pPr>
            <w:r w:rsidRPr="00DB4FC1">
              <w:rPr>
                <w:rFonts w:ascii="Times New Roman" w:eastAsia="Times New Roman" w:hAnsi="Times New Roman" w:cs="Times New Roman"/>
                <w:b/>
                <w:kern w:val="0"/>
                <w:sz w:val="24"/>
                <w:szCs w:val="24"/>
                <w:lang w:val="en-ZA"/>
                <w14:ligatures w14:val="none"/>
              </w:rPr>
              <w:t>Suggested Assessment Methods</w:t>
            </w:r>
          </w:p>
        </w:tc>
      </w:tr>
      <w:tr w:rsidR="00F916BE" w:rsidRPr="00DB4FC1" w14:paraId="4DBCEF4A" w14:textId="77777777" w:rsidTr="00F916BE">
        <w:trPr>
          <w:trHeight w:val="260"/>
        </w:trPr>
        <w:tc>
          <w:tcPr>
            <w:tcW w:w="1491" w:type="pct"/>
            <w:tcBorders>
              <w:top w:val="single" w:sz="4" w:space="0" w:color="auto"/>
              <w:left w:val="single" w:sz="4" w:space="0" w:color="auto"/>
              <w:bottom w:val="single" w:sz="4" w:space="0" w:color="auto"/>
              <w:right w:val="single" w:sz="4" w:space="0" w:color="auto"/>
            </w:tcBorders>
            <w:vAlign w:val="center"/>
          </w:tcPr>
          <w:p w14:paraId="556CFEAF" w14:textId="77777777" w:rsidR="00F916BE" w:rsidRPr="00DB4FC1" w:rsidRDefault="00F916BE">
            <w:pPr>
              <w:numPr>
                <w:ilvl w:val="0"/>
                <w:numId w:val="310"/>
              </w:numPr>
              <w:spacing w:before="60" w:after="0" w:line="360" w:lineRule="auto"/>
              <w:ind w:right="72"/>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Identify research problem</w:t>
            </w:r>
          </w:p>
        </w:tc>
        <w:tc>
          <w:tcPr>
            <w:tcW w:w="1943" w:type="pct"/>
            <w:tcBorders>
              <w:top w:val="single" w:sz="4" w:space="0" w:color="auto"/>
              <w:left w:val="single" w:sz="4" w:space="0" w:color="auto"/>
              <w:bottom w:val="single" w:sz="4" w:space="0" w:color="auto"/>
              <w:right w:val="single" w:sz="4" w:space="0" w:color="auto"/>
            </w:tcBorders>
          </w:tcPr>
          <w:p w14:paraId="51736207" w14:textId="77777777" w:rsidR="00F916BE" w:rsidRPr="00DB4FC1" w:rsidRDefault="00F916BE">
            <w:pPr>
              <w:numPr>
                <w:ilvl w:val="1"/>
                <w:numId w:val="313"/>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Methods of identifying research problem</w:t>
            </w:r>
          </w:p>
          <w:p w14:paraId="52849A4E" w14:textId="77777777" w:rsidR="00F916BE" w:rsidRPr="00DB4FC1" w:rsidRDefault="00F916BE">
            <w:pPr>
              <w:numPr>
                <w:ilvl w:val="1"/>
                <w:numId w:val="313"/>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Gathering background information</w:t>
            </w:r>
          </w:p>
          <w:p w14:paraId="44209487" w14:textId="77777777" w:rsidR="00F916BE" w:rsidRPr="00DB4FC1" w:rsidRDefault="00F916BE">
            <w:pPr>
              <w:numPr>
                <w:ilvl w:val="1"/>
                <w:numId w:val="313"/>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Research variables</w:t>
            </w:r>
          </w:p>
          <w:p w14:paraId="30EED1FD" w14:textId="77777777" w:rsidR="00F916BE" w:rsidRPr="00DB4FC1" w:rsidRDefault="00F916BE">
            <w:pPr>
              <w:numPr>
                <w:ilvl w:val="1"/>
                <w:numId w:val="313"/>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Research objectives</w:t>
            </w:r>
          </w:p>
          <w:p w14:paraId="54FAB3AC" w14:textId="77777777" w:rsidR="00F916BE" w:rsidRPr="00DB4FC1" w:rsidRDefault="00F916BE">
            <w:pPr>
              <w:numPr>
                <w:ilvl w:val="1"/>
                <w:numId w:val="313"/>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Formulating research questions</w:t>
            </w:r>
          </w:p>
          <w:p w14:paraId="30CBA261" w14:textId="77777777" w:rsidR="00F916BE" w:rsidRPr="00DB4FC1" w:rsidRDefault="00F916BE">
            <w:pPr>
              <w:numPr>
                <w:ilvl w:val="1"/>
                <w:numId w:val="313"/>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Significance of research</w:t>
            </w:r>
          </w:p>
          <w:p w14:paraId="0F21355D" w14:textId="77777777" w:rsidR="00F916BE" w:rsidRPr="00DB4FC1" w:rsidRDefault="00F916BE">
            <w:pPr>
              <w:numPr>
                <w:ilvl w:val="1"/>
                <w:numId w:val="313"/>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Establishment of scope of study</w:t>
            </w:r>
          </w:p>
        </w:tc>
        <w:tc>
          <w:tcPr>
            <w:tcW w:w="1566" w:type="pct"/>
            <w:tcBorders>
              <w:top w:val="single" w:sz="4" w:space="0" w:color="auto"/>
              <w:left w:val="single" w:sz="4" w:space="0" w:color="auto"/>
              <w:bottom w:val="single" w:sz="4" w:space="0" w:color="auto"/>
              <w:right w:val="single" w:sz="4" w:space="0" w:color="auto"/>
            </w:tcBorders>
          </w:tcPr>
          <w:p w14:paraId="0808E743" w14:textId="77777777" w:rsidR="00F916BE" w:rsidRPr="00DB4FC1" w:rsidRDefault="00F916BE">
            <w:pPr>
              <w:numPr>
                <w:ilvl w:val="0"/>
                <w:numId w:val="327"/>
              </w:numPr>
              <w:spacing w:after="0" w:line="360" w:lineRule="auto"/>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Interview</w:t>
            </w:r>
          </w:p>
          <w:p w14:paraId="589CAAD6" w14:textId="77777777" w:rsidR="00F916BE" w:rsidRPr="00DB4FC1" w:rsidRDefault="00F916BE">
            <w:pPr>
              <w:numPr>
                <w:ilvl w:val="0"/>
                <w:numId w:val="327"/>
              </w:numPr>
              <w:spacing w:after="0" w:line="360" w:lineRule="auto"/>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Observation</w:t>
            </w:r>
          </w:p>
          <w:p w14:paraId="0D52C81C" w14:textId="77777777" w:rsidR="00F916BE" w:rsidRPr="00DB4FC1" w:rsidRDefault="00F916BE">
            <w:pPr>
              <w:numPr>
                <w:ilvl w:val="0"/>
                <w:numId w:val="327"/>
              </w:numPr>
              <w:spacing w:after="0" w:line="360" w:lineRule="auto"/>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Supervised exercises</w:t>
            </w:r>
          </w:p>
          <w:p w14:paraId="3BD39105" w14:textId="77777777" w:rsidR="00F916BE" w:rsidRPr="00DB4FC1" w:rsidRDefault="00F916BE">
            <w:pPr>
              <w:numPr>
                <w:ilvl w:val="0"/>
                <w:numId w:val="327"/>
              </w:numPr>
              <w:spacing w:after="0" w:line="360" w:lineRule="auto"/>
              <w:rPr>
                <w:rFonts w:ascii="Times New Roman" w:eastAsia="Times New Roman" w:hAnsi="Times New Roman" w:cs="Times New Roman"/>
                <w:kern w:val="0"/>
                <w:sz w:val="24"/>
                <w:szCs w:val="24"/>
                <w:lang w:val="en-ZA"/>
                <w14:ligatures w14:val="none"/>
              </w:rPr>
            </w:pPr>
            <w:r w:rsidRPr="00DB4FC1">
              <w:rPr>
                <w:rFonts w:ascii="Times New Roman" w:eastAsia="Times New Roman" w:hAnsi="Times New Roman" w:cs="Times New Roman"/>
                <w:kern w:val="0"/>
                <w:sz w:val="24"/>
                <w:szCs w:val="24"/>
                <w14:ligatures w14:val="none"/>
              </w:rPr>
              <w:t>Third party reports</w:t>
            </w:r>
          </w:p>
          <w:p w14:paraId="3E6F4528" w14:textId="77777777" w:rsidR="00F916BE" w:rsidRPr="00DB4FC1" w:rsidRDefault="00F916BE">
            <w:pPr>
              <w:numPr>
                <w:ilvl w:val="0"/>
                <w:numId w:val="327"/>
              </w:numPr>
              <w:spacing w:after="0" w:line="360" w:lineRule="auto"/>
              <w:rPr>
                <w:rFonts w:ascii="Times New Roman" w:eastAsia="Times New Roman" w:hAnsi="Times New Roman" w:cs="Times New Roman"/>
                <w:kern w:val="0"/>
                <w:sz w:val="24"/>
                <w:szCs w:val="24"/>
                <w:lang w:val="en-ZA"/>
                <w14:ligatures w14:val="none"/>
              </w:rPr>
            </w:pPr>
            <w:r w:rsidRPr="00DB4FC1">
              <w:rPr>
                <w:rFonts w:ascii="Times New Roman" w:eastAsia="Times New Roman" w:hAnsi="Times New Roman" w:cs="Times New Roman"/>
                <w:kern w:val="0"/>
                <w:sz w:val="24"/>
                <w:szCs w:val="24"/>
                <w14:ligatures w14:val="none"/>
              </w:rPr>
              <w:t xml:space="preserve">Written texts </w:t>
            </w:r>
          </w:p>
        </w:tc>
      </w:tr>
      <w:tr w:rsidR="00F916BE" w:rsidRPr="00DB4FC1" w14:paraId="2B17B9FE" w14:textId="77777777" w:rsidTr="00F916BE">
        <w:trPr>
          <w:trHeight w:val="1178"/>
        </w:trPr>
        <w:tc>
          <w:tcPr>
            <w:tcW w:w="1491" w:type="pct"/>
            <w:tcBorders>
              <w:top w:val="single" w:sz="4" w:space="0" w:color="auto"/>
              <w:left w:val="single" w:sz="4" w:space="0" w:color="auto"/>
              <w:bottom w:val="single" w:sz="4" w:space="0" w:color="auto"/>
              <w:right w:val="single" w:sz="4" w:space="0" w:color="auto"/>
            </w:tcBorders>
            <w:vAlign w:val="center"/>
          </w:tcPr>
          <w:p w14:paraId="6434C8F7" w14:textId="77777777" w:rsidR="00F916BE" w:rsidRPr="00DB4FC1" w:rsidRDefault="00F916BE">
            <w:pPr>
              <w:numPr>
                <w:ilvl w:val="0"/>
                <w:numId w:val="310"/>
              </w:numPr>
              <w:spacing w:before="60" w:after="0" w:line="360" w:lineRule="auto"/>
              <w:ind w:right="72"/>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Conduct literature review</w:t>
            </w:r>
          </w:p>
        </w:tc>
        <w:tc>
          <w:tcPr>
            <w:tcW w:w="1943" w:type="pct"/>
            <w:tcBorders>
              <w:top w:val="single" w:sz="4" w:space="0" w:color="auto"/>
              <w:left w:val="single" w:sz="4" w:space="0" w:color="auto"/>
              <w:bottom w:val="single" w:sz="4" w:space="0" w:color="auto"/>
              <w:right w:val="single" w:sz="4" w:space="0" w:color="auto"/>
            </w:tcBorders>
          </w:tcPr>
          <w:p w14:paraId="580E98D3" w14:textId="77777777" w:rsidR="00F916BE" w:rsidRPr="00DB4FC1" w:rsidRDefault="00F916BE">
            <w:pPr>
              <w:numPr>
                <w:ilvl w:val="1"/>
                <w:numId w:val="314"/>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Sources of literature review</w:t>
            </w:r>
          </w:p>
          <w:p w14:paraId="4309C279" w14:textId="77777777" w:rsidR="00F916BE" w:rsidRPr="00DB4FC1" w:rsidRDefault="00F916BE">
            <w:pPr>
              <w:numPr>
                <w:ilvl w:val="2"/>
                <w:numId w:val="314"/>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Primary</w:t>
            </w:r>
          </w:p>
          <w:p w14:paraId="68768468" w14:textId="77777777" w:rsidR="00F916BE" w:rsidRPr="00DB4FC1" w:rsidRDefault="00F916BE">
            <w:pPr>
              <w:numPr>
                <w:ilvl w:val="2"/>
                <w:numId w:val="314"/>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Secondary</w:t>
            </w:r>
          </w:p>
          <w:p w14:paraId="25C26B91" w14:textId="77777777" w:rsidR="00F916BE" w:rsidRPr="00DB4FC1" w:rsidRDefault="00F916BE">
            <w:pPr>
              <w:numPr>
                <w:ilvl w:val="1"/>
                <w:numId w:val="314"/>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Keywords and phrases</w:t>
            </w:r>
          </w:p>
          <w:p w14:paraId="2EA54EBA" w14:textId="77777777" w:rsidR="00F916BE" w:rsidRPr="00DB4FC1" w:rsidRDefault="00F916BE">
            <w:pPr>
              <w:numPr>
                <w:ilvl w:val="1"/>
                <w:numId w:val="314"/>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Ethical research guidelines on referencing and citation</w:t>
            </w:r>
          </w:p>
          <w:p w14:paraId="16CA0020" w14:textId="77777777" w:rsidR="00F916BE" w:rsidRPr="00DB4FC1" w:rsidRDefault="00F916BE">
            <w:pPr>
              <w:numPr>
                <w:ilvl w:val="1"/>
                <w:numId w:val="314"/>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Organization and reporting of collected literature</w:t>
            </w:r>
          </w:p>
        </w:tc>
        <w:tc>
          <w:tcPr>
            <w:tcW w:w="1566" w:type="pct"/>
            <w:tcBorders>
              <w:top w:val="single" w:sz="4" w:space="0" w:color="auto"/>
              <w:left w:val="single" w:sz="4" w:space="0" w:color="auto"/>
              <w:bottom w:val="single" w:sz="4" w:space="0" w:color="auto"/>
              <w:right w:val="single" w:sz="4" w:space="0" w:color="auto"/>
            </w:tcBorders>
          </w:tcPr>
          <w:p w14:paraId="5E739B33" w14:textId="77777777" w:rsidR="00F916BE" w:rsidRPr="00DB4FC1" w:rsidRDefault="00F916BE">
            <w:pPr>
              <w:numPr>
                <w:ilvl w:val="0"/>
                <w:numId w:val="408"/>
              </w:numPr>
              <w:spacing w:after="0" w:line="360" w:lineRule="auto"/>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Interview</w:t>
            </w:r>
          </w:p>
          <w:p w14:paraId="1415C99F" w14:textId="77777777" w:rsidR="00F916BE" w:rsidRPr="00DB4FC1" w:rsidRDefault="00F916BE">
            <w:pPr>
              <w:numPr>
                <w:ilvl w:val="0"/>
                <w:numId w:val="408"/>
              </w:numPr>
              <w:spacing w:after="0" w:line="360" w:lineRule="auto"/>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Observation</w:t>
            </w:r>
          </w:p>
          <w:p w14:paraId="22E4A74A" w14:textId="77777777" w:rsidR="00F916BE" w:rsidRPr="00DB4FC1" w:rsidRDefault="00F916BE">
            <w:pPr>
              <w:numPr>
                <w:ilvl w:val="0"/>
                <w:numId w:val="408"/>
              </w:numPr>
              <w:spacing w:after="0" w:line="360" w:lineRule="auto"/>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Supervised exercises</w:t>
            </w:r>
          </w:p>
          <w:p w14:paraId="38F28325" w14:textId="77777777" w:rsidR="00F916BE" w:rsidRPr="00DB4FC1" w:rsidRDefault="00F916BE">
            <w:pPr>
              <w:numPr>
                <w:ilvl w:val="0"/>
                <w:numId w:val="408"/>
              </w:numPr>
              <w:spacing w:after="0" w:line="360" w:lineRule="auto"/>
              <w:rPr>
                <w:rFonts w:ascii="Times New Roman" w:eastAsia="Times New Roman" w:hAnsi="Times New Roman" w:cs="Times New Roman"/>
                <w:kern w:val="0"/>
                <w:sz w:val="24"/>
                <w:szCs w:val="24"/>
                <w:lang w:val="en-ZA"/>
                <w14:ligatures w14:val="none"/>
              </w:rPr>
            </w:pPr>
            <w:r w:rsidRPr="00DB4FC1">
              <w:rPr>
                <w:rFonts w:ascii="Times New Roman" w:eastAsia="Times New Roman" w:hAnsi="Times New Roman" w:cs="Times New Roman"/>
                <w:kern w:val="0"/>
                <w:sz w:val="24"/>
                <w:szCs w:val="24"/>
                <w14:ligatures w14:val="none"/>
              </w:rPr>
              <w:t>Third party reports</w:t>
            </w:r>
          </w:p>
          <w:p w14:paraId="4A9E044C" w14:textId="77777777" w:rsidR="00F916BE" w:rsidRPr="00DB4FC1" w:rsidRDefault="00F916BE">
            <w:pPr>
              <w:numPr>
                <w:ilvl w:val="0"/>
                <w:numId w:val="408"/>
              </w:numPr>
              <w:spacing w:after="0" w:line="360" w:lineRule="auto"/>
              <w:ind w:left="410"/>
              <w:rPr>
                <w:rFonts w:ascii="Times New Roman" w:eastAsia="Times New Roman" w:hAnsi="Times New Roman" w:cs="Times New Roman"/>
                <w:kern w:val="0"/>
                <w:sz w:val="24"/>
                <w:szCs w:val="24"/>
                <w:lang w:val="en-ZA"/>
                <w14:ligatures w14:val="none"/>
              </w:rPr>
            </w:pPr>
            <w:r w:rsidRPr="00DB4FC1">
              <w:rPr>
                <w:rFonts w:ascii="Times New Roman" w:eastAsia="Times New Roman" w:hAnsi="Times New Roman" w:cs="Times New Roman"/>
                <w:kern w:val="0"/>
                <w:sz w:val="24"/>
                <w:szCs w:val="24"/>
                <w14:ligatures w14:val="none"/>
              </w:rPr>
              <w:t>Written texts</w:t>
            </w:r>
          </w:p>
        </w:tc>
      </w:tr>
      <w:tr w:rsidR="00F916BE" w:rsidRPr="00DB4FC1" w14:paraId="05B8A4AE" w14:textId="77777777" w:rsidTr="00F916BE">
        <w:trPr>
          <w:trHeight w:val="58"/>
        </w:trPr>
        <w:tc>
          <w:tcPr>
            <w:tcW w:w="1491" w:type="pct"/>
            <w:tcBorders>
              <w:top w:val="single" w:sz="4" w:space="0" w:color="auto"/>
              <w:left w:val="single" w:sz="4" w:space="0" w:color="auto"/>
              <w:bottom w:val="single" w:sz="4" w:space="0" w:color="auto"/>
              <w:right w:val="single" w:sz="4" w:space="0" w:color="auto"/>
            </w:tcBorders>
          </w:tcPr>
          <w:p w14:paraId="48470BB5" w14:textId="16DADEE1" w:rsidR="00F916BE" w:rsidRPr="00DB4FC1" w:rsidRDefault="00F916BE">
            <w:pPr>
              <w:numPr>
                <w:ilvl w:val="0"/>
                <w:numId w:val="310"/>
              </w:numPr>
              <w:spacing w:before="60" w:after="0" w:line="360" w:lineRule="auto"/>
              <w:ind w:right="72"/>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 xml:space="preserve">Develop </w:t>
            </w:r>
            <w:r w:rsidR="0047198C">
              <w:rPr>
                <w:rFonts w:ascii="Times New Roman" w:eastAsia="Times New Roman" w:hAnsi="Times New Roman" w:cs="Times New Roman"/>
                <w:kern w:val="0"/>
                <w:sz w:val="24"/>
                <w:szCs w:val="24"/>
                <w14:ligatures w14:val="none"/>
              </w:rPr>
              <w:t>r</w:t>
            </w:r>
            <w:r w:rsidRPr="00DB4FC1">
              <w:rPr>
                <w:rFonts w:ascii="Times New Roman" w:eastAsia="Times New Roman" w:hAnsi="Times New Roman" w:cs="Times New Roman"/>
                <w:kern w:val="0"/>
                <w:sz w:val="24"/>
                <w:szCs w:val="24"/>
                <w14:ligatures w14:val="none"/>
              </w:rPr>
              <w:t>esearch Methodology</w:t>
            </w:r>
          </w:p>
        </w:tc>
        <w:tc>
          <w:tcPr>
            <w:tcW w:w="1943" w:type="pct"/>
            <w:tcBorders>
              <w:top w:val="single" w:sz="4" w:space="0" w:color="auto"/>
              <w:left w:val="single" w:sz="4" w:space="0" w:color="auto"/>
              <w:bottom w:val="single" w:sz="4" w:space="0" w:color="auto"/>
              <w:right w:val="single" w:sz="4" w:space="0" w:color="auto"/>
            </w:tcBorders>
          </w:tcPr>
          <w:p w14:paraId="6898EEB3" w14:textId="77777777" w:rsidR="00F916BE" w:rsidRPr="00DB4FC1" w:rsidRDefault="00F916BE">
            <w:pPr>
              <w:numPr>
                <w:ilvl w:val="1"/>
                <w:numId w:val="315"/>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Types of research designs</w:t>
            </w:r>
          </w:p>
          <w:p w14:paraId="4E0A41F6" w14:textId="77777777" w:rsidR="00F916BE" w:rsidRPr="00DB4FC1" w:rsidRDefault="00F916BE">
            <w:pPr>
              <w:numPr>
                <w:ilvl w:val="2"/>
                <w:numId w:val="315"/>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Descriptive</w:t>
            </w:r>
          </w:p>
          <w:p w14:paraId="7A915AA6" w14:textId="77777777" w:rsidR="00F916BE" w:rsidRPr="00DB4FC1" w:rsidRDefault="00F916BE">
            <w:pPr>
              <w:numPr>
                <w:ilvl w:val="2"/>
                <w:numId w:val="315"/>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Correlational</w:t>
            </w:r>
          </w:p>
          <w:p w14:paraId="354F7BCE" w14:textId="77777777" w:rsidR="00F916BE" w:rsidRPr="00DB4FC1" w:rsidRDefault="00F916BE">
            <w:pPr>
              <w:numPr>
                <w:ilvl w:val="2"/>
                <w:numId w:val="315"/>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Experimental</w:t>
            </w:r>
          </w:p>
          <w:p w14:paraId="454D5E16" w14:textId="77777777" w:rsidR="00F916BE" w:rsidRPr="00DB4FC1" w:rsidRDefault="00F916BE">
            <w:pPr>
              <w:numPr>
                <w:ilvl w:val="2"/>
                <w:numId w:val="315"/>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Longitudinal</w:t>
            </w:r>
          </w:p>
          <w:p w14:paraId="441F3A13" w14:textId="77777777" w:rsidR="00F916BE" w:rsidRPr="00DB4FC1" w:rsidRDefault="00F916BE">
            <w:pPr>
              <w:numPr>
                <w:ilvl w:val="2"/>
                <w:numId w:val="315"/>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Cross-sectional</w:t>
            </w:r>
          </w:p>
          <w:p w14:paraId="7D03BAB3" w14:textId="77777777" w:rsidR="00F916BE" w:rsidRPr="00DB4FC1" w:rsidRDefault="00F916BE">
            <w:pPr>
              <w:numPr>
                <w:ilvl w:val="1"/>
                <w:numId w:val="315"/>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Identification of study population</w:t>
            </w:r>
          </w:p>
          <w:p w14:paraId="131E5007" w14:textId="77777777" w:rsidR="00F916BE" w:rsidRPr="00DB4FC1" w:rsidRDefault="00F916BE">
            <w:pPr>
              <w:numPr>
                <w:ilvl w:val="1"/>
                <w:numId w:val="315"/>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Sampling techniques</w:t>
            </w:r>
          </w:p>
          <w:p w14:paraId="0CF0DEB5" w14:textId="77777777" w:rsidR="00F916BE" w:rsidRPr="00DB4FC1" w:rsidRDefault="00F916BE">
            <w:pPr>
              <w:numPr>
                <w:ilvl w:val="2"/>
                <w:numId w:val="315"/>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Simple random</w:t>
            </w:r>
          </w:p>
          <w:p w14:paraId="0F9C8825" w14:textId="77777777" w:rsidR="00F916BE" w:rsidRPr="00DB4FC1" w:rsidRDefault="00F916BE">
            <w:pPr>
              <w:numPr>
                <w:ilvl w:val="2"/>
                <w:numId w:val="315"/>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Systematic</w:t>
            </w:r>
          </w:p>
          <w:p w14:paraId="031FA460" w14:textId="77777777" w:rsidR="00F916BE" w:rsidRPr="00DB4FC1" w:rsidRDefault="00F916BE">
            <w:pPr>
              <w:numPr>
                <w:ilvl w:val="2"/>
                <w:numId w:val="315"/>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Stratified</w:t>
            </w:r>
          </w:p>
          <w:p w14:paraId="6FF19B70" w14:textId="77777777" w:rsidR="00F916BE" w:rsidRPr="00DB4FC1" w:rsidRDefault="00F916BE">
            <w:pPr>
              <w:numPr>
                <w:ilvl w:val="2"/>
                <w:numId w:val="315"/>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Clustered</w:t>
            </w:r>
          </w:p>
          <w:p w14:paraId="4485946D" w14:textId="1F4F5142" w:rsidR="0047198C" w:rsidRDefault="00F916BE">
            <w:pPr>
              <w:numPr>
                <w:ilvl w:val="1"/>
                <w:numId w:val="315"/>
              </w:numPr>
              <w:spacing w:after="0" w:line="360" w:lineRule="auto"/>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Research proposal</w:t>
            </w:r>
            <w:r w:rsidR="0047198C">
              <w:rPr>
                <w:rFonts w:ascii="Times New Roman" w:eastAsia="Calibri" w:hAnsi="Times New Roman" w:cs="Times New Roman"/>
                <w:kern w:val="0"/>
                <w:sz w:val="24"/>
                <w:szCs w:val="24"/>
                <w:lang w:val="en-ZW"/>
                <w14:ligatures w14:val="none"/>
              </w:rPr>
              <w:t xml:space="preserve"> guidelines and requirements</w:t>
            </w:r>
          </w:p>
          <w:p w14:paraId="47C1864C" w14:textId="60C6C522" w:rsidR="00F916BE" w:rsidRPr="0047198C" w:rsidRDefault="0047198C">
            <w:pPr>
              <w:numPr>
                <w:ilvl w:val="1"/>
                <w:numId w:val="315"/>
              </w:numPr>
              <w:spacing w:after="0" w:line="360" w:lineRule="auto"/>
              <w:contextualSpacing/>
              <w:rPr>
                <w:rFonts w:ascii="Times New Roman" w:eastAsia="Calibri" w:hAnsi="Times New Roman" w:cs="Times New Roman"/>
                <w:kern w:val="0"/>
                <w:sz w:val="24"/>
                <w:szCs w:val="24"/>
                <w:lang w:val="en-ZW"/>
                <w14:ligatures w14:val="none"/>
              </w:rPr>
            </w:pPr>
            <w:r>
              <w:rPr>
                <w:rFonts w:ascii="Times New Roman" w:eastAsia="Calibri" w:hAnsi="Times New Roman" w:cs="Times New Roman"/>
                <w:kern w:val="0"/>
                <w:sz w:val="24"/>
                <w:szCs w:val="24"/>
                <w:lang w:val="en-ZW"/>
                <w14:ligatures w14:val="none"/>
              </w:rPr>
              <w:t>B</w:t>
            </w:r>
            <w:r w:rsidR="00F916BE" w:rsidRPr="00DB4FC1">
              <w:rPr>
                <w:rFonts w:ascii="Times New Roman" w:eastAsia="Calibri" w:hAnsi="Times New Roman" w:cs="Times New Roman"/>
                <w:kern w:val="0"/>
                <w:sz w:val="24"/>
                <w:szCs w:val="24"/>
                <w:lang w:val="en-ZW"/>
                <w14:ligatures w14:val="none"/>
              </w:rPr>
              <w:t>udget preparation</w:t>
            </w:r>
          </w:p>
        </w:tc>
        <w:tc>
          <w:tcPr>
            <w:tcW w:w="1566" w:type="pct"/>
            <w:tcBorders>
              <w:top w:val="single" w:sz="4" w:space="0" w:color="auto"/>
              <w:left w:val="single" w:sz="4" w:space="0" w:color="auto"/>
              <w:bottom w:val="single" w:sz="4" w:space="0" w:color="auto"/>
              <w:right w:val="single" w:sz="4" w:space="0" w:color="auto"/>
            </w:tcBorders>
          </w:tcPr>
          <w:p w14:paraId="6649FF4D" w14:textId="77777777" w:rsidR="00F916BE" w:rsidRPr="00DB4FC1" w:rsidRDefault="00F916BE">
            <w:pPr>
              <w:numPr>
                <w:ilvl w:val="0"/>
                <w:numId w:val="409"/>
              </w:numPr>
              <w:spacing w:after="0" w:line="360" w:lineRule="auto"/>
              <w:ind w:left="395"/>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Interview</w:t>
            </w:r>
          </w:p>
          <w:p w14:paraId="3FD42A2E" w14:textId="77777777" w:rsidR="00F916BE" w:rsidRPr="00DB4FC1" w:rsidRDefault="00F916BE">
            <w:pPr>
              <w:numPr>
                <w:ilvl w:val="0"/>
                <w:numId w:val="409"/>
              </w:numPr>
              <w:spacing w:after="0" w:line="360" w:lineRule="auto"/>
              <w:ind w:left="410"/>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Observation</w:t>
            </w:r>
          </w:p>
          <w:p w14:paraId="4962EE31" w14:textId="77777777" w:rsidR="00F916BE" w:rsidRPr="00DB4FC1" w:rsidRDefault="00F916BE">
            <w:pPr>
              <w:numPr>
                <w:ilvl w:val="0"/>
                <w:numId w:val="409"/>
              </w:numPr>
              <w:spacing w:after="0" w:line="360" w:lineRule="auto"/>
              <w:ind w:left="410"/>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Supervised exercises</w:t>
            </w:r>
          </w:p>
          <w:p w14:paraId="7358B294" w14:textId="77777777" w:rsidR="00F916BE" w:rsidRPr="00B84FB4" w:rsidRDefault="00F916BE">
            <w:pPr>
              <w:numPr>
                <w:ilvl w:val="0"/>
                <w:numId w:val="409"/>
              </w:numPr>
              <w:spacing w:after="0" w:line="360" w:lineRule="auto"/>
              <w:ind w:left="410"/>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Third party reports</w:t>
            </w:r>
          </w:p>
          <w:p w14:paraId="2CC7BD5F" w14:textId="77777777" w:rsidR="00F916BE" w:rsidRPr="00DB4FC1" w:rsidRDefault="00F916BE">
            <w:pPr>
              <w:numPr>
                <w:ilvl w:val="0"/>
                <w:numId w:val="409"/>
              </w:numPr>
              <w:spacing w:after="0" w:line="360" w:lineRule="auto"/>
              <w:ind w:left="410"/>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Written texts</w:t>
            </w:r>
          </w:p>
        </w:tc>
      </w:tr>
      <w:tr w:rsidR="00F916BE" w:rsidRPr="00DB4FC1" w14:paraId="77161934" w14:textId="77777777" w:rsidTr="00784097">
        <w:trPr>
          <w:trHeight w:val="1790"/>
        </w:trPr>
        <w:tc>
          <w:tcPr>
            <w:tcW w:w="1491" w:type="pct"/>
            <w:tcBorders>
              <w:top w:val="single" w:sz="4" w:space="0" w:color="auto"/>
              <w:left w:val="single" w:sz="4" w:space="0" w:color="auto"/>
              <w:bottom w:val="single" w:sz="4" w:space="0" w:color="auto"/>
              <w:right w:val="single" w:sz="4" w:space="0" w:color="auto"/>
            </w:tcBorders>
          </w:tcPr>
          <w:p w14:paraId="17925F69" w14:textId="77777777" w:rsidR="00F916BE" w:rsidRPr="00DB4FC1" w:rsidRDefault="00F916BE">
            <w:pPr>
              <w:numPr>
                <w:ilvl w:val="0"/>
                <w:numId w:val="310"/>
              </w:numPr>
              <w:spacing w:before="60" w:after="0" w:line="360" w:lineRule="auto"/>
              <w:ind w:right="72"/>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Analyze collected data</w:t>
            </w:r>
          </w:p>
        </w:tc>
        <w:tc>
          <w:tcPr>
            <w:tcW w:w="1943" w:type="pct"/>
            <w:tcBorders>
              <w:top w:val="single" w:sz="4" w:space="0" w:color="auto"/>
              <w:left w:val="single" w:sz="4" w:space="0" w:color="auto"/>
              <w:bottom w:val="single" w:sz="4" w:space="0" w:color="auto"/>
              <w:right w:val="single" w:sz="4" w:space="0" w:color="auto"/>
            </w:tcBorders>
          </w:tcPr>
          <w:p w14:paraId="6562FB76" w14:textId="77777777" w:rsidR="00F916BE" w:rsidRPr="00DB4FC1" w:rsidRDefault="00F916BE">
            <w:pPr>
              <w:numPr>
                <w:ilvl w:val="1"/>
                <w:numId w:val="258"/>
              </w:numPr>
              <w:spacing w:after="0" w:line="360" w:lineRule="auto"/>
              <w:ind w:left="810" w:hanging="450"/>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Methods of data collection</w:t>
            </w:r>
          </w:p>
          <w:p w14:paraId="2155C02D" w14:textId="77777777" w:rsidR="00F916BE" w:rsidRPr="00DB4FC1" w:rsidRDefault="00F916BE">
            <w:pPr>
              <w:numPr>
                <w:ilvl w:val="2"/>
                <w:numId w:val="258"/>
              </w:numPr>
              <w:spacing w:after="0" w:line="360" w:lineRule="auto"/>
              <w:ind w:left="1080" w:hanging="720"/>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Surveys and questionnaires</w:t>
            </w:r>
          </w:p>
          <w:p w14:paraId="71BA3DCF" w14:textId="77777777" w:rsidR="00F916BE" w:rsidRPr="00DB4FC1" w:rsidRDefault="00F916BE">
            <w:pPr>
              <w:numPr>
                <w:ilvl w:val="2"/>
                <w:numId w:val="258"/>
              </w:numPr>
              <w:spacing w:after="0" w:line="360" w:lineRule="auto"/>
              <w:ind w:left="1080" w:hanging="720"/>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Interviews</w:t>
            </w:r>
          </w:p>
          <w:p w14:paraId="10E228A3" w14:textId="77777777" w:rsidR="00F916BE" w:rsidRPr="00DB4FC1" w:rsidRDefault="00F916BE">
            <w:pPr>
              <w:numPr>
                <w:ilvl w:val="2"/>
                <w:numId w:val="258"/>
              </w:numPr>
              <w:spacing w:after="0" w:line="360" w:lineRule="auto"/>
              <w:ind w:left="1080" w:hanging="720"/>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Focus groups</w:t>
            </w:r>
          </w:p>
          <w:p w14:paraId="4F3DA132" w14:textId="77777777" w:rsidR="00F916BE" w:rsidRPr="00DB4FC1" w:rsidRDefault="00F916BE">
            <w:pPr>
              <w:numPr>
                <w:ilvl w:val="2"/>
                <w:numId w:val="258"/>
              </w:numPr>
              <w:spacing w:after="0" w:line="360" w:lineRule="auto"/>
              <w:ind w:left="1080" w:hanging="720"/>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Observations</w:t>
            </w:r>
          </w:p>
          <w:p w14:paraId="0A5DECE9" w14:textId="77777777" w:rsidR="00F916BE" w:rsidRPr="00DB4FC1" w:rsidRDefault="00F916BE">
            <w:pPr>
              <w:numPr>
                <w:ilvl w:val="2"/>
                <w:numId w:val="258"/>
              </w:numPr>
              <w:spacing w:after="0" w:line="360" w:lineRule="auto"/>
              <w:ind w:left="1080" w:hanging="720"/>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Case studies</w:t>
            </w:r>
          </w:p>
          <w:p w14:paraId="50564FC8" w14:textId="77777777" w:rsidR="00F916BE" w:rsidRPr="00DB4FC1" w:rsidRDefault="00F916BE">
            <w:pPr>
              <w:numPr>
                <w:ilvl w:val="1"/>
                <w:numId w:val="258"/>
              </w:numPr>
              <w:spacing w:after="0" w:line="360" w:lineRule="auto"/>
              <w:ind w:left="810" w:hanging="450"/>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Research guidelines on data collection</w:t>
            </w:r>
          </w:p>
          <w:p w14:paraId="1A3F7AC8" w14:textId="77777777" w:rsidR="00F916BE" w:rsidRPr="00DB4FC1" w:rsidRDefault="00F916BE">
            <w:pPr>
              <w:numPr>
                <w:ilvl w:val="1"/>
                <w:numId w:val="258"/>
              </w:numPr>
              <w:spacing w:after="0" w:line="360" w:lineRule="auto"/>
              <w:ind w:left="810" w:hanging="450"/>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Data cleaning</w:t>
            </w:r>
          </w:p>
          <w:p w14:paraId="10561D4E" w14:textId="77777777" w:rsidR="00F916BE" w:rsidRPr="00DB4FC1" w:rsidRDefault="00F916BE">
            <w:pPr>
              <w:numPr>
                <w:ilvl w:val="1"/>
                <w:numId w:val="258"/>
              </w:numPr>
              <w:spacing w:after="0" w:line="360" w:lineRule="auto"/>
              <w:ind w:left="810" w:hanging="450"/>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Data analysis tools</w:t>
            </w:r>
          </w:p>
          <w:p w14:paraId="52AEFA39" w14:textId="77777777" w:rsidR="00F916BE" w:rsidRPr="00DB4FC1" w:rsidRDefault="00F916BE">
            <w:pPr>
              <w:pStyle w:val="ListParagraph"/>
              <w:numPr>
                <w:ilvl w:val="2"/>
                <w:numId w:val="306"/>
              </w:numPr>
              <w:spacing w:after="0" w:line="360" w:lineRule="auto"/>
              <w:rPr>
                <w:rFonts w:eastAsia="Calibri"/>
                <w:kern w:val="0"/>
                <w:szCs w:val="24"/>
                <w:lang w:val="en-ZW"/>
              </w:rPr>
            </w:pPr>
            <w:r w:rsidRPr="00DB4FC1">
              <w:rPr>
                <w:rFonts w:eastAsia="Calibri"/>
                <w:kern w:val="0"/>
                <w:szCs w:val="24"/>
                <w:lang w:val="en-ZW"/>
              </w:rPr>
              <w:t>Statistical software</w:t>
            </w:r>
          </w:p>
          <w:p w14:paraId="1DC24216" w14:textId="77777777" w:rsidR="00F916BE" w:rsidRPr="00DB4FC1" w:rsidRDefault="00F916BE">
            <w:pPr>
              <w:pStyle w:val="ListParagraph"/>
              <w:numPr>
                <w:ilvl w:val="2"/>
                <w:numId w:val="306"/>
              </w:numPr>
              <w:spacing w:after="0" w:line="360" w:lineRule="auto"/>
              <w:rPr>
                <w:rFonts w:eastAsia="Calibri"/>
                <w:kern w:val="0"/>
                <w:szCs w:val="24"/>
                <w:lang w:val="en-ZW"/>
              </w:rPr>
            </w:pPr>
            <w:r w:rsidRPr="00DB4FC1">
              <w:rPr>
                <w:rFonts w:eastAsia="Calibri"/>
                <w:kern w:val="0"/>
                <w:szCs w:val="24"/>
                <w:lang w:val="en-ZW"/>
              </w:rPr>
              <w:t>Qualitative analysis software</w:t>
            </w:r>
          </w:p>
          <w:p w14:paraId="406E169E" w14:textId="77777777" w:rsidR="00F916BE" w:rsidRPr="00DB4FC1" w:rsidRDefault="00F916BE">
            <w:pPr>
              <w:pStyle w:val="ListParagraph"/>
              <w:numPr>
                <w:ilvl w:val="2"/>
                <w:numId w:val="306"/>
              </w:numPr>
              <w:spacing w:after="0" w:line="360" w:lineRule="auto"/>
              <w:rPr>
                <w:rFonts w:eastAsia="Calibri"/>
                <w:kern w:val="0"/>
                <w:szCs w:val="24"/>
                <w:lang w:val="en-ZW"/>
              </w:rPr>
            </w:pPr>
            <w:r w:rsidRPr="00DB4FC1">
              <w:rPr>
                <w:rFonts w:eastAsia="Calibri"/>
                <w:kern w:val="0"/>
                <w:szCs w:val="24"/>
                <w:lang w:val="en-ZW"/>
              </w:rPr>
              <w:t>Spreadsheet software</w:t>
            </w:r>
          </w:p>
          <w:p w14:paraId="5A666FF5" w14:textId="77777777" w:rsidR="00F916BE" w:rsidRPr="00DB4FC1" w:rsidRDefault="00F916BE">
            <w:pPr>
              <w:numPr>
                <w:ilvl w:val="1"/>
                <w:numId w:val="258"/>
              </w:numPr>
              <w:spacing w:after="0" w:line="360" w:lineRule="auto"/>
              <w:ind w:left="810" w:hanging="450"/>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Data presentation</w:t>
            </w:r>
          </w:p>
          <w:p w14:paraId="26E1EB90" w14:textId="4873C0B4" w:rsidR="00F916BE" w:rsidRPr="00DB4FC1" w:rsidRDefault="00F916BE">
            <w:pPr>
              <w:pStyle w:val="ListParagraph"/>
              <w:numPr>
                <w:ilvl w:val="2"/>
                <w:numId w:val="423"/>
              </w:numPr>
              <w:spacing w:after="0" w:line="360" w:lineRule="auto"/>
              <w:rPr>
                <w:rFonts w:eastAsia="Calibri"/>
                <w:kern w:val="0"/>
                <w:szCs w:val="24"/>
                <w:lang w:val="en-ZW"/>
              </w:rPr>
            </w:pPr>
            <w:r w:rsidRPr="00DB4FC1">
              <w:rPr>
                <w:rFonts w:eastAsia="Calibri"/>
                <w:kern w:val="0"/>
                <w:szCs w:val="24"/>
                <w:lang w:val="en-ZW"/>
              </w:rPr>
              <w:t>Data visualization tools</w:t>
            </w:r>
          </w:p>
          <w:p w14:paraId="4416B9D2" w14:textId="4E996DF3" w:rsidR="00F916BE" w:rsidRPr="00DB4FC1" w:rsidRDefault="00F916BE">
            <w:pPr>
              <w:pStyle w:val="ListParagraph"/>
              <w:numPr>
                <w:ilvl w:val="2"/>
                <w:numId w:val="423"/>
              </w:numPr>
              <w:spacing w:after="0" w:line="360" w:lineRule="auto"/>
              <w:rPr>
                <w:rFonts w:eastAsia="Calibri"/>
                <w:kern w:val="0"/>
                <w:szCs w:val="24"/>
                <w:lang w:val="en-ZW"/>
              </w:rPr>
            </w:pPr>
            <w:r w:rsidRPr="00DB4FC1">
              <w:rPr>
                <w:rFonts w:eastAsia="Calibri"/>
                <w:kern w:val="0"/>
                <w:szCs w:val="24"/>
                <w:lang w:val="en-ZW"/>
              </w:rPr>
              <w:t>Presentation software</w:t>
            </w:r>
          </w:p>
        </w:tc>
        <w:tc>
          <w:tcPr>
            <w:tcW w:w="1566" w:type="pct"/>
            <w:tcBorders>
              <w:top w:val="single" w:sz="4" w:space="0" w:color="auto"/>
              <w:left w:val="single" w:sz="4" w:space="0" w:color="auto"/>
              <w:bottom w:val="single" w:sz="4" w:space="0" w:color="auto"/>
              <w:right w:val="single" w:sz="4" w:space="0" w:color="auto"/>
            </w:tcBorders>
          </w:tcPr>
          <w:p w14:paraId="36E38435" w14:textId="77777777" w:rsidR="00F916BE" w:rsidRPr="00DB4FC1" w:rsidRDefault="00F916BE">
            <w:pPr>
              <w:numPr>
                <w:ilvl w:val="0"/>
                <w:numId w:val="410"/>
              </w:numPr>
              <w:spacing w:after="0" w:line="360" w:lineRule="auto"/>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Interview</w:t>
            </w:r>
          </w:p>
          <w:p w14:paraId="5153B3B4" w14:textId="77777777" w:rsidR="00F916BE" w:rsidRPr="00DB4FC1" w:rsidRDefault="00F916BE">
            <w:pPr>
              <w:numPr>
                <w:ilvl w:val="0"/>
                <w:numId w:val="410"/>
              </w:numPr>
              <w:spacing w:after="0" w:line="360" w:lineRule="auto"/>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Observation</w:t>
            </w:r>
          </w:p>
          <w:p w14:paraId="1321E10D" w14:textId="77777777" w:rsidR="00F916BE" w:rsidRPr="00DB4FC1" w:rsidRDefault="00F916BE">
            <w:pPr>
              <w:numPr>
                <w:ilvl w:val="0"/>
                <w:numId w:val="410"/>
              </w:numPr>
              <w:spacing w:after="0" w:line="360" w:lineRule="auto"/>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Supervised exercises</w:t>
            </w:r>
          </w:p>
          <w:p w14:paraId="15C36F57" w14:textId="77777777" w:rsidR="00F916BE" w:rsidRPr="00DB4FC1" w:rsidRDefault="00F916BE">
            <w:pPr>
              <w:numPr>
                <w:ilvl w:val="0"/>
                <w:numId w:val="410"/>
              </w:numPr>
              <w:spacing w:after="0" w:line="360" w:lineRule="auto"/>
              <w:rPr>
                <w:rFonts w:ascii="Times New Roman" w:eastAsia="Times New Roman" w:hAnsi="Times New Roman" w:cs="Times New Roman"/>
                <w:kern w:val="0"/>
                <w:sz w:val="24"/>
                <w:szCs w:val="24"/>
                <w:lang w:val="en-ZA"/>
                <w14:ligatures w14:val="none"/>
              </w:rPr>
            </w:pPr>
            <w:r w:rsidRPr="00DB4FC1">
              <w:rPr>
                <w:rFonts w:ascii="Times New Roman" w:eastAsia="Times New Roman" w:hAnsi="Times New Roman" w:cs="Times New Roman"/>
                <w:kern w:val="0"/>
                <w:sz w:val="24"/>
                <w:szCs w:val="24"/>
                <w14:ligatures w14:val="none"/>
              </w:rPr>
              <w:t>Third party reports</w:t>
            </w:r>
          </w:p>
          <w:p w14:paraId="05931841" w14:textId="77777777" w:rsidR="00F916BE" w:rsidRPr="00DB4FC1" w:rsidRDefault="00F916BE">
            <w:pPr>
              <w:numPr>
                <w:ilvl w:val="0"/>
                <w:numId w:val="410"/>
              </w:numPr>
              <w:spacing w:after="0" w:line="360" w:lineRule="auto"/>
              <w:ind w:left="395"/>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Written texts</w:t>
            </w:r>
          </w:p>
        </w:tc>
      </w:tr>
      <w:tr w:rsidR="00F916BE" w:rsidRPr="00DB4FC1" w14:paraId="30EB3510" w14:textId="77777777" w:rsidTr="00F916BE">
        <w:trPr>
          <w:trHeight w:val="755"/>
        </w:trPr>
        <w:tc>
          <w:tcPr>
            <w:tcW w:w="1491" w:type="pct"/>
            <w:tcBorders>
              <w:top w:val="single" w:sz="4" w:space="0" w:color="auto"/>
              <w:left w:val="single" w:sz="4" w:space="0" w:color="auto"/>
              <w:bottom w:val="single" w:sz="4" w:space="0" w:color="auto"/>
              <w:right w:val="single" w:sz="4" w:space="0" w:color="auto"/>
            </w:tcBorders>
            <w:vAlign w:val="center"/>
          </w:tcPr>
          <w:p w14:paraId="25D1C472" w14:textId="77777777" w:rsidR="00F916BE" w:rsidRPr="00DB4FC1" w:rsidRDefault="00F916BE">
            <w:pPr>
              <w:numPr>
                <w:ilvl w:val="0"/>
                <w:numId w:val="310"/>
              </w:numPr>
              <w:spacing w:before="60" w:after="0" w:line="360" w:lineRule="auto"/>
              <w:ind w:right="72"/>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Prepare research report</w:t>
            </w:r>
          </w:p>
        </w:tc>
        <w:tc>
          <w:tcPr>
            <w:tcW w:w="1943" w:type="pct"/>
            <w:tcBorders>
              <w:top w:val="single" w:sz="4" w:space="0" w:color="auto"/>
              <w:left w:val="single" w:sz="4" w:space="0" w:color="auto"/>
              <w:bottom w:val="single" w:sz="4" w:space="0" w:color="auto"/>
              <w:right w:val="single" w:sz="4" w:space="0" w:color="auto"/>
            </w:tcBorders>
          </w:tcPr>
          <w:p w14:paraId="7B6A1A42" w14:textId="77777777" w:rsidR="00F916BE" w:rsidRPr="00DB4FC1" w:rsidRDefault="00F916BE">
            <w:pPr>
              <w:pStyle w:val="ListParagraph"/>
              <w:numPr>
                <w:ilvl w:val="1"/>
                <w:numId w:val="330"/>
              </w:numPr>
              <w:spacing w:after="0" w:line="360" w:lineRule="auto"/>
              <w:rPr>
                <w:rFonts w:eastAsia="Calibri"/>
                <w:kern w:val="0"/>
                <w:szCs w:val="24"/>
                <w:lang w:val="en-ZW"/>
              </w:rPr>
            </w:pPr>
            <w:r w:rsidRPr="00DB4FC1">
              <w:rPr>
                <w:rFonts w:eastAsia="Calibri"/>
                <w:kern w:val="0"/>
                <w:szCs w:val="24"/>
                <w:lang w:val="en-ZW"/>
              </w:rPr>
              <w:t>Discussion of research findings</w:t>
            </w:r>
          </w:p>
          <w:p w14:paraId="307E55CE" w14:textId="77777777" w:rsidR="00F916BE" w:rsidRPr="00DB4FC1" w:rsidRDefault="00F916BE">
            <w:pPr>
              <w:pStyle w:val="ListParagraph"/>
              <w:numPr>
                <w:ilvl w:val="1"/>
                <w:numId w:val="330"/>
              </w:numPr>
              <w:spacing w:after="0" w:line="360" w:lineRule="auto"/>
              <w:rPr>
                <w:rFonts w:eastAsia="Calibri"/>
                <w:kern w:val="0"/>
                <w:szCs w:val="24"/>
                <w:lang w:val="en-ZW"/>
              </w:rPr>
            </w:pPr>
            <w:r w:rsidRPr="00DB4FC1">
              <w:rPr>
                <w:rFonts w:eastAsia="Calibri"/>
                <w:kern w:val="0"/>
                <w:szCs w:val="24"/>
                <w:lang w:val="en-ZW"/>
              </w:rPr>
              <w:t>Drawing of conclusions based on findings</w:t>
            </w:r>
          </w:p>
          <w:p w14:paraId="79AE952D" w14:textId="77777777" w:rsidR="00F916BE" w:rsidRPr="00DB4FC1" w:rsidRDefault="00F916BE">
            <w:pPr>
              <w:numPr>
                <w:ilvl w:val="1"/>
                <w:numId w:val="330"/>
              </w:numPr>
              <w:spacing w:after="0" w:line="360" w:lineRule="auto"/>
              <w:ind w:left="810" w:hanging="450"/>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Recommendations</w:t>
            </w:r>
          </w:p>
          <w:p w14:paraId="399DDB48" w14:textId="77777777" w:rsidR="00F916BE" w:rsidRPr="00DB4FC1" w:rsidRDefault="00F916BE">
            <w:pPr>
              <w:numPr>
                <w:ilvl w:val="1"/>
                <w:numId w:val="330"/>
              </w:numPr>
              <w:spacing w:after="0" w:line="360" w:lineRule="auto"/>
              <w:ind w:left="810" w:hanging="450"/>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Referencing systems</w:t>
            </w:r>
          </w:p>
          <w:p w14:paraId="77F21D6A" w14:textId="77777777" w:rsidR="00F916BE" w:rsidRPr="00DB4FC1" w:rsidRDefault="00F916BE">
            <w:pPr>
              <w:numPr>
                <w:ilvl w:val="2"/>
                <w:numId w:val="330"/>
              </w:numPr>
              <w:spacing w:after="0" w:line="360" w:lineRule="auto"/>
              <w:ind w:left="1329"/>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APA</w:t>
            </w:r>
          </w:p>
          <w:p w14:paraId="1E5F578F" w14:textId="77777777" w:rsidR="00F916BE" w:rsidRPr="00DB4FC1" w:rsidRDefault="00F916BE">
            <w:pPr>
              <w:numPr>
                <w:ilvl w:val="2"/>
                <w:numId w:val="330"/>
              </w:numPr>
              <w:spacing w:after="0" w:line="360" w:lineRule="auto"/>
              <w:ind w:left="1329"/>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MLA</w:t>
            </w:r>
          </w:p>
          <w:p w14:paraId="4AAEB9BA" w14:textId="77777777" w:rsidR="00F916BE" w:rsidRPr="00DB4FC1" w:rsidRDefault="00F916BE">
            <w:pPr>
              <w:numPr>
                <w:ilvl w:val="2"/>
                <w:numId w:val="330"/>
              </w:numPr>
              <w:spacing w:after="0" w:line="360" w:lineRule="auto"/>
              <w:ind w:left="1329"/>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Havard</w:t>
            </w:r>
          </w:p>
          <w:p w14:paraId="2C17F7ED" w14:textId="77777777" w:rsidR="00F916BE" w:rsidRPr="00DB4FC1" w:rsidRDefault="00F916BE">
            <w:pPr>
              <w:numPr>
                <w:ilvl w:val="2"/>
                <w:numId w:val="330"/>
              </w:numPr>
              <w:spacing w:after="0" w:line="360" w:lineRule="auto"/>
              <w:ind w:left="1329"/>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IEEE</w:t>
            </w:r>
          </w:p>
          <w:p w14:paraId="2E8F1365" w14:textId="77777777" w:rsidR="00F916BE" w:rsidRPr="00DB4FC1" w:rsidRDefault="00F916BE">
            <w:pPr>
              <w:numPr>
                <w:ilvl w:val="1"/>
                <w:numId w:val="330"/>
              </w:numPr>
              <w:spacing w:after="0" w:line="360" w:lineRule="auto"/>
              <w:ind w:left="810" w:hanging="450"/>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Appendices</w:t>
            </w:r>
          </w:p>
          <w:p w14:paraId="744DB566" w14:textId="0452B89C" w:rsidR="00F916BE" w:rsidRPr="00DB4FC1" w:rsidRDefault="00F916BE">
            <w:pPr>
              <w:numPr>
                <w:ilvl w:val="1"/>
                <w:numId w:val="330"/>
              </w:numPr>
              <w:spacing w:after="0" w:line="360" w:lineRule="auto"/>
              <w:ind w:left="810" w:hanging="450"/>
              <w:contextualSpacing/>
              <w:rPr>
                <w:rFonts w:ascii="Times New Roman" w:eastAsia="Calibri" w:hAnsi="Times New Roman" w:cs="Times New Roman"/>
                <w:kern w:val="0"/>
                <w:sz w:val="24"/>
                <w:szCs w:val="24"/>
                <w:lang w:val="en-ZW"/>
                <w14:ligatures w14:val="none"/>
              </w:rPr>
            </w:pPr>
            <w:r w:rsidRPr="00DB4FC1">
              <w:rPr>
                <w:rFonts w:ascii="Times New Roman" w:eastAsia="Calibri" w:hAnsi="Times New Roman" w:cs="Times New Roman"/>
                <w:kern w:val="0"/>
                <w:sz w:val="24"/>
                <w:szCs w:val="24"/>
                <w:lang w:val="en-ZW"/>
                <w14:ligatures w14:val="none"/>
              </w:rPr>
              <w:t>Research report presentation</w:t>
            </w:r>
          </w:p>
        </w:tc>
        <w:tc>
          <w:tcPr>
            <w:tcW w:w="1566" w:type="pct"/>
            <w:tcBorders>
              <w:top w:val="single" w:sz="4" w:space="0" w:color="auto"/>
              <w:left w:val="single" w:sz="4" w:space="0" w:color="auto"/>
              <w:bottom w:val="single" w:sz="4" w:space="0" w:color="auto"/>
              <w:right w:val="single" w:sz="4" w:space="0" w:color="auto"/>
            </w:tcBorders>
          </w:tcPr>
          <w:p w14:paraId="64350948" w14:textId="77777777" w:rsidR="00F916BE" w:rsidRPr="00DB4FC1" w:rsidRDefault="00F916BE">
            <w:pPr>
              <w:numPr>
                <w:ilvl w:val="0"/>
                <w:numId w:val="411"/>
              </w:numPr>
              <w:spacing w:after="0" w:line="360" w:lineRule="auto"/>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Interview</w:t>
            </w:r>
          </w:p>
          <w:p w14:paraId="61B1F97A" w14:textId="77777777" w:rsidR="00F916BE" w:rsidRPr="00DB4FC1" w:rsidRDefault="00F916BE">
            <w:pPr>
              <w:numPr>
                <w:ilvl w:val="0"/>
                <w:numId w:val="411"/>
              </w:numPr>
              <w:spacing w:after="0" w:line="360" w:lineRule="auto"/>
              <w:ind w:left="395"/>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Observation</w:t>
            </w:r>
          </w:p>
          <w:p w14:paraId="03BCB3DC" w14:textId="77777777" w:rsidR="00F916BE" w:rsidRPr="00DB4FC1" w:rsidRDefault="00F916BE">
            <w:pPr>
              <w:numPr>
                <w:ilvl w:val="0"/>
                <w:numId w:val="411"/>
              </w:numPr>
              <w:spacing w:after="0" w:line="360" w:lineRule="auto"/>
              <w:ind w:left="395"/>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Supervised exercises</w:t>
            </w:r>
          </w:p>
          <w:p w14:paraId="794CC008" w14:textId="77777777" w:rsidR="00F916BE" w:rsidRPr="00B84FB4" w:rsidRDefault="00F916BE">
            <w:pPr>
              <w:numPr>
                <w:ilvl w:val="0"/>
                <w:numId w:val="411"/>
              </w:numPr>
              <w:spacing w:after="0" w:line="360" w:lineRule="auto"/>
              <w:ind w:left="395"/>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Third party reports</w:t>
            </w:r>
          </w:p>
          <w:p w14:paraId="106FED31" w14:textId="77777777" w:rsidR="00F916BE" w:rsidRPr="00DB4FC1" w:rsidRDefault="00F916BE">
            <w:pPr>
              <w:numPr>
                <w:ilvl w:val="0"/>
                <w:numId w:val="411"/>
              </w:numPr>
              <w:spacing w:after="0" w:line="360" w:lineRule="auto"/>
              <w:ind w:left="395"/>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0"/>
                <w:sz w:val="24"/>
                <w:szCs w:val="24"/>
                <w14:ligatures w14:val="none"/>
              </w:rPr>
              <w:t>Written texts</w:t>
            </w:r>
          </w:p>
        </w:tc>
      </w:tr>
    </w:tbl>
    <w:p w14:paraId="4A5F6C7F" w14:textId="77777777" w:rsidR="00F916BE" w:rsidRPr="00DB4FC1" w:rsidRDefault="00F916BE" w:rsidP="00DB4FC1">
      <w:pPr>
        <w:spacing w:after="0" w:line="360" w:lineRule="auto"/>
        <w:jc w:val="both"/>
        <w:rPr>
          <w:rFonts w:ascii="Times New Roman" w:eastAsia="Times New Roman" w:hAnsi="Times New Roman" w:cs="Times New Roman"/>
          <w:b/>
          <w:kern w:val="0"/>
          <w:sz w:val="24"/>
          <w:szCs w:val="24"/>
          <w:lang w:val="en-ZA"/>
          <w14:ligatures w14:val="none"/>
        </w:rPr>
      </w:pPr>
    </w:p>
    <w:p w14:paraId="49D21B21" w14:textId="77777777" w:rsidR="00F916BE" w:rsidRPr="00DB4FC1" w:rsidRDefault="00F916BE" w:rsidP="00DB4FC1">
      <w:pPr>
        <w:spacing w:after="0" w:line="360" w:lineRule="auto"/>
        <w:jc w:val="both"/>
        <w:rPr>
          <w:rFonts w:ascii="Times New Roman" w:eastAsia="Times New Roman" w:hAnsi="Times New Roman" w:cs="Times New Roman"/>
          <w:b/>
          <w:kern w:val="0"/>
          <w:sz w:val="24"/>
          <w:szCs w:val="24"/>
          <w:lang w:val="en-ZA"/>
          <w14:ligatures w14:val="none"/>
        </w:rPr>
      </w:pPr>
      <w:r w:rsidRPr="00DB4FC1">
        <w:rPr>
          <w:rFonts w:ascii="Times New Roman" w:eastAsia="Times New Roman" w:hAnsi="Times New Roman" w:cs="Times New Roman"/>
          <w:b/>
          <w:kern w:val="0"/>
          <w:sz w:val="24"/>
          <w:szCs w:val="24"/>
          <w:lang w:val="en-ZA"/>
          <w14:ligatures w14:val="none"/>
        </w:rPr>
        <w:t>Suggested Methods of Instruction</w:t>
      </w:r>
    </w:p>
    <w:p w14:paraId="1C679669" w14:textId="77777777" w:rsidR="00F916BE" w:rsidRPr="00DB4FC1" w:rsidRDefault="00F916BE">
      <w:pPr>
        <w:numPr>
          <w:ilvl w:val="0"/>
          <w:numId w:val="195"/>
        </w:numPr>
        <w:spacing w:after="0" w:line="360" w:lineRule="auto"/>
        <w:rPr>
          <w:rFonts w:ascii="Times New Roman" w:eastAsia="Times New Roman" w:hAnsi="Times New Roman" w:cs="Times New Roman"/>
          <w:noProof/>
          <w:kern w:val="0"/>
          <w:sz w:val="24"/>
          <w:szCs w:val="24"/>
          <w14:ligatures w14:val="none"/>
        </w:rPr>
      </w:pPr>
      <w:r w:rsidRPr="00DB4FC1">
        <w:rPr>
          <w:rFonts w:ascii="Times New Roman" w:eastAsia="Times New Roman" w:hAnsi="Times New Roman" w:cs="Times New Roman"/>
          <w:kern w:val="0"/>
          <w:sz w:val="24"/>
          <w:szCs w:val="24"/>
          <w14:ligatures w14:val="none"/>
        </w:rPr>
        <w:t>Practical</w:t>
      </w:r>
    </w:p>
    <w:p w14:paraId="4D01F051" w14:textId="77777777" w:rsidR="00F916BE" w:rsidRPr="00DB4FC1" w:rsidRDefault="00F916BE">
      <w:pPr>
        <w:numPr>
          <w:ilvl w:val="0"/>
          <w:numId w:val="195"/>
        </w:numPr>
        <w:spacing w:after="0" w:line="360" w:lineRule="auto"/>
        <w:rPr>
          <w:rFonts w:ascii="Times New Roman" w:eastAsia="Times New Roman" w:hAnsi="Times New Roman" w:cs="Times New Roman"/>
          <w:noProof/>
          <w:kern w:val="0"/>
          <w:sz w:val="24"/>
          <w:szCs w:val="24"/>
          <w14:ligatures w14:val="none"/>
        </w:rPr>
      </w:pPr>
      <w:r w:rsidRPr="00DB4FC1">
        <w:rPr>
          <w:rFonts w:ascii="Times New Roman" w:eastAsia="Times New Roman" w:hAnsi="Times New Roman" w:cs="Times New Roman"/>
          <w:kern w:val="0"/>
          <w:sz w:val="24"/>
          <w:szCs w:val="24"/>
          <w14:ligatures w14:val="none"/>
        </w:rPr>
        <w:t>Lab and field projects</w:t>
      </w:r>
    </w:p>
    <w:p w14:paraId="5E6D39C7" w14:textId="77777777" w:rsidR="00F916BE" w:rsidRPr="00DB4FC1" w:rsidRDefault="00F916BE">
      <w:pPr>
        <w:numPr>
          <w:ilvl w:val="0"/>
          <w:numId w:val="195"/>
        </w:numPr>
        <w:spacing w:after="0" w:line="360" w:lineRule="auto"/>
        <w:rPr>
          <w:rFonts w:ascii="Times New Roman" w:eastAsia="Times New Roman" w:hAnsi="Times New Roman" w:cs="Times New Roman"/>
          <w:noProof/>
          <w:kern w:val="0"/>
          <w:sz w:val="24"/>
          <w:szCs w:val="24"/>
          <w14:ligatures w14:val="none"/>
        </w:rPr>
      </w:pPr>
      <w:r w:rsidRPr="00DB4FC1">
        <w:rPr>
          <w:rFonts w:ascii="Times New Roman" w:eastAsia="Times New Roman" w:hAnsi="Times New Roman" w:cs="Times New Roman"/>
          <w:kern w:val="0"/>
          <w:sz w:val="24"/>
          <w:szCs w:val="24"/>
          <w14:ligatures w14:val="none"/>
        </w:rPr>
        <w:t>Demonstrations</w:t>
      </w:r>
    </w:p>
    <w:p w14:paraId="1F4E65C8" w14:textId="77777777" w:rsidR="00F916BE" w:rsidRPr="00DB4FC1" w:rsidRDefault="00F916BE">
      <w:pPr>
        <w:numPr>
          <w:ilvl w:val="0"/>
          <w:numId w:val="195"/>
        </w:numPr>
        <w:spacing w:after="0" w:line="360" w:lineRule="auto"/>
        <w:rPr>
          <w:rFonts w:ascii="Times New Roman" w:eastAsia="Times New Roman" w:hAnsi="Times New Roman" w:cs="Times New Roman"/>
          <w:noProof/>
          <w:kern w:val="0"/>
          <w:sz w:val="24"/>
          <w:szCs w:val="24"/>
          <w14:ligatures w14:val="none"/>
        </w:rPr>
      </w:pPr>
      <w:r w:rsidRPr="00DB4FC1">
        <w:rPr>
          <w:rFonts w:ascii="Times New Roman" w:eastAsia="Times New Roman" w:hAnsi="Times New Roman" w:cs="Times New Roman"/>
          <w:kern w:val="0"/>
          <w:sz w:val="24"/>
          <w:szCs w:val="24"/>
          <w14:ligatures w14:val="none"/>
        </w:rPr>
        <w:t>Group discussions</w:t>
      </w:r>
    </w:p>
    <w:p w14:paraId="1DA35F02" w14:textId="77777777" w:rsidR="00F916BE" w:rsidRPr="00DB4FC1" w:rsidRDefault="00F916BE">
      <w:pPr>
        <w:numPr>
          <w:ilvl w:val="0"/>
          <w:numId w:val="195"/>
        </w:numPr>
        <w:spacing w:after="0" w:line="360" w:lineRule="auto"/>
        <w:rPr>
          <w:rFonts w:ascii="Times New Roman" w:eastAsia="Times New Roman" w:hAnsi="Times New Roman" w:cs="Times New Roman"/>
          <w:noProof/>
          <w:kern w:val="0"/>
          <w:sz w:val="24"/>
          <w:szCs w:val="24"/>
          <w14:ligatures w14:val="none"/>
        </w:rPr>
      </w:pPr>
      <w:r w:rsidRPr="00DB4FC1">
        <w:rPr>
          <w:rFonts w:ascii="Times New Roman" w:eastAsia="Times New Roman" w:hAnsi="Times New Roman" w:cs="Times New Roman"/>
          <w:kern w:val="0"/>
          <w:sz w:val="24"/>
          <w:szCs w:val="24"/>
          <w14:ligatures w14:val="none"/>
        </w:rPr>
        <w:t>Direct instructions</w:t>
      </w:r>
    </w:p>
    <w:p w14:paraId="1F808FCB" w14:textId="77777777" w:rsidR="00F916BE" w:rsidRPr="00DB4FC1" w:rsidRDefault="00F916BE">
      <w:pPr>
        <w:numPr>
          <w:ilvl w:val="0"/>
          <w:numId w:val="195"/>
        </w:numPr>
        <w:spacing w:after="0" w:line="360" w:lineRule="auto"/>
        <w:rPr>
          <w:rFonts w:ascii="Times New Roman" w:eastAsia="Times New Roman" w:hAnsi="Times New Roman" w:cs="Times New Roman"/>
          <w:noProof/>
          <w:kern w:val="0"/>
          <w:sz w:val="24"/>
          <w:szCs w:val="24"/>
          <w14:ligatures w14:val="none"/>
        </w:rPr>
      </w:pPr>
      <w:r w:rsidRPr="00DB4FC1">
        <w:rPr>
          <w:rFonts w:ascii="Times New Roman" w:eastAsia="Times New Roman" w:hAnsi="Times New Roman" w:cs="Times New Roman"/>
          <w:kern w:val="0"/>
          <w:sz w:val="24"/>
          <w:szCs w:val="24"/>
          <w14:ligatures w14:val="none"/>
        </w:rPr>
        <w:t>Role playing</w:t>
      </w:r>
    </w:p>
    <w:p w14:paraId="22191DD6" w14:textId="77777777" w:rsidR="00F916BE" w:rsidRPr="00DB4FC1" w:rsidRDefault="00F916BE">
      <w:pPr>
        <w:numPr>
          <w:ilvl w:val="0"/>
          <w:numId w:val="195"/>
        </w:numPr>
        <w:spacing w:after="0" w:line="360" w:lineRule="auto"/>
        <w:rPr>
          <w:rFonts w:ascii="Times New Roman" w:eastAsia="Times New Roman" w:hAnsi="Times New Roman" w:cs="Times New Roman"/>
          <w:noProof/>
          <w:kern w:val="0"/>
          <w:sz w:val="24"/>
          <w:szCs w:val="24"/>
          <w14:ligatures w14:val="none"/>
        </w:rPr>
      </w:pPr>
      <w:r w:rsidRPr="00DB4FC1">
        <w:rPr>
          <w:rFonts w:ascii="Times New Roman" w:eastAsia="Times New Roman" w:hAnsi="Times New Roman" w:cs="Times New Roman"/>
          <w:kern w:val="0"/>
          <w:sz w:val="24"/>
          <w:szCs w:val="24"/>
          <w14:ligatures w14:val="none"/>
        </w:rPr>
        <w:t>Interactive lectures</w:t>
      </w:r>
    </w:p>
    <w:p w14:paraId="389A7256" w14:textId="77777777" w:rsidR="00F916BE" w:rsidRPr="00DB4FC1" w:rsidRDefault="00F916BE">
      <w:pPr>
        <w:numPr>
          <w:ilvl w:val="0"/>
          <w:numId w:val="195"/>
        </w:numPr>
        <w:spacing w:after="0" w:line="360" w:lineRule="auto"/>
        <w:rPr>
          <w:rFonts w:ascii="Times New Roman" w:eastAsia="Times New Roman" w:hAnsi="Times New Roman" w:cs="Times New Roman"/>
          <w:noProof/>
          <w:kern w:val="0"/>
          <w:sz w:val="24"/>
          <w:szCs w:val="24"/>
          <w14:ligatures w14:val="none"/>
        </w:rPr>
      </w:pPr>
      <w:r w:rsidRPr="00DB4FC1">
        <w:rPr>
          <w:rFonts w:ascii="Times New Roman" w:eastAsia="Times New Roman" w:hAnsi="Times New Roman" w:cs="Times New Roman"/>
          <w:kern w:val="0"/>
          <w:sz w:val="24"/>
          <w:szCs w:val="24"/>
          <w14:ligatures w14:val="none"/>
        </w:rPr>
        <w:t>Individual assignments</w:t>
      </w:r>
    </w:p>
    <w:p w14:paraId="18210DAF" w14:textId="77777777" w:rsidR="00F916BE" w:rsidRPr="00DB4FC1" w:rsidRDefault="00F916BE">
      <w:pPr>
        <w:numPr>
          <w:ilvl w:val="0"/>
          <w:numId w:val="195"/>
        </w:numPr>
        <w:spacing w:after="0" w:line="360" w:lineRule="auto"/>
        <w:rPr>
          <w:rFonts w:ascii="Times New Roman" w:eastAsia="Times New Roman" w:hAnsi="Times New Roman" w:cs="Times New Roman"/>
          <w:noProof/>
          <w:kern w:val="0"/>
          <w:sz w:val="24"/>
          <w:szCs w:val="24"/>
          <w14:ligatures w14:val="none"/>
        </w:rPr>
      </w:pPr>
      <w:r w:rsidRPr="00DB4FC1">
        <w:rPr>
          <w:rFonts w:ascii="Times New Roman" w:eastAsia="Times New Roman" w:hAnsi="Times New Roman" w:cs="Times New Roman"/>
          <w:kern w:val="0"/>
          <w:sz w:val="24"/>
          <w:szCs w:val="24"/>
          <w14:ligatures w14:val="none"/>
        </w:rPr>
        <w:t>Viewing of related videos</w:t>
      </w:r>
    </w:p>
    <w:p w14:paraId="4716AE24" w14:textId="77777777" w:rsidR="00F916BE" w:rsidRPr="00DB4FC1" w:rsidRDefault="00F916BE" w:rsidP="00DB4FC1">
      <w:pPr>
        <w:spacing w:after="0" w:line="360" w:lineRule="auto"/>
        <w:ind w:left="720"/>
        <w:rPr>
          <w:rFonts w:ascii="Times New Roman" w:eastAsia="Times New Roman" w:hAnsi="Times New Roman" w:cs="Times New Roman"/>
          <w:noProof/>
          <w:kern w:val="0"/>
          <w:sz w:val="24"/>
          <w:szCs w:val="24"/>
          <w14:ligatures w14:val="none"/>
        </w:rPr>
      </w:pPr>
    </w:p>
    <w:p w14:paraId="4C23846D" w14:textId="77777777" w:rsidR="00F916BE" w:rsidRPr="00DB4FC1" w:rsidRDefault="00F916BE" w:rsidP="00DB4FC1">
      <w:pPr>
        <w:spacing w:after="0" w:line="360" w:lineRule="auto"/>
        <w:rPr>
          <w:rFonts w:ascii="Times New Roman" w:eastAsia="Times New Roman" w:hAnsi="Times New Roman" w:cs="Times New Roman"/>
          <w:b/>
          <w:kern w:val="0"/>
          <w:sz w:val="24"/>
          <w:szCs w:val="24"/>
          <w14:ligatures w14:val="none"/>
        </w:rPr>
      </w:pPr>
      <w:r w:rsidRPr="00DB4FC1">
        <w:rPr>
          <w:rFonts w:ascii="Times New Roman" w:eastAsia="Times New Roman" w:hAnsi="Times New Roman" w:cs="Times New Roman"/>
          <w:b/>
          <w:kern w:val="0"/>
          <w:sz w:val="24"/>
          <w:szCs w:val="24"/>
          <w14:ligatures w14:val="none"/>
        </w:rPr>
        <w:t>Recommended Resources for 25 Trainees</w:t>
      </w:r>
    </w:p>
    <w:p w14:paraId="099C3247" w14:textId="77777777" w:rsidR="00F916BE" w:rsidRPr="00DB4FC1" w:rsidRDefault="00F916BE" w:rsidP="00DB4FC1">
      <w:pPr>
        <w:spacing w:after="0" w:line="360" w:lineRule="auto"/>
        <w:contextualSpacing/>
        <w:jc w:val="both"/>
        <w:rPr>
          <w:rFonts w:ascii="Times New Roman" w:eastAsia="Times New Roman" w:hAnsi="Times New Roman" w:cs="Times New Roman"/>
          <w:kern w:val="0"/>
          <w:sz w:val="24"/>
          <w:szCs w:val="24"/>
          <w14:ligatures w14:val="none"/>
        </w:rPr>
      </w:pPr>
    </w:p>
    <w:tbl>
      <w:tblPr>
        <w:tblStyle w:val="TableGrid"/>
        <w:tblW w:w="0" w:type="auto"/>
        <w:tblLayout w:type="fixed"/>
        <w:tblCellMar>
          <w:left w:w="144" w:type="dxa"/>
          <w:right w:w="144" w:type="dxa"/>
        </w:tblCellMar>
        <w:tblLook w:val="04A0" w:firstRow="1" w:lastRow="0" w:firstColumn="1" w:lastColumn="0" w:noHBand="0" w:noVBand="1"/>
      </w:tblPr>
      <w:tblGrid>
        <w:gridCol w:w="895"/>
        <w:gridCol w:w="2077"/>
        <w:gridCol w:w="3233"/>
        <w:gridCol w:w="1260"/>
        <w:gridCol w:w="1885"/>
      </w:tblGrid>
      <w:tr w:rsidR="00F916BE" w:rsidRPr="00DB4FC1" w14:paraId="08CE6472" w14:textId="77777777" w:rsidTr="00F916BE">
        <w:tc>
          <w:tcPr>
            <w:tcW w:w="895" w:type="dxa"/>
            <w:tcBorders>
              <w:top w:val="single" w:sz="4" w:space="0" w:color="auto"/>
              <w:left w:val="single" w:sz="4" w:space="0" w:color="auto"/>
              <w:bottom w:val="single" w:sz="4" w:space="0" w:color="auto"/>
              <w:right w:val="single" w:sz="4" w:space="0" w:color="auto"/>
            </w:tcBorders>
            <w:hideMark/>
          </w:tcPr>
          <w:p w14:paraId="484177C1" w14:textId="77777777" w:rsidR="00F916BE" w:rsidRPr="00DB4FC1" w:rsidRDefault="00F916BE" w:rsidP="00DB4FC1">
            <w:pPr>
              <w:spacing w:line="360" w:lineRule="auto"/>
              <w:jc w:val="center"/>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S/No.</w:t>
            </w:r>
          </w:p>
        </w:tc>
        <w:tc>
          <w:tcPr>
            <w:tcW w:w="2077" w:type="dxa"/>
            <w:tcBorders>
              <w:top w:val="single" w:sz="4" w:space="0" w:color="auto"/>
              <w:left w:val="single" w:sz="4" w:space="0" w:color="auto"/>
              <w:bottom w:val="single" w:sz="4" w:space="0" w:color="auto"/>
              <w:right w:val="single" w:sz="4" w:space="0" w:color="auto"/>
            </w:tcBorders>
            <w:hideMark/>
          </w:tcPr>
          <w:p w14:paraId="129BF62A" w14:textId="77777777" w:rsidR="00F916BE" w:rsidRPr="00DB4FC1" w:rsidRDefault="00F916BE" w:rsidP="00DB4FC1">
            <w:pPr>
              <w:spacing w:line="360" w:lineRule="auto"/>
              <w:jc w:val="center"/>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Category/Item</w:t>
            </w:r>
          </w:p>
        </w:tc>
        <w:tc>
          <w:tcPr>
            <w:tcW w:w="3233" w:type="dxa"/>
            <w:tcBorders>
              <w:top w:val="single" w:sz="4" w:space="0" w:color="auto"/>
              <w:left w:val="single" w:sz="4" w:space="0" w:color="auto"/>
              <w:bottom w:val="single" w:sz="4" w:space="0" w:color="auto"/>
              <w:right w:val="single" w:sz="4" w:space="0" w:color="auto"/>
            </w:tcBorders>
            <w:hideMark/>
          </w:tcPr>
          <w:p w14:paraId="043F74F0" w14:textId="77777777" w:rsidR="00F916BE" w:rsidRPr="00DB4FC1" w:rsidRDefault="00F916BE" w:rsidP="00DB4FC1">
            <w:pPr>
              <w:spacing w:line="360" w:lineRule="auto"/>
              <w:jc w:val="center"/>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1175E033" w14:textId="77777777" w:rsidR="00F916BE" w:rsidRPr="00DB4FC1" w:rsidRDefault="00F916BE" w:rsidP="00DB4FC1">
            <w:pPr>
              <w:spacing w:line="360" w:lineRule="auto"/>
              <w:jc w:val="center"/>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7226C32A" w14:textId="77777777" w:rsidR="00F916BE" w:rsidRPr="00DB4FC1" w:rsidRDefault="00F916BE" w:rsidP="00DB4FC1">
            <w:pPr>
              <w:spacing w:line="360" w:lineRule="auto"/>
              <w:jc w:val="center"/>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Recommended Ratio</w:t>
            </w:r>
          </w:p>
          <w:p w14:paraId="541A1CC4" w14:textId="77777777" w:rsidR="00F916BE" w:rsidRPr="00DB4FC1" w:rsidRDefault="00F916BE" w:rsidP="00DB4FC1">
            <w:pPr>
              <w:spacing w:line="360" w:lineRule="auto"/>
              <w:jc w:val="center"/>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(Item: Trainee)</w:t>
            </w:r>
          </w:p>
        </w:tc>
      </w:tr>
      <w:tr w:rsidR="00F916BE" w:rsidRPr="00DB4FC1" w14:paraId="72D44B44" w14:textId="77777777" w:rsidTr="00F916BE">
        <w:tc>
          <w:tcPr>
            <w:tcW w:w="895" w:type="dxa"/>
            <w:tcBorders>
              <w:top w:val="single" w:sz="4" w:space="0" w:color="auto"/>
              <w:left w:val="single" w:sz="4" w:space="0" w:color="auto"/>
              <w:bottom w:val="single" w:sz="4" w:space="0" w:color="auto"/>
              <w:right w:val="single" w:sz="4" w:space="0" w:color="auto"/>
            </w:tcBorders>
            <w:hideMark/>
          </w:tcPr>
          <w:p w14:paraId="70F029B3" w14:textId="77777777" w:rsidR="00F916BE" w:rsidRPr="00DB4FC1" w:rsidRDefault="00F916BE" w:rsidP="00DB4FC1">
            <w:pPr>
              <w:spacing w:line="360" w:lineRule="auto"/>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487CB263" w14:textId="77777777" w:rsidR="00F916BE" w:rsidRPr="00DB4FC1" w:rsidRDefault="00F916BE" w:rsidP="00DB4FC1">
            <w:pPr>
              <w:spacing w:line="360" w:lineRule="auto"/>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 xml:space="preserve">Learning Materials </w:t>
            </w:r>
          </w:p>
        </w:tc>
      </w:tr>
      <w:tr w:rsidR="00F916BE" w:rsidRPr="00DB4FC1" w14:paraId="3CEF49C6" w14:textId="77777777" w:rsidTr="00F916BE">
        <w:tc>
          <w:tcPr>
            <w:tcW w:w="895" w:type="dxa"/>
            <w:tcBorders>
              <w:top w:val="single" w:sz="4" w:space="0" w:color="auto"/>
              <w:left w:val="single" w:sz="4" w:space="0" w:color="auto"/>
              <w:bottom w:val="single" w:sz="4" w:space="0" w:color="auto"/>
              <w:right w:val="single" w:sz="4" w:space="0" w:color="auto"/>
            </w:tcBorders>
          </w:tcPr>
          <w:p w14:paraId="55585E99" w14:textId="77777777" w:rsidR="00F916BE" w:rsidRPr="00DB4FC1" w:rsidRDefault="00F916BE">
            <w:pPr>
              <w:numPr>
                <w:ilvl w:val="0"/>
                <w:numId w:val="312"/>
              </w:numPr>
              <w:spacing w:line="360" w:lineRule="auto"/>
              <w:rPr>
                <w:rFonts w:ascii="Times New Roman" w:hAnsi="Times New Roman"/>
                <w:bCs/>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hideMark/>
          </w:tcPr>
          <w:p w14:paraId="3A31E6D4"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Reference books</w:t>
            </w:r>
          </w:p>
        </w:tc>
        <w:tc>
          <w:tcPr>
            <w:tcW w:w="3233" w:type="dxa"/>
            <w:tcBorders>
              <w:top w:val="single" w:sz="4" w:space="0" w:color="auto"/>
              <w:left w:val="single" w:sz="4" w:space="0" w:color="auto"/>
              <w:bottom w:val="single" w:sz="4" w:space="0" w:color="auto"/>
              <w:right w:val="single" w:sz="4" w:space="0" w:color="auto"/>
            </w:tcBorders>
            <w:hideMark/>
          </w:tcPr>
          <w:p w14:paraId="2771254A" w14:textId="77777777" w:rsidR="00F916BE" w:rsidRPr="00DB4FC1" w:rsidRDefault="00F916BE">
            <w:pPr>
              <w:numPr>
                <w:ilvl w:val="0"/>
                <w:numId w:val="311"/>
              </w:numPr>
              <w:spacing w:after="120" w:line="360" w:lineRule="auto"/>
              <w:rPr>
                <w:rFonts w:ascii="Times New Roman" w:hAnsi="Times New Roman"/>
                <w:sz w:val="24"/>
                <w:szCs w:val="24"/>
                <w:lang w:eastAsia="en-GB"/>
              </w:rPr>
            </w:pPr>
            <w:r w:rsidRPr="00DB4FC1">
              <w:rPr>
                <w:rFonts w:ascii="Times New Roman" w:hAnsi="Times New Roman"/>
                <w:sz w:val="24"/>
                <w:szCs w:val="24"/>
                <w:lang w:eastAsia="en-GB"/>
              </w:rPr>
              <w:t>Research Methodology: A Step-by-Step Guide for Beginners by Ranjit Kumar</w:t>
            </w:r>
          </w:p>
          <w:p w14:paraId="3AB04C4B" w14:textId="77777777" w:rsidR="00F916BE" w:rsidRPr="00DB4FC1" w:rsidRDefault="00F916BE">
            <w:pPr>
              <w:numPr>
                <w:ilvl w:val="0"/>
                <w:numId w:val="311"/>
              </w:numPr>
              <w:spacing w:after="120" w:line="360" w:lineRule="auto"/>
              <w:rPr>
                <w:rFonts w:ascii="Times New Roman" w:hAnsi="Times New Roman"/>
                <w:sz w:val="24"/>
                <w:szCs w:val="24"/>
                <w:lang w:eastAsia="en-GB"/>
              </w:rPr>
            </w:pPr>
            <w:r w:rsidRPr="00DB4FC1">
              <w:rPr>
                <w:rFonts w:ascii="Times New Roman" w:hAnsi="Times New Roman"/>
                <w:sz w:val="24"/>
                <w:szCs w:val="24"/>
                <w:lang w:eastAsia="en-GB"/>
              </w:rPr>
              <w:t>Research Methodology: Tools And Techniques</w:t>
            </w:r>
          </w:p>
          <w:p w14:paraId="186BACDE" w14:textId="77777777" w:rsidR="00F916BE" w:rsidRPr="00DB4FC1" w:rsidRDefault="00F916BE" w:rsidP="00DB4FC1">
            <w:pPr>
              <w:spacing w:line="360" w:lineRule="auto"/>
              <w:ind w:left="360"/>
              <w:rPr>
                <w:rFonts w:ascii="Times New Roman" w:hAnsi="Times New Roman"/>
                <w:sz w:val="24"/>
                <w:szCs w:val="24"/>
                <w:lang w:eastAsia="en-GB"/>
              </w:rPr>
            </w:pPr>
            <w:r w:rsidRPr="00DB4FC1">
              <w:rPr>
                <w:rFonts w:ascii="Times New Roman" w:hAnsi="Times New Roman"/>
                <w:sz w:val="24"/>
                <w:szCs w:val="24"/>
                <w:lang w:eastAsia="en-GB"/>
              </w:rPr>
              <w:t>By Dr. Prabhat Pandey</w:t>
            </w:r>
          </w:p>
          <w:p w14:paraId="75D38F65" w14:textId="77777777" w:rsidR="00F916BE" w:rsidRPr="00DB4FC1" w:rsidRDefault="00F916BE" w:rsidP="00DB4FC1">
            <w:pPr>
              <w:spacing w:line="360" w:lineRule="auto"/>
              <w:ind w:left="360"/>
              <w:rPr>
                <w:rFonts w:ascii="Times New Roman" w:hAnsi="Times New Roman"/>
                <w:sz w:val="24"/>
                <w:szCs w:val="24"/>
                <w:lang w:eastAsia="en-GB"/>
              </w:rPr>
            </w:pPr>
            <w:r w:rsidRPr="00DB4FC1">
              <w:rPr>
                <w:rFonts w:ascii="Times New Roman" w:hAnsi="Times New Roman"/>
                <w:sz w:val="24"/>
                <w:szCs w:val="24"/>
                <w:lang w:eastAsia="en-GB"/>
              </w:rPr>
              <w:t>and Dr. Meenu Mishra Pandey</w:t>
            </w:r>
          </w:p>
        </w:tc>
        <w:tc>
          <w:tcPr>
            <w:tcW w:w="1260" w:type="dxa"/>
            <w:tcBorders>
              <w:top w:val="single" w:sz="4" w:space="0" w:color="auto"/>
              <w:left w:val="single" w:sz="4" w:space="0" w:color="auto"/>
              <w:bottom w:val="single" w:sz="4" w:space="0" w:color="auto"/>
              <w:right w:val="single" w:sz="4" w:space="0" w:color="auto"/>
            </w:tcBorders>
            <w:hideMark/>
          </w:tcPr>
          <w:p w14:paraId="50311239"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5 pcs</w:t>
            </w:r>
          </w:p>
        </w:tc>
        <w:tc>
          <w:tcPr>
            <w:tcW w:w="1885" w:type="dxa"/>
            <w:tcBorders>
              <w:top w:val="single" w:sz="4" w:space="0" w:color="auto"/>
              <w:left w:val="single" w:sz="4" w:space="0" w:color="auto"/>
              <w:bottom w:val="single" w:sz="4" w:space="0" w:color="auto"/>
              <w:right w:val="single" w:sz="4" w:space="0" w:color="auto"/>
            </w:tcBorders>
            <w:hideMark/>
          </w:tcPr>
          <w:p w14:paraId="0594EA5B"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1:5</w:t>
            </w:r>
          </w:p>
        </w:tc>
      </w:tr>
      <w:tr w:rsidR="00F916BE" w:rsidRPr="00DB4FC1" w14:paraId="0B571F33" w14:textId="77777777" w:rsidTr="00F916BE">
        <w:tc>
          <w:tcPr>
            <w:tcW w:w="895" w:type="dxa"/>
            <w:tcBorders>
              <w:top w:val="single" w:sz="4" w:space="0" w:color="auto"/>
              <w:left w:val="single" w:sz="4" w:space="0" w:color="auto"/>
              <w:bottom w:val="single" w:sz="4" w:space="0" w:color="auto"/>
              <w:right w:val="single" w:sz="4" w:space="0" w:color="auto"/>
            </w:tcBorders>
          </w:tcPr>
          <w:p w14:paraId="42EE0AEB" w14:textId="77777777" w:rsidR="00F916BE" w:rsidRPr="00DB4FC1" w:rsidRDefault="00F916BE">
            <w:pPr>
              <w:numPr>
                <w:ilvl w:val="0"/>
                <w:numId w:val="312"/>
              </w:numPr>
              <w:spacing w:line="360" w:lineRule="auto"/>
              <w:rPr>
                <w:rFonts w:ascii="Times New Roman" w:hAnsi="Times New Roman"/>
                <w:bCs/>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hideMark/>
          </w:tcPr>
          <w:p w14:paraId="4125B8FB"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Charts</w:t>
            </w:r>
          </w:p>
        </w:tc>
        <w:tc>
          <w:tcPr>
            <w:tcW w:w="3233" w:type="dxa"/>
            <w:tcBorders>
              <w:top w:val="single" w:sz="4" w:space="0" w:color="auto"/>
              <w:left w:val="single" w:sz="4" w:space="0" w:color="auto"/>
              <w:bottom w:val="single" w:sz="4" w:space="0" w:color="auto"/>
              <w:right w:val="single" w:sz="4" w:space="0" w:color="auto"/>
            </w:tcBorders>
            <w:hideMark/>
          </w:tcPr>
          <w:p w14:paraId="5F364654"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Research design flow chart</w:t>
            </w:r>
          </w:p>
        </w:tc>
        <w:tc>
          <w:tcPr>
            <w:tcW w:w="1260" w:type="dxa"/>
            <w:tcBorders>
              <w:top w:val="single" w:sz="4" w:space="0" w:color="auto"/>
              <w:left w:val="single" w:sz="4" w:space="0" w:color="auto"/>
              <w:bottom w:val="single" w:sz="4" w:space="0" w:color="auto"/>
              <w:right w:val="single" w:sz="4" w:space="0" w:color="auto"/>
            </w:tcBorders>
            <w:hideMark/>
          </w:tcPr>
          <w:p w14:paraId="4034F9DB"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 pc for each</w:t>
            </w:r>
          </w:p>
        </w:tc>
        <w:tc>
          <w:tcPr>
            <w:tcW w:w="1885" w:type="dxa"/>
            <w:tcBorders>
              <w:top w:val="single" w:sz="4" w:space="0" w:color="auto"/>
              <w:left w:val="single" w:sz="4" w:space="0" w:color="auto"/>
              <w:bottom w:val="single" w:sz="4" w:space="0" w:color="auto"/>
              <w:right w:val="single" w:sz="4" w:space="0" w:color="auto"/>
            </w:tcBorders>
            <w:hideMark/>
          </w:tcPr>
          <w:p w14:paraId="4B620B44"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1:25</w:t>
            </w:r>
          </w:p>
        </w:tc>
      </w:tr>
      <w:tr w:rsidR="00F916BE" w:rsidRPr="00DB4FC1" w14:paraId="64A35AF0" w14:textId="77777777" w:rsidTr="00F916BE">
        <w:trPr>
          <w:trHeight w:val="2870"/>
        </w:trPr>
        <w:tc>
          <w:tcPr>
            <w:tcW w:w="895" w:type="dxa"/>
            <w:tcBorders>
              <w:top w:val="single" w:sz="4" w:space="0" w:color="auto"/>
              <w:left w:val="single" w:sz="4" w:space="0" w:color="auto"/>
              <w:bottom w:val="single" w:sz="4" w:space="0" w:color="auto"/>
              <w:right w:val="single" w:sz="4" w:space="0" w:color="auto"/>
            </w:tcBorders>
          </w:tcPr>
          <w:p w14:paraId="2854A5CB" w14:textId="77777777" w:rsidR="00F916BE" w:rsidRPr="00DB4FC1" w:rsidRDefault="00F916BE">
            <w:pPr>
              <w:numPr>
                <w:ilvl w:val="0"/>
                <w:numId w:val="312"/>
              </w:numPr>
              <w:spacing w:line="360" w:lineRule="auto"/>
              <w:rPr>
                <w:rFonts w:ascii="Times New Roman" w:hAnsi="Times New Roman"/>
                <w:bCs/>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hideMark/>
          </w:tcPr>
          <w:p w14:paraId="52693469"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Software</w:t>
            </w:r>
          </w:p>
        </w:tc>
        <w:tc>
          <w:tcPr>
            <w:tcW w:w="3233" w:type="dxa"/>
            <w:tcBorders>
              <w:top w:val="single" w:sz="4" w:space="0" w:color="auto"/>
              <w:left w:val="single" w:sz="4" w:space="0" w:color="auto"/>
              <w:bottom w:val="single" w:sz="4" w:space="0" w:color="auto"/>
              <w:right w:val="single" w:sz="4" w:space="0" w:color="auto"/>
            </w:tcBorders>
            <w:hideMark/>
          </w:tcPr>
          <w:p w14:paraId="290C8DEB"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Data analysis software i.e SPSS, Microsoft Excel</w:t>
            </w:r>
          </w:p>
          <w:p w14:paraId="61AD27D1"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 xml:space="preserve">Data presentation software i.e. Microsoft </w:t>
            </w:r>
            <w:proofErr w:type="spellStart"/>
            <w:r w:rsidRPr="00DB4FC1">
              <w:rPr>
                <w:rFonts w:ascii="Times New Roman" w:eastAsia="Times New Roman" w:hAnsi="Times New Roman"/>
                <w:bCs/>
                <w:sz w:val="24"/>
                <w:szCs w:val="24"/>
                <w:lang w:eastAsia="en-GB"/>
              </w:rPr>
              <w:t>powerpoint</w:t>
            </w:r>
            <w:proofErr w:type="spellEnd"/>
            <w:r w:rsidRPr="00DB4FC1">
              <w:rPr>
                <w:rFonts w:ascii="Times New Roman" w:eastAsia="Times New Roman" w:hAnsi="Times New Roman"/>
                <w:bCs/>
                <w:sz w:val="24"/>
                <w:szCs w:val="24"/>
                <w:lang w:eastAsia="en-GB"/>
              </w:rPr>
              <w:t>, Tableau, Canva, Microsoft Excel.</w:t>
            </w:r>
          </w:p>
          <w:p w14:paraId="4ADD66A6"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Planning and management software. i.e. Google Calendar</w:t>
            </w:r>
          </w:p>
          <w:p w14:paraId="2AB7D376" w14:textId="77777777" w:rsidR="00F916BE" w:rsidRPr="00DB4FC1" w:rsidRDefault="00F916BE" w:rsidP="00DB4FC1">
            <w:pPr>
              <w:spacing w:line="360" w:lineRule="auto"/>
              <w:rPr>
                <w:rFonts w:ascii="Times New Roman" w:eastAsia="Times New Roman" w:hAnsi="Times New Roman"/>
                <w:bCs/>
                <w:sz w:val="24"/>
                <w:szCs w:val="24"/>
                <w:lang w:eastAsia="en-GB"/>
              </w:rPr>
            </w:pPr>
          </w:p>
        </w:tc>
        <w:tc>
          <w:tcPr>
            <w:tcW w:w="1260" w:type="dxa"/>
            <w:tcBorders>
              <w:top w:val="single" w:sz="4" w:space="0" w:color="auto"/>
              <w:left w:val="single" w:sz="4" w:space="0" w:color="auto"/>
              <w:bottom w:val="single" w:sz="4" w:space="0" w:color="auto"/>
              <w:right w:val="single" w:sz="4" w:space="0" w:color="auto"/>
            </w:tcBorders>
            <w:hideMark/>
          </w:tcPr>
          <w:p w14:paraId="69381195"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25</w:t>
            </w:r>
          </w:p>
        </w:tc>
        <w:tc>
          <w:tcPr>
            <w:tcW w:w="1885" w:type="dxa"/>
            <w:tcBorders>
              <w:top w:val="single" w:sz="4" w:space="0" w:color="auto"/>
              <w:left w:val="single" w:sz="4" w:space="0" w:color="auto"/>
              <w:bottom w:val="single" w:sz="4" w:space="0" w:color="auto"/>
              <w:right w:val="single" w:sz="4" w:space="0" w:color="auto"/>
            </w:tcBorders>
            <w:hideMark/>
          </w:tcPr>
          <w:p w14:paraId="2707786B"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1:1</w:t>
            </w:r>
          </w:p>
        </w:tc>
      </w:tr>
      <w:tr w:rsidR="00F916BE" w:rsidRPr="00DB4FC1" w14:paraId="45201AD3" w14:textId="77777777" w:rsidTr="00F916BE">
        <w:tc>
          <w:tcPr>
            <w:tcW w:w="895" w:type="dxa"/>
            <w:tcBorders>
              <w:top w:val="single" w:sz="4" w:space="0" w:color="auto"/>
              <w:left w:val="single" w:sz="4" w:space="0" w:color="auto"/>
              <w:bottom w:val="single" w:sz="4" w:space="0" w:color="auto"/>
              <w:right w:val="single" w:sz="4" w:space="0" w:color="auto"/>
            </w:tcBorders>
          </w:tcPr>
          <w:p w14:paraId="69E4A09F" w14:textId="77777777" w:rsidR="00F916BE" w:rsidRPr="00DB4FC1" w:rsidRDefault="00F916BE">
            <w:pPr>
              <w:numPr>
                <w:ilvl w:val="0"/>
                <w:numId w:val="312"/>
              </w:numPr>
              <w:spacing w:line="360" w:lineRule="auto"/>
              <w:rPr>
                <w:rFonts w:ascii="Times New Roman" w:hAnsi="Times New Roman"/>
                <w:bCs/>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hideMark/>
          </w:tcPr>
          <w:p w14:paraId="02F2E223"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Audio visual presentations</w:t>
            </w:r>
          </w:p>
        </w:tc>
        <w:tc>
          <w:tcPr>
            <w:tcW w:w="3233" w:type="dxa"/>
            <w:tcBorders>
              <w:top w:val="single" w:sz="4" w:space="0" w:color="auto"/>
              <w:left w:val="single" w:sz="4" w:space="0" w:color="auto"/>
              <w:bottom w:val="single" w:sz="4" w:space="0" w:color="auto"/>
              <w:right w:val="single" w:sz="4" w:space="0" w:color="auto"/>
            </w:tcBorders>
            <w:hideMark/>
          </w:tcPr>
          <w:p w14:paraId="3AD9FB2F"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Projector</w:t>
            </w:r>
          </w:p>
        </w:tc>
        <w:tc>
          <w:tcPr>
            <w:tcW w:w="1260" w:type="dxa"/>
            <w:tcBorders>
              <w:top w:val="single" w:sz="4" w:space="0" w:color="auto"/>
              <w:left w:val="single" w:sz="4" w:space="0" w:color="auto"/>
              <w:bottom w:val="single" w:sz="4" w:space="0" w:color="auto"/>
              <w:right w:val="single" w:sz="4" w:space="0" w:color="auto"/>
            </w:tcBorders>
            <w:hideMark/>
          </w:tcPr>
          <w:p w14:paraId="578602D5"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w:t>
            </w:r>
          </w:p>
        </w:tc>
        <w:tc>
          <w:tcPr>
            <w:tcW w:w="1885" w:type="dxa"/>
            <w:tcBorders>
              <w:top w:val="single" w:sz="4" w:space="0" w:color="auto"/>
              <w:left w:val="single" w:sz="4" w:space="0" w:color="auto"/>
              <w:bottom w:val="single" w:sz="4" w:space="0" w:color="auto"/>
              <w:right w:val="single" w:sz="4" w:space="0" w:color="auto"/>
            </w:tcBorders>
            <w:hideMark/>
          </w:tcPr>
          <w:p w14:paraId="4B277E2B"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1:25</w:t>
            </w:r>
          </w:p>
        </w:tc>
      </w:tr>
      <w:tr w:rsidR="00F916BE" w:rsidRPr="00DB4FC1" w14:paraId="45F6EC67" w14:textId="77777777" w:rsidTr="00F916BE">
        <w:tc>
          <w:tcPr>
            <w:tcW w:w="895" w:type="dxa"/>
            <w:tcBorders>
              <w:top w:val="single" w:sz="4" w:space="0" w:color="auto"/>
              <w:left w:val="single" w:sz="4" w:space="0" w:color="auto"/>
              <w:bottom w:val="single" w:sz="4" w:space="0" w:color="auto"/>
              <w:right w:val="single" w:sz="4" w:space="0" w:color="auto"/>
            </w:tcBorders>
            <w:hideMark/>
          </w:tcPr>
          <w:p w14:paraId="7BB1FD5F" w14:textId="77777777" w:rsidR="00F916BE" w:rsidRPr="00DB4FC1" w:rsidRDefault="00F916BE" w:rsidP="00DB4FC1">
            <w:pPr>
              <w:spacing w:line="360" w:lineRule="auto"/>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765214DA" w14:textId="77777777" w:rsidR="00F916BE" w:rsidRPr="00DB4FC1" w:rsidRDefault="00F916BE" w:rsidP="00DB4FC1">
            <w:pPr>
              <w:spacing w:line="360" w:lineRule="auto"/>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Learning Facilities &amp; infrastructure</w:t>
            </w:r>
          </w:p>
        </w:tc>
      </w:tr>
      <w:tr w:rsidR="00F916BE" w:rsidRPr="00DB4FC1" w14:paraId="46DFEFD3" w14:textId="77777777" w:rsidTr="00F916BE">
        <w:tc>
          <w:tcPr>
            <w:tcW w:w="895" w:type="dxa"/>
            <w:tcBorders>
              <w:top w:val="single" w:sz="4" w:space="0" w:color="auto"/>
              <w:left w:val="single" w:sz="4" w:space="0" w:color="auto"/>
              <w:bottom w:val="single" w:sz="4" w:space="0" w:color="auto"/>
              <w:right w:val="single" w:sz="4" w:space="0" w:color="auto"/>
            </w:tcBorders>
          </w:tcPr>
          <w:p w14:paraId="2CD7F2FA" w14:textId="77777777" w:rsidR="00F916BE" w:rsidRPr="00DB4FC1" w:rsidRDefault="00F916BE">
            <w:pPr>
              <w:numPr>
                <w:ilvl w:val="0"/>
                <w:numId w:val="312"/>
              </w:numPr>
              <w:spacing w:line="360" w:lineRule="auto"/>
              <w:rPr>
                <w:rFonts w:ascii="Times New Roman" w:hAnsi="Times New Roman"/>
                <w:bCs/>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hideMark/>
          </w:tcPr>
          <w:p w14:paraId="73912633"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Lecture/theory room</w:t>
            </w:r>
          </w:p>
        </w:tc>
        <w:tc>
          <w:tcPr>
            <w:tcW w:w="3233" w:type="dxa"/>
            <w:tcBorders>
              <w:top w:val="single" w:sz="4" w:space="0" w:color="auto"/>
              <w:left w:val="single" w:sz="4" w:space="0" w:color="auto"/>
              <w:bottom w:val="single" w:sz="4" w:space="0" w:color="auto"/>
              <w:right w:val="single" w:sz="4" w:space="0" w:color="auto"/>
            </w:tcBorders>
            <w:hideMark/>
          </w:tcPr>
          <w:p w14:paraId="22737A60" w14:textId="77777777" w:rsidR="00F916BE" w:rsidRPr="00DB4FC1" w:rsidRDefault="00F916BE" w:rsidP="00DB4FC1">
            <w:pPr>
              <w:spacing w:line="360" w:lineRule="auto"/>
              <w:rPr>
                <w:rFonts w:ascii="Times New Roman" w:eastAsia="Times New Roman" w:hAnsi="Times New Roman"/>
                <w:bCs/>
                <w:sz w:val="24"/>
                <w:szCs w:val="24"/>
                <w:highlight w:val="yellow"/>
                <w:lang w:eastAsia="en-GB"/>
              </w:rPr>
            </w:pPr>
            <w:r w:rsidRPr="00DB4FC1">
              <w:rPr>
                <w:rFonts w:ascii="Times New Roman" w:eastAsia="Times New Roman" w:hAnsi="Times New Roman"/>
                <w:bCs/>
                <w:sz w:val="24"/>
                <w:szCs w:val="24"/>
                <w:lang w:eastAsia="en-GB"/>
              </w:rPr>
              <w:t>60m</w:t>
            </w:r>
            <w:r w:rsidRPr="00DB4FC1">
              <w:rPr>
                <w:rFonts w:ascii="Times New Roman" w:eastAsia="Times New Roman" w:hAnsi="Times New Roman"/>
                <w:bCs/>
                <w:sz w:val="24"/>
                <w:szCs w:val="24"/>
                <w:vertAlign w:val="superscript"/>
                <w:lang w:eastAsia="en-GB"/>
              </w:rPr>
              <w:t>2</w:t>
            </w:r>
          </w:p>
        </w:tc>
        <w:tc>
          <w:tcPr>
            <w:tcW w:w="1260" w:type="dxa"/>
            <w:tcBorders>
              <w:top w:val="single" w:sz="4" w:space="0" w:color="auto"/>
              <w:left w:val="single" w:sz="4" w:space="0" w:color="auto"/>
              <w:bottom w:val="single" w:sz="4" w:space="0" w:color="auto"/>
              <w:right w:val="single" w:sz="4" w:space="0" w:color="auto"/>
            </w:tcBorders>
            <w:hideMark/>
          </w:tcPr>
          <w:p w14:paraId="432A747D"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w:t>
            </w:r>
          </w:p>
        </w:tc>
        <w:tc>
          <w:tcPr>
            <w:tcW w:w="1885" w:type="dxa"/>
            <w:tcBorders>
              <w:top w:val="single" w:sz="4" w:space="0" w:color="auto"/>
              <w:left w:val="single" w:sz="4" w:space="0" w:color="auto"/>
              <w:bottom w:val="single" w:sz="4" w:space="0" w:color="auto"/>
              <w:right w:val="single" w:sz="4" w:space="0" w:color="auto"/>
            </w:tcBorders>
            <w:hideMark/>
          </w:tcPr>
          <w:p w14:paraId="4EC3C16A"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1:25</w:t>
            </w:r>
          </w:p>
        </w:tc>
      </w:tr>
      <w:tr w:rsidR="00F916BE" w:rsidRPr="00DB4FC1" w14:paraId="0BD5C047" w14:textId="77777777" w:rsidTr="00F916BE">
        <w:tc>
          <w:tcPr>
            <w:tcW w:w="895" w:type="dxa"/>
            <w:tcBorders>
              <w:top w:val="single" w:sz="4" w:space="0" w:color="auto"/>
              <w:left w:val="single" w:sz="4" w:space="0" w:color="auto"/>
              <w:bottom w:val="single" w:sz="4" w:space="0" w:color="auto"/>
              <w:right w:val="single" w:sz="4" w:space="0" w:color="auto"/>
            </w:tcBorders>
          </w:tcPr>
          <w:p w14:paraId="18005635" w14:textId="77777777" w:rsidR="00F916BE" w:rsidRPr="00DB4FC1" w:rsidRDefault="00F916BE">
            <w:pPr>
              <w:numPr>
                <w:ilvl w:val="0"/>
                <w:numId w:val="312"/>
              </w:numPr>
              <w:spacing w:line="360" w:lineRule="auto"/>
              <w:rPr>
                <w:rFonts w:ascii="Times New Roman" w:hAnsi="Times New Roman"/>
                <w:bCs/>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hideMark/>
          </w:tcPr>
          <w:p w14:paraId="5FF7FFF3"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Computer laboratory</w:t>
            </w:r>
          </w:p>
        </w:tc>
        <w:tc>
          <w:tcPr>
            <w:tcW w:w="3233" w:type="dxa"/>
            <w:tcBorders>
              <w:top w:val="single" w:sz="4" w:space="0" w:color="auto"/>
              <w:left w:val="single" w:sz="4" w:space="0" w:color="auto"/>
              <w:bottom w:val="single" w:sz="4" w:space="0" w:color="auto"/>
              <w:right w:val="single" w:sz="4" w:space="0" w:color="auto"/>
            </w:tcBorders>
            <w:hideMark/>
          </w:tcPr>
          <w:p w14:paraId="4822FF2B"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100m</w:t>
            </w:r>
            <w:r w:rsidRPr="00DB4FC1">
              <w:rPr>
                <w:rFonts w:ascii="Times New Roman" w:eastAsia="Times New Roman" w:hAnsi="Times New Roman"/>
                <w:bCs/>
                <w:sz w:val="24"/>
                <w:szCs w:val="24"/>
                <w:vertAlign w:val="superscript"/>
                <w:lang w:eastAsia="en-GB"/>
              </w:rPr>
              <w:t>2</w:t>
            </w:r>
          </w:p>
        </w:tc>
        <w:tc>
          <w:tcPr>
            <w:tcW w:w="1260" w:type="dxa"/>
            <w:tcBorders>
              <w:top w:val="single" w:sz="4" w:space="0" w:color="auto"/>
              <w:left w:val="single" w:sz="4" w:space="0" w:color="auto"/>
              <w:bottom w:val="single" w:sz="4" w:space="0" w:color="auto"/>
              <w:right w:val="single" w:sz="4" w:space="0" w:color="auto"/>
            </w:tcBorders>
            <w:hideMark/>
          </w:tcPr>
          <w:p w14:paraId="01A3F210"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w:t>
            </w:r>
          </w:p>
        </w:tc>
        <w:tc>
          <w:tcPr>
            <w:tcW w:w="1885" w:type="dxa"/>
            <w:tcBorders>
              <w:top w:val="single" w:sz="4" w:space="0" w:color="auto"/>
              <w:left w:val="single" w:sz="4" w:space="0" w:color="auto"/>
              <w:bottom w:val="single" w:sz="4" w:space="0" w:color="auto"/>
              <w:right w:val="single" w:sz="4" w:space="0" w:color="auto"/>
            </w:tcBorders>
            <w:hideMark/>
          </w:tcPr>
          <w:p w14:paraId="0989F056"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1:25</w:t>
            </w:r>
          </w:p>
        </w:tc>
      </w:tr>
      <w:tr w:rsidR="00F916BE" w:rsidRPr="00DB4FC1" w14:paraId="3BF66321" w14:textId="77777777" w:rsidTr="00F916BE">
        <w:tc>
          <w:tcPr>
            <w:tcW w:w="895" w:type="dxa"/>
            <w:tcBorders>
              <w:top w:val="single" w:sz="4" w:space="0" w:color="auto"/>
              <w:left w:val="single" w:sz="4" w:space="0" w:color="auto"/>
              <w:bottom w:val="single" w:sz="4" w:space="0" w:color="auto"/>
              <w:right w:val="single" w:sz="4" w:space="0" w:color="auto"/>
            </w:tcBorders>
          </w:tcPr>
          <w:p w14:paraId="223E2924" w14:textId="77777777" w:rsidR="00F916BE" w:rsidRPr="00DB4FC1" w:rsidRDefault="00F916BE">
            <w:pPr>
              <w:numPr>
                <w:ilvl w:val="0"/>
                <w:numId w:val="312"/>
              </w:numPr>
              <w:spacing w:line="360" w:lineRule="auto"/>
              <w:rPr>
                <w:rFonts w:ascii="Times New Roman" w:hAnsi="Times New Roman"/>
                <w:bCs/>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tcPr>
          <w:p w14:paraId="45BD14E5"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Research Centre</w:t>
            </w:r>
          </w:p>
        </w:tc>
        <w:tc>
          <w:tcPr>
            <w:tcW w:w="3233" w:type="dxa"/>
            <w:tcBorders>
              <w:top w:val="single" w:sz="4" w:space="0" w:color="auto"/>
              <w:left w:val="single" w:sz="4" w:space="0" w:color="auto"/>
              <w:bottom w:val="single" w:sz="4" w:space="0" w:color="auto"/>
              <w:right w:val="single" w:sz="4" w:space="0" w:color="auto"/>
            </w:tcBorders>
          </w:tcPr>
          <w:p w14:paraId="01D769FA"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100m</w:t>
            </w:r>
            <w:r w:rsidRPr="00DB4FC1">
              <w:rPr>
                <w:rFonts w:ascii="Times New Roman" w:eastAsia="Times New Roman" w:hAnsi="Times New Roman"/>
                <w:bCs/>
                <w:sz w:val="24"/>
                <w:szCs w:val="24"/>
                <w:vertAlign w:val="superscript"/>
                <w:lang w:eastAsia="en-GB"/>
              </w:rPr>
              <w:t xml:space="preserve">2 </w:t>
            </w:r>
          </w:p>
        </w:tc>
        <w:tc>
          <w:tcPr>
            <w:tcW w:w="1260" w:type="dxa"/>
            <w:tcBorders>
              <w:top w:val="single" w:sz="4" w:space="0" w:color="auto"/>
              <w:left w:val="single" w:sz="4" w:space="0" w:color="auto"/>
              <w:bottom w:val="single" w:sz="4" w:space="0" w:color="auto"/>
              <w:right w:val="single" w:sz="4" w:space="0" w:color="auto"/>
            </w:tcBorders>
          </w:tcPr>
          <w:p w14:paraId="40095045"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w:t>
            </w:r>
          </w:p>
        </w:tc>
        <w:tc>
          <w:tcPr>
            <w:tcW w:w="1885" w:type="dxa"/>
            <w:tcBorders>
              <w:top w:val="single" w:sz="4" w:space="0" w:color="auto"/>
              <w:left w:val="single" w:sz="4" w:space="0" w:color="auto"/>
              <w:bottom w:val="single" w:sz="4" w:space="0" w:color="auto"/>
              <w:right w:val="single" w:sz="4" w:space="0" w:color="auto"/>
            </w:tcBorders>
          </w:tcPr>
          <w:p w14:paraId="4059469A"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1:25</w:t>
            </w:r>
          </w:p>
        </w:tc>
      </w:tr>
      <w:tr w:rsidR="00F916BE" w:rsidRPr="00DB4FC1" w14:paraId="4F93C279" w14:textId="77777777" w:rsidTr="00F916BE">
        <w:tc>
          <w:tcPr>
            <w:tcW w:w="895" w:type="dxa"/>
            <w:tcBorders>
              <w:top w:val="single" w:sz="4" w:space="0" w:color="auto"/>
              <w:left w:val="single" w:sz="4" w:space="0" w:color="auto"/>
              <w:bottom w:val="single" w:sz="4" w:space="0" w:color="auto"/>
              <w:right w:val="single" w:sz="4" w:space="0" w:color="auto"/>
            </w:tcBorders>
            <w:hideMark/>
          </w:tcPr>
          <w:p w14:paraId="7645B304" w14:textId="77777777" w:rsidR="00F916BE" w:rsidRPr="00DB4FC1" w:rsidRDefault="00F916BE" w:rsidP="00DB4FC1">
            <w:pPr>
              <w:spacing w:line="360" w:lineRule="auto"/>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6AF18BF9" w14:textId="77777777" w:rsidR="00F916BE" w:rsidRPr="00DB4FC1" w:rsidRDefault="00F916BE" w:rsidP="00DB4FC1">
            <w:pPr>
              <w:spacing w:line="360" w:lineRule="auto"/>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Consumable materials</w:t>
            </w:r>
          </w:p>
        </w:tc>
      </w:tr>
      <w:tr w:rsidR="00F916BE" w:rsidRPr="00DB4FC1" w14:paraId="5134E9B2" w14:textId="77777777" w:rsidTr="00F916BE">
        <w:trPr>
          <w:trHeight w:val="1061"/>
        </w:trPr>
        <w:tc>
          <w:tcPr>
            <w:tcW w:w="895" w:type="dxa"/>
            <w:tcBorders>
              <w:top w:val="single" w:sz="4" w:space="0" w:color="auto"/>
              <w:left w:val="single" w:sz="4" w:space="0" w:color="auto"/>
              <w:bottom w:val="single" w:sz="4" w:space="0" w:color="auto"/>
              <w:right w:val="single" w:sz="4" w:space="0" w:color="auto"/>
            </w:tcBorders>
          </w:tcPr>
          <w:p w14:paraId="72986EE6" w14:textId="77777777" w:rsidR="00F916BE" w:rsidRPr="00DB4FC1" w:rsidRDefault="00F916BE">
            <w:pPr>
              <w:numPr>
                <w:ilvl w:val="0"/>
                <w:numId w:val="312"/>
              </w:numPr>
              <w:spacing w:line="360" w:lineRule="auto"/>
              <w:rPr>
                <w:rFonts w:ascii="Times New Roman" w:hAnsi="Times New Roman"/>
                <w:bCs/>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tcPr>
          <w:p w14:paraId="5CE370AE"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Field research materials</w:t>
            </w:r>
          </w:p>
        </w:tc>
        <w:tc>
          <w:tcPr>
            <w:tcW w:w="3233" w:type="dxa"/>
            <w:tcBorders>
              <w:top w:val="single" w:sz="4" w:space="0" w:color="auto"/>
              <w:left w:val="single" w:sz="4" w:space="0" w:color="auto"/>
              <w:bottom w:val="single" w:sz="4" w:space="0" w:color="auto"/>
              <w:right w:val="single" w:sz="4" w:space="0" w:color="auto"/>
            </w:tcBorders>
          </w:tcPr>
          <w:p w14:paraId="1C669842"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Sampling supplies i.e. soil, bags, notebook, battery and fuel</w:t>
            </w:r>
          </w:p>
          <w:p w14:paraId="26EBD5AC" w14:textId="77777777" w:rsidR="00F916BE" w:rsidRPr="00DB4FC1" w:rsidRDefault="00F916BE" w:rsidP="00DB4FC1">
            <w:pPr>
              <w:spacing w:line="360" w:lineRule="auto"/>
              <w:rPr>
                <w:rFonts w:ascii="Times New Roman" w:eastAsia="Times New Roman" w:hAnsi="Times New Roman"/>
                <w:bCs/>
                <w:sz w:val="24"/>
                <w:szCs w:val="24"/>
                <w:lang w:eastAsia="en-GB"/>
              </w:rPr>
            </w:pPr>
          </w:p>
        </w:tc>
        <w:tc>
          <w:tcPr>
            <w:tcW w:w="1260" w:type="dxa"/>
            <w:tcBorders>
              <w:top w:val="single" w:sz="4" w:space="0" w:color="auto"/>
              <w:left w:val="single" w:sz="4" w:space="0" w:color="auto"/>
              <w:bottom w:val="single" w:sz="4" w:space="0" w:color="auto"/>
              <w:right w:val="single" w:sz="4" w:space="0" w:color="auto"/>
            </w:tcBorders>
            <w:hideMark/>
          </w:tcPr>
          <w:p w14:paraId="4070FC14"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25 pcs</w:t>
            </w:r>
          </w:p>
        </w:tc>
        <w:tc>
          <w:tcPr>
            <w:tcW w:w="1885" w:type="dxa"/>
            <w:tcBorders>
              <w:top w:val="single" w:sz="4" w:space="0" w:color="auto"/>
              <w:left w:val="single" w:sz="4" w:space="0" w:color="auto"/>
              <w:bottom w:val="single" w:sz="4" w:space="0" w:color="auto"/>
              <w:right w:val="single" w:sz="4" w:space="0" w:color="auto"/>
            </w:tcBorders>
            <w:hideMark/>
          </w:tcPr>
          <w:p w14:paraId="498367E0"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1:1</w:t>
            </w:r>
          </w:p>
        </w:tc>
      </w:tr>
      <w:tr w:rsidR="00F916BE" w:rsidRPr="00DB4FC1" w14:paraId="2D0D7428" w14:textId="77777777" w:rsidTr="00F916BE">
        <w:tc>
          <w:tcPr>
            <w:tcW w:w="895" w:type="dxa"/>
            <w:tcBorders>
              <w:top w:val="single" w:sz="4" w:space="0" w:color="auto"/>
              <w:left w:val="single" w:sz="4" w:space="0" w:color="auto"/>
              <w:bottom w:val="single" w:sz="4" w:space="0" w:color="auto"/>
              <w:right w:val="single" w:sz="4" w:space="0" w:color="auto"/>
            </w:tcBorders>
          </w:tcPr>
          <w:p w14:paraId="75F62C06" w14:textId="77777777" w:rsidR="00F916BE" w:rsidRPr="00DB4FC1" w:rsidRDefault="00F916BE">
            <w:pPr>
              <w:numPr>
                <w:ilvl w:val="0"/>
                <w:numId w:val="312"/>
              </w:numPr>
              <w:spacing w:line="360" w:lineRule="auto"/>
              <w:rPr>
                <w:rFonts w:ascii="Times New Roman" w:hAnsi="Times New Roman"/>
                <w:bCs/>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tcPr>
          <w:p w14:paraId="0003E4A2"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Social research materials</w:t>
            </w:r>
          </w:p>
        </w:tc>
        <w:tc>
          <w:tcPr>
            <w:tcW w:w="3233" w:type="dxa"/>
            <w:tcBorders>
              <w:top w:val="single" w:sz="4" w:space="0" w:color="auto"/>
              <w:left w:val="single" w:sz="4" w:space="0" w:color="auto"/>
              <w:bottom w:val="single" w:sz="4" w:space="0" w:color="auto"/>
              <w:right w:val="single" w:sz="4" w:space="0" w:color="auto"/>
            </w:tcBorders>
          </w:tcPr>
          <w:p w14:paraId="3066D778"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Surveys and questionnaires</w:t>
            </w:r>
          </w:p>
        </w:tc>
        <w:tc>
          <w:tcPr>
            <w:tcW w:w="1260" w:type="dxa"/>
            <w:tcBorders>
              <w:top w:val="single" w:sz="4" w:space="0" w:color="auto"/>
              <w:left w:val="single" w:sz="4" w:space="0" w:color="auto"/>
              <w:bottom w:val="single" w:sz="4" w:space="0" w:color="auto"/>
              <w:right w:val="single" w:sz="4" w:space="0" w:color="auto"/>
            </w:tcBorders>
            <w:hideMark/>
          </w:tcPr>
          <w:p w14:paraId="7464EE69"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25 pcs</w:t>
            </w:r>
          </w:p>
        </w:tc>
        <w:tc>
          <w:tcPr>
            <w:tcW w:w="1885" w:type="dxa"/>
            <w:tcBorders>
              <w:top w:val="single" w:sz="4" w:space="0" w:color="auto"/>
              <w:left w:val="single" w:sz="4" w:space="0" w:color="auto"/>
              <w:bottom w:val="single" w:sz="4" w:space="0" w:color="auto"/>
              <w:right w:val="single" w:sz="4" w:space="0" w:color="auto"/>
            </w:tcBorders>
            <w:hideMark/>
          </w:tcPr>
          <w:p w14:paraId="5F1B1550"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1:1</w:t>
            </w:r>
          </w:p>
        </w:tc>
      </w:tr>
      <w:tr w:rsidR="00F916BE" w:rsidRPr="00DB4FC1" w14:paraId="5BD13648" w14:textId="77777777" w:rsidTr="00F916BE">
        <w:tc>
          <w:tcPr>
            <w:tcW w:w="895" w:type="dxa"/>
            <w:tcBorders>
              <w:top w:val="single" w:sz="4" w:space="0" w:color="auto"/>
              <w:left w:val="single" w:sz="4" w:space="0" w:color="auto"/>
              <w:bottom w:val="single" w:sz="4" w:space="0" w:color="auto"/>
              <w:right w:val="single" w:sz="4" w:space="0" w:color="auto"/>
            </w:tcBorders>
          </w:tcPr>
          <w:p w14:paraId="782DF10E" w14:textId="77777777" w:rsidR="00F916BE" w:rsidRPr="00DB4FC1" w:rsidRDefault="00F916BE">
            <w:pPr>
              <w:numPr>
                <w:ilvl w:val="0"/>
                <w:numId w:val="312"/>
              </w:numPr>
              <w:spacing w:line="360" w:lineRule="auto"/>
              <w:rPr>
                <w:rFonts w:ascii="Times New Roman" w:hAnsi="Times New Roman"/>
                <w:bCs/>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tcPr>
          <w:p w14:paraId="15858DB7"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Laboratory research materials</w:t>
            </w:r>
          </w:p>
        </w:tc>
        <w:tc>
          <w:tcPr>
            <w:tcW w:w="3233" w:type="dxa"/>
            <w:tcBorders>
              <w:top w:val="single" w:sz="4" w:space="0" w:color="auto"/>
              <w:left w:val="single" w:sz="4" w:space="0" w:color="auto"/>
              <w:bottom w:val="single" w:sz="4" w:space="0" w:color="auto"/>
              <w:right w:val="single" w:sz="4" w:space="0" w:color="auto"/>
            </w:tcBorders>
          </w:tcPr>
          <w:p w14:paraId="3F9A610C"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Chemical reagents, glassware and plastic ware</w:t>
            </w:r>
          </w:p>
        </w:tc>
        <w:tc>
          <w:tcPr>
            <w:tcW w:w="1260" w:type="dxa"/>
            <w:tcBorders>
              <w:top w:val="single" w:sz="4" w:space="0" w:color="auto"/>
              <w:left w:val="single" w:sz="4" w:space="0" w:color="auto"/>
              <w:bottom w:val="single" w:sz="4" w:space="0" w:color="auto"/>
              <w:right w:val="single" w:sz="4" w:space="0" w:color="auto"/>
            </w:tcBorders>
            <w:hideMark/>
          </w:tcPr>
          <w:p w14:paraId="2089F2B6"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25</w:t>
            </w:r>
          </w:p>
        </w:tc>
        <w:tc>
          <w:tcPr>
            <w:tcW w:w="1885" w:type="dxa"/>
            <w:tcBorders>
              <w:top w:val="single" w:sz="4" w:space="0" w:color="auto"/>
              <w:left w:val="single" w:sz="4" w:space="0" w:color="auto"/>
              <w:bottom w:val="single" w:sz="4" w:space="0" w:color="auto"/>
              <w:right w:val="single" w:sz="4" w:space="0" w:color="auto"/>
            </w:tcBorders>
            <w:hideMark/>
          </w:tcPr>
          <w:p w14:paraId="6730F26D"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1:5</w:t>
            </w:r>
          </w:p>
        </w:tc>
      </w:tr>
      <w:tr w:rsidR="00F916BE" w:rsidRPr="00DB4FC1" w14:paraId="2A36D8DB" w14:textId="77777777" w:rsidTr="00F916BE">
        <w:tc>
          <w:tcPr>
            <w:tcW w:w="895" w:type="dxa"/>
            <w:tcBorders>
              <w:top w:val="single" w:sz="4" w:space="0" w:color="auto"/>
              <w:left w:val="single" w:sz="4" w:space="0" w:color="auto"/>
              <w:bottom w:val="single" w:sz="4" w:space="0" w:color="auto"/>
              <w:right w:val="single" w:sz="4" w:space="0" w:color="auto"/>
            </w:tcBorders>
            <w:hideMark/>
          </w:tcPr>
          <w:p w14:paraId="041C5D93" w14:textId="77777777" w:rsidR="00F916BE" w:rsidRPr="00DB4FC1" w:rsidRDefault="00F916BE" w:rsidP="00DB4FC1">
            <w:pPr>
              <w:spacing w:line="360" w:lineRule="auto"/>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4F3E75B7" w14:textId="77777777" w:rsidR="00F916BE" w:rsidRPr="00DB4FC1" w:rsidRDefault="00F916BE" w:rsidP="00DB4FC1">
            <w:pPr>
              <w:spacing w:line="360" w:lineRule="auto"/>
              <w:rPr>
                <w:rFonts w:ascii="Times New Roman" w:eastAsia="Times New Roman" w:hAnsi="Times New Roman"/>
                <w:b/>
                <w:sz w:val="24"/>
                <w:szCs w:val="24"/>
                <w:lang w:eastAsia="en-GB"/>
              </w:rPr>
            </w:pPr>
            <w:r w:rsidRPr="00DB4FC1">
              <w:rPr>
                <w:rFonts w:ascii="Times New Roman" w:eastAsia="Times New Roman" w:hAnsi="Times New Roman"/>
                <w:b/>
                <w:sz w:val="24"/>
                <w:szCs w:val="24"/>
                <w:lang w:eastAsia="en-GB"/>
              </w:rPr>
              <w:t>Tools and Equipment</w:t>
            </w:r>
          </w:p>
        </w:tc>
      </w:tr>
      <w:tr w:rsidR="00F916BE" w:rsidRPr="00DB4FC1" w14:paraId="33B0C366" w14:textId="77777777" w:rsidTr="00F916BE">
        <w:trPr>
          <w:trHeight w:val="449"/>
        </w:trPr>
        <w:tc>
          <w:tcPr>
            <w:tcW w:w="895" w:type="dxa"/>
            <w:tcBorders>
              <w:top w:val="single" w:sz="4" w:space="0" w:color="auto"/>
              <w:left w:val="single" w:sz="4" w:space="0" w:color="auto"/>
              <w:bottom w:val="single" w:sz="4" w:space="0" w:color="auto"/>
              <w:right w:val="single" w:sz="4" w:space="0" w:color="auto"/>
            </w:tcBorders>
          </w:tcPr>
          <w:p w14:paraId="152A0834" w14:textId="77777777" w:rsidR="00F916BE" w:rsidRPr="00DB4FC1" w:rsidRDefault="00F916BE">
            <w:pPr>
              <w:numPr>
                <w:ilvl w:val="0"/>
                <w:numId w:val="312"/>
              </w:numPr>
              <w:spacing w:line="360" w:lineRule="auto"/>
              <w:rPr>
                <w:rFonts w:ascii="Times New Roman" w:hAnsi="Times New Roman"/>
                <w:bCs/>
                <w:sz w:val="24"/>
                <w:szCs w:val="24"/>
                <w:lang w:eastAsia="en-GB"/>
              </w:rPr>
            </w:pPr>
          </w:p>
        </w:tc>
        <w:tc>
          <w:tcPr>
            <w:tcW w:w="2077" w:type="dxa"/>
            <w:tcBorders>
              <w:top w:val="single" w:sz="4" w:space="0" w:color="auto"/>
              <w:left w:val="single" w:sz="4" w:space="0" w:color="auto"/>
              <w:bottom w:val="single" w:sz="4" w:space="0" w:color="auto"/>
              <w:right w:val="single" w:sz="4" w:space="0" w:color="auto"/>
            </w:tcBorders>
            <w:hideMark/>
          </w:tcPr>
          <w:p w14:paraId="088960AD"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Assorted research and data collection tools and equipment</w:t>
            </w:r>
          </w:p>
        </w:tc>
        <w:tc>
          <w:tcPr>
            <w:tcW w:w="3233" w:type="dxa"/>
            <w:tcBorders>
              <w:top w:val="single" w:sz="4" w:space="0" w:color="auto"/>
              <w:left w:val="single" w:sz="4" w:space="0" w:color="auto"/>
              <w:bottom w:val="single" w:sz="4" w:space="0" w:color="auto"/>
              <w:right w:val="single" w:sz="4" w:space="0" w:color="auto"/>
            </w:tcBorders>
          </w:tcPr>
          <w:p w14:paraId="194E7FA7"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 xml:space="preserve">Camera, Digital storage device, computer, </w:t>
            </w:r>
          </w:p>
        </w:tc>
        <w:tc>
          <w:tcPr>
            <w:tcW w:w="1260" w:type="dxa"/>
            <w:tcBorders>
              <w:top w:val="single" w:sz="4" w:space="0" w:color="auto"/>
              <w:left w:val="single" w:sz="4" w:space="0" w:color="auto"/>
              <w:bottom w:val="single" w:sz="4" w:space="0" w:color="auto"/>
              <w:right w:val="single" w:sz="4" w:space="0" w:color="auto"/>
            </w:tcBorders>
            <w:hideMark/>
          </w:tcPr>
          <w:p w14:paraId="7383E2FC"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25 pcs</w:t>
            </w:r>
          </w:p>
        </w:tc>
        <w:tc>
          <w:tcPr>
            <w:tcW w:w="1885" w:type="dxa"/>
            <w:tcBorders>
              <w:top w:val="single" w:sz="4" w:space="0" w:color="auto"/>
              <w:left w:val="single" w:sz="4" w:space="0" w:color="auto"/>
              <w:bottom w:val="single" w:sz="4" w:space="0" w:color="auto"/>
              <w:right w:val="single" w:sz="4" w:space="0" w:color="auto"/>
            </w:tcBorders>
            <w:hideMark/>
          </w:tcPr>
          <w:p w14:paraId="25A7DC07" w14:textId="77777777" w:rsidR="00F916BE" w:rsidRPr="00DB4FC1" w:rsidRDefault="00F916BE" w:rsidP="00DB4FC1">
            <w:pPr>
              <w:spacing w:line="360" w:lineRule="auto"/>
              <w:rPr>
                <w:rFonts w:ascii="Times New Roman" w:eastAsia="Times New Roman" w:hAnsi="Times New Roman"/>
                <w:bCs/>
                <w:sz w:val="24"/>
                <w:szCs w:val="24"/>
                <w:lang w:eastAsia="en-GB"/>
              </w:rPr>
            </w:pPr>
            <w:r w:rsidRPr="00DB4FC1">
              <w:rPr>
                <w:rFonts w:ascii="Times New Roman" w:eastAsia="Times New Roman" w:hAnsi="Times New Roman"/>
                <w:bCs/>
                <w:sz w:val="24"/>
                <w:szCs w:val="24"/>
                <w:lang w:eastAsia="en-GB"/>
              </w:rPr>
              <w:t>1:1</w:t>
            </w:r>
          </w:p>
        </w:tc>
      </w:tr>
    </w:tbl>
    <w:p w14:paraId="1F44E524" w14:textId="77777777" w:rsidR="00F916BE" w:rsidRPr="00DB4FC1" w:rsidRDefault="00F916BE" w:rsidP="00DB4FC1">
      <w:pPr>
        <w:spacing w:after="0" w:line="360" w:lineRule="auto"/>
        <w:rPr>
          <w:rFonts w:ascii="Times New Roman" w:eastAsia="Times New Roman" w:hAnsi="Times New Roman" w:cs="Times New Roman"/>
          <w:kern w:val="0"/>
          <w:sz w:val="24"/>
          <w:szCs w:val="24"/>
          <w14:ligatures w14:val="none"/>
        </w:rPr>
      </w:pPr>
    </w:p>
    <w:p w14:paraId="31175BB0" w14:textId="77777777" w:rsidR="00F916BE" w:rsidRPr="00DB4FC1" w:rsidRDefault="00F916BE" w:rsidP="00DB4FC1">
      <w:pPr>
        <w:spacing w:after="0" w:line="360" w:lineRule="auto"/>
        <w:rPr>
          <w:rFonts w:ascii="Times New Roman" w:eastAsia="Times New Roman" w:hAnsi="Times New Roman" w:cs="Times New Roman"/>
          <w:kern w:val="0"/>
          <w:sz w:val="24"/>
          <w:szCs w:val="24"/>
          <w14:ligatures w14:val="none"/>
        </w:rPr>
      </w:pPr>
    </w:p>
    <w:p w14:paraId="68253EF5" w14:textId="77777777" w:rsidR="00F916BE" w:rsidRPr="00DB4FC1" w:rsidRDefault="00F916BE" w:rsidP="00DB4FC1">
      <w:pPr>
        <w:spacing w:line="360" w:lineRule="auto"/>
        <w:rPr>
          <w:rFonts w:ascii="Times New Roman" w:eastAsia="Times New Roman" w:hAnsi="Times New Roman" w:cs="Times New Roman"/>
          <w:b/>
          <w:bCs/>
          <w:kern w:val="0"/>
          <w:sz w:val="24"/>
          <w:szCs w:val="24"/>
          <w:lang w:val="en-GB" w:eastAsia="x-none"/>
          <w14:ligatures w14:val="none"/>
        </w:rPr>
      </w:pPr>
      <w:r w:rsidRPr="00DB4FC1">
        <w:rPr>
          <w:rFonts w:ascii="Times New Roman" w:eastAsia="Times New Roman" w:hAnsi="Times New Roman" w:cs="Times New Roman"/>
          <w:b/>
          <w:bCs/>
          <w:kern w:val="0"/>
          <w:sz w:val="24"/>
          <w:szCs w:val="24"/>
          <w:lang w:val="en-GB" w:eastAsia="x-none"/>
          <w14:ligatures w14:val="none"/>
        </w:rPr>
        <w:br w:type="page"/>
      </w:r>
    </w:p>
    <w:p w14:paraId="65402CFC" w14:textId="77777777" w:rsidR="00F916BE" w:rsidRPr="00DB4FC1" w:rsidRDefault="00F916BE" w:rsidP="00DB4FC1">
      <w:pPr>
        <w:spacing w:line="360" w:lineRule="auto"/>
        <w:rPr>
          <w:rFonts w:ascii="Times New Roman" w:eastAsia="Times New Roman" w:hAnsi="Times New Roman" w:cs="Times New Roman"/>
          <w:b/>
          <w:bCs/>
          <w:kern w:val="0"/>
          <w:sz w:val="24"/>
          <w:szCs w:val="24"/>
          <w:lang w:val="en-GB" w:eastAsia="x-none"/>
          <w14:ligatures w14:val="none"/>
        </w:rPr>
      </w:pPr>
      <w:r w:rsidRPr="00DB4FC1">
        <w:rPr>
          <w:rFonts w:ascii="Times New Roman" w:eastAsia="Times New Roman" w:hAnsi="Times New Roman" w:cs="Times New Roman"/>
          <w:b/>
          <w:bCs/>
          <w:kern w:val="0"/>
          <w:sz w:val="24"/>
          <w:szCs w:val="24"/>
          <w:lang w:val="en-GB" w:eastAsia="x-none"/>
          <w14:ligatures w14:val="none"/>
        </w:rPr>
        <w:br w:type="page"/>
      </w:r>
    </w:p>
    <w:p w14:paraId="513C3FD1" w14:textId="77777777" w:rsidR="00784097" w:rsidRPr="0035178C" w:rsidRDefault="00784097" w:rsidP="0035178C">
      <w:pPr>
        <w:pStyle w:val="Heading2"/>
      </w:pPr>
      <w:bookmarkStart w:id="130" w:name="_Toc179261351"/>
      <w:bookmarkStart w:id="131" w:name="_Toc185616978"/>
      <w:bookmarkStart w:id="132" w:name="_Toc197085615"/>
      <w:bookmarkStart w:id="133" w:name="_Hlk197009886"/>
      <w:r w:rsidRPr="0035178C">
        <w:t>INDUSTRIAL MEASUREMENT INSTRUMENTS</w:t>
      </w:r>
      <w:bookmarkEnd w:id="130"/>
      <w:r w:rsidRPr="0035178C">
        <w:t xml:space="preserve"> CALIBRATION</w:t>
      </w:r>
      <w:bookmarkEnd w:id="131"/>
      <w:bookmarkEnd w:id="132"/>
    </w:p>
    <w:bookmarkEnd w:id="133"/>
    <w:p w14:paraId="2AB347D7" w14:textId="7BE0FA71" w:rsidR="00351E51" w:rsidRPr="00EE017B" w:rsidRDefault="00351E51" w:rsidP="00351E51">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sz w:val="24"/>
          <w:szCs w:val="24"/>
          <w:lang w:val="en-GB"/>
        </w:rPr>
        <w:t>UNIT CODE</w:t>
      </w:r>
      <w:r w:rsidRPr="00EE017B">
        <w:rPr>
          <w:rFonts w:ascii="Times New Roman" w:eastAsia="Calibri" w:hAnsi="Times New Roman" w:cs="Times New Roman"/>
          <w:b/>
          <w:bCs/>
          <w:sz w:val="24"/>
          <w:szCs w:val="24"/>
          <w:lang w:val="en-GB"/>
        </w:rPr>
        <w:t xml:space="preserve">:  </w:t>
      </w:r>
      <w:r w:rsidRPr="00DB4FC1">
        <w:rPr>
          <w:rFonts w:ascii="Times New Roman" w:hAnsi="Times New Roman" w:cs="Times New Roman"/>
          <w:sz w:val="24"/>
          <w:szCs w:val="24"/>
        </w:rPr>
        <w:t>0714 551 22A</w:t>
      </w:r>
    </w:p>
    <w:p w14:paraId="3AD7D77A" w14:textId="77777777" w:rsidR="00351E51" w:rsidRPr="00EE017B" w:rsidRDefault="00351E51" w:rsidP="00351E51">
      <w:pPr>
        <w:spacing w:after="240" w:line="360" w:lineRule="auto"/>
        <w:jc w:val="both"/>
        <w:rPr>
          <w:rFonts w:ascii="Times New Roman" w:hAnsi="Times New Roman" w:cs="Times New Roman"/>
          <w:sz w:val="24"/>
          <w:szCs w:val="24"/>
          <w:lang w:val="en-ZA"/>
        </w:rPr>
      </w:pPr>
      <w:r w:rsidRPr="00EE017B">
        <w:rPr>
          <w:rFonts w:ascii="Times New Roman" w:hAnsi="Times New Roman" w:cs="Times New Roman"/>
          <w:b/>
          <w:sz w:val="24"/>
          <w:szCs w:val="24"/>
          <w:lang w:val="en-ZA"/>
        </w:rPr>
        <w:t>Relationship to Occupational Standards</w:t>
      </w:r>
    </w:p>
    <w:p w14:paraId="05722B08" w14:textId="3FBEEE31" w:rsidR="00351E51" w:rsidRDefault="00351E51" w:rsidP="00351E51">
      <w:pPr>
        <w:spacing w:after="240" w:line="360" w:lineRule="auto"/>
        <w:rPr>
          <w:rFonts w:ascii="Times New Roman" w:eastAsia="SimSun" w:hAnsi="Times New Roman" w:cs="Times New Roman"/>
          <w:sz w:val="24"/>
          <w:szCs w:val="24"/>
        </w:rPr>
      </w:pPr>
      <w:r w:rsidRPr="00EE017B">
        <w:rPr>
          <w:rFonts w:ascii="Times New Roman" w:hAnsi="Times New Roman" w:cs="Times New Roman"/>
          <w:sz w:val="24"/>
          <w:szCs w:val="24"/>
        </w:rPr>
        <w:t xml:space="preserve">This unit addresses the unit of competency: </w:t>
      </w:r>
      <w:r w:rsidRPr="00DB4FC1">
        <w:rPr>
          <w:rFonts w:ascii="Times New Roman" w:hAnsi="Times New Roman" w:cs="Times New Roman"/>
          <w:sz w:val="24"/>
          <w:szCs w:val="24"/>
        </w:rPr>
        <w:t>Calibrate industrial measurement instruments</w:t>
      </w:r>
      <w:r w:rsidRPr="007F7AA9">
        <w:rPr>
          <w:rFonts w:ascii="Times New Roman" w:hAnsi="Times New Roman" w:cs="Times New Roman"/>
          <w:sz w:val="24"/>
          <w:szCs w:val="24"/>
        </w:rPr>
        <w:t>.</w:t>
      </w:r>
    </w:p>
    <w:p w14:paraId="07E97EDE" w14:textId="4F37D0CF" w:rsidR="00351E51" w:rsidRPr="00EE017B" w:rsidRDefault="00351E51" w:rsidP="00351E51">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kern w:val="0"/>
          <w:sz w:val="24"/>
          <w:szCs w:val="24"/>
          <w14:ligatures w14:val="none"/>
        </w:rPr>
        <w:t xml:space="preserve">Duration of Unit: </w:t>
      </w:r>
      <w:r>
        <w:rPr>
          <w:rFonts w:ascii="Times New Roman" w:eastAsia="Calibri" w:hAnsi="Times New Roman" w:cs="Times New Roman"/>
          <w:sz w:val="24"/>
          <w:szCs w:val="24"/>
          <w:lang w:val="en-GB"/>
        </w:rPr>
        <w:t>120</w:t>
      </w:r>
      <w:r w:rsidRPr="00EE017B">
        <w:rPr>
          <w:rFonts w:ascii="Times New Roman" w:eastAsia="Calibri" w:hAnsi="Times New Roman" w:cs="Times New Roman"/>
          <w:sz w:val="24"/>
          <w:szCs w:val="24"/>
          <w:lang w:val="en-GB"/>
        </w:rPr>
        <w:t xml:space="preserve"> </w:t>
      </w:r>
      <w:r w:rsidRPr="00EE017B">
        <w:rPr>
          <w:rFonts w:ascii="Times New Roman" w:eastAsia="Calibri" w:hAnsi="Times New Roman" w:cs="Times New Roman"/>
          <w:kern w:val="0"/>
          <w:sz w:val="24"/>
          <w:szCs w:val="24"/>
          <w14:ligatures w14:val="none"/>
        </w:rPr>
        <w:t>Hours</w:t>
      </w:r>
    </w:p>
    <w:p w14:paraId="23B4BD87" w14:textId="77777777" w:rsidR="00351E51" w:rsidRPr="00EE017B" w:rsidRDefault="00351E51" w:rsidP="00351E51">
      <w:pPr>
        <w:tabs>
          <w:tab w:val="left" w:pos="2880"/>
        </w:tabs>
        <w:spacing w:after="240" w:line="360" w:lineRule="auto"/>
        <w:jc w:val="both"/>
        <w:rPr>
          <w:rFonts w:ascii="Times New Roman" w:eastAsia="Calibri" w:hAnsi="Times New Roman" w:cs="Times New Roman"/>
          <w:b/>
          <w:kern w:val="0"/>
          <w:sz w:val="24"/>
          <w:szCs w:val="24"/>
          <w:lang w:val="en-GB"/>
        </w:rPr>
      </w:pPr>
      <w:r w:rsidRPr="00EE017B">
        <w:rPr>
          <w:rFonts w:ascii="Times New Roman" w:eastAsia="Calibri" w:hAnsi="Times New Roman" w:cs="Times New Roman"/>
          <w:b/>
          <w:kern w:val="0"/>
          <w:sz w:val="24"/>
          <w:szCs w:val="24"/>
          <w:lang w:val="en-GB"/>
        </w:rPr>
        <w:t>Unit Description</w:t>
      </w:r>
    </w:p>
    <w:p w14:paraId="67D7A454" w14:textId="1D9672D1" w:rsidR="00351E51" w:rsidRPr="00EE017B" w:rsidRDefault="00351E51" w:rsidP="00351E51">
      <w:pPr>
        <w:tabs>
          <w:tab w:val="left" w:pos="2880"/>
        </w:tabs>
        <w:spacing w:after="240" w:line="360" w:lineRule="auto"/>
        <w:jc w:val="both"/>
        <w:rPr>
          <w:rFonts w:ascii="Times New Roman" w:eastAsia="Calibri" w:hAnsi="Times New Roman" w:cs="Times New Roman"/>
          <w:kern w:val="0"/>
          <w:sz w:val="24"/>
          <w:szCs w:val="24"/>
          <w:lang w:val="en-GB"/>
        </w:rPr>
      </w:pPr>
      <w:r w:rsidRPr="00EE017B">
        <w:rPr>
          <w:rFonts w:ascii="Times New Roman" w:hAnsi="Times New Roman" w:cs="Times New Roman"/>
          <w:kern w:val="0"/>
          <w:sz w:val="24"/>
          <w:szCs w:val="24"/>
        </w:rPr>
        <w:t>This unit covers the competencies required to</w:t>
      </w:r>
      <w:r>
        <w:rPr>
          <w:rFonts w:ascii="Times New Roman" w:hAnsi="Times New Roman" w:cs="Times New Roman"/>
          <w:kern w:val="0"/>
          <w:sz w:val="24"/>
          <w:szCs w:val="24"/>
        </w:rPr>
        <w:t xml:space="preserve"> </w:t>
      </w:r>
      <w:r w:rsidR="006D76E9">
        <w:rPr>
          <w:rFonts w:ascii="Times New Roman" w:hAnsi="Times New Roman" w:cs="Times New Roman"/>
          <w:kern w:val="0"/>
          <w:sz w:val="24"/>
          <w:szCs w:val="24"/>
        </w:rPr>
        <w:t>c</w:t>
      </w:r>
      <w:r w:rsidR="006D76E9" w:rsidRPr="00DB4FC1">
        <w:rPr>
          <w:rFonts w:ascii="Times New Roman" w:hAnsi="Times New Roman" w:cs="Times New Roman"/>
          <w:sz w:val="24"/>
          <w:szCs w:val="24"/>
        </w:rPr>
        <w:t>alibrate industrial measurement instruments</w:t>
      </w:r>
      <w:r w:rsidRPr="00EE017B">
        <w:rPr>
          <w:rFonts w:ascii="Times New Roman" w:hAnsi="Times New Roman" w:cs="Times New Roman"/>
          <w:kern w:val="0"/>
          <w:sz w:val="24"/>
          <w:szCs w:val="24"/>
        </w:rPr>
        <w:t>. It involves</w:t>
      </w:r>
      <w:r>
        <w:rPr>
          <w:rFonts w:ascii="Times New Roman" w:hAnsi="Times New Roman" w:cs="Times New Roman"/>
          <w:kern w:val="0"/>
          <w:sz w:val="24"/>
          <w:szCs w:val="24"/>
        </w:rPr>
        <w:t xml:space="preserve"> </w:t>
      </w:r>
      <w:r w:rsidR="006D76E9" w:rsidRPr="006D76E9">
        <w:rPr>
          <w:rFonts w:ascii="Times New Roman" w:hAnsi="Times New Roman" w:cs="Times New Roman"/>
          <w:kern w:val="0"/>
          <w:sz w:val="24"/>
          <w:szCs w:val="24"/>
        </w:rPr>
        <w:t>preparing industrial measurement instruments, performing industrial measurements, testing industrial measuring instruments and adjusting industrial measurement to pre-set value</w:t>
      </w:r>
      <w:r>
        <w:rPr>
          <w:rFonts w:ascii="Times New Roman" w:eastAsia="Calibri" w:hAnsi="Times New Roman" w:cs="Times New Roman"/>
          <w:kern w:val="0"/>
          <w:sz w:val="24"/>
          <w:szCs w:val="24"/>
          <w:lang w:val="en-GB"/>
        </w:rPr>
        <w:t>.</w:t>
      </w:r>
    </w:p>
    <w:p w14:paraId="56C824DF" w14:textId="77777777" w:rsidR="00351E51" w:rsidRPr="00EE017B" w:rsidRDefault="00351E51" w:rsidP="00351E51">
      <w:pPr>
        <w:spacing w:after="240" w:line="360" w:lineRule="auto"/>
        <w:rPr>
          <w:rFonts w:ascii="Times New Roman" w:eastAsia="Times New Roman" w:hAnsi="Times New Roman" w:cs="Times New Roman"/>
          <w:b/>
          <w:kern w:val="28"/>
          <w:sz w:val="24"/>
          <w:szCs w:val="24"/>
          <w:lang w:val="en-ZA"/>
          <w14:ligatures w14:val="none"/>
        </w:rPr>
      </w:pPr>
      <w:r w:rsidRPr="00EE017B">
        <w:rPr>
          <w:rFonts w:ascii="Times New Roman" w:eastAsia="Times New Roman" w:hAnsi="Times New Roman" w:cs="Times New Roman"/>
          <w:b/>
          <w:kern w:val="28"/>
          <w:sz w:val="24"/>
          <w:szCs w:val="24"/>
          <w:lang w:val="en-ZA"/>
          <w14:ligatures w14:val="none"/>
        </w:rPr>
        <w:t>Summary of Learning Outcomes</w:t>
      </w:r>
    </w:p>
    <w:p w14:paraId="573B709A" w14:textId="77777777" w:rsidR="00351E51" w:rsidRDefault="00351E51" w:rsidP="00351E51">
      <w:pPr>
        <w:kinsoku w:val="0"/>
        <w:overflowPunct w:val="0"/>
        <w:spacing w:after="120" w:line="276" w:lineRule="auto"/>
        <w:jc w:val="both"/>
        <w:rPr>
          <w:rFonts w:ascii="Times New Roman" w:eastAsia="Calibri" w:hAnsi="Times New Roman" w:cs="Times New Roman"/>
          <w:bCs/>
          <w:kern w:val="0"/>
          <w:sz w:val="24"/>
          <w:szCs w:val="24"/>
          <w:lang w:val="en-GB"/>
          <w14:ligatures w14:val="none"/>
        </w:rPr>
      </w:pPr>
      <w:r w:rsidRPr="00EE017B">
        <w:rPr>
          <w:rFonts w:ascii="Times New Roman" w:eastAsia="Calibri" w:hAnsi="Times New Roman" w:cs="Times New Roman"/>
          <w:bCs/>
          <w:kern w:val="0"/>
          <w:sz w:val="24"/>
          <w:szCs w:val="24"/>
          <w:lang w:val="en-ZA"/>
          <w14:ligatures w14:val="none"/>
        </w:rPr>
        <w:t>By the end of this unit, the learner should be able to</w:t>
      </w:r>
    </w:p>
    <w:p w14:paraId="52386882" w14:textId="77777777" w:rsidR="00351E51" w:rsidRPr="00DB4FC1" w:rsidRDefault="00351E51" w:rsidP="00DB4FC1">
      <w:pPr>
        <w:spacing w:line="360" w:lineRule="auto"/>
        <w:rPr>
          <w:rFonts w:ascii="Times New Roman" w:hAnsi="Times New Roman" w:cs="Times New Roman"/>
          <w:b/>
          <w:sz w:val="24"/>
          <w:szCs w:val="24"/>
          <w:lang w:val="en-ZA"/>
        </w:rPr>
      </w:pPr>
    </w:p>
    <w:tbl>
      <w:tblPr>
        <w:tblStyle w:val="TableGrid"/>
        <w:tblW w:w="0" w:type="auto"/>
        <w:tblLook w:val="04A0" w:firstRow="1" w:lastRow="0" w:firstColumn="1" w:lastColumn="0" w:noHBand="0" w:noVBand="1"/>
      </w:tblPr>
      <w:tblGrid>
        <w:gridCol w:w="805"/>
        <w:gridCol w:w="5940"/>
        <w:gridCol w:w="2605"/>
      </w:tblGrid>
      <w:tr w:rsidR="00784097" w:rsidRPr="00DB4FC1" w14:paraId="7D5A36AA" w14:textId="77777777" w:rsidTr="00784097">
        <w:tc>
          <w:tcPr>
            <w:tcW w:w="805" w:type="dxa"/>
          </w:tcPr>
          <w:p w14:paraId="1068768E" w14:textId="77777777" w:rsidR="00784097" w:rsidRPr="00DB4FC1" w:rsidRDefault="00784097" w:rsidP="00DB4FC1">
            <w:pPr>
              <w:spacing w:line="360" w:lineRule="auto"/>
              <w:jc w:val="both"/>
              <w:rPr>
                <w:rFonts w:ascii="Times New Roman" w:hAnsi="Times New Roman"/>
                <w:b/>
                <w:sz w:val="24"/>
                <w:szCs w:val="24"/>
                <w:lang w:val="en-ZA"/>
              </w:rPr>
            </w:pPr>
            <w:r w:rsidRPr="00DB4FC1">
              <w:rPr>
                <w:rFonts w:ascii="Times New Roman" w:hAnsi="Times New Roman"/>
                <w:b/>
                <w:sz w:val="24"/>
                <w:szCs w:val="24"/>
                <w:lang w:val="en-ZA"/>
              </w:rPr>
              <w:t>S/NO</w:t>
            </w:r>
          </w:p>
        </w:tc>
        <w:tc>
          <w:tcPr>
            <w:tcW w:w="5940" w:type="dxa"/>
          </w:tcPr>
          <w:p w14:paraId="1298D4CB" w14:textId="77777777" w:rsidR="00784097" w:rsidRPr="00DB4FC1" w:rsidRDefault="00784097" w:rsidP="00DB4FC1">
            <w:pPr>
              <w:spacing w:line="360" w:lineRule="auto"/>
              <w:rPr>
                <w:rFonts w:ascii="Times New Roman" w:hAnsi="Times New Roman"/>
                <w:b/>
                <w:sz w:val="24"/>
                <w:szCs w:val="24"/>
                <w:lang w:val="en-ZA"/>
              </w:rPr>
            </w:pPr>
            <w:r w:rsidRPr="00DB4FC1">
              <w:rPr>
                <w:rFonts w:ascii="Times New Roman" w:hAnsi="Times New Roman"/>
                <w:b/>
                <w:sz w:val="24"/>
                <w:szCs w:val="24"/>
                <w:lang w:val="en-ZA"/>
              </w:rPr>
              <w:t>Learning Outcomes</w:t>
            </w:r>
          </w:p>
        </w:tc>
        <w:tc>
          <w:tcPr>
            <w:tcW w:w="2605" w:type="dxa"/>
          </w:tcPr>
          <w:p w14:paraId="0C2833DC" w14:textId="77777777" w:rsidR="00784097" w:rsidRPr="00DB4FC1" w:rsidRDefault="00784097" w:rsidP="00DB4FC1">
            <w:pPr>
              <w:spacing w:line="360" w:lineRule="auto"/>
              <w:jc w:val="both"/>
              <w:rPr>
                <w:rFonts w:ascii="Times New Roman" w:hAnsi="Times New Roman"/>
                <w:b/>
                <w:sz w:val="24"/>
                <w:szCs w:val="24"/>
                <w:lang w:val="en-ZA"/>
              </w:rPr>
            </w:pPr>
            <w:r w:rsidRPr="00DB4FC1">
              <w:rPr>
                <w:rFonts w:ascii="Times New Roman" w:hAnsi="Times New Roman"/>
                <w:b/>
                <w:sz w:val="24"/>
                <w:szCs w:val="24"/>
                <w:lang w:val="en-ZA"/>
              </w:rPr>
              <w:t>DURATION(HOURS)</w:t>
            </w:r>
          </w:p>
        </w:tc>
      </w:tr>
      <w:tr w:rsidR="00784097" w:rsidRPr="00DB4FC1" w14:paraId="3914DC0C" w14:textId="77777777" w:rsidTr="00784097">
        <w:tc>
          <w:tcPr>
            <w:tcW w:w="805" w:type="dxa"/>
          </w:tcPr>
          <w:p w14:paraId="08F01D5C" w14:textId="77777777" w:rsidR="00784097" w:rsidRPr="00DB4FC1" w:rsidRDefault="00784097">
            <w:pPr>
              <w:pStyle w:val="ListParagraph"/>
              <w:numPr>
                <w:ilvl w:val="0"/>
                <w:numId w:val="328"/>
              </w:numPr>
              <w:spacing w:after="0" w:line="360" w:lineRule="auto"/>
              <w:jc w:val="both"/>
              <w:rPr>
                <w:rFonts w:eastAsia="Calibri"/>
                <w:kern w:val="0"/>
                <w:szCs w:val="24"/>
                <w:lang w:val="en-ZA"/>
              </w:rPr>
            </w:pPr>
          </w:p>
        </w:tc>
        <w:tc>
          <w:tcPr>
            <w:tcW w:w="5940" w:type="dxa"/>
          </w:tcPr>
          <w:p w14:paraId="7EA300CD" w14:textId="77777777" w:rsidR="00784097" w:rsidRPr="00DB4FC1" w:rsidRDefault="00784097" w:rsidP="00DB4FC1">
            <w:pPr>
              <w:spacing w:line="360" w:lineRule="auto"/>
              <w:jc w:val="both"/>
              <w:rPr>
                <w:rFonts w:ascii="Times New Roman" w:hAnsi="Times New Roman"/>
                <w:b/>
                <w:sz w:val="24"/>
                <w:szCs w:val="24"/>
                <w:lang w:val="en-ZA"/>
              </w:rPr>
            </w:pPr>
            <w:r w:rsidRPr="00DB4FC1">
              <w:rPr>
                <w:rFonts w:ascii="Times New Roman" w:hAnsi="Times New Roman"/>
                <w:sz w:val="24"/>
                <w:szCs w:val="24"/>
              </w:rPr>
              <w:t>To prepare industrial measurement instruments</w:t>
            </w:r>
          </w:p>
        </w:tc>
        <w:tc>
          <w:tcPr>
            <w:tcW w:w="2605" w:type="dxa"/>
          </w:tcPr>
          <w:p w14:paraId="4E62A305" w14:textId="4CEF5B31" w:rsidR="00784097" w:rsidRPr="00DB4FC1" w:rsidRDefault="00EA7252" w:rsidP="00DB4FC1">
            <w:pPr>
              <w:spacing w:line="360" w:lineRule="auto"/>
              <w:jc w:val="both"/>
              <w:rPr>
                <w:rFonts w:ascii="Times New Roman" w:hAnsi="Times New Roman"/>
                <w:b/>
                <w:sz w:val="24"/>
                <w:szCs w:val="24"/>
                <w:lang w:val="en-ZA"/>
              </w:rPr>
            </w:pPr>
            <w:r w:rsidRPr="00DB4FC1">
              <w:rPr>
                <w:rFonts w:ascii="Times New Roman" w:hAnsi="Times New Roman"/>
                <w:b/>
                <w:sz w:val="24"/>
                <w:szCs w:val="24"/>
                <w:lang w:val="en-ZA"/>
              </w:rPr>
              <w:t>31</w:t>
            </w:r>
          </w:p>
        </w:tc>
      </w:tr>
      <w:tr w:rsidR="00784097" w:rsidRPr="00DB4FC1" w14:paraId="32C8FFE3" w14:textId="77777777" w:rsidTr="00784097">
        <w:tc>
          <w:tcPr>
            <w:tcW w:w="805" w:type="dxa"/>
          </w:tcPr>
          <w:p w14:paraId="704A7B0B" w14:textId="77777777" w:rsidR="00784097" w:rsidRPr="00DB4FC1" w:rsidRDefault="00784097">
            <w:pPr>
              <w:pStyle w:val="ListParagraph"/>
              <w:numPr>
                <w:ilvl w:val="0"/>
                <w:numId w:val="328"/>
              </w:numPr>
              <w:spacing w:after="0" w:line="360" w:lineRule="auto"/>
              <w:jc w:val="both"/>
              <w:rPr>
                <w:rFonts w:eastAsia="Calibri"/>
                <w:kern w:val="0"/>
                <w:szCs w:val="24"/>
                <w:lang w:val="en-ZA"/>
              </w:rPr>
            </w:pPr>
          </w:p>
        </w:tc>
        <w:tc>
          <w:tcPr>
            <w:tcW w:w="5940" w:type="dxa"/>
          </w:tcPr>
          <w:p w14:paraId="745F4828" w14:textId="77777777" w:rsidR="00784097" w:rsidRPr="00DB4FC1" w:rsidRDefault="00784097" w:rsidP="00DB4FC1">
            <w:pPr>
              <w:spacing w:line="360" w:lineRule="auto"/>
              <w:jc w:val="both"/>
              <w:rPr>
                <w:rFonts w:ascii="Times New Roman" w:hAnsi="Times New Roman"/>
                <w:b/>
                <w:sz w:val="24"/>
                <w:szCs w:val="24"/>
                <w:lang w:val="en-ZA"/>
              </w:rPr>
            </w:pPr>
            <w:r w:rsidRPr="00DB4FC1">
              <w:rPr>
                <w:rFonts w:ascii="Times New Roman" w:hAnsi="Times New Roman"/>
                <w:sz w:val="24"/>
                <w:szCs w:val="24"/>
              </w:rPr>
              <w:t>To perform industrial measurements</w:t>
            </w:r>
          </w:p>
        </w:tc>
        <w:tc>
          <w:tcPr>
            <w:tcW w:w="2605" w:type="dxa"/>
          </w:tcPr>
          <w:p w14:paraId="06602DC8" w14:textId="741262EB" w:rsidR="00784097" w:rsidRPr="00DB4FC1" w:rsidRDefault="00EA7252" w:rsidP="00DB4FC1">
            <w:pPr>
              <w:spacing w:line="360" w:lineRule="auto"/>
              <w:jc w:val="both"/>
              <w:rPr>
                <w:rFonts w:ascii="Times New Roman" w:hAnsi="Times New Roman"/>
                <w:b/>
                <w:sz w:val="24"/>
                <w:szCs w:val="24"/>
                <w:lang w:val="en-ZA"/>
              </w:rPr>
            </w:pPr>
            <w:r w:rsidRPr="00DB4FC1">
              <w:rPr>
                <w:rFonts w:ascii="Times New Roman" w:hAnsi="Times New Roman"/>
                <w:b/>
                <w:sz w:val="24"/>
                <w:szCs w:val="24"/>
                <w:lang w:val="en-ZA"/>
              </w:rPr>
              <w:t>42</w:t>
            </w:r>
          </w:p>
        </w:tc>
      </w:tr>
      <w:tr w:rsidR="00784097" w:rsidRPr="00DB4FC1" w14:paraId="0CC749C7" w14:textId="77777777" w:rsidTr="00784097">
        <w:tc>
          <w:tcPr>
            <w:tcW w:w="805" w:type="dxa"/>
          </w:tcPr>
          <w:p w14:paraId="640D8413" w14:textId="77777777" w:rsidR="00784097" w:rsidRPr="00DB4FC1" w:rsidRDefault="00784097">
            <w:pPr>
              <w:pStyle w:val="ListParagraph"/>
              <w:numPr>
                <w:ilvl w:val="0"/>
                <w:numId w:val="328"/>
              </w:numPr>
              <w:spacing w:after="0" w:line="360" w:lineRule="auto"/>
              <w:jc w:val="both"/>
              <w:rPr>
                <w:rFonts w:eastAsia="Calibri"/>
                <w:kern w:val="0"/>
                <w:szCs w:val="24"/>
                <w:lang w:val="en-ZA"/>
              </w:rPr>
            </w:pPr>
          </w:p>
        </w:tc>
        <w:tc>
          <w:tcPr>
            <w:tcW w:w="5940" w:type="dxa"/>
          </w:tcPr>
          <w:p w14:paraId="7590BA38" w14:textId="77777777" w:rsidR="00784097" w:rsidRPr="00DB4FC1" w:rsidRDefault="00784097" w:rsidP="00DB4FC1">
            <w:pPr>
              <w:spacing w:line="360" w:lineRule="auto"/>
              <w:jc w:val="both"/>
              <w:rPr>
                <w:rFonts w:ascii="Times New Roman" w:hAnsi="Times New Roman"/>
                <w:b/>
                <w:sz w:val="24"/>
                <w:szCs w:val="24"/>
                <w:lang w:val="en-ZA"/>
              </w:rPr>
            </w:pPr>
            <w:r w:rsidRPr="00DB4FC1">
              <w:rPr>
                <w:rFonts w:ascii="Times New Roman" w:hAnsi="Times New Roman"/>
                <w:sz w:val="24"/>
                <w:szCs w:val="24"/>
              </w:rPr>
              <w:t>To test industrial measuring instruments</w:t>
            </w:r>
          </w:p>
        </w:tc>
        <w:tc>
          <w:tcPr>
            <w:tcW w:w="2605" w:type="dxa"/>
          </w:tcPr>
          <w:p w14:paraId="4C44F712" w14:textId="685EC92F" w:rsidR="00784097" w:rsidRPr="00DB4FC1" w:rsidRDefault="00EA7252" w:rsidP="00DB4FC1">
            <w:pPr>
              <w:spacing w:line="360" w:lineRule="auto"/>
              <w:jc w:val="both"/>
              <w:rPr>
                <w:rFonts w:ascii="Times New Roman" w:hAnsi="Times New Roman"/>
                <w:b/>
                <w:sz w:val="24"/>
                <w:szCs w:val="24"/>
                <w:lang w:val="en-ZA"/>
              </w:rPr>
            </w:pPr>
            <w:r w:rsidRPr="00DB4FC1">
              <w:rPr>
                <w:rFonts w:ascii="Times New Roman" w:hAnsi="Times New Roman"/>
                <w:b/>
                <w:sz w:val="24"/>
                <w:szCs w:val="24"/>
                <w:lang w:val="en-ZA"/>
              </w:rPr>
              <w:t>27</w:t>
            </w:r>
          </w:p>
        </w:tc>
      </w:tr>
      <w:tr w:rsidR="00784097" w:rsidRPr="00DB4FC1" w14:paraId="457887B2" w14:textId="77777777" w:rsidTr="00784097">
        <w:tc>
          <w:tcPr>
            <w:tcW w:w="805" w:type="dxa"/>
          </w:tcPr>
          <w:p w14:paraId="546621C5" w14:textId="77777777" w:rsidR="00784097" w:rsidRPr="00DB4FC1" w:rsidRDefault="00784097">
            <w:pPr>
              <w:pStyle w:val="ListParagraph"/>
              <w:numPr>
                <w:ilvl w:val="0"/>
                <w:numId w:val="328"/>
              </w:numPr>
              <w:spacing w:after="0" w:line="360" w:lineRule="auto"/>
              <w:jc w:val="both"/>
              <w:rPr>
                <w:rFonts w:eastAsia="Calibri"/>
                <w:kern w:val="0"/>
                <w:szCs w:val="24"/>
                <w:lang w:val="en-ZA"/>
              </w:rPr>
            </w:pPr>
          </w:p>
        </w:tc>
        <w:tc>
          <w:tcPr>
            <w:tcW w:w="5940" w:type="dxa"/>
          </w:tcPr>
          <w:p w14:paraId="6D2A7188" w14:textId="77777777" w:rsidR="00784097" w:rsidRPr="00DB4FC1" w:rsidRDefault="00784097" w:rsidP="00DB4FC1">
            <w:pPr>
              <w:spacing w:line="360" w:lineRule="auto"/>
              <w:jc w:val="both"/>
              <w:rPr>
                <w:rFonts w:ascii="Times New Roman" w:hAnsi="Times New Roman"/>
                <w:b/>
                <w:sz w:val="24"/>
                <w:szCs w:val="24"/>
                <w:lang w:val="en-ZA"/>
              </w:rPr>
            </w:pPr>
            <w:r w:rsidRPr="00DB4FC1">
              <w:rPr>
                <w:rFonts w:ascii="Times New Roman" w:hAnsi="Times New Roman"/>
                <w:sz w:val="24"/>
                <w:szCs w:val="24"/>
              </w:rPr>
              <w:t>To adjust industrial measurement to pre-set value</w:t>
            </w:r>
          </w:p>
        </w:tc>
        <w:tc>
          <w:tcPr>
            <w:tcW w:w="2605" w:type="dxa"/>
          </w:tcPr>
          <w:p w14:paraId="10526EFD" w14:textId="33C5CACE" w:rsidR="00784097" w:rsidRPr="00DB4FC1" w:rsidRDefault="00EA7252" w:rsidP="00DB4FC1">
            <w:pPr>
              <w:spacing w:line="360" w:lineRule="auto"/>
              <w:jc w:val="both"/>
              <w:rPr>
                <w:rFonts w:ascii="Times New Roman" w:hAnsi="Times New Roman"/>
                <w:b/>
                <w:sz w:val="24"/>
                <w:szCs w:val="24"/>
                <w:lang w:val="en-ZA"/>
              </w:rPr>
            </w:pPr>
            <w:r w:rsidRPr="00DB4FC1">
              <w:rPr>
                <w:rFonts w:ascii="Times New Roman" w:hAnsi="Times New Roman"/>
                <w:b/>
                <w:sz w:val="24"/>
                <w:szCs w:val="24"/>
                <w:lang w:val="en-ZA"/>
              </w:rPr>
              <w:t>20</w:t>
            </w:r>
          </w:p>
        </w:tc>
      </w:tr>
      <w:tr w:rsidR="00784097" w:rsidRPr="00DB4FC1" w14:paraId="36EE39F6" w14:textId="77777777" w:rsidTr="00784097">
        <w:tc>
          <w:tcPr>
            <w:tcW w:w="805" w:type="dxa"/>
          </w:tcPr>
          <w:p w14:paraId="3BFAA2D0" w14:textId="77777777" w:rsidR="00784097" w:rsidRPr="00DB4FC1" w:rsidRDefault="00784097" w:rsidP="00DB4FC1">
            <w:pPr>
              <w:spacing w:line="360" w:lineRule="auto"/>
              <w:jc w:val="both"/>
              <w:rPr>
                <w:rFonts w:ascii="Times New Roman" w:hAnsi="Times New Roman"/>
                <w:b/>
                <w:sz w:val="24"/>
                <w:szCs w:val="24"/>
                <w:lang w:val="en-ZA"/>
              </w:rPr>
            </w:pPr>
          </w:p>
        </w:tc>
        <w:tc>
          <w:tcPr>
            <w:tcW w:w="5940" w:type="dxa"/>
          </w:tcPr>
          <w:p w14:paraId="1944D5AA" w14:textId="77777777" w:rsidR="00784097" w:rsidRPr="00DB4FC1" w:rsidRDefault="00784097" w:rsidP="00DB4FC1">
            <w:pPr>
              <w:spacing w:line="360" w:lineRule="auto"/>
              <w:jc w:val="both"/>
              <w:rPr>
                <w:rFonts w:ascii="Times New Roman" w:hAnsi="Times New Roman"/>
                <w:b/>
                <w:sz w:val="24"/>
                <w:szCs w:val="24"/>
                <w:lang w:val="en-ZA"/>
              </w:rPr>
            </w:pPr>
            <w:r w:rsidRPr="00DB4FC1">
              <w:rPr>
                <w:rFonts w:ascii="Times New Roman" w:hAnsi="Times New Roman"/>
                <w:b/>
                <w:sz w:val="24"/>
                <w:szCs w:val="24"/>
                <w:lang w:val="en-ZA"/>
              </w:rPr>
              <w:t>TOTAL HOURS</w:t>
            </w:r>
          </w:p>
        </w:tc>
        <w:tc>
          <w:tcPr>
            <w:tcW w:w="2605" w:type="dxa"/>
          </w:tcPr>
          <w:p w14:paraId="00C594E8" w14:textId="643AA330" w:rsidR="00784097" w:rsidRPr="00DB4FC1" w:rsidRDefault="00EA7252" w:rsidP="00DB4FC1">
            <w:pPr>
              <w:spacing w:line="360" w:lineRule="auto"/>
              <w:jc w:val="both"/>
              <w:rPr>
                <w:rFonts w:ascii="Times New Roman" w:hAnsi="Times New Roman"/>
                <w:b/>
                <w:sz w:val="24"/>
                <w:szCs w:val="24"/>
                <w:lang w:val="en-ZA"/>
              </w:rPr>
            </w:pPr>
            <w:r w:rsidRPr="00DB4FC1">
              <w:rPr>
                <w:rFonts w:ascii="Times New Roman" w:hAnsi="Times New Roman"/>
                <w:b/>
                <w:sz w:val="24"/>
                <w:szCs w:val="24"/>
                <w:lang w:val="en-ZA"/>
              </w:rPr>
              <w:t>120</w:t>
            </w:r>
          </w:p>
        </w:tc>
      </w:tr>
    </w:tbl>
    <w:p w14:paraId="5F74C4D4" w14:textId="77777777" w:rsidR="006D76E9" w:rsidRDefault="006D76E9" w:rsidP="00DB4FC1">
      <w:pPr>
        <w:spacing w:after="0" w:line="360" w:lineRule="auto"/>
        <w:jc w:val="both"/>
        <w:rPr>
          <w:rFonts w:ascii="Times New Roman" w:hAnsi="Times New Roman" w:cs="Times New Roman"/>
          <w:b/>
          <w:sz w:val="24"/>
          <w:szCs w:val="24"/>
          <w:lang w:val="en-ZA"/>
        </w:rPr>
      </w:pPr>
    </w:p>
    <w:p w14:paraId="7F04D889" w14:textId="77777777" w:rsidR="006D76E9" w:rsidRDefault="006D76E9">
      <w:pPr>
        <w:rPr>
          <w:rFonts w:ascii="Times New Roman" w:hAnsi="Times New Roman" w:cs="Times New Roman"/>
          <w:b/>
          <w:sz w:val="24"/>
          <w:szCs w:val="24"/>
          <w:lang w:val="en-ZA"/>
        </w:rPr>
      </w:pPr>
      <w:r>
        <w:rPr>
          <w:rFonts w:ascii="Times New Roman" w:hAnsi="Times New Roman" w:cs="Times New Roman"/>
          <w:b/>
          <w:sz w:val="24"/>
          <w:szCs w:val="24"/>
          <w:lang w:val="en-ZA"/>
        </w:rPr>
        <w:br w:type="page"/>
      </w:r>
    </w:p>
    <w:p w14:paraId="6C325640" w14:textId="1DAFDED8" w:rsidR="00784097" w:rsidRPr="00DB4FC1" w:rsidRDefault="00784097" w:rsidP="00DB4FC1">
      <w:pPr>
        <w:spacing w:after="0" w:line="360" w:lineRule="auto"/>
        <w:jc w:val="both"/>
        <w:rPr>
          <w:rFonts w:ascii="Times New Roman" w:hAnsi="Times New Roman" w:cs="Times New Roman"/>
          <w:b/>
          <w:sz w:val="24"/>
          <w:szCs w:val="24"/>
          <w:lang w:val="en-ZA"/>
        </w:rPr>
      </w:pPr>
      <w:r w:rsidRPr="00DB4FC1">
        <w:rPr>
          <w:rFonts w:ascii="Times New Roman" w:hAnsi="Times New Roman" w:cs="Times New Roman"/>
          <w:b/>
          <w:sz w:val="24"/>
          <w:szCs w:val="24"/>
          <w:lang w:val="en-ZA"/>
        </w:rPr>
        <w:t>Learning Outcomes, Content and Suggested Assessment Methods</w:t>
      </w:r>
    </w:p>
    <w:tbl>
      <w:tblPr>
        <w:tblpPr w:leftFromText="180" w:rightFromText="180" w:vertAnchor="text" w:tblpX="-365" w:tblpY="1"/>
        <w:tblOverlap w:val="never"/>
        <w:tblW w:w="5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4951"/>
        <w:gridCol w:w="2519"/>
      </w:tblGrid>
      <w:tr w:rsidR="00784097" w:rsidRPr="00DB4FC1" w14:paraId="173A3CA9" w14:textId="77777777" w:rsidTr="00784097">
        <w:trPr>
          <w:trHeight w:val="389"/>
        </w:trPr>
        <w:tc>
          <w:tcPr>
            <w:tcW w:w="1391" w:type="pct"/>
            <w:tcBorders>
              <w:top w:val="single" w:sz="4" w:space="0" w:color="auto"/>
              <w:left w:val="single" w:sz="4" w:space="0" w:color="auto"/>
              <w:bottom w:val="single" w:sz="4" w:space="0" w:color="auto"/>
              <w:right w:val="single" w:sz="4" w:space="0" w:color="auto"/>
            </w:tcBorders>
            <w:hideMark/>
          </w:tcPr>
          <w:p w14:paraId="6223D048" w14:textId="77777777" w:rsidR="00784097" w:rsidRPr="00DB4FC1" w:rsidRDefault="00784097" w:rsidP="00DB4FC1">
            <w:pPr>
              <w:spacing w:after="0" w:line="360" w:lineRule="auto"/>
              <w:rPr>
                <w:rFonts w:ascii="Times New Roman" w:hAnsi="Times New Roman" w:cs="Times New Roman"/>
                <w:b/>
                <w:sz w:val="24"/>
                <w:szCs w:val="24"/>
                <w:lang w:val="en-ZA"/>
              </w:rPr>
            </w:pPr>
            <w:r w:rsidRPr="00DB4FC1">
              <w:rPr>
                <w:rFonts w:ascii="Times New Roman" w:hAnsi="Times New Roman" w:cs="Times New Roman"/>
                <w:b/>
                <w:sz w:val="24"/>
                <w:szCs w:val="24"/>
                <w:lang w:val="en-ZA"/>
              </w:rPr>
              <w:t>Learning Outcome</w:t>
            </w:r>
          </w:p>
        </w:tc>
        <w:tc>
          <w:tcPr>
            <w:tcW w:w="2392" w:type="pct"/>
            <w:tcBorders>
              <w:top w:val="single" w:sz="4" w:space="0" w:color="auto"/>
              <w:left w:val="single" w:sz="4" w:space="0" w:color="auto"/>
              <w:bottom w:val="single" w:sz="4" w:space="0" w:color="auto"/>
              <w:right w:val="single" w:sz="4" w:space="0" w:color="auto"/>
            </w:tcBorders>
            <w:hideMark/>
          </w:tcPr>
          <w:p w14:paraId="12FA3DE4" w14:textId="77777777" w:rsidR="00784097" w:rsidRPr="00DB4FC1" w:rsidRDefault="00784097" w:rsidP="00DB4FC1">
            <w:pPr>
              <w:spacing w:after="0" w:line="360" w:lineRule="auto"/>
              <w:ind w:left="357" w:hanging="357"/>
              <w:rPr>
                <w:rFonts w:ascii="Times New Roman" w:hAnsi="Times New Roman" w:cs="Times New Roman"/>
                <w:b/>
                <w:sz w:val="24"/>
                <w:szCs w:val="24"/>
                <w:lang w:val="en-ZA"/>
              </w:rPr>
            </w:pPr>
            <w:r w:rsidRPr="00DB4FC1">
              <w:rPr>
                <w:rFonts w:ascii="Times New Roman" w:hAnsi="Times New Roman" w:cs="Times New Roman"/>
                <w:b/>
                <w:sz w:val="24"/>
                <w:szCs w:val="24"/>
                <w:lang w:val="en-ZA"/>
              </w:rPr>
              <w:t>Content</w:t>
            </w:r>
          </w:p>
        </w:tc>
        <w:tc>
          <w:tcPr>
            <w:tcW w:w="1217" w:type="pct"/>
            <w:tcBorders>
              <w:top w:val="single" w:sz="4" w:space="0" w:color="auto"/>
              <w:left w:val="single" w:sz="4" w:space="0" w:color="auto"/>
              <w:bottom w:val="single" w:sz="4" w:space="0" w:color="auto"/>
              <w:right w:val="single" w:sz="4" w:space="0" w:color="auto"/>
            </w:tcBorders>
            <w:hideMark/>
          </w:tcPr>
          <w:p w14:paraId="2524FE3D" w14:textId="77777777" w:rsidR="00784097" w:rsidRPr="00DB4FC1" w:rsidRDefault="00784097" w:rsidP="00DB4FC1">
            <w:pPr>
              <w:spacing w:after="0" w:line="360" w:lineRule="auto"/>
              <w:rPr>
                <w:rFonts w:ascii="Times New Roman" w:hAnsi="Times New Roman" w:cs="Times New Roman"/>
                <w:b/>
                <w:sz w:val="24"/>
                <w:szCs w:val="24"/>
                <w:lang w:val="en-ZA"/>
              </w:rPr>
            </w:pPr>
            <w:r w:rsidRPr="00DB4FC1">
              <w:rPr>
                <w:rFonts w:ascii="Times New Roman" w:hAnsi="Times New Roman" w:cs="Times New Roman"/>
                <w:b/>
                <w:sz w:val="24"/>
                <w:szCs w:val="24"/>
                <w:lang w:val="en-ZA"/>
              </w:rPr>
              <w:t>Suggested Assessment Methods</w:t>
            </w:r>
          </w:p>
        </w:tc>
      </w:tr>
      <w:tr w:rsidR="00784097" w:rsidRPr="00DB4FC1" w14:paraId="1DFC3BAD" w14:textId="77777777" w:rsidTr="00784097">
        <w:trPr>
          <w:trHeight w:val="4067"/>
        </w:trPr>
        <w:tc>
          <w:tcPr>
            <w:tcW w:w="1391" w:type="pct"/>
            <w:tcBorders>
              <w:top w:val="single" w:sz="4" w:space="0" w:color="auto"/>
              <w:left w:val="single" w:sz="4" w:space="0" w:color="auto"/>
              <w:bottom w:val="single" w:sz="4" w:space="0" w:color="auto"/>
              <w:right w:val="single" w:sz="4" w:space="0" w:color="auto"/>
            </w:tcBorders>
            <w:hideMark/>
          </w:tcPr>
          <w:p w14:paraId="3035D259" w14:textId="0CF8EB08" w:rsidR="00784097" w:rsidRPr="00DB4FC1" w:rsidRDefault="00784097">
            <w:pPr>
              <w:pStyle w:val="ListParagraph"/>
              <w:numPr>
                <w:ilvl w:val="3"/>
                <w:numId w:val="258"/>
              </w:numPr>
              <w:spacing w:line="360" w:lineRule="auto"/>
              <w:rPr>
                <w:b/>
                <w:color w:val="auto"/>
                <w:szCs w:val="24"/>
                <w:lang w:val="en-ZA"/>
              </w:rPr>
            </w:pPr>
            <w:r w:rsidRPr="00DB4FC1">
              <w:rPr>
                <w:szCs w:val="24"/>
              </w:rPr>
              <w:t>Prepare industrial measurement instruments</w:t>
            </w:r>
          </w:p>
        </w:tc>
        <w:tc>
          <w:tcPr>
            <w:tcW w:w="2392" w:type="pct"/>
            <w:tcBorders>
              <w:top w:val="single" w:sz="4" w:space="0" w:color="auto"/>
              <w:left w:val="single" w:sz="4" w:space="0" w:color="auto"/>
              <w:bottom w:val="single" w:sz="4" w:space="0" w:color="auto"/>
              <w:right w:val="single" w:sz="4" w:space="0" w:color="auto"/>
            </w:tcBorders>
            <w:shd w:val="clear" w:color="auto" w:fill="auto"/>
            <w:hideMark/>
          </w:tcPr>
          <w:p w14:paraId="1BD36797" w14:textId="77777777" w:rsidR="00784097" w:rsidRPr="00DB4FC1" w:rsidRDefault="00784097">
            <w:pPr>
              <w:pStyle w:val="ListParagraph"/>
              <w:numPr>
                <w:ilvl w:val="0"/>
                <w:numId w:val="337"/>
              </w:numPr>
              <w:spacing w:after="160" w:line="360" w:lineRule="auto"/>
              <w:rPr>
                <w:rFonts w:eastAsia="Calibri"/>
                <w:color w:val="auto"/>
                <w:szCs w:val="24"/>
              </w:rPr>
            </w:pPr>
            <w:r w:rsidRPr="00DB4FC1">
              <w:rPr>
                <w:rFonts w:eastAsia="Calibri"/>
                <w:color w:val="auto"/>
                <w:szCs w:val="24"/>
              </w:rPr>
              <w:t xml:space="preserve">Health and safety procedures </w:t>
            </w:r>
          </w:p>
          <w:p w14:paraId="1839DBBB" w14:textId="77777777" w:rsidR="00784097" w:rsidRPr="00DB4FC1" w:rsidRDefault="00784097">
            <w:pPr>
              <w:pStyle w:val="ListParagraph"/>
              <w:numPr>
                <w:ilvl w:val="0"/>
                <w:numId w:val="337"/>
              </w:numPr>
              <w:spacing w:after="160" w:line="360" w:lineRule="auto"/>
              <w:rPr>
                <w:rFonts w:eastAsia="Calibri"/>
                <w:color w:val="auto"/>
                <w:szCs w:val="24"/>
              </w:rPr>
            </w:pPr>
            <w:r w:rsidRPr="00DB4FC1">
              <w:rPr>
                <w:rFonts w:eastAsia="Calibri"/>
                <w:color w:val="auto"/>
                <w:szCs w:val="24"/>
              </w:rPr>
              <w:t>Industrial measurement Quantities</w:t>
            </w:r>
          </w:p>
          <w:p w14:paraId="7EAF6088" w14:textId="77777777" w:rsidR="00784097" w:rsidRPr="00DB4FC1" w:rsidRDefault="00784097">
            <w:pPr>
              <w:pStyle w:val="ListParagraph"/>
              <w:numPr>
                <w:ilvl w:val="0"/>
                <w:numId w:val="339"/>
              </w:numPr>
              <w:spacing w:after="0" w:line="360" w:lineRule="auto"/>
              <w:rPr>
                <w:szCs w:val="24"/>
                <w:lang w:val="en-GB"/>
              </w:rPr>
            </w:pPr>
            <w:r w:rsidRPr="00DB4FC1">
              <w:rPr>
                <w:szCs w:val="24"/>
                <w:lang w:val="en-GB"/>
              </w:rPr>
              <w:t>Flow meter</w:t>
            </w:r>
          </w:p>
          <w:p w14:paraId="29174C2D" w14:textId="77777777" w:rsidR="00784097" w:rsidRPr="00DB4FC1" w:rsidRDefault="00784097">
            <w:pPr>
              <w:pStyle w:val="ListParagraph"/>
              <w:numPr>
                <w:ilvl w:val="0"/>
                <w:numId w:val="339"/>
              </w:numPr>
              <w:spacing w:after="0" w:line="360" w:lineRule="auto"/>
              <w:rPr>
                <w:szCs w:val="24"/>
                <w:lang w:val="en-GB"/>
              </w:rPr>
            </w:pPr>
            <w:r w:rsidRPr="00DB4FC1">
              <w:rPr>
                <w:szCs w:val="24"/>
                <w:lang w:val="en-GB"/>
              </w:rPr>
              <w:t>Load cells</w:t>
            </w:r>
          </w:p>
          <w:p w14:paraId="7DD21D1B" w14:textId="77777777" w:rsidR="00784097" w:rsidRPr="00DB4FC1" w:rsidRDefault="00784097">
            <w:pPr>
              <w:pStyle w:val="ListParagraph"/>
              <w:numPr>
                <w:ilvl w:val="0"/>
                <w:numId w:val="339"/>
              </w:numPr>
              <w:spacing w:after="0" w:line="360" w:lineRule="auto"/>
              <w:rPr>
                <w:szCs w:val="24"/>
                <w:lang w:val="en-GB"/>
              </w:rPr>
            </w:pPr>
            <w:r w:rsidRPr="00DB4FC1">
              <w:rPr>
                <w:szCs w:val="24"/>
                <w:lang w:val="en-GB"/>
              </w:rPr>
              <w:t>Pressure transmitters</w:t>
            </w:r>
          </w:p>
          <w:p w14:paraId="00B38EF2" w14:textId="77777777" w:rsidR="00784097" w:rsidRPr="00DB4FC1" w:rsidRDefault="00784097">
            <w:pPr>
              <w:pStyle w:val="ListParagraph"/>
              <w:numPr>
                <w:ilvl w:val="0"/>
                <w:numId w:val="339"/>
              </w:numPr>
              <w:spacing w:after="0" w:line="360" w:lineRule="auto"/>
              <w:rPr>
                <w:szCs w:val="24"/>
                <w:lang w:val="en-GB"/>
              </w:rPr>
            </w:pPr>
            <w:r w:rsidRPr="00DB4FC1">
              <w:rPr>
                <w:szCs w:val="24"/>
                <w:lang w:val="en-GB"/>
              </w:rPr>
              <w:t>Level Transmitters</w:t>
            </w:r>
          </w:p>
          <w:p w14:paraId="037F9064" w14:textId="77777777" w:rsidR="00784097" w:rsidRPr="00DB4FC1" w:rsidRDefault="00784097">
            <w:pPr>
              <w:pStyle w:val="ListParagraph"/>
              <w:numPr>
                <w:ilvl w:val="0"/>
                <w:numId w:val="339"/>
              </w:numPr>
              <w:spacing w:after="0" w:line="360" w:lineRule="auto"/>
              <w:rPr>
                <w:szCs w:val="24"/>
                <w:lang w:val="en-GB"/>
              </w:rPr>
            </w:pPr>
            <w:r w:rsidRPr="00DB4FC1">
              <w:rPr>
                <w:szCs w:val="24"/>
                <w:lang w:val="en-GB"/>
              </w:rPr>
              <w:t>Temperature transmitters</w:t>
            </w:r>
          </w:p>
          <w:p w14:paraId="4FD301D4" w14:textId="77777777" w:rsidR="00784097" w:rsidRPr="00DB4FC1" w:rsidRDefault="00784097">
            <w:pPr>
              <w:pStyle w:val="ListParagraph"/>
              <w:numPr>
                <w:ilvl w:val="0"/>
                <w:numId w:val="339"/>
              </w:numPr>
              <w:spacing w:after="0" w:line="360" w:lineRule="auto"/>
              <w:rPr>
                <w:szCs w:val="24"/>
                <w:lang w:val="en-GB"/>
              </w:rPr>
            </w:pPr>
            <w:r w:rsidRPr="00DB4FC1">
              <w:rPr>
                <w:szCs w:val="24"/>
                <w:lang w:val="en-GB"/>
              </w:rPr>
              <w:t>Piezo Electric sensors</w:t>
            </w:r>
          </w:p>
          <w:p w14:paraId="6CF9FB83" w14:textId="77777777" w:rsidR="00784097" w:rsidRPr="00DB4FC1" w:rsidRDefault="00784097">
            <w:pPr>
              <w:pStyle w:val="ListParagraph"/>
              <w:numPr>
                <w:ilvl w:val="0"/>
                <w:numId w:val="337"/>
              </w:numPr>
              <w:spacing w:after="160" w:line="360" w:lineRule="auto"/>
              <w:rPr>
                <w:rFonts w:eastAsia="Calibri"/>
                <w:color w:val="auto"/>
                <w:szCs w:val="24"/>
              </w:rPr>
            </w:pPr>
            <w:r w:rsidRPr="00DB4FC1">
              <w:rPr>
                <w:rFonts w:eastAsia="Calibri"/>
                <w:color w:val="auto"/>
                <w:szCs w:val="24"/>
              </w:rPr>
              <w:t xml:space="preserve">Calibration and alignment </w:t>
            </w:r>
          </w:p>
          <w:p w14:paraId="4D32B4D8" w14:textId="77777777" w:rsidR="00784097" w:rsidRPr="00DB4FC1" w:rsidRDefault="00784097">
            <w:pPr>
              <w:pStyle w:val="ListParagraph"/>
              <w:numPr>
                <w:ilvl w:val="0"/>
                <w:numId w:val="337"/>
              </w:numPr>
              <w:spacing w:after="160" w:line="360" w:lineRule="auto"/>
              <w:rPr>
                <w:rFonts w:eastAsia="Calibri"/>
                <w:color w:val="auto"/>
                <w:szCs w:val="24"/>
              </w:rPr>
            </w:pPr>
            <w:r w:rsidRPr="00DB4FC1">
              <w:rPr>
                <w:rFonts w:eastAsia="Calibri"/>
                <w:color w:val="auto"/>
                <w:szCs w:val="24"/>
              </w:rPr>
              <w:t>Calibration procedure</w:t>
            </w:r>
          </w:p>
          <w:p w14:paraId="2D509DCF" w14:textId="77777777" w:rsidR="00784097" w:rsidRPr="00DB4FC1" w:rsidRDefault="00784097">
            <w:pPr>
              <w:pStyle w:val="ListParagraph"/>
              <w:numPr>
                <w:ilvl w:val="0"/>
                <w:numId w:val="337"/>
              </w:numPr>
              <w:spacing w:after="160" w:line="360" w:lineRule="auto"/>
              <w:rPr>
                <w:rFonts w:eastAsia="Calibri"/>
                <w:color w:val="auto"/>
                <w:szCs w:val="24"/>
              </w:rPr>
            </w:pPr>
            <w:r w:rsidRPr="00DB4FC1">
              <w:rPr>
                <w:rFonts w:eastAsia="Calibri"/>
                <w:color w:val="auto"/>
                <w:szCs w:val="24"/>
              </w:rPr>
              <w:t xml:space="preserve">Industrial measurement instrument is disengagement </w:t>
            </w:r>
          </w:p>
          <w:p w14:paraId="08C2D1CA" w14:textId="77777777" w:rsidR="00784097" w:rsidRPr="00DB4FC1" w:rsidRDefault="00784097">
            <w:pPr>
              <w:pStyle w:val="ListParagraph"/>
              <w:numPr>
                <w:ilvl w:val="0"/>
                <w:numId w:val="342"/>
              </w:numPr>
              <w:spacing w:after="0" w:line="360" w:lineRule="auto"/>
              <w:rPr>
                <w:szCs w:val="24"/>
                <w:lang w:val="en-GB"/>
              </w:rPr>
            </w:pPr>
            <w:r w:rsidRPr="00DB4FC1">
              <w:rPr>
                <w:szCs w:val="24"/>
                <w:lang w:val="en-GB"/>
              </w:rPr>
              <w:t>Safety procedures</w:t>
            </w:r>
          </w:p>
          <w:p w14:paraId="34F6DFB7" w14:textId="77777777" w:rsidR="00784097" w:rsidRPr="00DB4FC1" w:rsidRDefault="00784097">
            <w:pPr>
              <w:pStyle w:val="ListParagraph"/>
              <w:numPr>
                <w:ilvl w:val="0"/>
                <w:numId w:val="342"/>
              </w:numPr>
              <w:spacing w:after="0" w:line="360" w:lineRule="auto"/>
              <w:rPr>
                <w:szCs w:val="24"/>
              </w:rPr>
            </w:pPr>
            <w:r w:rsidRPr="00DB4FC1">
              <w:rPr>
                <w:szCs w:val="24"/>
                <w:lang w:val="en-GB"/>
              </w:rPr>
              <w:t>Instruments manufacture manuals</w:t>
            </w:r>
          </w:p>
        </w:tc>
        <w:tc>
          <w:tcPr>
            <w:tcW w:w="1217" w:type="pct"/>
            <w:tcBorders>
              <w:top w:val="single" w:sz="4" w:space="0" w:color="auto"/>
              <w:left w:val="single" w:sz="4" w:space="0" w:color="auto"/>
              <w:bottom w:val="single" w:sz="4" w:space="0" w:color="auto"/>
              <w:right w:val="single" w:sz="4" w:space="0" w:color="auto"/>
            </w:tcBorders>
          </w:tcPr>
          <w:p w14:paraId="7DF14532" w14:textId="67F71853" w:rsidR="00784097" w:rsidRPr="00DB4FC1" w:rsidRDefault="00784097" w:rsidP="00E939F1">
            <w:pPr>
              <w:spacing w:line="360" w:lineRule="auto"/>
              <w:ind w:left="339" w:hanging="339"/>
              <w:rPr>
                <w:rFonts w:ascii="Times New Roman" w:hAnsi="Times New Roman" w:cs="Times New Roman"/>
                <w:sz w:val="24"/>
                <w:szCs w:val="24"/>
              </w:rPr>
            </w:pPr>
            <w:r w:rsidRPr="00DB4FC1">
              <w:rPr>
                <w:rFonts w:ascii="Times New Roman" w:hAnsi="Times New Roman" w:cs="Times New Roman"/>
                <w:sz w:val="24"/>
                <w:szCs w:val="24"/>
              </w:rPr>
              <w:t>1.</w:t>
            </w:r>
            <w:r w:rsidR="00E939F1">
              <w:rPr>
                <w:rFonts w:ascii="Times New Roman" w:hAnsi="Times New Roman" w:cs="Times New Roman"/>
                <w:sz w:val="24"/>
                <w:szCs w:val="24"/>
              </w:rPr>
              <w:t xml:space="preserve"> </w:t>
            </w:r>
            <w:r w:rsidRPr="00DB4FC1">
              <w:rPr>
                <w:rFonts w:ascii="Times New Roman" w:hAnsi="Times New Roman" w:cs="Times New Roman"/>
                <w:sz w:val="24"/>
                <w:szCs w:val="24"/>
              </w:rPr>
              <w:t>Written tests</w:t>
            </w:r>
          </w:p>
          <w:p w14:paraId="2BF88793" w14:textId="77777777" w:rsidR="00784097" w:rsidRPr="00DB4FC1" w:rsidRDefault="00784097" w:rsidP="00E939F1">
            <w:pPr>
              <w:spacing w:line="360" w:lineRule="auto"/>
              <w:ind w:left="339" w:hanging="339"/>
              <w:rPr>
                <w:rFonts w:ascii="Times New Roman" w:hAnsi="Times New Roman" w:cs="Times New Roman"/>
                <w:sz w:val="24"/>
                <w:szCs w:val="24"/>
              </w:rPr>
            </w:pPr>
            <w:r w:rsidRPr="00DB4FC1">
              <w:rPr>
                <w:rFonts w:ascii="Times New Roman" w:hAnsi="Times New Roman" w:cs="Times New Roman"/>
                <w:sz w:val="24"/>
                <w:szCs w:val="24"/>
              </w:rPr>
              <w:t>2.</w:t>
            </w:r>
            <w:r w:rsidRPr="00DB4FC1">
              <w:rPr>
                <w:rFonts w:ascii="Times New Roman" w:hAnsi="Times New Roman" w:cs="Times New Roman"/>
                <w:sz w:val="24"/>
                <w:szCs w:val="24"/>
              </w:rPr>
              <w:tab/>
              <w:t xml:space="preserve">Oral Questioning </w:t>
            </w:r>
          </w:p>
          <w:p w14:paraId="7875E858" w14:textId="77777777" w:rsidR="00784097" w:rsidRPr="00DB4FC1" w:rsidRDefault="00784097" w:rsidP="00E939F1">
            <w:pPr>
              <w:spacing w:line="360" w:lineRule="auto"/>
              <w:ind w:left="339" w:hanging="339"/>
              <w:rPr>
                <w:rFonts w:ascii="Times New Roman" w:hAnsi="Times New Roman" w:cs="Times New Roman"/>
                <w:sz w:val="24"/>
                <w:szCs w:val="24"/>
              </w:rPr>
            </w:pPr>
            <w:r w:rsidRPr="00DB4FC1">
              <w:rPr>
                <w:rFonts w:ascii="Times New Roman" w:hAnsi="Times New Roman" w:cs="Times New Roman"/>
                <w:sz w:val="24"/>
                <w:szCs w:val="24"/>
              </w:rPr>
              <w:t>3.</w:t>
            </w:r>
            <w:r w:rsidRPr="00DB4FC1">
              <w:rPr>
                <w:rFonts w:ascii="Times New Roman" w:hAnsi="Times New Roman" w:cs="Times New Roman"/>
                <w:sz w:val="24"/>
                <w:szCs w:val="24"/>
              </w:rPr>
              <w:tab/>
              <w:t xml:space="preserve">Practical assessment </w:t>
            </w:r>
          </w:p>
          <w:p w14:paraId="5E5F5EEB" w14:textId="77777777" w:rsidR="00784097" w:rsidRPr="00DB4FC1" w:rsidRDefault="00784097" w:rsidP="00E939F1">
            <w:pPr>
              <w:spacing w:line="360" w:lineRule="auto"/>
              <w:ind w:left="339" w:hanging="339"/>
              <w:rPr>
                <w:rFonts w:ascii="Times New Roman" w:hAnsi="Times New Roman" w:cs="Times New Roman"/>
                <w:sz w:val="24"/>
                <w:szCs w:val="24"/>
              </w:rPr>
            </w:pPr>
            <w:r w:rsidRPr="00DB4FC1">
              <w:rPr>
                <w:rFonts w:ascii="Times New Roman" w:hAnsi="Times New Roman" w:cs="Times New Roman"/>
                <w:sz w:val="24"/>
                <w:szCs w:val="24"/>
              </w:rPr>
              <w:t>4.</w:t>
            </w:r>
            <w:r w:rsidRPr="00DB4FC1">
              <w:rPr>
                <w:rFonts w:ascii="Times New Roman" w:hAnsi="Times New Roman" w:cs="Times New Roman"/>
                <w:sz w:val="24"/>
                <w:szCs w:val="24"/>
              </w:rPr>
              <w:tab/>
              <w:t>Project</w:t>
            </w:r>
          </w:p>
          <w:p w14:paraId="0BC94D64" w14:textId="77777777" w:rsidR="00784097" w:rsidRPr="00DB4FC1" w:rsidRDefault="00784097" w:rsidP="00E939F1">
            <w:pPr>
              <w:spacing w:line="360" w:lineRule="auto"/>
              <w:ind w:left="339" w:hanging="339"/>
              <w:rPr>
                <w:rFonts w:ascii="Times New Roman" w:hAnsi="Times New Roman" w:cs="Times New Roman"/>
                <w:sz w:val="24"/>
                <w:szCs w:val="24"/>
              </w:rPr>
            </w:pPr>
            <w:r w:rsidRPr="00DB4FC1">
              <w:rPr>
                <w:rFonts w:ascii="Times New Roman" w:hAnsi="Times New Roman" w:cs="Times New Roman"/>
                <w:sz w:val="24"/>
                <w:szCs w:val="24"/>
              </w:rPr>
              <w:t>5.</w:t>
            </w:r>
            <w:r w:rsidRPr="00DB4FC1">
              <w:rPr>
                <w:rFonts w:ascii="Times New Roman" w:hAnsi="Times New Roman" w:cs="Times New Roman"/>
                <w:sz w:val="24"/>
                <w:szCs w:val="24"/>
              </w:rPr>
              <w:tab/>
              <w:t>Third party report</w:t>
            </w:r>
          </w:p>
          <w:p w14:paraId="44AABE02" w14:textId="77777777" w:rsidR="00784097" w:rsidRPr="00DB4FC1" w:rsidRDefault="00784097" w:rsidP="00E939F1">
            <w:pPr>
              <w:spacing w:line="360" w:lineRule="auto"/>
              <w:ind w:left="339" w:hanging="339"/>
              <w:rPr>
                <w:rFonts w:ascii="Times New Roman" w:hAnsi="Times New Roman" w:cs="Times New Roman"/>
                <w:sz w:val="24"/>
                <w:szCs w:val="24"/>
              </w:rPr>
            </w:pPr>
            <w:r w:rsidRPr="00DB4FC1">
              <w:rPr>
                <w:rFonts w:ascii="Times New Roman" w:hAnsi="Times New Roman" w:cs="Times New Roman"/>
                <w:sz w:val="24"/>
                <w:szCs w:val="24"/>
              </w:rPr>
              <w:t>6.</w:t>
            </w:r>
            <w:r w:rsidRPr="00DB4FC1">
              <w:rPr>
                <w:rFonts w:ascii="Times New Roman" w:hAnsi="Times New Roman" w:cs="Times New Roman"/>
                <w:sz w:val="24"/>
                <w:szCs w:val="24"/>
              </w:rPr>
              <w:tab/>
              <w:t>Portfolio of evidence</w:t>
            </w:r>
          </w:p>
          <w:p w14:paraId="654833E8" w14:textId="77777777" w:rsidR="00784097" w:rsidRPr="00DB4FC1" w:rsidRDefault="00784097" w:rsidP="00DB4FC1">
            <w:pPr>
              <w:spacing w:line="360" w:lineRule="auto"/>
              <w:rPr>
                <w:rFonts w:ascii="Times New Roman" w:hAnsi="Times New Roman" w:cs="Times New Roman"/>
                <w:sz w:val="24"/>
                <w:szCs w:val="24"/>
              </w:rPr>
            </w:pPr>
          </w:p>
        </w:tc>
      </w:tr>
      <w:tr w:rsidR="00784097" w:rsidRPr="00DB4FC1" w14:paraId="75495A99" w14:textId="77777777" w:rsidTr="00784097">
        <w:trPr>
          <w:trHeight w:val="416"/>
        </w:trPr>
        <w:tc>
          <w:tcPr>
            <w:tcW w:w="1391" w:type="pct"/>
            <w:tcBorders>
              <w:top w:val="single" w:sz="4" w:space="0" w:color="auto"/>
              <w:left w:val="single" w:sz="4" w:space="0" w:color="auto"/>
              <w:bottom w:val="single" w:sz="4" w:space="0" w:color="auto"/>
              <w:right w:val="single" w:sz="4" w:space="0" w:color="auto"/>
            </w:tcBorders>
          </w:tcPr>
          <w:p w14:paraId="708A2101" w14:textId="20A57E9D" w:rsidR="00784097" w:rsidRPr="00DB4FC1" w:rsidRDefault="00784097">
            <w:pPr>
              <w:pStyle w:val="ListParagraph"/>
              <w:numPr>
                <w:ilvl w:val="3"/>
                <w:numId w:val="258"/>
              </w:numPr>
              <w:spacing w:line="360" w:lineRule="auto"/>
              <w:rPr>
                <w:bCs/>
                <w:kern w:val="0"/>
                <w:szCs w:val="24"/>
                <w:lang w:val="en-GB"/>
              </w:rPr>
            </w:pPr>
            <w:r w:rsidRPr="00DB4FC1">
              <w:rPr>
                <w:bCs/>
                <w:kern w:val="0"/>
                <w:szCs w:val="24"/>
                <w:lang w:val="en-GB"/>
              </w:rPr>
              <w:t>Perform industrial measurements</w:t>
            </w:r>
          </w:p>
        </w:tc>
        <w:tc>
          <w:tcPr>
            <w:tcW w:w="2392" w:type="pct"/>
            <w:tcBorders>
              <w:top w:val="single" w:sz="4" w:space="0" w:color="auto"/>
              <w:left w:val="single" w:sz="4" w:space="0" w:color="auto"/>
              <w:bottom w:val="single" w:sz="4" w:space="0" w:color="auto"/>
              <w:right w:val="single" w:sz="4" w:space="0" w:color="auto"/>
            </w:tcBorders>
            <w:shd w:val="clear" w:color="auto" w:fill="auto"/>
          </w:tcPr>
          <w:p w14:paraId="56617A63" w14:textId="77777777" w:rsidR="00784097" w:rsidRPr="00DB4FC1" w:rsidRDefault="00784097">
            <w:pPr>
              <w:pStyle w:val="ListParagraph"/>
              <w:numPr>
                <w:ilvl w:val="0"/>
                <w:numId w:val="412"/>
              </w:numPr>
              <w:spacing w:after="0" w:line="360" w:lineRule="auto"/>
              <w:rPr>
                <w:color w:val="auto"/>
                <w:szCs w:val="24"/>
              </w:rPr>
            </w:pPr>
            <w:r w:rsidRPr="00DB4FC1">
              <w:rPr>
                <w:color w:val="auto"/>
                <w:szCs w:val="24"/>
              </w:rPr>
              <w:t xml:space="preserve">Industrial measurement Quantities </w:t>
            </w:r>
          </w:p>
          <w:p w14:paraId="74A10FE3" w14:textId="77777777" w:rsidR="00784097" w:rsidRPr="00DB4FC1" w:rsidRDefault="00784097">
            <w:pPr>
              <w:pStyle w:val="ListParagraph"/>
              <w:numPr>
                <w:ilvl w:val="0"/>
                <w:numId w:val="343"/>
              </w:numPr>
              <w:spacing w:after="0" w:line="360" w:lineRule="auto"/>
              <w:rPr>
                <w:szCs w:val="24"/>
                <w:lang w:val="en-GB"/>
              </w:rPr>
            </w:pPr>
            <w:r w:rsidRPr="00DB4FC1">
              <w:rPr>
                <w:szCs w:val="24"/>
                <w:lang w:val="en-GB"/>
              </w:rPr>
              <w:t>Flow rate</w:t>
            </w:r>
          </w:p>
          <w:p w14:paraId="61EB7531" w14:textId="77777777" w:rsidR="00784097" w:rsidRPr="00DB4FC1" w:rsidRDefault="00784097">
            <w:pPr>
              <w:pStyle w:val="ListParagraph"/>
              <w:numPr>
                <w:ilvl w:val="0"/>
                <w:numId w:val="343"/>
              </w:numPr>
              <w:spacing w:after="0" w:line="360" w:lineRule="auto"/>
              <w:rPr>
                <w:szCs w:val="24"/>
                <w:lang w:val="en-GB"/>
              </w:rPr>
            </w:pPr>
            <w:r w:rsidRPr="00DB4FC1">
              <w:rPr>
                <w:szCs w:val="24"/>
                <w:lang w:val="en-GB"/>
              </w:rPr>
              <w:t>Pressure</w:t>
            </w:r>
          </w:p>
          <w:p w14:paraId="20FBD136" w14:textId="77777777" w:rsidR="00784097" w:rsidRPr="00DB4FC1" w:rsidRDefault="00784097">
            <w:pPr>
              <w:pStyle w:val="ListParagraph"/>
              <w:numPr>
                <w:ilvl w:val="0"/>
                <w:numId w:val="343"/>
              </w:numPr>
              <w:spacing w:after="0" w:line="360" w:lineRule="auto"/>
              <w:rPr>
                <w:szCs w:val="24"/>
                <w:lang w:val="en-GB"/>
              </w:rPr>
            </w:pPr>
            <w:r w:rsidRPr="00DB4FC1">
              <w:rPr>
                <w:szCs w:val="24"/>
                <w:lang w:val="en-GB"/>
              </w:rPr>
              <w:t>Temperature</w:t>
            </w:r>
          </w:p>
          <w:p w14:paraId="7795DA7B" w14:textId="77777777" w:rsidR="00784097" w:rsidRPr="00DB4FC1" w:rsidRDefault="00784097">
            <w:pPr>
              <w:pStyle w:val="ListParagraph"/>
              <w:numPr>
                <w:ilvl w:val="0"/>
                <w:numId w:val="343"/>
              </w:numPr>
              <w:spacing w:after="0" w:line="360" w:lineRule="auto"/>
              <w:rPr>
                <w:szCs w:val="24"/>
                <w:lang w:val="en-GB"/>
              </w:rPr>
            </w:pPr>
            <w:r w:rsidRPr="00DB4FC1">
              <w:rPr>
                <w:szCs w:val="24"/>
                <w:lang w:val="en-GB"/>
              </w:rPr>
              <w:t>Level</w:t>
            </w:r>
          </w:p>
          <w:p w14:paraId="4AEBA708" w14:textId="77777777" w:rsidR="00784097" w:rsidRPr="00DB4FC1" w:rsidRDefault="00784097">
            <w:pPr>
              <w:pStyle w:val="ListParagraph"/>
              <w:numPr>
                <w:ilvl w:val="0"/>
                <w:numId w:val="343"/>
              </w:numPr>
              <w:spacing w:after="0" w:line="360" w:lineRule="auto"/>
              <w:rPr>
                <w:szCs w:val="24"/>
                <w:lang w:val="en-GB"/>
              </w:rPr>
            </w:pPr>
            <w:r w:rsidRPr="00DB4FC1">
              <w:rPr>
                <w:szCs w:val="24"/>
                <w:lang w:val="en-GB"/>
              </w:rPr>
              <w:t>Mass</w:t>
            </w:r>
          </w:p>
          <w:p w14:paraId="4D73AB9B" w14:textId="77777777" w:rsidR="00784097" w:rsidRPr="00DB4FC1" w:rsidRDefault="00784097">
            <w:pPr>
              <w:pStyle w:val="ListParagraph"/>
              <w:numPr>
                <w:ilvl w:val="0"/>
                <w:numId w:val="343"/>
              </w:numPr>
              <w:spacing w:after="0" w:line="360" w:lineRule="auto"/>
              <w:rPr>
                <w:szCs w:val="24"/>
                <w:lang w:val="en-GB"/>
              </w:rPr>
            </w:pPr>
            <w:r w:rsidRPr="00DB4FC1">
              <w:rPr>
                <w:szCs w:val="24"/>
                <w:lang w:val="en-GB"/>
              </w:rPr>
              <w:t>Time</w:t>
            </w:r>
          </w:p>
          <w:p w14:paraId="698B4102" w14:textId="77777777" w:rsidR="00784097" w:rsidRPr="00DB4FC1" w:rsidRDefault="00784097">
            <w:pPr>
              <w:pStyle w:val="ListParagraph"/>
              <w:numPr>
                <w:ilvl w:val="0"/>
                <w:numId w:val="343"/>
              </w:numPr>
              <w:spacing w:after="0" w:line="360" w:lineRule="auto"/>
              <w:rPr>
                <w:szCs w:val="24"/>
                <w:lang w:val="en-GB"/>
              </w:rPr>
            </w:pPr>
            <w:r w:rsidRPr="00DB4FC1">
              <w:rPr>
                <w:szCs w:val="24"/>
                <w:lang w:val="en-GB"/>
              </w:rPr>
              <w:t>Frequency</w:t>
            </w:r>
          </w:p>
          <w:p w14:paraId="1E49D28E" w14:textId="77777777" w:rsidR="00784097" w:rsidRPr="00DB4FC1" w:rsidRDefault="00784097">
            <w:pPr>
              <w:pStyle w:val="ListParagraph"/>
              <w:numPr>
                <w:ilvl w:val="0"/>
                <w:numId w:val="343"/>
              </w:numPr>
              <w:spacing w:after="0" w:line="360" w:lineRule="auto"/>
              <w:rPr>
                <w:szCs w:val="24"/>
                <w:lang w:val="en-GB"/>
              </w:rPr>
            </w:pPr>
            <w:r w:rsidRPr="00DB4FC1">
              <w:rPr>
                <w:szCs w:val="24"/>
                <w:lang w:val="en-GB"/>
              </w:rPr>
              <w:t>Speed</w:t>
            </w:r>
          </w:p>
          <w:p w14:paraId="111F497C" w14:textId="77777777" w:rsidR="00784097" w:rsidRPr="00DB4FC1" w:rsidRDefault="00784097">
            <w:pPr>
              <w:pStyle w:val="ListParagraph"/>
              <w:numPr>
                <w:ilvl w:val="0"/>
                <w:numId w:val="343"/>
              </w:numPr>
              <w:spacing w:after="0" w:line="360" w:lineRule="auto"/>
              <w:rPr>
                <w:szCs w:val="24"/>
                <w:lang w:val="en-GB"/>
              </w:rPr>
            </w:pPr>
            <w:r w:rsidRPr="00DB4FC1">
              <w:rPr>
                <w:szCs w:val="24"/>
                <w:lang w:val="en-GB"/>
              </w:rPr>
              <w:t>Energy</w:t>
            </w:r>
          </w:p>
          <w:p w14:paraId="7852E0DA" w14:textId="77777777" w:rsidR="00784097" w:rsidRPr="00DB4FC1" w:rsidRDefault="00784097">
            <w:pPr>
              <w:pStyle w:val="ListParagraph"/>
              <w:numPr>
                <w:ilvl w:val="0"/>
                <w:numId w:val="412"/>
              </w:numPr>
              <w:spacing w:after="0" w:line="360" w:lineRule="auto"/>
              <w:ind w:left="702" w:hanging="630"/>
              <w:rPr>
                <w:color w:val="auto"/>
                <w:kern w:val="0"/>
                <w:szCs w:val="24"/>
              </w:rPr>
            </w:pPr>
            <w:r w:rsidRPr="00DB4FC1">
              <w:rPr>
                <w:color w:val="auto"/>
                <w:szCs w:val="24"/>
              </w:rPr>
              <w:t>Measuring instruments</w:t>
            </w:r>
          </w:p>
          <w:p w14:paraId="1E88FDFD" w14:textId="77777777" w:rsidR="00784097" w:rsidRPr="00DB4FC1" w:rsidRDefault="00784097">
            <w:pPr>
              <w:pStyle w:val="ListParagraph"/>
              <w:numPr>
                <w:ilvl w:val="0"/>
                <w:numId w:val="344"/>
              </w:numPr>
              <w:spacing w:after="0" w:line="360" w:lineRule="auto"/>
              <w:rPr>
                <w:szCs w:val="24"/>
                <w:lang w:val="en-GB"/>
              </w:rPr>
            </w:pPr>
            <w:r w:rsidRPr="00DB4FC1">
              <w:rPr>
                <w:szCs w:val="24"/>
                <w:lang w:val="en-GB"/>
              </w:rPr>
              <w:t xml:space="preserve">Pressure gauges </w:t>
            </w:r>
          </w:p>
          <w:p w14:paraId="088490E1" w14:textId="77777777" w:rsidR="00784097" w:rsidRPr="00DB4FC1" w:rsidRDefault="00784097">
            <w:pPr>
              <w:pStyle w:val="ListParagraph"/>
              <w:numPr>
                <w:ilvl w:val="0"/>
                <w:numId w:val="344"/>
              </w:numPr>
              <w:spacing w:after="0" w:line="360" w:lineRule="auto"/>
              <w:rPr>
                <w:szCs w:val="24"/>
                <w:lang w:val="en-GB"/>
              </w:rPr>
            </w:pPr>
            <w:r w:rsidRPr="00DB4FC1">
              <w:rPr>
                <w:szCs w:val="24"/>
                <w:lang w:val="en-GB"/>
              </w:rPr>
              <w:t>tachometer</w:t>
            </w:r>
          </w:p>
          <w:p w14:paraId="60B6C388" w14:textId="77777777" w:rsidR="00784097" w:rsidRPr="00DB4FC1" w:rsidRDefault="00784097">
            <w:pPr>
              <w:pStyle w:val="ListParagraph"/>
              <w:numPr>
                <w:ilvl w:val="0"/>
                <w:numId w:val="344"/>
              </w:numPr>
              <w:spacing w:after="0" w:line="360" w:lineRule="auto"/>
              <w:rPr>
                <w:szCs w:val="24"/>
                <w:lang w:val="en-GB"/>
              </w:rPr>
            </w:pPr>
            <w:r w:rsidRPr="00DB4FC1">
              <w:rPr>
                <w:szCs w:val="24"/>
                <w:lang w:val="en-GB"/>
              </w:rPr>
              <w:t xml:space="preserve">multimeter </w:t>
            </w:r>
          </w:p>
          <w:p w14:paraId="5E78104C" w14:textId="77777777" w:rsidR="00784097" w:rsidRPr="00DB4FC1" w:rsidRDefault="00784097">
            <w:pPr>
              <w:pStyle w:val="ListParagraph"/>
              <w:numPr>
                <w:ilvl w:val="0"/>
                <w:numId w:val="344"/>
              </w:numPr>
              <w:spacing w:after="0" w:line="360" w:lineRule="auto"/>
              <w:rPr>
                <w:szCs w:val="24"/>
                <w:lang w:val="en-GB"/>
              </w:rPr>
            </w:pPr>
            <w:r w:rsidRPr="00DB4FC1">
              <w:rPr>
                <w:szCs w:val="24"/>
                <w:lang w:val="en-GB"/>
              </w:rPr>
              <w:t>thermocouple</w:t>
            </w:r>
          </w:p>
          <w:p w14:paraId="3F160FEC" w14:textId="77777777" w:rsidR="00784097" w:rsidRPr="00DB4FC1" w:rsidRDefault="00784097">
            <w:pPr>
              <w:pStyle w:val="ListParagraph"/>
              <w:numPr>
                <w:ilvl w:val="0"/>
                <w:numId w:val="344"/>
              </w:numPr>
              <w:spacing w:after="0" w:line="360" w:lineRule="auto"/>
              <w:rPr>
                <w:szCs w:val="24"/>
                <w:lang w:val="en-GB"/>
              </w:rPr>
            </w:pPr>
            <w:r w:rsidRPr="00DB4FC1">
              <w:rPr>
                <w:szCs w:val="24"/>
                <w:lang w:val="en-GB"/>
              </w:rPr>
              <w:t xml:space="preserve">energy meter </w:t>
            </w:r>
          </w:p>
          <w:p w14:paraId="4C6DA22E" w14:textId="77777777" w:rsidR="00784097" w:rsidRPr="00DB4FC1" w:rsidRDefault="00784097">
            <w:pPr>
              <w:pStyle w:val="ListParagraph"/>
              <w:numPr>
                <w:ilvl w:val="0"/>
                <w:numId w:val="344"/>
              </w:numPr>
              <w:spacing w:after="0" w:line="360" w:lineRule="auto"/>
              <w:rPr>
                <w:szCs w:val="24"/>
                <w:lang w:val="en-GB"/>
              </w:rPr>
            </w:pPr>
            <w:r w:rsidRPr="00DB4FC1">
              <w:rPr>
                <w:szCs w:val="24"/>
                <w:lang w:val="en-GB"/>
              </w:rPr>
              <w:t xml:space="preserve">flow meter </w:t>
            </w:r>
          </w:p>
          <w:p w14:paraId="24F3A990" w14:textId="77777777" w:rsidR="00784097" w:rsidRPr="00DB4FC1" w:rsidRDefault="00784097">
            <w:pPr>
              <w:pStyle w:val="ListParagraph"/>
              <w:numPr>
                <w:ilvl w:val="0"/>
                <w:numId w:val="412"/>
              </w:numPr>
              <w:spacing w:after="0" w:line="360" w:lineRule="auto"/>
              <w:ind w:left="702" w:hanging="630"/>
              <w:rPr>
                <w:color w:val="auto"/>
                <w:szCs w:val="24"/>
              </w:rPr>
            </w:pPr>
            <w:r w:rsidRPr="00DB4FC1">
              <w:rPr>
                <w:color w:val="auto"/>
                <w:szCs w:val="24"/>
              </w:rPr>
              <w:t xml:space="preserve">Units of measurements </w:t>
            </w:r>
          </w:p>
          <w:p w14:paraId="32BCAD8A" w14:textId="77777777" w:rsidR="00784097" w:rsidRPr="00DB4FC1" w:rsidRDefault="00784097">
            <w:pPr>
              <w:pStyle w:val="ListParagraph"/>
              <w:numPr>
                <w:ilvl w:val="0"/>
                <w:numId w:val="345"/>
              </w:numPr>
              <w:spacing w:after="0" w:line="360" w:lineRule="auto"/>
              <w:rPr>
                <w:szCs w:val="24"/>
                <w:lang w:val="en-GB"/>
              </w:rPr>
            </w:pPr>
            <w:r w:rsidRPr="00DB4FC1">
              <w:rPr>
                <w:szCs w:val="24"/>
                <w:lang w:val="en-GB"/>
              </w:rPr>
              <w:t>pascal</w:t>
            </w:r>
          </w:p>
          <w:p w14:paraId="0B5A51C4" w14:textId="77777777" w:rsidR="00784097" w:rsidRPr="00DB4FC1" w:rsidRDefault="00784097">
            <w:pPr>
              <w:pStyle w:val="ListParagraph"/>
              <w:numPr>
                <w:ilvl w:val="0"/>
                <w:numId w:val="345"/>
              </w:numPr>
              <w:spacing w:after="0" w:line="360" w:lineRule="auto"/>
              <w:rPr>
                <w:szCs w:val="24"/>
                <w:lang w:val="en-GB"/>
              </w:rPr>
            </w:pPr>
            <w:r w:rsidRPr="00DB4FC1">
              <w:rPr>
                <w:szCs w:val="24"/>
                <w:lang w:val="en-GB"/>
              </w:rPr>
              <w:t xml:space="preserve">volts </w:t>
            </w:r>
          </w:p>
          <w:p w14:paraId="22FF7C62" w14:textId="77777777" w:rsidR="00784097" w:rsidRPr="00DB4FC1" w:rsidRDefault="00784097">
            <w:pPr>
              <w:pStyle w:val="ListParagraph"/>
              <w:numPr>
                <w:ilvl w:val="0"/>
                <w:numId w:val="345"/>
              </w:numPr>
              <w:spacing w:after="0" w:line="360" w:lineRule="auto"/>
              <w:rPr>
                <w:szCs w:val="24"/>
                <w:lang w:val="en-GB"/>
              </w:rPr>
            </w:pPr>
            <w:r w:rsidRPr="00DB4FC1">
              <w:rPr>
                <w:szCs w:val="24"/>
                <w:lang w:val="en-GB"/>
              </w:rPr>
              <w:t>amperes</w:t>
            </w:r>
          </w:p>
          <w:p w14:paraId="3E538D93" w14:textId="77777777" w:rsidR="00784097" w:rsidRPr="00DB4FC1" w:rsidRDefault="00784097">
            <w:pPr>
              <w:pStyle w:val="ListParagraph"/>
              <w:numPr>
                <w:ilvl w:val="0"/>
                <w:numId w:val="345"/>
              </w:numPr>
              <w:spacing w:after="0" w:line="360" w:lineRule="auto"/>
              <w:rPr>
                <w:szCs w:val="24"/>
                <w:lang w:val="en-GB"/>
              </w:rPr>
            </w:pPr>
            <w:r w:rsidRPr="00DB4FC1">
              <w:rPr>
                <w:szCs w:val="24"/>
                <w:lang w:val="en-GB"/>
              </w:rPr>
              <w:t>degree Celsius</w:t>
            </w:r>
          </w:p>
          <w:p w14:paraId="266B0F4E" w14:textId="77777777" w:rsidR="00784097" w:rsidRPr="00DB4FC1" w:rsidRDefault="00784097">
            <w:pPr>
              <w:pStyle w:val="ListParagraph"/>
              <w:numPr>
                <w:ilvl w:val="0"/>
                <w:numId w:val="345"/>
              </w:numPr>
              <w:spacing w:after="0" w:line="360" w:lineRule="auto"/>
              <w:rPr>
                <w:szCs w:val="24"/>
                <w:lang w:val="en-GB"/>
              </w:rPr>
            </w:pPr>
            <w:r w:rsidRPr="00DB4FC1">
              <w:rPr>
                <w:szCs w:val="24"/>
                <w:lang w:val="en-GB"/>
              </w:rPr>
              <w:t>watts</w:t>
            </w:r>
          </w:p>
          <w:p w14:paraId="7436E113" w14:textId="77777777" w:rsidR="00784097" w:rsidRPr="00DB4FC1" w:rsidRDefault="00784097">
            <w:pPr>
              <w:pStyle w:val="ListParagraph"/>
              <w:numPr>
                <w:ilvl w:val="0"/>
                <w:numId w:val="345"/>
              </w:numPr>
              <w:spacing w:after="0" w:line="360" w:lineRule="auto"/>
              <w:rPr>
                <w:szCs w:val="24"/>
                <w:lang w:val="en-GB"/>
              </w:rPr>
            </w:pPr>
            <w:r w:rsidRPr="00DB4FC1">
              <w:rPr>
                <w:szCs w:val="24"/>
                <w:lang w:val="en-GB"/>
              </w:rPr>
              <w:t xml:space="preserve">meter cube per second </w:t>
            </w:r>
          </w:p>
          <w:p w14:paraId="78658983" w14:textId="02A66BB5" w:rsidR="00784097" w:rsidRPr="00DB4FC1" w:rsidRDefault="006D76E9">
            <w:pPr>
              <w:pStyle w:val="ListParagraph"/>
              <w:numPr>
                <w:ilvl w:val="0"/>
                <w:numId w:val="412"/>
              </w:numPr>
              <w:spacing w:after="0" w:line="360" w:lineRule="auto"/>
              <w:ind w:left="702" w:hanging="630"/>
              <w:rPr>
                <w:color w:val="auto"/>
                <w:kern w:val="0"/>
                <w:szCs w:val="24"/>
              </w:rPr>
            </w:pPr>
            <w:r>
              <w:rPr>
                <w:color w:val="auto"/>
                <w:szCs w:val="24"/>
              </w:rPr>
              <w:t>M</w:t>
            </w:r>
            <w:r w:rsidR="00784097" w:rsidRPr="00DB4FC1">
              <w:rPr>
                <w:color w:val="auto"/>
                <w:szCs w:val="24"/>
              </w:rPr>
              <w:t>easurement analysis and recording</w:t>
            </w:r>
          </w:p>
        </w:tc>
        <w:tc>
          <w:tcPr>
            <w:tcW w:w="1217" w:type="pct"/>
            <w:tcBorders>
              <w:top w:val="single" w:sz="4" w:space="0" w:color="auto"/>
              <w:left w:val="single" w:sz="4" w:space="0" w:color="auto"/>
              <w:bottom w:val="single" w:sz="4" w:space="0" w:color="auto"/>
              <w:right w:val="single" w:sz="4" w:space="0" w:color="auto"/>
            </w:tcBorders>
          </w:tcPr>
          <w:p w14:paraId="6A597148" w14:textId="77777777" w:rsidR="00784097" w:rsidRPr="00DB4FC1" w:rsidRDefault="00784097" w:rsidP="00E939F1">
            <w:pPr>
              <w:spacing w:after="0" w:line="360" w:lineRule="auto"/>
              <w:ind w:left="249" w:hanging="249"/>
              <w:rPr>
                <w:rFonts w:ascii="Times New Roman" w:eastAsia="Calibri" w:hAnsi="Times New Roman" w:cs="Times New Roman"/>
                <w:kern w:val="0"/>
                <w:sz w:val="24"/>
                <w:szCs w:val="24"/>
                <w:lang w:val="en-ZA"/>
              </w:rPr>
            </w:pPr>
            <w:r w:rsidRPr="00DB4FC1">
              <w:rPr>
                <w:rFonts w:ascii="Times New Roman" w:eastAsia="Calibri" w:hAnsi="Times New Roman" w:cs="Times New Roman"/>
                <w:kern w:val="0"/>
                <w:sz w:val="24"/>
                <w:szCs w:val="24"/>
                <w:lang w:val="en-ZA"/>
              </w:rPr>
              <w:t>1.</w:t>
            </w:r>
            <w:r w:rsidRPr="00DB4FC1">
              <w:rPr>
                <w:rFonts w:ascii="Times New Roman" w:eastAsia="Calibri" w:hAnsi="Times New Roman" w:cs="Times New Roman"/>
                <w:kern w:val="0"/>
                <w:sz w:val="24"/>
                <w:szCs w:val="24"/>
                <w:lang w:val="en-ZA"/>
              </w:rPr>
              <w:tab/>
              <w:t>Written tests</w:t>
            </w:r>
          </w:p>
          <w:p w14:paraId="045BB964" w14:textId="77777777" w:rsidR="00784097" w:rsidRPr="00DB4FC1" w:rsidRDefault="00784097" w:rsidP="00E939F1">
            <w:pPr>
              <w:spacing w:after="0" w:line="360" w:lineRule="auto"/>
              <w:ind w:left="249" w:hanging="249"/>
              <w:rPr>
                <w:rFonts w:ascii="Times New Roman" w:eastAsia="Calibri" w:hAnsi="Times New Roman" w:cs="Times New Roman"/>
                <w:kern w:val="0"/>
                <w:sz w:val="24"/>
                <w:szCs w:val="24"/>
                <w:lang w:val="en-ZA"/>
              </w:rPr>
            </w:pPr>
            <w:r w:rsidRPr="00DB4FC1">
              <w:rPr>
                <w:rFonts w:ascii="Times New Roman" w:eastAsia="Calibri" w:hAnsi="Times New Roman" w:cs="Times New Roman"/>
                <w:kern w:val="0"/>
                <w:sz w:val="24"/>
                <w:szCs w:val="24"/>
                <w:lang w:val="en-ZA"/>
              </w:rPr>
              <w:t>2.</w:t>
            </w:r>
            <w:r w:rsidRPr="00DB4FC1">
              <w:rPr>
                <w:rFonts w:ascii="Times New Roman" w:eastAsia="Calibri" w:hAnsi="Times New Roman" w:cs="Times New Roman"/>
                <w:kern w:val="0"/>
                <w:sz w:val="24"/>
                <w:szCs w:val="24"/>
                <w:lang w:val="en-ZA"/>
              </w:rPr>
              <w:tab/>
              <w:t xml:space="preserve">Oral Questioning </w:t>
            </w:r>
          </w:p>
          <w:p w14:paraId="4DE3E9D3" w14:textId="77777777" w:rsidR="00784097" w:rsidRPr="00DB4FC1" w:rsidRDefault="00784097" w:rsidP="00E939F1">
            <w:pPr>
              <w:spacing w:after="0" w:line="360" w:lineRule="auto"/>
              <w:ind w:left="249" w:hanging="249"/>
              <w:rPr>
                <w:rFonts w:ascii="Times New Roman" w:eastAsia="Calibri" w:hAnsi="Times New Roman" w:cs="Times New Roman"/>
                <w:kern w:val="0"/>
                <w:sz w:val="24"/>
                <w:szCs w:val="24"/>
                <w:lang w:val="en-ZA"/>
              </w:rPr>
            </w:pPr>
            <w:r w:rsidRPr="00DB4FC1">
              <w:rPr>
                <w:rFonts w:ascii="Times New Roman" w:eastAsia="Calibri" w:hAnsi="Times New Roman" w:cs="Times New Roman"/>
                <w:kern w:val="0"/>
                <w:sz w:val="24"/>
                <w:szCs w:val="24"/>
                <w:lang w:val="en-ZA"/>
              </w:rPr>
              <w:t>3.</w:t>
            </w:r>
            <w:r w:rsidRPr="00DB4FC1">
              <w:rPr>
                <w:rFonts w:ascii="Times New Roman" w:eastAsia="Calibri" w:hAnsi="Times New Roman" w:cs="Times New Roman"/>
                <w:kern w:val="0"/>
                <w:sz w:val="24"/>
                <w:szCs w:val="24"/>
                <w:lang w:val="en-ZA"/>
              </w:rPr>
              <w:tab/>
              <w:t xml:space="preserve">Practical assessment </w:t>
            </w:r>
          </w:p>
          <w:p w14:paraId="3B8E1BD8" w14:textId="77777777" w:rsidR="00784097" w:rsidRPr="00DB4FC1" w:rsidRDefault="00784097" w:rsidP="00E939F1">
            <w:pPr>
              <w:spacing w:after="0" w:line="360" w:lineRule="auto"/>
              <w:ind w:left="249" w:hanging="249"/>
              <w:rPr>
                <w:rFonts w:ascii="Times New Roman" w:eastAsia="Calibri" w:hAnsi="Times New Roman" w:cs="Times New Roman"/>
                <w:kern w:val="0"/>
                <w:sz w:val="24"/>
                <w:szCs w:val="24"/>
                <w:lang w:val="en-ZA"/>
              </w:rPr>
            </w:pPr>
            <w:r w:rsidRPr="00DB4FC1">
              <w:rPr>
                <w:rFonts w:ascii="Times New Roman" w:eastAsia="Calibri" w:hAnsi="Times New Roman" w:cs="Times New Roman"/>
                <w:kern w:val="0"/>
                <w:sz w:val="24"/>
                <w:szCs w:val="24"/>
                <w:lang w:val="en-ZA"/>
              </w:rPr>
              <w:t>4.</w:t>
            </w:r>
            <w:r w:rsidRPr="00DB4FC1">
              <w:rPr>
                <w:rFonts w:ascii="Times New Roman" w:eastAsia="Calibri" w:hAnsi="Times New Roman" w:cs="Times New Roman"/>
                <w:kern w:val="0"/>
                <w:sz w:val="24"/>
                <w:szCs w:val="24"/>
                <w:lang w:val="en-ZA"/>
              </w:rPr>
              <w:tab/>
              <w:t>Project</w:t>
            </w:r>
          </w:p>
          <w:p w14:paraId="55CEFF4A" w14:textId="77777777" w:rsidR="00784097" w:rsidRPr="00DB4FC1" w:rsidRDefault="00784097" w:rsidP="00E939F1">
            <w:pPr>
              <w:spacing w:after="0" w:line="360" w:lineRule="auto"/>
              <w:ind w:left="249" w:hanging="249"/>
              <w:rPr>
                <w:rFonts w:ascii="Times New Roman" w:eastAsia="Calibri" w:hAnsi="Times New Roman" w:cs="Times New Roman"/>
                <w:kern w:val="0"/>
                <w:sz w:val="24"/>
                <w:szCs w:val="24"/>
                <w:lang w:val="en-ZA"/>
              </w:rPr>
            </w:pPr>
            <w:r w:rsidRPr="00DB4FC1">
              <w:rPr>
                <w:rFonts w:ascii="Times New Roman" w:eastAsia="Calibri" w:hAnsi="Times New Roman" w:cs="Times New Roman"/>
                <w:kern w:val="0"/>
                <w:sz w:val="24"/>
                <w:szCs w:val="24"/>
                <w:lang w:val="en-ZA"/>
              </w:rPr>
              <w:t>5.</w:t>
            </w:r>
            <w:r w:rsidRPr="00DB4FC1">
              <w:rPr>
                <w:rFonts w:ascii="Times New Roman" w:eastAsia="Calibri" w:hAnsi="Times New Roman" w:cs="Times New Roman"/>
                <w:kern w:val="0"/>
                <w:sz w:val="24"/>
                <w:szCs w:val="24"/>
                <w:lang w:val="en-ZA"/>
              </w:rPr>
              <w:tab/>
              <w:t>Third party report</w:t>
            </w:r>
          </w:p>
          <w:p w14:paraId="0124A137" w14:textId="77777777" w:rsidR="00784097" w:rsidRPr="00DB4FC1" w:rsidRDefault="00784097" w:rsidP="00E939F1">
            <w:pPr>
              <w:spacing w:after="0" w:line="360" w:lineRule="auto"/>
              <w:ind w:left="249" w:hanging="249"/>
              <w:rPr>
                <w:rFonts w:ascii="Times New Roman" w:eastAsia="Calibri" w:hAnsi="Times New Roman" w:cs="Times New Roman"/>
                <w:kern w:val="0"/>
                <w:sz w:val="24"/>
                <w:szCs w:val="24"/>
                <w:lang w:val="en-ZA"/>
              </w:rPr>
            </w:pPr>
            <w:r w:rsidRPr="00DB4FC1">
              <w:rPr>
                <w:rFonts w:ascii="Times New Roman" w:eastAsia="Calibri" w:hAnsi="Times New Roman" w:cs="Times New Roman"/>
                <w:kern w:val="0"/>
                <w:sz w:val="24"/>
                <w:szCs w:val="24"/>
                <w:lang w:val="en-ZA"/>
              </w:rPr>
              <w:t>6.</w:t>
            </w:r>
            <w:r w:rsidRPr="00DB4FC1">
              <w:rPr>
                <w:rFonts w:ascii="Times New Roman" w:eastAsia="Calibri" w:hAnsi="Times New Roman" w:cs="Times New Roman"/>
                <w:kern w:val="0"/>
                <w:sz w:val="24"/>
                <w:szCs w:val="24"/>
                <w:lang w:val="en-ZA"/>
              </w:rPr>
              <w:tab/>
              <w:t>Portfolio of evidence</w:t>
            </w:r>
          </w:p>
        </w:tc>
      </w:tr>
      <w:tr w:rsidR="00784097" w:rsidRPr="00DB4FC1" w14:paraId="12EEB452" w14:textId="77777777" w:rsidTr="00784097">
        <w:trPr>
          <w:trHeight w:val="416"/>
        </w:trPr>
        <w:tc>
          <w:tcPr>
            <w:tcW w:w="1391" w:type="pct"/>
            <w:tcBorders>
              <w:top w:val="single" w:sz="4" w:space="0" w:color="auto"/>
              <w:left w:val="single" w:sz="4" w:space="0" w:color="auto"/>
              <w:bottom w:val="single" w:sz="4" w:space="0" w:color="auto"/>
              <w:right w:val="single" w:sz="4" w:space="0" w:color="auto"/>
            </w:tcBorders>
          </w:tcPr>
          <w:p w14:paraId="1A259273" w14:textId="5B8872C3" w:rsidR="00784097" w:rsidRPr="00DB4FC1" w:rsidRDefault="00784097">
            <w:pPr>
              <w:pStyle w:val="ListParagraph"/>
              <w:numPr>
                <w:ilvl w:val="3"/>
                <w:numId w:val="258"/>
              </w:numPr>
              <w:spacing w:line="360" w:lineRule="auto"/>
              <w:rPr>
                <w:bCs/>
                <w:kern w:val="0"/>
                <w:szCs w:val="24"/>
                <w:lang w:val="en-GB"/>
              </w:rPr>
            </w:pPr>
            <w:r w:rsidRPr="00DB4FC1">
              <w:rPr>
                <w:kern w:val="0"/>
                <w:szCs w:val="24"/>
                <w:lang w:val="en-GB"/>
              </w:rPr>
              <w:t xml:space="preserve">Test </w:t>
            </w:r>
            <w:r w:rsidRPr="00DB4FC1">
              <w:rPr>
                <w:bCs/>
                <w:kern w:val="0"/>
                <w:szCs w:val="24"/>
                <w:lang w:val="en-GB"/>
              </w:rPr>
              <w:t xml:space="preserve">industrial </w:t>
            </w:r>
            <w:r w:rsidRPr="00DB4FC1">
              <w:rPr>
                <w:kern w:val="0"/>
                <w:szCs w:val="24"/>
                <w:lang w:val="en-GB"/>
              </w:rPr>
              <w:t xml:space="preserve">measuring </w:t>
            </w:r>
            <w:r w:rsidRPr="00DB4FC1">
              <w:rPr>
                <w:bCs/>
                <w:kern w:val="0"/>
                <w:szCs w:val="24"/>
                <w:lang w:val="en-GB"/>
              </w:rPr>
              <w:t>instruments</w:t>
            </w:r>
          </w:p>
        </w:tc>
        <w:tc>
          <w:tcPr>
            <w:tcW w:w="2392" w:type="pct"/>
            <w:tcBorders>
              <w:top w:val="single" w:sz="4" w:space="0" w:color="auto"/>
              <w:left w:val="single" w:sz="4" w:space="0" w:color="auto"/>
              <w:bottom w:val="single" w:sz="4" w:space="0" w:color="auto"/>
              <w:right w:val="single" w:sz="4" w:space="0" w:color="auto"/>
            </w:tcBorders>
            <w:shd w:val="clear" w:color="auto" w:fill="auto"/>
          </w:tcPr>
          <w:p w14:paraId="0542AF81" w14:textId="4BB665E2" w:rsidR="00E1182B" w:rsidRDefault="00E1182B">
            <w:pPr>
              <w:pStyle w:val="ListParagraph"/>
              <w:numPr>
                <w:ilvl w:val="0"/>
                <w:numId w:val="413"/>
              </w:numPr>
              <w:spacing w:after="0" w:line="360" w:lineRule="auto"/>
              <w:ind w:left="702" w:hanging="630"/>
              <w:rPr>
                <w:color w:val="auto"/>
                <w:szCs w:val="24"/>
              </w:rPr>
            </w:pPr>
            <w:r>
              <w:rPr>
                <w:color w:val="auto"/>
                <w:szCs w:val="24"/>
              </w:rPr>
              <w:t>M</w:t>
            </w:r>
            <w:r w:rsidRPr="00E1182B">
              <w:rPr>
                <w:color w:val="auto"/>
                <w:szCs w:val="24"/>
              </w:rPr>
              <w:t>easuring instrument initial values</w:t>
            </w:r>
            <w:r>
              <w:rPr>
                <w:color w:val="auto"/>
                <w:szCs w:val="24"/>
              </w:rPr>
              <w:t>:</w:t>
            </w:r>
          </w:p>
          <w:p w14:paraId="527ADC56" w14:textId="38996EB5" w:rsidR="00E1182B" w:rsidRPr="00E1182B" w:rsidRDefault="00E1182B">
            <w:pPr>
              <w:pStyle w:val="ListParagraph"/>
              <w:numPr>
                <w:ilvl w:val="2"/>
                <w:numId w:val="422"/>
              </w:numPr>
              <w:spacing w:after="0" w:line="360" w:lineRule="auto"/>
              <w:rPr>
                <w:color w:val="auto"/>
                <w:szCs w:val="24"/>
              </w:rPr>
            </w:pPr>
            <w:r w:rsidRPr="00E1182B">
              <w:rPr>
                <w:color w:val="auto"/>
                <w:szCs w:val="24"/>
              </w:rPr>
              <w:t>Identification of the instrument type</w:t>
            </w:r>
            <w:r>
              <w:rPr>
                <w:color w:val="auto"/>
                <w:szCs w:val="24"/>
              </w:rPr>
              <w:t>:</w:t>
            </w:r>
            <w:r w:rsidRPr="00E1182B">
              <w:rPr>
                <w:color w:val="auto"/>
                <w:szCs w:val="24"/>
              </w:rPr>
              <w:t xml:space="preserve"> pressure, temperature, flow,</w:t>
            </w:r>
            <w:r>
              <w:rPr>
                <w:color w:val="auto"/>
                <w:szCs w:val="24"/>
              </w:rPr>
              <w:t xml:space="preserve"> or</w:t>
            </w:r>
            <w:r w:rsidRPr="00E1182B">
              <w:rPr>
                <w:color w:val="auto"/>
                <w:szCs w:val="24"/>
              </w:rPr>
              <w:t xml:space="preserve"> level</w:t>
            </w:r>
          </w:p>
          <w:p w14:paraId="5EB3CF4F" w14:textId="751C0E5D" w:rsidR="00E1182B" w:rsidRPr="00E1182B" w:rsidRDefault="00E1182B">
            <w:pPr>
              <w:pStyle w:val="ListParagraph"/>
              <w:numPr>
                <w:ilvl w:val="2"/>
                <w:numId w:val="422"/>
              </w:numPr>
              <w:spacing w:after="0" w:line="360" w:lineRule="auto"/>
              <w:rPr>
                <w:color w:val="auto"/>
                <w:szCs w:val="24"/>
              </w:rPr>
            </w:pPr>
            <w:r w:rsidRPr="00E1182B">
              <w:rPr>
                <w:color w:val="auto"/>
                <w:szCs w:val="24"/>
              </w:rPr>
              <w:t>Observ</w:t>
            </w:r>
            <w:r>
              <w:rPr>
                <w:color w:val="auto"/>
                <w:szCs w:val="24"/>
              </w:rPr>
              <w:t xml:space="preserve">ation of </w:t>
            </w:r>
            <w:r w:rsidRPr="00E1182B">
              <w:rPr>
                <w:color w:val="auto"/>
                <w:szCs w:val="24"/>
              </w:rPr>
              <w:t>pre-calibration</w:t>
            </w:r>
            <w:r>
              <w:rPr>
                <w:color w:val="auto"/>
                <w:szCs w:val="24"/>
              </w:rPr>
              <w:t xml:space="preserve"> </w:t>
            </w:r>
            <w:r w:rsidRPr="00E1182B">
              <w:rPr>
                <w:color w:val="auto"/>
                <w:szCs w:val="24"/>
              </w:rPr>
              <w:t>values</w:t>
            </w:r>
          </w:p>
          <w:p w14:paraId="2DB4E334" w14:textId="13E4DFA8" w:rsidR="00E1182B" w:rsidRPr="00E1182B" w:rsidRDefault="00E1182B">
            <w:pPr>
              <w:pStyle w:val="ListParagraph"/>
              <w:numPr>
                <w:ilvl w:val="2"/>
                <w:numId w:val="422"/>
              </w:numPr>
              <w:spacing w:after="0" w:line="360" w:lineRule="auto"/>
              <w:rPr>
                <w:color w:val="auto"/>
                <w:szCs w:val="24"/>
              </w:rPr>
            </w:pPr>
            <w:r w:rsidRPr="00E1182B">
              <w:rPr>
                <w:szCs w:val="24"/>
              </w:rPr>
              <w:t>Check response and output stability</w:t>
            </w:r>
          </w:p>
          <w:p w14:paraId="56CA3B6E" w14:textId="77777777" w:rsidR="00E1182B" w:rsidRPr="00E1182B" w:rsidRDefault="00E1182B">
            <w:pPr>
              <w:pStyle w:val="ListParagraph"/>
              <w:numPr>
                <w:ilvl w:val="2"/>
                <w:numId w:val="422"/>
              </w:numPr>
              <w:spacing w:after="0" w:line="360" w:lineRule="auto"/>
              <w:rPr>
                <w:color w:val="auto"/>
                <w:szCs w:val="24"/>
              </w:rPr>
            </w:pPr>
            <w:r w:rsidRPr="00E1182B">
              <w:rPr>
                <w:color w:val="auto"/>
                <w:szCs w:val="24"/>
              </w:rPr>
              <w:t>Recording initial readings in logbooks or calibration forms</w:t>
            </w:r>
          </w:p>
          <w:p w14:paraId="3097C6A8" w14:textId="2F6F6199" w:rsidR="00E1182B" w:rsidRDefault="00E1182B">
            <w:pPr>
              <w:pStyle w:val="ListParagraph"/>
              <w:numPr>
                <w:ilvl w:val="0"/>
                <w:numId w:val="413"/>
              </w:numPr>
              <w:spacing w:after="0" w:line="360" w:lineRule="auto"/>
              <w:ind w:left="702" w:hanging="630"/>
              <w:rPr>
                <w:color w:val="auto"/>
                <w:szCs w:val="24"/>
              </w:rPr>
            </w:pPr>
            <w:r w:rsidRPr="00E1182B">
              <w:rPr>
                <w:color w:val="auto"/>
                <w:szCs w:val="24"/>
              </w:rPr>
              <w:t>Integration of measuring instrument with calibration instrument</w:t>
            </w:r>
            <w:r>
              <w:rPr>
                <w:color w:val="auto"/>
                <w:szCs w:val="24"/>
              </w:rPr>
              <w:t>:</w:t>
            </w:r>
          </w:p>
          <w:p w14:paraId="1EA255D0" w14:textId="13B43734" w:rsidR="00E1182B" w:rsidRDefault="00E1182B">
            <w:pPr>
              <w:pStyle w:val="ListParagraph"/>
              <w:numPr>
                <w:ilvl w:val="2"/>
                <w:numId w:val="263"/>
              </w:numPr>
              <w:spacing w:after="0" w:line="360" w:lineRule="auto"/>
              <w:rPr>
                <w:color w:val="auto"/>
                <w:szCs w:val="24"/>
              </w:rPr>
            </w:pPr>
            <w:r w:rsidRPr="00E1182B">
              <w:rPr>
                <w:color w:val="auto"/>
                <w:szCs w:val="24"/>
              </w:rPr>
              <w:t>Selection of appropriate calibration instruments</w:t>
            </w:r>
          </w:p>
          <w:p w14:paraId="4BE46E08" w14:textId="1D403608" w:rsidR="00CF3784" w:rsidRDefault="00E1182B">
            <w:pPr>
              <w:pStyle w:val="ListParagraph"/>
              <w:numPr>
                <w:ilvl w:val="3"/>
                <w:numId w:val="263"/>
              </w:numPr>
              <w:spacing w:after="0" w:line="360" w:lineRule="auto"/>
              <w:rPr>
                <w:color w:val="auto"/>
                <w:szCs w:val="24"/>
              </w:rPr>
            </w:pPr>
            <w:r w:rsidRPr="00E1182B">
              <w:rPr>
                <w:color w:val="auto"/>
                <w:szCs w:val="24"/>
              </w:rPr>
              <w:t>Electrical (multimeter, loop calibrator, multifunction calibrator)</w:t>
            </w:r>
          </w:p>
          <w:p w14:paraId="7315A005" w14:textId="77777777" w:rsidR="00CF3784" w:rsidRPr="00CF3784" w:rsidRDefault="00E1182B">
            <w:pPr>
              <w:pStyle w:val="ListParagraph"/>
              <w:numPr>
                <w:ilvl w:val="3"/>
                <w:numId w:val="263"/>
              </w:numPr>
              <w:spacing w:after="0" w:line="360" w:lineRule="auto"/>
              <w:rPr>
                <w:color w:val="auto"/>
                <w:szCs w:val="24"/>
              </w:rPr>
            </w:pPr>
            <w:r w:rsidRPr="00CF3784">
              <w:rPr>
                <w:szCs w:val="24"/>
              </w:rPr>
              <w:t>Pressure (dead weight tester, digital pressure calibrator)</w:t>
            </w:r>
          </w:p>
          <w:p w14:paraId="17A7FAF7" w14:textId="4C5BA6AA" w:rsidR="00E1182B" w:rsidRPr="00CF3784" w:rsidRDefault="00E1182B">
            <w:pPr>
              <w:pStyle w:val="ListParagraph"/>
              <w:numPr>
                <w:ilvl w:val="3"/>
                <w:numId w:val="263"/>
              </w:numPr>
              <w:spacing w:after="0" w:line="360" w:lineRule="auto"/>
              <w:rPr>
                <w:color w:val="auto"/>
                <w:szCs w:val="24"/>
              </w:rPr>
            </w:pPr>
            <w:r w:rsidRPr="00CF3784">
              <w:rPr>
                <w:szCs w:val="24"/>
              </w:rPr>
              <w:t>Temperature (dry block calibrator, thermocouple simulator)</w:t>
            </w:r>
          </w:p>
          <w:p w14:paraId="0CF5BED2" w14:textId="4652875A" w:rsidR="00CF3784" w:rsidRDefault="00CF3784">
            <w:pPr>
              <w:pStyle w:val="ListParagraph"/>
              <w:numPr>
                <w:ilvl w:val="2"/>
                <w:numId w:val="263"/>
              </w:numPr>
              <w:spacing w:after="0" w:line="360" w:lineRule="auto"/>
              <w:rPr>
                <w:color w:val="auto"/>
                <w:szCs w:val="24"/>
              </w:rPr>
            </w:pPr>
            <w:r w:rsidRPr="00CF3784">
              <w:rPr>
                <w:color w:val="auto"/>
                <w:szCs w:val="24"/>
              </w:rPr>
              <w:t>Matching signal types and measurement ranges:</w:t>
            </w:r>
          </w:p>
          <w:p w14:paraId="09CB56B4" w14:textId="1404A144" w:rsidR="00CF3784" w:rsidRDefault="00CF3784">
            <w:pPr>
              <w:pStyle w:val="ListParagraph"/>
              <w:numPr>
                <w:ilvl w:val="3"/>
                <w:numId w:val="263"/>
              </w:numPr>
              <w:spacing w:after="0" w:line="360" w:lineRule="auto"/>
              <w:rPr>
                <w:color w:val="auto"/>
                <w:szCs w:val="24"/>
              </w:rPr>
            </w:pPr>
            <w:r w:rsidRPr="00CF3784">
              <w:rPr>
                <w:color w:val="auto"/>
                <w:szCs w:val="24"/>
              </w:rPr>
              <w:t>4–20 mA loops, 0–10 V signals, RTD or thermocouple inputs</w:t>
            </w:r>
          </w:p>
          <w:p w14:paraId="38557445" w14:textId="45713F2C" w:rsidR="00CF3784" w:rsidRDefault="00CF3784">
            <w:pPr>
              <w:pStyle w:val="ListParagraph"/>
              <w:numPr>
                <w:ilvl w:val="2"/>
                <w:numId w:val="263"/>
              </w:numPr>
              <w:spacing w:after="0" w:line="360" w:lineRule="auto"/>
              <w:rPr>
                <w:color w:val="auto"/>
                <w:szCs w:val="24"/>
              </w:rPr>
            </w:pPr>
            <w:r w:rsidRPr="00CF3784">
              <w:rPr>
                <w:color w:val="auto"/>
                <w:szCs w:val="24"/>
              </w:rPr>
              <w:t>Correct connection procedures:</w:t>
            </w:r>
          </w:p>
          <w:p w14:paraId="76C91050" w14:textId="12BD573A" w:rsidR="00CF3784" w:rsidRDefault="00CF3784">
            <w:pPr>
              <w:pStyle w:val="ListParagraph"/>
              <w:numPr>
                <w:ilvl w:val="2"/>
                <w:numId w:val="263"/>
              </w:numPr>
              <w:spacing w:after="0" w:line="360" w:lineRule="auto"/>
              <w:rPr>
                <w:color w:val="auto"/>
                <w:szCs w:val="24"/>
              </w:rPr>
            </w:pPr>
            <w:r w:rsidRPr="00CF3784">
              <w:rPr>
                <w:color w:val="auto"/>
                <w:szCs w:val="24"/>
              </w:rPr>
              <w:t>Instrument isolation:</w:t>
            </w:r>
          </w:p>
          <w:p w14:paraId="56DD68F8" w14:textId="56FC35F4" w:rsidR="00CF3784" w:rsidRPr="00CF3784" w:rsidRDefault="00CF3784">
            <w:pPr>
              <w:pStyle w:val="ListParagraph"/>
              <w:numPr>
                <w:ilvl w:val="3"/>
                <w:numId w:val="263"/>
              </w:numPr>
              <w:spacing w:after="0" w:line="360" w:lineRule="auto"/>
              <w:rPr>
                <w:color w:val="auto"/>
                <w:szCs w:val="24"/>
              </w:rPr>
            </w:pPr>
            <w:r w:rsidRPr="00CF3784">
              <w:rPr>
                <w:color w:val="auto"/>
                <w:szCs w:val="24"/>
              </w:rPr>
              <w:t>Disconnecting from live processes</w:t>
            </w:r>
          </w:p>
          <w:p w14:paraId="2D605F7C" w14:textId="77777777" w:rsidR="00CF3784" w:rsidRPr="00CF3784" w:rsidRDefault="00CF3784">
            <w:pPr>
              <w:pStyle w:val="ListParagraph"/>
              <w:numPr>
                <w:ilvl w:val="3"/>
                <w:numId w:val="263"/>
              </w:numPr>
              <w:spacing w:after="0" w:line="360" w:lineRule="auto"/>
              <w:rPr>
                <w:color w:val="auto"/>
                <w:szCs w:val="24"/>
              </w:rPr>
            </w:pPr>
            <w:r w:rsidRPr="00CF3784">
              <w:rPr>
                <w:szCs w:val="24"/>
              </w:rPr>
              <w:t>Bypassing control systems if necessary</w:t>
            </w:r>
          </w:p>
          <w:p w14:paraId="1BE99A4C" w14:textId="0A943C52" w:rsidR="00CF3784" w:rsidRDefault="00CF3784">
            <w:pPr>
              <w:pStyle w:val="ListParagraph"/>
              <w:numPr>
                <w:ilvl w:val="0"/>
                <w:numId w:val="413"/>
              </w:numPr>
              <w:spacing w:after="0" w:line="360" w:lineRule="auto"/>
              <w:ind w:left="702" w:hanging="630"/>
              <w:rPr>
                <w:color w:val="auto"/>
                <w:szCs w:val="24"/>
              </w:rPr>
            </w:pPr>
            <w:r w:rsidRPr="00CF3784">
              <w:rPr>
                <w:color w:val="auto"/>
                <w:szCs w:val="24"/>
              </w:rPr>
              <w:t>Sourcing of Physical Variable from Calibrator</w:t>
            </w:r>
          </w:p>
          <w:p w14:paraId="327CCEC0" w14:textId="11F8F500" w:rsidR="00B01282" w:rsidRDefault="00B01282">
            <w:pPr>
              <w:pStyle w:val="ListParagraph"/>
              <w:numPr>
                <w:ilvl w:val="2"/>
                <w:numId w:val="118"/>
              </w:numPr>
              <w:spacing w:after="0" w:line="360" w:lineRule="auto"/>
              <w:rPr>
                <w:color w:val="auto"/>
                <w:szCs w:val="24"/>
              </w:rPr>
            </w:pPr>
            <w:r w:rsidRPr="00B01282">
              <w:rPr>
                <w:color w:val="auto"/>
                <w:szCs w:val="24"/>
              </w:rPr>
              <w:t>Setting calibrator to generate the required physical variable:</w:t>
            </w:r>
          </w:p>
          <w:p w14:paraId="56E94FD7" w14:textId="77777777" w:rsidR="00B01282" w:rsidRPr="00B01282" w:rsidRDefault="00B01282">
            <w:pPr>
              <w:pStyle w:val="ListParagraph"/>
              <w:numPr>
                <w:ilvl w:val="2"/>
                <w:numId w:val="118"/>
              </w:numPr>
              <w:spacing w:after="0" w:line="360" w:lineRule="auto"/>
              <w:rPr>
                <w:color w:val="auto"/>
                <w:szCs w:val="24"/>
              </w:rPr>
            </w:pPr>
            <w:r w:rsidRPr="00B01282">
              <w:rPr>
                <w:color w:val="auto"/>
                <w:szCs w:val="24"/>
              </w:rPr>
              <w:t>Application of variable in defined steps or continuous sweep</w:t>
            </w:r>
          </w:p>
          <w:p w14:paraId="1C4CDEE9" w14:textId="77777777" w:rsidR="00B01282" w:rsidRPr="00B01282" w:rsidRDefault="00B01282">
            <w:pPr>
              <w:pStyle w:val="ListParagraph"/>
              <w:numPr>
                <w:ilvl w:val="2"/>
                <w:numId w:val="118"/>
              </w:numPr>
              <w:spacing w:after="0" w:line="360" w:lineRule="auto"/>
              <w:rPr>
                <w:color w:val="auto"/>
                <w:szCs w:val="24"/>
              </w:rPr>
            </w:pPr>
            <w:r w:rsidRPr="00B01282">
              <w:rPr>
                <w:color w:val="auto"/>
                <w:szCs w:val="24"/>
              </w:rPr>
              <w:t>Maintaining accuracy and stability during source application</w:t>
            </w:r>
          </w:p>
          <w:p w14:paraId="2A2B873E" w14:textId="77777777" w:rsidR="00B01282" w:rsidRPr="00B01282" w:rsidRDefault="00B01282">
            <w:pPr>
              <w:pStyle w:val="ListParagraph"/>
              <w:numPr>
                <w:ilvl w:val="2"/>
                <w:numId w:val="118"/>
              </w:numPr>
              <w:spacing w:after="0" w:line="360" w:lineRule="auto"/>
              <w:rPr>
                <w:color w:val="auto"/>
                <w:szCs w:val="24"/>
              </w:rPr>
            </w:pPr>
            <w:r w:rsidRPr="00B01282">
              <w:rPr>
                <w:color w:val="auto"/>
                <w:szCs w:val="24"/>
              </w:rPr>
              <w:t>Using software-controlled calibrators where applicable</w:t>
            </w:r>
          </w:p>
          <w:p w14:paraId="2F8A402C" w14:textId="77777777" w:rsidR="00B01282" w:rsidRPr="00B01282" w:rsidRDefault="00B01282">
            <w:pPr>
              <w:pStyle w:val="ListParagraph"/>
              <w:numPr>
                <w:ilvl w:val="2"/>
                <w:numId w:val="118"/>
              </w:numPr>
              <w:spacing w:after="0" w:line="360" w:lineRule="auto"/>
              <w:rPr>
                <w:color w:val="auto"/>
                <w:szCs w:val="24"/>
              </w:rPr>
            </w:pPr>
            <w:r w:rsidRPr="00B01282">
              <w:rPr>
                <w:color w:val="auto"/>
                <w:szCs w:val="24"/>
              </w:rPr>
              <w:t>Observing environmental effects on physical variable delivery</w:t>
            </w:r>
          </w:p>
          <w:p w14:paraId="0AA86008" w14:textId="77777777" w:rsidR="00784097" w:rsidRDefault="00784097">
            <w:pPr>
              <w:pStyle w:val="ListParagraph"/>
              <w:numPr>
                <w:ilvl w:val="0"/>
                <w:numId w:val="413"/>
              </w:numPr>
              <w:spacing w:after="0" w:line="360" w:lineRule="auto"/>
              <w:ind w:left="702" w:hanging="630"/>
              <w:rPr>
                <w:color w:val="auto"/>
                <w:szCs w:val="24"/>
              </w:rPr>
            </w:pPr>
            <w:r w:rsidRPr="00DB4FC1">
              <w:rPr>
                <w:color w:val="auto"/>
                <w:szCs w:val="24"/>
              </w:rPr>
              <w:t>Calibration documentations</w:t>
            </w:r>
          </w:p>
          <w:p w14:paraId="7878D3CB" w14:textId="234DE58F" w:rsidR="00784097" w:rsidRPr="00B01282" w:rsidRDefault="00784097">
            <w:pPr>
              <w:pStyle w:val="ListParagraph"/>
              <w:numPr>
                <w:ilvl w:val="2"/>
                <w:numId w:val="315"/>
              </w:numPr>
              <w:spacing w:after="0" w:line="360" w:lineRule="auto"/>
              <w:rPr>
                <w:color w:val="auto"/>
                <w:szCs w:val="24"/>
              </w:rPr>
            </w:pPr>
            <w:r w:rsidRPr="00B01282">
              <w:rPr>
                <w:szCs w:val="24"/>
                <w:lang w:val="en-GB"/>
              </w:rPr>
              <w:t>Traceability table</w:t>
            </w:r>
          </w:p>
          <w:p w14:paraId="4E61F820" w14:textId="77777777" w:rsidR="00784097" w:rsidRPr="00DB4FC1" w:rsidRDefault="00784097">
            <w:pPr>
              <w:pStyle w:val="ListParagraph"/>
              <w:numPr>
                <w:ilvl w:val="2"/>
                <w:numId w:val="315"/>
              </w:numPr>
              <w:spacing w:after="0" w:line="360" w:lineRule="auto"/>
              <w:rPr>
                <w:szCs w:val="24"/>
                <w:lang w:val="en-GB"/>
              </w:rPr>
            </w:pPr>
            <w:r w:rsidRPr="00DB4FC1">
              <w:rPr>
                <w:szCs w:val="24"/>
                <w:lang w:val="en-GB"/>
              </w:rPr>
              <w:t>Repeatability table</w:t>
            </w:r>
          </w:p>
          <w:p w14:paraId="1F78B453" w14:textId="77777777" w:rsidR="00784097" w:rsidRPr="00DB4FC1" w:rsidRDefault="00784097">
            <w:pPr>
              <w:pStyle w:val="ListParagraph"/>
              <w:numPr>
                <w:ilvl w:val="2"/>
                <w:numId w:val="315"/>
              </w:numPr>
              <w:spacing w:after="0" w:line="360" w:lineRule="auto"/>
              <w:rPr>
                <w:szCs w:val="24"/>
                <w:lang w:val="en-GB"/>
              </w:rPr>
            </w:pPr>
            <w:r w:rsidRPr="00DB4FC1">
              <w:rPr>
                <w:szCs w:val="24"/>
                <w:lang w:val="en-GB"/>
              </w:rPr>
              <w:t>Calibration Certificate</w:t>
            </w:r>
          </w:p>
          <w:p w14:paraId="74AA9FAD" w14:textId="77777777" w:rsidR="00784097" w:rsidRPr="00DB4FC1" w:rsidRDefault="00784097">
            <w:pPr>
              <w:pStyle w:val="ListParagraph"/>
              <w:numPr>
                <w:ilvl w:val="2"/>
                <w:numId w:val="315"/>
              </w:numPr>
              <w:spacing w:after="0" w:line="360" w:lineRule="auto"/>
              <w:rPr>
                <w:szCs w:val="24"/>
              </w:rPr>
            </w:pPr>
            <w:r w:rsidRPr="00DB4FC1">
              <w:rPr>
                <w:szCs w:val="24"/>
                <w:lang w:val="en-GB"/>
              </w:rPr>
              <w:t>Equipment tag</w:t>
            </w:r>
          </w:p>
        </w:tc>
        <w:tc>
          <w:tcPr>
            <w:tcW w:w="1217" w:type="pct"/>
            <w:tcBorders>
              <w:top w:val="single" w:sz="4" w:space="0" w:color="auto"/>
              <w:left w:val="single" w:sz="4" w:space="0" w:color="auto"/>
              <w:bottom w:val="single" w:sz="4" w:space="0" w:color="auto"/>
              <w:right w:val="single" w:sz="4" w:space="0" w:color="auto"/>
            </w:tcBorders>
          </w:tcPr>
          <w:p w14:paraId="50BCB3A5" w14:textId="77777777" w:rsidR="00784097" w:rsidRPr="00DB4FC1" w:rsidRDefault="00784097" w:rsidP="00E939F1">
            <w:pPr>
              <w:spacing w:after="0" w:line="360" w:lineRule="auto"/>
              <w:ind w:left="249" w:hanging="249"/>
              <w:rPr>
                <w:rFonts w:ascii="Times New Roman" w:eastAsia="Calibri" w:hAnsi="Times New Roman" w:cs="Times New Roman"/>
                <w:kern w:val="0"/>
                <w:sz w:val="24"/>
                <w:szCs w:val="24"/>
                <w:lang w:val="en-ZA"/>
              </w:rPr>
            </w:pPr>
            <w:r w:rsidRPr="00DB4FC1">
              <w:rPr>
                <w:rFonts w:ascii="Times New Roman" w:eastAsia="Calibri" w:hAnsi="Times New Roman" w:cs="Times New Roman"/>
                <w:kern w:val="0"/>
                <w:sz w:val="24"/>
                <w:szCs w:val="24"/>
                <w:lang w:val="en-ZA"/>
              </w:rPr>
              <w:t>1.</w:t>
            </w:r>
            <w:r w:rsidRPr="00DB4FC1">
              <w:rPr>
                <w:rFonts w:ascii="Times New Roman" w:eastAsia="Calibri" w:hAnsi="Times New Roman" w:cs="Times New Roman"/>
                <w:kern w:val="0"/>
                <w:sz w:val="24"/>
                <w:szCs w:val="24"/>
                <w:lang w:val="en-ZA"/>
              </w:rPr>
              <w:tab/>
              <w:t>Written tests</w:t>
            </w:r>
          </w:p>
          <w:p w14:paraId="7244AE42" w14:textId="77777777" w:rsidR="00784097" w:rsidRPr="00DB4FC1" w:rsidRDefault="00784097" w:rsidP="00E939F1">
            <w:pPr>
              <w:spacing w:after="0" w:line="360" w:lineRule="auto"/>
              <w:ind w:left="249" w:hanging="249"/>
              <w:rPr>
                <w:rFonts w:ascii="Times New Roman" w:eastAsia="Calibri" w:hAnsi="Times New Roman" w:cs="Times New Roman"/>
                <w:kern w:val="0"/>
                <w:sz w:val="24"/>
                <w:szCs w:val="24"/>
                <w:lang w:val="en-ZA"/>
              </w:rPr>
            </w:pPr>
            <w:r w:rsidRPr="00DB4FC1">
              <w:rPr>
                <w:rFonts w:ascii="Times New Roman" w:eastAsia="Calibri" w:hAnsi="Times New Roman" w:cs="Times New Roman"/>
                <w:kern w:val="0"/>
                <w:sz w:val="24"/>
                <w:szCs w:val="24"/>
                <w:lang w:val="en-ZA"/>
              </w:rPr>
              <w:t>2.</w:t>
            </w:r>
            <w:r w:rsidRPr="00DB4FC1">
              <w:rPr>
                <w:rFonts w:ascii="Times New Roman" w:eastAsia="Calibri" w:hAnsi="Times New Roman" w:cs="Times New Roman"/>
                <w:kern w:val="0"/>
                <w:sz w:val="24"/>
                <w:szCs w:val="24"/>
                <w:lang w:val="en-ZA"/>
              </w:rPr>
              <w:tab/>
              <w:t xml:space="preserve">Oral Questioning </w:t>
            </w:r>
          </w:p>
          <w:p w14:paraId="4FDE1AB4" w14:textId="77777777" w:rsidR="00784097" w:rsidRPr="00DB4FC1" w:rsidRDefault="00784097" w:rsidP="00E939F1">
            <w:pPr>
              <w:spacing w:after="0" w:line="360" w:lineRule="auto"/>
              <w:ind w:left="249" w:hanging="249"/>
              <w:rPr>
                <w:rFonts w:ascii="Times New Roman" w:eastAsia="Calibri" w:hAnsi="Times New Roman" w:cs="Times New Roman"/>
                <w:kern w:val="0"/>
                <w:sz w:val="24"/>
                <w:szCs w:val="24"/>
                <w:lang w:val="en-ZA"/>
              </w:rPr>
            </w:pPr>
            <w:r w:rsidRPr="00DB4FC1">
              <w:rPr>
                <w:rFonts w:ascii="Times New Roman" w:eastAsia="Calibri" w:hAnsi="Times New Roman" w:cs="Times New Roman"/>
                <w:kern w:val="0"/>
                <w:sz w:val="24"/>
                <w:szCs w:val="24"/>
                <w:lang w:val="en-ZA"/>
              </w:rPr>
              <w:t>3.</w:t>
            </w:r>
            <w:r w:rsidRPr="00DB4FC1">
              <w:rPr>
                <w:rFonts w:ascii="Times New Roman" w:eastAsia="Calibri" w:hAnsi="Times New Roman" w:cs="Times New Roman"/>
                <w:kern w:val="0"/>
                <w:sz w:val="24"/>
                <w:szCs w:val="24"/>
                <w:lang w:val="en-ZA"/>
              </w:rPr>
              <w:tab/>
              <w:t xml:space="preserve">Practical assessment </w:t>
            </w:r>
          </w:p>
          <w:p w14:paraId="16B347A1" w14:textId="77777777" w:rsidR="00784097" w:rsidRPr="00DB4FC1" w:rsidRDefault="00784097" w:rsidP="00E939F1">
            <w:pPr>
              <w:spacing w:after="0" w:line="360" w:lineRule="auto"/>
              <w:ind w:left="249" w:hanging="249"/>
              <w:rPr>
                <w:rFonts w:ascii="Times New Roman" w:eastAsia="Calibri" w:hAnsi="Times New Roman" w:cs="Times New Roman"/>
                <w:kern w:val="0"/>
                <w:sz w:val="24"/>
                <w:szCs w:val="24"/>
                <w:lang w:val="en-ZA"/>
              </w:rPr>
            </w:pPr>
            <w:r w:rsidRPr="00DB4FC1">
              <w:rPr>
                <w:rFonts w:ascii="Times New Roman" w:eastAsia="Calibri" w:hAnsi="Times New Roman" w:cs="Times New Roman"/>
                <w:kern w:val="0"/>
                <w:sz w:val="24"/>
                <w:szCs w:val="24"/>
                <w:lang w:val="en-ZA"/>
              </w:rPr>
              <w:t>4.</w:t>
            </w:r>
            <w:r w:rsidRPr="00DB4FC1">
              <w:rPr>
                <w:rFonts w:ascii="Times New Roman" w:eastAsia="Calibri" w:hAnsi="Times New Roman" w:cs="Times New Roman"/>
                <w:kern w:val="0"/>
                <w:sz w:val="24"/>
                <w:szCs w:val="24"/>
                <w:lang w:val="en-ZA"/>
              </w:rPr>
              <w:tab/>
              <w:t>Project</w:t>
            </w:r>
          </w:p>
          <w:p w14:paraId="76CFB5F7" w14:textId="77777777" w:rsidR="00784097" w:rsidRPr="00DB4FC1" w:rsidRDefault="00784097" w:rsidP="00E939F1">
            <w:pPr>
              <w:spacing w:after="0" w:line="360" w:lineRule="auto"/>
              <w:ind w:left="249" w:hanging="249"/>
              <w:rPr>
                <w:rFonts w:ascii="Times New Roman" w:eastAsia="Calibri" w:hAnsi="Times New Roman" w:cs="Times New Roman"/>
                <w:kern w:val="0"/>
                <w:sz w:val="24"/>
                <w:szCs w:val="24"/>
                <w:lang w:val="en-ZA"/>
              </w:rPr>
            </w:pPr>
            <w:r w:rsidRPr="00DB4FC1">
              <w:rPr>
                <w:rFonts w:ascii="Times New Roman" w:eastAsia="Calibri" w:hAnsi="Times New Roman" w:cs="Times New Roman"/>
                <w:kern w:val="0"/>
                <w:sz w:val="24"/>
                <w:szCs w:val="24"/>
                <w:lang w:val="en-ZA"/>
              </w:rPr>
              <w:t>5.</w:t>
            </w:r>
            <w:r w:rsidRPr="00DB4FC1">
              <w:rPr>
                <w:rFonts w:ascii="Times New Roman" w:eastAsia="Calibri" w:hAnsi="Times New Roman" w:cs="Times New Roman"/>
                <w:kern w:val="0"/>
                <w:sz w:val="24"/>
                <w:szCs w:val="24"/>
                <w:lang w:val="en-ZA"/>
              </w:rPr>
              <w:tab/>
              <w:t>Third party report</w:t>
            </w:r>
          </w:p>
          <w:p w14:paraId="1984B3B4" w14:textId="77777777" w:rsidR="00784097" w:rsidRPr="00DB4FC1" w:rsidRDefault="00784097" w:rsidP="00E939F1">
            <w:pPr>
              <w:spacing w:after="0" w:line="360" w:lineRule="auto"/>
              <w:ind w:left="249" w:hanging="249"/>
              <w:rPr>
                <w:rFonts w:ascii="Times New Roman" w:eastAsia="Calibri" w:hAnsi="Times New Roman" w:cs="Times New Roman"/>
                <w:kern w:val="0"/>
                <w:sz w:val="24"/>
                <w:szCs w:val="24"/>
                <w:lang w:val="en-ZA"/>
              </w:rPr>
            </w:pPr>
            <w:r w:rsidRPr="00DB4FC1">
              <w:rPr>
                <w:rFonts w:ascii="Times New Roman" w:eastAsia="Calibri" w:hAnsi="Times New Roman" w:cs="Times New Roman"/>
                <w:kern w:val="0"/>
                <w:sz w:val="24"/>
                <w:szCs w:val="24"/>
                <w:lang w:val="en-ZA"/>
              </w:rPr>
              <w:t>6.</w:t>
            </w:r>
            <w:r w:rsidRPr="00DB4FC1">
              <w:rPr>
                <w:rFonts w:ascii="Times New Roman" w:eastAsia="Calibri" w:hAnsi="Times New Roman" w:cs="Times New Roman"/>
                <w:kern w:val="0"/>
                <w:sz w:val="24"/>
                <w:szCs w:val="24"/>
                <w:lang w:val="en-ZA"/>
              </w:rPr>
              <w:tab/>
              <w:t>Portfolio of evidence</w:t>
            </w:r>
          </w:p>
        </w:tc>
      </w:tr>
      <w:tr w:rsidR="00784097" w:rsidRPr="00DB4FC1" w14:paraId="27872CBE" w14:textId="77777777" w:rsidTr="00784097">
        <w:trPr>
          <w:trHeight w:val="416"/>
        </w:trPr>
        <w:tc>
          <w:tcPr>
            <w:tcW w:w="1391" w:type="pct"/>
            <w:tcBorders>
              <w:top w:val="single" w:sz="4" w:space="0" w:color="auto"/>
              <w:left w:val="single" w:sz="4" w:space="0" w:color="auto"/>
              <w:bottom w:val="single" w:sz="4" w:space="0" w:color="auto"/>
              <w:right w:val="single" w:sz="4" w:space="0" w:color="auto"/>
            </w:tcBorders>
          </w:tcPr>
          <w:p w14:paraId="6A885C8B" w14:textId="781F1781" w:rsidR="00784097" w:rsidRPr="00DB4FC1" w:rsidRDefault="00784097">
            <w:pPr>
              <w:pStyle w:val="ListParagraph"/>
              <w:numPr>
                <w:ilvl w:val="3"/>
                <w:numId w:val="258"/>
              </w:numPr>
              <w:spacing w:line="360" w:lineRule="auto"/>
              <w:rPr>
                <w:kern w:val="0"/>
                <w:szCs w:val="24"/>
                <w:lang w:val="en-GB"/>
              </w:rPr>
            </w:pPr>
            <w:r w:rsidRPr="00DB4FC1">
              <w:rPr>
                <w:kern w:val="0"/>
                <w:szCs w:val="24"/>
                <w:lang w:val="en-GB"/>
              </w:rPr>
              <w:t>Adjust industrial measurement to pre-set value</w:t>
            </w:r>
          </w:p>
        </w:tc>
        <w:tc>
          <w:tcPr>
            <w:tcW w:w="2392" w:type="pct"/>
            <w:tcBorders>
              <w:top w:val="single" w:sz="4" w:space="0" w:color="auto"/>
              <w:left w:val="single" w:sz="4" w:space="0" w:color="auto"/>
              <w:bottom w:val="single" w:sz="4" w:space="0" w:color="auto"/>
              <w:right w:val="single" w:sz="4" w:space="0" w:color="auto"/>
            </w:tcBorders>
            <w:shd w:val="clear" w:color="auto" w:fill="auto"/>
          </w:tcPr>
          <w:p w14:paraId="6D201026" w14:textId="77777777" w:rsidR="00784097" w:rsidRPr="00DB4FC1" w:rsidRDefault="00784097">
            <w:pPr>
              <w:pStyle w:val="ListParagraph"/>
              <w:numPr>
                <w:ilvl w:val="0"/>
                <w:numId w:val="346"/>
              </w:numPr>
              <w:spacing w:after="0" w:line="360" w:lineRule="auto"/>
              <w:rPr>
                <w:color w:val="auto"/>
                <w:szCs w:val="24"/>
              </w:rPr>
            </w:pPr>
            <w:r w:rsidRPr="00DB4FC1">
              <w:rPr>
                <w:color w:val="auto"/>
                <w:szCs w:val="24"/>
              </w:rPr>
              <w:t>Error calculation</w:t>
            </w:r>
          </w:p>
          <w:p w14:paraId="02188528" w14:textId="330E8F07" w:rsidR="00784097" w:rsidRPr="00DB4FC1" w:rsidRDefault="00784097">
            <w:pPr>
              <w:pStyle w:val="ListParagraph"/>
              <w:numPr>
                <w:ilvl w:val="0"/>
                <w:numId w:val="346"/>
              </w:numPr>
              <w:spacing w:after="0" w:line="360" w:lineRule="auto"/>
              <w:rPr>
                <w:color w:val="auto"/>
                <w:szCs w:val="24"/>
              </w:rPr>
            </w:pPr>
            <w:r w:rsidRPr="00DB4FC1">
              <w:rPr>
                <w:color w:val="auto"/>
                <w:szCs w:val="24"/>
              </w:rPr>
              <w:t>Industrial measuring instruments value adjustments</w:t>
            </w:r>
            <w:r w:rsidR="00D43464">
              <w:rPr>
                <w:color w:val="auto"/>
                <w:szCs w:val="24"/>
              </w:rPr>
              <w:t xml:space="preserve"> to zero</w:t>
            </w:r>
            <w:r w:rsidR="00045C9E">
              <w:rPr>
                <w:color w:val="auto"/>
                <w:szCs w:val="24"/>
              </w:rPr>
              <w:t xml:space="preserve"> and span</w:t>
            </w:r>
            <w:r w:rsidR="00D43464">
              <w:rPr>
                <w:color w:val="auto"/>
                <w:szCs w:val="24"/>
              </w:rPr>
              <w:t xml:space="preserve"> error</w:t>
            </w:r>
          </w:p>
          <w:p w14:paraId="01B9130C" w14:textId="77777777" w:rsidR="00784097" w:rsidRPr="00DB4FC1" w:rsidRDefault="00784097">
            <w:pPr>
              <w:pStyle w:val="ListParagraph"/>
              <w:numPr>
                <w:ilvl w:val="0"/>
                <w:numId w:val="346"/>
              </w:numPr>
              <w:spacing w:after="0" w:line="360" w:lineRule="auto"/>
              <w:rPr>
                <w:color w:val="auto"/>
                <w:szCs w:val="24"/>
              </w:rPr>
            </w:pPr>
            <w:r w:rsidRPr="00DB4FC1">
              <w:rPr>
                <w:color w:val="auto"/>
                <w:szCs w:val="24"/>
              </w:rPr>
              <w:t>Calibration Documentations</w:t>
            </w:r>
          </w:p>
          <w:p w14:paraId="341C59BA" w14:textId="77777777" w:rsidR="00784097" w:rsidRPr="00DB4FC1" w:rsidRDefault="00784097">
            <w:pPr>
              <w:pStyle w:val="ListParagraph"/>
              <w:numPr>
                <w:ilvl w:val="0"/>
                <w:numId w:val="347"/>
              </w:numPr>
              <w:spacing w:after="0" w:line="360" w:lineRule="auto"/>
              <w:rPr>
                <w:szCs w:val="24"/>
                <w:lang w:val="en-GB"/>
              </w:rPr>
            </w:pPr>
            <w:r w:rsidRPr="00DB4FC1">
              <w:rPr>
                <w:szCs w:val="24"/>
                <w:lang w:val="en-GB"/>
              </w:rPr>
              <w:t>Instrument types</w:t>
            </w:r>
          </w:p>
          <w:p w14:paraId="3EAAFF0B" w14:textId="77777777" w:rsidR="00784097" w:rsidRPr="00DB4FC1" w:rsidRDefault="00784097">
            <w:pPr>
              <w:pStyle w:val="ListParagraph"/>
              <w:numPr>
                <w:ilvl w:val="0"/>
                <w:numId w:val="347"/>
              </w:numPr>
              <w:spacing w:after="0" w:line="360" w:lineRule="auto"/>
              <w:rPr>
                <w:szCs w:val="24"/>
                <w:lang w:val="en-GB"/>
              </w:rPr>
            </w:pPr>
            <w:r w:rsidRPr="00DB4FC1">
              <w:rPr>
                <w:szCs w:val="24"/>
                <w:lang w:val="en-GB"/>
              </w:rPr>
              <w:t xml:space="preserve">Calibration frequency </w:t>
            </w:r>
          </w:p>
          <w:p w14:paraId="41073053" w14:textId="77777777" w:rsidR="00784097" w:rsidRPr="00DB4FC1" w:rsidRDefault="00784097">
            <w:pPr>
              <w:pStyle w:val="ListParagraph"/>
              <w:numPr>
                <w:ilvl w:val="0"/>
                <w:numId w:val="347"/>
              </w:numPr>
              <w:spacing w:after="0" w:line="360" w:lineRule="auto"/>
              <w:rPr>
                <w:szCs w:val="24"/>
                <w:lang w:val="en-GB"/>
              </w:rPr>
            </w:pPr>
            <w:r w:rsidRPr="00DB4FC1">
              <w:rPr>
                <w:szCs w:val="24"/>
                <w:lang w:val="en-GB"/>
              </w:rPr>
              <w:t xml:space="preserve">Calibration standards </w:t>
            </w:r>
          </w:p>
          <w:p w14:paraId="4BD5A623" w14:textId="77777777" w:rsidR="00784097" w:rsidRPr="00DB4FC1" w:rsidRDefault="00784097">
            <w:pPr>
              <w:pStyle w:val="ListParagraph"/>
              <w:numPr>
                <w:ilvl w:val="0"/>
                <w:numId w:val="347"/>
              </w:numPr>
              <w:spacing w:after="0" w:line="360" w:lineRule="auto"/>
              <w:rPr>
                <w:szCs w:val="24"/>
                <w:lang w:val="en-GB"/>
              </w:rPr>
            </w:pPr>
            <w:r w:rsidRPr="00DB4FC1">
              <w:rPr>
                <w:szCs w:val="24"/>
                <w:lang w:val="en-GB"/>
              </w:rPr>
              <w:t xml:space="preserve">Accuracy requirements </w:t>
            </w:r>
          </w:p>
          <w:p w14:paraId="5E535937" w14:textId="77777777" w:rsidR="00784097" w:rsidRPr="00DB4FC1" w:rsidRDefault="00784097">
            <w:pPr>
              <w:pStyle w:val="ListParagraph"/>
              <w:numPr>
                <w:ilvl w:val="0"/>
                <w:numId w:val="347"/>
              </w:numPr>
              <w:spacing w:after="0" w:line="360" w:lineRule="auto"/>
              <w:rPr>
                <w:szCs w:val="24"/>
              </w:rPr>
            </w:pPr>
            <w:r w:rsidRPr="00DB4FC1">
              <w:rPr>
                <w:szCs w:val="24"/>
                <w:lang w:val="en-GB"/>
              </w:rPr>
              <w:t>Documentation requirements</w:t>
            </w:r>
          </w:p>
        </w:tc>
        <w:tc>
          <w:tcPr>
            <w:tcW w:w="1217" w:type="pct"/>
            <w:tcBorders>
              <w:top w:val="single" w:sz="4" w:space="0" w:color="auto"/>
              <w:left w:val="single" w:sz="4" w:space="0" w:color="auto"/>
              <w:bottom w:val="single" w:sz="4" w:space="0" w:color="auto"/>
              <w:right w:val="single" w:sz="4" w:space="0" w:color="auto"/>
            </w:tcBorders>
          </w:tcPr>
          <w:p w14:paraId="3E927E47" w14:textId="77777777" w:rsidR="00784097" w:rsidRPr="00DB4FC1" w:rsidRDefault="00784097" w:rsidP="003462D9">
            <w:pPr>
              <w:spacing w:after="0" w:line="360" w:lineRule="auto"/>
              <w:ind w:left="429"/>
              <w:rPr>
                <w:rFonts w:ascii="Times New Roman" w:eastAsia="Calibri" w:hAnsi="Times New Roman" w:cs="Times New Roman"/>
                <w:kern w:val="0"/>
                <w:sz w:val="24"/>
                <w:szCs w:val="24"/>
                <w:lang w:val="en-ZA"/>
              </w:rPr>
            </w:pPr>
            <w:r w:rsidRPr="00DB4FC1">
              <w:rPr>
                <w:rFonts w:ascii="Times New Roman" w:eastAsia="Calibri" w:hAnsi="Times New Roman" w:cs="Times New Roman"/>
                <w:kern w:val="0"/>
                <w:sz w:val="24"/>
                <w:szCs w:val="24"/>
                <w:lang w:val="en-ZA"/>
              </w:rPr>
              <w:t>1.</w:t>
            </w:r>
            <w:r w:rsidRPr="00DB4FC1">
              <w:rPr>
                <w:rFonts w:ascii="Times New Roman" w:eastAsia="Calibri" w:hAnsi="Times New Roman" w:cs="Times New Roman"/>
                <w:kern w:val="0"/>
                <w:sz w:val="24"/>
                <w:szCs w:val="24"/>
                <w:lang w:val="en-ZA"/>
              </w:rPr>
              <w:tab/>
              <w:t>Written tests</w:t>
            </w:r>
          </w:p>
          <w:p w14:paraId="150347D5" w14:textId="77777777" w:rsidR="00784097" w:rsidRPr="00DB4FC1" w:rsidRDefault="00784097" w:rsidP="003462D9">
            <w:pPr>
              <w:spacing w:after="0" w:line="360" w:lineRule="auto"/>
              <w:ind w:left="429"/>
              <w:rPr>
                <w:rFonts w:ascii="Times New Roman" w:eastAsia="Calibri" w:hAnsi="Times New Roman" w:cs="Times New Roman"/>
                <w:kern w:val="0"/>
                <w:sz w:val="24"/>
                <w:szCs w:val="24"/>
                <w:lang w:val="en-ZA"/>
              </w:rPr>
            </w:pPr>
            <w:r w:rsidRPr="00DB4FC1">
              <w:rPr>
                <w:rFonts w:ascii="Times New Roman" w:eastAsia="Calibri" w:hAnsi="Times New Roman" w:cs="Times New Roman"/>
                <w:kern w:val="0"/>
                <w:sz w:val="24"/>
                <w:szCs w:val="24"/>
                <w:lang w:val="en-ZA"/>
              </w:rPr>
              <w:t>2.</w:t>
            </w:r>
            <w:r w:rsidRPr="00DB4FC1">
              <w:rPr>
                <w:rFonts w:ascii="Times New Roman" w:eastAsia="Calibri" w:hAnsi="Times New Roman" w:cs="Times New Roman"/>
                <w:kern w:val="0"/>
                <w:sz w:val="24"/>
                <w:szCs w:val="24"/>
                <w:lang w:val="en-ZA"/>
              </w:rPr>
              <w:tab/>
              <w:t xml:space="preserve">Oral Questioning </w:t>
            </w:r>
          </w:p>
          <w:p w14:paraId="39E76848" w14:textId="77777777" w:rsidR="00784097" w:rsidRPr="00DB4FC1" w:rsidRDefault="00784097" w:rsidP="003462D9">
            <w:pPr>
              <w:spacing w:after="0" w:line="360" w:lineRule="auto"/>
              <w:ind w:left="429"/>
              <w:rPr>
                <w:rFonts w:ascii="Times New Roman" w:eastAsia="Calibri" w:hAnsi="Times New Roman" w:cs="Times New Roman"/>
                <w:kern w:val="0"/>
                <w:sz w:val="24"/>
                <w:szCs w:val="24"/>
                <w:lang w:val="en-ZA"/>
              </w:rPr>
            </w:pPr>
            <w:r w:rsidRPr="00DB4FC1">
              <w:rPr>
                <w:rFonts w:ascii="Times New Roman" w:eastAsia="Calibri" w:hAnsi="Times New Roman" w:cs="Times New Roman"/>
                <w:kern w:val="0"/>
                <w:sz w:val="24"/>
                <w:szCs w:val="24"/>
                <w:lang w:val="en-ZA"/>
              </w:rPr>
              <w:t>3.</w:t>
            </w:r>
            <w:r w:rsidRPr="00DB4FC1">
              <w:rPr>
                <w:rFonts w:ascii="Times New Roman" w:eastAsia="Calibri" w:hAnsi="Times New Roman" w:cs="Times New Roman"/>
                <w:kern w:val="0"/>
                <w:sz w:val="24"/>
                <w:szCs w:val="24"/>
                <w:lang w:val="en-ZA"/>
              </w:rPr>
              <w:tab/>
              <w:t xml:space="preserve">Practical assessment </w:t>
            </w:r>
          </w:p>
          <w:p w14:paraId="7D986AF1" w14:textId="77777777" w:rsidR="00784097" w:rsidRPr="00DB4FC1" w:rsidRDefault="00784097" w:rsidP="003462D9">
            <w:pPr>
              <w:spacing w:after="0" w:line="360" w:lineRule="auto"/>
              <w:ind w:left="429"/>
              <w:rPr>
                <w:rFonts w:ascii="Times New Roman" w:eastAsia="Calibri" w:hAnsi="Times New Roman" w:cs="Times New Roman"/>
                <w:kern w:val="0"/>
                <w:sz w:val="24"/>
                <w:szCs w:val="24"/>
                <w:lang w:val="en-ZA"/>
              </w:rPr>
            </w:pPr>
            <w:r w:rsidRPr="00DB4FC1">
              <w:rPr>
                <w:rFonts w:ascii="Times New Roman" w:eastAsia="Calibri" w:hAnsi="Times New Roman" w:cs="Times New Roman"/>
                <w:kern w:val="0"/>
                <w:sz w:val="24"/>
                <w:szCs w:val="24"/>
                <w:lang w:val="en-ZA"/>
              </w:rPr>
              <w:t>4.</w:t>
            </w:r>
            <w:r w:rsidRPr="00DB4FC1">
              <w:rPr>
                <w:rFonts w:ascii="Times New Roman" w:eastAsia="Calibri" w:hAnsi="Times New Roman" w:cs="Times New Roman"/>
                <w:kern w:val="0"/>
                <w:sz w:val="24"/>
                <w:szCs w:val="24"/>
                <w:lang w:val="en-ZA"/>
              </w:rPr>
              <w:tab/>
              <w:t>Project</w:t>
            </w:r>
          </w:p>
          <w:p w14:paraId="5B4BA91E" w14:textId="77777777" w:rsidR="00784097" w:rsidRPr="00DB4FC1" w:rsidRDefault="00784097" w:rsidP="003462D9">
            <w:pPr>
              <w:spacing w:after="0" w:line="360" w:lineRule="auto"/>
              <w:ind w:left="429"/>
              <w:rPr>
                <w:rFonts w:ascii="Times New Roman" w:eastAsia="Calibri" w:hAnsi="Times New Roman" w:cs="Times New Roman"/>
                <w:kern w:val="0"/>
                <w:sz w:val="24"/>
                <w:szCs w:val="24"/>
                <w:lang w:val="en-ZA"/>
              </w:rPr>
            </w:pPr>
            <w:r w:rsidRPr="00DB4FC1">
              <w:rPr>
                <w:rFonts w:ascii="Times New Roman" w:eastAsia="Calibri" w:hAnsi="Times New Roman" w:cs="Times New Roman"/>
                <w:kern w:val="0"/>
                <w:sz w:val="24"/>
                <w:szCs w:val="24"/>
                <w:lang w:val="en-ZA"/>
              </w:rPr>
              <w:t>5.</w:t>
            </w:r>
            <w:r w:rsidRPr="00DB4FC1">
              <w:rPr>
                <w:rFonts w:ascii="Times New Roman" w:eastAsia="Calibri" w:hAnsi="Times New Roman" w:cs="Times New Roman"/>
                <w:kern w:val="0"/>
                <w:sz w:val="24"/>
                <w:szCs w:val="24"/>
                <w:lang w:val="en-ZA"/>
              </w:rPr>
              <w:tab/>
              <w:t>Third party report</w:t>
            </w:r>
          </w:p>
          <w:p w14:paraId="00A3D0A0" w14:textId="77777777" w:rsidR="00784097" w:rsidRPr="00DB4FC1" w:rsidRDefault="00784097" w:rsidP="003462D9">
            <w:pPr>
              <w:spacing w:after="0" w:line="360" w:lineRule="auto"/>
              <w:ind w:left="429"/>
              <w:rPr>
                <w:rFonts w:ascii="Times New Roman" w:eastAsia="Calibri" w:hAnsi="Times New Roman" w:cs="Times New Roman"/>
                <w:kern w:val="0"/>
                <w:sz w:val="24"/>
                <w:szCs w:val="24"/>
                <w:lang w:val="en-ZA"/>
              </w:rPr>
            </w:pPr>
            <w:r w:rsidRPr="00DB4FC1">
              <w:rPr>
                <w:rFonts w:ascii="Times New Roman" w:eastAsia="Calibri" w:hAnsi="Times New Roman" w:cs="Times New Roman"/>
                <w:kern w:val="0"/>
                <w:sz w:val="24"/>
                <w:szCs w:val="24"/>
                <w:lang w:val="en-ZA"/>
              </w:rPr>
              <w:t>6.</w:t>
            </w:r>
            <w:r w:rsidRPr="00DB4FC1">
              <w:rPr>
                <w:rFonts w:ascii="Times New Roman" w:eastAsia="Calibri" w:hAnsi="Times New Roman" w:cs="Times New Roman"/>
                <w:kern w:val="0"/>
                <w:sz w:val="24"/>
                <w:szCs w:val="24"/>
                <w:lang w:val="en-ZA"/>
              </w:rPr>
              <w:tab/>
              <w:t>Portfolio of evidence</w:t>
            </w:r>
          </w:p>
        </w:tc>
      </w:tr>
    </w:tbl>
    <w:p w14:paraId="07CC4BB8" w14:textId="77777777" w:rsidR="00784097" w:rsidRPr="00DB4FC1" w:rsidRDefault="00784097" w:rsidP="00DB4FC1">
      <w:pPr>
        <w:spacing w:line="360" w:lineRule="auto"/>
        <w:rPr>
          <w:rFonts w:ascii="Times New Roman" w:hAnsi="Times New Roman" w:cs="Times New Roman"/>
          <w:b/>
          <w:sz w:val="24"/>
          <w:szCs w:val="24"/>
        </w:rPr>
      </w:pPr>
      <w:r w:rsidRPr="00DB4FC1">
        <w:rPr>
          <w:rFonts w:ascii="Times New Roman" w:hAnsi="Times New Roman" w:cs="Times New Roman"/>
          <w:b/>
          <w:sz w:val="24"/>
          <w:szCs w:val="24"/>
        </w:rPr>
        <w:br w:type="textWrapping" w:clear="all"/>
        <w:t>Suggested</w:t>
      </w:r>
      <w:r w:rsidRPr="00DB4FC1">
        <w:rPr>
          <w:rFonts w:ascii="Times New Roman" w:hAnsi="Times New Roman" w:cs="Times New Roman"/>
          <w:b/>
          <w:spacing w:val="-2"/>
          <w:sz w:val="24"/>
          <w:szCs w:val="24"/>
        </w:rPr>
        <w:t xml:space="preserve"> </w:t>
      </w:r>
      <w:r w:rsidRPr="00DB4FC1">
        <w:rPr>
          <w:rFonts w:ascii="Times New Roman" w:hAnsi="Times New Roman" w:cs="Times New Roman"/>
          <w:b/>
          <w:sz w:val="24"/>
          <w:szCs w:val="24"/>
        </w:rPr>
        <w:t>Delivery</w:t>
      </w:r>
      <w:r w:rsidRPr="00DB4FC1">
        <w:rPr>
          <w:rFonts w:ascii="Times New Roman" w:hAnsi="Times New Roman" w:cs="Times New Roman"/>
          <w:b/>
          <w:spacing w:val="-2"/>
          <w:sz w:val="24"/>
          <w:szCs w:val="24"/>
        </w:rPr>
        <w:t xml:space="preserve"> </w:t>
      </w:r>
      <w:r w:rsidRPr="00DB4FC1">
        <w:rPr>
          <w:rFonts w:ascii="Times New Roman" w:hAnsi="Times New Roman" w:cs="Times New Roman"/>
          <w:b/>
          <w:sz w:val="24"/>
          <w:szCs w:val="24"/>
        </w:rPr>
        <w:t>Methods</w:t>
      </w:r>
    </w:p>
    <w:p w14:paraId="438196E4" w14:textId="77777777" w:rsidR="00784097" w:rsidRPr="00DB4FC1" w:rsidRDefault="00784097">
      <w:pPr>
        <w:pStyle w:val="ListParagraph"/>
        <w:widowControl w:val="0"/>
        <w:numPr>
          <w:ilvl w:val="2"/>
          <w:numId w:val="334"/>
        </w:numPr>
        <w:tabs>
          <w:tab w:val="left" w:pos="1072"/>
        </w:tabs>
        <w:autoSpaceDE w:val="0"/>
        <w:autoSpaceDN w:val="0"/>
        <w:spacing w:before="40" w:after="0" w:line="360" w:lineRule="auto"/>
        <w:rPr>
          <w:szCs w:val="24"/>
        </w:rPr>
      </w:pPr>
      <w:r w:rsidRPr="00DB4FC1">
        <w:rPr>
          <w:szCs w:val="24"/>
        </w:rPr>
        <w:t>Demonstrations</w:t>
      </w:r>
    </w:p>
    <w:p w14:paraId="5D867E22" w14:textId="77777777" w:rsidR="00784097" w:rsidRPr="00DB4FC1" w:rsidRDefault="00784097">
      <w:pPr>
        <w:pStyle w:val="ListParagraph"/>
        <w:widowControl w:val="0"/>
        <w:numPr>
          <w:ilvl w:val="2"/>
          <w:numId w:val="334"/>
        </w:numPr>
        <w:tabs>
          <w:tab w:val="left" w:pos="1072"/>
        </w:tabs>
        <w:autoSpaceDE w:val="0"/>
        <w:autoSpaceDN w:val="0"/>
        <w:spacing w:before="40" w:after="0" w:line="360" w:lineRule="auto"/>
        <w:rPr>
          <w:szCs w:val="24"/>
        </w:rPr>
      </w:pPr>
      <w:r w:rsidRPr="00DB4FC1">
        <w:rPr>
          <w:szCs w:val="24"/>
        </w:rPr>
        <w:t>Simulation</w:t>
      </w:r>
    </w:p>
    <w:p w14:paraId="0BA1C3A8" w14:textId="77777777" w:rsidR="00784097" w:rsidRPr="00DB4FC1" w:rsidRDefault="00784097">
      <w:pPr>
        <w:pStyle w:val="ListParagraph"/>
        <w:widowControl w:val="0"/>
        <w:numPr>
          <w:ilvl w:val="2"/>
          <w:numId w:val="334"/>
        </w:numPr>
        <w:tabs>
          <w:tab w:val="left" w:pos="1072"/>
        </w:tabs>
        <w:autoSpaceDE w:val="0"/>
        <w:autoSpaceDN w:val="0"/>
        <w:spacing w:before="40" w:after="0" w:line="360" w:lineRule="auto"/>
        <w:rPr>
          <w:szCs w:val="24"/>
        </w:rPr>
      </w:pPr>
      <w:r w:rsidRPr="00DB4FC1">
        <w:rPr>
          <w:szCs w:val="24"/>
        </w:rPr>
        <w:t>Role play</w:t>
      </w:r>
    </w:p>
    <w:p w14:paraId="57DBCDAF" w14:textId="77777777" w:rsidR="00784097" w:rsidRPr="00DB4FC1" w:rsidRDefault="00784097">
      <w:pPr>
        <w:pStyle w:val="ListParagraph"/>
        <w:widowControl w:val="0"/>
        <w:numPr>
          <w:ilvl w:val="2"/>
          <w:numId w:val="334"/>
        </w:numPr>
        <w:tabs>
          <w:tab w:val="left" w:pos="1072"/>
        </w:tabs>
        <w:autoSpaceDE w:val="0"/>
        <w:autoSpaceDN w:val="0"/>
        <w:spacing w:before="40" w:after="0" w:line="360" w:lineRule="auto"/>
        <w:rPr>
          <w:szCs w:val="24"/>
        </w:rPr>
      </w:pPr>
      <w:r w:rsidRPr="00DB4FC1">
        <w:rPr>
          <w:szCs w:val="24"/>
        </w:rPr>
        <w:t>Group Discussion</w:t>
      </w:r>
    </w:p>
    <w:p w14:paraId="266EA19F" w14:textId="77777777" w:rsidR="00784097" w:rsidRPr="00DB4FC1" w:rsidRDefault="00784097">
      <w:pPr>
        <w:pStyle w:val="ListParagraph"/>
        <w:widowControl w:val="0"/>
        <w:numPr>
          <w:ilvl w:val="2"/>
          <w:numId w:val="334"/>
        </w:numPr>
        <w:tabs>
          <w:tab w:val="left" w:pos="1072"/>
        </w:tabs>
        <w:autoSpaceDE w:val="0"/>
        <w:autoSpaceDN w:val="0"/>
        <w:spacing w:before="40" w:after="0" w:line="360" w:lineRule="auto"/>
        <w:rPr>
          <w:szCs w:val="24"/>
        </w:rPr>
      </w:pPr>
      <w:r w:rsidRPr="00DB4FC1">
        <w:rPr>
          <w:szCs w:val="24"/>
        </w:rPr>
        <w:t xml:space="preserve">Presentations </w:t>
      </w:r>
    </w:p>
    <w:p w14:paraId="7D3B0B94" w14:textId="77777777" w:rsidR="00784097" w:rsidRPr="00DB4FC1" w:rsidRDefault="00784097">
      <w:pPr>
        <w:pStyle w:val="ListParagraph"/>
        <w:widowControl w:val="0"/>
        <w:numPr>
          <w:ilvl w:val="2"/>
          <w:numId w:val="334"/>
        </w:numPr>
        <w:tabs>
          <w:tab w:val="left" w:pos="1072"/>
        </w:tabs>
        <w:autoSpaceDE w:val="0"/>
        <w:autoSpaceDN w:val="0"/>
        <w:spacing w:before="40" w:after="0" w:line="360" w:lineRule="auto"/>
        <w:rPr>
          <w:szCs w:val="24"/>
        </w:rPr>
      </w:pPr>
      <w:r w:rsidRPr="00DB4FC1">
        <w:rPr>
          <w:szCs w:val="24"/>
        </w:rPr>
        <w:t>Projects</w:t>
      </w:r>
    </w:p>
    <w:p w14:paraId="5D381D28" w14:textId="77777777" w:rsidR="00784097" w:rsidRPr="00DB4FC1" w:rsidRDefault="00784097">
      <w:pPr>
        <w:pStyle w:val="ListParagraph"/>
        <w:widowControl w:val="0"/>
        <w:numPr>
          <w:ilvl w:val="2"/>
          <w:numId w:val="334"/>
        </w:numPr>
        <w:tabs>
          <w:tab w:val="left" w:pos="1072"/>
        </w:tabs>
        <w:autoSpaceDE w:val="0"/>
        <w:autoSpaceDN w:val="0"/>
        <w:spacing w:before="40" w:after="0" w:line="360" w:lineRule="auto"/>
        <w:rPr>
          <w:szCs w:val="24"/>
        </w:rPr>
      </w:pPr>
      <w:r w:rsidRPr="00DB4FC1">
        <w:rPr>
          <w:szCs w:val="24"/>
        </w:rPr>
        <w:t>Case studies</w:t>
      </w:r>
    </w:p>
    <w:p w14:paraId="5D112362" w14:textId="77777777" w:rsidR="00EA7252" w:rsidRPr="00DB4FC1" w:rsidRDefault="00784097">
      <w:pPr>
        <w:pStyle w:val="ListParagraph"/>
        <w:widowControl w:val="0"/>
        <w:numPr>
          <w:ilvl w:val="2"/>
          <w:numId w:val="334"/>
        </w:numPr>
        <w:tabs>
          <w:tab w:val="left" w:pos="1072"/>
        </w:tabs>
        <w:autoSpaceDE w:val="0"/>
        <w:autoSpaceDN w:val="0"/>
        <w:spacing w:before="40" w:after="0" w:line="360" w:lineRule="auto"/>
        <w:rPr>
          <w:szCs w:val="24"/>
        </w:rPr>
      </w:pPr>
      <w:r w:rsidRPr="00DB4FC1">
        <w:rPr>
          <w:szCs w:val="24"/>
        </w:rPr>
        <w:t xml:space="preserve">Assignments </w:t>
      </w:r>
    </w:p>
    <w:p w14:paraId="61C594F4" w14:textId="77777777" w:rsidR="00EA7252" w:rsidRPr="00DB4FC1" w:rsidRDefault="00EA7252" w:rsidP="00DB4FC1">
      <w:pPr>
        <w:pStyle w:val="ListParagraph"/>
        <w:widowControl w:val="0"/>
        <w:tabs>
          <w:tab w:val="left" w:pos="1072"/>
        </w:tabs>
        <w:autoSpaceDE w:val="0"/>
        <w:autoSpaceDN w:val="0"/>
        <w:spacing w:before="40" w:after="0" w:line="360" w:lineRule="auto"/>
        <w:ind w:left="1071"/>
        <w:rPr>
          <w:szCs w:val="24"/>
        </w:rPr>
      </w:pPr>
    </w:p>
    <w:p w14:paraId="03E9C1AA" w14:textId="75874742" w:rsidR="00784097" w:rsidRPr="00DB4FC1" w:rsidRDefault="00784097" w:rsidP="00DB4FC1">
      <w:pPr>
        <w:pStyle w:val="ListParagraph"/>
        <w:widowControl w:val="0"/>
        <w:tabs>
          <w:tab w:val="left" w:pos="1072"/>
        </w:tabs>
        <w:autoSpaceDE w:val="0"/>
        <w:autoSpaceDN w:val="0"/>
        <w:spacing w:before="40" w:after="0" w:line="360" w:lineRule="auto"/>
        <w:ind w:left="1071"/>
        <w:rPr>
          <w:szCs w:val="24"/>
        </w:rPr>
      </w:pPr>
      <w:r w:rsidRPr="00DB4FC1">
        <w:rPr>
          <w:b/>
          <w:szCs w:val="24"/>
        </w:rPr>
        <w:t>List</w:t>
      </w:r>
      <w:r w:rsidRPr="00DB4FC1">
        <w:rPr>
          <w:b/>
          <w:spacing w:val="-2"/>
          <w:szCs w:val="24"/>
        </w:rPr>
        <w:t xml:space="preserve"> </w:t>
      </w:r>
      <w:r w:rsidRPr="00DB4FC1">
        <w:rPr>
          <w:b/>
          <w:szCs w:val="24"/>
        </w:rPr>
        <w:t>of</w:t>
      </w:r>
      <w:r w:rsidRPr="00DB4FC1">
        <w:rPr>
          <w:b/>
          <w:spacing w:val="-2"/>
          <w:szCs w:val="24"/>
        </w:rPr>
        <w:t xml:space="preserve"> </w:t>
      </w:r>
      <w:r w:rsidRPr="00DB4FC1">
        <w:rPr>
          <w:b/>
          <w:szCs w:val="24"/>
        </w:rPr>
        <w:t>Recommended</w:t>
      </w:r>
      <w:r w:rsidRPr="00DB4FC1">
        <w:rPr>
          <w:b/>
          <w:spacing w:val="-3"/>
          <w:szCs w:val="24"/>
        </w:rPr>
        <w:t xml:space="preserve"> </w:t>
      </w:r>
      <w:r w:rsidRPr="00DB4FC1">
        <w:rPr>
          <w:b/>
          <w:szCs w:val="24"/>
        </w:rPr>
        <w:t>Resources for</w:t>
      </w:r>
      <w:r w:rsidRPr="00DB4FC1">
        <w:rPr>
          <w:b/>
          <w:spacing w:val="-3"/>
          <w:szCs w:val="24"/>
        </w:rPr>
        <w:t xml:space="preserve"> </w:t>
      </w:r>
      <w:r w:rsidRPr="00DB4FC1">
        <w:rPr>
          <w:b/>
          <w:szCs w:val="24"/>
        </w:rPr>
        <w:t>25</w:t>
      </w:r>
      <w:r w:rsidRPr="00DB4FC1">
        <w:rPr>
          <w:b/>
          <w:spacing w:val="-1"/>
          <w:szCs w:val="24"/>
        </w:rPr>
        <w:t xml:space="preserve"> </w:t>
      </w:r>
      <w:r w:rsidRPr="00DB4FC1">
        <w:rPr>
          <w:b/>
          <w:szCs w:val="24"/>
        </w:rPr>
        <w:t>trainees</w:t>
      </w:r>
    </w:p>
    <w:p w14:paraId="39B74A4F" w14:textId="77777777" w:rsidR="00784097" w:rsidRPr="00DB4FC1" w:rsidRDefault="00784097" w:rsidP="00DB4FC1">
      <w:pPr>
        <w:pStyle w:val="BodyText"/>
        <w:spacing w:before="7" w:line="360" w:lineRule="auto"/>
        <w:rPr>
          <w:rFonts w:ascii="Times New Roman" w:hAnsi="Times New Roman"/>
          <w:b/>
          <w:szCs w:val="24"/>
        </w:rPr>
      </w:pPr>
    </w:p>
    <w:tbl>
      <w:tblPr>
        <w:tblW w:w="9735"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2114"/>
        <w:gridCol w:w="3825"/>
        <w:gridCol w:w="1199"/>
        <w:gridCol w:w="1783"/>
      </w:tblGrid>
      <w:tr w:rsidR="00784097" w:rsidRPr="00DB4FC1" w14:paraId="7A2365CD" w14:textId="77777777" w:rsidTr="00784097">
        <w:trPr>
          <w:trHeight w:val="1264"/>
        </w:trPr>
        <w:tc>
          <w:tcPr>
            <w:tcW w:w="814" w:type="dxa"/>
            <w:tcBorders>
              <w:top w:val="single" w:sz="4" w:space="0" w:color="000000"/>
              <w:left w:val="single" w:sz="4" w:space="0" w:color="000000"/>
              <w:bottom w:val="single" w:sz="4" w:space="0" w:color="000000"/>
              <w:right w:val="single" w:sz="4" w:space="0" w:color="000000"/>
            </w:tcBorders>
            <w:hideMark/>
          </w:tcPr>
          <w:p w14:paraId="47AA9CD6" w14:textId="77777777" w:rsidR="00784097" w:rsidRPr="00DB4FC1" w:rsidRDefault="00784097" w:rsidP="00DB4FC1">
            <w:pPr>
              <w:pStyle w:val="TableParagraph"/>
              <w:spacing w:before="13" w:line="360" w:lineRule="auto"/>
              <w:ind w:left="143"/>
              <w:rPr>
                <w:rFonts w:ascii="Times New Roman" w:hAnsi="Times New Roman" w:cs="Times New Roman"/>
                <w:b/>
                <w:sz w:val="24"/>
                <w:szCs w:val="24"/>
              </w:rPr>
            </w:pPr>
            <w:r w:rsidRPr="00DB4FC1">
              <w:rPr>
                <w:rFonts w:ascii="Times New Roman" w:hAnsi="Times New Roman" w:cs="Times New Roman"/>
                <w:b/>
                <w:sz w:val="24"/>
                <w:szCs w:val="24"/>
              </w:rPr>
              <w:t>S/No.</w:t>
            </w:r>
          </w:p>
        </w:tc>
        <w:tc>
          <w:tcPr>
            <w:tcW w:w="2114" w:type="dxa"/>
            <w:tcBorders>
              <w:top w:val="single" w:sz="4" w:space="0" w:color="000000"/>
              <w:left w:val="single" w:sz="4" w:space="0" w:color="000000"/>
              <w:bottom w:val="single" w:sz="4" w:space="0" w:color="000000"/>
              <w:right w:val="single" w:sz="4" w:space="0" w:color="000000"/>
            </w:tcBorders>
            <w:hideMark/>
          </w:tcPr>
          <w:p w14:paraId="774F9A0D" w14:textId="77777777" w:rsidR="00784097" w:rsidRPr="00DB4FC1" w:rsidRDefault="00784097" w:rsidP="00DB4FC1">
            <w:pPr>
              <w:pStyle w:val="TableParagraph"/>
              <w:spacing w:before="13" w:line="360" w:lineRule="auto"/>
              <w:ind w:left="143"/>
              <w:rPr>
                <w:rFonts w:ascii="Times New Roman" w:hAnsi="Times New Roman" w:cs="Times New Roman"/>
                <w:b/>
                <w:sz w:val="24"/>
                <w:szCs w:val="24"/>
              </w:rPr>
            </w:pPr>
            <w:r w:rsidRPr="00DB4FC1">
              <w:rPr>
                <w:rFonts w:ascii="Times New Roman" w:hAnsi="Times New Roman" w:cs="Times New Roman"/>
                <w:b/>
                <w:sz w:val="24"/>
                <w:szCs w:val="24"/>
              </w:rPr>
              <w:t>Category/Item</w:t>
            </w:r>
          </w:p>
        </w:tc>
        <w:tc>
          <w:tcPr>
            <w:tcW w:w="3825" w:type="dxa"/>
            <w:tcBorders>
              <w:top w:val="single" w:sz="4" w:space="0" w:color="000000"/>
              <w:left w:val="single" w:sz="4" w:space="0" w:color="000000"/>
              <w:bottom w:val="single" w:sz="4" w:space="0" w:color="000000"/>
              <w:right w:val="single" w:sz="4" w:space="0" w:color="000000"/>
            </w:tcBorders>
            <w:hideMark/>
          </w:tcPr>
          <w:p w14:paraId="43D5DC88" w14:textId="77777777" w:rsidR="00784097" w:rsidRPr="00DB4FC1" w:rsidRDefault="00784097" w:rsidP="00DB4FC1">
            <w:pPr>
              <w:pStyle w:val="TableParagraph"/>
              <w:spacing w:before="13" w:line="360" w:lineRule="auto"/>
              <w:ind w:left="142" w:right="2238"/>
              <w:rPr>
                <w:rFonts w:ascii="Times New Roman" w:hAnsi="Times New Roman" w:cs="Times New Roman"/>
                <w:b/>
                <w:sz w:val="24"/>
                <w:szCs w:val="24"/>
              </w:rPr>
            </w:pPr>
            <w:r w:rsidRPr="00DB4FC1">
              <w:rPr>
                <w:rFonts w:ascii="Times New Roman" w:hAnsi="Times New Roman" w:cs="Times New Roman"/>
                <w:b/>
                <w:sz w:val="24"/>
                <w:szCs w:val="24"/>
              </w:rPr>
              <w:t>Description/</w:t>
            </w:r>
            <w:r w:rsidRPr="00DB4FC1">
              <w:rPr>
                <w:rFonts w:ascii="Times New Roman" w:hAnsi="Times New Roman" w:cs="Times New Roman"/>
                <w:b/>
                <w:spacing w:val="1"/>
                <w:sz w:val="24"/>
                <w:szCs w:val="24"/>
              </w:rPr>
              <w:t xml:space="preserve"> </w:t>
            </w:r>
            <w:r w:rsidRPr="00DB4FC1">
              <w:rPr>
                <w:rFonts w:ascii="Times New Roman" w:hAnsi="Times New Roman" w:cs="Times New Roman"/>
                <w:b/>
                <w:sz w:val="24"/>
                <w:szCs w:val="24"/>
              </w:rPr>
              <w:t>Specifications</w:t>
            </w:r>
          </w:p>
        </w:tc>
        <w:tc>
          <w:tcPr>
            <w:tcW w:w="1199" w:type="dxa"/>
            <w:tcBorders>
              <w:top w:val="single" w:sz="4" w:space="0" w:color="000000"/>
              <w:left w:val="single" w:sz="4" w:space="0" w:color="000000"/>
              <w:bottom w:val="single" w:sz="4" w:space="0" w:color="000000"/>
              <w:right w:val="single" w:sz="4" w:space="0" w:color="000000"/>
            </w:tcBorders>
            <w:hideMark/>
          </w:tcPr>
          <w:p w14:paraId="7E7A3853" w14:textId="77777777" w:rsidR="00784097" w:rsidRPr="00DB4FC1" w:rsidRDefault="00784097" w:rsidP="00DB4FC1">
            <w:pPr>
              <w:pStyle w:val="TableParagraph"/>
              <w:spacing w:before="13" w:line="360" w:lineRule="auto"/>
              <w:ind w:left="142"/>
              <w:rPr>
                <w:rFonts w:ascii="Times New Roman" w:hAnsi="Times New Roman" w:cs="Times New Roman"/>
                <w:b/>
                <w:sz w:val="24"/>
                <w:szCs w:val="24"/>
              </w:rPr>
            </w:pPr>
            <w:r w:rsidRPr="00DB4FC1">
              <w:rPr>
                <w:rFonts w:ascii="Times New Roman" w:hAnsi="Times New Roman" w:cs="Times New Roman"/>
                <w:b/>
                <w:sz w:val="24"/>
                <w:szCs w:val="24"/>
              </w:rPr>
              <w:t>Quantity</w:t>
            </w:r>
          </w:p>
        </w:tc>
        <w:tc>
          <w:tcPr>
            <w:tcW w:w="1783" w:type="dxa"/>
            <w:tcBorders>
              <w:top w:val="single" w:sz="4" w:space="0" w:color="000000"/>
              <w:left w:val="single" w:sz="4" w:space="0" w:color="000000"/>
              <w:bottom w:val="single" w:sz="4" w:space="0" w:color="000000"/>
              <w:right w:val="single" w:sz="4" w:space="0" w:color="000000"/>
            </w:tcBorders>
            <w:hideMark/>
          </w:tcPr>
          <w:p w14:paraId="31CFD013" w14:textId="77777777" w:rsidR="00784097" w:rsidRPr="00DB4FC1" w:rsidRDefault="00784097" w:rsidP="00DB4FC1">
            <w:pPr>
              <w:pStyle w:val="TableParagraph"/>
              <w:spacing w:before="13" w:line="360" w:lineRule="auto"/>
              <w:ind w:left="141" w:right="91"/>
              <w:rPr>
                <w:rFonts w:ascii="Times New Roman" w:hAnsi="Times New Roman" w:cs="Times New Roman"/>
                <w:b/>
                <w:sz w:val="24"/>
                <w:szCs w:val="24"/>
              </w:rPr>
            </w:pPr>
            <w:r w:rsidRPr="00DB4FC1">
              <w:rPr>
                <w:rFonts w:ascii="Times New Roman" w:hAnsi="Times New Roman" w:cs="Times New Roman"/>
                <w:b/>
                <w:sz w:val="24"/>
                <w:szCs w:val="24"/>
              </w:rPr>
              <w:t>Recommended</w:t>
            </w:r>
            <w:r w:rsidRPr="00DB4FC1">
              <w:rPr>
                <w:rFonts w:ascii="Times New Roman" w:hAnsi="Times New Roman" w:cs="Times New Roman"/>
                <w:b/>
                <w:spacing w:val="-57"/>
                <w:sz w:val="24"/>
                <w:szCs w:val="24"/>
              </w:rPr>
              <w:t xml:space="preserve"> </w:t>
            </w:r>
            <w:r w:rsidRPr="00DB4FC1">
              <w:rPr>
                <w:rFonts w:ascii="Times New Roman" w:hAnsi="Times New Roman" w:cs="Times New Roman"/>
                <w:b/>
                <w:sz w:val="24"/>
                <w:szCs w:val="24"/>
              </w:rPr>
              <w:t>Ratio</w:t>
            </w:r>
          </w:p>
          <w:p w14:paraId="0C6E2F90" w14:textId="77777777" w:rsidR="00784097" w:rsidRPr="00DB4FC1" w:rsidRDefault="00784097" w:rsidP="00DB4FC1">
            <w:pPr>
              <w:pStyle w:val="TableParagraph"/>
              <w:spacing w:line="360" w:lineRule="auto"/>
              <w:ind w:left="141"/>
              <w:rPr>
                <w:rFonts w:ascii="Times New Roman" w:hAnsi="Times New Roman" w:cs="Times New Roman"/>
                <w:sz w:val="24"/>
                <w:szCs w:val="24"/>
              </w:rPr>
            </w:pPr>
            <w:r w:rsidRPr="00DB4FC1">
              <w:rPr>
                <w:rFonts w:ascii="Times New Roman" w:hAnsi="Times New Roman" w:cs="Times New Roman"/>
                <w:sz w:val="24"/>
                <w:szCs w:val="24"/>
              </w:rPr>
              <w:t>(Item:</w:t>
            </w:r>
            <w:r w:rsidRPr="00DB4FC1">
              <w:rPr>
                <w:rFonts w:ascii="Times New Roman" w:hAnsi="Times New Roman" w:cs="Times New Roman"/>
                <w:spacing w:val="-3"/>
                <w:sz w:val="24"/>
                <w:szCs w:val="24"/>
              </w:rPr>
              <w:t xml:space="preserve"> </w:t>
            </w:r>
            <w:r w:rsidRPr="00DB4FC1">
              <w:rPr>
                <w:rFonts w:ascii="Times New Roman" w:hAnsi="Times New Roman" w:cs="Times New Roman"/>
                <w:sz w:val="24"/>
                <w:szCs w:val="24"/>
              </w:rPr>
              <w:t>Trainee)</w:t>
            </w:r>
          </w:p>
        </w:tc>
      </w:tr>
      <w:tr w:rsidR="00784097" w:rsidRPr="00DB4FC1" w14:paraId="69474465" w14:textId="77777777" w:rsidTr="00784097">
        <w:trPr>
          <w:trHeight w:val="650"/>
        </w:trPr>
        <w:tc>
          <w:tcPr>
            <w:tcW w:w="814" w:type="dxa"/>
            <w:tcBorders>
              <w:top w:val="single" w:sz="4" w:space="0" w:color="000000"/>
              <w:left w:val="single" w:sz="4" w:space="0" w:color="000000"/>
              <w:bottom w:val="single" w:sz="4" w:space="0" w:color="000000"/>
              <w:right w:val="single" w:sz="4" w:space="0" w:color="000000"/>
            </w:tcBorders>
            <w:hideMark/>
          </w:tcPr>
          <w:p w14:paraId="3B05560B" w14:textId="77777777" w:rsidR="00784097" w:rsidRPr="00DB4FC1" w:rsidRDefault="00784097" w:rsidP="00DB4FC1">
            <w:pPr>
              <w:pStyle w:val="TableParagraph"/>
              <w:spacing w:before="13" w:line="360" w:lineRule="auto"/>
              <w:ind w:left="143"/>
              <w:rPr>
                <w:rFonts w:ascii="Times New Roman" w:hAnsi="Times New Roman" w:cs="Times New Roman"/>
                <w:b/>
                <w:sz w:val="24"/>
                <w:szCs w:val="24"/>
              </w:rPr>
            </w:pPr>
            <w:r w:rsidRPr="00DB4FC1">
              <w:rPr>
                <w:rFonts w:ascii="Times New Roman" w:hAnsi="Times New Roman" w:cs="Times New Roman"/>
                <w:b/>
                <w:w w:val="99"/>
                <w:sz w:val="24"/>
                <w:szCs w:val="24"/>
              </w:rPr>
              <w:t>A</w:t>
            </w:r>
          </w:p>
        </w:tc>
        <w:tc>
          <w:tcPr>
            <w:tcW w:w="2114" w:type="dxa"/>
            <w:tcBorders>
              <w:top w:val="single" w:sz="4" w:space="0" w:color="000000"/>
              <w:left w:val="single" w:sz="4" w:space="0" w:color="000000"/>
              <w:bottom w:val="single" w:sz="4" w:space="0" w:color="000000"/>
              <w:right w:val="single" w:sz="4" w:space="0" w:color="000000"/>
            </w:tcBorders>
            <w:hideMark/>
          </w:tcPr>
          <w:p w14:paraId="56C2C57A" w14:textId="77777777" w:rsidR="00784097" w:rsidRPr="00DB4FC1" w:rsidRDefault="00784097" w:rsidP="00DB4FC1">
            <w:pPr>
              <w:pStyle w:val="TableParagraph"/>
              <w:spacing w:before="13" w:line="360" w:lineRule="auto"/>
              <w:ind w:left="143"/>
              <w:rPr>
                <w:rFonts w:ascii="Times New Roman" w:hAnsi="Times New Roman" w:cs="Times New Roman"/>
                <w:b/>
                <w:sz w:val="24"/>
                <w:szCs w:val="24"/>
              </w:rPr>
            </w:pPr>
            <w:r w:rsidRPr="00DB4FC1">
              <w:rPr>
                <w:rFonts w:ascii="Times New Roman" w:hAnsi="Times New Roman" w:cs="Times New Roman"/>
                <w:b/>
                <w:sz w:val="24"/>
                <w:szCs w:val="24"/>
              </w:rPr>
              <w:t>Learning</w:t>
            </w:r>
          </w:p>
          <w:p w14:paraId="091EBF3A" w14:textId="77777777" w:rsidR="00784097" w:rsidRPr="00DB4FC1" w:rsidRDefault="00784097" w:rsidP="00DB4FC1">
            <w:pPr>
              <w:pStyle w:val="TableParagraph"/>
              <w:spacing w:before="41" w:line="360" w:lineRule="auto"/>
              <w:ind w:left="143"/>
              <w:rPr>
                <w:rFonts w:ascii="Times New Roman" w:hAnsi="Times New Roman" w:cs="Times New Roman"/>
                <w:b/>
                <w:sz w:val="24"/>
                <w:szCs w:val="24"/>
              </w:rPr>
            </w:pPr>
            <w:r w:rsidRPr="00DB4FC1">
              <w:rPr>
                <w:rFonts w:ascii="Times New Roman" w:hAnsi="Times New Roman" w:cs="Times New Roman"/>
                <w:b/>
                <w:sz w:val="24"/>
                <w:szCs w:val="24"/>
              </w:rPr>
              <w:t>Materials</w:t>
            </w:r>
          </w:p>
        </w:tc>
        <w:tc>
          <w:tcPr>
            <w:tcW w:w="3825" w:type="dxa"/>
            <w:tcBorders>
              <w:top w:val="single" w:sz="4" w:space="0" w:color="000000"/>
              <w:left w:val="single" w:sz="4" w:space="0" w:color="000000"/>
              <w:bottom w:val="single" w:sz="4" w:space="0" w:color="000000"/>
              <w:right w:val="single" w:sz="4" w:space="0" w:color="000000"/>
            </w:tcBorders>
          </w:tcPr>
          <w:p w14:paraId="7B9AC8BE" w14:textId="77777777" w:rsidR="00784097" w:rsidRPr="00DB4FC1" w:rsidRDefault="00784097" w:rsidP="00DB4FC1">
            <w:pPr>
              <w:pStyle w:val="TableParagraph"/>
              <w:spacing w:line="360" w:lineRule="auto"/>
              <w:rPr>
                <w:rFonts w:ascii="Times New Roman" w:hAnsi="Times New Roman" w:cs="Times New Roman"/>
                <w:sz w:val="24"/>
                <w:szCs w:val="24"/>
              </w:rPr>
            </w:pPr>
          </w:p>
        </w:tc>
        <w:tc>
          <w:tcPr>
            <w:tcW w:w="1199" w:type="dxa"/>
            <w:tcBorders>
              <w:top w:val="single" w:sz="4" w:space="0" w:color="000000"/>
              <w:left w:val="single" w:sz="4" w:space="0" w:color="000000"/>
              <w:bottom w:val="single" w:sz="4" w:space="0" w:color="000000"/>
              <w:right w:val="single" w:sz="4" w:space="0" w:color="000000"/>
            </w:tcBorders>
          </w:tcPr>
          <w:p w14:paraId="7C141575" w14:textId="77777777" w:rsidR="00784097" w:rsidRPr="00DB4FC1" w:rsidRDefault="00784097" w:rsidP="00DB4FC1">
            <w:pPr>
              <w:pStyle w:val="TableParagraph"/>
              <w:spacing w:line="360" w:lineRule="auto"/>
              <w:rPr>
                <w:rFonts w:ascii="Times New Roman" w:hAnsi="Times New Roman" w:cs="Times New Roman"/>
                <w:sz w:val="24"/>
                <w:szCs w:val="24"/>
              </w:rPr>
            </w:pPr>
          </w:p>
        </w:tc>
        <w:tc>
          <w:tcPr>
            <w:tcW w:w="1783" w:type="dxa"/>
            <w:tcBorders>
              <w:top w:val="single" w:sz="4" w:space="0" w:color="000000"/>
              <w:left w:val="single" w:sz="4" w:space="0" w:color="000000"/>
              <w:bottom w:val="single" w:sz="4" w:space="0" w:color="000000"/>
              <w:right w:val="single" w:sz="4" w:space="0" w:color="000000"/>
            </w:tcBorders>
          </w:tcPr>
          <w:p w14:paraId="29883433" w14:textId="77777777" w:rsidR="00784097" w:rsidRPr="00DB4FC1" w:rsidRDefault="00784097" w:rsidP="00DB4FC1">
            <w:pPr>
              <w:pStyle w:val="TableParagraph"/>
              <w:spacing w:line="360" w:lineRule="auto"/>
              <w:rPr>
                <w:rFonts w:ascii="Times New Roman" w:hAnsi="Times New Roman" w:cs="Times New Roman"/>
                <w:sz w:val="24"/>
                <w:szCs w:val="24"/>
              </w:rPr>
            </w:pPr>
          </w:p>
        </w:tc>
      </w:tr>
      <w:tr w:rsidR="00784097" w:rsidRPr="00DB4FC1" w14:paraId="7F48E73E" w14:textId="77777777" w:rsidTr="00784097">
        <w:trPr>
          <w:trHeight w:val="1705"/>
        </w:trPr>
        <w:tc>
          <w:tcPr>
            <w:tcW w:w="814" w:type="dxa"/>
            <w:tcBorders>
              <w:top w:val="single" w:sz="4" w:space="0" w:color="000000"/>
              <w:left w:val="single" w:sz="4" w:space="0" w:color="000000"/>
              <w:bottom w:val="single" w:sz="4" w:space="0" w:color="000000"/>
              <w:right w:val="single" w:sz="4" w:space="0" w:color="000000"/>
            </w:tcBorders>
            <w:hideMark/>
          </w:tcPr>
          <w:p w14:paraId="6E17B58C" w14:textId="77777777" w:rsidR="00784097" w:rsidRPr="00DB4FC1" w:rsidRDefault="00784097" w:rsidP="00DB4FC1">
            <w:pPr>
              <w:pStyle w:val="TableParagraph"/>
              <w:spacing w:line="360" w:lineRule="auto"/>
              <w:ind w:left="143"/>
              <w:rPr>
                <w:rFonts w:ascii="Times New Roman" w:hAnsi="Times New Roman" w:cs="Times New Roman"/>
                <w:sz w:val="24"/>
                <w:szCs w:val="24"/>
              </w:rPr>
            </w:pPr>
            <w:r w:rsidRPr="00DB4FC1">
              <w:rPr>
                <w:rFonts w:ascii="Times New Roman" w:hAnsi="Times New Roman" w:cs="Times New Roman"/>
                <w:sz w:val="24"/>
                <w:szCs w:val="24"/>
              </w:rPr>
              <w:t>1.</w:t>
            </w:r>
          </w:p>
        </w:tc>
        <w:tc>
          <w:tcPr>
            <w:tcW w:w="2114" w:type="dxa"/>
            <w:tcBorders>
              <w:top w:val="single" w:sz="4" w:space="0" w:color="000000"/>
              <w:left w:val="single" w:sz="4" w:space="0" w:color="000000"/>
              <w:bottom w:val="single" w:sz="4" w:space="0" w:color="000000"/>
              <w:right w:val="single" w:sz="4" w:space="0" w:color="000000"/>
            </w:tcBorders>
            <w:hideMark/>
          </w:tcPr>
          <w:p w14:paraId="1E9CBA6A" w14:textId="77777777" w:rsidR="00784097" w:rsidRPr="00DB4FC1" w:rsidRDefault="00784097" w:rsidP="00DB4FC1">
            <w:pPr>
              <w:pStyle w:val="TableParagraph"/>
              <w:spacing w:line="360" w:lineRule="auto"/>
              <w:ind w:left="143"/>
              <w:rPr>
                <w:rFonts w:ascii="Times New Roman" w:hAnsi="Times New Roman" w:cs="Times New Roman"/>
                <w:sz w:val="24"/>
                <w:szCs w:val="24"/>
              </w:rPr>
            </w:pPr>
            <w:r w:rsidRPr="00DB4FC1">
              <w:rPr>
                <w:rFonts w:ascii="Times New Roman" w:hAnsi="Times New Roman" w:cs="Times New Roman"/>
                <w:sz w:val="24"/>
                <w:szCs w:val="24"/>
              </w:rPr>
              <w:t>Textbooks</w:t>
            </w:r>
          </w:p>
        </w:tc>
        <w:tc>
          <w:tcPr>
            <w:tcW w:w="3825" w:type="dxa"/>
            <w:tcBorders>
              <w:top w:val="single" w:sz="4" w:space="0" w:color="000000"/>
              <w:left w:val="single" w:sz="4" w:space="0" w:color="000000"/>
              <w:bottom w:val="single" w:sz="4" w:space="0" w:color="000000"/>
              <w:right w:val="single" w:sz="4" w:space="0" w:color="000000"/>
            </w:tcBorders>
            <w:hideMark/>
          </w:tcPr>
          <w:p w14:paraId="7DA84667" w14:textId="77777777" w:rsidR="00784097" w:rsidRPr="00DB4FC1" w:rsidRDefault="00784097" w:rsidP="00DB4FC1">
            <w:pPr>
              <w:pStyle w:val="TableParagraph"/>
              <w:spacing w:line="360" w:lineRule="auto"/>
              <w:ind w:left="142" w:right="359"/>
              <w:rPr>
                <w:rFonts w:ascii="Times New Roman" w:hAnsi="Times New Roman" w:cs="Times New Roman"/>
                <w:sz w:val="24"/>
                <w:szCs w:val="24"/>
              </w:rPr>
            </w:pPr>
            <w:r w:rsidRPr="00DB4FC1">
              <w:rPr>
                <w:rFonts w:ascii="Times New Roman" w:hAnsi="Times New Roman" w:cs="Times New Roman"/>
                <w:i/>
                <w:sz w:val="24"/>
                <w:szCs w:val="24"/>
              </w:rPr>
              <w:t>McMillan K. Gregory,</w:t>
            </w:r>
            <w:r w:rsidRPr="00DB4FC1">
              <w:rPr>
                <w:rFonts w:ascii="Times New Roman" w:hAnsi="Times New Roman" w:cs="Times New Roman"/>
                <w:i/>
                <w:spacing w:val="1"/>
                <w:sz w:val="24"/>
                <w:szCs w:val="24"/>
              </w:rPr>
              <w:t xml:space="preserve"> </w:t>
            </w:r>
            <w:r w:rsidRPr="00DB4FC1">
              <w:rPr>
                <w:rFonts w:ascii="Times New Roman" w:hAnsi="Times New Roman" w:cs="Times New Roman"/>
                <w:sz w:val="24"/>
                <w:szCs w:val="24"/>
              </w:rPr>
              <w:t>Process/industrial instruments and</w:t>
            </w:r>
            <w:r w:rsidRPr="00DB4FC1">
              <w:rPr>
                <w:rFonts w:ascii="Times New Roman" w:hAnsi="Times New Roman" w:cs="Times New Roman"/>
                <w:spacing w:val="-58"/>
                <w:sz w:val="24"/>
                <w:szCs w:val="24"/>
              </w:rPr>
              <w:t xml:space="preserve"> </w:t>
            </w:r>
            <w:r w:rsidRPr="00DB4FC1">
              <w:rPr>
                <w:rFonts w:ascii="Times New Roman" w:hAnsi="Times New Roman" w:cs="Times New Roman"/>
                <w:sz w:val="24"/>
                <w:szCs w:val="24"/>
              </w:rPr>
              <w:t>controls</w:t>
            </w:r>
            <w:r w:rsidRPr="00DB4FC1">
              <w:rPr>
                <w:rFonts w:ascii="Times New Roman" w:hAnsi="Times New Roman" w:cs="Times New Roman"/>
                <w:spacing w:val="-1"/>
                <w:sz w:val="24"/>
                <w:szCs w:val="24"/>
              </w:rPr>
              <w:t xml:space="preserve"> </w:t>
            </w:r>
            <w:r w:rsidRPr="00DB4FC1">
              <w:rPr>
                <w:rFonts w:ascii="Times New Roman" w:hAnsi="Times New Roman" w:cs="Times New Roman"/>
                <w:sz w:val="24"/>
                <w:szCs w:val="24"/>
              </w:rPr>
              <w:t>handbook,</w:t>
            </w:r>
            <w:r w:rsidRPr="00DB4FC1">
              <w:rPr>
                <w:rFonts w:ascii="Times New Roman" w:hAnsi="Times New Roman" w:cs="Times New Roman"/>
                <w:spacing w:val="-1"/>
                <w:sz w:val="24"/>
                <w:szCs w:val="24"/>
              </w:rPr>
              <w:t xml:space="preserve"> </w:t>
            </w:r>
            <w:r w:rsidRPr="00DB4FC1">
              <w:rPr>
                <w:rFonts w:ascii="Times New Roman" w:hAnsi="Times New Roman" w:cs="Times New Roman"/>
                <w:sz w:val="24"/>
                <w:szCs w:val="24"/>
              </w:rPr>
              <w:t>fifth</w:t>
            </w:r>
            <w:r w:rsidRPr="00DB4FC1">
              <w:rPr>
                <w:rFonts w:ascii="Times New Roman" w:hAnsi="Times New Roman" w:cs="Times New Roman"/>
                <w:spacing w:val="2"/>
                <w:sz w:val="24"/>
                <w:szCs w:val="24"/>
              </w:rPr>
              <w:t xml:space="preserve"> </w:t>
            </w:r>
            <w:r w:rsidRPr="00DB4FC1">
              <w:rPr>
                <w:rFonts w:ascii="Times New Roman" w:hAnsi="Times New Roman" w:cs="Times New Roman"/>
                <w:sz w:val="24"/>
                <w:szCs w:val="24"/>
              </w:rPr>
              <w:t>edition</w:t>
            </w:r>
          </w:p>
          <w:p w14:paraId="3BA1CBB7" w14:textId="77777777" w:rsidR="00784097" w:rsidRPr="00DB4FC1" w:rsidRDefault="00784097" w:rsidP="00DB4FC1">
            <w:pPr>
              <w:pStyle w:val="TableParagraph"/>
              <w:spacing w:line="360" w:lineRule="auto"/>
              <w:ind w:left="142" w:right="325"/>
              <w:rPr>
                <w:rFonts w:ascii="Times New Roman" w:hAnsi="Times New Roman" w:cs="Times New Roman"/>
                <w:i/>
                <w:sz w:val="24"/>
                <w:szCs w:val="24"/>
              </w:rPr>
            </w:pPr>
            <w:r w:rsidRPr="00DB4FC1">
              <w:rPr>
                <w:rFonts w:ascii="Times New Roman" w:hAnsi="Times New Roman" w:cs="Times New Roman"/>
                <w:i/>
                <w:sz w:val="24"/>
                <w:szCs w:val="24"/>
              </w:rPr>
              <w:t>W. BOLTON, programmable logic</w:t>
            </w:r>
            <w:r w:rsidRPr="00DB4FC1">
              <w:rPr>
                <w:rFonts w:ascii="Times New Roman" w:hAnsi="Times New Roman" w:cs="Times New Roman"/>
                <w:i/>
                <w:spacing w:val="-57"/>
                <w:sz w:val="24"/>
                <w:szCs w:val="24"/>
              </w:rPr>
              <w:t xml:space="preserve"> </w:t>
            </w:r>
            <w:r w:rsidRPr="00DB4FC1">
              <w:rPr>
                <w:rFonts w:ascii="Times New Roman" w:hAnsi="Times New Roman" w:cs="Times New Roman"/>
                <w:i/>
                <w:sz w:val="24"/>
                <w:szCs w:val="24"/>
              </w:rPr>
              <w:t>controllers,</w:t>
            </w:r>
            <w:r w:rsidRPr="00DB4FC1">
              <w:rPr>
                <w:rFonts w:ascii="Times New Roman" w:hAnsi="Times New Roman" w:cs="Times New Roman"/>
                <w:i/>
                <w:spacing w:val="-1"/>
                <w:sz w:val="24"/>
                <w:szCs w:val="24"/>
              </w:rPr>
              <w:t xml:space="preserve"> </w:t>
            </w:r>
            <w:r w:rsidRPr="00DB4FC1">
              <w:rPr>
                <w:rFonts w:ascii="Times New Roman" w:hAnsi="Times New Roman" w:cs="Times New Roman"/>
                <w:i/>
                <w:sz w:val="24"/>
                <w:szCs w:val="24"/>
              </w:rPr>
              <w:t>sixth edition.</w:t>
            </w:r>
          </w:p>
        </w:tc>
        <w:tc>
          <w:tcPr>
            <w:tcW w:w="1199" w:type="dxa"/>
            <w:tcBorders>
              <w:top w:val="single" w:sz="4" w:space="0" w:color="000000"/>
              <w:left w:val="single" w:sz="4" w:space="0" w:color="000000"/>
              <w:bottom w:val="single" w:sz="4" w:space="0" w:color="000000"/>
              <w:right w:val="single" w:sz="4" w:space="0" w:color="000000"/>
            </w:tcBorders>
            <w:hideMark/>
          </w:tcPr>
          <w:p w14:paraId="4910ED58" w14:textId="77777777" w:rsidR="00784097" w:rsidRPr="00DB4FC1" w:rsidRDefault="00784097" w:rsidP="00DB4FC1">
            <w:pPr>
              <w:pStyle w:val="TableParagraph"/>
              <w:spacing w:line="360" w:lineRule="auto"/>
              <w:ind w:left="142"/>
              <w:rPr>
                <w:rFonts w:ascii="Times New Roman" w:hAnsi="Times New Roman" w:cs="Times New Roman"/>
                <w:sz w:val="24"/>
                <w:szCs w:val="24"/>
              </w:rPr>
            </w:pPr>
            <w:r w:rsidRPr="00DB4FC1">
              <w:rPr>
                <w:rFonts w:ascii="Times New Roman" w:hAnsi="Times New Roman" w:cs="Times New Roman"/>
                <w:sz w:val="24"/>
                <w:szCs w:val="24"/>
              </w:rPr>
              <w:t>Online</w:t>
            </w:r>
          </w:p>
        </w:tc>
        <w:tc>
          <w:tcPr>
            <w:tcW w:w="1783" w:type="dxa"/>
            <w:tcBorders>
              <w:top w:val="single" w:sz="4" w:space="0" w:color="000000"/>
              <w:left w:val="single" w:sz="4" w:space="0" w:color="000000"/>
              <w:bottom w:val="single" w:sz="4" w:space="0" w:color="000000"/>
              <w:right w:val="single" w:sz="4" w:space="0" w:color="000000"/>
            </w:tcBorders>
            <w:hideMark/>
          </w:tcPr>
          <w:p w14:paraId="296E15D9" w14:textId="77777777" w:rsidR="00784097" w:rsidRPr="00DB4FC1" w:rsidRDefault="00784097" w:rsidP="00DB4FC1">
            <w:pPr>
              <w:pStyle w:val="TableParagraph"/>
              <w:spacing w:line="360" w:lineRule="auto"/>
              <w:ind w:left="141"/>
              <w:rPr>
                <w:rFonts w:ascii="Times New Roman" w:hAnsi="Times New Roman" w:cs="Times New Roman"/>
                <w:sz w:val="24"/>
                <w:szCs w:val="24"/>
              </w:rPr>
            </w:pPr>
            <w:r w:rsidRPr="00DB4FC1">
              <w:rPr>
                <w:rFonts w:ascii="Times New Roman" w:hAnsi="Times New Roman" w:cs="Times New Roman"/>
                <w:sz w:val="24"/>
                <w:szCs w:val="24"/>
              </w:rPr>
              <w:t>1:1</w:t>
            </w:r>
          </w:p>
        </w:tc>
      </w:tr>
      <w:tr w:rsidR="00784097" w:rsidRPr="00DB4FC1" w14:paraId="11A1ED90" w14:textId="77777777" w:rsidTr="00784097">
        <w:trPr>
          <w:trHeight w:val="1274"/>
        </w:trPr>
        <w:tc>
          <w:tcPr>
            <w:tcW w:w="814" w:type="dxa"/>
            <w:tcBorders>
              <w:top w:val="single" w:sz="4" w:space="0" w:color="000000"/>
              <w:left w:val="single" w:sz="4" w:space="0" w:color="000000"/>
              <w:bottom w:val="single" w:sz="4" w:space="0" w:color="000000"/>
              <w:right w:val="single" w:sz="4" w:space="0" w:color="000000"/>
            </w:tcBorders>
            <w:hideMark/>
          </w:tcPr>
          <w:p w14:paraId="2ADC2551" w14:textId="77777777" w:rsidR="00784097" w:rsidRPr="00DB4FC1" w:rsidRDefault="00784097" w:rsidP="00DB4FC1">
            <w:pPr>
              <w:pStyle w:val="TableParagraph"/>
              <w:spacing w:line="360" w:lineRule="auto"/>
              <w:ind w:left="242"/>
              <w:rPr>
                <w:rFonts w:ascii="Times New Roman" w:hAnsi="Times New Roman" w:cs="Times New Roman"/>
                <w:sz w:val="24"/>
                <w:szCs w:val="24"/>
              </w:rPr>
            </w:pPr>
            <w:r w:rsidRPr="00DB4FC1">
              <w:rPr>
                <w:rFonts w:ascii="Times New Roman" w:hAnsi="Times New Roman" w:cs="Times New Roman"/>
                <w:sz w:val="24"/>
                <w:szCs w:val="24"/>
              </w:rPr>
              <w:t>2.</w:t>
            </w:r>
          </w:p>
        </w:tc>
        <w:tc>
          <w:tcPr>
            <w:tcW w:w="2114" w:type="dxa"/>
            <w:tcBorders>
              <w:top w:val="single" w:sz="4" w:space="0" w:color="000000"/>
              <w:left w:val="single" w:sz="4" w:space="0" w:color="000000"/>
              <w:bottom w:val="single" w:sz="4" w:space="0" w:color="000000"/>
              <w:right w:val="single" w:sz="4" w:space="0" w:color="000000"/>
            </w:tcBorders>
            <w:hideMark/>
          </w:tcPr>
          <w:p w14:paraId="5A906E90" w14:textId="77777777" w:rsidR="00784097" w:rsidRPr="00DB4FC1" w:rsidRDefault="00784097" w:rsidP="00DB4FC1">
            <w:pPr>
              <w:pStyle w:val="TableParagraph"/>
              <w:spacing w:line="360" w:lineRule="auto"/>
              <w:ind w:left="143"/>
              <w:rPr>
                <w:rFonts w:ascii="Times New Roman" w:hAnsi="Times New Roman" w:cs="Times New Roman"/>
                <w:sz w:val="24"/>
                <w:szCs w:val="24"/>
              </w:rPr>
            </w:pPr>
            <w:r w:rsidRPr="00DB4FC1">
              <w:rPr>
                <w:rFonts w:ascii="Times New Roman" w:hAnsi="Times New Roman" w:cs="Times New Roman"/>
                <w:sz w:val="24"/>
                <w:szCs w:val="24"/>
              </w:rPr>
              <w:t>Installation</w:t>
            </w:r>
            <w:r w:rsidRPr="00DB4FC1">
              <w:rPr>
                <w:rFonts w:ascii="Times New Roman" w:hAnsi="Times New Roman" w:cs="Times New Roman"/>
                <w:spacing w:val="-3"/>
                <w:sz w:val="24"/>
                <w:szCs w:val="24"/>
              </w:rPr>
              <w:t xml:space="preserve"> </w:t>
            </w:r>
            <w:r w:rsidRPr="00DB4FC1">
              <w:rPr>
                <w:rFonts w:ascii="Times New Roman" w:hAnsi="Times New Roman" w:cs="Times New Roman"/>
                <w:sz w:val="24"/>
                <w:szCs w:val="24"/>
              </w:rPr>
              <w:t>manuals</w:t>
            </w:r>
          </w:p>
        </w:tc>
        <w:tc>
          <w:tcPr>
            <w:tcW w:w="3825" w:type="dxa"/>
            <w:tcBorders>
              <w:top w:val="single" w:sz="4" w:space="0" w:color="000000"/>
              <w:left w:val="single" w:sz="4" w:space="0" w:color="000000"/>
              <w:bottom w:val="single" w:sz="4" w:space="0" w:color="000000"/>
              <w:right w:val="single" w:sz="4" w:space="0" w:color="000000"/>
            </w:tcBorders>
            <w:hideMark/>
          </w:tcPr>
          <w:p w14:paraId="71EE77DB" w14:textId="77777777" w:rsidR="00784097" w:rsidRPr="00DB4FC1" w:rsidRDefault="00784097" w:rsidP="00DB4FC1">
            <w:pPr>
              <w:pStyle w:val="TableParagraph"/>
              <w:spacing w:line="360" w:lineRule="auto"/>
              <w:ind w:left="142" w:right="190"/>
              <w:rPr>
                <w:rFonts w:ascii="Times New Roman" w:hAnsi="Times New Roman" w:cs="Times New Roman"/>
                <w:sz w:val="24"/>
                <w:szCs w:val="24"/>
              </w:rPr>
            </w:pPr>
            <w:r w:rsidRPr="00DB4FC1">
              <w:rPr>
                <w:rFonts w:ascii="Times New Roman" w:hAnsi="Times New Roman" w:cs="Times New Roman"/>
                <w:sz w:val="24"/>
                <w:szCs w:val="24"/>
              </w:rPr>
              <w:t>PLC systems. Manuals for Siemens,</w:t>
            </w:r>
            <w:r w:rsidRPr="00DB4FC1">
              <w:rPr>
                <w:rFonts w:ascii="Times New Roman" w:hAnsi="Times New Roman" w:cs="Times New Roman"/>
                <w:spacing w:val="-58"/>
                <w:sz w:val="24"/>
                <w:szCs w:val="24"/>
              </w:rPr>
              <w:t xml:space="preserve"> </w:t>
            </w:r>
            <w:r w:rsidRPr="00DB4FC1">
              <w:rPr>
                <w:rFonts w:ascii="Times New Roman" w:hAnsi="Times New Roman" w:cs="Times New Roman"/>
                <w:sz w:val="24"/>
                <w:szCs w:val="24"/>
              </w:rPr>
              <w:t>Allen-Bradley, Mitsubishi, Omron</w:t>
            </w:r>
            <w:r w:rsidRPr="00DB4FC1">
              <w:rPr>
                <w:rFonts w:ascii="Times New Roman" w:hAnsi="Times New Roman" w:cs="Times New Roman"/>
                <w:spacing w:val="1"/>
                <w:sz w:val="24"/>
                <w:szCs w:val="24"/>
              </w:rPr>
              <w:t xml:space="preserve"> </w:t>
            </w:r>
            <w:r w:rsidRPr="00DB4FC1">
              <w:rPr>
                <w:rFonts w:ascii="Times New Roman" w:hAnsi="Times New Roman" w:cs="Times New Roman"/>
                <w:sz w:val="24"/>
                <w:szCs w:val="24"/>
              </w:rPr>
              <w:t>and</w:t>
            </w:r>
            <w:r w:rsidRPr="00DB4FC1">
              <w:rPr>
                <w:rFonts w:ascii="Times New Roman" w:hAnsi="Times New Roman" w:cs="Times New Roman"/>
                <w:spacing w:val="-1"/>
                <w:sz w:val="24"/>
                <w:szCs w:val="24"/>
              </w:rPr>
              <w:t xml:space="preserve"> </w:t>
            </w:r>
            <w:r w:rsidRPr="00DB4FC1">
              <w:rPr>
                <w:rFonts w:ascii="Times New Roman" w:hAnsi="Times New Roman" w:cs="Times New Roman"/>
                <w:sz w:val="24"/>
                <w:szCs w:val="24"/>
              </w:rPr>
              <w:t>Schneider</w:t>
            </w:r>
          </w:p>
        </w:tc>
        <w:tc>
          <w:tcPr>
            <w:tcW w:w="1199" w:type="dxa"/>
            <w:tcBorders>
              <w:top w:val="single" w:sz="4" w:space="0" w:color="000000"/>
              <w:left w:val="single" w:sz="4" w:space="0" w:color="000000"/>
              <w:bottom w:val="single" w:sz="4" w:space="0" w:color="000000"/>
              <w:right w:val="single" w:sz="4" w:space="0" w:color="000000"/>
            </w:tcBorders>
            <w:hideMark/>
          </w:tcPr>
          <w:p w14:paraId="6478FBD3" w14:textId="77777777" w:rsidR="00784097" w:rsidRPr="00DB4FC1" w:rsidRDefault="00784097" w:rsidP="00DB4FC1">
            <w:pPr>
              <w:pStyle w:val="TableParagraph"/>
              <w:spacing w:line="360" w:lineRule="auto"/>
              <w:ind w:left="142"/>
              <w:rPr>
                <w:rFonts w:ascii="Times New Roman" w:hAnsi="Times New Roman" w:cs="Times New Roman"/>
                <w:sz w:val="24"/>
                <w:szCs w:val="24"/>
              </w:rPr>
            </w:pPr>
            <w:r w:rsidRPr="00DB4FC1">
              <w:rPr>
                <w:rFonts w:ascii="Times New Roman" w:hAnsi="Times New Roman" w:cs="Times New Roman"/>
                <w:sz w:val="24"/>
                <w:szCs w:val="24"/>
              </w:rPr>
              <w:t>5</w:t>
            </w:r>
            <w:r w:rsidRPr="00DB4FC1">
              <w:rPr>
                <w:rFonts w:ascii="Times New Roman" w:hAnsi="Times New Roman" w:cs="Times New Roman"/>
                <w:spacing w:val="-1"/>
                <w:sz w:val="24"/>
                <w:szCs w:val="24"/>
              </w:rPr>
              <w:t xml:space="preserve"> </w:t>
            </w:r>
            <w:r w:rsidRPr="00DB4FC1">
              <w:rPr>
                <w:rFonts w:ascii="Times New Roman" w:hAnsi="Times New Roman" w:cs="Times New Roman"/>
                <w:sz w:val="24"/>
                <w:szCs w:val="24"/>
              </w:rPr>
              <w:t>pcs</w:t>
            </w:r>
          </w:p>
        </w:tc>
        <w:tc>
          <w:tcPr>
            <w:tcW w:w="1783" w:type="dxa"/>
            <w:tcBorders>
              <w:top w:val="single" w:sz="4" w:space="0" w:color="000000"/>
              <w:left w:val="single" w:sz="4" w:space="0" w:color="000000"/>
              <w:bottom w:val="single" w:sz="4" w:space="0" w:color="000000"/>
              <w:right w:val="single" w:sz="4" w:space="0" w:color="000000"/>
            </w:tcBorders>
            <w:hideMark/>
          </w:tcPr>
          <w:p w14:paraId="1061C3D1" w14:textId="77777777" w:rsidR="00784097" w:rsidRPr="00DB4FC1" w:rsidRDefault="00784097" w:rsidP="00DB4FC1">
            <w:pPr>
              <w:pStyle w:val="TableParagraph"/>
              <w:spacing w:line="360" w:lineRule="auto"/>
              <w:ind w:left="141"/>
              <w:rPr>
                <w:rFonts w:ascii="Times New Roman" w:hAnsi="Times New Roman" w:cs="Times New Roman"/>
                <w:sz w:val="24"/>
                <w:szCs w:val="24"/>
              </w:rPr>
            </w:pPr>
            <w:r w:rsidRPr="00DB4FC1">
              <w:rPr>
                <w:rFonts w:ascii="Times New Roman" w:hAnsi="Times New Roman" w:cs="Times New Roman"/>
                <w:sz w:val="24"/>
                <w:szCs w:val="24"/>
              </w:rPr>
              <w:t>1:5</w:t>
            </w:r>
          </w:p>
        </w:tc>
      </w:tr>
      <w:tr w:rsidR="00784097" w:rsidRPr="00DB4FC1" w14:paraId="16C821C1" w14:textId="77777777" w:rsidTr="00784097">
        <w:trPr>
          <w:trHeight w:val="964"/>
        </w:trPr>
        <w:tc>
          <w:tcPr>
            <w:tcW w:w="814" w:type="dxa"/>
            <w:tcBorders>
              <w:top w:val="single" w:sz="4" w:space="0" w:color="000000"/>
              <w:left w:val="single" w:sz="4" w:space="0" w:color="000000"/>
              <w:bottom w:val="single" w:sz="4" w:space="0" w:color="000000"/>
              <w:right w:val="single" w:sz="4" w:space="0" w:color="000000"/>
            </w:tcBorders>
            <w:hideMark/>
          </w:tcPr>
          <w:p w14:paraId="0C236F7A" w14:textId="77777777" w:rsidR="00784097" w:rsidRPr="00DB4FC1" w:rsidRDefault="00784097" w:rsidP="00DB4FC1">
            <w:pPr>
              <w:pStyle w:val="TableParagraph"/>
              <w:spacing w:line="360" w:lineRule="auto"/>
              <w:ind w:left="143"/>
              <w:rPr>
                <w:rFonts w:ascii="Times New Roman" w:hAnsi="Times New Roman" w:cs="Times New Roman"/>
                <w:b/>
                <w:sz w:val="24"/>
                <w:szCs w:val="24"/>
              </w:rPr>
            </w:pPr>
            <w:r w:rsidRPr="00DB4FC1">
              <w:rPr>
                <w:rFonts w:ascii="Times New Roman" w:hAnsi="Times New Roman" w:cs="Times New Roman"/>
                <w:b/>
                <w:sz w:val="24"/>
                <w:szCs w:val="24"/>
              </w:rPr>
              <w:t>B</w:t>
            </w:r>
          </w:p>
        </w:tc>
        <w:tc>
          <w:tcPr>
            <w:tcW w:w="2114" w:type="dxa"/>
            <w:tcBorders>
              <w:top w:val="single" w:sz="4" w:space="0" w:color="000000"/>
              <w:left w:val="single" w:sz="4" w:space="0" w:color="000000"/>
              <w:bottom w:val="single" w:sz="4" w:space="0" w:color="000000"/>
              <w:right w:val="single" w:sz="4" w:space="0" w:color="000000"/>
            </w:tcBorders>
            <w:hideMark/>
          </w:tcPr>
          <w:p w14:paraId="46785DB5" w14:textId="77777777" w:rsidR="00784097" w:rsidRPr="00DB4FC1" w:rsidRDefault="00784097" w:rsidP="00DB4FC1">
            <w:pPr>
              <w:pStyle w:val="TableParagraph"/>
              <w:spacing w:line="360" w:lineRule="auto"/>
              <w:ind w:left="143" w:right="13"/>
              <w:rPr>
                <w:rFonts w:ascii="Times New Roman" w:hAnsi="Times New Roman" w:cs="Times New Roman"/>
                <w:b/>
                <w:sz w:val="24"/>
                <w:szCs w:val="24"/>
              </w:rPr>
            </w:pPr>
            <w:r w:rsidRPr="00DB4FC1">
              <w:rPr>
                <w:rFonts w:ascii="Times New Roman" w:hAnsi="Times New Roman" w:cs="Times New Roman"/>
                <w:b/>
                <w:sz w:val="24"/>
                <w:szCs w:val="24"/>
              </w:rPr>
              <w:t>Learning Facilities</w:t>
            </w:r>
            <w:r w:rsidRPr="00DB4FC1">
              <w:rPr>
                <w:rFonts w:ascii="Times New Roman" w:hAnsi="Times New Roman" w:cs="Times New Roman"/>
                <w:b/>
                <w:spacing w:val="-58"/>
                <w:sz w:val="24"/>
                <w:szCs w:val="24"/>
              </w:rPr>
              <w:t xml:space="preserve"> </w:t>
            </w:r>
            <w:r w:rsidRPr="00DB4FC1">
              <w:rPr>
                <w:rFonts w:ascii="Times New Roman" w:hAnsi="Times New Roman" w:cs="Times New Roman"/>
                <w:b/>
                <w:sz w:val="24"/>
                <w:szCs w:val="24"/>
              </w:rPr>
              <w:t>&amp;</w:t>
            </w:r>
            <w:r w:rsidRPr="00DB4FC1">
              <w:rPr>
                <w:rFonts w:ascii="Times New Roman" w:hAnsi="Times New Roman" w:cs="Times New Roman"/>
                <w:b/>
                <w:spacing w:val="-2"/>
                <w:sz w:val="24"/>
                <w:szCs w:val="24"/>
              </w:rPr>
              <w:t xml:space="preserve"> </w:t>
            </w:r>
            <w:r w:rsidRPr="00DB4FC1">
              <w:rPr>
                <w:rFonts w:ascii="Times New Roman" w:hAnsi="Times New Roman" w:cs="Times New Roman"/>
                <w:b/>
                <w:sz w:val="24"/>
                <w:szCs w:val="24"/>
              </w:rPr>
              <w:t>infrastructure</w:t>
            </w:r>
          </w:p>
        </w:tc>
        <w:tc>
          <w:tcPr>
            <w:tcW w:w="3825" w:type="dxa"/>
            <w:tcBorders>
              <w:top w:val="single" w:sz="4" w:space="0" w:color="000000"/>
              <w:left w:val="single" w:sz="4" w:space="0" w:color="000000"/>
              <w:bottom w:val="single" w:sz="4" w:space="0" w:color="000000"/>
              <w:right w:val="single" w:sz="4" w:space="0" w:color="000000"/>
            </w:tcBorders>
          </w:tcPr>
          <w:p w14:paraId="12AFC00C" w14:textId="77777777" w:rsidR="00784097" w:rsidRPr="00DB4FC1" w:rsidRDefault="00784097" w:rsidP="00DB4FC1">
            <w:pPr>
              <w:pStyle w:val="TableParagraph"/>
              <w:spacing w:line="360" w:lineRule="auto"/>
              <w:rPr>
                <w:rFonts w:ascii="Times New Roman" w:hAnsi="Times New Roman" w:cs="Times New Roman"/>
                <w:sz w:val="24"/>
                <w:szCs w:val="24"/>
              </w:rPr>
            </w:pPr>
          </w:p>
        </w:tc>
        <w:tc>
          <w:tcPr>
            <w:tcW w:w="1199" w:type="dxa"/>
            <w:tcBorders>
              <w:top w:val="single" w:sz="4" w:space="0" w:color="000000"/>
              <w:left w:val="single" w:sz="4" w:space="0" w:color="000000"/>
              <w:bottom w:val="single" w:sz="4" w:space="0" w:color="000000"/>
              <w:right w:val="single" w:sz="4" w:space="0" w:color="000000"/>
            </w:tcBorders>
          </w:tcPr>
          <w:p w14:paraId="7B675749" w14:textId="77777777" w:rsidR="00784097" w:rsidRPr="00DB4FC1" w:rsidRDefault="00784097" w:rsidP="00DB4FC1">
            <w:pPr>
              <w:pStyle w:val="TableParagraph"/>
              <w:spacing w:line="360" w:lineRule="auto"/>
              <w:rPr>
                <w:rFonts w:ascii="Times New Roman" w:hAnsi="Times New Roman" w:cs="Times New Roman"/>
                <w:sz w:val="24"/>
                <w:szCs w:val="24"/>
              </w:rPr>
            </w:pPr>
          </w:p>
        </w:tc>
        <w:tc>
          <w:tcPr>
            <w:tcW w:w="1783" w:type="dxa"/>
            <w:tcBorders>
              <w:top w:val="single" w:sz="4" w:space="0" w:color="000000"/>
              <w:left w:val="single" w:sz="4" w:space="0" w:color="000000"/>
              <w:bottom w:val="single" w:sz="4" w:space="0" w:color="000000"/>
              <w:right w:val="single" w:sz="4" w:space="0" w:color="000000"/>
            </w:tcBorders>
          </w:tcPr>
          <w:p w14:paraId="468C7DEF" w14:textId="77777777" w:rsidR="00784097" w:rsidRPr="00DB4FC1" w:rsidRDefault="00784097" w:rsidP="00DB4FC1">
            <w:pPr>
              <w:pStyle w:val="TableParagraph"/>
              <w:spacing w:line="360" w:lineRule="auto"/>
              <w:rPr>
                <w:rFonts w:ascii="Times New Roman" w:hAnsi="Times New Roman" w:cs="Times New Roman"/>
                <w:sz w:val="24"/>
                <w:szCs w:val="24"/>
              </w:rPr>
            </w:pPr>
          </w:p>
        </w:tc>
      </w:tr>
      <w:tr w:rsidR="00784097" w:rsidRPr="00DB4FC1" w14:paraId="24EE3DE6" w14:textId="77777777" w:rsidTr="00784097">
        <w:trPr>
          <w:trHeight w:val="637"/>
        </w:trPr>
        <w:tc>
          <w:tcPr>
            <w:tcW w:w="814" w:type="dxa"/>
            <w:tcBorders>
              <w:top w:val="single" w:sz="4" w:space="0" w:color="000000"/>
              <w:left w:val="single" w:sz="4" w:space="0" w:color="000000"/>
              <w:bottom w:val="single" w:sz="4" w:space="0" w:color="000000"/>
              <w:right w:val="single" w:sz="4" w:space="0" w:color="000000"/>
            </w:tcBorders>
            <w:hideMark/>
          </w:tcPr>
          <w:p w14:paraId="16C39A1F" w14:textId="77777777" w:rsidR="00784097" w:rsidRPr="00DB4FC1" w:rsidRDefault="00784097" w:rsidP="00DB4FC1">
            <w:pPr>
              <w:pStyle w:val="TableParagraph"/>
              <w:spacing w:line="360" w:lineRule="auto"/>
              <w:ind w:left="242"/>
              <w:rPr>
                <w:rFonts w:ascii="Times New Roman" w:hAnsi="Times New Roman" w:cs="Times New Roman"/>
                <w:sz w:val="24"/>
                <w:szCs w:val="24"/>
              </w:rPr>
            </w:pPr>
            <w:r w:rsidRPr="00DB4FC1">
              <w:rPr>
                <w:rFonts w:ascii="Times New Roman" w:hAnsi="Times New Roman" w:cs="Times New Roman"/>
                <w:sz w:val="24"/>
                <w:szCs w:val="24"/>
              </w:rPr>
              <w:t>3.</w:t>
            </w:r>
          </w:p>
        </w:tc>
        <w:tc>
          <w:tcPr>
            <w:tcW w:w="2114" w:type="dxa"/>
            <w:tcBorders>
              <w:top w:val="single" w:sz="4" w:space="0" w:color="000000"/>
              <w:left w:val="single" w:sz="4" w:space="0" w:color="000000"/>
              <w:bottom w:val="single" w:sz="4" w:space="0" w:color="000000"/>
              <w:right w:val="single" w:sz="4" w:space="0" w:color="000000"/>
            </w:tcBorders>
            <w:hideMark/>
          </w:tcPr>
          <w:p w14:paraId="68FC42CB" w14:textId="77777777" w:rsidR="00784097" w:rsidRPr="00DB4FC1" w:rsidRDefault="00784097" w:rsidP="00DB4FC1">
            <w:pPr>
              <w:pStyle w:val="TableParagraph"/>
              <w:spacing w:line="360" w:lineRule="auto"/>
              <w:ind w:left="143"/>
              <w:rPr>
                <w:rFonts w:ascii="Times New Roman" w:hAnsi="Times New Roman" w:cs="Times New Roman"/>
                <w:sz w:val="24"/>
                <w:szCs w:val="24"/>
              </w:rPr>
            </w:pPr>
            <w:r w:rsidRPr="00DB4FC1">
              <w:rPr>
                <w:rFonts w:ascii="Times New Roman" w:hAnsi="Times New Roman" w:cs="Times New Roman"/>
                <w:sz w:val="24"/>
                <w:szCs w:val="24"/>
              </w:rPr>
              <w:t>Lecture/theory</w:t>
            </w:r>
          </w:p>
          <w:p w14:paraId="309B540B" w14:textId="77777777" w:rsidR="00784097" w:rsidRPr="00DB4FC1" w:rsidRDefault="00784097" w:rsidP="00DB4FC1">
            <w:pPr>
              <w:pStyle w:val="TableParagraph"/>
              <w:spacing w:line="360" w:lineRule="auto"/>
              <w:ind w:left="143"/>
              <w:rPr>
                <w:rFonts w:ascii="Times New Roman" w:hAnsi="Times New Roman" w:cs="Times New Roman"/>
                <w:sz w:val="24"/>
                <w:szCs w:val="24"/>
              </w:rPr>
            </w:pPr>
            <w:r w:rsidRPr="00DB4FC1">
              <w:rPr>
                <w:rFonts w:ascii="Times New Roman" w:hAnsi="Times New Roman" w:cs="Times New Roman"/>
                <w:sz w:val="24"/>
                <w:szCs w:val="24"/>
              </w:rPr>
              <w:t>room</w:t>
            </w:r>
          </w:p>
        </w:tc>
        <w:tc>
          <w:tcPr>
            <w:tcW w:w="3825" w:type="dxa"/>
            <w:tcBorders>
              <w:top w:val="single" w:sz="4" w:space="0" w:color="000000"/>
              <w:left w:val="single" w:sz="4" w:space="0" w:color="000000"/>
              <w:bottom w:val="single" w:sz="4" w:space="0" w:color="000000"/>
              <w:right w:val="single" w:sz="4" w:space="0" w:color="000000"/>
            </w:tcBorders>
            <w:hideMark/>
          </w:tcPr>
          <w:p w14:paraId="51F3EBDB" w14:textId="77777777" w:rsidR="00784097" w:rsidRPr="00DB4FC1" w:rsidRDefault="00784097" w:rsidP="00DB4FC1">
            <w:pPr>
              <w:pStyle w:val="TableParagraph"/>
              <w:spacing w:line="360" w:lineRule="auto"/>
              <w:ind w:left="142"/>
              <w:rPr>
                <w:rFonts w:ascii="Times New Roman" w:hAnsi="Times New Roman" w:cs="Times New Roman"/>
                <w:sz w:val="24"/>
                <w:szCs w:val="24"/>
              </w:rPr>
            </w:pPr>
            <w:r w:rsidRPr="00DB4FC1">
              <w:rPr>
                <w:rFonts w:ascii="Times New Roman" w:hAnsi="Times New Roman" w:cs="Times New Roman"/>
                <w:sz w:val="24"/>
                <w:szCs w:val="24"/>
              </w:rPr>
              <w:t>60m</w:t>
            </w:r>
            <w:r w:rsidRPr="00DB4FC1">
              <w:rPr>
                <w:rFonts w:ascii="Times New Roman" w:hAnsi="Times New Roman" w:cs="Times New Roman"/>
                <w:sz w:val="24"/>
                <w:szCs w:val="24"/>
                <w:vertAlign w:val="superscript"/>
              </w:rPr>
              <w:t>2</w:t>
            </w:r>
          </w:p>
        </w:tc>
        <w:tc>
          <w:tcPr>
            <w:tcW w:w="1199" w:type="dxa"/>
            <w:tcBorders>
              <w:top w:val="single" w:sz="4" w:space="0" w:color="000000"/>
              <w:left w:val="single" w:sz="4" w:space="0" w:color="000000"/>
              <w:bottom w:val="single" w:sz="4" w:space="0" w:color="000000"/>
              <w:right w:val="single" w:sz="4" w:space="0" w:color="000000"/>
            </w:tcBorders>
            <w:hideMark/>
          </w:tcPr>
          <w:p w14:paraId="15AC23CD" w14:textId="77777777" w:rsidR="00784097" w:rsidRPr="00DB4FC1" w:rsidRDefault="00784097" w:rsidP="00DB4FC1">
            <w:pPr>
              <w:pStyle w:val="TableParagraph"/>
              <w:spacing w:line="360" w:lineRule="auto"/>
              <w:ind w:left="142"/>
              <w:rPr>
                <w:rFonts w:ascii="Times New Roman" w:hAnsi="Times New Roman" w:cs="Times New Roman"/>
                <w:sz w:val="24"/>
                <w:szCs w:val="24"/>
              </w:rPr>
            </w:pPr>
            <w:r w:rsidRPr="00DB4FC1">
              <w:rPr>
                <w:rFonts w:ascii="Times New Roman" w:hAnsi="Times New Roman" w:cs="Times New Roman"/>
                <w:sz w:val="24"/>
                <w:szCs w:val="24"/>
              </w:rPr>
              <w:t>1</w:t>
            </w:r>
          </w:p>
        </w:tc>
        <w:tc>
          <w:tcPr>
            <w:tcW w:w="1783" w:type="dxa"/>
            <w:tcBorders>
              <w:top w:val="single" w:sz="4" w:space="0" w:color="000000"/>
              <w:left w:val="single" w:sz="4" w:space="0" w:color="000000"/>
              <w:bottom w:val="single" w:sz="4" w:space="0" w:color="000000"/>
              <w:right w:val="single" w:sz="4" w:space="0" w:color="000000"/>
            </w:tcBorders>
            <w:hideMark/>
          </w:tcPr>
          <w:p w14:paraId="07E630E4" w14:textId="77777777" w:rsidR="00784097" w:rsidRPr="00DB4FC1" w:rsidRDefault="00784097" w:rsidP="00DB4FC1">
            <w:pPr>
              <w:pStyle w:val="TableParagraph"/>
              <w:spacing w:line="360" w:lineRule="auto"/>
              <w:ind w:left="141"/>
              <w:rPr>
                <w:rFonts w:ascii="Times New Roman" w:hAnsi="Times New Roman" w:cs="Times New Roman"/>
                <w:sz w:val="24"/>
                <w:szCs w:val="24"/>
              </w:rPr>
            </w:pPr>
            <w:r w:rsidRPr="00DB4FC1">
              <w:rPr>
                <w:rFonts w:ascii="Times New Roman" w:hAnsi="Times New Roman" w:cs="Times New Roman"/>
                <w:sz w:val="24"/>
                <w:szCs w:val="24"/>
              </w:rPr>
              <w:t>1:25</w:t>
            </w:r>
          </w:p>
        </w:tc>
      </w:tr>
      <w:tr w:rsidR="00784097" w:rsidRPr="00DB4FC1" w14:paraId="727DAC09" w14:textId="77777777" w:rsidTr="00784097">
        <w:trPr>
          <w:trHeight w:val="549"/>
        </w:trPr>
        <w:tc>
          <w:tcPr>
            <w:tcW w:w="814" w:type="dxa"/>
            <w:tcBorders>
              <w:top w:val="single" w:sz="4" w:space="0" w:color="000000"/>
              <w:left w:val="single" w:sz="4" w:space="0" w:color="000000"/>
              <w:bottom w:val="single" w:sz="4" w:space="0" w:color="000000"/>
              <w:right w:val="single" w:sz="4" w:space="0" w:color="000000"/>
            </w:tcBorders>
            <w:hideMark/>
          </w:tcPr>
          <w:p w14:paraId="62C95454" w14:textId="77777777" w:rsidR="00784097" w:rsidRPr="00DB4FC1" w:rsidRDefault="00784097" w:rsidP="00DB4FC1">
            <w:pPr>
              <w:pStyle w:val="TableParagraph"/>
              <w:spacing w:line="360" w:lineRule="auto"/>
              <w:ind w:left="242"/>
              <w:rPr>
                <w:rFonts w:ascii="Times New Roman" w:hAnsi="Times New Roman" w:cs="Times New Roman"/>
                <w:sz w:val="24"/>
                <w:szCs w:val="24"/>
              </w:rPr>
            </w:pPr>
            <w:r w:rsidRPr="00DB4FC1">
              <w:rPr>
                <w:rFonts w:ascii="Times New Roman" w:hAnsi="Times New Roman" w:cs="Times New Roman"/>
                <w:sz w:val="24"/>
                <w:szCs w:val="24"/>
              </w:rPr>
              <w:t>4.</w:t>
            </w:r>
          </w:p>
        </w:tc>
        <w:tc>
          <w:tcPr>
            <w:tcW w:w="2114" w:type="dxa"/>
            <w:tcBorders>
              <w:top w:val="single" w:sz="4" w:space="0" w:color="000000"/>
              <w:left w:val="single" w:sz="4" w:space="0" w:color="000000"/>
              <w:bottom w:val="single" w:sz="4" w:space="0" w:color="000000"/>
              <w:right w:val="single" w:sz="4" w:space="0" w:color="000000"/>
            </w:tcBorders>
            <w:hideMark/>
          </w:tcPr>
          <w:p w14:paraId="60B5080F" w14:textId="77777777" w:rsidR="00784097" w:rsidRPr="00DB4FC1" w:rsidRDefault="00784097" w:rsidP="00DB4FC1">
            <w:pPr>
              <w:pStyle w:val="TableParagraph"/>
              <w:spacing w:line="360" w:lineRule="auto"/>
              <w:ind w:left="143"/>
              <w:rPr>
                <w:rFonts w:ascii="Times New Roman" w:hAnsi="Times New Roman" w:cs="Times New Roman"/>
                <w:sz w:val="24"/>
                <w:szCs w:val="24"/>
              </w:rPr>
            </w:pPr>
            <w:r w:rsidRPr="00DB4FC1">
              <w:rPr>
                <w:rFonts w:ascii="Times New Roman" w:hAnsi="Times New Roman" w:cs="Times New Roman"/>
                <w:sz w:val="24"/>
                <w:szCs w:val="24"/>
              </w:rPr>
              <w:t>Workshop</w:t>
            </w:r>
          </w:p>
        </w:tc>
        <w:tc>
          <w:tcPr>
            <w:tcW w:w="3825" w:type="dxa"/>
            <w:tcBorders>
              <w:top w:val="single" w:sz="4" w:space="0" w:color="000000"/>
              <w:left w:val="single" w:sz="4" w:space="0" w:color="000000"/>
              <w:bottom w:val="single" w:sz="4" w:space="0" w:color="000000"/>
              <w:right w:val="single" w:sz="4" w:space="0" w:color="000000"/>
            </w:tcBorders>
            <w:hideMark/>
          </w:tcPr>
          <w:p w14:paraId="1C0316B8" w14:textId="77777777" w:rsidR="00784097" w:rsidRPr="00DB4FC1" w:rsidRDefault="00784097" w:rsidP="00DB4FC1">
            <w:pPr>
              <w:pStyle w:val="TableParagraph"/>
              <w:spacing w:line="360" w:lineRule="auto"/>
              <w:ind w:left="142"/>
              <w:rPr>
                <w:rFonts w:ascii="Times New Roman" w:hAnsi="Times New Roman" w:cs="Times New Roman"/>
                <w:sz w:val="24"/>
                <w:szCs w:val="24"/>
              </w:rPr>
            </w:pPr>
            <w:r w:rsidRPr="00DB4FC1">
              <w:rPr>
                <w:rFonts w:ascii="Times New Roman" w:hAnsi="Times New Roman" w:cs="Times New Roman"/>
                <w:sz w:val="24"/>
                <w:szCs w:val="24"/>
              </w:rPr>
              <w:t>150m</w:t>
            </w:r>
            <w:r w:rsidRPr="00DB4FC1">
              <w:rPr>
                <w:rFonts w:ascii="Times New Roman" w:hAnsi="Times New Roman" w:cs="Times New Roman"/>
                <w:sz w:val="24"/>
                <w:szCs w:val="24"/>
                <w:vertAlign w:val="superscript"/>
              </w:rPr>
              <w:t>2</w:t>
            </w:r>
          </w:p>
        </w:tc>
        <w:tc>
          <w:tcPr>
            <w:tcW w:w="1199" w:type="dxa"/>
            <w:tcBorders>
              <w:top w:val="single" w:sz="4" w:space="0" w:color="000000"/>
              <w:left w:val="single" w:sz="4" w:space="0" w:color="000000"/>
              <w:bottom w:val="single" w:sz="4" w:space="0" w:color="000000"/>
              <w:right w:val="single" w:sz="4" w:space="0" w:color="000000"/>
            </w:tcBorders>
            <w:hideMark/>
          </w:tcPr>
          <w:p w14:paraId="3D8B6091" w14:textId="77777777" w:rsidR="00784097" w:rsidRPr="00DB4FC1" w:rsidRDefault="00784097" w:rsidP="00DB4FC1">
            <w:pPr>
              <w:pStyle w:val="TableParagraph"/>
              <w:spacing w:line="360" w:lineRule="auto"/>
              <w:ind w:left="142"/>
              <w:rPr>
                <w:rFonts w:ascii="Times New Roman" w:hAnsi="Times New Roman" w:cs="Times New Roman"/>
                <w:sz w:val="24"/>
                <w:szCs w:val="24"/>
              </w:rPr>
            </w:pPr>
            <w:r w:rsidRPr="00DB4FC1">
              <w:rPr>
                <w:rFonts w:ascii="Times New Roman" w:hAnsi="Times New Roman" w:cs="Times New Roman"/>
                <w:sz w:val="24"/>
                <w:szCs w:val="24"/>
              </w:rPr>
              <w:t>1</w:t>
            </w:r>
          </w:p>
        </w:tc>
        <w:tc>
          <w:tcPr>
            <w:tcW w:w="1783" w:type="dxa"/>
            <w:tcBorders>
              <w:top w:val="single" w:sz="4" w:space="0" w:color="000000"/>
              <w:left w:val="single" w:sz="4" w:space="0" w:color="000000"/>
              <w:bottom w:val="single" w:sz="4" w:space="0" w:color="000000"/>
              <w:right w:val="single" w:sz="4" w:space="0" w:color="000000"/>
            </w:tcBorders>
            <w:hideMark/>
          </w:tcPr>
          <w:p w14:paraId="27047EB5" w14:textId="77777777" w:rsidR="00784097" w:rsidRPr="00DB4FC1" w:rsidRDefault="00784097" w:rsidP="00DB4FC1">
            <w:pPr>
              <w:pStyle w:val="TableParagraph"/>
              <w:spacing w:line="360" w:lineRule="auto"/>
              <w:ind w:left="141"/>
              <w:rPr>
                <w:rFonts w:ascii="Times New Roman" w:hAnsi="Times New Roman" w:cs="Times New Roman"/>
                <w:sz w:val="24"/>
                <w:szCs w:val="24"/>
              </w:rPr>
            </w:pPr>
            <w:r w:rsidRPr="00DB4FC1">
              <w:rPr>
                <w:rFonts w:ascii="Times New Roman" w:hAnsi="Times New Roman" w:cs="Times New Roman"/>
                <w:sz w:val="24"/>
                <w:szCs w:val="24"/>
              </w:rPr>
              <w:t>1:25</w:t>
            </w:r>
          </w:p>
        </w:tc>
      </w:tr>
      <w:tr w:rsidR="00784097" w:rsidRPr="00DB4FC1" w14:paraId="3A3A0D04" w14:textId="77777777" w:rsidTr="00784097">
        <w:trPr>
          <w:trHeight w:val="549"/>
        </w:trPr>
        <w:tc>
          <w:tcPr>
            <w:tcW w:w="814" w:type="dxa"/>
            <w:tcBorders>
              <w:top w:val="single" w:sz="4" w:space="0" w:color="000000"/>
              <w:left w:val="single" w:sz="4" w:space="0" w:color="000000"/>
              <w:bottom w:val="single" w:sz="4" w:space="0" w:color="000000"/>
              <w:right w:val="single" w:sz="4" w:space="0" w:color="000000"/>
            </w:tcBorders>
            <w:hideMark/>
          </w:tcPr>
          <w:p w14:paraId="5A3DBDA5" w14:textId="77777777" w:rsidR="00784097" w:rsidRPr="00DB4FC1" w:rsidRDefault="00784097" w:rsidP="00DB4FC1">
            <w:pPr>
              <w:pStyle w:val="TableParagraph"/>
              <w:spacing w:before="3" w:line="360" w:lineRule="auto"/>
              <w:ind w:left="242"/>
              <w:rPr>
                <w:rFonts w:ascii="Times New Roman" w:hAnsi="Times New Roman" w:cs="Times New Roman"/>
                <w:sz w:val="24"/>
                <w:szCs w:val="24"/>
              </w:rPr>
            </w:pPr>
            <w:r w:rsidRPr="00DB4FC1">
              <w:rPr>
                <w:rFonts w:ascii="Times New Roman" w:hAnsi="Times New Roman" w:cs="Times New Roman"/>
                <w:sz w:val="24"/>
                <w:szCs w:val="24"/>
              </w:rPr>
              <w:t>5.</w:t>
            </w:r>
          </w:p>
        </w:tc>
        <w:tc>
          <w:tcPr>
            <w:tcW w:w="2114" w:type="dxa"/>
            <w:tcBorders>
              <w:top w:val="single" w:sz="4" w:space="0" w:color="000000"/>
              <w:left w:val="single" w:sz="4" w:space="0" w:color="000000"/>
              <w:bottom w:val="single" w:sz="4" w:space="0" w:color="000000"/>
              <w:right w:val="single" w:sz="4" w:space="0" w:color="000000"/>
            </w:tcBorders>
            <w:hideMark/>
          </w:tcPr>
          <w:p w14:paraId="0DA13DD5" w14:textId="77777777" w:rsidR="00784097" w:rsidRPr="00DB4FC1" w:rsidRDefault="00784097" w:rsidP="00DB4FC1">
            <w:pPr>
              <w:pStyle w:val="TableParagraph"/>
              <w:spacing w:before="3" w:line="360" w:lineRule="auto"/>
              <w:ind w:left="143"/>
              <w:rPr>
                <w:rFonts w:ascii="Times New Roman" w:hAnsi="Times New Roman" w:cs="Times New Roman"/>
                <w:sz w:val="24"/>
                <w:szCs w:val="24"/>
              </w:rPr>
            </w:pPr>
            <w:r w:rsidRPr="00DB4FC1">
              <w:rPr>
                <w:rFonts w:ascii="Times New Roman" w:hAnsi="Times New Roman" w:cs="Times New Roman"/>
                <w:sz w:val="24"/>
                <w:szCs w:val="24"/>
              </w:rPr>
              <w:t>Projector</w:t>
            </w:r>
          </w:p>
        </w:tc>
        <w:tc>
          <w:tcPr>
            <w:tcW w:w="3825" w:type="dxa"/>
            <w:tcBorders>
              <w:top w:val="single" w:sz="4" w:space="0" w:color="000000"/>
              <w:left w:val="single" w:sz="4" w:space="0" w:color="000000"/>
              <w:bottom w:val="single" w:sz="4" w:space="0" w:color="000000"/>
              <w:right w:val="single" w:sz="4" w:space="0" w:color="000000"/>
            </w:tcBorders>
          </w:tcPr>
          <w:p w14:paraId="7DCDD484" w14:textId="77777777" w:rsidR="00784097" w:rsidRPr="00DB4FC1" w:rsidRDefault="00784097" w:rsidP="00DB4FC1">
            <w:pPr>
              <w:pStyle w:val="TableParagraph"/>
              <w:spacing w:line="360" w:lineRule="auto"/>
              <w:rPr>
                <w:rFonts w:ascii="Times New Roman" w:hAnsi="Times New Roman" w:cs="Times New Roman"/>
                <w:sz w:val="24"/>
                <w:szCs w:val="24"/>
              </w:rPr>
            </w:pPr>
          </w:p>
        </w:tc>
        <w:tc>
          <w:tcPr>
            <w:tcW w:w="1199" w:type="dxa"/>
            <w:tcBorders>
              <w:top w:val="single" w:sz="4" w:space="0" w:color="000000"/>
              <w:left w:val="single" w:sz="4" w:space="0" w:color="000000"/>
              <w:bottom w:val="single" w:sz="4" w:space="0" w:color="000000"/>
              <w:right w:val="single" w:sz="4" w:space="0" w:color="000000"/>
            </w:tcBorders>
            <w:hideMark/>
          </w:tcPr>
          <w:p w14:paraId="5C5EB85F" w14:textId="77777777" w:rsidR="00784097" w:rsidRPr="00DB4FC1" w:rsidRDefault="00784097" w:rsidP="00DB4FC1">
            <w:pPr>
              <w:pStyle w:val="TableParagraph"/>
              <w:spacing w:before="3" w:line="360" w:lineRule="auto"/>
              <w:ind w:left="202"/>
              <w:rPr>
                <w:rFonts w:ascii="Times New Roman" w:hAnsi="Times New Roman" w:cs="Times New Roman"/>
                <w:sz w:val="24"/>
                <w:szCs w:val="24"/>
              </w:rPr>
            </w:pPr>
            <w:r w:rsidRPr="00DB4FC1">
              <w:rPr>
                <w:rFonts w:ascii="Times New Roman" w:hAnsi="Times New Roman" w:cs="Times New Roman"/>
                <w:sz w:val="24"/>
                <w:szCs w:val="24"/>
              </w:rPr>
              <w:t>1 pc</w:t>
            </w:r>
          </w:p>
        </w:tc>
        <w:tc>
          <w:tcPr>
            <w:tcW w:w="1783" w:type="dxa"/>
            <w:tcBorders>
              <w:top w:val="single" w:sz="4" w:space="0" w:color="000000"/>
              <w:left w:val="single" w:sz="4" w:space="0" w:color="000000"/>
              <w:bottom w:val="single" w:sz="4" w:space="0" w:color="000000"/>
              <w:right w:val="single" w:sz="4" w:space="0" w:color="000000"/>
            </w:tcBorders>
            <w:hideMark/>
          </w:tcPr>
          <w:p w14:paraId="38D40E6C" w14:textId="77777777" w:rsidR="00784097" w:rsidRPr="00DB4FC1" w:rsidRDefault="00784097" w:rsidP="00DB4FC1">
            <w:pPr>
              <w:pStyle w:val="TableParagraph"/>
              <w:spacing w:before="3" w:line="360" w:lineRule="auto"/>
              <w:ind w:left="201"/>
              <w:rPr>
                <w:rFonts w:ascii="Times New Roman" w:hAnsi="Times New Roman" w:cs="Times New Roman"/>
                <w:sz w:val="24"/>
                <w:szCs w:val="24"/>
              </w:rPr>
            </w:pPr>
            <w:r w:rsidRPr="00DB4FC1">
              <w:rPr>
                <w:rFonts w:ascii="Times New Roman" w:hAnsi="Times New Roman" w:cs="Times New Roman"/>
                <w:sz w:val="24"/>
                <w:szCs w:val="24"/>
              </w:rPr>
              <w:t>1:25</w:t>
            </w:r>
          </w:p>
        </w:tc>
      </w:tr>
      <w:tr w:rsidR="00784097" w:rsidRPr="00DB4FC1" w14:paraId="7B09E37F" w14:textId="77777777" w:rsidTr="00784097">
        <w:trPr>
          <w:trHeight w:val="637"/>
        </w:trPr>
        <w:tc>
          <w:tcPr>
            <w:tcW w:w="814" w:type="dxa"/>
            <w:tcBorders>
              <w:top w:val="single" w:sz="4" w:space="0" w:color="000000"/>
              <w:left w:val="single" w:sz="4" w:space="0" w:color="000000"/>
              <w:bottom w:val="single" w:sz="4" w:space="0" w:color="000000"/>
              <w:right w:val="single" w:sz="4" w:space="0" w:color="000000"/>
            </w:tcBorders>
            <w:hideMark/>
          </w:tcPr>
          <w:p w14:paraId="60122CBD" w14:textId="77777777" w:rsidR="00784097" w:rsidRPr="00DB4FC1" w:rsidRDefault="00784097" w:rsidP="00DB4FC1">
            <w:pPr>
              <w:pStyle w:val="TableParagraph"/>
              <w:spacing w:before="3" w:line="360" w:lineRule="auto"/>
              <w:ind w:left="143"/>
              <w:rPr>
                <w:rFonts w:ascii="Times New Roman" w:hAnsi="Times New Roman" w:cs="Times New Roman"/>
                <w:sz w:val="24"/>
                <w:szCs w:val="24"/>
              </w:rPr>
            </w:pPr>
            <w:r w:rsidRPr="00DB4FC1">
              <w:rPr>
                <w:rFonts w:ascii="Times New Roman" w:hAnsi="Times New Roman" w:cs="Times New Roman"/>
                <w:sz w:val="24"/>
                <w:szCs w:val="24"/>
              </w:rPr>
              <w:t>6.</w:t>
            </w:r>
          </w:p>
        </w:tc>
        <w:tc>
          <w:tcPr>
            <w:tcW w:w="2114" w:type="dxa"/>
            <w:tcBorders>
              <w:top w:val="single" w:sz="4" w:space="0" w:color="000000"/>
              <w:left w:val="single" w:sz="4" w:space="0" w:color="000000"/>
              <w:bottom w:val="single" w:sz="4" w:space="0" w:color="000000"/>
              <w:right w:val="single" w:sz="4" w:space="0" w:color="000000"/>
            </w:tcBorders>
            <w:hideMark/>
          </w:tcPr>
          <w:p w14:paraId="344B4A25" w14:textId="77777777" w:rsidR="00784097" w:rsidRPr="00DB4FC1" w:rsidRDefault="00784097" w:rsidP="00DB4FC1">
            <w:pPr>
              <w:pStyle w:val="TableParagraph"/>
              <w:spacing w:before="3" w:line="360" w:lineRule="auto"/>
              <w:ind w:left="143"/>
              <w:rPr>
                <w:rFonts w:ascii="Times New Roman" w:hAnsi="Times New Roman" w:cs="Times New Roman"/>
                <w:sz w:val="24"/>
                <w:szCs w:val="24"/>
              </w:rPr>
            </w:pPr>
            <w:r w:rsidRPr="00DB4FC1">
              <w:rPr>
                <w:rFonts w:ascii="Times New Roman" w:hAnsi="Times New Roman" w:cs="Times New Roman"/>
                <w:sz w:val="24"/>
                <w:szCs w:val="24"/>
              </w:rPr>
              <w:t>Interactive</w:t>
            </w:r>
            <w:r w:rsidRPr="00DB4FC1">
              <w:rPr>
                <w:rFonts w:ascii="Times New Roman" w:hAnsi="Times New Roman" w:cs="Times New Roman"/>
                <w:spacing w:val="-4"/>
                <w:sz w:val="24"/>
                <w:szCs w:val="24"/>
              </w:rPr>
              <w:t xml:space="preserve"> </w:t>
            </w:r>
            <w:r w:rsidRPr="00DB4FC1">
              <w:rPr>
                <w:rFonts w:ascii="Times New Roman" w:hAnsi="Times New Roman" w:cs="Times New Roman"/>
                <w:sz w:val="24"/>
                <w:szCs w:val="24"/>
              </w:rPr>
              <w:t>display</w:t>
            </w:r>
          </w:p>
          <w:p w14:paraId="47682E1B" w14:textId="77777777" w:rsidR="00784097" w:rsidRPr="00DB4FC1" w:rsidRDefault="00784097" w:rsidP="00DB4FC1">
            <w:pPr>
              <w:pStyle w:val="TableParagraph"/>
              <w:spacing w:before="41" w:line="360" w:lineRule="auto"/>
              <w:ind w:left="143"/>
              <w:rPr>
                <w:rFonts w:ascii="Times New Roman" w:hAnsi="Times New Roman" w:cs="Times New Roman"/>
                <w:sz w:val="24"/>
                <w:szCs w:val="24"/>
              </w:rPr>
            </w:pPr>
            <w:r w:rsidRPr="00DB4FC1">
              <w:rPr>
                <w:rFonts w:ascii="Times New Roman" w:hAnsi="Times New Roman" w:cs="Times New Roman"/>
                <w:sz w:val="24"/>
                <w:szCs w:val="24"/>
              </w:rPr>
              <w:t>screen</w:t>
            </w:r>
          </w:p>
        </w:tc>
        <w:tc>
          <w:tcPr>
            <w:tcW w:w="3825" w:type="dxa"/>
            <w:tcBorders>
              <w:top w:val="single" w:sz="4" w:space="0" w:color="000000"/>
              <w:left w:val="single" w:sz="4" w:space="0" w:color="000000"/>
              <w:bottom w:val="single" w:sz="4" w:space="0" w:color="000000"/>
              <w:right w:val="single" w:sz="4" w:space="0" w:color="000000"/>
            </w:tcBorders>
            <w:hideMark/>
          </w:tcPr>
          <w:p w14:paraId="02BD9249" w14:textId="77777777" w:rsidR="00784097" w:rsidRPr="00DB4FC1" w:rsidRDefault="00784097" w:rsidP="00DB4FC1">
            <w:pPr>
              <w:pStyle w:val="TableParagraph"/>
              <w:spacing w:before="3" w:line="360" w:lineRule="auto"/>
              <w:ind w:left="142"/>
              <w:rPr>
                <w:rFonts w:ascii="Times New Roman" w:hAnsi="Times New Roman" w:cs="Times New Roman"/>
                <w:sz w:val="24"/>
                <w:szCs w:val="24"/>
              </w:rPr>
            </w:pPr>
            <w:r w:rsidRPr="00DB4FC1">
              <w:rPr>
                <w:rFonts w:ascii="Times New Roman" w:hAnsi="Times New Roman" w:cs="Times New Roman"/>
                <w:sz w:val="24"/>
                <w:szCs w:val="24"/>
              </w:rPr>
              <w:t>75</w:t>
            </w:r>
            <w:r w:rsidRPr="00DB4FC1">
              <w:rPr>
                <w:rFonts w:ascii="Times New Roman" w:hAnsi="Times New Roman" w:cs="Times New Roman"/>
                <w:spacing w:val="-1"/>
                <w:sz w:val="24"/>
                <w:szCs w:val="24"/>
              </w:rPr>
              <w:t xml:space="preserve"> </w:t>
            </w:r>
            <w:r w:rsidRPr="00DB4FC1">
              <w:rPr>
                <w:rFonts w:ascii="Times New Roman" w:hAnsi="Times New Roman" w:cs="Times New Roman"/>
                <w:sz w:val="24"/>
                <w:szCs w:val="24"/>
              </w:rPr>
              <w:t>inches</w:t>
            </w:r>
          </w:p>
        </w:tc>
        <w:tc>
          <w:tcPr>
            <w:tcW w:w="1199" w:type="dxa"/>
            <w:tcBorders>
              <w:top w:val="single" w:sz="4" w:space="0" w:color="000000"/>
              <w:left w:val="single" w:sz="4" w:space="0" w:color="000000"/>
              <w:bottom w:val="single" w:sz="4" w:space="0" w:color="000000"/>
              <w:right w:val="single" w:sz="4" w:space="0" w:color="000000"/>
            </w:tcBorders>
            <w:hideMark/>
          </w:tcPr>
          <w:p w14:paraId="3DA1B125" w14:textId="77777777" w:rsidR="00784097" w:rsidRPr="00DB4FC1" w:rsidRDefault="00784097" w:rsidP="00DB4FC1">
            <w:pPr>
              <w:pStyle w:val="TableParagraph"/>
              <w:spacing w:before="3" w:line="360" w:lineRule="auto"/>
              <w:ind w:left="142"/>
              <w:rPr>
                <w:rFonts w:ascii="Times New Roman" w:hAnsi="Times New Roman" w:cs="Times New Roman"/>
                <w:sz w:val="24"/>
                <w:szCs w:val="24"/>
              </w:rPr>
            </w:pPr>
            <w:r w:rsidRPr="00DB4FC1">
              <w:rPr>
                <w:rFonts w:ascii="Times New Roman" w:hAnsi="Times New Roman" w:cs="Times New Roman"/>
                <w:sz w:val="24"/>
                <w:szCs w:val="24"/>
              </w:rPr>
              <w:t>1 pc</w:t>
            </w:r>
          </w:p>
        </w:tc>
        <w:tc>
          <w:tcPr>
            <w:tcW w:w="1783" w:type="dxa"/>
            <w:tcBorders>
              <w:top w:val="single" w:sz="4" w:space="0" w:color="000000"/>
              <w:left w:val="single" w:sz="4" w:space="0" w:color="000000"/>
              <w:bottom w:val="single" w:sz="4" w:space="0" w:color="000000"/>
              <w:right w:val="single" w:sz="4" w:space="0" w:color="000000"/>
            </w:tcBorders>
            <w:hideMark/>
          </w:tcPr>
          <w:p w14:paraId="7F159BE0" w14:textId="77777777" w:rsidR="00784097" w:rsidRPr="00DB4FC1" w:rsidRDefault="00784097" w:rsidP="00DB4FC1">
            <w:pPr>
              <w:pStyle w:val="TableParagraph"/>
              <w:spacing w:before="3" w:line="360" w:lineRule="auto"/>
              <w:ind w:left="141"/>
              <w:rPr>
                <w:rFonts w:ascii="Times New Roman" w:hAnsi="Times New Roman" w:cs="Times New Roman"/>
                <w:sz w:val="24"/>
                <w:szCs w:val="24"/>
              </w:rPr>
            </w:pPr>
            <w:r w:rsidRPr="00DB4FC1">
              <w:rPr>
                <w:rFonts w:ascii="Times New Roman" w:hAnsi="Times New Roman" w:cs="Times New Roman"/>
                <w:sz w:val="24"/>
                <w:szCs w:val="24"/>
              </w:rPr>
              <w:t>1:25</w:t>
            </w:r>
          </w:p>
        </w:tc>
      </w:tr>
      <w:tr w:rsidR="00784097" w:rsidRPr="00DB4FC1" w14:paraId="78CEAC5A" w14:textId="77777777" w:rsidTr="00784097">
        <w:trPr>
          <w:trHeight w:val="1273"/>
        </w:trPr>
        <w:tc>
          <w:tcPr>
            <w:tcW w:w="814" w:type="dxa"/>
            <w:tcBorders>
              <w:top w:val="single" w:sz="4" w:space="0" w:color="000000"/>
              <w:left w:val="single" w:sz="4" w:space="0" w:color="000000"/>
              <w:bottom w:val="single" w:sz="4" w:space="0" w:color="000000"/>
              <w:right w:val="single" w:sz="4" w:space="0" w:color="000000"/>
            </w:tcBorders>
            <w:hideMark/>
          </w:tcPr>
          <w:p w14:paraId="45697A8B" w14:textId="77777777" w:rsidR="00784097" w:rsidRPr="00DB4FC1" w:rsidRDefault="00784097" w:rsidP="00DB4FC1">
            <w:pPr>
              <w:pStyle w:val="TableParagraph"/>
              <w:spacing w:before="3" w:line="360" w:lineRule="auto"/>
              <w:ind w:left="191"/>
              <w:rPr>
                <w:rFonts w:ascii="Times New Roman" w:hAnsi="Times New Roman" w:cs="Times New Roman"/>
                <w:sz w:val="24"/>
                <w:szCs w:val="24"/>
              </w:rPr>
            </w:pPr>
            <w:r w:rsidRPr="00DB4FC1">
              <w:rPr>
                <w:rFonts w:ascii="Times New Roman" w:hAnsi="Times New Roman" w:cs="Times New Roman"/>
                <w:sz w:val="24"/>
                <w:szCs w:val="24"/>
              </w:rPr>
              <w:t>7.</w:t>
            </w:r>
          </w:p>
        </w:tc>
        <w:tc>
          <w:tcPr>
            <w:tcW w:w="2114" w:type="dxa"/>
            <w:tcBorders>
              <w:top w:val="single" w:sz="4" w:space="0" w:color="000000"/>
              <w:left w:val="single" w:sz="4" w:space="0" w:color="000000"/>
              <w:bottom w:val="single" w:sz="4" w:space="0" w:color="000000"/>
              <w:right w:val="single" w:sz="4" w:space="0" w:color="000000"/>
            </w:tcBorders>
            <w:hideMark/>
          </w:tcPr>
          <w:p w14:paraId="7A8F06A0" w14:textId="77777777" w:rsidR="00784097" w:rsidRPr="00DB4FC1" w:rsidRDefault="00784097" w:rsidP="00DB4FC1">
            <w:pPr>
              <w:pStyle w:val="TableParagraph"/>
              <w:spacing w:before="3" w:line="360" w:lineRule="auto"/>
              <w:ind w:left="143" w:right="400"/>
              <w:rPr>
                <w:rFonts w:ascii="Times New Roman" w:hAnsi="Times New Roman" w:cs="Times New Roman"/>
                <w:sz w:val="24"/>
                <w:szCs w:val="24"/>
              </w:rPr>
            </w:pPr>
            <w:r w:rsidRPr="00DB4FC1">
              <w:rPr>
                <w:rFonts w:ascii="Times New Roman" w:hAnsi="Times New Roman" w:cs="Times New Roman"/>
                <w:sz w:val="24"/>
                <w:szCs w:val="24"/>
              </w:rPr>
              <w:t>Computers with</w:t>
            </w:r>
            <w:r w:rsidRPr="00DB4FC1">
              <w:rPr>
                <w:rFonts w:ascii="Times New Roman" w:hAnsi="Times New Roman" w:cs="Times New Roman"/>
                <w:spacing w:val="-57"/>
                <w:sz w:val="24"/>
                <w:szCs w:val="24"/>
              </w:rPr>
              <w:t xml:space="preserve"> </w:t>
            </w:r>
            <w:r w:rsidRPr="00DB4FC1">
              <w:rPr>
                <w:rFonts w:ascii="Times New Roman" w:hAnsi="Times New Roman" w:cs="Times New Roman"/>
                <w:sz w:val="24"/>
                <w:szCs w:val="24"/>
              </w:rPr>
              <w:t>internet</w:t>
            </w:r>
            <w:r w:rsidRPr="00DB4FC1">
              <w:rPr>
                <w:rFonts w:ascii="Times New Roman" w:hAnsi="Times New Roman" w:cs="Times New Roman"/>
                <w:spacing w:val="-2"/>
                <w:sz w:val="24"/>
                <w:szCs w:val="24"/>
              </w:rPr>
              <w:t xml:space="preserve"> </w:t>
            </w:r>
            <w:r w:rsidRPr="00DB4FC1">
              <w:rPr>
                <w:rFonts w:ascii="Times New Roman" w:hAnsi="Times New Roman" w:cs="Times New Roman"/>
                <w:sz w:val="24"/>
                <w:szCs w:val="24"/>
              </w:rPr>
              <w:t>access</w:t>
            </w:r>
          </w:p>
        </w:tc>
        <w:tc>
          <w:tcPr>
            <w:tcW w:w="3825" w:type="dxa"/>
            <w:tcBorders>
              <w:top w:val="single" w:sz="4" w:space="0" w:color="000000"/>
              <w:left w:val="single" w:sz="4" w:space="0" w:color="000000"/>
              <w:bottom w:val="single" w:sz="4" w:space="0" w:color="000000"/>
              <w:right w:val="single" w:sz="4" w:space="0" w:color="000000"/>
            </w:tcBorders>
            <w:hideMark/>
          </w:tcPr>
          <w:p w14:paraId="5BFE2A0D" w14:textId="77777777" w:rsidR="00784097" w:rsidRPr="00DB4FC1" w:rsidRDefault="00784097" w:rsidP="00DB4FC1">
            <w:pPr>
              <w:pStyle w:val="TableParagraph"/>
              <w:spacing w:before="3" w:line="360" w:lineRule="auto"/>
              <w:ind w:left="142" w:right="865"/>
              <w:rPr>
                <w:rFonts w:ascii="Times New Roman" w:hAnsi="Times New Roman" w:cs="Times New Roman"/>
                <w:sz w:val="24"/>
                <w:szCs w:val="24"/>
              </w:rPr>
            </w:pPr>
            <w:r w:rsidRPr="00DB4FC1">
              <w:rPr>
                <w:rFonts w:ascii="Times New Roman" w:hAnsi="Times New Roman" w:cs="Times New Roman"/>
                <w:sz w:val="24"/>
                <w:szCs w:val="24"/>
              </w:rPr>
              <w:t>Processor: Intel Core i5/i7 or</w:t>
            </w:r>
            <w:r w:rsidRPr="00DB4FC1">
              <w:rPr>
                <w:rFonts w:ascii="Times New Roman" w:hAnsi="Times New Roman" w:cs="Times New Roman"/>
                <w:spacing w:val="-57"/>
                <w:sz w:val="24"/>
                <w:szCs w:val="24"/>
              </w:rPr>
              <w:t xml:space="preserve"> </w:t>
            </w:r>
            <w:r w:rsidRPr="00DB4FC1">
              <w:rPr>
                <w:rFonts w:ascii="Times New Roman" w:hAnsi="Times New Roman" w:cs="Times New Roman"/>
                <w:sz w:val="24"/>
                <w:szCs w:val="24"/>
              </w:rPr>
              <w:t>equivalent</w:t>
            </w:r>
          </w:p>
          <w:p w14:paraId="40A00D5D" w14:textId="77777777" w:rsidR="00784097" w:rsidRPr="00DB4FC1" w:rsidRDefault="00784097" w:rsidP="00DB4FC1">
            <w:pPr>
              <w:pStyle w:val="TableParagraph"/>
              <w:spacing w:line="360" w:lineRule="auto"/>
              <w:ind w:left="142"/>
              <w:rPr>
                <w:rFonts w:ascii="Times New Roman" w:hAnsi="Times New Roman" w:cs="Times New Roman"/>
                <w:sz w:val="24"/>
                <w:szCs w:val="24"/>
              </w:rPr>
            </w:pPr>
            <w:r w:rsidRPr="00DB4FC1">
              <w:rPr>
                <w:rFonts w:ascii="Times New Roman" w:hAnsi="Times New Roman" w:cs="Times New Roman"/>
                <w:sz w:val="24"/>
                <w:szCs w:val="24"/>
              </w:rPr>
              <w:t>RAM:</w:t>
            </w:r>
            <w:r w:rsidRPr="00DB4FC1">
              <w:rPr>
                <w:rFonts w:ascii="Times New Roman" w:hAnsi="Times New Roman" w:cs="Times New Roman"/>
                <w:spacing w:val="-1"/>
                <w:sz w:val="24"/>
                <w:szCs w:val="24"/>
              </w:rPr>
              <w:t xml:space="preserve"> </w:t>
            </w:r>
            <w:r w:rsidRPr="00DB4FC1">
              <w:rPr>
                <w:rFonts w:ascii="Times New Roman" w:hAnsi="Times New Roman" w:cs="Times New Roman"/>
                <w:sz w:val="24"/>
                <w:szCs w:val="24"/>
              </w:rPr>
              <w:t>8GB or higher</w:t>
            </w:r>
          </w:p>
          <w:p w14:paraId="572D7E0D" w14:textId="77777777" w:rsidR="00784097" w:rsidRPr="00DB4FC1" w:rsidRDefault="00784097" w:rsidP="00DB4FC1">
            <w:pPr>
              <w:pStyle w:val="TableParagraph"/>
              <w:spacing w:before="44" w:line="360" w:lineRule="auto"/>
              <w:ind w:left="142"/>
              <w:rPr>
                <w:rFonts w:ascii="Times New Roman" w:hAnsi="Times New Roman" w:cs="Times New Roman"/>
                <w:sz w:val="24"/>
                <w:szCs w:val="24"/>
              </w:rPr>
            </w:pPr>
            <w:r w:rsidRPr="00DB4FC1">
              <w:rPr>
                <w:rFonts w:ascii="Times New Roman" w:hAnsi="Times New Roman" w:cs="Times New Roman"/>
                <w:sz w:val="24"/>
                <w:szCs w:val="24"/>
              </w:rPr>
              <w:t>Storage:</w:t>
            </w:r>
            <w:r w:rsidRPr="00DB4FC1">
              <w:rPr>
                <w:rFonts w:ascii="Times New Roman" w:hAnsi="Times New Roman" w:cs="Times New Roman"/>
                <w:spacing w:val="-1"/>
                <w:sz w:val="24"/>
                <w:szCs w:val="24"/>
              </w:rPr>
              <w:t xml:space="preserve"> </w:t>
            </w:r>
            <w:r w:rsidRPr="00DB4FC1">
              <w:rPr>
                <w:rFonts w:ascii="Times New Roman" w:hAnsi="Times New Roman" w:cs="Times New Roman"/>
                <w:sz w:val="24"/>
                <w:szCs w:val="24"/>
              </w:rPr>
              <w:t>256GB</w:t>
            </w:r>
            <w:r w:rsidRPr="00DB4FC1">
              <w:rPr>
                <w:rFonts w:ascii="Times New Roman" w:hAnsi="Times New Roman" w:cs="Times New Roman"/>
                <w:spacing w:val="-1"/>
                <w:sz w:val="24"/>
                <w:szCs w:val="24"/>
              </w:rPr>
              <w:t xml:space="preserve"> </w:t>
            </w:r>
            <w:r w:rsidRPr="00DB4FC1">
              <w:rPr>
                <w:rFonts w:ascii="Times New Roman" w:hAnsi="Times New Roman" w:cs="Times New Roman"/>
                <w:sz w:val="24"/>
                <w:szCs w:val="24"/>
              </w:rPr>
              <w:t>SSD or</w:t>
            </w:r>
            <w:r w:rsidRPr="00DB4FC1">
              <w:rPr>
                <w:rFonts w:ascii="Times New Roman" w:hAnsi="Times New Roman" w:cs="Times New Roman"/>
                <w:spacing w:val="-3"/>
                <w:sz w:val="24"/>
                <w:szCs w:val="24"/>
              </w:rPr>
              <w:t xml:space="preserve"> </w:t>
            </w:r>
            <w:r w:rsidRPr="00DB4FC1">
              <w:rPr>
                <w:rFonts w:ascii="Times New Roman" w:hAnsi="Times New Roman" w:cs="Times New Roman"/>
                <w:sz w:val="24"/>
                <w:szCs w:val="24"/>
              </w:rPr>
              <w:t>higher</w:t>
            </w:r>
          </w:p>
        </w:tc>
        <w:tc>
          <w:tcPr>
            <w:tcW w:w="1199" w:type="dxa"/>
            <w:tcBorders>
              <w:top w:val="single" w:sz="4" w:space="0" w:color="000000"/>
              <w:left w:val="single" w:sz="4" w:space="0" w:color="000000"/>
              <w:bottom w:val="single" w:sz="4" w:space="0" w:color="000000"/>
              <w:right w:val="single" w:sz="4" w:space="0" w:color="000000"/>
            </w:tcBorders>
            <w:hideMark/>
          </w:tcPr>
          <w:p w14:paraId="0749ADB1" w14:textId="77777777" w:rsidR="00784097" w:rsidRPr="00DB4FC1" w:rsidRDefault="00784097" w:rsidP="00DB4FC1">
            <w:pPr>
              <w:pStyle w:val="TableParagraph"/>
              <w:spacing w:before="3" w:line="360" w:lineRule="auto"/>
              <w:ind w:left="142"/>
              <w:rPr>
                <w:rFonts w:ascii="Times New Roman" w:hAnsi="Times New Roman" w:cs="Times New Roman"/>
                <w:sz w:val="24"/>
                <w:szCs w:val="24"/>
              </w:rPr>
            </w:pPr>
            <w:r w:rsidRPr="00DB4FC1">
              <w:rPr>
                <w:rFonts w:ascii="Times New Roman" w:hAnsi="Times New Roman" w:cs="Times New Roman"/>
                <w:sz w:val="24"/>
                <w:szCs w:val="24"/>
              </w:rPr>
              <w:t>25</w:t>
            </w:r>
            <w:r w:rsidRPr="00DB4FC1">
              <w:rPr>
                <w:rFonts w:ascii="Times New Roman" w:hAnsi="Times New Roman" w:cs="Times New Roman"/>
                <w:spacing w:val="-1"/>
                <w:sz w:val="24"/>
                <w:szCs w:val="24"/>
              </w:rPr>
              <w:t xml:space="preserve"> </w:t>
            </w:r>
            <w:r w:rsidRPr="00DB4FC1">
              <w:rPr>
                <w:rFonts w:ascii="Times New Roman" w:hAnsi="Times New Roman" w:cs="Times New Roman"/>
                <w:sz w:val="24"/>
                <w:szCs w:val="24"/>
              </w:rPr>
              <w:t>pcs</w:t>
            </w:r>
          </w:p>
        </w:tc>
        <w:tc>
          <w:tcPr>
            <w:tcW w:w="1783" w:type="dxa"/>
            <w:tcBorders>
              <w:top w:val="single" w:sz="4" w:space="0" w:color="000000"/>
              <w:left w:val="single" w:sz="4" w:space="0" w:color="000000"/>
              <w:bottom w:val="single" w:sz="4" w:space="0" w:color="000000"/>
              <w:right w:val="single" w:sz="4" w:space="0" w:color="000000"/>
            </w:tcBorders>
            <w:hideMark/>
          </w:tcPr>
          <w:p w14:paraId="3099012B" w14:textId="77777777" w:rsidR="00784097" w:rsidRPr="00DB4FC1" w:rsidRDefault="00784097" w:rsidP="00DB4FC1">
            <w:pPr>
              <w:pStyle w:val="TableParagraph"/>
              <w:spacing w:before="3" w:line="360" w:lineRule="auto"/>
              <w:ind w:left="141"/>
              <w:rPr>
                <w:rFonts w:ascii="Times New Roman" w:hAnsi="Times New Roman" w:cs="Times New Roman"/>
                <w:sz w:val="24"/>
                <w:szCs w:val="24"/>
              </w:rPr>
            </w:pPr>
            <w:r w:rsidRPr="00DB4FC1">
              <w:rPr>
                <w:rFonts w:ascii="Times New Roman" w:hAnsi="Times New Roman" w:cs="Times New Roman"/>
                <w:sz w:val="24"/>
                <w:szCs w:val="24"/>
              </w:rPr>
              <w:t>1:25</w:t>
            </w:r>
          </w:p>
        </w:tc>
      </w:tr>
      <w:tr w:rsidR="00784097" w:rsidRPr="00DB4FC1" w14:paraId="7715F8CD" w14:textId="77777777" w:rsidTr="00784097">
        <w:trPr>
          <w:trHeight w:val="954"/>
        </w:trPr>
        <w:tc>
          <w:tcPr>
            <w:tcW w:w="814" w:type="dxa"/>
            <w:tcBorders>
              <w:top w:val="single" w:sz="4" w:space="0" w:color="000000"/>
              <w:left w:val="single" w:sz="4" w:space="0" w:color="000000"/>
              <w:bottom w:val="single" w:sz="4" w:space="0" w:color="000000"/>
              <w:right w:val="single" w:sz="4" w:space="0" w:color="000000"/>
            </w:tcBorders>
            <w:hideMark/>
          </w:tcPr>
          <w:p w14:paraId="2BB701D1" w14:textId="77777777" w:rsidR="00784097" w:rsidRPr="00DB4FC1" w:rsidRDefault="00784097" w:rsidP="00DB4FC1">
            <w:pPr>
              <w:pStyle w:val="TableParagraph"/>
              <w:spacing w:before="3" w:line="360" w:lineRule="auto"/>
              <w:ind w:left="242"/>
              <w:rPr>
                <w:rFonts w:ascii="Times New Roman" w:hAnsi="Times New Roman" w:cs="Times New Roman"/>
                <w:sz w:val="24"/>
                <w:szCs w:val="24"/>
              </w:rPr>
            </w:pPr>
            <w:r w:rsidRPr="00DB4FC1">
              <w:rPr>
                <w:rFonts w:ascii="Times New Roman" w:hAnsi="Times New Roman" w:cs="Times New Roman"/>
                <w:sz w:val="24"/>
                <w:szCs w:val="24"/>
              </w:rPr>
              <w:t>8.</w:t>
            </w:r>
          </w:p>
        </w:tc>
        <w:tc>
          <w:tcPr>
            <w:tcW w:w="2114" w:type="dxa"/>
            <w:tcBorders>
              <w:top w:val="single" w:sz="4" w:space="0" w:color="000000"/>
              <w:left w:val="single" w:sz="4" w:space="0" w:color="000000"/>
              <w:bottom w:val="single" w:sz="4" w:space="0" w:color="000000"/>
              <w:right w:val="single" w:sz="4" w:space="0" w:color="000000"/>
            </w:tcBorders>
          </w:tcPr>
          <w:p w14:paraId="26CD71FD" w14:textId="77777777" w:rsidR="00784097" w:rsidRPr="00DB4FC1" w:rsidRDefault="00784097" w:rsidP="00DB4FC1">
            <w:pPr>
              <w:pStyle w:val="TableParagraph"/>
              <w:spacing w:before="3" w:line="360" w:lineRule="auto"/>
              <w:ind w:left="143"/>
              <w:rPr>
                <w:rFonts w:ascii="Times New Roman" w:hAnsi="Times New Roman" w:cs="Times New Roman"/>
                <w:sz w:val="24"/>
                <w:szCs w:val="24"/>
              </w:rPr>
            </w:pPr>
            <w:r w:rsidRPr="00DB4FC1">
              <w:rPr>
                <w:rFonts w:ascii="Times New Roman" w:hAnsi="Times New Roman" w:cs="Times New Roman"/>
                <w:sz w:val="24"/>
                <w:szCs w:val="24"/>
              </w:rPr>
              <w:t>Handheld Calibrators</w:t>
            </w:r>
          </w:p>
        </w:tc>
        <w:tc>
          <w:tcPr>
            <w:tcW w:w="3825" w:type="dxa"/>
            <w:tcBorders>
              <w:top w:val="single" w:sz="4" w:space="0" w:color="000000"/>
              <w:left w:val="single" w:sz="4" w:space="0" w:color="000000"/>
              <w:bottom w:val="single" w:sz="4" w:space="0" w:color="000000"/>
              <w:right w:val="single" w:sz="4" w:space="0" w:color="000000"/>
            </w:tcBorders>
          </w:tcPr>
          <w:p w14:paraId="329AC031" w14:textId="77777777" w:rsidR="00784097" w:rsidRPr="00DB4FC1" w:rsidRDefault="00784097">
            <w:pPr>
              <w:pStyle w:val="TableParagraph"/>
              <w:numPr>
                <w:ilvl w:val="0"/>
                <w:numId w:val="335"/>
              </w:numPr>
              <w:spacing w:before="3" w:line="360" w:lineRule="auto"/>
              <w:ind w:right="134"/>
              <w:rPr>
                <w:rFonts w:ascii="Times New Roman" w:hAnsi="Times New Roman" w:cs="Times New Roman"/>
                <w:sz w:val="24"/>
                <w:szCs w:val="24"/>
              </w:rPr>
            </w:pPr>
            <w:r w:rsidRPr="00DB4FC1">
              <w:rPr>
                <w:rFonts w:ascii="Times New Roman" w:hAnsi="Times New Roman" w:cs="Times New Roman"/>
                <w:sz w:val="24"/>
                <w:szCs w:val="24"/>
              </w:rPr>
              <w:t>Yokogawa HART Communicator</w:t>
            </w:r>
          </w:p>
          <w:p w14:paraId="75CBE400" w14:textId="77777777" w:rsidR="00784097" w:rsidRPr="00DB4FC1" w:rsidRDefault="00784097">
            <w:pPr>
              <w:pStyle w:val="TableParagraph"/>
              <w:numPr>
                <w:ilvl w:val="0"/>
                <w:numId w:val="335"/>
              </w:numPr>
              <w:spacing w:before="3" w:line="360" w:lineRule="auto"/>
              <w:ind w:right="134"/>
              <w:rPr>
                <w:rFonts w:ascii="Times New Roman" w:hAnsi="Times New Roman" w:cs="Times New Roman"/>
                <w:sz w:val="24"/>
                <w:szCs w:val="24"/>
              </w:rPr>
            </w:pPr>
            <w:r w:rsidRPr="00DB4FC1">
              <w:rPr>
                <w:rFonts w:ascii="Times New Roman" w:hAnsi="Times New Roman" w:cs="Times New Roman"/>
                <w:sz w:val="24"/>
                <w:szCs w:val="24"/>
              </w:rPr>
              <w:t>Emerson AMS Device Manager</w:t>
            </w:r>
          </w:p>
          <w:p w14:paraId="29F6C9CA" w14:textId="77777777" w:rsidR="00784097" w:rsidRPr="00DB4FC1" w:rsidRDefault="00784097">
            <w:pPr>
              <w:pStyle w:val="TableParagraph"/>
              <w:numPr>
                <w:ilvl w:val="0"/>
                <w:numId w:val="335"/>
              </w:numPr>
              <w:spacing w:before="3" w:line="360" w:lineRule="auto"/>
              <w:ind w:right="134"/>
              <w:rPr>
                <w:rFonts w:ascii="Times New Roman" w:hAnsi="Times New Roman" w:cs="Times New Roman"/>
                <w:sz w:val="24"/>
                <w:szCs w:val="24"/>
              </w:rPr>
            </w:pPr>
            <w:r w:rsidRPr="00DB4FC1">
              <w:rPr>
                <w:rFonts w:ascii="Times New Roman" w:hAnsi="Times New Roman" w:cs="Times New Roman"/>
                <w:sz w:val="24"/>
                <w:szCs w:val="24"/>
              </w:rPr>
              <w:t xml:space="preserve">ABB </w:t>
            </w:r>
            <w:proofErr w:type="spellStart"/>
            <w:r w:rsidRPr="00DB4FC1">
              <w:rPr>
                <w:rFonts w:ascii="Times New Roman" w:hAnsi="Times New Roman" w:cs="Times New Roman"/>
                <w:sz w:val="24"/>
                <w:szCs w:val="24"/>
              </w:rPr>
              <w:t>FieldXpert</w:t>
            </w:r>
            <w:proofErr w:type="spellEnd"/>
          </w:p>
          <w:p w14:paraId="7BA81289" w14:textId="77777777" w:rsidR="00784097" w:rsidRPr="00DB4FC1" w:rsidRDefault="00784097">
            <w:pPr>
              <w:pStyle w:val="TableParagraph"/>
              <w:numPr>
                <w:ilvl w:val="0"/>
                <w:numId w:val="335"/>
              </w:numPr>
              <w:spacing w:before="3" w:line="360" w:lineRule="auto"/>
              <w:ind w:right="134"/>
              <w:rPr>
                <w:rFonts w:ascii="Times New Roman" w:hAnsi="Times New Roman" w:cs="Times New Roman"/>
                <w:sz w:val="24"/>
                <w:szCs w:val="24"/>
              </w:rPr>
            </w:pPr>
            <w:r w:rsidRPr="00DB4FC1">
              <w:rPr>
                <w:rFonts w:ascii="Times New Roman" w:hAnsi="Times New Roman" w:cs="Times New Roman"/>
                <w:sz w:val="24"/>
                <w:szCs w:val="24"/>
              </w:rPr>
              <w:t>Honeywell DTM+</w:t>
            </w:r>
          </w:p>
          <w:p w14:paraId="79DC0EE6" w14:textId="77777777" w:rsidR="00784097" w:rsidRPr="00DB4FC1" w:rsidRDefault="00784097">
            <w:pPr>
              <w:pStyle w:val="TableParagraph"/>
              <w:numPr>
                <w:ilvl w:val="0"/>
                <w:numId w:val="335"/>
              </w:numPr>
              <w:spacing w:before="3" w:line="360" w:lineRule="auto"/>
              <w:ind w:right="134"/>
              <w:rPr>
                <w:rFonts w:ascii="Times New Roman" w:hAnsi="Times New Roman" w:cs="Times New Roman"/>
                <w:sz w:val="24"/>
                <w:szCs w:val="24"/>
              </w:rPr>
            </w:pPr>
            <w:r w:rsidRPr="00DB4FC1">
              <w:rPr>
                <w:rFonts w:ascii="Times New Roman" w:hAnsi="Times New Roman" w:cs="Times New Roman"/>
                <w:sz w:val="24"/>
                <w:szCs w:val="24"/>
              </w:rPr>
              <w:t>Endress+Hauser FieldCare</w:t>
            </w:r>
          </w:p>
        </w:tc>
        <w:tc>
          <w:tcPr>
            <w:tcW w:w="1199" w:type="dxa"/>
            <w:tcBorders>
              <w:top w:val="single" w:sz="4" w:space="0" w:color="000000"/>
              <w:left w:val="single" w:sz="4" w:space="0" w:color="000000"/>
              <w:bottom w:val="single" w:sz="4" w:space="0" w:color="000000"/>
              <w:right w:val="single" w:sz="4" w:space="0" w:color="000000"/>
            </w:tcBorders>
          </w:tcPr>
          <w:p w14:paraId="0A347496" w14:textId="77777777" w:rsidR="00784097" w:rsidRPr="00DB4FC1" w:rsidRDefault="00784097" w:rsidP="00DB4FC1">
            <w:pPr>
              <w:pStyle w:val="TableParagraph"/>
              <w:spacing w:line="360" w:lineRule="auto"/>
              <w:ind w:left="142"/>
              <w:rPr>
                <w:rFonts w:ascii="Times New Roman" w:hAnsi="Times New Roman" w:cs="Times New Roman"/>
                <w:sz w:val="24"/>
                <w:szCs w:val="24"/>
              </w:rPr>
            </w:pPr>
            <w:r w:rsidRPr="00DB4FC1">
              <w:rPr>
                <w:rFonts w:ascii="Times New Roman" w:hAnsi="Times New Roman" w:cs="Times New Roman"/>
                <w:sz w:val="24"/>
                <w:szCs w:val="24"/>
              </w:rPr>
              <w:t xml:space="preserve">1 pc </w:t>
            </w:r>
          </w:p>
        </w:tc>
        <w:tc>
          <w:tcPr>
            <w:tcW w:w="1783" w:type="dxa"/>
            <w:tcBorders>
              <w:top w:val="single" w:sz="4" w:space="0" w:color="000000"/>
              <w:left w:val="single" w:sz="4" w:space="0" w:color="000000"/>
              <w:bottom w:val="single" w:sz="4" w:space="0" w:color="000000"/>
              <w:right w:val="single" w:sz="4" w:space="0" w:color="000000"/>
            </w:tcBorders>
          </w:tcPr>
          <w:p w14:paraId="196948AE" w14:textId="77777777" w:rsidR="00784097" w:rsidRPr="00DB4FC1" w:rsidRDefault="00784097" w:rsidP="00DB4FC1">
            <w:pPr>
              <w:pStyle w:val="TableParagraph"/>
              <w:spacing w:before="3" w:line="360" w:lineRule="auto"/>
              <w:ind w:left="141" w:right="480"/>
              <w:rPr>
                <w:rFonts w:ascii="Times New Roman" w:hAnsi="Times New Roman" w:cs="Times New Roman"/>
                <w:sz w:val="24"/>
                <w:szCs w:val="24"/>
              </w:rPr>
            </w:pPr>
            <w:r w:rsidRPr="00DB4FC1">
              <w:rPr>
                <w:rFonts w:ascii="Times New Roman" w:hAnsi="Times New Roman" w:cs="Times New Roman"/>
                <w:sz w:val="24"/>
                <w:szCs w:val="24"/>
              </w:rPr>
              <w:t>1:25</w:t>
            </w:r>
          </w:p>
        </w:tc>
      </w:tr>
      <w:tr w:rsidR="00784097" w:rsidRPr="00DB4FC1" w14:paraId="490F855E" w14:textId="77777777" w:rsidTr="00784097">
        <w:trPr>
          <w:trHeight w:val="640"/>
        </w:trPr>
        <w:tc>
          <w:tcPr>
            <w:tcW w:w="814" w:type="dxa"/>
            <w:tcBorders>
              <w:top w:val="single" w:sz="4" w:space="0" w:color="000000"/>
              <w:left w:val="single" w:sz="4" w:space="0" w:color="000000"/>
              <w:bottom w:val="single" w:sz="4" w:space="0" w:color="000000"/>
              <w:right w:val="single" w:sz="4" w:space="0" w:color="000000"/>
            </w:tcBorders>
            <w:hideMark/>
          </w:tcPr>
          <w:p w14:paraId="20F6B627" w14:textId="77777777" w:rsidR="00784097" w:rsidRPr="00DB4FC1" w:rsidRDefault="00784097" w:rsidP="00DB4FC1">
            <w:pPr>
              <w:pStyle w:val="TableParagraph"/>
              <w:spacing w:before="3" w:line="360" w:lineRule="auto"/>
              <w:ind w:left="143"/>
              <w:rPr>
                <w:rFonts w:ascii="Times New Roman" w:hAnsi="Times New Roman" w:cs="Times New Roman"/>
                <w:b/>
                <w:sz w:val="24"/>
                <w:szCs w:val="24"/>
              </w:rPr>
            </w:pPr>
            <w:r w:rsidRPr="00DB4FC1">
              <w:rPr>
                <w:rFonts w:ascii="Times New Roman" w:hAnsi="Times New Roman" w:cs="Times New Roman"/>
                <w:b/>
                <w:w w:val="99"/>
                <w:sz w:val="24"/>
                <w:szCs w:val="24"/>
              </w:rPr>
              <w:t>C</w:t>
            </w:r>
          </w:p>
        </w:tc>
        <w:tc>
          <w:tcPr>
            <w:tcW w:w="2114" w:type="dxa"/>
            <w:tcBorders>
              <w:top w:val="single" w:sz="4" w:space="0" w:color="000000"/>
              <w:left w:val="single" w:sz="4" w:space="0" w:color="000000"/>
              <w:bottom w:val="single" w:sz="4" w:space="0" w:color="000000"/>
              <w:right w:val="single" w:sz="4" w:space="0" w:color="000000"/>
            </w:tcBorders>
            <w:hideMark/>
          </w:tcPr>
          <w:p w14:paraId="33B6BC60" w14:textId="77777777" w:rsidR="00784097" w:rsidRPr="00DB4FC1" w:rsidRDefault="00784097" w:rsidP="00DB4FC1">
            <w:pPr>
              <w:pStyle w:val="TableParagraph"/>
              <w:spacing w:before="3" w:line="360" w:lineRule="auto"/>
              <w:ind w:left="143"/>
              <w:rPr>
                <w:rFonts w:ascii="Times New Roman" w:hAnsi="Times New Roman" w:cs="Times New Roman"/>
                <w:b/>
                <w:sz w:val="24"/>
                <w:szCs w:val="24"/>
              </w:rPr>
            </w:pPr>
            <w:r w:rsidRPr="00DB4FC1">
              <w:rPr>
                <w:rFonts w:ascii="Times New Roman" w:hAnsi="Times New Roman" w:cs="Times New Roman"/>
                <w:b/>
                <w:sz w:val="24"/>
                <w:szCs w:val="24"/>
              </w:rPr>
              <w:t>Consumable</w:t>
            </w:r>
          </w:p>
          <w:p w14:paraId="04659049" w14:textId="77777777" w:rsidR="00784097" w:rsidRPr="00DB4FC1" w:rsidRDefault="00784097" w:rsidP="00DB4FC1">
            <w:pPr>
              <w:pStyle w:val="TableParagraph"/>
              <w:spacing w:before="41" w:line="360" w:lineRule="auto"/>
              <w:ind w:left="143"/>
              <w:rPr>
                <w:rFonts w:ascii="Times New Roman" w:hAnsi="Times New Roman" w:cs="Times New Roman"/>
                <w:b/>
                <w:sz w:val="24"/>
                <w:szCs w:val="24"/>
              </w:rPr>
            </w:pPr>
            <w:r w:rsidRPr="00DB4FC1">
              <w:rPr>
                <w:rFonts w:ascii="Times New Roman" w:hAnsi="Times New Roman" w:cs="Times New Roman"/>
                <w:b/>
                <w:sz w:val="24"/>
                <w:szCs w:val="24"/>
              </w:rPr>
              <w:t>materials</w:t>
            </w:r>
          </w:p>
        </w:tc>
        <w:tc>
          <w:tcPr>
            <w:tcW w:w="3825" w:type="dxa"/>
            <w:tcBorders>
              <w:top w:val="single" w:sz="4" w:space="0" w:color="000000"/>
              <w:left w:val="single" w:sz="4" w:space="0" w:color="000000"/>
              <w:bottom w:val="single" w:sz="4" w:space="0" w:color="000000"/>
              <w:right w:val="single" w:sz="4" w:space="0" w:color="000000"/>
            </w:tcBorders>
          </w:tcPr>
          <w:p w14:paraId="475CF917" w14:textId="77777777" w:rsidR="00784097" w:rsidRPr="00DB4FC1" w:rsidRDefault="00784097" w:rsidP="00DB4FC1">
            <w:pPr>
              <w:pStyle w:val="TableParagraph"/>
              <w:spacing w:line="360" w:lineRule="auto"/>
              <w:rPr>
                <w:rFonts w:ascii="Times New Roman" w:hAnsi="Times New Roman" w:cs="Times New Roman"/>
                <w:sz w:val="24"/>
                <w:szCs w:val="24"/>
              </w:rPr>
            </w:pPr>
          </w:p>
        </w:tc>
        <w:tc>
          <w:tcPr>
            <w:tcW w:w="1199" w:type="dxa"/>
            <w:tcBorders>
              <w:top w:val="single" w:sz="4" w:space="0" w:color="000000"/>
              <w:left w:val="single" w:sz="4" w:space="0" w:color="000000"/>
              <w:bottom w:val="single" w:sz="4" w:space="0" w:color="000000"/>
              <w:right w:val="single" w:sz="4" w:space="0" w:color="000000"/>
            </w:tcBorders>
          </w:tcPr>
          <w:p w14:paraId="54CCC683" w14:textId="77777777" w:rsidR="00784097" w:rsidRPr="00DB4FC1" w:rsidRDefault="00784097" w:rsidP="00DB4FC1">
            <w:pPr>
              <w:pStyle w:val="TableParagraph"/>
              <w:spacing w:line="360" w:lineRule="auto"/>
              <w:rPr>
                <w:rFonts w:ascii="Times New Roman" w:hAnsi="Times New Roman" w:cs="Times New Roman"/>
                <w:sz w:val="24"/>
                <w:szCs w:val="24"/>
              </w:rPr>
            </w:pPr>
          </w:p>
        </w:tc>
        <w:tc>
          <w:tcPr>
            <w:tcW w:w="1783" w:type="dxa"/>
            <w:tcBorders>
              <w:top w:val="single" w:sz="4" w:space="0" w:color="000000"/>
              <w:left w:val="single" w:sz="4" w:space="0" w:color="000000"/>
              <w:bottom w:val="single" w:sz="4" w:space="0" w:color="000000"/>
              <w:right w:val="single" w:sz="4" w:space="0" w:color="000000"/>
            </w:tcBorders>
          </w:tcPr>
          <w:p w14:paraId="4EE883A7" w14:textId="77777777" w:rsidR="00784097" w:rsidRPr="00DB4FC1" w:rsidRDefault="00784097" w:rsidP="00DB4FC1">
            <w:pPr>
              <w:pStyle w:val="TableParagraph"/>
              <w:spacing w:line="360" w:lineRule="auto"/>
              <w:rPr>
                <w:rFonts w:ascii="Times New Roman" w:hAnsi="Times New Roman" w:cs="Times New Roman"/>
                <w:sz w:val="24"/>
                <w:szCs w:val="24"/>
              </w:rPr>
            </w:pPr>
          </w:p>
        </w:tc>
      </w:tr>
      <w:tr w:rsidR="00784097" w:rsidRPr="00DB4FC1" w14:paraId="0A034939" w14:textId="77777777" w:rsidTr="00784097">
        <w:trPr>
          <w:trHeight w:val="568"/>
        </w:trPr>
        <w:tc>
          <w:tcPr>
            <w:tcW w:w="814" w:type="dxa"/>
            <w:tcBorders>
              <w:top w:val="single" w:sz="4" w:space="0" w:color="000000"/>
              <w:left w:val="single" w:sz="4" w:space="0" w:color="000000"/>
              <w:bottom w:val="single" w:sz="4" w:space="0" w:color="000000"/>
              <w:right w:val="single" w:sz="4" w:space="0" w:color="000000"/>
            </w:tcBorders>
            <w:hideMark/>
          </w:tcPr>
          <w:p w14:paraId="737C4FF8" w14:textId="77777777" w:rsidR="00784097" w:rsidRPr="00DB4FC1" w:rsidRDefault="00784097" w:rsidP="00DB4FC1">
            <w:pPr>
              <w:pStyle w:val="TableParagraph"/>
              <w:spacing w:before="3" w:line="360" w:lineRule="auto"/>
              <w:ind w:right="259"/>
              <w:jc w:val="right"/>
              <w:rPr>
                <w:rFonts w:ascii="Times New Roman" w:hAnsi="Times New Roman" w:cs="Times New Roman"/>
                <w:sz w:val="24"/>
                <w:szCs w:val="24"/>
              </w:rPr>
            </w:pPr>
            <w:r w:rsidRPr="00DB4FC1">
              <w:rPr>
                <w:rFonts w:ascii="Times New Roman" w:hAnsi="Times New Roman" w:cs="Times New Roman"/>
                <w:sz w:val="24"/>
                <w:szCs w:val="24"/>
              </w:rPr>
              <w:t>39.</w:t>
            </w:r>
          </w:p>
        </w:tc>
        <w:tc>
          <w:tcPr>
            <w:tcW w:w="2114" w:type="dxa"/>
            <w:tcBorders>
              <w:top w:val="single" w:sz="4" w:space="0" w:color="000000"/>
              <w:left w:val="single" w:sz="4" w:space="0" w:color="000000"/>
              <w:bottom w:val="single" w:sz="4" w:space="0" w:color="000000"/>
              <w:right w:val="single" w:sz="4" w:space="0" w:color="000000"/>
            </w:tcBorders>
          </w:tcPr>
          <w:p w14:paraId="0314E1B9" w14:textId="77777777" w:rsidR="00784097" w:rsidRPr="00DB4FC1" w:rsidRDefault="00784097" w:rsidP="00DB4FC1">
            <w:pPr>
              <w:pStyle w:val="TableParagraph"/>
              <w:spacing w:before="3" w:line="360" w:lineRule="auto"/>
              <w:ind w:left="143"/>
              <w:rPr>
                <w:rFonts w:ascii="Times New Roman" w:hAnsi="Times New Roman" w:cs="Times New Roman"/>
                <w:sz w:val="24"/>
                <w:szCs w:val="24"/>
              </w:rPr>
            </w:pPr>
          </w:p>
        </w:tc>
        <w:tc>
          <w:tcPr>
            <w:tcW w:w="3825" w:type="dxa"/>
            <w:tcBorders>
              <w:top w:val="single" w:sz="4" w:space="0" w:color="000000"/>
              <w:left w:val="single" w:sz="4" w:space="0" w:color="000000"/>
              <w:bottom w:val="single" w:sz="4" w:space="0" w:color="000000"/>
              <w:right w:val="single" w:sz="4" w:space="0" w:color="000000"/>
            </w:tcBorders>
          </w:tcPr>
          <w:p w14:paraId="532416CD" w14:textId="77777777" w:rsidR="00784097" w:rsidRPr="00DB4FC1" w:rsidRDefault="00784097" w:rsidP="00DB4FC1">
            <w:pPr>
              <w:pStyle w:val="TableParagraph"/>
              <w:spacing w:before="3" w:line="360" w:lineRule="auto"/>
              <w:ind w:left="142"/>
              <w:rPr>
                <w:rFonts w:ascii="Times New Roman" w:hAnsi="Times New Roman" w:cs="Times New Roman"/>
                <w:sz w:val="24"/>
                <w:szCs w:val="24"/>
              </w:rPr>
            </w:pPr>
          </w:p>
        </w:tc>
        <w:tc>
          <w:tcPr>
            <w:tcW w:w="1199" w:type="dxa"/>
            <w:tcBorders>
              <w:top w:val="single" w:sz="4" w:space="0" w:color="000000"/>
              <w:left w:val="single" w:sz="4" w:space="0" w:color="000000"/>
              <w:bottom w:val="single" w:sz="4" w:space="0" w:color="000000"/>
              <w:right w:val="single" w:sz="4" w:space="0" w:color="000000"/>
            </w:tcBorders>
          </w:tcPr>
          <w:p w14:paraId="2A8B90D7" w14:textId="77777777" w:rsidR="00784097" w:rsidRPr="00DB4FC1" w:rsidRDefault="00784097" w:rsidP="00DB4FC1">
            <w:pPr>
              <w:pStyle w:val="TableParagraph"/>
              <w:spacing w:before="3" w:line="360" w:lineRule="auto"/>
              <w:ind w:left="142"/>
              <w:rPr>
                <w:rFonts w:ascii="Times New Roman" w:hAnsi="Times New Roman" w:cs="Times New Roman"/>
                <w:sz w:val="24"/>
                <w:szCs w:val="24"/>
              </w:rPr>
            </w:pPr>
          </w:p>
        </w:tc>
        <w:tc>
          <w:tcPr>
            <w:tcW w:w="1783" w:type="dxa"/>
            <w:tcBorders>
              <w:top w:val="single" w:sz="4" w:space="0" w:color="000000"/>
              <w:left w:val="single" w:sz="4" w:space="0" w:color="000000"/>
              <w:bottom w:val="single" w:sz="4" w:space="0" w:color="000000"/>
              <w:right w:val="single" w:sz="4" w:space="0" w:color="000000"/>
            </w:tcBorders>
          </w:tcPr>
          <w:p w14:paraId="474054D5" w14:textId="77777777" w:rsidR="00784097" w:rsidRPr="00DB4FC1" w:rsidRDefault="00784097" w:rsidP="00DB4FC1">
            <w:pPr>
              <w:pStyle w:val="TableParagraph"/>
              <w:spacing w:line="360" w:lineRule="auto"/>
              <w:rPr>
                <w:rFonts w:ascii="Times New Roman" w:hAnsi="Times New Roman" w:cs="Times New Roman"/>
                <w:sz w:val="24"/>
                <w:szCs w:val="24"/>
              </w:rPr>
            </w:pPr>
          </w:p>
        </w:tc>
      </w:tr>
      <w:tr w:rsidR="00784097" w:rsidRPr="00DB4FC1" w14:paraId="7BBAAEB6" w14:textId="77777777" w:rsidTr="00784097">
        <w:trPr>
          <w:trHeight w:val="570"/>
        </w:trPr>
        <w:tc>
          <w:tcPr>
            <w:tcW w:w="814" w:type="dxa"/>
            <w:tcBorders>
              <w:top w:val="single" w:sz="4" w:space="0" w:color="000000"/>
              <w:left w:val="single" w:sz="4" w:space="0" w:color="000000"/>
              <w:bottom w:val="single" w:sz="4" w:space="0" w:color="000000"/>
              <w:right w:val="single" w:sz="4" w:space="0" w:color="000000"/>
            </w:tcBorders>
            <w:hideMark/>
          </w:tcPr>
          <w:p w14:paraId="3B1CBB04" w14:textId="77777777" w:rsidR="00784097" w:rsidRPr="00DB4FC1" w:rsidRDefault="00784097" w:rsidP="00DB4FC1">
            <w:pPr>
              <w:pStyle w:val="TableParagraph"/>
              <w:spacing w:before="3" w:line="360" w:lineRule="auto"/>
              <w:ind w:left="143"/>
              <w:rPr>
                <w:rFonts w:ascii="Times New Roman" w:hAnsi="Times New Roman" w:cs="Times New Roman"/>
                <w:b/>
                <w:sz w:val="24"/>
                <w:szCs w:val="24"/>
              </w:rPr>
            </w:pPr>
            <w:r w:rsidRPr="00DB4FC1">
              <w:rPr>
                <w:rFonts w:ascii="Times New Roman" w:hAnsi="Times New Roman" w:cs="Times New Roman"/>
                <w:b/>
                <w:w w:val="99"/>
                <w:sz w:val="24"/>
                <w:szCs w:val="24"/>
              </w:rPr>
              <w:t>D</w:t>
            </w:r>
          </w:p>
        </w:tc>
        <w:tc>
          <w:tcPr>
            <w:tcW w:w="2114" w:type="dxa"/>
            <w:tcBorders>
              <w:top w:val="single" w:sz="4" w:space="0" w:color="000000"/>
              <w:left w:val="single" w:sz="4" w:space="0" w:color="000000"/>
              <w:bottom w:val="single" w:sz="4" w:space="0" w:color="000000"/>
              <w:right w:val="single" w:sz="4" w:space="0" w:color="000000"/>
            </w:tcBorders>
            <w:hideMark/>
          </w:tcPr>
          <w:p w14:paraId="583F61D7" w14:textId="77777777" w:rsidR="00784097" w:rsidRPr="00DB4FC1" w:rsidRDefault="00784097" w:rsidP="00DB4FC1">
            <w:pPr>
              <w:pStyle w:val="TableParagraph"/>
              <w:spacing w:before="3" w:line="360" w:lineRule="auto"/>
              <w:ind w:left="143"/>
              <w:rPr>
                <w:rFonts w:ascii="Times New Roman" w:hAnsi="Times New Roman" w:cs="Times New Roman"/>
                <w:b/>
                <w:sz w:val="24"/>
                <w:szCs w:val="24"/>
              </w:rPr>
            </w:pPr>
            <w:r w:rsidRPr="00DB4FC1">
              <w:rPr>
                <w:rFonts w:ascii="Times New Roman" w:hAnsi="Times New Roman" w:cs="Times New Roman"/>
                <w:b/>
                <w:sz w:val="24"/>
                <w:szCs w:val="24"/>
              </w:rPr>
              <w:t>Software</w:t>
            </w:r>
          </w:p>
        </w:tc>
        <w:tc>
          <w:tcPr>
            <w:tcW w:w="3825" w:type="dxa"/>
            <w:tcBorders>
              <w:top w:val="single" w:sz="4" w:space="0" w:color="000000"/>
              <w:left w:val="single" w:sz="4" w:space="0" w:color="000000"/>
              <w:bottom w:val="single" w:sz="4" w:space="0" w:color="000000"/>
              <w:right w:val="single" w:sz="4" w:space="0" w:color="000000"/>
            </w:tcBorders>
          </w:tcPr>
          <w:p w14:paraId="129969B2" w14:textId="77777777" w:rsidR="00784097" w:rsidRPr="00DB4FC1" w:rsidRDefault="00784097" w:rsidP="00DB4FC1">
            <w:pPr>
              <w:pStyle w:val="TableParagraph"/>
              <w:spacing w:line="360" w:lineRule="auto"/>
              <w:rPr>
                <w:rFonts w:ascii="Times New Roman" w:hAnsi="Times New Roman" w:cs="Times New Roman"/>
                <w:sz w:val="24"/>
                <w:szCs w:val="24"/>
              </w:rPr>
            </w:pPr>
          </w:p>
        </w:tc>
        <w:tc>
          <w:tcPr>
            <w:tcW w:w="1199" w:type="dxa"/>
            <w:tcBorders>
              <w:top w:val="single" w:sz="4" w:space="0" w:color="000000"/>
              <w:left w:val="single" w:sz="4" w:space="0" w:color="000000"/>
              <w:bottom w:val="single" w:sz="4" w:space="0" w:color="000000"/>
              <w:right w:val="single" w:sz="4" w:space="0" w:color="000000"/>
            </w:tcBorders>
          </w:tcPr>
          <w:p w14:paraId="22789D6B" w14:textId="77777777" w:rsidR="00784097" w:rsidRPr="00DB4FC1" w:rsidRDefault="00784097" w:rsidP="00DB4FC1">
            <w:pPr>
              <w:pStyle w:val="TableParagraph"/>
              <w:spacing w:line="360" w:lineRule="auto"/>
              <w:rPr>
                <w:rFonts w:ascii="Times New Roman" w:hAnsi="Times New Roman" w:cs="Times New Roman"/>
                <w:sz w:val="24"/>
                <w:szCs w:val="24"/>
              </w:rPr>
            </w:pPr>
          </w:p>
        </w:tc>
        <w:tc>
          <w:tcPr>
            <w:tcW w:w="1783" w:type="dxa"/>
            <w:tcBorders>
              <w:top w:val="single" w:sz="4" w:space="0" w:color="000000"/>
              <w:left w:val="single" w:sz="4" w:space="0" w:color="000000"/>
              <w:bottom w:val="single" w:sz="4" w:space="0" w:color="000000"/>
              <w:right w:val="single" w:sz="4" w:space="0" w:color="000000"/>
            </w:tcBorders>
          </w:tcPr>
          <w:p w14:paraId="083BDDDA" w14:textId="77777777" w:rsidR="00784097" w:rsidRPr="00DB4FC1" w:rsidRDefault="00784097" w:rsidP="00DB4FC1">
            <w:pPr>
              <w:pStyle w:val="TableParagraph"/>
              <w:spacing w:line="360" w:lineRule="auto"/>
              <w:rPr>
                <w:rFonts w:ascii="Times New Roman" w:hAnsi="Times New Roman" w:cs="Times New Roman"/>
                <w:sz w:val="24"/>
                <w:szCs w:val="24"/>
              </w:rPr>
            </w:pPr>
          </w:p>
        </w:tc>
      </w:tr>
    </w:tbl>
    <w:p w14:paraId="0CC99913" w14:textId="77777777" w:rsidR="0035178C" w:rsidRDefault="0035178C" w:rsidP="0035178C">
      <w:bookmarkStart w:id="134" w:name="_Toc194675264"/>
    </w:p>
    <w:p w14:paraId="48149D66" w14:textId="77777777" w:rsidR="0035178C" w:rsidRDefault="0035178C">
      <w:pPr>
        <w:rPr>
          <w:rFonts w:ascii="Times New Roman" w:eastAsia="Times New Roman" w:hAnsi="Times New Roman" w:cs="Times New Roman"/>
          <w:b/>
          <w:iCs/>
          <w:kern w:val="0"/>
          <w:sz w:val="24"/>
          <w:szCs w:val="24"/>
          <w:lang w:val="en-GB"/>
          <w14:ligatures w14:val="none"/>
        </w:rPr>
      </w:pPr>
      <w:r>
        <w:br w:type="page"/>
      </w:r>
    </w:p>
    <w:p w14:paraId="2EF72958" w14:textId="2D0230BD" w:rsidR="00784097" w:rsidRPr="0035178C" w:rsidRDefault="00784097" w:rsidP="0035178C">
      <w:pPr>
        <w:pStyle w:val="Heading2"/>
      </w:pPr>
      <w:bookmarkStart w:id="135" w:name="_Toc197085616"/>
      <w:r w:rsidRPr="0035178C">
        <w:t>INSTRUMENTATION AND CONTROL SYSTEM SUPERVISION</w:t>
      </w:r>
      <w:bookmarkEnd w:id="134"/>
      <w:bookmarkEnd w:id="135"/>
    </w:p>
    <w:p w14:paraId="73353FB4" w14:textId="100AF412" w:rsidR="002469D3" w:rsidRPr="00EE017B" w:rsidRDefault="002469D3" w:rsidP="002469D3">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sz w:val="24"/>
          <w:szCs w:val="24"/>
          <w:lang w:val="en-GB"/>
        </w:rPr>
        <w:t>UNIT CODE</w:t>
      </w:r>
      <w:r w:rsidRPr="00EE017B">
        <w:rPr>
          <w:rFonts w:ascii="Times New Roman" w:eastAsia="Calibri" w:hAnsi="Times New Roman" w:cs="Times New Roman"/>
          <w:b/>
          <w:bCs/>
          <w:sz w:val="24"/>
          <w:szCs w:val="24"/>
          <w:lang w:val="en-GB"/>
        </w:rPr>
        <w:t xml:space="preserve">:  </w:t>
      </w:r>
      <w:r w:rsidRPr="00DB4FC1">
        <w:rPr>
          <w:rFonts w:ascii="Times New Roman" w:eastAsia="Times New Roman" w:hAnsi="Times New Roman" w:cs="Times New Roman"/>
          <w:color w:val="000000"/>
          <w:kern w:val="28"/>
          <w:sz w:val="24"/>
          <w:szCs w:val="24"/>
          <w14:ligatures w14:val="none"/>
        </w:rPr>
        <w:t>0714 551 23A</w:t>
      </w:r>
    </w:p>
    <w:p w14:paraId="5CD9D938" w14:textId="77777777" w:rsidR="002469D3" w:rsidRPr="00EE017B" w:rsidRDefault="002469D3" w:rsidP="002469D3">
      <w:pPr>
        <w:spacing w:after="240" w:line="360" w:lineRule="auto"/>
        <w:jc w:val="both"/>
        <w:rPr>
          <w:rFonts w:ascii="Times New Roman" w:hAnsi="Times New Roman" w:cs="Times New Roman"/>
          <w:sz w:val="24"/>
          <w:szCs w:val="24"/>
          <w:lang w:val="en-ZA"/>
        </w:rPr>
      </w:pPr>
      <w:r w:rsidRPr="00EE017B">
        <w:rPr>
          <w:rFonts w:ascii="Times New Roman" w:hAnsi="Times New Roman" w:cs="Times New Roman"/>
          <w:b/>
          <w:sz w:val="24"/>
          <w:szCs w:val="24"/>
          <w:lang w:val="en-ZA"/>
        </w:rPr>
        <w:t>Relationship to Occupational Standards</w:t>
      </w:r>
    </w:p>
    <w:p w14:paraId="2C6F2ADD" w14:textId="3B6B7E52" w:rsidR="002469D3" w:rsidRDefault="002469D3" w:rsidP="002469D3">
      <w:pPr>
        <w:spacing w:after="240" w:line="360" w:lineRule="auto"/>
        <w:rPr>
          <w:rFonts w:ascii="Times New Roman" w:eastAsia="SimSun" w:hAnsi="Times New Roman" w:cs="Times New Roman"/>
          <w:sz w:val="24"/>
          <w:szCs w:val="24"/>
        </w:rPr>
      </w:pPr>
      <w:r w:rsidRPr="00EE017B">
        <w:rPr>
          <w:rFonts w:ascii="Times New Roman" w:hAnsi="Times New Roman" w:cs="Times New Roman"/>
          <w:sz w:val="24"/>
          <w:szCs w:val="24"/>
        </w:rPr>
        <w:t xml:space="preserve">This unit addresses the unit of competency: </w:t>
      </w:r>
      <w:r>
        <w:rPr>
          <w:rFonts w:ascii="Times New Roman" w:hAnsi="Times New Roman" w:cs="Times New Roman"/>
          <w:sz w:val="24"/>
          <w:szCs w:val="24"/>
        </w:rPr>
        <w:t>S</w:t>
      </w:r>
      <w:r w:rsidRPr="002469D3">
        <w:rPr>
          <w:rFonts w:ascii="Times New Roman" w:hAnsi="Times New Roman" w:cs="Times New Roman"/>
          <w:sz w:val="24"/>
          <w:szCs w:val="24"/>
        </w:rPr>
        <w:t>upervise instrumentation and control systems</w:t>
      </w:r>
      <w:r w:rsidRPr="007F7AA9">
        <w:rPr>
          <w:rFonts w:ascii="Times New Roman" w:hAnsi="Times New Roman" w:cs="Times New Roman"/>
          <w:sz w:val="24"/>
          <w:szCs w:val="24"/>
        </w:rPr>
        <w:t>.</w:t>
      </w:r>
    </w:p>
    <w:p w14:paraId="3FCC1AE1" w14:textId="02D87FE0" w:rsidR="002469D3" w:rsidRPr="00EE017B" w:rsidRDefault="002469D3" w:rsidP="002469D3">
      <w:pPr>
        <w:spacing w:after="240" w:line="360" w:lineRule="auto"/>
        <w:rPr>
          <w:rFonts w:ascii="Times New Roman" w:eastAsia="Calibri" w:hAnsi="Times New Roman" w:cs="Times New Roman"/>
          <w:b/>
          <w:bCs/>
          <w:sz w:val="24"/>
          <w:szCs w:val="24"/>
          <w:lang w:val="en-GB"/>
        </w:rPr>
      </w:pPr>
      <w:r w:rsidRPr="00EE017B">
        <w:rPr>
          <w:rFonts w:ascii="Times New Roman" w:eastAsia="Calibri" w:hAnsi="Times New Roman" w:cs="Times New Roman"/>
          <w:b/>
          <w:kern w:val="0"/>
          <w:sz w:val="24"/>
          <w:szCs w:val="24"/>
          <w14:ligatures w14:val="none"/>
        </w:rPr>
        <w:t xml:space="preserve">Duration of Unit: </w:t>
      </w:r>
      <w:r w:rsidRPr="002469D3">
        <w:rPr>
          <w:rFonts w:ascii="Times New Roman" w:eastAsia="Calibri" w:hAnsi="Times New Roman" w:cs="Times New Roman"/>
          <w:bCs/>
          <w:kern w:val="0"/>
          <w:sz w:val="24"/>
          <w:szCs w:val="24"/>
          <w14:ligatures w14:val="none"/>
        </w:rPr>
        <w:t>120</w:t>
      </w:r>
      <w:r w:rsidRPr="00EE017B">
        <w:rPr>
          <w:rFonts w:ascii="Times New Roman" w:eastAsia="Calibri" w:hAnsi="Times New Roman" w:cs="Times New Roman"/>
          <w:sz w:val="24"/>
          <w:szCs w:val="24"/>
          <w:lang w:val="en-GB"/>
        </w:rPr>
        <w:t xml:space="preserve"> </w:t>
      </w:r>
      <w:r w:rsidRPr="00EE017B">
        <w:rPr>
          <w:rFonts w:ascii="Times New Roman" w:eastAsia="Calibri" w:hAnsi="Times New Roman" w:cs="Times New Roman"/>
          <w:kern w:val="0"/>
          <w:sz w:val="24"/>
          <w:szCs w:val="24"/>
          <w14:ligatures w14:val="none"/>
        </w:rPr>
        <w:t>Hours</w:t>
      </w:r>
    </w:p>
    <w:p w14:paraId="1430053B" w14:textId="77777777" w:rsidR="002469D3" w:rsidRPr="00EE017B" w:rsidRDefault="002469D3" w:rsidP="002469D3">
      <w:pPr>
        <w:tabs>
          <w:tab w:val="left" w:pos="2880"/>
        </w:tabs>
        <w:spacing w:after="240" w:line="360" w:lineRule="auto"/>
        <w:jc w:val="both"/>
        <w:rPr>
          <w:rFonts w:ascii="Times New Roman" w:eastAsia="Calibri" w:hAnsi="Times New Roman" w:cs="Times New Roman"/>
          <w:b/>
          <w:kern w:val="0"/>
          <w:sz w:val="24"/>
          <w:szCs w:val="24"/>
          <w:lang w:val="en-GB"/>
        </w:rPr>
      </w:pPr>
      <w:r w:rsidRPr="00EE017B">
        <w:rPr>
          <w:rFonts w:ascii="Times New Roman" w:eastAsia="Calibri" w:hAnsi="Times New Roman" w:cs="Times New Roman"/>
          <w:b/>
          <w:kern w:val="0"/>
          <w:sz w:val="24"/>
          <w:szCs w:val="24"/>
          <w:lang w:val="en-GB"/>
        </w:rPr>
        <w:t>Unit Description</w:t>
      </w:r>
    </w:p>
    <w:p w14:paraId="11455398" w14:textId="5092FB47" w:rsidR="002469D3" w:rsidRPr="00EE017B" w:rsidRDefault="002469D3" w:rsidP="002469D3">
      <w:pPr>
        <w:tabs>
          <w:tab w:val="left" w:pos="2880"/>
        </w:tabs>
        <w:spacing w:after="240" w:line="360" w:lineRule="auto"/>
        <w:jc w:val="both"/>
        <w:rPr>
          <w:rFonts w:ascii="Times New Roman" w:eastAsia="Calibri" w:hAnsi="Times New Roman" w:cs="Times New Roman"/>
          <w:kern w:val="0"/>
          <w:sz w:val="24"/>
          <w:szCs w:val="24"/>
          <w:lang w:val="en-GB"/>
        </w:rPr>
      </w:pPr>
      <w:r w:rsidRPr="00EE017B">
        <w:rPr>
          <w:rFonts w:ascii="Times New Roman" w:hAnsi="Times New Roman" w:cs="Times New Roman"/>
          <w:kern w:val="0"/>
          <w:sz w:val="24"/>
          <w:szCs w:val="24"/>
        </w:rPr>
        <w:t>This unit covers the competencies required to</w:t>
      </w:r>
      <w:r>
        <w:rPr>
          <w:rFonts w:ascii="Times New Roman" w:hAnsi="Times New Roman" w:cs="Times New Roman"/>
          <w:kern w:val="0"/>
          <w:sz w:val="24"/>
          <w:szCs w:val="24"/>
        </w:rPr>
        <w:t xml:space="preserve"> s</w:t>
      </w:r>
      <w:r w:rsidRPr="002469D3">
        <w:rPr>
          <w:rFonts w:ascii="Times New Roman" w:hAnsi="Times New Roman" w:cs="Times New Roman"/>
          <w:kern w:val="0"/>
          <w:sz w:val="24"/>
          <w:szCs w:val="24"/>
        </w:rPr>
        <w:t>upervise instrumentation and control systems</w:t>
      </w:r>
      <w:r w:rsidRPr="00EE017B">
        <w:rPr>
          <w:rFonts w:ascii="Times New Roman" w:hAnsi="Times New Roman" w:cs="Times New Roman"/>
          <w:kern w:val="0"/>
          <w:sz w:val="24"/>
          <w:szCs w:val="24"/>
        </w:rPr>
        <w:t>. It involves</w:t>
      </w:r>
      <w:r>
        <w:rPr>
          <w:rFonts w:ascii="Times New Roman" w:hAnsi="Times New Roman" w:cs="Times New Roman"/>
          <w:kern w:val="0"/>
          <w:sz w:val="24"/>
          <w:szCs w:val="24"/>
        </w:rPr>
        <w:t xml:space="preserve"> </w:t>
      </w:r>
      <w:r w:rsidRPr="00DB4FC1">
        <w:rPr>
          <w:rFonts w:ascii="Times New Roman" w:eastAsia="Calibri" w:hAnsi="Times New Roman" w:cs="Times New Roman"/>
          <w:color w:val="000000"/>
          <w:kern w:val="0"/>
          <w:sz w:val="24"/>
          <w:szCs w:val="24"/>
          <w:lang w:val="en-GB"/>
          <w14:ligatures w14:val="none"/>
        </w:rPr>
        <w:t>preparing instrumentation and control systems installation work plans, allocating instrumentation and control systems personnel duties, controlling instrumentation and control systems material usage, inspecting instrumentation and control systems installation work and commissioning instrumentation and control systems installation work.</w:t>
      </w:r>
    </w:p>
    <w:p w14:paraId="27D2B868" w14:textId="77777777" w:rsidR="002469D3" w:rsidRPr="00EE017B" w:rsidRDefault="002469D3" w:rsidP="002469D3">
      <w:pPr>
        <w:spacing w:after="240" w:line="360" w:lineRule="auto"/>
        <w:rPr>
          <w:rFonts w:ascii="Times New Roman" w:eastAsia="Times New Roman" w:hAnsi="Times New Roman" w:cs="Times New Roman"/>
          <w:b/>
          <w:kern w:val="28"/>
          <w:sz w:val="24"/>
          <w:szCs w:val="24"/>
          <w:lang w:val="en-ZA"/>
          <w14:ligatures w14:val="none"/>
        </w:rPr>
      </w:pPr>
      <w:r w:rsidRPr="00EE017B">
        <w:rPr>
          <w:rFonts w:ascii="Times New Roman" w:eastAsia="Times New Roman" w:hAnsi="Times New Roman" w:cs="Times New Roman"/>
          <w:b/>
          <w:kern w:val="28"/>
          <w:sz w:val="24"/>
          <w:szCs w:val="24"/>
          <w:lang w:val="en-ZA"/>
          <w14:ligatures w14:val="none"/>
        </w:rPr>
        <w:t>Summary of Learning Outcomes</w:t>
      </w:r>
    </w:p>
    <w:p w14:paraId="0B345F36" w14:textId="285DA617" w:rsidR="002469D3" w:rsidRPr="00DB4FC1" w:rsidRDefault="002469D3" w:rsidP="002469D3">
      <w:pPr>
        <w:spacing w:after="0" w:line="360" w:lineRule="auto"/>
        <w:rPr>
          <w:rFonts w:ascii="Times New Roman" w:eastAsia="Times New Roman" w:hAnsi="Times New Roman" w:cs="Times New Roman"/>
          <w:b/>
          <w:color w:val="000000"/>
          <w:kern w:val="28"/>
          <w:sz w:val="24"/>
          <w:szCs w:val="24"/>
          <w:lang w:val="en-ZA"/>
          <w14:ligatures w14:val="none"/>
        </w:rPr>
      </w:pPr>
      <w:r w:rsidRPr="00EE017B">
        <w:rPr>
          <w:rFonts w:ascii="Times New Roman" w:eastAsia="Calibri" w:hAnsi="Times New Roman" w:cs="Times New Roman"/>
          <w:bCs/>
          <w:kern w:val="0"/>
          <w:sz w:val="24"/>
          <w:szCs w:val="24"/>
          <w:lang w:val="en-ZA"/>
          <w14:ligatures w14:val="none"/>
        </w:rPr>
        <w:t>By the end of this unit, the learner should be able to</w:t>
      </w:r>
      <w:r>
        <w:rPr>
          <w:rFonts w:ascii="Times New Roman" w:eastAsia="Calibri" w:hAnsi="Times New Roman" w:cs="Times New Roman"/>
          <w:bCs/>
          <w:kern w:val="0"/>
          <w:sz w:val="24"/>
          <w:szCs w:val="24"/>
          <w:lang w:val="en-ZA"/>
          <w14:ligatures w14:val="none"/>
        </w:rPr>
        <w:t>:</w:t>
      </w:r>
    </w:p>
    <w:tbl>
      <w:tblPr>
        <w:tblStyle w:val="TableGrid"/>
        <w:tblW w:w="0" w:type="auto"/>
        <w:tblLook w:val="04A0" w:firstRow="1" w:lastRow="0" w:firstColumn="1" w:lastColumn="0" w:noHBand="0" w:noVBand="1"/>
      </w:tblPr>
      <w:tblGrid>
        <w:gridCol w:w="805"/>
        <w:gridCol w:w="5850"/>
        <w:gridCol w:w="2695"/>
      </w:tblGrid>
      <w:tr w:rsidR="00784097" w:rsidRPr="00DB4FC1" w14:paraId="6A352DDF" w14:textId="77777777" w:rsidTr="00784097">
        <w:tc>
          <w:tcPr>
            <w:tcW w:w="805" w:type="dxa"/>
          </w:tcPr>
          <w:p w14:paraId="12C1F66E" w14:textId="77777777" w:rsidR="00784097" w:rsidRPr="00DB4FC1" w:rsidRDefault="00784097" w:rsidP="00DB4FC1">
            <w:pPr>
              <w:spacing w:line="360" w:lineRule="auto"/>
              <w:rPr>
                <w:rFonts w:ascii="Times New Roman" w:eastAsia="Times New Roman" w:hAnsi="Times New Roman"/>
                <w:b/>
                <w:color w:val="000000"/>
                <w:kern w:val="28"/>
                <w:sz w:val="24"/>
                <w:szCs w:val="24"/>
                <w:lang w:val="en-ZA"/>
              </w:rPr>
            </w:pPr>
            <w:r w:rsidRPr="00DB4FC1">
              <w:rPr>
                <w:rFonts w:ascii="Times New Roman" w:eastAsia="Times New Roman" w:hAnsi="Times New Roman"/>
                <w:b/>
                <w:color w:val="000000"/>
                <w:kern w:val="28"/>
                <w:sz w:val="24"/>
                <w:szCs w:val="24"/>
                <w:lang w:val="en-ZA"/>
              </w:rPr>
              <w:t>S/NO</w:t>
            </w:r>
          </w:p>
        </w:tc>
        <w:tc>
          <w:tcPr>
            <w:tcW w:w="5850" w:type="dxa"/>
          </w:tcPr>
          <w:p w14:paraId="36179023" w14:textId="77777777" w:rsidR="00784097" w:rsidRPr="00DB4FC1" w:rsidRDefault="00784097" w:rsidP="00DB4FC1">
            <w:pPr>
              <w:spacing w:line="360" w:lineRule="auto"/>
              <w:rPr>
                <w:rFonts w:ascii="Times New Roman" w:eastAsia="Times New Roman" w:hAnsi="Times New Roman"/>
                <w:b/>
                <w:color w:val="000000"/>
                <w:kern w:val="28"/>
                <w:sz w:val="24"/>
                <w:szCs w:val="24"/>
                <w:lang w:val="en-ZA"/>
              </w:rPr>
            </w:pPr>
            <w:r w:rsidRPr="00DB4FC1">
              <w:rPr>
                <w:rFonts w:ascii="Times New Roman" w:eastAsia="Times New Roman" w:hAnsi="Times New Roman"/>
                <w:b/>
                <w:color w:val="000000"/>
                <w:kern w:val="28"/>
                <w:sz w:val="24"/>
                <w:szCs w:val="24"/>
                <w:lang w:val="en-ZA"/>
              </w:rPr>
              <w:t>LEARNING OUTCOMES</w:t>
            </w:r>
          </w:p>
        </w:tc>
        <w:tc>
          <w:tcPr>
            <w:tcW w:w="2695" w:type="dxa"/>
          </w:tcPr>
          <w:p w14:paraId="41014EB4" w14:textId="77777777" w:rsidR="00784097" w:rsidRPr="00DB4FC1" w:rsidRDefault="00784097" w:rsidP="00DB4FC1">
            <w:pPr>
              <w:spacing w:line="360" w:lineRule="auto"/>
              <w:rPr>
                <w:rFonts w:ascii="Times New Roman" w:eastAsia="Times New Roman" w:hAnsi="Times New Roman"/>
                <w:b/>
                <w:color w:val="000000"/>
                <w:kern w:val="28"/>
                <w:sz w:val="24"/>
                <w:szCs w:val="24"/>
                <w:lang w:val="en-ZA"/>
              </w:rPr>
            </w:pPr>
            <w:r w:rsidRPr="00DB4FC1">
              <w:rPr>
                <w:rFonts w:ascii="Times New Roman" w:eastAsia="Times New Roman" w:hAnsi="Times New Roman"/>
                <w:b/>
                <w:color w:val="000000"/>
                <w:kern w:val="28"/>
                <w:sz w:val="24"/>
                <w:szCs w:val="24"/>
                <w:lang w:val="en-ZA"/>
              </w:rPr>
              <w:t>DURATION(HOURS)</w:t>
            </w:r>
          </w:p>
        </w:tc>
      </w:tr>
      <w:tr w:rsidR="00C34334" w:rsidRPr="00DB4FC1" w14:paraId="2125DDBF" w14:textId="77777777" w:rsidTr="00784097">
        <w:tc>
          <w:tcPr>
            <w:tcW w:w="805" w:type="dxa"/>
          </w:tcPr>
          <w:p w14:paraId="152DC617" w14:textId="77777777" w:rsidR="00C34334" w:rsidRPr="00DB4FC1" w:rsidRDefault="00C34334">
            <w:pPr>
              <w:pStyle w:val="ListParagraph"/>
              <w:numPr>
                <w:ilvl w:val="0"/>
                <w:numId w:val="329"/>
              </w:numPr>
              <w:spacing w:after="0" w:line="360" w:lineRule="auto"/>
              <w:rPr>
                <w:szCs w:val="24"/>
                <w:lang w:val="en-ZA"/>
              </w:rPr>
            </w:pPr>
          </w:p>
        </w:tc>
        <w:tc>
          <w:tcPr>
            <w:tcW w:w="5850" w:type="dxa"/>
          </w:tcPr>
          <w:p w14:paraId="1815206C" w14:textId="77777777" w:rsidR="00C34334" w:rsidRPr="00DB4FC1" w:rsidRDefault="00C34334" w:rsidP="00C34334">
            <w:pPr>
              <w:spacing w:line="360" w:lineRule="auto"/>
              <w:rPr>
                <w:rFonts w:ascii="Times New Roman" w:eastAsia="Times New Roman" w:hAnsi="Times New Roman"/>
                <w:b/>
                <w:color w:val="000000"/>
                <w:kern w:val="28"/>
                <w:sz w:val="24"/>
                <w:szCs w:val="24"/>
                <w:lang w:val="en-ZA"/>
              </w:rPr>
            </w:pPr>
            <w:r w:rsidRPr="00DB4FC1">
              <w:rPr>
                <w:rFonts w:ascii="Times New Roman" w:eastAsia="Times New Roman" w:hAnsi="Times New Roman"/>
                <w:color w:val="000000"/>
                <w:kern w:val="28"/>
                <w:sz w:val="24"/>
                <w:szCs w:val="24"/>
                <w:lang w:val="en-ZA"/>
              </w:rPr>
              <w:t>To prepare instrumentation and control systems installation work plans</w:t>
            </w:r>
          </w:p>
        </w:tc>
        <w:tc>
          <w:tcPr>
            <w:tcW w:w="2695" w:type="dxa"/>
          </w:tcPr>
          <w:p w14:paraId="7D898E52" w14:textId="378C917A" w:rsidR="00C34334" w:rsidRPr="00C34334" w:rsidRDefault="00C34334" w:rsidP="00C34334">
            <w:pPr>
              <w:spacing w:line="360" w:lineRule="auto"/>
              <w:rPr>
                <w:rFonts w:ascii="Times New Roman" w:eastAsia="Times New Roman" w:hAnsi="Times New Roman"/>
                <w:b/>
                <w:color w:val="000000"/>
                <w:kern w:val="28"/>
                <w:sz w:val="24"/>
                <w:szCs w:val="24"/>
                <w:lang w:val="en-ZA"/>
              </w:rPr>
            </w:pPr>
            <w:r w:rsidRPr="00C34334">
              <w:rPr>
                <w:rFonts w:ascii="Times New Roman" w:hAnsi="Times New Roman"/>
                <w:sz w:val="24"/>
                <w:szCs w:val="24"/>
              </w:rPr>
              <w:t>20</w:t>
            </w:r>
          </w:p>
        </w:tc>
      </w:tr>
      <w:tr w:rsidR="00C34334" w:rsidRPr="00DB4FC1" w14:paraId="78927245" w14:textId="77777777" w:rsidTr="00784097">
        <w:tc>
          <w:tcPr>
            <w:tcW w:w="805" w:type="dxa"/>
          </w:tcPr>
          <w:p w14:paraId="44B8A8E6" w14:textId="77777777" w:rsidR="00C34334" w:rsidRPr="00DB4FC1" w:rsidRDefault="00C34334">
            <w:pPr>
              <w:pStyle w:val="ListParagraph"/>
              <w:numPr>
                <w:ilvl w:val="0"/>
                <w:numId w:val="329"/>
              </w:numPr>
              <w:spacing w:after="0" w:line="360" w:lineRule="auto"/>
              <w:rPr>
                <w:szCs w:val="24"/>
                <w:lang w:val="en-ZA"/>
              </w:rPr>
            </w:pPr>
          </w:p>
        </w:tc>
        <w:tc>
          <w:tcPr>
            <w:tcW w:w="5850" w:type="dxa"/>
          </w:tcPr>
          <w:p w14:paraId="7B346873" w14:textId="77777777" w:rsidR="00C34334" w:rsidRPr="00DB4FC1" w:rsidRDefault="00C34334" w:rsidP="00C34334">
            <w:pPr>
              <w:spacing w:line="360" w:lineRule="auto"/>
              <w:rPr>
                <w:rFonts w:ascii="Times New Roman" w:eastAsia="Times New Roman" w:hAnsi="Times New Roman"/>
                <w:b/>
                <w:color w:val="000000"/>
                <w:kern w:val="28"/>
                <w:sz w:val="24"/>
                <w:szCs w:val="24"/>
                <w:lang w:val="en-ZA"/>
              </w:rPr>
            </w:pPr>
            <w:r w:rsidRPr="00DB4FC1">
              <w:rPr>
                <w:rFonts w:ascii="Times New Roman" w:eastAsia="Times New Roman" w:hAnsi="Times New Roman"/>
                <w:color w:val="000000"/>
                <w:kern w:val="28"/>
                <w:sz w:val="24"/>
                <w:szCs w:val="24"/>
                <w:lang w:val="en-ZA"/>
              </w:rPr>
              <w:t>To allocate instrumentation and control systems personnel duties</w:t>
            </w:r>
          </w:p>
        </w:tc>
        <w:tc>
          <w:tcPr>
            <w:tcW w:w="2695" w:type="dxa"/>
          </w:tcPr>
          <w:p w14:paraId="24980F5F" w14:textId="29269A91" w:rsidR="00C34334" w:rsidRPr="00C34334" w:rsidRDefault="00C34334" w:rsidP="00C34334">
            <w:pPr>
              <w:spacing w:line="360" w:lineRule="auto"/>
              <w:rPr>
                <w:rFonts w:ascii="Times New Roman" w:eastAsia="Times New Roman" w:hAnsi="Times New Roman"/>
                <w:b/>
                <w:color w:val="000000"/>
                <w:kern w:val="28"/>
                <w:sz w:val="24"/>
                <w:szCs w:val="24"/>
                <w:lang w:val="en-ZA"/>
              </w:rPr>
            </w:pPr>
            <w:r w:rsidRPr="00C34334">
              <w:rPr>
                <w:rFonts w:ascii="Times New Roman" w:hAnsi="Times New Roman"/>
                <w:sz w:val="24"/>
                <w:szCs w:val="24"/>
              </w:rPr>
              <w:t>15</w:t>
            </w:r>
          </w:p>
        </w:tc>
      </w:tr>
      <w:tr w:rsidR="00C34334" w:rsidRPr="00DB4FC1" w14:paraId="30835D4E" w14:textId="77777777" w:rsidTr="00784097">
        <w:tc>
          <w:tcPr>
            <w:tcW w:w="805" w:type="dxa"/>
          </w:tcPr>
          <w:p w14:paraId="2536BB34" w14:textId="77777777" w:rsidR="00C34334" w:rsidRPr="00DB4FC1" w:rsidRDefault="00C34334">
            <w:pPr>
              <w:pStyle w:val="ListParagraph"/>
              <w:numPr>
                <w:ilvl w:val="0"/>
                <w:numId w:val="329"/>
              </w:numPr>
              <w:spacing w:after="0" w:line="360" w:lineRule="auto"/>
              <w:rPr>
                <w:szCs w:val="24"/>
                <w:lang w:val="en-ZA"/>
              </w:rPr>
            </w:pPr>
          </w:p>
        </w:tc>
        <w:tc>
          <w:tcPr>
            <w:tcW w:w="5850" w:type="dxa"/>
          </w:tcPr>
          <w:p w14:paraId="3FB8705D" w14:textId="77777777" w:rsidR="00C34334" w:rsidRPr="00DB4FC1" w:rsidRDefault="00C34334" w:rsidP="00C34334">
            <w:pPr>
              <w:spacing w:line="360" w:lineRule="auto"/>
              <w:rPr>
                <w:rFonts w:ascii="Times New Roman" w:eastAsia="Times New Roman" w:hAnsi="Times New Roman"/>
                <w:b/>
                <w:color w:val="000000"/>
                <w:kern w:val="28"/>
                <w:sz w:val="24"/>
                <w:szCs w:val="24"/>
                <w:lang w:val="en-ZA"/>
              </w:rPr>
            </w:pPr>
            <w:r w:rsidRPr="00DB4FC1">
              <w:rPr>
                <w:rFonts w:ascii="Times New Roman" w:eastAsia="Times New Roman" w:hAnsi="Times New Roman"/>
                <w:color w:val="000000"/>
                <w:kern w:val="28"/>
                <w:sz w:val="24"/>
                <w:szCs w:val="24"/>
                <w:lang w:val="en-ZA"/>
              </w:rPr>
              <w:t>To control instrumentation and control systems Material usage</w:t>
            </w:r>
          </w:p>
        </w:tc>
        <w:tc>
          <w:tcPr>
            <w:tcW w:w="2695" w:type="dxa"/>
          </w:tcPr>
          <w:p w14:paraId="21BB7BA6" w14:textId="4AF1A6EC" w:rsidR="00C34334" w:rsidRPr="00C34334" w:rsidRDefault="00C34334" w:rsidP="00C34334">
            <w:pPr>
              <w:spacing w:line="360" w:lineRule="auto"/>
              <w:rPr>
                <w:rFonts w:ascii="Times New Roman" w:eastAsia="Times New Roman" w:hAnsi="Times New Roman"/>
                <w:b/>
                <w:color w:val="000000"/>
                <w:kern w:val="28"/>
                <w:sz w:val="24"/>
                <w:szCs w:val="24"/>
                <w:lang w:val="en-ZA"/>
              </w:rPr>
            </w:pPr>
            <w:r w:rsidRPr="00C34334">
              <w:rPr>
                <w:rFonts w:ascii="Times New Roman" w:hAnsi="Times New Roman"/>
                <w:sz w:val="24"/>
                <w:szCs w:val="24"/>
              </w:rPr>
              <w:t>35</w:t>
            </w:r>
          </w:p>
        </w:tc>
      </w:tr>
      <w:tr w:rsidR="00C34334" w:rsidRPr="00DB4FC1" w14:paraId="32C61C9B" w14:textId="77777777" w:rsidTr="00784097">
        <w:tc>
          <w:tcPr>
            <w:tcW w:w="805" w:type="dxa"/>
          </w:tcPr>
          <w:p w14:paraId="3A9F568C" w14:textId="77777777" w:rsidR="00C34334" w:rsidRPr="00DB4FC1" w:rsidRDefault="00C34334">
            <w:pPr>
              <w:pStyle w:val="ListParagraph"/>
              <w:numPr>
                <w:ilvl w:val="0"/>
                <w:numId w:val="329"/>
              </w:numPr>
              <w:spacing w:after="0" w:line="360" w:lineRule="auto"/>
              <w:rPr>
                <w:szCs w:val="24"/>
                <w:lang w:val="en-ZA"/>
              </w:rPr>
            </w:pPr>
          </w:p>
        </w:tc>
        <w:tc>
          <w:tcPr>
            <w:tcW w:w="5850" w:type="dxa"/>
          </w:tcPr>
          <w:p w14:paraId="0DC81134" w14:textId="77777777" w:rsidR="00C34334" w:rsidRPr="00DB4FC1" w:rsidRDefault="00C34334" w:rsidP="00C34334">
            <w:pPr>
              <w:spacing w:line="360" w:lineRule="auto"/>
              <w:rPr>
                <w:rFonts w:ascii="Times New Roman" w:eastAsia="Times New Roman" w:hAnsi="Times New Roman"/>
                <w:b/>
                <w:color w:val="000000"/>
                <w:kern w:val="28"/>
                <w:sz w:val="24"/>
                <w:szCs w:val="24"/>
                <w:lang w:val="en-ZA"/>
              </w:rPr>
            </w:pPr>
            <w:r w:rsidRPr="00DB4FC1">
              <w:rPr>
                <w:rFonts w:ascii="Times New Roman" w:eastAsia="Times New Roman" w:hAnsi="Times New Roman"/>
                <w:color w:val="000000"/>
                <w:kern w:val="28"/>
                <w:sz w:val="24"/>
                <w:szCs w:val="24"/>
                <w:lang w:val="en-ZA"/>
              </w:rPr>
              <w:t>To inspect instrumentation and control systems installation work</w:t>
            </w:r>
          </w:p>
        </w:tc>
        <w:tc>
          <w:tcPr>
            <w:tcW w:w="2695" w:type="dxa"/>
          </w:tcPr>
          <w:p w14:paraId="4F48B149" w14:textId="3D032B1C" w:rsidR="00C34334" w:rsidRPr="00C34334" w:rsidRDefault="00C34334" w:rsidP="00C34334">
            <w:pPr>
              <w:spacing w:line="360" w:lineRule="auto"/>
              <w:rPr>
                <w:rFonts w:ascii="Times New Roman" w:eastAsia="Times New Roman" w:hAnsi="Times New Roman"/>
                <w:b/>
                <w:color w:val="000000"/>
                <w:kern w:val="28"/>
                <w:sz w:val="24"/>
                <w:szCs w:val="24"/>
                <w:lang w:val="en-ZA"/>
              </w:rPr>
            </w:pPr>
            <w:r w:rsidRPr="00C34334">
              <w:rPr>
                <w:rFonts w:ascii="Times New Roman" w:hAnsi="Times New Roman"/>
                <w:sz w:val="24"/>
                <w:szCs w:val="24"/>
              </w:rPr>
              <w:t>30</w:t>
            </w:r>
          </w:p>
        </w:tc>
      </w:tr>
      <w:tr w:rsidR="00C34334" w:rsidRPr="00DB4FC1" w14:paraId="50F12882" w14:textId="77777777" w:rsidTr="00784097">
        <w:tc>
          <w:tcPr>
            <w:tcW w:w="805" w:type="dxa"/>
          </w:tcPr>
          <w:p w14:paraId="75442D0A" w14:textId="77777777" w:rsidR="00C34334" w:rsidRPr="00DB4FC1" w:rsidRDefault="00C34334">
            <w:pPr>
              <w:pStyle w:val="ListParagraph"/>
              <w:numPr>
                <w:ilvl w:val="0"/>
                <w:numId w:val="329"/>
              </w:numPr>
              <w:spacing w:after="0" w:line="360" w:lineRule="auto"/>
              <w:rPr>
                <w:szCs w:val="24"/>
                <w:lang w:val="en-ZA"/>
              </w:rPr>
            </w:pPr>
          </w:p>
        </w:tc>
        <w:tc>
          <w:tcPr>
            <w:tcW w:w="5850" w:type="dxa"/>
          </w:tcPr>
          <w:p w14:paraId="5380C474" w14:textId="77777777" w:rsidR="00C34334" w:rsidRPr="00DB4FC1" w:rsidRDefault="00C34334" w:rsidP="00C34334">
            <w:pPr>
              <w:spacing w:line="360" w:lineRule="auto"/>
              <w:rPr>
                <w:rFonts w:ascii="Times New Roman" w:eastAsia="Times New Roman" w:hAnsi="Times New Roman"/>
                <w:b/>
                <w:color w:val="000000"/>
                <w:kern w:val="28"/>
                <w:sz w:val="24"/>
                <w:szCs w:val="24"/>
                <w:lang w:val="en-ZA"/>
              </w:rPr>
            </w:pPr>
            <w:r w:rsidRPr="00DB4FC1">
              <w:rPr>
                <w:rFonts w:ascii="Times New Roman" w:eastAsia="Times New Roman" w:hAnsi="Times New Roman"/>
                <w:color w:val="000000"/>
                <w:kern w:val="28"/>
                <w:sz w:val="24"/>
                <w:szCs w:val="24"/>
                <w:lang w:val="en-ZA"/>
              </w:rPr>
              <w:t>To commission Instrumentation and control system installation work</w:t>
            </w:r>
          </w:p>
        </w:tc>
        <w:tc>
          <w:tcPr>
            <w:tcW w:w="2695" w:type="dxa"/>
          </w:tcPr>
          <w:p w14:paraId="0DFD7EAB" w14:textId="4A622DD9" w:rsidR="00C34334" w:rsidRPr="00C34334" w:rsidRDefault="00C34334" w:rsidP="00C34334">
            <w:pPr>
              <w:spacing w:line="360" w:lineRule="auto"/>
              <w:rPr>
                <w:rFonts w:ascii="Times New Roman" w:eastAsia="Times New Roman" w:hAnsi="Times New Roman"/>
                <w:b/>
                <w:color w:val="000000"/>
                <w:kern w:val="28"/>
                <w:sz w:val="24"/>
                <w:szCs w:val="24"/>
                <w:lang w:val="en-ZA"/>
              </w:rPr>
            </w:pPr>
            <w:r w:rsidRPr="00C34334">
              <w:rPr>
                <w:rFonts w:ascii="Times New Roman" w:hAnsi="Times New Roman"/>
                <w:sz w:val="24"/>
                <w:szCs w:val="24"/>
              </w:rPr>
              <w:t>20</w:t>
            </w:r>
          </w:p>
        </w:tc>
      </w:tr>
      <w:tr w:rsidR="00784097" w:rsidRPr="00DB4FC1" w14:paraId="351E2E0A" w14:textId="77777777" w:rsidTr="00784097">
        <w:tc>
          <w:tcPr>
            <w:tcW w:w="805" w:type="dxa"/>
          </w:tcPr>
          <w:p w14:paraId="4EABDA84" w14:textId="77777777" w:rsidR="00784097" w:rsidRPr="00DB4FC1" w:rsidRDefault="00784097" w:rsidP="00DB4FC1">
            <w:pPr>
              <w:spacing w:line="360" w:lineRule="auto"/>
              <w:rPr>
                <w:rFonts w:ascii="Times New Roman" w:eastAsia="Times New Roman" w:hAnsi="Times New Roman"/>
                <w:b/>
                <w:color w:val="000000"/>
                <w:kern w:val="28"/>
                <w:sz w:val="24"/>
                <w:szCs w:val="24"/>
                <w:lang w:val="en-ZA"/>
              </w:rPr>
            </w:pPr>
          </w:p>
        </w:tc>
        <w:tc>
          <w:tcPr>
            <w:tcW w:w="5850" w:type="dxa"/>
          </w:tcPr>
          <w:p w14:paraId="31EAEB3F" w14:textId="77777777" w:rsidR="00784097" w:rsidRPr="00DB4FC1" w:rsidRDefault="00784097" w:rsidP="00DB4FC1">
            <w:pPr>
              <w:spacing w:line="360" w:lineRule="auto"/>
              <w:rPr>
                <w:rFonts w:ascii="Times New Roman" w:eastAsia="Times New Roman" w:hAnsi="Times New Roman"/>
                <w:b/>
                <w:color w:val="000000"/>
                <w:kern w:val="28"/>
                <w:sz w:val="24"/>
                <w:szCs w:val="24"/>
                <w:lang w:val="en-ZA"/>
              </w:rPr>
            </w:pPr>
            <w:r w:rsidRPr="00DB4FC1">
              <w:rPr>
                <w:rFonts w:ascii="Times New Roman" w:eastAsia="Times New Roman" w:hAnsi="Times New Roman"/>
                <w:b/>
                <w:color w:val="000000"/>
                <w:kern w:val="28"/>
                <w:sz w:val="24"/>
                <w:szCs w:val="24"/>
                <w:lang w:val="en-ZA"/>
              </w:rPr>
              <w:t>TOTAL HOURS</w:t>
            </w:r>
          </w:p>
        </w:tc>
        <w:tc>
          <w:tcPr>
            <w:tcW w:w="2695" w:type="dxa"/>
          </w:tcPr>
          <w:p w14:paraId="1C4F9BF1" w14:textId="4399054F" w:rsidR="00784097" w:rsidRPr="00DB4FC1" w:rsidRDefault="00784097" w:rsidP="00DB4FC1">
            <w:pPr>
              <w:spacing w:line="360" w:lineRule="auto"/>
              <w:rPr>
                <w:rFonts w:ascii="Times New Roman" w:eastAsia="Times New Roman" w:hAnsi="Times New Roman"/>
                <w:b/>
                <w:color w:val="000000"/>
                <w:kern w:val="28"/>
                <w:sz w:val="24"/>
                <w:szCs w:val="24"/>
                <w:lang w:val="en-ZA"/>
              </w:rPr>
            </w:pPr>
            <w:r w:rsidRPr="00DB4FC1">
              <w:rPr>
                <w:rFonts w:ascii="Times New Roman" w:eastAsia="Times New Roman" w:hAnsi="Times New Roman"/>
                <w:b/>
                <w:color w:val="000000"/>
                <w:kern w:val="28"/>
                <w:sz w:val="24"/>
                <w:szCs w:val="24"/>
                <w:lang w:val="en-ZA"/>
              </w:rPr>
              <w:t>120</w:t>
            </w:r>
          </w:p>
        </w:tc>
      </w:tr>
    </w:tbl>
    <w:p w14:paraId="61D90607" w14:textId="77777777" w:rsidR="00784097" w:rsidRPr="00DB4FC1" w:rsidRDefault="00784097" w:rsidP="00DB4FC1">
      <w:pPr>
        <w:spacing w:after="0" w:line="360" w:lineRule="auto"/>
        <w:rPr>
          <w:rFonts w:ascii="Times New Roman" w:eastAsia="Times New Roman" w:hAnsi="Times New Roman" w:cs="Times New Roman"/>
          <w:b/>
          <w:color w:val="000000"/>
          <w:kern w:val="28"/>
          <w:sz w:val="24"/>
          <w:szCs w:val="24"/>
          <w:lang w:val="en-ZA"/>
          <w14:ligatures w14:val="none"/>
        </w:rPr>
      </w:pPr>
    </w:p>
    <w:p w14:paraId="5DC936EC" w14:textId="77777777" w:rsidR="00784097" w:rsidRPr="00DB4FC1" w:rsidRDefault="00784097" w:rsidP="00DB4FC1">
      <w:pPr>
        <w:spacing w:before="120" w:after="0" w:line="360" w:lineRule="auto"/>
        <w:jc w:val="both"/>
        <w:rPr>
          <w:rFonts w:ascii="Times New Roman" w:eastAsia="Times New Roman" w:hAnsi="Times New Roman" w:cs="Times New Roman"/>
          <w:b/>
          <w:color w:val="000000"/>
          <w:kern w:val="28"/>
          <w:sz w:val="24"/>
          <w:szCs w:val="24"/>
          <w14:ligatures w14:val="none"/>
        </w:rPr>
      </w:pPr>
      <w:r w:rsidRPr="00DB4FC1">
        <w:rPr>
          <w:rFonts w:ascii="Times New Roman" w:eastAsia="Times New Roman" w:hAnsi="Times New Roman" w:cs="Times New Roman"/>
          <w:b/>
          <w:color w:val="000000"/>
          <w:kern w:val="28"/>
          <w:sz w:val="24"/>
          <w:szCs w:val="24"/>
          <w14:ligatures w14:val="none"/>
        </w:rPr>
        <w:t>Learning Outcomes, Content and Suggested Assessment Methods</w:t>
      </w:r>
    </w:p>
    <w:tbl>
      <w:tblPr>
        <w:tblpPr w:leftFromText="180" w:rightFromText="180" w:bottomFromText="160" w:vertAnchor="text" w:horzAnchor="margin" w:tblpXSpec="center" w:tblpY="560"/>
        <w:tblW w:w="10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7"/>
        <w:gridCol w:w="5039"/>
        <w:gridCol w:w="2609"/>
      </w:tblGrid>
      <w:tr w:rsidR="00784097" w:rsidRPr="00DB4FC1" w14:paraId="759535CF" w14:textId="77777777" w:rsidTr="00784097">
        <w:tc>
          <w:tcPr>
            <w:tcW w:w="2898" w:type="dxa"/>
            <w:tcBorders>
              <w:top w:val="single" w:sz="4" w:space="0" w:color="auto"/>
              <w:left w:val="single" w:sz="4" w:space="0" w:color="auto"/>
              <w:bottom w:val="single" w:sz="4" w:space="0" w:color="auto"/>
              <w:right w:val="single" w:sz="4" w:space="0" w:color="auto"/>
            </w:tcBorders>
            <w:shd w:val="clear" w:color="auto" w:fill="auto"/>
            <w:hideMark/>
          </w:tcPr>
          <w:p w14:paraId="0B4CE9A8" w14:textId="77777777" w:rsidR="00784097" w:rsidRPr="00DB4FC1" w:rsidRDefault="00784097" w:rsidP="00DB4FC1">
            <w:pPr>
              <w:spacing w:after="0" w:line="360" w:lineRule="auto"/>
              <w:rPr>
                <w:rFonts w:ascii="Times New Roman" w:eastAsia="Times New Roman" w:hAnsi="Times New Roman" w:cs="Times New Roman"/>
                <w:b/>
                <w:color w:val="000000"/>
                <w:kern w:val="28"/>
                <w:sz w:val="24"/>
                <w:szCs w:val="24"/>
                <w:lang w:val="en-ZA"/>
                <w14:ligatures w14:val="none"/>
              </w:rPr>
            </w:pPr>
            <w:r w:rsidRPr="00DB4FC1">
              <w:rPr>
                <w:rFonts w:ascii="Times New Roman" w:eastAsia="Times New Roman" w:hAnsi="Times New Roman" w:cs="Times New Roman"/>
                <w:b/>
                <w:color w:val="000000"/>
                <w:kern w:val="28"/>
                <w:sz w:val="24"/>
                <w:szCs w:val="24"/>
                <w:lang w:val="en-ZA"/>
                <w14:ligatures w14:val="none"/>
              </w:rPr>
              <w:t>Learning Outcome</w:t>
            </w:r>
          </w:p>
        </w:tc>
        <w:tc>
          <w:tcPr>
            <w:tcW w:w="5040" w:type="dxa"/>
            <w:tcBorders>
              <w:top w:val="single" w:sz="4" w:space="0" w:color="auto"/>
              <w:left w:val="single" w:sz="4" w:space="0" w:color="auto"/>
              <w:bottom w:val="single" w:sz="4" w:space="0" w:color="auto"/>
              <w:right w:val="single" w:sz="4" w:space="0" w:color="auto"/>
            </w:tcBorders>
            <w:shd w:val="clear" w:color="auto" w:fill="auto"/>
            <w:hideMark/>
          </w:tcPr>
          <w:p w14:paraId="20AC976B" w14:textId="77777777" w:rsidR="00784097" w:rsidRPr="00DB4FC1" w:rsidRDefault="00784097" w:rsidP="00DB4FC1">
            <w:pPr>
              <w:spacing w:after="0" w:line="360" w:lineRule="auto"/>
              <w:ind w:left="357" w:hanging="357"/>
              <w:rPr>
                <w:rFonts w:ascii="Times New Roman" w:eastAsia="Times New Roman" w:hAnsi="Times New Roman" w:cs="Times New Roman"/>
                <w:b/>
                <w:color w:val="000000"/>
                <w:kern w:val="28"/>
                <w:sz w:val="24"/>
                <w:szCs w:val="24"/>
                <w:lang w:val="en-ZA"/>
                <w14:ligatures w14:val="none"/>
              </w:rPr>
            </w:pPr>
            <w:r w:rsidRPr="00DB4FC1">
              <w:rPr>
                <w:rFonts w:ascii="Times New Roman" w:eastAsia="Times New Roman" w:hAnsi="Times New Roman" w:cs="Times New Roman"/>
                <w:b/>
                <w:color w:val="000000"/>
                <w:kern w:val="28"/>
                <w:sz w:val="24"/>
                <w:szCs w:val="24"/>
                <w:lang w:val="en-ZA"/>
                <w14:ligatures w14:val="none"/>
              </w:rPr>
              <w:t>Content</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18399EFE" w14:textId="77777777" w:rsidR="00784097" w:rsidRPr="00DB4FC1" w:rsidRDefault="00784097" w:rsidP="00DB4FC1">
            <w:pPr>
              <w:spacing w:after="0" w:line="360" w:lineRule="auto"/>
              <w:rPr>
                <w:rFonts w:ascii="Times New Roman" w:eastAsia="Times New Roman" w:hAnsi="Times New Roman" w:cs="Times New Roman"/>
                <w:b/>
                <w:color w:val="000000"/>
                <w:kern w:val="28"/>
                <w:sz w:val="24"/>
                <w:szCs w:val="24"/>
                <w:lang w:val="en-ZA"/>
                <w14:ligatures w14:val="none"/>
              </w:rPr>
            </w:pPr>
            <w:r w:rsidRPr="00DB4FC1">
              <w:rPr>
                <w:rFonts w:ascii="Times New Roman" w:eastAsia="Times New Roman" w:hAnsi="Times New Roman" w:cs="Times New Roman"/>
                <w:b/>
                <w:color w:val="000000"/>
                <w:kern w:val="28"/>
                <w:sz w:val="24"/>
                <w:szCs w:val="24"/>
                <w:lang w:val="en-ZA"/>
                <w14:ligatures w14:val="none"/>
              </w:rPr>
              <w:t>Suggested Assessment Methods</w:t>
            </w:r>
          </w:p>
        </w:tc>
      </w:tr>
      <w:tr w:rsidR="00784097" w:rsidRPr="00DB4FC1" w14:paraId="7A4372E0" w14:textId="77777777" w:rsidTr="00784097">
        <w:trPr>
          <w:trHeight w:val="350"/>
        </w:trPr>
        <w:tc>
          <w:tcPr>
            <w:tcW w:w="2898" w:type="dxa"/>
            <w:tcBorders>
              <w:top w:val="single" w:sz="4" w:space="0" w:color="auto"/>
              <w:left w:val="single" w:sz="4" w:space="0" w:color="auto"/>
              <w:bottom w:val="single" w:sz="4" w:space="0" w:color="auto"/>
              <w:right w:val="single" w:sz="4" w:space="0" w:color="auto"/>
            </w:tcBorders>
            <w:hideMark/>
          </w:tcPr>
          <w:p w14:paraId="783E4799" w14:textId="7BFE0FF6" w:rsidR="00784097" w:rsidRPr="00DB4FC1" w:rsidRDefault="00784097">
            <w:pPr>
              <w:pStyle w:val="ListParagraph"/>
              <w:numPr>
                <w:ilvl w:val="0"/>
                <w:numId w:val="414"/>
              </w:numPr>
              <w:spacing w:before="120" w:after="0" w:line="360" w:lineRule="auto"/>
              <w:rPr>
                <w:szCs w:val="24"/>
                <w:lang w:val="en-ZA"/>
              </w:rPr>
            </w:pPr>
            <w:r w:rsidRPr="00DB4FC1">
              <w:rPr>
                <w:szCs w:val="24"/>
                <w:lang w:val="en-ZA"/>
              </w:rPr>
              <w:t>Prepare instrumentation and control systems installation work plans</w:t>
            </w:r>
          </w:p>
        </w:tc>
        <w:tc>
          <w:tcPr>
            <w:tcW w:w="5040" w:type="dxa"/>
            <w:tcBorders>
              <w:top w:val="single" w:sz="4" w:space="0" w:color="auto"/>
              <w:left w:val="single" w:sz="4" w:space="0" w:color="auto"/>
              <w:bottom w:val="single" w:sz="4" w:space="0" w:color="auto"/>
              <w:right w:val="single" w:sz="4" w:space="0" w:color="auto"/>
            </w:tcBorders>
          </w:tcPr>
          <w:p w14:paraId="084DAD19" w14:textId="77777777" w:rsidR="00784097" w:rsidRPr="00DB4FC1" w:rsidRDefault="00784097">
            <w:pPr>
              <w:numPr>
                <w:ilvl w:val="0"/>
                <w:numId w:val="336"/>
              </w:numPr>
              <w:spacing w:after="120" w:line="360" w:lineRule="auto"/>
              <w:contextualSpacing/>
              <w:rPr>
                <w:rFonts w:ascii="Times New Roman" w:eastAsia="Calibri" w:hAnsi="Times New Roman" w:cs="Times New Roman"/>
                <w:kern w:val="28"/>
                <w:sz w:val="24"/>
                <w:szCs w:val="24"/>
                <w14:ligatures w14:val="none"/>
              </w:rPr>
            </w:pPr>
            <w:r w:rsidRPr="00DB4FC1">
              <w:rPr>
                <w:rFonts w:ascii="Times New Roman" w:eastAsia="Calibri" w:hAnsi="Times New Roman" w:cs="Times New Roman"/>
                <w:kern w:val="28"/>
                <w:sz w:val="24"/>
                <w:szCs w:val="24"/>
                <w14:ligatures w14:val="none"/>
              </w:rPr>
              <w:t>Introduction to instrumentation and control systems installation work plans</w:t>
            </w:r>
          </w:p>
          <w:p w14:paraId="26F65CF1" w14:textId="77777777" w:rsidR="00784097" w:rsidRPr="00DB4FC1" w:rsidRDefault="00784097">
            <w:pPr>
              <w:numPr>
                <w:ilvl w:val="0"/>
                <w:numId w:val="33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Creation of an instrumentation and control system work plan</w:t>
            </w:r>
          </w:p>
          <w:p w14:paraId="5458609E" w14:textId="77777777" w:rsidR="00784097" w:rsidRPr="00DB4FC1" w:rsidRDefault="00784097">
            <w:pPr>
              <w:numPr>
                <w:ilvl w:val="0"/>
                <w:numId w:val="336"/>
              </w:numPr>
              <w:spacing w:after="120" w:line="360" w:lineRule="auto"/>
              <w:contextualSpacing/>
              <w:rPr>
                <w:rFonts w:ascii="Times New Roman" w:eastAsia="Calibri" w:hAnsi="Times New Roman" w:cs="Times New Roman"/>
                <w:kern w:val="28"/>
                <w:sz w:val="24"/>
                <w:szCs w:val="24"/>
                <w14:ligatures w14:val="none"/>
              </w:rPr>
            </w:pPr>
            <w:r w:rsidRPr="00DB4FC1">
              <w:rPr>
                <w:rFonts w:ascii="Times New Roman" w:eastAsia="Calibri" w:hAnsi="Times New Roman" w:cs="Times New Roman"/>
                <w:kern w:val="28"/>
                <w:sz w:val="24"/>
                <w:szCs w:val="24"/>
                <w14:ligatures w14:val="none"/>
              </w:rPr>
              <w:t>Documentation of the scope of Instrumentation and control system installation.</w:t>
            </w:r>
          </w:p>
          <w:p w14:paraId="5D7F69C9" w14:textId="77777777" w:rsidR="00784097" w:rsidRPr="00DB4FC1" w:rsidRDefault="00784097">
            <w:pPr>
              <w:numPr>
                <w:ilvl w:val="0"/>
                <w:numId w:val="336"/>
              </w:numPr>
              <w:spacing w:after="120" w:line="360" w:lineRule="auto"/>
              <w:contextualSpacing/>
              <w:rPr>
                <w:rFonts w:ascii="Times New Roman" w:eastAsia="Calibri" w:hAnsi="Times New Roman" w:cs="Times New Roman"/>
                <w:kern w:val="28"/>
                <w:sz w:val="24"/>
                <w:szCs w:val="24"/>
                <w14:ligatures w14:val="none"/>
              </w:rPr>
            </w:pPr>
            <w:r w:rsidRPr="00DB4FC1">
              <w:rPr>
                <w:rFonts w:ascii="Times New Roman" w:eastAsia="Calibri" w:hAnsi="Times New Roman" w:cs="Times New Roman"/>
                <w:kern w:val="28"/>
                <w:sz w:val="24"/>
                <w:szCs w:val="24"/>
                <w14:ligatures w14:val="none"/>
              </w:rPr>
              <w:t xml:space="preserve">Preparation of Instrumentation and control system installation project timelines </w:t>
            </w:r>
          </w:p>
          <w:p w14:paraId="7C0A1C6E" w14:textId="77777777" w:rsidR="00784097" w:rsidRPr="00DB4FC1" w:rsidRDefault="00784097">
            <w:pPr>
              <w:numPr>
                <w:ilvl w:val="0"/>
                <w:numId w:val="340"/>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Bar charts</w:t>
            </w:r>
          </w:p>
          <w:p w14:paraId="2AF1B50D" w14:textId="77777777" w:rsidR="00784097" w:rsidRPr="00DB4FC1" w:rsidRDefault="00784097">
            <w:pPr>
              <w:numPr>
                <w:ilvl w:val="0"/>
                <w:numId w:val="340"/>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Gantt charts</w:t>
            </w:r>
          </w:p>
          <w:p w14:paraId="15BB8EC3" w14:textId="77777777" w:rsidR="00784097" w:rsidRPr="00DB4FC1" w:rsidRDefault="00784097">
            <w:pPr>
              <w:numPr>
                <w:ilvl w:val="0"/>
                <w:numId w:val="336"/>
              </w:numPr>
              <w:spacing w:after="120" w:line="360" w:lineRule="auto"/>
              <w:contextualSpacing/>
              <w:rPr>
                <w:rFonts w:ascii="Times New Roman" w:eastAsia="Calibri" w:hAnsi="Times New Roman" w:cs="Times New Roman"/>
                <w:kern w:val="28"/>
                <w:sz w:val="24"/>
                <w:szCs w:val="24"/>
                <w14:ligatures w14:val="none"/>
              </w:rPr>
            </w:pPr>
            <w:r w:rsidRPr="00DB4FC1">
              <w:rPr>
                <w:rFonts w:ascii="Times New Roman" w:eastAsia="Calibri" w:hAnsi="Times New Roman" w:cs="Times New Roman"/>
                <w:kern w:val="28"/>
                <w:sz w:val="24"/>
                <w:szCs w:val="24"/>
                <w14:ligatures w14:val="none"/>
              </w:rPr>
              <w:t>Assembling of Tools and equipment Instrumentation and control system installation project</w:t>
            </w:r>
          </w:p>
        </w:tc>
        <w:tc>
          <w:tcPr>
            <w:tcW w:w="2610" w:type="dxa"/>
            <w:tcBorders>
              <w:top w:val="single" w:sz="4" w:space="0" w:color="auto"/>
              <w:left w:val="single" w:sz="4" w:space="0" w:color="auto"/>
              <w:bottom w:val="single" w:sz="4" w:space="0" w:color="auto"/>
              <w:right w:val="single" w:sz="4" w:space="0" w:color="auto"/>
            </w:tcBorders>
            <w:hideMark/>
          </w:tcPr>
          <w:p w14:paraId="57609CEA" w14:textId="77777777" w:rsidR="00784097" w:rsidRPr="00DB4FC1" w:rsidRDefault="00784097" w:rsidP="00FB02FD">
            <w:pPr>
              <w:spacing w:after="0" w:line="360" w:lineRule="auto"/>
              <w:ind w:left="318" w:hanging="318"/>
              <w:rPr>
                <w:rFonts w:ascii="Times New Roman" w:eastAsia="Times New Roman" w:hAnsi="Times New Roman" w:cs="Times New Roman"/>
                <w:color w:val="000000"/>
                <w:kern w:val="28"/>
                <w:sz w:val="24"/>
                <w:szCs w:val="24"/>
                <w:lang w:val="en-ZA"/>
                <w14:ligatures w14:val="none"/>
              </w:rPr>
            </w:pPr>
            <w:r w:rsidRPr="00DB4FC1">
              <w:rPr>
                <w:rFonts w:ascii="Times New Roman" w:eastAsia="Times New Roman" w:hAnsi="Times New Roman" w:cs="Times New Roman"/>
                <w:color w:val="000000"/>
                <w:kern w:val="28"/>
                <w:sz w:val="24"/>
                <w:szCs w:val="24"/>
                <w:lang w:val="en-ZA"/>
                <w14:ligatures w14:val="none"/>
              </w:rPr>
              <w:t>1.</w:t>
            </w:r>
            <w:r w:rsidRPr="00DB4FC1">
              <w:rPr>
                <w:rFonts w:ascii="Times New Roman" w:eastAsia="Times New Roman" w:hAnsi="Times New Roman" w:cs="Times New Roman"/>
                <w:color w:val="000000"/>
                <w:kern w:val="28"/>
                <w:sz w:val="24"/>
                <w:szCs w:val="24"/>
                <w:lang w:val="en-ZA"/>
                <w14:ligatures w14:val="none"/>
              </w:rPr>
              <w:tab/>
              <w:t>Written tests</w:t>
            </w:r>
          </w:p>
          <w:p w14:paraId="3070A130" w14:textId="77777777" w:rsidR="00784097" w:rsidRPr="00DB4FC1" w:rsidRDefault="00784097" w:rsidP="00FB02FD">
            <w:pPr>
              <w:spacing w:after="0" w:line="360" w:lineRule="auto"/>
              <w:ind w:left="318" w:hanging="318"/>
              <w:rPr>
                <w:rFonts w:ascii="Times New Roman" w:eastAsia="Times New Roman" w:hAnsi="Times New Roman" w:cs="Times New Roman"/>
                <w:color w:val="000000"/>
                <w:kern w:val="28"/>
                <w:sz w:val="24"/>
                <w:szCs w:val="24"/>
                <w:lang w:val="en-ZA"/>
                <w14:ligatures w14:val="none"/>
              </w:rPr>
            </w:pPr>
            <w:r w:rsidRPr="00DB4FC1">
              <w:rPr>
                <w:rFonts w:ascii="Times New Roman" w:eastAsia="Times New Roman" w:hAnsi="Times New Roman" w:cs="Times New Roman"/>
                <w:color w:val="000000"/>
                <w:kern w:val="28"/>
                <w:sz w:val="24"/>
                <w:szCs w:val="24"/>
                <w:lang w:val="en-ZA"/>
                <w14:ligatures w14:val="none"/>
              </w:rPr>
              <w:t>2.</w:t>
            </w:r>
            <w:r w:rsidRPr="00DB4FC1">
              <w:rPr>
                <w:rFonts w:ascii="Times New Roman" w:eastAsia="Times New Roman" w:hAnsi="Times New Roman" w:cs="Times New Roman"/>
                <w:color w:val="000000"/>
                <w:kern w:val="28"/>
                <w:sz w:val="24"/>
                <w:szCs w:val="24"/>
                <w:lang w:val="en-ZA"/>
                <w14:ligatures w14:val="none"/>
              </w:rPr>
              <w:tab/>
              <w:t xml:space="preserve">Oral Questioning </w:t>
            </w:r>
          </w:p>
          <w:p w14:paraId="6BE482A8" w14:textId="77777777" w:rsidR="00784097" w:rsidRPr="00DB4FC1" w:rsidRDefault="00784097" w:rsidP="00FB02FD">
            <w:pPr>
              <w:spacing w:after="0" w:line="360" w:lineRule="auto"/>
              <w:ind w:left="318" w:hanging="318"/>
              <w:rPr>
                <w:rFonts w:ascii="Times New Roman" w:eastAsia="Times New Roman" w:hAnsi="Times New Roman" w:cs="Times New Roman"/>
                <w:color w:val="000000"/>
                <w:kern w:val="28"/>
                <w:sz w:val="24"/>
                <w:szCs w:val="24"/>
                <w:lang w:val="en-ZA"/>
                <w14:ligatures w14:val="none"/>
              </w:rPr>
            </w:pPr>
            <w:r w:rsidRPr="00DB4FC1">
              <w:rPr>
                <w:rFonts w:ascii="Times New Roman" w:eastAsia="Times New Roman" w:hAnsi="Times New Roman" w:cs="Times New Roman"/>
                <w:color w:val="000000"/>
                <w:kern w:val="28"/>
                <w:sz w:val="24"/>
                <w:szCs w:val="24"/>
                <w:lang w:val="en-ZA"/>
                <w14:ligatures w14:val="none"/>
              </w:rPr>
              <w:t>3.</w:t>
            </w:r>
            <w:r w:rsidRPr="00DB4FC1">
              <w:rPr>
                <w:rFonts w:ascii="Times New Roman" w:eastAsia="Times New Roman" w:hAnsi="Times New Roman" w:cs="Times New Roman"/>
                <w:color w:val="000000"/>
                <w:kern w:val="28"/>
                <w:sz w:val="24"/>
                <w:szCs w:val="24"/>
                <w:lang w:val="en-ZA"/>
                <w14:ligatures w14:val="none"/>
              </w:rPr>
              <w:tab/>
              <w:t xml:space="preserve">Practical assessment </w:t>
            </w:r>
          </w:p>
          <w:p w14:paraId="3875472A" w14:textId="77777777" w:rsidR="00784097" w:rsidRPr="00DB4FC1" w:rsidRDefault="00784097" w:rsidP="00FB02FD">
            <w:pPr>
              <w:spacing w:after="0" w:line="360" w:lineRule="auto"/>
              <w:ind w:left="318" w:hanging="318"/>
              <w:rPr>
                <w:rFonts w:ascii="Times New Roman" w:eastAsia="Times New Roman" w:hAnsi="Times New Roman" w:cs="Times New Roman"/>
                <w:color w:val="000000"/>
                <w:kern w:val="28"/>
                <w:sz w:val="24"/>
                <w:szCs w:val="24"/>
                <w:lang w:val="en-ZA"/>
                <w14:ligatures w14:val="none"/>
              </w:rPr>
            </w:pPr>
            <w:r w:rsidRPr="00DB4FC1">
              <w:rPr>
                <w:rFonts w:ascii="Times New Roman" w:eastAsia="Times New Roman" w:hAnsi="Times New Roman" w:cs="Times New Roman"/>
                <w:color w:val="000000"/>
                <w:kern w:val="28"/>
                <w:sz w:val="24"/>
                <w:szCs w:val="24"/>
                <w:lang w:val="en-ZA"/>
                <w14:ligatures w14:val="none"/>
              </w:rPr>
              <w:t>4.</w:t>
            </w:r>
            <w:r w:rsidRPr="00DB4FC1">
              <w:rPr>
                <w:rFonts w:ascii="Times New Roman" w:eastAsia="Times New Roman" w:hAnsi="Times New Roman" w:cs="Times New Roman"/>
                <w:color w:val="000000"/>
                <w:kern w:val="28"/>
                <w:sz w:val="24"/>
                <w:szCs w:val="24"/>
                <w:lang w:val="en-ZA"/>
                <w14:ligatures w14:val="none"/>
              </w:rPr>
              <w:tab/>
              <w:t>Project</w:t>
            </w:r>
          </w:p>
          <w:p w14:paraId="0637F1E6" w14:textId="77777777" w:rsidR="00784097" w:rsidRPr="00DB4FC1" w:rsidRDefault="00784097" w:rsidP="00FB02FD">
            <w:pPr>
              <w:spacing w:after="0" w:line="360" w:lineRule="auto"/>
              <w:ind w:left="318" w:hanging="318"/>
              <w:rPr>
                <w:rFonts w:ascii="Times New Roman" w:eastAsia="Times New Roman" w:hAnsi="Times New Roman" w:cs="Times New Roman"/>
                <w:color w:val="000000"/>
                <w:kern w:val="28"/>
                <w:sz w:val="24"/>
                <w:szCs w:val="24"/>
                <w:lang w:val="en-ZA"/>
                <w14:ligatures w14:val="none"/>
              </w:rPr>
            </w:pPr>
            <w:r w:rsidRPr="00DB4FC1">
              <w:rPr>
                <w:rFonts w:ascii="Times New Roman" w:eastAsia="Times New Roman" w:hAnsi="Times New Roman" w:cs="Times New Roman"/>
                <w:color w:val="000000"/>
                <w:kern w:val="28"/>
                <w:sz w:val="24"/>
                <w:szCs w:val="24"/>
                <w:lang w:val="en-ZA"/>
                <w14:ligatures w14:val="none"/>
              </w:rPr>
              <w:t>5.</w:t>
            </w:r>
            <w:r w:rsidRPr="00DB4FC1">
              <w:rPr>
                <w:rFonts w:ascii="Times New Roman" w:eastAsia="Times New Roman" w:hAnsi="Times New Roman" w:cs="Times New Roman"/>
                <w:color w:val="000000"/>
                <w:kern w:val="28"/>
                <w:sz w:val="24"/>
                <w:szCs w:val="24"/>
                <w:lang w:val="en-ZA"/>
                <w14:ligatures w14:val="none"/>
              </w:rPr>
              <w:tab/>
              <w:t>Third party report</w:t>
            </w:r>
          </w:p>
          <w:p w14:paraId="2B47BDA7" w14:textId="77777777" w:rsidR="00784097" w:rsidRPr="00DB4FC1" w:rsidRDefault="00784097" w:rsidP="00FB02FD">
            <w:pPr>
              <w:spacing w:after="0" w:line="360" w:lineRule="auto"/>
              <w:ind w:left="318" w:hanging="318"/>
              <w:rPr>
                <w:rFonts w:ascii="Times New Roman" w:eastAsia="Times New Roman" w:hAnsi="Times New Roman" w:cs="Times New Roman"/>
                <w:color w:val="000000"/>
                <w:kern w:val="28"/>
                <w:sz w:val="24"/>
                <w:szCs w:val="24"/>
                <w:lang w:val="en-ZA"/>
                <w14:ligatures w14:val="none"/>
              </w:rPr>
            </w:pPr>
            <w:r w:rsidRPr="00DB4FC1">
              <w:rPr>
                <w:rFonts w:ascii="Times New Roman" w:eastAsia="Times New Roman" w:hAnsi="Times New Roman" w:cs="Times New Roman"/>
                <w:color w:val="000000"/>
                <w:kern w:val="28"/>
                <w:sz w:val="24"/>
                <w:szCs w:val="24"/>
                <w:lang w:val="en-ZA"/>
                <w14:ligatures w14:val="none"/>
              </w:rPr>
              <w:t>6.</w:t>
            </w:r>
            <w:r w:rsidRPr="00DB4FC1">
              <w:rPr>
                <w:rFonts w:ascii="Times New Roman" w:eastAsia="Times New Roman" w:hAnsi="Times New Roman" w:cs="Times New Roman"/>
                <w:color w:val="000000"/>
                <w:kern w:val="28"/>
                <w:sz w:val="24"/>
                <w:szCs w:val="24"/>
                <w:lang w:val="en-ZA"/>
                <w14:ligatures w14:val="none"/>
              </w:rPr>
              <w:tab/>
              <w:t>Portfolio of evidence</w:t>
            </w:r>
          </w:p>
        </w:tc>
      </w:tr>
      <w:tr w:rsidR="00784097" w:rsidRPr="00DB4FC1" w14:paraId="7023146C" w14:textId="77777777" w:rsidTr="00784097">
        <w:trPr>
          <w:trHeight w:val="980"/>
        </w:trPr>
        <w:tc>
          <w:tcPr>
            <w:tcW w:w="2898" w:type="dxa"/>
            <w:tcBorders>
              <w:top w:val="single" w:sz="4" w:space="0" w:color="auto"/>
              <w:left w:val="single" w:sz="4" w:space="0" w:color="auto"/>
              <w:bottom w:val="single" w:sz="4" w:space="0" w:color="auto"/>
              <w:right w:val="single" w:sz="4" w:space="0" w:color="auto"/>
            </w:tcBorders>
            <w:hideMark/>
          </w:tcPr>
          <w:p w14:paraId="089AF8F5" w14:textId="6C517642" w:rsidR="00784097" w:rsidRPr="00DB4FC1" w:rsidRDefault="00784097">
            <w:pPr>
              <w:pStyle w:val="ListParagraph"/>
              <w:numPr>
                <w:ilvl w:val="0"/>
                <w:numId w:val="414"/>
              </w:numPr>
              <w:spacing w:before="120" w:after="0" w:line="360" w:lineRule="auto"/>
              <w:rPr>
                <w:szCs w:val="24"/>
                <w:lang w:val="en-ZA"/>
              </w:rPr>
            </w:pPr>
            <w:r w:rsidRPr="00DB4FC1">
              <w:rPr>
                <w:bCs/>
                <w:szCs w:val="24"/>
              </w:rPr>
              <w:t>Allocate instrumentation and control system personnel duties</w:t>
            </w:r>
          </w:p>
        </w:tc>
        <w:tc>
          <w:tcPr>
            <w:tcW w:w="5040" w:type="dxa"/>
            <w:tcBorders>
              <w:top w:val="single" w:sz="4" w:space="0" w:color="auto"/>
              <w:left w:val="single" w:sz="4" w:space="0" w:color="auto"/>
              <w:bottom w:val="single" w:sz="4" w:space="0" w:color="auto"/>
              <w:right w:val="single" w:sz="4" w:space="0" w:color="auto"/>
            </w:tcBorders>
          </w:tcPr>
          <w:p w14:paraId="3C4D92F7" w14:textId="77777777" w:rsidR="00784097" w:rsidRPr="00DB4FC1" w:rsidRDefault="00784097">
            <w:pPr>
              <w:numPr>
                <w:ilvl w:val="0"/>
                <w:numId w:val="341"/>
              </w:numPr>
              <w:spacing w:after="0" w:line="360" w:lineRule="auto"/>
              <w:contextualSpacing/>
              <w:rPr>
                <w:rFonts w:ascii="Times New Roman" w:eastAsia="Times New Roman" w:hAnsi="Times New Roman" w:cs="Times New Roman"/>
                <w:kern w:val="28"/>
                <w:sz w:val="24"/>
                <w:szCs w:val="24"/>
                <w14:ligatures w14:val="none"/>
              </w:rPr>
            </w:pPr>
            <w:r w:rsidRPr="00DB4FC1">
              <w:rPr>
                <w:rFonts w:ascii="Times New Roman" w:eastAsia="Times New Roman" w:hAnsi="Times New Roman" w:cs="Times New Roman"/>
                <w:kern w:val="28"/>
                <w:sz w:val="24"/>
                <w:szCs w:val="24"/>
                <w14:ligatures w14:val="none"/>
              </w:rPr>
              <w:t>Classification of project tasks for instrumentation and control system installation project</w:t>
            </w:r>
          </w:p>
          <w:p w14:paraId="070BDDE8" w14:textId="77777777" w:rsidR="00784097" w:rsidRPr="00DB4FC1" w:rsidRDefault="00784097">
            <w:pPr>
              <w:numPr>
                <w:ilvl w:val="0"/>
                <w:numId w:val="341"/>
              </w:numPr>
              <w:spacing w:after="0" w:line="360" w:lineRule="auto"/>
              <w:contextualSpacing/>
              <w:rPr>
                <w:rFonts w:ascii="Times New Roman" w:eastAsia="Times New Roman" w:hAnsi="Times New Roman" w:cs="Times New Roman"/>
                <w:kern w:val="28"/>
                <w:sz w:val="24"/>
                <w:szCs w:val="24"/>
                <w14:ligatures w14:val="none"/>
              </w:rPr>
            </w:pPr>
            <w:r w:rsidRPr="00DB4FC1">
              <w:rPr>
                <w:rFonts w:ascii="Times New Roman" w:eastAsia="Times New Roman" w:hAnsi="Times New Roman" w:cs="Times New Roman"/>
                <w:kern w:val="28"/>
                <w:sz w:val="24"/>
                <w:szCs w:val="24"/>
                <w14:ligatures w14:val="none"/>
              </w:rPr>
              <w:t>Pre-Project Planning</w:t>
            </w:r>
          </w:p>
          <w:p w14:paraId="6D4CCE64" w14:textId="42D87A32" w:rsidR="00784097" w:rsidRPr="00DB4FC1" w:rsidRDefault="00784097">
            <w:pPr>
              <w:numPr>
                <w:ilvl w:val="0"/>
                <w:numId w:val="34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Design and</w:t>
            </w:r>
            <w:r w:rsidR="00E00CBC" w:rsidRPr="00DB4FC1">
              <w:rPr>
                <w:rFonts w:ascii="Times New Roman" w:eastAsia="Times New Roman" w:hAnsi="Times New Roman" w:cs="Times New Roman"/>
                <w:color w:val="000000"/>
                <w:kern w:val="28"/>
                <w:sz w:val="24"/>
                <w:szCs w:val="24"/>
                <w:lang w:val="en-GB"/>
                <w14:ligatures w14:val="none"/>
              </w:rPr>
              <w:t xml:space="preserve"> engineering</w:t>
            </w:r>
          </w:p>
          <w:p w14:paraId="3696CC9D" w14:textId="4BC12C11" w:rsidR="00784097" w:rsidRPr="00DB4FC1" w:rsidRDefault="00784097">
            <w:pPr>
              <w:numPr>
                <w:ilvl w:val="0"/>
                <w:numId w:val="34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Procurement and </w:t>
            </w:r>
            <w:r w:rsidR="00E00CBC" w:rsidRPr="00DB4FC1">
              <w:rPr>
                <w:rFonts w:ascii="Times New Roman" w:eastAsia="Times New Roman" w:hAnsi="Times New Roman" w:cs="Times New Roman"/>
                <w:color w:val="000000"/>
                <w:kern w:val="28"/>
                <w:sz w:val="24"/>
                <w:szCs w:val="24"/>
                <w:lang w:val="en-GB"/>
                <w14:ligatures w14:val="none"/>
              </w:rPr>
              <w:t>logistics</w:t>
            </w:r>
          </w:p>
          <w:p w14:paraId="5234674B" w14:textId="272A2B85" w:rsidR="00784097" w:rsidRPr="00DB4FC1" w:rsidRDefault="00784097">
            <w:pPr>
              <w:numPr>
                <w:ilvl w:val="0"/>
                <w:numId w:val="34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Site Preparation and </w:t>
            </w:r>
            <w:r w:rsidR="00E00CBC" w:rsidRPr="00DB4FC1">
              <w:rPr>
                <w:rFonts w:ascii="Times New Roman" w:eastAsia="Times New Roman" w:hAnsi="Times New Roman" w:cs="Times New Roman"/>
                <w:color w:val="000000"/>
                <w:kern w:val="28"/>
                <w:sz w:val="24"/>
                <w:szCs w:val="24"/>
                <w:lang w:val="en-GB"/>
                <w14:ligatures w14:val="none"/>
              </w:rPr>
              <w:t>civil works</w:t>
            </w:r>
          </w:p>
          <w:p w14:paraId="3F6B944B" w14:textId="48E84DD3" w:rsidR="00784097" w:rsidRPr="00DB4FC1" w:rsidRDefault="00784097">
            <w:pPr>
              <w:numPr>
                <w:ilvl w:val="0"/>
                <w:numId w:val="34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Equipment</w:t>
            </w:r>
            <w:r w:rsidR="00E00CBC" w:rsidRPr="00DB4FC1">
              <w:rPr>
                <w:rFonts w:ascii="Times New Roman" w:eastAsia="Times New Roman" w:hAnsi="Times New Roman" w:cs="Times New Roman"/>
                <w:color w:val="000000"/>
                <w:kern w:val="28"/>
                <w:sz w:val="24"/>
                <w:szCs w:val="24"/>
                <w:lang w:val="en-GB"/>
                <w14:ligatures w14:val="none"/>
              </w:rPr>
              <w:t xml:space="preserve"> installation</w:t>
            </w:r>
          </w:p>
          <w:p w14:paraId="1D24D83E" w14:textId="48F5622F" w:rsidR="00784097" w:rsidRPr="00DB4FC1" w:rsidRDefault="00784097">
            <w:pPr>
              <w:numPr>
                <w:ilvl w:val="0"/>
                <w:numId w:val="34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Configuration and </w:t>
            </w:r>
            <w:r w:rsidR="00E00CBC" w:rsidRPr="00DB4FC1">
              <w:rPr>
                <w:rFonts w:ascii="Times New Roman" w:eastAsia="Times New Roman" w:hAnsi="Times New Roman" w:cs="Times New Roman"/>
                <w:color w:val="000000"/>
                <w:kern w:val="28"/>
                <w:sz w:val="24"/>
                <w:szCs w:val="24"/>
                <w:lang w:val="en-GB"/>
                <w14:ligatures w14:val="none"/>
              </w:rPr>
              <w:t>integration</w:t>
            </w:r>
          </w:p>
          <w:p w14:paraId="29887195" w14:textId="746B3281" w:rsidR="00784097" w:rsidRPr="00DB4FC1" w:rsidRDefault="00784097">
            <w:pPr>
              <w:numPr>
                <w:ilvl w:val="0"/>
                <w:numId w:val="34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Testing and Quality </w:t>
            </w:r>
            <w:r w:rsidR="00E00CBC" w:rsidRPr="00DB4FC1">
              <w:rPr>
                <w:rFonts w:ascii="Times New Roman" w:eastAsia="Times New Roman" w:hAnsi="Times New Roman" w:cs="Times New Roman"/>
                <w:color w:val="000000"/>
                <w:kern w:val="28"/>
                <w:sz w:val="24"/>
                <w:szCs w:val="24"/>
                <w:lang w:val="en-GB"/>
                <w14:ligatures w14:val="none"/>
              </w:rPr>
              <w:t>assurance</w:t>
            </w:r>
          </w:p>
          <w:p w14:paraId="727A174D" w14:textId="1D60B6D6" w:rsidR="00784097" w:rsidRPr="00DB4FC1" w:rsidRDefault="00784097">
            <w:pPr>
              <w:numPr>
                <w:ilvl w:val="0"/>
                <w:numId w:val="34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Commissioning and </w:t>
            </w:r>
            <w:r w:rsidR="00E00CBC" w:rsidRPr="00DB4FC1">
              <w:rPr>
                <w:rFonts w:ascii="Times New Roman" w:eastAsia="Times New Roman" w:hAnsi="Times New Roman" w:cs="Times New Roman"/>
                <w:color w:val="000000"/>
                <w:kern w:val="28"/>
                <w:sz w:val="24"/>
                <w:szCs w:val="24"/>
                <w:lang w:val="en-GB"/>
                <w14:ligatures w14:val="none"/>
              </w:rPr>
              <w:t>handover</w:t>
            </w:r>
          </w:p>
          <w:p w14:paraId="50DCCB53" w14:textId="656FD8A3" w:rsidR="00784097" w:rsidRPr="00DB4FC1" w:rsidRDefault="00784097">
            <w:pPr>
              <w:numPr>
                <w:ilvl w:val="0"/>
                <w:numId w:val="348"/>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 Post-Installation</w:t>
            </w:r>
            <w:r w:rsidR="00E00CBC" w:rsidRPr="00DB4FC1">
              <w:rPr>
                <w:rFonts w:ascii="Times New Roman" w:eastAsia="Times New Roman" w:hAnsi="Times New Roman" w:cs="Times New Roman"/>
                <w:color w:val="000000"/>
                <w:kern w:val="28"/>
                <w:sz w:val="24"/>
                <w:szCs w:val="24"/>
                <w:lang w:val="en-GB"/>
                <w14:ligatures w14:val="none"/>
              </w:rPr>
              <w:t xml:space="preserve"> support</w:t>
            </w:r>
          </w:p>
          <w:p w14:paraId="41710DC9" w14:textId="77777777" w:rsidR="00784097" w:rsidRPr="00DB4FC1" w:rsidRDefault="00784097">
            <w:pPr>
              <w:numPr>
                <w:ilvl w:val="0"/>
                <w:numId w:val="341"/>
              </w:numPr>
              <w:spacing w:after="0" w:line="360" w:lineRule="auto"/>
              <w:ind w:left="702" w:hanging="630"/>
              <w:contextualSpacing/>
              <w:rPr>
                <w:rFonts w:ascii="Times New Roman" w:eastAsia="Times New Roman" w:hAnsi="Times New Roman" w:cs="Times New Roman"/>
                <w:kern w:val="28"/>
                <w:sz w:val="24"/>
                <w:szCs w:val="24"/>
                <w14:ligatures w14:val="none"/>
              </w:rPr>
            </w:pPr>
            <w:r w:rsidRPr="00DB4FC1">
              <w:rPr>
                <w:rFonts w:ascii="Times New Roman" w:eastAsia="Times New Roman" w:hAnsi="Times New Roman" w:cs="Times New Roman"/>
                <w:kern w:val="28"/>
                <w:sz w:val="24"/>
                <w:szCs w:val="24"/>
                <w14:ligatures w14:val="none"/>
              </w:rPr>
              <w:t>Assign instrumentation and control system installation project tasks to personnel</w:t>
            </w:r>
          </w:p>
          <w:p w14:paraId="292AC1AC" w14:textId="77777777" w:rsidR="00784097" w:rsidRPr="00DB4FC1" w:rsidRDefault="00784097">
            <w:pPr>
              <w:numPr>
                <w:ilvl w:val="0"/>
                <w:numId w:val="34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Project Manager</w:t>
            </w:r>
          </w:p>
          <w:p w14:paraId="68549B4E" w14:textId="12A7AADC" w:rsidR="00784097" w:rsidRPr="00DB4FC1" w:rsidRDefault="00784097">
            <w:pPr>
              <w:numPr>
                <w:ilvl w:val="0"/>
                <w:numId w:val="34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Site </w:t>
            </w:r>
            <w:r w:rsidR="00E00CBC" w:rsidRPr="00DB4FC1">
              <w:rPr>
                <w:rFonts w:ascii="Times New Roman" w:eastAsia="Times New Roman" w:hAnsi="Times New Roman" w:cs="Times New Roman"/>
                <w:color w:val="000000"/>
                <w:kern w:val="28"/>
                <w:sz w:val="24"/>
                <w:szCs w:val="24"/>
                <w:lang w:val="en-GB"/>
                <w14:ligatures w14:val="none"/>
              </w:rPr>
              <w:t>engineer</w:t>
            </w:r>
          </w:p>
          <w:p w14:paraId="10D6E58B" w14:textId="07A30391" w:rsidR="00784097" w:rsidRPr="00DB4FC1" w:rsidRDefault="00784097">
            <w:pPr>
              <w:numPr>
                <w:ilvl w:val="0"/>
                <w:numId w:val="34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Field </w:t>
            </w:r>
            <w:r w:rsidR="00E00CBC" w:rsidRPr="00DB4FC1">
              <w:rPr>
                <w:rFonts w:ascii="Times New Roman" w:eastAsia="Times New Roman" w:hAnsi="Times New Roman" w:cs="Times New Roman"/>
                <w:color w:val="000000"/>
                <w:kern w:val="28"/>
                <w:sz w:val="24"/>
                <w:szCs w:val="24"/>
                <w:lang w:val="en-GB"/>
                <w14:ligatures w14:val="none"/>
              </w:rPr>
              <w:t>technicians/installers</w:t>
            </w:r>
          </w:p>
          <w:p w14:paraId="1F30AFAF" w14:textId="34CD48F5" w:rsidR="00784097" w:rsidRPr="00DB4FC1" w:rsidRDefault="00784097">
            <w:pPr>
              <w:numPr>
                <w:ilvl w:val="0"/>
                <w:numId w:val="34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Engineer </w:t>
            </w:r>
            <w:r w:rsidR="00E00CBC" w:rsidRPr="00DB4FC1">
              <w:rPr>
                <w:rFonts w:ascii="Times New Roman" w:eastAsia="Times New Roman" w:hAnsi="Times New Roman" w:cs="Times New Roman"/>
                <w:color w:val="000000"/>
                <w:kern w:val="28"/>
                <w:sz w:val="24"/>
                <w:szCs w:val="24"/>
                <w:lang w:val="en-GB"/>
                <w14:ligatures w14:val="none"/>
              </w:rPr>
              <w:t>(network, civil, electrical instrumentation and control system s design)</w:t>
            </w:r>
          </w:p>
          <w:p w14:paraId="29D08A2B" w14:textId="2E44CFBE" w:rsidR="00784097" w:rsidRPr="00DB4FC1" w:rsidRDefault="00784097">
            <w:pPr>
              <w:numPr>
                <w:ilvl w:val="0"/>
                <w:numId w:val="34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Safety </w:t>
            </w:r>
            <w:r w:rsidR="00E00CBC" w:rsidRPr="00DB4FC1">
              <w:rPr>
                <w:rFonts w:ascii="Times New Roman" w:eastAsia="Times New Roman" w:hAnsi="Times New Roman" w:cs="Times New Roman"/>
                <w:color w:val="000000"/>
                <w:kern w:val="28"/>
                <w:sz w:val="24"/>
                <w:szCs w:val="24"/>
                <w:lang w:val="en-GB"/>
                <w14:ligatures w14:val="none"/>
              </w:rPr>
              <w:t>officer</w:t>
            </w:r>
          </w:p>
          <w:p w14:paraId="405152F0" w14:textId="259637F1" w:rsidR="00784097" w:rsidRPr="00DB4FC1" w:rsidRDefault="00784097">
            <w:pPr>
              <w:numPr>
                <w:ilvl w:val="0"/>
                <w:numId w:val="34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Procurement </w:t>
            </w:r>
            <w:r w:rsidR="00E00CBC" w:rsidRPr="00DB4FC1">
              <w:rPr>
                <w:rFonts w:ascii="Times New Roman" w:eastAsia="Times New Roman" w:hAnsi="Times New Roman" w:cs="Times New Roman"/>
                <w:color w:val="000000"/>
                <w:kern w:val="28"/>
                <w:sz w:val="24"/>
                <w:szCs w:val="24"/>
                <w:lang w:val="en-GB"/>
                <w14:ligatures w14:val="none"/>
              </w:rPr>
              <w:t>sp</w:t>
            </w:r>
            <w:r w:rsidRPr="00DB4FC1">
              <w:rPr>
                <w:rFonts w:ascii="Times New Roman" w:eastAsia="Times New Roman" w:hAnsi="Times New Roman" w:cs="Times New Roman"/>
                <w:color w:val="000000"/>
                <w:kern w:val="28"/>
                <w:sz w:val="24"/>
                <w:szCs w:val="24"/>
                <w:lang w:val="en-GB"/>
                <w14:ligatures w14:val="none"/>
              </w:rPr>
              <w:t>ecialist</w:t>
            </w:r>
          </w:p>
          <w:p w14:paraId="0AE78753" w14:textId="77777777" w:rsidR="00784097" w:rsidRPr="00DB4FC1" w:rsidRDefault="00784097">
            <w:pPr>
              <w:numPr>
                <w:ilvl w:val="0"/>
                <w:numId w:val="34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Quality Assurance (QA) Engineer</w:t>
            </w:r>
          </w:p>
          <w:p w14:paraId="6F3F2F3A" w14:textId="08C8C9E8" w:rsidR="00784097" w:rsidRPr="00DB4FC1" w:rsidRDefault="00784097">
            <w:pPr>
              <w:numPr>
                <w:ilvl w:val="0"/>
                <w:numId w:val="34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Environmental </w:t>
            </w:r>
            <w:r w:rsidR="00E00CBC" w:rsidRPr="00DB4FC1">
              <w:rPr>
                <w:rFonts w:ascii="Times New Roman" w:eastAsia="Times New Roman" w:hAnsi="Times New Roman" w:cs="Times New Roman"/>
                <w:color w:val="000000"/>
                <w:kern w:val="28"/>
                <w:sz w:val="24"/>
                <w:szCs w:val="24"/>
                <w:lang w:val="en-GB"/>
                <w14:ligatures w14:val="none"/>
              </w:rPr>
              <w:t>officer</w:t>
            </w:r>
            <w:r w:rsidRPr="00DB4FC1">
              <w:rPr>
                <w:rFonts w:ascii="Times New Roman" w:eastAsia="Times New Roman" w:hAnsi="Times New Roman" w:cs="Times New Roman"/>
                <w:color w:val="000000"/>
                <w:kern w:val="28"/>
                <w:sz w:val="24"/>
                <w:szCs w:val="24"/>
                <w:lang w:val="en-GB"/>
                <w14:ligatures w14:val="none"/>
              </w:rPr>
              <w:t xml:space="preserve"> (Optional, for larger projects)</w:t>
            </w:r>
          </w:p>
          <w:p w14:paraId="6603A720" w14:textId="708726E7" w:rsidR="00784097" w:rsidRPr="00DB4FC1" w:rsidRDefault="00784097">
            <w:pPr>
              <w:numPr>
                <w:ilvl w:val="0"/>
                <w:numId w:val="34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Client/Stakeholder</w:t>
            </w:r>
            <w:r w:rsidR="00E00CBC" w:rsidRPr="00DB4FC1">
              <w:rPr>
                <w:rFonts w:ascii="Times New Roman" w:eastAsia="Times New Roman" w:hAnsi="Times New Roman" w:cs="Times New Roman"/>
                <w:color w:val="000000"/>
                <w:kern w:val="28"/>
                <w:sz w:val="24"/>
                <w:szCs w:val="24"/>
                <w:lang w:val="en-GB"/>
                <w14:ligatures w14:val="none"/>
              </w:rPr>
              <w:t xml:space="preserve"> representative</w:t>
            </w:r>
          </w:p>
          <w:p w14:paraId="352F558F" w14:textId="291D102A" w:rsidR="00784097" w:rsidRPr="00DB4FC1" w:rsidRDefault="00784097">
            <w:pPr>
              <w:numPr>
                <w:ilvl w:val="0"/>
                <w:numId w:val="349"/>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Commissioning</w:t>
            </w:r>
            <w:r w:rsidR="00E00CBC" w:rsidRPr="00DB4FC1">
              <w:rPr>
                <w:rFonts w:ascii="Times New Roman" w:eastAsia="Times New Roman" w:hAnsi="Times New Roman" w:cs="Times New Roman"/>
                <w:color w:val="000000"/>
                <w:kern w:val="28"/>
                <w:sz w:val="24"/>
                <w:szCs w:val="24"/>
                <w:lang w:val="en-GB"/>
                <w14:ligatures w14:val="none"/>
              </w:rPr>
              <w:t xml:space="preserve"> engineer</w:t>
            </w:r>
          </w:p>
          <w:p w14:paraId="73F22E1B" w14:textId="77777777" w:rsidR="00784097" w:rsidRPr="00DB4FC1" w:rsidRDefault="00784097">
            <w:pPr>
              <w:numPr>
                <w:ilvl w:val="0"/>
                <w:numId w:val="341"/>
              </w:numPr>
              <w:spacing w:after="0" w:line="360" w:lineRule="auto"/>
              <w:ind w:left="702" w:hanging="630"/>
              <w:contextualSpacing/>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28"/>
                <w:sz w:val="24"/>
                <w:szCs w:val="24"/>
                <w14:ligatures w14:val="none"/>
              </w:rPr>
              <w:t>Distribution of instrumentation and control system installation project tools and equipment</w:t>
            </w:r>
          </w:p>
        </w:tc>
        <w:tc>
          <w:tcPr>
            <w:tcW w:w="2610" w:type="dxa"/>
            <w:tcBorders>
              <w:top w:val="single" w:sz="4" w:space="0" w:color="auto"/>
              <w:left w:val="single" w:sz="4" w:space="0" w:color="auto"/>
              <w:bottom w:val="single" w:sz="4" w:space="0" w:color="auto"/>
              <w:right w:val="single" w:sz="4" w:space="0" w:color="auto"/>
            </w:tcBorders>
          </w:tcPr>
          <w:p w14:paraId="2CDFB5E0" w14:textId="77777777" w:rsidR="00784097" w:rsidRPr="00FB02FD" w:rsidRDefault="00784097" w:rsidP="00FB02FD">
            <w:pPr>
              <w:spacing w:after="0" w:line="360" w:lineRule="auto"/>
              <w:ind w:left="318" w:hanging="318"/>
              <w:rPr>
                <w:rFonts w:ascii="Times New Roman" w:eastAsia="Times New Roman" w:hAnsi="Times New Roman" w:cs="Times New Roman"/>
                <w:color w:val="000000"/>
                <w:kern w:val="28"/>
                <w:sz w:val="24"/>
                <w:szCs w:val="24"/>
                <w:lang w:val="en-ZA"/>
                <w14:ligatures w14:val="none"/>
              </w:rPr>
            </w:pPr>
            <w:r w:rsidRPr="00FB02FD">
              <w:rPr>
                <w:rFonts w:ascii="Times New Roman" w:eastAsia="Times New Roman" w:hAnsi="Times New Roman" w:cs="Times New Roman"/>
                <w:color w:val="000000"/>
                <w:kern w:val="28"/>
                <w:sz w:val="24"/>
                <w:szCs w:val="24"/>
                <w:lang w:val="en-ZA"/>
                <w14:ligatures w14:val="none"/>
              </w:rPr>
              <w:t>1.</w:t>
            </w:r>
            <w:r w:rsidRPr="00FB02FD">
              <w:rPr>
                <w:rFonts w:ascii="Times New Roman" w:eastAsia="Times New Roman" w:hAnsi="Times New Roman" w:cs="Times New Roman"/>
                <w:color w:val="000000"/>
                <w:kern w:val="28"/>
                <w:sz w:val="24"/>
                <w:szCs w:val="24"/>
                <w:lang w:val="en-ZA"/>
                <w14:ligatures w14:val="none"/>
              </w:rPr>
              <w:tab/>
              <w:t>Written tests</w:t>
            </w:r>
          </w:p>
          <w:p w14:paraId="1D5113CA" w14:textId="77777777" w:rsidR="00784097" w:rsidRPr="00FB02FD" w:rsidRDefault="00784097" w:rsidP="00FB02FD">
            <w:pPr>
              <w:spacing w:after="0" w:line="360" w:lineRule="auto"/>
              <w:ind w:left="318" w:hanging="318"/>
              <w:rPr>
                <w:rFonts w:ascii="Times New Roman" w:eastAsia="Times New Roman" w:hAnsi="Times New Roman" w:cs="Times New Roman"/>
                <w:color w:val="000000"/>
                <w:kern w:val="28"/>
                <w:sz w:val="24"/>
                <w:szCs w:val="24"/>
                <w:lang w:val="en-ZA"/>
                <w14:ligatures w14:val="none"/>
              </w:rPr>
            </w:pPr>
            <w:r w:rsidRPr="00FB02FD">
              <w:rPr>
                <w:rFonts w:ascii="Times New Roman" w:eastAsia="Times New Roman" w:hAnsi="Times New Roman" w:cs="Times New Roman"/>
                <w:color w:val="000000"/>
                <w:kern w:val="28"/>
                <w:sz w:val="24"/>
                <w:szCs w:val="24"/>
                <w:lang w:val="en-ZA"/>
                <w14:ligatures w14:val="none"/>
              </w:rPr>
              <w:t>2.</w:t>
            </w:r>
            <w:r w:rsidRPr="00FB02FD">
              <w:rPr>
                <w:rFonts w:ascii="Times New Roman" w:eastAsia="Times New Roman" w:hAnsi="Times New Roman" w:cs="Times New Roman"/>
                <w:color w:val="000000"/>
                <w:kern w:val="28"/>
                <w:sz w:val="24"/>
                <w:szCs w:val="24"/>
                <w:lang w:val="en-ZA"/>
                <w14:ligatures w14:val="none"/>
              </w:rPr>
              <w:tab/>
              <w:t xml:space="preserve">Oral Questioning </w:t>
            </w:r>
          </w:p>
          <w:p w14:paraId="4A70F5D0" w14:textId="77777777" w:rsidR="00784097" w:rsidRPr="00FB02FD" w:rsidRDefault="00784097" w:rsidP="00FB02FD">
            <w:pPr>
              <w:spacing w:after="0" w:line="360" w:lineRule="auto"/>
              <w:ind w:left="318" w:hanging="318"/>
              <w:rPr>
                <w:rFonts w:ascii="Times New Roman" w:eastAsia="Times New Roman" w:hAnsi="Times New Roman" w:cs="Times New Roman"/>
                <w:color w:val="000000"/>
                <w:kern w:val="28"/>
                <w:sz w:val="24"/>
                <w:szCs w:val="24"/>
                <w:lang w:val="en-ZA"/>
                <w14:ligatures w14:val="none"/>
              </w:rPr>
            </w:pPr>
            <w:r w:rsidRPr="00FB02FD">
              <w:rPr>
                <w:rFonts w:ascii="Times New Roman" w:eastAsia="Times New Roman" w:hAnsi="Times New Roman" w:cs="Times New Roman"/>
                <w:color w:val="000000"/>
                <w:kern w:val="28"/>
                <w:sz w:val="24"/>
                <w:szCs w:val="24"/>
                <w:lang w:val="en-ZA"/>
                <w14:ligatures w14:val="none"/>
              </w:rPr>
              <w:t>3.</w:t>
            </w:r>
            <w:r w:rsidRPr="00FB02FD">
              <w:rPr>
                <w:rFonts w:ascii="Times New Roman" w:eastAsia="Times New Roman" w:hAnsi="Times New Roman" w:cs="Times New Roman"/>
                <w:color w:val="000000"/>
                <w:kern w:val="28"/>
                <w:sz w:val="24"/>
                <w:szCs w:val="24"/>
                <w:lang w:val="en-ZA"/>
                <w14:ligatures w14:val="none"/>
              </w:rPr>
              <w:tab/>
              <w:t xml:space="preserve">Practical assessment </w:t>
            </w:r>
          </w:p>
          <w:p w14:paraId="6A9306B3" w14:textId="77777777" w:rsidR="00784097" w:rsidRPr="00FB02FD" w:rsidRDefault="00784097" w:rsidP="00FB02FD">
            <w:pPr>
              <w:spacing w:after="0" w:line="360" w:lineRule="auto"/>
              <w:ind w:left="318" w:hanging="318"/>
              <w:rPr>
                <w:rFonts w:ascii="Times New Roman" w:eastAsia="Times New Roman" w:hAnsi="Times New Roman" w:cs="Times New Roman"/>
                <w:color w:val="000000"/>
                <w:kern w:val="28"/>
                <w:sz w:val="24"/>
                <w:szCs w:val="24"/>
                <w:lang w:val="en-ZA"/>
                <w14:ligatures w14:val="none"/>
              </w:rPr>
            </w:pPr>
            <w:r w:rsidRPr="00FB02FD">
              <w:rPr>
                <w:rFonts w:ascii="Times New Roman" w:eastAsia="Times New Roman" w:hAnsi="Times New Roman" w:cs="Times New Roman"/>
                <w:color w:val="000000"/>
                <w:kern w:val="28"/>
                <w:sz w:val="24"/>
                <w:szCs w:val="24"/>
                <w:lang w:val="en-ZA"/>
                <w14:ligatures w14:val="none"/>
              </w:rPr>
              <w:t>4.</w:t>
            </w:r>
            <w:r w:rsidRPr="00FB02FD">
              <w:rPr>
                <w:rFonts w:ascii="Times New Roman" w:eastAsia="Times New Roman" w:hAnsi="Times New Roman" w:cs="Times New Roman"/>
                <w:color w:val="000000"/>
                <w:kern w:val="28"/>
                <w:sz w:val="24"/>
                <w:szCs w:val="24"/>
                <w:lang w:val="en-ZA"/>
                <w14:ligatures w14:val="none"/>
              </w:rPr>
              <w:tab/>
              <w:t>Project</w:t>
            </w:r>
          </w:p>
          <w:p w14:paraId="37C310EB" w14:textId="77777777" w:rsidR="00FB02FD" w:rsidRDefault="00784097" w:rsidP="00FB02FD">
            <w:pPr>
              <w:spacing w:after="0" w:line="360" w:lineRule="auto"/>
              <w:ind w:left="318" w:hanging="318"/>
              <w:rPr>
                <w:rFonts w:ascii="Times New Roman" w:eastAsia="Times New Roman" w:hAnsi="Times New Roman" w:cs="Times New Roman"/>
                <w:color w:val="000000"/>
                <w:kern w:val="28"/>
                <w:sz w:val="24"/>
                <w:szCs w:val="24"/>
                <w:lang w:val="en-ZA"/>
                <w14:ligatures w14:val="none"/>
              </w:rPr>
            </w:pPr>
            <w:r w:rsidRPr="00FB02FD">
              <w:rPr>
                <w:rFonts w:ascii="Times New Roman" w:eastAsia="Times New Roman" w:hAnsi="Times New Roman" w:cs="Times New Roman"/>
                <w:color w:val="000000"/>
                <w:kern w:val="28"/>
                <w:sz w:val="24"/>
                <w:szCs w:val="24"/>
                <w:lang w:val="en-ZA"/>
                <w14:ligatures w14:val="none"/>
              </w:rPr>
              <w:t>5.</w:t>
            </w:r>
            <w:r w:rsidRPr="00FB02FD">
              <w:rPr>
                <w:rFonts w:ascii="Times New Roman" w:eastAsia="Times New Roman" w:hAnsi="Times New Roman" w:cs="Times New Roman"/>
                <w:color w:val="000000"/>
                <w:kern w:val="28"/>
                <w:sz w:val="24"/>
                <w:szCs w:val="24"/>
                <w:lang w:val="en-ZA"/>
                <w14:ligatures w14:val="none"/>
              </w:rPr>
              <w:tab/>
              <w:t>Third party report</w:t>
            </w:r>
          </w:p>
          <w:p w14:paraId="11F14650" w14:textId="5FAA760F" w:rsidR="00784097" w:rsidRPr="00FB02FD" w:rsidRDefault="00FB02FD" w:rsidP="00FB02FD">
            <w:pPr>
              <w:spacing w:after="0" w:line="360" w:lineRule="auto"/>
              <w:ind w:left="318" w:hanging="318"/>
              <w:rPr>
                <w:rFonts w:ascii="Times New Roman" w:eastAsia="Times New Roman" w:hAnsi="Times New Roman" w:cs="Times New Roman"/>
                <w:color w:val="000000"/>
                <w:kern w:val="28"/>
                <w:sz w:val="24"/>
                <w:szCs w:val="24"/>
                <w:lang w:val="en-ZA"/>
                <w14:ligatures w14:val="none"/>
              </w:rPr>
            </w:pPr>
            <w:r>
              <w:rPr>
                <w:rFonts w:ascii="Times New Roman" w:eastAsia="Times New Roman" w:hAnsi="Times New Roman" w:cs="Times New Roman"/>
                <w:color w:val="000000"/>
                <w:kern w:val="28"/>
                <w:sz w:val="24"/>
                <w:szCs w:val="24"/>
                <w:lang w:val="en-ZA"/>
                <w14:ligatures w14:val="none"/>
              </w:rPr>
              <w:t xml:space="preserve">6.  </w:t>
            </w:r>
            <w:r w:rsidR="00784097" w:rsidRPr="00FB02FD">
              <w:rPr>
                <w:rFonts w:ascii="Times New Roman" w:eastAsia="Times New Roman" w:hAnsi="Times New Roman" w:cs="Times New Roman"/>
                <w:color w:val="000000"/>
                <w:kern w:val="28"/>
                <w:sz w:val="24"/>
                <w:szCs w:val="24"/>
                <w:lang w:val="en-ZA"/>
                <w14:ligatures w14:val="none"/>
              </w:rPr>
              <w:t>Portfolio of evidence</w:t>
            </w:r>
          </w:p>
        </w:tc>
      </w:tr>
      <w:tr w:rsidR="00784097" w:rsidRPr="00DB4FC1" w14:paraId="5BE3E75F" w14:textId="77777777" w:rsidTr="00784097">
        <w:trPr>
          <w:trHeight w:val="1340"/>
        </w:trPr>
        <w:tc>
          <w:tcPr>
            <w:tcW w:w="2898" w:type="dxa"/>
            <w:tcBorders>
              <w:top w:val="single" w:sz="4" w:space="0" w:color="auto"/>
              <w:left w:val="single" w:sz="4" w:space="0" w:color="auto"/>
              <w:bottom w:val="single" w:sz="4" w:space="0" w:color="auto"/>
              <w:right w:val="single" w:sz="4" w:space="0" w:color="auto"/>
            </w:tcBorders>
            <w:hideMark/>
          </w:tcPr>
          <w:p w14:paraId="0CD35744" w14:textId="0C3D183B" w:rsidR="00784097" w:rsidRPr="00DB4FC1" w:rsidRDefault="00784097">
            <w:pPr>
              <w:pStyle w:val="ListParagraph"/>
              <w:numPr>
                <w:ilvl w:val="0"/>
                <w:numId w:val="414"/>
              </w:numPr>
              <w:spacing w:before="120" w:after="0" w:line="360" w:lineRule="auto"/>
              <w:rPr>
                <w:szCs w:val="24"/>
                <w:lang w:val="en-ZA"/>
              </w:rPr>
            </w:pPr>
            <w:r w:rsidRPr="00DB4FC1">
              <w:rPr>
                <w:rFonts w:eastAsia="Calibri"/>
                <w:bCs/>
                <w:szCs w:val="24"/>
              </w:rPr>
              <w:t xml:space="preserve">Control </w:t>
            </w:r>
            <w:r w:rsidR="00E00CBC" w:rsidRPr="00DB4FC1">
              <w:rPr>
                <w:rFonts w:eastAsia="Calibri"/>
                <w:bCs/>
                <w:szCs w:val="24"/>
              </w:rPr>
              <w:t>instrumentation and control system installation material usage</w:t>
            </w:r>
          </w:p>
        </w:tc>
        <w:tc>
          <w:tcPr>
            <w:tcW w:w="5040" w:type="dxa"/>
            <w:tcBorders>
              <w:top w:val="single" w:sz="4" w:space="0" w:color="auto"/>
              <w:left w:val="single" w:sz="4" w:space="0" w:color="auto"/>
              <w:bottom w:val="single" w:sz="4" w:space="0" w:color="auto"/>
              <w:right w:val="single" w:sz="4" w:space="0" w:color="auto"/>
            </w:tcBorders>
          </w:tcPr>
          <w:p w14:paraId="22C79210" w14:textId="77777777" w:rsidR="00784097" w:rsidRPr="00DB4FC1" w:rsidRDefault="00784097">
            <w:pPr>
              <w:numPr>
                <w:ilvl w:val="0"/>
                <w:numId w:val="350"/>
              </w:numPr>
              <w:spacing w:after="0" w:line="360" w:lineRule="auto"/>
              <w:ind w:left="702" w:hanging="630"/>
              <w:contextualSpacing/>
              <w:rPr>
                <w:rFonts w:ascii="Times New Roman" w:eastAsia="Times New Roman" w:hAnsi="Times New Roman" w:cs="Times New Roman"/>
                <w:kern w:val="28"/>
                <w:sz w:val="24"/>
                <w:szCs w:val="24"/>
                <w14:ligatures w14:val="none"/>
              </w:rPr>
            </w:pPr>
            <w:r w:rsidRPr="00DB4FC1">
              <w:rPr>
                <w:rFonts w:ascii="Times New Roman" w:eastAsia="Times New Roman" w:hAnsi="Times New Roman" w:cs="Times New Roman"/>
                <w:kern w:val="28"/>
                <w:sz w:val="24"/>
                <w:szCs w:val="24"/>
                <w14:ligatures w14:val="none"/>
              </w:rPr>
              <w:t>Identification of Instrumentation and control system installation materials</w:t>
            </w:r>
          </w:p>
          <w:p w14:paraId="5D3B38CB" w14:textId="270614AA" w:rsidR="00784097" w:rsidRPr="00DB4FC1" w:rsidRDefault="00784097">
            <w:pPr>
              <w:numPr>
                <w:ilvl w:val="0"/>
                <w:numId w:val="350"/>
              </w:numPr>
              <w:spacing w:after="0" w:line="360" w:lineRule="auto"/>
              <w:ind w:left="702" w:hanging="630"/>
              <w:contextualSpacing/>
              <w:rPr>
                <w:rFonts w:ascii="Times New Roman" w:eastAsia="Times New Roman" w:hAnsi="Times New Roman" w:cs="Times New Roman"/>
                <w:kern w:val="28"/>
                <w:sz w:val="24"/>
                <w:szCs w:val="24"/>
                <w14:ligatures w14:val="none"/>
              </w:rPr>
            </w:pPr>
            <w:r w:rsidRPr="00DB4FC1">
              <w:rPr>
                <w:rFonts w:ascii="Times New Roman" w:eastAsia="Times New Roman" w:hAnsi="Times New Roman" w:cs="Times New Roman"/>
                <w:kern w:val="28"/>
                <w:sz w:val="24"/>
                <w:szCs w:val="24"/>
                <w14:ligatures w14:val="none"/>
              </w:rPr>
              <w:t xml:space="preserve">Terminology on </w:t>
            </w:r>
            <w:r w:rsidR="00E00CBC" w:rsidRPr="00DB4FC1">
              <w:rPr>
                <w:rFonts w:ascii="Times New Roman" w:eastAsia="Times New Roman" w:hAnsi="Times New Roman" w:cs="Times New Roman"/>
                <w:kern w:val="28"/>
                <w:sz w:val="24"/>
                <w:szCs w:val="24"/>
                <w14:ligatures w14:val="none"/>
              </w:rPr>
              <w:t xml:space="preserve">control of </w:t>
            </w:r>
            <w:r w:rsidRPr="00DB4FC1">
              <w:rPr>
                <w:rFonts w:ascii="Times New Roman" w:eastAsia="Times New Roman" w:hAnsi="Times New Roman" w:cs="Times New Roman"/>
                <w:kern w:val="28"/>
                <w:sz w:val="24"/>
                <w:szCs w:val="24"/>
                <w14:ligatures w14:val="none"/>
              </w:rPr>
              <w:t xml:space="preserve">Instrumentation and control system </w:t>
            </w:r>
            <w:r w:rsidR="00E00CBC" w:rsidRPr="00DB4FC1">
              <w:rPr>
                <w:rFonts w:ascii="Times New Roman" w:eastAsia="Times New Roman" w:hAnsi="Times New Roman" w:cs="Times New Roman"/>
                <w:kern w:val="28"/>
                <w:sz w:val="24"/>
                <w:szCs w:val="24"/>
                <w14:ligatures w14:val="none"/>
              </w:rPr>
              <w:t>installation material usage</w:t>
            </w:r>
          </w:p>
          <w:p w14:paraId="43FE9A70" w14:textId="1E87A263" w:rsidR="00784097" w:rsidRPr="00DB4FC1" w:rsidRDefault="00784097">
            <w:pPr>
              <w:numPr>
                <w:ilvl w:val="0"/>
                <w:numId w:val="352"/>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Material </w:t>
            </w:r>
            <w:r w:rsidR="00E00CBC" w:rsidRPr="00DB4FC1">
              <w:rPr>
                <w:rFonts w:ascii="Times New Roman" w:eastAsia="Times New Roman" w:hAnsi="Times New Roman" w:cs="Times New Roman"/>
                <w:color w:val="000000"/>
                <w:kern w:val="28"/>
                <w:sz w:val="24"/>
                <w:szCs w:val="24"/>
                <w:lang w:val="en-GB"/>
                <w14:ligatures w14:val="none"/>
              </w:rPr>
              <w:t>management</w:t>
            </w:r>
          </w:p>
          <w:p w14:paraId="19779A99" w14:textId="04530ECE" w:rsidR="00784097" w:rsidRPr="00DB4FC1" w:rsidRDefault="00784097">
            <w:pPr>
              <w:numPr>
                <w:ilvl w:val="0"/>
                <w:numId w:val="352"/>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Inventory </w:t>
            </w:r>
            <w:r w:rsidR="00E00CBC" w:rsidRPr="00DB4FC1">
              <w:rPr>
                <w:rFonts w:ascii="Times New Roman" w:eastAsia="Times New Roman" w:hAnsi="Times New Roman" w:cs="Times New Roman"/>
                <w:color w:val="000000"/>
                <w:kern w:val="28"/>
                <w:sz w:val="24"/>
                <w:szCs w:val="24"/>
                <w:lang w:val="en-GB"/>
                <w14:ligatures w14:val="none"/>
              </w:rPr>
              <w:t>management</w:t>
            </w:r>
          </w:p>
          <w:p w14:paraId="1C72A63E" w14:textId="77777777" w:rsidR="00784097" w:rsidRPr="00DB4FC1" w:rsidRDefault="00784097">
            <w:pPr>
              <w:numPr>
                <w:ilvl w:val="0"/>
                <w:numId w:val="352"/>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Bill of Materials (BOM</w:t>
            </w:r>
          </w:p>
          <w:p w14:paraId="75605703" w14:textId="77777777" w:rsidR="00784097" w:rsidRPr="00DB4FC1" w:rsidRDefault="00784097">
            <w:pPr>
              <w:numPr>
                <w:ilvl w:val="0"/>
                <w:numId w:val="352"/>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Supply Chain Management</w:t>
            </w:r>
          </w:p>
          <w:p w14:paraId="0BF6FAAA" w14:textId="77777777" w:rsidR="00784097" w:rsidRPr="00DB4FC1" w:rsidRDefault="00784097">
            <w:pPr>
              <w:numPr>
                <w:ilvl w:val="0"/>
                <w:numId w:val="352"/>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Inspection Compliance </w:t>
            </w:r>
          </w:p>
          <w:p w14:paraId="1CFB06E1" w14:textId="77777777" w:rsidR="00784097" w:rsidRPr="00DB4FC1" w:rsidRDefault="00784097">
            <w:pPr>
              <w:numPr>
                <w:ilvl w:val="0"/>
                <w:numId w:val="352"/>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Usage Rate</w:t>
            </w:r>
          </w:p>
          <w:p w14:paraId="6543A547" w14:textId="77777777" w:rsidR="00784097" w:rsidRPr="00DB4FC1" w:rsidRDefault="00784097">
            <w:pPr>
              <w:numPr>
                <w:ilvl w:val="0"/>
                <w:numId w:val="352"/>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Cost Variance</w:t>
            </w:r>
          </w:p>
          <w:p w14:paraId="6F286FD4" w14:textId="77777777" w:rsidR="00784097" w:rsidRPr="00DB4FC1" w:rsidRDefault="00784097">
            <w:pPr>
              <w:numPr>
                <w:ilvl w:val="0"/>
                <w:numId w:val="352"/>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Waste Management</w:t>
            </w:r>
          </w:p>
          <w:p w14:paraId="7D570C73" w14:textId="77777777" w:rsidR="00784097" w:rsidRPr="00DB4FC1" w:rsidRDefault="00784097">
            <w:pPr>
              <w:numPr>
                <w:ilvl w:val="0"/>
                <w:numId w:val="352"/>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Material Handling</w:t>
            </w:r>
          </w:p>
          <w:p w14:paraId="0F85A279" w14:textId="77777777" w:rsidR="00784097" w:rsidRPr="00DB4FC1" w:rsidRDefault="00784097">
            <w:pPr>
              <w:numPr>
                <w:ilvl w:val="0"/>
                <w:numId w:val="350"/>
              </w:numPr>
              <w:spacing w:after="0" w:line="360" w:lineRule="auto"/>
              <w:contextualSpacing/>
              <w:rPr>
                <w:rFonts w:ascii="Times New Roman" w:eastAsia="Times New Roman" w:hAnsi="Times New Roman" w:cs="Times New Roman"/>
                <w:kern w:val="28"/>
                <w:sz w:val="24"/>
                <w:szCs w:val="24"/>
                <w14:ligatures w14:val="none"/>
              </w:rPr>
            </w:pPr>
            <w:r w:rsidRPr="00DB4FC1">
              <w:rPr>
                <w:rFonts w:ascii="Times New Roman" w:eastAsia="Times New Roman" w:hAnsi="Times New Roman" w:cs="Times New Roman"/>
                <w:kern w:val="28"/>
                <w:sz w:val="24"/>
                <w:szCs w:val="24"/>
                <w14:ligatures w14:val="none"/>
              </w:rPr>
              <w:t>Assembling the materials for Instrumentation and control system installation</w:t>
            </w:r>
          </w:p>
          <w:p w14:paraId="14B6B7D4" w14:textId="77777777" w:rsidR="00784097" w:rsidRPr="00DB4FC1" w:rsidRDefault="00784097">
            <w:pPr>
              <w:numPr>
                <w:ilvl w:val="0"/>
                <w:numId w:val="350"/>
              </w:numPr>
              <w:spacing w:after="0" w:line="360" w:lineRule="auto"/>
              <w:contextualSpacing/>
              <w:rPr>
                <w:rFonts w:ascii="Times New Roman" w:eastAsia="Times New Roman" w:hAnsi="Times New Roman" w:cs="Times New Roman"/>
                <w:kern w:val="28"/>
                <w:sz w:val="24"/>
                <w:szCs w:val="24"/>
                <w14:ligatures w14:val="none"/>
              </w:rPr>
            </w:pPr>
            <w:r w:rsidRPr="00DB4FC1">
              <w:rPr>
                <w:rFonts w:ascii="Times New Roman" w:eastAsia="Times New Roman" w:hAnsi="Times New Roman" w:cs="Times New Roman"/>
                <w:kern w:val="28"/>
                <w:sz w:val="24"/>
                <w:szCs w:val="24"/>
                <w14:ligatures w14:val="none"/>
              </w:rPr>
              <w:t>Procedure of Issuance of Instrumentation and control system installation materials</w:t>
            </w:r>
          </w:p>
          <w:p w14:paraId="40B6F883" w14:textId="77777777" w:rsidR="00784097" w:rsidRPr="00DB4FC1" w:rsidRDefault="00784097">
            <w:pPr>
              <w:numPr>
                <w:ilvl w:val="0"/>
                <w:numId w:val="353"/>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Material Requisition</w:t>
            </w:r>
          </w:p>
          <w:p w14:paraId="466891C8" w14:textId="77777777" w:rsidR="00784097" w:rsidRPr="00DB4FC1" w:rsidRDefault="00784097">
            <w:pPr>
              <w:numPr>
                <w:ilvl w:val="0"/>
                <w:numId w:val="353"/>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Review and Approval</w:t>
            </w:r>
          </w:p>
          <w:p w14:paraId="34AD777B" w14:textId="77777777" w:rsidR="00784097" w:rsidRPr="00DB4FC1" w:rsidRDefault="00784097">
            <w:pPr>
              <w:numPr>
                <w:ilvl w:val="0"/>
                <w:numId w:val="353"/>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Material Preparation and Documentation</w:t>
            </w:r>
          </w:p>
          <w:p w14:paraId="7DCD6AA5" w14:textId="77777777" w:rsidR="00784097" w:rsidRPr="00DB4FC1" w:rsidRDefault="00784097">
            <w:pPr>
              <w:numPr>
                <w:ilvl w:val="0"/>
                <w:numId w:val="353"/>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Issuance of Materials</w:t>
            </w:r>
          </w:p>
          <w:p w14:paraId="4C81284A" w14:textId="77777777" w:rsidR="00784097" w:rsidRPr="00DB4FC1" w:rsidRDefault="00784097">
            <w:pPr>
              <w:numPr>
                <w:ilvl w:val="0"/>
                <w:numId w:val="353"/>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Material Delivery to Site</w:t>
            </w:r>
          </w:p>
          <w:p w14:paraId="11F36B8A" w14:textId="77777777" w:rsidR="00784097" w:rsidRPr="00DB4FC1" w:rsidRDefault="00784097">
            <w:pPr>
              <w:numPr>
                <w:ilvl w:val="0"/>
                <w:numId w:val="353"/>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Usage and Tracking</w:t>
            </w:r>
          </w:p>
          <w:p w14:paraId="427139A4" w14:textId="77777777" w:rsidR="00784097" w:rsidRPr="00DB4FC1" w:rsidRDefault="00784097">
            <w:pPr>
              <w:numPr>
                <w:ilvl w:val="0"/>
                <w:numId w:val="353"/>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Return of Excess or Unused Materials</w:t>
            </w:r>
          </w:p>
          <w:p w14:paraId="0CBD1E60" w14:textId="77777777" w:rsidR="00784097" w:rsidRPr="00DB4FC1" w:rsidRDefault="00784097">
            <w:pPr>
              <w:numPr>
                <w:ilvl w:val="0"/>
                <w:numId w:val="353"/>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Record Keeping and Auditing</w:t>
            </w:r>
          </w:p>
          <w:p w14:paraId="4E42FB87" w14:textId="77777777" w:rsidR="00784097" w:rsidRPr="00DB4FC1" w:rsidRDefault="00784097">
            <w:pPr>
              <w:numPr>
                <w:ilvl w:val="0"/>
                <w:numId w:val="353"/>
              </w:numPr>
              <w:spacing w:after="0" w:line="360" w:lineRule="auto"/>
              <w:contextualSpacing/>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color w:val="000000"/>
                <w:kern w:val="28"/>
                <w:sz w:val="24"/>
                <w:szCs w:val="24"/>
                <w:lang w:val="en-GB"/>
                <w14:ligatures w14:val="none"/>
              </w:rPr>
              <w:t>Final Material Reconciliation</w:t>
            </w:r>
          </w:p>
        </w:tc>
        <w:tc>
          <w:tcPr>
            <w:tcW w:w="2610" w:type="dxa"/>
            <w:tcBorders>
              <w:top w:val="single" w:sz="4" w:space="0" w:color="auto"/>
              <w:left w:val="single" w:sz="4" w:space="0" w:color="auto"/>
              <w:bottom w:val="single" w:sz="4" w:space="0" w:color="auto"/>
              <w:right w:val="single" w:sz="4" w:space="0" w:color="auto"/>
            </w:tcBorders>
          </w:tcPr>
          <w:p w14:paraId="7AB83BC9" w14:textId="77777777" w:rsidR="00784097" w:rsidRPr="00DB4FC1" w:rsidRDefault="00784097" w:rsidP="00FB02FD">
            <w:pPr>
              <w:spacing w:after="0" w:line="360" w:lineRule="auto"/>
              <w:ind w:left="228" w:hanging="228"/>
              <w:rPr>
                <w:rFonts w:ascii="Times New Roman" w:eastAsia="Times New Roman" w:hAnsi="Times New Roman" w:cs="Times New Roman"/>
                <w:color w:val="000000" w:themeColor="text1"/>
                <w:kern w:val="28"/>
                <w:sz w:val="24"/>
                <w:szCs w:val="24"/>
                <w:lang w:val="en-ZA"/>
                <w14:ligatures w14:val="none"/>
              </w:rPr>
            </w:pPr>
            <w:r w:rsidRPr="00DB4FC1">
              <w:rPr>
                <w:rFonts w:ascii="Times New Roman" w:eastAsia="Times New Roman" w:hAnsi="Times New Roman" w:cs="Times New Roman"/>
                <w:color w:val="000000" w:themeColor="text1"/>
                <w:kern w:val="28"/>
                <w:sz w:val="24"/>
                <w:szCs w:val="24"/>
                <w:lang w:val="en-ZA"/>
                <w14:ligatures w14:val="none"/>
              </w:rPr>
              <w:t>1.</w:t>
            </w:r>
            <w:r w:rsidRPr="00DB4FC1">
              <w:rPr>
                <w:rFonts w:ascii="Times New Roman" w:eastAsia="Times New Roman" w:hAnsi="Times New Roman" w:cs="Times New Roman"/>
                <w:color w:val="000000" w:themeColor="text1"/>
                <w:kern w:val="28"/>
                <w:sz w:val="24"/>
                <w:szCs w:val="24"/>
                <w:lang w:val="en-ZA"/>
                <w14:ligatures w14:val="none"/>
              </w:rPr>
              <w:tab/>
              <w:t>Written tests</w:t>
            </w:r>
          </w:p>
          <w:p w14:paraId="08DA94BF" w14:textId="77777777" w:rsidR="00784097" w:rsidRPr="00DB4FC1" w:rsidRDefault="00784097" w:rsidP="00FB02FD">
            <w:pPr>
              <w:spacing w:after="0" w:line="360" w:lineRule="auto"/>
              <w:ind w:left="228" w:hanging="228"/>
              <w:rPr>
                <w:rFonts w:ascii="Times New Roman" w:eastAsia="Times New Roman" w:hAnsi="Times New Roman" w:cs="Times New Roman"/>
                <w:color w:val="000000" w:themeColor="text1"/>
                <w:kern w:val="28"/>
                <w:sz w:val="24"/>
                <w:szCs w:val="24"/>
                <w:lang w:val="en-ZA"/>
                <w14:ligatures w14:val="none"/>
              </w:rPr>
            </w:pPr>
            <w:r w:rsidRPr="00DB4FC1">
              <w:rPr>
                <w:rFonts w:ascii="Times New Roman" w:eastAsia="Times New Roman" w:hAnsi="Times New Roman" w:cs="Times New Roman"/>
                <w:color w:val="000000" w:themeColor="text1"/>
                <w:kern w:val="28"/>
                <w:sz w:val="24"/>
                <w:szCs w:val="24"/>
                <w:lang w:val="en-ZA"/>
                <w14:ligatures w14:val="none"/>
              </w:rPr>
              <w:t>2.</w:t>
            </w:r>
            <w:r w:rsidRPr="00DB4FC1">
              <w:rPr>
                <w:rFonts w:ascii="Times New Roman" w:eastAsia="Times New Roman" w:hAnsi="Times New Roman" w:cs="Times New Roman"/>
                <w:color w:val="000000" w:themeColor="text1"/>
                <w:kern w:val="28"/>
                <w:sz w:val="24"/>
                <w:szCs w:val="24"/>
                <w:lang w:val="en-ZA"/>
                <w14:ligatures w14:val="none"/>
              </w:rPr>
              <w:tab/>
              <w:t xml:space="preserve">Oral Questioning </w:t>
            </w:r>
          </w:p>
          <w:p w14:paraId="44890747" w14:textId="77777777" w:rsidR="00784097" w:rsidRPr="00DB4FC1" w:rsidRDefault="00784097" w:rsidP="00FB02FD">
            <w:pPr>
              <w:spacing w:after="0" w:line="360" w:lineRule="auto"/>
              <w:ind w:left="228" w:hanging="228"/>
              <w:rPr>
                <w:rFonts w:ascii="Times New Roman" w:eastAsia="Times New Roman" w:hAnsi="Times New Roman" w:cs="Times New Roman"/>
                <w:color w:val="000000" w:themeColor="text1"/>
                <w:kern w:val="28"/>
                <w:sz w:val="24"/>
                <w:szCs w:val="24"/>
                <w:lang w:val="en-ZA"/>
                <w14:ligatures w14:val="none"/>
              </w:rPr>
            </w:pPr>
            <w:r w:rsidRPr="00DB4FC1">
              <w:rPr>
                <w:rFonts w:ascii="Times New Roman" w:eastAsia="Times New Roman" w:hAnsi="Times New Roman" w:cs="Times New Roman"/>
                <w:color w:val="000000" w:themeColor="text1"/>
                <w:kern w:val="28"/>
                <w:sz w:val="24"/>
                <w:szCs w:val="24"/>
                <w:lang w:val="en-ZA"/>
                <w14:ligatures w14:val="none"/>
              </w:rPr>
              <w:t>3.</w:t>
            </w:r>
            <w:r w:rsidRPr="00DB4FC1">
              <w:rPr>
                <w:rFonts w:ascii="Times New Roman" w:eastAsia="Times New Roman" w:hAnsi="Times New Roman" w:cs="Times New Roman"/>
                <w:color w:val="000000" w:themeColor="text1"/>
                <w:kern w:val="28"/>
                <w:sz w:val="24"/>
                <w:szCs w:val="24"/>
                <w:lang w:val="en-ZA"/>
                <w14:ligatures w14:val="none"/>
              </w:rPr>
              <w:tab/>
              <w:t xml:space="preserve">Practical assessment </w:t>
            </w:r>
          </w:p>
          <w:p w14:paraId="57E908DB" w14:textId="77777777" w:rsidR="00784097" w:rsidRPr="00DB4FC1" w:rsidRDefault="00784097" w:rsidP="00FB02FD">
            <w:pPr>
              <w:spacing w:after="0" w:line="360" w:lineRule="auto"/>
              <w:ind w:left="228" w:hanging="228"/>
              <w:rPr>
                <w:rFonts w:ascii="Times New Roman" w:eastAsia="Times New Roman" w:hAnsi="Times New Roman" w:cs="Times New Roman"/>
                <w:color w:val="000000" w:themeColor="text1"/>
                <w:kern w:val="28"/>
                <w:sz w:val="24"/>
                <w:szCs w:val="24"/>
                <w:lang w:val="en-ZA"/>
                <w14:ligatures w14:val="none"/>
              </w:rPr>
            </w:pPr>
            <w:r w:rsidRPr="00DB4FC1">
              <w:rPr>
                <w:rFonts w:ascii="Times New Roman" w:eastAsia="Times New Roman" w:hAnsi="Times New Roman" w:cs="Times New Roman"/>
                <w:color w:val="000000" w:themeColor="text1"/>
                <w:kern w:val="28"/>
                <w:sz w:val="24"/>
                <w:szCs w:val="24"/>
                <w:lang w:val="en-ZA"/>
                <w14:ligatures w14:val="none"/>
              </w:rPr>
              <w:t>4.</w:t>
            </w:r>
            <w:r w:rsidRPr="00DB4FC1">
              <w:rPr>
                <w:rFonts w:ascii="Times New Roman" w:eastAsia="Times New Roman" w:hAnsi="Times New Roman" w:cs="Times New Roman"/>
                <w:color w:val="000000" w:themeColor="text1"/>
                <w:kern w:val="28"/>
                <w:sz w:val="24"/>
                <w:szCs w:val="24"/>
                <w:lang w:val="en-ZA"/>
                <w14:ligatures w14:val="none"/>
              </w:rPr>
              <w:tab/>
              <w:t>Project</w:t>
            </w:r>
          </w:p>
          <w:p w14:paraId="2205A023" w14:textId="77777777" w:rsidR="00784097" w:rsidRPr="00DB4FC1" w:rsidRDefault="00784097" w:rsidP="00FB02FD">
            <w:pPr>
              <w:spacing w:after="0" w:line="360" w:lineRule="auto"/>
              <w:ind w:left="228" w:hanging="228"/>
              <w:rPr>
                <w:rFonts w:ascii="Times New Roman" w:eastAsia="Times New Roman" w:hAnsi="Times New Roman" w:cs="Times New Roman"/>
                <w:color w:val="000000" w:themeColor="text1"/>
                <w:kern w:val="28"/>
                <w:sz w:val="24"/>
                <w:szCs w:val="24"/>
                <w:lang w:val="en-ZA"/>
                <w14:ligatures w14:val="none"/>
              </w:rPr>
            </w:pPr>
            <w:r w:rsidRPr="00DB4FC1">
              <w:rPr>
                <w:rFonts w:ascii="Times New Roman" w:eastAsia="Times New Roman" w:hAnsi="Times New Roman" w:cs="Times New Roman"/>
                <w:color w:val="000000" w:themeColor="text1"/>
                <w:kern w:val="28"/>
                <w:sz w:val="24"/>
                <w:szCs w:val="24"/>
                <w:lang w:val="en-ZA"/>
                <w14:ligatures w14:val="none"/>
              </w:rPr>
              <w:t>5.</w:t>
            </w:r>
            <w:r w:rsidRPr="00DB4FC1">
              <w:rPr>
                <w:rFonts w:ascii="Times New Roman" w:eastAsia="Times New Roman" w:hAnsi="Times New Roman" w:cs="Times New Roman"/>
                <w:color w:val="000000" w:themeColor="text1"/>
                <w:kern w:val="28"/>
                <w:sz w:val="24"/>
                <w:szCs w:val="24"/>
                <w:lang w:val="en-ZA"/>
                <w14:ligatures w14:val="none"/>
              </w:rPr>
              <w:tab/>
              <w:t>Third party report</w:t>
            </w:r>
          </w:p>
          <w:p w14:paraId="4CDD2BBE" w14:textId="428C8757" w:rsidR="00784097" w:rsidRPr="00DB4FC1" w:rsidRDefault="00784097" w:rsidP="00DB4FC1">
            <w:pPr>
              <w:spacing w:after="0" w:line="360" w:lineRule="auto"/>
              <w:rPr>
                <w:rFonts w:ascii="Times New Roman" w:eastAsia="Times New Roman" w:hAnsi="Times New Roman" w:cs="Times New Roman"/>
                <w:color w:val="000000" w:themeColor="text1"/>
                <w:kern w:val="28"/>
                <w:sz w:val="24"/>
                <w:szCs w:val="24"/>
                <w:lang w:val="en-ZA"/>
                <w14:ligatures w14:val="none"/>
              </w:rPr>
            </w:pPr>
            <w:r w:rsidRPr="00DB4FC1">
              <w:rPr>
                <w:rFonts w:ascii="Times New Roman" w:eastAsia="Times New Roman" w:hAnsi="Times New Roman" w:cs="Times New Roman"/>
                <w:color w:val="000000" w:themeColor="text1"/>
                <w:kern w:val="28"/>
                <w:sz w:val="24"/>
                <w:szCs w:val="24"/>
                <w:lang w:val="en-ZA"/>
                <w14:ligatures w14:val="none"/>
              </w:rPr>
              <w:t>6.</w:t>
            </w:r>
            <w:r w:rsidR="00FB02FD">
              <w:rPr>
                <w:rFonts w:ascii="Times New Roman" w:eastAsia="Times New Roman" w:hAnsi="Times New Roman" w:cs="Times New Roman"/>
                <w:color w:val="000000" w:themeColor="text1"/>
                <w:kern w:val="28"/>
                <w:sz w:val="24"/>
                <w:szCs w:val="24"/>
                <w:lang w:val="en-ZA"/>
                <w14:ligatures w14:val="none"/>
              </w:rPr>
              <w:t xml:space="preserve"> </w:t>
            </w:r>
            <w:r w:rsidRPr="00DB4FC1">
              <w:rPr>
                <w:rFonts w:ascii="Times New Roman" w:eastAsia="Times New Roman" w:hAnsi="Times New Roman" w:cs="Times New Roman"/>
                <w:color w:val="000000" w:themeColor="text1"/>
                <w:kern w:val="28"/>
                <w:sz w:val="24"/>
                <w:szCs w:val="24"/>
                <w:lang w:val="en-ZA"/>
                <w14:ligatures w14:val="none"/>
              </w:rPr>
              <w:t>Portfolio of evidence</w:t>
            </w:r>
          </w:p>
        </w:tc>
      </w:tr>
      <w:tr w:rsidR="00784097" w:rsidRPr="00DB4FC1" w14:paraId="47E4931A" w14:textId="77777777" w:rsidTr="00784097">
        <w:trPr>
          <w:trHeight w:val="1628"/>
        </w:trPr>
        <w:tc>
          <w:tcPr>
            <w:tcW w:w="2898" w:type="dxa"/>
            <w:tcBorders>
              <w:top w:val="single" w:sz="4" w:space="0" w:color="auto"/>
              <w:left w:val="single" w:sz="4" w:space="0" w:color="auto"/>
              <w:bottom w:val="single" w:sz="4" w:space="0" w:color="auto"/>
              <w:right w:val="single" w:sz="4" w:space="0" w:color="auto"/>
            </w:tcBorders>
            <w:hideMark/>
          </w:tcPr>
          <w:p w14:paraId="51300F10" w14:textId="5847D7B5" w:rsidR="00784097" w:rsidRPr="00DB4FC1" w:rsidRDefault="00784097">
            <w:pPr>
              <w:pStyle w:val="ListParagraph"/>
              <w:numPr>
                <w:ilvl w:val="0"/>
                <w:numId w:val="414"/>
              </w:numPr>
              <w:spacing w:before="120" w:after="0" w:line="360" w:lineRule="auto"/>
              <w:rPr>
                <w:szCs w:val="24"/>
                <w:lang w:val="en-ZA"/>
              </w:rPr>
            </w:pPr>
            <w:r w:rsidRPr="00DB4FC1">
              <w:rPr>
                <w:bCs/>
                <w:szCs w:val="24"/>
              </w:rPr>
              <w:t>Inspect Instrumentation and control system installation work</w:t>
            </w:r>
          </w:p>
        </w:tc>
        <w:tc>
          <w:tcPr>
            <w:tcW w:w="5040" w:type="dxa"/>
            <w:tcBorders>
              <w:top w:val="single" w:sz="4" w:space="0" w:color="auto"/>
              <w:left w:val="single" w:sz="4" w:space="0" w:color="auto"/>
              <w:bottom w:val="single" w:sz="4" w:space="0" w:color="auto"/>
              <w:right w:val="single" w:sz="4" w:space="0" w:color="auto"/>
            </w:tcBorders>
            <w:hideMark/>
          </w:tcPr>
          <w:p w14:paraId="3BBEB3B3" w14:textId="77777777" w:rsidR="00784097" w:rsidRPr="00DB4FC1" w:rsidRDefault="00784097">
            <w:pPr>
              <w:numPr>
                <w:ilvl w:val="0"/>
                <w:numId w:val="354"/>
              </w:numPr>
              <w:spacing w:after="0" w:line="360" w:lineRule="auto"/>
              <w:contextualSpacing/>
              <w:rPr>
                <w:rFonts w:ascii="Times New Roman" w:eastAsia="Times New Roman" w:hAnsi="Times New Roman" w:cs="Times New Roman"/>
                <w:kern w:val="28"/>
                <w:sz w:val="24"/>
                <w:szCs w:val="24"/>
                <w14:ligatures w14:val="none"/>
              </w:rPr>
            </w:pPr>
            <w:r w:rsidRPr="00DB4FC1">
              <w:rPr>
                <w:rFonts w:ascii="Times New Roman" w:eastAsia="Times New Roman" w:hAnsi="Times New Roman" w:cs="Times New Roman"/>
                <w:kern w:val="28"/>
                <w:sz w:val="24"/>
                <w:szCs w:val="24"/>
                <w14:ligatures w14:val="none"/>
              </w:rPr>
              <w:t>Identification of Instrumentation and control system installation project tools and equipment</w:t>
            </w:r>
          </w:p>
          <w:p w14:paraId="1E00C088" w14:textId="77777777" w:rsidR="00784097" w:rsidRPr="00DB4FC1" w:rsidRDefault="00784097">
            <w:pPr>
              <w:numPr>
                <w:ilvl w:val="0"/>
                <w:numId w:val="354"/>
              </w:numPr>
              <w:spacing w:after="0" w:line="360" w:lineRule="auto"/>
              <w:contextualSpacing/>
              <w:rPr>
                <w:rFonts w:ascii="Times New Roman" w:eastAsia="Times New Roman" w:hAnsi="Times New Roman" w:cs="Times New Roman"/>
                <w:kern w:val="28"/>
                <w:sz w:val="24"/>
                <w:szCs w:val="24"/>
                <w14:ligatures w14:val="none"/>
              </w:rPr>
            </w:pPr>
            <w:r w:rsidRPr="00DB4FC1">
              <w:rPr>
                <w:rFonts w:ascii="Times New Roman" w:eastAsia="Times New Roman" w:hAnsi="Times New Roman" w:cs="Times New Roman"/>
                <w:kern w:val="28"/>
                <w:sz w:val="24"/>
                <w:szCs w:val="24"/>
                <w14:ligatures w14:val="none"/>
              </w:rPr>
              <w:t>Physical Inspection of instrumentation and control system</w:t>
            </w:r>
          </w:p>
          <w:p w14:paraId="1DE6E777" w14:textId="77777777" w:rsidR="00784097" w:rsidRPr="00DB4FC1" w:rsidRDefault="00784097">
            <w:pPr>
              <w:numPr>
                <w:ilvl w:val="0"/>
                <w:numId w:val="355"/>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Functional Testing of Installed Systems</w:t>
            </w:r>
          </w:p>
          <w:p w14:paraId="3E4A93B3" w14:textId="77777777" w:rsidR="00784097" w:rsidRPr="00DB4FC1" w:rsidRDefault="00784097">
            <w:pPr>
              <w:numPr>
                <w:ilvl w:val="0"/>
                <w:numId w:val="355"/>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Correct Equipment Installation</w:t>
            </w:r>
          </w:p>
          <w:p w14:paraId="4E112134" w14:textId="77777777" w:rsidR="00784097" w:rsidRPr="00DB4FC1" w:rsidRDefault="00784097">
            <w:pPr>
              <w:numPr>
                <w:ilvl w:val="0"/>
                <w:numId w:val="355"/>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Cable Management</w:t>
            </w:r>
          </w:p>
          <w:p w14:paraId="0233A64E" w14:textId="77777777" w:rsidR="00784097" w:rsidRPr="00DB4FC1" w:rsidRDefault="00784097">
            <w:pPr>
              <w:numPr>
                <w:ilvl w:val="0"/>
                <w:numId w:val="355"/>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Proper Grounding and Bonding</w:t>
            </w:r>
          </w:p>
          <w:p w14:paraId="127FACB8" w14:textId="77777777" w:rsidR="00784097" w:rsidRPr="00DB4FC1" w:rsidRDefault="00784097">
            <w:pPr>
              <w:numPr>
                <w:ilvl w:val="0"/>
                <w:numId w:val="355"/>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Environmental Conditions (temperature, humidity)</w:t>
            </w:r>
          </w:p>
          <w:p w14:paraId="4711D308" w14:textId="77777777" w:rsidR="00784097" w:rsidRPr="00DB4FC1" w:rsidRDefault="00784097">
            <w:pPr>
              <w:numPr>
                <w:ilvl w:val="0"/>
                <w:numId w:val="355"/>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Surge Protection and Shielding</w:t>
            </w:r>
          </w:p>
          <w:p w14:paraId="11D9AFA1" w14:textId="77777777" w:rsidR="00784097" w:rsidRPr="00DB4FC1" w:rsidRDefault="00784097">
            <w:pPr>
              <w:numPr>
                <w:ilvl w:val="0"/>
                <w:numId w:val="355"/>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Mounting and Support Structures Stability</w:t>
            </w:r>
          </w:p>
          <w:p w14:paraId="67335F2B" w14:textId="77777777" w:rsidR="00784097" w:rsidRPr="00DB4FC1" w:rsidRDefault="00784097">
            <w:pPr>
              <w:numPr>
                <w:ilvl w:val="0"/>
                <w:numId w:val="355"/>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Adherence to Safety Standards</w:t>
            </w:r>
          </w:p>
          <w:p w14:paraId="38D6F0DA" w14:textId="77777777" w:rsidR="00784097" w:rsidRPr="00DB4FC1" w:rsidRDefault="00784097">
            <w:pPr>
              <w:numPr>
                <w:ilvl w:val="0"/>
                <w:numId w:val="355"/>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Adherence to Industry Regulations and Standards</w:t>
            </w:r>
          </w:p>
          <w:p w14:paraId="28E2BB2E" w14:textId="77777777" w:rsidR="00784097" w:rsidRPr="00DB4FC1" w:rsidRDefault="00784097">
            <w:pPr>
              <w:numPr>
                <w:ilvl w:val="0"/>
                <w:numId w:val="355"/>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Equipment Accessibility for Maintenance</w:t>
            </w:r>
          </w:p>
          <w:p w14:paraId="1D33A157" w14:textId="77777777" w:rsidR="00784097" w:rsidRPr="00DB4FC1" w:rsidRDefault="00784097">
            <w:pPr>
              <w:numPr>
                <w:ilvl w:val="0"/>
                <w:numId w:val="355"/>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Site Cleanliness and Orderliness</w:t>
            </w:r>
          </w:p>
          <w:p w14:paraId="60C140F9" w14:textId="77777777" w:rsidR="00784097" w:rsidRPr="00DB4FC1" w:rsidRDefault="00784097">
            <w:pPr>
              <w:numPr>
                <w:ilvl w:val="0"/>
                <w:numId w:val="355"/>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Testing of Communication Links (performance and quality)</w:t>
            </w:r>
          </w:p>
          <w:p w14:paraId="70E67D66" w14:textId="77777777" w:rsidR="00784097" w:rsidRPr="00DB4FC1" w:rsidRDefault="00784097">
            <w:pPr>
              <w:numPr>
                <w:ilvl w:val="0"/>
                <w:numId w:val="355"/>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Compliance with Design Specifications</w:t>
            </w:r>
          </w:p>
          <w:p w14:paraId="5565B64D" w14:textId="77777777" w:rsidR="00784097" w:rsidRPr="00DB4FC1" w:rsidRDefault="00784097">
            <w:pPr>
              <w:numPr>
                <w:ilvl w:val="0"/>
                <w:numId w:val="355"/>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Integrity of Cable Connections and Terminations</w:t>
            </w:r>
          </w:p>
          <w:p w14:paraId="3A0F98BE" w14:textId="64B5CAEB" w:rsidR="00784097" w:rsidRPr="00DB4FC1" w:rsidRDefault="00E00CBC">
            <w:pPr>
              <w:numPr>
                <w:ilvl w:val="0"/>
                <w:numId w:val="355"/>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Labelling</w:t>
            </w:r>
            <w:r w:rsidR="00784097" w:rsidRPr="00DB4FC1">
              <w:rPr>
                <w:rFonts w:ascii="Times New Roman" w:eastAsia="Times New Roman" w:hAnsi="Times New Roman" w:cs="Times New Roman"/>
                <w:color w:val="000000"/>
                <w:kern w:val="28"/>
                <w:sz w:val="24"/>
                <w:szCs w:val="24"/>
                <w:lang w:val="en-GB"/>
                <w14:ligatures w14:val="none"/>
              </w:rPr>
              <w:t xml:space="preserve"> of Equipment and Cables</w:t>
            </w:r>
          </w:p>
          <w:p w14:paraId="036372AA" w14:textId="77777777" w:rsidR="00784097" w:rsidRPr="00DB4FC1" w:rsidRDefault="00784097">
            <w:pPr>
              <w:numPr>
                <w:ilvl w:val="0"/>
                <w:numId w:val="355"/>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Power Supply and Backup Systems</w:t>
            </w:r>
          </w:p>
          <w:p w14:paraId="19329BBB" w14:textId="77777777" w:rsidR="00784097" w:rsidRPr="00DB4FC1" w:rsidRDefault="00784097">
            <w:pPr>
              <w:numPr>
                <w:ilvl w:val="0"/>
                <w:numId w:val="354"/>
              </w:numPr>
              <w:spacing w:after="0" w:line="360" w:lineRule="auto"/>
              <w:contextualSpacing/>
              <w:rPr>
                <w:rFonts w:ascii="Times New Roman" w:eastAsia="Times New Roman" w:hAnsi="Times New Roman" w:cs="Times New Roman"/>
                <w:kern w:val="28"/>
                <w:sz w:val="24"/>
                <w:szCs w:val="24"/>
                <w14:ligatures w14:val="none"/>
              </w:rPr>
            </w:pPr>
            <w:r w:rsidRPr="00DB4FC1">
              <w:rPr>
                <w:rFonts w:ascii="Times New Roman" w:eastAsia="Times New Roman" w:hAnsi="Times New Roman" w:cs="Times New Roman"/>
                <w:kern w:val="28"/>
                <w:sz w:val="24"/>
                <w:szCs w:val="24"/>
                <w14:ligatures w14:val="none"/>
              </w:rPr>
              <w:t>Technical inspection of instrumentation and control system</w:t>
            </w:r>
          </w:p>
          <w:p w14:paraId="458D22B6" w14:textId="77777777" w:rsidR="00784097" w:rsidRPr="00DB4FC1" w:rsidRDefault="00784097">
            <w:pPr>
              <w:numPr>
                <w:ilvl w:val="0"/>
                <w:numId w:val="35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Compliance with Technical Specifications</w:t>
            </w:r>
          </w:p>
          <w:p w14:paraId="5279686C" w14:textId="77777777" w:rsidR="00784097" w:rsidRPr="00DB4FC1" w:rsidRDefault="00784097">
            <w:pPr>
              <w:numPr>
                <w:ilvl w:val="0"/>
                <w:numId w:val="35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Data Transmission Speeds</w:t>
            </w:r>
          </w:p>
          <w:p w14:paraId="16A7DBF1" w14:textId="77777777" w:rsidR="00784097" w:rsidRPr="00DB4FC1" w:rsidRDefault="00784097">
            <w:pPr>
              <w:numPr>
                <w:ilvl w:val="0"/>
                <w:numId w:val="35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Electrical Testing (voltage, current, grounding)</w:t>
            </w:r>
          </w:p>
          <w:p w14:paraId="40AD64D2" w14:textId="77777777" w:rsidR="00784097" w:rsidRPr="00DB4FC1" w:rsidRDefault="00784097">
            <w:pPr>
              <w:numPr>
                <w:ilvl w:val="0"/>
                <w:numId w:val="35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System Configuration and Software Settings</w:t>
            </w:r>
          </w:p>
          <w:p w14:paraId="5701B5F0" w14:textId="77777777" w:rsidR="00784097" w:rsidRPr="00DB4FC1" w:rsidRDefault="00784097">
            <w:pPr>
              <w:numPr>
                <w:ilvl w:val="0"/>
                <w:numId w:val="356"/>
              </w:numPr>
              <w:spacing w:after="0" w:line="360" w:lineRule="auto"/>
              <w:contextualSpacing/>
              <w:rPr>
                <w:rFonts w:ascii="Times New Roman" w:eastAsia="Times New Roman" w:hAnsi="Times New Roman" w:cs="Times New Roman"/>
                <w:color w:val="000000"/>
                <w:kern w:val="28"/>
                <w:sz w:val="24"/>
                <w:szCs w:val="24"/>
                <w:lang w:val="en-GB"/>
                <w14:ligatures w14:val="none"/>
              </w:rPr>
            </w:pPr>
            <w:r w:rsidRPr="00DB4FC1">
              <w:rPr>
                <w:rFonts w:ascii="Times New Roman" w:eastAsia="Times New Roman" w:hAnsi="Times New Roman" w:cs="Times New Roman"/>
                <w:color w:val="000000"/>
                <w:kern w:val="28"/>
                <w:sz w:val="24"/>
                <w:szCs w:val="24"/>
                <w:lang w:val="en-GB"/>
                <w14:ligatures w14:val="none"/>
              </w:rPr>
              <w:t xml:space="preserve">Proper Functionality of Network systems </w:t>
            </w:r>
          </w:p>
          <w:p w14:paraId="77AD965F" w14:textId="77777777" w:rsidR="00784097" w:rsidRPr="00DB4FC1" w:rsidRDefault="00784097">
            <w:pPr>
              <w:numPr>
                <w:ilvl w:val="0"/>
                <w:numId w:val="354"/>
              </w:numPr>
              <w:spacing w:after="0" w:line="360" w:lineRule="auto"/>
              <w:contextualSpacing/>
              <w:rPr>
                <w:rFonts w:ascii="Times New Roman" w:eastAsia="Times New Roman" w:hAnsi="Times New Roman" w:cs="Times New Roman"/>
                <w:kern w:val="0"/>
                <w:sz w:val="24"/>
                <w:szCs w:val="24"/>
                <w14:ligatures w14:val="none"/>
              </w:rPr>
            </w:pPr>
            <w:r w:rsidRPr="00DB4FC1">
              <w:rPr>
                <w:rFonts w:ascii="Times New Roman" w:eastAsia="Times New Roman" w:hAnsi="Times New Roman" w:cs="Times New Roman"/>
                <w:kern w:val="28"/>
                <w:sz w:val="24"/>
                <w:szCs w:val="24"/>
                <w14:ligatures w14:val="none"/>
              </w:rPr>
              <w:t>Documentation of inspection report</w:t>
            </w:r>
          </w:p>
        </w:tc>
        <w:tc>
          <w:tcPr>
            <w:tcW w:w="2610" w:type="dxa"/>
            <w:tcBorders>
              <w:top w:val="single" w:sz="4" w:space="0" w:color="auto"/>
              <w:left w:val="single" w:sz="4" w:space="0" w:color="auto"/>
              <w:bottom w:val="single" w:sz="4" w:space="0" w:color="auto"/>
              <w:right w:val="single" w:sz="4" w:space="0" w:color="auto"/>
            </w:tcBorders>
          </w:tcPr>
          <w:p w14:paraId="596EA0B6" w14:textId="77777777" w:rsidR="00784097" w:rsidRPr="00DB4FC1" w:rsidRDefault="00784097" w:rsidP="00FB02FD">
            <w:pPr>
              <w:spacing w:after="0" w:line="360" w:lineRule="auto"/>
              <w:ind w:left="228" w:hanging="228"/>
              <w:rPr>
                <w:rFonts w:ascii="Times New Roman" w:eastAsia="Times New Roman" w:hAnsi="Times New Roman" w:cs="Times New Roman"/>
                <w:color w:val="000000" w:themeColor="text1"/>
                <w:kern w:val="28"/>
                <w:sz w:val="24"/>
                <w:szCs w:val="24"/>
                <w14:ligatures w14:val="none"/>
              </w:rPr>
            </w:pPr>
            <w:r w:rsidRPr="00DB4FC1">
              <w:rPr>
                <w:rFonts w:ascii="Times New Roman" w:eastAsia="Times New Roman" w:hAnsi="Times New Roman" w:cs="Times New Roman"/>
                <w:color w:val="000000" w:themeColor="text1"/>
                <w:kern w:val="28"/>
                <w:sz w:val="24"/>
                <w:szCs w:val="24"/>
                <w14:ligatures w14:val="none"/>
              </w:rPr>
              <w:t>1.</w:t>
            </w:r>
            <w:r w:rsidRPr="00DB4FC1">
              <w:rPr>
                <w:rFonts w:ascii="Times New Roman" w:eastAsia="Times New Roman" w:hAnsi="Times New Roman" w:cs="Times New Roman"/>
                <w:color w:val="000000" w:themeColor="text1"/>
                <w:kern w:val="28"/>
                <w:sz w:val="24"/>
                <w:szCs w:val="24"/>
                <w14:ligatures w14:val="none"/>
              </w:rPr>
              <w:tab/>
              <w:t>Written tests</w:t>
            </w:r>
          </w:p>
          <w:p w14:paraId="04185D08" w14:textId="77777777" w:rsidR="00784097" w:rsidRPr="00DB4FC1" w:rsidRDefault="00784097" w:rsidP="00FB02FD">
            <w:pPr>
              <w:spacing w:after="0" w:line="360" w:lineRule="auto"/>
              <w:ind w:left="228" w:hanging="228"/>
              <w:rPr>
                <w:rFonts w:ascii="Times New Roman" w:eastAsia="Times New Roman" w:hAnsi="Times New Roman" w:cs="Times New Roman"/>
                <w:color w:val="000000" w:themeColor="text1"/>
                <w:kern w:val="28"/>
                <w:sz w:val="24"/>
                <w:szCs w:val="24"/>
                <w14:ligatures w14:val="none"/>
              </w:rPr>
            </w:pPr>
            <w:r w:rsidRPr="00DB4FC1">
              <w:rPr>
                <w:rFonts w:ascii="Times New Roman" w:eastAsia="Times New Roman" w:hAnsi="Times New Roman" w:cs="Times New Roman"/>
                <w:color w:val="000000" w:themeColor="text1"/>
                <w:kern w:val="28"/>
                <w:sz w:val="24"/>
                <w:szCs w:val="24"/>
                <w14:ligatures w14:val="none"/>
              </w:rPr>
              <w:t>2.</w:t>
            </w:r>
            <w:r w:rsidRPr="00DB4FC1">
              <w:rPr>
                <w:rFonts w:ascii="Times New Roman" w:eastAsia="Times New Roman" w:hAnsi="Times New Roman" w:cs="Times New Roman"/>
                <w:color w:val="000000" w:themeColor="text1"/>
                <w:kern w:val="28"/>
                <w:sz w:val="24"/>
                <w:szCs w:val="24"/>
                <w14:ligatures w14:val="none"/>
              </w:rPr>
              <w:tab/>
              <w:t xml:space="preserve">Oral Questioning </w:t>
            </w:r>
          </w:p>
          <w:p w14:paraId="35B5B980" w14:textId="77777777" w:rsidR="00784097" w:rsidRPr="00DB4FC1" w:rsidRDefault="00784097" w:rsidP="00FB02FD">
            <w:pPr>
              <w:spacing w:after="0" w:line="360" w:lineRule="auto"/>
              <w:ind w:left="228" w:hanging="228"/>
              <w:rPr>
                <w:rFonts w:ascii="Times New Roman" w:eastAsia="Times New Roman" w:hAnsi="Times New Roman" w:cs="Times New Roman"/>
                <w:color w:val="000000" w:themeColor="text1"/>
                <w:kern w:val="28"/>
                <w:sz w:val="24"/>
                <w:szCs w:val="24"/>
                <w14:ligatures w14:val="none"/>
              </w:rPr>
            </w:pPr>
            <w:r w:rsidRPr="00DB4FC1">
              <w:rPr>
                <w:rFonts w:ascii="Times New Roman" w:eastAsia="Times New Roman" w:hAnsi="Times New Roman" w:cs="Times New Roman"/>
                <w:color w:val="000000" w:themeColor="text1"/>
                <w:kern w:val="28"/>
                <w:sz w:val="24"/>
                <w:szCs w:val="24"/>
                <w14:ligatures w14:val="none"/>
              </w:rPr>
              <w:t>3.</w:t>
            </w:r>
            <w:r w:rsidRPr="00DB4FC1">
              <w:rPr>
                <w:rFonts w:ascii="Times New Roman" w:eastAsia="Times New Roman" w:hAnsi="Times New Roman" w:cs="Times New Roman"/>
                <w:color w:val="000000" w:themeColor="text1"/>
                <w:kern w:val="28"/>
                <w:sz w:val="24"/>
                <w:szCs w:val="24"/>
                <w14:ligatures w14:val="none"/>
              </w:rPr>
              <w:tab/>
              <w:t xml:space="preserve">Practical assessment </w:t>
            </w:r>
          </w:p>
          <w:p w14:paraId="179A22D1" w14:textId="77777777" w:rsidR="00784097" w:rsidRPr="00DB4FC1" w:rsidRDefault="00784097" w:rsidP="00FB02FD">
            <w:pPr>
              <w:spacing w:after="0" w:line="360" w:lineRule="auto"/>
              <w:ind w:left="228" w:hanging="228"/>
              <w:rPr>
                <w:rFonts w:ascii="Times New Roman" w:eastAsia="Times New Roman" w:hAnsi="Times New Roman" w:cs="Times New Roman"/>
                <w:color w:val="000000" w:themeColor="text1"/>
                <w:kern w:val="28"/>
                <w:sz w:val="24"/>
                <w:szCs w:val="24"/>
                <w14:ligatures w14:val="none"/>
              </w:rPr>
            </w:pPr>
            <w:r w:rsidRPr="00DB4FC1">
              <w:rPr>
                <w:rFonts w:ascii="Times New Roman" w:eastAsia="Times New Roman" w:hAnsi="Times New Roman" w:cs="Times New Roman"/>
                <w:color w:val="000000" w:themeColor="text1"/>
                <w:kern w:val="28"/>
                <w:sz w:val="24"/>
                <w:szCs w:val="24"/>
                <w14:ligatures w14:val="none"/>
              </w:rPr>
              <w:t>4.</w:t>
            </w:r>
            <w:r w:rsidRPr="00DB4FC1">
              <w:rPr>
                <w:rFonts w:ascii="Times New Roman" w:eastAsia="Times New Roman" w:hAnsi="Times New Roman" w:cs="Times New Roman"/>
                <w:color w:val="000000" w:themeColor="text1"/>
                <w:kern w:val="28"/>
                <w:sz w:val="24"/>
                <w:szCs w:val="24"/>
                <w14:ligatures w14:val="none"/>
              </w:rPr>
              <w:tab/>
              <w:t>Project</w:t>
            </w:r>
          </w:p>
          <w:p w14:paraId="0F367210" w14:textId="77777777" w:rsidR="00784097" w:rsidRPr="00DB4FC1" w:rsidRDefault="00784097" w:rsidP="00FB02FD">
            <w:pPr>
              <w:spacing w:after="0" w:line="360" w:lineRule="auto"/>
              <w:ind w:left="228" w:hanging="228"/>
              <w:rPr>
                <w:rFonts w:ascii="Times New Roman" w:eastAsia="Times New Roman" w:hAnsi="Times New Roman" w:cs="Times New Roman"/>
                <w:color w:val="000000" w:themeColor="text1"/>
                <w:kern w:val="28"/>
                <w:sz w:val="24"/>
                <w:szCs w:val="24"/>
                <w14:ligatures w14:val="none"/>
              </w:rPr>
            </w:pPr>
            <w:r w:rsidRPr="00DB4FC1">
              <w:rPr>
                <w:rFonts w:ascii="Times New Roman" w:eastAsia="Times New Roman" w:hAnsi="Times New Roman" w:cs="Times New Roman"/>
                <w:color w:val="000000" w:themeColor="text1"/>
                <w:kern w:val="28"/>
                <w:sz w:val="24"/>
                <w:szCs w:val="24"/>
                <w14:ligatures w14:val="none"/>
              </w:rPr>
              <w:t>5.</w:t>
            </w:r>
            <w:r w:rsidRPr="00DB4FC1">
              <w:rPr>
                <w:rFonts w:ascii="Times New Roman" w:eastAsia="Times New Roman" w:hAnsi="Times New Roman" w:cs="Times New Roman"/>
                <w:color w:val="000000" w:themeColor="text1"/>
                <w:kern w:val="28"/>
                <w:sz w:val="24"/>
                <w:szCs w:val="24"/>
                <w14:ligatures w14:val="none"/>
              </w:rPr>
              <w:tab/>
              <w:t>Third party report</w:t>
            </w:r>
          </w:p>
          <w:p w14:paraId="36C283E3" w14:textId="12B83939" w:rsidR="00784097" w:rsidRPr="00DB4FC1" w:rsidRDefault="00784097" w:rsidP="00DB4FC1">
            <w:pPr>
              <w:spacing w:after="0" w:line="360" w:lineRule="auto"/>
              <w:rPr>
                <w:rFonts w:ascii="Times New Roman" w:eastAsia="Times New Roman" w:hAnsi="Times New Roman" w:cs="Times New Roman"/>
                <w:color w:val="000000" w:themeColor="text1"/>
                <w:kern w:val="28"/>
                <w:sz w:val="24"/>
                <w:szCs w:val="24"/>
                <w14:ligatures w14:val="none"/>
              </w:rPr>
            </w:pPr>
            <w:r w:rsidRPr="00DB4FC1">
              <w:rPr>
                <w:rFonts w:ascii="Times New Roman" w:eastAsia="Times New Roman" w:hAnsi="Times New Roman" w:cs="Times New Roman"/>
                <w:color w:val="000000" w:themeColor="text1"/>
                <w:kern w:val="28"/>
                <w:sz w:val="24"/>
                <w:szCs w:val="24"/>
                <w14:ligatures w14:val="none"/>
              </w:rPr>
              <w:t>6.</w:t>
            </w:r>
            <w:r w:rsidR="00FB02FD">
              <w:rPr>
                <w:rFonts w:ascii="Times New Roman" w:eastAsia="Times New Roman" w:hAnsi="Times New Roman" w:cs="Times New Roman"/>
                <w:color w:val="000000" w:themeColor="text1"/>
                <w:kern w:val="28"/>
                <w:sz w:val="24"/>
                <w:szCs w:val="24"/>
                <w14:ligatures w14:val="none"/>
              </w:rPr>
              <w:t xml:space="preserve"> </w:t>
            </w:r>
            <w:r w:rsidRPr="00DB4FC1">
              <w:rPr>
                <w:rFonts w:ascii="Times New Roman" w:eastAsia="Times New Roman" w:hAnsi="Times New Roman" w:cs="Times New Roman"/>
                <w:color w:val="000000" w:themeColor="text1"/>
                <w:kern w:val="28"/>
                <w:sz w:val="24"/>
                <w:szCs w:val="24"/>
                <w14:ligatures w14:val="none"/>
              </w:rPr>
              <w:t>Portfolio of evidence</w:t>
            </w:r>
          </w:p>
          <w:p w14:paraId="5F4A7E85" w14:textId="77777777" w:rsidR="00784097" w:rsidRPr="00DB4FC1" w:rsidRDefault="00784097" w:rsidP="00DB4FC1">
            <w:pPr>
              <w:spacing w:after="0" w:line="360" w:lineRule="auto"/>
              <w:ind w:left="360"/>
              <w:rPr>
                <w:rFonts w:ascii="Times New Roman" w:eastAsia="Times New Roman" w:hAnsi="Times New Roman" w:cs="Times New Roman"/>
                <w:color w:val="000000" w:themeColor="text1"/>
                <w:kern w:val="28"/>
                <w:sz w:val="24"/>
                <w:szCs w:val="24"/>
                <w:lang w:val="en-ZA"/>
                <w14:ligatures w14:val="none"/>
              </w:rPr>
            </w:pPr>
          </w:p>
        </w:tc>
      </w:tr>
      <w:tr w:rsidR="00784097" w:rsidRPr="00DB4FC1" w14:paraId="6148EF6A" w14:textId="77777777" w:rsidTr="00784097">
        <w:trPr>
          <w:trHeight w:val="1628"/>
        </w:trPr>
        <w:tc>
          <w:tcPr>
            <w:tcW w:w="2898" w:type="dxa"/>
            <w:tcBorders>
              <w:top w:val="single" w:sz="4" w:space="0" w:color="auto"/>
              <w:left w:val="single" w:sz="4" w:space="0" w:color="auto"/>
              <w:bottom w:val="single" w:sz="4" w:space="0" w:color="auto"/>
              <w:right w:val="single" w:sz="4" w:space="0" w:color="auto"/>
            </w:tcBorders>
            <w:hideMark/>
          </w:tcPr>
          <w:p w14:paraId="26EC1DAB" w14:textId="4F477B76" w:rsidR="00784097" w:rsidRPr="00DB4FC1" w:rsidRDefault="00784097">
            <w:pPr>
              <w:pStyle w:val="ListParagraph"/>
              <w:numPr>
                <w:ilvl w:val="0"/>
                <w:numId w:val="414"/>
              </w:numPr>
              <w:spacing w:before="120" w:after="0" w:line="360" w:lineRule="auto"/>
              <w:rPr>
                <w:bCs/>
                <w:szCs w:val="24"/>
              </w:rPr>
            </w:pPr>
            <w:r w:rsidRPr="00DB4FC1">
              <w:rPr>
                <w:bCs/>
                <w:szCs w:val="24"/>
              </w:rPr>
              <w:t xml:space="preserve">Commission </w:t>
            </w:r>
            <w:r w:rsidR="006B32E8">
              <w:rPr>
                <w:bCs/>
                <w:szCs w:val="24"/>
              </w:rPr>
              <w:t>i</w:t>
            </w:r>
            <w:r w:rsidRPr="00DB4FC1">
              <w:rPr>
                <w:bCs/>
                <w:szCs w:val="24"/>
              </w:rPr>
              <w:t>nstrumentation and control system installation work</w:t>
            </w:r>
          </w:p>
        </w:tc>
        <w:tc>
          <w:tcPr>
            <w:tcW w:w="5040" w:type="dxa"/>
            <w:tcBorders>
              <w:top w:val="single" w:sz="4" w:space="0" w:color="auto"/>
              <w:left w:val="single" w:sz="4" w:space="0" w:color="auto"/>
              <w:bottom w:val="single" w:sz="4" w:space="0" w:color="auto"/>
              <w:right w:val="single" w:sz="4" w:space="0" w:color="auto"/>
            </w:tcBorders>
            <w:hideMark/>
          </w:tcPr>
          <w:p w14:paraId="4B3AFF10" w14:textId="3032D200" w:rsidR="00784097" w:rsidRDefault="0023140E">
            <w:pPr>
              <w:numPr>
                <w:ilvl w:val="0"/>
                <w:numId w:val="351"/>
              </w:numPr>
              <w:spacing w:after="0" w:line="360" w:lineRule="auto"/>
              <w:contextualSpacing/>
              <w:rPr>
                <w:rFonts w:ascii="Times New Roman" w:eastAsia="Times New Roman" w:hAnsi="Times New Roman" w:cs="Times New Roman"/>
                <w:kern w:val="28"/>
                <w:sz w:val="24"/>
                <w:szCs w:val="24"/>
                <w14:ligatures w14:val="none"/>
              </w:rPr>
            </w:pPr>
            <w:r w:rsidRPr="0023140E">
              <w:rPr>
                <w:rFonts w:ascii="Times New Roman" w:eastAsia="Times New Roman" w:hAnsi="Times New Roman" w:cs="Times New Roman"/>
                <w:kern w:val="28"/>
                <w:sz w:val="24"/>
                <w:szCs w:val="24"/>
                <w14:ligatures w14:val="none"/>
              </w:rPr>
              <w:t>Assembly of instrumentation and control installation project tools and equipment</w:t>
            </w:r>
          </w:p>
          <w:p w14:paraId="31A7E203" w14:textId="61694780" w:rsidR="0023140E" w:rsidRDefault="0023140E">
            <w:pPr>
              <w:numPr>
                <w:ilvl w:val="0"/>
                <w:numId w:val="351"/>
              </w:numPr>
              <w:spacing w:after="0" w:line="360" w:lineRule="auto"/>
              <w:contextualSpacing/>
              <w:rPr>
                <w:rFonts w:ascii="Times New Roman" w:eastAsia="Times New Roman" w:hAnsi="Times New Roman" w:cs="Times New Roman"/>
                <w:kern w:val="28"/>
                <w:sz w:val="24"/>
                <w:szCs w:val="24"/>
                <w14:ligatures w14:val="none"/>
              </w:rPr>
            </w:pPr>
            <w:r w:rsidRPr="0023140E">
              <w:rPr>
                <w:rFonts w:ascii="Times New Roman" w:eastAsia="Times New Roman" w:hAnsi="Times New Roman" w:cs="Times New Roman"/>
                <w:kern w:val="28"/>
                <w:sz w:val="24"/>
                <w:szCs w:val="24"/>
                <w14:ligatures w14:val="none"/>
              </w:rPr>
              <w:t>Pre-commissioning activities</w:t>
            </w:r>
          </w:p>
          <w:p w14:paraId="23A99438" w14:textId="284AF71B" w:rsidR="0023140E" w:rsidRPr="0023140E" w:rsidRDefault="0023140E">
            <w:pPr>
              <w:pStyle w:val="ListParagraph"/>
              <w:numPr>
                <w:ilvl w:val="2"/>
                <w:numId w:val="414"/>
              </w:numPr>
              <w:spacing w:after="0" w:line="360" w:lineRule="auto"/>
              <w:rPr>
                <w:szCs w:val="24"/>
              </w:rPr>
            </w:pPr>
            <w:r w:rsidRPr="0023140E">
              <w:rPr>
                <w:szCs w:val="24"/>
              </w:rPr>
              <w:t>Visual inspection of wiring, piping, and instrument mounting</w:t>
            </w:r>
          </w:p>
          <w:p w14:paraId="3BA7F226" w14:textId="77777777" w:rsidR="0023140E" w:rsidRPr="0023140E" w:rsidRDefault="0023140E">
            <w:pPr>
              <w:pStyle w:val="ListParagraph"/>
              <w:numPr>
                <w:ilvl w:val="2"/>
                <w:numId w:val="414"/>
              </w:numPr>
              <w:spacing w:after="0" w:line="360" w:lineRule="auto"/>
              <w:rPr>
                <w:szCs w:val="24"/>
              </w:rPr>
            </w:pPr>
            <w:r w:rsidRPr="0023140E">
              <w:rPr>
                <w:szCs w:val="24"/>
              </w:rPr>
              <w:t>Checking for proper termination, grounding, and shielding</w:t>
            </w:r>
          </w:p>
          <w:p w14:paraId="3501726C" w14:textId="77777777" w:rsidR="0023140E" w:rsidRPr="0023140E" w:rsidRDefault="0023140E">
            <w:pPr>
              <w:pStyle w:val="ListParagraph"/>
              <w:numPr>
                <w:ilvl w:val="2"/>
                <w:numId w:val="414"/>
              </w:numPr>
              <w:spacing w:after="0" w:line="360" w:lineRule="auto"/>
              <w:rPr>
                <w:szCs w:val="24"/>
              </w:rPr>
            </w:pPr>
            <w:r w:rsidRPr="0023140E">
              <w:rPr>
                <w:szCs w:val="24"/>
              </w:rPr>
              <w:t>Power-on checks (input power, fuses, signal integrity)</w:t>
            </w:r>
          </w:p>
          <w:p w14:paraId="138F722D" w14:textId="77777777" w:rsidR="0023140E" w:rsidRPr="0023140E" w:rsidRDefault="0023140E">
            <w:pPr>
              <w:pStyle w:val="ListParagraph"/>
              <w:numPr>
                <w:ilvl w:val="2"/>
                <w:numId w:val="414"/>
              </w:numPr>
              <w:spacing w:after="0" w:line="360" w:lineRule="auto"/>
              <w:rPr>
                <w:szCs w:val="24"/>
              </w:rPr>
            </w:pPr>
            <w:r w:rsidRPr="0023140E">
              <w:rPr>
                <w:szCs w:val="24"/>
              </w:rPr>
              <w:t>Ensuring all process isolation and safety procedures are in place</w:t>
            </w:r>
          </w:p>
          <w:p w14:paraId="47BC4948" w14:textId="5EF6908A" w:rsidR="0023140E" w:rsidRPr="0023140E" w:rsidRDefault="0023140E">
            <w:pPr>
              <w:pStyle w:val="ListParagraph"/>
              <w:numPr>
                <w:ilvl w:val="2"/>
                <w:numId w:val="414"/>
              </w:numPr>
              <w:spacing w:after="0" w:line="360" w:lineRule="auto"/>
              <w:rPr>
                <w:szCs w:val="24"/>
              </w:rPr>
            </w:pPr>
            <w:r w:rsidRPr="0023140E">
              <w:rPr>
                <w:szCs w:val="24"/>
              </w:rPr>
              <w:t>Use of pre-commissioning checklis</w:t>
            </w:r>
            <w:r>
              <w:rPr>
                <w:szCs w:val="24"/>
              </w:rPr>
              <w:t>t</w:t>
            </w:r>
          </w:p>
          <w:p w14:paraId="0470530B" w14:textId="7F8868DC" w:rsidR="0023140E" w:rsidRDefault="0023140E">
            <w:pPr>
              <w:numPr>
                <w:ilvl w:val="0"/>
                <w:numId w:val="351"/>
              </w:numPr>
              <w:spacing w:after="0" w:line="360" w:lineRule="auto"/>
              <w:contextualSpacing/>
              <w:rPr>
                <w:rFonts w:ascii="Times New Roman" w:eastAsia="Times New Roman" w:hAnsi="Times New Roman" w:cs="Times New Roman"/>
                <w:kern w:val="28"/>
                <w:sz w:val="24"/>
                <w:szCs w:val="24"/>
                <w14:ligatures w14:val="none"/>
              </w:rPr>
            </w:pPr>
            <w:r w:rsidRPr="0023140E">
              <w:rPr>
                <w:rFonts w:ascii="Times New Roman" w:eastAsia="Times New Roman" w:hAnsi="Times New Roman" w:cs="Times New Roman"/>
                <w:kern w:val="28"/>
                <w:sz w:val="24"/>
                <w:szCs w:val="24"/>
                <w14:ligatures w14:val="none"/>
              </w:rPr>
              <w:t xml:space="preserve">Functional </w:t>
            </w:r>
            <w:r>
              <w:rPr>
                <w:rFonts w:ascii="Times New Roman" w:eastAsia="Times New Roman" w:hAnsi="Times New Roman" w:cs="Times New Roman"/>
                <w:kern w:val="28"/>
                <w:sz w:val="24"/>
                <w:szCs w:val="24"/>
                <w14:ligatures w14:val="none"/>
              </w:rPr>
              <w:t>t</w:t>
            </w:r>
            <w:r w:rsidRPr="0023140E">
              <w:rPr>
                <w:rFonts w:ascii="Times New Roman" w:eastAsia="Times New Roman" w:hAnsi="Times New Roman" w:cs="Times New Roman"/>
                <w:kern w:val="28"/>
                <w:sz w:val="24"/>
                <w:szCs w:val="24"/>
                <w14:ligatures w14:val="none"/>
              </w:rPr>
              <w:t>esting</w:t>
            </w:r>
          </w:p>
          <w:p w14:paraId="2CBAD093" w14:textId="276C76DA" w:rsidR="0023140E" w:rsidRPr="0023140E" w:rsidRDefault="0023140E">
            <w:pPr>
              <w:pStyle w:val="ListParagraph"/>
              <w:numPr>
                <w:ilvl w:val="2"/>
                <w:numId w:val="309"/>
              </w:numPr>
              <w:spacing w:after="0" w:line="360" w:lineRule="auto"/>
              <w:rPr>
                <w:szCs w:val="24"/>
              </w:rPr>
            </w:pPr>
            <w:r w:rsidRPr="0023140E">
              <w:rPr>
                <w:szCs w:val="24"/>
              </w:rPr>
              <w:t>Testing instruments for correct input-output behavior</w:t>
            </w:r>
          </w:p>
          <w:p w14:paraId="15E063D5" w14:textId="77777777" w:rsidR="0023140E" w:rsidRPr="0023140E" w:rsidRDefault="0023140E">
            <w:pPr>
              <w:pStyle w:val="ListParagraph"/>
              <w:numPr>
                <w:ilvl w:val="2"/>
                <w:numId w:val="309"/>
              </w:numPr>
              <w:spacing w:after="0" w:line="360" w:lineRule="auto"/>
              <w:rPr>
                <w:szCs w:val="24"/>
              </w:rPr>
            </w:pPr>
            <w:r w:rsidRPr="0023140E">
              <w:rPr>
                <w:szCs w:val="24"/>
              </w:rPr>
              <w:t>Verification of alarm set points, range settings, and scaling</w:t>
            </w:r>
          </w:p>
          <w:p w14:paraId="5C62A058" w14:textId="77777777" w:rsidR="0023140E" w:rsidRPr="0023140E" w:rsidRDefault="0023140E">
            <w:pPr>
              <w:pStyle w:val="ListParagraph"/>
              <w:numPr>
                <w:ilvl w:val="2"/>
                <w:numId w:val="309"/>
              </w:numPr>
              <w:spacing w:after="0" w:line="360" w:lineRule="auto"/>
              <w:rPr>
                <w:szCs w:val="24"/>
              </w:rPr>
            </w:pPr>
            <w:r w:rsidRPr="0023140E">
              <w:rPr>
                <w:szCs w:val="24"/>
              </w:rPr>
              <w:t>Testing PLC/DCS input-output (I/O) response</w:t>
            </w:r>
          </w:p>
          <w:p w14:paraId="4EAE3220" w14:textId="77777777" w:rsidR="0023140E" w:rsidRPr="0023140E" w:rsidRDefault="0023140E">
            <w:pPr>
              <w:pStyle w:val="ListParagraph"/>
              <w:numPr>
                <w:ilvl w:val="2"/>
                <w:numId w:val="309"/>
              </w:numPr>
              <w:spacing w:after="0" w:line="360" w:lineRule="auto"/>
              <w:rPr>
                <w:szCs w:val="24"/>
              </w:rPr>
            </w:pPr>
            <w:r w:rsidRPr="0023140E">
              <w:rPr>
                <w:szCs w:val="24"/>
              </w:rPr>
              <w:t>Testing interlocks and control logic (manual and auto modes)</w:t>
            </w:r>
          </w:p>
          <w:p w14:paraId="0BC5CD85" w14:textId="77777777" w:rsidR="0023140E" w:rsidRPr="0023140E" w:rsidRDefault="0023140E">
            <w:pPr>
              <w:pStyle w:val="ListParagraph"/>
              <w:numPr>
                <w:ilvl w:val="2"/>
                <w:numId w:val="309"/>
              </w:numPr>
              <w:spacing w:after="0" w:line="360" w:lineRule="auto"/>
              <w:rPr>
                <w:szCs w:val="24"/>
              </w:rPr>
            </w:pPr>
            <w:r w:rsidRPr="0023140E">
              <w:rPr>
                <w:szCs w:val="24"/>
              </w:rPr>
              <w:t>Simulating process conditions for device response</w:t>
            </w:r>
          </w:p>
          <w:p w14:paraId="3E6A1D44" w14:textId="77777777" w:rsidR="0023140E" w:rsidRPr="0023140E" w:rsidRDefault="0023140E">
            <w:pPr>
              <w:pStyle w:val="ListParagraph"/>
              <w:numPr>
                <w:ilvl w:val="2"/>
                <w:numId w:val="309"/>
              </w:numPr>
              <w:spacing w:after="0" w:line="360" w:lineRule="auto"/>
              <w:rPr>
                <w:szCs w:val="24"/>
              </w:rPr>
            </w:pPr>
            <w:r w:rsidRPr="0023140E">
              <w:rPr>
                <w:szCs w:val="24"/>
              </w:rPr>
              <w:t>Troubleshooting and resolving non-functional components</w:t>
            </w:r>
          </w:p>
          <w:p w14:paraId="68D8E05B" w14:textId="4ED60371" w:rsidR="0023140E" w:rsidRPr="0023140E" w:rsidRDefault="0023140E">
            <w:pPr>
              <w:pStyle w:val="ListParagraph"/>
              <w:numPr>
                <w:ilvl w:val="2"/>
                <w:numId w:val="309"/>
              </w:numPr>
              <w:spacing w:after="0" w:line="360" w:lineRule="auto"/>
              <w:rPr>
                <w:szCs w:val="24"/>
              </w:rPr>
            </w:pPr>
            <w:r w:rsidRPr="0023140E">
              <w:rPr>
                <w:szCs w:val="24"/>
              </w:rPr>
              <w:t>Documenting test outcomes in functional test reports</w:t>
            </w:r>
          </w:p>
          <w:p w14:paraId="13F1A3C8" w14:textId="77777777" w:rsidR="006B32E8" w:rsidRDefault="0023140E">
            <w:pPr>
              <w:numPr>
                <w:ilvl w:val="0"/>
                <w:numId w:val="351"/>
              </w:numPr>
              <w:spacing w:after="0" w:line="360" w:lineRule="auto"/>
              <w:contextualSpacing/>
              <w:rPr>
                <w:rFonts w:ascii="Times New Roman" w:eastAsia="Times New Roman" w:hAnsi="Times New Roman" w:cs="Times New Roman"/>
                <w:kern w:val="28"/>
                <w:sz w:val="24"/>
                <w:szCs w:val="24"/>
                <w14:ligatures w14:val="none"/>
              </w:rPr>
            </w:pPr>
            <w:r w:rsidRPr="0023140E">
              <w:rPr>
                <w:rFonts w:ascii="Times New Roman" w:eastAsia="Times New Roman" w:hAnsi="Times New Roman" w:cs="Times New Roman"/>
                <w:kern w:val="28"/>
                <w:sz w:val="24"/>
                <w:szCs w:val="24"/>
                <w14:ligatures w14:val="none"/>
              </w:rPr>
              <w:t xml:space="preserve">Performance </w:t>
            </w:r>
            <w:r>
              <w:rPr>
                <w:rFonts w:ascii="Times New Roman" w:eastAsia="Times New Roman" w:hAnsi="Times New Roman" w:cs="Times New Roman"/>
                <w:kern w:val="28"/>
                <w:sz w:val="24"/>
                <w:szCs w:val="24"/>
                <w14:ligatures w14:val="none"/>
              </w:rPr>
              <w:t>t</w:t>
            </w:r>
            <w:r w:rsidRPr="0023140E">
              <w:rPr>
                <w:rFonts w:ascii="Times New Roman" w:eastAsia="Times New Roman" w:hAnsi="Times New Roman" w:cs="Times New Roman"/>
                <w:kern w:val="28"/>
                <w:sz w:val="24"/>
                <w:szCs w:val="24"/>
                <w14:ligatures w14:val="none"/>
              </w:rPr>
              <w:t>esting</w:t>
            </w:r>
          </w:p>
          <w:p w14:paraId="77DA3EAC" w14:textId="77777777" w:rsidR="0023140E" w:rsidRPr="0023140E" w:rsidRDefault="0023140E">
            <w:pPr>
              <w:pStyle w:val="ListParagraph"/>
              <w:numPr>
                <w:ilvl w:val="2"/>
                <w:numId w:val="329"/>
              </w:numPr>
              <w:spacing w:after="0" w:line="360" w:lineRule="auto"/>
              <w:rPr>
                <w:color w:val="auto"/>
                <w:szCs w:val="24"/>
              </w:rPr>
            </w:pPr>
            <w:r w:rsidRPr="0023140E">
              <w:rPr>
                <w:color w:val="auto"/>
                <w:szCs w:val="24"/>
              </w:rPr>
              <w:t>Comparing system performance with design specifications</w:t>
            </w:r>
          </w:p>
          <w:p w14:paraId="0AA331A4" w14:textId="77777777" w:rsidR="0023140E" w:rsidRPr="0023140E" w:rsidRDefault="0023140E">
            <w:pPr>
              <w:pStyle w:val="ListParagraph"/>
              <w:numPr>
                <w:ilvl w:val="2"/>
                <w:numId w:val="329"/>
              </w:numPr>
              <w:spacing w:after="0" w:line="360" w:lineRule="auto"/>
              <w:rPr>
                <w:color w:val="auto"/>
                <w:szCs w:val="24"/>
              </w:rPr>
            </w:pPr>
            <w:r w:rsidRPr="0023140E">
              <w:rPr>
                <w:color w:val="auto"/>
                <w:szCs w:val="24"/>
              </w:rPr>
              <w:t>Checking process accuracy, response time, stability, and repeatability</w:t>
            </w:r>
          </w:p>
          <w:p w14:paraId="31B41C72" w14:textId="77777777" w:rsidR="0023140E" w:rsidRPr="0023140E" w:rsidRDefault="0023140E">
            <w:pPr>
              <w:pStyle w:val="ListParagraph"/>
              <w:numPr>
                <w:ilvl w:val="2"/>
                <w:numId w:val="329"/>
              </w:numPr>
              <w:spacing w:after="0" w:line="360" w:lineRule="auto"/>
              <w:rPr>
                <w:color w:val="auto"/>
                <w:szCs w:val="24"/>
              </w:rPr>
            </w:pPr>
            <w:r w:rsidRPr="0023140E">
              <w:rPr>
                <w:color w:val="auto"/>
                <w:szCs w:val="24"/>
              </w:rPr>
              <w:t>Verifying integrated operation of sensors, actuators, and controllers</w:t>
            </w:r>
          </w:p>
          <w:p w14:paraId="65B42045" w14:textId="77777777" w:rsidR="0023140E" w:rsidRPr="0023140E" w:rsidRDefault="0023140E">
            <w:pPr>
              <w:pStyle w:val="ListParagraph"/>
              <w:numPr>
                <w:ilvl w:val="2"/>
                <w:numId w:val="329"/>
              </w:numPr>
              <w:spacing w:after="0" w:line="360" w:lineRule="auto"/>
              <w:rPr>
                <w:color w:val="auto"/>
                <w:szCs w:val="24"/>
              </w:rPr>
            </w:pPr>
            <w:r w:rsidRPr="0023140E">
              <w:rPr>
                <w:color w:val="auto"/>
                <w:szCs w:val="24"/>
              </w:rPr>
              <w:t>Stress-testing system under normal and peak operating conditions</w:t>
            </w:r>
          </w:p>
          <w:p w14:paraId="4A46F59F" w14:textId="77777777" w:rsidR="0023140E" w:rsidRPr="0023140E" w:rsidRDefault="0023140E">
            <w:pPr>
              <w:pStyle w:val="ListParagraph"/>
              <w:numPr>
                <w:ilvl w:val="2"/>
                <w:numId w:val="329"/>
              </w:numPr>
              <w:spacing w:after="0" w:line="360" w:lineRule="auto"/>
              <w:rPr>
                <w:color w:val="auto"/>
                <w:szCs w:val="24"/>
              </w:rPr>
            </w:pPr>
            <w:r w:rsidRPr="0023140E">
              <w:rPr>
                <w:color w:val="auto"/>
                <w:szCs w:val="24"/>
              </w:rPr>
              <w:t>Recording all test data and deviations</w:t>
            </w:r>
          </w:p>
          <w:p w14:paraId="35E62FDD" w14:textId="73A3F0E7" w:rsidR="0023140E" w:rsidRPr="0023140E" w:rsidRDefault="0023140E">
            <w:pPr>
              <w:pStyle w:val="ListParagraph"/>
              <w:numPr>
                <w:ilvl w:val="2"/>
                <w:numId w:val="329"/>
              </w:numPr>
              <w:spacing w:after="0" w:line="360" w:lineRule="auto"/>
              <w:rPr>
                <w:color w:val="auto"/>
                <w:szCs w:val="24"/>
              </w:rPr>
            </w:pPr>
            <w:r w:rsidRPr="0023140E">
              <w:rPr>
                <w:color w:val="auto"/>
                <w:szCs w:val="24"/>
              </w:rPr>
              <w:t>Generating performance test reports and obtaining client/project approval</w:t>
            </w:r>
          </w:p>
        </w:tc>
        <w:tc>
          <w:tcPr>
            <w:tcW w:w="2610" w:type="dxa"/>
            <w:tcBorders>
              <w:top w:val="single" w:sz="4" w:space="0" w:color="auto"/>
              <w:left w:val="single" w:sz="4" w:space="0" w:color="auto"/>
              <w:bottom w:val="single" w:sz="4" w:space="0" w:color="auto"/>
              <w:right w:val="single" w:sz="4" w:space="0" w:color="auto"/>
            </w:tcBorders>
            <w:hideMark/>
          </w:tcPr>
          <w:p w14:paraId="5AC6F458" w14:textId="77777777" w:rsidR="00784097" w:rsidRPr="00DB4FC1" w:rsidRDefault="00784097" w:rsidP="00FB02FD">
            <w:pPr>
              <w:spacing w:after="0" w:line="360" w:lineRule="auto"/>
              <w:ind w:left="408" w:hanging="408"/>
              <w:rPr>
                <w:rFonts w:ascii="Times New Roman" w:eastAsia="Times New Roman" w:hAnsi="Times New Roman" w:cs="Times New Roman"/>
                <w:color w:val="000000" w:themeColor="text1"/>
                <w:kern w:val="28"/>
                <w:sz w:val="24"/>
                <w:szCs w:val="24"/>
                <w14:ligatures w14:val="none"/>
              </w:rPr>
            </w:pPr>
            <w:r w:rsidRPr="00DB4FC1">
              <w:rPr>
                <w:rFonts w:ascii="Times New Roman" w:eastAsia="Times New Roman" w:hAnsi="Times New Roman" w:cs="Times New Roman"/>
                <w:color w:val="000000" w:themeColor="text1"/>
                <w:kern w:val="28"/>
                <w:sz w:val="24"/>
                <w:szCs w:val="24"/>
                <w14:ligatures w14:val="none"/>
              </w:rPr>
              <w:t>1.</w:t>
            </w:r>
            <w:r w:rsidRPr="00DB4FC1">
              <w:rPr>
                <w:rFonts w:ascii="Times New Roman" w:eastAsia="Times New Roman" w:hAnsi="Times New Roman" w:cs="Times New Roman"/>
                <w:color w:val="000000" w:themeColor="text1"/>
                <w:kern w:val="28"/>
                <w:sz w:val="24"/>
                <w:szCs w:val="24"/>
                <w14:ligatures w14:val="none"/>
              </w:rPr>
              <w:tab/>
              <w:t>Written tests</w:t>
            </w:r>
          </w:p>
          <w:p w14:paraId="1D98C39D" w14:textId="77777777" w:rsidR="00784097" w:rsidRPr="00DB4FC1" w:rsidRDefault="00784097" w:rsidP="00FB02FD">
            <w:pPr>
              <w:spacing w:after="0" w:line="360" w:lineRule="auto"/>
              <w:ind w:left="408" w:hanging="408"/>
              <w:rPr>
                <w:rFonts w:ascii="Times New Roman" w:eastAsia="Times New Roman" w:hAnsi="Times New Roman" w:cs="Times New Roman"/>
                <w:color w:val="000000" w:themeColor="text1"/>
                <w:kern w:val="28"/>
                <w:sz w:val="24"/>
                <w:szCs w:val="24"/>
                <w14:ligatures w14:val="none"/>
              </w:rPr>
            </w:pPr>
            <w:r w:rsidRPr="00DB4FC1">
              <w:rPr>
                <w:rFonts w:ascii="Times New Roman" w:eastAsia="Times New Roman" w:hAnsi="Times New Roman" w:cs="Times New Roman"/>
                <w:color w:val="000000" w:themeColor="text1"/>
                <w:kern w:val="28"/>
                <w:sz w:val="24"/>
                <w:szCs w:val="24"/>
                <w14:ligatures w14:val="none"/>
              </w:rPr>
              <w:t>2.</w:t>
            </w:r>
            <w:r w:rsidRPr="00DB4FC1">
              <w:rPr>
                <w:rFonts w:ascii="Times New Roman" w:eastAsia="Times New Roman" w:hAnsi="Times New Roman" w:cs="Times New Roman"/>
                <w:color w:val="000000" w:themeColor="text1"/>
                <w:kern w:val="28"/>
                <w:sz w:val="24"/>
                <w:szCs w:val="24"/>
                <w14:ligatures w14:val="none"/>
              </w:rPr>
              <w:tab/>
              <w:t xml:space="preserve">Oral Questioning </w:t>
            </w:r>
          </w:p>
          <w:p w14:paraId="08952A3E" w14:textId="77777777" w:rsidR="00784097" w:rsidRPr="00DB4FC1" w:rsidRDefault="00784097" w:rsidP="00FB02FD">
            <w:pPr>
              <w:spacing w:after="0" w:line="360" w:lineRule="auto"/>
              <w:ind w:left="408" w:hanging="408"/>
              <w:rPr>
                <w:rFonts w:ascii="Times New Roman" w:eastAsia="Times New Roman" w:hAnsi="Times New Roman" w:cs="Times New Roman"/>
                <w:color w:val="000000" w:themeColor="text1"/>
                <w:kern w:val="28"/>
                <w:sz w:val="24"/>
                <w:szCs w:val="24"/>
                <w14:ligatures w14:val="none"/>
              </w:rPr>
            </w:pPr>
            <w:r w:rsidRPr="00DB4FC1">
              <w:rPr>
                <w:rFonts w:ascii="Times New Roman" w:eastAsia="Times New Roman" w:hAnsi="Times New Roman" w:cs="Times New Roman"/>
                <w:color w:val="000000" w:themeColor="text1"/>
                <w:kern w:val="28"/>
                <w:sz w:val="24"/>
                <w:szCs w:val="24"/>
                <w14:ligatures w14:val="none"/>
              </w:rPr>
              <w:t>3.</w:t>
            </w:r>
            <w:r w:rsidRPr="00DB4FC1">
              <w:rPr>
                <w:rFonts w:ascii="Times New Roman" w:eastAsia="Times New Roman" w:hAnsi="Times New Roman" w:cs="Times New Roman"/>
                <w:color w:val="000000" w:themeColor="text1"/>
                <w:kern w:val="28"/>
                <w:sz w:val="24"/>
                <w:szCs w:val="24"/>
                <w14:ligatures w14:val="none"/>
              </w:rPr>
              <w:tab/>
              <w:t xml:space="preserve">Practical assessment </w:t>
            </w:r>
          </w:p>
          <w:p w14:paraId="5D823595" w14:textId="77777777" w:rsidR="00784097" w:rsidRPr="00DB4FC1" w:rsidRDefault="00784097" w:rsidP="00FB02FD">
            <w:pPr>
              <w:spacing w:after="0" w:line="360" w:lineRule="auto"/>
              <w:ind w:left="408" w:hanging="408"/>
              <w:rPr>
                <w:rFonts w:ascii="Times New Roman" w:eastAsia="Times New Roman" w:hAnsi="Times New Roman" w:cs="Times New Roman"/>
                <w:color w:val="000000" w:themeColor="text1"/>
                <w:kern w:val="28"/>
                <w:sz w:val="24"/>
                <w:szCs w:val="24"/>
                <w14:ligatures w14:val="none"/>
              </w:rPr>
            </w:pPr>
            <w:r w:rsidRPr="00DB4FC1">
              <w:rPr>
                <w:rFonts w:ascii="Times New Roman" w:eastAsia="Times New Roman" w:hAnsi="Times New Roman" w:cs="Times New Roman"/>
                <w:color w:val="000000" w:themeColor="text1"/>
                <w:kern w:val="28"/>
                <w:sz w:val="24"/>
                <w:szCs w:val="24"/>
                <w14:ligatures w14:val="none"/>
              </w:rPr>
              <w:t>4.</w:t>
            </w:r>
            <w:r w:rsidRPr="00DB4FC1">
              <w:rPr>
                <w:rFonts w:ascii="Times New Roman" w:eastAsia="Times New Roman" w:hAnsi="Times New Roman" w:cs="Times New Roman"/>
                <w:color w:val="000000" w:themeColor="text1"/>
                <w:kern w:val="28"/>
                <w:sz w:val="24"/>
                <w:szCs w:val="24"/>
                <w14:ligatures w14:val="none"/>
              </w:rPr>
              <w:tab/>
              <w:t>Project</w:t>
            </w:r>
          </w:p>
          <w:p w14:paraId="674E83A5" w14:textId="77777777" w:rsidR="00784097" w:rsidRPr="00DB4FC1" w:rsidRDefault="00784097" w:rsidP="00FB02FD">
            <w:pPr>
              <w:spacing w:after="0" w:line="360" w:lineRule="auto"/>
              <w:ind w:left="408" w:hanging="408"/>
              <w:rPr>
                <w:rFonts w:ascii="Times New Roman" w:eastAsia="Times New Roman" w:hAnsi="Times New Roman" w:cs="Times New Roman"/>
                <w:color w:val="000000" w:themeColor="text1"/>
                <w:kern w:val="28"/>
                <w:sz w:val="24"/>
                <w:szCs w:val="24"/>
                <w14:ligatures w14:val="none"/>
              </w:rPr>
            </w:pPr>
            <w:r w:rsidRPr="00DB4FC1">
              <w:rPr>
                <w:rFonts w:ascii="Times New Roman" w:eastAsia="Times New Roman" w:hAnsi="Times New Roman" w:cs="Times New Roman"/>
                <w:color w:val="000000" w:themeColor="text1"/>
                <w:kern w:val="28"/>
                <w:sz w:val="24"/>
                <w:szCs w:val="24"/>
                <w14:ligatures w14:val="none"/>
              </w:rPr>
              <w:t>5.</w:t>
            </w:r>
            <w:r w:rsidRPr="00DB4FC1">
              <w:rPr>
                <w:rFonts w:ascii="Times New Roman" w:eastAsia="Times New Roman" w:hAnsi="Times New Roman" w:cs="Times New Roman"/>
                <w:color w:val="000000" w:themeColor="text1"/>
                <w:kern w:val="28"/>
                <w:sz w:val="24"/>
                <w:szCs w:val="24"/>
                <w14:ligatures w14:val="none"/>
              </w:rPr>
              <w:tab/>
              <w:t>Third party report</w:t>
            </w:r>
          </w:p>
          <w:p w14:paraId="78097021" w14:textId="77777777" w:rsidR="00784097" w:rsidRDefault="00784097" w:rsidP="00FB02FD">
            <w:pPr>
              <w:spacing w:after="0" w:line="360" w:lineRule="auto"/>
              <w:ind w:left="408" w:hanging="408"/>
              <w:rPr>
                <w:rFonts w:ascii="Times New Roman" w:eastAsia="Times New Roman" w:hAnsi="Times New Roman" w:cs="Times New Roman"/>
                <w:color w:val="000000" w:themeColor="text1"/>
                <w:kern w:val="28"/>
                <w:sz w:val="24"/>
                <w:szCs w:val="24"/>
                <w14:ligatures w14:val="none"/>
              </w:rPr>
            </w:pPr>
            <w:r w:rsidRPr="00DB4FC1">
              <w:rPr>
                <w:rFonts w:ascii="Times New Roman" w:eastAsia="Times New Roman" w:hAnsi="Times New Roman" w:cs="Times New Roman"/>
                <w:color w:val="000000" w:themeColor="text1"/>
                <w:kern w:val="28"/>
                <w:sz w:val="24"/>
                <w:szCs w:val="24"/>
                <w14:ligatures w14:val="none"/>
              </w:rPr>
              <w:t>6.</w:t>
            </w:r>
            <w:r w:rsidRPr="00DB4FC1">
              <w:rPr>
                <w:rFonts w:ascii="Times New Roman" w:eastAsia="Times New Roman" w:hAnsi="Times New Roman" w:cs="Times New Roman"/>
                <w:color w:val="000000" w:themeColor="text1"/>
                <w:kern w:val="28"/>
                <w:sz w:val="24"/>
                <w:szCs w:val="24"/>
                <w14:ligatures w14:val="none"/>
              </w:rPr>
              <w:tab/>
              <w:t>Portfolio of evidence</w:t>
            </w:r>
          </w:p>
          <w:p w14:paraId="4A1D4E12" w14:textId="77777777" w:rsidR="00FB02FD" w:rsidRPr="00DB4FC1" w:rsidRDefault="00FB02FD" w:rsidP="00FB02FD">
            <w:pPr>
              <w:spacing w:after="0" w:line="360" w:lineRule="auto"/>
              <w:ind w:left="138" w:hanging="138"/>
              <w:rPr>
                <w:rFonts w:ascii="Times New Roman" w:eastAsia="Times New Roman" w:hAnsi="Times New Roman" w:cs="Times New Roman"/>
                <w:color w:val="000000" w:themeColor="text1"/>
                <w:kern w:val="28"/>
                <w:sz w:val="24"/>
                <w:szCs w:val="24"/>
                <w14:ligatures w14:val="none"/>
              </w:rPr>
            </w:pPr>
          </w:p>
        </w:tc>
      </w:tr>
    </w:tbl>
    <w:p w14:paraId="466AE102" w14:textId="77777777" w:rsidR="00784097" w:rsidRPr="00DB4FC1" w:rsidRDefault="00784097" w:rsidP="00DB4FC1">
      <w:pPr>
        <w:spacing w:after="0" w:line="360" w:lineRule="auto"/>
        <w:rPr>
          <w:rFonts w:ascii="Times New Roman" w:eastAsia="Times New Roman" w:hAnsi="Times New Roman" w:cs="Times New Roman"/>
          <w:b/>
          <w:color w:val="000000"/>
          <w:kern w:val="28"/>
          <w:sz w:val="24"/>
          <w:szCs w:val="24"/>
          <w14:ligatures w14:val="none"/>
        </w:rPr>
      </w:pPr>
      <w:r w:rsidRPr="00DB4FC1">
        <w:rPr>
          <w:rFonts w:ascii="Times New Roman" w:eastAsia="Times New Roman" w:hAnsi="Times New Roman" w:cs="Times New Roman"/>
          <w:b/>
          <w:color w:val="000000"/>
          <w:kern w:val="28"/>
          <w:sz w:val="24"/>
          <w:szCs w:val="24"/>
          <w14:ligatures w14:val="none"/>
        </w:rPr>
        <w:t>Suggested Methods of Delivery</w:t>
      </w:r>
    </w:p>
    <w:p w14:paraId="0D46F2C8" w14:textId="77777777" w:rsidR="00784097" w:rsidRPr="00DB4FC1" w:rsidRDefault="00784097">
      <w:pPr>
        <w:numPr>
          <w:ilvl w:val="0"/>
          <w:numId w:val="241"/>
        </w:numPr>
        <w:pBdr>
          <w:between w:val="nil"/>
        </w:pBdr>
        <w:spacing w:after="0" w:line="360" w:lineRule="auto"/>
        <w:rPr>
          <w:rFonts w:ascii="Times New Roman" w:eastAsia="Tahoma" w:hAnsi="Times New Roman" w:cs="Times New Roman"/>
          <w:kern w:val="0"/>
          <w:sz w:val="24"/>
          <w:szCs w:val="24"/>
          <w14:ligatures w14:val="none"/>
        </w:rPr>
      </w:pPr>
      <w:r w:rsidRPr="00DB4FC1">
        <w:rPr>
          <w:rFonts w:ascii="Times New Roman" w:eastAsia="Tahoma" w:hAnsi="Times New Roman" w:cs="Times New Roman"/>
          <w:kern w:val="0"/>
          <w:sz w:val="24"/>
          <w:szCs w:val="24"/>
          <w14:ligatures w14:val="none"/>
        </w:rPr>
        <w:t>Demonstrations</w:t>
      </w:r>
    </w:p>
    <w:p w14:paraId="75DC8917" w14:textId="77777777" w:rsidR="00784097" w:rsidRPr="00DB4FC1" w:rsidRDefault="00784097">
      <w:pPr>
        <w:numPr>
          <w:ilvl w:val="0"/>
          <w:numId w:val="241"/>
        </w:numPr>
        <w:pBdr>
          <w:between w:val="nil"/>
        </w:pBdr>
        <w:spacing w:after="0" w:line="360" w:lineRule="auto"/>
        <w:rPr>
          <w:rFonts w:ascii="Times New Roman" w:eastAsia="Tahoma" w:hAnsi="Times New Roman" w:cs="Times New Roman"/>
          <w:kern w:val="0"/>
          <w:sz w:val="24"/>
          <w:szCs w:val="24"/>
          <w14:ligatures w14:val="none"/>
        </w:rPr>
      </w:pPr>
      <w:r w:rsidRPr="00DB4FC1">
        <w:rPr>
          <w:rFonts w:ascii="Times New Roman" w:eastAsia="Tahoma" w:hAnsi="Times New Roman" w:cs="Times New Roman"/>
          <w:kern w:val="0"/>
          <w:sz w:val="24"/>
          <w:szCs w:val="24"/>
          <w14:ligatures w14:val="none"/>
        </w:rPr>
        <w:t>Simulation</w:t>
      </w:r>
    </w:p>
    <w:p w14:paraId="28843E87" w14:textId="77777777" w:rsidR="00784097" w:rsidRPr="00DB4FC1" w:rsidRDefault="00784097">
      <w:pPr>
        <w:numPr>
          <w:ilvl w:val="0"/>
          <w:numId w:val="241"/>
        </w:numPr>
        <w:pBdr>
          <w:between w:val="nil"/>
        </w:pBdr>
        <w:spacing w:after="0" w:line="360" w:lineRule="auto"/>
        <w:rPr>
          <w:rFonts w:ascii="Times New Roman" w:eastAsia="Tahoma" w:hAnsi="Times New Roman" w:cs="Times New Roman"/>
          <w:kern w:val="0"/>
          <w:sz w:val="24"/>
          <w:szCs w:val="24"/>
          <w14:ligatures w14:val="none"/>
        </w:rPr>
      </w:pPr>
      <w:r w:rsidRPr="00DB4FC1">
        <w:rPr>
          <w:rFonts w:ascii="Times New Roman" w:eastAsia="Tahoma" w:hAnsi="Times New Roman" w:cs="Times New Roman"/>
          <w:kern w:val="0"/>
          <w:sz w:val="24"/>
          <w:szCs w:val="24"/>
          <w14:ligatures w14:val="none"/>
        </w:rPr>
        <w:t>Role play</w:t>
      </w:r>
    </w:p>
    <w:p w14:paraId="745F8E97" w14:textId="77777777" w:rsidR="00784097" w:rsidRPr="00DB4FC1" w:rsidRDefault="00784097">
      <w:pPr>
        <w:numPr>
          <w:ilvl w:val="0"/>
          <w:numId w:val="241"/>
        </w:numPr>
        <w:pBdr>
          <w:between w:val="nil"/>
        </w:pBdr>
        <w:spacing w:after="0" w:line="360" w:lineRule="auto"/>
        <w:rPr>
          <w:rFonts w:ascii="Times New Roman" w:eastAsia="Tahoma" w:hAnsi="Times New Roman" w:cs="Times New Roman"/>
          <w:kern w:val="0"/>
          <w:sz w:val="24"/>
          <w:szCs w:val="24"/>
          <w14:ligatures w14:val="none"/>
        </w:rPr>
      </w:pPr>
      <w:r w:rsidRPr="00DB4FC1">
        <w:rPr>
          <w:rFonts w:ascii="Times New Roman" w:eastAsia="Tahoma" w:hAnsi="Times New Roman" w:cs="Times New Roman"/>
          <w:kern w:val="0"/>
          <w:sz w:val="24"/>
          <w:szCs w:val="24"/>
          <w14:ligatures w14:val="none"/>
        </w:rPr>
        <w:t>Group Discussion</w:t>
      </w:r>
    </w:p>
    <w:p w14:paraId="10EE36FC" w14:textId="77777777" w:rsidR="00784097" w:rsidRPr="00DB4FC1" w:rsidRDefault="00784097">
      <w:pPr>
        <w:numPr>
          <w:ilvl w:val="0"/>
          <w:numId w:val="241"/>
        </w:numPr>
        <w:pBdr>
          <w:between w:val="nil"/>
        </w:pBdr>
        <w:spacing w:after="0" w:line="360" w:lineRule="auto"/>
        <w:rPr>
          <w:rFonts w:ascii="Times New Roman" w:eastAsia="Tahoma" w:hAnsi="Times New Roman" w:cs="Times New Roman"/>
          <w:kern w:val="0"/>
          <w:sz w:val="24"/>
          <w:szCs w:val="24"/>
          <w14:ligatures w14:val="none"/>
        </w:rPr>
      </w:pPr>
      <w:r w:rsidRPr="00DB4FC1">
        <w:rPr>
          <w:rFonts w:ascii="Times New Roman" w:eastAsia="Tahoma" w:hAnsi="Times New Roman" w:cs="Times New Roman"/>
          <w:kern w:val="0"/>
          <w:sz w:val="24"/>
          <w:szCs w:val="24"/>
          <w14:ligatures w14:val="none"/>
        </w:rPr>
        <w:t xml:space="preserve">Presentations </w:t>
      </w:r>
    </w:p>
    <w:p w14:paraId="1DC02C67" w14:textId="77777777" w:rsidR="00784097" w:rsidRPr="00DB4FC1" w:rsidRDefault="00784097">
      <w:pPr>
        <w:numPr>
          <w:ilvl w:val="0"/>
          <w:numId w:val="241"/>
        </w:numPr>
        <w:pBdr>
          <w:between w:val="nil"/>
        </w:pBdr>
        <w:spacing w:after="0" w:line="360" w:lineRule="auto"/>
        <w:rPr>
          <w:rFonts w:ascii="Times New Roman" w:eastAsia="Tahoma" w:hAnsi="Times New Roman" w:cs="Times New Roman"/>
          <w:kern w:val="0"/>
          <w:sz w:val="24"/>
          <w:szCs w:val="24"/>
          <w14:ligatures w14:val="none"/>
        </w:rPr>
      </w:pPr>
      <w:r w:rsidRPr="00DB4FC1">
        <w:rPr>
          <w:rFonts w:ascii="Times New Roman" w:eastAsia="Tahoma" w:hAnsi="Times New Roman" w:cs="Times New Roman"/>
          <w:kern w:val="0"/>
          <w:sz w:val="24"/>
          <w:szCs w:val="24"/>
          <w14:ligatures w14:val="none"/>
        </w:rPr>
        <w:t>Projects</w:t>
      </w:r>
    </w:p>
    <w:p w14:paraId="70743080" w14:textId="77777777" w:rsidR="00784097" w:rsidRPr="00DB4FC1" w:rsidRDefault="00784097">
      <w:pPr>
        <w:numPr>
          <w:ilvl w:val="0"/>
          <w:numId w:val="241"/>
        </w:numPr>
        <w:pBdr>
          <w:between w:val="nil"/>
        </w:pBdr>
        <w:spacing w:after="0" w:line="360" w:lineRule="auto"/>
        <w:rPr>
          <w:rFonts w:ascii="Times New Roman" w:eastAsia="Tahoma" w:hAnsi="Times New Roman" w:cs="Times New Roman"/>
          <w:kern w:val="0"/>
          <w:sz w:val="24"/>
          <w:szCs w:val="24"/>
          <w14:ligatures w14:val="none"/>
        </w:rPr>
      </w:pPr>
      <w:r w:rsidRPr="00DB4FC1">
        <w:rPr>
          <w:rFonts w:ascii="Times New Roman" w:eastAsia="Tahoma" w:hAnsi="Times New Roman" w:cs="Times New Roman"/>
          <w:kern w:val="0"/>
          <w:sz w:val="24"/>
          <w:szCs w:val="24"/>
          <w14:ligatures w14:val="none"/>
        </w:rPr>
        <w:t>Case studies</w:t>
      </w:r>
    </w:p>
    <w:p w14:paraId="1C4E140F" w14:textId="4B9B9863" w:rsidR="00784097" w:rsidRPr="00E00CBC" w:rsidRDefault="00784097">
      <w:pPr>
        <w:numPr>
          <w:ilvl w:val="0"/>
          <w:numId w:val="241"/>
        </w:numPr>
        <w:pBdr>
          <w:between w:val="nil"/>
        </w:pBdr>
        <w:spacing w:after="0" w:line="360" w:lineRule="auto"/>
        <w:rPr>
          <w:rFonts w:ascii="Times New Roman" w:eastAsia="Tahoma" w:hAnsi="Times New Roman" w:cs="Times New Roman"/>
          <w:kern w:val="0"/>
          <w:sz w:val="24"/>
          <w:szCs w:val="24"/>
          <w14:ligatures w14:val="none"/>
        </w:rPr>
      </w:pPr>
      <w:r w:rsidRPr="00DB4FC1">
        <w:rPr>
          <w:rFonts w:ascii="Times New Roman" w:eastAsia="Tahoma" w:hAnsi="Times New Roman" w:cs="Times New Roman"/>
          <w:kern w:val="0"/>
          <w:sz w:val="24"/>
          <w:szCs w:val="24"/>
          <w14:ligatures w14:val="none"/>
        </w:rPr>
        <w:t>Assignments</w:t>
      </w:r>
    </w:p>
    <w:p w14:paraId="5D5E764C" w14:textId="77777777" w:rsidR="00784097" w:rsidRPr="00DB4FC1" w:rsidRDefault="00784097" w:rsidP="00DB4FC1">
      <w:pPr>
        <w:spacing w:after="120" w:line="360" w:lineRule="auto"/>
        <w:rPr>
          <w:rFonts w:ascii="Times New Roman" w:eastAsia="Times New Roman" w:hAnsi="Times New Roman" w:cs="Times New Roman"/>
          <w:b/>
          <w:color w:val="000000"/>
          <w:kern w:val="28"/>
          <w:sz w:val="24"/>
          <w:szCs w:val="24"/>
          <w14:ligatures w14:val="none"/>
        </w:rPr>
      </w:pPr>
      <w:r w:rsidRPr="00DB4FC1">
        <w:rPr>
          <w:rFonts w:ascii="Times New Roman" w:eastAsia="Times New Roman" w:hAnsi="Times New Roman" w:cs="Times New Roman"/>
          <w:b/>
          <w:color w:val="000000"/>
          <w:kern w:val="28"/>
          <w:sz w:val="24"/>
          <w:szCs w:val="24"/>
          <w14:ligatures w14:val="none"/>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784097" w:rsidRPr="00DB4FC1" w14:paraId="022761CB" w14:textId="77777777" w:rsidTr="00784097">
        <w:tc>
          <w:tcPr>
            <w:tcW w:w="895" w:type="dxa"/>
            <w:tcBorders>
              <w:top w:val="single" w:sz="4" w:space="0" w:color="auto"/>
              <w:left w:val="single" w:sz="4" w:space="0" w:color="auto"/>
              <w:bottom w:val="single" w:sz="4" w:space="0" w:color="auto"/>
              <w:right w:val="single" w:sz="4" w:space="0" w:color="auto"/>
            </w:tcBorders>
            <w:hideMark/>
          </w:tcPr>
          <w:p w14:paraId="0BED3839" w14:textId="77777777" w:rsidR="00784097" w:rsidRPr="00DB4FC1" w:rsidRDefault="00784097" w:rsidP="00DB4FC1">
            <w:pPr>
              <w:spacing w:line="360" w:lineRule="auto"/>
              <w:jc w:val="center"/>
              <w:rPr>
                <w:rFonts w:ascii="Times New Roman" w:eastAsia="Times New Roman" w:hAnsi="Times New Roman"/>
                <w:b/>
                <w:color w:val="000000"/>
                <w:kern w:val="28"/>
                <w:sz w:val="24"/>
                <w:szCs w:val="24"/>
                <w:lang w:val="en-GB"/>
              </w:rPr>
            </w:pPr>
            <w:r w:rsidRPr="00DB4FC1">
              <w:rPr>
                <w:rFonts w:ascii="Times New Roman" w:eastAsia="Times New Roman" w:hAnsi="Times New Roman"/>
                <w:b/>
                <w:color w:val="000000"/>
                <w:kern w:val="28"/>
                <w:sz w:val="24"/>
                <w:szCs w:val="24"/>
                <w:lang w:val="en-GB"/>
              </w:rPr>
              <w:t>S/No.</w:t>
            </w:r>
          </w:p>
        </w:tc>
        <w:tc>
          <w:tcPr>
            <w:tcW w:w="3240" w:type="dxa"/>
            <w:tcBorders>
              <w:top w:val="single" w:sz="4" w:space="0" w:color="auto"/>
              <w:left w:val="single" w:sz="4" w:space="0" w:color="auto"/>
              <w:bottom w:val="single" w:sz="4" w:space="0" w:color="auto"/>
              <w:right w:val="single" w:sz="4" w:space="0" w:color="auto"/>
            </w:tcBorders>
            <w:hideMark/>
          </w:tcPr>
          <w:p w14:paraId="2692AACA" w14:textId="77777777" w:rsidR="00784097" w:rsidRPr="00DB4FC1" w:rsidRDefault="00784097" w:rsidP="00DB4FC1">
            <w:pPr>
              <w:spacing w:line="360" w:lineRule="auto"/>
              <w:jc w:val="center"/>
              <w:rPr>
                <w:rFonts w:ascii="Times New Roman" w:eastAsia="Times New Roman" w:hAnsi="Times New Roman"/>
                <w:b/>
                <w:color w:val="000000"/>
                <w:kern w:val="28"/>
                <w:sz w:val="24"/>
                <w:szCs w:val="24"/>
                <w:lang w:val="en-GB"/>
              </w:rPr>
            </w:pPr>
            <w:r w:rsidRPr="00DB4FC1">
              <w:rPr>
                <w:rFonts w:ascii="Times New Roman" w:eastAsia="Times New Roman" w:hAnsi="Times New Roman"/>
                <w:b/>
                <w:color w:val="000000"/>
                <w:kern w:val="28"/>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63AED72E" w14:textId="77777777" w:rsidR="00784097" w:rsidRPr="00DB4FC1" w:rsidRDefault="00784097" w:rsidP="00DB4FC1">
            <w:pPr>
              <w:spacing w:line="360" w:lineRule="auto"/>
              <w:jc w:val="center"/>
              <w:rPr>
                <w:rFonts w:ascii="Times New Roman" w:eastAsia="Times New Roman" w:hAnsi="Times New Roman"/>
                <w:b/>
                <w:color w:val="000000"/>
                <w:kern w:val="28"/>
                <w:sz w:val="24"/>
                <w:szCs w:val="24"/>
                <w:lang w:val="en-GB"/>
              </w:rPr>
            </w:pPr>
            <w:r w:rsidRPr="00DB4FC1">
              <w:rPr>
                <w:rFonts w:ascii="Times New Roman" w:eastAsia="Times New Roman" w:hAnsi="Times New Roman"/>
                <w:b/>
                <w:color w:val="000000"/>
                <w:kern w:val="28"/>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4581EAB5" w14:textId="77777777" w:rsidR="00784097" w:rsidRPr="00DB4FC1" w:rsidRDefault="00784097" w:rsidP="00DB4FC1">
            <w:pPr>
              <w:spacing w:line="360" w:lineRule="auto"/>
              <w:jc w:val="center"/>
              <w:rPr>
                <w:rFonts w:ascii="Times New Roman" w:eastAsia="Times New Roman" w:hAnsi="Times New Roman"/>
                <w:b/>
                <w:color w:val="000000"/>
                <w:kern w:val="28"/>
                <w:sz w:val="24"/>
                <w:szCs w:val="24"/>
                <w:lang w:val="en-GB"/>
              </w:rPr>
            </w:pPr>
            <w:r w:rsidRPr="00DB4FC1">
              <w:rPr>
                <w:rFonts w:ascii="Times New Roman" w:eastAsia="Times New Roman" w:hAnsi="Times New Roman"/>
                <w:b/>
                <w:color w:val="000000"/>
                <w:kern w:val="28"/>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24160A48" w14:textId="77777777" w:rsidR="00784097" w:rsidRPr="00DB4FC1" w:rsidRDefault="00784097" w:rsidP="00DB4FC1">
            <w:pPr>
              <w:spacing w:line="360" w:lineRule="auto"/>
              <w:jc w:val="center"/>
              <w:rPr>
                <w:rFonts w:ascii="Times New Roman" w:eastAsia="Times New Roman" w:hAnsi="Times New Roman"/>
                <w:b/>
                <w:color w:val="000000"/>
                <w:kern w:val="28"/>
                <w:sz w:val="24"/>
                <w:szCs w:val="24"/>
                <w:lang w:val="en-GB"/>
              </w:rPr>
            </w:pPr>
            <w:r w:rsidRPr="00DB4FC1">
              <w:rPr>
                <w:rFonts w:ascii="Times New Roman" w:eastAsia="Times New Roman" w:hAnsi="Times New Roman"/>
                <w:b/>
                <w:color w:val="000000"/>
                <w:kern w:val="28"/>
                <w:sz w:val="24"/>
                <w:szCs w:val="24"/>
                <w:lang w:val="en-GB"/>
              </w:rPr>
              <w:t>Recommended Ratio</w:t>
            </w:r>
          </w:p>
          <w:p w14:paraId="7C952E8A" w14:textId="77777777" w:rsidR="00784097" w:rsidRPr="00DB4FC1" w:rsidRDefault="00784097" w:rsidP="00DB4FC1">
            <w:pPr>
              <w:spacing w:line="360" w:lineRule="auto"/>
              <w:jc w:val="center"/>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(Item: Trainee)</w:t>
            </w:r>
          </w:p>
        </w:tc>
      </w:tr>
      <w:tr w:rsidR="00784097" w:rsidRPr="00DB4FC1" w14:paraId="71C06CC2" w14:textId="77777777" w:rsidTr="00784097">
        <w:tc>
          <w:tcPr>
            <w:tcW w:w="895" w:type="dxa"/>
            <w:tcBorders>
              <w:top w:val="single" w:sz="4" w:space="0" w:color="auto"/>
              <w:left w:val="single" w:sz="4" w:space="0" w:color="auto"/>
              <w:bottom w:val="single" w:sz="4" w:space="0" w:color="auto"/>
              <w:right w:val="single" w:sz="4" w:space="0" w:color="auto"/>
            </w:tcBorders>
            <w:hideMark/>
          </w:tcPr>
          <w:p w14:paraId="3BDF4D63" w14:textId="77777777" w:rsidR="00784097" w:rsidRPr="00DB4FC1" w:rsidRDefault="00784097" w:rsidP="00DB4FC1">
            <w:pPr>
              <w:spacing w:after="120" w:line="360" w:lineRule="auto"/>
              <w:rPr>
                <w:rFonts w:ascii="Times New Roman" w:eastAsia="Times New Roman" w:hAnsi="Times New Roman"/>
                <w:b/>
                <w:color w:val="000000"/>
                <w:kern w:val="28"/>
                <w:sz w:val="24"/>
                <w:szCs w:val="24"/>
                <w:lang w:val="en-GB"/>
              </w:rPr>
            </w:pPr>
            <w:r w:rsidRPr="00DB4FC1">
              <w:rPr>
                <w:rFonts w:ascii="Times New Roman" w:eastAsia="Times New Roman" w:hAnsi="Times New Roman"/>
                <w:b/>
                <w:color w:val="000000"/>
                <w:kern w:val="28"/>
                <w:sz w:val="24"/>
                <w:szCs w:val="24"/>
                <w:lang w:val="en-GB"/>
              </w:rPr>
              <w:t>A</w:t>
            </w:r>
          </w:p>
        </w:tc>
        <w:tc>
          <w:tcPr>
            <w:tcW w:w="3240" w:type="dxa"/>
            <w:tcBorders>
              <w:top w:val="single" w:sz="4" w:space="0" w:color="auto"/>
              <w:left w:val="single" w:sz="4" w:space="0" w:color="auto"/>
              <w:bottom w:val="single" w:sz="4" w:space="0" w:color="auto"/>
              <w:right w:val="single" w:sz="4" w:space="0" w:color="auto"/>
            </w:tcBorders>
            <w:hideMark/>
          </w:tcPr>
          <w:p w14:paraId="00A8A1FE" w14:textId="77777777" w:rsidR="00784097" w:rsidRPr="00DB4FC1" w:rsidRDefault="00784097" w:rsidP="00DB4FC1">
            <w:pPr>
              <w:spacing w:after="120" w:line="360" w:lineRule="auto"/>
              <w:rPr>
                <w:rFonts w:ascii="Times New Roman" w:eastAsia="Times New Roman" w:hAnsi="Times New Roman"/>
                <w:b/>
                <w:color w:val="000000"/>
                <w:kern w:val="28"/>
                <w:sz w:val="24"/>
                <w:szCs w:val="24"/>
                <w:lang w:val="en-GB"/>
              </w:rPr>
            </w:pPr>
            <w:r w:rsidRPr="00DB4FC1">
              <w:rPr>
                <w:rFonts w:ascii="Times New Roman" w:eastAsia="Times New Roman" w:hAnsi="Times New Roman"/>
                <w:b/>
                <w:color w:val="000000"/>
                <w:kern w:val="28"/>
                <w:sz w:val="24"/>
                <w:szCs w:val="24"/>
                <w:lang w:val="en-GB"/>
              </w:rPr>
              <w:t xml:space="preserve">Learning Materials </w:t>
            </w:r>
          </w:p>
        </w:tc>
        <w:tc>
          <w:tcPr>
            <w:tcW w:w="2070" w:type="dxa"/>
            <w:tcBorders>
              <w:top w:val="single" w:sz="4" w:space="0" w:color="auto"/>
              <w:left w:val="single" w:sz="4" w:space="0" w:color="auto"/>
              <w:bottom w:val="single" w:sz="4" w:space="0" w:color="auto"/>
              <w:right w:val="single" w:sz="4" w:space="0" w:color="auto"/>
            </w:tcBorders>
          </w:tcPr>
          <w:p w14:paraId="605B3B47" w14:textId="77777777" w:rsidR="00784097" w:rsidRPr="00DB4FC1" w:rsidRDefault="00784097" w:rsidP="00DB4FC1">
            <w:pPr>
              <w:spacing w:after="120" w:line="360" w:lineRule="auto"/>
              <w:rPr>
                <w:rFonts w:ascii="Times New Roman" w:eastAsia="Times New Roman" w:hAnsi="Times New Roman"/>
                <w:b/>
                <w:color w:val="000000"/>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26FE00DE" w14:textId="77777777" w:rsidR="00784097" w:rsidRPr="00DB4FC1" w:rsidRDefault="00784097" w:rsidP="00DB4FC1">
            <w:pPr>
              <w:spacing w:after="120" w:line="360" w:lineRule="auto"/>
              <w:rPr>
                <w:rFonts w:ascii="Times New Roman" w:eastAsia="Times New Roman" w:hAnsi="Times New Roman"/>
                <w:b/>
                <w:color w:val="000000"/>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973FD11" w14:textId="77777777" w:rsidR="00784097" w:rsidRPr="00DB4FC1" w:rsidRDefault="00784097" w:rsidP="00DB4FC1">
            <w:pPr>
              <w:spacing w:after="120" w:line="360" w:lineRule="auto"/>
              <w:rPr>
                <w:rFonts w:ascii="Times New Roman" w:eastAsia="Times New Roman" w:hAnsi="Times New Roman"/>
                <w:b/>
                <w:color w:val="000000"/>
                <w:kern w:val="28"/>
                <w:sz w:val="24"/>
                <w:szCs w:val="24"/>
                <w:lang w:val="en-GB"/>
              </w:rPr>
            </w:pPr>
          </w:p>
        </w:tc>
      </w:tr>
      <w:tr w:rsidR="00784097" w:rsidRPr="00DB4FC1" w14:paraId="2DFD2487" w14:textId="77777777" w:rsidTr="00784097">
        <w:tc>
          <w:tcPr>
            <w:tcW w:w="895" w:type="dxa"/>
            <w:tcBorders>
              <w:top w:val="single" w:sz="4" w:space="0" w:color="auto"/>
              <w:left w:val="single" w:sz="4" w:space="0" w:color="auto"/>
              <w:bottom w:val="single" w:sz="4" w:space="0" w:color="auto"/>
              <w:right w:val="single" w:sz="4" w:space="0" w:color="auto"/>
            </w:tcBorders>
          </w:tcPr>
          <w:p w14:paraId="7E194AC7" w14:textId="77777777" w:rsidR="00784097" w:rsidRPr="00DB4FC1" w:rsidRDefault="00784097">
            <w:pPr>
              <w:numPr>
                <w:ilvl w:val="0"/>
                <w:numId w:val="332"/>
              </w:numPr>
              <w:spacing w:after="120" w:line="360" w:lineRule="auto"/>
              <w:contextualSpacing/>
              <w:rPr>
                <w:rFonts w:ascii="Times New Roman" w:eastAsia="Times New Roman" w:hAnsi="Times New Roman"/>
                <w:bCs/>
                <w:color w:val="000000"/>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B56C1AF"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Installation manuals</w:t>
            </w:r>
          </w:p>
        </w:tc>
        <w:tc>
          <w:tcPr>
            <w:tcW w:w="2070" w:type="dxa"/>
            <w:tcBorders>
              <w:top w:val="single" w:sz="4" w:space="0" w:color="auto"/>
              <w:left w:val="single" w:sz="4" w:space="0" w:color="auto"/>
              <w:bottom w:val="single" w:sz="4" w:space="0" w:color="auto"/>
              <w:right w:val="single" w:sz="4" w:space="0" w:color="auto"/>
            </w:tcBorders>
          </w:tcPr>
          <w:p w14:paraId="3A51271F"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5656B437"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574C87A8"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1:5</w:t>
            </w:r>
          </w:p>
        </w:tc>
      </w:tr>
      <w:tr w:rsidR="00784097" w:rsidRPr="00DB4FC1" w14:paraId="7C18DD7B" w14:textId="77777777" w:rsidTr="00784097">
        <w:tc>
          <w:tcPr>
            <w:tcW w:w="895" w:type="dxa"/>
            <w:tcBorders>
              <w:top w:val="single" w:sz="4" w:space="0" w:color="auto"/>
              <w:left w:val="single" w:sz="4" w:space="0" w:color="auto"/>
              <w:bottom w:val="single" w:sz="4" w:space="0" w:color="auto"/>
              <w:right w:val="single" w:sz="4" w:space="0" w:color="auto"/>
            </w:tcBorders>
          </w:tcPr>
          <w:p w14:paraId="636F297B" w14:textId="77777777" w:rsidR="00784097" w:rsidRPr="00DB4FC1" w:rsidRDefault="00784097">
            <w:pPr>
              <w:numPr>
                <w:ilvl w:val="0"/>
                <w:numId w:val="332"/>
              </w:numPr>
              <w:spacing w:after="120" w:line="360" w:lineRule="auto"/>
              <w:contextualSpacing/>
              <w:rPr>
                <w:rFonts w:ascii="Times New Roman" w:eastAsia="Times New Roman" w:hAnsi="Times New Roman"/>
                <w:bCs/>
                <w:color w:val="000000"/>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A9736BD"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Charts</w:t>
            </w:r>
          </w:p>
        </w:tc>
        <w:tc>
          <w:tcPr>
            <w:tcW w:w="2070" w:type="dxa"/>
            <w:tcBorders>
              <w:top w:val="single" w:sz="4" w:space="0" w:color="auto"/>
              <w:left w:val="single" w:sz="4" w:space="0" w:color="auto"/>
              <w:bottom w:val="single" w:sz="4" w:space="0" w:color="auto"/>
              <w:right w:val="single" w:sz="4" w:space="0" w:color="auto"/>
            </w:tcBorders>
          </w:tcPr>
          <w:p w14:paraId="561BCF72"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3F219A4"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 pc for each</w:t>
            </w:r>
          </w:p>
        </w:tc>
        <w:tc>
          <w:tcPr>
            <w:tcW w:w="1885" w:type="dxa"/>
            <w:tcBorders>
              <w:top w:val="single" w:sz="4" w:space="0" w:color="auto"/>
              <w:left w:val="single" w:sz="4" w:space="0" w:color="auto"/>
              <w:bottom w:val="single" w:sz="4" w:space="0" w:color="auto"/>
              <w:right w:val="single" w:sz="4" w:space="0" w:color="auto"/>
            </w:tcBorders>
            <w:hideMark/>
          </w:tcPr>
          <w:p w14:paraId="79CE5828"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1:25</w:t>
            </w:r>
          </w:p>
        </w:tc>
      </w:tr>
      <w:tr w:rsidR="00784097" w:rsidRPr="00DB4FC1" w14:paraId="2387299C" w14:textId="77777777" w:rsidTr="00784097">
        <w:tc>
          <w:tcPr>
            <w:tcW w:w="895" w:type="dxa"/>
            <w:tcBorders>
              <w:top w:val="single" w:sz="4" w:space="0" w:color="auto"/>
              <w:left w:val="single" w:sz="4" w:space="0" w:color="auto"/>
              <w:bottom w:val="single" w:sz="4" w:space="0" w:color="auto"/>
              <w:right w:val="single" w:sz="4" w:space="0" w:color="auto"/>
            </w:tcBorders>
            <w:hideMark/>
          </w:tcPr>
          <w:p w14:paraId="60F5A7B3" w14:textId="77777777" w:rsidR="00784097" w:rsidRPr="00DB4FC1" w:rsidRDefault="00784097" w:rsidP="00DB4FC1">
            <w:pPr>
              <w:spacing w:after="120" w:line="360" w:lineRule="auto"/>
              <w:rPr>
                <w:rFonts w:ascii="Times New Roman" w:eastAsia="Times New Roman" w:hAnsi="Times New Roman"/>
                <w:b/>
                <w:color w:val="000000"/>
                <w:kern w:val="28"/>
                <w:sz w:val="24"/>
                <w:szCs w:val="24"/>
                <w:lang w:val="en-GB"/>
              </w:rPr>
            </w:pPr>
            <w:r w:rsidRPr="00DB4FC1">
              <w:rPr>
                <w:rFonts w:ascii="Times New Roman" w:eastAsia="Times New Roman" w:hAnsi="Times New Roman"/>
                <w:b/>
                <w:color w:val="000000"/>
                <w:kern w:val="28"/>
                <w:sz w:val="24"/>
                <w:szCs w:val="24"/>
                <w:lang w:val="en-GB"/>
              </w:rPr>
              <w:t>B</w:t>
            </w:r>
          </w:p>
        </w:tc>
        <w:tc>
          <w:tcPr>
            <w:tcW w:w="3240" w:type="dxa"/>
            <w:tcBorders>
              <w:top w:val="single" w:sz="4" w:space="0" w:color="auto"/>
              <w:left w:val="single" w:sz="4" w:space="0" w:color="auto"/>
              <w:bottom w:val="single" w:sz="4" w:space="0" w:color="auto"/>
              <w:right w:val="single" w:sz="4" w:space="0" w:color="auto"/>
            </w:tcBorders>
            <w:hideMark/>
          </w:tcPr>
          <w:p w14:paraId="4B2F6D25" w14:textId="77777777" w:rsidR="00784097" w:rsidRPr="00DB4FC1" w:rsidRDefault="00784097" w:rsidP="00DB4FC1">
            <w:pPr>
              <w:spacing w:after="120" w:line="360" w:lineRule="auto"/>
              <w:rPr>
                <w:rFonts w:ascii="Times New Roman" w:eastAsia="Times New Roman" w:hAnsi="Times New Roman"/>
                <w:b/>
                <w:color w:val="000000"/>
                <w:kern w:val="28"/>
                <w:sz w:val="24"/>
                <w:szCs w:val="24"/>
                <w:lang w:val="en-GB"/>
              </w:rPr>
            </w:pPr>
            <w:r w:rsidRPr="00DB4FC1">
              <w:rPr>
                <w:rFonts w:ascii="Times New Roman" w:eastAsia="Times New Roman" w:hAnsi="Times New Roman"/>
                <w:b/>
                <w:color w:val="000000"/>
                <w:kern w:val="28"/>
                <w:sz w:val="24"/>
                <w:szCs w:val="24"/>
                <w:lang w:val="en-GB"/>
              </w:rPr>
              <w:t>Learning Facilities &amp; infrastructure</w:t>
            </w:r>
          </w:p>
        </w:tc>
        <w:tc>
          <w:tcPr>
            <w:tcW w:w="2070" w:type="dxa"/>
            <w:tcBorders>
              <w:top w:val="single" w:sz="4" w:space="0" w:color="auto"/>
              <w:left w:val="single" w:sz="4" w:space="0" w:color="auto"/>
              <w:bottom w:val="single" w:sz="4" w:space="0" w:color="auto"/>
              <w:right w:val="single" w:sz="4" w:space="0" w:color="auto"/>
            </w:tcBorders>
          </w:tcPr>
          <w:p w14:paraId="757B0C97" w14:textId="77777777" w:rsidR="00784097" w:rsidRPr="00DB4FC1" w:rsidRDefault="00784097" w:rsidP="00DB4FC1">
            <w:pPr>
              <w:spacing w:after="120" w:line="360" w:lineRule="auto"/>
              <w:rPr>
                <w:rFonts w:ascii="Times New Roman" w:eastAsia="Times New Roman" w:hAnsi="Times New Roman"/>
                <w:b/>
                <w:color w:val="000000"/>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0C9EE921" w14:textId="77777777" w:rsidR="00784097" w:rsidRPr="00DB4FC1" w:rsidRDefault="00784097" w:rsidP="00DB4FC1">
            <w:pPr>
              <w:spacing w:after="120" w:line="360" w:lineRule="auto"/>
              <w:rPr>
                <w:rFonts w:ascii="Times New Roman" w:eastAsia="Times New Roman" w:hAnsi="Times New Roman"/>
                <w:b/>
                <w:color w:val="000000"/>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47625C99" w14:textId="77777777" w:rsidR="00784097" w:rsidRPr="00DB4FC1" w:rsidRDefault="00784097" w:rsidP="00DB4FC1">
            <w:pPr>
              <w:spacing w:after="120" w:line="360" w:lineRule="auto"/>
              <w:rPr>
                <w:rFonts w:ascii="Times New Roman" w:eastAsia="Times New Roman" w:hAnsi="Times New Roman"/>
                <w:b/>
                <w:color w:val="000000"/>
                <w:kern w:val="28"/>
                <w:sz w:val="24"/>
                <w:szCs w:val="24"/>
                <w:lang w:val="en-GB"/>
              </w:rPr>
            </w:pPr>
          </w:p>
        </w:tc>
      </w:tr>
      <w:tr w:rsidR="00784097" w:rsidRPr="00DB4FC1" w14:paraId="494C798F" w14:textId="77777777" w:rsidTr="00784097">
        <w:tc>
          <w:tcPr>
            <w:tcW w:w="895" w:type="dxa"/>
            <w:tcBorders>
              <w:top w:val="single" w:sz="4" w:space="0" w:color="auto"/>
              <w:left w:val="single" w:sz="4" w:space="0" w:color="auto"/>
              <w:bottom w:val="single" w:sz="4" w:space="0" w:color="auto"/>
              <w:right w:val="single" w:sz="4" w:space="0" w:color="auto"/>
            </w:tcBorders>
          </w:tcPr>
          <w:p w14:paraId="1353F8DA" w14:textId="77777777" w:rsidR="00784097" w:rsidRPr="00DB4FC1" w:rsidRDefault="00784097">
            <w:pPr>
              <w:numPr>
                <w:ilvl w:val="0"/>
                <w:numId w:val="333"/>
              </w:numPr>
              <w:spacing w:after="120" w:line="360" w:lineRule="auto"/>
              <w:contextualSpacing/>
              <w:rPr>
                <w:rFonts w:ascii="Times New Roman" w:eastAsia="Times New Roman" w:hAnsi="Times New Roman"/>
                <w:bCs/>
                <w:color w:val="000000"/>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77E78FF"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hideMark/>
          </w:tcPr>
          <w:p w14:paraId="69F49225" w14:textId="77777777" w:rsidR="00784097" w:rsidRPr="00DB4FC1" w:rsidRDefault="00784097" w:rsidP="00DB4FC1">
            <w:pPr>
              <w:spacing w:after="120" w:line="360" w:lineRule="auto"/>
              <w:rPr>
                <w:rFonts w:ascii="Times New Roman" w:eastAsia="Times New Roman" w:hAnsi="Times New Roman"/>
                <w:bCs/>
                <w:color w:val="000000"/>
                <w:kern w:val="28"/>
                <w:sz w:val="24"/>
                <w:szCs w:val="24"/>
                <w:highlight w:val="yellow"/>
                <w:lang w:val="en-GB"/>
              </w:rPr>
            </w:pPr>
            <w:r w:rsidRPr="00DB4FC1">
              <w:rPr>
                <w:rFonts w:ascii="Times New Roman" w:eastAsia="Times New Roman" w:hAnsi="Times New Roman"/>
                <w:bCs/>
                <w:color w:val="000000"/>
                <w:kern w:val="28"/>
                <w:sz w:val="24"/>
                <w:szCs w:val="24"/>
                <w:lang w:val="en-GB"/>
              </w:rPr>
              <w:t>60m</w:t>
            </w:r>
            <w:r w:rsidRPr="00DB4FC1">
              <w:rPr>
                <w:rFonts w:ascii="Times New Roman" w:eastAsia="Times New Roman" w:hAnsi="Times New Roman"/>
                <w:bCs/>
                <w:color w:val="000000"/>
                <w:kern w:val="28"/>
                <w:sz w:val="24"/>
                <w:szCs w:val="24"/>
                <w:vertAlign w:val="superscript"/>
                <w:lang w:val="en-GB"/>
              </w:rPr>
              <w:t>2</w:t>
            </w:r>
          </w:p>
        </w:tc>
        <w:tc>
          <w:tcPr>
            <w:tcW w:w="1260" w:type="dxa"/>
            <w:tcBorders>
              <w:top w:val="single" w:sz="4" w:space="0" w:color="auto"/>
              <w:left w:val="single" w:sz="4" w:space="0" w:color="auto"/>
              <w:bottom w:val="single" w:sz="4" w:space="0" w:color="auto"/>
              <w:right w:val="single" w:sz="4" w:space="0" w:color="auto"/>
            </w:tcBorders>
            <w:hideMark/>
          </w:tcPr>
          <w:p w14:paraId="66978887"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5E5DA33E"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1:25</w:t>
            </w:r>
          </w:p>
        </w:tc>
      </w:tr>
      <w:tr w:rsidR="00784097" w:rsidRPr="00DB4FC1" w14:paraId="337F02A6" w14:textId="77777777" w:rsidTr="00784097">
        <w:tc>
          <w:tcPr>
            <w:tcW w:w="895" w:type="dxa"/>
            <w:tcBorders>
              <w:top w:val="single" w:sz="4" w:space="0" w:color="auto"/>
              <w:left w:val="single" w:sz="4" w:space="0" w:color="auto"/>
              <w:bottom w:val="single" w:sz="4" w:space="0" w:color="auto"/>
              <w:right w:val="single" w:sz="4" w:space="0" w:color="auto"/>
            </w:tcBorders>
          </w:tcPr>
          <w:p w14:paraId="15E03C57" w14:textId="77777777" w:rsidR="00784097" w:rsidRPr="00DB4FC1" w:rsidRDefault="00784097">
            <w:pPr>
              <w:numPr>
                <w:ilvl w:val="0"/>
                <w:numId w:val="333"/>
              </w:numPr>
              <w:spacing w:after="120" w:line="360" w:lineRule="auto"/>
              <w:contextualSpacing/>
              <w:rPr>
                <w:rFonts w:ascii="Times New Roman" w:eastAsia="Times New Roman" w:hAnsi="Times New Roman"/>
                <w:bCs/>
                <w:color w:val="000000"/>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677A3D4"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Workshop</w:t>
            </w:r>
          </w:p>
        </w:tc>
        <w:tc>
          <w:tcPr>
            <w:tcW w:w="2070" w:type="dxa"/>
            <w:tcBorders>
              <w:top w:val="single" w:sz="4" w:space="0" w:color="auto"/>
              <w:left w:val="single" w:sz="4" w:space="0" w:color="auto"/>
              <w:bottom w:val="single" w:sz="4" w:space="0" w:color="auto"/>
              <w:right w:val="single" w:sz="4" w:space="0" w:color="auto"/>
            </w:tcBorders>
            <w:hideMark/>
          </w:tcPr>
          <w:p w14:paraId="46D4EE22" w14:textId="77777777" w:rsidR="00784097" w:rsidRPr="00DB4FC1" w:rsidRDefault="00784097" w:rsidP="00DB4FC1">
            <w:pPr>
              <w:spacing w:after="120" w:line="360" w:lineRule="auto"/>
              <w:rPr>
                <w:rFonts w:ascii="Times New Roman" w:eastAsia="Times New Roman" w:hAnsi="Times New Roman"/>
                <w:bCs/>
                <w:color w:val="000000"/>
                <w:kern w:val="28"/>
                <w:sz w:val="24"/>
                <w:szCs w:val="24"/>
                <w:highlight w:val="yellow"/>
                <w:lang w:val="en-GB"/>
              </w:rPr>
            </w:pPr>
            <w:r w:rsidRPr="00DB4FC1">
              <w:rPr>
                <w:rFonts w:ascii="Times New Roman" w:eastAsia="Times New Roman" w:hAnsi="Times New Roman"/>
                <w:bCs/>
                <w:color w:val="000000"/>
                <w:kern w:val="28"/>
                <w:sz w:val="24"/>
                <w:szCs w:val="24"/>
                <w:lang w:val="en-GB"/>
              </w:rPr>
              <w:t>160m</w:t>
            </w:r>
            <w:r w:rsidRPr="00DB4FC1">
              <w:rPr>
                <w:rFonts w:ascii="Times New Roman" w:eastAsia="Times New Roman" w:hAnsi="Times New Roman"/>
                <w:bCs/>
                <w:color w:val="000000"/>
                <w:kern w:val="28"/>
                <w:sz w:val="24"/>
                <w:szCs w:val="24"/>
                <w:vertAlign w:val="superscript"/>
                <w:lang w:val="en-GB"/>
              </w:rPr>
              <w:t>2</w:t>
            </w:r>
          </w:p>
        </w:tc>
        <w:tc>
          <w:tcPr>
            <w:tcW w:w="1260" w:type="dxa"/>
            <w:tcBorders>
              <w:top w:val="single" w:sz="4" w:space="0" w:color="auto"/>
              <w:left w:val="single" w:sz="4" w:space="0" w:color="auto"/>
              <w:bottom w:val="single" w:sz="4" w:space="0" w:color="auto"/>
              <w:right w:val="single" w:sz="4" w:space="0" w:color="auto"/>
            </w:tcBorders>
            <w:hideMark/>
          </w:tcPr>
          <w:p w14:paraId="71C05A53"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7B562965"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1:25</w:t>
            </w:r>
          </w:p>
        </w:tc>
      </w:tr>
      <w:tr w:rsidR="00784097" w:rsidRPr="00DB4FC1" w14:paraId="205795B5" w14:textId="77777777" w:rsidTr="00784097">
        <w:tc>
          <w:tcPr>
            <w:tcW w:w="895" w:type="dxa"/>
            <w:tcBorders>
              <w:top w:val="single" w:sz="4" w:space="0" w:color="auto"/>
              <w:left w:val="single" w:sz="4" w:space="0" w:color="auto"/>
              <w:bottom w:val="single" w:sz="4" w:space="0" w:color="auto"/>
              <w:right w:val="single" w:sz="4" w:space="0" w:color="auto"/>
            </w:tcBorders>
          </w:tcPr>
          <w:p w14:paraId="2A9576FE" w14:textId="77777777" w:rsidR="00784097" w:rsidRPr="00DB4FC1" w:rsidRDefault="00784097">
            <w:pPr>
              <w:numPr>
                <w:ilvl w:val="0"/>
                <w:numId w:val="333"/>
              </w:numPr>
              <w:spacing w:after="120" w:line="360" w:lineRule="auto"/>
              <w:contextualSpacing/>
              <w:rPr>
                <w:rFonts w:ascii="Times New Roman" w:eastAsia="Times New Roman" w:hAnsi="Times New Roman"/>
                <w:bCs/>
                <w:color w:val="000000"/>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302BC33"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Laboratory</w:t>
            </w:r>
          </w:p>
        </w:tc>
        <w:tc>
          <w:tcPr>
            <w:tcW w:w="2070" w:type="dxa"/>
            <w:tcBorders>
              <w:top w:val="single" w:sz="4" w:space="0" w:color="auto"/>
              <w:left w:val="single" w:sz="4" w:space="0" w:color="auto"/>
              <w:bottom w:val="single" w:sz="4" w:space="0" w:color="auto"/>
              <w:right w:val="single" w:sz="4" w:space="0" w:color="auto"/>
            </w:tcBorders>
            <w:hideMark/>
          </w:tcPr>
          <w:p w14:paraId="5AFAC6C5" w14:textId="77777777" w:rsidR="00784097" w:rsidRPr="00DB4FC1" w:rsidRDefault="00784097" w:rsidP="00DB4FC1">
            <w:pPr>
              <w:spacing w:after="120" w:line="360" w:lineRule="auto"/>
              <w:rPr>
                <w:rFonts w:ascii="Times New Roman" w:eastAsia="Times New Roman" w:hAnsi="Times New Roman"/>
                <w:bCs/>
                <w:color w:val="000000"/>
                <w:kern w:val="28"/>
                <w:sz w:val="24"/>
                <w:szCs w:val="24"/>
                <w:highlight w:val="yellow"/>
                <w:lang w:val="en-GB"/>
              </w:rPr>
            </w:pPr>
            <w:r w:rsidRPr="00DB4FC1">
              <w:rPr>
                <w:rFonts w:ascii="Times New Roman" w:eastAsia="Times New Roman" w:hAnsi="Times New Roman"/>
                <w:bCs/>
                <w:color w:val="000000"/>
                <w:kern w:val="28"/>
                <w:sz w:val="24"/>
                <w:szCs w:val="24"/>
                <w:lang w:val="en-GB"/>
              </w:rPr>
              <w:t>100m</w:t>
            </w:r>
            <w:r w:rsidRPr="00DB4FC1">
              <w:rPr>
                <w:rFonts w:ascii="Times New Roman" w:eastAsia="Times New Roman" w:hAnsi="Times New Roman"/>
                <w:bCs/>
                <w:color w:val="000000"/>
                <w:kern w:val="28"/>
                <w:sz w:val="24"/>
                <w:szCs w:val="24"/>
                <w:vertAlign w:val="superscript"/>
                <w:lang w:val="en-GB"/>
              </w:rPr>
              <w:t>2</w:t>
            </w:r>
          </w:p>
        </w:tc>
        <w:tc>
          <w:tcPr>
            <w:tcW w:w="1260" w:type="dxa"/>
            <w:tcBorders>
              <w:top w:val="single" w:sz="4" w:space="0" w:color="auto"/>
              <w:left w:val="single" w:sz="4" w:space="0" w:color="auto"/>
              <w:bottom w:val="single" w:sz="4" w:space="0" w:color="auto"/>
              <w:right w:val="single" w:sz="4" w:space="0" w:color="auto"/>
            </w:tcBorders>
            <w:hideMark/>
          </w:tcPr>
          <w:p w14:paraId="61A85007"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1112FBEE"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1:25</w:t>
            </w:r>
          </w:p>
        </w:tc>
      </w:tr>
      <w:tr w:rsidR="00784097" w:rsidRPr="00DB4FC1" w14:paraId="300E9DC1" w14:textId="77777777" w:rsidTr="00784097">
        <w:tc>
          <w:tcPr>
            <w:tcW w:w="895" w:type="dxa"/>
            <w:tcBorders>
              <w:top w:val="single" w:sz="4" w:space="0" w:color="auto"/>
              <w:left w:val="single" w:sz="4" w:space="0" w:color="auto"/>
              <w:bottom w:val="single" w:sz="4" w:space="0" w:color="auto"/>
              <w:right w:val="single" w:sz="4" w:space="0" w:color="auto"/>
            </w:tcBorders>
            <w:hideMark/>
          </w:tcPr>
          <w:p w14:paraId="5B16F5BA" w14:textId="77777777" w:rsidR="00784097" w:rsidRPr="00DB4FC1" w:rsidRDefault="00784097" w:rsidP="00DB4FC1">
            <w:pPr>
              <w:spacing w:after="120" w:line="360" w:lineRule="auto"/>
              <w:rPr>
                <w:rFonts w:ascii="Times New Roman" w:eastAsia="Times New Roman" w:hAnsi="Times New Roman"/>
                <w:b/>
                <w:color w:val="000000"/>
                <w:kern w:val="28"/>
                <w:sz w:val="24"/>
                <w:szCs w:val="24"/>
                <w:lang w:val="en-GB"/>
              </w:rPr>
            </w:pPr>
            <w:r w:rsidRPr="00DB4FC1">
              <w:rPr>
                <w:rFonts w:ascii="Times New Roman" w:eastAsia="Times New Roman" w:hAnsi="Times New Roman"/>
                <w:b/>
                <w:color w:val="000000"/>
                <w:kern w:val="28"/>
                <w:sz w:val="24"/>
                <w:szCs w:val="24"/>
                <w:lang w:val="en-GB"/>
              </w:rPr>
              <w:t>C</w:t>
            </w:r>
          </w:p>
        </w:tc>
        <w:tc>
          <w:tcPr>
            <w:tcW w:w="3240" w:type="dxa"/>
            <w:tcBorders>
              <w:top w:val="single" w:sz="4" w:space="0" w:color="auto"/>
              <w:left w:val="single" w:sz="4" w:space="0" w:color="auto"/>
              <w:bottom w:val="single" w:sz="4" w:space="0" w:color="auto"/>
              <w:right w:val="single" w:sz="4" w:space="0" w:color="auto"/>
            </w:tcBorders>
            <w:hideMark/>
          </w:tcPr>
          <w:p w14:paraId="1ADDCA86" w14:textId="77777777" w:rsidR="00784097" w:rsidRPr="00DB4FC1" w:rsidRDefault="00784097" w:rsidP="00DB4FC1">
            <w:pPr>
              <w:spacing w:after="120" w:line="360" w:lineRule="auto"/>
              <w:rPr>
                <w:rFonts w:ascii="Times New Roman" w:eastAsia="Times New Roman" w:hAnsi="Times New Roman"/>
                <w:b/>
                <w:color w:val="000000"/>
                <w:kern w:val="28"/>
                <w:sz w:val="24"/>
                <w:szCs w:val="24"/>
                <w:lang w:val="en-GB"/>
              </w:rPr>
            </w:pPr>
            <w:r w:rsidRPr="00DB4FC1">
              <w:rPr>
                <w:rFonts w:ascii="Times New Roman" w:eastAsia="Times New Roman" w:hAnsi="Times New Roman"/>
                <w:b/>
                <w:color w:val="000000"/>
                <w:kern w:val="28"/>
                <w:sz w:val="24"/>
                <w:szCs w:val="24"/>
                <w:lang w:val="en-GB"/>
              </w:rPr>
              <w:t>Consumable materials</w:t>
            </w:r>
          </w:p>
        </w:tc>
        <w:tc>
          <w:tcPr>
            <w:tcW w:w="2070" w:type="dxa"/>
            <w:tcBorders>
              <w:top w:val="single" w:sz="4" w:space="0" w:color="auto"/>
              <w:left w:val="single" w:sz="4" w:space="0" w:color="auto"/>
              <w:bottom w:val="single" w:sz="4" w:space="0" w:color="auto"/>
              <w:right w:val="single" w:sz="4" w:space="0" w:color="auto"/>
            </w:tcBorders>
          </w:tcPr>
          <w:p w14:paraId="49AF2403" w14:textId="77777777" w:rsidR="00784097" w:rsidRPr="00DB4FC1" w:rsidRDefault="00784097" w:rsidP="00DB4FC1">
            <w:pPr>
              <w:spacing w:after="120" w:line="360" w:lineRule="auto"/>
              <w:rPr>
                <w:rFonts w:ascii="Times New Roman" w:eastAsia="Times New Roman" w:hAnsi="Times New Roman"/>
                <w:b/>
                <w:color w:val="000000"/>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5F055CCE" w14:textId="77777777" w:rsidR="00784097" w:rsidRPr="00DB4FC1" w:rsidRDefault="00784097" w:rsidP="00DB4FC1">
            <w:pPr>
              <w:spacing w:after="120" w:line="360" w:lineRule="auto"/>
              <w:rPr>
                <w:rFonts w:ascii="Times New Roman" w:eastAsia="Times New Roman" w:hAnsi="Times New Roman"/>
                <w:b/>
                <w:color w:val="000000"/>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6BC6433E" w14:textId="77777777" w:rsidR="00784097" w:rsidRPr="00DB4FC1" w:rsidRDefault="00784097" w:rsidP="00DB4FC1">
            <w:pPr>
              <w:spacing w:after="120" w:line="360" w:lineRule="auto"/>
              <w:rPr>
                <w:rFonts w:ascii="Times New Roman" w:eastAsia="Times New Roman" w:hAnsi="Times New Roman"/>
                <w:b/>
                <w:color w:val="000000"/>
                <w:kern w:val="28"/>
                <w:sz w:val="24"/>
                <w:szCs w:val="24"/>
                <w:lang w:val="en-GB"/>
              </w:rPr>
            </w:pPr>
          </w:p>
        </w:tc>
      </w:tr>
      <w:tr w:rsidR="00784097" w:rsidRPr="00DB4FC1" w14:paraId="61F96AEB" w14:textId="77777777" w:rsidTr="00784097">
        <w:trPr>
          <w:trHeight w:val="556"/>
        </w:trPr>
        <w:tc>
          <w:tcPr>
            <w:tcW w:w="895" w:type="dxa"/>
            <w:vMerge w:val="restart"/>
            <w:tcBorders>
              <w:top w:val="single" w:sz="4" w:space="0" w:color="auto"/>
              <w:left w:val="single" w:sz="4" w:space="0" w:color="auto"/>
              <w:bottom w:val="single" w:sz="4" w:space="0" w:color="auto"/>
              <w:right w:val="single" w:sz="4" w:space="0" w:color="auto"/>
            </w:tcBorders>
          </w:tcPr>
          <w:p w14:paraId="3BC6D53F" w14:textId="77777777" w:rsidR="00784097" w:rsidRPr="00DB4FC1" w:rsidRDefault="00784097">
            <w:pPr>
              <w:numPr>
                <w:ilvl w:val="0"/>
                <w:numId w:val="333"/>
              </w:numPr>
              <w:spacing w:after="120" w:line="360" w:lineRule="auto"/>
              <w:contextualSpacing/>
              <w:rPr>
                <w:rFonts w:ascii="Times New Roman" w:eastAsia="Times New Roman" w:hAnsi="Times New Roman"/>
                <w:bCs/>
                <w:color w:val="000000"/>
                <w:kern w:val="28"/>
                <w:sz w:val="24"/>
                <w:szCs w:val="24"/>
                <w:lang w:val="en-GB"/>
              </w:rPr>
            </w:pPr>
          </w:p>
        </w:tc>
        <w:tc>
          <w:tcPr>
            <w:tcW w:w="3240" w:type="dxa"/>
            <w:vMerge w:val="restart"/>
            <w:tcBorders>
              <w:top w:val="single" w:sz="4" w:space="0" w:color="auto"/>
              <w:left w:val="single" w:sz="4" w:space="0" w:color="auto"/>
              <w:bottom w:val="single" w:sz="4" w:space="0" w:color="auto"/>
              <w:right w:val="single" w:sz="4" w:space="0" w:color="auto"/>
            </w:tcBorders>
            <w:hideMark/>
          </w:tcPr>
          <w:p w14:paraId="55EFAD73"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Electrical wires</w:t>
            </w:r>
          </w:p>
        </w:tc>
        <w:tc>
          <w:tcPr>
            <w:tcW w:w="2070" w:type="dxa"/>
            <w:tcBorders>
              <w:top w:val="single" w:sz="4" w:space="0" w:color="auto"/>
              <w:left w:val="single" w:sz="4" w:space="0" w:color="auto"/>
              <w:bottom w:val="single" w:sz="4" w:space="0" w:color="auto"/>
              <w:right w:val="single" w:sz="4" w:space="0" w:color="auto"/>
            </w:tcBorders>
            <w:hideMark/>
          </w:tcPr>
          <w:p w14:paraId="66DDED44"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1.5mm</w:t>
            </w:r>
            <w:r w:rsidRPr="00DB4FC1">
              <w:rPr>
                <w:rFonts w:ascii="Times New Roman" w:eastAsia="Times New Roman" w:hAnsi="Times New Roman"/>
                <w:bCs/>
                <w:color w:val="000000"/>
                <w:kern w:val="28"/>
                <w:sz w:val="24"/>
                <w:szCs w:val="24"/>
                <w:vertAlign w:val="superscript"/>
                <w:lang w:val="en-GB"/>
              </w:rPr>
              <w:t>2</w:t>
            </w:r>
            <w:r w:rsidRPr="00DB4FC1">
              <w:rPr>
                <w:rFonts w:ascii="Times New Roman" w:eastAsia="Times New Roman" w:hAnsi="Times New Roman"/>
                <w:bCs/>
                <w:color w:val="000000"/>
                <w:kern w:val="28"/>
                <w:sz w:val="24"/>
                <w:szCs w:val="24"/>
                <w:lang w:val="en-GB"/>
              </w:rPr>
              <w:t>(red, black green)</w:t>
            </w:r>
          </w:p>
        </w:tc>
        <w:tc>
          <w:tcPr>
            <w:tcW w:w="1260" w:type="dxa"/>
            <w:tcBorders>
              <w:top w:val="single" w:sz="4" w:space="0" w:color="auto"/>
              <w:left w:val="single" w:sz="4" w:space="0" w:color="auto"/>
              <w:bottom w:val="single" w:sz="4" w:space="0" w:color="auto"/>
              <w:right w:val="single" w:sz="4" w:space="0" w:color="auto"/>
            </w:tcBorders>
          </w:tcPr>
          <w:p w14:paraId="6AE43765"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5 rolls</w:t>
            </w:r>
          </w:p>
          <w:p w14:paraId="502E1AE5"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hideMark/>
          </w:tcPr>
          <w:p w14:paraId="13CAB11D"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1:5</w:t>
            </w:r>
          </w:p>
        </w:tc>
      </w:tr>
      <w:tr w:rsidR="00784097" w:rsidRPr="00DB4FC1" w14:paraId="65FED846" w14:textId="77777777" w:rsidTr="00784097">
        <w:trPr>
          <w:trHeight w:val="578"/>
        </w:trPr>
        <w:tc>
          <w:tcPr>
            <w:tcW w:w="895" w:type="dxa"/>
            <w:vMerge/>
            <w:tcBorders>
              <w:top w:val="single" w:sz="4" w:space="0" w:color="auto"/>
              <w:left w:val="single" w:sz="4" w:space="0" w:color="auto"/>
              <w:bottom w:val="single" w:sz="4" w:space="0" w:color="auto"/>
              <w:right w:val="single" w:sz="4" w:space="0" w:color="auto"/>
            </w:tcBorders>
            <w:vAlign w:val="center"/>
            <w:hideMark/>
          </w:tcPr>
          <w:p w14:paraId="38879ADB" w14:textId="77777777" w:rsidR="00784097" w:rsidRPr="00DB4FC1" w:rsidRDefault="00784097" w:rsidP="00DB4FC1">
            <w:pPr>
              <w:spacing w:line="360" w:lineRule="auto"/>
              <w:rPr>
                <w:rFonts w:ascii="Times New Roman" w:eastAsia="Times New Roman" w:hAnsi="Times New Roman"/>
                <w:bCs/>
                <w:color w:val="000000"/>
                <w:kern w:val="28"/>
                <w:sz w:val="24"/>
                <w:szCs w:val="24"/>
                <w:lang w:val="en-GB"/>
              </w:rPr>
            </w:pPr>
          </w:p>
        </w:tc>
        <w:tc>
          <w:tcPr>
            <w:tcW w:w="3240" w:type="dxa"/>
            <w:vMerge/>
            <w:tcBorders>
              <w:top w:val="single" w:sz="4" w:space="0" w:color="auto"/>
              <w:left w:val="single" w:sz="4" w:space="0" w:color="auto"/>
              <w:bottom w:val="single" w:sz="4" w:space="0" w:color="auto"/>
              <w:right w:val="single" w:sz="4" w:space="0" w:color="auto"/>
            </w:tcBorders>
            <w:vAlign w:val="center"/>
            <w:hideMark/>
          </w:tcPr>
          <w:p w14:paraId="454C8319" w14:textId="77777777" w:rsidR="00784097" w:rsidRPr="00DB4FC1" w:rsidRDefault="00784097" w:rsidP="00DB4FC1">
            <w:pPr>
              <w:spacing w:line="360" w:lineRule="auto"/>
              <w:rPr>
                <w:rFonts w:ascii="Times New Roman" w:eastAsia="Times New Roman" w:hAnsi="Times New Roman"/>
                <w:bCs/>
                <w:color w:val="000000"/>
                <w:kern w:val="28"/>
                <w:sz w:val="24"/>
                <w:szCs w:val="24"/>
                <w:lang w:val="en-GB"/>
              </w:rPr>
            </w:pPr>
          </w:p>
        </w:tc>
        <w:tc>
          <w:tcPr>
            <w:tcW w:w="2070" w:type="dxa"/>
            <w:tcBorders>
              <w:top w:val="single" w:sz="4" w:space="0" w:color="auto"/>
              <w:left w:val="single" w:sz="4" w:space="0" w:color="auto"/>
              <w:bottom w:val="single" w:sz="4" w:space="0" w:color="auto"/>
              <w:right w:val="single" w:sz="4" w:space="0" w:color="auto"/>
            </w:tcBorders>
            <w:hideMark/>
          </w:tcPr>
          <w:p w14:paraId="234E311F"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2.5mm</w:t>
            </w:r>
            <w:r w:rsidRPr="00DB4FC1">
              <w:rPr>
                <w:rFonts w:ascii="Times New Roman" w:eastAsia="Times New Roman" w:hAnsi="Times New Roman"/>
                <w:bCs/>
                <w:color w:val="000000"/>
                <w:kern w:val="28"/>
                <w:sz w:val="24"/>
                <w:szCs w:val="24"/>
                <w:vertAlign w:val="superscript"/>
                <w:lang w:val="en-GB"/>
              </w:rPr>
              <w:t>2</w:t>
            </w:r>
            <w:r w:rsidRPr="00DB4FC1">
              <w:rPr>
                <w:rFonts w:ascii="Times New Roman" w:eastAsia="Times New Roman" w:hAnsi="Times New Roman"/>
                <w:bCs/>
                <w:color w:val="000000"/>
                <w:kern w:val="28"/>
                <w:sz w:val="24"/>
                <w:szCs w:val="24"/>
                <w:lang w:val="en-GB"/>
              </w:rPr>
              <w:t>(red, black green)</w:t>
            </w:r>
          </w:p>
        </w:tc>
        <w:tc>
          <w:tcPr>
            <w:tcW w:w="1260" w:type="dxa"/>
            <w:tcBorders>
              <w:top w:val="single" w:sz="4" w:space="0" w:color="auto"/>
              <w:left w:val="single" w:sz="4" w:space="0" w:color="auto"/>
              <w:bottom w:val="single" w:sz="4" w:space="0" w:color="auto"/>
              <w:right w:val="single" w:sz="4" w:space="0" w:color="auto"/>
            </w:tcBorders>
          </w:tcPr>
          <w:p w14:paraId="09BF4057"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5 rolls</w:t>
            </w:r>
          </w:p>
          <w:p w14:paraId="0914076D"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hideMark/>
          </w:tcPr>
          <w:p w14:paraId="606D8E74"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1:5</w:t>
            </w:r>
          </w:p>
        </w:tc>
      </w:tr>
      <w:tr w:rsidR="00784097" w:rsidRPr="00DB4FC1" w14:paraId="32E970E8" w14:textId="77777777" w:rsidTr="00784097">
        <w:trPr>
          <w:trHeight w:val="600"/>
        </w:trPr>
        <w:tc>
          <w:tcPr>
            <w:tcW w:w="895" w:type="dxa"/>
            <w:vMerge/>
            <w:tcBorders>
              <w:top w:val="single" w:sz="4" w:space="0" w:color="auto"/>
              <w:left w:val="single" w:sz="4" w:space="0" w:color="auto"/>
              <w:bottom w:val="single" w:sz="4" w:space="0" w:color="auto"/>
              <w:right w:val="single" w:sz="4" w:space="0" w:color="auto"/>
            </w:tcBorders>
            <w:vAlign w:val="center"/>
            <w:hideMark/>
          </w:tcPr>
          <w:p w14:paraId="7CBBD0FD" w14:textId="77777777" w:rsidR="00784097" w:rsidRPr="00DB4FC1" w:rsidRDefault="00784097" w:rsidP="00DB4FC1">
            <w:pPr>
              <w:spacing w:line="360" w:lineRule="auto"/>
              <w:rPr>
                <w:rFonts w:ascii="Times New Roman" w:eastAsia="Times New Roman" w:hAnsi="Times New Roman"/>
                <w:bCs/>
                <w:color w:val="000000"/>
                <w:kern w:val="28"/>
                <w:sz w:val="24"/>
                <w:szCs w:val="24"/>
                <w:lang w:val="en-GB"/>
              </w:rPr>
            </w:pPr>
          </w:p>
        </w:tc>
        <w:tc>
          <w:tcPr>
            <w:tcW w:w="3240" w:type="dxa"/>
            <w:vMerge/>
            <w:tcBorders>
              <w:top w:val="single" w:sz="4" w:space="0" w:color="auto"/>
              <w:left w:val="single" w:sz="4" w:space="0" w:color="auto"/>
              <w:bottom w:val="single" w:sz="4" w:space="0" w:color="auto"/>
              <w:right w:val="single" w:sz="4" w:space="0" w:color="auto"/>
            </w:tcBorders>
            <w:vAlign w:val="center"/>
            <w:hideMark/>
          </w:tcPr>
          <w:p w14:paraId="4C4D78C3" w14:textId="77777777" w:rsidR="00784097" w:rsidRPr="00DB4FC1" w:rsidRDefault="00784097" w:rsidP="00DB4FC1">
            <w:pPr>
              <w:spacing w:line="360" w:lineRule="auto"/>
              <w:rPr>
                <w:rFonts w:ascii="Times New Roman" w:eastAsia="Times New Roman" w:hAnsi="Times New Roman"/>
                <w:bCs/>
                <w:color w:val="000000"/>
                <w:kern w:val="28"/>
                <w:sz w:val="24"/>
                <w:szCs w:val="24"/>
                <w:lang w:val="en-GB"/>
              </w:rPr>
            </w:pPr>
          </w:p>
        </w:tc>
        <w:tc>
          <w:tcPr>
            <w:tcW w:w="2070" w:type="dxa"/>
            <w:tcBorders>
              <w:top w:val="single" w:sz="4" w:space="0" w:color="auto"/>
              <w:left w:val="single" w:sz="4" w:space="0" w:color="auto"/>
              <w:bottom w:val="single" w:sz="4" w:space="0" w:color="auto"/>
              <w:right w:val="single" w:sz="4" w:space="0" w:color="auto"/>
            </w:tcBorders>
            <w:hideMark/>
          </w:tcPr>
          <w:p w14:paraId="531EBE9C"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4.0 mm</w:t>
            </w:r>
            <w:r w:rsidRPr="00DB4FC1">
              <w:rPr>
                <w:rFonts w:ascii="Times New Roman" w:eastAsia="Times New Roman" w:hAnsi="Times New Roman"/>
                <w:bCs/>
                <w:color w:val="000000"/>
                <w:kern w:val="28"/>
                <w:sz w:val="24"/>
                <w:szCs w:val="24"/>
                <w:vertAlign w:val="superscript"/>
                <w:lang w:val="en-GB"/>
              </w:rPr>
              <w:t>2</w:t>
            </w:r>
            <w:r w:rsidRPr="00DB4FC1">
              <w:rPr>
                <w:rFonts w:ascii="Times New Roman" w:eastAsia="Times New Roman" w:hAnsi="Times New Roman"/>
                <w:bCs/>
                <w:color w:val="000000"/>
                <w:kern w:val="28"/>
                <w:sz w:val="24"/>
                <w:szCs w:val="24"/>
                <w:lang w:val="en-GB"/>
              </w:rPr>
              <w:t>(red, black green)</w:t>
            </w:r>
          </w:p>
        </w:tc>
        <w:tc>
          <w:tcPr>
            <w:tcW w:w="1260" w:type="dxa"/>
            <w:tcBorders>
              <w:top w:val="single" w:sz="4" w:space="0" w:color="auto"/>
              <w:left w:val="single" w:sz="4" w:space="0" w:color="auto"/>
              <w:bottom w:val="single" w:sz="4" w:space="0" w:color="auto"/>
              <w:right w:val="single" w:sz="4" w:space="0" w:color="auto"/>
            </w:tcBorders>
          </w:tcPr>
          <w:p w14:paraId="5D83447B"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3 rolls</w:t>
            </w:r>
          </w:p>
          <w:p w14:paraId="0FE70C69"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hideMark/>
          </w:tcPr>
          <w:p w14:paraId="2DD3D6F0"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1:10</w:t>
            </w:r>
          </w:p>
        </w:tc>
      </w:tr>
      <w:tr w:rsidR="00784097" w:rsidRPr="00DB4FC1" w14:paraId="64B7274C" w14:textId="77777777" w:rsidTr="00784097">
        <w:trPr>
          <w:trHeight w:val="578"/>
        </w:trPr>
        <w:tc>
          <w:tcPr>
            <w:tcW w:w="895" w:type="dxa"/>
            <w:vMerge/>
            <w:tcBorders>
              <w:top w:val="single" w:sz="4" w:space="0" w:color="auto"/>
              <w:left w:val="single" w:sz="4" w:space="0" w:color="auto"/>
              <w:bottom w:val="single" w:sz="4" w:space="0" w:color="auto"/>
              <w:right w:val="single" w:sz="4" w:space="0" w:color="auto"/>
            </w:tcBorders>
            <w:vAlign w:val="center"/>
            <w:hideMark/>
          </w:tcPr>
          <w:p w14:paraId="409D4534" w14:textId="77777777" w:rsidR="00784097" w:rsidRPr="00DB4FC1" w:rsidRDefault="00784097" w:rsidP="00DB4FC1">
            <w:pPr>
              <w:spacing w:line="360" w:lineRule="auto"/>
              <w:rPr>
                <w:rFonts w:ascii="Times New Roman" w:eastAsia="Times New Roman" w:hAnsi="Times New Roman"/>
                <w:bCs/>
                <w:color w:val="000000"/>
                <w:kern w:val="28"/>
                <w:sz w:val="24"/>
                <w:szCs w:val="24"/>
                <w:lang w:val="en-GB"/>
              </w:rPr>
            </w:pPr>
          </w:p>
        </w:tc>
        <w:tc>
          <w:tcPr>
            <w:tcW w:w="3240" w:type="dxa"/>
            <w:vMerge/>
            <w:tcBorders>
              <w:top w:val="single" w:sz="4" w:space="0" w:color="auto"/>
              <w:left w:val="single" w:sz="4" w:space="0" w:color="auto"/>
              <w:bottom w:val="single" w:sz="4" w:space="0" w:color="auto"/>
              <w:right w:val="single" w:sz="4" w:space="0" w:color="auto"/>
            </w:tcBorders>
            <w:vAlign w:val="center"/>
            <w:hideMark/>
          </w:tcPr>
          <w:p w14:paraId="6C74BC52" w14:textId="77777777" w:rsidR="00784097" w:rsidRPr="00DB4FC1" w:rsidRDefault="00784097" w:rsidP="00DB4FC1">
            <w:pPr>
              <w:spacing w:line="360" w:lineRule="auto"/>
              <w:rPr>
                <w:rFonts w:ascii="Times New Roman" w:eastAsia="Times New Roman" w:hAnsi="Times New Roman"/>
                <w:bCs/>
                <w:color w:val="000000"/>
                <w:kern w:val="28"/>
                <w:sz w:val="24"/>
                <w:szCs w:val="24"/>
                <w:lang w:val="en-GB"/>
              </w:rPr>
            </w:pPr>
          </w:p>
        </w:tc>
        <w:tc>
          <w:tcPr>
            <w:tcW w:w="2070" w:type="dxa"/>
            <w:tcBorders>
              <w:top w:val="single" w:sz="4" w:space="0" w:color="auto"/>
              <w:left w:val="single" w:sz="4" w:space="0" w:color="auto"/>
              <w:bottom w:val="single" w:sz="4" w:space="0" w:color="auto"/>
              <w:right w:val="single" w:sz="4" w:space="0" w:color="auto"/>
            </w:tcBorders>
            <w:hideMark/>
          </w:tcPr>
          <w:p w14:paraId="55698D39"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6.0 mm</w:t>
            </w:r>
            <w:r w:rsidRPr="00DB4FC1">
              <w:rPr>
                <w:rFonts w:ascii="Times New Roman" w:eastAsia="Times New Roman" w:hAnsi="Times New Roman"/>
                <w:bCs/>
                <w:color w:val="000000"/>
                <w:kern w:val="28"/>
                <w:sz w:val="24"/>
                <w:szCs w:val="24"/>
                <w:vertAlign w:val="superscript"/>
                <w:lang w:val="en-GB"/>
              </w:rPr>
              <w:t>2</w:t>
            </w:r>
            <w:r w:rsidRPr="00DB4FC1">
              <w:rPr>
                <w:rFonts w:ascii="Times New Roman" w:eastAsia="Times New Roman" w:hAnsi="Times New Roman"/>
                <w:bCs/>
                <w:color w:val="000000"/>
                <w:kern w:val="28"/>
                <w:sz w:val="24"/>
                <w:szCs w:val="24"/>
                <w:lang w:val="en-GB"/>
              </w:rPr>
              <w:t>(red, black green)</w:t>
            </w:r>
          </w:p>
        </w:tc>
        <w:tc>
          <w:tcPr>
            <w:tcW w:w="1260" w:type="dxa"/>
            <w:tcBorders>
              <w:top w:val="single" w:sz="4" w:space="0" w:color="auto"/>
              <w:left w:val="single" w:sz="4" w:space="0" w:color="auto"/>
              <w:bottom w:val="single" w:sz="4" w:space="0" w:color="auto"/>
              <w:right w:val="single" w:sz="4" w:space="0" w:color="auto"/>
            </w:tcBorders>
          </w:tcPr>
          <w:p w14:paraId="4D5BB23A"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2 rolls</w:t>
            </w:r>
          </w:p>
          <w:p w14:paraId="51D131D6"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hideMark/>
          </w:tcPr>
          <w:p w14:paraId="6171C59E"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1:12</w:t>
            </w:r>
          </w:p>
        </w:tc>
      </w:tr>
      <w:tr w:rsidR="00784097" w:rsidRPr="00DB4FC1" w14:paraId="0AA83F25" w14:textId="77777777" w:rsidTr="00784097">
        <w:trPr>
          <w:trHeight w:val="719"/>
        </w:trPr>
        <w:tc>
          <w:tcPr>
            <w:tcW w:w="895" w:type="dxa"/>
            <w:vMerge/>
            <w:tcBorders>
              <w:top w:val="single" w:sz="4" w:space="0" w:color="auto"/>
              <w:left w:val="single" w:sz="4" w:space="0" w:color="auto"/>
              <w:bottom w:val="single" w:sz="4" w:space="0" w:color="auto"/>
              <w:right w:val="single" w:sz="4" w:space="0" w:color="auto"/>
            </w:tcBorders>
            <w:vAlign w:val="center"/>
            <w:hideMark/>
          </w:tcPr>
          <w:p w14:paraId="616B73D6" w14:textId="77777777" w:rsidR="00784097" w:rsidRPr="00DB4FC1" w:rsidRDefault="00784097" w:rsidP="00DB4FC1">
            <w:pPr>
              <w:spacing w:line="360" w:lineRule="auto"/>
              <w:rPr>
                <w:rFonts w:ascii="Times New Roman" w:eastAsia="Times New Roman" w:hAnsi="Times New Roman"/>
                <w:bCs/>
                <w:color w:val="000000"/>
                <w:kern w:val="28"/>
                <w:sz w:val="24"/>
                <w:szCs w:val="24"/>
                <w:lang w:val="en-GB"/>
              </w:rPr>
            </w:pPr>
          </w:p>
        </w:tc>
        <w:tc>
          <w:tcPr>
            <w:tcW w:w="3240" w:type="dxa"/>
            <w:vMerge/>
            <w:tcBorders>
              <w:top w:val="single" w:sz="4" w:space="0" w:color="auto"/>
              <w:left w:val="single" w:sz="4" w:space="0" w:color="auto"/>
              <w:bottom w:val="single" w:sz="4" w:space="0" w:color="auto"/>
              <w:right w:val="single" w:sz="4" w:space="0" w:color="auto"/>
            </w:tcBorders>
            <w:vAlign w:val="center"/>
            <w:hideMark/>
          </w:tcPr>
          <w:p w14:paraId="7247C1CA" w14:textId="77777777" w:rsidR="00784097" w:rsidRPr="00DB4FC1" w:rsidRDefault="00784097" w:rsidP="00DB4FC1">
            <w:pPr>
              <w:spacing w:line="360" w:lineRule="auto"/>
              <w:rPr>
                <w:rFonts w:ascii="Times New Roman" w:eastAsia="Times New Roman" w:hAnsi="Times New Roman"/>
                <w:bCs/>
                <w:color w:val="000000"/>
                <w:kern w:val="28"/>
                <w:sz w:val="24"/>
                <w:szCs w:val="24"/>
                <w:lang w:val="en-GB"/>
              </w:rPr>
            </w:pPr>
          </w:p>
        </w:tc>
        <w:tc>
          <w:tcPr>
            <w:tcW w:w="2070" w:type="dxa"/>
            <w:tcBorders>
              <w:top w:val="single" w:sz="4" w:space="0" w:color="auto"/>
              <w:left w:val="single" w:sz="4" w:space="0" w:color="auto"/>
              <w:bottom w:val="single" w:sz="4" w:space="0" w:color="auto"/>
              <w:right w:val="single" w:sz="4" w:space="0" w:color="auto"/>
            </w:tcBorders>
            <w:hideMark/>
          </w:tcPr>
          <w:p w14:paraId="45E2558C"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10 mm</w:t>
            </w:r>
            <w:r w:rsidRPr="00DB4FC1">
              <w:rPr>
                <w:rFonts w:ascii="Times New Roman" w:eastAsia="Times New Roman" w:hAnsi="Times New Roman"/>
                <w:bCs/>
                <w:color w:val="000000"/>
                <w:kern w:val="28"/>
                <w:sz w:val="24"/>
                <w:szCs w:val="24"/>
                <w:vertAlign w:val="superscript"/>
                <w:lang w:val="en-GB"/>
              </w:rPr>
              <w:t>2</w:t>
            </w:r>
            <w:r w:rsidRPr="00DB4FC1">
              <w:rPr>
                <w:rFonts w:ascii="Times New Roman" w:eastAsia="Times New Roman" w:hAnsi="Times New Roman"/>
                <w:bCs/>
                <w:color w:val="000000"/>
                <w:kern w:val="28"/>
                <w:sz w:val="24"/>
                <w:szCs w:val="24"/>
                <w:lang w:val="en-GB"/>
              </w:rPr>
              <w:t>(red, black green)</w:t>
            </w:r>
          </w:p>
        </w:tc>
        <w:tc>
          <w:tcPr>
            <w:tcW w:w="1260" w:type="dxa"/>
            <w:tcBorders>
              <w:top w:val="single" w:sz="4" w:space="0" w:color="auto"/>
              <w:left w:val="single" w:sz="4" w:space="0" w:color="auto"/>
              <w:bottom w:val="single" w:sz="4" w:space="0" w:color="auto"/>
              <w:right w:val="single" w:sz="4" w:space="0" w:color="auto"/>
            </w:tcBorders>
            <w:hideMark/>
          </w:tcPr>
          <w:p w14:paraId="16F8BCBF"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2 rolls</w:t>
            </w:r>
          </w:p>
        </w:tc>
        <w:tc>
          <w:tcPr>
            <w:tcW w:w="1885" w:type="dxa"/>
            <w:tcBorders>
              <w:top w:val="single" w:sz="4" w:space="0" w:color="auto"/>
              <w:left w:val="single" w:sz="4" w:space="0" w:color="auto"/>
              <w:bottom w:val="single" w:sz="4" w:space="0" w:color="auto"/>
              <w:right w:val="single" w:sz="4" w:space="0" w:color="auto"/>
            </w:tcBorders>
            <w:hideMark/>
          </w:tcPr>
          <w:p w14:paraId="5F6D998A"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1:12</w:t>
            </w:r>
          </w:p>
        </w:tc>
      </w:tr>
      <w:tr w:rsidR="00784097" w:rsidRPr="00DB4FC1" w14:paraId="0767C333" w14:textId="77777777" w:rsidTr="00784097">
        <w:tc>
          <w:tcPr>
            <w:tcW w:w="895" w:type="dxa"/>
            <w:tcBorders>
              <w:top w:val="single" w:sz="4" w:space="0" w:color="auto"/>
              <w:left w:val="single" w:sz="4" w:space="0" w:color="auto"/>
              <w:bottom w:val="single" w:sz="4" w:space="0" w:color="auto"/>
              <w:right w:val="single" w:sz="4" w:space="0" w:color="auto"/>
            </w:tcBorders>
          </w:tcPr>
          <w:p w14:paraId="738B1327" w14:textId="77777777" w:rsidR="00784097" w:rsidRPr="00DB4FC1" w:rsidRDefault="00784097">
            <w:pPr>
              <w:numPr>
                <w:ilvl w:val="0"/>
                <w:numId w:val="333"/>
              </w:numPr>
              <w:spacing w:after="120" w:line="360" w:lineRule="auto"/>
              <w:contextualSpacing/>
              <w:rPr>
                <w:rFonts w:ascii="Times New Roman" w:eastAsia="Times New Roman" w:hAnsi="Times New Roman"/>
                <w:bCs/>
                <w:color w:val="000000"/>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96ABF85"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Insulation tapes</w:t>
            </w:r>
          </w:p>
        </w:tc>
        <w:tc>
          <w:tcPr>
            <w:tcW w:w="2070" w:type="dxa"/>
            <w:tcBorders>
              <w:top w:val="single" w:sz="4" w:space="0" w:color="auto"/>
              <w:left w:val="single" w:sz="4" w:space="0" w:color="auto"/>
              <w:bottom w:val="single" w:sz="4" w:space="0" w:color="auto"/>
              <w:right w:val="single" w:sz="4" w:space="0" w:color="auto"/>
            </w:tcBorders>
          </w:tcPr>
          <w:p w14:paraId="4F423100"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395EA51E"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7EF13AC0"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1:1</w:t>
            </w:r>
          </w:p>
        </w:tc>
      </w:tr>
      <w:tr w:rsidR="00784097" w:rsidRPr="00DB4FC1" w14:paraId="4989FA1A" w14:textId="77777777" w:rsidTr="00784097">
        <w:tc>
          <w:tcPr>
            <w:tcW w:w="895" w:type="dxa"/>
            <w:tcBorders>
              <w:top w:val="single" w:sz="4" w:space="0" w:color="auto"/>
              <w:left w:val="single" w:sz="4" w:space="0" w:color="auto"/>
              <w:bottom w:val="single" w:sz="4" w:space="0" w:color="auto"/>
              <w:right w:val="single" w:sz="4" w:space="0" w:color="auto"/>
            </w:tcBorders>
          </w:tcPr>
          <w:p w14:paraId="32B84149" w14:textId="77777777" w:rsidR="00784097" w:rsidRPr="00DB4FC1" w:rsidRDefault="00784097">
            <w:pPr>
              <w:numPr>
                <w:ilvl w:val="0"/>
                <w:numId w:val="333"/>
              </w:numPr>
              <w:spacing w:after="120" w:line="360" w:lineRule="auto"/>
              <w:contextualSpacing/>
              <w:rPr>
                <w:rFonts w:ascii="Times New Roman" w:eastAsia="Times New Roman" w:hAnsi="Times New Roman"/>
                <w:bCs/>
                <w:color w:val="000000"/>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1AD6B7A"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Accessories</w:t>
            </w:r>
          </w:p>
        </w:tc>
        <w:tc>
          <w:tcPr>
            <w:tcW w:w="2070" w:type="dxa"/>
            <w:tcBorders>
              <w:top w:val="single" w:sz="4" w:space="0" w:color="auto"/>
              <w:left w:val="single" w:sz="4" w:space="0" w:color="auto"/>
              <w:bottom w:val="single" w:sz="4" w:space="0" w:color="auto"/>
              <w:right w:val="single" w:sz="4" w:space="0" w:color="auto"/>
            </w:tcBorders>
            <w:hideMark/>
          </w:tcPr>
          <w:p w14:paraId="55011EFB"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Switches, sockets, Junction boxes, Consumer units, Lamp holders, Patrice boxes, Circuit breakers</w:t>
            </w:r>
          </w:p>
        </w:tc>
        <w:tc>
          <w:tcPr>
            <w:tcW w:w="1260" w:type="dxa"/>
            <w:tcBorders>
              <w:top w:val="single" w:sz="4" w:space="0" w:color="auto"/>
              <w:left w:val="single" w:sz="4" w:space="0" w:color="auto"/>
              <w:bottom w:val="single" w:sz="4" w:space="0" w:color="auto"/>
              <w:right w:val="single" w:sz="4" w:space="0" w:color="auto"/>
            </w:tcBorders>
            <w:hideMark/>
          </w:tcPr>
          <w:p w14:paraId="270E6019"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6D895B8C"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1:1</w:t>
            </w:r>
          </w:p>
        </w:tc>
      </w:tr>
      <w:tr w:rsidR="00784097" w:rsidRPr="00DB4FC1" w14:paraId="2553A8BA" w14:textId="77777777" w:rsidTr="00784097">
        <w:tc>
          <w:tcPr>
            <w:tcW w:w="895" w:type="dxa"/>
            <w:tcBorders>
              <w:top w:val="single" w:sz="4" w:space="0" w:color="auto"/>
              <w:left w:val="single" w:sz="4" w:space="0" w:color="auto"/>
              <w:bottom w:val="single" w:sz="4" w:space="0" w:color="auto"/>
              <w:right w:val="single" w:sz="4" w:space="0" w:color="auto"/>
            </w:tcBorders>
          </w:tcPr>
          <w:p w14:paraId="4D4C952E" w14:textId="77777777" w:rsidR="00784097" w:rsidRPr="00DB4FC1" w:rsidRDefault="00784097">
            <w:pPr>
              <w:numPr>
                <w:ilvl w:val="0"/>
                <w:numId w:val="333"/>
              </w:numPr>
              <w:spacing w:after="120" w:line="360" w:lineRule="auto"/>
              <w:contextualSpacing/>
              <w:rPr>
                <w:rFonts w:ascii="Times New Roman" w:eastAsia="Times New Roman" w:hAnsi="Times New Roman"/>
                <w:bCs/>
                <w:color w:val="000000"/>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E03E878"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Mounting racks</w:t>
            </w:r>
          </w:p>
        </w:tc>
        <w:tc>
          <w:tcPr>
            <w:tcW w:w="2070" w:type="dxa"/>
            <w:tcBorders>
              <w:top w:val="single" w:sz="4" w:space="0" w:color="auto"/>
              <w:left w:val="single" w:sz="4" w:space="0" w:color="auto"/>
              <w:bottom w:val="single" w:sz="4" w:space="0" w:color="auto"/>
              <w:right w:val="single" w:sz="4" w:space="0" w:color="auto"/>
            </w:tcBorders>
          </w:tcPr>
          <w:p w14:paraId="46FA0681"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0D86493"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10</w:t>
            </w:r>
          </w:p>
        </w:tc>
        <w:tc>
          <w:tcPr>
            <w:tcW w:w="1885" w:type="dxa"/>
            <w:tcBorders>
              <w:top w:val="single" w:sz="4" w:space="0" w:color="auto"/>
              <w:left w:val="single" w:sz="4" w:space="0" w:color="auto"/>
              <w:bottom w:val="single" w:sz="4" w:space="0" w:color="auto"/>
              <w:right w:val="single" w:sz="4" w:space="0" w:color="auto"/>
            </w:tcBorders>
            <w:hideMark/>
          </w:tcPr>
          <w:p w14:paraId="0897097D"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1:3</w:t>
            </w:r>
          </w:p>
        </w:tc>
      </w:tr>
      <w:tr w:rsidR="00784097" w:rsidRPr="00DB4FC1" w14:paraId="2977857C" w14:textId="77777777" w:rsidTr="00784097">
        <w:tc>
          <w:tcPr>
            <w:tcW w:w="895" w:type="dxa"/>
            <w:tcBorders>
              <w:top w:val="single" w:sz="4" w:space="0" w:color="auto"/>
              <w:left w:val="single" w:sz="4" w:space="0" w:color="auto"/>
              <w:bottom w:val="single" w:sz="4" w:space="0" w:color="auto"/>
              <w:right w:val="single" w:sz="4" w:space="0" w:color="auto"/>
            </w:tcBorders>
          </w:tcPr>
          <w:p w14:paraId="157C9BE9" w14:textId="77777777" w:rsidR="00784097" w:rsidRPr="00DB4FC1" w:rsidRDefault="00784097">
            <w:pPr>
              <w:numPr>
                <w:ilvl w:val="0"/>
                <w:numId w:val="333"/>
              </w:numPr>
              <w:spacing w:after="120" w:line="360" w:lineRule="auto"/>
              <w:contextualSpacing/>
              <w:rPr>
                <w:rFonts w:ascii="Times New Roman" w:eastAsia="Times New Roman" w:hAnsi="Times New Roman"/>
                <w:bCs/>
                <w:color w:val="000000"/>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875FB8B"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Pipes and trunkings</w:t>
            </w:r>
          </w:p>
        </w:tc>
        <w:tc>
          <w:tcPr>
            <w:tcW w:w="2070" w:type="dxa"/>
            <w:tcBorders>
              <w:top w:val="single" w:sz="4" w:space="0" w:color="auto"/>
              <w:left w:val="single" w:sz="4" w:space="0" w:color="auto"/>
              <w:bottom w:val="single" w:sz="4" w:space="0" w:color="auto"/>
              <w:right w:val="single" w:sz="4" w:space="0" w:color="auto"/>
            </w:tcBorders>
            <w:hideMark/>
          </w:tcPr>
          <w:p w14:paraId="113FE70B"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PVC conduits, Steel conduits, Mini trunking</w:t>
            </w:r>
          </w:p>
        </w:tc>
        <w:tc>
          <w:tcPr>
            <w:tcW w:w="1260" w:type="dxa"/>
            <w:tcBorders>
              <w:top w:val="single" w:sz="4" w:space="0" w:color="auto"/>
              <w:left w:val="single" w:sz="4" w:space="0" w:color="auto"/>
              <w:bottom w:val="single" w:sz="4" w:space="0" w:color="auto"/>
              <w:right w:val="single" w:sz="4" w:space="0" w:color="auto"/>
            </w:tcBorders>
            <w:hideMark/>
          </w:tcPr>
          <w:p w14:paraId="5B8F3D34"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212BD42D"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1:1</w:t>
            </w:r>
          </w:p>
        </w:tc>
      </w:tr>
      <w:tr w:rsidR="00784097" w:rsidRPr="00DB4FC1" w14:paraId="1EC8DA23" w14:textId="77777777" w:rsidTr="00784097">
        <w:tc>
          <w:tcPr>
            <w:tcW w:w="895" w:type="dxa"/>
            <w:tcBorders>
              <w:top w:val="single" w:sz="4" w:space="0" w:color="auto"/>
              <w:left w:val="single" w:sz="4" w:space="0" w:color="auto"/>
              <w:bottom w:val="single" w:sz="4" w:space="0" w:color="auto"/>
              <w:right w:val="single" w:sz="4" w:space="0" w:color="auto"/>
            </w:tcBorders>
            <w:hideMark/>
          </w:tcPr>
          <w:p w14:paraId="6948B64B" w14:textId="77777777" w:rsidR="00784097" w:rsidRPr="00DB4FC1" w:rsidRDefault="00784097" w:rsidP="00DB4FC1">
            <w:pPr>
              <w:spacing w:after="120" w:line="360" w:lineRule="auto"/>
              <w:rPr>
                <w:rFonts w:ascii="Times New Roman" w:eastAsia="Times New Roman" w:hAnsi="Times New Roman"/>
                <w:b/>
                <w:color w:val="000000"/>
                <w:kern w:val="28"/>
                <w:sz w:val="24"/>
                <w:szCs w:val="24"/>
                <w:lang w:val="en-GB"/>
              </w:rPr>
            </w:pPr>
            <w:r w:rsidRPr="00DB4FC1">
              <w:rPr>
                <w:rFonts w:ascii="Times New Roman" w:eastAsia="Times New Roman" w:hAnsi="Times New Roman"/>
                <w:b/>
                <w:color w:val="000000"/>
                <w:kern w:val="28"/>
                <w:sz w:val="24"/>
                <w:szCs w:val="24"/>
                <w:lang w:val="en-GB"/>
              </w:rPr>
              <w:t>D</w:t>
            </w:r>
          </w:p>
        </w:tc>
        <w:tc>
          <w:tcPr>
            <w:tcW w:w="3240" w:type="dxa"/>
            <w:tcBorders>
              <w:top w:val="single" w:sz="4" w:space="0" w:color="auto"/>
              <w:left w:val="single" w:sz="4" w:space="0" w:color="auto"/>
              <w:bottom w:val="single" w:sz="4" w:space="0" w:color="auto"/>
              <w:right w:val="single" w:sz="4" w:space="0" w:color="auto"/>
            </w:tcBorders>
            <w:hideMark/>
          </w:tcPr>
          <w:p w14:paraId="258649B1" w14:textId="77777777" w:rsidR="00784097" w:rsidRPr="00DB4FC1" w:rsidRDefault="00784097" w:rsidP="00DB4FC1">
            <w:pPr>
              <w:spacing w:after="120" w:line="360" w:lineRule="auto"/>
              <w:rPr>
                <w:rFonts w:ascii="Times New Roman" w:eastAsia="Times New Roman" w:hAnsi="Times New Roman"/>
                <w:b/>
                <w:color w:val="000000"/>
                <w:kern w:val="28"/>
                <w:sz w:val="24"/>
                <w:szCs w:val="24"/>
                <w:lang w:val="en-GB"/>
              </w:rPr>
            </w:pPr>
            <w:r w:rsidRPr="00DB4FC1">
              <w:rPr>
                <w:rFonts w:ascii="Times New Roman" w:eastAsia="Times New Roman" w:hAnsi="Times New Roman"/>
                <w:b/>
                <w:color w:val="000000"/>
                <w:kern w:val="28"/>
                <w:sz w:val="24"/>
                <w:szCs w:val="24"/>
                <w:lang w:val="en-GB"/>
              </w:rPr>
              <w:t>Tools and Equipment</w:t>
            </w:r>
          </w:p>
        </w:tc>
        <w:tc>
          <w:tcPr>
            <w:tcW w:w="2070" w:type="dxa"/>
            <w:tcBorders>
              <w:top w:val="single" w:sz="4" w:space="0" w:color="auto"/>
              <w:left w:val="single" w:sz="4" w:space="0" w:color="auto"/>
              <w:bottom w:val="single" w:sz="4" w:space="0" w:color="auto"/>
              <w:right w:val="single" w:sz="4" w:space="0" w:color="auto"/>
            </w:tcBorders>
          </w:tcPr>
          <w:p w14:paraId="2BC5DB1A" w14:textId="77777777" w:rsidR="00784097" w:rsidRPr="00DB4FC1" w:rsidRDefault="00784097" w:rsidP="00DB4FC1">
            <w:pPr>
              <w:spacing w:after="120" w:line="360" w:lineRule="auto"/>
              <w:rPr>
                <w:rFonts w:ascii="Times New Roman" w:eastAsia="Times New Roman" w:hAnsi="Times New Roman"/>
                <w:b/>
                <w:color w:val="000000"/>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60733914" w14:textId="77777777" w:rsidR="00784097" w:rsidRPr="00DB4FC1" w:rsidRDefault="00784097" w:rsidP="00DB4FC1">
            <w:pPr>
              <w:spacing w:after="120" w:line="360" w:lineRule="auto"/>
              <w:rPr>
                <w:rFonts w:ascii="Times New Roman" w:eastAsia="Times New Roman" w:hAnsi="Times New Roman"/>
                <w:b/>
                <w:color w:val="000000"/>
                <w:kern w:val="28"/>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3F619CCA" w14:textId="77777777" w:rsidR="00784097" w:rsidRPr="00DB4FC1" w:rsidRDefault="00784097" w:rsidP="00DB4FC1">
            <w:pPr>
              <w:spacing w:after="120" w:line="360" w:lineRule="auto"/>
              <w:rPr>
                <w:rFonts w:ascii="Times New Roman" w:eastAsia="Times New Roman" w:hAnsi="Times New Roman"/>
                <w:b/>
                <w:color w:val="000000"/>
                <w:kern w:val="28"/>
                <w:sz w:val="24"/>
                <w:szCs w:val="24"/>
                <w:lang w:val="en-GB"/>
              </w:rPr>
            </w:pPr>
          </w:p>
        </w:tc>
      </w:tr>
      <w:tr w:rsidR="00784097" w:rsidRPr="00DB4FC1" w14:paraId="004B8F8E" w14:textId="77777777" w:rsidTr="00784097">
        <w:tc>
          <w:tcPr>
            <w:tcW w:w="895" w:type="dxa"/>
            <w:tcBorders>
              <w:top w:val="single" w:sz="4" w:space="0" w:color="auto"/>
              <w:left w:val="single" w:sz="4" w:space="0" w:color="auto"/>
              <w:bottom w:val="single" w:sz="4" w:space="0" w:color="auto"/>
              <w:right w:val="single" w:sz="4" w:space="0" w:color="auto"/>
            </w:tcBorders>
          </w:tcPr>
          <w:p w14:paraId="1A6521A5" w14:textId="77777777" w:rsidR="00784097" w:rsidRPr="00DB4FC1" w:rsidRDefault="00784097">
            <w:pPr>
              <w:numPr>
                <w:ilvl w:val="0"/>
                <w:numId w:val="333"/>
              </w:numPr>
              <w:spacing w:after="120" w:line="360" w:lineRule="auto"/>
              <w:contextualSpacing/>
              <w:rPr>
                <w:rFonts w:ascii="Times New Roman" w:eastAsia="Times New Roman" w:hAnsi="Times New Roman"/>
                <w:bCs/>
                <w:color w:val="000000"/>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4C881DF"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Hacksaws</w:t>
            </w:r>
          </w:p>
        </w:tc>
        <w:tc>
          <w:tcPr>
            <w:tcW w:w="2070" w:type="dxa"/>
            <w:tcBorders>
              <w:top w:val="single" w:sz="4" w:space="0" w:color="auto"/>
              <w:left w:val="single" w:sz="4" w:space="0" w:color="auto"/>
              <w:bottom w:val="single" w:sz="4" w:space="0" w:color="auto"/>
              <w:right w:val="single" w:sz="4" w:space="0" w:color="auto"/>
            </w:tcBorders>
          </w:tcPr>
          <w:p w14:paraId="0B2B1411"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EAD91AB"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33B9F728"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1:1</w:t>
            </w:r>
          </w:p>
        </w:tc>
      </w:tr>
      <w:tr w:rsidR="00784097" w:rsidRPr="00DB4FC1" w14:paraId="53667BA7" w14:textId="77777777" w:rsidTr="00784097">
        <w:tc>
          <w:tcPr>
            <w:tcW w:w="895" w:type="dxa"/>
            <w:tcBorders>
              <w:top w:val="single" w:sz="4" w:space="0" w:color="auto"/>
              <w:left w:val="single" w:sz="4" w:space="0" w:color="auto"/>
              <w:bottom w:val="single" w:sz="4" w:space="0" w:color="auto"/>
              <w:right w:val="single" w:sz="4" w:space="0" w:color="auto"/>
            </w:tcBorders>
          </w:tcPr>
          <w:p w14:paraId="6DCEDBC7" w14:textId="77777777" w:rsidR="00784097" w:rsidRPr="00DB4FC1" w:rsidRDefault="00784097">
            <w:pPr>
              <w:numPr>
                <w:ilvl w:val="0"/>
                <w:numId w:val="333"/>
              </w:numPr>
              <w:spacing w:after="120" w:line="360" w:lineRule="auto"/>
              <w:contextualSpacing/>
              <w:rPr>
                <w:rFonts w:ascii="Times New Roman" w:eastAsia="Times New Roman" w:hAnsi="Times New Roman"/>
                <w:bCs/>
                <w:color w:val="000000"/>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3D24D0B"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Striping knives</w:t>
            </w:r>
          </w:p>
        </w:tc>
        <w:tc>
          <w:tcPr>
            <w:tcW w:w="2070" w:type="dxa"/>
            <w:tcBorders>
              <w:top w:val="single" w:sz="4" w:space="0" w:color="auto"/>
              <w:left w:val="single" w:sz="4" w:space="0" w:color="auto"/>
              <w:bottom w:val="single" w:sz="4" w:space="0" w:color="auto"/>
              <w:right w:val="single" w:sz="4" w:space="0" w:color="auto"/>
            </w:tcBorders>
          </w:tcPr>
          <w:p w14:paraId="25E26881"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9CFD79B"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358F3EBC"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1:1</w:t>
            </w:r>
          </w:p>
        </w:tc>
      </w:tr>
      <w:tr w:rsidR="00784097" w:rsidRPr="00DB4FC1" w14:paraId="0F0D05B0" w14:textId="77777777" w:rsidTr="00784097">
        <w:tc>
          <w:tcPr>
            <w:tcW w:w="895" w:type="dxa"/>
            <w:tcBorders>
              <w:top w:val="single" w:sz="4" w:space="0" w:color="auto"/>
              <w:left w:val="single" w:sz="4" w:space="0" w:color="auto"/>
              <w:bottom w:val="single" w:sz="4" w:space="0" w:color="auto"/>
              <w:right w:val="single" w:sz="4" w:space="0" w:color="auto"/>
            </w:tcBorders>
          </w:tcPr>
          <w:p w14:paraId="1DA288D7" w14:textId="77777777" w:rsidR="00784097" w:rsidRPr="00DB4FC1" w:rsidRDefault="00784097">
            <w:pPr>
              <w:numPr>
                <w:ilvl w:val="0"/>
                <w:numId w:val="333"/>
              </w:numPr>
              <w:spacing w:after="120" w:line="360" w:lineRule="auto"/>
              <w:contextualSpacing/>
              <w:rPr>
                <w:rFonts w:ascii="Times New Roman" w:eastAsia="Times New Roman" w:hAnsi="Times New Roman"/>
                <w:bCs/>
                <w:color w:val="000000"/>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F686B68"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Side cutters</w:t>
            </w:r>
          </w:p>
        </w:tc>
        <w:tc>
          <w:tcPr>
            <w:tcW w:w="2070" w:type="dxa"/>
            <w:tcBorders>
              <w:top w:val="single" w:sz="4" w:space="0" w:color="auto"/>
              <w:left w:val="single" w:sz="4" w:space="0" w:color="auto"/>
              <w:bottom w:val="single" w:sz="4" w:space="0" w:color="auto"/>
              <w:right w:val="single" w:sz="4" w:space="0" w:color="auto"/>
            </w:tcBorders>
          </w:tcPr>
          <w:p w14:paraId="63ED63AC"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2515B718"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4D1DE5FD"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1:1</w:t>
            </w:r>
          </w:p>
        </w:tc>
      </w:tr>
      <w:tr w:rsidR="00784097" w:rsidRPr="00DB4FC1" w14:paraId="51604537" w14:textId="77777777" w:rsidTr="00784097">
        <w:tc>
          <w:tcPr>
            <w:tcW w:w="895" w:type="dxa"/>
            <w:tcBorders>
              <w:top w:val="single" w:sz="4" w:space="0" w:color="auto"/>
              <w:left w:val="single" w:sz="4" w:space="0" w:color="auto"/>
              <w:bottom w:val="single" w:sz="4" w:space="0" w:color="auto"/>
              <w:right w:val="single" w:sz="4" w:space="0" w:color="auto"/>
            </w:tcBorders>
          </w:tcPr>
          <w:p w14:paraId="019FDE33" w14:textId="77777777" w:rsidR="00784097" w:rsidRPr="00DB4FC1" w:rsidRDefault="00784097">
            <w:pPr>
              <w:numPr>
                <w:ilvl w:val="0"/>
                <w:numId w:val="333"/>
              </w:numPr>
              <w:spacing w:after="120" w:line="360" w:lineRule="auto"/>
              <w:contextualSpacing/>
              <w:rPr>
                <w:rFonts w:ascii="Times New Roman" w:eastAsia="Times New Roman" w:hAnsi="Times New Roman"/>
                <w:bCs/>
                <w:color w:val="000000"/>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D1BF2E9"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Pliers</w:t>
            </w:r>
          </w:p>
        </w:tc>
        <w:tc>
          <w:tcPr>
            <w:tcW w:w="2070" w:type="dxa"/>
            <w:tcBorders>
              <w:top w:val="single" w:sz="4" w:space="0" w:color="auto"/>
              <w:left w:val="single" w:sz="4" w:space="0" w:color="auto"/>
              <w:bottom w:val="single" w:sz="4" w:space="0" w:color="auto"/>
              <w:right w:val="single" w:sz="4" w:space="0" w:color="auto"/>
            </w:tcBorders>
          </w:tcPr>
          <w:p w14:paraId="6442D12D"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25F8C61"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569947B1"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1:1</w:t>
            </w:r>
          </w:p>
        </w:tc>
      </w:tr>
      <w:tr w:rsidR="00784097" w:rsidRPr="00DB4FC1" w14:paraId="2E7A04B7" w14:textId="77777777" w:rsidTr="00784097">
        <w:tc>
          <w:tcPr>
            <w:tcW w:w="895" w:type="dxa"/>
            <w:tcBorders>
              <w:top w:val="single" w:sz="4" w:space="0" w:color="auto"/>
              <w:left w:val="single" w:sz="4" w:space="0" w:color="auto"/>
              <w:bottom w:val="single" w:sz="4" w:space="0" w:color="auto"/>
              <w:right w:val="single" w:sz="4" w:space="0" w:color="auto"/>
            </w:tcBorders>
          </w:tcPr>
          <w:p w14:paraId="754C28BE" w14:textId="77777777" w:rsidR="00784097" w:rsidRPr="00DB4FC1" w:rsidRDefault="00784097">
            <w:pPr>
              <w:numPr>
                <w:ilvl w:val="0"/>
                <w:numId w:val="333"/>
              </w:numPr>
              <w:spacing w:after="120" w:line="360" w:lineRule="auto"/>
              <w:contextualSpacing/>
              <w:rPr>
                <w:rFonts w:ascii="Times New Roman" w:eastAsia="Times New Roman" w:hAnsi="Times New Roman"/>
                <w:bCs/>
                <w:color w:val="000000"/>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5C3F218"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Tape measure</w:t>
            </w:r>
          </w:p>
        </w:tc>
        <w:tc>
          <w:tcPr>
            <w:tcW w:w="2070" w:type="dxa"/>
            <w:tcBorders>
              <w:top w:val="single" w:sz="4" w:space="0" w:color="auto"/>
              <w:left w:val="single" w:sz="4" w:space="0" w:color="auto"/>
              <w:bottom w:val="single" w:sz="4" w:space="0" w:color="auto"/>
              <w:right w:val="single" w:sz="4" w:space="0" w:color="auto"/>
            </w:tcBorders>
          </w:tcPr>
          <w:p w14:paraId="492B39F1"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A5AA75F"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22D3B2AB"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1:1</w:t>
            </w:r>
          </w:p>
        </w:tc>
      </w:tr>
      <w:tr w:rsidR="00784097" w:rsidRPr="00DB4FC1" w14:paraId="306EC31B" w14:textId="77777777" w:rsidTr="00784097">
        <w:tc>
          <w:tcPr>
            <w:tcW w:w="895" w:type="dxa"/>
            <w:tcBorders>
              <w:top w:val="single" w:sz="4" w:space="0" w:color="auto"/>
              <w:left w:val="single" w:sz="4" w:space="0" w:color="auto"/>
              <w:bottom w:val="single" w:sz="4" w:space="0" w:color="auto"/>
              <w:right w:val="single" w:sz="4" w:space="0" w:color="auto"/>
            </w:tcBorders>
          </w:tcPr>
          <w:p w14:paraId="1A13BBF8" w14:textId="77777777" w:rsidR="00784097" w:rsidRPr="00DB4FC1" w:rsidRDefault="00784097">
            <w:pPr>
              <w:numPr>
                <w:ilvl w:val="0"/>
                <w:numId w:val="333"/>
              </w:numPr>
              <w:spacing w:after="120" w:line="360" w:lineRule="auto"/>
              <w:contextualSpacing/>
              <w:rPr>
                <w:rFonts w:ascii="Times New Roman" w:eastAsia="Times New Roman" w:hAnsi="Times New Roman"/>
                <w:bCs/>
                <w:color w:val="000000"/>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21EEA9F"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Try Square</w:t>
            </w:r>
          </w:p>
        </w:tc>
        <w:tc>
          <w:tcPr>
            <w:tcW w:w="2070" w:type="dxa"/>
            <w:tcBorders>
              <w:top w:val="single" w:sz="4" w:space="0" w:color="auto"/>
              <w:left w:val="single" w:sz="4" w:space="0" w:color="auto"/>
              <w:bottom w:val="single" w:sz="4" w:space="0" w:color="auto"/>
              <w:right w:val="single" w:sz="4" w:space="0" w:color="auto"/>
            </w:tcBorders>
          </w:tcPr>
          <w:p w14:paraId="771B7AD9"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444D3A9"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0F7902D8"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1:1</w:t>
            </w:r>
          </w:p>
        </w:tc>
      </w:tr>
      <w:tr w:rsidR="00784097" w:rsidRPr="00DB4FC1" w14:paraId="7D8300A6" w14:textId="77777777" w:rsidTr="00784097">
        <w:tc>
          <w:tcPr>
            <w:tcW w:w="895" w:type="dxa"/>
            <w:tcBorders>
              <w:top w:val="single" w:sz="4" w:space="0" w:color="auto"/>
              <w:left w:val="single" w:sz="4" w:space="0" w:color="auto"/>
              <w:bottom w:val="single" w:sz="4" w:space="0" w:color="auto"/>
              <w:right w:val="single" w:sz="4" w:space="0" w:color="auto"/>
            </w:tcBorders>
          </w:tcPr>
          <w:p w14:paraId="243FA3D9" w14:textId="77777777" w:rsidR="00784097" w:rsidRPr="00DB4FC1" w:rsidRDefault="00784097">
            <w:pPr>
              <w:numPr>
                <w:ilvl w:val="0"/>
                <w:numId w:val="333"/>
              </w:numPr>
              <w:spacing w:after="120" w:line="360" w:lineRule="auto"/>
              <w:contextualSpacing/>
              <w:rPr>
                <w:rFonts w:ascii="Times New Roman" w:eastAsia="Times New Roman" w:hAnsi="Times New Roman"/>
                <w:bCs/>
                <w:color w:val="000000"/>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87D88C9"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Spirit level</w:t>
            </w:r>
          </w:p>
        </w:tc>
        <w:tc>
          <w:tcPr>
            <w:tcW w:w="2070" w:type="dxa"/>
            <w:tcBorders>
              <w:top w:val="single" w:sz="4" w:space="0" w:color="auto"/>
              <w:left w:val="single" w:sz="4" w:space="0" w:color="auto"/>
              <w:bottom w:val="single" w:sz="4" w:space="0" w:color="auto"/>
              <w:right w:val="single" w:sz="4" w:space="0" w:color="auto"/>
            </w:tcBorders>
          </w:tcPr>
          <w:p w14:paraId="42F54F67"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57F3E7BA"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430DA515"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1:1</w:t>
            </w:r>
          </w:p>
        </w:tc>
      </w:tr>
      <w:tr w:rsidR="00784097" w:rsidRPr="00DB4FC1" w14:paraId="4619D411" w14:textId="77777777" w:rsidTr="00784097">
        <w:tc>
          <w:tcPr>
            <w:tcW w:w="895" w:type="dxa"/>
            <w:tcBorders>
              <w:top w:val="single" w:sz="4" w:space="0" w:color="auto"/>
              <w:left w:val="single" w:sz="4" w:space="0" w:color="auto"/>
              <w:bottom w:val="single" w:sz="4" w:space="0" w:color="auto"/>
              <w:right w:val="single" w:sz="4" w:space="0" w:color="auto"/>
            </w:tcBorders>
          </w:tcPr>
          <w:p w14:paraId="25BCE155" w14:textId="77777777" w:rsidR="00784097" w:rsidRPr="00DB4FC1" w:rsidRDefault="00784097">
            <w:pPr>
              <w:numPr>
                <w:ilvl w:val="0"/>
                <w:numId w:val="333"/>
              </w:numPr>
              <w:spacing w:after="120" w:line="360" w:lineRule="auto"/>
              <w:contextualSpacing/>
              <w:rPr>
                <w:rFonts w:ascii="Times New Roman" w:eastAsia="Times New Roman" w:hAnsi="Times New Roman"/>
                <w:bCs/>
                <w:color w:val="000000"/>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A1D4BA0"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Assorted Screw driver</w:t>
            </w:r>
          </w:p>
        </w:tc>
        <w:tc>
          <w:tcPr>
            <w:tcW w:w="2070" w:type="dxa"/>
            <w:tcBorders>
              <w:top w:val="single" w:sz="4" w:space="0" w:color="auto"/>
              <w:left w:val="single" w:sz="4" w:space="0" w:color="auto"/>
              <w:bottom w:val="single" w:sz="4" w:space="0" w:color="auto"/>
              <w:right w:val="single" w:sz="4" w:space="0" w:color="auto"/>
            </w:tcBorders>
          </w:tcPr>
          <w:p w14:paraId="30EB197C"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63D7427"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3E9DC84C"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1:1</w:t>
            </w:r>
          </w:p>
        </w:tc>
      </w:tr>
      <w:tr w:rsidR="00784097" w:rsidRPr="00DB4FC1" w14:paraId="5CBB9C96" w14:textId="77777777" w:rsidTr="00784097">
        <w:tc>
          <w:tcPr>
            <w:tcW w:w="895" w:type="dxa"/>
            <w:tcBorders>
              <w:top w:val="single" w:sz="4" w:space="0" w:color="auto"/>
              <w:left w:val="single" w:sz="4" w:space="0" w:color="auto"/>
              <w:bottom w:val="single" w:sz="4" w:space="0" w:color="auto"/>
              <w:right w:val="single" w:sz="4" w:space="0" w:color="auto"/>
            </w:tcBorders>
          </w:tcPr>
          <w:p w14:paraId="67E95C73" w14:textId="77777777" w:rsidR="00784097" w:rsidRPr="00DB4FC1" w:rsidRDefault="00784097">
            <w:pPr>
              <w:numPr>
                <w:ilvl w:val="0"/>
                <w:numId w:val="333"/>
              </w:numPr>
              <w:spacing w:after="120" w:line="360" w:lineRule="auto"/>
              <w:contextualSpacing/>
              <w:rPr>
                <w:rFonts w:ascii="Times New Roman" w:eastAsia="Times New Roman" w:hAnsi="Times New Roman"/>
                <w:bCs/>
                <w:color w:val="000000"/>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E8CA488"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Assorted hammers</w:t>
            </w:r>
          </w:p>
        </w:tc>
        <w:tc>
          <w:tcPr>
            <w:tcW w:w="2070" w:type="dxa"/>
            <w:tcBorders>
              <w:top w:val="single" w:sz="4" w:space="0" w:color="auto"/>
              <w:left w:val="single" w:sz="4" w:space="0" w:color="auto"/>
              <w:bottom w:val="single" w:sz="4" w:space="0" w:color="auto"/>
              <w:right w:val="single" w:sz="4" w:space="0" w:color="auto"/>
            </w:tcBorders>
          </w:tcPr>
          <w:p w14:paraId="7490DFCD"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4E6B8FA"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52533240"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1:1</w:t>
            </w:r>
          </w:p>
        </w:tc>
      </w:tr>
      <w:tr w:rsidR="00784097" w:rsidRPr="00DB4FC1" w14:paraId="2CB9E0BB" w14:textId="77777777" w:rsidTr="00784097">
        <w:tc>
          <w:tcPr>
            <w:tcW w:w="895" w:type="dxa"/>
            <w:tcBorders>
              <w:top w:val="single" w:sz="4" w:space="0" w:color="auto"/>
              <w:left w:val="single" w:sz="4" w:space="0" w:color="auto"/>
              <w:bottom w:val="single" w:sz="4" w:space="0" w:color="auto"/>
              <w:right w:val="single" w:sz="4" w:space="0" w:color="auto"/>
            </w:tcBorders>
          </w:tcPr>
          <w:p w14:paraId="24731071" w14:textId="77777777" w:rsidR="00784097" w:rsidRPr="00DB4FC1" w:rsidRDefault="00784097">
            <w:pPr>
              <w:numPr>
                <w:ilvl w:val="0"/>
                <w:numId w:val="333"/>
              </w:numPr>
              <w:spacing w:after="120" w:line="360" w:lineRule="auto"/>
              <w:contextualSpacing/>
              <w:rPr>
                <w:rFonts w:ascii="Times New Roman" w:eastAsia="Times New Roman" w:hAnsi="Times New Roman"/>
                <w:bCs/>
                <w:color w:val="000000"/>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D4A92BE"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color w:val="000000"/>
                <w:kern w:val="28"/>
                <w:sz w:val="24"/>
                <w:szCs w:val="24"/>
                <w:lang w:val="en-GB"/>
              </w:rPr>
              <w:t>Crimping tools</w:t>
            </w:r>
          </w:p>
        </w:tc>
        <w:tc>
          <w:tcPr>
            <w:tcW w:w="2070" w:type="dxa"/>
            <w:tcBorders>
              <w:top w:val="single" w:sz="4" w:space="0" w:color="auto"/>
              <w:left w:val="single" w:sz="4" w:space="0" w:color="auto"/>
              <w:bottom w:val="single" w:sz="4" w:space="0" w:color="auto"/>
              <w:right w:val="single" w:sz="4" w:space="0" w:color="auto"/>
            </w:tcBorders>
          </w:tcPr>
          <w:p w14:paraId="60EC7F1A"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6BD500DA"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658EA76D"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1:5</w:t>
            </w:r>
          </w:p>
        </w:tc>
      </w:tr>
      <w:tr w:rsidR="00784097" w:rsidRPr="00DB4FC1" w14:paraId="313232A9" w14:textId="77777777" w:rsidTr="00784097">
        <w:tc>
          <w:tcPr>
            <w:tcW w:w="895" w:type="dxa"/>
            <w:tcBorders>
              <w:top w:val="single" w:sz="4" w:space="0" w:color="auto"/>
              <w:left w:val="single" w:sz="4" w:space="0" w:color="auto"/>
              <w:bottom w:val="single" w:sz="4" w:space="0" w:color="auto"/>
              <w:right w:val="single" w:sz="4" w:space="0" w:color="auto"/>
            </w:tcBorders>
          </w:tcPr>
          <w:p w14:paraId="71EF417E" w14:textId="77777777" w:rsidR="00784097" w:rsidRPr="00DB4FC1" w:rsidRDefault="00784097">
            <w:pPr>
              <w:numPr>
                <w:ilvl w:val="0"/>
                <w:numId w:val="333"/>
              </w:numPr>
              <w:spacing w:after="120" w:line="360" w:lineRule="auto"/>
              <w:contextualSpacing/>
              <w:rPr>
                <w:rFonts w:ascii="Times New Roman" w:eastAsia="Times New Roman" w:hAnsi="Times New Roman"/>
                <w:bCs/>
                <w:color w:val="000000"/>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2B07DA2"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PPEs</w:t>
            </w:r>
          </w:p>
        </w:tc>
        <w:tc>
          <w:tcPr>
            <w:tcW w:w="2070" w:type="dxa"/>
            <w:tcBorders>
              <w:top w:val="single" w:sz="4" w:space="0" w:color="auto"/>
              <w:left w:val="single" w:sz="4" w:space="0" w:color="auto"/>
              <w:bottom w:val="single" w:sz="4" w:space="0" w:color="auto"/>
              <w:right w:val="single" w:sz="4" w:space="0" w:color="auto"/>
            </w:tcBorders>
          </w:tcPr>
          <w:p w14:paraId="47D050E5"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DBC3F02"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59C9E3BA"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1:1</w:t>
            </w:r>
          </w:p>
        </w:tc>
      </w:tr>
      <w:tr w:rsidR="00784097" w:rsidRPr="00DB4FC1" w14:paraId="0356E757" w14:textId="77777777" w:rsidTr="00784097">
        <w:tc>
          <w:tcPr>
            <w:tcW w:w="895" w:type="dxa"/>
            <w:tcBorders>
              <w:top w:val="single" w:sz="4" w:space="0" w:color="auto"/>
              <w:left w:val="single" w:sz="4" w:space="0" w:color="auto"/>
              <w:bottom w:val="single" w:sz="4" w:space="0" w:color="auto"/>
              <w:right w:val="single" w:sz="4" w:space="0" w:color="auto"/>
            </w:tcBorders>
          </w:tcPr>
          <w:p w14:paraId="6DCE39EF" w14:textId="77777777" w:rsidR="00784097" w:rsidRPr="00DB4FC1" w:rsidRDefault="00784097">
            <w:pPr>
              <w:numPr>
                <w:ilvl w:val="0"/>
                <w:numId w:val="333"/>
              </w:numPr>
              <w:spacing w:after="120" w:line="360" w:lineRule="auto"/>
              <w:contextualSpacing/>
              <w:rPr>
                <w:rFonts w:ascii="Times New Roman" w:eastAsia="Times New Roman" w:hAnsi="Times New Roman"/>
                <w:bCs/>
                <w:color w:val="000000"/>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B917D0A"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Multimeters</w:t>
            </w:r>
          </w:p>
        </w:tc>
        <w:tc>
          <w:tcPr>
            <w:tcW w:w="2070" w:type="dxa"/>
            <w:tcBorders>
              <w:top w:val="single" w:sz="4" w:space="0" w:color="auto"/>
              <w:left w:val="single" w:sz="4" w:space="0" w:color="auto"/>
              <w:bottom w:val="single" w:sz="4" w:space="0" w:color="auto"/>
              <w:right w:val="single" w:sz="4" w:space="0" w:color="auto"/>
            </w:tcBorders>
          </w:tcPr>
          <w:p w14:paraId="37769BCF"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5C44305C"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3F00234C"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1:5</w:t>
            </w:r>
          </w:p>
        </w:tc>
      </w:tr>
      <w:tr w:rsidR="00784097" w:rsidRPr="00DB4FC1" w14:paraId="267DFC73" w14:textId="77777777" w:rsidTr="00784097">
        <w:tc>
          <w:tcPr>
            <w:tcW w:w="895" w:type="dxa"/>
            <w:tcBorders>
              <w:top w:val="single" w:sz="4" w:space="0" w:color="auto"/>
              <w:left w:val="single" w:sz="4" w:space="0" w:color="auto"/>
              <w:bottom w:val="single" w:sz="4" w:space="0" w:color="auto"/>
              <w:right w:val="single" w:sz="4" w:space="0" w:color="auto"/>
            </w:tcBorders>
          </w:tcPr>
          <w:p w14:paraId="37F5A815" w14:textId="77777777" w:rsidR="00784097" w:rsidRPr="00DB4FC1" w:rsidRDefault="00784097">
            <w:pPr>
              <w:numPr>
                <w:ilvl w:val="0"/>
                <w:numId w:val="333"/>
              </w:numPr>
              <w:spacing w:after="120" w:line="360" w:lineRule="auto"/>
              <w:contextualSpacing/>
              <w:rPr>
                <w:rFonts w:ascii="Times New Roman" w:eastAsia="Times New Roman" w:hAnsi="Times New Roman"/>
                <w:bCs/>
                <w:color w:val="000000"/>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63DFF4C"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Clamp meters</w:t>
            </w:r>
          </w:p>
        </w:tc>
        <w:tc>
          <w:tcPr>
            <w:tcW w:w="2070" w:type="dxa"/>
            <w:tcBorders>
              <w:top w:val="single" w:sz="4" w:space="0" w:color="auto"/>
              <w:left w:val="single" w:sz="4" w:space="0" w:color="auto"/>
              <w:bottom w:val="single" w:sz="4" w:space="0" w:color="auto"/>
              <w:right w:val="single" w:sz="4" w:space="0" w:color="auto"/>
            </w:tcBorders>
          </w:tcPr>
          <w:p w14:paraId="7378065C"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5E98EC02"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2BA2FAD8"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1:5</w:t>
            </w:r>
          </w:p>
        </w:tc>
      </w:tr>
      <w:tr w:rsidR="00784097" w:rsidRPr="00DB4FC1" w14:paraId="338E5D63" w14:textId="77777777" w:rsidTr="00784097">
        <w:tc>
          <w:tcPr>
            <w:tcW w:w="895" w:type="dxa"/>
            <w:tcBorders>
              <w:top w:val="single" w:sz="4" w:space="0" w:color="auto"/>
              <w:left w:val="single" w:sz="4" w:space="0" w:color="auto"/>
              <w:bottom w:val="single" w:sz="4" w:space="0" w:color="auto"/>
              <w:right w:val="single" w:sz="4" w:space="0" w:color="auto"/>
            </w:tcBorders>
          </w:tcPr>
          <w:p w14:paraId="4A4A824C" w14:textId="77777777" w:rsidR="00784097" w:rsidRPr="00DB4FC1" w:rsidRDefault="00784097">
            <w:pPr>
              <w:numPr>
                <w:ilvl w:val="0"/>
                <w:numId w:val="333"/>
              </w:numPr>
              <w:spacing w:after="120" w:line="360" w:lineRule="auto"/>
              <w:contextualSpacing/>
              <w:rPr>
                <w:rFonts w:ascii="Times New Roman" w:eastAsia="Times New Roman" w:hAnsi="Times New Roman"/>
                <w:bCs/>
                <w:color w:val="000000"/>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7757221"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Earth resistance meter</w:t>
            </w:r>
          </w:p>
        </w:tc>
        <w:tc>
          <w:tcPr>
            <w:tcW w:w="2070" w:type="dxa"/>
            <w:tcBorders>
              <w:top w:val="single" w:sz="4" w:space="0" w:color="auto"/>
              <w:left w:val="single" w:sz="4" w:space="0" w:color="auto"/>
              <w:bottom w:val="single" w:sz="4" w:space="0" w:color="auto"/>
              <w:right w:val="single" w:sz="4" w:space="0" w:color="auto"/>
            </w:tcBorders>
          </w:tcPr>
          <w:p w14:paraId="5FA831A1"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5284DEEE"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4E692A73"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1:5</w:t>
            </w:r>
          </w:p>
        </w:tc>
      </w:tr>
      <w:tr w:rsidR="00784097" w:rsidRPr="00DB4FC1" w14:paraId="54D662F9" w14:textId="77777777" w:rsidTr="00784097">
        <w:tc>
          <w:tcPr>
            <w:tcW w:w="895" w:type="dxa"/>
            <w:tcBorders>
              <w:top w:val="single" w:sz="4" w:space="0" w:color="auto"/>
              <w:left w:val="single" w:sz="4" w:space="0" w:color="auto"/>
              <w:bottom w:val="single" w:sz="4" w:space="0" w:color="auto"/>
              <w:right w:val="single" w:sz="4" w:space="0" w:color="auto"/>
            </w:tcBorders>
          </w:tcPr>
          <w:p w14:paraId="77A1701C" w14:textId="77777777" w:rsidR="00784097" w:rsidRPr="00DB4FC1" w:rsidRDefault="00784097">
            <w:pPr>
              <w:numPr>
                <w:ilvl w:val="0"/>
                <w:numId w:val="333"/>
              </w:numPr>
              <w:spacing w:after="120" w:line="360" w:lineRule="auto"/>
              <w:contextualSpacing/>
              <w:rPr>
                <w:rFonts w:ascii="Times New Roman" w:eastAsia="Times New Roman" w:hAnsi="Times New Roman"/>
                <w:bCs/>
                <w:color w:val="000000"/>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756D783"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Stocks &amp; Dies</w:t>
            </w:r>
          </w:p>
        </w:tc>
        <w:tc>
          <w:tcPr>
            <w:tcW w:w="2070" w:type="dxa"/>
            <w:tcBorders>
              <w:top w:val="single" w:sz="4" w:space="0" w:color="auto"/>
              <w:left w:val="single" w:sz="4" w:space="0" w:color="auto"/>
              <w:bottom w:val="single" w:sz="4" w:space="0" w:color="auto"/>
              <w:right w:val="single" w:sz="4" w:space="0" w:color="auto"/>
            </w:tcBorders>
          </w:tcPr>
          <w:p w14:paraId="29968173"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DF0EFD9"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6F2E0DDA"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1:5</w:t>
            </w:r>
          </w:p>
        </w:tc>
      </w:tr>
      <w:tr w:rsidR="00784097" w:rsidRPr="00DB4FC1" w14:paraId="630FDD29" w14:textId="77777777" w:rsidTr="00784097">
        <w:tc>
          <w:tcPr>
            <w:tcW w:w="895" w:type="dxa"/>
            <w:tcBorders>
              <w:top w:val="single" w:sz="4" w:space="0" w:color="auto"/>
              <w:left w:val="single" w:sz="4" w:space="0" w:color="auto"/>
              <w:bottom w:val="single" w:sz="4" w:space="0" w:color="auto"/>
              <w:right w:val="single" w:sz="4" w:space="0" w:color="auto"/>
            </w:tcBorders>
          </w:tcPr>
          <w:p w14:paraId="3F9FD12F" w14:textId="77777777" w:rsidR="00784097" w:rsidRPr="00DB4FC1" w:rsidRDefault="00784097">
            <w:pPr>
              <w:numPr>
                <w:ilvl w:val="0"/>
                <w:numId w:val="333"/>
              </w:numPr>
              <w:spacing w:after="120" w:line="360" w:lineRule="auto"/>
              <w:contextualSpacing/>
              <w:rPr>
                <w:rFonts w:ascii="Times New Roman" w:eastAsia="Times New Roman" w:hAnsi="Times New Roman"/>
                <w:bCs/>
                <w:color w:val="000000"/>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128D309"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Vices</w:t>
            </w:r>
          </w:p>
        </w:tc>
        <w:tc>
          <w:tcPr>
            <w:tcW w:w="2070" w:type="dxa"/>
            <w:tcBorders>
              <w:top w:val="single" w:sz="4" w:space="0" w:color="auto"/>
              <w:left w:val="single" w:sz="4" w:space="0" w:color="auto"/>
              <w:bottom w:val="single" w:sz="4" w:space="0" w:color="auto"/>
              <w:right w:val="single" w:sz="4" w:space="0" w:color="auto"/>
            </w:tcBorders>
          </w:tcPr>
          <w:p w14:paraId="4634EDBD"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7915408"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1D51B816"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1:5</w:t>
            </w:r>
          </w:p>
        </w:tc>
      </w:tr>
      <w:tr w:rsidR="00784097" w:rsidRPr="00DB4FC1" w14:paraId="563DEEE8" w14:textId="77777777" w:rsidTr="00784097">
        <w:tc>
          <w:tcPr>
            <w:tcW w:w="895" w:type="dxa"/>
            <w:tcBorders>
              <w:top w:val="single" w:sz="4" w:space="0" w:color="auto"/>
              <w:left w:val="single" w:sz="4" w:space="0" w:color="auto"/>
              <w:bottom w:val="single" w:sz="4" w:space="0" w:color="auto"/>
              <w:right w:val="single" w:sz="4" w:space="0" w:color="auto"/>
            </w:tcBorders>
          </w:tcPr>
          <w:p w14:paraId="72A45E6F" w14:textId="77777777" w:rsidR="00784097" w:rsidRPr="00DB4FC1" w:rsidRDefault="00784097">
            <w:pPr>
              <w:numPr>
                <w:ilvl w:val="0"/>
                <w:numId w:val="333"/>
              </w:numPr>
              <w:spacing w:after="120" w:line="360" w:lineRule="auto"/>
              <w:contextualSpacing/>
              <w:rPr>
                <w:rFonts w:ascii="Times New Roman" w:eastAsia="Times New Roman" w:hAnsi="Times New Roman"/>
                <w:bCs/>
                <w:color w:val="000000"/>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6C7C1C9"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 xml:space="preserve">Oscilloscope </w:t>
            </w:r>
          </w:p>
        </w:tc>
        <w:tc>
          <w:tcPr>
            <w:tcW w:w="2070" w:type="dxa"/>
            <w:tcBorders>
              <w:top w:val="single" w:sz="4" w:space="0" w:color="auto"/>
              <w:left w:val="single" w:sz="4" w:space="0" w:color="auto"/>
              <w:bottom w:val="single" w:sz="4" w:space="0" w:color="auto"/>
              <w:right w:val="single" w:sz="4" w:space="0" w:color="auto"/>
            </w:tcBorders>
          </w:tcPr>
          <w:p w14:paraId="5862006E"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2B74F95"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0D74D5E2"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1:5</w:t>
            </w:r>
          </w:p>
        </w:tc>
      </w:tr>
      <w:tr w:rsidR="00784097" w:rsidRPr="00DB4FC1" w14:paraId="54E33121" w14:textId="77777777" w:rsidTr="00784097">
        <w:tc>
          <w:tcPr>
            <w:tcW w:w="895" w:type="dxa"/>
            <w:tcBorders>
              <w:top w:val="single" w:sz="4" w:space="0" w:color="auto"/>
              <w:left w:val="single" w:sz="4" w:space="0" w:color="auto"/>
              <w:bottom w:val="single" w:sz="4" w:space="0" w:color="auto"/>
              <w:right w:val="single" w:sz="4" w:space="0" w:color="auto"/>
            </w:tcBorders>
          </w:tcPr>
          <w:p w14:paraId="21030FC7" w14:textId="77777777" w:rsidR="00784097" w:rsidRPr="00DB4FC1" w:rsidRDefault="00784097">
            <w:pPr>
              <w:numPr>
                <w:ilvl w:val="0"/>
                <w:numId w:val="333"/>
              </w:numPr>
              <w:spacing w:after="120" w:line="360" w:lineRule="auto"/>
              <w:contextualSpacing/>
              <w:rPr>
                <w:rFonts w:ascii="Times New Roman" w:eastAsia="Times New Roman" w:hAnsi="Times New Roman"/>
                <w:bCs/>
                <w:color w:val="000000"/>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D810270"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Pipe bending Machine</w:t>
            </w:r>
          </w:p>
        </w:tc>
        <w:tc>
          <w:tcPr>
            <w:tcW w:w="2070" w:type="dxa"/>
            <w:tcBorders>
              <w:top w:val="single" w:sz="4" w:space="0" w:color="auto"/>
              <w:left w:val="single" w:sz="4" w:space="0" w:color="auto"/>
              <w:bottom w:val="single" w:sz="4" w:space="0" w:color="auto"/>
              <w:right w:val="single" w:sz="4" w:space="0" w:color="auto"/>
            </w:tcBorders>
          </w:tcPr>
          <w:p w14:paraId="29473E8F"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2D37AC72"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4BDF699B"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1:5</w:t>
            </w:r>
          </w:p>
        </w:tc>
      </w:tr>
      <w:tr w:rsidR="00784097" w:rsidRPr="00DB4FC1" w14:paraId="1B842C6F" w14:textId="77777777" w:rsidTr="00784097">
        <w:tc>
          <w:tcPr>
            <w:tcW w:w="895" w:type="dxa"/>
            <w:tcBorders>
              <w:top w:val="single" w:sz="4" w:space="0" w:color="auto"/>
              <w:left w:val="single" w:sz="4" w:space="0" w:color="auto"/>
              <w:bottom w:val="single" w:sz="4" w:space="0" w:color="auto"/>
              <w:right w:val="single" w:sz="4" w:space="0" w:color="auto"/>
            </w:tcBorders>
          </w:tcPr>
          <w:p w14:paraId="2AE0A651" w14:textId="77777777" w:rsidR="00784097" w:rsidRPr="00DB4FC1" w:rsidRDefault="00784097">
            <w:pPr>
              <w:numPr>
                <w:ilvl w:val="0"/>
                <w:numId w:val="333"/>
              </w:numPr>
              <w:spacing w:after="120" w:line="360" w:lineRule="auto"/>
              <w:contextualSpacing/>
              <w:rPr>
                <w:rFonts w:ascii="Times New Roman" w:eastAsia="Times New Roman" w:hAnsi="Times New Roman"/>
                <w:bCs/>
                <w:color w:val="000000"/>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759376A"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Bending spring</w:t>
            </w:r>
          </w:p>
        </w:tc>
        <w:tc>
          <w:tcPr>
            <w:tcW w:w="2070" w:type="dxa"/>
            <w:tcBorders>
              <w:top w:val="single" w:sz="4" w:space="0" w:color="auto"/>
              <w:left w:val="single" w:sz="4" w:space="0" w:color="auto"/>
              <w:bottom w:val="single" w:sz="4" w:space="0" w:color="auto"/>
              <w:right w:val="single" w:sz="4" w:space="0" w:color="auto"/>
            </w:tcBorders>
          </w:tcPr>
          <w:p w14:paraId="04AF83A6"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5C5A3C3D"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0CC5CE33"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1:5</w:t>
            </w:r>
          </w:p>
        </w:tc>
      </w:tr>
      <w:tr w:rsidR="00784097" w:rsidRPr="00DB4FC1" w14:paraId="5AED9319" w14:textId="77777777" w:rsidTr="00784097">
        <w:tc>
          <w:tcPr>
            <w:tcW w:w="895" w:type="dxa"/>
            <w:tcBorders>
              <w:top w:val="single" w:sz="4" w:space="0" w:color="auto"/>
              <w:left w:val="single" w:sz="4" w:space="0" w:color="auto"/>
              <w:bottom w:val="single" w:sz="4" w:space="0" w:color="auto"/>
              <w:right w:val="single" w:sz="4" w:space="0" w:color="auto"/>
            </w:tcBorders>
          </w:tcPr>
          <w:p w14:paraId="38A950C0" w14:textId="77777777" w:rsidR="00784097" w:rsidRPr="00DB4FC1" w:rsidRDefault="00784097">
            <w:pPr>
              <w:numPr>
                <w:ilvl w:val="0"/>
                <w:numId w:val="333"/>
              </w:numPr>
              <w:spacing w:after="120" w:line="360" w:lineRule="auto"/>
              <w:contextualSpacing/>
              <w:rPr>
                <w:rFonts w:ascii="Times New Roman" w:eastAsia="Times New Roman" w:hAnsi="Times New Roman"/>
                <w:bCs/>
                <w:color w:val="000000"/>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28BB8F4"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Drilling machines</w:t>
            </w:r>
          </w:p>
        </w:tc>
        <w:tc>
          <w:tcPr>
            <w:tcW w:w="2070" w:type="dxa"/>
            <w:tcBorders>
              <w:top w:val="single" w:sz="4" w:space="0" w:color="auto"/>
              <w:left w:val="single" w:sz="4" w:space="0" w:color="auto"/>
              <w:bottom w:val="single" w:sz="4" w:space="0" w:color="auto"/>
              <w:right w:val="single" w:sz="4" w:space="0" w:color="auto"/>
            </w:tcBorders>
          </w:tcPr>
          <w:p w14:paraId="5543555C"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32E99C5"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7DCDCAE4"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1:5</w:t>
            </w:r>
          </w:p>
        </w:tc>
      </w:tr>
      <w:tr w:rsidR="00784097" w:rsidRPr="00DB4FC1" w14:paraId="26551A9D" w14:textId="77777777" w:rsidTr="00784097">
        <w:tc>
          <w:tcPr>
            <w:tcW w:w="895" w:type="dxa"/>
            <w:tcBorders>
              <w:top w:val="single" w:sz="4" w:space="0" w:color="auto"/>
              <w:left w:val="single" w:sz="4" w:space="0" w:color="auto"/>
              <w:bottom w:val="single" w:sz="4" w:space="0" w:color="auto"/>
              <w:right w:val="single" w:sz="4" w:space="0" w:color="auto"/>
            </w:tcBorders>
          </w:tcPr>
          <w:p w14:paraId="6731131A" w14:textId="77777777" w:rsidR="00784097" w:rsidRPr="00DB4FC1" w:rsidRDefault="00784097">
            <w:pPr>
              <w:numPr>
                <w:ilvl w:val="0"/>
                <w:numId w:val="333"/>
              </w:numPr>
              <w:spacing w:after="120" w:line="360" w:lineRule="auto"/>
              <w:contextualSpacing/>
              <w:rPr>
                <w:rFonts w:ascii="Times New Roman" w:eastAsia="Times New Roman" w:hAnsi="Times New Roman"/>
                <w:bCs/>
                <w:color w:val="000000"/>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0B6B14C"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Work stations</w:t>
            </w:r>
          </w:p>
        </w:tc>
        <w:tc>
          <w:tcPr>
            <w:tcW w:w="2070" w:type="dxa"/>
            <w:tcBorders>
              <w:top w:val="single" w:sz="4" w:space="0" w:color="auto"/>
              <w:left w:val="single" w:sz="4" w:space="0" w:color="auto"/>
              <w:bottom w:val="single" w:sz="4" w:space="0" w:color="auto"/>
              <w:right w:val="single" w:sz="4" w:space="0" w:color="auto"/>
            </w:tcBorders>
          </w:tcPr>
          <w:p w14:paraId="5BBC9D2E"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6DE6CF1E"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25</w:t>
            </w:r>
          </w:p>
        </w:tc>
        <w:tc>
          <w:tcPr>
            <w:tcW w:w="1885" w:type="dxa"/>
            <w:tcBorders>
              <w:top w:val="single" w:sz="4" w:space="0" w:color="auto"/>
              <w:left w:val="single" w:sz="4" w:space="0" w:color="auto"/>
              <w:bottom w:val="single" w:sz="4" w:space="0" w:color="auto"/>
              <w:right w:val="single" w:sz="4" w:space="0" w:color="auto"/>
            </w:tcBorders>
            <w:hideMark/>
          </w:tcPr>
          <w:p w14:paraId="4AA490D5"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1:1</w:t>
            </w:r>
          </w:p>
        </w:tc>
      </w:tr>
      <w:tr w:rsidR="00784097" w:rsidRPr="00DB4FC1" w14:paraId="4F4DA5D6" w14:textId="77777777" w:rsidTr="00784097">
        <w:tc>
          <w:tcPr>
            <w:tcW w:w="895" w:type="dxa"/>
            <w:tcBorders>
              <w:top w:val="single" w:sz="4" w:space="0" w:color="auto"/>
              <w:left w:val="single" w:sz="4" w:space="0" w:color="auto"/>
              <w:bottom w:val="single" w:sz="4" w:space="0" w:color="auto"/>
              <w:right w:val="single" w:sz="4" w:space="0" w:color="auto"/>
            </w:tcBorders>
          </w:tcPr>
          <w:p w14:paraId="29EACDB5" w14:textId="77777777" w:rsidR="00784097" w:rsidRPr="00DB4FC1" w:rsidRDefault="00784097">
            <w:pPr>
              <w:numPr>
                <w:ilvl w:val="0"/>
                <w:numId w:val="333"/>
              </w:numPr>
              <w:spacing w:after="120" w:line="360" w:lineRule="auto"/>
              <w:contextualSpacing/>
              <w:rPr>
                <w:rFonts w:ascii="Times New Roman" w:eastAsia="Times New Roman" w:hAnsi="Times New Roman"/>
                <w:bCs/>
                <w:color w:val="000000"/>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FE255F9"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Installation boards</w:t>
            </w:r>
          </w:p>
        </w:tc>
        <w:tc>
          <w:tcPr>
            <w:tcW w:w="2070" w:type="dxa"/>
            <w:tcBorders>
              <w:top w:val="single" w:sz="4" w:space="0" w:color="auto"/>
              <w:left w:val="single" w:sz="4" w:space="0" w:color="auto"/>
              <w:bottom w:val="single" w:sz="4" w:space="0" w:color="auto"/>
              <w:right w:val="single" w:sz="4" w:space="0" w:color="auto"/>
            </w:tcBorders>
          </w:tcPr>
          <w:p w14:paraId="1908F44C"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790BBFD"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13 pcs</w:t>
            </w:r>
          </w:p>
        </w:tc>
        <w:tc>
          <w:tcPr>
            <w:tcW w:w="1885" w:type="dxa"/>
            <w:tcBorders>
              <w:top w:val="single" w:sz="4" w:space="0" w:color="auto"/>
              <w:left w:val="single" w:sz="4" w:space="0" w:color="auto"/>
              <w:bottom w:val="single" w:sz="4" w:space="0" w:color="auto"/>
              <w:right w:val="single" w:sz="4" w:space="0" w:color="auto"/>
            </w:tcBorders>
            <w:hideMark/>
          </w:tcPr>
          <w:p w14:paraId="56888B1C"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1:2</w:t>
            </w:r>
          </w:p>
        </w:tc>
      </w:tr>
      <w:tr w:rsidR="00784097" w:rsidRPr="00DB4FC1" w14:paraId="2A38130A" w14:textId="77777777" w:rsidTr="00784097">
        <w:tc>
          <w:tcPr>
            <w:tcW w:w="895" w:type="dxa"/>
            <w:tcBorders>
              <w:top w:val="single" w:sz="4" w:space="0" w:color="auto"/>
              <w:left w:val="single" w:sz="4" w:space="0" w:color="auto"/>
              <w:bottom w:val="single" w:sz="4" w:space="0" w:color="auto"/>
              <w:right w:val="single" w:sz="4" w:space="0" w:color="auto"/>
            </w:tcBorders>
          </w:tcPr>
          <w:p w14:paraId="70DFD576" w14:textId="77777777" w:rsidR="00784097" w:rsidRPr="00DB4FC1" w:rsidRDefault="00784097">
            <w:pPr>
              <w:numPr>
                <w:ilvl w:val="0"/>
                <w:numId w:val="333"/>
              </w:numPr>
              <w:spacing w:after="120" w:line="360" w:lineRule="auto"/>
              <w:contextualSpacing/>
              <w:rPr>
                <w:rFonts w:ascii="Times New Roman" w:eastAsia="Times New Roman" w:hAnsi="Times New Roman"/>
                <w:bCs/>
                <w:color w:val="000000"/>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60CFE16"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Hydrometer</w:t>
            </w:r>
          </w:p>
        </w:tc>
        <w:tc>
          <w:tcPr>
            <w:tcW w:w="2070" w:type="dxa"/>
            <w:tcBorders>
              <w:top w:val="single" w:sz="4" w:space="0" w:color="auto"/>
              <w:left w:val="single" w:sz="4" w:space="0" w:color="auto"/>
              <w:bottom w:val="single" w:sz="4" w:space="0" w:color="auto"/>
              <w:right w:val="single" w:sz="4" w:space="0" w:color="auto"/>
            </w:tcBorders>
          </w:tcPr>
          <w:p w14:paraId="4B7C7353"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0610F1F"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268DD52E"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1:5</w:t>
            </w:r>
          </w:p>
        </w:tc>
      </w:tr>
      <w:tr w:rsidR="00784097" w:rsidRPr="00DB4FC1" w14:paraId="275A8142" w14:textId="77777777" w:rsidTr="00784097">
        <w:tc>
          <w:tcPr>
            <w:tcW w:w="895" w:type="dxa"/>
            <w:tcBorders>
              <w:top w:val="single" w:sz="4" w:space="0" w:color="auto"/>
              <w:left w:val="single" w:sz="4" w:space="0" w:color="auto"/>
              <w:bottom w:val="single" w:sz="4" w:space="0" w:color="auto"/>
              <w:right w:val="single" w:sz="4" w:space="0" w:color="auto"/>
            </w:tcBorders>
          </w:tcPr>
          <w:p w14:paraId="443F39E1" w14:textId="77777777" w:rsidR="00784097" w:rsidRPr="00DB4FC1" w:rsidRDefault="00784097">
            <w:pPr>
              <w:numPr>
                <w:ilvl w:val="0"/>
                <w:numId w:val="333"/>
              </w:numPr>
              <w:spacing w:after="120" w:line="360" w:lineRule="auto"/>
              <w:contextualSpacing/>
              <w:rPr>
                <w:rFonts w:ascii="Times New Roman" w:eastAsia="Times New Roman" w:hAnsi="Times New Roman"/>
                <w:bCs/>
                <w:color w:val="000000"/>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89C3F02"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Solar irradiance meter</w:t>
            </w:r>
          </w:p>
        </w:tc>
        <w:tc>
          <w:tcPr>
            <w:tcW w:w="2070" w:type="dxa"/>
            <w:tcBorders>
              <w:top w:val="single" w:sz="4" w:space="0" w:color="auto"/>
              <w:left w:val="single" w:sz="4" w:space="0" w:color="auto"/>
              <w:bottom w:val="single" w:sz="4" w:space="0" w:color="auto"/>
              <w:right w:val="single" w:sz="4" w:space="0" w:color="auto"/>
            </w:tcBorders>
          </w:tcPr>
          <w:p w14:paraId="2D2A1A80"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347741F"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 pc</w:t>
            </w:r>
          </w:p>
        </w:tc>
        <w:tc>
          <w:tcPr>
            <w:tcW w:w="1885" w:type="dxa"/>
            <w:tcBorders>
              <w:top w:val="single" w:sz="4" w:space="0" w:color="auto"/>
              <w:left w:val="single" w:sz="4" w:space="0" w:color="auto"/>
              <w:bottom w:val="single" w:sz="4" w:space="0" w:color="auto"/>
              <w:right w:val="single" w:sz="4" w:space="0" w:color="auto"/>
            </w:tcBorders>
            <w:hideMark/>
          </w:tcPr>
          <w:p w14:paraId="273E9803"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1:25</w:t>
            </w:r>
          </w:p>
        </w:tc>
      </w:tr>
      <w:tr w:rsidR="00784097" w:rsidRPr="00DB4FC1" w14:paraId="38589BEC" w14:textId="77777777" w:rsidTr="00784097">
        <w:tc>
          <w:tcPr>
            <w:tcW w:w="895" w:type="dxa"/>
            <w:tcBorders>
              <w:top w:val="single" w:sz="4" w:space="0" w:color="auto"/>
              <w:left w:val="single" w:sz="4" w:space="0" w:color="auto"/>
              <w:bottom w:val="single" w:sz="4" w:space="0" w:color="auto"/>
              <w:right w:val="single" w:sz="4" w:space="0" w:color="auto"/>
            </w:tcBorders>
          </w:tcPr>
          <w:p w14:paraId="561D9678" w14:textId="77777777" w:rsidR="00784097" w:rsidRPr="00DB4FC1" w:rsidRDefault="00784097">
            <w:pPr>
              <w:numPr>
                <w:ilvl w:val="0"/>
                <w:numId w:val="333"/>
              </w:numPr>
              <w:spacing w:after="120" w:line="360" w:lineRule="auto"/>
              <w:contextualSpacing/>
              <w:rPr>
                <w:rFonts w:ascii="Times New Roman" w:eastAsia="Times New Roman" w:hAnsi="Times New Roman"/>
                <w:bCs/>
                <w:color w:val="000000"/>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8225D19"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Grid tie Synchroniser</w:t>
            </w:r>
          </w:p>
        </w:tc>
        <w:tc>
          <w:tcPr>
            <w:tcW w:w="2070" w:type="dxa"/>
            <w:tcBorders>
              <w:top w:val="single" w:sz="4" w:space="0" w:color="auto"/>
              <w:left w:val="single" w:sz="4" w:space="0" w:color="auto"/>
              <w:bottom w:val="single" w:sz="4" w:space="0" w:color="auto"/>
              <w:right w:val="single" w:sz="4" w:space="0" w:color="auto"/>
            </w:tcBorders>
          </w:tcPr>
          <w:p w14:paraId="695A6A50"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CAD5DEC"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31F8FEED"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1:25</w:t>
            </w:r>
          </w:p>
        </w:tc>
      </w:tr>
      <w:tr w:rsidR="00784097" w:rsidRPr="00DB4FC1" w14:paraId="19F8240D" w14:textId="77777777" w:rsidTr="00784097">
        <w:tc>
          <w:tcPr>
            <w:tcW w:w="895" w:type="dxa"/>
            <w:tcBorders>
              <w:top w:val="single" w:sz="4" w:space="0" w:color="auto"/>
              <w:left w:val="single" w:sz="4" w:space="0" w:color="auto"/>
              <w:bottom w:val="single" w:sz="4" w:space="0" w:color="auto"/>
              <w:right w:val="single" w:sz="4" w:space="0" w:color="auto"/>
            </w:tcBorders>
          </w:tcPr>
          <w:p w14:paraId="3A626DB3" w14:textId="77777777" w:rsidR="00784097" w:rsidRPr="00DB4FC1" w:rsidRDefault="00784097">
            <w:pPr>
              <w:numPr>
                <w:ilvl w:val="0"/>
                <w:numId w:val="333"/>
              </w:numPr>
              <w:spacing w:after="120" w:line="360" w:lineRule="auto"/>
              <w:contextualSpacing/>
              <w:rPr>
                <w:rFonts w:ascii="Times New Roman" w:eastAsia="Times New Roman" w:hAnsi="Times New Roman"/>
                <w:bCs/>
                <w:color w:val="000000"/>
                <w:kern w:val="28"/>
                <w:sz w:val="24"/>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D173202"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Battery capacity tester</w:t>
            </w:r>
          </w:p>
        </w:tc>
        <w:tc>
          <w:tcPr>
            <w:tcW w:w="2070" w:type="dxa"/>
            <w:tcBorders>
              <w:top w:val="single" w:sz="4" w:space="0" w:color="auto"/>
              <w:left w:val="single" w:sz="4" w:space="0" w:color="auto"/>
              <w:bottom w:val="single" w:sz="4" w:space="0" w:color="auto"/>
              <w:right w:val="single" w:sz="4" w:space="0" w:color="auto"/>
            </w:tcBorders>
          </w:tcPr>
          <w:p w14:paraId="2DE66998"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B6DB139"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3A34E313" w14:textId="77777777" w:rsidR="00784097" w:rsidRPr="00DB4FC1" w:rsidRDefault="00784097" w:rsidP="00DB4FC1">
            <w:pPr>
              <w:spacing w:after="120" w:line="360" w:lineRule="auto"/>
              <w:rPr>
                <w:rFonts w:ascii="Times New Roman" w:eastAsia="Times New Roman" w:hAnsi="Times New Roman"/>
                <w:bCs/>
                <w:color w:val="000000"/>
                <w:kern w:val="28"/>
                <w:sz w:val="24"/>
                <w:szCs w:val="24"/>
                <w:lang w:val="en-GB"/>
              </w:rPr>
            </w:pPr>
            <w:r w:rsidRPr="00DB4FC1">
              <w:rPr>
                <w:rFonts w:ascii="Times New Roman" w:eastAsia="Times New Roman" w:hAnsi="Times New Roman"/>
                <w:bCs/>
                <w:color w:val="000000"/>
                <w:kern w:val="28"/>
                <w:sz w:val="24"/>
                <w:szCs w:val="24"/>
                <w:lang w:val="en-GB"/>
              </w:rPr>
              <w:t>1:25</w:t>
            </w:r>
          </w:p>
        </w:tc>
      </w:tr>
    </w:tbl>
    <w:p w14:paraId="5C393891" w14:textId="77777777" w:rsidR="00F916BE" w:rsidRPr="00DB4FC1" w:rsidRDefault="00F916BE" w:rsidP="00DB4FC1">
      <w:pPr>
        <w:keepNext/>
        <w:tabs>
          <w:tab w:val="left" w:pos="567"/>
        </w:tabs>
        <w:spacing w:after="0" w:line="360" w:lineRule="auto"/>
        <w:outlineLvl w:val="1"/>
        <w:rPr>
          <w:rFonts w:ascii="Times New Roman" w:eastAsia="Calibri" w:hAnsi="Times New Roman" w:cs="Times New Roman"/>
          <w:b/>
          <w:bCs/>
          <w:iCs/>
          <w:kern w:val="0"/>
          <w:sz w:val="24"/>
          <w:szCs w:val="24"/>
          <w:lang w:val="en-GB" w:eastAsia="en-GB"/>
          <w14:ligatures w14:val="none"/>
        </w:rPr>
      </w:pPr>
    </w:p>
    <w:sectPr w:rsidR="00F916BE" w:rsidRPr="00DB4FC1" w:rsidSect="00EC1306">
      <w:footerReference w:type="default" r:id="rId15"/>
      <w:pgSz w:w="12240" w:h="15840"/>
      <w:pgMar w:top="1440" w:right="1440" w:bottom="1440" w:left="1440" w:header="720" w:footer="720" w:gutter="0"/>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59A390" w14:textId="77777777" w:rsidR="00C20BF5" w:rsidRDefault="00C20BF5" w:rsidP="00F822B4">
      <w:pPr>
        <w:spacing w:after="0" w:line="240" w:lineRule="auto"/>
      </w:pPr>
      <w:r>
        <w:separator/>
      </w:r>
    </w:p>
  </w:endnote>
  <w:endnote w:type="continuationSeparator" w:id="0">
    <w:p w14:paraId="05729CEA" w14:textId="77777777" w:rsidR="00C20BF5" w:rsidRDefault="00C20BF5" w:rsidP="00F82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2958168"/>
      <w:docPartObj>
        <w:docPartGallery w:val="Page Numbers (Bottom of Page)"/>
        <w:docPartUnique/>
      </w:docPartObj>
    </w:sdtPr>
    <w:sdtEndPr>
      <w:rPr>
        <w:noProof/>
      </w:rPr>
    </w:sdtEndPr>
    <w:sdtContent>
      <w:p w14:paraId="0106D094" w14:textId="1A071EAC" w:rsidR="004A6325" w:rsidRDefault="004A63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100308" w14:textId="77777777" w:rsidR="004A6325" w:rsidRPr="00EA7B10" w:rsidRDefault="004A6325" w:rsidP="004A6325">
    <w:pPr>
      <w:tabs>
        <w:tab w:val="center" w:pos="4680"/>
        <w:tab w:val="right" w:pos="9360"/>
      </w:tabs>
      <w:spacing w:after="0" w:line="240" w:lineRule="auto"/>
      <w:jc w:val="center"/>
      <w:rPr>
        <w:rFonts w:ascii="Aptos" w:eastAsia="Times New Roman" w:hAnsi="Aptos" w:cs="Times New Roman"/>
        <w:kern w:val="0"/>
        <w14:ligatures w14:val="none"/>
      </w:rP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9360"/>
    </w:tblGrid>
    <w:tr w:rsidR="004A6325" w:rsidRPr="00EA7B10" w14:paraId="71D8B5F7" w14:textId="77777777" w:rsidTr="006218ED">
      <w:trPr>
        <w:trHeight w:hRule="exact" w:val="115"/>
        <w:jc w:val="center"/>
      </w:trPr>
      <w:tc>
        <w:tcPr>
          <w:tcW w:w="4686" w:type="dxa"/>
          <w:shd w:val="clear" w:color="auto" w:fill="156082"/>
          <w:tcMar>
            <w:top w:w="0" w:type="dxa"/>
            <w:bottom w:w="0" w:type="dxa"/>
          </w:tcMar>
        </w:tcPr>
        <w:p w14:paraId="5A510925" w14:textId="77777777" w:rsidR="004A6325" w:rsidRPr="00EA7B10" w:rsidRDefault="004A6325" w:rsidP="004A6325">
          <w:pPr>
            <w:spacing w:after="0" w:line="240" w:lineRule="auto"/>
            <w:rPr>
              <w:rFonts w:ascii="Aptos" w:eastAsia="Times New Roman" w:hAnsi="Aptos" w:cs="Times New Roman"/>
              <w:caps/>
              <w:kern w:val="0"/>
              <w:sz w:val="18"/>
              <w14:ligatures w14:val="none"/>
            </w:rPr>
          </w:pPr>
        </w:p>
      </w:tc>
    </w:tr>
    <w:tr w:rsidR="004A6325" w:rsidRPr="00EA7B10" w14:paraId="5549EE7F" w14:textId="77777777" w:rsidTr="006218ED">
      <w:trPr>
        <w:trHeight w:val="95"/>
        <w:jc w:val="center"/>
      </w:trPr>
      <w:sdt>
        <w:sdtPr>
          <w:rPr>
            <w:rFonts w:ascii="Times New Roman" w:eastAsia="Times New Roman" w:hAnsi="Times New Roman" w:cs="Times New Roman"/>
            <w:caps/>
            <w:color w:val="FF0000"/>
            <w:kern w:val="0"/>
            <w:sz w:val="24"/>
            <w:szCs w:val="24"/>
            <w14:ligatures w14:val="none"/>
          </w:rPr>
          <w:alias w:val="Author"/>
          <w:tag w:val=""/>
          <w:id w:val="2022662198"/>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1C9C9A8" w14:textId="77777777" w:rsidR="004A6325" w:rsidRPr="00EA7B10" w:rsidRDefault="004A6325" w:rsidP="004A6325">
              <w:pPr>
                <w:spacing w:after="0" w:line="240" w:lineRule="auto"/>
                <w:rPr>
                  <w:rFonts w:ascii="Times New Roman" w:eastAsia="Times New Roman" w:hAnsi="Times New Roman" w:cs="Times New Roman"/>
                  <w:caps/>
                  <w:color w:val="808080"/>
                  <w:kern w:val="0"/>
                  <w:sz w:val="24"/>
                  <w:szCs w:val="24"/>
                  <w14:ligatures w14:val="none"/>
                </w:rPr>
              </w:pPr>
              <w:r>
                <w:rPr>
                  <w:rFonts w:ascii="Times New Roman" w:eastAsia="Times New Roman" w:hAnsi="Times New Roman" w:cs="Times New Roman"/>
                  <w:caps/>
                  <w:color w:val="FF0000"/>
                  <w:kern w:val="0"/>
                  <w:sz w:val="24"/>
                  <w:szCs w:val="24"/>
                  <w14:ligatures w14:val="none"/>
                </w:rPr>
                <w:t>©QAI 2025</w:t>
              </w:r>
            </w:p>
          </w:tc>
        </w:sdtContent>
      </w:sdt>
    </w:tr>
  </w:tbl>
  <w:p w14:paraId="253104CF" w14:textId="77777777" w:rsidR="0009150E" w:rsidRPr="008A3C79" w:rsidRDefault="0009150E" w:rsidP="004A6325">
    <w:pPr>
      <w:pStyle w:val="Footer"/>
      <w:tabs>
        <w:tab w:val="center" w:pos="4680"/>
        <w:tab w:val="left" w:pos="6210"/>
      </w:tabs>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7614151"/>
      <w:docPartObj>
        <w:docPartGallery w:val="Page Numbers (Bottom of Page)"/>
        <w:docPartUnique/>
      </w:docPartObj>
    </w:sdtPr>
    <w:sdtEndPr>
      <w:rPr>
        <w:noProof/>
      </w:rPr>
    </w:sdtEndPr>
    <w:sdtContent>
      <w:p w14:paraId="123EB61F" w14:textId="77777777" w:rsidR="00991025" w:rsidRDefault="009910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DD8713" w14:textId="77777777" w:rsidR="00991025" w:rsidRPr="00EA7B10" w:rsidRDefault="00991025" w:rsidP="004A6325">
    <w:pPr>
      <w:tabs>
        <w:tab w:val="center" w:pos="4680"/>
        <w:tab w:val="right" w:pos="9360"/>
      </w:tabs>
      <w:spacing w:after="0" w:line="240" w:lineRule="auto"/>
      <w:jc w:val="center"/>
      <w:rPr>
        <w:rFonts w:ascii="Aptos" w:eastAsia="Times New Roman" w:hAnsi="Aptos" w:cs="Times New Roman"/>
        <w:kern w:val="0"/>
        <w14:ligatures w14:val="none"/>
      </w:rP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9360"/>
    </w:tblGrid>
    <w:tr w:rsidR="00991025" w:rsidRPr="00EA7B10" w14:paraId="0E597C70" w14:textId="77777777" w:rsidTr="006218ED">
      <w:trPr>
        <w:trHeight w:hRule="exact" w:val="115"/>
        <w:jc w:val="center"/>
      </w:trPr>
      <w:tc>
        <w:tcPr>
          <w:tcW w:w="4686" w:type="dxa"/>
          <w:shd w:val="clear" w:color="auto" w:fill="156082"/>
          <w:tcMar>
            <w:top w:w="0" w:type="dxa"/>
            <w:bottom w:w="0" w:type="dxa"/>
          </w:tcMar>
        </w:tcPr>
        <w:p w14:paraId="6F93A623" w14:textId="77777777" w:rsidR="00991025" w:rsidRPr="00EA7B10" w:rsidRDefault="00991025" w:rsidP="004A6325">
          <w:pPr>
            <w:spacing w:after="0" w:line="240" w:lineRule="auto"/>
            <w:rPr>
              <w:rFonts w:ascii="Aptos" w:eastAsia="Times New Roman" w:hAnsi="Aptos" w:cs="Times New Roman"/>
              <w:caps/>
              <w:kern w:val="0"/>
              <w:sz w:val="18"/>
              <w14:ligatures w14:val="none"/>
            </w:rPr>
          </w:pPr>
        </w:p>
      </w:tc>
    </w:tr>
    <w:tr w:rsidR="00991025" w:rsidRPr="00EA7B10" w14:paraId="2D029050" w14:textId="77777777" w:rsidTr="006218ED">
      <w:trPr>
        <w:trHeight w:val="95"/>
        <w:jc w:val="center"/>
      </w:trPr>
      <w:sdt>
        <w:sdtPr>
          <w:rPr>
            <w:rFonts w:ascii="Times New Roman" w:eastAsia="Times New Roman" w:hAnsi="Times New Roman" w:cs="Times New Roman"/>
            <w:caps/>
            <w:color w:val="FF0000"/>
            <w:kern w:val="0"/>
            <w:sz w:val="24"/>
            <w:szCs w:val="24"/>
            <w14:ligatures w14:val="none"/>
          </w:rPr>
          <w:alias w:val="Author"/>
          <w:tag w:val=""/>
          <w:id w:val="-1357492299"/>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A078192" w14:textId="77777777" w:rsidR="00991025" w:rsidRPr="00EA7B10" w:rsidRDefault="00991025" w:rsidP="004A6325">
              <w:pPr>
                <w:spacing w:after="0" w:line="240" w:lineRule="auto"/>
                <w:rPr>
                  <w:rFonts w:ascii="Times New Roman" w:eastAsia="Times New Roman" w:hAnsi="Times New Roman" w:cs="Times New Roman"/>
                  <w:caps/>
                  <w:color w:val="808080"/>
                  <w:kern w:val="0"/>
                  <w:sz w:val="24"/>
                  <w:szCs w:val="24"/>
                  <w14:ligatures w14:val="none"/>
                </w:rPr>
              </w:pPr>
              <w:r>
                <w:rPr>
                  <w:rFonts w:ascii="Times New Roman" w:eastAsia="Times New Roman" w:hAnsi="Times New Roman" w:cs="Times New Roman"/>
                  <w:caps/>
                  <w:color w:val="FF0000"/>
                  <w:kern w:val="0"/>
                  <w:sz w:val="24"/>
                  <w:szCs w:val="24"/>
                  <w14:ligatures w14:val="none"/>
                </w:rPr>
                <w:t>©QAI 2025</w:t>
              </w:r>
            </w:p>
          </w:tc>
        </w:sdtContent>
      </w:sdt>
    </w:tr>
  </w:tbl>
  <w:p w14:paraId="56671179" w14:textId="77777777" w:rsidR="00991025" w:rsidRPr="008A3C79" w:rsidRDefault="00991025" w:rsidP="004A6325">
    <w:pPr>
      <w:pStyle w:val="Footer"/>
      <w:tabs>
        <w:tab w:val="center" w:pos="4680"/>
        <w:tab w:val="left" w:pos="6210"/>
      </w:tabs>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4AC048" w14:textId="77777777" w:rsidR="00C20BF5" w:rsidRDefault="00C20BF5" w:rsidP="00F822B4">
      <w:pPr>
        <w:spacing w:after="0" w:line="240" w:lineRule="auto"/>
      </w:pPr>
      <w:r>
        <w:separator/>
      </w:r>
    </w:p>
  </w:footnote>
  <w:footnote w:type="continuationSeparator" w:id="0">
    <w:p w14:paraId="36F8AD76" w14:textId="77777777" w:rsidR="00C20BF5" w:rsidRDefault="00C20BF5" w:rsidP="00F822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272D4"/>
    <w:multiLevelType w:val="multilevel"/>
    <w:tmpl w:val="13C6E072"/>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5264CA"/>
    <w:multiLevelType w:val="hybridMultilevel"/>
    <w:tmpl w:val="23CE0C02"/>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decimal"/>
      <w:lvlText w:val="%3."/>
      <w:lvlJc w:val="left"/>
      <w:pPr>
        <w:ind w:left="72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2261201"/>
    <w:multiLevelType w:val="hybridMultilevel"/>
    <w:tmpl w:val="CD364EC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2385646"/>
    <w:multiLevelType w:val="multilevel"/>
    <w:tmpl w:val="17E2862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27037EE"/>
    <w:multiLevelType w:val="hybridMultilevel"/>
    <w:tmpl w:val="76B8103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2D84634"/>
    <w:multiLevelType w:val="multilevel"/>
    <w:tmpl w:val="01BCDE8A"/>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03341BD8"/>
    <w:multiLevelType w:val="hybridMultilevel"/>
    <w:tmpl w:val="E3D03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BA1A97"/>
    <w:multiLevelType w:val="multilevel"/>
    <w:tmpl w:val="BD8C3FEA"/>
    <w:lvl w:ilvl="0">
      <w:start w:val="1"/>
      <w:numFmt w:val="decimal"/>
      <w:lvlText w:val="%1."/>
      <w:lvlJc w:val="left"/>
      <w:pPr>
        <w:ind w:left="36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03DA759E"/>
    <w:multiLevelType w:val="multilevel"/>
    <w:tmpl w:val="DC88E3E6"/>
    <w:lvl w:ilvl="0">
      <w:start w:val="1"/>
      <w:numFmt w:val="decimal"/>
      <w:lvlText w:val="%1."/>
      <w:lvlJc w:val="left"/>
      <w:pPr>
        <w:ind w:left="558" w:hanging="360"/>
      </w:pPr>
      <w:rPr>
        <w:rFonts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9" w15:restartNumberingAfterBreak="0">
    <w:nsid w:val="04B96575"/>
    <w:multiLevelType w:val="hybridMultilevel"/>
    <w:tmpl w:val="C65411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58D1124"/>
    <w:multiLevelType w:val="multilevel"/>
    <w:tmpl w:val="98463AEC"/>
    <w:lvl w:ilvl="0">
      <w:start w:val="1"/>
      <w:numFmt w:val="decimal"/>
      <w:lvlText w:val="%1."/>
      <w:lvlJc w:val="left"/>
      <w:pPr>
        <w:ind w:left="86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05C46A41"/>
    <w:multiLevelType w:val="multilevel"/>
    <w:tmpl w:val="328CAB4A"/>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5DD2980"/>
    <w:multiLevelType w:val="multilevel"/>
    <w:tmpl w:val="924031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64E0ACB"/>
    <w:multiLevelType w:val="multilevel"/>
    <w:tmpl w:val="C91838B4"/>
    <w:lvl w:ilvl="0">
      <w:start w:val="1"/>
      <w:numFmt w:val="decimal"/>
      <w:lvlText w:val="%1."/>
      <w:lvlJc w:val="left"/>
      <w:pPr>
        <w:ind w:left="720" w:hanging="360"/>
      </w:pPr>
    </w:lvl>
    <w:lvl w:ilvl="1">
      <w:start w:val="4"/>
      <w:numFmt w:val="decimal"/>
      <w:isLgl/>
      <w:lvlText w:val="%1.%2"/>
      <w:lvlJc w:val="left"/>
      <w:pPr>
        <w:ind w:left="1110" w:hanging="48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79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690" w:hanging="1440"/>
      </w:pPr>
      <w:rPr>
        <w:rFonts w:hint="default"/>
      </w:rPr>
    </w:lvl>
    <w:lvl w:ilvl="8">
      <w:start w:val="1"/>
      <w:numFmt w:val="decimal"/>
      <w:isLgl/>
      <w:lvlText w:val="%1.%2.%3.%4.%5.%6.%7.%8.%9"/>
      <w:lvlJc w:val="left"/>
      <w:pPr>
        <w:ind w:left="4320" w:hanging="1800"/>
      </w:pPr>
      <w:rPr>
        <w:rFonts w:hint="default"/>
      </w:rPr>
    </w:lvl>
  </w:abstractNum>
  <w:abstractNum w:abstractNumId="14" w15:restartNumberingAfterBreak="0">
    <w:nsid w:val="06547AEF"/>
    <w:multiLevelType w:val="hybridMultilevel"/>
    <w:tmpl w:val="9A460258"/>
    <w:lvl w:ilvl="0" w:tplc="EEFE4C38">
      <w:start w:val="1"/>
      <w:numFmt w:val="decimal"/>
      <w:lvlText w:val="4.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067565E5"/>
    <w:multiLevelType w:val="multilevel"/>
    <w:tmpl w:val="8E92F710"/>
    <w:lvl w:ilvl="0">
      <w:start w:val="1"/>
      <w:numFmt w:val="decimal"/>
      <w:lvlText w:val="%1"/>
      <w:lvlJc w:val="left"/>
      <w:pPr>
        <w:ind w:left="660" w:hanging="660"/>
      </w:pPr>
      <w:rPr>
        <w:rFonts w:hint="default"/>
      </w:rPr>
    </w:lvl>
    <w:lvl w:ilvl="1">
      <w:start w:val="1"/>
      <w:numFmt w:val="decimal"/>
      <w:lvlText w:val="%1.%2"/>
      <w:lvlJc w:val="left"/>
      <w:pPr>
        <w:ind w:left="930" w:hanging="660"/>
      </w:pPr>
      <w:rPr>
        <w:rFonts w:hint="default"/>
      </w:rPr>
    </w:lvl>
    <w:lvl w:ilvl="2">
      <w:start w:val="2"/>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6" w15:restartNumberingAfterBreak="0">
    <w:nsid w:val="0683748B"/>
    <w:multiLevelType w:val="hybridMultilevel"/>
    <w:tmpl w:val="5F18A568"/>
    <w:lvl w:ilvl="0" w:tplc="BCAC8972">
      <w:start w:val="1"/>
      <w:numFmt w:val="decimal"/>
      <w:lvlText w:val="3.%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068E17AE"/>
    <w:multiLevelType w:val="multilevel"/>
    <w:tmpl w:val="427E3D28"/>
    <w:lvl w:ilvl="0">
      <w:start w:val="3"/>
      <w:numFmt w:val="decimal"/>
      <w:lvlText w:val="%1"/>
      <w:lvlJc w:val="left"/>
      <w:pPr>
        <w:ind w:left="480" w:hanging="480"/>
      </w:pPr>
      <w:rPr>
        <w:rFonts w:eastAsiaTheme="minorHAnsi" w:hint="default"/>
        <w:color w:val="000000"/>
      </w:rPr>
    </w:lvl>
    <w:lvl w:ilvl="1">
      <w:start w:val="3"/>
      <w:numFmt w:val="decimal"/>
      <w:lvlText w:val="%1.%2"/>
      <w:lvlJc w:val="left"/>
      <w:pPr>
        <w:ind w:left="660" w:hanging="480"/>
      </w:pPr>
      <w:rPr>
        <w:rFonts w:eastAsiaTheme="minorHAnsi" w:hint="default"/>
        <w:color w:val="000000"/>
      </w:rPr>
    </w:lvl>
    <w:lvl w:ilvl="2">
      <w:start w:val="1"/>
      <w:numFmt w:val="decimal"/>
      <w:lvlText w:val="%1.%2.%3"/>
      <w:lvlJc w:val="left"/>
      <w:pPr>
        <w:ind w:left="1080" w:hanging="720"/>
      </w:pPr>
      <w:rPr>
        <w:rFonts w:eastAsiaTheme="minorHAnsi" w:hint="default"/>
        <w:color w:val="000000"/>
      </w:rPr>
    </w:lvl>
    <w:lvl w:ilvl="3">
      <w:start w:val="1"/>
      <w:numFmt w:val="decimal"/>
      <w:lvlText w:val="%1.%2.%3.%4"/>
      <w:lvlJc w:val="left"/>
      <w:pPr>
        <w:ind w:left="1260" w:hanging="720"/>
      </w:pPr>
      <w:rPr>
        <w:rFonts w:eastAsiaTheme="minorHAnsi" w:hint="default"/>
        <w:color w:val="000000"/>
      </w:rPr>
    </w:lvl>
    <w:lvl w:ilvl="4">
      <w:start w:val="1"/>
      <w:numFmt w:val="decimal"/>
      <w:lvlText w:val="%1.%2.%3.%4.%5"/>
      <w:lvlJc w:val="left"/>
      <w:pPr>
        <w:ind w:left="1800" w:hanging="1080"/>
      </w:pPr>
      <w:rPr>
        <w:rFonts w:eastAsiaTheme="minorHAnsi" w:hint="default"/>
        <w:color w:val="000000"/>
      </w:rPr>
    </w:lvl>
    <w:lvl w:ilvl="5">
      <w:start w:val="1"/>
      <w:numFmt w:val="decimal"/>
      <w:lvlText w:val="%1.%2.%3.%4.%5.%6"/>
      <w:lvlJc w:val="left"/>
      <w:pPr>
        <w:ind w:left="1980" w:hanging="1080"/>
      </w:pPr>
      <w:rPr>
        <w:rFonts w:eastAsiaTheme="minorHAnsi" w:hint="default"/>
        <w:color w:val="000000"/>
      </w:rPr>
    </w:lvl>
    <w:lvl w:ilvl="6">
      <w:start w:val="1"/>
      <w:numFmt w:val="decimal"/>
      <w:lvlText w:val="%1.%2.%3.%4.%5.%6.%7"/>
      <w:lvlJc w:val="left"/>
      <w:pPr>
        <w:ind w:left="2520" w:hanging="1440"/>
      </w:pPr>
      <w:rPr>
        <w:rFonts w:eastAsiaTheme="minorHAnsi" w:hint="default"/>
        <w:color w:val="000000"/>
      </w:rPr>
    </w:lvl>
    <w:lvl w:ilvl="7">
      <w:start w:val="1"/>
      <w:numFmt w:val="decimal"/>
      <w:lvlText w:val="%1.%2.%3.%4.%5.%6.%7.%8"/>
      <w:lvlJc w:val="left"/>
      <w:pPr>
        <w:ind w:left="2700" w:hanging="1440"/>
      </w:pPr>
      <w:rPr>
        <w:rFonts w:eastAsiaTheme="minorHAnsi" w:hint="default"/>
        <w:color w:val="000000"/>
      </w:rPr>
    </w:lvl>
    <w:lvl w:ilvl="8">
      <w:start w:val="1"/>
      <w:numFmt w:val="decimal"/>
      <w:lvlText w:val="%1.%2.%3.%4.%5.%6.%7.%8.%9"/>
      <w:lvlJc w:val="left"/>
      <w:pPr>
        <w:ind w:left="3240" w:hanging="1800"/>
      </w:pPr>
      <w:rPr>
        <w:rFonts w:eastAsiaTheme="minorHAnsi" w:hint="default"/>
        <w:color w:val="000000"/>
      </w:rPr>
    </w:lvl>
  </w:abstractNum>
  <w:abstractNum w:abstractNumId="18" w15:restartNumberingAfterBreak="0">
    <w:nsid w:val="069835F5"/>
    <w:multiLevelType w:val="hybridMultilevel"/>
    <w:tmpl w:val="B06A75CE"/>
    <w:lvl w:ilvl="0" w:tplc="C6E4CA6A">
      <w:start w:val="1"/>
      <w:numFmt w:val="decimal"/>
      <w:lvlText w:val="3.%1"/>
      <w:lvlJc w:val="left"/>
      <w:pPr>
        <w:ind w:left="360" w:hanging="360"/>
      </w:pPr>
      <w:rPr>
        <w:rFonts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06B20814"/>
    <w:multiLevelType w:val="multilevel"/>
    <w:tmpl w:val="C486F9E8"/>
    <w:lvl w:ilvl="0">
      <w:start w:val="1"/>
      <w:numFmt w:val="decimal"/>
      <w:lvlText w:val="%1."/>
      <w:lvlJc w:val="left"/>
      <w:pPr>
        <w:ind w:left="720" w:hanging="360"/>
      </w:pPr>
    </w:lvl>
    <w:lvl w:ilvl="1">
      <w:start w:val="4"/>
      <w:numFmt w:val="decimal"/>
      <w:isLgl/>
      <w:lvlText w:val="%1.%2"/>
      <w:lvlJc w:val="left"/>
      <w:pPr>
        <w:ind w:left="1110" w:hanging="48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79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690" w:hanging="1440"/>
      </w:pPr>
      <w:rPr>
        <w:rFonts w:hint="default"/>
      </w:rPr>
    </w:lvl>
    <w:lvl w:ilvl="8">
      <w:start w:val="1"/>
      <w:numFmt w:val="decimal"/>
      <w:isLgl/>
      <w:lvlText w:val="%1.%2.%3.%4.%5.%6.%7.%8.%9"/>
      <w:lvlJc w:val="left"/>
      <w:pPr>
        <w:ind w:left="4320" w:hanging="1800"/>
      </w:pPr>
      <w:rPr>
        <w:rFonts w:hint="default"/>
      </w:rPr>
    </w:lvl>
  </w:abstractNum>
  <w:abstractNum w:abstractNumId="20" w15:restartNumberingAfterBreak="0">
    <w:nsid w:val="06D836A1"/>
    <w:multiLevelType w:val="hybridMultilevel"/>
    <w:tmpl w:val="058C3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6F763F1"/>
    <w:multiLevelType w:val="multilevel"/>
    <w:tmpl w:val="0F7412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073B1695"/>
    <w:multiLevelType w:val="multilevel"/>
    <w:tmpl w:val="56683BA2"/>
    <w:lvl w:ilvl="0">
      <w:start w:val="2"/>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3" w15:restartNumberingAfterBreak="0">
    <w:nsid w:val="07D46DB7"/>
    <w:multiLevelType w:val="multilevel"/>
    <w:tmpl w:val="A1129A8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08667247"/>
    <w:multiLevelType w:val="multilevel"/>
    <w:tmpl w:val="CA0CC3C8"/>
    <w:lvl w:ilvl="0">
      <w:start w:val="1"/>
      <w:numFmt w:val="decimal"/>
      <w:lvlText w:val="%1."/>
      <w:lvlJc w:val="left"/>
      <w:pPr>
        <w:ind w:left="558" w:hanging="360"/>
      </w:pPr>
      <w:rPr>
        <w:rFonts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25" w15:restartNumberingAfterBreak="0">
    <w:nsid w:val="086C3C25"/>
    <w:multiLevelType w:val="hybridMultilevel"/>
    <w:tmpl w:val="26C016F2"/>
    <w:lvl w:ilvl="0" w:tplc="FFFFFFFF">
      <w:start w:val="1"/>
      <w:numFmt w:val="decimal"/>
      <w:lvlText w:val="2.%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08736095"/>
    <w:multiLevelType w:val="hybridMultilevel"/>
    <w:tmpl w:val="BCC0B1F2"/>
    <w:lvl w:ilvl="0" w:tplc="8E9462EA">
      <w:start w:val="1"/>
      <w:numFmt w:val="decimal"/>
      <w:lvlText w:val="1.1.%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08CA66F0"/>
    <w:multiLevelType w:val="hybridMultilevel"/>
    <w:tmpl w:val="05A83ABE"/>
    <w:lvl w:ilvl="0" w:tplc="8552FFFC">
      <w:start w:val="1"/>
      <w:numFmt w:val="decimal"/>
      <w:lvlText w:val="4.6.%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093C72A0"/>
    <w:multiLevelType w:val="multilevel"/>
    <w:tmpl w:val="5E22B8A8"/>
    <w:lvl w:ilvl="0">
      <w:start w:val="2"/>
      <w:numFmt w:val="decimal"/>
      <w:lvlText w:val="%1"/>
      <w:lvlJc w:val="left"/>
      <w:pPr>
        <w:ind w:left="480" w:hanging="480"/>
      </w:pPr>
      <w:rPr>
        <w:rFonts w:hint="default"/>
      </w:rPr>
    </w:lvl>
    <w:lvl w:ilvl="1">
      <w:start w:val="6"/>
      <w:numFmt w:val="decimal"/>
      <w:lvlText w:val="%1.%2"/>
      <w:lvlJc w:val="left"/>
      <w:pPr>
        <w:ind w:left="651" w:hanging="480"/>
      </w:pPr>
      <w:rPr>
        <w:rFonts w:hint="default"/>
      </w:rPr>
    </w:lvl>
    <w:lvl w:ilvl="2">
      <w:start w:val="1"/>
      <w:numFmt w:val="decimal"/>
      <w:lvlText w:val="%1.%2.%3"/>
      <w:lvlJc w:val="left"/>
      <w:pPr>
        <w:ind w:left="1062" w:hanging="720"/>
      </w:pPr>
      <w:rPr>
        <w:rFonts w:hint="default"/>
      </w:rPr>
    </w:lvl>
    <w:lvl w:ilvl="3">
      <w:start w:val="1"/>
      <w:numFmt w:val="decimal"/>
      <w:lvlText w:val="%1.%2.%3.%4"/>
      <w:lvlJc w:val="left"/>
      <w:pPr>
        <w:ind w:left="1233" w:hanging="720"/>
      </w:pPr>
      <w:rPr>
        <w:rFonts w:hint="default"/>
      </w:rPr>
    </w:lvl>
    <w:lvl w:ilvl="4">
      <w:start w:val="1"/>
      <w:numFmt w:val="decimal"/>
      <w:lvlText w:val="%1.%2.%3.%4.%5"/>
      <w:lvlJc w:val="left"/>
      <w:pPr>
        <w:ind w:left="1764" w:hanging="1080"/>
      </w:pPr>
      <w:rPr>
        <w:rFonts w:hint="default"/>
      </w:rPr>
    </w:lvl>
    <w:lvl w:ilvl="5">
      <w:start w:val="1"/>
      <w:numFmt w:val="decimal"/>
      <w:lvlText w:val="%1.%2.%3.%4.%5.%6"/>
      <w:lvlJc w:val="left"/>
      <w:pPr>
        <w:ind w:left="1935" w:hanging="1080"/>
      </w:pPr>
      <w:rPr>
        <w:rFonts w:hint="default"/>
      </w:rPr>
    </w:lvl>
    <w:lvl w:ilvl="6">
      <w:start w:val="1"/>
      <w:numFmt w:val="decimal"/>
      <w:lvlText w:val="%1.%2.%3.%4.%5.%6.%7"/>
      <w:lvlJc w:val="left"/>
      <w:pPr>
        <w:ind w:left="2466" w:hanging="1440"/>
      </w:pPr>
      <w:rPr>
        <w:rFonts w:hint="default"/>
      </w:rPr>
    </w:lvl>
    <w:lvl w:ilvl="7">
      <w:start w:val="1"/>
      <w:numFmt w:val="decimal"/>
      <w:lvlText w:val="%1.%2.%3.%4.%5.%6.%7.%8"/>
      <w:lvlJc w:val="left"/>
      <w:pPr>
        <w:ind w:left="2637" w:hanging="1440"/>
      </w:pPr>
      <w:rPr>
        <w:rFonts w:hint="default"/>
      </w:rPr>
    </w:lvl>
    <w:lvl w:ilvl="8">
      <w:start w:val="1"/>
      <w:numFmt w:val="decimal"/>
      <w:lvlText w:val="%1.%2.%3.%4.%5.%6.%7.%8.%9"/>
      <w:lvlJc w:val="left"/>
      <w:pPr>
        <w:ind w:left="3168" w:hanging="1800"/>
      </w:pPr>
      <w:rPr>
        <w:rFonts w:hint="default"/>
      </w:rPr>
    </w:lvl>
  </w:abstractNum>
  <w:abstractNum w:abstractNumId="29" w15:restartNumberingAfterBreak="0">
    <w:nsid w:val="09BB6DCC"/>
    <w:multiLevelType w:val="multilevel"/>
    <w:tmpl w:val="EC701BAE"/>
    <w:lvl w:ilvl="0">
      <w:start w:val="1"/>
      <w:numFmt w:val="decimal"/>
      <w:lvlText w:val="%1."/>
      <w:lvlJc w:val="left"/>
      <w:pPr>
        <w:ind w:left="720" w:hanging="360"/>
      </w:pPr>
    </w:lvl>
    <w:lvl w:ilvl="1">
      <w:start w:val="1"/>
      <w:numFmt w:val="decimal"/>
      <w:isLgl/>
      <w:lvlText w:val="%1.%2."/>
      <w:lvlJc w:val="left"/>
      <w:pPr>
        <w:ind w:left="644"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213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0A772AB1"/>
    <w:multiLevelType w:val="hybridMultilevel"/>
    <w:tmpl w:val="1C60E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B445CAE"/>
    <w:multiLevelType w:val="multilevel"/>
    <w:tmpl w:val="4C8E44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0BA14C12"/>
    <w:multiLevelType w:val="hybridMultilevel"/>
    <w:tmpl w:val="B7A26D46"/>
    <w:lvl w:ilvl="0" w:tplc="672C6260">
      <w:start w:val="1"/>
      <w:numFmt w:val="decimal"/>
      <w:lvlText w:val="3.2.%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0BC83897"/>
    <w:multiLevelType w:val="hybridMultilevel"/>
    <w:tmpl w:val="DD3E56D4"/>
    <w:lvl w:ilvl="0" w:tplc="FFFFFFFF">
      <w:start w:val="1"/>
      <w:numFmt w:val="decimal"/>
      <w:lvlText w:val="1.2.%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0C1367F4"/>
    <w:multiLevelType w:val="hybridMultilevel"/>
    <w:tmpl w:val="F50C68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start w:val="1"/>
      <w:numFmt w:val="decimal"/>
      <w:lvlText w:val="%4."/>
      <w:lvlJc w:val="left"/>
      <w:pPr>
        <w:ind w:left="644"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0C2631F0"/>
    <w:multiLevelType w:val="hybridMultilevel"/>
    <w:tmpl w:val="FF805A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CA84367"/>
    <w:multiLevelType w:val="hybridMultilevel"/>
    <w:tmpl w:val="C7FC9C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CC17648"/>
    <w:multiLevelType w:val="hybridMultilevel"/>
    <w:tmpl w:val="16369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D1810F9"/>
    <w:multiLevelType w:val="multilevel"/>
    <w:tmpl w:val="C0AE63E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0D98406D"/>
    <w:multiLevelType w:val="multilevel"/>
    <w:tmpl w:val="C7F6DBF6"/>
    <w:lvl w:ilvl="0">
      <w:start w:val="1"/>
      <w:numFmt w:val="decimal"/>
      <w:lvlText w:val="%1"/>
      <w:lvlJc w:val="left"/>
      <w:pPr>
        <w:ind w:left="480" w:hanging="480"/>
      </w:pPr>
      <w:rPr>
        <w:rFonts w:hint="default"/>
      </w:rPr>
    </w:lvl>
    <w:lvl w:ilvl="1">
      <w:start w:val="6"/>
      <w:numFmt w:val="decimal"/>
      <w:lvlText w:val="%1.%2"/>
      <w:lvlJc w:val="left"/>
      <w:pPr>
        <w:ind w:left="66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0" w15:restartNumberingAfterBreak="0">
    <w:nsid w:val="0DE675BD"/>
    <w:multiLevelType w:val="multilevel"/>
    <w:tmpl w:val="3768F59A"/>
    <w:lvl w:ilvl="0">
      <w:start w:val="1"/>
      <w:numFmt w:val="decimal"/>
      <w:lvlText w:val="%1."/>
      <w:lvlJc w:val="left"/>
      <w:pPr>
        <w:tabs>
          <w:tab w:val="num" w:pos="360"/>
        </w:tabs>
        <w:ind w:left="360" w:hanging="360"/>
      </w:pPr>
    </w:lvl>
    <w:lvl w:ilvl="1">
      <w:start w:val="5"/>
      <w:numFmt w:val="decimal"/>
      <w:isLgl/>
      <w:lvlText w:val="%1.%2"/>
      <w:lvlJc w:val="left"/>
      <w:pPr>
        <w:ind w:left="759" w:hanging="444"/>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3960" w:hanging="1440"/>
      </w:pPr>
      <w:rPr>
        <w:rFonts w:hint="default"/>
      </w:rPr>
    </w:lvl>
  </w:abstractNum>
  <w:abstractNum w:abstractNumId="41" w15:restartNumberingAfterBreak="0">
    <w:nsid w:val="0E230EB1"/>
    <w:multiLevelType w:val="hybridMultilevel"/>
    <w:tmpl w:val="A69E9EBC"/>
    <w:lvl w:ilvl="0" w:tplc="FFFFFFFF">
      <w:start w:val="1"/>
      <w:numFmt w:val="decimal"/>
      <w:lvlText w:val="%1."/>
      <w:lvlJc w:val="left"/>
      <w:pPr>
        <w:ind w:left="720" w:hanging="360"/>
      </w:pPr>
    </w:lvl>
    <w:lvl w:ilvl="1" w:tplc="FFFFFFFF">
      <w:start w:val="1"/>
      <w:numFmt w:val="decimal"/>
      <w:lvlText w:val="5.%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0E451FF3"/>
    <w:multiLevelType w:val="hybridMultilevel"/>
    <w:tmpl w:val="E332A3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0E7B3818"/>
    <w:multiLevelType w:val="hybridMultilevel"/>
    <w:tmpl w:val="710E8428"/>
    <w:lvl w:ilvl="0" w:tplc="FA4E1E38">
      <w:start w:val="1"/>
      <w:numFmt w:val="decimal"/>
      <w:lvlText w:val="2.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4" w15:restartNumberingAfterBreak="0">
    <w:nsid w:val="0E86665E"/>
    <w:multiLevelType w:val="multilevel"/>
    <w:tmpl w:val="F5927226"/>
    <w:lvl w:ilvl="0">
      <w:start w:val="1"/>
      <w:numFmt w:val="decimal"/>
      <w:lvlText w:val="%1"/>
      <w:lvlJc w:val="left"/>
      <w:pPr>
        <w:ind w:left="420" w:hanging="420"/>
      </w:pPr>
      <w:rPr>
        <w:rFonts w:hint="default"/>
      </w:rPr>
    </w:lvl>
    <w:lvl w:ilvl="1">
      <w:start w:val="1"/>
      <w:numFmt w:val="decimal"/>
      <w:lvlText w:val="5.%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0EF20E70"/>
    <w:multiLevelType w:val="hybridMultilevel"/>
    <w:tmpl w:val="900E153E"/>
    <w:lvl w:ilvl="0" w:tplc="50EE3FD8">
      <w:start w:val="1"/>
      <w:numFmt w:val="lowerRoman"/>
      <w:lvlText w:val="%1)"/>
      <w:lvlJc w:val="left"/>
      <w:pPr>
        <w:ind w:left="1428" w:hanging="360"/>
      </w:pPr>
      <w:rPr>
        <w:rFonts w:ascii="Times New Roman" w:eastAsia="Calibri" w:hAnsi="Times New Roman" w:cs="Times New Roman"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46" w15:restartNumberingAfterBreak="0">
    <w:nsid w:val="0F281AF0"/>
    <w:multiLevelType w:val="hybridMultilevel"/>
    <w:tmpl w:val="5D20FB72"/>
    <w:lvl w:ilvl="0" w:tplc="7B9A6A8E">
      <w:start w:val="1"/>
      <w:numFmt w:val="decimal"/>
      <w:lvlText w:val="4.5.%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7" w15:restartNumberingAfterBreak="0">
    <w:nsid w:val="0F573774"/>
    <w:multiLevelType w:val="hybridMultilevel"/>
    <w:tmpl w:val="3DE00E9A"/>
    <w:lvl w:ilvl="0" w:tplc="0A54886E">
      <w:start w:val="2"/>
      <w:numFmt w:val="decimal"/>
      <w:lvlText w:val="2.%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03619FA"/>
    <w:multiLevelType w:val="hybridMultilevel"/>
    <w:tmpl w:val="885A74A0"/>
    <w:lvl w:ilvl="0" w:tplc="9FFE843E">
      <w:start w:val="1"/>
      <w:numFmt w:val="decimal"/>
      <w:lvlText w:val="%1."/>
      <w:lvlJc w:val="left"/>
      <w:pPr>
        <w:ind w:left="89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FCA727C">
      <w:numFmt w:val="bullet"/>
      <w:lvlText w:val="•"/>
      <w:lvlJc w:val="left"/>
      <w:pPr>
        <w:ind w:left="1021" w:hanging="360"/>
      </w:pPr>
      <w:rPr>
        <w:rFonts w:hint="default"/>
        <w:lang w:val="en-US" w:eastAsia="en-US" w:bidi="ar-SA"/>
      </w:rPr>
    </w:lvl>
    <w:lvl w:ilvl="2" w:tplc="70A86276">
      <w:numFmt w:val="bullet"/>
      <w:lvlText w:val="•"/>
      <w:lvlJc w:val="left"/>
      <w:pPr>
        <w:ind w:left="1142" w:hanging="360"/>
      </w:pPr>
      <w:rPr>
        <w:rFonts w:hint="default"/>
        <w:lang w:val="en-US" w:eastAsia="en-US" w:bidi="ar-SA"/>
      </w:rPr>
    </w:lvl>
    <w:lvl w:ilvl="3" w:tplc="CF4896F6">
      <w:numFmt w:val="bullet"/>
      <w:lvlText w:val="•"/>
      <w:lvlJc w:val="left"/>
      <w:pPr>
        <w:ind w:left="1263" w:hanging="360"/>
      </w:pPr>
      <w:rPr>
        <w:rFonts w:hint="default"/>
        <w:lang w:val="en-US" w:eastAsia="en-US" w:bidi="ar-SA"/>
      </w:rPr>
    </w:lvl>
    <w:lvl w:ilvl="4" w:tplc="DF2EA12E">
      <w:numFmt w:val="bullet"/>
      <w:lvlText w:val="•"/>
      <w:lvlJc w:val="left"/>
      <w:pPr>
        <w:ind w:left="1384" w:hanging="360"/>
      </w:pPr>
      <w:rPr>
        <w:rFonts w:hint="default"/>
        <w:lang w:val="en-US" w:eastAsia="en-US" w:bidi="ar-SA"/>
      </w:rPr>
    </w:lvl>
    <w:lvl w:ilvl="5" w:tplc="D5BC2BA6">
      <w:numFmt w:val="bullet"/>
      <w:lvlText w:val="•"/>
      <w:lvlJc w:val="left"/>
      <w:pPr>
        <w:ind w:left="1506" w:hanging="360"/>
      </w:pPr>
      <w:rPr>
        <w:rFonts w:hint="default"/>
        <w:lang w:val="en-US" w:eastAsia="en-US" w:bidi="ar-SA"/>
      </w:rPr>
    </w:lvl>
    <w:lvl w:ilvl="6" w:tplc="CACA4328">
      <w:numFmt w:val="bullet"/>
      <w:lvlText w:val="•"/>
      <w:lvlJc w:val="left"/>
      <w:pPr>
        <w:ind w:left="1627" w:hanging="360"/>
      </w:pPr>
      <w:rPr>
        <w:rFonts w:hint="default"/>
        <w:lang w:val="en-US" w:eastAsia="en-US" w:bidi="ar-SA"/>
      </w:rPr>
    </w:lvl>
    <w:lvl w:ilvl="7" w:tplc="A0D8E704">
      <w:numFmt w:val="bullet"/>
      <w:lvlText w:val="•"/>
      <w:lvlJc w:val="left"/>
      <w:pPr>
        <w:ind w:left="1748" w:hanging="360"/>
      </w:pPr>
      <w:rPr>
        <w:rFonts w:hint="default"/>
        <w:lang w:val="en-US" w:eastAsia="en-US" w:bidi="ar-SA"/>
      </w:rPr>
    </w:lvl>
    <w:lvl w:ilvl="8" w:tplc="12D6E508">
      <w:numFmt w:val="bullet"/>
      <w:lvlText w:val="•"/>
      <w:lvlJc w:val="left"/>
      <w:pPr>
        <w:ind w:left="1869" w:hanging="360"/>
      </w:pPr>
      <w:rPr>
        <w:rFonts w:hint="default"/>
        <w:lang w:val="en-US" w:eastAsia="en-US" w:bidi="ar-SA"/>
      </w:rPr>
    </w:lvl>
  </w:abstractNum>
  <w:abstractNum w:abstractNumId="49" w15:restartNumberingAfterBreak="0">
    <w:nsid w:val="104C7109"/>
    <w:multiLevelType w:val="hybridMultilevel"/>
    <w:tmpl w:val="BABC4BA0"/>
    <w:lvl w:ilvl="0" w:tplc="3FBC8D36">
      <w:start w:val="1"/>
      <w:numFmt w:val="decimal"/>
      <w:lvlText w:val="4.7.%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0" w15:restartNumberingAfterBreak="0">
    <w:nsid w:val="108618E5"/>
    <w:multiLevelType w:val="hybridMultilevel"/>
    <w:tmpl w:val="CBAC3B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1" w15:restartNumberingAfterBreak="0">
    <w:nsid w:val="10B17D3B"/>
    <w:multiLevelType w:val="multilevel"/>
    <w:tmpl w:val="07E08F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10C915AD"/>
    <w:multiLevelType w:val="hybridMultilevel"/>
    <w:tmpl w:val="26C016F2"/>
    <w:lvl w:ilvl="0" w:tplc="FFFFFFFF">
      <w:start w:val="1"/>
      <w:numFmt w:val="decimal"/>
      <w:lvlText w:val="2.%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117C720D"/>
    <w:multiLevelType w:val="multilevel"/>
    <w:tmpl w:val="9148F586"/>
    <w:lvl w:ilvl="0">
      <w:start w:val="1"/>
      <w:numFmt w:val="decimal"/>
      <w:lvlText w:val="%1."/>
      <w:lvlJc w:val="left"/>
      <w:pPr>
        <w:ind w:left="720" w:hanging="360"/>
      </w:pPr>
    </w:lvl>
    <w:lvl w:ilvl="1">
      <w:start w:val="1"/>
      <w:numFmt w:val="decimal"/>
      <w:isLgl/>
      <w:lvlText w:val="%1.%2"/>
      <w:lvlJc w:val="left"/>
      <w:pPr>
        <w:ind w:left="570" w:hanging="48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11BD2F78"/>
    <w:multiLevelType w:val="multilevel"/>
    <w:tmpl w:val="EC701BAE"/>
    <w:lvl w:ilvl="0">
      <w:start w:val="1"/>
      <w:numFmt w:val="decimal"/>
      <w:lvlText w:val="%1."/>
      <w:lvlJc w:val="left"/>
      <w:pPr>
        <w:ind w:left="72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213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11D019FB"/>
    <w:multiLevelType w:val="multilevel"/>
    <w:tmpl w:val="779E6A92"/>
    <w:lvl w:ilvl="0">
      <w:start w:val="1"/>
      <w:numFmt w:val="decimal"/>
      <w:lvlText w:val="%1."/>
      <w:lvlJc w:val="left"/>
      <w:pPr>
        <w:ind w:left="720" w:hanging="360"/>
      </w:pPr>
    </w:lvl>
    <w:lvl w:ilvl="1">
      <w:start w:val="2"/>
      <w:numFmt w:val="decimal"/>
      <w:isLgl/>
      <w:lvlText w:val="%1.%2"/>
      <w:lvlJc w:val="left"/>
      <w:pPr>
        <w:ind w:left="1011" w:hanging="480"/>
      </w:pPr>
      <w:rPr>
        <w:rFonts w:hint="default"/>
      </w:rPr>
    </w:lvl>
    <w:lvl w:ilvl="2">
      <w:start w:val="1"/>
      <w:numFmt w:val="decimal"/>
      <w:isLgl/>
      <w:lvlText w:val="%1.%2.%3"/>
      <w:lvlJc w:val="left"/>
      <w:pPr>
        <w:ind w:left="1422" w:hanging="720"/>
      </w:pPr>
      <w:rPr>
        <w:rFonts w:hint="default"/>
      </w:rPr>
    </w:lvl>
    <w:lvl w:ilvl="3">
      <w:start w:val="1"/>
      <w:numFmt w:val="decimal"/>
      <w:isLgl/>
      <w:lvlText w:val="%1.%2.%3.%4"/>
      <w:lvlJc w:val="left"/>
      <w:pPr>
        <w:ind w:left="1593" w:hanging="720"/>
      </w:pPr>
      <w:rPr>
        <w:rFonts w:hint="default"/>
      </w:rPr>
    </w:lvl>
    <w:lvl w:ilvl="4">
      <w:start w:val="1"/>
      <w:numFmt w:val="decimal"/>
      <w:isLgl/>
      <w:lvlText w:val="%1.%2.%3.%4.%5"/>
      <w:lvlJc w:val="left"/>
      <w:pPr>
        <w:ind w:left="2124" w:hanging="1080"/>
      </w:pPr>
      <w:rPr>
        <w:rFonts w:hint="default"/>
      </w:rPr>
    </w:lvl>
    <w:lvl w:ilvl="5">
      <w:start w:val="1"/>
      <w:numFmt w:val="decimal"/>
      <w:isLgl/>
      <w:lvlText w:val="%1.%2.%3.%4.%5.%6"/>
      <w:lvlJc w:val="left"/>
      <w:pPr>
        <w:ind w:left="2295" w:hanging="1080"/>
      </w:pPr>
      <w:rPr>
        <w:rFonts w:hint="default"/>
      </w:rPr>
    </w:lvl>
    <w:lvl w:ilvl="6">
      <w:start w:val="1"/>
      <w:numFmt w:val="decimal"/>
      <w:isLgl/>
      <w:lvlText w:val="%1.%2.%3.%4.%5.%6.%7"/>
      <w:lvlJc w:val="left"/>
      <w:pPr>
        <w:ind w:left="2826" w:hanging="1440"/>
      </w:pPr>
      <w:rPr>
        <w:rFonts w:hint="default"/>
      </w:rPr>
    </w:lvl>
    <w:lvl w:ilvl="7">
      <w:start w:val="1"/>
      <w:numFmt w:val="decimal"/>
      <w:isLgl/>
      <w:lvlText w:val="%1.%2.%3.%4.%5.%6.%7.%8"/>
      <w:lvlJc w:val="left"/>
      <w:pPr>
        <w:ind w:left="2997" w:hanging="1440"/>
      </w:pPr>
      <w:rPr>
        <w:rFonts w:hint="default"/>
      </w:rPr>
    </w:lvl>
    <w:lvl w:ilvl="8">
      <w:start w:val="1"/>
      <w:numFmt w:val="decimal"/>
      <w:isLgl/>
      <w:lvlText w:val="%1.%2.%3.%4.%5.%6.%7.%8.%9"/>
      <w:lvlJc w:val="left"/>
      <w:pPr>
        <w:ind w:left="3528" w:hanging="1800"/>
      </w:pPr>
      <w:rPr>
        <w:rFonts w:hint="default"/>
      </w:rPr>
    </w:lvl>
  </w:abstractNum>
  <w:abstractNum w:abstractNumId="56" w15:restartNumberingAfterBreak="0">
    <w:nsid w:val="12532F93"/>
    <w:multiLevelType w:val="hybridMultilevel"/>
    <w:tmpl w:val="8188AE92"/>
    <w:lvl w:ilvl="0" w:tplc="0409000F">
      <w:start w:val="1"/>
      <w:numFmt w:val="decimal"/>
      <w:lvlText w:val="%1."/>
      <w:lvlJc w:val="left"/>
      <w:pPr>
        <w:ind w:left="720" w:hanging="360"/>
      </w:pPr>
      <w:rPr>
        <w:rFonts w:hint="default"/>
      </w:rPr>
    </w:lvl>
    <w:lvl w:ilvl="1" w:tplc="FFFFFFFF">
      <w:start w:val="1"/>
      <w:numFmt w:val="decimal"/>
      <w:lvlText w:val="1.%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25A3A2E"/>
    <w:multiLevelType w:val="multilevel"/>
    <w:tmpl w:val="75F4B0F8"/>
    <w:lvl w:ilvl="0">
      <w:start w:val="1"/>
      <w:numFmt w:val="bullet"/>
      <w:lvlText w:val=""/>
      <w:lvlJc w:val="left"/>
      <w:pPr>
        <w:ind w:left="1080" w:hanging="360"/>
      </w:pPr>
      <w:rPr>
        <w:rFonts w:ascii="Symbol" w:hAnsi="Symbol" w:hint="default"/>
      </w:rPr>
    </w:lvl>
    <w:lvl w:ilvl="1">
      <w:start w:val="1"/>
      <w:numFmt w:val="decimal"/>
      <w:lvlText w:val="1.%2"/>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lvlText w:val="1.1.%3."/>
      <w:lvlJc w:val="left"/>
      <w:pPr>
        <w:ind w:left="1072" w:hanging="720"/>
      </w:pPr>
      <w:rPr>
        <w:rFonts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58" w15:restartNumberingAfterBreak="0">
    <w:nsid w:val="12602CF7"/>
    <w:multiLevelType w:val="multilevel"/>
    <w:tmpl w:val="13A2755E"/>
    <w:lvl w:ilvl="0">
      <w:start w:val="1"/>
      <w:numFmt w:val="decimal"/>
      <w:lvlText w:val="%1."/>
      <w:lvlJc w:val="left"/>
      <w:pPr>
        <w:ind w:left="45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59" w15:restartNumberingAfterBreak="0">
    <w:nsid w:val="12713746"/>
    <w:multiLevelType w:val="multilevel"/>
    <w:tmpl w:val="93D4A93A"/>
    <w:lvl w:ilvl="0">
      <w:start w:val="3"/>
      <w:numFmt w:val="decimal"/>
      <w:lvlText w:val="%1"/>
      <w:lvlJc w:val="left"/>
      <w:pPr>
        <w:ind w:left="610" w:hanging="361"/>
      </w:pPr>
      <w:rPr>
        <w:rFonts w:hint="default"/>
        <w:lang w:val="en-US" w:eastAsia="en-US" w:bidi="ar-SA"/>
      </w:rPr>
    </w:lvl>
    <w:lvl w:ilvl="1">
      <w:start w:val="1"/>
      <w:numFmt w:val="decimal"/>
      <w:lvlText w:val="%1.%2."/>
      <w:lvlJc w:val="left"/>
      <w:pPr>
        <w:ind w:left="361" w:hanging="361"/>
      </w:pPr>
      <w:rPr>
        <w:rFonts w:ascii="Times New Roman" w:eastAsia="Times New Roman" w:hAnsi="Times New Roman" w:cs="Times New Roman" w:hint="default"/>
        <w:b w:val="0"/>
        <w:bCs w:val="0"/>
        <w:i w:val="0"/>
        <w:iCs w:val="0"/>
        <w:spacing w:val="0"/>
        <w:w w:val="100"/>
        <w:sz w:val="22"/>
        <w:szCs w:val="22"/>
        <w:lang w:val="en-US" w:eastAsia="en-US" w:bidi="ar-SA"/>
      </w:rPr>
    </w:lvl>
    <w:lvl w:ilvl="2">
      <w:start w:val="1"/>
      <w:numFmt w:val="decimal"/>
      <w:lvlText w:val="%1.%2.%3."/>
      <w:lvlJc w:val="left"/>
      <w:pPr>
        <w:ind w:left="117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1891" w:hanging="721"/>
      </w:pPr>
      <w:rPr>
        <w:rFonts w:ascii="Times New Roman" w:eastAsia="Times New Roman" w:hAnsi="Times New Roman" w:cs="Times New Roman" w:hint="default"/>
        <w:b w:val="0"/>
        <w:bCs w:val="0"/>
        <w:i w:val="0"/>
        <w:iCs w:val="0"/>
        <w:spacing w:val="0"/>
        <w:w w:val="100"/>
        <w:sz w:val="22"/>
        <w:szCs w:val="22"/>
        <w:lang w:val="en-US" w:eastAsia="en-US" w:bidi="ar-SA"/>
      </w:rPr>
    </w:lvl>
    <w:lvl w:ilvl="4">
      <w:numFmt w:val="bullet"/>
      <w:lvlText w:val="•"/>
      <w:lvlJc w:val="left"/>
      <w:pPr>
        <w:ind w:left="2743" w:hanging="721"/>
      </w:pPr>
      <w:rPr>
        <w:rFonts w:hint="default"/>
        <w:lang w:val="en-US" w:eastAsia="en-US" w:bidi="ar-SA"/>
      </w:rPr>
    </w:lvl>
    <w:lvl w:ilvl="5">
      <w:numFmt w:val="bullet"/>
      <w:lvlText w:val="•"/>
      <w:lvlJc w:val="left"/>
      <w:pPr>
        <w:ind w:left="2995" w:hanging="721"/>
      </w:pPr>
      <w:rPr>
        <w:rFonts w:hint="default"/>
        <w:lang w:val="en-US" w:eastAsia="en-US" w:bidi="ar-SA"/>
      </w:rPr>
    </w:lvl>
    <w:lvl w:ilvl="6">
      <w:numFmt w:val="bullet"/>
      <w:lvlText w:val="•"/>
      <w:lvlJc w:val="left"/>
      <w:pPr>
        <w:ind w:left="3247" w:hanging="721"/>
      </w:pPr>
      <w:rPr>
        <w:rFonts w:hint="default"/>
        <w:lang w:val="en-US" w:eastAsia="en-US" w:bidi="ar-SA"/>
      </w:rPr>
    </w:lvl>
    <w:lvl w:ilvl="7">
      <w:numFmt w:val="bullet"/>
      <w:lvlText w:val="•"/>
      <w:lvlJc w:val="left"/>
      <w:pPr>
        <w:ind w:left="3499" w:hanging="721"/>
      </w:pPr>
      <w:rPr>
        <w:rFonts w:hint="default"/>
        <w:lang w:val="en-US" w:eastAsia="en-US" w:bidi="ar-SA"/>
      </w:rPr>
    </w:lvl>
    <w:lvl w:ilvl="8">
      <w:numFmt w:val="bullet"/>
      <w:lvlText w:val="•"/>
      <w:lvlJc w:val="left"/>
      <w:pPr>
        <w:ind w:left="3751" w:hanging="721"/>
      </w:pPr>
      <w:rPr>
        <w:rFonts w:hint="default"/>
        <w:lang w:val="en-US" w:eastAsia="en-US" w:bidi="ar-SA"/>
      </w:rPr>
    </w:lvl>
  </w:abstractNum>
  <w:abstractNum w:abstractNumId="60" w15:restartNumberingAfterBreak="0">
    <w:nsid w:val="12765EEF"/>
    <w:multiLevelType w:val="multilevel"/>
    <w:tmpl w:val="7B0628B4"/>
    <w:lvl w:ilvl="0">
      <w:start w:val="3"/>
      <w:numFmt w:val="decimal"/>
      <w:lvlText w:val="%1"/>
      <w:lvlJc w:val="left"/>
      <w:pPr>
        <w:ind w:left="480" w:hanging="480"/>
      </w:pPr>
      <w:rPr>
        <w:rFonts w:hint="default"/>
      </w:rPr>
    </w:lvl>
    <w:lvl w:ilvl="1">
      <w:start w:val="7"/>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1" w15:restartNumberingAfterBreak="0">
    <w:nsid w:val="12D82422"/>
    <w:multiLevelType w:val="multilevel"/>
    <w:tmpl w:val="DB90BADC"/>
    <w:lvl w:ilvl="0">
      <w:start w:val="3"/>
      <w:numFmt w:val="decimal"/>
      <w:lvlText w:val="%1"/>
      <w:lvlJc w:val="left"/>
      <w:pPr>
        <w:ind w:left="480" w:hanging="480"/>
      </w:pPr>
      <w:rPr>
        <w:rFonts w:hint="default"/>
      </w:rPr>
    </w:lvl>
    <w:lvl w:ilvl="1">
      <w:start w:val="4"/>
      <w:numFmt w:val="decimal"/>
      <w:lvlText w:val="%1.%2"/>
      <w:lvlJc w:val="left"/>
      <w:pPr>
        <w:ind w:left="668" w:hanging="480"/>
      </w:pPr>
      <w:rPr>
        <w:rFonts w:hint="default"/>
      </w:rPr>
    </w:lvl>
    <w:lvl w:ilvl="2">
      <w:start w:val="1"/>
      <w:numFmt w:val="decimal"/>
      <w:lvlText w:val="%1.5.%3"/>
      <w:lvlJc w:val="left"/>
      <w:pPr>
        <w:ind w:left="1096" w:hanging="720"/>
      </w:pPr>
      <w:rPr>
        <w:rFonts w:hint="default"/>
      </w:rPr>
    </w:lvl>
    <w:lvl w:ilvl="3">
      <w:start w:val="1"/>
      <w:numFmt w:val="decimal"/>
      <w:lvlText w:val="%1.%2.%3.%4"/>
      <w:lvlJc w:val="left"/>
      <w:pPr>
        <w:ind w:left="1284" w:hanging="720"/>
      </w:pPr>
      <w:rPr>
        <w:rFonts w:hint="default"/>
      </w:rPr>
    </w:lvl>
    <w:lvl w:ilvl="4">
      <w:start w:val="1"/>
      <w:numFmt w:val="decimal"/>
      <w:lvlText w:val="%1.%2.%3.%4.%5"/>
      <w:lvlJc w:val="left"/>
      <w:pPr>
        <w:ind w:left="1832" w:hanging="1080"/>
      </w:pPr>
      <w:rPr>
        <w:rFonts w:hint="default"/>
      </w:rPr>
    </w:lvl>
    <w:lvl w:ilvl="5">
      <w:start w:val="1"/>
      <w:numFmt w:val="decimal"/>
      <w:lvlText w:val="%1.%2.%3.%4.%5.%6"/>
      <w:lvlJc w:val="left"/>
      <w:pPr>
        <w:ind w:left="2020" w:hanging="1080"/>
      </w:pPr>
      <w:rPr>
        <w:rFonts w:hint="default"/>
      </w:rPr>
    </w:lvl>
    <w:lvl w:ilvl="6">
      <w:start w:val="1"/>
      <w:numFmt w:val="decimal"/>
      <w:lvlText w:val="%1.%2.%3.%4.%5.%6.%7"/>
      <w:lvlJc w:val="left"/>
      <w:pPr>
        <w:ind w:left="2568" w:hanging="1440"/>
      </w:pPr>
      <w:rPr>
        <w:rFonts w:hint="default"/>
      </w:rPr>
    </w:lvl>
    <w:lvl w:ilvl="7">
      <w:start w:val="1"/>
      <w:numFmt w:val="decimal"/>
      <w:lvlText w:val="%1.%2.%3.%4.%5.%6.%7.%8"/>
      <w:lvlJc w:val="left"/>
      <w:pPr>
        <w:ind w:left="2756" w:hanging="1440"/>
      </w:pPr>
      <w:rPr>
        <w:rFonts w:hint="default"/>
      </w:rPr>
    </w:lvl>
    <w:lvl w:ilvl="8">
      <w:start w:val="1"/>
      <w:numFmt w:val="decimal"/>
      <w:lvlText w:val="%1.%2.%3.%4.%5.%6.%7.%8.%9"/>
      <w:lvlJc w:val="left"/>
      <w:pPr>
        <w:ind w:left="3304" w:hanging="1800"/>
      </w:pPr>
      <w:rPr>
        <w:rFonts w:hint="default"/>
      </w:rPr>
    </w:lvl>
  </w:abstractNum>
  <w:abstractNum w:abstractNumId="62" w15:restartNumberingAfterBreak="0">
    <w:nsid w:val="1310736B"/>
    <w:multiLevelType w:val="hybridMultilevel"/>
    <w:tmpl w:val="8160A608"/>
    <w:lvl w:ilvl="0" w:tplc="811A26FC">
      <w:start w:val="1"/>
      <w:numFmt w:val="decimal"/>
      <w:lvlText w:val="3.%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13D03A37"/>
    <w:multiLevelType w:val="hybridMultilevel"/>
    <w:tmpl w:val="0B0E7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3D04705"/>
    <w:multiLevelType w:val="multilevel"/>
    <w:tmpl w:val="F1E8023A"/>
    <w:styleLink w:val="Style1"/>
    <w:lvl w:ilvl="0">
      <w:start w:val="1"/>
      <w:numFmt w:val="none"/>
      <w:lvlText w:val="%1Practical 1"/>
      <w:lvlJc w:val="left"/>
      <w:pPr>
        <w:ind w:left="360" w:hanging="360"/>
      </w:pPr>
      <w:rPr>
        <w:rFonts w:ascii="Times New Roman" w:hAnsi="Times New Roman"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13D174D9"/>
    <w:multiLevelType w:val="multilevel"/>
    <w:tmpl w:val="F0D0E072"/>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6" w15:restartNumberingAfterBreak="0">
    <w:nsid w:val="13EC0A2A"/>
    <w:multiLevelType w:val="hybridMultilevel"/>
    <w:tmpl w:val="150856A0"/>
    <w:lvl w:ilvl="0" w:tplc="FFFFFFFF">
      <w:start w:val="1"/>
      <w:numFmt w:val="decimal"/>
      <w:lvlText w:val="1.%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7" w15:restartNumberingAfterBreak="0">
    <w:nsid w:val="13F250E4"/>
    <w:multiLevelType w:val="hybridMultilevel"/>
    <w:tmpl w:val="F84C313A"/>
    <w:lvl w:ilvl="0" w:tplc="EBB291CC">
      <w:start w:val="1"/>
      <w:numFmt w:val="upperLetter"/>
      <w:pStyle w:val="ListBullet"/>
      <w:lvlText w:val="%1."/>
      <w:lvlJc w:val="left"/>
      <w:pPr>
        <w:ind w:left="720" w:hanging="360"/>
      </w:pPr>
      <w:rPr>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145A79E3"/>
    <w:multiLevelType w:val="hybridMultilevel"/>
    <w:tmpl w:val="97704C96"/>
    <w:lvl w:ilvl="0" w:tplc="FFFFFFFF">
      <w:start w:val="1"/>
      <w:numFmt w:val="decimal"/>
      <w:lvlText w:val="3.6.%1"/>
      <w:lvlJc w:val="left"/>
      <w:pPr>
        <w:ind w:left="108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9" w15:restartNumberingAfterBreak="0">
    <w:nsid w:val="146062B4"/>
    <w:multiLevelType w:val="multilevel"/>
    <w:tmpl w:val="6A082220"/>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14924D5C"/>
    <w:multiLevelType w:val="hybridMultilevel"/>
    <w:tmpl w:val="0A780AF8"/>
    <w:lvl w:ilvl="0" w:tplc="1AACAA08">
      <w:start w:val="1"/>
      <w:numFmt w:val="decimal"/>
      <w:lvlText w:val="2.2.%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1" w15:restartNumberingAfterBreak="0">
    <w:nsid w:val="149B33D6"/>
    <w:multiLevelType w:val="hybridMultilevel"/>
    <w:tmpl w:val="3FECB16A"/>
    <w:lvl w:ilvl="0" w:tplc="D24404C2">
      <w:start w:val="1"/>
      <w:numFmt w:val="decimal"/>
      <w:lvlText w:val="2.2.%1."/>
      <w:lvlJc w:val="left"/>
      <w:pPr>
        <w:ind w:left="720" w:hanging="360"/>
      </w:pPr>
      <w:rPr>
        <w:rFont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15687E5B"/>
    <w:multiLevelType w:val="multilevel"/>
    <w:tmpl w:val="0F7412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156D1E75"/>
    <w:multiLevelType w:val="multilevel"/>
    <w:tmpl w:val="5E122C66"/>
    <w:lvl w:ilvl="0">
      <w:start w:val="2"/>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4" w15:restartNumberingAfterBreak="0">
    <w:nsid w:val="15A62A68"/>
    <w:multiLevelType w:val="hybridMultilevel"/>
    <w:tmpl w:val="C65411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15E52BBE"/>
    <w:multiLevelType w:val="hybridMultilevel"/>
    <w:tmpl w:val="F40AD656"/>
    <w:lvl w:ilvl="0" w:tplc="AEA0BD82">
      <w:start w:val="1"/>
      <w:numFmt w:val="decimal"/>
      <w:lvlText w:val="4.%1"/>
      <w:lvlJc w:val="left"/>
      <w:pPr>
        <w:ind w:left="360" w:hanging="360"/>
      </w:pPr>
      <w:rPr>
        <w:rFonts w:hint="default"/>
        <w:b w:val="0"/>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15F45767"/>
    <w:multiLevelType w:val="hybridMultilevel"/>
    <w:tmpl w:val="0B5E67AC"/>
    <w:lvl w:ilvl="0" w:tplc="46EE92D8">
      <w:start w:val="1"/>
      <w:numFmt w:val="decimal"/>
      <w:lvlText w:val="3.8.%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7" w15:restartNumberingAfterBreak="0">
    <w:nsid w:val="166A26F6"/>
    <w:multiLevelType w:val="multilevel"/>
    <w:tmpl w:val="AA80639C"/>
    <w:lvl w:ilvl="0">
      <w:start w:val="1"/>
      <w:numFmt w:val="decimal"/>
      <w:lvlText w:val="%1."/>
      <w:lvlJc w:val="left"/>
      <w:pPr>
        <w:ind w:left="720" w:hanging="360"/>
      </w:pPr>
    </w:lvl>
    <w:lvl w:ilvl="1">
      <w:start w:val="1"/>
      <w:numFmt w:val="decimal"/>
      <w:lvlText w:val="2.%2"/>
      <w:lvlJc w:val="left"/>
      <w:pPr>
        <w:ind w:left="72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8" w15:restartNumberingAfterBreak="0">
    <w:nsid w:val="178803DD"/>
    <w:multiLevelType w:val="multilevel"/>
    <w:tmpl w:val="77D6C978"/>
    <w:lvl w:ilvl="0">
      <w:start w:val="1"/>
      <w:numFmt w:val="decimal"/>
      <w:lvlText w:val="%1."/>
      <w:lvlJc w:val="left"/>
      <w:pPr>
        <w:ind w:left="720" w:hanging="360"/>
      </w:pPr>
    </w:lvl>
    <w:lvl w:ilvl="1">
      <w:start w:val="1"/>
      <w:numFmt w:val="decimal"/>
      <w:isLgl/>
      <w:lvlText w:val="%1.%2"/>
      <w:lvlJc w:val="left"/>
      <w:pPr>
        <w:ind w:left="54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9" w15:restartNumberingAfterBreak="0">
    <w:nsid w:val="188E241A"/>
    <w:multiLevelType w:val="multilevel"/>
    <w:tmpl w:val="7CA8A974"/>
    <w:lvl w:ilvl="0">
      <w:start w:val="1"/>
      <w:numFmt w:val="decimal"/>
      <w:lvlText w:val="%1."/>
      <w:lvlJc w:val="left"/>
      <w:pPr>
        <w:ind w:left="720" w:hanging="360"/>
      </w:pPr>
    </w:lvl>
    <w:lvl w:ilvl="1">
      <w:start w:val="5"/>
      <w:numFmt w:val="decimal"/>
      <w:isLgl/>
      <w:lvlText w:val="%1.%2"/>
      <w:lvlJc w:val="left"/>
      <w:pPr>
        <w:ind w:left="1155" w:hanging="48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2025"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15" w:hanging="108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005" w:hanging="1440"/>
      </w:pPr>
      <w:rPr>
        <w:rFonts w:hint="default"/>
      </w:rPr>
    </w:lvl>
    <w:lvl w:ilvl="8">
      <w:start w:val="1"/>
      <w:numFmt w:val="decimal"/>
      <w:isLgl/>
      <w:lvlText w:val="%1.%2.%3.%4.%5.%6.%7.%8.%9"/>
      <w:lvlJc w:val="left"/>
      <w:pPr>
        <w:ind w:left="4680" w:hanging="1800"/>
      </w:pPr>
      <w:rPr>
        <w:rFonts w:hint="default"/>
      </w:rPr>
    </w:lvl>
  </w:abstractNum>
  <w:abstractNum w:abstractNumId="80" w15:restartNumberingAfterBreak="0">
    <w:nsid w:val="1998108A"/>
    <w:multiLevelType w:val="hybridMultilevel"/>
    <w:tmpl w:val="49ACB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1A9B59D3"/>
    <w:multiLevelType w:val="multilevel"/>
    <w:tmpl w:val="C684375A"/>
    <w:lvl w:ilvl="0">
      <w:start w:val="1"/>
      <w:numFmt w:val="decimal"/>
      <w:lvlText w:val="3.%1"/>
      <w:lvlJc w:val="left"/>
      <w:pPr>
        <w:ind w:left="360" w:hanging="360"/>
      </w:pPr>
      <w:rPr>
        <w:rFonts w:hint="default"/>
      </w:rPr>
    </w:lvl>
    <w:lvl w:ilvl="1">
      <w:start w:val="1"/>
      <w:numFmt w:val="none"/>
      <w:lvlText w:val="3.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2" w15:restartNumberingAfterBreak="0">
    <w:nsid w:val="1AC82A00"/>
    <w:multiLevelType w:val="hybridMultilevel"/>
    <w:tmpl w:val="6A36FAB8"/>
    <w:lvl w:ilvl="0" w:tplc="FFFFFFFF">
      <w:start w:val="1"/>
      <w:numFmt w:val="decimal"/>
      <w:lvlText w:val="1.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3" w15:restartNumberingAfterBreak="0">
    <w:nsid w:val="1ACB017B"/>
    <w:multiLevelType w:val="hybridMultilevel"/>
    <w:tmpl w:val="EF260522"/>
    <w:lvl w:ilvl="0" w:tplc="20000013">
      <w:start w:val="1"/>
      <w:numFmt w:val="upperRoman"/>
      <w:lvlText w:val="%1."/>
      <w:lvlJc w:val="right"/>
      <w:pPr>
        <w:ind w:left="2716" w:hanging="360"/>
      </w:pPr>
    </w:lvl>
    <w:lvl w:ilvl="1" w:tplc="20000019" w:tentative="1">
      <w:start w:val="1"/>
      <w:numFmt w:val="lowerLetter"/>
      <w:lvlText w:val="%2."/>
      <w:lvlJc w:val="left"/>
      <w:pPr>
        <w:ind w:left="3436" w:hanging="360"/>
      </w:pPr>
    </w:lvl>
    <w:lvl w:ilvl="2" w:tplc="2000001B">
      <w:start w:val="1"/>
      <w:numFmt w:val="lowerRoman"/>
      <w:lvlText w:val="%3."/>
      <w:lvlJc w:val="right"/>
      <w:pPr>
        <w:ind w:left="4156" w:hanging="180"/>
      </w:pPr>
    </w:lvl>
    <w:lvl w:ilvl="3" w:tplc="2000000F">
      <w:start w:val="1"/>
      <w:numFmt w:val="decimal"/>
      <w:lvlText w:val="%4."/>
      <w:lvlJc w:val="left"/>
      <w:pPr>
        <w:ind w:left="4876" w:hanging="360"/>
      </w:pPr>
    </w:lvl>
    <w:lvl w:ilvl="4" w:tplc="20000019" w:tentative="1">
      <w:start w:val="1"/>
      <w:numFmt w:val="lowerLetter"/>
      <w:lvlText w:val="%5."/>
      <w:lvlJc w:val="left"/>
      <w:pPr>
        <w:ind w:left="5596" w:hanging="360"/>
      </w:pPr>
    </w:lvl>
    <w:lvl w:ilvl="5" w:tplc="2000001B" w:tentative="1">
      <w:start w:val="1"/>
      <w:numFmt w:val="lowerRoman"/>
      <w:lvlText w:val="%6."/>
      <w:lvlJc w:val="right"/>
      <w:pPr>
        <w:ind w:left="6316" w:hanging="180"/>
      </w:pPr>
    </w:lvl>
    <w:lvl w:ilvl="6" w:tplc="2000000F" w:tentative="1">
      <w:start w:val="1"/>
      <w:numFmt w:val="decimal"/>
      <w:lvlText w:val="%7."/>
      <w:lvlJc w:val="left"/>
      <w:pPr>
        <w:ind w:left="7036" w:hanging="360"/>
      </w:pPr>
    </w:lvl>
    <w:lvl w:ilvl="7" w:tplc="20000019" w:tentative="1">
      <w:start w:val="1"/>
      <w:numFmt w:val="lowerLetter"/>
      <w:lvlText w:val="%8."/>
      <w:lvlJc w:val="left"/>
      <w:pPr>
        <w:ind w:left="7756" w:hanging="360"/>
      </w:pPr>
    </w:lvl>
    <w:lvl w:ilvl="8" w:tplc="2000001B" w:tentative="1">
      <w:start w:val="1"/>
      <w:numFmt w:val="lowerRoman"/>
      <w:lvlText w:val="%9."/>
      <w:lvlJc w:val="right"/>
      <w:pPr>
        <w:ind w:left="8476" w:hanging="180"/>
      </w:pPr>
    </w:lvl>
  </w:abstractNum>
  <w:abstractNum w:abstractNumId="84" w15:restartNumberingAfterBreak="0">
    <w:nsid w:val="1AE86412"/>
    <w:multiLevelType w:val="multilevel"/>
    <w:tmpl w:val="3350D530"/>
    <w:lvl w:ilvl="0">
      <w:start w:val="1"/>
      <w:numFmt w:val="decimal"/>
      <w:lvlText w:val="%1."/>
      <w:lvlJc w:val="left"/>
      <w:pPr>
        <w:ind w:left="720" w:hanging="360"/>
      </w:pPr>
    </w:lvl>
    <w:lvl w:ilvl="1">
      <w:start w:val="2"/>
      <w:numFmt w:val="decimal"/>
      <w:isLgl/>
      <w:lvlText w:val="%1.%2"/>
      <w:lvlJc w:val="left"/>
      <w:pPr>
        <w:ind w:left="1155" w:hanging="48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2025"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15" w:hanging="108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005" w:hanging="1440"/>
      </w:pPr>
      <w:rPr>
        <w:rFonts w:hint="default"/>
      </w:rPr>
    </w:lvl>
    <w:lvl w:ilvl="8">
      <w:start w:val="1"/>
      <w:numFmt w:val="decimal"/>
      <w:isLgl/>
      <w:lvlText w:val="%1.%2.%3.%4.%5.%6.%7.%8.%9"/>
      <w:lvlJc w:val="left"/>
      <w:pPr>
        <w:ind w:left="4680" w:hanging="1800"/>
      </w:pPr>
      <w:rPr>
        <w:rFonts w:hint="default"/>
      </w:rPr>
    </w:lvl>
  </w:abstractNum>
  <w:abstractNum w:abstractNumId="85"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1B9B4729"/>
    <w:multiLevelType w:val="hybridMultilevel"/>
    <w:tmpl w:val="D3281C36"/>
    <w:lvl w:ilvl="0" w:tplc="FFFFFFFF">
      <w:start w:val="1"/>
      <w:numFmt w:val="decimal"/>
      <w:lvlText w:val="1.%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7" w15:restartNumberingAfterBreak="0">
    <w:nsid w:val="1BA07F62"/>
    <w:multiLevelType w:val="hybridMultilevel"/>
    <w:tmpl w:val="726ADB4C"/>
    <w:lvl w:ilvl="0" w:tplc="5134942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1BFA0A5C"/>
    <w:multiLevelType w:val="hybridMultilevel"/>
    <w:tmpl w:val="133C6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1C6D28A1"/>
    <w:multiLevelType w:val="multilevel"/>
    <w:tmpl w:val="BE36A6F0"/>
    <w:lvl w:ilvl="0">
      <w:start w:val="2"/>
      <w:numFmt w:val="decimal"/>
      <w:lvlText w:val="%1"/>
      <w:lvlJc w:val="left"/>
      <w:pPr>
        <w:ind w:left="480" w:hanging="480"/>
      </w:pPr>
      <w:rPr>
        <w:rFonts w:hint="default"/>
      </w:rPr>
    </w:lvl>
    <w:lvl w:ilvl="1">
      <w:start w:val="2"/>
      <w:numFmt w:val="decimal"/>
      <w:lvlText w:val="%1.%2"/>
      <w:lvlJc w:val="left"/>
      <w:pPr>
        <w:ind w:left="831" w:hanging="480"/>
      </w:pPr>
      <w:rPr>
        <w:rFonts w:hint="default"/>
      </w:rPr>
    </w:lvl>
    <w:lvl w:ilvl="2">
      <w:start w:val="1"/>
      <w:numFmt w:val="decimal"/>
      <w:lvlText w:val="%1.%2.%3"/>
      <w:lvlJc w:val="left"/>
      <w:pPr>
        <w:ind w:left="1422" w:hanging="720"/>
      </w:pPr>
      <w:rPr>
        <w:rFonts w:hint="default"/>
      </w:rPr>
    </w:lvl>
    <w:lvl w:ilvl="3">
      <w:start w:val="1"/>
      <w:numFmt w:val="decimal"/>
      <w:lvlText w:val="%1.%2.%3.%4"/>
      <w:lvlJc w:val="left"/>
      <w:pPr>
        <w:ind w:left="1773" w:hanging="720"/>
      </w:pPr>
      <w:rPr>
        <w:rFonts w:hint="default"/>
      </w:rPr>
    </w:lvl>
    <w:lvl w:ilvl="4">
      <w:start w:val="1"/>
      <w:numFmt w:val="decimal"/>
      <w:lvlText w:val="%1.%2.%3.%4.%5"/>
      <w:lvlJc w:val="left"/>
      <w:pPr>
        <w:ind w:left="2484" w:hanging="1080"/>
      </w:pPr>
      <w:rPr>
        <w:rFonts w:hint="default"/>
      </w:rPr>
    </w:lvl>
    <w:lvl w:ilvl="5">
      <w:start w:val="1"/>
      <w:numFmt w:val="decimal"/>
      <w:lvlText w:val="%1.%2.%3.%4.%5.%6"/>
      <w:lvlJc w:val="left"/>
      <w:pPr>
        <w:ind w:left="2835" w:hanging="1080"/>
      </w:pPr>
      <w:rPr>
        <w:rFonts w:hint="default"/>
      </w:rPr>
    </w:lvl>
    <w:lvl w:ilvl="6">
      <w:start w:val="1"/>
      <w:numFmt w:val="decimal"/>
      <w:lvlText w:val="%1.%2.%3.%4.%5.%6.%7"/>
      <w:lvlJc w:val="left"/>
      <w:pPr>
        <w:ind w:left="3546" w:hanging="1440"/>
      </w:pPr>
      <w:rPr>
        <w:rFonts w:hint="default"/>
      </w:rPr>
    </w:lvl>
    <w:lvl w:ilvl="7">
      <w:start w:val="1"/>
      <w:numFmt w:val="decimal"/>
      <w:lvlText w:val="%1.%2.%3.%4.%5.%6.%7.%8"/>
      <w:lvlJc w:val="left"/>
      <w:pPr>
        <w:ind w:left="3897" w:hanging="1440"/>
      </w:pPr>
      <w:rPr>
        <w:rFonts w:hint="default"/>
      </w:rPr>
    </w:lvl>
    <w:lvl w:ilvl="8">
      <w:start w:val="1"/>
      <w:numFmt w:val="decimal"/>
      <w:lvlText w:val="%1.%2.%3.%4.%5.%6.%7.%8.%9"/>
      <w:lvlJc w:val="left"/>
      <w:pPr>
        <w:ind w:left="4608" w:hanging="1800"/>
      </w:pPr>
      <w:rPr>
        <w:rFonts w:hint="default"/>
      </w:rPr>
    </w:lvl>
  </w:abstractNum>
  <w:abstractNum w:abstractNumId="90" w15:restartNumberingAfterBreak="0">
    <w:nsid w:val="1D0049E9"/>
    <w:multiLevelType w:val="hybridMultilevel"/>
    <w:tmpl w:val="4CF8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1D297423"/>
    <w:multiLevelType w:val="hybridMultilevel"/>
    <w:tmpl w:val="FAAEA566"/>
    <w:lvl w:ilvl="0" w:tplc="C616D2FE">
      <w:start w:val="1"/>
      <w:numFmt w:val="decimal"/>
      <w:lvlText w:val="4.8.%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2" w15:restartNumberingAfterBreak="0">
    <w:nsid w:val="1D754773"/>
    <w:multiLevelType w:val="hybridMultilevel"/>
    <w:tmpl w:val="12C097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1DBE424A"/>
    <w:multiLevelType w:val="hybridMultilevel"/>
    <w:tmpl w:val="BC3280A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4" w15:restartNumberingAfterBreak="0">
    <w:nsid w:val="1DD35CC8"/>
    <w:multiLevelType w:val="hybridMultilevel"/>
    <w:tmpl w:val="F3CC5FA8"/>
    <w:lvl w:ilvl="0" w:tplc="FFFFFFFF">
      <w:start w:val="1"/>
      <w:numFmt w:val="decimal"/>
      <w:lvlText w:val="1.%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1E056303"/>
    <w:multiLevelType w:val="hybridMultilevel"/>
    <w:tmpl w:val="AA306BF0"/>
    <w:lvl w:ilvl="0" w:tplc="71C63D52">
      <w:start w:val="1"/>
      <w:numFmt w:val="decimal"/>
      <w:lvlText w:val="2.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6" w15:restartNumberingAfterBreak="0">
    <w:nsid w:val="1E607A36"/>
    <w:multiLevelType w:val="hybridMultilevel"/>
    <w:tmpl w:val="78EED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1EA01CD1"/>
    <w:multiLevelType w:val="hybridMultilevel"/>
    <w:tmpl w:val="EE306B42"/>
    <w:lvl w:ilvl="0" w:tplc="B0622274">
      <w:start w:val="1"/>
      <w:numFmt w:val="decimal"/>
      <w:lvlText w:val="3.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8" w15:restartNumberingAfterBreak="0">
    <w:nsid w:val="1F00696F"/>
    <w:multiLevelType w:val="hybridMultilevel"/>
    <w:tmpl w:val="844AAD62"/>
    <w:lvl w:ilvl="0" w:tplc="58D42B9C">
      <w:start w:val="1"/>
      <w:numFmt w:val="decimal"/>
      <w:lvlText w:val="3.4.%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9" w15:restartNumberingAfterBreak="0">
    <w:nsid w:val="1F122BE8"/>
    <w:multiLevelType w:val="hybridMultilevel"/>
    <w:tmpl w:val="25966588"/>
    <w:lvl w:ilvl="0" w:tplc="0C1CDADA">
      <w:start w:val="1"/>
      <w:numFmt w:val="decimal"/>
      <w:lvlText w:val="3.4.%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0" w15:restartNumberingAfterBreak="0">
    <w:nsid w:val="1F2B7ACA"/>
    <w:multiLevelType w:val="multilevel"/>
    <w:tmpl w:val="B9BE6406"/>
    <w:lvl w:ilvl="0">
      <w:start w:val="1"/>
      <w:numFmt w:val="decimal"/>
      <w:lvlText w:val="%1"/>
      <w:lvlJc w:val="left"/>
      <w:pPr>
        <w:ind w:left="660" w:hanging="660"/>
      </w:pPr>
      <w:rPr>
        <w:rFonts w:hint="default"/>
      </w:rPr>
    </w:lvl>
    <w:lvl w:ilvl="1">
      <w:start w:val="5"/>
      <w:numFmt w:val="decimal"/>
      <w:lvlText w:val="%1.%2"/>
      <w:lvlJc w:val="left"/>
      <w:pPr>
        <w:ind w:left="1068" w:hanging="660"/>
      </w:pPr>
      <w:rPr>
        <w:rFonts w:hint="default"/>
      </w:rPr>
    </w:lvl>
    <w:lvl w:ilvl="2">
      <w:start w:val="2"/>
      <w:numFmt w:val="decimal"/>
      <w:lvlText w:val="%1.%2.%3"/>
      <w:lvlJc w:val="left"/>
      <w:pPr>
        <w:ind w:left="1536"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01" w15:restartNumberingAfterBreak="0">
    <w:nsid w:val="1F6654D8"/>
    <w:multiLevelType w:val="hybridMultilevel"/>
    <w:tmpl w:val="EA148B9A"/>
    <w:lvl w:ilvl="0" w:tplc="9FB44AA0">
      <w:start w:val="1"/>
      <w:numFmt w:val="decimal"/>
      <w:lvlText w:val="1.7.%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2" w15:restartNumberingAfterBreak="0">
    <w:nsid w:val="1F913B2A"/>
    <w:multiLevelType w:val="multilevel"/>
    <w:tmpl w:val="519E799C"/>
    <w:lvl w:ilvl="0">
      <w:start w:val="1"/>
      <w:numFmt w:val="decimal"/>
      <w:lvlText w:val="%1."/>
      <w:lvlJc w:val="left"/>
      <w:pPr>
        <w:ind w:left="720" w:hanging="360"/>
      </w:pPr>
    </w:lvl>
    <w:lvl w:ilvl="1">
      <w:start w:val="4"/>
      <w:numFmt w:val="decimal"/>
      <w:isLgl/>
      <w:lvlText w:val="%1.%2"/>
      <w:lvlJc w:val="left"/>
      <w:pPr>
        <w:ind w:left="1155" w:hanging="480"/>
      </w:pPr>
      <w:rPr>
        <w:rFonts w:hint="default"/>
      </w:rPr>
    </w:lvl>
    <w:lvl w:ilvl="2">
      <w:start w:val="1"/>
      <w:numFmt w:val="decimal"/>
      <w:lvlText w:val="4.4.%3"/>
      <w:lvlJc w:val="left"/>
      <w:pPr>
        <w:ind w:left="1350" w:hanging="720"/>
      </w:pPr>
      <w:rPr>
        <w:rFonts w:hint="default"/>
      </w:rPr>
    </w:lvl>
    <w:lvl w:ilvl="3">
      <w:start w:val="1"/>
      <w:numFmt w:val="decimal"/>
      <w:isLgl/>
      <w:lvlText w:val="%1.%2.%3.%4"/>
      <w:lvlJc w:val="left"/>
      <w:pPr>
        <w:ind w:left="2025"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15" w:hanging="108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005" w:hanging="1440"/>
      </w:pPr>
      <w:rPr>
        <w:rFonts w:hint="default"/>
      </w:rPr>
    </w:lvl>
    <w:lvl w:ilvl="8">
      <w:start w:val="1"/>
      <w:numFmt w:val="decimal"/>
      <w:isLgl/>
      <w:lvlText w:val="%1.%2.%3.%4.%5.%6.%7.%8.%9"/>
      <w:lvlJc w:val="left"/>
      <w:pPr>
        <w:ind w:left="4680" w:hanging="1800"/>
      </w:pPr>
      <w:rPr>
        <w:rFonts w:hint="default"/>
      </w:rPr>
    </w:lvl>
  </w:abstractNum>
  <w:abstractNum w:abstractNumId="103" w15:restartNumberingAfterBreak="0">
    <w:nsid w:val="20047B60"/>
    <w:multiLevelType w:val="hybridMultilevel"/>
    <w:tmpl w:val="D638DD3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4" w15:restartNumberingAfterBreak="0">
    <w:nsid w:val="201508C6"/>
    <w:multiLevelType w:val="hybridMultilevel"/>
    <w:tmpl w:val="6F045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20297B97"/>
    <w:multiLevelType w:val="multilevel"/>
    <w:tmpl w:val="DD34BDD8"/>
    <w:lvl w:ilvl="0">
      <w:start w:val="2"/>
      <w:numFmt w:val="decimal"/>
      <w:lvlText w:val="%1"/>
      <w:lvlJc w:val="left"/>
      <w:pPr>
        <w:ind w:left="400" w:hanging="400"/>
      </w:pPr>
      <w:rPr>
        <w:rFonts w:ascii="Calibri" w:hAnsi="Calibri" w:hint="default"/>
        <w:sz w:val="20"/>
      </w:rPr>
    </w:lvl>
    <w:lvl w:ilvl="1">
      <w:start w:val="1"/>
      <w:numFmt w:val="decimal"/>
      <w:lvlText w:val="%1.%2"/>
      <w:lvlJc w:val="left"/>
      <w:pPr>
        <w:ind w:left="580" w:hanging="400"/>
      </w:pPr>
      <w:rPr>
        <w:rFonts w:ascii="Calibri" w:hAnsi="Calibri" w:hint="default"/>
        <w:sz w:val="20"/>
      </w:rPr>
    </w:lvl>
    <w:lvl w:ilvl="2">
      <w:start w:val="1"/>
      <w:numFmt w:val="decimal"/>
      <w:lvlText w:val="%1.%2.%3"/>
      <w:lvlJc w:val="left"/>
      <w:pPr>
        <w:ind w:left="1080" w:hanging="720"/>
      </w:pPr>
      <w:rPr>
        <w:rFonts w:ascii="Times New Roman" w:hAnsi="Times New Roman" w:cs="Times New Roman" w:hint="default"/>
        <w:sz w:val="24"/>
        <w:szCs w:val="24"/>
      </w:rPr>
    </w:lvl>
    <w:lvl w:ilvl="3">
      <w:start w:val="1"/>
      <w:numFmt w:val="decimal"/>
      <w:lvlText w:val="%1.%2.%3.%4"/>
      <w:lvlJc w:val="left"/>
      <w:pPr>
        <w:ind w:left="1260" w:hanging="720"/>
      </w:pPr>
      <w:rPr>
        <w:rFonts w:ascii="Calibri" w:hAnsi="Calibri" w:hint="default"/>
        <w:sz w:val="20"/>
      </w:rPr>
    </w:lvl>
    <w:lvl w:ilvl="4">
      <w:start w:val="1"/>
      <w:numFmt w:val="decimal"/>
      <w:lvlText w:val="%1.%2.%3.%4.%5"/>
      <w:lvlJc w:val="left"/>
      <w:pPr>
        <w:ind w:left="1800" w:hanging="1080"/>
      </w:pPr>
      <w:rPr>
        <w:rFonts w:ascii="Calibri" w:hAnsi="Calibri" w:hint="default"/>
        <w:sz w:val="20"/>
      </w:rPr>
    </w:lvl>
    <w:lvl w:ilvl="5">
      <w:start w:val="1"/>
      <w:numFmt w:val="decimal"/>
      <w:lvlText w:val="%1.%2.%3.%4.%5.%6"/>
      <w:lvlJc w:val="left"/>
      <w:pPr>
        <w:ind w:left="1980" w:hanging="1080"/>
      </w:pPr>
      <w:rPr>
        <w:rFonts w:ascii="Calibri" w:hAnsi="Calibri" w:hint="default"/>
        <w:sz w:val="20"/>
      </w:rPr>
    </w:lvl>
    <w:lvl w:ilvl="6">
      <w:start w:val="1"/>
      <w:numFmt w:val="decimal"/>
      <w:lvlText w:val="%1.%2.%3.%4.%5.%6.%7"/>
      <w:lvlJc w:val="left"/>
      <w:pPr>
        <w:ind w:left="2520" w:hanging="1440"/>
      </w:pPr>
      <w:rPr>
        <w:rFonts w:ascii="Calibri" w:hAnsi="Calibri" w:hint="default"/>
        <w:sz w:val="20"/>
      </w:rPr>
    </w:lvl>
    <w:lvl w:ilvl="7">
      <w:start w:val="1"/>
      <w:numFmt w:val="decimal"/>
      <w:lvlText w:val="%1.%2.%3.%4.%5.%6.%7.%8"/>
      <w:lvlJc w:val="left"/>
      <w:pPr>
        <w:ind w:left="2700" w:hanging="1440"/>
      </w:pPr>
      <w:rPr>
        <w:rFonts w:ascii="Calibri" w:hAnsi="Calibri" w:hint="default"/>
        <w:sz w:val="20"/>
      </w:rPr>
    </w:lvl>
    <w:lvl w:ilvl="8">
      <w:start w:val="1"/>
      <w:numFmt w:val="decimal"/>
      <w:lvlText w:val="%1.%2.%3.%4.%5.%6.%7.%8.%9"/>
      <w:lvlJc w:val="left"/>
      <w:pPr>
        <w:ind w:left="3240" w:hanging="1800"/>
      </w:pPr>
      <w:rPr>
        <w:rFonts w:ascii="Calibri" w:hAnsi="Calibri" w:hint="default"/>
        <w:sz w:val="20"/>
      </w:rPr>
    </w:lvl>
  </w:abstractNum>
  <w:abstractNum w:abstractNumId="106" w15:restartNumberingAfterBreak="0">
    <w:nsid w:val="2033695E"/>
    <w:multiLevelType w:val="multilevel"/>
    <w:tmpl w:val="747062C0"/>
    <w:lvl w:ilvl="0">
      <w:start w:val="1"/>
      <w:numFmt w:val="decimal"/>
      <w:lvlText w:val="%1."/>
      <w:lvlJc w:val="left"/>
      <w:pPr>
        <w:ind w:left="720" w:hanging="360"/>
      </w:pPr>
      <w:rPr>
        <w:rFonts w:hint="default"/>
      </w:rPr>
    </w:lvl>
    <w:lvl w:ilvl="1">
      <w:start w:val="1"/>
      <w:numFmt w:val="decimal"/>
      <w:isLgl/>
      <w:lvlText w:val="%1.%2."/>
      <w:lvlJc w:val="left"/>
      <w:pPr>
        <w:ind w:left="524" w:hanging="434"/>
      </w:pPr>
      <w:rPr>
        <w:rFonts w:hint="default"/>
        <w:b w:val="0"/>
        <w:bCs w:val="0"/>
      </w:rPr>
    </w:lvl>
    <w:lvl w:ilvl="2">
      <w:start w:val="1"/>
      <w:numFmt w:val="decimal"/>
      <w:isLgl/>
      <w:lvlText w:val="%1.%2.%3."/>
      <w:lvlJc w:val="left"/>
      <w:pPr>
        <w:ind w:left="1287"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7" w15:restartNumberingAfterBreak="0">
    <w:nsid w:val="20B33398"/>
    <w:multiLevelType w:val="hybridMultilevel"/>
    <w:tmpl w:val="E1F4CBA4"/>
    <w:lvl w:ilvl="0" w:tplc="6A6E7E46">
      <w:start w:val="1"/>
      <w:numFmt w:val="decimal"/>
      <w:lvlText w:val="3.3.%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8" w15:restartNumberingAfterBreak="0">
    <w:nsid w:val="20B73795"/>
    <w:multiLevelType w:val="multilevel"/>
    <w:tmpl w:val="2CF86FBC"/>
    <w:lvl w:ilvl="0">
      <w:start w:val="3"/>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9" w15:restartNumberingAfterBreak="0">
    <w:nsid w:val="20D24924"/>
    <w:multiLevelType w:val="multilevel"/>
    <w:tmpl w:val="4FEA480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0" w15:restartNumberingAfterBreak="0">
    <w:nsid w:val="20FC140E"/>
    <w:multiLevelType w:val="multilevel"/>
    <w:tmpl w:val="41F2346C"/>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1" w15:restartNumberingAfterBreak="0">
    <w:nsid w:val="211C73A7"/>
    <w:multiLevelType w:val="hybridMultilevel"/>
    <w:tmpl w:val="53EAB6FE"/>
    <w:lvl w:ilvl="0" w:tplc="1AC42182">
      <w:start w:val="1"/>
      <w:numFmt w:val="decimal"/>
      <w:lvlText w:val="3.4.%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2" w15:restartNumberingAfterBreak="0">
    <w:nsid w:val="21CA67F2"/>
    <w:multiLevelType w:val="hybridMultilevel"/>
    <w:tmpl w:val="088AD226"/>
    <w:lvl w:ilvl="0" w:tplc="FFFFFFFF">
      <w:start w:val="1"/>
      <w:numFmt w:val="decimal"/>
      <w:lvlText w:val="%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3" w15:restartNumberingAfterBreak="0">
    <w:nsid w:val="227E01F2"/>
    <w:multiLevelType w:val="multilevel"/>
    <w:tmpl w:val="BBA08C8E"/>
    <w:lvl w:ilvl="0">
      <w:start w:val="1"/>
      <w:numFmt w:val="decimal"/>
      <w:lvlText w:val="%1"/>
      <w:lvlJc w:val="left"/>
      <w:pPr>
        <w:ind w:left="450" w:hanging="450"/>
      </w:pPr>
      <w:rPr>
        <w:rFonts w:hint="default"/>
      </w:rPr>
    </w:lvl>
    <w:lvl w:ilvl="1">
      <w:start w:val="3"/>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4" w15:restartNumberingAfterBreak="0">
    <w:nsid w:val="22AD770F"/>
    <w:multiLevelType w:val="hybridMultilevel"/>
    <w:tmpl w:val="C3123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22CA5AD6"/>
    <w:multiLevelType w:val="hybridMultilevel"/>
    <w:tmpl w:val="12848EE0"/>
    <w:lvl w:ilvl="0" w:tplc="67CC5B9C">
      <w:start w:val="1"/>
      <w:numFmt w:val="decimal"/>
      <w:lvlText w:val="%1."/>
      <w:lvlJc w:val="left"/>
      <w:pPr>
        <w:ind w:left="630" w:hanging="360"/>
      </w:pPr>
      <w:rPr>
        <w:rFonts w:eastAsiaTheme="minorHAnsi" w:hint="default"/>
        <w:color w:val="auto"/>
      </w:rPr>
    </w:lvl>
    <w:lvl w:ilvl="1" w:tplc="FFFFFFFF">
      <w:start w:val="1"/>
      <w:numFmt w:val="decimal"/>
      <w:lvlText w:val="3.%2"/>
      <w:lvlJc w:val="left"/>
      <w:pPr>
        <w:ind w:left="1350" w:hanging="360"/>
      </w:pPr>
      <w:rPr>
        <w:rFonts w:hint="default"/>
        <w:b w:val="0"/>
        <w:i w:val="0"/>
        <w:caps w:val="0"/>
        <w:strike w:val="0"/>
        <w:dstrike w:val="0"/>
        <w:vanish w:val="0"/>
        <w:color w:val="auto"/>
        <w:sz w:val="24"/>
        <w:u w:val="none"/>
        <w:effect w:val="none"/>
        <w:vertAlign w:val="baseline"/>
      </w:rPr>
    </w:lvl>
    <w:lvl w:ilvl="2" w:tplc="04090001">
      <w:start w:val="1"/>
      <w:numFmt w:val="bullet"/>
      <w:lvlText w:val=""/>
      <w:lvlJc w:val="left"/>
      <w:pPr>
        <w:ind w:left="1350" w:hanging="180"/>
      </w:pPr>
      <w:rPr>
        <w:rFonts w:ascii="Symbol" w:hAnsi="Symbol" w:hint="default"/>
      </w:rPr>
    </w:lvl>
    <w:lvl w:ilvl="3" w:tplc="04090001">
      <w:start w:val="1"/>
      <w:numFmt w:val="bullet"/>
      <w:lvlText w:val=""/>
      <w:lvlJc w:val="left"/>
      <w:pPr>
        <w:ind w:left="2790" w:hanging="360"/>
      </w:pPr>
      <w:rPr>
        <w:rFonts w:ascii="Symbol" w:hAnsi="Symbol" w:hint="default"/>
      </w:r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6" w15:restartNumberingAfterBreak="0">
    <w:nsid w:val="23176689"/>
    <w:multiLevelType w:val="multilevel"/>
    <w:tmpl w:val="B8B0AF20"/>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7" w15:restartNumberingAfterBreak="0">
    <w:nsid w:val="233720E4"/>
    <w:multiLevelType w:val="hybridMultilevel"/>
    <w:tmpl w:val="66F2F330"/>
    <w:lvl w:ilvl="0" w:tplc="613CCC18">
      <w:start w:val="1"/>
      <w:numFmt w:val="decimal"/>
      <w:lvlText w:val="2.1.%1"/>
      <w:lvlJc w:val="left"/>
      <w:pPr>
        <w:ind w:left="720" w:hanging="360"/>
      </w:pPr>
      <w:rPr>
        <w:rFonts w:hint="default"/>
        <w:color w:val="auto"/>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23B469D2"/>
    <w:multiLevelType w:val="hybridMultilevel"/>
    <w:tmpl w:val="B23427CC"/>
    <w:lvl w:ilvl="0" w:tplc="96C6940A">
      <w:start w:val="1"/>
      <w:numFmt w:val="decimal"/>
      <w:lvlText w:val="2.3.%1."/>
      <w:lvlJc w:val="left"/>
      <w:pPr>
        <w:ind w:left="720" w:hanging="360"/>
      </w:pPr>
      <w:rPr>
        <w:rFont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23DD12E1"/>
    <w:multiLevelType w:val="multilevel"/>
    <w:tmpl w:val="D6D8D71E"/>
    <w:lvl w:ilvl="0">
      <w:start w:val="1"/>
      <w:numFmt w:val="decimal"/>
      <w:lvlText w:val="%1"/>
      <w:lvlJc w:val="left"/>
      <w:pPr>
        <w:ind w:left="660" w:hanging="660"/>
      </w:pPr>
      <w:rPr>
        <w:rFonts w:hint="default"/>
      </w:rPr>
    </w:lvl>
    <w:lvl w:ilvl="1">
      <w:start w:val="1"/>
      <w:numFmt w:val="decimal"/>
      <w:lvlText w:val="%1.%2"/>
      <w:lvlJc w:val="left"/>
      <w:pPr>
        <w:ind w:left="930" w:hanging="660"/>
      </w:pPr>
      <w:rPr>
        <w:rFonts w:hint="default"/>
      </w:rPr>
    </w:lvl>
    <w:lvl w:ilvl="2">
      <w:start w:val="4"/>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20" w15:restartNumberingAfterBreak="0">
    <w:nsid w:val="23ED6244"/>
    <w:multiLevelType w:val="multilevel"/>
    <w:tmpl w:val="40B26E4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062" w:hanging="720"/>
      </w:pPr>
      <w:rPr>
        <w:rFonts w:hint="default"/>
      </w:rPr>
    </w:lvl>
    <w:lvl w:ilvl="3">
      <w:start w:val="1"/>
      <w:numFmt w:val="decimal"/>
      <w:lvlText w:val="%1.%2.%3.%4"/>
      <w:lvlJc w:val="left"/>
      <w:pPr>
        <w:ind w:left="1233" w:hanging="720"/>
      </w:pPr>
      <w:rPr>
        <w:rFonts w:hint="default"/>
      </w:rPr>
    </w:lvl>
    <w:lvl w:ilvl="4">
      <w:start w:val="1"/>
      <w:numFmt w:val="decimal"/>
      <w:lvlText w:val="%1.%2.%3.%4.%5"/>
      <w:lvlJc w:val="left"/>
      <w:pPr>
        <w:ind w:left="1764" w:hanging="1080"/>
      </w:pPr>
      <w:rPr>
        <w:rFonts w:hint="default"/>
      </w:rPr>
    </w:lvl>
    <w:lvl w:ilvl="5">
      <w:start w:val="1"/>
      <w:numFmt w:val="decimal"/>
      <w:lvlText w:val="%1.%2.%3.%4.%5.%6"/>
      <w:lvlJc w:val="left"/>
      <w:pPr>
        <w:ind w:left="1935" w:hanging="1080"/>
      </w:pPr>
      <w:rPr>
        <w:rFonts w:hint="default"/>
      </w:rPr>
    </w:lvl>
    <w:lvl w:ilvl="6">
      <w:start w:val="1"/>
      <w:numFmt w:val="decimal"/>
      <w:lvlText w:val="%1.%2.%3.%4.%5.%6.%7"/>
      <w:lvlJc w:val="left"/>
      <w:pPr>
        <w:ind w:left="2466" w:hanging="1440"/>
      </w:pPr>
      <w:rPr>
        <w:rFonts w:hint="default"/>
      </w:rPr>
    </w:lvl>
    <w:lvl w:ilvl="7">
      <w:start w:val="1"/>
      <w:numFmt w:val="decimal"/>
      <w:lvlText w:val="%1.%2.%3.%4.%5.%6.%7.%8"/>
      <w:lvlJc w:val="left"/>
      <w:pPr>
        <w:ind w:left="2637" w:hanging="1440"/>
      </w:pPr>
      <w:rPr>
        <w:rFonts w:hint="default"/>
      </w:rPr>
    </w:lvl>
    <w:lvl w:ilvl="8">
      <w:start w:val="1"/>
      <w:numFmt w:val="decimal"/>
      <w:lvlText w:val="%1.%2.%3.%4.%5.%6.%7.%8.%9"/>
      <w:lvlJc w:val="left"/>
      <w:pPr>
        <w:ind w:left="3168" w:hanging="1800"/>
      </w:pPr>
      <w:rPr>
        <w:rFonts w:hint="default"/>
      </w:rPr>
    </w:lvl>
  </w:abstractNum>
  <w:abstractNum w:abstractNumId="121" w15:restartNumberingAfterBreak="0">
    <w:nsid w:val="246A2F81"/>
    <w:multiLevelType w:val="hybridMultilevel"/>
    <w:tmpl w:val="EEC4986A"/>
    <w:lvl w:ilvl="0" w:tplc="5AD4CC4C">
      <w:start w:val="1"/>
      <w:numFmt w:val="decimal"/>
      <w:lvlText w:val="6.4.%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2" w15:restartNumberingAfterBreak="0">
    <w:nsid w:val="249C3DAA"/>
    <w:multiLevelType w:val="hybridMultilevel"/>
    <w:tmpl w:val="900E153E"/>
    <w:lvl w:ilvl="0" w:tplc="FFFFFFFF">
      <w:start w:val="1"/>
      <w:numFmt w:val="lowerRoman"/>
      <w:lvlText w:val="%1)"/>
      <w:lvlJc w:val="left"/>
      <w:pPr>
        <w:ind w:left="1428" w:hanging="360"/>
      </w:pPr>
      <w:rPr>
        <w:rFonts w:ascii="Times New Roman" w:eastAsia="Calibri" w:hAnsi="Times New Roman" w:cs="Times New Roman"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23" w15:restartNumberingAfterBreak="0">
    <w:nsid w:val="24A33807"/>
    <w:multiLevelType w:val="multilevel"/>
    <w:tmpl w:val="4C8E44C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4" w15:restartNumberingAfterBreak="0">
    <w:nsid w:val="25126F88"/>
    <w:multiLevelType w:val="hybridMultilevel"/>
    <w:tmpl w:val="DD3E56D4"/>
    <w:lvl w:ilvl="0" w:tplc="FFFFFFFF">
      <w:start w:val="1"/>
      <w:numFmt w:val="decimal"/>
      <w:lvlText w:val="1.2.%1"/>
      <w:lvlJc w:val="left"/>
      <w:pPr>
        <w:ind w:left="81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5"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6"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7" w15:restartNumberingAfterBreak="0">
    <w:nsid w:val="26DA418C"/>
    <w:multiLevelType w:val="hybridMultilevel"/>
    <w:tmpl w:val="26CA5540"/>
    <w:lvl w:ilvl="0" w:tplc="B8645E00">
      <w:start w:val="1"/>
      <w:numFmt w:val="decimal"/>
      <w:lvlText w:val="2.8.%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0409000F">
      <w:start w:val="1"/>
      <w:numFmt w:val="decimal"/>
      <w:lvlText w:val="%3."/>
      <w:lvlJc w:val="left"/>
      <w:pPr>
        <w:ind w:left="720" w:hanging="360"/>
      </w:p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8" w15:restartNumberingAfterBreak="0">
    <w:nsid w:val="27017EE5"/>
    <w:multiLevelType w:val="hybridMultilevel"/>
    <w:tmpl w:val="DD3E56D4"/>
    <w:lvl w:ilvl="0" w:tplc="FFFFFFFF">
      <w:start w:val="1"/>
      <w:numFmt w:val="decimal"/>
      <w:lvlText w:val="1.2.%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9" w15:restartNumberingAfterBreak="0">
    <w:nsid w:val="27826630"/>
    <w:multiLevelType w:val="hybridMultilevel"/>
    <w:tmpl w:val="B2C00436"/>
    <w:lvl w:ilvl="0" w:tplc="D93ED4B2">
      <w:start w:val="1"/>
      <w:numFmt w:val="decimal"/>
      <w:lvlText w:val="4.2.%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0" w15:restartNumberingAfterBreak="0">
    <w:nsid w:val="27B04DCB"/>
    <w:multiLevelType w:val="hybridMultilevel"/>
    <w:tmpl w:val="F640799E"/>
    <w:lvl w:ilvl="0" w:tplc="72AC8C2A">
      <w:start w:val="1"/>
      <w:numFmt w:val="decimal"/>
      <w:lvlText w:val="3.%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1" w15:restartNumberingAfterBreak="0">
    <w:nsid w:val="27BB58CC"/>
    <w:multiLevelType w:val="multilevel"/>
    <w:tmpl w:val="C7F2303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2"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7EA7E24"/>
    <w:multiLevelType w:val="multilevel"/>
    <w:tmpl w:val="368612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4" w15:restartNumberingAfterBreak="0">
    <w:nsid w:val="28352734"/>
    <w:multiLevelType w:val="multilevel"/>
    <w:tmpl w:val="EEC0E82E"/>
    <w:lvl w:ilvl="0">
      <w:start w:val="2"/>
      <w:numFmt w:val="decimal"/>
      <w:lvlText w:val="%1"/>
      <w:lvlJc w:val="left"/>
      <w:pPr>
        <w:ind w:left="840" w:hanging="840"/>
      </w:pPr>
      <w:rPr>
        <w:rFonts w:hint="default"/>
      </w:rPr>
    </w:lvl>
    <w:lvl w:ilvl="1">
      <w:start w:val="1"/>
      <w:numFmt w:val="decimal"/>
      <w:lvlText w:val="%1.%2"/>
      <w:lvlJc w:val="left"/>
      <w:pPr>
        <w:ind w:left="1483" w:hanging="840"/>
      </w:pPr>
      <w:rPr>
        <w:rFonts w:hint="default"/>
      </w:rPr>
    </w:lvl>
    <w:lvl w:ilvl="2">
      <w:start w:val="4"/>
      <w:numFmt w:val="decimal"/>
      <w:lvlText w:val="%1.%2.%3"/>
      <w:lvlJc w:val="left"/>
      <w:pPr>
        <w:ind w:left="2126" w:hanging="840"/>
      </w:pPr>
      <w:rPr>
        <w:rFonts w:hint="default"/>
      </w:rPr>
    </w:lvl>
    <w:lvl w:ilvl="3">
      <w:start w:val="6"/>
      <w:numFmt w:val="decimal"/>
      <w:lvlText w:val="%1.%2.%3.%4"/>
      <w:lvlJc w:val="left"/>
      <w:pPr>
        <w:ind w:left="2769" w:hanging="840"/>
      </w:pPr>
      <w:rPr>
        <w:rFonts w:hint="default"/>
      </w:rPr>
    </w:lvl>
    <w:lvl w:ilvl="4">
      <w:start w:val="1"/>
      <w:numFmt w:val="decimal"/>
      <w:lvlText w:val="%1.%2.%3.%4.%5"/>
      <w:lvlJc w:val="left"/>
      <w:pPr>
        <w:ind w:left="2970" w:hanging="1080"/>
      </w:pPr>
      <w:rPr>
        <w:rFonts w:hint="default"/>
      </w:rPr>
    </w:lvl>
    <w:lvl w:ilvl="5">
      <w:start w:val="1"/>
      <w:numFmt w:val="decimal"/>
      <w:lvlText w:val="%1.%2.%3.%4.%5.%6"/>
      <w:lvlJc w:val="left"/>
      <w:pPr>
        <w:ind w:left="4295" w:hanging="108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5941" w:hanging="1440"/>
      </w:pPr>
      <w:rPr>
        <w:rFonts w:hint="default"/>
      </w:rPr>
    </w:lvl>
    <w:lvl w:ilvl="8">
      <w:start w:val="1"/>
      <w:numFmt w:val="decimal"/>
      <w:lvlText w:val="%1.%2.%3.%4.%5.%6.%7.%8.%9"/>
      <w:lvlJc w:val="left"/>
      <w:pPr>
        <w:ind w:left="6944" w:hanging="1800"/>
      </w:pPr>
      <w:rPr>
        <w:rFonts w:hint="default"/>
      </w:rPr>
    </w:lvl>
  </w:abstractNum>
  <w:abstractNum w:abstractNumId="135" w15:restartNumberingAfterBreak="0">
    <w:nsid w:val="28876FA1"/>
    <w:multiLevelType w:val="multilevel"/>
    <w:tmpl w:val="0F7412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6" w15:restartNumberingAfterBreak="0">
    <w:nsid w:val="28EE6A0D"/>
    <w:multiLevelType w:val="multilevel"/>
    <w:tmpl w:val="EE444F74"/>
    <w:lvl w:ilvl="0">
      <w:start w:val="1"/>
      <w:numFmt w:val="decimal"/>
      <w:lvlText w:val="%1."/>
      <w:lvlJc w:val="left"/>
      <w:pPr>
        <w:ind w:left="360" w:hanging="360"/>
      </w:pPr>
    </w:lvl>
    <w:lvl w:ilvl="1">
      <w:start w:val="6"/>
      <w:numFmt w:val="decimal"/>
      <w:isLgl/>
      <w:lvlText w:val="%1.%2"/>
      <w:lvlJc w:val="left"/>
      <w:pPr>
        <w:ind w:left="600" w:hanging="600"/>
      </w:pPr>
      <w:rPr>
        <w:rFonts w:hint="default"/>
      </w:rPr>
    </w:lvl>
    <w:lvl w:ilvl="2">
      <w:start w:val="2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7" w15:restartNumberingAfterBreak="0">
    <w:nsid w:val="297412EF"/>
    <w:multiLevelType w:val="multilevel"/>
    <w:tmpl w:val="2EC6CE08"/>
    <w:lvl w:ilvl="0">
      <w:start w:val="3"/>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8" w15:restartNumberingAfterBreak="0">
    <w:nsid w:val="299160B3"/>
    <w:multiLevelType w:val="multilevel"/>
    <w:tmpl w:val="201C43DA"/>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9" w15:restartNumberingAfterBreak="0">
    <w:nsid w:val="29B3022F"/>
    <w:multiLevelType w:val="multilevel"/>
    <w:tmpl w:val="D06EC61C"/>
    <w:lvl w:ilvl="0">
      <w:start w:val="3"/>
      <w:numFmt w:val="decimal"/>
      <w:lvlText w:val="%1"/>
      <w:lvlJc w:val="left"/>
      <w:pPr>
        <w:ind w:left="610" w:hanging="361"/>
      </w:pPr>
      <w:rPr>
        <w:rFonts w:hint="default"/>
        <w:lang w:val="en-US" w:eastAsia="en-US" w:bidi="ar-SA"/>
      </w:rPr>
    </w:lvl>
    <w:lvl w:ilvl="1">
      <w:start w:val="3"/>
      <w:numFmt w:val="decimal"/>
      <w:lvlText w:val="%1.%2."/>
      <w:lvlJc w:val="left"/>
      <w:pPr>
        <w:ind w:left="610" w:hanging="361"/>
      </w:pPr>
      <w:rPr>
        <w:rFonts w:ascii="Times New Roman" w:eastAsia="Times New Roman" w:hAnsi="Times New Roman" w:cs="Times New Roman" w:hint="default"/>
        <w:b w:val="0"/>
        <w:bCs w:val="0"/>
        <w:i w:val="0"/>
        <w:iCs w:val="0"/>
        <w:spacing w:val="0"/>
        <w:w w:val="100"/>
        <w:sz w:val="22"/>
        <w:szCs w:val="22"/>
        <w:lang w:val="en-US" w:eastAsia="en-US" w:bidi="ar-SA"/>
      </w:rPr>
    </w:lvl>
    <w:lvl w:ilvl="2">
      <w:start w:val="1"/>
      <w:numFmt w:val="decimal"/>
      <w:lvlText w:val="%1.%2.%3."/>
      <w:lvlJc w:val="left"/>
      <w:pPr>
        <w:ind w:left="1547"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143" w:hanging="720"/>
      </w:pPr>
      <w:rPr>
        <w:rFonts w:hint="default"/>
        <w:lang w:val="en-US" w:eastAsia="en-US" w:bidi="ar-SA"/>
      </w:rPr>
    </w:lvl>
    <w:lvl w:ilvl="4">
      <w:numFmt w:val="bullet"/>
      <w:lvlText w:val="•"/>
      <w:lvlJc w:val="left"/>
      <w:pPr>
        <w:ind w:left="2445" w:hanging="720"/>
      </w:pPr>
      <w:rPr>
        <w:rFonts w:hint="default"/>
        <w:lang w:val="en-US" w:eastAsia="en-US" w:bidi="ar-SA"/>
      </w:rPr>
    </w:lvl>
    <w:lvl w:ilvl="5">
      <w:numFmt w:val="bullet"/>
      <w:lvlText w:val="•"/>
      <w:lvlJc w:val="left"/>
      <w:pPr>
        <w:ind w:left="2746" w:hanging="720"/>
      </w:pPr>
      <w:rPr>
        <w:rFonts w:hint="default"/>
        <w:lang w:val="en-US" w:eastAsia="en-US" w:bidi="ar-SA"/>
      </w:rPr>
    </w:lvl>
    <w:lvl w:ilvl="6">
      <w:numFmt w:val="bullet"/>
      <w:lvlText w:val="•"/>
      <w:lvlJc w:val="left"/>
      <w:pPr>
        <w:ind w:left="3048" w:hanging="720"/>
      </w:pPr>
      <w:rPr>
        <w:rFonts w:hint="default"/>
        <w:lang w:val="en-US" w:eastAsia="en-US" w:bidi="ar-SA"/>
      </w:rPr>
    </w:lvl>
    <w:lvl w:ilvl="7">
      <w:numFmt w:val="bullet"/>
      <w:lvlText w:val="•"/>
      <w:lvlJc w:val="left"/>
      <w:pPr>
        <w:ind w:left="3350" w:hanging="720"/>
      </w:pPr>
      <w:rPr>
        <w:rFonts w:hint="default"/>
        <w:lang w:val="en-US" w:eastAsia="en-US" w:bidi="ar-SA"/>
      </w:rPr>
    </w:lvl>
    <w:lvl w:ilvl="8">
      <w:numFmt w:val="bullet"/>
      <w:lvlText w:val="•"/>
      <w:lvlJc w:val="left"/>
      <w:pPr>
        <w:ind w:left="3651" w:hanging="720"/>
      </w:pPr>
      <w:rPr>
        <w:rFonts w:hint="default"/>
        <w:lang w:val="en-US" w:eastAsia="en-US" w:bidi="ar-SA"/>
      </w:rPr>
    </w:lvl>
  </w:abstractNum>
  <w:abstractNum w:abstractNumId="140" w15:restartNumberingAfterBreak="0">
    <w:nsid w:val="2A537F75"/>
    <w:multiLevelType w:val="multilevel"/>
    <w:tmpl w:val="E98EB0DE"/>
    <w:lvl w:ilvl="0">
      <w:start w:val="1"/>
      <w:numFmt w:val="decimal"/>
      <w:lvlText w:val="%1"/>
      <w:lvlJc w:val="left"/>
      <w:pPr>
        <w:ind w:left="780" w:hanging="780"/>
      </w:pPr>
      <w:rPr>
        <w:rFonts w:hint="default"/>
      </w:rPr>
    </w:lvl>
    <w:lvl w:ilvl="1">
      <w:start w:val="19"/>
      <w:numFmt w:val="decimal"/>
      <w:lvlText w:val="%1.%2"/>
      <w:lvlJc w:val="left"/>
      <w:pPr>
        <w:ind w:left="1151" w:hanging="780"/>
      </w:pPr>
      <w:rPr>
        <w:rFonts w:hint="default"/>
      </w:rPr>
    </w:lvl>
    <w:lvl w:ilvl="2">
      <w:start w:val="9"/>
      <w:numFmt w:val="decimal"/>
      <w:lvlText w:val="%1.%2.%3"/>
      <w:lvlJc w:val="left"/>
      <w:pPr>
        <w:ind w:left="1522" w:hanging="780"/>
      </w:pPr>
      <w:rPr>
        <w:rFonts w:hint="default"/>
      </w:rPr>
    </w:lvl>
    <w:lvl w:ilvl="3">
      <w:start w:val="1"/>
      <w:numFmt w:val="decimal"/>
      <w:lvlText w:val="%1.%2.%3.%4"/>
      <w:lvlJc w:val="left"/>
      <w:pPr>
        <w:ind w:left="1893" w:hanging="780"/>
      </w:pPr>
      <w:rPr>
        <w:rFonts w:hint="default"/>
      </w:rPr>
    </w:lvl>
    <w:lvl w:ilvl="4">
      <w:start w:val="1"/>
      <w:numFmt w:val="decimal"/>
      <w:lvlText w:val="%1.%2.%3.%4.%5"/>
      <w:lvlJc w:val="left"/>
      <w:pPr>
        <w:ind w:left="2564" w:hanging="1080"/>
      </w:pPr>
      <w:rPr>
        <w:rFonts w:hint="default"/>
      </w:rPr>
    </w:lvl>
    <w:lvl w:ilvl="5">
      <w:start w:val="1"/>
      <w:numFmt w:val="decimal"/>
      <w:lvlText w:val="%1.%2.%3.%4.%5.%6"/>
      <w:lvlJc w:val="left"/>
      <w:pPr>
        <w:ind w:left="2935" w:hanging="1080"/>
      </w:pPr>
      <w:rPr>
        <w:rFonts w:hint="default"/>
      </w:rPr>
    </w:lvl>
    <w:lvl w:ilvl="6">
      <w:start w:val="1"/>
      <w:numFmt w:val="decimal"/>
      <w:lvlText w:val="%1.%2.%3.%4.%5.%6.%7"/>
      <w:lvlJc w:val="left"/>
      <w:pPr>
        <w:ind w:left="3666" w:hanging="1440"/>
      </w:pPr>
      <w:rPr>
        <w:rFonts w:hint="default"/>
      </w:rPr>
    </w:lvl>
    <w:lvl w:ilvl="7">
      <w:start w:val="1"/>
      <w:numFmt w:val="decimal"/>
      <w:lvlText w:val="%1.%2.%3.%4.%5.%6.%7.%8"/>
      <w:lvlJc w:val="left"/>
      <w:pPr>
        <w:ind w:left="4037" w:hanging="1440"/>
      </w:pPr>
      <w:rPr>
        <w:rFonts w:hint="default"/>
      </w:rPr>
    </w:lvl>
    <w:lvl w:ilvl="8">
      <w:start w:val="1"/>
      <w:numFmt w:val="decimal"/>
      <w:lvlText w:val="%1.%2.%3.%4.%5.%6.%7.%8.%9"/>
      <w:lvlJc w:val="left"/>
      <w:pPr>
        <w:ind w:left="4768" w:hanging="1800"/>
      </w:pPr>
      <w:rPr>
        <w:rFonts w:hint="default"/>
      </w:rPr>
    </w:lvl>
  </w:abstractNum>
  <w:abstractNum w:abstractNumId="141"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outline w:val="0"/>
        <w:shadow w:val="0"/>
        <w:emboss w:val="0"/>
        <w:imprint w:val="0"/>
        <w:vanish w:val="0"/>
        <w:spacing w:val="0"/>
        <w:sz w:val="2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2" w15:restartNumberingAfterBreak="0">
    <w:nsid w:val="2A6A4E16"/>
    <w:multiLevelType w:val="multilevel"/>
    <w:tmpl w:val="51663228"/>
    <w:lvl w:ilvl="0">
      <w:start w:val="1"/>
      <w:numFmt w:val="decimal"/>
      <w:lvlText w:val="%1."/>
      <w:lvlJc w:val="left"/>
      <w:pPr>
        <w:ind w:left="720" w:hanging="360"/>
      </w:pPr>
    </w:lvl>
    <w:lvl w:ilvl="1">
      <w:start w:val="3"/>
      <w:numFmt w:val="decimal"/>
      <w:isLgl/>
      <w:lvlText w:val="%1.%2"/>
      <w:lvlJc w:val="left"/>
      <w:pPr>
        <w:ind w:left="1260" w:hanging="660"/>
      </w:pPr>
      <w:rPr>
        <w:rFonts w:hint="default"/>
      </w:rPr>
    </w:lvl>
    <w:lvl w:ilvl="2">
      <w:start w:val="2"/>
      <w:numFmt w:val="decimal"/>
      <w:isLgl/>
      <w:lvlText w:val="%1.%2.%3"/>
      <w:lvlJc w:val="left"/>
      <w:pPr>
        <w:ind w:left="156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64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480" w:hanging="1440"/>
      </w:pPr>
      <w:rPr>
        <w:rFonts w:hint="default"/>
      </w:rPr>
    </w:lvl>
    <w:lvl w:ilvl="8">
      <w:start w:val="1"/>
      <w:numFmt w:val="decimal"/>
      <w:isLgl/>
      <w:lvlText w:val="%1.%2.%3.%4.%5.%6.%7.%8.%9"/>
      <w:lvlJc w:val="left"/>
      <w:pPr>
        <w:ind w:left="4080" w:hanging="1800"/>
      </w:pPr>
      <w:rPr>
        <w:rFonts w:hint="default"/>
      </w:rPr>
    </w:lvl>
  </w:abstractNum>
  <w:abstractNum w:abstractNumId="143" w15:restartNumberingAfterBreak="0">
    <w:nsid w:val="2A7F0058"/>
    <w:multiLevelType w:val="multilevel"/>
    <w:tmpl w:val="C62E583E"/>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4" w15:restartNumberingAfterBreak="0">
    <w:nsid w:val="2AAD75E6"/>
    <w:multiLevelType w:val="multilevel"/>
    <w:tmpl w:val="70ACD0F2"/>
    <w:lvl w:ilvl="0">
      <w:start w:val="2"/>
      <w:numFmt w:val="decimal"/>
      <w:lvlText w:val="%1"/>
      <w:lvlJc w:val="left"/>
      <w:pPr>
        <w:ind w:left="620" w:hanging="620"/>
      </w:pPr>
      <w:rPr>
        <w:rFonts w:hint="default"/>
      </w:rPr>
    </w:lvl>
    <w:lvl w:ilvl="1">
      <w:start w:val="4"/>
      <w:numFmt w:val="decimal"/>
      <w:lvlText w:val="%1.%2"/>
      <w:lvlJc w:val="left"/>
      <w:pPr>
        <w:ind w:left="980" w:hanging="6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5" w15:restartNumberingAfterBreak="0">
    <w:nsid w:val="2B226AA5"/>
    <w:multiLevelType w:val="multilevel"/>
    <w:tmpl w:val="4C8E44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6" w15:restartNumberingAfterBreak="0">
    <w:nsid w:val="2B784CAC"/>
    <w:multiLevelType w:val="hybridMultilevel"/>
    <w:tmpl w:val="52761418"/>
    <w:lvl w:ilvl="0" w:tplc="FFFFFFFF">
      <w:start w:val="1"/>
      <w:numFmt w:val="decimal"/>
      <w:lvlText w:val="1.%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7" w15:restartNumberingAfterBreak="0">
    <w:nsid w:val="2BFE7A7A"/>
    <w:multiLevelType w:val="hybridMultilevel"/>
    <w:tmpl w:val="875E9296"/>
    <w:lvl w:ilvl="0" w:tplc="2BA47AC6">
      <w:start w:val="1"/>
      <w:numFmt w:val="decimal"/>
      <w:lvlText w:val="1.4.%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8" w15:restartNumberingAfterBreak="0">
    <w:nsid w:val="2C266254"/>
    <w:multiLevelType w:val="hybridMultilevel"/>
    <w:tmpl w:val="831E7F5E"/>
    <w:lvl w:ilvl="0" w:tplc="79CE5646">
      <w:start w:val="1"/>
      <w:numFmt w:val="decimal"/>
      <w:lvlText w:val="2.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9" w15:restartNumberingAfterBreak="0">
    <w:nsid w:val="2D165313"/>
    <w:multiLevelType w:val="hybridMultilevel"/>
    <w:tmpl w:val="860AAEA0"/>
    <w:lvl w:ilvl="0" w:tplc="A2A65B36">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2D4C0A6A"/>
    <w:multiLevelType w:val="multilevel"/>
    <w:tmpl w:val="6B2834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1" w15:restartNumberingAfterBreak="0">
    <w:nsid w:val="2D567BB5"/>
    <w:multiLevelType w:val="hybridMultilevel"/>
    <w:tmpl w:val="358A3DC2"/>
    <w:lvl w:ilvl="0" w:tplc="A0FC6A52">
      <w:start w:val="1"/>
      <w:numFmt w:val="decimal"/>
      <w:lvlText w:val="3.2.%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2" w15:restartNumberingAfterBreak="0">
    <w:nsid w:val="2DC34DB3"/>
    <w:multiLevelType w:val="multilevel"/>
    <w:tmpl w:val="FF00262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3" w15:restartNumberingAfterBreak="0">
    <w:nsid w:val="2E133881"/>
    <w:multiLevelType w:val="multilevel"/>
    <w:tmpl w:val="E42642CE"/>
    <w:lvl w:ilvl="0">
      <w:start w:val="3"/>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4" w15:restartNumberingAfterBreak="0">
    <w:nsid w:val="2EF0624F"/>
    <w:multiLevelType w:val="hybridMultilevel"/>
    <w:tmpl w:val="30D4902E"/>
    <w:lvl w:ilvl="0" w:tplc="3E3E329A">
      <w:start w:val="1"/>
      <w:numFmt w:val="decimal"/>
      <w:lvlText w:val="3.6.%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5" w15:restartNumberingAfterBreak="0">
    <w:nsid w:val="2F440E67"/>
    <w:multiLevelType w:val="hybridMultilevel"/>
    <w:tmpl w:val="FFF4D9B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6" w15:restartNumberingAfterBreak="0">
    <w:nsid w:val="2F602B32"/>
    <w:multiLevelType w:val="multilevel"/>
    <w:tmpl w:val="97EE143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7" w15:restartNumberingAfterBreak="0">
    <w:nsid w:val="2FFA4D49"/>
    <w:multiLevelType w:val="hybridMultilevel"/>
    <w:tmpl w:val="5712CAC2"/>
    <w:lvl w:ilvl="0" w:tplc="2D2A059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301F439B"/>
    <w:multiLevelType w:val="multilevel"/>
    <w:tmpl w:val="5E02E01C"/>
    <w:lvl w:ilvl="0">
      <w:start w:val="1"/>
      <w:numFmt w:val="decimal"/>
      <w:lvlText w:val="%1."/>
      <w:lvlJc w:val="left"/>
      <w:pPr>
        <w:ind w:left="720" w:hanging="360"/>
      </w:p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9" w15:restartNumberingAfterBreak="0">
    <w:nsid w:val="301F44C4"/>
    <w:multiLevelType w:val="hybridMultilevel"/>
    <w:tmpl w:val="E3585846"/>
    <w:lvl w:ilvl="0" w:tplc="FFFFFFFF">
      <w:start w:val="1"/>
      <w:numFmt w:val="decimal"/>
      <w:lvlText w:val="%1."/>
      <w:lvlJc w:val="left"/>
      <w:pPr>
        <w:ind w:left="630" w:hanging="360"/>
      </w:pPr>
      <w:rPr>
        <w:rFonts w:eastAsiaTheme="minorHAnsi" w:hint="default"/>
        <w:color w:val="auto"/>
      </w:rPr>
    </w:lvl>
    <w:lvl w:ilvl="1" w:tplc="FFFFFFFF">
      <w:start w:val="1"/>
      <w:numFmt w:val="lowerLetter"/>
      <w:lvlText w:val="%2."/>
      <w:lvlJc w:val="left"/>
      <w:pPr>
        <w:ind w:left="1350" w:hanging="360"/>
      </w:pPr>
    </w:lvl>
    <w:lvl w:ilvl="2" w:tplc="FFFFFFFF">
      <w:start w:val="1"/>
      <w:numFmt w:val="lowerRoman"/>
      <w:lvlText w:val="%3."/>
      <w:lvlJc w:val="right"/>
      <w:pPr>
        <w:ind w:left="2070" w:hanging="180"/>
      </w:pPr>
    </w:lvl>
    <w:lvl w:ilvl="3" w:tplc="FFFFFFFF">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60" w15:restartNumberingAfterBreak="0">
    <w:nsid w:val="30B26A98"/>
    <w:multiLevelType w:val="multilevel"/>
    <w:tmpl w:val="A8D6996C"/>
    <w:lvl w:ilvl="0">
      <w:start w:val="1"/>
      <w:numFmt w:val="decimal"/>
      <w:lvlText w:val="%1."/>
      <w:lvlJc w:val="left"/>
      <w:pPr>
        <w:ind w:left="720" w:hanging="360"/>
      </w:pPr>
      <w:rPr>
        <w:rFonts w:hint="default"/>
      </w:rPr>
    </w:lvl>
    <w:lvl w:ilvl="1">
      <w:start w:val="1"/>
      <w:numFmt w:val="decimal"/>
      <w:lvlText w:val="5.%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1" w15:restartNumberingAfterBreak="0">
    <w:nsid w:val="30C1215E"/>
    <w:multiLevelType w:val="multilevel"/>
    <w:tmpl w:val="D0CA905A"/>
    <w:lvl w:ilvl="0">
      <w:start w:val="1"/>
      <w:numFmt w:val="decimal"/>
      <w:lvlText w:val="%1."/>
      <w:lvlJc w:val="left"/>
      <w:pPr>
        <w:ind w:left="86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2" w15:restartNumberingAfterBreak="0">
    <w:nsid w:val="30DF0F19"/>
    <w:multiLevelType w:val="hybridMultilevel"/>
    <w:tmpl w:val="A42EE90C"/>
    <w:lvl w:ilvl="0" w:tplc="18E8D206">
      <w:start w:val="1"/>
      <w:numFmt w:val="decimal"/>
      <w:lvlText w:val="1.6.%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3" w15:restartNumberingAfterBreak="0">
    <w:nsid w:val="30F55FBA"/>
    <w:multiLevelType w:val="multilevel"/>
    <w:tmpl w:val="21B80964"/>
    <w:lvl w:ilvl="0">
      <w:start w:val="1"/>
      <w:numFmt w:val="decimal"/>
      <w:lvlText w:val="%1."/>
      <w:lvlJc w:val="left"/>
      <w:pPr>
        <w:ind w:left="720" w:hanging="360"/>
      </w:pPr>
    </w:lvl>
    <w:lvl w:ilvl="1">
      <w:start w:val="1"/>
      <w:numFmt w:val="decimal"/>
      <w:isLgl/>
      <w:lvlText w:val="%1.%2"/>
      <w:lvlJc w:val="left"/>
      <w:pPr>
        <w:ind w:left="1650" w:hanging="48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351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90" w:hanging="1080"/>
      </w:pPr>
      <w:rPr>
        <w:rFonts w:hint="default"/>
      </w:rPr>
    </w:lvl>
    <w:lvl w:ilvl="6">
      <w:start w:val="1"/>
      <w:numFmt w:val="decimal"/>
      <w:isLgl/>
      <w:lvlText w:val="%1.%2.%3.%4.%5.%6.%7"/>
      <w:lvlJc w:val="left"/>
      <w:pPr>
        <w:ind w:left="6660" w:hanging="1440"/>
      </w:pPr>
      <w:rPr>
        <w:rFonts w:hint="default"/>
      </w:rPr>
    </w:lvl>
    <w:lvl w:ilvl="7">
      <w:start w:val="1"/>
      <w:numFmt w:val="decimal"/>
      <w:isLgl/>
      <w:lvlText w:val="%1.%2.%3.%4.%5.%6.%7.%8"/>
      <w:lvlJc w:val="left"/>
      <w:pPr>
        <w:ind w:left="7470" w:hanging="1440"/>
      </w:pPr>
      <w:rPr>
        <w:rFonts w:hint="default"/>
      </w:rPr>
    </w:lvl>
    <w:lvl w:ilvl="8">
      <w:start w:val="1"/>
      <w:numFmt w:val="decimal"/>
      <w:isLgl/>
      <w:lvlText w:val="%1.%2.%3.%4.%5.%6.%7.%8.%9"/>
      <w:lvlJc w:val="left"/>
      <w:pPr>
        <w:ind w:left="8640" w:hanging="1800"/>
      </w:pPr>
      <w:rPr>
        <w:rFonts w:hint="default"/>
      </w:rPr>
    </w:lvl>
  </w:abstractNum>
  <w:abstractNum w:abstractNumId="164" w15:restartNumberingAfterBreak="0">
    <w:nsid w:val="31584A5A"/>
    <w:multiLevelType w:val="hybridMultilevel"/>
    <w:tmpl w:val="97C28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31F010A6"/>
    <w:multiLevelType w:val="multilevel"/>
    <w:tmpl w:val="A1525D80"/>
    <w:lvl w:ilvl="0">
      <w:start w:val="2"/>
      <w:numFmt w:val="decimal"/>
      <w:lvlText w:val="%1"/>
      <w:lvlJc w:val="left"/>
      <w:pPr>
        <w:ind w:left="840" w:hanging="840"/>
      </w:pPr>
      <w:rPr>
        <w:rFonts w:hint="default"/>
      </w:rPr>
    </w:lvl>
    <w:lvl w:ilvl="1">
      <w:start w:val="1"/>
      <w:numFmt w:val="decimal"/>
      <w:lvlText w:val="%1.%2"/>
      <w:lvlJc w:val="left"/>
      <w:pPr>
        <w:ind w:left="1303" w:hanging="840"/>
      </w:pPr>
      <w:rPr>
        <w:rFonts w:hint="default"/>
      </w:rPr>
    </w:lvl>
    <w:lvl w:ilvl="2">
      <w:start w:val="4"/>
      <w:numFmt w:val="decimal"/>
      <w:lvlText w:val="%1.%2.%3"/>
      <w:lvlJc w:val="left"/>
      <w:pPr>
        <w:ind w:left="1766" w:hanging="840"/>
      </w:pPr>
      <w:rPr>
        <w:rFonts w:hint="default"/>
      </w:rPr>
    </w:lvl>
    <w:lvl w:ilvl="3">
      <w:start w:val="9"/>
      <w:numFmt w:val="decimal"/>
      <w:lvlText w:val="%1.%2.%3.%4"/>
      <w:lvlJc w:val="left"/>
      <w:pPr>
        <w:ind w:left="2229" w:hanging="840"/>
      </w:pPr>
      <w:rPr>
        <w:rFonts w:hint="default"/>
      </w:rPr>
    </w:lvl>
    <w:lvl w:ilvl="4">
      <w:start w:val="1"/>
      <w:numFmt w:val="decimal"/>
      <w:lvlText w:val="%1.%2.%3.%4.%5"/>
      <w:lvlJc w:val="left"/>
      <w:pPr>
        <w:ind w:left="2932" w:hanging="1080"/>
      </w:pPr>
      <w:rPr>
        <w:rFonts w:hint="default"/>
      </w:rPr>
    </w:lvl>
    <w:lvl w:ilvl="5">
      <w:start w:val="1"/>
      <w:numFmt w:val="decimal"/>
      <w:lvlText w:val="%1.%2.%3.%4.%5.%6"/>
      <w:lvlJc w:val="left"/>
      <w:pPr>
        <w:ind w:left="3395" w:hanging="1080"/>
      </w:pPr>
      <w:rPr>
        <w:rFonts w:hint="default"/>
      </w:rPr>
    </w:lvl>
    <w:lvl w:ilvl="6">
      <w:start w:val="1"/>
      <w:numFmt w:val="decimal"/>
      <w:lvlText w:val="%1.%2.%3.%4.%5.%6.%7"/>
      <w:lvlJc w:val="left"/>
      <w:pPr>
        <w:ind w:left="4218" w:hanging="1440"/>
      </w:pPr>
      <w:rPr>
        <w:rFonts w:hint="default"/>
      </w:rPr>
    </w:lvl>
    <w:lvl w:ilvl="7">
      <w:start w:val="1"/>
      <w:numFmt w:val="decimal"/>
      <w:lvlText w:val="%1.%2.%3.%4.%5.%6.%7.%8"/>
      <w:lvlJc w:val="left"/>
      <w:pPr>
        <w:ind w:left="4681" w:hanging="1440"/>
      </w:pPr>
      <w:rPr>
        <w:rFonts w:hint="default"/>
      </w:rPr>
    </w:lvl>
    <w:lvl w:ilvl="8">
      <w:start w:val="1"/>
      <w:numFmt w:val="decimal"/>
      <w:lvlText w:val="%1.%2.%3.%4.%5.%6.%7.%8.%9"/>
      <w:lvlJc w:val="left"/>
      <w:pPr>
        <w:ind w:left="5504" w:hanging="1800"/>
      </w:pPr>
      <w:rPr>
        <w:rFonts w:hint="default"/>
      </w:rPr>
    </w:lvl>
  </w:abstractNum>
  <w:abstractNum w:abstractNumId="166" w15:restartNumberingAfterBreak="0">
    <w:nsid w:val="32174726"/>
    <w:multiLevelType w:val="hybridMultilevel"/>
    <w:tmpl w:val="C65411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7" w15:restartNumberingAfterBreak="0">
    <w:nsid w:val="322B6153"/>
    <w:multiLevelType w:val="hybridMultilevel"/>
    <w:tmpl w:val="12E8D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32937559"/>
    <w:multiLevelType w:val="multilevel"/>
    <w:tmpl w:val="2A4862D0"/>
    <w:lvl w:ilvl="0">
      <w:start w:val="1"/>
      <w:numFmt w:val="decimal"/>
      <w:lvlText w:val="%1."/>
      <w:lvlJc w:val="left"/>
      <w:pPr>
        <w:ind w:left="720" w:hanging="360"/>
      </w:pPr>
    </w:lvl>
    <w:lvl w:ilvl="1">
      <w:start w:val="1"/>
      <w:numFmt w:val="decimal"/>
      <w:isLgl/>
      <w:lvlText w:val="%1.%2"/>
      <w:lvlJc w:val="left"/>
      <w:pPr>
        <w:ind w:left="742"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9" w15:restartNumberingAfterBreak="0">
    <w:nsid w:val="3299499F"/>
    <w:multiLevelType w:val="hybridMultilevel"/>
    <w:tmpl w:val="17C89384"/>
    <w:lvl w:ilvl="0" w:tplc="FFFFFFFF">
      <w:start w:val="1"/>
      <w:numFmt w:val="decimal"/>
      <w:lvlText w:val="2.2.%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0" w15:restartNumberingAfterBreak="0">
    <w:nsid w:val="32DF539F"/>
    <w:multiLevelType w:val="multilevel"/>
    <w:tmpl w:val="8422AC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1" w15:restartNumberingAfterBreak="0">
    <w:nsid w:val="33E343AD"/>
    <w:multiLevelType w:val="multilevel"/>
    <w:tmpl w:val="2CBC6CC2"/>
    <w:lvl w:ilvl="0">
      <w:start w:val="3"/>
      <w:numFmt w:val="decimal"/>
      <w:lvlText w:val="%1"/>
      <w:lvlJc w:val="left"/>
      <w:pPr>
        <w:ind w:left="450" w:hanging="450"/>
      </w:pPr>
      <w:rPr>
        <w:rFonts w:hint="default"/>
      </w:rPr>
    </w:lvl>
    <w:lvl w:ilvl="1">
      <w:start w:val="3"/>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2" w15:restartNumberingAfterBreak="0">
    <w:nsid w:val="34015153"/>
    <w:multiLevelType w:val="multilevel"/>
    <w:tmpl w:val="0B54016A"/>
    <w:lvl w:ilvl="0">
      <w:start w:val="1"/>
      <w:numFmt w:val="decimal"/>
      <w:lvlText w:val="1.2.%1"/>
      <w:lvlJc w:val="left"/>
      <w:pPr>
        <w:ind w:left="810" w:hanging="360"/>
      </w:pPr>
      <w:rPr>
        <w:rFonts w:hint="default"/>
        <w:color w:val="auto"/>
      </w:rPr>
    </w:lvl>
    <w:lvl w:ilvl="1">
      <w:start w:val="1"/>
      <w:numFmt w:val="bullet"/>
      <w:lvlText w:val="o"/>
      <w:lvlJc w:val="left"/>
      <w:pPr>
        <w:ind w:left="1649" w:hanging="360"/>
      </w:pPr>
      <w:rPr>
        <w:rFonts w:ascii="Courier New" w:hAnsi="Courier New" w:cs="Courier New" w:hint="default"/>
      </w:rPr>
    </w:lvl>
    <w:lvl w:ilvl="2">
      <w:start w:val="1"/>
      <w:numFmt w:val="bullet"/>
      <w:lvlText w:val=""/>
      <w:lvlJc w:val="left"/>
      <w:pPr>
        <w:ind w:left="2369" w:hanging="360"/>
      </w:pPr>
      <w:rPr>
        <w:rFonts w:ascii="Wingdings" w:hAnsi="Wingdings" w:hint="default"/>
      </w:rPr>
    </w:lvl>
    <w:lvl w:ilvl="3">
      <w:start w:val="1"/>
      <w:numFmt w:val="bullet"/>
      <w:lvlText w:val=""/>
      <w:lvlJc w:val="left"/>
      <w:pPr>
        <w:ind w:left="3089" w:hanging="360"/>
      </w:pPr>
      <w:rPr>
        <w:rFonts w:ascii="Symbol" w:hAnsi="Symbol" w:hint="default"/>
      </w:rPr>
    </w:lvl>
    <w:lvl w:ilvl="4">
      <w:start w:val="1"/>
      <w:numFmt w:val="bullet"/>
      <w:lvlText w:val="o"/>
      <w:lvlJc w:val="left"/>
      <w:pPr>
        <w:ind w:left="3809" w:hanging="360"/>
      </w:pPr>
      <w:rPr>
        <w:rFonts w:ascii="Courier New" w:hAnsi="Courier New" w:cs="Courier New" w:hint="default"/>
      </w:rPr>
    </w:lvl>
    <w:lvl w:ilvl="5">
      <w:start w:val="1"/>
      <w:numFmt w:val="bullet"/>
      <w:lvlText w:val=""/>
      <w:lvlJc w:val="left"/>
      <w:pPr>
        <w:ind w:left="4529" w:hanging="360"/>
      </w:pPr>
      <w:rPr>
        <w:rFonts w:ascii="Wingdings" w:hAnsi="Wingdings" w:hint="default"/>
      </w:rPr>
    </w:lvl>
    <w:lvl w:ilvl="6">
      <w:start w:val="1"/>
      <w:numFmt w:val="bullet"/>
      <w:lvlText w:val=""/>
      <w:lvlJc w:val="left"/>
      <w:pPr>
        <w:ind w:left="5249" w:hanging="360"/>
      </w:pPr>
      <w:rPr>
        <w:rFonts w:ascii="Symbol" w:hAnsi="Symbol" w:hint="default"/>
      </w:rPr>
    </w:lvl>
    <w:lvl w:ilvl="7">
      <w:start w:val="1"/>
      <w:numFmt w:val="bullet"/>
      <w:lvlText w:val="o"/>
      <w:lvlJc w:val="left"/>
      <w:pPr>
        <w:ind w:left="5969" w:hanging="360"/>
      </w:pPr>
      <w:rPr>
        <w:rFonts w:ascii="Courier New" w:hAnsi="Courier New" w:cs="Courier New" w:hint="default"/>
      </w:rPr>
    </w:lvl>
    <w:lvl w:ilvl="8">
      <w:start w:val="1"/>
      <w:numFmt w:val="bullet"/>
      <w:lvlText w:val=""/>
      <w:lvlJc w:val="left"/>
      <w:pPr>
        <w:ind w:left="6689" w:hanging="360"/>
      </w:pPr>
      <w:rPr>
        <w:rFonts w:ascii="Wingdings" w:hAnsi="Wingdings" w:hint="default"/>
      </w:rPr>
    </w:lvl>
  </w:abstractNum>
  <w:abstractNum w:abstractNumId="173" w15:restartNumberingAfterBreak="0">
    <w:nsid w:val="34380AF9"/>
    <w:multiLevelType w:val="hybridMultilevel"/>
    <w:tmpl w:val="088AD226"/>
    <w:lvl w:ilvl="0" w:tplc="FFFFFFFF">
      <w:start w:val="1"/>
      <w:numFmt w:val="decimal"/>
      <w:lvlText w:val="%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4" w15:restartNumberingAfterBreak="0">
    <w:nsid w:val="34392336"/>
    <w:multiLevelType w:val="hybridMultilevel"/>
    <w:tmpl w:val="B7FCEE18"/>
    <w:lvl w:ilvl="0" w:tplc="B9BCD8D4">
      <w:start w:val="1"/>
      <w:numFmt w:val="decimal"/>
      <w:lvlText w:val="2.2.%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5" w15:restartNumberingAfterBreak="0">
    <w:nsid w:val="34612FEB"/>
    <w:multiLevelType w:val="multilevel"/>
    <w:tmpl w:val="1AB2A8B0"/>
    <w:lvl w:ilvl="0">
      <w:start w:val="2"/>
      <w:numFmt w:val="decimal"/>
      <w:lvlText w:val="%1"/>
      <w:lvlJc w:val="left"/>
      <w:pPr>
        <w:ind w:left="620" w:hanging="620"/>
      </w:pPr>
      <w:rPr>
        <w:rFonts w:hint="default"/>
      </w:rPr>
    </w:lvl>
    <w:lvl w:ilvl="1">
      <w:start w:val="4"/>
      <w:numFmt w:val="decimal"/>
      <w:lvlText w:val="%1.%2"/>
      <w:lvlJc w:val="left"/>
      <w:pPr>
        <w:ind w:left="620" w:hanging="6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6" w15:restartNumberingAfterBreak="0">
    <w:nsid w:val="34AC74F9"/>
    <w:multiLevelType w:val="hybridMultilevel"/>
    <w:tmpl w:val="0C243CB6"/>
    <w:lvl w:ilvl="0" w:tplc="015C5D10">
      <w:start w:val="1"/>
      <w:numFmt w:val="decimal"/>
      <w:lvlText w:val="2.9.%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7" w15:restartNumberingAfterBreak="0">
    <w:nsid w:val="35151FFE"/>
    <w:multiLevelType w:val="multilevel"/>
    <w:tmpl w:val="C8FAA4E4"/>
    <w:lvl w:ilvl="0">
      <w:start w:val="1"/>
      <w:numFmt w:val="decimal"/>
      <w:lvlText w:val="4.5.%1"/>
      <w:lvlJc w:val="left"/>
      <w:pPr>
        <w:ind w:left="81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8" w15:restartNumberingAfterBreak="0">
    <w:nsid w:val="35F4224A"/>
    <w:multiLevelType w:val="hybridMultilevel"/>
    <w:tmpl w:val="3280D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362D14D9"/>
    <w:multiLevelType w:val="hybridMultilevel"/>
    <w:tmpl w:val="C5AAA6A4"/>
    <w:lvl w:ilvl="0" w:tplc="FFFFFFFF">
      <w:start w:val="1"/>
      <w:numFmt w:val="decimal"/>
      <w:lvlText w:val="1.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0" w15:restartNumberingAfterBreak="0">
    <w:nsid w:val="36D42045"/>
    <w:multiLevelType w:val="hybridMultilevel"/>
    <w:tmpl w:val="52782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37033487"/>
    <w:multiLevelType w:val="hybridMultilevel"/>
    <w:tmpl w:val="3B7C6278"/>
    <w:lvl w:ilvl="0" w:tplc="04090001">
      <w:start w:val="1"/>
      <w:numFmt w:val="bullet"/>
      <w:lvlText w:val=""/>
      <w:lvlJc w:val="left"/>
      <w:pPr>
        <w:ind w:left="2520" w:hanging="360"/>
      </w:pPr>
      <w:rPr>
        <w:rFonts w:ascii="Symbol" w:hAnsi="Symbol"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82" w15:restartNumberingAfterBreak="0">
    <w:nsid w:val="373D5869"/>
    <w:multiLevelType w:val="multilevel"/>
    <w:tmpl w:val="2D92C46C"/>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520" w:hanging="1800"/>
      </w:pPr>
      <w:rPr>
        <w:rFonts w:hint="default"/>
      </w:rPr>
    </w:lvl>
  </w:abstractNum>
  <w:abstractNum w:abstractNumId="183" w15:restartNumberingAfterBreak="0">
    <w:nsid w:val="37DF2A83"/>
    <w:multiLevelType w:val="hybridMultilevel"/>
    <w:tmpl w:val="DCFC5AB2"/>
    <w:lvl w:ilvl="0" w:tplc="46268276">
      <w:start w:val="1"/>
      <w:numFmt w:val="decimal"/>
      <w:lvlText w:val="4.%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4" w15:restartNumberingAfterBreak="0">
    <w:nsid w:val="37F44A16"/>
    <w:multiLevelType w:val="hybridMultilevel"/>
    <w:tmpl w:val="FFF4D9B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5" w15:restartNumberingAfterBreak="0">
    <w:nsid w:val="38A42B6A"/>
    <w:multiLevelType w:val="hybridMultilevel"/>
    <w:tmpl w:val="7158D4E2"/>
    <w:lvl w:ilvl="0" w:tplc="9C6C89E4">
      <w:start w:val="5"/>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6" w15:restartNumberingAfterBreak="0">
    <w:nsid w:val="395F35DD"/>
    <w:multiLevelType w:val="multilevel"/>
    <w:tmpl w:val="3FA86AC4"/>
    <w:lvl w:ilvl="0">
      <w:start w:val="3"/>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7" w15:restartNumberingAfterBreak="0">
    <w:nsid w:val="398A2751"/>
    <w:multiLevelType w:val="hybridMultilevel"/>
    <w:tmpl w:val="52761418"/>
    <w:lvl w:ilvl="0" w:tplc="FFFFFFFF">
      <w:start w:val="1"/>
      <w:numFmt w:val="decimal"/>
      <w:lvlText w:val="1.%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8" w15:restartNumberingAfterBreak="0">
    <w:nsid w:val="39C46302"/>
    <w:multiLevelType w:val="hybridMultilevel"/>
    <w:tmpl w:val="FD0A0C9C"/>
    <w:lvl w:ilvl="0" w:tplc="640A486A">
      <w:start w:val="1"/>
      <w:numFmt w:val="decimal"/>
      <w:lvlText w:val="1.4.%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9" w15:restartNumberingAfterBreak="0">
    <w:nsid w:val="39E006BB"/>
    <w:multiLevelType w:val="multilevel"/>
    <w:tmpl w:val="B5DC5D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0" w15:restartNumberingAfterBreak="0">
    <w:nsid w:val="3AA45AEA"/>
    <w:multiLevelType w:val="hybridMultilevel"/>
    <w:tmpl w:val="C65411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1" w15:restartNumberingAfterBreak="0">
    <w:nsid w:val="3B404D4D"/>
    <w:multiLevelType w:val="hybridMultilevel"/>
    <w:tmpl w:val="52761418"/>
    <w:lvl w:ilvl="0" w:tplc="FFFFFFFF">
      <w:start w:val="1"/>
      <w:numFmt w:val="decimal"/>
      <w:lvlText w:val="1.%1"/>
      <w:lvlJc w:val="left"/>
      <w:pPr>
        <w:ind w:left="45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2" w15:restartNumberingAfterBreak="0">
    <w:nsid w:val="3BF85FFB"/>
    <w:multiLevelType w:val="hybridMultilevel"/>
    <w:tmpl w:val="1B4A6A2C"/>
    <w:lvl w:ilvl="0" w:tplc="FFFFFFF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3" w15:restartNumberingAfterBreak="0">
    <w:nsid w:val="3C5A009A"/>
    <w:multiLevelType w:val="multilevel"/>
    <w:tmpl w:val="65644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4" w15:restartNumberingAfterBreak="0">
    <w:nsid w:val="3C764963"/>
    <w:multiLevelType w:val="multilevel"/>
    <w:tmpl w:val="1C7ADEDE"/>
    <w:lvl w:ilvl="0">
      <w:start w:val="1"/>
      <w:numFmt w:val="decimal"/>
      <w:lvlText w:val="%1"/>
      <w:lvlJc w:val="left"/>
      <w:pPr>
        <w:ind w:left="660" w:hanging="660"/>
      </w:pPr>
      <w:rPr>
        <w:rFonts w:hint="default"/>
      </w:rPr>
    </w:lvl>
    <w:lvl w:ilvl="1">
      <w:start w:val="5"/>
      <w:numFmt w:val="decimal"/>
      <w:lvlText w:val="%1.%2"/>
      <w:lvlJc w:val="left"/>
      <w:pPr>
        <w:ind w:left="900" w:hanging="660"/>
      </w:pPr>
      <w:rPr>
        <w:rFonts w:hint="default"/>
      </w:rPr>
    </w:lvl>
    <w:lvl w:ilvl="2">
      <w:start w:val="4"/>
      <w:numFmt w:val="decimal"/>
      <w:lvlText w:val="%1.%2.%3"/>
      <w:lvlJc w:val="left"/>
      <w:pPr>
        <w:ind w:left="120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95" w15:restartNumberingAfterBreak="0">
    <w:nsid w:val="3C7C20B3"/>
    <w:multiLevelType w:val="multilevel"/>
    <w:tmpl w:val="4C8E44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6" w15:restartNumberingAfterBreak="0">
    <w:nsid w:val="3CDF668D"/>
    <w:multiLevelType w:val="hybridMultilevel"/>
    <w:tmpl w:val="F302225A"/>
    <w:lvl w:ilvl="0" w:tplc="30D83AAA">
      <w:start w:val="1"/>
      <w:numFmt w:val="decimal"/>
      <w:lvlText w:val="3.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7" w15:restartNumberingAfterBreak="0">
    <w:nsid w:val="3D2903DA"/>
    <w:multiLevelType w:val="hybridMultilevel"/>
    <w:tmpl w:val="17C89384"/>
    <w:lvl w:ilvl="0" w:tplc="FFFFFFFF">
      <w:start w:val="1"/>
      <w:numFmt w:val="decimal"/>
      <w:lvlText w:val="2.2.%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8" w15:restartNumberingAfterBreak="0">
    <w:nsid w:val="3D7B4891"/>
    <w:multiLevelType w:val="multilevel"/>
    <w:tmpl w:val="632E6D3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9" w15:restartNumberingAfterBreak="0">
    <w:nsid w:val="3D967333"/>
    <w:multiLevelType w:val="multilevel"/>
    <w:tmpl w:val="8BACBCC8"/>
    <w:lvl w:ilvl="0">
      <w:start w:val="3"/>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200" w15:restartNumberingAfterBreak="0">
    <w:nsid w:val="3E9341DD"/>
    <w:multiLevelType w:val="hybridMultilevel"/>
    <w:tmpl w:val="AE22E2B4"/>
    <w:lvl w:ilvl="0" w:tplc="CF5A5222">
      <w:start w:val="1"/>
      <w:numFmt w:val="decimal"/>
      <w:lvlText w:val="5.7.%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1" w15:restartNumberingAfterBreak="0">
    <w:nsid w:val="3EDC4337"/>
    <w:multiLevelType w:val="multilevel"/>
    <w:tmpl w:val="5C6E44F6"/>
    <w:lvl w:ilvl="0">
      <w:start w:val="1"/>
      <w:numFmt w:val="bullet"/>
      <w:lvlText w:val=""/>
      <w:lvlJc w:val="left"/>
      <w:pPr>
        <w:ind w:left="2574"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72" w:hanging="720"/>
      </w:pPr>
      <w:rPr>
        <w:rFonts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202" w15:restartNumberingAfterBreak="0">
    <w:nsid w:val="3EF50319"/>
    <w:multiLevelType w:val="hybridMultilevel"/>
    <w:tmpl w:val="750AA4EC"/>
    <w:lvl w:ilvl="0" w:tplc="38B6F1B8">
      <w:start w:val="1"/>
      <w:numFmt w:val="decimal"/>
      <w:lvlText w:val="2.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3" w15:restartNumberingAfterBreak="0">
    <w:nsid w:val="3F8B7BC9"/>
    <w:multiLevelType w:val="multilevel"/>
    <w:tmpl w:val="38AC811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4" w15:restartNumberingAfterBreak="0">
    <w:nsid w:val="3FA60C21"/>
    <w:multiLevelType w:val="hybridMultilevel"/>
    <w:tmpl w:val="E04415FA"/>
    <w:lvl w:ilvl="0" w:tplc="3B6C30E8">
      <w:start w:val="1"/>
      <w:numFmt w:val="decimal"/>
      <w:lvlText w:val="4.%1"/>
      <w:lvlJc w:val="left"/>
      <w:pPr>
        <w:ind w:left="36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5" w15:restartNumberingAfterBreak="0">
    <w:nsid w:val="3FAA0EF5"/>
    <w:multiLevelType w:val="multilevel"/>
    <w:tmpl w:val="DD0257C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6" w15:restartNumberingAfterBreak="0">
    <w:nsid w:val="404A1CFB"/>
    <w:multiLevelType w:val="multilevel"/>
    <w:tmpl w:val="0164AB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7" w15:restartNumberingAfterBreak="0">
    <w:nsid w:val="411033F8"/>
    <w:multiLevelType w:val="hybridMultilevel"/>
    <w:tmpl w:val="E332A3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8" w15:restartNumberingAfterBreak="0">
    <w:nsid w:val="41256B0A"/>
    <w:multiLevelType w:val="multilevel"/>
    <w:tmpl w:val="5750FF18"/>
    <w:lvl w:ilvl="0">
      <w:start w:val="2"/>
      <w:numFmt w:val="decimal"/>
      <w:lvlText w:val="%1"/>
      <w:lvlJc w:val="left"/>
      <w:pPr>
        <w:ind w:left="480" w:hanging="480"/>
      </w:pPr>
      <w:rPr>
        <w:rFonts w:hint="default"/>
      </w:rPr>
    </w:lvl>
    <w:lvl w:ilvl="1">
      <w:start w:val="4"/>
      <w:numFmt w:val="decimal"/>
      <w:lvlText w:val="%1.%2"/>
      <w:lvlJc w:val="left"/>
      <w:pPr>
        <w:ind w:left="651" w:hanging="480"/>
      </w:pPr>
      <w:rPr>
        <w:rFonts w:hint="default"/>
      </w:rPr>
    </w:lvl>
    <w:lvl w:ilvl="2">
      <w:start w:val="1"/>
      <w:numFmt w:val="decimal"/>
      <w:lvlText w:val="%1.%2.%3"/>
      <w:lvlJc w:val="left"/>
      <w:pPr>
        <w:ind w:left="1062" w:hanging="720"/>
      </w:pPr>
      <w:rPr>
        <w:rFonts w:hint="default"/>
      </w:rPr>
    </w:lvl>
    <w:lvl w:ilvl="3">
      <w:start w:val="1"/>
      <w:numFmt w:val="decimal"/>
      <w:lvlText w:val="%1.%2.%3.%4"/>
      <w:lvlJc w:val="left"/>
      <w:pPr>
        <w:ind w:left="1233" w:hanging="720"/>
      </w:pPr>
      <w:rPr>
        <w:rFonts w:hint="default"/>
      </w:rPr>
    </w:lvl>
    <w:lvl w:ilvl="4">
      <w:start w:val="1"/>
      <w:numFmt w:val="decimal"/>
      <w:lvlText w:val="%1.%2.%3.%4.%5"/>
      <w:lvlJc w:val="left"/>
      <w:pPr>
        <w:ind w:left="1764" w:hanging="1080"/>
      </w:pPr>
      <w:rPr>
        <w:rFonts w:hint="default"/>
      </w:rPr>
    </w:lvl>
    <w:lvl w:ilvl="5">
      <w:start w:val="1"/>
      <w:numFmt w:val="decimal"/>
      <w:lvlText w:val="%1.%2.%3.%4.%5.%6"/>
      <w:lvlJc w:val="left"/>
      <w:pPr>
        <w:ind w:left="1935" w:hanging="1080"/>
      </w:pPr>
      <w:rPr>
        <w:rFonts w:hint="default"/>
      </w:rPr>
    </w:lvl>
    <w:lvl w:ilvl="6">
      <w:start w:val="1"/>
      <w:numFmt w:val="decimal"/>
      <w:lvlText w:val="%1.%2.%3.%4.%5.%6.%7"/>
      <w:lvlJc w:val="left"/>
      <w:pPr>
        <w:ind w:left="2466" w:hanging="1440"/>
      </w:pPr>
      <w:rPr>
        <w:rFonts w:hint="default"/>
      </w:rPr>
    </w:lvl>
    <w:lvl w:ilvl="7">
      <w:start w:val="1"/>
      <w:numFmt w:val="decimal"/>
      <w:lvlText w:val="%1.%2.%3.%4.%5.%6.%7.%8"/>
      <w:lvlJc w:val="left"/>
      <w:pPr>
        <w:ind w:left="2637" w:hanging="1440"/>
      </w:pPr>
      <w:rPr>
        <w:rFonts w:hint="default"/>
      </w:rPr>
    </w:lvl>
    <w:lvl w:ilvl="8">
      <w:start w:val="1"/>
      <w:numFmt w:val="decimal"/>
      <w:lvlText w:val="%1.%2.%3.%4.%5.%6.%7.%8.%9"/>
      <w:lvlJc w:val="left"/>
      <w:pPr>
        <w:ind w:left="3168" w:hanging="1800"/>
      </w:pPr>
      <w:rPr>
        <w:rFonts w:hint="default"/>
      </w:rPr>
    </w:lvl>
  </w:abstractNum>
  <w:abstractNum w:abstractNumId="209" w15:restartNumberingAfterBreak="0">
    <w:nsid w:val="413A7DBB"/>
    <w:multiLevelType w:val="hybridMultilevel"/>
    <w:tmpl w:val="CD90C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0" w15:restartNumberingAfterBreak="0">
    <w:nsid w:val="42755652"/>
    <w:multiLevelType w:val="hybridMultilevel"/>
    <w:tmpl w:val="DD3E56D4"/>
    <w:lvl w:ilvl="0" w:tplc="FFFFFFFF">
      <w:start w:val="1"/>
      <w:numFmt w:val="decimal"/>
      <w:lvlText w:val="1.2.%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1" w15:restartNumberingAfterBreak="0">
    <w:nsid w:val="43252A38"/>
    <w:multiLevelType w:val="multilevel"/>
    <w:tmpl w:val="D56ABC62"/>
    <w:lvl w:ilvl="0">
      <w:start w:val="1"/>
      <w:numFmt w:val="decimal"/>
      <w:lvlText w:val="%1."/>
      <w:lvlJc w:val="left"/>
      <w:pPr>
        <w:ind w:left="86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2" w15:restartNumberingAfterBreak="0">
    <w:nsid w:val="43345655"/>
    <w:multiLevelType w:val="hybridMultilevel"/>
    <w:tmpl w:val="EA44E0EA"/>
    <w:lvl w:ilvl="0" w:tplc="04090001">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434F01F9"/>
    <w:multiLevelType w:val="hybridMultilevel"/>
    <w:tmpl w:val="E3F488FA"/>
    <w:lvl w:ilvl="0" w:tplc="B08A18B0">
      <w:start w:val="1"/>
      <w:numFmt w:val="decimal"/>
      <w:lvlText w:val="3.5.%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4" w15:restartNumberingAfterBreak="0">
    <w:nsid w:val="43625098"/>
    <w:multiLevelType w:val="multilevel"/>
    <w:tmpl w:val="43625098"/>
    <w:lvl w:ilvl="0">
      <w:start w:val="1"/>
      <w:numFmt w:val="decimal"/>
      <w:lvlText w:val="%1."/>
      <w:lvlJc w:val="left"/>
      <w:pPr>
        <w:ind w:left="360" w:hanging="360"/>
      </w:pPr>
    </w:lvl>
    <w:lvl w:ilvl="1">
      <w:start w:val="1"/>
      <w:numFmt w:val="decimal"/>
      <w:lvlText w:val="%1.%2."/>
      <w:lvlJc w:val="left"/>
      <w:pPr>
        <w:ind w:left="43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5" w15:restartNumberingAfterBreak="0">
    <w:nsid w:val="436B2F6E"/>
    <w:multiLevelType w:val="hybridMultilevel"/>
    <w:tmpl w:val="2A9C130A"/>
    <w:lvl w:ilvl="0" w:tplc="491068CE">
      <w:start w:val="1"/>
      <w:numFmt w:val="decimal"/>
      <w:lvlText w:val="1.5.%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6" w15:restartNumberingAfterBreak="0">
    <w:nsid w:val="436D7DB7"/>
    <w:multiLevelType w:val="hybridMultilevel"/>
    <w:tmpl w:val="088AD226"/>
    <w:lvl w:ilvl="0" w:tplc="FFFFFFFF">
      <w:start w:val="1"/>
      <w:numFmt w:val="decimal"/>
      <w:lvlText w:val="%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7" w15:restartNumberingAfterBreak="0">
    <w:nsid w:val="438472E8"/>
    <w:multiLevelType w:val="hybridMultilevel"/>
    <w:tmpl w:val="E332A3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8" w15:restartNumberingAfterBreak="0">
    <w:nsid w:val="440246C8"/>
    <w:multiLevelType w:val="hybridMultilevel"/>
    <w:tmpl w:val="E7042AEA"/>
    <w:lvl w:ilvl="0" w:tplc="2A94D216">
      <w:start w:val="1"/>
      <w:numFmt w:val="decimal"/>
      <w:lvlText w:val="2.7.%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9" w15:restartNumberingAfterBreak="0">
    <w:nsid w:val="442756CF"/>
    <w:multiLevelType w:val="hybridMultilevel"/>
    <w:tmpl w:val="52761418"/>
    <w:lvl w:ilvl="0" w:tplc="FFFFFFFF">
      <w:start w:val="1"/>
      <w:numFmt w:val="decimal"/>
      <w:lvlText w:val="1.%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0" w15:restartNumberingAfterBreak="0">
    <w:nsid w:val="44B63AD7"/>
    <w:multiLevelType w:val="hybridMultilevel"/>
    <w:tmpl w:val="742417E2"/>
    <w:lvl w:ilvl="0" w:tplc="84704B10">
      <w:start w:val="1"/>
      <w:numFmt w:val="decimal"/>
      <w:lvlText w:val="1.7.%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1" w15:restartNumberingAfterBreak="0">
    <w:nsid w:val="45370DAD"/>
    <w:multiLevelType w:val="hybridMultilevel"/>
    <w:tmpl w:val="7E84369E"/>
    <w:lvl w:ilvl="0" w:tplc="0CD6C5C8">
      <w:start w:val="1"/>
      <w:numFmt w:val="decimal"/>
      <w:lvlText w:val="4.%1"/>
      <w:lvlJc w:val="left"/>
      <w:pPr>
        <w:ind w:left="36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2" w15:restartNumberingAfterBreak="0">
    <w:nsid w:val="456167FC"/>
    <w:multiLevelType w:val="hybridMultilevel"/>
    <w:tmpl w:val="A710B624"/>
    <w:lvl w:ilvl="0" w:tplc="45D42FF0">
      <w:start w:val="1"/>
      <w:numFmt w:val="decimal"/>
      <w:lvlText w:val="%1."/>
      <w:lvlJc w:val="left"/>
      <w:pPr>
        <w:ind w:left="720" w:hanging="360"/>
      </w:pPr>
      <w:rPr>
        <w:rFonts w:eastAsia="Calibri" w:hint="default"/>
      </w:rPr>
    </w:lvl>
    <w:lvl w:ilvl="1" w:tplc="FFFFFFFF">
      <w:start w:val="1"/>
      <w:numFmt w:val="decimal"/>
      <w:lvlText w:val="1.%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457F550B"/>
    <w:multiLevelType w:val="hybridMultilevel"/>
    <w:tmpl w:val="FFC84BEE"/>
    <w:lvl w:ilvl="0" w:tplc="16FC1BBC">
      <w:start w:val="1"/>
      <w:numFmt w:val="bullet"/>
      <w:lvlText w:val=""/>
      <w:lvlJc w:val="left"/>
      <w:pPr>
        <w:ind w:left="450" w:hanging="360"/>
      </w:pPr>
      <w:rPr>
        <w:rFonts w:ascii="Symbol" w:hAnsi="Symbol" w:hint="default"/>
        <w:sz w:val="24"/>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4" w15:restartNumberingAfterBreak="0">
    <w:nsid w:val="459237DB"/>
    <w:multiLevelType w:val="multilevel"/>
    <w:tmpl w:val="3DC039FE"/>
    <w:lvl w:ilvl="0">
      <w:start w:val="1"/>
      <w:numFmt w:val="decimal"/>
      <w:lvlText w:val="%1."/>
      <w:lvlJc w:val="left"/>
      <w:pPr>
        <w:ind w:left="720" w:hanging="360"/>
      </w:pPr>
      <w:rPr>
        <w:rFonts w:hint="default"/>
      </w:rPr>
    </w:lvl>
    <w:lvl w:ilvl="1">
      <w:start w:val="1"/>
      <w:numFmt w:val="decimal"/>
      <w:isLgl/>
      <w:lvlText w:val="%1.%2"/>
      <w:lvlJc w:val="left"/>
      <w:pPr>
        <w:ind w:left="943" w:hanging="48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225" w15:restartNumberingAfterBreak="0">
    <w:nsid w:val="461316FF"/>
    <w:multiLevelType w:val="hybridMultilevel"/>
    <w:tmpl w:val="4FFAC476"/>
    <w:lvl w:ilvl="0" w:tplc="16DEABFA">
      <w:start w:val="1"/>
      <w:numFmt w:val="decimal"/>
      <w:lvlText w:val="2.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6" w15:restartNumberingAfterBreak="0">
    <w:nsid w:val="461429BC"/>
    <w:multiLevelType w:val="multilevel"/>
    <w:tmpl w:val="BB4A8914"/>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7" w15:restartNumberingAfterBreak="0">
    <w:nsid w:val="465141CC"/>
    <w:multiLevelType w:val="multilevel"/>
    <w:tmpl w:val="5ED22F1E"/>
    <w:lvl w:ilvl="0">
      <w:start w:val="1"/>
      <w:numFmt w:val="decimal"/>
      <w:lvlText w:val="%1."/>
      <w:lvlJc w:val="left"/>
      <w:pPr>
        <w:ind w:left="467" w:hanging="360"/>
      </w:pPr>
      <w:rPr>
        <w:rFonts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28" w15:restartNumberingAfterBreak="0">
    <w:nsid w:val="46B021DA"/>
    <w:multiLevelType w:val="multilevel"/>
    <w:tmpl w:val="9AFAD5A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9" w15:restartNumberingAfterBreak="0">
    <w:nsid w:val="46D4686E"/>
    <w:multiLevelType w:val="multilevel"/>
    <w:tmpl w:val="370072BE"/>
    <w:lvl w:ilvl="0">
      <w:start w:val="3"/>
      <w:numFmt w:val="upperRoman"/>
      <w:lvlText w:val="%1."/>
      <w:lvlJc w:val="right"/>
      <w:pPr>
        <w:ind w:left="2716"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2"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3436" w:hanging="1080"/>
      </w:pPr>
      <w:rPr>
        <w:rFonts w:hint="default"/>
      </w:rPr>
    </w:lvl>
    <w:lvl w:ilvl="5">
      <w:start w:val="1"/>
      <w:numFmt w:val="decimal"/>
      <w:isLgl/>
      <w:lvlText w:val="%1.%2.%3.%4.%5.%6."/>
      <w:lvlJc w:val="left"/>
      <w:pPr>
        <w:ind w:left="3436" w:hanging="1080"/>
      </w:pPr>
      <w:rPr>
        <w:rFonts w:hint="default"/>
      </w:rPr>
    </w:lvl>
    <w:lvl w:ilvl="6">
      <w:start w:val="1"/>
      <w:numFmt w:val="decimal"/>
      <w:isLgl/>
      <w:lvlText w:val="%1.%2.%3.%4.%5.%6.%7."/>
      <w:lvlJc w:val="left"/>
      <w:pPr>
        <w:ind w:left="3796" w:hanging="1440"/>
      </w:pPr>
      <w:rPr>
        <w:rFonts w:hint="default"/>
      </w:rPr>
    </w:lvl>
    <w:lvl w:ilvl="7">
      <w:start w:val="1"/>
      <w:numFmt w:val="decimal"/>
      <w:isLgl/>
      <w:lvlText w:val="%1.%2.%3.%4.%5.%6.%7.%8."/>
      <w:lvlJc w:val="left"/>
      <w:pPr>
        <w:ind w:left="3796" w:hanging="1440"/>
      </w:pPr>
      <w:rPr>
        <w:rFonts w:hint="default"/>
      </w:rPr>
    </w:lvl>
    <w:lvl w:ilvl="8">
      <w:start w:val="1"/>
      <w:numFmt w:val="decimal"/>
      <w:isLgl/>
      <w:lvlText w:val="%1.%2.%3.%4.%5.%6.%7.%8.%9."/>
      <w:lvlJc w:val="left"/>
      <w:pPr>
        <w:ind w:left="4156" w:hanging="1800"/>
      </w:pPr>
      <w:rPr>
        <w:rFonts w:hint="default"/>
      </w:rPr>
    </w:lvl>
  </w:abstractNum>
  <w:abstractNum w:abstractNumId="230" w15:restartNumberingAfterBreak="0">
    <w:nsid w:val="47136EF0"/>
    <w:multiLevelType w:val="hybridMultilevel"/>
    <w:tmpl w:val="875E9296"/>
    <w:lvl w:ilvl="0" w:tplc="FFFFFFFF">
      <w:start w:val="1"/>
      <w:numFmt w:val="decimal"/>
      <w:lvlText w:val="1.4.%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1" w15:restartNumberingAfterBreak="0">
    <w:nsid w:val="47501A69"/>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2" w15:restartNumberingAfterBreak="0">
    <w:nsid w:val="47F95EAA"/>
    <w:multiLevelType w:val="hybridMultilevel"/>
    <w:tmpl w:val="175EC4DA"/>
    <w:lvl w:ilvl="0" w:tplc="2000000F">
      <w:start w:val="1"/>
      <w:numFmt w:val="decimal"/>
      <w:lvlText w:val="%1."/>
      <w:lvlJc w:val="left"/>
      <w:pPr>
        <w:ind w:left="360" w:hanging="360"/>
      </w:pPr>
    </w:lvl>
    <w:lvl w:ilvl="1" w:tplc="DB74AE1A">
      <w:start w:val="1"/>
      <w:numFmt w:val="decimal"/>
      <w:lvlText w:val="4.%2"/>
      <w:lvlJc w:val="left"/>
      <w:pPr>
        <w:ind w:left="360" w:hanging="360"/>
      </w:pPr>
      <w:rPr>
        <w:rFonts w:hint="default"/>
      </w:rPr>
    </w:lvl>
    <w:lvl w:ilvl="2" w:tplc="EEFE4C38">
      <w:start w:val="1"/>
      <w:numFmt w:val="decimal"/>
      <w:lvlText w:val="4.1.%3"/>
      <w:lvlJc w:val="left"/>
      <w:pPr>
        <w:ind w:left="135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48214E7D"/>
    <w:multiLevelType w:val="hybridMultilevel"/>
    <w:tmpl w:val="932CAD5E"/>
    <w:lvl w:ilvl="0" w:tplc="7C649318">
      <w:start w:val="3"/>
      <w:numFmt w:val="decimal"/>
      <w:lvlText w:val="%1."/>
      <w:lvlJc w:val="left"/>
      <w:pPr>
        <w:ind w:left="620" w:hanging="360"/>
      </w:pPr>
      <w:rPr>
        <w:rFonts w:ascii="Times New Roman" w:eastAsia="Times New Roman" w:hAnsi="Times New Roman" w:cs="Times New Roman" w:hint="default"/>
        <w:w w:val="100"/>
        <w:sz w:val="24"/>
        <w:szCs w:val="24"/>
        <w:lang w:val="en-US" w:eastAsia="en-US" w:bidi="ar-SA"/>
      </w:rPr>
    </w:lvl>
    <w:lvl w:ilvl="1" w:tplc="7F322222">
      <w:numFmt w:val="bullet"/>
      <w:lvlText w:val=""/>
      <w:lvlJc w:val="left"/>
      <w:pPr>
        <w:ind w:left="980" w:hanging="360"/>
      </w:pPr>
      <w:rPr>
        <w:rFonts w:ascii="Symbol" w:eastAsia="Symbol" w:hAnsi="Symbol" w:cs="Symbol" w:hint="default"/>
        <w:w w:val="100"/>
        <w:sz w:val="24"/>
        <w:szCs w:val="24"/>
        <w:lang w:val="en-US" w:eastAsia="en-US" w:bidi="ar-SA"/>
      </w:rPr>
    </w:lvl>
    <w:lvl w:ilvl="2" w:tplc="FF2E49B8">
      <w:numFmt w:val="bullet"/>
      <w:lvlText w:val=""/>
      <w:lvlJc w:val="left"/>
      <w:pPr>
        <w:ind w:left="1071" w:hanging="360"/>
      </w:pPr>
      <w:rPr>
        <w:rFonts w:ascii="Symbol" w:eastAsia="Symbol" w:hAnsi="Symbol" w:cs="Symbol" w:hint="default"/>
        <w:w w:val="100"/>
        <w:sz w:val="24"/>
        <w:szCs w:val="24"/>
        <w:lang w:val="en-US" w:eastAsia="en-US" w:bidi="ar-SA"/>
      </w:rPr>
    </w:lvl>
    <w:lvl w:ilvl="3" w:tplc="82FEED60">
      <w:numFmt w:val="bullet"/>
      <w:lvlText w:val="•"/>
      <w:lvlJc w:val="left"/>
      <w:pPr>
        <w:ind w:left="2213" w:hanging="360"/>
      </w:pPr>
      <w:rPr>
        <w:lang w:val="en-US" w:eastAsia="en-US" w:bidi="ar-SA"/>
      </w:rPr>
    </w:lvl>
    <w:lvl w:ilvl="4" w:tplc="30C2CF86">
      <w:numFmt w:val="bullet"/>
      <w:lvlText w:val="•"/>
      <w:lvlJc w:val="left"/>
      <w:pPr>
        <w:ind w:left="3346" w:hanging="360"/>
      </w:pPr>
      <w:rPr>
        <w:lang w:val="en-US" w:eastAsia="en-US" w:bidi="ar-SA"/>
      </w:rPr>
    </w:lvl>
    <w:lvl w:ilvl="5" w:tplc="E8CA201C">
      <w:numFmt w:val="bullet"/>
      <w:lvlText w:val="•"/>
      <w:lvlJc w:val="left"/>
      <w:pPr>
        <w:ind w:left="4479" w:hanging="360"/>
      </w:pPr>
      <w:rPr>
        <w:lang w:val="en-US" w:eastAsia="en-US" w:bidi="ar-SA"/>
      </w:rPr>
    </w:lvl>
    <w:lvl w:ilvl="6" w:tplc="2A8461FC">
      <w:numFmt w:val="bullet"/>
      <w:lvlText w:val="•"/>
      <w:lvlJc w:val="left"/>
      <w:pPr>
        <w:ind w:left="5613" w:hanging="360"/>
      </w:pPr>
      <w:rPr>
        <w:lang w:val="en-US" w:eastAsia="en-US" w:bidi="ar-SA"/>
      </w:rPr>
    </w:lvl>
    <w:lvl w:ilvl="7" w:tplc="9B4C59F0">
      <w:numFmt w:val="bullet"/>
      <w:lvlText w:val="•"/>
      <w:lvlJc w:val="left"/>
      <w:pPr>
        <w:ind w:left="6746" w:hanging="360"/>
      </w:pPr>
      <w:rPr>
        <w:lang w:val="en-US" w:eastAsia="en-US" w:bidi="ar-SA"/>
      </w:rPr>
    </w:lvl>
    <w:lvl w:ilvl="8" w:tplc="E766D2BA">
      <w:numFmt w:val="bullet"/>
      <w:lvlText w:val="•"/>
      <w:lvlJc w:val="left"/>
      <w:pPr>
        <w:ind w:left="7879" w:hanging="360"/>
      </w:pPr>
      <w:rPr>
        <w:lang w:val="en-US" w:eastAsia="en-US" w:bidi="ar-SA"/>
      </w:rPr>
    </w:lvl>
  </w:abstractNum>
  <w:abstractNum w:abstractNumId="234" w15:restartNumberingAfterBreak="0">
    <w:nsid w:val="4846716C"/>
    <w:multiLevelType w:val="hybridMultilevel"/>
    <w:tmpl w:val="054A55D8"/>
    <w:lvl w:ilvl="0" w:tplc="0409000F">
      <w:start w:val="1"/>
      <w:numFmt w:val="decimal"/>
      <w:lvlText w:val="%1."/>
      <w:lvlJc w:val="left"/>
      <w:pPr>
        <w:ind w:left="720" w:hanging="360"/>
      </w:pPr>
    </w:lvl>
    <w:lvl w:ilvl="1" w:tplc="DB74AE1A">
      <w:start w:val="1"/>
      <w:numFmt w:val="decimal"/>
      <w:lvlText w:val="4.%2"/>
      <w:lvlJc w:val="left"/>
      <w:pPr>
        <w:ind w:left="360" w:hanging="360"/>
      </w:pPr>
      <w:rPr>
        <w:rFonts w:hint="default"/>
      </w:rPr>
    </w:lvl>
    <w:lvl w:ilvl="2" w:tplc="5A841722">
      <w:start w:val="1"/>
      <w:numFmt w:val="decimal"/>
      <w:lvlText w:val="4.1.%3"/>
      <w:lvlJc w:val="left"/>
      <w:pPr>
        <w:ind w:left="1440" w:hanging="180"/>
      </w:pPr>
      <w:rPr>
        <w:rFonts w:hint="default"/>
        <w:color w:val="auto"/>
      </w:rPr>
    </w:lvl>
    <w:lvl w:ilvl="3" w:tplc="A6FEF4FE">
      <w:start w:val="1"/>
      <w:numFmt w:val="decimal"/>
      <w:lvlText w:val="%4."/>
      <w:lvlJc w:val="left"/>
      <w:pPr>
        <w:ind w:left="54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5" w15:restartNumberingAfterBreak="0">
    <w:nsid w:val="48FA5CF6"/>
    <w:multiLevelType w:val="multilevel"/>
    <w:tmpl w:val="BAB2D920"/>
    <w:styleLink w:val="Style2"/>
    <w:lvl w:ilvl="0">
      <w:start w:val="3"/>
      <w:numFmt w:val="decimal"/>
      <w:lvlText w:val="%1."/>
      <w:lvlJc w:val="left"/>
      <w:pPr>
        <w:tabs>
          <w:tab w:val="num" w:pos="425"/>
        </w:tabs>
        <w:ind w:left="425" w:hanging="42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6" w15:restartNumberingAfterBreak="0">
    <w:nsid w:val="49080E13"/>
    <w:multiLevelType w:val="multilevel"/>
    <w:tmpl w:val="EB2809D4"/>
    <w:lvl w:ilvl="0">
      <w:start w:val="1"/>
      <w:numFmt w:val="decimal"/>
      <w:lvlText w:val="%1."/>
      <w:lvlJc w:val="left"/>
      <w:pPr>
        <w:ind w:left="720" w:hanging="360"/>
      </w:p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7" w15:restartNumberingAfterBreak="0">
    <w:nsid w:val="49191465"/>
    <w:multiLevelType w:val="multilevel"/>
    <w:tmpl w:val="0002A4CE"/>
    <w:lvl w:ilvl="0">
      <w:start w:val="1"/>
      <w:numFmt w:val="decimal"/>
      <w:lvlText w:val="3.%1"/>
      <w:lvlJc w:val="left"/>
      <w:pPr>
        <w:ind w:left="376" w:hanging="360"/>
      </w:pPr>
      <w:rPr>
        <w:rFonts w:hint="default"/>
        <w:b w:val="0"/>
        <w:bCs w:val="0"/>
        <w:i w:val="0"/>
        <w:color w:val="auto"/>
        <w:sz w:val="24"/>
      </w:rPr>
    </w:lvl>
    <w:lvl w:ilvl="1">
      <w:start w:val="1"/>
      <w:numFmt w:val="bullet"/>
      <w:lvlText w:val="o"/>
      <w:lvlJc w:val="left"/>
      <w:pPr>
        <w:ind w:left="1096" w:hanging="360"/>
      </w:pPr>
      <w:rPr>
        <w:rFonts w:ascii="Courier New" w:hAnsi="Courier New" w:cs="Courier New" w:hint="default"/>
      </w:rPr>
    </w:lvl>
    <w:lvl w:ilvl="2">
      <w:start w:val="1"/>
      <w:numFmt w:val="bullet"/>
      <w:lvlText w:val=""/>
      <w:lvlJc w:val="left"/>
      <w:pPr>
        <w:ind w:left="1816" w:hanging="360"/>
      </w:pPr>
      <w:rPr>
        <w:rFonts w:ascii="Wingdings" w:hAnsi="Wingdings" w:hint="default"/>
      </w:rPr>
    </w:lvl>
    <w:lvl w:ilvl="3">
      <w:start w:val="1"/>
      <w:numFmt w:val="bullet"/>
      <w:lvlText w:val=""/>
      <w:lvlJc w:val="left"/>
      <w:pPr>
        <w:ind w:left="2536" w:hanging="360"/>
      </w:pPr>
      <w:rPr>
        <w:rFonts w:ascii="Symbol" w:hAnsi="Symbol" w:hint="default"/>
      </w:rPr>
    </w:lvl>
    <w:lvl w:ilvl="4">
      <w:start w:val="1"/>
      <w:numFmt w:val="bullet"/>
      <w:lvlText w:val="o"/>
      <w:lvlJc w:val="left"/>
      <w:pPr>
        <w:ind w:left="3256" w:hanging="360"/>
      </w:pPr>
      <w:rPr>
        <w:rFonts w:ascii="Courier New" w:hAnsi="Courier New" w:cs="Courier New" w:hint="default"/>
      </w:rPr>
    </w:lvl>
    <w:lvl w:ilvl="5">
      <w:start w:val="1"/>
      <w:numFmt w:val="bullet"/>
      <w:lvlText w:val=""/>
      <w:lvlJc w:val="left"/>
      <w:pPr>
        <w:ind w:left="3976" w:hanging="360"/>
      </w:pPr>
      <w:rPr>
        <w:rFonts w:ascii="Wingdings" w:hAnsi="Wingdings" w:hint="default"/>
      </w:rPr>
    </w:lvl>
    <w:lvl w:ilvl="6">
      <w:start w:val="1"/>
      <w:numFmt w:val="bullet"/>
      <w:lvlText w:val=""/>
      <w:lvlJc w:val="left"/>
      <w:pPr>
        <w:ind w:left="4696" w:hanging="360"/>
      </w:pPr>
      <w:rPr>
        <w:rFonts w:ascii="Symbol" w:hAnsi="Symbol" w:hint="default"/>
      </w:rPr>
    </w:lvl>
    <w:lvl w:ilvl="7">
      <w:start w:val="1"/>
      <w:numFmt w:val="bullet"/>
      <w:lvlText w:val="o"/>
      <w:lvlJc w:val="left"/>
      <w:pPr>
        <w:ind w:left="5416" w:hanging="360"/>
      </w:pPr>
      <w:rPr>
        <w:rFonts w:ascii="Courier New" w:hAnsi="Courier New" w:cs="Courier New" w:hint="default"/>
      </w:rPr>
    </w:lvl>
    <w:lvl w:ilvl="8">
      <w:start w:val="1"/>
      <w:numFmt w:val="bullet"/>
      <w:lvlText w:val=""/>
      <w:lvlJc w:val="left"/>
      <w:pPr>
        <w:ind w:left="6136" w:hanging="360"/>
      </w:pPr>
      <w:rPr>
        <w:rFonts w:ascii="Wingdings" w:hAnsi="Wingdings" w:hint="default"/>
      </w:rPr>
    </w:lvl>
  </w:abstractNum>
  <w:abstractNum w:abstractNumId="238" w15:restartNumberingAfterBreak="0">
    <w:nsid w:val="495D4BDC"/>
    <w:multiLevelType w:val="multilevel"/>
    <w:tmpl w:val="D904198A"/>
    <w:lvl w:ilvl="0">
      <w:start w:val="3"/>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9" w15:restartNumberingAfterBreak="0">
    <w:nsid w:val="496B51AA"/>
    <w:multiLevelType w:val="multilevel"/>
    <w:tmpl w:val="3160766C"/>
    <w:lvl w:ilvl="0">
      <w:start w:val="3"/>
      <w:numFmt w:val="decimal"/>
      <w:lvlText w:val="%1"/>
      <w:lvlJc w:val="left"/>
      <w:pPr>
        <w:ind w:left="360" w:hanging="360"/>
      </w:pPr>
      <w:rPr>
        <w:rFonts w:hint="default"/>
      </w:rPr>
    </w:lvl>
    <w:lvl w:ilvl="1">
      <w:start w:val="1"/>
      <w:numFmt w:val="decimal"/>
      <w:lvlText w:val="%1.%2"/>
      <w:lvlJc w:val="left"/>
      <w:pPr>
        <w:ind w:left="430" w:hanging="360"/>
      </w:pPr>
      <w:rPr>
        <w:rFonts w:hint="default"/>
      </w:rPr>
    </w:lvl>
    <w:lvl w:ilvl="2">
      <w:start w:val="1"/>
      <w:numFmt w:val="decimal"/>
      <w:lvlText w:val="%1.%2.%3"/>
      <w:lvlJc w:val="left"/>
      <w:pPr>
        <w:ind w:left="860" w:hanging="720"/>
      </w:pPr>
      <w:rPr>
        <w:rFonts w:hint="default"/>
      </w:rPr>
    </w:lvl>
    <w:lvl w:ilvl="3">
      <w:start w:val="1"/>
      <w:numFmt w:val="decimal"/>
      <w:lvlText w:val="%1.%2.%3.%4"/>
      <w:lvlJc w:val="left"/>
      <w:pPr>
        <w:ind w:left="930" w:hanging="720"/>
      </w:pPr>
      <w:rPr>
        <w:rFonts w:hint="default"/>
      </w:rPr>
    </w:lvl>
    <w:lvl w:ilvl="4">
      <w:start w:val="1"/>
      <w:numFmt w:val="decimal"/>
      <w:lvlText w:val="%1.%2.%3.%4.%5"/>
      <w:lvlJc w:val="left"/>
      <w:pPr>
        <w:ind w:left="1360" w:hanging="1080"/>
      </w:pPr>
      <w:rPr>
        <w:rFonts w:hint="default"/>
      </w:rPr>
    </w:lvl>
    <w:lvl w:ilvl="5">
      <w:start w:val="1"/>
      <w:numFmt w:val="decimal"/>
      <w:lvlText w:val="%1.%2.%3.%4.%5.%6"/>
      <w:lvlJc w:val="left"/>
      <w:pPr>
        <w:ind w:left="1430" w:hanging="108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1930" w:hanging="1440"/>
      </w:pPr>
      <w:rPr>
        <w:rFonts w:hint="default"/>
      </w:rPr>
    </w:lvl>
    <w:lvl w:ilvl="8">
      <w:start w:val="1"/>
      <w:numFmt w:val="decimal"/>
      <w:lvlText w:val="%1.%2.%3.%4.%5.%6.%7.%8.%9"/>
      <w:lvlJc w:val="left"/>
      <w:pPr>
        <w:ind w:left="2000" w:hanging="1440"/>
      </w:pPr>
      <w:rPr>
        <w:rFonts w:hint="default"/>
      </w:rPr>
    </w:lvl>
  </w:abstractNum>
  <w:abstractNum w:abstractNumId="240" w15:restartNumberingAfterBreak="0">
    <w:nsid w:val="49946A2F"/>
    <w:multiLevelType w:val="multilevel"/>
    <w:tmpl w:val="4762F7CE"/>
    <w:lvl w:ilvl="0">
      <w:start w:val="1"/>
      <w:numFmt w:val="decimal"/>
      <w:lvlText w:val="%1."/>
      <w:lvlJc w:val="left"/>
      <w:pPr>
        <w:ind w:left="72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1" w15:restartNumberingAfterBreak="0">
    <w:nsid w:val="49A179AE"/>
    <w:multiLevelType w:val="multilevel"/>
    <w:tmpl w:val="A2063EC6"/>
    <w:lvl w:ilvl="0">
      <w:start w:val="5"/>
      <w:numFmt w:val="decimal"/>
      <w:lvlText w:val="%1"/>
      <w:lvlJc w:val="left"/>
      <w:pPr>
        <w:ind w:left="480" w:hanging="480"/>
      </w:pPr>
      <w:rPr>
        <w:rFonts w:hint="default"/>
      </w:rPr>
    </w:lvl>
    <w:lvl w:ilvl="1">
      <w:start w:val="4"/>
      <w:numFmt w:val="decimal"/>
      <w:lvlText w:val="%1.%2"/>
      <w:lvlJc w:val="left"/>
      <w:pPr>
        <w:ind w:left="831" w:hanging="480"/>
      </w:pPr>
      <w:rPr>
        <w:rFonts w:hint="default"/>
      </w:rPr>
    </w:lvl>
    <w:lvl w:ilvl="2">
      <w:start w:val="1"/>
      <w:numFmt w:val="decimal"/>
      <w:lvlText w:val="%1.%2.%3"/>
      <w:lvlJc w:val="left"/>
      <w:pPr>
        <w:ind w:left="1422" w:hanging="720"/>
      </w:pPr>
      <w:rPr>
        <w:rFonts w:hint="default"/>
      </w:rPr>
    </w:lvl>
    <w:lvl w:ilvl="3">
      <w:start w:val="1"/>
      <w:numFmt w:val="decimal"/>
      <w:lvlText w:val="%1.%2.%3.%4"/>
      <w:lvlJc w:val="left"/>
      <w:pPr>
        <w:ind w:left="1773" w:hanging="720"/>
      </w:pPr>
      <w:rPr>
        <w:rFonts w:hint="default"/>
      </w:rPr>
    </w:lvl>
    <w:lvl w:ilvl="4">
      <w:start w:val="1"/>
      <w:numFmt w:val="decimal"/>
      <w:lvlText w:val="%1.%2.%3.%4.%5"/>
      <w:lvlJc w:val="left"/>
      <w:pPr>
        <w:ind w:left="2484" w:hanging="1080"/>
      </w:pPr>
      <w:rPr>
        <w:rFonts w:hint="default"/>
      </w:rPr>
    </w:lvl>
    <w:lvl w:ilvl="5">
      <w:start w:val="1"/>
      <w:numFmt w:val="decimal"/>
      <w:lvlText w:val="%1.%2.%3.%4.%5.%6"/>
      <w:lvlJc w:val="left"/>
      <w:pPr>
        <w:ind w:left="2835" w:hanging="1080"/>
      </w:pPr>
      <w:rPr>
        <w:rFonts w:hint="default"/>
      </w:rPr>
    </w:lvl>
    <w:lvl w:ilvl="6">
      <w:start w:val="1"/>
      <w:numFmt w:val="decimal"/>
      <w:lvlText w:val="%1.%2.%3.%4.%5.%6.%7"/>
      <w:lvlJc w:val="left"/>
      <w:pPr>
        <w:ind w:left="3546" w:hanging="1440"/>
      </w:pPr>
      <w:rPr>
        <w:rFonts w:hint="default"/>
      </w:rPr>
    </w:lvl>
    <w:lvl w:ilvl="7">
      <w:start w:val="1"/>
      <w:numFmt w:val="decimal"/>
      <w:lvlText w:val="%1.%2.%3.%4.%5.%6.%7.%8"/>
      <w:lvlJc w:val="left"/>
      <w:pPr>
        <w:ind w:left="3897" w:hanging="1440"/>
      </w:pPr>
      <w:rPr>
        <w:rFonts w:hint="default"/>
      </w:rPr>
    </w:lvl>
    <w:lvl w:ilvl="8">
      <w:start w:val="1"/>
      <w:numFmt w:val="decimal"/>
      <w:lvlText w:val="%1.%2.%3.%4.%5.%6.%7.%8.%9"/>
      <w:lvlJc w:val="left"/>
      <w:pPr>
        <w:ind w:left="4608" w:hanging="1800"/>
      </w:pPr>
      <w:rPr>
        <w:rFonts w:hint="default"/>
      </w:rPr>
    </w:lvl>
  </w:abstractNum>
  <w:abstractNum w:abstractNumId="242" w15:restartNumberingAfterBreak="0">
    <w:nsid w:val="49A20EA2"/>
    <w:multiLevelType w:val="hybridMultilevel"/>
    <w:tmpl w:val="2D56C44A"/>
    <w:lvl w:ilvl="0" w:tplc="9BF69EAA">
      <w:start w:val="1"/>
      <w:numFmt w:val="decimal"/>
      <w:lvlText w:val="1.2.%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3" w15:restartNumberingAfterBreak="0">
    <w:nsid w:val="49A5033D"/>
    <w:multiLevelType w:val="multilevel"/>
    <w:tmpl w:val="141AA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4" w15:restartNumberingAfterBreak="0">
    <w:nsid w:val="49BA34A5"/>
    <w:multiLevelType w:val="hybridMultilevel"/>
    <w:tmpl w:val="088AD226"/>
    <w:lvl w:ilvl="0" w:tplc="FFFFFFFF">
      <w:start w:val="1"/>
      <w:numFmt w:val="decimal"/>
      <w:lvlText w:val="%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5" w15:restartNumberingAfterBreak="0">
    <w:nsid w:val="49D40DC3"/>
    <w:multiLevelType w:val="multilevel"/>
    <w:tmpl w:val="369EAB4C"/>
    <w:lvl w:ilvl="0">
      <w:start w:val="1"/>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46" w15:restartNumberingAfterBreak="0">
    <w:nsid w:val="4A3233FB"/>
    <w:multiLevelType w:val="hybridMultilevel"/>
    <w:tmpl w:val="E886EB8E"/>
    <w:lvl w:ilvl="0" w:tplc="213EA9CC">
      <w:start w:val="1"/>
      <w:numFmt w:val="decimal"/>
      <w:lvlText w:val="1.6.%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7" w15:restartNumberingAfterBreak="0">
    <w:nsid w:val="4A37582E"/>
    <w:multiLevelType w:val="multilevel"/>
    <w:tmpl w:val="4EB023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8" w15:restartNumberingAfterBreak="0">
    <w:nsid w:val="4ADA6137"/>
    <w:multiLevelType w:val="hybridMultilevel"/>
    <w:tmpl w:val="7FD23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4B3E4622"/>
    <w:multiLevelType w:val="multilevel"/>
    <w:tmpl w:val="1F3E02A4"/>
    <w:lvl w:ilvl="0">
      <w:start w:val="1"/>
      <w:numFmt w:val="decimal"/>
      <w:lvlText w:val="%1."/>
      <w:lvlJc w:val="left"/>
      <w:pPr>
        <w:ind w:left="720" w:hanging="360"/>
      </w:pPr>
    </w:lvl>
    <w:lvl w:ilvl="1">
      <w:start w:val="4"/>
      <w:numFmt w:val="decimal"/>
      <w:isLgl/>
      <w:lvlText w:val="%1.%2"/>
      <w:lvlJc w:val="left"/>
      <w:pPr>
        <w:ind w:left="1155" w:hanging="48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2025"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15" w:hanging="108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005" w:hanging="1440"/>
      </w:pPr>
      <w:rPr>
        <w:rFonts w:hint="default"/>
      </w:rPr>
    </w:lvl>
    <w:lvl w:ilvl="8">
      <w:start w:val="1"/>
      <w:numFmt w:val="decimal"/>
      <w:isLgl/>
      <w:lvlText w:val="%1.%2.%3.%4.%5.%6.%7.%8.%9"/>
      <w:lvlJc w:val="left"/>
      <w:pPr>
        <w:ind w:left="4680" w:hanging="1800"/>
      </w:pPr>
      <w:rPr>
        <w:rFonts w:hint="default"/>
      </w:rPr>
    </w:lvl>
  </w:abstractNum>
  <w:abstractNum w:abstractNumId="250" w15:restartNumberingAfterBreak="0">
    <w:nsid w:val="4B665EEC"/>
    <w:multiLevelType w:val="multilevel"/>
    <w:tmpl w:val="BC64BF2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1" w15:restartNumberingAfterBreak="0">
    <w:nsid w:val="4BCB6C7B"/>
    <w:multiLevelType w:val="hybridMultilevel"/>
    <w:tmpl w:val="5AF8501E"/>
    <w:lvl w:ilvl="0" w:tplc="04090001">
      <w:start w:val="1"/>
      <w:numFmt w:val="bullet"/>
      <w:lvlText w:val=""/>
      <w:lvlJc w:val="left"/>
      <w:pPr>
        <w:ind w:left="720" w:hanging="360"/>
      </w:pPr>
      <w:rPr>
        <w:rFonts w:ascii="Symbol" w:hAnsi="Symbol" w:hint="default"/>
        <w:sz w:val="24"/>
        <w:szCs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2"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253" w15:restartNumberingAfterBreak="0">
    <w:nsid w:val="4C465BDE"/>
    <w:multiLevelType w:val="hybridMultilevel"/>
    <w:tmpl w:val="FFF4D9B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4" w15:restartNumberingAfterBreak="0">
    <w:nsid w:val="4C701C07"/>
    <w:multiLevelType w:val="multilevel"/>
    <w:tmpl w:val="8BF23C92"/>
    <w:lvl w:ilvl="0">
      <w:start w:val="1"/>
      <w:numFmt w:val="decimal"/>
      <w:lvlText w:val="%1."/>
      <w:lvlJc w:val="left"/>
      <w:pPr>
        <w:ind w:left="360" w:hanging="360"/>
      </w:pPr>
      <w:rPr>
        <w:rFonts w:hint="default"/>
      </w:rPr>
    </w:lvl>
    <w:lvl w:ilvl="1">
      <w:start w:val="2"/>
      <w:numFmt w:val="decimal"/>
      <w:isLgl/>
      <w:lvlText w:val="%1.%2"/>
      <w:lvlJc w:val="left"/>
      <w:pPr>
        <w:ind w:left="763" w:hanging="48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569" w:hanging="720"/>
      </w:pPr>
      <w:rPr>
        <w:rFonts w:hint="default"/>
      </w:rPr>
    </w:lvl>
    <w:lvl w:ilvl="4">
      <w:start w:val="1"/>
      <w:numFmt w:val="decimal"/>
      <w:isLgl/>
      <w:lvlText w:val="%1.%2.%3.%4.%5"/>
      <w:lvlJc w:val="left"/>
      <w:pPr>
        <w:ind w:left="2212" w:hanging="1080"/>
      </w:pPr>
      <w:rPr>
        <w:rFonts w:hint="default"/>
      </w:rPr>
    </w:lvl>
    <w:lvl w:ilvl="5">
      <w:start w:val="1"/>
      <w:numFmt w:val="decimal"/>
      <w:isLgl/>
      <w:lvlText w:val="%1.%2.%3.%4.%5.%6"/>
      <w:lvlJc w:val="left"/>
      <w:pPr>
        <w:ind w:left="2495" w:hanging="1080"/>
      </w:pPr>
      <w:rPr>
        <w:rFonts w:hint="default"/>
      </w:rPr>
    </w:lvl>
    <w:lvl w:ilvl="6">
      <w:start w:val="1"/>
      <w:numFmt w:val="decimal"/>
      <w:isLgl/>
      <w:lvlText w:val="%1.%2.%3.%4.%5.%6.%7"/>
      <w:lvlJc w:val="left"/>
      <w:pPr>
        <w:ind w:left="3138" w:hanging="1440"/>
      </w:pPr>
      <w:rPr>
        <w:rFonts w:hint="default"/>
      </w:rPr>
    </w:lvl>
    <w:lvl w:ilvl="7">
      <w:start w:val="1"/>
      <w:numFmt w:val="decimal"/>
      <w:isLgl/>
      <w:lvlText w:val="%1.%2.%3.%4.%5.%6.%7.%8"/>
      <w:lvlJc w:val="left"/>
      <w:pPr>
        <w:ind w:left="3421" w:hanging="1440"/>
      </w:pPr>
      <w:rPr>
        <w:rFonts w:hint="default"/>
      </w:rPr>
    </w:lvl>
    <w:lvl w:ilvl="8">
      <w:start w:val="1"/>
      <w:numFmt w:val="decimal"/>
      <w:isLgl/>
      <w:lvlText w:val="%1.%2.%3.%4.%5.%6.%7.%8.%9"/>
      <w:lvlJc w:val="left"/>
      <w:pPr>
        <w:ind w:left="4064" w:hanging="1800"/>
      </w:pPr>
      <w:rPr>
        <w:rFonts w:hint="default"/>
      </w:rPr>
    </w:lvl>
  </w:abstractNum>
  <w:abstractNum w:abstractNumId="255" w15:restartNumberingAfterBreak="0">
    <w:nsid w:val="4CBB6855"/>
    <w:multiLevelType w:val="multilevel"/>
    <w:tmpl w:val="C66CBF20"/>
    <w:lvl w:ilvl="0">
      <w:start w:val="1"/>
      <w:numFmt w:val="decimal"/>
      <w:lvlText w:val="%1."/>
      <w:lvlJc w:val="left"/>
      <w:pPr>
        <w:ind w:left="720" w:hanging="360"/>
      </w:pPr>
      <w:rPr>
        <w:rFonts w:eastAsia="Calibri"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6" w15:restartNumberingAfterBreak="0">
    <w:nsid w:val="4CE6516D"/>
    <w:multiLevelType w:val="multilevel"/>
    <w:tmpl w:val="D5D6FF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13"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7" w15:restartNumberingAfterBreak="0">
    <w:nsid w:val="4D7E16F1"/>
    <w:multiLevelType w:val="hybridMultilevel"/>
    <w:tmpl w:val="8DA6C338"/>
    <w:lvl w:ilvl="0" w:tplc="F724EAF8">
      <w:start w:val="1"/>
      <w:numFmt w:val="decimal"/>
      <w:lvlText w:val="4.%1"/>
      <w:lvlJc w:val="left"/>
      <w:pPr>
        <w:ind w:left="72" w:hanging="72"/>
      </w:pPr>
      <w:rPr>
        <w:rFonts w:hint="default"/>
        <w:color w:val="auto"/>
      </w:rPr>
    </w:lvl>
    <w:lvl w:ilvl="1" w:tplc="04090001">
      <w:start w:val="1"/>
      <w:numFmt w:val="bullet"/>
      <w:lvlText w:val=""/>
      <w:lvlJc w:val="left"/>
      <w:pPr>
        <w:ind w:left="1890" w:hanging="360"/>
      </w:pPr>
      <w:rPr>
        <w:rFonts w:ascii="Symbol" w:hAnsi="Symbol" w:hint="default"/>
      </w:rPr>
    </w:lvl>
    <w:lvl w:ilvl="2" w:tplc="D93ED4B2">
      <w:start w:val="1"/>
      <w:numFmt w:val="decimal"/>
      <w:lvlText w:val="4.2.%3"/>
      <w:lvlJc w:val="left"/>
      <w:pPr>
        <w:ind w:left="1260" w:hanging="360"/>
      </w:pPr>
      <w:rPr>
        <w:rFonts w:hint="default"/>
      </w:rPr>
    </w:lvl>
    <w:lvl w:ilvl="3" w:tplc="FFFFFFFF">
      <w:start w:val="1"/>
      <w:numFmt w:val="bullet"/>
      <w:lvlText w:val=""/>
      <w:lvlJc w:val="left"/>
      <w:pPr>
        <w:ind w:left="19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8" w15:restartNumberingAfterBreak="0">
    <w:nsid w:val="4DD11390"/>
    <w:multiLevelType w:val="multilevel"/>
    <w:tmpl w:val="4C9C8B0A"/>
    <w:lvl w:ilvl="0">
      <w:start w:val="1"/>
      <w:numFmt w:val="decimal"/>
      <w:lvlText w:val="%1."/>
      <w:lvlJc w:val="left"/>
      <w:pPr>
        <w:ind w:left="86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9" w15:restartNumberingAfterBreak="0">
    <w:nsid w:val="4DE05B03"/>
    <w:multiLevelType w:val="hybridMultilevel"/>
    <w:tmpl w:val="7158D4E2"/>
    <w:lvl w:ilvl="0" w:tplc="FFFFFFFF">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0" w15:restartNumberingAfterBreak="0">
    <w:nsid w:val="4E16750C"/>
    <w:multiLevelType w:val="hybridMultilevel"/>
    <w:tmpl w:val="C7F45820"/>
    <w:lvl w:ilvl="0" w:tplc="12DA74C4">
      <w:start w:val="1"/>
      <w:numFmt w:val="decimal"/>
      <w:lvlText w:val="2.4.%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1" w15:restartNumberingAfterBreak="0">
    <w:nsid w:val="4E560E1B"/>
    <w:multiLevelType w:val="hybridMultilevel"/>
    <w:tmpl w:val="56B48E44"/>
    <w:lvl w:ilvl="0" w:tplc="5812268C">
      <w:start w:val="1"/>
      <w:numFmt w:val="decimal"/>
      <w:lvlText w:val="2.4.%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2" w15:restartNumberingAfterBreak="0">
    <w:nsid w:val="4E623A6F"/>
    <w:multiLevelType w:val="multilevel"/>
    <w:tmpl w:val="E052583A"/>
    <w:lvl w:ilvl="0">
      <w:start w:val="2"/>
      <w:numFmt w:val="decimal"/>
      <w:lvlText w:val="%1"/>
      <w:lvlJc w:val="left"/>
      <w:pPr>
        <w:ind w:left="400" w:hanging="400"/>
      </w:pPr>
      <w:rPr>
        <w:rFonts w:hint="default"/>
      </w:rPr>
    </w:lvl>
    <w:lvl w:ilvl="1">
      <w:start w:val="6"/>
      <w:numFmt w:val="decimal"/>
      <w:lvlText w:val="%1.%2"/>
      <w:lvlJc w:val="left"/>
      <w:pPr>
        <w:ind w:left="580" w:hanging="4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63" w15:restartNumberingAfterBreak="0">
    <w:nsid w:val="4E7067A0"/>
    <w:multiLevelType w:val="hybridMultilevel"/>
    <w:tmpl w:val="C65411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4" w15:restartNumberingAfterBreak="0">
    <w:nsid w:val="4F037C70"/>
    <w:multiLevelType w:val="hybridMultilevel"/>
    <w:tmpl w:val="E8BAB87C"/>
    <w:lvl w:ilvl="0" w:tplc="32F41BF4">
      <w:start w:val="1"/>
      <w:numFmt w:val="decimal"/>
      <w:lvlText w:val="2.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5" w15:restartNumberingAfterBreak="0">
    <w:nsid w:val="4F1B018F"/>
    <w:multiLevelType w:val="multilevel"/>
    <w:tmpl w:val="E8F251EA"/>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6" w15:restartNumberingAfterBreak="0">
    <w:nsid w:val="4F8727FA"/>
    <w:multiLevelType w:val="hybridMultilevel"/>
    <w:tmpl w:val="0F8A7A2C"/>
    <w:lvl w:ilvl="0" w:tplc="FB545A7E">
      <w:start w:val="1"/>
      <w:numFmt w:val="decimal"/>
      <w:lvlText w:val="5.%1"/>
      <w:lvlJc w:val="left"/>
      <w:pPr>
        <w:ind w:left="360" w:hanging="360"/>
      </w:pPr>
      <w:rPr>
        <w:rFonts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7" w15:restartNumberingAfterBreak="0">
    <w:nsid w:val="4FD03513"/>
    <w:multiLevelType w:val="hybridMultilevel"/>
    <w:tmpl w:val="A336E28A"/>
    <w:lvl w:ilvl="0" w:tplc="65DAD05A">
      <w:start w:val="2"/>
      <w:numFmt w:val="decimal"/>
      <w:lvlText w:val="3.%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4FEF38F5"/>
    <w:multiLevelType w:val="hybridMultilevel"/>
    <w:tmpl w:val="B9CA0710"/>
    <w:lvl w:ilvl="0" w:tplc="057E0108">
      <w:start w:val="1"/>
      <w:numFmt w:val="decimal"/>
      <w:lvlText w:val="2.%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9" w15:restartNumberingAfterBreak="0">
    <w:nsid w:val="4FF000AE"/>
    <w:multiLevelType w:val="hybridMultilevel"/>
    <w:tmpl w:val="6A26BA40"/>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0" w15:restartNumberingAfterBreak="0">
    <w:nsid w:val="50187E7B"/>
    <w:multiLevelType w:val="hybridMultilevel"/>
    <w:tmpl w:val="8954BD84"/>
    <w:lvl w:ilvl="0" w:tplc="2D2A059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50242EEB"/>
    <w:multiLevelType w:val="hybridMultilevel"/>
    <w:tmpl w:val="088AD226"/>
    <w:lvl w:ilvl="0" w:tplc="FFFFFFFF">
      <w:start w:val="1"/>
      <w:numFmt w:val="decimal"/>
      <w:lvlText w:val="%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2" w15:restartNumberingAfterBreak="0">
    <w:nsid w:val="50CE221D"/>
    <w:multiLevelType w:val="hybridMultilevel"/>
    <w:tmpl w:val="FFF4D9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3" w15:restartNumberingAfterBreak="0">
    <w:nsid w:val="51160D53"/>
    <w:multiLevelType w:val="multilevel"/>
    <w:tmpl w:val="9DF08D36"/>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274" w15:restartNumberingAfterBreak="0">
    <w:nsid w:val="51590C9B"/>
    <w:multiLevelType w:val="multilevel"/>
    <w:tmpl w:val="B62EA8D4"/>
    <w:lvl w:ilvl="0">
      <w:start w:val="1"/>
      <w:numFmt w:val="decimal"/>
      <w:lvlText w:val="%1."/>
      <w:lvlJc w:val="left"/>
      <w:pPr>
        <w:ind w:left="720" w:hanging="360"/>
      </w:pPr>
    </w:lvl>
    <w:lvl w:ilvl="1">
      <w:start w:val="3"/>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5" w15:restartNumberingAfterBreak="0">
    <w:nsid w:val="516E3989"/>
    <w:multiLevelType w:val="multilevel"/>
    <w:tmpl w:val="F52C3F28"/>
    <w:lvl w:ilvl="0">
      <w:start w:val="2"/>
      <w:numFmt w:val="decimal"/>
      <w:lvlText w:val="%1"/>
      <w:lvlJc w:val="left"/>
      <w:pPr>
        <w:ind w:left="480" w:hanging="480"/>
      </w:pPr>
      <w:rPr>
        <w:rFonts w:hint="default"/>
        <w:color w:val="000000"/>
      </w:rPr>
    </w:lvl>
    <w:lvl w:ilvl="1">
      <w:start w:val="1"/>
      <w:numFmt w:val="decimal"/>
      <w:lvlText w:val="%1.%2"/>
      <w:lvlJc w:val="left"/>
      <w:pPr>
        <w:ind w:left="831" w:hanging="480"/>
      </w:pPr>
      <w:rPr>
        <w:rFonts w:hint="default"/>
        <w:color w:val="000000"/>
      </w:rPr>
    </w:lvl>
    <w:lvl w:ilvl="2">
      <w:start w:val="1"/>
      <w:numFmt w:val="decimal"/>
      <w:lvlText w:val="%1.%2.%3"/>
      <w:lvlJc w:val="left"/>
      <w:pPr>
        <w:ind w:left="1422" w:hanging="720"/>
      </w:pPr>
      <w:rPr>
        <w:rFonts w:hint="default"/>
        <w:color w:val="000000"/>
      </w:rPr>
    </w:lvl>
    <w:lvl w:ilvl="3">
      <w:start w:val="1"/>
      <w:numFmt w:val="decimal"/>
      <w:lvlText w:val="%1.%2.%3.%4"/>
      <w:lvlJc w:val="left"/>
      <w:pPr>
        <w:ind w:left="1773" w:hanging="720"/>
      </w:pPr>
      <w:rPr>
        <w:rFonts w:hint="default"/>
        <w:color w:val="000000"/>
      </w:rPr>
    </w:lvl>
    <w:lvl w:ilvl="4">
      <w:start w:val="1"/>
      <w:numFmt w:val="decimal"/>
      <w:lvlText w:val="%1.%2.%3.%4.%5"/>
      <w:lvlJc w:val="left"/>
      <w:pPr>
        <w:ind w:left="2484" w:hanging="1080"/>
      </w:pPr>
      <w:rPr>
        <w:rFonts w:hint="default"/>
        <w:color w:val="000000"/>
      </w:rPr>
    </w:lvl>
    <w:lvl w:ilvl="5">
      <w:start w:val="1"/>
      <w:numFmt w:val="decimal"/>
      <w:lvlText w:val="%1.%2.%3.%4.%5.%6"/>
      <w:lvlJc w:val="left"/>
      <w:pPr>
        <w:ind w:left="2835" w:hanging="1080"/>
      </w:pPr>
      <w:rPr>
        <w:rFonts w:hint="default"/>
        <w:color w:val="000000"/>
      </w:rPr>
    </w:lvl>
    <w:lvl w:ilvl="6">
      <w:start w:val="1"/>
      <w:numFmt w:val="decimal"/>
      <w:lvlText w:val="%1.%2.%3.%4.%5.%6.%7"/>
      <w:lvlJc w:val="left"/>
      <w:pPr>
        <w:ind w:left="3546" w:hanging="1440"/>
      </w:pPr>
      <w:rPr>
        <w:rFonts w:hint="default"/>
        <w:color w:val="000000"/>
      </w:rPr>
    </w:lvl>
    <w:lvl w:ilvl="7">
      <w:start w:val="1"/>
      <w:numFmt w:val="decimal"/>
      <w:lvlText w:val="%1.%2.%3.%4.%5.%6.%7.%8"/>
      <w:lvlJc w:val="left"/>
      <w:pPr>
        <w:ind w:left="3897" w:hanging="1440"/>
      </w:pPr>
      <w:rPr>
        <w:rFonts w:hint="default"/>
        <w:color w:val="000000"/>
      </w:rPr>
    </w:lvl>
    <w:lvl w:ilvl="8">
      <w:start w:val="1"/>
      <w:numFmt w:val="decimal"/>
      <w:lvlText w:val="%1.%2.%3.%4.%5.%6.%7.%8.%9"/>
      <w:lvlJc w:val="left"/>
      <w:pPr>
        <w:ind w:left="4608" w:hanging="1800"/>
      </w:pPr>
      <w:rPr>
        <w:rFonts w:hint="default"/>
        <w:color w:val="000000"/>
      </w:rPr>
    </w:lvl>
  </w:abstractNum>
  <w:abstractNum w:abstractNumId="276" w15:restartNumberingAfterBreak="0">
    <w:nsid w:val="519044EF"/>
    <w:multiLevelType w:val="hybridMultilevel"/>
    <w:tmpl w:val="6A36FAB8"/>
    <w:lvl w:ilvl="0" w:tplc="FFFFFFFF">
      <w:start w:val="1"/>
      <w:numFmt w:val="decimal"/>
      <w:lvlText w:val="1.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7" w15:restartNumberingAfterBreak="0">
    <w:nsid w:val="51A737D8"/>
    <w:multiLevelType w:val="multilevel"/>
    <w:tmpl w:val="2B8C0D16"/>
    <w:lvl w:ilvl="0">
      <w:start w:val="1"/>
      <w:numFmt w:val="decimal"/>
      <w:lvlText w:val="%1."/>
      <w:lvlJc w:val="left"/>
      <w:pPr>
        <w:ind w:left="720" w:hanging="360"/>
      </w:pPr>
      <w:rPr>
        <w:rFonts w:hint="default"/>
      </w:rPr>
    </w:lvl>
    <w:lvl w:ilvl="1">
      <w:start w:val="1"/>
      <w:numFmt w:val="decimal"/>
      <w:lvlText w:val="6.%2"/>
      <w:lvlJc w:val="left"/>
      <w:pPr>
        <w:ind w:left="360" w:hanging="360"/>
      </w:pPr>
      <w:rPr>
        <w:rFonts w:hint="default"/>
        <w:b w:val="0"/>
        <w:bCs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8" w15:restartNumberingAfterBreak="0">
    <w:nsid w:val="52107D01"/>
    <w:multiLevelType w:val="multilevel"/>
    <w:tmpl w:val="D884FE2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9" w15:restartNumberingAfterBreak="0">
    <w:nsid w:val="529B4489"/>
    <w:multiLevelType w:val="multilevel"/>
    <w:tmpl w:val="3014D772"/>
    <w:lvl w:ilvl="0">
      <w:start w:val="1"/>
      <w:numFmt w:val="decimal"/>
      <w:lvlText w:val="%1."/>
      <w:lvlJc w:val="left"/>
      <w:pPr>
        <w:ind w:left="540" w:hanging="360"/>
      </w:pPr>
      <w:rPr>
        <w:b w:val="0"/>
      </w:rPr>
    </w:lvl>
    <w:lvl w:ilvl="1">
      <w:start w:val="2"/>
      <w:numFmt w:val="decimal"/>
      <w:isLgl/>
      <w:lvlText w:val="%1.%2"/>
      <w:lvlJc w:val="left"/>
      <w:pPr>
        <w:ind w:left="75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71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700" w:hanging="1800"/>
      </w:pPr>
      <w:rPr>
        <w:rFonts w:hint="default"/>
      </w:rPr>
    </w:lvl>
  </w:abstractNum>
  <w:abstractNum w:abstractNumId="280" w15:restartNumberingAfterBreak="0">
    <w:nsid w:val="52DE6285"/>
    <w:multiLevelType w:val="multilevel"/>
    <w:tmpl w:val="766A3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1" w15:restartNumberingAfterBreak="0">
    <w:nsid w:val="53621106"/>
    <w:multiLevelType w:val="multilevel"/>
    <w:tmpl w:val="B330C080"/>
    <w:lvl w:ilvl="0">
      <w:start w:val="1"/>
      <w:numFmt w:val="decimal"/>
      <w:lvlText w:val="%1"/>
      <w:lvlJc w:val="left"/>
      <w:pPr>
        <w:ind w:left="660" w:hanging="660"/>
      </w:pPr>
      <w:rPr>
        <w:rFonts w:hint="default"/>
      </w:rPr>
    </w:lvl>
    <w:lvl w:ilvl="1">
      <w:start w:val="1"/>
      <w:numFmt w:val="decimal"/>
      <w:lvlText w:val="%1.%2"/>
      <w:lvlJc w:val="left"/>
      <w:pPr>
        <w:ind w:left="930" w:hanging="660"/>
      </w:pPr>
      <w:rPr>
        <w:rFonts w:hint="default"/>
      </w:rPr>
    </w:lvl>
    <w:lvl w:ilvl="2">
      <w:start w:val="3"/>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82" w15:restartNumberingAfterBreak="0">
    <w:nsid w:val="53DD1E7E"/>
    <w:multiLevelType w:val="multilevel"/>
    <w:tmpl w:val="3E080620"/>
    <w:lvl w:ilvl="0">
      <w:start w:val="1"/>
      <w:numFmt w:val="bullet"/>
      <w:lvlText w:val=""/>
      <w:lvlJc w:val="left"/>
      <w:pPr>
        <w:ind w:left="2070" w:hanging="360"/>
      </w:pPr>
      <w:rPr>
        <w:rFonts w:ascii="Symbol" w:hAnsi="Symbol" w:hint="default"/>
        <w:sz w:val="24"/>
      </w:rPr>
    </w:lvl>
    <w:lvl w:ilvl="1">
      <w:start w:val="1"/>
      <w:numFmt w:val="decimal"/>
      <w:isLgl/>
      <w:lvlText w:val="%1.%2."/>
      <w:lvlJc w:val="left"/>
      <w:pPr>
        <w:ind w:left="360" w:hanging="360"/>
      </w:pPr>
      <w:rPr>
        <w:rFonts w:hint="default"/>
      </w:rPr>
    </w:lvl>
    <w:lvl w:ilvl="2">
      <w:start w:val="1"/>
      <w:numFmt w:val="decimal"/>
      <w:isLgl/>
      <w:lvlText w:val="%1.%2.%3."/>
      <w:lvlJc w:val="left"/>
      <w:pPr>
        <w:ind w:left="1082"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3436" w:hanging="1080"/>
      </w:pPr>
      <w:rPr>
        <w:rFonts w:hint="default"/>
      </w:rPr>
    </w:lvl>
    <w:lvl w:ilvl="5">
      <w:start w:val="1"/>
      <w:numFmt w:val="decimal"/>
      <w:isLgl/>
      <w:lvlText w:val="%1.%2.%3.%4.%5.%6."/>
      <w:lvlJc w:val="left"/>
      <w:pPr>
        <w:ind w:left="3436" w:hanging="1080"/>
      </w:pPr>
      <w:rPr>
        <w:rFonts w:hint="default"/>
      </w:rPr>
    </w:lvl>
    <w:lvl w:ilvl="6">
      <w:start w:val="1"/>
      <w:numFmt w:val="decimal"/>
      <w:isLgl/>
      <w:lvlText w:val="%1.%2.%3.%4.%5.%6.%7."/>
      <w:lvlJc w:val="left"/>
      <w:pPr>
        <w:ind w:left="3796" w:hanging="1440"/>
      </w:pPr>
      <w:rPr>
        <w:rFonts w:hint="default"/>
      </w:rPr>
    </w:lvl>
    <w:lvl w:ilvl="7">
      <w:start w:val="1"/>
      <w:numFmt w:val="decimal"/>
      <w:isLgl/>
      <w:lvlText w:val="%1.%2.%3.%4.%5.%6.%7.%8."/>
      <w:lvlJc w:val="left"/>
      <w:pPr>
        <w:ind w:left="3796" w:hanging="1440"/>
      </w:pPr>
      <w:rPr>
        <w:rFonts w:hint="default"/>
      </w:rPr>
    </w:lvl>
    <w:lvl w:ilvl="8">
      <w:start w:val="1"/>
      <w:numFmt w:val="decimal"/>
      <w:isLgl/>
      <w:lvlText w:val="%1.%2.%3.%4.%5.%6.%7.%8.%9."/>
      <w:lvlJc w:val="left"/>
      <w:pPr>
        <w:ind w:left="4156" w:hanging="1800"/>
      </w:pPr>
      <w:rPr>
        <w:rFonts w:hint="default"/>
      </w:rPr>
    </w:lvl>
  </w:abstractNum>
  <w:abstractNum w:abstractNumId="283" w15:restartNumberingAfterBreak="0">
    <w:nsid w:val="53F64F05"/>
    <w:multiLevelType w:val="multilevel"/>
    <w:tmpl w:val="7D245616"/>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84" w15:restartNumberingAfterBreak="0">
    <w:nsid w:val="545D3E26"/>
    <w:multiLevelType w:val="multilevel"/>
    <w:tmpl w:val="2E0A7E58"/>
    <w:lvl w:ilvl="0">
      <w:start w:val="1"/>
      <w:numFmt w:val="decimal"/>
      <w:lvlText w:val="%1."/>
      <w:lvlJc w:val="left"/>
      <w:pPr>
        <w:ind w:left="720" w:hanging="360"/>
      </w:pPr>
    </w:lvl>
    <w:lvl w:ilvl="1">
      <w:start w:val="10"/>
      <w:numFmt w:val="decimal"/>
      <w:isLgl/>
      <w:lvlText w:val="%1.%2"/>
      <w:lvlJc w:val="left"/>
      <w:pPr>
        <w:ind w:left="920" w:hanging="5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5" w15:restartNumberingAfterBreak="0">
    <w:nsid w:val="54C1310A"/>
    <w:multiLevelType w:val="hybridMultilevel"/>
    <w:tmpl w:val="3482F04E"/>
    <w:lvl w:ilvl="0" w:tplc="2D2A059A">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6" w15:restartNumberingAfterBreak="0">
    <w:nsid w:val="55597A44"/>
    <w:multiLevelType w:val="hybridMultilevel"/>
    <w:tmpl w:val="880810B8"/>
    <w:lvl w:ilvl="0" w:tplc="E32E0E14">
      <w:start w:val="1"/>
      <w:numFmt w:val="decimal"/>
      <w:lvlText w:val="6.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7" w15:restartNumberingAfterBreak="0">
    <w:nsid w:val="5577003B"/>
    <w:multiLevelType w:val="multilevel"/>
    <w:tmpl w:val="C8AAC3EE"/>
    <w:lvl w:ilvl="0">
      <w:start w:val="4"/>
      <w:numFmt w:val="decimal"/>
      <w:lvlText w:val="%1."/>
      <w:lvlJc w:val="left"/>
      <w:pPr>
        <w:tabs>
          <w:tab w:val="num" w:pos="360"/>
        </w:tabs>
        <w:ind w:left="360" w:hanging="360"/>
      </w:pPr>
      <w:rPr>
        <w:rFonts w:hint="default"/>
      </w:rPr>
    </w:lvl>
    <w:lvl w:ilvl="1">
      <w:start w:val="5"/>
      <w:numFmt w:val="decimal"/>
      <w:isLgl/>
      <w:lvlText w:val="%1.%2"/>
      <w:lvlJc w:val="left"/>
      <w:pPr>
        <w:ind w:left="759" w:hanging="444"/>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3960" w:hanging="1440"/>
      </w:pPr>
      <w:rPr>
        <w:rFonts w:hint="default"/>
      </w:rPr>
    </w:lvl>
  </w:abstractNum>
  <w:abstractNum w:abstractNumId="288" w15:restartNumberingAfterBreak="0">
    <w:nsid w:val="557F3B3D"/>
    <w:multiLevelType w:val="hybridMultilevel"/>
    <w:tmpl w:val="432E9D44"/>
    <w:lvl w:ilvl="0" w:tplc="3050B9F8">
      <w:start w:val="1"/>
      <w:numFmt w:val="decimal"/>
      <w:lvlText w:val="5.%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9" w15:restartNumberingAfterBreak="0">
    <w:nsid w:val="55E86834"/>
    <w:multiLevelType w:val="hybridMultilevel"/>
    <w:tmpl w:val="9EBC036E"/>
    <w:lvl w:ilvl="0" w:tplc="0F965B5C">
      <w:start w:val="1"/>
      <w:numFmt w:val="decimal"/>
      <w:lvlText w:val="2.6.%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0" w15:restartNumberingAfterBreak="0">
    <w:nsid w:val="560723FF"/>
    <w:multiLevelType w:val="multilevel"/>
    <w:tmpl w:val="256E6A74"/>
    <w:lvl w:ilvl="0">
      <w:start w:val="1"/>
      <w:numFmt w:val="decimal"/>
      <w:lvlText w:val="%1."/>
      <w:lvlJc w:val="left"/>
      <w:pPr>
        <w:ind w:left="1080" w:hanging="360"/>
      </w:pPr>
    </w:lvl>
    <w:lvl w:ilvl="1">
      <w:start w:val="1"/>
      <w:numFmt w:val="decimal"/>
      <w:lvlText w:val="4.%2"/>
      <w:lvlJc w:val="left"/>
      <w:pPr>
        <w:ind w:left="501" w:hanging="360"/>
      </w:pPr>
      <w:rPr>
        <w:rFonts w:hint="default"/>
        <w:b w:val="0"/>
        <w:bCs/>
      </w:rPr>
    </w:lvl>
    <w:lvl w:ilvl="2">
      <w:start w:val="1"/>
      <w:numFmt w:val="decimal"/>
      <w:lvlText w:val="4.3.%3"/>
      <w:lvlJc w:val="left"/>
      <w:pPr>
        <w:ind w:left="1287" w:hanging="720"/>
      </w:pPr>
      <w:rPr>
        <w:rFonts w:hint="default"/>
      </w:rPr>
    </w:lvl>
    <w:lvl w:ilvl="3">
      <w:numFmt w:val="bullet"/>
      <w:lvlText w:val="•"/>
      <w:lvlJc w:val="left"/>
      <w:pPr>
        <w:ind w:left="1996" w:hanging="720"/>
      </w:pPr>
      <w:rPr>
        <w:rFonts w:hint="default"/>
        <w:lang w:val="en-US" w:eastAsia="en-US" w:bidi="ar-SA"/>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91" w15:restartNumberingAfterBreak="0">
    <w:nsid w:val="560F3980"/>
    <w:multiLevelType w:val="multilevel"/>
    <w:tmpl w:val="40B26E46"/>
    <w:lvl w:ilvl="0">
      <w:start w:val="3"/>
      <w:numFmt w:val="decimal"/>
      <w:lvlText w:val="%1"/>
      <w:lvlJc w:val="left"/>
      <w:pPr>
        <w:ind w:left="480" w:hanging="480"/>
      </w:pPr>
      <w:rPr>
        <w:rFonts w:hint="default"/>
      </w:rPr>
    </w:lvl>
    <w:lvl w:ilvl="1">
      <w:start w:val="6"/>
      <w:numFmt w:val="decimal"/>
      <w:lvlText w:val="%1.%2"/>
      <w:lvlJc w:val="left"/>
      <w:pPr>
        <w:ind w:left="651" w:hanging="480"/>
      </w:pPr>
      <w:rPr>
        <w:rFonts w:hint="default"/>
      </w:rPr>
    </w:lvl>
    <w:lvl w:ilvl="2">
      <w:start w:val="1"/>
      <w:numFmt w:val="decimal"/>
      <w:lvlText w:val="%1.%2.%3"/>
      <w:lvlJc w:val="left"/>
      <w:pPr>
        <w:ind w:left="1062"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764" w:hanging="1080"/>
      </w:pPr>
      <w:rPr>
        <w:rFonts w:hint="default"/>
      </w:rPr>
    </w:lvl>
    <w:lvl w:ilvl="5">
      <w:start w:val="1"/>
      <w:numFmt w:val="decimal"/>
      <w:lvlText w:val="%1.%2.%3.%4.%5.%6"/>
      <w:lvlJc w:val="left"/>
      <w:pPr>
        <w:ind w:left="1935" w:hanging="1080"/>
      </w:pPr>
      <w:rPr>
        <w:rFonts w:hint="default"/>
      </w:rPr>
    </w:lvl>
    <w:lvl w:ilvl="6">
      <w:start w:val="1"/>
      <w:numFmt w:val="decimal"/>
      <w:lvlText w:val="%1.%2.%3.%4.%5.%6.%7"/>
      <w:lvlJc w:val="left"/>
      <w:pPr>
        <w:ind w:left="2466" w:hanging="1440"/>
      </w:pPr>
      <w:rPr>
        <w:rFonts w:hint="default"/>
      </w:rPr>
    </w:lvl>
    <w:lvl w:ilvl="7">
      <w:start w:val="1"/>
      <w:numFmt w:val="decimal"/>
      <w:lvlText w:val="%1.%2.%3.%4.%5.%6.%7.%8"/>
      <w:lvlJc w:val="left"/>
      <w:pPr>
        <w:ind w:left="2637" w:hanging="1440"/>
      </w:pPr>
      <w:rPr>
        <w:rFonts w:hint="default"/>
      </w:rPr>
    </w:lvl>
    <w:lvl w:ilvl="8">
      <w:start w:val="1"/>
      <w:numFmt w:val="decimal"/>
      <w:lvlText w:val="%1.%2.%3.%4.%5.%6.%7.%8.%9"/>
      <w:lvlJc w:val="left"/>
      <w:pPr>
        <w:ind w:left="3168" w:hanging="1800"/>
      </w:pPr>
      <w:rPr>
        <w:rFonts w:hint="default"/>
      </w:rPr>
    </w:lvl>
  </w:abstractNum>
  <w:abstractNum w:abstractNumId="292" w15:restartNumberingAfterBreak="0">
    <w:nsid w:val="565D710F"/>
    <w:multiLevelType w:val="hybridMultilevel"/>
    <w:tmpl w:val="893E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56A668F1"/>
    <w:multiLevelType w:val="hybridMultilevel"/>
    <w:tmpl w:val="C654116C"/>
    <w:lvl w:ilvl="0" w:tplc="FFFFFFFF">
      <w:start w:val="1"/>
      <w:numFmt w:val="decimal"/>
      <w:lvlText w:val="%1."/>
      <w:lvlJc w:val="left"/>
      <w:pPr>
        <w:ind w:left="5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4" w15:restartNumberingAfterBreak="0">
    <w:nsid w:val="56BC2DCF"/>
    <w:multiLevelType w:val="hybridMultilevel"/>
    <w:tmpl w:val="F984E4EA"/>
    <w:lvl w:ilvl="0" w:tplc="3EEA17FA">
      <w:start w:val="1"/>
      <w:numFmt w:val="decimal"/>
      <w:lvlText w:val="2.10.%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5"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6" w15:restartNumberingAfterBreak="0">
    <w:nsid w:val="575F2318"/>
    <w:multiLevelType w:val="hybridMultilevel"/>
    <w:tmpl w:val="28ACA348"/>
    <w:lvl w:ilvl="0" w:tplc="FFFFFFFF">
      <w:start w:val="1"/>
      <w:numFmt w:val="decimal"/>
      <w:lvlText w:val="5.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7" w15:restartNumberingAfterBreak="0">
    <w:nsid w:val="577449DB"/>
    <w:multiLevelType w:val="multilevel"/>
    <w:tmpl w:val="4C8E44C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8" w15:restartNumberingAfterBreak="0">
    <w:nsid w:val="57B4665F"/>
    <w:multiLevelType w:val="hybridMultilevel"/>
    <w:tmpl w:val="0A629236"/>
    <w:lvl w:ilvl="0" w:tplc="0AE2EB7E">
      <w:start w:val="1"/>
      <w:numFmt w:val="decimal"/>
      <w:lvlText w:val="3.2.%1"/>
      <w:lvlJc w:val="left"/>
      <w:pPr>
        <w:ind w:left="858" w:hanging="360"/>
      </w:pPr>
      <w:rPr>
        <w:rFonts w:hint="default"/>
      </w:rPr>
    </w:lvl>
    <w:lvl w:ilvl="1" w:tplc="04090019" w:tentative="1">
      <w:start w:val="1"/>
      <w:numFmt w:val="lowerLetter"/>
      <w:lvlText w:val="%2."/>
      <w:lvlJc w:val="left"/>
      <w:pPr>
        <w:ind w:left="1938" w:hanging="360"/>
      </w:pPr>
    </w:lvl>
    <w:lvl w:ilvl="2" w:tplc="0409001B" w:tentative="1">
      <w:start w:val="1"/>
      <w:numFmt w:val="lowerRoman"/>
      <w:lvlText w:val="%3."/>
      <w:lvlJc w:val="right"/>
      <w:pPr>
        <w:ind w:left="2658" w:hanging="180"/>
      </w:pPr>
    </w:lvl>
    <w:lvl w:ilvl="3" w:tplc="0409000F" w:tentative="1">
      <w:start w:val="1"/>
      <w:numFmt w:val="decimal"/>
      <w:lvlText w:val="%4."/>
      <w:lvlJc w:val="left"/>
      <w:pPr>
        <w:ind w:left="3378" w:hanging="360"/>
      </w:pPr>
    </w:lvl>
    <w:lvl w:ilvl="4" w:tplc="04090019" w:tentative="1">
      <w:start w:val="1"/>
      <w:numFmt w:val="lowerLetter"/>
      <w:lvlText w:val="%5."/>
      <w:lvlJc w:val="left"/>
      <w:pPr>
        <w:ind w:left="4098" w:hanging="360"/>
      </w:pPr>
    </w:lvl>
    <w:lvl w:ilvl="5" w:tplc="0409001B" w:tentative="1">
      <w:start w:val="1"/>
      <w:numFmt w:val="lowerRoman"/>
      <w:lvlText w:val="%6."/>
      <w:lvlJc w:val="right"/>
      <w:pPr>
        <w:ind w:left="4818" w:hanging="180"/>
      </w:pPr>
    </w:lvl>
    <w:lvl w:ilvl="6" w:tplc="0409000F" w:tentative="1">
      <w:start w:val="1"/>
      <w:numFmt w:val="decimal"/>
      <w:lvlText w:val="%7."/>
      <w:lvlJc w:val="left"/>
      <w:pPr>
        <w:ind w:left="5538" w:hanging="360"/>
      </w:pPr>
    </w:lvl>
    <w:lvl w:ilvl="7" w:tplc="04090019" w:tentative="1">
      <w:start w:val="1"/>
      <w:numFmt w:val="lowerLetter"/>
      <w:lvlText w:val="%8."/>
      <w:lvlJc w:val="left"/>
      <w:pPr>
        <w:ind w:left="6258" w:hanging="360"/>
      </w:pPr>
    </w:lvl>
    <w:lvl w:ilvl="8" w:tplc="0409001B" w:tentative="1">
      <w:start w:val="1"/>
      <w:numFmt w:val="lowerRoman"/>
      <w:lvlText w:val="%9."/>
      <w:lvlJc w:val="right"/>
      <w:pPr>
        <w:ind w:left="6978" w:hanging="180"/>
      </w:pPr>
    </w:lvl>
  </w:abstractNum>
  <w:abstractNum w:abstractNumId="299" w15:restartNumberingAfterBreak="0">
    <w:nsid w:val="587F3F58"/>
    <w:multiLevelType w:val="multilevel"/>
    <w:tmpl w:val="B574D258"/>
    <w:lvl w:ilvl="0">
      <w:start w:val="1"/>
      <w:numFmt w:val="decimal"/>
      <w:lvlText w:val="5.2.%1"/>
      <w:lvlJc w:val="left"/>
      <w:pPr>
        <w:tabs>
          <w:tab w:val="num" w:pos="1080"/>
        </w:tabs>
        <w:ind w:left="1080" w:hanging="360"/>
      </w:pPr>
      <w:rPr>
        <w:rFonts w:hint="default"/>
        <w:b w:val="0"/>
        <w:i w:val="0"/>
        <w:strike w:val="0"/>
        <w:dstrike w:val="0"/>
        <w:color w:val="000000"/>
        <w:sz w:val="24"/>
        <w:szCs w:val="24"/>
        <w:u w:val="none" w:color="000000"/>
        <w:vertAlign w:val="baseline"/>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0" w15:restartNumberingAfterBreak="0">
    <w:nsid w:val="58BC7647"/>
    <w:multiLevelType w:val="multilevel"/>
    <w:tmpl w:val="C6F2C7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1" w15:restartNumberingAfterBreak="0">
    <w:nsid w:val="595675BC"/>
    <w:multiLevelType w:val="multilevel"/>
    <w:tmpl w:val="1D08339E"/>
    <w:lvl w:ilvl="0">
      <w:start w:val="3"/>
      <w:numFmt w:val="decimal"/>
      <w:lvlText w:val="%1"/>
      <w:lvlJc w:val="left"/>
      <w:pPr>
        <w:ind w:left="480" w:hanging="480"/>
      </w:pPr>
      <w:rPr>
        <w:rFonts w:hint="default"/>
      </w:rPr>
    </w:lvl>
    <w:lvl w:ilvl="1">
      <w:start w:val="4"/>
      <w:numFmt w:val="decimal"/>
      <w:lvlText w:val="%1.%2"/>
      <w:lvlJc w:val="left"/>
      <w:pPr>
        <w:ind w:left="668" w:hanging="480"/>
      </w:pPr>
      <w:rPr>
        <w:rFonts w:hint="default"/>
      </w:rPr>
    </w:lvl>
    <w:lvl w:ilvl="2">
      <w:start w:val="1"/>
      <w:numFmt w:val="decimal"/>
      <w:lvlText w:val="%1.%2.%3"/>
      <w:lvlJc w:val="left"/>
      <w:pPr>
        <w:ind w:left="1096" w:hanging="720"/>
      </w:pPr>
      <w:rPr>
        <w:rFonts w:hint="default"/>
      </w:rPr>
    </w:lvl>
    <w:lvl w:ilvl="3">
      <w:start w:val="1"/>
      <w:numFmt w:val="decimal"/>
      <w:lvlText w:val="%1.%2.%3.%4"/>
      <w:lvlJc w:val="left"/>
      <w:pPr>
        <w:ind w:left="1284" w:hanging="720"/>
      </w:pPr>
      <w:rPr>
        <w:rFonts w:hint="default"/>
      </w:rPr>
    </w:lvl>
    <w:lvl w:ilvl="4">
      <w:start w:val="1"/>
      <w:numFmt w:val="decimal"/>
      <w:lvlText w:val="%1.%2.%3.%4.%5"/>
      <w:lvlJc w:val="left"/>
      <w:pPr>
        <w:ind w:left="1832" w:hanging="1080"/>
      </w:pPr>
      <w:rPr>
        <w:rFonts w:hint="default"/>
      </w:rPr>
    </w:lvl>
    <w:lvl w:ilvl="5">
      <w:start w:val="1"/>
      <w:numFmt w:val="decimal"/>
      <w:lvlText w:val="%1.%2.%3.%4.%5.%6"/>
      <w:lvlJc w:val="left"/>
      <w:pPr>
        <w:ind w:left="2020" w:hanging="1080"/>
      </w:pPr>
      <w:rPr>
        <w:rFonts w:hint="default"/>
      </w:rPr>
    </w:lvl>
    <w:lvl w:ilvl="6">
      <w:start w:val="1"/>
      <w:numFmt w:val="decimal"/>
      <w:lvlText w:val="%1.%2.%3.%4.%5.%6.%7"/>
      <w:lvlJc w:val="left"/>
      <w:pPr>
        <w:ind w:left="2568" w:hanging="1440"/>
      </w:pPr>
      <w:rPr>
        <w:rFonts w:hint="default"/>
      </w:rPr>
    </w:lvl>
    <w:lvl w:ilvl="7">
      <w:start w:val="1"/>
      <w:numFmt w:val="decimal"/>
      <w:lvlText w:val="%1.%2.%3.%4.%5.%6.%7.%8"/>
      <w:lvlJc w:val="left"/>
      <w:pPr>
        <w:ind w:left="2756" w:hanging="1440"/>
      </w:pPr>
      <w:rPr>
        <w:rFonts w:hint="default"/>
      </w:rPr>
    </w:lvl>
    <w:lvl w:ilvl="8">
      <w:start w:val="1"/>
      <w:numFmt w:val="decimal"/>
      <w:lvlText w:val="%1.%2.%3.%4.%5.%6.%7.%8.%9"/>
      <w:lvlJc w:val="left"/>
      <w:pPr>
        <w:ind w:left="3304" w:hanging="1800"/>
      </w:pPr>
      <w:rPr>
        <w:rFonts w:hint="default"/>
      </w:rPr>
    </w:lvl>
  </w:abstractNum>
  <w:abstractNum w:abstractNumId="302" w15:restartNumberingAfterBreak="0">
    <w:nsid w:val="59845EB1"/>
    <w:multiLevelType w:val="multilevel"/>
    <w:tmpl w:val="FE9896CC"/>
    <w:lvl w:ilvl="0">
      <w:start w:val="3"/>
      <w:numFmt w:val="decimal"/>
      <w:lvlText w:val="%1"/>
      <w:lvlJc w:val="left"/>
      <w:pPr>
        <w:ind w:left="1547" w:hanging="720"/>
      </w:pPr>
      <w:rPr>
        <w:rFonts w:hint="default"/>
        <w:lang w:val="en-US" w:eastAsia="en-US" w:bidi="ar-SA"/>
      </w:rPr>
    </w:lvl>
    <w:lvl w:ilvl="1">
      <w:start w:val="2"/>
      <w:numFmt w:val="decimal"/>
      <w:lvlText w:val="%1.%2"/>
      <w:lvlJc w:val="left"/>
      <w:pPr>
        <w:ind w:left="1547" w:hanging="720"/>
      </w:pPr>
      <w:rPr>
        <w:rFonts w:hint="default"/>
        <w:lang w:val="en-US" w:eastAsia="en-US" w:bidi="ar-SA"/>
      </w:rPr>
    </w:lvl>
    <w:lvl w:ilvl="2">
      <w:start w:val="1"/>
      <w:numFmt w:val="decimal"/>
      <w:lvlText w:val="%1.%2.%3."/>
      <w:lvlJc w:val="left"/>
      <w:pPr>
        <w:ind w:left="1547"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2244" w:hanging="721"/>
      </w:pPr>
      <w:rPr>
        <w:rFonts w:ascii="Times New Roman" w:eastAsia="Times New Roman" w:hAnsi="Times New Roman" w:cs="Times New Roman" w:hint="default"/>
        <w:b w:val="0"/>
        <w:bCs w:val="0"/>
        <w:i w:val="0"/>
        <w:iCs w:val="0"/>
        <w:spacing w:val="0"/>
        <w:w w:val="100"/>
        <w:sz w:val="22"/>
        <w:szCs w:val="22"/>
        <w:lang w:val="en-US" w:eastAsia="en-US" w:bidi="ar-SA"/>
      </w:rPr>
    </w:lvl>
    <w:lvl w:ilvl="4">
      <w:numFmt w:val="bullet"/>
      <w:lvlText w:val="•"/>
      <w:lvlJc w:val="left"/>
      <w:pPr>
        <w:ind w:left="2911" w:hanging="721"/>
      </w:pPr>
      <w:rPr>
        <w:rFonts w:hint="default"/>
        <w:lang w:val="en-US" w:eastAsia="en-US" w:bidi="ar-SA"/>
      </w:rPr>
    </w:lvl>
    <w:lvl w:ilvl="5">
      <w:numFmt w:val="bullet"/>
      <w:lvlText w:val="•"/>
      <w:lvlJc w:val="left"/>
      <w:pPr>
        <w:ind w:left="3135" w:hanging="721"/>
      </w:pPr>
      <w:rPr>
        <w:rFonts w:hint="default"/>
        <w:lang w:val="en-US" w:eastAsia="en-US" w:bidi="ar-SA"/>
      </w:rPr>
    </w:lvl>
    <w:lvl w:ilvl="6">
      <w:numFmt w:val="bullet"/>
      <w:lvlText w:val="•"/>
      <w:lvlJc w:val="left"/>
      <w:pPr>
        <w:ind w:left="3359" w:hanging="721"/>
      </w:pPr>
      <w:rPr>
        <w:rFonts w:hint="default"/>
        <w:lang w:val="en-US" w:eastAsia="en-US" w:bidi="ar-SA"/>
      </w:rPr>
    </w:lvl>
    <w:lvl w:ilvl="7">
      <w:numFmt w:val="bullet"/>
      <w:lvlText w:val="•"/>
      <w:lvlJc w:val="left"/>
      <w:pPr>
        <w:ind w:left="3583" w:hanging="721"/>
      </w:pPr>
      <w:rPr>
        <w:rFonts w:hint="default"/>
        <w:lang w:val="en-US" w:eastAsia="en-US" w:bidi="ar-SA"/>
      </w:rPr>
    </w:lvl>
    <w:lvl w:ilvl="8">
      <w:numFmt w:val="bullet"/>
      <w:lvlText w:val="•"/>
      <w:lvlJc w:val="left"/>
      <w:pPr>
        <w:ind w:left="3807" w:hanging="721"/>
      </w:pPr>
      <w:rPr>
        <w:rFonts w:hint="default"/>
        <w:lang w:val="en-US" w:eastAsia="en-US" w:bidi="ar-SA"/>
      </w:rPr>
    </w:lvl>
  </w:abstractNum>
  <w:abstractNum w:abstractNumId="303" w15:restartNumberingAfterBreak="0">
    <w:nsid w:val="59AD78C1"/>
    <w:multiLevelType w:val="hybridMultilevel"/>
    <w:tmpl w:val="C4CA2B2E"/>
    <w:lvl w:ilvl="0" w:tplc="26C82314">
      <w:start w:val="1"/>
      <w:numFmt w:val="decimal"/>
      <w:lvlText w:val="4.2.%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4" w15:restartNumberingAfterBreak="0">
    <w:nsid w:val="59B82AF8"/>
    <w:multiLevelType w:val="multilevel"/>
    <w:tmpl w:val="5AF25E12"/>
    <w:lvl w:ilvl="0">
      <w:start w:val="3"/>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5" w15:restartNumberingAfterBreak="0">
    <w:nsid w:val="5A907F1B"/>
    <w:multiLevelType w:val="hybridMultilevel"/>
    <w:tmpl w:val="D9D42506"/>
    <w:lvl w:ilvl="0" w:tplc="D43A68F8">
      <w:start w:val="1"/>
      <w:numFmt w:val="decimal"/>
      <w:lvlText w:val="5.5.%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6" w15:restartNumberingAfterBreak="0">
    <w:nsid w:val="5AAB1AAD"/>
    <w:multiLevelType w:val="multilevel"/>
    <w:tmpl w:val="0A42F05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7" w15:restartNumberingAfterBreak="0">
    <w:nsid w:val="5AC21E74"/>
    <w:multiLevelType w:val="multilevel"/>
    <w:tmpl w:val="13F03F38"/>
    <w:lvl w:ilvl="0">
      <w:start w:val="1"/>
      <w:numFmt w:val="decimal"/>
      <w:lvlText w:val="%1"/>
      <w:lvlJc w:val="left"/>
      <w:pPr>
        <w:ind w:left="480" w:hanging="480"/>
      </w:pPr>
      <w:rPr>
        <w:rFonts w:hint="default"/>
      </w:rPr>
    </w:lvl>
    <w:lvl w:ilvl="1">
      <w:start w:val="3"/>
      <w:numFmt w:val="decimal"/>
      <w:lvlText w:val="%1.%2"/>
      <w:lvlJc w:val="left"/>
      <w:pPr>
        <w:ind w:left="651" w:hanging="480"/>
      </w:pPr>
      <w:rPr>
        <w:rFonts w:hint="default"/>
      </w:rPr>
    </w:lvl>
    <w:lvl w:ilvl="2">
      <w:start w:val="1"/>
      <w:numFmt w:val="decimal"/>
      <w:lvlText w:val="%1.%2.%3"/>
      <w:lvlJc w:val="left"/>
      <w:pPr>
        <w:ind w:left="1062" w:hanging="720"/>
      </w:pPr>
      <w:rPr>
        <w:rFonts w:hint="default"/>
      </w:rPr>
    </w:lvl>
    <w:lvl w:ilvl="3">
      <w:start w:val="1"/>
      <w:numFmt w:val="decimal"/>
      <w:lvlText w:val="%1.%2.%3.%4"/>
      <w:lvlJc w:val="left"/>
      <w:pPr>
        <w:ind w:left="1233" w:hanging="720"/>
      </w:pPr>
      <w:rPr>
        <w:rFonts w:hint="default"/>
      </w:rPr>
    </w:lvl>
    <w:lvl w:ilvl="4">
      <w:start w:val="1"/>
      <w:numFmt w:val="decimal"/>
      <w:lvlText w:val="%1.%2.%3.%4.%5"/>
      <w:lvlJc w:val="left"/>
      <w:pPr>
        <w:ind w:left="1764" w:hanging="1080"/>
      </w:pPr>
      <w:rPr>
        <w:rFonts w:hint="default"/>
      </w:rPr>
    </w:lvl>
    <w:lvl w:ilvl="5">
      <w:start w:val="1"/>
      <w:numFmt w:val="decimal"/>
      <w:lvlText w:val="%1.%2.%3.%4.%5.%6"/>
      <w:lvlJc w:val="left"/>
      <w:pPr>
        <w:ind w:left="1935" w:hanging="1080"/>
      </w:pPr>
      <w:rPr>
        <w:rFonts w:hint="default"/>
      </w:rPr>
    </w:lvl>
    <w:lvl w:ilvl="6">
      <w:start w:val="1"/>
      <w:numFmt w:val="decimal"/>
      <w:lvlText w:val="%1.%2.%3.%4.%5.%6.%7"/>
      <w:lvlJc w:val="left"/>
      <w:pPr>
        <w:ind w:left="2466" w:hanging="1440"/>
      </w:pPr>
      <w:rPr>
        <w:rFonts w:hint="default"/>
      </w:rPr>
    </w:lvl>
    <w:lvl w:ilvl="7">
      <w:start w:val="1"/>
      <w:numFmt w:val="decimal"/>
      <w:lvlText w:val="%1.%2.%3.%4.%5.%6.%7.%8"/>
      <w:lvlJc w:val="left"/>
      <w:pPr>
        <w:ind w:left="2637" w:hanging="1440"/>
      </w:pPr>
      <w:rPr>
        <w:rFonts w:hint="default"/>
      </w:rPr>
    </w:lvl>
    <w:lvl w:ilvl="8">
      <w:start w:val="1"/>
      <w:numFmt w:val="decimal"/>
      <w:lvlText w:val="%1.%2.%3.%4.%5.%6.%7.%8.%9"/>
      <w:lvlJc w:val="left"/>
      <w:pPr>
        <w:ind w:left="3168" w:hanging="1800"/>
      </w:pPr>
      <w:rPr>
        <w:rFonts w:hint="default"/>
      </w:rPr>
    </w:lvl>
  </w:abstractNum>
  <w:abstractNum w:abstractNumId="308" w15:restartNumberingAfterBreak="0">
    <w:nsid w:val="5B4364E3"/>
    <w:multiLevelType w:val="hybridMultilevel"/>
    <w:tmpl w:val="114008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9" w15:restartNumberingAfterBreak="0">
    <w:nsid w:val="5BA77137"/>
    <w:multiLevelType w:val="multilevel"/>
    <w:tmpl w:val="9BC8C57A"/>
    <w:lvl w:ilvl="0">
      <w:start w:val="1"/>
      <w:numFmt w:val="decimal"/>
      <w:lvlText w:val="%1."/>
      <w:lvlJc w:val="left"/>
      <w:pPr>
        <w:ind w:left="720" w:hanging="360"/>
      </w:pPr>
    </w:lvl>
    <w:lvl w:ilvl="1">
      <w:start w:val="1"/>
      <w:numFmt w:val="decimal"/>
      <w:isLgl/>
      <w:lvlText w:val="%1.%2."/>
      <w:lvlJc w:val="left"/>
      <w:pPr>
        <w:ind w:left="450" w:hanging="360"/>
      </w:pPr>
      <w:rPr>
        <w:rFonts w:ascii="Times New Roman" w:hAnsi="Times New Roman" w:cs="Times New Roman" w:hint="default"/>
        <w:sz w:val="24"/>
        <w:szCs w:val="24"/>
      </w:rPr>
    </w:lvl>
    <w:lvl w:ilvl="2">
      <w:start w:val="1"/>
      <w:numFmt w:val="decimal"/>
      <w:isLgl/>
      <w:lvlText w:val="%1.%2.%3."/>
      <w:lvlJc w:val="left"/>
      <w:pPr>
        <w:ind w:left="1428" w:hanging="720"/>
      </w:pPr>
      <w:rPr>
        <w:rFonts w:hint="default"/>
      </w:rPr>
    </w:lvl>
    <w:lvl w:ilvl="3">
      <w:start w:val="1"/>
      <w:numFmt w:val="decimal"/>
      <w:isLgl/>
      <w:lvlText w:val="%1.%2.%3.%4."/>
      <w:lvlJc w:val="left"/>
      <w:pPr>
        <w:ind w:left="213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0" w15:restartNumberingAfterBreak="0">
    <w:nsid w:val="5C4579D9"/>
    <w:multiLevelType w:val="hybridMultilevel"/>
    <w:tmpl w:val="B74EA484"/>
    <w:lvl w:ilvl="0" w:tplc="FB64EFDE">
      <w:start w:val="1"/>
      <w:numFmt w:val="decimal"/>
      <w:lvlText w:val="3.2.%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1" w15:restartNumberingAfterBreak="0">
    <w:nsid w:val="5C9F12C6"/>
    <w:multiLevelType w:val="hybridMultilevel"/>
    <w:tmpl w:val="A0CEA7C6"/>
    <w:lvl w:ilvl="0" w:tplc="E4424EF4">
      <w:start w:val="1"/>
      <w:numFmt w:val="decimal"/>
      <w:lvlText w:val="2.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2" w15:restartNumberingAfterBreak="0">
    <w:nsid w:val="5CC82D73"/>
    <w:multiLevelType w:val="hybridMultilevel"/>
    <w:tmpl w:val="3430A4A8"/>
    <w:lvl w:ilvl="0" w:tplc="9828CB14">
      <w:start w:val="1"/>
      <w:numFmt w:val="decimal"/>
      <w:lvlText w:val="3.1.%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3" w15:restartNumberingAfterBreak="0">
    <w:nsid w:val="5DD57426"/>
    <w:multiLevelType w:val="hybridMultilevel"/>
    <w:tmpl w:val="DB640D5A"/>
    <w:lvl w:ilvl="0" w:tplc="FF54F25C">
      <w:start w:val="1"/>
      <w:numFmt w:val="decimal"/>
      <w:lvlText w:val="3.3.%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4" w15:restartNumberingAfterBreak="0">
    <w:nsid w:val="5DDD2E4A"/>
    <w:multiLevelType w:val="multilevel"/>
    <w:tmpl w:val="E15AFD8E"/>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5" w15:restartNumberingAfterBreak="0">
    <w:nsid w:val="5DFC59D5"/>
    <w:multiLevelType w:val="hybridMultilevel"/>
    <w:tmpl w:val="7EE0E868"/>
    <w:lvl w:ilvl="0" w:tplc="2B76B882">
      <w:start w:val="1"/>
      <w:numFmt w:val="decimal"/>
      <w:lvlText w:val="1.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6" w15:restartNumberingAfterBreak="0">
    <w:nsid w:val="5E1C2768"/>
    <w:multiLevelType w:val="multilevel"/>
    <w:tmpl w:val="DA9C3C40"/>
    <w:lvl w:ilvl="0">
      <w:start w:val="1"/>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7" w15:restartNumberingAfterBreak="0">
    <w:nsid w:val="5EBE714A"/>
    <w:multiLevelType w:val="multilevel"/>
    <w:tmpl w:val="B6F8D71A"/>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1145"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18" w15:restartNumberingAfterBreak="0">
    <w:nsid w:val="5F616178"/>
    <w:multiLevelType w:val="hybridMultilevel"/>
    <w:tmpl w:val="D424230A"/>
    <w:lvl w:ilvl="0" w:tplc="3F0044C8">
      <w:start w:val="1"/>
      <w:numFmt w:val="decimal"/>
      <w:lvlText w:val="4.4.%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9" w15:restartNumberingAfterBreak="0">
    <w:nsid w:val="5FA211C1"/>
    <w:multiLevelType w:val="multilevel"/>
    <w:tmpl w:val="6D0613B4"/>
    <w:lvl w:ilvl="0">
      <w:start w:val="3"/>
      <w:numFmt w:val="decimal"/>
      <w:lvlText w:val="%1"/>
      <w:lvlJc w:val="left"/>
      <w:pPr>
        <w:ind w:left="360" w:hanging="360"/>
      </w:pPr>
      <w:rPr>
        <w:rFonts w:hint="default"/>
      </w:rPr>
    </w:lvl>
    <w:lvl w:ilvl="1">
      <w:start w:val="4"/>
      <w:numFmt w:val="decimal"/>
      <w:lvlText w:val="%1.%2"/>
      <w:lvlJc w:val="left"/>
      <w:pPr>
        <w:ind w:left="520" w:hanging="360"/>
      </w:pPr>
      <w:rPr>
        <w:rFonts w:hint="default"/>
      </w:rPr>
    </w:lvl>
    <w:lvl w:ilvl="2">
      <w:start w:val="1"/>
      <w:numFmt w:val="decimal"/>
      <w:lvlText w:val="%1.%2.%3"/>
      <w:lvlJc w:val="left"/>
      <w:pPr>
        <w:ind w:left="104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1880" w:hanging="108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560" w:hanging="1440"/>
      </w:pPr>
      <w:rPr>
        <w:rFonts w:hint="default"/>
      </w:rPr>
    </w:lvl>
    <w:lvl w:ilvl="8">
      <w:start w:val="1"/>
      <w:numFmt w:val="decimal"/>
      <w:lvlText w:val="%1.%2.%3.%4.%5.%6.%7.%8.%9"/>
      <w:lvlJc w:val="left"/>
      <w:pPr>
        <w:ind w:left="2720" w:hanging="1440"/>
      </w:pPr>
      <w:rPr>
        <w:rFonts w:hint="default"/>
      </w:rPr>
    </w:lvl>
  </w:abstractNum>
  <w:abstractNum w:abstractNumId="320" w15:restartNumberingAfterBreak="0">
    <w:nsid w:val="5FCA0D1F"/>
    <w:multiLevelType w:val="hybridMultilevel"/>
    <w:tmpl w:val="6A36FAB8"/>
    <w:lvl w:ilvl="0" w:tplc="1E308BF2">
      <w:start w:val="1"/>
      <w:numFmt w:val="decimal"/>
      <w:lvlText w:val="1.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1" w15:restartNumberingAfterBreak="0">
    <w:nsid w:val="60171677"/>
    <w:multiLevelType w:val="hybridMultilevel"/>
    <w:tmpl w:val="0BA628D4"/>
    <w:lvl w:ilvl="0" w:tplc="6D3033C2">
      <w:start w:val="1"/>
      <w:numFmt w:val="decimal"/>
      <w:lvlText w:val="1.%1"/>
      <w:lvlJc w:val="left"/>
      <w:pPr>
        <w:ind w:left="360" w:hanging="360"/>
      </w:pPr>
      <w:rPr>
        <w:rFonts w:ascii="Times New Roman" w:hAnsi="Times New Roman" w:cs="Times New Roman" w:hint="default"/>
        <w:b w:val="0"/>
        <w:bCs w:val="0"/>
        <w:i w:val="0"/>
        <w:color w:val="auto"/>
        <w:sz w:val="24"/>
        <w:szCs w:val="24"/>
      </w:rPr>
    </w:lvl>
    <w:lvl w:ilvl="1" w:tplc="04090001">
      <w:start w:val="1"/>
      <w:numFmt w:val="bullet"/>
      <w:lvlText w:val=""/>
      <w:lvlJc w:val="left"/>
      <w:pPr>
        <w:ind w:left="72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2" w15:restartNumberingAfterBreak="0">
    <w:nsid w:val="60ED1DD0"/>
    <w:multiLevelType w:val="multilevel"/>
    <w:tmpl w:val="BB1C9E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3" w15:restartNumberingAfterBreak="0">
    <w:nsid w:val="612050CA"/>
    <w:multiLevelType w:val="hybridMultilevel"/>
    <w:tmpl w:val="E332A3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4" w15:restartNumberingAfterBreak="0">
    <w:nsid w:val="619845CC"/>
    <w:multiLevelType w:val="hybridMultilevel"/>
    <w:tmpl w:val="DD3E56D4"/>
    <w:lvl w:ilvl="0" w:tplc="FFFFFFFF">
      <w:start w:val="1"/>
      <w:numFmt w:val="decimal"/>
      <w:lvlText w:val="1.2.%1"/>
      <w:lvlJc w:val="left"/>
      <w:pPr>
        <w:ind w:left="90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5" w15:restartNumberingAfterBreak="0">
    <w:nsid w:val="61C22AC0"/>
    <w:multiLevelType w:val="hybridMultilevel"/>
    <w:tmpl w:val="875E9296"/>
    <w:lvl w:ilvl="0" w:tplc="FFFFFFFF">
      <w:start w:val="1"/>
      <w:numFmt w:val="decimal"/>
      <w:lvlText w:val="1.4.%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6" w15:restartNumberingAfterBreak="0">
    <w:nsid w:val="625B071A"/>
    <w:multiLevelType w:val="hybridMultilevel"/>
    <w:tmpl w:val="AE8A51A0"/>
    <w:lvl w:ilvl="0" w:tplc="D7E87780">
      <w:start w:val="1"/>
      <w:numFmt w:val="decimal"/>
      <w:lvlText w:val="3.2.%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7" w15:restartNumberingAfterBreak="0">
    <w:nsid w:val="633F354E"/>
    <w:multiLevelType w:val="multilevel"/>
    <w:tmpl w:val="42B23122"/>
    <w:lvl w:ilvl="0">
      <w:start w:val="1"/>
      <w:numFmt w:val="decimal"/>
      <w:lvlText w:val="2.4.%1"/>
      <w:lvlJc w:val="left"/>
      <w:pPr>
        <w:ind w:left="786" w:hanging="360"/>
      </w:pPr>
      <w:rPr>
        <w:rFonts w:hint="default"/>
        <w:color w:val="auto"/>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28" w15:restartNumberingAfterBreak="0">
    <w:nsid w:val="63574DD0"/>
    <w:multiLevelType w:val="hybridMultilevel"/>
    <w:tmpl w:val="B060C2D6"/>
    <w:lvl w:ilvl="0" w:tplc="139A77C0">
      <w:start w:val="1"/>
      <w:numFmt w:val="decimal"/>
      <w:lvlText w:val="2.4.%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9" w15:restartNumberingAfterBreak="0">
    <w:nsid w:val="638C2FF8"/>
    <w:multiLevelType w:val="hybridMultilevel"/>
    <w:tmpl w:val="9C108084"/>
    <w:lvl w:ilvl="0" w:tplc="39DAC5B0">
      <w:start w:val="1"/>
      <w:numFmt w:val="decimal"/>
      <w:lvlText w:val="4.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0" w15:restartNumberingAfterBreak="0">
    <w:nsid w:val="638E0C98"/>
    <w:multiLevelType w:val="multilevel"/>
    <w:tmpl w:val="AFA6E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1" w15:restartNumberingAfterBreak="0">
    <w:nsid w:val="63ED5971"/>
    <w:multiLevelType w:val="multilevel"/>
    <w:tmpl w:val="21760704"/>
    <w:lvl w:ilvl="0">
      <w:start w:val="1"/>
      <w:numFmt w:val="decimal"/>
      <w:lvlText w:val="%1."/>
      <w:lvlJc w:val="left"/>
      <w:pPr>
        <w:ind w:left="720" w:hanging="360"/>
      </w:pPr>
    </w:lvl>
    <w:lvl w:ilvl="1">
      <w:start w:val="4"/>
      <w:numFmt w:val="decimal"/>
      <w:isLgl/>
      <w:lvlText w:val="%1.%2"/>
      <w:lvlJc w:val="left"/>
      <w:pPr>
        <w:ind w:left="894" w:hanging="444"/>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520" w:hanging="1440"/>
      </w:pPr>
      <w:rPr>
        <w:rFonts w:hint="default"/>
      </w:rPr>
    </w:lvl>
  </w:abstractNum>
  <w:abstractNum w:abstractNumId="332" w15:restartNumberingAfterBreak="0">
    <w:nsid w:val="64DA5BCD"/>
    <w:multiLevelType w:val="hybridMultilevel"/>
    <w:tmpl w:val="26C016F2"/>
    <w:lvl w:ilvl="0" w:tplc="FFFFFFFF">
      <w:start w:val="1"/>
      <w:numFmt w:val="decimal"/>
      <w:lvlText w:val="2.%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3" w15:restartNumberingAfterBreak="0">
    <w:nsid w:val="655B0F61"/>
    <w:multiLevelType w:val="hybridMultilevel"/>
    <w:tmpl w:val="1E4A4E62"/>
    <w:lvl w:ilvl="0" w:tplc="EEA6D862">
      <w:start w:val="1"/>
      <w:numFmt w:val="decimal"/>
      <w:lvlText w:val="1.5.%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4" w15:restartNumberingAfterBreak="0">
    <w:nsid w:val="65856565"/>
    <w:multiLevelType w:val="hybridMultilevel"/>
    <w:tmpl w:val="4066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15:restartNumberingAfterBreak="0">
    <w:nsid w:val="66CE355B"/>
    <w:multiLevelType w:val="hybridMultilevel"/>
    <w:tmpl w:val="A69E9EBC"/>
    <w:lvl w:ilvl="0" w:tplc="0409000F">
      <w:start w:val="1"/>
      <w:numFmt w:val="decimal"/>
      <w:lvlText w:val="%1."/>
      <w:lvlJc w:val="left"/>
      <w:pPr>
        <w:ind w:left="720" w:hanging="360"/>
      </w:pPr>
    </w:lvl>
    <w:lvl w:ilvl="1" w:tplc="8D64B876">
      <w:start w:val="1"/>
      <w:numFmt w:val="decimal"/>
      <w:lvlText w:val="5.%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6" w15:restartNumberingAfterBreak="0">
    <w:nsid w:val="66EC296D"/>
    <w:multiLevelType w:val="multilevel"/>
    <w:tmpl w:val="39E68B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13"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7" w15:restartNumberingAfterBreak="0">
    <w:nsid w:val="66FF066F"/>
    <w:multiLevelType w:val="multilevel"/>
    <w:tmpl w:val="8B023C06"/>
    <w:lvl w:ilvl="0">
      <w:start w:val="1"/>
      <w:numFmt w:val="decimal"/>
      <w:lvlText w:val="%1."/>
      <w:lvlJc w:val="left"/>
      <w:pPr>
        <w:ind w:left="360" w:hanging="360"/>
      </w:pPr>
      <w:rPr>
        <w:rFonts w:hint="default"/>
      </w:rPr>
    </w:lvl>
    <w:lvl w:ilvl="1">
      <w:start w:val="1"/>
      <w:numFmt w:val="decimal"/>
      <w:lvlText w:val="%1.5.%2"/>
      <w:lvlJc w:val="left"/>
      <w:pPr>
        <w:ind w:left="97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8" w15:restartNumberingAfterBreak="0">
    <w:nsid w:val="675E55B8"/>
    <w:multiLevelType w:val="hybridMultilevel"/>
    <w:tmpl w:val="C5306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9" w15:restartNumberingAfterBreak="0">
    <w:nsid w:val="67893203"/>
    <w:multiLevelType w:val="hybridMultilevel"/>
    <w:tmpl w:val="A5148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0" w15:restartNumberingAfterBreak="0">
    <w:nsid w:val="68861AC2"/>
    <w:multiLevelType w:val="multilevel"/>
    <w:tmpl w:val="368612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1" w15:restartNumberingAfterBreak="0">
    <w:nsid w:val="68C23A64"/>
    <w:multiLevelType w:val="hybridMultilevel"/>
    <w:tmpl w:val="18D62D50"/>
    <w:lvl w:ilvl="0" w:tplc="A91E80A8">
      <w:start w:val="1"/>
      <w:numFmt w:val="decimal"/>
      <w:lvlText w:val="1.1.%1"/>
      <w:lvlJc w:val="left"/>
      <w:pPr>
        <w:ind w:left="810" w:hanging="360"/>
      </w:pPr>
      <w:rPr>
        <w:rFonts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342" w15:restartNumberingAfterBreak="0">
    <w:nsid w:val="68E14188"/>
    <w:multiLevelType w:val="hybridMultilevel"/>
    <w:tmpl w:val="4B30EADE"/>
    <w:lvl w:ilvl="0" w:tplc="7C7E859A">
      <w:start w:val="1"/>
      <w:numFmt w:val="decimal"/>
      <w:lvlText w:val="2.1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3" w15:restartNumberingAfterBreak="0">
    <w:nsid w:val="68FA182C"/>
    <w:multiLevelType w:val="hybridMultilevel"/>
    <w:tmpl w:val="088AD226"/>
    <w:lvl w:ilvl="0" w:tplc="FFFFFFFF">
      <w:start w:val="1"/>
      <w:numFmt w:val="decimal"/>
      <w:lvlText w:val="%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4" w15:restartNumberingAfterBreak="0">
    <w:nsid w:val="69541433"/>
    <w:multiLevelType w:val="multilevel"/>
    <w:tmpl w:val="2ECCAB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5" w15:restartNumberingAfterBreak="0">
    <w:nsid w:val="69621A72"/>
    <w:multiLevelType w:val="hybridMultilevel"/>
    <w:tmpl w:val="A12491DC"/>
    <w:lvl w:ilvl="0" w:tplc="B62A1E6E">
      <w:start w:val="1"/>
      <w:numFmt w:val="decimal"/>
      <w:lvlText w:val="4.6.%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6" w15:restartNumberingAfterBreak="0">
    <w:nsid w:val="6AB16217"/>
    <w:multiLevelType w:val="hybridMultilevel"/>
    <w:tmpl w:val="EEC4986A"/>
    <w:lvl w:ilvl="0" w:tplc="FFFFFFFF">
      <w:start w:val="1"/>
      <w:numFmt w:val="decimal"/>
      <w:lvlText w:val="6.4.%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7" w15:restartNumberingAfterBreak="0">
    <w:nsid w:val="6B544401"/>
    <w:multiLevelType w:val="hybridMultilevel"/>
    <w:tmpl w:val="FD6808DC"/>
    <w:lvl w:ilvl="0" w:tplc="338876BC">
      <w:start w:val="1"/>
      <w:numFmt w:val="decimal"/>
      <w:lvlText w:val="2.8.%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8" w15:restartNumberingAfterBreak="0">
    <w:nsid w:val="6B723AA5"/>
    <w:multiLevelType w:val="hybridMultilevel"/>
    <w:tmpl w:val="4ADA1D5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9" w15:restartNumberingAfterBreak="0">
    <w:nsid w:val="6BA27B85"/>
    <w:multiLevelType w:val="multilevel"/>
    <w:tmpl w:val="C83AE08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0" w15:restartNumberingAfterBreak="0">
    <w:nsid w:val="6BBE3718"/>
    <w:multiLevelType w:val="multilevel"/>
    <w:tmpl w:val="91282A2A"/>
    <w:lvl w:ilvl="0">
      <w:start w:val="1"/>
      <w:numFmt w:val="decimal"/>
      <w:lvlText w:val="%1"/>
      <w:lvlJc w:val="left"/>
      <w:pPr>
        <w:ind w:left="480" w:hanging="480"/>
      </w:pPr>
      <w:rPr>
        <w:rFonts w:hint="default"/>
      </w:rPr>
    </w:lvl>
    <w:lvl w:ilvl="1">
      <w:start w:val="6"/>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51" w15:restartNumberingAfterBreak="0">
    <w:nsid w:val="6BC4164E"/>
    <w:multiLevelType w:val="multilevel"/>
    <w:tmpl w:val="1062CAB4"/>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lvlText w:val="2.%3"/>
      <w:lvlJc w:val="right"/>
      <w:pPr>
        <w:ind w:left="720" w:hanging="720"/>
      </w:pPr>
      <w:rPr>
        <w:rFonts w:hint="default"/>
        <w:b w:val="0"/>
        <w:i w:val="0"/>
        <w:sz w:val="24"/>
        <w:szCs w:val="24"/>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2" w15:restartNumberingAfterBreak="0">
    <w:nsid w:val="6BE57BCA"/>
    <w:multiLevelType w:val="hybridMultilevel"/>
    <w:tmpl w:val="8F28779E"/>
    <w:lvl w:ilvl="0" w:tplc="16FC1BBC">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3" w15:restartNumberingAfterBreak="0">
    <w:nsid w:val="6C456FE3"/>
    <w:multiLevelType w:val="hybridMultilevel"/>
    <w:tmpl w:val="34FE7CE2"/>
    <w:lvl w:ilvl="0" w:tplc="E4FC2E9A">
      <w:start w:val="1"/>
      <w:numFmt w:val="decimal"/>
      <w:lvlText w:val="4.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4" w15:restartNumberingAfterBreak="0">
    <w:nsid w:val="6C490C2F"/>
    <w:multiLevelType w:val="multilevel"/>
    <w:tmpl w:val="451CD326"/>
    <w:lvl w:ilvl="0">
      <w:start w:val="2"/>
      <w:numFmt w:val="decimal"/>
      <w:lvlText w:val="%1"/>
      <w:lvlJc w:val="left"/>
      <w:pPr>
        <w:ind w:left="480" w:hanging="480"/>
      </w:pPr>
      <w:rPr>
        <w:rFonts w:hint="default"/>
      </w:rPr>
    </w:lvl>
    <w:lvl w:ilvl="1">
      <w:start w:val="8"/>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55" w15:restartNumberingAfterBreak="0">
    <w:nsid w:val="6CE02B17"/>
    <w:multiLevelType w:val="multilevel"/>
    <w:tmpl w:val="B6F8D71A"/>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1145"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56" w15:restartNumberingAfterBreak="0">
    <w:nsid w:val="6D064588"/>
    <w:multiLevelType w:val="multilevel"/>
    <w:tmpl w:val="488A2D1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7" w15:restartNumberingAfterBreak="0">
    <w:nsid w:val="6D36117B"/>
    <w:multiLevelType w:val="hybridMultilevel"/>
    <w:tmpl w:val="E9B209CA"/>
    <w:lvl w:ilvl="0" w:tplc="9828CB14">
      <w:start w:val="1"/>
      <w:numFmt w:val="decimal"/>
      <w:lvlText w:val="3.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8" w15:restartNumberingAfterBreak="0">
    <w:nsid w:val="6D4246F8"/>
    <w:multiLevelType w:val="multilevel"/>
    <w:tmpl w:val="B44E89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9" w15:restartNumberingAfterBreak="0">
    <w:nsid w:val="6DB7547F"/>
    <w:multiLevelType w:val="multilevel"/>
    <w:tmpl w:val="7064364A"/>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60" w15:restartNumberingAfterBreak="0">
    <w:nsid w:val="6E00521F"/>
    <w:multiLevelType w:val="hybridMultilevel"/>
    <w:tmpl w:val="FFF4D9B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1" w15:restartNumberingAfterBreak="0">
    <w:nsid w:val="6E225040"/>
    <w:multiLevelType w:val="hybridMultilevel"/>
    <w:tmpl w:val="FAF637E0"/>
    <w:lvl w:ilvl="0" w:tplc="8852237A">
      <w:start w:val="1"/>
      <w:numFmt w:val="decimal"/>
      <w:lvlText w:val="5.2.%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2" w15:restartNumberingAfterBreak="0">
    <w:nsid w:val="6E283C53"/>
    <w:multiLevelType w:val="multilevel"/>
    <w:tmpl w:val="D7C42D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3" w15:restartNumberingAfterBreak="0">
    <w:nsid w:val="6E4760E2"/>
    <w:multiLevelType w:val="hybridMultilevel"/>
    <w:tmpl w:val="8160A608"/>
    <w:lvl w:ilvl="0" w:tplc="FFFFFFFF">
      <w:start w:val="1"/>
      <w:numFmt w:val="decimal"/>
      <w:lvlText w:val="3.%1"/>
      <w:lvlJc w:val="left"/>
      <w:pPr>
        <w:ind w:left="36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4" w15:restartNumberingAfterBreak="0">
    <w:nsid w:val="6E950B7B"/>
    <w:multiLevelType w:val="multilevel"/>
    <w:tmpl w:val="19B0E7F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5" w15:restartNumberingAfterBreak="0">
    <w:nsid w:val="6E9E64E9"/>
    <w:multiLevelType w:val="hybridMultilevel"/>
    <w:tmpl w:val="E332A35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6" w15:restartNumberingAfterBreak="0">
    <w:nsid w:val="6EAB5BA0"/>
    <w:multiLevelType w:val="hybridMultilevel"/>
    <w:tmpl w:val="0A78ECC8"/>
    <w:lvl w:ilvl="0" w:tplc="B6B6EEAC">
      <w:start w:val="1"/>
      <w:numFmt w:val="decimal"/>
      <w:lvlText w:val="1.5.%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7" w15:restartNumberingAfterBreak="0">
    <w:nsid w:val="6EB14850"/>
    <w:multiLevelType w:val="multilevel"/>
    <w:tmpl w:val="D62283C4"/>
    <w:lvl w:ilvl="0">
      <w:start w:val="2"/>
      <w:numFmt w:val="decimal"/>
      <w:lvlText w:val="%1"/>
      <w:lvlJc w:val="left"/>
      <w:pPr>
        <w:ind w:left="480" w:hanging="480"/>
      </w:pPr>
      <w:rPr>
        <w:rFonts w:hint="default"/>
      </w:rPr>
    </w:lvl>
    <w:lvl w:ilvl="1">
      <w:start w:val="3"/>
      <w:numFmt w:val="decimal"/>
      <w:lvlText w:val="%1.%2"/>
      <w:lvlJc w:val="left"/>
      <w:pPr>
        <w:ind w:left="651" w:hanging="480"/>
      </w:pPr>
      <w:rPr>
        <w:rFonts w:hint="default"/>
      </w:rPr>
    </w:lvl>
    <w:lvl w:ilvl="2">
      <w:start w:val="1"/>
      <w:numFmt w:val="decimal"/>
      <w:lvlText w:val="%1.%2.%3"/>
      <w:lvlJc w:val="left"/>
      <w:pPr>
        <w:ind w:left="1062" w:hanging="720"/>
      </w:pPr>
      <w:rPr>
        <w:rFonts w:hint="default"/>
      </w:rPr>
    </w:lvl>
    <w:lvl w:ilvl="3">
      <w:start w:val="1"/>
      <w:numFmt w:val="decimal"/>
      <w:lvlText w:val="%1.%2.%3.%4"/>
      <w:lvlJc w:val="left"/>
      <w:pPr>
        <w:ind w:left="1233" w:hanging="720"/>
      </w:pPr>
      <w:rPr>
        <w:rFonts w:hint="default"/>
      </w:rPr>
    </w:lvl>
    <w:lvl w:ilvl="4">
      <w:start w:val="1"/>
      <w:numFmt w:val="decimal"/>
      <w:lvlText w:val="%1.%2.%3.%4.%5"/>
      <w:lvlJc w:val="left"/>
      <w:pPr>
        <w:ind w:left="1764" w:hanging="1080"/>
      </w:pPr>
      <w:rPr>
        <w:rFonts w:hint="default"/>
      </w:rPr>
    </w:lvl>
    <w:lvl w:ilvl="5">
      <w:start w:val="1"/>
      <w:numFmt w:val="decimal"/>
      <w:lvlText w:val="%1.%2.%3.%4.%5.%6"/>
      <w:lvlJc w:val="left"/>
      <w:pPr>
        <w:ind w:left="1935" w:hanging="1080"/>
      </w:pPr>
      <w:rPr>
        <w:rFonts w:hint="default"/>
      </w:rPr>
    </w:lvl>
    <w:lvl w:ilvl="6">
      <w:start w:val="1"/>
      <w:numFmt w:val="decimal"/>
      <w:lvlText w:val="%1.%2.%3.%4.%5.%6.%7"/>
      <w:lvlJc w:val="left"/>
      <w:pPr>
        <w:ind w:left="2466" w:hanging="1440"/>
      </w:pPr>
      <w:rPr>
        <w:rFonts w:hint="default"/>
      </w:rPr>
    </w:lvl>
    <w:lvl w:ilvl="7">
      <w:start w:val="1"/>
      <w:numFmt w:val="decimal"/>
      <w:lvlText w:val="%1.%2.%3.%4.%5.%6.%7.%8"/>
      <w:lvlJc w:val="left"/>
      <w:pPr>
        <w:ind w:left="2637" w:hanging="1440"/>
      </w:pPr>
      <w:rPr>
        <w:rFonts w:hint="default"/>
      </w:rPr>
    </w:lvl>
    <w:lvl w:ilvl="8">
      <w:start w:val="1"/>
      <w:numFmt w:val="decimal"/>
      <w:lvlText w:val="%1.%2.%3.%4.%5.%6.%7.%8.%9"/>
      <w:lvlJc w:val="left"/>
      <w:pPr>
        <w:ind w:left="3168" w:hanging="1800"/>
      </w:pPr>
      <w:rPr>
        <w:rFonts w:hint="default"/>
      </w:rPr>
    </w:lvl>
  </w:abstractNum>
  <w:abstractNum w:abstractNumId="368" w15:restartNumberingAfterBreak="0">
    <w:nsid w:val="6ED65F04"/>
    <w:multiLevelType w:val="hybridMultilevel"/>
    <w:tmpl w:val="C65411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9" w15:restartNumberingAfterBreak="0">
    <w:nsid w:val="6EFB4FB3"/>
    <w:multiLevelType w:val="multilevel"/>
    <w:tmpl w:val="9692FAA4"/>
    <w:lvl w:ilvl="0">
      <w:start w:val="1"/>
      <w:numFmt w:val="decimal"/>
      <w:lvlText w:val="%1."/>
      <w:lvlJc w:val="left"/>
      <w:pPr>
        <w:ind w:left="36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0" w15:restartNumberingAfterBreak="0">
    <w:nsid w:val="6F0C66AD"/>
    <w:multiLevelType w:val="hybridMultilevel"/>
    <w:tmpl w:val="507E4440"/>
    <w:lvl w:ilvl="0" w:tplc="5F2C9E50">
      <w:start w:val="1"/>
      <w:numFmt w:val="decimal"/>
      <w:lvlText w:val="5.3.%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1" w15:restartNumberingAfterBreak="0">
    <w:nsid w:val="6F141D2D"/>
    <w:multiLevelType w:val="multilevel"/>
    <w:tmpl w:val="FC8C53A8"/>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72" w15:restartNumberingAfterBreak="0">
    <w:nsid w:val="6F25330C"/>
    <w:multiLevelType w:val="multilevel"/>
    <w:tmpl w:val="FD9A8E0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3" w15:restartNumberingAfterBreak="0">
    <w:nsid w:val="701A68CC"/>
    <w:multiLevelType w:val="hybridMultilevel"/>
    <w:tmpl w:val="1AF0D75E"/>
    <w:lvl w:ilvl="0" w:tplc="613CCC18">
      <w:start w:val="1"/>
      <w:numFmt w:val="decimal"/>
      <w:lvlText w:val="2.1.%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4" w15:restartNumberingAfterBreak="0">
    <w:nsid w:val="708B5A39"/>
    <w:multiLevelType w:val="hybridMultilevel"/>
    <w:tmpl w:val="95DCA90E"/>
    <w:lvl w:ilvl="0" w:tplc="674C6DAA">
      <w:start w:val="1"/>
      <w:numFmt w:val="decimal"/>
      <w:lvlText w:val="2.4.%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5" w15:restartNumberingAfterBreak="0">
    <w:nsid w:val="70F35866"/>
    <w:multiLevelType w:val="hybridMultilevel"/>
    <w:tmpl w:val="3BBC2DA8"/>
    <w:lvl w:ilvl="0" w:tplc="0DCC91B4">
      <w:start w:val="1"/>
      <w:numFmt w:val="decimal"/>
      <w:lvlText w:val="5.3.%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6" w15:restartNumberingAfterBreak="0">
    <w:nsid w:val="71284AE7"/>
    <w:multiLevelType w:val="multilevel"/>
    <w:tmpl w:val="A22AA806"/>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7" w15:restartNumberingAfterBreak="0">
    <w:nsid w:val="71407B15"/>
    <w:multiLevelType w:val="multilevel"/>
    <w:tmpl w:val="4C8E44C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8" w15:restartNumberingAfterBreak="0">
    <w:nsid w:val="71DA79CF"/>
    <w:multiLevelType w:val="hybridMultilevel"/>
    <w:tmpl w:val="C654116C"/>
    <w:lvl w:ilvl="0" w:tplc="FFFFFFFF">
      <w:start w:val="1"/>
      <w:numFmt w:val="decimal"/>
      <w:lvlText w:val="%1."/>
      <w:lvlJc w:val="left"/>
      <w:pPr>
        <w:ind w:left="45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9" w15:restartNumberingAfterBreak="0">
    <w:nsid w:val="72045C4E"/>
    <w:multiLevelType w:val="hybridMultilevel"/>
    <w:tmpl w:val="C43839F0"/>
    <w:lvl w:ilvl="0" w:tplc="5FA4AC1A">
      <w:start w:val="1"/>
      <w:numFmt w:val="decimal"/>
      <w:lvlText w:val="2.6.%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0" w15:restartNumberingAfterBreak="0">
    <w:nsid w:val="7228446B"/>
    <w:multiLevelType w:val="multilevel"/>
    <w:tmpl w:val="123A9412"/>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1" w15:restartNumberingAfterBreak="0">
    <w:nsid w:val="723B0F93"/>
    <w:multiLevelType w:val="hybridMultilevel"/>
    <w:tmpl w:val="26C016F2"/>
    <w:lvl w:ilvl="0" w:tplc="FFFFFFFF">
      <w:start w:val="1"/>
      <w:numFmt w:val="decimal"/>
      <w:lvlText w:val="2.%1"/>
      <w:lvlJc w:val="left"/>
      <w:pPr>
        <w:ind w:left="36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2" w15:restartNumberingAfterBreak="0">
    <w:nsid w:val="7296403A"/>
    <w:multiLevelType w:val="multilevel"/>
    <w:tmpl w:val="75663FCC"/>
    <w:lvl w:ilvl="0">
      <w:start w:val="1"/>
      <w:numFmt w:val="decimal"/>
      <w:lvlText w:val="%1."/>
      <w:lvlJc w:val="left"/>
      <w:pPr>
        <w:ind w:left="450" w:hanging="360"/>
      </w:pPr>
    </w:lvl>
    <w:lvl w:ilvl="1">
      <w:start w:val="3"/>
      <w:numFmt w:val="decimal"/>
      <w:isLgl/>
      <w:lvlText w:val="%1.%2"/>
      <w:lvlJc w:val="left"/>
      <w:pPr>
        <w:ind w:left="705"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710" w:hanging="1080"/>
      </w:pPr>
      <w:rPr>
        <w:rFonts w:hint="default"/>
      </w:rPr>
    </w:lvl>
    <w:lvl w:ilvl="5">
      <w:start w:val="1"/>
      <w:numFmt w:val="decimal"/>
      <w:isLgl/>
      <w:lvlText w:val="%1.%2.%3.%4.%5.%6"/>
      <w:lvlJc w:val="left"/>
      <w:pPr>
        <w:ind w:left="1845"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475" w:hanging="1440"/>
      </w:pPr>
      <w:rPr>
        <w:rFonts w:hint="default"/>
      </w:rPr>
    </w:lvl>
    <w:lvl w:ilvl="8">
      <w:start w:val="1"/>
      <w:numFmt w:val="decimal"/>
      <w:isLgl/>
      <w:lvlText w:val="%1.%2.%3.%4.%5.%6.%7.%8.%9"/>
      <w:lvlJc w:val="left"/>
      <w:pPr>
        <w:ind w:left="2970" w:hanging="1800"/>
      </w:pPr>
      <w:rPr>
        <w:rFonts w:hint="default"/>
      </w:rPr>
    </w:lvl>
  </w:abstractNum>
  <w:abstractNum w:abstractNumId="383" w15:restartNumberingAfterBreak="0">
    <w:nsid w:val="729811CC"/>
    <w:multiLevelType w:val="multilevel"/>
    <w:tmpl w:val="AEA23046"/>
    <w:lvl w:ilvl="0">
      <w:start w:val="1"/>
      <w:numFmt w:val="decimal"/>
      <w:lvlText w:val="%1."/>
      <w:lvlJc w:val="left"/>
      <w:pPr>
        <w:ind w:left="720" w:hanging="360"/>
      </w:pPr>
    </w:lvl>
    <w:lvl w:ilvl="1">
      <w:start w:val="3"/>
      <w:numFmt w:val="decimal"/>
      <w:isLgl/>
      <w:lvlText w:val="%1.%2"/>
      <w:lvlJc w:val="left"/>
      <w:pPr>
        <w:ind w:left="1155" w:hanging="48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2025"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15" w:hanging="108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005" w:hanging="1440"/>
      </w:pPr>
      <w:rPr>
        <w:rFonts w:hint="default"/>
      </w:rPr>
    </w:lvl>
    <w:lvl w:ilvl="8">
      <w:start w:val="1"/>
      <w:numFmt w:val="decimal"/>
      <w:isLgl/>
      <w:lvlText w:val="%1.%2.%3.%4.%5.%6.%7.%8.%9"/>
      <w:lvlJc w:val="left"/>
      <w:pPr>
        <w:ind w:left="4680" w:hanging="1800"/>
      </w:pPr>
      <w:rPr>
        <w:rFonts w:hint="default"/>
      </w:rPr>
    </w:lvl>
  </w:abstractNum>
  <w:abstractNum w:abstractNumId="384" w15:restartNumberingAfterBreak="0">
    <w:nsid w:val="73BB1DBF"/>
    <w:multiLevelType w:val="hybridMultilevel"/>
    <w:tmpl w:val="C232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5" w15:restartNumberingAfterBreak="0">
    <w:nsid w:val="740E7B93"/>
    <w:multiLevelType w:val="hybridMultilevel"/>
    <w:tmpl w:val="3AA4363E"/>
    <w:lvl w:ilvl="0" w:tplc="276C9F3A">
      <w:start w:val="1"/>
      <w:numFmt w:val="decimal"/>
      <w:lvlText w:val="1.2.%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6" w15:restartNumberingAfterBreak="0">
    <w:nsid w:val="74455B74"/>
    <w:multiLevelType w:val="multilevel"/>
    <w:tmpl w:val="6BDC556A"/>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7" w15:restartNumberingAfterBreak="0">
    <w:nsid w:val="745A0213"/>
    <w:multiLevelType w:val="multilevel"/>
    <w:tmpl w:val="9272B0F2"/>
    <w:lvl w:ilvl="0">
      <w:start w:val="1"/>
      <w:numFmt w:val="decimal"/>
      <w:lvlText w:val="%1"/>
      <w:lvlJc w:val="left"/>
      <w:pPr>
        <w:ind w:left="600" w:hanging="600"/>
      </w:pPr>
      <w:rPr>
        <w:rFonts w:ascii="Times New Roman" w:hAnsi="Times New Roman" w:cs="Times New Roman" w:hint="default"/>
        <w:sz w:val="24"/>
      </w:rPr>
    </w:lvl>
    <w:lvl w:ilvl="1">
      <w:start w:val="12"/>
      <w:numFmt w:val="decimal"/>
      <w:lvlText w:val="%1.%2"/>
      <w:lvlJc w:val="left"/>
      <w:pPr>
        <w:ind w:left="780" w:hanging="600"/>
      </w:pPr>
      <w:rPr>
        <w:rFonts w:ascii="Times New Roman" w:hAnsi="Times New Roman" w:cs="Times New Roman" w:hint="default"/>
        <w:sz w:val="24"/>
      </w:rPr>
    </w:lvl>
    <w:lvl w:ilvl="2">
      <w:start w:val="1"/>
      <w:numFmt w:val="decimal"/>
      <w:lvlText w:val="%1.%2.%3"/>
      <w:lvlJc w:val="left"/>
      <w:pPr>
        <w:ind w:left="1440" w:hanging="720"/>
      </w:pPr>
      <w:rPr>
        <w:rFonts w:ascii="Times New Roman" w:hAnsi="Times New Roman" w:cs="Times New Roman" w:hint="default"/>
        <w:sz w:val="24"/>
      </w:rPr>
    </w:lvl>
    <w:lvl w:ilvl="3">
      <w:start w:val="1"/>
      <w:numFmt w:val="decimal"/>
      <w:lvlText w:val="%1.%2.%3.%4"/>
      <w:lvlJc w:val="left"/>
      <w:pPr>
        <w:ind w:left="1980" w:hanging="720"/>
      </w:pPr>
      <w:rPr>
        <w:rFonts w:ascii="Times New Roman" w:hAnsi="Times New Roman" w:cs="Times New Roman" w:hint="default"/>
        <w:sz w:val="24"/>
      </w:rPr>
    </w:lvl>
    <w:lvl w:ilvl="4">
      <w:start w:val="1"/>
      <w:numFmt w:val="decimal"/>
      <w:lvlText w:val="%1.%2.%3.%4.%5"/>
      <w:lvlJc w:val="left"/>
      <w:pPr>
        <w:ind w:left="1800" w:hanging="1080"/>
      </w:pPr>
      <w:rPr>
        <w:rFonts w:ascii="Times New Roman" w:hAnsi="Times New Roman" w:cs="Times New Roman" w:hint="default"/>
        <w:sz w:val="24"/>
      </w:rPr>
    </w:lvl>
    <w:lvl w:ilvl="5">
      <w:start w:val="1"/>
      <w:numFmt w:val="decimal"/>
      <w:lvlText w:val="%1.%2.%3.%4.%5.%6"/>
      <w:lvlJc w:val="left"/>
      <w:pPr>
        <w:ind w:left="1980" w:hanging="1080"/>
      </w:pPr>
      <w:rPr>
        <w:rFonts w:ascii="Times New Roman" w:hAnsi="Times New Roman" w:cs="Times New Roman" w:hint="default"/>
        <w:sz w:val="24"/>
      </w:rPr>
    </w:lvl>
    <w:lvl w:ilvl="6">
      <w:start w:val="1"/>
      <w:numFmt w:val="decimal"/>
      <w:lvlText w:val="%1.%2.%3.%4.%5.%6.%7"/>
      <w:lvlJc w:val="left"/>
      <w:pPr>
        <w:ind w:left="2520" w:hanging="1440"/>
      </w:pPr>
      <w:rPr>
        <w:rFonts w:ascii="Times New Roman" w:hAnsi="Times New Roman" w:cs="Times New Roman" w:hint="default"/>
        <w:sz w:val="24"/>
      </w:rPr>
    </w:lvl>
    <w:lvl w:ilvl="7">
      <w:start w:val="1"/>
      <w:numFmt w:val="decimal"/>
      <w:lvlText w:val="%1.%2.%3.%4.%5.%6.%7.%8"/>
      <w:lvlJc w:val="left"/>
      <w:pPr>
        <w:ind w:left="2700" w:hanging="1440"/>
      </w:pPr>
      <w:rPr>
        <w:rFonts w:ascii="Times New Roman" w:hAnsi="Times New Roman" w:cs="Times New Roman" w:hint="default"/>
        <w:sz w:val="24"/>
      </w:rPr>
    </w:lvl>
    <w:lvl w:ilvl="8">
      <w:start w:val="1"/>
      <w:numFmt w:val="decimal"/>
      <w:lvlText w:val="%1.%2.%3.%4.%5.%6.%7.%8.%9"/>
      <w:lvlJc w:val="left"/>
      <w:pPr>
        <w:ind w:left="2880" w:hanging="1440"/>
      </w:pPr>
      <w:rPr>
        <w:rFonts w:ascii="Times New Roman" w:hAnsi="Times New Roman" w:cs="Times New Roman" w:hint="default"/>
        <w:sz w:val="24"/>
      </w:rPr>
    </w:lvl>
  </w:abstractNum>
  <w:abstractNum w:abstractNumId="388" w15:restartNumberingAfterBreak="0">
    <w:nsid w:val="747205EE"/>
    <w:multiLevelType w:val="hybridMultilevel"/>
    <w:tmpl w:val="897268A4"/>
    <w:lvl w:ilvl="0" w:tplc="9BF69EAA">
      <w:start w:val="1"/>
      <w:numFmt w:val="decimal"/>
      <w:lvlText w:val="1.2.%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9" w15:restartNumberingAfterBreak="0">
    <w:nsid w:val="752029A8"/>
    <w:multiLevelType w:val="hybridMultilevel"/>
    <w:tmpl w:val="73BA3582"/>
    <w:lvl w:ilvl="0" w:tplc="311EB0B0">
      <w:start w:val="1"/>
      <w:numFmt w:val="decimal"/>
      <w:lvlText w:val="2.5.%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0" w15:restartNumberingAfterBreak="0">
    <w:nsid w:val="75481D35"/>
    <w:multiLevelType w:val="multilevel"/>
    <w:tmpl w:val="BBA08C8E"/>
    <w:lvl w:ilvl="0">
      <w:start w:val="1"/>
      <w:numFmt w:val="decimal"/>
      <w:lvlText w:val="%1"/>
      <w:lvlJc w:val="left"/>
      <w:pPr>
        <w:ind w:left="450" w:hanging="450"/>
      </w:pPr>
      <w:rPr>
        <w:rFonts w:hint="default"/>
      </w:rPr>
    </w:lvl>
    <w:lvl w:ilvl="1">
      <w:start w:val="3"/>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91" w15:restartNumberingAfterBreak="0">
    <w:nsid w:val="754C32DA"/>
    <w:multiLevelType w:val="multilevel"/>
    <w:tmpl w:val="21B46DDE"/>
    <w:lvl w:ilvl="0">
      <w:start w:val="1"/>
      <w:numFmt w:val="decimal"/>
      <w:lvlText w:val="%1"/>
      <w:lvlJc w:val="left"/>
      <w:pPr>
        <w:ind w:left="660" w:hanging="660"/>
      </w:pPr>
      <w:rPr>
        <w:rFonts w:hint="default"/>
      </w:rPr>
    </w:lvl>
    <w:lvl w:ilvl="1">
      <w:start w:val="7"/>
      <w:numFmt w:val="decimal"/>
      <w:lvlText w:val="%1.%2"/>
      <w:lvlJc w:val="left"/>
      <w:pPr>
        <w:ind w:left="1031" w:hanging="660"/>
      </w:pPr>
      <w:rPr>
        <w:rFonts w:hint="default"/>
      </w:rPr>
    </w:lvl>
    <w:lvl w:ilvl="2">
      <w:start w:val="4"/>
      <w:numFmt w:val="decimal"/>
      <w:lvlText w:val="%1.%2.%3"/>
      <w:lvlJc w:val="left"/>
      <w:pPr>
        <w:ind w:left="1462" w:hanging="720"/>
      </w:pPr>
      <w:rPr>
        <w:rFonts w:hint="default"/>
      </w:rPr>
    </w:lvl>
    <w:lvl w:ilvl="3">
      <w:start w:val="1"/>
      <w:numFmt w:val="decimal"/>
      <w:lvlText w:val="%1.%2.%3.%4"/>
      <w:lvlJc w:val="left"/>
      <w:pPr>
        <w:ind w:left="1833" w:hanging="720"/>
      </w:pPr>
      <w:rPr>
        <w:rFonts w:hint="default"/>
      </w:rPr>
    </w:lvl>
    <w:lvl w:ilvl="4">
      <w:start w:val="1"/>
      <w:numFmt w:val="decimal"/>
      <w:lvlText w:val="%1.%2.%3.%4.%5"/>
      <w:lvlJc w:val="left"/>
      <w:pPr>
        <w:ind w:left="2564" w:hanging="1080"/>
      </w:pPr>
      <w:rPr>
        <w:rFonts w:hint="default"/>
      </w:rPr>
    </w:lvl>
    <w:lvl w:ilvl="5">
      <w:start w:val="1"/>
      <w:numFmt w:val="decimal"/>
      <w:lvlText w:val="%1.%2.%3.%4.%5.%6"/>
      <w:lvlJc w:val="left"/>
      <w:pPr>
        <w:ind w:left="2935" w:hanging="1080"/>
      </w:pPr>
      <w:rPr>
        <w:rFonts w:hint="default"/>
      </w:rPr>
    </w:lvl>
    <w:lvl w:ilvl="6">
      <w:start w:val="1"/>
      <w:numFmt w:val="decimal"/>
      <w:lvlText w:val="%1.%2.%3.%4.%5.%6.%7"/>
      <w:lvlJc w:val="left"/>
      <w:pPr>
        <w:ind w:left="3666" w:hanging="1440"/>
      </w:pPr>
      <w:rPr>
        <w:rFonts w:hint="default"/>
      </w:rPr>
    </w:lvl>
    <w:lvl w:ilvl="7">
      <w:start w:val="1"/>
      <w:numFmt w:val="decimal"/>
      <w:lvlText w:val="%1.%2.%3.%4.%5.%6.%7.%8"/>
      <w:lvlJc w:val="left"/>
      <w:pPr>
        <w:ind w:left="4037" w:hanging="1440"/>
      </w:pPr>
      <w:rPr>
        <w:rFonts w:hint="default"/>
      </w:rPr>
    </w:lvl>
    <w:lvl w:ilvl="8">
      <w:start w:val="1"/>
      <w:numFmt w:val="decimal"/>
      <w:lvlText w:val="%1.%2.%3.%4.%5.%6.%7.%8.%9"/>
      <w:lvlJc w:val="left"/>
      <w:pPr>
        <w:ind w:left="4768" w:hanging="1800"/>
      </w:pPr>
      <w:rPr>
        <w:rFonts w:hint="default"/>
      </w:rPr>
    </w:lvl>
  </w:abstractNum>
  <w:abstractNum w:abstractNumId="392" w15:restartNumberingAfterBreak="0">
    <w:nsid w:val="75FC1841"/>
    <w:multiLevelType w:val="hybridMultilevel"/>
    <w:tmpl w:val="D1B48180"/>
    <w:lvl w:ilvl="0" w:tplc="0616E656">
      <w:start w:val="1"/>
      <w:numFmt w:val="decimal"/>
      <w:lvlText w:val="1.1.%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3" w15:restartNumberingAfterBreak="0">
    <w:nsid w:val="76224CB3"/>
    <w:multiLevelType w:val="multilevel"/>
    <w:tmpl w:val="09A6737C"/>
    <w:lvl w:ilvl="0">
      <w:start w:val="1"/>
      <w:numFmt w:val="decimal"/>
      <w:lvlText w:val="5.%1"/>
      <w:lvlJc w:val="left"/>
      <w:pPr>
        <w:ind w:left="360" w:hanging="360"/>
      </w:pPr>
      <w:rPr>
        <w:rFonts w:hint="default"/>
        <w:b w:val="0"/>
        <w:i w:val="0"/>
        <w:caps w:val="0"/>
        <w:strike w:val="0"/>
        <w:dstrike w:val="0"/>
        <w:vanish w:val="0"/>
        <w:color w:val="000000"/>
        <w:sz w:val="24"/>
        <w:u w:val="none"/>
        <w:effect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4" w15:restartNumberingAfterBreak="0">
    <w:nsid w:val="763C24A8"/>
    <w:multiLevelType w:val="multilevel"/>
    <w:tmpl w:val="66C2810E"/>
    <w:lvl w:ilvl="0">
      <w:start w:val="1"/>
      <w:numFmt w:val="decimal"/>
      <w:lvlText w:val="%1."/>
      <w:lvlJc w:val="left"/>
      <w:pPr>
        <w:ind w:left="720" w:hanging="360"/>
      </w:pPr>
      <w:rPr>
        <w:rFonts w:hint="default"/>
      </w:rPr>
    </w:lvl>
    <w:lvl w:ilvl="1">
      <w:start w:val="3"/>
      <w:numFmt w:val="decimal"/>
      <w:isLgl/>
      <w:lvlText w:val="%1.%2."/>
      <w:lvlJc w:val="left"/>
      <w:pPr>
        <w:ind w:left="1475" w:hanging="720"/>
      </w:pPr>
      <w:rPr>
        <w:rFonts w:hint="default"/>
      </w:rPr>
    </w:lvl>
    <w:lvl w:ilvl="2">
      <w:start w:val="4"/>
      <w:numFmt w:val="decimal"/>
      <w:isLgl/>
      <w:lvlText w:val="%1.%2.%3."/>
      <w:lvlJc w:val="left"/>
      <w:pPr>
        <w:ind w:left="1870" w:hanging="720"/>
      </w:pPr>
      <w:rPr>
        <w:rFonts w:hint="default"/>
      </w:rPr>
    </w:lvl>
    <w:lvl w:ilvl="3">
      <w:start w:val="1"/>
      <w:numFmt w:val="decimal"/>
      <w:isLgl/>
      <w:lvlText w:val="%1.%2.%3.%4."/>
      <w:lvlJc w:val="left"/>
      <w:pPr>
        <w:ind w:left="2265" w:hanging="720"/>
      </w:pPr>
      <w:rPr>
        <w:rFonts w:hint="default"/>
      </w:rPr>
    </w:lvl>
    <w:lvl w:ilvl="4">
      <w:start w:val="1"/>
      <w:numFmt w:val="decimal"/>
      <w:isLgl/>
      <w:lvlText w:val="%1.%2.%3.%4.%5."/>
      <w:lvlJc w:val="left"/>
      <w:pPr>
        <w:ind w:left="3020" w:hanging="1080"/>
      </w:pPr>
      <w:rPr>
        <w:rFonts w:hint="default"/>
      </w:rPr>
    </w:lvl>
    <w:lvl w:ilvl="5">
      <w:start w:val="1"/>
      <w:numFmt w:val="decimal"/>
      <w:isLgl/>
      <w:lvlText w:val="%1.%2.%3.%4.%5.%6."/>
      <w:lvlJc w:val="left"/>
      <w:pPr>
        <w:ind w:left="3415" w:hanging="1080"/>
      </w:pPr>
      <w:rPr>
        <w:rFonts w:hint="default"/>
      </w:rPr>
    </w:lvl>
    <w:lvl w:ilvl="6">
      <w:start w:val="1"/>
      <w:numFmt w:val="decimal"/>
      <w:isLgl/>
      <w:lvlText w:val="%1.%2.%3.%4.%5.%6.%7."/>
      <w:lvlJc w:val="left"/>
      <w:pPr>
        <w:ind w:left="4170" w:hanging="1440"/>
      </w:pPr>
      <w:rPr>
        <w:rFonts w:hint="default"/>
      </w:rPr>
    </w:lvl>
    <w:lvl w:ilvl="7">
      <w:start w:val="1"/>
      <w:numFmt w:val="decimal"/>
      <w:isLgl/>
      <w:lvlText w:val="%1.%2.%3.%4.%5.%6.%7.%8."/>
      <w:lvlJc w:val="left"/>
      <w:pPr>
        <w:ind w:left="4565" w:hanging="1440"/>
      </w:pPr>
      <w:rPr>
        <w:rFonts w:hint="default"/>
      </w:rPr>
    </w:lvl>
    <w:lvl w:ilvl="8">
      <w:start w:val="1"/>
      <w:numFmt w:val="decimal"/>
      <w:isLgl/>
      <w:lvlText w:val="%1.%2.%3.%4.%5.%6.%7.%8.%9."/>
      <w:lvlJc w:val="left"/>
      <w:pPr>
        <w:ind w:left="5320" w:hanging="1800"/>
      </w:pPr>
      <w:rPr>
        <w:rFonts w:hint="default"/>
      </w:rPr>
    </w:lvl>
  </w:abstractNum>
  <w:abstractNum w:abstractNumId="395" w15:restartNumberingAfterBreak="0">
    <w:nsid w:val="77147AA7"/>
    <w:multiLevelType w:val="multilevel"/>
    <w:tmpl w:val="3BE8919C"/>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6" w15:restartNumberingAfterBreak="0">
    <w:nsid w:val="775E30CF"/>
    <w:multiLevelType w:val="multilevel"/>
    <w:tmpl w:val="14E6FC36"/>
    <w:lvl w:ilvl="0">
      <w:start w:val="1"/>
      <w:numFmt w:val="decimal"/>
      <w:lvlText w:val="2.%1"/>
      <w:lvlJc w:val="left"/>
      <w:pPr>
        <w:ind w:left="360" w:hanging="360"/>
      </w:pPr>
      <w:rPr>
        <w:rFonts w:hint="default"/>
        <w:b w:val="0"/>
        <w:i w:val="0"/>
        <w:caps w:val="0"/>
        <w:strike w:val="0"/>
        <w:dstrike w:val="0"/>
        <w:vanish w:val="0"/>
        <w:color w:val="000000"/>
        <w:sz w:val="24"/>
        <w:u w:val="none"/>
        <w:effect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7" w15:restartNumberingAfterBreak="0">
    <w:nsid w:val="778A4200"/>
    <w:multiLevelType w:val="hybridMultilevel"/>
    <w:tmpl w:val="CC4E5EC8"/>
    <w:lvl w:ilvl="0" w:tplc="FFFFFFFF">
      <w:start w:val="1"/>
      <w:numFmt w:val="decimal"/>
      <w:lvlText w:val="%1."/>
      <w:lvlJc w:val="left"/>
      <w:pPr>
        <w:ind w:left="720" w:hanging="360"/>
      </w:pPr>
    </w:lvl>
    <w:lvl w:ilvl="1" w:tplc="79229452">
      <w:start w:val="1"/>
      <w:numFmt w:val="decimal"/>
      <w:lvlText w:val="7.%2"/>
      <w:lvlJc w:val="left"/>
      <w:pPr>
        <w:ind w:left="1440" w:hanging="360"/>
      </w:pPr>
      <w:rPr>
        <w:rFonts w:hint="default"/>
        <w:sz w:val="24"/>
        <w:szCs w:val="24"/>
      </w:rPr>
    </w:lvl>
    <w:lvl w:ilvl="2" w:tplc="FFFFFFFF" w:tentative="1">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8" w15:restartNumberingAfterBreak="0">
    <w:nsid w:val="77CE592D"/>
    <w:multiLevelType w:val="hybridMultilevel"/>
    <w:tmpl w:val="DB526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9" w15:restartNumberingAfterBreak="0">
    <w:nsid w:val="77F54115"/>
    <w:multiLevelType w:val="multilevel"/>
    <w:tmpl w:val="FF68BBC8"/>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0" w15:restartNumberingAfterBreak="0">
    <w:nsid w:val="77F83371"/>
    <w:multiLevelType w:val="hybridMultilevel"/>
    <w:tmpl w:val="424A6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1" w15:restartNumberingAfterBreak="0">
    <w:nsid w:val="785116C0"/>
    <w:multiLevelType w:val="hybridMultilevel"/>
    <w:tmpl w:val="08980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2" w15:restartNumberingAfterBreak="0">
    <w:nsid w:val="78AA7053"/>
    <w:multiLevelType w:val="multilevel"/>
    <w:tmpl w:val="F47A7C7C"/>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03" w15:restartNumberingAfterBreak="0">
    <w:nsid w:val="79561B9B"/>
    <w:multiLevelType w:val="hybridMultilevel"/>
    <w:tmpl w:val="6E8E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4" w15:restartNumberingAfterBreak="0">
    <w:nsid w:val="796A18EA"/>
    <w:multiLevelType w:val="multilevel"/>
    <w:tmpl w:val="84342A1A"/>
    <w:lvl w:ilvl="0">
      <w:start w:val="1"/>
      <w:numFmt w:val="decimal"/>
      <w:lvlText w:val="%1."/>
      <w:lvlJc w:val="left"/>
      <w:pPr>
        <w:ind w:left="1080" w:hanging="360"/>
      </w:pPr>
    </w:lvl>
    <w:lvl w:ilvl="1">
      <w:start w:val="1"/>
      <w:numFmt w:val="decimal"/>
      <w:isLgl/>
      <w:lvlText w:val="%1.%2."/>
      <w:lvlJc w:val="left"/>
      <w:pPr>
        <w:ind w:left="501"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05" w15:restartNumberingAfterBreak="0">
    <w:nsid w:val="79737163"/>
    <w:multiLevelType w:val="multilevel"/>
    <w:tmpl w:val="BB948EAE"/>
    <w:lvl w:ilvl="0">
      <w:start w:val="1"/>
      <w:numFmt w:val="decimal"/>
      <w:lvlText w:val="%1."/>
      <w:lvlJc w:val="left"/>
      <w:pPr>
        <w:ind w:left="720" w:hanging="360"/>
      </w:pPr>
      <w:rPr>
        <w:rFonts w:hint="default"/>
        <w:sz w:val="24"/>
        <w:szCs w:val="1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6"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7" w15:restartNumberingAfterBreak="0">
    <w:nsid w:val="7B7D2F67"/>
    <w:multiLevelType w:val="hybridMultilevel"/>
    <w:tmpl w:val="24C01D04"/>
    <w:lvl w:ilvl="0" w:tplc="82C42B00">
      <w:start w:val="1"/>
      <w:numFmt w:val="decimal"/>
      <w:lvlText w:val="1.5.%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8" w15:restartNumberingAfterBreak="0">
    <w:nsid w:val="7C4A7B3C"/>
    <w:multiLevelType w:val="hybridMultilevel"/>
    <w:tmpl w:val="A31ACEEC"/>
    <w:lvl w:ilvl="0" w:tplc="59C07826">
      <w:start w:val="1"/>
      <w:numFmt w:val="decimal"/>
      <w:lvlText w:val="4.4.%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9" w15:restartNumberingAfterBreak="0">
    <w:nsid w:val="7C7F6306"/>
    <w:multiLevelType w:val="multilevel"/>
    <w:tmpl w:val="391A2436"/>
    <w:lvl w:ilvl="0">
      <w:start w:val="1"/>
      <w:numFmt w:val="decimal"/>
      <w:lvlText w:val="%1"/>
      <w:lvlJc w:val="left"/>
      <w:pPr>
        <w:ind w:left="360" w:hanging="360"/>
      </w:pPr>
      <w:rPr>
        <w:rFonts w:hint="default"/>
      </w:rPr>
    </w:lvl>
    <w:lvl w:ilvl="1">
      <w:start w:val="6"/>
      <w:numFmt w:val="decimal"/>
      <w:lvlText w:val="%1.%2"/>
      <w:lvlJc w:val="left"/>
      <w:pPr>
        <w:ind w:left="43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930" w:hanging="720"/>
      </w:pPr>
      <w:rPr>
        <w:rFonts w:hint="default"/>
      </w:rPr>
    </w:lvl>
    <w:lvl w:ilvl="4">
      <w:start w:val="1"/>
      <w:numFmt w:val="decimal"/>
      <w:lvlText w:val="%1.%2.%3.%4.%5"/>
      <w:lvlJc w:val="left"/>
      <w:pPr>
        <w:ind w:left="1360" w:hanging="1080"/>
      </w:pPr>
      <w:rPr>
        <w:rFonts w:hint="default"/>
      </w:rPr>
    </w:lvl>
    <w:lvl w:ilvl="5">
      <w:start w:val="1"/>
      <w:numFmt w:val="decimal"/>
      <w:lvlText w:val="%1.%2.%3.%4.%5.%6"/>
      <w:lvlJc w:val="left"/>
      <w:pPr>
        <w:ind w:left="1430" w:hanging="108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1930" w:hanging="1440"/>
      </w:pPr>
      <w:rPr>
        <w:rFonts w:hint="default"/>
      </w:rPr>
    </w:lvl>
    <w:lvl w:ilvl="8">
      <w:start w:val="1"/>
      <w:numFmt w:val="decimal"/>
      <w:lvlText w:val="%1.%2.%3.%4.%5.%6.%7.%8.%9"/>
      <w:lvlJc w:val="left"/>
      <w:pPr>
        <w:ind w:left="2000" w:hanging="1440"/>
      </w:pPr>
      <w:rPr>
        <w:rFonts w:hint="default"/>
      </w:rPr>
    </w:lvl>
  </w:abstractNum>
  <w:abstractNum w:abstractNumId="410" w15:restartNumberingAfterBreak="0">
    <w:nsid w:val="7C8437F4"/>
    <w:multiLevelType w:val="hybridMultilevel"/>
    <w:tmpl w:val="52761418"/>
    <w:lvl w:ilvl="0" w:tplc="FFFFFFFF">
      <w:start w:val="1"/>
      <w:numFmt w:val="decimal"/>
      <w:lvlText w:val="1.%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1" w15:restartNumberingAfterBreak="0">
    <w:nsid w:val="7CA10600"/>
    <w:multiLevelType w:val="hybridMultilevel"/>
    <w:tmpl w:val="C1904332"/>
    <w:lvl w:ilvl="0" w:tplc="B63E1012">
      <w:start w:val="1"/>
      <w:numFmt w:val="decimal"/>
      <w:lvlText w:val="2.5.%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2" w15:restartNumberingAfterBreak="0">
    <w:nsid w:val="7CB90D82"/>
    <w:multiLevelType w:val="hybridMultilevel"/>
    <w:tmpl w:val="54DAA59A"/>
    <w:lvl w:ilvl="0" w:tplc="5768CC2E">
      <w:start w:val="1"/>
      <w:numFmt w:val="decimal"/>
      <w:lvlText w:val="2.2.%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3" w15:restartNumberingAfterBreak="0">
    <w:nsid w:val="7D2676D5"/>
    <w:multiLevelType w:val="multilevel"/>
    <w:tmpl w:val="A2CCD522"/>
    <w:lvl w:ilvl="0">
      <w:start w:val="1"/>
      <w:numFmt w:val="decimal"/>
      <w:lvlText w:val="%1."/>
      <w:lvlJc w:val="left"/>
      <w:pPr>
        <w:ind w:left="720" w:hanging="360"/>
      </w:pPr>
      <w:rPr>
        <w:rFonts w:hint="default"/>
      </w:rPr>
    </w:lvl>
    <w:lvl w:ilvl="1">
      <w:start w:val="1"/>
      <w:numFmt w:val="decimal"/>
      <w:isLgl/>
      <w:lvlText w:val="%1.%2."/>
      <w:lvlJc w:val="left"/>
      <w:pPr>
        <w:ind w:left="973" w:hanging="831"/>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279"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4" w15:restartNumberingAfterBreak="0">
    <w:nsid w:val="7D2A1A96"/>
    <w:multiLevelType w:val="hybridMultilevel"/>
    <w:tmpl w:val="ADC02AC8"/>
    <w:lvl w:ilvl="0" w:tplc="1DD2527A">
      <w:start w:val="1"/>
      <w:numFmt w:val="decimal"/>
      <w:lvlText w:val="3.%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5" w15:restartNumberingAfterBreak="0">
    <w:nsid w:val="7D406002"/>
    <w:multiLevelType w:val="hybridMultilevel"/>
    <w:tmpl w:val="07AEDE38"/>
    <w:lvl w:ilvl="0" w:tplc="C59EBBD6">
      <w:start w:val="3"/>
      <w:numFmt w:val="decimal"/>
      <w:lvlText w:val="%1."/>
      <w:lvlJc w:val="left"/>
      <w:pPr>
        <w:ind w:left="620" w:hanging="360"/>
      </w:pPr>
      <w:rPr>
        <w:rFonts w:ascii="Times New Roman" w:eastAsia="Times New Roman" w:hAnsi="Times New Roman" w:cs="Times New Roman" w:hint="default"/>
        <w:w w:val="100"/>
        <w:sz w:val="24"/>
        <w:szCs w:val="24"/>
        <w:lang w:val="en-US" w:eastAsia="en-US" w:bidi="ar-SA"/>
      </w:rPr>
    </w:lvl>
    <w:lvl w:ilvl="1" w:tplc="B8A891C6">
      <w:numFmt w:val="bullet"/>
      <w:lvlText w:val=""/>
      <w:lvlJc w:val="left"/>
      <w:pPr>
        <w:ind w:left="980" w:hanging="360"/>
      </w:pPr>
      <w:rPr>
        <w:rFonts w:ascii="Symbol" w:eastAsia="Symbol" w:hAnsi="Symbol" w:cs="Symbol" w:hint="default"/>
        <w:w w:val="100"/>
        <w:sz w:val="24"/>
        <w:szCs w:val="24"/>
        <w:lang w:val="en-US" w:eastAsia="en-US" w:bidi="ar-SA"/>
      </w:rPr>
    </w:lvl>
    <w:lvl w:ilvl="2" w:tplc="C0F05CAE">
      <w:numFmt w:val="bullet"/>
      <w:lvlText w:val=""/>
      <w:lvlJc w:val="left"/>
      <w:pPr>
        <w:ind w:left="1071" w:hanging="360"/>
      </w:pPr>
      <w:rPr>
        <w:rFonts w:ascii="Symbol" w:eastAsia="Symbol" w:hAnsi="Symbol" w:cs="Symbol" w:hint="default"/>
        <w:w w:val="100"/>
        <w:sz w:val="24"/>
        <w:szCs w:val="24"/>
        <w:lang w:val="en-US" w:eastAsia="en-US" w:bidi="ar-SA"/>
      </w:rPr>
    </w:lvl>
    <w:lvl w:ilvl="3" w:tplc="1AE08CDA">
      <w:numFmt w:val="bullet"/>
      <w:lvlText w:val="•"/>
      <w:lvlJc w:val="left"/>
      <w:pPr>
        <w:ind w:left="2213" w:hanging="360"/>
      </w:pPr>
      <w:rPr>
        <w:lang w:val="en-US" w:eastAsia="en-US" w:bidi="ar-SA"/>
      </w:rPr>
    </w:lvl>
    <w:lvl w:ilvl="4" w:tplc="2A78C6EC">
      <w:numFmt w:val="bullet"/>
      <w:lvlText w:val="•"/>
      <w:lvlJc w:val="left"/>
      <w:pPr>
        <w:ind w:left="3346" w:hanging="360"/>
      </w:pPr>
      <w:rPr>
        <w:lang w:val="en-US" w:eastAsia="en-US" w:bidi="ar-SA"/>
      </w:rPr>
    </w:lvl>
    <w:lvl w:ilvl="5" w:tplc="D2EC3E8C">
      <w:numFmt w:val="bullet"/>
      <w:lvlText w:val="•"/>
      <w:lvlJc w:val="left"/>
      <w:pPr>
        <w:ind w:left="4479" w:hanging="360"/>
      </w:pPr>
      <w:rPr>
        <w:lang w:val="en-US" w:eastAsia="en-US" w:bidi="ar-SA"/>
      </w:rPr>
    </w:lvl>
    <w:lvl w:ilvl="6" w:tplc="DA02FFE0">
      <w:numFmt w:val="bullet"/>
      <w:lvlText w:val="•"/>
      <w:lvlJc w:val="left"/>
      <w:pPr>
        <w:ind w:left="5613" w:hanging="360"/>
      </w:pPr>
      <w:rPr>
        <w:lang w:val="en-US" w:eastAsia="en-US" w:bidi="ar-SA"/>
      </w:rPr>
    </w:lvl>
    <w:lvl w:ilvl="7" w:tplc="02BAE4EE">
      <w:numFmt w:val="bullet"/>
      <w:lvlText w:val="•"/>
      <w:lvlJc w:val="left"/>
      <w:pPr>
        <w:ind w:left="6746" w:hanging="360"/>
      </w:pPr>
      <w:rPr>
        <w:lang w:val="en-US" w:eastAsia="en-US" w:bidi="ar-SA"/>
      </w:rPr>
    </w:lvl>
    <w:lvl w:ilvl="8" w:tplc="22E4F072">
      <w:numFmt w:val="bullet"/>
      <w:lvlText w:val="•"/>
      <w:lvlJc w:val="left"/>
      <w:pPr>
        <w:ind w:left="7879" w:hanging="360"/>
      </w:pPr>
      <w:rPr>
        <w:lang w:val="en-US" w:eastAsia="en-US" w:bidi="ar-SA"/>
      </w:rPr>
    </w:lvl>
  </w:abstractNum>
  <w:abstractNum w:abstractNumId="416" w15:restartNumberingAfterBreak="0">
    <w:nsid w:val="7D836D53"/>
    <w:multiLevelType w:val="multilevel"/>
    <w:tmpl w:val="0F7412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7" w15:restartNumberingAfterBreak="0">
    <w:nsid w:val="7DA14A4E"/>
    <w:multiLevelType w:val="multilevel"/>
    <w:tmpl w:val="BB42732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8" w15:restartNumberingAfterBreak="0">
    <w:nsid w:val="7DDA71DB"/>
    <w:multiLevelType w:val="hybridMultilevel"/>
    <w:tmpl w:val="5846CCB4"/>
    <w:lvl w:ilvl="0" w:tplc="939E7ED6">
      <w:start w:val="1"/>
      <w:numFmt w:val="decimal"/>
      <w:lvlText w:val="3.4.%1"/>
      <w:lvlJc w:val="left"/>
      <w:pPr>
        <w:ind w:left="108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9" w15:restartNumberingAfterBreak="0">
    <w:nsid w:val="7E08415F"/>
    <w:multiLevelType w:val="hybridMultilevel"/>
    <w:tmpl w:val="8B68BEE2"/>
    <w:lvl w:ilvl="0" w:tplc="FFFFFFFF">
      <w:start w:val="1"/>
      <w:numFmt w:val="decimal"/>
      <w:lvlText w:val="3.4.%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20" w15:restartNumberingAfterBreak="0">
    <w:nsid w:val="7E461AA5"/>
    <w:multiLevelType w:val="multilevel"/>
    <w:tmpl w:val="0C4E5DFA"/>
    <w:lvl w:ilvl="0">
      <w:start w:val="2"/>
      <w:numFmt w:val="decimal"/>
      <w:lvlText w:val="%1"/>
      <w:lvlJc w:val="left"/>
      <w:pPr>
        <w:ind w:left="360" w:hanging="360"/>
      </w:pPr>
      <w:rPr>
        <w:rFonts w:hint="default"/>
      </w:rPr>
    </w:lvl>
    <w:lvl w:ilvl="1">
      <w:start w:val="1"/>
      <w:numFmt w:val="decimal"/>
      <w:lvlText w:val="%1.%2"/>
      <w:lvlJc w:val="left"/>
      <w:pPr>
        <w:ind w:left="430" w:hanging="360"/>
      </w:pPr>
      <w:rPr>
        <w:rFonts w:hint="default"/>
      </w:rPr>
    </w:lvl>
    <w:lvl w:ilvl="2">
      <w:start w:val="1"/>
      <w:numFmt w:val="decimal"/>
      <w:lvlText w:val="%1.%2.%3"/>
      <w:lvlJc w:val="left"/>
      <w:pPr>
        <w:ind w:left="860" w:hanging="720"/>
      </w:pPr>
      <w:rPr>
        <w:rFonts w:hint="default"/>
      </w:rPr>
    </w:lvl>
    <w:lvl w:ilvl="3">
      <w:start w:val="1"/>
      <w:numFmt w:val="decimal"/>
      <w:lvlText w:val="%1.%2.%3.%4"/>
      <w:lvlJc w:val="left"/>
      <w:pPr>
        <w:ind w:left="930" w:hanging="720"/>
      </w:pPr>
      <w:rPr>
        <w:rFonts w:hint="default"/>
      </w:rPr>
    </w:lvl>
    <w:lvl w:ilvl="4">
      <w:start w:val="1"/>
      <w:numFmt w:val="decimal"/>
      <w:lvlText w:val="%1.%2.%3.%4.%5"/>
      <w:lvlJc w:val="left"/>
      <w:pPr>
        <w:ind w:left="1360" w:hanging="1080"/>
      </w:pPr>
      <w:rPr>
        <w:rFonts w:hint="default"/>
      </w:rPr>
    </w:lvl>
    <w:lvl w:ilvl="5">
      <w:start w:val="1"/>
      <w:numFmt w:val="decimal"/>
      <w:lvlText w:val="%1.%2.%3.%4.%5.%6"/>
      <w:lvlJc w:val="left"/>
      <w:pPr>
        <w:ind w:left="1430" w:hanging="108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1930" w:hanging="1440"/>
      </w:pPr>
      <w:rPr>
        <w:rFonts w:hint="default"/>
      </w:rPr>
    </w:lvl>
    <w:lvl w:ilvl="8">
      <w:start w:val="1"/>
      <w:numFmt w:val="decimal"/>
      <w:lvlText w:val="%1.%2.%3.%4.%5.%6.%7.%8.%9"/>
      <w:lvlJc w:val="left"/>
      <w:pPr>
        <w:ind w:left="2000" w:hanging="1440"/>
      </w:pPr>
      <w:rPr>
        <w:rFonts w:hint="default"/>
      </w:rPr>
    </w:lvl>
  </w:abstractNum>
  <w:abstractNum w:abstractNumId="421" w15:restartNumberingAfterBreak="0">
    <w:nsid w:val="7E623B46"/>
    <w:multiLevelType w:val="hybridMultilevel"/>
    <w:tmpl w:val="6A96707A"/>
    <w:lvl w:ilvl="0" w:tplc="2000000F">
      <w:start w:val="1"/>
      <w:numFmt w:val="decimal"/>
      <w:lvlText w:val="%1."/>
      <w:lvlJc w:val="left"/>
      <w:pPr>
        <w:ind w:left="45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2" w15:restartNumberingAfterBreak="0">
    <w:nsid w:val="7EB00C59"/>
    <w:multiLevelType w:val="multilevel"/>
    <w:tmpl w:val="D5D6FF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13"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23" w15:restartNumberingAfterBreak="0">
    <w:nsid w:val="7EB532EB"/>
    <w:multiLevelType w:val="multilevel"/>
    <w:tmpl w:val="4C8E44C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4" w15:restartNumberingAfterBreak="0">
    <w:nsid w:val="7F2E5472"/>
    <w:multiLevelType w:val="hybridMultilevel"/>
    <w:tmpl w:val="A7A84274"/>
    <w:lvl w:ilvl="0" w:tplc="190E9F3C">
      <w:start w:val="1"/>
      <w:numFmt w:val="decimal"/>
      <w:lvlText w:val="1.4.%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5" w15:restartNumberingAfterBreak="0">
    <w:nsid w:val="7F8C7346"/>
    <w:multiLevelType w:val="multilevel"/>
    <w:tmpl w:val="C66226DA"/>
    <w:lvl w:ilvl="0">
      <w:start w:val="1"/>
      <w:numFmt w:val="decimal"/>
      <w:lvlText w:val="%1."/>
      <w:lvlJc w:val="left"/>
      <w:pPr>
        <w:ind w:left="72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1144"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568" w:hanging="1080"/>
      </w:pPr>
      <w:rPr>
        <w:rFonts w:hint="default"/>
      </w:rPr>
    </w:lvl>
    <w:lvl w:ilvl="5">
      <w:start w:val="1"/>
      <w:numFmt w:val="decimal"/>
      <w:isLgl/>
      <w:lvlText w:val="%1.%2.%3.%4.%5.%6"/>
      <w:lvlJc w:val="left"/>
      <w:pPr>
        <w:ind w:left="1600" w:hanging="1080"/>
      </w:pPr>
      <w:rPr>
        <w:rFonts w:hint="default"/>
      </w:rPr>
    </w:lvl>
    <w:lvl w:ilvl="6">
      <w:start w:val="1"/>
      <w:numFmt w:val="decimal"/>
      <w:isLgl/>
      <w:lvlText w:val="%1.%2.%3.%4.%5.%6.%7"/>
      <w:lvlJc w:val="left"/>
      <w:pPr>
        <w:ind w:left="1992" w:hanging="1440"/>
      </w:pPr>
      <w:rPr>
        <w:rFonts w:hint="default"/>
      </w:rPr>
    </w:lvl>
    <w:lvl w:ilvl="7">
      <w:start w:val="1"/>
      <w:numFmt w:val="decimal"/>
      <w:isLgl/>
      <w:lvlText w:val="%1.%2.%3.%4.%5.%6.%7.%8"/>
      <w:lvlJc w:val="left"/>
      <w:pPr>
        <w:ind w:left="2024" w:hanging="1440"/>
      </w:pPr>
      <w:rPr>
        <w:rFonts w:hint="default"/>
      </w:rPr>
    </w:lvl>
    <w:lvl w:ilvl="8">
      <w:start w:val="1"/>
      <w:numFmt w:val="decimal"/>
      <w:isLgl/>
      <w:lvlText w:val="%1.%2.%3.%4.%5.%6.%7.%8.%9"/>
      <w:lvlJc w:val="left"/>
      <w:pPr>
        <w:ind w:left="2416" w:hanging="1800"/>
      </w:pPr>
      <w:rPr>
        <w:rFonts w:hint="default"/>
      </w:rPr>
    </w:lvl>
  </w:abstractNum>
  <w:abstractNum w:abstractNumId="426" w15:restartNumberingAfterBreak="0">
    <w:nsid w:val="7F8F5D8A"/>
    <w:multiLevelType w:val="multilevel"/>
    <w:tmpl w:val="CC16F7EE"/>
    <w:lvl w:ilvl="0">
      <w:start w:val="1"/>
      <w:numFmt w:val="decimal"/>
      <w:lvlText w:val="%1."/>
      <w:lvlJc w:val="left"/>
      <w:pPr>
        <w:ind w:left="360" w:hanging="360"/>
      </w:pPr>
      <w:rPr>
        <w:rFonts w:hint="default"/>
      </w:rPr>
    </w:lvl>
    <w:lvl w:ilvl="1">
      <w:start w:val="1"/>
      <w:numFmt w:val="decimal"/>
      <w:isLgl/>
      <w:lvlText w:val="%1.%2."/>
      <w:lvlJc w:val="left"/>
      <w:pPr>
        <w:ind w:left="862" w:hanging="720"/>
      </w:pPr>
      <w:rPr>
        <w:rFonts w:hint="default"/>
      </w:rPr>
    </w:lvl>
    <w:lvl w:ilvl="2">
      <w:start w:val="2"/>
      <w:numFmt w:val="decimal"/>
      <w:isLgl/>
      <w:lvlText w:val="%1.%2.%3."/>
      <w:lvlJc w:val="left"/>
      <w:pPr>
        <w:ind w:left="1476"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592" w:hanging="1080"/>
      </w:pPr>
      <w:rPr>
        <w:rFonts w:hint="default"/>
      </w:rPr>
    </w:lvl>
    <w:lvl w:ilvl="5">
      <w:start w:val="1"/>
      <w:numFmt w:val="decimal"/>
      <w:isLgl/>
      <w:lvlText w:val="%1.%2.%3.%4.%5.%6."/>
      <w:lvlJc w:val="left"/>
      <w:pPr>
        <w:ind w:left="2970" w:hanging="1080"/>
      </w:pPr>
      <w:rPr>
        <w:rFonts w:hint="default"/>
      </w:rPr>
    </w:lvl>
    <w:lvl w:ilvl="6">
      <w:start w:val="1"/>
      <w:numFmt w:val="decimal"/>
      <w:isLgl/>
      <w:lvlText w:val="%1.%2.%3.%4.%5.%6.%7."/>
      <w:lvlJc w:val="left"/>
      <w:pPr>
        <w:ind w:left="3708" w:hanging="1440"/>
      </w:pPr>
      <w:rPr>
        <w:rFonts w:hint="default"/>
      </w:rPr>
    </w:lvl>
    <w:lvl w:ilvl="7">
      <w:start w:val="1"/>
      <w:numFmt w:val="decimal"/>
      <w:isLgl/>
      <w:lvlText w:val="%1.%2.%3.%4.%5.%6.%7.%8."/>
      <w:lvlJc w:val="left"/>
      <w:pPr>
        <w:ind w:left="4086" w:hanging="1440"/>
      </w:pPr>
      <w:rPr>
        <w:rFonts w:hint="default"/>
      </w:rPr>
    </w:lvl>
    <w:lvl w:ilvl="8">
      <w:start w:val="1"/>
      <w:numFmt w:val="decimal"/>
      <w:isLgl/>
      <w:lvlText w:val="%1.%2.%3.%4.%5.%6.%7.%8.%9."/>
      <w:lvlJc w:val="left"/>
      <w:pPr>
        <w:ind w:left="4824" w:hanging="1800"/>
      </w:pPr>
      <w:rPr>
        <w:rFonts w:hint="default"/>
      </w:rPr>
    </w:lvl>
  </w:abstractNum>
  <w:abstractNum w:abstractNumId="427" w15:restartNumberingAfterBreak="0">
    <w:nsid w:val="7F967D26"/>
    <w:multiLevelType w:val="multilevel"/>
    <w:tmpl w:val="0F7412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90735549">
    <w:abstractNumId w:val="292"/>
  </w:num>
  <w:num w:numId="2" w16cid:durableId="1609893943">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98405214">
    <w:abstractNumId w:val="270"/>
  </w:num>
  <w:num w:numId="4" w16cid:durableId="2010405662">
    <w:abstractNumId w:val="94"/>
  </w:num>
  <w:num w:numId="5" w16cid:durableId="316424424">
    <w:abstractNumId w:val="77"/>
  </w:num>
  <w:num w:numId="6" w16cid:durableId="1539315473">
    <w:abstractNumId w:val="274"/>
  </w:num>
  <w:num w:numId="7" w16cid:durableId="1689285485">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92430902">
    <w:abstractNumId w:val="351"/>
  </w:num>
  <w:num w:numId="9" w16cid:durableId="1963069363">
    <w:abstractNumId w:val="149"/>
  </w:num>
  <w:num w:numId="10" w16cid:durableId="957754845">
    <w:abstractNumId w:val="405"/>
  </w:num>
  <w:num w:numId="11" w16cid:durableId="1558202357">
    <w:abstractNumId w:val="414"/>
  </w:num>
  <w:num w:numId="12" w16cid:durableId="1529836452">
    <w:abstractNumId w:val="242"/>
  </w:num>
  <w:num w:numId="13" w16cid:durableId="1371686913">
    <w:abstractNumId w:val="424"/>
  </w:num>
  <w:num w:numId="14" w16cid:durableId="964387569">
    <w:abstractNumId w:val="373"/>
  </w:num>
  <w:num w:numId="15" w16cid:durableId="1746340714">
    <w:abstractNumId w:val="328"/>
  </w:num>
  <w:num w:numId="16" w16cid:durableId="1089155176">
    <w:abstractNumId w:val="312"/>
  </w:num>
  <w:num w:numId="17" w16cid:durableId="682169296">
    <w:abstractNumId w:val="310"/>
  </w:num>
  <w:num w:numId="18" w16cid:durableId="746345378">
    <w:abstractNumId w:val="107"/>
  </w:num>
  <w:num w:numId="19" w16cid:durableId="149293686">
    <w:abstractNumId w:val="213"/>
  </w:num>
  <w:num w:numId="20" w16cid:durableId="1997681608">
    <w:abstractNumId w:val="98"/>
  </w:num>
  <w:num w:numId="21" w16cid:durableId="2097552550">
    <w:abstractNumId w:val="86"/>
  </w:num>
  <w:num w:numId="22" w16cid:durableId="1678579415">
    <w:abstractNumId w:val="26"/>
  </w:num>
  <w:num w:numId="23" w16cid:durableId="2000229455">
    <w:abstractNumId w:val="388"/>
  </w:num>
  <w:num w:numId="24" w16cid:durableId="1815099370">
    <w:abstractNumId w:val="268"/>
  </w:num>
  <w:num w:numId="25" w16cid:durableId="1342121644">
    <w:abstractNumId w:val="67"/>
  </w:num>
  <w:num w:numId="26" w16cid:durableId="720128169">
    <w:abstractNumId w:val="64"/>
  </w:num>
  <w:num w:numId="27" w16cid:durableId="1148666620">
    <w:abstractNumId w:val="365"/>
  </w:num>
  <w:num w:numId="28" w16cid:durableId="343677754">
    <w:abstractNumId w:val="54"/>
  </w:num>
  <w:num w:numId="29" w16cid:durableId="874777697">
    <w:abstractNumId w:val="413"/>
  </w:num>
  <w:num w:numId="30" w16cid:durableId="547382364">
    <w:abstractNumId w:val="21"/>
  </w:num>
  <w:num w:numId="31" w16cid:durableId="1723287611">
    <w:abstractNumId w:val="141"/>
  </w:num>
  <w:num w:numId="32" w16cid:durableId="391932706">
    <w:abstractNumId w:val="231"/>
  </w:num>
  <w:num w:numId="33" w16cid:durableId="1952005910">
    <w:abstractNumId w:val="29"/>
  </w:num>
  <w:num w:numId="34" w16cid:durableId="1103066283">
    <w:abstractNumId w:val="404"/>
  </w:num>
  <w:num w:numId="35" w16cid:durableId="1076978659">
    <w:abstractNumId w:val="265"/>
  </w:num>
  <w:num w:numId="36" w16cid:durableId="1835099265">
    <w:abstractNumId w:val="272"/>
  </w:num>
  <w:num w:numId="37" w16cid:durableId="1526555570">
    <w:abstractNumId w:val="253"/>
  </w:num>
  <w:num w:numId="38" w16cid:durableId="1790659825">
    <w:abstractNumId w:val="360"/>
  </w:num>
  <w:num w:numId="39" w16cid:durableId="2080591761">
    <w:abstractNumId w:val="184"/>
  </w:num>
  <w:num w:numId="40" w16cid:durableId="1756322200">
    <w:abstractNumId w:val="155"/>
  </w:num>
  <w:num w:numId="41" w16cid:durableId="1952004275">
    <w:abstractNumId w:val="323"/>
  </w:num>
  <w:num w:numId="42" w16cid:durableId="1453327549">
    <w:abstractNumId w:val="327"/>
  </w:num>
  <w:num w:numId="43" w16cid:durableId="1744990223">
    <w:abstractNumId w:val="177"/>
  </w:num>
  <w:num w:numId="44" w16cid:durableId="1233614916">
    <w:abstractNumId w:val="182"/>
  </w:num>
  <w:num w:numId="45" w16cid:durableId="504977920">
    <w:abstractNumId w:val="384"/>
  </w:num>
  <w:num w:numId="46" w16cid:durableId="2125731875">
    <w:abstractNumId w:val="393"/>
  </w:num>
  <w:num w:numId="47" w16cid:durableId="2067532810">
    <w:abstractNumId w:val="75"/>
  </w:num>
  <w:num w:numId="48" w16cid:durableId="660232602">
    <w:abstractNumId w:val="237"/>
  </w:num>
  <w:num w:numId="49" w16cid:durableId="635179119">
    <w:abstractNumId w:val="396"/>
  </w:num>
  <w:num w:numId="50" w16cid:durableId="1559127845">
    <w:abstractNumId w:val="421"/>
  </w:num>
  <w:num w:numId="51" w16cid:durableId="414858109">
    <w:abstractNumId w:val="16"/>
  </w:num>
  <w:num w:numId="52" w16cid:durableId="791484349">
    <w:abstractNumId w:val="298"/>
  </w:num>
  <w:num w:numId="53" w16cid:durableId="2082479276">
    <w:abstractNumId w:val="313"/>
  </w:num>
  <w:num w:numId="54" w16cid:durableId="1893808390">
    <w:abstractNumId w:val="418"/>
  </w:num>
  <w:num w:numId="55" w16cid:durableId="1615136068">
    <w:abstractNumId w:val="68"/>
  </w:num>
  <w:num w:numId="56" w16cid:durableId="733742401">
    <w:abstractNumId w:val="4"/>
  </w:num>
  <w:num w:numId="57" w16cid:durableId="1681279012">
    <w:abstractNumId w:val="13"/>
  </w:num>
  <w:num w:numId="58" w16cid:durableId="1743602970">
    <w:abstractNumId w:val="191"/>
  </w:num>
  <w:num w:numId="59" w16cid:durableId="859196371">
    <w:abstractNumId w:val="33"/>
  </w:num>
  <w:num w:numId="60" w16cid:durableId="1595821198">
    <w:abstractNumId w:val="325"/>
  </w:num>
  <w:num w:numId="61" w16cid:durableId="459615464">
    <w:abstractNumId w:val="25"/>
  </w:num>
  <w:num w:numId="62" w16cid:durableId="894243516">
    <w:abstractNumId w:val="257"/>
  </w:num>
  <w:num w:numId="63" w16cid:durableId="104424889">
    <w:abstractNumId w:val="363"/>
  </w:num>
  <w:num w:numId="64" w16cid:durableId="894582924">
    <w:abstractNumId w:val="76"/>
  </w:num>
  <w:num w:numId="65" w16cid:durableId="1590694406">
    <w:abstractNumId w:val="248"/>
  </w:num>
  <w:num w:numId="66" w16cid:durableId="851723113">
    <w:abstractNumId w:val="2"/>
  </w:num>
  <w:num w:numId="67" w16cid:durableId="611089210">
    <w:abstractNumId w:val="398"/>
  </w:num>
  <w:num w:numId="68" w16cid:durableId="840320208">
    <w:abstractNumId w:val="339"/>
  </w:num>
  <w:num w:numId="69" w16cid:durableId="1716585711">
    <w:abstractNumId w:val="334"/>
  </w:num>
  <w:num w:numId="70" w16cid:durableId="173303757">
    <w:abstractNumId w:val="324"/>
  </w:num>
  <w:num w:numId="71" w16cid:durableId="788940955">
    <w:abstractNumId w:val="85"/>
  </w:num>
  <w:num w:numId="72" w16cid:durableId="373233584">
    <w:abstractNumId w:val="233"/>
    <w:lvlOverride w:ilvl="0">
      <w:startOverride w:val="3"/>
    </w:lvlOverride>
    <w:lvlOverride w:ilvl="1"/>
    <w:lvlOverride w:ilvl="2"/>
    <w:lvlOverride w:ilvl="3"/>
    <w:lvlOverride w:ilvl="4"/>
    <w:lvlOverride w:ilvl="5"/>
    <w:lvlOverride w:ilvl="6"/>
    <w:lvlOverride w:ilvl="7"/>
    <w:lvlOverride w:ilvl="8"/>
  </w:num>
  <w:num w:numId="73" w16cid:durableId="1326665661">
    <w:abstractNumId w:val="115"/>
  </w:num>
  <w:num w:numId="74" w16cid:durableId="1195774415">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792602223">
    <w:abstractNumId w:val="285"/>
  </w:num>
  <w:num w:numId="76" w16cid:durableId="302466102">
    <w:abstractNumId w:val="348"/>
  </w:num>
  <w:num w:numId="77" w16cid:durableId="413741105">
    <w:abstractNumId w:val="34"/>
  </w:num>
  <w:num w:numId="78" w16cid:durableId="1240364344">
    <w:abstractNumId w:val="114"/>
  </w:num>
  <w:num w:numId="79" w16cid:durableId="38288579">
    <w:abstractNumId w:val="359"/>
  </w:num>
  <w:num w:numId="80" w16cid:durableId="1263104084">
    <w:abstractNumId w:val="422"/>
  </w:num>
  <w:num w:numId="81" w16cid:durableId="1104687886">
    <w:abstractNumId w:val="106"/>
  </w:num>
  <w:num w:numId="82" w16cid:durableId="1380666252">
    <w:abstractNumId w:val="59"/>
  </w:num>
  <w:num w:numId="83" w16cid:durableId="492188877">
    <w:abstractNumId w:val="48"/>
  </w:num>
  <w:num w:numId="84" w16cid:durableId="1951693348">
    <w:abstractNumId w:val="139"/>
  </w:num>
  <w:num w:numId="85" w16cid:durableId="220869893">
    <w:abstractNumId w:val="302"/>
  </w:num>
  <w:num w:numId="86" w16cid:durableId="1492988712">
    <w:abstractNumId w:val="290"/>
  </w:num>
  <w:num w:numId="87" w16cid:durableId="81683813">
    <w:abstractNumId w:val="271"/>
  </w:num>
  <w:num w:numId="88" w16cid:durableId="1511145096">
    <w:abstractNumId w:val="112"/>
  </w:num>
  <w:num w:numId="89" w16cid:durableId="1116022200">
    <w:abstractNumId w:val="173"/>
  </w:num>
  <w:num w:numId="90" w16cid:durableId="1511795460">
    <w:abstractNumId w:val="216"/>
  </w:num>
  <w:num w:numId="91" w16cid:durableId="1875001285">
    <w:abstractNumId w:val="343"/>
  </w:num>
  <w:num w:numId="92" w16cid:durableId="2081096993">
    <w:abstractNumId w:val="244"/>
  </w:num>
  <w:num w:numId="93" w16cid:durableId="739714285">
    <w:abstractNumId w:val="143"/>
  </w:num>
  <w:num w:numId="94" w16cid:durableId="1747846736">
    <w:abstractNumId w:val="282"/>
  </w:num>
  <w:num w:numId="95" w16cid:durableId="1937397710">
    <w:abstractNumId w:val="83"/>
  </w:num>
  <w:num w:numId="96" w16cid:durableId="1646741389">
    <w:abstractNumId w:val="236"/>
  </w:num>
  <w:num w:numId="97" w16cid:durableId="156921192">
    <w:abstractNumId w:val="192"/>
  </w:num>
  <w:num w:numId="98" w16cid:durableId="210770564">
    <w:abstractNumId w:val="66"/>
  </w:num>
  <w:num w:numId="99" w16cid:durableId="1864005188">
    <w:abstractNumId w:val="392"/>
  </w:num>
  <w:num w:numId="100" w16cid:durableId="1207448423">
    <w:abstractNumId w:val="385"/>
  </w:num>
  <w:num w:numId="101" w16cid:durableId="235088179">
    <w:abstractNumId w:val="315"/>
  </w:num>
  <w:num w:numId="102" w16cid:durableId="131951747">
    <w:abstractNumId w:val="188"/>
  </w:num>
  <w:num w:numId="103" w16cid:durableId="482703625">
    <w:abstractNumId w:val="333"/>
  </w:num>
  <w:num w:numId="104" w16cid:durableId="1781796829">
    <w:abstractNumId w:val="246"/>
  </w:num>
  <w:num w:numId="105" w16cid:durableId="167405073">
    <w:abstractNumId w:val="101"/>
  </w:num>
  <w:num w:numId="106" w16cid:durableId="1996958442">
    <w:abstractNumId w:val="170"/>
  </w:num>
  <w:num w:numId="107" w16cid:durableId="1541550902">
    <w:abstractNumId w:val="43"/>
  </w:num>
  <w:num w:numId="108" w16cid:durableId="1961647747">
    <w:abstractNumId w:val="412"/>
  </w:num>
  <w:num w:numId="109" w16cid:durableId="934898852">
    <w:abstractNumId w:val="202"/>
  </w:num>
  <w:num w:numId="110" w16cid:durableId="2078085861">
    <w:abstractNumId w:val="260"/>
  </w:num>
  <w:num w:numId="111" w16cid:durableId="472336120">
    <w:abstractNumId w:val="411"/>
  </w:num>
  <w:num w:numId="112" w16cid:durableId="224998781">
    <w:abstractNumId w:val="379"/>
  </w:num>
  <w:num w:numId="113" w16cid:durableId="817499903">
    <w:abstractNumId w:val="218"/>
  </w:num>
  <w:num w:numId="114" w16cid:durableId="1135831702">
    <w:abstractNumId w:val="347"/>
  </w:num>
  <w:num w:numId="115" w16cid:durableId="1638680775">
    <w:abstractNumId w:val="176"/>
  </w:num>
  <w:num w:numId="116" w16cid:durableId="483473145">
    <w:abstractNumId w:val="294"/>
  </w:num>
  <w:num w:numId="117" w16cid:durableId="642123762">
    <w:abstractNumId w:val="342"/>
  </w:num>
  <w:num w:numId="118" w16cid:durableId="824320682">
    <w:abstractNumId w:val="65"/>
  </w:num>
  <w:num w:numId="119" w16cid:durableId="1139029242">
    <w:abstractNumId w:val="357"/>
  </w:num>
  <w:num w:numId="120" w16cid:durableId="1669937917">
    <w:abstractNumId w:val="326"/>
  </w:num>
  <w:num w:numId="121" w16cid:durableId="65568295">
    <w:abstractNumId w:val="196"/>
  </w:num>
  <w:num w:numId="122" w16cid:durableId="1099332712">
    <w:abstractNumId w:val="111"/>
  </w:num>
  <w:num w:numId="123" w16cid:durableId="874540074">
    <w:abstractNumId w:val="14"/>
  </w:num>
  <w:num w:numId="124" w16cid:durableId="747458238">
    <w:abstractNumId w:val="345"/>
  </w:num>
  <w:num w:numId="125" w16cid:durableId="2078894254">
    <w:abstractNumId w:val="296"/>
  </w:num>
  <w:num w:numId="126" w16cid:durableId="977223075">
    <w:abstractNumId w:val="375"/>
  </w:num>
  <w:num w:numId="127" w16cid:durableId="52122148">
    <w:abstractNumId w:val="305"/>
  </w:num>
  <w:num w:numId="128" w16cid:durableId="1695618960">
    <w:abstractNumId w:val="286"/>
  </w:num>
  <w:num w:numId="129" w16cid:durableId="1970823213">
    <w:abstractNumId w:val="121"/>
  </w:num>
  <w:num w:numId="130" w16cid:durableId="169104337">
    <w:abstractNumId w:val="346"/>
  </w:num>
  <w:num w:numId="131" w16cid:durableId="1558395765">
    <w:abstractNumId w:val="256"/>
  </w:num>
  <w:num w:numId="132" w16cid:durableId="1982230047">
    <w:abstractNumId w:val="308"/>
  </w:num>
  <w:num w:numId="133" w16cid:durableId="315257833">
    <w:abstractNumId w:val="336"/>
  </w:num>
  <w:num w:numId="134" w16cid:durableId="821697117">
    <w:abstractNumId w:val="229"/>
  </w:num>
  <w:num w:numId="135" w16cid:durableId="142090753">
    <w:abstractNumId w:val="314"/>
  </w:num>
  <w:num w:numId="136" w16cid:durableId="1931035737">
    <w:abstractNumId w:val="378"/>
  </w:num>
  <w:num w:numId="137" w16cid:durableId="122045181">
    <w:abstractNumId w:val="58"/>
  </w:num>
  <w:num w:numId="138" w16cid:durableId="1282569679">
    <w:abstractNumId w:val="74"/>
  </w:num>
  <w:num w:numId="139" w16cid:durableId="52899042">
    <w:abstractNumId w:val="368"/>
  </w:num>
  <w:num w:numId="140" w16cid:durableId="481851833">
    <w:abstractNumId w:val="166"/>
  </w:num>
  <w:num w:numId="141" w16cid:durableId="817307613">
    <w:abstractNumId w:val="190"/>
  </w:num>
  <w:num w:numId="142" w16cid:durableId="87584256">
    <w:abstractNumId w:val="382"/>
  </w:num>
  <w:num w:numId="143" w16cid:durableId="872810985">
    <w:abstractNumId w:val="416"/>
  </w:num>
  <w:num w:numId="144" w16cid:durableId="65151586">
    <w:abstractNumId w:val="159"/>
  </w:num>
  <w:num w:numId="145" w16cid:durableId="1537960824">
    <w:abstractNumId w:val="181"/>
  </w:num>
  <w:num w:numId="146" w16cid:durableId="250430822">
    <w:abstractNumId w:val="201"/>
  </w:num>
  <w:num w:numId="147" w16cid:durableId="1528175349">
    <w:abstractNumId w:val="57"/>
  </w:num>
  <w:num w:numId="148" w16cid:durableId="1174494397">
    <w:abstractNumId w:val="370"/>
  </w:num>
  <w:num w:numId="149" w16cid:durableId="1003707103">
    <w:abstractNumId w:val="361"/>
  </w:num>
  <w:num w:numId="150" w16cid:durableId="792672431">
    <w:abstractNumId w:val="138"/>
  </w:num>
  <w:num w:numId="151" w16cid:durableId="426080486">
    <w:abstractNumId w:val="163"/>
  </w:num>
  <w:num w:numId="152" w16cid:durableId="906652192">
    <w:abstractNumId w:val="187"/>
  </w:num>
  <w:num w:numId="153" w16cid:durableId="2019380056">
    <w:abstractNumId w:val="124"/>
  </w:num>
  <w:num w:numId="154" w16cid:durableId="536548724">
    <w:abstractNumId w:val="82"/>
  </w:num>
  <w:num w:numId="155" w16cid:durableId="411512394">
    <w:abstractNumId w:val="230"/>
  </w:num>
  <w:num w:numId="156" w16cid:durableId="1736396887">
    <w:abstractNumId w:val="220"/>
  </w:num>
  <w:num w:numId="157" w16cid:durableId="917441882">
    <w:abstractNumId w:val="162"/>
  </w:num>
  <w:num w:numId="158" w16cid:durableId="1469206700">
    <w:abstractNumId w:val="407"/>
  </w:num>
  <w:num w:numId="159" w16cid:durableId="1973517602">
    <w:abstractNumId w:val="52"/>
  </w:num>
  <w:num w:numId="160" w16cid:durableId="388773026">
    <w:abstractNumId w:val="148"/>
  </w:num>
  <w:num w:numId="161" w16cid:durableId="1692873530">
    <w:abstractNumId w:val="197"/>
  </w:num>
  <w:num w:numId="162" w16cid:durableId="887956124">
    <w:abstractNumId w:val="311"/>
  </w:num>
  <w:num w:numId="163" w16cid:durableId="794521382">
    <w:abstractNumId w:val="288"/>
  </w:num>
  <w:num w:numId="164" w16cid:durableId="817068075">
    <w:abstractNumId w:val="183"/>
  </w:num>
  <w:num w:numId="165" w16cid:durableId="50927342">
    <w:abstractNumId w:val="130"/>
  </w:num>
  <w:num w:numId="166" w16cid:durableId="1084186470">
    <w:abstractNumId w:val="129"/>
  </w:num>
  <w:num w:numId="167" w16cid:durableId="53898382">
    <w:abstractNumId w:val="91"/>
  </w:num>
  <w:num w:numId="168" w16cid:durableId="1778864223">
    <w:abstractNumId w:val="49"/>
  </w:num>
  <w:num w:numId="169" w16cid:durableId="415518394">
    <w:abstractNumId w:val="27"/>
  </w:num>
  <w:num w:numId="170" w16cid:durableId="719010694">
    <w:abstractNumId w:val="46"/>
  </w:num>
  <w:num w:numId="171" w16cid:durableId="1766878553">
    <w:abstractNumId w:val="318"/>
  </w:num>
  <w:num w:numId="172" w16cid:durableId="1668899649">
    <w:abstractNumId w:val="329"/>
  </w:num>
  <w:num w:numId="173" w16cid:durableId="701368958">
    <w:abstractNumId w:val="200"/>
  </w:num>
  <w:num w:numId="174" w16cid:durableId="268438513">
    <w:abstractNumId w:val="37"/>
  </w:num>
  <w:num w:numId="175" w16cid:durableId="151876533">
    <w:abstractNumId w:val="401"/>
  </w:num>
  <w:num w:numId="176" w16cid:durableId="665402783">
    <w:abstractNumId w:val="117"/>
  </w:num>
  <w:num w:numId="177" w16cid:durableId="576983276">
    <w:abstractNumId w:val="71"/>
  </w:num>
  <w:num w:numId="178" w16cid:durableId="2012756996">
    <w:abstractNumId w:val="118"/>
  </w:num>
  <w:num w:numId="179" w16cid:durableId="2061518457">
    <w:abstractNumId w:val="252"/>
  </w:num>
  <w:num w:numId="180" w16cid:durableId="1090734834">
    <w:abstractNumId w:val="330"/>
  </w:num>
  <w:num w:numId="181" w16cid:durableId="120077083">
    <w:abstractNumId w:val="355"/>
  </w:num>
  <w:num w:numId="182" w16cid:durableId="216665852">
    <w:abstractNumId w:val="362"/>
  </w:num>
  <w:num w:numId="183" w16cid:durableId="1439911199">
    <w:abstractNumId w:val="198"/>
  </w:num>
  <w:num w:numId="184" w16cid:durableId="953252688">
    <w:abstractNumId w:val="24"/>
  </w:num>
  <w:num w:numId="185" w16cid:durableId="1433697526">
    <w:abstractNumId w:val="364"/>
  </w:num>
  <w:num w:numId="186" w16cid:durableId="164636189">
    <w:abstractNumId w:val="205"/>
  </w:num>
  <w:num w:numId="187" w16cid:durableId="1395204864">
    <w:abstractNumId w:val="227"/>
  </w:num>
  <w:num w:numId="188" w16cid:durableId="604308816">
    <w:abstractNumId w:val="3"/>
  </w:num>
  <w:num w:numId="189" w16cid:durableId="790440083">
    <w:abstractNumId w:val="8"/>
  </w:num>
  <w:num w:numId="190" w16cid:durableId="171187700">
    <w:abstractNumId w:val="109"/>
  </w:num>
  <w:num w:numId="191" w16cid:durableId="732653689">
    <w:abstractNumId w:val="93"/>
  </w:num>
  <w:num w:numId="192" w16cid:durableId="847259384">
    <w:abstractNumId w:val="317"/>
  </w:num>
  <w:num w:numId="193" w16cid:durableId="639073250">
    <w:abstractNumId w:val="280"/>
  </w:num>
  <w:num w:numId="194" w16cid:durableId="1750229898">
    <w:abstractNumId w:val="243"/>
  </w:num>
  <w:num w:numId="195" w16cid:durableId="2013338935">
    <w:abstractNumId w:val="50"/>
  </w:num>
  <w:num w:numId="196" w16cid:durableId="725763350">
    <w:abstractNumId w:val="295"/>
  </w:num>
  <w:num w:numId="197" w16cid:durableId="1442719850">
    <w:abstractNumId w:val="406"/>
  </w:num>
  <w:num w:numId="198" w16cid:durableId="2062904892">
    <w:abstractNumId w:val="222"/>
  </w:num>
  <w:num w:numId="199" w16cid:durableId="699471238">
    <w:abstractNumId w:val="269"/>
  </w:num>
  <w:num w:numId="200" w16cid:durableId="408961274">
    <w:abstractNumId w:val="69"/>
  </w:num>
  <w:num w:numId="201" w16cid:durableId="1320576133">
    <w:abstractNumId w:val="394"/>
  </w:num>
  <w:num w:numId="202" w16cid:durableId="1018459315">
    <w:abstractNumId w:val="277"/>
  </w:num>
  <w:num w:numId="203" w16cid:durableId="685793849">
    <w:abstractNumId w:val="160"/>
  </w:num>
  <w:num w:numId="204" w16cid:durableId="37047307">
    <w:abstractNumId w:val="217"/>
  </w:num>
  <w:num w:numId="205" w16cid:durableId="712508951">
    <w:abstractNumId w:val="417"/>
  </w:num>
  <w:num w:numId="206" w16cid:durableId="606814868">
    <w:abstractNumId w:val="103"/>
  </w:num>
  <w:num w:numId="207" w16cid:durableId="173497769">
    <w:abstractNumId w:val="255"/>
  </w:num>
  <w:num w:numId="208" w16cid:durableId="1509249359">
    <w:abstractNumId w:val="426"/>
  </w:num>
  <w:num w:numId="209" w16cid:durableId="1237326619">
    <w:abstractNumId w:val="203"/>
  </w:num>
  <w:num w:numId="210" w16cid:durableId="797846007">
    <w:abstractNumId w:val="306"/>
  </w:num>
  <w:num w:numId="211" w16cid:durableId="597450731">
    <w:abstractNumId w:val="137"/>
  </w:num>
  <w:num w:numId="212" w16cid:durableId="1792164860">
    <w:abstractNumId w:val="228"/>
  </w:num>
  <w:num w:numId="213" w16cid:durableId="75324975">
    <w:abstractNumId w:val="51"/>
  </w:num>
  <w:num w:numId="214" w16cid:durableId="127477897">
    <w:abstractNumId w:val="207"/>
  </w:num>
  <w:num w:numId="215" w16cid:durableId="817847417">
    <w:abstractNumId w:val="35"/>
  </w:num>
  <w:num w:numId="216" w16cid:durableId="1909802012">
    <w:abstractNumId w:val="180"/>
  </w:num>
  <w:num w:numId="217" w16cid:durableId="660154454">
    <w:abstractNumId w:val="20"/>
  </w:num>
  <w:num w:numId="218" w16cid:durableId="1590894690">
    <w:abstractNumId w:val="96"/>
  </w:num>
  <w:num w:numId="219" w16cid:durableId="1468820815">
    <w:abstractNumId w:val="425"/>
  </w:num>
  <w:num w:numId="220" w16cid:durableId="1083382739">
    <w:abstractNumId w:val="6"/>
  </w:num>
  <w:num w:numId="221" w16cid:durableId="1427070353">
    <w:abstractNumId w:val="53"/>
  </w:num>
  <w:num w:numId="222" w16cid:durableId="1138259014">
    <w:abstractNumId w:val="55"/>
  </w:num>
  <w:num w:numId="223" w16cid:durableId="520094758">
    <w:abstractNumId w:val="331"/>
  </w:num>
  <w:num w:numId="224" w16cid:durableId="536430020">
    <w:abstractNumId w:val="131"/>
  </w:num>
  <w:num w:numId="225" w16cid:durableId="940531894">
    <w:abstractNumId w:val="386"/>
  </w:num>
  <w:num w:numId="226" w16cid:durableId="336931816">
    <w:abstractNumId w:val="156"/>
  </w:num>
  <w:num w:numId="227" w16cid:durableId="84503106">
    <w:abstractNumId w:val="30"/>
  </w:num>
  <w:num w:numId="228" w16cid:durableId="1629898714">
    <w:abstractNumId w:val="284"/>
  </w:num>
  <w:num w:numId="229" w16cid:durableId="670698">
    <w:abstractNumId w:val="240"/>
  </w:num>
  <w:num w:numId="230" w16cid:durableId="698823401">
    <w:abstractNumId w:val="338"/>
  </w:num>
  <w:num w:numId="231" w16cid:durableId="1873571471">
    <w:abstractNumId w:val="254"/>
  </w:num>
  <w:num w:numId="232" w16cid:durableId="1079056434">
    <w:abstractNumId w:val="224"/>
  </w:num>
  <w:num w:numId="233" w16cid:durableId="723523787">
    <w:abstractNumId w:val="104"/>
  </w:num>
  <w:num w:numId="234" w16cid:durableId="963384965">
    <w:abstractNumId w:val="19"/>
  </w:num>
  <w:num w:numId="235" w16cid:durableId="379214235">
    <w:abstractNumId w:val="167"/>
  </w:num>
  <w:num w:numId="236" w16cid:durableId="611207187">
    <w:abstractNumId w:val="44"/>
  </w:num>
  <w:num w:numId="237" w16cid:durableId="1548686364">
    <w:abstractNumId w:val="9"/>
  </w:num>
  <w:num w:numId="238" w16cid:durableId="1664040606">
    <w:abstractNumId w:val="397"/>
  </w:num>
  <w:num w:numId="239" w16cid:durableId="1831478788">
    <w:abstractNumId w:val="293"/>
  </w:num>
  <w:num w:numId="240" w16cid:durableId="563837518">
    <w:abstractNumId w:val="42"/>
  </w:num>
  <w:num w:numId="241" w16cid:durableId="1202745525">
    <w:abstractNumId w:val="125"/>
  </w:num>
  <w:num w:numId="242" w16cid:durableId="53284306">
    <w:abstractNumId w:val="126"/>
  </w:num>
  <w:num w:numId="243" w16cid:durableId="1835296624">
    <w:abstractNumId w:val="206"/>
  </w:num>
  <w:num w:numId="244" w16cid:durableId="2138720098">
    <w:abstractNumId w:val="258"/>
  </w:num>
  <w:num w:numId="245" w16cid:durableId="1625424942">
    <w:abstractNumId w:val="344"/>
  </w:num>
  <w:num w:numId="246" w16cid:durableId="1225943188">
    <w:abstractNumId w:val="369"/>
  </w:num>
  <w:num w:numId="247" w16cid:durableId="1613632958">
    <w:abstractNumId w:val="199"/>
  </w:num>
  <w:num w:numId="248" w16cid:durableId="844902686">
    <w:abstractNumId w:val="7"/>
  </w:num>
  <w:num w:numId="249" w16cid:durableId="1444036441">
    <w:abstractNumId w:val="273"/>
  </w:num>
  <w:num w:numId="250" w16cid:durableId="1077629183">
    <w:abstractNumId w:val="211"/>
  </w:num>
  <w:num w:numId="251" w16cid:durableId="371461441">
    <w:abstractNumId w:val="10"/>
  </w:num>
  <w:num w:numId="252" w16cid:durableId="1092554824">
    <w:abstractNumId w:val="161"/>
  </w:num>
  <w:num w:numId="253" w16cid:durableId="249966092">
    <w:abstractNumId w:val="63"/>
  </w:num>
  <w:num w:numId="254" w16cid:durableId="1304045389">
    <w:abstractNumId w:val="92"/>
  </w:num>
  <w:num w:numId="255" w16cid:durableId="225648717">
    <w:abstractNumId w:val="135"/>
  </w:num>
  <w:num w:numId="256" w16cid:durableId="869874158">
    <w:abstractNumId w:val="399"/>
  </w:num>
  <w:num w:numId="257" w16cid:durableId="1077358233">
    <w:abstractNumId w:val="259"/>
  </w:num>
  <w:num w:numId="258" w16cid:durableId="1484932276">
    <w:abstractNumId w:val="234"/>
  </w:num>
  <w:num w:numId="259" w16cid:durableId="287049241">
    <w:abstractNumId w:val="56"/>
  </w:num>
  <w:num w:numId="260" w16cid:durableId="1007902974">
    <w:abstractNumId w:val="319"/>
  </w:num>
  <w:num w:numId="261" w16cid:durableId="597177230">
    <w:abstractNumId w:val="38"/>
  </w:num>
  <w:num w:numId="262" w16cid:durableId="1593005490">
    <w:abstractNumId w:val="239"/>
  </w:num>
  <w:num w:numId="263" w16cid:durableId="193202317">
    <w:abstractNumId w:val="23"/>
  </w:num>
  <w:num w:numId="264" w16cid:durableId="2134907598">
    <w:abstractNumId w:val="420"/>
  </w:num>
  <w:num w:numId="265" w16cid:durableId="1828131134">
    <w:abstractNumId w:val="409"/>
  </w:num>
  <w:num w:numId="266" w16cid:durableId="1311983379">
    <w:abstractNumId w:val="278"/>
  </w:num>
  <w:num w:numId="267" w16cid:durableId="1438866430">
    <w:abstractNumId w:val="356"/>
  </w:num>
  <w:num w:numId="268" w16cid:durableId="400909768">
    <w:abstractNumId w:val="152"/>
  </w:num>
  <w:num w:numId="269" w16cid:durableId="113450691">
    <w:abstractNumId w:val="316"/>
  </w:num>
  <w:num w:numId="270" w16cid:durableId="1318342429">
    <w:abstractNumId w:val="403"/>
  </w:num>
  <w:num w:numId="271" w16cid:durableId="189032593">
    <w:abstractNumId w:val="78"/>
  </w:num>
  <w:num w:numId="272" w16cid:durableId="1279408125">
    <w:abstractNumId w:val="251"/>
  </w:num>
  <w:num w:numId="273" w16cid:durableId="2088528615">
    <w:abstractNumId w:val="36"/>
  </w:num>
  <w:num w:numId="274" w16cid:durableId="252474030">
    <w:abstractNumId w:val="164"/>
  </w:num>
  <w:num w:numId="275" w16cid:durableId="1012412234">
    <w:abstractNumId w:val="212"/>
  </w:num>
  <w:num w:numId="276" w16cid:durableId="437721275">
    <w:abstractNumId w:val="223"/>
  </w:num>
  <w:num w:numId="277" w16cid:durableId="1288194835">
    <w:abstractNumId w:val="40"/>
  </w:num>
  <w:num w:numId="278" w16cid:durableId="979454562">
    <w:abstractNumId w:val="299"/>
  </w:num>
  <w:num w:numId="279" w16cid:durableId="936402884">
    <w:abstractNumId w:val="321"/>
  </w:num>
  <w:num w:numId="280" w16cid:durableId="500700165">
    <w:abstractNumId w:val="80"/>
  </w:num>
  <w:num w:numId="281" w16cid:durableId="321586873">
    <w:abstractNumId w:val="335"/>
  </w:num>
  <w:num w:numId="282" w16cid:durableId="1890605270">
    <w:abstractNumId w:val="146"/>
  </w:num>
  <w:num w:numId="283" w16cid:durableId="107505475">
    <w:abstractNumId w:val="341"/>
  </w:num>
  <w:num w:numId="284" w16cid:durableId="1231816387">
    <w:abstractNumId w:val="320"/>
  </w:num>
  <w:num w:numId="285" w16cid:durableId="1938978249">
    <w:abstractNumId w:val="147"/>
  </w:num>
  <w:num w:numId="286" w16cid:durableId="1087507574">
    <w:abstractNumId w:val="215"/>
  </w:num>
  <w:num w:numId="287" w16cid:durableId="459810660">
    <w:abstractNumId w:val="127"/>
  </w:num>
  <w:num w:numId="288" w16cid:durableId="618495268">
    <w:abstractNumId w:val="289"/>
  </w:num>
  <w:num w:numId="289" w16cid:durableId="1776360034">
    <w:abstractNumId w:val="389"/>
  </w:num>
  <w:num w:numId="290" w16cid:durableId="393357203">
    <w:abstractNumId w:val="261"/>
  </w:num>
  <w:num w:numId="291" w16cid:durableId="746151888">
    <w:abstractNumId w:val="95"/>
  </w:num>
  <w:num w:numId="292" w16cid:durableId="1773747238">
    <w:abstractNumId w:val="169"/>
  </w:num>
  <w:num w:numId="293" w16cid:durableId="825702589">
    <w:abstractNumId w:val="332"/>
  </w:num>
  <w:num w:numId="294" w16cid:durableId="533735512">
    <w:abstractNumId w:val="62"/>
  </w:num>
  <w:num w:numId="295" w16cid:durableId="2115898387">
    <w:abstractNumId w:val="32"/>
  </w:num>
  <w:num w:numId="296" w16cid:durableId="51269642">
    <w:abstractNumId w:val="154"/>
  </w:num>
  <w:num w:numId="297" w16cid:durableId="731199159">
    <w:abstractNumId w:val="419"/>
  </w:num>
  <w:num w:numId="298" w16cid:durableId="1881934970">
    <w:abstractNumId w:val="97"/>
  </w:num>
  <w:num w:numId="299" w16cid:durableId="397678265">
    <w:abstractNumId w:val="1"/>
  </w:num>
  <w:num w:numId="300" w16cid:durableId="139924974">
    <w:abstractNumId w:val="88"/>
  </w:num>
  <w:num w:numId="301" w16cid:durableId="1901792257">
    <w:abstractNumId w:val="90"/>
  </w:num>
  <w:num w:numId="302" w16cid:durableId="1746485867">
    <w:abstractNumId w:val="128"/>
  </w:num>
  <w:num w:numId="303" w16cid:durableId="275140688">
    <w:abstractNumId w:val="142"/>
  </w:num>
  <w:num w:numId="304" w16cid:durableId="2068528898">
    <w:abstractNumId w:val="232"/>
  </w:num>
  <w:num w:numId="305" w16cid:durableId="1858738469">
    <w:abstractNumId w:val="87"/>
  </w:num>
  <w:num w:numId="306" w16cid:durableId="2005739885">
    <w:abstractNumId w:val="102"/>
  </w:num>
  <w:num w:numId="307" w16cid:durableId="621575403">
    <w:abstractNumId w:val="383"/>
  </w:num>
  <w:num w:numId="308" w16cid:durableId="437994965">
    <w:abstractNumId w:val="157"/>
  </w:num>
  <w:num w:numId="309" w16cid:durableId="563570634">
    <w:abstractNumId w:val="158"/>
  </w:num>
  <w:num w:numId="310" w16cid:durableId="1563177311">
    <w:abstractNumId w:val="214"/>
  </w:num>
  <w:num w:numId="311" w16cid:durableId="753816821">
    <w:abstractNumId w:val="352"/>
  </w:num>
  <w:num w:numId="312" w16cid:durableId="271515916">
    <w:abstractNumId w:val="178"/>
  </w:num>
  <w:num w:numId="313" w16cid:durableId="945847813">
    <w:abstractNumId w:val="322"/>
  </w:num>
  <w:num w:numId="314" w16cid:durableId="1886988421">
    <w:abstractNumId w:val="189"/>
  </w:num>
  <w:num w:numId="315" w16cid:durableId="1828090830">
    <w:abstractNumId w:val="300"/>
  </w:num>
  <w:num w:numId="316" w16cid:durableId="359819450">
    <w:abstractNumId w:val="193"/>
  </w:num>
  <w:num w:numId="317" w16cid:durableId="851338728">
    <w:abstractNumId w:val="110"/>
  </w:num>
  <w:num w:numId="318" w16cid:durableId="1975285901">
    <w:abstractNumId w:val="11"/>
  </w:num>
  <w:num w:numId="319" w16cid:durableId="1220674569">
    <w:abstractNumId w:val="0"/>
  </w:num>
  <w:num w:numId="320" w16cid:durableId="123427712">
    <w:abstractNumId w:val="423"/>
  </w:num>
  <w:num w:numId="321" w16cid:durableId="1864778297">
    <w:abstractNumId w:val="250"/>
  </w:num>
  <w:num w:numId="322" w16cid:durableId="1246187222">
    <w:abstractNumId w:val="297"/>
  </w:num>
  <w:num w:numId="323" w16cid:durableId="1179655480">
    <w:abstractNumId w:val="372"/>
  </w:num>
  <w:num w:numId="324" w16cid:durableId="316303882">
    <w:abstractNumId w:val="123"/>
  </w:num>
  <w:num w:numId="325" w16cid:durableId="679697107">
    <w:abstractNumId w:val="150"/>
  </w:num>
  <w:num w:numId="326" w16cid:durableId="809443388">
    <w:abstractNumId w:val="377"/>
  </w:num>
  <w:num w:numId="327" w16cid:durableId="780804524">
    <w:abstractNumId w:val="31"/>
  </w:num>
  <w:num w:numId="328" w16cid:durableId="1909608238">
    <w:abstractNumId w:val="79"/>
  </w:num>
  <w:num w:numId="329" w16cid:durableId="1330522789">
    <w:abstractNumId w:val="249"/>
  </w:num>
  <w:num w:numId="330" w16cid:durableId="1626159896">
    <w:abstractNumId w:val="168"/>
  </w:num>
  <w:num w:numId="331" w16cid:durableId="1514419820">
    <w:abstractNumId w:val="84"/>
  </w:num>
  <w:num w:numId="332" w16cid:durableId="1732196380">
    <w:abstractNumId w:val="2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3" w16cid:durableId="555773914">
    <w:abstractNumId w:val="18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4" w16cid:durableId="900948149">
    <w:abstractNumId w:val="415"/>
    <w:lvlOverride w:ilvl="0">
      <w:startOverride w:val="3"/>
    </w:lvlOverride>
    <w:lvlOverride w:ilvl="1"/>
    <w:lvlOverride w:ilvl="2"/>
    <w:lvlOverride w:ilvl="3"/>
    <w:lvlOverride w:ilvl="4"/>
    <w:lvlOverride w:ilvl="5"/>
    <w:lvlOverride w:ilvl="6"/>
    <w:lvlOverride w:ilvl="7"/>
    <w:lvlOverride w:ilvl="8"/>
  </w:num>
  <w:num w:numId="335" w16cid:durableId="2145418905">
    <w:abstractNumId w:val="400"/>
  </w:num>
  <w:num w:numId="336" w16cid:durableId="371463212">
    <w:abstractNumId w:val="410"/>
  </w:num>
  <w:num w:numId="337" w16cid:durableId="1190754147">
    <w:abstractNumId w:val="219"/>
  </w:num>
  <w:num w:numId="338" w16cid:durableId="1271474578">
    <w:abstractNumId w:val="179"/>
  </w:num>
  <w:num w:numId="339" w16cid:durableId="1644701341">
    <w:abstractNumId w:val="210"/>
  </w:num>
  <w:num w:numId="340" w16cid:durableId="586498530">
    <w:abstractNumId w:val="276"/>
  </w:num>
  <w:num w:numId="341" w16cid:durableId="810710033">
    <w:abstractNumId w:val="381"/>
  </w:num>
  <w:num w:numId="342" w16cid:durableId="1903982731">
    <w:abstractNumId w:val="366"/>
  </w:num>
  <w:num w:numId="343" w16cid:durableId="2077824860">
    <w:abstractNumId w:val="70"/>
  </w:num>
  <w:num w:numId="344" w16cid:durableId="1470199588">
    <w:abstractNumId w:val="264"/>
  </w:num>
  <w:num w:numId="345" w16cid:durableId="536045606">
    <w:abstractNumId w:val="374"/>
  </w:num>
  <w:num w:numId="346" w16cid:durableId="2020085051">
    <w:abstractNumId w:val="221"/>
  </w:num>
  <w:num w:numId="347" w16cid:durableId="1802268561">
    <w:abstractNumId w:val="408"/>
  </w:num>
  <w:num w:numId="348" w16cid:durableId="209348617">
    <w:abstractNumId w:val="174"/>
  </w:num>
  <w:num w:numId="349" w16cid:durableId="258223913">
    <w:abstractNumId w:val="225"/>
  </w:num>
  <w:num w:numId="350" w16cid:durableId="1909874131">
    <w:abstractNumId w:val="18"/>
  </w:num>
  <w:num w:numId="351" w16cid:durableId="1291008429">
    <w:abstractNumId w:val="266"/>
  </w:num>
  <w:num w:numId="352" w16cid:durableId="1898394029">
    <w:abstractNumId w:val="151"/>
  </w:num>
  <w:num w:numId="353" w16cid:durableId="1396121291">
    <w:abstractNumId w:val="99"/>
  </w:num>
  <w:num w:numId="354" w16cid:durableId="176427661">
    <w:abstractNumId w:val="204"/>
  </w:num>
  <w:num w:numId="355" w16cid:durableId="381634306">
    <w:abstractNumId w:val="303"/>
  </w:num>
  <w:num w:numId="356" w16cid:durableId="1222054875">
    <w:abstractNumId w:val="353"/>
  </w:num>
  <w:num w:numId="357" w16cid:durableId="1559828298">
    <w:abstractNumId w:val="45"/>
  </w:num>
  <w:num w:numId="358" w16cid:durableId="1799954446">
    <w:abstractNumId w:val="12"/>
  </w:num>
  <w:num w:numId="359" w16cid:durableId="1999772491">
    <w:abstractNumId w:val="136"/>
  </w:num>
  <w:num w:numId="360" w16cid:durableId="701058513">
    <w:abstractNumId w:val="172"/>
  </w:num>
  <w:num w:numId="361" w16cid:durableId="489711259">
    <w:abstractNumId w:val="134"/>
  </w:num>
  <w:num w:numId="362" w16cid:durableId="1130898074">
    <w:abstractNumId w:val="165"/>
  </w:num>
  <w:num w:numId="363" w16cid:durableId="1457406805">
    <w:abstractNumId w:val="387"/>
  </w:num>
  <w:num w:numId="364" w16cid:durableId="337075945">
    <w:abstractNumId w:val="235"/>
  </w:num>
  <w:num w:numId="365" w16cid:durableId="1056511698">
    <w:abstractNumId w:val="144"/>
  </w:num>
  <w:num w:numId="366" w16cid:durableId="112526402">
    <w:abstractNumId w:val="175"/>
  </w:num>
  <w:num w:numId="367" w16cid:durableId="1027608284">
    <w:abstractNumId w:val="301"/>
  </w:num>
  <w:num w:numId="368" w16cid:durableId="1572811840">
    <w:abstractNumId w:val="61"/>
  </w:num>
  <w:num w:numId="369" w16cid:durableId="1769886988">
    <w:abstractNumId w:val="337"/>
  </w:num>
  <w:num w:numId="370" w16cid:durableId="1358968586">
    <w:abstractNumId w:val="100"/>
  </w:num>
  <w:num w:numId="371" w16cid:durableId="1263221992">
    <w:abstractNumId w:val="194"/>
  </w:num>
  <w:num w:numId="372" w16cid:durableId="2077361862">
    <w:abstractNumId w:val="39"/>
  </w:num>
  <w:num w:numId="373" w16cid:durableId="414284368">
    <w:abstractNumId w:val="22"/>
  </w:num>
  <w:num w:numId="374" w16cid:durableId="1140541101">
    <w:abstractNumId w:val="28"/>
  </w:num>
  <w:num w:numId="375" w16cid:durableId="1738698878">
    <w:abstractNumId w:val="307"/>
  </w:num>
  <w:num w:numId="376" w16cid:durableId="2058627829">
    <w:abstractNumId w:val="120"/>
  </w:num>
  <w:num w:numId="377" w16cid:durableId="320549743">
    <w:abstractNumId w:val="291"/>
  </w:num>
  <w:num w:numId="378" w16cid:durableId="428963796">
    <w:abstractNumId w:val="275"/>
  </w:num>
  <w:num w:numId="379" w16cid:durableId="1608149923">
    <w:abstractNumId w:val="89"/>
  </w:num>
  <w:num w:numId="380" w16cid:durableId="377515278">
    <w:abstractNumId w:val="304"/>
  </w:num>
  <w:num w:numId="381" w16cid:durableId="738791963">
    <w:abstractNumId w:val="376"/>
  </w:num>
  <w:num w:numId="382" w16cid:durableId="940726249">
    <w:abstractNumId w:val="367"/>
  </w:num>
  <w:num w:numId="383" w16cid:durableId="2067414301">
    <w:abstractNumId w:val="208"/>
  </w:num>
  <w:num w:numId="384" w16cid:durableId="2133087034">
    <w:abstractNumId w:val="283"/>
  </w:num>
  <w:num w:numId="385" w16cid:durableId="186413552">
    <w:abstractNumId w:val="350"/>
  </w:num>
  <w:num w:numId="386" w16cid:durableId="1880705369">
    <w:abstractNumId w:val="116"/>
  </w:num>
  <w:num w:numId="387" w16cid:durableId="463081207">
    <w:abstractNumId w:val="245"/>
  </w:num>
  <w:num w:numId="388" w16cid:durableId="875310441">
    <w:abstractNumId w:val="358"/>
  </w:num>
  <w:num w:numId="389" w16cid:durableId="85422665">
    <w:abstractNumId w:val="81"/>
  </w:num>
  <w:num w:numId="390" w16cid:durableId="1205603545">
    <w:abstractNumId w:val="17"/>
  </w:num>
  <w:num w:numId="391" w16cid:durableId="717172025">
    <w:abstractNumId w:val="186"/>
  </w:num>
  <w:num w:numId="392" w16cid:durableId="1916625462">
    <w:abstractNumId w:val="140"/>
  </w:num>
  <w:num w:numId="393" w16cid:durableId="976031564">
    <w:abstractNumId w:val="391"/>
  </w:num>
  <w:num w:numId="394" w16cid:durableId="216858745">
    <w:abstractNumId w:val="108"/>
  </w:num>
  <w:num w:numId="395" w16cid:durableId="1370910025">
    <w:abstractNumId w:val="395"/>
  </w:num>
  <w:num w:numId="396" w16cid:durableId="374431516">
    <w:abstractNumId w:val="238"/>
  </w:num>
  <w:num w:numId="397" w16cid:durableId="389689706">
    <w:abstractNumId w:val="153"/>
  </w:num>
  <w:num w:numId="398" w16cid:durableId="1807965120">
    <w:abstractNumId w:val="60"/>
  </w:num>
  <w:num w:numId="399" w16cid:durableId="1516115970">
    <w:abstractNumId w:val="241"/>
  </w:num>
  <w:num w:numId="400" w16cid:durableId="913976727">
    <w:abstractNumId w:val="263"/>
  </w:num>
  <w:num w:numId="401" w16cid:durableId="1800680306">
    <w:abstractNumId w:val="349"/>
  </w:num>
  <w:num w:numId="402" w16cid:durableId="488207722">
    <w:abstractNumId w:val="309"/>
  </w:num>
  <w:num w:numId="403" w16cid:durableId="1352954915">
    <w:abstractNumId w:val="41"/>
  </w:num>
  <w:num w:numId="404" w16cid:durableId="1935046843">
    <w:abstractNumId w:val="5"/>
  </w:num>
  <w:num w:numId="405" w16cid:durableId="1493106986">
    <w:abstractNumId w:val="15"/>
  </w:num>
  <w:num w:numId="406" w16cid:durableId="1269121944">
    <w:abstractNumId w:val="281"/>
  </w:num>
  <w:num w:numId="407" w16cid:durableId="516114873">
    <w:abstractNumId w:val="119"/>
  </w:num>
  <w:num w:numId="408" w16cid:durableId="437414561">
    <w:abstractNumId w:val="195"/>
  </w:num>
  <w:num w:numId="409" w16cid:durableId="134227160">
    <w:abstractNumId w:val="145"/>
  </w:num>
  <w:num w:numId="410" w16cid:durableId="1746494419">
    <w:abstractNumId w:val="340"/>
  </w:num>
  <w:num w:numId="411" w16cid:durableId="1948921619">
    <w:abstractNumId w:val="133"/>
  </w:num>
  <w:num w:numId="412" w16cid:durableId="1038050027">
    <w:abstractNumId w:val="47"/>
  </w:num>
  <w:num w:numId="413" w16cid:durableId="1171795135">
    <w:abstractNumId w:val="267"/>
  </w:num>
  <w:num w:numId="414" w16cid:durableId="319382436">
    <w:abstractNumId w:val="279"/>
  </w:num>
  <w:num w:numId="415" w16cid:durableId="1887639751">
    <w:abstractNumId w:val="122"/>
  </w:num>
  <w:num w:numId="416" w16cid:durableId="559369318">
    <w:abstractNumId w:val="226"/>
  </w:num>
  <w:num w:numId="417" w16cid:durableId="181556767">
    <w:abstractNumId w:val="380"/>
  </w:num>
  <w:num w:numId="418" w16cid:durableId="1695377109">
    <w:abstractNumId w:val="171"/>
  </w:num>
  <w:num w:numId="419" w16cid:durableId="713892914">
    <w:abstractNumId w:val="72"/>
  </w:num>
  <w:num w:numId="420" w16cid:durableId="2133938339">
    <w:abstractNumId w:val="427"/>
  </w:num>
  <w:num w:numId="421" w16cid:durableId="1371221898">
    <w:abstractNumId w:val="390"/>
  </w:num>
  <w:num w:numId="422" w16cid:durableId="1374890840">
    <w:abstractNumId w:val="113"/>
  </w:num>
  <w:num w:numId="423" w16cid:durableId="1493528036">
    <w:abstractNumId w:val="371"/>
  </w:num>
  <w:num w:numId="424" w16cid:durableId="1390031260">
    <w:abstractNumId w:val="247"/>
  </w:num>
  <w:num w:numId="425" w16cid:durableId="80493563">
    <w:abstractNumId w:val="287"/>
  </w:num>
  <w:num w:numId="426" w16cid:durableId="624166903">
    <w:abstractNumId w:val="105"/>
  </w:num>
  <w:num w:numId="427" w16cid:durableId="430009845">
    <w:abstractNumId w:val="402"/>
  </w:num>
  <w:num w:numId="428" w16cid:durableId="530415564">
    <w:abstractNumId w:val="262"/>
  </w:num>
  <w:num w:numId="429" w16cid:durableId="1447115413">
    <w:abstractNumId w:val="73"/>
  </w:num>
  <w:num w:numId="430" w16cid:durableId="2085518878">
    <w:abstractNumId w:val="354"/>
  </w:num>
  <w:numIdMacAtCleanup w:val="4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F25"/>
    <w:rsid w:val="00002DB3"/>
    <w:rsid w:val="00015DEB"/>
    <w:rsid w:val="00022638"/>
    <w:rsid w:val="00025314"/>
    <w:rsid w:val="00035891"/>
    <w:rsid w:val="00035FB0"/>
    <w:rsid w:val="00042039"/>
    <w:rsid w:val="00045C9E"/>
    <w:rsid w:val="00072C17"/>
    <w:rsid w:val="00086959"/>
    <w:rsid w:val="0009150E"/>
    <w:rsid w:val="000A493C"/>
    <w:rsid w:val="000C4B57"/>
    <w:rsid w:val="000E37D2"/>
    <w:rsid w:val="000F2EBD"/>
    <w:rsid w:val="001041C7"/>
    <w:rsid w:val="0011507C"/>
    <w:rsid w:val="00115D02"/>
    <w:rsid w:val="00116751"/>
    <w:rsid w:val="00123B31"/>
    <w:rsid w:val="00124E5C"/>
    <w:rsid w:val="00136BAF"/>
    <w:rsid w:val="0014074A"/>
    <w:rsid w:val="001437B3"/>
    <w:rsid w:val="00144C25"/>
    <w:rsid w:val="001460EF"/>
    <w:rsid w:val="001538CE"/>
    <w:rsid w:val="00155A43"/>
    <w:rsid w:val="00161C93"/>
    <w:rsid w:val="00173BF9"/>
    <w:rsid w:val="001815E6"/>
    <w:rsid w:val="00186C5F"/>
    <w:rsid w:val="001935BD"/>
    <w:rsid w:val="001A3CDB"/>
    <w:rsid w:val="001B48F0"/>
    <w:rsid w:val="001C5A45"/>
    <w:rsid w:val="001D40DA"/>
    <w:rsid w:val="001D44A7"/>
    <w:rsid w:val="001D72B5"/>
    <w:rsid w:val="00216B93"/>
    <w:rsid w:val="0023140E"/>
    <w:rsid w:val="002469D3"/>
    <w:rsid w:val="00246A92"/>
    <w:rsid w:val="00252BAA"/>
    <w:rsid w:val="0025712E"/>
    <w:rsid w:val="00260E8B"/>
    <w:rsid w:val="00262627"/>
    <w:rsid w:val="0026568B"/>
    <w:rsid w:val="00272E1C"/>
    <w:rsid w:val="0027512C"/>
    <w:rsid w:val="002A19F1"/>
    <w:rsid w:val="002A358A"/>
    <w:rsid w:val="002B585B"/>
    <w:rsid w:val="002D7D22"/>
    <w:rsid w:val="002E3112"/>
    <w:rsid w:val="002F1541"/>
    <w:rsid w:val="002F683C"/>
    <w:rsid w:val="003025DA"/>
    <w:rsid w:val="003055CE"/>
    <w:rsid w:val="003130FC"/>
    <w:rsid w:val="0033052E"/>
    <w:rsid w:val="0033670B"/>
    <w:rsid w:val="00340A8D"/>
    <w:rsid w:val="003462D9"/>
    <w:rsid w:val="003510C0"/>
    <w:rsid w:val="0035178C"/>
    <w:rsid w:val="00351E51"/>
    <w:rsid w:val="003565FF"/>
    <w:rsid w:val="003606A1"/>
    <w:rsid w:val="00360A28"/>
    <w:rsid w:val="003651CE"/>
    <w:rsid w:val="003739FF"/>
    <w:rsid w:val="00376566"/>
    <w:rsid w:val="00384C2A"/>
    <w:rsid w:val="00395D8B"/>
    <w:rsid w:val="003C2EB6"/>
    <w:rsid w:val="003C4372"/>
    <w:rsid w:val="003D3062"/>
    <w:rsid w:val="003F2DF0"/>
    <w:rsid w:val="003F60E8"/>
    <w:rsid w:val="00400D77"/>
    <w:rsid w:val="00412C71"/>
    <w:rsid w:val="0042718F"/>
    <w:rsid w:val="0042765C"/>
    <w:rsid w:val="00467389"/>
    <w:rsid w:val="0047198C"/>
    <w:rsid w:val="00473DA7"/>
    <w:rsid w:val="00477641"/>
    <w:rsid w:val="0049291D"/>
    <w:rsid w:val="00495945"/>
    <w:rsid w:val="004A1B66"/>
    <w:rsid w:val="004A6325"/>
    <w:rsid w:val="004B29E1"/>
    <w:rsid w:val="004D31B9"/>
    <w:rsid w:val="00505512"/>
    <w:rsid w:val="00507468"/>
    <w:rsid w:val="00511682"/>
    <w:rsid w:val="0051241F"/>
    <w:rsid w:val="00532364"/>
    <w:rsid w:val="00566054"/>
    <w:rsid w:val="005710C8"/>
    <w:rsid w:val="0057401E"/>
    <w:rsid w:val="00585814"/>
    <w:rsid w:val="00585F21"/>
    <w:rsid w:val="00593182"/>
    <w:rsid w:val="005B1B1C"/>
    <w:rsid w:val="005B767B"/>
    <w:rsid w:val="005D2740"/>
    <w:rsid w:val="005D3321"/>
    <w:rsid w:val="005E576D"/>
    <w:rsid w:val="005F266F"/>
    <w:rsid w:val="005F62C6"/>
    <w:rsid w:val="00612255"/>
    <w:rsid w:val="00612987"/>
    <w:rsid w:val="00632C31"/>
    <w:rsid w:val="00636131"/>
    <w:rsid w:val="0063699F"/>
    <w:rsid w:val="00640E2E"/>
    <w:rsid w:val="00651329"/>
    <w:rsid w:val="00656C0F"/>
    <w:rsid w:val="00660237"/>
    <w:rsid w:val="00661812"/>
    <w:rsid w:val="0066253F"/>
    <w:rsid w:val="0066601A"/>
    <w:rsid w:val="00671A94"/>
    <w:rsid w:val="0067544C"/>
    <w:rsid w:val="00687195"/>
    <w:rsid w:val="00694167"/>
    <w:rsid w:val="0069578B"/>
    <w:rsid w:val="006A792E"/>
    <w:rsid w:val="006B32E8"/>
    <w:rsid w:val="006B57F6"/>
    <w:rsid w:val="006D330C"/>
    <w:rsid w:val="006D76E9"/>
    <w:rsid w:val="006D79E9"/>
    <w:rsid w:val="0070725D"/>
    <w:rsid w:val="00713A1D"/>
    <w:rsid w:val="0071606E"/>
    <w:rsid w:val="00717840"/>
    <w:rsid w:val="00725B18"/>
    <w:rsid w:val="007630CC"/>
    <w:rsid w:val="00771C34"/>
    <w:rsid w:val="00781AE3"/>
    <w:rsid w:val="00784097"/>
    <w:rsid w:val="0079123B"/>
    <w:rsid w:val="007B350E"/>
    <w:rsid w:val="007B503B"/>
    <w:rsid w:val="007B570D"/>
    <w:rsid w:val="007C05FF"/>
    <w:rsid w:val="007F0F5A"/>
    <w:rsid w:val="007F796E"/>
    <w:rsid w:val="00807C5E"/>
    <w:rsid w:val="0082081F"/>
    <w:rsid w:val="00824E41"/>
    <w:rsid w:val="00844A35"/>
    <w:rsid w:val="008837D5"/>
    <w:rsid w:val="0088792F"/>
    <w:rsid w:val="00890268"/>
    <w:rsid w:val="00890AA4"/>
    <w:rsid w:val="008A4FA7"/>
    <w:rsid w:val="008B0A37"/>
    <w:rsid w:val="008B3CB4"/>
    <w:rsid w:val="008F2F25"/>
    <w:rsid w:val="008F663F"/>
    <w:rsid w:val="009016D9"/>
    <w:rsid w:val="00903FCD"/>
    <w:rsid w:val="009109ED"/>
    <w:rsid w:val="00925C61"/>
    <w:rsid w:val="009265D2"/>
    <w:rsid w:val="00930BAF"/>
    <w:rsid w:val="00942101"/>
    <w:rsid w:val="00945C0B"/>
    <w:rsid w:val="00970BD7"/>
    <w:rsid w:val="00991025"/>
    <w:rsid w:val="00993EA6"/>
    <w:rsid w:val="009A053C"/>
    <w:rsid w:val="009A4A99"/>
    <w:rsid w:val="009C113A"/>
    <w:rsid w:val="009C50AD"/>
    <w:rsid w:val="009D71A8"/>
    <w:rsid w:val="009E4BDD"/>
    <w:rsid w:val="009E726F"/>
    <w:rsid w:val="009F0437"/>
    <w:rsid w:val="009F1B50"/>
    <w:rsid w:val="00A03804"/>
    <w:rsid w:val="00A31E7D"/>
    <w:rsid w:val="00A341D5"/>
    <w:rsid w:val="00A405F3"/>
    <w:rsid w:val="00A500F9"/>
    <w:rsid w:val="00A559EB"/>
    <w:rsid w:val="00A65228"/>
    <w:rsid w:val="00A66953"/>
    <w:rsid w:val="00A757A8"/>
    <w:rsid w:val="00A770CD"/>
    <w:rsid w:val="00A822DC"/>
    <w:rsid w:val="00AA38CF"/>
    <w:rsid w:val="00AA45D9"/>
    <w:rsid w:val="00AA4BEC"/>
    <w:rsid w:val="00AB105B"/>
    <w:rsid w:val="00AB2C03"/>
    <w:rsid w:val="00AB647F"/>
    <w:rsid w:val="00AC0F7C"/>
    <w:rsid w:val="00AC6602"/>
    <w:rsid w:val="00AC75E2"/>
    <w:rsid w:val="00AE24DF"/>
    <w:rsid w:val="00AE2B58"/>
    <w:rsid w:val="00B01282"/>
    <w:rsid w:val="00B103BA"/>
    <w:rsid w:val="00B2097A"/>
    <w:rsid w:val="00B25FF5"/>
    <w:rsid w:val="00B276C4"/>
    <w:rsid w:val="00B424E5"/>
    <w:rsid w:val="00B47302"/>
    <w:rsid w:val="00B50574"/>
    <w:rsid w:val="00B52107"/>
    <w:rsid w:val="00B6471F"/>
    <w:rsid w:val="00B84FB4"/>
    <w:rsid w:val="00BA21C7"/>
    <w:rsid w:val="00BB7E7F"/>
    <w:rsid w:val="00BE1AC8"/>
    <w:rsid w:val="00BE45E3"/>
    <w:rsid w:val="00BE5865"/>
    <w:rsid w:val="00BF3106"/>
    <w:rsid w:val="00C052EF"/>
    <w:rsid w:val="00C1707A"/>
    <w:rsid w:val="00C20BF5"/>
    <w:rsid w:val="00C21741"/>
    <w:rsid w:val="00C21758"/>
    <w:rsid w:val="00C34334"/>
    <w:rsid w:val="00C35D81"/>
    <w:rsid w:val="00C4323C"/>
    <w:rsid w:val="00C51DF0"/>
    <w:rsid w:val="00C53702"/>
    <w:rsid w:val="00C70046"/>
    <w:rsid w:val="00C870B3"/>
    <w:rsid w:val="00C9165C"/>
    <w:rsid w:val="00C94170"/>
    <w:rsid w:val="00CA35C0"/>
    <w:rsid w:val="00CA4609"/>
    <w:rsid w:val="00CB1B82"/>
    <w:rsid w:val="00CB2EAA"/>
    <w:rsid w:val="00CC40FD"/>
    <w:rsid w:val="00CC6D96"/>
    <w:rsid w:val="00CC707D"/>
    <w:rsid w:val="00CF275B"/>
    <w:rsid w:val="00CF3784"/>
    <w:rsid w:val="00D01A01"/>
    <w:rsid w:val="00D1194A"/>
    <w:rsid w:val="00D12AD8"/>
    <w:rsid w:val="00D13705"/>
    <w:rsid w:val="00D21C9A"/>
    <w:rsid w:val="00D279A4"/>
    <w:rsid w:val="00D31976"/>
    <w:rsid w:val="00D32D79"/>
    <w:rsid w:val="00D43464"/>
    <w:rsid w:val="00D51E6E"/>
    <w:rsid w:val="00D56514"/>
    <w:rsid w:val="00D65F0E"/>
    <w:rsid w:val="00D70F67"/>
    <w:rsid w:val="00D76256"/>
    <w:rsid w:val="00D83C18"/>
    <w:rsid w:val="00D85DF7"/>
    <w:rsid w:val="00DA572F"/>
    <w:rsid w:val="00DB4FC1"/>
    <w:rsid w:val="00DF0815"/>
    <w:rsid w:val="00DF242B"/>
    <w:rsid w:val="00E00CBC"/>
    <w:rsid w:val="00E0275A"/>
    <w:rsid w:val="00E03946"/>
    <w:rsid w:val="00E05048"/>
    <w:rsid w:val="00E07AD2"/>
    <w:rsid w:val="00E1182B"/>
    <w:rsid w:val="00E11CDA"/>
    <w:rsid w:val="00E133FC"/>
    <w:rsid w:val="00E148C7"/>
    <w:rsid w:val="00E17C8B"/>
    <w:rsid w:val="00E43B3B"/>
    <w:rsid w:val="00E44743"/>
    <w:rsid w:val="00E82E0F"/>
    <w:rsid w:val="00E84AC6"/>
    <w:rsid w:val="00E939F1"/>
    <w:rsid w:val="00E96EFB"/>
    <w:rsid w:val="00EA1DD2"/>
    <w:rsid w:val="00EA7252"/>
    <w:rsid w:val="00EA74BF"/>
    <w:rsid w:val="00EC1306"/>
    <w:rsid w:val="00EC63A7"/>
    <w:rsid w:val="00EC6CF1"/>
    <w:rsid w:val="00EE33F8"/>
    <w:rsid w:val="00EE4B89"/>
    <w:rsid w:val="00F06583"/>
    <w:rsid w:val="00F11648"/>
    <w:rsid w:val="00F14931"/>
    <w:rsid w:val="00F162B8"/>
    <w:rsid w:val="00F23718"/>
    <w:rsid w:val="00F23EE4"/>
    <w:rsid w:val="00F31730"/>
    <w:rsid w:val="00F45796"/>
    <w:rsid w:val="00F53B65"/>
    <w:rsid w:val="00F665C3"/>
    <w:rsid w:val="00F8201C"/>
    <w:rsid w:val="00F822B4"/>
    <w:rsid w:val="00F865B4"/>
    <w:rsid w:val="00F90C86"/>
    <w:rsid w:val="00F916BE"/>
    <w:rsid w:val="00F94435"/>
    <w:rsid w:val="00F94492"/>
    <w:rsid w:val="00F94AC1"/>
    <w:rsid w:val="00FA37A7"/>
    <w:rsid w:val="00FA473D"/>
    <w:rsid w:val="00FB02FD"/>
    <w:rsid w:val="00FB2006"/>
    <w:rsid w:val="00FB2CBB"/>
    <w:rsid w:val="00FB77B9"/>
    <w:rsid w:val="00FC25BC"/>
    <w:rsid w:val="00FC2F72"/>
    <w:rsid w:val="00FD5FE1"/>
    <w:rsid w:val="00FE0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A4EEDA"/>
  <w15:chartTrackingRefBased/>
  <w15:docId w15:val="{6916839B-AB6C-4AB3-8DFF-65506BEF3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74A"/>
  </w:style>
  <w:style w:type="paragraph" w:styleId="Heading1">
    <w:name w:val="heading 1"/>
    <w:basedOn w:val="Normal"/>
    <w:next w:val="Normal"/>
    <w:link w:val="Heading1Char"/>
    <w:uiPriority w:val="9"/>
    <w:qFormat/>
    <w:rsid w:val="00F822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991025"/>
    <w:pPr>
      <w:keepNext/>
      <w:shd w:val="clear" w:color="auto" w:fill="FFFFFF"/>
      <w:tabs>
        <w:tab w:val="left" w:pos="567"/>
      </w:tabs>
      <w:spacing w:after="255" w:line="240" w:lineRule="auto"/>
      <w:ind w:left="343" w:hanging="343"/>
      <w:jc w:val="center"/>
      <w:outlineLvl w:val="1"/>
    </w:pPr>
    <w:rPr>
      <w:rFonts w:ascii="Times New Roman" w:eastAsia="Times New Roman" w:hAnsi="Times New Roman" w:cs="Times New Roman"/>
      <w:b/>
      <w:iCs/>
      <w:kern w:val="0"/>
      <w:sz w:val="24"/>
      <w:szCs w:val="24"/>
      <w:lang w:val="en-GB"/>
      <w14:ligatures w14:val="none"/>
    </w:rPr>
  </w:style>
  <w:style w:type="paragraph" w:styleId="Heading3">
    <w:name w:val="heading 3"/>
    <w:basedOn w:val="Normal"/>
    <w:next w:val="Normal"/>
    <w:link w:val="Heading3Char"/>
    <w:uiPriority w:val="9"/>
    <w:unhideWhenUsed/>
    <w:qFormat/>
    <w:rsid w:val="00F822B4"/>
    <w:pPr>
      <w:keepNext/>
      <w:keepLines/>
      <w:spacing w:before="40" w:after="0" w:line="276" w:lineRule="auto"/>
      <w:outlineLvl w:val="2"/>
    </w:pPr>
    <w:rPr>
      <w:rFonts w:ascii="Cambria" w:eastAsia="Times New Roman" w:hAnsi="Cambria" w:cs="Times New Roman"/>
      <w:color w:val="243F60"/>
      <w:kern w:val="0"/>
      <w:sz w:val="24"/>
      <w:szCs w:val="24"/>
      <w14:ligatures w14:val="none"/>
    </w:rPr>
  </w:style>
  <w:style w:type="paragraph" w:styleId="Heading4">
    <w:name w:val="heading 4"/>
    <w:basedOn w:val="Normal"/>
    <w:next w:val="Normal"/>
    <w:link w:val="Heading4Char"/>
    <w:uiPriority w:val="9"/>
    <w:unhideWhenUsed/>
    <w:qFormat/>
    <w:rsid w:val="00E11CDA"/>
    <w:pPr>
      <w:keepNext/>
      <w:spacing w:before="240" w:after="60" w:line="240" w:lineRule="auto"/>
      <w:outlineLvl w:val="3"/>
    </w:pPr>
    <w:rPr>
      <w:rFonts w:ascii="Calibri" w:eastAsia="Times New Roman" w:hAnsi="Calibri" w:cs="Times New Roman"/>
      <w:b/>
      <w:bCs/>
      <w:kern w:val="0"/>
      <w:sz w:val="28"/>
      <w:szCs w:val="28"/>
      <w14:ligatures w14:val="none"/>
    </w:rPr>
  </w:style>
  <w:style w:type="paragraph" w:styleId="Heading5">
    <w:name w:val="heading 5"/>
    <w:basedOn w:val="Normal"/>
    <w:next w:val="Normal"/>
    <w:link w:val="Heading5Char"/>
    <w:uiPriority w:val="9"/>
    <w:unhideWhenUsed/>
    <w:qFormat/>
    <w:rsid w:val="00E11CDA"/>
    <w:pPr>
      <w:spacing w:before="240" w:after="60" w:line="240" w:lineRule="auto"/>
      <w:outlineLvl w:val="4"/>
    </w:pPr>
    <w:rPr>
      <w:rFonts w:ascii="Calibri" w:eastAsia="Times New Roman" w:hAnsi="Calibri" w:cs="Times New Roman"/>
      <w:b/>
      <w:bCs/>
      <w:i/>
      <w:iCs/>
      <w:kern w:val="0"/>
      <w:sz w:val="26"/>
      <w:szCs w:val="26"/>
      <w14:ligatures w14:val="none"/>
    </w:rPr>
  </w:style>
  <w:style w:type="paragraph" w:styleId="Heading6">
    <w:name w:val="heading 6"/>
    <w:basedOn w:val="Normal"/>
    <w:next w:val="Normal"/>
    <w:link w:val="Heading6Char"/>
    <w:uiPriority w:val="9"/>
    <w:semiHidden/>
    <w:unhideWhenUsed/>
    <w:qFormat/>
    <w:rsid w:val="00E11CDA"/>
    <w:pPr>
      <w:keepNext/>
      <w:keepLines/>
      <w:widowControl w:val="0"/>
      <w:autoSpaceDE w:val="0"/>
      <w:autoSpaceDN w:val="0"/>
      <w:spacing w:before="200" w:after="40" w:line="240" w:lineRule="auto"/>
      <w:outlineLvl w:val="5"/>
    </w:pPr>
    <w:rPr>
      <w:rFonts w:ascii="Times New Roman" w:eastAsia="Times New Roman" w:hAnsi="Times New Roman" w:cs="Times New Roman"/>
      <w:b/>
      <w:kern w:val="0"/>
      <w:sz w:val="20"/>
      <w:szCs w:val="20"/>
      <w:lang w:eastAsia="en-GB"/>
      <w14:ligatures w14:val="none"/>
    </w:rPr>
  </w:style>
  <w:style w:type="paragraph" w:styleId="Heading7">
    <w:name w:val="heading 7"/>
    <w:basedOn w:val="Normal"/>
    <w:next w:val="Normal"/>
    <w:link w:val="Heading7Char"/>
    <w:uiPriority w:val="9"/>
    <w:semiHidden/>
    <w:unhideWhenUsed/>
    <w:qFormat/>
    <w:rsid w:val="004A6325"/>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325"/>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B647F"/>
    <w:pPr>
      <w:keepNext/>
      <w:spacing w:after="0" w:line="276" w:lineRule="auto"/>
      <w:contextualSpacing/>
      <w:outlineLvl w:val="8"/>
    </w:pPr>
    <w:rPr>
      <w:rFonts w:ascii="Times New Roman" w:eastAsia="Times New Roman" w:hAnsi="Times New Roman" w:cs="Times New Roman"/>
      <w:b/>
      <w:kern w:val="28"/>
      <w:sz w:val="24"/>
      <w:szCs w:val="24"/>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1025"/>
    <w:rPr>
      <w:rFonts w:ascii="Times New Roman" w:eastAsia="Times New Roman" w:hAnsi="Times New Roman" w:cs="Times New Roman"/>
      <w:b/>
      <w:iCs/>
      <w:kern w:val="0"/>
      <w:sz w:val="24"/>
      <w:szCs w:val="24"/>
      <w:shd w:val="clear" w:color="auto" w:fill="FFFFFF"/>
      <w:lang w:val="en-GB"/>
      <w14:ligatures w14:val="none"/>
    </w:rPr>
  </w:style>
  <w:style w:type="table" w:styleId="TableGrid">
    <w:name w:val="Table Grid"/>
    <w:basedOn w:val="TableNormal"/>
    <w:uiPriority w:val="59"/>
    <w:qFormat/>
    <w:rsid w:val="00890AA4"/>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890AA4"/>
    <w:pPr>
      <w:spacing w:after="120" w:line="285" w:lineRule="auto"/>
      <w:ind w:left="720"/>
      <w:contextualSpacing/>
    </w:pPr>
    <w:rPr>
      <w:rFonts w:ascii="Times New Roman" w:eastAsia="Times New Roman" w:hAnsi="Times New Roman" w:cs="Times New Roman"/>
      <w:color w:val="000000"/>
      <w:kern w:val="28"/>
      <w:sz w:val="24"/>
      <w:szCs w:val="20"/>
      <w14:ligatures w14:val="none"/>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890AA4"/>
    <w:rPr>
      <w:rFonts w:ascii="Times New Roman" w:eastAsia="Times New Roman" w:hAnsi="Times New Roman" w:cs="Times New Roman"/>
      <w:color w:val="000000"/>
      <w:kern w:val="28"/>
      <w:sz w:val="24"/>
      <w:szCs w:val="20"/>
      <w14:ligatures w14:val="none"/>
    </w:rPr>
  </w:style>
  <w:style w:type="character" w:customStyle="1" w:styleId="Heading1Char">
    <w:name w:val="Heading 1 Char"/>
    <w:basedOn w:val="DefaultParagraphFont"/>
    <w:link w:val="Heading1"/>
    <w:uiPriority w:val="9"/>
    <w:rsid w:val="00F822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822B4"/>
    <w:rPr>
      <w:rFonts w:ascii="Cambria" w:eastAsia="Times New Roman" w:hAnsi="Cambria" w:cs="Times New Roman"/>
      <w:color w:val="243F60"/>
      <w:kern w:val="0"/>
      <w:sz w:val="24"/>
      <w:szCs w:val="24"/>
      <w14:ligatures w14:val="none"/>
    </w:rPr>
  </w:style>
  <w:style w:type="numbering" w:customStyle="1" w:styleId="NoList1">
    <w:name w:val="No List1"/>
    <w:next w:val="NoList"/>
    <w:uiPriority w:val="99"/>
    <w:semiHidden/>
    <w:unhideWhenUsed/>
    <w:rsid w:val="00F822B4"/>
  </w:style>
  <w:style w:type="paragraph" w:styleId="BalloonText">
    <w:name w:val="Balloon Text"/>
    <w:basedOn w:val="Normal"/>
    <w:link w:val="BalloonTextChar"/>
    <w:unhideWhenUsed/>
    <w:rsid w:val="00F822B4"/>
    <w:pPr>
      <w:spacing w:after="0" w:line="240" w:lineRule="auto"/>
    </w:pPr>
    <w:rPr>
      <w:rFonts w:ascii="Tahoma" w:eastAsia="Calibri" w:hAnsi="Tahoma" w:cs="Tahoma"/>
      <w:kern w:val="0"/>
      <w:sz w:val="16"/>
      <w:szCs w:val="16"/>
      <w14:ligatures w14:val="none"/>
    </w:rPr>
  </w:style>
  <w:style w:type="character" w:customStyle="1" w:styleId="BalloonTextChar">
    <w:name w:val="Balloon Text Char"/>
    <w:basedOn w:val="DefaultParagraphFont"/>
    <w:link w:val="BalloonText"/>
    <w:rsid w:val="00F822B4"/>
    <w:rPr>
      <w:rFonts w:ascii="Tahoma" w:eastAsia="Calibri" w:hAnsi="Tahoma" w:cs="Tahoma"/>
      <w:kern w:val="0"/>
      <w:sz w:val="16"/>
      <w:szCs w:val="16"/>
      <w14:ligatures w14:val="none"/>
    </w:rPr>
  </w:style>
  <w:style w:type="character" w:styleId="Emphasis">
    <w:name w:val="Emphasis"/>
    <w:uiPriority w:val="20"/>
    <w:qFormat/>
    <w:rsid w:val="00F822B4"/>
    <w:rPr>
      <w:i/>
      <w:iCs/>
    </w:rPr>
  </w:style>
  <w:style w:type="character" w:customStyle="1" w:styleId="tgc">
    <w:name w:val="_tgc"/>
    <w:qFormat/>
    <w:rsid w:val="00F822B4"/>
  </w:style>
  <w:style w:type="paragraph" w:styleId="NormalWeb">
    <w:name w:val="Normal (Web)"/>
    <w:basedOn w:val="Normal"/>
    <w:uiPriority w:val="99"/>
    <w:unhideWhenUsed/>
    <w:qFormat/>
    <w:rsid w:val="00F822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uiPriority w:val="99"/>
    <w:unhideWhenUsed/>
    <w:qFormat/>
    <w:rsid w:val="00F822B4"/>
    <w:rPr>
      <w:color w:val="0000FF"/>
      <w:u w:val="single"/>
    </w:rPr>
  </w:style>
  <w:style w:type="paragraph" w:styleId="NoSpacing">
    <w:name w:val="No Spacing"/>
    <w:link w:val="NoSpacingChar"/>
    <w:uiPriority w:val="1"/>
    <w:qFormat/>
    <w:rsid w:val="00F822B4"/>
    <w:pPr>
      <w:spacing w:after="0" w:line="240" w:lineRule="auto"/>
      <w:ind w:left="714" w:hanging="357"/>
    </w:pPr>
    <w:rPr>
      <w:rFonts w:ascii="Calibri" w:eastAsia="Times New Roman" w:hAnsi="Calibri" w:cs="Times New Roman"/>
      <w:kern w:val="0"/>
      <w14:ligatures w14:val="none"/>
    </w:rPr>
  </w:style>
  <w:style w:type="character" w:customStyle="1" w:styleId="NoSpacingChar">
    <w:name w:val="No Spacing Char"/>
    <w:link w:val="NoSpacing"/>
    <w:uiPriority w:val="1"/>
    <w:qFormat/>
    <w:rsid w:val="00F822B4"/>
    <w:rPr>
      <w:rFonts w:ascii="Calibri" w:eastAsia="Times New Roman" w:hAnsi="Calibri" w:cs="Times New Roman"/>
      <w:kern w:val="0"/>
      <w14:ligatures w14:val="none"/>
    </w:rPr>
  </w:style>
  <w:style w:type="paragraph" w:styleId="TOCHeading">
    <w:name w:val="TOC Heading"/>
    <w:basedOn w:val="Heading1"/>
    <w:next w:val="Normal"/>
    <w:uiPriority w:val="39"/>
    <w:unhideWhenUsed/>
    <w:qFormat/>
    <w:rsid w:val="00F822B4"/>
    <w:pPr>
      <w:outlineLvl w:val="9"/>
    </w:pPr>
    <w:rPr>
      <w:rFonts w:ascii="Cambria" w:eastAsia="Times New Roman" w:hAnsi="Cambria" w:cs="Times New Roman"/>
      <w:color w:val="365F91"/>
      <w:kern w:val="0"/>
      <w14:ligatures w14:val="none"/>
    </w:rPr>
  </w:style>
  <w:style w:type="paragraph" w:styleId="TOC2">
    <w:name w:val="toc 2"/>
    <w:basedOn w:val="Normal"/>
    <w:next w:val="Normal"/>
    <w:autoRedefine/>
    <w:uiPriority w:val="39"/>
    <w:unhideWhenUsed/>
    <w:qFormat/>
    <w:rsid w:val="00F822B4"/>
    <w:pPr>
      <w:spacing w:after="100" w:line="285" w:lineRule="auto"/>
      <w:jc w:val="center"/>
    </w:pPr>
    <w:rPr>
      <w:rFonts w:ascii="Calibri" w:eastAsia="Times New Roman" w:hAnsi="Calibri" w:cs="Times New Roman"/>
      <w:b/>
      <w:bCs/>
      <w:kern w:val="0"/>
      <w14:ligatures w14:val="none"/>
    </w:rPr>
  </w:style>
  <w:style w:type="paragraph" w:styleId="TOC1">
    <w:name w:val="toc 1"/>
    <w:basedOn w:val="Normal"/>
    <w:next w:val="Normal"/>
    <w:autoRedefine/>
    <w:uiPriority w:val="39"/>
    <w:unhideWhenUsed/>
    <w:qFormat/>
    <w:rsid w:val="00F822B4"/>
    <w:pPr>
      <w:spacing w:after="100"/>
    </w:pPr>
    <w:rPr>
      <w:rFonts w:ascii="Calibri" w:eastAsia="Times New Roman" w:hAnsi="Calibri" w:cs="Times New Roman"/>
      <w:kern w:val="0"/>
      <w14:ligatures w14:val="none"/>
    </w:rPr>
  </w:style>
  <w:style w:type="paragraph" w:styleId="TOC3">
    <w:name w:val="toc 3"/>
    <w:basedOn w:val="Normal"/>
    <w:next w:val="Normal"/>
    <w:autoRedefine/>
    <w:uiPriority w:val="39"/>
    <w:unhideWhenUsed/>
    <w:rsid w:val="00F822B4"/>
    <w:pPr>
      <w:spacing w:after="100"/>
      <w:ind w:left="440"/>
    </w:pPr>
    <w:rPr>
      <w:rFonts w:ascii="Calibri" w:eastAsia="Times New Roman" w:hAnsi="Calibri" w:cs="Times New Roman"/>
      <w:kern w:val="0"/>
      <w14:ligatures w14:val="none"/>
    </w:rPr>
  </w:style>
  <w:style w:type="paragraph" w:styleId="Header">
    <w:name w:val="header"/>
    <w:basedOn w:val="Normal"/>
    <w:link w:val="HeaderChar"/>
    <w:uiPriority w:val="99"/>
    <w:unhideWhenUsed/>
    <w:qFormat/>
    <w:rsid w:val="00F822B4"/>
    <w:pPr>
      <w:tabs>
        <w:tab w:val="center" w:pos="4513"/>
        <w:tab w:val="right" w:pos="9026"/>
      </w:tabs>
      <w:spacing w:after="0" w:line="240" w:lineRule="auto"/>
      <w:ind w:left="714" w:hanging="357"/>
    </w:pPr>
    <w:rPr>
      <w:rFonts w:ascii="Times New Roman" w:eastAsia="Calibri" w:hAnsi="Times New Roman" w:cs="Times New Roman"/>
      <w:kern w:val="0"/>
      <w:sz w:val="24"/>
      <w:lang w:val="en-GB"/>
      <w14:ligatures w14:val="none"/>
    </w:rPr>
  </w:style>
  <w:style w:type="character" w:customStyle="1" w:styleId="HeaderChar">
    <w:name w:val="Header Char"/>
    <w:basedOn w:val="DefaultParagraphFont"/>
    <w:link w:val="Header"/>
    <w:uiPriority w:val="99"/>
    <w:rsid w:val="00F822B4"/>
    <w:rPr>
      <w:rFonts w:ascii="Times New Roman" w:eastAsia="Calibri" w:hAnsi="Times New Roman" w:cs="Times New Roman"/>
      <w:kern w:val="0"/>
      <w:sz w:val="24"/>
      <w:lang w:val="en-GB"/>
      <w14:ligatures w14:val="none"/>
    </w:rPr>
  </w:style>
  <w:style w:type="paragraph" w:styleId="Footer">
    <w:name w:val="footer"/>
    <w:basedOn w:val="Normal"/>
    <w:link w:val="FooterChar"/>
    <w:uiPriority w:val="99"/>
    <w:unhideWhenUsed/>
    <w:qFormat/>
    <w:rsid w:val="00F822B4"/>
    <w:pPr>
      <w:tabs>
        <w:tab w:val="center" w:pos="4513"/>
        <w:tab w:val="right" w:pos="9026"/>
      </w:tabs>
      <w:spacing w:after="0" w:line="240" w:lineRule="auto"/>
      <w:ind w:left="714" w:hanging="357"/>
    </w:pPr>
    <w:rPr>
      <w:rFonts w:ascii="Times New Roman" w:eastAsia="Calibri" w:hAnsi="Times New Roman" w:cs="Times New Roman"/>
      <w:kern w:val="0"/>
      <w:sz w:val="24"/>
      <w:lang w:val="en-GB"/>
      <w14:ligatures w14:val="none"/>
    </w:rPr>
  </w:style>
  <w:style w:type="character" w:customStyle="1" w:styleId="FooterChar">
    <w:name w:val="Footer Char"/>
    <w:basedOn w:val="DefaultParagraphFont"/>
    <w:link w:val="Footer"/>
    <w:uiPriority w:val="99"/>
    <w:rsid w:val="00F822B4"/>
    <w:rPr>
      <w:rFonts w:ascii="Times New Roman" w:eastAsia="Calibri" w:hAnsi="Times New Roman" w:cs="Times New Roman"/>
      <w:kern w:val="0"/>
      <w:sz w:val="24"/>
      <w:lang w:val="en-GB"/>
      <w14:ligatures w14:val="none"/>
    </w:rPr>
  </w:style>
  <w:style w:type="table" w:customStyle="1" w:styleId="TableGrid0">
    <w:name w:val="TableGrid"/>
    <w:rsid w:val="00F822B4"/>
    <w:pPr>
      <w:spacing w:after="0" w:line="240" w:lineRule="auto"/>
    </w:pPr>
    <w:rPr>
      <w:rFonts w:ascii="Calibri" w:eastAsia="Times New Roman" w:hAnsi="Calibri" w:cs="Times New Roman"/>
      <w:kern w:val="0"/>
      <w14:ligatures w14:val="none"/>
    </w:rPr>
    <w:tblPr>
      <w:tblCellMar>
        <w:top w:w="0" w:type="dxa"/>
        <w:left w:w="0" w:type="dxa"/>
        <w:bottom w:w="0" w:type="dxa"/>
        <w:right w:w="0" w:type="dxa"/>
      </w:tblCellMar>
    </w:tblPr>
  </w:style>
  <w:style w:type="character" w:styleId="CommentReference">
    <w:name w:val="annotation reference"/>
    <w:uiPriority w:val="99"/>
    <w:unhideWhenUsed/>
    <w:rsid w:val="00F822B4"/>
    <w:rPr>
      <w:sz w:val="16"/>
      <w:szCs w:val="16"/>
    </w:rPr>
  </w:style>
  <w:style w:type="paragraph" w:styleId="CommentText">
    <w:name w:val="annotation text"/>
    <w:basedOn w:val="Normal"/>
    <w:link w:val="CommentTextChar"/>
    <w:uiPriority w:val="99"/>
    <w:unhideWhenUsed/>
    <w:qFormat/>
    <w:rsid w:val="00F822B4"/>
    <w:pPr>
      <w:spacing w:after="200" w:line="240" w:lineRule="auto"/>
    </w:pPr>
    <w:rPr>
      <w:rFonts w:ascii="Calibri" w:eastAsia="Calibri" w:hAnsi="Calibri" w:cs="Times New Roman"/>
      <w:kern w:val="0"/>
      <w:sz w:val="20"/>
      <w:szCs w:val="20"/>
      <w14:ligatures w14:val="none"/>
    </w:rPr>
  </w:style>
  <w:style w:type="character" w:customStyle="1" w:styleId="CommentTextChar">
    <w:name w:val="Comment Text Char"/>
    <w:basedOn w:val="DefaultParagraphFont"/>
    <w:link w:val="CommentText"/>
    <w:uiPriority w:val="99"/>
    <w:qFormat/>
    <w:rsid w:val="00F822B4"/>
    <w:rPr>
      <w:rFonts w:ascii="Calibri" w:eastAsia="Calibri" w:hAnsi="Calibri" w:cs="Times New Roman"/>
      <w:kern w:val="0"/>
      <w:sz w:val="20"/>
      <w:szCs w:val="20"/>
      <w14:ligatures w14:val="none"/>
    </w:rPr>
  </w:style>
  <w:style w:type="paragraph" w:styleId="CommentSubject">
    <w:name w:val="annotation subject"/>
    <w:basedOn w:val="CommentText"/>
    <w:next w:val="CommentText"/>
    <w:link w:val="CommentSubjectChar"/>
    <w:uiPriority w:val="99"/>
    <w:unhideWhenUsed/>
    <w:qFormat/>
    <w:rsid w:val="00F822B4"/>
    <w:rPr>
      <w:b/>
      <w:bCs/>
    </w:rPr>
  </w:style>
  <w:style w:type="character" w:customStyle="1" w:styleId="CommentSubjectChar">
    <w:name w:val="Comment Subject Char"/>
    <w:basedOn w:val="CommentTextChar"/>
    <w:link w:val="CommentSubject"/>
    <w:uiPriority w:val="99"/>
    <w:qFormat/>
    <w:rsid w:val="00F822B4"/>
    <w:rPr>
      <w:rFonts w:ascii="Calibri" w:eastAsia="Calibri" w:hAnsi="Calibri" w:cs="Times New Roman"/>
      <w:b/>
      <w:bCs/>
      <w:kern w:val="0"/>
      <w:sz w:val="20"/>
      <w:szCs w:val="20"/>
      <w14:ligatures w14:val="none"/>
    </w:rPr>
  </w:style>
  <w:style w:type="paragraph" w:customStyle="1" w:styleId="TableParagraph">
    <w:name w:val="Table Paragraph"/>
    <w:basedOn w:val="Normal"/>
    <w:uiPriority w:val="1"/>
    <w:qFormat/>
    <w:rsid w:val="00F822B4"/>
    <w:pPr>
      <w:widowControl w:val="0"/>
      <w:autoSpaceDE w:val="0"/>
      <w:autoSpaceDN w:val="0"/>
      <w:spacing w:before="80" w:after="0" w:line="240" w:lineRule="auto"/>
      <w:ind w:left="107"/>
    </w:pPr>
    <w:rPr>
      <w:rFonts w:ascii="Georgia" w:eastAsia="Georgia" w:hAnsi="Georgia" w:cs="Georgia"/>
      <w:kern w:val="0"/>
      <w:lang w:bidi="en-US"/>
      <w14:ligatures w14:val="none"/>
    </w:rPr>
  </w:style>
  <w:style w:type="paragraph" w:customStyle="1" w:styleId="elementperfxhead">
    <w:name w:val="elementperfx head"/>
    <w:basedOn w:val="Normal"/>
    <w:rsid w:val="00F822B4"/>
    <w:pPr>
      <w:spacing w:after="0" w:line="240" w:lineRule="auto"/>
      <w:ind w:right="-28"/>
    </w:pPr>
    <w:rPr>
      <w:rFonts w:ascii="Arial Narrow" w:eastAsia="Times New Roman" w:hAnsi="Arial Narrow" w:cs="Times New Roman"/>
      <w:b/>
      <w:noProof/>
      <w:kern w:val="0"/>
      <w:sz w:val="16"/>
      <w:szCs w:val="20"/>
      <w14:ligatures w14:val="none"/>
    </w:rPr>
  </w:style>
  <w:style w:type="paragraph" w:styleId="BodyText">
    <w:name w:val="Body Text"/>
    <w:basedOn w:val="Normal"/>
    <w:link w:val="BodyTextChar"/>
    <w:uiPriority w:val="1"/>
    <w:qFormat/>
    <w:rsid w:val="00F822B4"/>
    <w:pPr>
      <w:spacing w:after="0" w:line="240" w:lineRule="auto"/>
      <w:ind w:right="749"/>
    </w:pPr>
    <w:rPr>
      <w:rFonts w:ascii="Arial" w:eastAsia="Times New Roman" w:hAnsi="Arial" w:cs="Times New Roman"/>
      <w:kern w:val="0"/>
      <w:sz w:val="24"/>
      <w:szCs w:val="20"/>
      <w14:ligatures w14:val="none"/>
    </w:rPr>
  </w:style>
  <w:style w:type="character" w:customStyle="1" w:styleId="BodyTextChar">
    <w:name w:val="Body Text Char"/>
    <w:basedOn w:val="DefaultParagraphFont"/>
    <w:link w:val="BodyText"/>
    <w:uiPriority w:val="1"/>
    <w:qFormat/>
    <w:rsid w:val="00F822B4"/>
    <w:rPr>
      <w:rFonts w:ascii="Arial" w:eastAsia="Times New Roman" w:hAnsi="Arial" w:cs="Times New Roman"/>
      <w:kern w:val="0"/>
      <w:sz w:val="24"/>
      <w:szCs w:val="20"/>
      <w14:ligatures w14:val="none"/>
    </w:rPr>
  </w:style>
  <w:style w:type="paragraph" w:styleId="EndnoteText">
    <w:name w:val="endnote text"/>
    <w:basedOn w:val="Normal"/>
    <w:link w:val="EndnoteTextChar"/>
    <w:uiPriority w:val="99"/>
    <w:semiHidden/>
    <w:unhideWhenUsed/>
    <w:rsid w:val="00F822B4"/>
    <w:rPr>
      <w:rFonts w:ascii="Times New Roman" w:eastAsia="Calibri" w:hAnsi="Times New Roman" w:cs="Times New Roman"/>
      <w:kern w:val="0"/>
      <w:sz w:val="20"/>
      <w:szCs w:val="20"/>
      <w:lang w:val="en-ZW"/>
      <w14:ligatures w14:val="none"/>
    </w:rPr>
  </w:style>
  <w:style w:type="character" w:customStyle="1" w:styleId="EndnoteTextChar">
    <w:name w:val="Endnote Text Char"/>
    <w:basedOn w:val="DefaultParagraphFont"/>
    <w:link w:val="EndnoteText"/>
    <w:uiPriority w:val="99"/>
    <w:semiHidden/>
    <w:rsid w:val="00F822B4"/>
    <w:rPr>
      <w:rFonts w:ascii="Times New Roman" w:eastAsia="Calibri" w:hAnsi="Times New Roman" w:cs="Times New Roman"/>
      <w:kern w:val="0"/>
      <w:sz w:val="20"/>
      <w:szCs w:val="20"/>
      <w:lang w:val="en-ZW"/>
      <w14:ligatures w14:val="none"/>
    </w:rPr>
  </w:style>
  <w:style w:type="character" w:styleId="EndnoteReference">
    <w:name w:val="endnote reference"/>
    <w:uiPriority w:val="99"/>
    <w:semiHidden/>
    <w:unhideWhenUsed/>
    <w:rsid w:val="00F822B4"/>
    <w:rPr>
      <w:vertAlign w:val="superscript"/>
    </w:rPr>
  </w:style>
  <w:style w:type="paragraph" w:styleId="PlainText">
    <w:name w:val="Plain Text"/>
    <w:basedOn w:val="Normal"/>
    <w:link w:val="PlainTextChar"/>
    <w:unhideWhenUsed/>
    <w:rsid w:val="00F822B4"/>
    <w:pPr>
      <w:suppressAutoHyphens/>
      <w:spacing w:after="0" w:line="240" w:lineRule="auto"/>
    </w:pPr>
    <w:rPr>
      <w:rFonts w:ascii="Arial Narrow" w:eastAsia="Times New Roman" w:hAnsi="Arial Narrow" w:cs="Times New Roman"/>
      <w:kern w:val="0"/>
      <w:sz w:val="16"/>
      <w:szCs w:val="20"/>
      <w:lang w:val="en-AU"/>
      <w14:ligatures w14:val="none"/>
    </w:rPr>
  </w:style>
  <w:style w:type="character" w:customStyle="1" w:styleId="PlainTextChar">
    <w:name w:val="Plain Text Char"/>
    <w:basedOn w:val="DefaultParagraphFont"/>
    <w:link w:val="PlainText"/>
    <w:rsid w:val="00F822B4"/>
    <w:rPr>
      <w:rFonts w:ascii="Arial Narrow" w:eastAsia="Times New Roman" w:hAnsi="Arial Narrow" w:cs="Times New Roman"/>
      <w:kern w:val="0"/>
      <w:sz w:val="16"/>
      <w:szCs w:val="20"/>
      <w:lang w:val="en-AU"/>
      <w14:ligatures w14:val="none"/>
    </w:rPr>
  </w:style>
  <w:style w:type="paragraph" w:customStyle="1" w:styleId="msonormal0">
    <w:name w:val="msonormal"/>
    <w:basedOn w:val="Normal"/>
    <w:rsid w:val="00F822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Default">
    <w:name w:val="Default"/>
    <w:uiPriority w:val="99"/>
    <w:qFormat/>
    <w:rsid w:val="00F822B4"/>
    <w:pPr>
      <w:autoSpaceDE w:val="0"/>
      <w:autoSpaceDN w:val="0"/>
      <w:adjustRightInd w:val="0"/>
      <w:spacing w:after="0" w:line="240" w:lineRule="auto"/>
    </w:pPr>
    <w:rPr>
      <w:rFonts w:ascii="Arial" w:eastAsia="Calibri" w:hAnsi="Arial" w:cs="Arial"/>
      <w:color w:val="000000"/>
      <w:kern w:val="0"/>
      <w:sz w:val="24"/>
      <w:szCs w:val="24"/>
      <w14:ligatures w14:val="none"/>
    </w:rPr>
  </w:style>
  <w:style w:type="paragraph" w:customStyle="1" w:styleId="ListItem01">
    <w:name w:val="List Item 01"/>
    <w:basedOn w:val="Normal"/>
    <w:rsid w:val="00F822B4"/>
    <w:pPr>
      <w:widowControl w:val="0"/>
      <w:numPr>
        <w:numId w:val="7"/>
      </w:numPr>
      <w:adjustRightInd w:val="0"/>
      <w:spacing w:after="0" w:line="360" w:lineRule="atLeast"/>
      <w:jc w:val="both"/>
    </w:pPr>
    <w:rPr>
      <w:rFonts w:ascii="Times New Roman" w:eastAsia="MS Mincho" w:hAnsi="Times New Roman" w:cs="Times New Roman"/>
      <w:kern w:val="0"/>
      <w:sz w:val="24"/>
      <w:szCs w:val="24"/>
      <w:lang w:eastAsia="ja-JP"/>
      <w14:ligatures w14:val="none"/>
    </w:rPr>
  </w:style>
  <w:style w:type="paragraph" w:styleId="Title">
    <w:name w:val="Title"/>
    <w:basedOn w:val="Normal"/>
    <w:next w:val="Normal"/>
    <w:link w:val="TitleChar"/>
    <w:uiPriority w:val="10"/>
    <w:qFormat/>
    <w:rsid w:val="00F822B4"/>
    <w:pPr>
      <w:keepNext/>
      <w:keepLines/>
      <w:widowControl w:val="0"/>
      <w:autoSpaceDE w:val="0"/>
      <w:autoSpaceDN w:val="0"/>
      <w:spacing w:before="480" w:after="120" w:line="240" w:lineRule="auto"/>
    </w:pPr>
    <w:rPr>
      <w:rFonts w:ascii="Times New Roman" w:eastAsia="Times New Roman" w:hAnsi="Times New Roman" w:cs="Times New Roman"/>
      <w:b/>
      <w:kern w:val="0"/>
      <w:sz w:val="72"/>
      <w:szCs w:val="72"/>
      <w:lang w:eastAsia="en-GB"/>
      <w14:ligatures w14:val="none"/>
    </w:rPr>
  </w:style>
  <w:style w:type="character" w:customStyle="1" w:styleId="TitleChar">
    <w:name w:val="Title Char"/>
    <w:basedOn w:val="DefaultParagraphFont"/>
    <w:link w:val="Title"/>
    <w:uiPriority w:val="10"/>
    <w:rsid w:val="00F822B4"/>
    <w:rPr>
      <w:rFonts w:ascii="Times New Roman" w:eastAsia="Times New Roman" w:hAnsi="Times New Roman" w:cs="Times New Roman"/>
      <w:b/>
      <w:kern w:val="0"/>
      <w:sz w:val="72"/>
      <w:szCs w:val="72"/>
      <w:lang w:eastAsia="en-GB"/>
      <w14:ligatures w14:val="none"/>
    </w:rPr>
  </w:style>
  <w:style w:type="character" w:customStyle="1" w:styleId="Heading4Char">
    <w:name w:val="Heading 4 Char"/>
    <w:basedOn w:val="DefaultParagraphFont"/>
    <w:link w:val="Heading4"/>
    <w:uiPriority w:val="9"/>
    <w:rsid w:val="00E11CDA"/>
    <w:rPr>
      <w:rFonts w:ascii="Calibri" w:eastAsia="Times New Roman" w:hAnsi="Calibri" w:cs="Times New Roman"/>
      <w:b/>
      <w:bCs/>
      <w:kern w:val="0"/>
      <w:sz w:val="28"/>
      <w:szCs w:val="28"/>
      <w14:ligatures w14:val="none"/>
    </w:rPr>
  </w:style>
  <w:style w:type="character" w:customStyle="1" w:styleId="Heading5Char">
    <w:name w:val="Heading 5 Char"/>
    <w:basedOn w:val="DefaultParagraphFont"/>
    <w:link w:val="Heading5"/>
    <w:uiPriority w:val="9"/>
    <w:rsid w:val="00E11CDA"/>
    <w:rPr>
      <w:rFonts w:ascii="Calibri" w:eastAsia="Times New Roman" w:hAnsi="Calibri" w:cs="Times New Roman"/>
      <w:b/>
      <w:bCs/>
      <w:i/>
      <w:iCs/>
      <w:kern w:val="0"/>
      <w:sz w:val="26"/>
      <w:szCs w:val="26"/>
      <w14:ligatures w14:val="none"/>
    </w:rPr>
  </w:style>
  <w:style w:type="character" w:customStyle="1" w:styleId="Heading6Char">
    <w:name w:val="Heading 6 Char"/>
    <w:basedOn w:val="DefaultParagraphFont"/>
    <w:link w:val="Heading6"/>
    <w:uiPriority w:val="9"/>
    <w:semiHidden/>
    <w:rsid w:val="00E11CDA"/>
    <w:rPr>
      <w:rFonts w:ascii="Times New Roman" w:eastAsia="Times New Roman" w:hAnsi="Times New Roman" w:cs="Times New Roman"/>
      <w:b/>
      <w:kern w:val="0"/>
      <w:sz w:val="20"/>
      <w:szCs w:val="20"/>
      <w:lang w:eastAsia="en-GB"/>
      <w14:ligatures w14:val="none"/>
    </w:rPr>
  </w:style>
  <w:style w:type="numbering" w:customStyle="1" w:styleId="NoList2">
    <w:name w:val="No List2"/>
    <w:next w:val="NoList"/>
    <w:uiPriority w:val="99"/>
    <w:semiHidden/>
    <w:unhideWhenUsed/>
    <w:rsid w:val="00E11CDA"/>
  </w:style>
  <w:style w:type="paragraph" w:styleId="ListBullet">
    <w:name w:val="List Bullet"/>
    <w:basedOn w:val="Normal"/>
    <w:uiPriority w:val="99"/>
    <w:unhideWhenUsed/>
    <w:rsid w:val="00E11CDA"/>
    <w:pPr>
      <w:numPr>
        <w:numId w:val="25"/>
      </w:numPr>
      <w:spacing w:after="0" w:line="240" w:lineRule="auto"/>
      <w:contextualSpacing/>
    </w:pPr>
    <w:rPr>
      <w:rFonts w:ascii="Times New Roman" w:eastAsia="Times New Roman" w:hAnsi="Times New Roman" w:cs="Times New Roman"/>
      <w:kern w:val="0"/>
      <w:sz w:val="20"/>
      <w:szCs w:val="20"/>
      <w14:ligatures w14:val="none"/>
    </w:rPr>
  </w:style>
  <w:style w:type="character" w:customStyle="1" w:styleId="normaltextrun">
    <w:name w:val="normaltextrun"/>
    <w:rsid w:val="00E11CDA"/>
  </w:style>
  <w:style w:type="character" w:styleId="Strong">
    <w:name w:val="Strong"/>
    <w:uiPriority w:val="22"/>
    <w:qFormat/>
    <w:rsid w:val="00E11CDA"/>
    <w:rPr>
      <w:b/>
      <w:bCs/>
    </w:rPr>
  </w:style>
  <w:style w:type="paragraph" w:styleId="HTMLPreformatted">
    <w:name w:val="HTML Preformatted"/>
    <w:basedOn w:val="Normal"/>
    <w:link w:val="HTMLPreformattedChar"/>
    <w:uiPriority w:val="99"/>
    <w:semiHidden/>
    <w:unhideWhenUsed/>
    <w:rsid w:val="00E11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11CDA"/>
    <w:rPr>
      <w:rFonts w:ascii="Courier New" w:eastAsia="Times New Roman" w:hAnsi="Courier New" w:cs="Courier New"/>
      <w:kern w:val="0"/>
      <w:sz w:val="20"/>
      <w:szCs w:val="20"/>
      <w14:ligatures w14:val="none"/>
    </w:rPr>
  </w:style>
  <w:style w:type="character" w:styleId="HTMLCode">
    <w:name w:val="HTML Code"/>
    <w:uiPriority w:val="99"/>
    <w:semiHidden/>
    <w:unhideWhenUsed/>
    <w:rsid w:val="00E11CDA"/>
    <w:rPr>
      <w:rFonts w:ascii="Courier New" w:eastAsia="Times New Roman" w:hAnsi="Courier New" w:cs="Courier New"/>
      <w:sz w:val="20"/>
      <w:szCs w:val="20"/>
    </w:rPr>
  </w:style>
  <w:style w:type="character" w:customStyle="1" w:styleId="hljs-strong">
    <w:name w:val="hljs-strong"/>
    <w:rsid w:val="00E11CDA"/>
  </w:style>
  <w:style w:type="character" w:customStyle="1" w:styleId="hljs-bullet">
    <w:name w:val="hljs-bullet"/>
    <w:rsid w:val="00E11CDA"/>
  </w:style>
  <w:style w:type="character" w:customStyle="1" w:styleId="hljs-number">
    <w:name w:val="hljs-number"/>
    <w:rsid w:val="00E11CDA"/>
  </w:style>
  <w:style w:type="character" w:customStyle="1" w:styleId="hljs-operator">
    <w:name w:val="hljs-operator"/>
    <w:rsid w:val="00E11CDA"/>
  </w:style>
  <w:style w:type="character" w:customStyle="1" w:styleId="hljs-keyword">
    <w:name w:val="hljs-keyword"/>
    <w:rsid w:val="00E11CDA"/>
  </w:style>
  <w:style w:type="paragraph" w:styleId="z-TopofForm">
    <w:name w:val="HTML Top of Form"/>
    <w:basedOn w:val="Normal"/>
    <w:next w:val="Normal"/>
    <w:link w:val="z-TopofFormChar"/>
    <w:hidden/>
    <w:uiPriority w:val="99"/>
    <w:semiHidden/>
    <w:unhideWhenUsed/>
    <w:rsid w:val="00E11CD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11CDA"/>
    <w:rPr>
      <w:rFonts w:ascii="Arial" w:eastAsia="Times New Roman" w:hAnsi="Arial" w:cs="Arial"/>
      <w:vanish/>
      <w:kern w:val="0"/>
      <w:sz w:val="16"/>
      <w:szCs w:val="16"/>
      <w14:ligatures w14:val="none"/>
    </w:rPr>
  </w:style>
  <w:style w:type="numbering" w:customStyle="1" w:styleId="Style1">
    <w:name w:val="Style1"/>
    <w:uiPriority w:val="99"/>
    <w:rsid w:val="00E11CDA"/>
    <w:pPr>
      <w:numPr>
        <w:numId w:val="26"/>
      </w:numPr>
    </w:pPr>
  </w:style>
  <w:style w:type="paragraph" w:styleId="Revision">
    <w:name w:val="Revision"/>
    <w:hidden/>
    <w:uiPriority w:val="99"/>
    <w:semiHidden/>
    <w:rsid w:val="00E11CDA"/>
    <w:pPr>
      <w:spacing w:after="0" w:line="240" w:lineRule="auto"/>
    </w:pPr>
    <w:rPr>
      <w:rFonts w:ascii="Times New Roman" w:eastAsia="Times New Roman" w:hAnsi="Times New Roman" w:cs="Times New Roman"/>
      <w:kern w:val="0"/>
      <w:sz w:val="24"/>
      <w:szCs w:val="24"/>
      <w14:ligatures w14:val="none"/>
    </w:rPr>
  </w:style>
  <w:style w:type="table" w:customStyle="1" w:styleId="TableGrid1">
    <w:name w:val="TableGrid1"/>
    <w:rsid w:val="00E11CDA"/>
    <w:pPr>
      <w:spacing w:after="0" w:line="240" w:lineRule="auto"/>
    </w:pPr>
    <w:rPr>
      <w:rFonts w:eastAsia="Times New Roman"/>
    </w:rPr>
    <w:tblPr>
      <w:tblCellMar>
        <w:top w:w="0" w:type="dxa"/>
        <w:left w:w="0" w:type="dxa"/>
        <w:bottom w:w="0" w:type="dxa"/>
        <w:right w:w="0" w:type="dxa"/>
      </w:tblCellMar>
    </w:tblPr>
  </w:style>
  <w:style w:type="paragraph" w:customStyle="1" w:styleId="Revision1">
    <w:name w:val="Revision1"/>
    <w:hidden/>
    <w:uiPriority w:val="99"/>
    <w:unhideWhenUsed/>
    <w:qFormat/>
    <w:rsid w:val="00E11CDA"/>
    <w:pPr>
      <w:spacing w:after="0"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E11CDA"/>
    <w:rPr>
      <w:color w:val="666666"/>
    </w:rPr>
  </w:style>
  <w:style w:type="paragraph" w:styleId="Subtitle">
    <w:name w:val="Subtitle"/>
    <w:basedOn w:val="Normal"/>
    <w:next w:val="Normal"/>
    <w:link w:val="SubtitleChar"/>
    <w:uiPriority w:val="11"/>
    <w:qFormat/>
    <w:rsid w:val="00E11CDA"/>
    <w:pPr>
      <w:keepNext/>
      <w:keepLines/>
      <w:widowControl w:val="0"/>
      <w:autoSpaceDE w:val="0"/>
      <w:autoSpaceDN w:val="0"/>
      <w:spacing w:before="360" w:after="80" w:line="240" w:lineRule="auto"/>
    </w:pPr>
    <w:rPr>
      <w:rFonts w:ascii="Georgia" w:eastAsia="Georgia" w:hAnsi="Georgia" w:cs="Georgia"/>
      <w:i/>
      <w:color w:val="666666"/>
      <w:kern w:val="0"/>
      <w:sz w:val="48"/>
      <w:szCs w:val="48"/>
      <w:lang w:eastAsia="en-GB"/>
      <w14:ligatures w14:val="none"/>
    </w:rPr>
  </w:style>
  <w:style w:type="character" w:customStyle="1" w:styleId="SubtitleChar">
    <w:name w:val="Subtitle Char"/>
    <w:basedOn w:val="DefaultParagraphFont"/>
    <w:link w:val="Subtitle"/>
    <w:uiPriority w:val="11"/>
    <w:rsid w:val="00E11CDA"/>
    <w:rPr>
      <w:rFonts w:ascii="Georgia" w:eastAsia="Georgia" w:hAnsi="Georgia" w:cs="Georgia"/>
      <w:i/>
      <w:color w:val="666666"/>
      <w:kern w:val="0"/>
      <w:sz w:val="48"/>
      <w:szCs w:val="48"/>
      <w:lang w:eastAsia="en-GB"/>
      <w14:ligatures w14:val="none"/>
    </w:rPr>
  </w:style>
  <w:style w:type="paragraph" w:customStyle="1" w:styleId="indent2">
    <w:name w:val="indent2"/>
    <w:basedOn w:val="Normal"/>
    <w:link w:val="indent2Char"/>
    <w:autoRedefine/>
    <w:rsid w:val="00E11CDA"/>
    <w:pPr>
      <w:numPr>
        <w:numId w:val="31"/>
      </w:numPr>
      <w:spacing w:after="0" w:line="240" w:lineRule="auto"/>
    </w:pPr>
    <w:rPr>
      <w:rFonts w:ascii="Arial" w:eastAsia="Times New Roman" w:hAnsi="Arial" w:cs="Times New Roman"/>
      <w:kern w:val="0"/>
      <w:sz w:val="24"/>
      <w:szCs w:val="20"/>
      <w:lang w:val="x-none" w:eastAsia="x-none"/>
      <w14:ligatures w14:val="none"/>
    </w:rPr>
  </w:style>
  <w:style w:type="character" w:customStyle="1" w:styleId="indent2Char">
    <w:name w:val="indent2 Char"/>
    <w:link w:val="indent2"/>
    <w:rsid w:val="00E11CDA"/>
    <w:rPr>
      <w:rFonts w:ascii="Arial" w:eastAsia="Times New Roman" w:hAnsi="Arial" w:cs="Times New Roman"/>
      <w:kern w:val="0"/>
      <w:sz w:val="24"/>
      <w:szCs w:val="20"/>
      <w:lang w:val="x-none" w:eastAsia="x-none"/>
      <w14:ligatures w14:val="none"/>
    </w:rPr>
  </w:style>
  <w:style w:type="paragraph" w:styleId="BodyTextIndent">
    <w:name w:val="Body Text Indent"/>
    <w:basedOn w:val="Normal"/>
    <w:link w:val="BodyTextIndentChar"/>
    <w:uiPriority w:val="99"/>
    <w:semiHidden/>
    <w:unhideWhenUsed/>
    <w:rsid w:val="00E11CDA"/>
    <w:pPr>
      <w:spacing w:after="120" w:line="240" w:lineRule="auto"/>
      <w:ind w:left="283"/>
    </w:pPr>
    <w:rPr>
      <w:rFonts w:ascii="Times New Roman" w:eastAsia="Times New Roman" w:hAnsi="Times New Roman" w:cs="Times New Roman"/>
      <w:kern w:val="0"/>
      <w:sz w:val="24"/>
      <w:szCs w:val="24"/>
      <w14:ligatures w14:val="none"/>
    </w:rPr>
  </w:style>
  <w:style w:type="character" w:customStyle="1" w:styleId="BodyTextIndentChar">
    <w:name w:val="Body Text Indent Char"/>
    <w:basedOn w:val="DefaultParagraphFont"/>
    <w:link w:val="BodyTextIndent"/>
    <w:uiPriority w:val="99"/>
    <w:semiHidden/>
    <w:rsid w:val="00E11CDA"/>
    <w:rPr>
      <w:rFonts w:ascii="Times New Roman" w:eastAsia="Times New Roman" w:hAnsi="Times New Roman" w:cs="Times New Roman"/>
      <w:kern w:val="0"/>
      <w:sz w:val="24"/>
      <w:szCs w:val="24"/>
      <w14:ligatures w14:val="none"/>
    </w:rPr>
  </w:style>
  <w:style w:type="numbering" w:customStyle="1" w:styleId="NoList3">
    <w:name w:val="No List3"/>
    <w:next w:val="NoList"/>
    <w:uiPriority w:val="99"/>
    <w:semiHidden/>
    <w:unhideWhenUsed/>
    <w:rsid w:val="00651329"/>
  </w:style>
  <w:style w:type="numbering" w:customStyle="1" w:styleId="Style11">
    <w:name w:val="Style11"/>
    <w:uiPriority w:val="99"/>
    <w:rsid w:val="00651329"/>
  </w:style>
  <w:style w:type="table" w:customStyle="1" w:styleId="TableGrid2">
    <w:name w:val="TableGrid2"/>
    <w:rsid w:val="00F31730"/>
    <w:pPr>
      <w:spacing w:after="0" w:line="240" w:lineRule="auto"/>
    </w:pPr>
    <w:rPr>
      <w:rFonts w:eastAsia="Times New Roman"/>
      <w:kern w:val="0"/>
      <w14:ligatures w14:val="none"/>
    </w:rPr>
    <w:tblPr>
      <w:tblCellMar>
        <w:top w:w="0" w:type="dxa"/>
        <w:left w:w="0" w:type="dxa"/>
        <w:bottom w:w="0" w:type="dxa"/>
        <w:right w:w="0" w:type="dxa"/>
      </w:tblCellMar>
    </w:tblPr>
  </w:style>
  <w:style w:type="character" w:customStyle="1" w:styleId="Heading9Char">
    <w:name w:val="Heading 9 Char"/>
    <w:basedOn w:val="DefaultParagraphFont"/>
    <w:link w:val="Heading9"/>
    <w:uiPriority w:val="9"/>
    <w:rsid w:val="00AB647F"/>
    <w:rPr>
      <w:rFonts w:ascii="Times New Roman" w:eastAsia="Times New Roman" w:hAnsi="Times New Roman" w:cs="Times New Roman"/>
      <w:b/>
      <w:kern w:val="28"/>
      <w:sz w:val="24"/>
      <w:szCs w:val="24"/>
      <w:lang w:val="en-GB"/>
      <w14:ligatures w14:val="none"/>
    </w:rPr>
  </w:style>
  <w:style w:type="paragraph" w:styleId="BodyTextIndent2">
    <w:name w:val="Body Text Indent 2"/>
    <w:basedOn w:val="Normal"/>
    <w:link w:val="BodyTextIndent2Char"/>
    <w:uiPriority w:val="99"/>
    <w:unhideWhenUsed/>
    <w:rsid w:val="00AB647F"/>
    <w:pPr>
      <w:tabs>
        <w:tab w:val="left" w:pos="-6318"/>
        <w:tab w:val="left" w:pos="478"/>
      </w:tabs>
      <w:spacing w:after="0" w:line="276" w:lineRule="auto"/>
      <w:ind w:left="1080"/>
      <w:contextualSpacing/>
    </w:pPr>
    <w:rPr>
      <w:rFonts w:ascii="Times New Roman" w:eastAsia="Times New Roman" w:hAnsi="Times New Roman" w:cs="Times New Roman"/>
      <w:color w:val="000000"/>
      <w:kern w:val="28"/>
      <w:sz w:val="24"/>
      <w:szCs w:val="20"/>
      <w:lang w:val="en-GB"/>
      <w14:ligatures w14:val="none"/>
    </w:rPr>
  </w:style>
  <w:style w:type="character" w:customStyle="1" w:styleId="BodyTextIndent2Char">
    <w:name w:val="Body Text Indent 2 Char"/>
    <w:basedOn w:val="DefaultParagraphFont"/>
    <w:link w:val="BodyTextIndent2"/>
    <w:uiPriority w:val="99"/>
    <w:rsid w:val="00AB647F"/>
    <w:rPr>
      <w:rFonts w:ascii="Times New Roman" w:eastAsia="Times New Roman" w:hAnsi="Times New Roman" w:cs="Times New Roman"/>
      <w:color w:val="000000"/>
      <w:kern w:val="28"/>
      <w:sz w:val="24"/>
      <w:szCs w:val="20"/>
      <w:lang w:val="en-GB"/>
      <w14:ligatures w14:val="none"/>
    </w:rPr>
  </w:style>
  <w:style w:type="paragraph" w:styleId="BodyTextIndent3">
    <w:name w:val="Body Text Indent 3"/>
    <w:basedOn w:val="Normal"/>
    <w:link w:val="BodyTextIndent3Char"/>
    <w:uiPriority w:val="99"/>
    <w:unhideWhenUsed/>
    <w:rsid w:val="00AB647F"/>
    <w:pPr>
      <w:ind w:left="76"/>
    </w:pPr>
    <w:rPr>
      <w:rFonts w:ascii="Times New Roman" w:eastAsia="Times New Roman" w:hAnsi="Times New Roman" w:cs="Times New Roman"/>
      <w:color w:val="000000"/>
      <w:kern w:val="28"/>
      <w:sz w:val="24"/>
      <w:szCs w:val="24"/>
      <w14:ligatures w14:val="none"/>
    </w:rPr>
  </w:style>
  <w:style w:type="character" w:customStyle="1" w:styleId="BodyTextIndent3Char">
    <w:name w:val="Body Text Indent 3 Char"/>
    <w:basedOn w:val="DefaultParagraphFont"/>
    <w:link w:val="BodyTextIndent3"/>
    <w:uiPriority w:val="99"/>
    <w:rsid w:val="00AB647F"/>
    <w:rPr>
      <w:rFonts w:ascii="Times New Roman" w:eastAsia="Times New Roman" w:hAnsi="Times New Roman" w:cs="Times New Roman"/>
      <w:color w:val="000000"/>
      <w:kern w:val="28"/>
      <w:sz w:val="24"/>
      <w:szCs w:val="24"/>
      <w14:ligatures w14:val="none"/>
    </w:rPr>
  </w:style>
  <w:style w:type="table" w:customStyle="1" w:styleId="TableGrid10">
    <w:name w:val="Table Grid1"/>
    <w:basedOn w:val="TableNormal"/>
    <w:next w:val="TableGrid"/>
    <w:uiPriority w:val="39"/>
    <w:rsid w:val="00AB647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AB647F"/>
  </w:style>
  <w:style w:type="table" w:customStyle="1" w:styleId="TableGrid11">
    <w:name w:val="Table Grid11"/>
    <w:basedOn w:val="TableNormal"/>
    <w:next w:val="TableGrid"/>
    <w:uiPriority w:val="39"/>
    <w:rsid w:val="00AB647F"/>
    <w:pPr>
      <w:spacing w:after="0" w:line="240" w:lineRule="auto"/>
    </w:pPr>
    <w:rPr>
      <w:rFonts w:ascii="Calibri" w:eastAsia="Calibri" w:hAnsi="Calibri" w:cs="Times New Roman"/>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AB647F"/>
  </w:style>
  <w:style w:type="table" w:customStyle="1" w:styleId="TableGrid20">
    <w:name w:val="Table Grid2"/>
    <w:basedOn w:val="TableNormal"/>
    <w:next w:val="TableGrid"/>
    <w:uiPriority w:val="59"/>
    <w:rsid w:val="00AB647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AB647F"/>
  </w:style>
  <w:style w:type="numbering" w:customStyle="1" w:styleId="Style12">
    <w:name w:val="Style12"/>
    <w:uiPriority w:val="99"/>
    <w:rsid w:val="00AB647F"/>
  </w:style>
  <w:style w:type="numbering" w:customStyle="1" w:styleId="NoList12">
    <w:name w:val="No List12"/>
    <w:next w:val="NoList"/>
    <w:uiPriority w:val="99"/>
    <w:semiHidden/>
    <w:unhideWhenUsed/>
    <w:rsid w:val="00AB647F"/>
  </w:style>
  <w:style w:type="table" w:customStyle="1" w:styleId="TableGrid12">
    <w:name w:val="Table Grid12"/>
    <w:basedOn w:val="TableNormal"/>
    <w:next w:val="TableGrid"/>
    <w:uiPriority w:val="39"/>
    <w:rsid w:val="00AB647F"/>
    <w:pPr>
      <w:spacing w:after="0" w:line="240" w:lineRule="auto"/>
    </w:pPr>
    <w:rPr>
      <w:rFonts w:ascii="Calibri" w:eastAsia="Calibri" w:hAnsi="Calibri" w:cs="Times New Roman"/>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AB647F"/>
  </w:style>
  <w:style w:type="character" w:customStyle="1" w:styleId="UnresolvedMention1">
    <w:name w:val="Unresolved Mention1"/>
    <w:basedOn w:val="DefaultParagraphFont"/>
    <w:uiPriority w:val="99"/>
    <w:semiHidden/>
    <w:unhideWhenUsed/>
    <w:rsid w:val="00AB647F"/>
    <w:rPr>
      <w:color w:val="605E5C"/>
      <w:shd w:val="clear" w:color="auto" w:fill="E1DFDD"/>
    </w:rPr>
  </w:style>
  <w:style w:type="numbering" w:customStyle="1" w:styleId="Style111">
    <w:name w:val="Style111"/>
    <w:uiPriority w:val="99"/>
    <w:rsid w:val="00AB647F"/>
  </w:style>
  <w:style w:type="numbering" w:customStyle="1" w:styleId="Style121">
    <w:name w:val="Style121"/>
    <w:uiPriority w:val="99"/>
    <w:rsid w:val="00AB647F"/>
  </w:style>
  <w:style w:type="numbering" w:customStyle="1" w:styleId="Style13">
    <w:name w:val="Style13"/>
    <w:uiPriority w:val="99"/>
    <w:rsid w:val="00AB647F"/>
  </w:style>
  <w:style w:type="numbering" w:customStyle="1" w:styleId="Style122">
    <w:name w:val="Style122"/>
    <w:uiPriority w:val="99"/>
    <w:rsid w:val="00AB647F"/>
  </w:style>
  <w:style w:type="table" w:customStyle="1" w:styleId="TableGrid3">
    <w:name w:val="Table Grid3"/>
    <w:basedOn w:val="TableNormal"/>
    <w:next w:val="TableGrid"/>
    <w:uiPriority w:val="39"/>
    <w:rsid w:val="00CB2EA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4A632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325"/>
    <w:rPr>
      <w:rFonts w:asciiTheme="majorHAnsi" w:eastAsiaTheme="majorEastAsia" w:hAnsiTheme="majorHAnsi" w:cstheme="majorBidi"/>
      <w:color w:val="272727" w:themeColor="text1" w:themeTint="D8"/>
      <w:sz w:val="21"/>
      <w:szCs w:val="21"/>
    </w:rPr>
  </w:style>
  <w:style w:type="table" w:customStyle="1" w:styleId="TableGrid13">
    <w:name w:val="Table Grid13"/>
    <w:basedOn w:val="TableNormal"/>
    <w:next w:val="TableGrid"/>
    <w:uiPriority w:val="39"/>
    <w:rsid w:val="004A632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4A632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2">
    <w:name w:val="Style2"/>
    <w:uiPriority w:val="99"/>
    <w:rsid w:val="004A6325"/>
    <w:pPr>
      <w:numPr>
        <w:numId w:val="364"/>
      </w:numPr>
    </w:pPr>
  </w:style>
  <w:style w:type="numbering" w:customStyle="1" w:styleId="Style14">
    <w:name w:val="Style14"/>
    <w:uiPriority w:val="99"/>
    <w:rsid w:val="004A6325"/>
  </w:style>
  <w:style w:type="table" w:customStyle="1" w:styleId="TableGrid15">
    <w:name w:val="Table Grid15"/>
    <w:basedOn w:val="TableNormal"/>
    <w:next w:val="TableGrid"/>
    <w:uiPriority w:val="39"/>
    <w:rsid w:val="004A632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21">
    <w:name w:val="Style21"/>
    <w:uiPriority w:val="99"/>
    <w:rsid w:val="004A6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231636">
      <w:bodyDiv w:val="1"/>
      <w:marLeft w:val="0"/>
      <w:marRight w:val="0"/>
      <w:marTop w:val="0"/>
      <w:marBottom w:val="0"/>
      <w:divBdr>
        <w:top w:val="none" w:sz="0" w:space="0" w:color="auto"/>
        <w:left w:val="none" w:sz="0" w:space="0" w:color="auto"/>
        <w:bottom w:val="none" w:sz="0" w:space="0" w:color="auto"/>
        <w:right w:val="none" w:sz="0" w:space="0" w:color="auto"/>
      </w:divBdr>
    </w:div>
    <w:div w:id="154849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taylorfrancis.com/search?contributorName=John%20Bird&amp;contributorRole=author&amp;redirectFromPDP=true&amp;contex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degrees.sandiego.edu/top-cyber-security-threat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aylorfrancis.com/search?contributorName=John%20Bird&amp;contributorRole=author&amp;redirectFromPDP=true&amp;co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FA92D-2DF5-480F-A4F0-12A1C3088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231</Pages>
  <Words>26653</Words>
  <Characters>161920</Characters>
  <Application>Microsoft Office Word</Application>
  <DocSecurity>0</DocSecurity>
  <Lines>11627</Lines>
  <Paragraphs>7922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 2025</dc:creator>
  <cp:keywords/>
  <dc:description/>
  <cp:lastModifiedBy>Maureen Chepkorir</cp:lastModifiedBy>
  <cp:revision>69</cp:revision>
  <dcterms:created xsi:type="dcterms:W3CDTF">2025-04-29T07:13:00Z</dcterms:created>
  <dcterms:modified xsi:type="dcterms:W3CDTF">2025-05-02T11:54:00Z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38f0ca02625cd4c43602eddb7f71d6e7613a41ceafa343d8419f03af86699702</vt:lpwstr>
  </property>
</Properties>
</file>