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04DC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183F2E8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4AE9039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83C0FDF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339D18D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3C28EB82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8DFB98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9DD986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>
        <w:rPr>
          <w:b/>
          <w:bCs/>
          <w:sz w:val="40"/>
          <w:szCs w:val="40"/>
        </w:rPr>
        <w:t xml:space="preserve"> METHODS</w:t>
      </w:r>
    </w:p>
    <w:p w14:paraId="152CAD3E" w14:textId="77777777" w:rsidR="000D2F7E" w:rsidRPr="00C630BC" w:rsidRDefault="000D2F7E" w:rsidP="000D2F7E">
      <w:pPr>
        <w:rPr>
          <w:b/>
          <w:bCs/>
          <w:sz w:val="40"/>
          <w:szCs w:val="40"/>
        </w:rPr>
      </w:pPr>
    </w:p>
    <w:p w14:paraId="6DFEE6BB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6E69183" w14:textId="15E46EBC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MAWA Semester 1 (Unit 3) </w:t>
      </w:r>
      <w:r w:rsidRPr="00C630BC">
        <w:rPr>
          <w:b/>
          <w:bCs/>
          <w:sz w:val="40"/>
          <w:szCs w:val="40"/>
        </w:rPr>
        <w:t>Examination 201</w:t>
      </w:r>
      <w:r w:rsidR="00156420">
        <w:rPr>
          <w:b/>
          <w:bCs/>
          <w:sz w:val="40"/>
          <w:szCs w:val="40"/>
        </w:rPr>
        <w:t>9</w:t>
      </w:r>
    </w:p>
    <w:p w14:paraId="366938E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7DB9392D" w14:textId="77777777" w:rsidR="000D2F7E" w:rsidRPr="00C630BC" w:rsidRDefault="000D2F7E" w:rsidP="000D2F7E">
      <w:pPr>
        <w:jc w:val="center"/>
        <w:rPr>
          <w:sz w:val="40"/>
          <w:szCs w:val="40"/>
        </w:rPr>
      </w:pPr>
    </w:p>
    <w:p w14:paraId="45D38130" w14:textId="77777777" w:rsidR="000D2F7E" w:rsidRPr="00C630BC" w:rsidRDefault="000D2F7E" w:rsidP="000D2F7E">
      <w:pPr>
        <w:pStyle w:val="Heading1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5E0FE26E" w14:textId="77777777" w:rsidR="000D2F7E" w:rsidRPr="00C630BC" w:rsidRDefault="000D2F7E" w:rsidP="000D2F7E">
      <w:pPr>
        <w:jc w:val="center"/>
        <w:rPr>
          <w:b/>
          <w:bCs/>
        </w:rPr>
      </w:pPr>
    </w:p>
    <w:p w14:paraId="226E878E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05531427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5F38CD2B" w14:textId="77777777" w:rsidR="000D2F7E" w:rsidRPr="008D7010" w:rsidRDefault="000D2F7E" w:rsidP="000D2F7E">
      <w:pPr>
        <w:rPr>
          <w:rStyle w:val="StyleArial11pt"/>
        </w:rPr>
      </w:pPr>
    </w:p>
    <w:p w14:paraId="2123E2E2" w14:textId="725D36B6" w:rsidR="000D2F7E" w:rsidRDefault="000D2F7E" w:rsidP="000D2F7E">
      <w:pPr>
        <w:rPr>
          <w:sz w:val="16"/>
          <w:szCs w:val="16"/>
        </w:rPr>
      </w:pPr>
      <w:r>
        <w:rPr>
          <w:sz w:val="16"/>
          <w:szCs w:val="16"/>
        </w:rPr>
        <w:t>© MAWA, 201</w:t>
      </w:r>
      <w:r w:rsidR="00156420">
        <w:rPr>
          <w:sz w:val="16"/>
          <w:szCs w:val="16"/>
        </w:rPr>
        <w:t>9</w:t>
      </w:r>
    </w:p>
    <w:p w14:paraId="78C3C008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08AADB23" w14:textId="77777777" w:rsidR="000D2F7E" w:rsidRDefault="000D2F7E" w:rsidP="000D2F7E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1DA5744E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6F6B9CB7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0E680428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477426C2" w14:textId="321952CB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108A0DB7" w14:textId="1B3CE266" w:rsidR="00BE35E6" w:rsidRDefault="00BE35E6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bookmarkStart w:id="2" w:name="_GoBack"/>
      <w:bookmarkEnd w:id="2"/>
    </w:p>
    <w:p w14:paraId="09C63062" w14:textId="77777777" w:rsidR="00BE35E6" w:rsidRDefault="00BE35E6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7E43295E" w14:textId="6013ECEA" w:rsidR="00BE35E6" w:rsidRPr="00BE35E6" w:rsidRDefault="00BE35E6" w:rsidP="00BE35E6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  <w:r w:rsidRPr="00BE35E6">
        <w:rPr>
          <w:b/>
          <w:sz w:val="28"/>
          <w:szCs w:val="28"/>
        </w:rPr>
        <w:t>The release date for this exam and marking scheme is 14</w:t>
      </w:r>
      <w:r w:rsidRPr="00BE35E6">
        <w:rPr>
          <w:b/>
          <w:sz w:val="28"/>
          <w:szCs w:val="28"/>
          <w:vertAlign w:val="superscript"/>
        </w:rPr>
        <w:t>th</w:t>
      </w:r>
      <w:r w:rsidRPr="00BE35E6">
        <w:rPr>
          <w:b/>
          <w:sz w:val="28"/>
          <w:szCs w:val="28"/>
        </w:rPr>
        <w:t xml:space="preserve"> June.</w:t>
      </w:r>
    </w:p>
    <w:p w14:paraId="4DFFAB1B" w14:textId="3C35FD4C" w:rsidR="000D2F7E" w:rsidRDefault="000D2F7E" w:rsidP="000D2F7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</w:p>
    <w:p w14:paraId="05C4ABAC" w14:textId="77777777" w:rsidR="000D2F7E" w:rsidRDefault="000D2F7E" w:rsidP="000D2F7E">
      <w:pPr>
        <w:spacing w:after="160" w:line="259" w:lineRule="auto"/>
        <w:rPr>
          <w:rFonts w:eastAsia="Arial" w:cs="Arial"/>
          <w:color w:val="231F20"/>
        </w:rPr>
      </w:pPr>
      <w:r>
        <w:rPr>
          <w:rFonts w:cs="Arial"/>
          <w:color w:val="231F20"/>
        </w:rPr>
        <w:br w:type="page"/>
      </w:r>
    </w:p>
    <w:p w14:paraId="16B9A7A7" w14:textId="28FDDE32" w:rsidR="00890228" w:rsidRPr="003F3B6D" w:rsidRDefault="00890228" w:rsidP="003F3B6D">
      <w:pPr>
        <w:tabs>
          <w:tab w:val="right" w:pos="9090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Section </w:t>
      </w:r>
      <w:r w:rsidR="00F2190E">
        <w:rPr>
          <w:b/>
          <w:bCs/>
          <w:u w:val="single"/>
        </w:rPr>
        <w:t>One</w:t>
      </w:r>
      <w:r>
        <w:rPr>
          <w:b/>
          <w:bCs/>
          <w:u w:val="single"/>
        </w:rPr>
        <w:t>: Calculator-free</w:t>
      </w:r>
      <w:r>
        <w:rPr>
          <w:b/>
          <w:bCs/>
          <w:u w:val="single"/>
        </w:rPr>
        <w:tab/>
      </w:r>
      <w:r w:rsidRPr="000527A4">
        <w:rPr>
          <w:b/>
          <w:bCs/>
          <w:u w:val="single"/>
        </w:rPr>
        <w:t>(</w:t>
      </w:r>
      <w:r w:rsidR="000527A4" w:rsidRPr="000527A4">
        <w:rPr>
          <w:b/>
          <w:bCs/>
          <w:u w:val="single"/>
        </w:rPr>
        <w:t>50</w:t>
      </w:r>
      <w:r w:rsidRPr="000527A4">
        <w:rPr>
          <w:b/>
          <w:bCs/>
          <w:u w:val="single"/>
        </w:rPr>
        <w:t xml:space="preserve"> Marks)</w:t>
      </w:r>
    </w:p>
    <w:p w14:paraId="6B6161C5" w14:textId="77777777" w:rsidR="00890228" w:rsidRDefault="00890228" w:rsidP="004B0C07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158A2C3E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1(a)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940D6" w14:paraId="750D0B4D" w14:textId="77777777" w:rsidTr="003940D6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FF593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3940D6" w14:paraId="50F98195" w14:textId="77777777" w:rsidTr="003940D6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6F67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position w:val="-32"/>
              </w:rPr>
              <w:object w:dxaOrig="3060" w:dyaOrig="765" w14:anchorId="6B4446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38.25pt" o:ole="">
                  <v:imagedata r:id="rId8" o:title=""/>
                </v:shape>
                <o:OLEObject Type="Embed" ProgID="Equation.DSMT4" ShapeID="_x0000_i1025" DrawAspect="Content" ObjectID="_1615276028" r:id="rId9"/>
              </w:object>
            </w:r>
          </w:p>
        </w:tc>
      </w:tr>
      <w:tr w:rsidR="003940D6" w14:paraId="396750B5" w14:textId="77777777" w:rsidTr="003940D6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0FB1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B59E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</w:t>
            </w:r>
          </w:p>
        </w:tc>
      </w:tr>
      <w:tr w:rsidR="003940D6" w14:paraId="66A309C6" w14:textId="77777777" w:rsidTr="003940D6">
        <w:trPr>
          <w:trHeight w:val="299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EF38" w14:textId="77777777" w:rsidR="003940D6" w:rsidRDefault="003940D6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product rule</w:t>
            </w:r>
          </w:p>
          <w:p w14:paraId="6BD90B69" w14:textId="77777777" w:rsidR="003940D6" w:rsidRDefault="003940D6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differentiates exponential correctly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B3B5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6D5E445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7BAED04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79235E22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1(b)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940D6" w14:paraId="7AD74642" w14:textId="77777777" w:rsidTr="003940D6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3A95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3940D6" w14:paraId="74329D8E" w14:textId="77777777" w:rsidTr="003940D6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53E7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rFonts w:cs="Arial"/>
                <w:position w:val="-42"/>
              </w:rPr>
              <w:object w:dxaOrig="7905" w:dyaOrig="900" w14:anchorId="355FFCF5">
                <v:shape id="_x0000_i1026" type="#_x0000_t75" style="width:395.25pt;height:45pt" o:ole="">
                  <v:imagedata r:id="rId10" o:title=""/>
                </v:shape>
                <o:OLEObject Type="Embed" ProgID="Equation.DSMT4" ShapeID="_x0000_i1026" DrawAspect="Content" ObjectID="_1615276029" r:id="rId11"/>
              </w:object>
            </w:r>
          </w:p>
        </w:tc>
      </w:tr>
      <w:tr w:rsidR="003940D6" w14:paraId="6458A1E2" w14:textId="77777777" w:rsidTr="003940D6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4C37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CF18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3940D6" w14:paraId="40CCC9E8" w14:textId="77777777" w:rsidTr="003940D6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56F5" w14:textId="77777777" w:rsidR="003940D6" w:rsidRDefault="003940D6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quotient rule</w:t>
            </w:r>
          </w:p>
          <w:p w14:paraId="46DFD882" w14:textId="77777777" w:rsidR="003940D6" w:rsidRDefault="003940D6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</w:t>
            </w:r>
            <w:r>
              <w:rPr>
                <w:position w:val="-6"/>
                <w:szCs w:val="22"/>
              </w:rPr>
              <w:object w:dxaOrig="540" w:dyaOrig="225" w14:anchorId="3E7806F7">
                <v:shape id="_x0000_i1027" type="#_x0000_t75" style="width:27pt;height:11.25pt" o:ole="">
                  <v:imagedata r:id="rId12" o:title=""/>
                </v:shape>
                <o:OLEObject Type="Embed" ProgID="Equation.DSMT4" ShapeID="_x0000_i1027" DrawAspect="Content" ObjectID="_1615276030" r:id="rId13"/>
              </w:object>
            </w:r>
            <w:r>
              <w:rPr>
                <w:szCs w:val="22"/>
              </w:rPr>
              <w:t xml:space="preserve"> correctly</w:t>
            </w:r>
          </w:p>
          <w:p w14:paraId="1481D576" w14:textId="77777777" w:rsidR="003940D6" w:rsidRDefault="003940D6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simplifies result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C85D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7A16FFA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7519BA4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0B6A8F45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1206F035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1(c)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940D6" w14:paraId="5B409D79" w14:textId="77777777" w:rsidTr="003940D6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E630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3940D6" w14:paraId="0B167A80" w14:textId="77777777" w:rsidTr="003940D6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60339" w14:textId="77777777" w:rsidR="003940D6" w:rsidRDefault="0080532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805321">
              <w:rPr>
                <w:position w:val="-66"/>
              </w:rPr>
              <w:object w:dxaOrig="5920" w:dyaOrig="1440" w14:anchorId="1DB001E8">
                <v:shape id="_x0000_i1028" type="#_x0000_t75" style="width:296.25pt;height:1in" o:ole="">
                  <v:imagedata r:id="rId14" o:title=""/>
                </v:shape>
                <o:OLEObject Type="Embed" ProgID="Equation.DSMT4" ShapeID="_x0000_i1028" DrawAspect="Content" ObjectID="_1615276031" r:id="rId15"/>
              </w:object>
            </w:r>
          </w:p>
        </w:tc>
      </w:tr>
      <w:tr w:rsidR="003940D6" w14:paraId="545AA292" w14:textId="77777777" w:rsidTr="003940D6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3D57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1F55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3940D6" w14:paraId="4C305AC9" w14:textId="77777777" w:rsidTr="003940D6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98B3" w14:textId="77777777" w:rsidR="003940D6" w:rsidRDefault="003940D6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>
              <w:rPr>
                <w:position w:val="-24"/>
                <w:szCs w:val="22"/>
              </w:rPr>
              <w:object w:dxaOrig="375" w:dyaOrig="615" w14:anchorId="0445E266">
                <v:shape id="_x0000_i1029" type="#_x0000_t75" style="width:18.75pt;height:30.75pt" o:ole="">
                  <v:imagedata r:id="rId16" o:title=""/>
                </v:shape>
                <o:OLEObject Type="Embed" ProgID="Equation.DSMT4" ShapeID="_x0000_i1029" DrawAspect="Content" ObjectID="_1615276032" r:id="rId17"/>
              </w:object>
            </w:r>
            <w:r>
              <w:rPr>
                <w:szCs w:val="22"/>
              </w:rPr>
              <w:t xml:space="preserve"> </w:t>
            </w:r>
          </w:p>
          <w:p w14:paraId="21BDE6D1" w14:textId="77777777" w:rsidR="003940D6" w:rsidRDefault="003940D6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>
              <w:rPr>
                <w:position w:val="-24"/>
                <w:szCs w:val="22"/>
              </w:rPr>
              <w:object w:dxaOrig="360" w:dyaOrig="615" w14:anchorId="080B109D">
                <v:shape id="_x0000_i1030" type="#_x0000_t75" style="width:18pt;height:30.75pt" o:ole="">
                  <v:imagedata r:id="rId18" o:title=""/>
                </v:shape>
                <o:OLEObject Type="Embed" ProgID="Equation.DSMT4" ShapeID="_x0000_i1030" DrawAspect="Content" ObjectID="_1615276033" r:id="rId19"/>
              </w:object>
            </w:r>
            <w:r>
              <w:rPr>
                <w:szCs w:val="22"/>
              </w:rPr>
              <w:t xml:space="preserve"> </w:t>
            </w:r>
          </w:p>
          <w:p w14:paraId="0D4CA6F6" w14:textId="77777777" w:rsidR="003940D6" w:rsidRDefault="003940D6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>
              <w:rPr>
                <w:position w:val="-24"/>
                <w:szCs w:val="22"/>
              </w:rPr>
              <w:object w:dxaOrig="375" w:dyaOrig="615" w14:anchorId="2B891B4C">
                <v:shape id="_x0000_i1031" type="#_x0000_t75" style="width:18.75pt;height:30.75pt" o:ole="">
                  <v:imagedata r:id="rId20" o:title=""/>
                </v:shape>
                <o:OLEObject Type="Embed" ProgID="Equation.DSMT4" ShapeID="_x0000_i1031" DrawAspect="Content" ObjectID="_1615276034" r:id="rId21"/>
              </w:object>
            </w:r>
            <w:r>
              <w:rPr>
                <w:szCs w:val="22"/>
              </w:rPr>
              <w:t xml:space="preserve"> in terms of </w:t>
            </w:r>
            <w:r>
              <w:rPr>
                <w:position w:val="-6"/>
                <w:szCs w:val="22"/>
              </w:rPr>
              <w:object w:dxaOrig="240" w:dyaOrig="225" w14:anchorId="45E8F84B">
                <v:shape id="_x0000_i1032" type="#_x0000_t75" style="width:12pt;height:11.25pt" o:ole="">
                  <v:imagedata r:id="rId22" o:title=""/>
                </v:shape>
                <o:OLEObject Type="Embed" ProgID="Equation.DSMT4" ShapeID="_x0000_i1032" DrawAspect="Content" ObjectID="_1615276035" r:id="rId23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E656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3A6A4935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A875989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5582AA18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0C445F2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54BC059E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03F8B81" w14:textId="62753397" w:rsidR="00677B1D" w:rsidRDefault="00677B1D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493A442E" w14:textId="5D381F9E" w:rsidR="00497DD9" w:rsidRDefault="00497DD9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1(d)</w:t>
      </w:r>
      <w:r w:rsidR="00805321"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497DD9" w14:paraId="7357370C" w14:textId="77777777" w:rsidTr="00886312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0172" w14:textId="77777777" w:rsidR="00497DD9" w:rsidRDefault="00497DD9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497DD9" w14:paraId="1A5359EE" w14:textId="77777777" w:rsidTr="00886312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AFE2" w14:textId="28D667D1" w:rsidR="00497DD9" w:rsidRDefault="00805321" w:rsidP="008863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805321">
              <w:rPr>
                <w:rFonts w:cs="Arial"/>
                <w:bCs/>
                <w:position w:val="-74"/>
              </w:rPr>
              <w:object w:dxaOrig="3340" w:dyaOrig="1320" w14:anchorId="69457640">
                <v:shape id="_x0000_i1033" type="#_x0000_t75" style="width:167.25pt;height:66pt" o:ole="">
                  <v:imagedata r:id="rId24" o:title=""/>
                </v:shape>
                <o:OLEObject Type="Embed" ProgID="Equation.DSMT4" ShapeID="_x0000_i1033" DrawAspect="Content" ObjectID="_1615276036" r:id="rId25"/>
              </w:object>
            </w:r>
          </w:p>
        </w:tc>
      </w:tr>
      <w:tr w:rsidR="00497DD9" w14:paraId="7EE20CBF" w14:textId="77777777" w:rsidTr="0088631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B770" w14:textId="77777777" w:rsidR="00497DD9" w:rsidRDefault="00497DD9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EB1A" w14:textId="77777777" w:rsidR="00497DD9" w:rsidRDefault="00497DD9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497DD9" w14:paraId="5F89A657" w14:textId="77777777" w:rsidTr="0088631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9554" w14:textId="77777777" w:rsidR="00497DD9" w:rsidRDefault="00497DD9" w:rsidP="00886312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to obtain </w:t>
            </w:r>
            <w:r w:rsidR="00EF6E62" w:rsidRPr="00497DD9">
              <w:rPr>
                <w:position w:val="-10"/>
                <w:szCs w:val="22"/>
              </w:rPr>
              <w:object w:dxaOrig="420" w:dyaOrig="320" w14:anchorId="24B49C35">
                <v:shape id="_x0000_i1034" type="#_x0000_t75" style="width:21pt;height:15.75pt" o:ole="">
                  <v:imagedata r:id="rId26" o:title=""/>
                </v:shape>
                <o:OLEObject Type="Embed" ProgID="Equation.DSMT4" ShapeID="_x0000_i1034" DrawAspect="Content" ObjectID="_1615276037" r:id="rId27"/>
              </w:object>
            </w:r>
            <w:r>
              <w:rPr>
                <w:szCs w:val="22"/>
              </w:rPr>
              <w:t xml:space="preserve"> </w:t>
            </w:r>
          </w:p>
          <w:p w14:paraId="68303852" w14:textId="77777777" w:rsidR="00EF6E62" w:rsidRDefault="00EF6E62" w:rsidP="00886312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equates </w:t>
            </w:r>
            <w:r w:rsidRPr="00EF6E62">
              <w:rPr>
                <w:position w:val="-10"/>
                <w:szCs w:val="22"/>
              </w:rPr>
              <w:object w:dxaOrig="780" w:dyaOrig="320" w14:anchorId="2EEE2E34">
                <v:shape id="_x0000_i1035" type="#_x0000_t75" style="width:39pt;height:15.75pt" o:ole="">
                  <v:imagedata r:id="rId28" o:title=""/>
                </v:shape>
                <o:OLEObject Type="Embed" ProgID="Equation.DSMT4" ShapeID="_x0000_i1035" DrawAspect="Content" ObjectID="_1615276038" r:id="rId29"/>
              </w:object>
            </w:r>
            <w:r>
              <w:rPr>
                <w:szCs w:val="22"/>
              </w:rPr>
              <w:t xml:space="preserve"> </w:t>
            </w:r>
          </w:p>
          <w:p w14:paraId="56AA8B94" w14:textId="6001FFDA" w:rsidR="00EF6E62" w:rsidRDefault="00EF6E62" w:rsidP="00886312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determines </w:t>
            </w:r>
            <w:r w:rsidR="00692ED8" w:rsidRPr="00692ED8">
              <w:rPr>
                <w:position w:val="-6"/>
                <w:szCs w:val="22"/>
              </w:rPr>
              <w:object w:dxaOrig="139" w:dyaOrig="240" w14:anchorId="02311A50">
                <v:shape id="_x0000_i1036" type="#_x0000_t75" style="width:6.75pt;height:12pt" o:ole="">
                  <v:imagedata r:id="rId30" o:title=""/>
                </v:shape>
                <o:OLEObject Type="Embed" ProgID="Equation.DSMT4" ShapeID="_x0000_i1036" DrawAspect="Content" ObjectID="_1615276039" r:id="rId31"/>
              </w:object>
            </w:r>
            <w:r w:rsidR="00692ED8">
              <w:rPr>
                <w:szCs w:val="22"/>
              </w:rPr>
              <w:t xml:space="preserve"> </w:t>
            </w:r>
            <w:r>
              <w:rPr>
                <w:szCs w:val="22"/>
              </w:rPr>
              <w:t>value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AF3" w14:textId="77777777" w:rsidR="00497DD9" w:rsidRDefault="00EF6E62" w:rsidP="00EF6E62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E7ED8CF" w14:textId="77777777" w:rsidR="00EF6E62" w:rsidRDefault="00EF6E62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27C8F13" w14:textId="394851EF" w:rsidR="00497DD9" w:rsidRDefault="00EF6E62" w:rsidP="00EF6E6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E962B94" w14:textId="2259B10A" w:rsidR="00677B1D" w:rsidRDefault="008C23C0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lastRenderedPageBreak/>
        <w:t>Question 2 (a)</w:t>
      </w:r>
      <w:r w:rsidR="00614B55">
        <w:rPr>
          <w:b/>
          <w:szCs w:val="22"/>
        </w:rPr>
        <w:tab/>
        <w:t>(4</w:t>
      </w:r>
      <w:r w:rsidR="00677B1D">
        <w:rPr>
          <w:b/>
          <w:szCs w:val="22"/>
        </w:rPr>
        <w:t xml:space="preserve"> mark</w:t>
      </w:r>
      <w:r w:rsidR="00614B55">
        <w:rPr>
          <w:b/>
          <w:szCs w:val="22"/>
        </w:rPr>
        <w:t>s</w:t>
      </w:r>
      <w:r w:rsidR="00677B1D"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677B1D" w14:paraId="53403AF1" w14:textId="77777777" w:rsidTr="00677B1D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2B896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77B1D" w14:paraId="4843820C" w14:textId="77777777" w:rsidTr="00677B1D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117B" w14:textId="7A28CBD7" w:rsidR="00677B1D" w:rsidRDefault="0069618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object w:dxaOrig="1440" w:dyaOrig="1440" w14:anchorId="277AD8BB">
                <v:shape id="_x0000_s1027" type="#_x0000_t75" style="position:absolute;margin-left:72.15pt;margin-top:2.75pt;width:201.15pt;height:89.75pt;z-index:251659264;mso-position-horizontal-relative:text;mso-position-vertical-relative:text">
                  <v:imagedata r:id="rId32" o:title=""/>
                </v:shape>
                <o:OLEObject Type="Embed" ProgID="FXDraw.Graphic" ShapeID="_x0000_s1027" DrawAspect="Content" ObjectID="_1615276088" r:id="rId33"/>
              </w:object>
            </w:r>
            <w:r w:rsidR="00614B55">
              <w:rPr>
                <w:lang w:val="en-US"/>
              </w:rPr>
              <w:t>(</w:t>
            </w:r>
            <w:proofErr w:type="spellStart"/>
            <w:r w:rsidR="00614B55">
              <w:rPr>
                <w:lang w:val="en-US"/>
              </w:rPr>
              <w:t>i</w:t>
            </w:r>
            <w:proofErr w:type="spellEnd"/>
            <w:r w:rsidR="00614B55">
              <w:rPr>
                <w:lang w:val="en-US"/>
              </w:rPr>
              <w:t>)</w:t>
            </w:r>
          </w:p>
          <w:p w14:paraId="50058508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7ECD6C94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29CB6074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7A401130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06E0507B" w14:textId="3BF74F63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4CF8D267" w14:textId="19AD6F2B" w:rsidR="00677B1D" w:rsidRDefault="0069618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object w:dxaOrig="1440" w:dyaOrig="1440" w14:anchorId="2ED93FF2">
                <v:shape id="_x0000_s1028" type="#_x0000_t75" style="position:absolute;margin-left:71.9pt;margin-top:4pt;width:258.5pt;height:91.6pt;z-index:251660288;mso-position-horizontal-relative:text;mso-position-vertical-relative:text">
                  <v:imagedata r:id="rId34" o:title=""/>
                </v:shape>
                <o:OLEObject Type="Embed" ProgID="FXDraw.Graphic" ShapeID="_x0000_s1028" DrawAspect="Content" ObjectID="_1615276089" r:id="rId35"/>
              </w:object>
            </w:r>
          </w:p>
          <w:p w14:paraId="73311180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(ii)</w:t>
            </w:r>
          </w:p>
          <w:p w14:paraId="3C794AD8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1439172A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6D3A5FCD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737A287E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30704EB4" w14:textId="017C7901" w:rsidR="00614B55" w:rsidRDefault="0069618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object w:dxaOrig="1440" w:dyaOrig="1440" w14:anchorId="5F7701BA">
                <v:shape id="_x0000_s1029" type="#_x0000_t75" style="position:absolute;margin-left:75.9pt;margin-top:10.65pt;width:274.3pt;height:92.95pt;z-index:251661312;mso-position-horizontal-relative:text;mso-position-vertical-relative:text">
                  <v:imagedata r:id="rId36" o:title=""/>
                </v:shape>
                <o:OLEObject Type="Embed" ProgID="FXDraw.Graphic" ShapeID="_x0000_s1029" DrawAspect="Content" ObjectID="_1615276090" r:id="rId37"/>
              </w:object>
            </w:r>
          </w:p>
          <w:p w14:paraId="5F881CA4" w14:textId="07DE9811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03BFA3D6" w14:textId="0DBDB24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(iii)</w:t>
            </w:r>
          </w:p>
          <w:p w14:paraId="69FCFD90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29987FB0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5A675EE0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4AAF8C58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0D83297E" w14:textId="303F7216" w:rsidR="00614B55" w:rsidRDefault="0069618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object w:dxaOrig="1440" w:dyaOrig="1440" w14:anchorId="738A1C1A">
                <v:shape id="_x0000_s1030" type="#_x0000_t75" style="position:absolute;margin-left:84.55pt;margin-top:12.35pt;width:265.9pt;height:85.55pt;z-index:251662336;mso-position-horizontal-relative:text;mso-position-vertical-relative:text">
                  <v:imagedata r:id="rId38" o:title=""/>
                </v:shape>
                <o:OLEObject Type="Embed" ProgID="FXDraw.Graphic" ShapeID="_x0000_s1030" DrawAspect="Content" ObjectID="_1615276091" r:id="rId39"/>
              </w:object>
            </w:r>
          </w:p>
          <w:p w14:paraId="7BDB7E38" w14:textId="6A330D3E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(iv)</w:t>
            </w:r>
          </w:p>
          <w:p w14:paraId="2E861412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68BCB567" w14:textId="769B6D96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7D01DD36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4B905954" w14:textId="77777777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667C43D7" w14:textId="00AC9F40" w:rsidR="00614B55" w:rsidRDefault="00614B5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</w:tc>
      </w:tr>
      <w:tr w:rsidR="00677B1D" w14:paraId="11CE4C42" w14:textId="77777777" w:rsidTr="00677B1D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D243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2E41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</w:t>
            </w:r>
          </w:p>
        </w:tc>
      </w:tr>
      <w:tr w:rsidR="00677B1D" w14:paraId="6D8E5B9E" w14:textId="77777777" w:rsidTr="00677B1D">
        <w:trPr>
          <w:trHeight w:val="299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AB2D" w14:textId="77777777" w:rsidR="00B05058" w:rsidRDefault="00614B55" w:rsidP="00B05058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 w:rsidRPr="00B05058">
              <w:rPr>
                <w:szCs w:val="22"/>
              </w:rPr>
              <w:t>(</w:t>
            </w:r>
            <w:proofErr w:type="spellStart"/>
            <w:r w:rsidRPr="00B05058">
              <w:rPr>
                <w:szCs w:val="22"/>
              </w:rPr>
              <w:t>i</w:t>
            </w:r>
            <w:proofErr w:type="spellEnd"/>
            <w:r w:rsidRPr="00B05058">
              <w:rPr>
                <w:szCs w:val="22"/>
              </w:rPr>
              <w:t xml:space="preserve">)   </w:t>
            </w:r>
          </w:p>
          <w:p w14:paraId="02A49985" w14:textId="67F3ACC5" w:rsidR="00677B1D" w:rsidRDefault="00677B1D" w:rsidP="00B0505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 w:hanging="720"/>
              <w:rPr>
                <w:szCs w:val="22"/>
              </w:rPr>
            </w:pPr>
            <w:r w:rsidRPr="00B05058">
              <w:rPr>
                <w:szCs w:val="22"/>
              </w:rPr>
              <w:t>states D and F</w:t>
            </w:r>
          </w:p>
          <w:p w14:paraId="463F60AB" w14:textId="33DF14F3" w:rsidR="00B05058" w:rsidRPr="00B05058" w:rsidRDefault="00B05058" w:rsidP="00B05058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(ii)</w:t>
            </w:r>
          </w:p>
          <w:p w14:paraId="0CA140FC" w14:textId="2469FD8D" w:rsidR="00614B55" w:rsidRDefault="00614B55" w:rsidP="00677B1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C</w:t>
            </w:r>
          </w:p>
          <w:p w14:paraId="10338AF8" w14:textId="065D8CFB" w:rsidR="00B05058" w:rsidRPr="00B05058" w:rsidRDefault="00B05058" w:rsidP="00B05058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(iii)</w:t>
            </w:r>
          </w:p>
          <w:p w14:paraId="710C51B5" w14:textId="1130DB00" w:rsidR="00614B55" w:rsidRDefault="00614B55" w:rsidP="00677B1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E</w:t>
            </w:r>
          </w:p>
          <w:p w14:paraId="4DF62D55" w14:textId="3FD09472" w:rsidR="00B05058" w:rsidRPr="00B05058" w:rsidRDefault="00B05058" w:rsidP="00B05058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(iv)</w:t>
            </w:r>
          </w:p>
          <w:p w14:paraId="32502EE2" w14:textId="1A4E3B23" w:rsidR="00614B55" w:rsidRDefault="00614B55" w:rsidP="00677B1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A and 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00E8" w14:textId="77777777" w:rsidR="004320DC" w:rsidRDefault="004320D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374D3F60" w14:textId="77777777" w:rsidR="00677B1D" w:rsidRDefault="00677B1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CB1A7F0" w14:textId="77777777" w:rsidR="004320DC" w:rsidRDefault="004320D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29850FC2" w14:textId="77777777" w:rsidR="00614B55" w:rsidRDefault="00614B5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6846BFF" w14:textId="77777777" w:rsidR="004320DC" w:rsidRDefault="004320D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356F400F" w14:textId="77777777" w:rsidR="00614B55" w:rsidRDefault="00614B5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12FC5E5" w14:textId="77777777" w:rsidR="004320DC" w:rsidRDefault="004320D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492362B3" w14:textId="04F17167" w:rsidR="00614B55" w:rsidRDefault="00614B5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7D0D737" w14:textId="77777777" w:rsidR="00677B1D" w:rsidRDefault="00677B1D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0ED3A9E0" w14:textId="77777777" w:rsidR="00677B1D" w:rsidRDefault="00677B1D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2(b)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677B1D" w14:paraId="5B89B984" w14:textId="77777777" w:rsidTr="00677B1D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8C13A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77B1D" w14:paraId="7059F54E" w14:textId="77777777" w:rsidTr="00677B1D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E8ED" w14:textId="77777777" w:rsidR="00677B1D" w:rsidRDefault="0069618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object w:dxaOrig="1440" w:dyaOrig="1440" w14:anchorId="146501FE">
                <v:shape id="_x0000_s1031" type="#_x0000_t75" style="position:absolute;margin-left:34.75pt;margin-top:4.2pt;width:104.55pt;height:75.7pt;z-index:251663360;mso-position-horizontal-relative:text;mso-position-vertical-relative:text">
                  <v:imagedata r:id="rId40" o:title=""/>
                </v:shape>
                <o:OLEObject Type="Embed" ProgID="FXDraw.Graphic" ShapeID="_x0000_s1031" DrawAspect="Content" ObjectID="_1615276092" r:id="rId41"/>
              </w:object>
            </w:r>
            <w:r w:rsidR="00677B1D">
              <w:rPr>
                <w:position w:val="-4"/>
              </w:rPr>
              <w:object w:dxaOrig="180" w:dyaOrig="285" w14:anchorId="589A42CD">
                <v:shape id="_x0000_i1042" type="#_x0000_t75" style="width:9pt;height:14.25pt" o:ole="">
                  <v:imagedata r:id="rId42" o:title=""/>
                </v:shape>
                <o:OLEObject Type="Embed" ProgID="Equation.DSMT4" ShapeID="_x0000_i1042" DrawAspect="Content" ObjectID="_1615276040" r:id="rId43"/>
              </w:object>
            </w:r>
            <w:r w:rsidR="00677B1D">
              <w:t xml:space="preserve"> </w:t>
            </w:r>
          </w:p>
          <w:p w14:paraId="645A9C1F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03242ACE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1D8AD6A3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7258EEBA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5805C4C1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</w:tc>
      </w:tr>
      <w:tr w:rsidR="00677B1D" w14:paraId="7AD650CA" w14:textId="77777777" w:rsidTr="00677B1D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9F55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4C3C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77B1D" w14:paraId="3C73075E" w14:textId="77777777" w:rsidTr="00677B1D">
        <w:trPr>
          <w:trHeight w:val="299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6207" w14:textId="77777777" w:rsidR="00677B1D" w:rsidRDefault="00677B1D" w:rsidP="00677B1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circles the 2</w:t>
            </w:r>
            <w:r>
              <w:rPr>
                <w:szCs w:val="22"/>
                <w:vertAlign w:val="superscript"/>
              </w:rPr>
              <w:t>nd</w:t>
            </w:r>
            <w:r>
              <w:rPr>
                <w:szCs w:val="22"/>
              </w:rPr>
              <w:t xml:space="preserve"> graph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57C5" w14:textId="77777777" w:rsidR="00677B1D" w:rsidRDefault="00677B1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50637C2" w14:textId="06B3766A" w:rsidR="00614B55" w:rsidRDefault="00861E53" w:rsidP="00614B55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lastRenderedPageBreak/>
        <w:t>Question 3</w:t>
      </w:r>
      <w:r>
        <w:rPr>
          <w:rFonts w:cs="Arial"/>
          <w:b/>
        </w:rPr>
        <w:tab/>
        <w:t>(4</w:t>
      </w:r>
      <w:r w:rsidR="00614B55">
        <w:rPr>
          <w:rFonts w:cs="Arial"/>
          <w:b/>
        </w:rPr>
        <w:t xml:space="preserve"> marks)</w:t>
      </w:r>
      <w:r w:rsidR="00614B55">
        <w:rPr>
          <w:rFonts w:cs="Arial"/>
          <w:b/>
        </w:rPr>
        <w:tab/>
      </w:r>
    </w:p>
    <w:tbl>
      <w:tblPr>
        <w:tblpPr w:leftFromText="180" w:rightFromText="180" w:bottomFromText="160" w:vertAnchor="text" w:horzAnchor="margin" w:tblpY="159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1"/>
        <w:gridCol w:w="1667"/>
      </w:tblGrid>
      <w:tr w:rsidR="004F3F5D" w14:paraId="4F995E56" w14:textId="77777777" w:rsidTr="004F3F5D">
        <w:trPr>
          <w:trHeight w:val="263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BB5A" w14:textId="673DF00F" w:rsidR="004F3F5D" w:rsidRDefault="004F3F5D" w:rsidP="004F3F5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lang w:eastAsia="en-US"/>
              </w:rPr>
            </w:pPr>
            <w:r>
              <w:rPr>
                <w:szCs w:val="22"/>
              </w:rPr>
              <w:t>Solution</w:t>
            </w:r>
          </w:p>
        </w:tc>
      </w:tr>
      <w:tr w:rsidR="001E4DE1" w14:paraId="4A17B873" w14:textId="77777777" w:rsidTr="001E4DE1">
        <w:trPr>
          <w:trHeight w:val="649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0930B" w14:textId="63F73E2F" w:rsidR="001E4DE1" w:rsidRDefault="0069618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  <w:r>
              <w:rPr>
                <w:noProof/>
                <w:lang w:val="en-US" w:eastAsia="en-US"/>
              </w:rPr>
              <w:object w:dxaOrig="1440" w:dyaOrig="1440" w14:anchorId="6FAE051A">
                <v:shape id="_x0000_s1082" type="#_x0000_t75" style="position:absolute;margin-left:255.95pt;margin-top:19pt;width:151.45pt;height:92.9pt;z-index:251666432;mso-position-horizontal-relative:text;mso-position-vertical-relative:text">
                  <v:imagedata r:id="rId44" o:title=""/>
                </v:shape>
                <o:OLEObject Type="Embed" ProgID="FXGraph.Graph" ShapeID="_x0000_s1082" DrawAspect="Content" ObjectID="_1615276093" r:id="rId45"/>
              </w:object>
            </w:r>
            <w:r w:rsidR="001E4DE1">
              <w:rPr>
                <w:lang w:eastAsia="en-US"/>
              </w:rPr>
              <w:t xml:space="preserve"> Area = </w:t>
            </w:r>
            <w:r w:rsidR="001E4DE1">
              <w:rPr>
                <w:position w:val="-32"/>
                <w:lang w:eastAsia="en-US"/>
              </w:rPr>
              <w:object w:dxaOrig="2325" w:dyaOrig="735" w14:anchorId="020699F4">
                <v:shape id="_x0000_i1044" type="#_x0000_t75" style="width:116.25pt;height:36.75pt" o:ole="">
                  <v:imagedata r:id="rId46" o:title=""/>
                </v:shape>
                <o:OLEObject Type="Embed" ProgID="Equation.DSMT4" ShapeID="_x0000_i1044" DrawAspect="Content" ObjectID="_1615276041" r:id="rId47"/>
              </w:object>
            </w:r>
          </w:p>
          <w:p w14:paraId="7165C7AA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position w:val="-6"/>
                <w:lang w:eastAsia="en-US"/>
              </w:rPr>
            </w:pPr>
            <w:r>
              <w:rPr>
                <w:position w:val="-6"/>
                <w:lang w:eastAsia="en-US"/>
              </w:rPr>
              <w:t xml:space="preserve">          =   </w:t>
            </w:r>
            <w:r>
              <w:rPr>
                <w:position w:val="-32"/>
                <w:lang w:eastAsia="en-US"/>
              </w:rPr>
              <w:object w:dxaOrig="2160" w:dyaOrig="735" w14:anchorId="524CE182">
                <v:shape id="_x0000_i1045" type="#_x0000_t75" style="width:108pt;height:36.75pt" o:ole="">
                  <v:imagedata r:id="rId48" o:title=""/>
                </v:shape>
                <o:OLEObject Type="Embed" ProgID="Equation.DSMT4" ShapeID="_x0000_i1045" DrawAspect="Content" ObjectID="_1615276042" r:id="rId49"/>
              </w:object>
            </w:r>
            <w:r>
              <w:rPr>
                <w:position w:val="-6"/>
                <w:lang w:eastAsia="en-US"/>
              </w:rPr>
              <w:t xml:space="preserve"> </w:t>
            </w:r>
          </w:p>
          <w:p w14:paraId="68A9A736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  <w:r>
              <w:rPr>
                <w:color w:val="FF0000"/>
                <w:position w:val="-6"/>
                <w:lang w:eastAsia="en-US"/>
              </w:rPr>
              <w:t xml:space="preserve">          </w:t>
            </w:r>
            <w:r>
              <w:rPr>
                <w:position w:val="-6"/>
                <w:lang w:eastAsia="en-US"/>
              </w:rPr>
              <w:t>=</w:t>
            </w:r>
            <w:r>
              <w:rPr>
                <w:color w:val="FF0000"/>
                <w:position w:val="-6"/>
                <w:lang w:eastAsia="en-US"/>
              </w:rPr>
              <w:t xml:space="preserve"> </w:t>
            </w:r>
            <w:r>
              <w:rPr>
                <w:position w:val="-32"/>
                <w:lang w:eastAsia="en-US"/>
              </w:rPr>
              <w:object w:dxaOrig="2160" w:dyaOrig="795" w14:anchorId="6A741716">
                <v:shape id="_x0000_i1046" type="#_x0000_t75" style="width:108pt;height:39.75pt" o:ole="">
                  <v:imagedata r:id="rId50" o:title=""/>
                </v:shape>
                <o:OLEObject Type="Embed" ProgID="Equation.DSMT4" ShapeID="_x0000_i1046" DrawAspect="Content" ObjectID="_1615276043" r:id="rId51"/>
              </w:object>
            </w:r>
          </w:p>
          <w:p w14:paraId="4F80B688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= </w:t>
            </w:r>
            <w:r>
              <w:rPr>
                <w:position w:val="-36"/>
                <w:lang w:eastAsia="en-US"/>
              </w:rPr>
              <w:object w:dxaOrig="3840" w:dyaOrig="840" w14:anchorId="02A69631">
                <v:shape id="_x0000_i1047" type="#_x0000_t75" style="width:192pt;height:42pt" o:ole="">
                  <v:imagedata r:id="rId52" o:title=""/>
                </v:shape>
                <o:OLEObject Type="Embed" ProgID="Equation.DSMT4" ShapeID="_x0000_i1047" DrawAspect="Content" ObjectID="_1615276044" r:id="rId53"/>
              </w:object>
            </w:r>
          </w:p>
          <w:p w14:paraId="17E7592C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= </w:t>
            </w:r>
            <w:r>
              <w:rPr>
                <w:position w:val="-24"/>
                <w:lang w:eastAsia="en-US"/>
              </w:rPr>
              <w:object w:dxaOrig="1785" w:dyaOrig="660" w14:anchorId="4BDC7831">
                <v:shape id="_x0000_i1048" type="#_x0000_t75" style="width:89.25pt;height:33pt" o:ole="">
                  <v:imagedata r:id="rId54" o:title=""/>
                </v:shape>
                <o:OLEObject Type="Embed" ProgID="Equation.DSMT4" ShapeID="_x0000_i1048" DrawAspect="Content" ObjectID="_1615276045" r:id="rId55"/>
              </w:object>
            </w:r>
          </w:p>
          <w:p w14:paraId="2154B7B1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color w:val="FF0000"/>
                <w:position w:val="-6"/>
                <w:lang w:eastAsia="en-US"/>
              </w:rPr>
            </w:pPr>
            <w:r>
              <w:rPr>
                <w:lang w:eastAsia="en-US"/>
              </w:rPr>
              <w:t xml:space="preserve">   = </w:t>
            </w:r>
            <w:r>
              <w:rPr>
                <w:position w:val="-24"/>
                <w:lang w:eastAsia="en-US"/>
              </w:rPr>
              <w:object w:dxaOrig="480" w:dyaOrig="660" w14:anchorId="63FBD7F4">
                <v:shape id="_x0000_i1049" type="#_x0000_t75" style="width:24pt;height:33pt" o:ole="">
                  <v:imagedata r:id="rId56" o:title=""/>
                </v:shape>
                <o:OLEObject Type="Embed" ProgID="Equation.DSMT4" ShapeID="_x0000_i1049" DrawAspect="Content" ObjectID="_1615276046" r:id="rId57"/>
              </w:object>
            </w:r>
          </w:p>
        </w:tc>
      </w:tr>
      <w:tr w:rsidR="001E4DE1" w14:paraId="437F956C" w14:textId="77777777" w:rsidTr="001E4DE1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E1A2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Mathematical behaviours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ACC3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Marks</w:t>
            </w:r>
          </w:p>
        </w:tc>
      </w:tr>
      <w:tr w:rsidR="001E4DE1" w14:paraId="5D63F22A" w14:textId="77777777" w:rsidTr="001E4DE1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2F3F" w14:textId="77777777" w:rsidR="001E4DE1" w:rsidRDefault="001E4DE1" w:rsidP="001E4DE1">
            <w:pPr>
              <w:numPr>
                <w:ilvl w:val="0"/>
                <w:numId w:val="12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states a correct expression using integrals to determine the area</w:t>
            </w:r>
          </w:p>
          <w:p w14:paraId="1FE543A7" w14:textId="77777777" w:rsidR="001E4DE1" w:rsidRDefault="001E4DE1" w:rsidP="001E4DE1">
            <w:pPr>
              <w:numPr>
                <w:ilvl w:val="0"/>
                <w:numId w:val="12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anti-differentiates each part correctly</w:t>
            </w:r>
          </w:p>
          <w:p w14:paraId="18FA447F" w14:textId="77777777" w:rsidR="001E4DE1" w:rsidRDefault="001E4DE1" w:rsidP="00861E53">
            <w:pPr>
              <w:numPr>
                <w:ilvl w:val="0"/>
                <w:numId w:val="12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subst</w:t>
            </w:r>
            <w:r w:rsidR="00861E53">
              <w:rPr>
                <w:rFonts w:cs="Arial"/>
                <w:lang w:eastAsia="en-US"/>
              </w:rPr>
              <w:t>itutes in limits of integration</w:t>
            </w:r>
          </w:p>
          <w:p w14:paraId="5F2B83F6" w14:textId="54228AA9" w:rsidR="00861E53" w:rsidRPr="00614B55" w:rsidRDefault="00861E53" w:rsidP="00861E53">
            <w:pPr>
              <w:numPr>
                <w:ilvl w:val="0"/>
                <w:numId w:val="12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evaluates result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59AC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  <w:p w14:paraId="74E6E523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  <w:p w14:paraId="4C2E5D05" w14:textId="77777777" w:rsidR="001E4DE1" w:rsidRDefault="001E4DE1" w:rsidP="00614B5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  <w:p w14:paraId="3ECD19CF" w14:textId="29B36AAD" w:rsidR="00861E53" w:rsidRDefault="00861E53" w:rsidP="00614B5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</w:tc>
      </w:tr>
    </w:tbl>
    <w:p w14:paraId="6F72697A" w14:textId="77777777" w:rsidR="00203538" w:rsidRDefault="00203538" w:rsidP="00FA5283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Cs/>
        </w:rPr>
      </w:pPr>
    </w:p>
    <w:p w14:paraId="67375A11" w14:textId="77777777" w:rsidR="00203538" w:rsidRDefault="00203538">
      <w:pPr>
        <w:rPr>
          <w:rFonts w:cs="Arial"/>
          <w:bCs/>
        </w:rPr>
      </w:pPr>
      <w:r>
        <w:rPr>
          <w:rFonts w:cs="Arial"/>
          <w:bCs/>
        </w:rPr>
        <w:br w:type="page"/>
      </w:r>
    </w:p>
    <w:p w14:paraId="2ABD1FBF" w14:textId="492191DC" w:rsidR="00FA5283" w:rsidRDefault="00FA5283" w:rsidP="00FA5283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617326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4</w:t>
      </w:r>
      <w:r w:rsidRPr="00617326">
        <w:rPr>
          <w:rFonts w:cs="Arial"/>
          <w:b/>
        </w:rPr>
        <w:t>(a)</w:t>
      </w:r>
      <w:r>
        <w:rPr>
          <w:rFonts w:cs="Arial"/>
          <w:b/>
        </w:rPr>
        <w:t xml:space="preserve">                                                                                                           </w:t>
      </w:r>
      <w:r w:rsidR="00977164">
        <w:rPr>
          <w:rFonts w:cs="Arial"/>
          <w:b/>
        </w:rPr>
        <w:tab/>
      </w:r>
      <w:r>
        <w:rPr>
          <w:rFonts w:cs="Arial"/>
          <w:b/>
        </w:rPr>
        <w:t>(</w:t>
      </w:r>
      <w:r w:rsidR="0012735E">
        <w:rPr>
          <w:rFonts w:cs="Arial"/>
          <w:b/>
        </w:rPr>
        <w:t>2</w:t>
      </w:r>
      <w:r>
        <w:rPr>
          <w:rFonts w:cs="Arial"/>
          <w:b/>
        </w:rPr>
        <w:t xml:space="preserve"> marks)</w:t>
      </w:r>
      <w:r>
        <w:rPr>
          <w:rFonts w:cs="Arial"/>
          <w:b/>
        </w:rPr>
        <w:tab/>
      </w:r>
    </w:p>
    <w:tbl>
      <w:tblPr>
        <w:tblpPr w:leftFromText="180" w:rightFromText="180" w:vertAnchor="text" w:horzAnchor="margin" w:tblpX="108" w:tblpY="5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FA5283" w:rsidRPr="00AE0B37" w14:paraId="702F323B" w14:textId="77777777" w:rsidTr="00886312">
        <w:trPr>
          <w:trHeight w:val="300"/>
        </w:trPr>
        <w:tc>
          <w:tcPr>
            <w:tcW w:w="9108" w:type="dxa"/>
            <w:gridSpan w:val="2"/>
            <w:vAlign w:val="center"/>
          </w:tcPr>
          <w:p w14:paraId="3477BA34" w14:textId="77777777" w:rsidR="00FA5283" w:rsidRPr="00AE0B37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FA5283" w:rsidRPr="00AE0B37" w14:paraId="6A52C342" w14:textId="77777777" w:rsidTr="00886312">
        <w:trPr>
          <w:trHeight w:val="450"/>
        </w:trPr>
        <w:tc>
          <w:tcPr>
            <w:tcW w:w="9108" w:type="dxa"/>
            <w:gridSpan w:val="2"/>
            <w:vAlign w:val="center"/>
          </w:tcPr>
          <w:p w14:paraId="5DA6FD5D" w14:textId="77777777" w:rsidR="00FA5283" w:rsidRPr="008704AD" w:rsidRDefault="00D07802" w:rsidP="008863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377743">
              <w:rPr>
                <w:position w:val="-92"/>
              </w:rPr>
              <w:object w:dxaOrig="3500" w:dyaOrig="2280" w14:anchorId="5D7A2797">
                <v:shape id="_x0000_i1050" type="#_x0000_t75" style="width:175.5pt;height:114pt" o:ole="">
                  <v:imagedata r:id="rId58" o:title=""/>
                </v:shape>
                <o:OLEObject Type="Embed" ProgID="Equation.DSMT4" ShapeID="_x0000_i1050" DrawAspect="Content" ObjectID="_1615276047" r:id="rId59"/>
              </w:object>
            </w:r>
          </w:p>
        </w:tc>
      </w:tr>
      <w:tr w:rsidR="00FA5283" w:rsidRPr="00AE0B37" w14:paraId="1B6545BE" w14:textId="77777777" w:rsidTr="00886312">
        <w:tc>
          <w:tcPr>
            <w:tcW w:w="7689" w:type="dxa"/>
          </w:tcPr>
          <w:p w14:paraId="04199917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6512C039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FA5283" w:rsidRPr="00AE0B37" w14:paraId="2CF3622B" w14:textId="77777777" w:rsidTr="00886312">
        <w:tc>
          <w:tcPr>
            <w:tcW w:w="7689" w:type="dxa"/>
          </w:tcPr>
          <w:p w14:paraId="1731473E" w14:textId="77777777" w:rsidR="00FA5283" w:rsidRDefault="00FA5283" w:rsidP="00FA528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anti-differentiates the exponential function correctly</w:t>
            </w:r>
          </w:p>
          <w:p w14:paraId="5886D85C" w14:textId="77777777" w:rsidR="00FA5283" w:rsidRPr="0009396E" w:rsidRDefault="00FA5283" w:rsidP="00FA528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anti-differentiates the square root function correctly</w:t>
            </w:r>
          </w:p>
        </w:tc>
        <w:tc>
          <w:tcPr>
            <w:tcW w:w="1419" w:type="dxa"/>
          </w:tcPr>
          <w:p w14:paraId="48271C29" w14:textId="77777777" w:rsidR="00FA5283" w:rsidRDefault="00FA5283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F702976" w14:textId="77777777" w:rsidR="00FA5283" w:rsidRPr="00FD3FB2" w:rsidRDefault="00FA5283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1009DE58" w14:textId="77777777" w:rsidR="00FA5283" w:rsidRDefault="00FA5283" w:rsidP="00FA5283">
      <w:pPr>
        <w:spacing w:line="276" w:lineRule="auto"/>
        <w:rPr>
          <w:rFonts w:cs="Arial"/>
          <w:b/>
        </w:rPr>
      </w:pPr>
    </w:p>
    <w:p w14:paraId="65A39DD3" w14:textId="77777777" w:rsidR="00FA5283" w:rsidRDefault="00FA5283" w:rsidP="00977164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4</w:t>
      </w:r>
      <w:r w:rsidRPr="00617326">
        <w:rPr>
          <w:rFonts w:cs="Arial"/>
          <w:b/>
        </w:rPr>
        <w:t>(</w:t>
      </w:r>
      <w:r>
        <w:rPr>
          <w:rFonts w:cs="Arial"/>
          <w:b/>
        </w:rPr>
        <w:t>b</w:t>
      </w:r>
      <w:r w:rsidRPr="00617326">
        <w:rPr>
          <w:rFonts w:cs="Arial"/>
          <w:b/>
        </w:rPr>
        <w:t>)</w:t>
      </w:r>
      <w:r>
        <w:rPr>
          <w:rFonts w:cs="Arial"/>
          <w:b/>
        </w:rPr>
        <w:tab/>
        <w:t>(2 marks)</w:t>
      </w:r>
    </w:p>
    <w:tbl>
      <w:tblPr>
        <w:tblpPr w:leftFromText="180" w:rightFromText="180" w:vertAnchor="text" w:horzAnchor="margin" w:tblpX="108" w:tblpY="1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FA5283" w:rsidRPr="00AE0B37" w14:paraId="509323A4" w14:textId="77777777" w:rsidTr="00886312">
        <w:trPr>
          <w:trHeight w:val="300"/>
        </w:trPr>
        <w:tc>
          <w:tcPr>
            <w:tcW w:w="9108" w:type="dxa"/>
            <w:gridSpan w:val="2"/>
            <w:vAlign w:val="center"/>
          </w:tcPr>
          <w:p w14:paraId="50EA88E9" w14:textId="77777777" w:rsidR="00FA5283" w:rsidRPr="00AE0B37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FA5283" w:rsidRPr="00AE0B37" w14:paraId="09493723" w14:textId="77777777" w:rsidTr="00886312">
        <w:trPr>
          <w:trHeight w:val="450"/>
        </w:trPr>
        <w:tc>
          <w:tcPr>
            <w:tcW w:w="9108" w:type="dxa"/>
            <w:gridSpan w:val="2"/>
            <w:vAlign w:val="center"/>
          </w:tcPr>
          <w:p w14:paraId="37CB31FB" w14:textId="77777777" w:rsidR="00FA5283" w:rsidRPr="00127EAA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38"/>
              </w:rPr>
            </w:pPr>
            <w:r w:rsidRPr="00377743">
              <w:rPr>
                <w:rFonts w:cs="Arial"/>
                <w:position w:val="-154"/>
              </w:rPr>
              <w:object w:dxaOrig="1440" w:dyaOrig="3519" w14:anchorId="324DC517">
                <v:shape id="_x0000_i1051" type="#_x0000_t75" style="width:1in;height:176.25pt" o:ole="">
                  <v:imagedata r:id="rId60" o:title=""/>
                </v:shape>
                <o:OLEObject Type="Embed" ProgID="Equation.DSMT4" ShapeID="_x0000_i1051" DrawAspect="Content" ObjectID="_1615276048" r:id="rId61"/>
              </w:object>
            </w:r>
          </w:p>
        </w:tc>
      </w:tr>
      <w:tr w:rsidR="00FA5283" w:rsidRPr="00AE0B37" w14:paraId="636C5CD7" w14:textId="77777777" w:rsidTr="00886312">
        <w:tc>
          <w:tcPr>
            <w:tcW w:w="7689" w:type="dxa"/>
          </w:tcPr>
          <w:p w14:paraId="58D50218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7EBE3E63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FA5283" w:rsidRPr="00AE0B37" w14:paraId="182F36F9" w14:textId="77777777" w:rsidTr="00886312">
        <w:tc>
          <w:tcPr>
            <w:tcW w:w="7689" w:type="dxa"/>
          </w:tcPr>
          <w:p w14:paraId="4F328E21" w14:textId="77777777" w:rsidR="00FA5283" w:rsidRDefault="00FA5283" w:rsidP="00FA528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aniti</w:t>
            </w:r>
            <w:proofErr w:type="spellEnd"/>
            <w:r>
              <w:rPr>
                <w:rFonts w:cs="Arial"/>
              </w:rPr>
              <w:t>-differentiates correctly</w:t>
            </w:r>
          </w:p>
          <w:p w14:paraId="618362A6" w14:textId="77777777" w:rsidR="00FA5283" w:rsidRPr="0093680B" w:rsidRDefault="00FA5283" w:rsidP="00FA528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substitutes limits of integration and evaluates</w:t>
            </w:r>
          </w:p>
        </w:tc>
        <w:tc>
          <w:tcPr>
            <w:tcW w:w="1419" w:type="dxa"/>
          </w:tcPr>
          <w:p w14:paraId="086C7245" w14:textId="77777777" w:rsidR="00FA5283" w:rsidRDefault="00FA5283" w:rsidP="00886312">
            <w:pPr>
              <w:pStyle w:val="NoSpacing"/>
              <w:jc w:val="center"/>
            </w:pPr>
            <w:r>
              <w:t>1</w:t>
            </w:r>
          </w:p>
          <w:p w14:paraId="43686D20" w14:textId="77777777" w:rsidR="00FA5283" w:rsidRPr="00FD3FB2" w:rsidRDefault="00FA5283" w:rsidP="00886312">
            <w:pPr>
              <w:pStyle w:val="NoSpacing"/>
              <w:jc w:val="center"/>
            </w:pPr>
            <w:r>
              <w:t>1</w:t>
            </w:r>
          </w:p>
        </w:tc>
      </w:tr>
    </w:tbl>
    <w:p w14:paraId="665CB9D5" w14:textId="77777777" w:rsidR="00FA5283" w:rsidRDefault="00FA5283" w:rsidP="00FA5283">
      <w:pPr>
        <w:tabs>
          <w:tab w:val="left" w:pos="567"/>
          <w:tab w:val="left" w:pos="992"/>
          <w:tab w:val="left" w:pos="1134"/>
          <w:tab w:val="right" w:pos="9360"/>
        </w:tabs>
        <w:spacing w:line="276" w:lineRule="auto"/>
        <w:rPr>
          <w:rFonts w:cs="Arial"/>
          <w:b/>
        </w:rPr>
      </w:pPr>
    </w:p>
    <w:p w14:paraId="0E52163F" w14:textId="77777777" w:rsidR="00FA5283" w:rsidRDefault="00FA5283" w:rsidP="00FA5283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4</w:t>
      </w:r>
      <w:r w:rsidRPr="00617326">
        <w:rPr>
          <w:rFonts w:cs="Arial"/>
          <w:b/>
        </w:rPr>
        <w:t>(</w:t>
      </w:r>
      <w:r>
        <w:rPr>
          <w:rFonts w:cs="Arial"/>
          <w:b/>
        </w:rPr>
        <w:t>c</w:t>
      </w:r>
      <w:r w:rsidRPr="00617326">
        <w:rPr>
          <w:rFonts w:cs="Arial"/>
          <w:b/>
        </w:rPr>
        <w:t>)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ab/>
        <w:t>(2 marks)</w:t>
      </w:r>
    </w:p>
    <w:tbl>
      <w:tblPr>
        <w:tblpPr w:leftFromText="180" w:rightFromText="180" w:vertAnchor="text" w:horzAnchor="margin" w:tblpX="108" w:tblpY="1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FA5283" w:rsidRPr="00AE0B37" w14:paraId="7C940DF2" w14:textId="77777777" w:rsidTr="00886312">
        <w:trPr>
          <w:trHeight w:val="300"/>
        </w:trPr>
        <w:tc>
          <w:tcPr>
            <w:tcW w:w="9108" w:type="dxa"/>
            <w:gridSpan w:val="2"/>
            <w:vAlign w:val="center"/>
          </w:tcPr>
          <w:p w14:paraId="7E2C17A5" w14:textId="77777777" w:rsidR="00FA5283" w:rsidRPr="00AE0B37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FA5283" w:rsidRPr="00AE0B37" w14:paraId="0E1D6B94" w14:textId="77777777" w:rsidTr="00886312">
        <w:trPr>
          <w:trHeight w:val="450"/>
        </w:trPr>
        <w:tc>
          <w:tcPr>
            <w:tcW w:w="9108" w:type="dxa"/>
            <w:gridSpan w:val="2"/>
            <w:vAlign w:val="center"/>
          </w:tcPr>
          <w:p w14:paraId="56E80A9A" w14:textId="77777777" w:rsidR="00FA5283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8877F8">
              <w:rPr>
                <w:position w:val="-32"/>
              </w:rPr>
              <w:object w:dxaOrig="1800" w:dyaOrig="740" w14:anchorId="6C8ED925">
                <v:shape id="_x0000_i1052" type="#_x0000_t75" style="width:90pt;height:36.75pt" o:ole="">
                  <v:imagedata r:id="rId62" o:title=""/>
                </v:shape>
                <o:OLEObject Type="Embed" ProgID="Equation.DSMT4" ShapeID="_x0000_i1052" DrawAspect="Content" ObjectID="_1615276049" r:id="rId63"/>
              </w:object>
            </w:r>
            <w:r>
              <w:t xml:space="preserve"> </w:t>
            </w:r>
          </w:p>
          <w:p w14:paraId="1EEBA25E" w14:textId="77777777" w:rsidR="00FA5283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= </w:t>
            </w:r>
            <w:r w:rsidRPr="008877F8">
              <w:rPr>
                <w:position w:val="-30"/>
              </w:rPr>
              <w:object w:dxaOrig="1219" w:dyaOrig="720" w14:anchorId="3F2D5FD2">
                <v:shape id="_x0000_i1053" type="#_x0000_t75" style="width:60.75pt;height:36pt" o:ole="">
                  <v:imagedata r:id="rId64" o:title=""/>
                </v:shape>
                <o:OLEObject Type="Embed" ProgID="Equation.DSMT4" ShapeID="_x0000_i1053" DrawAspect="Content" ObjectID="_1615276050" r:id="rId65"/>
              </w:object>
            </w:r>
          </w:p>
          <w:p w14:paraId="50C0C39E" w14:textId="77777777" w:rsidR="00FA5283" w:rsidRPr="00127EAA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38"/>
              </w:rPr>
            </w:pPr>
            <w:r w:rsidRPr="008877F8">
              <w:rPr>
                <w:position w:val="-28"/>
              </w:rPr>
              <w:object w:dxaOrig="2200" w:dyaOrig="660" w14:anchorId="4AC1CD09">
                <v:shape id="_x0000_i1054" type="#_x0000_t75" style="width:110.25pt;height:33pt" o:ole="">
                  <v:imagedata r:id="rId66" o:title=""/>
                </v:shape>
                <o:OLEObject Type="Embed" ProgID="Equation.DSMT4" ShapeID="_x0000_i1054" DrawAspect="Content" ObjectID="_1615276051" r:id="rId67"/>
              </w:object>
            </w:r>
          </w:p>
        </w:tc>
      </w:tr>
      <w:tr w:rsidR="00FA5283" w:rsidRPr="00AE0B37" w14:paraId="61B67EE2" w14:textId="77777777" w:rsidTr="00886312">
        <w:tc>
          <w:tcPr>
            <w:tcW w:w="7689" w:type="dxa"/>
          </w:tcPr>
          <w:p w14:paraId="19B4C4D1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46EF344E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FA5283" w:rsidRPr="00AE0B37" w14:paraId="580EBBF3" w14:textId="77777777" w:rsidTr="00886312">
        <w:tc>
          <w:tcPr>
            <w:tcW w:w="7689" w:type="dxa"/>
          </w:tcPr>
          <w:p w14:paraId="312E892E" w14:textId="77777777" w:rsidR="00FA5283" w:rsidRDefault="00FA5283" w:rsidP="00FA528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uses the relationship </w:t>
            </w:r>
            <w:r w:rsidRPr="008877F8">
              <w:rPr>
                <w:position w:val="-32"/>
              </w:rPr>
              <w:object w:dxaOrig="1080" w:dyaOrig="740" w14:anchorId="07E3B2A2">
                <v:shape id="_x0000_i1055" type="#_x0000_t75" style="width:54pt;height:36.75pt" o:ole="">
                  <v:imagedata r:id="rId68" o:title=""/>
                </v:shape>
                <o:OLEObject Type="Embed" ProgID="Equation.DSMT4" ShapeID="_x0000_i1055" DrawAspect="Content" ObjectID="_1615276052" r:id="rId69"/>
              </w:object>
            </w:r>
            <w:r>
              <w:t xml:space="preserve"> =</w:t>
            </w:r>
            <w:r>
              <w:rPr>
                <w:rFonts w:cs="Arial"/>
              </w:rPr>
              <w:t xml:space="preserve">  </w:t>
            </w:r>
            <w:r w:rsidRPr="008877F8">
              <w:rPr>
                <w:position w:val="-30"/>
              </w:rPr>
              <w:object w:dxaOrig="1219" w:dyaOrig="720" w14:anchorId="45489498">
                <v:shape id="_x0000_i1056" type="#_x0000_t75" style="width:60.75pt;height:36pt" o:ole="">
                  <v:imagedata r:id="rId70" o:title=""/>
                </v:shape>
                <o:OLEObject Type="Embed" ProgID="Equation.DSMT4" ShapeID="_x0000_i1056" DrawAspect="Content" ObjectID="_1615276053" r:id="rId71"/>
              </w:object>
            </w:r>
          </w:p>
          <w:p w14:paraId="615184D2" w14:textId="77777777" w:rsidR="00FA5283" w:rsidRPr="00AE050D" w:rsidRDefault="00FA5283" w:rsidP="00FA528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applies Fundamental Theorem of Calculus </w:t>
            </w:r>
          </w:p>
        </w:tc>
        <w:tc>
          <w:tcPr>
            <w:tcW w:w="1419" w:type="dxa"/>
          </w:tcPr>
          <w:p w14:paraId="0F6167B3" w14:textId="77777777" w:rsidR="00FA5283" w:rsidRDefault="00FA5283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26D3F7B9" w14:textId="77777777" w:rsidR="00FA5283" w:rsidRDefault="00FA5283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2CD348CD" w14:textId="77777777" w:rsidR="00FA5283" w:rsidRDefault="00FA5283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409CBD16" w14:textId="77777777" w:rsidR="00FA5283" w:rsidRPr="00FD3FB2" w:rsidRDefault="00FA5283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3C81E5C4" w14:textId="77777777" w:rsidR="0012735E" w:rsidRDefault="0012735E" w:rsidP="00FA5283">
      <w:pPr>
        <w:spacing w:after="160" w:line="259" w:lineRule="auto"/>
        <w:rPr>
          <w:rFonts w:cs="Arial"/>
          <w:b/>
        </w:rPr>
      </w:pPr>
    </w:p>
    <w:tbl>
      <w:tblPr>
        <w:tblpPr w:leftFromText="180" w:rightFromText="180" w:vertAnchor="text" w:horzAnchor="margin" w:tblpY="329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01"/>
      </w:tblGrid>
      <w:tr w:rsidR="0012735E" w:rsidRPr="00AE0B37" w14:paraId="5CDE6A90" w14:textId="77777777" w:rsidTr="0012735E">
        <w:trPr>
          <w:trHeight w:val="300"/>
        </w:trPr>
        <w:tc>
          <w:tcPr>
            <w:tcW w:w="9090" w:type="dxa"/>
            <w:gridSpan w:val="2"/>
            <w:vAlign w:val="center"/>
          </w:tcPr>
          <w:p w14:paraId="3C0D14A9" w14:textId="77777777" w:rsidR="0012735E" w:rsidRPr="00FD3FB2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lastRenderedPageBreak/>
              <w:t>Solution</w:t>
            </w:r>
          </w:p>
        </w:tc>
      </w:tr>
      <w:tr w:rsidR="0012735E" w:rsidRPr="00AE0B37" w14:paraId="492128A9" w14:textId="77777777" w:rsidTr="0012735E">
        <w:trPr>
          <w:trHeight w:val="450"/>
        </w:trPr>
        <w:tc>
          <w:tcPr>
            <w:tcW w:w="9090" w:type="dxa"/>
            <w:gridSpan w:val="2"/>
            <w:vAlign w:val="center"/>
          </w:tcPr>
          <w:p w14:paraId="5BAB07FA" w14:textId="77777777" w:rsidR="0012735E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815674">
              <w:rPr>
                <w:position w:val="-32"/>
              </w:rPr>
              <w:object w:dxaOrig="2180" w:dyaOrig="740" w14:anchorId="15178123">
                <v:shape id="_x0000_i1057" type="#_x0000_t75" style="width:108.75pt;height:36.75pt" o:ole="">
                  <v:imagedata r:id="rId72" o:title=""/>
                </v:shape>
                <o:OLEObject Type="Embed" ProgID="Equation.DSMT4" ShapeID="_x0000_i1057" DrawAspect="Content" ObjectID="_1615276054" r:id="rId73"/>
              </w:object>
            </w:r>
          </w:p>
          <w:p w14:paraId="4B5DF0B7" w14:textId="77777777" w:rsidR="0012735E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447940">
              <w:rPr>
                <w:position w:val="-32"/>
              </w:rPr>
              <w:object w:dxaOrig="2060" w:dyaOrig="800" w14:anchorId="41C1D8B5">
                <v:shape id="_x0000_i1058" type="#_x0000_t75" style="width:102.75pt;height:39.75pt" o:ole="">
                  <v:imagedata r:id="rId74" o:title=""/>
                </v:shape>
                <o:OLEObject Type="Embed" ProgID="Equation.DSMT4" ShapeID="_x0000_i1058" DrawAspect="Content" ObjectID="_1615276055" r:id="rId75"/>
              </w:object>
            </w:r>
          </w:p>
          <w:p w14:paraId="6DE86FB9" w14:textId="77777777" w:rsidR="0012735E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447940">
              <w:rPr>
                <w:position w:val="-32"/>
              </w:rPr>
              <w:object w:dxaOrig="3159" w:dyaOrig="760" w14:anchorId="44A36C0C">
                <v:shape id="_x0000_i1059" type="#_x0000_t75" style="width:158.25pt;height:38.25pt" o:ole="">
                  <v:imagedata r:id="rId76" o:title=""/>
                </v:shape>
                <o:OLEObject Type="Embed" ProgID="Equation.DSMT4" ShapeID="_x0000_i1059" DrawAspect="Content" ObjectID="_1615276056" r:id="rId77"/>
              </w:object>
            </w:r>
          </w:p>
          <w:p w14:paraId="091304D8" w14:textId="77777777" w:rsidR="0012735E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</w:t>
            </w:r>
            <w:r w:rsidRPr="00447940">
              <w:rPr>
                <w:position w:val="-24"/>
              </w:rPr>
              <w:object w:dxaOrig="1840" w:dyaOrig="660" w14:anchorId="4C74EF76">
                <v:shape id="_x0000_i1060" type="#_x0000_t75" style="width:92.25pt;height:33pt" o:ole="">
                  <v:imagedata r:id="rId78" o:title=""/>
                </v:shape>
                <o:OLEObject Type="Embed" ProgID="Equation.DSMT4" ShapeID="_x0000_i1060" DrawAspect="Content" ObjectID="_1615276057" r:id="rId79"/>
              </w:object>
            </w:r>
          </w:p>
          <w:p w14:paraId="39AD96E1" w14:textId="77777777" w:rsidR="0012735E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447940">
              <w:rPr>
                <w:position w:val="-24"/>
              </w:rPr>
              <w:object w:dxaOrig="1200" w:dyaOrig="660" w14:anchorId="3D13594F">
                <v:shape id="_x0000_i1061" type="#_x0000_t75" style="width:60pt;height:33pt" o:ole="">
                  <v:imagedata r:id="rId80" o:title=""/>
                </v:shape>
                <o:OLEObject Type="Embed" ProgID="Equation.DSMT4" ShapeID="_x0000_i1061" DrawAspect="Content" ObjectID="_1615276058" r:id="rId81"/>
              </w:object>
            </w:r>
          </w:p>
          <w:p w14:paraId="5382095B" w14:textId="77777777" w:rsidR="0012735E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447940">
              <w:rPr>
                <w:position w:val="-6"/>
              </w:rPr>
              <w:object w:dxaOrig="1180" w:dyaOrig="320" w14:anchorId="2A560491">
                <v:shape id="_x0000_i1062" type="#_x0000_t75" style="width:59.25pt;height:15.75pt" o:ole="">
                  <v:imagedata r:id="rId82" o:title=""/>
                </v:shape>
                <o:OLEObject Type="Embed" ProgID="Equation.DSMT4" ShapeID="_x0000_i1062" DrawAspect="Content" ObjectID="_1615276059" r:id="rId83"/>
              </w:object>
            </w:r>
          </w:p>
          <w:p w14:paraId="3EADDD2C" w14:textId="77777777" w:rsidR="0012735E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447940">
              <w:rPr>
                <w:position w:val="-6"/>
              </w:rPr>
              <w:object w:dxaOrig="940" w:dyaOrig="320" w14:anchorId="40F9F27C">
                <v:shape id="_x0000_i1063" type="#_x0000_t75" style="width:47.25pt;height:15.75pt" o:ole="">
                  <v:imagedata r:id="rId84" o:title=""/>
                </v:shape>
                <o:OLEObject Type="Embed" ProgID="Equation.DSMT4" ShapeID="_x0000_i1063" DrawAspect="Content" ObjectID="_1615276060" r:id="rId85"/>
              </w:object>
            </w:r>
          </w:p>
          <w:p w14:paraId="2F0AB727" w14:textId="77777777" w:rsidR="0012735E" w:rsidRPr="00B90E5B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8877F8">
              <w:rPr>
                <w:position w:val="-6"/>
              </w:rPr>
              <w:object w:dxaOrig="740" w:dyaOrig="279" w14:anchorId="4FD867A5">
                <v:shape id="_x0000_i1064" type="#_x0000_t75" style="width:36.75pt;height:14.25pt" o:ole="">
                  <v:imagedata r:id="rId86" o:title=""/>
                </v:shape>
                <o:OLEObject Type="Embed" ProgID="Equation.DSMT4" ShapeID="_x0000_i1064" DrawAspect="Content" ObjectID="_1615276061" r:id="rId87"/>
              </w:object>
            </w:r>
          </w:p>
        </w:tc>
      </w:tr>
      <w:tr w:rsidR="0012735E" w:rsidRPr="00AE0B37" w14:paraId="205880E2" w14:textId="77777777" w:rsidTr="0012735E">
        <w:tc>
          <w:tcPr>
            <w:tcW w:w="7689" w:type="dxa"/>
          </w:tcPr>
          <w:p w14:paraId="1821BEE7" w14:textId="77777777" w:rsidR="0012735E" w:rsidRPr="00FD3FB2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01" w:type="dxa"/>
          </w:tcPr>
          <w:p w14:paraId="61A55FC9" w14:textId="77777777" w:rsidR="0012735E" w:rsidRPr="00FD3FB2" w:rsidRDefault="0012735E" w:rsidP="001273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12735E" w:rsidRPr="00AE0B37" w14:paraId="18D7F2F4" w14:textId="77777777" w:rsidTr="0012735E">
        <w:tc>
          <w:tcPr>
            <w:tcW w:w="7689" w:type="dxa"/>
          </w:tcPr>
          <w:p w14:paraId="7E550FED" w14:textId="77777777" w:rsidR="0012735E" w:rsidRPr="00FD3FB2" w:rsidRDefault="0012735E" w:rsidP="001273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anti-differentiates integral correctly</w:t>
            </w:r>
          </w:p>
          <w:p w14:paraId="2050EF49" w14:textId="77777777" w:rsidR="0012735E" w:rsidRDefault="0012735E" w:rsidP="001273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substitutes in limits of integration correctly and simplifies to obtain correct</w:t>
            </w:r>
          </w:p>
          <w:p w14:paraId="5BF8847B" w14:textId="77777777" w:rsidR="0012735E" w:rsidRPr="00CD6EBA" w:rsidRDefault="0012735E" w:rsidP="0012735E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CD6EBA">
              <w:rPr>
                <w:rFonts w:cs="Arial"/>
              </w:rPr>
              <w:t xml:space="preserve">    expression on the LHS</w:t>
            </w:r>
          </w:p>
          <w:p w14:paraId="67FF4F07" w14:textId="59677AEA" w:rsidR="0012735E" w:rsidRPr="00FD3FB2" w:rsidRDefault="0012735E" w:rsidP="001273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determines correct answers for </w:t>
            </w:r>
            <w:r w:rsidR="002B3D44" w:rsidRPr="002B3D44">
              <w:rPr>
                <w:rFonts w:cs="Arial"/>
                <w:position w:val="-6"/>
              </w:rPr>
              <w:object w:dxaOrig="279" w:dyaOrig="220" w14:anchorId="0B2DE1F8">
                <v:shape id="_x0000_i1065" type="#_x0000_t75" style="width:14.25pt;height:11.25pt" o:ole="">
                  <v:imagedata r:id="rId88" o:title=""/>
                </v:shape>
                <o:OLEObject Type="Embed" ProgID="Equation.DSMT4" ShapeID="_x0000_i1065" DrawAspect="Content" ObjectID="_1615276062" r:id="rId89"/>
              </w:object>
            </w:r>
          </w:p>
        </w:tc>
        <w:tc>
          <w:tcPr>
            <w:tcW w:w="1401" w:type="dxa"/>
          </w:tcPr>
          <w:p w14:paraId="4887B268" w14:textId="77777777" w:rsidR="0012735E" w:rsidRPr="00FD3FB2" w:rsidRDefault="0012735E" w:rsidP="001273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18D42B15" w14:textId="77777777" w:rsidR="0012735E" w:rsidRDefault="0012735E" w:rsidP="001273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E857C4E" w14:textId="77777777" w:rsidR="0012735E" w:rsidRDefault="0012735E" w:rsidP="001273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01FE6E3E" w14:textId="77777777" w:rsidR="0012735E" w:rsidRPr="00FD3FB2" w:rsidRDefault="0012735E" w:rsidP="001273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84D33A4" w14:textId="52D54147" w:rsidR="00FA5283" w:rsidRPr="00617326" w:rsidRDefault="00FA5283" w:rsidP="00953D9A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4</w:t>
      </w:r>
      <w:r w:rsidRPr="00617326">
        <w:rPr>
          <w:rFonts w:cs="Arial"/>
          <w:b/>
        </w:rPr>
        <w:t>(</w:t>
      </w:r>
      <w:r>
        <w:rPr>
          <w:rFonts w:cs="Arial"/>
          <w:b/>
        </w:rPr>
        <w:t>d</w:t>
      </w:r>
      <w:r w:rsidRPr="00617326">
        <w:rPr>
          <w:rFonts w:cs="Arial"/>
          <w:b/>
        </w:rPr>
        <w:t>)</w:t>
      </w:r>
      <w:r>
        <w:rPr>
          <w:rFonts w:cs="Arial"/>
          <w:b/>
        </w:rPr>
        <w:t xml:space="preserve">                                                                                                       </w:t>
      </w:r>
      <w:r w:rsidR="00953D9A">
        <w:rPr>
          <w:rFonts w:cs="Arial"/>
          <w:b/>
        </w:rPr>
        <w:tab/>
      </w:r>
      <w:r>
        <w:rPr>
          <w:rFonts w:cs="Arial"/>
          <w:b/>
        </w:rPr>
        <w:t xml:space="preserve"> (3 mark</w:t>
      </w:r>
      <w:r w:rsidR="0012735E">
        <w:rPr>
          <w:rFonts w:cs="Arial"/>
          <w:b/>
        </w:rPr>
        <w:t>s)</w:t>
      </w:r>
      <w:r w:rsidRPr="00617326">
        <w:rPr>
          <w:rFonts w:cs="Arial"/>
          <w:b/>
        </w:rPr>
        <w:tab/>
      </w:r>
    </w:p>
    <w:p w14:paraId="0470DCDB" w14:textId="77777777" w:rsidR="00FA5283" w:rsidRDefault="00FA5283" w:rsidP="00FA5283"/>
    <w:p w14:paraId="181D0DA5" w14:textId="5A82909D" w:rsidR="00F313BA" w:rsidRDefault="00F313BA" w:rsidP="00F313B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5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313BA" w:rsidRPr="00AE0B37" w14:paraId="1C1A73B9" w14:textId="77777777" w:rsidTr="003603CA">
        <w:trPr>
          <w:trHeight w:val="300"/>
        </w:trPr>
        <w:tc>
          <w:tcPr>
            <w:tcW w:w="9072" w:type="dxa"/>
            <w:gridSpan w:val="2"/>
            <w:vAlign w:val="center"/>
          </w:tcPr>
          <w:p w14:paraId="2DA1327B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F313BA" w:rsidRPr="00AE0B37" w14:paraId="6D612B76" w14:textId="77777777" w:rsidTr="003603CA">
        <w:trPr>
          <w:trHeight w:val="450"/>
        </w:trPr>
        <w:tc>
          <w:tcPr>
            <w:tcW w:w="9072" w:type="dxa"/>
            <w:gridSpan w:val="2"/>
            <w:vAlign w:val="center"/>
          </w:tcPr>
          <w:p w14:paraId="3DD64E48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Bernoulli distribution with </w:t>
            </w:r>
            <w:r w:rsidRPr="008C2976">
              <w:rPr>
                <w:position w:val="-24"/>
                <w:szCs w:val="22"/>
              </w:rPr>
              <w:object w:dxaOrig="2799" w:dyaOrig="620" w14:anchorId="61A3F4CB">
                <v:shape id="_x0000_i1066" type="#_x0000_t75" style="width:139.5pt;height:30.75pt" o:ole="">
                  <v:imagedata r:id="rId90" o:title=""/>
                </v:shape>
                <o:OLEObject Type="Embed" ProgID="Equation.DSMT4" ShapeID="_x0000_i1066" DrawAspect="Content" ObjectID="_1615276063" r:id="rId91"/>
              </w:object>
            </w:r>
            <w:r>
              <w:rPr>
                <w:szCs w:val="22"/>
              </w:rPr>
              <w:t xml:space="preserve"> </w:t>
            </w:r>
          </w:p>
          <w:p w14:paraId="61860455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</w:tc>
      </w:tr>
      <w:tr w:rsidR="00F313BA" w:rsidRPr="00AE0B37" w14:paraId="6061F9AC" w14:textId="77777777" w:rsidTr="003603CA">
        <w:tc>
          <w:tcPr>
            <w:tcW w:w="7797" w:type="dxa"/>
          </w:tcPr>
          <w:p w14:paraId="43CD2E00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75" w:type="dxa"/>
          </w:tcPr>
          <w:p w14:paraId="316A91A3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F313BA" w:rsidRPr="00AE0B37" w14:paraId="422D7DFD" w14:textId="77777777" w:rsidTr="003603CA">
        <w:tc>
          <w:tcPr>
            <w:tcW w:w="7797" w:type="dxa"/>
          </w:tcPr>
          <w:p w14:paraId="29B4250F" w14:textId="77777777" w:rsidR="00F313BA" w:rsidRDefault="00F313BA" w:rsidP="003603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Bernoulli</w:t>
            </w:r>
          </w:p>
          <w:p w14:paraId="7EFE87AA" w14:textId="77777777" w:rsidR="00F313BA" w:rsidRDefault="00F313BA" w:rsidP="003603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mean</w:t>
            </w:r>
          </w:p>
          <w:p w14:paraId="05A76F16" w14:textId="77777777" w:rsidR="00F313BA" w:rsidRPr="008C2976" w:rsidRDefault="00F313BA" w:rsidP="003603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variance</w:t>
            </w:r>
          </w:p>
        </w:tc>
        <w:tc>
          <w:tcPr>
            <w:tcW w:w="1275" w:type="dxa"/>
          </w:tcPr>
          <w:p w14:paraId="035D48E2" w14:textId="77777777" w:rsidR="00F313BA" w:rsidRDefault="00F313BA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CC1A7D2" w14:textId="77777777" w:rsidR="00F313BA" w:rsidRDefault="00F313BA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C4FF317" w14:textId="77777777" w:rsidR="00F313BA" w:rsidRPr="00AE0B37" w:rsidRDefault="00F313BA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6473B6F" w14:textId="77777777" w:rsidR="00F313BA" w:rsidRDefault="00F313BA" w:rsidP="00F313B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55BFFA13" w14:textId="442A5F85" w:rsidR="00F313BA" w:rsidRDefault="00F313BA" w:rsidP="00F313B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5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313BA" w:rsidRPr="00AE0B37" w14:paraId="59348317" w14:textId="77777777" w:rsidTr="003603CA">
        <w:trPr>
          <w:trHeight w:val="300"/>
        </w:trPr>
        <w:tc>
          <w:tcPr>
            <w:tcW w:w="9072" w:type="dxa"/>
            <w:gridSpan w:val="2"/>
            <w:vAlign w:val="center"/>
          </w:tcPr>
          <w:p w14:paraId="40E98232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F313BA" w:rsidRPr="00AE0B37" w14:paraId="6AE89C6A" w14:textId="77777777" w:rsidTr="003603CA">
        <w:trPr>
          <w:trHeight w:val="450"/>
        </w:trPr>
        <w:tc>
          <w:tcPr>
            <w:tcW w:w="9072" w:type="dxa"/>
            <w:gridSpan w:val="2"/>
            <w:vAlign w:val="center"/>
          </w:tcPr>
          <w:p w14:paraId="4E95FBC5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This represents a Binomial with </w:t>
            </w:r>
            <w:r w:rsidRPr="00CD4EC1">
              <w:rPr>
                <w:position w:val="-6"/>
                <w:szCs w:val="22"/>
              </w:rPr>
              <w:object w:dxaOrig="639" w:dyaOrig="279" w14:anchorId="69F30109">
                <v:shape id="_x0000_i1067" type="#_x0000_t75" style="width:32.25pt;height:14.25pt" o:ole="">
                  <v:imagedata r:id="rId92" o:title=""/>
                </v:shape>
                <o:OLEObject Type="Embed" ProgID="Equation.DSMT4" ShapeID="_x0000_i1067" DrawAspect="Content" ObjectID="_1615276064" r:id="rId93"/>
              </w:object>
            </w:r>
            <w:r>
              <w:rPr>
                <w:szCs w:val="22"/>
              </w:rPr>
              <w:t xml:space="preserve"> and </w:t>
            </w:r>
            <w:r w:rsidRPr="00CD4EC1">
              <w:rPr>
                <w:position w:val="-24"/>
                <w:szCs w:val="22"/>
              </w:rPr>
              <w:object w:dxaOrig="800" w:dyaOrig="620" w14:anchorId="2A7BA8B0">
                <v:shape id="_x0000_i1068" type="#_x0000_t75" style="width:39.75pt;height:30.75pt" o:ole="">
                  <v:imagedata r:id="rId94" o:title=""/>
                </v:shape>
                <o:OLEObject Type="Embed" ProgID="Equation.DSMT4" ShapeID="_x0000_i1068" DrawAspect="Content" ObjectID="_1615276065" r:id="rId95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F313BA" w:rsidRPr="00AE0B37" w14:paraId="4472B97F" w14:textId="77777777" w:rsidTr="003603CA">
        <w:tc>
          <w:tcPr>
            <w:tcW w:w="7797" w:type="dxa"/>
          </w:tcPr>
          <w:p w14:paraId="78C58544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75" w:type="dxa"/>
          </w:tcPr>
          <w:p w14:paraId="4C967E29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F313BA" w:rsidRPr="00AE0B37" w14:paraId="5A1D294B" w14:textId="77777777" w:rsidTr="003603CA">
        <w:tc>
          <w:tcPr>
            <w:tcW w:w="7797" w:type="dxa"/>
          </w:tcPr>
          <w:p w14:paraId="0043055F" w14:textId="77777777" w:rsidR="00F313BA" w:rsidRDefault="00F313BA" w:rsidP="003603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Binomial</w:t>
            </w:r>
          </w:p>
          <w:p w14:paraId="2631C4E3" w14:textId="77777777" w:rsidR="00F313BA" w:rsidRDefault="00F313BA" w:rsidP="003603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CD4EC1">
              <w:rPr>
                <w:position w:val="-6"/>
                <w:szCs w:val="22"/>
              </w:rPr>
              <w:object w:dxaOrig="200" w:dyaOrig="220" w14:anchorId="6503296C">
                <v:shape id="_x0000_i1069" type="#_x0000_t75" style="width:9.75pt;height:11.25pt" o:ole="">
                  <v:imagedata r:id="rId96" o:title=""/>
                </v:shape>
                <o:OLEObject Type="Embed" ProgID="Equation.DSMT4" ShapeID="_x0000_i1069" DrawAspect="Content" ObjectID="_1615276066" r:id="rId97"/>
              </w:object>
            </w:r>
            <w:r>
              <w:rPr>
                <w:szCs w:val="22"/>
              </w:rPr>
              <w:t xml:space="preserve"> </w:t>
            </w:r>
          </w:p>
          <w:p w14:paraId="5E5AF4DB" w14:textId="77777777" w:rsidR="00F313BA" w:rsidRPr="008C2976" w:rsidRDefault="00F313BA" w:rsidP="003603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CD4EC1">
              <w:rPr>
                <w:position w:val="-10"/>
                <w:szCs w:val="22"/>
              </w:rPr>
              <w:object w:dxaOrig="240" w:dyaOrig="260" w14:anchorId="45590AFF">
                <v:shape id="_x0000_i1070" type="#_x0000_t75" style="width:12pt;height:12.75pt" o:ole="">
                  <v:imagedata r:id="rId98" o:title=""/>
                </v:shape>
                <o:OLEObject Type="Embed" ProgID="Equation.DSMT4" ShapeID="_x0000_i1070" DrawAspect="Content" ObjectID="_1615276067" r:id="rId99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275" w:type="dxa"/>
          </w:tcPr>
          <w:p w14:paraId="62706D38" w14:textId="77777777" w:rsidR="00F313BA" w:rsidRDefault="00F313BA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E1ADA42" w14:textId="77777777" w:rsidR="00F313BA" w:rsidRDefault="00F313BA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733D272" w14:textId="77777777" w:rsidR="00F313BA" w:rsidRPr="00AE0B37" w:rsidRDefault="00F313BA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BC5FFD5" w14:textId="77777777" w:rsidR="00F313BA" w:rsidRDefault="00F313BA" w:rsidP="00F313B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5D7FAB40" w14:textId="77777777" w:rsidR="00F313BA" w:rsidRDefault="00F313BA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65F46332" w14:textId="328396E5" w:rsidR="00F313BA" w:rsidRDefault="00F313BA" w:rsidP="00F313B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>
        <w:rPr>
          <w:b/>
          <w:szCs w:val="22"/>
        </w:rPr>
        <w:t>5(c</w:t>
      </w:r>
      <w:r w:rsidRPr="00AE0B37">
        <w:rPr>
          <w:b/>
          <w:szCs w:val="22"/>
        </w:rPr>
        <w:t>)</w:t>
      </w:r>
      <w:r w:rsidR="00190046">
        <w:rPr>
          <w:b/>
          <w:szCs w:val="22"/>
        </w:rPr>
        <w:tab/>
        <w:t>(1 mark</w:t>
      </w:r>
      <w:r>
        <w:rPr>
          <w:b/>
          <w:szCs w:val="22"/>
        </w:rPr>
        <w:t>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313BA" w:rsidRPr="00AE0B37" w14:paraId="5106022B" w14:textId="77777777" w:rsidTr="003603CA">
        <w:trPr>
          <w:trHeight w:val="300"/>
        </w:trPr>
        <w:tc>
          <w:tcPr>
            <w:tcW w:w="9072" w:type="dxa"/>
            <w:gridSpan w:val="2"/>
            <w:vAlign w:val="center"/>
          </w:tcPr>
          <w:p w14:paraId="6B8E66AE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F313BA" w:rsidRPr="00AE0B37" w14:paraId="59B38EB1" w14:textId="77777777" w:rsidTr="003603CA">
        <w:trPr>
          <w:trHeight w:val="450"/>
        </w:trPr>
        <w:tc>
          <w:tcPr>
            <w:tcW w:w="9072" w:type="dxa"/>
            <w:gridSpan w:val="2"/>
            <w:vAlign w:val="center"/>
          </w:tcPr>
          <w:p w14:paraId="6E8E071B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 w:rsidRPr="00CD4EC1">
              <w:rPr>
                <w:position w:val="-66"/>
                <w:szCs w:val="22"/>
              </w:rPr>
              <w:object w:dxaOrig="4680" w:dyaOrig="1440" w14:anchorId="0407AEA9">
                <v:shape id="_x0000_i1071" type="#_x0000_t75" style="width:234pt;height:1in" o:ole="">
                  <v:imagedata r:id="rId100" o:title=""/>
                </v:shape>
                <o:OLEObject Type="Embed" ProgID="Equation.DSMT4" ShapeID="_x0000_i1071" DrawAspect="Content" ObjectID="_1615276068" r:id="rId101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F313BA" w:rsidRPr="00AE0B37" w14:paraId="120BC028" w14:textId="77777777" w:rsidTr="003603CA">
        <w:tc>
          <w:tcPr>
            <w:tcW w:w="7797" w:type="dxa"/>
          </w:tcPr>
          <w:p w14:paraId="58760E1E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75" w:type="dxa"/>
          </w:tcPr>
          <w:p w14:paraId="44086B5E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F313BA" w:rsidRPr="00AE0B37" w14:paraId="7F38AD90" w14:textId="77777777" w:rsidTr="003603CA">
        <w:tc>
          <w:tcPr>
            <w:tcW w:w="7797" w:type="dxa"/>
          </w:tcPr>
          <w:p w14:paraId="11F98331" w14:textId="6B3E4C94" w:rsidR="00F313BA" w:rsidRPr="00190046" w:rsidRDefault="00190046" w:rsidP="003603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correct expression</w:t>
            </w:r>
          </w:p>
        </w:tc>
        <w:tc>
          <w:tcPr>
            <w:tcW w:w="1275" w:type="dxa"/>
          </w:tcPr>
          <w:p w14:paraId="6F287C62" w14:textId="29C0C71B" w:rsidR="00F313BA" w:rsidRPr="00AE0B37" w:rsidRDefault="00F313BA" w:rsidP="0019004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C677828" w14:textId="77777777" w:rsidR="00F313BA" w:rsidRDefault="00F313BA" w:rsidP="00F313B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68796055" w14:textId="747ABDB5" w:rsidR="00F313BA" w:rsidRDefault="00F313BA" w:rsidP="00F313B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5(d</w:t>
      </w:r>
      <w:r w:rsidRPr="00AE0B37">
        <w:rPr>
          <w:b/>
          <w:szCs w:val="22"/>
        </w:rPr>
        <w:t>)</w:t>
      </w:r>
      <w:r w:rsidR="00190046">
        <w:rPr>
          <w:b/>
          <w:szCs w:val="22"/>
        </w:rPr>
        <w:tab/>
        <w:t>(3</w:t>
      </w:r>
      <w:r>
        <w:rPr>
          <w:b/>
          <w:szCs w:val="22"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F313BA" w:rsidRPr="00AE0B37" w14:paraId="082865DE" w14:textId="77777777" w:rsidTr="003603CA">
        <w:trPr>
          <w:trHeight w:val="300"/>
        </w:trPr>
        <w:tc>
          <w:tcPr>
            <w:tcW w:w="9072" w:type="dxa"/>
            <w:gridSpan w:val="2"/>
            <w:vAlign w:val="center"/>
          </w:tcPr>
          <w:p w14:paraId="137199DD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F313BA" w:rsidRPr="00AE0B37" w14:paraId="609B3C4A" w14:textId="77777777" w:rsidTr="003603CA">
        <w:trPr>
          <w:trHeight w:val="450"/>
        </w:trPr>
        <w:tc>
          <w:tcPr>
            <w:tcW w:w="9072" w:type="dxa"/>
            <w:gridSpan w:val="2"/>
            <w:vAlign w:val="center"/>
          </w:tcPr>
          <w:p w14:paraId="10D89A11" w14:textId="77777777" w:rsidR="00F313BA" w:rsidRPr="00AE0B37" w:rsidRDefault="00C73640" w:rsidP="003603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 w:rsidRPr="00190046">
              <w:rPr>
                <w:position w:val="-100"/>
                <w:szCs w:val="22"/>
              </w:rPr>
              <w:object w:dxaOrig="6440" w:dyaOrig="2120" w14:anchorId="35C42A97">
                <v:shape id="_x0000_i1072" type="#_x0000_t75" style="width:323.25pt;height:105.75pt" o:ole="">
                  <v:imagedata r:id="rId102" o:title=""/>
                </v:shape>
                <o:OLEObject Type="Embed" ProgID="Equation.DSMT4" ShapeID="_x0000_i1072" DrawAspect="Content" ObjectID="_1615276069" r:id="rId103"/>
              </w:object>
            </w:r>
            <w:r w:rsidR="00F313BA">
              <w:rPr>
                <w:szCs w:val="22"/>
              </w:rPr>
              <w:t xml:space="preserve"> </w:t>
            </w:r>
          </w:p>
        </w:tc>
      </w:tr>
      <w:tr w:rsidR="00F313BA" w:rsidRPr="00AE0B37" w14:paraId="0CF928A8" w14:textId="77777777" w:rsidTr="003603CA">
        <w:tc>
          <w:tcPr>
            <w:tcW w:w="7797" w:type="dxa"/>
          </w:tcPr>
          <w:p w14:paraId="3E64D2FA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275" w:type="dxa"/>
          </w:tcPr>
          <w:p w14:paraId="3CFE9078" w14:textId="77777777" w:rsidR="00F313BA" w:rsidRPr="00AE0B37" w:rsidRDefault="00F313BA" w:rsidP="003603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F313BA" w:rsidRPr="00AE0B37" w14:paraId="71B926B9" w14:textId="77777777" w:rsidTr="003603CA">
        <w:tc>
          <w:tcPr>
            <w:tcW w:w="7797" w:type="dxa"/>
          </w:tcPr>
          <w:p w14:paraId="0B253071" w14:textId="5F185D9A" w:rsidR="00190046" w:rsidRDefault="00F313BA" w:rsidP="003603C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recognises</w:t>
            </w:r>
            <w:r w:rsidR="00C33281">
              <w:rPr>
                <w:szCs w:val="22"/>
              </w:rPr>
              <w:t xml:space="preserve"> the situation involves a b</w:t>
            </w:r>
            <w:r>
              <w:rPr>
                <w:szCs w:val="22"/>
              </w:rPr>
              <w:t xml:space="preserve">inomial </w:t>
            </w:r>
            <w:r w:rsidRPr="00F03937">
              <w:rPr>
                <w:position w:val="-24"/>
                <w:szCs w:val="22"/>
              </w:rPr>
              <w:object w:dxaOrig="820" w:dyaOrig="620" w14:anchorId="41A2A83D">
                <v:shape id="_x0000_i1073" type="#_x0000_t75" style="width:41.25pt;height:30.75pt" o:ole="">
                  <v:imagedata r:id="rId104" o:title=""/>
                </v:shape>
                <o:OLEObject Type="Embed" ProgID="Equation.DSMT4" ShapeID="_x0000_i1073" DrawAspect="Content" ObjectID="_1615276070" r:id="rId105"/>
              </w:object>
            </w:r>
            <w:r w:rsidR="00190046">
              <w:rPr>
                <w:szCs w:val="22"/>
              </w:rPr>
              <w:t xml:space="preserve">and conditional </w:t>
            </w:r>
            <w:r w:rsidR="00190046">
              <w:rPr>
                <w:szCs w:val="22"/>
              </w:rPr>
              <w:tab/>
            </w:r>
          </w:p>
          <w:p w14:paraId="4D997F6F" w14:textId="6146883E" w:rsidR="00F313BA" w:rsidRPr="00190046" w:rsidRDefault="00190046" w:rsidP="00190046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r w:rsidRPr="00190046">
              <w:rPr>
                <w:szCs w:val="22"/>
              </w:rPr>
              <w:t>probability</w:t>
            </w:r>
            <w:r w:rsidR="00F313BA" w:rsidRPr="00190046">
              <w:rPr>
                <w:szCs w:val="22"/>
              </w:rPr>
              <w:t xml:space="preserve"> </w:t>
            </w:r>
          </w:p>
          <w:p w14:paraId="3AFADA96" w14:textId="77777777" w:rsidR="00F313BA" w:rsidRDefault="00F313BA" w:rsidP="0019004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="00190046">
              <w:rPr>
                <w:szCs w:val="22"/>
              </w:rPr>
              <w:t>correct expression for numerator</w:t>
            </w:r>
          </w:p>
          <w:p w14:paraId="14BAAD54" w14:textId="5A1541AA" w:rsidR="00190046" w:rsidRPr="00016072" w:rsidRDefault="00190046" w:rsidP="0019004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correct expression for denominator</w:t>
            </w:r>
          </w:p>
        </w:tc>
        <w:tc>
          <w:tcPr>
            <w:tcW w:w="1275" w:type="dxa"/>
          </w:tcPr>
          <w:p w14:paraId="5898277C" w14:textId="77777777" w:rsidR="00F313BA" w:rsidRDefault="00F313BA" w:rsidP="00190046">
            <w:pPr>
              <w:tabs>
                <w:tab w:val="left" w:pos="567"/>
                <w:tab w:val="right" w:pos="8505"/>
              </w:tabs>
              <w:spacing w:before="240"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02FB42F" w14:textId="77777777" w:rsidR="00F313BA" w:rsidRDefault="00F313BA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58C4FD9B" w14:textId="77777777" w:rsidR="00F313BA" w:rsidRDefault="00F313BA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1205DBF" w14:textId="18421966" w:rsidR="00190046" w:rsidRPr="00AE0B37" w:rsidRDefault="00190046" w:rsidP="003603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37013DC" w14:textId="77777777" w:rsidR="00617233" w:rsidRDefault="00617233" w:rsidP="00617233">
      <w:pPr>
        <w:rPr>
          <w:rFonts w:cs="Arial"/>
          <w:bCs/>
        </w:rPr>
      </w:pPr>
    </w:p>
    <w:p w14:paraId="451030F8" w14:textId="0C1FF942" w:rsidR="00617233" w:rsidRPr="00413CC1" w:rsidRDefault="002455E0" w:rsidP="00413CC1">
      <w:pPr>
        <w:spacing w:line="276" w:lineRule="auto"/>
        <w:rPr>
          <w:b/>
          <w:szCs w:val="22"/>
        </w:rPr>
      </w:pPr>
      <w:r>
        <w:rPr>
          <w:b/>
          <w:szCs w:val="22"/>
        </w:rPr>
        <w:t>Question 6(a)</w:t>
      </w:r>
      <w:r w:rsidR="001E4DE1">
        <w:rPr>
          <w:b/>
          <w:szCs w:val="22"/>
        </w:rPr>
        <w:tab/>
      </w:r>
      <w:r w:rsidR="00617233">
        <w:rPr>
          <w:b/>
          <w:szCs w:val="22"/>
        </w:rPr>
        <w:tab/>
      </w:r>
      <w:r w:rsidR="00617233">
        <w:rPr>
          <w:b/>
          <w:szCs w:val="22"/>
        </w:rPr>
        <w:tab/>
      </w:r>
      <w:r w:rsidR="00617233">
        <w:rPr>
          <w:b/>
          <w:szCs w:val="22"/>
        </w:rPr>
        <w:tab/>
      </w:r>
      <w:r w:rsidR="00617233">
        <w:rPr>
          <w:b/>
          <w:szCs w:val="22"/>
        </w:rPr>
        <w:tab/>
      </w:r>
      <w:r w:rsidR="00617233">
        <w:rPr>
          <w:b/>
          <w:szCs w:val="22"/>
        </w:rPr>
        <w:tab/>
      </w:r>
      <w:r w:rsidR="00617233">
        <w:rPr>
          <w:b/>
          <w:szCs w:val="22"/>
        </w:rPr>
        <w:tab/>
      </w:r>
      <w:r w:rsidR="00617233">
        <w:rPr>
          <w:b/>
          <w:szCs w:val="22"/>
        </w:rPr>
        <w:tab/>
      </w:r>
      <w:r w:rsidR="00617233">
        <w:rPr>
          <w:b/>
          <w:szCs w:val="22"/>
        </w:rPr>
        <w:tab/>
      </w:r>
      <w:r w:rsidR="00617233">
        <w:rPr>
          <w:b/>
          <w:szCs w:val="22"/>
        </w:rPr>
        <w:tab/>
        <w:t xml:space="preserve">    </w:t>
      </w:r>
      <w:r w:rsidR="001E4DE1">
        <w:rPr>
          <w:b/>
          <w:szCs w:val="22"/>
        </w:rPr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1E4DE1" w14:paraId="493FEB28" w14:textId="77777777" w:rsidTr="001E4DE1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74F75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Solution</w:t>
            </w:r>
          </w:p>
        </w:tc>
      </w:tr>
      <w:tr w:rsidR="001E4DE1" w14:paraId="4BCE0429" w14:textId="77777777" w:rsidTr="001E4DE1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4B74" w14:textId="1DABE9CD" w:rsidR="001E4DE1" w:rsidRDefault="002455E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(</w:t>
            </w:r>
            <w:proofErr w:type="spellStart"/>
            <w:r>
              <w:rPr>
                <w:szCs w:val="22"/>
                <w:lang w:eastAsia="en-US"/>
              </w:rPr>
              <w:t>i</w:t>
            </w:r>
            <w:proofErr w:type="spellEnd"/>
            <w:r>
              <w:rPr>
                <w:szCs w:val="22"/>
                <w:lang w:eastAsia="en-US"/>
              </w:rPr>
              <w:t xml:space="preserve">)  </w:t>
            </w:r>
            <w:r w:rsidR="001E4DE1">
              <w:rPr>
                <w:szCs w:val="22"/>
                <w:lang w:eastAsia="en-US"/>
              </w:rPr>
              <w:t xml:space="preserve">Under-estimated Area = </w:t>
            </w:r>
            <w:r w:rsidR="001E4DE1">
              <w:rPr>
                <w:position w:val="-34"/>
                <w:lang w:eastAsia="en-US"/>
              </w:rPr>
              <w:object w:dxaOrig="1995" w:dyaOrig="795" w14:anchorId="54660FB6">
                <v:shape id="_x0000_i1074" type="#_x0000_t75" style="width:99.75pt;height:39.75pt" o:ole="">
                  <v:imagedata r:id="rId106" o:title=""/>
                </v:shape>
                <o:OLEObject Type="Embed" ProgID="Equation.DSMT4" ShapeID="_x0000_i1074" DrawAspect="Content" ObjectID="_1615276071" r:id="rId107"/>
              </w:object>
            </w:r>
          </w:p>
          <w:p w14:paraId="51D00915" w14:textId="67351FEF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 </w:t>
            </w:r>
            <w:r w:rsidR="002455E0">
              <w:rPr>
                <w:lang w:eastAsia="en-US"/>
              </w:rPr>
              <w:t xml:space="preserve">       </w:t>
            </w:r>
            <w:r>
              <w:rPr>
                <w:lang w:eastAsia="en-US"/>
              </w:rPr>
              <w:t xml:space="preserve"> = </w:t>
            </w:r>
            <w:r>
              <w:rPr>
                <w:position w:val="-34"/>
                <w:lang w:eastAsia="en-US"/>
              </w:rPr>
              <w:object w:dxaOrig="1140" w:dyaOrig="795" w14:anchorId="6A758BB0">
                <v:shape id="_x0000_i1075" type="#_x0000_t75" style="width:57pt;height:39.75pt" o:ole="">
                  <v:imagedata r:id="rId108" o:title=""/>
                </v:shape>
                <o:OLEObject Type="Embed" ProgID="Equation.DSMT4" ShapeID="_x0000_i1075" DrawAspect="Content" ObjectID="_1615276072" r:id="rId109"/>
              </w:object>
            </w:r>
          </w:p>
          <w:p w14:paraId="46901417" w14:textId="77777777" w:rsidR="002455E0" w:rsidRDefault="002455E0" w:rsidP="002455E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(ii)  </w:t>
            </w:r>
            <w:r>
              <w:rPr>
                <w:szCs w:val="22"/>
                <w:lang w:eastAsia="en-US"/>
              </w:rPr>
              <w:t xml:space="preserve">Over-estimated Area = </w:t>
            </w:r>
            <w:r>
              <w:rPr>
                <w:position w:val="-34"/>
                <w:lang w:eastAsia="en-US"/>
              </w:rPr>
              <w:object w:dxaOrig="2895" w:dyaOrig="795" w14:anchorId="3E46E4BF">
                <v:shape id="_x0000_i1076" type="#_x0000_t75" style="width:144.75pt;height:39.75pt" o:ole="">
                  <v:imagedata r:id="rId110" o:title=""/>
                </v:shape>
                <o:OLEObject Type="Embed" ProgID="Equation.DSMT4" ShapeID="_x0000_i1076" DrawAspect="Content" ObjectID="_1615276073" r:id="rId111"/>
              </w:object>
            </w:r>
          </w:p>
          <w:p w14:paraId="205F9C56" w14:textId="7C16F215" w:rsidR="002455E0" w:rsidRDefault="002455E0" w:rsidP="002455E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        = </w:t>
            </w:r>
            <w:r>
              <w:rPr>
                <w:position w:val="-34"/>
                <w:lang w:eastAsia="en-US"/>
              </w:rPr>
              <w:object w:dxaOrig="1515" w:dyaOrig="795" w14:anchorId="40C23AF2">
                <v:shape id="_x0000_i1077" type="#_x0000_t75" style="width:75.75pt;height:39.75pt" o:ole="">
                  <v:imagedata r:id="rId112" o:title=""/>
                </v:shape>
                <o:OLEObject Type="Embed" ProgID="Equation.DSMT4" ShapeID="_x0000_i1077" DrawAspect="Content" ObjectID="_1615276074" r:id="rId113"/>
              </w:object>
            </w:r>
          </w:p>
          <w:p w14:paraId="48B46686" w14:textId="1751FCCD" w:rsidR="002455E0" w:rsidRDefault="002455E0" w:rsidP="002455E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        = </w:t>
            </w:r>
            <w:r>
              <w:rPr>
                <w:position w:val="-34"/>
                <w:lang w:eastAsia="en-US"/>
              </w:rPr>
              <w:object w:dxaOrig="1185" w:dyaOrig="795" w14:anchorId="765C1B4B">
                <v:shape id="_x0000_i1078" type="#_x0000_t75" style="width:59.25pt;height:39.75pt" o:ole="">
                  <v:imagedata r:id="rId114" o:title=""/>
                </v:shape>
                <o:OLEObject Type="Embed" ProgID="Equation.DSMT4" ShapeID="_x0000_i1078" DrawAspect="Content" ObjectID="_1615276075" r:id="rId115"/>
              </w:object>
            </w:r>
          </w:p>
        </w:tc>
      </w:tr>
      <w:tr w:rsidR="001E4DE1" w14:paraId="6C8206E1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7ECC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3325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Marks</w:t>
            </w:r>
          </w:p>
        </w:tc>
      </w:tr>
      <w:tr w:rsidR="001E4DE1" w14:paraId="277D30DC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B06C" w14:textId="6832DD6C" w:rsidR="002455E0" w:rsidRDefault="002455E0" w:rsidP="002455E0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contextualSpacing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(</w:t>
            </w:r>
            <w:proofErr w:type="spellStart"/>
            <w:r>
              <w:rPr>
                <w:szCs w:val="22"/>
                <w:lang w:eastAsia="en-US"/>
              </w:rPr>
              <w:t>i</w:t>
            </w:r>
            <w:proofErr w:type="spellEnd"/>
            <w:r>
              <w:rPr>
                <w:szCs w:val="22"/>
                <w:lang w:eastAsia="en-US"/>
              </w:rPr>
              <w:t>)</w:t>
            </w:r>
          </w:p>
          <w:p w14:paraId="02656F4D" w14:textId="6C175180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contextualSpacing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states the sum of the </w:t>
            </w:r>
            <w:r w:rsidR="008E2CF3">
              <w:rPr>
                <w:szCs w:val="22"/>
                <w:lang w:eastAsia="en-US"/>
              </w:rPr>
              <w:t>area of the two</w:t>
            </w:r>
            <w:r>
              <w:rPr>
                <w:szCs w:val="22"/>
                <w:lang w:eastAsia="en-US"/>
              </w:rPr>
              <w:t xml:space="preserve"> rectangles and simplifies correctly</w:t>
            </w:r>
          </w:p>
          <w:p w14:paraId="697B29AE" w14:textId="77777777" w:rsidR="002455E0" w:rsidRDefault="002455E0" w:rsidP="002455E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contextualSpacing/>
              <w:rPr>
                <w:szCs w:val="22"/>
                <w:lang w:eastAsia="en-US"/>
              </w:rPr>
            </w:pPr>
            <w:r w:rsidRPr="002455E0">
              <w:rPr>
                <w:szCs w:val="22"/>
                <w:lang w:eastAsia="en-US"/>
              </w:rPr>
              <w:t>(ii)</w:t>
            </w:r>
          </w:p>
          <w:p w14:paraId="534EC9EB" w14:textId="035A97E8" w:rsidR="002455E0" w:rsidRPr="002455E0" w:rsidRDefault="002455E0" w:rsidP="00E92B35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contextualSpacing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states the sum of the </w:t>
            </w:r>
            <w:r w:rsidR="008E2CF3">
              <w:rPr>
                <w:szCs w:val="22"/>
                <w:lang w:eastAsia="en-US"/>
              </w:rPr>
              <w:t xml:space="preserve">area of the </w:t>
            </w:r>
            <w:r w:rsidR="00E92B35">
              <w:rPr>
                <w:szCs w:val="22"/>
                <w:lang w:eastAsia="en-US"/>
              </w:rPr>
              <w:t>three</w:t>
            </w:r>
            <w:r>
              <w:rPr>
                <w:szCs w:val="22"/>
                <w:lang w:eastAsia="en-US"/>
              </w:rPr>
              <w:t xml:space="preserve"> rectangles and simplifies correctly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0486" w14:textId="77777777" w:rsidR="002455E0" w:rsidRDefault="002455E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5563DE" w14:textId="77777777" w:rsidR="001E4DE1" w:rsidRDefault="001E4DE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</w:t>
            </w:r>
          </w:p>
          <w:p w14:paraId="00E517AA" w14:textId="77777777" w:rsidR="002455E0" w:rsidRDefault="002455E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0A510AB" w14:textId="6FC98A54" w:rsidR="002455E0" w:rsidRDefault="002455E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</w:t>
            </w:r>
          </w:p>
        </w:tc>
      </w:tr>
    </w:tbl>
    <w:p w14:paraId="08C83F5E" w14:textId="77777777" w:rsidR="001E4DE1" w:rsidRDefault="001E4DE1" w:rsidP="001E4DE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47C8FBE6" w14:textId="77777777" w:rsidR="001E4DE1" w:rsidRDefault="001E4DE1" w:rsidP="001E4DE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6(b)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1E4DE1" w14:paraId="05124CFF" w14:textId="77777777" w:rsidTr="001E4DE1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84AB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Solution</w:t>
            </w:r>
          </w:p>
        </w:tc>
      </w:tr>
      <w:tr w:rsidR="001E4DE1" w14:paraId="5270E66B" w14:textId="77777777" w:rsidTr="001E4DE1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080F2" w14:textId="49DC7902" w:rsidR="001E4DE1" w:rsidRDefault="00C3328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Using trapeziums is equivalent to </w:t>
            </w:r>
            <w:r w:rsidR="004A53FC">
              <w:rPr>
                <w:szCs w:val="22"/>
                <w:lang w:eastAsia="en-US"/>
              </w:rPr>
              <w:t>averaging the results from part (a)</w:t>
            </w:r>
          </w:p>
          <w:p w14:paraId="3BFF8122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i.e. Estimated area </w:t>
            </w:r>
            <w:r>
              <w:rPr>
                <w:lang w:eastAsia="en-US"/>
              </w:rPr>
              <w:t xml:space="preserve">under </w:t>
            </w:r>
            <w:r>
              <w:rPr>
                <w:position w:val="-10"/>
                <w:lang w:eastAsia="en-US"/>
              </w:rPr>
              <w:object w:dxaOrig="1215" w:dyaOrig="315" w14:anchorId="26A040ED">
                <v:shape id="_x0000_i1079" type="#_x0000_t75" style="width:60.75pt;height:15.75pt" o:ole="">
                  <v:imagedata r:id="rId116" o:title=""/>
                </v:shape>
                <o:OLEObject Type="Embed" ProgID="Equation.DSMT4" ShapeID="_x0000_i1079" DrawAspect="Content" ObjectID="_1615276076" r:id="rId117"/>
              </w:object>
            </w:r>
            <w:r>
              <w:rPr>
                <w:lang w:eastAsia="en-US"/>
              </w:rPr>
              <w:t xml:space="preserve">from </w:t>
            </w:r>
            <w:r>
              <w:rPr>
                <w:position w:val="-6"/>
                <w:lang w:eastAsia="en-US"/>
              </w:rPr>
              <w:object w:dxaOrig="555" w:dyaOrig="285" w14:anchorId="6CE793E5">
                <v:shape id="_x0000_i1080" type="#_x0000_t75" style="width:27.75pt;height:14.25pt" o:ole="">
                  <v:imagedata r:id="rId118" o:title=""/>
                </v:shape>
                <o:OLEObject Type="Embed" ProgID="Equation.DSMT4" ShapeID="_x0000_i1080" DrawAspect="Content" ObjectID="_1615276077" r:id="rId119"/>
              </w:object>
            </w:r>
            <w:r>
              <w:rPr>
                <w:lang w:eastAsia="en-US"/>
              </w:rPr>
              <w:t xml:space="preserve"> to </w:t>
            </w:r>
            <w:r>
              <w:rPr>
                <w:position w:val="-24"/>
                <w:lang w:eastAsia="en-US"/>
              </w:rPr>
              <w:object w:dxaOrig="615" w:dyaOrig="615" w14:anchorId="0B21A331">
                <v:shape id="_x0000_i1081" type="#_x0000_t75" style="width:30.75pt;height:30.75pt" o:ole="">
                  <v:imagedata r:id="rId120" o:title=""/>
                </v:shape>
                <o:OLEObject Type="Embed" ProgID="Equation.DSMT4" ShapeID="_x0000_i1081" DrawAspect="Content" ObjectID="_1615276078" r:id="rId121"/>
              </w:object>
            </w:r>
            <w:r>
              <w:rPr>
                <w:lang w:eastAsia="en-US"/>
              </w:rPr>
              <w:t>is</w:t>
            </w:r>
          </w:p>
          <w:p w14:paraId="5409B830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</w:t>
            </w:r>
            <w:r>
              <w:rPr>
                <w:position w:val="-36"/>
                <w:lang w:eastAsia="en-US"/>
              </w:rPr>
              <w:object w:dxaOrig="3000" w:dyaOrig="840" w14:anchorId="247E50F7">
                <v:shape id="_x0000_i1082" type="#_x0000_t75" style="width:150pt;height:42pt" o:ole="">
                  <v:imagedata r:id="rId122" o:title=""/>
                </v:shape>
                <o:OLEObject Type="Embed" ProgID="Equation.DSMT4" ShapeID="_x0000_i1082" DrawAspect="Content" ObjectID="_1615276079" r:id="rId123"/>
              </w:object>
            </w:r>
          </w:p>
          <w:p w14:paraId="13EBE42E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      =  </w:t>
            </w:r>
            <w:r>
              <w:rPr>
                <w:position w:val="-36"/>
                <w:lang w:eastAsia="en-US"/>
              </w:rPr>
              <w:object w:dxaOrig="1905" w:dyaOrig="840" w14:anchorId="1CF4D61F">
                <v:shape id="_x0000_i1083" type="#_x0000_t75" style="width:95.25pt;height:42pt" o:ole="">
                  <v:imagedata r:id="rId124" o:title=""/>
                </v:shape>
                <o:OLEObject Type="Embed" ProgID="Equation.DSMT4" ShapeID="_x0000_i1083" DrawAspect="Content" ObjectID="_1615276080" r:id="rId125"/>
              </w:object>
            </w:r>
          </w:p>
          <w:p w14:paraId="5B9D6AE9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      = </w:t>
            </w:r>
            <w:r>
              <w:rPr>
                <w:position w:val="-28"/>
                <w:lang w:eastAsia="en-US"/>
              </w:rPr>
              <w:object w:dxaOrig="1635" w:dyaOrig="675" w14:anchorId="77C71430">
                <v:shape id="_x0000_i1084" type="#_x0000_t75" style="width:81.75pt;height:33.75pt" o:ole="">
                  <v:imagedata r:id="rId126" o:title=""/>
                </v:shape>
                <o:OLEObject Type="Embed" ProgID="Equation.DSMT4" ShapeID="_x0000_i1084" DrawAspect="Content" ObjectID="_1615276081" r:id="rId127"/>
              </w:object>
            </w:r>
          </w:p>
          <w:p w14:paraId="411B614F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               = </w:t>
            </w:r>
            <w:r>
              <w:rPr>
                <w:position w:val="-34"/>
                <w:lang w:eastAsia="en-US"/>
              </w:rPr>
              <w:object w:dxaOrig="1185" w:dyaOrig="795" w14:anchorId="2B5E66BB">
                <v:shape id="_x0000_i1085" type="#_x0000_t75" style="width:59.25pt;height:39.75pt" o:ole="">
                  <v:imagedata r:id="rId128" o:title=""/>
                </v:shape>
                <o:OLEObject Type="Embed" ProgID="Equation.DSMT4" ShapeID="_x0000_i1085" DrawAspect="Content" ObjectID="_1615276082" r:id="rId129"/>
              </w:object>
            </w:r>
          </w:p>
        </w:tc>
      </w:tr>
      <w:tr w:rsidR="001E4DE1" w14:paraId="3361EC09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8517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A49C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Marks</w:t>
            </w:r>
          </w:p>
        </w:tc>
      </w:tr>
      <w:tr w:rsidR="001E4DE1" w14:paraId="569E28CA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D662" w14:textId="769BFC18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contextualSpacing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determines the average of</w:t>
            </w:r>
            <w:r w:rsidR="0087350D">
              <w:rPr>
                <w:szCs w:val="22"/>
                <w:lang w:eastAsia="en-US"/>
              </w:rPr>
              <w:t xml:space="preserve"> the two areas obtained in part </w:t>
            </w:r>
            <w:r>
              <w:rPr>
                <w:szCs w:val="22"/>
                <w:lang w:eastAsia="en-US"/>
              </w:rPr>
              <w:t xml:space="preserve">(a) </w:t>
            </w:r>
          </w:p>
          <w:p w14:paraId="3E354186" w14:textId="77777777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contextualSpacing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simplifies to deduce the required result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75F1" w14:textId="77777777" w:rsidR="001E4DE1" w:rsidRDefault="001E4DE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</w:t>
            </w:r>
          </w:p>
          <w:p w14:paraId="7DFC643B" w14:textId="77777777" w:rsidR="001E4DE1" w:rsidRDefault="001E4DE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1</w:t>
            </w:r>
          </w:p>
        </w:tc>
      </w:tr>
    </w:tbl>
    <w:p w14:paraId="25A6EFF9" w14:textId="4D6191C5" w:rsidR="001E4DE1" w:rsidRDefault="001E4DE1" w:rsidP="001E4DE1">
      <w:pPr>
        <w:rPr>
          <w:rFonts w:cs="Arial"/>
          <w:b/>
        </w:rPr>
      </w:pPr>
    </w:p>
    <w:p w14:paraId="55F3AA7A" w14:textId="77777777" w:rsidR="001E4DE1" w:rsidRDefault="001E4DE1" w:rsidP="001E4DE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7(a)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1E4DE1" w14:paraId="4C26C038" w14:textId="77777777" w:rsidTr="001E4DE1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EA26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1E4DE1" w14:paraId="4176885D" w14:textId="77777777" w:rsidTr="001E4DE1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0D79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position w:val="-4"/>
              </w:rPr>
              <w:object w:dxaOrig="180" w:dyaOrig="285" w14:anchorId="031F8D5D">
                <v:shape id="_x0000_i1086" type="#_x0000_t75" style="width:9pt;height:14.25pt" o:ole="">
                  <v:imagedata r:id="rId130" o:title=""/>
                </v:shape>
                <o:OLEObject Type="Embed" ProgID="Equation.DSMT4" ShapeID="_x0000_i1086" DrawAspect="Content" ObjectID="_1615276083" r:id="rId131"/>
              </w:objec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position w:val="-44"/>
              </w:rPr>
              <w:object w:dxaOrig="1680" w:dyaOrig="1005" w14:anchorId="6C7ED6DD">
                <v:shape id="_x0000_i1087" type="#_x0000_t75" style="width:84pt;height:50.25pt" o:ole="">
                  <v:imagedata r:id="rId132" o:title=""/>
                </v:shape>
                <o:OLEObject Type="Embed" ProgID="Equation.DSMT4" ShapeID="_x0000_i1087" DrawAspect="Content" ObjectID="_1615276084" r:id="rId133"/>
              </w:object>
            </w:r>
          </w:p>
        </w:tc>
      </w:tr>
      <w:tr w:rsidR="001E4DE1" w14:paraId="4B1C5B58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3478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D3E2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</w:t>
            </w:r>
          </w:p>
        </w:tc>
      </w:tr>
      <w:tr w:rsidR="001E4DE1" w14:paraId="663B5493" w14:textId="77777777" w:rsidTr="001E4DE1">
        <w:trPr>
          <w:trHeight w:val="299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1B6F" w14:textId="77777777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correct answer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2A59" w14:textId="77777777" w:rsidR="001E4DE1" w:rsidRDefault="001E4DE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0D2866BE" w14:textId="77777777" w:rsidR="001E4DE1" w:rsidRDefault="001E4DE1" w:rsidP="001E4DE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61FA4A9B" w14:textId="77777777" w:rsidR="001E4DE1" w:rsidRDefault="001E4DE1" w:rsidP="001E4DE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7(b)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1E4DE1" w14:paraId="431FE9DE" w14:textId="77777777" w:rsidTr="001E4DE1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D165E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1E4DE1" w14:paraId="6C3C7188" w14:textId="77777777" w:rsidTr="001E4DE1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BBB2" w14:textId="77777777" w:rsidR="001E4DE1" w:rsidRDefault="0025353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rFonts w:cs="Arial"/>
                <w:position w:val="-158"/>
              </w:rPr>
              <w:object w:dxaOrig="3480" w:dyaOrig="3280" w14:anchorId="5905D153">
                <v:shape id="_x0000_i1088" type="#_x0000_t75" style="width:174pt;height:164.25pt" o:ole="">
                  <v:imagedata r:id="rId134" o:title=""/>
                </v:shape>
                <o:OLEObject Type="Embed" ProgID="Equation.DSMT4" ShapeID="_x0000_i1088" DrawAspect="Content" ObjectID="_1615276085" r:id="rId135"/>
              </w:object>
            </w:r>
          </w:p>
        </w:tc>
      </w:tr>
      <w:tr w:rsidR="001E4DE1" w14:paraId="65B1943E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4E63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007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1E4DE1" w14:paraId="1B4C685F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F759" w14:textId="77777777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integrates both sides of equation</w:t>
            </w:r>
          </w:p>
          <w:p w14:paraId="1C6DEF98" w14:textId="77777777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fundamental theorem</w:t>
            </w:r>
          </w:p>
          <w:p w14:paraId="408D6107" w14:textId="77777777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rearranges to get required result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15F9" w14:textId="77777777" w:rsidR="001E4DE1" w:rsidRDefault="001E4DE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BE7AF6C" w14:textId="77777777" w:rsidR="001E4DE1" w:rsidRDefault="001E4DE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241A464" w14:textId="77777777" w:rsidR="001E4DE1" w:rsidRDefault="001E4DE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0AAC41D" w14:textId="77777777" w:rsidR="00413CC1" w:rsidRDefault="00413CC1" w:rsidP="001E4DE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5B0BA42" w14:textId="62327C8D" w:rsidR="001E4DE1" w:rsidRDefault="001053C6" w:rsidP="001E4DE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7(c)</w:t>
      </w:r>
      <w:r>
        <w:rPr>
          <w:b/>
          <w:szCs w:val="22"/>
        </w:rPr>
        <w:tab/>
        <w:t>(3</w:t>
      </w:r>
      <w:r w:rsidR="001E4DE1"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1E4DE1" w14:paraId="6C3A17F2" w14:textId="77777777" w:rsidTr="001E4DE1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66193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1E4DE1" w14:paraId="4EF152E3" w14:textId="77777777" w:rsidTr="001E4DE1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58D10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rFonts w:cs="Arial"/>
                <w:position w:val="-100"/>
              </w:rPr>
              <w:object w:dxaOrig="3765" w:dyaOrig="2415" w14:anchorId="4F3C436E">
                <v:shape id="_x0000_i1089" type="#_x0000_t75" style="width:188.25pt;height:120.75pt" o:ole="">
                  <v:imagedata r:id="rId136" o:title=""/>
                </v:shape>
                <o:OLEObject Type="Embed" ProgID="Equation.DSMT4" ShapeID="_x0000_i1089" DrawAspect="Content" ObjectID="_1615276086" r:id="rId137"/>
              </w:object>
            </w:r>
          </w:p>
        </w:tc>
      </w:tr>
      <w:tr w:rsidR="001E4DE1" w14:paraId="4E8E28AB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B186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1A1A" w14:textId="77777777" w:rsidR="001E4DE1" w:rsidRDefault="001E4DE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1E4DE1" w14:paraId="30F5E2A6" w14:textId="77777777" w:rsidTr="001E4DE1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FE10" w14:textId="5BCFF2D5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recognises </w:t>
            </w:r>
            <w:r w:rsidR="00E43F2B" w:rsidRPr="00E43F2B">
              <w:rPr>
                <w:rFonts w:ascii="Times New Roman" w:hAnsi="Times New Roman"/>
                <w:position w:val="-6"/>
                <w:sz w:val="24"/>
              </w:rPr>
              <w:object w:dxaOrig="620" w:dyaOrig="320" w14:anchorId="4C79BA3B">
                <v:shape id="_x0000_i1090" type="#_x0000_t75" style="width:30.75pt;height:15.75pt" o:ole="">
                  <v:imagedata r:id="rId138" o:title=""/>
                </v:shape>
                <o:OLEObject Type="Embed" ProgID="Equation.DSMT4" ShapeID="_x0000_i1090" DrawAspect="Content" ObjectID="_1615276087" r:id="rId139"/>
              </w:object>
            </w:r>
            <w:r w:rsidR="00E43F2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Cs w:val="22"/>
              </w:rPr>
              <w:t xml:space="preserve"> term is to be involved</w:t>
            </w:r>
          </w:p>
          <w:p w14:paraId="26B192C4" w14:textId="77777777" w:rsidR="001E4DE1" w:rsidRDefault="001E4DE1" w:rsidP="001E4DE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correct integral and bounds of integration</w:t>
            </w:r>
          </w:p>
          <w:p w14:paraId="239E2ADD" w14:textId="7DC7B2A5" w:rsidR="001E4DE1" w:rsidRPr="001053C6" w:rsidRDefault="001E4DE1" w:rsidP="001053C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substitutes bounds of integration </w:t>
            </w:r>
            <w:r w:rsidR="001053C6">
              <w:rPr>
                <w:szCs w:val="22"/>
              </w:rPr>
              <w:t>and simplifies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235A" w14:textId="77777777" w:rsidR="001E4DE1" w:rsidRDefault="001E4DE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C5BD69C" w14:textId="77777777" w:rsidR="001E4DE1" w:rsidRDefault="001E4DE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6B32095" w14:textId="711D69C3" w:rsidR="001E4DE1" w:rsidRDefault="001E4DE1" w:rsidP="001053C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404D112" w14:textId="77777777" w:rsidR="001E4DE1" w:rsidRDefault="001E4DE1" w:rsidP="001E4DE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0305047C" w14:textId="77777777" w:rsidR="001E4DE1" w:rsidRDefault="001E4DE1" w:rsidP="001E4DE1"/>
    <w:p w14:paraId="13B7B9F1" w14:textId="77777777" w:rsidR="001E4DE1" w:rsidRDefault="001E4DE1" w:rsidP="001E4DE1">
      <w:pPr>
        <w:rPr>
          <w:rFonts w:cs="Arial"/>
          <w:bCs/>
        </w:rPr>
      </w:pPr>
    </w:p>
    <w:p w14:paraId="75103375" w14:textId="77777777" w:rsidR="001E4DE1" w:rsidRDefault="001E4DE1" w:rsidP="001E4DE1">
      <w:pPr>
        <w:rPr>
          <w:rFonts w:cs="Arial"/>
          <w:b/>
        </w:rPr>
      </w:pPr>
    </w:p>
    <w:p w14:paraId="0992FABB" w14:textId="77777777" w:rsidR="001E4DE1" w:rsidRDefault="001E4DE1" w:rsidP="001E4DE1">
      <w:pPr>
        <w:rPr>
          <w:rFonts w:cs="Arial"/>
          <w:b/>
        </w:rPr>
      </w:pPr>
    </w:p>
    <w:p w14:paraId="66A988B6" w14:textId="77777777" w:rsidR="001E4DE1" w:rsidRDefault="001E4DE1" w:rsidP="001E4DE1">
      <w:pPr>
        <w:rPr>
          <w:rFonts w:cs="Arial"/>
          <w:b/>
        </w:rPr>
      </w:pPr>
    </w:p>
    <w:p w14:paraId="10EE917A" w14:textId="77777777" w:rsidR="001E4DE1" w:rsidRDefault="001E4DE1" w:rsidP="001E4DE1">
      <w:pPr>
        <w:rPr>
          <w:rFonts w:cs="Arial"/>
          <w:b/>
        </w:rPr>
      </w:pPr>
    </w:p>
    <w:p w14:paraId="2B4FA341" w14:textId="77777777" w:rsidR="001E4DE1" w:rsidRDefault="001E4DE1" w:rsidP="001E4DE1">
      <w:pPr>
        <w:tabs>
          <w:tab w:val="left" w:pos="567"/>
          <w:tab w:val="left" w:pos="992"/>
          <w:tab w:val="left" w:pos="1134"/>
          <w:tab w:val="right" w:pos="9360"/>
        </w:tabs>
        <w:spacing w:line="276" w:lineRule="auto"/>
        <w:rPr>
          <w:rFonts w:cs="Arial"/>
          <w:b/>
        </w:rPr>
      </w:pPr>
    </w:p>
    <w:p w14:paraId="2936B55A" w14:textId="77777777" w:rsidR="001E4DE1" w:rsidRDefault="001E4DE1" w:rsidP="001E4DE1">
      <w:pPr>
        <w:spacing w:line="276" w:lineRule="auto"/>
        <w:rPr>
          <w:rFonts w:cs="Arial"/>
          <w:b/>
        </w:rPr>
      </w:pPr>
    </w:p>
    <w:p w14:paraId="32D81523" w14:textId="77777777" w:rsidR="001E4DE1" w:rsidRDefault="001E4DE1" w:rsidP="001E4DE1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</w:p>
    <w:p w14:paraId="26AFB895" w14:textId="77777777" w:rsidR="001E4DE1" w:rsidRDefault="001E4DE1" w:rsidP="001E4DE1">
      <w:pPr>
        <w:rPr>
          <w:rFonts w:cs="Arial"/>
          <w:b/>
        </w:rPr>
      </w:pPr>
    </w:p>
    <w:p w14:paraId="3E48EFF0" w14:textId="77777777" w:rsidR="001E4DE1" w:rsidRDefault="001E4DE1" w:rsidP="001E4DE1"/>
    <w:p w14:paraId="0F29B2CA" w14:textId="77777777" w:rsidR="001E4DE1" w:rsidRDefault="001E4DE1" w:rsidP="001E4DE1"/>
    <w:p w14:paraId="4DBCB8BD" w14:textId="77777777" w:rsidR="001E4DE1" w:rsidRDefault="001E4DE1" w:rsidP="001E4DE1"/>
    <w:p w14:paraId="5C07FDD4" w14:textId="77777777" w:rsidR="001E4DE1" w:rsidRDefault="001E4DE1" w:rsidP="001E4DE1"/>
    <w:p w14:paraId="39A19FAF" w14:textId="77777777" w:rsidR="001E4DE1" w:rsidRDefault="001E4DE1" w:rsidP="001E4DE1"/>
    <w:p w14:paraId="4B7D71AF" w14:textId="77777777" w:rsidR="001E4DE1" w:rsidRDefault="001E4DE1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10277F9E" w14:textId="77777777" w:rsidR="00677B1D" w:rsidRDefault="00677B1D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7617A96F" w14:textId="0E352746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28306E31" w14:textId="77777777" w:rsidR="00677B1D" w:rsidRDefault="00677B1D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04CBEE0E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01A2417" w14:textId="73D28969" w:rsidR="00BB4F85" w:rsidRDefault="00BB4F85">
      <w:pPr>
        <w:rPr>
          <w:b/>
          <w:szCs w:val="22"/>
        </w:rPr>
      </w:pPr>
    </w:p>
    <w:p w14:paraId="0C1D99B5" w14:textId="6F513834" w:rsidR="003940D6" w:rsidRDefault="003940D6" w:rsidP="00957944">
      <w:pPr>
        <w:rPr>
          <w:rFonts w:cs="Arial"/>
          <w:b/>
        </w:rPr>
      </w:pPr>
    </w:p>
    <w:p w14:paraId="19E621D2" w14:textId="74DEB9B8" w:rsidR="003940D6" w:rsidRDefault="003940D6">
      <w:pPr>
        <w:rPr>
          <w:rFonts w:cs="Arial"/>
          <w:b/>
        </w:rPr>
      </w:pPr>
    </w:p>
    <w:sectPr w:rsidR="003940D6" w:rsidSect="00CA4407">
      <w:headerReference w:type="even" r:id="rId140"/>
      <w:headerReference w:type="default" r:id="rId141"/>
      <w:footerReference w:type="even" r:id="rId142"/>
      <w:footerReference w:type="default" r:id="rId143"/>
      <w:pgSz w:w="11906" w:h="16838" w:code="9"/>
      <w:pgMar w:top="1134" w:right="1133" w:bottom="1134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FDE2B" w14:textId="77777777" w:rsidR="00696183" w:rsidRDefault="00696183">
      <w:r>
        <w:separator/>
      </w:r>
    </w:p>
  </w:endnote>
  <w:endnote w:type="continuationSeparator" w:id="0">
    <w:p w14:paraId="71279FD4" w14:textId="77777777" w:rsidR="00696183" w:rsidRDefault="0069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8C25F" w14:textId="77777777" w:rsidR="00886312" w:rsidRDefault="00886312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FD008" w14:textId="23451925" w:rsidR="00886312" w:rsidRDefault="00886312" w:rsidP="00706571">
    <w:pPr>
      <w:pStyle w:val="Caption"/>
      <w:tabs>
        <w:tab w:val="right" w:pos="9072"/>
      </w:tabs>
    </w:pPr>
    <w:r>
      <w:rPr>
        <w:b w:val="0"/>
        <w:sz w:val="16"/>
        <w:szCs w:val="16"/>
      </w:rPr>
      <w:tab/>
    </w: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</w:t>
    </w:r>
    <w:r>
      <w:rPr>
        <w:b w:val="0"/>
        <w:sz w:val="16"/>
        <w:szCs w:val="1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46BF1" w14:textId="77777777" w:rsidR="00696183" w:rsidRDefault="00696183">
      <w:r>
        <w:separator/>
      </w:r>
    </w:p>
  </w:footnote>
  <w:footnote w:type="continuationSeparator" w:id="0">
    <w:p w14:paraId="4618D489" w14:textId="77777777" w:rsidR="00696183" w:rsidRDefault="00696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C5DD" w14:textId="77777777" w:rsidR="00886312" w:rsidRPr="00CC2396" w:rsidRDefault="00886312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3A5B" w14:textId="77777777" w:rsidR="00886312" w:rsidRPr="0021181B" w:rsidRDefault="00886312" w:rsidP="00D33020">
    <w:pPr>
      <w:pStyle w:val="Header"/>
      <w:rPr>
        <w:rFonts w:cs="Arial"/>
        <w:b/>
        <w:color w:val="231F20"/>
        <w:spacing w:val="-5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 w:rsidR="008E2CF3">
      <w:rPr>
        <w:rFonts w:cs="Arial"/>
        <w:noProof/>
      </w:rPr>
      <w:t>7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FREE</w:t>
    </w:r>
    <w:r w:rsidRPr="0021181B">
      <w:rPr>
        <w:rFonts w:cs="Arial"/>
        <w:b/>
        <w:color w:val="231F20"/>
        <w:spacing w:val="-52"/>
      </w:rPr>
      <w:t xml:space="preserve">  </w:t>
    </w:r>
  </w:p>
  <w:p w14:paraId="12B3C319" w14:textId="34F9E6A8" w:rsidR="00886312" w:rsidRPr="00D33020" w:rsidRDefault="00886312" w:rsidP="00D33020">
    <w:pPr>
      <w:pStyle w:val="Header"/>
      <w:tabs>
        <w:tab w:val="clear" w:pos="8306"/>
        <w:tab w:val="right" w:pos="9090"/>
        <w:tab w:val="right" w:pos="9314"/>
      </w:tabs>
      <w:rPr>
        <w:rFonts w:cs="Arial"/>
      </w:rPr>
    </w:pP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>SEMESTER 1 (</w:t>
    </w:r>
    <w:r w:rsidRPr="0021181B">
      <w:rPr>
        <w:rFonts w:cs="Arial"/>
        <w:b/>
        <w:spacing w:val="-2"/>
      </w:rPr>
      <w:t xml:space="preserve">UNIT </w:t>
    </w:r>
    <w:r>
      <w:rPr>
        <w:rFonts w:cs="Arial"/>
        <w:b/>
        <w:spacing w:val="-2"/>
      </w:rPr>
      <w:t>3)</w:t>
    </w:r>
    <w:r w:rsidRPr="0021181B">
      <w:rPr>
        <w:rFonts w:cs="Arial"/>
        <w:spacing w:val="-2"/>
      </w:rPr>
      <w:t xml:space="preserve"> </w:t>
    </w:r>
    <w:r w:rsidRPr="0021181B">
      <w:rPr>
        <w:rFonts w:cs="Arial"/>
        <w:b/>
        <w:color w:val="231F20"/>
      </w:rPr>
      <w:t>EXAMINATION</w:t>
    </w:r>
  </w:p>
  <w:p w14:paraId="6386D242" w14:textId="4BACFB67" w:rsidR="00886312" w:rsidRPr="00706571" w:rsidRDefault="00886312" w:rsidP="00706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6CB9"/>
    <w:multiLevelType w:val="hybridMultilevel"/>
    <w:tmpl w:val="46186ED8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33D9"/>
    <w:multiLevelType w:val="hybridMultilevel"/>
    <w:tmpl w:val="146E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B4A64"/>
    <w:multiLevelType w:val="hybridMultilevel"/>
    <w:tmpl w:val="286882C4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7" w15:restartNumberingAfterBreak="0">
    <w:nsid w:val="59711F09"/>
    <w:multiLevelType w:val="hybridMultilevel"/>
    <w:tmpl w:val="27C64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731E"/>
    <w:multiLevelType w:val="hybridMultilevel"/>
    <w:tmpl w:val="8F1EDC22"/>
    <w:lvl w:ilvl="0" w:tplc="7A2A44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02"/>
    <w:rsid w:val="000028F5"/>
    <w:rsid w:val="00004061"/>
    <w:rsid w:val="00005A12"/>
    <w:rsid w:val="000063DA"/>
    <w:rsid w:val="000109E0"/>
    <w:rsid w:val="00010DBE"/>
    <w:rsid w:val="0001277B"/>
    <w:rsid w:val="00013EEF"/>
    <w:rsid w:val="00014015"/>
    <w:rsid w:val="00015E97"/>
    <w:rsid w:val="00015EF9"/>
    <w:rsid w:val="0002165D"/>
    <w:rsid w:val="00021C6F"/>
    <w:rsid w:val="0003289E"/>
    <w:rsid w:val="000332A9"/>
    <w:rsid w:val="00035D63"/>
    <w:rsid w:val="00036B45"/>
    <w:rsid w:val="000412AE"/>
    <w:rsid w:val="00042856"/>
    <w:rsid w:val="00042EE5"/>
    <w:rsid w:val="00043E42"/>
    <w:rsid w:val="000516D9"/>
    <w:rsid w:val="000527A4"/>
    <w:rsid w:val="00056997"/>
    <w:rsid w:val="00060820"/>
    <w:rsid w:val="0006260A"/>
    <w:rsid w:val="000661ED"/>
    <w:rsid w:val="0006721C"/>
    <w:rsid w:val="0007100C"/>
    <w:rsid w:val="00072333"/>
    <w:rsid w:val="0007362F"/>
    <w:rsid w:val="000764F2"/>
    <w:rsid w:val="00076578"/>
    <w:rsid w:val="00081795"/>
    <w:rsid w:val="00081E2B"/>
    <w:rsid w:val="00084FC7"/>
    <w:rsid w:val="00086CBA"/>
    <w:rsid w:val="00087A4A"/>
    <w:rsid w:val="000918F3"/>
    <w:rsid w:val="00093A0D"/>
    <w:rsid w:val="00094C05"/>
    <w:rsid w:val="000955A4"/>
    <w:rsid w:val="000975C0"/>
    <w:rsid w:val="00097E97"/>
    <w:rsid w:val="000A0004"/>
    <w:rsid w:val="000A377B"/>
    <w:rsid w:val="000A492E"/>
    <w:rsid w:val="000A4AA0"/>
    <w:rsid w:val="000A4CB5"/>
    <w:rsid w:val="000B247F"/>
    <w:rsid w:val="000C1EBC"/>
    <w:rsid w:val="000C5E02"/>
    <w:rsid w:val="000D26EC"/>
    <w:rsid w:val="000D2CE6"/>
    <w:rsid w:val="000D2F7E"/>
    <w:rsid w:val="000D4057"/>
    <w:rsid w:val="000D4C63"/>
    <w:rsid w:val="000E064D"/>
    <w:rsid w:val="000E2DC7"/>
    <w:rsid w:val="000E4F21"/>
    <w:rsid w:val="000E5F59"/>
    <w:rsid w:val="000E6D0F"/>
    <w:rsid w:val="000E71A8"/>
    <w:rsid w:val="000F2E27"/>
    <w:rsid w:val="000F3B00"/>
    <w:rsid w:val="001012FE"/>
    <w:rsid w:val="0010303F"/>
    <w:rsid w:val="001053C6"/>
    <w:rsid w:val="001055A7"/>
    <w:rsid w:val="00105CF1"/>
    <w:rsid w:val="0011336E"/>
    <w:rsid w:val="0011453E"/>
    <w:rsid w:val="00114E5F"/>
    <w:rsid w:val="00115F76"/>
    <w:rsid w:val="001173A0"/>
    <w:rsid w:val="00120C06"/>
    <w:rsid w:val="001266A1"/>
    <w:rsid w:val="0012706D"/>
    <w:rsid w:val="0012735E"/>
    <w:rsid w:val="00136A04"/>
    <w:rsid w:val="001421F9"/>
    <w:rsid w:val="00144DFC"/>
    <w:rsid w:val="00146A38"/>
    <w:rsid w:val="001473D8"/>
    <w:rsid w:val="001515D9"/>
    <w:rsid w:val="00156420"/>
    <w:rsid w:val="001568B9"/>
    <w:rsid w:val="001607B6"/>
    <w:rsid w:val="00161DCA"/>
    <w:rsid w:val="00163751"/>
    <w:rsid w:val="00170983"/>
    <w:rsid w:val="001728B1"/>
    <w:rsid w:val="00177F40"/>
    <w:rsid w:val="0018125D"/>
    <w:rsid w:val="00185A51"/>
    <w:rsid w:val="00190046"/>
    <w:rsid w:val="0019150B"/>
    <w:rsid w:val="00191F68"/>
    <w:rsid w:val="00193423"/>
    <w:rsid w:val="0019345E"/>
    <w:rsid w:val="001A00B4"/>
    <w:rsid w:val="001A37FD"/>
    <w:rsid w:val="001A3C6F"/>
    <w:rsid w:val="001A72C4"/>
    <w:rsid w:val="001B1AFB"/>
    <w:rsid w:val="001B2353"/>
    <w:rsid w:val="001B4768"/>
    <w:rsid w:val="001B4817"/>
    <w:rsid w:val="001B5A41"/>
    <w:rsid w:val="001C27FE"/>
    <w:rsid w:val="001C2EE5"/>
    <w:rsid w:val="001C4DC2"/>
    <w:rsid w:val="001C672A"/>
    <w:rsid w:val="001D6871"/>
    <w:rsid w:val="001D6F4F"/>
    <w:rsid w:val="001D722E"/>
    <w:rsid w:val="001E0D92"/>
    <w:rsid w:val="001E1252"/>
    <w:rsid w:val="001E2198"/>
    <w:rsid w:val="001E2394"/>
    <w:rsid w:val="001E4DE1"/>
    <w:rsid w:val="001F00E8"/>
    <w:rsid w:val="001F0BFD"/>
    <w:rsid w:val="001F17B8"/>
    <w:rsid w:val="001F1998"/>
    <w:rsid w:val="001F26E8"/>
    <w:rsid w:val="001F4436"/>
    <w:rsid w:val="001F4C22"/>
    <w:rsid w:val="001F5DFA"/>
    <w:rsid w:val="0020307F"/>
    <w:rsid w:val="00203538"/>
    <w:rsid w:val="00203E5C"/>
    <w:rsid w:val="00210646"/>
    <w:rsid w:val="002115E8"/>
    <w:rsid w:val="00214081"/>
    <w:rsid w:val="0021423A"/>
    <w:rsid w:val="00214F6C"/>
    <w:rsid w:val="00216055"/>
    <w:rsid w:val="0021757A"/>
    <w:rsid w:val="00223FFB"/>
    <w:rsid w:val="00226FC1"/>
    <w:rsid w:val="00233451"/>
    <w:rsid w:val="0023564F"/>
    <w:rsid w:val="0023572C"/>
    <w:rsid w:val="0023622C"/>
    <w:rsid w:val="00236431"/>
    <w:rsid w:val="002429D8"/>
    <w:rsid w:val="00244993"/>
    <w:rsid w:val="002455E0"/>
    <w:rsid w:val="00251800"/>
    <w:rsid w:val="00253539"/>
    <w:rsid w:val="00255925"/>
    <w:rsid w:val="00260666"/>
    <w:rsid w:val="002617A9"/>
    <w:rsid w:val="0026228F"/>
    <w:rsid w:val="00265FB0"/>
    <w:rsid w:val="00266252"/>
    <w:rsid w:val="00266362"/>
    <w:rsid w:val="00266C89"/>
    <w:rsid w:val="00266CBF"/>
    <w:rsid w:val="00267DB3"/>
    <w:rsid w:val="0027331D"/>
    <w:rsid w:val="002739FE"/>
    <w:rsid w:val="002745DE"/>
    <w:rsid w:val="00275422"/>
    <w:rsid w:val="00277D8E"/>
    <w:rsid w:val="0028675F"/>
    <w:rsid w:val="00286D52"/>
    <w:rsid w:val="002871B2"/>
    <w:rsid w:val="00290EFD"/>
    <w:rsid w:val="00291F91"/>
    <w:rsid w:val="0029325D"/>
    <w:rsid w:val="00295735"/>
    <w:rsid w:val="00295907"/>
    <w:rsid w:val="00296070"/>
    <w:rsid w:val="002A6466"/>
    <w:rsid w:val="002B02B9"/>
    <w:rsid w:val="002B09D2"/>
    <w:rsid w:val="002B3D44"/>
    <w:rsid w:val="002B4292"/>
    <w:rsid w:val="002C609E"/>
    <w:rsid w:val="002D2D26"/>
    <w:rsid w:val="002D45C4"/>
    <w:rsid w:val="002E01BC"/>
    <w:rsid w:val="002E0F4A"/>
    <w:rsid w:val="002E1030"/>
    <w:rsid w:val="002E1C11"/>
    <w:rsid w:val="002E767F"/>
    <w:rsid w:val="002F0E1F"/>
    <w:rsid w:val="002F43BA"/>
    <w:rsid w:val="0030196F"/>
    <w:rsid w:val="00302D96"/>
    <w:rsid w:val="0030663F"/>
    <w:rsid w:val="00307099"/>
    <w:rsid w:val="003103A9"/>
    <w:rsid w:val="00312FC0"/>
    <w:rsid w:val="0031504D"/>
    <w:rsid w:val="00315105"/>
    <w:rsid w:val="00320BE6"/>
    <w:rsid w:val="00322A54"/>
    <w:rsid w:val="0032501F"/>
    <w:rsid w:val="00325F5B"/>
    <w:rsid w:val="00327A23"/>
    <w:rsid w:val="00327EC5"/>
    <w:rsid w:val="0033096A"/>
    <w:rsid w:val="00332ADE"/>
    <w:rsid w:val="00334388"/>
    <w:rsid w:val="00334B38"/>
    <w:rsid w:val="003368E9"/>
    <w:rsid w:val="00336C0B"/>
    <w:rsid w:val="00337BD3"/>
    <w:rsid w:val="00340164"/>
    <w:rsid w:val="003444DA"/>
    <w:rsid w:val="00352845"/>
    <w:rsid w:val="0035784D"/>
    <w:rsid w:val="003638FE"/>
    <w:rsid w:val="00364ADD"/>
    <w:rsid w:val="0036522C"/>
    <w:rsid w:val="00365C1F"/>
    <w:rsid w:val="003673B3"/>
    <w:rsid w:val="00370251"/>
    <w:rsid w:val="003724E1"/>
    <w:rsid w:val="00373CDA"/>
    <w:rsid w:val="00375514"/>
    <w:rsid w:val="00376A65"/>
    <w:rsid w:val="0038261A"/>
    <w:rsid w:val="00382925"/>
    <w:rsid w:val="00384067"/>
    <w:rsid w:val="00385847"/>
    <w:rsid w:val="00385AA3"/>
    <w:rsid w:val="00385DA6"/>
    <w:rsid w:val="003868D2"/>
    <w:rsid w:val="00387F84"/>
    <w:rsid w:val="003940D6"/>
    <w:rsid w:val="00394691"/>
    <w:rsid w:val="00395902"/>
    <w:rsid w:val="00395D87"/>
    <w:rsid w:val="003965D6"/>
    <w:rsid w:val="00396697"/>
    <w:rsid w:val="00396EED"/>
    <w:rsid w:val="003A2D8E"/>
    <w:rsid w:val="003A3853"/>
    <w:rsid w:val="003A71A1"/>
    <w:rsid w:val="003B2AA8"/>
    <w:rsid w:val="003B3626"/>
    <w:rsid w:val="003B6C69"/>
    <w:rsid w:val="003D1194"/>
    <w:rsid w:val="003D120D"/>
    <w:rsid w:val="003D1609"/>
    <w:rsid w:val="003D2BB7"/>
    <w:rsid w:val="003D397E"/>
    <w:rsid w:val="003D3F52"/>
    <w:rsid w:val="003D5570"/>
    <w:rsid w:val="003E1E72"/>
    <w:rsid w:val="003E6E6A"/>
    <w:rsid w:val="003E7BDF"/>
    <w:rsid w:val="003F1205"/>
    <w:rsid w:val="003F146A"/>
    <w:rsid w:val="003F1924"/>
    <w:rsid w:val="003F2C68"/>
    <w:rsid w:val="003F3376"/>
    <w:rsid w:val="003F3B6D"/>
    <w:rsid w:val="003F5B9C"/>
    <w:rsid w:val="003F6DA4"/>
    <w:rsid w:val="003F6FAA"/>
    <w:rsid w:val="00401B45"/>
    <w:rsid w:val="00402A92"/>
    <w:rsid w:val="00402C2D"/>
    <w:rsid w:val="00404319"/>
    <w:rsid w:val="00404403"/>
    <w:rsid w:val="00405CF8"/>
    <w:rsid w:val="00412BAF"/>
    <w:rsid w:val="00413459"/>
    <w:rsid w:val="00413CC1"/>
    <w:rsid w:val="004143A8"/>
    <w:rsid w:val="004147FE"/>
    <w:rsid w:val="004151F9"/>
    <w:rsid w:val="00422030"/>
    <w:rsid w:val="0042301D"/>
    <w:rsid w:val="0042489F"/>
    <w:rsid w:val="00431614"/>
    <w:rsid w:val="004318E7"/>
    <w:rsid w:val="004320DC"/>
    <w:rsid w:val="00436435"/>
    <w:rsid w:val="00437B87"/>
    <w:rsid w:val="00440202"/>
    <w:rsid w:val="00443267"/>
    <w:rsid w:val="00446065"/>
    <w:rsid w:val="00447698"/>
    <w:rsid w:val="0045283A"/>
    <w:rsid w:val="00452A28"/>
    <w:rsid w:val="00452BF5"/>
    <w:rsid w:val="00454B99"/>
    <w:rsid w:val="00456EBF"/>
    <w:rsid w:val="004607A5"/>
    <w:rsid w:val="00463132"/>
    <w:rsid w:val="00463734"/>
    <w:rsid w:val="0047274B"/>
    <w:rsid w:val="00481623"/>
    <w:rsid w:val="00481C65"/>
    <w:rsid w:val="004852B8"/>
    <w:rsid w:val="004860DA"/>
    <w:rsid w:val="00486DE1"/>
    <w:rsid w:val="00491F3F"/>
    <w:rsid w:val="00493E66"/>
    <w:rsid w:val="0049544C"/>
    <w:rsid w:val="004965E6"/>
    <w:rsid w:val="00496734"/>
    <w:rsid w:val="00497DD9"/>
    <w:rsid w:val="004A0912"/>
    <w:rsid w:val="004A53FC"/>
    <w:rsid w:val="004A6E01"/>
    <w:rsid w:val="004B0C07"/>
    <w:rsid w:val="004B5643"/>
    <w:rsid w:val="004C0EA7"/>
    <w:rsid w:val="004C13FD"/>
    <w:rsid w:val="004C1745"/>
    <w:rsid w:val="004D1BD4"/>
    <w:rsid w:val="004D346E"/>
    <w:rsid w:val="004D3A57"/>
    <w:rsid w:val="004D6FE2"/>
    <w:rsid w:val="004E2AFC"/>
    <w:rsid w:val="004F1C45"/>
    <w:rsid w:val="004F1CE0"/>
    <w:rsid w:val="004F3F5D"/>
    <w:rsid w:val="004F404A"/>
    <w:rsid w:val="004F4441"/>
    <w:rsid w:val="004F57F1"/>
    <w:rsid w:val="00500958"/>
    <w:rsid w:val="0050254B"/>
    <w:rsid w:val="00503A85"/>
    <w:rsid w:val="005048B8"/>
    <w:rsid w:val="00514944"/>
    <w:rsid w:val="00521FAE"/>
    <w:rsid w:val="005220D2"/>
    <w:rsid w:val="0052337D"/>
    <w:rsid w:val="00525C0A"/>
    <w:rsid w:val="005265E7"/>
    <w:rsid w:val="00526634"/>
    <w:rsid w:val="005307A5"/>
    <w:rsid w:val="00532BFC"/>
    <w:rsid w:val="00534840"/>
    <w:rsid w:val="005368D6"/>
    <w:rsid w:val="00537131"/>
    <w:rsid w:val="005439C8"/>
    <w:rsid w:val="005448AA"/>
    <w:rsid w:val="00544CD5"/>
    <w:rsid w:val="00544EB0"/>
    <w:rsid w:val="00547E3F"/>
    <w:rsid w:val="00547EA5"/>
    <w:rsid w:val="0055088F"/>
    <w:rsid w:val="00553F04"/>
    <w:rsid w:val="00556364"/>
    <w:rsid w:val="0055669D"/>
    <w:rsid w:val="00556B9D"/>
    <w:rsid w:val="00556E15"/>
    <w:rsid w:val="005635D1"/>
    <w:rsid w:val="00567AB7"/>
    <w:rsid w:val="00570E51"/>
    <w:rsid w:val="0057210E"/>
    <w:rsid w:val="00575660"/>
    <w:rsid w:val="00577379"/>
    <w:rsid w:val="00580236"/>
    <w:rsid w:val="00583701"/>
    <w:rsid w:val="005934FF"/>
    <w:rsid w:val="00593693"/>
    <w:rsid w:val="00596DD6"/>
    <w:rsid w:val="005A5F4D"/>
    <w:rsid w:val="005B4C2D"/>
    <w:rsid w:val="005C425E"/>
    <w:rsid w:val="005D05F6"/>
    <w:rsid w:val="005D29DE"/>
    <w:rsid w:val="005D39CE"/>
    <w:rsid w:val="005D41D0"/>
    <w:rsid w:val="005E21B8"/>
    <w:rsid w:val="005E2B05"/>
    <w:rsid w:val="005E5DED"/>
    <w:rsid w:val="005E6A26"/>
    <w:rsid w:val="005F164C"/>
    <w:rsid w:val="005F4111"/>
    <w:rsid w:val="005F56E7"/>
    <w:rsid w:val="006000A3"/>
    <w:rsid w:val="0060194E"/>
    <w:rsid w:val="00602498"/>
    <w:rsid w:val="00603227"/>
    <w:rsid w:val="00603978"/>
    <w:rsid w:val="00610599"/>
    <w:rsid w:val="006126CD"/>
    <w:rsid w:val="00612F05"/>
    <w:rsid w:val="00614B55"/>
    <w:rsid w:val="00617233"/>
    <w:rsid w:val="00622838"/>
    <w:rsid w:val="0062503C"/>
    <w:rsid w:val="0062622C"/>
    <w:rsid w:val="0063022A"/>
    <w:rsid w:val="0063407F"/>
    <w:rsid w:val="006361B8"/>
    <w:rsid w:val="00642510"/>
    <w:rsid w:val="0064254F"/>
    <w:rsid w:val="00645DBE"/>
    <w:rsid w:val="00647C9E"/>
    <w:rsid w:val="00651859"/>
    <w:rsid w:val="0065474E"/>
    <w:rsid w:val="00662436"/>
    <w:rsid w:val="00667D38"/>
    <w:rsid w:val="00673D4B"/>
    <w:rsid w:val="00674D16"/>
    <w:rsid w:val="0067574E"/>
    <w:rsid w:val="00677B1D"/>
    <w:rsid w:val="00681F1F"/>
    <w:rsid w:val="00681F82"/>
    <w:rsid w:val="0068215C"/>
    <w:rsid w:val="00683020"/>
    <w:rsid w:val="00683859"/>
    <w:rsid w:val="00684974"/>
    <w:rsid w:val="00687393"/>
    <w:rsid w:val="00692ED8"/>
    <w:rsid w:val="006959AD"/>
    <w:rsid w:val="00696183"/>
    <w:rsid w:val="006A0731"/>
    <w:rsid w:val="006A279E"/>
    <w:rsid w:val="006A57ED"/>
    <w:rsid w:val="006A5E36"/>
    <w:rsid w:val="006B0BE4"/>
    <w:rsid w:val="006B1761"/>
    <w:rsid w:val="006B17A3"/>
    <w:rsid w:val="006B2C14"/>
    <w:rsid w:val="006B3A20"/>
    <w:rsid w:val="006B3C1D"/>
    <w:rsid w:val="006B60E9"/>
    <w:rsid w:val="006C2E2F"/>
    <w:rsid w:val="006C5695"/>
    <w:rsid w:val="006C75EE"/>
    <w:rsid w:val="006C798A"/>
    <w:rsid w:val="006D0502"/>
    <w:rsid w:val="006D115F"/>
    <w:rsid w:val="006E0375"/>
    <w:rsid w:val="006E5869"/>
    <w:rsid w:val="006E5B56"/>
    <w:rsid w:val="006E715A"/>
    <w:rsid w:val="006F01B1"/>
    <w:rsid w:val="006F3F68"/>
    <w:rsid w:val="006F5400"/>
    <w:rsid w:val="006F6924"/>
    <w:rsid w:val="006F7EED"/>
    <w:rsid w:val="00700BEC"/>
    <w:rsid w:val="00701EC5"/>
    <w:rsid w:val="00706571"/>
    <w:rsid w:val="00710362"/>
    <w:rsid w:val="00710B57"/>
    <w:rsid w:val="00712D8A"/>
    <w:rsid w:val="00713070"/>
    <w:rsid w:val="00714BBE"/>
    <w:rsid w:val="00715710"/>
    <w:rsid w:val="00720B01"/>
    <w:rsid w:val="00720F91"/>
    <w:rsid w:val="00722B26"/>
    <w:rsid w:val="007237D7"/>
    <w:rsid w:val="007252AD"/>
    <w:rsid w:val="00726E3D"/>
    <w:rsid w:val="00732B0F"/>
    <w:rsid w:val="00733903"/>
    <w:rsid w:val="0073677A"/>
    <w:rsid w:val="00736B26"/>
    <w:rsid w:val="00737B6F"/>
    <w:rsid w:val="007401C5"/>
    <w:rsid w:val="00741A0C"/>
    <w:rsid w:val="00743151"/>
    <w:rsid w:val="00747B51"/>
    <w:rsid w:val="007565A6"/>
    <w:rsid w:val="00760ECA"/>
    <w:rsid w:val="00761D27"/>
    <w:rsid w:val="007627D9"/>
    <w:rsid w:val="0076309E"/>
    <w:rsid w:val="0076745A"/>
    <w:rsid w:val="00773969"/>
    <w:rsid w:val="00775B31"/>
    <w:rsid w:val="00775E30"/>
    <w:rsid w:val="0077709C"/>
    <w:rsid w:val="007844D2"/>
    <w:rsid w:val="00784905"/>
    <w:rsid w:val="00785263"/>
    <w:rsid w:val="00786AEE"/>
    <w:rsid w:val="0079051F"/>
    <w:rsid w:val="007919E5"/>
    <w:rsid w:val="00792B92"/>
    <w:rsid w:val="00794187"/>
    <w:rsid w:val="00796A6C"/>
    <w:rsid w:val="00797779"/>
    <w:rsid w:val="007A0818"/>
    <w:rsid w:val="007A0C1A"/>
    <w:rsid w:val="007A5986"/>
    <w:rsid w:val="007A6528"/>
    <w:rsid w:val="007A785D"/>
    <w:rsid w:val="007B505C"/>
    <w:rsid w:val="007B69AD"/>
    <w:rsid w:val="007B6E1D"/>
    <w:rsid w:val="007B7922"/>
    <w:rsid w:val="007D0FC5"/>
    <w:rsid w:val="007D1E49"/>
    <w:rsid w:val="007D2746"/>
    <w:rsid w:val="007E2F9E"/>
    <w:rsid w:val="007E3F23"/>
    <w:rsid w:val="007E5199"/>
    <w:rsid w:val="007E77CB"/>
    <w:rsid w:val="007F3847"/>
    <w:rsid w:val="007F68C7"/>
    <w:rsid w:val="00803837"/>
    <w:rsid w:val="00805321"/>
    <w:rsid w:val="00805A48"/>
    <w:rsid w:val="00812CB6"/>
    <w:rsid w:val="008141AA"/>
    <w:rsid w:val="00821137"/>
    <w:rsid w:val="00821F72"/>
    <w:rsid w:val="008274F1"/>
    <w:rsid w:val="008326FF"/>
    <w:rsid w:val="0083599B"/>
    <w:rsid w:val="00840538"/>
    <w:rsid w:val="00840F29"/>
    <w:rsid w:val="00843CB0"/>
    <w:rsid w:val="00844173"/>
    <w:rsid w:val="00850A1B"/>
    <w:rsid w:val="0085184C"/>
    <w:rsid w:val="0085268A"/>
    <w:rsid w:val="00856450"/>
    <w:rsid w:val="008565E3"/>
    <w:rsid w:val="00860B36"/>
    <w:rsid w:val="0086106E"/>
    <w:rsid w:val="00861E53"/>
    <w:rsid w:val="00864535"/>
    <w:rsid w:val="00871BA4"/>
    <w:rsid w:val="00872D37"/>
    <w:rsid w:val="0087350D"/>
    <w:rsid w:val="008738E0"/>
    <w:rsid w:val="00876BC3"/>
    <w:rsid w:val="0087721D"/>
    <w:rsid w:val="00881461"/>
    <w:rsid w:val="00886312"/>
    <w:rsid w:val="00890228"/>
    <w:rsid w:val="00894EA9"/>
    <w:rsid w:val="008A3381"/>
    <w:rsid w:val="008A55A6"/>
    <w:rsid w:val="008A7081"/>
    <w:rsid w:val="008B0470"/>
    <w:rsid w:val="008B07AE"/>
    <w:rsid w:val="008B0ACF"/>
    <w:rsid w:val="008B0B24"/>
    <w:rsid w:val="008B3230"/>
    <w:rsid w:val="008B3351"/>
    <w:rsid w:val="008B39CC"/>
    <w:rsid w:val="008B3F5F"/>
    <w:rsid w:val="008C20E2"/>
    <w:rsid w:val="008C23C0"/>
    <w:rsid w:val="008C5B21"/>
    <w:rsid w:val="008D11C1"/>
    <w:rsid w:val="008D33FA"/>
    <w:rsid w:val="008E04E0"/>
    <w:rsid w:val="008E0A20"/>
    <w:rsid w:val="008E2CF3"/>
    <w:rsid w:val="008E4623"/>
    <w:rsid w:val="008E4BE6"/>
    <w:rsid w:val="008E6378"/>
    <w:rsid w:val="008E682B"/>
    <w:rsid w:val="008F1E6F"/>
    <w:rsid w:val="008F374A"/>
    <w:rsid w:val="008F5191"/>
    <w:rsid w:val="008F5881"/>
    <w:rsid w:val="008F5886"/>
    <w:rsid w:val="008F7DD3"/>
    <w:rsid w:val="0090111F"/>
    <w:rsid w:val="009013AE"/>
    <w:rsid w:val="00911043"/>
    <w:rsid w:val="009138C2"/>
    <w:rsid w:val="00923973"/>
    <w:rsid w:val="00923A9B"/>
    <w:rsid w:val="009255F8"/>
    <w:rsid w:val="00931D01"/>
    <w:rsid w:val="00932D9F"/>
    <w:rsid w:val="0093331F"/>
    <w:rsid w:val="00943EEC"/>
    <w:rsid w:val="00945F21"/>
    <w:rsid w:val="00950F5A"/>
    <w:rsid w:val="009531C2"/>
    <w:rsid w:val="00953D9A"/>
    <w:rsid w:val="00957944"/>
    <w:rsid w:val="00957D26"/>
    <w:rsid w:val="009600D8"/>
    <w:rsid w:val="00962144"/>
    <w:rsid w:val="00962A6D"/>
    <w:rsid w:val="00962C13"/>
    <w:rsid w:val="00963374"/>
    <w:rsid w:val="009642FB"/>
    <w:rsid w:val="00970FC1"/>
    <w:rsid w:val="009712B2"/>
    <w:rsid w:val="009734EF"/>
    <w:rsid w:val="00973CE5"/>
    <w:rsid w:val="00974EA3"/>
    <w:rsid w:val="00975601"/>
    <w:rsid w:val="00976920"/>
    <w:rsid w:val="00977164"/>
    <w:rsid w:val="00980975"/>
    <w:rsid w:val="00980D2D"/>
    <w:rsid w:val="00986309"/>
    <w:rsid w:val="00992736"/>
    <w:rsid w:val="009951C8"/>
    <w:rsid w:val="00997BFD"/>
    <w:rsid w:val="009A4B68"/>
    <w:rsid w:val="009A5B82"/>
    <w:rsid w:val="009B1301"/>
    <w:rsid w:val="009B3A50"/>
    <w:rsid w:val="009B4088"/>
    <w:rsid w:val="009C2795"/>
    <w:rsid w:val="009C37C9"/>
    <w:rsid w:val="009C3E5F"/>
    <w:rsid w:val="009D15EC"/>
    <w:rsid w:val="009D1EE0"/>
    <w:rsid w:val="009D3012"/>
    <w:rsid w:val="009D3B0A"/>
    <w:rsid w:val="009D3B92"/>
    <w:rsid w:val="009D49AD"/>
    <w:rsid w:val="009D6EE8"/>
    <w:rsid w:val="009D716D"/>
    <w:rsid w:val="009E089C"/>
    <w:rsid w:val="009E1156"/>
    <w:rsid w:val="009E2CF4"/>
    <w:rsid w:val="009E4C45"/>
    <w:rsid w:val="009E5299"/>
    <w:rsid w:val="009E57AD"/>
    <w:rsid w:val="009E6AAE"/>
    <w:rsid w:val="009E7E5E"/>
    <w:rsid w:val="009F56A0"/>
    <w:rsid w:val="009F6089"/>
    <w:rsid w:val="00A04620"/>
    <w:rsid w:val="00A04B98"/>
    <w:rsid w:val="00A05D3B"/>
    <w:rsid w:val="00A17FCC"/>
    <w:rsid w:val="00A20494"/>
    <w:rsid w:val="00A21CFC"/>
    <w:rsid w:val="00A22481"/>
    <w:rsid w:val="00A249FB"/>
    <w:rsid w:val="00A30A5B"/>
    <w:rsid w:val="00A32ECE"/>
    <w:rsid w:val="00A36742"/>
    <w:rsid w:val="00A401E8"/>
    <w:rsid w:val="00A4091F"/>
    <w:rsid w:val="00A43E8E"/>
    <w:rsid w:val="00A46A7D"/>
    <w:rsid w:val="00A46B7B"/>
    <w:rsid w:val="00A47F52"/>
    <w:rsid w:val="00A50842"/>
    <w:rsid w:val="00A50856"/>
    <w:rsid w:val="00A544AF"/>
    <w:rsid w:val="00A555D4"/>
    <w:rsid w:val="00A5598B"/>
    <w:rsid w:val="00A57B10"/>
    <w:rsid w:val="00A61BF4"/>
    <w:rsid w:val="00A61EA8"/>
    <w:rsid w:val="00A632E0"/>
    <w:rsid w:val="00A6533C"/>
    <w:rsid w:val="00A67775"/>
    <w:rsid w:val="00A704C5"/>
    <w:rsid w:val="00A722D6"/>
    <w:rsid w:val="00A728E9"/>
    <w:rsid w:val="00A8177F"/>
    <w:rsid w:val="00A912B4"/>
    <w:rsid w:val="00A95EA1"/>
    <w:rsid w:val="00A9746F"/>
    <w:rsid w:val="00AA0BCE"/>
    <w:rsid w:val="00AA13FE"/>
    <w:rsid w:val="00AA3523"/>
    <w:rsid w:val="00AB2609"/>
    <w:rsid w:val="00AB4417"/>
    <w:rsid w:val="00AB49F2"/>
    <w:rsid w:val="00AB6171"/>
    <w:rsid w:val="00AC0B64"/>
    <w:rsid w:val="00AC352D"/>
    <w:rsid w:val="00AC4BC0"/>
    <w:rsid w:val="00AC5313"/>
    <w:rsid w:val="00AC5FD1"/>
    <w:rsid w:val="00AC65D2"/>
    <w:rsid w:val="00AC7362"/>
    <w:rsid w:val="00AC7A5B"/>
    <w:rsid w:val="00AD1163"/>
    <w:rsid w:val="00AD2EDE"/>
    <w:rsid w:val="00AD4B91"/>
    <w:rsid w:val="00AD549E"/>
    <w:rsid w:val="00AD6958"/>
    <w:rsid w:val="00AD6BB0"/>
    <w:rsid w:val="00AD6E03"/>
    <w:rsid w:val="00AD7E23"/>
    <w:rsid w:val="00AE0B37"/>
    <w:rsid w:val="00AE2818"/>
    <w:rsid w:val="00AE2B39"/>
    <w:rsid w:val="00AE47ED"/>
    <w:rsid w:val="00AE6D1D"/>
    <w:rsid w:val="00AF0654"/>
    <w:rsid w:val="00AF6B5B"/>
    <w:rsid w:val="00B05058"/>
    <w:rsid w:val="00B058A6"/>
    <w:rsid w:val="00B077E6"/>
    <w:rsid w:val="00B20EA1"/>
    <w:rsid w:val="00B26AF4"/>
    <w:rsid w:val="00B275C5"/>
    <w:rsid w:val="00B2786A"/>
    <w:rsid w:val="00B3213D"/>
    <w:rsid w:val="00B34E04"/>
    <w:rsid w:val="00B35ADD"/>
    <w:rsid w:val="00B35D6B"/>
    <w:rsid w:val="00B36A7D"/>
    <w:rsid w:val="00B37B18"/>
    <w:rsid w:val="00B407BA"/>
    <w:rsid w:val="00B418ED"/>
    <w:rsid w:val="00B41941"/>
    <w:rsid w:val="00B41EF3"/>
    <w:rsid w:val="00B42870"/>
    <w:rsid w:val="00B43D7A"/>
    <w:rsid w:val="00B44499"/>
    <w:rsid w:val="00B4650A"/>
    <w:rsid w:val="00B50243"/>
    <w:rsid w:val="00B51B0F"/>
    <w:rsid w:val="00B52960"/>
    <w:rsid w:val="00B543B8"/>
    <w:rsid w:val="00B5451F"/>
    <w:rsid w:val="00B54B83"/>
    <w:rsid w:val="00B56210"/>
    <w:rsid w:val="00B56A87"/>
    <w:rsid w:val="00B65108"/>
    <w:rsid w:val="00B659F4"/>
    <w:rsid w:val="00B7286D"/>
    <w:rsid w:val="00B732DD"/>
    <w:rsid w:val="00B747E3"/>
    <w:rsid w:val="00B75D5D"/>
    <w:rsid w:val="00B77F0A"/>
    <w:rsid w:val="00B81BB9"/>
    <w:rsid w:val="00B82545"/>
    <w:rsid w:val="00B831A7"/>
    <w:rsid w:val="00B83EA8"/>
    <w:rsid w:val="00B849A1"/>
    <w:rsid w:val="00B879FF"/>
    <w:rsid w:val="00B9441A"/>
    <w:rsid w:val="00B9449E"/>
    <w:rsid w:val="00B9599A"/>
    <w:rsid w:val="00B96155"/>
    <w:rsid w:val="00B97BC5"/>
    <w:rsid w:val="00BA0030"/>
    <w:rsid w:val="00BA09E8"/>
    <w:rsid w:val="00BA223C"/>
    <w:rsid w:val="00BA2449"/>
    <w:rsid w:val="00BA67A9"/>
    <w:rsid w:val="00BA686A"/>
    <w:rsid w:val="00BA74FD"/>
    <w:rsid w:val="00BB0160"/>
    <w:rsid w:val="00BB1867"/>
    <w:rsid w:val="00BB40B0"/>
    <w:rsid w:val="00BB4F85"/>
    <w:rsid w:val="00BB7A6D"/>
    <w:rsid w:val="00BB7CFE"/>
    <w:rsid w:val="00BC1CE2"/>
    <w:rsid w:val="00BC417C"/>
    <w:rsid w:val="00BC44C0"/>
    <w:rsid w:val="00BD09F2"/>
    <w:rsid w:val="00BD0C46"/>
    <w:rsid w:val="00BD0EB7"/>
    <w:rsid w:val="00BD16FA"/>
    <w:rsid w:val="00BD525B"/>
    <w:rsid w:val="00BD66E2"/>
    <w:rsid w:val="00BD7B49"/>
    <w:rsid w:val="00BE0ADA"/>
    <w:rsid w:val="00BE13B2"/>
    <w:rsid w:val="00BE2266"/>
    <w:rsid w:val="00BE35E6"/>
    <w:rsid w:val="00BE7623"/>
    <w:rsid w:val="00BF206F"/>
    <w:rsid w:val="00BF2776"/>
    <w:rsid w:val="00C0045B"/>
    <w:rsid w:val="00C01546"/>
    <w:rsid w:val="00C02B64"/>
    <w:rsid w:val="00C02E84"/>
    <w:rsid w:val="00C03A93"/>
    <w:rsid w:val="00C07310"/>
    <w:rsid w:val="00C07A5C"/>
    <w:rsid w:val="00C1117A"/>
    <w:rsid w:val="00C149B7"/>
    <w:rsid w:val="00C201B0"/>
    <w:rsid w:val="00C2452D"/>
    <w:rsid w:val="00C26E21"/>
    <w:rsid w:val="00C3227C"/>
    <w:rsid w:val="00C3271B"/>
    <w:rsid w:val="00C33281"/>
    <w:rsid w:val="00C33521"/>
    <w:rsid w:val="00C33D1A"/>
    <w:rsid w:val="00C357D1"/>
    <w:rsid w:val="00C42DF7"/>
    <w:rsid w:val="00C44FED"/>
    <w:rsid w:val="00C467A9"/>
    <w:rsid w:val="00C522B4"/>
    <w:rsid w:val="00C5378C"/>
    <w:rsid w:val="00C54D0A"/>
    <w:rsid w:val="00C57274"/>
    <w:rsid w:val="00C57C10"/>
    <w:rsid w:val="00C66AA0"/>
    <w:rsid w:val="00C70ACF"/>
    <w:rsid w:val="00C73640"/>
    <w:rsid w:val="00C746BA"/>
    <w:rsid w:val="00C80A40"/>
    <w:rsid w:val="00C84133"/>
    <w:rsid w:val="00C84840"/>
    <w:rsid w:val="00C87B4C"/>
    <w:rsid w:val="00C91D6B"/>
    <w:rsid w:val="00C92323"/>
    <w:rsid w:val="00C92728"/>
    <w:rsid w:val="00C930A0"/>
    <w:rsid w:val="00C9466E"/>
    <w:rsid w:val="00C96522"/>
    <w:rsid w:val="00C97565"/>
    <w:rsid w:val="00CA02A5"/>
    <w:rsid w:val="00CA2684"/>
    <w:rsid w:val="00CA4407"/>
    <w:rsid w:val="00CA49D4"/>
    <w:rsid w:val="00CA6D04"/>
    <w:rsid w:val="00CA7253"/>
    <w:rsid w:val="00CB070D"/>
    <w:rsid w:val="00CB6EF6"/>
    <w:rsid w:val="00CB7B60"/>
    <w:rsid w:val="00CC2396"/>
    <w:rsid w:val="00CC4861"/>
    <w:rsid w:val="00CC6781"/>
    <w:rsid w:val="00CC76CA"/>
    <w:rsid w:val="00CD0D49"/>
    <w:rsid w:val="00CD0D98"/>
    <w:rsid w:val="00CD33E9"/>
    <w:rsid w:val="00CD5246"/>
    <w:rsid w:val="00CD63E8"/>
    <w:rsid w:val="00CE074B"/>
    <w:rsid w:val="00CE3A4B"/>
    <w:rsid w:val="00CE654B"/>
    <w:rsid w:val="00CE7573"/>
    <w:rsid w:val="00CF0639"/>
    <w:rsid w:val="00CF2FFC"/>
    <w:rsid w:val="00CF49FF"/>
    <w:rsid w:val="00CF74E7"/>
    <w:rsid w:val="00D014DB"/>
    <w:rsid w:val="00D017D4"/>
    <w:rsid w:val="00D01B3F"/>
    <w:rsid w:val="00D0596F"/>
    <w:rsid w:val="00D07802"/>
    <w:rsid w:val="00D121C1"/>
    <w:rsid w:val="00D1485B"/>
    <w:rsid w:val="00D22FA5"/>
    <w:rsid w:val="00D23A2F"/>
    <w:rsid w:val="00D2410C"/>
    <w:rsid w:val="00D242AF"/>
    <w:rsid w:val="00D27030"/>
    <w:rsid w:val="00D329CF"/>
    <w:rsid w:val="00D33020"/>
    <w:rsid w:val="00D33861"/>
    <w:rsid w:val="00D347B4"/>
    <w:rsid w:val="00D34EFE"/>
    <w:rsid w:val="00D368D3"/>
    <w:rsid w:val="00D41873"/>
    <w:rsid w:val="00D44B0A"/>
    <w:rsid w:val="00D45FB0"/>
    <w:rsid w:val="00D4646B"/>
    <w:rsid w:val="00D46ECC"/>
    <w:rsid w:val="00D51BB5"/>
    <w:rsid w:val="00D53FC1"/>
    <w:rsid w:val="00D63B5D"/>
    <w:rsid w:val="00D649A4"/>
    <w:rsid w:val="00D721F2"/>
    <w:rsid w:val="00D72759"/>
    <w:rsid w:val="00D72E65"/>
    <w:rsid w:val="00D75AE9"/>
    <w:rsid w:val="00D80033"/>
    <w:rsid w:val="00D80EC6"/>
    <w:rsid w:val="00D81566"/>
    <w:rsid w:val="00D91389"/>
    <w:rsid w:val="00D91E7A"/>
    <w:rsid w:val="00DA0808"/>
    <w:rsid w:val="00DA0D9A"/>
    <w:rsid w:val="00DA3F85"/>
    <w:rsid w:val="00DA5ADF"/>
    <w:rsid w:val="00DB1D0F"/>
    <w:rsid w:val="00DB2B90"/>
    <w:rsid w:val="00DB3CAB"/>
    <w:rsid w:val="00DB5BBF"/>
    <w:rsid w:val="00DB627F"/>
    <w:rsid w:val="00DB7F3F"/>
    <w:rsid w:val="00DC04FE"/>
    <w:rsid w:val="00DC13CA"/>
    <w:rsid w:val="00DC4E0B"/>
    <w:rsid w:val="00DC71CE"/>
    <w:rsid w:val="00DD05E1"/>
    <w:rsid w:val="00DD3256"/>
    <w:rsid w:val="00DD5CD1"/>
    <w:rsid w:val="00DE16E1"/>
    <w:rsid w:val="00DE339F"/>
    <w:rsid w:val="00DE6DAC"/>
    <w:rsid w:val="00DE7023"/>
    <w:rsid w:val="00DF0FF4"/>
    <w:rsid w:val="00DF2A94"/>
    <w:rsid w:val="00DF72C3"/>
    <w:rsid w:val="00E033F2"/>
    <w:rsid w:val="00E034A3"/>
    <w:rsid w:val="00E072E1"/>
    <w:rsid w:val="00E075A9"/>
    <w:rsid w:val="00E07695"/>
    <w:rsid w:val="00E07AEC"/>
    <w:rsid w:val="00E10C6C"/>
    <w:rsid w:val="00E10D65"/>
    <w:rsid w:val="00E135F9"/>
    <w:rsid w:val="00E158DD"/>
    <w:rsid w:val="00E20B7C"/>
    <w:rsid w:val="00E219B0"/>
    <w:rsid w:val="00E225CD"/>
    <w:rsid w:val="00E26255"/>
    <w:rsid w:val="00E31808"/>
    <w:rsid w:val="00E34C81"/>
    <w:rsid w:val="00E406F7"/>
    <w:rsid w:val="00E42AB9"/>
    <w:rsid w:val="00E42D39"/>
    <w:rsid w:val="00E43F2B"/>
    <w:rsid w:val="00E51F53"/>
    <w:rsid w:val="00E56FA7"/>
    <w:rsid w:val="00E60AE5"/>
    <w:rsid w:val="00E617FE"/>
    <w:rsid w:val="00E619A2"/>
    <w:rsid w:val="00E61DE6"/>
    <w:rsid w:val="00E63824"/>
    <w:rsid w:val="00E657E4"/>
    <w:rsid w:val="00E65D19"/>
    <w:rsid w:val="00E6609B"/>
    <w:rsid w:val="00E663CE"/>
    <w:rsid w:val="00E66A4F"/>
    <w:rsid w:val="00E67228"/>
    <w:rsid w:val="00E709BC"/>
    <w:rsid w:val="00E740A9"/>
    <w:rsid w:val="00E747F0"/>
    <w:rsid w:val="00E75CD5"/>
    <w:rsid w:val="00E77C1F"/>
    <w:rsid w:val="00E8110E"/>
    <w:rsid w:val="00E812A1"/>
    <w:rsid w:val="00E826A0"/>
    <w:rsid w:val="00E837F2"/>
    <w:rsid w:val="00E90F3E"/>
    <w:rsid w:val="00E92B35"/>
    <w:rsid w:val="00E965C3"/>
    <w:rsid w:val="00E96E23"/>
    <w:rsid w:val="00EA0D0E"/>
    <w:rsid w:val="00EA4DD7"/>
    <w:rsid w:val="00EA7150"/>
    <w:rsid w:val="00EA778A"/>
    <w:rsid w:val="00EC5C8A"/>
    <w:rsid w:val="00EC61F5"/>
    <w:rsid w:val="00ED4088"/>
    <w:rsid w:val="00ED51CC"/>
    <w:rsid w:val="00ED553A"/>
    <w:rsid w:val="00EE05B6"/>
    <w:rsid w:val="00EE19D8"/>
    <w:rsid w:val="00EE1D01"/>
    <w:rsid w:val="00EE2CB1"/>
    <w:rsid w:val="00EE398F"/>
    <w:rsid w:val="00EE3D42"/>
    <w:rsid w:val="00EE46C9"/>
    <w:rsid w:val="00EE6532"/>
    <w:rsid w:val="00EF441E"/>
    <w:rsid w:val="00EF528F"/>
    <w:rsid w:val="00EF6E62"/>
    <w:rsid w:val="00EF733B"/>
    <w:rsid w:val="00EF7B88"/>
    <w:rsid w:val="00F005AB"/>
    <w:rsid w:val="00F01E30"/>
    <w:rsid w:val="00F06EC9"/>
    <w:rsid w:val="00F078D8"/>
    <w:rsid w:val="00F1129F"/>
    <w:rsid w:val="00F1520B"/>
    <w:rsid w:val="00F15982"/>
    <w:rsid w:val="00F16C67"/>
    <w:rsid w:val="00F170A1"/>
    <w:rsid w:val="00F2190E"/>
    <w:rsid w:val="00F21934"/>
    <w:rsid w:val="00F21ED6"/>
    <w:rsid w:val="00F313BA"/>
    <w:rsid w:val="00F3328B"/>
    <w:rsid w:val="00F33595"/>
    <w:rsid w:val="00F351FD"/>
    <w:rsid w:val="00F35A0C"/>
    <w:rsid w:val="00F40FC7"/>
    <w:rsid w:val="00F413B4"/>
    <w:rsid w:val="00F44CC9"/>
    <w:rsid w:val="00F46934"/>
    <w:rsid w:val="00F47AF5"/>
    <w:rsid w:val="00F47BCD"/>
    <w:rsid w:val="00F53A3E"/>
    <w:rsid w:val="00F609EE"/>
    <w:rsid w:val="00F60F4A"/>
    <w:rsid w:val="00F64F08"/>
    <w:rsid w:val="00F65230"/>
    <w:rsid w:val="00F66F47"/>
    <w:rsid w:val="00F700FF"/>
    <w:rsid w:val="00F71FFD"/>
    <w:rsid w:val="00F73685"/>
    <w:rsid w:val="00F75C64"/>
    <w:rsid w:val="00F844F3"/>
    <w:rsid w:val="00F875EB"/>
    <w:rsid w:val="00F941CB"/>
    <w:rsid w:val="00F941F0"/>
    <w:rsid w:val="00F96700"/>
    <w:rsid w:val="00F968F3"/>
    <w:rsid w:val="00F969AB"/>
    <w:rsid w:val="00FA00DD"/>
    <w:rsid w:val="00FA239A"/>
    <w:rsid w:val="00FA478E"/>
    <w:rsid w:val="00FA5283"/>
    <w:rsid w:val="00FA5837"/>
    <w:rsid w:val="00FA7F4B"/>
    <w:rsid w:val="00FB0DC4"/>
    <w:rsid w:val="00FB6905"/>
    <w:rsid w:val="00FC0C3E"/>
    <w:rsid w:val="00FC1C0A"/>
    <w:rsid w:val="00FC306F"/>
    <w:rsid w:val="00FC6FD6"/>
    <w:rsid w:val="00FC7043"/>
    <w:rsid w:val="00FC724D"/>
    <w:rsid w:val="00FD07D8"/>
    <w:rsid w:val="00FD6A0B"/>
    <w:rsid w:val="00FD78BD"/>
    <w:rsid w:val="00FE347A"/>
    <w:rsid w:val="00FE3C3A"/>
    <w:rsid w:val="00FE70CB"/>
    <w:rsid w:val="00FF2679"/>
    <w:rsid w:val="00FF2FC2"/>
    <w:rsid w:val="00FF39A3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C5441"/>
  <w15:docId w15:val="{FEA97352-0622-40CB-95FA-9E6B22FA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aliases w:val="Header Odd"/>
    <w:basedOn w:val="Normal"/>
    <w:link w:val="HeaderChar"/>
    <w:uiPriority w:val="99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A4407"/>
    <w:rPr>
      <w:rFonts w:ascii="Arial" w:hAnsi="Arial" w:cs="Arial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362F"/>
    <w:rPr>
      <w:color w:val="808080"/>
    </w:rPr>
  </w:style>
  <w:style w:type="character" w:customStyle="1" w:styleId="StyleArial11pt">
    <w:name w:val="Style Arial 11 pt"/>
    <w:basedOn w:val="DefaultParagraphFont"/>
    <w:uiPriority w:val="99"/>
    <w:rsid w:val="00BF2776"/>
    <w:rPr>
      <w:rFonts w:ascii="Arial" w:hAnsi="Arial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header" Target="header1.xm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F9E61-32B0-4553-A666-59CDA1CF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9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6497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rcirillo@bigpond.net.au</cp:lastModifiedBy>
  <cp:revision>57</cp:revision>
  <cp:lastPrinted>2019-03-28T02:53:00Z</cp:lastPrinted>
  <dcterms:created xsi:type="dcterms:W3CDTF">2019-03-09T21:51:00Z</dcterms:created>
  <dcterms:modified xsi:type="dcterms:W3CDTF">2019-03-28T02:56:00Z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[#S1.#E1]</vt:lpwstr>
  </property>
</Properties>
</file>