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48517" w14:textId="3994018E" w:rsidR="00A46F24" w:rsidRPr="00ED487B" w:rsidRDefault="00A46F24" w:rsidP="002D351E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ED487B">
        <w:rPr>
          <w:rFonts w:ascii="Arial" w:hAnsi="Arial" w:cs="Arial"/>
          <w:sz w:val="32"/>
          <w:szCs w:val="32"/>
        </w:rPr>
        <w:t xml:space="preserve">Báo Cáo Bert và </w:t>
      </w:r>
      <w:r w:rsidR="00DE4315" w:rsidRPr="00ED487B">
        <w:rPr>
          <w:rFonts w:ascii="Arial" w:hAnsi="Arial" w:cs="Arial"/>
          <w:sz w:val="32"/>
          <w:szCs w:val="32"/>
        </w:rPr>
        <w:t>Distilbert</w:t>
      </w:r>
    </w:p>
    <w:p w14:paraId="4C5750E0" w14:textId="1B102CDD" w:rsidR="00D52EFA" w:rsidRPr="00A15A51" w:rsidRDefault="00D52EFA" w:rsidP="002D351E">
      <w:pPr>
        <w:pStyle w:val="oancuaDanhsach"/>
        <w:numPr>
          <w:ilvl w:val="0"/>
          <w:numId w:val="4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A15A51">
        <w:rPr>
          <w:rFonts w:ascii="Arial" w:hAnsi="Arial" w:cs="Arial"/>
          <w:b/>
          <w:bCs/>
          <w:sz w:val="28"/>
          <w:szCs w:val="28"/>
        </w:rPr>
        <w:t>Tạo bộ dữ liệu train, valid, test:</w:t>
      </w:r>
    </w:p>
    <w:p w14:paraId="4B29BB1C" w14:textId="77777777" w:rsidR="00067B4E" w:rsidRPr="00ED487B" w:rsidRDefault="00D52EFA" w:rsidP="002D351E">
      <w:pPr>
        <w:pStyle w:val="oancuaDanhsach"/>
        <w:numPr>
          <w:ilvl w:val="0"/>
          <w:numId w:val="6"/>
        </w:numPr>
        <w:spacing w:line="276" w:lineRule="auto"/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60%</w:t>
      </w:r>
      <w:r w:rsidR="00067B4E" w:rsidRPr="00ED487B">
        <w:rPr>
          <w:rFonts w:ascii="Arial" w:hAnsi="Arial" w:cs="Arial"/>
          <w:sz w:val="28"/>
          <w:szCs w:val="28"/>
        </w:rPr>
        <w:t xml:space="preserve"> dữ liệu đầu cho</w:t>
      </w:r>
      <w:r w:rsidRPr="00ED487B">
        <w:rPr>
          <w:rFonts w:ascii="Arial" w:hAnsi="Arial" w:cs="Arial"/>
          <w:sz w:val="28"/>
          <w:szCs w:val="28"/>
        </w:rPr>
        <w:t xml:space="preserve"> train</w:t>
      </w:r>
      <w:r w:rsidR="00067B4E" w:rsidRPr="00ED487B">
        <w:rPr>
          <w:rFonts w:ascii="Arial" w:hAnsi="Arial" w:cs="Arial"/>
          <w:sz w:val="28"/>
          <w:szCs w:val="28"/>
        </w:rPr>
        <w:t>ing.</w:t>
      </w:r>
    </w:p>
    <w:p w14:paraId="009A13FC" w14:textId="77777777" w:rsidR="00067B4E" w:rsidRPr="00ED487B" w:rsidRDefault="00D52EFA" w:rsidP="002D351E">
      <w:pPr>
        <w:pStyle w:val="oancuaDanhsach"/>
        <w:numPr>
          <w:ilvl w:val="0"/>
          <w:numId w:val="6"/>
        </w:numPr>
        <w:spacing w:line="276" w:lineRule="auto"/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20%</w:t>
      </w:r>
      <w:r w:rsidR="00067B4E" w:rsidRPr="00ED487B">
        <w:rPr>
          <w:rFonts w:ascii="Arial" w:hAnsi="Arial" w:cs="Arial"/>
          <w:sz w:val="28"/>
          <w:szCs w:val="28"/>
        </w:rPr>
        <w:t xml:space="preserve"> dữ liệu tiếp theo cho</w:t>
      </w:r>
      <w:r w:rsidRPr="00ED487B">
        <w:rPr>
          <w:rFonts w:ascii="Arial" w:hAnsi="Arial" w:cs="Arial"/>
          <w:sz w:val="28"/>
          <w:szCs w:val="28"/>
        </w:rPr>
        <w:t xml:space="preserve"> valid</w:t>
      </w:r>
      <w:r w:rsidR="00067B4E" w:rsidRPr="00ED487B">
        <w:rPr>
          <w:rFonts w:ascii="Arial" w:hAnsi="Arial" w:cs="Arial"/>
          <w:sz w:val="28"/>
          <w:szCs w:val="28"/>
        </w:rPr>
        <w:t>ation.</w:t>
      </w:r>
    </w:p>
    <w:p w14:paraId="2E9E86F9" w14:textId="23D462FB" w:rsidR="00D52EFA" w:rsidRPr="00ED487B" w:rsidRDefault="00D52EFA" w:rsidP="002D351E">
      <w:pPr>
        <w:pStyle w:val="oancuaDanhsach"/>
        <w:numPr>
          <w:ilvl w:val="0"/>
          <w:numId w:val="6"/>
        </w:numPr>
        <w:spacing w:line="276" w:lineRule="auto"/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 xml:space="preserve">20% </w:t>
      </w:r>
      <w:r w:rsidR="00067B4E" w:rsidRPr="00ED487B">
        <w:rPr>
          <w:rFonts w:ascii="Arial" w:hAnsi="Arial" w:cs="Arial"/>
          <w:sz w:val="28"/>
          <w:szCs w:val="28"/>
        </w:rPr>
        <w:t xml:space="preserve">dữ liệu cuối cùng cho </w:t>
      </w:r>
      <w:r w:rsidRPr="00ED487B">
        <w:rPr>
          <w:rFonts w:ascii="Arial" w:hAnsi="Arial" w:cs="Arial"/>
          <w:sz w:val="28"/>
          <w:szCs w:val="28"/>
        </w:rPr>
        <w:t>test</w:t>
      </w:r>
      <w:r w:rsidR="00067B4E" w:rsidRPr="00ED487B">
        <w:rPr>
          <w:rFonts w:ascii="Arial" w:hAnsi="Arial" w:cs="Arial"/>
          <w:sz w:val="28"/>
          <w:szCs w:val="28"/>
        </w:rPr>
        <w:t>ing.</w:t>
      </w:r>
    </w:p>
    <w:p w14:paraId="4FAAC46F" w14:textId="5D02102E" w:rsidR="00067B4E" w:rsidRPr="00A15A51" w:rsidRDefault="00067B4E" w:rsidP="002D351E">
      <w:pPr>
        <w:pStyle w:val="oancuaDanhsach"/>
        <w:numPr>
          <w:ilvl w:val="0"/>
          <w:numId w:val="4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A15A51">
        <w:rPr>
          <w:rFonts w:ascii="Arial" w:hAnsi="Arial" w:cs="Arial"/>
          <w:b/>
          <w:bCs/>
          <w:sz w:val="28"/>
          <w:szCs w:val="28"/>
        </w:rPr>
        <w:t>Xây dựng mô hình với số nhãn là 2:</w:t>
      </w:r>
    </w:p>
    <w:p w14:paraId="55C950E6" w14:textId="04E5F357" w:rsidR="00067B4E" w:rsidRPr="00ED487B" w:rsidRDefault="00067B4E" w:rsidP="002D351E">
      <w:pPr>
        <w:pStyle w:val="oancuaDanhsac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Mô hình Bert: 'bert-base-uncased'.</w:t>
      </w:r>
    </w:p>
    <w:p w14:paraId="78187984" w14:textId="25E608A2" w:rsidR="00067B4E" w:rsidRPr="00ED487B" w:rsidRDefault="00067B4E" w:rsidP="002D351E">
      <w:pPr>
        <w:pStyle w:val="oancuaDanhsac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Mô hình XLNet: 'xlnet-base-cased'.</w:t>
      </w:r>
    </w:p>
    <w:p w14:paraId="7F6410F7" w14:textId="3CB1C529" w:rsidR="00975BA6" w:rsidRPr="00A15A51" w:rsidRDefault="00D275FA" w:rsidP="002D351E">
      <w:pPr>
        <w:pStyle w:val="oancuaDanhsac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15A51">
        <w:rPr>
          <w:rFonts w:ascii="Arial" w:hAnsi="Arial" w:cs="Arial"/>
          <w:b/>
          <w:bCs/>
          <w:sz w:val="28"/>
          <w:szCs w:val="28"/>
        </w:rPr>
        <w:t>Class Tokenize:</w:t>
      </w:r>
    </w:p>
    <w:p w14:paraId="30ACC19B" w14:textId="77777777" w:rsidR="00843A98" w:rsidRDefault="00D275FA" w:rsidP="002D351E">
      <w:pPr>
        <w:pStyle w:val="oancuaDanhsach"/>
        <w:shd w:val="clear" w:color="auto" w:fill="FFFFFF" w:themeFill="background1"/>
        <w:spacing w:after="0" w:line="276" w:lineRule="auto"/>
        <w:ind w:left="360" w:firstLine="36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</w:pPr>
      <w:r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class Tokenizer:</w:t>
      </w:r>
    </w:p>
    <w:p w14:paraId="32CD8C9F" w14:textId="799AC552" w:rsidR="00D275FA" w:rsidRPr="00340D8F" w:rsidRDefault="00843A98" w:rsidP="002D351E">
      <w:pPr>
        <w:pStyle w:val="oancuaDanhsach"/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  <w:t xml:space="preserve">    </w:t>
      </w:r>
      <w:r w:rsidR="00D275FA"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def __init__(self, model_name, max_length=128):</w:t>
      </w:r>
    </w:p>
    <w:p w14:paraId="12988CC0" w14:textId="4190D167" w:rsidR="00D275FA" w:rsidRPr="00843A98" w:rsidRDefault="00843A98" w:rsidP="002D351E">
      <w:pPr>
        <w:shd w:val="clear" w:color="auto" w:fill="FFFFFF" w:themeFill="background1"/>
        <w:spacing w:after="0" w:line="276" w:lineRule="auto"/>
        <w:ind w:left="72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  <w:t xml:space="preserve">        </w:t>
      </w:r>
      <w:r w:rsidR="00D275FA" w:rsidRPr="00843A98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if 'bert' in model_name:</w:t>
      </w:r>
    </w:p>
    <w:p w14:paraId="015C6531" w14:textId="788DF22B" w:rsidR="00D275FA" w:rsidRPr="00340D8F" w:rsidRDefault="00843A98" w:rsidP="002D351E">
      <w:pPr>
        <w:shd w:val="clear" w:color="auto" w:fill="FFFFFF" w:themeFill="background1"/>
        <w:spacing w:after="0" w:line="276" w:lineRule="auto"/>
        <w:ind w:left="144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  <w:t xml:space="preserve">      </w:t>
      </w:r>
      <w:r w:rsidR="00D275FA"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self.tokenizer =</w:t>
      </w:r>
      <w:r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  <w:t xml:space="preserve"> </w:t>
      </w:r>
      <w:r w:rsidR="00D275FA"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BertTokenizerFast.from_pretrained(model_name)</w:t>
      </w:r>
    </w:p>
    <w:p w14:paraId="50A2A832" w14:textId="19D57D57" w:rsidR="00D275FA" w:rsidRPr="00340D8F" w:rsidRDefault="00D275FA" w:rsidP="002D351E">
      <w:pPr>
        <w:pStyle w:val="oancuaDanhsach"/>
        <w:shd w:val="clear" w:color="auto" w:fill="FFFFFF" w:themeFill="background1"/>
        <w:spacing w:after="0" w:line="276" w:lineRule="auto"/>
        <w:ind w:left="144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 xml:space="preserve">  elif 'xlnet' in model_name:</w:t>
      </w:r>
    </w:p>
    <w:p w14:paraId="0B1B6421" w14:textId="6F5CB9EB" w:rsidR="00D275FA" w:rsidRPr="00340D8F" w:rsidRDefault="00D275FA" w:rsidP="002D351E">
      <w:pPr>
        <w:pStyle w:val="oancuaDanhsach"/>
        <w:shd w:val="clear" w:color="auto" w:fill="FFFFFF" w:themeFill="background1"/>
        <w:spacing w:after="0" w:line="276" w:lineRule="auto"/>
        <w:ind w:left="144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      self.tokenizer =</w:t>
      </w:r>
      <w:r w:rsidR="00B2056E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  <w:t xml:space="preserve"> </w:t>
      </w:r>
      <w:r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XLNetTokenizerFast.from_pretrained(model_name)</w:t>
      </w:r>
    </w:p>
    <w:p w14:paraId="34DCFC63" w14:textId="72280C1A" w:rsidR="00D275FA" w:rsidRPr="00340D8F" w:rsidRDefault="00D275FA" w:rsidP="002D351E">
      <w:pPr>
        <w:pStyle w:val="oancuaDanhsach"/>
        <w:shd w:val="clear" w:color="auto" w:fill="FFFFFF" w:themeFill="background1"/>
        <w:spacing w:after="0" w:line="276" w:lineRule="auto"/>
        <w:ind w:left="144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  self.max_length = max_length</w:t>
      </w:r>
    </w:p>
    <w:p w14:paraId="1CCB36DC" w14:textId="77777777" w:rsidR="00D275FA" w:rsidRPr="00340D8F" w:rsidRDefault="00D275FA" w:rsidP="002D351E">
      <w:pPr>
        <w:pStyle w:val="oancuaDanhsach"/>
        <w:shd w:val="clear" w:color="auto" w:fill="FFFFFF" w:themeFill="background1"/>
        <w:spacing w:after="0" w:line="276" w:lineRule="auto"/>
        <w:ind w:left="144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</w:p>
    <w:p w14:paraId="3B04680B" w14:textId="13B00E2A" w:rsidR="00D275FA" w:rsidRPr="00B2056E" w:rsidRDefault="00B2056E" w:rsidP="002D351E">
      <w:pPr>
        <w:shd w:val="clear" w:color="auto" w:fill="FFFFFF" w:themeFill="background1"/>
        <w:spacing w:after="0" w:line="276" w:lineRule="auto"/>
        <w:ind w:firstLine="72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  <w:t xml:space="preserve">    </w:t>
      </w:r>
      <w:r w:rsidR="00D275FA" w:rsidRPr="00B2056E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def tokenize_function(self, examples):</w:t>
      </w:r>
    </w:p>
    <w:p w14:paraId="33184AD5" w14:textId="7CC333A9" w:rsidR="00D275FA" w:rsidRPr="00B2056E" w:rsidRDefault="00B2056E" w:rsidP="002D351E">
      <w:pPr>
        <w:shd w:val="clear" w:color="auto" w:fill="FFFFFF" w:themeFill="background1"/>
        <w:spacing w:after="0" w:line="276" w:lineRule="auto"/>
        <w:ind w:firstLine="72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  <w:t xml:space="preserve">    </w:t>
      </w:r>
      <w:r w:rsidR="00F143A3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  <w:t xml:space="preserve">    </w:t>
      </w:r>
      <w:r w:rsidR="00D275FA" w:rsidRPr="00B2056E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return self.tokenizer(</w:t>
      </w:r>
    </w:p>
    <w:p w14:paraId="45FBA93E" w14:textId="3F8B1225" w:rsidR="00D275FA" w:rsidRPr="00340D8F" w:rsidRDefault="00D275FA" w:rsidP="002D351E">
      <w:pPr>
        <w:pStyle w:val="oancuaDanhsach"/>
        <w:shd w:val="clear" w:color="auto" w:fill="FFFFFF" w:themeFill="background1"/>
        <w:spacing w:after="0" w:line="276" w:lineRule="auto"/>
        <w:ind w:left="144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 xml:space="preserve">  </w:t>
      </w:r>
      <w:r w:rsidR="00F143A3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  <w:t xml:space="preserve">    </w:t>
      </w:r>
      <w:r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examples["text"],</w:t>
      </w:r>
    </w:p>
    <w:p w14:paraId="62987D86" w14:textId="371E37C9" w:rsidR="00D275FA" w:rsidRPr="00340D8F" w:rsidRDefault="00D275FA" w:rsidP="002D351E">
      <w:pPr>
        <w:pStyle w:val="oancuaDanhsach"/>
        <w:shd w:val="clear" w:color="auto" w:fill="FFFFFF" w:themeFill="background1"/>
        <w:spacing w:after="0" w:line="276" w:lineRule="auto"/>
        <w:ind w:left="144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      truncation=True,</w:t>
      </w:r>
    </w:p>
    <w:p w14:paraId="33D46BD1" w14:textId="77777777" w:rsidR="00F143A3" w:rsidRDefault="00D275FA" w:rsidP="002D351E">
      <w:pPr>
        <w:pStyle w:val="oancuaDanhsach"/>
        <w:shd w:val="clear" w:color="auto" w:fill="FFFFFF" w:themeFill="background1"/>
        <w:spacing w:after="0" w:line="276" w:lineRule="auto"/>
        <w:ind w:left="144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</w:pPr>
      <w:r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      padding="max_length",</w:t>
      </w:r>
    </w:p>
    <w:p w14:paraId="1AEFB52C" w14:textId="42FBDF10" w:rsidR="00D275FA" w:rsidRPr="00F143A3" w:rsidRDefault="00D275FA" w:rsidP="002D351E">
      <w:pPr>
        <w:pStyle w:val="oancuaDanhsach"/>
        <w:shd w:val="clear" w:color="auto" w:fill="FFFFFF" w:themeFill="background1"/>
        <w:spacing w:after="0" w:line="276" w:lineRule="auto"/>
        <w:ind w:left="144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 w:rsidRPr="00F143A3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      max_length=self.max_length</w:t>
      </w:r>
    </w:p>
    <w:p w14:paraId="21133023" w14:textId="75056A79" w:rsidR="00D275FA" w:rsidRPr="00340D8F" w:rsidRDefault="00D275FA" w:rsidP="002D351E">
      <w:pPr>
        <w:pStyle w:val="oancuaDanhsach"/>
        <w:shd w:val="clear" w:color="auto" w:fill="FFFFFF" w:themeFill="background1"/>
        <w:spacing w:after="0" w:line="276" w:lineRule="auto"/>
        <w:ind w:left="144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 </w:t>
      </w:r>
      <w:r w:rsidR="00451A65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  <w:t xml:space="preserve"> </w:t>
      </w:r>
      <w:r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)</w:t>
      </w:r>
    </w:p>
    <w:p w14:paraId="19A87DBF" w14:textId="7C9ACF83" w:rsidR="00D52EFA" w:rsidRPr="00A15A51" w:rsidRDefault="00D52EFA" w:rsidP="002D351E">
      <w:pPr>
        <w:pStyle w:val="oancuaDanhsac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15A51">
        <w:rPr>
          <w:rFonts w:ascii="Arial" w:hAnsi="Arial" w:cs="Arial"/>
          <w:b/>
          <w:bCs/>
          <w:sz w:val="28"/>
          <w:szCs w:val="28"/>
        </w:rPr>
        <w:t>Thiết lập Hyperparameter cho training:</w:t>
      </w:r>
    </w:p>
    <w:p w14:paraId="18554A4D" w14:textId="2FC03B76" w:rsidR="00D52EFA" w:rsidRPr="00ED487B" w:rsidRDefault="00067B4E" w:rsidP="002D351E">
      <w:pPr>
        <w:pStyle w:val="oancuaDanhsach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Output_dir=’./bert_results’.</w:t>
      </w:r>
      <w:r w:rsidRPr="00ED487B">
        <w:rPr>
          <w:rFonts w:ascii="Arial" w:hAnsi="Arial" w:cs="Arial"/>
          <w:sz w:val="28"/>
          <w:szCs w:val="28"/>
        </w:rPr>
        <w:tab/>
        <w:t># Lưu kết quả huấn luyện vào file bert_results.</w:t>
      </w:r>
    </w:p>
    <w:p w14:paraId="7C4FEA60" w14:textId="396F703A" w:rsidR="0068628C" w:rsidRPr="00ED487B" w:rsidRDefault="0068628C" w:rsidP="002D351E">
      <w:pPr>
        <w:pStyle w:val="oancuaDanhsach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per_device_train_batch_size=8.</w:t>
      </w:r>
    </w:p>
    <w:p w14:paraId="1212954E" w14:textId="53571CD4" w:rsidR="0068628C" w:rsidRPr="00ED487B" w:rsidRDefault="0068628C" w:rsidP="002D351E">
      <w:pPr>
        <w:pStyle w:val="oancuaDanhsach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per_device_eval_batch_size=8.</w:t>
      </w:r>
      <w:r w:rsidRPr="00ED487B">
        <w:rPr>
          <w:rFonts w:ascii="Arial" w:hAnsi="Arial" w:cs="Arial"/>
          <w:sz w:val="28"/>
          <w:szCs w:val="28"/>
        </w:rPr>
        <w:tab/>
        <w:t># Thiết lập kích thước batch cho tập huấn luyện và tập đánh giá.</w:t>
      </w:r>
    </w:p>
    <w:p w14:paraId="7E2887C1" w14:textId="0CEBA271" w:rsidR="0068628C" w:rsidRPr="00ED487B" w:rsidRDefault="0068628C" w:rsidP="002D351E">
      <w:pPr>
        <w:pStyle w:val="oancuaDanhsach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num_train_epochs=1</w:t>
      </w:r>
      <w:r w:rsidRPr="00ED487B">
        <w:rPr>
          <w:rFonts w:ascii="Arial" w:hAnsi="Arial" w:cs="Arial"/>
          <w:sz w:val="28"/>
          <w:szCs w:val="28"/>
        </w:rPr>
        <w:tab/>
        <w:t># Số lần mô hình huấn luyện trên toàn bộ tập dữ liệu.</w:t>
      </w:r>
    </w:p>
    <w:p w14:paraId="15B7E2A7" w14:textId="03EC4D92" w:rsidR="0068628C" w:rsidRPr="00ED487B" w:rsidRDefault="0068628C" w:rsidP="002D351E">
      <w:pPr>
        <w:pStyle w:val="oancuaDanhsach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weight_decay=0.01</w:t>
      </w:r>
      <w:r w:rsidRPr="00ED487B">
        <w:rPr>
          <w:rFonts w:ascii="Arial" w:hAnsi="Arial" w:cs="Arial"/>
          <w:sz w:val="28"/>
          <w:szCs w:val="28"/>
        </w:rPr>
        <w:tab/>
        <w:t># Áp dụng kỹ thuật điều chuẩn L2 để giúp mô hình tránh overfitting.</w:t>
      </w:r>
    </w:p>
    <w:p w14:paraId="131B68DF" w14:textId="4A6A36A6" w:rsidR="0068628C" w:rsidRPr="00ED487B" w:rsidRDefault="0068628C" w:rsidP="002D351E">
      <w:pPr>
        <w:pStyle w:val="oancuaDanhsach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evaluation_strategy="epoch"</w:t>
      </w:r>
      <w:r w:rsidRPr="00ED487B">
        <w:rPr>
          <w:rFonts w:ascii="Arial" w:hAnsi="Arial" w:cs="Arial"/>
          <w:sz w:val="28"/>
          <w:szCs w:val="28"/>
        </w:rPr>
        <w:tab/>
      </w:r>
      <w:r w:rsidRPr="00ED487B">
        <w:rPr>
          <w:rFonts w:ascii="Arial" w:hAnsi="Arial" w:cs="Arial"/>
          <w:sz w:val="28"/>
          <w:szCs w:val="28"/>
        </w:rPr>
        <w:tab/>
        <w:t># Tần suất đánh giá mô hình.</w:t>
      </w:r>
    </w:p>
    <w:p w14:paraId="324C3920" w14:textId="7CA0DFF0" w:rsidR="0068628C" w:rsidRPr="00ED487B" w:rsidRDefault="0068628C" w:rsidP="002D351E">
      <w:pPr>
        <w:pStyle w:val="oancuaDanhsach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lastRenderedPageBreak/>
        <w:t>save_strategy="epoch"</w:t>
      </w:r>
      <w:r w:rsidRPr="00ED487B">
        <w:rPr>
          <w:rFonts w:ascii="Arial" w:hAnsi="Arial" w:cs="Arial"/>
          <w:sz w:val="28"/>
          <w:szCs w:val="28"/>
        </w:rPr>
        <w:tab/>
      </w:r>
      <w:r w:rsidRPr="00ED487B">
        <w:rPr>
          <w:rFonts w:ascii="Arial" w:hAnsi="Arial" w:cs="Arial"/>
          <w:sz w:val="28"/>
          <w:szCs w:val="28"/>
        </w:rPr>
        <w:tab/>
        <w:t># Tần suất lưu loss, learning_rate, grad_norm, trọng số của mô hình.</w:t>
      </w:r>
    </w:p>
    <w:p w14:paraId="1550CFB8" w14:textId="45E6A7B6" w:rsidR="002F3A67" w:rsidRPr="00A15A51" w:rsidRDefault="0068628C" w:rsidP="002D351E">
      <w:pPr>
        <w:pStyle w:val="oancuaDanhsach"/>
        <w:numPr>
          <w:ilvl w:val="0"/>
          <w:numId w:val="4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A15A51">
        <w:rPr>
          <w:rFonts w:ascii="Arial" w:hAnsi="Arial" w:cs="Arial"/>
          <w:b/>
          <w:bCs/>
          <w:sz w:val="28"/>
          <w:szCs w:val="28"/>
        </w:rPr>
        <w:t>Huấn luyện mô hình:</w:t>
      </w:r>
    </w:p>
    <w:p w14:paraId="5B99312A" w14:textId="0E882231" w:rsidR="0068628C" w:rsidRPr="00ED487B" w:rsidRDefault="002F3A67" w:rsidP="002D351E">
      <w:pPr>
        <w:pStyle w:val="oancuaDanhsach"/>
        <w:numPr>
          <w:ilvl w:val="0"/>
          <w:numId w:val="8"/>
        </w:numPr>
        <w:spacing w:line="276" w:lineRule="auto"/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Sử dụng các thông số như accuracy, f1-score, recall, precision-score để đánh giá.</w:t>
      </w:r>
    </w:p>
    <w:tbl>
      <w:tblPr>
        <w:tblStyle w:val="DanhsachVa2-Nhnmanh1"/>
        <w:tblpPr w:leftFromText="180" w:rightFromText="180" w:vertAnchor="text" w:horzAnchor="page" w:tblpX="2365" w:tblpY="464"/>
        <w:tblW w:w="4933" w:type="pct"/>
        <w:tblLook w:val="04A0" w:firstRow="1" w:lastRow="0" w:firstColumn="1" w:lastColumn="0" w:noHBand="0" w:noVBand="1"/>
      </w:tblPr>
      <w:tblGrid>
        <w:gridCol w:w="4368"/>
        <w:gridCol w:w="2255"/>
        <w:gridCol w:w="2612"/>
      </w:tblGrid>
      <w:tr w:rsidR="00074445" w14:paraId="0F17B99E" w14:textId="77777777" w:rsidTr="00D32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5" w:type="pct"/>
            <w:noWrap/>
          </w:tcPr>
          <w:p w14:paraId="54B395C1" w14:textId="77777777" w:rsidR="00074445" w:rsidRPr="00A15A51" w:rsidRDefault="00074445" w:rsidP="00074445">
            <w:pPr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r w:rsidRPr="00A15A51">
              <w:rPr>
                <w:rStyle w:val="selected"/>
                <w:rFonts w:ascii="Arial" w:hAnsi="Arial" w:cs="Arial"/>
                <w:sz w:val="26"/>
                <w:szCs w:val="26"/>
              </w:rPr>
              <w:t>Chỉ số</w:t>
            </w:r>
          </w:p>
        </w:tc>
        <w:tc>
          <w:tcPr>
            <w:tcW w:w="1221" w:type="pct"/>
          </w:tcPr>
          <w:p w14:paraId="0884F27F" w14:textId="18BD749D" w:rsidR="00074445" w:rsidRPr="00A15A51" w:rsidRDefault="003F5BCC" w:rsidP="0007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6"/>
                <w:szCs w:val="26"/>
                <w:lang w:val="en-US"/>
              </w:rPr>
            </w:pPr>
            <w:r w:rsidRPr="00A15A51">
              <w:rPr>
                <w:rStyle w:val="selected"/>
                <w:sz w:val="26"/>
                <w:szCs w:val="26"/>
                <w:lang w:val="en-US"/>
              </w:rPr>
              <w:t>B</w:t>
            </w:r>
            <w:r w:rsidRPr="00A15A51">
              <w:rPr>
                <w:rStyle w:val="selected"/>
                <w:sz w:val="26"/>
                <w:szCs w:val="26"/>
              </w:rPr>
              <w:t>ert</w:t>
            </w:r>
          </w:p>
        </w:tc>
        <w:tc>
          <w:tcPr>
            <w:tcW w:w="1414" w:type="pct"/>
          </w:tcPr>
          <w:p w14:paraId="6F579C65" w14:textId="2209AEA2" w:rsidR="00074445" w:rsidRPr="00A15A51" w:rsidRDefault="003F5BCC" w:rsidP="0007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6"/>
                <w:szCs w:val="26"/>
                <w:lang w:val="en-US"/>
              </w:rPr>
            </w:pPr>
            <w:r w:rsidRPr="00A15A51">
              <w:rPr>
                <w:rStyle w:val="selected"/>
                <w:sz w:val="26"/>
                <w:szCs w:val="26"/>
                <w:lang w:val="en-US"/>
              </w:rPr>
              <w:t>Distilbert</w:t>
            </w:r>
          </w:p>
        </w:tc>
      </w:tr>
      <w:tr w:rsidR="00074445" w14:paraId="4C2B48F3" w14:textId="77777777" w:rsidTr="00D32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pct"/>
            <w:noWrap/>
          </w:tcPr>
          <w:p w14:paraId="1C389DAB" w14:textId="77777777" w:rsidR="00074445" w:rsidRPr="00A15A51" w:rsidRDefault="00074445" w:rsidP="00074445">
            <w:pPr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r w:rsidRPr="00A15A51">
              <w:rPr>
                <w:rFonts w:ascii="Arial" w:hAnsi="Arial" w:cs="Arial"/>
                <w:sz w:val="26"/>
                <w:szCs w:val="26"/>
              </w:rPr>
              <w:t>Thời gian Training</w:t>
            </w:r>
          </w:p>
        </w:tc>
        <w:tc>
          <w:tcPr>
            <w:tcW w:w="1221" w:type="pct"/>
          </w:tcPr>
          <w:p w14:paraId="43057699" w14:textId="77777777" w:rsidR="00074445" w:rsidRPr="00DE3EF0" w:rsidRDefault="00074445" w:rsidP="0007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DE3EF0">
              <w:rPr>
                <w:rFonts w:ascii="Arial" w:hAnsi="Arial" w:cs="Arial"/>
                <w:sz w:val="26"/>
                <w:szCs w:val="26"/>
                <w:lang w:val="en-US"/>
              </w:rPr>
              <w:t>~13 phút (783s)</w:t>
            </w:r>
          </w:p>
          <w:p w14:paraId="43A39E61" w14:textId="77777777" w:rsidR="00074445" w:rsidRPr="00A15A51" w:rsidRDefault="00074445" w:rsidP="0007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1414" w:type="pct"/>
          </w:tcPr>
          <w:p w14:paraId="76FFBE0F" w14:textId="77777777" w:rsidR="00074445" w:rsidRPr="00A15A51" w:rsidRDefault="00074445" w:rsidP="0007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r w:rsidRPr="00A15A51">
              <w:rPr>
                <w:rFonts w:ascii="Arial" w:hAnsi="Arial" w:cs="Arial"/>
                <w:sz w:val="26"/>
                <w:szCs w:val="26"/>
              </w:rPr>
              <w:t>~7.8 phút (471s)</w:t>
            </w:r>
          </w:p>
        </w:tc>
      </w:tr>
      <w:tr w:rsidR="00074445" w14:paraId="0FFFB17B" w14:textId="77777777" w:rsidTr="00D321FB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pct"/>
            <w:noWrap/>
          </w:tcPr>
          <w:p w14:paraId="339A63BA" w14:textId="77777777" w:rsidR="00074445" w:rsidRPr="00A15A51" w:rsidRDefault="00074445" w:rsidP="00074445">
            <w:pPr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r w:rsidRPr="00A15A51">
              <w:rPr>
                <w:rFonts w:ascii="Arial" w:hAnsi="Arial" w:cs="Arial"/>
                <w:sz w:val="26"/>
                <w:szCs w:val="26"/>
              </w:rPr>
              <w:t>Thời gian Đánh giá</w:t>
            </w:r>
          </w:p>
        </w:tc>
        <w:tc>
          <w:tcPr>
            <w:tcW w:w="1221" w:type="pct"/>
          </w:tcPr>
          <w:p w14:paraId="44F09B0E" w14:textId="77777777" w:rsidR="00074445" w:rsidRPr="00A15A51" w:rsidRDefault="00074445" w:rsidP="0007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r w:rsidRPr="00A15A51">
              <w:rPr>
                <w:rFonts w:ascii="Arial" w:hAnsi="Arial" w:cs="Arial"/>
                <w:sz w:val="26"/>
                <w:szCs w:val="26"/>
              </w:rPr>
              <w:t>~1.5 phút (88.7s)</w:t>
            </w:r>
          </w:p>
        </w:tc>
        <w:tc>
          <w:tcPr>
            <w:tcW w:w="1414" w:type="pct"/>
          </w:tcPr>
          <w:p w14:paraId="5D7942AC" w14:textId="77777777" w:rsidR="00074445" w:rsidRPr="00A15A51" w:rsidRDefault="00074445" w:rsidP="0007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r w:rsidRPr="00A15A51">
              <w:rPr>
                <w:rFonts w:ascii="Arial" w:hAnsi="Arial" w:cs="Arial"/>
                <w:sz w:val="26"/>
                <w:szCs w:val="26"/>
              </w:rPr>
              <w:t>~53.5s</w:t>
            </w:r>
          </w:p>
        </w:tc>
      </w:tr>
      <w:tr w:rsidR="00074445" w14:paraId="431CA68E" w14:textId="77777777" w:rsidTr="00D32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pct"/>
            <w:noWrap/>
          </w:tcPr>
          <w:p w14:paraId="5F486BDC" w14:textId="77777777" w:rsidR="00074445" w:rsidRPr="00A15A51" w:rsidRDefault="00074445" w:rsidP="00074445">
            <w:pPr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r w:rsidRPr="00A15A51">
              <w:rPr>
                <w:rFonts w:ascii="Arial" w:hAnsi="Arial" w:cs="Arial"/>
                <w:sz w:val="26"/>
                <w:szCs w:val="26"/>
              </w:rPr>
              <w:t>Accuracy</w:t>
            </w:r>
          </w:p>
        </w:tc>
        <w:tc>
          <w:tcPr>
            <w:tcW w:w="1221" w:type="pct"/>
          </w:tcPr>
          <w:p w14:paraId="785ECF41" w14:textId="77777777" w:rsidR="00074445" w:rsidRPr="00A15A51" w:rsidRDefault="00074445" w:rsidP="0007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r w:rsidRPr="00A15A51">
              <w:rPr>
                <w:rFonts w:ascii="Arial" w:hAnsi="Arial" w:cs="Arial"/>
                <w:sz w:val="26"/>
                <w:szCs w:val="26"/>
              </w:rPr>
              <w:t>94.26%</w:t>
            </w:r>
          </w:p>
        </w:tc>
        <w:tc>
          <w:tcPr>
            <w:tcW w:w="1414" w:type="pct"/>
          </w:tcPr>
          <w:p w14:paraId="6841E5E0" w14:textId="77777777" w:rsidR="00074445" w:rsidRPr="00A15A51" w:rsidRDefault="00074445" w:rsidP="0007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r w:rsidRPr="00A15A51">
              <w:rPr>
                <w:rFonts w:ascii="Arial" w:hAnsi="Arial" w:cs="Arial"/>
                <w:sz w:val="26"/>
                <w:szCs w:val="26"/>
              </w:rPr>
              <w:t>93.81%</w:t>
            </w:r>
          </w:p>
        </w:tc>
      </w:tr>
      <w:tr w:rsidR="00074445" w14:paraId="4A9E1185" w14:textId="77777777" w:rsidTr="00D321FB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pct"/>
            <w:noWrap/>
          </w:tcPr>
          <w:p w14:paraId="3D2E69CE" w14:textId="77777777" w:rsidR="00074445" w:rsidRPr="00A15A51" w:rsidRDefault="00074445" w:rsidP="00074445">
            <w:pPr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r w:rsidRPr="00A15A51">
              <w:rPr>
                <w:rFonts w:ascii="Arial" w:hAnsi="Arial" w:cs="Arial"/>
                <w:sz w:val="26"/>
                <w:szCs w:val="26"/>
              </w:rPr>
              <w:t>F1-Score (Weighted)</w:t>
            </w:r>
          </w:p>
        </w:tc>
        <w:tc>
          <w:tcPr>
            <w:tcW w:w="1221" w:type="pct"/>
          </w:tcPr>
          <w:p w14:paraId="389DE3F8" w14:textId="77777777" w:rsidR="00074445" w:rsidRPr="00A15A51" w:rsidRDefault="00074445" w:rsidP="0007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r w:rsidRPr="00A15A51">
              <w:rPr>
                <w:rFonts w:ascii="Arial" w:hAnsi="Arial" w:cs="Arial"/>
                <w:b/>
                <w:bCs/>
                <w:sz w:val="26"/>
                <w:szCs w:val="26"/>
              </w:rPr>
              <w:t>0.9427</w:t>
            </w:r>
          </w:p>
        </w:tc>
        <w:tc>
          <w:tcPr>
            <w:tcW w:w="1414" w:type="pct"/>
          </w:tcPr>
          <w:p w14:paraId="1C3F7CA9" w14:textId="77777777" w:rsidR="00074445" w:rsidRPr="00A15A51" w:rsidRDefault="00074445" w:rsidP="0007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r w:rsidRPr="00A15A51">
              <w:rPr>
                <w:rFonts w:ascii="Arial" w:hAnsi="Arial" w:cs="Arial"/>
                <w:b/>
                <w:bCs/>
                <w:sz w:val="26"/>
                <w:szCs w:val="26"/>
              </w:rPr>
              <w:t>0.9382</w:t>
            </w:r>
          </w:p>
        </w:tc>
      </w:tr>
      <w:tr w:rsidR="00074445" w14:paraId="610A4B1D" w14:textId="77777777" w:rsidTr="00D32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pct"/>
            <w:noWrap/>
          </w:tcPr>
          <w:p w14:paraId="2D130903" w14:textId="77777777" w:rsidR="00074445" w:rsidRPr="00A15A51" w:rsidRDefault="00074445" w:rsidP="00074445">
            <w:pPr>
              <w:rPr>
                <w:rFonts w:ascii="Arial" w:hAnsi="Arial" w:cs="Arial"/>
                <w:sz w:val="26"/>
                <w:szCs w:val="26"/>
              </w:rPr>
            </w:pPr>
            <w:r w:rsidRPr="00A15A51">
              <w:rPr>
                <w:rFonts w:ascii="Arial" w:hAnsi="Arial" w:cs="Arial"/>
                <w:sz w:val="26"/>
                <w:szCs w:val="26"/>
              </w:rPr>
              <w:t>Precision (Weighted)</w:t>
            </w:r>
          </w:p>
        </w:tc>
        <w:tc>
          <w:tcPr>
            <w:tcW w:w="1221" w:type="pct"/>
          </w:tcPr>
          <w:p w14:paraId="4E4D8EEE" w14:textId="77777777" w:rsidR="00074445" w:rsidRPr="00A15A51" w:rsidRDefault="00074445" w:rsidP="0007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lected"/>
                <w:rFonts w:ascii="Arial" w:hAnsi="Arial" w:cs="Arial"/>
                <w:sz w:val="26"/>
                <w:szCs w:val="26"/>
                <w:lang w:val="en-US"/>
              </w:rPr>
            </w:pPr>
            <w:r w:rsidRPr="00A15A51">
              <w:rPr>
                <w:rFonts w:ascii="Arial" w:hAnsi="Arial" w:cs="Arial"/>
                <w:sz w:val="26"/>
                <w:szCs w:val="26"/>
              </w:rPr>
              <w:t>0.943</w:t>
            </w:r>
          </w:p>
        </w:tc>
        <w:tc>
          <w:tcPr>
            <w:tcW w:w="1414" w:type="pct"/>
          </w:tcPr>
          <w:p w14:paraId="10712E4F" w14:textId="77777777" w:rsidR="00074445" w:rsidRPr="00A15A51" w:rsidRDefault="00074445" w:rsidP="0007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lected"/>
                <w:rFonts w:ascii="Arial" w:hAnsi="Arial" w:cs="Arial"/>
                <w:sz w:val="26"/>
                <w:szCs w:val="26"/>
              </w:rPr>
            </w:pPr>
            <w:r w:rsidRPr="00A15A51">
              <w:rPr>
                <w:rFonts w:ascii="Arial" w:hAnsi="Arial" w:cs="Arial"/>
                <w:sz w:val="26"/>
                <w:szCs w:val="26"/>
              </w:rPr>
              <w:t>0.9389</w:t>
            </w:r>
          </w:p>
        </w:tc>
      </w:tr>
      <w:tr w:rsidR="00074445" w14:paraId="155FA250" w14:textId="77777777" w:rsidTr="00D321FB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pct"/>
            <w:noWrap/>
          </w:tcPr>
          <w:p w14:paraId="62F07D23" w14:textId="77777777" w:rsidR="00074445" w:rsidRPr="00A15A51" w:rsidRDefault="00074445" w:rsidP="00074445">
            <w:pPr>
              <w:rPr>
                <w:rFonts w:ascii="Arial" w:hAnsi="Arial" w:cs="Arial"/>
                <w:sz w:val="26"/>
                <w:szCs w:val="26"/>
              </w:rPr>
            </w:pPr>
            <w:r w:rsidRPr="00A15A51">
              <w:rPr>
                <w:rFonts w:ascii="Arial" w:hAnsi="Arial" w:cs="Arial"/>
                <w:sz w:val="26"/>
                <w:szCs w:val="26"/>
              </w:rPr>
              <w:t>Recall (Weighted)</w:t>
            </w:r>
          </w:p>
        </w:tc>
        <w:tc>
          <w:tcPr>
            <w:tcW w:w="1221" w:type="pct"/>
          </w:tcPr>
          <w:p w14:paraId="3EFD8D3E" w14:textId="77777777" w:rsidR="00074445" w:rsidRPr="00A15A51" w:rsidRDefault="00074445" w:rsidP="0007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elected"/>
                <w:rFonts w:ascii="Arial" w:hAnsi="Arial" w:cs="Arial"/>
                <w:sz w:val="26"/>
                <w:szCs w:val="26"/>
              </w:rPr>
            </w:pPr>
            <w:r w:rsidRPr="00A15A51">
              <w:rPr>
                <w:rFonts w:ascii="Arial" w:hAnsi="Arial" w:cs="Arial"/>
                <w:sz w:val="26"/>
                <w:szCs w:val="26"/>
              </w:rPr>
              <w:t>0.9426</w:t>
            </w:r>
          </w:p>
        </w:tc>
        <w:tc>
          <w:tcPr>
            <w:tcW w:w="1414" w:type="pct"/>
          </w:tcPr>
          <w:p w14:paraId="20206216" w14:textId="77777777" w:rsidR="00074445" w:rsidRPr="00A15A51" w:rsidRDefault="00074445" w:rsidP="0007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elected"/>
                <w:rFonts w:ascii="Arial" w:hAnsi="Arial" w:cs="Arial"/>
                <w:sz w:val="26"/>
                <w:szCs w:val="26"/>
              </w:rPr>
            </w:pPr>
            <w:r w:rsidRPr="00A15A51">
              <w:rPr>
                <w:rFonts w:ascii="Arial" w:hAnsi="Arial" w:cs="Arial"/>
                <w:sz w:val="26"/>
                <w:szCs w:val="26"/>
              </w:rPr>
              <w:t>0.9381</w:t>
            </w:r>
          </w:p>
        </w:tc>
      </w:tr>
      <w:tr w:rsidR="00D321FB" w14:paraId="00739DD3" w14:textId="77777777" w:rsidTr="00D32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pct"/>
            <w:noWrap/>
          </w:tcPr>
          <w:p w14:paraId="44A80449" w14:textId="26AB4310" w:rsidR="00D321FB" w:rsidRPr="00A15A51" w:rsidRDefault="00D321FB" w:rsidP="00074445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A15A51">
              <w:rPr>
                <w:rFonts w:ascii="Arial" w:hAnsi="Arial" w:cs="Arial"/>
                <w:sz w:val="26"/>
                <w:szCs w:val="26"/>
              </w:rPr>
              <w:t>Loss trên tập T</w:t>
            </w:r>
            <w:r w:rsidRPr="00A15A51">
              <w:rPr>
                <w:rFonts w:ascii="Arial" w:hAnsi="Arial" w:cs="Arial"/>
                <w:sz w:val="26"/>
                <w:szCs w:val="26"/>
                <w:lang w:val="en-US"/>
              </w:rPr>
              <w:t>rain</w:t>
            </w:r>
          </w:p>
        </w:tc>
        <w:tc>
          <w:tcPr>
            <w:tcW w:w="1221" w:type="pct"/>
          </w:tcPr>
          <w:p w14:paraId="7CB939DC" w14:textId="76169160" w:rsidR="00D321FB" w:rsidRPr="00AC21A0" w:rsidRDefault="00AC21A0" w:rsidP="0007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AC21A0">
              <w:rPr>
                <w:rFonts w:ascii="Arial" w:hAnsi="Arial" w:cs="Arial"/>
                <w:sz w:val="26"/>
                <w:szCs w:val="26"/>
              </w:rPr>
              <w:t>0.24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414" w:type="pct"/>
          </w:tcPr>
          <w:p w14:paraId="68EDA8DA" w14:textId="1D25478D" w:rsidR="00D321FB" w:rsidRPr="00A15A51" w:rsidRDefault="00326718" w:rsidP="0007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326718">
              <w:rPr>
                <w:rFonts w:ascii="Arial" w:hAnsi="Arial" w:cs="Arial"/>
                <w:sz w:val="26"/>
                <w:szCs w:val="26"/>
              </w:rPr>
              <w:t>0.2334</w:t>
            </w:r>
          </w:p>
        </w:tc>
      </w:tr>
      <w:tr w:rsidR="00326718" w14:paraId="7EE7E78F" w14:textId="77777777" w:rsidTr="00D321FB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pct"/>
            <w:noWrap/>
          </w:tcPr>
          <w:p w14:paraId="7FB79784" w14:textId="66289D64" w:rsidR="00326718" w:rsidRPr="00326718" w:rsidRDefault="00326718" w:rsidP="00074445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Loss trên tập Validation</w:t>
            </w:r>
          </w:p>
        </w:tc>
        <w:tc>
          <w:tcPr>
            <w:tcW w:w="1221" w:type="pct"/>
          </w:tcPr>
          <w:p w14:paraId="413CAB19" w14:textId="02974ECA" w:rsidR="00326718" w:rsidRPr="00C668BF" w:rsidRDefault="00C668BF" w:rsidP="0007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C668BF">
              <w:rPr>
                <w:rFonts w:ascii="Arial" w:hAnsi="Arial" w:cs="Arial"/>
                <w:sz w:val="26"/>
                <w:szCs w:val="26"/>
              </w:rPr>
              <w:t>0.154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9</w:t>
            </w:r>
          </w:p>
        </w:tc>
        <w:tc>
          <w:tcPr>
            <w:tcW w:w="1414" w:type="pct"/>
          </w:tcPr>
          <w:p w14:paraId="4F7CB992" w14:textId="369B6801" w:rsidR="00326718" w:rsidRPr="00C668BF" w:rsidRDefault="00C668BF" w:rsidP="0007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C668BF">
              <w:rPr>
                <w:rFonts w:ascii="Arial" w:hAnsi="Arial" w:cs="Arial"/>
                <w:sz w:val="26"/>
                <w:szCs w:val="26"/>
              </w:rPr>
              <w:t>0.164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</w:tr>
      <w:tr w:rsidR="00074445" w14:paraId="43432735" w14:textId="77777777" w:rsidTr="00D32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pct"/>
            <w:noWrap/>
          </w:tcPr>
          <w:p w14:paraId="10E29302" w14:textId="77777777" w:rsidR="00074445" w:rsidRPr="00A15A51" w:rsidRDefault="00074445" w:rsidP="00074445">
            <w:pPr>
              <w:rPr>
                <w:rFonts w:ascii="Arial" w:hAnsi="Arial" w:cs="Arial"/>
                <w:sz w:val="26"/>
                <w:szCs w:val="26"/>
              </w:rPr>
            </w:pPr>
            <w:r w:rsidRPr="00A15A51">
              <w:rPr>
                <w:rFonts w:ascii="Arial" w:hAnsi="Arial" w:cs="Arial"/>
                <w:sz w:val="26"/>
                <w:szCs w:val="26"/>
              </w:rPr>
              <w:t>Loss trên tập Test</w:t>
            </w:r>
          </w:p>
        </w:tc>
        <w:tc>
          <w:tcPr>
            <w:tcW w:w="1221" w:type="pct"/>
          </w:tcPr>
          <w:p w14:paraId="5F2E7330" w14:textId="77777777" w:rsidR="00074445" w:rsidRPr="00A15A51" w:rsidRDefault="00074445" w:rsidP="0007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lected"/>
                <w:rFonts w:ascii="Arial" w:hAnsi="Arial" w:cs="Arial"/>
                <w:sz w:val="26"/>
                <w:szCs w:val="26"/>
              </w:rPr>
            </w:pPr>
            <w:r w:rsidRPr="00A15A51">
              <w:rPr>
                <w:rFonts w:ascii="Arial" w:hAnsi="Arial" w:cs="Arial"/>
                <w:sz w:val="26"/>
                <w:szCs w:val="26"/>
              </w:rPr>
              <w:t>0.1625</w:t>
            </w:r>
          </w:p>
        </w:tc>
        <w:tc>
          <w:tcPr>
            <w:tcW w:w="1414" w:type="pct"/>
          </w:tcPr>
          <w:p w14:paraId="1405F2E0" w14:textId="77777777" w:rsidR="00074445" w:rsidRPr="00A15A51" w:rsidRDefault="00074445" w:rsidP="0007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lected"/>
                <w:rFonts w:ascii="Arial" w:hAnsi="Arial" w:cs="Arial"/>
                <w:sz w:val="26"/>
                <w:szCs w:val="26"/>
              </w:rPr>
            </w:pPr>
            <w:r w:rsidRPr="00A15A51">
              <w:rPr>
                <w:rFonts w:ascii="Arial" w:hAnsi="Arial" w:cs="Arial"/>
                <w:sz w:val="26"/>
                <w:szCs w:val="26"/>
              </w:rPr>
              <w:t>0.17</w:t>
            </w:r>
          </w:p>
        </w:tc>
      </w:tr>
      <w:tr w:rsidR="00074445" w14:paraId="3A8CD6A1" w14:textId="77777777" w:rsidTr="00D321FB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pct"/>
            <w:noWrap/>
          </w:tcPr>
          <w:p w14:paraId="26318C08" w14:textId="0C03FAEC" w:rsidR="00074445" w:rsidRPr="00A15A51" w:rsidRDefault="00074445" w:rsidP="00074445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A15A51">
              <w:rPr>
                <w:rFonts w:ascii="Arial" w:hAnsi="Arial" w:cs="Arial"/>
                <w:sz w:val="26"/>
                <w:szCs w:val="26"/>
                <w:lang w:val="en-US"/>
              </w:rPr>
              <w:t>Confusion Matrix</w:t>
            </w:r>
          </w:p>
        </w:tc>
        <w:tc>
          <w:tcPr>
            <w:tcW w:w="1221" w:type="pct"/>
          </w:tcPr>
          <w:p w14:paraId="46CFD0B3" w14:textId="77777777" w:rsidR="003F5BCC" w:rsidRPr="00A15A51" w:rsidRDefault="003F5BCC" w:rsidP="0007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A15A51">
              <w:rPr>
                <w:rFonts w:ascii="Arial" w:hAnsi="Arial" w:cs="Arial"/>
                <w:sz w:val="26"/>
                <w:szCs w:val="26"/>
              </w:rPr>
              <w:t xml:space="preserve">[[7174, 464], </w:t>
            </w:r>
          </w:p>
          <w:p w14:paraId="55D5E0B1" w14:textId="47FCC2F3" w:rsidR="00074445" w:rsidRPr="00A15A51" w:rsidRDefault="003F5BCC" w:rsidP="0007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A15A51">
              <w:rPr>
                <w:rFonts w:ascii="Arial" w:hAnsi="Arial" w:cs="Arial"/>
                <w:sz w:val="26"/>
                <w:szCs w:val="26"/>
              </w:rPr>
              <w:t>[323, 5759]]</w:t>
            </w:r>
          </w:p>
        </w:tc>
        <w:tc>
          <w:tcPr>
            <w:tcW w:w="1414" w:type="pct"/>
          </w:tcPr>
          <w:p w14:paraId="3FEC0FE2" w14:textId="77777777" w:rsidR="003F5BCC" w:rsidRPr="00A15A51" w:rsidRDefault="003F5BCC" w:rsidP="0007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A15A51">
              <w:rPr>
                <w:rFonts w:ascii="Arial" w:hAnsi="Arial" w:cs="Arial"/>
                <w:sz w:val="26"/>
                <w:szCs w:val="26"/>
              </w:rPr>
              <w:t xml:space="preserve">[[7095, 543], </w:t>
            </w:r>
          </w:p>
          <w:p w14:paraId="0919B6F7" w14:textId="4B380A32" w:rsidR="00074445" w:rsidRPr="00A15A51" w:rsidRDefault="003F5BCC" w:rsidP="0007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A15A51">
              <w:rPr>
                <w:rFonts w:ascii="Arial" w:hAnsi="Arial" w:cs="Arial"/>
                <w:sz w:val="26"/>
                <w:szCs w:val="26"/>
              </w:rPr>
              <w:t>[306, 5776]]</w:t>
            </w:r>
          </w:p>
        </w:tc>
      </w:tr>
    </w:tbl>
    <w:p w14:paraId="2E411B93" w14:textId="3E4E9976" w:rsidR="00F10DD1" w:rsidRPr="00A15A51" w:rsidRDefault="00F10DD1" w:rsidP="002D351E">
      <w:pPr>
        <w:pStyle w:val="oancuaDanhsach"/>
        <w:numPr>
          <w:ilvl w:val="0"/>
          <w:numId w:val="4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A15A51">
        <w:rPr>
          <w:rFonts w:ascii="Arial" w:hAnsi="Arial" w:cs="Arial"/>
          <w:b/>
          <w:bCs/>
          <w:sz w:val="28"/>
          <w:szCs w:val="28"/>
        </w:rPr>
        <w:t>Đánh giá mô hình:</w:t>
      </w:r>
    </w:p>
    <w:p w14:paraId="5AC2715E" w14:textId="3CE31DE9" w:rsidR="00921141" w:rsidRPr="00ED487B" w:rsidRDefault="00921141" w:rsidP="002D351E">
      <w:pPr>
        <w:pStyle w:val="oancuaDanhsach"/>
        <w:spacing w:line="276" w:lineRule="auto"/>
        <w:ind w:left="2160"/>
        <w:rPr>
          <w:rFonts w:ascii="Arial" w:hAnsi="Arial" w:cs="Arial"/>
          <w:sz w:val="28"/>
          <w:szCs w:val="28"/>
        </w:rPr>
      </w:pPr>
    </w:p>
    <w:p w14:paraId="3CA10331" w14:textId="139DF589" w:rsidR="006D548A" w:rsidRPr="00A15A51" w:rsidRDefault="002F3A67" w:rsidP="00A15A51">
      <w:pPr>
        <w:pStyle w:val="oancuaDanhsach"/>
        <w:numPr>
          <w:ilvl w:val="0"/>
          <w:numId w:val="4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A15A51">
        <w:rPr>
          <w:rFonts w:ascii="Arial" w:hAnsi="Arial" w:cs="Arial"/>
          <w:b/>
          <w:bCs/>
          <w:sz w:val="28"/>
          <w:szCs w:val="28"/>
        </w:rPr>
        <w:t>Kết luận:</w:t>
      </w:r>
    </w:p>
    <w:p w14:paraId="0A01F96B" w14:textId="203C193D" w:rsidR="002F3A67" w:rsidRPr="00082396" w:rsidRDefault="005E65A5" w:rsidP="002D351E">
      <w:pPr>
        <w:pStyle w:val="oancuaDanhsach"/>
        <w:numPr>
          <w:ilvl w:val="0"/>
          <w:numId w:val="8"/>
        </w:numPr>
        <w:spacing w:line="276" w:lineRule="auto"/>
        <w:rPr>
          <w:rFonts w:ascii="Arial" w:hAnsi="Arial" w:cs="Arial"/>
          <w:sz w:val="28"/>
          <w:szCs w:val="28"/>
        </w:rPr>
      </w:pPr>
      <w:r w:rsidRPr="000B7A32">
        <w:rPr>
          <w:rFonts w:ascii="Arial" w:hAnsi="Arial" w:cs="Arial"/>
          <w:sz w:val="28"/>
          <w:szCs w:val="28"/>
          <w:lang w:val="en-US"/>
        </w:rPr>
        <w:t>Mô hình Bert cho ra các thông số đánh giá tốt hơn</w:t>
      </w:r>
      <w:r w:rsidR="009503F9" w:rsidRPr="000B7A32">
        <w:rPr>
          <w:rFonts w:ascii="Arial" w:hAnsi="Arial" w:cs="Arial"/>
          <w:sz w:val="28"/>
          <w:szCs w:val="28"/>
          <w:lang w:val="en-US"/>
        </w:rPr>
        <w:t xml:space="preserve"> nhưng </w:t>
      </w:r>
      <w:r w:rsidR="000B7A32" w:rsidRPr="000B7A32">
        <w:rPr>
          <w:rFonts w:ascii="Arial" w:hAnsi="Arial" w:cs="Arial"/>
          <w:sz w:val="28"/>
          <w:szCs w:val="28"/>
        </w:rPr>
        <w:t>đòi hỏi tài nguyên tính toán và thời gian huấn luyện đáng kể (13 phút cho 1 epoch).</w:t>
      </w:r>
    </w:p>
    <w:p w14:paraId="773C268D" w14:textId="0823DA69" w:rsidR="00082396" w:rsidRPr="002D351E" w:rsidRDefault="00082396" w:rsidP="002D351E">
      <w:pPr>
        <w:pStyle w:val="oancuaDanhsach"/>
        <w:numPr>
          <w:ilvl w:val="0"/>
          <w:numId w:val="8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Mô hình Distilbert có </w:t>
      </w:r>
      <w:r w:rsidRPr="00082396">
        <w:rPr>
          <w:rFonts w:ascii="Arial" w:hAnsi="Arial" w:cs="Arial"/>
          <w:sz w:val="28"/>
          <w:szCs w:val="28"/>
        </w:rPr>
        <w:t xml:space="preserve">thời gian huấn luyện và đánh giá </w:t>
      </w:r>
      <w:r w:rsidRPr="00082396">
        <w:rPr>
          <w:rFonts w:ascii="Arial" w:hAnsi="Arial" w:cs="Arial"/>
          <w:b/>
          <w:bCs/>
          <w:sz w:val="28"/>
          <w:szCs w:val="28"/>
        </w:rPr>
        <w:t>nhanh hơn khoảng 66%</w:t>
      </w:r>
      <w:r w:rsidRPr="00082396">
        <w:rPr>
          <w:rFonts w:ascii="Arial" w:hAnsi="Arial" w:cs="Arial"/>
          <w:sz w:val="28"/>
          <w:szCs w:val="28"/>
        </w:rPr>
        <w:t xml:space="preserve"> và kích thước nhỏ hơn 40%, nó mang lại một sự đánh đổi gần như hoàn hảo giữa tốc độ và độ chính xác.</w:t>
      </w:r>
    </w:p>
    <w:p w14:paraId="55EC58CA" w14:textId="77777777" w:rsidR="002D351E" w:rsidRPr="00C7626A" w:rsidRDefault="002D351E" w:rsidP="002D351E">
      <w:pPr>
        <w:pStyle w:val="ThngthngWeb"/>
        <w:numPr>
          <w:ilvl w:val="0"/>
          <w:numId w:val="8"/>
        </w:numPr>
        <w:spacing w:line="276" w:lineRule="auto"/>
        <w:rPr>
          <w:rFonts w:ascii="Arial" w:hAnsi="Arial" w:cs="Arial"/>
          <w:noProof/>
          <w:sz w:val="28"/>
          <w:szCs w:val="28"/>
          <w:lang w:val="vi-VN"/>
        </w:rPr>
      </w:pPr>
      <w:r w:rsidRPr="00C7626A">
        <w:rPr>
          <w:rStyle w:val="selected"/>
          <w:rFonts w:ascii="Arial" w:eastAsiaTheme="majorEastAsia" w:hAnsi="Arial" w:cs="Arial"/>
          <w:noProof/>
          <w:sz w:val="28"/>
          <w:szCs w:val="28"/>
          <w:lang w:val="vi-VN"/>
        </w:rPr>
        <w:lastRenderedPageBreak/>
        <w:t xml:space="preserve">Nếu mục tiêu là đạt được </w:t>
      </w:r>
      <w:r w:rsidRPr="00C7626A">
        <w:rPr>
          <w:rStyle w:val="selected"/>
          <w:rFonts w:ascii="Arial" w:eastAsiaTheme="majorEastAsia" w:hAnsi="Arial" w:cs="Arial"/>
          <w:b/>
          <w:bCs/>
          <w:noProof/>
          <w:sz w:val="28"/>
          <w:szCs w:val="28"/>
          <w:lang w:val="vi-VN"/>
        </w:rPr>
        <w:t>độ chính xác tối đa</w:t>
      </w:r>
      <w:r w:rsidRPr="00C7626A">
        <w:rPr>
          <w:rStyle w:val="selected"/>
          <w:rFonts w:ascii="Arial" w:eastAsiaTheme="majorEastAsia" w:hAnsi="Arial" w:cs="Arial"/>
          <w:noProof/>
          <w:sz w:val="28"/>
          <w:szCs w:val="28"/>
          <w:lang w:val="vi-VN"/>
        </w:rPr>
        <w:t xml:space="preserve"> mà không quá quan tâm đến chi phí tính toán, </w:t>
      </w:r>
      <w:r w:rsidRPr="00C7626A">
        <w:rPr>
          <w:rStyle w:val="selected"/>
          <w:rFonts w:ascii="Arial" w:eastAsiaTheme="majorEastAsia" w:hAnsi="Arial" w:cs="Arial"/>
          <w:b/>
          <w:bCs/>
          <w:noProof/>
          <w:sz w:val="28"/>
          <w:szCs w:val="28"/>
          <w:lang w:val="vi-VN"/>
        </w:rPr>
        <w:t>bert-base-uncased</w:t>
      </w:r>
      <w:r w:rsidRPr="00C7626A">
        <w:rPr>
          <w:rStyle w:val="selected"/>
          <w:rFonts w:ascii="Arial" w:eastAsiaTheme="majorEastAsia" w:hAnsi="Arial" w:cs="Arial"/>
          <w:noProof/>
          <w:sz w:val="28"/>
          <w:szCs w:val="28"/>
          <w:lang w:val="vi-VN"/>
        </w:rPr>
        <w:t xml:space="preserve"> là lựa chọn tốt nhất.</w:t>
      </w:r>
    </w:p>
    <w:p w14:paraId="67172FCC" w14:textId="77777777" w:rsidR="002D351E" w:rsidRPr="00C7626A" w:rsidRDefault="002D351E" w:rsidP="002D351E">
      <w:pPr>
        <w:pStyle w:val="ThngthngWeb"/>
        <w:numPr>
          <w:ilvl w:val="0"/>
          <w:numId w:val="8"/>
        </w:numPr>
        <w:spacing w:line="276" w:lineRule="auto"/>
        <w:rPr>
          <w:rFonts w:ascii="Arial" w:hAnsi="Arial" w:cs="Arial"/>
          <w:noProof/>
          <w:sz w:val="28"/>
          <w:szCs w:val="28"/>
          <w:lang w:val="vi-VN"/>
        </w:rPr>
      </w:pPr>
      <w:r w:rsidRPr="00C7626A">
        <w:rPr>
          <w:rStyle w:val="selected"/>
          <w:rFonts w:ascii="Arial" w:eastAsiaTheme="majorEastAsia" w:hAnsi="Arial" w:cs="Arial"/>
          <w:noProof/>
          <w:sz w:val="28"/>
          <w:szCs w:val="28"/>
          <w:lang w:val="vi-VN"/>
        </w:rPr>
        <w:t xml:space="preserve">Tuy nhiên, trong các ứng dụng thực tế nơi tốc độ inference và chi phí triển khai là yếu tố quan trọng, </w:t>
      </w:r>
      <w:r w:rsidRPr="00C7626A">
        <w:rPr>
          <w:rStyle w:val="selected"/>
          <w:rFonts w:ascii="Arial" w:eastAsiaTheme="majorEastAsia" w:hAnsi="Arial" w:cs="Arial"/>
          <w:b/>
          <w:bCs/>
          <w:noProof/>
          <w:sz w:val="28"/>
          <w:szCs w:val="28"/>
          <w:lang w:val="vi-VN"/>
        </w:rPr>
        <w:t>distilbert-base-uncased</w:t>
      </w:r>
      <w:r w:rsidRPr="00C7626A">
        <w:rPr>
          <w:rStyle w:val="selected"/>
          <w:rFonts w:ascii="Arial" w:eastAsiaTheme="majorEastAsia" w:hAnsi="Arial" w:cs="Arial"/>
          <w:noProof/>
          <w:sz w:val="28"/>
          <w:szCs w:val="28"/>
          <w:lang w:val="vi-VN"/>
        </w:rPr>
        <w:t xml:space="preserve"> là một lựa chọn vượt trội. Nó chỉ hy sinh một phần rất nhỏ (chưa đến 1%) về hiệu năng để đổi lấy tốc độ nhanh hơn đáng kể và yêu cầu tài nguyên ít hơn.</w:t>
      </w:r>
    </w:p>
    <w:p w14:paraId="55A30EEB" w14:textId="339753BB" w:rsidR="00A64239" w:rsidRPr="00C7626A" w:rsidRDefault="002D351E" w:rsidP="00A64239">
      <w:pPr>
        <w:pStyle w:val="ThngthngWeb"/>
        <w:spacing w:line="276" w:lineRule="auto"/>
        <w:rPr>
          <w:rFonts w:ascii="Arial" w:eastAsiaTheme="majorEastAsia" w:hAnsi="Arial" w:cs="Arial"/>
          <w:noProof/>
          <w:sz w:val="28"/>
          <w:szCs w:val="28"/>
          <w:lang w:val="vi-VN"/>
        </w:rPr>
      </w:pPr>
      <w:r w:rsidRPr="00C7626A">
        <w:rPr>
          <w:rStyle w:val="selected"/>
          <w:rFonts w:ascii="Arial" w:eastAsiaTheme="majorEastAsia" w:hAnsi="Arial" w:cs="Arial"/>
          <w:noProof/>
          <w:sz w:val="28"/>
          <w:szCs w:val="28"/>
          <w:lang w:val="vi-VN"/>
        </w:rPr>
        <w:t>Đối với bài toán này, sự đánh đổi của Distil</w:t>
      </w:r>
      <w:r w:rsidR="00C7626A" w:rsidRPr="00C7626A">
        <w:rPr>
          <w:rStyle w:val="selected"/>
          <w:rFonts w:ascii="Arial" w:eastAsiaTheme="majorEastAsia" w:hAnsi="Arial" w:cs="Arial"/>
          <w:noProof/>
          <w:sz w:val="28"/>
          <w:szCs w:val="28"/>
          <w:lang w:val="vi-VN"/>
        </w:rPr>
        <w:t>bert</w:t>
      </w:r>
      <w:r w:rsidRPr="00C7626A">
        <w:rPr>
          <w:rStyle w:val="selected"/>
          <w:rFonts w:ascii="Arial" w:eastAsiaTheme="majorEastAsia" w:hAnsi="Arial" w:cs="Arial"/>
          <w:noProof/>
          <w:sz w:val="28"/>
          <w:szCs w:val="28"/>
          <w:lang w:val="vi-VN"/>
        </w:rPr>
        <w:t xml:space="preserve"> là hoàn toàn chấp nhận được và nó được xem là mô hình hiệu quả hơn về tổng thể.</w:t>
      </w:r>
    </w:p>
    <w:sectPr w:rsidR="00A64239" w:rsidRPr="00C7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23A17"/>
    <w:multiLevelType w:val="hybridMultilevel"/>
    <w:tmpl w:val="742AD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E44407"/>
    <w:multiLevelType w:val="hybridMultilevel"/>
    <w:tmpl w:val="04E63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9E6458"/>
    <w:multiLevelType w:val="hybridMultilevel"/>
    <w:tmpl w:val="88628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F60E20"/>
    <w:multiLevelType w:val="hybridMultilevel"/>
    <w:tmpl w:val="176E5B9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7D6033B"/>
    <w:multiLevelType w:val="hybridMultilevel"/>
    <w:tmpl w:val="44B404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8F45EEC"/>
    <w:multiLevelType w:val="hybridMultilevel"/>
    <w:tmpl w:val="4FC4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2413E"/>
    <w:multiLevelType w:val="hybridMultilevel"/>
    <w:tmpl w:val="3C108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C825B6"/>
    <w:multiLevelType w:val="multilevel"/>
    <w:tmpl w:val="BE64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C5A6F"/>
    <w:multiLevelType w:val="hybridMultilevel"/>
    <w:tmpl w:val="1E4C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C5C71"/>
    <w:multiLevelType w:val="hybridMultilevel"/>
    <w:tmpl w:val="45FC3F2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641FCB"/>
    <w:multiLevelType w:val="hybridMultilevel"/>
    <w:tmpl w:val="A7001BE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46A032E"/>
    <w:multiLevelType w:val="hybridMultilevel"/>
    <w:tmpl w:val="F1F83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0B7433"/>
    <w:multiLevelType w:val="hybridMultilevel"/>
    <w:tmpl w:val="58D8E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239386">
    <w:abstractNumId w:val="0"/>
  </w:num>
  <w:num w:numId="2" w16cid:durableId="338970491">
    <w:abstractNumId w:val="12"/>
  </w:num>
  <w:num w:numId="3" w16cid:durableId="1325091402">
    <w:abstractNumId w:val="8"/>
  </w:num>
  <w:num w:numId="4" w16cid:durableId="1251506915">
    <w:abstractNumId w:val="5"/>
  </w:num>
  <w:num w:numId="5" w16cid:durableId="1489714250">
    <w:abstractNumId w:val="1"/>
  </w:num>
  <w:num w:numId="6" w16cid:durableId="326785141">
    <w:abstractNumId w:val="6"/>
  </w:num>
  <w:num w:numId="7" w16cid:durableId="1723871212">
    <w:abstractNumId w:val="2"/>
  </w:num>
  <w:num w:numId="8" w16cid:durableId="1760322161">
    <w:abstractNumId w:val="11"/>
  </w:num>
  <w:num w:numId="9" w16cid:durableId="575936945">
    <w:abstractNumId w:val="9"/>
  </w:num>
  <w:num w:numId="10" w16cid:durableId="1908416135">
    <w:abstractNumId w:val="10"/>
  </w:num>
  <w:num w:numId="11" w16cid:durableId="1322468960">
    <w:abstractNumId w:val="3"/>
  </w:num>
  <w:num w:numId="12" w16cid:durableId="189415562">
    <w:abstractNumId w:val="4"/>
  </w:num>
  <w:num w:numId="13" w16cid:durableId="900106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24"/>
    <w:rsid w:val="0001341D"/>
    <w:rsid w:val="00067B4E"/>
    <w:rsid w:val="00074445"/>
    <w:rsid w:val="00082396"/>
    <w:rsid w:val="000A74C9"/>
    <w:rsid w:val="000B7A32"/>
    <w:rsid w:val="000F1394"/>
    <w:rsid w:val="00122874"/>
    <w:rsid w:val="00277ECF"/>
    <w:rsid w:val="002A03BD"/>
    <w:rsid w:val="002D351E"/>
    <w:rsid w:val="002F3A67"/>
    <w:rsid w:val="00326718"/>
    <w:rsid w:val="00340D8F"/>
    <w:rsid w:val="003F5BCC"/>
    <w:rsid w:val="00451A65"/>
    <w:rsid w:val="00551C15"/>
    <w:rsid w:val="0056064E"/>
    <w:rsid w:val="00594BB0"/>
    <w:rsid w:val="005E65A5"/>
    <w:rsid w:val="00625781"/>
    <w:rsid w:val="0068628C"/>
    <w:rsid w:val="006C764F"/>
    <w:rsid w:val="006D548A"/>
    <w:rsid w:val="0078074B"/>
    <w:rsid w:val="0082608A"/>
    <w:rsid w:val="00843A98"/>
    <w:rsid w:val="00921141"/>
    <w:rsid w:val="009503F9"/>
    <w:rsid w:val="00975BA6"/>
    <w:rsid w:val="009F14D3"/>
    <w:rsid w:val="00A15A51"/>
    <w:rsid w:val="00A46F24"/>
    <w:rsid w:val="00A64239"/>
    <w:rsid w:val="00AC1655"/>
    <w:rsid w:val="00AC21A0"/>
    <w:rsid w:val="00B2056E"/>
    <w:rsid w:val="00BC6927"/>
    <w:rsid w:val="00C668BF"/>
    <w:rsid w:val="00C7626A"/>
    <w:rsid w:val="00CD5B09"/>
    <w:rsid w:val="00D275FA"/>
    <w:rsid w:val="00D321FB"/>
    <w:rsid w:val="00D52EFA"/>
    <w:rsid w:val="00DB4BAC"/>
    <w:rsid w:val="00DE3EF0"/>
    <w:rsid w:val="00DE4315"/>
    <w:rsid w:val="00ED487B"/>
    <w:rsid w:val="00F10DD1"/>
    <w:rsid w:val="00F143A3"/>
    <w:rsid w:val="00F2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7FC8"/>
  <w15:chartTrackingRefBased/>
  <w15:docId w15:val="{F0760689-F6E2-4835-B9BC-11588368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A46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46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46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46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46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46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46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46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46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6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46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46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46F2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46F2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46F2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46F2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46F2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46F2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46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46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46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46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46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46F2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46F2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46F2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46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46F2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46F24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unhideWhenUsed/>
    <w:rsid w:val="002D3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val="en-US"/>
      <w14:ligatures w14:val="none"/>
    </w:rPr>
  </w:style>
  <w:style w:type="character" w:customStyle="1" w:styleId="selected">
    <w:name w:val="selected"/>
    <w:basedOn w:val="Phngmcinhcuaoanvn"/>
    <w:rsid w:val="002D351E"/>
  </w:style>
  <w:style w:type="table" w:styleId="DanhsachVa2-Nhnmanh1">
    <w:name w:val="Medium List 2 Accent 1"/>
    <w:basedOn w:val="BangThngthng"/>
    <w:uiPriority w:val="66"/>
    <w:rsid w:val="00F25EB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Phùng</dc:creator>
  <cp:keywords/>
  <dc:description/>
  <cp:lastModifiedBy>PHÙNG DŨNG QUÂN</cp:lastModifiedBy>
  <cp:revision>67</cp:revision>
  <dcterms:created xsi:type="dcterms:W3CDTF">2025-06-10T07:06:00Z</dcterms:created>
  <dcterms:modified xsi:type="dcterms:W3CDTF">2025-06-12T07:55:00Z</dcterms:modified>
</cp:coreProperties>
</file>