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48E7" w14:textId="41BD2FBC" w:rsidR="00C85CEA" w:rsidRPr="00626735" w:rsidRDefault="00C85CEA" w:rsidP="00626735">
      <w:pPr>
        <w:pStyle w:val="SemEspaamento"/>
        <w:jc w:val="both"/>
        <w:rPr>
          <w:rFonts w:ascii="Arial" w:hAnsi="Arial" w:cs="Arial"/>
          <w:sz w:val="36"/>
          <w:szCs w:val="36"/>
          <w:lang w:eastAsia="pt-BR"/>
        </w:rPr>
      </w:pPr>
      <w:r w:rsidRPr="00626735">
        <w:rPr>
          <w:rFonts w:ascii="Arial" w:hAnsi="Arial" w:cs="Arial"/>
          <w:sz w:val="36"/>
          <w:szCs w:val="36"/>
          <w:lang w:eastAsia="pt-BR"/>
        </w:rPr>
        <w:t xml:space="preserve">Projeto </w:t>
      </w:r>
      <w:proofErr w:type="spellStart"/>
      <w:r w:rsidRPr="00626735">
        <w:rPr>
          <w:rFonts w:ascii="Arial" w:hAnsi="Arial" w:cs="Arial"/>
          <w:sz w:val="36"/>
          <w:szCs w:val="36"/>
          <w:lang w:eastAsia="pt-BR"/>
        </w:rPr>
        <w:t>Coursera</w:t>
      </w:r>
      <w:proofErr w:type="spellEnd"/>
      <w:r w:rsidRPr="00626735">
        <w:rPr>
          <w:rFonts w:ascii="Arial" w:hAnsi="Arial" w:cs="Arial"/>
          <w:sz w:val="36"/>
          <w:szCs w:val="36"/>
          <w:lang w:eastAsia="pt-BR"/>
        </w:rPr>
        <w:t xml:space="preserve"> </w:t>
      </w:r>
      <w:proofErr w:type="spellStart"/>
      <w:r w:rsidRPr="00626735">
        <w:rPr>
          <w:rFonts w:ascii="Arial" w:hAnsi="Arial" w:cs="Arial"/>
          <w:sz w:val="36"/>
          <w:szCs w:val="36"/>
          <w:lang w:eastAsia="pt-BR"/>
        </w:rPr>
        <w:t>Capstone</w:t>
      </w:r>
      <w:proofErr w:type="spellEnd"/>
      <w:r w:rsidRPr="00626735">
        <w:rPr>
          <w:rFonts w:ascii="Arial" w:hAnsi="Arial" w:cs="Arial"/>
          <w:sz w:val="36"/>
          <w:szCs w:val="36"/>
          <w:lang w:eastAsia="pt-BR"/>
        </w:rPr>
        <w:t xml:space="preserve"> </w:t>
      </w:r>
    </w:p>
    <w:p w14:paraId="25EC25CF" w14:textId="77777777" w:rsidR="00C85CEA" w:rsidRPr="00626735" w:rsidRDefault="00C85CEA" w:rsidP="00626735">
      <w:pPr>
        <w:jc w:val="both"/>
        <w:rPr>
          <w:rFonts w:ascii="Arial" w:hAnsi="Arial" w:cs="Arial"/>
        </w:rPr>
      </w:pPr>
    </w:p>
    <w:p w14:paraId="19C6BEE8" w14:textId="2CC53E18" w:rsidR="003270AC" w:rsidRPr="00626735" w:rsidRDefault="00F70E41" w:rsidP="00626735">
      <w:pPr>
        <w:spacing w:line="360" w:lineRule="auto"/>
        <w:jc w:val="both"/>
        <w:rPr>
          <w:rFonts w:ascii="Arial" w:hAnsi="Arial" w:cs="Arial"/>
        </w:rPr>
      </w:pPr>
      <w:r w:rsidRPr="00626735">
        <w:rPr>
          <w:rFonts w:ascii="Arial" w:hAnsi="Arial" w:cs="Arial"/>
        </w:rPr>
        <w:t>C</w:t>
      </w:r>
      <w:r w:rsidR="00BB506E" w:rsidRPr="00626735">
        <w:rPr>
          <w:rFonts w:ascii="Arial" w:hAnsi="Arial" w:cs="Arial"/>
        </w:rPr>
        <w:t>om</w:t>
      </w:r>
      <w:r w:rsidRPr="00626735">
        <w:rPr>
          <w:rFonts w:ascii="Arial" w:hAnsi="Arial" w:cs="Arial"/>
        </w:rPr>
        <w:t xml:space="preserve"> </w:t>
      </w:r>
      <w:r w:rsidR="00BB506E" w:rsidRPr="00626735">
        <w:rPr>
          <w:rFonts w:ascii="Arial" w:hAnsi="Arial" w:cs="Arial"/>
        </w:rPr>
        <w:t>o objetivo estudar possíve</w:t>
      </w:r>
      <w:r w:rsidRPr="00626735">
        <w:rPr>
          <w:rFonts w:ascii="Arial" w:hAnsi="Arial" w:cs="Arial"/>
        </w:rPr>
        <w:t>is</w:t>
      </w:r>
      <w:r w:rsidR="00BB506E" w:rsidRPr="00626735">
        <w:rPr>
          <w:rFonts w:ascii="Arial" w:hAnsi="Arial" w:cs="Arial"/>
        </w:rPr>
        <w:t xml:space="preserve"> locais </w:t>
      </w:r>
      <w:r w:rsidR="003270AC" w:rsidRPr="00626735">
        <w:rPr>
          <w:rFonts w:ascii="Arial" w:hAnsi="Arial" w:cs="Arial"/>
        </w:rPr>
        <w:t>para a abertura de um negócio ainda pouco explorado no Brasil,</w:t>
      </w:r>
      <w:r w:rsidRPr="00626735">
        <w:rPr>
          <w:rFonts w:ascii="Arial" w:hAnsi="Arial" w:cs="Arial"/>
        </w:rPr>
        <w:t xml:space="preserve"> este projeto traz o conceito do </w:t>
      </w:r>
      <w:proofErr w:type="spellStart"/>
      <w:r w:rsidR="003270AC" w:rsidRPr="00626735">
        <w:rPr>
          <w:rFonts w:ascii="Arial" w:hAnsi="Arial" w:cs="Arial"/>
          <w:i/>
          <w:iCs/>
        </w:rPr>
        <w:t>Dry</w:t>
      </w:r>
      <w:proofErr w:type="spellEnd"/>
      <w:r w:rsidR="003270AC" w:rsidRPr="00626735">
        <w:rPr>
          <w:rFonts w:ascii="Arial" w:hAnsi="Arial" w:cs="Arial"/>
          <w:i/>
          <w:iCs/>
        </w:rPr>
        <w:t xml:space="preserve"> Ba</w:t>
      </w:r>
      <w:r w:rsidR="0018106D" w:rsidRPr="00626735">
        <w:rPr>
          <w:rFonts w:ascii="Arial" w:hAnsi="Arial" w:cs="Arial"/>
          <w:i/>
          <w:iCs/>
        </w:rPr>
        <w:t>r</w:t>
      </w:r>
      <w:r w:rsidRPr="00626735">
        <w:rPr>
          <w:rFonts w:ascii="Arial" w:hAnsi="Arial" w:cs="Arial"/>
        </w:rPr>
        <w:t xml:space="preserve">, </w:t>
      </w:r>
      <w:r w:rsidR="00D95C86" w:rsidRPr="00626735">
        <w:rPr>
          <w:rFonts w:ascii="Arial" w:hAnsi="Arial" w:cs="Arial"/>
        </w:rPr>
        <w:t xml:space="preserve">com a proposta de </w:t>
      </w:r>
      <w:r w:rsidR="00626735">
        <w:rPr>
          <w:rFonts w:ascii="Arial" w:hAnsi="Arial" w:cs="Arial"/>
        </w:rPr>
        <w:t xml:space="preserve">identificar </w:t>
      </w:r>
      <w:r w:rsidRPr="00626735">
        <w:rPr>
          <w:rFonts w:ascii="Arial" w:hAnsi="Arial" w:cs="Arial"/>
        </w:rPr>
        <w:t xml:space="preserve">locais vocacionados </w:t>
      </w:r>
      <w:r w:rsidR="00382887">
        <w:rPr>
          <w:rFonts w:ascii="Arial" w:hAnsi="Arial" w:cs="Arial"/>
        </w:rPr>
        <w:t>que receberam</w:t>
      </w:r>
      <w:r w:rsidRPr="00626735">
        <w:rPr>
          <w:rFonts w:ascii="Arial" w:hAnsi="Arial" w:cs="Arial"/>
        </w:rPr>
        <w:t xml:space="preserve"> esse tipo de estabelecimento</w:t>
      </w:r>
      <w:r w:rsidR="00382887">
        <w:rPr>
          <w:rFonts w:ascii="Arial" w:hAnsi="Arial" w:cs="Arial"/>
        </w:rPr>
        <w:t xml:space="preserve">, visando </w:t>
      </w:r>
      <w:r w:rsidR="00626735">
        <w:rPr>
          <w:rFonts w:ascii="Arial" w:hAnsi="Arial" w:cs="Arial"/>
        </w:rPr>
        <w:t>uma futura extrapolação para outras cidades</w:t>
      </w:r>
      <w:r w:rsidR="003270AC" w:rsidRPr="00626735">
        <w:rPr>
          <w:rFonts w:ascii="Arial" w:hAnsi="Arial" w:cs="Arial"/>
        </w:rPr>
        <w:t>.</w:t>
      </w:r>
    </w:p>
    <w:p w14:paraId="26247B37" w14:textId="0268F15B" w:rsidR="003270AC" w:rsidRPr="00626735" w:rsidRDefault="00F70E41" w:rsidP="00626735">
      <w:pPr>
        <w:spacing w:line="360" w:lineRule="auto"/>
        <w:jc w:val="both"/>
        <w:rPr>
          <w:rFonts w:ascii="Arial" w:hAnsi="Arial" w:cs="Arial"/>
        </w:rPr>
      </w:pPr>
      <w:r w:rsidRPr="00626735">
        <w:rPr>
          <w:rFonts w:ascii="Arial" w:hAnsi="Arial" w:cs="Arial"/>
        </w:rPr>
        <w:t xml:space="preserve">O </w:t>
      </w:r>
      <w:r w:rsidR="00BB506E" w:rsidRPr="00626735">
        <w:rPr>
          <w:rFonts w:ascii="Arial" w:hAnsi="Arial" w:cs="Arial"/>
        </w:rPr>
        <w:t xml:space="preserve">conceito </w:t>
      </w:r>
      <w:r w:rsidR="00D95C86" w:rsidRPr="00626735">
        <w:rPr>
          <w:rFonts w:ascii="Arial" w:hAnsi="Arial" w:cs="Arial"/>
        </w:rPr>
        <w:t xml:space="preserve">do </w:t>
      </w:r>
      <w:proofErr w:type="spellStart"/>
      <w:r w:rsidR="00D95C86" w:rsidRPr="00626735">
        <w:rPr>
          <w:rFonts w:ascii="Arial" w:hAnsi="Arial" w:cs="Arial"/>
          <w:i/>
          <w:iCs/>
        </w:rPr>
        <w:t>Dry</w:t>
      </w:r>
      <w:proofErr w:type="spellEnd"/>
      <w:r w:rsidR="00D95C86" w:rsidRPr="00626735">
        <w:rPr>
          <w:rFonts w:ascii="Arial" w:hAnsi="Arial" w:cs="Arial"/>
          <w:i/>
          <w:iCs/>
        </w:rPr>
        <w:t xml:space="preserve"> Bar </w:t>
      </w:r>
      <w:r w:rsidR="00BB506E" w:rsidRPr="00626735">
        <w:rPr>
          <w:rFonts w:ascii="Arial" w:hAnsi="Arial" w:cs="Arial"/>
        </w:rPr>
        <w:t>surgiu na Califórnia</w:t>
      </w:r>
      <w:r w:rsidR="00D95C86" w:rsidRPr="00626735">
        <w:rPr>
          <w:rFonts w:ascii="Arial" w:hAnsi="Arial" w:cs="Arial"/>
        </w:rPr>
        <w:t>,</w:t>
      </w:r>
      <w:r w:rsidR="00BB506E" w:rsidRPr="00626735">
        <w:rPr>
          <w:rFonts w:ascii="Arial" w:hAnsi="Arial" w:cs="Arial"/>
        </w:rPr>
        <w:t xml:space="preserve"> em 2010</w:t>
      </w:r>
      <w:r w:rsidR="0018106D" w:rsidRPr="00626735">
        <w:rPr>
          <w:rFonts w:ascii="Arial" w:hAnsi="Arial" w:cs="Arial"/>
        </w:rPr>
        <w:t xml:space="preserve"> e se baseia na </w:t>
      </w:r>
      <w:r w:rsidR="00BB506E" w:rsidRPr="00626735">
        <w:rPr>
          <w:rFonts w:ascii="Arial" w:hAnsi="Arial" w:cs="Arial"/>
        </w:rPr>
        <w:t>ofer</w:t>
      </w:r>
      <w:r w:rsidR="0018106D" w:rsidRPr="00626735">
        <w:rPr>
          <w:rFonts w:ascii="Arial" w:hAnsi="Arial" w:cs="Arial"/>
        </w:rPr>
        <w:t>ta de</w:t>
      </w:r>
      <w:r w:rsidR="00BB506E" w:rsidRPr="00626735">
        <w:rPr>
          <w:rFonts w:ascii="Arial" w:hAnsi="Arial" w:cs="Arial"/>
        </w:rPr>
        <w:t xml:space="preserve"> serviços rápidos de salão de beleza</w:t>
      </w:r>
      <w:r w:rsidR="0018106D" w:rsidRPr="00626735">
        <w:rPr>
          <w:rFonts w:ascii="Arial" w:hAnsi="Arial" w:cs="Arial"/>
        </w:rPr>
        <w:t xml:space="preserve">, </w:t>
      </w:r>
      <w:r w:rsidR="00BB506E" w:rsidRPr="00626735">
        <w:rPr>
          <w:rFonts w:ascii="Arial" w:hAnsi="Arial" w:cs="Arial"/>
        </w:rPr>
        <w:t>a preços que prometem ser mais acessíveis do que em espaços tradicionais</w:t>
      </w:r>
      <w:r w:rsidR="00474D36" w:rsidRPr="00626735">
        <w:rPr>
          <w:rFonts w:ascii="Arial" w:hAnsi="Arial" w:cs="Arial"/>
        </w:rPr>
        <w:t>. Pelas facilidades</w:t>
      </w:r>
      <w:r w:rsidR="00382887">
        <w:rPr>
          <w:rFonts w:ascii="Arial" w:hAnsi="Arial" w:cs="Arial"/>
        </w:rPr>
        <w:t>, agilidade</w:t>
      </w:r>
      <w:r w:rsidR="00474D36" w:rsidRPr="00626735">
        <w:rPr>
          <w:rFonts w:ascii="Arial" w:hAnsi="Arial" w:cs="Arial"/>
        </w:rPr>
        <w:t xml:space="preserve"> e preços convidativos</w:t>
      </w:r>
      <w:r w:rsidRPr="00626735">
        <w:rPr>
          <w:rFonts w:ascii="Arial" w:hAnsi="Arial" w:cs="Arial"/>
        </w:rPr>
        <w:t xml:space="preserve">, já se tornaram presença </w:t>
      </w:r>
      <w:r w:rsidR="00BB506E" w:rsidRPr="00626735">
        <w:rPr>
          <w:rFonts w:ascii="Arial" w:hAnsi="Arial" w:cs="Arial"/>
        </w:rPr>
        <w:t>comu</w:t>
      </w:r>
      <w:r w:rsidRPr="00626735">
        <w:rPr>
          <w:rFonts w:ascii="Arial" w:hAnsi="Arial" w:cs="Arial"/>
        </w:rPr>
        <w:t>m</w:t>
      </w:r>
      <w:r w:rsidR="00BB506E" w:rsidRPr="00626735">
        <w:rPr>
          <w:rFonts w:ascii="Arial" w:hAnsi="Arial" w:cs="Arial"/>
        </w:rPr>
        <w:t xml:space="preserve"> em cidades como </w:t>
      </w:r>
      <w:r w:rsidRPr="00626735">
        <w:rPr>
          <w:rFonts w:ascii="Arial" w:hAnsi="Arial" w:cs="Arial"/>
        </w:rPr>
        <w:t>Nova York</w:t>
      </w:r>
      <w:r w:rsidR="009833B8">
        <w:rPr>
          <w:rFonts w:ascii="Arial" w:hAnsi="Arial" w:cs="Arial"/>
        </w:rPr>
        <w:t xml:space="preserve"> e</w:t>
      </w:r>
      <w:r w:rsidR="00BB506E" w:rsidRPr="00626735">
        <w:rPr>
          <w:rFonts w:ascii="Arial" w:hAnsi="Arial" w:cs="Arial"/>
        </w:rPr>
        <w:t xml:space="preserve"> Los Angeles</w:t>
      </w:r>
      <w:r w:rsidR="003270AC" w:rsidRPr="00626735">
        <w:rPr>
          <w:rFonts w:ascii="Arial" w:hAnsi="Arial" w:cs="Arial"/>
        </w:rPr>
        <w:t>.</w:t>
      </w:r>
    </w:p>
    <w:p w14:paraId="54B8787E" w14:textId="3BB6243A" w:rsidR="008A7DDA" w:rsidRPr="00626735" w:rsidRDefault="00BB506E" w:rsidP="00626735">
      <w:pPr>
        <w:spacing w:line="360" w:lineRule="auto"/>
        <w:jc w:val="both"/>
        <w:rPr>
          <w:rFonts w:ascii="Arial" w:hAnsi="Arial" w:cs="Arial"/>
        </w:rPr>
      </w:pPr>
      <w:r w:rsidRPr="00626735">
        <w:rPr>
          <w:rFonts w:ascii="Arial" w:hAnsi="Arial" w:cs="Arial"/>
        </w:rPr>
        <w:t xml:space="preserve">Para o desenvolvimento </w:t>
      </w:r>
      <w:r w:rsidR="0018106D" w:rsidRPr="00626735">
        <w:rPr>
          <w:rFonts w:ascii="Arial" w:hAnsi="Arial" w:cs="Arial"/>
        </w:rPr>
        <w:t xml:space="preserve">do </w:t>
      </w:r>
      <w:r w:rsidR="005F764C" w:rsidRPr="00626735">
        <w:rPr>
          <w:rFonts w:ascii="Arial" w:hAnsi="Arial" w:cs="Arial"/>
        </w:rPr>
        <w:t xml:space="preserve">projeto, </w:t>
      </w:r>
      <w:r w:rsidR="00474D36" w:rsidRPr="00626735">
        <w:rPr>
          <w:rFonts w:ascii="Arial" w:hAnsi="Arial" w:cs="Arial"/>
        </w:rPr>
        <w:t xml:space="preserve">a escolha foi o </w:t>
      </w:r>
      <w:r w:rsidRPr="00626735">
        <w:rPr>
          <w:rFonts w:ascii="Arial" w:hAnsi="Arial" w:cs="Arial"/>
        </w:rPr>
        <w:t>mapea</w:t>
      </w:r>
      <w:r w:rsidR="00474D36" w:rsidRPr="00626735">
        <w:rPr>
          <w:rFonts w:ascii="Arial" w:hAnsi="Arial" w:cs="Arial"/>
        </w:rPr>
        <w:t xml:space="preserve">mento de </w:t>
      </w:r>
      <w:r w:rsidR="003270AC" w:rsidRPr="00626735">
        <w:rPr>
          <w:rFonts w:ascii="Arial" w:hAnsi="Arial" w:cs="Arial"/>
        </w:rPr>
        <w:t xml:space="preserve">uma </w:t>
      </w:r>
      <w:r w:rsidR="00474D36" w:rsidRPr="00626735">
        <w:rPr>
          <w:rFonts w:ascii="Arial" w:hAnsi="Arial" w:cs="Arial"/>
        </w:rPr>
        <w:t>região da Cidade de Nova York</w:t>
      </w:r>
      <w:r w:rsidR="0018106D" w:rsidRPr="00626735">
        <w:rPr>
          <w:rFonts w:ascii="Arial" w:hAnsi="Arial" w:cs="Arial"/>
        </w:rPr>
        <w:t>,</w:t>
      </w:r>
      <w:r w:rsidR="003270AC" w:rsidRPr="00626735">
        <w:rPr>
          <w:rFonts w:ascii="Arial" w:hAnsi="Arial" w:cs="Arial"/>
        </w:rPr>
        <w:t xml:space="preserve"> </w:t>
      </w:r>
      <w:r w:rsidR="0018106D" w:rsidRPr="00626735">
        <w:rPr>
          <w:rFonts w:ascii="Arial" w:hAnsi="Arial" w:cs="Arial"/>
        </w:rPr>
        <w:t xml:space="preserve">buscando </w:t>
      </w:r>
      <w:r w:rsidR="003270AC" w:rsidRPr="00626735">
        <w:rPr>
          <w:rFonts w:ascii="Arial" w:hAnsi="Arial" w:cs="Arial"/>
        </w:rPr>
        <w:t xml:space="preserve">entender </w:t>
      </w:r>
      <w:r w:rsidR="0018106D" w:rsidRPr="00626735">
        <w:rPr>
          <w:rFonts w:ascii="Arial" w:hAnsi="Arial" w:cs="Arial"/>
        </w:rPr>
        <w:t>elementos de</w:t>
      </w:r>
      <w:r w:rsidR="003270AC" w:rsidRPr="00626735">
        <w:rPr>
          <w:rFonts w:ascii="Arial" w:hAnsi="Arial" w:cs="Arial"/>
        </w:rPr>
        <w:t xml:space="preserve"> geolocalização</w:t>
      </w:r>
      <w:r w:rsidR="008A7DDA" w:rsidRPr="00626735">
        <w:rPr>
          <w:rFonts w:ascii="Arial" w:hAnsi="Arial" w:cs="Arial"/>
        </w:rPr>
        <w:t xml:space="preserve"> </w:t>
      </w:r>
      <w:r w:rsidR="0018106D" w:rsidRPr="00626735">
        <w:rPr>
          <w:rFonts w:ascii="Arial" w:hAnsi="Arial" w:cs="Arial"/>
        </w:rPr>
        <w:t xml:space="preserve">e suas </w:t>
      </w:r>
      <w:r w:rsidR="008A7DDA" w:rsidRPr="00626735">
        <w:rPr>
          <w:rFonts w:ascii="Arial" w:hAnsi="Arial" w:cs="Arial"/>
        </w:rPr>
        <w:t>relev</w:t>
      </w:r>
      <w:r w:rsidR="0018106D" w:rsidRPr="00626735">
        <w:rPr>
          <w:rFonts w:ascii="Arial" w:hAnsi="Arial" w:cs="Arial"/>
        </w:rPr>
        <w:t>âncias,</w:t>
      </w:r>
      <w:r w:rsidR="008A7DDA" w:rsidRPr="00626735">
        <w:rPr>
          <w:rFonts w:ascii="Arial" w:hAnsi="Arial" w:cs="Arial"/>
        </w:rPr>
        <w:t xml:space="preserve"> para a instalação</w:t>
      </w:r>
      <w:r w:rsidR="0018106D" w:rsidRPr="00626735">
        <w:rPr>
          <w:rFonts w:ascii="Arial" w:hAnsi="Arial" w:cs="Arial"/>
        </w:rPr>
        <w:t xml:space="preserve"> do </w:t>
      </w:r>
      <w:proofErr w:type="spellStart"/>
      <w:r w:rsidR="0018106D" w:rsidRPr="00626735">
        <w:rPr>
          <w:rFonts w:ascii="Arial" w:hAnsi="Arial" w:cs="Arial"/>
          <w:i/>
          <w:iCs/>
        </w:rPr>
        <w:t>Dry</w:t>
      </w:r>
      <w:proofErr w:type="spellEnd"/>
      <w:r w:rsidR="0018106D" w:rsidRPr="00626735">
        <w:rPr>
          <w:rFonts w:ascii="Arial" w:hAnsi="Arial" w:cs="Arial"/>
          <w:i/>
          <w:iCs/>
        </w:rPr>
        <w:t xml:space="preserve"> Bar</w:t>
      </w:r>
      <w:r w:rsidR="00D95C86" w:rsidRPr="00626735">
        <w:rPr>
          <w:rFonts w:ascii="Arial" w:hAnsi="Arial" w:cs="Arial"/>
          <w:i/>
          <w:iCs/>
        </w:rPr>
        <w:t>.</w:t>
      </w:r>
      <w:r w:rsidR="00D95C86" w:rsidRPr="00626735">
        <w:rPr>
          <w:rFonts w:ascii="Arial" w:hAnsi="Arial" w:cs="Arial"/>
        </w:rPr>
        <w:t xml:space="preserve"> Considera-se que esse seja um</w:t>
      </w:r>
      <w:r w:rsidR="003270AC" w:rsidRPr="00626735">
        <w:rPr>
          <w:rFonts w:ascii="Arial" w:hAnsi="Arial" w:cs="Arial"/>
        </w:rPr>
        <w:t xml:space="preserve"> serviço </w:t>
      </w:r>
      <w:r w:rsidR="0018106D" w:rsidRPr="00626735">
        <w:rPr>
          <w:rFonts w:ascii="Arial" w:hAnsi="Arial" w:cs="Arial"/>
        </w:rPr>
        <w:t xml:space="preserve">dependente do </w:t>
      </w:r>
      <w:r w:rsidR="003270AC" w:rsidRPr="00626735">
        <w:rPr>
          <w:rFonts w:ascii="Arial" w:hAnsi="Arial" w:cs="Arial"/>
        </w:rPr>
        <w:t xml:space="preserve">fluxo de pessoas </w:t>
      </w:r>
      <w:r w:rsidR="0018106D" w:rsidRPr="00626735">
        <w:rPr>
          <w:rFonts w:ascii="Arial" w:hAnsi="Arial" w:cs="Arial"/>
        </w:rPr>
        <w:t xml:space="preserve">do sexo feminino, com </w:t>
      </w:r>
      <w:r w:rsidR="009833B8">
        <w:rPr>
          <w:rFonts w:ascii="Arial" w:hAnsi="Arial" w:cs="Arial"/>
        </w:rPr>
        <w:t xml:space="preserve">pouca disponibilidade de tempo e </w:t>
      </w:r>
      <w:r w:rsidR="0018106D" w:rsidRPr="00626735">
        <w:rPr>
          <w:rFonts w:ascii="Arial" w:hAnsi="Arial" w:cs="Arial"/>
        </w:rPr>
        <w:t xml:space="preserve">perfil </w:t>
      </w:r>
      <w:r w:rsidR="00D95C86" w:rsidRPr="00626735">
        <w:rPr>
          <w:rFonts w:ascii="Arial" w:hAnsi="Arial" w:cs="Arial"/>
        </w:rPr>
        <w:t xml:space="preserve">que valoriza </w:t>
      </w:r>
      <w:r w:rsidR="0018106D" w:rsidRPr="00626735">
        <w:rPr>
          <w:rFonts w:ascii="Arial" w:hAnsi="Arial" w:cs="Arial"/>
        </w:rPr>
        <w:t xml:space="preserve">a </w:t>
      </w:r>
      <w:r w:rsidR="009833B8">
        <w:rPr>
          <w:rFonts w:ascii="Arial" w:hAnsi="Arial" w:cs="Arial"/>
        </w:rPr>
        <w:t xml:space="preserve">boa </w:t>
      </w:r>
      <w:r w:rsidR="0018106D" w:rsidRPr="00626735">
        <w:rPr>
          <w:rFonts w:ascii="Arial" w:hAnsi="Arial" w:cs="Arial"/>
        </w:rPr>
        <w:t xml:space="preserve">apresentação </w:t>
      </w:r>
      <w:r w:rsidR="000C5E1F" w:rsidRPr="00626735">
        <w:rPr>
          <w:rFonts w:ascii="Arial" w:hAnsi="Arial" w:cs="Arial"/>
        </w:rPr>
        <w:t>no ambiente de trabalho. Esse</w:t>
      </w:r>
      <w:r w:rsidR="009833B8">
        <w:rPr>
          <w:rFonts w:ascii="Arial" w:hAnsi="Arial" w:cs="Arial"/>
        </w:rPr>
        <w:t xml:space="preserve">s são </w:t>
      </w:r>
      <w:r w:rsidR="003270AC" w:rsidRPr="00626735">
        <w:rPr>
          <w:rFonts w:ascii="Arial" w:hAnsi="Arial" w:cs="Arial"/>
        </w:rPr>
        <w:t>fator</w:t>
      </w:r>
      <w:r w:rsidR="009833B8">
        <w:rPr>
          <w:rFonts w:ascii="Arial" w:hAnsi="Arial" w:cs="Arial"/>
        </w:rPr>
        <w:t>es</w:t>
      </w:r>
      <w:r w:rsidR="003270AC" w:rsidRPr="00626735">
        <w:rPr>
          <w:rFonts w:ascii="Arial" w:hAnsi="Arial" w:cs="Arial"/>
        </w:rPr>
        <w:t xml:space="preserve"> </w:t>
      </w:r>
      <w:r w:rsidR="000C5E1F" w:rsidRPr="00626735">
        <w:rPr>
          <w:rFonts w:ascii="Arial" w:hAnsi="Arial" w:cs="Arial"/>
        </w:rPr>
        <w:t>determinante</w:t>
      </w:r>
      <w:r w:rsidR="009833B8">
        <w:rPr>
          <w:rFonts w:ascii="Arial" w:hAnsi="Arial" w:cs="Arial"/>
        </w:rPr>
        <w:t>s,</w:t>
      </w:r>
      <w:r w:rsidR="000C5E1F" w:rsidRPr="00626735">
        <w:rPr>
          <w:rFonts w:ascii="Arial" w:hAnsi="Arial" w:cs="Arial"/>
        </w:rPr>
        <w:t xml:space="preserve"> </w:t>
      </w:r>
      <w:r w:rsidR="003270AC" w:rsidRPr="00626735">
        <w:rPr>
          <w:rFonts w:ascii="Arial" w:hAnsi="Arial" w:cs="Arial"/>
        </w:rPr>
        <w:t xml:space="preserve">para </w:t>
      </w:r>
      <w:r w:rsidR="005F764C" w:rsidRPr="00626735">
        <w:rPr>
          <w:rFonts w:ascii="Arial" w:hAnsi="Arial" w:cs="Arial"/>
        </w:rPr>
        <w:t>a possibilidade de sucesso d</w:t>
      </w:r>
      <w:r w:rsidR="003270AC" w:rsidRPr="00626735">
        <w:rPr>
          <w:rFonts w:ascii="Arial" w:hAnsi="Arial" w:cs="Arial"/>
        </w:rPr>
        <w:t>este modelo de negócio</w:t>
      </w:r>
      <w:r w:rsidR="000C5E1F" w:rsidRPr="00626735">
        <w:rPr>
          <w:rFonts w:ascii="Arial" w:hAnsi="Arial" w:cs="Arial"/>
        </w:rPr>
        <w:t>.</w:t>
      </w:r>
    </w:p>
    <w:p w14:paraId="019E957B" w14:textId="565D9A5C" w:rsidR="007642B8" w:rsidRPr="00626735" w:rsidRDefault="007642B8" w:rsidP="00626735">
      <w:pPr>
        <w:spacing w:line="360" w:lineRule="auto"/>
        <w:jc w:val="both"/>
        <w:rPr>
          <w:rFonts w:ascii="Arial" w:hAnsi="Arial" w:cs="Arial"/>
          <w:b/>
          <w:bCs/>
        </w:rPr>
      </w:pPr>
      <w:r w:rsidRPr="00626735">
        <w:rPr>
          <w:rFonts w:ascii="Arial" w:hAnsi="Arial" w:cs="Arial"/>
          <w:b/>
          <w:bCs/>
        </w:rPr>
        <w:t>Objetivo do Projeto:</w:t>
      </w:r>
    </w:p>
    <w:p w14:paraId="3F6752A0" w14:textId="64DE6379" w:rsidR="00CA619C" w:rsidRDefault="005F764C" w:rsidP="00B03EBC">
      <w:pPr>
        <w:spacing w:line="360" w:lineRule="auto"/>
        <w:jc w:val="both"/>
        <w:rPr>
          <w:rFonts w:ascii="Arial" w:hAnsi="Arial" w:cs="Arial"/>
        </w:rPr>
      </w:pPr>
      <w:r w:rsidRPr="00626735">
        <w:rPr>
          <w:rFonts w:ascii="Arial" w:hAnsi="Arial" w:cs="Arial"/>
        </w:rPr>
        <w:t xml:space="preserve">Encontrar </w:t>
      </w:r>
      <w:proofErr w:type="spellStart"/>
      <w:r w:rsidR="00774E62" w:rsidRPr="00626735">
        <w:rPr>
          <w:rFonts w:ascii="Arial" w:hAnsi="Arial" w:cs="Arial"/>
          <w:i/>
          <w:iCs/>
        </w:rPr>
        <w:t>Dry</w:t>
      </w:r>
      <w:proofErr w:type="spellEnd"/>
      <w:r w:rsidRPr="00626735">
        <w:rPr>
          <w:rFonts w:ascii="Arial" w:hAnsi="Arial" w:cs="Arial"/>
          <w:i/>
          <w:iCs/>
        </w:rPr>
        <w:t xml:space="preserve"> </w:t>
      </w:r>
      <w:proofErr w:type="spellStart"/>
      <w:r w:rsidR="00774E62" w:rsidRPr="00626735">
        <w:rPr>
          <w:rFonts w:ascii="Arial" w:hAnsi="Arial" w:cs="Arial"/>
          <w:i/>
          <w:iCs/>
        </w:rPr>
        <w:t>Bar</w:t>
      </w:r>
      <w:r w:rsidR="007642B8" w:rsidRPr="00626735">
        <w:rPr>
          <w:rFonts w:ascii="Arial" w:hAnsi="Arial" w:cs="Arial"/>
          <w:i/>
          <w:iCs/>
        </w:rPr>
        <w:t>s</w:t>
      </w:r>
      <w:proofErr w:type="spellEnd"/>
      <w:r w:rsidR="00774E62" w:rsidRPr="00626735">
        <w:rPr>
          <w:rFonts w:ascii="Arial" w:hAnsi="Arial" w:cs="Arial"/>
        </w:rPr>
        <w:t xml:space="preserve"> </w:t>
      </w:r>
      <w:r w:rsidR="000C5E1F" w:rsidRPr="00626735">
        <w:rPr>
          <w:rFonts w:ascii="Arial" w:hAnsi="Arial" w:cs="Arial"/>
        </w:rPr>
        <w:t>na região de observação, analisando suas proximidades</w:t>
      </w:r>
      <w:r w:rsidR="00D67E58">
        <w:rPr>
          <w:rFonts w:ascii="Arial" w:hAnsi="Arial" w:cs="Arial"/>
        </w:rPr>
        <w:t xml:space="preserve"> a partir do </w:t>
      </w:r>
      <w:r w:rsidR="0055000A">
        <w:rPr>
          <w:rFonts w:ascii="Arial" w:hAnsi="Arial" w:cs="Arial"/>
        </w:rPr>
        <w:t>estudo</w:t>
      </w:r>
      <w:r w:rsidR="00D67E58">
        <w:rPr>
          <w:rFonts w:ascii="Arial" w:hAnsi="Arial" w:cs="Arial"/>
        </w:rPr>
        <w:t xml:space="preserve"> de cluster</w:t>
      </w:r>
      <w:r w:rsidR="008379CC">
        <w:rPr>
          <w:rFonts w:ascii="Arial" w:hAnsi="Arial" w:cs="Arial"/>
        </w:rPr>
        <w:t>s</w:t>
      </w:r>
      <w:r w:rsidR="00D67E58">
        <w:rPr>
          <w:rFonts w:ascii="Arial" w:hAnsi="Arial" w:cs="Arial"/>
        </w:rPr>
        <w:t>.</w:t>
      </w:r>
    </w:p>
    <w:p w14:paraId="13099B67" w14:textId="36C03024" w:rsidR="00D67E58" w:rsidRPr="00626735" w:rsidRDefault="0055000A" w:rsidP="0062673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forma encontrada para </w:t>
      </w:r>
      <w:r w:rsidR="008379CC">
        <w:rPr>
          <w:rFonts w:ascii="Arial" w:hAnsi="Arial" w:cs="Arial"/>
        </w:rPr>
        <w:t xml:space="preserve">complementar </w:t>
      </w:r>
      <w:r>
        <w:rPr>
          <w:rFonts w:ascii="Arial" w:hAnsi="Arial" w:cs="Arial"/>
        </w:rPr>
        <w:t>este estudo, foi analisar a avalições dada</w:t>
      </w:r>
      <w:r w:rsidR="008379C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C34410">
        <w:rPr>
          <w:rFonts w:ascii="Arial" w:hAnsi="Arial" w:cs="Arial"/>
        </w:rPr>
        <w:t>pelos clientes</w:t>
      </w:r>
      <w:r>
        <w:rPr>
          <w:rFonts w:ascii="Arial" w:hAnsi="Arial" w:cs="Arial"/>
        </w:rPr>
        <w:t>,</w:t>
      </w:r>
      <w:r w:rsidR="008379CC" w:rsidRPr="008379CC">
        <w:rPr>
          <w:rFonts w:ascii="Arial" w:hAnsi="Arial" w:cs="Arial"/>
        </w:rPr>
        <w:t xml:space="preserve"> </w:t>
      </w:r>
      <w:r w:rsidR="00C34410">
        <w:rPr>
          <w:rFonts w:ascii="Arial" w:hAnsi="Arial" w:cs="Arial"/>
        </w:rPr>
        <w:t>utilizando a</w:t>
      </w:r>
      <w:r>
        <w:rPr>
          <w:rFonts w:ascii="Arial" w:hAnsi="Arial" w:cs="Arial"/>
        </w:rPr>
        <w:t xml:space="preserve"> nota sete como fator de </w:t>
      </w:r>
      <w:r w:rsidR="00C34410">
        <w:rPr>
          <w:rFonts w:ascii="Arial" w:hAnsi="Arial" w:cs="Arial"/>
        </w:rPr>
        <w:t>corte, considerando</w:t>
      </w:r>
      <w:r>
        <w:rPr>
          <w:rFonts w:ascii="Arial" w:hAnsi="Arial" w:cs="Arial"/>
        </w:rPr>
        <w:t xml:space="preserve"> </w:t>
      </w:r>
      <w:r w:rsidR="00C34410">
        <w:rPr>
          <w:rFonts w:ascii="Arial" w:hAnsi="Arial" w:cs="Arial"/>
        </w:rPr>
        <w:t>aí que</w:t>
      </w:r>
      <w:r w:rsidR="00382887">
        <w:rPr>
          <w:rFonts w:ascii="Arial" w:hAnsi="Arial" w:cs="Arial"/>
        </w:rPr>
        <w:t>,</w:t>
      </w:r>
      <w:r w:rsidR="00C344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além da qualidade de serviço esteja </w:t>
      </w:r>
      <w:r w:rsidR="00C34410">
        <w:rPr>
          <w:rFonts w:ascii="Arial" w:hAnsi="Arial" w:cs="Arial"/>
        </w:rPr>
        <w:t>implícita</w:t>
      </w:r>
      <w:r>
        <w:rPr>
          <w:rFonts w:ascii="Arial" w:hAnsi="Arial" w:cs="Arial"/>
        </w:rPr>
        <w:t xml:space="preserve"> a facilidade de acesso, elemento relacionado a </w:t>
      </w:r>
      <w:r w:rsidR="00C34410">
        <w:rPr>
          <w:rFonts w:ascii="Arial" w:hAnsi="Arial" w:cs="Arial"/>
        </w:rPr>
        <w:t xml:space="preserve">localização. </w:t>
      </w:r>
      <w:r w:rsidR="00382887">
        <w:rPr>
          <w:rFonts w:ascii="Arial" w:hAnsi="Arial" w:cs="Arial"/>
        </w:rPr>
        <w:t>A</w:t>
      </w:r>
      <w:r w:rsidR="00C34410">
        <w:rPr>
          <w:rFonts w:ascii="Arial" w:hAnsi="Arial" w:cs="Arial"/>
        </w:rPr>
        <w:t>ssim</w:t>
      </w:r>
      <w:r w:rsidR="00382887">
        <w:rPr>
          <w:rFonts w:ascii="Arial" w:hAnsi="Arial" w:cs="Arial"/>
        </w:rPr>
        <w:t>, o objetivo é</w:t>
      </w:r>
      <w:r w:rsidR="00C34410">
        <w:rPr>
          <w:rFonts w:ascii="Arial" w:hAnsi="Arial" w:cs="Arial"/>
        </w:rPr>
        <w:t xml:space="preserve"> </w:t>
      </w:r>
      <w:r w:rsidR="00C34410" w:rsidRPr="00626735">
        <w:rPr>
          <w:rFonts w:ascii="Arial" w:hAnsi="Arial" w:cs="Arial"/>
        </w:rPr>
        <w:t>tentar</w:t>
      </w:r>
      <w:r w:rsidRPr="00626735">
        <w:rPr>
          <w:rFonts w:ascii="Arial" w:hAnsi="Arial" w:cs="Arial"/>
        </w:rPr>
        <w:t xml:space="preserve"> compreender a relação </w:t>
      </w:r>
      <w:r w:rsidR="00382887">
        <w:rPr>
          <w:rFonts w:ascii="Arial" w:hAnsi="Arial" w:cs="Arial"/>
        </w:rPr>
        <w:t xml:space="preserve">de localização </w:t>
      </w:r>
      <w:r w:rsidRPr="00626735">
        <w:rPr>
          <w:rFonts w:ascii="Arial" w:hAnsi="Arial" w:cs="Arial"/>
        </w:rPr>
        <w:t xml:space="preserve">destes </w:t>
      </w:r>
      <w:r w:rsidR="00C34410" w:rsidRPr="00626735">
        <w:rPr>
          <w:rFonts w:ascii="Arial" w:hAnsi="Arial" w:cs="Arial"/>
        </w:rPr>
        <w:t xml:space="preserve">agrupamentos </w:t>
      </w:r>
      <w:r w:rsidR="00C34410">
        <w:rPr>
          <w:rFonts w:ascii="Arial" w:hAnsi="Arial" w:cs="Arial"/>
        </w:rPr>
        <w:t xml:space="preserve">e buscar </w:t>
      </w:r>
      <w:r w:rsidR="00C34410" w:rsidRPr="00626735">
        <w:rPr>
          <w:rFonts w:ascii="Arial" w:hAnsi="Arial" w:cs="Arial"/>
        </w:rPr>
        <w:t>similaridades</w:t>
      </w:r>
      <w:r w:rsidRPr="00626735">
        <w:rPr>
          <w:rFonts w:ascii="Arial" w:hAnsi="Arial" w:cs="Arial"/>
        </w:rPr>
        <w:t xml:space="preserve"> com a região central da Cidade do Rio de Janeiro.</w:t>
      </w:r>
    </w:p>
    <w:p w14:paraId="18671F4F" w14:textId="55989039" w:rsidR="00D5427C" w:rsidRPr="00626735" w:rsidRDefault="007642B8" w:rsidP="00626735">
      <w:pPr>
        <w:spacing w:line="360" w:lineRule="auto"/>
        <w:jc w:val="both"/>
        <w:rPr>
          <w:rFonts w:ascii="Arial" w:hAnsi="Arial" w:cs="Arial"/>
        </w:rPr>
      </w:pPr>
      <w:r w:rsidRPr="00626735">
        <w:rPr>
          <w:rFonts w:ascii="Arial" w:hAnsi="Arial" w:cs="Arial"/>
        </w:rPr>
        <w:t xml:space="preserve">O ponto de partida foi </w:t>
      </w:r>
      <w:r w:rsidR="005F764C" w:rsidRPr="00626735">
        <w:rPr>
          <w:rFonts w:ascii="Arial" w:hAnsi="Arial" w:cs="Arial"/>
        </w:rPr>
        <w:t>o mapeamento d</w:t>
      </w:r>
      <w:r w:rsidR="00B77011" w:rsidRPr="00626735">
        <w:rPr>
          <w:rFonts w:ascii="Arial" w:hAnsi="Arial" w:cs="Arial"/>
        </w:rPr>
        <w:t>a região de</w:t>
      </w:r>
      <w:r w:rsidRPr="00626735">
        <w:rPr>
          <w:rFonts w:ascii="Arial" w:hAnsi="Arial" w:cs="Arial"/>
        </w:rPr>
        <w:t xml:space="preserve"> Midtown</w:t>
      </w:r>
      <w:r w:rsidR="005F764C" w:rsidRPr="00626735">
        <w:rPr>
          <w:rFonts w:ascii="Arial" w:hAnsi="Arial" w:cs="Arial"/>
        </w:rPr>
        <w:t>,</w:t>
      </w:r>
      <w:r w:rsidR="005F764C" w:rsidRPr="00626735">
        <w:rPr>
          <w:rFonts w:ascii="Arial" w:hAnsi="Arial" w:cs="Arial"/>
          <w:b/>
          <w:bCs/>
        </w:rPr>
        <w:t xml:space="preserve"> </w:t>
      </w:r>
      <w:r w:rsidR="005F764C" w:rsidRPr="00626735">
        <w:rPr>
          <w:rFonts w:ascii="Arial" w:hAnsi="Arial" w:cs="Arial"/>
        </w:rPr>
        <w:t xml:space="preserve">na Ilha da </w:t>
      </w:r>
      <w:r w:rsidRPr="00626735">
        <w:rPr>
          <w:rFonts w:ascii="Arial" w:hAnsi="Arial" w:cs="Arial"/>
        </w:rPr>
        <w:t>Manhattan</w:t>
      </w:r>
      <w:r w:rsidR="005F764C" w:rsidRPr="00626735">
        <w:rPr>
          <w:rFonts w:ascii="Arial" w:hAnsi="Arial" w:cs="Arial"/>
        </w:rPr>
        <w:t>,</w:t>
      </w:r>
      <w:r w:rsidRPr="00626735">
        <w:rPr>
          <w:rFonts w:ascii="Arial" w:hAnsi="Arial" w:cs="Arial"/>
        </w:rPr>
        <w:t xml:space="preserve"> </w:t>
      </w:r>
      <w:r w:rsidR="00B77011" w:rsidRPr="00626735">
        <w:rPr>
          <w:rFonts w:ascii="Arial" w:hAnsi="Arial" w:cs="Arial"/>
        </w:rPr>
        <w:t xml:space="preserve">que </w:t>
      </w:r>
      <w:r w:rsidRPr="00626735">
        <w:rPr>
          <w:rFonts w:ascii="Arial" w:hAnsi="Arial" w:cs="Arial"/>
        </w:rPr>
        <w:t>além de ser um dos principais pontos turísticos</w:t>
      </w:r>
      <w:r w:rsidR="005F764C" w:rsidRPr="00626735">
        <w:rPr>
          <w:rFonts w:ascii="Arial" w:hAnsi="Arial" w:cs="Arial"/>
        </w:rPr>
        <w:t xml:space="preserve"> da Cidade de Nova York</w:t>
      </w:r>
      <w:r w:rsidRPr="00626735">
        <w:rPr>
          <w:rFonts w:ascii="Arial" w:hAnsi="Arial" w:cs="Arial"/>
        </w:rPr>
        <w:t xml:space="preserve">, abriga </w:t>
      </w:r>
      <w:r w:rsidR="005F764C" w:rsidRPr="00626735">
        <w:rPr>
          <w:rFonts w:ascii="Arial" w:hAnsi="Arial" w:cs="Arial"/>
        </w:rPr>
        <w:t xml:space="preserve">inúmeras empresas de grande porte, </w:t>
      </w:r>
      <w:r w:rsidR="00382887">
        <w:rPr>
          <w:rFonts w:ascii="Arial" w:hAnsi="Arial" w:cs="Arial"/>
        </w:rPr>
        <w:t>onde, por essas características, apresenta</w:t>
      </w:r>
      <w:r w:rsidR="00B77011" w:rsidRPr="00626735">
        <w:rPr>
          <w:rFonts w:ascii="Arial" w:hAnsi="Arial" w:cs="Arial"/>
        </w:rPr>
        <w:t xml:space="preserve"> concentração d</w:t>
      </w:r>
      <w:r w:rsidRPr="00626735">
        <w:rPr>
          <w:rFonts w:ascii="Arial" w:hAnsi="Arial" w:cs="Arial"/>
        </w:rPr>
        <w:t xml:space="preserve">o perfil do público para este </w:t>
      </w:r>
      <w:r w:rsidR="005C68A5" w:rsidRPr="00626735">
        <w:rPr>
          <w:rFonts w:ascii="Arial" w:hAnsi="Arial" w:cs="Arial"/>
        </w:rPr>
        <w:t xml:space="preserve">tipo de </w:t>
      </w:r>
      <w:r w:rsidRPr="00626735">
        <w:rPr>
          <w:rFonts w:ascii="Arial" w:hAnsi="Arial" w:cs="Arial"/>
        </w:rPr>
        <w:t>negócio</w:t>
      </w:r>
      <w:r w:rsidR="004F472A">
        <w:rPr>
          <w:rFonts w:ascii="Arial" w:hAnsi="Arial" w:cs="Arial"/>
        </w:rPr>
        <w:t>;</w:t>
      </w:r>
      <w:r w:rsidR="00B77011" w:rsidRPr="00626735">
        <w:rPr>
          <w:rFonts w:ascii="Arial" w:hAnsi="Arial" w:cs="Arial"/>
        </w:rPr>
        <w:t xml:space="preserve"> </w:t>
      </w:r>
      <w:r w:rsidRPr="00626735">
        <w:rPr>
          <w:rFonts w:ascii="Arial" w:hAnsi="Arial" w:cs="Arial"/>
        </w:rPr>
        <w:t xml:space="preserve">mulheres </w:t>
      </w:r>
      <w:r w:rsidR="005C68A5" w:rsidRPr="00626735">
        <w:rPr>
          <w:rFonts w:ascii="Arial" w:hAnsi="Arial" w:cs="Arial"/>
        </w:rPr>
        <w:t xml:space="preserve">com muitas atividades </w:t>
      </w:r>
      <w:r w:rsidRPr="00626735">
        <w:rPr>
          <w:rFonts w:ascii="Arial" w:hAnsi="Arial" w:cs="Arial"/>
        </w:rPr>
        <w:t xml:space="preserve">e pouco tempo </w:t>
      </w:r>
      <w:r w:rsidR="00C0638E">
        <w:rPr>
          <w:rFonts w:ascii="Arial" w:hAnsi="Arial" w:cs="Arial"/>
        </w:rPr>
        <w:t xml:space="preserve">para </w:t>
      </w:r>
      <w:r w:rsidRPr="00626735">
        <w:rPr>
          <w:rFonts w:ascii="Arial" w:hAnsi="Arial" w:cs="Arial"/>
        </w:rPr>
        <w:t>salões de bel</w:t>
      </w:r>
      <w:r w:rsidR="00D5427C" w:rsidRPr="00626735">
        <w:rPr>
          <w:rFonts w:ascii="Arial" w:hAnsi="Arial" w:cs="Arial"/>
        </w:rPr>
        <w:t>eza</w:t>
      </w:r>
      <w:r w:rsidR="005C68A5" w:rsidRPr="00626735">
        <w:rPr>
          <w:rFonts w:ascii="Arial" w:hAnsi="Arial" w:cs="Arial"/>
        </w:rPr>
        <w:t xml:space="preserve"> tradicionais</w:t>
      </w:r>
      <w:r w:rsidR="00D5427C" w:rsidRPr="00626735">
        <w:rPr>
          <w:rFonts w:ascii="Arial" w:hAnsi="Arial" w:cs="Arial"/>
        </w:rPr>
        <w:t>.</w:t>
      </w:r>
    </w:p>
    <w:p w14:paraId="49C29176" w14:textId="3B17F43D" w:rsidR="00D1750D" w:rsidRDefault="00D5427C" w:rsidP="004F472A">
      <w:pPr>
        <w:spacing w:line="360" w:lineRule="auto"/>
        <w:jc w:val="both"/>
        <w:rPr>
          <w:rFonts w:ascii="Arial" w:hAnsi="Arial" w:cs="Arial"/>
        </w:rPr>
      </w:pPr>
      <w:r w:rsidRPr="00626735">
        <w:rPr>
          <w:rFonts w:ascii="Arial" w:hAnsi="Arial" w:cs="Arial"/>
        </w:rPr>
        <w:t>Baseados neste</w:t>
      </w:r>
      <w:r w:rsidR="005C68A5" w:rsidRPr="00626735">
        <w:rPr>
          <w:rFonts w:ascii="Arial" w:hAnsi="Arial" w:cs="Arial"/>
        </w:rPr>
        <w:t>s</w:t>
      </w:r>
      <w:r w:rsidRPr="00626735">
        <w:rPr>
          <w:rFonts w:ascii="Arial" w:hAnsi="Arial" w:cs="Arial"/>
        </w:rPr>
        <w:t xml:space="preserve"> </w:t>
      </w:r>
      <w:r w:rsidR="00C85CEA" w:rsidRPr="00626735">
        <w:rPr>
          <w:rFonts w:ascii="Arial" w:hAnsi="Arial" w:cs="Arial"/>
        </w:rPr>
        <w:t xml:space="preserve">critérios, será utilizado </w:t>
      </w:r>
      <w:r w:rsidR="005C68A5" w:rsidRPr="00626735">
        <w:rPr>
          <w:rFonts w:ascii="Arial" w:hAnsi="Arial" w:cs="Arial"/>
        </w:rPr>
        <w:t xml:space="preserve">o </w:t>
      </w:r>
      <w:proofErr w:type="spellStart"/>
      <w:r w:rsidR="00C85CEA" w:rsidRPr="00626735">
        <w:rPr>
          <w:rFonts w:ascii="Arial" w:hAnsi="Arial" w:cs="Arial"/>
        </w:rPr>
        <w:t>Foursquare</w:t>
      </w:r>
      <w:proofErr w:type="spellEnd"/>
      <w:r w:rsidR="00C0638E">
        <w:rPr>
          <w:rFonts w:ascii="Arial" w:hAnsi="Arial" w:cs="Arial"/>
        </w:rPr>
        <w:t>,</w:t>
      </w:r>
      <w:r w:rsidR="00C85CEA" w:rsidRPr="00626735">
        <w:rPr>
          <w:rFonts w:ascii="Arial" w:hAnsi="Arial" w:cs="Arial"/>
        </w:rPr>
        <w:t xml:space="preserve"> </w:t>
      </w:r>
      <w:r w:rsidR="005C68A5" w:rsidRPr="00626735">
        <w:rPr>
          <w:rFonts w:ascii="Arial" w:hAnsi="Arial" w:cs="Arial"/>
        </w:rPr>
        <w:t xml:space="preserve">como fonte de </w:t>
      </w:r>
      <w:r w:rsidR="00C85CEA" w:rsidRPr="00626735">
        <w:rPr>
          <w:rFonts w:ascii="Arial" w:hAnsi="Arial" w:cs="Arial"/>
        </w:rPr>
        <w:t>dados</w:t>
      </w:r>
      <w:r w:rsidRPr="00626735">
        <w:rPr>
          <w:rFonts w:ascii="Arial" w:hAnsi="Arial" w:cs="Arial"/>
        </w:rPr>
        <w:t xml:space="preserve"> </w:t>
      </w:r>
      <w:r w:rsidR="00C0638E">
        <w:rPr>
          <w:rFonts w:ascii="Arial" w:hAnsi="Arial" w:cs="Arial"/>
        </w:rPr>
        <w:t>destas</w:t>
      </w:r>
      <w:r w:rsidR="00C85CEA" w:rsidRPr="00626735">
        <w:rPr>
          <w:rFonts w:ascii="Arial" w:hAnsi="Arial" w:cs="Arial"/>
        </w:rPr>
        <w:t xml:space="preserve"> áreas</w:t>
      </w:r>
      <w:r w:rsidR="005C68A5" w:rsidRPr="00626735">
        <w:rPr>
          <w:rFonts w:ascii="Arial" w:hAnsi="Arial" w:cs="Arial"/>
        </w:rPr>
        <w:t>. O</w:t>
      </w:r>
      <w:r w:rsidR="00C85CEA" w:rsidRPr="00626735">
        <w:rPr>
          <w:rFonts w:ascii="Arial" w:hAnsi="Arial" w:cs="Arial"/>
        </w:rPr>
        <w:t xml:space="preserve"> algoritmo de aprendizado não supervisionado </w:t>
      </w:r>
      <w:r w:rsidRPr="00626735">
        <w:rPr>
          <w:rFonts w:ascii="Arial" w:hAnsi="Arial" w:cs="Arial"/>
        </w:rPr>
        <w:t>K</w:t>
      </w:r>
      <w:r w:rsidR="00C85CEA" w:rsidRPr="00626735">
        <w:rPr>
          <w:rFonts w:ascii="Arial" w:hAnsi="Arial" w:cs="Arial"/>
        </w:rPr>
        <w:t>-</w:t>
      </w:r>
      <w:proofErr w:type="spellStart"/>
      <w:r w:rsidRPr="00626735">
        <w:rPr>
          <w:rFonts w:ascii="Arial" w:hAnsi="Arial" w:cs="Arial"/>
        </w:rPr>
        <w:t>means</w:t>
      </w:r>
      <w:proofErr w:type="spellEnd"/>
      <w:r w:rsidRPr="00626735">
        <w:rPr>
          <w:rFonts w:ascii="Arial" w:hAnsi="Arial" w:cs="Arial"/>
        </w:rPr>
        <w:t xml:space="preserve"> </w:t>
      </w:r>
      <w:r w:rsidR="00C85CEA" w:rsidRPr="00626735">
        <w:rPr>
          <w:rFonts w:ascii="Arial" w:hAnsi="Arial" w:cs="Arial"/>
        </w:rPr>
        <w:t xml:space="preserve">fornecerá esclarecimento de </w:t>
      </w:r>
      <w:r w:rsidRPr="00626735">
        <w:rPr>
          <w:rFonts w:ascii="Arial" w:hAnsi="Arial" w:cs="Arial"/>
        </w:rPr>
        <w:t>vantagens de cada área</w:t>
      </w:r>
      <w:r w:rsidR="005C68A5" w:rsidRPr="00626735">
        <w:rPr>
          <w:rFonts w:ascii="Arial" w:hAnsi="Arial" w:cs="Arial"/>
        </w:rPr>
        <w:t>,</w:t>
      </w:r>
      <w:r w:rsidRPr="00626735">
        <w:rPr>
          <w:rFonts w:ascii="Arial" w:hAnsi="Arial" w:cs="Arial"/>
        </w:rPr>
        <w:t xml:space="preserve"> para que a melhor localização possível seja </w:t>
      </w:r>
      <w:r w:rsidR="005C68A5" w:rsidRPr="00626735">
        <w:rPr>
          <w:rFonts w:ascii="Arial" w:hAnsi="Arial" w:cs="Arial"/>
        </w:rPr>
        <w:t>definida, para futuras indicações aos</w:t>
      </w:r>
      <w:r w:rsidRPr="00626735">
        <w:rPr>
          <w:rFonts w:ascii="Arial" w:hAnsi="Arial" w:cs="Arial"/>
        </w:rPr>
        <w:t xml:space="preserve"> </w:t>
      </w:r>
      <w:r w:rsidR="00C85CEA" w:rsidRPr="00626735">
        <w:rPr>
          <w:rFonts w:ascii="Arial" w:hAnsi="Arial" w:cs="Arial"/>
        </w:rPr>
        <w:t>interessados em implementar este negócio no Centro Rio de Janeiro.</w:t>
      </w:r>
    </w:p>
    <w:p w14:paraId="53C54D4C" w14:textId="77777777" w:rsidR="00D1750D" w:rsidRPr="00BF5B44" w:rsidRDefault="00D1750D" w:rsidP="00D1750D">
      <w:pPr>
        <w:rPr>
          <w:sz w:val="24"/>
          <w:szCs w:val="24"/>
        </w:rPr>
      </w:pPr>
      <w:r w:rsidRPr="00BF5B44">
        <w:rPr>
          <w:sz w:val="24"/>
          <w:szCs w:val="24"/>
        </w:rPr>
        <w:lastRenderedPageBreak/>
        <w:t xml:space="preserve">Com base na definição do problema, as </w:t>
      </w:r>
      <w:r>
        <w:rPr>
          <w:sz w:val="24"/>
          <w:szCs w:val="24"/>
        </w:rPr>
        <w:t>fontes de dados foram</w:t>
      </w:r>
      <w:r w:rsidRPr="00BF5B44">
        <w:rPr>
          <w:sz w:val="24"/>
          <w:szCs w:val="24"/>
        </w:rPr>
        <w:t>:</w:t>
      </w:r>
    </w:p>
    <w:p w14:paraId="5333334D" w14:textId="77777777" w:rsidR="00D1750D" w:rsidRPr="00BF5B44" w:rsidRDefault="00D1750D" w:rsidP="00D1750D">
      <w:pPr>
        <w:rPr>
          <w:sz w:val="24"/>
          <w:szCs w:val="24"/>
        </w:rPr>
      </w:pPr>
    </w:p>
    <w:p w14:paraId="6E43F0E1" w14:textId="77777777" w:rsidR="00D1750D" w:rsidRDefault="00D1750D" w:rsidP="00D1750D">
      <w:pPr>
        <w:rPr>
          <w:sz w:val="24"/>
          <w:szCs w:val="24"/>
        </w:rPr>
      </w:pPr>
      <w:r w:rsidRPr="00BF5B44">
        <w:rPr>
          <w:sz w:val="24"/>
          <w:szCs w:val="24"/>
        </w:rPr>
        <w:t>- Lista com os dados de localização do distrito de Manhattan</w:t>
      </w:r>
    </w:p>
    <w:p w14:paraId="3F7CD4C2" w14:textId="77777777" w:rsidR="00D1750D" w:rsidRDefault="00D1750D" w:rsidP="00D1750D">
      <w:pPr>
        <w:rPr>
          <w:sz w:val="24"/>
          <w:szCs w:val="24"/>
        </w:rPr>
      </w:pPr>
      <w:r w:rsidRPr="00BF5B44">
        <w:rPr>
          <w:sz w:val="24"/>
          <w:szCs w:val="24"/>
        </w:rPr>
        <w:t>Para isso foi utilizado</w:t>
      </w:r>
      <w:r>
        <w:rPr>
          <w:sz w:val="24"/>
          <w:szCs w:val="24"/>
        </w:rPr>
        <w:t xml:space="preserve"> o arquivo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do Curso do </w:t>
      </w:r>
      <w:proofErr w:type="spellStart"/>
      <w:r w:rsidRPr="00BF5B44">
        <w:rPr>
          <w:sz w:val="24"/>
          <w:szCs w:val="24"/>
        </w:rPr>
        <w:t>Coursera</w:t>
      </w:r>
      <w:proofErr w:type="spellEnd"/>
      <w:r>
        <w:rPr>
          <w:sz w:val="24"/>
          <w:szCs w:val="24"/>
        </w:rPr>
        <w:t xml:space="preserve"> IBM Certificação</w:t>
      </w:r>
      <w:r w:rsidRPr="00BF5B44">
        <w:rPr>
          <w:sz w:val="24"/>
          <w:szCs w:val="24"/>
        </w:rPr>
        <w:t xml:space="preserve">, que fornece </w:t>
      </w:r>
      <w:r>
        <w:rPr>
          <w:sz w:val="24"/>
          <w:szCs w:val="24"/>
        </w:rPr>
        <w:t xml:space="preserve">dados de localização dos 5 distritos </w:t>
      </w:r>
      <w:r w:rsidRPr="00BF5B44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BF5B44">
        <w:rPr>
          <w:sz w:val="24"/>
          <w:szCs w:val="24"/>
        </w:rPr>
        <w:t>Nova YORK com os seu</w:t>
      </w:r>
      <w:r>
        <w:rPr>
          <w:sz w:val="24"/>
          <w:szCs w:val="24"/>
        </w:rPr>
        <w:t>s</w:t>
      </w:r>
      <w:r w:rsidRPr="00BF5B44">
        <w:rPr>
          <w:sz w:val="24"/>
          <w:szCs w:val="24"/>
        </w:rPr>
        <w:t xml:space="preserve"> 306 bairros</w:t>
      </w:r>
      <w:r>
        <w:rPr>
          <w:sz w:val="24"/>
          <w:szCs w:val="24"/>
        </w:rPr>
        <w:t xml:space="preserve">.  Como projeto NÃO tem finalidade de explorar todos estes lugares, apenas um, então foi feito um filtro selecionando o distrito de Manhattan, e salvo em arquivo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que se encontra no GitHub. (manhattan.csv)</w:t>
      </w:r>
    </w:p>
    <w:p w14:paraId="32FAFB68" w14:textId="77777777" w:rsidR="00D1750D" w:rsidRDefault="00D1750D" w:rsidP="00D1750D">
      <w:pPr>
        <w:rPr>
          <w:sz w:val="24"/>
          <w:szCs w:val="24"/>
        </w:rPr>
      </w:pPr>
      <w:r>
        <w:rPr>
          <w:sz w:val="24"/>
          <w:szCs w:val="24"/>
        </w:rPr>
        <w:t>Além disso no GitHub tem um notebook só com esta parte do processo: Extrair, filtrar e salvar estes bairros.</w:t>
      </w:r>
    </w:p>
    <w:p w14:paraId="618B91F5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sz w:val="24"/>
          <w:szCs w:val="24"/>
        </w:rPr>
        <w:t>-</w:t>
      </w:r>
      <w:r w:rsidRPr="00917D4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Link: </w:t>
      </w:r>
      <w:hyperlink r:id="rId5" w:history="1">
        <w:r w:rsidRPr="00917D4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pt-BR"/>
          </w:rPr>
          <w:t>https://developer.foursquare.com/docs</w:t>
        </w:r>
      </w:hyperlink>
    </w:p>
    <w:p w14:paraId="426B414A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917D4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Descrição: </w:t>
      </w:r>
      <w:proofErr w:type="spellStart"/>
      <w:r w:rsidRPr="00917D4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Foursquare</w:t>
      </w:r>
      <w:proofErr w:type="spellEnd"/>
      <w:r w:rsidRPr="00917D4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API, um provedor de dados de localização, será usado para fazer chamadas </w:t>
      </w:r>
      <w:proofErr w:type="spellStart"/>
      <w:r w:rsidRPr="00917D4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RESTful</w:t>
      </w:r>
      <w:proofErr w:type="spellEnd"/>
      <w:r w:rsidRPr="00917D4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API para recuperar dados sobre locais em diferentes bairros. Este é o link para a </w:t>
      </w:r>
      <w:hyperlink r:id="rId6" w:history="1">
        <w:r w:rsidRPr="00917D4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pt-BR"/>
          </w:rPr>
          <w:t xml:space="preserve">Hierarquia da Categoria de Locais do </w:t>
        </w:r>
        <w:proofErr w:type="spellStart"/>
        <w:r w:rsidRPr="00917D4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pt-BR"/>
          </w:rPr>
          <w:t>Foursquare</w:t>
        </w:r>
        <w:proofErr w:type="spellEnd"/>
      </w:hyperlink>
      <w:r w:rsidRPr="00917D4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. Os locais recuperados de todos os bairros são categorizados amplamente em "Artes e entretenimento", "Faculdade e universidade", "Evento", "Comida", "Vida noturna", "Atividades ao ar livre e recreação" etc. Um extrato de uma chamada de API é do seguinte modo:</w:t>
      </w:r>
    </w:p>
    <w:p w14:paraId="27B49332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categories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[{'id': '4bf58dd8d48988d110941735',</w:t>
      </w:r>
    </w:p>
    <w:p w14:paraId="557F9A70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name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': 'Italian 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Restaurant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',</w:t>
      </w:r>
    </w:p>
    <w:p w14:paraId="1B549A26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pluralName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': 'Italian 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Restaurants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',</w:t>
      </w:r>
    </w:p>
    <w:p w14:paraId="17AA6705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shortName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'Italian',</w:t>
      </w:r>
    </w:p>
    <w:p w14:paraId="7F3EDBAB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icon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{'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prefix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'https://ss3.4sqi.net/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img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/categories_v2/food/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italian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_',</w:t>
      </w:r>
    </w:p>
    <w:p w14:paraId="297E1972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suffix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'.png'},</w:t>
      </w:r>
    </w:p>
    <w:p w14:paraId="65A2FAA9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primary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': 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True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}],</w:t>
      </w:r>
    </w:p>
    <w:p w14:paraId="387713D7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verified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False,</w:t>
      </w:r>
    </w:p>
    <w:p w14:paraId="4B40EEE7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stats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{'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tipCount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17},</w:t>
      </w:r>
    </w:p>
    <w:p w14:paraId="1519FEEB" w14:textId="77777777" w:rsidR="00D1750D" w:rsidRPr="00917D49" w:rsidRDefault="00D1750D" w:rsidP="00D175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url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'http://eccorestaurantny.com',</w:t>
      </w:r>
    </w:p>
    <w:p w14:paraId="21553F89" w14:textId="0F910AC4" w:rsidR="00D1750D" w:rsidRDefault="00D1750D" w:rsidP="00D1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price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{'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tier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4, 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message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': 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Very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Expensive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', '</w:t>
      </w:r>
      <w:proofErr w:type="spellStart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currency</w:t>
      </w:r>
      <w:proofErr w:type="spellEnd"/>
      <w:r w:rsidRPr="00917D4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'</w:t>
      </w:r>
    </w:p>
    <w:p w14:paraId="4A56BBDF" w14:textId="7C723C77" w:rsidR="006121DF" w:rsidRDefault="006121DF" w:rsidP="00D1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</w:p>
    <w:p w14:paraId="458694FF" w14:textId="570EC68A" w:rsidR="006121DF" w:rsidRDefault="006121DF" w:rsidP="00D1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</w:p>
    <w:p w14:paraId="6CE3760B" w14:textId="6D3482FF" w:rsidR="006121DF" w:rsidRDefault="006121DF" w:rsidP="00D1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</w:p>
    <w:p w14:paraId="12926C59" w14:textId="1653419D" w:rsidR="006121DF" w:rsidRDefault="006121DF" w:rsidP="00D1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</w:p>
    <w:p w14:paraId="1308EF1E" w14:textId="58CA0586" w:rsidR="006121DF" w:rsidRDefault="006121DF" w:rsidP="00D1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</w:p>
    <w:p w14:paraId="5942C549" w14:textId="71977907" w:rsidR="006121DF" w:rsidRDefault="006121DF" w:rsidP="00D1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</w:pPr>
    </w:p>
    <w:p w14:paraId="4EAE00F6" w14:textId="77777777" w:rsidR="006121DF" w:rsidRDefault="006121DF" w:rsidP="006121D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Como parte do processo, </w:t>
      </w:r>
      <w:r w:rsidRPr="00AE017D">
        <w:rPr>
          <w:rFonts w:ascii="Arial" w:hAnsi="Arial" w:cs="Arial"/>
        </w:rPr>
        <w:t xml:space="preserve">próxima etapa é buscar avalições dadas pelos clientes, </w:t>
      </w:r>
      <w:r>
        <w:rPr>
          <w:rFonts w:ascii="Arial" w:hAnsi="Arial" w:cs="Arial"/>
        </w:rPr>
        <w:t xml:space="preserve">como notas e likes, </w:t>
      </w:r>
      <w:r w:rsidRPr="00AE017D">
        <w:rPr>
          <w:rFonts w:ascii="Arial" w:hAnsi="Arial" w:cs="Arial"/>
        </w:rPr>
        <w:t xml:space="preserve">considerando aí, </w:t>
      </w:r>
      <w:r>
        <w:rPr>
          <w:rFonts w:ascii="Arial" w:hAnsi="Arial" w:cs="Arial"/>
        </w:rPr>
        <w:t xml:space="preserve">de forma implícita a qualidade </w:t>
      </w:r>
      <w:r w:rsidRPr="00AE017D">
        <w:rPr>
          <w:rFonts w:ascii="Arial" w:hAnsi="Arial" w:cs="Arial"/>
        </w:rPr>
        <w:t>de serviço</w:t>
      </w:r>
      <w:r>
        <w:rPr>
          <w:rFonts w:ascii="Arial" w:hAnsi="Arial" w:cs="Arial"/>
        </w:rPr>
        <w:t xml:space="preserve"> </w:t>
      </w:r>
      <w:r w:rsidRPr="00AE01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AE017D">
        <w:rPr>
          <w:rFonts w:ascii="Arial" w:hAnsi="Arial" w:cs="Arial"/>
        </w:rPr>
        <w:t>a facilidade de acesso</w:t>
      </w:r>
      <w:r>
        <w:rPr>
          <w:rFonts w:ascii="Arial" w:hAnsi="Arial" w:cs="Arial"/>
        </w:rPr>
        <w:t xml:space="preserve">, com a intenção de justificar a hipótese de que estabelecimentos mais frequentados e curtidos estão em pontos estratégicos. </w:t>
      </w:r>
    </w:p>
    <w:p w14:paraId="0467B470" w14:textId="77777777" w:rsidR="006121DF" w:rsidRDefault="006121DF" w:rsidP="006121D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 </w:t>
      </w:r>
      <w:proofErr w:type="spellStart"/>
      <w:r>
        <w:rPr>
          <w:rFonts w:ascii="Arial" w:hAnsi="Arial" w:cs="Arial"/>
        </w:rPr>
        <w:t>Foursquare</w:t>
      </w:r>
      <w:proofErr w:type="spellEnd"/>
      <w:r>
        <w:rPr>
          <w:rFonts w:ascii="Arial" w:hAnsi="Arial" w:cs="Arial"/>
        </w:rPr>
        <w:t xml:space="preserve"> e posteriormente com o algoritmo</w:t>
      </w:r>
      <w:r w:rsidRPr="00222B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K-</w:t>
      </w:r>
      <w:proofErr w:type="spellStart"/>
      <w:r>
        <w:rPr>
          <w:rFonts w:ascii="Arial" w:hAnsi="Arial" w:cs="Arial"/>
        </w:rPr>
        <w:t>means</w:t>
      </w:r>
      <w:proofErr w:type="spellEnd"/>
      <w:r>
        <w:rPr>
          <w:rFonts w:ascii="Arial" w:hAnsi="Arial" w:cs="Arial"/>
        </w:rPr>
        <w:t xml:space="preserve">, poderá ser conhecido estes pontos estratégicos. </w:t>
      </w:r>
    </w:p>
    <w:p w14:paraId="1981E2B7" w14:textId="7EF5FFB6" w:rsidR="006121DF" w:rsidRDefault="006121DF" w:rsidP="006121D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 etapa requer acesso ao </w:t>
      </w:r>
      <w:proofErr w:type="spellStart"/>
      <w:r>
        <w:rPr>
          <w:rFonts w:ascii="Arial" w:hAnsi="Arial" w:cs="Arial"/>
        </w:rPr>
        <w:t>Fousquare</w:t>
      </w:r>
      <w:proofErr w:type="spellEnd"/>
      <w:r>
        <w:rPr>
          <w:rFonts w:ascii="Arial" w:hAnsi="Arial" w:cs="Arial"/>
        </w:rPr>
        <w:t xml:space="preserve"> mais específico, pois informações como rating e likes é preciso usar o ID do estabelecimento, então para cada nota </w:t>
      </w:r>
      <w:r w:rsidR="005C52C6">
        <w:rPr>
          <w:rFonts w:ascii="Arial" w:hAnsi="Arial" w:cs="Arial"/>
        </w:rPr>
        <w:t xml:space="preserve">ou quantidade de likes </w:t>
      </w:r>
      <w:r>
        <w:rPr>
          <w:rFonts w:ascii="Arial" w:hAnsi="Arial" w:cs="Arial"/>
        </w:rPr>
        <w:t>se faz um “</w:t>
      </w:r>
      <w:proofErr w:type="spellStart"/>
      <w:proofErr w:type="gram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>”  o</w:t>
      </w:r>
      <w:proofErr w:type="gramEnd"/>
      <w:r>
        <w:rPr>
          <w:rFonts w:ascii="Arial" w:hAnsi="Arial" w:cs="Arial"/>
        </w:rPr>
        <w:t xml:space="preserve">  que diminui sua cota diária de 50 acessos ou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. </w:t>
      </w:r>
    </w:p>
    <w:p w14:paraId="5B0AF6E1" w14:textId="77777777" w:rsidR="006121DF" w:rsidRPr="00917D49" w:rsidRDefault="006121DF" w:rsidP="00D1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E732D28" w14:textId="77777777" w:rsidR="00D1750D" w:rsidRDefault="00D1750D" w:rsidP="00D1750D">
      <w:pPr>
        <w:rPr>
          <w:sz w:val="24"/>
          <w:szCs w:val="24"/>
        </w:rPr>
      </w:pPr>
    </w:p>
    <w:p w14:paraId="03982ED4" w14:textId="77777777" w:rsidR="00D1750D" w:rsidRDefault="00D1750D" w:rsidP="00D1750D">
      <w:pPr>
        <w:rPr>
          <w:sz w:val="24"/>
          <w:szCs w:val="24"/>
        </w:rPr>
      </w:pPr>
    </w:p>
    <w:p w14:paraId="00491F96" w14:textId="77777777" w:rsidR="00D1750D" w:rsidRDefault="00D1750D" w:rsidP="00D1750D">
      <w:pPr>
        <w:rPr>
          <w:sz w:val="24"/>
          <w:szCs w:val="24"/>
        </w:rPr>
      </w:pPr>
    </w:p>
    <w:p w14:paraId="21018E85" w14:textId="77777777" w:rsidR="00D1750D" w:rsidRPr="00D1750D" w:rsidRDefault="00D1750D" w:rsidP="004F472A">
      <w:pPr>
        <w:spacing w:line="360" w:lineRule="auto"/>
        <w:jc w:val="both"/>
        <w:rPr>
          <w:rFonts w:ascii="Arial" w:hAnsi="Arial" w:cs="Arial"/>
        </w:rPr>
      </w:pPr>
    </w:p>
    <w:sectPr w:rsidR="00D1750D" w:rsidRPr="00D17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376F"/>
    <w:multiLevelType w:val="multilevel"/>
    <w:tmpl w:val="985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6E"/>
    <w:rsid w:val="000A0604"/>
    <w:rsid w:val="000C5E1F"/>
    <w:rsid w:val="0018106D"/>
    <w:rsid w:val="003270AC"/>
    <w:rsid w:val="00382887"/>
    <w:rsid w:val="00474D36"/>
    <w:rsid w:val="004F472A"/>
    <w:rsid w:val="0055000A"/>
    <w:rsid w:val="005C52C6"/>
    <w:rsid w:val="005C68A5"/>
    <w:rsid w:val="005F764C"/>
    <w:rsid w:val="006121DF"/>
    <w:rsid w:val="00626735"/>
    <w:rsid w:val="007642B8"/>
    <w:rsid w:val="00774E62"/>
    <w:rsid w:val="008137A9"/>
    <w:rsid w:val="008379CC"/>
    <w:rsid w:val="008A7DDA"/>
    <w:rsid w:val="009833B8"/>
    <w:rsid w:val="00B03EBC"/>
    <w:rsid w:val="00B77011"/>
    <w:rsid w:val="00BB506E"/>
    <w:rsid w:val="00C0638E"/>
    <w:rsid w:val="00C34410"/>
    <w:rsid w:val="00C85CEA"/>
    <w:rsid w:val="00CA619C"/>
    <w:rsid w:val="00D1750D"/>
    <w:rsid w:val="00D5427C"/>
    <w:rsid w:val="00D67E58"/>
    <w:rsid w:val="00D95C86"/>
    <w:rsid w:val="00DD19E1"/>
    <w:rsid w:val="00F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02B5"/>
  <w15:chartTrackingRefBased/>
  <w15:docId w15:val="{1AC09101-B1DC-45C3-98C1-CD072374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5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A7DD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5C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C85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docs/resources/categories" TargetMode="External"/><Relationship Id="rId5" Type="http://schemas.openxmlformats.org/officeDocument/2006/relationships/hyperlink" Target="https://developer.foursquare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740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Edlaine Gladys</dc:creator>
  <cp:keywords/>
  <dc:description/>
  <cp:lastModifiedBy>Edlaine Gladys</cp:lastModifiedBy>
  <cp:revision>14</cp:revision>
  <dcterms:created xsi:type="dcterms:W3CDTF">2021-04-18T14:17:00Z</dcterms:created>
  <dcterms:modified xsi:type="dcterms:W3CDTF">2021-04-23T00:57:00Z</dcterms:modified>
</cp:coreProperties>
</file>