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D6B"/>
          <w:sz w:val="40"/>
          <w:szCs w:val="40"/>
        </w:rPr>
        <w:t xml:space="preserve">User Stories — EduBridge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21"/>
          <w:szCs w:val="21"/>
        </w:rPr>
        <w:t xml:space="preserve">An educational bridge for children with special needs — Learning without limits, equal opportunities for all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Format: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"As [role], I want [goal], so that [value]". Stories tagged </w:t>
      </w: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[Implemented]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 are complete and tested; stories tagged </w:t>
      </w:r>
      <w:r>
        <w:rPr>
          <w:rFonts w:ascii="Calibri" w:cs="Calibri" w:eastAsia="Calibri" w:hAnsi="Calibri"/>
          <w:b/>
          <w:bCs/>
          <w:color w:val="EF6C00"/>
          <w:sz w:val="23"/>
          <w:szCs w:val="23"/>
        </w:rPr>
        <w:t xml:space="preserve">[Planned]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 belong to the future roadmap.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Epic 1: Accounts &amp; Authentication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US-01 — Account registration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new user (parent / teacher / specialist),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create an account with my name, email, and password,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access the platform according to my role.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Password must be at least 6 characters, with a matching confirmation.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duplicate email is rejected with a clear message.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Passwords are stored hashed with bcrypt — never in plain 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admin role cannot be selected from the registration form.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US-02 — Login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registered user,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log in with my email and password,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reach my data from the app or the website.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On success I receive a token valid for 7 days, stored locally.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error message is identical whether the email or the password is wrong (security).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same account works on both the mobile app and the website.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US-03 — Logout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signed-in user,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log out with a clear button,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my account stays safe on shared devices.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Epic 2: Parent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US-04 — See only my children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parent,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see only the children linked to my account,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other children's privacy is protected.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list shows only children linked to me in the child-parent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Filtering happens on the server, not in the UI, so it cannot be bypassed.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US-05 — Follow my child's lessons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parent,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browse lessons matched to my child's disability type,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continue the learning at home.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Only lessons matching the child's disability type appear.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Completed lessons are clearly marked.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US-06 — View-only access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parent,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read-only interface without edit buttons,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cannot mark progress by mistake, keeping records accurate for specialists.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"Done" button is hidden in my interface.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Even a direct edit request under my account is rejected by the server with HTTP 403.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US-07 — Track my child's progress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parent,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summary screen of my child's progress (done / in progress / not started / average score),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understand their level at a glance.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Epic 3: Teacher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US-08 — See all children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list of all children with their notes,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follow everyone I teach.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US-09 — Add a lesson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add a lesson with a title, content, and target disability type,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lesson automatically reaches every matching child.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lesson is attributed to me as its creator.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Specialists cannot add lessons — only teachers and admins.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US-10 — Mark a lesson as done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"Done" button on a child's lesson with an optional score,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progress is documented instantly.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Recording works as an upsert: one record per child and lesson.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completion date is stored automatically when a lesson is done.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button switches to "Completed" immediately with an encouraging message.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US-11 — Search lessons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search all lessons by title or content,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find a specific lesson quickly.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Epic 4: Specialist &amp; Admin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US-12 — Specialist follow-up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specialist,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see all children, mark lessons done, and track progress,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evaluate and adjust therapy plans.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US-13 — Admin permissions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an admin,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full permissions over children, lessons, parent links, and progress,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manage the platform and handle any special case.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US-14 — Link a child to a parent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teacher, specialist, or admin,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link a child to their parent's account,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families can follow up from home.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Epic 5: Accessibility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US-15 — Listen to a lesson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child with special needs (or their companion),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"Listen" button that reads the lesson aloud in Arabic at a calm pace,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learn even if reading is hard for me.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Speech is in Arabic, slower than normal to suit children.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clear stop button appears while reading.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Available in both the mobile app and the website.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US-16 — Accessible interface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any user,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large buttons (56 px or taller), clear fonts, good contrast, and proper right-to-left layout,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platform is easy to use for everyone, including users with motor or visual difficulties.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US-17 — Clear screen states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user,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every screen to clearly show its state (loading, connection error with retry, or a friendly empty message),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am never confused by a slow network or missing data.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Epic 6: Access from Anywhere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US-18 — Deployed platform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[Implemented]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user,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reach the platform from a browser or the mobile app over the internet,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use it from home or school without any technical setup.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website runs on a public HTTPS-secured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mobile app talks to the same server and the same data.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Roadmap Stories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US-19 — Lesson media  </w:t>
      </w:r>
      <w:r>
        <w:rPr>
          <w:rFonts w:ascii="Calibri" w:cs="Calibri" w:eastAsia="Calibri" w:hAnsi="Calibri"/>
          <w:b/>
          <w:bCs/>
          <w:color w:val="EF6C00"/>
          <w:sz w:val="20"/>
          <w:szCs w:val="20"/>
        </w:rPr>
        <w:t xml:space="preserve">[Planned]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attach images, video, and audio to a lesson,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content suits visual and auditory learners.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US-20 — Specialist sessions  </w:t>
      </w:r>
      <w:r>
        <w:rPr>
          <w:rFonts w:ascii="Calibri" w:cs="Calibri" w:eastAsia="Calibri" w:hAnsi="Calibri"/>
          <w:b/>
          <w:bCs/>
          <w:color w:val="EF6C00"/>
          <w:sz w:val="20"/>
          <w:szCs w:val="20"/>
        </w:rPr>
        <w:t xml:space="preserve">[Planned]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specialist,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schedule one-on-one sessions with children and track their status,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can organize my therapy plan.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US-21 — Notes  </w:t>
      </w:r>
      <w:r>
        <w:rPr>
          <w:rFonts w:ascii="Calibri" w:cs="Calibri" w:eastAsia="Calibri" w:hAnsi="Calibri"/>
          <w:b/>
          <w:bCs/>
          <w:color w:val="EF6C00"/>
          <w:sz w:val="20"/>
          <w:szCs w:val="20"/>
        </w:rPr>
        <w:t xml:space="preserve">[Planned]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 or specialist,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write notes on a child's profile,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the whole educational team shares the full picture.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US-22 — Notifications  </w:t>
      </w:r>
      <w:r>
        <w:rPr>
          <w:rFonts w:ascii="Calibri" w:cs="Calibri" w:eastAsia="Calibri" w:hAnsi="Calibri"/>
          <w:b/>
          <w:bCs/>
          <w:color w:val="EF6C00"/>
          <w:sz w:val="20"/>
          <w:szCs w:val="20"/>
        </w:rPr>
        <w:t xml:space="preserve">[Planned]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parent,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notification when my child completes a lesson or a session approaches,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I stay informed without constantly opening the platform.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US-23 — Full management screens  </w:t>
      </w:r>
      <w:r>
        <w:rPr>
          <w:rFonts w:ascii="Calibri" w:cs="Calibri" w:eastAsia="Calibri" w:hAnsi="Calibri"/>
          <w:b/>
          <w:bCs/>
          <w:color w:val="EF6C00"/>
          <w:sz w:val="20"/>
          <w:szCs w:val="20"/>
        </w:rPr>
        <w:t xml:space="preserve">[Planned]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As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a teacher or admin,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 want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to add children and lessons directly from the interfaces (the API is ready),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 that </w:t>
      </w:r>
      <w:r>
        <w:rPr>
          <w:rFonts w:ascii="Calibri" w:cs="Calibri" w:eastAsia="Calibri" w:hAnsi="Calibri"/>
          <w:b w:val="false"/>
          <w:bCs w:val="false"/>
          <w:sz w:val="23"/>
          <w:szCs w:val="23"/>
        </w:rPr>
        <w:t xml:space="preserve">no technical tools are ever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2026-07-30T12:46:34.155Z</dcterms:created>
  <dcterms:modified xsi:type="dcterms:W3CDTF">2026-07-30T12:46:34.157Z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