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009489834ffef28b74bc88ccf7b74e022491f6"/>
      <w:r>
        <w:t xml:space="preserve">INFORME QA SEMANA 3 · KUDOS · T3.2 EJEC Días 15-19</w:t>
      </w:r>
      <w:bookmarkEnd w:id="20"/>
    </w:p>
    <w:p>
      <w:pPr>
        <w:pStyle w:val="FirstParagraph"/>
      </w:pPr>
      <w:r>
        <w:rPr>
          <w:b/>
        </w:rPr>
        <w:t xml:space="preserve">Período:</w:t>
      </w:r>
      <w:r>
        <w:t xml:space="preserve"> </w:t>
      </w:r>
      <w:r>
        <w:t xml:space="preserve">29 mayo 2026 (mega-sesión única, autorizada por Eduardo)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t xml:space="preserve">master</w:t>
      </w:r>
      <w:r>
        <w:t xml:space="preserve"> </w:t>
      </w:r>
      <w:r>
        <w:rPr>
          <w:b/>
        </w:rPr>
        <w:t xml:space="preserve">Backend:</w:t>
      </w:r>
      <w:r>
        <w:t xml:space="preserve"> </w:t>
      </w:r>
      <w:r>
        <w:t xml:space="preserve">kudos_engine 2.9.0</w:t>
      </w:r>
      <w:r>
        <w:t xml:space="preserve"> </w:t>
      </w:r>
      <w:r>
        <w:rPr>
          <w:b/>
        </w:rPr>
        <w:t xml:space="preserve">Frontend:</w:t>
      </w:r>
      <w:r>
        <w:t xml:space="preserve"> </w:t>
      </w:r>
      <w:r>
        <w:t xml:space="preserve">experience/ Next.js 15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Resumen ejecutivo</w:t>
      </w:r>
      <w:bookmarkEnd w:id="21"/>
    </w:p>
    <w:p>
      <w:pPr>
        <w:pStyle w:val="FirstParagraph"/>
      </w:pPr>
      <w:r>
        <w:t xml:space="preserve">Semana 3 completa.</w:t>
      </w:r>
      <w:r>
        <w:t xml:space="preserve"> </w:t>
      </w:r>
      <w:r>
        <w:rPr>
          <w:b/>
        </w:rPr>
        <w:t xml:space="preserve">Mi Mundo V2</w:t>
      </w:r>
      <w:r>
        <w:t xml:space="preserve"> </w:t>
      </w:r>
      <w:r>
        <w:t xml:space="preserve">ya no es una lista de favoritos: es un mapa cognitivo (constelación 7 pilares + shifts vividos + lugares clásicos).</w:t>
      </w:r>
      <w:r>
        <w:t xml:space="preserve"> </w:t>
      </w:r>
      <w:r>
        <w:rPr>
          <w:b/>
        </w:rPr>
        <w:t xml:space="preserve">Share V2</w:t>
      </w:r>
      <w:r>
        <w:t xml:space="preserve"> </w:t>
      </w:r>
      <w:r>
        <w:t xml:space="preserve">rompe con la cápsula genérica: el usuario está obligado a escribir una reflexión personal de 50+ caracteres antes de poder compartir, y la tarjeta lleva su nombre como atribución.</w:t>
      </w:r>
      <w:r>
        <w:t xml:space="preserve"> </w:t>
      </w:r>
      <w:r>
        <w:rPr>
          <w:b/>
        </w:rPr>
        <w:t xml:space="preserve">Login polish</w:t>
      </w:r>
      <w:r>
        <w:t xml:space="preserve"> </w:t>
      </w:r>
      <w:r>
        <w:t xml:space="preserve">estabiliza el flujo Google OAuth con migrate-anon automático en background.</w:t>
      </w:r>
      <w:r>
        <w:t xml:space="preserve"> </w:t>
      </w:r>
      <w:r>
        <w:rPr>
          <w:b/>
        </w:rPr>
        <w:t xml:space="preserve">Notificaciones mínimas</w:t>
      </w:r>
      <w:r>
        <w:t xml:space="preserve"> </w:t>
      </w:r>
      <w:r>
        <w:t xml:space="preserve">activas: 1 al día (Core de hoy a las 09:00 local) + 1 a los 7 días tras vivir un shift. SIN gamificación, SIN streaks, SIN engagement bait.</w:t>
      </w:r>
    </w:p>
    <w:p>
      <w:pPr>
        <w:pStyle w:val="BodyText"/>
      </w:pPr>
      <w:r>
        <w:t xml:space="preserve">KPIs verificados verdes: TypeScript compila sin errores propios, Python compila sin sintaxis errors, endpoints registrados en main.py, FULLSCREEN_ROUTES incluye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ía-15-personal-graph-radial-7-pilares"/>
      <w:r>
        <w:t xml:space="preserve">Día 15 · Personal Graph radial 7 pilares</w:t>
      </w:r>
      <w:bookmarkEnd w:id="22"/>
    </w:p>
    <w:p>
      <w:pPr>
        <w:pStyle w:val="FirstParagraph"/>
      </w:pPr>
      <w:r>
        <w:rPr>
          <w:b/>
        </w:rPr>
        <w:t xml:space="preserve">Backend nuevo:</w:t>
      </w:r>
      <w:r>
        <w:t xml:space="preserve"> </w:t>
      </w:r>
      <w:r>
        <w:rPr>
          <w:rStyle w:val="VerbatimChar"/>
        </w:rPr>
        <w:t xml:space="preserve">kudos_engine/apps/personal/router.py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/api/personal/graph</w:t>
      </w:r>
      <w:r>
        <w:t xml:space="preserve"> </w:t>
      </w:r>
      <w:r>
        <w:t xml:space="preserve">devuelve por cada uno de los 7 pilares: count Core completados, última exposición, luminosidad (off/tenue/medio/brillante) calculada según count.</w:t>
      </w:r>
    </w:p>
    <w:p>
      <w:pPr>
        <w:numPr>
          <w:ilvl w:val="0"/>
          <w:numId w:val="1001"/>
        </w:numPr>
        <w:pStyle w:val="Compact"/>
      </w:pPr>
      <w:r>
        <w:t xml:space="preserve">Discovery DNA detection: agrega los 5 criterios (5+ pilares · 2+ Cores · 1+ return_visit · 1+ reflection · 3+ relationship_followed) y los devuelve junto con</w:t>
      </w:r>
      <w:r>
        <w:t xml:space="preserve"> </w:t>
      </w:r>
      <w:r>
        <w:rPr>
          <w:rStyle w:val="VerbatimChar"/>
        </w:rPr>
        <w:t xml:space="preserve">discovery_dna_unlocked: bool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Mensaje contextual (5 variantes según progreso): desde</w:t>
      </w:r>
      <w:r>
        <w:t xml:space="preserve"> </w:t>
      </w:r>
      <w:r>
        <w:t xml:space="preserve">“</w:t>
      </w:r>
      <w:r>
        <w:t xml:space="preserve">Hola. Hoy empieza algo</w:t>
      </w:r>
      <w:r>
        <w:t xml:space="preserve">”</w:t>
      </w:r>
      <w:r>
        <w:t xml:space="preserve"> </w:t>
      </w:r>
      <w:r>
        <w:t xml:space="preserve">hasta</w:t>
      </w:r>
      <w:r>
        <w:t xml:space="preserve"> </w:t>
      </w:r>
      <w:r>
        <w:t xml:space="preserve">“</w:t>
      </w:r>
      <w:r>
        <w:t xml:space="preserve">Has tocado los 7 pilares. Aqui empieza la profundidad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Filtrado por user_id si autenticado, sino por session_id (header X-Session-Id). NO mezcla.</w:t>
      </w:r>
    </w:p>
    <w:p>
      <w:pPr>
        <w:pStyle w:val="FirstParagraph"/>
      </w:pPr>
      <w:r>
        <w:rPr>
          <w:b/>
        </w:rPr>
        <w:t xml:space="preserve">Frontend nuevo:</w:t>
      </w:r>
      <w:r>
        <w:t xml:space="preserve"> </w:t>
      </w:r>
      <w:r>
        <w:rPr>
          <w:rStyle w:val="VerbatimChar"/>
        </w:rPr>
        <w:t xml:space="preserve">experience/components/screens/mi-mundo/v5/PersonalGraph.tsx</w:t>
      </w:r>
    </w:p>
    <w:p>
      <w:pPr>
        <w:numPr>
          <w:ilvl w:val="0"/>
          <w:numId w:val="1002"/>
        </w:numPr>
        <w:pStyle w:val="Compact"/>
      </w:pPr>
      <w:r>
        <w:t xml:space="preserve">SVG heptagonal radial: 7 nodos en círculo + nodo central</w:t>
      </w:r>
      <w:r>
        <w:t xml:space="preserve"> </w:t>
      </w:r>
      <w:r>
        <w:t xml:space="preserve">“</w:t>
      </w:r>
      <w:r>
        <w:t xml:space="preserve">TU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4 estados visuales de luminosidad: off (#3a3550 r=7) · tenue (#5A8BB8 r=9) · medio (#8B6BFF r=11) · brillante (#C9A961 r=14 con glow halo).</w:t>
      </w:r>
    </w:p>
    <w:p>
      <w:pPr>
        <w:numPr>
          <w:ilvl w:val="0"/>
          <w:numId w:val="1002"/>
        </w:numPr>
        <w:pStyle w:val="Compact"/>
      </w:pPr>
      <w:r>
        <w:t xml:space="preserve">Líneas centro→pilar visibles solo si el pilar está activo (dorado tenue) vs casi invisibles si off.</w:t>
      </w:r>
    </w:p>
    <w:p>
      <w:pPr>
        <w:numPr>
          <w:ilvl w:val="0"/>
          <w:numId w:val="1002"/>
        </w:numPr>
        <w:pStyle w:val="Compact"/>
      </w:pPr>
      <w:r>
        <w:t xml:space="preserve">Sección Discovery DNA: caja dorada si desbloqueado, sino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plegable con checkbox de los 5 criterios.</w:t>
      </w:r>
    </w:p>
    <w:p>
      <w:pPr>
        <w:pStyle w:val="FirstParagraph"/>
      </w:pPr>
      <w:r>
        <w:rPr>
          <w:b/>
        </w:rPr>
        <w:t xml:space="preserve">Disciplina:</w:t>
      </w:r>
      <w:r>
        <w:t xml:space="preserve"> </w:t>
      </w:r>
      <w:r>
        <w:t xml:space="preserve">sin números visibles al usuario (la luminosidad ES el dato). Sin</w:t>
      </w:r>
      <w:r>
        <w:t xml:space="preserve"> </w:t>
      </w:r>
      <w:r>
        <w:t xml:space="preserve">“</w:t>
      </w:r>
      <w:r>
        <w:t xml:space="preserve">puntos</w:t>
      </w:r>
      <w:r>
        <w:t xml:space="preserve">”</w:t>
      </w:r>
      <w:r>
        <w:t xml:space="preserve">, sin</w:t>
      </w:r>
      <w:r>
        <w:t xml:space="preserve"> </w:t>
      </w:r>
      <w:r>
        <w:t xml:space="preserve">“</w:t>
      </w:r>
      <w:r>
        <w:t xml:space="preserve">porcentajes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ía-16-shifthistory-mi-mundo-v2-tabs"/>
      <w:r>
        <w:t xml:space="preserve">Día 16 · ShiftHistory + Mi Mundo V2 tabs</w:t>
      </w:r>
      <w:bookmarkEnd w:id="23"/>
    </w:p>
    <w:p>
      <w:pPr>
        <w:pStyle w:val="FirstParagraph"/>
      </w:pPr>
      <w:r>
        <w:rPr>
          <w:b/>
        </w:rPr>
        <w:t xml:space="preserve">Backend extendido:</w:t>
      </w:r>
      <w:r>
        <w:t xml:space="preserve"> </w:t>
      </w:r>
      <w:r>
        <w:rPr>
          <w:rStyle w:val="VerbatimChar"/>
        </w:rPr>
        <w:t xml:space="preserve">/api/personal/shifts</w:t>
      </w:r>
      <w:r>
        <w:t xml:space="preserve"> </w:t>
      </w:r>
      <w:r>
        <w:t xml:space="preserve">añadido en el mismo router.</w:t>
      </w:r>
    </w:p>
    <w:p>
      <w:pPr>
        <w:numPr>
          <w:ilvl w:val="0"/>
          <w:numId w:val="1003"/>
        </w:numPr>
        <w:pStyle w:val="Compact"/>
      </w:pPr>
      <w:r>
        <w:t xml:space="preserve">Agrupa</w:t>
      </w:r>
      <w:r>
        <w:t xml:space="preserve"> </w:t>
      </w:r>
      <w:r>
        <w:rPr>
          <w:rStyle w:val="VerbatimChar"/>
        </w:rPr>
        <w:t xml:space="preserve">shift_acknowledged</w:t>
      </w:r>
      <w:r>
        <w:t xml:space="preserve"> </w:t>
      </w:r>
      <w:r>
        <w:t xml:space="preserve">events por poi_id (Core), recupera el DiscoveryShift completo (BEFORE/DISCOVERY/AFTER/identity_to) por POI.</w:t>
      </w:r>
    </w:p>
    <w:p>
      <w:pPr>
        <w:numPr>
          <w:ilvl w:val="0"/>
          <w:numId w:val="1003"/>
        </w:numPr>
        <w:pStyle w:val="Compact"/>
      </w:pPr>
      <w:r>
        <w:t xml:space="preserve">Devuelve revisit_count + first_lived_at + last_revisited_at.</w:t>
      </w:r>
    </w:p>
    <w:p>
      <w:pPr>
        <w:numPr>
          <w:ilvl w:val="0"/>
          <w:numId w:val="1003"/>
        </w:numPr>
        <w:pStyle w:val="Compact"/>
      </w:pPr>
      <w:r>
        <w:t xml:space="preserve">Ordenado por última revisita descendente.</w:t>
      </w:r>
    </w:p>
    <w:p>
      <w:pPr>
        <w:numPr>
          <w:ilvl w:val="0"/>
          <w:numId w:val="1003"/>
        </w:numPr>
        <w:pStyle w:val="Compact"/>
      </w:pPr>
      <w:r>
        <w:t xml:space="preserve">Mensaje contextual (</w:t>
      </w:r>
      <w:r>
        <w:t xml:space="preserve">“</w:t>
      </w:r>
      <w:r>
        <w:t xml:space="preserve">Tu primer Discovery Shift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X shifts vividos. Cada uno cambio algo en como ves el mundo</w:t>
      </w:r>
      <w:r>
        <w:t xml:space="preserve">”</w:t>
      </w:r>
      <w:r>
        <w:t xml:space="preserve">, etc).</w:t>
      </w:r>
    </w:p>
    <w:p>
      <w:pPr>
        <w:pStyle w:val="FirstParagraph"/>
      </w:pPr>
      <w:r>
        <w:rPr>
          <w:b/>
        </w:rPr>
        <w:t xml:space="preserve">Frontend nuevo:</w:t>
      </w:r>
      <w:r>
        <w:t xml:space="preserve"> </w:t>
      </w:r>
      <w:r>
        <w:rPr>
          <w:rStyle w:val="VerbatimChar"/>
        </w:rPr>
        <w:t xml:space="preserve">experience/components/screens/mi-mundo/v5/ShiftHistory.tsx</w:t>
      </w:r>
    </w:p>
    <w:p>
      <w:pPr>
        <w:numPr>
          <w:ilvl w:val="0"/>
          <w:numId w:val="1004"/>
        </w:numPr>
        <w:pStyle w:val="Compact"/>
      </w:pPr>
      <w:r>
        <w:t xml:space="preserve">Lista de tarjetas con borde-izquierdo colorido por pilar.</w:t>
      </w:r>
    </w:p>
    <w:p>
      <w:pPr>
        <w:numPr>
          <w:ilvl w:val="0"/>
          <w:numId w:val="1004"/>
        </w:numPr>
        <w:pStyle w:val="Compact"/>
      </w:pPr>
      <w:r>
        <w:t xml:space="preserve">Colapsado: muestra solo BEFORE → AFTER (la</w:t>
      </w:r>
      <w:r>
        <w:t xml:space="preserve"> </w:t>
      </w:r>
      <w:r>
        <w:t xml:space="preserve">“</w:t>
      </w:r>
      <w:r>
        <w:t xml:space="preserve">fórmula</w:t>
      </w:r>
      <w:r>
        <w:t xml:space="preserve">”</w:t>
      </w:r>
      <w:r>
        <w:t xml:space="preserve"> </w:t>
      </w:r>
      <w:r>
        <w:t xml:space="preserve">del shift).</w:t>
      </w:r>
    </w:p>
    <w:p>
      <w:pPr>
        <w:numPr>
          <w:ilvl w:val="0"/>
          <w:numId w:val="1004"/>
        </w:numPr>
        <w:pStyle w:val="Compact"/>
      </w:pPr>
      <w:r>
        <w:t xml:space="preserve">Expandido (al tocar): muestra el descubrimiento completo + identity_shift_to + revisit count + link</w:t>
      </w:r>
      <w:r>
        <w:t xml:space="preserve"> </w:t>
      </w:r>
      <w:r>
        <w:t xml:space="preserve">“</w:t>
      </w:r>
      <w:r>
        <w:t xml:space="preserve">Revisitar →</w:t>
      </w:r>
      <w:r>
        <w:t xml:space="preserve">”</w:t>
      </w:r>
      <w:r>
        <w:t xml:space="preserve"> </w:t>
      </w:r>
      <w:r>
        <w:t xml:space="preserve">al /core/[id].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timeAgo()</w:t>
      </w:r>
      <w:r>
        <w:t xml:space="preserve"> </w:t>
      </w:r>
      <w:r>
        <w:t xml:space="preserve">formato relativo en español.</w:t>
      </w:r>
    </w:p>
    <w:p>
      <w:pPr>
        <w:pStyle w:val="FirstParagraph"/>
      </w:pPr>
      <w:r>
        <w:rPr>
          <w:b/>
        </w:rPr>
        <w:t xml:space="preserve">Refactor pantalla principal:</w:t>
      </w:r>
      <w:r>
        <w:t xml:space="preserve"> </w:t>
      </w:r>
      <w:r>
        <w:rPr>
          <w:rStyle w:val="VerbatimChar"/>
        </w:rPr>
        <w:t xml:space="preserve">experience/components/screens/mi-mundo/v5/MiMundoTabs.tsx</w:t>
      </w:r>
    </w:p>
    <w:p>
      <w:pPr>
        <w:numPr>
          <w:ilvl w:val="0"/>
          <w:numId w:val="1005"/>
        </w:numPr>
        <w:pStyle w:val="Compact"/>
      </w:pPr>
      <w:r>
        <w:t xml:space="preserve">3 tabs:</w:t>
      </w:r>
      <w:r>
        <w:t xml:space="preserve"> </w:t>
      </w:r>
      <w:r>
        <w:t xml:space="preserve">“</w:t>
      </w:r>
      <w:r>
        <w:t xml:space="preserve">Mapa cognitivo</w:t>
      </w:r>
      <w:r>
        <w:t xml:space="preserve">”</w:t>
      </w:r>
      <w:r>
        <w:t xml:space="preserve"> </w:t>
      </w:r>
      <w:r>
        <w:t xml:space="preserve">(default) |</w:t>
      </w:r>
      <w:r>
        <w:t xml:space="preserve"> </w:t>
      </w:r>
      <w:r>
        <w:t xml:space="preserve">“</w:t>
      </w:r>
      <w:r>
        <w:t xml:space="preserve">Tus shifts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Tus lugares</w:t>
      </w:r>
      <w:r>
        <w:t xml:space="preserve">”</w:t>
      </w:r>
      <w:r>
        <w:t xml:space="preserve"> </w:t>
      </w:r>
      <w:r>
        <w:t xml:space="preserve">(= MiMundoV5 clásico preservado).</w:t>
      </w:r>
    </w:p>
    <w:p>
      <w:pPr>
        <w:numPr>
          <w:ilvl w:val="0"/>
          <w:numId w:val="1005"/>
        </w:numPr>
        <w:pStyle w:val="Compact"/>
      </w:pPr>
      <w:r>
        <w:t xml:space="preserve">Persistencia en sessionStorage (</w:t>
      </w:r>
      <w:r>
        <w:rPr>
          <w:rStyle w:val="VerbatimChar"/>
        </w:rPr>
        <w:t xml:space="preserve">kudos:miMundoTab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Header serif</w:t>
      </w:r>
      <w:r>
        <w:t xml:space="preserve"> </w:t>
      </w:r>
      <w:r>
        <w:t xml:space="preserve">“</w:t>
      </w:r>
      <w:r>
        <w:t xml:space="preserve">Lo que has tocado.</w:t>
      </w:r>
      <w:r>
        <w:t xml:space="preserve">”</w:t>
      </w:r>
      <w:r>
        <w:t xml:space="preserve"> </w:t>
      </w:r>
      <w:r>
        <w:t xml:space="preserve">+ subtítulo</w:t>
      </w:r>
      <w:r>
        <w:t xml:space="preserve"> </w:t>
      </w:r>
      <w:r>
        <w:t xml:space="preserve">“</w:t>
      </w:r>
      <w:r>
        <w:t xml:space="preserve">Privado por defecto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Subrayado dorado para tab activa.</w:t>
      </w:r>
    </w:p>
    <w:p>
      <w:pPr>
        <w:pStyle w:val="FirstParagraph"/>
      </w:pPr>
      <w:r>
        <w:rPr>
          <w:b/>
        </w:rPr>
        <w:t xml:space="preserve">Cambio de routing:</w:t>
      </w:r>
      <w:r>
        <w:t xml:space="preserve"> </w:t>
      </w:r>
      <w:r>
        <w:rPr>
          <w:rStyle w:val="VerbatimChar"/>
        </w:rPr>
        <w:t xml:space="preserve">experience/app/mi-mundo/page.tsx</w:t>
      </w:r>
      <w:r>
        <w:t xml:space="preserve"> </w:t>
      </w:r>
      <w:r>
        <w:t xml:space="preserve">ahora renderiza</w:t>
      </w:r>
      <w:r>
        <w:t xml:space="preserve"> </w:t>
      </w:r>
      <w:r>
        <w:rPr>
          <w:rStyle w:val="VerbatimChar"/>
        </w:rPr>
        <w:t xml:space="preserve">&lt;MiMundoTabs /&gt;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&lt;MiMundoV5 /&gt;</w:t>
      </w:r>
      <w:r>
        <w:t xml:space="preserve"> </w:t>
      </w:r>
      <w:r>
        <w:t xml:space="preserve">directamente. MiMundoV5 sigue exportado y accesible desde el tab</w:t>
      </w:r>
      <w:r>
        <w:t xml:space="preserve"> </w:t>
      </w:r>
      <w:r>
        <w:t xml:space="preserve">“</w:t>
      </w:r>
      <w:r>
        <w:t xml:space="preserve">Tus lugares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ía-17-share-v2-con-reflexión-personal"/>
      <w:r>
        <w:t xml:space="preserve">Día 17 · Share V2 con reflexión personal</w:t>
      </w:r>
      <w:bookmarkEnd w:id="24"/>
    </w:p>
    <w:p>
      <w:pPr>
        <w:pStyle w:val="FirstParagraph"/>
      </w:pPr>
      <w:r>
        <w:rPr>
          <w:b/>
        </w:rPr>
        <w:t xml:space="preserve">Frontend nuevo:</w:t>
      </w:r>
      <w:r>
        <w:t xml:space="preserve"> </w:t>
      </w:r>
      <w:r>
        <w:rPr>
          <w:rStyle w:val="VerbatimChar"/>
        </w:rPr>
        <w:t xml:space="preserve">experience/components/share/ShareReflectionModalV2.tsx</w:t>
      </w:r>
    </w:p>
    <w:p>
      <w:pPr>
        <w:numPr>
          <w:ilvl w:val="0"/>
          <w:numId w:val="1006"/>
        </w:numPr>
        <w:pStyle w:val="Compact"/>
      </w:pPr>
      <w:r>
        <w:t xml:space="preserve">Listener global:</w:t>
      </w:r>
      <w:r>
        <w:t xml:space="preserve"> </w:t>
      </w:r>
      <w:r>
        <w:rPr>
          <w:rStyle w:val="VerbatimChar"/>
        </w:rPr>
        <w:t xml:space="preserve">window.dispatchEvent(new CustomEvent("kudos:share-reflection-v2:open", { detail: { poiId, poiName, image, userName, capsuleId } }))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Textarea con counter 50/280 chars (rojo→verde al cruzar el mínimo).</w:t>
      </w:r>
    </w:p>
    <w:p>
      <w:pPr>
        <w:numPr>
          <w:ilvl w:val="0"/>
          <w:numId w:val="1006"/>
        </w:numPr>
        <w:pStyle w:val="Compact"/>
      </w:pPr>
      <w:r>
        <w:t xml:space="preserve">Botón</w:t>
      </w:r>
      <w:r>
        <w:t xml:space="preserve"> </w:t>
      </w:r>
      <w:r>
        <w:t xml:space="preserve">“</w:t>
      </w:r>
      <w:r>
        <w:t xml:space="preserve">Generar tarjeta y enlace</w:t>
      </w:r>
      <w:r>
        <w:t xml:space="preserve">”</w:t>
      </w:r>
      <w:r>
        <w:t xml:space="preserve"> </w:t>
      </w:r>
      <w:r>
        <w:t xml:space="preserve">deshabilitado hasta cumplir mínimo.</w:t>
      </w:r>
    </w:p>
    <w:p>
      <w:pPr>
        <w:numPr>
          <w:ilvl w:val="0"/>
          <w:numId w:val="1006"/>
        </w:numPr>
        <w:pStyle w:val="Compact"/>
      </w:pPr>
      <w:r>
        <w:t xml:space="preserve">Al confirmar:</w:t>
      </w:r>
    </w:p>
    <w:p>
      <w:pPr>
        <w:numPr>
          <w:ilvl w:val="1"/>
          <w:numId w:val="1007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/api/telemetry/event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event_type=reflection_submitted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payload.text_length</w:t>
      </w:r>
      <w:r>
        <w:t xml:space="preserve"> </w:t>
      </w:r>
      <w:r>
        <w:t xml:space="preserve">(cuenta para DTI + Discovery DNA).</w:t>
      </w:r>
    </w:p>
    <w:p>
      <w:pPr>
        <w:numPr>
          <w:ilvl w:val="1"/>
          <w:numId w:val="1007"/>
        </w:numPr>
        <w:pStyle w:val="Compact"/>
      </w:pPr>
      <w:r>
        <w:t xml:space="preserve">Construye URL corta</w:t>
      </w:r>
      <w:r>
        <w:t xml:space="preserve"> </w:t>
      </w:r>
      <w:r>
        <w:rPr>
          <w:rStyle w:val="VerbatimChar"/>
        </w:rPr>
        <w:t xml:space="preserve">${origin}/c/${capsuleId}?ref=${userId}</w:t>
      </w:r>
      <w:r>
        <w:t xml:space="preserve"> </w:t>
      </w:r>
      <w:r>
        <w:t xml:space="preserve">con encoding seguro.</w:t>
      </w:r>
    </w:p>
    <w:p>
      <w:pPr>
        <w:numPr>
          <w:ilvl w:val="1"/>
          <w:numId w:val="1007"/>
        </w:numPr>
        <w:pStyle w:val="Compact"/>
      </w:pPr>
      <w:r>
        <w:t xml:space="preserve">POST segundo evento</w:t>
      </w:r>
      <w:r>
        <w:t xml:space="preserve"> </w:t>
      </w:r>
      <w:r>
        <w:rPr>
          <w:rStyle w:val="VerbatimChar"/>
        </w:rPr>
        <w:t xml:space="preserve">share_initiated</w:t>
      </w:r>
      <w:r>
        <w:t xml:space="preserve"> </w:t>
      </w:r>
      <w:r>
        <w:t xml:space="preserve">con payload</w:t>
      </w:r>
      <w:r>
        <w:t xml:space="preserve"> </w:t>
      </w:r>
      <w:r>
        <w:rPr>
          <w:rStyle w:val="VerbatimChar"/>
        </w:rPr>
        <w:t xml:space="preserve">{via: "share_v2_reflection", url}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Vista resultado: tarjeta preview foto+frase+atribución</w:t>
      </w:r>
      <w:r>
        <w:t xml:space="preserve"> </w:t>
      </w:r>
      <w:r>
        <w:t xml:space="preserve">“</w:t>
      </w:r>
      <w:r>
        <w:t xml:space="preserve">— {Nombre}, descubriendo en KUDOS</w:t>
      </w:r>
      <w:r>
        <w:t xml:space="preserve">”</w:t>
      </w:r>
      <w:r>
        <w:t xml:space="preserve"> </w:t>
      </w:r>
      <w:r>
        <w:t xml:space="preserve">+ URL copiable + botón share nativo (</w:t>
      </w:r>
      <w:r>
        <w:rPr>
          <w:rStyle w:val="VerbatimChar"/>
        </w:rPr>
        <w:t xml:space="preserve">navigator.share</w:t>
      </w:r>
      <w:r>
        <w:t xml:space="preserve">) o fallback copy.</w:t>
      </w:r>
    </w:p>
    <w:p>
      <w:pPr>
        <w:numPr>
          <w:ilvl w:val="0"/>
          <w:numId w:val="1006"/>
        </w:numPr>
        <w:pStyle w:val="Compact"/>
      </w:pPr>
      <w:r>
        <w:t xml:space="preserve">Mensaje de disciplina: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KUDOS no comparte tarjetas vacias. La reflexion es lo que da valor.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Backend short URL:</w:t>
      </w:r>
      <w:r>
        <w:t xml:space="preserve"> </w:t>
      </w:r>
      <w:r>
        <w:rPr>
          <w:rStyle w:val="VerbatimChar"/>
        </w:rPr>
        <w:t xml:space="preserve">experience/app/c/[id]/page.tsx</w:t>
      </w:r>
      <w:r>
        <w:t xml:space="preserve"> </w:t>
      </w:r>
      <w:r>
        <w:t xml:space="preserve">evolucionado.</w:t>
      </w:r>
    </w:p>
    <w:p>
      <w:pPr>
        <w:numPr>
          <w:ilvl w:val="0"/>
          <w:numId w:val="1008"/>
        </w:numPr>
        <w:pStyle w:val="Compact"/>
      </w:pPr>
      <w:r>
        <w:t xml:space="preserve">Si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CORE_BY_DAY</w:t>
      </w:r>
      <w:r>
        <w:t xml:space="preserve"> </w:t>
      </w:r>
      <w:r>
        <w:t xml:space="preserve">(7 Cores) → redirect a</w:t>
      </w:r>
      <w:r>
        <w:t xml:space="preserve"> </w:t>
      </w:r>
      <w:r>
        <w:rPr>
          <w:rStyle w:val="VerbatimChar"/>
        </w:rPr>
        <w:t xml:space="preserve">/core/[id]?via=share&amp;ref=...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Si no, intenta</w:t>
      </w:r>
      <w:r>
        <w:t xml:space="preserve"> </w:t>
      </w:r>
      <w:r>
        <w:rPr>
          <w:rStyle w:val="VerbatimChar"/>
        </w:rPr>
        <w:t xml:space="preserve">loadCapsule()</w:t>
      </w:r>
      <w:r>
        <w:t xml:space="preserve"> </w:t>
      </w:r>
      <w:r>
        <w:t xml:space="preserve">→ redirect a</w:t>
      </w:r>
      <w:r>
        <w:t xml:space="preserve"> </w:t>
      </w:r>
      <w:r>
        <w:rPr>
          <w:rStyle w:val="VerbatimChar"/>
        </w:rPr>
        <w:t xml:space="preserve">/poi/[id]?play=1&amp;via=share&amp;ref=...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Si nada existe, mantiene redirect a</w:t>
      </w:r>
      <w:r>
        <w:t xml:space="preserve"> </w:t>
      </w:r>
      <w:r>
        <w:rPr>
          <w:rStyle w:val="VerbatimChar"/>
        </w:rPr>
        <w:t xml:space="preserve">/poi/[id]</w:t>
      </w:r>
      <w:r>
        <w:t xml:space="preserve"> </w:t>
      </w:r>
      <w:r>
        <w:t xml:space="preserve">para que el frontend pueda mostrar 404.</w:t>
      </w:r>
    </w:p>
    <w:p>
      <w:pPr>
        <w:numPr>
          <w:ilvl w:val="0"/>
          <w:numId w:val="1008"/>
        </w:numPr>
        <w:pStyle w:val="Compact"/>
      </w:pPr>
      <w:r>
        <w:t xml:space="preserve">Open Graph dinámico preservado.</w:t>
      </w:r>
    </w:p>
    <w:p>
      <w:pPr>
        <w:pStyle w:val="FirstParagraph"/>
      </w:pPr>
      <w:r>
        <w:rPr>
          <w:b/>
        </w:rPr>
        <w:t xml:space="preserve">Conector en CoreScreen:</w:t>
      </w:r>
      <w:r>
        <w:t xml:space="preserve"> </w:t>
      </w:r>
      <w:r>
        <w:rPr>
          <w:rStyle w:val="VerbatimChar"/>
        </w:rPr>
        <w:t xml:space="preserve">DiscoveryShiftCard</w:t>
      </w:r>
      <w:r>
        <w:t xml:space="preserve"> </w:t>
      </w:r>
      <w:r>
        <w:t xml:space="preserve">ahora muestra un botón dorado</w:t>
      </w:r>
      <w:r>
        <w:t xml:space="preserve"> </w:t>
      </w:r>
      <w:r>
        <w:t xml:space="preserve">“</w:t>
      </w:r>
      <w:r>
        <w:t xml:space="preserve">Compartir con tu reflexion →</w:t>
      </w:r>
      <w:r>
        <w:t xml:space="preserve">”</w:t>
      </w:r>
      <w:r>
        <w:t xml:space="preserve"> </w:t>
      </w:r>
      <w:r>
        <w:t xml:space="preserve">que dispara el modal con los datos correctos (poiId, narrative.title como poiName, userName desde sessionStorage).</w:t>
      </w:r>
    </w:p>
    <w:p>
      <w:pPr>
        <w:pStyle w:val="BodyText"/>
      </w:pPr>
      <w:r>
        <w:rPr>
          <w:b/>
        </w:rPr>
        <w:t xml:space="preserve">Modal montado globalmente:</w:t>
      </w:r>
      <w:r>
        <w:t xml:space="preserve"> </w:t>
      </w:r>
      <w:r>
        <w:rPr>
          <w:rStyle w:val="VerbatimChar"/>
        </w:rPr>
        <w:t xml:space="preserve">&lt;ShareReflectionModalV2 /&gt;</w:t>
      </w:r>
      <w:r>
        <w:t xml:space="preserve"> </w:t>
      </w:r>
      <w:r>
        <w:t xml:space="preserve">añadido en ambos modos de</w:t>
      </w:r>
      <w:r>
        <w:t xml:space="preserve"> </w:t>
      </w:r>
      <w:r>
        <w:rPr>
          <w:rStyle w:val="VerbatimChar"/>
        </w:rPr>
        <w:t xml:space="preserve">AppShellV4</w:t>
      </w:r>
      <w:r>
        <w:t xml:space="preserve"> </w:t>
      </w:r>
      <w:r>
        <w:t xml:space="preserve">(fullscreen + normal).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26fedabb1c841b3865c0c1c2735902d36e5ac47"/>
      <w:r>
        <w:t xml:space="preserve">Día 18 · Login polish + Migrate-anon + Notificaciones mínimas</w:t>
      </w:r>
      <w:bookmarkEnd w:id="25"/>
    </w:p>
    <w:p>
      <w:pPr>
        <w:pStyle w:val="Heading3"/>
      </w:pPr>
      <w:bookmarkStart w:id="26" w:name="login-polish"/>
      <w:r>
        <w:t xml:space="preserve">Login polish</w:t>
      </w:r>
      <w:bookmarkEnd w:id="26"/>
    </w:p>
    <w:p>
      <w:pPr>
        <w:pStyle w:val="FirstParagraph"/>
      </w:pPr>
      <w:r>
        <w:rPr>
          <w:b/>
        </w:rPr>
        <w:t xml:space="preserve">Página nueva:</w:t>
      </w:r>
      <w:r>
        <w:t xml:space="preserve"> </w:t>
      </w:r>
      <w:r>
        <w:rPr>
          <w:rStyle w:val="VerbatimChar"/>
        </w:rPr>
        <w:t xml:space="preserve">experience/app/login/page.tsx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experience/components/auth/LoginScreen.tsx</w:t>
      </w:r>
    </w:p>
    <w:p>
      <w:pPr>
        <w:numPr>
          <w:ilvl w:val="0"/>
          <w:numId w:val="1009"/>
        </w:numPr>
        <w:pStyle w:val="Compact"/>
      </w:pPr>
      <w:r>
        <w:t xml:space="preserve">Layout centrado, fondo radial gradient.</w:t>
      </w:r>
    </w:p>
    <w:p>
      <w:pPr>
        <w:numPr>
          <w:ilvl w:val="0"/>
          <w:numId w:val="1009"/>
        </w:numPr>
        <w:pStyle w:val="Compact"/>
      </w:pPr>
      <w:r>
        <w:t xml:space="preserve">Bloque hero serif: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Conserva tu mapa entre dispositivos.</w:t>
      </w:r>
      <w:r>
        <w:rPr>
          <w:i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Explicación 1-párrafo: KUDOS funciona sin cuenta; login solo desbloquea sync.</w:t>
      </w:r>
    </w:p>
    <w:p>
      <w:pPr>
        <w:numPr>
          <w:ilvl w:val="0"/>
          <w:numId w:val="1009"/>
        </w:numPr>
        <w:pStyle w:val="Compact"/>
      </w:pPr>
      <w:r>
        <w:t xml:space="preserve">Botón Google único + link</w:t>
      </w:r>
      <w:r>
        <w:t xml:space="preserve"> </w:t>
      </w:r>
      <w:r>
        <w:t xml:space="preserve">“</w:t>
      </w:r>
      <w:r>
        <w:t xml:space="preserve">Seguir como invitado</w:t>
      </w:r>
      <w:r>
        <w:t xml:space="preserve">”</w:t>
      </w:r>
      <w:r>
        <w:t xml:space="preserve"> </w:t>
      </w:r>
      <w:r>
        <w:t xml:space="preserve">(fallback respetuoso).</w:t>
      </w:r>
    </w:p>
    <w:p>
      <w:pPr>
        <w:numPr>
          <w:ilvl w:val="0"/>
          <w:numId w:val="1009"/>
        </w:numPr>
        <w:pStyle w:val="Compact"/>
      </w:pPr>
      <w:r>
        <w:t xml:space="preserve">Nota privacidad: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 publicamos en tu nombre. No leemos tu correo.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Botón Google:</w:t>
      </w:r>
      <w:r>
        <w:t xml:space="preserve"> </w:t>
      </w:r>
      <w:r>
        <w:rPr>
          <w:rStyle w:val="VerbatimChar"/>
        </w:rPr>
        <w:t xml:space="preserve">experience/components/auth/LoginGoogleButton.tsx</w:t>
      </w:r>
    </w:p>
    <w:p>
      <w:pPr>
        <w:numPr>
          <w:ilvl w:val="0"/>
          <w:numId w:val="1010"/>
        </w:numPr>
        <w:pStyle w:val="Compact"/>
      </w:pPr>
      <w:r>
        <w:t xml:space="preserve">2 variants (primary/ghost), full-width opcional.</w:t>
      </w:r>
    </w:p>
    <w:p>
      <w:pPr>
        <w:numPr>
          <w:ilvl w:val="0"/>
          <w:numId w:val="1010"/>
        </w:numPr>
        <w:pStyle w:val="Compact"/>
      </w:pPr>
      <w:r>
        <w:t xml:space="preserve">SVG glyph oficial Google.</w:t>
      </w:r>
    </w:p>
    <w:p>
      <w:pPr>
        <w:numPr>
          <w:ilvl w:val="0"/>
          <w:numId w:val="1010"/>
        </w:numPr>
        <w:pStyle w:val="Compact"/>
      </w:pPr>
      <w:r>
        <w:t xml:space="preserve">Estado loading durante signIn.</w:t>
      </w:r>
    </w:p>
    <w:p>
      <w:pPr>
        <w:pStyle w:val="FirstParagraph"/>
      </w:pPr>
      <w:r>
        <w:rPr>
          <w:b/>
        </w:rPr>
        <w:t xml:space="preserve">Auth bootstrap:</w:t>
      </w:r>
      <w:r>
        <w:t xml:space="preserve"> </w:t>
      </w:r>
      <w:r>
        <w:rPr>
          <w:rStyle w:val="VerbatimChar"/>
        </w:rPr>
        <w:t xml:space="preserve">experience/components/auth/AuthBootstrap.tsx</w:t>
      </w:r>
      <w:r>
        <w:t xml:space="preserve"> </w:t>
      </w:r>
      <w:r>
        <w:t xml:space="preserve">+ montado globalmente.</w:t>
      </w:r>
    </w:p>
    <w:p>
      <w:pPr>
        <w:numPr>
          <w:ilvl w:val="0"/>
          <w:numId w:val="1011"/>
        </w:numPr>
        <w:pStyle w:val="Compact"/>
      </w:pPr>
      <w:r>
        <w:t xml:space="preserve">Componente invisible que monta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(cold start refresh + me) +</w:t>
      </w:r>
      <w:r>
        <w:t xml:space="preserve"> </w:t>
      </w:r>
      <w:r>
        <w:rPr>
          <w:rStyle w:val="VerbatimChar"/>
        </w:rPr>
        <w:t xml:space="preserve">useMigrateAnon</w:t>
      </w:r>
      <w:r>
        <w:t xml:space="preserve"> </w:t>
      </w:r>
      <w:r>
        <w:t xml:space="preserve">(trasvase anon→user) sin necesidad de un Provider explícito.</w:t>
      </w:r>
    </w:p>
    <w:p>
      <w:pPr>
        <w:pStyle w:val="Heading3"/>
      </w:pPr>
      <w:bookmarkStart w:id="27" w:name="migrate-anon"/>
      <w:r>
        <w:t xml:space="preserve">Migrate-anon</w:t>
      </w:r>
      <w:bookmarkEnd w:id="27"/>
    </w:p>
    <w:p>
      <w:pPr>
        <w:pStyle w:val="FirstParagraph"/>
      </w:pPr>
      <w:r>
        <w:rPr>
          <w:b/>
        </w:rPr>
        <w:t xml:space="preserve">Hook nuevo:</w:t>
      </w:r>
      <w:r>
        <w:t xml:space="preserve"> </w:t>
      </w:r>
      <w:r>
        <w:rPr>
          <w:rStyle w:val="VerbatimChar"/>
        </w:rPr>
        <w:t xml:space="preserve">experience/components/auth/useMigrateAnon.ts</w:t>
      </w:r>
    </w:p>
    <w:p>
      <w:pPr>
        <w:numPr>
          <w:ilvl w:val="0"/>
          <w:numId w:val="1012"/>
        </w:numPr>
        <w:pStyle w:val="Compact"/>
      </w:pPr>
      <w:r>
        <w:t xml:space="preserve">Al detectar</w:t>
      </w:r>
      <w:r>
        <w:t xml:space="preserve"> </w:t>
      </w:r>
      <w:r>
        <w:rPr>
          <w:rStyle w:val="VerbatimChar"/>
        </w:rPr>
        <w:t xml:space="preserve">user + accessToken + sessionId</w:t>
      </w:r>
      <w:r>
        <w:t xml:space="preserve">, hace POST</w:t>
      </w:r>
      <w:r>
        <w:t xml:space="preserve"> </w:t>
      </w:r>
      <w:r>
        <w:rPr>
          <w:rStyle w:val="VerbatimChar"/>
        </w:rPr>
        <w:t xml:space="preserve">/api/auth/migrate-anon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{session_id}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Idempotente (flag</w:t>
      </w:r>
      <w:r>
        <w:t xml:space="preserve"> </w:t>
      </w:r>
      <w:r>
        <w:rPr>
          <w:rStyle w:val="VerbatimChar"/>
        </w:rPr>
        <w:t xml:space="preserve">kudos:migrated:{userId}</w:t>
      </w:r>
      <w:r>
        <w:t xml:space="preserve"> </w:t>
      </w:r>
      <w:r>
        <w:t xml:space="preserve">en sessionStorage).</w:t>
      </w:r>
    </w:p>
    <w:p>
      <w:pPr>
        <w:numPr>
          <w:ilvl w:val="0"/>
          <w:numId w:val="1012"/>
        </w:numPr>
        <w:pStyle w:val="Compact"/>
      </w:pPr>
      <w:r>
        <w:t xml:space="preserve">Si falla, deshace el flag para reintentar.</w:t>
      </w:r>
    </w:p>
    <w:p>
      <w:pPr>
        <w:numPr>
          <w:ilvl w:val="0"/>
          <w:numId w:val="1012"/>
        </w:numPr>
        <w:pStyle w:val="Compact"/>
      </w:pPr>
      <w:r>
        <w:t xml:space="preserve">Persiste</w:t>
      </w:r>
      <w:r>
        <w:t xml:space="preserve"> </w:t>
      </w:r>
      <w:r>
        <w:rPr>
          <w:rStyle w:val="VerbatimChar"/>
        </w:rPr>
        <w:t xml:space="preserve">kudos:userName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kudos:userId</w:t>
      </w:r>
      <w:r>
        <w:t xml:space="preserve"> </w:t>
      </w:r>
      <w:r>
        <w:t xml:space="preserve">(usados por Share V2).</w:t>
      </w:r>
    </w:p>
    <w:p>
      <w:pPr>
        <w:pStyle w:val="FirstParagraph"/>
      </w:pPr>
      <w:r>
        <w:rPr>
          <w:b/>
        </w:rPr>
        <w:t xml:space="preserve">FULLSCREEN_ROUTES extendido: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añadido.</w:t>
      </w:r>
    </w:p>
    <w:p>
      <w:pPr>
        <w:pStyle w:val="Heading3"/>
      </w:pPr>
      <w:bookmarkStart w:id="28" w:name="notificaciones-mínimas"/>
      <w:r>
        <w:t xml:space="preserve">Notificaciones mínimas</w:t>
      </w:r>
      <w:bookmarkEnd w:id="28"/>
    </w:p>
    <w:p>
      <w:pPr>
        <w:pStyle w:val="FirstParagraph"/>
      </w:pPr>
      <w:r>
        <w:rPr>
          <w:b/>
        </w:rPr>
        <w:t xml:space="preserve">Servicio nuevo:</w:t>
      </w:r>
      <w:r>
        <w:t xml:space="preserve"> </w:t>
      </w:r>
      <w:r>
        <w:rPr>
          <w:rStyle w:val="VerbatimChar"/>
        </w:rPr>
        <w:t xml:space="preserve">experience/components/notifications/NotificationService.tsx</w:t>
      </w:r>
    </w:p>
    <w:p>
      <w:pPr>
        <w:numPr>
          <w:ilvl w:val="0"/>
          <w:numId w:val="1013"/>
        </w:numPr>
        <w:pStyle w:val="Compact"/>
      </w:pPr>
      <w:r>
        <w:t xml:space="preserve">2 notifs únicas (alineadas con disciplina anti-engagement):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CORE DEL DIA</w:t>
      </w:r>
      <w:r>
        <w:t xml:space="preserve"> </w:t>
      </w:r>
      <w:r>
        <w:t xml:space="preserve">· 09:00 local, 1 vez al día como máximo, key</w:t>
      </w:r>
      <w:r>
        <w:t xml:space="preserve"> </w:t>
      </w:r>
      <w:r>
        <w:rPr>
          <w:rStyle w:val="VerbatimChar"/>
        </w:rPr>
        <w:t xml:space="preserve">kudos:notifs:lastDailyShown</w:t>
      </w:r>
      <w:r>
        <w:t xml:space="preserve"> </w:t>
      </w:r>
      <w:r>
        <w:t xml:space="preserve">por día.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SHIFT REVISIT</w:t>
      </w:r>
      <w:r>
        <w:t xml:space="preserve"> </w:t>
      </w:r>
      <w:r>
        <w:t xml:space="preserve">· T+7d tras completar Core, key</w:t>
      </w:r>
      <w:r>
        <w:t xml:space="preserve"> </w:t>
      </w:r>
      <w:r>
        <w:rPr>
          <w:rStyle w:val="VerbatimChar"/>
        </w:rPr>
        <w:t xml:space="preserve">kudos:notifs:revisit:{poiId}</w:t>
      </w:r>
      <w:r>
        <w:t xml:space="preserve"> </w:t>
      </w:r>
      <w:r>
        <w:t xml:space="preserve">persistido.</w:t>
      </w:r>
    </w:p>
    <w:p>
      <w:pPr>
        <w:numPr>
          <w:ilvl w:val="0"/>
          <w:numId w:val="1013"/>
        </w:numPr>
        <w:pStyle w:val="Compact"/>
      </w:pPr>
      <w:r>
        <w:t xml:space="preserve">API pública:</w:t>
      </w:r>
      <w:r>
        <w:t xml:space="preserve"> </w:t>
      </w:r>
      <w:r>
        <w:rPr>
          <w:rStyle w:val="VerbatimChar"/>
        </w:rPr>
        <w:t xml:space="preserve">getNotifStatus()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requestNotifPermission()</w:t>
      </w:r>
      <w:r>
        <w:t xml:space="preserve"> </w:t>
      </w:r>
      <w:r>
        <w:t xml:space="preserve">(lazy, NO al cargar),</w:t>
      </w:r>
      <w:r>
        <w:t xml:space="preserve"> </w:t>
      </w:r>
      <w:r>
        <w:rPr>
          <w:rStyle w:val="VerbatimChar"/>
        </w:rPr>
        <w:t xml:space="preserve">disableNotifs()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scheduleShiftRevisit(poiId, title)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Bootstrap</w:t>
      </w:r>
      <w:r>
        <w:t xml:space="preserve"> </w:t>
      </w:r>
      <w:r>
        <w:rPr>
          <w:rStyle w:val="VerbatimChar"/>
        </w:rPr>
        <w:t xml:space="preserve">&lt;NotificationServiceBootstrap /&gt;</w:t>
      </w:r>
      <w:r>
        <w:t xml:space="preserve"> </w:t>
      </w:r>
      <w:r>
        <w:t xml:space="preserve">montado en AppShell: reprograma daily + revisits pendientes en cada cold start.</w:t>
      </w:r>
    </w:p>
    <w:p>
      <w:pPr>
        <w:pStyle w:val="FirstParagraph"/>
      </w:pPr>
      <w:r>
        <w:rPr>
          <w:b/>
        </w:rPr>
        <w:t xml:space="preserve">Hook al completar Core:</w:t>
      </w:r>
      <w:r>
        <w:t xml:space="preserve"> </w:t>
      </w:r>
      <w:r>
        <w:rPr>
          <w:rStyle w:val="VerbatimChar"/>
        </w:rPr>
        <w:t xml:space="preserve">scheduleShiftRevisit</w:t>
      </w:r>
      <w:r>
        <w:t xml:space="preserve"> </w:t>
      </w:r>
      <w:r>
        <w:t xml:space="preserve">llamado en</w:t>
      </w:r>
      <w:r>
        <w:t xml:space="preserve"> </w:t>
      </w:r>
      <w:r>
        <w:rPr>
          <w:rStyle w:val="VerbatimChar"/>
        </w:rPr>
        <w:t xml:space="preserve">CoreScreen.onYes()</w:t>
      </w:r>
      <w:r>
        <w:t xml:space="preserve"> </w:t>
      </w:r>
      <w:r>
        <w:t xml:space="preserve">justo después del POST a</w:t>
      </w:r>
      <w:r>
        <w:t xml:space="preserve"> </w:t>
      </w:r>
      <w:r>
        <w:rPr>
          <w:rStyle w:val="VerbatimChar"/>
        </w:rPr>
        <w:t xml:space="preserve">/api/core/{id}/complete</w:t>
      </w:r>
      <w:r>
        <w:t xml:space="preserve">.</w:t>
      </w:r>
    </w:p>
    <w:p>
      <w:pPr>
        <w:pStyle w:val="BodyText"/>
      </w:pPr>
      <w:r>
        <w:rPr>
          <w:b/>
        </w:rPr>
        <w:t xml:space="preserve">Opt-in card:</w:t>
      </w:r>
      <w:r>
        <w:t xml:space="preserve"> </w:t>
      </w:r>
      <w:r>
        <w:rPr>
          <w:rStyle w:val="VerbatimChar"/>
        </w:rPr>
        <w:t xml:space="preserve">experience/components/notifications/NotifOptInCard.tsx</w:t>
      </w:r>
      <w:r>
        <w:t xml:space="preserve"> </w:t>
      </w:r>
      <w:r>
        <w:t xml:space="preserve">— tarjeta sutil con toggle Activar/Activadas/Bloqueadas. Diseñada para colocarse en /perfil (NO promocionada en home).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ía-19-qa-estructural"/>
      <w:r>
        <w:t xml:space="preserve">Día 19 · QA estructural</w:t>
      </w:r>
      <w:bookmarkEnd w:id="29"/>
    </w:p>
    <w:p>
      <w:pPr>
        <w:pStyle w:val="Heading3"/>
      </w:pPr>
      <w:bookmarkStart w:id="30" w:name="typescript"/>
      <w:r>
        <w:t xml:space="preserve">TypeScript</w:t>
      </w:r>
      <w:bookmarkEnd w:id="30"/>
    </w:p>
    <w:p>
      <w:pPr>
        <w:pStyle w:val="SourceCode"/>
      </w:pPr>
      <w:r>
        <w:rPr>
          <w:rStyle w:val="VerbatimChar"/>
        </w:rPr>
        <w:t xml:space="preserve">$ cd experience &amp;&amp; npx tsc --noEmit --skipLibCheck</w:t>
      </w:r>
      <w:r>
        <w:br/>
      </w:r>
      <w:r>
        <w:rPr>
          <w:rStyle w:val="VerbatimChar"/>
        </w:rPr>
        <w:t xml:space="preserve">(errores residuales solo en auth.ts → next-auth no instalado, preexistente T1.3.E)</w:t>
      </w:r>
    </w:p>
    <w:p>
      <w:pPr>
        <w:pStyle w:val="FirstParagraph"/>
      </w:pPr>
      <w:r>
        <w:t xml:space="preserve">Todos los errores propios resueltos. Truncamientos detectados y corregidos vía Python atomic write (</w:t>
      </w:r>
      <w:r>
        <w:rPr>
          <w:rStyle w:val="VerbatimChar"/>
        </w:rPr>
        <w:t xml:space="preserve">tempfile.mkstemp + os.fdopen + os.replace</w:t>
      </w:r>
      <w:r>
        <w:t xml:space="preserve">) 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app/c/[id]/page.tsx</w:t>
      </w:r>
      <w:r>
        <w:t xml:space="preserve"> </w:t>
      </w:r>
      <w:r>
        <w:t xml:space="preserve">(3229 → 3515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app/mi-mundo/page.tsx</w:t>
      </w:r>
      <w:r>
        <w:t xml:space="preserve"> </w:t>
      </w:r>
      <w:r>
        <w:t xml:space="preserve">(460 → 573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components/shell-v4/AppShellV4.tsx</w:t>
      </w:r>
      <w:r>
        <w:t xml:space="preserve"> </w:t>
      </w:r>
      <w:r>
        <w:t xml:space="preserve">(2339 → 2379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components/screens/core/CoreScreen.tsx</w:t>
      </w:r>
      <w:r>
        <w:t xml:space="preserve"> </w:t>
      </w:r>
      <w:r>
        <w:t xml:space="preserve">(17034 → 18338 bytes; recuperados estilos RATE_TXT/RATE_BACK/LOADING/ERROR_BOX/SHARE_REFLECTION_BTN/CLOSE_BTN)</w:t>
      </w:r>
    </w:p>
    <w:p>
      <w:pPr>
        <w:pStyle w:val="Heading3"/>
      </w:pPr>
      <w:bookmarkStart w:id="31" w:name="python"/>
      <w:r>
        <w:t xml:space="preserve">Python</w:t>
      </w:r>
      <w:bookmarkEnd w:id="31"/>
    </w:p>
    <w:p>
      <w:pPr>
        <w:pStyle w:val="SourceCode"/>
      </w:pPr>
      <w:r>
        <w:rPr>
          <w:rStyle w:val="VerbatimChar"/>
        </w:rPr>
        <w:t xml:space="preserve">$ python3 -m py_compile kudos_engine/apps/personal/router.py</w:t>
      </w:r>
      <w:r>
        <w:br/>
      </w:r>
      <w:r>
        <w:rPr>
          <w:rStyle w:val="VerbatimChar"/>
        </w:rPr>
        <w:t xml:space="preserve">  → OK</w:t>
      </w:r>
      <w:r>
        <w:br/>
      </w:r>
      <w:r>
        <w:rPr>
          <w:rStyle w:val="VerbatimChar"/>
        </w:rPr>
        <w:t xml:space="preserve">$ python3 -m py_compile kudos_engine/apps/main.py</w:t>
      </w:r>
      <w:r>
        <w:br/>
      </w:r>
      <w:r>
        <w:rPr>
          <w:rStyle w:val="VerbatimChar"/>
        </w:rPr>
        <w:t xml:space="preserve">  → OK</w:t>
      </w:r>
    </w:p>
    <w:p>
      <w:pPr>
        <w:pStyle w:val="FirstParagraph"/>
      </w:pPr>
      <w:r>
        <w:t xml:space="preserve">Truncamientos en backend también corregidos: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kudos_engine/apps/personal/router.py</w:t>
      </w:r>
      <w:r>
        <w:t xml:space="preserve"> </w:t>
      </w:r>
      <w:r>
        <w:t xml:space="preserve">(6051 → 8112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kudos_engine/apps/main.py</w:t>
      </w:r>
      <w:r>
        <w:t xml:space="preserve"> </w:t>
      </w:r>
      <w:r>
        <w:t xml:space="preserve">(5429 → 5789 bytes; añadido</w:t>
      </w:r>
      <w:r>
        <w:t xml:space="preserve"> </w:t>
      </w:r>
      <w:r>
        <w:rPr>
          <w:rStyle w:val="VerbatimChar"/>
        </w:rPr>
        <w:t xml:space="preserve">personal_graph</w:t>
      </w:r>
      <w:r>
        <w:t xml:space="preserve"> </w:t>
      </w:r>
      <w:r>
        <w:t xml:space="preserve">a modules_loaded,</w:t>
      </w:r>
      <w:r>
        <w:t xml:space="preserve"> </w:t>
      </w:r>
      <w:r>
        <w:rPr>
          <w:rStyle w:val="VerbatimChar"/>
        </w:rPr>
        <w:t xml:space="preserve">discovery_dna</w:t>
      </w:r>
      <w:r>
        <w:t xml:space="preserve"> </w:t>
      </w:r>
      <w:r>
        <w:t xml:space="preserve">array a root response, version 2.8.0 → 2.9.0)</w:t>
      </w:r>
    </w:p>
    <w:p>
      <w:pPr>
        <w:pStyle w:val="Heading3"/>
      </w:pPr>
      <w:bookmarkStart w:id="32" w:name="X940c0e6250a5f0133d8b0d347f19e43e115a4a2"/>
      <w:r>
        <w:t xml:space="preserve">Endpoints registrados en</w:t>
      </w:r>
      <w:r>
        <w:t xml:space="preserve"> </w:t>
      </w:r>
      <w:r>
        <w:rPr>
          <w:rStyle w:val="VerbatimChar"/>
        </w:rPr>
        <w:t xml:space="preserve">kudos_engine/apps/main.py</w:t>
      </w:r>
      <w:bookmarkEnd w:id="32"/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KUDOS_USE_POSTGRES=1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Prefijo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save_pg</w:t>
            </w:r>
          </w:p>
        </w:tc>
        <w:tc>
          <w:p>
            <w:pPr>
              <w:pStyle w:val="Compact"/>
              <w:jc w:val="left"/>
            </w:pPr>
            <w:r>
              <w:t xml:space="preserve">/api/save</w:t>
            </w:r>
          </w:p>
        </w:tc>
        <w:tc>
          <w:p>
            <w:pPr>
              <w:pStyle w:val="Compact"/>
              <w:jc w:val="left"/>
            </w:pPr>
            <w:r>
              <w:t xml:space="preserve">CRUD My World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telemetry_pg</w:t>
            </w:r>
          </w:p>
        </w:tc>
        <w:tc>
          <w:p>
            <w:pPr>
              <w:pStyle w:val="Compact"/>
              <w:jc w:val="left"/>
            </w:pPr>
            <w:r>
              <w:t xml:space="preserve">/api/telemetry</w:t>
            </w:r>
          </w:p>
        </w:tc>
        <w:tc>
          <w:p>
            <w:pPr>
              <w:pStyle w:val="Compact"/>
              <w:jc w:val="left"/>
            </w:pPr>
            <w:r>
              <w:t xml:space="preserve">event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signals_pg</w:t>
            </w:r>
          </w:p>
        </w:tc>
        <w:tc>
          <w:p>
            <w:pPr>
              <w:pStyle w:val="Compact"/>
              <w:jc w:val="left"/>
            </w:pPr>
            <w:r>
              <w:t xml:space="preserve">/api/signals</w:t>
            </w:r>
          </w:p>
        </w:tc>
        <w:tc>
          <w:p>
            <w:pPr>
              <w:pStyle w:val="Compact"/>
              <w:jc w:val="left"/>
            </w:pPr>
            <w:r>
              <w:t xml:space="preserve">WHY signals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db_admin</w:t>
            </w:r>
          </w:p>
        </w:tc>
        <w:tc>
          <w:p>
            <w:pPr>
              <w:pStyle w:val="Compact"/>
              <w:jc w:val="left"/>
            </w:pPr>
            <w:r>
              <w:t xml:space="preserve">/api/db-admin</w:t>
            </w:r>
          </w:p>
        </w:tc>
        <w:tc>
          <w:p>
            <w:pPr>
              <w:pStyle w:val="Compact"/>
              <w:jc w:val="left"/>
            </w:pPr>
            <w:r>
              <w:t xml:space="preserve">mantenimiento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/api/auth</w:t>
            </w:r>
          </w:p>
        </w:tc>
        <w:tc>
          <w:p>
            <w:pPr>
              <w:pStyle w:val="Compact"/>
              <w:jc w:val="left"/>
            </w:pPr>
            <w:r>
              <w:t xml:space="preserve">OAuth + 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/api/auth/migrate-anon</w:t>
            </w:r>
          </w:p>
        </w:tc>
        <w:tc>
          <w:p>
            <w:pPr>
              <w:pStyle w:val="Compact"/>
              <w:jc w:val="left"/>
            </w:pPr>
            <w:r>
              <w:t xml:space="preserve">trasvase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core_engine</w:t>
            </w:r>
          </w:p>
        </w:tc>
        <w:tc>
          <w:p>
            <w:pPr>
              <w:pStyle w:val="Compact"/>
              <w:jc w:val="left"/>
            </w:pPr>
            <w:r>
              <w:t xml:space="preserve">/api/core</w:t>
            </w:r>
          </w:p>
        </w:tc>
        <w:tc>
          <w:p>
            <w:pPr>
              <w:pStyle w:val="Compact"/>
              <w:jc w:val="left"/>
            </w:pPr>
            <w:r>
              <w:t xml:space="preserve">Humanity Core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admin_metrics</w:t>
            </w:r>
          </w:p>
        </w:tc>
        <w:tc>
          <w:p>
            <w:pPr>
              <w:pStyle w:val="Compact"/>
              <w:jc w:val="left"/>
            </w:pPr>
            <w:r>
              <w:t xml:space="preserve">/api/admin</w:t>
            </w:r>
          </w:p>
        </w:tc>
        <w:tc>
          <w:p>
            <w:pPr>
              <w:pStyle w:val="Compact"/>
              <w:jc w:val="left"/>
            </w:pPr>
            <w:r>
              <w:t xml:space="preserve">5 KPIs MVP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/api/personal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Graph + Shifts (NUEVO Semana 3)</w:t>
            </w:r>
          </w:p>
        </w:tc>
      </w:tr>
    </w:tbl>
    <w:p>
      <w:pPr>
        <w:pStyle w:val="Heading3"/>
      </w:pPr>
      <w:bookmarkStart w:id="33" w:name="modals-globales"/>
      <w:r>
        <w:t xml:space="preserve">Modals globales</w:t>
      </w:r>
      <w:bookmarkEnd w:id="33"/>
    </w:p>
    <w:p>
      <w:pPr>
        <w:pStyle w:val="FirstParagraph"/>
      </w:pPr>
      <w:r>
        <w:rPr>
          <w:rStyle w:val="VerbatimChar"/>
        </w:rPr>
        <w:t xml:space="preserve">AppShellV4</w:t>
      </w:r>
      <w:r>
        <w:t xml:space="preserve"> </w:t>
      </w:r>
      <w:r>
        <w:t xml:space="preserve">ahora monta:</w:t>
      </w:r>
      <w:r>
        <w:t xml:space="preserve"> </w:t>
      </w:r>
      <w:r>
        <w:t xml:space="preserve">- ShareCapsuleModalV5 (legacy)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ShareReflectionModalV2 (NUEVO)</w:t>
      </w:r>
      <w:r>
        <w:t xml:space="preserve"> </w:t>
      </w:r>
      <w:r>
        <w:t xml:space="preserve">- MeritToast</w:t>
      </w:r>
      <w:r>
        <w:t xml:space="preserve"> </w:t>
      </w:r>
      <w:r>
        <w:t xml:space="preserve">- FirstTimeOnboarding (solo fullscreen)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NotificationServiceBootstrap (NUEVO)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AuthBootstrap (NUEVO)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rtefactos-creados-modificados"/>
      <w:r>
        <w:t xml:space="preserve">Artefactos creados / modificados</w:t>
      </w:r>
      <w:bookmarkEnd w:id="34"/>
    </w:p>
    <w:p>
      <w:pPr>
        <w:pStyle w:val="Heading3"/>
      </w:pPr>
      <w:bookmarkStart w:id="35" w:name="backend-3-archivos"/>
      <w:r>
        <w:t xml:space="preserve">Backend (3 archivos)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Bytes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kudos_engine/apps/personal/__init__.py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p>
            <w:pPr>
              <w:pStyle w:val="Compact"/>
              <w:jc w:val="left"/>
            </w:pPr>
            <w:r>
              <w:t xml:space="preserve">184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kudos_engine/apps/personal/router.py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p>
            <w:pPr>
              <w:pStyle w:val="Compact"/>
              <w:jc w:val="left"/>
            </w:pPr>
            <w:r>
              <w:t xml:space="preserve">8112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kudos_engine/apps/main.py</w:t>
            </w:r>
          </w:p>
        </w:tc>
        <w:tc>
          <w:p>
            <w:pPr>
              <w:pStyle w:val="Compact"/>
              <w:jc w:val="left"/>
            </w:pPr>
            <w:r>
              <w:t xml:space="preserve">modif</w:t>
            </w:r>
          </w:p>
        </w:tc>
        <w:tc>
          <w:p>
            <w:pPr>
              <w:pStyle w:val="Compact"/>
              <w:jc w:val="left"/>
            </w:pPr>
            <w:r>
              <w:t xml:space="preserve">5789</w:t>
            </w:r>
          </w:p>
        </w:tc>
      </w:tr>
    </w:tbl>
    <w:p>
      <w:pPr>
        <w:pStyle w:val="Heading3"/>
      </w:pPr>
      <w:bookmarkStart w:id="36" w:name="frontend-9-archivos-nuevos-3-modif"/>
      <w:r>
        <w:t xml:space="preserve">Frontend (9 archivos nuevos + 3 modif)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experience/components/screens/mi-mundo/v5/PersonalGraph.tsx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experience/components/screens/mi-mundo/v5/ShiftHistory.tsx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experience/components/screens/mi-mundo/v5/MiMundoTabs.tsx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experience/components/share/ShareReflectionModalV2.tsx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experience/components/auth/LoginGoogleButton.tsx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experience/components/auth/LoginScreen.tsx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experience/components/auth/useMigrateAnon.ts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experience/components/auth/AuthBootstrap.tsx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experience/components/notifications/NotificationService.tsx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experience/components/notifications/NotifOptInCard.tsx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experience/app/login/page.tsx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experience/app/mi-mundo/page.tsx</w:t>
            </w:r>
          </w:p>
        </w:tc>
        <w:tc>
          <w:p>
            <w:pPr>
              <w:pStyle w:val="Compact"/>
              <w:jc w:val="left"/>
            </w:pPr>
            <w:r>
              <w:t xml:space="preserve">modif (→ MiMundoTabs)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experience/app/c/[id]/page.tsx</w:t>
            </w:r>
          </w:p>
        </w:tc>
        <w:tc>
          <w:p>
            <w:pPr>
              <w:pStyle w:val="Compact"/>
              <w:jc w:val="left"/>
            </w:pPr>
            <w:r>
              <w:t xml:space="preserve">modif (+CORE_BY_DAY + ref)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experience/components/shell-v4/AppShellV4.tsx</w:t>
            </w:r>
          </w:p>
        </w:tc>
        <w:tc>
          <w:p>
            <w:pPr>
              <w:pStyle w:val="Compact"/>
              <w:jc w:val="left"/>
            </w:pPr>
            <w:r>
              <w:t xml:space="preserve">modif (+modals globales)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experience/components/screens/core/CoreScreen.tsx</w:t>
            </w:r>
          </w:p>
        </w:tc>
        <w:tc>
          <w:p>
            <w:pPr>
              <w:pStyle w:val="Compact"/>
              <w:jc w:val="left"/>
            </w:pPr>
            <w:r>
              <w:t xml:space="preserve">modif (+share btn + revisit)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isciplina-respetada"/>
      <w:r>
        <w:t xml:space="preserve">Disciplina respetada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NO gamificación. NO XP. NO badges. NO rachas. NO leaderboards.</w:t>
      </w:r>
    </w:p>
    <w:p>
      <w:pPr>
        <w:numPr>
          <w:ilvl w:val="0"/>
          <w:numId w:val="1015"/>
        </w:numPr>
        <w:pStyle w:val="Compact"/>
      </w:pPr>
      <w:r>
        <w:t xml:space="preserve">NO números visibles en el Personal Graph (la luminosidad ES el dato).</w:t>
      </w:r>
    </w:p>
    <w:p>
      <w:pPr>
        <w:numPr>
          <w:ilvl w:val="0"/>
          <w:numId w:val="1015"/>
        </w:numPr>
        <w:pStyle w:val="Compact"/>
      </w:pPr>
      <w:r>
        <w:t xml:space="preserve">NO compartir vacío. La reflexión personal es obligatoria.</w:t>
      </w:r>
    </w:p>
    <w:p>
      <w:pPr>
        <w:numPr>
          <w:ilvl w:val="0"/>
          <w:numId w:val="1015"/>
        </w:numPr>
        <w:pStyle w:val="Compact"/>
      </w:pPr>
      <w:r>
        <w:t xml:space="preserve">NO notificaciones agresivas. Máximo 1 al día.</w:t>
      </w:r>
    </w:p>
    <w:p>
      <w:pPr>
        <w:numPr>
          <w:ilvl w:val="0"/>
          <w:numId w:val="1015"/>
        </w:numPr>
        <w:pStyle w:val="Compact"/>
      </w:pPr>
      <w:r>
        <w:t xml:space="preserve">NO promoción de notifs en home. Opt-in vive en /perfil, discreto.</w:t>
      </w:r>
    </w:p>
    <w:p>
      <w:pPr>
        <w:numPr>
          <w:ilvl w:val="0"/>
          <w:numId w:val="1015"/>
        </w:numPr>
        <w:pStyle w:val="Compact"/>
      </w:pPr>
      <w:r>
        <w:t xml:space="preserve">NO autoplay invasivo. Notificaciones requieren acción del usuario.</w:t>
      </w:r>
    </w:p>
    <w:p>
      <w:pPr>
        <w:numPr>
          <w:ilvl w:val="0"/>
          <w:numId w:val="1015"/>
        </w:numPr>
        <w:pStyle w:val="Compact"/>
      </w:pPr>
      <w:r>
        <w:t xml:space="preserve">16 funcionalidades CONGELADAS siguen congeladas (IA generativa, video pipeline, AR/VR, blockchain, social complejo, monetización, apps nativas, multi-idioma, API pública, etc).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róximo-semana-4-días-22-26"/>
      <w:r>
        <w:t xml:space="preserve">Próximo: Semana 4 (Días 22-26)</w:t>
      </w:r>
      <w:bookmarkEnd w:id="38"/>
    </w:p>
    <w:p>
      <w:pPr>
        <w:pStyle w:val="FirstParagraph"/>
      </w:pPr>
      <w:r>
        <w:t xml:space="preserve">Tentativa según plan 28 días T3.2:</w:t>
      </w:r>
      <w:r>
        <w:t xml:space="preserve"> </w:t>
      </w:r>
      <w:r>
        <w:t xml:space="preserve">- Día 22: Notifications Service Worker (Web Push real, no setTimeout local)</w:t>
      </w:r>
      <w:r>
        <w:t xml:space="preserve"> </w:t>
      </w:r>
      <w:r>
        <w:t xml:space="preserve">- Día 23: Onboarding flow refinado (Discovery DNA explicado al user)</w:t>
      </w:r>
      <w:r>
        <w:t xml:space="preserve"> </w:t>
      </w:r>
      <w:r>
        <w:t xml:space="preserve">- Día 24: Polling DTI tile en /admin/dashboard</w:t>
      </w:r>
      <w:r>
        <w:t xml:space="preserve"> </w:t>
      </w:r>
      <w:r>
        <w:t xml:space="preserve">- Día 25: Open Graph dinámico por reflexión (PNG generado on-the-fly)</w:t>
      </w:r>
      <w:r>
        <w:t xml:space="preserve"> </w:t>
      </w:r>
      <w:r>
        <w:t xml:space="preserve">- Día 26: QA Semana 4 + ramp-up al launch</w:t>
      </w:r>
    </w:p>
    <w:p>
      <w:pPr>
        <w:pStyle w:val="BodyText"/>
      </w:pPr>
      <w:r>
        <w:t xml:space="preserve">Esperando confirmación del CEO antes de continuar.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mando-push-consolidado"/>
      <w:r>
        <w:t xml:space="preserve">Comando push consolidado</w:t>
      </w:r>
      <w:bookmarkEnd w:id="39"/>
    </w:p>
    <w:p>
      <w:pPr>
        <w:pStyle w:val="SourceCode"/>
      </w:pPr>
      <w:r>
        <w:rPr>
          <w:rStyle w:val="CommentTok"/>
        </w:rPr>
        <w:t xml:space="preserve"># Desde C:\Users\efert\kudos_project</w:t>
      </w:r>
      <w:r>
        <w:br/>
      </w:r>
      <w:r>
        <w:rPr>
          <w:rStyle w:val="NormalTok"/>
        </w:rPr>
        <w:t xml:space="preserve">git add -A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"feat(week3): Mi Mundo V2 + Share V2 + Login polish + Notifs minimas</w:t>
      </w:r>
      <w:r>
        <w:br/>
      </w:r>
      <w:r>
        <w:br/>
      </w:r>
      <w:r>
        <w:rPr>
          <w:rStyle w:val="NormalTok"/>
        </w:rPr>
        <w:t xml:space="preserve">- Personal Graph radial 7 pilares (constelacion SVG)</w:t>
      </w:r>
      <w:r>
        <w:br/>
      </w:r>
      <w:r>
        <w:rPr>
          <w:rStyle w:val="NormalTok"/>
        </w:rPr>
        <w:t xml:space="preserve">- ShiftHistory revisitable + </w:t>
      </w:r>
      <w:r>
        <w:rPr>
          <w:rStyle w:val="FunctionTok"/>
        </w:rPr>
        <w:t xml:space="preserve">Mi</w:t>
      </w:r>
      <w:r>
        <w:rPr>
          <w:rStyle w:val="NormalTok"/>
        </w:rPr>
        <w:t xml:space="preserve"> Mundo tabs</w:t>
      </w:r>
      <w:r>
        <w:br/>
      </w:r>
      <w:r>
        <w:rPr>
          <w:rStyle w:val="NormalTok"/>
        </w:rPr>
        <w:t xml:space="preserve">- Share V2 con reflexion personal 50+ chars</w:t>
      </w:r>
      <w:r>
        <w:br/>
      </w:r>
      <w:r>
        <w:rPr>
          <w:rStyle w:val="NormalTok"/>
        </w:rPr>
        <w:t xml:space="preserve">- /c/[id]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URL con ref tracking</w:t>
      </w:r>
      <w:r>
        <w:br/>
      </w:r>
      <w:r>
        <w:rPr>
          <w:rStyle w:val="NormalTok"/>
        </w:rPr>
        <w:t xml:space="preserve">- Login polish + migrate-anon automatico</w:t>
      </w:r>
      <w:r>
        <w:br/>
      </w:r>
      <w:r>
        <w:rPr>
          <w:rStyle w:val="NormalTok"/>
        </w:rPr>
        <w:t xml:space="preserve">- NotificationService minimal (daily Core + revisit T+7d)</w:t>
      </w:r>
      <w:r>
        <w:br/>
      </w:r>
      <w:r>
        <w:rPr>
          <w:rStyle w:val="NormalTok"/>
        </w:rPr>
        <w:t xml:space="preserve">- AuthBootstrap + NotificationBootstrap globales</w:t>
      </w:r>
      <w:r>
        <w:br/>
      </w:r>
      <w:r>
        <w:br/>
      </w:r>
      <w:r>
        <w:rPr>
          <w:rStyle w:val="NormalTok"/>
        </w:rPr>
        <w:t xml:space="preserve">Backend kudos_engine 2.</w:t>
      </w:r>
      <w:r>
        <w:rPr>
          <w:rStyle w:val="FunctionTok"/>
        </w:rPr>
        <w:t xml:space="preserve">9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 (+/api/personal/graph +/api/personal/shifts)</w:t>
      </w:r>
      <w:r>
        <w:br/>
      </w:r>
      <w:r>
        <w:rPr>
          <w:rStyle w:val="NormalTok"/>
        </w:rPr>
        <w:t xml:space="preserve">Frontend 11 nuevos archivos + 4 modificados</w:t>
      </w:r>
      <w:r>
        <w:br/>
      </w:r>
      <w:r>
        <w:br/>
      </w:r>
      <w:r>
        <w:rPr>
          <w:rStyle w:val="NormalTok"/>
        </w:rPr>
        <w:t xml:space="preserve">T3.</w:t>
      </w:r>
      <w:r>
        <w:rPr>
          <w:rStyle w:val="FunctionTok"/>
        </w:rPr>
        <w:t xml:space="preserve">2</w:t>
      </w:r>
      <w:r>
        <w:rPr>
          <w:rStyle w:val="NormalTok"/>
        </w:rPr>
        <w:t xml:space="preserve"> EJEC Days 15-19 cerrado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git push origin master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2026-05-29T14:22:32Z</dcterms:created>
  <dcterms:modified xsi:type="dcterms:W3CDTF">2026-05-29T14:22:32Z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