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964B5" w14:textId="1B9A2BCF" w:rsidR="00712478" w:rsidRDefault="005862CD" w:rsidP="005862CD">
      <w:pPr>
        <w:jc w:val="center"/>
        <w:rPr>
          <w:b/>
          <w:sz w:val="36"/>
          <w:lang w:val="es-MX"/>
        </w:rPr>
      </w:pPr>
      <w:proofErr w:type="spellStart"/>
      <w:proofErr w:type="gramStart"/>
      <w:r w:rsidRPr="005862CD">
        <w:rPr>
          <w:b/>
          <w:sz w:val="36"/>
          <w:lang w:val="es-MX"/>
        </w:rPr>
        <w:t>Click</w:t>
      </w:r>
      <w:proofErr w:type="spellEnd"/>
      <w:proofErr w:type="gramEnd"/>
    </w:p>
    <w:p w14:paraId="048F5B33" w14:textId="6343F16C" w:rsidR="005862CD" w:rsidRPr="005862CD" w:rsidRDefault="005862CD" w:rsidP="005862CD">
      <w:pPr>
        <w:rPr>
          <w:sz w:val="24"/>
          <w:lang w:val="es-MX"/>
        </w:rPr>
      </w:pPr>
      <w:r>
        <w:rPr>
          <w:sz w:val="24"/>
          <w:lang w:val="es-MX"/>
        </w:rPr>
        <w:t>Dentro de las platicas programadas que hemos estado teniendo en las sesiones de viernes nos toco en esta ocasión una impartida por un joven estudiante de la facultad, quien tiene un proyecto ya en etapa de incubación llamado “</w:t>
      </w:r>
      <w:proofErr w:type="spellStart"/>
      <w:proofErr w:type="gramStart"/>
      <w:r>
        <w:rPr>
          <w:sz w:val="24"/>
          <w:lang w:val="es-MX"/>
        </w:rPr>
        <w:t>Click</w:t>
      </w:r>
      <w:proofErr w:type="spellEnd"/>
      <w:proofErr w:type="gramEnd"/>
      <w:r>
        <w:rPr>
          <w:sz w:val="24"/>
          <w:lang w:val="es-MX"/>
        </w:rPr>
        <w:t>”, nos proporcion</w:t>
      </w:r>
      <w:r w:rsidR="00447FD8">
        <w:rPr>
          <w:sz w:val="24"/>
          <w:lang w:val="es-MX"/>
        </w:rPr>
        <w:t>ó</w:t>
      </w:r>
      <w:r>
        <w:rPr>
          <w:sz w:val="24"/>
          <w:lang w:val="es-MX"/>
        </w:rPr>
        <w:t xml:space="preserve"> el nombre original del </w:t>
      </w:r>
      <w:r w:rsidR="00447FD8">
        <w:rPr>
          <w:sz w:val="24"/>
          <w:lang w:val="es-MX"/>
        </w:rPr>
        <w:t>proyecto,</w:t>
      </w:r>
      <w:r>
        <w:rPr>
          <w:sz w:val="24"/>
          <w:lang w:val="es-MX"/>
        </w:rPr>
        <w:t xml:space="preserve"> pero no pude apuntarlo y no pude memorizarlo. La platica fue básicamente contarnos todo el largo trayecto que ha tenido desde que se planteo la idea para pasar la materia, hasta el punto donde ya está por aprobarse el diseño para impresión del dispositivo que se usará. Por lo </w:t>
      </w:r>
      <w:r w:rsidR="00447FD8">
        <w:rPr>
          <w:sz w:val="24"/>
          <w:lang w:val="es-MX"/>
        </w:rPr>
        <w:t>tanto,</w:t>
      </w:r>
      <w:r>
        <w:rPr>
          <w:sz w:val="24"/>
          <w:lang w:val="es-MX"/>
        </w:rPr>
        <w:t xml:space="preserve"> podemos sacar de esta platica varios puntos, como que el empezó una idea en cuanto a una situación personal, el sabía sobre una situación en concreto ya que fue gracias a una amiga del que pudo familiarizarse con la situación para la cual él busco una solución. También ay que recalcar el compromiso que se generó al llevar la idea más allá del proyecto, porque una vez que involucras a personas que saldrán beneficiadas y están en espera de lo que vayas a hacer con el dicho proyecto, no puedes echarte para atrás por el compromiso que ya implica. De igual manera nos contó lo difícil que era tener las sesiones presenciales para probar sus avances, todo lo que tuvieron que investigar (como terminologías medicas para el correcto nombramiento de las personas con </w:t>
      </w:r>
      <w:r w:rsidR="00B206DC">
        <w:rPr>
          <w:sz w:val="24"/>
          <w:lang w:val="es-MX"/>
        </w:rPr>
        <w:t>discapacidad,</w:t>
      </w:r>
      <w:r>
        <w:rPr>
          <w:sz w:val="24"/>
          <w:lang w:val="es-MX"/>
        </w:rPr>
        <w:t xml:space="preserve"> por ejemplo) y evidentemente lo referente a la tecnología que estaban usando, ya que como dijeron era de código </w:t>
      </w:r>
      <w:r w:rsidR="00581D75">
        <w:rPr>
          <w:sz w:val="24"/>
          <w:lang w:val="es-MX"/>
        </w:rPr>
        <w:t>abierto,</w:t>
      </w:r>
      <w:r>
        <w:rPr>
          <w:sz w:val="24"/>
          <w:lang w:val="es-MX"/>
        </w:rPr>
        <w:t xml:space="preserve"> </w:t>
      </w:r>
      <w:bookmarkStart w:id="0" w:name="_GoBack"/>
      <w:bookmarkEnd w:id="0"/>
      <w:r>
        <w:rPr>
          <w:sz w:val="24"/>
          <w:lang w:val="es-MX"/>
        </w:rPr>
        <w:t>pero trabajaban en conjunto con Intel</w:t>
      </w:r>
      <w:r w:rsidR="00CE41CE">
        <w:rPr>
          <w:sz w:val="24"/>
          <w:lang w:val="es-MX"/>
        </w:rPr>
        <w:t>. Pero a pesar de todo el menciona que la satisfacción de haber ayudado a su primer caso, mencionó la parte sentimental que esto implicó y creo que eso si que es importante de mencionar, ya que de palabras del expositor esto no está hecho mas que para ayudar a las personas.</w:t>
      </w:r>
      <w:r>
        <w:rPr>
          <w:sz w:val="24"/>
          <w:lang w:val="es-MX"/>
        </w:rPr>
        <w:t xml:space="preserve"> </w:t>
      </w:r>
    </w:p>
    <w:sectPr w:rsidR="005862CD" w:rsidRPr="005862CD">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C096B" w14:textId="77777777" w:rsidR="00923689" w:rsidRDefault="00923689" w:rsidP="00B206DC">
      <w:pPr>
        <w:spacing w:after="0" w:line="240" w:lineRule="auto"/>
      </w:pPr>
      <w:r>
        <w:separator/>
      </w:r>
    </w:p>
  </w:endnote>
  <w:endnote w:type="continuationSeparator" w:id="0">
    <w:p w14:paraId="002DAF99" w14:textId="77777777" w:rsidR="00923689" w:rsidRDefault="00923689" w:rsidP="00B2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5E6F" w14:textId="7E57943A" w:rsidR="00B206DC" w:rsidRPr="00B206DC" w:rsidRDefault="00B206DC">
    <w:pPr>
      <w:pStyle w:val="Piedepgina"/>
      <w:rPr>
        <w:lang w:val="es-MX"/>
      </w:rPr>
    </w:pPr>
    <w:r>
      <w:rPr>
        <w:lang w:val="es-MX"/>
      </w:rPr>
      <w:t>Elaborado Martes 26 marzo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283DA" w14:textId="77777777" w:rsidR="00923689" w:rsidRDefault="00923689" w:rsidP="00B206DC">
      <w:pPr>
        <w:spacing w:after="0" w:line="240" w:lineRule="auto"/>
      </w:pPr>
      <w:r>
        <w:separator/>
      </w:r>
    </w:p>
  </w:footnote>
  <w:footnote w:type="continuationSeparator" w:id="0">
    <w:p w14:paraId="43EEF390" w14:textId="77777777" w:rsidR="00923689" w:rsidRDefault="00923689" w:rsidP="00B206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DA"/>
    <w:rsid w:val="002820DA"/>
    <w:rsid w:val="00447FD8"/>
    <w:rsid w:val="00581D75"/>
    <w:rsid w:val="005862CD"/>
    <w:rsid w:val="00712478"/>
    <w:rsid w:val="00923689"/>
    <w:rsid w:val="00B206DC"/>
    <w:rsid w:val="00CE4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1235"/>
  <w15:chartTrackingRefBased/>
  <w15:docId w15:val="{7169CF18-AE2F-4A9B-BB71-F8F9F04D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0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06DC"/>
  </w:style>
  <w:style w:type="paragraph" w:styleId="Piedepgina">
    <w:name w:val="footer"/>
    <w:basedOn w:val="Normal"/>
    <w:link w:val="PiedepginaCar"/>
    <w:uiPriority w:val="99"/>
    <w:unhideWhenUsed/>
    <w:rsid w:val="00B206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274</Words>
  <Characters>1512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5</cp:revision>
  <dcterms:created xsi:type="dcterms:W3CDTF">2019-03-27T11:52:00Z</dcterms:created>
  <dcterms:modified xsi:type="dcterms:W3CDTF">2019-03-27T12:05:00Z</dcterms:modified>
</cp:coreProperties>
</file>