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C95" w:rsidRDefault="00112C95" w:rsidP="00112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”Алтайский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государственный технический университет им. И. И. Ползунова”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Факультет информационных технологий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0"/>
          <w:u w:val="single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наименование подразделения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Кафедра информатики, вычислительной техники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 информационной безопасности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0"/>
          <w:u w:val="single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наименование кафедры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Информатика и вычислительная техника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Профиль </w:t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Программно-техническое обеспечение автоматизированных систем</w:t>
      </w:r>
    </w:p>
    <w:p w:rsidR="00112C95" w:rsidRDefault="00112C95" w:rsidP="00112C95">
      <w:pPr>
        <w:rPr>
          <w:rFonts w:ascii="Times New Roman" w:hAnsi="Times New Roman" w:cs="Times New Roman"/>
        </w:rPr>
      </w:pPr>
    </w:p>
    <w:p w:rsidR="00112C95" w:rsidRDefault="00112C95" w:rsidP="00112C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защищен с оценкой________</w:t>
      </w:r>
    </w:p>
    <w:p w:rsidR="00112C95" w:rsidRDefault="00112C95" w:rsidP="00112C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</w:t>
      </w:r>
      <w:r w:rsidRPr="009A45E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Я.Б. Ерёмин</w:t>
      </w:r>
    </w:p>
    <w:p w:rsidR="00112C95" w:rsidRDefault="00112C95" w:rsidP="00112C95">
      <w:pPr>
        <w:pStyle w:val="Default"/>
        <w:jc w:val="center"/>
        <w:rPr>
          <w:rFonts w:ascii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(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подпись руководителя от вуза) (инициалы, фамилия)</w:t>
      </w:r>
    </w:p>
    <w:p w:rsidR="00112C95" w:rsidRDefault="00112C95" w:rsidP="00112C9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“_”__________________2022г.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:rsidR="00112C95" w:rsidRPr="009A45E1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1</w:t>
      </w:r>
      <w:r>
        <w:rPr>
          <w:rFonts w:ascii="Times New Roman" w:hAnsi="Times New Roman" w:cs="Times New Roman"/>
          <w:sz w:val="28"/>
          <w:szCs w:val="28"/>
          <w:vertAlign w:val="superscript"/>
        </w:rPr>
        <w:br/>
        <w:t>тема лабораторной работы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курсу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A45E1">
        <w:rPr>
          <w:rStyle w:val="a4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Тестирование программного обеспечения автоматизированных систем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ЛР 09.03.01.02.000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O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обозначение документа</w:t>
      </w:r>
    </w:p>
    <w:p w:rsidR="00112C95" w:rsidRDefault="00112C95" w:rsidP="00112C9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ИВТ-91                          Е.И. Аненков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</w:p>
    <w:p w:rsidR="00112C95" w:rsidRDefault="00112C95" w:rsidP="00112C95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 xml:space="preserve">                                                                                                                               инициалы, фамилия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</w:p>
    <w:p w:rsidR="00112C95" w:rsidRDefault="00112C95" w:rsidP="00112C9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работы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старший преподаватель                    Я.Б. Ерёмин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12C95" w:rsidRDefault="00112C95" w:rsidP="00112C95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>должность, ученое звание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 xml:space="preserve">                              инициалы, фамилия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2C95" w:rsidRDefault="00112C95" w:rsidP="00112C95">
      <w:pPr>
        <w:jc w:val="center"/>
      </w:pPr>
      <w:r>
        <w:rPr>
          <w:rFonts w:ascii="Times New Roman" w:hAnsi="Times New Roman" w:cs="Times New Roman"/>
          <w:sz w:val="28"/>
          <w:szCs w:val="28"/>
        </w:rPr>
        <w:t>Барнаул 2022</w:t>
      </w:r>
    </w:p>
    <w:p w:rsidR="00112C95" w:rsidRDefault="00112C95" w:rsidP="00112C95">
      <w:pPr>
        <w:jc w:val="center"/>
      </w:pPr>
    </w:p>
    <w:p w:rsidR="00112C95" w:rsidRDefault="00112C95" w:rsidP="00112C95">
      <w:pPr>
        <w:jc w:val="center"/>
      </w:pPr>
    </w:p>
    <w:p w:rsidR="00112C95" w:rsidRPr="00FF6C68" w:rsidRDefault="00FF6C68" w:rsidP="00FF6C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F6C6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Ссылка на репозиторий: </w:t>
      </w:r>
      <w:hyperlink r:id="rId5" w:history="1">
        <w:r w:rsidRPr="00FF6C68">
          <w:rPr>
            <w:rStyle w:val="a5"/>
            <w:rFonts w:ascii="Times New Roman" w:hAnsi="Times New Roman" w:cs="Times New Roman"/>
            <w:noProof/>
            <w:sz w:val="28"/>
            <w:szCs w:val="28"/>
            <w:lang w:eastAsia="ru-RU"/>
          </w:rPr>
          <w:t>https://github.com/MiroshnichenkoNA/IVT-91.git</w:t>
        </w:r>
      </w:hyperlink>
    </w:p>
    <w:p w:rsidR="00606EBD" w:rsidRDefault="00AB50AE" w:rsidP="00AB50AE">
      <w:pPr>
        <w:jc w:val="center"/>
      </w:pPr>
      <w:r w:rsidRPr="00AB50AE">
        <w:rPr>
          <w:noProof/>
          <w:lang w:eastAsia="ru-RU"/>
        </w:rPr>
        <w:drawing>
          <wp:inline distT="0" distB="0" distL="0" distR="0" wp14:anchorId="350099B6" wp14:editId="2ECBB3FB">
            <wp:extent cx="4856018" cy="3640846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127" cy="364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AE" w:rsidRDefault="00AA1E55" w:rsidP="00AB50AE">
      <w:pPr>
        <w:jc w:val="center"/>
        <w:rPr>
          <w:rFonts w:ascii="Times New Roman" w:hAnsi="Times New Roman" w:cs="Times New Roman"/>
          <w:sz w:val="28"/>
          <w:szCs w:val="28"/>
        </w:rPr>
      </w:pPr>
      <w:r w:rsidRPr="0050275A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B50AE" w:rsidRPr="0050275A">
        <w:rPr>
          <w:rFonts w:ascii="Times New Roman" w:hAnsi="Times New Roman" w:cs="Times New Roman"/>
          <w:sz w:val="28"/>
          <w:szCs w:val="28"/>
        </w:rPr>
        <w:t>Программа для спецификации</w:t>
      </w:r>
    </w:p>
    <w:p w:rsidR="00536B28" w:rsidRDefault="00536B28" w:rsidP="00AB50AE">
      <w:pPr>
        <w:jc w:val="center"/>
        <w:rPr>
          <w:rFonts w:ascii="Times New Roman" w:hAnsi="Times New Roman" w:cs="Times New Roman"/>
          <w:sz w:val="28"/>
          <w:szCs w:val="28"/>
        </w:rPr>
      </w:pPr>
      <w:r w:rsidRPr="00536B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CCD370" wp14:editId="17EBED83">
            <wp:extent cx="4631401" cy="34239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6283" cy="342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B28" w:rsidRDefault="00536B28" w:rsidP="00AB50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Окно заполнения данных</w:t>
      </w:r>
    </w:p>
    <w:p w:rsidR="00020C68" w:rsidRDefault="00020C68" w:rsidP="00AB50AE">
      <w:pPr>
        <w:jc w:val="center"/>
        <w:rPr>
          <w:rFonts w:ascii="Times New Roman" w:hAnsi="Times New Roman" w:cs="Times New Roman"/>
          <w:sz w:val="28"/>
          <w:szCs w:val="28"/>
        </w:rPr>
      </w:pPr>
      <w:r w:rsidRPr="00020C6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B964A9" wp14:editId="04C4831D">
            <wp:extent cx="3001790" cy="3493769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2539" cy="350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68" w:rsidRDefault="00020C68" w:rsidP="00AB50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Событие оплаты</w:t>
      </w:r>
    </w:p>
    <w:p w:rsidR="00E608AF" w:rsidRDefault="00E608AF" w:rsidP="00AB50AE">
      <w:pPr>
        <w:jc w:val="center"/>
        <w:rPr>
          <w:rFonts w:ascii="Times New Roman" w:hAnsi="Times New Roman" w:cs="Times New Roman"/>
          <w:sz w:val="28"/>
          <w:szCs w:val="28"/>
        </w:rPr>
      </w:pPr>
      <w:r w:rsidRPr="00E608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73569A" wp14:editId="4D08347A">
            <wp:extent cx="3277057" cy="28960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8AF" w:rsidRDefault="00E608AF" w:rsidP="00AB50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Благодарность за заказ</w:t>
      </w:r>
    </w:p>
    <w:p w:rsidR="00D16A0B" w:rsidRDefault="00D16A0B" w:rsidP="00AB50AE">
      <w:pPr>
        <w:jc w:val="center"/>
        <w:rPr>
          <w:rFonts w:ascii="Times New Roman" w:hAnsi="Times New Roman" w:cs="Times New Roman"/>
          <w:sz w:val="28"/>
          <w:szCs w:val="28"/>
        </w:rPr>
      </w:pPr>
      <w:r w:rsidRPr="00D16A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9BAD9C" wp14:editId="00ECC493">
            <wp:extent cx="5940425" cy="13887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A0B" w:rsidRPr="00E608AF" w:rsidRDefault="00D16A0B" w:rsidP="00AB50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Заказ добавлен в базу данных</w:t>
      </w:r>
    </w:p>
    <w:p w:rsidR="002D2A62" w:rsidRPr="002D2A62" w:rsidRDefault="002D2A62" w:rsidP="002D2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2D2A62">
        <w:rPr>
          <w:rFonts w:ascii="Times New Roman" w:eastAsia="Times New Roman" w:hAnsi="Times New Roman" w:cs="Times New Roman"/>
          <w:b/>
          <w:color w:val="0E1116"/>
          <w:sz w:val="28"/>
          <w:szCs w:val="28"/>
          <w:lang w:eastAsia="ru-RU"/>
        </w:rPr>
        <w:lastRenderedPageBreak/>
        <w:t>Задание 1:</w:t>
      </w: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 написать спецификацию в виде сценариев пользователя.</w:t>
      </w:r>
    </w:p>
    <w:p w:rsidR="002D2A62" w:rsidRPr="002D2A62" w:rsidRDefault="002D2A62" w:rsidP="002D2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Инварианты: </w:t>
      </w:r>
      <w:r w:rsidR="00EB293F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мероприятия, менеджер, кладовщик, правка, форма заполнения, подтверждение оплаты, благодарность за заказ.</w:t>
      </w:r>
    </w:p>
    <w:p w:rsidR="000F3C74" w:rsidRDefault="000F3C74" w:rsidP="002D2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E1116"/>
          <w:sz w:val="28"/>
          <w:szCs w:val="28"/>
          <w:lang w:eastAsia="ru-RU"/>
        </w:rPr>
      </w:pPr>
    </w:p>
    <w:p w:rsidR="002D2A62" w:rsidRPr="002D2A62" w:rsidRDefault="002D2A62" w:rsidP="002D2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0F3C74">
        <w:rPr>
          <w:rFonts w:ascii="Times New Roman" w:eastAsia="Times New Roman" w:hAnsi="Times New Roman" w:cs="Times New Roman"/>
          <w:b/>
          <w:color w:val="0E1116"/>
          <w:sz w:val="28"/>
          <w:szCs w:val="28"/>
          <w:lang w:eastAsia="ru-RU"/>
        </w:rPr>
        <w:t>Пользовательский сценарий 1.</w:t>
      </w: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 Формирование заказа для клиента.</w:t>
      </w:r>
    </w:p>
    <w:p w:rsidR="002D2A62" w:rsidRPr="002D2A62" w:rsidRDefault="00E27A1E" w:rsidP="002D2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Действующе</w:t>
      </w:r>
      <w:r w:rsidR="002D2A62"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е лицо: Клиент.</w:t>
      </w:r>
    </w:p>
    <w:p w:rsidR="008F52A1" w:rsidRDefault="008F52A1" w:rsidP="002D2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</w:p>
    <w:p w:rsidR="002D2A62" w:rsidRPr="002D2A62" w:rsidRDefault="002D2A62" w:rsidP="002D2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Предусловие: приложение </w:t>
      </w: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запущено, подключение к БД </w:t>
      </w:r>
      <w:r w:rsidR="00AA1E55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успешно</w:t>
      </w:r>
      <w:r w:rsidR="00AA1E55"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 (</w:t>
      </w: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рисунок 1).</w:t>
      </w:r>
    </w:p>
    <w:p w:rsidR="00D14718" w:rsidRDefault="00D14718" w:rsidP="002D2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</w:p>
    <w:p w:rsidR="002D2A62" w:rsidRPr="002D2A62" w:rsidRDefault="002D2A62" w:rsidP="002D2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Основной сценарий:</w:t>
      </w:r>
    </w:p>
    <w:p w:rsidR="002D2A62" w:rsidRDefault="002D518C" w:rsidP="008F52A1">
      <w:pPr>
        <w:pStyle w:val="a3"/>
        <w:numPr>
          <w:ilvl w:val="0"/>
          <w:numId w:val="4"/>
        </w:numPr>
        <w:shd w:val="clear" w:color="auto" w:fill="FFFFFF"/>
        <w:tabs>
          <w:tab w:val="left" w:pos="709"/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Выбор мероприятия </w:t>
      </w:r>
      <w:r>
        <w:rPr>
          <w:rFonts w:ascii="Times New Roman" w:eastAsia="Times New Roman" w:hAnsi="Times New Roman" w:cs="Times New Roman"/>
          <w:color w:val="0E1116"/>
          <w:sz w:val="28"/>
          <w:szCs w:val="28"/>
          <w:lang w:val="en-US" w:eastAsia="ru-RU"/>
        </w:rPr>
        <w:t>“</w:t>
      </w: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свадьба</w:t>
      </w:r>
      <w:r>
        <w:rPr>
          <w:rFonts w:ascii="Times New Roman" w:eastAsia="Times New Roman" w:hAnsi="Times New Roman" w:cs="Times New Roman"/>
          <w:color w:val="0E1116"/>
          <w:sz w:val="28"/>
          <w:szCs w:val="28"/>
          <w:lang w:val="en-US" w:eastAsia="ru-RU"/>
        </w:rPr>
        <w:t>”</w:t>
      </w:r>
    </w:p>
    <w:p w:rsidR="000E7A3F" w:rsidRDefault="000E7A3F" w:rsidP="008F52A1">
      <w:pPr>
        <w:pStyle w:val="a3"/>
        <w:numPr>
          <w:ilvl w:val="0"/>
          <w:numId w:val="4"/>
        </w:numPr>
        <w:shd w:val="clear" w:color="auto" w:fill="FFFFFF"/>
        <w:tabs>
          <w:tab w:val="left" w:pos="709"/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Выб</w:t>
      </w:r>
      <w:r w:rsidR="002D518C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ор заведующей компании</w:t>
      </w:r>
    </w:p>
    <w:p w:rsidR="002D518C" w:rsidRDefault="002D518C" w:rsidP="008F52A1">
      <w:pPr>
        <w:pStyle w:val="a3"/>
        <w:numPr>
          <w:ilvl w:val="0"/>
          <w:numId w:val="4"/>
        </w:numPr>
        <w:shd w:val="clear" w:color="auto" w:fill="FFFFFF"/>
        <w:tabs>
          <w:tab w:val="left" w:pos="709"/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Указать ФИО</w:t>
      </w:r>
    </w:p>
    <w:p w:rsidR="002D518C" w:rsidRDefault="002D518C" w:rsidP="008F52A1">
      <w:pPr>
        <w:pStyle w:val="a3"/>
        <w:numPr>
          <w:ilvl w:val="0"/>
          <w:numId w:val="4"/>
        </w:numPr>
        <w:shd w:val="clear" w:color="auto" w:fill="FFFFFF"/>
        <w:tabs>
          <w:tab w:val="left" w:pos="709"/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Указать серию/номер паспорта</w:t>
      </w:r>
    </w:p>
    <w:p w:rsidR="002D518C" w:rsidRDefault="002D518C" w:rsidP="008F52A1">
      <w:pPr>
        <w:pStyle w:val="a3"/>
        <w:numPr>
          <w:ilvl w:val="0"/>
          <w:numId w:val="4"/>
        </w:numPr>
        <w:shd w:val="clear" w:color="auto" w:fill="FFFFFF"/>
        <w:tabs>
          <w:tab w:val="left" w:pos="709"/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Указать контактный номер телефона</w:t>
      </w:r>
    </w:p>
    <w:p w:rsidR="002D518C" w:rsidRPr="008F52A1" w:rsidRDefault="002D518C" w:rsidP="008F52A1">
      <w:pPr>
        <w:pStyle w:val="a3"/>
        <w:numPr>
          <w:ilvl w:val="0"/>
          <w:numId w:val="4"/>
        </w:numPr>
        <w:shd w:val="clear" w:color="auto" w:fill="FFFFFF"/>
        <w:tabs>
          <w:tab w:val="left" w:pos="709"/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Указать кол-во человек на мероприятии</w:t>
      </w:r>
    </w:p>
    <w:p w:rsidR="000E7A3F" w:rsidRDefault="000E7A3F" w:rsidP="008F52A1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При возникновении индивидуальных предпочтений, оставляем об этом отметку</w:t>
      </w:r>
    </w:p>
    <w:p w:rsidR="000E7A3F" w:rsidRDefault="000E7A3F" w:rsidP="008F52A1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При желании обсудить с ведущим детали, оставляем об этом отметку</w:t>
      </w:r>
    </w:p>
    <w:p w:rsidR="000E7A3F" w:rsidRDefault="000E7A3F" w:rsidP="008F52A1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Указать тематику мероприятия</w:t>
      </w:r>
    </w:p>
    <w:p w:rsidR="000E7A3F" w:rsidRDefault="000E7A3F" w:rsidP="008F52A1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Указать контактные данные</w:t>
      </w:r>
    </w:p>
    <w:p w:rsidR="000E7A3F" w:rsidRDefault="000E7A3F" w:rsidP="008F52A1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При желании указать ФИО виновника торжества</w:t>
      </w:r>
    </w:p>
    <w:p w:rsidR="00E02FCE" w:rsidRPr="008F52A1" w:rsidRDefault="00E02FCE" w:rsidP="008F52A1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Указать место проведения</w:t>
      </w:r>
    </w:p>
    <w:p w:rsidR="000E7A3F" w:rsidRDefault="000E7A3F" w:rsidP="000E7A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E1116"/>
          <w:sz w:val="28"/>
          <w:szCs w:val="28"/>
        </w:rPr>
      </w:pPr>
    </w:p>
    <w:p w:rsidR="00020C68" w:rsidRPr="00020C68" w:rsidRDefault="00020C68" w:rsidP="000E7A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E1116"/>
          <w:sz w:val="28"/>
          <w:szCs w:val="28"/>
        </w:rPr>
      </w:pPr>
      <w:r w:rsidRPr="00020C68">
        <w:rPr>
          <w:rFonts w:ascii="Times New Roman" w:hAnsi="Times New Roman" w:cs="Times New Roman"/>
          <w:color w:val="0E1116"/>
          <w:sz w:val="28"/>
          <w:szCs w:val="28"/>
        </w:rPr>
        <w:t>Постусловие: выводит</w:t>
      </w:r>
      <w:r w:rsidR="003B769F">
        <w:rPr>
          <w:rFonts w:ascii="Times New Roman" w:hAnsi="Times New Roman" w:cs="Times New Roman"/>
          <w:color w:val="0E1116"/>
          <w:sz w:val="28"/>
          <w:szCs w:val="28"/>
        </w:rPr>
        <w:t>ся сообщение о создании</w:t>
      </w:r>
      <w:r w:rsidR="005D67C3">
        <w:rPr>
          <w:rFonts w:ascii="Times New Roman" w:hAnsi="Times New Roman" w:cs="Times New Roman"/>
          <w:color w:val="0E1116"/>
          <w:sz w:val="28"/>
          <w:szCs w:val="28"/>
        </w:rPr>
        <w:t xml:space="preserve"> заказа. Заказ оплачивается клиентом и </w:t>
      </w:r>
      <w:r w:rsidRPr="00020C68">
        <w:rPr>
          <w:rFonts w:ascii="Times New Roman" w:hAnsi="Times New Roman" w:cs="Times New Roman"/>
          <w:color w:val="0E1116"/>
          <w:sz w:val="28"/>
          <w:szCs w:val="28"/>
        </w:rPr>
        <w:t xml:space="preserve">добавляется в базу данных </w:t>
      </w:r>
      <w:r w:rsidR="00D16A0B">
        <w:rPr>
          <w:rFonts w:ascii="Times New Roman" w:hAnsi="Times New Roman" w:cs="Times New Roman"/>
          <w:color w:val="0E1116"/>
          <w:sz w:val="28"/>
          <w:szCs w:val="28"/>
        </w:rPr>
        <w:t>(рисунок 5)</w:t>
      </w:r>
    </w:p>
    <w:p w:rsidR="000F3C74" w:rsidRDefault="000F3C74" w:rsidP="003D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</w:p>
    <w:p w:rsidR="003D5F07" w:rsidRPr="002D2A62" w:rsidRDefault="003D5F07" w:rsidP="003D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0F3C74">
        <w:rPr>
          <w:rFonts w:ascii="Times New Roman" w:eastAsia="Times New Roman" w:hAnsi="Times New Roman" w:cs="Times New Roman"/>
          <w:b/>
          <w:color w:val="0E1116"/>
          <w:sz w:val="28"/>
          <w:szCs w:val="28"/>
          <w:lang w:eastAsia="ru-RU"/>
        </w:rPr>
        <w:t>Пользовательский сценарий 2.</w:t>
      </w: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Работа кладовщика с БД</w:t>
      </w: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.</w:t>
      </w:r>
    </w:p>
    <w:p w:rsidR="003D5F07" w:rsidRPr="002D2A62" w:rsidRDefault="00E27A1E" w:rsidP="003D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Действующе</w:t>
      </w:r>
      <w:r w:rsidR="003D5F07"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е лицо: </w:t>
      </w:r>
      <w:r w:rsidR="003D5F07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Кладовщик</w:t>
      </w:r>
      <w:r w:rsidR="003D5F07"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.</w:t>
      </w:r>
    </w:p>
    <w:p w:rsidR="005B72A2" w:rsidRDefault="005B72A2" w:rsidP="003D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</w:p>
    <w:p w:rsidR="003D5F07" w:rsidRPr="002D2A62" w:rsidRDefault="003D5F07" w:rsidP="003D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Предусловие: приложение </w:t>
      </w: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запущено, подключение к БД успешно</w:t>
      </w: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 (рисунок 1).</w:t>
      </w:r>
    </w:p>
    <w:p w:rsidR="005B72A2" w:rsidRDefault="005B72A2" w:rsidP="003D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</w:p>
    <w:p w:rsidR="003D5F07" w:rsidRPr="002D2A62" w:rsidRDefault="003D5F07" w:rsidP="003D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Основной сценарий:</w:t>
      </w:r>
    </w:p>
    <w:p w:rsidR="003D5F07" w:rsidRDefault="0061083F" w:rsidP="003D5F07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Добавление списка декораций в БД</w:t>
      </w:r>
    </w:p>
    <w:p w:rsidR="0061083F" w:rsidRDefault="0061083F" w:rsidP="003D5F07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Анализ имеющихся декораций</w:t>
      </w:r>
    </w:p>
    <w:p w:rsidR="0061083F" w:rsidRDefault="0061083F" w:rsidP="003D5F07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Удаление информации о декорации из БД</w:t>
      </w:r>
    </w:p>
    <w:p w:rsidR="006B67B9" w:rsidRPr="00534BAF" w:rsidRDefault="006B67B9" w:rsidP="003D5F07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Сохранение изменений БД</w:t>
      </w:r>
    </w:p>
    <w:p w:rsidR="0061083F" w:rsidRDefault="0061083F" w:rsidP="006108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E1116"/>
          <w:sz w:val="28"/>
          <w:szCs w:val="28"/>
        </w:rPr>
      </w:pPr>
    </w:p>
    <w:p w:rsidR="003D5F07" w:rsidRPr="00020C68" w:rsidRDefault="003D5F07" w:rsidP="006108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E1116"/>
          <w:sz w:val="28"/>
          <w:szCs w:val="28"/>
        </w:rPr>
      </w:pPr>
      <w:r w:rsidRPr="00020C68">
        <w:rPr>
          <w:rFonts w:ascii="Times New Roman" w:hAnsi="Times New Roman" w:cs="Times New Roman"/>
          <w:color w:val="0E1116"/>
          <w:sz w:val="28"/>
          <w:szCs w:val="28"/>
        </w:rPr>
        <w:t>Постусловие</w:t>
      </w:r>
      <w:r w:rsidR="005022D2">
        <w:rPr>
          <w:rFonts w:ascii="Times New Roman" w:hAnsi="Times New Roman" w:cs="Times New Roman"/>
          <w:color w:val="0E1116"/>
          <w:sz w:val="28"/>
          <w:szCs w:val="28"/>
        </w:rPr>
        <w:t>: изменение базы данных</w:t>
      </w:r>
    </w:p>
    <w:p w:rsidR="000F3C74" w:rsidRDefault="000F3C74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</w:p>
    <w:p w:rsidR="00360717" w:rsidRDefault="00360717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E1116"/>
          <w:sz w:val="28"/>
          <w:szCs w:val="28"/>
          <w:lang w:eastAsia="ru-RU"/>
        </w:rPr>
      </w:pPr>
    </w:p>
    <w:p w:rsidR="00360717" w:rsidRDefault="00360717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E1116"/>
          <w:sz w:val="28"/>
          <w:szCs w:val="28"/>
          <w:lang w:eastAsia="ru-RU"/>
        </w:rPr>
      </w:pPr>
    </w:p>
    <w:p w:rsidR="00360717" w:rsidRDefault="00360717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E1116"/>
          <w:sz w:val="28"/>
          <w:szCs w:val="28"/>
          <w:lang w:eastAsia="ru-RU"/>
        </w:rPr>
      </w:pPr>
    </w:p>
    <w:p w:rsidR="00360717" w:rsidRDefault="00360717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E1116"/>
          <w:sz w:val="28"/>
          <w:szCs w:val="28"/>
          <w:lang w:eastAsia="ru-RU"/>
        </w:rPr>
      </w:pPr>
    </w:p>
    <w:p w:rsidR="00360717" w:rsidRDefault="00360717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E1116"/>
          <w:sz w:val="28"/>
          <w:szCs w:val="28"/>
          <w:lang w:eastAsia="ru-RU"/>
        </w:rPr>
      </w:pPr>
    </w:p>
    <w:p w:rsidR="00360717" w:rsidRDefault="00360717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E1116"/>
          <w:sz w:val="28"/>
          <w:szCs w:val="28"/>
          <w:lang w:eastAsia="ru-RU"/>
        </w:rPr>
      </w:pPr>
    </w:p>
    <w:p w:rsidR="005022D2" w:rsidRPr="002D2A62" w:rsidRDefault="005022D2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0F3C74">
        <w:rPr>
          <w:rFonts w:ascii="Times New Roman" w:eastAsia="Times New Roman" w:hAnsi="Times New Roman" w:cs="Times New Roman"/>
          <w:b/>
          <w:color w:val="0E1116"/>
          <w:sz w:val="28"/>
          <w:szCs w:val="28"/>
          <w:lang w:eastAsia="ru-RU"/>
        </w:rPr>
        <w:t>Пользовательский сценарий 3.</w:t>
      </w: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Работа менеджера с БД</w:t>
      </w: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.</w:t>
      </w:r>
    </w:p>
    <w:p w:rsidR="005022D2" w:rsidRPr="002D2A62" w:rsidRDefault="00E27A1E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Действующе</w:t>
      </w:r>
      <w:r w:rsidR="005022D2"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е лицо: </w:t>
      </w:r>
      <w:r w:rsidR="005022D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Менеджер</w:t>
      </w:r>
      <w:r w:rsidR="005022D2"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.</w:t>
      </w:r>
    </w:p>
    <w:p w:rsidR="005B72A2" w:rsidRDefault="005B72A2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</w:p>
    <w:p w:rsidR="005022D2" w:rsidRPr="002D2A62" w:rsidRDefault="005022D2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Предусловие: приложение </w:t>
      </w: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запущено, подключение к БД успешно</w:t>
      </w: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 (рисунок 1).</w:t>
      </w:r>
    </w:p>
    <w:p w:rsidR="005B72A2" w:rsidRDefault="005B72A2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</w:p>
    <w:p w:rsidR="005022D2" w:rsidRPr="002D2A62" w:rsidRDefault="005022D2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Основной сценарий:</w:t>
      </w:r>
    </w:p>
    <w:p w:rsidR="005022D2" w:rsidRDefault="00ED178A" w:rsidP="005022D2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Изменение записи в БД</w:t>
      </w:r>
    </w:p>
    <w:p w:rsidR="00ED178A" w:rsidRDefault="00ED178A" w:rsidP="005022D2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Сохранение изменений в БД</w:t>
      </w:r>
    </w:p>
    <w:p w:rsidR="005022D2" w:rsidRDefault="005022D2" w:rsidP="005022D2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Удаление записей в базе данных</w:t>
      </w:r>
    </w:p>
    <w:p w:rsidR="005022D2" w:rsidRDefault="008A1B49" w:rsidP="005022D2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Просмотр</w:t>
      </w:r>
      <w:r w:rsidR="005022D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 данных </w:t>
      </w: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БД</w:t>
      </w:r>
    </w:p>
    <w:p w:rsidR="008A1B49" w:rsidRDefault="008A1B49" w:rsidP="005022D2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Анализ заказа</w:t>
      </w:r>
    </w:p>
    <w:p w:rsidR="008A1B49" w:rsidRPr="00534BAF" w:rsidRDefault="008A1B49" w:rsidP="005022D2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Формирование нового заказа</w:t>
      </w:r>
    </w:p>
    <w:p w:rsidR="008A1B49" w:rsidRDefault="008A1B49" w:rsidP="008A1B49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E1116"/>
          <w:sz w:val="28"/>
          <w:szCs w:val="28"/>
        </w:rPr>
      </w:pPr>
    </w:p>
    <w:p w:rsidR="005022D2" w:rsidRPr="00020C68" w:rsidRDefault="005022D2" w:rsidP="008A1B49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E1116"/>
          <w:sz w:val="28"/>
          <w:szCs w:val="28"/>
        </w:rPr>
      </w:pPr>
      <w:r w:rsidRPr="00020C68">
        <w:rPr>
          <w:rFonts w:ascii="Times New Roman" w:hAnsi="Times New Roman" w:cs="Times New Roman"/>
          <w:color w:val="0E1116"/>
          <w:sz w:val="28"/>
          <w:szCs w:val="28"/>
        </w:rPr>
        <w:t>Постусловие</w:t>
      </w:r>
      <w:r>
        <w:rPr>
          <w:rFonts w:ascii="Times New Roman" w:hAnsi="Times New Roman" w:cs="Times New Roman"/>
          <w:color w:val="0E1116"/>
          <w:sz w:val="28"/>
          <w:szCs w:val="28"/>
        </w:rPr>
        <w:t>: изменение базы данных</w:t>
      </w:r>
    </w:p>
    <w:p w:rsidR="000F3C74" w:rsidRDefault="000F3C74" w:rsidP="00F036FF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color w:val="0E1116"/>
          <w:sz w:val="28"/>
          <w:szCs w:val="28"/>
        </w:rPr>
      </w:pPr>
    </w:p>
    <w:p w:rsidR="00F036FF" w:rsidRPr="00F036FF" w:rsidRDefault="00F036FF" w:rsidP="00F036F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E1116"/>
          <w:sz w:val="28"/>
          <w:szCs w:val="28"/>
        </w:rPr>
      </w:pPr>
      <w:r w:rsidRPr="0012451E">
        <w:rPr>
          <w:rFonts w:ascii="Times New Roman" w:hAnsi="Times New Roman" w:cs="Times New Roman"/>
          <w:b/>
          <w:color w:val="0E1116"/>
          <w:sz w:val="28"/>
          <w:szCs w:val="28"/>
        </w:rPr>
        <w:t>Задание 2</w:t>
      </w:r>
      <w:r w:rsidRPr="00F036FF">
        <w:rPr>
          <w:rFonts w:ascii="Times New Roman" w:hAnsi="Times New Roman" w:cs="Times New Roman"/>
          <w:color w:val="0E1116"/>
          <w:sz w:val="28"/>
          <w:szCs w:val="28"/>
        </w:rPr>
        <w:t xml:space="preserve">: создать спецификацию в виде </w:t>
      </w:r>
      <w:proofErr w:type="spellStart"/>
      <w:r w:rsidRPr="00F036FF">
        <w:rPr>
          <w:rFonts w:ascii="Times New Roman" w:hAnsi="Times New Roman" w:cs="Times New Roman"/>
          <w:color w:val="0E1116"/>
          <w:sz w:val="28"/>
          <w:szCs w:val="28"/>
        </w:rPr>
        <w:t>Use</w:t>
      </w:r>
      <w:proofErr w:type="spellEnd"/>
      <w:r w:rsidRPr="00F036FF">
        <w:rPr>
          <w:rFonts w:ascii="Times New Roman" w:hAnsi="Times New Roman" w:cs="Times New Roman"/>
          <w:color w:val="0E1116"/>
          <w:sz w:val="28"/>
          <w:szCs w:val="28"/>
        </w:rPr>
        <w:t xml:space="preserve"> </w:t>
      </w:r>
      <w:proofErr w:type="spellStart"/>
      <w:r w:rsidRPr="00F036FF">
        <w:rPr>
          <w:rFonts w:ascii="Times New Roman" w:hAnsi="Times New Roman" w:cs="Times New Roman"/>
          <w:color w:val="0E1116"/>
          <w:sz w:val="28"/>
          <w:szCs w:val="28"/>
        </w:rPr>
        <w:t>Case</w:t>
      </w:r>
      <w:proofErr w:type="spellEnd"/>
      <w:r w:rsidRPr="00F036FF">
        <w:rPr>
          <w:rFonts w:ascii="Times New Roman" w:hAnsi="Times New Roman" w:cs="Times New Roman"/>
          <w:color w:val="0E1116"/>
          <w:sz w:val="28"/>
          <w:szCs w:val="28"/>
        </w:rPr>
        <w:t xml:space="preserve"> UML диаграмм.</w:t>
      </w:r>
    </w:p>
    <w:p w:rsidR="00F036FF" w:rsidRPr="00F036FF" w:rsidRDefault="00F036FF" w:rsidP="00F036F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E1116"/>
          <w:sz w:val="28"/>
          <w:szCs w:val="28"/>
        </w:rPr>
      </w:pPr>
      <w:proofErr w:type="spellStart"/>
      <w:r w:rsidRPr="00F036FF">
        <w:rPr>
          <w:rFonts w:ascii="Times New Roman" w:hAnsi="Times New Roman" w:cs="Times New Roman"/>
          <w:color w:val="0E1116"/>
          <w:sz w:val="28"/>
          <w:szCs w:val="28"/>
        </w:rPr>
        <w:t>Use</w:t>
      </w:r>
      <w:proofErr w:type="spellEnd"/>
      <w:r w:rsidRPr="00F036FF">
        <w:rPr>
          <w:rFonts w:ascii="Times New Roman" w:hAnsi="Times New Roman" w:cs="Times New Roman"/>
          <w:color w:val="0E1116"/>
          <w:sz w:val="28"/>
          <w:szCs w:val="28"/>
        </w:rPr>
        <w:t xml:space="preserve"> </w:t>
      </w:r>
      <w:proofErr w:type="spellStart"/>
      <w:r w:rsidRPr="00F036FF">
        <w:rPr>
          <w:rFonts w:ascii="Times New Roman" w:hAnsi="Times New Roman" w:cs="Times New Roman"/>
          <w:color w:val="0E1116"/>
          <w:sz w:val="28"/>
          <w:szCs w:val="28"/>
        </w:rPr>
        <w:t>Case</w:t>
      </w:r>
      <w:proofErr w:type="spellEnd"/>
      <w:r w:rsidRPr="00F036FF">
        <w:rPr>
          <w:rFonts w:ascii="Times New Roman" w:hAnsi="Times New Roman" w:cs="Times New Roman"/>
          <w:color w:val="0E1116"/>
          <w:sz w:val="28"/>
          <w:szCs w:val="28"/>
        </w:rPr>
        <w:t xml:space="preserve"> UML диаг</w:t>
      </w:r>
      <w:r w:rsidR="007753D3">
        <w:rPr>
          <w:rFonts w:ascii="Times New Roman" w:hAnsi="Times New Roman" w:cs="Times New Roman"/>
          <w:color w:val="0E1116"/>
          <w:sz w:val="28"/>
          <w:szCs w:val="28"/>
        </w:rPr>
        <w:t>рамма представлена на рисунке</w:t>
      </w:r>
      <w:r>
        <w:rPr>
          <w:rFonts w:ascii="Times New Roman" w:hAnsi="Times New Roman" w:cs="Times New Roman"/>
          <w:color w:val="0E1116"/>
          <w:sz w:val="28"/>
          <w:szCs w:val="28"/>
        </w:rPr>
        <w:t xml:space="preserve"> 6</w:t>
      </w:r>
      <w:r w:rsidRPr="00F036FF">
        <w:rPr>
          <w:rFonts w:ascii="Times New Roman" w:hAnsi="Times New Roman" w:cs="Times New Roman"/>
          <w:color w:val="0E1116"/>
          <w:sz w:val="28"/>
          <w:szCs w:val="28"/>
        </w:rPr>
        <w:t>.</w:t>
      </w:r>
    </w:p>
    <w:p w:rsidR="00AB50AE" w:rsidRPr="005C59AB" w:rsidRDefault="00F12693" w:rsidP="00A952E4">
      <w:pPr>
        <w:jc w:val="center"/>
      </w:pPr>
      <w:r w:rsidRPr="00F12693">
        <w:drawing>
          <wp:inline distT="0" distB="0" distL="0" distR="0" wp14:anchorId="46408FDF" wp14:editId="2018826B">
            <wp:extent cx="5940425" cy="33324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4718" w:rsidRPr="00D53E1E" w:rsidRDefault="00A952E4" w:rsidP="00D53E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2D518C">
        <w:rPr>
          <w:rFonts w:ascii="Times New Roman" w:hAnsi="Times New Roman" w:cs="Times New Roman"/>
          <w:sz w:val="28"/>
          <w:szCs w:val="28"/>
          <w:lang w:val="en-US"/>
        </w:rPr>
        <w:t xml:space="preserve"> 6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UML </w:t>
      </w:r>
      <w:r w:rsidR="007753D3">
        <w:rPr>
          <w:rFonts w:ascii="Times New Roman" w:hAnsi="Times New Roman" w:cs="Times New Roman"/>
          <w:sz w:val="28"/>
          <w:szCs w:val="28"/>
        </w:rPr>
        <w:t>диаграмма</w:t>
      </w:r>
    </w:p>
    <w:sectPr w:rsidR="00D14718" w:rsidRPr="00D53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31A25"/>
    <w:multiLevelType w:val="hybridMultilevel"/>
    <w:tmpl w:val="48648100"/>
    <w:lvl w:ilvl="0" w:tplc="C85AC4F6">
      <w:numFmt w:val="bullet"/>
      <w:lvlText w:val="•"/>
      <w:lvlJc w:val="left"/>
      <w:pPr>
        <w:ind w:left="1632" w:hanging="912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6C52BC"/>
    <w:multiLevelType w:val="hybridMultilevel"/>
    <w:tmpl w:val="BF083554"/>
    <w:lvl w:ilvl="0" w:tplc="C85AC4F6">
      <w:numFmt w:val="bullet"/>
      <w:lvlText w:val="•"/>
      <w:lvlJc w:val="left"/>
      <w:pPr>
        <w:ind w:left="1272" w:hanging="912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16D3D"/>
    <w:multiLevelType w:val="hybridMultilevel"/>
    <w:tmpl w:val="9A7AD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E2D7B"/>
    <w:multiLevelType w:val="hybridMultilevel"/>
    <w:tmpl w:val="16F071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F1E"/>
    <w:rsid w:val="00020C68"/>
    <w:rsid w:val="000C3A3B"/>
    <w:rsid w:val="000D0389"/>
    <w:rsid w:val="000E7A3F"/>
    <w:rsid w:val="000F3C74"/>
    <w:rsid w:val="00112C95"/>
    <w:rsid w:val="0012451E"/>
    <w:rsid w:val="001B58A4"/>
    <w:rsid w:val="001C6D86"/>
    <w:rsid w:val="001F72A1"/>
    <w:rsid w:val="00240EDB"/>
    <w:rsid w:val="00283D07"/>
    <w:rsid w:val="002D2A62"/>
    <w:rsid w:val="002D518C"/>
    <w:rsid w:val="00360717"/>
    <w:rsid w:val="003B769F"/>
    <w:rsid w:val="003D5F07"/>
    <w:rsid w:val="003E5513"/>
    <w:rsid w:val="005022D2"/>
    <w:rsid w:val="0050275A"/>
    <w:rsid w:val="00534BAF"/>
    <w:rsid w:val="00536B28"/>
    <w:rsid w:val="005B72A2"/>
    <w:rsid w:val="005C59AB"/>
    <w:rsid w:val="005D67C3"/>
    <w:rsid w:val="00606EBD"/>
    <w:rsid w:val="0061083F"/>
    <w:rsid w:val="006B67B9"/>
    <w:rsid w:val="00746716"/>
    <w:rsid w:val="007753D3"/>
    <w:rsid w:val="00800F1E"/>
    <w:rsid w:val="008A1B49"/>
    <w:rsid w:val="008F52A1"/>
    <w:rsid w:val="00A952E4"/>
    <w:rsid w:val="00AA1E55"/>
    <w:rsid w:val="00AB4A5B"/>
    <w:rsid w:val="00AB50AE"/>
    <w:rsid w:val="00C45F6B"/>
    <w:rsid w:val="00C94607"/>
    <w:rsid w:val="00D14718"/>
    <w:rsid w:val="00D16A0B"/>
    <w:rsid w:val="00D53E1E"/>
    <w:rsid w:val="00E02FCE"/>
    <w:rsid w:val="00E27A1E"/>
    <w:rsid w:val="00E608AF"/>
    <w:rsid w:val="00EB293F"/>
    <w:rsid w:val="00ED178A"/>
    <w:rsid w:val="00F036FF"/>
    <w:rsid w:val="00F12693"/>
    <w:rsid w:val="00FF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D5BB8-C42B-404E-B1B5-3A7DA16C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4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D2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2A6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534BAF"/>
    <w:pPr>
      <w:ind w:left="720"/>
      <w:contextualSpacing/>
    </w:pPr>
  </w:style>
  <w:style w:type="paragraph" w:customStyle="1" w:styleId="Default">
    <w:name w:val="Default"/>
    <w:rsid w:val="00112C9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a4">
    <w:name w:val="Strong"/>
    <w:basedOn w:val="a0"/>
    <w:uiPriority w:val="22"/>
    <w:qFormat/>
    <w:rsid w:val="00112C95"/>
    <w:rPr>
      <w:b/>
      <w:bCs/>
    </w:rPr>
  </w:style>
  <w:style w:type="character" w:styleId="a5">
    <w:name w:val="Hyperlink"/>
    <w:basedOn w:val="a0"/>
    <w:uiPriority w:val="99"/>
    <w:unhideWhenUsed/>
    <w:rsid w:val="00FF6C6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14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5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iroshnichenkoNA/IVT-91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5</Pages>
  <Words>506</Words>
  <Characters>2889</Characters>
  <Application>Microsoft Office Word</Application>
  <DocSecurity>0</DocSecurity>
  <Lines>24</Lines>
  <Paragraphs>6</Paragraphs>
  <ScaleCrop>false</ScaleCrop>
  <Company>SPecialiST RePack</Company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57</cp:revision>
  <dcterms:created xsi:type="dcterms:W3CDTF">2022-02-24T07:42:00Z</dcterms:created>
  <dcterms:modified xsi:type="dcterms:W3CDTF">2022-04-13T05:44:00Z</dcterms:modified>
</cp:coreProperties>
</file>