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485" w:rsidRPr="00B20FB3" w:rsidRDefault="00F31485">
      <w:pPr>
        <w:rPr>
          <w:rFonts w:ascii="Times New Roman" w:hAnsi="Times New Roman" w:cs="Times New Roman"/>
        </w:rPr>
      </w:pPr>
    </w:p>
    <w:p w:rsidR="00E75918" w:rsidRPr="004E021C" w:rsidRDefault="00E75918" w:rsidP="00E75918">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rsidR="00E75918" w:rsidRPr="004E021C" w:rsidRDefault="00E75918" w:rsidP="00E75918">
      <w:pPr>
        <w:autoSpaceDE w:val="0"/>
        <w:autoSpaceDN w:val="0"/>
        <w:adjustRightInd w:val="0"/>
        <w:spacing w:after="0" w:line="240" w:lineRule="auto"/>
        <w:ind w:left="207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659264" behindDoc="1" locked="0" layoutInCell="1" allowOverlap="1" wp14:anchorId="6F157E20" wp14:editId="269476A1">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Pr>
          <w:rFonts w:asciiTheme="majorBidi" w:eastAsia="Times New Roman" w:hAnsiTheme="majorBidi" w:cstheme="majorBidi"/>
          <w:b/>
          <w:color w:val="000000"/>
          <w:sz w:val="36"/>
          <w:szCs w:val="36"/>
          <w:lang w:val="en-US"/>
        </w:rPr>
        <w:t xml:space="preserve">           Abbottabad Campus</w:t>
      </w:r>
    </w:p>
    <w:p w:rsid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rsid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Title: Assignment # 01</w:t>
      </w:r>
    </w:p>
    <w:p w:rsidR="001F0D50" w:rsidRDefault="001F0D50" w:rsidP="001F0D50">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 xml:space="preserve">Design Pattern </w:t>
      </w:r>
    </w:p>
    <w:p w:rsidR="00E75918" w:rsidRP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 xml:space="preserve">Submitted </w:t>
      </w:r>
      <w:r w:rsidRPr="004E021C">
        <w:rPr>
          <w:rFonts w:asciiTheme="majorBidi" w:eastAsia="Times New Roman" w:hAnsiTheme="majorBidi" w:cstheme="majorBidi"/>
          <w:b/>
          <w:bCs/>
          <w:i/>
          <w:color w:val="000000"/>
          <w:sz w:val="36"/>
          <w:szCs w:val="36"/>
          <w:lang w:val="en-US"/>
        </w:rPr>
        <w:br/>
        <w:t>By</w:t>
      </w:r>
    </w:p>
    <w:p w:rsidR="00854D6F" w:rsidRDefault="00854D6F" w:rsidP="00854D6F">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Ahmed</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Bin Khalid</w:t>
      </w:r>
      <w:r w:rsidRPr="004E021C">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062</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rsidR="00854D6F" w:rsidRDefault="00854D6F" w:rsidP="00854D6F">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Ehsanullah               </w:t>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068</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8"/>
          <w:szCs w:val="28"/>
          <w:lang w:val="en-US"/>
        </w:rPr>
      </w:pPr>
    </w:p>
    <w:p w:rsidR="00A769FD" w:rsidRPr="00A769FD" w:rsidRDefault="00A769FD" w:rsidP="00A769FD">
      <w:pPr>
        <w:pStyle w:val="Title"/>
        <w:rPr>
          <w:rFonts w:eastAsia="Times New Roman"/>
          <w:b/>
          <w:sz w:val="72"/>
          <w:szCs w:val="72"/>
          <w:lang w:val="en-US"/>
        </w:rPr>
      </w:pPr>
      <w:r w:rsidRPr="00A769FD">
        <w:rPr>
          <w:rFonts w:eastAsia="Times New Roman"/>
          <w:b/>
          <w:sz w:val="72"/>
          <w:szCs w:val="72"/>
          <w:lang w:val="en-US"/>
        </w:rPr>
        <w:t>Education System</w:t>
      </w:r>
    </w:p>
    <w:p w:rsidR="00E75918" w:rsidRDefault="00E7591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286658" w:rsidRDefault="0028665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Problem:</w:t>
      </w:r>
    </w:p>
    <w:p w:rsidR="00286658" w:rsidRPr="00286658" w:rsidRDefault="00286658" w:rsidP="00A769FD">
      <w:pPr>
        <w:autoSpaceDE w:val="0"/>
        <w:autoSpaceDN w:val="0"/>
        <w:adjustRightInd w:val="0"/>
        <w:spacing w:after="0" w:line="360" w:lineRule="auto"/>
        <w:rPr>
          <w:rFonts w:asciiTheme="majorBidi" w:eastAsia="Times New Roman" w:hAnsiTheme="majorBidi" w:cstheme="majorBidi"/>
          <w:color w:val="000000"/>
          <w:sz w:val="28"/>
          <w:szCs w:val="28"/>
          <w:lang w:val="en-US"/>
        </w:rPr>
      </w:pPr>
      <w:r w:rsidRPr="00286658">
        <w:rPr>
          <w:rFonts w:asciiTheme="majorBidi" w:eastAsia="Times New Roman" w:hAnsiTheme="majorBidi" w:cstheme="majorBidi"/>
          <w:color w:val="000000"/>
          <w:sz w:val="28"/>
          <w:szCs w:val="28"/>
          <w:lang w:val="en-US"/>
        </w:rPr>
        <w:t>How can the Education System be designed to manage a comprehensive course structure for a school, considering various departments and their specific offerings? Additionally, how can the system incorporate multiple grading strategies for different courses, ensuring effective communication and notifications between students, teachers, and guardians?</w:t>
      </w:r>
    </w:p>
    <w:p w:rsidR="00286658" w:rsidRDefault="0028665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286658" w:rsidRDefault="0028665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286658" w:rsidRPr="001F0D50" w:rsidRDefault="00A769FD"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r w:rsidRPr="001F0D50">
        <w:rPr>
          <w:rFonts w:asciiTheme="majorBidi" w:eastAsia="Times New Roman" w:hAnsiTheme="majorBidi" w:cstheme="majorBidi"/>
          <w:b/>
          <w:color w:val="000000"/>
          <w:sz w:val="32"/>
          <w:szCs w:val="32"/>
          <w:lang w:val="en-US"/>
        </w:rPr>
        <w:lastRenderedPageBreak/>
        <w:t>Explanation:-</w:t>
      </w:r>
    </w:p>
    <w:p w:rsidR="00A769FD" w:rsidRPr="001F0D50" w:rsidRDefault="001F0D50" w:rsidP="00A769FD">
      <w:pPr>
        <w:autoSpaceDE w:val="0"/>
        <w:autoSpaceDN w:val="0"/>
        <w:adjustRightInd w:val="0"/>
        <w:spacing w:after="0" w:line="360" w:lineRule="auto"/>
        <w:rPr>
          <w:rFonts w:asciiTheme="majorBidi" w:eastAsia="Times New Roman" w:hAnsiTheme="majorBidi" w:cstheme="majorBidi"/>
          <w:color w:val="000000"/>
          <w:sz w:val="28"/>
          <w:szCs w:val="28"/>
          <w:lang w:val="en-US"/>
        </w:rPr>
      </w:pPr>
      <w:r w:rsidRPr="001F0D50">
        <w:rPr>
          <w:rFonts w:asciiTheme="majorBidi" w:eastAsia="Times New Roman" w:hAnsiTheme="majorBidi" w:cstheme="majorBidi"/>
          <w:color w:val="000000"/>
          <w:sz w:val="28"/>
          <w:szCs w:val="28"/>
          <w:lang w:val="en-US"/>
        </w:rPr>
        <w:t>Education system</w:t>
      </w:r>
      <w:r w:rsidR="00286658">
        <w:rPr>
          <w:rFonts w:asciiTheme="majorBidi" w:eastAsia="Times New Roman" w:hAnsiTheme="majorBidi" w:cstheme="majorBidi"/>
          <w:color w:val="000000"/>
          <w:sz w:val="28"/>
          <w:szCs w:val="28"/>
          <w:lang w:val="en-US"/>
        </w:rPr>
        <w:t>,</w:t>
      </w:r>
      <w:r w:rsidRPr="001F0D50">
        <w:rPr>
          <w:rFonts w:asciiTheme="majorBidi" w:eastAsia="Times New Roman" w:hAnsiTheme="majorBidi" w:cstheme="majorBidi"/>
          <w:color w:val="000000"/>
          <w:sz w:val="28"/>
          <w:szCs w:val="28"/>
          <w:lang w:val="en-US"/>
        </w:rPr>
        <w:t xml:space="preserve"> design patterns such as Observer, Template Method, Strategy, Builder, and inheritance of Person, Student, Teacher, and Guardian classes allow for the effective management and maintenance of education systems. These patterns facilitate the handling of course-related processes, managing grading strategies, and ensuring effective communication and notifications between different entities within the system, allowing for scalability and flexibility in adapting to new requirements. Schools and departments represent the organizational structure of the education system, where the Builder pattern is used to create different parts of the system, such as courses and grading strategies.</w:t>
      </w: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Pr="001F0D50" w:rsidRDefault="00A769FD"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r w:rsidRPr="001F0D50">
        <w:rPr>
          <w:rFonts w:asciiTheme="majorBidi" w:eastAsia="Times New Roman" w:hAnsiTheme="majorBidi" w:cstheme="majorBidi"/>
          <w:b/>
          <w:color w:val="000000"/>
          <w:sz w:val="32"/>
          <w:szCs w:val="32"/>
          <w:lang w:val="en-US"/>
        </w:rPr>
        <w:t>ScreenShot:-</w:t>
      </w:r>
    </w:p>
    <w:p w:rsidR="00A769FD" w:rsidRP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r w:rsidRPr="00A769FD">
        <w:rPr>
          <w:rFonts w:asciiTheme="majorBidi" w:eastAsia="Times New Roman" w:hAnsiTheme="majorBidi" w:cstheme="majorBidi"/>
          <w:b/>
          <w:noProof/>
          <w:color w:val="000000"/>
          <w:sz w:val="24"/>
          <w:szCs w:val="24"/>
          <w:lang w:val="en-US"/>
        </w:rPr>
        <w:drawing>
          <wp:inline distT="0" distB="0" distL="0" distR="0" wp14:anchorId="6993A93C" wp14:editId="1AF5336F">
            <wp:extent cx="5731510" cy="3250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0565"/>
                    </a:xfrm>
                    <a:prstGeom prst="rect">
                      <a:avLst/>
                    </a:prstGeom>
                  </pic:spPr>
                </pic:pic>
              </a:graphicData>
            </a:graphic>
          </wp:inline>
        </w:drawing>
      </w:r>
    </w:p>
    <w:p w:rsidR="005B440E" w:rsidRPr="00CD2BE3" w:rsidRDefault="005B440E" w:rsidP="00CD2BE3">
      <w:pPr>
        <w:tabs>
          <w:tab w:val="left" w:pos="6104"/>
        </w:tabs>
        <w:rPr>
          <w:rFonts w:ascii="Times New Roman" w:hAnsi="Times New Roman" w:cs="Times New Roman"/>
        </w:rPr>
      </w:pPr>
      <w:bookmarkStart w:id="0" w:name="_GoBack"/>
      <w:bookmarkEnd w:id="0"/>
    </w:p>
    <w:sectPr w:rsidR="005B440E" w:rsidRPr="00CD2BE3" w:rsidSect="00E7591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526" w:rsidRDefault="00BC0526">
      <w:pPr>
        <w:spacing w:after="0" w:line="240" w:lineRule="auto"/>
      </w:pPr>
      <w:r>
        <w:separator/>
      </w:r>
    </w:p>
  </w:endnote>
  <w:endnote w:type="continuationSeparator" w:id="0">
    <w:p w:rsidR="00BC0526" w:rsidRDefault="00BC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526" w:rsidRDefault="00BC0526">
      <w:pPr>
        <w:spacing w:after="0" w:line="240" w:lineRule="auto"/>
      </w:pPr>
      <w:r>
        <w:separator/>
      </w:r>
    </w:p>
  </w:footnote>
  <w:footnote w:type="continuationSeparator" w:id="0">
    <w:p w:rsidR="00BC0526" w:rsidRDefault="00BC0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E207B"/>
    <w:multiLevelType w:val="hybridMultilevel"/>
    <w:tmpl w:val="9B326A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85"/>
    <w:rsid w:val="00010094"/>
    <w:rsid w:val="0014107E"/>
    <w:rsid w:val="001F0D50"/>
    <w:rsid w:val="00286658"/>
    <w:rsid w:val="00546B49"/>
    <w:rsid w:val="005B440E"/>
    <w:rsid w:val="007C133D"/>
    <w:rsid w:val="00854D6F"/>
    <w:rsid w:val="009B354E"/>
    <w:rsid w:val="00A44388"/>
    <w:rsid w:val="00A769FD"/>
    <w:rsid w:val="00B20FB3"/>
    <w:rsid w:val="00BC0526"/>
    <w:rsid w:val="00CD2BE3"/>
    <w:rsid w:val="00E51392"/>
    <w:rsid w:val="00E75918"/>
    <w:rsid w:val="00F31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40F5"/>
  <w15:chartTrackingRefBased/>
  <w15:docId w15:val="{FF15F691-E808-4B78-9CE5-D5E74C8E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485"/>
    <w:pPr>
      <w:ind w:left="720"/>
      <w:contextualSpacing/>
    </w:pPr>
  </w:style>
  <w:style w:type="character" w:customStyle="1" w:styleId="Heading1Char">
    <w:name w:val="Heading 1 Char"/>
    <w:basedOn w:val="DefaultParagraphFont"/>
    <w:link w:val="Heading1"/>
    <w:uiPriority w:val="9"/>
    <w:rsid w:val="00B20F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0FB3"/>
    <w:pPr>
      <w:outlineLvl w:val="9"/>
    </w:pPr>
    <w:rPr>
      <w:lang w:val="en-US"/>
    </w:rPr>
  </w:style>
  <w:style w:type="paragraph" w:styleId="TOC1">
    <w:name w:val="toc 1"/>
    <w:basedOn w:val="Normal"/>
    <w:next w:val="Normal"/>
    <w:autoRedefine/>
    <w:uiPriority w:val="39"/>
    <w:unhideWhenUsed/>
    <w:rsid w:val="00B20FB3"/>
    <w:pPr>
      <w:spacing w:after="100"/>
    </w:pPr>
  </w:style>
  <w:style w:type="character" w:styleId="Hyperlink">
    <w:name w:val="Hyperlink"/>
    <w:basedOn w:val="DefaultParagraphFont"/>
    <w:uiPriority w:val="99"/>
    <w:unhideWhenUsed/>
    <w:rsid w:val="00B20FB3"/>
    <w:rPr>
      <w:color w:val="0563C1" w:themeColor="hyperlink"/>
      <w:u w:val="single"/>
    </w:rPr>
  </w:style>
  <w:style w:type="character" w:customStyle="1" w:styleId="Heading2Char">
    <w:name w:val="Heading 2 Char"/>
    <w:basedOn w:val="DefaultParagraphFont"/>
    <w:link w:val="Heading2"/>
    <w:uiPriority w:val="9"/>
    <w:rsid w:val="00B20FB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E75918"/>
    <w:pPr>
      <w:tabs>
        <w:tab w:val="center" w:pos="4513"/>
        <w:tab w:val="right" w:pos="9026"/>
      </w:tabs>
      <w:spacing w:after="0" w:line="240" w:lineRule="auto"/>
    </w:pPr>
  </w:style>
  <w:style w:type="character" w:customStyle="1" w:styleId="HeaderChar">
    <w:name w:val="Header Char"/>
    <w:basedOn w:val="DefaultParagraphFont"/>
    <w:link w:val="Header"/>
    <w:rsid w:val="00E75918"/>
  </w:style>
  <w:style w:type="paragraph" w:styleId="Title">
    <w:name w:val="Title"/>
    <w:basedOn w:val="Normal"/>
    <w:next w:val="Normal"/>
    <w:link w:val="TitleChar"/>
    <w:uiPriority w:val="10"/>
    <w:qFormat/>
    <w:rsid w:val="00A76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9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122254">
      <w:bodyDiv w:val="1"/>
      <w:marLeft w:val="0"/>
      <w:marRight w:val="0"/>
      <w:marTop w:val="0"/>
      <w:marBottom w:val="0"/>
      <w:divBdr>
        <w:top w:val="none" w:sz="0" w:space="0" w:color="auto"/>
        <w:left w:val="none" w:sz="0" w:space="0" w:color="auto"/>
        <w:bottom w:val="none" w:sz="0" w:space="0" w:color="auto"/>
        <w:right w:val="none" w:sz="0" w:space="0" w:color="auto"/>
      </w:divBdr>
    </w:div>
    <w:div w:id="18499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8F17C-1B21-48FC-8096-9F52DF4C0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DELL</cp:lastModifiedBy>
  <cp:revision>2</cp:revision>
  <dcterms:created xsi:type="dcterms:W3CDTF">2023-10-26T09:25:00Z</dcterms:created>
  <dcterms:modified xsi:type="dcterms:W3CDTF">2023-10-26T09:25:00Z</dcterms:modified>
</cp:coreProperties>
</file>