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0FB2A" w14:textId="448B816F" w:rsidR="00A53C01" w:rsidRPr="00426A5B" w:rsidRDefault="00426A5B" w:rsidP="00426A5B">
      <w:pPr>
        <w:jc w:val="both"/>
        <w:rPr>
          <w:rFonts w:cstheme="minorHAnsi"/>
          <w:color w:val="24292E"/>
          <w:sz w:val="24"/>
          <w:szCs w:val="24"/>
          <w:shd w:val="clear" w:color="auto" w:fill="FFFFFF"/>
        </w:rPr>
      </w:pPr>
      <w:r w:rsidRPr="00426A5B">
        <w:rPr>
          <w:rFonts w:cstheme="minorHAnsi"/>
          <w:color w:val="24292E"/>
          <w:sz w:val="24"/>
          <w:szCs w:val="24"/>
          <w:shd w:val="clear" w:color="auto" w:fill="FFFFFF"/>
        </w:rPr>
        <w:t>After facing many hurdles and creating</w:t>
      </w:r>
      <w:r w:rsidR="00A53C01" w:rsidRPr="00426A5B">
        <w:rPr>
          <w:rFonts w:cstheme="minorHAnsi"/>
          <w:color w:val="24292E"/>
          <w:sz w:val="24"/>
          <w:szCs w:val="24"/>
          <w:shd w:val="clear" w:color="auto" w:fill="FFFFFF"/>
        </w:rPr>
        <w:t xml:space="preserve"> a </w:t>
      </w:r>
      <w:r w:rsidR="00E10760" w:rsidRPr="00426A5B">
        <w:rPr>
          <w:rFonts w:cstheme="minorHAnsi"/>
          <w:color w:val="24292E"/>
          <w:sz w:val="24"/>
          <w:szCs w:val="24"/>
          <w:shd w:val="clear" w:color="auto" w:fill="FFFFFF"/>
        </w:rPr>
        <w:t xml:space="preserve">perfect </w:t>
      </w:r>
      <w:r w:rsidR="00A53C01" w:rsidRPr="00426A5B">
        <w:rPr>
          <w:rFonts w:cstheme="minorHAnsi"/>
          <w:color w:val="24292E"/>
          <w:sz w:val="24"/>
          <w:szCs w:val="24"/>
          <w:shd w:val="clear" w:color="auto" w:fill="FFFFFF"/>
        </w:rPr>
        <w:t>machine learning model</w:t>
      </w:r>
      <w:r w:rsidR="00E10760" w:rsidRPr="00426A5B">
        <w:rPr>
          <w:rFonts w:cstheme="minorHAnsi"/>
          <w:color w:val="24292E"/>
          <w:sz w:val="24"/>
          <w:szCs w:val="24"/>
          <w:shd w:val="clear" w:color="auto" w:fill="FFFFFF"/>
        </w:rPr>
        <w:t xml:space="preserve">, </w:t>
      </w:r>
      <w:r w:rsidRPr="00426A5B">
        <w:rPr>
          <w:rFonts w:cstheme="minorHAnsi"/>
          <w:color w:val="24292E"/>
          <w:sz w:val="24"/>
          <w:szCs w:val="24"/>
          <w:shd w:val="clear" w:color="auto" w:fill="FFFFFF"/>
        </w:rPr>
        <w:t>most data scientist</w:t>
      </w:r>
      <w:r w:rsidR="00E739EA">
        <w:rPr>
          <w:rFonts w:cstheme="minorHAnsi"/>
          <w:color w:val="24292E"/>
          <w:sz w:val="24"/>
          <w:szCs w:val="24"/>
          <w:shd w:val="clear" w:color="auto" w:fill="FFFFFF"/>
        </w:rPr>
        <w:t>s</w:t>
      </w:r>
      <w:r w:rsidRPr="00426A5B">
        <w:rPr>
          <w:rFonts w:cstheme="minorHAnsi"/>
          <w:color w:val="24292E"/>
          <w:sz w:val="24"/>
          <w:szCs w:val="24"/>
          <w:shd w:val="clear" w:color="auto" w:fill="FFFFFF"/>
        </w:rPr>
        <w:t xml:space="preserve"> don’t realize that their real problem is in deploying that model onto production servers</w:t>
      </w:r>
      <w:r w:rsidR="00E10760" w:rsidRPr="00426A5B">
        <w:rPr>
          <w:rFonts w:cstheme="minorHAnsi"/>
          <w:color w:val="24292E"/>
          <w:sz w:val="24"/>
          <w:szCs w:val="24"/>
          <w:shd w:val="clear" w:color="auto" w:fill="FFFFFF"/>
        </w:rPr>
        <w:t>.</w:t>
      </w:r>
      <w:r w:rsidRPr="00426A5B">
        <w:rPr>
          <w:rFonts w:cstheme="minorHAnsi"/>
          <w:color w:val="24292E"/>
          <w:sz w:val="24"/>
          <w:szCs w:val="24"/>
          <w:shd w:val="clear" w:color="auto" w:fill="FFFFFF"/>
        </w:rPr>
        <w:t xml:space="preserve"> </w:t>
      </w:r>
      <w:r w:rsidR="00E10760" w:rsidRPr="00426A5B">
        <w:rPr>
          <w:rFonts w:cstheme="minorHAnsi"/>
          <w:color w:val="333333"/>
          <w:sz w:val="24"/>
          <w:szCs w:val="24"/>
        </w:rPr>
        <w:t xml:space="preserve">Pushing machine learning </w:t>
      </w:r>
      <w:r w:rsidRPr="00426A5B">
        <w:rPr>
          <w:rFonts w:cstheme="minorHAnsi"/>
          <w:color w:val="333333"/>
          <w:sz w:val="24"/>
          <w:szCs w:val="24"/>
        </w:rPr>
        <w:t xml:space="preserve">model </w:t>
      </w:r>
      <w:r w:rsidR="00E10760" w:rsidRPr="00426A5B">
        <w:rPr>
          <w:rFonts w:cstheme="minorHAnsi"/>
          <w:color w:val="333333"/>
          <w:sz w:val="24"/>
          <w:szCs w:val="24"/>
        </w:rPr>
        <w:t xml:space="preserve">is </w:t>
      </w:r>
      <w:r w:rsidRPr="00426A5B">
        <w:rPr>
          <w:rFonts w:cstheme="minorHAnsi"/>
          <w:color w:val="333333"/>
          <w:sz w:val="24"/>
          <w:szCs w:val="24"/>
        </w:rPr>
        <w:t>nearly</w:t>
      </w:r>
      <w:r w:rsidR="00E10760" w:rsidRPr="00426A5B">
        <w:rPr>
          <w:rFonts w:cstheme="minorHAnsi"/>
          <w:color w:val="333333"/>
          <w:sz w:val="24"/>
          <w:szCs w:val="24"/>
        </w:rPr>
        <w:t xml:space="preserve"> similar to pushing any other </w:t>
      </w:r>
      <w:r w:rsidRPr="00426A5B">
        <w:rPr>
          <w:rFonts w:cstheme="minorHAnsi"/>
          <w:color w:val="333333"/>
          <w:sz w:val="24"/>
          <w:szCs w:val="24"/>
        </w:rPr>
        <w:t>application</w:t>
      </w:r>
      <w:r w:rsidR="00E10760" w:rsidRPr="00426A5B">
        <w:rPr>
          <w:rFonts w:cstheme="minorHAnsi"/>
          <w:color w:val="333333"/>
          <w:sz w:val="24"/>
          <w:szCs w:val="24"/>
        </w:rPr>
        <w:t xml:space="preserve"> to production, with a few </w:t>
      </w:r>
      <w:r w:rsidRPr="00426A5B">
        <w:rPr>
          <w:rFonts w:cstheme="minorHAnsi"/>
          <w:color w:val="333333"/>
          <w:sz w:val="24"/>
          <w:szCs w:val="24"/>
        </w:rPr>
        <w:t>stipulations</w:t>
      </w:r>
      <w:r w:rsidR="00E10760" w:rsidRPr="00426A5B">
        <w:rPr>
          <w:rFonts w:cstheme="minorHAnsi"/>
          <w:color w:val="333333"/>
          <w:sz w:val="24"/>
          <w:szCs w:val="24"/>
        </w:rPr>
        <w:t>. </w:t>
      </w:r>
      <w:r>
        <w:rPr>
          <w:rFonts w:cstheme="minorHAnsi"/>
          <w:color w:val="333333"/>
          <w:sz w:val="24"/>
          <w:szCs w:val="24"/>
        </w:rPr>
        <w:t>So, let</w:t>
      </w:r>
      <w:r w:rsidR="00E739EA">
        <w:rPr>
          <w:rFonts w:cstheme="minorHAnsi"/>
          <w:color w:val="333333"/>
          <w:sz w:val="24"/>
          <w:szCs w:val="24"/>
        </w:rPr>
        <w:t>’</w:t>
      </w:r>
      <w:r>
        <w:rPr>
          <w:rFonts w:cstheme="minorHAnsi"/>
          <w:color w:val="333333"/>
          <w:sz w:val="24"/>
          <w:szCs w:val="24"/>
        </w:rPr>
        <w:t xml:space="preserve">s </w:t>
      </w:r>
      <w:r w:rsidR="00E739EA">
        <w:rPr>
          <w:rFonts w:cstheme="minorHAnsi"/>
          <w:color w:val="333333"/>
          <w:sz w:val="24"/>
          <w:szCs w:val="24"/>
        </w:rPr>
        <w:t xml:space="preserve">take a look at one of the best options </w:t>
      </w:r>
      <w:r w:rsidR="00A53C01" w:rsidRPr="00426A5B">
        <w:rPr>
          <w:rFonts w:cstheme="minorHAnsi"/>
          <w:color w:val="24292E"/>
          <w:sz w:val="24"/>
          <w:szCs w:val="24"/>
          <w:shd w:val="clear" w:color="auto" w:fill="FFFFFF"/>
        </w:rPr>
        <w:t>to deploy model on to production</w:t>
      </w:r>
      <w:r w:rsidR="00E739EA">
        <w:rPr>
          <w:rFonts w:cstheme="minorHAnsi"/>
          <w:color w:val="24292E"/>
          <w:sz w:val="24"/>
          <w:szCs w:val="24"/>
          <w:shd w:val="clear" w:color="auto" w:fill="FFFFFF"/>
        </w:rPr>
        <w:t xml:space="preserve"> - </w:t>
      </w:r>
      <w:r w:rsidR="00A53C01" w:rsidRPr="00426A5B">
        <w:rPr>
          <w:rFonts w:cstheme="minorHAnsi"/>
          <w:color w:val="24292E"/>
          <w:sz w:val="24"/>
          <w:szCs w:val="24"/>
          <w:shd w:val="clear" w:color="auto" w:fill="FFFFFF"/>
        </w:rPr>
        <w:t>using docker, Jenkins, and flask</w:t>
      </w:r>
      <w:r w:rsidR="00E739EA">
        <w:rPr>
          <w:rFonts w:cstheme="minorHAnsi"/>
          <w:color w:val="24292E"/>
          <w:sz w:val="24"/>
          <w:szCs w:val="24"/>
          <w:shd w:val="clear" w:color="auto" w:fill="FFFFFF"/>
        </w:rPr>
        <w:t xml:space="preserve"> which are most commonly used in industries</w:t>
      </w:r>
      <w:r w:rsidR="00A53C01" w:rsidRPr="00426A5B">
        <w:rPr>
          <w:rFonts w:cstheme="minorHAnsi"/>
          <w:color w:val="24292E"/>
          <w:sz w:val="24"/>
          <w:szCs w:val="24"/>
          <w:shd w:val="clear" w:color="auto" w:fill="FFFFFF"/>
        </w:rPr>
        <w:t>.</w:t>
      </w:r>
    </w:p>
    <w:p w14:paraId="05661600" w14:textId="623F2EA3" w:rsidR="00A53C01" w:rsidRPr="00426A5B" w:rsidRDefault="00426A5B" w:rsidP="00866BF6">
      <w:pPr>
        <w:rPr>
          <w:rFonts w:ascii="Segoe UI" w:hAnsi="Segoe UI" w:cs="Segoe UI"/>
          <w:b/>
          <w:i/>
          <w:color w:val="24292E"/>
          <w:shd w:val="clear" w:color="auto" w:fill="FFFFFF"/>
        </w:rPr>
      </w:pPr>
      <w:r w:rsidRPr="00426A5B">
        <w:rPr>
          <w:rFonts w:ascii="Segoe UI" w:hAnsi="Segoe UI" w:cs="Segoe UI"/>
          <w:b/>
          <w:i/>
          <w:color w:val="24292E"/>
          <w:shd w:val="clear" w:color="auto" w:fill="FFFFFF"/>
        </w:rPr>
        <w:t>Docker?</w:t>
      </w:r>
      <w:r>
        <w:rPr>
          <w:rFonts w:ascii="Segoe UI" w:hAnsi="Segoe UI" w:cs="Segoe UI"/>
          <w:b/>
          <w:i/>
          <w:color w:val="24292E"/>
          <w:shd w:val="clear" w:color="auto" w:fill="FFFFFF"/>
        </w:rPr>
        <w:t xml:space="preserve"> But API is love, API is life!!!</w:t>
      </w:r>
    </w:p>
    <w:p w14:paraId="6F59DCC6" w14:textId="7886D413" w:rsidR="00E95AE0" w:rsidRDefault="004D277B" w:rsidP="00E95AE0">
      <w:pPr>
        <w:jc w:val="both"/>
        <w:rPr>
          <w:rFonts w:cstheme="minorHAnsi"/>
          <w:color w:val="24292E"/>
          <w:sz w:val="24"/>
          <w:szCs w:val="24"/>
          <w:shd w:val="clear" w:color="auto" w:fill="FFFFFF"/>
        </w:rPr>
      </w:pPr>
      <w:r>
        <w:rPr>
          <w:rFonts w:cstheme="minorHAnsi"/>
          <w:color w:val="24292E"/>
          <w:sz w:val="24"/>
          <w:szCs w:val="24"/>
          <w:shd w:val="clear" w:color="auto" w:fill="FFFFFF"/>
        </w:rPr>
        <w:t xml:space="preserve">Hold your horses. </w:t>
      </w:r>
      <w:r w:rsidR="00E739EA" w:rsidRPr="00E95AE0">
        <w:rPr>
          <w:rFonts w:cstheme="minorHAnsi"/>
          <w:color w:val="24292E"/>
          <w:sz w:val="24"/>
          <w:szCs w:val="24"/>
          <w:shd w:val="clear" w:color="auto" w:fill="FFFFFF"/>
        </w:rPr>
        <w:t>We know that wrapping your model in flask and providing it as RESTful API service is</w:t>
      </w:r>
      <w:r w:rsidR="00E95AE0">
        <w:rPr>
          <w:rFonts w:cstheme="minorHAnsi"/>
          <w:color w:val="24292E"/>
          <w:sz w:val="24"/>
          <w:szCs w:val="24"/>
          <w:shd w:val="clear" w:color="auto" w:fill="FFFFFF"/>
        </w:rPr>
        <w:t xml:space="preserve"> more than</w:t>
      </w:r>
      <w:r w:rsidR="00E739EA" w:rsidRPr="00E95AE0">
        <w:rPr>
          <w:rFonts w:cstheme="minorHAnsi"/>
          <w:color w:val="24292E"/>
          <w:sz w:val="24"/>
          <w:szCs w:val="24"/>
          <w:shd w:val="clear" w:color="auto" w:fill="FFFFFF"/>
        </w:rPr>
        <w:t xml:space="preserve"> enough for deployment</w:t>
      </w:r>
      <w:r w:rsidR="00E95AE0">
        <w:rPr>
          <w:rFonts w:cstheme="minorHAnsi"/>
          <w:color w:val="24292E"/>
          <w:sz w:val="24"/>
          <w:szCs w:val="24"/>
          <w:shd w:val="clear" w:color="auto" w:fill="FFFFFF"/>
        </w:rPr>
        <w:t xml:space="preserve"> purposes</w:t>
      </w:r>
      <w:r w:rsidR="00E739EA" w:rsidRPr="00E95AE0">
        <w:rPr>
          <w:rFonts w:cstheme="minorHAnsi"/>
          <w:color w:val="24292E"/>
          <w:sz w:val="24"/>
          <w:szCs w:val="24"/>
          <w:shd w:val="clear" w:color="auto" w:fill="FFFFFF"/>
        </w:rPr>
        <w:t xml:space="preserve">. But </w:t>
      </w:r>
      <w:r w:rsidR="00E95AE0" w:rsidRPr="00E95AE0">
        <w:rPr>
          <w:rFonts w:cstheme="minorHAnsi"/>
          <w:color w:val="24292E"/>
          <w:sz w:val="24"/>
          <w:szCs w:val="24"/>
          <w:shd w:val="clear" w:color="auto" w:fill="FFFFFF"/>
        </w:rPr>
        <w:t>if there are any conflicting dependencies in your model libraries, then as soon as you deploy your model on production server, the model is likely to fail</w:t>
      </w:r>
      <w:r w:rsidR="00A41C24">
        <w:rPr>
          <w:rFonts w:cstheme="minorHAnsi"/>
          <w:color w:val="24292E"/>
          <w:sz w:val="24"/>
          <w:szCs w:val="24"/>
          <w:shd w:val="clear" w:color="auto" w:fill="FFFFFF"/>
        </w:rPr>
        <w:t xml:space="preserve"> due to various reasons</w:t>
      </w:r>
      <w:r w:rsidR="0075402F">
        <w:rPr>
          <w:rFonts w:cstheme="minorHAnsi"/>
          <w:color w:val="24292E"/>
          <w:sz w:val="24"/>
          <w:szCs w:val="24"/>
          <w:shd w:val="clear" w:color="auto" w:fill="FFFFFF"/>
        </w:rPr>
        <w:t xml:space="preserve"> which are hard to find out</w:t>
      </w:r>
      <w:r w:rsidR="00A41C24">
        <w:rPr>
          <w:rFonts w:cstheme="minorHAnsi"/>
          <w:color w:val="24292E"/>
          <w:sz w:val="24"/>
          <w:szCs w:val="24"/>
          <w:shd w:val="clear" w:color="auto" w:fill="FFFFFF"/>
        </w:rPr>
        <w:t>.</w:t>
      </w:r>
    </w:p>
    <w:p w14:paraId="72D7BE52" w14:textId="797CDDF7" w:rsidR="00A41C24" w:rsidRPr="0075402F" w:rsidRDefault="001C3D8F" w:rsidP="0075402F">
      <w:pPr>
        <w:jc w:val="both"/>
        <w:rPr>
          <w:sz w:val="24"/>
          <w:szCs w:val="24"/>
          <w:shd w:val="clear" w:color="auto" w:fill="FFFFFF"/>
        </w:rPr>
      </w:pPr>
      <w:r w:rsidRPr="0075402F">
        <w:rPr>
          <w:sz w:val="24"/>
          <w:szCs w:val="24"/>
          <w:shd w:val="clear" w:color="auto" w:fill="FFFFFF"/>
        </w:rPr>
        <w:t>If you’re an aspiring data scientist working with deep learning models, then you know</w:t>
      </w:r>
      <w:r w:rsidR="0075402F" w:rsidRPr="0075402F">
        <w:rPr>
          <w:sz w:val="24"/>
          <w:szCs w:val="24"/>
          <w:shd w:val="clear" w:color="auto" w:fill="FFFFFF"/>
        </w:rPr>
        <w:t xml:space="preserve"> </w:t>
      </w:r>
      <w:r w:rsidRPr="0075402F">
        <w:rPr>
          <w:sz w:val="24"/>
          <w:szCs w:val="24"/>
          <w:shd w:val="clear" w:color="auto" w:fill="FFFFFF"/>
        </w:rPr>
        <w:t xml:space="preserve">how vexing it can get to install </w:t>
      </w:r>
      <w:r w:rsidR="00E95AE0" w:rsidRPr="0075402F">
        <w:rPr>
          <w:sz w:val="24"/>
          <w:szCs w:val="24"/>
          <w:shd w:val="clear" w:color="auto" w:fill="FFFFFF"/>
        </w:rPr>
        <w:t xml:space="preserve">different versions of </w:t>
      </w:r>
      <w:r w:rsidRPr="0075402F">
        <w:rPr>
          <w:sz w:val="24"/>
          <w:szCs w:val="24"/>
          <w:shd w:val="clear" w:color="auto" w:fill="FFFFFF"/>
        </w:rPr>
        <w:t xml:space="preserve">dependent libraries </w:t>
      </w:r>
      <w:r w:rsidR="00E95AE0" w:rsidRPr="0075402F">
        <w:rPr>
          <w:sz w:val="24"/>
          <w:szCs w:val="24"/>
          <w:shd w:val="clear" w:color="auto" w:fill="FFFFFF"/>
        </w:rPr>
        <w:t xml:space="preserve">(like TensorFlow, </w:t>
      </w:r>
      <w:proofErr w:type="spellStart"/>
      <w:r w:rsidR="00E95AE0" w:rsidRPr="0075402F">
        <w:rPr>
          <w:sz w:val="24"/>
          <w:szCs w:val="24"/>
          <w:shd w:val="clear" w:color="auto" w:fill="FFFFFF"/>
        </w:rPr>
        <w:t>Keras</w:t>
      </w:r>
      <w:proofErr w:type="spellEnd"/>
      <w:r w:rsidR="00E95AE0" w:rsidRPr="0075402F">
        <w:rPr>
          <w:sz w:val="24"/>
          <w:szCs w:val="24"/>
          <w:shd w:val="clear" w:color="auto" w:fill="FFFFFF"/>
        </w:rPr>
        <w:t xml:space="preserve">, and </w:t>
      </w:r>
      <w:proofErr w:type="spellStart"/>
      <w:r w:rsidR="00E95AE0" w:rsidRPr="0075402F">
        <w:rPr>
          <w:sz w:val="24"/>
          <w:szCs w:val="24"/>
          <w:shd w:val="clear" w:color="auto" w:fill="FFFFFF"/>
        </w:rPr>
        <w:t>Pytorch</w:t>
      </w:r>
      <w:proofErr w:type="spellEnd"/>
      <w:r w:rsidR="00E95AE0" w:rsidRPr="0075402F">
        <w:rPr>
          <w:sz w:val="24"/>
          <w:szCs w:val="24"/>
          <w:shd w:val="clear" w:color="auto" w:fill="FFFFFF"/>
        </w:rPr>
        <w:t xml:space="preserve">) </w:t>
      </w:r>
      <w:r w:rsidRPr="0075402F">
        <w:rPr>
          <w:sz w:val="24"/>
          <w:szCs w:val="24"/>
          <w:shd w:val="clear" w:color="auto" w:fill="FFFFFF"/>
        </w:rPr>
        <w:t>on your machine</w:t>
      </w:r>
      <w:r w:rsidR="00E95AE0" w:rsidRPr="0075402F">
        <w:rPr>
          <w:sz w:val="24"/>
          <w:szCs w:val="24"/>
          <w:shd w:val="clear" w:color="auto" w:fill="FFFFFF"/>
        </w:rPr>
        <w:t xml:space="preserve"> to </w:t>
      </w:r>
      <w:r w:rsidR="00971E7D" w:rsidRPr="0075402F">
        <w:rPr>
          <w:sz w:val="24"/>
          <w:szCs w:val="24"/>
          <w:shd w:val="clear" w:color="auto" w:fill="FFFFFF"/>
        </w:rPr>
        <w:t>train the</w:t>
      </w:r>
      <w:r w:rsidR="00E95AE0" w:rsidRPr="0075402F">
        <w:rPr>
          <w:sz w:val="24"/>
          <w:szCs w:val="24"/>
          <w:shd w:val="clear" w:color="auto" w:fill="FFFFFF"/>
        </w:rPr>
        <w:t xml:space="preserve"> model</w:t>
      </w:r>
      <w:r w:rsidR="00E739EA" w:rsidRPr="0075402F">
        <w:rPr>
          <w:sz w:val="24"/>
          <w:szCs w:val="24"/>
          <w:shd w:val="clear" w:color="auto" w:fill="FFFFFF"/>
        </w:rPr>
        <w:t xml:space="preserve">. </w:t>
      </w:r>
      <w:r w:rsidR="00971E7D" w:rsidRPr="0075402F">
        <w:rPr>
          <w:sz w:val="24"/>
          <w:szCs w:val="24"/>
          <w:shd w:val="clear" w:color="auto" w:fill="FFFFFF"/>
        </w:rPr>
        <w:t xml:space="preserve">For instance, TensorFlow runs on Python 2.7 only on </w:t>
      </w:r>
      <w:proofErr w:type="spellStart"/>
      <w:r w:rsidR="00971E7D" w:rsidRPr="0075402F">
        <w:rPr>
          <w:sz w:val="24"/>
          <w:szCs w:val="24"/>
          <w:shd w:val="clear" w:color="auto" w:fill="FFFFFF"/>
        </w:rPr>
        <w:t>linux</w:t>
      </w:r>
      <w:proofErr w:type="spellEnd"/>
      <w:r w:rsidR="00971E7D" w:rsidRPr="0075402F">
        <w:rPr>
          <w:sz w:val="24"/>
          <w:szCs w:val="24"/>
          <w:shd w:val="clear" w:color="auto" w:fill="FFFFFF"/>
        </w:rPr>
        <w:t xml:space="preserve"> distros but not on Windows. So, if you buil</w:t>
      </w:r>
      <w:r w:rsidR="00731BD8" w:rsidRPr="0075402F">
        <w:rPr>
          <w:sz w:val="24"/>
          <w:szCs w:val="24"/>
          <w:shd w:val="clear" w:color="auto" w:fill="FFFFFF"/>
        </w:rPr>
        <w:t>d</w:t>
      </w:r>
      <w:r w:rsidR="00971E7D" w:rsidRPr="0075402F">
        <w:rPr>
          <w:sz w:val="24"/>
          <w:szCs w:val="24"/>
          <w:shd w:val="clear" w:color="auto" w:fill="FFFFFF"/>
        </w:rPr>
        <w:t xml:space="preserve"> the model on </w:t>
      </w:r>
      <w:proofErr w:type="spellStart"/>
      <w:r w:rsidR="00971E7D" w:rsidRPr="0075402F">
        <w:rPr>
          <w:sz w:val="24"/>
          <w:szCs w:val="24"/>
          <w:shd w:val="clear" w:color="auto" w:fill="FFFFFF"/>
        </w:rPr>
        <w:t>linux</w:t>
      </w:r>
      <w:proofErr w:type="spellEnd"/>
      <w:r w:rsidR="00731BD8" w:rsidRPr="0075402F">
        <w:rPr>
          <w:sz w:val="24"/>
          <w:szCs w:val="24"/>
          <w:shd w:val="clear" w:color="auto" w:fill="FFFFFF"/>
        </w:rPr>
        <w:t xml:space="preserve"> environment </w:t>
      </w:r>
      <w:r w:rsidR="00971E7D" w:rsidRPr="0075402F">
        <w:rPr>
          <w:sz w:val="24"/>
          <w:szCs w:val="24"/>
          <w:shd w:val="clear" w:color="auto" w:fill="FFFFFF"/>
        </w:rPr>
        <w:t>and deployed it on windows server,</w:t>
      </w:r>
      <w:r w:rsidR="0075402F" w:rsidRPr="0075402F">
        <w:rPr>
          <w:sz w:val="24"/>
          <w:szCs w:val="24"/>
          <w:shd w:val="clear" w:color="auto" w:fill="FFFFFF"/>
        </w:rPr>
        <w:t xml:space="preserve"> </w:t>
      </w:r>
      <w:r w:rsidR="00971E7D" w:rsidRPr="0075402F">
        <w:rPr>
          <w:b/>
          <w:i/>
          <w:sz w:val="24"/>
          <w:szCs w:val="24"/>
          <w:shd w:val="clear" w:color="auto" w:fill="FFFFFF"/>
        </w:rPr>
        <w:t>BOOM</w:t>
      </w:r>
      <w:r w:rsidR="0075402F" w:rsidRPr="0075402F">
        <w:rPr>
          <w:b/>
          <w:i/>
          <w:sz w:val="24"/>
          <w:szCs w:val="24"/>
          <w:shd w:val="clear" w:color="auto" w:fill="FFFFFF"/>
        </w:rPr>
        <w:t xml:space="preserve">! </w:t>
      </w:r>
      <w:r w:rsidR="0075402F" w:rsidRPr="0075402F">
        <w:rPr>
          <w:sz w:val="24"/>
          <w:szCs w:val="24"/>
          <w:shd w:val="clear" w:color="auto" w:fill="FFFFFF"/>
        </w:rPr>
        <w:t xml:space="preserve">All your efforts went in vain. </w:t>
      </w:r>
    </w:p>
    <w:p w14:paraId="6C6AAC25" w14:textId="1FFA043E" w:rsidR="00835A31" w:rsidRDefault="00A41C24" w:rsidP="0075402F">
      <w:pPr>
        <w:jc w:val="both"/>
        <w:rPr>
          <w:rFonts w:cstheme="minorHAnsi"/>
          <w:color w:val="333333"/>
          <w:sz w:val="24"/>
          <w:szCs w:val="24"/>
        </w:rPr>
      </w:pPr>
      <w:r w:rsidRPr="0075402F">
        <w:rPr>
          <w:rFonts w:cstheme="minorHAnsi"/>
          <w:color w:val="333333"/>
          <w:sz w:val="24"/>
          <w:szCs w:val="24"/>
        </w:rPr>
        <w:t xml:space="preserve">Since </w:t>
      </w:r>
      <w:r w:rsidR="0075402F">
        <w:rPr>
          <w:rFonts w:cstheme="minorHAnsi"/>
          <w:color w:val="333333"/>
          <w:sz w:val="24"/>
          <w:szCs w:val="24"/>
        </w:rPr>
        <w:t>most</w:t>
      </w:r>
      <w:r w:rsidRPr="0075402F">
        <w:rPr>
          <w:rFonts w:cstheme="minorHAnsi"/>
          <w:color w:val="333333"/>
          <w:sz w:val="24"/>
          <w:szCs w:val="24"/>
        </w:rPr>
        <w:t xml:space="preserve"> deep learning libraries</w:t>
      </w:r>
      <w:r w:rsidR="0075402F">
        <w:rPr>
          <w:rFonts w:cstheme="minorHAnsi"/>
          <w:color w:val="333333"/>
          <w:sz w:val="24"/>
          <w:szCs w:val="24"/>
        </w:rPr>
        <w:t xml:space="preserve"> </w:t>
      </w:r>
      <w:r w:rsidRPr="0075402F">
        <w:rPr>
          <w:rFonts w:cstheme="minorHAnsi"/>
          <w:color w:val="333333"/>
          <w:sz w:val="24"/>
          <w:szCs w:val="24"/>
        </w:rPr>
        <w:t>are still immature, there happen to have frequent updates. What’s bad is that some of your program may not work on the updated library. In order to keep current and updated version, Docker is a right answer.</w:t>
      </w:r>
      <w:r w:rsidR="00835A31">
        <w:rPr>
          <w:rFonts w:cstheme="minorHAnsi"/>
          <w:color w:val="333333"/>
          <w:sz w:val="24"/>
          <w:szCs w:val="24"/>
        </w:rPr>
        <w:t xml:space="preserve"> It containerizes the model with dependent libraries and environment, isolating it from underlying operating system and other applications.</w:t>
      </w:r>
      <w:r w:rsidR="007F71EB">
        <w:rPr>
          <w:rFonts w:cstheme="minorHAnsi"/>
          <w:color w:val="333333"/>
          <w:sz w:val="24"/>
          <w:szCs w:val="24"/>
        </w:rPr>
        <w:t xml:space="preserve"> Unlike VMs, docker do not require any guest OS for each application</w:t>
      </w:r>
      <w:r w:rsidR="003C1143">
        <w:rPr>
          <w:rFonts w:cstheme="minorHAnsi"/>
          <w:color w:val="333333"/>
          <w:sz w:val="24"/>
          <w:szCs w:val="24"/>
        </w:rPr>
        <w:t>,</w:t>
      </w:r>
      <w:r w:rsidR="007F71EB">
        <w:rPr>
          <w:rFonts w:cstheme="minorHAnsi"/>
          <w:color w:val="333333"/>
          <w:sz w:val="24"/>
          <w:szCs w:val="24"/>
        </w:rPr>
        <w:t xml:space="preserve"> maintaining </w:t>
      </w:r>
      <w:r w:rsidR="003C1143">
        <w:rPr>
          <w:rFonts w:cstheme="minorHAnsi"/>
          <w:color w:val="333333"/>
          <w:sz w:val="24"/>
          <w:szCs w:val="24"/>
        </w:rPr>
        <w:t>lightweight resource management.</w:t>
      </w:r>
    </w:p>
    <w:p w14:paraId="55817BD0" w14:textId="05A93E8E" w:rsidR="003C1143" w:rsidRPr="0075402F" w:rsidRDefault="003C1143" w:rsidP="003C1143">
      <w:pPr>
        <w:jc w:val="center"/>
        <w:rPr>
          <w:rFonts w:cstheme="minorHAnsi"/>
          <w:color w:val="333333"/>
          <w:sz w:val="24"/>
          <w:szCs w:val="24"/>
        </w:rPr>
      </w:pPr>
      <w:r>
        <w:rPr>
          <w:rFonts w:cstheme="minorHAnsi"/>
          <w:noProof/>
          <w:color w:val="333333"/>
          <w:sz w:val="24"/>
          <w:szCs w:val="24"/>
        </w:rPr>
        <w:drawing>
          <wp:inline distT="0" distB="0" distL="0" distR="0" wp14:anchorId="48D1802A" wp14:editId="58DE6AAD">
            <wp:extent cx="4664528" cy="26289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ker-vm-container.png"/>
                    <pic:cNvPicPr/>
                  </pic:nvPicPr>
                  <pic:blipFill>
                    <a:blip r:embed="rId5">
                      <a:extLst>
                        <a:ext uri="{28A0092B-C50C-407E-A947-70E740481C1C}">
                          <a14:useLocalDpi xmlns:a14="http://schemas.microsoft.com/office/drawing/2010/main" val="0"/>
                        </a:ext>
                      </a:extLst>
                    </a:blip>
                    <a:stretch>
                      <a:fillRect/>
                    </a:stretch>
                  </pic:blipFill>
                  <pic:spPr>
                    <a:xfrm>
                      <a:off x="0" y="0"/>
                      <a:ext cx="4706672" cy="2652652"/>
                    </a:xfrm>
                    <a:prstGeom prst="rect">
                      <a:avLst/>
                    </a:prstGeom>
                  </pic:spPr>
                </pic:pic>
              </a:graphicData>
            </a:graphic>
          </wp:inline>
        </w:drawing>
      </w:r>
    </w:p>
    <w:p w14:paraId="283B7707" w14:textId="54C484F2" w:rsidR="00731BD8" w:rsidRPr="0075402F" w:rsidRDefault="004D277B" w:rsidP="0075402F">
      <w:pPr>
        <w:jc w:val="both"/>
        <w:rPr>
          <w:rFonts w:cstheme="minorHAnsi"/>
          <w:sz w:val="24"/>
          <w:szCs w:val="24"/>
        </w:rPr>
      </w:pPr>
      <w:r>
        <w:rPr>
          <w:rFonts w:cstheme="minorHAnsi"/>
          <w:sz w:val="24"/>
          <w:szCs w:val="24"/>
        </w:rPr>
        <w:t>Also, o</w:t>
      </w:r>
      <w:r w:rsidR="00426A5B" w:rsidRPr="0075402F">
        <w:rPr>
          <w:rFonts w:cstheme="minorHAnsi"/>
          <w:sz w:val="24"/>
          <w:szCs w:val="24"/>
        </w:rPr>
        <w:t xml:space="preserve">ften when you are training a machine learning model, you </w:t>
      </w:r>
      <w:r w:rsidR="00731BD8" w:rsidRPr="0075402F">
        <w:rPr>
          <w:rFonts w:cstheme="minorHAnsi"/>
          <w:sz w:val="24"/>
          <w:szCs w:val="24"/>
        </w:rPr>
        <w:t>build</w:t>
      </w:r>
      <w:r w:rsidR="00426A5B" w:rsidRPr="0075402F">
        <w:rPr>
          <w:rFonts w:cstheme="minorHAnsi"/>
          <w:sz w:val="24"/>
          <w:szCs w:val="24"/>
        </w:rPr>
        <w:t xml:space="preserve"> a model that can be trained with the right libraries and dependencies and model configurations on </w:t>
      </w:r>
      <w:r w:rsidR="00A41C24" w:rsidRPr="0075402F">
        <w:rPr>
          <w:rFonts w:cstheme="minorHAnsi"/>
          <w:sz w:val="24"/>
          <w:szCs w:val="24"/>
        </w:rPr>
        <w:t>new incoming data</w:t>
      </w:r>
      <w:r w:rsidR="00731BD8" w:rsidRPr="0075402F">
        <w:rPr>
          <w:rFonts w:cstheme="minorHAnsi"/>
          <w:sz w:val="24"/>
          <w:szCs w:val="24"/>
        </w:rPr>
        <w:t xml:space="preserve"> continuously</w:t>
      </w:r>
      <w:r w:rsidR="00426A5B" w:rsidRPr="0075402F">
        <w:rPr>
          <w:rFonts w:cstheme="minorHAnsi"/>
          <w:sz w:val="24"/>
          <w:szCs w:val="24"/>
        </w:rPr>
        <w:t>.</w:t>
      </w:r>
      <w:r w:rsidR="00731BD8" w:rsidRPr="0075402F">
        <w:rPr>
          <w:rFonts w:cstheme="minorHAnsi"/>
          <w:sz w:val="24"/>
          <w:szCs w:val="24"/>
        </w:rPr>
        <w:t xml:space="preserve"> </w:t>
      </w:r>
      <w:r w:rsidR="00A41C24" w:rsidRPr="0075402F">
        <w:rPr>
          <w:rFonts w:cstheme="minorHAnsi"/>
          <w:sz w:val="24"/>
          <w:szCs w:val="24"/>
        </w:rPr>
        <w:t>As the data is streaming</w:t>
      </w:r>
      <w:r w:rsidR="00426A5B" w:rsidRPr="0075402F">
        <w:rPr>
          <w:rFonts w:cstheme="minorHAnsi"/>
          <w:sz w:val="24"/>
          <w:szCs w:val="24"/>
        </w:rPr>
        <w:t xml:space="preserve"> you keep track of the accuracies of the model on validation data</w:t>
      </w:r>
      <w:r w:rsidR="00A41C24" w:rsidRPr="0075402F">
        <w:rPr>
          <w:rFonts w:cstheme="minorHAnsi"/>
          <w:sz w:val="24"/>
          <w:szCs w:val="24"/>
        </w:rPr>
        <w:t xml:space="preserve"> from time to time and you might want to deploy new version model without reconfiguring the production server</w:t>
      </w:r>
      <w:r>
        <w:rPr>
          <w:rFonts w:cstheme="minorHAnsi"/>
          <w:sz w:val="24"/>
          <w:szCs w:val="24"/>
        </w:rPr>
        <w:t>s</w:t>
      </w:r>
      <w:r w:rsidR="00426A5B" w:rsidRPr="0075402F">
        <w:rPr>
          <w:rFonts w:cstheme="minorHAnsi"/>
          <w:sz w:val="24"/>
          <w:szCs w:val="24"/>
        </w:rPr>
        <w:t>.</w:t>
      </w:r>
      <w:r w:rsidR="0075402F" w:rsidRPr="0075402F">
        <w:rPr>
          <w:rFonts w:cstheme="minorHAnsi"/>
          <w:sz w:val="24"/>
          <w:szCs w:val="24"/>
        </w:rPr>
        <w:t xml:space="preserve"> Again, docker comes to rescue as it </w:t>
      </w:r>
      <w:r w:rsidR="0075402F" w:rsidRPr="0075402F">
        <w:rPr>
          <w:rFonts w:cstheme="minorHAnsi"/>
          <w:color w:val="333333"/>
          <w:sz w:val="24"/>
          <w:szCs w:val="24"/>
        </w:rPr>
        <w:t>plays a pivotal role in environment standardization - “</w:t>
      </w:r>
      <w:r w:rsidR="0075402F" w:rsidRPr="0075402F">
        <w:rPr>
          <w:rFonts w:cstheme="minorHAnsi"/>
          <w:i/>
          <w:iCs/>
          <w:color w:val="333333"/>
          <w:sz w:val="24"/>
          <w:szCs w:val="24"/>
        </w:rPr>
        <w:t>Build once, deploy everywhere</w:t>
      </w:r>
      <w:r w:rsidR="0075402F" w:rsidRPr="0075402F">
        <w:rPr>
          <w:rFonts w:cstheme="minorHAnsi"/>
          <w:color w:val="333333"/>
          <w:sz w:val="24"/>
          <w:szCs w:val="24"/>
        </w:rPr>
        <w:t>”</w:t>
      </w:r>
      <w:r w:rsidR="0075402F" w:rsidRPr="0075402F">
        <w:rPr>
          <w:rFonts w:cstheme="minorHAnsi"/>
          <w:sz w:val="24"/>
          <w:szCs w:val="24"/>
        </w:rPr>
        <w:t>.</w:t>
      </w:r>
    </w:p>
    <w:p w14:paraId="00112B24" w14:textId="045D9967" w:rsidR="004D277B" w:rsidRDefault="004D277B" w:rsidP="004D277B">
      <w:pPr>
        <w:jc w:val="both"/>
        <w:rPr>
          <w:b/>
          <w:i/>
          <w:sz w:val="24"/>
          <w:szCs w:val="24"/>
        </w:rPr>
      </w:pPr>
      <w:r w:rsidRPr="0075402F">
        <w:rPr>
          <w:b/>
          <w:i/>
          <w:sz w:val="24"/>
          <w:szCs w:val="24"/>
        </w:rPr>
        <w:lastRenderedPageBreak/>
        <w:t>But, why Jenkins?</w:t>
      </w:r>
    </w:p>
    <w:p w14:paraId="15D2C349" w14:textId="30B4E00F" w:rsidR="00EC6FEC" w:rsidRPr="0075402F" w:rsidRDefault="00EC6FEC" w:rsidP="00EC6FEC">
      <w:pPr>
        <w:jc w:val="center"/>
        <w:rPr>
          <w:b/>
          <w:i/>
          <w:sz w:val="24"/>
          <w:szCs w:val="24"/>
        </w:rPr>
      </w:pPr>
      <w:r>
        <w:rPr>
          <w:b/>
          <w:i/>
          <w:noProof/>
          <w:sz w:val="24"/>
          <w:szCs w:val="24"/>
        </w:rPr>
        <w:drawing>
          <wp:inline distT="0" distB="0" distL="0" distR="0" wp14:anchorId="260459E5" wp14:editId="63FBF309">
            <wp:extent cx="1943100" cy="14574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2453" cy="1464449"/>
                    </a:xfrm>
                    <a:prstGeom prst="rect">
                      <a:avLst/>
                    </a:prstGeom>
                  </pic:spPr>
                </pic:pic>
              </a:graphicData>
            </a:graphic>
          </wp:inline>
        </w:drawing>
      </w:r>
    </w:p>
    <w:p w14:paraId="19EDDFAB" w14:textId="67AF54E6" w:rsidR="00835A31" w:rsidRDefault="0075402F" w:rsidP="0075402F">
      <w:pPr>
        <w:jc w:val="both"/>
        <w:rPr>
          <w:sz w:val="24"/>
          <w:szCs w:val="24"/>
        </w:rPr>
      </w:pPr>
      <w:r w:rsidRPr="0075402F">
        <w:rPr>
          <w:sz w:val="24"/>
          <w:szCs w:val="24"/>
        </w:rPr>
        <w:t>J</w:t>
      </w:r>
      <w:r w:rsidR="00866BF6" w:rsidRPr="0075402F">
        <w:rPr>
          <w:sz w:val="24"/>
          <w:szCs w:val="24"/>
        </w:rPr>
        <w:t>enkins is a great open-source tool to deploy machine learning models. Written in Java, Jenkins was initially developed as a build and release tool.</w:t>
      </w:r>
      <w:r w:rsidR="00835A31">
        <w:rPr>
          <w:sz w:val="24"/>
          <w:szCs w:val="24"/>
        </w:rPr>
        <w:t xml:space="preserve"> </w:t>
      </w:r>
      <w:r w:rsidR="007F71EB">
        <w:rPr>
          <w:sz w:val="24"/>
          <w:szCs w:val="24"/>
        </w:rPr>
        <w:t>But the limitless potential of Jenkins made it the most popular CI/CD server.</w:t>
      </w:r>
    </w:p>
    <w:p w14:paraId="530FB737" w14:textId="44DE05F6" w:rsidR="000A35BC" w:rsidRDefault="000A35BC" w:rsidP="0075402F">
      <w:pPr>
        <w:jc w:val="both"/>
        <w:rPr>
          <w:sz w:val="24"/>
          <w:szCs w:val="24"/>
        </w:rPr>
      </w:pPr>
      <w:r>
        <w:rPr>
          <w:sz w:val="24"/>
          <w:szCs w:val="24"/>
        </w:rPr>
        <w:t>Continuous Integration and Continuous Deployment</w:t>
      </w:r>
      <w:r>
        <w:rPr>
          <w:sz w:val="24"/>
          <w:szCs w:val="24"/>
        </w:rPr>
        <w:t xml:space="preserve"> (CI/CD) are best development practices followed by most industries today when they are developing applications</w:t>
      </w:r>
      <w:r>
        <w:rPr>
          <w:sz w:val="24"/>
          <w:szCs w:val="24"/>
        </w:rPr>
        <w:t>.</w:t>
      </w:r>
      <w:r>
        <w:rPr>
          <w:sz w:val="24"/>
          <w:szCs w:val="24"/>
        </w:rPr>
        <w:t xml:space="preserve"> CI is the </w:t>
      </w:r>
      <w:r w:rsidR="00C020EE">
        <w:rPr>
          <w:sz w:val="24"/>
          <w:szCs w:val="24"/>
        </w:rPr>
        <w:t>process</w:t>
      </w:r>
      <w:r>
        <w:rPr>
          <w:sz w:val="24"/>
          <w:szCs w:val="24"/>
        </w:rPr>
        <w:t xml:space="preserve"> of regularly </w:t>
      </w:r>
      <w:r w:rsidR="00C020EE">
        <w:rPr>
          <w:sz w:val="24"/>
          <w:szCs w:val="24"/>
        </w:rPr>
        <w:t>commiting</w:t>
      </w:r>
      <w:r>
        <w:rPr>
          <w:sz w:val="24"/>
          <w:szCs w:val="24"/>
        </w:rPr>
        <w:t xml:space="preserve"> code changes into shared code repository</w:t>
      </w:r>
      <w:r w:rsidR="003256D1">
        <w:rPr>
          <w:sz w:val="24"/>
          <w:szCs w:val="24"/>
        </w:rPr>
        <w:t xml:space="preserve"> and </w:t>
      </w:r>
      <w:r w:rsidR="00C020EE">
        <w:rPr>
          <w:sz w:val="24"/>
          <w:szCs w:val="24"/>
        </w:rPr>
        <w:t>performing validation tests for each change before deploying it on production. CD is the process of automating this process and deploy the changes directly onto server if the code change passes all test cases.</w:t>
      </w:r>
      <w:r>
        <w:rPr>
          <w:sz w:val="24"/>
          <w:szCs w:val="24"/>
        </w:rPr>
        <w:t xml:space="preserve">  </w:t>
      </w:r>
    </w:p>
    <w:p w14:paraId="4C58E487" w14:textId="2CD4F118" w:rsidR="003C1143" w:rsidRDefault="00E95E2A" w:rsidP="0075402F">
      <w:pPr>
        <w:jc w:val="both"/>
        <w:rPr>
          <w:sz w:val="24"/>
          <w:szCs w:val="24"/>
        </w:rPr>
      </w:pPr>
      <w:r>
        <w:rPr>
          <w:sz w:val="24"/>
          <w:szCs w:val="24"/>
        </w:rPr>
        <w:t xml:space="preserve">So, </w:t>
      </w:r>
      <w:proofErr w:type="gramStart"/>
      <w:r w:rsidR="003C1143">
        <w:rPr>
          <w:sz w:val="24"/>
          <w:szCs w:val="24"/>
        </w:rPr>
        <w:t>If</w:t>
      </w:r>
      <w:proofErr w:type="gramEnd"/>
      <w:r w:rsidR="003C1143">
        <w:rPr>
          <w:sz w:val="24"/>
          <w:szCs w:val="24"/>
        </w:rPr>
        <w:t xml:space="preserve"> you </w:t>
      </w:r>
      <w:r>
        <w:rPr>
          <w:sz w:val="24"/>
          <w:szCs w:val="24"/>
        </w:rPr>
        <w:t xml:space="preserve">need to fit the </w:t>
      </w:r>
      <w:r>
        <w:rPr>
          <w:sz w:val="24"/>
          <w:szCs w:val="24"/>
        </w:rPr>
        <w:t xml:space="preserve">machine learning </w:t>
      </w:r>
      <w:r>
        <w:rPr>
          <w:sz w:val="24"/>
          <w:szCs w:val="24"/>
        </w:rPr>
        <w:t>model in th</w:t>
      </w:r>
      <w:r>
        <w:rPr>
          <w:sz w:val="24"/>
          <w:szCs w:val="24"/>
        </w:rPr>
        <w:t>is</w:t>
      </w:r>
      <w:r>
        <w:rPr>
          <w:sz w:val="24"/>
          <w:szCs w:val="24"/>
        </w:rPr>
        <w:t xml:space="preserve"> CI/CD SDLC</w:t>
      </w:r>
      <w:r>
        <w:rPr>
          <w:sz w:val="24"/>
          <w:szCs w:val="24"/>
        </w:rPr>
        <w:t>,</w:t>
      </w:r>
      <w:r w:rsidR="003C1143">
        <w:rPr>
          <w:sz w:val="24"/>
          <w:szCs w:val="24"/>
        </w:rPr>
        <w:t xml:space="preserve"> </w:t>
      </w:r>
      <w:r w:rsidR="00C020EE">
        <w:rPr>
          <w:sz w:val="24"/>
          <w:szCs w:val="24"/>
        </w:rPr>
        <w:t xml:space="preserve">Jenkins provides you </w:t>
      </w:r>
      <w:r>
        <w:rPr>
          <w:sz w:val="24"/>
          <w:szCs w:val="24"/>
        </w:rPr>
        <w:t xml:space="preserve">all the tools </w:t>
      </w:r>
      <w:r w:rsidR="00C020EE">
        <w:rPr>
          <w:sz w:val="24"/>
          <w:szCs w:val="24"/>
        </w:rPr>
        <w:t xml:space="preserve">to </w:t>
      </w:r>
      <w:r>
        <w:rPr>
          <w:sz w:val="24"/>
          <w:szCs w:val="24"/>
        </w:rPr>
        <w:t xml:space="preserve">create jobs like automating validation testing </w:t>
      </w:r>
      <w:r>
        <w:rPr>
          <w:sz w:val="24"/>
          <w:szCs w:val="24"/>
        </w:rPr>
        <w:t>that are triggered by events (l</w:t>
      </w:r>
      <w:r>
        <w:rPr>
          <w:sz w:val="24"/>
          <w:szCs w:val="24"/>
        </w:rPr>
        <w:t xml:space="preserve">ike </w:t>
      </w:r>
      <w:r>
        <w:rPr>
          <w:sz w:val="24"/>
          <w:szCs w:val="24"/>
        </w:rPr>
        <w:t>change in repository</w:t>
      </w:r>
      <w:r>
        <w:rPr>
          <w:sz w:val="24"/>
          <w:szCs w:val="24"/>
        </w:rPr>
        <w:t>, updating model, etc.</w:t>
      </w:r>
      <w:r>
        <w:rPr>
          <w:sz w:val="24"/>
          <w:szCs w:val="24"/>
        </w:rPr>
        <w:t xml:space="preserve">) </w:t>
      </w:r>
      <w:r>
        <w:rPr>
          <w:sz w:val="24"/>
          <w:szCs w:val="24"/>
        </w:rPr>
        <w:t xml:space="preserve"> and deploys it on production. It does all the work for you so you can focus on improving the model rather than designing test cases every time.</w:t>
      </w:r>
    </w:p>
    <w:p w14:paraId="59F9DB52" w14:textId="1CF3475F" w:rsidR="00835A31" w:rsidRDefault="00866BF6" w:rsidP="0075402F">
      <w:pPr>
        <w:jc w:val="both"/>
        <w:rPr>
          <w:sz w:val="24"/>
          <w:szCs w:val="24"/>
        </w:rPr>
      </w:pPr>
      <w:r w:rsidRPr="0075402F">
        <w:rPr>
          <w:sz w:val="24"/>
          <w:szCs w:val="24"/>
        </w:rPr>
        <w:t xml:space="preserve">Jenkins </w:t>
      </w:r>
      <w:r w:rsidR="00E95E2A">
        <w:rPr>
          <w:sz w:val="24"/>
          <w:szCs w:val="24"/>
        </w:rPr>
        <w:t xml:space="preserve">also </w:t>
      </w:r>
      <w:r w:rsidRPr="0075402F">
        <w:rPr>
          <w:sz w:val="24"/>
          <w:szCs w:val="24"/>
        </w:rPr>
        <w:t xml:space="preserve">provides </w:t>
      </w:r>
      <w:r w:rsidR="00E95E2A">
        <w:rPr>
          <w:sz w:val="24"/>
          <w:szCs w:val="24"/>
        </w:rPr>
        <w:t>more than 1400</w:t>
      </w:r>
      <w:r w:rsidRPr="0075402F">
        <w:rPr>
          <w:sz w:val="24"/>
          <w:szCs w:val="24"/>
        </w:rPr>
        <w:t xml:space="preserve"> plugins </w:t>
      </w:r>
      <w:r w:rsidR="00E95E2A">
        <w:rPr>
          <w:sz w:val="24"/>
          <w:szCs w:val="24"/>
        </w:rPr>
        <w:t xml:space="preserve">including </w:t>
      </w:r>
      <w:r w:rsidR="00E95E2A" w:rsidRPr="0075402F">
        <w:rPr>
          <w:sz w:val="24"/>
          <w:szCs w:val="24"/>
        </w:rPr>
        <w:t>databases</w:t>
      </w:r>
      <w:r w:rsidRPr="0075402F">
        <w:rPr>
          <w:sz w:val="24"/>
          <w:szCs w:val="24"/>
        </w:rPr>
        <w:t xml:space="preserve"> integration, Google cloud, </w:t>
      </w:r>
      <w:proofErr w:type="spellStart"/>
      <w:r w:rsidRPr="0075402F">
        <w:rPr>
          <w:sz w:val="24"/>
          <w:szCs w:val="24"/>
        </w:rPr>
        <w:t>Github</w:t>
      </w:r>
      <w:proofErr w:type="spellEnd"/>
      <w:r w:rsidRPr="0075402F">
        <w:rPr>
          <w:sz w:val="24"/>
          <w:szCs w:val="24"/>
        </w:rPr>
        <w:t xml:space="preserve">, </w:t>
      </w:r>
      <w:proofErr w:type="spellStart"/>
      <w:r w:rsidRPr="0075402F">
        <w:rPr>
          <w:sz w:val="24"/>
          <w:szCs w:val="24"/>
        </w:rPr>
        <w:t>Bitbubket</w:t>
      </w:r>
      <w:proofErr w:type="spellEnd"/>
      <w:r w:rsidR="00E95E2A">
        <w:rPr>
          <w:sz w:val="24"/>
          <w:szCs w:val="24"/>
        </w:rPr>
        <w:t>, etc. to support all kinds of tasks involving machine learning models.</w:t>
      </w:r>
      <w:bookmarkStart w:id="0" w:name="_GoBack"/>
      <w:bookmarkEnd w:id="0"/>
    </w:p>
    <w:p w14:paraId="304D5C47" w14:textId="77777777" w:rsidR="00835A31" w:rsidRDefault="00835A31" w:rsidP="0075402F">
      <w:pPr>
        <w:jc w:val="both"/>
        <w:rPr>
          <w:sz w:val="24"/>
          <w:szCs w:val="24"/>
        </w:rPr>
      </w:pPr>
    </w:p>
    <w:p w14:paraId="0A578F93" w14:textId="77777777" w:rsidR="00835A31" w:rsidRPr="0075402F" w:rsidRDefault="00835A31" w:rsidP="0075402F">
      <w:pPr>
        <w:jc w:val="both"/>
        <w:rPr>
          <w:sz w:val="24"/>
          <w:szCs w:val="24"/>
        </w:rPr>
      </w:pPr>
    </w:p>
    <w:sectPr w:rsidR="00835A31" w:rsidRPr="00754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15FD1"/>
    <w:multiLevelType w:val="hybridMultilevel"/>
    <w:tmpl w:val="19E0E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5A0E62"/>
    <w:multiLevelType w:val="hybridMultilevel"/>
    <w:tmpl w:val="E2C2D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B17D25"/>
    <w:multiLevelType w:val="hybridMultilevel"/>
    <w:tmpl w:val="93EEA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ED51E5"/>
    <w:multiLevelType w:val="hybridMultilevel"/>
    <w:tmpl w:val="1CECF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1B60CF"/>
    <w:multiLevelType w:val="multilevel"/>
    <w:tmpl w:val="7C20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F6"/>
    <w:rsid w:val="000621BF"/>
    <w:rsid w:val="000A35BC"/>
    <w:rsid w:val="001760B4"/>
    <w:rsid w:val="00181826"/>
    <w:rsid w:val="001C3D8F"/>
    <w:rsid w:val="003256D1"/>
    <w:rsid w:val="003C1143"/>
    <w:rsid w:val="003F5C4C"/>
    <w:rsid w:val="00426A5B"/>
    <w:rsid w:val="0047060C"/>
    <w:rsid w:val="004D277B"/>
    <w:rsid w:val="0059162F"/>
    <w:rsid w:val="006C6426"/>
    <w:rsid w:val="00731BD8"/>
    <w:rsid w:val="0075402F"/>
    <w:rsid w:val="007F71EB"/>
    <w:rsid w:val="00835A31"/>
    <w:rsid w:val="00866BF6"/>
    <w:rsid w:val="00971E7D"/>
    <w:rsid w:val="00A41C24"/>
    <w:rsid w:val="00A53C01"/>
    <w:rsid w:val="00AE649A"/>
    <w:rsid w:val="00C020EE"/>
    <w:rsid w:val="00DB433F"/>
    <w:rsid w:val="00E10760"/>
    <w:rsid w:val="00E43492"/>
    <w:rsid w:val="00E739EA"/>
    <w:rsid w:val="00E95AE0"/>
    <w:rsid w:val="00E95E2A"/>
    <w:rsid w:val="00EC6FEC"/>
    <w:rsid w:val="00FC3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CDA2"/>
  <w15:chartTrackingRefBased/>
  <w15:docId w15:val="{D37C59CD-A0B3-4FB9-8859-01837B5D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84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Kosaraju</dc:creator>
  <cp:keywords/>
  <dc:description/>
  <cp:lastModifiedBy>Pavan Kosaraju</cp:lastModifiedBy>
  <cp:revision>4</cp:revision>
  <dcterms:created xsi:type="dcterms:W3CDTF">2019-02-28T04:14:00Z</dcterms:created>
  <dcterms:modified xsi:type="dcterms:W3CDTF">2019-02-28T19:20:00Z</dcterms:modified>
</cp:coreProperties>
</file>