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B253B" w14:textId="388E884D" w:rsidR="00013DFA" w:rsidRPr="00013DFA" w:rsidRDefault="00733AA1" w:rsidP="002654B9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31ECDA8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DFA" w:rsidRPr="00013DFA">
        <w:rPr>
          <w:b/>
          <w:bCs/>
          <w:sz w:val="32"/>
          <w:szCs w:val="32"/>
        </w:rPr>
        <w:t>FTP001_V1</w:t>
      </w:r>
    </w:p>
    <w:p w14:paraId="6FED2CCB" w14:textId="17587BB5" w:rsidR="00BC4BF9" w:rsidRPr="00BC4BF9" w:rsidRDefault="00525800" w:rsidP="00BC4BF9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1229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45"/>
        <w:gridCol w:w="141"/>
        <w:gridCol w:w="634"/>
        <w:gridCol w:w="610"/>
        <w:gridCol w:w="163"/>
        <w:gridCol w:w="140"/>
        <w:gridCol w:w="141"/>
        <w:gridCol w:w="120"/>
        <w:gridCol w:w="1994"/>
      </w:tblGrid>
      <w:tr w:rsidR="00C51B9C" w14:paraId="03548F1D" w14:textId="77777777" w:rsidTr="008708F6">
        <w:trPr>
          <w:trHeight w:val="250"/>
        </w:trPr>
        <w:tc>
          <w:tcPr>
            <w:tcW w:w="9067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2EFED66A" w:rsidR="00C51B9C" w:rsidRPr="00C51B9C" w:rsidRDefault="00C51B9C" w:rsidP="008708F6">
            <w:pPr>
              <w:jc w:val="center"/>
              <w:rPr>
                <w:b/>
                <w:bCs/>
                <w:sz w:val="24"/>
                <w:szCs w:val="24"/>
              </w:rPr>
            </w:pPr>
            <w:r w:rsidRPr="00116490">
              <w:rPr>
                <w:b/>
                <w:bCs/>
              </w:rPr>
              <w:t xml:space="preserve">FICHA TÉCNICA PUERTAS </w:t>
            </w:r>
            <w:r w:rsidR="007301BB">
              <w:rPr>
                <w:b/>
                <w:bCs/>
              </w:rPr>
              <w:t>ACRÍLICO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  <w:tr w:rsidR="00A60ADA" w14:paraId="58A20A6D" w14:textId="77777777" w:rsidTr="008708F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6842797C" w:rsidR="00A60ADA" w:rsidRPr="006D23BD" w:rsidRDefault="00A60ADA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A60ADA" w14:paraId="6844948A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15CA10E2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A66DEC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A60ADA" w14:paraId="6939A4CA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0937EC">
              <w:rPr>
                <w:rFonts w:cstheme="minorHAnsi"/>
                <w:sz w:val="20"/>
                <w:szCs w:val="20"/>
              </w:rPr>
              <w:t xml:space="preserve">ablero de partículas de madera multicapa, aglomeradas entre sí mediante resinas </w:t>
            </w:r>
            <w:proofErr w:type="spellStart"/>
            <w:r w:rsidRPr="000937EC">
              <w:rPr>
                <w:rFonts w:cstheme="minorHAnsi"/>
                <w:sz w:val="20"/>
                <w:szCs w:val="20"/>
              </w:rPr>
              <w:t>aminoplásticas</w:t>
            </w:r>
            <w:proofErr w:type="spellEnd"/>
            <w:r w:rsidRPr="000937EC">
              <w:rPr>
                <w:rFonts w:cstheme="minorHAnsi"/>
                <w:sz w:val="20"/>
                <w:szCs w:val="20"/>
              </w:rPr>
              <w:t xml:space="preserve"> con la acción simultánea de presión y calor, y sometido posteriormente a un lijado superficial.</w:t>
            </w:r>
          </w:p>
        </w:tc>
      </w:tr>
      <w:tr w:rsidR="00A60ADA" w14:paraId="2D18564B" w14:textId="77777777" w:rsidTr="008708F6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PROPIEDADES ALMA INTERIOR</w:t>
            </w:r>
          </w:p>
        </w:tc>
        <w:tc>
          <w:tcPr>
            <w:tcW w:w="2536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25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5% - 13%</w:t>
            </w:r>
          </w:p>
        </w:tc>
      </w:tr>
      <w:tr w:rsidR="00A60ADA" w14:paraId="1B2CE03A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31ECE287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12672CC3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E1 (≤8mg/100g)</w:t>
            </w:r>
          </w:p>
        </w:tc>
      </w:tr>
      <w:tr w:rsidR="00A60ADA" w14:paraId="214B777A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561E3748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Hinchamiento en grosor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6D744A18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≤10%</w:t>
            </w:r>
          </w:p>
        </w:tc>
      </w:tr>
      <w:tr w:rsidR="00A60ADA" w14:paraId="5759852B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2BC302C6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Absorción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1B2AE32A" w14:textId="77777777" w:rsidR="00A60ADA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≤50%</w:t>
            </w:r>
          </w:p>
        </w:tc>
      </w:tr>
      <w:tr w:rsidR="00A60ADA" w14:paraId="79A95F31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F20A" w14:textId="53DD4867" w:rsidR="00A60ADA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Tablero de fibras de densidad media (650-700 kg/m3) de 5</w:t>
            </w:r>
            <w:r w:rsidR="00691987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con acabado </w:t>
            </w:r>
            <w:r>
              <w:rPr>
                <w:rFonts w:cstheme="minorHAnsi"/>
                <w:sz w:val="20"/>
                <w:szCs w:val="20"/>
              </w:rPr>
              <w:t>en lámina decorativa a base de polipropileno.</w:t>
            </w:r>
          </w:p>
        </w:tc>
      </w:tr>
      <w:tr w:rsidR="007301BB" w14:paraId="1682CD78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99C75E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E8249D2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DCFD19" w14:textId="07A70C0F" w:rsidR="007301BB" w:rsidRPr="007F7D30" w:rsidRDefault="007301BB" w:rsidP="008708F6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química</w:t>
            </w:r>
          </w:p>
        </w:tc>
        <w:tc>
          <w:tcPr>
            <w:tcW w:w="1949" w:type="dxa"/>
            <w:gridSpan w:val="7"/>
            <w:tcBorders>
              <w:top w:val="single" w:sz="12" w:space="0" w:color="auto"/>
            </w:tcBorders>
            <w:vAlign w:val="center"/>
          </w:tcPr>
          <w:p w14:paraId="59B9DA21" w14:textId="6D1C1A9B" w:rsidR="007301BB" w:rsidRPr="007F7D30" w:rsidRDefault="007301BB" w:rsidP="008708F6">
            <w:pPr>
              <w:pStyle w:val="Sinespaciado"/>
              <w:ind w:left="-287" w:right="-257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 68861/1</w:t>
            </w:r>
          </w:p>
        </w:tc>
        <w:tc>
          <w:tcPr>
            <w:tcW w:w="1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51DC72" w14:textId="04DAA28B" w:rsidR="007301BB" w:rsidRPr="00A60ADA" w:rsidRDefault="007301BB" w:rsidP="008708F6">
            <w:pPr>
              <w:pStyle w:val="Sinespaciado"/>
              <w:jc w:val="center"/>
            </w:pPr>
            <w:r>
              <w:rPr>
                <w:rFonts w:cstheme="minorHAnsi"/>
                <w:sz w:val="20"/>
                <w:szCs w:val="20"/>
              </w:rPr>
              <w:t>Clase 1C</w:t>
            </w:r>
          </w:p>
        </w:tc>
      </w:tr>
      <w:tr w:rsidR="007301BB" w14:paraId="31ED7FE9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C33656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085AB5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16BC060F" w14:textId="2E86403E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</w:t>
            </w:r>
          </w:p>
        </w:tc>
        <w:tc>
          <w:tcPr>
            <w:tcW w:w="1949" w:type="dxa"/>
            <w:gridSpan w:val="7"/>
            <w:vAlign w:val="center"/>
          </w:tcPr>
          <w:p w14:paraId="4641238C" w14:textId="6A35A491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Taber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abrasor CS 10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5F8CA6F2" w14:textId="529A65B8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Mín. 400 vueltas</w:t>
            </w:r>
          </w:p>
        </w:tc>
      </w:tr>
      <w:tr w:rsidR="007301BB" w14:paraId="512BFC44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50D9FE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C7E8FF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1E74792F" w14:textId="6F5B451D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Calor seco</w:t>
            </w:r>
          </w:p>
        </w:tc>
        <w:tc>
          <w:tcPr>
            <w:tcW w:w="1949" w:type="dxa"/>
            <w:gridSpan w:val="7"/>
            <w:vAlign w:val="center"/>
          </w:tcPr>
          <w:p w14:paraId="7559CAA0" w14:textId="26F73D0C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 68861/7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1F426511" w14:textId="083D18AB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7C (=100°C)</w:t>
            </w:r>
          </w:p>
        </w:tc>
      </w:tr>
      <w:tr w:rsidR="007301BB" w14:paraId="26C95E3C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79944C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3AE80D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79F53287" w14:textId="1B776B63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 calor húmedo</w:t>
            </w:r>
          </w:p>
        </w:tc>
        <w:tc>
          <w:tcPr>
            <w:tcW w:w="1949" w:type="dxa"/>
            <w:gridSpan w:val="7"/>
            <w:vAlign w:val="center"/>
          </w:tcPr>
          <w:p w14:paraId="4EA056C9" w14:textId="75EDBE30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 68861/8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6CE4F64A" w14:textId="2AE7FCEA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8C (=100°C)</w:t>
            </w:r>
          </w:p>
        </w:tc>
      </w:tr>
      <w:tr w:rsidR="007301BB" w14:paraId="37A0C899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30E643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FE503C" w14:textId="77777777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04F6502B" w14:textId="4F5F8690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luz</w:t>
            </w:r>
          </w:p>
        </w:tc>
        <w:tc>
          <w:tcPr>
            <w:tcW w:w="1949" w:type="dxa"/>
            <w:gridSpan w:val="7"/>
            <w:vAlign w:val="center"/>
          </w:tcPr>
          <w:p w14:paraId="786E2CDA" w14:textId="3CA6268F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ISO 4892-2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7358FAF7" w14:textId="20DE579B" w:rsidR="007301BB" w:rsidRPr="007F7D30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≥5</w:t>
            </w:r>
          </w:p>
        </w:tc>
      </w:tr>
      <w:tr w:rsidR="00A60ADA" w14:paraId="0465A9DF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77777777" w:rsidR="00A60ADA" w:rsidRPr="007F7D30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PVC grueso 0,8mm (grueso variable según acabados)</w:t>
            </w:r>
          </w:p>
        </w:tc>
      </w:tr>
      <w:tr w:rsidR="00C4004C" w14:paraId="15295581" w14:textId="77777777" w:rsidTr="008708F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527C4E85" w:rsidR="00C4004C" w:rsidRPr="007F7D30" w:rsidRDefault="00C4004C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A252C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0EEE3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2CDDA26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DF25E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F7D30">
              <w:rPr>
                <w:rFonts w:cstheme="minorHAnsi"/>
                <w:sz w:val="20"/>
                <w:szCs w:val="20"/>
              </w:rPr>
              <w:t>Foil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F7D30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similar al acabado de las hojas</w:t>
            </w:r>
          </w:p>
        </w:tc>
      </w:tr>
      <w:tr w:rsidR="00C4004C" w14:paraId="19C3A332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9F69C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6AFD1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E2E5C62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5FD100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F7D30">
              <w:rPr>
                <w:rFonts w:cstheme="minorHAnsi"/>
                <w:sz w:val="20"/>
                <w:szCs w:val="20"/>
              </w:rPr>
              <w:t>Foil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F7D30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similar al acabado de las hojas</w:t>
            </w:r>
          </w:p>
        </w:tc>
      </w:tr>
      <w:tr w:rsidR="00C4004C" w14:paraId="4EA2B256" w14:textId="77777777" w:rsidTr="008708F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B2F778" w14:textId="511F56F1" w:rsidR="00C4004C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104F9E6" w14:textId="05704926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6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20813A5F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5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C4004C" w14:paraId="5A217658" w14:textId="77777777" w:rsidTr="008708F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05EACC59" w14:textId="6C67EC0B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C4004C" w14:paraId="300887B2" w14:textId="77777777" w:rsidTr="008708F6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4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AEC04AC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0C518FDB" w14:textId="003B82CF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C4004C" w14:paraId="61313357" w14:textId="77777777" w:rsidTr="008708F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4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7F7D30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6678F7" w14:paraId="4F92C66F" w14:textId="77777777" w:rsidTr="008708F6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7BFEBFEA" w:rsidR="006678F7" w:rsidRPr="007F7D30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7F15B2" w14:textId="3A572DD3" w:rsidR="006678F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6FD2F476" w14:textId="5CE5807D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05D522B5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09" w:type="dxa"/>
            <w:gridSpan w:val="8"/>
            <w:tcBorders>
              <w:top w:val="single" w:sz="12" w:space="0" w:color="auto"/>
            </w:tcBorders>
            <w:vAlign w:val="center"/>
          </w:tcPr>
          <w:p w14:paraId="46A118B0" w14:textId="5CA13ED6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435F2F4C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188BE91B" w14:textId="77777777" w:rsidTr="008708F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6678F7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0F483B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09" w:type="dxa"/>
            <w:gridSpan w:val="8"/>
            <w:vAlign w:val="center"/>
          </w:tcPr>
          <w:p w14:paraId="78A3ABD5" w14:textId="7251A504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55402302" w14:textId="61D33338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00B17E8" w14:textId="77777777" w:rsidTr="008708F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6678F7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2F6DD381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09" w:type="dxa"/>
            <w:gridSpan w:val="8"/>
            <w:vAlign w:val="center"/>
          </w:tcPr>
          <w:p w14:paraId="015EBF9F" w14:textId="0A2D45A3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7C6D16A8" w14:textId="42055081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E7D66A2" w14:textId="77777777" w:rsidTr="008708F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3D85BC10" w:rsidR="006678F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67F563E6" w14:textId="1725D892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2518E391" w:rsidR="006678F7" w:rsidRPr="007F7D30" w:rsidRDefault="006678F7" w:rsidP="008708F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09" w:type="dxa"/>
            <w:gridSpan w:val="8"/>
            <w:tcBorders>
              <w:top w:val="single" w:sz="12" w:space="0" w:color="auto"/>
            </w:tcBorders>
            <w:vAlign w:val="center"/>
          </w:tcPr>
          <w:p w14:paraId="2A36C09B" w14:textId="1638ADCA" w:rsidR="006678F7" w:rsidRPr="007F7D30" w:rsidRDefault="006678F7" w:rsidP="008708F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62F8E9E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684531B7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6579C150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09" w:type="dxa"/>
            <w:gridSpan w:val="8"/>
            <w:vAlign w:val="center"/>
          </w:tcPr>
          <w:p w14:paraId="31D2156D" w14:textId="176FE9C3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0831598D" w14:textId="30F7ADAE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1AC6365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15FD6250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09" w:type="dxa"/>
            <w:gridSpan w:val="8"/>
            <w:vAlign w:val="center"/>
          </w:tcPr>
          <w:p w14:paraId="1B3D081E" w14:textId="7D3152BE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0B8969CC" w14:textId="330C6CAD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E68E9BC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63E0A9A4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09" w:type="dxa"/>
            <w:gridSpan w:val="8"/>
            <w:tcBorders>
              <w:bottom w:val="single" w:sz="12" w:space="0" w:color="auto"/>
            </w:tcBorders>
            <w:vAlign w:val="center"/>
          </w:tcPr>
          <w:p w14:paraId="64ADD3CB" w14:textId="7223D33F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4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52DFF241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1CFB5E5A" w14:textId="77777777" w:rsidTr="008708F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59497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4442206D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8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1,2%</w:t>
            </w:r>
          </w:p>
        </w:tc>
      </w:tr>
      <w:tr w:rsidR="006678F7" w14:paraId="3C6384F8" w14:textId="77777777" w:rsidTr="008708F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0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3FDEA003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8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630C1C66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6678F7" w14:paraId="2DC64675" w14:textId="0DC769E8" w:rsidTr="008708F6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64E158" w14:textId="4E8C856F" w:rsidR="006678F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0819446" w14:textId="5BCA2E73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657DC716" w:rsidR="006678F7" w:rsidRPr="006678F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7E926B5C" w:rsidR="006678F7" w:rsidRPr="006678F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5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390AC34B" w:rsidR="006678F7" w:rsidRPr="006678F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Paramentos: 1144N</w:t>
            </w:r>
          </w:p>
        </w:tc>
      </w:tr>
      <w:tr w:rsidR="006678F7" w14:paraId="49F25431" w14:textId="75FD4C14" w:rsidTr="008708F6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6A911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6678F7" w:rsidRPr="007F7D30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15C7B027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2744423B" w:rsidR="006678F7" w:rsidRPr="007F7D30" w:rsidRDefault="006678F7" w:rsidP="008708F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1376N</w:t>
            </w:r>
          </w:p>
        </w:tc>
      </w:tr>
    </w:tbl>
    <w:p w14:paraId="692F26FA" w14:textId="77777777" w:rsidR="00C51B9C" w:rsidRDefault="00C51B9C" w:rsidP="007B08AB">
      <w:pPr>
        <w:pStyle w:val="Sinespaciado"/>
      </w:pPr>
    </w:p>
    <w:p w14:paraId="5271B230" w14:textId="18E6B464" w:rsidR="00A66DEC" w:rsidRDefault="00A66DEC" w:rsidP="007B08AB">
      <w:pPr>
        <w:pStyle w:val="Sinespaciado"/>
      </w:pPr>
    </w:p>
    <w:p w14:paraId="65A31CB8" w14:textId="77777777" w:rsidR="008708F6" w:rsidRDefault="008708F6" w:rsidP="007B08AB">
      <w:pPr>
        <w:pStyle w:val="Sinespaciado"/>
      </w:pPr>
    </w:p>
    <w:p w14:paraId="6C394C23" w14:textId="5B9BEADE" w:rsidR="00142CF6" w:rsidRDefault="00142CF6" w:rsidP="007B08AB">
      <w:pPr>
        <w:pStyle w:val="Sinespaciado"/>
      </w:pPr>
    </w:p>
    <w:p w14:paraId="56295F42" w14:textId="3B01A84E" w:rsidR="00937CA2" w:rsidRDefault="00937CA2" w:rsidP="0094526F">
      <w:pPr>
        <w:pStyle w:val="Sinespaciado"/>
        <w:rPr>
          <w:sz w:val="18"/>
          <w:szCs w:val="18"/>
        </w:rPr>
      </w:pPr>
    </w:p>
    <w:p w14:paraId="0A8C799E" w14:textId="5D2D14EE" w:rsidR="00937CA2" w:rsidRDefault="008708F6">
      <w:pPr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6B37AB65">
            <wp:simplePos x="0" y="0"/>
            <wp:positionH relativeFrom="rightMargin">
              <wp:align>left</wp:align>
            </wp:positionH>
            <wp:positionV relativeFrom="paragraph">
              <wp:posOffset>109663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BE3">
        <w:rPr>
          <w:sz w:val="18"/>
          <w:szCs w:val="18"/>
        </w:rPr>
        <w:t>*Ver detalle de la hoja en la página siguiente</w:t>
      </w:r>
      <w:r w:rsidR="00937CA2">
        <w:rPr>
          <w:sz w:val="18"/>
          <w:szCs w:val="18"/>
        </w:rPr>
        <w:br w:type="page"/>
      </w:r>
    </w:p>
    <w:p w14:paraId="15A079E3" w14:textId="00CCE44C" w:rsidR="0094526F" w:rsidRPr="00013DFA" w:rsidRDefault="008708F6" w:rsidP="0094526F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6432" behindDoc="1" locked="0" layoutInCell="1" allowOverlap="1" wp14:anchorId="7E45EDC4" wp14:editId="04991D4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54125" cy="819150"/>
            <wp:effectExtent l="0" t="0" r="3175" b="0"/>
            <wp:wrapTight wrapText="bothSides">
              <wp:wrapPolygon edited="0">
                <wp:start x="0" y="0"/>
                <wp:lineTo x="0" y="21098"/>
                <wp:lineTo x="21327" y="21098"/>
                <wp:lineTo x="21327" y="0"/>
                <wp:lineTo x="0" y="0"/>
              </wp:wrapPolygon>
            </wp:wrapTight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6F" w:rsidRPr="00013DFA">
        <w:rPr>
          <w:b/>
          <w:bCs/>
          <w:sz w:val="32"/>
          <w:szCs w:val="32"/>
        </w:rPr>
        <w:t>FTP001_V1</w:t>
      </w:r>
    </w:p>
    <w:p w14:paraId="4870B02A" w14:textId="69E2DB4B" w:rsidR="0094526F" w:rsidRPr="00BC4BF9" w:rsidRDefault="0094526F" w:rsidP="0094526F">
      <w:pPr>
        <w:spacing w:after="0" w:line="240" w:lineRule="auto"/>
        <w:jc w:val="right"/>
      </w:pPr>
      <w:r>
        <w:t>Fecha: 03/02/2020</w:t>
      </w:r>
    </w:p>
    <w:p w14:paraId="38EA0ADB" w14:textId="18024E03" w:rsidR="0094526F" w:rsidRDefault="0094526F" w:rsidP="0094526F">
      <w:pPr>
        <w:pStyle w:val="Sinespaciado"/>
        <w:jc w:val="right"/>
        <w:rPr>
          <w:sz w:val="18"/>
          <w:szCs w:val="18"/>
        </w:rPr>
      </w:pPr>
    </w:p>
    <w:p w14:paraId="30280004" w14:textId="49CAA773" w:rsidR="0094526F" w:rsidRDefault="0094526F" w:rsidP="004071E0">
      <w:pPr>
        <w:pStyle w:val="Sinespaciado"/>
        <w:rPr>
          <w:sz w:val="18"/>
          <w:szCs w:val="18"/>
        </w:rPr>
      </w:pPr>
    </w:p>
    <w:p w14:paraId="40D1AB54" w14:textId="428FEA88" w:rsidR="0094526F" w:rsidRDefault="0094526F" w:rsidP="004071E0">
      <w:pPr>
        <w:pStyle w:val="Sinespaciado"/>
        <w:rPr>
          <w:sz w:val="18"/>
          <w:szCs w:val="18"/>
        </w:rPr>
      </w:pPr>
    </w:p>
    <w:p w14:paraId="56690989" w14:textId="35B6185E" w:rsidR="00495B0E" w:rsidRDefault="00495B0E" w:rsidP="004071E0">
      <w:pPr>
        <w:pStyle w:val="Sinespaciado"/>
        <w:rPr>
          <w:sz w:val="18"/>
          <w:szCs w:val="18"/>
        </w:rPr>
      </w:pPr>
    </w:p>
    <w:p w14:paraId="0928B96C" w14:textId="3CF4C343" w:rsidR="00495B0E" w:rsidRDefault="00495B0E" w:rsidP="004071E0">
      <w:pPr>
        <w:pStyle w:val="Sinespaciado"/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D36C09" w14:paraId="0FDB15C7" w14:textId="77777777" w:rsidTr="00495B0E"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</w:tcPr>
          <w:p w14:paraId="4A7544BE" w14:textId="2298B27D" w:rsidR="00D36C09" w:rsidRPr="00495B0E" w:rsidRDefault="00495B0E" w:rsidP="00495B0E">
            <w:pPr>
              <w:jc w:val="center"/>
              <w:rPr>
                <w:b/>
                <w:bCs/>
              </w:rPr>
            </w:pPr>
            <w:r w:rsidRPr="00116490">
              <w:rPr>
                <w:b/>
                <w:bCs/>
              </w:rPr>
              <w:t xml:space="preserve">FICHA TÉCNICA PUERTAS </w:t>
            </w:r>
            <w:r>
              <w:rPr>
                <w:b/>
                <w:bCs/>
              </w:rPr>
              <w:t>ACRÍLICO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</w:tbl>
    <w:p w14:paraId="24415E11" w14:textId="4A0EF4CD" w:rsidR="00D36C09" w:rsidRDefault="00D36C09" w:rsidP="004071E0">
      <w:pPr>
        <w:pStyle w:val="Sinespaciado"/>
        <w:rPr>
          <w:sz w:val="18"/>
          <w:szCs w:val="18"/>
        </w:rPr>
      </w:pPr>
    </w:p>
    <w:p w14:paraId="00DEB054" w14:textId="070BE5AE" w:rsidR="0094526F" w:rsidRDefault="0094526F" w:rsidP="004071E0">
      <w:pPr>
        <w:pStyle w:val="Sinespaciado"/>
        <w:rPr>
          <w:sz w:val="18"/>
          <w:szCs w:val="18"/>
        </w:rPr>
      </w:pPr>
    </w:p>
    <w:p w14:paraId="19257A43" w14:textId="4A3EEB6E" w:rsidR="008708F6" w:rsidRDefault="008708F6" w:rsidP="0094526F">
      <w:pPr>
        <w:pStyle w:val="Sinespaciado"/>
      </w:pPr>
    </w:p>
    <w:p w14:paraId="426E916D" w14:textId="2F649427" w:rsidR="008708F6" w:rsidRDefault="008708F6" w:rsidP="0094526F">
      <w:pPr>
        <w:pStyle w:val="Sinespaciado"/>
      </w:pPr>
    </w:p>
    <w:p w14:paraId="43A74293" w14:textId="3FA9C3A0" w:rsidR="008708F6" w:rsidRDefault="008708F6" w:rsidP="0094526F">
      <w:pPr>
        <w:pStyle w:val="Sinespaciado"/>
      </w:pPr>
    </w:p>
    <w:p w14:paraId="1680C4DD" w14:textId="40947735" w:rsidR="006D0200" w:rsidRDefault="006D0200" w:rsidP="0094526F">
      <w:pPr>
        <w:pStyle w:val="Sinespaciado"/>
      </w:pPr>
      <w:r>
        <w:rPr>
          <w:noProof/>
          <w:lang w:eastAsia="es-ES"/>
        </w:rPr>
        <w:drawing>
          <wp:anchor distT="0" distB="0" distL="114300" distR="114300" simplePos="0" relativeHeight="251672576" behindDoc="1" locked="0" layoutInCell="1" allowOverlap="1" wp14:anchorId="23EF8021" wp14:editId="7B4F40A6">
            <wp:simplePos x="0" y="0"/>
            <wp:positionH relativeFrom="margin">
              <wp:posOffset>1981835</wp:posOffset>
            </wp:positionH>
            <wp:positionV relativeFrom="paragraph">
              <wp:posOffset>4037330</wp:posOffset>
            </wp:positionV>
            <wp:extent cx="367665" cy="240030"/>
            <wp:effectExtent l="0" t="0" r="0" b="7620"/>
            <wp:wrapTight wrapText="bothSides">
              <wp:wrapPolygon edited="0">
                <wp:start x="3358" y="0"/>
                <wp:lineTo x="0" y="6857"/>
                <wp:lineTo x="0" y="13714"/>
                <wp:lineTo x="3358" y="20571"/>
                <wp:lineTo x="10073" y="20571"/>
                <wp:lineTo x="20145" y="1714"/>
                <wp:lineTo x="20145" y="0"/>
                <wp:lineTo x="3358" y="0"/>
              </wp:wrapPolygon>
            </wp:wrapTight>
            <wp:docPr id="8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6464B64" wp14:editId="63E3EA6C">
            <wp:simplePos x="0" y="0"/>
            <wp:positionH relativeFrom="margin">
              <wp:posOffset>-51435</wp:posOffset>
            </wp:positionH>
            <wp:positionV relativeFrom="margin">
              <wp:posOffset>2417445</wp:posOffset>
            </wp:positionV>
            <wp:extent cx="5400040" cy="41624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bujo Aglomerado_p00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" t="22819" r="-353" b="22688"/>
                    <a:stretch/>
                  </pic:blipFill>
                  <pic:spPr bwMode="auto">
                    <a:xfrm>
                      <a:off x="0" y="0"/>
                      <a:ext cx="5400040" cy="416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354968" w14:textId="3FE87D14" w:rsidR="006D0200" w:rsidRDefault="006D0200" w:rsidP="0094526F">
      <w:pPr>
        <w:pStyle w:val="Sinespaciado"/>
      </w:pPr>
    </w:p>
    <w:p w14:paraId="2D638CCC" w14:textId="0B41D60C" w:rsidR="006D0200" w:rsidRDefault="006D0200" w:rsidP="0094526F">
      <w:pPr>
        <w:pStyle w:val="Sinespaciado"/>
      </w:pPr>
    </w:p>
    <w:p w14:paraId="51DB64A3" w14:textId="553672C2" w:rsidR="006D0200" w:rsidRDefault="006D0200" w:rsidP="0094526F">
      <w:pPr>
        <w:pStyle w:val="Sinespaciado"/>
      </w:pPr>
    </w:p>
    <w:p w14:paraId="24DD6BD2" w14:textId="77777777" w:rsidR="006D0200" w:rsidRDefault="006D0200" w:rsidP="0094526F">
      <w:pPr>
        <w:pStyle w:val="Sinespaciado"/>
      </w:pPr>
    </w:p>
    <w:p w14:paraId="5BE2A69E" w14:textId="0331F8C4" w:rsidR="006D0200" w:rsidRDefault="006D0200" w:rsidP="0094526F">
      <w:pPr>
        <w:pStyle w:val="Sinespaciado"/>
      </w:pPr>
    </w:p>
    <w:p w14:paraId="376B90E2" w14:textId="43D8D4E3" w:rsidR="006D0200" w:rsidRDefault="006D0200" w:rsidP="0094526F">
      <w:pPr>
        <w:pStyle w:val="Sinespaciado"/>
      </w:pPr>
    </w:p>
    <w:p w14:paraId="475C771E" w14:textId="2F213B8A" w:rsidR="006D0200" w:rsidRDefault="006D0200" w:rsidP="0094526F">
      <w:pPr>
        <w:pStyle w:val="Sinespaciado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1E6C773" wp14:editId="10C1EDE3">
            <wp:simplePos x="0" y="0"/>
            <wp:positionH relativeFrom="margin">
              <wp:posOffset>1863090</wp:posOffset>
            </wp:positionH>
            <wp:positionV relativeFrom="paragraph">
              <wp:posOffset>3175</wp:posOffset>
            </wp:positionV>
            <wp:extent cx="212090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41" y="21076"/>
                <wp:lineTo x="21341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52378" w14:textId="34A209BD" w:rsidR="0094526F" w:rsidRDefault="0094526F" w:rsidP="0094526F">
      <w:pPr>
        <w:pStyle w:val="Sinespaciado"/>
      </w:pPr>
      <w:r>
        <w:t>Firmado:</w:t>
      </w:r>
    </w:p>
    <w:p w14:paraId="06AA9254" w14:textId="758DC62A" w:rsidR="0094526F" w:rsidRDefault="0094526F" w:rsidP="0094526F">
      <w:pPr>
        <w:pStyle w:val="Sinespaciado"/>
      </w:pPr>
    </w:p>
    <w:p w14:paraId="58BC50FE" w14:textId="7A4D013D" w:rsidR="0094526F" w:rsidRPr="00FC45A0" w:rsidRDefault="0094526F" w:rsidP="0094526F">
      <w:pPr>
        <w:pStyle w:val="Sinespaciado"/>
        <w:rPr>
          <w:b/>
          <w:bCs/>
        </w:rPr>
      </w:pPr>
      <w:r w:rsidRPr="00FC45A0">
        <w:rPr>
          <w:b/>
          <w:bCs/>
        </w:rPr>
        <w:t>Jesús Bejo Santiago</w:t>
      </w:r>
    </w:p>
    <w:p w14:paraId="08071893" w14:textId="576F4D1D" w:rsidR="0094526F" w:rsidRDefault="0094526F" w:rsidP="0094526F">
      <w:pPr>
        <w:pStyle w:val="Sinespaciad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Pr="00FC45A0">
        <w:rPr>
          <w:sz w:val="18"/>
          <w:szCs w:val="18"/>
        </w:rPr>
        <w:t>Responsable Calidad</w:t>
      </w:r>
    </w:p>
    <w:p w14:paraId="62ED728D" w14:textId="63EE39D5" w:rsidR="00525800" w:rsidRPr="00FC45A0" w:rsidRDefault="00B67C86" w:rsidP="0094526F">
      <w:pPr>
        <w:pStyle w:val="Sinespaciado"/>
        <w:rPr>
          <w:sz w:val="18"/>
          <w:szCs w:val="18"/>
        </w:rPr>
      </w:pPr>
      <w:bookmarkStart w:id="0" w:name="_GoBack"/>
      <w:r>
        <w:rPr>
          <w:noProof/>
          <w:lang w:eastAsia="es-ES"/>
        </w:rPr>
        <w:drawing>
          <wp:anchor distT="0" distB="0" distL="114300" distR="114300" simplePos="0" relativeHeight="251664384" behindDoc="1" locked="0" layoutInCell="1" allowOverlap="1" wp14:anchorId="645C9CDF" wp14:editId="452D9A96">
            <wp:simplePos x="0" y="0"/>
            <wp:positionH relativeFrom="rightMargin">
              <wp:align>left</wp:align>
            </wp:positionH>
            <wp:positionV relativeFrom="paragraph">
              <wp:posOffset>21590</wp:posOffset>
            </wp:positionV>
            <wp:extent cx="495935" cy="1417320"/>
            <wp:effectExtent l="0" t="0" r="0" b="0"/>
            <wp:wrapNone/>
            <wp:docPr id="6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sectPr w:rsidR="00525800" w:rsidRPr="00FC45A0" w:rsidSect="00BC4BF9">
      <w:footerReference w:type="default" r:id="rId11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82165" w14:textId="77777777" w:rsidR="00051EE5" w:rsidRDefault="00051EE5" w:rsidP="00051EE5">
      <w:pPr>
        <w:spacing w:after="0" w:line="240" w:lineRule="auto"/>
      </w:pPr>
      <w:r>
        <w:separator/>
      </w:r>
    </w:p>
  </w:endnote>
  <w:endnote w:type="continuationSeparator" w:id="0">
    <w:p w14:paraId="721569E4" w14:textId="77777777" w:rsidR="00051EE5" w:rsidRDefault="00051EE5" w:rsidP="0005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6450409"/>
      <w:docPartObj>
        <w:docPartGallery w:val="Page Numbers (Bottom of Page)"/>
        <w:docPartUnique/>
      </w:docPartObj>
    </w:sdtPr>
    <w:sdtEndPr/>
    <w:sdtContent>
      <w:p w14:paraId="1A29CB23" w14:textId="4200023D" w:rsidR="00051EE5" w:rsidRDefault="00051EE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299A92" wp14:editId="7F40763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9" name="Corchetes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26084" w14:textId="77777777" w:rsidR="00051EE5" w:rsidRDefault="00051EE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299A9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9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GoBrKT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0CA26084" w14:textId="77777777" w:rsidR="00051EE5" w:rsidRDefault="00051EE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51B8AA4" wp14:editId="4A13190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Conector recto de flecha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BF9E6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9BC75" w14:textId="77777777" w:rsidR="00051EE5" w:rsidRDefault="00051EE5" w:rsidP="00051EE5">
      <w:pPr>
        <w:spacing w:after="0" w:line="240" w:lineRule="auto"/>
      </w:pPr>
      <w:r>
        <w:separator/>
      </w:r>
    </w:p>
  </w:footnote>
  <w:footnote w:type="continuationSeparator" w:id="0">
    <w:p w14:paraId="45FDD661" w14:textId="77777777" w:rsidR="00051EE5" w:rsidRDefault="00051EE5" w:rsidP="00051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13DFA"/>
    <w:rsid w:val="00051EE5"/>
    <w:rsid w:val="000937EC"/>
    <w:rsid w:val="000C38ED"/>
    <w:rsid w:val="000F7FBD"/>
    <w:rsid w:val="001102F6"/>
    <w:rsid w:val="00116490"/>
    <w:rsid w:val="00133BAD"/>
    <w:rsid w:val="00142CF6"/>
    <w:rsid w:val="001548D5"/>
    <w:rsid w:val="001A0661"/>
    <w:rsid w:val="001A267A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3246D5"/>
    <w:rsid w:val="003407A0"/>
    <w:rsid w:val="003F29E9"/>
    <w:rsid w:val="004071E0"/>
    <w:rsid w:val="00436422"/>
    <w:rsid w:val="00472F77"/>
    <w:rsid w:val="00495B0E"/>
    <w:rsid w:val="004A0E0A"/>
    <w:rsid w:val="004F0ACA"/>
    <w:rsid w:val="005107E5"/>
    <w:rsid w:val="005159ED"/>
    <w:rsid w:val="00515ADF"/>
    <w:rsid w:val="00525800"/>
    <w:rsid w:val="0053670E"/>
    <w:rsid w:val="0056346C"/>
    <w:rsid w:val="005872B8"/>
    <w:rsid w:val="005B0661"/>
    <w:rsid w:val="005F6B3B"/>
    <w:rsid w:val="005F6D98"/>
    <w:rsid w:val="00607890"/>
    <w:rsid w:val="00610F72"/>
    <w:rsid w:val="006678F7"/>
    <w:rsid w:val="00683597"/>
    <w:rsid w:val="00691987"/>
    <w:rsid w:val="00693FE8"/>
    <w:rsid w:val="006D0200"/>
    <w:rsid w:val="006D23BD"/>
    <w:rsid w:val="007301BB"/>
    <w:rsid w:val="00733AA1"/>
    <w:rsid w:val="007B08AB"/>
    <w:rsid w:val="007F7D30"/>
    <w:rsid w:val="00805C68"/>
    <w:rsid w:val="00817B29"/>
    <w:rsid w:val="00822190"/>
    <w:rsid w:val="00823A6B"/>
    <w:rsid w:val="00847A26"/>
    <w:rsid w:val="008570AF"/>
    <w:rsid w:val="008708F6"/>
    <w:rsid w:val="00924EF1"/>
    <w:rsid w:val="00937CA2"/>
    <w:rsid w:val="0094526F"/>
    <w:rsid w:val="00992BE3"/>
    <w:rsid w:val="00A20984"/>
    <w:rsid w:val="00A60ADA"/>
    <w:rsid w:val="00A66DEC"/>
    <w:rsid w:val="00A97CDF"/>
    <w:rsid w:val="00AA15A9"/>
    <w:rsid w:val="00AC609B"/>
    <w:rsid w:val="00B67C86"/>
    <w:rsid w:val="00B8668A"/>
    <w:rsid w:val="00B94ED8"/>
    <w:rsid w:val="00BC4BF9"/>
    <w:rsid w:val="00C10A90"/>
    <w:rsid w:val="00C4004C"/>
    <w:rsid w:val="00C51B9C"/>
    <w:rsid w:val="00C75C92"/>
    <w:rsid w:val="00CD16D5"/>
    <w:rsid w:val="00CF0D9E"/>
    <w:rsid w:val="00CF18D8"/>
    <w:rsid w:val="00CF4137"/>
    <w:rsid w:val="00D23B3C"/>
    <w:rsid w:val="00D36C09"/>
    <w:rsid w:val="00D6738A"/>
    <w:rsid w:val="00D77312"/>
    <w:rsid w:val="00DA2815"/>
    <w:rsid w:val="00DA5690"/>
    <w:rsid w:val="00E567C2"/>
    <w:rsid w:val="00E74E4D"/>
    <w:rsid w:val="00ED41E0"/>
    <w:rsid w:val="00EE0D6E"/>
    <w:rsid w:val="00F459AF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51E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EE5"/>
  </w:style>
  <w:style w:type="paragraph" w:styleId="Piedepgina">
    <w:name w:val="footer"/>
    <w:basedOn w:val="Normal"/>
    <w:link w:val="PiedepginaCar"/>
    <w:uiPriority w:val="99"/>
    <w:unhideWhenUsed/>
    <w:rsid w:val="00051E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2B57-6039-4B70-9CDE-843DEBD6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19</cp:revision>
  <cp:lastPrinted>2020-02-18T08:56:00Z</cp:lastPrinted>
  <dcterms:created xsi:type="dcterms:W3CDTF">2020-02-04T10:10:00Z</dcterms:created>
  <dcterms:modified xsi:type="dcterms:W3CDTF">2020-02-18T08:56:00Z</dcterms:modified>
</cp:coreProperties>
</file>