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AF5A8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:lang/>
          <w14:ligatures w14:val="none"/>
        </w:rPr>
        <mc:AlternateContent>
          <mc:Choice Requires="wps">
            <w:drawing>
              <wp:inline distT="0" distB="0" distL="0" distR="0" wp14:anchorId="726D01EC" wp14:editId="5AEF9F10">
                <wp:extent cx="5943600" cy="1270"/>
                <wp:effectExtent l="0" t="31750" r="0" b="36830"/>
                <wp:docPr id="930621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380DB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41F28FD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SPIRIT &amp; LIFE WEBSITE</w:t>
      </w:r>
    </w:p>
    <w:p w14:paraId="4A744E85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12: PHASE 5</w:t>
      </w:r>
    </w:p>
    <w:p w14:paraId="6AF531A2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CONTENT LIBRARY</w:t>
      </w:r>
    </w:p>
    <w:p w14:paraId="5B7E1494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SPECIFICATION</w:t>
      </w:r>
    </w:p>
    <w:p w14:paraId="0EE84DDB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Status:</w:t>
      </w:r>
      <w:r w:rsidRPr="00B65FC3">
        <w:rPr>
          <w:rFonts w:ascii="Times New Roman" w:hAnsi="Times New Roman" w:cs="Times New Roman"/>
          <w:kern w:val="0"/>
          <w14:ligatures w14:val="none"/>
        </w:rPr>
        <w:t xml:space="preserve"> Ready for Planning and Implementation</w:t>
      </w:r>
      <w:r w:rsidRPr="00B65FC3">
        <w:rPr>
          <w:rFonts w:ascii="Times New Roman" w:hAnsi="Times New Roman" w:cs="Times New Roman"/>
          <w:kern w:val="0"/>
          <w14:ligatures w14:val="none"/>
        </w:rPr>
        <w:br/>
      </w: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Project:</w:t>
      </w:r>
      <w:r w:rsidRPr="00B65FC3">
        <w:rPr>
          <w:rFonts w:ascii="Times New Roman" w:hAnsi="Times New Roman" w:cs="Times New Roman"/>
          <w:kern w:val="0"/>
          <w14:ligatures w14:val="none"/>
        </w:rPr>
        <w:t xml:space="preserve"> Spirit &amp; Life Website</w:t>
      </w:r>
      <w:r w:rsidRPr="00B65FC3">
        <w:rPr>
          <w:rFonts w:ascii="Times New Roman" w:hAnsi="Times New Roman" w:cs="Times New Roman"/>
          <w:kern w:val="0"/>
          <w14:ligatures w14:val="none"/>
        </w:rPr>
        <w:br/>
      </w: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Phase:</w:t>
      </w:r>
      <w:r w:rsidRPr="00B65FC3">
        <w:rPr>
          <w:rFonts w:ascii="Times New Roman" w:hAnsi="Times New Roman" w:cs="Times New Roman"/>
          <w:kern w:val="0"/>
          <w14:ligatures w14:val="none"/>
        </w:rPr>
        <w:t xml:space="preserve"> Phase 5</w:t>
      </w:r>
      <w:r w:rsidRPr="00B65FC3">
        <w:rPr>
          <w:rFonts w:ascii="Times New Roman" w:hAnsi="Times New Roman" w:cs="Times New Roman"/>
          <w:kern w:val="0"/>
          <w14:ligatures w14:val="none"/>
        </w:rPr>
        <w:br/>
      </w: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Document:</w:t>
      </w:r>
      <w:r w:rsidRPr="00B65FC3">
        <w:rPr>
          <w:rFonts w:ascii="Times New Roman" w:hAnsi="Times New Roman" w:cs="Times New Roman"/>
          <w:kern w:val="0"/>
          <w14:ligatures w14:val="none"/>
        </w:rPr>
        <w:t xml:space="preserve"> 12</w:t>
      </w:r>
    </w:p>
    <w:p w14:paraId="00FF871B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B60B0B" wp14:editId="23D283DB">
                <wp:extent cx="5943600" cy="1270"/>
                <wp:effectExtent l="0" t="31750" r="0" b="36830"/>
                <wp:docPr id="158350292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69E11A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5EEC14A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DOCUMENT</w:t>
      </w:r>
    </w:p>
    <w:p w14:paraId="137A33B7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 xml:space="preserve">This document defines the implementation requirements for </w:t>
      </w: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Phase 5: Content Library</w:t>
      </w:r>
      <w:r w:rsidRPr="00B65FC3">
        <w:rPr>
          <w:rFonts w:ascii="Times New Roman" w:hAnsi="Times New Roman" w:cs="Times New Roman"/>
          <w:kern w:val="0"/>
          <w14:ligatures w14:val="none"/>
        </w:rPr>
        <w:t xml:space="preserve"> of the Spirit &amp; Life website.</w:t>
      </w:r>
    </w:p>
    <w:p w14:paraId="521EADC6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 xml:space="preserve">The purpose of this phase is to establish and refine the website's content library so that </w:t>
      </w: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Reflections, Journals, and Books</w:t>
      </w:r>
      <w:r w:rsidRPr="00B65FC3">
        <w:rPr>
          <w:rFonts w:ascii="Times New Roman" w:hAnsi="Times New Roman" w:cs="Times New Roman"/>
          <w:kern w:val="0"/>
          <w14:ligatures w14:val="none"/>
        </w:rPr>
        <w:t xml:space="preserve"> function as distinct content types while still feeling like parts of one unified Spirit &amp; Life library.</w:t>
      </w:r>
    </w:p>
    <w:p w14:paraId="7DFD6AE7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library should be designed for long-term growth. It should be possible to add new writings, journals, and books over time without requiring the website's structure to be rebuilt.</w:t>
      </w:r>
    </w:p>
    <w:p w14:paraId="7DFB2849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content experience should remain:</w:t>
      </w:r>
    </w:p>
    <w:p w14:paraId="274568D7" w14:textId="77777777" w:rsidR="00B65FC3" w:rsidRPr="00B65FC3" w:rsidRDefault="00B65FC3" w:rsidP="00B65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calm</w:t>
      </w:r>
    </w:p>
    <w:p w14:paraId="2CD3BE5F" w14:textId="77777777" w:rsidR="00B65FC3" w:rsidRPr="00B65FC3" w:rsidRDefault="00B65FC3" w:rsidP="00B65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readable</w:t>
      </w:r>
    </w:p>
    <w:p w14:paraId="523B1A2D" w14:textId="77777777" w:rsidR="00B65FC3" w:rsidRPr="00B65FC3" w:rsidRDefault="00B65FC3" w:rsidP="00B65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thoughtful</w:t>
      </w:r>
    </w:p>
    <w:p w14:paraId="40681E1E" w14:textId="77777777" w:rsidR="00B65FC3" w:rsidRPr="00B65FC3" w:rsidRDefault="00B65FC3" w:rsidP="00B65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organized</w:t>
      </w:r>
    </w:p>
    <w:p w14:paraId="755842B5" w14:textId="77777777" w:rsidR="00B65FC3" w:rsidRPr="00B65FC3" w:rsidRDefault="00B65FC3" w:rsidP="00B65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consistent with the Spirit &amp; Life visual identity</w:t>
      </w:r>
    </w:p>
    <w:p w14:paraId="5604037A" w14:textId="77777777" w:rsidR="00B65FC3" w:rsidRPr="00B65FC3" w:rsidRDefault="00B65FC3" w:rsidP="00B65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responsive across mobile, tablet, and desktop</w:t>
      </w:r>
    </w:p>
    <w:p w14:paraId="7306448C" w14:textId="77777777" w:rsidR="00B65FC3" w:rsidRPr="00B65FC3" w:rsidRDefault="00B65FC3" w:rsidP="00B65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focused on reading rather than unnecessary visual complexity</w:t>
      </w:r>
    </w:p>
    <w:p w14:paraId="528097E8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content itself is central to the platform. The design should support the writing rather than compete with it.</w:t>
      </w:r>
    </w:p>
    <w:p w14:paraId="2A509273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1940BF" wp14:editId="09D5D793">
                <wp:extent cx="5943600" cy="1270"/>
                <wp:effectExtent l="0" t="31750" r="0" b="36830"/>
                <wp:docPr id="84352305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678402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00F0038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IMPORTANT PROJECT RULE</w:t>
      </w:r>
    </w:p>
    <w:p w14:paraId="0A885843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This project follows a fixed document and phase sequence.</w:t>
      </w:r>
    </w:p>
    <w:p w14:paraId="2BAEB5D1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Document 12 is Phase 5: Content Library.</w:t>
      </w:r>
    </w:p>
    <w:p w14:paraId="6881E498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rename, reorder, duplicate, merge, or create alternative phase numbering.</w:t>
      </w:r>
    </w:p>
    <w:p w14:paraId="5A2B9AF8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All work completed in Documents 01 through 11 must be treated as existing approved work.</w:t>
      </w:r>
    </w:p>
    <w:p w14:paraId="55E510AE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Before making changes, inspect the current implementation and build upon what already exists.</w:t>
      </w:r>
    </w:p>
    <w:p w14:paraId="4FBDD553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rebuild completed functionality simply because a different implementation would be possible.</w:t>
      </w:r>
    </w:p>
    <w:p w14:paraId="40ADC37E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introduce features belonging to later documents unless they are explicitly required by this document.</w:t>
      </w:r>
    </w:p>
    <w:p w14:paraId="653199A7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BBE35D" wp14:editId="220E5322">
                <wp:extent cx="5943600" cy="1270"/>
                <wp:effectExtent l="0" t="31750" r="0" b="36830"/>
                <wp:docPr id="119664609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2BBB4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AE0968D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EXISTING WORK THAT MUST BE PRESERVED</w:t>
      </w:r>
    </w:p>
    <w:p w14:paraId="54FC74DD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following must remain intact unless this document specifically requires a change:</w:t>
      </w:r>
    </w:p>
    <w:p w14:paraId="741C33B9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Website Identity</w:t>
      </w:r>
    </w:p>
    <w:p w14:paraId="78F9408E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Preserve:</w:t>
      </w:r>
    </w:p>
    <w:p w14:paraId="0D2E8DA3" w14:textId="77777777" w:rsidR="00B65FC3" w:rsidRPr="00B65FC3" w:rsidRDefault="00B65FC3" w:rsidP="00B6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Spirit &amp; Life branding</w:t>
      </w:r>
    </w:p>
    <w:p w14:paraId="4DFC580B" w14:textId="77777777" w:rsidR="00B65FC3" w:rsidRPr="00B65FC3" w:rsidRDefault="00B65FC3" w:rsidP="00B6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existing logo</w:t>
      </w:r>
    </w:p>
    <w:p w14:paraId="64CA6FD1" w14:textId="77777777" w:rsidR="00B65FC3" w:rsidRPr="00B65FC3" w:rsidRDefault="00B65FC3" w:rsidP="00B6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 xml:space="preserve">established </w:t>
      </w:r>
      <w:proofErr w:type="spellStart"/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colour</w:t>
      </w:r>
      <w:proofErr w:type="spellEnd"/>
      <w:r w:rsidRPr="00B65FC3">
        <w:rPr>
          <w:rFonts w:ascii="Times New Roman" w:eastAsia="Times New Roman" w:hAnsi="Times New Roman" w:cs="Times New Roman"/>
          <w:kern w:val="0"/>
          <w14:ligatures w14:val="none"/>
        </w:rPr>
        <w:t xml:space="preserve"> system</w:t>
      </w:r>
    </w:p>
    <w:p w14:paraId="45308C40" w14:textId="77777777" w:rsidR="00B65FC3" w:rsidRPr="00B65FC3" w:rsidRDefault="00B65FC3" w:rsidP="00B6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typography system</w:t>
      </w:r>
    </w:p>
    <w:p w14:paraId="72815F98" w14:textId="77777777" w:rsidR="00B65FC3" w:rsidRPr="00B65FC3" w:rsidRDefault="00B65FC3" w:rsidP="00B6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Light Mode</w:t>
      </w:r>
    </w:p>
    <w:p w14:paraId="683D3D15" w14:textId="77777777" w:rsidR="00B65FC3" w:rsidRPr="00B65FC3" w:rsidRDefault="00B65FC3" w:rsidP="00B6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Dark Mode</w:t>
      </w:r>
    </w:p>
    <w:p w14:paraId="105D3A01" w14:textId="77777777" w:rsidR="00B65FC3" w:rsidRPr="00B65FC3" w:rsidRDefault="00B65FC3" w:rsidP="00B6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overall visual identity</w:t>
      </w:r>
    </w:p>
    <w:p w14:paraId="6386F700" w14:textId="77777777" w:rsidR="00B65FC3" w:rsidRPr="00B65FC3" w:rsidRDefault="00B65FC3" w:rsidP="00B6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existing navigation</w:t>
      </w:r>
    </w:p>
    <w:p w14:paraId="4BBEB582" w14:textId="77777777" w:rsidR="00B65FC3" w:rsidRPr="00B65FC3" w:rsidRDefault="00B65FC3" w:rsidP="00B6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existing footer</w:t>
      </w:r>
    </w:p>
    <w:p w14:paraId="6E461564" w14:textId="77777777" w:rsidR="00B65FC3" w:rsidRPr="00B65FC3" w:rsidRDefault="00B65FC3" w:rsidP="00B6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established spacing principles</w:t>
      </w:r>
    </w:p>
    <w:p w14:paraId="11AF7D04" w14:textId="77777777" w:rsidR="00B65FC3" w:rsidRPr="00B65FC3" w:rsidRDefault="00B65FC3" w:rsidP="00B6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 xml:space="preserve">existing responsive </w:t>
      </w:r>
      <w:proofErr w:type="spellStart"/>
      <w:r w:rsidRPr="00B65FC3">
        <w:rPr>
          <w:rFonts w:ascii="Times New Roman" w:eastAsia="Times New Roman" w:hAnsi="Times New Roman" w:cs="Times New Roman"/>
          <w:kern w:val="0"/>
          <w14:ligatures w14:val="none"/>
        </w:rPr>
        <w:t>behaviour</w:t>
      </w:r>
      <w:proofErr w:type="spellEnd"/>
    </w:p>
    <w:p w14:paraId="145BB449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Homepage</w:t>
      </w:r>
    </w:p>
    <w:p w14:paraId="1D1FFFFB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redesign the homepage in this phase.</w:t>
      </w:r>
    </w:p>
    <w:p w14:paraId="6FAC0125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homepage has already been addressed in the previous phase.</w:t>
      </w:r>
    </w:p>
    <w:p w14:paraId="34B4D4CA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Only modify a homepage element if a technical connection to the Content Library requires it and the modification does not alter the approved homepage design.</w:t>
      </w:r>
    </w:p>
    <w:p w14:paraId="185415E3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Study Center</w:t>
      </w:r>
    </w:p>
    <w:p w14:paraId="6CD86A65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redesign or rebuild the Study Center.</w:t>
      </w:r>
    </w:p>
    <w:p w14:paraId="4576A917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existing Study Center integration must remain functional.</w:t>
      </w:r>
    </w:p>
    <w:p w14:paraId="7441AFB1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About Page</w:t>
      </w:r>
    </w:p>
    <w:p w14:paraId="16FE1F6D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About page work completed in Document 11 must remain intact.</w:t>
      </w:r>
    </w:p>
    <w:p w14:paraId="2E085152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modify the approved About page content or author image as part of this phase.</w:t>
      </w:r>
    </w:p>
    <w:p w14:paraId="10247D86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Existing Navigation</w:t>
      </w:r>
    </w:p>
    <w:p w14:paraId="62F04323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Preserve the existing navigation structure.</w:t>
      </w:r>
    </w:p>
    <w:p w14:paraId="364C7E2A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primary content destinations remain:</w:t>
      </w:r>
    </w:p>
    <w:p w14:paraId="2F90F30A" w14:textId="77777777" w:rsidR="00B65FC3" w:rsidRPr="00B65FC3" w:rsidRDefault="00B65FC3" w:rsidP="00B6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Home</w:t>
      </w:r>
    </w:p>
    <w:p w14:paraId="66C8A20B" w14:textId="77777777" w:rsidR="00B65FC3" w:rsidRPr="00B65FC3" w:rsidRDefault="00B65FC3" w:rsidP="00B6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Reflections</w:t>
      </w:r>
    </w:p>
    <w:p w14:paraId="39FD70EA" w14:textId="77777777" w:rsidR="00B65FC3" w:rsidRPr="00B65FC3" w:rsidRDefault="00B65FC3" w:rsidP="00B6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Journals</w:t>
      </w:r>
    </w:p>
    <w:p w14:paraId="4AE19095" w14:textId="77777777" w:rsidR="00B65FC3" w:rsidRPr="00B65FC3" w:rsidRDefault="00B65FC3" w:rsidP="00B6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Books</w:t>
      </w:r>
    </w:p>
    <w:p w14:paraId="4A747A39" w14:textId="77777777" w:rsidR="00B65FC3" w:rsidRPr="00B65FC3" w:rsidRDefault="00B65FC3" w:rsidP="00B6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Study Center</w:t>
      </w:r>
    </w:p>
    <w:p w14:paraId="7181AB3B" w14:textId="77777777" w:rsidR="00B65FC3" w:rsidRPr="00B65FC3" w:rsidRDefault="00B65FC3" w:rsidP="00B6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About</w:t>
      </w:r>
    </w:p>
    <w:p w14:paraId="1692DE10" w14:textId="77777777" w:rsidR="00B65FC3" w:rsidRPr="00B65FC3" w:rsidRDefault="00B65FC3" w:rsidP="00B65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1B5DC762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980BDB" wp14:editId="560B957E">
                <wp:extent cx="5943600" cy="1270"/>
                <wp:effectExtent l="0" t="31750" r="0" b="36830"/>
                <wp:docPr id="12215637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4D872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7B6BD96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CONTENT LIBRARY VISION</w:t>
      </w:r>
    </w:p>
    <w:p w14:paraId="38940C2B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Spirit &amp; Life is not simply a collection of separate pages.</w:t>
      </w:r>
    </w:p>
    <w:p w14:paraId="22A39E05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 xml:space="preserve">It should function as </w:t>
      </w: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one connected publishing library</w:t>
      </w:r>
      <w:r w:rsidRPr="00B65FC3">
        <w:rPr>
          <w:rFonts w:ascii="Times New Roman" w:hAnsi="Times New Roman" w:cs="Times New Roman"/>
          <w:kern w:val="0"/>
          <w14:ligatures w14:val="none"/>
        </w:rPr>
        <w:t>.</w:t>
      </w:r>
    </w:p>
    <w:p w14:paraId="79F1FBD5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three primary writing categories are:</w:t>
      </w:r>
    </w:p>
    <w:p w14:paraId="5357084C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Reflections</w:t>
      </w:r>
    </w:p>
    <w:p w14:paraId="4CE6376E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primary and most developed writing section.</w:t>
      </w:r>
    </w:p>
    <w:p w14:paraId="36E95F69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Reflections may contain:</w:t>
      </w:r>
    </w:p>
    <w:p w14:paraId="31FE20ED" w14:textId="77777777" w:rsidR="00B65FC3" w:rsidRPr="00B65FC3" w:rsidRDefault="00B65FC3" w:rsidP="00B65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biblical reflections</w:t>
      </w:r>
    </w:p>
    <w:p w14:paraId="7D41FF82" w14:textId="77777777" w:rsidR="00B65FC3" w:rsidRPr="00B65FC3" w:rsidRDefault="00B65FC3" w:rsidP="00B65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theological reflections</w:t>
      </w:r>
    </w:p>
    <w:p w14:paraId="67F40F24" w14:textId="77777777" w:rsidR="00B65FC3" w:rsidRPr="00B65FC3" w:rsidRDefault="00B65FC3" w:rsidP="00B65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philosophical reflections</w:t>
      </w:r>
    </w:p>
    <w:p w14:paraId="18F5CE18" w14:textId="77777777" w:rsidR="00B65FC3" w:rsidRPr="00B65FC3" w:rsidRDefault="00B65FC3" w:rsidP="00B65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questions about faith</w:t>
      </w:r>
    </w:p>
    <w:p w14:paraId="28F0256B" w14:textId="77777777" w:rsidR="00B65FC3" w:rsidRPr="00B65FC3" w:rsidRDefault="00B65FC3" w:rsidP="00B65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Christian living</w:t>
      </w:r>
    </w:p>
    <w:p w14:paraId="1FD84447" w14:textId="77777777" w:rsidR="00B65FC3" w:rsidRPr="00B65FC3" w:rsidRDefault="00B65FC3" w:rsidP="00B65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Scripture-based thought</w:t>
      </w:r>
    </w:p>
    <w:p w14:paraId="46C0196E" w14:textId="77777777" w:rsidR="00B65FC3" w:rsidRPr="00B65FC3" w:rsidRDefault="00B65FC3" w:rsidP="00B65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careful reasoning</w:t>
      </w:r>
    </w:p>
    <w:p w14:paraId="529C6F4B" w14:textId="77777777" w:rsidR="00B65FC3" w:rsidRPr="00B65FC3" w:rsidRDefault="00B65FC3" w:rsidP="00B65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reflections on life and meaning</w:t>
      </w:r>
    </w:p>
    <w:p w14:paraId="56668462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Journals</w:t>
      </w:r>
    </w:p>
    <w:p w14:paraId="35F19246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Journals are shorter writings.</w:t>
      </w:r>
    </w:p>
    <w:p w14:paraId="0F8545C6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They may contain:</w:t>
      </w:r>
    </w:p>
    <w:p w14:paraId="06D27534" w14:textId="77777777" w:rsidR="00B65FC3" w:rsidRPr="00B65FC3" w:rsidRDefault="00B65FC3" w:rsidP="00B65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personal observations</w:t>
      </w:r>
    </w:p>
    <w:p w14:paraId="52E70F2D" w14:textId="77777777" w:rsidR="00B65FC3" w:rsidRPr="00B65FC3" w:rsidRDefault="00B65FC3" w:rsidP="00B65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brief reflections</w:t>
      </w:r>
    </w:p>
    <w:p w14:paraId="053E0F89" w14:textId="77777777" w:rsidR="00B65FC3" w:rsidRPr="00B65FC3" w:rsidRDefault="00B65FC3" w:rsidP="00B65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thoughts</w:t>
      </w:r>
    </w:p>
    <w:p w14:paraId="38E6BA9C" w14:textId="77777777" w:rsidR="00B65FC3" w:rsidRPr="00B65FC3" w:rsidRDefault="00B65FC3" w:rsidP="00B65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lessons</w:t>
      </w:r>
    </w:p>
    <w:p w14:paraId="0691C339" w14:textId="77777777" w:rsidR="00B65FC3" w:rsidRPr="00B65FC3" w:rsidRDefault="00B65FC3" w:rsidP="00B65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spiritual observations</w:t>
      </w:r>
    </w:p>
    <w:p w14:paraId="20FB1F4D" w14:textId="77777777" w:rsidR="00B65FC3" w:rsidRPr="00B65FC3" w:rsidRDefault="00B65FC3" w:rsidP="00B65F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shorter-form writing</w:t>
      </w:r>
    </w:p>
    <w:p w14:paraId="5CEC8C49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Journals should have their own identity while remaining visually connected to the rest of the platform.</w:t>
      </w:r>
    </w:p>
    <w:p w14:paraId="79CEB903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Books</w:t>
      </w:r>
    </w:p>
    <w:p w14:paraId="0A9CA8E5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Books represent longer-form works.</w:t>
      </w:r>
    </w:p>
    <w:p w14:paraId="370815F6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Each book should have its own dedicated presentation and detail page.</w:t>
      </w:r>
    </w:p>
    <w:p w14:paraId="4C3F3DC2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Books are important, but they must not visually overpower the wider writing library.</w:t>
      </w:r>
    </w:p>
    <w:p w14:paraId="31310894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 xml:space="preserve">This follows the established project direction that the Books section is one part of a larger publishing platform rather than the entire focus of the website. </w:t>
      </w:r>
    </w:p>
    <w:p w14:paraId="4122EC15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72E0D0" wp14:editId="73273D76">
                <wp:extent cx="5943600" cy="1270"/>
                <wp:effectExtent l="0" t="31750" r="0" b="36830"/>
                <wp:docPr id="19184283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6BE1B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3C7C50E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CONTENT LIBRARY STRUCTURE</w:t>
      </w:r>
    </w:p>
    <w:p w14:paraId="51DFABB6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Create or refine the Content Library architecture around these three primary content types:</w:t>
      </w:r>
    </w:p>
    <w:p w14:paraId="0CCB481A" w14:textId="77777777" w:rsidR="00B65FC3" w:rsidRPr="00B65FC3" w:rsidRDefault="00B65FC3" w:rsidP="00B65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Reflections</w:t>
      </w:r>
    </w:p>
    <w:p w14:paraId="6D99BEE5" w14:textId="77777777" w:rsidR="00B65FC3" w:rsidRPr="00B65FC3" w:rsidRDefault="00B65FC3" w:rsidP="00B65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Journals</w:t>
      </w:r>
    </w:p>
    <w:p w14:paraId="3E3D52E6" w14:textId="77777777" w:rsidR="00B65FC3" w:rsidRPr="00B65FC3" w:rsidRDefault="00B65FC3" w:rsidP="00B65F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Books</w:t>
      </w:r>
    </w:p>
    <w:p w14:paraId="51A21732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Each content type should have:</w:t>
      </w:r>
    </w:p>
    <w:p w14:paraId="5260CA9B" w14:textId="77777777" w:rsidR="00B65FC3" w:rsidRPr="00B65FC3" w:rsidRDefault="00B65FC3" w:rsidP="00B65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 clear landing/listing experience</w:t>
      </w:r>
    </w:p>
    <w:p w14:paraId="6649764C" w14:textId="77777777" w:rsidR="00B65FC3" w:rsidRPr="00B65FC3" w:rsidRDefault="00B65FC3" w:rsidP="00B65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content cards or appropriate listing components</w:t>
      </w:r>
    </w:p>
    <w:p w14:paraId="2B4C2138" w14:textId="77777777" w:rsidR="00B65FC3" w:rsidRPr="00B65FC3" w:rsidRDefault="00B65FC3" w:rsidP="00B65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 consistent reading-oriented layout</w:t>
      </w:r>
    </w:p>
    <w:p w14:paraId="22A3327E" w14:textId="77777777" w:rsidR="00B65FC3" w:rsidRPr="00B65FC3" w:rsidRDefault="00B65FC3" w:rsidP="00B65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individual detail pages where applicable</w:t>
      </w:r>
    </w:p>
    <w:p w14:paraId="69D4DABF" w14:textId="77777777" w:rsidR="00B65FC3" w:rsidRPr="00B65FC3" w:rsidRDefault="00B65FC3" w:rsidP="00B65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metadata</w:t>
      </w:r>
    </w:p>
    <w:p w14:paraId="25D8BC76" w14:textId="77777777" w:rsidR="00B65FC3" w:rsidRPr="00B65FC3" w:rsidRDefault="00B65FC3" w:rsidP="00B65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navigation between related content</w:t>
      </w:r>
    </w:p>
    <w:p w14:paraId="06C2C400" w14:textId="77777777" w:rsidR="00B65FC3" w:rsidRPr="00B65FC3" w:rsidRDefault="00B65FC3" w:rsidP="00B65F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responsive presentation</w:t>
      </w:r>
    </w:p>
    <w:p w14:paraId="78E5F243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three sections should feel related without looking identical.</w:t>
      </w:r>
    </w:p>
    <w:p w14:paraId="288BF25F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6DD705" wp14:editId="67DEBE18">
                <wp:extent cx="5943600" cy="1270"/>
                <wp:effectExtent l="0" t="31750" r="0" b="36830"/>
                <wp:docPr id="189063118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3D020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BDDEDEC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REFLECTIONS</w:t>
      </w:r>
    </w:p>
    <w:p w14:paraId="2BFD2E2F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Reflections Listing Page</w:t>
      </w:r>
    </w:p>
    <w:p w14:paraId="2AE18470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Reflections page should function as the primary writing library.</w:t>
      </w:r>
    </w:p>
    <w:p w14:paraId="28A27B7B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Each Reflection displayed in the listing should provide enough information for the reader to understand what the piece is about before opening it.</w:t>
      </w:r>
    </w:p>
    <w:p w14:paraId="7C67D966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Where supported by the existing content structure, Reflection cards should display:</w:t>
      </w:r>
    </w:p>
    <w:p w14:paraId="370C1557" w14:textId="77777777" w:rsidR="00B65FC3" w:rsidRPr="00B65FC3" w:rsidRDefault="00B65FC3" w:rsidP="00B65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featured image</w:t>
      </w:r>
    </w:p>
    <w:p w14:paraId="659B8B09" w14:textId="77777777" w:rsidR="00B65FC3" w:rsidRPr="00B65FC3" w:rsidRDefault="00B65FC3" w:rsidP="00B65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1B31CFB5" w14:textId="77777777" w:rsidR="00B65FC3" w:rsidRPr="00B65FC3" w:rsidRDefault="00B65FC3" w:rsidP="00B65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short excerpt</w:t>
      </w:r>
    </w:p>
    <w:p w14:paraId="60FA1AC2" w14:textId="77777777" w:rsidR="00B65FC3" w:rsidRPr="00B65FC3" w:rsidRDefault="00B65FC3" w:rsidP="00B65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75E173AB" w14:textId="77777777" w:rsidR="00B65FC3" w:rsidRPr="00B65FC3" w:rsidRDefault="00B65FC3" w:rsidP="00B65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reading time</w:t>
      </w:r>
    </w:p>
    <w:p w14:paraId="651F563D" w14:textId="77777777" w:rsidR="00B65FC3" w:rsidRPr="00B65FC3" w:rsidRDefault="00B65FC3" w:rsidP="00B65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publication date</w:t>
      </w:r>
    </w:p>
    <w:p w14:paraId="7E3C4A62" w14:textId="77777777" w:rsidR="00B65FC3" w:rsidRPr="00B65FC3" w:rsidRDefault="00B65FC3" w:rsidP="00B65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Scripture reference where applicable</w:t>
      </w:r>
    </w:p>
    <w:p w14:paraId="69FE84D7" w14:textId="77777777" w:rsidR="00B65FC3" w:rsidRPr="00B65FC3" w:rsidRDefault="00B65FC3" w:rsidP="00B65F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relevant tags where applicable</w:t>
      </w:r>
    </w:p>
    <w:p w14:paraId="643B13E1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card design should remain clean and readable.</w:t>
      </w:r>
    </w:p>
    <w:p w14:paraId="49768E88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overcrowd the cards with unnecessary information.</w:t>
      </w:r>
    </w:p>
    <w:p w14:paraId="6446D18B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2F9268" wp14:editId="27108B01">
                <wp:extent cx="5943600" cy="1270"/>
                <wp:effectExtent l="0" t="31750" r="0" b="36830"/>
                <wp:docPr id="192655557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608911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BE1AF0B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Reflection Detail Page</w:t>
      </w:r>
    </w:p>
    <w:p w14:paraId="6C0501E6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Each Reflection should have a dedicated reading page.</w:t>
      </w:r>
    </w:p>
    <w:p w14:paraId="1726CAA5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page should provide:</w:t>
      </w:r>
    </w:p>
    <w:p w14:paraId="4638D99B" w14:textId="77777777" w:rsidR="00B65FC3" w:rsidRPr="00B65FC3" w:rsidRDefault="00B65FC3" w:rsidP="00B65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0E00FBF5" w14:textId="77777777" w:rsidR="00B65FC3" w:rsidRPr="00B65FC3" w:rsidRDefault="00B65FC3" w:rsidP="00B65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publication information</w:t>
      </w:r>
    </w:p>
    <w:p w14:paraId="56CEA804" w14:textId="77777777" w:rsidR="00B65FC3" w:rsidRPr="00B65FC3" w:rsidRDefault="00B65FC3" w:rsidP="00B65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featured image where applicable</w:t>
      </w:r>
    </w:p>
    <w:p w14:paraId="51107C44" w14:textId="77777777" w:rsidR="00B65FC3" w:rsidRPr="00B65FC3" w:rsidRDefault="00B65FC3" w:rsidP="00B65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007C1C3E" w14:textId="77777777" w:rsidR="00B65FC3" w:rsidRPr="00B65FC3" w:rsidRDefault="00B65FC3" w:rsidP="00B65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reading time</w:t>
      </w:r>
    </w:p>
    <w:p w14:paraId="34541A57" w14:textId="77777777" w:rsidR="00B65FC3" w:rsidRPr="00B65FC3" w:rsidRDefault="00B65FC3" w:rsidP="00B65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Scripture references where applicable</w:t>
      </w:r>
    </w:p>
    <w:p w14:paraId="19834EB4" w14:textId="77777777" w:rsidR="00B65FC3" w:rsidRPr="00B65FC3" w:rsidRDefault="00B65FC3" w:rsidP="00B65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main written content</w:t>
      </w:r>
    </w:p>
    <w:p w14:paraId="5D6F1F3A" w14:textId="77777777" w:rsidR="00B65FC3" w:rsidRPr="00B65FC3" w:rsidRDefault="00B65FC3" w:rsidP="00B65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appropriate Scripture presentation</w:t>
      </w:r>
    </w:p>
    <w:p w14:paraId="0B0DCF60" w14:textId="77777777" w:rsidR="00B65FC3" w:rsidRPr="00B65FC3" w:rsidRDefault="00B65FC3" w:rsidP="00B65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related content</w:t>
      </w:r>
    </w:p>
    <w:p w14:paraId="2BD942D5" w14:textId="77777777" w:rsidR="00B65FC3" w:rsidRPr="00B65FC3" w:rsidRDefault="00B65FC3" w:rsidP="00B65F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clear navigation back to the library</w:t>
      </w:r>
    </w:p>
    <w:p w14:paraId="48E5BE9E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reading experience should prioritize:</w:t>
      </w:r>
    </w:p>
    <w:p w14:paraId="30CE9A0D" w14:textId="77777777" w:rsidR="00B65FC3" w:rsidRPr="00B65FC3" w:rsidRDefault="00B65FC3" w:rsidP="00B65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comfortable line length</w:t>
      </w:r>
    </w:p>
    <w:p w14:paraId="00F8B8B9" w14:textId="77777777" w:rsidR="00B65FC3" w:rsidRPr="00B65FC3" w:rsidRDefault="00B65FC3" w:rsidP="00B65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readable font size</w:t>
      </w:r>
    </w:p>
    <w:p w14:paraId="60D33612" w14:textId="77777777" w:rsidR="00B65FC3" w:rsidRPr="00B65FC3" w:rsidRDefault="00B65FC3" w:rsidP="00B65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adequate spacing</w:t>
      </w:r>
    </w:p>
    <w:p w14:paraId="21CE3878" w14:textId="77777777" w:rsidR="00B65FC3" w:rsidRPr="00B65FC3" w:rsidRDefault="00B65FC3" w:rsidP="00B65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clear heading hierarchy</w:t>
      </w:r>
    </w:p>
    <w:p w14:paraId="7F59100F" w14:textId="77777777" w:rsidR="00B65FC3" w:rsidRPr="00B65FC3" w:rsidRDefault="00B65FC3" w:rsidP="00B65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strong contrast</w:t>
      </w:r>
    </w:p>
    <w:p w14:paraId="16C9FFB2" w14:textId="77777777" w:rsidR="00B65FC3" w:rsidRPr="00B65FC3" w:rsidRDefault="00B65FC3" w:rsidP="00B65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clean separation between sections</w:t>
      </w:r>
    </w:p>
    <w:p w14:paraId="5E6306E2" w14:textId="77777777" w:rsidR="00B65FC3" w:rsidRPr="00B65FC3" w:rsidRDefault="00B65FC3" w:rsidP="00B65F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minimal visual distraction</w:t>
      </w:r>
    </w:p>
    <w:p w14:paraId="180C0749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alter the actual approved writing content.</w:t>
      </w:r>
    </w:p>
    <w:p w14:paraId="208046AD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system should display the content that is provided to it rather than rewriting, summarizing, or generating replacement content.</w:t>
      </w:r>
    </w:p>
    <w:p w14:paraId="74241570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B17C6E" wp14:editId="73FF6458">
                <wp:extent cx="5943600" cy="1270"/>
                <wp:effectExtent l="0" t="31750" r="0" b="36830"/>
                <wp:docPr id="97409763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05CD5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7576B8A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JOURNALS</w:t>
      </w:r>
    </w:p>
    <w:p w14:paraId="5FC55EBA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Journals Listing</w:t>
      </w:r>
    </w:p>
    <w:p w14:paraId="31CFFE5B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Journals page should present shorter writings in a format that feels distinct from Reflections while remaining part of the same Spirit &amp; Life design system.</w:t>
      </w:r>
    </w:p>
    <w:p w14:paraId="135DBB68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Journal entries may display:</w:t>
      </w:r>
    </w:p>
    <w:p w14:paraId="0DEB502A" w14:textId="77777777" w:rsidR="00B65FC3" w:rsidRPr="00B65FC3" w:rsidRDefault="00B65FC3" w:rsidP="00B65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176F0465" w14:textId="77777777" w:rsidR="00B65FC3" w:rsidRPr="00B65FC3" w:rsidRDefault="00B65FC3" w:rsidP="00B65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short excerpt</w:t>
      </w:r>
    </w:p>
    <w:p w14:paraId="190865D2" w14:textId="77777777" w:rsidR="00B65FC3" w:rsidRPr="00B65FC3" w:rsidRDefault="00B65FC3" w:rsidP="00B65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7236D592" w14:textId="77777777" w:rsidR="00B65FC3" w:rsidRPr="00B65FC3" w:rsidRDefault="00B65FC3" w:rsidP="00B65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3CAC294A" w14:textId="77777777" w:rsidR="00B65FC3" w:rsidRPr="00B65FC3" w:rsidRDefault="00B65FC3" w:rsidP="00B65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reading time</w:t>
      </w:r>
    </w:p>
    <w:p w14:paraId="33B8E143" w14:textId="77777777" w:rsidR="00B65FC3" w:rsidRPr="00B65FC3" w:rsidRDefault="00B65FC3" w:rsidP="00B65F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featured image where applicable</w:t>
      </w:r>
    </w:p>
    <w:p w14:paraId="56A697F6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visual treatment may be simpler than the Reflection cards.</w:t>
      </w:r>
    </w:p>
    <w:p w14:paraId="5020A34A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B982C0" wp14:editId="12D9C01E">
                <wp:extent cx="5943600" cy="1270"/>
                <wp:effectExtent l="0" t="31750" r="0" b="36830"/>
                <wp:docPr id="51581870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2B7251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F252F71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Journal Detail Page</w:t>
      </w:r>
    </w:p>
    <w:p w14:paraId="2099C890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Each Journal entry should have a clean reading page.</w:t>
      </w:r>
    </w:p>
    <w:p w14:paraId="46AFECDE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It should include:</w:t>
      </w:r>
    </w:p>
    <w:p w14:paraId="661ECF19" w14:textId="77777777" w:rsidR="00B65FC3" w:rsidRPr="00B65FC3" w:rsidRDefault="00B65FC3" w:rsidP="00B65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46FBD2BD" w14:textId="77777777" w:rsidR="00B65FC3" w:rsidRPr="00B65FC3" w:rsidRDefault="00B65FC3" w:rsidP="00B65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45D082A3" w14:textId="77777777" w:rsidR="00B65FC3" w:rsidRPr="00B65FC3" w:rsidRDefault="00B65FC3" w:rsidP="00B65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category where applicable</w:t>
      </w:r>
    </w:p>
    <w:p w14:paraId="6B308938" w14:textId="77777777" w:rsidR="00B65FC3" w:rsidRPr="00B65FC3" w:rsidRDefault="00B65FC3" w:rsidP="00B65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reading time</w:t>
      </w:r>
    </w:p>
    <w:p w14:paraId="400D19A9" w14:textId="77777777" w:rsidR="00B65FC3" w:rsidRPr="00B65FC3" w:rsidRDefault="00B65FC3" w:rsidP="00B65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written content</w:t>
      </w:r>
    </w:p>
    <w:p w14:paraId="519E4D06" w14:textId="77777777" w:rsidR="00B65FC3" w:rsidRPr="00B65FC3" w:rsidRDefault="00B65FC3" w:rsidP="00B65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related content where applicable</w:t>
      </w:r>
    </w:p>
    <w:p w14:paraId="40FDB6D9" w14:textId="77777777" w:rsidR="00B65FC3" w:rsidRPr="00B65FC3" w:rsidRDefault="00B65FC3" w:rsidP="00B65F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clear return/navigation controls</w:t>
      </w:r>
    </w:p>
    <w:p w14:paraId="605C6A3D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design should communicate that Journals are shorter, more personal or observational pieces without creating a completely different website experience.</w:t>
      </w:r>
    </w:p>
    <w:p w14:paraId="546483F8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ABF37F" wp14:editId="4DA93C9B">
                <wp:extent cx="5943600" cy="1270"/>
                <wp:effectExtent l="0" t="31750" r="0" b="36830"/>
                <wp:docPr id="57821638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D704BF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F27AAD2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BOOKS</w:t>
      </w:r>
    </w:p>
    <w:p w14:paraId="1FD0F915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Books Listing Page</w:t>
      </w:r>
    </w:p>
    <w:p w14:paraId="2EF05659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Books page should present the author's books in an elegant library-style format.</w:t>
      </w:r>
    </w:p>
    <w:p w14:paraId="552D6541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Each book should be presented with:</w:t>
      </w:r>
    </w:p>
    <w:p w14:paraId="49924F0C" w14:textId="77777777" w:rsidR="00B65FC3" w:rsidRPr="00B65FC3" w:rsidRDefault="00B65FC3" w:rsidP="00B65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cover image</w:t>
      </w:r>
    </w:p>
    <w:p w14:paraId="0CEF506F" w14:textId="77777777" w:rsidR="00B65FC3" w:rsidRPr="00B65FC3" w:rsidRDefault="00B65FC3" w:rsidP="00B65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53ED7A54" w14:textId="77777777" w:rsidR="00B65FC3" w:rsidRPr="00B65FC3" w:rsidRDefault="00B65FC3" w:rsidP="00B65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subtitle where applicable</w:t>
      </w:r>
    </w:p>
    <w:p w14:paraId="587AD7B5" w14:textId="77777777" w:rsidR="00B65FC3" w:rsidRPr="00B65FC3" w:rsidRDefault="00B65FC3" w:rsidP="00B65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short description</w:t>
      </w:r>
    </w:p>
    <w:p w14:paraId="7BB229DF" w14:textId="77777777" w:rsidR="00B65FC3" w:rsidRPr="00B65FC3" w:rsidRDefault="00B65FC3" w:rsidP="00B65F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publication/status information where applicable</w:t>
      </w:r>
    </w:p>
    <w:p w14:paraId="7CFD3829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system must support multiple books over time.</w:t>
      </w:r>
    </w:p>
    <w:p w14:paraId="1960692B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design the Books section around only one book.</w:t>
      </w:r>
    </w:p>
    <w:p w14:paraId="22AF5C3B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086EE9B" wp14:editId="037CAA85">
                <wp:extent cx="5943600" cy="1270"/>
                <wp:effectExtent l="0" t="31750" r="0" b="36830"/>
                <wp:docPr id="38503490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10CC3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C721375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Book Detail Page</w:t>
      </w:r>
    </w:p>
    <w:p w14:paraId="7F61490A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Each book should have its own dedicated page.</w:t>
      </w:r>
    </w:p>
    <w:p w14:paraId="523C0728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Where the relevant information exists, the page should support:</w:t>
      </w:r>
    </w:p>
    <w:p w14:paraId="63EB7367" w14:textId="77777777" w:rsidR="00B65FC3" w:rsidRPr="00B65FC3" w:rsidRDefault="00B65FC3" w:rsidP="00B65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book cover</w:t>
      </w:r>
    </w:p>
    <w:p w14:paraId="5AB72982" w14:textId="77777777" w:rsidR="00B65FC3" w:rsidRPr="00B65FC3" w:rsidRDefault="00B65FC3" w:rsidP="00B65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3FC03A11" w14:textId="77777777" w:rsidR="00B65FC3" w:rsidRPr="00B65FC3" w:rsidRDefault="00B65FC3" w:rsidP="00B65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subtitle</w:t>
      </w:r>
    </w:p>
    <w:p w14:paraId="4C806FD9" w14:textId="77777777" w:rsidR="00B65FC3" w:rsidRPr="00B65FC3" w:rsidRDefault="00B65FC3" w:rsidP="00B65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764FB138" w14:textId="77777777" w:rsidR="00B65FC3" w:rsidRPr="00B65FC3" w:rsidRDefault="00B65FC3" w:rsidP="00B65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publication status</w:t>
      </w:r>
    </w:p>
    <w:p w14:paraId="6A4EA5EE" w14:textId="77777777" w:rsidR="00B65FC3" w:rsidRPr="00B65FC3" w:rsidRDefault="00B65FC3" w:rsidP="00B65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publication date where available</w:t>
      </w:r>
    </w:p>
    <w:p w14:paraId="66408D93" w14:textId="77777777" w:rsidR="00B65FC3" w:rsidRPr="00B65FC3" w:rsidRDefault="00B65FC3" w:rsidP="00B65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table of contents</w:t>
      </w:r>
    </w:p>
    <w:p w14:paraId="558432BE" w14:textId="77777777" w:rsidR="00B65FC3" w:rsidRPr="00B65FC3" w:rsidRDefault="00B65FC3" w:rsidP="00B65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sample chapter or preview where available</w:t>
      </w:r>
    </w:p>
    <w:p w14:paraId="4B9B83E8" w14:textId="77777777" w:rsidR="00B65FC3" w:rsidRPr="00B65FC3" w:rsidRDefault="00B65FC3" w:rsidP="00B65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related Reflections</w:t>
      </w:r>
    </w:p>
    <w:p w14:paraId="28202FCD" w14:textId="77777777" w:rsidR="00B65FC3" w:rsidRPr="00B65FC3" w:rsidRDefault="00B65FC3" w:rsidP="00B65F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related Study Center content where applicable</w:t>
      </w:r>
    </w:p>
    <w:p w14:paraId="75D6A11D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 xml:space="preserve">The existing project specification already established the Books section as a dedicated area capable of supporting multiple books over time. </w:t>
      </w:r>
    </w:p>
    <w:p w14:paraId="45EFC6FA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invent book information that has not been provided.</w:t>
      </w:r>
    </w:p>
    <w:p w14:paraId="1AB13ED0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A66DAE" wp14:editId="6BCAA358">
                <wp:extent cx="5943600" cy="1270"/>
                <wp:effectExtent l="0" t="31750" r="0" b="36830"/>
                <wp:docPr id="191299488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C4B6B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CC36ACF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CONTENT METADATA</w:t>
      </w:r>
    </w:p>
    <w:p w14:paraId="0FE5585A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content architecture should support useful metadata.</w:t>
      </w:r>
    </w:p>
    <w:p w14:paraId="6C7B1D4E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Where applicable, content should be able to contain:</w:t>
      </w:r>
    </w:p>
    <w:p w14:paraId="4A202468" w14:textId="77777777" w:rsidR="00B65FC3" w:rsidRPr="00B65FC3" w:rsidRDefault="00B65FC3" w:rsidP="00B65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4E219959" w14:textId="77777777" w:rsidR="00B65FC3" w:rsidRPr="00B65FC3" w:rsidRDefault="00B65FC3" w:rsidP="00B65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slug</w:t>
      </w:r>
    </w:p>
    <w:p w14:paraId="7A04D6ED" w14:textId="77777777" w:rsidR="00B65FC3" w:rsidRPr="00B65FC3" w:rsidRDefault="00B65FC3" w:rsidP="00B65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excerpt</w:t>
      </w:r>
    </w:p>
    <w:p w14:paraId="26B63C02" w14:textId="77777777" w:rsidR="00B65FC3" w:rsidRPr="00B65FC3" w:rsidRDefault="00B65FC3" w:rsidP="00B65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body/content</w:t>
      </w:r>
    </w:p>
    <w:p w14:paraId="3828E095" w14:textId="77777777" w:rsidR="00B65FC3" w:rsidRPr="00B65FC3" w:rsidRDefault="00B65FC3" w:rsidP="00B65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featured image</w:t>
      </w:r>
    </w:p>
    <w:p w14:paraId="133C9564" w14:textId="77777777" w:rsidR="00B65FC3" w:rsidRPr="00B65FC3" w:rsidRDefault="00B65FC3" w:rsidP="00B65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publication date</w:t>
      </w:r>
    </w:p>
    <w:p w14:paraId="163BC7F7" w14:textId="77777777" w:rsidR="00B65FC3" w:rsidRPr="00B65FC3" w:rsidRDefault="00B65FC3" w:rsidP="00B65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0E730FC6" w14:textId="77777777" w:rsidR="00B65FC3" w:rsidRPr="00B65FC3" w:rsidRDefault="00B65FC3" w:rsidP="00B65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tags</w:t>
      </w:r>
    </w:p>
    <w:p w14:paraId="6F30C584" w14:textId="77777777" w:rsidR="00B65FC3" w:rsidRPr="00B65FC3" w:rsidRDefault="00B65FC3" w:rsidP="00B65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reading time</w:t>
      </w:r>
    </w:p>
    <w:p w14:paraId="3D1647B3" w14:textId="77777777" w:rsidR="00B65FC3" w:rsidRPr="00B65FC3" w:rsidRDefault="00B65FC3" w:rsidP="00B65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Scripture references</w:t>
      </w:r>
    </w:p>
    <w:p w14:paraId="1AC96357" w14:textId="77777777" w:rsidR="00B65FC3" w:rsidRPr="00B65FC3" w:rsidRDefault="00B65FC3" w:rsidP="00B65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content type</w:t>
      </w:r>
    </w:p>
    <w:p w14:paraId="3AF4B4C2" w14:textId="77777777" w:rsidR="00B65FC3" w:rsidRPr="00B65FC3" w:rsidRDefault="00B65FC3" w:rsidP="00B65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related content</w:t>
      </w:r>
    </w:p>
    <w:p w14:paraId="58C73A23" w14:textId="77777777" w:rsidR="00B65FC3" w:rsidRPr="00B65FC3" w:rsidRDefault="00B65FC3" w:rsidP="00B65F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author information where required</w:t>
      </w:r>
    </w:p>
    <w:p w14:paraId="6E0E2B60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Metadata should be structured so it can support future improvements without requiring the content system to be rebuilt.</w:t>
      </w:r>
    </w:p>
    <w:p w14:paraId="30A2F9D6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E95FD4" wp14:editId="2F0E2168">
                <wp:extent cx="5943600" cy="1270"/>
                <wp:effectExtent l="0" t="31750" r="0" b="36830"/>
                <wp:docPr id="86300243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1F6E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757593C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CATEGORIES AND TAGS</w:t>
      </w:r>
    </w:p>
    <w:p w14:paraId="6D075279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Where the existing architecture supports categories and tags, ensure they are properly connected to the content.</w:t>
      </w:r>
    </w:p>
    <w:p w14:paraId="4CF3D994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Categories and tags should help organize the library.</w:t>
      </w:r>
    </w:p>
    <w:p w14:paraId="41EED2B7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Examples of possible categories include:</w:t>
      </w:r>
    </w:p>
    <w:p w14:paraId="0216890E" w14:textId="77777777" w:rsidR="00B65FC3" w:rsidRPr="00B65FC3" w:rsidRDefault="00B65FC3" w:rsidP="00B65F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Biblical Studies</w:t>
      </w:r>
    </w:p>
    <w:p w14:paraId="35949802" w14:textId="77777777" w:rsidR="00B65FC3" w:rsidRPr="00B65FC3" w:rsidRDefault="00B65FC3" w:rsidP="00B65F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Theology</w:t>
      </w:r>
    </w:p>
    <w:p w14:paraId="209847DE" w14:textId="77777777" w:rsidR="00B65FC3" w:rsidRPr="00B65FC3" w:rsidRDefault="00B65FC3" w:rsidP="00B65F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Christian Living</w:t>
      </w:r>
    </w:p>
    <w:p w14:paraId="0D09D08A" w14:textId="77777777" w:rsidR="00B65FC3" w:rsidRPr="00B65FC3" w:rsidRDefault="00B65FC3" w:rsidP="00B65F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Faith &amp; Life</w:t>
      </w:r>
    </w:p>
    <w:p w14:paraId="4C91FD26" w14:textId="77777777" w:rsidR="00B65FC3" w:rsidRPr="00B65FC3" w:rsidRDefault="00B65FC3" w:rsidP="00B65F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Philosophy</w:t>
      </w:r>
    </w:p>
    <w:p w14:paraId="17A96B6E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create unnecessary categories simply to fill space.</w:t>
      </w:r>
    </w:p>
    <w:p w14:paraId="598B1F85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create a large taxonomy unless the existing content requires it.</w:t>
      </w:r>
    </w:p>
    <w:p w14:paraId="494512DF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system should remain flexible enough for additional categories and tags to be added later.</w:t>
      </w:r>
    </w:p>
    <w:p w14:paraId="79F1E1E1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246102" wp14:editId="2AAA557B">
                <wp:extent cx="5943600" cy="1270"/>
                <wp:effectExtent l="0" t="31750" r="0" b="36830"/>
                <wp:docPr id="87206540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85670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F737205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RELATED CONTENT</w:t>
      </w:r>
    </w:p>
    <w:p w14:paraId="1AE9F845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Content Library should allow writings to connect naturally with other relevant writings.</w:t>
      </w:r>
    </w:p>
    <w:p w14:paraId="1CE6295D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Where applicable:</w:t>
      </w:r>
    </w:p>
    <w:p w14:paraId="44CD9466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Reflections may connect to:</w:t>
      </w:r>
    </w:p>
    <w:p w14:paraId="1DC2EF10" w14:textId="77777777" w:rsidR="00B65FC3" w:rsidRPr="00B65FC3" w:rsidRDefault="00B65FC3" w:rsidP="00B65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other Reflections</w:t>
      </w:r>
    </w:p>
    <w:p w14:paraId="5A5A02C4" w14:textId="77777777" w:rsidR="00B65FC3" w:rsidRPr="00B65FC3" w:rsidRDefault="00B65FC3" w:rsidP="00B65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Journals</w:t>
      </w:r>
    </w:p>
    <w:p w14:paraId="4A28FDC2" w14:textId="77777777" w:rsidR="00B65FC3" w:rsidRPr="00B65FC3" w:rsidRDefault="00B65FC3" w:rsidP="00B65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Books</w:t>
      </w:r>
    </w:p>
    <w:p w14:paraId="219BCC2D" w14:textId="77777777" w:rsidR="00B65FC3" w:rsidRPr="00B65FC3" w:rsidRDefault="00B65FC3" w:rsidP="00B65F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Study Center content</w:t>
      </w:r>
    </w:p>
    <w:p w14:paraId="70F4A5DF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Journals may connect to:</w:t>
      </w:r>
    </w:p>
    <w:p w14:paraId="748C5FCF" w14:textId="77777777" w:rsidR="00B65FC3" w:rsidRPr="00B65FC3" w:rsidRDefault="00B65FC3" w:rsidP="00B65F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Reflections</w:t>
      </w:r>
    </w:p>
    <w:p w14:paraId="48447585" w14:textId="77777777" w:rsidR="00B65FC3" w:rsidRPr="00B65FC3" w:rsidRDefault="00B65FC3" w:rsidP="00B65F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Books</w:t>
      </w:r>
    </w:p>
    <w:p w14:paraId="055D49C2" w14:textId="77777777" w:rsidR="00B65FC3" w:rsidRPr="00B65FC3" w:rsidRDefault="00B65FC3" w:rsidP="00B65F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Study Center content</w:t>
      </w:r>
    </w:p>
    <w:p w14:paraId="66E3542B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Books may connect to:</w:t>
      </w:r>
    </w:p>
    <w:p w14:paraId="3A20D468" w14:textId="77777777" w:rsidR="00B65FC3" w:rsidRPr="00B65FC3" w:rsidRDefault="00B65FC3" w:rsidP="00B65F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Reflections</w:t>
      </w:r>
    </w:p>
    <w:p w14:paraId="18816B02" w14:textId="77777777" w:rsidR="00B65FC3" w:rsidRPr="00B65FC3" w:rsidRDefault="00B65FC3" w:rsidP="00B65F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Study Center content</w:t>
      </w:r>
    </w:p>
    <w:p w14:paraId="37F2DB4F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purpose is to make the website feel like one connected library rather than isolated pages.</w:t>
      </w:r>
    </w:p>
    <w:p w14:paraId="7AD42649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implement a complex recommendation engine in this phase.</w:t>
      </w:r>
    </w:p>
    <w:p w14:paraId="37CDAE63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Use the existing content relationships and available metadata.</w:t>
      </w:r>
    </w:p>
    <w:p w14:paraId="68A7ED25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9E1BA9" wp14:editId="43980347">
                <wp:extent cx="5943600" cy="1270"/>
                <wp:effectExtent l="0" t="31750" r="0" b="36830"/>
                <wp:docPr id="213737771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E1974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D4194D6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CONTENT STATES</w:t>
      </w:r>
    </w:p>
    <w:p w14:paraId="27F79AE7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content system should account for different content states.</w:t>
      </w:r>
    </w:p>
    <w:p w14:paraId="60FE5C7E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Where supported by the current architecture, allow for:</w:t>
      </w:r>
    </w:p>
    <w:p w14:paraId="192F400B" w14:textId="77777777" w:rsidR="00B65FC3" w:rsidRPr="00B65FC3" w:rsidRDefault="00B65FC3" w:rsidP="00B65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published content</w:t>
      </w:r>
    </w:p>
    <w:p w14:paraId="44B8998C" w14:textId="77777777" w:rsidR="00B65FC3" w:rsidRPr="00B65FC3" w:rsidRDefault="00B65FC3" w:rsidP="00B65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unpublished/draft content</w:t>
      </w:r>
    </w:p>
    <w:p w14:paraId="78E7687F" w14:textId="77777777" w:rsidR="00B65FC3" w:rsidRPr="00B65FC3" w:rsidRDefault="00B65FC3" w:rsidP="00B65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empty library states</w:t>
      </w:r>
    </w:p>
    <w:p w14:paraId="60A0CBC4" w14:textId="77777777" w:rsidR="00B65FC3" w:rsidRPr="00B65FC3" w:rsidRDefault="00B65FC3" w:rsidP="00B65F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content with missing optional metadata</w:t>
      </w:r>
    </w:p>
    <w:p w14:paraId="13B6132B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An empty state should look intentional and fit the Spirit &amp; Life design.</w:t>
      </w:r>
    </w:p>
    <w:p w14:paraId="4B0A20DA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populate the website with invented articles, journals, or books merely to make the library appear full.</w:t>
      </w:r>
    </w:p>
    <w:p w14:paraId="5E9B28EE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Real content will be added separately.</w:t>
      </w:r>
    </w:p>
    <w:p w14:paraId="017E1538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C28F50" wp14:editId="7800C5B4">
                <wp:extent cx="5943600" cy="1270"/>
                <wp:effectExtent l="0" t="31750" r="0" b="36830"/>
                <wp:docPr id="207849864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E0D8E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D00C841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CARD AND LIST DESIGN</w:t>
      </w:r>
    </w:p>
    <w:p w14:paraId="020F4753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Content cards should follow the existing Spirit &amp; Life visual language.</w:t>
      </w:r>
    </w:p>
    <w:p w14:paraId="1F2FF4B3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Maintain:</w:t>
      </w:r>
    </w:p>
    <w:p w14:paraId="0DCB3DB1" w14:textId="77777777" w:rsidR="00B65FC3" w:rsidRPr="00B65FC3" w:rsidRDefault="00B65FC3" w:rsidP="00B65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consistent border treatment</w:t>
      </w:r>
    </w:p>
    <w:p w14:paraId="490A5E6E" w14:textId="77777777" w:rsidR="00B65FC3" w:rsidRPr="00B65FC3" w:rsidRDefault="00B65FC3" w:rsidP="00B65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appropriate corner radius</w:t>
      </w:r>
    </w:p>
    <w:p w14:paraId="2DD58578" w14:textId="77777777" w:rsidR="00B65FC3" w:rsidRPr="00B65FC3" w:rsidRDefault="00B65FC3" w:rsidP="00B65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clean typography</w:t>
      </w:r>
    </w:p>
    <w:p w14:paraId="736E0875" w14:textId="77777777" w:rsidR="00B65FC3" w:rsidRPr="00B65FC3" w:rsidRDefault="00B65FC3" w:rsidP="00B65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balanced spacing</w:t>
      </w:r>
    </w:p>
    <w:p w14:paraId="5F4775BA" w14:textId="77777777" w:rsidR="00B65FC3" w:rsidRPr="00B65FC3" w:rsidRDefault="00B65FC3" w:rsidP="00B65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subtle visual hierarchy</w:t>
      </w:r>
    </w:p>
    <w:p w14:paraId="537C38C3" w14:textId="77777777" w:rsidR="00B65FC3" w:rsidRPr="00B65FC3" w:rsidRDefault="00B65FC3" w:rsidP="00B65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readable excerpts</w:t>
      </w:r>
    </w:p>
    <w:p w14:paraId="5F9A62A9" w14:textId="77777777" w:rsidR="00B65FC3" w:rsidRPr="00B65FC3" w:rsidRDefault="00B65FC3" w:rsidP="00B65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consistent image ratios</w:t>
      </w:r>
    </w:p>
    <w:p w14:paraId="40C7D4B9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Cards should not become excessively decorative.</w:t>
      </w:r>
    </w:p>
    <w:p w14:paraId="4D388331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reader should immediately understand:</w:t>
      </w:r>
    </w:p>
    <w:p w14:paraId="0C0DBB4E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What is this?</w:t>
      </w:r>
      <w:r w:rsidRPr="00B65FC3">
        <w:rPr>
          <w:rFonts w:ascii="Times New Roman" w:hAnsi="Times New Roman" w:cs="Times New Roman"/>
          <w:kern w:val="0"/>
          <w14:ligatures w14:val="none"/>
        </w:rPr>
        <w:br/>
      </w: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What is it about?</w:t>
      </w:r>
      <w:r w:rsidRPr="00B65FC3">
        <w:rPr>
          <w:rFonts w:ascii="Times New Roman" w:hAnsi="Times New Roman" w:cs="Times New Roman"/>
          <w:kern w:val="0"/>
          <w14:ligatures w14:val="none"/>
        </w:rPr>
        <w:br/>
      </w: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How long will it take to read?</w:t>
      </w:r>
      <w:r w:rsidRPr="00B65FC3">
        <w:rPr>
          <w:rFonts w:ascii="Times New Roman" w:hAnsi="Times New Roman" w:cs="Times New Roman"/>
          <w:kern w:val="0"/>
          <w14:ligatures w14:val="none"/>
        </w:rPr>
        <w:br/>
      </w: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Where can I click to read it?</w:t>
      </w:r>
    </w:p>
    <w:p w14:paraId="05D76446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AD7BD5" wp14:editId="2A74745F">
                <wp:extent cx="5943600" cy="1270"/>
                <wp:effectExtent l="0" t="31750" r="0" b="36830"/>
                <wp:docPr id="209622106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61727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32E891A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FEATURED IMAGES</w:t>
      </w:r>
    </w:p>
    <w:p w14:paraId="1B4E82B7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Where content includes a featured image:</w:t>
      </w:r>
    </w:p>
    <w:p w14:paraId="2DF958E9" w14:textId="77777777" w:rsidR="00B65FC3" w:rsidRPr="00B65FC3" w:rsidRDefault="00B65FC3" w:rsidP="00B65F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maintain consistent aspect ratios</w:t>
      </w:r>
    </w:p>
    <w:p w14:paraId="51D49F7C" w14:textId="77777777" w:rsidR="00B65FC3" w:rsidRPr="00B65FC3" w:rsidRDefault="00B65FC3" w:rsidP="00B65F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prevent distortion</w:t>
      </w:r>
    </w:p>
    <w:p w14:paraId="64F744C4" w14:textId="77777777" w:rsidR="00B65FC3" w:rsidRPr="00B65FC3" w:rsidRDefault="00B65FC3" w:rsidP="00B65F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use responsive image sizing</w:t>
      </w:r>
    </w:p>
    <w:p w14:paraId="7D16028B" w14:textId="77777777" w:rsidR="00B65FC3" w:rsidRPr="00B65FC3" w:rsidRDefault="00B65FC3" w:rsidP="00B65F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optimize loading</w:t>
      </w:r>
    </w:p>
    <w:p w14:paraId="506C8B8D" w14:textId="77777777" w:rsidR="00B65FC3" w:rsidRPr="00B65FC3" w:rsidRDefault="00B65FC3" w:rsidP="00B65F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preserve image quality</w:t>
      </w:r>
    </w:p>
    <w:p w14:paraId="6F328034" w14:textId="77777777" w:rsidR="00B65FC3" w:rsidRPr="00B65FC3" w:rsidRDefault="00B65FC3" w:rsidP="00B65F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provide appropriate alternative text</w:t>
      </w:r>
    </w:p>
    <w:p w14:paraId="7F6D3EE0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generate replacement images automatically.</w:t>
      </w:r>
    </w:p>
    <w:p w14:paraId="1D121E79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replace existing approved images unless specifically instructed.</w:t>
      </w:r>
    </w:p>
    <w:p w14:paraId="5B27CE9D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reuse a single decorative image across unrelated content merely to fill empty spaces.</w:t>
      </w:r>
    </w:p>
    <w:p w14:paraId="212E41E4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A119C2" wp14:editId="4F65F8A0">
                <wp:extent cx="5943600" cy="1270"/>
                <wp:effectExtent l="0" t="31750" r="0" b="36830"/>
                <wp:docPr id="90222820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32C43D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6A28E0A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RESPONSIVE DESIGN</w:t>
      </w:r>
    </w:p>
    <w:p w14:paraId="252FD0AE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Content Library must work properly on:</w:t>
      </w:r>
    </w:p>
    <w:p w14:paraId="36655BC8" w14:textId="77777777" w:rsidR="00B65FC3" w:rsidRPr="00B65FC3" w:rsidRDefault="00B65FC3" w:rsidP="00B65F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mobile</w:t>
      </w:r>
    </w:p>
    <w:p w14:paraId="697EE6D0" w14:textId="77777777" w:rsidR="00B65FC3" w:rsidRPr="00B65FC3" w:rsidRDefault="00B65FC3" w:rsidP="00B65F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tablet</w:t>
      </w:r>
    </w:p>
    <w:p w14:paraId="4469ADA0" w14:textId="77777777" w:rsidR="00B65FC3" w:rsidRPr="00B65FC3" w:rsidRDefault="00B65FC3" w:rsidP="00B65F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desktop</w:t>
      </w:r>
    </w:p>
    <w:p w14:paraId="2536BAD4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Check:</w:t>
      </w:r>
    </w:p>
    <w:p w14:paraId="3FAA197A" w14:textId="77777777" w:rsidR="00B65FC3" w:rsidRPr="00B65FC3" w:rsidRDefault="00B65FC3" w:rsidP="00B65F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card layouts</w:t>
      </w:r>
    </w:p>
    <w:p w14:paraId="7BA03B94" w14:textId="77777777" w:rsidR="00B65FC3" w:rsidRPr="00B65FC3" w:rsidRDefault="00B65FC3" w:rsidP="00B65F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image scaling</w:t>
      </w:r>
    </w:p>
    <w:p w14:paraId="4D1A89F0" w14:textId="77777777" w:rsidR="00B65FC3" w:rsidRPr="00B65FC3" w:rsidRDefault="00B65FC3" w:rsidP="00B65F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typography</w:t>
      </w:r>
    </w:p>
    <w:p w14:paraId="0E2A88B1" w14:textId="77777777" w:rsidR="00B65FC3" w:rsidRPr="00B65FC3" w:rsidRDefault="00B65FC3" w:rsidP="00B65F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content width</w:t>
      </w:r>
    </w:p>
    <w:p w14:paraId="10CAB33D" w14:textId="77777777" w:rsidR="00B65FC3" w:rsidRPr="00B65FC3" w:rsidRDefault="00B65FC3" w:rsidP="00B65F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4B4AE2D5" w14:textId="77777777" w:rsidR="00B65FC3" w:rsidRPr="00B65FC3" w:rsidRDefault="00B65FC3" w:rsidP="00B65F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spacing</w:t>
      </w:r>
    </w:p>
    <w:p w14:paraId="12ECDDA6" w14:textId="77777777" w:rsidR="00B65FC3" w:rsidRPr="00B65FC3" w:rsidRDefault="00B65FC3" w:rsidP="00B65F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detail pages</w:t>
      </w:r>
    </w:p>
    <w:p w14:paraId="23FFDBBC" w14:textId="77777777" w:rsidR="00B65FC3" w:rsidRPr="00B65FC3" w:rsidRDefault="00B65FC3" w:rsidP="00B65F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related-content sections</w:t>
      </w:r>
    </w:p>
    <w:p w14:paraId="299D7824" w14:textId="77777777" w:rsidR="00B65FC3" w:rsidRPr="00B65FC3" w:rsidRDefault="00B65FC3" w:rsidP="00B65F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book covers</w:t>
      </w:r>
    </w:p>
    <w:p w14:paraId="1916C370" w14:textId="77777777" w:rsidR="00B65FC3" w:rsidRPr="00B65FC3" w:rsidRDefault="00B65FC3" w:rsidP="00B65F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long-form reading pages</w:t>
      </w:r>
    </w:p>
    <w:p w14:paraId="195468AC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On small screens, content should stack naturally rather than becoming cramped.</w:t>
      </w:r>
    </w:p>
    <w:p w14:paraId="56403ED0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FFE11A" wp14:editId="146B6728">
                <wp:extent cx="5943600" cy="1270"/>
                <wp:effectExtent l="0" t="31750" r="0" b="36830"/>
                <wp:docPr id="68186722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366062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9B69178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ACCESSIBILITY</w:t>
      </w:r>
    </w:p>
    <w:p w14:paraId="6BF7959D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Content Library should follow the existing accessibility standards of the website.</w:t>
      </w:r>
    </w:p>
    <w:p w14:paraId="14338CF7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Verify:</w:t>
      </w:r>
    </w:p>
    <w:p w14:paraId="18B3ACFC" w14:textId="77777777" w:rsidR="00B65FC3" w:rsidRPr="00B65FC3" w:rsidRDefault="00B65FC3" w:rsidP="00B65F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semantic HTML</w:t>
      </w:r>
    </w:p>
    <w:p w14:paraId="3FFFFD70" w14:textId="77777777" w:rsidR="00B65FC3" w:rsidRPr="00B65FC3" w:rsidRDefault="00B65FC3" w:rsidP="00B65F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correct heading hierarchy</w:t>
      </w:r>
    </w:p>
    <w:p w14:paraId="5AAA8CE0" w14:textId="77777777" w:rsidR="00B65FC3" w:rsidRPr="00B65FC3" w:rsidRDefault="00B65FC3" w:rsidP="00B65F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accessible links</w:t>
      </w:r>
    </w:p>
    <w:p w14:paraId="5BEB4963" w14:textId="77777777" w:rsidR="00B65FC3" w:rsidRPr="00B65FC3" w:rsidRDefault="00B65FC3" w:rsidP="00B65F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accessible buttons</w:t>
      </w:r>
    </w:p>
    <w:p w14:paraId="6C6B36E6" w14:textId="77777777" w:rsidR="00B65FC3" w:rsidRPr="00B65FC3" w:rsidRDefault="00B65FC3" w:rsidP="00B65F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meaningful image alt text</w:t>
      </w:r>
    </w:p>
    <w:p w14:paraId="682610E2" w14:textId="77777777" w:rsidR="00B65FC3" w:rsidRPr="00B65FC3" w:rsidRDefault="00B65FC3" w:rsidP="00B65F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 xml:space="preserve">sufficient </w:t>
      </w:r>
      <w:proofErr w:type="spellStart"/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colour</w:t>
      </w:r>
      <w:proofErr w:type="spellEnd"/>
      <w:r w:rsidRPr="00B65FC3">
        <w:rPr>
          <w:rFonts w:ascii="Times New Roman" w:eastAsia="Times New Roman" w:hAnsi="Times New Roman" w:cs="Times New Roman"/>
          <w:kern w:val="0"/>
          <w14:ligatures w14:val="none"/>
        </w:rPr>
        <w:t xml:space="preserve"> contrast</w:t>
      </w:r>
    </w:p>
    <w:p w14:paraId="1762AD8F" w14:textId="77777777" w:rsidR="00B65FC3" w:rsidRPr="00B65FC3" w:rsidRDefault="00B65FC3" w:rsidP="00B65F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keyboard navigation</w:t>
      </w:r>
    </w:p>
    <w:p w14:paraId="3FA8F94D" w14:textId="77777777" w:rsidR="00B65FC3" w:rsidRPr="00B65FC3" w:rsidRDefault="00B65FC3" w:rsidP="00B65F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visible focus states</w:t>
      </w:r>
    </w:p>
    <w:p w14:paraId="5070DB35" w14:textId="77777777" w:rsidR="00B65FC3" w:rsidRPr="00B65FC3" w:rsidRDefault="00B65FC3" w:rsidP="00B65F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readable text sizes</w:t>
      </w:r>
    </w:p>
    <w:p w14:paraId="14967119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introduce inaccessible interactive components.</w:t>
      </w:r>
    </w:p>
    <w:p w14:paraId="6A7D94AF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6132A9" wp14:editId="66E16205">
                <wp:extent cx="5943600" cy="1270"/>
                <wp:effectExtent l="0" t="31750" r="0" b="36830"/>
                <wp:docPr id="50316832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CEC082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EBDFE26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PERFORMANCE</w:t>
      </w:r>
    </w:p>
    <w:p w14:paraId="09CBEC52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Improve the Content Library's performance where necessary without changing its visual identity.</w:t>
      </w:r>
    </w:p>
    <w:p w14:paraId="6F35CAA5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Review:</w:t>
      </w:r>
    </w:p>
    <w:p w14:paraId="7DAC195E" w14:textId="77777777" w:rsidR="00B65FC3" w:rsidRPr="00B65FC3" w:rsidRDefault="00B65FC3" w:rsidP="00B65F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image loading</w:t>
      </w:r>
    </w:p>
    <w:p w14:paraId="4E562DE6" w14:textId="77777777" w:rsidR="00B65FC3" w:rsidRPr="00B65FC3" w:rsidRDefault="00B65FC3" w:rsidP="00B65F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image dimensions</w:t>
      </w:r>
    </w:p>
    <w:p w14:paraId="5B2BA90B" w14:textId="77777777" w:rsidR="00B65FC3" w:rsidRPr="00B65FC3" w:rsidRDefault="00B65FC3" w:rsidP="00B65F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lazy loading where appropriate</w:t>
      </w:r>
    </w:p>
    <w:p w14:paraId="3500F8B1" w14:textId="77777777" w:rsidR="00B65FC3" w:rsidRPr="00B65FC3" w:rsidRDefault="00B65FC3" w:rsidP="00B65F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unnecessary JavaScript</w:t>
      </w:r>
    </w:p>
    <w:p w14:paraId="01517526" w14:textId="77777777" w:rsidR="00B65FC3" w:rsidRPr="00B65FC3" w:rsidRDefault="00B65FC3" w:rsidP="00B65F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repeated components</w:t>
      </w:r>
    </w:p>
    <w:p w14:paraId="2D07D3ED" w14:textId="77777777" w:rsidR="00B65FC3" w:rsidRPr="00B65FC3" w:rsidRDefault="00B65FC3" w:rsidP="00B65F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layout stability</w:t>
      </w:r>
    </w:p>
    <w:p w14:paraId="2059E984" w14:textId="77777777" w:rsidR="00B65FC3" w:rsidRPr="00B65FC3" w:rsidRDefault="00B65FC3" w:rsidP="00B65F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page loading</w:t>
      </w:r>
    </w:p>
    <w:p w14:paraId="346037B2" w14:textId="77777777" w:rsidR="00B65FC3" w:rsidRPr="00B65FC3" w:rsidRDefault="00B65FC3" w:rsidP="00B65F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responsive performance</w:t>
      </w:r>
    </w:p>
    <w:p w14:paraId="6A45757A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Use appropriate modern image formats where supported.</w:t>
      </w:r>
    </w:p>
    <w:p w14:paraId="05B8A84C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introduce unnecessary complexity.</w:t>
      </w:r>
    </w:p>
    <w:p w14:paraId="181D14BF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7A57EB" wp14:editId="438BC71C">
                <wp:extent cx="5943600" cy="1270"/>
                <wp:effectExtent l="0" t="31750" r="0" b="36830"/>
                <wp:docPr id="138003234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E63AD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EB1B283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CONTENT ARCHITECTURE</w:t>
      </w:r>
    </w:p>
    <w:p w14:paraId="721A1E3C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implementation should use a reusable architecture rather than creating separate hard-coded layouts for every individual piece of content.</w:t>
      </w:r>
    </w:p>
    <w:p w14:paraId="6F06CB0C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system should make it possible to add:</w:t>
      </w:r>
    </w:p>
    <w:p w14:paraId="72A870BC" w14:textId="77777777" w:rsidR="00B65FC3" w:rsidRPr="00B65FC3" w:rsidRDefault="00B65FC3" w:rsidP="00B65F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 new Reflection</w:t>
      </w:r>
    </w:p>
    <w:p w14:paraId="42F9D35C" w14:textId="77777777" w:rsidR="00B65FC3" w:rsidRPr="00B65FC3" w:rsidRDefault="00B65FC3" w:rsidP="00B65F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 new Journal</w:t>
      </w:r>
    </w:p>
    <w:p w14:paraId="052E3C07" w14:textId="77777777" w:rsidR="00B65FC3" w:rsidRPr="00B65FC3" w:rsidRDefault="00B65FC3" w:rsidP="00B65F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 new Book</w:t>
      </w:r>
    </w:p>
    <w:p w14:paraId="59C19695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without rebuilding the page structure each time.</w:t>
      </w:r>
    </w:p>
    <w:p w14:paraId="72BABB40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Use reusable components where appropriate.</w:t>
      </w:r>
    </w:p>
    <w:p w14:paraId="00AE8063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content structure should be prepared for long-term growth.</w:t>
      </w:r>
    </w:p>
    <w:p w14:paraId="41800C4A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6256DC" wp14:editId="2BAB2006">
                <wp:extent cx="5943600" cy="1270"/>
                <wp:effectExtent l="0" t="31750" r="0" b="36830"/>
                <wp:docPr id="40571345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39A6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86440CF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INTERNAL CONNECTIONS</w:t>
      </w:r>
    </w:p>
    <w:p w14:paraId="691726E7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following relationship should be preserved throughout the implementation:</w:t>
      </w:r>
    </w:p>
    <w:p w14:paraId="383C66BA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Spirit &amp; Life Website</w:t>
      </w:r>
    </w:p>
    <w:p w14:paraId="003DBC40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→ Reflections</w:t>
      </w:r>
      <w:r w:rsidRPr="00B65FC3">
        <w:rPr>
          <w:rFonts w:ascii="Times New Roman" w:hAnsi="Times New Roman" w:cs="Times New Roman"/>
          <w:kern w:val="0"/>
          <w14:ligatures w14:val="none"/>
        </w:rPr>
        <w:br/>
        <w:t>→ Journals</w:t>
      </w:r>
      <w:r w:rsidRPr="00B65FC3">
        <w:rPr>
          <w:rFonts w:ascii="Times New Roman" w:hAnsi="Times New Roman" w:cs="Times New Roman"/>
          <w:kern w:val="0"/>
          <w14:ligatures w14:val="none"/>
        </w:rPr>
        <w:br/>
        <w:t>→ Books</w:t>
      </w:r>
      <w:r w:rsidRPr="00B65FC3">
        <w:rPr>
          <w:rFonts w:ascii="Times New Roman" w:hAnsi="Times New Roman" w:cs="Times New Roman"/>
          <w:kern w:val="0"/>
          <w14:ligatures w14:val="none"/>
        </w:rPr>
        <w:br/>
        <w:t>→ Study Center</w:t>
      </w:r>
    </w:p>
    <w:p w14:paraId="5B6B8C16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These should feel like connected sections of the same platform.</w:t>
      </w:r>
    </w:p>
    <w:p w14:paraId="47EA019C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A reader should be able to move naturally between related writings and the Study Center without feeling that they have entered an unrelated website.</w:t>
      </w:r>
    </w:p>
    <w:p w14:paraId="774C88D2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 xml:space="preserve">The original website specification also established the requirement that Reflections connect with related Reflections, Journals, Books, and Study Plans, while Books connect with related Reflections and Study Plans. </w:t>
      </w:r>
    </w:p>
    <w:p w14:paraId="4E29E79C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F84172" wp14:editId="74F3A640">
                <wp:extent cx="5943600" cy="1270"/>
                <wp:effectExtent l="0" t="31750" r="0" b="36830"/>
                <wp:docPr id="212290151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A856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8A72729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WHAT IS NOT PART OF DOCUMENT 12</w:t>
      </w:r>
    </w:p>
    <w:p w14:paraId="7F96216A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 xml:space="preserve">The following are </w:t>
      </w: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B65FC3">
        <w:rPr>
          <w:rFonts w:ascii="Times New Roman" w:hAnsi="Times New Roman" w:cs="Times New Roman"/>
          <w:kern w:val="0"/>
          <w14:ligatures w14:val="none"/>
        </w:rPr>
        <w:t xml:space="preserve"> to be implemented as part of this phase unless an existing dependency absolutely requires them:</w:t>
      </w:r>
    </w:p>
    <w:p w14:paraId="3D8CD153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 part of this phase:</w:t>
      </w:r>
    </w:p>
    <w:p w14:paraId="5E4733B1" w14:textId="77777777" w:rsidR="00B65FC3" w:rsidRPr="00B65FC3" w:rsidRDefault="00B65FC3" w:rsidP="00B65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SSO</w:t>
      </w:r>
    </w:p>
    <w:p w14:paraId="6C9705A2" w14:textId="77777777" w:rsidR="00B65FC3" w:rsidRPr="00B65FC3" w:rsidRDefault="00B65FC3" w:rsidP="00B65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unified authentication</w:t>
      </w:r>
    </w:p>
    <w:p w14:paraId="78C00D1C" w14:textId="77777777" w:rsidR="00B65FC3" w:rsidRPr="00B65FC3" w:rsidRDefault="00B65FC3" w:rsidP="00B65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user accounts</w:t>
      </w:r>
    </w:p>
    <w:p w14:paraId="7AC3F5B6" w14:textId="77777777" w:rsidR="00B65FC3" w:rsidRPr="00B65FC3" w:rsidRDefault="00B65FC3" w:rsidP="00B65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user dashboard</w:t>
      </w:r>
    </w:p>
    <w:p w14:paraId="4AB641C6" w14:textId="77777777" w:rsidR="00B65FC3" w:rsidRPr="00B65FC3" w:rsidRDefault="00B65FC3" w:rsidP="00B65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bookmarks</w:t>
      </w:r>
    </w:p>
    <w:p w14:paraId="4D06301B" w14:textId="77777777" w:rsidR="00B65FC3" w:rsidRPr="00B65FC3" w:rsidRDefault="00B65FC3" w:rsidP="00B65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reading history</w:t>
      </w:r>
    </w:p>
    <w:p w14:paraId="01705A39" w14:textId="77777777" w:rsidR="00B65FC3" w:rsidRPr="00B65FC3" w:rsidRDefault="00B65FC3" w:rsidP="00B65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personal notes</w:t>
      </w:r>
    </w:p>
    <w:p w14:paraId="4E41EB16" w14:textId="77777777" w:rsidR="00B65FC3" w:rsidRPr="00B65FC3" w:rsidRDefault="00B65FC3" w:rsidP="00B65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cross-device synchronization</w:t>
      </w:r>
    </w:p>
    <w:p w14:paraId="51E4958A" w14:textId="77777777" w:rsidR="00B65FC3" w:rsidRPr="00B65FC3" w:rsidRDefault="00B65FC3" w:rsidP="00B65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global search</w:t>
      </w:r>
    </w:p>
    <w:p w14:paraId="4949BFAD" w14:textId="77777777" w:rsidR="00B65FC3" w:rsidRPr="00B65FC3" w:rsidRDefault="00B65FC3" w:rsidP="00B65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AI Bible Study Assistant</w:t>
      </w:r>
    </w:p>
    <w:p w14:paraId="2D4B22F2" w14:textId="77777777" w:rsidR="00B65FC3" w:rsidRPr="00B65FC3" w:rsidRDefault="00B65FC3" w:rsidP="00B65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advanced recommendation systems</w:t>
      </w:r>
    </w:p>
    <w:p w14:paraId="36886240" w14:textId="77777777" w:rsidR="00B65FC3" w:rsidRPr="00B65FC3" w:rsidRDefault="00B65FC3" w:rsidP="00B65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Contact Page refinement</w:t>
      </w:r>
    </w:p>
    <w:p w14:paraId="292DFDE7" w14:textId="77777777" w:rsidR="00B65FC3" w:rsidRPr="00B65FC3" w:rsidRDefault="00B65FC3" w:rsidP="00B65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SEO/social-card expansion</w:t>
      </w:r>
    </w:p>
    <w:p w14:paraId="647259C9" w14:textId="77777777" w:rsidR="00B65FC3" w:rsidRPr="00B65FC3" w:rsidRDefault="00B65FC3" w:rsidP="00B65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analytics expansion</w:t>
      </w:r>
    </w:p>
    <w:p w14:paraId="11EB702E" w14:textId="77777777" w:rsidR="00B65FC3" w:rsidRPr="00B65FC3" w:rsidRDefault="00B65FC3" w:rsidP="00B65F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production deployment</w:t>
      </w:r>
    </w:p>
    <w:p w14:paraId="103B475E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These belong to later stages of the project.</w:t>
      </w:r>
    </w:p>
    <w:p w14:paraId="4D2D8C88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allow these features to expand the scope of Document 12.</w:t>
      </w:r>
    </w:p>
    <w:p w14:paraId="67751DC3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3DDE69" wp14:editId="5A8A310B">
                <wp:extent cx="5943600" cy="1270"/>
                <wp:effectExtent l="0" t="31750" r="0" b="36830"/>
                <wp:docPr id="122788348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7616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303B24F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PREVIOUS BASE44 RECOMMENDATIONS</w:t>
      </w:r>
    </w:p>
    <w:p w14:paraId="0FDC4CD4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Base44 previously suggested several additional improvements after Document 11.</w:t>
      </w:r>
    </w:p>
    <w:p w14:paraId="117C2979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Those recommendations are valuable and have been recorded for later consideration.</w:t>
      </w:r>
    </w:p>
    <w:p w14:paraId="634FD33B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They include:</w:t>
      </w:r>
    </w:p>
    <w:p w14:paraId="08677B31" w14:textId="77777777" w:rsidR="00B65FC3" w:rsidRPr="00B65FC3" w:rsidRDefault="00B65FC3" w:rsidP="00B65F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Contact Page Refinement</w:t>
      </w:r>
    </w:p>
    <w:p w14:paraId="04EDCAD7" w14:textId="77777777" w:rsidR="00B65FC3" w:rsidRPr="00B65FC3" w:rsidRDefault="00B65FC3" w:rsidP="00B65F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Reflection Detail Page Polish</w:t>
      </w:r>
    </w:p>
    <w:p w14:paraId="318B4AE3" w14:textId="77777777" w:rsidR="00B65FC3" w:rsidRPr="00B65FC3" w:rsidRDefault="00B65FC3" w:rsidP="00B65F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Cross-Linking &amp; Related Content</w:t>
      </w:r>
    </w:p>
    <w:p w14:paraId="47C4A375" w14:textId="77777777" w:rsidR="00B65FC3" w:rsidRPr="00B65FC3" w:rsidRDefault="00B65FC3" w:rsidP="00B65F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SEO &amp; Social Cards</w:t>
      </w:r>
    </w:p>
    <w:p w14:paraId="5DBF93CC" w14:textId="77777777" w:rsidR="00B65FC3" w:rsidRPr="00B65FC3" w:rsidRDefault="00B65FC3" w:rsidP="00B65F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Content Seeding</w:t>
      </w:r>
    </w:p>
    <w:p w14:paraId="1995E037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 xml:space="preserve">These suggestions </w:t>
      </w: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must not replace or redefine Document 12</w:t>
      </w:r>
      <w:r w:rsidRPr="00B65FC3">
        <w:rPr>
          <w:rFonts w:ascii="Times New Roman" w:hAnsi="Times New Roman" w:cs="Times New Roman"/>
          <w:kern w:val="0"/>
          <w14:ligatures w14:val="none"/>
        </w:rPr>
        <w:t>.</w:t>
      </w:r>
    </w:p>
    <w:p w14:paraId="25C74F0F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Where Document 12 already requires a related concept, implement only what is explicitly required here.</w:t>
      </w:r>
    </w:p>
    <w:p w14:paraId="6A30CB50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remaining recommendations will be revisited later in the appropriate document or phase.</w:t>
      </w:r>
    </w:p>
    <w:p w14:paraId="6CF4A63C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288571B" wp14:editId="43824DB2">
                <wp:extent cx="5943600" cy="1270"/>
                <wp:effectExtent l="0" t="31750" r="0" b="36830"/>
                <wp:docPr id="180140012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F15F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09A3467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PRESERVATION RULE</w:t>
      </w:r>
    </w:p>
    <w:p w14:paraId="36D8F669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Before changing any component, inspect the existing implementation.</w:t>
      </w:r>
    </w:p>
    <w:p w14:paraId="3C71ED51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not:</w:t>
      </w:r>
    </w:p>
    <w:p w14:paraId="79AA1331" w14:textId="77777777" w:rsidR="00B65FC3" w:rsidRPr="00B65FC3" w:rsidRDefault="00B65FC3" w:rsidP="00B65F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rewrite completed pages unnecessarily</w:t>
      </w:r>
    </w:p>
    <w:p w14:paraId="0CAF25AE" w14:textId="77777777" w:rsidR="00B65FC3" w:rsidRPr="00B65FC3" w:rsidRDefault="00B65FC3" w:rsidP="00B65F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replace working navigation</w:t>
      </w:r>
    </w:p>
    <w:p w14:paraId="364546D3" w14:textId="77777777" w:rsidR="00B65FC3" w:rsidRPr="00B65FC3" w:rsidRDefault="00B65FC3" w:rsidP="00B65F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change approved content</w:t>
      </w:r>
    </w:p>
    <w:p w14:paraId="1ABAD27D" w14:textId="77777777" w:rsidR="00B65FC3" w:rsidRPr="00B65FC3" w:rsidRDefault="00B65FC3" w:rsidP="00B65F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remove existing functionality</w:t>
      </w:r>
    </w:p>
    <w:p w14:paraId="0C29C3FB" w14:textId="77777777" w:rsidR="00B65FC3" w:rsidRPr="00B65FC3" w:rsidRDefault="00B65FC3" w:rsidP="00B65F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redesign the website</w:t>
      </w:r>
    </w:p>
    <w:p w14:paraId="39501AFF" w14:textId="77777777" w:rsidR="00B65FC3" w:rsidRPr="00B65FC3" w:rsidRDefault="00B65FC3" w:rsidP="00B65F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introduce a new visual identity</w:t>
      </w:r>
    </w:p>
    <w:p w14:paraId="512885EC" w14:textId="77777777" w:rsidR="00B65FC3" w:rsidRPr="00B65FC3" w:rsidRDefault="00B65FC3" w:rsidP="00B65F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duplicate existing components</w:t>
      </w:r>
    </w:p>
    <w:p w14:paraId="1AA68E0C" w14:textId="77777777" w:rsidR="00B65FC3" w:rsidRPr="00B65FC3" w:rsidRDefault="00B65FC3" w:rsidP="00B65F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create a competing content architecture</w:t>
      </w:r>
    </w:p>
    <w:p w14:paraId="02A417A3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Build on the existing Spirit &amp; Life system.</w:t>
      </w:r>
    </w:p>
    <w:p w14:paraId="6C2B814F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EB89EB" wp14:editId="7F16EE8F">
                <wp:extent cx="5943600" cy="1270"/>
                <wp:effectExtent l="0" t="31750" r="0" b="36830"/>
                <wp:docPr id="5767820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D5286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0C9D46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QUALITY ASSURANCE</w:t>
      </w:r>
    </w:p>
    <w:p w14:paraId="6AFA74A6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After implementation, verify:</w:t>
      </w:r>
    </w:p>
    <w:p w14:paraId="2559E590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Reflections</w:t>
      </w:r>
    </w:p>
    <w:p w14:paraId="04C89650" w14:textId="77777777" w:rsidR="00B65FC3" w:rsidRPr="00B65FC3" w:rsidRDefault="00B65FC3" w:rsidP="00B65F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listing page works</w:t>
      </w:r>
    </w:p>
    <w:p w14:paraId="1E3B3C1A" w14:textId="77777777" w:rsidR="00B65FC3" w:rsidRPr="00B65FC3" w:rsidRDefault="00B65FC3" w:rsidP="00B65F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Reflection cards work</w:t>
      </w:r>
    </w:p>
    <w:p w14:paraId="617D7E65" w14:textId="77777777" w:rsidR="00B65FC3" w:rsidRPr="00B65FC3" w:rsidRDefault="00B65FC3" w:rsidP="00B65F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detail pages work</w:t>
      </w:r>
    </w:p>
    <w:p w14:paraId="2666D770" w14:textId="77777777" w:rsidR="00B65FC3" w:rsidRPr="00B65FC3" w:rsidRDefault="00B65FC3" w:rsidP="00B65F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metadata displays correctly</w:t>
      </w:r>
    </w:p>
    <w:p w14:paraId="5263A8FF" w14:textId="77777777" w:rsidR="00B65FC3" w:rsidRPr="00B65FC3" w:rsidRDefault="00B65FC3" w:rsidP="00B65F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images display correctly</w:t>
      </w:r>
    </w:p>
    <w:p w14:paraId="54571926" w14:textId="77777777" w:rsidR="00B65FC3" w:rsidRPr="00B65FC3" w:rsidRDefault="00B65FC3" w:rsidP="00B65F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related content works</w:t>
      </w:r>
    </w:p>
    <w:p w14:paraId="2C6CB0D4" w14:textId="77777777" w:rsidR="00B65FC3" w:rsidRPr="00B65FC3" w:rsidRDefault="00B65FC3" w:rsidP="00B65F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mobile layout works</w:t>
      </w:r>
    </w:p>
    <w:p w14:paraId="60C88FAD" w14:textId="77777777" w:rsidR="00B65FC3" w:rsidRPr="00B65FC3" w:rsidRDefault="00B65FC3" w:rsidP="00B65F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desktop layout works</w:t>
      </w:r>
    </w:p>
    <w:p w14:paraId="093CD7D0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Journals</w:t>
      </w:r>
    </w:p>
    <w:p w14:paraId="7E2FF29E" w14:textId="77777777" w:rsidR="00B65FC3" w:rsidRPr="00B65FC3" w:rsidRDefault="00B65FC3" w:rsidP="00B65F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listing page works</w:t>
      </w:r>
    </w:p>
    <w:p w14:paraId="107B901C" w14:textId="77777777" w:rsidR="00B65FC3" w:rsidRPr="00B65FC3" w:rsidRDefault="00B65FC3" w:rsidP="00B65F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Journal cards work</w:t>
      </w:r>
    </w:p>
    <w:p w14:paraId="6F544D9F" w14:textId="77777777" w:rsidR="00B65FC3" w:rsidRPr="00B65FC3" w:rsidRDefault="00B65FC3" w:rsidP="00B65F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detail pages work</w:t>
      </w:r>
    </w:p>
    <w:p w14:paraId="1032C998" w14:textId="77777777" w:rsidR="00B65FC3" w:rsidRPr="00B65FC3" w:rsidRDefault="00B65FC3" w:rsidP="00B65F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metadata displays correctly</w:t>
      </w:r>
    </w:p>
    <w:p w14:paraId="076C973A" w14:textId="77777777" w:rsidR="00B65FC3" w:rsidRPr="00B65FC3" w:rsidRDefault="00B65FC3" w:rsidP="00B65F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 xml:space="preserve">responsive </w:t>
      </w:r>
      <w:proofErr w:type="spellStart"/>
      <w:r w:rsidRPr="00B65FC3">
        <w:rPr>
          <w:rFonts w:ascii="Times New Roman" w:eastAsia="Times New Roman" w:hAnsi="Times New Roman" w:cs="Times New Roman"/>
          <w:kern w:val="0"/>
          <w14:ligatures w14:val="none"/>
        </w:rPr>
        <w:t>behaviour</w:t>
      </w:r>
      <w:proofErr w:type="spellEnd"/>
      <w:r w:rsidRPr="00B65FC3">
        <w:rPr>
          <w:rFonts w:ascii="Times New Roman" w:eastAsia="Times New Roman" w:hAnsi="Times New Roman" w:cs="Times New Roman"/>
          <w:kern w:val="0"/>
          <w14:ligatures w14:val="none"/>
        </w:rPr>
        <w:t xml:space="preserve"> works</w:t>
      </w:r>
    </w:p>
    <w:p w14:paraId="6BF238BA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Books</w:t>
      </w:r>
    </w:p>
    <w:p w14:paraId="46771B4D" w14:textId="77777777" w:rsidR="00B65FC3" w:rsidRPr="00B65FC3" w:rsidRDefault="00B65FC3" w:rsidP="00B65F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Books listing works</w:t>
      </w:r>
    </w:p>
    <w:p w14:paraId="625F29D2" w14:textId="77777777" w:rsidR="00B65FC3" w:rsidRPr="00B65FC3" w:rsidRDefault="00B65FC3" w:rsidP="00B65F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book covers display correctly</w:t>
      </w:r>
    </w:p>
    <w:p w14:paraId="77D436C0" w14:textId="77777777" w:rsidR="00B65FC3" w:rsidRPr="00B65FC3" w:rsidRDefault="00B65FC3" w:rsidP="00B65F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individual book pages work</w:t>
      </w:r>
    </w:p>
    <w:p w14:paraId="23455F4F" w14:textId="77777777" w:rsidR="00B65FC3" w:rsidRPr="00B65FC3" w:rsidRDefault="00B65FC3" w:rsidP="00B65F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descriptions display correctly</w:t>
      </w:r>
    </w:p>
    <w:p w14:paraId="37662168" w14:textId="77777777" w:rsidR="00B65FC3" w:rsidRPr="00B65FC3" w:rsidRDefault="00B65FC3" w:rsidP="00B65F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available book information displays correctly</w:t>
      </w:r>
    </w:p>
    <w:p w14:paraId="641C661A" w14:textId="77777777" w:rsidR="00B65FC3" w:rsidRPr="00B65FC3" w:rsidRDefault="00B65FC3" w:rsidP="00B65F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related content works</w:t>
      </w:r>
    </w:p>
    <w:p w14:paraId="3085CCB0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General</w:t>
      </w:r>
    </w:p>
    <w:p w14:paraId="180A3C3B" w14:textId="77777777" w:rsidR="00B65FC3" w:rsidRPr="00B65FC3" w:rsidRDefault="00B65FC3" w:rsidP="00B65F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navigation works</w:t>
      </w:r>
    </w:p>
    <w:p w14:paraId="5BB55110" w14:textId="77777777" w:rsidR="00B65FC3" w:rsidRPr="00B65FC3" w:rsidRDefault="00B65FC3" w:rsidP="00B65F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links work</w:t>
      </w:r>
    </w:p>
    <w:p w14:paraId="55F3C467" w14:textId="77777777" w:rsidR="00B65FC3" w:rsidRPr="00B65FC3" w:rsidRDefault="00B65FC3" w:rsidP="00B65F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Light Mode works</w:t>
      </w:r>
    </w:p>
    <w:p w14:paraId="03C28B59" w14:textId="77777777" w:rsidR="00B65FC3" w:rsidRPr="00B65FC3" w:rsidRDefault="00B65FC3" w:rsidP="00B65F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Dark Mode works</w:t>
      </w:r>
    </w:p>
    <w:p w14:paraId="59688655" w14:textId="77777777" w:rsidR="00B65FC3" w:rsidRPr="00B65FC3" w:rsidRDefault="00B65FC3" w:rsidP="00B65F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no horizontal overflow</w:t>
      </w:r>
    </w:p>
    <w:p w14:paraId="19F66324" w14:textId="77777777" w:rsidR="00B65FC3" w:rsidRPr="00B65FC3" w:rsidRDefault="00B65FC3" w:rsidP="00B65F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no broken images</w:t>
      </w:r>
    </w:p>
    <w:p w14:paraId="1C462403" w14:textId="77777777" w:rsidR="00B65FC3" w:rsidRPr="00B65FC3" w:rsidRDefault="00B65FC3" w:rsidP="00B65F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no console-breaking errors</w:t>
      </w:r>
    </w:p>
    <w:p w14:paraId="49E048F4" w14:textId="77777777" w:rsidR="00B65FC3" w:rsidRPr="00B65FC3" w:rsidRDefault="00B65FC3" w:rsidP="00B65F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no existing functionality has been damaged</w:t>
      </w:r>
    </w:p>
    <w:p w14:paraId="3C5B8585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CADD42" wp14:editId="5A9709D0">
                <wp:extent cx="5943600" cy="1270"/>
                <wp:effectExtent l="0" t="31750" r="0" b="36830"/>
                <wp:docPr id="148945266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83043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E1E00BB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SUCCESS CRITERIA</w:t>
      </w:r>
    </w:p>
    <w:p w14:paraId="000ECF5E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Document 12 will be considered complete when:</w:t>
      </w:r>
    </w:p>
    <w:p w14:paraId="5335FCEC" w14:textId="77777777" w:rsidR="00B65FC3" w:rsidRPr="00B65FC3" w:rsidRDefault="00B65FC3" w:rsidP="00B65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Reflections have a clear and scalable library structure.</w:t>
      </w:r>
    </w:p>
    <w:p w14:paraId="5934D748" w14:textId="77777777" w:rsidR="00B65FC3" w:rsidRPr="00B65FC3" w:rsidRDefault="00B65FC3" w:rsidP="00B65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Journals have a clear and distinct but consistent presentation.</w:t>
      </w:r>
    </w:p>
    <w:p w14:paraId="5B33BBB2" w14:textId="77777777" w:rsidR="00B65FC3" w:rsidRPr="00B65FC3" w:rsidRDefault="00B65FC3" w:rsidP="00B65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Books have a dedicated and scalable structure.</w:t>
      </w:r>
    </w:p>
    <w:p w14:paraId="6AB493FF" w14:textId="77777777" w:rsidR="00B65FC3" w:rsidRPr="00B65FC3" w:rsidRDefault="00B65FC3" w:rsidP="00B65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Individual content pages provide a comfortable reading experience.</w:t>
      </w:r>
    </w:p>
    <w:p w14:paraId="2C9E92E7" w14:textId="77777777" w:rsidR="00B65FC3" w:rsidRPr="00B65FC3" w:rsidRDefault="00B65FC3" w:rsidP="00B65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Content metadata is structured consistently.</w:t>
      </w:r>
    </w:p>
    <w:p w14:paraId="5A7665A8" w14:textId="77777777" w:rsidR="00B65FC3" w:rsidRPr="00B65FC3" w:rsidRDefault="00B65FC3" w:rsidP="00B65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Related content can connect appropriate writings.</w:t>
      </w:r>
    </w:p>
    <w:p w14:paraId="0B26D1A6" w14:textId="77777777" w:rsidR="00B65FC3" w:rsidRPr="00B65FC3" w:rsidRDefault="00B65FC3" w:rsidP="00B65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The three content types feel like one Spirit &amp; Life library.</w:t>
      </w:r>
    </w:p>
    <w:p w14:paraId="6B458B31" w14:textId="77777777" w:rsidR="00B65FC3" w:rsidRPr="00B65FC3" w:rsidRDefault="00B65FC3" w:rsidP="00B65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The system can grow without rebuilding the website.</w:t>
      </w:r>
    </w:p>
    <w:p w14:paraId="65F9D85A" w14:textId="77777777" w:rsidR="00B65FC3" w:rsidRPr="00B65FC3" w:rsidRDefault="00B65FC3" w:rsidP="00B65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Existing work from Documents 01–11 remains intact.</w:t>
      </w:r>
    </w:p>
    <w:p w14:paraId="3CEDD0C8" w14:textId="77777777" w:rsidR="00B65FC3" w:rsidRPr="00B65FC3" w:rsidRDefault="00B65FC3" w:rsidP="00B65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The website remains responsive across mobile, tablet, and desktop.</w:t>
      </w:r>
    </w:p>
    <w:p w14:paraId="0A6F6B91" w14:textId="77777777" w:rsidR="00B65FC3" w:rsidRPr="00B65FC3" w:rsidRDefault="00B65FC3" w:rsidP="00B65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Light Mode and Dark Mode remain functional.</w:t>
      </w:r>
    </w:p>
    <w:p w14:paraId="6F7E4428" w14:textId="77777777" w:rsidR="00B65FC3" w:rsidRPr="00B65FC3" w:rsidRDefault="00B65FC3" w:rsidP="00B65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Accessibility and performance are maintained.</w:t>
      </w:r>
    </w:p>
    <w:p w14:paraId="5A09B25C" w14:textId="77777777" w:rsidR="00B65FC3" w:rsidRPr="00B65FC3" w:rsidRDefault="00B65FC3" w:rsidP="00B65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No later-phase features are implemented prematurely.</w:t>
      </w:r>
    </w:p>
    <w:p w14:paraId="410C489E" w14:textId="77777777" w:rsidR="00B65FC3" w:rsidRPr="00B65FC3" w:rsidRDefault="00B65FC3" w:rsidP="00B65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No existing approved content is rewritten or replaced.</w:t>
      </w:r>
    </w:p>
    <w:p w14:paraId="0F4A9D08" w14:textId="77777777" w:rsidR="00B65FC3" w:rsidRPr="00B65FC3" w:rsidRDefault="00B65FC3" w:rsidP="00B65F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The Spirit &amp; Life identity remains unchanged.</w:t>
      </w:r>
    </w:p>
    <w:p w14:paraId="3C770842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604C6C" wp14:editId="5C60BF99">
                <wp:extent cx="5943600" cy="1270"/>
                <wp:effectExtent l="0" t="31750" r="0" b="36830"/>
                <wp:docPr id="138432272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B953B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84A956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IMPLEMENTATION PRINCIPLE</w:t>
      </w:r>
    </w:p>
    <w:p w14:paraId="25612E85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central principle of this phase is:</w:t>
      </w:r>
    </w:p>
    <w:p w14:paraId="1C427BD6" w14:textId="77777777" w:rsidR="00B65FC3" w:rsidRPr="00B65FC3" w:rsidRDefault="00B65FC3" w:rsidP="00B65FC3">
      <w:pPr>
        <w:spacing w:beforeAutospacing="1" w:after="100" w:afterAutospacing="1" w:line="240" w:lineRule="auto"/>
        <w:divId w:val="1214585077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Build the library, not a collection of disconnected pages.</w:t>
      </w:r>
    </w:p>
    <w:p w14:paraId="3D957A36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Reflections, Journals, and Books should have their own identities, but they must clearly belong to the same Spirit &amp; Life publishing platform.</w:t>
      </w:r>
    </w:p>
    <w:p w14:paraId="2A7E4FAC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The architecture should make it easy to continue adding thoughtful writings over time while preserving the calm, reading-focused character of the website.</w:t>
      </w:r>
    </w:p>
    <w:p w14:paraId="4AC33C18" w14:textId="77777777" w:rsidR="00B65FC3" w:rsidRPr="00B65FC3" w:rsidRDefault="00B65FC3" w:rsidP="00B65F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A32DDF" wp14:editId="3D237CF5">
                <wp:extent cx="5943600" cy="1270"/>
                <wp:effectExtent l="0" t="31750" r="0" b="36830"/>
                <wp:docPr id="7027610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AD700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E550EA" w14:textId="77777777" w:rsidR="00B65FC3" w:rsidRPr="00B65FC3" w:rsidRDefault="00B65FC3" w:rsidP="00B65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FINAL INSTRUCTION TO BASE44</w:t>
      </w:r>
    </w:p>
    <w:p w14:paraId="7E5E05EF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Before implementation:</w:t>
      </w:r>
    </w:p>
    <w:p w14:paraId="7816955C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Read this entire Document 12 carefully and inspect the current Spirit &amp; Life implementation.</w:t>
      </w:r>
    </w:p>
    <w:p w14:paraId="156CEE13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 xml:space="preserve">Treat this document as the authoritative specification for </w:t>
      </w: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Phase 5: Content Library</w:t>
      </w:r>
      <w:r w:rsidRPr="00B65FC3">
        <w:rPr>
          <w:rFonts w:ascii="Times New Roman" w:hAnsi="Times New Roman" w:cs="Times New Roman"/>
          <w:kern w:val="0"/>
          <w14:ligatures w14:val="none"/>
        </w:rPr>
        <w:t>.</w:t>
      </w:r>
    </w:p>
    <w:p w14:paraId="0EF607ED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implement anything outside the scope defined here.</w:t>
      </w:r>
    </w:p>
    <w:p w14:paraId="0F9ACB58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repeat work already completed in Documents 01–11.</w:t>
      </w:r>
    </w:p>
    <w:p w14:paraId="4077A3F1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>Do not implement later-phase features.</w:t>
      </w:r>
    </w:p>
    <w:p w14:paraId="48D93E80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kern w:val="0"/>
          <w14:ligatures w14:val="none"/>
        </w:rPr>
        <w:t xml:space="preserve">First provide a </w:t>
      </w: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planning review</w:t>
      </w:r>
      <w:r w:rsidRPr="00B65FC3">
        <w:rPr>
          <w:rFonts w:ascii="Times New Roman" w:hAnsi="Times New Roman" w:cs="Times New Roman"/>
          <w:kern w:val="0"/>
          <w14:ligatures w14:val="none"/>
        </w:rPr>
        <w:t xml:space="preserve"> explaining:</w:t>
      </w:r>
    </w:p>
    <w:p w14:paraId="513F8832" w14:textId="77777777" w:rsidR="00B65FC3" w:rsidRPr="00B65FC3" w:rsidRDefault="00B65FC3" w:rsidP="00B65F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Your understanding of this document.</w:t>
      </w:r>
    </w:p>
    <w:p w14:paraId="0D58BBE3" w14:textId="77777777" w:rsidR="00B65FC3" w:rsidRPr="00B65FC3" w:rsidRDefault="00B65FC3" w:rsidP="00B65F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What currently exists.</w:t>
      </w:r>
    </w:p>
    <w:p w14:paraId="202C9F26" w14:textId="77777777" w:rsidR="00B65FC3" w:rsidRPr="00B65FC3" w:rsidRDefault="00B65FC3" w:rsidP="00B65F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What needs to change.</w:t>
      </w:r>
    </w:p>
    <w:p w14:paraId="6AE24AAC" w14:textId="77777777" w:rsidR="00B65FC3" w:rsidRPr="00B65FC3" w:rsidRDefault="00B65FC3" w:rsidP="00B65F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What will remain untouched.</w:t>
      </w:r>
    </w:p>
    <w:p w14:paraId="06578879" w14:textId="77777777" w:rsidR="00B65FC3" w:rsidRPr="00B65FC3" w:rsidRDefault="00B65FC3" w:rsidP="00B65F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Any technical dependencies or conflicts.</w:t>
      </w:r>
    </w:p>
    <w:p w14:paraId="671B314B" w14:textId="77777777" w:rsidR="00B65FC3" w:rsidRPr="00B65FC3" w:rsidRDefault="00B65FC3" w:rsidP="00B65F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FC3">
        <w:rPr>
          <w:rFonts w:ascii="Times New Roman" w:eastAsia="Times New Roman" w:hAnsi="Times New Roman" w:cs="Times New Roman"/>
          <w:kern w:val="0"/>
          <w14:ligatures w14:val="none"/>
        </w:rPr>
        <w:t>Your proposed implementation steps.</w:t>
      </w:r>
    </w:p>
    <w:p w14:paraId="193EF1F3" w14:textId="77777777" w:rsidR="00B65FC3" w:rsidRPr="00B65FC3" w:rsidRDefault="00B65FC3" w:rsidP="00B65FC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65FC3">
        <w:rPr>
          <w:rFonts w:ascii="Times New Roman" w:hAnsi="Times New Roman" w:cs="Times New Roman"/>
          <w:b/>
          <w:bCs/>
          <w:kern w:val="0"/>
          <w14:ligatures w14:val="none"/>
        </w:rPr>
        <w:t>Do not begin the build until approval is explicitly given.</w:t>
      </w:r>
    </w:p>
    <w:p w14:paraId="5EE0D58A" w14:textId="3060B379" w:rsidR="00B65FC3" w:rsidRPr="00B65FC3" w:rsidRDefault="00B65FC3" w:rsidP="00643E0A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65FC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7D9EA5" wp14:editId="0F3BD90A">
                <wp:extent cx="5943600" cy="1270"/>
                <wp:effectExtent l="0" t="31750" r="0" b="36830"/>
                <wp:docPr id="140878348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3633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959F1AA" w14:textId="77777777" w:rsidR="00B65FC3" w:rsidRDefault="00B65FC3"/>
    <w:sectPr w:rsidR="00B65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4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F49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034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5F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67E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D21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15F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00D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438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629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161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304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97D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455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C6E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116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770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302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C4F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DF3A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16B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161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A02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755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D43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DA24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340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63D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003B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521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196E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720D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D4E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794E9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E42A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74C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191302">
    <w:abstractNumId w:val="5"/>
  </w:num>
  <w:num w:numId="2" w16cid:durableId="221405711">
    <w:abstractNumId w:val="28"/>
  </w:num>
  <w:num w:numId="3" w16cid:durableId="284583470">
    <w:abstractNumId w:val="8"/>
  </w:num>
  <w:num w:numId="4" w16cid:durableId="786319208">
    <w:abstractNumId w:val="24"/>
  </w:num>
  <w:num w:numId="5" w16cid:durableId="935098455">
    <w:abstractNumId w:val="14"/>
  </w:num>
  <w:num w:numId="6" w16cid:durableId="764810334">
    <w:abstractNumId w:val="0"/>
  </w:num>
  <w:num w:numId="7" w16cid:durableId="1976790348">
    <w:abstractNumId w:val="2"/>
  </w:num>
  <w:num w:numId="8" w16cid:durableId="1346129890">
    <w:abstractNumId w:val="29"/>
  </w:num>
  <w:num w:numId="9" w16cid:durableId="1701738997">
    <w:abstractNumId w:val="25"/>
  </w:num>
  <w:num w:numId="10" w16cid:durableId="833179146">
    <w:abstractNumId w:val="31"/>
  </w:num>
  <w:num w:numId="11" w16cid:durableId="389766324">
    <w:abstractNumId w:val="10"/>
  </w:num>
  <w:num w:numId="12" w16cid:durableId="130170649">
    <w:abstractNumId w:val="19"/>
  </w:num>
  <w:num w:numId="13" w16cid:durableId="316351120">
    <w:abstractNumId w:val="32"/>
  </w:num>
  <w:num w:numId="14" w16cid:durableId="365645636">
    <w:abstractNumId w:val="17"/>
  </w:num>
  <w:num w:numId="15" w16cid:durableId="633102509">
    <w:abstractNumId w:val="15"/>
  </w:num>
  <w:num w:numId="16" w16cid:durableId="1857696797">
    <w:abstractNumId w:val="13"/>
  </w:num>
  <w:num w:numId="17" w16cid:durableId="1758091510">
    <w:abstractNumId w:val="3"/>
  </w:num>
  <w:num w:numId="18" w16cid:durableId="208493274">
    <w:abstractNumId w:val="12"/>
  </w:num>
  <w:num w:numId="19" w16cid:durableId="730664240">
    <w:abstractNumId w:val="7"/>
  </w:num>
  <w:num w:numId="20" w16cid:durableId="1576672189">
    <w:abstractNumId w:val="4"/>
  </w:num>
  <w:num w:numId="21" w16cid:durableId="117529382">
    <w:abstractNumId w:val="30"/>
  </w:num>
  <w:num w:numId="22" w16cid:durableId="12612728">
    <w:abstractNumId w:val="35"/>
  </w:num>
  <w:num w:numId="23" w16cid:durableId="108204414">
    <w:abstractNumId w:val="34"/>
  </w:num>
  <w:num w:numId="24" w16cid:durableId="1089421690">
    <w:abstractNumId w:val="23"/>
  </w:num>
  <w:num w:numId="25" w16cid:durableId="896934077">
    <w:abstractNumId w:val="16"/>
  </w:num>
  <w:num w:numId="26" w16cid:durableId="1522472821">
    <w:abstractNumId w:val="21"/>
  </w:num>
  <w:num w:numId="27" w16cid:durableId="359209256">
    <w:abstractNumId w:val="11"/>
  </w:num>
  <w:num w:numId="28" w16cid:durableId="1997566323">
    <w:abstractNumId w:val="22"/>
  </w:num>
  <w:num w:numId="29" w16cid:durableId="392850494">
    <w:abstractNumId w:val="9"/>
  </w:num>
  <w:num w:numId="30" w16cid:durableId="1130245671">
    <w:abstractNumId w:val="26"/>
  </w:num>
  <w:num w:numId="31" w16cid:durableId="923614248">
    <w:abstractNumId w:val="27"/>
  </w:num>
  <w:num w:numId="32" w16cid:durableId="976451543">
    <w:abstractNumId w:val="1"/>
  </w:num>
  <w:num w:numId="33" w16cid:durableId="1808472692">
    <w:abstractNumId w:val="20"/>
  </w:num>
  <w:num w:numId="34" w16cid:durableId="1033120194">
    <w:abstractNumId w:val="6"/>
  </w:num>
  <w:num w:numId="35" w16cid:durableId="1046686260">
    <w:abstractNumId w:val="18"/>
  </w:num>
  <w:num w:numId="36" w16cid:durableId="151075456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FC3"/>
    <w:rsid w:val="005146EF"/>
    <w:rsid w:val="00643E0A"/>
    <w:rsid w:val="00A02637"/>
    <w:rsid w:val="00B6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A6353"/>
  <w15:chartTrackingRefBased/>
  <w15:docId w15:val="{D8BCEA17-E97D-A44C-ACE3-DA72E5EC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58507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2468</Words>
  <Characters>14069</Characters>
  <Application>Microsoft Office Word</Application>
  <DocSecurity>0</DocSecurity>
  <Lines>117</Lines>
  <Paragraphs>33</Paragraphs>
  <ScaleCrop>false</ScaleCrop>
  <Company/>
  <LinksUpToDate>false</LinksUpToDate>
  <CharactersWithSpaces>16504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Adekanbi</dc:creator>
  <cp:keywords/>
  <dc:description/>
  <cp:lastModifiedBy>Samuel Adekanbi</cp:lastModifiedBy>
  <cp:revision>2</cp:revision>
  <dcterms:created xsi:type="dcterms:W3CDTF">2026-08-07T14:22:00Z</dcterms:created>
  <dcterms:modified xsi:type="dcterms:W3CDTF">2026-08-07T14:22:00Z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2026-08-07T14:19:41Z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da1ee21d-15d5-48bb-b5b5-db5fcec257eb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40, 3, 0, 1</vt:lpwstr>
  </property>
</Properties>
</file>