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607F2" w14:textId="77777777" w:rsidR="00493DEE" w:rsidRPr="00B00215" w:rsidRDefault="00493DEE" w:rsidP="00493DEE">
      <w:pPr>
        <w:rPr>
          <w:b/>
          <w:lang w:val="en-US"/>
        </w:rPr>
      </w:pPr>
      <w:r w:rsidRPr="00B00215">
        <w:rPr>
          <w:b/>
          <w:lang w:val="en-US"/>
        </w:rPr>
        <w:t>One short and</w:t>
      </w:r>
      <w:r>
        <w:rPr>
          <w:b/>
          <w:lang w:val="en-US"/>
        </w:rPr>
        <w:t xml:space="preserve"> (when)</w:t>
      </w:r>
      <w:r w:rsidRPr="00B00215">
        <w:rPr>
          <w:b/>
          <w:lang w:val="en-US"/>
        </w:rPr>
        <w:t xml:space="preserve"> one long action</w:t>
      </w:r>
    </w:p>
    <w:p w14:paraId="4E6BAC46" w14:textId="77777777" w:rsidR="00493DEE" w:rsidRDefault="00493DEE" w:rsidP="00493DE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When + Present Simple, Future Continuous</w:t>
      </w:r>
    </w:p>
    <w:p w14:paraId="13BCDFB6" w14:textId="77777777" w:rsidR="00493DEE" w:rsidRDefault="00493DEE" w:rsidP="00493DEE">
      <w:pPr>
        <w:pStyle w:val="a3"/>
        <w:rPr>
          <w:lang w:val="en-US"/>
        </w:rPr>
      </w:pPr>
      <w:r>
        <w:rPr>
          <w:lang w:val="en-US"/>
        </w:rPr>
        <w:t>When he see him, he’ll be staying there.</w:t>
      </w:r>
    </w:p>
    <w:p w14:paraId="4FDEFA45" w14:textId="77777777" w:rsidR="00493DEE" w:rsidRPr="00634AE1" w:rsidRDefault="00493DEE" w:rsidP="00493DEE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Future Continuous, when + Present Simple</w:t>
      </w:r>
    </w:p>
    <w:p w14:paraId="383408E7" w14:textId="77777777" w:rsidR="00493DEE" w:rsidRDefault="00493DEE" w:rsidP="00493DEE">
      <w:pPr>
        <w:pStyle w:val="a3"/>
        <w:rPr>
          <w:lang w:val="en-US"/>
        </w:rPr>
      </w:pPr>
      <w:r>
        <w:rPr>
          <w:lang w:val="en-US"/>
        </w:rPr>
        <w:t>He’ll be staying there, when you see him.</w:t>
      </w:r>
    </w:p>
    <w:p w14:paraId="5F904077" w14:textId="77777777" w:rsidR="00493DEE" w:rsidRDefault="00493DEE" w:rsidP="001C77A7">
      <w:pPr>
        <w:rPr>
          <w:lang w:val="en-US"/>
        </w:rPr>
      </w:pPr>
    </w:p>
    <w:p w14:paraId="3BF96571" w14:textId="5E879A5A" w:rsidR="007634C3" w:rsidRDefault="005E25C3" w:rsidP="001C77A7">
      <w:pPr>
        <w:rPr>
          <w:b/>
          <w:lang w:val="en-US"/>
        </w:rPr>
      </w:pPr>
      <w:r w:rsidRPr="00493DEE">
        <w:rPr>
          <w:b/>
          <w:lang w:val="en-US"/>
        </w:rPr>
        <w:t>One short and one long action (when)</w:t>
      </w:r>
    </w:p>
    <w:p w14:paraId="133953A0" w14:textId="5914F827" w:rsidR="00493DEE" w:rsidRDefault="00493DEE" w:rsidP="001C77A7">
      <w:pPr>
        <w:rPr>
          <w:lang w:val="en-US"/>
        </w:rPr>
      </w:pPr>
      <w:r>
        <w:rPr>
          <w:lang w:val="en-US"/>
        </w:rPr>
        <w:t>When I’m doing this exercise</w:t>
      </w:r>
      <w:r w:rsidR="00A5299D">
        <w:rPr>
          <w:lang w:val="en-US"/>
        </w:rPr>
        <w:t>,</w:t>
      </w:r>
      <w:r>
        <w:rPr>
          <w:lang w:val="en-US"/>
        </w:rPr>
        <w:t xml:space="preserve"> she’ll call me.</w:t>
      </w:r>
    </w:p>
    <w:p w14:paraId="1480D998" w14:textId="419ACD24" w:rsidR="00B77F2E" w:rsidRDefault="00B77F2E" w:rsidP="001C77A7">
      <w:pPr>
        <w:rPr>
          <w:lang w:val="en-US"/>
        </w:rPr>
      </w:pPr>
      <w:r>
        <w:rPr>
          <w:lang w:val="en-US"/>
        </w:rPr>
        <w:t>She’ll call me when I’m doing this exercise.</w:t>
      </w:r>
    </w:p>
    <w:p w14:paraId="6ABCA722" w14:textId="617482D9" w:rsidR="00B77F2E" w:rsidRPr="00776088" w:rsidRDefault="00776088" w:rsidP="001C77A7">
      <w:pPr>
        <w:rPr>
          <w:b/>
          <w:lang w:val="en-US"/>
        </w:rPr>
      </w:pPr>
      <w:r w:rsidRPr="00776088">
        <w:rPr>
          <w:b/>
          <w:lang w:val="en-US"/>
        </w:rPr>
        <w:t>Two long actions (when/while)</w:t>
      </w:r>
    </w:p>
    <w:p w14:paraId="053F4513" w14:textId="2FE42DBE" w:rsidR="00493DEE" w:rsidRDefault="006D2A69" w:rsidP="001C77A7">
      <w:pPr>
        <w:rPr>
          <w:lang w:val="en-US"/>
        </w:rPr>
      </w:pPr>
      <w:r>
        <w:rPr>
          <w:lang w:val="en-US"/>
        </w:rPr>
        <w:t>When they’re lying on the beach, she’ll be cooking.</w:t>
      </w:r>
    </w:p>
    <w:p w14:paraId="5FBBA99D" w14:textId="3B1C64D0" w:rsidR="006D2A69" w:rsidRDefault="005025F8" w:rsidP="001C77A7">
      <w:pPr>
        <w:rPr>
          <w:lang w:val="en-US"/>
        </w:rPr>
      </w:pPr>
      <w:r>
        <w:rPr>
          <w:lang w:val="en-US"/>
        </w:rPr>
        <w:t>She’ll be cooking when they’re lying on the beach.</w:t>
      </w:r>
    </w:p>
    <w:p w14:paraId="4B544326" w14:textId="5AF7187E" w:rsidR="005025F8" w:rsidRDefault="000667EF" w:rsidP="001C77A7">
      <w:pPr>
        <w:rPr>
          <w:lang w:val="en-US"/>
        </w:rPr>
      </w:pPr>
      <w:r>
        <w:rPr>
          <w:lang w:val="en-US"/>
        </w:rPr>
        <w:t>While they’re playing football, he’ll be watching TV.</w:t>
      </w:r>
    </w:p>
    <w:p w14:paraId="5473904F" w14:textId="49528A5B" w:rsidR="000667EF" w:rsidRDefault="00536ADB" w:rsidP="001C77A7">
      <w:pPr>
        <w:rPr>
          <w:lang w:val="en-US"/>
        </w:rPr>
      </w:pPr>
      <w:r>
        <w:rPr>
          <w:lang w:val="en-US"/>
        </w:rPr>
        <w:t>He’ll be watching TV while they’re playing football.</w:t>
      </w:r>
    </w:p>
    <w:p w14:paraId="7E92923B" w14:textId="07693FCD" w:rsidR="00536ADB" w:rsidRDefault="006161CE" w:rsidP="001C77A7">
      <w:pPr>
        <w:rPr>
          <w:lang w:val="en-US"/>
        </w:rPr>
      </w:pPr>
      <w:r>
        <w:rPr>
          <w:lang w:val="en-US"/>
        </w:rPr>
        <w:t>When he’s lying in bed</w:t>
      </w:r>
      <w:r w:rsidR="00DC010A">
        <w:rPr>
          <w:lang w:val="en-US"/>
        </w:rPr>
        <w:t>,</w:t>
      </w:r>
      <w:r>
        <w:rPr>
          <w:lang w:val="en-US"/>
        </w:rPr>
        <w:t xml:space="preserve"> I’ll be working for them.</w:t>
      </w:r>
    </w:p>
    <w:p w14:paraId="6BC14282" w14:textId="60729B2D" w:rsidR="00EA2F70" w:rsidRDefault="006E3380" w:rsidP="001C77A7">
      <w:pPr>
        <w:rPr>
          <w:lang w:val="en-US"/>
        </w:rPr>
      </w:pPr>
      <w:r>
        <w:rPr>
          <w:lang w:val="en-US"/>
        </w:rPr>
        <w:t>When I’m lying in bed, they’ll working for me.</w:t>
      </w:r>
    </w:p>
    <w:p w14:paraId="27B7F247" w14:textId="5E22EAAB" w:rsidR="006E3380" w:rsidRDefault="006E3380" w:rsidP="001C77A7">
      <w:pPr>
        <w:rPr>
          <w:lang w:val="en-US"/>
        </w:rPr>
      </w:pPr>
    </w:p>
    <w:p w14:paraId="7C9192A9" w14:textId="1AA28C44" w:rsidR="000F5E78" w:rsidRDefault="000F5E78" w:rsidP="000F5E78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I’ll be waiting for </w:t>
      </w:r>
      <w:proofErr w:type="gramStart"/>
      <w:r w:rsidR="0060768A">
        <w:rPr>
          <w:lang w:val="en-US"/>
        </w:rPr>
        <w:t>more difficult</w:t>
      </w:r>
      <w:r>
        <w:rPr>
          <w:lang w:val="en-US"/>
        </w:rPr>
        <w:t xml:space="preserve"> lessons</w:t>
      </w:r>
      <w:proofErr w:type="gramEnd"/>
      <w:r>
        <w:rPr>
          <w:lang w:val="en-US"/>
        </w:rPr>
        <w:t>.</w:t>
      </w:r>
    </w:p>
    <w:p w14:paraId="4EB8421F" w14:textId="15DE14B0" w:rsidR="000F5E78" w:rsidRDefault="000A1D6A" w:rsidP="000F5E78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What will you be doing</w:t>
      </w:r>
      <w:r w:rsidR="007B1DA6">
        <w:rPr>
          <w:lang w:val="en-US"/>
        </w:rPr>
        <w:t xml:space="preserve"> this time tomorrow</w:t>
      </w:r>
      <w:r>
        <w:rPr>
          <w:lang w:val="en-US"/>
        </w:rPr>
        <w:t>?</w:t>
      </w:r>
      <w:r w:rsidR="00461A6B">
        <w:rPr>
          <w:lang w:val="en-US"/>
        </w:rPr>
        <w:t xml:space="preserve"> I’ll be recording a new lesson.</w:t>
      </w:r>
      <w:r w:rsidR="002E6776">
        <w:rPr>
          <w:lang w:val="en-US"/>
        </w:rPr>
        <w:t xml:space="preserve"> I’ll be downloading this information.</w:t>
      </w:r>
    </w:p>
    <w:p w14:paraId="3DAE0659" w14:textId="251900AA" w:rsidR="00461A6B" w:rsidRDefault="00D02110" w:rsidP="000F5E78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Will you be staying at home when </w:t>
      </w:r>
      <w:r w:rsidR="0014602D">
        <w:rPr>
          <w:lang w:val="en-US"/>
        </w:rPr>
        <w:t xml:space="preserve">She </w:t>
      </w:r>
      <w:r>
        <w:rPr>
          <w:lang w:val="en-US"/>
        </w:rPr>
        <w:t>call</w:t>
      </w:r>
      <w:r w:rsidR="0014602D">
        <w:rPr>
          <w:lang w:val="en-US"/>
        </w:rPr>
        <w:t>s</w:t>
      </w:r>
      <w:bookmarkStart w:id="0" w:name="_GoBack"/>
      <w:bookmarkEnd w:id="0"/>
      <w:r>
        <w:rPr>
          <w:lang w:val="en-US"/>
        </w:rPr>
        <w:t xml:space="preserve"> you?</w:t>
      </w:r>
    </w:p>
    <w:p w14:paraId="37BA687B" w14:textId="77777777" w:rsidR="00D02110" w:rsidRPr="000F5E78" w:rsidRDefault="00D02110" w:rsidP="000F5E78">
      <w:pPr>
        <w:pStyle w:val="a3"/>
        <w:numPr>
          <w:ilvl w:val="0"/>
          <w:numId w:val="25"/>
        </w:numPr>
        <w:rPr>
          <w:lang w:val="en-US"/>
        </w:rPr>
      </w:pPr>
    </w:p>
    <w:p w14:paraId="126B6DFC" w14:textId="77777777" w:rsidR="006161CE" w:rsidRPr="00493DEE" w:rsidRDefault="006161CE" w:rsidP="001C77A7">
      <w:pPr>
        <w:rPr>
          <w:lang w:val="en-US"/>
        </w:rPr>
      </w:pPr>
    </w:p>
    <w:sectPr w:rsidR="006161CE" w:rsidRPr="00493DEE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22"/>
  </w:num>
  <w:num w:numId="5">
    <w:abstractNumId w:val="4"/>
  </w:num>
  <w:num w:numId="6">
    <w:abstractNumId w:val="3"/>
  </w:num>
  <w:num w:numId="7">
    <w:abstractNumId w:val="5"/>
  </w:num>
  <w:num w:numId="8">
    <w:abstractNumId w:val="13"/>
  </w:num>
  <w:num w:numId="9">
    <w:abstractNumId w:val="2"/>
  </w:num>
  <w:num w:numId="10">
    <w:abstractNumId w:val="23"/>
  </w:num>
  <w:num w:numId="11">
    <w:abstractNumId w:val="1"/>
  </w:num>
  <w:num w:numId="12">
    <w:abstractNumId w:val="8"/>
  </w:num>
  <w:num w:numId="13">
    <w:abstractNumId w:val="14"/>
  </w:num>
  <w:num w:numId="14">
    <w:abstractNumId w:val="19"/>
  </w:num>
  <w:num w:numId="15">
    <w:abstractNumId w:val="6"/>
  </w:num>
  <w:num w:numId="16">
    <w:abstractNumId w:val="9"/>
  </w:num>
  <w:num w:numId="17">
    <w:abstractNumId w:val="0"/>
  </w:num>
  <w:num w:numId="18">
    <w:abstractNumId w:val="20"/>
  </w:num>
  <w:num w:numId="19">
    <w:abstractNumId w:val="17"/>
  </w:num>
  <w:num w:numId="20">
    <w:abstractNumId w:val="7"/>
  </w:num>
  <w:num w:numId="21">
    <w:abstractNumId w:val="24"/>
  </w:num>
  <w:num w:numId="22">
    <w:abstractNumId w:val="18"/>
  </w:num>
  <w:num w:numId="23">
    <w:abstractNumId w:val="10"/>
  </w:num>
  <w:num w:numId="24">
    <w:abstractNumId w:val="16"/>
  </w:num>
  <w:num w:numId="25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BCA"/>
    <w:rsid w:val="00000DB7"/>
    <w:rsid w:val="00001013"/>
    <w:rsid w:val="000011A0"/>
    <w:rsid w:val="0000141E"/>
    <w:rsid w:val="000016DD"/>
    <w:rsid w:val="00001959"/>
    <w:rsid w:val="0000195E"/>
    <w:rsid w:val="00001964"/>
    <w:rsid w:val="00001ACD"/>
    <w:rsid w:val="00001B32"/>
    <w:rsid w:val="00001D12"/>
    <w:rsid w:val="00001DC2"/>
    <w:rsid w:val="00001E1D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6A"/>
    <w:rsid w:val="000A1DAF"/>
    <w:rsid w:val="000A1EE0"/>
    <w:rsid w:val="000A215A"/>
    <w:rsid w:val="000A21D0"/>
    <w:rsid w:val="000A21D1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5D8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6B30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33"/>
    <w:rsid w:val="00121D77"/>
    <w:rsid w:val="001222EC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02D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6350"/>
    <w:rsid w:val="001C6C39"/>
    <w:rsid w:val="001C6F00"/>
    <w:rsid w:val="001C7759"/>
    <w:rsid w:val="001C77A7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CBA"/>
    <w:rsid w:val="0021526E"/>
    <w:rsid w:val="00215AD5"/>
    <w:rsid w:val="002161C6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2B0"/>
    <w:rsid w:val="002522CF"/>
    <w:rsid w:val="00252407"/>
    <w:rsid w:val="0025263E"/>
    <w:rsid w:val="002536F0"/>
    <w:rsid w:val="00253867"/>
    <w:rsid w:val="0025390F"/>
    <w:rsid w:val="002545B5"/>
    <w:rsid w:val="00254725"/>
    <w:rsid w:val="00254ED4"/>
    <w:rsid w:val="00254F25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1CB8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462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35EB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6EC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6C48"/>
    <w:rsid w:val="004A7446"/>
    <w:rsid w:val="004A7F2A"/>
    <w:rsid w:val="004B00C2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02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AE1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81C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65D"/>
    <w:rsid w:val="006D5682"/>
    <w:rsid w:val="006D5903"/>
    <w:rsid w:val="006D5A82"/>
    <w:rsid w:val="006D5E0B"/>
    <w:rsid w:val="006D5E6A"/>
    <w:rsid w:val="006D5E87"/>
    <w:rsid w:val="006D5F73"/>
    <w:rsid w:val="006D6653"/>
    <w:rsid w:val="006D6DAB"/>
    <w:rsid w:val="006D6F02"/>
    <w:rsid w:val="006D7A03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38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F99"/>
    <w:rsid w:val="006F714B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E80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B65"/>
    <w:rsid w:val="00736D52"/>
    <w:rsid w:val="00736D87"/>
    <w:rsid w:val="00736F53"/>
    <w:rsid w:val="0073708E"/>
    <w:rsid w:val="007372E1"/>
    <w:rsid w:val="00737375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BE2"/>
    <w:rsid w:val="00756294"/>
    <w:rsid w:val="00756591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18"/>
    <w:rsid w:val="00763081"/>
    <w:rsid w:val="007633D9"/>
    <w:rsid w:val="007634C3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A09"/>
    <w:rsid w:val="00824A42"/>
    <w:rsid w:val="00824AE3"/>
    <w:rsid w:val="00824C96"/>
    <w:rsid w:val="0082577F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23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1035"/>
    <w:rsid w:val="008B180C"/>
    <w:rsid w:val="008B1828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AE6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67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A42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195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482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D22"/>
    <w:rsid w:val="00C21038"/>
    <w:rsid w:val="00C21288"/>
    <w:rsid w:val="00C21357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7A6"/>
    <w:rsid w:val="00C44AAA"/>
    <w:rsid w:val="00C44EC7"/>
    <w:rsid w:val="00C44F6A"/>
    <w:rsid w:val="00C450C2"/>
    <w:rsid w:val="00C45244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F2"/>
    <w:rsid w:val="00C72990"/>
    <w:rsid w:val="00C72A1A"/>
    <w:rsid w:val="00C72AE4"/>
    <w:rsid w:val="00C72AE6"/>
    <w:rsid w:val="00C72C9A"/>
    <w:rsid w:val="00C7318D"/>
    <w:rsid w:val="00C7324D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123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5292"/>
    <w:rsid w:val="00D35649"/>
    <w:rsid w:val="00D359F7"/>
    <w:rsid w:val="00D35F40"/>
    <w:rsid w:val="00D3626A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097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8E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14796</cp:revision>
  <dcterms:created xsi:type="dcterms:W3CDTF">2024-02-23T03:49:00Z</dcterms:created>
  <dcterms:modified xsi:type="dcterms:W3CDTF">2024-09-06T00:50:00Z</dcterms:modified>
</cp:coreProperties>
</file>