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403D" w14:textId="48748007" w:rsidR="008933EA" w:rsidRPr="00E074ED" w:rsidRDefault="008933EA">
      <w:pPr>
        <w:rPr>
          <w:sz w:val="28"/>
          <w:szCs w:val="28"/>
        </w:rPr>
      </w:pPr>
      <w:r w:rsidRPr="00E074ED">
        <w:rPr>
          <w:sz w:val="28"/>
          <w:szCs w:val="28"/>
        </w:rPr>
        <w:t>Knoppencursus Xcos in Scilab</w:t>
      </w:r>
    </w:p>
    <w:p w14:paraId="24C9DAC5" w14:textId="230A9BC2" w:rsidR="002E1D91" w:rsidRDefault="002E1D91" w:rsidP="002E1D91">
      <w:pPr>
        <w:pStyle w:val="Lijstalinea"/>
        <w:numPr>
          <w:ilvl w:val="0"/>
          <w:numId w:val="1"/>
        </w:numPr>
      </w:pPr>
      <w:r>
        <w:t xml:space="preserve">Download via </w:t>
      </w:r>
      <w:hyperlink r:id="rId5" w:history="1">
        <w:r w:rsidRPr="004B64AA">
          <w:rPr>
            <w:rStyle w:val="Hyperlink"/>
          </w:rPr>
          <w:t>https://www.scilab.org/</w:t>
        </w:r>
      </w:hyperlink>
      <w:r>
        <w:t xml:space="preserve"> de nieuwste versie van Scilab (deze handleiding is opgesteld met gebruikmaking van Scilab 6.1.0). Kies bij voorkeur de 64 bits-versie.</w:t>
      </w:r>
    </w:p>
    <w:p w14:paraId="69063432" w14:textId="77777777" w:rsidR="00E074ED" w:rsidRDefault="00E074ED" w:rsidP="00E074ED">
      <w:pPr>
        <w:pStyle w:val="Lijstalinea"/>
      </w:pPr>
    </w:p>
    <w:p w14:paraId="2FE7DA97" w14:textId="3814E8EC" w:rsidR="002E1D91" w:rsidRDefault="002E1D91" w:rsidP="002E1D91">
      <w:pPr>
        <w:pStyle w:val="Lijstalinea"/>
        <w:numPr>
          <w:ilvl w:val="0"/>
          <w:numId w:val="1"/>
        </w:numPr>
      </w:pPr>
      <w:r>
        <w:t>Installeer Scilab.</w:t>
      </w:r>
    </w:p>
    <w:p w14:paraId="2FCB86E2" w14:textId="77777777" w:rsidR="00E074ED" w:rsidRDefault="00E074ED" w:rsidP="00E074ED">
      <w:pPr>
        <w:pStyle w:val="Lijstalinea"/>
      </w:pPr>
    </w:p>
    <w:p w14:paraId="3BC44C5E" w14:textId="77777777" w:rsidR="00E074ED" w:rsidRDefault="002E1D91" w:rsidP="002E1D91">
      <w:pPr>
        <w:pStyle w:val="Lijstalinea"/>
        <w:numPr>
          <w:ilvl w:val="0"/>
          <w:numId w:val="1"/>
        </w:numPr>
      </w:pPr>
      <w:r>
        <w:t>Open Scilab en kies via de menubalk bovenin Applications-&gt; Xcos</w:t>
      </w:r>
    </w:p>
    <w:p w14:paraId="27DEEDD6" w14:textId="77777777" w:rsidR="00E074ED" w:rsidRDefault="00E074ED" w:rsidP="00E074ED">
      <w:pPr>
        <w:pStyle w:val="Lijstalinea"/>
      </w:pPr>
    </w:p>
    <w:p w14:paraId="1335EC5F" w14:textId="26F1DE03" w:rsidR="002E1D91" w:rsidRDefault="00937DA7" w:rsidP="002E1D91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71BFA" wp14:editId="0D2915BF">
            <wp:simplePos x="0" y="0"/>
            <wp:positionH relativeFrom="column">
              <wp:posOffset>128905</wp:posOffset>
            </wp:positionH>
            <wp:positionV relativeFrom="paragraph">
              <wp:posOffset>631190</wp:posOffset>
            </wp:positionV>
            <wp:extent cx="5760720" cy="3084195"/>
            <wp:effectExtent l="0" t="0" r="0" b="190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D91">
        <w:t>Je krijgt nu onderstaand venster in beeld. Maximaliseer dit venster</w:t>
      </w:r>
      <w:r>
        <w:t xml:space="preserve"> en zorg dat de ‘Palette browser’ ook in beeld is. Als deze niet automatisch is geopend, kan d</w:t>
      </w:r>
      <w:r w:rsidR="002175A6">
        <w:t>it alsnog worden gedaan via</w:t>
      </w:r>
      <w:r>
        <w:t xml:space="preserve"> View-&gt; Palette browser</w:t>
      </w:r>
      <w:r w:rsidR="002175A6">
        <w:t>.</w:t>
      </w:r>
    </w:p>
    <w:p w14:paraId="5818DF2D" w14:textId="77777777" w:rsidR="00E074ED" w:rsidRDefault="00E074ED" w:rsidP="00E074ED">
      <w:pPr>
        <w:pStyle w:val="Lijstalinea"/>
      </w:pPr>
    </w:p>
    <w:p w14:paraId="512E70E1" w14:textId="431D2FE9" w:rsidR="002175A6" w:rsidRDefault="002175A6" w:rsidP="002E1D91">
      <w:pPr>
        <w:pStyle w:val="Lijstalinea"/>
        <w:numPr>
          <w:ilvl w:val="0"/>
          <w:numId w:val="1"/>
        </w:numPr>
      </w:pPr>
      <w:r>
        <w:t>Belangrijk: sla het nu nog lege project alvast op onder een herkenbare naam. Blijf tussendoor ook regelmatig opslaan</w:t>
      </w:r>
      <w:r w:rsidR="00E074ED">
        <w:t>.</w:t>
      </w:r>
      <w:r>
        <w:t xml:space="preserve"> Scilab lijkt net wat minder stabiel te zijn dan z’n onder licentie staande tegenhangers en wil daardoor wel eens ongewenst afsluiten. Een gewaarschuwd man telt voor twee…</w:t>
      </w:r>
    </w:p>
    <w:p w14:paraId="40BBBBAB" w14:textId="49AAF750" w:rsidR="00612F05" w:rsidRDefault="00612F05" w:rsidP="00612F05">
      <w:pPr>
        <w:pStyle w:val="Lijstalinea"/>
      </w:pPr>
    </w:p>
    <w:p w14:paraId="38E10929" w14:textId="47B326C3" w:rsidR="002175A6" w:rsidRDefault="00E074ED" w:rsidP="00403836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BDA794" wp14:editId="59231385">
            <wp:simplePos x="0" y="0"/>
            <wp:positionH relativeFrom="column">
              <wp:posOffset>2483485</wp:posOffset>
            </wp:positionH>
            <wp:positionV relativeFrom="paragraph">
              <wp:posOffset>177275</wp:posOffset>
            </wp:positionV>
            <wp:extent cx="559584" cy="411480"/>
            <wp:effectExtent l="0" t="0" r="0" b="762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4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3BA1D1" wp14:editId="53D556EE">
            <wp:simplePos x="0" y="0"/>
            <wp:positionH relativeFrom="rightMargin">
              <wp:posOffset>-3833495</wp:posOffset>
            </wp:positionH>
            <wp:positionV relativeFrom="paragraph">
              <wp:posOffset>131445</wp:posOffset>
            </wp:positionV>
            <wp:extent cx="624840" cy="480060"/>
            <wp:effectExtent l="0" t="0" r="381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5A6">
        <w:t xml:space="preserve">Sleep vanuit de Palette browser via het menu Continuous time systems </w:t>
      </w:r>
      <w:r>
        <w:t>de blokken</w:t>
      </w:r>
      <w:r w:rsidR="00612F05">
        <w:t xml:space="preserve"> </w:t>
      </w:r>
      <w:r>
        <w:t xml:space="preserve">CLR </w:t>
      </w:r>
      <w:r w:rsidR="00403836">
        <w:t xml:space="preserve">en </w:t>
      </w:r>
      <w:r>
        <w:t xml:space="preserve">TIME_DELAY </w:t>
      </w:r>
      <w:r w:rsidR="002175A6">
        <w:t>in je project.</w:t>
      </w:r>
    </w:p>
    <w:p w14:paraId="798CDEBE" w14:textId="29FC1B61" w:rsidR="00403836" w:rsidRDefault="00403836" w:rsidP="00403836">
      <w:pPr>
        <w:pStyle w:val="Lijstalinea"/>
      </w:pPr>
    </w:p>
    <w:p w14:paraId="43CA2BF6" w14:textId="372D5590" w:rsidR="00403836" w:rsidRDefault="00E074ED" w:rsidP="00403836">
      <w:pPr>
        <w:pStyle w:val="Lijstalinea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3F3421" wp14:editId="614ACAA2">
            <wp:simplePos x="0" y="0"/>
            <wp:positionH relativeFrom="column">
              <wp:posOffset>4472305</wp:posOffset>
            </wp:positionH>
            <wp:positionV relativeFrom="paragraph">
              <wp:posOffset>59055</wp:posOffset>
            </wp:positionV>
            <wp:extent cx="434340" cy="537845"/>
            <wp:effectExtent l="0" t="0" r="381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88B6F" w14:textId="0AB7A3CA" w:rsidR="002175A6" w:rsidRDefault="00D605A5" w:rsidP="00E074ED">
      <w:pPr>
        <w:pStyle w:val="Lijstalinea"/>
        <w:numPr>
          <w:ilvl w:val="0"/>
          <w:numId w:val="1"/>
        </w:numPr>
      </w:pPr>
      <w:r>
        <w:t>Sleep vanuit het menu Event handling het blok</w:t>
      </w:r>
      <w:r w:rsidR="00E074ED">
        <w:t xml:space="preserve"> CLOCK_c</w:t>
      </w:r>
      <w:r w:rsidR="00612F05">
        <w:t xml:space="preserve"> </w:t>
      </w:r>
      <w:r>
        <w:t>in je project</w:t>
      </w:r>
      <w:r w:rsidR="00612F05">
        <w:t>.</w:t>
      </w:r>
    </w:p>
    <w:p w14:paraId="0708847C" w14:textId="496B7CE2" w:rsidR="00403836" w:rsidRDefault="00403836" w:rsidP="00403836">
      <w:pPr>
        <w:pStyle w:val="Lijstalinea"/>
      </w:pPr>
    </w:p>
    <w:p w14:paraId="7C1DCD15" w14:textId="3BA2D939" w:rsidR="00612F05" w:rsidRDefault="00403836" w:rsidP="00612F05">
      <w:pPr>
        <w:pStyle w:val="Lijstaline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76AF5" wp14:editId="38E6C363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478155" cy="53340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3BC31" w14:textId="5FBAD01B" w:rsidR="00612F05" w:rsidRDefault="00612F05" w:rsidP="00612F05">
      <w:pPr>
        <w:pStyle w:val="Lijstalinea"/>
        <w:numPr>
          <w:ilvl w:val="0"/>
          <w:numId w:val="1"/>
        </w:numPr>
      </w:pPr>
      <w:r>
        <w:t>Sleep vanuit het menu Mathematical Operations het blok</w:t>
      </w:r>
      <w:r w:rsidR="00E074ED">
        <w:t xml:space="preserve"> SUMMATION</w:t>
      </w:r>
      <w:r>
        <w:t xml:space="preserve"> in je project.</w:t>
      </w:r>
    </w:p>
    <w:p w14:paraId="7B680ECF" w14:textId="661ADD71" w:rsidR="00612F05" w:rsidRDefault="00612F05" w:rsidP="00612F05">
      <w:pPr>
        <w:pStyle w:val="Lijstalinea"/>
      </w:pPr>
    </w:p>
    <w:p w14:paraId="295D749F" w14:textId="26C01C82" w:rsidR="00612F05" w:rsidRDefault="00612F05" w:rsidP="00612F05">
      <w:pPr>
        <w:pStyle w:val="Lijstalinea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D8DC5F" wp14:editId="6282BCEC">
            <wp:simplePos x="0" y="0"/>
            <wp:positionH relativeFrom="column">
              <wp:posOffset>4495165</wp:posOffset>
            </wp:positionH>
            <wp:positionV relativeFrom="paragraph">
              <wp:posOffset>98425</wp:posOffset>
            </wp:positionV>
            <wp:extent cx="474345" cy="601980"/>
            <wp:effectExtent l="0" t="0" r="1905" b="76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344" w14:textId="3D71748C" w:rsidR="00612F05" w:rsidRDefault="00612F05" w:rsidP="002E1D91">
      <w:pPr>
        <w:pStyle w:val="Lijstalinea"/>
        <w:numPr>
          <w:ilvl w:val="0"/>
          <w:numId w:val="1"/>
        </w:numPr>
      </w:pPr>
      <w:r>
        <w:t>Sleep vanuit het menu Signal Routing het blok</w:t>
      </w:r>
      <w:r w:rsidR="00E074ED">
        <w:t xml:space="preserve"> SWITCH_f</w:t>
      </w:r>
      <w:r>
        <w:t xml:space="preserve">  in je project.</w:t>
      </w:r>
    </w:p>
    <w:p w14:paraId="19DC6B54" w14:textId="429420CD" w:rsidR="00403836" w:rsidRDefault="00403836" w:rsidP="00403836"/>
    <w:p w14:paraId="391DD25E" w14:textId="47BB3203" w:rsidR="00403836" w:rsidRDefault="00E074ED" w:rsidP="00403836">
      <w:pPr>
        <w:pStyle w:val="Lijstaline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0842207" wp14:editId="53FA1DD2">
            <wp:simplePos x="0" y="0"/>
            <wp:positionH relativeFrom="column">
              <wp:posOffset>3863975</wp:posOffset>
            </wp:positionH>
            <wp:positionV relativeFrom="paragraph">
              <wp:posOffset>-174625</wp:posOffset>
            </wp:positionV>
            <wp:extent cx="455930" cy="525780"/>
            <wp:effectExtent l="0" t="0" r="1270" b="762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836">
        <w:t>Sleep vanuit het menu Sinks het blok</w:t>
      </w:r>
      <w:r>
        <w:t xml:space="preserve"> CSCOPE</w:t>
      </w:r>
      <w:r w:rsidR="00403836">
        <w:t xml:space="preserve"> in je project.</w:t>
      </w:r>
    </w:p>
    <w:p w14:paraId="6B7EAA95" w14:textId="424611F4" w:rsidR="00403836" w:rsidRDefault="00403836" w:rsidP="00403836">
      <w:pPr>
        <w:pStyle w:val="Lijstalinea"/>
      </w:pPr>
    </w:p>
    <w:p w14:paraId="152B989B" w14:textId="0FF1C7D9" w:rsidR="00E074ED" w:rsidRDefault="00E074ED" w:rsidP="00403836">
      <w:pPr>
        <w:pStyle w:val="Lijstalinea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077C48" wp14:editId="5089FB0F">
            <wp:simplePos x="0" y="0"/>
            <wp:positionH relativeFrom="column">
              <wp:posOffset>4152265</wp:posOffset>
            </wp:positionH>
            <wp:positionV relativeFrom="paragraph">
              <wp:posOffset>102870</wp:posOffset>
            </wp:positionV>
            <wp:extent cx="464820" cy="335280"/>
            <wp:effectExtent l="0" t="0" r="0" b="762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9E4E3" w14:textId="7FA249AF" w:rsidR="00403836" w:rsidRDefault="00403836" w:rsidP="00403836">
      <w:pPr>
        <w:pStyle w:val="Lijstalinea"/>
        <w:numPr>
          <w:ilvl w:val="0"/>
          <w:numId w:val="1"/>
        </w:numPr>
      </w:pPr>
      <w:r>
        <w:t>Sleep vanuit het menu Sources twee keer het blok  in je project.</w:t>
      </w:r>
    </w:p>
    <w:p w14:paraId="3C8A7620" w14:textId="0EAAB43B" w:rsidR="00E074ED" w:rsidRDefault="00E074ED" w:rsidP="00403836">
      <w:pPr>
        <w:pStyle w:val="Lijstalinea"/>
      </w:pPr>
    </w:p>
    <w:p w14:paraId="5D76CFD4" w14:textId="7DBE7566" w:rsidR="00403836" w:rsidRDefault="00403836" w:rsidP="00403836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D15B1E" wp14:editId="1E11D3D6">
            <wp:simplePos x="0" y="0"/>
            <wp:positionH relativeFrom="margin">
              <wp:align>right</wp:align>
            </wp:positionH>
            <wp:positionV relativeFrom="paragraph">
              <wp:posOffset>1002030</wp:posOffset>
            </wp:positionV>
            <wp:extent cx="5760720" cy="2180590"/>
            <wp:effectExtent l="0" t="0" r="0" b="0"/>
            <wp:wrapTopAndBottom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Verbind </w:t>
      </w:r>
      <w:r w:rsidR="008272A7">
        <w:t xml:space="preserve">de in </w:t>
      </w:r>
      <w:r w:rsidR="00E074ED">
        <w:t>h</w:t>
      </w:r>
      <w:r w:rsidR="008272A7">
        <w:t>e</w:t>
      </w:r>
      <w:r w:rsidR="00E074ED">
        <w:t>t</w:t>
      </w:r>
      <w:r w:rsidR="008272A7">
        <w:t xml:space="preserve"> project gesleepte blokken op de onderstaande manier (de verbindingen kunnen worden gemaakt door deze te tekenen terwijl de linker muisknop </w:t>
      </w:r>
      <w:r w:rsidR="00E074ED">
        <w:t xml:space="preserve">is </w:t>
      </w:r>
      <w:r w:rsidR="008272A7">
        <w:t>ingeklikt. Haakse bochten kunnen worden gemaakt door de muisknop even los te laten. Experimenteer daar even mee, zodat je ook in staat bent om je projecten netjes en overzichtelijk te houden).</w:t>
      </w:r>
    </w:p>
    <w:p w14:paraId="4C8E55A5" w14:textId="77777777" w:rsidR="00471D64" w:rsidRDefault="00471D64" w:rsidP="00471D64">
      <w:pPr>
        <w:pStyle w:val="Lijstalinea"/>
      </w:pPr>
    </w:p>
    <w:p w14:paraId="6FDEAC8B" w14:textId="46796362" w:rsidR="00471D64" w:rsidRDefault="00471D64" w:rsidP="00403836">
      <w:pPr>
        <w:pStyle w:val="Lijstalinea"/>
        <w:numPr>
          <w:ilvl w:val="0"/>
          <w:numId w:val="1"/>
        </w:numPr>
      </w:pPr>
      <w:r>
        <w:t xml:space="preserve">Door op een blok te dubbelklikken kunnen de instellingen van dat blok </w:t>
      </w:r>
      <w:r w:rsidR="00E074ED">
        <w:t xml:space="preserve">worden </w:t>
      </w:r>
      <w:r>
        <w:t>aan</w:t>
      </w:r>
      <w:r w:rsidR="00E074ED">
        <w:t>ge</w:t>
      </w:r>
      <w:r>
        <w:t>pas</w:t>
      </w:r>
      <w:r w:rsidR="00E074ED">
        <w:t>t.</w:t>
      </w:r>
      <w:r>
        <w:t xml:space="preserve"> Stel de </w:t>
      </w:r>
      <w:r w:rsidR="00E074ED">
        <w:t>twee</w:t>
      </w:r>
      <w:r>
        <w:t xml:space="preserve"> stapfuncties in: voor beide geldt dat Step Time en Initial Value op 0 moet staan. De Final Value wordt voor de bovenste stapfunctie 100 en voor de onderste stapfunctie 1 (met deze instellingen is dat dus een eenheidsstapfunctie).</w:t>
      </w:r>
    </w:p>
    <w:p w14:paraId="25ACD6D2" w14:textId="77777777" w:rsidR="00471D64" w:rsidRDefault="00471D64" w:rsidP="00471D64">
      <w:pPr>
        <w:pStyle w:val="Lijstalinea"/>
      </w:pPr>
    </w:p>
    <w:p w14:paraId="75D273AE" w14:textId="3627FCF1" w:rsidR="00471D64" w:rsidRDefault="00471D64" w:rsidP="00403836">
      <w:pPr>
        <w:pStyle w:val="Lijstalinea"/>
        <w:numPr>
          <w:ilvl w:val="0"/>
          <w:numId w:val="1"/>
        </w:numPr>
      </w:pPr>
      <w:r>
        <w:t>Zorg bij het vertragingsblok voor de volgende instellingen: Delay 0.01, Initial input 0 en Buffer size 1024.</w:t>
      </w:r>
    </w:p>
    <w:p w14:paraId="4FD51B6E" w14:textId="77777777" w:rsidR="00471D64" w:rsidRDefault="00471D64" w:rsidP="00471D64">
      <w:pPr>
        <w:pStyle w:val="Lijstalinea"/>
      </w:pPr>
    </w:p>
    <w:p w14:paraId="371F88EF" w14:textId="3A307D26" w:rsidR="00471D64" w:rsidRDefault="00471D64" w:rsidP="00471D64">
      <w:pPr>
        <w:pStyle w:val="Lijstalinea"/>
        <w:numPr>
          <w:ilvl w:val="0"/>
          <w:numId w:val="1"/>
        </w:numPr>
      </w:pPr>
      <w:r>
        <w:t>Stel de scoopklok als volgt in: Period 0.01 en Initialisation Time 0.01.</w:t>
      </w:r>
    </w:p>
    <w:p w14:paraId="6FF65A16" w14:textId="77777777" w:rsidR="00471D64" w:rsidRDefault="00471D64" w:rsidP="00471D64">
      <w:pPr>
        <w:pStyle w:val="Lijstalinea"/>
      </w:pPr>
    </w:p>
    <w:p w14:paraId="713DEE92" w14:textId="244102E0" w:rsidR="00471D64" w:rsidRDefault="00471D64" w:rsidP="00471D64">
      <w:pPr>
        <w:pStyle w:val="Lijstalinea"/>
        <w:numPr>
          <w:ilvl w:val="0"/>
          <w:numId w:val="1"/>
        </w:numPr>
      </w:pPr>
      <w:r>
        <w:t>Door op de switch te dubbelklikken kan de input worden gekozen: zet deze voorlopig op input 2, de eenheidsstapfunctie.</w:t>
      </w:r>
    </w:p>
    <w:p w14:paraId="6CDED9AD" w14:textId="144633D3" w:rsidR="00471D64" w:rsidRDefault="00471D64" w:rsidP="00471D64">
      <w:pPr>
        <w:pStyle w:val="Lijstalinea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9BB383" wp14:editId="222189B4">
            <wp:simplePos x="0" y="0"/>
            <wp:positionH relativeFrom="margin">
              <wp:posOffset>2780665</wp:posOffset>
            </wp:positionH>
            <wp:positionV relativeFrom="paragraph">
              <wp:posOffset>81280</wp:posOffset>
            </wp:positionV>
            <wp:extent cx="502376" cy="541020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76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59481" w14:textId="2FFB8747" w:rsidR="00471D64" w:rsidRDefault="000F67FA" w:rsidP="00471D64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A153D0" wp14:editId="025D4E1A">
            <wp:simplePos x="0" y="0"/>
            <wp:positionH relativeFrom="margin">
              <wp:posOffset>1634490</wp:posOffset>
            </wp:positionH>
            <wp:positionV relativeFrom="paragraph">
              <wp:posOffset>630555</wp:posOffset>
            </wp:positionV>
            <wp:extent cx="2827020" cy="1722120"/>
            <wp:effectExtent l="0" t="0" r="0" b="0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D64">
        <w:t>Klik in de menubalk linksboven op</w:t>
      </w:r>
      <w:r w:rsidR="0085162F">
        <w:t xml:space="preserve"> Start.</w:t>
      </w:r>
      <w:r w:rsidR="00471D64">
        <w:t xml:space="preserve"> </w:t>
      </w:r>
      <w:r>
        <w:t xml:space="preserve">                 </w:t>
      </w:r>
      <w:r w:rsidR="0085162F">
        <w:t xml:space="preserve">De simulatie start nu. Als alles goed is gegaan, genereert de scoop de volgende </w:t>
      </w:r>
      <w:r>
        <w:t xml:space="preserve">                </w:t>
      </w:r>
      <w:r w:rsidR="0085162F">
        <w:t>output</w:t>
      </w:r>
      <w:r>
        <w:t xml:space="preserve"> (door op de scoop te dubbelklikken kunnen o.a. desgewenst de scherminstellingen worden aangepast)</w:t>
      </w:r>
      <w:r w:rsidR="0085162F">
        <w:t>:</w:t>
      </w:r>
    </w:p>
    <w:p w14:paraId="4318A1F9" w14:textId="77777777" w:rsidR="00E074ED" w:rsidRDefault="00E074ED" w:rsidP="00E074ED">
      <w:pPr>
        <w:pStyle w:val="Lijstalinea"/>
      </w:pPr>
    </w:p>
    <w:p w14:paraId="6B60539B" w14:textId="3B590775" w:rsidR="000F67FA" w:rsidRDefault="000F67FA" w:rsidP="0085162F">
      <w:pPr>
        <w:pStyle w:val="Lijstalinea"/>
        <w:numPr>
          <w:ilvl w:val="0"/>
          <w:numId w:val="1"/>
        </w:numPr>
      </w:pPr>
      <w:r>
        <w:t>Probeer het resultaat te verklaren op grond van je systeemkundige kennis.</w:t>
      </w:r>
    </w:p>
    <w:p w14:paraId="697446FC" w14:textId="77777777" w:rsidR="000F67FA" w:rsidRDefault="000F67FA" w:rsidP="000F67FA">
      <w:pPr>
        <w:pStyle w:val="Lijstalinea"/>
      </w:pPr>
    </w:p>
    <w:p w14:paraId="6E51AB14" w14:textId="7F1CEA91" w:rsidR="000F67FA" w:rsidRDefault="0085162F" w:rsidP="000F67FA">
      <w:pPr>
        <w:pStyle w:val="Lijstalinea"/>
        <w:numPr>
          <w:ilvl w:val="0"/>
          <w:numId w:val="1"/>
        </w:numPr>
      </w:pPr>
      <w:r>
        <w:t>Ga nu experimenteren: voer eens wat andere overdrachtsfuncties in (dubbelklikken op pictogram), en speel met de stapgrootte en andere instellingen. Probeer te begrijpen wat er gebeurt.</w:t>
      </w:r>
      <w:r w:rsidR="000F67FA">
        <w:t xml:space="preserve"> Lukt het bijvoorbeeld ook om een tweedeordefunctie in te stellen?</w:t>
      </w:r>
    </w:p>
    <w:p w14:paraId="7B6004CB" w14:textId="77777777" w:rsidR="000F67FA" w:rsidRDefault="000F67FA" w:rsidP="000F67FA">
      <w:pPr>
        <w:pStyle w:val="Lijstalinea"/>
      </w:pPr>
    </w:p>
    <w:p w14:paraId="16071589" w14:textId="6834D145" w:rsidR="0085162F" w:rsidRDefault="0085162F" w:rsidP="0085162F">
      <w:pPr>
        <w:pStyle w:val="Lijstalinea"/>
        <w:numPr>
          <w:ilvl w:val="0"/>
          <w:numId w:val="1"/>
        </w:numPr>
      </w:pPr>
      <w:r>
        <w:t>Als je de switch op ingang 1 instelt, wordt een (benadering van een) Dirac-puls aan het systeem aangeboden. Speel ook daarmee, en vooral: probeer weer te begrijpen hoe</w:t>
      </w:r>
      <w:r w:rsidR="000C3DE0">
        <w:t xml:space="preserve"> op deze manier een </w:t>
      </w:r>
      <w:r>
        <w:t xml:space="preserve">Dirac-puls </w:t>
      </w:r>
      <w:r w:rsidR="000C3DE0">
        <w:t>wordt</w:t>
      </w:r>
      <w:r>
        <w:t xml:space="preserve"> benaderd. Wat is hier bijvoorbeeld de functie van de vertraging en het sommatiepunt?</w:t>
      </w:r>
      <w:r w:rsidR="000C3DE0">
        <w:t xml:space="preserve"> En waarom wordt überhaupt een benadering gebruikt?</w:t>
      </w:r>
    </w:p>
    <w:p w14:paraId="7471DF9A" w14:textId="77777777" w:rsidR="0085162F" w:rsidRDefault="0085162F" w:rsidP="0085162F"/>
    <w:p w14:paraId="1204B84B" w14:textId="112D6F6D" w:rsidR="0085162F" w:rsidRDefault="0085162F" w:rsidP="0085162F"/>
    <w:sectPr w:rsidR="00851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F6959"/>
    <w:multiLevelType w:val="hybridMultilevel"/>
    <w:tmpl w:val="9B2EA2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EA"/>
    <w:rsid w:val="000C3DE0"/>
    <w:rsid w:val="000F67FA"/>
    <w:rsid w:val="001129B7"/>
    <w:rsid w:val="002175A6"/>
    <w:rsid w:val="002E1D91"/>
    <w:rsid w:val="00403836"/>
    <w:rsid w:val="00471D64"/>
    <w:rsid w:val="00612F05"/>
    <w:rsid w:val="008272A7"/>
    <w:rsid w:val="0085162F"/>
    <w:rsid w:val="008933EA"/>
    <w:rsid w:val="0092093F"/>
    <w:rsid w:val="00937DA7"/>
    <w:rsid w:val="00A81803"/>
    <w:rsid w:val="00D605A5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CB99"/>
  <w15:chartTrackingRefBased/>
  <w15:docId w15:val="{9CF49DD2-D68D-41DC-8FE1-54E4C0D6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1D9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E1D9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E1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ilab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Hakvoort</dc:creator>
  <cp:keywords/>
  <dc:description/>
  <cp:lastModifiedBy>Johannes Hakvoort</cp:lastModifiedBy>
  <cp:revision>2</cp:revision>
  <dcterms:created xsi:type="dcterms:W3CDTF">2025-07-04T13:41:00Z</dcterms:created>
  <dcterms:modified xsi:type="dcterms:W3CDTF">2025-07-04T13:41:00Z</dcterms:modified>
</cp:coreProperties>
</file>