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91" w:rsidRDefault="00CF55A7">
      <w:r>
        <w:t>CS 396 Project 1 grading sheet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749"/>
        <w:gridCol w:w="1438"/>
        <w:gridCol w:w="653"/>
        <w:gridCol w:w="694"/>
        <w:gridCol w:w="711"/>
        <w:gridCol w:w="580"/>
        <w:gridCol w:w="619"/>
        <w:gridCol w:w="1017"/>
        <w:gridCol w:w="1277"/>
        <w:gridCol w:w="1362"/>
        <w:gridCol w:w="785"/>
        <w:gridCol w:w="1013"/>
      </w:tblGrid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>
            <w:r>
              <w:t>Name</w:t>
            </w:r>
          </w:p>
        </w:tc>
        <w:tc>
          <w:tcPr>
            <w:tcW w:w="1438" w:type="dxa"/>
          </w:tcPr>
          <w:p w:rsidR="004F7FC2" w:rsidRDefault="004F7FC2">
            <w:r>
              <w:t>administrator</w:t>
            </w:r>
          </w:p>
        </w:tc>
        <w:tc>
          <w:tcPr>
            <w:tcW w:w="669" w:type="dxa"/>
          </w:tcPr>
          <w:p w:rsidR="004F7FC2" w:rsidRDefault="004F7FC2">
            <w:r>
              <w:t>login</w:t>
            </w:r>
          </w:p>
        </w:tc>
        <w:tc>
          <w:tcPr>
            <w:tcW w:w="710" w:type="dxa"/>
          </w:tcPr>
          <w:p w:rsidR="004F7FC2" w:rsidRDefault="004F7FC2">
            <w:r>
              <w:t>posts</w:t>
            </w:r>
          </w:p>
        </w:tc>
        <w:tc>
          <w:tcPr>
            <w:tcW w:w="740" w:type="dxa"/>
          </w:tcPr>
          <w:p w:rsidR="004F7FC2" w:rsidRDefault="004F7FC2">
            <w:r>
              <w:t>Reply to post</w:t>
            </w:r>
          </w:p>
        </w:tc>
        <w:tc>
          <w:tcPr>
            <w:tcW w:w="606" w:type="dxa"/>
          </w:tcPr>
          <w:p w:rsidR="004F7FC2" w:rsidRDefault="004F7FC2">
            <w:r>
              <w:t>files</w:t>
            </w:r>
          </w:p>
        </w:tc>
        <w:tc>
          <w:tcPr>
            <w:tcW w:w="643" w:type="dxa"/>
          </w:tcPr>
          <w:p w:rsidR="004F7FC2" w:rsidRDefault="004F7FC2">
            <w:r>
              <w:t>links</w:t>
            </w:r>
          </w:p>
        </w:tc>
        <w:tc>
          <w:tcPr>
            <w:tcW w:w="1025" w:type="dxa"/>
          </w:tcPr>
          <w:p w:rsidR="004F7FC2" w:rsidRDefault="004F7FC2">
            <w:r>
              <w:t>interface</w:t>
            </w:r>
          </w:p>
        </w:tc>
        <w:tc>
          <w:tcPr>
            <w:tcW w:w="1282" w:type="dxa"/>
          </w:tcPr>
          <w:p w:rsidR="004F7FC2" w:rsidRDefault="004F7FC2">
            <w:r>
              <w:t>Correctness</w:t>
            </w:r>
          </w:p>
          <w:p w:rsidR="004F7FC2" w:rsidRDefault="004F7FC2">
            <w:r>
              <w:t>(Bugs?, comments)</w:t>
            </w:r>
          </w:p>
        </w:tc>
        <w:tc>
          <w:tcPr>
            <w:tcW w:w="1362" w:type="dxa"/>
          </w:tcPr>
          <w:p w:rsidR="004F7FC2" w:rsidRDefault="004F7FC2">
            <w:r>
              <w:t>Presentation</w:t>
            </w:r>
          </w:p>
        </w:tc>
        <w:tc>
          <w:tcPr>
            <w:tcW w:w="799" w:type="dxa"/>
          </w:tcPr>
          <w:p w:rsidR="004F7FC2" w:rsidRDefault="004F7FC2">
            <w:r>
              <w:t>report</w:t>
            </w:r>
          </w:p>
        </w:tc>
        <w:tc>
          <w:tcPr>
            <w:tcW w:w="799" w:type="dxa"/>
          </w:tcPr>
          <w:p w:rsidR="004F7FC2" w:rsidRDefault="004F7FC2">
            <w:r>
              <w:t>New post indicator</w:t>
            </w:r>
          </w:p>
          <w:p w:rsidR="004F7FC2" w:rsidRDefault="004F7FC2">
            <w:r>
              <w:t>(bonus)</w:t>
            </w:r>
            <w:bookmarkStart w:id="0" w:name="_GoBack"/>
            <w:bookmarkEnd w:id="0"/>
          </w:p>
        </w:tc>
      </w:tr>
      <w:tr w:rsidR="004F7FC2" w:rsidTr="004F7FC2">
        <w:trPr>
          <w:trHeight w:val="1065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065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065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065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128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  <w:tr w:rsidR="004F7FC2" w:rsidTr="004F7FC2">
        <w:trPr>
          <w:trHeight w:val="1065"/>
        </w:trPr>
        <w:tc>
          <w:tcPr>
            <w:tcW w:w="750" w:type="dxa"/>
          </w:tcPr>
          <w:p w:rsidR="004F7FC2" w:rsidRDefault="004F7FC2"/>
        </w:tc>
        <w:tc>
          <w:tcPr>
            <w:tcW w:w="1438" w:type="dxa"/>
          </w:tcPr>
          <w:p w:rsidR="004F7FC2" w:rsidRDefault="004F7FC2"/>
        </w:tc>
        <w:tc>
          <w:tcPr>
            <w:tcW w:w="669" w:type="dxa"/>
          </w:tcPr>
          <w:p w:rsidR="004F7FC2" w:rsidRDefault="004F7FC2"/>
        </w:tc>
        <w:tc>
          <w:tcPr>
            <w:tcW w:w="710" w:type="dxa"/>
          </w:tcPr>
          <w:p w:rsidR="004F7FC2" w:rsidRDefault="004F7FC2"/>
        </w:tc>
        <w:tc>
          <w:tcPr>
            <w:tcW w:w="740" w:type="dxa"/>
          </w:tcPr>
          <w:p w:rsidR="004F7FC2" w:rsidRDefault="004F7FC2"/>
        </w:tc>
        <w:tc>
          <w:tcPr>
            <w:tcW w:w="606" w:type="dxa"/>
          </w:tcPr>
          <w:p w:rsidR="004F7FC2" w:rsidRDefault="004F7FC2"/>
        </w:tc>
        <w:tc>
          <w:tcPr>
            <w:tcW w:w="643" w:type="dxa"/>
          </w:tcPr>
          <w:p w:rsidR="004F7FC2" w:rsidRDefault="004F7FC2"/>
        </w:tc>
        <w:tc>
          <w:tcPr>
            <w:tcW w:w="1025" w:type="dxa"/>
          </w:tcPr>
          <w:p w:rsidR="004F7FC2" w:rsidRDefault="004F7FC2"/>
        </w:tc>
        <w:tc>
          <w:tcPr>
            <w:tcW w:w="1282" w:type="dxa"/>
          </w:tcPr>
          <w:p w:rsidR="004F7FC2" w:rsidRDefault="004F7FC2"/>
        </w:tc>
        <w:tc>
          <w:tcPr>
            <w:tcW w:w="1362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  <w:tc>
          <w:tcPr>
            <w:tcW w:w="799" w:type="dxa"/>
          </w:tcPr>
          <w:p w:rsidR="004F7FC2" w:rsidRDefault="004F7FC2"/>
        </w:tc>
      </w:tr>
    </w:tbl>
    <w:p w:rsidR="00CF55A7" w:rsidRDefault="00CF55A7"/>
    <w:sectPr w:rsidR="00CF55A7" w:rsidSect="008C0A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A7"/>
    <w:rsid w:val="00146098"/>
    <w:rsid w:val="004F7FC2"/>
    <w:rsid w:val="00536A45"/>
    <w:rsid w:val="00672EA3"/>
    <w:rsid w:val="0085699F"/>
    <w:rsid w:val="008C0A17"/>
    <w:rsid w:val="00B54D5B"/>
    <w:rsid w:val="00CF55A7"/>
    <w:rsid w:val="00EC1205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2690"/>
  <w15:chartTrackingRefBased/>
  <w15:docId w15:val="{E5D0D577-BB68-424F-91F6-CB819BB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Zhonghang</dc:creator>
  <cp:keywords/>
  <dc:description/>
  <cp:lastModifiedBy>Xia, Zhonghang</cp:lastModifiedBy>
  <cp:revision>2</cp:revision>
  <dcterms:created xsi:type="dcterms:W3CDTF">2020-09-16T15:51:00Z</dcterms:created>
  <dcterms:modified xsi:type="dcterms:W3CDTF">2020-09-16T15:51:00Z</dcterms:modified>
</cp:coreProperties>
</file>