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OPCIÓN FINAL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2600325</wp:posOffset>
            </wp:positionH>
            <wp:positionV relativeFrom="paragraph">
              <wp:posOffset>238125</wp:posOffset>
            </wp:positionV>
            <wp:extent cx="3569112" cy="3569112"/>
            <wp:effectExtent b="0" l="0" r="0" t="0"/>
            <wp:wrapNone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9112" cy="3569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TIPOGRAFÍA: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ELITIAN: </w:t>
      </w:r>
      <w:r w:rsidDel="00000000" w:rsidR="00000000" w:rsidRPr="00000000">
        <w:rPr>
          <w:rtl w:val="0"/>
        </w:rPr>
        <w:t xml:space="preserve">Tempus Sans ITC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TIENDA…</w:t>
      </w:r>
      <w:r w:rsidDel="00000000" w:rsidR="00000000" w:rsidRPr="00000000">
        <w:rPr>
          <w:rtl w:val="0"/>
        </w:rPr>
        <w:t xml:space="preserve">Tw Cen MT Condensed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EXTRA</w:t>
      </w:r>
      <w:r w:rsidDel="00000000" w:rsidR="00000000" w:rsidRPr="00000000">
        <w:rPr>
          <w:rtl w:val="0"/>
        </w:rPr>
        <w:t xml:space="preserve">: Badoga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COLORES: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2925" cy="342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52a6b2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2450" cy="295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a1dcdc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2450" cy="2857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9adec5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3875" cy="30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e9d8c0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 AMO! ♥</w:t>
      </w:r>
    </w:p>
    <w:p w:rsidR="00000000" w:rsidDel="00000000" w:rsidP="00000000" w:rsidRDefault="00000000" w:rsidRPr="00000000" w14:paraId="0000001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999999"/>
          <w:sz w:val="20"/>
          <w:szCs w:val="20"/>
        </w:rPr>
      </w:pP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OPCION UNO</w:t>
      </w:r>
    </w:p>
    <w:p w:rsidR="00000000" w:rsidDel="00000000" w:rsidP="00000000" w:rsidRDefault="00000000" w:rsidRPr="00000000" w14:paraId="00000019">
      <w:pPr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Imagen 1</w:t>
      </w:r>
    </w:p>
    <w:p w:rsidR="00000000" w:rsidDel="00000000" w:rsidP="00000000" w:rsidRDefault="00000000" w:rsidRPr="00000000" w14:paraId="0000001B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Tipografia: BOOKMAN OLD STYLE, corbel, gabriola (33), badoo (26),</w:t>
      </w:r>
    </w:p>
    <w:p w:rsidR="00000000" w:rsidDel="00000000" w:rsidP="00000000" w:rsidRDefault="00000000" w:rsidRPr="00000000" w14:paraId="0000001C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Colores:</w:t>
      </w:r>
    </w:p>
    <w:p w:rsidR="00000000" w:rsidDel="00000000" w:rsidP="00000000" w:rsidRDefault="00000000" w:rsidRPr="00000000" w14:paraId="0000001D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Turquesa mas fuerte 5ba5b1</w:t>
      </w:r>
    </w:p>
    <w:p w:rsidR="00000000" w:rsidDel="00000000" w:rsidP="00000000" w:rsidRDefault="00000000" w:rsidRPr="00000000" w14:paraId="0000001E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Verde 96d8be</w:t>
      </w:r>
    </w:p>
    <w:p w:rsidR="00000000" w:rsidDel="00000000" w:rsidP="00000000" w:rsidRDefault="00000000" w:rsidRPr="00000000" w14:paraId="0000001F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Naranja e3d1b8</w:t>
      </w:r>
    </w:p>
    <w:p w:rsidR="00000000" w:rsidDel="00000000" w:rsidP="00000000" w:rsidRDefault="00000000" w:rsidRPr="00000000" w14:paraId="00000020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subtitulo; eugerie free</w:t>
      </w:r>
    </w:p>
    <w:p w:rsidR="00000000" w:rsidDel="00000000" w:rsidP="00000000" w:rsidRDefault="00000000" w:rsidRPr="00000000" w14:paraId="00000021">
      <w:pPr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999999"/>
          <w:sz w:val="20"/>
          <w:szCs w:val="20"/>
        </w:rPr>
      </w:pP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OPCION DOS</w:t>
      </w:r>
    </w:p>
    <w:p w:rsidR="00000000" w:rsidDel="00000000" w:rsidP="00000000" w:rsidRDefault="00000000" w:rsidRPr="00000000" w14:paraId="00000024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Imagen 2</w:t>
      </w:r>
    </w:p>
    <w:p w:rsidR="00000000" w:rsidDel="00000000" w:rsidP="00000000" w:rsidRDefault="00000000" w:rsidRPr="00000000" w14:paraId="00000025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fuente;</w:t>
      </w:r>
    </w:p>
    <w:p w:rsidR="00000000" w:rsidDel="00000000" w:rsidP="00000000" w:rsidRDefault="00000000" w:rsidRPr="00000000" w14:paraId="00000026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Titulo berlin sans fb (35), ginevra demo (35), quillen (33) </w:t>
      </w:r>
    </w:p>
    <w:p w:rsidR="00000000" w:rsidDel="00000000" w:rsidP="00000000" w:rsidRDefault="00000000" w:rsidRPr="00000000" w14:paraId="00000027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Subtitulo; green house</w:t>
      </w:r>
    </w:p>
    <w:p w:rsidR="00000000" w:rsidDel="00000000" w:rsidP="00000000" w:rsidRDefault="00000000" w:rsidRPr="00000000" w14:paraId="00000028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colores.:</w:t>
      </w:r>
    </w:p>
    <w:p w:rsidR="00000000" w:rsidDel="00000000" w:rsidP="00000000" w:rsidRDefault="00000000" w:rsidRPr="00000000" w14:paraId="00000029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Verde 85d391 </w:t>
      </w:r>
    </w:p>
    <w:p w:rsidR="00000000" w:rsidDel="00000000" w:rsidP="00000000" w:rsidRDefault="00000000" w:rsidRPr="00000000" w14:paraId="0000002A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Oscuro 3d7389</w:t>
      </w:r>
    </w:p>
    <w:p w:rsidR="00000000" w:rsidDel="00000000" w:rsidP="00000000" w:rsidRDefault="00000000" w:rsidRPr="00000000" w14:paraId="0000002B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turquesa 7ed6c1</w:t>
      </w:r>
    </w:p>
    <w:p w:rsidR="00000000" w:rsidDel="00000000" w:rsidP="00000000" w:rsidRDefault="00000000" w:rsidRPr="00000000" w14:paraId="0000002C">
      <w:pPr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OPCION TRES</w:t>
      </w:r>
    </w:p>
    <w:p w:rsidR="00000000" w:rsidDel="00000000" w:rsidP="00000000" w:rsidRDefault="00000000" w:rsidRPr="00000000" w14:paraId="0000002E">
      <w:pPr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IMAGEN 3</w:t>
      </w:r>
    </w:p>
    <w:p w:rsidR="00000000" w:rsidDel="00000000" w:rsidP="00000000" w:rsidRDefault="00000000" w:rsidRPr="00000000" w14:paraId="00000030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Fuente</w:t>
      </w:r>
    </w:p>
    <w:p w:rsidR="00000000" w:rsidDel="00000000" w:rsidP="00000000" w:rsidRDefault="00000000" w:rsidRPr="00000000" w14:paraId="00000031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Titulo, badogo (33), </w:t>
      </w:r>
    </w:p>
    <w:p w:rsidR="00000000" w:rsidDel="00000000" w:rsidP="00000000" w:rsidRDefault="00000000" w:rsidRPr="00000000" w14:paraId="00000032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Subt. gabriola</w:t>
      </w:r>
    </w:p>
    <w:p w:rsidR="00000000" w:rsidDel="00000000" w:rsidP="00000000" w:rsidRDefault="00000000" w:rsidRPr="00000000" w14:paraId="00000033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colores: </w:t>
      </w:r>
    </w:p>
    <w:p w:rsidR="00000000" w:rsidDel="00000000" w:rsidP="00000000" w:rsidRDefault="00000000" w:rsidRPr="00000000" w14:paraId="00000034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verde oscuro 9dbe97</w:t>
      </w:r>
    </w:p>
    <w:p w:rsidR="00000000" w:rsidDel="00000000" w:rsidP="00000000" w:rsidRDefault="00000000" w:rsidRPr="00000000" w14:paraId="00000035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naranja fbc676</w:t>
      </w:r>
    </w:p>
    <w:p w:rsidR="00000000" w:rsidDel="00000000" w:rsidP="00000000" w:rsidRDefault="00000000" w:rsidRPr="00000000" w14:paraId="00000036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slamon fed6c1</w:t>
      </w:r>
    </w:p>
    <w:p w:rsidR="00000000" w:rsidDel="00000000" w:rsidP="00000000" w:rsidRDefault="00000000" w:rsidRPr="00000000" w14:paraId="00000037">
      <w:pPr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OPCION 4</w:t>
      </w:r>
    </w:p>
    <w:p w:rsidR="00000000" w:rsidDel="00000000" w:rsidP="00000000" w:rsidRDefault="00000000" w:rsidRPr="00000000" w14:paraId="00000039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iMAGEN 4</w:t>
      </w:r>
    </w:p>
    <w:p w:rsidR="00000000" w:rsidDel="00000000" w:rsidP="00000000" w:rsidRDefault="00000000" w:rsidRPr="00000000" w14:paraId="0000003A">
      <w:pPr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Fuente</w:t>
      </w:r>
    </w:p>
    <w:p w:rsidR="00000000" w:rsidDel="00000000" w:rsidP="00000000" w:rsidRDefault="00000000" w:rsidRPr="00000000" w14:paraId="0000003C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Titulo, alove (45)</w:t>
      </w:r>
    </w:p>
    <w:p w:rsidR="00000000" w:rsidDel="00000000" w:rsidP="00000000" w:rsidRDefault="00000000" w:rsidRPr="00000000" w14:paraId="0000003D">
      <w:pPr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OPCION 5</w:t>
      </w:r>
    </w:p>
    <w:p w:rsidR="00000000" w:rsidDel="00000000" w:rsidP="00000000" w:rsidRDefault="00000000" w:rsidRPr="00000000" w14:paraId="00000040">
      <w:pPr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tITULO: TEMPUES SANS ITC</w:t>
      </w:r>
    </w:p>
    <w:p w:rsidR="00000000" w:rsidDel="00000000" w:rsidP="00000000" w:rsidRDefault="00000000" w:rsidRPr="00000000" w14:paraId="00000042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SUBTITULO ELLY DEMO</w:t>
      </w:r>
    </w:p>
    <w:p w:rsidR="00000000" w:rsidDel="00000000" w:rsidP="00000000" w:rsidRDefault="00000000" w:rsidRPr="00000000" w14:paraId="00000043">
      <w:pPr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OPCION 7</w:t>
      </w:r>
    </w:p>
    <w:p w:rsidR="00000000" w:rsidDel="00000000" w:rsidP="00000000" w:rsidRDefault="00000000" w:rsidRPr="00000000" w14:paraId="00000046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tITULO, BADOGA, GABRIOLA ((58)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