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67" w:rsidRPr="00986698" w:rsidRDefault="00F03082" w:rsidP="00986698">
      <w:pPr>
        <w:jc w:val="both"/>
        <w:rPr>
          <w:b/>
          <w:i/>
          <w:lang w:val="es-PA"/>
        </w:rPr>
      </w:pPr>
      <w:r>
        <w:rPr>
          <w:b/>
          <w:i/>
          <w:lang w:val="es-PA"/>
        </w:rPr>
        <w:t xml:space="preserve">Laboratorio </w:t>
      </w:r>
      <w:r w:rsidR="00C95CAF">
        <w:rPr>
          <w:b/>
          <w:i/>
          <w:lang w:val="es-PA"/>
        </w:rPr>
        <w:t>5</w:t>
      </w:r>
      <w:r w:rsidR="00522855" w:rsidRPr="00986698">
        <w:rPr>
          <w:b/>
          <w:i/>
          <w:lang w:val="es-PA"/>
        </w:rPr>
        <w:t xml:space="preserve"> </w:t>
      </w:r>
      <w:r w:rsidR="00880305">
        <w:rPr>
          <w:b/>
          <w:i/>
          <w:lang w:val="es-PA"/>
        </w:rPr>
        <w:t xml:space="preserve">– </w:t>
      </w:r>
      <w:r w:rsidR="00C95CAF">
        <w:rPr>
          <w:b/>
          <w:i/>
          <w:lang w:val="es-PA"/>
        </w:rPr>
        <w:t>UART</w:t>
      </w:r>
    </w:p>
    <w:p w:rsidR="00D0174A" w:rsidRDefault="00D0174A" w:rsidP="00986698">
      <w:pPr>
        <w:jc w:val="both"/>
        <w:rPr>
          <w:lang w:val="es-PA"/>
        </w:rPr>
      </w:pPr>
      <w:r>
        <w:rPr>
          <w:lang w:val="es-PA"/>
        </w:rPr>
        <w:t>Objetivos del laboratorio son conocer:</w:t>
      </w:r>
    </w:p>
    <w:p w:rsidR="00522855" w:rsidRDefault="00C95CAF" w:rsidP="00986698">
      <w:pPr>
        <w:pStyle w:val="ListParagraph"/>
        <w:numPr>
          <w:ilvl w:val="0"/>
          <w:numId w:val="1"/>
        </w:numPr>
        <w:jc w:val="both"/>
        <w:rPr>
          <w:lang w:val="es-PA"/>
        </w:rPr>
      </w:pPr>
      <w:r>
        <w:rPr>
          <w:lang w:val="es-PA"/>
        </w:rPr>
        <w:t>Saber que es una UART</w:t>
      </w:r>
    </w:p>
    <w:p w:rsidR="00030E63" w:rsidRDefault="00C95CAF" w:rsidP="00986698">
      <w:pPr>
        <w:pStyle w:val="ListParagraph"/>
        <w:numPr>
          <w:ilvl w:val="0"/>
          <w:numId w:val="1"/>
        </w:numPr>
        <w:jc w:val="both"/>
        <w:rPr>
          <w:lang w:val="es-PA"/>
        </w:rPr>
      </w:pPr>
      <w:r>
        <w:rPr>
          <w:lang w:val="es-PA"/>
        </w:rPr>
        <w:t>Utilizar el “</w:t>
      </w:r>
      <w:proofErr w:type="spellStart"/>
      <w:r>
        <w:rPr>
          <w:lang w:val="es-PA"/>
        </w:rPr>
        <w:t>softcore</w:t>
      </w:r>
      <w:proofErr w:type="spellEnd"/>
      <w:r>
        <w:rPr>
          <w:lang w:val="es-PA"/>
        </w:rPr>
        <w:t xml:space="preserve"> </w:t>
      </w:r>
      <w:proofErr w:type="spellStart"/>
      <w:r>
        <w:rPr>
          <w:lang w:val="es-PA"/>
        </w:rPr>
        <w:t>processor</w:t>
      </w:r>
      <w:proofErr w:type="spellEnd"/>
      <w:r>
        <w:rPr>
          <w:lang w:val="es-PA"/>
        </w:rPr>
        <w:t xml:space="preserve">” </w:t>
      </w:r>
      <w:proofErr w:type="spellStart"/>
      <w:r>
        <w:rPr>
          <w:lang w:val="es-PA"/>
        </w:rPr>
        <w:t>Microblaze</w:t>
      </w:r>
      <w:proofErr w:type="spellEnd"/>
      <w:r>
        <w:rPr>
          <w:lang w:val="es-PA"/>
        </w:rPr>
        <w:t xml:space="preserve"> </w:t>
      </w:r>
    </w:p>
    <w:p w:rsidR="00522855" w:rsidRDefault="00522855" w:rsidP="00F03082">
      <w:pPr>
        <w:pStyle w:val="ListParagraph"/>
        <w:ind w:left="1440"/>
        <w:jc w:val="both"/>
        <w:rPr>
          <w:lang w:val="es-PA"/>
        </w:rPr>
      </w:pPr>
    </w:p>
    <w:p w:rsidR="0052269F" w:rsidRDefault="00C95CAF" w:rsidP="00986698">
      <w:pPr>
        <w:jc w:val="both"/>
        <w:rPr>
          <w:i/>
          <w:lang w:val="es-PA"/>
        </w:rPr>
      </w:pPr>
      <w:r>
        <w:rPr>
          <w:i/>
          <w:lang w:val="es-PA"/>
        </w:rPr>
        <w:t xml:space="preserve">Para el caso de la </w:t>
      </w:r>
      <w:proofErr w:type="spellStart"/>
      <w:r>
        <w:rPr>
          <w:i/>
          <w:lang w:val="es-PA"/>
        </w:rPr>
        <w:t>Arty</w:t>
      </w:r>
      <w:proofErr w:type="spellEnd"/>
      <w:r>
        <w:rPr>
          <w:i/>
          <w:lang w:val="es-PA"/>
        </w:rPr>
        <w:t xml:space="preserve"> utilizaremos una UART, pero utilizando el puerto USB, el chip que tiene por delante</w:t>
      </w:r>
    </w:p>
    <w:p w:rsidR="00C95CAF" w:rsidRPr="00C95CAF" w:rsidRDefault="00C95CAF" w:rsidP="00030E63">
      <w:pPr>
        <w:jc w:val="both"/>
        <w:rPr>
          <w:sz w:val="32"/>
          <w:szCs w:val="32"/>
          <w:lang w:val="es-PA"/>
        </w:rPr>
      </w:pPr>
      <w:r w:rsidRPr="00C95CAF">
        <w:rPr>
          <w:sz w:val="32"/>
          <w:szCs w:val="32"/>
          <w:lang w:val="es-PA"/>
        </w:rPr>
        <w:t>1. UART</w:t>
      </w:r>
    </w:p>
    <w:p w:rsidR="00030E63" w:rsidRPr="00C95CAF" w:rsidRDefault="00C95CAF" w:rsidP="00030E63">
      <w:pPr>
        <w:jc w:val="both"/>
        <w:rPr>
          <w:sz w:val="28"/>
          <w:szCs w:val="28"/>
          <w:lang w:val="es-PA"/>
        </w:rPr>
      </w:pPr>
      <w:proofErr w:type="gramStart"/>
      <w:r w:rsidRPr="00C95CAF">
        <w:rPr>
          <w:sz w:val="28"/>
          <w:szCs w:val="28"/>
          <w:lang w:val="es-PA"/>
        </w:rPr>
        <w:t>1.1  ¿</w:t>
      </w:r>
      <w:proofErr w:type="gramEnd"/>
      <w:r w:rsidRPr="00C95CAF">
        <w:rPr>
          <w:sz w:val="28"/>
          <w:szCs w:val="28"/>
          <w:lang w:val="es-PA"/>
        </w:rPr>
        <w:t>Qué es una UART</w:t>
      </w:r>
      <w:r w:rsidR="00030E63" w:rsidRPr="00C95CAF">
        <w:rPr>
          <w:sz w:val="28"/>
          <w:szCs w:val="28"/>
          <w:lang w:val="es-PA"/>
        </w:rPr>
        <w:t>?</w:t>
      </w:r>
    </w:p>
    <w:p w:rsidR="00C95CAF" w:rsidRDefault="00C95CAF" w:rsidP="00030E63">
      <w:pPr>
        <w:jc w:val="both"/>
        <w:rPr>
          <w:lang w:val="es-PA"/>
        </w:rPr>
      </w:pPr>
      <w:r>
        <w:rPr>
          <w:lang w:val="es-PA"/>
        </w:rPr>
        <w:t xml:space="preserve">Una UART es común en sistemas embebidos para comunicaciones seriales.    Sirve para comunicar, por ejemplo, microcontroladores u otros dispositivos en sistemas embebidos.  </w:t>
      </w:r>
    </w:p>
    <w:p w:rsidR="00456F15" w:rsidRDefault="00C95CAF" w:rsidP="00030E63">
      <w:pPr>
        <w:jc w:val="both"/>
        <w:rPr>
          <w:lang w:val="es-PA"/>
        </w:rPr>
      </w:pPr>
      <w:r w:rsidRPr="00C95CAF">
        <w:t xml:space="preserve">UART </w:t>
      </w:r>
      <w:proofErr w:type="spellStart"/>
      <w:r w:rsidRPr="00C95CAF">
        <w:t>viene</w:t>
      </w:r>
      <w:proofErr w:type="spellEnd"/>
      <w:r w:rsidRPr="00C95CAF">
        <w:t xml:space="preserve"> de Universal Asynchronous Receiver Transmitter.</w:t>
      </w:r>
      <w:r>
        <w:t xml:space="preserve">  </w:t>
      </w:r>
      <w:r w:rsidRPr="00C95CAF">
        <w:rPr>
          <w:lang w:val="es-PA"/>
        </w:rPr>
        <w:t>Como es universal podemos utilizarlos con diferentes capas f</w:t>
      </w:r>
      <w:r>
        <w:rPr>
          <w:lang w:val="es-PA"/>
        </w:rPr>
        <w:t>ísicas como RS232, RS485, CAN, etc.  Como el UART es asíncrono (a diferencia de SPI e I2C), solo necesita los pines de transmisión (TX) y recepción (RX) más una señal de referencia o GND.</w:t>
      </w:r>
    </w:p>
    <w:p w:rsidR="00C95CAF" w:rsidRDefault="00C95CAF" w:rsidP="00030E63">
      <w:pPr>
        <w:jc w:val="both"/>
        <w:rPr>
          <w:lang w:val="es-PA"/>
        </w:rPr>
      </w:pPr>
      <w:r>
        <w:rPr>
          <w:lang w:val="es-PA"/>
        </w:rPr>
        <w:t xml:space="preserve">Se puede utilizar por ejemplo para comunicar a nivel TTL dos dispositivos (microcontroladores, </w:t>
      </w:r>
      <w:proofErr w:type="spellStart"/>
      <w:r>
        <w:rPr>
          <w:lang w:val="es-PA"/>
        </w:rPr>
        <w:t>FPGAs</w:t>
      </w:r>
      <w:proofErr w:type="spellEnd"/>
      <w:r>
        <w:rPr>
          <w:lang w:val="es-PA"/>
        </w:rPr>
        <w:t xml:space="preserve">, </w:t>
      </w:r>
      <w:proofErr w:type="spellStart"/>
      <w:r>
        <w:rPr>
          <w:lang w:val="es-PA"/>
        </w:rPr>
        <w:t>DSPs</w:t>
      </w:r>
      <w:proofErr w:type="spellEnd"/>
      <w:r>
        <w:rPr>
          <w:lang w:val="es-PA"/>
        </w:rPr>
        <w:t>) o cualquier integrado que tenga una UART como interfaz.</w:t>
      </w:r>
    </w:p>
    <w:p w:rsidR="00C95CAF" w:rsidRDefault="00C95CAF" w:rsidP="00030E63">
      <w:pPr>
        <w:jc w:val="both"/>
        <w:rPr>
          <w:lang w:val="es-PA"/>
        </w:rPr>
      </w:pPr>
      <w:r>
        <w:rPr>
          <w:lang w:val="es-PA"/>
        </w:rPr>
        <w:t xml:space="preserve">Se puede implementar utilizando VHDL y usando un chip </w:t>
      </w:r>
      <w:proofErr w:type="spellStart"/>
      <w:r>
        <w:rPr>
          <w:lang w:val="es-PA"/>
        </w:rPr>
        <w:t>transceiver</w:t>
      </w:r>
      <w:proofErr w:type="spellEnd"/>
      <w:r>
        <w:rPr>
          <w:lang w:val="es-PA"/>
        </w:rPr>
        <w:t xml:space="preserve"> que convierta estas señales a USB.  Para este laboratorio utilizaremos el </w:t>
      </w:r>
      <w:proofErr w:type="spellStart"/>
      <w:r>
        <w:rPr>
          <w:lang w:val="es-PA"/>
        </w:rPr>
        <w:t>Microblaze</w:t>
      </w:r>
      <w:proofErr w:type="spellEnd"/>
      <w:r>
        <w:rPr>
          <w:lang w:val="es-PA"/>
        </w:rPr>
        <w:t xml:space="preserve"> (Xilinx </w:t>
      </w:r>
      <w:proofErr w:type="spellStart"/>
      <w:r>
        <w:rPr>
          <w:lang w:val="es-PA"/>
        </w:rPr>
        <w:t>Soft</w:t>
      </w:r>
      <w:proofErr w:type="spellEnd"/>
      <w:r>
        <w:rPr>
          <w:lang w:val="es-PA"/>
        </w:rPr>
        <w:t xml:space="preserve"> Core </w:t>
      </w:r>
      <w:proofErr w:type="spellStart"/>
      <w:r>
        <w:rPr>
          <w:lang w:val="es-PA"/>
        </w:rPr>
        <w:t>Processor</w:t>
      </w:r>
      <w:proofErr w:type="spellEnd"/>
      <w:r>
        <w:rPr>
          <w:lang w:val="es-PA"/>
        </w:rPr>
        <w:t>), C y VHDL para implementar una UART.</w:t>
      </w:r>
    </w:p>
    <w:p w:rsidR="00C95CAF" w:rsidRDefault="00C95CAF" w:rsidP="00030E63">
      <w:pPr>
        <w:jc w:val="both"/>
        <w:rPr>
          <w:lang w:val="es-PA"/>
        </w:rPr>
      </w:pPr>
      <w:r>
        <w:rPr>
          <w:lang w:val="es-PA"/>
        </w:rPr>
        <w:t xml:space="preserve">En </w:t>
      </w:r>
      <w:proofErr w:type="spellStart"/>
      <w:r>
        <w:rPr>
          <w:lang w:val="es-PA"/>
        </w:rPr>
        <w:t>UARTs</w:t>
      </w:r>
      <w:proofErr w:type="spellEnd"/>
      <w:r>
        <w:rPr>
          <w:lang w:val="es-PA"/>
        </w:rPr>
        <w:t xml:space="preserve"> se habla de full dúplex y </w:t>
      </w:r>
      <w:proofErr w:type="spellStart"/>
      <w:r>
        <w:rPr>
          <w:lang w:val="es-PA"/>
        </w:rPr>
        <w:t>half</w:t>
      </w:r>
      <w:proofErr w:type="spellEnd"/>
      <w:r>
        <w:rPr>
          <w:lang w:val="es-PA"/>
        </w:rPr>
        <w:t xml:space="preserve"> dúplex, lo normal es tener un </w:t>
      </w:r>
      <w:proofErr w:type="spellStart"/>
      <w:r>
        <w:rPr>
          <w:lang w:val="es-PA"/>
        </w:rPr>
        <w:t>half</w:t>
      </w:r>
      <w:proofErr w:type="spellEnd"/>
      <w:r>
        <w:rPr>
          <w:lang w:val="es-PA"/>
        </w:rPr>
        <w:t xml:space="preserve"> dúplex, esto quiere decir que solamente tendremos o una recepción o una transmisión a la vez, a diferencia de full dúplex que puede enviar y recibir al mismo tiempo.</w:t>
      </w:r>
    </w:p>
    <w:p w:rsidR="00C95CAF" w:rsidRDefault="00C95CA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19376F" w:rsidRDefault="0019376F" w:rsidP="00030E63">
      <w:pPr>
        <w:jc w:val="both"/>
        <w:rPr>
          <w:lang w:val="es-PA"/>
        </w:rPr>
      </w:pPr>
    </w:p>
    <w:p w:rsidR="00C95CAF" w:rsidRDefault="00C95CAF" w:rsidP="00030E63">
      <w:pPr>
        <w:jc w:val="both"/>
        <w:rPr>
          <w:lang w:val="es-PA"/>
        </w:rPr>
      </w:pPr>
      <w:proofErr w:type="gramStart"/>
      <w:r>
        <w:rPr>
          <w:lang w:val="es-PA"/>
        </w:rPr>
        <w:lastRenderedPageBreak/>
        <w:t>1.2  Descripción</w:t>
      </w:r>
      <w:proofErr w:type="gramEnd"/>
      <w:r>
        <w:rPr>
          <w:lang w:val="es-PA"/>
        </w:rPr>
        <w:t xml:space="preserve"> de la UART</w:t>
      </w:r>
    </w:p>
    <w:p w:rsidR="0019376F" w:rsidRDefault="0019376F" w:rsidP="00030E63">
      <w:pPr>
        <w:jc w:val="both"/>
        <w:rPr>
          <w:lang w:val="es-PA"/>
        </w:rPr>
      </w:pPr>
    </w:p>
    <w:p w:rsidR="0019376F" w:rsidRDefault="0019376F" w:rsidP="00030E63">
      <w:pPr>
        <w:jc w:val="both"/>
        <w:rPr>
          <w:lang w:val="es-PA"/>
        </w:rPr>
      </w:pPr>
      <w:r>
        <w:rPr>
          <w:lang w:val="es-PA"/>
        </w:rPr>
        <w:t>Observemos la figura inferior.  Tenemos primero que detectar el flanco de bajada y esperar la mita de medio bit, para esto necesitamos conocer los baudios.</w:t>
      </w:r>
    </w:p>
    <w:p w:rsidR="0019376F" w:rsidRDefault="0019376F" w:rsidP="00030E63">
      <w:pPr>
        <w:jc w:val="both"/>
        <w:rPr>
          <w:lang w:val="es-PA"/>
        </w:rPr>
      </w:pPr>
      <w:r>
        <w:rPr>
          <w:lang w:val="es-PA"/>
        </w:rPr>
        <w:t xml:space="preserve">Los baudios son la cantidad de bits que podemos transmitir por segundos.  Teniendo este número ahora luego de caída la señal de arranque esperamos la mitad del tiempo.  Asumamos unos baudios de 9600 que por lo general todos los equipos vienen configurados (si no se dice la velocidad) a estos baudios, la transición de un bit a otro se realizará en 104.16us y medio baudio a 52.08us. </w:t>
      </w:r>
    </w:p>
    <w:p w:rsidR="0019376F" w:rsidRDefault="0019376F" w:rsidP="00030E63">
      <w:pPr>
        <w:jc w:val="both"/>
        <w:rPr>
          <w:lang w:val="es-PA"/>
        </w:rPr>
      </w:pPr>
      <w:r>
        <w:rPr>
          <w:lang w:val="es-PA"/>
        </w:rPr>
        <w:t xml:space="preserve">Esperado medio baudio realizamos la lectura para saber que estamos en el bit de arranque, si es un ‘1’ ya de salida repetimos nuevamente la recepción, si es un ‘0’ es lo esperado y ahora en vez de esperar medio baudio esperamos el tiempo de un bit que es 104.16 </w:t>
      </w:r>
      <w:proofErr w:type="spellStart"/>
      <w:r>
        <w:rPr>
          <w:lang w:val="es-PA"/>
        </w:rPr>
        <w:t>us</w:t>
      </w:r>
      <w:proofErr w:type="spellEnd"/>
      <w:r>
        <w:rPr>
          <w:lang w:val="es-PA"/>
        </w:rPr>
        <w:t>.</w:t>
      </w:r>
    </w:p>
    <w:p w:rsidR="0019376F" w:rsidRDefault="0019376F" w:rsidP="00030E63">
      <w:pPr>
        <w:jc w:val="both"/>
        <w:rPr>
          <w:lang w:val="es-PA"/>
        </w:rPr>
      </w:pPr>
      <w:r>
        <w:rPr>
          <w:lang w:val="es-PA"/>
        </w:rPr>
        <w:t xml:space="preserve">Todos los 8 bits se transmiten en este caso en Little </w:t>
      </w:r>
      <w:proofErr w:type="spellStart"/>
      <w:r>
        <w:rPr>
          <w:lang w:val="es-PA"/>
        </w:rPr>
        <w:t>endian</w:t>
      </w:r>
      <w:proofErr w:type="spellEnd"/>
      <w:r>
        <w:rPr>
          <w:lang w:val="es-PA"/>
        </w:rPr>
        <w:t xml:space="preserve"> (bit menos significativo es transmitido primero).  Al llegar al bit de paridad en este caso tenemos paridad impar. Paridad impar simboliza que el conjunto de bits de datos más el bit de paridad son de resultado impar.</w:t>
      </w:r>
    </w:p>
    <w:p w:rsidR="0019376F" w:rsidRDefault="0019376F" w:rsidP="00030E63">
      <w:pPr>
        <w:jc w:val="both"/>
        <w:rPr>
          <w:lang w:val="es-PA"/>
        </w:rPr>
      </w:pPr>
      <w:r>
        <w:rPr>
          <w:lang w:val="es-PA"/>
        </w:rPr>
        <w:t>Finalmente existe un bit de parada (que puede ser 1 o 2) para retornar la recepción o transmisión a estado ocioso.</w:t>
      </w:r>
    </w:p>
    <w:p w:rsidR="00456F15" w:rsidRDefault="00162868" w:rsidP="00456F15">
      <w:pPr>
        <w:jc w:val="both"/>
      </w:pPr>
      <w:r>
        <w:object w:dxaOrig="5626" w:dyaOrig="4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1pt;height:326.8pt" o:ole="">
            <v:imagedata r:id="rId6" o:title=""/>
          </v:shape>
          <o:OLEObject Type="Embed" ProgID="Visio.Drawing.15" ShapeID="_x0000_i1025" DrawAspect="Content" ObjectID="_1612710728" r:id="rId7"/>
        </w:object>
      </w:r>
    </w:p>
    <w:p w:rsidR="00162868" w:rsidRPr="00162868" w:rsidRDefault="00162868" w:rsidP="00162868">
      <w:pPr>
        <w:jc w:val="center"/>
        <w:rPr>
          <w:i/>
          <w:lang w:val="es-PA"/>
        </w:rPr>
      </w:pPr>
      <w:r w:rsidRPr="00162868">
        <w:rPr>
          <w:i/>
          <w:lang w:val="es-PA"/>
        </w:rPr>
        <w:t>Figura 1.1 – Ejemplo de una Transmisión/Recepción de una UART.</w:t>
      </w:r>
    </w:p>
    <w:p w:rsidR="00162868" w:rsidRDefault="00162868" w:rsidP="0052269F">
      <w:pPr>
        <w:jc w:val="both"/>
        <w:rPr>
          <w:lang w:val="es-PA"/>
        </w:rPr>
      </w:pPr>
      <w:r>
        <w:rPr>
          <w:lang w:val="es-PA"/>
        </w:rPr>
        <w:lastRenderedPageBreak/>
        <w:t xml:space="preserve">Cabe aclarar que para que una </w:t>
      </w:r>
      <w:r w:rsidR="00A12986">
        <w:rPr>
          <w:lang w:val="es-PA"/>
        </w:rPr>
        <w:t>UART</w:t>
      </w:r>
      <w:r>
        <w:rPr>
          <w:lang w:val="es-PA"/>
        </w:rPr>
        <w:t xml:space="preserve"> funcione o trasmita</w:t>
      </w:r>
      <w:r w:rsidR="00A12986">
        <w:rPr>
          <w:lang w:val="es-PA"/>
        </w:rPr>
        <w:t>/reciba</w:t>
      </w:r>
      <w:r>
        <w:rPr>
          <w:lang w:val="es-PA"/>
        </w:rPr>
        <w:t xml:space="preserve"> datos necesitamos realizar un cruce de señales.  Esto es, debemos cruzar las líneas de transmisión con recepción.  En la </w:t>
      </w:r>
      <w:proofErr w:type="spellStart"/>
      <w:r>
        <w:rPr>
          <w:lang w:val="es-PA"/>
        </w:rPr>
        <w:t>Arty</w:t>
      </w:r>
      <w:proofErr w:type="spellEnd"/>
      <w:r>
        <w:rPr>
          <w:lang w:val="es-PA"/>
        </w:rPr>
        <w:t xml:space="preserve"> no nos preocuparemos por eso pues ya están en hardware conectadas apropiadamente, sin embargo, si en un equipo tenemos este tipo de problemas lo primero que habría que realizar sería invertir los cables.</w:t>
      </w:r>
    </w:p>
    <w:p w:rsidR="00162868" w:rsidRDefault="00162868" w:rsidP="00162868">
      <w:pPr>
        <w:jc w:val="center"/>
      </w:pPr>
      <w:r>
        <w:object w:dxaOrig="5926" w:dyaOrig="2326">
          <v:shape id="_x0000_i1026" type="#_x0000_t75" style="width:296.4pt;height:116.4pt" o:ole="">
            <v:imagedata r:id="rId8" o:title=""/>
          </v:shape>
          <o:OLEObject Type="Embed" ProgID="Visio.Drawing.15" ShapeID="_x0000_i1026" DrawAspect="Content" ObjectID="_1612710729" r:id="rId9"/>
        </w:object>
      </w:r>
    </w:p>
    <w:p w:rsidR="00162868" w:rsidRPr="00162868" w:rsidRDefault="00162868" w:rsidP="00162868">
      <w:pPr>
        <w:jc w:val="center"/>
        <w:rPr>
          <w:lang w:val="es-PA"/>
        </w:rPr>
      </w:pPr>
      <w:r w:rsidRPr="00162868">
        <w:rPr>
          <w:i/>
          <w:lang w:val="es-PA"/>
        </w:rPr>
        <w:t>Figura 1.</w:t>
      </w:r>
      <w:r>
        <w:rPr>
          <w:i/>
          <w:lang w:val="es-PA"/>
        </w:rPr>
        <w:t>2</w:t>
      </w:r>
      <w:r w:rsidRPr="00162868">
        <w:rPr>
          <w:i/>
          <w:lang w:val="es-PA"/>
        </w:rPr>
        <w:t xml:space="preserve"> – Ejemplo de </w:t>
      </w:r>
      <w:r>
        <w:rPr>
          <w:i/>
          <w:lang w:val="es-PA"/>
        </w:rPr>
        <w:t>conexión de señales de una UART</w:t>
      </w:r>
      <w:r w:rsidRPr="00162868">
        <w:rPr>
          <w:i/>
          <w:lang w:val="es-PA"/>
        </w:rPr>
        <w:t>.</w:t>
      </w:r>
    </w:p>
    <w:p w:rsidR="00162868" w:rsidRDefault="00162868" w:rsidP="0052269F">
      <w:pPr>
        <w:jc w:val="both"/>
        <w:rPr>
          <w:i/>
          <w:lang w:val="es-PA"/>
        </w:rPr>
      </w:pPr>
    </w:p>
    <w:p w:rsidR="00CB5C45" w:rsidRDefault="00CB5C45" w:rsidP="00CB5C45">
      <w:pPr>
        <w:jc w:val="both"/>
        <w:rPr>
          <w:lang w:val="es-PA"/>
        </w:rPr>
      </w:pPr>
      <w:r>
        <w:rPr>
          <w:lang w:val="es-PA"/>
        </w:rPr>
        <w:t xml:space="preserve">1.3 – </w:t>
      </w:r>
      <w:proofErr w:type="spellStart"/>
      <w:r>
        <w:rPr>
          <w:lang w:val="es-PA"/>
        </w:rPr>
        <w:t>Microblaze</w:t>
      </w:r>
      <w:proofErr w:type="spellEnd"/>
      <w:r>
        <w:rPr>
          <w:lang w:val="es-PA"/>
        </w:rPr>
        <w:t xml:space="preserve"> </w:t>
      </w:r>
      <w:proofErr w:type="spellStart"/>
      <w:r>
        <w:rPr>
          <w:lang w:val="es-PA"/>
        </w:rPr>
        <w:t>Softcore</w:t>
      </w:r>
      <w:proofErr w:type="spellEnd"/>
      <w:r>
        <w:rPr>
          <w:lang w:val="es-PA"/>
        </w:rPr>
        <w:t xml:space="preserve"> </w:t>
      </w:r>
      <w:proofErr w:type="spellStart"/>
      <w:r>
        <w:rPr>
          <w:lang w:val="es-PA"/>
        </w:rPr>
        <w:t>Processor</w:t>
      </w:r>
      <w:proofErr w:type="spellEnd"/>
    </w:p>
    <w:p w:rsidR="00CB5C45" w:rsidRDefault="00CB5C45" w:rsidP="00CB5C45">
      <w:pPr>
        <w:jc w:val="both"/>
        <w:rPr>
          <w:lang w:val="es-PA"/>
        </w:rPr>
      </w:pPr>
      <w:r>
        <w:rPr>
          <w:lang w:val="es-PA"/>
        </w:rPr>
        <w:t xml:space="preserve">Cuando poseemos un microcontrolador como por ejemplo un ARM </w:t>
      </w:r>
      <w:proofErr w:type="spellStart"/>
      <w:r>
        <w:rPr>
          <w:lang w:val="es-PA"/>
        </w:rPr>
        <w:t>Cortex</w:t>
      </w:r>
      <w:proofErr w:type="spellEnd"/>
      <w:r>
        <w:rPr>
          <w:lang w:val="es-PA"/>
        </w:rPr>
        <w:t xml:space="preserve"> M4, el núcleo es el procesador basado en ARM, las empresas como Texas Instruments que fabrican un microcontrolador lo hacen rodeando este procesador con periféricos específicos.</w:t>
      </w:r>
    </w:p>
    <w:p w:rsidR="00CB5C45" w:rsidRDefault="00CB5C45" w:rsidP="00CB5C45">
      <w:pPr>
        <w:jc w:val="both"/>
        <w:rPr>
          <w:lang w:val="es-PA"/>
        </w:rPr>
      </w:pPr>
      <w:proofErr w:type="spellStart"/>
      <w:r>
        <w:rPr>
          <w:lang w:val="es-PA"/>
        </w:rPr>
        <w:t>Microblaze</w:t>
      </w:r>
      <w:proofErr w:type="spellEnd"/>
      <w:r>
        <w:rPr>
          <w:lang w:val="es-PA"/>
        </w:rPr>
        <w:t xml:space="preserve"> es similar, sin embargo, como </w:t>
      </w:r>
      <w:proofErr w:type="spellStart"/>
      <w:r>
        <w:rPr>
          <w:lang w:val="es-PA"/>
        </w:rPr>
        <w:t>Microblaze</w:t>
      </w:r>
      <w:proofErr w:type="spellEnd"/>
      <w:r>
        <w:rPr>
          <w:lang w:val="es-PA"/>
        </w:rPr>
        <w:t xml:space="preserve"> es un </w:t>
      </w:r>
      <w:proofErr w:type="spellStart"/>
      <w:r>
        <w:rPr>
          <w:lang w:val="es-PA"/>
        </w:rPr>
        <w:t>softcore</w:t>
      </w:r>
      <w:proofErr w:type="spellEnd"/>
      <w:r>
        <w:rPr>
          <w:lang w:val="es-PA"/>
        </w:rPr>
        <w:t xml:space="preserve"> </w:t>
      </w:r>
      <w:proofErr w:type="spellStart"/>
      <w:r>
        <w:rPr>
          <w:lang w:val="es-PA"/>
        </w:rPr>
        <w:t>processor</w:t>
      </w:r>
      <w:proofErr w:type="spellEnd"/>
      <w:r>
        <w:rPr>
          <w:lang w:val="es-PA"/>
        </w:rPr>
        <w:t xml:space="preserve"> podemos tener los temporizadores que queramos, programables o fijos además de toda la lógica de un FPGA a nuestro alcance.  Así que en vez de tener un procesador separado de todo se tiene unido al sistema.</w:t>
      </w:r>
    </w:p>
    <w:p w:rsidR="00CB5C45" w:rsidRDefault="00CB5C45" w:rsidP="00CB5C45">
      <w:pPr>
        <w:jc w:val="both"/>
        <w:rPr>
          <w:lang w:val="es-PA"/>
        </w:rPr>
      </w:pPr>
      <w:proofErr w:type="spellStart"/>
      <w:r>
        <w:rPr>
          <w:lang w:val="es-PA"/>
        </w:rPr>
        <w:t>Microblaze</w:t>
      </w:r>
      <w:proofErr w:type="spellEnd"/>
      <w:r>
        <w:rPr>
          <w:lang w:val="es-PA"/>
        </w:rPr>
        <w:t xml:space="preserve"> tiene más versiones, aquí utilizaremos la versión más pequeña (por el momento) llamada </w:t>
      </w:r>
      <w:proofErr w:type="spellStart"/>
      <w:r>
        <w:rPr>
          <w:lang w:val="es-PA"/>
        </w:rPr>
        <w:t>Microblaze</w:t>
      </w:r>
      <w:proofErr w:type="spellEnd"/>
      <w:r>
        <w:rPr>
          <w:lang w:val="es-PA"/>
        </w:rPr>
        <w:t xml:space="preserve"> MCS el cual para esta aplicación es suficiente.</w:t>
      </w:r>
    </w:p>
    <w:p w:rsidR="00CB5C45" w:rsidRDefault="00CB5C45" w:rsidP="00CB5C45">
      <w:pPr>
        <w:jc w:val="both"/>
        <w:rPr>
          <w:lang w:val="es-PA"/>
        </w:rPr>
      </w:pPr>
      <w:r>
        <w:rPr>
          <w:lang w:val="es-PA"/>
        </w:rPr>
        <w:t xml:space="preserve">El </w:t>
      </w:r>
      <w:proofErr w:type="spellStart"/>
      <w:r>
        <w:rPr>
          <w:lang w:val="es-PA"/>
        </w:rPr>
        <w:t>softcore</w:t>
      </w:r>
      <w:proofErr w:type="spellEnd"/>
      <w:r>
        <w:rPr>
          <w:lang w:val="es-PA"/>
        </w:rPr>
        <w:t xml:space="preserve"> </w:t>
      </w:r>
      <w:proofErr w:type="spellStart"/>
      <w:r>
        <w:rPr>
          <w:lang w:val="es-PA"/>
        </w:rPr>
        <w:t>processor</w:t>
      </w:r>
      <w:proofErr w:type="spellEnd"/>
      <w:r>
        <w:rPr>
          <w:lang w:val="es-PA"/>
        </w:rPr>
        <w:t xml:space="preserve"> tiene una interfaz llamada AXI que si queremos añadir periféricos lo podemos realizar, por ejemplo, con GPIO unidos al puerto AXI.</w:t>
      </w:r>
    </w:p>
    <w:p w:rsidR="00CB5C45" w:rsidRDefault="00CB5C45" w:rsidP="00CB5C45">
      <w:pPr>
        <w:jc w:val="center"/>
        <w:rPr>
          <w:i/>
          <w:lang w:val="es-PA"/>
        </w:rPr>
      </w:pPr>
      <w:r>
        <w:rPr>
          <w:noProof/>
        </w:rPr>
        <w:drawing>
          <wp:inline distT="0" distB="0" distL="0" distR="0">
            <wp:extent cx="3087378" cy="1219506"/>
            <wp:effectExtent l="0" t="0" r="0" b="0"/>
            <wp:docPr id="4" name="Picture 4" descr="Image result for microbl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icrobla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9070" cy="1228074"/>
                    </a:xfrm>
                    <a:prstGeom prst="rect">
                      <a:avLst/>
                    </a:prstGeom>
                    <a:noFill/>
                    <a:ln>
                      <a:noFill/>
                    </a:ln>
                  </pic:spPr>
                </pic:pic>
              </a:graphicData>
            </a:graphic>
          </wp:inline>
        </w:drawing>
      </w:r>
    </w:p>
    <w:p w:rsidR="00CB5C45" w:rsidRPr="00CB5C45" w:rsidRDefault="00CB5C45" w:rsidP="00CB5C45">
      <w:pPr>
        <w:jc w:val="center"/>
        <w:rPr>
          <w:i/>
          <w:lang w:val="es-PA"/>
        </w:rPr>
      </w:pPr>
      <w:r w:rsidRPr="00CB5C45">
        <w:rPr>
          <w:i/>
          <w:lang w:val="es-PA"/>
        </w:rPr>
        <w:t xml:space="preserve">Figura 1.3 – </w:t>
      </w:r>
      <w:proofErr w:type="spellStart"/>
      <w:r w:rsidRPr="00CB5C45">
        <w:rPr>
          <w:i/>
          <w:lang w:val="es-PA"/>
        </w:rPr>
        <w:t>Microblaze</w:t>
      </w:r>
      <w:proofErr w:type="spellEnd"/>
      <w:r w:rsidRPr="00CB5C45">
        <w:rPr>
          <w:i/>
          <w:lang w:val="es-PA"/>
        </w:rPr>
        <w:t xml:space="preserve"> </w:t>
      </w:r>
      <w:proofErr w:type="spellStart"/>
      <w:r w:rsidRPr="00CB5C45">
        <w:rPr>
          <w:i/>
          <w:lang w:val="es-PA"/>
        </w:rPr>
        <w:t>SoftCore</w:t>
      </w:r>
      <w:proofErr w:type="spellEnd"/>
      <w:r w:rsidRPr="00CB5C45">
        <w:rPr>
          <w:i/>
          <w:lang w:val="es-PA"/>
        </w:rPr>
        <w:t xml:space="preserve"> </w:t>
      </w:r>
      <w:proofErr w:type="spellStart"/>
      <w:r w:rsidRPr="00CB5C45">
        <w:rPr>
          <w:i/>
          <w:lang w:val="es-PA"/>
        </w:rPr>
        <w:t>Processor</w:t>
      </w:r>
      <w:proofErr w:type="spellEnd"/>
      <w:r w:rsidRPr="00CB5C45">
        <w:rPr>
          <w:i/>
          <w:lang w:val="es-PA"/>
        </w:rPr>
        <w:t>.</w:t>
      </w:r>
    </w:p>
    <w:p w:rsidR="00CB5C45" w:rsidRDefault="00CB5C45" w:rsidP="0052269F">
      <w:pPr>
        <w:jc w:val="both"/>
        <w:rPr>
          <w:i/>
          <w:lang w:val="es-PA"/>
        </w:rPr>
      </w:pPr>
    </w:p>
    <w:p w:rsidR="00CB5C45" w:rsidRPr="00CB5C45" w:rsidRDefault="00CB5C45" w:rsidP="0052269F">
      <w:pPr>
        <w:jc w:val="both"/>
        <w:rPr>
          <w:lang w:val="es-PA"/>
        </w:rPr>
      </w:pPr>
      <w:r>
        <w:rPr>
          <w:lang w:val="es-PA"/>
        </w:rPr>
        <w:t>Una vez sintetizada, pasaremos al Xilinx SDK que nos dará la facilidad de programar en C la entidad que acabamos de describir en VHDL.</w:t>
      </w:r>
    </w:p>
    <w:p w:rsidR="00CB5C45" w:rsidRDefault="00CB5C45" w:rsidP="0052269F">
      <w:pPr>
        <w:jc w:val="both"/>
        <w:rPr>
          <w:i/>
          <w:lang w:val="es-PA"/>
        </w:rPr>
      </w:pPr>
    </w:p>
    <w:p w:rsidR="00CB5C45" w:rsidRDefault="00CB5C45" w:rsidP="0052269F">
      <w:pPr>
        <w:jc w:val="both"/>
        <w:rPr>
          <w:i/>
          <w:lang w:val="es-PA"/>
        </w:rPr>
      </w:pPr>
    </w:p>
    <w:p w:rsidR="00CB5C45" w:rsidRDefault="00CB5C45" w:rsidP="0052269F">
      <w:pPr>
        <w:jc w:val="both"/>
        <w:rPr>
          <w:i/>
          <w:lang w:val="es-PA"/>
        </w:rPr>
      </w:pPr>
    </w:p>
    <w:p w:rsidR="0052269F" w:rsidRDefault="00CB5C45" w:rsidP="0052269F">
      <w:pPr>
        <w:jc w:val="both"/>
        <w:rPr>
          <w:i/>
          <w:lang w:val="es-PA"/>
        </w:rPr>
      </w:pPr>
      <w:r>
        <w:rPr>
          <w:i/>
          <w:lang w:val="es-PA"/>
        </w:rPr>
        <w:t>2</w:t>
      </w:r>
      <w:r w:rsidR="00F2242C">
        <w:rPr>
          <w:i/>
          <w:lang w:val="es-PA"/>
        </w:rPr>
        <w:t xml:space="preserve"> - </w:t>
      </w:r>
      <w:r w:rsidR="0052269F" w:rsidRPr="00986698">
        <w:rPr>
          <w:i/>
          <w:lang w:val="es-PA"/>
        </w:rPr>
        <w:t>Creación del Proyecto</w:t>
      </w:r>
      <w:r w:rsidR="0052269F">
        <w:rPr>
          <w:i/>
          <w:lang w:val="es-PA"/>
        </w:rPr>
        <w:t xml:space="preserve"> de </w:t>
      </w:r>
      <w:r>
        <w:rPr>
          <w:i/>
          <w:lang w:val="es-PA"/>
        </w:rPr>
        <w:t>UART</w:t>
      </w:r>
    </w:p>
    <w:p w:rsidR="00826A9E" w:rsidRPr="00826A9E" w:rsidRDefault="00826A9E" w:rsidP="0052269F">
      <w:pPr>
        <w:jc w:val="both"/>
        <w:rPr>
          <w:b/>
          <w:i/>
          <w:lang w:val="es-PA"/>
        </w:rPr>
      </w:pPr>
      <w:r w:rsidRPr="00826A9E">
        <w:rPr>
          <w:b/>
          <w:i/>
          <w:lang w:val="es-PA"/>
        </w:rPr>
        <w:t>NOTA:  FAVOR CREAR EL PROYECTO EN UNA UBICACIÓN DONDE NO HAYA ESPACIOS, DE LO CONTRARIO EL XILINX SDK CREARÁ EL PROYECTO FUERA DE LA LOCALIDAD DEL PROYECTO.</w:t>
      </w:r>
    </w:p>
    <w:p w:rsidR="0052269F" w:rsidRDefault="00CB5C45" w:rsidP="0052269F">
      <w:pPr>
        <w:jc w:val="both"/>
        <w:rPr>
          <w:lang w:val="es-PA"/>
        </w:rPr>
      </w:pPr>
      <w:r>
        <w:rPr>
          <w:lang w:val="es-PA"/>
        </w:rPr>
        <w:t>2</w:t>
      </w:r>
      <w:r w:rsidR="00F2242C">
        <w:rPr>
          <w:lang w:val="es-PA"/>
        </w:rPr>
        <w:t>.</w:t>
      </w:r>
      <w:r w:rsidR="0052269F">
        <w:rPr>
          <w:lang w:val="es-PA"/>
        </w:rPr>
        <w:t>1 - Abrir Vivado en la pantalla principal y presionar en abrir proyecto</w:t>
      </w:r>
    </w:p>
    <w:p w:rsidR="0052269F" w:rsidRDefault="0052269F" w:rsidP="0052269F">
      <w:pPr>
        <w:jc w:val="both"/>
        <w:rPr>
          <w:lang w:val="es-PA"/>
        </w:rPr>
      </w:pPr>
      <w:r>
        <w:rPr>
          <w:noProof/>
        </w:rPr>
        <w:drawing>
          <wp:inline distT="0" distB="0" distL="0" distR="0" wp14:anchorId="5C17F552" wp14:editId="1E2B2634">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8785"/>
                    </a:xfrm>
                    <a:prstGeom prst="rect">
                      <a:avLst/>
                    </a:prstGeom>
                  </pic:spPr>
                </pic:pic>
              </a:graphicData>
            </a:graphic>
          </wp:inline>
        </w:drawing>
      </w:r>
    </w:p>
    <w:p w:rsidR="00720862" w:rsidRDefault="00720862" w:rsidP="00720862">
      <w:pPr>
        <w:jc w:val="center"/>
        <w:rPr>
          <w:lang w:val="es-PA"/>
        </w:rPr>
      </w:pPr>
      <w:r>
        <w:rPr>
          <w:noProof/>
        </w:rPr>
        <w:drawing>
          <wp:inline distT="0" distB="0" distL="0" distR="0" wp14:anchorId="371DCB5A" wp14:editId="4A76A295">
            <wp:extent cx="2778826" cy="20850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6481" cy="2090754"/>
                    </a:xfrm>
                    <a:prstGeom prst="rect">
                      <a:avLst/>
                    </a:prstGeom>
                  </pic:spPr>
                </pic:pic>
              </a:graphicData>
            </a:graphic>
          </wp:inline>
        </w:drawing>
      </w:r>
    </w:p>
    <w:p w:rsidR="0052269F" w:rsidRPr="00CB5C45" w:rsidRDefault="00654576" w:rsidP="0052269F">
      <w:pPr>
        <w:jc w:val="center"/>
        <w:rPr>
          <w:i/>
          <w:lang w:val="es-PA"/>
        </w:rPr>
      </w:pPr>
      <w:r>
        <w:rPr>
          <w:i/>
          <w:lang w:val="es-PA"/>
        </w:rPr>
        <w:t>Figura 2</w:t>
      </w:r>
      <w:r w:rsidR="0052269F" w:rsidRPr="00CB5C45">
        <w:rPr>
          <w:i/>
          <w:lang w:val="es-PA"/>
        </w:rPr>
        <w:t>.</w:t>
      </w:r>
      <w:r>
        <w:rPr>
          <w:i/>
          <w:lang w:val="es-PA"/>
        </w:rPr>
        <w:t>1</w:t>
      </w:r>
      <w:r w:rsidR="0052269F" w:rsidRPr="00CB5C45">
        <w:rPr>
          <w:i/>
          <w:lang w:val="es-PA"/>
        </w:rPr>
        <w:t xml:space="preserve"> – Creación del proyecto en Vivado.</w:t>
      </w:r>
      <w:r w:rsidR="00720862">
        <w:rPr>
          <w:i/>
          <w:lang w:val="es-PA"/>
        </w:rPr>
        <w:t xml:space="preserve">  </w:t>
      </w:r>
      <w:proofErr w:type="spellStart"/>
      <w:r w:rsidR="00720862">
        <w:rPr>
          <w:i/>
          <w:lang w:val="es-PA"/>
        </w:rPr>
        <w:t>Asegurese</w:t>
      </w:r>
      <w:proofErr w:type="spellEnd"/>
      <w:r w:rsidR="00720862">
        <w:rPr>
          <w:i/>
          <w:lang w:val="es-PA"/>
        </w:rPr>
        <w:t xml:space="preserve"> de elegir </w:t>
      </w:r>
      <w:proofErr w:type="gramStart"/>
      <w:r w:rsidR="00720862">
        <w:rPr>
          <w:i/>
          <w:lang w:val="es-PA"/>
        </w:rPr>
        <w:t>VHDL!.</w:t>
      </w:r>
      <w:proofErr w:type="gramEnd"/>
    </w:p>
    <w:p w:rsidR="0052269F" w:rsidRDefault="00654576" w:rsidP="0052269F">
      <w:pPr>
        <w:jc w:val="both"/>
        <w:rPr>
          <w:lang w:val="es-PA"/>
        </w:rPr>
      </w:pPr>
      <w:r>
        <w:rPr>
          <w:lang w:val="es-PA"/>
        </w:rPr>
        <w:t>2</w:t>
      </w:r>
      <w:r w:rsidR="00F2242C">
        <w:rPr>
          <w:lang w:val="es-PA"/>
        </w:rPr>
        <w:t>.</w:t>
      </w:r>
      <w:r w:rsidR="0052269F">
        <w:rPr>
          <w:lang w:val="es-PA"/>
        </w:rPr>
        <w:t xml:space="preserve">2 – </w:t>
      </w:r>
      <w:r w:rsidR="00CB5C45">
        <w:rPr>
          <w:lang w:val="es-PA"/>
        </w:rPr>
        <w:t xml:space="preserve">Crear del </w:t>
      </w:r>
      <w:r w:rsidR="0052269F">
        <w:rPr>
          <w:lang w:val="es-PA"/>
        </w:rPr>
        <w:t xml:space="preserve">Project manager, </w:t>
      </w:r>
      <w:r w:rsidR="00CB5C45">
        <w:rPr>
          <w:lang w:val="es-PA"/>
        </w:rPr>
        <w:t>un proyecto en blanco</w:t>
      </w:r>
      <w:r w:rsidR="002B5D02">
        <w:rPr>
          <w:lang w:val="es-PA"/>
        </w:rPr>
        <w:t>:</w:t>
      </w:r>
    </w:p>
    <w:p w:rsidR="0052269F" w:rsidRDefault="00CB5C45" w:rsidP="0052269F">
      <w:pPr>
        <w:jc w:val="center"/>
        <w:rPr>
          <w:lang w:val="es-PA"/>
        </w:rPr>
      </w:pPr>
      <w:r>
        <w:rPr>
          <w:noProof/>
        </w:rPr>
        <w:drawing>
          <wp:inline distT="0" distB="0" distL="0" distR="0" wp14:anchorId="6597E6D8" wp14:editId="36FA4CEB">
            <wp:extent cx="2246837" cy="168654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850" cy="1696311"/>
                    </a:xfrm>
                    <a:prstGeom prst="rect">
                      <a:avLst/>
                    </a:prstGeom>
                  </pic:spPr>
                </pic:pic>
              </a:graphicData>
            </a:graphic>
          </wp:inline>
        </w:drawing>
      </w:r>
    </w:p>
    <w:p w:rsidR="00DB6CEF" w:rsidRPr="002B5D02" w:rsidRDefault="00654576" w:rsidP="002B5D02">
      <w:pPr>
        <w:jc w:val="center"/>
        <w:rPr>
          <w:i/>
          <w:lang w:val="es-PA"/>
        </w:rPr>
      </w:pPr>
      <w:r>
        <w:rPr>
          <w:i/>
          <w:lang w:val="es-PA"/>
        </w:rPr>
        <w:t>Figura 2</w:t>
      </w:r>
      <w:r w:rsidR="0052269F" w:rsidRPr="0052269F">
        <w:rPr>
          <w:i/>
          <w:lang w:val="es-PA"/>
        </w:rPr>
        <w:t>.</w:t>
      </w:r>
      <w:r>
        <w:rPr>
          <w:i/>
          <w:lang w:val="es-PA"/>
        </w:rPr>
        <w:t>2</w:t>
      </w:r>
      <w:r w:rsidR="0052269F" w:rsidRPr="0052269F">
        <w:rPr>
          <w:i/>
          <w:lang w:val="es-PA"/>
        </w:rPr>
        <w:t xml:space="preserve"> – </w:t>
      </w:r>
      <w:r w:rsidR="0052269F">
        <w:rPr>
          <w:i/>
          <w:lang w:val="es-PA"/>
        </w:rPr>
        <w:t>Archivos de trabajo de proyecto</w:t>
      </w:r>
    </w:p>
    <w:p w:rsidR="00AD6CC0" w:rsidRDefault="00654576" w:rsidP="00DB6CEF">
      <w:pPr>
        <w:rPr>
          <w:lang w:val="es-PA"/>
        </w:rPr>
      </w:pPr>
      <w:r>
        <w:rPr>
          <w:lang w:val="es-PA"/>
        </w:rPr>
        <w:lastRenderedPageBreak/>
        <w:t>2</w:t>
      </w:r>
      <w:r w:rsidR="00F2242C">
        <w:rPr>
          <w:lang w:val="es-PA"/>
        </w:rPr>
        <w:t>.</w:t>
      </w:r>
      <w:r w:rsidR="00DB6CEF">
        <w:rPr>
          <w:lang w:val="es-PA"/>
        </w:rPr>
        <w:t xml:space="preserve">3 – </w:t>
      </w:r>
      <w:r>
        <w:rPr>
          <w:lang w:val="es-PA"/>
        </w:rPr>
        <w:t xml:space="preserve">De la ventana de </w:t>
      </w:r>
      <w:proofErr w:type="spellStart"/>
      <w:r>
        <w:rPr>
          <w:lang w:val="es-PA"/>
        </w:rPr>
        <w:t>Flow</w:t>
      </w:r>
      <w:proofErr w:type="spellEnd"/>
      <w:r>
        <w:rPr>
          <w:lang w:val="es-PA"/>
        </w:rPr>
        <w:t xml:space="preserve"> </w:t>
      </w:r>
      <w:proofErr w:type="spellStart"/>
      <w:r>
        <w:rPr>
          <w:lang w:val="es-PA"/>
        </w:rPr>
        <w:t>Navigator</w:t>
      </w:r>
      <w:proofErr w:type="spellEnd"/>
      <w:r>
        <w:rPr>
          <w:lang w:val="es-PA"/>
        </w:rPr>
        <w:t xml:space="preserve"> a su izquierda cree un diagrama de bloques.</w:t>
      </w:r>
    </w:p>
    <w:p w:rsidR="00654576" w:rsidRPr="00866D24" w:rsidRDefault="00654576" w:rsidP="00654576">
      <w:pPr>
        <w:jc w:val="center"/>
        <w:rPr>
          <w:noProof/>
          <w:lang w:val="es-PA"/>
        </w:rPr>
      </w:pPr>
      <w:r>
        <w:rPr>
          <w:noProof/>
        </w:rPr>
        <w:drawing>
          <wp:inline distT="0" distB="0" distL="0" distR="0" wp14:anchorId="5A79F807" wp14:editId="46CC0825">
            <wp:extent cx="2219325" cy="1333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1333500"/>
                    </a:xfrm>
                    <a:prstGeom prst="rect">
                      <a:avLst/>
                    </a:prstGeom>
                  </pic:spPr>
                </pic:pic>
              </a:graphicData>
            </a:graphic>
          </wp:inline>
        </w:drawing>
      </w:r>
      <w:r w:rsidRPr="00866D24">
        <w:rPr>
          <w:noProof/>
          <w:lang w:val="es-PA"/>
        </w:rPr>
        <w:t xml:space="preserve"> </w:t>
      </w:r>
      <w:r>
        <w:rPr>
          <w:noProof/>
        </w:rPr>
        <w:drawing>
          <wp:inline distT="0" distB="0" distL="0" distR="0" wp14:anchorId="08C8AF64" wp14:editId="32D2C9A9">
            <wp:extent cx="2050472" cy="144870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360" cy="1459928"/>
                    </a:xfrm>
                    <a:prstGeom prst="rect">
                      <a:avLst/>
                    </a:prstGeom>
                  </pic:spPr>
                </pic:pic>
              </a:graphicData>
            </a:graphic>
          </wp:inline>
        </w:drawing>
      </w:r>
    </w:p>
    <w:p w:rsidR="00654576" w:rsidRPr="002B5D02" w:rsidRDefault="00654576" w:rsidP="00654576">
      <w:pPr>
        <w:jc w:val="center"/>
        <w:rPr>
          <w:i/>
          <w:lang w:val="es-PA"/>
        </w:rPr>
      </w:pPr>
      <w:r>
        <w:rPr>
          <w:i/>
          <w:lang w:val="es-PA"/>
        </w:rPr>
        <w:t>Figura 2</w:t>
      </w:r>
      <w:r w:rsidRPr="0052269F">
        <w:rPr>
          <w:i/>
          <w:lang w:val="es-PA"/>
        </w:rPr>
        <w:t>.</w:t>
      </w:r>
      <w:r>
        <w:rPr>
          <w:i/>
          <w:lang w:val="es-PA"/>
        </w:rPr>
        <w:t>3</w:t>
      </w:r>
      <w:r w:rsidRPr="0052269F">
        <w:rPr>
          <w:i/>
          <w:lang w:val="es-PA"/>
        </w:rPr>
        <w:t xml:space="preserve"> – </w:t>
      </w:r>
      <w:r>
        <w:rPr>
          <w:i/>
          <w:lang w:val="es-PA"/>
        </w:rPr>
        <w:t>Creación de diagrama de bloques</w:t>
      </w:r>
    </w:p>
    <w:p w:rsidR="001B2C21" w:rsidRPr="001B2C21" w:rsidRDefault="001B2C21" w:rsidP="00654576">
      <w:pPr>
        <w:rPr>
          <w:i/>
          <w:lang w:val="es-PA"/>
        </w:rPr>
      </w:pPr>
    </w:p>
    <w:p w:rsidR="00AD6CC0" w:rsidRDefault="00654576" w:rsidP="00654576">
      <w:pPr>
        <w:rPr>
          <w:lang w:val="es-PA"/>
        </w:rPr>
      </w:pPr>
      <w:r>
        <w:rPr>
          <w:lang w:val="es-PA"/>
        </w:rPr>
        <w:t xml:space="preserve">Del diagrama de bloques anterior creado, inserte el bloque de </w:t>
      </w:r>
      <w:proofErr w:type="spellStart"/>
      <w:r>
        <w:rPr>
          <w:lang w:val="es-PA"/>
        </w:rPr>
        <w:t>Microblaze</w:t>
      </w:r>
      <w:proofErr w:type="spellEnd"/>
      <w:r>
        <w:rPr>
          <w:lang w:val="es-PA"/>
        </w:rPr>
        <w:t xml:space="preserve"> MCS presionando ‘+’ y buscando el bloque </w:t>
      </w:r>
      <w:proofErr w:type="spellStart"/>
      <w:r>
        <w:rPr>
          <w:lang w:val="es-PA"/>
        </w:rPr>
        <w:t>Microblaze</w:t>
      </w:r>
      <w:proofErr w:type="spellEnd"/>
      <w:r>
        <w:rPr>
          <w:lang w:val="es-PA"/>
        </w:rPr>
        <w:t xml:space="preserve"> MCS que es el </w:t>
      </w:r>
      <w:proofErr w:type="spellStart"/>
      <w:r>
        <w:rPr>
          <w:lang w:val="es-PA"/>
        </w:rPr>
        <w:t>Microblaze</w:t>
      </w:r>
      <w:proofErr w:type="spellEnd"/>
      <w:r>
        <w:rPr>
          <w:lang w:val="es-PA"/>
        </w:rPr>
        <w:t xml:space="preserve"> de menor capacidad.</w:t>
      </w:r>
    </w:p>
    <w:p w:rsidR="00AD6CC0" w:rsidRDefault="00654576" w:rsidP="00654576">
      <w:pPr>
        <w:jc w:val="center"/>
        <w:rPr>
          <w:lang w:val="es-PA"/>
        </w:rPr>
      </w:pPr>
      <w:r>
        <w:rPr>
          <w:noProof/>
        </w:rPr>
        <w:drawing>
          <wp:inline distT="0" distB="0" distL="0" distR="0" wp14:anchorId="415C77F4" wp14:editId="2DE1CCC6">
            <wp:extent cx="1962148" cy="139658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8260" cy="1400938"/>
                    </a:xfrm>
                    <a:prstGeom prst="rect">
                      <a:avLst/>
                    </a:prstGeom>
                  </pic:spPr>
                </pic:pic>
              </a:graphicData>
            </a:graphic>
          </wp:inline>
        </w:drawing>
      </w:r>
    </w:p>
    <w:p w:rsidR="00654576" w:rsidRPr="002B5D02" w:rsidRDefault="00654576" w:rsidP="00654576">
      <w:pPr>
        <w:jc w:val="center"/>
        <w:rPr>
          <w:i/>
          <w:lang w:val="es-PA"/>
        </w:rPr>
      </w:pPr>
      <w:r>
        <w:rPr>
          <w:i/>
          <w:lang w:val="es-PA"/>
        </w:rPr>
        <w:t>Figura 2</w:t>
      </w:r>
      <w:r w:rsidRPr="0052269F">
        <w:rPr>
          <w:i/>
          <w:lang w:val="es-PA"/>
        </w:rPr>
        <w:t>.</w:t>
      </w:r>
      <w:r>
        <w:rPr>
          <w:i/>
          <w:lang w:val="es-PA"/>
        </w:rPr>
        <w:t>4</w:t>
      </w:r>
      <w:r w:rsidRPr="0052269F">
        <w:rPr>
          <w:i/>
          <w:lang w:val="es-PA"/>
        </w:rPr>
        <w:t xml:space="preserve"> – </w:t>
      </w:r>
      <w:r>
        <w:rPr>
          <w:i/>
          <w:lang w:val="es-PA"/>
        </w:rPr>
        <w:t xml:space="preserve">Inserción de </w:t>
      </w:r>
      <w:proofErr w:type="spellStart"/>
      <w:r>
        <w:rPr>
          <w:i/>
          <w:lang w:val="es-PA"/>
        </w:rPr>
        <w:t>Microblaze</w:t>
      </w:r>
      <w:proofErr w:type="spellEnd"/>
      <w:r>
        <w:rPr>
          <w:i/>
          <w:lang w:val="es-PA"/>
        </w:rPr>
        <w:t xml:space="preserve"> al proyecto</w:t>
      </w:r>
    </w:p>
    <w:p w:rsidR="00AD6CC0" w:rsidRDefault="00654576" w:rsidP="00654576">
      <w:pPr>
        <w:rPr>
          <w:lang w:val="es-PA"/>
        </w:rPr>
      </w:pPr>
      <w:r>
        <w:rPr>
          <w:lang w:val="es-PA"/>
        </w:rPr>
        <w:t xml:space="preserve">Podemos utilizar el </w:t>
      </w:r>
      <w:proofErr w:type="spellStart"/>
      <w:r>
        <w:rPr>
          <w:lang w:val="es-PA"/>
        </w:rPr>
        <w:t>Microblaze</w:t>
      </w:r>
      <w:proofErr w:type="spellEnd"/>
      <w:r>
        <w:rPr>
          <w:lang w:val="es-PA"/>
        </w:rPr>
        <w:t xml:space="preserve"> normal, pero tomaría muchos componentes lógicos, si hace doble </w:t>
      </w:r>
      <w:proofErr w:type="spellStart"/>
      <w:r>
        <w:rPr>
          <w:lang w:val="es-PA"/>
        </w:rPr>
        <w:t>click</w:t>
      </w:r>
      <w:proofErr w:type="spellEnd"/>
      <w:r>
        <w:rPr>
          <w:lang w:val="es-PA"/>
        </w:rPr>
        <w:t xml:space="preserve"> verá la siguiente ventana.</w:t>
      </w:r>
    </w:p>
    <w:p w:rsidR="00654576" w:rsidRDefault="00654576" w:rsidP="00654576">
      <w:pPr>
        <w:jc w:val="center"/>
        <w:rPr>
          <w:lang w:val="es-PA"/>
        </w:rPr>
      </w:pPr>
      <w:r>
        <w:rPr>
          <w:noProof/>
        </w:rPr>
        <w:drawing>
          <wp:inline distT="0" distB="0" distL="0" distR="0" wp14:anchorId="1AED81CD" wp14:editId="613F35FB">
            <wp:extent cx="2073357" cy="1404006"/>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0517" cy="1422398"/>
                    </a:xfrm>
                    <a:prstGeom prst="rect">
                      <a:avLst/>
                    </a:prstGeom>
                  </pic:spPr>
                </pic:pic>
              </a:graphicData>
            </a:graphic>
          </wp:inline>
        </w:drawing>
      </w:r>
    </w:p>
    <w:p w:rsidR="00654576" w:rsidRPr="002B5D02" w:rsidRDefault="00654576" w:rsidP="00654576">
      <w:pPr>
        <w:jc w:val="center"/>
        <w:rPr>
          <w:i/>
          <w:lang w:val="es-PA"/>
        </w:rPr>
      </w:pPr>
      <w:r>
        <w:rPr>
          <w:i/>
          <w:lang w:val="es-PA"/>
        </w:rPr>
        <w:t>Figura 2</w:t>
      </w:r>
      <w:r w:rsidRPr="0052269F">
        <w:rPr>
          <w:i/>
          <w:lang w:val="es-PA"/>
        </w:rPr>
        <w:t>.</w:t>
      </w:r>
      <w:r>
        <w:rPr>
          <w:i/>
          <w:lang w:val="es-PA"/>
        </w:rPr>
        <w:t>5</w:t>
      </w:r>
      <w:r w:rsidRPr="0052269F">
        <w:rPr>
          <w:i/>
          <w:lang w:val="es-PA"/>
        </w:rPr>
        <w:t xml:space="preserve"> – </w:t>
      </w:r>
      <w:r>
        <w:rPr>
          <w:i/>
          <w:lang w:val="es-PA"/>
        </w:rPr>
        <w:t xml:space="preserve">Ventana general de </w:t>
      </w:r>
      <w:proofErr w:type="spellStart"/>
      <w:r>
        <w:rPr>
          <w:i/>
          <w:lang w:val="es-PA"/>
        </w:rPr>
        <w:t>Microblaze</w:t>
      </w:r>
      <w:proofErr w:type="spellEnd"/>
      <w:r>
        <w:rPr>
          <w:i/>
          <w:lang w:val="es-PA"/>
        </w:rPr>
        <w:t xml:space="preserve"> MCS.</w:t>
      </w:r>
    </w:p>
    <w:p w:rsidR="00654576" w:rsidRDefault="00654576" w:rsidP="00654576">
      <w:pPr>
        <w:rPr>
          <w:lang w:val="es-PA"/>
        </w:rPr>
      </w:pPr>
    </w:p>
    <w:p w:rsidR="00654576" w:rsidRDefault="00654576" w:rsidP="00654576">
      <w:pPr>
        <w:rPr>
          <w:lang w:val="es-PA"/>
        </w:rPr>
      </w:pPr>
    </w:p>
    <w:p w:rsidR="00866D24" w:rsidRDefault="00866D24" w:rsidP="00654576">
      <w:pPr>
        <w:rPr>
          <w:lang w:val="es-PA"/>
        </w:rPr>
      </w:pPr>
    </w:p>
    <w:p w:rsidR="00654576" w:rsidRDefault="00654576" w:rsidP="00654576">
      <w:pPr>
        <w:rPr>
          <w:lang w:val="es-PA"/>
        </w:rPr>
      </w:pPr>
    </w:p>
    <w:p w:rsidR="00654576" w:rsidRDefault="00654576" w:rsidP="00654576">
      <w:pPr>
        <w:rPr>
          <w:lang w:val="es-PA"/>
        </w:rPr>
      </w:pPr>
      <w:r>
        <w:rPr>
          <w:lang w:val="es-PA"/>
        </w:rPr>
        <w:lastRenderedPageBreak/>
        <w:t xml:space="preserve">2.4 – Para la sección de UART tendremos entonces que habilitar solo el transmisor.  Hacer </w:t>
      </w:r>
      <w:proofErr w:type="spellStart"/>
      <w:r>
        <w:rPr>
          <w:lang w:val="es-PA"/>
        </w:rPr>
        <w:t>click</w:t>
      </w:r>
      <w:proofErr w:type="spellEnd"/>
      <w:r>
        <w:rPr>
          <w:lang w:val="es-PA"/>
        </w:rPr>
        <w:t xml:space="preserve"> en OK luego de terminado de configurar </w:t>
      </w:r>
      <w:proofErr w:type="spellStart"/>
      <w:r>
        <w:rPr>
          <w:lang w:val="es-PA"/>
        </w:rPr>
        <w:t>Microblaze</w:t>
      </w:r>
      <w:proofErr w:type="spellEnd"/>
    </w:p>
    <w:p w:rsidR="00654576" w:rsidRDefault="00ED37A2" w:rsidP="00654576">
      <w:pPr>
        <w:jc w:val="center"/>
        <w:rPr>
          <w:lang w:val="es-PA"/>
        </w:rPr>
      </w:pPr>
      <w:r>
        <w:rPr>
          <w:noProof/>
        </w:rPr>
        <w:drawing>
          <wp:inline distT="0" distB="0" distL="0" distR="0" wp14:anchorId="4975B10E" wp14:editId="489F0D42">
            <wp:extent cx="3619500" cy="2514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0" cy="2514600"/>
                    </a:xfrm>
                    <a:prstGeom prst="rect">
                      <a:avLst/>
                    </a:prstGeom>
                  </pic:spPr>
                </pic:pic>
              </a:graphicData>
            </a:graphic>
          </wp:inline>
        </w:drawing>
      </w:r>
    </w:p>
    <w:p w:rsidR="00654576" w:rsidRPr="002B5D02" w:rsidRDefault="00654576" w:rsidP="00654576">
      <w:pPr>
        <w:jc w:val="center"/>
        <w:rPr>
          <w:i/>
          <w:lang w:val="es-PA"/>
        </w:rPr>
      </w:pPr>
      <w:r>
        <w:rPr>
          <w:i/>
          <w:lang w:val="es-PA"/>
        </w:rPr>
        <w:t>Figura 2</w:t>
      </w:r>
      <w:r w:rsidRPr="0052269F">
        <w:rPr>
          <w:i/>
          <w:lang w:val="es-PA"/>
        </w:rPr>
        <w:t>.</w:t>
      </w:r>
      <w:r>
        <w:rPr>
          <w:i/>
          <w:lang w:val="es-PA"/>
        </w:rPr>
        <w:t>6</w:t>
      </w:r>
      <w:r w:rsidRPr="0052269F">
        <w:rPr>
          <w:i/>
          <w:lang w:val="es-PA"/>
        </w:rPr>
        <w:t xml:space="preserve"> – </w:t>
      </w:r>
      <w:r>
        <w:rPr>
          <w:i/>
          <w:lang w:val="es-PA"/>
        </w:rPr>
        <w:t>Habilitando la UART.</w:t>
      </w:r>
    </w:p>
    <w:p w:rsidR="00654576" w:rsidRDefault="00654576" w:rsidP="00654576">
      <w:pPr>
        <w:rPr>
          <w:lang w:val="es-PA"/>
        </w:rPr>
      </w:pPr>
    </w:p>
    <w:p w:rsidR="00654576" w:rsidRDefault="00654576" w:rsidP="00654576">
      <w:pPr>
        <w:jc w:val="center"/>
        <w:rPr>
          <w:lang w:val="es-PA"/>
        </w:rPr>
      </w:pPr>
      <w:r>
        <w:rPr>
          <w:noProof/>
        </w:rPr>
        <w:drawing>
          <wp:inline distT="0" distB="0" distL="0" distR="0" wp14:anchorId="4D9DBE0E" wp14:editId="0ED929EC">
            <wp:extent cx="2214177" cy="991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9745" cy="1007519"/>
                    </a:xfrm>
                    <a:prstGeom prst="rect">
                      <a:avLst/>
                    </a:prstGeom>
                  </pic:spPr>
                </pic:pic>
              </a:graphicData>
            </a:graphic>
          </wp:inline>
        </w:drawing>
      </w:r>
      <w:r w:rsidRPr="00654576">
        <w:rPr>
          <w:noProof/>
          <w:lang w:val="es-PA"/>
        </w:rPr>
        <w:t xml:space="preserve"> </w:t>
      </w:r>
    </w:p>
    <w:p w:rsidR="00654576" w:rsidRPr="002B5D02" w:rsidRDefault="00654576" w:rsidP="00654576">
      <w:pPr>
        <w:jc w:val="center"/>
        <w:rPr>
          <w:i/>
          <w:lang w:val="es-PA"/>
        </w:rPr>
      </w:pPr>
      <w:r>
        <w:rPr>
          <w:i/>
          <w:lang w:val="es-PA"/>
        </w:rPr>
        <w:t>Figura 2</w:t>
      </w:r>
      <w:r w:rsidRPr="0052269F">
        <w:rPr>
          <w:i/>
          <w:lang w:val="es-PA"/>
        </w:rPr>
        <w:t>.</w:t>
      </w:r>
      <w:r>
        <w:rPr>
          <w:i/>
          <w:lang w:val="es-PA"/>
        </w:rPr>
        <w:t>7</w:t>
      </w:r>
      <w:r w:rsidRPr="0052269F">
        <w:rPr>
          <w:i/>
          <w:lang w:val="es-PA"/>
        </w:rPr>
        <w:t xml:space="preserve"> – </w:t>
      </w:r>
      <w:proofErr w:type="spellStart"/>
      <w:r>
        <w:rPr>
          <w:i/>
          <w:lang w:val="es-PA"/>
        </w:rPr>
        <w:t>Microblaze</w:t>
      </w:r>
      <w:proofErr w:type="spellEnd"/>
      <w:r>
        <w:rPr>
          <w:i/>
          <w:lang w:val="es-PA"/>
        </w:rPr>
        <w:t xml:space="preserve"> MCS con su UART con</w:t>
      </w:r>
      <w:r w:rsidR="00866D24">
        <w:rPr>
          <w:i/>
          <w:lang w:val="es-PA"/>
        </w:rPr>
        <w:t>figurada.  Si presiona el ‘+’ de lado donde dice ‘UART +’</w:t>
      </w:r>
      <w:r>
        <w:rPr>
          <w:i/>
          <w:lang w:val="es-PA"/>
        </w:rPr>
        <w:t xml:space="preserve"> </w:t>
      </w:r>
      <w:r w:rsidR="00866D24">
        <w:rPr>
          <w:i/>
          <w:lang w:val="es-PA"/>
        </w:rPr>
        <w:t xml:space="preserve">en </w:t>
      </w:r>
      <w:proofErr w:type="spellStart"/>
      <w:r>
        <w:rPr>
          <w:i/>
          <w:lang w:val="es-PA"/>
        </w:rPr>
        <w:t>Microblaze</w:t>
      </w:r>
      <w:proofErr w:type="spellEnd"/>
      <w:r>
        <w:rPr>
          <w:i/>
          <w:lang w:val="es-PA"/>
        </w:rPr>
        <w:t xml:space="preserve"> podrá ver la descripción de pines de la UART.</w:t>
      </w:r>
    </w:p>
    <w:p w:rsidR="00654576" w:rsidRDefault="00654576" w:rsidP="00654576">
      <w:pPr>
        <w:rPr>
          <w:lang w:val="es-PA"/>
        </w:rPr>
      </w:pPr>
    </w:p>
    <w:p w:rsidR="003451DA" w:rsidRDefault="003451DA" w:rsidP="00866D24">
      <w:pPr>
        <w:jc w:val="both"/>
        <w:rPr>
          <w:lang w:val="es-PA"/>
        </w:rPr>
      </w:pPr>
      <w:r>
        <w:rPr>
          <w:lang w:val="es-PA"/>
        </w:rPr>
        <w:t xml:space="preserve">En este punto tenemos </w:t>
      </w:r>
      <w:proofErr w:type="spellStart"/>
      <w:r>
        <w:rPr>
          <w:lang w:val="es-PA"/>
        </w:rPr>
        <w:t>microblaze</w:t>
      </w:r>
      <w:proofErr w:type="spellEnd"/>
      <w:r>
        <w:rPr>
          <w:lang w:val="es-PA"/>
        </w:rPr>
        <w:t xml:space="preserve"> configurado para la UART, si queremos utilizar otro </w:t>
      </w:r>
      <w:proofErr w:type="spellStart"/>
      <w:r>
        <w:rPr>
          <w:lang w:val="es-PA"/>
        </w:rPr>
        <w:t>Microblaze</w:t>
      </w:r>
      <w:proofErr w:type="spellEnd"/>
      <w:r>
        <w:rPr>
          <w:lang w:val="es-PA"/>
        </w:rPr>
        <w:t xml:space="preserve"> podemos</w:t>
      </w:r>
      <w:r w:rsidR="00866D24">
        <w:rPr>
          <w:lang w:val="es-PA"/>
        </w:rPr>
        <w:t xml:space="preserve"> insertar uno más</w:t>
      </w:r>
      <w:r>
        <w:rPr>
          <w:lang w:val="es-PA"/>
        </w:rPr>
        <w:t xml:space="preserve"> o los que </w:t>
      </w:r>
      <w:r w:rsidR="00866D24">
        <w:rPr>
          <w:lang w:val="es-PA"/>
        </w:rPr>
        <w:t>queramos,</w:t>
      </w:r>
      <w:r>
        <w:rPr>
          <w:lang w:val="es-PA"/>
        </w:rPr>
        <w:t xml:space="preserve"> pero recuerde que cada </w:t>
      </w:r>
      <w:r w:rsidR="00866D24">
        <w:rPr>
          <w:lang w:val="es-PA"/>
        </w:rPr>
        <w:t>uno de estos procesadores consume</w:t>
      </w:r>
      <w:r>
        <w:rPr>
          <w:lang w:val="es-PA"/>
        </w:rPr>
        <w:t xml:space="preserve"> memoria/bloques lógicos.</w:t>
      </w:r>
    </w:p>
    <w:p w:rsidR="003451DA" w:rsidRDefault="003451DA" w:rsidP="00654576">
      <w:pPr>
        <w:rPr>
          <w:lang w:val="es-PA"/>
        </w:rPr>
      </w:pPr>
    </w:p>
    <w:p w:rsidR="00866D24" w:rsidRDefault="00866D24" w:rsidP="00654576">
      <w:pPr>
        <w:rPr>
          <w:lang w:val="es-PA"/>
        </w:rPr>
      </w:pPr>
    </w:p>
    <w:p w:rsidR="00866D24" w:rsidRDefault="00866D24" w:rsidP="00654576">
      <w:pPr>
        <w:rPr>
          <w:lang w:val="es-PA"/>
        </w:rPr>
      </w:pPr>
    </w:p>
    <w:p w:rsidR="00866D24" w:rsidRDefault="00866D24" w:rsidP="00654576">
      <w:pPr>
        <w:rPr>
          <w:lang w:val="es-PA"/>
        </w:rPr>
      </w:pPr>
    </w:p>
    <w:p w:rsidR="00866D24" w:rsidRDefault="00866D24" w:rsidP="00654576">
      <w:pPr>
        <w:rPr>
          <w:lang w:val="es-PA"/>
        </w:rPr>
      </w:pPr>
    </w:p>
    <w:p w:rsidR="00866D24" w:rsidRDefault="00866D24" w:rsidP="00654576">
      <w:pPr>
        <w:rPr>
          <w:lang w:val="es-PA"/>
        </w:rPr>
      </w:pPr>
    </w:p>
    <w:p w:rsidR="00866D24" w:rsidRDefault="00866D24" w:rsidP="00654576">
      <w:pPr>
        <w:rPr>
          <w:lang w:val="es-PA"/>
        </w:rPr>
      </w:pPr>
    </w:p>
    <w:p w:rsidR="00654576" w:rsidRPr="00866D24" w:rsidRDefault="003451DA" w:rsidP="00654576">
      <w:pPr>
        <w:rPr>
          <w:lang w:val="es-PA"/>
        </w:rPr>
      </w:pPr>
      <w:r w:rsidRPr="00866D24">
        <w:rPr>
          <w:lang w:val="es-PA"/>
        </w:rPr>
        <w:lastRenderedPageBreak/>
        <w:t xml:space="preserve">3.1 – Xilinx </w:t>
      </w:r>
      <w:proofErr w:type="spellStart"/>
      <w:r w:rsidRPr="00866D24">
        <w:rPr>
          <w:lang w:val="es-PA"/>
        </w:rPr>
        <w:t>Development</w:t>
      </w:r>
      <w:proofErr w:type="spellEnd"/>
      <w:r w:rsidRPr="00866D24">
        <w:rPr>
          <w:lang w:val="es-PA"/>
        </w:rPr>
        <w:t xml:space="preserve"> Kit (XSDK)</w:t>
      </w:r>
    </w:p>
    <w:p w:rsidR="003451DA" w:rsidRDefault="003451DA" w:rsidP="00654576">
      <w:pPr>
        <w:rPr>
          <w:lang w:val="es-PA"/>
        </w:rPr>
      </w:pPr>
      <w:r w:rsidRPr="003451DA">
        <w:rPr>
          <w:lang w:val="es-PA"/>
        </w:rPr>
        <w:t xml:space="preserve">Xilinx </w:t>
      </w:r>
      <w:proofErr w:type="spellStart"/>
      <w:r w:rsidRPr="003451DA">
        <w:rPr>
          <w:lang w:val="es-PA"/>
        </w:rPr>
        <w:t>Development</w:t>
      </w:r>
      <w:proofErr w:type="spellEnd"/>
      <w:r w:rsidRPr="003451DA">
        <w:rPr>
          <w:lang w:val="es-PA"/>
        </w:rPr>
        <w:t xml:space="preserve"> Kit es una herramienta que tiene </w:t>
      </w:r>
      <w:r>
        <w:rPr>
          <w:lang w:val="es-PA"/>
        </w:rPr>
        <w:t>un IDE para poder utilizar solamente para un procesador de Xilinx, es decir, si queremos utilizar un microprocesador de Texas Instruments no se puede utilizar.</w:t>
      </w:r>
    </w:p>
    <w:p w:rsidR="003451DA" w:rsidRDefault="003451DA" w:rsidP="00654576">
      <w:pPr>
        <w:rPr>
          <w:lang w:val="es-PA"/>
        </w:rPr>
      </w:pPr>
      <w:r>
        <w:rPr>
          <w:lang w:val="es-PA"/>
        </w:rPr>
        <w:t xml:space="preserve">El XSDK es gratuito y ya instalado en el Vivado </w:t>
      </w:r>
      <w:proofErr w:type="spellStart"/>
      <w:r>
        <w:rPr>
          <w:lang w:val="es-PA"/>
        </w:rPr>
        <w:t>Webpack</w:t>
      </w:r>
      <w:proofErr w:type="spellEnd"/>
      <w:r>
        <w:rPr>
          <w:lang w:val="es-PA"/>
        </w:rPr>
        <w:t xml:space="preserve"> que </w:t>
      </w:r>
      <w:proofErr w:type="spellStart"/>
      <w:r>
        <w:rPr>
          <w:lang w:val="es-PA"/>
        </w:rPr>
        <w:t>ud.</w:t>
      </w:r>
      <w:proofErr w:type="spellEnd"/>
      <w:r>
        <w:rPr>
          <w:lang w:val="es-PA"/>
        </w:rPr>
        <w:t xml:space="preserve"> descargó e instaló.  XSDK es basado en un proyecto open llamado Eclipse.</w:t>
      </w:r>
    </w:p>
    <w:p w:rsidR="003451DA" w:rsidRPr="003451DA" w:rsidRDefault="003451DA" w:rsidP="003451DA">
      <w:pPr>
        <w:jc w:val="center"/>
        <w:rPr>
          <w:lang w:val="es-PA"/>
        </w:rPr>
      </w:pPr>
      <w:r>
        <w:rPr>
          <w:noProof/>
        </w:rPr>
        <w:drawing>
          <wp:inline distT="0" distB="0" distL="0" distR="0">
            <wp:extent cx="2938970" cy="1762598"/>
            <wp:effectExtent l="0" t="0" r="0" b="9525"/>
            <wp:docPr id="27" name="Picture 27" descr="Image result for Xilinx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Xilinx SD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890" cy="1765549"/>
                    </a:xfrm>
                    <a:prstGeom prst="rect">
                      <a:avLst/>
                    </a:prstGeom>
                    <a:noFill/>
                    <a:ln>
                      <a:noFill/>
                    </a:ln>
                  </pic:spPr>
                </pic:pic>
              </a:graphicData>
            </a:graphic>
          </wp:inline>
        </w:drawing>
      </w:r>
    </w:p>
    <w:p w:rsidR="003451DA" w:rsidRPr="003451DA" w:rsidRDefault="003451DA" w:rsidP="003451DA">
      <w:pPr>
        <w:jc w:val="center"/>
        <w:rPr>
          <w:i/>
        </w:rPr>
      </w:pPr>
      <w:r w:rsidRPr="003451DA">
        <w:rPr>
          <w:i/>
        </w:rPr>
        <w:t>Figura 3.1 – Xilinx SDK. Xilinx Software D</w:t>
      </w:r>
      <w:r>
        <w:rPr>
          <w:i/>
        </w:rPr>
        <w:t>evelopment Kit</w:t>
      </w:r>
    </w:p>
    <w:p w:rsidR="003451DA" w:rsidRPr="003451DA" w:rsidRDefault="003451DA" w:rsidP="003451DA"/>
    <w:p w:rsidR="003451DA" w:rsidRDefault="003451DA" w:rsidP="00AD6CC0">
      <w:pPr>
        <w:rPr>
          <w:lang w:val="es-PA"/>
        </w:rPr>
      </w:pPr>
      <w:r w:rsidRPr="003451DA">
        <w:rPr>
          <w:lang w:val="es-PA"/>
        </w:rPr>
        <w:t>Dato importante es saber que nosotros podr</w:t>
      </w:r>
      <w:r>
        <w:rPr>
          <w:lang w:val="es-PA"/>
        </w:rPr>
        <w:t xml:space="preserve">íamos tener el </w:t>
      </w:r>
      <w:proofErr w:type="spellStart"/>
      <w:r>
        <w:rPr>
          <w:lang w:val="es-PA"/>
        </w:rPr>
        <w:t>softcore</w:t>
      </w:r>
      <w:proofErr w:type="spellEnd"/>
      <w:r>
        <w:rPr>
          <w:lang w:val="es-PA"/>
        </w:rPr>
        <w:t xml:space="preserve"> descargado en el FPGA, pero sin hacer lo que vamos a realizar en el XSDK simplemente el microprocesador estaría inactivo, solamente situado en memoria y consumiendo recursos.  En orden para ejecutar su funcionamiento necesitamos utilizar el XSDK.</w:t>
      </w:r>
    </w:p>
    <w:p w:rsidR="003451DA" w:rsidRDefault="003451DA" w:rsidP="00AD6CC0">
      <w:pPr>
        <w:rPr>
          <w:lang w:val="es-PA"/>
        </w:rPr>
      </w:pPr>
      <w:r>
        <w:rPr>
          <w:lang w:val="es-PA"/>
        </w:rPr>
        <w:t xml:space="preserve">Con el XSDK también, pero no utilizaremos, podemos iniciar un proyecto con </w:t>
      </w:r>
      <w:proofErr w:type="spellStart"/>
      <w:r>
        <w:rPr>
          <w:lang w:val="es-PA"/>
        </w:rPr>
        <w:t>Microblaze</w:t>
      </w:r>
      <w:proofErr w:type="spellEnd"/>
      <w:r>
        <w:rPr>
          <w:lang w:val="es-PA"/>
        </w:rPr>
        <w:t xml:space="preserve"> y </w:t>
      </w:r>
      <w:proofErr w:type="spellStart"/>
      <w:r>
        <w:rPr>
          <w:lang w:val="es-PA"/>
        </w:rPr>
        <w:t>FreeRTOS</w:t>
      </w:r>
      <w:proofErr w:type="spellEnd"/>
      <w:r>
        <w:rPr>
          <w:lang w:val="es-PA"/>
        </w:rPr>
        <w:t xml:space="preserve"> que es un sistema operativo de tiempo real para sistemas embebidos.</w:t>
      </w:r>
    </w:p>
    <w:p w:rsidR="00720862" w:rsidRDefault="00720862" w:rsidP="00AD6CC0">
      <w:pPr>
        <w:rPr>
          <w:lang w:val="es-PA"/>
        </w:rPr>
      </w:pPr>
    </w:p>
    <w:p w:rsidR="003451DA" w:rsidRDefault="003451DA" w:rsidP="00AD6CC0">
      <w:pPr>
        <w:rPr>
          <w:lang w:val="es-PA"/>
        </w:rPr>
      </w:pPr>
      <w:r>
        <w:rPr>
          <w:lang w:val="es-PA"/>
        </w:rPr>
        <w:t xml:space="preserve">3.2 – Debe haber terminado con una pantalla como sigue en el momento de haber creado el </w:t>
      </w:r>
      <w:proofErr w:type="spellStart"/>
      <w:r>
        <w:rPr>
          <w:lang w:val="es-PA"/>
        </w:rPr>
        <w:t>Microblaze</w:t>
      </w:r>
      <w:proofErr w:type="spellEnd"/>
      <w:r>
        <w:rPr>
          <w:lang w:val="es-PA"/>
        </w:rPr>
        <w:t xml:space="preserve"> MCS y configurado la UART antes de continuar</w:t>
      </w:r>
    </w:p>
    <w:p w:rsidR="003451DA" w:rsidRDefault="003451DA" w:rsidP="003451DA">
      <w:pPr>
        <w:jc w:val="center"/>
        <w:rPr>
          <w:lang w:val="es-PA"/>
        </w:rPr>
      </w:pPr>
      <w:r>
        <w:rPr>
          <w:noProof/>
        </w:rPr>
        <w:drawing>
          <wp:inline distT="0" distB="0" distL="0" distR="0" wp14:anchorId="7B67DA7B" wp14:editId="568F5474">
            <wp:extent cx="2747653" cy="14772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192" cy="1480749"/>
                    </a:xfrm>
                    <a:prstGeom prst="rect">
                      <a:avLst/>
                    </a:prstGeom>
                  </pic:spPr>
                </pic:pic>
              </a:graphicData>
            </a:graphic>
          </wp:inline>
        </w:drawing>
      </w:r>
    </w:p>
    <w:p w:rsidR="003451DA" w:rsidRPr="003451DA" w:rsidRDefault="003451DA" w:rsidP="003451DA">
      <w:pPr>
        <w:jc w:val="center"/>
        <w:rPr>
          <w:i/>
          <w:lang w:val="es-PA"/>
        </w:rPr>
      </w:pPr>
      <w:r w:rsidRPr="003451DA">
        <w:rPr>
          <w:i/>
          <w:lang w:val="es-PA"/>
        </w:rPr>
        <w:t xml:space="preserve">Figura 3.2 – </w:t>
      </w:r>
      <w:proofErr w:type="spellStart"/>
      <w:r w:rsidRPr="003451DA">
        <w:rPr>
          <w:i/>
          <w:lang w:val="es-PA"/>
        </w:rPr>
        <w:t>Sources</w:t>
      </w:r>
      <w:proofErr w:type="spellEnd"/>
      <w:r w:rsidRPr="003451DA">
        <w:rPr>
          <w:i/>
          <w:lang w:val="es-PA"/>
        </w:rPr>
        <w:t xml:space="preserve"> de proyecto UART.</w:t>
      </w:r>
    </w:p>
    <w:p w:rsidR="003451DA" w:rsidRPr="003451DA" w:rsidRDefault="003451DA" w:rsidP="00AD6CC0">
      <w:pPr>
        <w:rPr>
          <w:lang w:val="es-PA"/>
        </w:rPr>
      </w:pPr>
    </w:p>
    <w:p w:rsidR="003451DA" w:rsidRDefault="003451DA" w:rsidP="00866D24">
      <w:pPr>
        <w:jc w:val="both"/>
        <w:rPr>
          <w:lang w:val="es-PA"/>
        </w:rPr>
      </w:pPr>
      <w:r>
        <w:rPr>
          <w:lang w:val="es-PA"/>
        </w:rPr>
        <w:lastRenderedPageBreak/>
        <w:t xml:space="preserve">3.3 – Ahora añadiremos sobre el diagrama de bloques </w:t>
      </w:r>
      <w:r w:rsidR="00866D24">
        <w:rPr>
          <w:lang w:val="es-PA"/>
        </w:rPr>
        <w:t xml:space="preserve">sus </w:t>
      </w:r>
      <w:r>
        <w:rPr>
          <w:lang w:val="es-PA"/>
        </w:rPr>
        <w:t xml:space="preserve">entradas y salidas.  Para esto hacemos </w:t>
      </w:r>
      <w:proofErr w:type="spellStart"/>
      <w:r>
        <w:rPr>
          <w:lang w:val="es-PA"/>
        </w:rPr>
        <w:t>click</w:t>
      </w:r>
      <w:proofErr w:type="spellEnd"/>
      <w:r>
        <w:rPr>
          <w:lang w:val="es-PA"/>
        </w:rPr>
        <w:t xml:space="preserve"> con el botón derecho sobre el diagrama de bloques y creamos todas las señales siguientes con “</w:t>
      </w:r>
      <w:proofErr w:type="spellStart"/>
      <w:r>
        <w:rPr>
          <w:lang w:val="es-PA"/>
        </w:rPr>
        <w:t>Create</w:t>
      </w:r>
      <w:proofErr w:type="spellEnd"/>
      <w:r>
        <w:rPr>
          <w:lang w:val="es-PA"/>
        </w:rPr>
        <w:t xml:space="preserve"> Port…”</w:t>
      </w:r>
    </w:p>
    <w:p w:rsidR="003451DA" w:rsidRDefault="003451DA" w:rsidP="00D26B25">
      <w:pPr>
        <w:jc w:val="center"/>
        <w:rPr>
          <w:lang w:val="es-PA"/>
        </w:rPr>
      </w:pPr>
      <w:r>
        <w:rPr>
          <w:noProof/>
        </w:rPr>
        <w:drawing>
          <wp:inline distT="0" distB="0" distL="0" distR="0" wp14:anchorId="6948352D" wp14:editId="3E75CD06">
            <wp:extent cx="2297875" cy="192561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662" t="38745" r="22653" b="21500"/>
                    <a:stretch/>
                  </pic:blipFill>
                  <pic:spPr bwMode="auto">
                    <a:xfrm>
                      <a:off x="0" y="0"/>
                      <a:ext cx="2306021" cy="1932442"/>
                    </a:xfrm>
                    <a:prstGeom prst="rect">
                      <a:avLst/>
                    </a:prstGeom>
                    <a:ln>
                      <a:noFill/>
                    </a:ln>
                    <a:extLst>
                      <a:ext uri="{53640926-AAD7-44D8-BBD7-CCE9431645EC}">
                        <a14:shadowObscured xmlns:a14="http://schemas.microsoft.com/office/drawing/2010/main"/>
                      </a:ext>
                    </a:extLst>
                  </pic:spPr>
                </pic:pic>
              </a:graphicData>
            </a:graphic>
          </wp:inline>
        </w:drawing>
      </w:r>
    </w:p>
    <w:p w:rsidR="003451DA" w:rsidRPr="003451DA" w:rsidRDefault="003451DA" w:rsidP="003451DA">
      <w:pPr>
        <w:jc w:val="center"/>
        <w:rPr>
          <w:i/>
          <w:lang w:val="es-PA"/>
        </w:rPr>
      </w:pPr>
      <w:r w:rsidRPr="003451DA">
        <w:rPr>
          <w:i/>
          <w:lang w:val="es-PA"/>
        </w:rPr>
        <w:t>Figura 3.</w:t>
      </w:r>
      <w:r>
        <w:rPr>
          <w:i/>
          <w:lang w:val="es-PA"/>
        </w:rPr>
        <w:t>3</w:t>
      </w:r>
      <w:r w:rsidRPr="003451DA">
        <w:rPr>
          <w:i/>
          <w:lang w:val="es-PA"/>
        </w:rPr>
        <w:t xml:space="preserve"> – </w:t>
      </w:r>
      <w:r>
        <w:rPr>
          <w:i/>
          <w:lang w:val="es-PA"/>
        </w:rPr>
        <w:t>Empiece añadiendo los pines de entrada y salida y termine como se muestra en figuras siguientes</w:t>
      </w:r>
      <w:r w:rsidRPr="003451DA">
        <w:rPr>
          <w:i/>
          <w:lang w:val="es-PA"/>
        </w:rPr>
        <w:t>.</w:t>
      </w:r>
    </w:p>
    <w:p w:rsidR="003451DA" w:rsidRDefault="003451DA" w:rsidP="00AD6CC0">
      <w:pPr>
        <w:rPr>
          <w:lang w:val="es-PA"/>
        </w:rPr>
      </w:pPr>
    </w:p>
    <w:p w:rsidR="003451DA" w:rsidRDefault="003451DA" w:rsidP="00D26B25">
      <w:pPr>
        <w:jc w:val="center"/>
        <w:rPr>
          <w:lang w:val="es-PA"/>
        </w:rPr>
      </w:pPr>
      <w:r>
        <w:rPr>
          <w:noProof/>
        </w:rPr>
        <w:drawing>
          <wp:inline distT="0" distB="0" distL="0" distR="0" wp14:anchorId="21FA7EED" wp14:editId="21E4006C">
            <wp:extent cx="2078182" cy="1300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672" cy="1320622"/>
                    </a:xfrm>
                    <a:prstGeom prst="rect">
                      <a:avLst/>
                    </a:prstGeom>
                  </pic:spPr>
                </pic:pic>
              </a:graphicData>
            </a:graphic>
          </wp:inline>
        </w:drawing>
      </w:r>
      <w:r w:rsidR="00D26B25">
        <w:rPr>
          <w:noProof/>
        </w:rPr>
        <w:drawing>
          <wp:inline distT="0" distB="0" distL="0" distR="0" wp14:anchorId="6FBCF898" wp14:editId="2554CA13">
            <wp:extent cx="2995180" cy="12801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618" cy="1295295"/>
                    </a:xfrm>
                    <a:prstGeom prst="rect">
                      <a:avLst/>
                    </a:prstGeom>
                  </pic:spPr>
                </pic:pic>
              </a:graphicData>
            </a:graphic>
          </wp:inline>
        </w:drawing>
      </w:r>
    </w:p>
    <w:p w:rsidR="00D26B25" w:rsidRDefault="00D26B25" w:rsidP="00D26B25">
      <w:pPr>
        <w:jc w:val="center"/>
        <w:rPr>
          <w:i/>
          <w:lang w:val="es-PA"/>
        </w:rPr>
      </w:pPr>
      <w:r w:rsidRPr="003451DA">
        <w:rPr>
          <w:i/>
          <w:lang w:val="es-PA"/>
        </w:rPr>
        <w:t>Figura 3.</w:t>
      </w:r>
      <w:r>
        <w:rPr>
          <w:i/>
          <w:lang w:val="es-PA"/>
        </w:rPr>
        <w:t>4</w:t>
      </w:r>
      <w:r w:rsidRPr="003451DA">
        <w:rPr>
          <w:i/>
          <w:lang w:val="es-PA"/>
        </w:rPr>
        <w:t xml:space="preserve"> – </w:t>
      </w:r>
      <w:r w:rsidR="00866D24">
        <w:rPr>
          <w:i/>
          <w:lang w:val="es-PA"/>
        </w:rPr>
        <w:t>Tome en consideración que son 2</w:t>
      </w:r>
      <w:r>
        <w:rPr>
          <w:i/>
          <w:lang w:val="es-PA"/>
        </w:rPr>
        <w:t xml:space="preserve"> entradas y </w:t>
      </w:r>
      <w:r w:rsidR="00866D24">
        <w:rPr>
          <w:i/>
          <w:lang w:val="es-PA"/>
        </w:rPr>
        <w:t xml:space="preserve">1 </w:t>
      </w:r>
      <w:r>
        <w:rPr>
          <w:i/>
          <w:lang w:val="es-PA"/>
        </w:rPr>
        <w:t>salida</w:t>
      </w:r>
    </w:p>
    <w:p w:rsidR="00D26B25" w:rsidRDefault="00D26B25" w:rsidP="00AD6CC0">
      <w:pPr>
        <w:rPr>
          <w:lang w:val="es-PA"/>
        </w:rPr>
      </w:pPr>
    </w:p>
    <w:p w:rsidR="003451DA" w:rsidRDefault="00ED37A2" w:rsidP="00AD6CC0">
      <w:pPr>
        <w:rPr>
          <w:lang w:val="es-PA"/>
        </w:rPr>
      </w:pPr>
      <w:r>
        <w:rPr>
          <w:noProof/>
        </w:rPr>
        <w:drawing>
          <wp:inline distT="0" distB="0" distL="0" distR="0">
            <wp:extent cx="5852160" cy="1280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1280160"/>
                    </a:xfrm>
                    <a:prstGeom prst="rect">
                      <a:avLst/>
                    </a:prstGeom>
                    <a:noFill/>
                    <a:ln>
                      <a:noFill/>
                    </a:ln>
                  </pic:spPr>
                </pic:pic>
              </a:graphicData>
            </a:graphic>
          </wp:inline>
        </w:drawing>
      </w:r>
    </w:p>
    <w:p w:rsidR="00D26B25" w:rsidRDefault="00D26B25" w:rsidP="00D26B25">
      <w:pPr>
        <w:jc w:val="center"/>
        <w:rPr>
          <w:i/>
          <w:lang w:val="es-PA"/>
        </w:rPr>
      </w:pPr>
      <w:r w:rsidRPr="003451DA">
        <w:rPr>
          <w:i/>
          <w:lang w:val="es-PA"/>
        </w:rPr>
        <w:t>Figura 3.</w:t>
      </w:r>
      <w:r>
        <w:rPr>
          <w:i/>
          <w:lang w:val="es-PA"/>
        </w:rPr>
        <w:t>5</w:t>
      </w:r>
      <w:r w:rsidRPr="003451DA">
        <w:rPr>
          <w:i/>
          <w:lang w:val="es-PA"/>
        </w:rPr>
        <w:t xml:space="preserve"> – </w:t>
      </w:r>
      <w:r w:rsidR="00866D24">
        <w:rPr>
          <w:i/>
          <w:lang w:val="es-PA"/>
        </w:rPr>
        <w:t xml:space="preserve">Diagrama de bloques de E/S en </w:t>
      </w:r>
      <w:proofErr w:type="spellStart"/>
      <w:r w:rsidR="00866D24">
        <w:rPr>
          <w:i/>
          <w:lang w:val="es-PA"/>
        </w:rPr>
        <w:t>Microblaze</w:t>
      </w:r>
      <w:proofErr w:type="spellEnd"/>
      <w:r w:rsidR="00866D24">
        <w:rPr>
          <w:i/>
          <w:lang w:val="es-PA"/>
        </w:rPr>
        <w:t xml:space="preserve">.  </w:t>
      </w:r>
      <w:r>
        <w:rPr>
          <w:i/>
          <w:lang w:val="es-PA"/>
        </w:rPr>
        <w:t xml:space="preserve">Termine el diagrama </w:t>
      </w:r>
      <w:r w:rsidR="00866D24">
        <w:rPr>
          <w:i/>
          <w:lang w:val="es-PA"/>
        </w:rPr>
        <w:t xml:space="preserve">de bloques para tener una </w:t>
      </w:r>
      <w:proofErr w:type="spellStart"/>
      <w:r w:rsidR="00866D24">
        <w:rPr>
          <w:i/>
          <w:lang w:val="es-PA"/>
        </w:rPr>
        <w:t>estrutura</w:t>
      </w:r>
      <w:proofErr w:type="spellEnd"/>
      <w:r w:rsidR="00866D24">
        <w:rPr>
          <w:i/>
          <w:lang w:val="es-PA"/>
        </w:rPr>
        <w:t xml:space="preserve"> de entradas y salidas como se mue</w:t>
      </w:r>
      <w:r>
        <w:rPr>
          <w:i/>
          <w:lang w:val="es-PA"/>
        </w:rPr>
        <w:t>.</w:t>
      </w:r>
    </w:p>
    <w:p w:rsidR="00D26B25" w:rsidRDefault="00D26B25" w:rsidP="00AD6CC0">
      <w:pPr>
        <w:rPr>
          <w:lang w:val="es-PA"/>
        </w:rPr>
      </w:pPr>
    </w:p>
    <w:p w:rsidR="00866D24" w:rsidRDefault="00866D24" w:rsidP="00AD6CC0">
      <w:pPr>
        <w:rPr>
          <w:lang w:val="es-PA"/>
        </w:rPr>
      </w:pPr>
    </w:p>
    <w:p w:rsidR="00866D24" w:rsidRDefault="00866D24" w:rsidP="00AD6CC0">
      <w:pPr>
        <w:rPr>
          <w:lang w:val="es-PA"/>
        </w:rPr>
      </w:pPr>
    </w:p>
    <w:p w:rsidR="00D26B25" w:rsidRPr="00866D24" w:rsidRDefault="000A7894" w:rsidP="00AD6CC0">
      <w:pPr>
        <w:rPr>
          <w:noProof/>
          <w:lang w:val="es-PA"/>
        </w:rPr>
      </w:pPr>
      <w:r>
        <w:rPr>
          <w:lang w:val="es-PA"/>
        </w:rPr>
        <w:lastRenderedPageBreak/>
        <w:t xml:space="preserve">3.4 - </w:t>
      </w:r>
      <w:r w:rsidR="00D26B25">
        <w:rPr>
          <w:lang w:val="es-PA"/>
        </w:rPr>
        <w:t xml:space="preserve">Sitúese sobre los pines de E/S creados y haga </w:t>
      </w:r>
      <w:proofErr w:type="spellStart"/>
      <w:r w:rsidR="00D26B25">
        <w:rPr>
          <w:lang w:val="es-PA"/>
        </w:rPr>
        <w:t>click</w:t>
      </w:r>
      <w:proofErr w:type="spellEnd"/>
      <w:r w:rsidR="00D26B25">
        <w:rPr>
          <w:lang w:val="es-PA"/>
        </w:rPr>
        <w:t>, manténgalo y cablee la entrada a su pin o la salida a su pin</w:t>
      </w:r>
      <w:r w:rsidR="00ED37A2">
        <w:rPr>
          <w:noProof/>
        </w:rPr>
        <w:drawing>
          <wp:inline distT="0" distB="0" distL="0" distR="0" wp14:anchorId="3910361F" wp14:editId="2D729F50">
            <wp:extent cx="5943600" cy="17405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0535"/>
                    </a:xfrm>
                    <a:prstGeom prst="rect">
                      <a:avLst/>
                    </a:prstGeom>
                  </pic:spPr>
                </pic:pic>
              </a:graphicData>
            </a:graphic>
          </wp:inline>
        </w:drawing>
      </w:r>
    </w:p>
    <w:p w:rsidR="00D26B25" w:rsidRDefault="00D26B25" w:rsidP="00D26B25">
      <w:pPr>
        <w:jc w:val="center"/>
        <w:rPr>
          <w:i/>
          <w:lang w:val="es-PA"/>
        </w:rPr>
      </w:pPr>
      <w:r w:rsidRPr="003451DA">
        <w:rPr>
          <w:i/>
          <w:lang w:val="es-PA"/>
        </w:rPr>
        <w:t>Figura 3.</w:t>
      </w:r>
      <w:r>
        <w:rPr>
          <w:i/>
          <w:lang w:val="es-PA"/>
        </w:rPr>
        <w:t>6</w:t>
      </w:r>
      <w:r w:rsidRPr="003451DA">
        <w:rPr>
          <w:i/>
          <w:lang w:val="es-PA"/>
        </w:rPr>
        <w:t xml:space="preserve"> – </w:t>
      </w:r>
      <w:r>
        <w:rPr>
          <w:i/>
          <w:lang w:val="es-PA"/>
        </w:rPr>
        <w:t xml:space="preserve">Cableado de pines de </w:t>
      </w:r>
      <w:proofErr w:type="spellStart"/>
      <w:r>
        <w:rPr>
          <w:i/>
          <w:lang w:val="es-PA"/>
        </w:rPr>
        <w:t>Microblaze</w:t>
      </w:r>
      <w:proofErr w:type="spellEnd"/>
      <w:r>
        <w:rPr>
          <w:i/>
          <w:lang w:val="es-PA"/>
        </w:rPr>
        <w:t xml:space="preserve"> MCS.</w:t>
      </w:r>
    </w:p>
    <w:p w:rsidR="006F16ED" w:rsidRDefault="000A7894" w:rsidP="00866D24">
      <w:pPr>
        <w:jc w:val="both"/>
        <w:rPr>
          <w:lang w:val="es-PA"/>
        </w:rPr>
      </w:pPr>
      <w:r>
        <w:rPr>
          <w:lang w:val="es-PA"/>
        </w:rPr>
        <w:t xml:space="preserve">3.5 – Necesitamos crear una entidad superior de nuestro diagrama de bloques, por consiguiente, </w:t>
      </w:r>
      <w:r w:rsidR="00720862" w:rsidRPr="00720862">
        <w:rPr>
          <w:i/>
          <w:lang w:val="es-PA"/>
        </w:rPr>
        <w:t>primero asegúrese que tenemos en el proyecto la generación en VHDL</w:t>
      </w:r>
      <w:r w:rsidR="00720862">
        <w:rPr>
          <w:lang w:val="es-PA"/>
        </w:rPr>
        <w:t xml:space="preserve"> y luego </w:t>
      </w:r>
      <w:r>
        <w:rPr>
          <w:lang w:val="es-PA"/>
        </w:rPr>
        <w:t xml:space="preserve">hacemos </w:t>
      </w:r>
      <w:proofErr w:type="spellStart"/>
      <w:r>
        <w:rPr>
          <w:lang w:val="es-PA"/>
        </w:rPr>
        <w:t>click</w:t>
      </w:r>
      <w:proofErr w:type="spellEnd"/>
      <w:r>
        <w:rPr>
          <w:lang w:val="es-PA"/>
        </w:rPr>
        <w:t xml:space="preserve"> derecho en </w:t>
      </w:r>
      <w:proofErr w:type="spellStart"/>
      <w:r>
        <w:rPr>
          <w:lang w:val="es-PA"/>
        </w:rPr>
        <w:t>sources</w:t>
      </w:r>
      <w:proofErr w:type="spellEnd"/>
      <w:r>
        <w:rPr>
          <w:lang w:val="es-PA"/>
        </w:rPr>
        <w:t xml:space="preserve"> y nuevamente </w:t>
      </w:r>
      <w:proofErr w:type="spellStart"/>
      <w:r>
        <w:rPr>
          <w:lang w:val="es-PA"/>
        </w:rPr>
        <w:t>click</w:t>
      </w:r>
      <w:proofErr w:type="spellEnd"/>
      <w:r>
        <w:rPr>
          <w:lang w:val="es-PA"/>
        </w:rPr>
        <w:t xml:space="preserve"> en “</w:t>
      </w:r>
      <w:proofErr w:type="spellStart"/>
      <w:r>
        <w:rPr>
          <w:lang w:val="es-PA"/>
        </w:rPr>
        <w:t>Create</w:t>
      </w:r>
      <w:proofErr w:type="spellEnd"/>
      <w:r>
        <w:rPr>
          <w:lang w:val="es-PA"/>
        </w:rPr>
        <w:t xml:space="preserve"> HDL </w:t>
      </w:r>
      <w:proofErr w:type="spellStart"/>
      <w:r>
        <w:rPr>
          <w:lang w:val="es-PA"/>
        </w:rPr>
        <w:t>Wrapper</w:t>
      </w:r>
      <w:proofErr w:type="spellEnd"/>
      <w:r w:rsidR="00866D24">
        <w:rPr>
          <w:lang w:val="es-PA"/>
        </w:rPr>
        <w:t xml:space="preserve"> …</w:t>
      </w:r>
      <w:r>
        <w:rPr>
          <w:lang w:val="es-PA"/>
        </w:rPr>
        <w:t>”.</w:t>
      </w:r>
    </w:p>
    <w:p w:rsidR="000A7894" w:rsidRDefault="000A7894" w:rsidP="000A7894">
      <w:pPr>
        <w:jc w:val="center"/>
        <w:rPr>
          <w:lang w:val="es-PA"/>
        </w:rPr>
      </w:pPr>
      <w:r>
        <w:rPr>
          <w:noProof/>
        </w:rPr>
        <w:drawing>
          <wp:inline distT="0" distB="0" distL="0" distR="0" wp14:anchorId="2B27E030" wp14:editId="172A180B">
            <wp:extent cx="2084119" cy="13964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02" t="11549" r="66225" b="64302"/>
                    <a:stretch/>
                  </pic:blipFill>
                  <pic:spPr bwMode="auto">
                    <a:xfrm>
                      <a:off x="0" y="0"/>
                      <a:ext cx="2097820" cy="1405611"/>
                    </a:xfrm>
                    <a:prstGeom prst="rect">
                      <a:avLst/>
                    </a:prstGeom>
                    <a:ln>
                      <a:noFill/>
                    </a:ln>
                    <a:extLst>
                      <a:ext uri="{53640926-AAD7-44D8-BBD7-CCE9431645EC}">
                        <a14:shadowObscured xmlns:a14="http://schemas.microsoft.com/office/drawing/2010/main"/>
                      </a:ext>
                    </a:extLst>
                  </pic:spPr>
                </pic:pic>
              </a:graphicData>
            </a:graphic>
          </wp:inline>
        </w:drawing>
      </w:r>
    </w:p>
    <w:p w:rsidR="000A7894" w:rsidRDefault="000A7894" w:rsidP="000A7894">
      <w:pPr>
        <w:jc w:val="center"/>
        <w:rPr>
          <w:i/>
          <w:lang w:val="es-PA"/>
        </w:rPr>
      </w:pPr>
      <w:r w:rsidRPr="003451DA">
        <w:rPr>
          <w:i/>
          <w:lang w:val="es-PA"/>
        </w:rPr>
        <w:t>Figura 3.</w:t>
      </w:r>
      <w:r>
        <w:rPr>
          <w:i/>
          <w:lang w:val="es-PA"/>
        </w:rPr>
        <w:t>7</w:t>
      </w:r>
      <w:r w:rsidRPr="003451DA">
        <w:rPr>
          <w:i/>
          <w:lang w:val="es-PA"/>
        </w:rPr>
        <w:t xml:space="preserve"> – </w:t>
      </w:r>
      <w:r>
        <w:rPr>
          <w:i/>
          <w:lang w:val="es-PA"/>
        </w:rPr>
        <w:t>Creación de una entidad superior.</w:t>
      </w:r>
    </w:p>
    <w:p w:rsidR="008506C1" w:rsidRDefault="008506C1" w:rsidP="000A7894">
      <w:pPr>
        <w:jc w:val="center"/>
        <w:rPr>
          <w:i/>
          <w:lang w:val="es-PA"/>
        </w:rPr>
      </w:pPr>
    </w:p>
    <w:p w:rsidR="000A7894" w:rsidRDefault="000A7894" w:rsidP="000A7894">
      <w:pPr>
        <w:jc w:val="center"/>
        <w:rPr>
          <w:lang w:val="es-PA"/>
        </w:rPr>
      </w:pPr>
      <w:r>
        <w:rPr>
          <w:noProof/>
        </w:rPr>
        <w:drawing>
          <wp:inline distT="0" distB="0" distL="0" distR="0" wp14:anchorId="10E2DD79" wp14:editId="773B3FB9">
            <wp:extent cx="2576945" cy="14321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7429" cy="1449129"/>
                    </a:xfrm>
                    <a:prstGeom prst="rect">
                      <a:avLst/>
                    </a:prstGeom>
                  </pic:spPr>
                </pic:pic>
              </a:graphicData>
            </a:graphic>
          </wp:inline>
        </w:drawing>
      </w:r>
    </w:p>
    <w:p w:rsidR="000A7894" w:rsidRDefault="000A7894" w:rsidP="000A7894">
      <w:pPr>
        <w:jc w:val="center"/>
        <w:rPr>
          <w:lang w:val="es-PA"/>
        </w:rPr>
      </w:pPr>
      <w:r w:rsidRPr="003451DA">
        <w:rPr>
          <w:i/>
          <w:lang w:val="es-PA"/>
        </w:rPr>
        <w:t>Figura 3.</w:t>
      </w:r>
      <w:r>
        <w:rPr>
          <w:i/>
          <w:lang w:val="es-PA"/>
        </w:rPr>
        <w:t>8</w:t>
      </w:r>
      <w:r w:rsidRPr="003451DA">
        <w:rPr>
          <w:i/>
          <w:lang w:val="es-PA"/>
        </w:rPr>
        <w:t xml:space="preserve"> – </w:t>
      </w:r>
      <w:r>
        <w:rPr>
          <w:i/>
          <w:lang w:val="es-PA"/>
        </w:rPr>
        <w:t>Seleccionar para que Vivado administre los cambios.</w:t>
      </w:r>
    </w:p>
    <w:p w:rsidR="00866D24" w:rsidRDefault="00866D24" w:rsidP="00F2242C">
      <w:pPr>
        <w:jc w:val="both"/>
        <w:rPr>
          <w:lang w:val="es-PA"/>
        </w:rPr>
      </w:pPr>
    </w:p>
    <w:p w:rsidR="00866D24" w:rsidRDefault="00866D24" w:rsidP="00F2242C">
      <w:pPr>
        <w:jc w:val="both"/>
        <w:rPr>
          <w:lang w:val="es-PA"/>
        </w:rPr>
      </w:pPr>
    </w:p>
    <w:p w:rsidR="00866D24" w:rsidRDefault="00866D24" w:rsidP="00F2242C">
      <w:pPr>
        <w:jc w:val="both"/>
        <w:rPr>
          <w:lang w:val="es-PA"/>
        </w:rPr>
      </w:pPr>
    </w:p>
    <w:p w:rsidR="00866D24" w:rsidRDefault="00866D24" w:rsidP="00F2242C">
      <w:pPr>
        <w:jc w:val="both"/>
        <w:rPr>
          <w:lang w:val="es-PA"/>
        </w:rPr>
      </w:pPr>
    </w:p>
    <w:p w:rsidR="00720862" w:rsidRDefault="00720862" w:rsidP="00F2242C">
      <w:pPr>
        <w:jc w:val="both"/>
        <w:rPr>
          <w:lang w:val="es-PA"/>
        </w:rPr>
      </w:pPr>
      <w:r>
        <w:rPr>
          <w:lang w:val="es-PA"/>
        </w:rPr>
        <w:lastRenderedPageBreak/>
        <w:t>3.6 - En la siguiente figura</w:t>
      </w:r>
      <w:r w:rsidR="00866D24">
        <w:rPr>
          <w:lang w:val="es-PA"/>
        </w:rPr>
        <w:t xml:space="preserve">, si se da doble </w:t>
      </w:r>
      <w:proofErr w:type="spellStart"/>
      <w:r w:rsidR="00866D24">
        <w:rPr>
          <w:lang w:val="es-PA"/>
        </w:rPr>
        <w:t>click</w:t>
      </w:r>
      <w:proofErr w:type="spellEnd"/>
      <w:r w:rsidR="00866D24">
        <w:rPr>
          <w:lang w:val="es-PA"/>
        </w:rPr>
        <w:t xml:space="preserve"> a </w:t>
      </w:r>
      <w:proofErr w:type="spellStart"/>
      <w:r w:rsidR="00866D24">
        <w:rPr>
          <w:lang w:val="es-PA"/>
        </w:rPr>
        <w:t>UART_TXRX_wrapper.vhd</w:t>
      </w:r>
      <w:proofErr w:type="spellEnd"/>
      <w:r w:rsidR="00866D24">
        <w:rPr>
          <w:lang w:val="es-PA"/>
        </w:rPr>
        <w:t>,</w:t>
      </w:r>
      <w:r>
        <w:rPr>
          <w:lang w:val="es-PA"/>
        </w:rPr>
        <w:t xml:space="preserve"> observamos que al añadir una nueva entidad superior el código no es tan diferente al estilo que hemos ido programando durante todos los laboratorios.</w:t>
      </w:r>
    </w:p>
    <w:p w:rsidR="00720862" w:rsidRPr="00720862" w:rsidRDefault="00ED37A2" w:rsidP="00720862">
      <w:pPr>
        <w:jc w:val="center"/>
        <w:rPr>
          <w:lang w:val="es-PA"/>
        </w:rPr>
      </w:pPr>
      <w:r>
        <w:rPr>
          <w:noProof/>
        </w:rPr>
        <w:drawing>
          <wp:inline distT="0" distB="0" distL="0" distR="0" wp14:anchorId="4F3364E9" wp14:editId="76F9806F">
            <wp:extent cx="3901044" cy="2807001"/>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128" cy="2820013"/>
                    </a:xfrm>
                    <a:prstGeom prst="rect">
                      <a:avLst/>
                    </a:prstGeom>
                  </pic:spPr>
                </pic:pic>
              </a:graphicData>
            </a:graphic>
          </wp:inline>
        </w:drawing>
      </w:r>
    </w:p>
    <w:p w:rsidR="00720862" w:rsidRDefault="00720862" w:rsidP="00F2242C">
      <w:pPr>
        <w:jc w:val="both"/>
        <w:rPr>
          <w:i/>
          <w:lang w:val="es-PA"/>
        </w:rPr>
      </w:pPr>
    </w:p>
    <w:p w:rsidR="00720862" w:rsidRDefault="00720862" w:rsidP="00720862">
      <w:pPr>
        <w:jc w:val="center"/>
        <w:rPr>
          <w:lang w:val="es-PA"/>
        </w:rPr>
      </w:pPr>
      <w:r w:rsidRPr="003451DA">
        <w:rPr>
          <w:i/>
          <w:lang w:val="es-PA"/>
        </w:rPr>
        <w:t>Figura 3.</w:t>
      </w:r>
      <w:r>
        <w:rPr>
          <w:i/>
          <w:lang w:val="es-PA"/>
        </w:rPr>
        <w:t>9</w:t>
      </w:r>
      <w:r w:rsidRPr="003451DA">
        <w:rPr>
          <w:i/>
          <w:lang w:val="es-PA"/>
        </w:rPr>
        <w:t xml:space="preserve"> – </w:t>
      </w:r>
      <w:r>
        <w:rPr>
          <w:i/>
          <w:lang w:val="es-PA"/>
        </w:rPr>
        <w:t xml:space="preserve">Entidad superior que envuelve a </w:t>
      </w:r>
      <w:proofErr w:type="spellStart"/>
      <w:r>
        <w:rPr>
          <w:i/>
          <w:lang w:val="es-PA"/>
        </w:rPr>
        <w:t>Microblaze</w:t>
      </w:r>
      <w:proofErr w:type="spellEnd"/>
      <w:r>
        <w:rPr>
          <w:i/>
          <w:lang w:val="es-PA"/>
        </w:rPr>
        <w:t xml:space="preserve"> en el proyecto.</w:t>
      </w:r>
    </w:p>
    <w:p w:rsidR="00720862" w:rsidRDefault="00866D24" w:rsidP="0080326E">
      <w:pPr>
        <w:jc w:val="both"/>
        <w:rPr>
          <w:lang w:val="es-PA"/>
        </w:rPr>
      </w:pPr>
      <w:r>
        <w:rPr>
          <w:lang w:val="es-PA"/>
        </w:rPr>
        <w:t>3.7 – Lo siguiente es generar la síntesis e implementación para corroborar el diseño</w:t>
      </w:r>
      <w:r w:rsidR="0080326E">
        <w:rPr>
          <w:lang w:val="es-PA"/>
        </w:rPr>
        <w:t xml:space="preserve">, así que pasaremos por las diferentes partes de flujo realizada anteriormente.  Primero realizaremos la corrida de síntesis, corrida de implementación y corrida de </w:t>
      </w:r>
      <w:proofErr w:type="spellStart"/>
      <w:r w:rsidR="0080326E">
        <w:rPr>
          <w:lang w:val="es-PA"/>
        </w:rPr>
        <w:t>bitstream</w:t>
      </w:r>
      <w:proofErr w:type="spellEnd"/>
      <w:r w:rsidR="0080326E">
        <w:rPr>
          <w:lang w:val="es-PA"/>
        </w:rPr>
        <w:t>.</w:t>
      </w:r>
    </w:p>
    <w:p w:rsidR="0080326E" w:rsidRDefault="0080326E" w:rsidP="0080326E">
      <w:pPr>
        <w:jc w:val="both"/>
        <w:rPr>
          <w:i/>
          <w:lang w:val="es-PA"/>
        </w:rPr>
      </w:pPr>
    </w:p>
    <w:p w:rsidR="00FA542A" w:rsidRDefault="00FA542A" w:rsidP="0080326E">
      <w:pPr>
        <w:jc w:val="both"/>
        <w:rPr>
          <w:i/>
          <w:lang w:val="es-PA"/>
        </w:rPr>
      </w:pPr>
      <w:r>
        <w:rPr>
          <w:noProof/>
        </w:rPr>
        <w:drawing>
          <wp:inline distT="0" distB="0" distL="0" distR="0" wp14:anchorId="13020B8E" wp14:editId="1C0CE693">
            <wp:extent cx="5943600" cy="1189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9990"/>
                    </a:xfrm>
                    <a:prstGeom prst="rect">
                      <a:avLst/>
                    </a:prstGeom>
                  </pic:spPr>
                </pic:pic>
              </a:graphicData>
            </a:graphic>
          </wp:inline>
        </w:drawing>
      </w:r>
    </w:p>
    <w:p w:rsidR="00F545EB" w:rsidRDefault="00F545EB" w:rsidP="00F545EB">
      <w:pPr>
        <w:jc w:val="center"/>
        <w:rPr>
          <w:lang w:val="es-PA"/>
        </w:rPr>
      </w:pPr>
      <w:r w:rsidRPr="003451DA">
        <w:rPr>
          <w:i/>
          <w:lang w:val="es-PA"/>
        </w:rPr>
        <w:t>Figura 3.</w:t>
      </w:r>
      <w:r>
        <w:rPr>
          <w:i/>
          <w:lang w:val="es-PA"/>
        </w:rPr>
        <w:t>10</w:t>
      </w:r>
      <w:r w:rsidRPr="003451DA">
        <w:rPr>
          <w:i/>
          <w:lang w:val="es-PA"/>
        </w:rPr>
        <w:t xml:space="preserve"> – </w:t>
      </w:r>
      <w:r>
        <w:rPr>
          <w:i/>
          <w:lang w:val="es-PA"/>
        </w:rPr>
        <w:t xml:space="preserve">Los pasos de generación del </w:t>
      </w:r>
      <w:proofErr w:type="spellStart"/>
      <w:r>
        <w:rPr>
          <w:i/>
          <w:lang w:val="es-PA"/>
        </w:rPr>
        <w:t>bitstream</w:t>
      </w:r>
      <w:proofErr w:type="spellEnd"/>
      <w:r>
        <w:rPr>
          <w:i/>
          <w:lang w:val="es-PA"/>
        </w:rPr>
        <w:t>.</w:t>
      </w:r>
    </w:p>
    <w:p w:rsidR="00F545EB" w:rsidRDefault="00F545EB" w:rsidP="0080326E">
      <w:pPr>
        <w:jc w:val="both"/>
        <w:rPr>
          <w:lang w:val="es-PA"/>
        </w:rPr>
      </w:pPr>
    </w:p>
    <w:p w:rsidR="00F545EB" w:rsidRDefault="00F545EB" w:rsidP="0080326E">
      <w:pPr>
        <w:jc w:val="both"/>
        <w:rPr>
          <w:lang w:val="es-PA"/>
        </w:rPr>
      </w:pPr>
    </w:p>
    <w:p w:rsidR="00F545EB" w:rsidRDefault="00F545EB" w:rsidP="0080326E">
      <w:pPr>
        <w:jc w:val="both"/>
        <w:rPr>
          <w:lang w:val="es-PA"/>
        </w:rPr>
      </w:pPr>
      <w:r w:rsidRPr="00F545EB">
        <w:rPr>
          <w:lang w:val="es-PA"/>
        </w:rPr>
        <w:t xml:space="preserve">Una de las cosas que hace demorar el diseño de implementación es la memoria RAM utilizada en </w:t>
      </w:r>
      <w:proofErr w:type="spellStart"/>
      <w:r w:rsidRPr="00F545EB">
        <w:rPr>
          <w:lang w:val="es-PA"/>
        </w:rPr>
        <w:t>microblaze</w:t>
      </w:r>
      <w:proofErr w:type="spellEnd"/>
      <w:r w:rsidRPr="00F545EB">
        <w:rPr>
          <w:lang w:val="es-PA"/>
        </w:rPr>
        <w:t xml:space="preserve">, así que esto demorará un poco.  </w:t>
      </w:r>
      <w:r>
        <w:rPr>
          <w:lang w:val="es-PA"/>
        </w:rPr>
        <w:t>Podrá o no ver</w:t>
      </w:r>
      <w:r w:rsidRPr="00F545EB">
        <w:rPr>
          <w:lang w:val="es-PA"/>
        </w:rPr>
        <w:t xml:space="preserve"> un error de generación de implementación debido a que no hemos definido las entradas y salidas</w:t>
      </w:r>
      <w:r w:rsidR="00866D24">
        <w:rPr>
          <w:lang w:val="es-PA"/>
        </w:rPr>
        <w:t xml:space="preserve"> (Vivado 2017 o menor)</w:t>
      </w:r>
      <w:r w:rsidRPr="00F545EB">
        <w:rPr>
          <w:lang w:val="es-PA"/>
        </w:rPr>
        <w:t>, esto es normal y pasaremos al siguiente punto de nuestro proyecto por el momento.</w:t>
      </w:r>
      <w:r>
        <w:rPr>
          <w:lang w:val="es-PA"/>
        </w:rPr>
        <w:t xml:space="preserve">  Lo siguiente es exportar el diseño al XSDK.</w:t>
      </w:r>
      <w:r w:rsidR="00866D24">
        <w:rPr>
          <w:lang w:val="es-PA"/>
        </w:rPr>
        <w:t xml:space="preserve"> </w:t>
      </w:r>
    </w:p>
    <w:p w:rsidR="00866D24" w:rsidRPr="00F545EB" w:rsidRDefault="00866D24" w:rsidP="0080326E">
      <w:pPr>
        <w:jc w:val="both"/>
        <w:rPr>
          <w:lang w:val="es-PA"/>
        </w:rPr>
      </w:pPr>
      <w:r>
        <w:rPr>
          <w:lang w:val="es-PA"/>
        </w:rPr>
        <w:lastRenderedPageBreak/>
        <w:t xml:space="preserve">3.8 – Ahora exportaremos el diseño de hardware de alto nivel para que pueda utilizarse luego en el Xilinx Software </w:t>
      </w:r>
      <w:proofErr w:type="spellStart"/>
      <w:r>
        <w:rPr>
          <w:lang w:val="es-PA"/>
        </w:rPr>
        <w:t>Development</w:t>
      </w:r>
      <w:proofErr w:type="spellEnd"/>
      <w:r>
        <w:rPr>
          <w:lang w:val="es-PA"/>
        </w:rPr>
        <w:t xml:space="preserve"> Kit, así, valla a ‘File/</w:t>
      </w:r>
      <w:proofErr w:type="spellStart"/>
      <w:r>
        <w:rPr>
          <w:lang w:val="es-PA"/>
        </w:rPr>
        <w:t>Export</w:t>
      </w:r>
      <w:proofErr w:type="spellEnd"/>
      <w:r>
        <w:rPr>
          <w:lang w:val="es-PA"/>
        </w:rPr>
        <w:t>/</w:t>
      </w:r>
      <w:proofErr w:type="spellStart"/>
      <w:r>
        <w:rPr>
          <w:lang w:val="es-PA"/>
        </w:rPr>
        <w:t>Export</w:t>
      </w:r>
      <w:proofErr w:type="spellEnd"/>
      <w:r>
        <w:rPr>
          <w:lang w:val="es-PA"/>
        </w:rPr>
        <w:t xml:space="preserve"> Hardware…’ </w:t>
      </w:r>
    </w:p>
    <w:p w:rsidR="00720862" w:rsidRDefault="00F545EB" w:rsidP="00F545EB">
      <w:pPr>
        <w:jc w:val="center"/>
        <w:rPr>
          <w:i/>
          <w:lang w:val="es-PA"/>
        </w:rPr>
      </w:pPr>
      <w:r>
        <w:rPr>
          <w:noProof/>
        </w:rPr>
        <w:drawing>
          <wp:inline distT="0" distB="0" distL="0" distR="0" wp14:anchorId="66613289" wp14:editId="3EED7621">
            <wp:extent cx="2707574" cy="199463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6234" b="55778"/>
                    <a:stretch/>
                  </pic:blipFill>
                  <pic:spPr bwMode="auto">
                    <a:xfrm>
                      <a:off x="0" y="0"/>
                      <a:ext cx="2712844" cy="19985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9592C0" wp14:editId="0B0631C7">
            <wp:extent cx="1928627" cy="1445048"/>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836" cy="1448951"/>
                    </a:xfrm>
                    <a:prstGeom prst="rect">
                      <a:avLst/>
                    </a:prstGeom>
                  </pic:spPr>
                </pic:pic>
              </a:graphicData>
            </a:graphic>
          </wp:inline>
        </w:drawing>
      </w:r>
    </w:p>
    <w:p w:rsidR="00F545EB" w:rsidRDefault="00F545EB" w:rsidP="00F545EB">
      <w:pPr>
        <w:jc w:val="center"/>
        <w:rPr>
          <w:lang w:val="es-PA"/>
        </w:rPr>
      </w:pPr>
      <w:r w:rsidRPr="003451DA">
        <w:rPr>
          <w:i/>
          <w:lang w:val="es-PA"/>
        </w:rPr>
        <w:t>Figura 3.</w:t>
      </w:r>
      <w:r>
        <w:rPr>
          <w:i/>
          <w:lang w:val="es-PA"/>
        </w:rPr>
        <w:t>11</w:t>
      </w:r>
      <w:r w:rsidRPr="003451DA">
        <w:rPr>
          <w:i/>
          <w:lang w:val="es-PA"/>
        </w:rPr>
        <w:t xml:space="preserve"> – </w:t>
      </w:r>
      <w:r>
        <w:rPr>
          <w:i/>
          <w:lang w:val="es-PA"/>
        </w:rPr>
        <w:t>Exportación del diseño de hardware.</w:t>
      </w:r>
    </w:p>
    <w:p w:rsidR="00F545EB" w:rsidRPr="00866D24" w:rsidRDefault="00F545EB" w:rsidP="00F545EB">
      <w:pPr>
        <w:rPr>
          <w:lang w:val="es-PA"/>
        </w:rPr>
      </w:pPr>
      <w:r w:rsidRPr="00866D24">
        <w:rPr>
          <w:lang w:val="es-PA"/>
        </w:rPr>
        <w:t xml:space="preserve">3.9 – </w:t>
      </w:r>
      <w:r w:rsidR="00866D24">
        <w:rPr>
          <w:lang w:val="es-PA"/>
        </w:rPr>
        <w:t xml:space="preserve">Exportado el hardware lo siguiente es utilizar el Xilinx Software </w:t>
      </w:r>
      <w:proofErr w:type="spellStart"/>
      <w:r w:rsidR="00866D24">
        <w:rPr>
          <w:lang w:val="es-PA"/>
        </w:rPr>
        <w:t>Development</w:t>
      </w:r>
      <w:proofErr w:type="spellEnd"/>
      <w:r w:rsidR="00866D24">
        <w:rPr>
          <w:lang w:val="es-PA"/>
        </w:rPr>
        <w:t xml:space="preserve"> Kit.</w:t>
      </w:r>
    </w:p>
    <w:p w:rsidR="00F545EB" w:rsidRPr="00866D24" w:rsidRDefault="00F545EB" w:rsidP="00F545EB">
      <w:pPr>
        <w:jc w:val="center"/>
        <w:rPr>
          <w:noProof/>
          <w:lang w:val="es-PA"/>
        </w:rPr>
      </w:pPr>
      <w:r>
        <w:rPr>
          <w:noProof/>
        </w:rPr>
        <w:drawing>
          <wp:inline distT="0" distB="0" distL="0" distR="0" wp14:anchorId="47CD8241" wp14:editId="00165D07">
            <wp:extent cx="1347849" cy="2200166"/>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6414" b="60573"/>
                    <a:stretch/>
                  </pic:blipFill>
                  <pic:spPr bwMode="auto">
                    <a:xfrm>
                      <a:off x="0" y="0"/>
                      <a:ext cx="1352862" cy="2208350"/>
                    </a:xfrm>
                    <a:prstGeom prst="rect">
                      <a:avLst/>
                    </a:prstGeom>
                    <a:ln>
                      <a:noFill/>
                    </a:ln>
                    <a:extLst>
                      <a:ext uri="{53640926-AAD7-44D8-BBD7-CCE9431645EC}">
                        <a14:shadowObscured xmlns:a14="http://schemas.microsoft.com/office/drawing/2010/main"/>
                      </a:ext>
                    </a:extLst>
                  </pic:spPr>
                </pic:pic>
              </a:graphicData>
            </a:graphic>
          </wp:inline>
        </w:drawing>
      </w:r>
      <w:r w:rsidRPr="00866D24">
        <w:rPr>
          <w:noProof/>
          <w:lang w:val="es-PA"/>
        </w:rPr>
        <w:tab/>
      </w:r>
      <w:r w:rsidRPr="00866D24">
        <w:rPr>
          <w:noProof/>
          <w:lang w:val="es-PA"/>
        </w:rPr>
        <w:tab/>
      </w:r>
      <w:r>
        <w:rPr>
          <w:noProof/>
        </w:rPr>
        <w:drawing>
          <wp:inline distT="0" distB="0" distL="0" distR="0" wp14:anchorId="6E6A5368" wp14:editId="505542A4">
            <wp:extent cx="2370859" cy="1841058"/>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7405" cy="1846141"/>
                    </a:xfrm>
                    <a:prstGeom prst="rect">
                      <a:avLst/>
                    </a:prstGeom>
                  </pic:spPr>
                </pic:pic>
              </a:graphicData>
            </a:graphic>
          </wp:inline>
        </w:drawing>
      </w:r>
      <w:r w:rsidR="000776BE" w:rsidRPr="00866D24">
        <w:rPr>
          <w:noProof/>
          <w:lang w:val="es-PA"/>
        </w:rPr>
        <w:t xml:space="preserve"> </w:t>
      </w:r>
    </w:p>
    <w:p w:rsidR="000776BE" w:rsidRPr="00866D24" w:rsidRDefault="000776BE" w:rsidP="00F545EB">
      <w:pPr>
        <w:jc w:val="center"/>
        <w:rPr>
          <w:i/>
          <w:noProof/>
          <w:lang w:val="es-PA"/>
        </w:rPr>
      </w:pPr>
      <w:r w:rsidRPr="00866D24">
        <w:rPr>
          <w:i/>
          <w:noProof/>
          <w:lang w:val="es-PA"/>
        </w:rPr>
        <w:t>Figura 3.12 – Como lanzar Xilinx SDK.</w:t>
      </w:r>
    </w:p>
    <w:p w:rsidR="000776BE" w:rsidRDefault="000776BE" w:rsidP="000776BE">
      <w:pPr>
        <w:rPr>
          <w:noProof/>
          <w:lang w:val="es-PA"/>
        </w:rPr>
      </w:pPr>
      <w:r>
        <w:rPr>
          <w:noProof/>
          <w:lang w:val="es-PA"/>
        </w:rPr>
        <w:t>3.10 -  El XSDK demorará un poco así que no desespere</w:t>
      </w:r>
      <w:r w:rsidR="00866D24">
        <w:rPr>
          <w:noProof/>
          <w:lang w:val="es-PA"/>
        </w:rPr>
        <w:t xml:space="preserve"> y tenga paciencia</w:t>
      </w:r>
      <w:r>
        <w:rPr>
          <w:noProof/>
          <w:lang w:val="es-PA"/>
        </w:rPr>
        <w:t>.</w:t>
      </w:r>
    </w:p>
    <w:p w:rsidR="000776BE" w:rsidRDefault="000776BE" w:rsidP="000776BE">
      <w:pPr>
        <w:jc w:val="center"/>
        <w:rPr>
          <w:noProof/>
          <w:lang w:val="es-PA"/>
        </w:rPr>
      </w:pPr>
      <w:r>
        <w:rPr>
          <w:noProof/>
        </w:rPr>
        <w:drawing>
          <wp:inline distT="0" distB="0" distL="0" distR="0" wp14:anchorId="13C6EE0E" wp14:editId="51A7549E">
            <wp:extent cx="2568609" cy="1472541"/>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7881" cy="1483590"/>
                    </a:xfrm>
                    <a:prstGeom prst="rect">
                      <a:avLst/>
                    </a:prstGeom>
                  </pic:spPr>
                </pic:pic>
              </a:graphicData>
            </a:graphic>
          </wp:inline>
        </w:drawing>
      </w:r>
    </w:p>
    <w:p w:rsidR="000776BE" w:rsidRPr="00866D24" w:rsidRDefault="000776BE" w:rsidP="000776BE">
      <w:pPr>
        <w:jc w:val="center"/>
        <w:rPr>
          <w:i/>
          <w:noProof/>
          <w:lang w:val="es-PA"/>
        </w:rPr>
      </w:pPr>
      <w:r w:rsidRPr="00866D24">
        <w:rPr>
          <w:i/>
          <w:noProof/>
          <w:lang w:val="es-PA"/>
        </w:rPr>
        <w:t>Figura 3.13 – Ventana de XSDK.</w:t>
      </w:r>
    </w:p>
    <w:p w:rsidR="00866D24" w:rsidRDefault="00866D24" w:rsidP="000776BE">
      <w:pPr>
        <w:rPr>
          <w:noProof/>
          <w:lang w:val="es-PA"/>
        </w:rPr>
      </w:pPr>
    </w:p>
    <w:p w:rsidR="000776BE" w:rsidRDefault="000776BE" w:rsidP="000776BE">
      <w:pPr>
        <w:rPr>
          <w:noProof/>
          <w:lang w:val="es-PA"/>
        </w:rPr>
      </w:pPr>
      <w:r>
        <w:rPr>
          <w:noProof/>
          <w:lang w:val="es-PA"/>
        </w:rPr>
        <w:lastRenderedPageBreak/>
        <w:t>4 – Creación del proyecto en Xilinx SDK</w:t>
      </w:r>
    </w:p>
    <w:p w:rsidR="000776BE" w:rsidRDefault="000776BE" w:rsidP="000776BE">
      <w:pPr>
        <w:rPr>
          <w:noProof/>
          <w:lang w:val="es-PA"/>
        </w:rPr>
      </w:pPr>
      <w:r>
        <w:rPr>
          <w:noProof/>
          <w:lang w:val="es-PA"/>
        </w:rPr>
        <w:t>4.1 – Seleccione luego de estar en la ventana inicial un nuevo proyecto de aplicación</w:t>
      </w:r>
      <w:r w:rsidR="00826A9E">
        <w:rPr>
          <w:noProof/>
          <w:lang w:val="es-PA"/>
        </w:rPr>
        <w:t xml:space="preserve"> para iniciar.</w:t>
      </w:r>
    </w:p>
    <w:p w:rsidR="000776BE" w:rsidRDefault="000776BE" w:rsidP="00826A9E">
      <w:pPr>
        <w:jc w:val="center"/>
        <w:rPr>
          <w:noProof/>
          <w:lang w:val="es-PA"/>
        </w:rPr>
      </w:pPr>
      <w:r>
        <w:rPr>
          <w:noProof/>
        </w:rPr>
        <w:drawing>
          <wp:inline distT="0" distB="0" distL="0" distR="0" wp14:anchorId="79B723C3" wp14:editId="3A214592">
            <wp:extent cx="2630384" cy="19247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14"/>
                    <a:stretch/>
                  </pic:blipFill>
                  <pic:spPr bwMode="auto">
                    <a:xfrm>
                      <a:off x="0" y="0"/>
                      <a:ext cx="2640042" cy="1931786"/>
                    </a:xfrm>
                    <a:prstGeom prst="rect">
                      <a:avLst/>
                    </a:prstGeom>
                    <a:ln>
                      <a:noFill/>
                    </a:ln>
                    <a:extLst>
                      <a:ext uri="{53640926-AAD7-44D8-BBD7-CCE9431645EC}">
                        <a14:shadowObscured xmlns:a14="http://schemas.microsoft.com/office/drawing/2010/main"/>
                      </a:ext>
                    </a:extLst>
                  </pic:spPr>
                </pic:pic>
              </a:graphicData>
            </a:graphic>
          </wp:inline>
        </w:drawing>
      </w:r>
    </w:p>
    <w:p w:rsidR="00826A9E" w:rsidRDefault="00826A9E" w:rsidP="00826A9E">
      <w:pPr>
        <w:jc w:val="center"/>
        <w:rPr>
          <w:noProof/>
          <w:lang w:val="es-PA"/>
        </w:rPr>
      </w:pPr>
      <w:r w:rsidRPr="00866D24">
        <w:rPr>
          <w:i/>
          <w:noProof/>
          <w:lang w:val="es-PA"/>
        </w:rPr>
        <w:t xml:space="preserve">Figura </w:t>
      </w:r>
      <w:r>
        <w:rPr>
          <w:i/>
          <w:noProof/>
          <w:lang w:val="es-PA"/>
        </w:rPr>
        <w:t>4</w:t>
      </w:r>
      <w:r w:rsidRPr="00866D24">
        <w:rPr>
          <w:i/>
          <w:noProof/>
          <w:lang w:val="es-PA"/>
        </w:rPr>
        <w:t>.1 – Ventana de XSDK.</w:t>
      </w:r>
    </w:p>
    <w:p w:rsidR="00826A9E" w:rsidRDefault="00826A9E" w:rsidP="000776BE">
      <w:pPr>
        <w:rPr>
          <w:noProof/>
          <w:lang w:val="es-PA"/>
        </w:rPr>
      </w:pPr>
    </w:p>
    <w:p w:rsidR="000776BE" w:rsidRDefault="000776BE" w:rsidP="000776BE">
      <w:pPr>
        <w:rPr>
          <w:noProof/>
          <w:lang w:val="es-PA"/>
        </w:rPr>
      </w:pPr>
      <w:r>
        <w:rPr>
          <w:noProof/>
          <w:lang w:val="es-PA"/>
        </w:rPr>
        <w:t xml:space="preserve">4.2 – </w:t>
      </w:r>
      <w:r w:rsidR="00826A9E">
        <w:rPr>
          <w:noProof/>
          <w:lang w:val="es-PA"/>
        </w:rPr>
        <w:t>Si todo está en orden no es necesaria esta ventana, de lo contrario, si su SDK ha generado en otra ubicación el proyecto, esta es la manera de buscarlo y que archivo debe encontrar</w:t>
      </w:r>
      <w:r>
        <w:rPr>
          <w:noProof/>
          <w:lang w:val="es-PA"/>
        </w:rPr>
        <w:t>.</w:t>
      </w:r>
    </w:p>
    <w:p w:rsidR="000776BE" w:rsidRDefault="000776BE" w:rsidP="00826A9E">
      <w:pPr>
        <w:jc w:val="center"/>
        <w:rPr>
          <w:noProof/>
          <w:lang w:val="es-PA"/>
        </w:rPr>
      </w:pPr>
      <w:r>
        <w:rPr>
          <w:noProof/>
        </w:rPr>
        <w:drawing>
          <wp:inline distT="0" distB="0" distL="0" distR="0" wp14:anchorId="61F0CD80" wp14:editId="1910B939">
            <wp:extent cx="3728852" cy="2439689"/>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20" cy="2442940"/>
                    </a:xfrm>
                    <a:prstGeom prst="rect">
                      <a:avLst/>
                    </a:prstGeom>
                  </pic:spPr>
                </pic:pic>
              </a:graphicData>
            </a:graphic>
          </wp:inline>
        </w:drawing>
      </w:r>
    </w:p>
    <w:p w:rsidR="00826A9E" w:rsidRDefault="00826A9E" w:rsidP="00826A9E">
      <w:pPr>
        <w:jc w:val="center"/>
        <w:rPr>
          <w:noProof/>
          <w:lang w:val="es-PA"/>
        </w:rPr>
      </w:pPr>
      <w:r w:rsidRPr="00866D24">
        <w:rPr>
          <w:i/>
          <w:noProof/>
          <w:lang w:val="es-PA"/>
        </w:rPr>
        <w:t xml:space="preserve">Figura </w:t>
      </w:r>
      <w:r>
        <w:rPr>
          <w:i/>
          <w:noProof/>
          <w:lang w:val="es-PA"/>
        </w:rPr>
        <w:t>4.2</w:t>
      </w:r>
      <w:r w:rsidRPr="00866D24">
        <w:rPr>
          <w:i/>
          <w:noProof/>
          <w:lang w:val="es-PA"/>
        </w:rPr>
        <w:t xml:space="preserve"> – </w:t>
      </w:r>
      <w:r>
        <w:rPr>
          <w:i/>
          <w:noProof/>
          <w:lang w:val="es-PA"/>
        </w:rPr>
        <w:t>Ventana de Nuevo Proyecto de Hardware</w:t>
      </w:r>
      <w:r w:rsidRPr="00866D24">
        <w:rPr>
          <w:i/>
          <w:noProof/>
          <w:lang w:val="es-PA"/>
        </w:rPr>
        <w:t>.</w:t>
      </w:r>
      <w:r>
        <w:rPr>
          <w:i/>
          <w:noProof/>
          <w:lang w:val="es-PA"/>
        </w:rPr>
        <w:t xml:space="preserve">  Si no encuentra XSDK el paquete creado, esta será la manera de encontrarlo.</w:t>
      </w:r>
    </w:p>
    <w:p w:rsidR="000776BE" w:rsidRDefault="000776BE" w:rsidP="000776BE">
      <w:pPr>
        <w:rPr>
          <w:noProof/>
          <w:lang w:val="es-PA"/>
        </w:rPr>
      </w:pPr>
    </w:p>
    <w:p w:rsidR="000776BE" w:rsidRDefault="000776BE" w:rsidP="000776BE">
      <w:pPr>
        <w:rPr>
          <w:noProof/>
          <w:lang w:val="es-PA"/>
        </w:rPr>
      </w:pPr>
    </w:p>
    <w:p w:rsidR="000776BE" w:rsidRDefault="000776BE" w:rsidP="000776BE">
      <w:pPr>
        <w:rPr>
          <w:noProof/>
          <w:lang w:val="es-PA"/>
        </w:rPr>
      </w:pPr>
    </w:p>
    <w:p w:rsidR="000776BE" w:rsidRDefault="000776BE" w:rsidP="000776BE">
      <w:pPr>
        <w:rPr>
          <w:noProof/>
          <w:lang w:val="es-PA"/>
        </w:rPr>
      </w:pPr>
    </w:p>
    <w:p w:rsidR="000776BE" w:rsidRDefault="000776BE" w:rsidP="000776BE">
      <w:pPr>
        <w:rPr>
          <w:noProof/>
          <w:lang w:val="es-PA"/>
        </w:rPr>
      </w:pPr>
    </w:p>
    <w:p w:rsidR="000776BE" w:rsidRDefault="000776BE" w:rsidP="00826A9E">
      <w:pPr>
        <w:jc w:val="both"/>
        <w:rPr>
          <w:noProof/>
          <w:lang w:val="es-PA"/>
        </w:rPr>
      </w:pPr>
      <w:r>
        <w:rPr>
          <w:noProof/>
          <w:lang w:val="es-PA"/>
        </w:rPr>
        <w:lastRenderedPageBreak/>
        <w:t xml:space="preserve">4.3 – Utilice los siguientes parámetros como diseño del proyecto.  Ud. Podría </w:t>
      </w:r>
      <w:r w:rsidR="00826A9E">
        <w:rPr>
          <w:noProof/>
          <w:lang w:val="es-PA"/>
        </w:rPr>
        <w:t xml:space="preserve">por ejemplo </w:t>
      </w:r>
      <w:r>
        <w:rPr>
          <w:noProof/>
          <w:lang w:val="es-PA"/>
        </w:rPr>
        <w:t xml:space="preserve">utilizar C++ pero recuerde que C tiene menor </w:t>
      </w:r>
      <w:r w:rsidR="00826A9E">
        <w:rPr>
          <w:noProof/>
          <w:lang w:val="es-PA"/>
        </w:rPr>
        <w:t xml:space="preserve">plantilla de </w:t>
      </w:r>
      <w:r>
        <w:rPr>
          <w:noProof/>
          <w:lang w:val="es-PA"/>
        </w:rPr>
        <w:t xml:space="preserve">espacio </w:t>
      </w:r>
      <w:r w:rsidR="00826A9E">
        <w:rPr>
          <w:noProof/>
          <w:lang w:val="es-PA"/>
        </w:rPr>
        <w:t>lo que consume menos memoria que es escasa en este sistema.</w:t>
      </w:r>
    </w:p>
    <w:p w:rsidR="000776BE" w:rsidRPr="00D101ED" w:rsidRDefault="00D101ED" w:rsidP="00826A9E">
      <w:pPr>
        <w:jc w:val="center"/>
        <w:rPr>
          <w:noProof/>
          <w:lang w:val="es-PA"/>
        </w:rPr>
      </w:pPr>
      <w:r>
        <w:rPr>
          <w:noProof/>
        </w:rPr>
        <w:drawing>
          <wp:inline distT="0" distB="0" distL="0" distR="0" wp14:anchorId="17507F38" wp14:editId="5CB07310">
            <wp:extent cx="2255344" cy="29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001" cy="2990150"/>
                    </a:xfrm>
                    <a:prstGeom prst="rect">
                      <a:avLst/>
                    </a:prstGeom>
                  </pic:spPr>
                </pic:pic>
              </a:graphicData>
            </a:graphic>
          </wp:inline>
        </w:drawing>
      </w:r>
    </w:p>
    <w:p w:rsidR="00826A9E" w:rsidRDefault="00826A9E" w:rsidP="00826A9E">
      <w:pPr>
        <w:jc w:val="center"/>
        <w:rPr>
          <w:noProof/>
          <w:lang w:val="es-PA"/>
        </w:rPr>
      </w:pPr>
      <w:r w:rsidRPr="00866D24">
        <w:rPr>
          <w:i/>
          <w:noProof/>
          <w:lang w:val="es-PA"/>
        </w:rPr>
        <w:t xml:space="preserve">Figura </w:t>
      </w:r>
      <w:r>
        <w:rPr>
          <w:i/>
          <w:noProof/>
          <w:lang w:val="es-PA"/>
        </w:rPr>
        <w:t>4.3</w:t>
      </w:r>
      <w:r w:rsidRPr="00866D24">
        <w:rPr>
          <w:i/>
          <w:noProof/>
          <w:lang w:val="es-PA"/>
        </w:rPr>
        <w:t xml:space="preserve"> – </w:t>
      </w:r>
      <w:r>
        <w:rPr>
          <w:i/>
          <w:noProof/>
          <w:lang w:val="es-PA"/>
        </w:rPr>
        <w:t>Ventana de nuevo proyecto de aplicación</w:t>
      </w:r>
      <w:r w:rsidRPr="00866D24">
        <w:rPr>
          <w:i/>
          <w:noProof/>
          <w:lang w:val="es-PA"/>
        </w:rPr>
        <w:t>.</w:t>
      </w:r>
      <w:r>
        <w:rPr>
          <w:i/>
          <w:noProof/>
          <w:lang w:val="es-PA"/>
        </w:rPr>
        <w:t xml:space="preserve"> Elegir C, asegurarse que el hardware es el que ud ha creado en Vivado y que es la instancia de microblaze correcta.</w:t>
      </w:r>
    </w:p>
    <w:p w:rsidR="00826A9E" w:rsidRDefault="00826A9E" w:rsidP="00826A9E">
      <w:pPr>
        <w:jc w:val="center"/>
        <w:rPr>
          <w:noProof/>
          <w:lang w:val="es-PA"/>
        </w:rPr>
      </w:pPr>
    </w:p>
    <w:p w:rsidR="000776BE" w:rsidRDefault="000776BE" w:rsidP="008506C1">
      <w:pPr>
        <w:jc w:val="both"/>
        <w:rPr>
          <w:noProof/>
          <w:lang w:val="es-PA"/>
        </w:rPr>
      </w:pPr>
      <w:r>
        <w:rPr>
          <w:noProof/>
          <w:lang w:val="es-PA"/>
        </w:rPr>
        <w:t xml:space="preserve">4.4 – Haga click en siguiente y observe que se pueden crear varios proyectos, hasta un proyecto en blanco, nosotros empezaremos con un </w:t>
      </w:r>
      <w:r w:rsidR="008506C1">
        <w:rPr>
          <w:noProof/>
          <w:lang w:val="es-PA"/>
        </w:rPr>
        <w:t>“</w:t>
      </w:r>
      <w:r>
        <w:rPr>
          <w:noProof/>
          <w:lang w:val="es-PA"/>
        </w:rPr>
        <w:t>esqueleto</w:t>
      </w:r>
      <w:r w:rsidR="008506C1">
        <w:rPr>
          <w:noProof/>
          <w:lang w:val="es-PA"/>
        </w:rPr>
        <w:t>”</w:t>
      </w:r>
      <w:r>
        <w:rPr>
          <w:noProof/>
          <w:lang w:val="es-PA"/>
        </w:rPr>
        <w:t xml:space="preserve"> llamado “Hello World” que es la estructura básica y de allí modificaremos para utilizar a nuestro objetivo.</w:t>
      </w:r>
    </w:p>
    <w:p w:rsidR="000776BE" w:rsidRDefault="00D101ED" w:rsidP="008506C1">
      <w:pPr>
        <w:jc w:val="center"/>
        <w:rPr>
          <w:noProof/>
          <w:lang w:val="es-PA"/>
        </w:rPr>
      </w:pPr>
      <w:r>
        <w:rPr>
          <w:noProof/>
        </w:rPr>
        <w:drawing>
          <wp:inline distT="0" distB="0" distL="0" distR="0" wp14:anchorId="2E6494AE" wp14:editId="62A03E19">
            <wp:extent cx="974256" cy="178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6750" b="54010"/>
                    <a:stretch/>
                  </pic:blipFill>
                  <pic:spPr bwMode="auto">
                    <a:xfrm>
                      <a:off x="0" y="0"/>
                      <a:ext cx="979148" cy="1790242"/>
                    </a:xfrm>
                    <a:prstGeom prst="rect">
                      <a:avLst/>
                    </a:prstGeom>
                    <a:ln>
                      <a:noFill/>
                    </a:ln>
                    <a:extLst>
                      <a:ext uri="{53640926-AAD7-44D8-BBD7-CCE9431645EC}">
                        <a14:shadowObscured xmlns:a14="http://schemas.microsoft.com/office/drawing/2010/main"/>
                      </a:ext>
                    </a:extLst>
                  </pic:spPr>
                </pic:pic>
              </a:graphicData>
            </a:graphic>
          </wp:inline>
        </w:drawing>
      </w:r>
    </w:p>
    <w:p w:rsidR="008506C1" w:rsidRPr="000776BE" w:rsidRDefault="008506C1" w:rsidP="008506C1">
      <w:pPr>
        <w:jc w:val="center"/>
        <w:rPr>
          <w:noProof/>
          <w:lang w:val="es-PA"/>
        </w:rPr>
      </w:pPr>
      <w:r w:rsidRPr="00866D24">
        <w:rPr>
          <w:i/>
          <w:noProof/>
          <w:lang w:val="es-PA"/>
        </w:rPr>
        <w:t xml:space="preserve">Figura </w:t>
      </w:r>
      <w:r>
        <w:rPr>
          <w:i/>
          <w:noProof/>
          <w:lang w:val="es-PA"/>
        </w:rPr>
        <w:t>4.4</w:t>
      </w:r>
      <w:r w:rsidRPr="00866D24">
        <w:rPr>
          <w:i/>
          <w:noProof/>
          <w:lang w:val="es-PA"/>
        </w:rPr>
        <w:t xml:space="preserve"> – </w:t>
      </w:r>
      <w:r>
        <w:rPr>
          <w:i/>
          <w:noProof/>
          <w:lang w:val="es-PA"/>
        </w:rPr>
        <w:t>Ventana de nuevo proyecto, selección de aplicación</w:t>
      </w:r>
      <w:r w:rsidRPr="00866D24">
        <w:rPr>
          <w:i/>
          <w:noProof/>
          <w:lang w:val="es-PA"/>
        </w:rPr>
        <w:t>.</w:t>
      </w:r>
      <w:r>
        <w:rPr>
          <w:i/>
          <w:noProof/>
          <w:lang w:val="es-PA"/>
        </w:rPr>
        <w:t xml:space="preserve"> Elegir Hello World como base para la construcción de nuestra aplicación final.</w:t>
      </w:r>
    </w:p>
    <w:p w:rsidR="00D101ED" w:rsidRDefault="00D101ED" w:rsidP="002C1447">
      <w:pPr>
        <w:jc w:val="both"/>
        <w:rPr>
          <w:lang w:val="es-PA"/>
        </w:rPr>
      </w:pPr>
    </w:p>
    <w:p w:rsidR="00D101ED" w:rsidRDefault="00FA1FF4" w:rsidP="002C1447">
      <w:pPr>
        <w:jc w:val="both"/>
        <w:rPr>
          <w:lang w:val="es-PA"/>
        </w:rPr>
      </w:pPr>
      <w:r w:rsidRPr="008506C1">
        <w:rPr>
          <w:lang w:val="es-PA"/>
        </w:rPr>
        <w:lastRenderedPageBreak/>
        <w:t xml:space="preserve">4.5 – Se nos deben de haber creado las siguientes carpetas que nos </w:t>
      </w:r>
      <w:r w:rsidR="008506C1" w:rsidRPr="008506C1">
        <w:rPr>
          <w:lang w:val="es-PA"/>
        </w:rPr>
        <w:t>indican,</w:t>
      </w:r>
      <w:r w:rsidRPr="008506C1">
        <w:rPr>
          <w:lang w:val="es-PA"/>
        </w:rPr>
        <w:t xml:space="preserve"> por ejemplo, lo</w:t>
      </w:r>
      <w:r w:rsidR="008506C1">
        <w:rPr>
          <w:lang w:val="es-PA"/>
        </w:rPr>
        <w:t xml:space="preserve">s BSP o </w:t>
      </w:r>
      <w:r w:rsidR="00D101ED">
        <w:rPr>
          <w:lang w:val="es-PA"/>
        </w:rPr>
        <w:t>“</w:t>
      </w:r>
      <w:proofErr w:type="spellStart"/>
      <w:r w:rsidR="008506C1">
        <w:rPr>
          <w:lang w:val="es-PA"/>
        </w:rPr>
        <w:t>board</w:t>
      </w:r>
      <w:proofErr w:type="spellEnd"/>
      <w:r w:rsidR="008506C1">
        <w:rPr>
          <w:lang w:val="es-PA"/>
        </w:rPr>
        <w:t xml:space="preserve"> </w:t>
      </w:r>
      <w:proofErr w:type="spellStart"/>
      <w:r w:rsidR="008506C1">
        <w:rPr>
          <w:lang w:val="es-PA"/>
        </w:rPr>
        <w:t>support</w:t>
      </w:r>
      <w:proofErr w:type="spellEnd"/>
      <w:r w:rsidR="008506C1">
        <w:rPr>
          <w:lang w:val="es-PA"/>
        </w:rPr>
        <w:t xml:space="preserve"> </w:t>
      </w:r>
      <w:proofErr w:type="spellStart"/>
      <w:r w:rsidR="008506C1">
        <w:rPr>
          <w:lang w:val="es-PA"/>
        </w:rPr>
        <w:t>packages</w:t>
      </w:r>
      <w:proofErr w:type="spellEnd"/>
      <w:r w:rsidR="00D101ED">
        <w:rPr>
          <w:lang w:val="es-PA"/>
        </w:rPr>
        <w:t>”</w:t>
      </w:r>
      <w:r w:rsidR="008506C1">
        <w:rPr>
          <w:lang w:val="es-PA"/>
        </w:rPr>
        <w:t xml:space="preserve">, al abrir el vínculo (doble </w:t>
      </w:r>
      <w:proofErr w:type="spellStart"/>
      <w:r w:rsidR="008506C1">
        <w:rPr>
          <w:lang w:val="es-PA"/>
        </w:rPr>
        <w:t>click</w:t>
      </w:r>
      <w:proofErr w:type="spellEnd"/>
      <w:r w:rsidR="008506C1">
        <w:rPr>
          <w:lang w:val="es-PA"/>
        </w:rPr>
        <w:t xml:space="preserve"> al desplegar el BSP)</w:t>
      </w:r>
      <w:r w:rsidRPr="008506C1">
        <w:rPr>
          <w:lang w:val="es-PA"/>
        </w:rPr>
        <w:t xml:space="preserve"> que son librerías para utilizar periféricos </w:t>
      </w:r>
    </w:p>
    <w:p w:rsidR="00D101ED" w:rsidRDefault="00D101ED" w:rsidP="00D101ED">
      <w:pPr>
        <w:jc w:val="center"/>
        <w:rPr>
          <w:lang w:val="es-PA"/>
        </w:rPr>
      </w:pPr>
      <w:r>
        <w:rPr>
          <w:noProof/>
        </w:rPr>
        <w:drawing>
          <wp:inline distT="0" distB="0" distL="0" distR="0" wp14:anchorId="48EA0EE7" wp14:editId="18FE7BBF">
            <wp:extent cx="3235350" cy="21406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2067" cy="2145099"/>
                    </a:xfrm>
                    <a:prstGeom prst="rect">
                      <a:avLst/>
                    </a:prstGeom>
                  </pic:spPr>
                </pic:pic>
              </a:graphicData>
            </a:graphic>
          </wp:inline>
        </w:drawing>
      </w:r>
    </w:p>
    <w:p w:rsidR="00D101ED" w:rsidRPr="000776BE" w:rsidRDefault="00D101ED" w:rsidP="00D101ED">
      <w:pPr>
        <w:jc w:val="center"/>
        <w:rPr>
          <w:noProof/>
          <w:lang w:val="es-PA"/>
        </w:rPr>
      </w:pPr>
      <w:r w:rsidRPr="00866D24">
        <w:rPr>
          <w:i/>
          <w:noProof/>
          <w:lang w:val="es-PA"/>
        </w:rPr>
        <w:t xml:space="preserve">Figura </w:t>
      </w:r>
      <w:r>
        <w:rPr>
          <w:i/>
          <w:noProof/>
          <w:lang w:val="es-PA"/>
        </w:rPr>
        <w:t>4.</w:t>
      </w:r>
      <w:r>
        <w:rPr>
          <w:i/>
          <w:noProof/>
          <w:lang w:val="es-PA"/>
        </w:rPr>
        <w:t>5</w:t>
      </w:r>
      <w:r w:rsidRPr="00866D24">
        <w:rPr>
          <w:i/>
          <w:noProof/>
          <w:lang w:val="es-PA"/>
        </w:rPr>
        <w:t xml:space="preserve"> – </w:t>
      </w:r>
      <w:r>
        <w:rPr>
          <w:i/>
          <w:noProof/>
          <w:lang w:val="es-PA"/>
        </w:rPr>
        <w:t>Documentación de un Board Support Package</w:t>
      </w:r>
      <w:r>
        <w:rPr>
          <w:i/>
          <w:noProof/>
          <w:lang w:val="es-PA"/>
        </w:rPr>
        <w:t>.</w:t>
      </w:r>
      <w:r>
        <w:rPr>
          <w:i/>
          <w:noProof/>
          <w:lang w:val="es-PA"/>
        </w:rPr>
        <w:t xml:space="preserve">  Los BSP son entre algunas cosas, funciones, ejemplos, código que podemos reutilizar sin crear la rueda (sin empezar de cero).  Nos sirven para empezar a crear aplicaciones.</w:t>
      </w:r>
    </w:p>
    <w:p w:rsidR="00D101ED" w:rsidRDefault="00D101ED" w:rsidP="00D101ED">
      <w:pPr>
        <w:jc w:val="both"/>
        <w:rPr>
          <w:lang w:val="es-PA"/>
        </w:rPr>
      </w:pPr>
    </w:p>
    <w:p w:rsidR="00FA1FF4" w:rsidRPr="008506C1" w:rsidRDefault="00D101ED" w:rsidP="002C1447">
      <w:pPr>
        <w:jc w:val="both"/>
        <w:rPr>
          <w:lang w:val="es-PA"/>
        </w:rPr>
      </w:pPr>
      <w:r>
        <w:rPr>
          <w:lang w:val="es-PA"/>
        </w:rPr>
        <w:t xml:space="preserve">4.6 – Del archivo principal haga doble </w:t>
      </w:r>
      <w:proofErr w:type="spellStart"/>
      <w:r>
        <w:rPr>
          <w:lang w:val="es-PA"/>
        </w:rPr>
        <w:t>click</w:t>
      </w:r>
      <w:proofErr w:type="spellEnd"/>
      <w:r>
        <w:rPr>
          <w:lang w:val="es-PA"/>
        </w:rPr>
        <w:t xml:space="preserve"> en el archivo fuente </w:t>
      </w:r>
      <w:r w:rsidR="002C1447">
        <w:rPr>
          <w:lang w:val="es-PA"/>
        </w:rPr>
        <w:t>“</w:t>
      </w:r>
      <w:proofErr w:type="spellStart"/>
      <w:r w:rsidR="00DF0BF6">
        <w:rPr>
          <w:lang w:val="es-PA"/>
        </w:rPr>
        <w:t>hello</w:t>
      </w:r>
      <w:r w:rsidR="00FA1FF4" w:rsidRPr="008506C1">
        <w:rPr>
          <w:lang w:val="es-PA"/>
        </w:rPr>
        <w:t>world.c</w:t>
      </w:r>
      <w:proofErr w:type="spellEnd"/>
      <w:r w:rsidR="002C1447">
        <w:rPr>
          <w:lang w:val="es-PA"/>
        </w:rPr>
        <w:t>”</w:t>
      </w:r>
      <w:r>
        <w:rPr>
          <w:lang w:val="es-PA"/>
        </w:rPr>
        <w:t>.  Es desde aquí que empezaremos a modificar nuestra aplicación final</w:t>
      </w:r>
      <w:r w:rsidR="002C1447">
        <w:rPr>
          <w:lang w:val="es-PA"/>
        </w:rPr>
        <w:t>.</w:t>
      </w:r>
    </w:p>
    <w:p w:rsidR="00FA1FF4" w:rsidRDefault="00D101ED" w:rsidP="00F545EB">
      <w:pPr>
        <w:jc w:val="center"/>
        <w:rPr>
          <w:i/>
          <w:lang w:val="es-PA"/>
        </w:rPr>
      </w:pPr>
      <w:r>
        <w:rPr>
          <w:noProof/>
        </w:rPr>
        <w:drawing>
          <wp:inline distT="0" distB="0" distL="0" distR="0" wp14:anchorId="246BB7B2" wp14:editId="1C98237E">
            <wp:extent cx="5943600"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92680"/>
                    </a:xfrm>
                    <a:prstGeom prst="rect">
                      <a:avLst/>
                    </a:prstGeom>
                  </pic:spPr>
                </pic:pic>
              </a:graphicData>
            </a:graphic>
          </wp:inline>
        </w:drawing>
      </w:r>
    </w:p>
    <w:p w:rsidR="00D101ED" w:rsidRDefault="00D101ED" w:rsidP="007320E5">
      <w:pPr>
        <w:rPr>
          <w:lang w:val="es-PA"/>
        </w:rPr>
      </w:pPr>
    </w:p>
    <w:p w:rsidR="00D101ED" w:rsidRDefault="00D101ED" w:rsidP="00D101ED">
      <w:pPr>
        <w:jc w:val="center"/>
        <w:rPr>
          <w:lang w:val="es-PA"/>
        </w:rPr>
      </w:pPr>
      <w:r w:rsidRPr="00866D24">
        <w:rPr>
          <w:i/>
          <w:noProof/>
          <w:lang w:val="es-PA"/>
        </w:rPr>
        <w:t xml:space="preserve">Figura </w:t>
      </w:r>
      <w:r>
        <w:rPr>
          <w:i/>
          <w:noProof/>
          <w:lang w:val="es-PA"/>
        </w:rPr>
        <w:t>4.</w:t>
      </w:r>
      <w:r>
        <w:rPr>
          <w:i/>
          <w:noProof/>
          <w:lang w:val="es-PA"/>
        </w:rPr>
        <w:t>6</w:t>
      </w:r>
      <w:r w:rsidRPr="00866D24">
        <w:rPr>
          <w:i/>
          <w:noProof/>
          <w:lang w:val="es-PA"/>
        </w:rPr>
        <w:t xml:space="preserve"> – </w:t>
      </w:r>
      <w:r w:rsidR="00DF0BF6">
        <w:rPr>
          <w:i/>
          <w:noProof/>
          <w:lang w:val="es-PA"/>
        </w:rPr>
        <w:t>Carpetas creadas de proyecto.  Nos basaremos en el archivo helloworld.c</w:t>
      </w:r>
    </w:p>
    <w:p w:rsidR="00D101ED" w:rsidRDefault="00D101ED" w:rsidP="007320E5">
      <w:pPr>
        <w:rPr>
          <w:lang w:val="es-PA"/>
        </w:rPr>
      </w:pPr>
    </w:p>
    <w:p w:rsidR="00D101ED" w:rsidRDefault="00D101ED" w:rsidP="007320E5">
      <w:pPr>
        <w:rPr>
          <w:lang w:val="es-PA"/>
        </w:rPr>
      </w:pPr>
    </w:p>
    <w:p w:rsidR="007320E5" w:rsidRDefault="007320E5" w:rsidP="007320E5">
      <w:pPr>
        <w:rPr>
          <w:i/>
          <w:lang w:val="es-PA"/>
        </w:rPr>
      </w:pPr>
      <w:r>
        <w:rPr>
          <w:lang w:val="es-PA"/>
        </w:rPr>
        <w:lastRenderedPageBreak/>
        <w:t xml:space="preserve">4.6 – Modifique el código para </w:t>
      </w:r>
      <w:proofErr w:type="spellStart"/>
      <w:r>
        <w:rPr>
          <w:lang w:val="es-PA"/>
        </w:rPr>
        <w:t>como</w:t>
      </w:r>
      <w:proofErr w:type="spellEnd"/>
      <w:r>
        <w:rPr>
          <w:lang w:val="es-PA"/>
        </w:rPr>
        <w:t xml:space="preserve"> sigue en la siguiente figura, imprimiremos 10 veces la palabra por el puerto serial.</w:t>
      </w:r>
    </w:p>
    <w:p w:rsidR="007320E5" w:rsidRDefault="007E56B3" w:rsidP="007320E5">
      <w:pPr>
        <w:jc w:val="center"/>
        <w:rPr>
          <w:lang w:val="es-PA"/>
        </w:rPr>
      </w:pPr>
      <w:r>
        <w:rPr>
          <w:noProof/>
        </w:rPr>
        <w:drawing>
          <wp:inline distT="0" distB="0" distL="0" distR="0" wp14:anchorId="3DB5E451" wp14:editId="27D5E0C3">
            <wp:extent cx="2011137" cy="2048494"/>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2017" cy="2059576"/>
                    </a:xfrm>
                    <a:prstGeom prst="rect">
                      <a:avLst/>
                    </a:prstGeom>
                  </pic:spPr>
                </pic:pic>
              </a:graphicData>
            </a:graphic>
          </wp:inline>
        </w:drawing>
      </w:r>
    </w:p>
    <w:p w:rsidR="00FD0070" w:rsidRDefault="00FD0070" w:rsidP="00FD0070">
      <w:pPr>
        <w:jc w:val="center"/>
        <w:rPr>
          <w:lang w:val="es-PA"/>
        </w:rPr>
      </w:pPr>
      <w:r w:rsidRPr="00866D24">
        <w:rPr>
          <w:i/>
          <w:noProof/>
          <w:lang w:val="es-PA"/>
        </w:rPr>
        <w:t xml:space="preserve">Figura </w:t>
      </w:r>
      <w:r>
        <w:rPr>
          <w:i/>
          <w:noProof/>
          <w:lang w:val="es-PA"/>
        </w:rPr>
        <w:t>4.</w:t>
      </w:r>
      <w:r>
        <w:rPr>
          <w:i/>
          <w:noProof/>
          <w:lang w:val="es-PA"/>
        </w:rPr>
        <w:t>7</w:t>
      </w:r>
      <w:r w:rsidRPr="00866D24">
        <w:rPr>
          <w:i/>
          <w:noProof/>
          <w:lang w:val="es-PA"/>
        </w:rPr>
        <w:t xml:space="preserve"> – </w:t>
      </w:r>
      <w:r>
        <w:rPr>
          <w:i/>
          <w:noProof/>
          <w:lang w:val="es-PA"/>
        </w:rPr>
        <w:t>Archivo HelloWorld.c</w:t>
      </w:r>
      <w:r>
        <w:rPr>
          <w:i/>
          <w:noProof/>
          <w:lang w:val="es-PA"/>
        </w:rPr>
        <w:t xml:space="preserve">.  </w:t>
      </w:r>
      <w:r>
        <w:rPr>
          <w:i/>
          <w:noProof/>
          <w:lang w:val="es-PA"/>
        </w:rPr>
        <w:t>Modificar el archivo para imprimir algunos caracteres por el puerto serial.</w:t>
      </w:r>
    </w:p>
    <w:p w:rsidR="00FD0070" w:rsidRDefault="00FD0070" w:rsidP="007320E5">
      <w:pPr>
        <w:jc w:val="center"/>
        <w:rPr>
          <w:lang w:val="es-PA"/>
        </w:rPr>
      </w:pPr>
    </w:p>
    <w:p w:rsidR="00EF5E89" w:rsidRDefault="00EF5E89" w:rsidP="00EF5E89">
      <w:pPr>
        <w:rPr>
          <w:lang w:val="es-PA"/>
        </w:rPr>
      </w:pPr>
      <w:r>
        <w:rPr>
          <w:lang w:val="es-PA"/>
        </w:rPr>
        <w:t xml:space="preserve">4.7 – </w:t>
      </w:r>
      <w:r w:rsidR="00FD0070">
        <w:rPr>
          <w:lang w:val="es-PA"/>
        </w:rPr>
        <w:t>Guarde todos los cambios y p</w:t>
      </w:r>
      <w:r w:rsidR="00ED37A2">
        <w:rPr>
          <w:lang w:val="es-PA"/>
        </w:rPr>
        <w:t xml:space="preserve">resionar el martillo para que pueda genera el código </w:t>
      </w:r>
      <w:r w:rsidR="00ED37A2">
        <w:rPr>
          <w:noProof/>
        </w:rPr>
        <w:drawing>
          <wp:inline distT="0" distB="0" distL="0" distR="0" wp14:anchorId="65B5E597" wp14:editId="71E0A620">
            <wp:extent cx="201699" cy="19552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0493" t="19624" r="20183" b="21632"/>
                    <a:stretch/>
                  </pic:blipFill>
                  <pic:spPr bwMode="auto">
                    <a:xfrm>
                      <a:off x="0" y="0"/>
                      <a:ext cx="202022" cy="195838"/>
                    </a:xfrm>
                    <a:prstGeom prst="rect">
                      <a:avLst/>
                    </a:prstGeom>
                    <a:ln>
                      <a:noFill/>
                    </a:ln>
                    <a:extLst>
                      <a:ext uri="{53640926-AAD7-44D8-BBD7-CCE9431645EC}">
                        <a14:shadowObscured xmlns:a14="http://schemas.microsoft.com/office/drawing/2010/main"/>
                      </a:ext>
                    </a:extLst>
                  </pic:spPr>
                </pic:pic>
              </a:graphicData>
            </a:graphic>
          </wp:inline>
        </w:drawing>
      </w:r>
    </w:p>
    <w:p w:rsidR="00FD0070" w:rsidRDefault="00FD0070" w:rsidP="00FD0070">
      <w:pPr>
        <w:jc w:val="center"/>
        <w:rPr>
          <w:lang w:val="es-PA"/>
        </w:rPr>
      </w:pPr>
      <w:r>
        <w:rPr>
          <w:noProof/>
        </w:rPr>
        <w:drawing>
          <wp:inline distT="0" distB="0" distL="0" distR="0" wp14:anchorId="6DFE1F55" wp14:editId="1204DF55">
            <wp:extent cx="168592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5925" cy="742950"/>
                    </a:xfrm>
                    <a:prstGeom prst="rect">
                      <a:avLst/>
                    </a:prstGeom>
                  </pic:spPr>
                </pic:pic>
              </a:graphicData>
            </a:graphic>
          </wp:inline>
        </w:drawing>
      </w:r>
    </w:p>
    <w:p w:rsidR="00FD0070" w:rsidRDefault="00FD0070" w:rsidP="00FD0070">
      <w:pPr>
        <w:jc w:val="center"/>
        <w:rPr>
          <w:lang w:val="es-PA"/>
        </w:rPr>
      </w:pPr>
      <w:r w:rsidRPr="00866D24">
        <w:rPr>
          <w:i/>
          <w:noProof/>
          <w:lang w:val="es-PA"/>
        </w:rPr>
        <w:t xml:space="preserve">Figura </w:t>
      </w:r>
      <w:r>
        <w:rPr>
          <w:i/>
          <w:noProof/>
          <w:lang w:val="es-PA"/>
        </w:rPr>
        <w:t>4.</w:t>
      </w:r>
      <w:r>
        <w:rPr>
          <w:i/>
          <w:noProof/>
          <w:lang w:val="es-PA"/>
        </w:rPr>
        <w:t>8</w:t>
      </w:r>
      <w:r w:rsidRPr="00866D24">
        <w:rPr>
          <w:i/>
          <w:noProof/>
          <w:lang w:val="es-PA"/>
        </w:rPr>
        <w:t xml:space="preserve"> – </w:t>
      </w:r>
      <w:r>
        <w:rPr>
          <w:i/>
          <w:noProof/>
          <w:lang w:val="es-PA"/>
        </w:rPr>
        <w:t>Ubicación de la herramienta build</w:t>
      </w:r>
      <w:r>
        <w:rPr>
          <w:i/>
          <w:noProof/>
          <w:lang w:val="es-PA"/>
        </w:rPr>
        <w:t xml:space="preserve">.  </w:t>
      </w:r>
      <w:r>
        <w:rPr>
          <w:i/>
          <w:noProof/>
          <w:lang w:val="es-PA"/>
        </w:rPr>
        <w:t>La herramienta build sirve para compilar el proyecto</w:t>
      </w:r>
      <w:r>
        <w:rPr>
          <w:i/>
          <w:noProof/>
          <w:lang w:val="es-PA"/>
        </w:rPr>
        <w:t>.</w:t>
      </w:r>
    </w:p>
    <w:p w:rsidR="00FD0070" w:rsidRDefault="00FD0070" w:rsidP="00FD0070">
      <w:pPr>
        <w:rPr>
          <w:lang w:val="es-PA"/>
        </w:rPr>
      </w:pPr>
    </w:p>
    <w:p w:rsidR="00ED37A2" w:rsidRDefault="004806FE" w:rsidP="00EF5E89">
      <w:pPr>
        <w:rPr>
          <w:lang w:val="es-PA"/>
        </w:rPr>
      </w:pPr>
      <w:r>
        <w:rPr>
          <w:lang w:val="es-PA"/>
        </w:rPr>
        <w:t xml:space="preserve">4.8 – En la parte inferior del proyecto, la pestaña de consola, debe ver algo parecido a la imagen inferior.  Allí se muestra que la compilación ha terminado con éxito y que el </w:t>
      </w:r>
      <w:proofErr w:type="gramStart"/>
      <w:r>
        <w:rPr>
          <w:lang w:val="es-PA"/>
        </w:rPr>
        <w:t>archivo .</w:t>
      </w:r>
      <w:proofErr w:type="spellStart"/>
      <w:r>
        <w:rPr>
          <w:lang w:val="es-PA"/>
        </w:rPr>
        <w:t>elf</w:t>
      </w:r>
      <w:proofErr w:type="spellEnd"/>
      <w:proofErr w:type="gramEnd"/>
      <w:r>
        <w:rPr>
          <w:lang w:val="es-PA"/>
        </w:rPr>
        <w:t>, el cual utilizaremos más adelante ha de ocupar en la memoria alrededor de 6 Kb.</w:t>
      </w:r>
    </w:p>
    <w:p w:rsidR="00ED37A2" w:rsidRDefault="004806FE" w:rsidP="004806FE">
      <w:pPr>
        <w:jc w:val="center"/>
        <w:rPr>
          <w:lang w:val="es-PA"/>
        </w:rPr>
      </w:pPr>
      <w:r>
        <w:rPr>
          <w:noProof/>
        </w:rPr>
        <w:drawing>
          <wp:inline distT="0" distB="0" distL="0" distR="0" wp14:anchorId="293F45E0" wp14:editId="401B3058">
            <wp:extent cx="5159829" cy="16620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5071" cy="1666970"/>
                    </a:xfrm>
                    <a:prstGeom prst="rect">
                      <a:avLst/>
                    </a:prstGeom>
                  </pic:spPr>
                </pic:pic>
              </a:graphicData>
            </a:graphic>
          </wp:inline>
        </w:drawing>
      </w:r>
    </w:p>
    <w:p w:rsidR="004806FE" w:rsidRDefault="004806FE" w:rsidP="004806FE">
      <w:pPr>
        <w:jc w:val="center"/>
        <w:rPr>
          <w:lang w:val="es-PA"/>
        </w:rPr>
      </w:pPr>
      <w:r w:rsidRPr="00866D24">
        <w:rPr>
          <w:i/>
          <w:noProof/>
          <w:lang w:val="es-PA"/>
        </w:rPr>
        <w:t xml:space="preserve">Figura </w:t>
      </w:r>
      <w:r>
        <w:rPr>
          <w:i/>
          <w:noProof/>
          <w:lang w:val="es-PA"/>
        </w:rPr>
        <w:t>4.</w:t>
      </w:r>
      <w:r>
        <w:rPr>
          <w:i/>
          <w:noProof/>
          <w:lang w:val="es-PA"/>
        </w:rPr>
        <w:t>9</w:t>
      </w:r>
      <w:r w:rsidRPr="00866D24">
        <w:rPr>
          <w:i/>
          <w:noProof/>
          <w:lang w:val="es-PA"/>
        </w:rPr>
        <w:t xml:space="preserve"> – </w:t>
      </w:r>
      <w:r>
        <w:rPr>
          <w:i/>
          <w:noProof/>
          <w:lang w:val="es-PA"/>
        </w:rPr>
        <w:t>Finalización exitosa de proyecto</w:t>
      </w:r>
      <w:r>
        <w:rPr>
          <w:i/>
          <w:noProof/>
          <w:lang w:val="es-PA"/>
        </w:rPr>
        <w:t>.</w:t>
      </w:r>
      <w:r>
        <w:rPr>
          <w:i/>
          <w:noProof/>
          <w:lang w:val="es-PA"/>
        </w:rPr>
        <w:t xml:space="preserve">  Note el tamaño de la aplicación que es menor al especificado en Microblaze MCS, de lo contrario nos dará error.</w:t>
      </w:r>
    </w:p>
    <w:p w:rsidR="00ED37A2" w:rsidRDefault="00F0439E" w:rsidP="00EF5E89">
      <w:pPr>
        <w:rPr>
          <w:lang w:val="es-PA"/>
        </w:rPr>
      </w:pPr>
      <w:r>
        <w:rPr>
          <w:lang w:val="es-PA"/>
        </w:rPr>
        <w:lastRenderedPageBreak/>
        <w:t xml:space="preserve">4.9 - </w:t>
      </w:r>
      <w:r w:rsidR="00ED37A2">
        <w:rPr>
          <w:lang w:val="es-PA"/>
        </w:rPr>
        <w:t xml:space="preserve">Como </w:t>
      </w:r>
      <w:proofErr w:type="spellStart"/>
      <w:r w:rsidR="00ED37A2">
        <w:rPr>
          <w:lang w:val="es-PA"/>
        </w:rPr>
        <w:t>obserav</w:t>
      </w:r>
      <w:proofErr w:type="spellEnd"/>
      <w:r w:rsidR="00ED37A2">
        <w:rPr>
          <w:lang w:val="es-PA"/>
        </w:rPr>
        <w:t xml:space="preserve">, nos generó un </w:t>
      </w:r>
      <w:proofErr w:type="gramStart"/>
      <w:r w:rsidR="00ED37A2">
        <w:rPr>
          <w:lang w:val="es-PA"/>
        </w:rPr>
        <w:t>archivo .</w:t>
      </w:r>
      <w:proofErr w:type="spellStart"/>
      <w:r w:rsidR="00ED37A2">
        <w:rPr>
          <w:lang w:val="es-PA"/>
        </w:rPr>
        <w:t>elf</w:t>
      </w:r>
      <w:proofErr w:type="spellEnd"/>
      <w:proofErr w:type="gramEnd"/>
      <w:r w:rsidR="00ED37A2">
        <w:rPr>
          <w:lang w:val="es-PA"/>
        </w:rPr>
        <w:t xml:space="preserve"> de 6Kb, que será el que quemaremos en el FPGA</w:t>
      </w:r>
      <w:r>
        <w:rPr>
          <w:lang w:val="es-PA"/>
        </w:rPr>
        <w:t xml:space="preserve"> en la siguiente dirección:</w:t>
      </w:r>
    </w:p>
    <w:p w:rsidR="00F0439E" w:rsidRDefault="004806FE" w:rsidP="004806FE">
      <w:pPr>
        <w:jc w:val="center"/>
        <w:rPr>
          <w:lang w:val="es-PA"/>
        </w:rPr>
      </w:pPr>
      <w:r>
        <w:rPr>
          <w:noProof/>
        </w:rPr>
        <w:drawing>
          <wp:inline distT="0" distB="0" distL="0" distR="0" wp14:anchorId="12672A0F" wp14:editId="4BCFD9CC">
            <wp:extent cx="46863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1762125"/>
                    </a:xfrm>
                    <a:prstGeom prst="rect">
                      <a:avLst/>
                    </a:prstGeom>
                  </pic:spPr>
                </pic:pic>
              </a:graphicData>
            </a:graphic>
          </wp:inline>
        </w:drawing>
      </w:r>
    </w:p>
    <w:p w:rsidR="004806FE" w:rsidRPr="004806FE" w:rsidRDefault="004806FE" w:rsidP="004806FE">
      <w:pPr>
        <w:jc w:val="center"/>
        <w:rPr>
          <w:lang w:val="es-PA"/>
        </w:rPr>
      </w:pPr>
      <w:r w:rsidRPr="00866D24">
        <w:rPr>
          <w:i/>
          <w:noProof/>
          <w:lang w:val="es-PA"/>
        </w:rPr>
        <w:t xml:space="preserve">Figura </w:t>
      </w:r>
      <w:r>
        <w:rPr>
          <w:i/>
          <w:noProof/>
          <w:lang w:val="es-PA"/>
        </w:rPr>
        <w:t>4.</w:t>
      </w:r>
      <w:r>
        <w:rPr>
          <w:i/>
          <w:noProof/>
          <w:lang w:val="es-PA"/>
        </w:rPr>
        <w:t>10</w:t>
      </w:r>
      <w:r w:rsidRPr="00866D24">
        <w:rPr>
          <w:i/>
          <w:noProof/>
          <w:lang w:val="es-PA"/>
        </w:rPr>
        <w:t xml:space="preserve"> – </w:t>
      </w:r>
      <w:r>
        <w:rPr>
          <w:i/>
          <w:noProof/>
          <w:lang w:val="es-PA"/>
        </w:rPr>
        <w:t>Ubicación del archivo .elf</w:t>
      </w:r>
      <w:r>
        <w:rPr>
          <w:i/>
          <w:noProof/>
          <w:lang w:val="es-PA"/>
        </w:rPr>
        <w:t xml:space="preserve">.  </w:t>
      </w:r>
      <w:r>
        <w:rPr>
          <w:i/>
          <w:noProof/>
          <w:lang w:val="es-PA"/>
        </w:rPr>
        <w:t>El archivo .elf es necesario para construir la aplicación final del FPGA.</w:t>
      </w:r>
    </w:p>
    <w:p w:rsidR="004806FE" w:rsidRDefault="004806FE" w:rsidP="00F2242C">
      <w:pPr>
        <w:tabs>
          <w:tab w:val="left" w:pos="1071"/>
        </w:tabs>
        <w:rPr>
          <w:lang w:val="es-PA"/>
        </w:rPr>
      </w:pPr>
      <w:r>
        <w:rPr>
          <w:lang w:val="es-PA"/>
        </w:rPr>
        <w:t xml:space="preserve">4.10 – Lo seguido es asociar a nuestro diseño este archivo para generar el </w:t>
      </w:r>
      <w:proofErr w:type="spellStart"/>
      <w:r>
        <w:rPr>
          <w:lang w:val="es-PA"/>
        </w:rPr>
        <w:t>bitstream</w:t>
      </w:r>
      <w:proofErr w:type="spellEnd"/>
      <w:r>
        <w:rPr>
          <w:lang w:val="es-PA"/>
        </w:rPr>
        <w:t xml:space="preserve"> luego.  </w:t>
      </w:r>
      <w:proofErr w:type="gramStart"/>
      <w:r>
        <w:rPr>
          <w:lang w:val="es-PA"/>
        </w:rPr>
        <w:t>Primeramente</w:t>
      </w:r>
      <w:proofErr w:type="gramEnd"/>
      <w:r>
        <w:rPr>
          <w:lang w:val="es-PA"/>
        </w:rPr>
        <w:t xml:space="preserve"> nos vamos a Vivado y en “Tools/</w:t>
      </w:r>
      <w:proofErr w:type="spellStart"/>
      <w:r>
        <w:rPr>
          <w:lang w:val="es-PA"/>
        </w:rPr>
        <w:t>Associate</w:t>
      </w:r>
      <w:proofErr w:type="spellEnd"/>
      <w:r>
        <w:rPr>
          <w:lang w:val="es-PA"/>
        </w:rPr>
        <w:t xml:space="preserve"> ELF Files…” lo asociamos de la carpeta de la figura 4.10.</w:t>
      </w:r>
    </w:p>
    <w:p w:rsidR="00F0439E" w:rsidRDefault="00F0439E" w:rsidP="004806FE">
      <w:pPr>
        <w:tabs>
          <w:tab w:val="left" w:pos="1071"/>
        </w:tabs>
        <w:jc w:val="center"/>
        <w:rPr>
          <w:lang w:val="es-PA"/>
        </w:rPr>
      </w:pPr>
      <w:r>
        <w:rPr>
          <w:noProof/>
        </w:rPr>
        <w:drawing>
          <wp:inline distT="0" distB="0" distL="0" distR="0" wp14:anchorId="2D910A4E" wp14:editId="00EC1BF7">
            <wp:extent cx="2232561" cy="19149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75420" b="62520"/>
                    <a:stretch/>
                  </pic:blipFill>
                  <pic:spPr bwMode="auto">
                    <a:xfrm>
                      <a:off x="0" y="0"/>
                      <a:ext cx="2239678" cy="1921024"/>
                    </a:xfrm>
                    <a:prstGeom prst="rect">
                      <a:avLst/>
                    </a:prstGeom>
                    <a:ln>
                      <a:noFill/>
                    </a:ln>
                    <a:extLst>
                      <a:ext uri="{53640926-AAD7-44D8-BBD7-CCE9431645EC}">
                        <a14:shadowObscured xmlns:a14="http://schemas.microsoft.com/office/drawing/2010/main"/>
                      </a:ext>
                    </a:extLst>
                  </pic:spPr>
                </pic:pic>
              </a:graphicData>
            </a:graphic>
          </wp:inline>
        </w:drawing>
      </w:r>
    </w:p>
    <w:p w:rsidR="004806FE" w:rsidRDefault="004806FE" w:rsidP="004806FE">
      <w:pPr>
        <w:tabs>
          <w:tab w:val="left" w:pos="1071"/>
        </w:tabs>
        <w:jc w:val="center"/>
        <w:rPr>
          <w:lang w:val="es-PA"/>
        </w:rPr>
      </w:pPr>
      <w:r w:rsidRPr="00866D24">
        <w:rPr>
          <w:i/>
          <w:noProof/>
          <w:lang w:val="es-PA"/>
        </w:rPr>
        <w:t xml:space="preserve">Figura </w:t>
      </w:r>
      <w:r>
        <w:rPr>
          <w:i/>
          <w:noProof/>
          <w:lang w:val="es-PA"/>
        </w:rPr>
        <w:t>4.1</w:t>
      </w:r>
      <w:r>
        <w:rPr>
          <w:i/>
          <w:noProof/>
          <w:lang w:val="es-PA"/>
        </w:rPr>
        <w:t>1</w:t>
      </w:r>
      <w:r w:rsidRPr="00866D24">
        <w:rPr>
          <w:i/>
          <w:noProof/>
          <w:lang w:val="es-PA"/>
        </w:rPr>
        <w:t xml:space="preserve"> – </w:t>
      </w:r>
      <w:r>
        <w:rPr>
          <w:i/>
          <w:noProof/>
          <w:lang w:val="es-PA"/>
        </w:rPr>
        <w:t xml:space="preserve">Asociación del archivo ELF.  </w:t>
      </w:r>
      <w:r w:rsidR="00B534C1">
        <w:rPr>
          <w:i/>
          <w:noProof/>
          <w:lang w:val="es-PA"/>
        </w:rPr>
        <w:t>El archivo ELF generado en XSDK nos servirá para generar el bitstream final del proyecto.</w:t>
      </w: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B534C1" w:rsidRDefault="00B534C1" w:rsidP="00F2242C">
      <w:pPr>
        <w:tabs>
          <w:tab w:val="left" w:pos="1071"/>
        </w:tabs>
        <w:rPr>
          <w:lang w:val="es-PA"/>
        </w:rPr>
      </w:pPr>
    </w:p>
    <w:p w:rsidR="00F0439E" w:rsidRPr="00F0439E" w:rsidRDefault="00F0439E" w:rsidP="00936E8B">
      <w:pPr>
        <w:tabs>
          <w:tab w:val="left" w:pos="1071"/>
        </w:tabs>
        <w:jc w:val="both"/>
        <w:rPr>
          <w:lang w:val="es-PA"/>
        </w:rPr>
      </w:pPr>
      <w:r>
        <w:rPr>
          <w:lang w:val="es-PA"/>
        </w:rPr>
        <w:lastRenderedPageBreak/>
        <w:t xml:space="preserve">4.10 – </w:t>
      </w:r>
      <w:r w:rsidR="00B534C1">
        <w:rPr>
          <w:lang w:val="es-PA"/>
        </w:rPr>
        <w:t xml:space="preserve">Se abrirá una ventana que nos dará dos listas </w:t>
      </w:r>
      <w:proofErr w:type="gramStart"/>
      <w:r w:rsidR="00B534C1">
        <w:rPr>
          <w:lang w:val="es-PA"/>
        </w:rPr>
        <w:t>de .</w:t>
      </w:r>
      <w:proofErr w:type="spellStart"/>
      <w:r w:rsidR="00B534C1">
        <w:rPr>
          <w:lang w:val="es-PA"/>
        </w:rPr>
        <w:t>elf</w:t>
      </w:r>
      <w:proofErr w:type="spellEnd"/>
      <w:proofErr w:type="gramEnd"/>
      <w:r w:rsidR="00B534C1">
        <w:rPr>
          <w:lang w:val="es-PA"/>
        </w:rPr>
        <w:t xml:space="preserve"> asociados.  No nos interesa las fuentes de simulación sino las fuentes de diseño, por consiguiente, </w:t>
      </w:r>
      <w:r w:rsidR="00936E8B">
        <w:rPr>
          <w:lang w:val="es-PA"/>
        </w:rPr>
        <w:t xml:space="preserve">asocie </w:t>
      </w:r>
      <w:proofErr w:type="spellStart"/>
      <w:proofErr w:type="gramStart"/>
      <w:r w:rsidR="00936E8B">
        <w:rPr>
          <w:lang w:val="es-PA"/>
        </w:rPr>
        <w:t>el</w:t>
      </w:r>
      <w:proofErr w:type="spellEnd"/>
      <w:r w:rsidR="00936E8B">
        <w:rPr>
          <w:lang w:val="es-PA"/>
        </w:rPr>
        <w:t xml:space="preserve"> .</w:t>
      </w:r>
      <w:proofErr w:type="spellStart"/>
      <w:r w:rsidR="00936E8B">
        <w:rPr>
          <w:lang w:val="es-PA"/>
        </w:rPr>
        <w:t>elf</w:t>
      </w:r>
      <w:proofErr w:type="spellEnd"/>
      <w:proofErr w:type="gramEnd"/>
      <w:r w:rsidR="00936E8B">
        <w:rPr>
          <w:lang w:val="es-PA"/>
        </w:rPr>
        <w:t xml:space="preserve"> de la figura 4.10 </w:t>
      </w:r>
      <w:r>
        <w:rPr>
          <w:lang w:val="es-PA"/>
        </w:rPr>
        <w:t xml:space="preserve">en </w:t>
      </w:r>
      <w:proofErr w:type="spellStart"/>
      <w:r>
        <w:rPr>
          <w:lang w:val="es-PA"/>
        </w:rPr>
        <w:t>Design</w:t>
      </w:r>
      <w:proofErr w:type="spellEnd"/>
      <w:r>
        <w:rPr>
          <w:lang w:val="es-PA"/>
        </w:rPr>
        <w:t xml:space="preserve"> </w:t>
      </w:r>
      <w:proofErr w:type="spellStart"/>
      <w:r>
        <w:rPr>
          <w:lang w:val="es-PA"/>
        </w:rPr>
        <w:t>Sources</w:t>
      </w:r>
      <w:proofErr w:type="spellEnd"/>
    </w:p>
    <w:p w:rsidR="00F0439E" w:rsidRDefault="00F0439E" w:rsidP="00B534C1">
      <w:pPr>
        <w:tabs>
          <w:tab w:val="left" w:pos="1071"/>
        </w:tabs>
        <w:jc w:val="center"/>
        <w:rPr>
          <w:i/>
          <w:lang w:val="es-PA"/>
        </w:rPr>
      </w:pPr>
      <w:r>
        <w:rPr>
          <w:noProof/>
        </w:rPr>
        <w:drawing>
          <wp:inline distT="0" distB="0" distL="0" distR="0" wp14:anchorId="04A048F9" wp14:editId="121879E6">
            <wp:extent cx="2303780" cy="185255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493" b="2816"/>
                    <a:stretch/>
                  </pic:blipFill>
                  <pic:spPr bwMode="auto">
                    <a:xfrm>
                      <a:off x="0" y="0"/>
                      <a:ext cx="2319027" cy="1864811"/>
                    </a:xfrm>
                    <a:prstGeom prst="rect">
                      <a:avLst/>
                    </a:prstGeom>
                    <a:ln>
                      <a:noFill/>
                    </a:ln>
                    <a:extLst>
                      <a:ext uri="{53640926-AAD7-44D8-BBD7-CCE9431645EC}">
                        <a14:shadowObscured xmlns:a14="http://schemas.microsoft.com/office/drawing/2010/main"/>
                      </a:ext>
                    </a:extLst>
                  </pic:spPr>
                </pic:pic>
              </a:graphicData>
            </a:graphic>
          </wp:inline>
        </w:drawing>
      </w:r>
      <w:r w:rsidR="00A43C39" w:rsidRPr="00A43C39">
        <w:rPr>
          <w:noProof/>
          <w:lang w:val="es-PA"/>
        </w:rPr>
        <w:t xml:space="preserve"> </w:t>
      </w:r>
      <w:r w:rsidR="00A43C39">
        <w:rPr>
          <w:noProof/>
          <w:lang w:val="es-PA"/>
        </w:rPr>
        <w:tab/>
      </w:r>
      <w:r w:rsidR="00A43C39">
        <w:rPr>
          <w:noProof/>
        </w:rPr>
        <w:drawing>
          <wp:inline distT="0" distB="0" distL="0" distR="0" wp14:anchorId="3AF081AB" wp14:editId="7D8F59A6">
            <wp:extent cx="2721696" cy="219755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6936" cy="2201784"/>
                    </a:xfrm>
                    <a:prstGeom prst="rect">
                      <a:avLst/>
                    </a:prstGeom>
                  </pic:spPr>
                </pic:pic>
              </a:graphicData>
            </a:graphic>
          </wp:inline>
        </w:drawing>
      </w:r>
    </w:p>
    <w:p w:rsidR="00B534C1" w:rsidRDefault="00B534C1" w:rsidP="00B534C1">
      <w:pPr>
        <w:tabs>
          <w:tab w:val="left" w:pos="1071"/>
        </w:tabs>
        <w:jc w:val="center"/>
        <w:rPr>
          <w:i/>
          <w:noProof/>
          <w:lang w:val="es-PA"/>
        </w:rPr>
      </w:pPr>
      <w:r w:rsidRPr="00866D24">
        <w:rPr>
          <w:i/>
          <w:noProof/>
          <w:lang w:val="es-PA"/>
        </w:rPr>
        <w:t xml:space="preserve">Figura </w:t>
      </w:r>
      <w:r>
        <w:rPr>
          <w:i/>
          <w:noProof/>
          <w:lang w:val="es-PA"/>
        </w:rPr>
        <w:t>4.1</w:t>
      </w:r>
      <w:r>
        <w:rPr>
          <w:i/>
          <w:noProof/>
          <w:lang w:val="es-PA"/>
        </w:rPr>
        <w:t>2</w:t>
      </w:r>
      <w:r w:rsidRPr="00866D24">
        <w:rPr>
          <w:i/>
          <w:noProof/>
          <w:lang w:val="es-PA"/>
        </w:rPr>
        <w:t xml:space="preserve"> – </w:t>
      </w:r>
      <w:r>
        <w:rPr>
          <w:i/>
          <w:noProof/>
          <w:lang w:val="es-PA"/>
        </w:rPr>
        <w:t>Asociación del archivo ELF.  El archivo ELF generado en XSDK nos servirá para generar el bitstream</w:t>
      </w:r>
      <w:r>
        <w:rPr>
          <w:i/>
          <w:noProof/>
          <w:lang w:val="es-PA"/>
        </w:rPr>
        <w:t xml:space="preserve"> final que tiene la aplicación a ejecutar.</w:t>
      </w:r>
    </w:p>
    <w:p w:rsidR="00A43C39" w:rsidRPr="00263645" w:rsidRDefault="00A43C39" w:rsidP="00A43C39">
      <w:pPr>
        <w:tabs>
          <w:tab w:val="left" w:pos="1071"/>
        </w:tabs>
        <w:rPr>
          <w:i/>
          <w:lang w:val="es-PA"/>
        </w:rPr>
      </w:pPr>
    </w:p>
    <w:p w:rsidR="00263645" w:rsidRDefault="00F0439E" w:rsidP="00F2242C">
      <w:pPr>
        <w:tabs>
          <w:tab w:val="left" w:pos="1071"/>
        </w:tabs>
        <w:rPr>
          <w:lang w:val="es-PA"/>
        </w:rPr>
      </w:pPr>
      <w:r>
        <w:rPr>
          <w:lang w:val="es-PA"/>
        </w:rPr>
        <w:t>4.11 – La ventana final debe estar como sigue:</w:t>
      </w:r>
    </w:p>
    <w:p w:rsidR="00F0439E" w:rsidRPr="00F0439E" w:rsidRDefault="00A43C39" w:rsidP="00A43C39">
      <w:pPr>
        <w:tabs>
          <w:tab w:val="left" w:pos="1071"/>
        </w:tabs>
        <w:jc w:val="center"/>
        <w:rPr>
          <w:lang w:val="es-PA"/>
        </w:rPr>
      </w:pPr>
      <w:r>
        <w:rPr>
          <w:noProof/>
        </w:rPr>
        <w:drawing>
          <wp:inline distT="0" distB="0" distL="0" distR="0" wp14:anchorId="2B56462D" wp14:editId="4747E97F">
            <wp:extent cx="2701884" cy="1536096"/>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511" cy="1543843"/>
                    </a:xfrm>
                    <a:prstGeom prst="rect">
                      <a:avLst/>
                    </a:prstGeom>
                  </pic:spPr>
                </pic:pic>
              </a:graphicData>
            </a:graphic>
          </wp:inline>
        </w:drawing>
      </w:r>
    </w:p>
    <w:p w:rsidR="00A43C39" w:rsidRPr="00263645" w:rsidRDefault="00A43C39" w:rsidP="00A43C39">
      <w:pPr>
        <w:tabs>
          <w:tab w:val="left" w:pos="1071"/>
        </w:tabs>
        <w:jc w:val="center"/>
        <w:rPr>
          <w:i/>
          <w:lang w:val="es-PA"/>
        </w:rPr>
      </w:pPr>
      <w:r w:rsidRPr="00866D24">
        <w:rPr>
          <w:i/>
          <w:noProof/>
          <w:lang w:val="es-PA"/>
        </w:rPr>
        <w:t xml:space="preserve">Figura </w:t>
      </w:r>
      <w:r>
        <w:rPr>
          <w:i/>
          <w:noProof/>
          <w:lang w:val="es-PA"/>
        </w:rPr>
        <w:t>4.1</w:t>
      </w:r>
      <w:r>
        <w:rPr>
          <w:i/>
          <w:noProof/>
          <w:lang w:val="es-PA"/>
        </w:rPr>
        <w:t>3</w:t>
      </w:r>
      <w:r w:rsidRPr="00866D24">
        <w:rPr>
          <w:i/>
          <w:noProof/>
          <w:lang w:val="es-PA"/>
        </w:rPr>
        <w:t xml:space="preserve"> – </w:t>
      </w:r>
      <w:r>
        <w:rPr>
          <w:i/>
          <w:noProof/>
          <w:lang w:val="es-PA"/>
        </w:rPr>
        <w:t xml:space="preserve">Adición </w:t>
      </w:r>
      <w:r>
        <w:rPr>
          <w:i/>
          <w:noProof/>
          <w:lang w:val="es-PA"/>
        </w:rPr>
        <w:t>de</w:t>
      </w:r>
      <w:r>
        <w:rPr>
          <w:i/>
          <w:noProof/>
          <w:lang w:val="es-PA"/>
        </w:rPr>
        <w:t>l archivo .elf al proyecto</w:t>
      </w:r>
      <w:r>
        <w:rPr>
          <w:i/>
          <w:noProof/>
          <w:lang w:val="es-PA"/>
        </w:rPr>
        <w:t xml:space="preserve">.  </w:t>
      </w:r>
      <w:r>
        <w:rPr>
          <w:i/>
          <w:noProof/>
          <w:lang w:val="es-PA"/>
        </w:rPr>
        <w:t>Vista final del archivo a ejecutar</w:t>
      </w:r>
      <w:r>
        <w:rPr>
          <w:i/>
          <w:noProof/>
          <w:lang w:val="es-PA"/>
        </w:rPr>
        <w:t>.</w:t>
      </w:r>
    </w:p>
    <w:p w:rsidR="00A43C39" w:rsidRDefault="00A43C39"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E55705" w:rsidRDefault="00E55705" w:rsidP="00F2242C">
      <w:pPr>
        <w:tabs>
          <w:tab w:val="left" w:pos="1071"/>
        </w:tabs>
        <w:rPr>
          <w:i/>
          <w:lang w:val="es-PA"/>
        </w:rPr>
      </w:pPr>
    </w:p>
    <w:p w:rsidR="00263645" w:rsidRPr="00E55705" w:rsidRDefault="00F0439E" w:rsidP="00F2242C">
      <w:pPr>
        <w:tabs>
          <w:tab w:val="left" w:pos="1071"/>
        </w:tabs>
        <w:rPr>
          <w:lang w:val="es-PA"/>
        </w:rPr>
      </w:pPr>
      <w:r w:rsidRPr="00E55705">
        <w:rPr>
          <w:lang w:val="es-PA"/>
        </w:rPr>
        <w:lastRenderedPageBreak/>
        <w:t>5.  Posicionamiento de Pines</w:t>
      </w:r>
    </w:p>
    <w:p w:rsidR="00F0439E" w:rsidRPr="00E55705" w:rsidRDefault="00761604" w:rsidP="00F2242C">
      <w:pPr>
        <w:tabs>
          <w:tab w:val="left" w:pos="1071"/>
        </w:tabs>
        <w:rPr>
          <w:lang w:val="es-PA"/>
        </w:rPr>
      </w:pPr>
      <w:r w:rsidRPr="00E55705">
        <w:rPr>
          <w:lang w:val="es-PA"/>
        </w:rPr>
        <w:t xml:space="preserve">5.1 - </w:t>
      </w:r>
      <w:r w:rsidR="00F0439E" w:rsidRPr="00E55705">
        <w:rPr>
          <w:lang w:val="es-PA"/>
        </w:rPr>
        <w:t>Lo seguido es realizar el posicionamiento de pines como lo hemos hecho anteriormente.</w:t>
      </w:r>
    </w:p>
    <w:p w:rsidR="00F0439E" w:rsidRPr="00E55705" w:rsidRDefault="00F0439E" w:rsidP="00F2242C">
      <w:pPr>
        <w:tabs>
          <w:tab w:val="left" w:pos="1071"/>
        </w:tabs>
        <w:rPr>
          <w:lang w:val="es-PA"/>
        </w:rPr>
      </w:pPr>
      <w:r w:rsidRPr="00E55705">
        <w:rPr>
          <w:lang w:val="es-PA"/>
        </w:rPr>
        <w:t>Para esto agregue el archivo Arty_</w:t>
      </w:r>
      <w:r w:rsidR="00E55705" w:rsidRPr="00E55705">
        <w:rPr>
          <w:lang w:val="es-PA"/>
        </w:rPr>
        <w:t>A7</w:t>
      </w:r>
      <w:r w:rsidR="00E55705">
        <w:rPr>
          <w:lang w:val="es-PA"/>
        </w:rPr>
        <w:t>_</w:t>
      </w:r>
      <w:r w:rsidRPr="00E55705">
        <w:rPr>
          <w:lang w:val="es-PA"/>
        </w:rPr>
        <w:t>Master.xdc de los grupos de laboratorios</w:t>
      </w:r>
      <w:r w:rsidR="00E55705">
        <w:rPr>
          <w:lang w:val="es-PA"/>
        </w:rPr>
        <w:t xml:space="preserve"> anteriores</w:t>
      </w:r>
      <w:r w:rsidRPr="00E55705">
        <w:rPr>
          <w:lang w:val="es-PA"/>
        </w:rPr>
        <w:t>.</w:t>
      </w:r>
    </w:p>
    <w:p w:rsidR="00E55705" w:rsidRDefault="00E55705" w:rsidP="00E55705">
      <w:pPr>
        <w:tabs>
          <w:tab w:val="left" w:pos="1071"/>
        </w:tabs>
        <w:jc w:val="center"/>
        <w:rPr>
          <w:i/>
          <w:lang w:val="es-PA"/>
        </w:rPr>
      </w:pPr>
      <w:r>
        <w:rPr>
          <w:noProof/>
        </w:rPr>
        <w:drawing>
          <wp:inline distT="0" distB="0" distL="0" distR="0" wp14:anchorId="797B9C89" wp14:editId="70939988">
            <wp:extent cx="3040083" cy="2002971"/>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4692" cy="2006007"/>
                    </a:xfrm>
                    <a:prstGeom prst="rect">
                      <a:avLst/>
                    </a:prstGeom>
                  </pic:spPr>
                </pic:pic>
              </a:graphicData>
            </a:graphic>
          </wp:inline>
        </w:drawing>
      </w:r>
    </w:p>
    <w:p w:rsidR="00E55705" w:rsidRDefault="00E55705" w:rsidP="00E55705">
      <w:pPr>
        <w:tabs>
          <w:tab w:val="left" w:pos="1071"/>
        </w:tabs>
        <w:jc w:val="center"/>
        <w:rPr>
          <w:i/>
          <w:noProof/>
          <w:lang w:val="es-PA"/>
        </w:rPr>
      </w:pPr>
      <w:r w:rsidRPr="00866D24">
        <w:rPr>
          <w:i/>
          <w:noProof/>
          <w:lang w:val="es-PA"/>
        </w:rPr>
        <w:t xml:space="preserve">Figura </w:t>
      </w:r>
      <w:r>
        <w:rPr>
          <w:i/>
          <w:noProof/>
          <w:lang w:val="es-PA"/>
        </w:rPr>
        <w:t>5</w:t>
      </w:r>
      <w:r>
        <w:rPr>
          <w:i/>
          <w:noProof/>
          <w:lang w:val="es-PA"/>
        </w:rPr>
        <w:t>.1</w:t>
      </w:r>
      <w:r w:rsidRPr="00866D24">
        <w:rPr>
          <w:i/>
          <w:noProof/>
          <w:lang w:val="es-PA"/>
        </w:rPr>
        <w:t xml:space="preserve"> – </w:t>
      </w:r>
      <w:r>
        <w:rPr>
          <w:i/>
          <w:noProof/>
          <w:lang w:val="es-PA"/>
        </w:rPr>
        <w:t>Adición del archivo maestro Arty_A7_Master.xdc.</w:t>
      </w:r>
    </w:p>
    <w:p w:rsidR="00E55705" w:rsidRPr="00E55705" w:rsidRDefault="00E55705" w:rsidP="00E55705">
      <w:pPr>
        <w:tabs>
          <w:tab w:val="left" w:pos="1071"/>
        </w:tabs>
        <w:rPr>
          <w:lang w:val="es-PA"/>
        </w:rPr>
      </w:pPr>
      <w:r w:rsidRPr="00E55705">
        <w:rPr>
          <w:lang w:val="es-PA"/>
        </w:rPr>
        <w:t xml:space="preserve">5.2 – Modifique las líneas </w:t>
      </w:r>
      <w:proofErr w:type="spellStart"/>
      <w:r w:rsidRPr="00E55705">
        <w:rPr>
          <w:lang w:val="es-PA"/>
        </w:rPr>
        <w:t>especificas</w:t>
      </w:r>
      <w:proofErr w:type="spellEnd"/>
      <w:r w:rsidRPr="00E55705">
        <w:rPr>
          <w:lang w:val="es-PA"/>
        </w:rPr>
        <w:t xml:space="preserve"> listadas en la figura inferior que nos ayudarán a generar la salida específica necesaria por el puerto serial.</w:t>
      </w:r>
    </w:p>
    <w:p w:rsidR="004D46B2" w:rsidRDefault="00E55705" w:rsidP="00E55705">
      <w:pPr>
        <w:tabs>
          <w:tab w:val="left" w:pos="1071"/>
        </w:tabs>
        <w:jc w:val="center"/>
        <w:rPr>
          <w:i/>
          <w:lang w:val="es-PA"/>
        </w:rPr>
      </w:pPr>
      <w:r>
        <w:rPr>
          <w:noProof/>
        </w:rPr>
        <w:drawing>
          <wp:inline distT="0" distB="0" distL="0" distR="0" wp14:anchorId="2134DC49" wp14:editId="1F7CD811">
            <wp:extent cx="5943600"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16355"/>
                    </a:xfrm>
                    <a:prstGeom prst="rect">
                      <a:avLst/>
                    </a:prstGeom>
                  </pic:spPr>
                </pic:pic>
              </a:graphicData>
            </a:graphic>
          </wp:inline>
        </w:drawing>
      </w:r>
    </w:p>
    <w:p w:rsidR="00F0439E" w:rsidRDefault="00E55705" w:rsidP="00E55705">
      <w:pPr>
        <w:tabs>
          <w:tab w:val="left" w:pos="1071"/>
        </w:tabs>
        <w:jc w:val="center"/>
        <w:rPr>
          <w:i/>
          <w:lang w:val="es-PA"/>
        </w:rPr>
      </w:pPr>
      <w:r>
        <w:rPr>
          <w:noProof/>
        </w:rPr>
        <w:drawing>
          <wp:inline distT="0" distB="0" distL="0" distR="0" wp14:anchorId="1F30E307" wp14:editId="0F2506EA">
            <wp:extent cx="5943600" cy="537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7210"/>
                    </a:xfrm>
                    <a:prstGeom prst="rect">
                      <a:avLst/>
                    </a:prstGeom>
                  </pic:spPr>
                </pic:pic>
              </a:graphicData>
            </a:graphic>
          </wp:inline>
        </w:drawing>
      </w:r>
    </w:p>
    <w:p w:rsidR="00E55705" w:rsidRPr="00263645" w:rsidRDefault="00E55705" w:rsidP="00E55705">
      <w:pPr>
        <w:tabs>
          <w:tab w:val="left" w:pos="1071"/>
        </w:tabs>
        <w:jc w:val="center"/>
        <w:rPr>
          <w:i/>
          <w:lang w:val="es-PA"/>
        </w:rPr>
      </w:pPr>
      <w:r w:rsidRPr="00866D24">
        <w:rPr>
          <w:i/>
          <w:noProof/>
          <w:lang w:val="es-PA"/>
        </w:rPr>
        <w:t xml:space="preserve">Figura </w:t>
      </w:r>
      <w:r>
        <w:rPr>
          <w:i/>
          <w:noProof/>
          <w:lang w:val="es-PA"/>
        </w:rPr>
        <w:t>5.</w:t>
      </w:r>
      <w:r>
        <w:rPr>
          <w:i/>
          <w:noProof/>
          <w:lang w:val="es-PA"/>
        </w:rPr>
        <w:t>2</w:t>
      </w:r>
      <w:r w:rsidRPr="00866D24">
        <w:rPr>
          <w:i/>
          <w:noProof/>
          <w:lang w:val="es-PA"/>
        </w:rPr>
        <w:t xml:space="preserve"> – </w:t>
      </w:r>
      <w:r>
        <w:rPr>
          <w:i/>
          <w:noProof/>
          <w:lang w:val="es-PA"/>
        </w:rPr>
        <w:t>Modificación del archivo Arty_A7_Master.xdc</w:t>
      </w:r>
      <w:r>
        <w:rPr>
          <w:i/>
          <w:noProof/>
          <w:lang w:val="es-PA"/>
        </w:rPr>
        <w:t>.</w:t>
      </w:r>
    </w:p>
    <w:p w:rsidR="00E55705" w:rsidRDefault="00E55705" w:rsidP="00986698">
      <w:pPr>
        <w:tabs>
          <w:tab w:val="left" w:pos="1071"/>
        </w:tabs>
        <w:jc w:val="both"/>
        <w:rPr>
          <w:lang w:val="es-PA"/>
        </w:rPr>
      </w:pPr>
    </w:p>
    <w:p w:rsidR="00E55705" w:rsidRDefault="00761604" w:rsidP="00986698">
      <w:pPr>
        <w:tabs>
          <w:tab w:val="left" w:pos="1071"/>
        </w:tabs>
        <w:jc w:val="both"/>
        <w:rPr>
          <w:lang w:val="es-PA"/>
        </w:rPr>
      </w:pPr>
      <w:r>
        <w:rPr>
          <w:lang w:val="es-PA"/>
        </w:rPr>
        <w:t>5.</w:t>
      </w:r>
      <w:r w:rsidR="00E55705">
        <w:rPr>
          <w:lang w:val="es-PA"/>
        </w:rPr>
        <w:t xml:space="preserve">3 – Salve los cambios de la ventana anterior y como siguiente paso genere el </w:t>
      </w:r>
      <w:proofErr w:type="spellStart"/>
      <w:r w:rsidR="00E55705">
        <w:rPr>
          <w:lang w:val="es-PA"/>
        </w:rPr>
        <w:t>bitstream</w:t>
      </w:r>
      <w:proofErr w:type="spellEnd"/>
      <w:r w:rsidR="00E55705">
        <w:rPr>
          <w:lang w:val="es-PA"/>
        </w:rPr>
        <w:t xml:space="preserve"> de la manera común de otros laboratorios.  Finalizada la generación del </w:t>
      </w:r>
      <w:proofErr w:type="spellStart"/>
      <w:r w:rsidR="00E55705">
        <w:rPr>
          <w:lang w:val="es-PA"/>
        </w:rPr>
        <w:t>bitstream</w:t>
      </w:r>
      <w:proofErr w:type="spellEnd"/>
      <w:r w:rsidR="00E55705">
        <w:rPr>
          <w:lang w:val="es-PA"/>
        </w:rPr>
        <w:t xml:space="preserve"> cancel</w:t>
      </w:r>
      <w:r w:rsidR="008E3CF0">
        <w:rPr>
          <w:lang w:val="es-PA"/>
        </w:rPr>
        <w:t>e la ventana que se despliega.</w:t>
      </w:r>
    </w:p>
    <w:p w:rsidR="008E3CF0" w:rsidRDefault="008E3CF0" w:rsidP="00282912">
      <w:pPr>
        <w:tabs>
          <w:tab w:val="left" w:pos="1071"/>
        </w:tabs>
        <w:rPr>
          <w:lang w:val="es-PA"/>
        </w:rPr>
      </w:pPr>
    </w:p>
    <w:p w:rsidR="008E3CF0" w:rsidRDefault="008E3CF0" w:rsidP="00282912">
      <w:pPr>
        <w:tabs>
          <w:tab w:val="left" w:pos="1071"/>
        </w:tabs>
        <w:rPr>
          <w:lang w:val="es-PA"/>
        </w:rPr>
      </w:pPr>
    </w:p>
    <w:p w:rsidR="008E3CF0" w:rsidRDefault="008E3CF0" w:rsidP="00282912">
      <w:pPr>
        <w:tabs>
          <w:tab w:val="left" w:pos="1071"/>
        </w:tabs>
        <w:rPr>
          <w:lang w:val="es-PA"/>
        </w:rPr>
      </w:pPr>
    </w:p>
    <w:p w:rsidR="008E3CF0" w:rsidRDefault="008E3CF0" w:rsidP="00282912">
      <w:pPr>
        <w:tabs>
          <w:tab w:val="left" w:pos="1071"/>
        </w:tabs>
        <w:rPr>
          <w:lang w:val="es-PA"/>
        </w:rPr>
      </w:pPr>
    </w:p>
    <w:p w:rsidR="008E3CF0" w:rsidRDefault="008E3CF0" w:rsidP="00282912">
      <w:pPr>
        <w:tabs>
          <w:tab w:val="left" w:pos="1071"/>
        </w:tabs>
        <w:rPr>
          <w:lang w:val="es-PA"/>
        </w:rPr>
      </w:pPr>
    </w:p>
    <w:p w:rsidR="003B21FC" w:rsidRDefault="003B21FC" w:rsidP="00282912">
      <w:pPr>
        <w:tabs>
          <w:tab w:val="left" w:pos="1071"/>
        </w:tabs>
        <w:rPr>
          <w:lang w:val="es-PA"/>
        </w:rPr>
      </w:pPr>
      <w:r>
        <w:rPr>
          <w:lang w:val="es-PA"/>
        </w:rPr>
        <w:lastRenderedPageBreak/>
        <w:t>5.</w:t>
      </w:r>
      <w:r w:rsidR="008E3CF0">
        <w:rPr>
          <w:lang w:val="es-PA"/>
        </w:rPr>
        <w:t>4</w:t>
      </w:r>
      <w:r>
        <w:rPr>
          <w:lang w:val="es-PA"/>
        </w:rPr>
        <w:t xml:space="preserve"> – </w:t>
      </w:r>
      <w:r w:rsidR="008E3CF0">
        <w:rPr>
          <w:lang w:val="es-PA"/>
        </w:rPr>
        <w:t xml:space="preserve">Descargue </w:t>
      </w:r>
      <w:proofErr w:type="spellStart"/>
      <w:proofErr w:type="gramStart"/>
      <w:r>
        <w:rPr>
          <w:lang w:val="es-PA"/>
        </w:rPr>
        <w:t>CoolTerm</w:t>
      </w:r>
      <w:proofErr w:type="spellEnd"/>
      <w:r>
        <w:rPr>
          <w:lang w:val="es-PA"/>
        </w:rPr>
        <w:t xml:space="preserve"> </w:t>
      </w:r>
      <w:r w:rsidR="008E3CF0">
        <w:rPr>
          <w:lang w:val="es-PA"/>
        </w:rPr>
        <w:t xml:space="preserve"> de</w:t>
      </w:r>
      <w:proofErr w:type="gramEnd"/>
      <w:r w:rsidR="008E3CF0">
        <w:rPr>
          <w:lang w:val="es-PA"/>
        </w:rPr>
        <w:t xml:space="preserve"> la página que muestra la figura siguiente.</w:t>
      </w:r>
    </w:p>
    <w:p w:rsidR="008E3CF0" w:rsidRDefault="008E3CF0" w:rsidP="008E3CF0">
      <w:pPr>
        <w:tabs>
          <w:tab w:val="left" w:pos="1071"/>
        </w:tabs>
        <w:jc w:val="center"/>
        <w:rPr>
          <w:lang w:val="es-PA"/>
        </w:rPr>
      </w:pPr>
      <w:r>
        <w:rPr>
          <w:noProof/>
        </w:rPr>
        <w:drawing>
          <wp:inline distT="0" distB="0" distL="0" distR="0" wp14:anchorId="2453020B" wp14:editId="73B75F10">
            <wp:extent cx="2667833" cy="2059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3051" cy="2071002"/>
                    </a:xfrm>
                    <a:prstGeom prst="rect">
                      <a:avLst/>
                    </a:prstGeom>
                  </pic:spPr>
                </pic:pic>
              </a:graphicData>
            </a:graphic>
          </wp:inline>
        </w:drawing>
      </w:r>
    </w:p>
    <w:p w:rsidR="008E3CF0" w:rsidRDefault="008E3CF0" w:rsidP="008E3CF0">
      <w:pPr>
        <w:tabs>
          <w:tab w:val="left" w:pos="1071"/>
        </w:tabs>
        <w:jc w:val="center"/>
        <w:rPr>
          <w:i/>
          <w:noProof/>
          <w:lang w:val="es-PA"/>
        </w:rPr>
      </w:pPr>
      <w:r w:rsidRPr="00866D24">
        <w:rPr>
          <w:i/>
          <w:noProof/>
          <w:lang w:val="es-PA"/>
        </w:rPr>
        <w:t xml:space="preserve">Figura </w:t>
      </w:r>
      <w:r>
        <w:rPr>
          <w:i/>
          <w:noProof/>
          <w:lang w:val="es-PA"/>
        </w:rPr>
        <w:t>5.</w:t>
      </w:r>
      <w:r>
        <w:rPr>
          <w:i/>
          <w:noProof/>
          <w:lang w:val="es-PA"/>
        </w:rPr>
        <w:t>3</w:t>
      </w:r>
      <w:r w:rsidRPr="00866D24">
        <w:rPr>
          <w:i/>
          <w:noProof/>
          <w:lang w:val="es-PA"/>
        </w:rPr>
        <w:t xml:space="preserve"> – </w:t>
      </w:r>
      <w:r>
        <w:rPr>
          <w:i/>
          <w:noProof/>
          <w:lang w:val="es-PA"/>
        </w:rPr>
        <w:t>CoolTerm.  Emulador de terminal serial multiplataforma.</w:t>
      </w:r>
    </w:p>
    <w:p w:rsidR="008E3CF0" w:rsidRDefault="008E3CF0" w:rsidP="008E3CF0">
      <w:pPr>
        <w:tabs>
          <w:tab w:val="left" w:pos="1071"/>
        </w:tabs>
        <w:jc w:val="both"/>
        <w:rPr>
          <w:lang w:val="es-PA"/>
        </w:rPr>
      </w:pPr>
      <w:r>
        <w:rPr>
          <w:lang w:val="es-PA"/>
        </w:rPr>
        <w:t xml:space="preserve">5.5 – Descomprima </w:t>
      </w:r>
      <w:proofErr w:type="spellStart"/>
      <w:r>
        <w:rPr>
          <w:lang w:val="es-PA"/>
        </w:rPr>
        <w:t>CoolTerm</w:t>
      </w:r>
      <w:proofErr w:type="spellEnd"/>
      <w:r>
        <w:rPr>
          <w:lang w:val="es-PA"/>
        </w:rPr>
        <w:t xml:space="preserve"> en una carpeta que pueda ubicar rápidamente e inicie el ejecutable </w:t>
      </w:r>
      <w:proofErr w:type="spellStart"/>
      <w:r>
        <w:rPr>
          <w:lang w:val="es-PA"/>
        </w:rPr>
        <w:t>CoolTerm</w:t>
      </w:r>
      <w:proofErr w:type="spellEnd"/>
      <w:r>
        <w:rPr>
          <w:lang w:val="es-PA"/>
        </w:rPr>
        <w:t>.</w:t>
      </w:r>
    </w:p>
    <w:p w:rsidR="008E3CF0" w:rsidRDefault="008E3CF0" w:rsidP="008E3CF0">
      <w:pPr>
        <w:tabs>
          <w:tab w:val="left" w:pos="1071"/>
        </w:tabs>
        <w:jc w:val="center"/>
        <w:rPr>
          <w:lang w:val="es-PA"/>
        </w:rPr>
      </w:pPr>
      <w:r>
        <w:rPr>
          <w:noProof/>
        </w:rPr>
        <w:drawing>
          <wp:inline distT="0" distB="0" distL="0" distR="0" wp14:anchorId="1B527A80" wp14:editId="5059E02B">
            <wp:extent cx="211455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14550" cy="1019175"/>
                    </a:xfrm>
                    <a:prstGeom prst="rect">
                      <a:avLst/>
                    </a:prstGeom>
                  </pic:spPr>
                </pic:pic>
              </a:graphicData>
            </a:graphic>
          </wp:inline>
        </w:drawing>
      </w:r>
    </w:p>
    <w:p w:rsidR="008E3CF0" w:rsidRDefault="008E3CF0" w:rsidP="008E3CF0">
      <w:pPr>
        <w:tabs>
          <w:tab w:val="left" w:pos="1071"/>
        </w:tabs>
        <w:jc w:val="center"/>
        <w:rPr>
          <w:i/>
          <w:noProof/>
          <w:lang w:val="es-PA"/>
        </w:rPr>
      </w:pPr>
      <w:r w:rsidRPr="00866D24">
        <w:rPr>
          <w:i/>
          <w:noProof/>
          <w:lang w:val="es-PA"/>
        </w:rPr>
        <w:t xml:space="preserve">Figura </w:t>
      </w:r>
      <w:r>
        <w:rPr>
          <w:i/>
          <w:noProof/>
          <w:lang w:val="es-PA"/>
        </w:rPr>
        <w:t>5.</w:t>
      </w:r>
      <w:r>
        <w:rPr>
          <w:i/>
          <w:noProof/>
          <w:lang w:val="es-PA"/>
        </w:rPr>
        <w:t>4</w:t>
      </w:r>
      <w:r w:rsidRPr="00866D24">
        <w:rPr>
          <w:i/>
          <w:noProof/>
          <w:lang w:val="es-PA"/>
        </w:rPr>
        <w:t xml:space="preserve"> – </w:t>
      </w:r>
      <w:r>
        <w:rPr>
          <w:i/>
          <w:noProof/>
          <w:lang w:val="es-PA"/>
        </w:rPr>
        <w:t xml:space="preserve">Ejecutable de </w:t>
      </w:r>
      <w:r>
        <w:rPr>
          <w:i/>
          <w:noProof/>
          <w:lang w:val="es-PA"/>
        </w:rPr>
        <w:t>CoolTerm.</w:t>
      </w:r>
      <w:r>
        <w:rPr>
          <w:i/>
          <w:noProof/>
          <w:lang w:val="es-PA"/>
        </w:rPr>
        <w:t xml:space="preserve">  Inicie la aplicación.  La ventaja de CoolTerm es que no es un instalable y puede borrarse cuando lo desee.</w:t>
      </w:r>
    </w:p>
    <w:p w:rsidR="008E3CF0" w:rsidRDefault="008E3CF0" w:rsidP="008E3CF0">
      <w:pPr>
        <w:tabs>
          <w:tab w:val="left" w:pos="1071"/>
        </w:tabs>
        <w:rPr>
          <w:lang w:val="es-PA"/>
        </w:rPr>
      </w:pPr>
      <w:r>
        <w:rPr>
          <w:lang w:val="es-PA"/>
        </w:rPr>
        <w:t xml:space="preserve">5.6 – Conecte la tarjeta </w:t>
      </w:r>
      <w:proofErr w:type="spellStart"/>
      <w:r>
        <w:rPr>
          <w:lang w:val="es-PA"/>
        </w:rPr>
        <w:t>Arty</w:t>
      </w:r>
      <w:proofErr w:type="spellEnd"/>
      <w:r>
        <w:rPr>
          <w:lang w:val="es-PA"/>
        </w:rPr>
        <w:t xml:space="preserve"> A7 a su computador para que pueda crearse el puerto serial virtual.  </w:t>
      </w:r>
      <w:proofErr w:type="spellStart"/>
      <w:r>
        <w:rPr>
          <w:lang w:val="es-PA"/>
        </w:rPr>
        <w:t>Encuentrelo</w:t>
      </w:r>
      <w:proofErr w:type="spellEnd"/>
      <w:r>
        <w:rPr>
          <w:lang w:val="es-PA"/>
        </w:rPr>
        <w:t xml:space="preserve"> en administrador de dispositivos.</w:t>
      </w:r>
    </w:p>
    <w:p w:rsidR="008E3CF0" w:rsidRDefault="008E3CF0" w:rsidP="008E3CF0">
      <w:pPr>
        <w:tabs>
          <w:tab w:val="left" w:pos="1071"/>
        </w:tabs>
        <w:jc w:val="center"/>
        <w:rPr>
          <w:lang w:val="es-PA"/>
        </w:rPr>
      </w:pPr>
      <w:r>
        <w:rPr>
          <w:noProof/>
        </w:rPr>
        <w:drawing>
          <wp:inline distT="0" distB="0" distL="0" distR="0" wp14:anchorId="75D54AC5" wp14:editId="69FAACD5">
            <wp:extent cx="2600325" cy="714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0325" cy="714375"/>
                    </a:xfrm>
                    <a:prstGeom prst="rect">
                      <a:avLst/>
                    </a:prstGeom>
                  </pic:spPr>
                </pic:pic>
              </a:graphicData>
            </a:graphic>
          </wp:inline>
        </w:drawing>
      </w:r>
    </w:p>
    <w:p w:rsidR="008E3CF0" w:rsidRDefault="008E3CF0" w:rsidP="008E3CF0">
      <w:pPr>
        <w:tabs>
          <w:tab w:val="left" w:pos="1071"/>
        </w:tabs>
        <w:jc w:val="center"/>
        <w:rPr>
          <w:i/>
          <w:noProof/>
          <w:lang w:val="es-PA"/>
        </w:rPr>
      </w:pPr>
      <w:r w:rsidRPr="00866D24">
        <w:rPr>
          <w:i/>
          <w:noProof/>
          <w:lang w:val="es-PA"/>
        </w:rPr>
        <w:t xml:space="preserve">Figura </w:t>
      </w:r>
      <w:r>
        <w:rPr>
          <w:i/>
          <w:noProof/>
          <w:lang w:val="es-PA"/>
        </w:rPr>
        <w:t>5.</w:t>
      </w:r>
      <w:r>
        <w:rPr>
          <w:i/>
          <w:noProof/>
          <w:lang w:val="es-PA"/>
        </w:rPr>
        <w:t>5</w:t>
      </w:r>
      <w:r w:rsidRPr="00866D24">
        <w:rPr>
          <w:i/>
          <w:noProof/>
          <w:lang w:val="es-PA"/>
        </w:rPr>
        <w:t xml:space="preserve"> – </w:t>
      </w:r>
      <w:r>
        <w:rPr>
          <w:i/>
          <w:noProof/>
          <w:lang w:val="es-PA"/>
        </w:rPr>
        <w:t>Administrador de dispositivos</w:t>
      </w:r>
      <w:r>
        <w:rPr>
          <w:i/>
          <w:noProof/>
          <w:lang w:val="es-PA"/>
        </w:rPr>
        <w:t xml:space="preserve">.  </w:t>
      </w:r>
      <w:r>
        <w:rPr>
          <w:i/>
          <w:noProof/>
          <w:lang w:val="es-PA"/>
        </w:rPr>
        <w:t>Dentro de administrador de dispositivos se debe de haber creado un USB Serial Port, en nuestro caso COM16, referente a la Arty A7.  Si tiene varios puertos seriales puede desconectar y volver a conectar para fijarse que puerto serial no existe o si existe.</w:t>
      </w:r>
    </w:p>
    <w:p w:rsidR="008E3CF0" w:rsidRDefault="008E3CF0" w:rsidP="008E3CF0">
      <w:pPr>
        <w:tabs>
          <w:tab w:val="left" w:pos="1071"/>
        </w:tabs>
        <w:rPr>
          <w:lang w:val="es-PA"/>
        </w:rPr>
      </w:pPr>
    </w:p>
    <w:p w:rsidR="008E3CF0" w:rsidRDefault="008E3CF0" w:rsidP="008E3CF0">
      <w:pPr>
        <w:tabs>
          <w:tab w:val="left" w:pos="1071"/>
        </w:tabs>
        <w:rPr>
          <w:lang w:val="es-PA"/>
        </w:rPr>
      </w:pPr>
    </w:p>
    <w:p w:rsidR="008E3CF0" w:rsidRDefault="008E3CF0" w:rsidP="008E3CF0">
      <w:pPr>
        <w:tabs>
          <w:tab w:val="left" w:pos="1071"/>
        </w:tabs>
        <w:rPr>
          <w:lang w:val="es-PA"/>
        </w:rPr>
      </w:pPr>
    </w:p>
    <w:p w:rsidR="008E3CF0" w:rsidRDefault="008E3CF0" w:rsidP="008E3CF0">
      <w:pPr>
        <w:tabs>
          <w:tab w:val="left" w:pos="1071"/>
        </w:tabs>
        <w:rPr>
          <w:lang w:val="es-PA"/>
        </w:rPr>
      </w:pPr>
    </w:p>
    <w:p w:rsidR="008E3CF0" w:rsidRDefault="008E3CF0" w:rsidP="008E3CF0">
      <w:pPr>
        <w:tabs>
          <w:tab w:val="left" w:pos="1071"/>
        </w:tabs>
        <w:rPr>
          <w:lang w:val="es-PA"/>
        </w:rPr>
      </w:pPr>
    </w:p>
    <w:p w:rsidR="008E3CF0" w:rsidRDefault="008E3CF0" w:rsidP="008E3CF0">
      <w:pPr>
        <w:tabs>
          <w:tab w:val="left" w:pos="1071"/>
        </w:tabs>
        <w:rPr>
          <w:lang w:val="es-PA"/>
        </w:rPr>
      </w:pPr>
      <w:r>
        <w:rPr>
          <w:lang w:val="es-PA"/>
        </w:rPr>
        <w:lastRenderedPageBreak/>
        <w:t>5.</w:t>
      </w:r>
      <w:r>
        <w:rPr>
          <w:lang w:val="es-PA"/>
        </w:rPr>
        <w:t>7</w:t>
      </w:r>
      <w:r>
        <w:rPr>
          <w:lang w:val="es-PA"/>
        </w:rPr>
        <w:t xml:space="preserve"> – </w:t>
      </w:r>
      <w:r>
        <w:rPr>
          <w:lang w:val="es-PA"/>
        </w:rPr>
        <w:t xml:space="preserve">Configure el puerto serie de </w:t>
      </w:r>
      <w:proofErr w:type="spellStart"/>
      <w:r>
        <w:rPr>
          <w:lang w:val="es-PA"/>
        </w:rPr>
        <w:t>CoolTerm</w:t>
      </w:r>
      <w:proofErr w:type="spellEnd"/>
      <w:r>
        <w:rPr>
          <w:lang w:val="es-PA"/>
        </w:rPr>
        <w:t xml:space="preserve">.  Si no se encuentra, en la ventana </w:t>
      </w:r>
      <w:proofErr w:type="spellStart"/>
      <w:r>
        <w:rPr>
          <w:lang w:val="es-PA"/>
        </w:rPr>
        <w:t>Options</w:t>
      </w:r>
      <w:proofErr w:type="spellEnd"/>
      <w:r>
        <w:rPr>
          <w:lang w:val="es-PA"/>
        </w:rPr>
        <w:t>, en la parte inferior hay un botón que dice “Re-</w:t>
      </w:r>
      <w:proofErr w:type="spellStart"/>
      <w:r>
        <w:rPr>
          <w:lang w:val="es-PA"/>
        </w:rPr>
        <w:t>Scan</w:t>
      </w:r>
      <w:proofErr w:type="spellEnd"/>
      <w:r>
        <w:rPr>
          <w:lang w:val="es-PA"/>
        </w:rPr>
        <w:t xml:space="preserve"> Serial </w:t>
      </w:r>
      <w:proofErr w:type="spellStart"/>
      <w:r>
        <w:rPr>
          <w:lang w:val="es-PA"/>
        </w:rPr>
        <w:t>Ports</w:t>
      </w:r>
      <w:proofErr w:type="spellEnd"/>
      <w:r>
        <w:rPr>
          <w:lang w:val="es-PA"/>
        </w:rPr>
        <w:t>”.</w:t>
      </w:r>
    </w:p>
    <w:p w:rsidR="003B21FC" w:rsidRDefault="008E3CF0" w:rsidP="00282912">
      <w:pPr>
        <w:tabs>
          <w:tab w:val="left" w:pos="1071"/>
        </w:tabs>
        <w:rPr>
          <w:lang w:val="es-PA"/>
        </w:rPr>
      </w:pPr>
      <w:r>
        <w:rPr>
          <w:noProof/>
        </w:rPr>
        <w:drawing>
          <wp:inline distT="0" distB="0" distL="0" distR="0" wp14:anchorId="66B7CF02" wp14:editId="0CBD0C6E">
            <wp:extent cx="1874680" cy="131222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310" r="83017" b="76557"/>
                    <a:stretch/>
                  </pic:blipFill>
                  <pic:spPr bwMode="auto">
                    <a:xfrm>
                      <a:off x="0" y="0"/>
                      <a:ext cx="1905224" cy="1333603"/>
                    </a:xfrm>
                    <a:prstGeom prst="rect">
                      <a:avLst/>
                    </a:prstGeom>
                    <a:ln>
                      <a:noFill/>
                    </a:ln>
                    <a:extLst>
                      <a:ext uri="{53640926-AAD7-44D8-BBD7-CCE9431645EC}">
                        <a14:shadowObscured xmlns:a14="http://schemas.microsoft.com/office/drawing/2010/main"/>
                      </a:ext>
                    </a:extLst>
                  </pic:spPr>
                </pic:pic>
              </a:graphicData>
            </a:graphic>
          </wp:inline>
        </w:drawing>
      </w:r>
      <w:r>
        <w:rPr>
          <w:lang w:val="es-PA"/>
        </w:rPr>
        <w:t xml:space="preserve">  </w:t>
      </w:r>
      <w:r w:rsidR="003B21FC">
        <w:rPr>
          <w:noProof/>
        </w:rPr>
        <w:drawing>
          <wp:inline distT="0" distB="0" distL="0" distR="0" wp14:anchorId="5FABBA20" wp14:editId="5D42AC19">
            <wp:extent cx="2695865" cy="239881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4294" cy="2406315"/>
                    </a:xfrm>
                    <a:prstGeom prst="rect">
                      <a:avLst/>
                    </a:prstGeom>
                  </pic:spPr>
                </pic:pic>
              </a:graphicData>
            </a:graphic>
          </wp:inline>
        </w:drawing>
      </w:r>
    </w:p>
    <w:p w:rsidR="008E3CF0" w:rsidRDefault="008E3CF0" w:rsidP="00E957B6">
      <w:pPr>
        <w:tabs>
          <w:tab w:val="left" w:pos="1071"/>
        </w:tabs>
        <w:jc w:val="center"/>
        <w:rPr>
          <w:lang w:val="es-PA"/>
        </w:rPr>
      </w:pPr>
      <w:r w:rsidRPr="00866D24">
        <w:rPr>
          <w:i/>
          <w:noProof/>
          <w:lang w:val="es-PA"/>
        </w:rPr>
        <w:t xml:space="preserve">Figura </w:t>
      </w:r>
      <w:r>
        <w:rPr>
          <w:i/>
          <w:noProof/>
          <w:lang w:val="es-PA"/>
        </w:rPr>
        <w:t>5.</w:t>
      </w:r>
      <w:r w:rsidR="00E957B6">
        <w:rPr>
          <w:i/>
          <w:noProof/>
          <w:lang w:val="es-PA"/>
        </w:rPr>
        <w:t>6</w:t>
      </w:r>
      <w:r w:rsidRPr="00866D24">
        <w:rPr>
          <w:i/>
          <w:noProof/>
          <w:lang w:val="es-PA"/>
        </w:rPr>
        <w:t xml:space="preserve"> – </w:t>
      </w:r>
      <w:r w:rsidR="00E957B6">
        <w:rPr>
          <w:i/>
          <w:noProof/>
          <w:lang w:val="es-PA"/>
        </w:rPr>
        <w:t>Configuración de CoolTerm.  Configurar el puerto serial a los mismos baudios que la UART del Microblaze, de lo contrario no tendrá comunicación.</w:t>
      </w:r>
    </w:p>
    <w:p w:rsidR="003B21FC" w:rsidRDefault="003B21FC" w:rsidP="00282912">
      <w:pPr>
        <w:tabs>
          <w:tab w:val="left" w:pos="1071"/>
        </w:tabs>
        <w:rPr>
          <w:lang w:val="es-PA"/>
        </w:rPr>
      </w:pPr>
      <w:r>
        <w:rPr>
          <w:lang w:val="es-PA"/>
        </w:rPr>
        <w:t xml:space="preserve">COM16 es </w:t>
      </w:r>
      <w:r w:rsidR="00E957B6">
        <w:rPr>
          <w:lang w:val="es-PA"/>
        </w:rPr>
        <w:t>el</w:t>
      </w:r>
      <w:r>
        <w:rPr>
          <w:lang w:val="es-PA"/>
        </w:rPr>
        <w:t xml:space="preserve"> puerto serial creado por la tarjeta </w:t>
      </w:r>
      <w:proofErr w:type="spellStart"/>
      <w:r>
        <w:rPr>
          <w:lang w:val="es-PA"/>
        </w:rPr>
        <w:t>Arty</w:t>
      </w:r>
      <w:proofErr w:type="spellEnd"/>
      <w:r w:rsidR="00E957B6">
        <w:rPr>
          <w:lang w:val="es-PA"/>
        </w:rPr>
        <w:t xml:space="preserve"> A7</w:t>
      </w:r>
      <w:r>
        <w:rPr>
          <w:lang w:val="es-PA"/>
        </w:rPr>
        <w:t>, en su caso debe revisar que puerto serial ha creado para proceder.  Presione OK y luego proceder al siguiente paso.</w:t>
      </w:r>
    </w:p>
    <w:p w:rsidR="003B21FC" w:rsidRDefault="00E957B6" w:rsidP="00E957B6">
      <w:pPr>
        <w:tabs>
          <w:tab w:val="left" w:pos="1071"/>
        </w:tabs>
        <w:jc w:val="center"/>
        <w:rPr>
          <w:lang w:val="es-PA"/>
        </w:rPr>
      </w:pPr>
      <w:r>
        <w:rPr>
          <w:noProof/>
        </w:rPr>
        <w:drawing>
          <wp:inline distT="0" distB="0" distL="0" distR="0" wp14:anchorId="645BD286" wp14:editId="67CBA36F">
            <wp:extent cx="33242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24225" cy="1095375"/>
                    </a:xfrm>
                    <a:prstGeom prst="rect">
                      <a:avLst/>
                    </a:prstGeom>
                  </pic:spPr>
                </pic:pic>
              </a:graphicData>
            </a:graphic>
          </wp:inline>
        </w:drawing>
      </w:r>
    </w:p>
    <w:p w:rsidR="00E957B6" w:rsidRDefault="00E957B6" w:rsidP="00282912">
      <w:pPr>
        <w:tabs>
          <w:tab w:val="left" w:pos="1071"/>
        </w:tabs>
        <w:rPr>
          <w:lang w:val="es-PA"/>
        </w:rPr>
      </w:pPr>
      <w:r w:rsidRPr="00866D24">
        <w:rPr>
          <w:i/>
          <w:noProof/>
          <w:lang w:val="es-PA"/>
        </w:rPr>
        <w:t xml:space="preserve">Figura </w:t>
      </w:r>
      <w:r>
        <w:rPr>
          <w:i/>
          <w:noProof/>
          <w:lang w:val="es-PA"/>
        </w:rPr>
        <w:t>5.</w:t>
      </w:r>
      <w:r>
        <w:rPr>
          <w:i/>
          <w:noProof/>
          <w:lang w:val="es-PA"/>
        </w:rPr>
        <w:t>7</w:t>
      </w:r>
      <w:r w:rsidRPr="00866D24">
        <w:rPr>
          <w:i/>
          <w:noProof/>
          <w:lang w:val="es-PA"/>
        </w:rPr>
        <w:t xml:space="preserve"> – </w:t>
      </w:r>
      <w:r>
        <w:rPr>
          <w:i/>
          <w:noProof/>
          <w:lang w:val="es-PA"/>
        </w:rPr>
        <w:t>Presione el botón Connect para abrir el puerto serial (en la PC) de la Arty A7.</w:t>
      </w:r>
    </w:p>
    <w:p w:rsidR="003B21FC" w:rsidRDefault="003B21FC" w:rsidP="00282912">
      <w:pPr>
        <w:tabs>
          <w:tab w:val="left" w:pos="1071"/>
        </w:tabs>
        <w:rPr>
          <w:lang w:val="es-PA"/>
        </w:rPr>
      </w:pPr>
    </w:p>
    <w:p w:rsidR="003B21FC" w:rsidRPr="00E957B6" w:rsidRDefault="00E957B6" w:rsidP="00282912">
      <w:pPr>
        <w:tabs>
          <w:tab w:val="left" w:pos="1071"/>
        </w:tabs>
        <w:rPr>
          <w:b/>
          <w:lang w:val="es-PA"/>
        </w:rPr>
      </w:pPr>
      <w:r w:rsidRPr="00E957B6">
        <w:rPr>
          <w:b/>
          <w:lang w:val="es-PA"/>
        </w:rPr>
        <w:t xml:space="preserve">5.8 – El siguiente paso es verificar que el </w:t>
      </w:r>
      <w:proofErr w:type="spellStart"/>
      <w:r w:rsidRPr="00E957B6">
        <w:rPr>
          <w:b/>
          <w:lang w:val="es-PA"/>
        </w:rPr>
        <w:t>switch</w:t>
      </w:r>
      <w:proofErr w:type="spellEnd"/>
      <w:r w:rsidRPr="00E957B6">
        <w:rPr>
          <w:b/>
          <w:lang w:val="es-PA"/>
        </w:rPr>
        <w:t xml:space="preserve"> de </w:t>
      </w:r>
      <w:proofErr w:type="spellStart"/>
      <w:r w:rsidRPr="00E957B6">
        <w:rPr>
          <w:b/>
          <w:lang w:val="es-PA"/>
        </w:rPr>
        <w:t>Reset</w:t>
      </w:r>
      <w:proofErr w:type="spellEnd"/>
      <w:r w:rsidRPr="00E957B6">
        <w:rPr>
          <w:b/>
          <w:lang w:val="es-PA"/>
        </w:rPr>
        <w:t xml:space="preserve"> en la </w:t>
      </w:r>
      <w:proofErr w:type="spellStart"/>
      <w:r w:rsidRPr="00E957B6">
        <w:rPr>
          <w:b/>
          <w:lang w:val="es-PA"/>
        </w:rPr>
        <w:t>Arty</w:t>
      </w:r>
      <w:proofErr w:type="spellEnd"/>
      <w:r w:rsidRPr="00E957B6">
        <w:rPr>
          <w:b/>
          <w:lang w:val="es-PA"/>
        </w:rPr>
        <w:t xml:space="preserve"> A7 (configurado en hardware como el SW0) </w:t>
      </w:r>
      <w:r w:rsidR="007E56B3">
        <w:rPr>
          <w:b/>
          <w:lang w:val="es-PA"/>
        </w:rPr>
        <w:t xml:space="preserve">debe estar en dirección ON (cercano al </w:t>
      </w:r>
      <w:proofErr w:type="spellStart"/>
      <w:r w:rsidR="007E56B3">
        <w:rPr>
          <w:b/>
          <w:lang w:val="es-PA"/>
        </w:rPr>
        <w:t>header</w:t>
      </w:r>
      <w:proofErr w:type="spellEnd"/>
      <w:r w:rsidR="007E56B3">
        <w:rPr>
          <w:b/>
          <w:lang w:val="es-PA"/>
        </w:rPr>
        <w:t>)</w:t>
      </w:r>
      <w:r w:rsidRPr="00E957B6">
        <w:rPr>
          <w:b/>
          <w:lang w:val="es-PA"/>
        </w:rPr>
        <w:t xml:space="preserve">, de lo contrario </w:t>
      </w:r>
      <w:proofErr w:type="spellStart"/>
      <w:r w:rsidRPr="00E957B6">
        <w:rPr>
          <w:b/>
          <w:lang w:val="es-PA"/>
        </w:rPr>
        <w:t>Microblaze</w:t>
      </w:r>
      <w:proofErr w:type="spellEnd"/>
      <w:r w:rsidRPr="00E957B6">
        <w:rPr>
          <w:b/>
          <w:lang w:val="es-PA"/>
        </w:rPr>
        <w:t xml:space="preserve"> no actuará.</w:t>
      </w:r>
    </w:p>
    <w:p w:rsidR="003B21FC" w:rsidRDefault="00E957B6" w:rsidP="00282912">
      <w:pPr>
        <w:tabs>
          <w:tab w:val="left" w:pos="1071"/>
        </w:tabs>
        <w:rPr>
          <w:lang w:val="es-PA"/>
        </w:rPr>
      </w:pPr>
      <w:r>
        <w:rPr>
          <w:lang w:val="es-PA"/>
        </w:rPr>
        <w:t xml:space="preserve">5.9 – Descargue el </w:t>
      </w:r>
      <w:proofErr w:type="spellStart"/>
      <w:r>
        <w:rPr>
          <w:lang w:val="es-PA"/>
        </w:rPr>
        <w:t>bitstream</w:t>
      </w:r>
      <w:proofErr w:type="spellEnd"/>
      <w:r>
        <w:rPr>
          <w:lang w:val="es-PA"/>
        </w:rPr>
        <w:t xml:space="preserve"> como lo ha realizado en laboratorios anteriores.</w:t>
      </w:r>
    </w:p>
    <w:p w:rsidR="00E957B6" w:rsidRDefault="00E957B6" w:rsidP="00282912">
      <w:pPr>
        <w:tabs>
          <w:tab w:val="left" w:pos="1071"/>
        </w:tabs>
        <w:rPr>
          <w:lang w:val="es-PA"/>
        </w:rPr>
      </w:pPr>
    </w:p>
    <w:p w:rsidR="00E957B6" w:rsidRDefault="00E957B6" w:rsidP="00282912">
      <w:pPr>
        <w:tabs>
          <w:tab w:val="left" w:pos="1071"/>
        </w:tabs>
        <w:rPr>
          <w:lang w:val="es-PA"/>
        </w:rPr>
      </w:pPr>
    </w:p>
    <w:p w:rsidR="00E957B6" w:rsidRDefault="00E957B6" w:rsidP="00282912">
      <w:pPr>
        <w:tabs>
          <w:tab w:val="left" w:pos="1071"/>
        </w:tabs>
        <w:rPr>
          <w:lang w:val="es-PA"/>
        </w:rPr>
      </w:pPr>
    </w:p>
    <w:p w:rsidR="00E957B6" w:rsidRDefault="00E957B6" w:rsidP="00282912">
      <w:pPr>
        <w:tabs>
          <w:tab w:val="left" w:pos="1071"/>
        </w:tabs>
        <w:rPr>
          <w:lang w:val="es-PA"/>
        </w:rPr>
      </w:pPr>
    </w:p>
    <w:p w:rsidR="00E957B6" w:rsidRDefault="00E957B6" w:rsidP="00282912">
      <w:pPr>
        <w:tabs>
          <w:tab w:val="left" w:pos="1071"/>
        </w:tabs>
        <w:rPr>
          <w:lang w:val="es-PA"/>
        </w:rPr>
      </w:pPr>
    </w:p>
    <w:p w:rsidR="003B21FC" w:rsidRDefault="003B21FC" w:rsidP="00282912">
      <w:pPr>
        <w:tabs>
          <w:tab w:val="left" w:pos="1071"/>
        </w:tabs>
        <w:rPr>
          <w:lang w:val="es-PA"/>
        </w:rPr>
      </w:pPr>
      <w:r>
        <w:rPr>
          <w:lang w:val="es-PA"/>
        </w:rPr>
        <w:lastRenderedPageBreak/>
        <w:t>5.</w:t>
      </w:r>
      <w:r w:rsidR="00E957B6">
        <w:rPr>
          <w:lang w:val="es-PA"/>
        </w:rPr>
        <w:t xml:space="preserve">10 – Observe nuevamente </w:t>
      </w:r>
      <w:proofErr w:type="spellStart"/>
      <w:r w:rsidR="00E957B6">
        <w:rPr>
          <w:lang w:val="es-PA"/>
        </w:rPr>
        <w:t>CoolT</w:t>
      </w:r>
      <w:r>
        <w:rPr>
          <w:lang w:val="es-PA"/>
        </w:rPr>
        <w:t>erm</w:t>
      </w:r>
      <w:proofErr w:type="spellEnd"/>
      <w:r>
        <w:rPr>
          <w:lang w:val="es-PA"/>
        </w:rPr>
        <w:t>, debe ver una salida como sigue</w:t>
      </w:r>
      <w:r w:rsidR="00F90C4B">
        <w:rPr>
          <w:lang w:val="es-PA"/>
        </w:rPr>
        <w:t xml:space="preserve"> dependiendo del mensaje ingresado</w:t>
      </w:r>
      <w:r>
        <w:rPr>
          <w:lang w:val="es-PA"/>
        </w:rPr>
        <w:t>:</w:t>
      </w:r>
    </w:p>
    <w:p w:rsidR="003B21FC" w:rsidRDefault="007E56B3" w:rsidP="00B05B4D">
      <w:pPr>
        <w:tabs>
          <w:tab w:val="left" w:pos="1071"/>
        </w:tabs>
        <w:jc w:val="center"/>
        <w:rPr>
          <w:lang w:val="es-PA"/>
        </w:rPr>
      </w:pPr>
      <w:r>
        <w:rPr>
          <w:noProof/>
        </w:rPr>
        <w:drawing>
          <wp:inline distT="0" distB="0" distL="0" distR="0" wp14:anchorId="31AEF67A" wp14:editId="7B73DC02">
            <wp:extent cx="3057896" cy="2619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6514" cy="2626521"/>
                    </a:xfrm>
                    <a:prstGeom prst="rect">
                      <a:avLst/>
                    </a:prstGeom>
                  </pic:spPr>
                </pic:pic>
              </a:graphicData>
            </a:graphic>
          </wp:inline>
        </w:drawing>
      </w:r>
    </w:p>
    <w:p w:rsidR="00B05B4D" w:rsidRDefault="00B05B4D" w:rsidP="00B05B4D">
      <w:pPr>
        <w:tabs>
          <w:tab w:val="left" w:pos="1071"/>
        </w:tabs>
        <w:jc w:val="center"/>
        <w:rPr>
          <w:lang w:val="es-PA"/>
        </w:rPr>
      </w:pPr>
      <w:r w:rsidRPr="00866D24">
        <w:rPr>
          <w:i/>
          <w:noProof/>
          <w:lang w:val="es-PA"/>
        </w:rPr>
        <w:t xml:space="preserve">Figura </w:t>
      </w:r>
      <w:r>
        <w:rPr>
          <w:i/>
          <w:noProof/>
          <w:lang w:val="es-PA"/>
        </w:rPr>
        <w:t>5.</w:t>
      </w:r>
      <w:r>
        <w:rPr>
          <w:i/>
          <w:noProof/>
          <w:lang w:val="es-PA"/>
        </w:rPr>
        <w:t>8</w:t>
      </w:r>
      <w:r w:rsidRPr="00866D24">
        <w:rPr>
          <w:i/>
          <w:noProof/>
          <w:lang w:val="es-PA"/>
        </w:rPr>
        <w:t xml:space="preserve"> – </w:t>
      </w:r>
      <w:r>
        <w:rPr>
          <w:i/>
          <w:noProof/>
          <w:lang w:val="es-PA"/>
        </w:rPr>
        <w:t>Vistazo final a la aplicación de comunicación del puerto serial.</w:t>
      </w:r>
      <w:bookmarkStart w:id="0" w:name="_GoBack"/>
      <w:bookmarkEnd w:id="0"/>
    </w:p>
    <w:p w:rsidR="00E60900" w:rsidRDefault="0010656F" w:rsidP="00282912">
      <w:pPr>
        <w:tabs>
          <w:tab w:val="left" w:pos="1071"/>
        </w:tabs>
        <w:rPr>
          <w:lang w:val="es-PA"/>
        </w:rPr>
      </w:pPr>
      <w:r>
        <w:rPr>
          <w:lang w:val="es-PA"/>
        </w:rPr>
        <w:t>6</w:t>
      </w:r>
      <w:r w:rsidR="00E60900">
        <w:rPr>
          <w:lang w:val="es-PA"/>
        </w:rPr>
        <w:t xml:space="preserve"> - Evaluación</w:t>
      </w:r>
    </w:p>
    <w:p w:rsidR="000C769D" w:rsidRPr="007E56B3" w:rsidRDefault="0010656F" w:rsidP="007E56B3">
      <w:pPr>
        <w:pStyle w:val="ListParagraph"/>
        <w:numPr>
          <w:ilvl w:val="0"/>
          <w:numId w:val="9"/>
        </w:numPr>
        <w:tabs>
          <w:tab w:val="left" w:pos="1071"/>
        </w:tabs>
        <w:rPr>
          <w:lang w:val="es-PA"/>
        </w:rPr>
      </w:pPr>
      <w:r w:rsidRPr="007E56B3">
        <w:rPr>
          <w:lang w:val="es-PA"/>
        </w:rPr>
        <w:t>50</w:t>
      </w:r>
      <w:r w:rsidR="00282912" w:rsidRPr="007E56B3">
        <w:rPr>
          <w:lang w:val="es-PA"/>
        </w:rPr>
        <w:t xml:space="preserve">% - </w:t>
      </w:r>
      <w:r w:rsidRPr="007E56B3">
        <w:rPr>
          <w:lang w:val="es-PA"/>
        </w:rPr>
        <w:t>Terminar el proyecto</w:t>
      </w:r>
    </w:p>
    <w:p w:rsidR="00925457" w:rsidRPr="007E56B3" w:rsidRDefault="00E60900" w:rsidP="007E56B3">
      <w:pPr>
        <w:pStyle w:val="ListParagraph"/>
        <w:numPr>
          <w:ilvl w:val="0"/>
          <w:numId w:val="9"/>
        </w:numPr>
        <w:tabs>
          <w:tab w:val="left" w:pos="1071"/>
        </w:tabs>
        <w:rPr>
          <w:lang w:val="es-PA"/>
        </w:rPr>
      </w:pPr>
      <w:r w:rsidRPr="007E56B3">
        <w:rPr>
          <w:lang w:val="es-PA"/>
        </w:rPr>
        <w:t xml:space="preserve">50% - </w:t>
      </w:r>
      <w:r w:rsidR="007E56B3" w:rsidRPr="007E56B3">
        <w:rPr>
          <w:lang w:val="es-PA"/>
        </w:rPr>
        <w:t>Modificar los baudios según la tabla dada a continuación y demostrar en el FPGA</w:t>
      </w:r>
    </w:p>
    <w:p w:rsidR="008E3CF0" w:rsidRPr="0010656F" w:rsidRDefault="008E3CF0" w:rsidP="0010656F">
      <w:pPr>
        <w:tabs>
          <w:tab w:val="left" w:pos="1071"/>
        </w:tabs>
        <w:rPr>
          <w:lang w:val="es-PA"/>
        </w:rPr>
      </w:pPr>
    </w:p>
    <w:sectPr w:rsidR="008E3CF0" w:rsidRPr="0010656F" w:rsidSect="009601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43388"/>
    <w:multiLevelType w:val="hybridMultilevel"/>
    <w:tmpl w:val="403A53C4"/>
    <w:lvl w:ilvl="0" w:tplc="440E1CD4">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27517"/>
    <w:multiLevelType w:val="hybridMultilevel"/>
    <w:tmpl w:val="3A6A82D4"/>
    <w:lvl w:ilvl="0" w:tplc="CB96BDBA">
      <w:start w:val="1"/>
      <w:numFmt w:val="lowerLetter"/>
      <w:lvlText w:val="(%1)"/>
      <w:lvlJc w:val="left"/>
      <w:pPr>
        <w:ind w:left="7200" w:hanging="72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8" w15:restartNumberingAfterBreak="0">
    <w:nsid w:val="531B006E"/>
    <w:multiLevelType w:val="hybridMultilevel"/>
    <w:tmpl w:val="77B0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202A9"/>
    <w:rsid w:val="00030E63"/>
    <w:rsid w:val="00041D12"/>
    <w:rsid w:val="000776BE"/>
    <w:rsid w:val="000A7894"/>
    <w:rsid w:val="000C769D"/>
    <w:rsid w:val="000D317C"/>
    <w:rsid w:val="00103BD8"/>
    <w:rsid w:val="0010656F"/>
    <w:rsid w:val="00162868"/>
    <w:rsid w:val="001659BA"/>
    <w:rsid w:val="0019376F"/>
    <w:rsid w:val="001B2C21"/>
    <w:rsid w:val="001B3110"/>
    <w:rsid w:val="001D4DC5"/>
    <w:rsid w:val="001D689B"/>
    <w:rsid w:val="001E6FAC"/>
    <w:rsid w:val="00221231"/>
    <w:rsid w:val="00255ED7"/>
    <w:rsid w:val="00263645"/>
    <w:rsid w:val="002706AF"/>
    <w:rsid w:val="00282912"/>
    <w:rsid w:val="002B5D02"/>
    <w:rsid w:val="002C1447"/>
    <w:rsid w:val="00303F09"/>
    <w:rsid w:val="00304909"/>
    <w:rsid w:val="0033603D"/>
    <w:rsid w:val="003451DA"/>
    <w:rsid w:val="0036582F"/>
    <w:rsid w:val="00386DE4"/>
    <w:rsid w:val="003A4CCE"/>
    <w:rsid w:val="003B21FC"/>
    <w:rsid w:val="003C1C91"/>
    <w:rsid w:val="003E3F8B"/>
    <w:rsid w:val="00403767"/>
    <w:rsid w:val="00434A9C"/>
    <w:rsid w:val="00437109"/>
    <w:rsid w:val="00456F15"/>
    <w:rsid w:val="004806FE"/>
    <w:rsid w:val="004A43A5"/>
    <w:rsid w:val="004D46B2"/>
    <w:rsid w:val="005029E7"/>
    <w:rsid w:val="0052269F"/>
    <w:rsid w:val="00522855"/>
    <w:rsid w:val="005A4E1A"/>
    <w:rsid w:val="005F42D3"/>
    <w:rsid w:val="006026FA"/>
    <w:rsid w:val="00641CE6"/>
    <w:rsid w:val="00654576"/>
    <w:rsid w:val="00672592"/>
    <w:rsid w:val="006A547E"/>
    <w:rsid w:val="006F16ED"/>
    <w:rsid w:val="00720862"/>
    <w:rsid w:val="007320E5"/>
    <w:rsid w:val="00751D86"/>
    <w:rsid w:val="00753002"/>
    <w:rsid w:val="00761604"/>
    <w:rsid w:val="007E56B3"/>
    <w:rsid w:val="0080326E"/>
    <w:rsid w:val="008063A5"/>
    <w:rsid w:val="0080708E"/>
    <w:rsid w:val="008247BF"/>
    <w:rsid w:val="00826A9E"/>
    <w:rsid w:val="008506C1"/>
    <w:rsid w:val="0085132C"/>
    <w:rsid w:val="00866D24"/>
    <w:rsid w:val="00880305"/>
    <w:rsid w:val="008B0B38"/>
    <w:rsid w:val="008E3CF0"/>
    <w:rsid w:val="00925457"/>
    <w:rsid w:val="00926D92"/>
    <w:rsid w:val="00936E8B"/>
    <w:rsid w:val="0096014C"/>
    <w:rsid w:val="00982521"/>
    <w:rsid w:val="00986698"/>
    <w:rsid w:val="009A6B10"/>
    <w:rsid w:val="009D0066"/>
    <w:rsid w:val="009F2ABD"/>
    <w:rsid w:val="00A12986"/>
    <w:rsid w:val="00A43C39"/>
    <w:rsid w:val="00A43D3F"/>
    <w:rsid w:val="00A6392F"/>
    <w:rsid w:val="00A82FAA"/>
    <w:rsid w:val="00AD6CC0"/>
    <w:rsid w:val="00AE2EDE"/>
    <w:rsid w:val="00B05B4D"/>
    <w:rsid w:val="00B44869"/>
    <w:rsid w:val="00B52FA1"/>
    <w:rsid w:val="00B534C1"/>
    <w:rsid w:val="00BA06D3"/>
    <w:rsid w:val="00C17153"/>
    <w:rsid w:val="00C453A4"/>
    <w:rsid w:val="00C60E0A"/>
    <w:rsid w:val="00C855CE"/>
    <w:rsid w:val="00C95CAF"/>
    <w:rsid w:val="00CB5C45"/>
    <w:rsid w:val="00CC1AC0"/>
    <w:rsid w:val="00CC7E6C"/>
    <w:rsid w:val="00D0174A"/>
    <w:rsid w:val="00D0758C"/>
    <w:rsid w:val="00D101ED"/>
    <w:rsid w:val="00D208D0"/>
    <w:rsid w:val="00D24233"/>
    <w:rsid w:val="00D26B25"/>
    <w:rsid w:val="00D36142"/>
    <w:rsid w:val="00D8358F"/>
    <w:rsid w:val="00DB6CEF"/>
    <w:rsid w:val="00DF0BF6"/>
    <w:rsid w:val="00E03E30"/>
    <w:rsid w:val="00E11C1A"/>
    <w:rsid w:val="00E55705"/>
    <w:rsid w:val="00E60900"/>
    <w:rsid w:val="00E94987"/>
    <w:rsid w:val="00E957B6"/>
    <w:rsid w:val="00ED37A2"/>
    <w:rsid w:val="00EE4772"/>
    <w:rsid w:val="00EF5E89"/>
    <w:rsid w:val="00F016D6"/>
    <w:rsid w:val="00F03082"/>
    <w:rsid w:val="00F0439E"/>
    <w:rsid w:val="00F174A4"/>
    <w:rsid w:val="00F2242C"/>
    <w:rsid w:val="00F545EB"/>
    <w:rsid w:val="00F56EE9"/>
    <w:rsid w:val="00F646DC"/>
    <w:rsid w:val="00F75AB0"/>
    <w:rsid w:val="00F84AA6"/>
    <w:rsid w:val="00F90C4B"/>
    <w:rsid w:val="00FA1FF4"/>
    <w:rsid w:val="00FA542A"/>
    <w:rsid w:val="00FD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3B9F"/>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526875258">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package" Target="embeddings/_________Microsoft_Visio.vsdx"/><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D7232-626A-4FF1-A17C-3D22AF41B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21</Pages>
  <Words>2412</Words>
  <Characters>13754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48</cp:revision>
  <dcterms:created xsi:type="dcterms:W3CDTF">2019-01-23T15:12:00Z</dcterms:created>
  <dcterms:modified xsi:type="dcterms:W3CDTF">2019-02-26T23:26:00Z</dcterms:modified>
</cp:coreProperties>
</file>