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Agents Seize Over 475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2013</w:t>
      </w:r>
    </w:p>
    <w:p>
      <w:pPr>
        <w:keepNext w:val="0"/>
        <w:spacing w:after="0" w:line="240" w:lineRule="atLeast"/>
        <w:ind w:right="0"/>
        <w:jc w:val="both"/>
      </w:pPr>
      <w:bookmarkStart w:id="0" w:name="Bookmark_4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January 31,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more than 475 pounds of marijuana yesterday in two separate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29, agents assigned to the Zapata Station performed a routine immigration stop on a white 2000 Ford pickup truck on U.S. Highway 83 near Mesa Salinas Road. A Border Patrol canine was subsequently dispatched and performed a cursory inspection that resulted in a positive alert towards the back of the truck. After a thorough search, agents discovered 45 bundles of marijuana inside an aftermarket gas tank. The 45 bundles weighed 108.2 pounds and had an estimated street value of $86,560. Two U.S. citizen males, a 20-year-old and a 15-year-old were arrested. The subjects, vehicle and marijuana were turned over to the Zapata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30, Hebbronville agents responded to activity in the area and came upon footprints consistent to that of undocumented immigrants. Agents began following the footprints and discovered a total of six abandoned bundles that tested positive for marijuana. The bundles were carried in makeshift backpacks made by the smugglers. An extensive search for the smugglers was initiated; however, no arrests were made. The bundles weighed 368 pounds and had an estimated street value of $295, 960. The marijuana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Agents Seize Over 475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MX-H011-JCCP-016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Seize Over 475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urn:user:PA186186280</vt:lpwstr>
  </property>
</Properties>
</file>