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0"/>
      </w:tblGrid>
      <w:tr w:rsidR="00702A05" w:rsidRPr="00AB19E7" w14:paraId="7B4E9A1F" w14:textId="77777777" w:rsidTr="002304DE">
        <w:tc>
          <w:tcPr>
            <w:tcW w:w="10710" w:type="dxa"/>
            <w:shd w:val="clear" w:color="auto" w:fill="auto"/>
          </w:tcPr>
          <w:p w14:paraId="2BCF867D" w14:textId="77777777" w:rsidR="00702A05" w:rsidRPr="00AB19E7" w:rsidRDefault="00702A05" w:rsidP="00B20BB4">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r>
            <w:r w:rsidR="002304DE">
              <w:rPr>
                <w:rFonts w:ascii="Arial" w:hAnsi="Arial" w:cs="Arial"/>
                <w:b/>
                <w:bCs/>
                <w:sz w:val="22"/>
                <w:szCs w:val="22"/>
              </w:rPr>
              <w:t xml:space="preserve">              </w:t>
            </w:r>
            <w:r w:rsidRPr="00AB19E7">
              <w:rPr>
                <w:rFonts w:ascii="Arial" w:hAnsi="Arial" w:cs="Arial"/>
                <w:b/>
                <w:bCs/>
                <w:sz w:val="22"/>
                <w:szCs w:val="22"/>
              </w:rPr>
              <w:t xml:space="preserve">SESSION </w:t>
            </w:r>
            <w:r w:rsidR="002304DE">
              <w:rPr>
                <w:rFonts w:ascii="Arial" w:hAnsi="Arial" w:cs="Arial"/>
                <w:b/>
                <w:bCs/>
                <w:sz w:val="22"/>
                <w:szCs w:val="22"/>
              </w:rPr>
              <w:t>2024</w:t>
            </w:r>
          </w:p>
          <w:p w14:paraId="53674340" w14:textId="77777777" w:rsidR="00702A05" w:rsidRDefault="00702A05" w:rsidP="00B20BB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3B8BBFEC" w14:textId="77777777" w:rsidR="00702A05" w:rsidRPr="00CA19A4" w:rsidRDefault="00702A05" w:rsidP="00B20BB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117B8BDA" w14:textId="77777777" w:rsidR="00702A05" w:rsidRPr="00A07AF5" w:rsidRDefault="00702A05" w:rsidP="00702A05">
      <w:pPr>
        <w:outlineLvl w:val="0"/>
        <w:rPr>
          <w:rFonts w:ascii="Arial" w:hAnsi="Arial" w:cs="Arial"/>
          <w:bCs/>
          <w:sz w:val="11"/>
          <w:szCs w:val="11"/>
          <w:u w:val="single"/>
        </w:rPr>
      </w:pPr>
    </w:p>
    <w:tbl>
      <w:tblPr>
        <w:tblW w:w="10980" w:type="dxa"/>
        <w:tblInd w:w="-175" w:type="dxa"/>
        <w:tblLayout w:type="fixed"/>
        <w:tblCellMar>
          <w:left w:w="0" w:type="dxa"/>
          <w:right w:w="0" w:type="dxa"/>
        </w:tblCellMar>
        <w:tblLook w:val="0000" w:firstRow="0" w:lastRow="0" w:firstColumn="0" w:lastColumn="0" w:noHBand="0" w:noVBand="0"/>
      </w:tblPr>
      <w:tblGrid>
        <w:gridCol w:w="28"/>
        <w:gridCol w:w="3119"/>
        <w:gridCol w:w="4111"/>
        <w:gridCol w:w="709"/>
        <w:gridCol w:w="2743"/>
        <w:gridCol w:w="270"/>
      </w:tblGrid>
      <w:tr w:rsidR="00702A05" w:rsidRPr="00AE43D0" w14:paraId="27CC997F" w14:textId="77777777" w:rsidTr="00573BE4">
        <w:trPr>
          <w:gridBefore w:val="1"/>
          <w:gridAfter w:val="1"/>
          <w:wBefore w:w="28" w:type="dxa"/>
          <w:wAfter w:w="270" w:type="dxa"/>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BB0F5F3" w14:textId="77777777" w:rsidR="00702A05" w:rsidRPr="00AE43D0" w:rsidRDefault="00702A05" w:rsidP="00B20BB4">
            <w:pPr>
              <w:snapToGrid w:val="0"/>
              <w:spacing w:before="120" w:after="120" w:line="276" w:lineRule="auto"/>
              <w:jc w:val="center"/>
              <w:rPr>
                <w:rFonts w:ascii="Arial" w:hAnsi="Arial"/>
                <w:b/>
                <w:sz w:val="20"/>
              </w:rPr>
            </w:pPr>
            <w:r>
              <w:rPr>
                <w:rFonts w:ascii="Arial" w:hAnsi="Arial"/>
                <w:b/>
              </w:rPr>
              <w:t>DESCRIPTION D’UNE RÉALISATION PROFESSIONNELLE</w:t>
            </w:r>
          </w:p>
        </w:tc>
        <w:tc>
          <w:tcPr>
            <w:tcW w:w="274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ED83741" w14:textId="77777777" w:rsidR="00702A05" w:rsidRPr="00AE43D0" w:rsidRDefault="00573BE4" w:rsidP="00B20BB4">
            <w:pPr>
              <w:tabs>
                <w:tab w:val="right" w:leader="dot" w:pos="1837"/>
              </w:tabs>
              <w:snapToGrid w:val="0"/>
              <w:spacing w:before="120" w:after="60" w:line="276" w:lineRule="auto"/>
              <w:rPr>
                <w:rFonts w:ascii="Arial" w:hAnsi="Arial"/>
                <w:b/>
                <w:sz w:val="20"/>
              </w:rPr>
            </w:pPr>
            <w:r>
              <w:rPr>
                <w:rFonts w:ascii="Arial" w:hAnsi="Arial"/>
                <w:b/>
                <w:sz w:val="20"/>
              </w:rPr>
              <w:t xml:space="preserve"> </w:t>
            </w:r>
            <w:r w:rsidR="00702A05">
              <w:rPr>
                <w:rFonts w:ascii="Arial" w:hAnsi="Arial"/>
                <w:b/>
                <w:sz w:val="20"/>
              </w:rPr>
              <w:t>N° réalisation :</w:t>
            </w:r>
            <w:r w:rsidR="004B6465">
              <w:rPr>
                <w:rFonts w:ascii="Arial" w:hAnsi="Arial"/>
                <w:b/>
                <w:sz w:val="20"/>
              </w:rPr>
              <w:t xml:space="preserve"> </w:t>
            </w:r>
            <w:r w:rsidR="001F64BC">
              <w:rPr>
                <w:rFonts w:ascii="Arial" w:hAnsi="Arial"/>
                <w:b/>
                <w:sz w:val="20"/>
              </w:rPr>
              <w:t>RP</w:t>
            </w:r>
            <w:r w:rsidR="004B6465">
              <w:rPr>
                <w:rFonts w:ascii="Arial" w:hAnsi="Arial"/>
                <w:b/>
                <w:sz w:val="20"/>
              </w:rPr>
              <w:t>1</w:t>
            </w:r>
          </w:p>
        </w:tc>
      </w:tr>
      <w:tr w:rsidR="00702A05" w:rsidRPr="00AE43D0" w14:paraId="4B382B00" w14:textId="77777777" w:rsidTr="00573BE4">
        <w:trPr>
          <w:gridBefore w:val="1"/>
          <w:gridAfter w:val="1"/>
          <w:wBefore w:w="28" w:type="dxa"/>
          <w:wAfter w:w="270" w:type="dxa"/>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F2971A7" w14:textId="77777777" w:rsidR="00702A05" w:rsidRPr="00AE43D0" w:rsidRDefault="00702A05" w:rsidP="00B20BB4">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B6465">
              <w:rPr>
                <w:rFonts w:ascii="Arial" w:hAnsi="Arial"/>
                <w:b/>
                <w:sz w:val="20"/>
              </w:rPr>
              <w:t xml:space="preserve"> L’Aiguille Élisée Jonathan</w:t>
            </w:r>
          </w:p>
        </w:tc>
        <w:tc>
          <w:tcPr>
            <w:tcW w:w="3452" w:type="dxa"/>
            <w:gridSpan w:val="2"/>
            <w:tcBorders>
              <w:top w:val="single" w:sz="4" w:space="0" w:color="000000" w:themeColor="text1"/>
              <w:left w:val="single" w:sz="4" w:space="0" w:color="000000" w:themeColor="text1"/>
              <w:right w:val="single" w:sz="4" w:space="0" w:color="000000" w:themeColor="text1"/>
            </w:tcBorders>
          </w:tcPr>
          <w:p w14:paraId="23FA0FAD" w14:textId="6BCB443B" w:rsidR="00702A05" w:rsidRPr="00AE43D0" w:rsidRDefault="00573BE4" w:rsidP="00B20BB4">
            <w:pPr>
              <w:snapToGrid w:val="0"/>
              <w:spacing w:before="60" w:after="60" w:line="276" w:lineRule="auto"/>
              <w:rPr>
                <w:rFonts w:ascii="Arial" w:hAnsi="Arial"/>
                <w:b/>
                <w:sz w:val="20"/>
              </w:rPr>
            </w:pPr>
            <w:r>
              <w:rPr>
                <w:rFonts w:ascii="Arial" w:hAnsi="Arial"/>
                <w:b/>
                <w:sz w:val="20"/>
                <w:szCs w:val="20"/>
              </w:rPr>
              <w:t xml:space="preserve"> </w:t>
            </w:r>
            <w:r w:rsidR="00702A05" w:rsidRPr="00AE43D0">
              <w:rPr>
                <w:rFonts w:ascii="Arial" w:hAnsi="Arial"/>
                <w:b/>
                <w:sz w:val="20"/>
                <w:szCs w:val="20"/>
              </w:rPr>
              <w:t>N° candidat :</w:t>
            </w:r>
            <w:r w:rsidR="00F5221B" w:rsidRPr="00F5221B">
              <w:t xml:space="preserve"> </w:t>
            </w:r>
            <w:r w:rsidR="00F5221B" w:rsidRPr="00F5221B">
              <w:t>02344518702</w:t>
            </w:r>
          </w:p>
        </w:tc>
      </w:tr>
      <w:tr w:rsidR="00702A05" w:rsidRPr="00AE43D0" w14:paraId="234C5310" w14:textId="77777777" w:rsidTr="00573BE4">
        <w:trPr>
          <w:gridBefore w:val="1"/>
          <w:gridAfter w:val="1"/>
          <w:wBefore w:w="28" w:type="dxa"/>
          <w:wAfter w:w="270" w:type="dxa"/>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4D67FF5" w14:textId="77777777" w:rsidR="00702A05" w:rsidRPr="00AE43D0" w:rsidRDefault="001F64BC" w:rsidP="00B20BB4">
            <w:pPr>
              <w:tabs>
                <w:tab w:val="right" w:pos="2554"/>
              </w:tabs>
              <w:snapToGrid w:val="0"/>
              <w:spacing w:before="120" w:after="120"/>
              <w:jc w:val="both"/>
              <w:rPr>
                <w:rFonts w:ascii="Arial" w:hAnsi="Arial"/>
                <w:b/>
                <w:sz w:val="20"/>
                <w:szCs w:val="21"/>
              </w:rPr>
            </w:pPr>
            <w:r>
              <w:rPr>
                <w:rFonts w:ascii="Arial" w:hAnsi="Arial"/>
                <w:b/>
                <w:noProof/>
                <w:sz w:val="20"/>
                <w:szCs w:val="21"/>
                <w:lang w:eastAsia="fr-FR"/>
              </w:rPr>
              <mc:AlternateContent>
                <mc:Choice Requires="wps">
                  <w:drawing>
                    <wp:anchor distT="0" distB="0" distL="114300" distR="114300" simplePos="0" relativeHeight="251660288" behindDoc="0" locked="0" layoutInCell="1" allowOverlap="1" wp14:anchorId="289BD6D2" wp14:editId="7D8D1080">
                      <wp:simplePos x="0" y="0"/>
                      <wp:positionH relativeFrom="column">
                        <wp:posOffset>1503045</wp:posOffset>
                      </wp:positionH>
                      <wp:positionV relativeFrom="paragraph">
                        <wp:posOffset>97790</wp:posOffset>
                      </wp:positionV>
                      <wp:extent cx="76200" cy="76200"/>
                      <wp:effectExtent l="0" t="0" r="19050" b="19050"/>
                      <wp:wrapNone/>
                      <wp:docPr id="2" name="Connecteur droit 2"/>
                      <wp:cNvGraphicFramePr/>
                      <a:graphic xmlns:a="http://schemas.openxmlformats.org/drawingml/2006/main">
                        <a:graphicData uri="http://schemas.microsoft.com/office/word/2010/wordprocessingShape">
                          <wps:wsp>
                            <wps:cNvCnPr/>
                            <wps:spPr>
                              <a:xfrm flipV="1">
                                <a:off x="0" y="0"/>
                                <a:ext cx="762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A6E8C" id="Connecteur droit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18.35pt,7.7pt" to="124.3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" strokecolor="black [3040]"/>
                  </w:pict>
                </mc:Fallback>
              </mc:AlternateContent>
            </w:r>
            <w:r>
              <w:rPr>
                <w:rFonts w:ascii="Arial" w:hAnsi="Arial"/>
                <w:b/>
                <w:noProof/>
                <w:sz w:val="20"/>
                <w:szCs w:val="21"/>
                <w:lang w:eastAsia="fr-FR"/>
              </w:rPr>
              <mc:AlternateContent>
                <mc:Choice Requires="wps">
                  <w:drawing>
                    <wp:anchor distT="0" distB="0" distL="114300" distR="114300" simplePos="0" relativeHeight="251659264" behindDoc="0" locked="0" layoutInCell="1" allowOverlap="1" wp14:anchorId="27BEF304" wp14:editId="637DA54F">
                      <wp:simplePos x="0" y="0"/>
                      <wp:positionH relativeFrom="column">
                        <wp:posOffset>1504950</wp:posOffset>
                      </wp:positionH>
                      <wp:positionV relativeFrom="paragraph">
                        <wp:posOffset>89535</wp:posOffset>
                      </wp:positionV>
                      <wp:extent cx="76200" cy="76200"/>
                      <wp:effectExtent l="0" t="0" r="19050" b="19050"/>
                      <wp:wrapNone/>
                      <wp:docPr id="1" name="Connecteur droit 1"/>
                      <wp:cNvGraphicFramePr/>
                      <a:graphic xmlns:a="http://schemas.openxmlformats.org/drawingml/2006/main">
                        <a:graphicData uri="http://schemas.microsoft.com/office/word/2010/wordprocessingShape">
                          <wps:wsp>
                            <wps:cNvCnPr/>
                            <wps:spPr>
                              <a:xfrm>
                                <a:off x="0" y="0"/>
                                <a:ext cx="762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6302C"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7.05pt" to="124.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" strokecolor="black [3040]"/>
                  </w:pict>
                </mc:Fallback>
              </mc:AlternateContent>
            </w:r>
            <w:r w:rsidR="00702A05" w:rsidRPr="00AE43D0">
              <w:rPr>
                <w:rFonts w:ascii="Arial" w:hAnsi="Arial"/>
                <w:b/>
                <w:sz w:val="20"/>
                <w:szCs w:val="21"/>
              </w:rPr>
              <w:t>Épreuve ponctuelle</w:t>
            </w:r>
            <w:r w:rsidR="00702A05" w:rsidRPr="00AE43D0">
              <w:rPr>
                <w:rFonts w:ascii="Arial" w:hAnsi="Arial"/>
                <w:b/>
                <w:sz w:val="20"/>
                <w:szCs w:val="21"/>
              </w:rPr>
              <w:tab/>
            </w:r>
            <w:r w:rsidR="00702A05" w:rsidRPr="00AE43D0">
              <w:rPr>
                <w:rFonts w:ascii="Arial" w:hAnsi="Arial"/>
                <w:b/>
                <w:sz w:val="20"/>
                <w:szCs w:val="21"/>
              </w:rPr>
              <w:fldChar w:fldCharType="begin">
                <w:ffData>
                  <w:name w:val=""/>
                  <w:enabled/>
                  <w:calcOnExit w:val="0"/>
                  <w:checkBox>
                    <w:sizeAuto/>
                    <w:default w:val="0"/>
                  </w:checkBox>
                </w:ffData>
              </w:fldChar>
            </w:r>
            <w:r w:rsidR="00702A05"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702A05"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3F7B57D" w14:textId="77777777" w:rsidR="00702A05" w:rsidRPr="00AE43D0" w:rsidRDefault="00702A05" w:rsidP="00B20BB4">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3452" w:type="dxa"/>
            <w:gridSpan w:val="2"/>
            <w:tcBorders>
              <w:top w:val="single" w:sz="4" w:space="0" w:color="000000" w:themeColor="text1"/>
              <w:bottom w:val="single" w:sz="4" w:space="0" w:color="auto"/>
              <w:right w:val="single" w:sz="4" w:space="0" w:color="000000" w:themeColor="text1"/>
            </w:tcBorders>
            <w:vAlign w:val="center"/>
          </w:tcPr>
          <w:p w14:paraId="00FA744D" w14:textId="77777777" w:rsidR="00702A05" w:rsidRPr="00AE43D0" w:rsidRDefault="00573BE4" w:rsidP="001F64BC">
            <w:pPr>
              <w:snapToGrid w:val="0"/>
              <w:spacing w:before="120" w:after="120" w:line="276" w:lineRule="auto"/>
              <w:jc w:val="both"/>
              <w:rPr>
                <w:rFonts w:ascii="Arial" w:hAnsi="Arial"/>
                <w:b/>
                <w:sz w:val="20"/>
                <w:szCs w:val="21"/>
              </w:rPr>
            </w:pPr>
            <w:r>
              <w:rPr>
                <w:rFonts w:ascii="Arial" w:hAnsi="Arial"/>
                <w:b/>
                <w:sz w:val="20"/>
                <w:szCs w:val="20"/>
              </w:rPr>
              <w:t xml:space="preserve">  </w:t>
            </w:r>
            <w:r w:rsidR="00702A05" w:rsidRPr="00AE43D0">
              <w:rPr>
                <w:rFonts w:ascii="Arial" w:hAnsi="Arial"/>
                <w:b/>
                <w:sz w:val="20"/>
                <w:szCs w:val="20"/>
              </w:rPr>
              <w:t xml:space="preserve">Date : </w:t>
            </w:r>
            <w:r w:rsidR="001F64BC">
              <w:rPr>
                <w:rFonts w:ascii="Arial" w:hAnsi="Arial" w:cs="Arial"/>
                <w:sz w:val="20"/>
                <w:szCs w:val="20"/>
              </w:rPr>
              <w:t>24/11</w:t>
            </w:r>
            <w:r w:rsidR="00702A05" w:rsidRPr="00AE43D0">
              <w:rPr>
                <w:rFonts w:ascii="Arial" w:hAnsi="Arial" w:cs="Arial"/>
                <w:sz w:val="20"/>
                <w:szCs w:val="20"/>
              </w:rPr>
              <w:t>/</w:t>
            </w:r>
            <w:r w:rsidR="001F64BC">
              <w:rPr>
                <w:rFonts w:ascii="Arial" w:hAnsi="Arial" w:cs="Arial"/>
                <w:sz w:val="20"/>
                <w:szCs w:val="20"/>
              </w:rPr>
              <w:t>2023</w:t>
            </w:r>
          </w:p>
        </w:tc>
      </w:tr>
      <w:tr w:rsidR="00702A05" w:rsidRPr="001C04B4" w14:paraId="2FBC97AA" w14:textId="77777777" w:rsidTr="00573BE4">
        <w:trPr>
          <w:gridBefore w:val="1"/>
          <w:gridAfter w:val="1"/>
          <w:wBefore w:w="28" w:type="dxa"/>
          <w:wAfter w:w="270" w:type="dxa"/>
          <w:cantSplit/>
          <w:trHeight w:val="510"/>
        </w:trPr>
        <w:tc>
          <w:tcPr>
            <w:tcW w:w="106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B6348" w14:textId="77777777" w:rsidR="00702A05" w:rsidRPr="001C04B4" w:rsidRDefault="00702A05" w:rsidP="00975B39">
            <w:pPr>
              <w:pStyle w:val="Heading9"/>
              <w:tabs>
                <w:tab w:val="left" w:pos="0"/>
              </w:tabs>
              <w:snapToGrid w:val="0"/>
              <w:spacing w:before="0" w:after="0"/>
              <w:rPr>
                <w:sz w:val="20"/>
              </w:rPr>
            </w:pPr>
            <w:r>
              <w:rPr>
                <w:b/>
                <w:sz w:val="20"/>
                <w:szCs w:val="24"/>
              </w:rPr>
              <w:t>Organisation support de la réalisation professionnelle</w:t>
            </w:r>
            <w:r w:rsidR="004B6465">
              <w:rPr>
                <w:b/>
                <w:sz w:val="20"/>
                <w:szCs w:val="24"/>
              </w:rPr>
              <w:t xml:space="preserve"> : </w:t>
            </w:r>
            <w:r w:rsidR="00975B39">
              <w:rPr>
                <w:sz w:val="20"/>
                <w:szCs w:val="20"/>
              </w:rPr>
              <w:t>Application web Supercar</w:t>
            </w:r>
          </w:p>
        </w:tc>
      </w:tr>
      <w:tr w:rsidR="00702A05" w:rsidRPr="001C04B4" w14:paraId="367FBE94" w14:textId="77777777" w:rsidTr="00573BE4">
        <w:trPr>
          <w:gridBefore w:val="1"/>
          <w:gridAfter w:val="1"/>
          <w:wBefore w:w="28" w:type="dxa"/>
          <w:wAfter w:w="270" w:type="dxa"/>
          <w:cantSplit/>
          <w:trHeight w:val="510"/>
        </w:trPr>
        <w:tc>
          <w:tcPr>
            <w:tcW w:w="106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31019" w14:textId="77777777" w:rsidR="00702A05" w:rsidRPr="001C04B4" w:rsidRDefault="00702A05" w:rsidP="00B20BB4">
            <w:pPr>
              <w:pStyle w:val="Heading9"/>
              <w:tabs>
                <w:tab w:val="left" w:pos="0"/>
              </w:tabs>
              <w:snapToGrid w:val="0"/>
              <w:spacing w:before="0" w:after="0"/>
              <w:rPr>
                <w:b/>
                <w:sz w:val="20"/>
                <w:szCs w:val="24"/>
              </w:rPr>
            </w:pPr>
            <w:r w:rsidRPr="001C04B4">
              <w:rPr>
                <w:b/>
                <w:sz w:val="20"/>
                <w:szCs w:val="24"/>
              </w:rPr>
              <w:t>Intitulé de la réalisation professionnelle</w:t>
            </w:r>
            <w:r w:rsidR="004B6465">
              <w:rPr>
                <w:b/>
                <w:sz w:val="20"/>
                <w:szCs w:val="24"/>
              </w:rPr>
              <w:t xml:space="preserve"> : </w:t>
            </w:r>
            <w:r w:rsidR="004B6465" w:rsidRPr="004B6465">
              <w:rPr>
                <w:sz w:val="20"/>
                <w:szCs w:val="20"/>
              </w:rPr>
              <w:t xml:space="preserve">Développement d'une application web dynamique </w:t>
            </w:r>
            <w:proofErr w:type="spellStart"/>
            <w:r w:rsidR="004B6465" w:rsidRPr="004B6465">
              <w:rPr>
                <w:sz w:val="20"/>
                <w:szCs w:val="20"/>
              </w:rPr>
              <w:t>SuperCar</w:t>
            </w:r>
            <w:proofErr w:type="spellEnd"/>
          </w:p>
          <w:p w14:paraId="035D89E5" w14:textId="77777777" w:rsidR="00702A05" w:rsidRPr="001C04B4" w:rsidRDefault="00702A05" w:rsidP="00B20BB4">
            <w:pPr>
              <w:rPr>
                <w:rFonts w:ascii="Arial" w:hAnsi="Arial" w:cs="Arial"/>
                <w:sz w:val="20"/>
              </w:rPr>
            </w:pPr>
          </w:p>
        </w:tc>
      </w:tr>
      <w:tr w:rsidR="00702A05" w:rsidRPr="001C04B4" w14:paraId="100C65EF" w14:textId="77777777" w:rsidTr="00573BE4">
        <w:trPr>
          <w:gridBefore w:val="1"/>
          <w:gridAfter w:val="1"/>
          <w:wBefore w:w="28" w:type="dxa"/>
          <w:wAfter w:w="270" w:type="dxa"/>
          <w:cantSplit/>
          <w:trHeight w:val="624"/>
        </w:trPr>
        <w:tc>
          <w:tcPr>
            <w:tcW w:w="10682"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5DBF09EF" w14:textId="77777777" w:rsidR="00702A05" w:rsidRPr="004B6465" w:rsidRDefault="00702A05" w:rsidP="00B20BB4">
            <w:pPr>
              <w:pStyle w:val="Heading9"/>
              <w:tabs>
                <w:tab w:val="left" w:pos="0"/>
                <w:tab w:val="right" w:leader="dot" w:pos="5104"/>
                <w:tab w:val="right" w:leader="dot" w:pos="9781"/>
              </w:tabs>
              <w:spacing w:before="120" w:after="0" w:line="276" w:lineRule="auto"/>
              <w:rPr>
                <w:sz w:val="20"/>
                <w:szCs w:val="20"/>
              </w:rPr>
            </w:pPr>
            <w:r w:rsidRPr="00DB3A7A">
              <w:rPr>
                <w:b/>
                <w:sz w:val="20"/>
                <w:szCs w:val="24"/>
              </w:rPr>
              <w:t>Période de réalisation :</w:t>
            </w:r>
            <w:r w:rsidR="004B6465">
              <w:rPr>
                <w:b/>
                <w:sz w:val="20"/>
                <w:szCs w:val="24"/>
              </w:rPr>
              <w:t xml:space="preserve"> 2022-2024</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4B6465" w:rsidRPr="004B6465">
              <w:rPr>
                <w:sz w:val="20"/>
                <w:szCs w:val="20"/>
              </w:rPr>
              <w:t xml:space="preserve">MCCI Business </w:t>
            </w:r>
            <w:proofErr w:type="spellStart"/>
            <w:r w:rsidR="004B6465" w:rsidRPr="004B6465">
              <w:rPr>
                <w:sz w:val="20"/>
                <w:szCs w:val="20"/>
              </w:rPr>
              <w:t>School</w:t>
            </w:r>
            <w:proofErr w:type="spellEnd"/>
            <w:r w:rsidR="004B6465" w:rsidRPr="004B6465">
              <w:rPr>
                <w:sz w:val="20"/>
                <w:szCs w:val="20"/>
              </w:rPr>
              <w:t xml:space="preserve">, </w:t>
            </w:r>
            <w:proofErr w:type="spellStart"/>
            <w:r w:rsidR="004B6465" w:rsidRPr="004B6465">
              <w:rPr>
                <w:sz w:val="20"/>
                <w:szCs w:val="20"/>
              </w:rPr>
              <w:t>Cybercité</w:t>
            </w:r>
            <w:proofErr w:type="spellEnd"/>
            <w:r w:rsidR="004B6465" w:rsidRPr="004B6465">
              <w:rPr>
                <w:sz w:val="20"/>
                <w:szCs w:val="20"/>
              </w:rPr>
              <w:t>, Ebène - Île Maurice</w:t>
            </w:r>
          </w:p>
          <w:p w14:paraId="04ECEB52" w14:textId="77777777" w:rsidR="00702A05" w:rsidRPr="001C04B4" w:rsidRDefault="001F64BC" w:rsidP="00B20BB4">
            <w:pPr>
              <w:pStyle w:val="Heading9"/>
              <w:tabs>
                <w:tab w:val="left" w:pos="0"/>
              </w:tabs>
              <w:snapToGrid w:val="0"/>
              <w:spacing w:before="0" w:after="120" w:line="276" w:lineRule="auto"/>
              <w:rPr>
                <w:b/>
                <w:sz w:val="20"/>
                <w:szCs w:val="24"/>
              </w:rPr>
            </w:pPr>
            <w:r>
              <w:rPr>
                <w:b/>
                <w:noProof/>
                <w:sz w:val="20"/>
                <w:szCs w:val="24"/>
                <w:lang w:eastAsia="fr-FR"/>
              </w:rPr>
              <mc:AlternateContent>
                <mc:Choice Requires="wps">
                  <w:drawing>
                    <wp:anchor distT="0" distB="0" distL="114300" distR="114300" simplePos="0" relativeHeight="251662336" behindDoc="0" locked="0" layoutInCell="1" allowOverlap="1" wp14:anchorId="663BC521" wp14:editId="1E065F61">
                      <wp:simplePos x="0" y="0"/>
                      <wp:positionH relativeFrom="column">
                        <wp:posOffset>2312670</wp:posOffset>
                      </wp:positionH>
                      <wp:positionV relativeFrom="paragraph">
                        <wp:posOffset>29210</wp:posOffset>
                      </wp:positionV>
                      <wp:extent cx="57150" cy="76200"/>
                      <wp:effectExtent l="0" t="0" r="19050" b="19050"/>
                      <wp:wrapNone/>
                      <wp:docPr id="4" name="Connecteur droit 4"/>
                      <wp:cNvGraphicFramePr/>
                      <a:graphic xmlns:a="http://schemas.openxmlformats.org/drawingml/2006/main">
                        <a:graphicData uri="http://schemas.microsoft.com/office/word/2010/wordprocessingShape">
                          <wps:wsp>
                            <wps:cNvCnPr/>
                            <wps:spPr>
                              <a:xfrm flipV="1">
                                <a:off x="0" y="0"/>
                                <a:ext cx="571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3F002" id="Connecteur droit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82.1pt,2.3pt" to="186.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" strokecolor="black [3040]"/>
                  </w:pict>
                </mc:Fallback>
              </mc:AlternateContent>
            </w:r>
            <w:r>
              <w:rPr>
                <w:b/>
                <w:noProof/>
                <w:sz w:val="20"/>
                <w:szCs w:val="24"/>
                <w:lang w:eastAsia="fr-FR"/>
              </w:rPr>
              <mc:AlternateContent>
                <mc:Choice Requires="wps">
                  <w:drawing>
                    <wp:anchor distT="0" distB="0" distL="114300" distR="114300" simplePos="0" relativeHeight="251661312" behindDoc="0" locked="0" layoutInCell="1" allowOverlap="1" wp14:anchorId="7585BE4A" wp14:editId="26E2039D">
                      <wp:simplePos x="0" y="0"/>
                      <wp:positionH relativeFrom="column">
                        <wp:posOffset>2312670</wp:posOffset>
                      </wp:positionH>
                      <wp:positionV relativeFrom="paragraph">
                        <wp:posOffset>29210</wp:posOffset>
                      </wp:positionV>
                      <wp:extent cx="57150" cy="76200"/>
                      <wp:effectExtent l="0" t="0" r="19050" b="19050"/>
                      <wp:wrapNone/>
                      <wp:docPr id="3" name="Connecteur droit 3"/>
                      <wp:cNvGraphicFramePr/>
                      <a:graphic xmlns:a="http://schemas.openxmlformats.org/drawingml/2006/main">
                        <a:graphicData uri="http://schemas.microsoft.com/office/word/2010/wordprocessingShape">
                          <wps:wsp>
                            <wps:cNvCnPr/>
                            <wps:spPr>
                              <a:xfrm>
                                <a:off x="0" y="0"/>
                                <a:ext cx="571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56947A" id="Connecteur droit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1pt,2.3pt" to="186.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" strokecolor="black [3040]"/>
                  </w:pict>
                </mc:Fallback>
              </mc:AlternateContent>
            </w:r>
            <w:r w:rsidR="00702A05" w:rsidRPr="001C04B4">
              <w:rPr>
                <w:b/>
                <w:sz w:val="20"/>
                <w:szCs w:val="24"/>
              </w:rPr>
              <w:t>Modalité :</w:t>
            </w:r>
            <w:r w:rsidR="00702A05" w:rsidRPr="001C04B4">
              <w:rPr>
                <w:b/>
                <w:sz w:val="20"/>
                <w:szCs w:val="24"/>
              </w:rPr>
              <w:tab/>
            </w:r>
            <w:r w:rsidR="00702A05" w:rsidRPr="001C04B4">
              <w:rPr>
                <w:b/>
                <w:sz w:val="20"/>
                <w:szCs w:val="24"/>
              </w:rPr>
              <w:fldChar w:fldCharType="begin">
                <w:ffData>
                  <w:name w:val="CheckBox"/>
                  <w:enabled/>
                  <w:calcOnExit w:val="0"/>
                  <w:checkBox>
                    <w:sizeAuto/>
                    <w:default w:val="0"/>
                  </w:checkBox>
                </w:ffData>
              </w:fldChar>
            </w:r>
            <w:r w:rsidR="00702A05" w:rsidRPr="001C04B4">
              <w:rPr>
                <w:b/>
                <w:sz w:val="20"/>
                <w:szCs w:val="24"/>
              </w:rPr>
              <w:instrText xml:space="preserve"> FORMCHECKBOX </w:instrText>
            </w:r>
            <w:r w:rsidR="00000000">
              <w:rPr>
                <w:b/>
                <w:sz w:val="20"/>
                <w:szCs w:val="24"/>
              </w:rPr>
            </w:r>
            <w:r w:rsidR="00000000">
              <w:rPr>
                <w:b/>
                <w:sz w:val="20"/>
                <w:szCs w:val="24"/>
              </w:rPr>
              <w:fldChar w:fldCharType="separate"/>
            </w:r>
            <w:r w:rsidR="00702A05" w:rsidRPr="001C04B4">
              <w:rPr>
                <w:b/>
                <w:sz w:val="20"/>
                <w:szCs w:val="24"/>
              </w:rPr>
              <w:fldChar w:fldCharType="end"/>
            </w:r>
            <w:r w:rsidR="00702A05" w:rsidRPr="001C04B4">
              <w:rPr>
                <w:b/>
                <w:sz w:val="20"/>
                <w:szCs w:val="24"/>
              </w:rPr>
              <w:t xml:space="preserve">  Seul</w:t>
            </w:r>
            <w:r w:rsidR="00702A05">
              <w:rPr>
                <w:b/>
                <w:sz w:val="20"/>
                <w:szCs w:val="24"/>
              </w:rPr>
              <w:t>(e)</w:t>
            </w:r>
            <w:r w:rsidR="00702A05" w:rsidRPr="001C04B4">
              <w:rPr>
                <w:b/>
                <w:sz w:val="20"/>
                <w:szCs w:val="24"/>
              </w:rPr>
              <w:tab/>
            </w:r>
            <w:r w:rsidR="00702A05" w:rsidRPr="001C04B4">
              <w:rPr>
                <w:b/>
                <w:sz w:val="20"/>
                <w:szCs w:val="24"/>
              </w:rPr>
              <w:tab/>
            </w:r>
            <w:r w:rsidR="00702A05" w:rsidRPr="001C04B4">
              <w:rPr>
                <w:b/>
                <w:sz w:val="20"/>
                <w:szCs w:val="24"/>
              </w:rPr>
              <w:fldChar w:fldCharType="begin">
                <w:ffData>
                  <w:name w:val="CheckBox"/>
                  <w:enabled/>
                  <w:calcOnExit w:val="0"/>
                  <w:checkBox>
                    <w:sizeAuto/>
                    <w:default w:val="0"/>
                  </w:checkBox>
                </w:ffData>
              </w:fldChar>
            </w:r>
            <w:r w:rsidR="00702A05" w:rsidRPr="001C04B4">
              <w:rPr>
                <w:b/>
                <w:sz w:val="20"/>
                <w:szCs w:val="24"/>
              </w:rPr>
              <w:instrText xml:space="preserve"> FORMCHECKBOX </w:instrText>
            </w:r>
            <w:r w:rsidR="00000000">
              <w:rPr>
                <w:b/>
                <w:sz w:val="20"/>
                <w:szCs w:val="24"/>
              </w:rPr>
            </w:r>
            <w:r w:rsidR="00000000">
              <w:rPr>
                <w:b/>
                <w:sz w:val="20"/>
                <w:szCs w:val="24"/>
              </w:rPr>
              <w:fldChar w:fldCharType="separate"/>
            </w:r>
            <w:r w:rsidR="00702A05" w:rsidRPr="001C04B4">
              <w:rPr>
                <w:b/>
                <w:sz w:val="20"/>
                <w:szCs w:val="24"/>
              </w:rPr>
              <w:fldChar w:fldCharType="end"/>
            </w:r>
            <w:r w:rsidR="00702A05" w:rsidRPr="001C04B4">
              <w:rPr>
                <w:b/>
                <w:sz w:val="20"/>
                <w:szCs w:val="24"/>
              </w:rPr>
              <w:t xml:space="preserve">  En équipe</w:t>
            </w:r>
          </w:p>
        </w:tc>
      </w:tr>
      <w:tr w:rsidR="00702A05" w:rsidRPr="001C04B4" w14:paraId="424F06E4" w14:textId="77777777" w:rsidTr="00573BE4">
        <w:trPr>
          <w:gridBefore w:val="1"/>
          <w:gridAfter w:val="1"/>
          <w:wBefore w:w="28" w:type="dxa"/>
          <w:wAfter w:w="270" w:type="dxa"/>
          <w:cantSplit/>
          <w:trHeight w:val="1077"/>
        </w:trPr>
        <w:tc>
          <w:tcPr>
            <w:tcW w:w="10682" w:type="dxa"/>
            <w:gridSpan w:val="4"/>
            <w:tcBorders>
              <w:top w:val="single" w:sz="4" w:space="0" w:color="auto"/>
              <w:left w:val="single" w:sz="4" w:space="0" w:color="auto"/>
              <w:bottom w:val="single" w:sz="4" w:space="0" w:color="auto"/>
              <w:right w:val="single" w:sz="4" w:space="0" w:color="auto"/>
            </w:tcBorders>
          </w:tcPr>
          <w:p w14:paraId="46AF3DB1" w14:textId="77777777" w:rsidR="00702A05" w:rsidRPr="001C04B4" w:rsidRDefault="00702A05" w:rsidP="00B20BB4">
            <w:pPr>
              <w:pStyle w:val="Heading9"/>
              <w:tabs>
                <w:tab w:val="left" w:pos="0"/>
              </w:tabs>
              <w:snapToGrid w:val="0"/>
              <w:spacing w:before="0" w:after="0" w:line="276" w:lineRule="auto"/>
              <w:rPr>
                <w:b/>
                <w:sz w:val="20"/>
                <w:szCs w:val="24"/>
              </w:rPr>
            </w:pPr>
            <w:r w:rsidRPr="001C04B4">
              <w:rPr>
                <w:b/>
                <w:sz w:val="20"/>
                <w:szCs w:val="24"/>
              </w:rPr>
              <w:t>Compétences travaillées</w:t>
            </w:r>
          </w:p>
          <w:p w14:paraId="4BDE8E29" w14:textId="77777777" w:rsidR="00702A05" w:rsidRPr="001C04B4" w:rsidRDefault="00702A05" w:rsidP="00B20BB4">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34009316" w14:textId="77777777" w:rsidR="00702A05" w:rsidRPr="001C04B4" w:rsidRDefault="00702A05" w:rsidP="00B20BB4">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151784D1" w14:textId="77777777" w:rsidR="00702A05" w:rsidRPr="001C04B4" w:rsidRDefault="00702A05" w:rsidP="00B20BB4">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702A05" w:rsidRPr="001C04B4" w14:paraId="70688676" w14:textId="77777777" w:rsidTr="00573BE4">
        <w:trPr>
          <w:gridBefore w:val="1"/>
          <w:gridAfter w:val="1"/>
          <w:wBefore w:w="28" w:type="dxa"/>
          <w:wAfter w:w="270" w:type="dxa"/>
          <w:cantSplit/>
          <w:trHeight w:val="1077"/>
        </w:trPr>
        <w:tc>
          <w:tcPr>
            <w:tcW w:w="10682" w:type="dxa"/>
            <w:gridSpan w:val="4"/>
            <w:tcBorders>
              <w:top w:val="single" w:sz="4" w:space="0" w:color="auto"/>
              <w:left w:val="single" w:sz="4" w:space="0" w:color="auto"/>
              <w:bottom w:val="single" w:sz="4" w:space="0" w:color="auto"/>
              <w:right w:val="single" w:sz="4" w:space="0" w:color="auto"/>
            </w:tcBorders>
          </w:tcPr>
          <w:p w14:paraId="6CC81ECF" w14:textId="77777777" w:rsidR="00702A05" w:rsidRPr="001C04B4" w:rsidRDefault="00702A05" w:rsidP="00B20BB4">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FootnoteReference"/>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452DE10" w14:textId="77777777" w:rsidR="00430A43" w:rsidRPr="001F64BC" w:rsidRDefault="00430A43" w:rsidP="00430A43">
            <w:pPr>
              <w:rPr>
                <w:rFonts w:ascii="Arial" w:hAnsi="Arial" w:cs="Arial"/>
                <w:sz w:val="20"/>
                <w:szCs w:val="20"/>
              </w:rPr>
            </w:pPr>
            <w:r w:rsidRPr="001F64BC">
              <w:rPr>
                <w:rFonts w:ascii="Arial" w:hAnsi="Arial" w:cs="Arial"/>
                <w:sz w:val="20"/>
                <w:szCs w:val="20"/>
              </w:rPr>
              <w:t xml:space="preserve">Pendant la période de réalisation, les conditions suivantes ont été mises en place pour assurer le succès du projet de développement de l'application web dynamique </w:t>
            </w:r>
            <w:proofErr w:type="spellStart"/>
            <w:r w:rsidRPr="001F64BC">
              <w:rPr>
                <w:rFonts w:ascii="Arial" w:hAnsi="Arial" w:cs="Arial"/>
                <w:sz w:val="20"/>
                <w:szCs w:val="20"/>
              </w:rPr>
              <w:t>SuperCar</w:t>
            </w:r>
            <w:proofErr w:type="spellEnd"/>
            <w:r w:rsidRPr="001F64BC">
              <w:rPr>
                <w:rFonts w:ascii="Arial" w:hAnsi="Arial" w:cs="Arial"/>
                <w:sz w:val="20"/>
                <w:szCs w:val="20"/>
              </w:rPr>
              <w:t xml:space="preserve"> :</w:t>
            </w:r>
          </w:p>
          <w:p w14:paraId="0A1DF730" w14:textId="77777777" w:rsidR="00430A43" w:rsidRPr="001F64BC" w:rsidRDefault="00430A43" w:rsidP="00430A43">
            <w:pPr>
              <w:rPr>
                <w:rFonts w:ascii="Arial" w:hAnsi="Arial" w:cs="Arial"/>
                <w:b/>
                <w:sz w:val="20"/>
                <w:szCs w:val="20"/>
              </w:rPr>
            </w:pPr>
            <w:r w:rsidRPr="001F64BC">
              <w:rPr>
                <w:rFonts w:ascii="Arial" w:hAnsi="Arial" w:cs="Arial"/>
                <w:b/>
                <w:sz w:val="20"/>
                <w:szCs w:val="20"/>
              </w:rPr>
              <w:t>Ressources Fournies:</w:t>
            </w:r>
          </w:p>
          <w:p w14:paraId="3AA0AB14" w14:textId="77777777" w:rsidR="00430A43" w:rsidRPr="001F64BC" w:rsidRDefault="00430A43" w:rsidP="00430A43">
            <w:pPr>
              <w:rPr>
                <w:rFonts w:ascii="Arial" w:hAnsi="Arial" w:cs="Arial"/>
                <w:sz w:val="20"/>
                <w:szCs w:val="20"/>
              </w:rPr>
            </w:pPr>
            <w:r w:rsidRPr="001F64BC">
              <w:rPr>
                <w:rFonts w:ascii="Arial" w:hAnsi="Arial" w:cs="Arial"/>
                <w:sz w:val="20"/>
                <w:szCs w:val="20"/>
                <w:u w:val="single"/>
              </w:rPr>
              <w:t>Matériel:</w:t>
            </w:r>
            <w:r w:rsidRPr="001F64BC">
              <w:rPr>
                <w:rFonts w:ascii="Arial" w:hAnsi="Arial" w:cs="Arial"/>
                <w:sz w:val="20"/>
                <w:szCs w:val="20"/>
              </w:rPr>
              <w:t xml:space="preserve"> Un environnement technologique complet a été mis à disposition, comprenant des outils de développement tels que PHP sous </w:t>
            </w:r>
            <w:proofErr w:type="spellStart"/>
            <w:r w:rsidRPr="001F64BC">
              <w:rPr>
                <w:rFonts w:ascii="Arial" w:hAnsi="Arial" w:cs="Arial"/>
                <w:sz w:val="20"/>
                <w:szCs w:val="20"/>
              </w:rPr>
              <w:t>Xampp</w:t>
            </w:r>
            <w:proofErr w:type="spellEnd"/>
            <w:r w:rsidRPr="001F64BC">
              <w:rPr>
                <w:rFonts w:ascii="Arial" w:hAnsi="Arial" w:cs="Arial"/>
                <w:sz w:val="20"/>
                <w:szCs w:val="20"/>
              </w:rPr>
              <w:t>/</w:t>
            </w:r>
            <w:proofErr w:type="spellStart"/>
            <w:r w:rsidRPr="001F64BC">
              <w:rPr>
                <w:rFonts w:ascii="Arial" w:hAnsi="Arial" w:cs="Arial"/>
                <w:sz w:val="20"/>
                <w:szCs w:val="20"/>
              </w:rPr>
              <w:t>Wamp</w:t>
            </w:r>
            <w:proofErr w:type="spellEnd"/>
            <w:r w:rsidRPr="001F64BC">
              <w:rPr>
                <w:rFonts w:ascii="Arial" w:hAnsi="Arial" w:cs="Arial"/>
                <w:sz w:val="20"/>
                <w:szCs w:val="20"/>
              </w:rPr>
              <w:t>, Visual Studio, etc.</w:t>
            </w:r>
          </w:p>
          <w:p w14:paraId="40CFF269" w14:textId="77777777" w:rsidR="00430A43" w:rsidRPr="001F64BC" w:rsidRDefault="00430A43" w:rsidP="00430A43">
            <w:pPr>
              <w:rPr>
                <w:rFonts w:ascii="Arial" w:hAnsi="Arial" w:cs="Arial"/>
                <w:sz w:val="20"/>
                <w:szCs w:val="20"/>
              </w:rPr>
            </w:pPr>
            <w:r w:rsidRPr="001F64BC">
              <w:rPr>
                <w:rFonts w:ascii="Arial" w:hAnsi="Arial" w:cs="Arial"/>
                <w:sz w:val="20"/>
                <w:szCs w:val="20"/>
                <w:u w:val="single"/>
              </w:rPr>
              <w:t>Hébergement Web:</w:t>
            </w:r>
            <w:r w:rsidRPr="001F64BC">
              <w:rPr>
                <w:rFonts w:ascii="Arial" w:hAnsi="Arial" w:cs="Arial"/>
                <w:sz w:val="20"/>
                <w:szCs w:val="20"/>
              </w:rPr>
              <w:t xml:space="preserve"> Un espace d'hébergement</w:t>
            </w:r>
            <w:r w:rsidR="001F64BC">
              <w:rPr>
                <w:rFonts w:ascii="Arial" w:hAnsi="Arial" w:cs="Arial"/>
                <w:sz w:val="20"/>
                <w:szCs w:val="20"/>
              </w:rPr>
              <w:t xml:space="preserve"> a été alloué à chaque étudiant </w:t>
            </w:r>
            <w:r w:rsidRPr="001F64BC">
              <w:rPr>
                <w:rFonts w:ascii="Arial" w:hAnsi="Arial" w:cs="Arial"/>
                <w:sz w:val="20"/>
                <w:szCs w:val="20"/>
              </w:rPr>
              <w:t>avec des identifiants et des mots de passe dédiés.</w:t>
            </w:r>
          </w:p>
          <w:p w14:paraId="04937F50" w14:textId="77777777" w:rsidR="00430A43" w:rsidRPr="001F64BC" w:rsidRDefault="00430A43" w:rsidP="00430A43">
            <w:pPr>
              <w:rPr>
                <w:rFonts w:ascii="Arial" w:hAnsi="Arial" w:cs="Arial"/>
                <w:b/>
                <w:sz w:val="20"/>
                <w:szCs w:val="20"/>
              </w:rPr>
            </w:pPr>
            <w:r w:rsidRPr="001F64BC">
              <w:rPr>
                <w:rFonts w:ascii="Arial" w:hAnsi="Arial" w:cs="Arial"/>
                <w:b/>
                <w:sz w:val="20"/>
                <w:szCs w:val="20"/>
              </w:rPr>
              <w:t>Résultats Attendus:</w:t>
            </w:r>
          </w:p>
          <w:p w14:paraId="2987D962" w14:textId="77777777" w:rsidR="00430A43" w:rsidRPr="001F64BC" w:rsidRDefault="00430A43" w:rsidP="00430A43">
            <w:pPr>
              <w:rPr>
                <w:rFonts w:ascii="Arial" w:hAnsi="Arial" w:cs="Arial"/>
                <w:sz w:val="20"/>
                <w:szCs w:val="20"/>
              </w:rPr>
            </w:pPr>
            <w:r w:rsidRPr="001F64BC">
              <w:rPr>
                <w:rFonts w:ascii="Arial" w:hAnsi="Arial" w:cs="Arial"/>
                <w:sz w:val="20"/>
                <w:szCs w:val="20"/>
                <w:u w:val="single"/>
              </w:rPr>
              <w:t>Productions Réalisées:</w:t>
            </w:r>
            <w:r w:rsidRPr="001F64BC">
              <w:rPr>
                <w:rFonts w:ascii="Arial" w:hAnsi="Arial" w:cs="Arial"/>
                <w:sz w:val="20"/>
                <w:szCs w:val="20"/>
              </w:rPr>
              <w:t xml:space="preserve"> Le développement d'une applica</w:t>
            </w:r>
            <w:r w:rsidR="001F64BC">
              <w:rPr>
                <w:rFonts w:ascii="Arial" w:hAnsi="Arial" w:cs="Arial"/>
                <w:sz w:val="20"/>
                <w:szCs w:val="20"/>
              </w:rPr>
              <w:t>tion web dynamique "</w:t>
            </w:r>
            <w:proofErr w:type="spellStart"/>
            <w:r w:rsidR="001F64BC">
              <w:rPr>
                <w:rFonts w:ascii="Arial" w:hAnsi="Arial" w:cs="Arial"/>
                <w:sz w:val="20"/>
                <w:szCs w:val="20"/>
              </w:rPr>
              <w:t>Supercar</w:t>
            </w:r>
            <w:proofErr w:type="spellEnd"/>
            <w:r w:rsidRPr="001F64BC">
              <w:rPr>
                <w:rFonts w:ascii="Arial" w:hAnsi="Arial" w:cs="Arial"/>
                <w:sz w:val="20"/>
                <w:szCs w:val="20"/>
              </w:rPr>
              <w:t>" conforme aux spécifications du cahier des charges général.</w:t>
            </w:r>
          </w:p>
          <w:p w14:paraId="5BAB5CB7" w14:textId="77777777" w:rsidR="00430A43" w:rsidRPr="001F64BC" w:rsidRDefault="00430A43" w:rsidP="00430A43">
            <w:pPr>
              <w:rPr>
                <w:rFonts w:ascii="Arial" w:hAnsi="Arial" w:cs="Arial"/>
                <w:sz w:val="20"/>
                <w:szCs w:val="20"/>
              </w:rPr>
            </w:pPr>
            <w:r w:rsidRPr="001F64BC">
              <w:rPr>
                <w:rFonts w:ascii="Arial" w:hAnsi="Arial" w:cs="Arial"/>
                <w:sz w:val="20"/>
                <w:szCs w:val="20"/>
                <w:u w:val="single"/>
              </w:rPr>
              <w:t>Documentations:</w:t>
            </w:r>
            <w:r w:rsidRPr="001F64BC">
              <w:rPr>
                <w:rFonts w:ascii="Arial" w:hAnsi="Arial" w:cs="Arial"/>
                <w:sz w:val="20"/>
                <w:szCs w:val="20"/>
              </w:rPr>
              <w:t xml:space="preserve"> Une documentation technique détaillée de l'administration et du fonctionnement de l'outil d'administration a été fournie.</w:t>
            </w:r>
          </w:p>
          <w:p w14:paraId="5810C9B2" w14:textId="77777777" w:rsidR="00430A43" w:rsidRPr="001F64BC" w:rsidRDefault="00430A43" w:rsidP="00430A43">
            <w:pPr>
              <w:rPr>
                <w:rFonts w:ascii="Arial" w:hAnsi="Arial" w:cs="Arial"/>
                <w:sz w:val="20"/>
                <w:szCs w:val="20"/>
              </w:rPr>
            </w:pPr>
            <w:r w:rsidRPr="001F64BC">
              <w:rPr>
                <w:rFonts w:ascii="Arial" w:hAnsi="Arial" w:cs="Arial"/>
                <w:sz w:val="20"/>
                <w:szCs w:val="20"/>
                <w:u w:val="single"/>
              </w:rPr>
              <w:t>Identité Visuelle:</w:t>
            </w:r>
            <w:r w:rsidRPr="001F64BC">
              <w:rPr>
                <w:rFonts w:ascii="Arial" w:hAnsi="Arial" w:cs="Arial"/>
                <w:sz w:val="20"/>
                <w:szCs w:val="20"/>
              </w:rPr>
              <w:t xml:space="preserve"> Proposition d'une identité visuelle pour </w:t>
            </w:r>
            <w:proofErr w:type="spellStart"/>
            <w:r w:rsidRPr="001F64BC">
              <w:rPr>
                <w:rFonts w:ascii="Arial" w:hAnsi="Arial" w:cs="Arial"/>
                <w:sz w:val="20"/>
                <w:szCs w:val="20"/>
              </w:rPr>
              <w:t>SuperCar</w:t>
            </w:r>
            <w:proofErr w:type="spellEnd"/>
            <w:r w:rsidR="001F64BC">
              <w:rPr>
                <w:rFonts w:ascii="Arial" w:hAnsi="Arial" w:cs="Arial"/>
                <w:sz w:val="20"/>
                <w:szCs w:val="20"/>
              </w:rPr>
              <w:t xml:space="preserve">, </w:t>
            </w:r>
            <w:r w:rsidRPr="001F64BC">
              <w:rPr>
                <w:rFonts w:ascii="Arial" w:hAnsi="Arial" w:cs="Arial"/>
                <w:sz w:val="20"/>
                <w:szCs w:val="20"/>
              </w:rPr>
              <w:t>comprenant un logo, une typographie, des couleurs, des icônes, et des images.</w:t>
            </w:r>
          </w:p>
          <w:p w14:paraId="17169D1D" w14:textId="77777777" w:rsidR="00702A05" w:rsidRDefault="00430A43" w:rsidP="00B20BB4">
            <w:pPr>
              <w:rPr>
                <w:rFonts w:ascii="Arial" w:hAnsi="Arial" w:cs="Arial"/>
                <w:sz w:val="20"/>
                <w:szCs w:val="20"/>
              </w:rPr>
            </w:pPr>
            <w:r w:rsidRPr="001F64BC">
              <w:rPr>
                <w:rFonts w:ascii="Arial" w:hAnsi="Arial" w:cs="Arial"/>
                <w:sz w:val="20"/>
                <w:szCs w:val="20"/>
                <w:u w:val="single"/>
              </w:rPr>
              <w:t>Hébergement:</w:t>
            </w:r>
            <w:r w:rsidRPr="001F64BC">
              <w:rPr>
                <w:rFonts w:ascii="Arial" w:hAnsi="Arial" w:cs="Arial"/>
                <w:sz w:val="20"/>
                <w:szCs w:val="20"/>
              </w:rPr>
              <w:t xml:space="preserve"> Mise e</w:t>
            </w:r>
            <w:r w:rsidR="001F64BC">
              <w:rPr>
                <w:rFonts w:ascii="Arial" w:hAnsi="Arial" w:cs="Arial"/>
                <w:sz w:val="20"/>
                <w:szCs w:val="20"/>
              </w:rPr>
              <w:t xml:space="preserve">n ligne du site web </w:t>
            </w:r>
            <w:proofErr w:type="spellStart"/>
            <w:r w:rsidR="001F64BC">
              <w:rPr>
                <w:rFonts w:ascii="Arial" w:hAnsi="Arial" w:cs="Arial"/>
                <w:sz w:val="20"/>
                <w:szCs w:val="20"/>
              </w:rPr>
              <w:t>Supercar</w:t>
            </w:r>
            <w:proofErr w:type="spellEnd"/>
            <w:r w:rsidRPr="001F64BC">
              <w:rPr>
                <w:rFonts w:ascii="Arial" w:hAnsi="Arial" w:cs="Arial"/>
                <w:sz w:val="20"/>
                <w:szCs w:val="20"/>
              </w:rPr>
              <w:t xml:space="preserve"> sur l'espace d'hébergement fourni</w:t>
            </w:r>
          </w:p>
          <w:p w14:paraId="59962724" w14:textId="77777777" w:rsidR="001F64BC" w:rsidRPr="001F64BC" w:rsidRDefault="001F64BC" w:rsidP="00B20BB4">
            <w:pPr>
              <w:rPr>
                <w:rFonts w:ascii="Arial" w:hAnsi="Arial" w:cs="Arial"/>
                <w:sz w:val="20"/>
                <w:szCs w:val="20"/>
              </w:rPr>
            </w:pPr>
          </w:p>
        </w:tc>
      </w:tr>
      <w:tr w:rsidR="00702A05" w:rsidRPr="001C04B4" w14:paraId="279468C0" w14:textId="77777777" w:rsidTr="00573BE4">
        <w:trPr>
          <w:gridBefore w:val="1"/>
          <w:gridAfter w:val="1"/>
          <w:wBefore w:w="28" w:type="dxa"/>
          <w:wAfter w:w="270" w:type="dxa"/>
          <w:cantSplit/>
          <w:trHeight w:val="1077"/>
        </w:trPr>
        <w:tc>
          <w:tcPr>
            <w:tcW w:w="10682" w:type="dxa"/>
            <w:gridSpan w:val="4"/>
            <w:tcBorders>
              <w:top w:val="single" w:sz="4" w:space="0" w:color="auto"/>
              <w:left w:val="single" w:sz="4" w:space="0" w:color="auto"/>
              <w:bottom w:val="single" w:sz="4" w:space="0" w:color="auto"/>
              <w:right w:val="single" w:sz="4" w:space="0" w:color="auto"/>
            </w:tcBorders>
          </w:tcPr>
          <w:p w14:paraId="74FB5CC4" w14:textId="77777777" w:rsidR="00702A05" w:rsidRPr="00BC0FC2" w:rsidRDefault="00702A05" w:rsidP="00B20BB4">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FootnoteReference"/>
                <w:rFonts w:ascii="Arial" w:hAnsi="Arial" w:cs="Arial"/>
                <w:b/>
                <w:sz w:val="20"/>
              </w:rPr>
              <w:footnoteReference w:id="2"/>
            </w:r>
          </w:p>
          <w:p w14:paraId="6A22CDCD" w14:textId="77777777" w:rsidR="00F044EE" w:rsidRPr="00F044EE" w:rsidRDefault="00F044EE" w:rsidP="00F044EE">
            <w:pPr>
              <w:rPr>
                <w:rFonts w:ascii="Arial" w:hAnsi="Arial" w:cs="Arial"/>
                <w:sz w:val="20"/>
                <w:szCs w:val="20"/>
              </w:rPr>
            </w:pPr>
            <w:r w:rsidRPr="00F044EE">
              <w:rPr>
                <w:rFonts w:ascii="Arial" w:hAnsi="Arial" w:cs="Arial"/>
                <w:sz w:val="20"/>
                <w:szCs w:val="20"/>
              </w:rPr>
              <w:t>Conception et développement d'un site web dynamique utilisant les technologies HTML5, CSS3, PHP/MySQL, avec un serveur Apache.</w:t>
            </w:r>
          </w:p>
          <w:p w14:paraId="543E2264" w14:textId="77777777" w:rsidR="00F044EE" w:rsidRPr="00F044EE" w:rsidRDefault="00F044EE" w:rsidP="00F044EE">
            <w:pPr>
              <w:rPr>
                <w:rFonts w:ascii="Arial" w:hAnsi="Arial" w:cs="Arial"/>
                <w:sz w:val="20"/>
                <w:szCs w:val="20"/>
              </w:rPr>
            </w:pPr>
            <w:r w:rsidRPr="00F044EE">
              <w:rPr>
                <w:rFonts w:ascii="Arial" w:hAnsi="Arial" w:cs="Arial"/>
                <w:sz w:val="20"/>
                <w:szCs w:val="20"/>
              </w:rPr>
              <w:t>Mise en place d'un outil d'administration intuitif pour la gestion des contenus dynamiques du site.</w:t>
            </w:r>
          </w:p>
          <w:p w14:paraId="6EBA25E6" w14:textId="77777777" w:rsidR="00F044EE" w:rsidRPr="00F044EE" w:rsidRDefault="00F044EE" w:rsidP="00F044EE">
            <w:pPr>
              <w:rPr>
                <w:rFonts w:ascii="Arial" w:hAnsi="Arial" w:cs="Arial"/>
                <w:sz w:val="20"/>
                <w:szCs w:val="20"/>
              </w:rPr>
            </w:pPr>
            <w:r w:rsidRPr="00F044EE">
              <w:rPr>
                <w:rFonts w:ascii="Arial" w:hAnsi="Arial" w:cs="Arial"/>
                <w:sz w:val="20"/>
                <w:szCs w:val="20"/>
              </w:rPr>
              <w:t>Implémentation de fonctionnalités dynamiques, notamment une galerie de voitures, des pages dédiées aux marques de voitures, à la demande d'essai, et</w:t>
            </w:r>
            <w:r>
              <w:rPr>
                <w:rFonts w:ascii="Arial" w:hAnsi="Arial" w:cs="Arial"/>
                <w:sz w:val="20"/>
                <w:szCs w:val="20"/>
              </w:rPr>
              <w:t xml:space="preserve"> aux</w:t>
            </w:r>
            <w:r w:rsidRPr="00F044EE">
              <w:rPr>
                <w:rFonts w:ascii="Arial" w:hAnsi="Arial" w:cs="Arial"/>
                <w:sz w:val="20"/>
                <w:szCs w:val="20"/>
              </w:rPr>
              <w:t xml:space="preserve"> événements.</w:t>
            </w:r>
          </w:p>
          <w:p w14:paraId="764CE502" w14:textId="77777777" w:rsidR="00F044EE" w:rsidRPr="00F044EE" w:rsidRDefault="00F044EE" w:rsidP="00F044EE">
            <w:pPr>
              <w:rPr>
                <w:rFonts w:ascii="Arial" w:hAnsi="Arial" w:cs="Arial"/>
                <w:sz w:val="20"/>
                <w:szCs w:val="20"/>
              </w:rPr>
            </w:pPr>
            <w:r w:rsidRPr="00F044EE">
              <w:rPr>
                <w:rFonts w:ascii="Arial" w:hAnsi="Arial" w:cs="Arial"/>
                <w:sz w:val="20"/>
                <w:szCs w:val="20"/>
              </w:rPr>
              <w:t>Définition de l'arborescence du site avec les rubriques essentielles telles que Accu</w:t>
            </w:r>
            <w:r>
              <w:rPr>
                <w:rFonts w:ascii="Arial" w:hAnsi="Arial" w:cs="Arial"/>
                <w:sz w:val="20"/>
                <w:szCs w:val="20"/>
              </w:rPr>
              <w:t xml:space="preserve">eil, Voitures, Demande d'Essai, </w:t>
            </w:r>
            <w:r w:rsidRPr="00F044EE">
              <w:rPr>
                <w:rFonts w:ascii="Arial" w:hAnsi="Arial" w:cs="Arial"/>
                <w:sz w:val="20"/>
                <w:szCs w:val="20"/>
              </w:rPr>
              <w:t>Évènements, et Contactez-nous.</w:t>
            </w:r>
          </w:p>
          <w:p w14:paraId="7EFA72B0" w14:textId="77777777" w:rsidR="00F044EE" w:rsidRPr="00F044EE" w:rsidRDefault="00F044EE" w:rsidP="00F044EE">
            <w:pPr>
              <w:rPr>
                <w:rFonts w:ascii="Arial" w:hAnsi="Arial" w:cs="Arial"/>
                <w:sz w:val="20"/>
                <w:szCs w:val="20"/>
              </w:rPr>
            </w:pPr>
            <w:r w:rsidRPr="00F044EE">
              <w:rPr>
                <w:rFonts w:ascii="Arial" w:hAnsi="Arial" w:cs="Arial"/>
                <w:sz w:val="20"/>
                <w:szCs w:val="20"/>
              </w:rPr>
              <w:t xml:space="preserve">Proposition d'une identité visuelle pour </w:t>
            </w:r>
            <w:proofErr w:type="spellStart"/>
            <w:r w:rsidRPr="00F044EE">
              <w:rPr>
                <w:rFonts w:ascii="Arial" w:hAnsi="Arial" w:cs="Arial"/>
                <w:sz w:val="20"/>
                <w:szCs w:val="20"/>
              </w:rPr>
              <w:t>SuperCar</w:t>
            </w:r>
            <w:proofErr w:type="spellEnd"/>
            <w:r w:rsidRPr="00F044EE">
              <w:rPr>
                <w:rFonts w:ascii="Arial" w:hAnsi="Arial" w:cs="Arial"/>
                <w:sz w:val="20"/>
                <w:szCs w:val="20"/>
              </w:rPr>
              <w:t>-Web, incluant la création d'un logo, le choix de la typographie, des couleurs, des icônes, et des images.</w:t>
            </w:r>
          </w:p>
          <w:p w14:paraId="690EB89B" w14:textId="77777777" w:rsidR="00F044EE" w:rsidRPr="00F044EE" w:rsidRDefault="00F044EE" w:rsidP="00F044EE">
            <w:pPr>
              <w:rPr>
                <w:rFonts w:ascii="Arial" w:hAnsi="Arial" w:cs="Arial"/>
                <w:sz w:val="20"/>
                <w:szCs w:val="20"/>
              </w:rPr>
            </w:pPr>
            <w:r w:rsidRPr="00F044EE">
              <w:rPr>
                <w:rFonts w:ascii="Arial" w:hAnsi="Arial" w:cs="Arial"/>
                <w:sz w:val="20"/>
                <w:szCs w:val="20"/>
              </w:rPr>
              <w:t>Optimisation du site pour une résolution d'écran minimale de 1024*768 avec prise en charge de la responsive design pour différents appareils (ordinateur, tablette, smartphone).</w:t>
            </w:r>
          </w:p>
          <w:p w14:paraId="74CCF716" w14:textId="77777777" w:rsidR="00702A05" w:rsidRPr="00A863A9" w:rsidRDefault="00F044EE" w:rsidP="00A863A9">
            <w:pPr>
              <w:rPr>
                <w:rFonts w:ascii="Arial" w:hAnsi="Arial" w:cs="Arial"/>
                <w:sz w:val="20"/>
                <w:szCs w:val="20"/>
              </w:rPr>
            </w:pPr>
            <w:r w:rsidRPr="00F044EE">
              <w:rPr>
                <w:rFonts w:ascii="Arial" w:hAnsi="Arial" w:cs="Arial"/>
                <w:sz w:val="20"/>
                <w:szCs w:val="20"/>
              </w:rPr>
              <w:t>Hébergement du site avec un espace dédié à chaque étudiant, accessible via des outils de transfert en ligne tels que Filezilla</w:t>
            </w:r>
            <w:r w:rsidR="00A863A9">
              <w:rPr>
                <w:rFonts w:ascii="Arial" w:hAnsi="Arial" w:cs="Arial"/>
                <w:sz w:val="20"/>
                <w:szCs w:val="20"/>
              </w:rPr>
              <w:t>.</w:t>
            </w:r>
          </w:p>
          <w:p w14:paraId="762FEC98" w14:textId="77777777" w:rsidR="00702A05" w:rsidRPr="001C04B4" w:rsidRDefault="00702A05" w:rsidP="00B20BB4">
            <w:pPr>
              <w:snapToGrid w:val="0"/>
              <w:jc w:val="both"/>
              <w:rPr>
                <w:rFonts w:ascii="Arial" w:hAnsi="Arial" w:cs="Arial"/>
                <w:bCs/>
                <w:sz w:val="20"/>
              </w:rPr>
            </w:pPr>
          </w:p>
        </w:tc>
      </w:tr>
      <w:tr w:rsidR="00702A05" w:rsidRPr="001C04B4" w14:paraId="2D032CF7" w14:textId="77777777" w:rsidTr="00573BE4">
        <w:trPr>
          <w:gridBefore w:val="1"/>
          <w:gridAfter w:val="1"/>
          <w:wBefore w:w="28" w:type="dxa"/>
          <w:wAfter w:w="270" w:type="dxa"/>
          <w:cantSplit/>
          <w:trHeight w:val="850"/>
        </w:trPr>
        <w:tc>
          <w:tcPr>
            <w:tcW w:w="10682" w:type="dxa"/>
            <w:gridSpan w:val="4"/>
            <w:tcBorders>
              <w:top w:val="single" w:sz="4" w:space="0" w:color="auto"/>
              <w:left w:val="single" w:sz="4" w:space="0" w:color="auto"/>
              <w:bottom w:val="single" w:sz="4" w:space="0" w:color="auto"/>
              <w:right w:val="single" w:sz="4" w:space="0" w:color="auto"/>
            </w:tcBorders>
          </w:tcPr>
          <w:p w14:paraId="03834606" w14:textId="77777777" w:rsidR="00702A05" w:rsidRPr="005816B5" w:rsidRDefault="00702A05" w:rsidP="00B20BB4">
            <w:pPr>
              <w:snapToGrid w:val="0"/>
              <w:jc w:val="both"/>
              <w:rPr>
                <w:rFonts w:ascii="Arial" w:hAnsi="Arial" w:cs="Arial"/>
                <w:b/>
                <w:sz w:val="20"/>
              </w:rPr>
            </w:pPr>
            <w:r w:rsidRPr="005816B5">
              <w:rPr>
                <w:rFonts w:ascii="Arial" w:hAnsi="Arial" w:cs="Arial"/>
                <w:b/>
                <w:sz w:val="20"/>
              </w:rPr>
              <w:lastRenderedPageBreak/>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5E221777" w14:textId="77777777" w:rsidR="004C10C4" w:rsidRPr="004C10C4" w:rsidRDefault="004C10C4" w:rsidP="004C10C4">
            <w:pPr>
              <w:rPr>
                <w:rFonts w:ascii="Arial" w:hAnsi="Arial" w:cs="Arial"/>
                <w:sz w:val="20"/>
                <w:szCs w:val="20"/>
                <w:u w:val="single"/>
              </w:rPr>
            </w:pPr>
            <w:r w:rsidRPr="004C10C4">
              <w:rPr>
                <w:rFonts w:ascii="Arial" w:hAnsi="Arial" w:cs="Arial"/>
                <w:sz w:val="20"/>
                <w:szCs w:val="20"/>
                <w:u w:val="single"/>
              </w:rPr>
              <w:t>Identifiants et Mots de Passe:</w:t>
            </w:r>
          </w:p>
          <w:p w14:paraId="5CEB0E6A" w14:textId="77777777" w:rsidR="004C10C4" w:rsidRDefault="004C10C4" w:rsidP="004C10C4">
            <w:pPr>
              <w:rPr>
                <w:rFonts w:ascii="Arial" w:hAnsi="Arial" w:cs="Arial"/>
                <w:sz w:val="20"/>
                <w:szCs w:val="20"/>
              </w:rPr>
            </w:pPr>
            <w:r w:rsidRPr="004C10C4">
              <w:rPr>
                <w:rFonts w:ascii="Arial" w:hAnsi="Arial" w:cs="Arial"/>
                <w:sz w:val="20"/>
                <w:szCs w:val="20"/>
              </w:rPr>
              <w:t>Chaque étudiant a reçu des identifiants et des mots de passe dédiés pour accéd</w:t>
            </w:r>
            <w:r>
              <w:rPr>
                <w:rFonts w:ascii="Arial" w:hAnsi="Arial" w:cs="Arial"/>
                <w:sz w:val="20"/>
                <w:szCs w:val="20"/>
              </w:rPr>
              <w:t>er à l'espace d'hébergement</w:t>
            </w:r>
          </w:p>
          <w:p w14:paraId="4094DEB6" w14:textId="77777777" w:rsidR="004C10C4" w:rsidRPr="004C10C4" w:rsidRDefault="004C10C4" w:rsidP="004C10C4">
            <w:pPr>
              <w:rPr>
                <w:rFonts w:ascii="Arial" w:hAnsi="Arial" w:cs="Arial"/>
                <w:sz w:val="20"/>
                <w:szCs w:val="20"/>
              </w:rPr>
            </w:pPr>
            <w:r w:rsidRPr="004C10C4">
              <w:rPr>
                <w:rFonts w:ascii="Arial" w:hAnsi="Arial" w:cs="Arial"/>
                <w:sz w:val="20"/>
                <w:szCs w:val="20"/>
              </w:rPr>
              <w:t>Des accès authentifiés ont été alloués aux étudiants pour accéder au service SGBD via une interface graphique.</w:t>
            </w:r>
          </w:p>
          <w:p w14:paraId="2A30BCAB" w14:textId="77777777" w:rsidR="004C10C4" w:rsidRPr="00B025A5" w:rsidRDefault="004C10C4" w:rsidP="004C10C4">
            <w:pPr>
              <w:rPr>
                <w:rFonts w:ascii="Arial" w:hAnsi="Arial" w:cs="Arial"/>
                <w:sz w:val="20"/>
                <w:szCs w:val="20"/>
                <w:u w:val="single"/>
              </w:rPr>
            </w:pPr>
            <w:r w:rsidRPr="00B025A5">
              <w:rPr>
                <w:rFonts w:ascii="Arial" w:hAnsi="Arial" w:cs="Arial"/>
                <w:sz w:val="20"/>
                <w:szCs w:val="20"/>
                <w:u w:val="single"/>
              </w:rPr>
              <w:t>URL de l'Espace de Stockage:</w:t>
            </w:r>
          </w:p>
          <w:p w14:paraId="2AC2A9B7" w14:textId="77777777" w:rsidR="004C10C4" w:rsidRPr="004C10C4" w:rsidRDefault="004C10C4" w:rsidP="004C10C4">
            <w:pPr>
              <w:rPr>
                <w:rFonts w:ascii="Arial" w:hAnsi="Arial" w:cs="Arial"/>
                <w:sz w:val="20"/>
                <w:szCs w:val="20"/>
              </w:rPr>
            </w:pPr>
            <w:r w:rsidRPr="004C10C4">
              <w:rPr>
                <w:rFonts w:ascii="Arial" w:hAnsi="Arial" w:cs="Arial"/>
                <w:sz w:val="20"/>
                <w:szCs w:val="20"/>
              </w:rPr>
              <w:t>L'espace de stockage pour mettre en ligne le site web "</w:t>
            </w:r>
            <w:proofErr w:type="spellStart"/>
            <w:r w:rsidRPr="004C10C4">
              <w:rPr>
                <w:rFonts w:ascii="Arial" w:hAnsi="Arial" w:cs="Arial"/>
                <w:sz w:val="20"/>
                <w:szCs w:val="20"/>
              </w:rPr>
              <w:t>Supercar</w:t>
            </w:r>
            <w:proofErr w:type="spellEnd"/>
            <w:r w:rsidRPr="004C10C4">
              <w:rPr>
                <w:rFonts w:ascii="Arial" w:hAnsi="Arial" w:cs="Arial"/>
                <w:sz w:val="20"/>
                <w:szCs w:val="20"/>
              </w:rPr>
              <w:t xml:space="preserve">-Web" est accessible via l'URL : </w:t>
            </w:r>
            <w:hyperlink r:id="rId7" w:tgtFrame="_new" w:history="1">
              <w:r w:rsidRPr="004C10C4">
                <w:rPr>
                  <w:rStyle w:val="Hyperlink"/>
                  <w:rFonts w:ascii="Arial" w:hAnsi="Arial" w:cs="Arial"/>
                  <w:sz w:val="20"/>
                  <w:szCs w:val="20"/>
                </w:rPr>
                <w:t>https://www.btsmccibs.org/nométudiant/</w:t>
              </w:r>
            </w:hyperlink>
            <w:r w:rsidRPr="004C10C4">
              <w:rPr>
                <w:rFonts w:ascii="Arial" w:hAnsi="Arial" w:cs="Arial"/>
                <w:sz w:val="20"/>
                <w:szCs w:val="20"/>
              </w:rPr>
              <w:t>.</w:t>
            </w:r>
          </w:p>
          <w:p w14:paraId="08F590CC" w14:textId="77777777" w:rsidR="004C10C4" w:rsidRPr="00B025A5" w:rsidRDefault="004C10C4" w:rsidP="004C10C4">
            <w:pPr>
              <w:rPr>
                <w:rFonts w:ascii="Arial" w:hAnsi="Arial" w:cs="Arial"/>
                <w:sz w:val="20"/>
                <w:szCs w:val="20"/>
                <w:u w:val="single"/>
              </w:rPr>
            </w:pPr>
            <w:r w:rsidRPr="00B025A5">
              <w:rPr>
                <w:rFonts w:ascii="Arial" w:hAnsi="Arial" w:cs="Arial"/>
                <w:sz w:val="20"/>
                <w:szCs w:val="20"/>
                <w:u w:val="single"/>
              </w:rPr>
              <w:t>Documentation Complète:</w:t>
            </w:r>
          </w:p>
          <w:p w14:paraId="4FC0A83E" w14:textId="77777777" w:rsidR="00702A05" w:rsidRPr="00B025A5" w:rsidRDefault="004C10C4" w:rsidP="00B025A5">
            <w:pPr>
              <w:rPr>
                <w:rFonts w:ascii="Arial" w:hAnsi="Arial" w:cs="Arial"/>
                <w:sz w:val="20"/>
                <w:szCs w:val="20"/>
              </w:rPr>
            </w:pPr>
            <w:r w:rsidRPr="004C10C4">
              <w:rPr>
                <w:rFonts w:ascii="Arial" w:hAnsi="Arial" w:cs="Arial"/>
                <w:sz w:val="20"/>
                <w:szCs w:val="20"/>
              </w:rPr>
              <w:t xml:space="preserve">La documentation complète de la réalisation professionnelle est disponible via </w:t>
            </w:r>
            <w:r w:rsidR="00A603CD" w:rsidRPr="00A603CD">
              <w:rPr>
                <w:rFonts w:ascii="Arial" w:hAnsi="Arial" w:cs="Arial"/>
                <w:sz w:val="20"/>
                <w:szCs w:val="20"/>
              </w:rPr>
              <w:t>https://eliseelaiguille.wixsite.com/portfolio</w:t>
            </w:r>
          </w:p>
        </w:tc>
      </w:tr>
      <w:tr w:rsidR="00702A05" w:rsidRPr="00AB19E7" w14:paraId="4DEE8C72" w14:textId="77777777" w:rsidTr="00573B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0980" w:type="dxa"/>
            <w:gridSpan w:val="6"/>
            <w:shd w:val="clear" w:color="auto" w:fill="auto"/>
          </w:tcPr>
          <w:p w14:paraId="6DE0BC6B" w14:textId="77777777" w:rsidR="00702A05" w:rsidRPr="00AB19E7" w:rsidRDefault="00702A05" w:rsidP="00B20BB4">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r>
            <w:r w:rsidR="00573BE4">
              <w:rPr>
                <w:rFonts w:ascii="Arial" w:hAnsi="Arial" w:cs="Arial"/>
                <w:b/>
                <w:bCs/>
                <w:sz w:val="22"/>
                <w:szCs w:val="22"/>
              </w:rPr>
              <w:t xml:space="preserve">                    </w:t>
            </w:r>
            <w:r w:rsidRPr="00AB19E7">
              <w:rPr>
                <w:rFonts w:ascii="Arial" w:hAnsi="Arial" w:cs="Arial"/>
                <w:b/>
                <w:bCs/>
                <w:sz w:val="22"/>
                <w:szCs w:val="22"/>
              </w:rPr>
              <w:t xml:space="preserve">SESSION </w:t>
            </w:r>
            <w:r w:rsidR="00573BE4">
              <w:rPr>
                <w:rFonts w:ascii="Arial" w:hAnsi="Arial" w:cs="Arial"/>
                <w:b/>
                <w:bCs/>
                <w:sz w:val="22"/>
                <w:szCs w:val="22"/>
              </w:rPr>
              <w:t>2024</w:t>
            </w:r>
          </w:p>
          <w:p w14:paraId="61A95A04" w14:textId="77777777" w:rsidR="00702A05" w:rsidRDefault="00702A05" w:rsidP="00B20BB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14:paraId="38EF431D" w14:textId="77777777" w:rsidR="00702A05" w:rsidRPr="00CA19A4" w:rsidRDefault="00702A05" w:rsidP="00B20BB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38ED43E" w14:textId="77777777" w:rsidR="00702A05" w:rsidRPr="00A07AF5" w:rsidRDefault="00702A05" w:rsidP="00702A05">
      <w:pPr>
        <w:outlineLvl w:val="0"/>
        <w:rPr>
          <w:rFonts w:ascii="Arial" w:hAnsi="Arial" w:cs="Arial"/>
          <w:bCs/>
          <w:sz w:val="11"/>
          <w:szCs w:val="11"/>
          <w:u w:val="single"/>
        </w:rPr>
      </w:pPr>
    </w:p>
    <w:tbl>
      <w:tblPr>
        <w:tblW w:w="10952" w:type="dxa"/>
        <w:tblInd w:w="-147" w:type="dxa"/>
        <w:tblLayout w:type="fixed"/>
        <w:tblCellMar>
          <w:left w:w="0" w:type="dxa"/>
          <w:right w:w="0" w:type="dxa"/>
        </w:tblCellMar>
        <w:tblLook w:val="0000" w:firstRow="0" w:lastRow="0" w:firstColumn="0" w:lastColumn="0" w:noHBand="0" w:noVBand="0"/>
      </w:tblPr>
      <w:tblGrid>
        <w:gridCol w:w="10952"/>
      </w:tblGrid>
      <w:tr w:rsidR="00702A05" w:rsidRPr="001C04B4" w14:paraId="37297548" w14:textId="77777777" w:rsidTr="00573BE4">
        <w:trPr>
          <w:cantSplit/>
          <w:trHeight w:val="406"/>
        </w:trPr>
        <w:tc>
          <w:tcPr>
            <w:tcW w:w="10952" w:type="dxa"/>
            <w:tcBorders>
              <w:top w:val="single" w:sz="4" w:space="0" w:color="000000"/>
              <w:left w:val="single" w:sz="4" w:space="0" w:color="000000"/>
              <w:bottom w:val="single" w:sz="4" w:space="0" w:color="auto"/>
              <w:right w:val="single" w:sz="4" w:space="0" w:color="000000"/>
            </w:tcBorders>
            <w:vAlign w:val="center"/>
          </w:tcPr>
          <w:p w14:paraId="29713EC5" w14:textId="77777777" w:rsidR="00702A05" w:rsidRPr="001C04B4" w:rsidRDefault="00702A05" w:rsidP="00B20BB4">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881C2C9" w14:textId="77777777" w:rsidR="00B025A5" w:rsidRPr="00B025A5" w:rsidRDefault="00B025A5" w:rsidP="00B025A5">
            <w:pPr>
              <w:rPr>
                <w:rFonts w:ascii="Arial" w:hAnsi="Arial" w:cs="Arial"/>
                <w:sz w:val="20"/>
                <w:szCs w:val="20"/>
              </w:rPr>
            </w:pPr>
            <w:r w:rsidRPr="00B025A5">
              <w:rPr>
                <w:rFonts w:ascii="Arial" w:hAnsi="Arial" w:cs="Arial"/>
                <w:sz w:val="20"/>
                <w:szCs w:val="20"/>
              </w:rPr>
              <w:t>Pendant la période de réalisation de la compétence "Conception et développement d’applications" dans le cadre du BTS SIO 2022-24 (option SLAM), j'ai participé activement au projet "</w:t>
            </w:r>
            <w:proofErr w:type="spellStart"/>
            <w:r w:rsidRPr="00B025A5">
              <w:rPr>
                <w:rFonts w:ascii="Arial" w:hAnsi="Arial" w:cs="Arial"/>
                <w:sz w:val="20"/>
                <w:szCs w:val="20"/>
              </w:rPr>
              <w:t>Supercar</w:t>
            </w:r>
            <w:proofErr w:type="spellEnd"/>
            <w:r w:rsidRPr="00B025A5">
              <w:rPr>
                <w:rFonts w:ascii="Arial" w:hAnsi="Arial" w:cs="Arial"/>
                <w:sz w:val="20"/>
                <w:szCs w:val="20"/>
              </w:rPr>
              <w:t xml:space="preserve">-Web". Ce projet avait pour objectif la création d'une application web dynamique pour </w:t>
            </w:r>
            <w:proofErr w:type="spellStart"/>
            <w:r w:rsidRPr="00B025A5">
              <w:rPr>
                <w:rFonts w:ascii="Arial" w:hAnsi="Arial" w:cs="Arial"/>
                <w:sz w:val="20"/>
                <w:szCs w:val="20"/>
              </w:rPr>
              <w:t>SuperCar</w:t>
            </w:r>
            <w:proofErr w:type="spellEnd"/>
            <w:r w:rsidRPr="00B025A5">
              <w:rPr>
                <w:rFonts w:ascii="Arial" w:hAnsi="Arial" w:cs="Arial"/>
                <w:sz w:val="20"/>
                <w:szCs w:val="20"/>
              </w:rPr>
              <w:t>, une entreprise spécialisée dans la vente de voitures neuves.</w:t>
            </w:r>
          </w:p>
          <w:p w14:paraId="251A9434" w14:textId="77777777" w:rsidR="00B025A5" w:rsidRPr="00B025A5" w:rsidRDefault="00B025A5" w:rsidP="00B025A5">
            <w:pPr>
              <w:rPr>
                <w:rFonts w:ascii="Arial" w:hAnsi="Arial" w:cs="Arial"/>
                <w:b/>
                <w:sz w:val="20"/>
                <w:szCs w:val="20"/>
              </w:rPr>
            </w:pPr>
            <w:r w:rsidRPr="00B025A5">
              <w:rPr>
                <w:rFonts w:ascii="Arial" w:hAnsi="Arial" w:cs="Arial"/>
                <w:b/>
                <w:sz w:val="20"/>
                <w:szCs w:val="20"/>
              </w:rPr>
              <w:t>Productions Réalisées:</w:t>
            </w:r>
          </w:p>
          <w:p w14:paraId="07B45A0C" w14:textId="77777777" w:rsidR="00B025A5" w:rsidRPr="00B025A5" w:rsidRDefault="00B025A5" w:rsidP="00B025A5">
            <w:pPr>
              <w:rPr>
                <w:rFonts w:ascii="Arial" w:hAnsi="Arial" w:cs="Arial"/>
                <w:sz w:val="20"/>
                <w:szCs w:val="20"/>
                <w:u w:val="single"/>
              </w:rPr>
            </w:pPr>
            <w:r w:rsidRPr="00B025A5">
              <w:rPr>
                <w:rFonts w:ascii="Arial" w:hAnsi="Arial" w:cs="Arial"/>
                <w:sz w:val="20"/>
                <w:szCs w:val="20"/>
                <w:u w:val="single"/>
              </w:rPr>
              <w:t>Développement du Site Web:</w:t>
            </w:r>
          </w:p>
          <w:p w14:paraId="2CEF38F4" w14:textId="77777777" w:rsidR="00B025A5" w:rsidRPr="00B025A5" w:rsidRDefault="00B025A5" w:rsidP="00B025A5">
            <w:pPr>
              <w:rPr>
                <w:rFonts w:ascii="Arial" w:hAnsi="Arial" w:cs="Arial"/>
                <w:sz w:val="20"/>
                <w:szCs w:val="20"/>
              </w:rPr>
            </w:pPr>
            <w:r w:rsidRPr="00B025A5">
              <w:rPr>
                <w:rFonts w:ascii="Arial" w:hAnsi="Arial" w:cs="Arial"/>
                <w:sz w:val="20"/>
                <w:szCs w:val="20"/>
              </w:rPr>
              <w:t>Conception et développement d'un site web dynamique répondant aux spécifications du cahier des charges.</w:t>
            </w:r>
          </w:p>
          <w:p w14:paraId="7068C420" w14:textId="77777777" w:rsidR="00B025A5" w:rsidRPr="00B025A5" w:rsidRDefault="00B025A5" w:rsidP="00B025A5">
            <w:pPr>
              <w:rPr>
                <w:rFonts w:ascii="Arial" w:hAnsi="Arial" w:cs="Arial"/>
                <w:sz w:val="20"/>
                <w:szCs w:val="20"/>
              </w:rPr>
            </w:pPr>
            <w:r w:rsidRPr="00B025A5">
              <w:rPr>
                <w:rFonts w:ascii="Arial" w:hAnsi="Arial" w:cs="Arial"/>
                <w:sz w:val="20"/>
                <w:szCs w:val="20"/>
              </w:rPr>
              <w:t>Utilisation des technologies HTML5, CSS3, PHP/MySQL avec un serveur Apache.</w:t>
            </w:r>
          </w:p>
          <w:p w14:paraId="7E38F782" w14:textId="77777777" w:rsidR="00B025A5" w:rsidRPr="00B025A5" w:rsidRDefault="00B025A5" w:rsidP="00B025A5">
            <w:pPr>
              <w:rPr>
                <w:rFonts w:ascii="Arial" w:hAnsi="Arial" w:cs="Arial"/>
                <w:sz w:val="20"/>
                <w:szCs w:val="20"/>
                <w:u w:val="single"/>
              </w:rPr>
            </w:pPr>
            <w:r w:rsidRPr="00B025A5">
              <w:rPr>
                <w:rFonts w:ascii="Arial" w:hAnsi="Arial" w:cs="Arial"/>
                <w:sz w:val="20"/>
                <w:szCs w:val="20"/>
                <w:u w:val="single"/>
              </w:rPr>
              <w:t>Enrichissements Graphiques et Interactifs:</w:t>
            </w:r>
          </w:p>
          <w:p w14:paraId="6A7C280A" w14:textId="77777777" w:rsidR="00B025A5" w:rsidRPr="00B025A5" w:rsidRDefault="00B025A5" w:rsidP="00B025A5">
            <w:pPr>
              <w:rPr>
                <w:rFonts w:ascii="Arial" w:hAnsi="Arial" w:cs="Arial"/>
                <w:sz w:val="20"/>
                <w:szCs w:val="20"/>
              </w:rPr>
            </w:pPr>
            <w:r w:rsidRPr="00B025A5">
              <w:rPr>
                <w:rFonts w:ascii="Arial" w:hAnsi="Arial" w:cs="Arial"/>
                <w:sz w:val="20"/>
                <w:szCs w:val="20"/>
              </w:rPr>
              <w:t>Amélioration de la convivialité du site grâce à une librairie CSS pour le design responsive.</w:t>
            </w:r>
          </w:p>
          <w:p w14:paraId="3819048A" w14:textId="77777777" w:rsidR="00B025A5" w:rsidRPr="00B025A5" w:rsidRDefault="00B025A5" w:rsidP="00B025A5">
            <w:pPr>
              <w:rPr>
                <w:rFonts w:ascii="Arial" w:hAnsi="Arial" w:cs="Arial"/>
                <w:sz w:val="20"/>
                <w:szCs w:val="20"/>
                <w:u w:val="single"/>
              </w:rPr>
            </w:pPr>
            <w:r w:rsidRPr="00B025A5">
              <w:rPr>
                <w:rFonts w:ascii="Arial" w:hAnsi="Arial" w:cs="Arial"/>
                <w:sz w:val="20"/>
                <w:szCs w:val="20"/>
                <w:u w:val="single"/>
              </w:rPr>
              <w:t>Outil d'Administration:</w:t>
            </w:r>
          </w:p>
          <w:p w14:paraId="32CFF41B" w14:textId="77777777" w:rsidR="00B025A5" w:rsidRPr="00B025A5" w:rsidRDefault="00B025A5" w:rsidP="00B025A5">
            <w:pPr>
              <w:rPr>
                <w:rFonts w:ascii="Arial" w:hAnsi="Arial" w:cs="Arial"/>
                <w:sz w:val="20"/>
                <w:szCs w:val="20"/>
              </w:rPr>
            </w:pPr>
            <w:r w:rsidRPr="00B025A5">
              <w:rPr>
                <w:rFonts w:ascii="Arial" w:hAnsi="Arial" w:cs="Arial"/>
                <w:sz w:val="20"/>
                <w:szCs w:val="20"/>
              </w:rPr>
              <w:t>Mise en place d'un outil d'administration intuitif pour la gestion des contenus dynamiques du site.</w:t>
            </w:r>
          </w:p>
          <w:p w14:paraId="6ED47EB5" w14:textId="77777777" w:rsidR="00B025A5" w:rsidRPr="00B025A5" w:rsidRDefault="00B025A5" w:rsidP="00B025A5">
            <w:pPr>
              <w:rPr>
                <w:rFonts w:ascii="Arial" w:hAnsi="Arial" w:cs="Arial"/>
                <w:sz w:val="20"/>
                <w:szCs w:val="20"/>
              </w:rPr>
            </w:pPr>
            <w:r w:rsidRPr="00B025A5">
              <w:rPr>
                <w:rFonts w:ascii="Arial" w:hAnsi="Arial" w:cs="Arial"/>
                <w:sz w:val="20"/>
                <w:szCs w:val="20"/>
              </w:rPr>
              <w:t>Limitation de l'accès à cet outil par une authentification sécurisée.</w:t>
            </w:r>
          </w:p>
          <w:p w14:paraId="690DC9DB" w14:textId="77777777" w:rsidR="00B025A5" w:rsidRPr="00B025A5" w:rsidRDefault="00B025A5" w:rsidP="00B025A5">
            <w:pPr>
              <w:rPr>
                <w:rFonts w:ascii="Arial" w:hAnsi="Arial" w:cs="Arial"/>
                <w:sz w:val="20"/>
                <w:szCs w:val="20"/>
                <w:u w:val="single"/>
              </w:rPr>
            </w:pPr>
            <w:r w:rsidRPr="00B025A5">
              <w:rPr>
                <w:rFonts w:ascii="Arial" w:hAnsi="Arial" w:cs="Arial"/>
                <w:sz w:val="20"/>
                <w:szCs w:val="20"/>
                <w:u w:val="single"/>
              </w:rPr>
              <w:t>Fonctionnalités Dynamiques:</w:t>
            </w:r>
          </w:p>
          <w:p w14:paraId="5105CA2C" w14:textId="77777777" w:rsidR="00B025A5" w:rsidRPr="00B025A5" w:rsidRDefault="00B025A5" w:rsidP="00B025A5">
            <w:pPr>
              <w:rPr>
                <w:rFonts w:ascii="Arial" w:hAnsi="Arial" w:cs="Arial"/>
                <w:sz w:val="20"/>
                <w:szCs w:val="20"/>
              </w:rPr>
            </w:pPr>
            <w:r>
              <w:rPr>
                <w:rFonts w:ascii="Arial" w:hAnsi="Arial" w:cs="Arial"/>
                <w:sz w:val="20"/>
                <w:szCs w:val="20"/>
              </w:rPr>
              <w:t xml:space="preserve">Galerie des voitures </w:t>
            </w:r>
            <w:r w:rsidRPr="00B025A5">
              <w:rPr>
                <w:rFonts w:ascii="Arial" w:hAnsi="Arial" w:cs="Arial"/>
                <w:sz w:val="20"/>
                <w:szCs w:val="20"/>
              </w:rPr>
              <w:t>dynamique.</w:t>
            </w:r>
          </w:p>
          <w:p w14:paraId="6629DE3D" w14:textId="77777777" w:rsidR="00B025A5" w:rsidRPr="00B025A5" w:rsidRDefault="00B025A5" w:rsidP="00B025A5">
            <w:pPr>
              <w:rPr>
                <w:rFonts w:ascii="Arial" w:hAnsi="Arial" w:cs="Arial"/>
                <w:sz w:val="20"/>
                <w:szCs w:val="20"/>
              </w:rPr>
            </w:pPr>
            <w:r w:rsidRPr="00B025A5">
              <w:rPr>
                <w:rFonts w:ascii="Arial" w:hAnsi="Arial" w:cs="Arial"/>
                <w:sz w:val="20"/>
                <w:szCs w:val="20"/>
              </w:rPr>
              <w:t>Pages dédiées aux marques de voiture</w:t>
            </w:r>
            <w:r>
              <w:rPr>
                <w:rFonts w:ascii="Arial" w:hAnsi="Arial" w:cs="Arial"/>
                <w:sz w:val="20"/>
                <w:szCs w:val="20"/>
              </w:rPr>
              <w:t xml:space="preserve">s, à la demande d'essai, et aux </w:t>
            </w:r>
            <w:r w:rsidRPr="00B025A5">
              <w:rPr>
                <w:rFonts w:ascii="Arial" w:hAnsi="Arial" w:cs="Arial"/>
                <w:sz w:val="20"/>
                <w:szCs w:val="20"/>
              </w:rPr>
              <w:t>événements.</w:t>
            </w:r>
          </w:p>
          <w:p w14:paraId="6F3FA558" w14:textId="77777777" w:rsidR="00B025A5" w:rsidRPr="00B025A5" w:rsidRDefault="00B025A5" w:rsidP="00B025A5">
            <w:pPr>
              <w:rPr>
                <w:rFonts w:ascii="Arial" w:hAnsi="Arial" w:cs="Arial"/>
                <w:sz w:val="20"/>
                <w:szCs w:val="20"/>
              </w:rPr>
            </w:pPr>
            <w:r w:rsidRPr="00B025A5">
              <w:rPr>
                <w:rFonts w:ascii="Arial" w:hAnsi="Arial" w:cs="Arial"/>
                <w:sz w:val="20"/>
                <w:szCs w:val="20"/>
              </w:rPr>
              <w:t>Formulaire de contact pour les visiteurs.</w:t>
            </w:r>
          </w:p>
          <w:p w14:paraId="77B72357" w14:textId="77777777" w:rsidR="00B025A5" w:rsidRPr="00B025A5" w:rsidRDefault="00B025A5" w:rsidP="00B025A5">
            <w:pPr>
              <w:rPr>
                <w:rFonts w:ascii="Arial" w:hAnsi="Arial" w:cs="Arial"/>
                <w:sz w:val="20"/>
                <w:szCs w:val="20"/>
              </w:rPr>
            </w:pPr>
            <w:r w:rsidRPr="00B025A5">
              <w:rPr>
                <w:rFonts w:ascii="Arial" w:hAnsi="Arial" w:cs="Arial"/>
                <w:sz w:val="20"/>
                <w:szCs w:val="20"/>
              </w:rPr>
              <w:t>Arborescence du Site:</w:t>
            </w:r>
          </w:p>
          <w:p w14:paraId="47D3C2E8" w14:textId="77777777" w:rsidR="00B025A5" w:rsidRPr="00B025A5" w:rsidRDefault="00B025A5" w:rsidP="00B025A5">
            <w:pPr>
              <w:rPr>
                <w:rFonts w:ascii="Arial" w:hAnsi="Arial" w:cs="Arial"/>
                <w:sz w:val="20"/>
                <w:szCs w:val="20"/>
              </w:rPr>
            </w:pPr>
            <w:r w:rsidRPr="00B025A5">
              <w:rPr>
                <w:rFonts w:ascii="Arial" w:hAnsi="Arial" w:cs="Arial"/>
                <w:sz w:val="20"/>
                <w:szCs w:val="20"/>
              </w:rPr>
              <w:t>Définition de l'arborescence du site avec les rubriques essentielles : Accueil, Voitures, Demande d'Essai, Evènements, Contactez-nous.</w:t>
            </w:r>
          </w:p>
          <w:p w14:paraId="21E91354" w14:textId="77777777" w:rsidR="00B025A5" w:rsidRPr="00B025A5" w:rsidRDefault="00B025A5" w:rsidP="00B025A5">
            <w:pPr>
              <w:rPr>
                <w:rFonts w:ascii="Arial" w:hAnsi="Arial" w:cs="Arial"/>
                <w:sz w:val="20"/>
                <w:szCs w:val="20"/>
                <w:u w:val="single"/>
              </w:rPr>
            </w:pPr>
            <w:r w:rsidRPr="00B025A5">
              <w:rPr>
                <w:rFonts w:ascii="Arial" w:hAnsi="Arial" w:cs="Arial"/>
                <w:sz w:val="20"/>
                <w:szCs w:val="20"/>
                <w:u w:val="single"/>
              </w:rPr>
              <w:t>Identité Visuelle:</w:t>
            </w:r>
          </w:p>
          <w:p w14:paraId="05973737" w14:textId="77777777" w:rsidR="00B025A5" w:rsidRPr="00B025A5" w:rsidRDefault="00B025A5" w:rsidP="00B025A5">
            <w:pPr>
              <w:rPr>
                <w:rFonts w:ascii="Arial" w:hAnsi="Arial" w:cs="Arial"/>
                <w:sz w:val="20"/>
                <w:szCs w:val="20"/>
              </w:rPr>
            </w:pPr>
            <w:r w:rsidRPr="00B025A5">
              <w:rPr>
                <w:rFonts w:ascii="Arial" w:hAnsi="Arial" w:cs="Arial"/>
                <w:sz w:val="20"/>
                <w:szCs w:val="20"/>
              </w:rPr>
              <w:t xml:space="preserve">Proposition d'une identité visuelle pour </w:t>
            </w:r>
            <w:proofErr w:type="spellStart"/>
            <w:r w:rsidRPr="00B025A5">
              <w:rPr>
                <w:rFonts w:ascii="Arial" w:hAnsi="Arial" w:cs="Arial"/>
                <w:sz w:val="20"/>
                <w:szCs w:val="20"/>
              </w:rPr>
              <w:t>SuperCar</w:t>
            </w:r>
            <w:proofErr w:type="spellEnd"/>
            <w:r w:rsidRPr="00B025A5">
              <w:rPr>
                <w:rFonts w:ascii="Arial" w:hAnsi="Arial" w:cs="Arial"/>
                <w:sz w:val="20"/>
                <w:szCs w:val="20"/>
              </w:rPr>
              <w:t>-Web, incluant un logo, une typographie, des couleurs, des icônes, et des images.</w:t>
            </w:r>
          </w:p>
          <w:p w14:paraId="152DE737" w14:textId="77777777" w:rsidR="00702A05" w:rsidRPr="001C04B4" w:rsidRDefault="00702A05" w:rsidP="00B20BB4">
            <w:pPr>
              <w:snapToGrid w:val="0"/>
              <w:spacing w:line="276" w:lineRule="auto"/>
              <w:rPr>
                <w:rFonts w:ascii="Arial" w:hAnsi="Arial"/>
                <w:bCs/>
                <w:sz w:val="20"/>
                <w:szCs w:val="20"/>
              </w:rPr>
            </w:pPr>
          </w:p>
          <w:p w14:paraId="1D0BDF3B" w14:textId="77777777" w:rsidR="00702A05" w:rsidRPr="001C04B4" w:rsidRDefault="00702A05" w:rsidP="00B20BB4">
            <w:pPr>
              <w:snapToGrid w:val="0"/>
              <w:spacing w:line="276" w:lineRule="auto"/>
              <w:rPr>
                <w:rFonts w:ascii="Arial" w:hAnsi="Arial"/>
                <w:bCs/>
                <w:sz w:val="20"/>
                <w:szCs w:val="20"/>
              </w:rPr>
            </w:pPr>
          </w:p>
          <w:p w14:paraId="6B7FA163" w14:textId="77777777" w:rsidR="00702A05" w:rsidRPr="00B025A5" w:rsidRDefault="00702A05" w:rsidP="00B20BB4">
            <w:pPr>
              <w:snapToGrid w:val="0"/>
              <w:spacing w:line="276" w:lineRule="auto"/>
              <w:rPr>
                <w:rFonts w:ascii="Arial" w:hAnsi="Arial" w:cs="Arial"/>
                <w:bCs/>
                <w:sz w:val="20"/>
                <w:szCs w:val="20"/>
              </w:rPr>
            </w:pPr>
          </w:p>
          <w:p w14:paraId="1A5F53B2" w14:textId="77777777" w:rsidR="00702A05" w:rsidRPr="00A603CD" w:rsidRDefault="00B025A5" w:rsidP="00B20BB4">
            <w:pPr>
              <w:snapToGrid w:val="0"/>
              <w:spacing w:line="276" w:lineRule="auto"/>
              <w:rPr>
                <w:rFonts w:ascii="Arial" w:hAnsi="Arial" w:cs="Arial"/>
                <w:bCs/>
                <w:sz w:val="20"/>
                <w:szCs w:val="20"/>
              </w:rPr>
            </w:pPr>
            <w:r w:rsidRPr="00B025A5">
              <w:rPr>
                <w:rFonts w:ascii="Arial" w:hAnsi="Arial" w:cs="Arial"/>
                <w:color w:val="0F0F0F"/>
                <w:sz w:val="20"/>
                <w:szCs w:val="20"/>
              </w:rPr>
              <w:t xml:space="preserve">Cette réalisation a permis de développer mes compétences en conception et développement d'applications web dans un contexte professionnel simulé. Les résultats obtenus sont conformes aux attentes de l'organisation cliente, </w:t>
            </w:r>
            <w:proofErr w:type="spellStart"/>
            <w:r w:rsidRPr="00B025A5">
              <w:rPr>
                <w:rFonts w:ascii="Arial" w:hAnsi="Arial" w:cs="Arial"/>
                <w:color w:val="0F0F0F"/>
                <w:sz w:val="20"/>
                <w:szCs w:val="20"/>
              </w:rPr>
              <w:t>SuperCar</w:t>
            </w:r>
            <w:proofErr w:type="spellEnd"/>
            <w:r w:rsidRPr="00B025A5">
              <w:rPr>
                <w:rFonts w:ascii="Arial" w:hAnsi="Arial" w:cs="Arial"/>
                <w:color w:val="0F0F0F"/>
                <w:sz w:val="20"/>
                <w:szCs w:val="20"/>
              </w:rPr>
              <w:t>, et démontrent ma capacité à mettre en œuvre des solutions informatiques répondant aux besoins spécifiques du client.</w:t>
            </w:r>
          </w:p>
          <w:p w14:paraId="561A8989" w14:textId="77777777" w:rsidR="00702A05" w:rsidRPr="001C04B4" w:rsidRDefault="00702A05" w:rsidP="00B20BB4">
            <w:pPr>
              <w:snapToGrid w:val="0"/>
              <w:spacing w:line="276" w:lineRule="auto"/>
              <w:rPr>
                <w:rFonts w:ascii="Arial" w:hAnsi="Arial"/>
                <w:bCs/>
                <w:sz w:val="20"/>
                <w:szCs w:val="20"/>
              </w:rPr>
            </w:pPr>
          </w:p>
          <w:p w14:paraId="531B3D9C" w14:textId="77777777" w:rsidR="00702A05" w:rsidRPr="001C04B4" w:rsidRDefault="00702A05" w:rsidP="00B20BB4">
            <w:pPr>
              <w:snapToGrid w:val="0"/>
              <w:spacing w:line="276" w:lineRule="auto"/>
              <w:rPr>
                <w:rFonts w:ascii="Arial" w:hAnsi="Arial"/>
                <w:bCs/>
                <w:sz w:val="20"/>
                <w:szCs w:val="20"/>
              </w:rPr>
            </w:pPr>
          </w:p>
          <w:p w14:paraId="571778A4" w14:textId="77777777" w:rsidR="00702A05" w:rsidRPr="001C04B4" w:rsidRDefault="00702A05" w:rsidP="00B20BB4">
            <w:pPr>
              <w:snapToGrid w:val="0"/>
              <w:spacing w:line="276" w:lineRule="auto"/>
              <w:rPr>
                <w:rFonts w:ascii="Arial" w:hAnsi="Arial"/>
                <w:bCs/>
                <w:sz w:val="20"/>
                <w:szCs w:val="20"/>
              </w:rPr>
            </w:pPr>
          </w:p>
          <w:p w14:paraId="3A7C05CB" w14:textId="77777777" w:rsidR="00702A05" w:rsidRPr="001C04B4" w:rsidRDefault="00702A05" w:rsidP="00B20BB4">
            <w:pPr>
              <w:snapToGrid w:val="0"/>
              <w:spacing w:line="276" w:lineRule="auto"/>
              <w:rPr>
                <w:rFonts w:ascii="Arial" w:hAnsi="Arial"/>
                <w:bCs/>
                <w:sz w:val="20"/>
                <w:szCs w:val="20"/>
              </w:rPr>
            </w:pPr>
          </w:p>
          <w:p w14:paraId="42F70AE5" w14:textId="77777777" w:rsidR="00702A05" w:rsidRPr="001C04B4" w:rsidRDefault="00702A05" w:rsidP="00B20BB4">
            <w:pPr>
              <w:snapToGrid w:val="0"/>
              <w:spacing w:line="276" w:lineRule="auto"/>
              <w:rPr>
                <w:rFonts w:ascii="Arial" w:hAnsi="Arial"/>
                <w:bCs/>
                <w:sz w:val="20"/>
                <w:szCs w:val="20"/>
              </w:rPr>
            </w:pPr>
          </w:p>
          <w:p w14:paraId="1A69DE57" w14:textId="77777777" w:rsidR="00702A05" w:rsidRPr="001C04B4" w:rsidRDefault="00702A05" w:rsidP="00B20BB4">
            <w:pPr>
              <w:snapToGrid w:val="0"/>
              <w:spacing w:line="276" w:lineRule="auto"/>
              <w:rPr>
                <w:rFonts w:ascii="Arial" w:hAnsi="Arial"/>
                <w:bCs/>
                <w:sz w:val="20"/>
                <w:szCs w:val="20"/>
              </w:rPr>
            </w:pPr>
          </w:p>
          <w:p w14:paraId="6A837FB4" w14:textId="77777777" w:rsidR="00702A05" w:rsidRPr="001C04B4" w:rsidRDefault="00702A05" w:rsidP="00B20BB4">
            <w:pPr>
              <w:snapToGrid w:val="0"/>
              <w:spacing w:line="276" w:lineRule="auto"/>
              <w:rPr>
                <w:rFonts w:ascii="Arial" w:hAnsi="Arial"/>
                <w:bCs/>
                <w:sz w:val="20"/>
                <w:szCs w:val="20"/>
              </w:rPr>
            </w:pPr>
          </w:p>
          <w:p w14:paraId="51C6FCE6" w14:textId="77777777" w:rsidR="00702A05" w:rsidRPr="001C04B4" w:rsidRDefault="00702A05" w:rsidP="00B20BB4">
            <w:pPr>
              <w:snapToGrid w:val="0"/>
              <w:spacing w:line="276" w:lineRule="auto"/>
              <w:rPr>
                <w:rFonts w:ascii="Arial" w:hAnsi="Arial"/>
                <w:bCs/>
                <w:sz w:val="20"/>
                <w:szCs w:val="20"/>
              </w:rPr>
            </w:pPr>
          </w:p>
          <w:p w14:paraId="59E0DB98" w14:textId="77777777" w:rsidR="00702A05" w:rsidRPr="001C04B4" w:rsidRDefault="00702A05" w:rsidP="00B20BB4">
            <w:pPr>
              <w:snapToGrid w:val="0"/>
              <w:spacing w:line="276" w:lineRule="auto"/>
              <w:rPr>
                <w:rFonts w:ascii="Arial" w:hAnsi="Arial"/>
                <w:bCs/>
                <w:sz w:val="20"/>
                <w:szCs w:val="20"/>
              </w:rPr>
            </w:pPr>
          </w:p>
          <w:p w14:paraId="22554078" w14:textId="77777777" w:rsidR="00702A05" w:rsidRPr="001C04B4" w:rsidRDefault="00702A05" w:rsidP="00B20BB4">
            <w:pPr>
              <w:snapToGrid w:val="0"/>
              <w:spacing w:line="276" w:lineRule="auto"/>
              <w:rPr>
                <w:rFonts w:ascii="Arial" w:hAnsi="Arial"/>
                <w:bCs/>
                <w:sz w:val="20"/>
                <w:szCs w:val="20"/>
              </w:rPr>
            </w:pPr>
          </w:p>
          <w:p w14:paraId="3B9704CD" w14:textId="77777777" w:rsidR="00702A05" w:rsidRPr="001C04B4" w:rsidRDefault="00702A05" w:rsidP="00B20BB4">
            <w:pPr>
              <w:snapToGrid w:val="0"/>
              <w:spacing w:line="276" w:lineRule="auto"/>
              <w:rPr>
                <w:rFonts w:ascii="Arial" w:hAnsi="Arial"/>
                <w:bCs/>
                <w:sz w:val="20"/>
                <w:szCs w:val="20"/>
              </w:rPr>
            </w:pPr>
          </w:p>
          <w:p w14:paraId="2B9FF1B5" w14:textId="77777777" w:rsidR="00702A05" w:rsidRPr="001C04B4" w:rsidRDefault="00702A05" w:rsidP="00B20BB4">
            <w:pPr>
              <w:snapToGrid w:val="0"/>
              <w:spacing w:line="276" w:lineRule="auto"/>
              <w:rPr>
                <w:rFonts w:ascii="Arial" w:hAnsi="Arial"/>
                <w:bCs/>
                <w:sz w:val="20"/>
                <w:szCs w:val="20"/>
              </w:rPr>
            </w:pPr>
          </w:p>
          <w:p w14:paraId="3208804D" w14:textId="77777777" w:rsidR="00702A05" w:rsidRPr="001C04B4" w:rsidRDefault="00702A05" w:rsidP="00B20BB4">
            <w:pPr>
              <w:snapToGrid w:val="0"/>
              <w:spacing w:line="276" w:lineRule="auto"/>
              <w:rPr>
                <w:rFonts w:ascii="Arial" w:hAnsi="Arial"/>
                <w:bCs/>
                <w:sz w:val="20"/>
                <w:szCs w:val="20"/>
              </w:rPr>
            </w:pPr>
          </w:p>
          <w:p w14:paraId="0B2ED1C2" w14:textId="77777777" w:rsidR="00702A05" w:rsidRPr="001C04B4" w:rsidRDefault="00702A05" w:rsidP="00B20BB4">
            <w:pPr>
              <w:snapToGrid w:val="0"/>
              <w:spacing w:line="276" w:lineRule="auto"/>
              <w:rPr>
                <w:rFonts w:ascii="Arial" w:hAnsi="Arial"/>
                <w:bCs/>
                <w:sz w:val="20"/>
                <w:szCs w:val="20"/>
              </w:rPr>
            </w:pPr>
          </w:p>
          <w:p w14:paraId="1E31B367" w14:textId="77777777" w:rsidR="00702A05" w:rsidRPr="001C04B4" w:rsidRDefault="00702A05" w:rsidP="00B20BB4">
            <w:pPr>
              <w:snapToGrid w:val="0"/>
              <w:spacing w:line="276" w:lineRule="auto"/>
              <w:rPr>
                <w:rFonts w:ascii="Arial" w:hAnsi="Arial"/>
                <w:bCs/>
                <w:sz w:val="20"/>
                <w:szCs w:val="20"/>
              </w:rPr>
            </w:pPr>
          </w:p>
          <w:p w14:paraId="73BC4B89" w14:textId="77777777" w:rsidR="00702A05" w:rsidRPr="001C04B4" w:rsidRDefault="00702A05" w:rsidP="00B20BB4">
            <w:pPr>
              <w:snapToGrid w:val="0"/>
              <w:spacing w:line="276" w:lineRule="auto"/>
              <w:rPr>
                <w:rFonts w:ascii="Arial" w:hAnsi="Arial"/>
                <w:bCs/>
                <w:sz w:val="20"/>
                <w:szCs w:val="20"/>
              </w:rPr>
            </w:pPr>
          </w:p>
          <w:p w14:paraId="19AAADCC" w14:textId="77777777" w:rsidR="00702A05" w:rsidRPr="001C04B4" w:rsidRDefault="00702A05" w:rsidP="00B20BB4">
            <w:pPr>
              <w:snapToGrid w:val="0"/>
              <w:spacing w:line="276" w:lineRule="auto"/>
              <w:rPr>
                <w:rFonts w:ascii="Arial" w:hAnsi="Arial"/>
                <w:bCs/>
                <w:sz w:val="20"/>
                <w:szCs w:val="20"/>
              </w:rPr>
            </w:pPr>
          </w:p>
          <w:p w14:paraId="43DA3BA8" w14:textId="77777777" w:rsidR="00702A05" w:rsidRPr="001C04B4" w:rsidRDefault="00702A05" w:rsidP="00B20BB4">
            <w:pPr>
              <w:snapToGrid w:val="0"/>
              <w:spacing w:line="276" w:lineRule="auto"/>
              <w:rPr>
                <w:rFonts w:ascii="Arial" w:hAnsi="Arial"/>
                <w:bCs/>
                <w:sz w:val="20"/>
                <w:szCs w:val="20"/>
              </w:rPr>
            </w:pPr>
          </w:p>
          <w:p w14:paraId="262F7FFD" w14:textId="77777777" w:rsidR="00702A05" w:rsidRDefault="00702A05" w:rsidP="00B20BB4">
            <w:pPr>
              <w:snapToGrid w:val="0"/>
              <w:spacing w:line="276" w:lineRule="auto"/>
              <w:rPr>
                <w:rFonts w:ascii="Arial" w:hAnsi="Arial"/>
                <w:bCs/>
                <w:sz w:val="20"/>
                <w:szCs w:val="20"/>
              </w:rPr>
            </w:pPr>
          </w:p>
          <w:p w14:paraId="074DCC3A" w14:textId="77777777" w:rsidR="002304DE" w:rsidRDefault="002304DE" w:rsidP="00B20BB4">
            <w:pPr>
              <w:snapToGrid w:val="0"/>
              <w:spacing w:line="276" w:lineRule="auto"/>
              <w:rPr>
                <w:rFonts w:ascii="Arial" w:hAnsi="Arial"/>
                <w:bCs/>
                <w:sz w:val="20"/>
                <w:szCs w:val="20"/>
              </w:rPr>
            </w:pPr>
          </w:p>
          <w:p w14:paraId="4EA09334" w14:textId="77777777" w:rsidR="002304DE" w:rsidRDefault="002304DE" w:rsidP="00B20BB4">
            <w:pPr>
              <w:snapToGrid w:val="0"/>
              <w:spacing w:line="276" w:lineRule="auto"/>
              <w:rPr>
                <w:rFonts w:ascii="Arial" w:hAnsi="Arial"/>
                <w:bCs/>
                <w:sz w:val="20"/>
                <w:szCs w:val="20"/>
              </w:rPr>
            </w:pPr>
          </w:p>
          <w:p w14:paraId="013C0C55" w14:textId="77777777" w:rsidR="002304DE" w:rsidRDefault="002304DE" w:rsidP="00B20BB4">
            <w:pPr>
              <w:snapToGrid w:val="0"/>
              <w:spacing w:line="276" w:lineRule="auto"/>
              <w:rPr>
                <w:rFonts w:ascii="Arial" w:hAnsi="Arial"/>
                <w:bCs/>
                <w:sz w:val="20"/>
                <w:szCs w:val="20"/>
              </w:rPr>
            </w:pPr>
          </w:p>
          <w:p w14:paraId="77B1D591" w14:textId="77777777" w:rsidR="002304DE" w:rsidRDefault="002304DE" w:rsidP="00B20BB4">
            <w:pPr>
              <w:snapToGrid w:val="0"/>
              <w:spacing w:line="276" w:lineRule="auto"/>
              <w:rPr>
                <w:rFonts w:ascii="Arial" w:hAnsi="Arial"/>
                <w:bCs/>
                <w:sz w:val="20"/>
                <w:szCs w:val="20"/>
              </w:rPr>
            </w:pPr>
          </w:p>
          <w:p w14:paraId="7C5B20D2" w14:textId="77777777" w:rsidR="002304DE" w:rsidRPr="001C04B4" w:rsidRDefault="002304DE" w:rsidP="00B20BB4">
            <w:pPr>
              <w:snapToGrid w:val="0"/>
              <w:spacing w:line="276" w:lineRule="auto"/>
              <w:rPr>
                <w:rFonts w:ascii="Arial" w:hAnsi="Arial"/>
                <w:bCs/>
                <w:sz w:val="20"/>
                <w:szCs w:val="20"/>
              </w:rPr>
            </w:pPr>
          </w:p>
          <w:p w14:paraId="4F071B7D" w14:textId="77777777" w:rsidR="00702A05" w:rsidRPr="001C04B4" w:rsidRDefault="00702A05" w:rsidP="00B20BB4">
            <w:pPr>
              <w:snapToGrid w:val="0"/>
              <w:spacing w:line="276" w:lineRule="auto"/>
              <w:rPr>
                <w:rFonts w:ascii="Arial" w:hAnsi="Arial"/>
                <w:bCs/>
                <w:sz w:val="20"/>
                <w:szCs w:val="20"/>
              </w:rPr>
            </w:pPr>
          </w:p>
          <w:p w14:paraId="5EB66658" w14:textId="77777777" w:rsidR="00702A05" w:rsidRPr="001C04B4" w:rsidRDefault="00702A05" w:rsidP="00B20BB4">
            <w:pPr>
              <w:snapToGrid w:val="0"/>
              <w:spacing w:line="276" w:lineRule="auto"/>
              <w:rPr>
                <w:rFonts w:ascii="Arial" w:hAnsi="Arial"/>
                <w:bCs/>
                <w:sz w:val="20"/>
                <w:szCs w:val="20"/>
              </w:rPr>
            </w:pPr>
          </w:p>
          <w:p w14:paraId="1681394E" w14:textId="77777777" w:rsidR="00702A05" w:rsidRPr="001C04B4" w:rsidRDefault="00702A05" w:rsidP="00B20BB4">
            <w:pPr>
              <w:snapToGrid w:val="0"/>
              <w:spacing w:line="276" w:lineRule="auto"/>
              <w:rPr>
                <w:rFonts w:ascii="Arial" w:hAnsi="Arial"/>
                <w:bCs/>
                <w:sz w:val="20"/>
                <w:szCs w:val="20"/>
              </w:rPr>
            </w:pPr>
          </w:p>
          <w:p w14:paraId="7680180F" w14:textId="77777777" w:rsidR="00702A05" w:rsidRPr="001C04B4" w:rsidRDefault="00702A05" w:rsidP="00B20BB4">
            <w:pPr>
              <w:snapToGrid w:val="0"/>
              <w:spacing w:line="276" w:lineRule="auto"/>
              <w:rPr>
                <w:rFonts w:ascii="Arial" w:hAnsi="Arial"/>
                <w:bCs/>
                <w:sz w:val="20"/>
                <w:szCs w:val="20"/>
              </w:rPr>
            </w:pPr>
          </w:p>
          <w:p w14:paraId="2B27F687" w14:textId="77777777" w:rsidR="00702A05" w:rsidRPr="001C04B4" w:rsidRDefault="00702A05" w:rsidP="00B20BB4">
            <w:pPr>
              <w:snapToGrid w:val="0"/>
              <w:spacing w:line="276" w:lineRule="auto"/>
              <w:rPr>
                <w:rFonts w:ascii="Arial" w:hAnsi="Arial"/>
                <w:bCs/>
                <w:sz w:val="20"/>
                <w:szCs w:val="20"/>
              </w:rPr>
            </w:pPr>
          </w:p>
        </w:tc>
      </w:tr>
    </w:tbl>
    <w:p w14:paraId="4C8515A2" w14:textId="77777777" w:rsidR="00000000" w:rsidRDefault="00000000"/>
    <w:sectPr w:rsidR="00927100" w:rsidSect="009426F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67E4" w14:textId="77777777" w:rsidR="009426FC" w:rsidRDefault="009426FC" w:rsidP="00702A05">
      <w:r>
        <w:separator/>
      </w:r>
    </w:p>
  </w:endnote>
  <w:endnote w:type="continuationSeparator" w:id="0">
    <w:p w14:paraId="75EFCF58" w14:textId="77777777" w:rsidR="009426FC" w:rsidRDefault="009426FC" w:rsidP="00702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7A50" w14:textId="77777777" w:rsidR="009426FC" w:rsidRDefault="009426FC" w:rsidP="00702A05">
      <w:r>
        <w:separator/>
      </w:r>
    </w:p>
  </w:footnote>
  <w:footnote w:type="continuationSeparator" w:id="0">
    <w:p w14:paraId="752932AC" w14:textId="77777777" w:rsidR="009426FC" w:rsidRDefault="009426FC" w:rsidP="00702A05">
      <w:r>
        <w:continuationSeparator/>
      </w:r>
    </w:p>
  </w:footnote>
  <w:footnote w:id="1">
    <w:p w14:paraId="5DCA4F96" w14:textId="77777777" w:rsidR="00702A05" w:rsidRPr="00F24F76" w:rsidRDefault="00702A05" w:rsidP="00702A05">
      <w:pPr>
        <w:pStyle w:val="FootnoteText"/>
        <w:jc w:val="both"/>
        <w:rPr>
          <w:rFonts w:ascii="Arial" w:hAnsi="Arial"/>
          <w:sz w:val="16"/>
          <w:szCs w:val="18"/>
        </w:rPr>
      </w:pPr>
      <w:r>
        <w:rPr>
          <w:rStyle w:val="FootnoteReference"/>
        </w:rPr>
        <w:footnoteRef/>
      </w:r>
      <w:r>
        <w:rPr>
          <w:rStyle w:val="FootnoteReference"/>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355C1F4F" w14:textId="77777777" w:rsidR="00702A05" w:rsidRPr="00F24F76" w:rsidRDefault="00702A05" w:rsidP="00702A05">
      <w:pPr>
        <w:pStyle w:val="FootnoteText"/>
        <w:rPr>
          <w:rFonts w:ascii="Arial" w:hAnsi="Arial" w:cs="Arial"/>
          <w:sz w:val="16"/>
          <w:szCs w:val="16"/>
        </w:rPr>
      </w:pPr>
      <w:r>
        <w:rPr>
          <w:rStyle w:val="FootnoteReference"/>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A29F02B" w14:textId="77777777" w:rsidR="00702A05" w:rsidRPr="00F24F76" w:rsidRDefault="00702A05" w:rsidP="00702A05">
      <w:pPr>
        <w:suppressAutoHyphens w:val="0"/>
        <w:autoSpaceDE w:val="0"/>
        <w:autoSpaceDN w:val="0"/>
        <w:adjustRightInd w:val="0"/>
        <w:jc w:val="both"/>
        <w:rPr>
          <w:rFonts w:ascii="Arial" w:hAnsi="Arial"/>
          <w:sz w:val="18"/>
          <w:szCs w:val="22"/>
        </w:rPr>
      </w:pPr>
      <w:r>
        <w:rPr>
          <w:rStyle w:val="FootnoteReference"/>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25EF6CA0" w14:textId="77777777" w:rsidR="00702A05" w:rsidRPr="00F24F76" w:rsidRDefault="00702A05" w:rsidP="00702A05">
      <w:pPr>
        <w:suppressAutoHyphens w:val="0"/>
        <w:autoSpaceDE w:val="0"/>
        <w:autoSpaceDN w:val="0"/>
        <w:adjustRightInd w:val="0"/>
        <w:jc w:val="both"/>
        <w:rPr>
          <w:rFonts w:ascii="Arial" w:hAnsi="Arial"/>
          <w:sz w:val="18"/>
          <w:szCs w:val="22"/>
        </w:rPr>
      </w:pPr>
      <w:r>
        <w:rPr>
          <w:rStyle w:val="FootnoteReference"/>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2921"/>
    <w:multiLevelType w:val="multilevel"/>
    <w:tmpl w:val="FFA03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F4C6A"/>
    <w:multiLevelType w:val="multilevel"/>
    <w:tmpl w:val="65EEE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D6BF0"/>
    <w:multiLevelType w:val="multilevel"/>
    <w:tmpl w:val="5A32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841B1"/>
    <w:multiLevelType w:val="multilevel"/>
    <w:tmpl w:val="CD3C31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6300409">
    <w:abstractNumId w:val="3"/>
  </w:num>
  <w:num w:numId="2" w16cid:durableId="734358073">
    <w:abstractNumId w:val="2"/>
  </w:num>
  <w:num w:numId="3" w16cid:durableId="902058413">
    <w:abstractNumId w:val="1"/>
  </w:num>
  <w:num w:numId="4" w16cid:durableId="182592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A05"/>
    <w:rsid w:val="001F64BC"/>
    <w:rsid w:val="002304DE"/>
    <w:rsid w:val="00430A43"/>
    <w:rsid w:val="00494445"/>
    <w:rsid w:val="004B6465"/>
    <w:rsid w:val="004B7048"/>
    <w:rsid w:val="004C10C4"/>
    <w:rsid w:val="004E0F37"/>
    <w:rsid w:val="00546B1D"/>
    <w:rsid w:val="00573BE4"/>
    <w:rsid w:val="00597A2E"/>
    <w:rsid w:val="00641742"/>
    <w:rsid w:val="00702A05"/>
    <w:rsid w:val="009426FC"/>
    <w:rsid w:val="00975B39"/>
    <w:rsid w:val="00A603CD"/>
    <w:rsid w:val="00A863A9"/>
    <w:rsid w:val="00B025A5"/>
    <w:rsid w:val="00CB5040"/>
    <w:rsid w:val="00D8797B"/>
    <w:rsid w:val="00DA29F8"/>
    <w:rsid w:val="00F044EE"/>
    <w:rsid w:val="00F20CC4"/>
    <w:rsid w:val="00F5221B"/>
    <w:rsid w:val="00F8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CCD4"/>
  <w15:docId w15:val="{279DB94C-2520-43BC-B5F2-E64D5F1E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05"/>
    <w:pPr>
      <w:suppressAutoHyphens/>
      <w:spacing w:after="0" w:line="240" w:lineRule="auto"/>
    </w:pPr>
    <w:rPr>
      <w:rFonts w:ascii="Times" w:eastAsia="Times" w:hAnsi="Times" w:cs="Times"/>
      <w:sz w:val="24"/>
      <w:szCs w:val="24"/>
      <w:lang w:val="fr-FR" w:eastAsia="ar-SA"/>
    </w:rPr>
  </w:style>
  <w:style w:type="paragraph" w:styleId="Heading9">
    <w:name w:val="heading 9"/>
    <w:basedOn w:val="Normal"/>
    <w:next w:val="Normal"/>
    <w:link w:val="Heading9Char"/>
    <w:qFormat/>
    <w:rsid w:val="00702A0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02A05"/>
    <w:rPr>
      <w:rFonts w:ascii="Arial" w:eastAsia="Times" w:hAnsi="Arial" w:cs="Arial"/>
      <w:lang w:val="fr-FR" w:eastAsia="ar-SA"/>
    </w:rPr>
  </w:style>
  <w:style w:type="paragraph" w:styleId="FootnoteText">
    <w:name w:val="footnote text"/>
    <w:basedOn w:val="Normal"/>
    <w:link w:val="FootnoteTextChar"/>
    <w:semiHidden/>
    <w:rsid w:val="00702A05"/>
    <w:rPr>
      <w:sz w:val="20"/>
      <w:szCs w:val="20"/>
    </w:rPr>
  </w:style>
  <w:style w:type="character" w:customStyle="1" w:styleId="FootnoteTextChar">
    <w:name w:val="Footnote Text Char"/>
    <w:basedOn w:val="DefaultParagraphFont"/>
    <w:link w:val="FootnoteText"/>
    <w:semiHidden/>
    <w:rsid w:val="00702A05"/>
    <w:rPr>
      <w:rFonts w:ascii="Times" w:eastAsia="Times" w:hAnsi="Times" w:cs="Times"/>
      <w:sz w:val="20"/>
      <w:szCs w:val="20"/>
      <w:lang w:val="fr-FR" w:eastAsia="ar-SA"/>
    </w:rPr>
  </w:style>
  <w:style w:type="character" w:styleId="FootnoteReference">
    <w:name w:val="footnote reference"/>
    <w:semiHidden/>
    <w:rsid w:val="00702A05"/>
    <w:rPr>
      <w:vertAlign w:val="superscript"/>
    </w:rPr>
  </w:style>
  <w:style w:type="paragraph" w:styleId="NormalWeb">
    <w:name w:val="Normal (Web)"/>
    <w:basedOn w:val="Normal"/>
    <w:uiPriority w:val="99"/>
    <w:semiHidden/>
    <w:unhideWhenUsed/>
    <w:rsid w:val="00430A43"/>
    <w:pPr>
      <w:suppressAutoHyphens w:val="0"/>
      <w:spacing w:before="100" w:beforeAutospacing="1" w:after="100" w:afterAutospacing="1"/>
    </w:pPr>
    <w:rPr>
      <w:rFonts w:ascii="Times New Roman" w:eastAsia="Times New Roman" w:hAnsi="Times New Roman" w:cs="Times New Roman"/>
      <w:lang w:eastAsia="fr-FR"/>
    </w:rPr>
  </w:style>
  <w:style w:type="character" w:styleId="Strong">
    <w:name w:val="Strong"/>
    <w:basedOn w:val="DefaultParagraphFont"/>
    <w:uiPriority w:val="22"/>
    <w:qFormat/>
    <w:rsid w:val="00430A43"/>
    <w:rPr>
      <w:b/>
      <w:bCs/>
    </w:rPr>
  </w:style>
  <w:style w:type="character" w:styleId="Hyperlink">
    <w:name w:val="Hyperlink"/>
    <w:basedOn w:val="DefaultParagraphFont"/>
    <w:uiPriority w:val="99"/>
    <w:unhideWhenUsed/>
    <w:rsid w:val="00430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8288">
      <w:bodyDiv w:val="1"/>
      <w:marLeft w:val="0"/>
      <w:marRight w:val="0"/>
      <w:marTop w:val="0"/>
      <w:marBottom w:val="0"/>
      <w:divBdr>
        <w:top w:val="none" w:sz="0" w:space="0" w:color="auto"/>
        <w:left w:val="none" w:sz="0" w:space="0" w:color="auto"/>
        <w:bottom w:val="none" w:sz="0" w:space="0" w:color="auto"/>
        <w:right w:val="none" w:sz="0" w:space="0" w:color="auto"/>
      </w:divBdr>
      <w:divsChild>
        <w:div w:id="1567958297">
          <w:marLeft w:val="0"/>
          <w:marRight w:val="0"/>
          <w:marTop w:val="0"/>
          <w:marBottom w:val="0"/>
          <w:divBdr>
            <w:top w:val="none" w:sz="0" w:space="0" w:color="auto"/>
            <w:left w:val="none" w:sz="0" w:space="0" w:color="auto"/>
            <w:bottom w:val="none" w:sz="0" w:space="0" w:color="auto"/>
            <w:right w:val="none" w:sz="0" w:space="0" w:color="auto"/>
          </w:divBdr>
          <w:divsChild>
            <w:div w:id="15859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57572">
                  <w:marLeft w:val="0"/>
                  <w:marRight w:val="0"/>
                  <w:marTop w:val="0"/>
                  <w:marBottom w:val="0"/>
                  <w:divBdr>
                    <w:top w:val="single" w:sz="2" w:space="0" w:color="D9D9E3"/>
                    <w:left w:val="single" w:sz="2" w:space="0" w:color="D9D9E3"/>
                    <w:bottom w:val="single" w:sz="2" w:space="0" w:color="D9D9E3"/>
                    <w:right w:val="single" w:sz="2" w:space="0" w:color="D9D9E3"/>
                  </w:divBdr>
                  <w:divsChild>
                    <w:div w:id="1381707222">
                      <w:marLeft w:val="0"/>
                      <w:marRight w:val="0"/>
                      <w:marTop w:val="0"/>
                      <w:marBottom w:val="0"/>
                      <w:divBdr>
                        <w:top w:val="single" w:sz="2" w:space="0" w:color="D9D9E3"/>
                        <w:left w:val="single" w:sz="2" w:space="0" w:color="D9D9E3"/>
                        <w:bottom w:val="single" w:sz="2" w:space="0" w:color="D9D9E3"/>
                        <w:right w:val="single" w:sz="2" w:space="0" w:color="D9D9E3"/>
                      </w:divBdr>
                      <w:divsChild>
                        <w:div w:id="631637571">
                          <w:marLeft w:val="0"/>
                          <w:marRight w:val="0"/>
                          <w:marTop w:val="0"/>
                          <w:marBottom w:val="0"/>
                          <w:divBdr>
                            <w:top w:val="single" w:sz="2" w:space="0" w:color="D9D9E3"/>
                            <w:left w:val="single" w:sz="2" w:space="0" w:color="D9D9E3"/>
                            <w:bottom w:val="single" w:sz="2" w:space="0" w:color="D9D9E3"/>
                            <w:right w:val="single" w:sz="2" w:space="0" w:color="D9D9E3"/>
                          </w:divBdr>
                          <w:divsChild>
                            <w:div w:id="1924408146">
                              <w:marLeft w:val="0"/>
                              <w:marRight w:val="0"/>
                              <w:marTop w:val="0"/>
                              <w:marBottom w:val="0"/>
                              <w:divBdr>
                                <w:top w:val="single" w:sz="2" w:space="0" w:color="D9D9E3"/>
                                <w:left w:val="single" w:sz="2" w:space="0" w:color="D9D9E3"/>
                                <w:bottom w:val="single" w:sz="2" w:space="0" w:color="D9D9E3"/>
                                <w:right w:val="single" w:sz="2" w:space="0" w:color="D9D9E3"/>
                              </w:divBdr>
                              <w:divsChild>
                                <w:div w:id="1910924585">
                                  <w:marLeft w:val="0"/>
                                  <w:marRight w:val="0"/>
                                  <w:marTop w:val="0"/>
                                  <w:marBottom w:val="0"/>
                                  <w:divBdr>
                                    <w:top w:val="single" w:sz="2" w:space="0" w:color="D9D9E3"/>
                                    <w:left w:val="single" w:sz="2" w:space="0" w:color="D9D9E3"/>
                                    <w:bottom w:val="single" w:sz="2" w:space="0" w:color="D9D9E3"/>
                                    <w:right w:val="single" w:sz="2" w:space="0" w:color="D9D9E3"/>
                                  </w:divBdr>
                                  <w:divsChild>
                                    <w:div w:id="203584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4665235">
      <w:bodyDiv w:val="1"/>
      <w:marLeft w:val="0"/>
      <w:marRight w:val="0"/>
      <w:marTop w:val="0"/>
      <w:marBottom w:val="0"/>
      <w:divBdr>
        <w:top w:val="none" w:sz="0" w:space="0" w:color="auto"/>
        <w:left w:val="none" w:sz="0" w:space="0" w:color="auto"/>
        <w:bottom w:val="none" w:sz="0" w:space="0" w:color="auto"/>
        <w:right w:val="none" w:sz="0" w:space="0" w:color="auto"/>
      </w:divBdr>
    </w:div>
    <w:div w:id="1048338000">
      <w:bodyDiv w:val="1"/>
      <w:marLeft w:val="0"/>
      <w:marRight w:val="0"/>
      <w:marTop w:val="0"/>
      <w:marBottom w:val="0"/>
      <w:divBdr>
        <w:top w:val="none" w:sz="0" w:space="0" w:color="auto"/>
        <w:left w:val="none" w:sz="0" w:space="0" w:color="auto"/>
        <w:bottom w:val="none" w:sz="0" w:space="0" w:color="auto"/>
        <w:right w:val="none" w:sz="0" w:space="0" w:color="auto"/>
      </w:divBdr>
    </w:div>
    <w:div w:id="1391885414">
      <w:bodyDiv w:val="1"/>
      <w:marLeft w:val="0"/>
      <w:marRight w:val="0"/>
      <w:marTop w:val="0"/>
      <w:marBottom w:val="0"/>
      <w:divBdr>
        <w:top w:val="none" w:sz="0" w:space="0" w:color="auto"/>
        <w:left w:val="none" w:sz="0" w:space="0" w:color="auto"/>
        <w:bottom w:val="none" w:sz="0" w:space="0" w:color="auto"/>
        <w:right w:val="none" w:sz="0" w:space="0" w:color="auto"/>
      </w:divBdr>
    </w:div>
    <w:div w:id="18095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smccibs.org/nom%C3%A9tudi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827</Words>
  <Characters>5217</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 E</cp:lastModifiedBy>
  <cp:revision>23</cp:revision>
  <dcterms:created xsi:type="dcterms:W3CDTF">2023-11-20T19:56:00Z</dcterms:created>
  <dcterms:modified xsi:type="dcterms:W3CDTF">2024-03-13T06:26:00Z</dcterms:modified>
</cp:coreProperties>
</file>