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C03DA4" w14:paraId="40A534C4" w14:textId="77777777" w:rsidTr="00C03DA4">
        <w:tc>
          <w:tcPr>
            <w:tcW w:w="14562" w:type="dxa"/>
          </w:tcPr>
          <w:p w14:paraId="7582B3F4" w14:textId="5B622D3C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2280CE0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C03DA4" w14:paraId="44D50B12" w14:textId="77777777" w:rsidTr="00C03DA4">
        <w:tc>
          <w:tcPr>
            <w:tcW w:w="14562" w:type="dxa"/>
          </w:tcPr>
          <w:p w14:paraId="26EF443C" w14:textId="606E4DB5" w:rsidR="00C03DA4" w:rsidRPr="001F3E23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23E9BE4" w:rsidR="00C03DA4" w:rsidRDefault="00C03DA4" w:rsidP="00C03DA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5943512B" w:rsidR="00102FD3" w:rsidRDefault="00102FD3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85760B" w:rsidRPr="0085760B">
              <w:rPr>
                <w:b/>
                <w:bCs/>
                <w:sz w:val="26"/>
                <w:szCs w:val="26"/>
              </w:rPr>
              <w:t xml:space="preserve">SEGURANÇA E SAÚDE NO TRABALHO NA INDÚSTRIA DA CONSTRUÇÃO: </w:t>
            </w:r>
            <w:r w:rsidR="00CC1315">
              <w:rPr>
                <w:b/>
                <w:bCs/>
                <w:sz w:val="26"/>
                <w:szCs w:val="26"/>
              </w:rPr>
              <w:t>ANDAIME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BE204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105C9" w:rsidRPr="004105C9">
              <w:t>Estando APTO para montagem, desmontagem e manutenção de andaimes</w:t>
            </w:r>
            <w:r w:rsidR="006760C4">
              <w:t xml:space="preserve">. Aplicado </w:t>
            </w:r>
            <w:r w:rsidR="004105C9" w:rsidRPr="004105C9">
              <w:rPr>
                <w:sz w:val="26"/>
                <w:szCs w:val="26"/>
              </w:rPr>
              <w:t xml:space="preserve">conforme o Item 18.12 da Norma Regulamentadora n° 18, da Portaria </w:t>
            </w:r>
            <w:proofErr w:type="spellStart"/>
            <w:r w:rsidR="004105C9" w:rsidRPr="004105C9">
              <w:rPr>
                <w:sz w:val="26"/>
                <w:szCs w:val="26"/>
              </w:rPr>
              <w:t>MTb</w:t>
            </w:r>
            <w:proofErr w:type="spellEnd"/>
            <w:r w:rsidR="004105C9" w:rsidRPr="004105C9">
              <w:rPr>
                <w:sz w:val="26"/>
                <w:szCs w:val="26"/>
              </w:rPr>
              <w:t xml:space="preserve"> n</w:t>
            </w:r>
            <w:r w:rsidR="004105C9">
              <w:rPr>
                <w:sz w:val="26"/>
                <w:szCs w:val="26"/>
              </w:rPr>
              <w:t>º</w:t>
            </w:r>
            <w:r w:rsidR="004105C9" w:rsidRPr="004105C9">
              <w:rPr>
                <w:sz w:val="26"/>
                <w:szCs w:val="26"/>
              </w:rPr>
              <w:t xml:space="preserve"> 3.214/78</w:t>
            </w:r>
            <w:r w:rsidR="0085760B" w:rsidRPr="0085760B">
              <w:rPr>
                <w:sz w:val="26"/>
                <w:szCs w:val="26"/>
              </w:rPr>
              <w:t xml:space="preserve">,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634992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634992">
              <w:rPr>
                <w:b/>
                <w:bCs/>
                <w:sz w:val="26"/>
                <w:szCs w:val="26"/>
              </w:rPr>
              <w:t>começo1</w:t>
            </w:r>
            <w:r w:rsidR="004E08E5">
              <w:rPr>
                <w:b/>
                <w:bCs/>
                <w:sz w:val="26"/>
                <w:szCs w:val="26"/>
              </w:rPr>
              <w:t xml:space="preserve"> e</w:t>
            </w:r>
            <w:r w:rsidR="00634992">
              <w:rPr>
                <w:b/>
                <w:bCs/>
                <w:sz w:val="26"/>
                <w:szCs w:val="26"/>
              </w:rPr>
              <w:t xml:space="preserve"> f</w:t>
            </w:r>
            <w:r w:rsidR="00E10394">
              <w:rPr>
                <w:b/>
                <w:bCs/>
                <w:sz w:val="26"/>
                <w:szCs w:val="26"/>
              </w:rPr>
              <w:t>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3F24E4">
              <w:rPr>
                <w:sz w:val="26"/>
                <w:szCs w:val="26"/>
              </w:rPr>
              <w:t>empresa1</w:t>
            </w:r>
            <w:r w:rsidR="003F24E4" w:rsidRPr="00672E44">
              <w:rPr>
                <w:sz w:val="26"/>
                <w:szCs w:val="26"/>
              </w:rPr>
              <w:t xml:space="preserve">, localizada na </w:t>
            </w:r>
            <w:r w:rsidR="003F24E4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A3737DA" w14:textId="77777777" w:rsidR="00F04A97" w:rsidRDefault="00F04A97" w:rsidP="00F04A97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814270F" wp14:editId="482B341B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3366A307" w14:textId="77777777" w:rsidR="00F04A97" w:rsidRDefault="00F04A97" w:rsidP="00F04A97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F04A97" w:rsidRPr="0020744A" w14:paraId="73A438D3" w14:textId="77777777" w:rsidTr="003C0C20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F04A97" w14:paraId="2832D562" w14:textId="77777777" w:rsidTr="003C0C20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3890EB3" w14:textId="77777777" w:rsidR="00F04A97" w:rsidRPr="001C0524" w:rsidRDefault="00F04A97" w:rsidP="003C0C20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3C05A39F" w14:textId="77777777" w:rsidR="00F04A97" w:rsidRDefault="00F04A97" w:rsidP="003C0C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3C7AB87D" wp14:editId="566C9077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F62E640" w14:textId="77777777" w:rsidR="00F04A97" w:rsidRDefault="00F04A97" w:rsidP="003C0C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027F6C5" w14:textId="77777777" w:rsidR="00F04A97" w:rsidRPr="001C0524" w:rsidRDefault="00F04A97" w:rsidP="003C0C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4130E712" w14:textId="77777777" w:rsidR="00F04A97" w:rsidRPr="0020744A" w:rsidRDefault="00F04A97" w:rsidP="003C0C20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0C1D688C" w14:textId="77777777" w:rsidR="00F04A97" w:rsidRPr="0020744A" w:rsidRDefault="00F04A97" w:rsidP="003C0C20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5F406F84" w14:textId="77777777" w:rsidR="00F04A97" w:rsidRPr="0020744A" w:rsidRDefault="00F04A97" w:rsidP="003C0C20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4602FEAF" w14:textId="77777777" w:rsidR="00F04A97" w:rsidRPr="0020744A" w:rsidRDefault="00F04A97" w:rsidP="003C0C20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7BF15058" w14:textId="77777777" w:rsidR="00F04A97" w:rsidRPr="0020744A" w:rsidRDefault="00F04A97" w:rsidP="003C0C20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F04A97" w:rsidRPr="00453FFC" w14:paraId="7302A8D7" w14:textId="77777777" w:rsidTr="003C0C20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7E24F667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B0DC214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09DB726E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42C18E7F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1684823E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748551C6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399EFD2F" w14:textId="77777777" w:rsidR="00F04A97" w:rsidRPr="00453FFC" w:rsidRDefault="00F04A97" w:rsidP="003C0C20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2363CF6A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4718D918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1F4D416A" w14:textId="77777777" w:rsidR="00F04A97" w:rsidRPr="004754D9" w:rsidRDefault="00F04A97" w:rsidP="003C0C2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71D35539" w14:textId="77777777" w:rsidR="00F04A97" w:rsidRPr="00453FFC" w:rsidRDefault="00F04A97" w:rsidP="003C0C20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5379641E" w14:textId="77777777" w:rsidR="00F04A97" w:rsidRPr="00453FFC" w:rsidRDefault="00F04A97" w:rsidP="003C0C20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F3F7984" w14:textId="77777777" w:rsidR="001220EB" w:rsidRDefault="001220EB" w:rsidP="009D6D50">
      <w:pPr>
        <w:jc w:val="center"/>
        <w:rPr>
          <w:b/>
          <w:bCs/>
          <w:sz w:val="26"/>
          <w:szCs w:val="26"/>
        </w:rPr>
      </w:pPr>
    </w:p>
    <w:p w14:paraId="2891549C" w14:textId="02D1A1F9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834923" w14:paraId="1D61BAD3" w14:textId="605510C5" w:rsidTr="00D27D43">
        <w:trPr>
          <w:jc w:val="center"/>
        </w:trPr>
        <w:tc>
          <w:tcPr>
            <w:tcW w:w="7286" w:type="dxa"/>
          </w:tcPr>
          <w:p w14:paraId="317886DB" w14:textId="116BB1E8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Legislação;</w:t>
            </w:r>
          </w:p>
          <w:p w14:paraId="77DA5F64" w14:textId="4880534A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Normas e regulamentos aplicáveis no trabalho em altura;</w:t>
            </w:r>
          </w:p>
          <w:p w14:paraId="0F8A6562" w14:textId="19AACD0D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Análise de riscos e condições impeditivas;</w:t>
            </w:r>
          </w:p>
          <w:p w14:paraId="4B60235D" w14:textId="519B20E3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Riscos potenciais inerentes ao trabalho em altura e medidas de proteção e controle;</w:t>
            </w:r>
          </w:p>
          <w:p w14:paraId="42397A8E" w14:textId="684E95B7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Sistemas, equipamentos e procedimentos de proteção coletiva;</w:t>
            </w:r>
          </w:p>
          <w:p w14:paraId="4AB68CDA" w14:textId="7CB7F213" w:rsidR="00FE2759" w:rsidRPr="00834923" w:rsidRDefault="00FE2759" w:rsidP="00D27D4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Equipamentos de proteção individual para trabalho em altura: seleção, inspeção, conservação e limitação de uso;</w:t>
            </w:r>
          </w:p>
        </w:tc>
        <w:tc>
          <w:tcPr>
            <w:tcW w:w="7286" w:type="dxa"/>
          </w:tcPr>
          <w:p w14:paraId="2613C3C4" w14:textId="77777777" w:rsidR="00D27D43" w:rsidRDefault="00D27D43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Acidentes típicos em trabalhos em altura;</w:t>
            </w:r>
          </w:p>
          <w:p w14:paraId="74567032" w14:textId="13C9216B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 xml:space="preserve">Condutas em </w:t>
            </w:r>
            <w:proofErr w:type="gramStart"/>
            <w:r>
              <w:t>situações de emergência</w:t>
            </w:r>
            <w:proofErr w:type="gramEnd"/>
            <w:r>
              <w:t>, incluindo noções de técnicas de resgate e primeiros socorros;</w:t>
            </w:r>
          </w:p>
          <w:p w14:paraId="331B28AC" w14:textId="50491EAA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Definição de Andaimes;</w:t>
            </w:r>
          </w:p>
          <w:p w14:paraId="33F427BA" w14:textId="1097013F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Materiais utilizados na montagem dos andaimes;</w:t>
            </w:r>
          </w:p>
          <w:p w14:paraId="38A4CADC" w14:textId="7DECF164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Tipos de andaimes;</w:t>
            </w:r>
          </w:p>
          <w:p w14:paraId="25072DEB" w14:textId="38760F0C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Normas aplicáveis aos trabalhos com andaimes;</w:t>
            </w:r>
          </w:p>
          <w:p w14:paraId="1F795B9A" w14:textId="493A3D6F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Procedimentos de montagem dos andaimes;</w:t>
            </w:r>
          </w:p>
          <w:p w14:paraId="0DBBE483" w14:textId="56BA6501" w:rsidR="00FE2759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proofErr w:type="spellStart"/>
            <w:r>
              <w:t>EPI's</w:t>
            </w:r>
            <w:proofErr w:type="spellEnd"/>
            <w:r>
              <w:t xml:space="preserve"> utilizados na montagem dos andaimes;</w:t>
            </w:r>
          </w:p>
          <w:p w14:paraId="3A71382C" w14:textId="7007E369" w:rsidR="00834923" w:rsidRPr="00834923" w:rsidRDefault="00FE2759" w:rsidP="00FE2759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>
              <w:t>Cuidados na montagem dos andaimes.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E1F0" w14:textId="77777777" w:rsidR="00854555" w:rsidRDefault="00854555" w:rsidP="00505B52">
      <w:pPr>
        <w:spacing w:after="0" w:line="240" w:lineRule="auto"/>
      </w:pPr>
      <w:r>
        <w:separator/>
      </w:r>
    </w:p>
  </w:endnote>
  <w:endnote w:type="continuationSeparator" w:id="0">
    <w:p w14:paraId="266B9DE7" w14:textId="77777777" w:rsidR="00854555" w:rsidRDefault="00854555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F4FB" w14:textId="77777777" w:rsidR="00854555" w:rsidRDefault="00854555" w:rsidP="00505B52">
      <w:pPr>
        <w:spacing w:after="0" w:line="240" w:lineRule="auto"/>
      </w:pPr>
      <w:r>
        <w:separator/>
      </w:r>
    </w:p>
  </w:footnote>
  <w:footnote w:type="continuationSeparator" w:id="0">
    <w:p w14:paraId="03F8BBAD" w14:textId="77777777" w:rsidR="00854555" w:rsidRDefault="00854555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71421"/>
    <w:rsid w:val="000801E1"/>
    <w:rsid w:val="000827A1"/>
    <w:rsid w:val="00093872"/>
    <w:rsid w:val="0009554F"/>
    <w:rsid w:val="001002FE"/>
    <w:rsid w:val="00102FD3"/>
    <w:rsid w:val="001220EB"/>
    <w:rsid w:val="00140F91"/>
    <w:rsid w:val="0016040E"/>
    <w:rsid w:val="001D5118"/>
    <w:rsid w:val="001E2DAE"/>
    <w:rsid w:val="001F3E23"/>
    <w:rsid w:val="00202E43"/>
    <w:rsid w:val="0020744A"/>
    <w:rsid w:val="002324E2"/>
    <w:rsid w:val="002C08D5"/>
    <w:rsid w:val="002C410A"/>
    <w:rsid w:val="002D75E0"/>
    <w:rsid w:val="0030671E"/>
    <w:rsid w:val="00384CEA"/>
    <w:rsid w:val="003A1553"/>
    <w:rsid w:val="003A44AC"/>
    <w:rsid w:val="003F24E4"/>
    <w:rsid w:val="004105C9"/>
    <w:rsid w:val="00453FFC"/>
    <w:rsid w:val="0048154D"/>
    <w:rsid w:val="004A07C9"/>
    <w:rsid w:val="004B33B7"/>
    <w:rsid w:val="004E08E5"/>
    <w:rsid w:val="005014A2"/>
    <w:rsid w:val="00505B52"/>
    <w:rsid w:val="00552AA1"/>
    <w:rsid w:val="00622CA5"/>
    <w:rsid w:val="00623453"/>
    <w:rsid w:val="00633D3F"/>
    <w:rsid w:val="00634992"/>
    <w:rsid w:val="00660EA9"/>
    <w:rsid w:val="006760C4"/>
    <w:rsid w:val="00685E84"/>
    <w:rsid w:val="006B562D"/>
    <w:rsid w:val="006F3B51"/>
    <w:rsid w:val="007320FC"/>
    <w:rsid w:val="00792E1A"/>
    <w:rsid w:val="007A7903"/>
    <w:rsid w:val="007B2E8C"/>
    <w:rsid w:val="007C0940"/>
    <w:rsid w:val="007D465D"/>
    <w:rsid w:val="007E2C2C"/>
    <w:rsid w:val="00825ECF"/>
    <w:rsid w:val="00834923"/>
    <w:rsid w:val="00846BB5"/>
    <w:rsid w:val="00854555"/>
    <w:rsid w:val="0085760B"/>
    <w:rsid w:val="00883D3E"/>
    <w:rsid w:val="008856CC"/>
    <w:rsid w:val="00885DE2"/>
    <w:rsid w:val="00891103"/>
    <w:rsid w:val="008A778B"/>
    <w:rsid w:val="0091561F"/>
    <w:rsid w:val="009307CB"/>
    <w:rsid w:val="0093302B"/>
    <w:rsid w:val="0094420A"/>
    <w:rsid w:val="00944ED8"/>
    <w:rsid w:val="009D6D50"/>
    <w:rsid w:val="00A32B72"/>
    <w:rsid w:val="00A82DAC"/>
    <w:rsid w:val="00AE26D2"/>
    <w:rsid w:val="00B12AA8"/>
    <w:rsid w:val="00B6397B"/>
    <w:rsid w:val="00B832B7"/>
    <w:rsid w:val="00BC110D"/>
    <w:rsid w:val="00BC293F"/>
    <w:rsid w:val="00BC678B"/>
    <w:rsid w:val="00BE2048"/>
    <w:rsid w:val="00C0295F"/>
    <w:rsid w:val="00C03DA4"/>
    <w:rsid w:val="00C32918"/>
    <w:rsid w:val="00C35095"/>
    <w:rsid w:val="00CA44EA"/>
    <w:rsid w:val="00CB0D82"/>
    <w:rsid w:val="00CB149E"/>
    <w:rsid w:val="00CC1315"/>
    <w:rsid w:val="00CC40AB"/>
    <w:rsid w:val="00D02963"/>
    <w:rsid w:val="00D27D43"/>
    <w:rsid w:val="00D576F6"/>
    <w:rsid w:val="00D870D2"/>
    <w:rsid w:val="00D923B1"/>
    <w:rsid w:val="00D960F6"/>
    <w:rsid w:val="00DD0CB9"/>
    <w:rsid w:val="00DD7684"/>
    <w:rsid w:val="00DE3295"/>
    <w:rsid w:val="00E10394"/>
    <w:rsid w:val="00E13D65"/>
    <w:rsid w:val="00E638DF"/>
    <w:rsid w:val="00EA4760"/>
    <w:rsid w:val="00EB3B1A"/>
    <w:rsid w:val="00EB7D1E"/>
    <w:rsid w:val="00EE256C"/>
    <w:rsid w:val="00F04A97"/>
    <w:rsid w:val="00F553F3"/>
    <w:rsid w:val="00F873D1"/>
    <w:rsid w:val="00F96853"/>
    <w:rsid w:val="00FB01AD"/>
    <w:rsid w:val="00F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226</Words>
  <Characters>1422</Characters>
  <Application>Microsoft Office Word</Application>
  <DocSecurity>0</DocSecurity>
  <Lines>60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60</cp:revision>
  <cp:lastPrinted>2026-03-05T16:47:00Z</cp:lastPrinted>
  <dcterms:created xsi:type="dcterms:W3CDTF">2026-03-05T15:54:00Z</dcterms:created>
  <dcterms:modified xsi:type="dcterms:W3CDTF">2026-03-14T12:28:00Z</dcterms:modified>
</cp:coreProperties>
</file>