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FA" w:rsidRPr="003A32FA" w:rsidRDefault="003A32FA" w:rsidP="003A32FA">
      <w:p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Стратегии и сценарии внедрения информационных систем</w:t>
      </w:r>
    </w:p>
    <w:p w:rsidR="003A32FA" w:rsidRPr="003A32FA" w:rsidRDefault="003A32FA" w:rsidP="003A32FA">
      <w:p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Стра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тегия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 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 ус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нав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ет ос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новные це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ли, за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дачи, ме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тоды и спо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собы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 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мы.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нию лю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бой 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 пред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шес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тву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ет раз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ка про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ек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та и вы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бора ме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тоди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ки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ния.</w:t>
      </w:r>
    </w:p>
    <w:p w:rsidR="003A32FA" w:rsidRPr="003A32FA" w:rsidRDefault="003A32FA" w:rsidP="003A32FA">
      <w:p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Пе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ред на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чалом раз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ки про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ек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та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 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 не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об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хо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димо оп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делить тех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логи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кие тре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 к 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нию:</w:t>
      </w:r>
    </w:p>
    <w:p w:rsidR="003A32FA" w:rsidRPr="003A32FA" w:rsidRDefault="003A32FA" w:rsidP="003A32F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i/>
          <w:iCs/>
          <w:sz w:val="24"/>
          <w:szCs w:val="24"/>
        </w:rPr>
        <w:t>ин</w:t>
      </w:r>
      <w:r w:rsidRPr="003A32FA">
        <w:rPr>
          <w:rFonts w:ascii="Times New Roman" w:hAnsi="Times New Roman" w:cs="Times New Roman"/>
          <w:i/>
          <w:iCs/>
          <w:sz w:val="24"/>
          <w:szCs w:val="24"/>
        </w:rPr>
        <w:softHyphen/>
        <w:t>тегри</w:t>
      </w:r>
      <w:r w:rsidRPr="003A32FA">
        <w:rPr>
          <w:rFonts w:ascii="Times New Roman" w:hAnsi="Times New Roman" w:cs="Times New Roman"/>
          <w:i/>
          <w:iCs/>
          <w:sz w:val="24"/>
          <w:szCs w:val="24"/>
        </w:rPr>
        <w:softHyphen/>
        <w:t>ру</w:t>
      </w:r>
      <w:r w:rsidRPr="003A32FA">
        <w:rPr>
          <w:rFonts w:ascii="Times New Roman" w:hAnsi="Times New Roman" w:cs="Times New Roman"/>
          <w:i/>
          <w:iCs/>
          <w:sz w:val="24"/>
          <w:szCs w:val="24"/>
        </w:rPr>
        <w:softHyphen/>
        <w:t>емость</w:t>
      </w:r>
      <w:r w:rsidRPr="003A32FA">
        <w:rPr>
          <w:rFonts w:ascii="Times New Roman" w:hAnsi="Times New Roman" w:cs="Times New Roman"/>
          <w:sz w:val="24"/>
          <w:szCs w:val="24"/>
        </w:rPr>
        <w:t> — дан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ные хра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нят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ся и об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баты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ют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ся в еди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ном 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ном прос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транс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тве, что обес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чива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ет их пол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ту, неп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тиво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речи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вость, дос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ность и воз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можность мно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гок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ратно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го 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вания;</w:t>
      </w:r>
    </w:p>
    <w:p w:rsidR="003A32FA" w:rsidRPr="003A32FA" w:rsidRDefault="003A32FA" w:rsidP="003A32F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32FA">
        <w:rPr>
          <w:rFonts w:ascii="Times New Roman" w:hAnsi="Times New Roman" w:cs="Times New Roman"/>
          <w:i/>
          <w:iCs/>
          <w:sz w:val="24"/>
          <w:szCs w:val="24"/>
        </w:rPr>
        <w:t>адап</w:t>
      </w:r>
      <w:r w:rsidRPr="003A32FA">
        <w:rPr>
          <w:rFonts w:ascii="Times New Roman" w:hAnsi="Times New Roman" w:cs="Times New Roman"/>
          <w:i/>
          <w:iCs/>
          <w:sz w:val="24"/>
          <w:szCs w:val="24"/>
        </w:rPr>
        <w:softHyphen/>
        <w:t>ти</w:t>
      </w:r>
      <w:r w:rsidRPr="003A32FA">
        <w:rPr>
          <w:rFonts w:ascii="Times New Roman" w:hAnsi="Times New Roman" w:cs="Times New Roman"/>
          <w:i/>
          <w:iCs/>
          <w:sz w:val="24"/>
          <w:szCs w:val="24"/>
        </w:rPr>
        <w:softHyphen/>
        <w:t>ру</w:t>
      </w:r>
      <w:r w:rsidRPr="003A32FA">
        <w:rPr>
          <w:rFonts w:ascii="Times New Roman" w:hAnsi="Times New Roman" w:cs="Times New Roman"/>
          <w:i/>
          <w:iCs/>
          <w:sz w:val="24"/>
          <w:szCs w:val="24"/>
        </w:rPr>
        <w:softHyphen/>
        <w:t>емость</w:t>
      </w:r>
      <w:proofErr w:type="spellEnd"/>
      <w:r w:rsidRPr="003A32FA">
        <w:rPr>
          <w:rFonts w:ascii="Times New Roman" w:hAnsi="Times New Roman" w:cs="Times New Roman"/>
          <w:sz w:val="24"/>
          <w:szCs w:val="24"/>
        </w:rPr>
        <w:t> —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ма нас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тра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ива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ся в со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твии с тре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ями за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чи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ка;</w:t>
      </w:r>
    </w:p>
    <w:p w:rsidR="003A32FA" w:rsidRPr="003A32FA" w:rsidRDefault="003A32FA" w:rsidP="003A32F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32FA">
        <w:rPr>
          <w:rFonts w:ascii="Times New Roman" w:hAnsi="Times New Roman" w:cs="Times New Roman"/>
          <w:i/>
          <w:iCs/>
          <w:sz w:val="24"/>
          <w:szCs w:val="24"/>
        </w:rPr>
        <w:t>рас</w:t>
      </w:r>
      <w:r w:rsidRPr="003A32FA">
        <w:rPr>
          <w:rFonts w:ascii="Times New Roman" w:hAnsi="Times New Roman" w:cs="Times New Roman"/>
          <w:i/>
          <w:iCs/>
          <w:sz w:val="24"/>
          <w:szCs w:val="24"/>
        </w:rPr>
        <w:softHyphen/>
        <w:t>пре</w:t>
      </w:r>
      <w:r w:rsidRPr="003A32FA">
        <w:rPr>
          <w:rFonts w:ascii="Times New Roman" w:hAnsi="Times New Roman" w:cs="Times New Roman"/>
          <w:i/>
          <w:iCs/>
          <w:sz w:val="24"/>
          <w:szCs w:val="24"/>
        </w:rPr>
        <w:softHyphen/>
        <w:t>делен</w:t>
      </w:r>
      <w:r w:rsidRPr="003A32FA">
        <w:rPr>
          <w:rFonts w:ascii="Times New Roman" w:hAnsi="Times New Roman" w:cs="Times New Roman"/>
          <w:i/>
          <w:iCs/>
          <w:sz w:val="24"/>
          <w:szCs w:val="24"/>
        </w:rPr>
        <w:softHyphen/>
        <w:t>ность</w:t>
      </w:r>
      <w:proofErr w:type="spellEnd"/>
      <w:r w:rsidRPr="003A32FA">
        <w:rPr>
          <w:rFonts w:ascii="Times New Roman" w:hAnsi="Times New Roman" w:cs="Times New Roman"/>
          <w:sz w:val="24"/>
          <w:szCs w:val="24"/>
        </w:rPr>
        <w:t> —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ма мо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жет эф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фектив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 фун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ровать в тер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тори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ально уда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лен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ных точ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ках (нап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мер, под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разде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лени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ях и фи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алах пред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при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ятия);</w:t>
      </w:r>
    </w:p>
    <w:p w:rsidR="003A32FA" w:rsidRPr="003A32FA" w:rsidRDefault="003A32FA" w:rsidP="003A32F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i/>
          <w:iCs/>
          <w:sz w:val="24"/>
          <w:szCs w:val="24"/>
        </w:rPr>
        <w:t>мас</w:t>
      </w:r>
      <w:r w:rsidRPr="003A32FA">
        <w:rPr>
          <w:rFonts w:ascii="Times New Roman" w:hAnsi="Times New Roman" w:cs="Times New Roman"/>
          <w:i/>
          <w:iCs/>
          <w:sz w:val="24"/>
          <w:szCs w:val="24"/>
        </w:rPr>
        <w:softHyphen/>
        <w:t>шта</w:t>
      </w:r>
      <w:r w:rsidRPr="003A32FA">
        <w:rPr>
          <w:rFonts w:ascii="Times New Roman" w:hAnsi="Times New Roman" w:cs="Times New Roman"/>
          <w:i/>
          <w:iCs/>
          <w:sz w:val="24"/>
          <w:szCs w:val="24"/>
        </w:rPr>
        <w:softHyphen/>
        <w:t>биру</w:t>
      </w:r>
      <w:r w:rsidRPr="003A32FA">
        <w:rPr>
          <w:rFonts w:ascii="Times New Roman" w:hAnsi="Times New Roman" w:cs="Times New Roman"/>
          <w:i/>
          <w:iCs/>
          <w:sz w:val="24"/>
          <w:szCs w:val="24"/>
        </w:rPr>
        <w:softHyphen/>
        <w:t>емость</w:t>
      </w:r>
      <w:r w:rsidRPr="003A32FA">
        <w:rPr>
          <w:rFonts w:ascii="Times New Roman" w:hAnsi="Times New Roman" w:cs="Times New Roman"/>
          <w:sz w:val="24"/>
          <w:szCs w:val="24"/>
        </w:rPr>
        <w:t> —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ма мо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жет вы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няться в ви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де со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вокуп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ности ба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зовых мо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дулей и до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няться в со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твии с тре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ями из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ня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ющих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ся внеш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них и внут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ренних фак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ров.</w:t>
      </w:r>
    </w:p>
    <w:p w:rsidR="003A32FA" w:rsidRPr="003A32FA" w:rsidRDefault="003A32FA" w:rsidP="003A32FA">
      <w:p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ная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ма мо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жет быть раз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бота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на на за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каз в со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твии с тех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ким за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дани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ем за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чи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ка ли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бо воз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можно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ние го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тово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го 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шения от про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из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дите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ля. Как и лю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бой про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ект,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ние 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 вклю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ча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ет в се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бя пред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рительный ана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лиз пред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метной об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ласти, пос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ение мо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делей и оп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ние спе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цифи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каций, вы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бор (или раз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ку) 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мы, от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ча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ющей тре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ям, ее ус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нов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ку и 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тегра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цию ком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нен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тов 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мы, а так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же ус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нов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ку не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об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хо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димо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го обо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рудо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вания.</w:t>
      </w:r>
    </w:p>
    <w:p w:rsidR="003A32FA" w:rsidRPr="003A32FA" w:rsidRDefault="003A32FA" w:rsidP="003A32FA">
      <w:p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ние 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 — слож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ный, дли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тельный про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цесс, ко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торый мо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жет про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дол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жаться от нес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кольких ме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сяцев до нес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кольких лет.</w:t>
      </w:r>
    </w:p>
    <w:p w:rsidR="003A32FA" w:rsidRPr="003A32FA" w:rsidRDefault="003A32FA" w:rsidP="003A32FA">
      <w:p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Ус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пех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 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 за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висит от мно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гих фак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ров, сре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ди ко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торых:</w:t>
      </w:r>
    </w:p>
    <w:p w:rsidR="003A32FA" w:rsidRPr="003A32FA" w:rsidRDefault="003A32FA" w:rsidP="003A32F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на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личие чет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ко сфор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му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лиро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ных це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лей про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ек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та и тре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ний к 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ме;</w:t>
      </w:r>
    </w:p>
    <w:p w:rsidR="003A32FA" w:rsidRPr="003A32FA" w:rsidRDefault="003A32FA" w:rsidP="003A32F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на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личие и соб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лю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дение пла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на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 и дальнейшей экс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плу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ата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ции 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мы;</w:t>
      </w:r>
    </w:p>
    <w:p w:rsidR="003A32FA" w:rsidRPr="003A32FA" w:rsidRDefault="003A32FA" w:rsidP="003A32F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ус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пешное про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веде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 xml:space="preserve">ние </w:t>
      </w:r>
      <w:proofErr w:type="spellStart"/>
      <w:r w:rsidRPr="003A32FA">
        <w:rPr>
          <w:rFonts w:ascii="Times New Roman" w:hAnsi="Times New Roman" w:cs="Times New Roman"/>
          <w:sz w:val="24"/>
          <w:szCs w:val="24"/>
        </w:rPr>
        <w:t>пред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ек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тно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го</w:t>
      </w:r>
      <w:proofErr w:type="spellEnd"/>
      <w:r w:rsidRPr="003A32FA">
        <w:rPr>
          <w:rFonts w:ascii="Times New Roman" w:hAnsi="Times New Roman" w:cs="Times New Roman"/>
          <w:sz w:val="24"/>
          <w:szCs w:val="24"/>
        </w:rPr>
        <w:t xml:space="preserve"> об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сле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дова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 и 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жи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ниринг биз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нес-про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сов до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ния;</w:t>
      </w:r>
    </w:p>
    <w:p w:rsidR="003A32FA" w:rsidRPr="003A32FA" w:rsidRDefault="003A32FA" w:rsidP="003A32F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пла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вание ра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бот, 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сур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сов и кон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троль вы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 пла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на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ния;</w:t>
      </w:r>
    </w:p>
    <w:p w:rsidR="003A32FA" w:rsidRPr="003A32FA" w:rsidRDefault="003A32FA" w:rsidP="003A32F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оцен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ка ми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нимально не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об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хо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димых зат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рат и ста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тей рас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хо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да;</w:t>
      </w:r>
    </w:p>
    <w:p w:rsidR="003A32FA" w:rsidRPr="003A32FA" w:rsidRDefault="003A32FA" w:rsidP="003A32F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рас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ние пер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нальной от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ности по всем эта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пам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 и опыт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ной экс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плу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ата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ции;</w:t>
      </w:r>
    </w:p>
    <w:p w:rsidR="003A32FA" w:rsidRPr="003A32FA" w:rsidRDefault="003A32FA" w:rsidP="003A32F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учас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тие ру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ководс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тва в про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ек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те;</w:t>
      </w:r>
    </w:p>
    <w:p w:rsidR="003A32FA" w:rsidRPr="003A32FA" w:rsidRDefault="003A32FA" w:rsidP="003A32F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гуляр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ный мо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нито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ринг ка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тва вы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ня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емых ра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бот.</w:t>
      </w:r>
    </w:p>
    <w:p w:rsidR="003A32FA" w:rsidRPr="003A32FA" w:rsidRDefault="003A32FA" w:rsidP="003A32FA">
      <w:p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lastRenderedPageBreak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ша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ющим фак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ром ус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ха про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ек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та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 яв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ля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ся вы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бор под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хо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дящей стра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тегии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ния.</w:t>
      </w:r>
    </w:p>
    <w:p w:rsidR="003A32FA" w:rsidRPr="003A32FA" w:rsidRDefault="003A32FA" w:rsidP="003A32FA">
      <w:p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Су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щес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тву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ют раз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личные при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емы и стра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тегии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 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ных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тем, на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при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мер, стра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тегии «большо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го взры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ва», «шаг за ша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гом», пи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ное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ние.</w:t>
      </w:r>
    </w:p>
    <w:p w:rsidR="003A32FA" w:rsidRPr="003A32FA" w:rsidRDefault="003A32FA" w:rsidP="003A32FA">
      <w:p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Прин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цип «большо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го взры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ва» пред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лага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ет од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новре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ное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ние всех фун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кцио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нальных мо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дулей но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вой 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 и за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мену ста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рой. При этом под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хо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де к 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нию 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 на пред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при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ятии или в ор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ции сра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зу ус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нав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ют од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ну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му для все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го пред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при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ятия. Этот под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ход тре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бу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ет мгно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вен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ной мо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били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зации и из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нения всей ра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боты пред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при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ятия. Что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бы при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нять но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вую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му, нуж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 зат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тить 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клю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чительные уси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лия и быть го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товым к ог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ромным рис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кам. Большие пред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при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ятия или ком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нии вряд ли пойдут по та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кому пу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ти, а ско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рее бу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дут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рять но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вую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му пос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пен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но.</w:t>
      </w:r>
    </w:p>
    <w:p w:rsidR="003A32FA" w:rsidRPr="003A32FA" w:rsidRDefault="003A32FA" w:rsidP="003A32FA">
      <w:p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При под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хо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де «шаг за ша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гом»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ние фун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ональных мо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дулей рас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 во вре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мени, ког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да по окон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ча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нии од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го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 на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чина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ся дру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гое. При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нии слож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ных мно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гомо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дульных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тем иног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да име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ет смысл раз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бить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ние на нес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колько эта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пов сог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ласно их фун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ональнос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ти. Дан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ная ме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тоди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ка уменьшит наг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рузку на пользо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вате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лей и поз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лит без не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гати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ва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рять слож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ные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 да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же с ну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ля. Не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зави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симые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 или ком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нен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ты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 ус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нав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ют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ся по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оче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но, а об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щие фун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кции (нап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мер, фи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нан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вые или бух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галтер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ские) за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вязы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ют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ся меж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ду со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бой, что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бы мож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 бы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ло об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ниваться клю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чевой 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ей и по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лучать гло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бальные дан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ные.</w:t>
      </w:r>
    </w:p>
    <w:p w:rsidR="003A32FA" w:rsidRPr="003A32FA" w:rsidRDefault="003A32FA" w:rsidP="003A32FA">
      <w:p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При пи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ном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нии в оп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делен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ном под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разде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лении пред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при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ятия 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зу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ся про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тотип бу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дущей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мы, ко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торый в слу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чае ус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ха рас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простра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ня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ся на дру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гие под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разде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ления с уче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том на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коп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ленно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го опы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та. При этом сам про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тотип мо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жет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ряться по прин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пу «большо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го взры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ва» или «шаг за ша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гом». Пос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ле за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ше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 пи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ек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та про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тотип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 пе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рено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сит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ся на ос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тальные учас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тки.</w:t>
      </w:r>
    </w:p>
    <w:p w:rsidR="003A32FA" w:rsidRPr="003A32FA" w:rsidRDefault="003A32FA" w:rsidP="003A32FA">
      <w:p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К ти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пич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ным ошиб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кам про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са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 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 от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сят:</w:t>
      </w:r>
    </w:p>
    <w:p w:rsidR="003A32FA" w:rsidRPr="003A32FA" w:rsidRDefault="003A32FA" w:rsidP="003A32F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про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ек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ние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тем без уче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та стра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тегии их раз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тия;</w:t>
      </w:r>
    </w:p>
    <w:p w:rsidR="003A32FA" w:rsidRPr="003A32FA" w:rsidRDefault="003A32FA" w:rsidP="003A32F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на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руше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ние прин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па пос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ения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 «свер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ху вниз», т.е. ав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зация от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дельных учас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тков без вы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работ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ки кон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цепции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 об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щей плат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формы;</w:t>
      </w:r>
    </w:p>
    <w:p w:rsidR="003A32FA" w:rsidRPr="003A32FA" w:rsidRDefault="003A32FA" w:rsidP="003A32F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не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оп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равдан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ный чрез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мерный 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жи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ниринг биз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нес-про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сов;</w:t>
      </w:r>
    </w:p>
    <w:p w:rsidR="003A32FA" w:rsidRPr="003A32FA" w:rsidRDefault="003A32FA" w:rsidP="003A32F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не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ную оцен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ку эко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номи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кой эф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фектив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ности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3A32FA" w:rsidRPr="003A32FA" w:rsidRDefault="003A32FA" w:rsidP="003A32FA">
      <w:p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Проб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 при 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нии 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 мо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гут воз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никнуть из-за не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об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хо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димос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ти в час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тичной или пол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ной 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ор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ции объек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та ав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зации. В пе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од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мы дол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жна быть сфор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ми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на ква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лифи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ная груп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па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 и со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вож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тем.</w:t>
      </w:r>
    </w:p>
    <w:p w:rsidR="003A32FA" w:rsidRPr="003A32FA" w:rsidRDefault="003A32FA" w:rsidP="003A32FA">
      <w:pPr>
        <w:jc w:val="both"/>
        <w:rPr>
          <w:rFonts w:ascii="Times New Roman" w:hAnsi="Times New Roman" w:cs="Times New Roman"/>
          <w:sz w:val="24"/>
          <w:szCs w:val="24"/>
        </w:rPr>
      </w:pPr>
      <w:r w:rsidRPr="003A32FA">
        <w:rPr>
          <w:rFonts w:ascii="Times New Roman" w:hAnsi="Times New Roman" w:cs="Times New Roman"/>
          <w:sz w:val="24"/>
          <w:szCs w:val="24"/>
        </w:rPr>
        <w:t>Ор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га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ция про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са внед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ния ин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ци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он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ных сис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тем опи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сыва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ет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ся в меж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ду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народ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ных, го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сударст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вен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ных и кор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по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ратив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ных стан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дартах, ко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торые на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зыва</w:t>
      </w:r>
      <w:r w:rsidRPr="003A32FA">
        <w:rPr>
          <w:rFonts w:ascii="Times New Roman" w:hAnsi="Times New Roman" w:cs="Times New Roman"/>
          <w:sz w:val="24"/>
          <w:szCs w:val="24"/>
        </w:rPr>
        <w:softHyphen/>
        <w:t>ют </w:t>
      </w:r>
      <w:r w:rsidRPr="003A32FA">
        <w:rPr>
          <w:rFonts w:ascii="Times New Roman" w:hAnsi="Times New Roman" w:cs="Times New Roman"/>
          <w:i/>
          <w:iCs/>
          <w:sz w:val="24"/>
          <w:szCs w:val="24"/>
        </w:rPr>
        <w:t>ме</w:t>
      </w:r>
      <w:r w:rsidRPr="003A32FA">
        <w:rPr>
          <w:rFonts w:ascii="Times New Roman" w:hAnsi="Times New Roman" w:cs="Times New Roman"/>
          <w:i/>
          <w:iCs/>
          <w:sz w:val="24"/>
          <w:szCs w:val="24"/>
        </w:rPr>
        <w:softHyphen/>
        <w:t>тодо</w:t>
      </w:r>
      <w:r w:rsidRPr="003A32FA">
        <w:rPr>
          <w:rFonts w:ascii="Times New Roman" w:hAnsi="Times New Roman" w:cs="Times New Roman"/>
          <w:i/>
          <w:iCs/>
          <w:sz w:val="24"/>
          <w:szCs w:val="24"/>
        </w:rPr>
        <w:softHyphen/>
        <w:t>логи</w:t>
      </w:r>
      <w:r w:rsidRPr="003A32FA">
        <w:rPr>
          <w:rFonts w:ascii="Times New Roman" w:hAnsi="Times New Roman" w:cs="Times New Roman"/>
          <w:i/>
          <w:iCs/>
          <w:sz w:val="24"/>
          <w:szCs w:val="24"/>
        </w:rPr>
        <w:softHyphen/>
        <w:t>ями внед</w:t>
      </w:r>
      <w:r w:rsidRPr="003A32FA">
        <w:rPr>
          <w:rFonts w:ascii="Times New Roman" w:hAnsi="Times New Roman" w:cs="Times New Roman"/>
          <w:i/>
          <w:iCs/>
          <w:sz w:val="24"/>
          <w:szCs w:val="24"/>
        </w:rPr>
        <w:softHyphen/>
        <w:t>ре</w:t>
      </w:r>
      <w:r w:rsidRPr="003A32FA">
        <w:rPr>
          <w:rFonts w:ascii="Times New Roman" w:hAnsi="Times New Roman" w:cs="Times New Roman"/>
          <w:i/>
          <w:iCs/>
          <w:sz w:val="24"/>
          <w:szCs w:val="24"/>
        </w:rPr>
        <w:softHyphen/>
        <w:t>ния</w:t>
      </w:r>
      <w:r w:rsidRPr="003A32FA">
        <w:rPr>
          <w:rFonts w:ascii="Times New Roman" w:hAnsi="Times New Roman" w:cs="Times New Roman"/>
          <w:sz w:val="24"/>
          <w:szCs w:val="24"/>
        </w:rPr>
        <w:t>.</w:t>
      </w:r>
    </w:p>
    <w:p w:rsidR="006542B7" w:rsidRPr="003A32FA" w:rsidRDefault="006542B7" w:rsidP="003A32F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542B7" w:rsidRPr="003A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133EC"/>
    <w:multiLevelType w:val="multilevel"/>
    <w:tmpl w:val="320A26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85868"/>
    <w:multiLevelType w:val="multilevel"/>
    <w:tmpl w:val="D0721A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260A7D"/>
    <w:multiLevelType w:val="multilevel"/>
    <w:tmpl w:val="2BA493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8A"/>
    <w:rsid w:val="003A32FA"/>
    <w:rsid w:val="003C688A"/>
    <w:rsid w:val="0065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F609C-B124-4F4F-95E8-38F35E0D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7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6962">
                  <w:marLeft w:val="0"/>
                  <w:marRight w:val="0"/>
                  <w:marTop w:val="48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239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Госпожа</dc:creator>
  <cp:keywords/>
  <dc:description/>
  <cp:lastModifiedBy>Госпожа</cp:lastModifiedBy>
  <cp:revision>2</cp:revision>
  <dcterms:created xsi:type="dcterms:W3CDTF">2024-09-25T08:47:00Z</dcterms:created>
  <dcterms:modified xsi:type="dcterms:W3CDTF">2024-09-25T08:47:00Z</dcterms:modified>
</cp:coreProperties>
</file>