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80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16"/>
        <w:gridCol w:w="7389"/>
      </w:tblGrid>
      <w:tr w:rsidR="00DB7121" w:rsidRPr="00E73FFD" w:rsidTr="0058506D">
        <w:trPr>
          <w:trHeight w:val="1114"/>
        </w:trPr>
        <w:tc>
          <w:tcPr>
            <w:tcW w:w="9805" w:type="dxa"/>
            <w:gridSpan w:val="2"/>
            <w:shd w:val="clear" w:color="auto" w:fill="595959" w:themeFill="text1" w:themeFillTint="A6"/>
            <w:vAlign w:val="center"/>
          </w:tcPr>
          <w:p w:rsidR="00884DC9" w:rsidRPr="00E73FFD" w:rsidRDefault="00E73FFD" w:rsidP="00E73FFD">
            <w:pPr>
              <w:spacing w:before="120"/>
              <w:jc w:val="center"/>
              <w:rPr>
                <w:b/>
                <w:i/>
                <w:smallCaps/>
                <w:color w:val="FFFFFF" w:themeColor="background1"/>
                <w:kern w:val="32"/>
                <w:sz w:val="44"/>
                <w:szCs w:val="32"/>
              </w:rPr>
            </w:pPr>
            <w:r w:rsidRPr="00E73FFD">
              <w:rPr>
                <w:b/>
                <w:i/>
                <w:smallCaps/>
                <w:color w:val="FFFFFF" w:themeColor="background1"/>
                <w:kern w:val="32"/>
                <w:sz w:val="44"/>
                <w:szCs w:val="32"/>
              </w:rPr>
              <w:t>Documentation Technique et Pédagogique</w:t>
            </w:r>
          </w:p>
        </w:tc>
      </w:tr>
      <w:tr w:rsidR="00DB7121" w:rsidRPr="00E73FFD" w:rsidTr="00766612">
        <w:trPr>
          <w:trHeight w:val="2144"/>
        </w:trPr>
        <w:tc>
          <w:tcPr>
            <w:tcW w:w="2416" w:type="dxa"/>
            <w:shd w:val="clear" w:color="auto" w:fill="B5CE9D"/>
          </w:tcPr>
          <w:p w:rsidR="00DB7121" w:rsidRPr="00E73FFD" w:rsidRDefault="00DB7121" w:rsidP="000B303E"/>
        </w:tc>
        <w:tc>
          <w:tcPr>
            <w:tcW w:w="7389" w:type="dxa"/>
          </w:tcPr>
          <w:p w:rsidR="00C21531" w:rsidRDefault="00C21531" w:rsidP="00C21531">
            <w:pPr>
              <w:pStyle w:val="Paragraphedeliste"/>
              <w:spacing w:before="120"/>
              <w:ind w:left="-114" w:right="-108"/>
              <w:rPr>
                <w:b/>
                <w:i/>
                <w:smallCaps/>
                <w:kern w:val="32"/>
                <w:sz w:val="48"/>
                <w:szCs w:val="32"/>
              </w:rPr>
            </w:pPr>
          </w:p>
          <w:p w:rsidR="001E2226" w:rsidRPr="00E73FFD" w:rsidRDefault="00C21531" w:rsidP="00C21531">
            <w:pPr>
              <w:pStyle w:val="Paragraphedeliste"/>
              <w:spacing w:before="120"/>
              <w:ind w:left="-114" w:right="-108"/>
              <w:jc w:val="center"/>
              <w:rPr>
                <w:rFonts w:cs="Arial"/>
                <w:smallCaps/>
                <w:kern w:val="32"/>
                <w:sz w:val="48"/>
              </w:rPr>
            </w:pPr>
            <w:r>
              <w:rPr>
                <w:b/>
                <w:i/>
                <w:smallCaps/>
                <w:kern w:val="32"/>
                <w:sz w:val="48"/>
                <w:szCs w:val="32"/>
              </w:rPr>
              <w:t>Perforateur</w:t>
            </w:r>
          </w:p>
        </w:tc>
      </w:tr>
      <w:tr w:rsidR="00DB7121" w:rsidRPr="00375DE6" w:rsidTr="0058506D">
        <w:trPr>
          <w:trHeight w:val="5636"/>
        </w:trPr>
        <w:tc>
          <w:tcPr>
            <w:tcW w:w="2416" w:type="dxa"/>
            <w:shd w:val="clear" w:color="auto" w:fill="B5CE9D"/>
          </w:tcPr>
          <w:p w:rsidR="00DB7121" w:rsidRPr="00375DE6" w:rsidRDefault="00DB7121" w:rsidP="000B303E"/>
        </w:tc>
        <w:tc>
          <w:tcPr>
            <w:tcW w:w="7389" w:type="dxa"/>
          </w:tcPr>
          <w:tbl>
            <w:tblPr>
              <w:tblStyle w:val="Grilledutableau"/>
              <w:tblpPr w:leftFromText="141" w:rightFromText="141" w:vertAnchor="text" w:horzAnchor="margin" w:tblpY="-27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9"/>
              <w:gridCol w:w="3579"/>
            </w:tblGrid>
            <w:tr w:rsidR="00766612" w:rsidTr="00766612">
              <w:tc>
                <w:tcPr>
                  <w:tcW w:w="3579" w:type="dxa"/>
                  <w:vAlign w:val="center"/>
                </w:tcPr>
                <w:p w:rsidR="00766612" w:rsidRDefault="00C21531" w:rsidP="00E02906">
                  <w:pPr>
                    <w:tabs>
                      <w:tab w:val="left" w:pos="1043"/>
                      <w:tab w:val="right" w:pos="7155"/>
                    </w:tabs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908378" cy="1495425"/>
                        <wp:effectExtent l="19050" t="0" r="0" b="0"/>
                        <wp:docPr id="2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8378" cy="1495425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6612" w:rsidRDefault="00C21531" w:rsidP="00E02906">
                  <w:pPr>
                    <w:tabs>
                      <w:tab w:val="left" w:pos="1043"/>
                      <w:tab w:val="right" w:pos="7155"/>
                    </w:tabs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2133600" cy="1876425"/>
                        <wp:effectExtent l="19050" t="0" r="0" b="0"/>
                        <wp:docPr id="6" name="Imag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33600" cy="18764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766612" w:rsidTr="00766612">
              <w:tc>
                <w:tcPr>
                  <w:tcW w:w="3579" w:type="dxa"/>
                  <w:vAlign w:val="center"/>
                </w:tcPr>
                <w:p w:rsidR="00766612" w:rsidRDefault="00113E6D" w:rsidP="00E02906">
                  <w:pPr>
                    <w:tabs>
                      <w:tab w:val="left" w:pos="1043"/>
                      <w:tab w:val="right" w:pos="7155"/>
                    </w:tabs>
                    <w:jc w:val="center"/>
                  </w:pPr>
                  <w:r>
                    <w:rPr>
                      <w:noProof/>
                      <w:lang w:eastAsia="fr-FR" w:bidi="ar-SA"/>
                    </w:rPr>
                    <w:drawing>
                      <wp:inline distT="0" distB="0" distL="0" distR="0">
                        <wp:extent cx="1443151" cy="1352550"/>
                        <wp:effectExtent l="19050" t="0" r="4649" b="0"/>
                        <wp:docPr id="7" name="Imag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43151" cy="1352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79" w:type="dxa"/>
                  <w:vAlign w:val="center"/>
                </w:tcPr>
                <w:p w:rsidR="00766612" w:rsidRDefault="00766612" w:rsidP="00E02906">
                  <w:pPr>
                    <w:tabs>
                      <w:tab w:val="left" w:pos="1043"/>
                      <w:tab w:val="right" w:pos="7155"/>
                    </w:tabs>
                    <w:jc w:val="center"/>
                  </w:pPr>
                </w:p>
              </w:tc>
            </w:tr>
          </w:tbl>
          <w:p w:rsidR="00DB7121" w:rsidRPr="00375DE6" w:rsidRDefault="006163F3" w:rsidP="00F657BA">
            <w:pPr>
              <w:tabs>
                <w:tab w:val="left" w:pos="1043"/>
                <w:tab w:val="right" w:pos="7155"/>
              </w:tabs>
              <w:jc w:val="left"/>
            </w:pPr>
            <w:r w:rsidRPr="00375DE6">
              <w:tab/>
            </w:r>
            <w:r w:rsidRPr="00375DE6">
              <w:tab/>
            </w:r>
          </w:p>
          <w:p w:rsidR="00DB7121" w:rsidRPr="00375DE6" w:rsidRDefault="00DB7121" w:rsidP="00F657BA">
            <w:pPr>
              <w:jc w:val="center"/>
            </w:pPr>
          </w:p>
        </w:tc>
      </w:tr>
      <w:tr w:rsidR="00C45C82" w:rsidRPr="00AF1680" w:rsidTr="0058506D">
        <w:trPr>
          <w:trHeight w:val="2280"/>
        </w:trPr>
        <w:tc>
          <w:tcPr>
            <w:tcW w:w="2416" w:type="dxa"/>
            <w:shd w:val="clear" w:color="auto" w:fill="B5CE9D"/>
          </w:tcPr>
          <w:p w:rsidR="00C45C82" w:rsidRPr="00375DE6" w:rsidRDefault="00C45C82" w:rsidP="00F657BA">
            <w:pPr>
              <w:pStyle w:val="Titre7"/>
              <w:keepNext/>
              <w:keepLines/>
              <w:spacing w:before="200"/>
              <w:jc w:val="both"/>
              <w:outlineLvl w:val="6"/>
              <w:rPr>
                <w:rFonts w:asciiTheme="majorHAnsi" w:eastAsiaTheme="majorEastAsia" w:hAnsiTheme="majorHAnsi" w:cstheme="majorBidi"/>
                <w:i/>
                <w:iCs/>
                <w:smallCaps w:val="0"/>
                <w:color w:val="404040" w:themeColor="text1" w:themeTint="BF"/>
                <w:spacing w:val="0"/>
                <w:sz w:val="28"/>
                <w:szCs w:val="28"/>
                <w:lang w:bidi="ar-SA"/>
              </w:rPr>
            </w:pPr>
          </w:p>
        </w:tc>
        <w:tc>
          <w:tcPr>
            <w:tcW w:w="7389" w:type="dxa"/>
          </w:tcPr>
          <w:p w:rsidR="00717AA6" w:rsidRPr="00375DE6" w:rsidRDefault="00717AA6" w:rsidP="00F657BA">
            <w:pPr>
              <w:tabs>
                <w:tab w:val="left" w:pos="885"/>
              </w:tabs>
              <w:spacing w:before="120"/>
              <w:ind w:right="-108"/>
              <w:jc w:val="left"/>
              <w:rPr>
                <w:b/>
                <w:i/>
                <w:kern w:val="32"/>
                <w:sz w:val="32"/>
                <w:szCs w:val="32"/>
              </w:rPr>
            </w:pPr>
          </w:p>
        </w:tc>
      </w:tr>
      <w:tr w:rsidR="00DB7121" w:rsidRPr="00AF1680" w:rsidTr="0058506D">
        <w:trPr>
          <w:trHeight w:val="2027"/>
        </w:trPr>
        <w:tc>
          <w:tcPr>
            <w:tcW w:w="2416" w:type="dxa"/>
            <w:shd w:val="clear" w:color="auto" w:fill="B5CE9D"/>
          </w:tcPr>
          <w:p w:rsidR="00965202" w:rsidRPr="00375DE6" w:rsidRDefault="00965202" w:rsidP="00F657BA">
            <w:pPr>
              <w:rPr>
                <w:lang w:bidi="ar-SA"/>
              </w:rPr>
            </w:pPr>
          </w:p>
          <w:p w:rsidR="00102AED" w:rsidRPr="00375DE6" w:rsidRDefault="00102AED" w:rsidP="00F657BA">
            <w:pPr>
              <w:jc w:val="center"/>
            </w:pPr>
          </w:p>
        </w:tc>
        <w:tc>
          <w:tcPr>
            <w:tcW w:w="7389" w:type="dxa"/>
          </w:tcPr>
          <w:p w:rsidR="00AE6E0E" w:rsidRPr="00375DE6" w:rsidRDefault="00AE6E0E" w:rsidP="00E73FFD">
            <w:pPr>
              <w:pStyle w:val="Paragraphedeliste"/>
              <w:tabs>
                <w:tab w:val="left" w:pos="885"/>
              </w:tabs>
              <w:spacing w:before="120"/>
              <w:ind w:left="1290" w:right="-108"/>
              <w:jc w:val="left"/>
              <w:rPr>
                <w:kern w:val="32"/>
              </w:rPr>
            </w:pPr>
          </w:p>
        </w:tc>
      </w:tr>
    </w:tbl>
    <w:p w:rsidR="001D4925" w:rsidRPr="00375DE6" w:rsidRDefault="000D7DE9" w:rsidP="00F657BA">
      <w:pPr>
        <w:tabs>
          <w:tab w:val="left" w:pos="915"/>
        </w:tabs>
      </w:pPr>
      <w:r w:rsidRPr="00375DE6">
        <w:tab/>
      </w:r>
    </w:p>
    <w:p w:rsidR="00481758" w:rsidRPr="00375DE6" w:rsidRDefault="00481758" w:rsidP="00F657BA">
      <w:pPr>
        <w:jc w:val="left"/>
        <w:sectPr w:rsidR="00481758" w:rsidRPr="00375DE6" w:rsidSect="0058506D">
          <w:headerReference w:type="default" r:id="rId11"/>
          <w:footerReference w:type="default" r:id="rId12"/>
          <w:footerReference w:type="first" r:id="rId13"/>
          <w:pgSz w:w="11906" w:h="16838" w:code="9"/>
          <w:pgMar w:top="530" w:right="1080" w:bottom="1440" w:left="1080" w:header="425" w:footer="491" w:gutter="0"/>
          <w:cols w:space="708"/>
          <w:titlePg/>
          <w:docGrid w:linePitch="360"/>
        </w:sectPr>
      </w:pPr>
    </w:p>
    <w:p w:rsidR="00097CFE" w:rsidRDefault="006B5C5D">
      <w:pPr>
        <w:pStyle w:val="TM1"/>
        <w:tabs>
          <w:tab w:val="left" w:pos="1100"/>
          <w:tab w:val="right" w:leader="dot" w:pos="9736"/>
        </w:tabs>
        <w:rPr>
          <w:noProof/>
          <w:szCs w:val="22"/>
          <w:lang w:eastAsia="fr-FR" w:bidi="ar-SA"/>
        </w:rPr>
      </w:pPr>
      <w:r>
        <w:lastRenderedPageBreak/>
        <w:fldChar w:fldCharType="begin"/>
      </w:r>
      <w:r w:rsidR="00D23885">
        <w:instrText xml:space="preserve"> TOC \o "1-3" \h \z \u </w:instrText>
      </w:r>
      <w:r>
        <w:fldChar w:fldCharType="separate"/>
      </w:r>
      <w:hyperlink w:anchor="_Toc401062780" w:history="1">
        <w:r w:rsidR="00097CFE" w:rsidRPr="00A06B2B">
          <w:rPr>
            <w:rStyle w:val="Lienhypertexte"/>
            <w:noProof/>
          </w:rPr>
          <w:t>Fiche 1.</w:t>
        </w:r>
        <w:r w:rsidR="00097CFE">
          <w:rPr>
            <w:noProof/>
            <w:szCs w:val="22"/>
            <w:lang w:eastAsia="fr-FR" w:bidi="ar-SA"/>
          </w:rPr>
          <w:tab/>
        </w:r>
        <w:r w:rsidR="00097CFE" w:rsidRPr="00A06B2B">
          <w:rPr>
            <w:rStyle w:val="Lienhypertexte"/>
            <w:noProof/>
          </w:rPr>
          <w:t>Présentation Générale</w:t>
        </w:r>
        <w:r w:rsidR="00097CFE">
          <w:rPr>
            <w:noProof/>
            <w:webHidden/>
          </w:rPr>
          <w:tab/>
        </w:r>
        <w:r w:rsidR="00097CFE">
          <w:rPr>
            <w:noProof/>
            <w:webHidden/>
          </w:rPr>
          <w:fldChar w:fldCharType="begin"/>
        </w:r>
        <w:r w:rsidR="00097CFE">
          <w:rPr>
            <w:noProof/>
            <w:webHidden/>
          </w:rPr>
          <w:instrText xml:space="preserve"> PAGEREF _Toc401062780 \h </w:instrText>
        </w:r>
        <w:r w:rsidR="00097CFE">
          <w:rPr>
            <w:noProof/>
            <w:webHidden/>
          </w:rPr>
        </w:r>
        <w:r w:rsidR="00097CFE">
          <w:rPr>
            <w:noProof/>
            <w:webHidden/>
          </w:rPr>
          <w:fldChar w:fldCharType="separate"/>
        </w:r>
        <w:r w:rsidR="00097CFE">
          <w:rPr>
            <w:noProof/>
            <w:webHidden/>
          </w:rPr>
          <w:t>2</w:t>
        </w:r>
        <w:r w:rsidR="00097CFE">
          <w:rPr>
            <w:noProof/>
            <w:webHidden/>
          </w:rPr>
          <w:fldChar w:fldCharType="end"/>
        </w:r>
      </w:hyperlink>
    </w:p>
    <w:p w:rsidR="00097CFE" w:rsidRDefault="00097CFE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1062781" w:history="1">
        <w:r w:rsidRPr="00A06B2B">
          <w:rPr>
            <w:rStyle w:val="Lienhypertexte"/>
            <w:noProof/>
          </w:rPr>
          <w:t>1.</w:t>
        </w:r>
        <w:r>
          <w:rPr>
            <w:noProof/>
            <w:szCs w:val="22"/>
            <w:lang w:eastAsia="fr-FR" w:bidi="ar-SA"/>
          </w:rPr>
          <w:tab/>
        </w:r>
        <w:r w:rsidRPr="00A06B2B">
          <w:rPr>
            <w:rStyle w:val="Lienhypertexte"/>
            <w:noProof/>
          </w:rPr>
          <w:t>Contexte d’utilisation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_Toc401062781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7CFE" w:rsidRDefault="00097CFE">
      <w:pPr>
        <w:pStyle w:val="TM3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1062782" w:history="1">
        <w:r w:rsidRPr="00A06B2B">
          <w:rPr>
            <w:rStyle w:val="Lienhypertexte"/>
            <w:noProof/>
          </w:rPr>
          <w:t>Caractéristiques techniques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_Toc401062782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7CFE" w:rsidRDefault="00097CFE">
      <w:pPr>
        <w:pStyle w:val="TM1"/>
        <w:tabs>
          <w:tab w:val="right" w:leader="dot" w:pos="9736"/>
        </w:tabs>
        <w:rPr>
          <w:noProof/>
          <w:szCs w:val="22"/>
          <w:lang w:eastAsia="fr-FR" w:bidi="ar-SA"/>
        </w:rPr>
      </w:pPr>
      <w:hyperlink w:anchor="_Toc401062783" w:history="1">
        <w:r w:rsidRPr="00A06B2B">
          <w:rPr>
            <w:rStyle w:val="Lienhypertexte"/>
            <w:noProof/>
          </w:rPr>
          <w:t>Fiche 2.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_Toc401062783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97CFE" w:rsidRDefault="00097CFE">
      <w:pPr>
        <w:pStyle w:val="TM2"/>
        <w:tabs>
          <w:tab w:val="left" w:pos="660"/>
          <w:tab w:val="right" w:leader="dot" w:pos="9736"/>
        </w:tabs>
        <w:rPr>
          <w:noProof/>
          <w:szCs w:val="22"/>
          <w:lang w:eastAsia="fr-FR" w:bidi="ar-SA"/>
        </w:rPr>
      </w:pPr>
      <w:hyperlink w:anchor="_Toc401062784" w:history="1">
        <w:r w:rsidRPr="00A06B2B">
          <w:rPr>
            <w:rStyle w:val="Lienhypertexte"/>
            <w:noProof/>
          </w:rPr>
          <w:t>1.</w:t>
        </w:r>
        <w:r>
          <w:rPr>
            <w:noProof/>
            <w:szCs w:val="22"/>
            <w:lang w:eastAsia="fr-FR" w:bidi="ar-SA"/>
          </w:rPr>
          <w:tab/>
        </w:r>
        <w:r w:rsidRPr="00A06B2B">
          <w:rPr>
            <w:rStyle w:val="Lienhypertexte"/>
            <w:noProof/>
          </w:rPr>
          <w:t>Manipulation du perforateur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_Toc401062784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D23885" w:rsidRDefault="006B5C5D" w:rsidP="00E46C92">
      <w:r>
        <w:fldChar w:fldCharType="end"/>
      </w:r>
    </w:p>
    <w:p w:rsidR="00FA66F2" w:rsidRPr="00827FA6" w:rsidRDefault="00E73FFD" w:rsidP="00827FA6">
      <w:pPr>
        <w:pStyle w:val="Titre1"/>
      </w:pPr>
      <w:bookmarkStart w:id="0" w:name="_Toc401062780"/>
      <w:r w:rsidRPr="00827FA6">
        <w:t>Présentation Générale</w:t>
      </w:r>
      <w:bookmarkEnd w:id="0"/>
    </w:p>
    <w:p w:rsidR="00FA66F2" w:rsidRDefault="00E73FFD" w:rsidP="00E679C0">
      <w:pPr>
        <w:pStyle w:val="Titre2"/>
      </w:pPr>
      <w:bookmarkStart w:id="1" w:name="_Toc401062781"/>
      <w:r>
        <w:t xml:space="preserve">Contexte </w:t>
      </w:r>
      <w:r w:rsidR="00766612">
        <w:t>d’utilisation</w:t>
      </w:r>
      <w:bookmarkEnd w:id="1"/>
    </w:p>
    <w:p w:rsidR="00E5426F" w:rsidRDefault="00E5426F" w:rsidP="00E5426F">
      <w:pPr>
        <w:rPr>
          <w:lang w:eastAsia="fr-FR"/>
        </w:rPr>
      </w:pPr>
    </w:p>
    <w:p w:rsidR="00E5426F" w:rsidRDefault="00E5426F" w:rsidP="00E5426F">
      <w:r>
        <w:t xml:space="preserve">Un perforateur électropneumatique est destiné à réaliser des perçages dans des matériaux tels que le ciment, la roche, la brique </w:t>
      </w:r>
      <w:r w:rsidR="00EB5B2A" w:rsidRPr="00EB5B2A">
        <w:rPr>
          <w:i/>
        </w:rPr>
        <w:t>etc</w:t>
      </w:r>
      <w:r w:rsidR="00EB5B2A">
        <w:t>.</w:t>
      </w:r>
      <w:r>
        <w:t xml:space="preserve"> Il permet d’effectuer ces opérations avec ou sans percussion. Sa rapidité et sa précision améliorent la vitesse d’exécution et la qualité des travaux réalisés. </w:t>
      </w:r>
    </w:p>
    <w:p w:rsidR="00E5426F" w:rsidRDefault="00E5426F" w:rsidP="00E5426F">
      <w:r>
        <w:t xml:space="preserve">L’étude s’appuie sur le modèle de marque PRACTYL, fourni partiellement démonté, mais en état de fonctionnement. </w:t>
      </w:r>
    </w:p>
    <w:p w:rsidR="00E5426F" w:rsidRDefault="00E5426F" w:rsidP="00E5426F"/>
    <w:p w:rsidR="00E5426F" w:rsidRDefault="00E5426F" w:rsidP="00E5426F">
      <w:pPr>
        <w:pStyle w:val="Titre3"/>
      </w:pPr>
      <w:bookmarkStart w:id="2" w:name="_Toc401062782"/>
      <w:r>
        <w:t>Caractéristiques techniques</w:t>
      </w:r>
      <w:bookmarkEnd w:id="2"/>
    </w:p>
    <w:p w:rsidR="00E5426F" w:rsidRDefault="00E5426F" w:rsidP="00E5426F"/>
    <w:p w:rsidR="00E5426F" w:rsidRDefault="00E5426F" w:rsidP="00E5426F">
      <w:r>
        <w:t xml:space="preserve">Tension </w:t>
      </w:r>
      <w:r>
        <w:tab/>
      </w:r>
      <w:r>
        <w:tab/>
      </w:r>
      <w:r>
        <w:tab/>
      </w:r>
      <w:r>
        <w:tab/>
        <w:t>210 – 230V</w:t>
      </w:r>
    </w:p>
    <w:p w:rsidR="00E5426F" w:rsidRDefault="00E5426F" w:rsidP="00E5426F">
      <w:r>
        <w:t xml:space="preserve">Fréquence : </w:t>
      </w:r>
      <w:r>
        <w:tab/>
      </w:r>
      <w:r>
        <w:tab/>
      </w:r>
      <w:r>
        <w:tab/>
      </w:r>
      <w:r>
        <w:tab/>
        <w:t>50Hz</w:t>
      </w:r>
    </w:p>
    <w:p w:rsidR="00E5426F" w:rsidRDefault="00E5426F" w:rsidP="00E5426F">
      <w:r>
        <w:t xml:space="preserve">Puissance utile maxi : </w:t>
      </w:r>
      <w:r>
        <w:tab/>
      </w:r>
      <w:r>
        <w:tab/>
      </w:r>
      <w:r>
        <w:tab/>
        <w:t>780 W</w:t>
      </w:r>
    </w:p>
    <w:p w:rsidR="00E5426F" w:rsidRDefault="00E5426F" w:rsidP="00E5426F">
      <w:r>
        <w:t>Fréquence de rotation de l’outil :</w:t>
      </w:r>
      <w:r>
        <w:tab/>
        <w:t>750 tr/min</w:t>
      </w:r>
    </w:p>
    <w:p w:rsidR="00E5426F" w:rsidRDefault="00E5426F" w:rsidP="00E5426F">
      <w:r>
        <w:t xml:space="preserve">Fréquence de percussion : </w:t>
      </w:r>
      <w:r>
        <w:tab/>
      </w:r>
      <w:r>
        <w:tab/>
        <w:t>3700 coups/min</w:t>
      </w:r>
    </w:p>
    <w:p w:rsidR="00E5426F" w:rsidRDefault="00E5426F" w:rsidP="00E5426F">
      <w:r>
        <w:t>Énergie d’impact maximum :</w:t>
      </w:r>
      <w:r>
        <w:tab/>
      </w:r>
      <w:r>
        <w:tab/>
        <w:t>5 J</w:t>
      </w:r>
    </w:p>
    <w:p w:rsidR="00E5426F" w:rsidRDefault="00E5426F" w:rsidP="00E5426F">
      <w:r>
        <w:t>Diamètre maximal dans le béton</w:t>
      </w:r>
      <w:r>
        <w:tab/>
        <w:t>26 mm</w:t>
      </w:r>
    </w:p>
    <w:p w:rsidR="00E5426F" w:rsidRDefault="00E5426F" w:rsidP="00E5426F">
      <w:r>
        <w:t xml:space="preserve">Niveau sonore : </w:t>
      </w:r>
      <w:r>
        <w:tab/>
      </w:r>
      <w:r>
        <w:tab/>
      </w:r>
      <w:r>
        <w:tab/>
        <w:t>107,5 dB</w:t>
      </w:r>
    </w:p>
    <w:p w:rsidR="00E5426F" w:rsidRDefault="00E5426F" w:rsidP="00E5426F">
      <w:r>
        <w:t xml:space="preserve">Masse : </w:t>
      </w:r>
      <w:r>
        <w:tab/>
      </w:r>
      <w:r>
        <w:tab/>
      </w:r>
      <w:r>
        <w:tab/>
      </w:r>
      <w:r>
        <w:tab/>
        <w:t>4,7 kg</w:t>
      </w:r>
    </w:p>
    <w:p w:rsidR="00E5426F" w:rsidRDefault="00E5426F" w:rsidP="00E5426F"/>
    <w:p w:rsidR="00E5426F" w:rsidRDefault="00E5426F" w:rsidP="00E5426F">
      <w:pPr>
        <w:rPr>
          <w:b/>
          <w:color w:val="FF0000"/>
          <w:sz w:val="28"/>
        </w:rPr>
      </w:pPr>
      <w:r w:rsidRPr="00B9320C">
        <w:rPr>
          <w:b/>
          <w:color w:val="FF0000"/>
          <w:sz w:val="28"/>
        </w:rPr>
        <w:t xml:space="preserve">Attention : </w:t>
      </w:r>
    </w:p>
    <w:p w:rsidR="00E5426F" w:rsidRDefault="00E5426F" w:rsidP="00E5426F">
      <w:pPr>
        <w:pStyle w:val="Paragraphedeliste"/>
        <w:numPr>
          <w:ilvl w:val="0"/>
          <w:numId w:val="41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Ne pas faire fonctionner le perforateur sur des intervalles de temps trop longs</w:t>
      </w:r>
    </w:p>
    <w:p w:rsidR="00E5426F" w:rsidRDefault="00E5426F" w:rsidP="00E5426F">
      <w:pPr>
        <w:pStyle w:val="Paragraphedeliste"/>
        <w:numPr>
          <w:ilvl w:val="0"/>
          <w:numId w:val="41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Veiller à ne pas perdre de pièces participant au mécanisme</w:t>
      </w:r>
    </w:p>
    <w:p w:rsidR="00E5426F" w:rsidRDefault="00E5426F" w:rsidP="00E5426F">
      <w:pPr>
        <w:pStyle w:val="Paragraphedeliste"/>
        <w:numPr>
          <w:ilvl w:val="0"/>
          <w:numId w:val="41"/>
        </w:numPr>
        <w:rPr>
          <w:b/>
          <w:color w:val="FF0000"/>
          <w:sz w:val="28"/>
        </w:rPr>
      </w:pPr>
      <w:r>
        <w:rPr>
          <w:b/>
          <w:color w:val="FF0000"/>
          <w:sz w:val="28"/>
        </w:rPr>
        <w:t>Seul le perforateur monté dans la valise bleu peut être branché sur secteur.</w:t>
      </w:r>
    </w:p>
    <w:p w:rsidR="00E5426F" w:rsidRDefault="00E5426F" w:rsidP="00EB5B2A"/>
    <w:p w:rsidR="00E5426F" w:rsidRDefault="00E5426F" w:rsidP="00E5426F">
      <w:pPr>
        <w:pStyle w:val="Titre1"/>
      </w:pPr>
      <w:bookmarkStart w:id="3" w:name="_Toc401062783"/>
      <w:bookmarkEnd w:id="3"/>
    </w:p>
    <w:p w:rsidR="00E5426F" w:rsidRPr="00E5426F" w:rsidRDefault="00E5426F" w:rsidP="00E5426F">
      <w:pPr>
        <w:pStyle w:val="Titre2"/>
        <w:numPr>
          <w:ilvl w:val="0"/>
          <w:numId w:val="43"/>
        </w:numPr>
      </w:pPr>
      <w:bookmarkStart w:id="4" w:name="_Toc401062784"/>
      <w:r w:rsidRPr="00E5426F">
        <w:t>Manipulation du perforateur</w:t>
      </w:r>
      <w:bookmarkEnd w:id="4"/>
    </w:p>
    <w:p w:rsidR="00E5426F" w:rsidRDefault="00E5426F" w:rsidP="00E5426F"/>
    <w:p w:rsidR="00E5426F" w:rsidRDefault="00E5426F" w:rsidP="00E5426F">
      <w:pPr>
        <w:pStyle w:val="Paragraphedeliste"/>
        <w:numPr>
          <w:ilvl w:val="0"/>
          <w:numId w:val="47"/>
        </w:numPr>
      </w:pPr>
      <w:r>
        <w:t>Installer le  foret dans la broche de l’appareil.</w:t>
      </w:r>
    </w:p>
    <w:p w:rsidR="00E5426F" w:rsidRDefault="00E5426F" w:rsidP="00E5426F">
      <w:pPr>
        <w:pStyle w:val="Paragraphedeliste"/>
        <w:numPr>
          <w:ilvl w:val="0"/>
          <w:numId w:val="47"/>
        </w:numPr>
      </w:pPr>
      <w:r>
        <w:t>Mettre le perforateur en fonctionnement (pas plus de 3 secondes) et appliquer l’outil sur le bloc de béton.</w:t>
      </w:r>
    </w:p>
    <w:p w:rsidR="00E5426F" w:rsidRDefault="00E5426F" w:rsidP="00E46C92">
      <w:pPr>
        <w:pStyle w:val="Paragraphedeliste"/>
        <w:numPr>
          <w:ilvl w:val="0"/>
          <w:numId w:val="47"/>
        </w:numPr>
      </w:pPr>
      <w:r>
        <w:t xml:space="preserve">Observer le fonctionnement en changeant la position des leviers de commande. </w:t>
      </w:r>
    </w:p>
    <w:sectPr w:rsidR="00E5426F" w:rsidSect="00AF1680">
      <w:headerReference w:type="default" r:id="rId14"/>
      <w:footerReference w:type="default" r:id="rId15"/>
      <w:pgSz w:w="11906" w:h="16838" w:code="9"/>
      <w:pgMar w:top="1103" w:right="1080" w:bottom="1134" w:left="1080" w:header="425" w:footer="15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0C05" w:rsidRDefault="00940C05" w:rsidP="00CA63DC">
      <w:r>
        <w:separator/>
      </w:r>
    </w:p>
  </w:endnote>
  <w:endnote w:type="continuationSeparator" w:id="1">
    <w:p w:rsidR="00940C05" w:rsidRDefault="00940C05" w:rsidP="00CA63D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7"/>
      <w:gridCol w:w="3260"/>
      <w:gridCol w:w="4252"/>
    </w:tblGrid>
    <w:tr w:rsidR="009A703B" w:rsidTr="002147F0">
      <w:trPr>
        <w:trHeight w:val="136"/>
      </w:trPr>
      <w:tc>
        <w:tcPr>
          <w:tcW w:w="4537" w:type="dxa"/>
          <w:shd w:val="clear" w:color="auto" w:fill="4A4A4A"/>
        </w:tcPr>
        <w:p w:rsidR="009A703B" w:rsidRDefault="006B5C5D" w:rsidP="001D4925">
          <w:pPr>
            <w:pStyle w:val="Pieddepage"/>
            <w:spacing w:before="60"/>
            <w:ind w:left="175" w:right="175"/>
          </w:pPr>
          <w:r w:rsidRPr="00D100B7">
            <w:rPr>
              <w:b/>
              <w:noProof/>
              <w:szCs w:val="24"/>
            </w:rPr>
            <w:fldChar w:fldCharType="begin"/>
          </w:r>
          <w:r w:rsidR="009A703B" w:rsidRPr="00D100B7">
            <w:rPr>
              <w:b/>
              <w:noProof/>
              <w:szCs w:val="24"/>
            </w:rPr>
            <w:instrText xml:space="preserve"> FILENAME </w:instrText>
          </w:r>
          <w:r w:rsidRPr="00D100B7">
            <w:rPr>
              <w:b/>
              <w:noProof/>
              <w:szCs w:val="24"/>
            </w:rPr>
            <w:fldChar w:fldCharType="separate"/>
          </w:r>
          <w:r w:rsidR="00C03F9C">
            <w:rPr>
              <w:b/>
              <w:noProof/>
              <w:szCs w:val="24"/>
            </w:rPr>
            <w:t>Documentation_Cordeuse.docx</w:t>
          </w:r>
          <w:r w:rsidRPr="00D100B7">
            <w:rPr>
              <w:b/>
              <w:noProof/>
              <w:szCs w:val="24"/>
            </w:rPr>
            <w:fldChar w:fldCharType="end"/>
          </w:r>
        </w:p>
      </w:tc>
      <w:tc>
        <w:tcPr>
          <w:tcW w:w="3260" w:type="dxa"/>
          <w:shd w:val="clear" w:color="auto" w:fill="00777F"/>
        </w:tcPr>
        <w:p w:rsidR="009A703B" w:rsidRDefault="009A703B" w:rsidP="001D4925">
          <w:pPr>
            <w:pStyle w:val="Pieddepage"/>
            <w:spacing w:before="60"/>
            <w:ind w:right="175"/>
          </w:pPr>
        </w:p>
      </w:tc>
      <w:tc>
        <w:tcPr>
          <w:tcW w:w="4252" w:type="dxa"/>
          <w:shd w:val="clear" w:color="auto" w:fill="669933"/>
        </w:tcPr>
        <w:p w:rsidR="009A703B" w:rsidRPr="00700436" w:rsidRDefault="009A703B" w:rsidP="001D4925">
          <w:pPr>
            <w:pStyle w:val="Pieddepage"/>
            <w:spacing w:before="60"/>
            <w:ind w:right="175"/>
            <w:jc w:val="right"/>
            <w:rPr>
              <w:b/>
            </w:rPr>
          </w:pPr>
          <w:r w:rsidRPr="00700436">
            <w:rPr>
              <w:b/>
            </w:rPr>
            <w:t>SUJET</w:t>
          </w:r>
        </w:p>
      </w:tc>
    </w:tr>
    <w:tr w:rsidR="009A703B" w:rsidTr="002147F0">
      <w:trPr>
        <w:trHeight w:val="666"/>
      </w:trPr>
      <w:tc>
        <w:tcPr>
          <w:tcW w:w="12049" w:type="dxa"/>
          <w:gridSpan w:val="3"/>
          <w:shd w:val="clear" w:color="auto" w:fill="333333"/>
        </w:tcPr>
        <w:p w:rsidR="009A703B" w:rsidRDefault="006B5C5D" w:rsidP="001D4925">
          <w:pPr>
            <w:pStyle w:val="Pieddepage"/>
            <w:tabs>
              <w:tab w:val="clear" w:pos="9072"/>
            </w:tabs>
            <w:ind w:right="175"/>
            <w:jc w:val="right"/>
          </w:pPr>
          <w:sdt>
            <w:sdtPr>
              <w:rPr>
                <w:b/>
                <w:color w:val="FFFFFF" w:themeColor="background1"/>
                <w:szCs w:val="24"/>
              </w:rPr>
              <w:id w:val="126341165"/>
              <w:docPartObj>
                <w:docPartGallery w:val="Page Numbers (Top of Page)"/>
                <w:docPartUnique/>
              </w:docPartObj>
            </w:sdtPr>
            <w:sdtContent>
              <w:r w:rsidR="009A703B"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38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begin"/>
              </w:r>
              <w:r w:rsidR="009A703B" w:rsidRPr="002147F0">
                <w:rPr>
                  <w:b/>
                  <w:color w:val="FFFFFF" w:themeColor="background1"/>
                  <w:sz w:val="24"/>
                  <w:szCs w:val="24"/>
                </w:rPr>
                <w:instrText xml:space="preserve"> PAGE   \* MERGEFORMAT </w:instrTex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separate"/>
              </w:r>
              <w:r w:rsidR="00C21531">
                <w:rPr>
                  <w:b/>
                  <w:noProof/>
                  <w:color w:val="FFFFFF" w:themeColor="background1"/>
                  <w:sz w:val="24"/>
                  <w:szCs w:val="24"/>
                </w:rPr>
                <w:t>2</w:t>
              </w:r>
              <w:r w:rsidRPr="002147F0">
                <w:rPr>
                  <w:b/>
                  <w:color w:val="FFFFFF" w:themeColor="background1"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9A703B" w:rsidRDefault="009A703B" w:rsidP="000365BB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33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2333"/>
    </w:tblGrid>
    <w:tr w:rsidR="009A703B" w:rsidTr="001D4925">
      <w:trPr>
        <w:trHeight w:val="849"/>
      </w:trPr>
      <w:tc>
        <w:tcPr>
          <w:tcW w:w="12333" w:type="dxa"/>
          <w:shd w:val="clear" w:color="auto" w:fill="333333"/>
        </w:tcPr>
        <w:p w:rsidR="009A703B" w:rsidRDefault="009A703B" w:rsidP="00481758">
          <w:pPr>
            <w:pStyle w:val="Pieddepage"/>
            <w:tabs>
              <w:tab w:val="clear" w:pos="9072"/>
            </w:tabs>
            <w:ind w:right="459"/>
            <w:jc w:val="right"/>
          </w:pPr>
          <w:r>
            <w:rPr>
              <w:noProof/>
              <w:sz w:val="8"/>
              <w:lang w:eastAsia="fr-FR" w:bidi="ar-SA"/>
            </w:rPr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54279</wp:posOffset>
                </wp:positionV>
                <wp:extent cx="800100" cy="411029"/>
                <wp:effectExtent l="0" t="0" r="0" b="825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ptsi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4110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sdt>
            <w:sdtPr>
              <w:rPr>
                <w:b/>
                <w:color w:val="FFFFFF" w:themeColor="background1"/>
                <w:szCs w:val="24"/>
              </w:rPr>
              <w:id w:val="1193274472"/>
              <w:docPartObj>
                <w:docPartGallery w:val="Page Numbers (Top of Page)"/>
                <w:docPartUnique/>
              </w:docPartObj>
            </w:sdtPr>
            <w:sdtContent>
              <w:r w:rsidRPr="00700436">
                <w:rPr>
                  <w:b/>
                  <w:noProof/>
                  <w:color w:val="FFFFFF" w:themeColor="background1"/>
                  <w:szCs w:val="24"/>
                  <w:lang w:eastAsia="fr-FR" w:bidi="ar-SA"/>
                </w:rPr>
                <w:drawing>
                  <wp:inline distT="0" distB="0" distL="0" distR="0">
                    <wp:extent cx="804606" cy="469353"/>
                    <wp:effectExtent l="0" t="0" r="0" b="6985"/>
                    <wp:docPr id="40" name="Imag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bulles2.png"/>
                            <pic:cNvPicPr/>
                          </pic:nvPicPr>
                          <pic:blipFill>
                            <a:blip r:embed="rId2">
                              <a:extLst>
                                <a:ext uri="{28A0092B-C50C-407E-A947-70E740481C1C}">
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04606" cy="4693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9A703B" w:rsidRPr="00D41C9C" w:rsidRDefault="009A703B">
    <w:pPr>
      <w:pStyle w:val="Pieddepage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9781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536"/>
      <w:gridCol w:w="2268"/>
      <w:gridCol w:w="2977"/>
    </w:tblGrid>
    <w:tr w:rsidR="009A703B" w:rsidTr="00E90645">
      <w:trPr>
        <w:trHeight w:val="330"/>
      </w:trPr>
      <w:tc>
        <w:tcPr>
          <w:tcW w:w="4536" w:type="dxa"/>
          <w:tcBorders>
            <w:bottom w:val="single" w:sz="12" w:space="0" w:color="auto"/>
          </w:tcBorders>
          <w:shd w:val="clear" w:color="auto" w:fill="auto"/>
        </w:tcPr>
        <w:p w:rsidR="009A703B" w:rsidRDefault="009A703B" w:rsidP="00E51185">
          <w:pPr>
            <w:pStyle w:val="Pieddepage"/>
            <w:tabs>
              <w:tab w:val="clear" w:pos="9072"/>
            </w:tabs>
            <w:ind w:left="1026" w:right="-108"/>
            <w:jc w:val="left"/>
          </w:pPr>
        </w:p>
      </w:tc>
      <w:tc>
        <w:tcPr>
          <w:tcW w:w="2268" w:type="dxa"/>
          <w:vMerge w:val="restart"/>
          <w:shd w:val="clear" w:color="auto" w:fill="auto"/>
        </w:tcPr>
        <w:p w:rsidR="009A703B" w:rsidRDefault="009A703B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  <w:r>
            <w:tab/>
          </w:r>
        </w:p>
      </w:tc>
      <w:tc>
        <w:tcPr>
          <w:tcW w:w="2977" w:type="dxa"/>
          <w:vMerge w:val="restart"/>
          <w:shd w:val="clear" w:color="auto" w:fill="auto"/>
        </w:tcPr>
        <w:p w:rsidR="009A703B" w:rsidRDefault="009A703B" w:rsidP="00E51185">
          <w:pPr>
            <w:pStyle w:val="Pieddepage"/>
            <w:tabs>
              <w:tab w:val="clear" w:pos="9072"/>
            </w:tabs>
            <w:ind w:right="-108"/>
            <w:jc w:val="right"/>
            <w:rPr>
              <w:b/>
              <w:color w:val="000000" w:themeColor="text1"/>
              <w:szCs w:val="24"/>
            </w:rPr>
          </w:pPr>
          <w:r>
            <w:rPr>
              <w:b/>
              <w:noProof/>
              <w:color w:val="000000" w:themeColor="text1"/>
              <w:szCs w:val="24"/>
              <w:lang w:eastAsia="fr-FR" w:bidi="ar-SA"/>
            </w:rPr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7620</wp:posOffset>
                </wp:positionV>
                <wp:extent cx="647700" cy="381000"/>
                <wp:effectExtent l="19050" t="0" r="0" b="0"/>
                <wp:wrapNone/>
                <wp:docPr id="30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81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9A703B" w:rsidRDefault="009A703B" w:rsidP="00113E6D">
          <w:pPr>
            <w:pStyle w:val="Pieddepage"/>
            <w:tabs>
              <w:tab w:val="clear" w:pos="9072"/>
            </w:tabs>
            <w:spacing w:before="120"/>
            <w:ind w:right="-108"/>
            <w:jc w:val="right"/>
          </w:pPr>
          <w:r>
            <w:rPr>
              <w:b/>
              <w:color w:val="FFFFFF" w:themeColor="background1"/>
              <w:szCs w:val="24"/>
            </w:rPr>
            <w:t>Synthèse sS</w:t>
          </w:r>
          <w:r w:rsidR="006B5C5D" w:rsidRPr="005964C1">
            <w:rPr>
              <w:b/>
              <w:sz w:val="24"/>
              <w:szCs w:val="24"/>
            </w:rPr>
            <w:fldChar w:fldCharType="begin"/>
          </w:r>
          <w:r w:rsidRPr="005964C1">
            <w:rPr>
              <w:b/>
              <w:sz w:val="24"/>
              <w:szCs w:val="24"/>
            </w:rPr>
            <w:instrText xml:space="preserve"> PAGE   \* MERGEFORMAT </w:instrText>
          </w:r>
          <w:r w:rsidR="006B5C5D" w:rsidRPr="005964C1">
            <w:rPr>
              <w:b/>
              <w:sz w:val="24"/>
              <w:szCs w:val="24"/>
            </w:rPr>
            <w:fldChar w:fldCharType="separate"/>
          </w:r>
          <w:r w:rsidR="00EC7995">
            <w:rPr>
              <w:b/>
              <w:noProof/>
              <w:sz w:val="24"/>
              <w:szCs w:val="24"/>
            </w:rPr>
            <w:t>1</w:t>
          </w:r>
          <w:r w:rsidR="006B5C5D" w:rsidRPr="005964C1">
            <w:rPr>
              <w:b/>
              <w:sz w:val="24"/>
              <w:szCs w:val="24"/>
            </w:rPr>
            <w:fldChar w:fldCharType="end"/>
          </w:r>
          <w:r>
            <w:rPr>
              <w:b/>
              <w:sz w:val="24"/>
              <w:szCs w:val="24"/>
            </w:rPr>
            <w:t xml:space="preserve"> – </w:t>
          </w:r>
          <w:r w:rsidR="00113E6D">
            <w:rPr>
              <w:b/>
              <w:sz w:val="24"/>
              <w:szCs w:val="24"/>
            </w:rPr>
            <w:t>Perforateur</w:t>
          </w:r>
        </w:p>
      </w:tc>
    </w:tr>
    <w:tr w:rsidR="009A703B" w:rsidTr="00E90645">
      <w:trPr>
        <w:trHeight w:val="330"/>
      </w:trPr>
      <w:tc>
        <w:tcPr>
          <w:tcW w:w="4536" w:type="dxa"/>
          <w:tcBorders>
            <w:top w:val="single" w:sz="12" w:space="0" w:color="auto"/>
          </w:tcBorders>
          <w:shd w:val="clear" w:color="auto" w:fill="auto"/>
        </w:tcPr>
        <w:p w:rsidR="009A703B" w:rsidRPr="00D100B7" w:rsidRDefault="009A703B" w:rsidP="001E2226">
          <w:pPr>
            <w:pStyle w:val="Pieddepage"/>
            <w:tabs>
              <w:tab w:val="clear" w:pos="9072"/>
            </w:tabs>
            <w:ind w:left="-108" w:right="-108"/>
            <w:rPr>
              <w:b/>
              <w:noProof/>
              <w:szCs w:val="24"/>
            </w:rPr>
          </w:pPr>
          <w:r>
            <w:rPr>
              <w:b/>
              <w:noProof/>
              <w:szCs w:val="24"/>
            </w:rPr>
            <w:t>Documentation</w:t>
          </w:r>
        </w:p>
      </w:tc>
      <w:tc>
        <w:tcPr>
          <w:tcW w:w="2268" w:type="dxa"/>
          <w:vMerge/>
          <w:shd w:val="clear" w:color="auto" w:fill="auto"/>
        </w:tcPr>
        <w:p w:rsidR="009A703B" w:rsidRDefault="009A703B" w:rsidP="00E51185">
          <w:pPr>
            <w:pStyle w:val="Pieddepage"/>
            <w:tabs>
              <w:tab w:val="clear" w:pos="9072"/>
              <w:tab w:val="left" w:pos="450"/>
            </w:tabs>
            <w:ind w:right="175"/>
          </w:pPr>
        </w:p>
      </w:tc>
      <w:tc>
        <w:tcPr>
          <w:tcW w:w="2977" w:type="dxa"/>
          <w:vMerge/>
          <w:shd w:val="clear" w:color="auto" w:fill="auto"/>
        </w:tcPr>
        <w:p w:rsidR="009A703B" w:rsidRPr="00700436" w:rsidRDefault="009A703B" w:rsidP="00E51185">
          <w:pPr>
            <w:pStyle w:val="Pieddepage"/>
            <w:tabs>
              <w:tab w:val="clear" w:pos="9072"/>
            </w:tabs>
            <w:ind w:right="175"/>
            <w:jc w:val="right"/>
            <w:rPr>
              <w:b/>
              <w:noProof/>
              <w:color w:val="FFFFFF" w:themeColor="background1"/>
              <w:szCs w:val="24"/>
              <w:lang w:eastAsia="fr-FR" w:bidi="ar-SA"/>
            </w:rPr>
          </w:pPr>
        </w:p>
      </w:tc>
    </w:tr>
  </w:tbl>
  <w:p w:rsidR="009A703B" w:rsidRPr="005E35A2" w:rsidRDefault="009A703B" w:rsidP="005E35A2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0C05" w:rsidRDefault="00940C05" w:rsidP="00CA63DC">
      <w:r>
        <w:separator/>
      </w:r>
    </w:p>
  </w:footnote>
  <w:footnote w:type="continuationSeparator" w:id="1">
    <w:p w:rsidR="00940C05" w:rsidRDefault="00940C05" w:rsidP="00CA63D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2049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678"/>
      <w:gridCol w:w="3260"/>
      <w:gridCol w:w="4111"/>
    </w:tblGrid>
    <w:tr w:rsidR="009A703B" w:rsidRPr="00CA63DC" w:rsidTr="00481758">
      <w:trPr>
        <w:trHeight w:val="142"/>
      </w:trPr>
      <w:tc>
        <w:tcPr>
          <w:tcW w:w="4678" w:type="dxa"/>
          <w:shd w:val="clear" w:color="auto" w:fill="333333"/>
        </w:tcPr>
        <w:p w:rsidR="009A703B" w:rsidRPr="002D47CF" w:rsidRDefault="009A703B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1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3260" w:type="dxa"/>
          <w:shd w:val="clear" w:color="auto" w:fill="333333"/>
        </w:tcPr>
        <w:p w:rsidR="009A703B" w:rsidRPr="008F289E" w:rsidRDefault="009A703B" w:rsidP="00481758">
          <w:pPr>
            <w:jc w:val="center"/>
            <w:rPr>
              <w:i/>
              <w:szCs w:val="22"/>
            </w:rPr>
          </w:pPr>
        </w:p>
      </w:tc>
      <w:tc>
        <w:tcPr>
          <w:tcW w:w="4111" w:type="dxa"/>
          <w:shd w:val="clear" w:color="auto" w:fill="333333"/>
        </w:tcPr>
        <w:p w:rsidR="009A703B" w:rsidRPr="00CA63DC" w:rsidRDefault="009A703B" w:rsidP="00481758">
          <w:pPr>
            <w:ind w:right="175"/>
            <w:jc w:val="right"/>
            <w:rPr>
              <w:sz w:val="8"/>
            </w:rPr>
          </w:pPr>
          <w:r>
            <w:rPr>
              <w:noProof/>
              <w:lang w:eastAsia="fr-FR" w:bidi="ar-SA"/>
            </w:rPr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1404366</wp:posOffset>
                </wp:positionH>
                <wp:positionV relativeFrom="paragraph">
                  <wp:posOffset>-136525</wp:posOffset>
                </wp:positionV>
                <wp:extent cx="875665" cy="1015365"/>
                <wp:effectExtent l="0" t="0" r="0" b="0"/>
                <wp:wrapNone/>
                <wp:docPr id="20" name="Imag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omeSel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75665" cy="1015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9A703B" w:rsidTr="00481758">
      <w:trPr>
        <w:trHeight w:val="487"/>
      </w:trPr>
      <w:tc>
        <w:tcPr>
          <w:tcW w:w="4678" w:type="dxa"/>
          <w:shd w:val="clear" w:color="auto" w:fill="A8A8A8"/>
        </w:tcPr>
        <w:p w:rsidR="009A703B" w:rsidRPr="00A258AB" w:rsidRDefault="009A703B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</w:t>
          </w:r>
        </w:p>
        <w:p w:rsidR="009A703B" w:rsidRPr="00A258AB" w:rsidRDefault="009A703B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pour l’I</w:t>
          </w:r>
          <w:r w:rsidRPr="00A258AB">
            <w:rPr>
              <w:szCs w:val="22"/>
            </w:rPr>
            <w:t>ngénieur</w:t>
          </w:r>
        </w:p>
        <w:p w:rsidR="009A703B" w:rsidRPr="00481758" w:rsidRDefault="009A703B" w:rsidP="00481758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Pr="00A258AB">
            <w:t xml:space="preserve"> Jules </w:t>
          </w:r>
          <w:proofErr w:type="spellStart"/>
          <w:r w:rsidRPr="00A258AB">
            <w:t>Haag</w:t>
          </w:r>
          <w:proofErr w:type="spellEnd"/>
        </w:p>
      </w:tc>
      <w:tc>
        <w:tcPr>
          <w:tcW w:w="3260" w:type="dxa"/>
          <w:shd w:val="clear" w:color="auto" w:fill="85BDC1"/>
        </w:tcPr>
        <w:p w:rsidR="009A703B" w:rsidRPr="00D245F3" w:rsidRDefault="009A703B" w:rsidP="00481758">
          <w:pPr>
            <w:spacing w:before="120"/>
            <w:jc w:val="center"/>
            <w:rPr>
              <w:rFonts w:ascii="Arial Black" w:hAnsi="Arial Black"/>
              <w:b/>
              <w:color w:val="FFFFFF" w:themeColor="background1"/>
              <w:sz w:val="40"/>
              <w:szCs w:val="40"/>
            </w:rPr>
          </w:pP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CI 14</w:t>
          </w:r>
          <w:r w:rsidRPr="00D245F3"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 xml:space="preserve"> : </w:t>
          </w:r>
          <w:r>
            <w:rPr>
              <w:rFonts w:ascii="Arial Black" w:hAnsi="Arial Black"/>
              <w:b/>
              <w:color w:val="FFFFFF" w:themeColor="background1"/>
              <w:sz w:val="40"/>
              <w:szCs w:val="40"/>
            </w:rPr>
            <w:t>PPM</w:t>
          </w:r>
        </w:p>
      </w:tc>
      <w:tc>
        <w:tcPr>
          <w:tcW w:w="4111" w:type="dxa"/>
          <w:shd w:val="clear" w:color="auto" w:fill="B5CE9D"/>
        </w:tcPr>
        <w:p w:rsidR="009A703B" w:rsidRPr="0038320E" w:rsidRDefault="009A703B" w:rsidP="00481758">
          <w:pPr>
            <w:ind w:right="175"/>
            <w:jc w:val="right"/>
          </w:pPr>
        </w:p>
      </w:tc>
    </w:tr>
    <w:tr w:rsidR="009A703B" w:rsidRPr="00CA63DC" w:rsidTr="00481758">
      <w:trPr>
        <w:trHeight w:val="80"/>
      </w:trPr>
      <w:tc>
        <w:tcPr>
          <w:tcW w:w="4678" w:type="dxa"/>
          <w:shd w:val="clear" w:color="auto" w:fill="4A4A4A"/>
        </w:tcPr>
        <w:p w:rsidR="009A703B" w:rsidRPr="00CA63DC" w:rsidRDefault="009A703B" w:rsidP="00481758">
          <w:pPr>
            <w:rPr>
              <w:sz w:val="10"/>
              <w:szCs w:val="10"/>
            </w:rPr>
          </w:pPr>
        </w:p>
      </w:tc>
      <w:tc>
        <w:tcPr>
          <w:tcW w:w="3260" w:type="dxa"/>
          <w:shd w:val="clear" w:color="auto" w:fill="00777F"/>
        </w:tcPr>
        <w:p w:rsidR="009A703B" w:rsidRPr="00CA63DC" w:rsidRDefault="009A703B" w:rsidP="00481758">
          <w:pPr>
            <w:rPr>
              <w:sz w:val="10"/>
              <w:szCs w:val="10"/>
            </w:rPr>
          </w:pPr>
        </w:p>
      </w:tc>
      <w:tc>
        <w:tcPr>
          <w:tcW w:w="4111" w:type="dxa"/>
          <w:shd w:val="clear" w:color="auto" w:fill="669933"/>
        </w:tcPr>
        <w:p w:rsidR="009A703B" w:rsidRPr="00CA63DC" w:rsidRDefault="009A703B" w:rsidP="00481758">
          <w:pPr>
            <w:rPr>
              <w:sz w:val="10"/>
              <w:szCs w:val="10"/>
            </w:rPr>
          </w:pPr>
        </w:p>
      </w:tc>
    </w:tr>
  </w:tbl>
  <w:p w:rsidR="009A703B" w:rsidRPr="00481758" w:rsidRDefault="009A703B" w:rsidP="00481758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16613" w:type="dxa"/>
      <w:tblInd w:w="-10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395"/>
      <w:gridCol w:w="4025"/>
      <w:gridCol w:w="3572"/>
      <w:gridCol w:w="1049"/>
      <w:gridCol w:w="3572"/>
    </w:tblGrid>
    <w:tr w:rsidR="009A703B" w:rsidRPr="00CA63DC" w:rsidTr="00842033">
      <w:trPr>
        <w:trHeight w:val="91"/>
      </w:trPr>
      <w:tc>
        <w:tcPr>
          <w:tcW w:w="4395" w:type="dxa"/>
          <w:shd w:val="clear" w:color="auto" w:fill="333333"/>
        </w:tcPr>
        <w:p w:rsidR="009A703B" w:rsidRPr="002D47CF" w:rsidRDefault="009A703B" w:rsidP="00481758">
          <w:pPr>
            <w:ind w:left="459"/>
            <w:jc w:val="left"/>
            <w:rPr>
              <w:b/>
              <w:sz w:val="24"/>
              <w:szCs w:val="24"/>
            </w:rPr>
          </w:pPr>
          <w:r w:rsidRPr="002D47CF">
            <w:rPr>
              <w:b/>
              <w:noProof/>
              <w:sz w:val="24"/>
              <w:szCs w:val="24"/>
              <w:lang w:eastAsia="fr-FR" w:bidi="ar-SA"/>
            </w:rPr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-146050</wp:posOffset>
                </wp:positionV>
                <wp:extent cx="816610" cy="1095375"/>
                <wp:effectExtent l="19050" t="0" r="2540" b="0"/>
                <wp:wrapNone/>
                <wp:docPr id="448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ulles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6610" cy="1095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2D47CF">
            <w:rPr>
              <w:b/>
              <w:sz w:val="24"/>
              <w:szCs w:val="24"/>
            </w:rPr>
            <w:t xml:space="preserve">TP </w:t>
          </w:r>
        </w:p>
      </w:tc>
      <w:tc>
        <w:tcPr>
          <w:tcW w:w="8646" w:type="dxa"/>
          <w:gridSpan w:val="3"/>
          <w:shd w:val="clear" w:color="auto" w:fill="333333"/>
        </w:tcPr>
        <w:p w:rsidR="009A703B" w:rsidRPr="008F289E" w:rsidRDefault="009A703B" w:rsidP="00481758">
          <w:pPr>
            <w:jc w:val="center"/>
            <w:rPr>
              <w:i/>
              <w:szCs w:val="22"/>
            </w:rPr>
          </w:pPr>
        </w:p>
      </w:tc>
      <w:tc>
        <w:tcPr>
          <w:tcW w:w="3572" w:type="dxa"/>
          <w:shd w:val="clear" w:color="auto" w:fill="333333"/>
        </w:tcPr>
        <w:p w:rsidR="009A703B" w:rsidRPr="00CA63DC" w:rsidRDefault="009A703B" w:rsidP="00481758">
          <w:pPr>
            <w:ind w:right="175"/>
            <w:jc w:val="right"/>
            <w:rPr>
              <w:sz w:val="8"/>
            </w:rPr>
          </w:pPr>
        </w:p>
      </w:tc>
    </w:tr>
    <w:tr w:rsidR="009A703B" w:rsidTr="00842033">
      <w:trPr>
        <w:gridAfter w:val="2"/>
        <w:wAfter w:w="4621" w:type="dxa"/>
        <w:trHeight w:val="487"/>
      </w:trPr>
      <w:tc>
        <w:tcPr>
          <w:tcW w:w="4395" w:type="dxa"/>
          <w:shd w:val="clear" w:color="auto" w:fill="A8A8A8"/>
        </w:tcPr>
        <w:p w:rsidR="009A703B" w:rsidRPr="00A258AB" w:rsidRDefault="009A703B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CPG</w:t>
          </w:r>
          <w:r>
            <w:rPr>
              <w:szCs w:val="22"/>
            </w:rPr>
            <w:t>E PTSI</w:t>
          </w:r>
        </w:p>
        <w:p w:rsidR="009A703B" w:rsidRPr="00A258AB" w:rsidRDefault="009A703B" w:rsidP="00481758">
          <w:pPr>
            <w:ind w:left="1026"/>
            <w:jc w:val="left"/>
            <w:rPr>
              <w:szCs w:val="22"/>
            </w:rPr>
          </w:pPr>
          <w:r w:rsidRPr="00A258AB">
            <w:rPr>
              <w:szCs w:val="22"/>
            </w:rPr>
            <w:t>Sc</w:t>
          </w:r>
          <w:r>
            <w:rPr>
              <w:szCs w:val="22"/>
            </w:rPr>
            <w:t xml:space="preserve">iences </w:t>
          </w:r>
          <w:proofErr w:type="spellStart"/>
          <w:r>
            <w:rPr>
              <w:szCs w:val="22"/>
            </w:rPr>
            <w:t>Ind</w:t>
          </w:r>
          <w:proofErr w:type="spellEnd"/>
          <w:r>
            <w:rPr>
              <w:szCs w:val="22"/>
            </w:rPr>
            <w:t>. de l’I</w:t>
          </w:r>
          <w:r w:rsidRPr="00A258AB">
            <w:rPr>
              <w:szCs w:val="22"/>
            </w:rPr>
            <w:t>ngénieur</w:t>
          </w:r>
        </w:p>
        <w:p w:rsidR="009A703B" w:rsidRPr="00481758" w:rsidRDefault="009A703B" w:rsidP="00C346AC">
          <w:pPr>
            <w:ind w:left="1026"/>
            <w:jc w:val="left"/>
            <w:rPr>
              <w:szCs w:val="22"/>
            </w:rPr>
          </w:pPr>
          <w:r w:rsidRPr="00481758">
            <w:rPr>
              <w:szCs w:val="22"/>
            </w:rPr>
            <w:t>Lycée</w:t>
          </w:r>
          <w:r w:rsidR="002003F4">
            <w:rPr>
              <w:szCs w:val="22"/>
            </w:rPr>
            <w:t xml:space="preserve"> </w:t>
          </w:r>
          <w:r>
            <w:t>Rouvière</w:t>
          </w:r>
        </w:p>
      </w:tc>
      <w:tc>
        <w:tcPr>
          <w:tcW w:w="4025" w:type="dxa"/>
          <w:shd w:val="clear" w:color="auto" w:fill="85BDC1"/>
        </w:tcPr>
        <w:p w:rsidR="009A703B" w:rsidRPr="00E90645" w:rsidRDefault="00113E6D" w:rsidP="00842033">
          <w:pPr>
            <w:spacing w:before="120"/>
            <w:ind w:left="-108"/>
            <w:jc w:val="center"/>
            <w:rPr>
              <w:rFonts w:cstheme="minorHAnsi"/>
              <w:b/>
              <w:color w:val="FFFFFF" w:themeColor="background1"/>
              <w:sz w:val="40"/>
              <w:szCs w:val="40"/>
            </w:rPr>
          </w:pPr>
          <w:r>
            <w:rPr>
              <w:rFonts w:cstheme="minorHAnsi"/>
              <w:b/>
              <w:color w:val="FFFFFF" w:themeColor="background1"/>
              <w:sz w:val="32"/>
              <w:szCs w:val="40"/>
            </w:rPr>
            <w:t>Perforateur</w:t>
          </w:r>
        </w:p>
      </w:tc>
      <w:tc>
        <w:tcPr>
          <w:tcW w:w="3572" w:type="dxa"/>
          <w:shd w:val="clear" w:color="auto" w:fill="B5CE9D"/>
          <w:vAlign w:val="center"/>
        </w:tcPr>
        <w:p w:rsidR="009A703B" w:rsidRPr="0038320E" w:rsidRDefault="009A703B" w:rsidP="00E73FFD">
          <w:pPr>
            <w:ind w:right="1026"/>
            <w:jc w:val="right"/>
          </w:pPr>
          <w:r>
            <w:rPr>
              <w:b/>
              <w:sz w:val="20"/>
              <w:szCs w:val="22"/>
            </w:rPr>
            <w:t>Documentation technique et pédagogique</w:t>
          </w:r>
        </w:p>
      </w:tc>
    </w:tr>
    <w:tr w:rsidR="009A703B" w:rsidRPr="00CA63DC" w:rsidTr="00842033">
      <w:trPr>
        <w:trHeight w:val="80"/>
      </w:trPr>
      <w:tc>
        <w:tcPr>
          <w:tcW w:w="4395" w:type="dxa"/>
          <w:shd w:val="clear" w:color="auto" w:fill="4A4A4A"/>
        </w:tcPr>
        <w:p w:rsidR="009A703B" w:rsidRPr="00CA63DC" w:rsidRDefault="009A703B" w:rsidP="00481758">
          <w:pPr>
            <w:rPr>
              <w:sz w:val="10"/>
              <w:szCs w:val="10"/>
            </w:rPr>
          </w:pPr>
        </w:p>
      </w:tc>
      <w:tc>
        <w:tcPr>
          <w:tcW w:w="8646" w:type="dxa"/>
          <w:gridSpan w:val="3"/>
          <w:shd w:val="clear" w:color="auto" w:fill="00777F"/>
        </w:tcPr>
        <w:p w:rsidR="009A703B" w:rsidRPr="00CA63DC" w:rsidRDefault="009A703B" w:rsidP="00481758">
          <w:pPr>
            <w:rPr>
              <w:sz w:val="10"/>
              <w:szCs w:val="10"/>
            </w:rPr>
          </w:pPr>
        </w:p>
      </w:tc>
      <w:tc>
        <w:tcPr>
          <w:tcW w:w="3572" w:type="dxa"/>
          <w:shd w:val="clear" w:color="auto" w:fill="669933"/>
        </w:tcPr>
        <w:p w:rsidR="009A703B" w:rsidRPr="00CA63DC" w:rsidRDefault="009A703B" w:rsidP="00481758">
          <w:pPr>
            <w:rPr>
              <w:sz w:val="10"/>
              <w:szCs w:val="10"/>
            </w:rPr>
          </w:pPr>
        </w:p>
      </w:tc>
    </w:tr>
  </w:tbl>
  <w:p w:rsidR="009A703B" w:rsidRPr="00481758" w:rsidRDefault="009A703B" w:rsidP="0048175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alt="icone2.png" style="width:57.6pt;height:37.25pt;visibility:visible;mso-wrap-style:square" o:bullet="t">
        <v:imagedata r:id="rId1" o:title="icone2"/>
      </v:shape>
    </w:pict>
  </w:numPicBullet>
  <w:numPicBullet w:numPicBulletId="1">
    <w:pict>
      <v:shape id="_x0000_i1110" type="#_x0000_t75" style="width:9.3pt;height:9.3pt" o:bullet="t">
        <v:imagedata r:id="rId2" o:title="BD14692_"/>
      </v:shape>
    </w:pict>
  </w:numPicBullet>
  <w:numPicBullet w:numPicBulletId="2">
    <w:pict>
      <v:shape id="_x0000_i1111" type="#_x0000_t75" style="width:9.3pt;height:9.3pt" o:bullet="t">
        <v:imagedata r:id="rId3" o:title="art4F"/>
      </v:shape>
    </w:pict>
  </w:numPicBullet>
  <w:numPicBullet w:numPicBulletId="3">
    <w:pict>
      <v:shape id="_x0000_i1112" type="#_x0000_t75" style="width:9.3pt;height:9.3pt" o:bullet="t">
        <v:imagedata r:id="rId4" o:title="BD10267_"/>
      </v:shape>
    </w:pict>
  </w:numPicBullet>
  <w:numPicBullet w:numPicBulletId="4">
    <w:pict>
      <v:shape id="_x0000_i1117" type="#_x0000_t75" style="width:11pt;height:11pt" o:bullet="t">
        <v:imagedata r:id="rId5" o:title="BD10264_"/>
      </v:shape>
    </w:pict>
  </w:numPicBullet>
  <w:abstractNum w:abstractNumId="0">
    <w:nsid w:val="0025301E"/>
    <w:multiLevelType w:val="hybridMultilevel"/>
    <w:tmpl w:val="52C25EE2"/>
    <w:lvl w:ilvl="0" w:tplc="4AE6D9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813537"/>
    <w:multiLevelType w:val="hybridMultilevel"/>
    <w:tmpl w:val="87624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13E1E"/>
    <w:multiLevelType w:val="hybridMultilevel"/>
    <w:tmpl w:val="E3CED81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A4161B"/>
    <w:multiLevelType w:val="hybridMultilevel"/>
    <w:tmpl w:val="A08ECF86"/>
    <w:lvl w:ilvl="0" w:tplc="0828563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DB0A06C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20E4330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FBCCCD2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C0485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FB0C43C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7CC8384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AA5F72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9B0CF7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F944DB0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1600EB"/>
    <w:multiLevelType w:val="hybridMultilevel"/>
    <w:tmpl w:val="0F42A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7E5589"/>
    <w:multiLevelType w:val="hybridMultilevel"/>
    <w:tmpl w:val="76CCEA74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D03CD2"/>
    <w:multiLevelType w:val="hybridMultilevel"/>
    <w:tmpl w:val="FECEA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540916"/>
    <w:multiLevelType w:val="hybridMultilevel"/>
    <w:tmpl w:val="9BB62F60"/>
    <w:lvl w:ilvl="0" w:tplc="CA38732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77C4F40" w:tentative="1">
      <w:start w:val="1"/>
      <w:numFmt w:val="bullet"/>
      <w:lvlText w:val=""/>
      <w:lvlPicBulletId w:val="2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D4EFE2" w:tentative="1">
      <w:start w:val="1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D87504" w:tentative="1">
      <w:start w:val="1"/>
      <w:numFmt w:val="bullet"/>
      <w:lvlText w:val=""/>
      <w:lvlPicBulletId w:val="2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C2E526" w:tentative="1">
      <w:start w:val="1"/>
      <w:numFmt w:val="bullet"/>
      <w:lvlText w:val=""/>
      <w:lvlPicBulletId w:val="2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5E5516" w:tentative="1">
      <w:start w:val="1"/>
      <w:numFmt w:val="bullet"/>
      <w:lvlText w:val=""/>
      <w:lvlPicBulletId w:val="2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BA34BA" w:tentative="1">
      <w:start w:val="1"/>
      <w:numFmt w:val="bullet"/>
      <w:lvlText w:val=""/>
      <w:lvlPicBulletId w:val="2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7E5CCA" w:tentative="1">
      <w:start w:val="1"/>
      <w:numFmt w:val="bullet"/>
      <w:lvlText w:val=""/>
      <w:lvlPicBulletId w:val="2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BC6986C" w:tentative="1">
      <w:start w:val="1"/>
      <w:numFmt w:val="bullet"/>
      <w:lvlText w:val=""/>
      <w:lvlPicBulletId w:val="2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25E445CB"/>
    <w:multiLevelType w:val="hybridMultilevel"/>
    <w:tmpl w:val="71FC2EF8"/>
    <w:lvl w:ilvl="0" w:tplc="96F845AC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D019C9"/>
    <w:multiLevelType w:val="multilevel"/>
    <w:tmpl w:val="C3E478E6"/>
    <w:lvl w:ilvl="0">
      <w:start w:val="1"/>
      <w:numFmt w:val="decimal"/>
      <w:pStyle w:val="Titre2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DAC49BF"/>
    <w:multiLevelType w:val="multilevel"/>
    <w:tmpl w:val="49CA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F2733AC"/>
    <w:multiLevelType w:val="hybridMultilevel"/>
    <w:tmpl w:val="46A0C18E"/>
    <w:lvl w:ilvl="0" w:tplc="F322175A">
      <w:start w:val="1"/>
      <w:numFmt w:val="decimal"/>
      <w:pStyle w:val="Titre1"/>
      <w:lvlText w:val="Fiche %1. 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BB3231"/>
    <w:multiLevelType w:val="hybridMultilevel"/>
    <w:tmpl w:val="AC2213C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E643A"/>
    <w:multiLevelType w:val="hybridMultilevel"/>
    <w:tmpl w:val="86700792"/>
    <w:lvl w:ilvl="0" w:tplc="32A2D5DC">
      <w:numFmt w:val="bullet"/>
      <w:lvlText w:val=""/>
      <w:lvlJc w:val="left"/>
      <w:pPr>
        <w:ind w:left="129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16">
    <w:nsid w:val="3FD638BF"/>
    <w:multiLevelType w:val="hybridMultilevel"/>
    <w:tmpl w:val="6C2EBA74"/>
    <w:lvl w:ilvl="0" w:tplc="32B6CD3E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1C976DE"/>
    <w:multiLevelType w:val="hybridMultilevel"/>
    <w:tmpl w:val="D50E19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524D97"/>
    <w:multiLevelType w:val="hybridMultilevel"/>
    <w:tmpl w:val="E3F6D90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DD225A"/>
    <w:multiLevelType w:val="hybridMultilevel"/>
    <w:tmpl w:val="0C44D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AD1A6F"/>
    <w:multiLevelType w:val="hybridMultilevel"/>
    <w:tmpl w:val="9B22F2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1A427C"/>
    <w:multiLevelType w:val="hybridMultilevel"/>
    <w:tmpl w:val="0E9A85CA"/>
    <w:lvl w:ilvl="0" w:tplc="32A2D5DC">
      <w:numFmt w:val="bullet"/>
      <w:lvlText w:val=""/>
      <w:lvlJc w:val="left"/>
      <w:pPr>
        <w:ind w:left="405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2">
    <w:nsid w:val="502E339B"/>
    <w:multiLevelType w:val="hybridMultilevel"/>
    <w:tmpl w:val="0F42A2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7D3C34"/>
    <w:multiLevelType w:val="hybridMultilevel"/>
    <w:tmpl w:val="3D344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0D4FA2"/>
    <w:multiLevelType w:val="multilevel"/>
    <w:tmpl w:val="BDE0CA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>
    <w:nsid w:val="569D7E9F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A101B6"/>
    <w:multiLevelType w:val="hybridMultilevel"/>
    <w:tmpl w:val="7E90F8EE"/>
    <w:lvl w:ilvl="0" w:tplc="5E566096">
      <w:start w:val="1"/>
      <w:numFmt w:val="bullet"/>
      <w:lvlText w:val=""/>
      <w:lvlPicBulletId w:val="4"/>
      <w:lvlJc w:val="left"/>
      <w:pPr>
        <w:ind w:left="78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>
    <w:nsid w:val="57A355BF"/>
    <w:multiLevelType w:val="hybridMultilevel"/>
    <w:tmpl w:val="684A7068"/>
    <w:lvl w:ilvl="0" w:tplc="F1A62AAC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73B7E"/>
    <w:multiLevelType w:val="multilevel"/>
    <w:tmpl w:val="38D4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FD6AD8"/>
    <w:multiLevelType w:val="hybridMultilevel"/>
    <w:tmpl w:val="4BB0287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6A05FE"/>
    <w:multiLevelType w:val="hybridMultilevel"/>
    <w:tmpl w:val="3BB04582"/>
    <w:lvl w:ilvl="0" w:tplc="558E96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2"/>
        <w:szCs w:val="5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3316CCE"/>
    <w:multiLevelType w:val="hybridMultilevel"/>
    <w:tmpl w:val="DE9A5B38"/>
    <w:lvl w:ilvl="0" w:tplc="0D164086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41A51FE"/>
    <w:multiLevelType w:val="hybridMultilevel"/>
    <w:tmpl w:val="82880238"/>
    <w:lvl w:ilvl="0" w:tplc="82FA4F46">
      <w:start w:val="1"/>
      <w:numFmt w:val="bullet"/>
      <w:lvlText w:val=""/>
      <w:lvlPicBulletId w:val="1"/>
      <w:lvlJc w:val="left"/>
      <w:pPr>
        <w:ind w:left="1080" w:hanging="360"/>
      </w:pPr>
      <w:rPr>
        <w:rFonts w:ascii="Symbol" w:hAnsi="Symbol" w:hint="default"/>
        <w:color w:val="auto"/>
        <w:sz w:val="24"/>
        <w:szCs w:val="52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AC34EB4"/>
    <w:multiLevelType w:val="multilevel"/>
    <w:tmpl w:val="49CA63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0"/>
  </w:num>
  <w:num w:numId="2">
    <w:abstractNumId w:val="12"/>
  </w:num>
  <w:num w:numId="3">
    <w:abstractNumId w:val="24"/>
  </w:num>
  <w:num w:numId="4">
    <w:abstractNumId w:val="14"/>
  </w:num>
  <w:num w:numId="5">
    <w:abstractNumId w:val="32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"/>
  </w:num>
  <w:num w:numId="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1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7"/>
  </w:num>
  <w:num w:numId="20">
    <w:abstractNumId w:val="31"/>
  </w:num>
  <w:num w:numId="21">
    <w:abstractNumId w:val="8"/>
  </w:num>
  <w:num w:numId="22">
    <w:abstractNumId w:val="3"/>
  </w:num>
  <w:num w:numId="23">
    <w:abstractNumId w:val="19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25"/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8"/>
  </w:num>
  <w:num w:numId="31">
    <w:abstractNumId w:val="29"/>
  </w:num>
  <w:num w:numId="32">
    <w:abstractNumId w:val="0"/>
  </w:num>
  <w:num w:numId="33">
    <w:abstractNumId w:val="27"/>
  </w:num>
  <w:num w:numId="34">
    <w:abstractNumId w:val="5"/>
  </w:num>
  <w:num w:numId="35">
    <w:abstractNumId w:val="9"/>
  </w:num>
  <w:num w:numId="36">
    <w:abstractNumId w:val="22"/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18"/>
  </w:num>
  <w:num w:numId="4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</w:num>
  <w:num w:numId="42">
    <w:abstractNumId w:val="16"/>
  </w:num>
  <w:num w:numId="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0"/>
  </w:num>
  <w:num w:numId="45">
    <w:abstractNumId w:val="33"/>
  </w:num>
  <w:num w:numId="46">
    <w:abstractNumId w:val="11"/>
  </w:num>
  <w:num w:numId="47">
    <w:abstractNumId w:val="23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82CE7"/>
    <w:rsid w:val="00006A78"/>
    <w:rsid w:val="0002419F"/>
    <w:rsid w:val="00025052"/>
    <w:rsid w:val="000365BB"/>
    <w:rsid w:val="000434C7"/>
    <w:rsid w:val="000439AD"/>
    <w:rsid w:val="00054CAF"/>
    <w:rsid w:val="00072348"/>
    <w:rsid w:val="00081E94"/>
    <w:rsid w:val="000840DA"/>
    <w:rsid w:val="0008589F"/>
    <w:rsid w:val="00097CFE"/>
    <w:rsid w:val="000B303E"/>
    <w:rsid w:val="000B542C"/>
    <w:rsid w:val="000B5E80"/>
    <w:rsid w:val="000C596D"/>
    <w:rsid w:val="000D2043"/>
    <w:rsid w:val="000D2E25"/>
    <w:rsid w:val="000D468A"/>
    <w:rsid w:val="000D70B7"/>
    <w:rsid w:val="000D7DE9"/>
    <w:rsid w:val="000E3A8F"/>
    <w:rsid w:val="001025C5"/>
    <w:rsid w:val="00102AED"/>
    <w:rsid w:val="00105109"/>
    <w:rsid w:val="00113E6D"/>
    <w:rsid w:val="00114301"/>
    <w:rsid w:val="001156E9"/>
    <w:rsid w:val="001159D7"/>
    <w:rsid w:val="00122403"/>
    <w:rsid w:val="00130D9A"/>
    <w:rsid w:val="0013509D"/>
    <w:rsid w:val="00136664"/>
    <w:rsid w:val="001379C4"/>
    <w:rsid w:val="0015296E"/>
    <w:rsid w:val="00152A12"/>
    <w:rsid w:val="00157BE9"/>
    <w:rsid w:val="00157CD7"/>
    <w:rsid w:val="0016159C"/>
    <w:rsid w:val="00166988"/>
    <w:rsid w:val="001722C6"/>
    <w:rsid w:val="00181893"/>
    <w:rsid w:val="00183B5E"/>
    <w:rsid w:val="0019462B"/>
    <w:rsid w:val="00195C04"/>
    <w:rsid w:val="001960AF"/>
    <w:rsid w:val="001A2047"/>
    <w:rsid w:val="001A7C71"/>
    <w:rsid w:val="001B0368"/>
    <w:rsid w:val="001B0D43"/>
    <w:rsid w:val="001B1E81"/>
    <w:rsid w:val="001C7478"/>
    <w:rsid w:val="001D38F8"/>
    <w:rsid w:val="001D4925"/>
    <w:rsid w:val="001D65A4"/>
    <w:rsid w:val="001E2226"/>
    <w:rsid w:val="001F7802"/>
    <w:rsid w:val="002003F4"/>
    <w:rsid w:val="00203805"/>
    <w:rsid w:val="0021257A"/>
    <w:rsid w:val="002136B4"/>
    <w:rsid w:val="002147F0"/>
    <w:rsid w:val="00226E29"/>
    <w:rsid w:val="00237517"/>
    <w:rsid w:val="00237C4F"/>
    <w:rsid w:val="002448E6"/>
    <w:rsid w:val="00246746"/>
    <w:rsid w:val="002631BF"/>
    <w:rsid w:val="00266C20"/>
    <w:rsid w:val="002726C8"/>
    <w:rsid w:val="00273F4E"/>
    <w:rsid w:val="00287BCB"/>
    <w:rsid w:val="00290A8D"/>
    <w:rsid w:val="00292BC1"/>
    <w:rsid w:val="0029466B"/>
    <w:rsid w:val="002A0631"/>
    <w:rsid w:val="002A3B8B"/>
    <w:rsid w:val="002A5B04"/>
    <w:rsid w:val="002C6142"/>
    <w:rsid w:val="002D018D"/>
    <w:rsid w:val="002D0280"/>
    <w:rsid w:val="002D0673"/>
    <w:rsid w:val="002D32F6"/>
    <w:rsid w:val="002D47CF"/>
    <w:rsid w:val="002D4C24"/>
    <w:rsid w:val="002E3C38"/>
    <w:rsid w:val="002E3C44"/>
    <w:rsid w:val="002F2999"/>
    <w:rsid w:val="0030037F"/>
    <w:rsid w:val="003003F7"/>
    <w:rsid w:val="00302F28"/>
    <w:rsid w:val="00304E17"/>
    <w:rsid w:val="00304F81"/>
    <w:rsid w:val="00307D45"/>
    <w:rsid w:val="0031124E"/>
    <w:rsid w:val="00311765"/>
    <w:rsid w:val="00314FDF"/>
    <w:rsid w:val="003171C9"/>
    <w:rsid w:val="0032171D"/>
    <w:rsid w:val="00321A55"/>
    <w:rsid w:val="00325283"/>
    <w:rsid w:val="00333ABF"/>
    <w:rsid w:val="00335297"/>
    <w:rsid w:val="00342EE7"/>
    <w:rsid w:val="003462C8"/>
    <w:rsid w:val="0034755B"/>
    <w:rsid w:val="00354A47"/>
    <w:rsid w:val="00360CF0"/>
    <w:rsid w:val="00360D6B"/>
    <w:rsid w:val="00375DE6"/>
    <w:rsid w:val="00377977"/>
    <w:rsid w:val="0038320E"/>
    <w:rsid w:val="003863B9"/>
    <w:rsid w:val="00393E8C"/>
    <w:rsid w:val="003A1097"/>
    <w:rsid w:val="003B1FF4"/>
    <w:rsid w:val="003B5A38"/>
    <w:rsid w:val="003D22CC"/>
    <w:rsid w:val="003D66CB"/>
    <w:rsid w:val="003D7E8D"/>
    <w:rsid w:val="003E2715"/>
    <w:rsid w:val="003F078B"/>
    <w:rsid w:val="003F60EE"/>
    <w:rsid w:val="004050E5"/>
    <w:rsid w:val="00407A6C"/>
    <w:rsid w:val="0041080B"/>
    <w:rsid w:val="00412D46"/>
    <w:rsid w:val="00413F39"/>
    <w:rsid w:val="0042630C"/>
    <w:rsid w:val="004408CF"/>
    <w:rsid w:val="00446538"/>
    <w:rsid w:val="004505BF"/>
    <w:rsid w:val="00452BE7"/>
    <w:rsid w:val="00461A94"/>
    <w:rsid w:val="00463EE8"/>
    <w:rsid w:val="00465B4B"/>
    <w:rsid w:val="00481758"/>
    <w:rsid w:val="00497759"/>
    <w:rsid w:val="004A5F60"/>
    <w:rsid w:val="004B1855"/>
    <w:rsid w:val="004B3592"/>
    <w:rsid w:val="004B4D79"/>
    <w:rsid w:val="004B5204"/>
    <w:rsid w:val="004C67DB"/>
    <w:rsid w:val="004C701C"/>
    <w:rsid w:val="004C70E8"/>
    <w:rsid w:val="004D01EC"/>
    <w:rsid w:val="004D6F4C"/>
    <w:rsid w:val="004E2EBA"/>
    <w:rsid w:val="004E3301"/>
    <w:rsid w:val="004F192D"/>
    <w:rsid w:val="004F1C9F"/>
    <w:rsid w:val="004F398F"/>
    <w:rsid w:val="004F3A1F"/>
    <w:rsid w:val="005075D4"/>
    <w:rsid w:val="0051155B"/>
    <w:rsid w:val="00516AA7"/>
    <w:rsid w:val="005364AD"/>
    <w:rsid w:val="005374E5"/>
    <w:rsid w:val="00540839"/>
    <w:rsid w:val="00541C85"/>
    <w:rsid w:val="005433DF"/>
    <w:rsid w:val="00545E7D"/>
    <w:rsid w:val="00555AC4"/>
    <w:rsid w:val="00563C25"/>
    <w:rsid w:val="005668AB"/>
    <w:rsid w:val="005777F0"/>
    <w:rsid w:val="005823D9"/>
    <w:rsid w:val="00582A2A"/>
    <w:rsid w:val="00582CE7"/>
    <w:rsid w:val="00584B39"/>
    <w:rsid w:val="0058506D"/>
    <w:rsid w:val="00587B8C"/>
    <w:rsid w:val="00593D34"/>
    <w:rsid w:val="00594000"/>
    <w:rsid w:val="005D12F6"/>
    <w:rsid w:val="005D255C"/>
    <w:rsid w:val="005D2CD3"/>
    <w:rsid w:val="005D5A98"/>
    <w:rsid w:val="005D6911"/>
    <w:rsid w:val="005E1218"/>
    <w:rsid w:val="005E1F66"/>
    <w:rsid w:val="005E35A2"/>
    <w:rsid w:val="005F7521"/>
    <w:rsid w:val="005F7D28"/>
    <w:rsid w:val="006163F3"/>
    <w:rsid w:val="0062205E"/>
    <w:rsid w:val="006238E4"/>
    <w:rsid w:val="00630695"/>
    <w:rsid w:val="00631732"/>
    <w:rsid w:val="00633914"/>
    <w:rsid w:val="00633B4D"/>
    <w:rsid w:val="006344BE"/>
    <w:rsid w:val="006634A4"/>
    <w:rsid w:val="00667F99"/>
    <w:rsid w:val="0067677E"/>
    <w:rsid w:val="00681F1C"/>
    <w:rsid w:val="006869AD"/>
    <w:rsid w:val="006961D6"/>
    <w:rsid w:val="00697D55"/>
    <w:rsid w:val="006A6A3A"/>
    <w:rsid w:val="006B5771"/>
    <w:rsid w:val="006B5C5D"/>
    <w:rsid w:val="006C1831"/>
    <w:rsid w:val="006C2393"/>
    <w:rsid w:val="006D1783"/>
    <w:rsid w:val="006E2B83"/>
    <w:rsid w:val="006F065C"/>
    <w:rsid w:val="006F5443"/>
    <w:rsid w:val="00700436"/>
    <w:rsid w:val="0070374D"/>
    <w:rsid w:val="00706702"/>
    <w:rsid w:val="00717AA6"/>
    <w:rsid w:val="00717CD8"/>
    <w:rsid w:val="007307A3"/>
    <w:rsid w:val="007316C2"/>
    <w:rsid w:val="00736538"/>
    <w:rsid w:val="007419EB"/>
    <w:rsid w:val="00745B28"/>
    <w:rsid w:val="00752623"/>
    <w:rsid w:val="0076096C"/>
    <w:rsid w:val="00763D92"/>
    <w:rsid w:val="00763EAC"/>
    <w:rsid w:val="007653F9"/>
    <w:rsid w:val="00766612"/>
    <w:rsid w:val="00783B99"/>
    <w:rsid w:val="00794018"/>
    <w:rsid w:val="00794180"/>
    <w:rsid w:val="007974AC"/>
    <w:rsid w:val="007A270C"/>
    <w:rsid w:val="007A301B"/>
    <w:rsid w:val="007A5B8C"/>
    <w:rsid w:val="007A64EC"/>
    <w:rsid w:val="007B192B"/>
    <w:rsid w:val="007B5113"/>
    <w:rsid w:val="007C75C6"/>
    <w:rsid w:val="007D0840"/>
    <w:rsid w:val="007D63B8"/>
    <w:rsid w:val="007E1DA3"/>
    <w:rsid w:val="007F4468"/>
    <w:rsid w:val="007F6B88"/>
    <w:rsid w:val="00806855"/>
    <w:rsid w:val="00821A49"/>
    <w:rsid w:val="00827199"/>
    <w:rsid w:val="00827FA6"/>
    <w:rsid w:val="00832F71"/>
    <w:rsid w:val="00842033"/>
    <w:rsid w:val="008452AB"/>
    <w:rsid w:val="008503DE"/>
    <w:rsid w:val="0085365F"/>
    <w:rsid w:val="00873832"/>
    <w:rsid w:val="00876E03"/>
    <w:rsid w:val="00884069"/>
    <w:rsid w:val="00884958"/>
    <w:rsid w:val="00884DC9"/>
    <w:rsid w:val="008A20E7"/>
    <w:rsid w:val="008A4174"/>
    <w:rsid w:val="008A599E"/>
    <w:rsid w:val="008A5DB3"/>
    <w:rsid w:val="008B49D7"/>
    <w:rsid w:val="008C198C"/>
    <w:rsid w:val="008C2339"/>
    <w:rsid w:val="008D562B"/>
    <w:rsid w:val="008E4838"/>
    <w:rsid w:val="008F05F4"/>
    <w:rsid w:val="008F289E"/>
    <w:rsid w:val="0090503F"/>
    <w:rsid w:val="009063D8"/>
    <w:rsid w:val="0090715B"/>
    <w:rsid w:val="00920701"/>
    <w:rsid w:val="00921E4B"/>
    <w:rsid w:val="00923984"/>
    <w:rsid w:val="009259ED"/>
    <w:rsid w:val="00940C05"/>
    <w:rsid w:val="00943B5C"/>
    <w:rsid w:val="00944843"/>
    <w:rsid w:val="00947C89"/>
    <w:rsid w:val="00955CF9"/>
    <w:rsid w:val="00965202"/>
    <w:rsid w:val="00976EBE"/>
    <w:rsid w:val="00977C5C"/>
    <w:rsid w:val="00981687"/>
    <w:rsid w:val="0099098B"/>
    <w:rsid w:val="00994AA3"/>
    <w:rsid w:val="009A703B"/>
    <w:rsid w:val="009B0B44"/>
    <w:rsid w:val="009B3A96"/>
    <w:rsid w:val="009B4D9F"/>
    <w:rsid w:val="009C168C"/>
    <w:rsid w:val="009D485A"/>
    <w:rsid w:val="009D7E2C"/>
    <w:rsid w:val="009E24A2"/>
    <w:rsid w:val="009E6B81"/>
    <w:rsid w:val="009E7247"/>
    <w:rsid w:val="009F2304"/>
    <w:rsid w:val="009F62E4"/>
    <w:rsid w:val="009F72BD"/>
    <w:rsid w:val="00A0242F"/>
    <w:rsid w:val="00A1647A"/>
    <w:rsid w:val="00A20A6F"/>
    <w:rsid w:val="00A23E74"/>
    <w:rsid w:val="00A36591"/>
    <w:rsid w:val="00A43893"/>
    <w:rsid w:val="00A44F15"/>
    <w:rsid w:val="00A55A04"/>
    <w:rsid w:val="00A87D49"/>
    <w:rsid w:val="00A87FF0"/>
    <w:rsid w:val="00A97C64"/>
    <w:rsid w:val="00AA7F55"/>
    <w:rsid w:val="00AB3FCF"/>
    <w:rsid w:val="00AB69D6"/>
    <w:rsid w:val="00AC3D0D"/>
    <w:rsid w:val="00AC7144"/>
    <w:rsid w:val="00AD1974"/>
    <w:rsid w:val="00AD5F0C"/>
    <w:rsid w:val="00AD7C72"/>
    <w:rsid w:val="00AE6E0E"/>
    <w:rsid w:val="00AF1680"/>
    <w:rsid w:val="00AF402B"/>
    <w:rsid w:val="00AF4CC4"/>
    <w:rsid w:val="00B03B51"/>
    <w:rsid w:val="00B065F5"/>
    <w:rsid w:val="00B07CEC"/>
    <w:rsid w:val="00B21108"/>
    <w:rsid w:val="00B27A58"/>
    <w:rsid w:val="00B30795"/>
    <w:rsid w:val="00B32D08"/>
    <w:rsid w:val="00B34551"/>
    <w:rsid w:val="00B41364"/>
    <w:rsid w:val="00B423F4"/>
    <w:rsid w:val="00B425ED"/>
    <w:rsid w:val="00B42939"/>
    <w:rsid w:val="00B44CF2"/>
    <w:rsid w:val="00B70B1A"/>
    <w:rsid w:val="00B80B84"/>
    <w:rsid w:val="00B86404"/>
    <w:rsid w:val="00B93193"/>
    <w:rsid w:val="00B963EB"/>
    <w:rsid w:val="00B966C9"/>
    <w:rsid w:val="00BA373F"/>
    <w:rsid w:val="00BA78C9"/>
    <w:rsid w:val="00BB11FB"/>
    <w:rsid w:val="00BB1F10"/>
    <w:rsid w:val="00BB6ACA"/>
    <w:rsid w:val="00BB6D93"/>
    <w:rsid w:val="00BC1F56"/>
    <w:rsid w:val="00BC31E4"/>
    <w:rsid w:val="00BC37C6"/>
    <w:rsid w:val="00BC54A6"/>
    <w:rsid w:val="00BC6219"/>
    <w:rsid w:val="00BD441A"/>
    <w:rsid w:val="00BE14F0"/>
    <w:rsid w:val="00BE2242"/>
    <w:rsid w:val="00BF0014"/>
    <w:rsid w:val="00BF2459"/>
    <w:rsid w:val="00BF5F40"/>
    <w:rsid w:val="00C03F9C"/>
    <w:rsid w:val="00C0415A"/>
    <w:rsid w:val="00C121C4"/>
    <w:rsid w:val="00C20937"/>
    <w:rsid w:val="00C21531"/>
    <w:rsid w:val="00C21B73"/>
    <w:rsid w:val="00C346AC"/>
    <w:rsid w:val="00C36754"/>
    <w:rsid w:val="00C42713"/>
    <w:rsid w:val="00C42C21"/>
    <w:rsid w:val="00C44F30"/>
    <w:rsid w:val="00C45C82"/>
    <w:rsid w:val="00C4697D"/>
    <w:rsid w:val="00C56DAF"/>
    <w:rsid w:val="00C60D60"/>
    <w:rsid w:val="00C622A5"/>
    <w:rsid w:val="00C73561"/>
    <w:rsid w:val="00C81526"/>
    <w:rsid w:val="00C82B1F"/>
    <w:rsid w:val="00C86A1D"/>
    <w:rsid w:val="00C86C7E"/>
    <w:rsid w:val="00C970BD"/>
    <w:rsid w:val="00C9794D"/>
    <w:rsid w:val="00CA4F7D"/>
    <w:rsid w:val="00CA63DC"/>
    <w:rsid w:val="00CA7397"/>
    <w:rsid w:val="00CB0563"/>
    <w:rsid w:val="00CB1515"/>
    <w:rsid w:val="00CB5B1B"/>
    <w:rsid w:val="00CC31A6"/>
    <w:rsid w:val="00CC67C3"/>
    <w:rsid w:val="00CC7149"/>
    <w:rsid w:val="00CC7C31"/>
    <w:rsid w:val="00CD1113"/>
    <w:rsid w:val="00CD1ECC"/>
    <w:rsid w:val="00CE60B8"/>
    <w:rsid w:val="00CE7020"/>
    <w:rsid w:val="00D01C06"/>
    <w:rsid w:val="00D03EA0"/>
    <w:rsid w:val="00D06E4F"/>
    <w:rsid w:val="00D23885"/>
    <w:rsid w:val="00D245F3"/>
    <w:rsid w:val="00D24929"/>
    <w:rsid w:val="00D26145"/>
    <w:rsid w:val="00D3243B"/>
    <w:rsid w:val="00D35EE5"/>
    <w:rsid w:val="00D36D0C"/>
    <w:rsid w:val="00D40970"/>
    <w:rsid w:val="00D41C9C"/>
    <w:rsid w:val="00D43492"/>
    <w:rsid w:val="00D4783B"/>
    <w:rsid w:val="00D556DD"/>
    <w:rsid w:val="00D559A1"/>
    <w:rsid w:val="00D56E76"/>
    <w:rsid w:val="00D61AAF"/>
    <w:rsid w:val="00D73406"/>
    <w:rsid w:val="00D73F11"/>
    <w:rsid w:val="00D8188D"/>
    <w:rsid w:val="00D81CEF"/>
    <w:rsid w:val="00D85A14"/>
    <w:rsid w:val="00D91E78"/>
    <w:rsid w:val="00D96058"/>
    <w:rsid w:val="00DA2D6C"/>
    <w:rsid w:val="00DA374E"/>
    <w:rsid w:val="00DA427C"/>
    <w:rsid w:val="00DA580F"/>
    <w:rsid w:val="00DA5E06"/>
    <w:rsid w:val="00DA6372"/>
    <w:rsid w:val="00DB1396"/>
    <w:rsid w:val="00DB2907"/>
    <w:rsid w:val="00DB3C58"/>
    <w:rsid w:val="00DB7121"/>
    <w:rsid w:val="00DC1990"/>
    <w:rsid w:val="00DC46BF"/>
    <w:rsid w:val="00DD283E"/>
    <w:rsid w:val="00DD3397"/>
    <w:rsid w:val="00DD5873"/>
    <w:rsid w:val="00DD7A94"/>
    <w:rsid w:val="00DE6530"/>
    <w:rsid w:val="00DE6BA4"/>
    <w:rsid w:val="00DE6F7D"/>
    <w:rsid w:val="00DF1035"/>
    <w:rsid w:val="00E065BC"/>
    <w:rsid w:val="00E1375A"/>
    <w:rsid w:val="00E13906"/>
    <w:rsid w:val="00E15A87"/>
    <w:rsid w:val="00E16A4F"/>
    <w:rsid w:val="00E26F56"/>
    <w:rsid w:val="00E34AEF"/>
    <w:rsid w:val="00E4161F"/>
    <w:rsid w:val="00E45F15"/>
    <w:rsid w:val="00E46C92"/>
    <w:rsid w:val="00E47212"/>
    <w:rsid w:val="00E4759E"/>
    <w:rsid w:val="00E51185"/>
    <w:rsid w:val="00E521BA"/>
    <w:rsid w:val="00E5426F"/>
    <w:rsid w:val="00E54532"/>
    <w:rsid w:val="00E61824"/>
    <w:rsid w:val="00E66322"/>
    <w:rsid w:val="00E679C0"/>
    <w:rsid w:val="00E73FFD"/>
    <w:rsid w:val="00E75209"/>
    <w:rsid w:val="00E83EFA"/>
    <w:rsid w:val="00E90645"/>
    <w:rsid w:val="00E97BA3"/>
    <w:rsid w:val="00EA4572"/>
    <w:rsid w:val="00EB0A05"/>
    <w:rsid w:val="00EB1D57"/>
    <w:rsid w:val="00EB21A1"/>
    <w:rsid w:val="00EB35BD"/>
    <w:rsid w:val="00EB5B2A"/>
    <w:rsid w:val="00EC10D9"/>
    <w:rsid w:val="00EC3E08"/>
    <w:rsid w:val="00EC4417"/>
    <w:rsid w:val="00EC7995"/>
    <w:rsid w:val="00ED4119"/>
    <w:rsid w:val="00ED55E0"/>
    <w:rsid w:val="00ED648B"/>
    <w:rsid w:val="00EE189A"/>
    <w:rsid w:val="00EE6A99"/>
    <w:rsid w:val="00EF7BF3"/>
    <w:rsid w:val="00F0038B"/>
    <w:rsid w:val="00F103DF"/>
    <w:rsid w:val="00F152F2"/>
    <w:rsid w:val="00F20199"/>
    <w:rsid w:val="00F208BF"/>
    <w:rsid w:val="00F305D4"/>
    <w:rsid w:val="00F36F2E"/>
    <w:rsid w:val="00F4050B"/>
    <w:rsid w:val="00F42AE3"/>
    <w:rsid w:val="00F461D4"/>
    <w:rsid w:val="00F56BC4"/>
    <w:rsid w:val="00F63852"/>
    <w:rsid w:val="00F657BA"/>
    <w:rsid w:val="00F7041D"/>
    <w:rsid w:val="00F723B3"/>
    <w:rsid w:val="00F72604"/>
    <w:rsid w:val="00F743D6"/>
    <w:rsid w:val="00F80D7E"/>
    <w:rsid w:val="00F81F88"/>
    <w:rsid w:val="00F91D32"/>
    <w:rsid w:val="00FA2CC1"/>
    <w:rsid w:val="00FA4819"/>
    <w:rsid w:val="00FA66F2"/>
    <w:rsid w:val="00FB453F"/>
    <w:rsid w:val="00FB50DD"/>
    <w:rsid w:val="00FB7F8A"/>
    <w:rsid w:val="00FC798B"/>
    <w:rsid w:val="00FF5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D28"/>
    <w:pPr>
      <w:spacing w:after="0" w:line="240" w:lineRule="auto"/>
    </w:pPr>
    <w:rPr>
      <w:sz w:val="22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827FA6"/>
    <w:pPr>
      <w:numPr>
        <w:numId w:val="2"/>
      </w:numPr>
      <w:pBdr>
        <w:bottom w:val="single" w:sz="18" w:space="1" w:color="92D050"/>
      </w:pBdr>
      <w:spacing w:before="240" w:after="40"/>
      <w:jc w:val="left"/>
      <w:outlineLvl w:val="0"/>
    </w:pPr>
    <w:rPr>
      <w:b/>
      <w:smallCaps/>
      <w:color w:val="92D050"/>
      <w:spacing w:val="5"/>
      <w:sz w:val="52"/>
      <w:szCs w:val="3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679C0"/>
    <w:pPr>
      <w:numPr>
        <w:numId w:val="44"/>
      </w:numPr>
      <w:pBdr>
        <w:bottom w:val="single" w:sz="8" w:space="1" w:color="7030A0"/>
      </w:pBdr>
      <w:outlineLvl w:val="1"/>
    </w:pPr>
    <w:rPr>
      <w:color w:val="7030A0"/>
      <w:sz w:val="24"/>
      <w:szCs w:val="2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374E5"/>
    <w:pPr>
      <w:pBdr>
        <w:bottom w:val="single" w:sz="4" w:space="1" w:color="000000" w:themeColor="text1"/>
      </w:pBdr>
      <w:jc w:val="left"/>
      <w:outlineLvl w:val="2"/>
    </w:pPr>
    <w:rPr>
      <w:b/>
      <w:i/>
      <w:color w:val="000000" w:themeColor="text1"/>
      <w:spacing w:val="5"/>
      <w:szCs w:val="24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657BA"/>
    <w:pPr>
      <w:spacing w:before="240"/>
      <w:jc w:val="left"/>
      <w:outlineLvl w:val="3"/>
    </w:pPr>
    <w:rPr>
      <w:b/>
      <w:i/>
      <w:smallCaps/>
      <w:spacing w:val="10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320E"/>
    <w:pPr>
      <w:spacing w:before="200"/>
      <w:jc w:val="left"/>
      <w:outlineLvl w:val="4"/>
    </w:pPr>
    <w:rPr>
      <w:smallCaps/>
      <w:color w:val="943634" w:themeColor="accent2" w:themeShade="BF"/>
      <w:spacing w:val="10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320E"/>
    <w:pPr>
      <w:jc w:val="left"/>
      <w:outlineLvl w:val="5"/>
    </w:pPr>
    <w:rPr>
      <w:smallCaps/>
      <w:color w:val="C0504D" w:themeColor="accent2"/>
      <w:spacing w:val="5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8320E"/>
    <w:pPr>
      <w:jc w:val="left"/>
      <w:outlineLvl w:val="6"/>
    </w:pPr>
    <w:rPr>
      <w:b/>
      <w:smallCaps/>
      <w:color w:val="C0504D" w:themeColor="accent2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320E"/>
    <w:pPr>
      <w:jc w:val="left"/>
      <w:outlineLvl w:val="7"/>
    </w:pPr>
    <w:rPr>
      <w:b/>
      <w:i/>
      <w:smallCaps/>
      <w:color w:val="943634" w:themeColor="accent2" w:themeShade="BF"/>
    </w:rPr>
  </w:style>
  <w:style w:type="paragraph" w:styleId="Titre9">
    <w:name w:val="heading 9"/>
    <w:aliases w:val="Faire ressortir"/>
    <w:basedOn w:val="Normal"/>
    <w:next w:val="Normal"/>
    <w:link w:val="Titre9Car"/>
    <w:uiPriority w:val="9"/>
    <w:unhideWhenUsed/>
    <w:qFormat/>
    <w:rsid w:val="0038320E"/>
    <w:pPr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582C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A63DC"/>
  </w:style>
  <w:style w:type="paragraph" w:styleId="Pieddepage">
    <w:name w:val="footer"/>
    <w:basedOn w:val="Normal"/>
    <w:link w:val="PieddepageCar"/>
    <w:uiPriority w:val="99"/>
    <w:unhideWhenUsed/>
    <w:rsid w:val="00CA63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A63DC"/>
  </w:style>
  <w:style w:type="paragraph" w:styleId="Textedebulles">
    <w:name w:val="Balloon Text"/>
    <w:basedOn w:val="Normal"/>
    <w:link w:val="TextedebullesCar"/>
    <w:uiPriority w:val="99"/>
    <w:semiHidden/>
    <w:unhideWhenUsed/>
    <w:rsid w:val="000365B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65BB"/>
    <w:rPr>
      <w:rFonts w:ascii="Tahoma" w:hAnsi="Tahoma" w:cs="Tahoma"/>
      <w:sz w:val="16"/>
      <w:szCs w:val="16"/>
    </w:rPr>
  </w:style>
  <w:style w:type="character" w:customStyle="1" w:styleId="Titre7Car">
    <w:name w:val="Titre 7 Car"/>
    <w:basedOn w:val="Policepardfaut"/>
    <w:link w:val="Titre7"/>
    <w:uiPriority w:val="9"/>
    <w:rsid w:val="0038320E"/>
    <w:rPr>
      <w:b/>
      <w:smallCaps/>
      <w:color w:val="C0504D" w:themeColor="accent2"/>
      <w:spacing w:val="10"/>
    </w:rPr>
  </w:style>
  <w:style w:type="paragraph" w:styleId="Paragraphedeliste">
    <w:name w:val="List Paragraph"/>
    <w:basedOn w:val="Normal"/>
    <w:link w:val="ParagraphedelisteCar"/>
    <w:uiPriority w:val="34"/>
    <w:qFormat/>
    <w:rsid w:val="0038320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7FA6"/>
    <w:rPr>
      <w:b/>
      <w:smallCaps/>
      <w:color w:val="92D050"/>
      <w:spacing w:val="5"/>
      <w:sz w:val="5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B425ED"/>
    <w:rPr>
      <w:b/>
      <w:smallCaps/>
      <w:color w:val="7030A0"/>
      <w:spacing w:val="5"/>
      <w:sz w:val="24"/>
      <w:szCs w:val="28"/>
      <w:lang w:val="fr-FR" w:eastAsia="fr-FR"/>
    </w:rPr>
  </w:style>
  <w:style w:type="character" w:styleId="lev">
    <w:name w:val="Strong"/>
    <w:uiPriority w:val="22"/>
    <w:qFormat/>
    <w:rsid w:val="0038320E"/>
    <w:rPr>
      <w:b/>
      <w:color w:val="C0504D" w:themeColor="accent2"/>
    </w:rPr>
  </w:style>
  <w:style w:type="character" w:customStyle="1" w:styleId="Titre3Car">
    <w:name w:val="Titre 3 Car"/>
    <w:basedOn w:val="Policepardfaut"/>
    <w:link w:val="Titre3"/>
    <w:uiPriority w:val="9"/>
    <w:rsid w:val="005374E5"/>
    <w:rPr>
      <w:b/>
      <w:i/>
      <w:color w:val="000000" w:themeColor="text1"/>
      <w:spacing w:val="5"/>
      <w:sz w:val="22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657BA"/>
    <w:rPr>
      <w:b/>
      <w:i/>
      <w:smallCaps/>
      <w:spacing w:val="10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38320E"/>
    <w:rPr>
      <w:smallCaps/>
      <w:color w:val="943634" w:themeColor="accent2" w:themeShade="BF"/>
      <w:spacing w:val="10"/>
      <w:sz w:val="22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rsid w:val="0038320E"/>
    <w:rPr>
      <w:smallCaps/>
      <w:color w:val="C0504D" w:themeColor="accent2"/>
      <w:spacing w:val="5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38320E"/>
    <w:rPr>
      <w:b/>
      <w:i/>
      <w:smallCaps/>
      <w:color w:val="943634" w:themeColor="accent2" w:themeShade="BF"/>
    </w:rPr>
  </w:style>
  <w:style w:type="character" w:customStyle="1" w:styleId="Titre9Car">
    <w:name w:val="Titre 9 Car"/>
    <w:aliases w:val="Faire ressortir Car"/>
    <w:basedOn w:val="Policepardfaut"/>
    <w:link w:val="Titre9"/>
    <w:uiPriority w:val="9"/>
    <w:rsid w:val="0038320E"/>
    <w:rPr>
      <w:b/>
      <w:i/>
      <w:smallCaps/>
      <w:color w:val="622423" w:themeColor="accent2" w:themeShade="7F"/>
    </w:rPr>
  </w:style>
  <w:style w:type="paragraph" w:styleId="Lgende">
    <w:name w:val="caption"/>
    <w:basedOn w:val="Normal"/>
    <w:next w:val="Normal"/>
    <w:uiPriority w:val="35"/>
    <w:unhideWhenUsed/>
    <w:qFormat/>
    <w:rsid w:val="0038320E"/>
    <w:rPr>
      <w:b/>
      <w:bCs/>
      <w:caps/>
      <w:sz w:val="16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38320E"/>
    <w:pPr>
      <w:pBdr>
        <w:top w:val="single" w:sz="12" w:space="1" w:color="C0504D" w:themeColor="accent2"/>
      </w:pBdr>
      <w:jc w:val="right"/>
    </w:pPr>
    <w:rPr>
      <w:smallCaps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38320E"/>
    <w:rPr>
      <w:smallCaps/>
      <w:sz w:val="48"/>
      <w:szCs w:val="4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320E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38320E"/>
    <w:rPr>
      <w:rFonts w:asciiTheme="majorHAnsi" w:eastAsiaTheme="majorEastAsia" w:hAnsiTheme="majorHAnsi" w:cstheme="majorBidi"/>
      <w:szCs w:val="22"/>
    </w:rPr>
  </w:style>
  <w:style w:type="character" w:styleId="Accentuation">
    <w:name w:val="Emphasis"/>
    <w:uiPriority w:val="20"/>
    <w:qFormat/>
    <w:rsid w:val="0038320E"/>
    <w:rPr>
      <w:b/>
      <w:i/>
      <w:spacing w:val="10"/>
    </w:rPr>
  </w:style>
  <w:style w:type="paragraph" w:styleId="Sansinterligne">
    <w:name w:val="No Spacing"/>
    <w:basedOn w:val="Normal"/>
    <w:link w:val="SansinterligneCar"/>
    <w:uiPriority w:val="1"/>
    <w:qFormat/>
    <w:rsid w:val="0038320E"/>
  </w:style>
  <w:style w:type="paragraph" w:styleId="Citation">
    <w:name w:val="Quote"/>
    <w:basedOn w:val="Normal"/>
    <w:next w:val="Normal"/>
    <w:link w:val="CitationCar"/>
    <w:uiPriority w:val="29"/>
    <w:qFormat/>
    <w:rsid w:val="0038320E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38320E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320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320E"/>
    <w:rPr>
      <w:b/>
      <w:i/>
      <w:color w:val="FFFFFF" w:themeColor="background1"/>
      <w:shd w:val="clear" w:color="auto" w:fill="C0504D" w:themeFill="accent2"/>
    </w:rPr>
  </w:style>
  <w:style w:type="character" w:styleId="Emphaseple">
    <w:name w:val="Subtle Emphasis"/>
    <w:uiPriority w:val="19"/>
    <w:qFormat/>
    <w:rsid w:val="0038320E"/>
    <w:rPr>
      <w:i/>
    </w:rPr>
  </w:style>
  <w:style w:type="character" w:styleId="Emphaseintense">
    <w:name w:val="Intense Emphasis"/>
    <w:uiPriority w:val="21"/>
    <w:qFormat/>
    <w:rsid w:val="0038320E"/>
    <w:rPr>
      <w:b/>
      <w:i/>
      <w:color w:val="C0504D" w:themeColor="accent2"/>
      <w:spacing w:val="10"/>
    </w:rPr>
  </w:style>
  <w:style w:type="character" w:styleId="Rfrenceple">
    <w:name w:val="Subtle Reference"/>
    <w:uiPriority w:val="31"/>
    <w:qFormat/>
    <w:rsid w:val="0038320E"/>
    <w:rPr>
      <w:b/>
    </w:rPr>
  </w:style>
  <w:style w:type="character" w:styleId="Rfrenceintense">
    <w:name w:val="Intense Reference"/>
    <w:uiPriority w:val="32"/>
    <w:qFormat/>
    <w:rsid w:val="0038320E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38320E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8320E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38320E"/>
  </w:style>
  <w:style w:type="character" w:styleId="Textedelespacerserv">
    <w:name w:val="Placeholder Text"/>
    <w:basedOn w:val="Policepardfaut"/>
    <w:uiPriority w:val="99"/>
    <w:semiHidden/>
    <w:rsid w:val="00706702"/>
    <w:rPr>
      <w:color w:val="808080"/>
    </w:rPr>
  </w:style>
  <w:style w:type="paragraph" w:styleId="NormalWeb">
    <w:name w:val="Normal (Web)"/>
    <w:basedOn w:val="Normal"/>
    <w:uiPriority w:val="99"/>
    <w:unhideWhenUsed/>
    <w:rsid w:val="00706702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eastAsia="fr-FR" w:bidi="ar-SA"/>
    </w:rPr>
  </w:style>
  <w:style w:type="character" w:styleId="Lienhypertexte">
    <w:name w:val="Hyperlink"/>
    <w:basedOn w:val="Policepardfaut"/>
    <w:uiPriority w:val="99"/>
    <w:unhideWhenUsed/>
    <w:rsid w:val="009F2304"/>
    <w:rPr>
      <w:color w:val="0000FF"/>
      <w:u w:val="single"/>
    </w:rPr>
  </w:style>
  <w:style w:type="paragraph" w:customStyle="1" w:styleId="textetsa">
    <w:name w:val="texte tsa"/>
    <w:basedOn w:val="Normal"/>
    <w:rsid w:val="0099098B"/>
    <w:pPr>
      <w:autoSpaceDE w:val="0"/>
      <w:autoSpaceDN w:val="0"/>
      <w:spacing w:before="120"/>
      <w:ind w:right="-284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paragraph" w:customStyle="1" w:styleId="texte">
    <w:name w:val="texte"/>
    <w:basedOn w:val="Normal"/>
    <w:rsid w:val="0099098B"/>
    <w:pPr>
      <w:autoSpaceDE w:val="0"/>
      <w:autoSpaceDN w:val="0"/>
      <w:spacing w:before="120"/>
    </w:pPr>
    <w:rPr>
      <w:rFonts w:ascii="Times New Roman" w:eastAsia="Times New Roman" w:hAnsi="Times New Roman" w:cs="Times New Roman"/>
      <w:sz w:val="24"/>
      <w:szCs w:val="24"/>
      <w:lang w:eastAsia="fr-FR" w:bidi="ar-SA"/>
    </w:rPr>
  </w:style>
  <w:style w:type="table" w:customStyle="1" w:styleId="Tramemoyenne11">
    <w:name w:val="Trame moyenne 11"/>
    <w:basedOn w:val="TableauNormal"/>
    <w:uiPriority w:val="63"/>
    <w:rsid w:val="00A23E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steclaire-Accent11">
    <w:name w:val="Liste claire - Accent 11"/>
    <w:basedOn w:val="TableauNormal"/>
    <w:uiPriority w:val="61"/>
    <w:rsid w:val="00CC71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Retraitnormal">
    <w:name w:val="Normal Indent"/>
    <w:basedOn w:val="Normal"/>
    <w:rsid w:val="005D2CD3"/>
    <w:pPr>
      <w:ind w:left="708"/>
      <w:jc w:val="left"/>
    </w:pPr>
    <w:rPr>
      <w:rFonts w:ascii="Comic Sans MS" w:eastAsia="Times New Roman" w:hAnsi="Comic Sans MS" w:cs="Times New Roman"/>
      <w:sz w:val="24"/>
      <w:szCs w:val="18"/>
      <w:lang w:eastAsia="fr-FR" w:bidi="ar-SA"/>
    </w:rPr>
  </w:style>
  <w:style w:type="paragraph" w:customStyle="1" w:styleId="titre80">
    <w:name w:val="titre 8"/>
    <w:basedOn w:val="Titre4"/>
    <w:link w:val="titre8Car0"/>
    <w:qFormat/>
    <w:rsid w:val="005D2CD3"/>
    <w:pPr>
      <w:widowControl w:val="0"/>
      <w:tabs>
        <w:tab w:val="num" w:pos="113"/>
        <w:tab w:val="left" w:pos="294"/>
      </w:tabs>
      <w:spacing w:before="120" w:after="120"/>
      <w:ind w:left="1014" w:hanging="1014"/>
      <w:outlineLvl w:val="9"/>
    </w:pPr>
    <w:rPr>
      <w:rFonts w:ascii="Arial" w:eastAsia="Times New Roman" w:hAnsi="Arial" w:cs="Times New Roman"/>
      <w:i w:val="0"/>
      <w:smallCaps w:val="0"/>
      <w:color w:val="FFFFFF" w:themeColor="background1"/>
      <w:sz w:val="24"/>
      <w:szCs w:val="24"/>
      <w:lang w:eastAsia="fr-FR" w:bidi="ar-SA"/>
    </w:rPr>
  </w:style>
  <w:style w:type="character" w:customStyle="1" w:styleId="titre8Car0">
    <w:name w:val="titre 8 Car"/>
    <w:basedOn w:val="Titre4Car"/>
    <w:link w:val="titre80"/>
    <w:rsid w:val="005D2CD3"/>
    <w:rPr>
      <w:rFonts w:ascii="Arial" w:eastAsia="Times New Roman" w:hAnsi="Arial" w:cs="Times New Roman"/>
      <w:b/>
      <w:i w:val="0"/>
      <w:smallCaps w:val="0"/>
      <w:color w:val="FFFFFF" w:themeColor="background1"/>
      <w:spacing w:val="10"/>
      <w:sz w:val="24"/>
      <w:szCs w:val="24"/>
      <w:lang w:val="fr-FR" w:eastAsia="fr-FR" w:bidi="ar-SA"/>
    </w:rPr>
  </w:style>
  <w:style w:type="table" w:customStyle="1" w:styleId="Trameclaire-Accent11">
    <w:name w:val="Trame claire - Accent 11"/>
    <w:basedOn w:val="TableauNormal"/>
    <w:uiPriority w:val="60"/>
    <w:rsid w:val="00E9064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ParagraphedelisteCar">
    <w:name w:val="Paragraphe de liste Car"/>
    <w:basedOn w:val="Policepardfaut"/>
    <w:link w:val="Paragraphedeliste"/>
    <w:uiPriority w:val="34"/>
    <w:rsid w:val="00D61AAF"/>
    <w:rPr>
      <w:sz w:val="22"/>
      <w:lang w:val="fr-FR"/>
    </w:rPr>
  </w:style>
  <w:style w:type="table" w:customStyle="1" w:styleId="Trameclaire-Accent12">
    <w:name w:val="Trame claire - Accent 12"/>
    <w:basedOn w:val="TableauNormal"/>
    <w:uiPriority w:val="60"/>
    <w:rsid w:val="00545E7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D2388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388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2388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9646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836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05979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826264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5028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88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1613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782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5237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3983">
          <w:marLeft w:val="126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44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7.emf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D4B7B-6F7C-4DB9-BB74-C032E11F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Xavier Pessoles</dc:creator>
  <cp:lastModifiedBy>XP</cp:lastModifiedBy>
  <cp:revision>82</cp:revision>
  <cp:lastPrinted>2014-10-02T13:10:00Z</cp:lastPrinted>
  <dcterms:created xsi:type="dcterms:W3CDTF">2014-07-05T06:10:00Z</dcterms:created>
  <dcterms:modified xsi:type="dcterms:W3CDTF">2014-10-14T13:13:00Z</dcterms:modified>
</cp:coreProperties>
</file>