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</w:p>
    <w:p>
      <w:pPr>
        <w:pStyle w:val="Text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Exercise 4</w:t>
      </w:r>
    </w:p>
    <w:p>
      <w:pPr>
        <w:pStyle w:val="Text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4953243</wp:posOffset>
                </wp:positionH>
                <wp:positionV relativeFrom="line">
                  <wp:posOffset>329822</wp:posOffset>
                </wp:positionV>
                <wp:extent cx="66145" cy="66145"/>
                <wp:effectExtent l="0" t="0" r="0" b="0"/>
                <wp:wrapThrough wrapText="bothSides" distL="152400" distR="152400">
                  <wp:wrapPolygon edited="1">
                    <wp:start x="733" y="-733"/>
                    <wp:lineTo x="20895" y="22361"/>
                    <wp:lineTo x="733" y="-733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5" cy="6614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90.0pt;margin-top:26.0pt;width:5.2pt;height:5.2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b w:val="1"/>
          <w:bCs w:val="1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5015588</wp:posOffset>
                </wp:positionH>
                <wp:positionV relativeFrom="line">
                  <wp:posOffset>253474</wp:posOffset>
                </wp:positionV>
                <wp:extent cx="125398" cy="146591"/>
                <wp:effectExtent l="0" t="0" r="0" b="0"/>
                <wp:wrapThrough wrapText="bothSides" distL="152400" distR="152400">
                  <wp:wrapPolygon edited="1">
                    <wp:start x="-416" y="304"/>
                    <wp:lineTo x="22013" y="21293"/>
                    <wp:lineTo x="-416" y="304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5398" cy="14659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94.9pt;margin-top:20.0pt;width:9.9pt;height:11.5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Text"/>
        <w:jc w:val="center"/>
      </w:pPr>
      <w:r>
        <w:rPr>
          <w:b w:val="1"/>
          <w:bCs w:val="1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4991729</wp:posOffset>
                </wp:positionH>
                <wp:positionV relativeFrom="line">
                  <wp:posOffset>392204</wp:posOffset>
                </wp:positionV>
                <wp:extent cx="54369" cy="54369"/>
                <wp:effectExtent l="0" t="0" r="0" b="0"/>
                <wp:wrapThrough wrapText="bothSides" distL="152400" distR="152400">
                  <wp:wrapPolygon edited="1">
                    <wp:start x="892" y="-892"/>
                    <wp:lineTo x="20738" y="22522"/>
                    <wp:lineTo x="892" y="-892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9" cy="5436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93.0pt;margin-top:30.9pt;width:4.3pt;height:4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b w:val="1"/>
          <w:bCs w:val="1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5045316</wp:posOffset>
                </wp:positionH>
                <wp:positionV relativeFrom="line">
                  <wp:posOffset>306551</wp:posOffset>
                </wp:positionV>
                <wp:extent cx="125398" cy="146591"/>
                <wp:effectExtent l="0" t="0" r="0" b="0"/>
                <wp:wrapThrough wrapText="bothSides" distL="152400" distR="152400">
                  <wp:wrapPolygon edited="1">
                    <wp:start x="-416" y="304"/>
                    <wp:lineTo x="22013" y="21293"/>
                    <wp:lineTo x="-416" y="304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5398" cy="14659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97.3pt;margin-top:24.1pt;width:9.9pt;height:11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Standard"/>
        <w:bidi w:val="0"/>
        <w:spacing w:after="24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hAnsi="Times" w:hint="default"/>
          <w:sz w:val="26"/>
          <w:szCs w:val="26"/>
          <w:rtl w:val="0"/>
        </w:rPr>
        <w:t>•</w:t>
      </w:r>
      <w:r>
        <w:rPr>
          <w:rFonts w:ascii="Helvetica"/>
          <w:sz w:val="24"/>
          <w:szCs w:val="24"/>
          <w:rtl w:val="0"/>
          <w:lang w:val="en-US"/>
        </w:rPr>
        <w:t xml:space="preserve"> Software Configuration Management setup (like Git or Subversion)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 xml:space="preserve">• </w:t>
      </w:r>
      <w:r>
        <w:rPr>
          <w:rFonts w:ascii="Helvetica"/>
          <w:sz w:val="24"/>
          <w:szCs w:val="24"/>
          <w:rtl w:val="0"/>
          <w:lang w:val="en-US"/>
        </w:rPr>
        <w:t xml:space="preserve">Project folder design (folders like </w:t>
      </w:r>
      <w:r>
        <w:rPr>
          <w:rFonts w:hAnsi="Helvetica" w:hint="default"/>
          <w:sz w:val="24"/>
          <w:szCs w:val="24"/>
          <w:rtl w:val="0"/>
        </w:rPr>
        <w:t>“</w:t>
      </w:r>
      <w:r>
        <w:rPr>
          <w:rFonts w:ascii="Helvetica"/>
          <w:sz w:val="24"/>
          <w:szCs w:val="24"/>
          <w:rtl w:val="0"/>
        </w:rPr>
        <w:t>src</w:t>
      </w:r>
      <w:r>
        <w:rPr>
          <w:rFonts w:hAnsi="Helvetica" w:hint="default"/>
          <w:sz w:val="24"/>
          <w:szCs w:val="24"/>
          <w:rtl w:val="0"/>
        </w:rPr>
        <w:t xml:space="preserve">” </w:t>
      </w:r>
      <w:r>
        <w:rPr>
          <w:rFonts w:ascii="Helvetica"/>
          <w:sz w:val="24"/>
          <w:szCs w:val="24"/>
          <w:rtl w:val="0"/>
          <w:lang w:val="en-US"/>
        </w:rPr>
        <w:t xml:space="preserve">and </w:t>
      </w:r>
      <w:r>
        <w:rPr>
          <w:rFonts w:hAnsi="Helvetica" w:hint="default"/>
          <w:sz w:val="24"/>
          <w:szCs w:val="24"/>
          <w:rtl w:val="0"/>
        </w:rPr>
        <w:t>“</w:t>
      </w:r>
      <w:r>
        <w:rPr>
          <w:rFonts w:ascii="Helvetica"/>
          <w:sz w:val="24"/>
          <w:szCs w:val="24"/>
          <w:rtl w:val="0"/>
        </w:rPr>
        <w:t>doc</w:t>
      </w:r>
      <w:r>
        <w:rPr>
          <w:rFonts w:hAnsi="Helvetica" w:hint="default"/>
          <w:sz w:val="24"/>
          <w:szCs w:val="24"/>
          <w:rtl w:val="0"/>
        </w:rPr>
        <w:t>”</w:t>
      </w:r>
      <w:r>
        <w:rPr>
          <w:rFonts w:ascii="Helvetica"/>
          <w:sz w:val="24"/>
          <w:szCs w:val="24"/>
          <w:rtl w:val="0"/>
          <w:lang w:val="en-US"/>
        </w:rPr>
        <w:t xml:space="preserve">, stored within SCM) </w:t>
      </w:r>
    </w:p>
    <w:p>
      <w:pPr>
        <w:pStyle w:val="Standard"/>
        <w:bidi w:val="0"/>
        <w:spacing w:after="24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hyperlink r:id="rId4" w:history="1">
        <w:r>
          <w:rPr>
            <w:rStyle w:val="Hyperlink.0"/>
            <w:rFonts w:ascii="Times"/>
            <w:sz w:val="26"/>
            <w:szCs w:val="26"/>
            <w:rtl w:val="0"/>
            <w:lang w:val="en-US"/>
          </w:rPr>
          <w:t>https://github.com/ElvBC/SWE-Design</w:t>
        </w:r>
      </w:hyperlink>
    </w:p>
    <w:p>
      <w:pPr>
        <w:pStyle w:val="Standard"/>
        <w:bidi w:val="0"/>
        <w:spacing w:after="24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</w:r>
      <w:r>
        <w:rPr>
          <w:rFonts w:ascii="Helvetica"/>
          <w:sz w:val="24"/>
          <w:szCs w:val="24"/>
          <w:rtl w:val="0"/>
          <w:lang w:val="de-DE"/>
        </w:rPr>
        <w:t>We made 4 use cases because we were unsure, what they should be about and how they exactly look.</w:t>
      </w:r>
    </w:p>
    <w:p>
      <w:pPr>
        <w:pStyle w:val="Standard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</w:r>
      <w:r>
        <w:rPr>
          <w:rFonts w:hAnsi="Helvetica" w:hint="default"/>
          <w:b w:val="1"/>
          <w:bCs w:val="1"/>
          <w:sz w:val="28"/>
          <w:szCs w:val="28"/>
          <w:u w:val="single"/>
          <w:rtl w:val="0"/>
        </w:rPr>
        <w:t xml:space="preserve">• </w:t>
      </w:r>
      <w:r>
        <w:rPr>
          <w:rFonts w:ascii="Helvetica"/>
          <w:b w:val="1"/>
          <w:bCs w:val="1"/>
          <w:sz w:val="28"/>
          <w:szCs w:val="28"/>
          <w:u w:val="single"/>
          <w:rtl w:val="0"/>
          <w:lang w:val="en-US"/>
        </w:rPr>
        <w:t>3 use cases</w:t>
      </w:r>
      <w:r>
        <w:rPr>
          <w:rFonts w:ascii="Helvetica" w:cs="Helvetica" w:hAnsi="Helvetica" w:eastAsia="Helvetica"/>
          <w:b w:val="1"/>
          <w:bCs w:val="1"/>
          <w:sz w:val="28"/>
          <w:szCs w:val="28"/>
          <w:u w:val="single"/>
          <w:rtl w:val="0"/>
        </w:rPr>
        <w:br w:type="textWrapping"/>
      </w:r>
    </w:p>
    <w:p>
      <w:pPr>
        <w:pStyle w:val="Text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Use Case Nr.1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>Name</w:t>
      </w:r>
      <w:r>
        <w:rPr>
          <w:rFonts w:ascii="Arial Unicode MS" w:cs="Arial Unicode MS" w:hAnsi="Helvetica" w:eastAsia="Arial Unicode MS" w:hint="default"/>
          <w:sz w:val="26"/>
          <w:szCs w:val="26"/>
          <w:rtl w:val="0"/>
        </w:rPr>
        <w:t xml:space="preserve"> –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Lottery whole program.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en-US"/>
        </w:rPr>
        <w:t>Description</w:t>
      </w:r>
      <w:r>
        <w:rPr>
          <w:rFonts w:ascii="Arial Unicode MS" w:cs="Arial Unicode MS" w:hAnsi="Helvetica" w:eastAsia="Arial Unicode MS" w:hint="default"/>
          <w:sz w:val="26"/>
          <w:szCs w:val="26"/>
          <w:rtl w:val="0"/>
        </w:rPr>
        <w:t xml:space="preserve"> –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User can decide from a menu what he wants to do.</w:t>
      </w:r>
      <w:r>
        <w:rPr>
          <w:sz w:val="26"/>
          <w:szCs w:val="26"/>
        </w:rPr>
        <w:br w:type="textWrapping"/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He can: play lotto(Input: First &amp; Last name + His number), watch the result and who won. And finally exit the game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</w:rPr>
        <w:t>Actors</w:t>
      </w:r>
      <w:r>
        <w:rPr>
          <w:rFonts w:ascii="Arial Unicode MS" w:cs="Arial Unicode MS" w:hAnsi="Helvetica" w:eastAsia="Arial Unicode MS" w:hint="default"/>
          <w:sz w:val="26"/>
          <w:szCs w:val="26"/>
          <w:rtl w:val="0"/>
        </w:rPr>
        <w:t xml:space="preserve"> –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Primary Actor: Everyone with the compiled code.</w:t>
      </w:r>
      <w:r>
        <w:rPr>
          <w:sz w:val="26"/>
          <w:szCs w:val="26"/>
        </w:rPr>
        <w:br w:type="textWrapping"/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Secondary Actor: Programmer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>Includes</w:t>
      </w:r>
      <w:r>
        <w:rPr>
          <w:rFonts w:ascii="Arial Unicode MS" w:cs="Arial Unicode MS" w:hAnsi="Helvetica" w:eastAsia="Arial Unicode MS" w:hint="default"/>
          <w:sz w:val="26"/>
          <w:szCs w:val="26"/>
          <w:rtl w:val="0"/>
        </w:rPr>
        <w:t xml:space="preserve"> –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 None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Trigger </w:t>
      </w:r>
      <w:r>
        <w:rPr>
          <w:rFonts w:ascii="Arial Unicode MS" w:cs="Arial Unicode MS" w:hAnsi="Helvetica" w:eastAsia="Arial Unicode MS" w:hint="default"/>
          <w:sz w:val="26"/>
          <w:szCs w:val="26"/>
          <w:rtl w:val="0"/>
        </w:rPr>
        <w:t xml:space="preserve">–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User gets the option to choose between 4 functions in the program.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Preconditions </w:t>
      </w:r>
      <w:r>
        <w:rPr>
          <w:rFonts w:ascii="Arial Unicode MS" w:cs="Arial Unicode MS" w:hAnsi="Helvetica" w:eastAsia="Arial Unicode MS" w:hint="default"/>
          <w:sz w:val="26"/>
          <w:szCs w:val="26"/>
          <w:rtl w:val="0"/>
        </w:rPr>
        <w:t xml:space="preserve">–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Showing the player a menu with certain functions he can use.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>Postconditions</w:t>
      </w:r>
      <w:r>
        <w:rPr>
          <w:rFonts w:ascii="Arial Unicode MS" w:cs="Arial Unicode MS" w:hAnsi="Helvetica" w:eastAsia="Arial Unicode MS" w:hint="default"/>
          <w:sz w:val="26"/>
          <w:szCs w:val="26"/>
          <w:rtl w:val="0"/>
        </w:rPr>
        <w:t xml:space="preserve"> –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 Player can see the results of the Lotto drawing.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>Normal flow</w:t>
      </w:r>
      <w:r>
        <w:rPr>
          <w:rFonts w:ascii="Arial Unicode MS" w:cs="Arial Unicode MS" w:hAnsi="Helvetica" w:eastAsia="Arial Unicode MS" w:hint="default"/>
          <w:sz w:val="26"/>
          <w:szCs w:val="26"/>
          <w:rtl w:val="0"/>
        </w:rPr>
        <w:t xml:space="preserve"> –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1. The system provides in the console a Menu where the player can decide what he want to do next. 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2. One after another all player are asked to enter their name and 6 numbers between 1 and 49. Each number can only entered once.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3. randomly 6 different numbers between 1 and 49 are drawn and displayed on the screen.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4.The drawn number and the according players name are printed on the screen.</w:t>
      </w:r>
      <w:r>
        <w:rPr>
          <w:sz w:val="26"/>
          <w:szCs w:val="26"/>
        </w:rPr>
        <w:br w:type="textWrapping"/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For every player the number of correct hits are shown as well.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5. The Program gets closed.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Alternative flow </w:t>
      </w:r>
      <w:r>
        <w:rPr>
          <w:rFonts w:ascii="Arial Unicode MS" w:cs="Arial Unicode MS" w:hAnsi="Helvetica" w:eastAsia="Arial Unicode MS" w:hint="default"/>
          <w:sz w:val="26"/>
          <w:szCs w:val="26"/>
          <w:rtl w:val="0"/>
        </w:rPr>
        <w:t xml:space="preserve">–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The user can also look for the numbers or for the winners without playing himself. Also he can close the program directly without playing.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Wrong input repeats the question for an input.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>Use case history</w:t>
      </w:r>
      <w:r>
        <w:rPr>
          <w:rFonts w:ascii="Arial Unicode MS" w:cs="Arial Unicode MS" w:hAnsi="Helvetica" w:eastAsia="Arial Unicode MS" w:hint="default"/>
          <w:sz w:val="26"/>
          <w:szCs w:val="26"/>
          <w:rtl w:val="0"/>
        </w:rPr>
        <w:t xml:space="preserve">–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Lottery_UC_1.1 , Elvin Buljubasic,  21.05.2015</w:t>
      </w: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Use Case Nr.2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>Use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 </w:t>
      </w: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>Name</w:t>
      </w: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 name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Lottery whole program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Primary Actor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Everyone with the compiled code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Further Actor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Programmer</w:t>
      </w:r>
    </w:p>
    <w:p>
      <w:pPr>
        <w:pStyle w:val="Text"/>
        <w:bidi w:val="0"/>
        <w:rPr>
          <w:b w:val="1"/>
          <w:bCs w:val="1"/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Stakeholder and their Interests - 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Primary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The actor wants a program with which he can enter lottery numbers, draw 6 winning numbers and see how many correct numbers he  and the other players gets.</w:t>
      </w:r>
    </w:p>
    <w:p>
      <w:pPr>
        <w:pStyle w:val="Text"/>
        <w:bidi w:val="0"/>
        <w:rPr>
          <w:b w:val="1"/>
          <w:bCs w:val="1"/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Success Guarantees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The user can use the lottery program, where he gets displayed a menu. The first thing the actor can do is to enter what he wants to do.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Minimal Guarantees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The user can at least run the program without an error.</w:t>
      </w:r>
    </w:p>
    <w:p>
      <w:pPr>
        <w:pStyle w:val="Text"/>
        <w:bidi w:val="0"/>
        <w:rPr>
          <w:b w:val="1"/>
          <w:bCs w:val="1"/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Trigger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The user wants to play lotto, draw new numbers or show the winning numbers including other players numbers.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Basic Course (Main Success Scenario)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1. The system provides in the console a Menu where the player can decide what he want to do next. 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2. One after another all player are asked to enter their name and 6 numbers between 1 and 49. Each number can only entered once.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3. randomly 6 different numbers between 1 and 49 are drawn and displayed on the screen.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4.The drawn number and the according players name are printed on the screen.</w:t>
      </w:r>
      <w:r>
        <w:rPr>
          <w:sz w:val="26"/>
          <w:szCs w:val="26"/>
        </w:rPr>
        <w:br w:type="textWrapping"/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For every player the number of correct hits are shown as well.</w:t>
      </w:r>
    </w:p>
    <w:p>
      <w:pPr>
        <w:pStyle w:val="Text"/>
        <w:bidi w:val="0"/>
        <w:rPr>
          <w:b w:val="1"/>
          <w:bCs w:val="1"/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5. The Program gets closed.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Alternative Course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The user can also look for the numbers or for the winners without playing himself. Also he can close the program directly without playing.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Wrong input repeats the question for an input.</w:t>
      </w: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rPr>
          <w:b w:val="1"/>
          <w:bCs w:val="1"/>
          <w:sz w:val="26"/>
          <w:szCs w:val="26"/>
          <w:u w:val="single"/>
        </w:rPr>
      </w:pPr>
    </w:p>
    <w:p>
      <w:pPr>
        <w:pStyle w:val="Text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de-DE"/>
        </w:rPr>
        <w:t>Use Case Nr.3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>Use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 </w:t>
      </w: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>Name</w:t>
      </w: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 name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Lottery Program show winners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Primary Actor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Everyone with the compiled code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Further Actor - </w:t>
      </w:r>
    </w:p>
    <w:p>
      <w:pPr>
        <w:pStyle w:val="Text"/>
        <w:bidi w:val="0"/>
        <w:rPr>
          <w:b w:val="1"/>
          <w:bCs w:val="1"/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Stakeholder and their Interests - 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Primary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The user decides to press 3 for showing him the winning numbers and the players with their numbers. 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Success Guarantees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The user can see the winning numbers and the players and their numbers.</w:t>
      </w:r>
    </w:p>
    <w:p>
      <w:pPr>
        <w:pStyle w:val="Text"/>
        <w:bidi w:val="0"/>
        <w:rPr>
          <w:b w:val="1"/>
          <w:bCs w:val="1"/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Minimal Guarantees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User gets shown a Menu where he can choose between 4 functions</w:t>
      </w:r>
    </w:p>
    <w:p>
      <w:pPr>
        <w:pStyle w:val="Text"/>
        <w:bidi w:val="0"/>
        <w:rPr>
          <w:b w:val="1"/>
          <w:bCs w:val="1"/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Trigger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The user invokes an request to show the winning numbers and the players numbers.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>Basic Course (Main Success Scenario) - 1.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 The system provides in the console a Menu where the player can decide what he want to do next. 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>2.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  The user presses </w:t>
      </w:r>
      <w:r>
        <w:rPr>
          <w:rFonts w:ascii="Helvetica" w:cs="Arial Unicode MS" w:hAnsi="Arial Unicode MS" w:eastAsia="Arial Unicode MS"/>
          <w:i w:val="1"/>
          <w:iCs w:val="1"/>
          <w:u w:val="single"/>
          <w:rtl w:val="0"/>
          <w:lang w:val="de-DE"/>
        </w:rPr>
        <w:t>2.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 to draw new numbers.</w:t>
      </w:r>
    </w:p>
    <w:p>
      <w:pPr>
        <w:pStyle w:val="Text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de-DE"/>
        </w:rPr>
        <w:t xml:space="preserve">3. </w:t>
      </w:r>
      <w:r>
        <w:rPr>
          <w:b w:val="0"/>
          <w:bCs w:val="0"/>
          <w:sz w:val="26"/>
          <w:szCs w:val="26"/>
          <w:rtl w:val="0"/>
          <w:lang w:val="de-DE"/>
        </w:rPr>
        <w:t xml:space="preserve">He then presses </w:t>
      </w:r>
      <w:r>
        <w:rPr>
          <w:b w:val="0"/>
          <w:bCs w:val="0"/>
          <w:i w:val="1"/>
          <w:iCs w:val="1"/>
          <w:u w:val="single"/>
          <w:rtl w:val="0"/>
          <w:lang w:val="de-DE"/>
        </w:rPr>
        <w:t>3</w:t>
      </w:r>
      <w:r>
        <w:rPr>
          <w:b w:val="1"/>
          <w:bCs w:val="1"/>
          <w:i w:val="1"/>
          <w:iCs w:val="1"/>
          <w:u w:val="single"/>
          <w:rtl w:val="0"/>
          <w:lang w:val="de-DE"/>
        </w:rPr>
        <w:t>.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sz w:val="26"/>
          <w:szCs w:val="26"/>
          <w:rtl w:val="0"/>
          <w:lang w:val="de-DE"/>
        </w:rPr>
        <w:t>to show the winning numbers, the numbers of the players and how much numbers they got right.</w:t>
      </w:r>
    </w:p>
    <w:p>
      <w:pPr>
        <w:pStyle w:val="Tex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de-DE"/>
        </w:rPr>
        <w:t xml:space="preserve">4. </w:t>
      </w:r>
      <w:r>
        <w:rPr>
          <w:b w:val="0"/>
          <w:bCs w:val="0"/>
          <w:sz w:val="26"/>
          <w:szCs w:val="26"/>
          <w:rtl w:val="0"/>
          <w:lang w:val="de-DE"/>
        </w:rPr>
        <w:t xml:space="preserve">The user can repeat this step now or press </w:t>
      </w:r>
      <w:r>
        <w:rPr>
          <w:b w:val="0"/>
          <w:bCs w:val="0"/>
          <w:i w:val="1"/>
          <w:iCs w:val="1"/>
          <w:u w:val="single"/>
          <w:rtl w:val="0"/>
          <w:lang w:val="de-DE"/>
        </w:rPr>
        <w:t>1.</w:t>
      </w:r>
      <w:r>
        <w:rPr>
          <w:b w:val="0"/>
          <w:bCs w:val="0"/>
          <w:sz w:val="26"/>
          <w:szCs w:val="26"/>
          <w:rtl w:val="0"/>
          <w:lang w:val="de-DE"/>
        </w:rPr>
        <w:t xml:space="preserve"> to add players,press then again </w:t>
      </w:r>
      <w:r>
        <w:rPr>
          <w:b w:val="0"/>
          <w:bCs w:val="0"/>
          <w:i w:val="1"/>
          <w:iCs w:val="1"/>
          <w:u w:val="single"/>
          <w:rtl w:val="0"/>
          <w:lang w:val="de-DE"/>
        </w:rPr>
        <w:t>2.</w:t>
      </w:r>
      <w:r>
        <w:rPr>
          <w:b w:val="0"/>
          <w:bCs w:val="0"/>
          <w:sz w:val="26"/>
          <w:szCs w:val="26"/>
          <w:rtl w:val="0"/>
          <w:lang w:val="de-DE"/>
        </w:rPr>
        <w:t xml:space="preserve"> to show the winning numbers and then </w:t>
      </w:r>
      <w:r>
        <w:rPr>
          <w:b w:val="0"/>
          <w:bCs w:val="0"/>
          <w:i w:val="1"/>
          <w:iCs w:val="1"/>
          <w:u w:val="single"/>
          <w:rtl w:val="0"/>
          <w:lang w:val="de-DE"/>
        </w:rPr>
        <w:t>3.</w:t>
      </w:r>
      <w:r>
        <w:rPr>
          <w:b w:val="0"/>
          <w:bCs w:val="0"/>
          <w:sz w:val="26"/>
          <w:szCs w:val="26"/>
          <w:rtl w:val="0"/>
          <w:lang w:val="de-DE"/>
        </w:rPr>
        <w:t xml:space="preserve"> for the list of players and their numbers or close the program by pressing </w:t>
      </w:r>
      <w:r>
        <w:rPr>
          <w:b w:val="0"/>
          <w:bCs w:val="0"/>
          <w:i w:val="1"/>
          <w:iCs w:val="1"/>
          <w:u w:val="single"/>
          <w:rtl w:val="0"/>
          <w:lang w:val="de-DE"/>
        </w:rPr>
        <w:t>0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Alternative Course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The user can also: press immediately </w:t>
      </w:r>
      <w:r>
        <w:rPr>
          <w:rFonts w:ascii="Helvetica" w:cs="Arial Unicode MS" w:hAnsi="Arial Unicode MS" w:eastAsia="Arial Unicode MS"/>
          <w:i w:val="1"/>
          <w:iCs w:val="1"/>
          <w:u w:val="single"/>
          <w:rtl w:val="0"/>
          <w:lang w:val="de-DE"/>
        </w:rPr>
        <w:t>3.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but then he gets an informations that he has first to press </w:t>
      </w:r>
      <w:r>
        <w:rPr>
          <w:rFonts w:ascii="Helvetica" w:cs="Arial Unicode MS" w:hAnsi="Arial Unicode MS" w:eastAsia="Arial Unicode MS"/>
          <w:i w:val="1"/>
          <w:iCs w:val="1"/>
          <w:u w:val="single"/>
          <w:rtl w:val="0"/>
          <w:lang w:val="de-DE"/>
        </w:rPr>
        <w:t>2.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 and draw numbers before he can output the winning numbers.</w:t>
      </w: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rPr>
          <w:b w:val="1"/>
          <w:bCs w:val="1"/>
          <w:sz w:val="26"/>
          <w:szCs w:val="26"/>
          <w:u w:val="single"/>
        </w:rPr>
      </w:pPr>
    </w:p>
    <w:p>
      <w:pPr>
        <w:pStyle w:val="Text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de-DE"/>
        </w:rPr>
        <w:t>Use Case Nr.4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>Use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 </w:t>
      </w: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>Name</w:t>
      </w: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 name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Lottery Program enter players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Primary Actor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Everyone with the compiled code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Further Actor - </w:t>
      </w:r>
    </w:p>
    <w:p>
      <w:pPr>
        <w:pStyle w:val="Text"/>
        <w:bidi w:val="0"/>
        <w:rPr>
          <w:b w:val="1"/>
          <w:bCs w:val="1"/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Stakeholder and their Interests - 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Primary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The user decides to press 1 for adding a new player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Success Guarantees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The user can input his first name, last name and his 6 lotto numbers.</w:t>
      </w:r>
    </w:p>
    <w:p>
      <w:pPr>
        <w:pStyle w:val="Text"/>
        <w:bidi w:val="0"/>
        <w:rPr>
          <w:b w:val="1"/>
          <w:bCs w:val="1"/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Minimal Guarantees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User gets shown a Menu where he can choose between 4 functions</w:t>
      </w:r>
    </w:p>
    <w:p>
      <w:pPr>
        <w:pStyle w:val="Text"/>
        <w:bidi w:val="0"/>
        <w:rPr>
          <w:b w:val="1"/>
          <w:bCs w:val="1"/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Trigger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The user invokes an request to play lotto with this first name, last name and his lotto numbers.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>Basic Course (Main Success Scenario) - 1.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 The system provides in the console a Menu where the player can decide what he want to do next. 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2.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The user presses </w:t>
      </w:r>
      <w:r>
        <w:rPr>
          <w:rFonts w:ascii="Helvetica" w:cs="Arial Unicode MS" w:hAnsi="Arial Unicode MS" w:eastAsia="Arial Unicode MS"/>
          <w:i w:val="1"/>
          <w:iCs w:val="1"/>
          <w:u w:val="single"/>
          <w:rtl w:val="0"/>
          <w:lang w:val="de-DE"/>
        </w:rPr>
        <w:t>1.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>to add him to the player list</w:t>
      </w:r>
    </w:p>
    <w:p>
      <w:pPr>
        <w:pStyle w:val="Text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de-DE"/>
        </w:rPr>
        <w:t xml:space="preserve">3. </w:t>
      </w:r>
      <w:r>
        <w:rPr>
          <w:b w:val="0"/>
          <w:bCs w:val="0"/>
          <w:sz w:val="26"/>
          <w:szCs w:val="26"/>
          <w:rtl w:val="0"/>
          <w:lang w:val="de-DE"/>
        </w:rPr>
        <w:t>He then inputs his first name then his last name and then his 6 lotto numbers.</w:t>
      </w:r>
    </w:p>
    <w:p>
      <w:pPr>
        <w:pStyle w:val="Tex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de-DE"/>
        </w:rPr>
        <w:t xml:space="preserve">4. </w:t>
      </w:r>
      <w:r>
        <w:rPr>
          <w:b w:val="0"/>
          <w:bCs w:val="0"/>
          <w:sz w:val="26"/>
          <w:szCs w:val="26"/>
          <w:rtl w:val="0"/>
          <w:lang w:val="de-DE"/>
        </w:rPr>
        <w:t xml:space="preserve">The user can repeat this step and input other players now,draw 6 winning numbers,show the winning numbers and the list of players and their numbers, or close the program by pressing </w:t>
      </w:r>
      <w:r>
        <w:rPr>
          <w:b w:val="0"/>
          <w:bCs w:val="0"/>
          <w:i w:val="1"/>
          <w:iCs w:val="1"/>
          <w:u w:val="single"/>
          <w:rtl w:val="0"/>
          <w:lang w:val="de-DE"/>
        </w:rPr>
        <w:t>0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de-DE"/>
        </w:rPr>
        <w:t xml:space="preserve">Alternative Course -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The user can also: press immediately </w:t>
      </w:r>
      <w:r>
        <w:rPr>
          <w:rFonts w:ascii="Helvetica" w:cs="Arial Unicode MS" w:hAnsi="Arial Unicode MS" w:eastAsia="Arial Unicode MS"/>
          <w:i w:val="1"/>
          <w:iCs w:val="1"/>
          <w:u w:val="single"/>
          <w:rtl w:val="0"/>
          <w:lang w:val="de-DE"/>
        </w:rPr>
        <w:t>3.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but then he gets an informations that he has first to press </w:t>
      </w:r>
      <w:r>
        <w:rPr>
          <w:rFonts w:ascii="Helvetica" w:cs="Arial Unicode MS" w:hAnsi="Arial Unicode MS" w:eastAsia="Arial Unicode MS"/>
          <w:rtl w:val="0"/>
          <w:lang w:val="de-DE"/>
        </w:rPr>
        <w:t>2.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 and draw numbers before he can output the winning numbers.</w:t>
      </w:r>
    </w:p>
    <w:p>
      <w:pPr>
        <w:pStyle w:val="Text"/>
        <w:bidi w:val="0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When he presses now </w:t>
      </w:r>
      <w:r>
        <w:rPr>
          <w:rFonts w:ascii="Helvetica" w:cs="Arial Unicode MS" w:hAnsi="Arial Unicode MS" w:eastAsia="Arial Unicode MS"/>
          <w:i w:val="1"/>
          <w:iCs w:val="1"/>
          <w:u w:val="single"/>
          <w:rtl w:val="0"/>
          <w:lang w:val="de-DE"/>
        </w:rPr>
        <w:t>2.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 and then </w:t>
      </w:r>
      <w:r>
        <w:rPr>
          <w:rFonts w:ascii="Helvetica" w:cs="Arial Unicode MS" w:hAnsi="Arial Unicode MS" w:eastAsia="Arial Unicode MS"/>
          <w:i w:val="1"/>
          <w:iCs w:val="1"/>
          <w:u w:val="single"/>
          <w:rtl w:val="0"/>
          <w:lang w:val="de-DE"/>
        </w:rPr>
        <w:t>3.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de-DE"/>
        </w:rPr>
        <w:t xml:space="preserve"> he gets shown the winning numbers but an empty player list because no player was added </w:t>
      </w: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Text"/>
        <w:bidi w:val="0"/>
        <w:rPr>
          <w:sz w:val="26"/>
          <w:szCs w:val="26"/>
        </w:rPr>
      </w:pPr>
    </w:p>
    <w:p>
      <w:pPr>
        <w:pStyle w:val="Standard"/>
        <w:bidi w:val="0"/>
        <w:spacing w:after="240"/>
        <w:ind w:left="0" w:right="0" w:firstLine="0"/>
        <w:jc w:val="left"/>
        <w:rPr>
          <w:rtl w:val="0"/>
        </w:rPr>
      </w:pPr>
      <w:r>
        <w:rPr>
          <w:rFonts w:hAnsi="Helvetica" w:hint="default"/>
          <w:b w:val="1"/>
          <w:bCs w:val="1"/>
          <w:sz w:val="28"/>
          <w:szCs w:val="28"/>
          <w:u w:val="single"/>
          <w:rtl w:val="0"/>
        </w:rPr>
        <w:t xml:space="preserve">• </w:t>
      </w:r>
      <w:r>
        <w:rPr>
          <w:rFonts w:ascii="Helvetica"/>
          <w:b w:val="1"/>
          <w:bCs w:val="1"/>
          <w:sz w:val="28"/>
          <w:szCs w:val="28"/>
          <w:u w:val="single"/>
          <w:rtl w:val="0"/>
          <w:lang w:val="en-US"/>
        </w:rPr>
        <w:t>1 use case diagram</w:t>
      </w:r>
      <w:r>
        <w:rPr>
          <w:b w:val="1"/>
          <w:bCs w:val="1"/>
          <w:sz w:val="28"/>
          <w:szCs w:val="28"/>
          <w:u w:val="single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461612</wp:posOffset>
            </wp:positionV>
            <wp:extent cx="6575788" cy="549673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15-05-28 22.11.47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788" cy="54967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/>
          <w:b w:val="1"/>
          <w:bCs w:val="1"/>
          <w:sz w:val="28"/>
          <w:szCs w:val="28"/>
          <w:u w:val="single"/>
          <w:rtl w:val="0"/>
        </w:rPr>
        <w:t xml:space="preserve"> 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de-DE"/>
      </w:rPr>
      <w:t>Elvin Buljubasic</w:t>
    </w:r>
    <w:r>
      <w:tab/>
    </w:r>
    <w:r>
      <w:rPr>
        <w:rtl w:val="0"/>
        <w:lang w:val="de-DE"/>
      </w:rPr>
      <w:t>SWE-Desgin</w:t>
    </w:r>
    <w:r>
      <w:tab/>
    </w:r>
    <w:r>
      <w:rPr>
        <w:rtl w:val="0"/>
        <w:lang w:val="de-DE"/>
      </w:rPr>
      <w:t>27.05.2015</w:t>
    </w:r>
  </w:p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de-DE"/>
      </w:rPr>
      <w:t>Sandep Gothra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github.com/ElvBC/SWE-Design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