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2026-09-01（上一自然日）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2026-09-01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82 条 / 6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36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2026-09-02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2026-09-01 共归档 82 条新闻，覆盖 6 家公司、36 个信息来源。 新闻量较多的公司包括 星河动力、SpaceX、垣信卫星、Blue Origin。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 Stock Is Rising And Wall Street Has A Lot Riding On It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【发射与任务】蓝箭航天：中国又一民营可重复使用火箭首飞成功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【其他动态】垣信卫星：阿里巴巴、上汽集团入股低轨卫星星座运营商垣信卫星 - 证券之星 （证券之星）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【其他动态】垣信卫星：阿里巴巴、上汽集团入股低轨卫星星座运营商垣信卫星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【其他动态】中科宇航：星河动力凭啥与蓝箭、中科宇航一道跻身民营火箭头部？ - 凤凰网财经 （凤凰网财经）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【其他动态】星河动力：星河动力凭啥与蓝箭、中科宇航一道跻身民营火箭头部？ - 凤凰网财经 （凤凰网财经）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【其他动态】垣信卫星：阿里、上汽等入股垣信卫星 - Sohu （Sohu）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rocket launch to light up California skies tonight - Ventura County Star （Ventura County Star）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Blast Tracked via Infrasound Data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【发射与任务】垣信卫星：宇宙人(2058期）阿里、上汽入股垣信卫星，注资增至24.8亿元；星舰第14飞瞄准9月中旬首次入轨；ViaSat-3 F3卫星1Tbps容量入局亚太市场 - Sohu （Sohu）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planning overnight launch from Vandenberg Space Force Base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【发射与任务】星河动力：星河动力智神星一号遥一火箭首飞成功 重复使用不少于25次 - 观点网 （观点网）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【发射与任务】星河动力：星河动力“智神星二号”大型运载火箭正在南京研发生产 - Sohu （Sohu）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【其他动态】垣信卫星：阿里、上汽入股垣信卫星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【发射与任务】SpaceX：SpaceX's next rocket launch from Vandenberg. Track liftoff, scrub updates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【发射与任务】星河动力：中大型可重复使用火箭智神星一号首飞成功，后续将逐步开展回收验证_手机新浪网 - finance.sina.cn （finance.sina.cn）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【发射与任务】星河动力：智神星一号运载火箭首飞成功 中国再有民企解锁可复用火箭入轨 - 香港01 （香港01）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【其他动态】SpaceX：SpaceX Starlink satellites deployed in stunning view from space （bing.com）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其他动态、发射与任务、产品与技术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星河动力凭啥与蓝箭、中科宇航一道跻身民营火箭头部？ - 凤凰网财经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市场与股价、发射与任务、其他动态、监管与政策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Stock Is Rising And Wall Street Has A Lot Riding On It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阿里巴巴、上汽集团入股低轨卫星星座运营商垣信卫星 - 证券之星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Blast Tracked via Infrasound Data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中国又一民营可重复使用火箭首飞成功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星河动力凭啥与蓝箭、中科宇航一道跻身民营火箭头部？ - 凤凰网财经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2026-09-01｜bing.com｜SpaceX：SpaceX Stock Is Rising And Wall Street Has A Lot Riding On It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2026-09-01｜证券时报｜蓝箭航天：中国又一民营可重复使用火箭首飞成功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2026-09-01｜证券之星｜垣信卫星：阿里巴巴、上汽集团入股低轨卫星星座运营商垣信卫星 - 证券之星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2026-09-01｜证券时报｜垣信卫星：阿里巴巴、上汽集团入股低轨卫星星座运营商垣信卫星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2026-09-01｜凤凰网财经｜中科宇航：星河动力凭啥与蓝箭、中科宇航一道跻身民营火箭头部？ - 凤凰网财经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2026-09-01｜凤凰网财经｜星河动力：星河动力凭啥与蓝箭、中科宇航一道跻身民营火箭头部？ - 凤凰网财经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2026-09-01｜Sohu｜垣信卫星：阿里、上汽等入股垣信卫星 - Sohu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2026-09-01｜Ventura County Star｜SpaceX：SpaceX rocket launch to light up California skies tonight - Ventura County Star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2026-09-01｜bing.com｜Blue Origin：Blue Origin Blast Tracked via Infrasound Data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2026-09-01｜Sohu｜垣信卫星：宇宙人(2058期）阿里、上汽入股垣信卫星，注资增至24.8亿元；星舰第14飞瞄准9月中旬首次入轨；ViaSat-3 F3卫星1Tbps容量入局亚太市场 - Sohu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2026-09-01｜bing.com｜SpaceX：SpaceX planning overnight launch from Vandenberg Space Force Base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2026-09-01｜观点网｜星河动力：星河动力智神星一号遥一火箭首飞成功 重复使用不少于25次 - 观点网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2026-09-01｜Sohu｜星河动力：星河动力“智神星二号”大型运载火箭正在南京研发生产 - Sohu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2026-09-01｜新浪财经｜垣信卫星：阿里、上汽入股垣信卫星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2026-09-01｜bing.com｜SpaceX：SpaceX's next rocket launch from Vandenberg. Track liftoff, scrub updates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[16] 2026-09-01｜finance.sina.cn｜星河动力：中大型可重复使用火箭智神星一号首飞成功，后续将逐步开展回收验证_手机新浪网 - finance.sina.cn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[17] 2026-09-01｜香港01｜星河动力：智神星一号运载火箭首飞成功 中国再有民企解锁可复用火箭入轨 - 香港01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[18] 2026-09-01｜bing.com｜SpaceX：SpaceX Starlink satellites deployed in stunning view from 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[19] 2026-09-01｜bing.com｜Blue Origin：Blue Origin's New Glenn just exploded on the launch pad - and it's not a pretty sight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[20] 2026-09-01｜bing.com｜Blue Origin：Blue Origin's New Glenn just exploded on the launch pad - and it's not a pretty sight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[21] 2026-09-01｜新浪财经｜蓝箭航天：中大型可重复使用火箭智神星一号首飞成功，后续将逐步开展回收验证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[22] 2026-09-01｜爱范儿｜蓝箭航天：朱雀三号回收成功后，离 SpaceX 还有多远 - 爱范儿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