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55649" w14:textId="0FD42382" w:rsidR="00F63177" w:rsidRPr="00D10E60" w:rsidRDefault="00BC0966" w:rsidP="00D10E6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Journal Publications</w:t>
      </w:r>
    </w:p>
    <w:p w14:paraId="1613F0A6" w14:textId="77777777" w:rsidR="00D10E60" w:rsidRDefault="00D10E60"/>
    <w:p w14:paraId="06A85895" w14:textId="77777777" w:rsidR="0076636B" w:rsidRDefault="008B14A8" w:rsidP="0076636B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/>
          <w:i/>
          <w:iCs/>
          <w:lang w:val="en-GB"/>
        </w:rPr>
      </w:pPr>
      <w:r w:rsidRPr="0076636B">
        <w:rPr>
          <w:bCs/>
          <w:lang w:val="en-GB"/>
        </w:rPr>
        <w:t>“</w:t>
      </w:r>
      <w:r>
        <w:fldChar w:fldCharType="begin"/>
      </w:r>
      <w:r>
        <w:instrText>HYPERLINK "https://hub.cepr.org/published-discussion-paper/247339"</w:instrText>
      </w:r>
      <w:r>
        <w:fldChar w:fldCharType="separate"/>
      </w:r>
      <w:r w:rsidRPr="0076636B">
        <w:rPr>
          <w:rStyle w:val="Hyperlink"/>
          <w:bCs/>
          <w:lang w:val="en-GB"/>
        </w:rPr>
        <w:t>Equity Premium Predictability over the Business Cycle</w:t>
      </w:r>
      <w:r>
        <w:fldChar w:fldCharType="end"/>
      </w:r>
      <w:r w:rsidRPr="0076636B">
        <w:rPr>
          <w:bCs/>
          <w:lang w:val="en-GB"/>
        </w:rPr>
        <w:t>” (with Tobias Stein), CEPR Discussion Paper No. 16357, April 2025</w:t>
      </w:r>
      <w:r w:rsidRPr="0076636B">
        <w:rPr>
          <w:bCs/>
          <w:lang w:val="en-GB"/>
        </w:rPr>
        <w:t xml:space="preserve">, </w:t>
      </w:r>
      <w:r w:rsidRPr="0076636B">
        <w:rPr>
          <w:bCs/>
          <w:lang w:val="en-GB"/>
        </w:rPr>
        <w:t xml:space="preserve">forthcoming, </w:t>
      </w:r>
      <w:r w:rsidRPr="0076636B">
        <w:rPr>
          <w:b/>
          <w:i/>
          <w:iCs/>
          <w:lang w:val="en-GB"/>
        </w:rPr>
        <w:t>Journal of Financial and Quantitative Analysi</w:t>
      </w:r>
      <w:r w:rsidR="0076636B">
        <w:rPr>
          <w:b/>
          <w:i/>
          <w:iCs/>
          <w:lang w:val="en-GB"/>
        </w:rPr>
        <w:t>s</w:t>
      </w:r>
    </w:p>
    <w:p w14:paraId="573D35C3" w14:textId="77777777" w:rsidR="0076636B" w:rsidRDefault="0076636B" w:rsidP="0076636B">
      <w:pPr>
        <w:pStyle w:val="Listenabsatz"/>
        <w:autoSpaceDE w:val="0"/>
        <w:autoSpaceDN w:val="0"/>
        <w:adjustRightInd w:val="0"/>
        <w:ind w:left="-142" w:right="-494"/>
        <w:rPr>
          <w:b/>
          <w:i/>
          <w:iCs/>
          <w:lang w:val="en-GB"/>
        </w:rPr>
      </w:pPr>
    </w:p>
    <w:p w14:paraId="39D5FD1E" w14:textId="7DE1FF0F" w:rsidR="0076636B" w:rsidRPr="0076636B" w:rsidRDefault="0076636B" w:rsidP="0076636B">
      <w:pPr>
        <w:pStyle w:val="Listenabsatz"/>
        <w:autoSpaceDE w:val="0"/>
        <w:autoSpaceDN w:val="0"/>
        <w:adjustRightInd w:val="0"/>
        <w:ind w:left="-567" w:right="-494"/>
        <w:rPr>
          <w:b/>
          <w:i/>
          <w:iCs/>
          <w:lang w:val="en-GB"/>
        </w:rPr>
      </w:pPr>
      <w:r w:rsidRPr="0076636B">
        <w:rPr>
          <w:b/>
          <w:i/>
          <w:iCs/>
          <w:lang w:val="en-GB"/>
        </w:rPr>
        <w:t>Paper</w:t>
      </w:r>
      <w:r>
        <w:rPr>
          <w:b/>
          <w:i/>
          <w:iCs/>
          <w:lang w:val="en-GB"/>
        </w:rPr>
        <w:t>:</w:t>
      </w:r>
      <w:r>
        <w:rPr>
          <w:rFonts w:ascii="FreeSans" w:hAnsi="FreeSans"/>
          <w:b/>
          <w:bCs/>
        </w:rPr>
        <w:t xml:space="preserve"> </w:t>
      </w:r>
      <w:r>
        <w:t xml:space="preserve"> </w:t>
      </w:r>
      <w:hyperlink r:id="rId5" w:history="1">
        <w:r w:rsidRPr="0076636B">
          <w:rPr>
            <w:rStyle w:val="Hyperlink"/>
            <w:rFonts w:ascii="FreeSans" w:hAnsi="FreeSans"/>
          </w:rPr>
          <w:t>https://github.com/EmanuelMoench/website/blob/Working-Papers/Moench_Stein(CEPR_DP_16357_Apr2025).pdf</w:t>
        </w:r>
      </w:hyperlink>
    </w:p>
    <w:p w14:paraId="5832D47E" w14:textId="77777777" w:rsidR="0076636B" w:rsidRDefault="0076636B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6A55645C" w14:textId="59742817" w:rsidR="008B14A8" w:rsidRPr="007C0F50" w:rsidRDefault="008B14A8" w:rsidP="007C0F50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Stein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JFQA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2025,</w:t>
      </w:r>
    </w:p>
    <w:p w14:paraId="68F818E7" w14:textId="2A8D6995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begin"/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instrText>HYPERLINK "https://hub.cepr.org/published-discussion-paper/247339"</w:instrText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separate"/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Equity Premium Predictability over the Business Cycle</w:t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end"/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0E053F3" w14:textId="71E31F29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={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Stein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Tobias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90158B0" w14:textId="63B70714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Financial and Quantitative Analysis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3B40F63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forthcoming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DBF0C52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2548B14F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70C6DF6A" w14:textId="5B5A34D3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Cambridge University Press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1875DCCC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03518B30" w14:textId="77777777" w:rsidR="008B14A8" w:rsidRDefault="008B14A8" w:rsidP="008B14A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70C0589" w14:textId="22F5A94F" w:rsidR="00B52DB3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DF458FE" w14:textId="49B104A5" w:rsidR="00BC0966" w:rsidRPr="0076636B" w:rsidRDefault="00BC0966" w:rsidP="0076636B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/>
          <w:i/>
          <w:iCs/>
          <w:lang w:val="en-GB"/>
        </w:rPr>
      </w:pPr>
      <w:r w:rsidRPr="0076636B">
        <w:rPr>
          <w:bCs/>
          <w:lang w:val="en-GB"/>
        </w:rPr>
        <w:t>“</w:t>
      </w:r>
      <w:hyperlink r:id="rId6" w:history="1">
        <w:r w:rsidRPr="0076636B">
          <w:rPr>
            <w:rStyle w:val="Hyperlink"/>
            <w:bCs/>
            <w:lang w:val="en-GB"/>
          </w:rPr>
          <w:t>OTC Discount</w:t>
        </w:r>
      </w:hyperlink>
      <w:r w:rsidRPr="0076636B">
        <w:rPr>
          <w:bCs/>
          <w:lang w:val="en-GB"/>
        </w:rPr>
        <w:t xml:space="preserve">” (with Calebe de Roure, Loriana </w:t>
      </w:r>
      <w:proofErr w:type="spellStart"/>
      <w:r w:rsidRPr="0076636B">
        <w:rPr>
          <w:bCs/>
          <w:lang w:val="en-GB"/>
        </w:rPr>
        <w:t>Pelizzon</w:t>
      </w:r>
      <w:proofErr w:type="spellEnd"/>
      <w:r w:rsidRPr="0076636B">
        <w:rPr>
          <w:bCs/>
          <w:lang w:val="en-GB"/>
        </w:rPr>
        <w:t xml:space="preserve"> and Michael Schneider), SAFE Working Paper No. 298, August 2024, forthcoming, </w:t>
      </w:r>
      <w:r w:rsidRPr="0076636B">
        <w:rPr>
          <w:b/>
          <w:i/>
          <w:iCs/>
          <w:lang w:val="en-GB"/>
        </w:rPr>
        <w:t>Management Science</w:t>
      </w:r>
    </w:p>
    <w:p w14:paraId="3B114362" w14:textId="77777777" w:rsidR="00074C08" w:rsidRDefault="00074C08" w:rsidP="00BC0966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6B7DD505" w14:textId="638E5B39" w:rsidR="00256C1B" w:rsidRDefault="00256C1B" w:rsidP="00256C1B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>
        <w:rPr>
          <w:b/>
          <w:i/>
          <w:iCs/>
          <w:lang w:val="en-GB"/>
        </w:rPr>
        <w:t>Paper</w:t>
      </w:r>
      <w:r w:rsidR="00074C08">
        <w:rPr>
          <w:b/>
          <w:i/>
          <w:iCs/>
          <w:lang w:val="en-GB"/>
        </w:rPr>
        <w:t xml:space="preserve">: </w:t>
      </w:r>
      <w:hyperlink r:id="rId7" w:history="1">
        <w:r w:rsidR="007C0352" w:rsidRPr="007C0352">
          <w:rPr>
            <w:rStyle w:val="Hyperlink"/>
            <w:bCs/>
            <w:i/>
            <w:iCs/>
            <w:lang w:val="en-GB"/>
          </w:rPr>
          <w:t>https://github.com/EmanuelMoench/website/blob/Journal-Publications/DeRoure_Moench_Pelizzon_Schneider(MSforth).pdf</w:t>
        </w:r>
      </w:hyperlink>
    </w:p>
    <w:p w14:paraId="2F185FE5" w14:textId="77777777" w:rsid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5394B21" w14:textId="5B7136E6" w:rsidR="00B52DB3" w:rsidRPr="007C0F50" w:rsidRDefault="00256C1B" w:rsidP="00B52DB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DeRoure_Moench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Pelizzon_Schneider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MS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2025,</w:t>
      </w:r>
    </w:p>
    <w:p w14:paraId="42041D1C" w14:textId="1EBFD71D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OTC Discount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2DD9922" w14:textId="1D3A6432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DeRoure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Calebe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Pelizzon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Loriana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Schneider, Michael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A487EA5" w14:textId="4D4367AF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Management Science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A2F8337" w14:textId="64C171C9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forthcoming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BC9B7D0" w14:textId="6C371CA2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249D7072" w14:textId="77777777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46EF7CA3" w14:textId="08B0469B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INFORMS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6C8D4E08" w14:textId="77777777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64524BE3" w14:textId="2C7086CE" w:rsidR="005A10C4" w:rsidRDefault="005A10C4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17FCE2B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A26665A" w14:textId="77777777" w:rsidR="00BC0966" w:rsidRPr="0076636B" w:rsidRDefault="00BC0966" w:rsidP="0076636B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/>
          <w:lang w:val="en-GB"/>
        </w:rPr>
      </w:pPr>
      <w:r w:rsidRPr="0076636B">
        <w:rPr>
          <w:bCs/>
          <w:lang w:val="en-GB"/>
        </w:rPr>
        <w:t>“</w:t>
      </w:r>
      <w:hyperlink r:id="rId8" w:history="1">
        <w:r w:rsidRPr="0076636B">
          <w:rPr>
            <w:rStyle w:val="Hyperlink"/>
            <w:bCs/>
            <w:lang w:val="en-GB"/>
          </w:rPr>
          <w:t>Natural Disasters as Macroeconomic Tail Risks</w:t>
        </w:r>
      </w:hyperlink>
      <w:r w:rsidRPr="0076636B">
        <w:rPr>
          <w:bCs/>
          <w:lang w:val="en-GB"/>
        </w:rPr>
        <w:t xml:space="preserve">” (with </w:t>
      </w:r>
      <w:proofErr w:type="spellStart"/>
      <w:r w:rsidRPr="0076636B">
        <w:rPr>
          <w:bCs/>
          <w:lang w:val="en-GB"/>
        </w:rPr>
        <w:t>Sulkhan</w:t>
      </w:r>
      <w:proofErr w:type="spellEnd"/>
      <w:r w:rsidRPr="0076636B">
        <w:rPr>
          <w:bCs/>
          <w:lang w:val="en-GB"/>
        </w:rPr>
        <w:t xml:space="preserve"> </w:t>
      </w:r>
      <w:proofErr w:type="spellStart"/>
      <w:r w:rsidRPr="0076636B">
        <w:rPr>
          <w:bCs/>
          <w:lang w:val="en-GB"/>
        </w:rPr>
        <w:t>Chavleishvili</w:t>
      </w:r>
      <w:proofErr w:type="spellEnd"/>
      <w:r w:rsidRPr="0076636B">
        <w:rPr>
          <w:bCs/>
          <w:lang w:val="en-GB"/>
        </w:rPr>
        <w:t xml:space="preserve">), </w:t>
      </w:r>
      <w:r w:rsidRPr="0076636B">
        <w:rPr>
          <w:b/>
          <w:i/>
          <w:iCs/>
          <w:lang w:val="en-GB"/>
        </w:rPr>
        <w:t>Journal of Econometrics</w:t>
      </w:r>
      <w:r w:rsidRPr="0076636B">
        <w:rPr>
          <w:bCs/>
          <w:lang w:val="en-GB"/>
        </w:rPr>
        <w:t>, Vol. 247, January 2025</w:t>
      </w:r>
    </w:p>
    <w:p w14:paraId="4E314B82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040B5CE6" w14:textId="77080E5A" w:rsidR="00256C1B" w:rsidRDefault="00256C1B" w:rsidP="00256C1B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>
        <w:rPr>
          <w:b/>
          <w:i/>
          <w:iCs/>
          <w:lang w:val="en-GB"/>
        </w:rPr>
        <w:t>Paper</w:t>
      </w:r>
      <w:r w:rsidR="007C0352">
        <w:rPr>
          <w:b/>
          <w:i/>
          <w:iCs/>
          <w:lang w:val="en-GB"/>
        </w:rPr>
        <w:t xml:space="preserve">: </w:t>
      </w:r>
      <w:hyperlink r:id="rId9" w:history="1">
        <w:r w:rsidRPr="00256C1B">
          <w:rPr>
            <w:rStyle w:val="Hyperlink"/>
            <w:bCs/>
            <w:i/>
            <w:iCs/>
            <w:lang w:val="en-GB"/>
          </w:rPr>
          <w:t>https://github.com/EmanuelMoench/website/blob/Journal-Publications/Chavleishvili_Moench(JoE2025).pdf</w:t>
        </w:r>
      </w:hyperlink>
    </w:p>
    <w:p w14:paraId="2F334209" w14:textId="77777777" w:rsid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16759348" w14:textId="69812A49" w:rsidR="00256C1B" w:rsidRP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/>
          <w:lang w:val="en-GB"/>
        </w:rPr>
        <w:t xml:space="preserve">Cite: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Moench_Chavleishvili_JoE2025,</w:t>
      </w:r>
    </w:p>
    <w:p w14:paraId="379FDF17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Natural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disasters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macroeconomic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tail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risks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B3E3619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Chavleishvili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Sulkhan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6CAE0E28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of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6C6213C2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247},</w:t>
      </w:r>
    </w:p>
    <w:p w14:paraId="099CE3A7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105914},</w:t>
      </w:r>
    </w:p>
    <w:p w14:paraId="62D63FFA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50615082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405A5A47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1736F7E7" w14:textId="77777777" w:rsidR="00256C1B" w:rsidRDefault="00256C1B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224F9BC8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542A98A3" w14:textId="50740352" w:rsidR="00BC0966" w:rsidRPr="0076636B" w:rsidRDefault="00BC0966" w:rsidP="0076636B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76636B">
        <w:rPr>
          <w:bCs/>
          <w:lang w:val="en-GB"/>
        </w:rPr>
        <w:lastRenderedPageBreak/>
        <w:t>“</w:t>
      </w:r>
      <w:hyperlink r:id="rId10" w:history="1">
        <w:r w:rsidRPr="0076636B">
          <w:rPr>
            <w:rStyle w:val="Hyperlink"/>
            <w:bCs/>
            <w:lang w:val="en-GB"/>
          </w:rPr>
          <w:t>Anchored Inflation Expectations</w:t>
        </w:r>
      </w:hyperlink>
      <w:r w:rsidRPr="0076636B">
        <w:rPr>
          <w:bCs/>
          <w:lang w:val="en-GB"/>
        </w:rPr>
        <w:t xml:space="preserve">” (with Carlos Carvalho, Stefano </w:t>
      </w:r>
      <w:proofErr w:type="spellStart"/>
      <w:r w:rsidRPr="0076636B">
        <w:rPr>
          <w:bCs/>
          <w:lang w:val="en-GB"/>
        </w:rPr>
        <w:t>Eusepi</w:t>
      </w:r>
      <w:proofErr w:type="spellEnd"/>
      <w:r w:rsidRPr="0076636B">
        <w:rPr>
          <w:bCs/>
          <w:lang w:val="en-GB"/>
        </w:rPr>
        <w:t xml:space="preserve">, and Bruce Preston), </w:t>
      </w:r>
      <w:r w:rsidRPr="0076636B">
        <w:rPr>
          <w:b/>
          <w:bCs/>
          <w:i/>
          <w:lang w:val="en-GB"/>
        </w:rPr>
        <w:t>American Economic Journal: Macroeconomics</w:t>
      </w:r>
      <w:r w:rsidRPr="0076636B">
        <w:rPr>
          <w:bCs/>
          <w:lang w:val="en-GB"/>
        </w:rPr>
        <w:t>, Vol. 15(1), Lead Article, January 2023.</w:t>
      </w:r>
    </w:p>
    <w:p w14:paraId="758C8D17" w14:textId="77777777" w:rsidR="00256C1B" w:rsidRDefault="00256C1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EDC45FE" w14:textId="77777777" w:rsidR="007C0F50" w:rsidRDefault="00256C1B" w:rsidP="007C0F50">
      <w:pPr>
        <w:autoSpaceDE w:val="0"/>
        <w:autoSpaceDN w:val="0"/>
        <w:adjustRightInd w:val="0"/>
        <w:ind w:left="-540" w:right="-494"/>
      </w:pPr>
      <w:r>
        <w:rPr>
          <w:b/>
          <w:i/>
          <w:iCs/>
          <w:lang w:val="en-GB"/>
        </w:rPr>
        <w:t xml:space="preserve">Paper: </w:t>
      </w:r>
      <w:hyperlink r:id="rId11" w:history="1">
        <w:r w:rsidRPr="00256C1B">
          <w:rPr>
            <w:rStyle w:val="Hyperlink"/>
            <w:bCs/>
            <w:i/>
            <w:iCs/>
            <w:lang w:val="en-GB"/>
          </w:rPr>
          <w:t>https://github.com/EmanuelMoench/website/blob/Journal-Publications/Carvalho_Eusepi_Moench_Preston(AEJMacro2023).pdf</w:t>
        </w:r>
      </w:hyperlink>
    </w:p>
    <w:p w14:paraId="246DE853" w14:textId="77777777" w:rsidR="007C0F50" w:rsidRDefault="007C0F50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6A5AE272" w14:textId="4376176F" w:rsidR="00256C1B" w:rsidRPr="007C0F50" w:rsidRDefault="00256C1B" w:rsidP="007C0F5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Carvalho_Eusepi_Moench_Preston_AEJMacro2023,</w:t>
      </w:r>
    </w:p>
    <w:p w14:paraId="3BAE20EE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Anchored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inflation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22322B6C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Carvalho, Carlos and </w:t>
      </w:r>
      <w:proofErr w:type="spellStart"/>
      <w:r>
        <w:rPr>
          <w:color w:val="000000"/>
        </w:rPr>
        <w:t>Eusepi</w:t>
      </w:r>
      <w:proofErr w:type="spellEnd"/>
      <w:r>
        <w:rPr>
          <w:color w:val="000000"/>
        </w:rPr>
        <w:t xml:space="preserve">, Stefano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Preston, Bruce},</w:t>
      </w:r>
    </w:p>
    <w:p w14:paraId="79B8835B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American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Journal: </w:t>
      </w:r>
      <w:proofErr w:type="spellStart"/>
      <w:r>
        <w:rPr>
          <w:color w:val="000000"/>
        </w:rPr>
        <w:t>Macroeconomics</w:t>
      </w:r>
      <w:proofErr w:type="spellEnd"/>
      <w:r>
        <w:rPr>
          <w:color w:val="000000"/>
        </w:rPr>
        <w:t>},</w:t>
      </w:r>
    </w:p>
    <w:p w14:paraId="369431F2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15},</w:t>
      </w:r>
    </w:p>
    <w:p w14:paraId="6E4CDC5D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number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1},</w:t>
      </w:r>
    </w:p>
    <w:p w14:paraId="15AED89E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1--47},</w:t>
      </w:r>
    </w:p>
    <w:p w14:paraId="6FB8F066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2023},</w:t>
      </w:r>
    </w:p>
    <w:p w14:paraId="24EB7271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American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Association</w:t>
      </w:r>
      <w:proofErr w:type="spellEnd"/>
      <w:r>
        <w:rPr>
          <w:color w:val="000000"/>
        </w:rPr>
        <w:t xml:space="preserve"> 2014 Broadway, Suite 305, Nashville, TN 37203-2425}</w:t>
      </w:r>
    </w:p>
    <w:p w14:paraId="7792166A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1FE0A823" w14:textId="77777777" w:rsidR="00256C1B" w:rsidRDefault="00256C1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3E56806" w14:textId="2E7985F1" w:rsidR="009B4ABF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F09968D" w14:textId="06B4DF41" w:rsidR="00BC0966" w:rsidRDefault="00BC0966" w:rsidP="0076636B">
      <w:pPr>
        <w:pStyle w:val="StandardWeb"/>
        <w:numPr>
          <w:ilvl w:val="0"/>
          <w:numId w:val="1"/>
        </w:numPr>
        <w:spacing w:before="0" w:beforeAutospacing="0" w:after="0" w:afterAutospacing="0"/>
        <w:ind w:left="-142" w:right="-500"/>
        <w:rPr>
          <w:color w:val="000000"/>
        </w:rPr>
      </w:pPr>
      <w:r>
        <w:fldChar w:fldCharType="begin"/>
      </w:r>
      <w:r>
        <w:instrText>HYPERLINK "https://www.sciencedirect.com/science/article/abs/pii/S0304405X22000770"</w:instrText>
      </w:r>
      <w:r>
        <w:fldChar w:fldCharType="separate"/>
      </w:r>
      <w:r w:rsidRPr="00B738D7">
        <w:rPr>
          <w:rStyle w:val="Hyperlink"/>
          <w:rFonts w:eastAsiaTheme="majorEastAsia"/>
          <w:bCs/>
          <w:lang w:val="en-GB"/>
        </w:rPr>
        <w:t>“What moves Treasury Yields?”</w:t>
      </w:r>
      <w:r>
        <w:fldChar w:fldCharType="end"/>
      </w:r>
      <w:r>
        <w:rPr>
          <w:bCs/>
          <w:lang w:val="en-GB"/>
        </w:rPr>
        <w:t xml:space="preserve"> (with Soroosh Soofi Siavash), </w:t>
      </w:r>
      <w:r w:rsidRPr="000C0CED">
        <w:rPr>
          <w:b/>
          <w:bCs/>
          <w:i/>
          <w:lang w:val="en-GB"/>
        </w:rPr>
        <w:t>Journal of Financial Economics</w:t>
      </w:r>
      <w:r>
        <w:rPr>
          <w:bCs/>
          <w:lang w:val="en-GB"/>
        </w:rPr>
        <w:t xml:space="preserve">, </w:t>
      </w:r>
      <w:r>
        <w:rPr>
          <w:color w:val="000000"/>
        </w:rPr>
        <w:t xml:space="preserve">Vol. 146(3), </w:t>
      </w:r>
      <w:proofErr w:type="spellStart"/>
      <w:r>
        <w:rPr>
          <w:color w:val="000000"/>
        </w:rPr>
        <w:t>December</w:t>
      </w:r>
      <w:proofErr w:type="spellEnd"/>
      <w:r>
        <w:rPr>
          <w:color w:val="000000"/>
        </w:rPr>
        <w:t xml:space="preserve"> 2022.</w:t>
      </w:r>
    </w:p>
    <w:p w14:paraId="5DE1844D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F50F13A" w14:textId="77777777" w:rsidR="007C0F50" w:rsidRDefault="009B4ABF" w:rsidP="007C0F50">
      <w:pPr>
        <w:autoSpaceDE w:val="0"/>
        <w:autoSpaceDN w:val="0"/>
        <w:adjustRightInd w:val="0"/>
        <w:ind w:left="-540" w:right="-494"/>
      </w:pPr>
      <w:r>
        <w:rPr>
          <w:b/>
          <w:i/>
          <w:iCs/>
          <w:lang w:val="en-GB"/>
        </w:rPr>
        <w:t xml:space="preserve">Paper: </w:t>
      </w:r>
      <w:hyperlink r:id="rId12" w:history="1">
        <w:r w:rsidRPr="009B4ABF">
          <w:rPr>
            <w:rStyle w:val="Hyperlink"/>
            <w:bCs/>
            <w:i/>
            <w:iCs/>
            <w:lang w:val="en-GB"/>
          </w:rPr>
          <w:t>https://github.com/EmanuelMoench/website/blob/Journal-Publications/Moench_Soofi-Siavash(JFE2022).pdf</w:t>
        </w:r>
      </w:hyperlink>
    </w:p>
    <w:p w14:paraId="391098D0" w14:textId="77777777" w:rsidR="007C0F50" w:rsidRDefault="007C0F50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33D02792" w14:textId="2F430481" w:rsidR="009B4ABF" w:rsidRPr="007C0F50" w:rsidRDefault="009B4ABF" w:rsidP="007C0F5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Moench_Soofi-Siavash_JFE2022,</w:t>
      </w:r>
    </w:p>
    <w:p w14:paraId="538AE654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What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moves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treasury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yields</w:t>
      </w:r>
      <w:proofErr w:type="spellEnd"/>
      <w:r>
        <w:rPr>
          <w:color w:val="000000"/>
        </w:rPr>
        <w:t>?},</w:t>
      </w:r>
    </w:p>
    <w:p w14:paraId="12B2F9A3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</w:t>
      </w:r>
      <w:proofErr w:type="spellStart"/>
      <w:r>
        <w:rPr>
          <w:color w:val="000000"/>
        </w:rPr>
        <w:t>Soofi</w:t>
      </w:r>
      <w:proofErr w:type="spellEnd"/>
      <w:r>
        <w:rPr>
          <w:color w:val="000000"/>
        </w:rPr>
        <w:t xml:space="preserve">-Siavash, </w:t>
      </w:r>
      <w:proofErr w:type="spellStart"/>
      <w:r>
        <w:rPr>
          <w:color w:val="000000"/>
        </w:rPr>
        <w:t>Soroosh</w:t>
      </w:r>
      <w:proofErr w:type="spellEnd"/>
      <w:r>
        <w:rPr>
          <w:color w:val="000000"/>
        </w:rPr>
        <w:t>},</w:t>
      </w:r>
    </w:p>
    <w:p w14:paraId="771FA2E0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Journal of Financial Economics},</w:t>
      </w:r>
    </w:p>
    <w:p w14:paraId="13B86237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146},</w:t>
      </w:r>
    </w:p>
    <w:p w14:paraId="239C8E9B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number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3},</w:t>
      </w:r>
    </w:p>
    <w:p w14:paraId="481793BE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1016--1043},</w:t>
      </w:r>
    </w:p>
    <w:p w14:paraId="4B8BCC25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2022},</w:t>
      </w:r>
    </w:p>
    <w:p w14:paraId="4D238567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66C191B7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61921589" w14:textId="2AFFF665" w:rsidR="009B4ABF" w:rsidRDefault="009B4ABF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E6DA1F7" w14:textId="74C1AABA" w:rsidR="009B4ABF" w:rsidRDefault="0076636B" w:rsidP="00BC0966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2F9D648D" w14:textId="7507E158" w:rsidR="00BC0966" w:rsidRDefault="00BC0966" w:rsidP="0076636B">
      <w:pPr>
        <w:pStyle w:val="StandardWeb"/>
        <w:numPr>
          <w:ilvl w:val="0"/>
          <w:numId w:val="1"/>
        </w:numPr>
        <w:spacing w:before="0" w:beforeAutospacing="0" w:after="0" w:afterAutospacing="0"/>
        <w:ind w:left="-142" w:right="-500"/>
        <w:rPr>
          <w:b/>
          <w:bCs/>
          <w:i/>
          <w:iCs/>
          <w:color w:val="000000"/>
        </w:rPr>
      </w:pPr>
      <w:r>
        <w:rPr>
          <w:color w:val="000000"/>
        </w:rPr>
        <w:t>“</w:t>
      </w:r>
      <w:hyperlink r:id="rId13" w:history="1">
        <w:r>
          <w:rPr>
            <w:rStyle w:val="Hyperlink"/>
            <w:rFonts w:eastAsiaTheme="majorEastAsia"/>
            <w:color w:val="1155CC"/>
          </w:rPr>
          <w:t xml:space="preserve">The Term </w:t>
        </w:r>
        <w:proofErr w:type="spellStart"/>
        <w:r>
          <w:rPr>
            <w:rStyle w:val="Hyperlink"/>
            <w:rFonts w:eastAsiaTheme="majorEastAsia"/>
            <w:color w:val="1155CC"/>
          </w:rPr>
          <w:t>Structure</w:t>
        </w:r>
        <w:proofErr w:type="spellEnd"/>
        <w:r>
          <w:rPr>
            <w:rStyle w:val="Hyperlink"/>
            <w:rFonts w:eastAsiaTheme="majorEastAsia"/>
            <w:color w:val="1155CC"/>
          </w:rPr>
          <w:t xml:space="preserve"> </w:t>
        </w:r>
        <w:proofErr w:type="spellStart"/>
        <w:r>
          <w:rPr>
            <w:rStyle w:val="Hyperlink"/>
            <w:rFonts w:eastAsiaTheme="majorEastAsia"/>
            <w:color w:val="1155CC"/>
          </w:rPr>
          <w:t>of</w:t>
        </w:r>
        <w:proofErr w:type="spellEnd"/>
        <w:r>
          <w:rPr>
            <w:rStyle w:val="Hyperlink"/>
            <w:rFonts w:eastAsiaTheme="majorEastAsia"/>
            <w:color w:val="1155CC"/>
          </w:rPr>
          <w:t xml:space="preserve"> </w:t>
        </w:r>
        <w:proofErr w:type="spellStart"/>
        <w:r>
          <w:rPr>
            <w:rStyle w:val="Hyperlink"/>
            <w:rFonts w:eastAsiaTheme="majorEastAsia"/>
            <w:color w:val="1155CC"/>
          </w:rPr>
          <w:t>Expectations</w:t>
        </w:r>
        <w:proofErr w:type="spellEnd"/>
      </w:hyperlink>
      <w:r>
        <w:rPr>
          <w:color w:val="000000"/>
        </w:rPr>
        <w:t>” (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Richard K. Crump, Stefano </w:t>
      </w:r>
      <w:proofErr w:type="spellStart"/>
      <w:r>
        <w:rPr>
          <w:color w:val="000000"/>
        </w:rPr>
        <w:t>Eusepi</w:t>
      </w:r>
      <w:proofErr w:type="spellEnd"/>
      <w:r>
        <w:rPr>
          <w:color w:val="000000"/>
        </w:rPr>
        <w:t xml:space="preserve">, and Bruce Preston), Chapter 17 in </w:t>
      </w:r>
      <w:r>
        <w:rPr>
          <w:b/>
          <w:bCs/>
          <w:i/>
          <w:iCs/>
          <w:color w:val="000000"/>
        </w:rPr>
        <w:t xml:space="preserve">Handbook </w:t>
      </w:r>
      <w:proofErr w:type="spellStart"/>
      <w:r>
        <w:rPr>
          <w:b/>
          <w:bCs/>
          <w:i/>
          <w:iCs/>
          <w:color w:val="000000"/>
        </w:rPr>
        <w:t>of</w:t>
      </w:r>
      <w:proofErr w:type="spellEnd"/>
      <w:r>
        <w:rPr>
          <w:b/>
          <w:bCs/>
          <w:i/>
          <w:iCs/>
          <w:color w:val="000000"/>
        </w:rPr>
        <w:t xml:space="preserve"> </w:t>
      </w:r>
      <w:proofErr w:type="spellStart"/>
      <w:r>
        <w:rPr>
          <w:b/>
          <w:bCs/>
          <w:i/>
          <w:iCs/>
          <w:color w:val="000000"/>
        </w:rPr>
        <w:t>Economic</w:t>
      </w:r>
      <w:proofErr w:type="spellEnd"/>
      <w:r>
        <w:rPr>
          <w:b/>
          <w:bCs/>
          <w:i/>
          <w:iCs/>
          <w:color w:val="000000"/>
        </w:rPr>
        <w:t xml:space="preserve"> </w:t>
      </w:r>
      <w:proofErr w:type="spellStart"/>
      <w:r>
        <w:rPr>
          <w:b/>
          <w:bCs/>
          <w:i/>
          <w:iCs/>
          <w:color w:val="000000"/>
        </w:rPr>
        <w:t>Expectations</w:t>
      </w:r>
      <w:proofErr w:type="spellEnd"/>
      <w:r>
        <w:rPr>
          <w:b/>
          <w:bCs/>
          <w:i/>
          <w:iCs/>
          <w:color w:val="000000"/>
        </w:rPr>
        <w:t>,</w:t>
      </w:r>
      <w:r>
        <w:rPr>
          <w:color w:val="000000"/>
        </w:rPr>
        <w:t xml:space="preserve"> Elsevier, November 2022</w:t>
      </w:r>
      <w:r>
        <w:rPr>
          <w:b/>
          <w:bCs/>
          <w:i/>
          <w:iCs/>
          <w:color w:val="000000"/>
        </w:rPr>
        <w:t>.</w:t>
      </w:r>
    </w:p>
    <w:p w14:paraId="40DD7C49" w14:textId="77777777" w:rsidR="009B4ABF" w:rsidRDefault="009B4ABF" w:rsidP="00BC0966">
      <w:pPr>
        <w:pStyle w:val="StandardWeb"/>
        <w:spacing w:before="0" w:beforeAutospacing="0" w:after="0" w:afterAutospacing="0"/>
        <w:ind w:left="-540" w:right="-500"/>
        <w:rPr>
          <w:b/>
          <w:bCs/>
          <w:i/>
          <w:iCs/>
          <w:color w:val="000000"/>
        </w:rPr>
      </w:pPr>
    </w:p>
    <w:p w14:paraId="7A622662" w14:textId="1EFD89CD" w:rsidR="009B4ABF" w:rsidRDefault="009B4ABF" w:rsidP="009B4ABF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14" w:history="1">
        <w:r w:rsidRPr="009B4ABF">
          <w:rPr>
            <w:rStyle w:val="Hyperlink"/>
            <w:bCs/>
            <w:i/>
            <w:iCs/>
            <w:lang w:val="en-GB"/>
          </w:rPr>
          <w:t>https://github.com/EmanuelMoench/website/blob/Journal-Publications/Crump_Eusepi_Moench_Preston_(HBchapter2022).pdf</w:t>
        </w:r>
      </w:hyperlink>
    </w:p>
    <w:p w14:paraId="7782F74E" w14:textId="77777777" w:rsidR="009B4ABF" w:rsidRDefault="009B4ABF" w:rsidP="009B4ABF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2485F78A" w14:textId="71B0FBFE" w:rsidR="009B4ABF" w:rsidRPr="007C0F50" w:rsidRDefault="009B4ABF" w:rsidP="009B4ABF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incollection{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Crump_Eusepi_Moench_Preston_HB2023,</w:t>
      </w:r>
    </w:p>
    <w:p w14:paraId="427621A1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The </w:t>
      </w:r>
      <w:proofErr w:type="spellStart"/>
      <w:r>
        <w:rPr>
          <w:color w:val="000000"/>
        </w:rPr>
        <w:t>term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48F4F5AE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Crump, Richard K and </w:t>
      </w:r>
      <w:proofErr w:type="spellStart"/>
      <w:r>
        <w:rPr>
          <w:color w:val="000000"/>
        </w:rPr>
        <w:t>Eusepi</w:t>
      </w:r>
      <w:proofErr w:type="spellEnd"/>
      <w:r>
        <w:rPr>
          <w:color w:val="000000"/>
        </w:rPr>
        <w:t xml:space="preserve">, Stefano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Preston, Bruce},</w:t>
      </w:r>
    </w:p>
    <w:p w14:paraId="7881E608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booktitle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Handbook of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2A62A83C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507--540},</w:t>
      </w:r>
    </w:p>
    <w:p w14:paraId="25DCCBDB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2023},</w:t>
      </w:r>
    </w:p>
    <w:p w14:paraId="22856408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44274240" w14:textId="39DC81F5" w:rsidR="00BC0966" w:rsidRPr="007C0F50" w:rsidRDefault="009B4ABF" w:rsidP="007C0F50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0C5F5236" w14:textId="77777777" w:rsid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7143763" w14:textId="2D9D735C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3125609A" w14:textId="696E0974" w:rsidR="00BC0966" w:rsidRDefault="00BC0966" w:rsidP="00B223ED">
      <w:pPr>
        <w:pStyle w:val="StandardWeb"/>
        <w:numPr>
          <w:ilvl w:val="0"/>
          <w:numId w:val="1"/>
        </w:numPr>
        <w:spacing w:before="0" w:beforeAutospacing="0" w:after="0" w:afterAutospacing="0"/>
        <w:ind w:left="-142" w:right="-500"/>
        <w:rPr>
          <w:color w:val="000000"/>
        </w:rPr>
      </w:pPr>
      <w:r>
        <w:rPr>
          <w:bCs/>
          <w:lang w:val="en-GB"/>
        </w:rPr>
        <w:lastRenderedPageBreak/>
        <w:t>“</w:t>
      </w:r>
      <w:hyperlink r:id="rId15" w:history="1">
        <w:r w:rsidRPr="00C24101">
          <w:rPr>
            <w:rStyle w:val="Hyperlink"/>
            <w:rFonts w:eastAsiaTheme="majorEastAsia"/>
            <w:bCs/>
            <w:lang w:val="en-GB"/>
          </w:rPr>
          <w:t>Would Households Understand Average Inflation Targeting?</w:t>
        </w:r>
      </w:hyperlink>
      <w:r>
        <w:rPr>
          <w:bCs/>
          <w:lang w:val="en-GB"/>
        </w:rPr>
        <w:t xml:space="preserve">” (with Mathias Hoffmann, Lora Pavlova and Guido </w:t>
      </w:r>
      <w:proofErr w:type="spellStart"/>
      <w:r>
        <w:rPr>
          <w:bCs/>
          <w:lang w:val="en-GB"/>
        </w:rPr>
        <w:t>Schultefrankenfeld</w:t>
      </w:r>
      <w:proofErr w:type="spellEnd"/>
      <w:r>
        <w:rPr>
          <w:bCs/>
          <w:lang w:val="en-GB"/>
        </w:rPr>
        <w:t xml:space="preserve">), </w:t>
      </w:r>
      <w:r w:rsidRPr="000C0CED">
        <w:rPr>
          <w:b/>
          <w:bCs/>
          <w:i/>
          <w:lang w:val="en-GB"/>
        </w:rPr>
        <w:t xml:space="preserve">Journal of </w:t>
      </w:r>
      <w:r>
        <w:rPr>
          <w:b/>
          <w:bCs/>
          <w:i/>
          <w:lang w:val="en-GB"/>
        </w:rPr>
        <w:t xml:space="preserve">Monetary </w:t>
      </w:r>
      <w:r w:rsidRPr="000C0CED">
        <w:rPr>
          <w:b/>
          <w:bCs/>
          <w:i/>
          <w:lang w:val="en-GB"/>
        </w:rPr>
        <w:t>Economics</w:t>
      </w:r>
      <w:r>
        <w:rPr>
          <w:b/>
          <w:bCs/>
          <w:i/>
          <w:lang w:val="en-GB"/>
        </w:rPr>
        <w:t>,</w:t>
      </w:r>
      <w:r w:rsidRPr="001654AB">
        <w:rPr>
          <w:color w:val="000000"/>
        </w:rPr>
        <w:t xml:space="preserve"> </w:t>
      </w:r>
      <w:proofErr w:type="spellStart"/>
      <w:r>
        <w:rPr>
          <w:color w:val="000000"/>
        </w:rPr>
        <w:t>Vol</w:t>
      </w:r>
      <w:proofErr w:type="spellEnd"/>
      <w:r>
        <w:rPr>
          <w:color w:val="000000"/>
        </w:rPr>
        <w:t xml:space="preserve"> 129(S), </w:t>
      </w:r>
      <w:proofErr w:type="spellStart"/>
      <w:r>
        <w:rPr>
          <w:color w:val="000000"/>
        </w:rPr>
        <w:t>July</w:t>
      </w:r>
      <w:proofErr w:type="spellEnd"/>
      <w:r>
        <w:rPr>
          <w:color w:val="000000"/>
        </w:rPr>
        <w:t xml:space="preserve"> 2022. </w:t>
      </w:r>
    </w:p>
    <w:p w14:paraId="295EA5CD" w14:textId="77777777" w:rsidR="009B4ABF" w:rsidRDefault="009B4ABF" w:rsidP="00BC0966">
      <w:pPr>
        <w:pStyle w:val="StandardWeb"/>
        <w:spacing w:before="0" w:beforeAutospacing="0" w:after="0" w:afterAutospacing="0"/>
        <w:ind w:left="-540" w:right="-500"/>
        <w:rPr>
          <w:color w:val="000000"/>
        </w:rPr>
      </w:pPr>
    </w:p>
    <w:p w14:paraId="4B86AC67" w14:textId="77777777" w:rsidR="00152943" w:rsidRDefault="009B4ABF" w:rsidP="00152943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16" w:history="1">
        <w:r w:rsidRPr="009B4ABF">
          <w:rPr>
            <w:rStyle w:val="Hyperlink"/>
            <w:bCs/>
            <w:i/>
            <w:iCs/>
            <w:lang w:val="en-GB"/>
          </w:rPr>
          <w:t>https://github.com/EmanuelMoench/website/blob/Journal-Publications/Hoffmann_Moench_Pavlova_Schultefrankenfeld(JME2022).pdf</w:t>
        </w:r>
      </w:hyperlink>
    </w:p>
    <w:p w14:paraId="3442AE48" w14:textId="77777777" w:rsidR="00152943" w:rsidRDefault="00152943" w:rsidP="00152943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DBB465E" w14:textId="701425FC" w:rsidR="00152943" w:rsidRPr="007C0F50" w:rsidRDefault="009B4ABF" w:rsidP="0015294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="00152943">
        <w:rPr>
          <w:color w:val="000000"/>
        </w:rPr>
        <w:t>@</w:t>
      </w:r>
      <w:r w:rsidR="0015294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article{Hoffmann_Moench_Pavlova_Schultefrankenfeld_JME2022,</w:t>
      </w:r>
    </w:p>
    <w:p w14:paraId="24875599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Would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households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understand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average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inflation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targeting</w:t>
      </w:r>
      <w:proofErr w:type="spellEnd"/>
      <w:r>
        <w:rPr>
          <w:color w:val="000000"/>
        </w:rPr>
        <w:t>?},</w:t>
      </w:r>
    </w:p>
    <w:p w14:paraId="76EB9310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Hoffmann, Mathias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Pavlova, Lora and </w:t>
      </w:r>
      <w:proofErr w:type="spellStart"/>
      <w:r>
        <w:rPr>
          <w:color w:val="000000"/>
        </w:rPr>
        <w:t>Schultefrankenfeld</w:t>
      </w:r>
      <w:proofErr w:type="spellEnd"/>
      <w:r>
        <w:rPr>
          <w:color w:val="000000"/>
        </w:rPr>
        <w:t>, Guido},</w:t>
      </w:r>
    </w:p>
    <w:p w14:paraId="4675CDC4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Journal of </w:t>
      </w:r>
      <w:proofErr w:type="spellStart"/>
      <w:r>
        <w:rPr>
          <w:color w:val="000000"/>
        </w:rPr>
        <w:t>Monetary</w:t>
      </w:r>
      <w:proofErr w:type="spellEnd"/>
      <w:r>
        <w:rPr>
          <w:color w:val="000000"/>
        </w:rPr>
        <w:t xml:space="preserve"> Economics},</w:t>
      </w:r>
    </w:p>
    <w:p w14:paraId="3063A2E8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129},</w:t>
      </w:r>
    </w:p>
    <w:p w14:paraId="796D7BCA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r>
        <w:rPr>
          <w:color w:val="000000"/>
        </w:rPr>
        <w:t>={S52--S66},</w:t>
      </w:r>
    </w:p>
    <w:p w14:paraId="7832E898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2022},</w:t>
      </w:r>
    </w:p>
    <w:p w14:paraId="541204EE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52540616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63B45408" w14:textId="7C7A5BD8" w:rsidR="009B4ABF" w:rsidRDefault="009B4ABF" w:rsidP="00152943">
      <w:pPr>
        <w:autoSpaceDE w:val="0"/>
        <w:autoSpaceDN w:val="0"/>
        <w:adjustRightInd w:val="0"/>
        <w:ind w:left="-540" w:right="-494"/>
        <w:rPr>
          <w:color w:val="000000"/>
        </w:rPr>
      </w:pPr>
    </w:p>
    <w:p w14:paraId="2B44E736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6ECB43E" w14:textId="31525CCF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B223ED">
        <w:rPr>
          <w:bCs/>
          <w:lang w:val="en-GB"/>
        </w:rPr>
        <w:t>“</w:t>
      </w:r>
      <w:r>
        <w:fldChar w:fldCharType="begin"/>
      </w:r>
      <w:r>
        <w:instrText>HYPERLINK "https://www.sciencedirect.com/science/article/abs/pii/S030439321930159X"</w:instrText>
      </w:r>
      <w:r>
        <w:fldChar w:fldCharType="separate"/>
      </w:r>
      <w:r w:rsidRPr="00B223ED">
        <w:rPr>
          <w:rStyle w:val="Hyperlink"/>
          <w:lang w:val="en-GB"/>
        </w:rPr>
        <w:t xml:space="preserve">Comment on “Monetary Policy Communication, Policy Slope, and the Stock Market” by Andreas </w:t>
      </w:r>
      <w:proofErr w:type="spellStart"/>
      <w:r w:rsidRPr="00B223ED">
        <w:rPr>
          <w:rStyle w:val="Hyperlink"/>
          <w:lang w:val="en-GB"/>
        </w:rPr>
        <w:t>Neuhierl</w:t>
      </w:r>
      <w:proofErr w:type="spellEnd"/>
      <w:r w:rsidRPr="00B223ED">
        <w:rPr>
          <w:rStyle w:val="Hyperlink"/>
          <w:lang w:val="en-GB"/>
        </w:rPr>
        <w:t xml:space="preserve"> and Michael Weber</w:t>
      </w:r>
      <w:r>
        <w:fldChar w:fldCharType="end"/>
      </w:r>
      <w:r w:rsidRPr="00B223ED">
        <w:rPr>
          <w:bCs/>
          <w:lang w:val="en-GB"/>
        </w:rPr>
        <w:t xml:space="preserve">” (with Tobias Stein), </w:t>
      </w:r>
      <w:r w:rsidRPr="00B223ED">
        <w:rPr>
          <w:b/>
          <w:bCs/>
          <w:i/>
          <w:lang w:val="en-GB"/>
        </w:rPr>
        <w:t>Journal of Monetary Economics</w:t>
      </w:r>
      <w:r w:rsidRPr="00B223ED">
        <w:rPr>
          <w:bCs/>
          <w:lang w:val="en-GB"/>
        </w:rPr>
        <w:t>, Vol. 108, December 2019.</w:t>
      </w:r>
    </w:p>
    <w:p w14:paraId="4DE3A399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8F7DB15" w14:textId="5BB10995" w:rsidR="005A10C4" w:rsidRPr="005A10C4" w:rsidRDefault="005A10C4" w:rsidP="00BC0966">
      <w:pPr>
        <w:autoSpaceDE w:val="0"/>
        <w:autoSpaceDN w:val="0"/>
        <w:adjustRightInd w:val="0"/>
        <w:ind w:left="-540" w:right="-494"/>
        <w:rPr>
          <w:rStyle w:val="Hyperlink"/>
          <w:i/>
          <w:iCs/>
        </w:rPr>
      </w:pPr>
      <w:r>
        <w:rPr>
          <w:b/>
          <w:i/>
          <w:iCs/>
          <w:lang w:val="en-GB"/>
        </w:rPr>
        <w:t xml:space="preserve">Paper: </w:t>
      </w:r>
      <w:r w:rsidRPr="005A10C4">
        <w:rPr>
          <w:rStyle w:val="Hyperlink"/>
          <w:bCs/>
          <w:i/>
          <w:iCs/>
          <w:lang w:val="en-GB"/>
        </w:rPr>
        <w:t>https://github.com/EmanuelMoench/website/blob/Journal-Publications/Moench_Stein(JMEcomment2019).pdf</w:t>
      </w:r>
    </w:p>
    <w:p w14:paraId="5A365EAD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811C2E7" w14:textId="1FB0E96C" w:rsidR="005A10C4" w:rsidRPr="005A10C4" w:rsidRDefault="005A10C4" w:rsidP="005A10C4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proofErr w:type="gramStart"/>
      <w:r>
        <w:rPr>
          <w:b/>
          <w:lang w:val="en-GB"/>
        </w:rPr>
        <w:t xml:space="preserve">Cite </w:t>
      </w:r>
      <w:r>
        <w:rPr>
          <w:b/>
          <w:lang w:val="en-GB"/>
        </w:rPr>
        <w:t xml:space="preserve"> </w:t>
      </w:r>
      <w:r w:rsidRPr="005A10C4">
        <w:rPr>
          <w:bCs/>
          <w:lang w:val="en-GB"/>
        </w:rPr>
        <w:t>@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7C0F50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 w:rsidR="007C0F50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_Stein_JMEcomment_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2019,</w:t>
      </w:r>
    </w:p>
    <w:p w14:paraId="1C6EDAC2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title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 xml:space="preserve">Comment on “Monetary Policy Communication, Policy Slope, and the Stock Market” by Andreas </w:t>
      </w:r>
      <w:proofErr w:type="spellStart"/>
      <w:r w:rsidRPr="005A10C4">
        <w:rPr>
          <w:color w:val="000000"/>
        </w:rPr>
        <w:t>Neuhierl</w:t>
      </w:r>
      <w:proofErr w:type="spellEnd"/>
      <w:r w:rsidRPr="005A10C4">
        <w:rPr>
          <w:color w:val="000000"/>
        </w:rPr>
        <w:t xml:space="preserve"> and Michael Weber},</w:t>
      </w:r>
    </w:p>
    <w:p w14:paraId="63CAF8D9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author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Moench, Emanuel and Stein, Tobias},</w:t>
      </w:r>
    </w:p>
    <w:p w14:paraId="7CB99BC2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journal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Journal of Monetary Economics},</w:t>
      </w:r>
    </w:p>
    <w:p w14:paraId="77995623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volume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108},</w:t>
      </w:r>
    </w:p>
    <w:p w14:paraId="508A75E0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pages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156--161},</w:t>
      </w:r>
    </w:p>
    <w:p w14:paraId="6AD8E146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year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2019},</w:t>
      </w:r>
    </w:p>
    <w:p w14:paraId="1D471E89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publisher={Elsevier}</w:t>
      </w:r>
    </w:p>
    <w:p w14:paraId="2DDEA539" w14:textId="4C6B3B05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>}</w:t>
      </w:r>
    </w:p>
    <w:p w14:paraId="574BE45A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D66CBFA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1CB6EAB" w14:textId="4FC9153F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 w:hanging="322"/>
        <w:rPr>
          <w:bCs/>
          <w:lang w:val="en-GB"/>
        </w:rPr>
      </w:pPr>
      <w:r w:rsidRPr="00B223ED">
        <w:rPr>
          <w:bCs/>
          <w:lang w:val="en-GB"/>
        </w:rPr>
        <w:t>“</w:t>
      </w:r>
      <w:hyperlink r:id="rId17" w:history="1">
        <w:r w:rsidRPr="00B223ED">
          <w:rPr>
            <w:rStyle w:val="Hyperlink"/>
            <w:bCs/>
            <w:lang w:val="en-GB"/>
          </w:rPr>
          <w:t>Forecasting through the Rear-view Mirror: Data Revisions and Bond Return Predictability</w:t>
        </w:r>
      </w:hyperlink>
      <w:r w:rsidRPr="00B223ED">
        <w:rPr>
          <w:bCs/>
          <w:lang w:val="en-GB"/>
        </w:rPr>
        <w:t xml:space="preserve">” (with Eric Ghysels and Casidhe Horan), </w:t>
      </w:r>
      <w:r w:rsidRPr="00B223ED">
        <w:rPr>
          <w:b/>
          <w:bCs/>
          <w:i/>
          <w:lang w:val="en-GB"/>
        </w:rPr>
        <w:t xml:space="preserve">Review of Financial Studies, </w:t>
      </w:r>
      <w:r w:rsidRPr="00B223ED">
        <w:rPr>
          <w:bCs/>
          <w:lang w:val="en-GB"/>
        </w:rPr>
        <w:t>Vol. 31 No. 2, February 2018</w:t>
      </w:r>
      <w:r w:rsidR="005A10C4" w:rsidRPr="00B223ED">
        <w:rPr>
          <w:bCs/>
          <w:lang w:val="en-GB"/>
        </w:rPr>
        <w:t>.</w:t>
      </w:r>
    </w:p>
    <w:p w14:paraId="05B14F78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56CDB20" w14:textId="402D360D" w:rsidR="009F5900" w:rsidRDefault="005A10C4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18" w:history="1">
        <w:r w:rsidR="009F5900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https://github.com/EmanuelMoench/website/blob/Journal-Publications/Ghysels_Horan_Moench(RFS2018).pdf</w:t>
        </w:r>
      </w:hyperlink>
    </w:p>
    <w:p w14:paraId="065DC3A2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3C6C324" w14:textId="38288AB3" w:rsidR="007C0F50" w:rsidRPr="009F5900" w:rsidRDefault="005A10C4" w:rsidP="009F5900">
      <w:pPr>
        <w:autoSpaceDE w:val="0"/>
        <w:autoSpaceDN w:val="0"/>
        <w:adjustRightInd w:val="0"/>
        <w:ind w:left="-540" w:right="-494"/>
        <w:rPr>
          <w:i/>
          <w:iCs/>
          <w:color w:val="0000FF"/>
          <w:u w:val="single"/>
        </w:rPr>
      </w:pPr>
      <w:proofErr w:type="gramStart"/>
      <w:r>
        <w:rPr>
          <w:b/>
          <w:lang w:val="en-GB"/>
        </w:rPr>
        <w:t xml:space="preserve">Cite  </w:t>
      </w:r>
      <w:r w:rsidR="007C0F50" w:rsidRPr="007C0F50">
        <w:rPr>
          <w:color w:val="000000"/>
        </w:rPr>
        <w:t>@article{</w:t>
      </w:r>
      <w:proofErr w:type="gramEnd"/>
      <w:r w:rsidR="007C0F50">
        <w:rPr>
          <w:color w:val="000000"/>
        </w:rPr>
        <w:t>G</w:t>
      </w:r>
      <w:r w:rsidR="007C0F50" w:rsidRPr="007C0F50">
        <w:rPr>
          <w:color w:val="000000"/>
        </w:rPr>
        <w:t>hysels</w:t>
      </w:r>
      <w:r w:rsidR="007C0F50">
        <w:rPr>
          <w:color w:val="000000"/>
        </w:rPr>
        <w:t>_Horan_Moench_RFS</w:t>
      </w:r>
      <w:r w:rsidR="007C0F50" w:rsidRPr="007C0F50">
        <w:rPr>
          <w:color w:val="000000"/>
        </w:rPr>
        <w:t>2018,</w:t>
      </w:r>
    </w:p>
    <w:p w14:paraId="3B390B17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title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Forecasting through the rearview mirror: Data revisions and bond return predictability},</w:t>
      </w:r>
    </w:p>
    <w:p w14:paraId="166B4CC5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author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Ghysels, Eric and Horan, Casidhe and Moench, Emanuel},</w:t>
      </w:r>
    </w:p>
    <w:p w14:paraId="2D6CEC1F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journal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The Review of Financial Studies},</w:t>
      </w:r>
    </w:p>
    <w:p w14:paraId="46AB30D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volume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31},</w:t>
      </w:r>
    </w:p>
    <w:p w14:paraId="307D57D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number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2},</w:t>
      </w:r>
    </w:p>
    <w:p w14:paraId="539F7B44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pages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678--714},</w:t>
      </w:r>
    </w:p>
    <w:p w14:paraId="2848C755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year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2018},</w:t>
      </w:r>
    </w:p>
    <w:p w14:paraId="0B13C360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publisher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Oxford University Press}</w:t>
      </w:r>
    </w:p>
    <w:p w14:paraId="44614CD2" w14:textId="103AF5E5" w:rsidR="00BC0966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>}</w:t>
      </w:r>
    </w:p>
    <w:p w14:paraId="09081EC9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3CCDEB1" w14:textId="5626BFB8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B223ED">
        <w:rPr>
          <w:bCs/>
          <w:lang w:val="en-GB"/>
        </w:rPr>
        <w:lastRenderedPageBreak/>
        <w:t>“</w:t>
      </w:r>
      <w:hyperlink r:id="rId19" w:history="1">
        <w:r w:rsidRPr="00B223ED">
          <w:rPr>
            <w:rStyle w:val="Hyperlink"/>
            <w:bCs/>
            <w:lang w:val="en-GB"/>
          </w:rPr>
          <w:t>Decomposing Real and Nominal Yield Curves</w:t>
        </w:r>
      </w:hyperlink>
      <w:r w:rsidRPr="00B223ED">
        <w:rPr>
          <w:bCs/>
          <w:lang w:val="en-GB"/>
        </w:rPr>
        <w:t xml:space="preserve">” (with Mike Abrahams, Tobias Adrian, and Richard K. Crump, and Rui Yu), </w:t>
      </w:r>
      <w:r w:rsidRPr="00B223ED">
        <w:rPr>
          <w:b/>
          <w:bCs/>
          <w:i/>
          <w:lang w:val="en-GB"/>
        </w:rPr>
        <w:t xml:space="preserve">Journal of Monetary Economics, </w:t>
      </w:r>
      <w:r w:rsidRPr="00B223ED">
        <w:rPr>
          <w:bCs/>
          <w:lang w:val="en-GB"/>
        </w:rPr>
        <w:t>Vol. 84, December 2016.</w:t>
      </w:r>
    </w:p>
    <w:p w14:paraId="5D774B7C" w14:textId="77777777" w:rsidR="007C0F50" w:rsidRDefault="007C0F5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3BC9A72" w14:textId="7AA5A177" w:rsidR="009F5900" w:rsidRDefault="007C0F5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20" w:history="1">
        <w:r w:rsidR="009F5900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https://github.com/EmanuelMoench/website/blob/Journal-Publications/Abrahams_Adrian_Crump_Moench_Yu(JME2016).pdf</w:t>
        </w:r>
      </w:hyperlink>
    </w:p>
    <w:p w14:paraId="216585E0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1698F0D5" w14:textId="3BD97B8C" w:rsidR="007C0F50" w:rsidRPr="009F5900" w:rsidRDefault="007C0F50" w:rsidP="009F5900">
      <w:pPr>
        <w:autoSpaceDE w:val="0"/>
        <w:autoSpaceDN w:val="0"/>
        <w:adjustRightInd w:val="0"/>
        <w:ind w:left="-540" w:right="-494"/>
        <w:rPr>
          <w:i/>
          <w:iCs/>
          <w:color w:val="0000FF"/>
          <w:u w:val="single"/>
        </w:rPr>
      </w:pPr>
      <w:proofErr w:type="gramStart"/>
      <w:r>
        <w:rPr>
          <w:b/>
          <w:lang w:val="en-GB"/>
        </w:rPr>
        <w:t xml:space="preserve">Cite  </w:t>
      </w:r>
      <w:r w:rsidRPr="007C0F50">
        <w:rPr>
          <w:color w:val="000000"/>
        </w:rPr>
        <w:t>@article{</w:t>
      </w:r>
      <w:proofErr w:type="gramEnd"/>
      <w:r>
        <w:rPr>
          <w:color w:val="000000"/>
        </w:rPr>
        <w:t>A</w:t>
      </w:r>
      <w:r w:rsidRPr="007C0F50">
        <w:rPr>
          <w:color w:val="000000"/>
        </w:rPr>
        <w:t>brahams</w:t>
      </w:r>
      <w:r>
        <w:rPr>
          <w:color w:val="000000"/>
        </w:rPr>
        <w:t>_Adrian_Crump_Moench_Yue_JME</w:t>
      </w:r>
      <w:r w:rsidRPr="007C0F50">
        <w:rPr>
          <w:color w:val="000000"/>
        </w:rPr>
        <w:t>2016,</w:t>
      </w:r>
    </w:p>
    <w:p w14:paraId="045BCCE9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title</w:t>
      </w:r>
      <w:proofErr w:type="gramStart"/>
      <w:r w:rsidRPr="007C0F50">
        <w:rPr>
          <w:color w:val="000000"/>
        </w:rPr>
        <w:t>={</w:t>
      </w:r>
      <w:proofErr w:type="spellStart"/>
      <w:proofErr w:type="gramEnd"/>
      <w:r w:rsidRPr="007C0F50">
        <w:rPr>
          <w:color w:val="000000"/>
        </w:rPr>
        <w:t>Decomposing</w:t>
      </w:r>
      <w:proofErr w:type="spellEnd"/>
      <w:r w:rsidRPr="007C0F50">
        <w:rPr>
          <w:color w:val="000000"/>
        </w:rPr>
        <w:t xml:space="preserve"> real and nominal </w:t>
      </w:r>
      <w:proofErr w:type="spellStart"/>
      <w:r w:rsidRPr="007C0F50">
        <w:rPr>
          <w:color w:val="000000"/>
        </w:rPr>
        <w:t>yield</w:t>
      </w:r>
      <w:proofErr w:type="spellEnd"/>
      <w:r w:rsidRPr="007C0F50">
        <w:rPr>
          <w:color w:val="000000"/>
        </w:rPr>
        <w:t xml:space="preserve"> </w:t>
      </w:r>
      <w:proofErr w:type="spellStart"/>
      <w:r w:rsidRPr="007C0F50">
        <w:rPr>
          <w:color w:val="000000"/>
        </w:rPr>
        <w:t>curves</w:t>
      </w:r>
      <w:proofErr w:type="spellEnd"/>
      <w:r w:rsidRPr="007C0F50">
        <w:rPr>
          <w:color w:val="000000"/>
        </w:rPr>
        <w:t>},</w:t>
      </w:r>
    </w:p>
    <w:p w14:paraId="50D0BC98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author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 xml:space="preserve">Abrahams, Michael and Adrian, Tobias and Crump, Richard K and </w:t>
      </w:r>
      <w:proofErr w:type="spellStart"/>
      <w:r w:rsidRPr="007C0F50">
        <w:rPr>
          <w:color w:val="000000"/>
        </w:rPr>
        <w:t>Moench,</w:t>
      </w:r>
      <w:proofErr w:type="spellEnd"/>
      <w:r w:rsidRPr="007C0F50">
        <w:rPr>
          <w:color w:val="000000"/>
        </w:rPr>
        <w:t xml:space="preserve"> Emanuel and </w:t>
      </w:r>
      <w:proofErr w:type="spellStart"/>
      <w:r w:rsidRPr="007C0F50">
        <w:rPr>
          <w:color w:val="000000"/>
        </w:rPr>
        <w:t>Yu</w:t>
      </w:r>
      <w:proofErr w:type="spellEnd"/>
      <w:r w:rsidRPr="007C0F50">
        <w:rPr>
          <w:color w:val="000000"/>
        </w:rPr>
        <w:t>, Rui},</w:t>
      </w:r>
    </w:p>
    <w:p w14:paraId="72DFE4AA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journal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 xml:space="preserve">Journal </w:t>
      </w:r>
      <w:proofErr w:type="spellStart"/>
      <w:r w:rsidRPr="007C0F50">
        <w:rPr>
          <w:color w:val="000000"/>
        </w:rPr>
        <w:t>of</w:t>
      </w:r>
      <w:proofErr w:type="spellEnd"/>
      <w:r w:rsidRPr="007C0F50">
        <w:rPr>
          <w:color w:val="000000"/>
        </w:rPr>
        <w:t xml:space="preserve"> </w:t>
      </w:r>
      <w:proofErr w:type="spellStart"/>
      <w:r w:rsidRPr="007C0F50">
        <w:rPr>
          <w:color w:val="000000"/>
        </w:rPr>
        <w:t>Monetary</w:t>
      </w:r>
      <w:proofErr w:type="spellEnd"/>
      <w:r w:rsidRPr="007C0F50">
        <w:rPr>
          <w:color w:val="000000"/>
        </w:rPr>
        <w:t xml:space="preserve"> Economics},</w:t>
      </w:r>
    </w:p>
    <w:p w14:paraId="1254389C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volume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84},</w:t>
      </w:r>
    </w:p>
    <w:p w14:paraId="440C6CE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pages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182--200},</w:t>
      </w:r>
    </w:p>
    <w:p w14:paraId="2BBA7E2F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year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2016},</w:t>
      </w:r>
    </w:p>
    <w:p w14:paraId="2C87A79E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publisher</w:t>
      </w:r>
      <w:proofErr w:type="spellEnd"/>
      <w:r w:rsidRPr="007C0F50">
        <w:rPr>
          <w:color w:val="000000"/>
        </w:rPr>
        <w:t>={Elsevier}</w:t>
      </w:r>
    </w:p>
    <w:p w14:paraId="30451E5A" w14:textId="6B362A5E" w:rsidR="007C0F50" w:rsidRDefault="007C0F50" w:rsidP="007C0F50">
      <w:pPr>
        <w:pStyle w:val="HTMLVorformatiert"/>
        <w:rPr>
          <w:bCs/>
          <w:lang w:val="en-GB"/>
        </w:rPr>
      </w:pPr>
      <w:r w:rsidRPr="007C0F50">
        <w:rPr>
          <w:color w:val="000000"/>
        </w:rPr>
        <w:t>}</w:t>
      </w:r>
    </w:p>
    <w:p w14:paraId="4588144D" w14:textId="77777777" w:rsidR="00BC0966" w:rsidRDefault="00BC0966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791B5A7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07FAC50" w14:textId="4BF276B9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B223ED">
        <w:rPr>
          <w:bCs/>
          <w:lang w:val="en-GB"/>
        </w:rPr>
        <w:t>“</w:t>
      </w:r>
      <w:hyperlink r:id="rId21" w:history="1">
        <w:r w:rsidRPr="00B223ED">
          <w:rPr>
            <w:rStyle w:val="Hyperlink"/>
            <w:bCs/>
            <w:lang w:val="en-GB"/>
          </w:rPr>
          <w:t>Fundamental Disagreement</w:t>
        </w:r>
      </w:hyperlink>
      <w:r w:rsidRPr="00B223ED">
        <w:rPr>
          <w:bCs/>
          <w:lang w:val="en-GB"/>
        </w:rPr>
        <w:t xml:space="preserve">” (with Philippe Andrade, Richard K Crump, and Stefano </w:t>
      </w:r>
      <w:proofErr w:type="spellStart"/>
      <w:r w:rsidRPr="00B223ED">
        <w:rPr>
          <w:bCs/>
          <w:lang w:val="en-GB"/>
        </w:rPr>
        <w:t>Eusepi</w:t>
      </w:r>
      <w:proofErr w:type="spellEnd"/>
      <w:r w:rsidRPr="00B223ED">
        <w:rPr>
          <w:bCs/>
          <w:lang w:val="en-GB"/>
        </w:rPr>
        <w:t xml:space="preserve">, </w:t>
      </w:r>
      <w:r w:rsidRPr="00B223ED">
        <w:rPr>
          <w:b/>
          <w:bCs/>
          <w:i/>
          <w:lang w:val="en-GB"/>
        </w:rPr>
        <w:t>Journal of Monetary Economics</w:t>
      </w:r>
      <w:r w:rsidRPr="00B223ED">
        <w:rPr>
          <w:bCs/>
          <w:lang w:val="en-GB"/>
        </w:rPr>
        <w:t>, Vol. 83, October 2016.</w:t>
      </w:r>
    </w:p>
    <w:p w14:paraId="70992A48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5685F3C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02ECEDB" w14:textId="4F976456" w:rsidR="009F5900" w:rsidRDefault="009F590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22" w:history="1">
        <w:r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https://github.com/EmanuelMoench/website/blob/Journal-Publications/Andrade_Crump_Eusepi_Moench(JME2016).pdf</w:t>
        </w:r>
      </w:hyperlink>
    </w:p>
    <w:p w14:paraId="22307835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1E56EBD1" w14:textId="3C8700A4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spellStart"/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</w:t>
      </w:r>
      <w:proofErr w:type="spell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ndrade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_Crump_Eusepi_Moench_JME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2016,</w:t>
      </w:r>
    </w:p>
    <w:p w14:paraId="07A1745D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title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Fundamental disagreement},</w:t>
      </w:r>
    </w:p>
    <w:p w14:paraId="57F9D98B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author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 xml:space="preserve">Andrade, Philippe and Crump, Richard K and </w:t>
      </w:r>
      <w:proofErr w:type="spellStart"/>
      <w:r w:rsidRPr="009F5900">
        <w:rPr>
          <w:color w:val="000000"/>
        </w:rPr>
        <w:t>Eusepi</w:t>
      </w:r>
      <w:proofErr w:type="spellEnd"/>
      <w:r w:rsidRPr="009F5900">
        <w:rPr>
          <w:color w:val="000000"/>
        </w:rPr>
        <w:t>, Stefano and Moench, Emanuel},</w:t>
      </w:r>
    </w:p>
    <w:p w14:paraId="271B8775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journal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Journal of Monetary Economics},</w:t>
      </w:r>
    </w:p>
    <w:p w14:paraId="662864CD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volume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83},</w:t>
      </w:r>
    </w:p>
    <w:p w14:paraId="36AFE962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pages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106--128},</w:t>
      </w:r>
    </w:p>
    <w:p w14:paraId="1599376F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year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2016},</w:t>
      </w:r>
    </w:p>
    <w:p w14:paraId="31F06734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publisher={Elsevier}</w:t>
      </w:r>
    </w:p>
    <w:p w14:paraId="6F25E9AB" w14:textId="6EB41379" w:rsidR="003A3051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>}</w:t>
      </w:r>
    </w:p>
    <w:p w14:paraId="45F2BD95" w14:textId="77777777" w:rsidR="003A3051" w:rsidRDefault="003A3051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C173BF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25A4B0A1" w14:textId="2B822661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B223ED">
        <w:rPr>
          <w:bCs/>
          <w:lang w:val="en-GB"/>
        </w:rPr>
        <w:t>“</w:t>
      </w:r>
      <w:hyperlink r:id="rId23" w:history="1">
        <w:r w:rsidRPr="00B223ED">
          <w:rPr>
            <w:rStyle w:val="Hyperlink"/>
            <w:bCs/>
            <w:lang w:val="en-GB"/>
          </w:rPr>
          <w:t>What Predicts U.S. Recessions?</w:t>
        </w:r>
      </w:hyperlink>
      <w:r w:rsidRPr="00B223ED">
        <w:rPr>
          <w:bCs/>
          <w:lang w:val="en-GB"/>
        </w:rPr>
        <w:t xml:space="preserve">” (with Weiling Liu), </w:t>
      </w:r>
      <w:r w:rsidRPr="00B223ED">
        <w:rPr>
          <w:b/>
          <w:bCs/>
          <w:i/>
          <w:lang w:val="en-GB"/>
        </w:rPr>
        <w:t>International Journal of Forecasting</w:t>
      </w:r>
      <w:r w:rsidRPr="00B223ED">
        <w:rPr>
          <w:bCs/>
          <w:lang w:val="en-GB"/>
        </w:rPr>
        <w:t>, Vol. 32 No. 4, October 2016.</w:t>
      </w:r>
    </w:p>
    <w:p w14:paraId="30130524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1BA92D5" w14:textId="539F6B9F" w:rsidR="009F5900" w:rsidRDefault="009F590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9F5900">
        <w:rPr>
          <w:rStyle w:val="Hyperlink"/>
          <w:bCs/>
          <w:i/>
          <w:iCs/>
          <w:lang w:val="en-GB"/>
        </w:rPr>
        <w:t>https://github.com/EmanuelMoench/website/blob/Journal-Publications/Liu_Moench(INTFOR2016).pdf</w:t>
      </w:r>
    </w:p>
    <w:p w14:paraId="47AF6E47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F8155B8" w14:textId="6B35F78B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iu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_Moench_INTFOR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2016,</w:t>
      </w:r>
    </w:p>
    <w:p w14:paraId="4FC27458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What predicts US recessions?},</w:t>
      </w:r>
    </w:p>
    <w:p w14:paraId="71F64196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author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Liu, Weiling and Moench, Emanuel},</w:t>
      </w:r>
    </w:p>
    <w:p w14:paraId="0F3F0DBB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journal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International Journal of Forecasting},</w:t>
      </w:r>
    </w:p>
    <w:p w14:paraId="00FE8A8A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volume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32},</w:t>
      </w:r>
    </w:p>
    <w:p w14:paraId="40158E2C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number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15FC171D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pages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1138--1150},</w:t>
      </w:r>
    </w:p>
    <w:p w14:paraId="030F6C69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year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2016},</w:t>
      </w:r>
    </w:p>
    <w:p w14:paraId="01BEA674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publisher={Elsevier}</w:t>
      </w:r>
    </w:p>
    <w:p w14:paraId="7B221074" w14:textId="77777777" w:rsidR="00B223ED" w:rsidRDefault="009F5900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3BFBE32E" w14:textId="77777777" w:rsidR="00B223ED" w:rsidRDefault="00B223ED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B070F5C" w14:textId="64DE3749" w:rsidR="00F1276F" w:rsidRPr="00B223ED" w:rsidRDefault="00F1276F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4C379A6" w14:textId="18E51823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284" w:right="-494" w:hanging="322"/>
        <w:rPr>
          <w:bCs/>
          <w:lang w:val="en-GB"/>
        </w:rPr>
      </w:pPr>
      <w:r w:rsidRPr="00B223ED">
        <w:rPr>
          <w:bCs/>
          <w:lang w:val="en-GB"/>
        </w:rPr>
        <w:lastRenderedPageBreak/>
        <w:t>“</w:t>
      </w:r>
      <w:hyperlink r:id="rId24" w:history="1">
        <w:r w:rsidRPr="00B223ED">
          <w:rPr>
            <w:rStyle w:val="Hyperlink"/>
            <w:bCs/>
            <w:lang w:val="en-GB"/>
          </w:rPr>
          <w:t>Regression-Based Estimation of Dynamic Asset Pricing Models</w:t>
        </w:r>
      </w:hyperlink>
      <w:r w:rsidRPr="00B223ED">
        <w:rPr>
          <w:bCs/>
          <w:lang w:val="en-GB"/>
        </w:rPr>
        <w:t xml:space="preserve">” (with Tobias Adrian and Richard K. Crump), </w:t>
      </w:r>
      <w:r w:rsidRPr="00B223ED">
        <w:rPr>
          <w:b/>
          <w:bCs/>
          <w:i/>
          <w:lang w:val="en-GB"/>
        </w:rPr>
        <w:t>Journal of Financial Economics,</w:t>
      </w:r>
      <w:r w:rsidRPr="00B223ED">
        <w:rPr>
          <w:bCs/>
          <w:lang w:val="en-GB"/>
        </w:rPr>
        <w:t xml:space="preserve"> Vol. 118 No. 2, November 2015. </w:t>
      </w:r>
    </w:p>
    <w:p w14:paraId="1C6DB228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D9A12B" w14:textId="32CDF0D1" w:rsidR="009F5900" w:rsidRDefault="009F590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9F5900">
        <w:rPr>
          <w:rStyle w:val="Hyperlink"/>
          <w:bCs/>
          <w:i/>
          <w:iCs/>
          <w:lang w:val="en-GB"/>
        </w:rPr>
        <w:t>https://github.com/EmanuelMoench/website/blob/Journal-Publications/Adrian_Crump_Moench(JFE2015).pdf</w:t>
      </w:r>
    </w:p>
    <w:p w14:paraId="4B08B427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CC85DD" w14:textId="29538A0A" w:rsidR="00F017D3" w:rsidRPr="00F017D3" w:rsidRDefault="009F590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 w:rsid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_Crump_Moench_JFE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2015,</w:t>
      </w:r>
    </w:p>
    <w:p w14:paraId="2A387C3A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Regression-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based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estimation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dynamic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asset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pricing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54028A2C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Crump, Richard K and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007B904E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Financial Economics},</w:t>
      </w:r>
    </w:p>
    <w:p w14:paraId="1F5BBD68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118},</w:t>
      </w:r>
    </w:p>
    <w:p w14:paraId="1D7DF3AF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2},</w:t>
      </w:r>
    </w:p>
    <w:p w14:paraId="03FA48B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211--244},</w:t>
      </w:r>
    </w:p>
    <w:p w14:paraId="33C394C4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2015},</w:t>
      </w:r>
    </w:p>
    <w:p w14:paraId="712EF8F5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570D4506" w14:textId="3211B7B8" w:rsidR="009F5900" w:rsidRDefault="00F017D3" w:rsidP="00F017D3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0C947B1B" w14:textId="77777777" w:rsidR="00B223ED" w:rsidRDefault="00B223ED" w:rsidP="00B223ED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BB7D7FB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8DEA8DA" w14:textId="3CE5C001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284" w:right="-494"/>
        <w:rPr>
          <w:bCs/>
          <w:lang w:val="en-GB"/>
        </w:rPr>
      </w:pPr>
      <w:r w:rsidRPr="00B223ED">
        <w:rPr>
          <w:bCs/>
          <w:lang w:val="en-GB"/>
        </w:rPr>
        <w:t>“</w:t>
      </w:r>
      <w:hyperlink r:id="rId25" w:history="1">
        <w:r w:rsidRPr="00B223ED">
          <w:rPr>
            <w:rStyle w:val="Hyperlink"/>
            <w:bCs/>
            <w:lang w:val="en-GB"/>
          </w:rPr>
          <w:t>The Pre-FOMC Announcement Drift</w:t>
        </w:r>
      </w:hyperlink>
      <w:r w:rsidRPr="00B223ED">
        <w:rPr>
          <w:bCs/>
          <w:lang w:val="en-GB"/>
        </w:rPr>
        <w:t xml:space="preserve">” (with David Lucca), Federal Reserve Bank of New York </w:t>
      </w:r>
      <w:proofErr w:type="gramStart"/>
      <w:r w:rsidRPr="00B223ED">
        <w:rPr>
          <w:bCs/>
          <w:lang w:val="en-GB"/>
        </w:rPr>
        <w:t>Staff  Reports</w:t>
      </w:r>
      <w:proofErr w:type="gramEnd"/>
      <w:r w:rsidRPr="00B223ED">
        <w:rPr>
          <w:bCs/>
          <w:lang w:val="en-GB"/>
        </w:rPr>
        <w:t xml:space="preserve"> No. 512, July 2013, </w:t>
      </w:r>
      <w:r w:rsidRPr="00B223ED">
        <w:rPr>
          <w:b/>
          <w:bCs/>
          <w:i/>
          <w:lang w:val="en-GB"/>
        </w:rPr>
        <w:t xml:space="preserve">Journal of Finance, </w:t>
      </w:r>
      <w:r w:rsidRPr="00B223ED">
        <w:rPr>
          <w:bCs/>
          <w:lang w:val="en-GB"/>
        </w:rPr>
        <w:t xml:space="preserve">Vol. 70 No. 1, January 2015, </w:t>
      </w:r>
    </w:p>
    <w:p w14:paraId="4100AA1B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9D009A">
        <w:rPr>
          <w:bCs/>
          <w:lang w:val="en-GB"/>
        </w:rPr>
        <w:t>winner of the</w:t>
      </w:r>
      <w:r>
        <w:rPr>
          <w:b/>
          <w:bCs/>
          <w:lang w:val="en-GB"/>
        </w:rPr>
        <w:t xml:space="preserve"> </w:t>
      </w:r>
      <w:r w:rsidRPr="009D009A">
        <w:rPr>
          <w:b/>
          <w:bCs/>
          <w:lang w:val="en-GB"/>
        </w:rPr>
        <w:t xml:space="preserve">Amundi Smith Breeden First Prize </w:t>
      </w:r>
      <w:r w:rsidRPr="009D009A">
        <w:rPr>
          <w:bCs/>
          <w:lang w:val="en-GB"/>
        </w:rPr>
        <w:t>for the best capital markets paper published in the</w:t>
      </w:r>
      <w:r>
        <w:rPr>
          <w:bCs/>
          <w:lang w:val="en-GB"/>
        </w:rPr>
        <w:t xml:space="preserve"> </w:t>
      </w:r>
      <w:r w:rsidRPr="002B1487">
        <w:rPr>
          <w:bCs/>
          <w:i/>
          <w:lang w:val="en-GB"/>
        </w:rPr>
        <w:t>Journal of Finance</w:t>
      </w:r>
      <w:r>
        <w:rPr>
          <w:b/>
          <w:bCs/>
          <w:i/>
          <w:lang w:val="en-GB"/>
        </w:rPr>
        <w:t xml:space="preserve"> </w:t>
      </w:r>
      <w:r w:rsidRPr="009D009A">
        <w:rPr>
          <w:bCs/>
          <w:lang w:val="en-GB"/>
        </w:rPr>
        <w:t>in 2015</w:t>
      </w:r>
    </w:p>
    <w:p w14:paraId="250A8DE2" w14:textId="77777777" w:rsidR="00F017D3" w:rsidRDefault="00F017D3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901727F" w14:textId="7456ADE8" w:rsidR="00F017D3" w:rsidRDefault="00F017D3" w:rsidP="00F017D3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F017D3">
        <w:rPr>
          <w:rStyle w:val="Hyperlink"/>
          <w:bCs/>
          <w:i/>
          <w:iCs/>
          <w:lang w:val="en-GB"/>
        </w:rPr>
        <w:t>https://github.com/EmanuelMoench/website/blob/Journal-Publications/Lucca_Moench(JF2015).pdf</w:t>
      </w:r>
    </w:p>
    <w:p w14:paraId="3792386C" w14:textId="77777777" w:rsidR="00F017D3" w:rsidRDefault="00F017D3" w:rsidP="00F017D3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8E7D3A0" w14:textId="4ECE40E8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ucca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_Moench_JF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2015,</w:t>
      </w:r>
    </w:p>
    <w:p w14:paraId="00AE862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pre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-FOMC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announcement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drift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25C742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Lucca, David O and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6FE01584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Journal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finance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2A6541B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70},</w:t>
      </w:r>
    </w:p>
    <w:p w14:paraId="41F5398B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7AD6A01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329--371},</w:t>
      </w:r>
    </w:p>
    <w:p w14:paraId="52C89768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2015},</w:t>
      </w:r>
    </w:p>
    <w:p w14:paraId="746551F6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78E0EB52" w14:textId="6E063AC2" w:rsid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51B332FF" w14:textId="77777777" w:rsidR="0076636B" w:rsidRDefault="0076636B" w:rsidP="00B223ED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C514DB1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50D26B84" w14:textId="2E363B86" w:rsidR="00BC0966" w:rsidRPr="00B223ED" w:rsidRDefault="00BC0966" w:rsidP="00B223E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/>
          <w:bCs/>
          <w:i/>
          <w:lang w:val="en-GB"/>
        </w:rPr>
      </w:pPr>
      <w:r w:rsidRPr="00B223ED">
        <w:rPr>
          <w:bCs/>
          <w:lang w:val="en-GB"/>
        </w:rPr>
        <w:t>“</w:t>
      </w:r>
      <w:hyperlink r:id="rId26" w:history="1">
        <w:r w:rsidRPr="00B223ED">
          <w:rPr>
            <w:rStyle w:val="Hyperlink"/>
            <w:bCs/>
            <w:lang w:val="en-GB"/>
          </w:rPr>
          <w:t>Dynamic Hierarchical Factor Models</w:t>
        </w:r>
      </w:hyperlink>
      <w:r w:rsidRPr="00B223ED">
        <w:rPr>
          <w:bCs/>
          <w:lang w:val="en-GB"/>
        </w:rPr>
        <w:t xml:space="preserve">” (with Serena Ng and Simon Potter), </w:t>
      </w:r>
      <w:r w:rsidRPr="00B223ED">
        <w:rPr>
          <w:b/>
          <w:bCs/>
          <w:i/>
          <w:lang w:val="en-GB"/>
        </w:rPr>
        <w:t xml:space="preserve">Review of Economics </w:t>
      </w:r>
    </w:p>
    <w:p w14:paraId="33739373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0C0CED">
        <w:rPr>
          <w:b/>
          <w:bCs/>
          <w:i/>
          <w:lang w:val="en-GB"/>
        </w:rPr>
        <w:t>and Statistics</w:t>
      </w:r>
      <w:r>
        <w:rPr>
          <w:b/>
          <w:bCs/>
          <w:i/>
          <w:lang w:val="en-GB"/>
        </w:rPr>
        <w:t xml:space="preserve">, </w:t>
      </w:r>
      <w:r w:rsidRPr="00742F8D">
        <w:rPr>
          <w:bCs/>
          <w:lang w:val="en-GB"/>
        </w:rPr>
        <w:t>Vol. 95 No. 5, December 2013</w:t>
      </w:r>
      <w:r>
        <w:rPr>
          <w:bCs/>
          <w:lang w:val="en-GB"/>
        </w:rPr>
        <w:t>.</w:t>
      </w:r>
    </w:p>
    <w:p w14:paraId="64272D2D" w14:textId="77777777" w:rsidR="0076636B" w:rsidRDefault="0076636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C8607B2" w14:textId="399539F8" w:rsidR="0076636B" w:rsidRDefault="0076636B" w:rsidP="0076636B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76636B">
        <w:rPr>
          <w:rStyle w:val="Hyperlink"/>
          <w:bCs/>
          <w:i/>
          <w:iCs/>
          <w:lang w:val="en-GB"/>
        </w:rPr>
        <w:t>https://github.com/EmanuelMoench/website/blob/Journal-Publications/Moench_Ng_Potter(REStat2013).pdf</w:t>
      </w:r>
    </w:p>
    <w:p w14:paraId="3CE2341F" w14:textId="77777777" w:rsid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95C849C" w14:textId="64A7F03D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_Ng_Potter_REStat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2013,</w:t>
      </w:r>
    </w:p>
    <w:p w14:paraId="6D584117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Dynamic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hierarchical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6DC6094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Ng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Serena and Potter, Simon},</w:t>
      </w:r>
    </w:p>
    <w:p w14:paraId="615E3D8F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Review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Economics and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Statistics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76C7847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95},</w:t>
      </w:r>
    </w:p>
    <w:p w14:paraId="174F3A20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5},</w:t>
      </w:r>
    </w:p>
    <w:p w14:paraId="55759A8A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1811--1817},</w:t>
      </w:r>
    </w:p>
    <w:p w14:paraId="1BB693D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2013},</w:t>
      </w:r>
    </w:p>
    <w:p w14:paraId="4651CA8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 MIT Press}</w:t>
      </w:r>
    </w:p>
    <w:p w14:paraId="30E837D0" w14:textId="57B1F204" w:rsidR="00D213DD" w:rsidRPr="00D213DD" w:rsidRDefault="0076636B" w:rsidP="00D213D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E278DD6" w14:textId="3750C6D2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528C8A09" w14:textId="4E7947F2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284" w:right="-494"/>
        <w:rPr>
          <w:bCs/>
          <w:lang w:val="en-GB"/>
        </w:rPr>
      </w:pPr>
      <w:r w:rsidRPr="00D213DD">
        <w:rPr>
          <w:bCs/>
          <w:lang w:val="en-GB"/>
        </w:rPr>
        <w:t>“</w:t>
      </w:r>
      <w:r>
        <w:fldChar w:fldCharType="begin"/>
      </w:r>
      <w:r>
        <w:instrText>HYPERLINK "https://dx.doi.org/10.1016/j.jfineco.2013.04.009"</w:instrText>
      </w:r>
      <w:r>
        <w:fldChar w:fldCharType="separate"/>
      </w:r>
      <w:r w:rsidRPr="00D213DD">
        <w:rPr>
          <w:rStyle w:val="Hyperlink"/>
          <w:bCs/>
          <w:lang w:val="en-GB"/>
        </w:rPr>
        <w:t>Pricing the Term Structure with Linear Regressions</w:t>
      </w:r>
      <w:r>
        <w:fldChar w:fldCharType="end"/>
      </w:r>
      <w:r w:rsidRPr="00D213DD">
        <w:rPr>
          <w:bCs/>
          <w:lang w:val="en-GB"/>
        </w:rPr>
        <w:t xml:space="preserve">” (with Tobias Adrian and Richard K. Crump), </w:t>
      </w:r>
      <w:r w:rsidRPr="00D213DD">
        <w:rPr>
          <w:b/>
          <w:bCs/>
          <w:i/>
          <w:lang w:val="en-GB"/>
        </w:rPr>
        <w:t xml:space="preserve">Journal of Financial Economics, </w:t>
      </w:r>
      <w:r w:rsidRPr="00D213DD">
        <w:rPr>
          <w:bCs/>
          <w:lang w:val="en-GB"/>
        </w:rPr>
        <w:t>Vol. 110 No. 1, October 2013.</w:t>
      </w:r>
    </w:p>
    <w:p w14:paraId="68F56320" w14:textId="77777777" w:rsidR="00F1276F" w:rsidRDefault="00F1276F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97F37AF" w14:textId="66685FD7" w:rsidR="00AD3821" w:rsidRDefault="00AD3821" w:rsidP="00AD3821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AD3821">
        <w:rPr>
          <w:rStyle w:val="Hyperlink"/>
          <w:bCs/>
          <w:i/>
          <w:iCs/>
          <w:lang w:val="en-GB"/>
        </w:rPr>
        <w:t>https://github.com/EmanuelMoench/website/blob/Journal-Publications/Adrian_Crump_Moench(JFE2013).pdf</w:t>
      </w:r>
    </w:p>
    <w:p w14:paraId="1087F28B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66BE341" w14:textId="77149E8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_Crump_Moench_JFE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2013,</w:t>
      </w:r>
    </w:p>
    <w:p w14:paraId="33FA10D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Pricing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term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structure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with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linear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regressions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B6545AD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Crump, Richard K and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172EC675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Financial Economics},</w:t>
      </w:r>
    </w:p>
    <w:p w14:paraId="78802A5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110},</w:t>
      </w:r>
    </w:p>
    <w:p w14:paraId="67E5B335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218E379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110--138},</w:t>
      </w:r>
    </w:p>
    <w:p w14:paraId="3FDB9663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2013},</w:t>
      </w:r>
    </w:p>
    <w:p w14:paraId="66253059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5FA3C9BD" w14:textId="3BBCC51C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FEC85B5" w14:textId="77777777" w:rsidR="00F1276F" w:rsidRDefault="00F1276F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7037343" w14:textId="77777777" w:rsidR="00D213DD" w:rsidRDefault="00AD3821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3C39C50" w14:textId="55430429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bCs/>
          <w:lang w:val="en-GB"/>
        </w:rPr>
      </w:pPr>
      <w:r w:rsidRPr="00D213DD">
        <w:rPr>
          <w:bCs/>
          <w:lang w:val="en-GB"/>
        </w:rPr>
        <w:t>“</w:t>
      </w:r>
      <w:hyperlink r:id="rId27" w:history="1">
        <w:r w:rsidRPr="00D213DD">
          <w:rPr>
            <w:rStyle w:val="Hyperlink"/>
            <w:bCs/>
            <w:lang w:val="en-GB"/>
          </w:rPr>
          <w:t>Term Structure Surprises: The Predictive Content of Curvature, Level, and Slope</w:t>
        </w:r>
      </w:hyperlink>
      <w:r w:rsidRPr="00D213DD">
        <w:rPr>
          <w:bCs/>
          <w:lang w:val="en-GB"/>
        </w:rPr>
        <w:t>”,</w:t>
      </w:r>
      <w:r w:rsidRPr="00D213DD">
        <w:rPr>
          <w:b/>
          <w:bCs/>
          <w:lang w:val="en-GB"/>
        </w:rPr>
        <w:t xml:space="preserve"> </w:t>
      </w:r>
      <w:r w:rsidRPr="00D213DD">
        <w:rPr>
          <w:b/>
          <w:bCs/>
          <w:i/>
          <w:lang w:val="en-GB"/>
        </w:rPr>
        <w:t>Journal of Applied Econometrics</w:t>
      </w:r>
      <w:r w:rsidRPr="00D213DD">
        <w:rPr>
          <w:bCs/>
          <w:lang w:val="en-GB"/>
        </w:rPr>
        <w:t xml:space="preserve">, Vol. 27 No. 4, June/July 2012. </w:t>
      </w:r>
    </w:p>
    <w:p w14:paraId="3663CFA5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97AB53B" w14:textId="3B333921" w:rsidR="00AD3821" w:rsidRDefault="00AD3821" w:rsidP="00AD3821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AD3821">
        <w:rPr>
          <w:rStyle w:val="Hyperlink"/>
          <w:bCs/>
          <w:i/>
          <w:iCs/>
          <w:lang w:val="en-GB"/>
        </w:rPr>
        <w:t>https://github.com/EmanuelMoench/website/blob/Journal-Publications/Moench(JAE2012).pdf</w:t>
      </w:r>
    </w:p>
    <w:p w14:paraId="13876AA2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75C5F40" w14:textId="27A268D4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_JAE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2012,</w:t>
      </w:r>
    </w:p>
    <w:p w14:paraId="1DBEDE36" w14:textId="1C9C4C7B" w:rsidR="00AD3821" w:rsidRPr="00AD3821" w:rsidRDefault="00AD3821" w:rsidP="00AD3821">
      <w:pPr>
        <w:autoSpaceDE w:val="0"/>
        <w:autoSpaceDN w:val="0"/>
        <w:adjustRightInd w:val="0"/>
        <w:ind w:left="-30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title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Term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structure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surprises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: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predictive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content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curvature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level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and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slope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E5F8DC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={M{\"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o}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proofErr w:type="spellEnd"/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Emanuel},</w:t>
      </w:r>
    </w:p>
    <w:p w14:paraId="72CF65DB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Applied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9837CD8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27},</w:t>
      </w:r>
    </w:p>
    <w:p w14:paraId="64592EB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4C62819E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574--602},</w:t>
      </w:r>
    </w:p>
    <w:p w14:paraId="7A136163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2012},</w:t>
      </w:r>
    </w:p>
    <w:p w14:paraId="548C0EBF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5CFCA48E" w14:textId="1C1E91ED" w:rsid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41E9CD43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33E9745" w14:textId="77777777" w:rsidR="00D213DD" w:rsidRPr="00AD3821" w:rsidRDefault="00D213DD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25058A4" w14:textId="420D82C4" w:rsidR="00BC0966" w:rsidRDefault="00760162" w:rsidP="00BC0966">
      <w:pPr>
        <w:autoSpaceDE w:val="0"/>
        <w:autoSpaceDN w:val="0"/>
        <w:adjustRightInd w:val="0"/>
        <w:ind w:left="-540" w:right="-494"/>
        <w:rPr>
          <w:bCs/>
          <w:i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F657287" w14:textId="50AEC7B6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284" w:right="-494"/>
        <w:rPr>
          <w:lang w:val="en-GB"/>
        </w:rPr>
      </w:pPr>
      <w:r w:rsidRPr="00D213DD">
        <w:rPr>
          <w:lang w:val="en-GB"/>
        </w:rPr>
        <w:t>“</w:t>
      </w:r>
      <w:hyperlink r:id="rId28" w:history="1">
        <w:r w:rsidRPr="00D213DD">
          <w:rPr>
            <w:rStyle w:val="Hyperlink"/>
            <w:lang w:val="en-GB"/>
          </w:rPr>
          <w:t>The Persistent Effects of a False News Shock</w:t>
        </w:r>
      </w:hyperlink>
      <w:r w:rsidRPr="00D213DD">
        <w:rPr>
          <w:lang w:val="en-GB"/>
        </w:rPr>
        <w:t xml:space="preserve">” (with Carlos Carvalho and Nick </w:t>
      </w:r>
      <w:proofErr w:type="spellStart"/>
      <w:r w:rsidRPr="00D213DD">
        <w:rPr>
          <w:lang w:val="en-GB"/>
        </w:rPr>
        <w:t>Klagge</w:t>
      </w:r>
      <w:proofErr w:type="spellEnd"/>
      <w:r w:rsidRPr="00D213DD">
        <w:rPr>
          <w:lang w:val="en-GB"/>
        </w:rPr>
        <w:t xml:space="preserve">), </w:t>
      </w:r>
      <w:r w:rsidRPr="00D213DD">
        <w:rPr>
          <w:b/>
          <w:i/>
          <w:lang w:val="en-GB"/>
        </w:rPr>
        <w:t>Journal of Empirical Finance</w:t>
      </w:r>
      <w:r w:rsidRPr="00D213DD">
        <w:rPr>
          <w:i/>
          <w:lang w:val="en-GB"/>
        </w:rPr>
        <w:t xml:space="preserve">, </w:t>
      </w:r>
      <w:r w:rsidRPr="00D213DD">
        <w:rPr>
          <w:lang w:val="en-GB"/>
        </w:rPr>
        <w:t>Vol. 18 No. 4, September 2011.</w:t>
      </w:r>
    </w:p>
    <w:p w14:paraId="23375BEC" w14:textId="77777777" w:rsidR="00760162" w:rsidRDefault="00760162" w:rsidP="00BC0966">
      <w:pPr>
        <w:autoSpaceDE w:val="0"/>
        <w:autoSpaceDN w:val="0"/>
        <w:adjustRightInd w:val="0"/>
        <w:ind w:left="-540" w:right="-494"/>
        <w:rPr>
          <w:lang w:val="en-GB"/>
        </w:rPr>
      </w:pPr>
    </w:p>
    <w:p w14:paraId="6C5BFE3C" w14:textId="2D400C9A" w:rsidR="00760162" w:rsidRDefault="00760162" w:rsidP="00760162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760162">
        <w:rPr>
          <w:rStyle w:val="Hyperlink"/>
          <w:bCs/>
          <w:i/>
          <w:iCs/>
          <w:lang w:val="en-GB"/>
        </w:rPr>
        <w:t>https://github.com/EmanuelMoench/website/blob/Journal-Publications/Carvalho_Klagge_Moench(JEF2011).pdf</w:t>
      </w:r>
    </w:p>
    <w:p w14:paraId="20353983" w14:textId="77777777" w:rsidR="00760162" w:rsidRDefault="00760162" w:rsidP="00760162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BD4A4F4" w14:textId="49478AD5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arvalho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_Klagge_Moench_JEF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2011,</w:t>
      </w:r>
    </w:p>
    <w:p w14:paraId="07C91EDA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persistent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effects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false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news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shock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9B14E7D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Carvalho, Carlos and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Klagge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Nicholas and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321CDB37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Empirical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Finance},</w:t>
      </w:r>
    </w:p>
    <w:p w14:paraId="1812A39A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18},</w:t>
      </w:r>
    </w:p>
    <w:p w14:paraId="1E1AFD86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0C7CC876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597--615},</w:t>
      </w:r>
    </w:p>
    <w:p w14:paraId="2A2314FC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2011},</w:t>
      </w:r>
    </w:p>
    <w:p w14:paraId="1EE8D147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064CCB2D" w14:textId="77777777" w:rsidR="00D213DD" w:rsidRDefault="00760162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82500E0" w14:textId="77777777" w:rsidR="00D213DD" w:rsidRDefault="00D213DD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4C488FD3" w14:textId="3B6D4BB5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lang w:val="en-GB"/>
        </w:rPr>
      </w:pPr>
      <w:r w:rsidRPr="00D213DD">
        <w:rPr>
          <w:lang w:val="en-GB"/>
        </w:rPr>
        <w:t>“</w:t>
      </w:r>
      <w:hyperlink r:id="rId29" w:history="1">
        <w:r w:rsidRPr="00D213DD">
          <w:rPr>
            <w:rStyle w:val="Hyperlink"/>
            <w:lang w:val="en-GB"/>
          </w:rPr>
          <w:t>A Hierarchical Factor Analysis of US Housing Market Dynamics</w:t>
        </w:r>
      </w:hyperlink>
      <w:r w:rsidRPr="00D213DD">
        <w:rPr>
          <w:lang w:val="en-GB"/>
        </w:rPr>
        <w:t xml:space="preserve">” (with Serena Ng), </w:t>
      </w:r>
      <w:r w:rsidRPr="00D213DD">
        <w:rPr>
          <w:b/>
          <w:bCs/>
          <w:i/>
          <w:lang w:val="en-GB"/>
        </w:rPr>
        <w:t>Econometrics Journal</w:t>
      </w:r>
      <w:r w:rsidRPr="00D213DD">
        <w:rPr>
          <w:bCs/>
          <w:i/>
          <w:lang w:val="en-GB"/>
        </w:rPr>
        <w:t xml:space="preserve">, </w:t>
      </w:r>
      <w:r w:rsidRPr="00D213DD">
        <w:rPr>
          <w:bCs/>
          <w:lang w:val="en-GB"/>
        </w:rPr>
        <w:t xml:space="preserve">Vol. 14, February 2011. </w:t>
      </w:r>
      <w:r w:rsidRPr="00D213DD">
        <w:rPr>
          <w:bCs/>
          <w:i/>
          <w:lang w:val="en-GB"/>
        </w:rPr>
        <w:t xml:space="preserve"> </w:t>
      </w:r>
    </w:p>
    <w:p w14:paraId="3447F082" w14:textId="77777777" w:rsidR="006B1617" w:rsidRDefault="006B1617" w:rsidP="006B1617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7B2B902B" w14:textId="4486E185" w:rsidR="006B1617" w:rsidRDefault="006B1617" w:rsidP="006B1617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hyperlink r:id="rId30" w:history="1">
        <w:r w:rsidR="007C573D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https://github.com/EmanuelMoench/website/blob/Journal-Publications/Moench_Ng(EconomJ2011).pdf</w:t>
        </w:r>
      </w:hyperlink>
    </w:p>
    <w:p w14:paraId="0EBEB97D" w14:textId="77777777" w:rsidR="007C573D" w:rsidRDefault="007C573D" w:rsidP="006B161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848AAD" w14:textId="4805534E" w:rsidR="007C573D" w:rsidRPr="007C573D" w:rsidRDefault="006B1617" w:rsidP="007C573D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 w:rsid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_Ng_Economj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2011,</w:t>
      </w:r>
    </w:p>
    <w:p w14:paraId="40C903E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hierarchical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analysis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US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housing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market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dynamics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AA85AA2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Serena},</w:t>
      </w:r>
    </w:p>
    <w:p w14:paraId="27A9FA4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Journal},</w:t>
      </w:r>
    </w:p>
    <w:p w14:paraId="3EF25DC4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14},</w:t>
      </w:r>
    </w:p>
    <w:p w14:paraId="7303ECF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8A7760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={C1--C24},</w:t>
      </w:r>
    </w:p>
    <w:p w14:paraId="4B670B4F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2011},</w:t>
      </w:r>
    </w:p>
    <w:p w14:paraId="4B29B4C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0DF5A8D9" w14:textId="1A0949C1" w:rsidR="006B1617" w:rsidRDefault="007C573D" w:rsidP="007C573D">
      <w:pPr>
        <w:autoSpaceDE w:val="0"/>
        <w:autoSpaceDN w:val="0"/>
        <w:adjustRightInd w:val="0"/>
        <w:ind w:left="-540" w:right="-494"/>
        <w:rPr>
          <w:bCs/>
          <w:i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16C2820C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781134D" w14:textId="77777777" w:rsidR="00D213DD" w:rsidRDefault="00D213D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5807D0F" w14:textId="7D4A58A0" w:rsidR="007C573D" w:rsidRDefault="007C573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0D881219" w14:textId="2F365E1A" w:rsidR="00BC0966" w:rsidRPr="00D213DD" w:rsidRDefault="00BC0966" w:rsidP="00D213DD">
      <w:pPr>
        <w:pStyle w:val="Listenabsatz"/>
        <w:numPr>
          <w:ilvl w:val="0"/>
          <w:numId w:val="1"/>
        </w:numPr>
        <w:ind w:left="-284" w:right="-314"/>
        <w:rPr>
          <w:bCs/>
          <w:lang w:val="en-GB"/>
        </w:rPr>
      </w:pPr>
      <w:r w:rsidRPr="00D213DD">
        <w:rPr>
          <w:bCs/>
          <w:lang w:val="en-GB"/>
        </w:rPr>
        <w:t>“</w:t>
      </w:r>
      <w:hyperlink r:id="rId31" w:history="1">
        <w:r w:rsidRPr="00D213DD">
          <w:rPr>
            <w:rStyle w:val="Hyperlink"/>
            <w:bCs/>
            <w:lang w:val="en-GB"/>
          </w:rPr>
          <w:t>Macro Risk Premium and Intermediary Balance Sheet Quantities</w:t>
        </w:r>
      </w:hyperlink>
      <w:r w:rsidRPr="00D213DD">
        <w:rPr>
          <w:bCs/>
          <w:lang w:val="en-GB"/>
        </w:rPr>
        <w:t xml:space="preserve">” </w:t>
      </w:r>
      <w:r w:rsidRPr="00D213DD">
        <w:rPr>
          <w:lang w:val="en-GB"/>
        </w:rPr>
        <w:t xml:space="preserve">(with Tobias Adrian and Hyun Song Shin), </w:t>
      </w:r>
      <w:r w:rsidRPr="00D213DD">
        <w:rPr>
          <w:b/>
          <w:bCs/>
          <w:i/>
          <w:lang w:val="en-GB"/>
        </w:rPr>
        <w:t>IMF Economic Review</w:t>
      </w:r>
      <w:r w:rsidRPr="00D213DD">
        <w:rPr>
          <w:bCs/>
          <w:i/>
          <w:lang w:val="en-GB"/>
        </w:rPr>
        <w:t xml:space="preserve">, </w:t>
      </w:r>
      <w:r w:rsidRPr="00D213DD">
        <w:rPr>
          <w:bCs/>
          <w:lang w:val="en-GB"/>
        </w:rPr>
        <w:t>Vol. 58 No. 1, July 2010.</w:t>
      </w:r>
    </w:p>
    <w:p w14:paraId="42BCBD47" w14:textId="77777777" w:rsidR="007C573D" w:rsidRDefault="007C573D" w:rsidP="00BC0966">
      <w:pPr>
        <w:ind w:left="-540" w:right="-314"/>
        <w:rPr>
          <w:bCs/>
          <w:lang w:val="en-GB"/>
        </w:rPr>
      </w:pPr>
    </w:p>
    <w:p w14:paraId="7DDF3F28" w14:textId="11B7CB27" w:rsidR="007C573D" w:rsidRDefault="007C573D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7C573D">
        <w:rPr>
          <w:rStyle w:val="Hyperlink"/>
          <w:bCs/>
          <w:i/>
          <w:iCs/>
          <w:lang w:val="en-GB"/>
        </w:rPr>
        <w:t>https://github.com/EmanuelMoench/website/blob/Journal-Publications/Adrian_Moench_Shin(IMFER2010).pdf</w:t>
      </w:r>
    </w:p>
    <w:p w14:paraId="7886CACD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498BDE5" w14:textId="61E400EB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_Moench_ShinIMFER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2010,</w:t>
      </w:r>
    </w:p>
    <w:p w14:paraId="22B9F20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Macro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risk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premium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intermediary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balance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sheet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quantities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5285D4E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Shin, Hyun Song},</w:t>
      </w:r>
    </w:p>
    <w:p w14:paraId="7346434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IMF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Economic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Review},</w:t>
      </w:r>
    </w:p>
    <w:p w14:paraId="69905AC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58},</w:t>
      </w:r>
    </w:p>
    <w:p w14:paraId="61F6751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46F7623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179--207},</w:t>
      </w:r>
    </w:p>
    <w:p w14:paraId="1B80279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2010},</w:t>
      </w:r>
    </w:p>
    <w:p w14:paraId="1E7C4BA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={Springer}</w:t>
      </w:r>
    </w:p>
    <w:p w14:paraId="32114E36" w14:textId="216F70E2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382AFCA2" w14:textId="77777777" w:rsidR="00BC0966" w:rsidRDefault="00BC0966" w:rsidP="00BC0966">
      <w:pPr>
        <w:ind w:left="-540" w:right="-314"/>
        <w:rPr>
          <w:lang w:val="en-GB"/>
        </w:rPr>
      </w:pPr>
    </w:p>
    <w:p w14:paraId="51C8EBB9" w14:textId="77777777" w:rsidR="00D213DD" w:rsidRDefault="00D213DD" w:rsidP="00BC0966">
      <w:pPr>
        <w:ind w:left="-540" w:right="-314"/>
        <w:rPr>
          <w:lang w:val="en-GB"/>
        </w:rPr>
      </w:pPr>
    </w:p>
    <w:p w14:paraId="25BE238D" w14:textId="77777777" w:rsidR="00D213D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  <w:r w:rsidR="00BC0966">
        <w:rPr>
          <w:bCs/>
          <w:lang w:val="en-GB"/>
        </w:rPr>
        <w:t xml:space="preserve"> </w:t>
      </w:r>
    </w:p>
    <w:p w14:paraId="642AAB7D" w14:textId="2CAA8BB3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lang w:val="en-GB"/>
        </w:rPr>
      </w:pPr>
      <w:r w:rsidRPr="00D213DD">
        <w:rPr>
          <w:bCs/>
          <w:lang w:val="en-GB"/>
        </w:rPr>
        <w:t>“</w:t>
      </w:r>
      <w:hyperlink r:id="rId32" w:history="1">
        <w:r w:rsidRPr="00D213DD">
          <w:rPr>
            <w:rStyle w:val="Hyperlink"/>
            <w:bCs/>
            <w:lang w:val="en-GB"/>
          </w:rPr>
          <w:t>Sectoral Price Data and Models of Price Setting</w:t>
        </w:r>
      </w:hyperlink>
      <w:r w:rsidRPr="00D213DD">
        <w:rPr>
          <w:bCs/>
          <w:lang w:val="en-GB"/>
        </w:rPr>
        <w:t xml:space="preserve">” </w:t>
      </w:r>
      <w:r w:rsidRPr="00D213DD">
        <w:rPr>
          <w:lang w:val="en-GB"/>
        </w:rPr>
        <w:t xml:space="preserve">(with Bartosz </w:t>
      </w:r>
      <w:proofErr w:type="spellStart"/>
      <w:r w:rsidRPr="00D213DD">
        <w:rPr>
          <w:lang w:val="en-GB"/>
        </w:rPr>
        <w:t>Maćkowiak</w:t>
      </w:r>
      <w:proofErr w:type="spellEnd"/>
      <w:r w:rsidRPr="00D213DD">
        <w:rPr>
          <w:lang w:val="en-GB"/>
        </w:rPr>
        <w:t xml:space="preserve"> and Mirko Wiederholt), </w:t>
      </w:r>
      <w:r w:rsidRPr="00D213DD">
        <w:rPr>
          <w:b/>
          <w:bCs/>
          <w:i/>
          <w:lang w:val="en-GB"/>
        </w:rPr>
        <w:t>Journal of Monetary Economics</w:t>
      </w:r>
      <w:r w:rsidRPr="00D213DD">
        <w:rPr>
          <w:bCs/>
          <w:i/>
          <w:lang w:val="en-GB"/>
        </w:rPr>
        <w:t>,</w:t>
      </w:r>
      <w:r w:rsidRPr="00D213DD">
        <w:rPr>
          <w:lang w:val="en-GB"/>
        </w:rPr>
        <w:t xml:space="preserve"> Vol. 56, October 2009.</w:t>
      </w:r>
    </w:p>
    <w:p w14:paraId="1CA0161A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lang w:val="en-GB"/>
        </w:rPr>
      </w:pPr>
    </w:p>
    <w:p w14:paraId="5B8F60B8" w14:textId="4E8E99C8" w:rsidR="007C573D" w:rsidRDefault="007C573D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7C573D">
        <w:rPr>
          <w:rStyle w:val="Hyperlink"/>
          <w:bCs/>
          <w:i/>
          <w:iCs/>
          <w:lang w:val="en-GB"/>
        </w:rPr>
        <w:t>https://github.com/EmanuelMoench/website/blob/Journal-Publications/Mackowiak_Moench_Wiederholt(JME2009).pdf</w:t>
      </w:r>
    </w:p>
    <w:p w14:paraId="267E6B08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B3776B0" w14:textId="124050F3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ackowiak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_Moench_Wiederholt_JME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2009,</w:t>
      </w:r>
    </w:p>
    <w:p w14:paraId="69D0FA2D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Sectoral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price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data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price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setting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11A920D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={Ma{\'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c}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kowiak</w:t>
      </w:r>
      <w:proofErr w:type="spellEnd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Bartosz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Wiederholt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Mirko},</w:t>
      </w:r>
    </w:p>
    <w:p w14:paraId="4361C04F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Monetary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Economics},</w:t>
      </w:r>
    </w:p>
    <w:p w14:paraId="181B6A66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56},</w:t>
      </w:r>
    </w:p>
    <w:p w14:paraId="6ECD7A6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={S78--S99},</w:t>
      </w:r>
    </w:p>
    <w:p w14:paraId="5BDDE03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2009},</w:t>
      </w:r>
    </w:p>
    <w:p w14:paraId="69EE8DBE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7E03C762" w14:textId="7FC098F9" w:rsid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49E3287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401D60A" w14:textId="5D80361C" w:rsidR="00BC0966" w:rsidRDefault="007C573D" w:rsidP="00BC0966">
      <w:pPr>
        <w:ind w:left="-540" w:right="-314"/>
        <w:rPr>
          <w:bCs/>
          <w:lang w:val="en-GB"/>
        </w:rPr>
      </w:pPr>
      <w:r>
        <w:rPr>
          <w:bCs/>
          <w:lang w:val="en-US"/>
        </w:rPr>
        <w:lastRenderedPageBreak/>
        <w:t>******************************************************************************************</w:t>
      </w:r>
    </w:p>
    <w:p w14:paraId="657D3298" w14:textId="0D5C97FE" w:rsidR="00BC0966" w:rsidRPr="00D213DD" w:rsidRDefault="00BC0966" w:rsidP="00D213DD">
      <w:pPr>
        <w:pStyle w:val="Listenabsatz"/>
        <w:numPr>
          <w:ilvl w:val="0"/>
          <w:numId w:val="1"/>
        </w:numPr>
        <w:autoSpaceDE w:val="0"/>
        <w:autoSpaceDN w:val="0"/>
        <w:adjustRightInd w:val="0"/>
        <w:ind w:left="-142" w:right="-494"/>
        <w:rPr>
          <w:rStyle w:val="Hyperlink"/>
          <w:bCs/>
          <w:lang w:val="en-GB"/>
        </w:rPr>
      </w:pPr>
      <w:r w:rsidRPr="00D213DD">
        <w:rPr>
          <w:bCs/>
          <w:lang w:val="en-GB"/>
        </w:rPr>
        <w:t>“</w:t>
      </w:r>
      <w:r w:rsidRPr="00D213DD">
        <w:rPr>
          <w:bCs/>
          <w:lang w:val="en-GB"/>
        </w:rPr>
        <w:fldChar w:fldCharType="begin"/>
      </w:r>
      <w:r w:rsidRPr="00D213DD">
        <w:rPr>
          <w:bCs/>
          <w:lang w:val="en-GB"/>
        </w:rPr>
        <w:instrText xml:space="preserve"> HYPERLINK "https://dx.doi.org/10.1016/j.jeconom.2008.06.002" </w:instrText>
      </w:r>
      <w:r>
        <w:rPr>
          <w:lang w:val="en-GB"/>
        </w:rPr>
      </w:r>
      <w:r w:rsidRPr="00D213DD">
        <w:rPr>
          <w:bCs/>
          <w:lang w:val="en-GB"/>
        </w:rPr>
        <w:fldChar w:fldCharType="separate"/>
      </w:r>
      <w:r w:rsidRPr="00D213DD">
        <w:rPr>
          <w:rStyle w:val="Hyperlink"/>
          <w:bCs/>
          <w:lang w:val="en-GB"/>
        </w:rPr>
        <w:t xml:space="preserve">Forecasting the Yield Curve in a Data-Rich Environment: A No-Arbitrage Factor-Augmented </w:t>
      </w:r>
    </w:p>
    <w:p w14:paraId="0F0ADFD1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4F5B14">
        <w:rPr>
          <w:rStyle w:val="Hyperlink"/>
          <w:bCs/>
          <w:lang w:val="en-GB"/>
        </w:rPr>
        <w:t>VAR Approach</w:t>
      </w:r>
      <w:r>
        <w:rPr>
          <w:bCs/>
          <w:lang w:val="en-GB"/>
        </w:rPr>
        <w:fldChar w:fldCharType="end"/>
      </w:r>
      <w:r>
        <w:rPr>
          <w:bCs/>
          <w:lang w:val="en-GB"/>
        </w:rPr>
        <w:t xml:space="preserve">”, </w:t>
      </w:r>
      <w:r w:rsidRPr="000C0CED">
        <w:rPr>
          <w:b/>
          <w:bCs/>
          <w:i/>
          <w:lang w:val="en-GB"/>
        </w:rPr>
        <w:t>Journal of Econometrics</w:t>
      </w:r>
      <w:r>
        <w:rPr>
          <w:bCs/>
          <w:i/>
          <w:lang w:val="en-GB"/>
        </w:rPr>
        <w:t xml:space="preserve">, </w:t>
      </w:r>
      <w:r>
        <w:rPr>
          <w:bCs/>
          <w:lang w:val="en-GB"/>
        </w:rPr>
        <w:t xml:space="preserve">Vol. </w:t>
      </w:r>
      <w:r w:rsidRPr="00174074">
        <w:rPr>
          <w:bCs/>
          <w:lang w:val="en-GB"/>
        </w:rPr>
        <w:t xml:space="preserve">146 </w:t>
      </w:r>
      <w:r>
        <w:rPr>
          <w:bCs/>
          <w:lang w:val="en-GB"/>
        </w:rPr>
        <w:t>No. 1</w:t>
      </w:r>
      <w:r w:rsidRPr="00174074">
        <w:rPr>
          <w:bCs/>
          <w:lang w:val="en-GB"/>
        </w:rPr>
        <w:t xml:space="preserve">, </w:t>
      </w:r>
      <w:r>
        <w:rPr>
          <w:bCs/>
          <w:lang w:val="en-GB"/>
        </w:rPr>
        <w:t xml:space="preserve">September </w:t>
      </w:r>
      <w:r w:rsidRPr="00174074">
        <w:rPr>
          <w:bCs/>
          <w:lang w:val="en-GB"/>
        </w:rPr>
        <w:t>2008</w:t>
      </w:r>
      <w:r>
        <w:rPr>
          <w:bCs/>
          <w:lang w:val="en-GB"/>
        </w:rPr>
        <w:t>.</w:t>
      </w:r>
    </w:p>
    <w:p w14:paraId="3C6C989D" w14:textId="77777777" w:rsidR="007C573D" w:rsidRDefault="007C573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0453688" w14:textId="18BA57BE" w:rsidR="007C573D" w:rsidRDefault="007C573D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7C573D">
        <w:rPr>
          <w:rStyle w:val="Hyperlink"/>
          <w:bCs/>
          <w:i/>
          <w:iCs/>
          <w:lang w:val="en-GB"/>
        </w:rPr>
        <w:t>https://github.com/EmanuelMoench/website/blob/Journal-Publications/Moench(JoE2008).pdf</w:t>
      </w:r>
    </w:p>
    <w:p w14:paraId="7A49BF04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A96340C" w14:textId="5EEA4726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_JoE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2008,</w:t>
      </w:r>
    </w:p>
    <w:p w14:paraId="5F57743E" w14:textId="5CB86D0C" w:rsidR="007C573D" w:rsidRPr="007C573D" w:rsidRDefault="007C573D" w:rsidP="007C573D">
      <w:pPr>
        <w:autoSpaceDE w:val="0"/>
        <w:autoSpaceDN w:val="0"/>
        <w:adjustRightInd w:val="0"/>
        <w:ind w:left="-30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Forecasting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yield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curve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in 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data-rich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environment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: 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no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-arbitrage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factor-augmented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VAR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approach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9135E1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370D83F4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C8BFB3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146},</w:t>
      </w:r>
    </w:p>
    <w:p w14:paraId="4130283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6F83C6A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26--43},</w:t>
      </w:r>
    </w:p>
    <w:p w14:paraId="2D6809F9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2008},</w:t>
      </w:r>
    </w:p>
    <w:p w14:paraId="0B53562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620407D9" w14:textId="171BB3BD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2F390C4D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F8FC403" w14:textId="517D09A3" w:rsidR="00D213DD" w:rsidRDefault="00D213D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AAAD6BB" w14:textId="77777777" w:rsidR="00D213DD" w:rsidRDefault="002E429A" w:rsidP="002E429A">
      <w:pPr>
        <w:ind w:left="-540" w:right="-31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</w:t>
      </w:r>
      <w:r w:rsidR="00BC0966">
        <w:rPr>
          <w:bCs/>
          <w:lang w:val="en-GB"/>
        </w:rPr>
        <w:t xml:space="preserve"> </w:t>
      </w:r>
    </w:p>
    <w:p w14:paraId="3A99A25E" w14:textId="48CBB9FC" w:rsidR="00BC0966" w:rsidRPr="00D213DD" w:rsidRDefault="00BC0966" w:rsidP="00D213DD">
      <w:pPr>
        <w:pStyle w:val="Listenabsatz"/>
        <w:numPr>
          <w:ilvl w:val="0"/>
          <w:numId w:val="1"/>
        </w:numPr>
        <w:ind w:left="-142" w:right="-314"/>
        <w:rPr>
          <w:bCs/>
          <w:lang w:val="en-GB"/>
        </w:rPr>
      </w:pPr>
      <w:r w:rsidRPr="00D213DD">
        <w:rPr>
          <w:bCs/>
          <w:lang w:val="en-GB"/>
        </w:rPr>
        <w:t>“</w:t>
      </w:r>
      <w:hyperlink r:id="rId33" w:history="1">
        <w:r w:rsidRPr="00D213DD">
          <w:rPr>
            <w:rStyle w:val="Hyperlink"/>
            <w:bCs/>
            <w:lang w:val="en-GB"/>
          </w:rPr>
          <w:t>Towards a Monthly Business Cycle Chronology for the Euro Area</w:t>
        </w:r>
      </w:hyperlink>
      <w:r w:rsidRPr="00D213DD">
        <w:rPr>
          <w:bCs/>
          <w:lang w:val="en-GB"/>
        </w:rPr>
        <w:t>”</w:t>
      </w:r>
      <w:r w:rsidRPr="00D213DD">
        <w:rPr>
          <w:lang w:val="en-GB"/>
        </w:rPr>
        <w:t xml:space="preserve"> (with Harald Uhlig), </w:t>
      </w:r>
    </w:p>
    <w:p w14:paraId="32F6B30F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lang w:val="en-GB"/>
        </w:rPr>
      </w:pPr>
      <w:r w:rsidRPr="000C0CED">
        <w:rPr>
          <w:b/>
          <w:i/>
          <w:lang w:val="en-GB"/>
        </w:rPr>
        <w:t>Journal of Business Cycle Measurement and Analysis</w:t>
      </w:r>
      <w:r>
        <w:rPr>
          <w:lang w:val="en-GB"/>
        </w:rPr>
        <w:t>, Vol. 2 No. 1, May 2005.</w:t>
      </w:r>
    </w:p>
    <w:p w14:paraId="0C94B267" w14:textId="77777777" w:rsidR="00BC0966" w:rsidRDefault="00BC0966" w:rsidP="002D4FA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E5D3D5" w14:textId="353FC9B8" w:rsidR="002E429A" w:rsidRDefault="002E429A" w:rsidP="002E429A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 xml:space="preserve">Paper: </w:t>
      </w:r>
      <w:r w:rsidRPr="002E429A">
        <w:rPr>
          <w:rStyle w:val="Hyperlink"/>
          <w:bCs/>
          <w:i/>
          <w:iCs/>
          <w:lang w:val="en-GB"/>
        </w:rPr>
        <w:t>https://github.com/EmanuelMoench/website/blob/Journal-Publications/Moench_Uhlig(JBCMA2005).pdf</w:t>
      </w:r>
    </w:p>
    <w:p w14:paraId="74FC91FB" w14:textId="77777777" w:rsidR="002E429A" w:rsidRDefault="002E429A" w:rsidP="002E429A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16D5665" w14:textId="73CE1D60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_Uhlig_JBCMA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2005,</w:t>
      </w:r>
    </w:p>
    <w:p w14:paraId="6A9844CB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Towards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 Monthly Business Cycle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Chronology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Euro Area},</w:t>
      </w:r>
    </w:p>
    <w:p w14:paraId="6E94135C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={M{\"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o}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proofErr w:type="spellEnd"/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Emanuel and Uhlig, Harald},</w:t>
      </w:r>
    </w:p>
    <w:p w14:paraId="41B794AD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Business Cycle Measurement and Analysis},</w:t>
      </w:r>
    </w:p>
    <w:p w14:paraId="3ACF8C09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43},</w:t>
      </w:r>
    </w:p>
    <w:p w14:paraId="473C1148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2005}</w:t>
      </w:r>
    </w:p>
    <w:p w14:paraId="2F237254" w14:textId="666FD317" w:rsidR="002E429A" w:rsidRDefault="002E429A" w:rsidP="002E429A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22D52ECF" w14:textId="53C10EB8" w:rsidR="00A01C31" w:rsidRDefault="00A01C31" w:rsidP="00A01C31">
      <w:pPr>
        <w:pStyle w:val="StandardWeb"/>
        <w:rPr>
          <w:rFonts w:ascii="FreeSans" w:hAnsi="FreeSans"/>
        </w:rPr>
      </w:pPr>
    </w:p>
    <w:p w14:paraId="335E158B" w14:textId="77777777" w:rsidR="007C0F50" w:rsidRPr="00A01C31" w:rsidRDefault="007C0F50" w:rsidP="00A01C31">
      <w:pPr>
        <w:pStyle w:val="StandardWeb"/>
        <w:rPr>
          <w:rFonts w:ascii="FreeSans" w:hAnsi="FreeSans"/>
        </w:rPr>
      </w:pPr>
    </w:p>
    <w:sectPr w:rsidR="007C0F50" w:rsidRPr="00A01C31" w:rsidSect="00D213DD">
      <w:pgSz w:w="11906" w:h="16838"/>
      <w:pgMar w:top="1235" w:right="1417" w:bottom="1012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ree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930A46"/>
    <w:multiLevelType w:val="hybridMultilevel"/>
    <w:tmpl w:val="F2EAAB26"/>
    <w:lvl w:ilvl="0" w:tplc="0407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 w16cid:durableId="33753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E60"/>
    <w:rsid w:val="00012524"/>
    <w:rsid w:val="00074C08"/>
    <w:rsid w:val="00152943"/>
    <w:rsid w:val="001E474B"/>
    <w:rsid w:val="0020628E"/>
    <w:rsid w:val="00256C1B"/>
    <w:rsid w:val="002D4FA7"/>
    <w:rsid w:val="002E429A"/>
    <w:rsid w:val="00351BA5"/>
    <w:rsid w:val="0037216B"/>
    <w:rsid w:val="003A3051"/>
    <w:rsid w:val="003A7878"/>
    <w:rsid w:val="00475F4A"/>
    <w:rsid w:val="00477417"/>
    <w:rsid w:val="004A471F"/>
    <w:rsid w:val="005A10C4"/>
    <w:rsid w:val="005F38D6"/>
    <w:rsid w:val="00670F3A"/>
    <w:rsid w:val="006B1617"/>
    <w:rsid w:val="00760162"/>
    <w:rsid w:val="0076636B"/>
    <w:rsid w:val="007C0352"/>
    <w:rsid w:val="007C0F50"/>
    <w:rsid w:val="007C573D"/>
    <w:rsid w:val="00833875"/>
    <w:rsid w:val="008B14A8"/>
    <w:rsid w:val="008F4A91"/>
    <w:rsid w:val="00914F10"/>
    <w:rsid w:val="0098436A"/>
    <w:rsid w:val="009B4ABF"/>
    <w:rsid w:val="009F5900"/>
    <w:rsid w:val="00A01C31"/>
    <w:rsid w:val="00AD3821"/>
    <w:rsid w:val="00B223ED"/>
    <w:rsid w:val="00B32C77"/>
    <w:rsid w:val="00B52DB3"/>
    <w:rsid w:val="00BC0966"/>
    <w:rsid w:val="00C727C9"/>
    <w:rsid w:val="00CF3FE7"/>
    <w:rsid w:val="00D10E60"/>
    <w:rsid w:val="00D213DD"/>
    <w:rsid w:val="00DD27CB"/>
    <w:rsid w:val="00EA52C7"/>
    <w:rsid w:val="00F017D3"/>
    <w:rsid w:val="00F1276F"/>
    <w:rsid w:val="00F6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88ABFD"/>
  <w15:chartTrackingRefBased/>
  <w15:docId w15:val="{0284E409-C060-334E-8D61-8DF65BEE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4FA7"/>
  </w:style>
  <w:style w:type="paragraph" w:styleId="berschrift1">
    <w:name w:val="heading 1"/>
    <w:basedOn w:val="Standard"/>
    <w:next w:val="Standard"/>
    <w:link w:val="berschrift1Zchn"/>
    <w:uiPriority w:val="9"/>
    <w:qFormat/>
    <w:rsid w:val="00D10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10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10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10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10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10E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0E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0E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0E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10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10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10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10E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10E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10E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0E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0E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0E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10E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10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10E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10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10E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10E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10E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10E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10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10E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10E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1"/>
    <w:rsid w:val="00D10E60"/>
    <w:rPr>
      <w:color w:val="0000FF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D10E60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unhideWhenUsed/>
    <w:rsid w:val="00D10E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51BA5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256C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256C1B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6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2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encedirect.com/science/article/abs/pii/B9780128229279000252" TargetMode="External"/><Relationship Id="rId18" Type="http://schemas.openxmlformats.org/officeDocument/2006/relationships/hyperlink" Target="https://github.com/EmanuelMoench/website/blob/Journal-Publications/Ghysels_Horan_Moench(RFS2018).pdf" TargetMode="External"/><Relationship Id="rId26" Type="http://schemas.openxmlformats.org/officeDocument/2006/relationships/hyperlink" Target="https://dx.doi.org/10.1162/REST_a_0035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x.doi.org/10.1016/j.jmoneco.2016.08.007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github.com/EmanuelMoench/website/blob/Journal-Publications/DeRoure_Moench_Pelizzon_Schneider(MSforth).pdf" TargetMode="External"/><Relationship Id="rId12" Type="http://schemas.openxmlformats.org/officeDocument/2006/relationships/hyperlink" Target="https://github.com/EmanuelMoench/website/blob/Journal-Publications/Moench_Soofi-Siavash(JFE2022).pdf" TargetMode="External"/><Relationship Id="rId17" Type="http://schemas.openxmlformats.org/officeDocument/2006/relationships/hyperlink" Target="https://doi.org/10.1093/rfs/hhx098" TargetMode="External"/><Relationship Id="rId25" Type="http://schemas.openxmlformats.org/officeDocument/2006/relationships/hyperlink" Target="https://dx.doi.org/10.1111/jofi.12196" TargetMode="External"/><Relationship Id="rId33" Type="http://schemas.openxmlformats.org/officeDocument/2006/relationships/hyperlink" Target="https://dx.doi.org/10.1787/jbcma-2005-5km7v183t48r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manuelMoench/website/blob/Journal-Publications/Hoffmann_Moench_Pavlova_Schultefrankenfeld(JME2022).pdf" TargetMode="External"/><Relationship Id="rId20" Type="http://schemas.openxmlformats.org/officeDocument/2006/relationships/hyperlink" Target="https://github.com/EmanuelMoench/website/blob/Journal-Publications/Abrahams_Adrian_Crump_Moench_Yu(JME2016).pdf" TargetMode="External"/><Relationship Id="rId29" Type="http://schemas.openxmlformats.org/officeDocument/2006/relationships/hyperlink" Target="https://dx.doi.org/10.1111/j.1368-423X.2010.00319.x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apers.ssrn.com/sol3/papers.cfm?abstract_id=3744758" TargetMode="External"/><Relationship Id="rId11" Type="http://schemas.openxmlformats.org/officeDocument/2006/relationships/hyperlink" Target="https://github.com/EmanuelMoench/website/blob/Journal-Publications/Carvalho_Eusepi_Moench_Preston(AEJMacro2023).pdf" TargetMode="External"/><Relationship Id="rId24" Type="http://schemas.openxmlformats.org/officeDocument/2006/relationships/hyperlink" Target="https://dx.doi.org/10.1016/j.jfineco.2015.07.004" TargetMode="External"/><Relationship Id="rId32" Type="http://schemas.openxmlformats.org/officeDocument/2006/relationships/hyperlink" Target="https://dx.doi.org/10.1016/j.jmoneco.2009.06.012" TargetMode="External"/><Relationship Id="rId5" Type="http://schemas.openxmlformats.org/officeDocument/2006/relationships/hyperlink" Target="https://github.com/EmanuelMoench/website/blob/Working-Papers/Moench_Stein(CEPR_DP_16357_Apr2025).pdf" TargetMode="External"/><Relationship Id="rId15" Type="http://schemas.openxmlformats.org/officeDocument/2006/relationships/hyperlink" Target="https://www.sciencedirect.com/science/article/abs/pii/S030439322200023X" TargetMode="External"/><Relationship Id="rId23" Type="http://schemas.openxmlformats.org/officeDocument/2006/relationships/hyperlink" Target="https://dx.doi.org/10.1016/j.ijforecast.2016.02.007" TargetMode="External"/><Relationship Id="rId28" Type="http://schemas.openxmlformats.org/officeDocument/2006/relationships/hyperlink" Target="https://dx.doi.org/10.1016/j.jempfin.2011.03.003" TargetMode="External"/><Relationship Id="rId10" Type="http://schemas.openxmlformats.org/officeDocument/2006/relationships/hyperlink" Target="https://pubs.aeaweb.org/doi/pdfplus/10.1257/mac.20200080" TargetMode="External"/><Relationship Id="rId19" Type="http://schemas.openxmlformats.org/officeDocument/2006/relationships/hyperlink" Target="https://dx.doi.org/10.1016/j.jmoneco.2016.10.006" TargetMode="External"/><Relationship Id="rId31" Type="http://schemas.openxmlformats.org/officeDocument/2006/relationships/hyperlink" Target="https://dx.doi.org/10.1057/imfer.2010.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manuelMoench/website/blob/Journal-Publications/Chavleishvili_Moench(JoE2025).pdf" TargetMode="External"/><Relationship Id="rId14" Type="http://schemas.openxmlformats.org/officeDocument/2006/relationships/hyperlink" Target="https://github.com/EmanuelMoench/website/blob/Journal-Publications/Crump_Eusepi_Moench_Preston_(HBchapter2022).pdf" TargetMode="External"/><Relationship Id="rId22" Type="http://schemas.openxmlformats.org/officeDocument/2006/relationships/hyperlink" Target="https://github.com/EmanuelMoench/website/blob/Journal-Publications/Andrade_Crump_Eusepi_Moench(JME2016).pdf" TargetMode="External"/><Relationship Id="rId27" Type="http://schemas.openxmlformats.org/officeDocument/2006/relationships/hyperlink" Target="https://dx.doi.org/10.1002/jae.1220" TargetMode="External"/><Relationship Id="rId30" Type="http://schemas.openxmlformats.org/officeDocument/2006/relationships/hyperlink" Target="https://github.com/EmanuelMoench/website/blob/Journal-Publications/Moench_Ng(EconomJ2011).pdf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sciencedirect.com/science/article/pii/S030440762400265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2502</Words>
  <Characters>15767</Characters>
  <Application>Microsoft Office Word</Application>
  <DocSecurity>0</DocSecurity>
  <Lines>131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Mönch, Emanuel</dc:creator>
  <cp:keywords/>
  <dc:description/>
  <cp:lastModifiedBy>Mönch, Emanuel</cp:lastModifiedBy>
  <cp:revision>18</cp:revision>
  <dcterms:created xsi:type="dcterms:W3CDTF">2025-05-04T15:34:00Z</dcterms:created>
  <dcterms:modified xsi:type="dcterms:W3CDTF">2025-06-08T20:23:00Z</dcterms:modified>
</cp:coreProperties>
</file>