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spacing w:after="240"/>
      </w:pPr>
      <w:r>
        <w:rPr>
          <w:rtl w:val="0"/>
          <w:lang w:val="it-IT"/>
        </w:rPr>
        <w:t>Consegnare un documento o un immagine in cui avete svolto le seguenti conversioni in base 10 (esplicitando il procedimento):</w:t>
      </w:r>
    </w:p>
    <w:p>
      <w:pPr>
        <w:pStyle w:val="Di default"/>
        <w:spacing w:after="240"/>
      </w:pPr>
    </w:p>
    <w:p>
      <w:pPr>
        <w:pStyle w:val="Di default"/>
        <w:numPr>
          <w:ilvl w:val="0"/>
          <w:numId w:val="2"/>
        </w:numPr>
      </w:pPr>
      <w:r>
        <w:rPr>
          <w:rtl w:val="0"/>
        </w:rPr>
        <w:t>10110010 in base 2</w:t>
      </w:r>
    </w:p>
    <w:p>
      <w:pPr>
        <w:pStyle w:val="Di default"/>
        <w:numPr>
          <w:ilvl w:val="0"/>
          <w:numId w:val="2"/>
        </w:numPr>
      </w:pPr>
      <w:r>
        <w:rPr>
          <w:rtl w:val="0"/>
        </w:rPr>
        <w:t>123 in base 4</w:t>
      </w:r>
    </w:p>
    <w:p>
      <w:pPr>
        <w:pStyle w:val="Di default"/>
        <w:numPr>
          <w:ilvl w:val="0"/>
          <w:numId w:val="2"/>
        </w:numPr>
      </w:pPr>
      <w:r>
        <w:rPr>
          <w:rtl w:val="0"/>
        </w:rPr>
        <w:t>55 in base 7</w:t>
      </w:r>
    </w:p>
    <w:p>
      <w:pPr>
        <w:pStyle w:val="Di default"/>
        <w:numPr>
          <w:ilvl w:val="0"/>
          <w:numId w:val="2"/>
        </w:numPr>
      </w:pPr>
      <w:r>
        <w:rPr>
          <w:rtl w:val="0"/>
        </w:rPr>
        <w:t>55 in base 8</w:t>
      </w:r>
    </w:p>
    <w:p>
      <w:pPr>
        <w:pStyle w:val="Di default"/>
        <w:numPr>
          <w:ilvl w:val="0"/>
          <w:numId w:val="2"/>
        </w:numPr>
      </w:pPr>
      <w:r>
        <w:rPr>
          <w:rtl w:val="0"/>
        </w:rPr>
        <w:t>1370 in base 8</w:t>
      </w:r>
      <w:r>
        <w:rPr>
          <w:rtl w:val="0"/>
        </w:rPr>
        <w:t> </w:t>
      </w:r>
    </w:p>
    <w:p>
      <w:pPr>
        <w:pStyle w:val="Di default"/>
      </w:pPr>
    </w:p>
    <w:p>
      <w:pPr>
        <w:pStyle w:val="Di default"/>
      </w:pPr>
    </w:p>
    <w:p>
      <w:pPr>
        <w:pStyle w:val="Di default"/>
        <w:numPr>
          <w:ilvl w:val="0"/>
          <w:numId w:val="3"/>
        </w:numPr>
      </w:pPr>
      <w:r>
        <w:rPr>
          <w:rtl w:val="0"/>
        </w:rPr>
        <w:t xml:space="preserve">170 </w:t>
      </w:r>
    </w:p>
    <w:p>
      <w:pPr>
        <w:pStyle w:val="Di default"/>
        <w:numPr>
          <w:ilvl w:val="0"/>
          <w:numId w:val="3"/>
        </w:numPr>
      </w:pPr>
      <w:r>
        <w:rPr>
          <w:rtl w:val="0"/>
        </w:rPr>
        <w:t>27</w:t>
      </w:r>
    </w:p>
    <w:p>
      <w:pPr>
        <w:pStyle w:val="Di default"/>
        <w:numPr>
          <w:ilvl w:val="0"/>
          <w:numId w:val="3"/>
        </w:numPr>
      </w:pPr>
      <w:r>
        <w:rPr>
          <w:rtl w:val="0"/>
        </w:rPr>
        <w:t>40</w:t>
      </w:r>
    </w:p>
    <w:p>
      <w:pPr>
        <w:pStyle w:val="Di default"/>
        <w:numPr>
          <w:ilvl w:val="0"/>
          <w:numId w:val="3"/>
        </w:numPr>
      </w:pPr>
      <w:r>
        <w:rPr>
          <w:rtl w:val="0"/>
        </w:rPr>
        <w:t>45</w:t>
      </w:r>
    </w:p>
    <w:p>
      <w:pPr>
        <w:pStyle w:val="Di default"/>
        <w:numPr>
          <w:ilvl w:val="0"/>
          <w:numId w:val="3"/>
        </w:numPr>
      </w:pPr>
      <w:r>
        <w:rPr>
          <w:rtl w:val="0"/>
        </w:rPr>
        <w:t>760</w:t>
      </w:r>
    </w:p>
    <w:p>
      <w:pPr>
        <w:pStyle w:val="Di default"/>
      </w:pPr>
    </w:p>
    <w:p>
      <w:pPr>
        <w:pStyle w:val="Corpo"/>
      </w:pPr>
      <w:r>
        <w:rPr>
          <w:sz w:val="28"/>
          <w:szCs w:val="28"/>
          <w:rtl w:val="0"/>
          <w:lang w:val="it-IT"/>
        </w:rPr>
        <w:t>Per ogni numero indica una posizione poi si prende si moltiplica per la base elevato alla posizione.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-Roman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erato"/>
  </w:abstractNum>
  <w:abstractNum w:abstractNumId="1">
    <w:multiLevelType w:val="hybridMultilevel"/>
    <w:styleLink w:val="Numerato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1440" w:hanging="122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c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940"/>
          <w:tab w:val="clear" w:pos="720"/>
        </w:tabs>
        <w:ind w:left="1660" w:hanging="122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c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160"/>
        </w:tabs>
        <w:ind w:left="1880" w:hanging="122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c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380"/>
        </w:tabs>
        <w:ind w:left="2100" w:hanging="122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c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600"/>
        </w:tabs>
        <w:ind w:left="2320" w:hanging="122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c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1820"/>
        </w:tabs>
        <w:ind w:left="2540" w:hanging="122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c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040"/>
        </w:tabs>
        <w:ind w:left="2760" w:hanging="122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c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260"/>
        </w:tabs>
        <w:ind w:left="2980" w:hanging="122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c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2480"/>
        </w:tabs>
        <w:ind w:left="3200" w:hanging="1220"/>
      </w:pPr>
      <w:rPr>
        <w:rFonts w:ascii="Times-Roman" w:cs="Times-Roman" w:hAnsi="Times-Roman" w:eastAsia="Times-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73a3c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tabs>
            <w:tab w:val="num" w:pos="491"/>
          </w:tabs>
          <w:ind w:left="1211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num" w:pos="851"/>
            <w:tab w:val="clear" w:pos="720"/>
          </w:tabs>
          <w:ind w:left="1571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num" w:pos="1211"/>
          </w:tabs>
          <w:ind w:left="1931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571"/>
          </w:tabs>
          <w:ind w:left="2291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num" w:pos="1931"/>
          </w:tabs>
          <w:ind w:left="2651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num" w:pos="2291"/>
          </w:tabs>
          <w:ind w:left="3011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2651"/>
          </w:tabs>
          <w:ind w:left="3371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num" w:pos="3011"/>
          </w:tabs>
          <w:ind w:left="3731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num" w:pos="3371"/>
          </w:tabs>
          <w:ind w:left="4091" w:hanging="121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tabs>
        <w:tab w:val="left" w:pos="220"/>
        <w:tab w:val="left" w:pos="720"/>
      </w:tabs>
      <w:suppressAutoHyphens w:val="0"/>
      <w:bidi w:val="0"/>
      <w:spacing w:before="0" w:after="0" w:line="240" w:lineRule="auto"/>
      <w:ind w:left="720" w:right="0" w:hanging="72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73a3c"/>
      <w:spacing w:val="0"/>
      <w:kern w:val="0"/>
      <w:position w:val="0"/>
      <w:sz w:val="30"/>
      <w:szCs w:val="30"/>
      <w:u w:val="none"/>
      <w:shd w:val="clear" w:color="auto" w:fill="ffffff"/>
      <w:vertAlign w:val="baseline"/>
      <w:lang w:val="it-IT"/>
      <w14:textOutline>
        <w14:noFill/>
      </w14:textOutline>
      <w14:textFill>
        <w14:solidFill>
          <w14:srgbClr w14:val="373A3C"/>
        </w14:solidFill>
      </w14:textFill>
    </w:rPr>
  </w:style>
  <w:style w:type="numbering" w:styleId="Numerato">
    <w:name w:val="Numerato"/>
    <w:pPr>
      <w:numPr>
        <w:numId w:val="1"/>
      </w:numPr>
    </w:p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