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text" w:horzAnchor="margin" w:tblpY="-230"/>
        <w:tblW w:w="9555" w:type="dxa"/>
        <w:tblLook w:val="04A0" w:firstRow="1" w:lastRow="0" w:firstColumn="1" w:lastColumn="0" w:noHBand="0" w:noVBand="1"/>
      </w:tblPr>
      <w:tblGrid>
        <w:gridCol w:w="1395"/>
        <w:gridCol w:w="8160"/>
      </w:tblGrid>
      <w:tr w:rsidR="00172A25" w14:paraId="7D29A311" w14:textId="77777777">
        <w:trPr>
          <w:trHeight w:val="2360"/>
        </w:trPr>
        <w:tc>
          <w:tcPr>
            <w:tcW w:w="139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D1706B8" w14:textId="77777777" w:rsidR="00172A25" w:rsidRDefault="00000000">
            <w:pPr>
              <w:rPr>
                <w:rFonts w:ascii="Times New Roman" w:hAnsi="Times New Roman" w:cs="Times New Roman"/>
                <w:b/>
              </w:rPr>
            </w:pPr>
            <w:r>
              <w:rPr>
                <w:rFonts w:ascii="Times New Roman" w:hAnsi="Times New Roman" w:cs="Times New Roman"/>
                <w:b/>
                <w:noProof/>
              </w:rPr>
              <w:drawing>
                <wp:anchor distT="0" distB="0" distL="114300" distR="114300" simplePos="0" relativeHeight="2" behindDoc="0" locked="0" layoutInCell="1" allowOverlap="1" wp14:anchorId="1F307C88" wp14:editId="22263DE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4" y="0"/>
                      <wp:lineTo x="-614" y="20715"/>
                      <wp:lineTo x="21265" y="20715"/>
                      <wp:lineTo x="21265" y="0"/>
                      <wp:lineTo x="-614"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5"/>
                          <a:stretch>
                            <a:fillRect/>
                          </a:stretch>
                        </pic:blipFill>
                        <pic:spPr bwMode="auto">
                          <a:xfrm>
                            <a:off x="0" y="0"/>
                            <a:ext cx="733425" cy="828675"/>
                          </a:xfrm>
                          <a:prstGeom prst="rect">
                            <a:avLst/>
                          </a:prstGeom>
                        </pic:spPr>
                      </pic:pic>
                    </a:graphicData>
                  </a:graphic>
                </wp:anchor>
              </w:drawing>
            </w:r>
          </w:p>
        </w:tc>
        <w:tc>
          <w:tcPr>
            <w:tcW w:w="815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769A133"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Министерство науки и высшего образования Российской Федерации</w:t>
            </w:r>
          </w:p>
          <w:p w14:paraId="0A5A1200"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 xml:space="preserve">Федеральное государственное бюджетное образовательное учреждение </w:t>
            </w:r>
          </w:p>
          <w:p w14:paraId="3C712FC4"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высшего образования</w:t>
            </w:r>
          </w:p>
          <w:p w14:paraId="5D423AA8" w14:textId="77777777" w:rsidR="00172A25" w:rsidRDefault="00000000">
            <w:pPr>
              <w:spacing w:after="40"/>
              <w:ind w:right="-2"/>
              <w:jc w:val="center"/>
              <w:rPr>
                <w:rFonts w:ascii="Times New Roman" w:hAnsi="Times New Roman" w:cs="Times New Roman"/>
                <w:b/>
                <w:sz w:val="24"/>
              </w:rPr>
            </w:pPr>
            <w:r>
              <w:rPr>
                <w:rFonts w:ascii="Times New Roman" w:hAnsi="Times New Roman" w:cs="Times New Roman"/>
                <w:b/>
                <w:sz w:val="24"/>
              </w:rPr>
              <w:t>«Московский государственный технический университет</w:t>
            </w:r>
          </w:p>
          <w:p w14:paraId="50D131AC" w14:textId="77777777" w:rsidR="00172A25" w:rsidRDefault="00000000">
            <w:pPr>
              <w:spacing w:after="40"/>
              <w:ind w:right="-2"/>
              <w:jc w:val="center"/>
              <w:rPr>
                <w:rFonts w:ascii="Times New Roman" w:hAnsi="Times New Roman" w:cs="Times New Roman"/>
                <w:b/>
                <w:sz w:val="24"/>
              </w:rPr>
            </w:pPr>
            <w:r>
              <w:rPr>
                <w:rFonts w:ascii="Times New Roman" w:hAnsi="Times New Roman" w:cs="Times New Roman"/>
                <w:b/>
                <w:sz w:val="24"/>
              </w:rPr>
              <w:t>имени Н.Э. Баумана</w:t>
            </w:r>
          </w:p>
          <w:p w14:paraId="046B69E1"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(национальный исследовательский университет)»</w:t>
            </w:r>
          </w:p>
          <w:p w14:paraId="27C9A0C6" w14:textId="77777777" w:rsidR="00172A25" w:rsidRDefault="00000000">
            <w:pPr>
              <w:spacing w:after="40"/>
              <w:jc w:val="center"/>
              <w:rPr>
                <w:rFonts w:ascii="Times New Roman" w:hAnsi="Times New Roman" w:cs="Times New Roman"/>
                <w:b/>
              </w:rPr>
            </w:pPr>
            <w:r>
              <w:rPr>
                <w:rFonts w:ascii="Times New Roman" w:hAnsi="Times New Roman" w:cs="Times New Roman"/>
                <w:b/>
                <w:sz w:val="24"/>
              </w:rPr>
              <w:t>(МГТУ им. Н.Э. Баумана)</w:t>
            </w:r>
          </w:p>
        </w:tc>
      </w:tr>
    </w:tbl>
    <w:p w14:paraId="4161CCE5" w14:textId="77777777" w:rsidR="00172A25" w:rsidRDefault="00172A25">
      <w:pPr>
        <w:pBdr>
          <w:bottom w:val="thinThickSmallGap" w:sz="24" w:space="1" w:color="000000"/>
        </w:pBdr>
        <w:rPr>
          <w:rFonts w:ascii="Times New Roman" w:hAnsi="Times New Roman" w:cs="Times New Roman"/>
          <w:bCs/>
          <w:sz w:val="12"/>
          <w:szCs w:val="28"/>
        </w:rPr>
      </w:pPr>
    </w:p>
    <w:p w14:paraId="5FFE41A2" w14:textId="77777777" w:rsidR="00172A25" w:rsidRDefault="00000000">
      <w:pPr>
        <w:jc w:val="center"/>
        <w:rPr>
          <w:rFonts w:ascii="Times New Roman" w:hAnsi="Times New Roman" w:cs="Times New Roman"/>
          <w:sz w:val="24"/>
        </w:rPr>
      </w:pPr>
      <w:r>
        <w:rPr>
          <w:rFonts w:ascii="Times New Roman" w:hAnsi="Times New Roman" w:cs="Times New Roman"/>
          <w:sz w:val="24"/>
        </w:rPr>
        <w:t>Факультет «Информатика и системы управления»</w:t>
      </w:r>
    </w:p>
    <w:p w14:paraId="3828D8E4" w14:textId="77777777" w:rsidR="00172A25" w:rsidRDefault="00000000">
      <w:pPr>
        <w:jc w:val="center"/>
        <w:rPr>
          <w:rFonts w:ascii="Times New Roman" w:hAnsi="Times New Roman" w:cs="Times New Roman"/>
          <w:i/>
          <w:sz w:val="28"/>
        </w:rPr>
      </w:pPr>
      <w:r>
        <w:rPr>
          <w:rFonts w:ascii="Times New Roman" w:hAnsi="Times New Roman" w:cs="Times New Roman"/>
          <w:sz w:val="24"/>
        </w:rPr>
        <w:t>Кафедра «Программное обеспечение ЭВМ и информационные технологии»</w:t>
      </w:r>
    </w:p>
    <w:p w14:paraId="12157208" w14:textId="77777777" w:rsidR="00172A25" w:rsidRDefault="00172A25">
      <w:pPr>
        <w:jc w:val="center"/>
        <w:rPr>
          <w:rFonts w:ascii="Times New Roman" w:hAnsi="Times New Roman" w:cs="Times New Roman"/>
          <w:bCs/>
          <w:sz w:val="24"/>
          <w:szCs w:val="28"/>
        </w:rPr>
      </w:pPr>
    </w:p>
    <w:p w14:paraId="5BC45028"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32"/>
          <w:szCs w:val="28"/>
        </w:rPr>
        <w:t>ОТЧЁТ ПО ЛАБОРАТОРНОЙ РАБОТЕ №4</w:t>
      </w:r>
    </w:p>
    <w:p w14:paraId="1543F1AA"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32"/>
          <w:szCs w:val="28"/>
        </w:rPr>
        <w:t>«РАБОТА СО СТЕКОМ»</w:t>
      </w:r>
    </w:p>
    <w:p w14:paraId="6A9AC625"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28"/>
          <w:szCs w:val="28"/>
        </w:rPr>
        <w:t>по курсу «Типы и структуры данных»</w:t>
      </w:r>
    </w:p>
    <w:p w14:paraId="4EB06CE8" w14:textId="77777777" w:rsidR="00172A25" w:rsidRDefault="00172A25">
      <w:pPr>
        <w:jc w:val="center"/>
        <w:rPr>
          <w:rFonts w:ascii="Times New Roman" w:hAnsi="Times New Roman" w:cs="Times New Roman"/>
          <w:bCs/>
          <w:sz w:val="28"/>
          <w:szCs w:val="28"/>
        </w:rPr>
      </w:pPr>
    </w:p>
    <w:p w14:paraId="614ED699" w14:textId="77777777" w:rsidR="00172A25" w:rsidRDefault="00172A25">
      <w:pPr>
        <w:rPr>
          <w:rFonts w:ascii="Times New Roman" w:hAnsi="Times New Roman" w:cs="Times New Roman"/>
          <w:bCs/>
          <w:sz w:val="28"/>
          <w:szCs w:val="28"/>
        </w:rPr>
      </w:pPr>
    </w:p>
    <w:p w14:paraId="288B8F03" w14:textId="14AF4487" w:rsidR="00172A25" w:rsidRDefault="00000000">
      <w:pPr>
        <w:rPr>
          <w:rFonts w:ascii="Times New Roman" w:hAnsi="Times New Roman" w:cs="Times New Roman"/>
          <w:bCs/>
          <w:i/>
          <w:szCs w:val="28"/>
        </w:rPr>
      </w:pPr>
      <w:r>
        <w:rPr>
          <w:rFonts w:ascii="Times New Roman" w:hAnsi="Times New Roman" w:cs="Times New Roman"/>
          <w:bCs/>
          <w:sz w:val="28"/>
          <w:szCs w:val="28"/>
        </w:rPr>
        <w:t xml:space="preserve">Студент: </w:t>
      </w:r>
      <w:proofErr w:type="spellStart"/>
      <w:r w:rsidR="00CA4D58">
        <w:rPr>
          <w:rFonts w:ascii="Times New Roman" w:hAnsi="Times New Roman" w:cs="Times New Roman"/>
          <w:bCs/>
          <w:sz w:val="28"/>
          <w:szCs w:val="28"/>
        </w:rPr>
        <w:t>Шимшир</w:t>
      </w:r>
      <w:proofErr w:type="spellEnd"/>
      <w:r w:rsidR="00CA4D58">
        <w:rPr>
          <w:rFonts w:ascii="Times New Roman" w:hAnsi="Times New Roman" w:cs="Times New Roman"/>
          <w:bCs/>
          <w:sz w:val="28"/>
          <w:szCs w:val="28"/>
        </w:rPr>
        <w:t xml:space="preserve"> </w:t>
      </w:r>
      <w:proofErr w:type="spellStart"/>
      <w:r w:rsidR="00CA4D58">
        <w:rPr>
          <w:rFonts w:ascii="Times New Roman" w:hAnsi="Times New Roman" w:cs="Times New Roman"/>
          <w:bCs/>
          <w:sz w:val="28"/>
          <w:szCs w:val="28"/>
        </w:rPr>
        <w:t>Эмирджан</w:t>
      </w:r>
      <w:proofErr w:type="spellEnd"/>
      <w:r w:rsidR="00CA4D58">
        <w:rPr>
          <w:rFonts w:ascii="Times New Roman" w:hAnsi="Times New Roman" w:cs="Times New Roman"/>
          <w:bCs/>
          <w:sz w:val="28"/>
          <w:szCs w:val="28"/>
        </w:rPr>
        <w:t xml:space="preserve"> Османович</w:t>
      </w:r>
    </w:p>
    <w:p w14:paraId="0CFA415B" w14:textId="36E2A982" w:rsidR="00172A25" w:rsidRDefault="00000000">
      <w:pPr>
        <w:rPr>
          <w:rFonts w:ascii="Times New Roman" w:hAnsi="Times New Roman" w:cs="Times New Roman"/>
          <w:bCs/>
          <w:sz w:val="28"/>
          <w:szCs w:val="28"/>
        </w:rPr>
      </w:pPr>
      <w:r>
        <w:rPr>
          <w:rFonts w:ascii="Times New Roman" w:hAnsi="Times New Roman" w:cs="Times New Roman"/>
          <w:bCs/>
          <w:sz w:val="28"/>
          <w:szCs w:val="28"/>
        </w:rPr>
        <w:t>Группа: ИУ7-3</w:t>
      </w:r>
      <w:r w:rsidR="00CA4D58" w:rsidRPr="00CA4D58">
        <w:rPr>
          <w:rFonts w:ascii="Times New Roman" w:hAnsi="Times New Roman" w:cs="Times New Roman"/>
          <w:bCs/>
          <w:sz w:val="28"/>
          <w:szCs w:val="28"/>
        </w:rPr>
        <w:t>3</w:t>
      </w:r>
      <w:r>
        <w:rPr>
          <w:rFonts w:ascii="Times New Roman" w:hAnsi="Times New Roman" w:cs="Times New Roman"/>
          <w:bCs/>
          <w:sz w:val="28"/>
          <w:szCs w:val="28"/>
        </w:rPr>
        <w:t>Б</w:t>
      </w:r>
    </w:p>
    <w:p w14:paraId="77A9FCAC" w14:textId="77777777" w:rsidR="00172A25" w:rsidRDefault="00172A25">
      <w:pPr>
        <w:rPr>
          <w:rFonts w:ascii="Times New Roman" w:hAnsi="Times New Roman" w:cs="Times New Roman"/>
          <w:bCs/>
          <w:sz w:val="28"/>
          <w:szCs w:val="28"/>
        </w:rPr>
      </w:pPr>
    </w:p>
    <w:p w14:paraId="4F4F50AA" w14:textId="77777777" w:rsidR="00172A25" w:rsidRDefault="00172A25">
      <w:pPr>
        <w:rPr>
          <w:rFonts w:ascii="Times New Roman" w:hAnsi="Times New Roman" w:cs="Times New Roman"/>
          <w:bCs/>
          <w:sz w:val="28"/>
          <w:szCs w:val="28"/>
        </w:rPr>
      </w:pPr>
    </w:p>
    <w:p w14:paraId="30D65F1A" w14:textId="77777777" w:rsidR="00172A25" w:rsidRDefault="00172A25">
      <w:pPr>
        <w:rPr>
          <w:rFonts w:ascii="Times New Roman" w:hAnsi="Times New Roman" w:cs="Times New Roman"/>
          <w:bCs/>
          <w:sz w:val="28"/>
          <w:szCs w:val="28"/>
        </w:rPr>
      </w:pPr>
    </w:p>
    <w:p w14:paraId="2B0B3E04" w14:textId="4E4ABC31" w:rsidR="00172A25" w:rsidRDefault="00000000">
      <w:pPr>
        <w:rPr>
          <w:rFonts w:ascii="Times New Roman" w:hAnsi="Times New Roman" w:cs="Times New Roman"/>
          <w:sz w:val="28"/>
          <w:u w:val="single"/>
        </w:rPr>
      </w:pPr>
      <w:r>
        <w:rPr>
          <w:rFonts w:ascii="Times New Roman" w:hAnsi="Times New Roman" w:cs="Times New Roman"/>
          <w:sz w:val="28"/>
        </w:rPr>
        <w:t>Студент</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 xml:space="preserve">_________________           </w:t>
      </w:r>
      <w:proofErr w:type="spellStart"/>
      <w:r w:rsidR="00CA4D58">
        <w:rPr>
          <w:rFonts w:ascii="Times New Roman" w:hAnsi="Times New Roman" w:cs="Times New Roman"/>
          <w:sz w:val="28"/>
          <w:u w:val="single"/>
        </w:rPr>
        <w:t>Шимшир</w:t>
      </w:r>
      <w:proofErr w:type="spellEnd"/>
      <w:r w:rsidR="00CA4D58">
        <w:rPr>
          <w:rFonts w:ascii="Times New Roman" w:hAnsi="Times New Roman" w:cs="Times New Roman"/>
          <w:sz w:val="28"/>
          <w:u w:val="single"/>
        </w:rPr>
        <w:t xml:space="preserve"> Э</w:t>
      </w:r>
      <w:r w:rsidR="00CA4D58" w:rsidRPr="002E6DE2">
        <w:rPr>
          <w:rFonts w:ascii="Times New Roman" w:hAnsi="Times New Roman" w:cs="Times New Roman"/>
          <w:sz w:val="28"/>
          <w:u w:val="single"/>
        </w:rPr>
        <w:t>.</w:t>
      </w:r>
      <w:r w:rsidR="00CA4D58">
        <w:rPr>
          <w:rFonts w:ascii="Times New Roman" w:hAnsi="Times New Roman" w:cs="Times New Roman"/>
          <w:sz w:val="28"/>
          <w:u w:val="single"/>
        </w:rPr>
        <w:t>О</w:t>
      </w:r>
      <w:r w:rsidR="00CA4D58" w:rsidRPr="002E6DE2">
        <w:rPr>
          <w:rFonts w:ascii="Times New Roman" w:hAnsi="Times New Roman" w:cs="Times New Roman"/>
          <w:sz w:val="28"/>
          <w:u w:val="single"/>
        </w:rPr>
        <w:t>.</w:t>
      </w:r>
      <w:r>
        <w:rPr>
          <w:rFonts w:ascii="Times New Roman" w:hAnsi="Times New Roman" w:cs="Times New Roman"/>
          <w:sz w:val="28"/>
          <w:u w:val="single"/>
        </w:rPr>
        <w:t xml:space="preserve">  </w:t>
      </w:r>
    </w:p>
    <w:p w14:paraId="6956E390"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t xml:space="preserve">         подпись, дата                   фамилия, </w:t>
      </w:r>
      <w:proofErr w:type="spellStart"/>
      <w:r>
        <w:rPr>
          <w:rFonts w:ascii="Times New Roman" w:hAnsi="Times New Roman" w:cs="Times New Roman"/>
          <w:i/>
          <w:sz w:val="24"/>
          <w:szCs w:val="18"/>
        </w:rPr>
        <w:t>и.о</w:t>
      </w:r>
      <w:proofErr w:type="spellEnd"/>
      <w:r>
        <w:rPr>
          <w:rFonts w:ascii="Times New Roman" w:hAnsi="Times New Roman" w:cs="Times New Roman"/>
          <w:i/>
          <w:sz w:val="24"/>
          <w:szCs w:val="18"/>
        </w:rPr>
        <w:t xml:space="preserve">.   </w:t>
      </w:r>
    </w:p>
    <w:p w14:paraId="4564E96C"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 xml:space="preserve">      </w:t>
      </w:r>
    </w:p>
    <w:p w14:paraId="4B5BB378" w14:textId="77777777" w:rsidR="00172A25" w:rsidRDefault="00000000">
      <w:pPr>
        <w:rPr>
          <w:rFonts w:ascii="Times New Roman" w:hAnsi="Times New Roman" w:cs="Times New Roman"/>
          <w:sz w:val="28"/>
          <w:u w:val="single"/>
        </w:rPr>
      </w:pPr>
      <w:r>
        <w:rPr>
          <w:rFonts w:ascii="Times New Roman" w:hAnsi="Times New Roman" w:cs="Times New Roman"/>
          <w:sz w:val="28"/>
        </w:rPr>
        <w:t xml:space="preserve">Преподаватель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b/>
          <w:sz w:val="28"/>
        </w:rPr>
        <w:t xml:space="preserve">______________       </w:t>
      </w:r>
      <w:r>
        <w:rPr>
          <w:rFonts w:ascii="Times New Roman" w:hAnsi="Times New Roman" w:cs="Times New Roman"/>
          <w:sz w:val="28"/>
          <w:u w:val="single"/>
        </w:rPr>
        <w:t>Барышникова М.Ю.</w:t>
      </w:r>
    </w:p>
    <w:p w14:paraId="1800D744"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t xml:space="preserve">         подпись, дата                   фамилия, </w:t>
      </w:r>
      <w:proofErr w:type="spellStart"/>
      <w:r>
        <w:rPr>
          <w:rFonts w:ascii="Times New Roman" w:hAnsi="Times New Roman" w:cs="Times New Roman"/>
          <w:i/>
          <w:sz w:val="24"/>
          <w:szCs w:val="18"/>
        </w:rPr>
        <w:t>и.о</w:t>
      </w:r>
      <w:proofErr w:type="spellEnd"/>
      <w:r>
        <w:rPr>
          <w:rFonts w:ascii="Times New Roman" w:hAnsi="Times New Roman" w:cs="Times New Roman"/>
          <w:i/>
          <w:sz w:val="24"/>
          <w:szCs w:val="18"/>
        </w:rPr>
        <w:t xml:space="preserve">.            </w:t>
      </w:r>
    </w:p>
    <w:p w14:paraId="734F08EB" w14:textId="77777777" w:rsidR="00172A25" w:rsidRDefault="00172A25">
      <w:pPr>
        <w:rPr>
          <w:rFonts w:ascii="Times New Roman" w:hAnsi="Times New Roman" w:cs="Times New Roman"/>
          <w:i/>
        </w:rPr>
      </w:pPr>
    </w:p>
    <w:p w14:paraId="3A160892" w14:textId="77777777" w:rsidR="00172A25" w:rsidRDefault="00000000">
      <w:pPr>
        <w:rPr>
          <w:rFonts w:ascii="Times New Roman" w:hAnsi="Times New Roman" w:cs="Times New Roman"/>
          <w:sz w:val="28"/>
          <w:szCs w:val="28"/>
        </w:rPr>
      </w:pPr>
      <w:r>
        <w:rPr>
          <w:rFonts w:ascii="Times New Roman" w:hAnsi="Times New Roman" w:cs="Times New Roman"/>
          <w:sz w:val="28"/>
          <w:szCs w:val="28"/>
        </w:rPr>
        <w:t xml:space="preserve">Оценка __________________________________   </w:t>
      </w:r>
    </w:p>
    <w:p w14:paraId="7A53A3C6" w14:textId="77777777" w:rsidR="00172A25" w:rsidRDefault="00172A25"/>
    <w:p w14:paraId="75BEE1DB" w14:textId="77777777" w:rsidR="00172A25" w:rsidRDefault="00172A25"/>
    <w:p w14:paraId="36EB835F" w14:textId="77777777" w:rsidR="00172A25" w:rsidRDefault="00172A25">
      <w:pPr>
        <w:pStyle w:val="a1"/>
        <w:rPr>
          <w:rFonts w:ascii="Times New Roman" w:hAnsi="Times New Roman"/>
          <w:sz w:val="28"/>
          <w:szCs w:val="28"/>
        </w:rPr>
      </w:pPr>
    </w:p>
    <w:p w14:paraId="041BB440" w14:textId="77777777" w:rsidR="00172A25" w:rsidRDefault="00172A25">
      <w:pPr>
        <w:pStyle w:val="a1"/>
        <w:rPr>
          <w:rFonts w:ascii="Times New Roman" w:hAnsi="Times New Roman"/>
          <w:sz w:val="28"/>
          <w:szCs w:val="28"/>
        </w:rPr>
      </w:pPr>
    </w:p>
    <w:p w14:paraId="35DE9B78" w14:textId="77777777" w:rsidR="00172A25" w:rsidRDefault="00000000" w:rsidP="00CA4D58">
      <w:pPr>
        <w:pStyle w:val="mainbig"/>
      </w:pPr>
      <w:r>
        <w:lastRenderedPageBreak/>
        <w:t>Условие задачи</w:t>
      </w:r>
    </w:p>
    <w:p w14:paraId="37FF287B" w14:textId="53789BD8" w:rsidR="00172A25" w:rsidRDefault="00000000" w:rsidP="00CA4D58">
      <w:pPr>
        <w:pStyle w:val="a1"/>
        <w:jc w:val="center"/>
        <w:rPr>
          <w:rFonts w:ascii="Times New Roman" w:hAnsi="Times New Roman"/>
          <w:sz w:val="28"/>
          <w:szCs w:val="28"/>
        </w:rPr>
      </w:pPr>
      <w:r>
        <w:rPr>
          <w:rFonts w:ascii="Times New Roman" w:hAnsi="Times New Roman" w:cs="Times New Roman"/>
          <w:b/>
          <w:sz w:val="28"/>
          <w:szCs w:val="28"/>
        </w:rPr>
        <w:t xml:space="preserve">Вариант </w:t>
      </w:r>
      <w:r w:rsidR="00DB3583">
        <w:rPr>
          <w:rFonts w:ascii="Times New Roman" w:hAnsi="Times New Roman" w:cs="Times New Roman"/>
          <w:b/>
          <w:sz w:val="28"/>
          <w:szCs w:val="28"/>
        </w:rPr>
        <w:t>3</w:t>
      </w:r>
    </w:p>
    <w:p w14:paraId="59EC1306" w14:textId="77777777" w:rsidR="00CA4D58" w:rsidRPr="00CA4D58" w:rsidRDefault="00CA4D58" w:rsidP="00CA4D58">
      <w:pPr>
        <w:pStyle w:val="main"/>
      </w:pPr>
      <w:r w:rsidRPr="00CA4D58">
        <w:t xml:space="preserve">Создать программу работы со стеком, выполняющую операции добавление, удаления элементов и вывод текущего состояния стека. Реализовать стек: </w:t>
      </w:r>
    </w:p>
    <w:p w14:paraId="5F1E1916" w14:textId="20B540C1" w:rsidR="00CA4D58" w:rsidRDefault="00CA4D58" w:rsidP="00CA4D58">
      <w:pPr>
        <w:pStyle w:val="main"/>
      </w:pPr>
      <w:r w:rsidRPr="00CA4D58">
        <w:t xml:space="preserve">а) массивом; б) списком. Все стандартные операции со стеком должны быть оформлены подпрограммами. При реализации стека списком в вывод текущего состояния стека добавить просмотр адресов элементов стека и создать свой список или массив свободных </w:t>
      </w:r>
      <w:proofErr w:type="spellStart"/>
      <w:r w:rsidRPr="00CA4D58">
        <w:t>областеи</w:t>
      </w:r>
      <w:proofErr w:type="spellEnd"/>
      <w:r w:rsidRPr="00CA4D58">
        <w:t xml:space="preserve">̆ (адресов освобождаемых элементов) с выводом его на экран. </w:t>
      </w:r>
    </w:p>
    <w:p w14:paraId="2116C21E" w14:textId="77777777" w:rsidR="00CA4D58" w:rsidRPr="00CA4D58" w:rsidRDefault="00CA4D58" w:rsidP="00CA4D58">
      <w:pPr>
        <w:pStyle w:val="main"/>
        <w:rPr>
          <w:sz w:val="24"/>
          <w:szCs w:val="24"/>
          <w:lang w:eastAsia="ru-RU"/>
        </w:rPr>
      </w:pPr>
      <w:r w:rsidRPr="00CA4D58">
        <w:rPr>
          <w:lang w:eastAsia="ru-RU"/>
        </w:rPr>
        <w:t xml:space="preserve">Элементами стека являются слова. </w:t>
      </w:r>
      <w:proofErr w:type="spellStart"/>
      <w:r w:rsidRPr="00CA4D58">
        <w:rPr>
          <w:lang w:eastAsia="ru-RU"/>
        </w:rPr>
        <w:t>Распечатайте</w:t>
      </w:r>
      <w:proofErr w:type="spellEnd"/>
      <w:r w:rsidRPr="00CA4D58">
        <w:rPr>
          <w:lang w:eastAsia="ru-RU"/>
        </w:rPr>
        <w:t xml:space="preserve"> слова в обратном порядке в перевернутом виде. </w:t>
      </w:r>
    </w:p>
    <w:p w14:paraId="1425AA21" w14:textId="77777777" w:rsidR="00CA4D58" w:rsidRPr="00CA4D58" w:rsidRDefault="00CA4D58" w:rsidP="00CA4D58">
      <w:pPr>
        <w:pStyle w:val="main"/>
      </w:pPr>
    </w:p>
    <w:p w14:paraId="4B5650B7" w14:textId="77777777" w:rsidR="00172A25" w:rsidRDefault="00000000">
      <w:pPr>
        <w:pStyle w:val="a1"/>
        <w:jc w:val="center"/>
        <w:rPr>
          <w:rFonts w:ascii="Times New Roman" w:hAnsi="Times New Roman"/>
          <w:b/>
          <w:bCs/>
          <w:sz w:val="32"/>
          <w:szCs w:val="32"/>
        </w:rPr>
      </w:pPr>
      <w:r>
        <w:rPr>
          <w:rFonts w:ascii="Times New Roman" w:hAnsi="Times New Roman"/>
          <w:b/>
          <w:bCs/>
          <w:sz w:val="32"/>
          <w:szCs w:val="32"/>
        </w:rPr>
        <w:t>Техническое задание</w:t>
      </w:r>
    </w:p>
    <w:p w14:paraId="49634F6D" w14:textId="01AF12DC" w:rsidR="00172A25" w:rsidRPr="00CA4D58" w:rsidRDefault="00000000" w:rsidP="00CA4D58">
      <w:pPr>
        <w:pStyle w:val="mainlessbig"/>
        <w:jc w:val="left"/>
        <w:rPr>
          <w:lang w:val="en-US"/>
        </w:rPr>
      </w:pPr>
      <w:r>
        <w:t>Входные данные</w:t>
      </w:r>
    </w:p>
    <w:p w14:paraId="01EAE55D" w14:textId="4E0B7100" w:rsidR="00172A25" w:rsidRDefault="00000000">
      <w:pPr>
        <w:pStyle w:val="a1"/>
        <w:rPr>
          <w:rFonts w:ascii="Times New Roman" w:hAnsi="Times New Roman"/>
          <w:sz w:val="28"/>
          <w:szCs w:val="28"/>
        </w:rPr>
      </w:pPr>
      <w:r>
        <w:rPr>
          <w:rFonts w:ascii="Times New Roman" w:hAnsi="Times New Roman"/>
          <w:sz w:val="28"/>
          <w:szCs w:val="28"/>
        </w:rPr>
        <w:t xml:space="preserve">Целое число от 0 до </w:t>
      </w:r>
      <w:r w:rsidR="00CA4D58" w:rsidRPr="00CA4D58">
        <w:rPr>
          <w:rFonts w:ascii="Times New Roman" w:hAnsi="Times New Roman"/>
          <w:sz w:val="28"/>
          <w:szCs w:val="28"/>
        </w:rPr>
        <w:t>8</w:t>
      </w:r>
      <w:r>
        <w:rPr>
          <w:rFonts w:ascii="Times New Roman" w:hAnsi="Times New Roman"/>
          <w:sz w:val="28"/>
          <w:szCs w:val="28"/>
        </w:rPr>
        <w:t xml:space="preserve"> – пункт меню</w:t>
      </w:r>
    </w:p>
    <w:p w14:paraId="7FAF259B" w14:textId="5E06A854" w:rsidR="00CA4D58" w:rsidRDefault="00CA4D58">
      <w:pPr>
        <w:pStyle w:val="a1"/>
        <w:rPr>
          <w:rFonts w:ascii="Times New Roman" w:hAnsi="Times New Roman"/>
          <w:sz w:val="28"/>
          <w:szCs w:val="28"/>
        </w:rPr>
      </w:pPr>
      <w:r>
        <w:rPr>
          <w:rFonts w:ascii="Times New Roman" w:hAnsi="Times New Roman"/>
          <w:sz w:val="28"/>
          <w:szCs w:val="28"/>
        </w:rPr>
        <w:t>Слова в виде строк</w:t>
      </w:r>
    </w:p>
    <w:p w14:paraId="51B82A6D" w14:textId="77777777" w:rsidR="00CA4D58" w:rsidRDefault="00CA4D58" w:rsidP="00CA4D58">
      <w:pPr>
        <w:pStyle w:val="mainlessbig"/>
        <w:jc w:val="left"/>
      </w:pPr>
      <w:r w:rsidRPr="0022081E">
        <w:t>Выходные данные</w:t>
      </w:r>
    </w:p>
    <w:p w14:paraId="3F12813D" w14:textId="6D16B77E" w:rsidR="00E37B95" w:rsidRPr="00E37B95" w:rsidRDefault="00E37B95" w:rsidP="00E37B95">
      <w:pPr>
        <w:pStyle w:val="main"/>
      </w:pPr>
      <w:r w:rsidRPr="00E37B95">
        <w:t>Выв</w:t>
      </w:r>
      <w:r>
        <w:t>од</w:t>
      </w:r>
      <w:r w:rsidRPr="00E37B95">
        <w:t xml:space="preserve"> текуще</w:t>
      </w:r>
      <w:r>
        <w:t>го</w:t>
      </w:r>
      <w:r w:rsidRPr="00E37B95">
        <w:t xml:space="preserve"> состояние стека на массиве</w:t>
      </w:r>
    </w:p>
    <w:p w14:paraId="5F4557FF" w14:textId="1BCF7912" w:rsidR="00E37B95" w:rsidRPr="00E37B95" w:rsidRDefault="00E37B95" w:rsidP="00E37B95">
      <w:pPr>
        <w:pStyle w:val="main"/>
      </w:pPr>
      <w:r w:rsidRPr="00E37B95">
        <w:t>Выв</w:t>
      </w:r>
      <w:r>
        <w:t>од</w:t>
      </w:r>
      <w:r w:rsidRPr="00E37B95">
        <w:t xml:space="preserve"> текуще</w:t>
      </w:r>
      <w:r>
        <w:t>го</w:t>
      </w:r>
      <w:r w:rsidRPr="00E37B95">
        <w:t xml:space="preserve"> состояние стека на списке</w:t>
      </w:r>
    </w:p>
    <w:p w14:paraId="2EB7288D" w14:textId="07088541" w:rsidR="00172A25" w:rsidRDefault="00E37B95" w:rsidP="00E37B95">
      <w:pPr>
        <w:pStyle w:val="main"/>
        <w:rPr>
          <w:lang w:eastAsia="ru-RU"/>
        </w:rPr>
      </w:pPr>
      <w:r>
        <w:t>Вывод</w:t>
      </w:r>
      <w:r w:rsidRPr="00E37B95">
        <w:t xml:space="preserve"> слов в обратном порядке в перевернутом</w:t>
      </w:r>
      <w:r w:rsidRPr="00E37B95">
        <w:rPr>
          <w:lang w:eastAsia="ru-RU"/>
        </w:rPr>
        <w:t xml:space="preserve"> виде</w:t>
      </w:r>
    </w:p>
    <w:p w14:paraId="542643C6" w14:textId="77777777" w:rsidR="00E37B95" w:rsidRDefault="00E37B95" w:rsidP="00E37B95">
      <w:pPr>
        <w:pStyle w:val="mainlessbig"/>
        <w:jc w:val="left"/>
      </w:pPr>
      <w:r w:rsidRPr="0022081E">
        <w:t>Задачи, реализуемые программой</w:t>
      </w:r>
    </w:p>
    <w:p w14:paraId="5B02E3D0" w14:textId="2FA93203" w:rsidR="00E37B95" w:rsidRPr="00E37B95" w:rsidRDefault="00E37B95" w:rsidP="00E37B95">
      <w:pPr>
        <w:pStyle w:val="main"/>
        <w:numPr>
          <w:ilvl w:val="0"/>
          <w:numId w:val="2"/>
        </w:numPr>
        <w:spacing w:beforeAutospacing="1" w:after="120" w:line="360" w:lineRule="auto"/>
      </w:pPr>
      <w:r>
        <w:t xml:space="preserve">Ввод </w:t>
      </w:r>
      <w:r>
        <w:t>слов в стек на массиве и списке</w:t>
      </w:r>
    </w:p>
    <w:p w14:paraId="18EA7716" w14:textId="470C6406" w:rsidR="00E37B95" w:rsidRPr="00E37B95" w:rsidRDefault="00E37B95" w:rsidP="00E37B95">
      <w:pPr>
        <w:pStyle w:val="main"/>
        <w:numPr>
          <w:ilvl w:val="0"/>
          <w:numId w:val="2"/>
        </w:numPr>
        <w:spacing w:beforeAutospacing="1" w:after="120" w:line="360" w:lineRule="auto"/>
      </w:pPr>
      <w:r>
        <w:t>Удаление слов из стека на массиве и списке</w:t>
      </w:r>
    </w:p>
    <w:p w14:paraId="75E73645" w14:textId="12948F37" w:rsidR="00E37B95" w:rsidRDefault="00E37B95" w:rsidP="00E37B95">
      <w:pPr>
        <w:pStyle w:val="main"/>
        <w:numPr>
          <w:ilvl w:val="0"/>
          <w:numId w:val="2"/>
        </w:numPr>
        <w:spacing w:beforeAutospacing="1" w:after="120" w:line="360" w:lineRule="auto"/>
      </w:pPr>
      <w:r>
        <w:t xml:space="preserve">Вывод стека </w:t>
      </w:r>
      <w:r>
        <w:t>на массиве и списке</w:t>
      </w:r>
      <w:r>
        <w:t xml:space="preserve"> на экран</w:t>
      </w:r>
    </w:p>
    <w:p w14:paraId="6CECD14C" w14:textId="276B2123" w:rsidR="00E37B95" w:rsidRPr="00E37B95" w:rsidRDefault="00E37B95" w:rsidP="00E37B95">
      <w:pPr>
        <w:pStyle w:val="main"/>
        <w:numPr>
          <w:ilvl w:val="0"/>
          <w:numId w:val="2"/>
        </w:numPr>
        <w:spacing w:beforeAutospacing="1" w:after="120" w:line="360" w:lineRule="auto"/>
      </w:pPr>
      <w:r>
        <w:t>Вывод слов в обратном порядке в перевернутом виде</w:t>
      </w:r>
    </w:p>
    <w:p w14:paraId="0E201F93" w14:textId="77777777" w:rsidR="00E37B95" w:rsidRDefault="00E37B95" w:rsidP="00E37B95">
      <w:pPr>
        <w:pStyle w:val="mainlessbig"/>
      </w:pPr>
    </w:p>
    <w:p w14:paraId="0BDFC54C" w14:textId="77777777" w:rsidR="00E37B95" w:rsidRDefault="00E37B95" w:rsidP="00E37B95">
      <w:pPr>
        <w:pStyle w:val="mainlessbig"/>
      </w:pPr>
    </w:p>
    <w:p w14:paraId="067A46E5" w14:textId="77777777" w:rsidR="00E37B95" w:rsidRDefault="00E37B95" w:rsidP="00E37B95">
      <w:pPr>
        <w:pStyle w:val="mainlessbig"/>
      </w:pPr>
    </w:p>
    <w:p w14:paraId="0DE7902F" w14:textId="77777777" w:rsidR="00E37B95" w:rsidRDefault="00E37B95" w:rsidP="00E37B95">
      <w:pPr>
        <w:pStyle w:val="mainlessbig"/>
      </w:pPr>
    </w:p>
    <w:p w14:paraId="439B76B3" w14:textId="3D45118E" w:rsidR="00172A25" w:rsidRDefault="00000000" w:rsidP="00E37B95">
      <w:pPr>
        <w:pStyle w:val="mainbig"/>
      </w:pPr>
      <w:r w:rsidRPr="00E37B95">
        <w:lastRenderedPageBreak/>
        <w:t>Допущения</w:t>
      </w:r>
    </w:p>
    <w:p w14:paraId="199883FD" w14:textId="544F64E0" w:rsidR="00E37B95" w:rsidRDefault="00E37B95" w:rsidP="00E37B95">
      <w:pPr>
        <w:pStyle w:val="a1"/>
        <w:rPr>
          <w:rFonts w:ascii="Times New Roman" w:hAnsi="Times New Roman"/>
          <w:sz w:val="28"/>
          <w:szCs w:val="28"/>
        </w:rPr>
      </w:pPr>
      <w:r>
        <w:rPr>
          <w:rFonts w:ascii="Times New Roman" w:hAnsi="Times New Roman"/>
          <w:sz w:val="28"/>
          <w:szCs w:val="28"/>
        </w:rPr>
        <w:t>Необходимо по умолчанию вводить только целые числа</w:t>
      </w:r>
    </w:p>
    <w:p w14:paraId="1DBF3FBE" w14:textId="4D926966" w:rsidR="00E37B95" w:rsidRPr="00E37B95" w:rsidRDefault="00E37B95" w:rsidP="00E37B95">
      <w:pPr>
        <w:pStyle w:val="a1"/>
        <w:rPr>
          <w:rFonts w:ascii="Times New Roman" w:hAnsi="Times New Roman"/>
          <w:sz w:val="28"/>
          <w:szCs w:val="28"/>
        </w:rPr>
      </w:pPr>
      <w:r>
        <w:rPr>
          <w:rFonts w:ascii="Times New Roman" w:hAnsi="Times New Roman"/>
          <w:sz w:val="28"/>
          <w:szCs w:val="28"/>
        </w:rPr>
        <w:t>Необходимо вводить слова только на английском языке</w:t>
      </w:r>
    </w:p>
    <w:p w14:paraId="3E2583D3" w14:textId="7651E05B" w:rsidR="00172A25" w:rsidRDefault="00000000">
      <w:pPr>
        <w:pStyle w:val="a1"/>
        <w:rPr>
          <w:rFonts w:ascii="Times New Roman" w:hAnsi="Times New Roman"/>
          <w:sz w:val="28"/>
          <w:szCs w:val="28"/>
        </w:rPr>
      </w:pPr>
      <w:r>
        <w:rPr>
          <w:rFonts w:ascii="Times New Roman" w:hAnsi="Times New Roman"/>
          <w:sz w:val="28"/>
          <w:szCs w:val="28"/>
        </w:rPr>
        <w:t xml:space="preserve">Максимальный размер стека, который может выбрать пользователь – </w:t>
      </w:r>
      <w:r w:rsidR="00CA4D58">
        <w:rPr>
          <w:rFonts w:ascii="Times New Roman" w:hAnsi="Times New Roman"/>
          <w:sz w:val="28"/>
          <w:szCs w:val="28"/>
        </w:rPr>
        <w:t>1</w:t>
      </w:r>
      <w:r>
        <w:rPr>
          <w:rFonts w:ascii="Times New Roman" w:hAnsi="Times New Roman"/>
          <w:sz w:val="28"/>
          <w:szCs w:val="28"/>
        </w:rPr>
        <w:t>000 элементов</w:t>
      </w:r>
    </w:p>
    <w:p w14:paraId="29602CE5" w14:textId="2956D5A0" w:rsidR="00CA4D58" w:rsidRDefault="00CA4D58" w:rsidP="00CA4D58">
      <w:pPr>
        <w:pStyle w:val="a1"/>
        <w:rPr>
          <w:rFonts w:ascii="Times New Roman" w:hAnsi="Times New Roman"/>
          <w:sz w:val="28"/>
          <w:szCs w:val="28"/>
        </w:rPr>
      </w:pPr>
      <w:r>
        <w:rPr>
          <w:rFonts w:ascii="Times New Roman" w:hAnsi="Times New Roman"/>
          <w:sz w:val="28"/>
          <w:szCs w:val="28"/>
        </w:rPr>
        <w:t xml:space="preserve">Максимальный размер </w:t>
      </w:r>
      <w:r>
        <w:rPr>
          <w:rFonts w:ascii="Times New Roman" w:hAnsi="Times New Roman"/>
          <w:sz w:val="28"/>
          <w:szCs w:val="28"/>
        </w:rPr>
        <w:t>строки 10 символов</w:t>
      </w:r>
    </w:p>
    <w:p w14:paraId="034E265B" w14:textId="77777777" w:rsidR="00F17AC7" w:rsidRDefault="00F17AC7" w:rsidP="00CA4D58">
      <w:pPr>
        <w:pStyle w:val="a1"/>
        <w:rPr>
          <w:rFonts w:ascii="Times New Roman" w:hAnsi="Times New Roman"/>
          <w:sz w:val="28"/>
          <w:szCs w:val="28"/>
        </w:rPr>
      </w:pPr>
    </w:p>
    <w:p w14:paraId="729BC908" w14:textId="77777777" w:rsidR="00F17AC7" w:rsidRDefault="00F17AC7" w:rsidP="00F17AC7">
      <w:pPr>
        <w:pStyle w:val="mainbig"/>
      </w:pPr>
    </w:p>
    <w:p w14:paraId="6529995D" w14:textId="6AA26223" w:rsidR="00F17AC7" w:rsidRPr="00096196" w:rsidRDefault="00F17AC7" w:rsidP="00F17AC7">
      <w:pPr>
        <w:pStyle w:val="mainbig"/>
      </w:pPr>
      <w:r w:rsidRPr="00734582">
        <w:t>Описание внутренних структур данных</w:t>
      </w:r>
    </w:p>
    <w:p w14:paraId="07ED76C1" w14:textId="1112F234" w:rsidR="00F17AC7" w:rsidRPr="00A97ED8" w:rsidRDefault="00F17AC7" w:rsidP="00F17AC7">
      <w:pPr>
        <w:pStyle w:val="mainlessbig"/>
        <w:jc w:val="left"/>
      </w:pPr>
      <w:r>
        <w:t xml:space="preserve">Структура для хранения </w:t>
      </w:r>
      <w:r>
        <w:t>данных в стеках</w:t>
      </w:r>
      <w:r w:rsidRPr="00A97ED8">
        <w:t>:</w:t>
      </w:r>
    </w:p>
    <w:p w14:paraId="3BF18828" w14:textId="77777777" w:rsidR="00F17AC7" w:rsidRDefault="00F17AC7" w:rsidP="00F17AC7">
      <w:pPr>
        <w:spacing w:after="0" w:line="285" w:lineRule="atLeast"/>
        <w:rPr>
          <w:rFonts w:ascii="Times New Roman" w:hAnsi="Times New Roman"/>
          <w:sz w:val="28"/>
          <w:szCs w:val="28"/>
        </w:rPr>
      </w:pPr>
    </w:p>
    <w:p w14:paraId="71F7489D"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typedef struct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r w:rsidRPr="00F17AC7">
        <w:rPr>
          <w:rFonts w:ascii="Courier New" w:eastAsia="Times New Roman" w:hAnsi="Courier New" w:cs="Courier New"/>
          <w:color w:val="CC7832"/>
          <w:sz w:val="20"/>
          <w:szCs w:val="20"/>
          <w:lang w:val="en-US" w:eastAsia="ru-RU"/>
        </w:rPr>
        <w:t xml:space="preserve">int </w:t>
      </w:r>
      <w:proofErr w:type="spellStart"/>
      <w:r w:rsidRPr="00F17AC7">
        <w:rPr>
          <w:rFonts w:ascii="Courier New" w:eastAsia="Times New Roman" w:hAnsi="Courier New" w:cs="Courier New"/>
          <w:color w:val="9373A5"/>
          <w:sz w:val="20"/>
          <w:szCs w:val="20"/>
          <w:lang w:val="en-US" w:eastAsia="ru-RU"/>
        </w:rPr>
        <w:t>len_word</w:t>
      </w:r>
      <w:proofErr w:type="spellEnd"/>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char </w:t>
      </w:r>
      <w:proofErr w:type="gramStart"/>
      <w:r w:rsidRPr="00F17AC7">
        <w:rPr>
          <w:rFonts w:ascii="Courier New" w:eastAsia="Times New Roman" w:hAnsi="Courier New" w:cs="Courier New"/>
          <w:color w:val="9373A5"/>
          <w:sz w:val="20"/>
          <w:szCs w:val="20"/>
          <w:lang w:val="en-US" w:eastAsia="ru-RU"/>
        </w:rPr>
        <w:t>word</w:t>
      </w:r>
      <w:r w:rsidRPr="00F17AC7">
        <w:rPr>
          <w:rFonts w:ascii="Courier New" w:eastAsia="Times New Roman" w:hAnsi="Courier New" w:cs="Courier New"/>
          <w:color w:val="A9B7C6"/>
          <w:sz w:val="20"/>
          <w:szCs w:val="20"/>
          <w:lang w:val="en-US" w:eastAsia="ru-RU"/>
        </w:rPr>
        <w:t>[</w:t>
      </w:r>
      <w:proofErr w:type="gramEnd"/>
      <w:r w:rsidRPr="00F17AC7">
        <w:rPr>
          <w:rFonts w:ascii="Courier New" w:eastAsia="Times New Roman" w:hAnsi="Courier New" w:cs="Courier New"/>
          <w:color w:val="A9B7C6"/>
          <w:sz w:val="20"/>
          <w:szCs w:val="20"/>
          <w:lang w:val="en-US" w:eastAsia="ru-RU"/>
        </w:rPr>
        <w:t xml:space="preserve">MAX_WORD_LEN + </w:t>
      </w:r>
      <w:r w:rsidRPr="00F17AC7">
        <w:rPr>
          <w:rFonts w:ascii="Courier New" w:eastAsia="Times New Roman" w:hAnsi="Courier New" w:cs="Courier New"/>
          <w:color w:val="6897BB"/>
          <w:sz w:val="20"/>
          <w:szCs w:val="20"/>
          <w:lang w:val="en-US" w:eastAsia="ru-RU"/>
        </w:rPr>
        <w:t>1</w:t>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CC7832"/>
          <w:sz w:val="20"/>
          <w:szCs w:val="20"/>
          <w:lang w:val="en-US" w:eastAsia="ru-RU"/>
        </w:rPr>
        <w:t>;</w:t>
      </w:r>
    </w:p>
    <w:p w14:paraId="1399F605" w14:textId="77777777" w:rsidR="00F17AC7" w:rsidRPr="00A97ED8" w:rsidRDefault="00F17AC7" w:rsidP="00F17AC7">
      <w:pPr>
        <w:spacing w:after="0" w:line="285" w:lineRule="atLeast"/>
        <w:rPr>
          <w:rFonts w:ascii="Times New Roman" w:hAnsi="Times New Roman"/>
          <w:color w:val="111111"/>
          <w:sz w:val="28"/>
          <w:szCs w:val="28"/>
          <w:highlight w:val="white"/>
          <w:lang w:val="en-US"/>
        </w:rPr>
      </w:pPr>
    </w:p>
    <w:p w14:paraId="147FD424" w14:textId="34927739" w:rsidR="00F17AC7" w:rsidRPr="00F17AC7" w:rsidRDefault="00F17AC7" w:rsidP="00F17AC7">
      <w:pPr>
        <w:spacing w:after="0" w:line="285" w:lineRule="atLeast"/>
        <w:rPr>
          <w:rFonts w:ascii="Times New Roman" w:hAnsi="Times New Roman"/>
          <w:sz w:val="28"/>
          <w:szCs w:val="28"/>
          <w:lang w:val="en-US"/>
        </w:rPr>
      </w:pPr>
      <w:r w:rsidRPr="00F17AC7">
        <w:rPr>
          <w:rFonts w:ascii="Times New Roman" w:hAnsi="Times New Roman"/>
          <w:i/>
          <w:iCs/>
          <w:color w:val="111111"/>
          <w:sz w:val="28"/>
          <w:szCs w:val="28"/>
          <w:lang w:val="en-US"/>
        </w:rPr>
        <w:t xml:space="preserve">int </w:t>
      </w:r>
      <w:proofErr w:type="spellStart"/>
      <w:r>
        <w:rPr>
          <w:rFonts w:ascii="Times New Roman" w:hAnsi="Times New Roman"/>
          <w:i/>
          <w:iCs/>
          <w:color w:val="111111"/>
          <w:sz w:val="28"/>
          <w:szCs w:val="28"/>
          <w:lang w:val="en-US"/>
        </w:rPr>
        <w:t>len_word</w:t>
      </w:r>
      <w:proofErr w:type="spellEnd"/>
      <w:r w:rsidRPr="00F17AC7">
        <w:rPr>
          <w:rFonts w:ascii="Times New Roman" w:hAnsi="Times New Roman"/>
          <w:i/>
          <w:iCs/>
          <w:color w:val="111111"/>
          <w:sz w:val="28"/>
          <w:szCs w:val="28"/>
          <w:lang w:val="en-US"/>
        </w:rPr>
        <w:t>;</w:t>
      </w:r>
      <w:r w:rsidRPr="00F17AC7">
        <w:rPr>
          <w:rFonts w:ascii="Times New Roman" w:hAnsi="Times New Roman"/>
          <w:color w:val="111111"/>
          <w:sz w:val="28"/>
          <w:szCs w:val="28"/>
          <w:lang w:val="en-US"/>
        </w:rPr>
        <w:t xml:space="preserve"> - </w:t>
      </w:r>
      <w:r>
        <w:rPr>
          <w:rFonts w:ascii="Times New Roman" w:hAnsi="Times New Roman"/>
          <w:color w:val="111111"/>
          <w:sz w:val="28"/>
          <w:szCs w:val="28"/>
        </w:rPr>
        <w:t>длина</w:t>
      </w:r>
      <w:r w:rsidRPr="00F17AC7">
        <w:rPr>
          <w:rFonts w:ascii="Times New Roman" w:hAnsi="Times New Roman"/>
          <w:color w:val="111111"/>
          <w:sz w:val="28"/>
          <w:szCs w:val="28"/>
          <w:lang w:val="en-US"/>
        </w:rPr>
        <w:t xml:space="preserve"> </w:t>
      </w:r>
      <w:r>
        <w:rPr>
          <w:rFonts w:ascii="Times New Roman" w:hAnsi="Times New Roman"/>
          <w:color w:val="111111"/>
          <w:sz w:val="28"/>
          <w:szCs w:val="28"/>
        </w:rPr>
        <w:t>слова</w:t>
      </w:r>
    </w:p>
    <w:p w14:paraId="06FA3702" w14:textId="5AA5E12C" w:rsidR="00F17AC7" w:rsidRPr="00F17AC7" w:rsidRDefault="00F17AC7" w:rsidP="00F17AC7">
      <w:pPr>
        <w:spacing w:after="0" w:line="285" w:lineRule="atLeast"/>
        <w:rPr>
          <w:rFonts w:ascii="Times New Roman" w:hAnsi="Times New Roman"/>
          <w:sz w:val="28"/>
          <w:szCs w:val="28"/>
          <w:lang w:val="en-US"/>
        </w:rPr>
      </w:pPr>
      <w:r>
        <w:rPr>
          <w:rFonts w:ascii="Times New Roman" w:hAnsi="Times New Roman"/>
          <w:i/>
          <w:iCs/>
          <w:color w:val="111111"/>
          <w:sz w:val="28"/>
          <w:szCs w:val="28"/>
          <w:lang w:val="en-US"/>
        </w:rPr>
        <w:t xml:space="preserve">char </w:t>
      </w:r>
      <w:proofErr w:type="gramStart"/>
      <w:r>
        <w:rPr>
          <w:rFonts w:ascii="Times New Roman" w:hAnsi="Times New Roman"/>
          <w:i/>
          <w:iCs/>
          <w:color w:val="111111"/>
          <w:sz w:val="28"/>
          <w:szCs w:val="28"/>
          <w:lang w:val="en-US"/>
        </w:rPr>
        <w:t>word[</w:t>
      </w:r>
      <w:proofErr w:type="gramEnd"/>
      <w:r>
        <w:rPr>
          <w:rFonts w:ascii="Times New Roman" w:hAnsi="Times New Roman"/>
          <w:i/>
          <w:iCs/>
          <w:color w:val="111111"/>
          <w:sz w:val="28"/>
          <w:szCs w:val="28"/>
          <w:lang w:val="en-US"/>
        </w:rPr>
        <w:t>MAX_WORD_LEN + 1]</w:t>
      </w:r>
      <w:r w:rsidRPr="00F17AC7">
        <w:rPr>
          <w:rFonts w:ascii="Times New Roman" w:hAnsi="Times New Roman"/>
          <w:i/>
          <w:iCs/>
          <w:color w:val="111111"/>
          <w:sz w:val="28"/>
          <w:szCs w:val="28"/>
          <w:lang w:val="en-US"/>
        </w:rPr>
        <w:t>;</w:t>
      </w:r>
      <w:r w:rsidRPr="00F17AC7">
        <w:rPr>
          <w:rFonts w:ascii="Times New Roman" w:hAnsi="Times New Roman"/>
          <w:color w:val="111111"/>
          <w:sz w:val="28"/>
          <w:szCs w:val="28"/>
          <w:lang w:val="en-US"/>
        </w:rPr>
        <w:t xml:space="preserve"> - </w:t>
      </w:r>
      <w:r>
        <w:rPr>
          <w:rFonts w:ascii="Times New Roman" w:hAnsi="Times New Roman"/>
          <w:color w:val="111111"/>
          <w:sz w:val="28"/>
          <w:szCs w:val="28"/>
        </w:rPr>
        <w:t>массив</w:t>
      </w:r>
      <w:r w:rsidRPr="00F17AC7">
        <w:rPr>
          <w:rFonts w:ascii="Times New Roman" w:hAnsi="Times New Roman"/>
          <w:color w:val="111111"/>
          <w:sz w:val="28"/>
          <w:szCs w:val="28"/>
          <w:lang w:val="en-US"/>
        </w:rPr>
        <w:t xml:space="preserve"> </w:t>
      </w:r>
      <w:r>
        <w:rPr>
          <w:rFonts w:ascii="Times New Roman" w:hAnsi="Times New Roman"/>
          <w:color w:val="111111"/>
          <w:sz w:val="28"/>
          <w:szCs w:val="28"/>
        </w:rPr>
        <w:t>символов слова</w:t>
      </w:r>
    </w:p>
    <w:p w14:paraId="1CEE416D" w14:textId="77777777" w:rsidR="00F17AC7" w:rsidRPr="00F17AC7" w:rsidRDefault="00F17AC7" w:rsidP="00F17AC7">
      <w:pPr>
        <w:pStyle w:val="main"/>
        <w:rPr>
          <w:lang w:val="en-US"/>
        </w:rPr>
      </w:pPr>
    </w:p>
    <w:p w14:paraId="1CA351F4" w14:textId="6329DB27" w:rsidR="00F17AC7" w:rsidRDefault="00F17AC7" w:rsidP="00F17AC7">
      <w:pPr>
        <w:pStyle w:val="main"/>
      </w:pPr>
      <w:r>
        <w:t>В памяти матрица хранится в виде массива указателей на строки</w:t>
      </w:r>
    </w:p>
    <w:p w14:paraId="57C960ED" w14:textId="71E0A31C" w:rsidR="006E24E5" w:rsidRPr="006E24E5" w:rsidRDefault="006E24E5" w:rsidP="00F17AC7">
      <w:pPr>
        <w:pStyle w:val="main"/>
      </w:pPr>
      <w:r>
        <w:rPr>
          <w:i/>
          <w:iCs/>
          <w:color w:val="111111"/>
          <w:lang w:val="en-US"/>
        </w:rPr>
        <w:t>MAX_WORD_LEN</w:t>
      </w:r>
      <w:r>
        <w:rPr>
          <w:i/>
          <w:iCs/>
          <w:color w:val="111111"/>
        </w:rPr>
        <w:t xml:space="preserve"> = 10</w:t>
      </w:r>
    </w:p>
    <w:p w14:paraId="408BB9E2" w14:textId="77777777" w:rsidR="00F17AC7" w:rsidRPr="00A97ED8" w:rsidRDefault="00F17AC7" w:rsidP="00F17AC7">
      <w:pPr>
        <w:pStyle w:val="main"/>
      </w:pPr>
    </w:p>
    <w:p w14:paraId="4B66EE70" w14:textId="0A904D1E" w:rsidR="00F17AC7" w:rsidRDefault="00F17AC7" w:rsidP="00F17AC7">
      <w:pPr>
        <w:pStyle w:val="mainlessbig"/>
        <w:jc w:val="left"/>
      </w:pPr>
      <w:r>
        <w:t xml:space="preserve">Структура для </w:t>
      </w:r>
      <w:r>
        <w:t>хранения стека на массиве</w:t>
      </w:r>
      <w:r>
        <w:t>:</w:t>
      </w:r>
    </w:p>
    <w:p w14:paraId="48F449C3"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typedef struct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B9BCD1"/>
          <w:sz w:val="20"/>
          <w:szCs w:val="20"/>
          <w:lang w:val="en-US" w:eastAsia="ru-RU"/>
        </w:rPr>
        <w:t xml:space="preserve"> </w:t>
      </w:r>
      <w:proofErr w:type="gramStart"/>
      <w:r w:rsidRPr="00F17AC7">
        <w:rPr>
          <w:rFonts w:ascii="Courier New" w:eastAsia="Times New Roman" w:hAnsi="Courier New" w:cs="Courier New"/>
          <w:color w:val="9373A5"/>
          <w:sz w:val="20"/>
          <w:szCs w:val="20"/>
          <w:lang w:val="en-US" w:eastAsia="ru-RU"/>
        </w:rPr>
        <w:t>array</w:t>
      </w:r>
      <w:r w:rsidRPr="00F17AC7">
        <w:rPr>
          <w:rFonts w:ascii="Courier New" w:eastAsia="Times New Roman" w:hAnsi="Courier New" w:cs="Courier New"/>
          <w:color w:val="A9B7C6"/>
          <w:sz w:val="20"/>
          <w:szCs w:val="20"/>
          <w:lang w:val="en-US" w:eastAsia="ru-RU"/>
        </w:rPr>
        <w:t>[</w:t>
      </w:r>
      <w:proofErr w:type="gramEnd"/>
      <w:r w:rsidRPr="00F17AC7">
        <w:rPr>
          <w:rFonts w:ascii="Courier New" w:eastAsia="Times New Roman" w:hAnsi="Courier New" w:cs="Courier New"/>
          <w:color w:val="A9B7C6"/>
          <w:sz w:val="20"/>
          <w:szCs w:val="20"/>
          <w:lang w:val="en-US" w:eastAsia="ru-RU"/>
        </w:rPr>
        <w:t>MAX_ARRAY_STACK_LEN]</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int </w:t>
      </w:r>
      <w:proofErr w:type="spellStart"/>
      <w:r w:rsidRPr="00F17AC7">
        <w:rPr>
          <w:rFonts w:ascii="Courier New" w:eastAsia="Times New Roman" w:hAnsi="Courier New" w:cs="Courier New"/>
          <w:color w:val="9373A5"/>
          <w:sz w:val="20"/>
          <w:szCs w:val="20"/>
          <w:lang w:val="en-US" w:eastAsia="ru-RU"/>
        </w:rPr>
        <w:t>len</w:t>
      </w:r>
      <w:proofErr w:type="spellEnd"/>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array_stack_t</w:t>
      </w:r>
      <w:proofErr w:type="spellEnd"/>
      <w:r w:rsidRPr="00F17AC7">
        <w:rPr>
          <w:rFonts w:ascii="Courier New" w:eastAsia="Times New Roman" w:hAnsi="Courier New" w:cs="Courier New"/>
          <w:color w:val="CC7832"/>
          <w:sz w:val="20"/>
          <w:szCs w:val="20"/>
          <w:lang w:val="en-US" w:eastAsia="ru-RU"/>
        </w:rPr>
        <w:t>;</w:t>
      </w:r>
    </w:p>
    <w:p w14:paraId="20E1C8E9" w14:textId="77777777" w:rsidR="00F17AC7" w:rsidRPr="00C1752D" w:rsidRDefault="00F17AC7" w:rsidP="00F17AC7">
      <w:pPr>
        <w:spacing w:after="0" w:line="285" w:lineRule="atLeast"/>
        <w:rPr>
          <w:rFonts w:ascii="Times New Roman" w:hAnsi="Times New Roman"/>
          <w:color w:val="111111"/>
          <w:sz w:val="28"/>
          <w:szCs w:val="28"/>
          <w:lang w:val="en-US"/>
        </w:rPr>
      </w:pPr>
    </w:p>
    <w:p w14:paraId="10E5685E" w14:textId="0DCFA93A" w:rsidR="00F17AC7" w:rsidRPr="00F17AC7" w:rsidRDefault="00F17AC7" w:rsidP="00F17AC7">
      <w:pPr>
        <w:spacing w:after="0" w:line="285" w:lineRule="atLeast"/>
        <w:rPr>
          <w:rFonts w:ascii="Times New Roman" w:hAnsi="Times New Roman"/>
          <w:sz w:val="28"/>
          <w:szCs w:val="28"/>
          <w:lang w:val="en-US"/>
        </w:rPr>
      </w:pPr>
      <w:r>
        <w:rPr>
          <w:rFonts w:ascii="Times New Roman" w:hAnsi="Times New Roman"/>
          <w:i/>
          <w:iCs/>
          <w:color w:val="111111"/>
          <w:sz w:val="28"/>
          <w:szCs w:val="28"/>
          <w:lang w:val="en-US"/>
        </w:rPr>
        <w:t xml:space="preserve">data </w:t>
      </w:r>
      <w:proofErr w:type="gramStart"/>
      <w:r>
        <w:rPr>
          <w:rFonts w:ascii="Times New Roman" w:hAnsi="Times New Roman"/>
          <w:i/>
          <w:iCs/>
          <w:color w:val="111111"/>
          <w:sz w:val="28"/>
          <w:szCs w:val="28"/>
          <w:lang w:val="en-US"/>
        </w:rPr>
        <w:t>array[</w:t>
      </w:r>
      <w:proofErr w:type="gramEnd"/>
      <w:r>
        <w:rPr>
          <w:rFonts w:ascii="Times New Roman" w:hAnsi="Times New Roman"/>
          <w:i/>
          <w:iCs/>
          <w:color w:val="111111"/>
          <w:sz w:val="28"/>
          <w:szCs w:val="28"/>
          <w:lang w:val="en-US"/>
        </w:rPr>
        <w:t>MAX_ARRAY_STACK_LEN]</w:t>
      </w:r>
      <w:r w:rsidRPr="00F17AC7">
        <w:rPr>
          <w:rFonts w:ascii="Times New Roman" w:hAnsi="Times New Roman"/>
          <w:i/>
          <w:iCs/>
          <w:color w:val="111111"/>
          <w:sz w:val="28"/>
          <w:szCs w:val="28"/>
          <w:lang w:val="en-US"/>
        </w:rPr>
        <w:t>;</w:t>
      </w:r>
      <w:r w:rsidRPr="00F17AC7">
        <w:rPr>
          <w:rFonts w:ascii="Times New Roman" w:hAnsi="Times New Roman"/>
          <w:color w:val="111111"/>
          <w:sz w:val="28"/>
          <w:szCs w:val="28"/>
          <w:lang w:val="en-US"/>
        </w:rPr>
        <w:t xml:space="preserve"> - </w:t>
      </w:r>
      <w:r>
        <w:rPr>
          <w:rFonts w:ascii="Times New Roman" w:hAnsi="Times New Roman"/>
          <w:color w:val="111111"/>
          <w:sz w:val="28"/>
          <w:szCs w:val="28"/>
        </w:rPr>
        <w:t>массив</w:t>
      </w:r>
      <w:r w:rsidRPr="00F17AC7">
        <w:rPr>
          <w:rFonts w:ascii="Times New Roman" w:hAnsi="Times New Roman"/>
          <w:color w:val="111111"/>
          <w:sz w:val="28"/>
          <w:szCs w:val="28"/>
          <w:lang w:val="en-US"/>
        </w:rPr>
        <w:t xml:space="preserve"> </w:t>
      </w:r>
      <w:r>
        <w:rPr>
          <w:rFonts w:ascii="Times New Roman" w:hAnsi="Times New Roman"/>
          <w:color w:val="111111"/>
          <w:sz w:val="28"/>
          <w:szCs w:val="28"/>
        </w:rPr>
        <w:t>данных</w:t>
      </w:r>
    </w:p>
    <w:p w14:paraId="02DE30D0" w14:textId="40D44B25" w:rsidR="00F17AC7" w:rsidRPr="00F17AC7" w:rsidRDefault="00F17AC7" w:rsidP="00F17AC7">
      <w:pPr>
        <w:spacing w:after="0" w:line="285" w:lineRule="atLeast"/>
        <w:rPr>
          <w:rFonts w:ascii="Times New Roman" w:hAnsi="Times New Roman"/>
          <w:sz w:val="28"/>
          <w:szCs w:val="28"/>
        </w:rPr>
      </w:pPr>
      <w:proofErr w:type="spellStart"/>
      <w:r w:rsidRPr="00A61C23">
        <w:rPr>
          <w:rFonts w:ascii="Times New Roman" w:hAnsi="Times New Roman"/>
          <w:i/>
          <w:iCs/>
          <w:color w:val="111111"/>
          <w:sz w:val="28"/>
          <w:szCs w:val="28"/>
        </w:rPr>
        <w:t>int</w:t>
      </w:r>
      <w:proofErr w:type="spellEnd"/>
      <w:r w:rsidRPr="00A61C23">
        <w:rPr>
          <w:rFonts w:ascii="Times New Roman" w:hAnsi="Times New Roman"/>
          <w:i/>
          <w:iCs/>
          <w:color w:val="111111"/>
          <w:sz w:val="28"/>
          <w:szCs w:val="28"/>
        </w:rPr>
        <w:t xml:space="preserve"> </w:t>
      </w:r>
      <w:proofErr w:type="spellStart"/>
      <w:r>
        <w:rPr>
          <w:rFonts w:ascii="Times New Roman" w:hAnsi="Times New Roman"/>
          <w:i/>
          <w:iCs/>
          <w:color w:val="111111"/>
          <w:sz w:val="28"/>
          <w:szCs w:val="28"/>
          <w:lang w:val="en-US"/>
        </w:rPr>
        <w:t>len</w:t>
      </w:r>
      <w:proofErr w:type="spellEnd"/>
      <w:r w:rsidRPr="00A61C23">
        <w:rPr>
          <w:rFonts w:ascii="Times New Roman" w:hAnsi="Times New Roman"/>
          <w:i/>
          <w:iCs/>
          <w:color w:val="111111"/>
          <w:sz w:val="28"/>
          <w:szCs w:val="28"/>
        </w:rPr>
        <w:t>;</w:t>
      </w:r>
      <w:r>
        <w:rPr>
          <w:rFonts w:ascii="Times New Roman" w:hAnsi="Times New Roman"/>
          <w:color w:val="111111"/>
          <w:sz w:val="28"/>
          <w:szCs w:val="28"/>
        </w:rPr>
        <w:t xml:space="preserve"> - </w:t>
      </w:r>
      <w:r>
        <w:rPr>
          <w:rFonts w:ascii="Times New Roman" w:hAnsi="Times New Roman"/>
          <w:color w:val="111111"/>
          <w:sz w:val="28"/>
          <w:szCs w:val="28"/>
        </w:rPr>
        <w:t>длина массива</w:t>
      </w:r>
    </w:p>
    <w:p w14:paraId="21033F9B" w14:textId="2FDE33ED" w:rsidR="00F17AC7" w:rsidRDefault="00F17AC7" w:rsidP="00F17AC7">
      <w:pPr>
        <w:spacing w:beforeAutospacing="1" w:after="120" w:line="360" w:lineRule="auto"/>
        <w:rPr>
          <w:rFonts w:ascii="Times New Roman" w:hAnsi="Times New Roman"/>
          <w:i/>
          <w:iCs/>
          <w:color w:val="111111"/>
          <w:sz w:val="28"/>
          <w:szCs w:val="28"/>
        </w:rPr>
      </w:pPr>
      <w:r>
        <w:rPr>
          <w:rFonts w:ascii="Times New Roman" w:hAnsi="Times New Roman"/>
          <w:color w:val="000000"/>
          <w:sz w:val="28"/>
          <w:szCs w:val="28"/>
          <w:highlight w:val="white"/>
        </w:rPr>
        <w:t xml:space="preserve">Память под </w:t>
      </w:r>
      <w:r>
        <w:rPr>
          <w:rFonts w:ascii="Times New Roman" w:hAnsi="Times New Roman"/>
          <w:color w:val="000000"/>
          <w:sz w:val="28"/>
          <w:szCs w:val="28"/>
          <w:highlight w:val="white"/>
        </w:rPr>
        <w:t xml:space="preserve">стек на массиве статическая </w:t>
      </w:r>
      <w:r>
        <w:rPr>
          <w:rFonts w:ascii="Times New Roman" w:hAnsi="Times New Roman"/>
          <w:i/>
          <w:iCs/>
          <w:color w:val="111111"/>
          <w:sz w:val="28"/>
          <w:szCs w:val="28"/>
          <w:lang w:val="en-US"/>
        </w:rPr>
        <w:t>MAX</w:t>
      </w:r>
      <w:r w:rsidRPr="00F17AC7">
        <w:rPr>
          <w:rFonts w:ascii="Times New Roman" w:hAnsi="Times New Roman"/>
          <w:i/>
          <w:iCs/>
          <w:color w:val="111111"/>
          <w:sz w:val="28"/>
          <w:szCs w:val="28"/>
        </w:rPr>
        <w:t>_</w:t>
      </w:r>
      <w:r>
        <w:rPr>
          <w:rFonts w:ascii="Times New Roman" w:hAnsi="Times New Roman"/>
          <w:i/>
          <w:iCs/>
          <w:color w:val="111111"/>
          <w:sz w:val="28"/>
          <w:szCs w:val="28"/>
          <w:lang w:val="en-US"/>
        </w:rPr>
        <w:t>ARRAY</w:t>
      </w:r>
      <w:r w:rsidRPr="00F17AC7">
        <w:rPr>
          <w:rFonts w:ascii="Times New Roman" w:hAnsi="Times New Roman"/>
          <w:i/>
          <w:iCs/>
          <w:color w:val="111111"/>
          <w:sz w:val="28"/>
          <w:szCs w:val="28"/>
        </w:rPr>
        <w:t>_</w:t>
      </w:r>
      <w:r>
        <w:rPr>
          <w:rFonts w:ascii="Times New Roman" w:hAnsi="Times New Roman"/>
          <w:i/>
          <w:iCs/>
          <w:color w:val="111111"/>
          <w:sz w:val="28"/>
          <w:szCs w:val="28"/>
          <w:lang w:val="en-US"/>
        </w:rPr>
        <w:t>STACK</w:t>
      </w:r>
      <w:r w:rsidRPr="00F17AC7">
        <w:rPr>
          <w:rFonts w:ascii="Times New Roman" w:hAnsi="Times New Roman"/>
          <w:i/>
          <w:iCs/>
          <w:color w:val="111111"/>
          <w:sz w:val="28"/>
          <w:szCs w:val="28"/>
        </w:rPr>
        <w:t>_</w:t>
      </w:r>
      <w:r>
        <w:rPr>
          <w:rFonts w:ascii="Times New Roman" w:hAnsi="Times New Roman"/>
          <w:i/>
          <w:iCs/>
          <w:color w:val="111111"/>
          <w:sz w:val="28"/>
          <w:szCs w:val="28"/>
          <w:lang w:val="en-US"/>
        </w:rPr>
        <w:t>LEN</w:t>
      </w:r>
      <w:r w:rsidRPr="00F17AC7">
        <w:rPr>
          <w:rFonts w:ascii="Times New Roman" w:hAnsi="Times New Roman"/>
          <w:i/>
          <w:iCs/>
          <w:color w:val="111111"/>
          <w:sz w:val="28"/>
          <w:szCs w:val="28"/>
        </w:rPr>
        <w:t xml:space="preserve"> = 1000</w:t>
      </w:r>
    </w:p>
    <w:p w14:paraId="37193CCA" w14:textId="77777777" w:rsidR="00F17AC7" w:rsidRDefault="00F17AC7" w:rsidP="00F17AC7">
      <w:pPr>
        <w:pStyle w:val="mainlessbig"/>
        <w:jc w:val="left"/>
      </w:pPr>
    </w:p>
    <w:p w14:paraId="07142B4A" w14:textId="77777777" w:rsidR="00F17AC7" w:rsidRDefault="00F17AC7" w:rsidP="00F17AC7">
      <w:pPr>
        <w:pStyle w:val="mainlessbig"/>
        <w:jc w:val="left"/>
      </w:pPr>
    </w:p>
    <w:p w14:paraId="0377D2C7" w14:textId="77777777" w:rsidR="00F17AC7" w:rsidRDefault="00F17AC7" w:rsidP="00F17AC7">
      <w:pPr>
        <w:pStyle w:val="mainlessbig"/>
        <w:jc w:val="left"/>
      </w:pPr>
    </w:p>
    <w:p w14:paraId="3C43D340" w14:textId="4F4C89ED" w:rsidR="00F17AC7" w:rsidRDefault="00F17AC7" w:rsidP="00F17AC7">
      <w:pPr>
        <w:pStyle w:val="mainlessbig"/>
        <w:jc w:val="left"/>
      </w:pPr>
      <w:r>
        <w:lastRenderedPageBreak/>
        <w:t xml:space="preserve">Структура для хранения стека на </w:t>
      </w:r>
      <w:r>
        <w:t>списке</w:t>
      </w:r>
      <w:r>
        <w:t>:</w:t>
      </w:r>
    </w:p>
    <w:p w14:paraId="4626E938"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 xml:space="preserve">typedef struct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list_stack_t</w:t>
      </w:r>
      <w:proofErr w:type="spellEnd"/>
      <w:r w:rsidRPr="00F17AC7">
        <w:rPr>
          <w:rFonts w:ascii="Courier New" w:eastAsia="Times New Roman" w:hAnsi="Courier New" w:cs="Courier New"/>
          <w:color w:val="CC7832"/>
          <w:sz w:val="20"/>
          <w:szCs w:val="20"/>
          <w:lang w:val="en-US" w:eastAsia="ru-RU"/>
        </w:rPr>
        <w:t>;</w:t>
      </w:r>
    </w:p>
    <w:p w14:paraId="773EF685" w14:textId="77777777" w:rsid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p>
    <w:p w14:paraId="23F9FE5F" w14:textId="40F2749B"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sidRPr="00F17AC7">
        <w:rPr>
          <w:rFonts w:ascii="Courier New" w:eastAsia="Times New Roman" w:hAnsi="Courier New" w:cs="Courier New"/>
          <w:color w:val="CC7832"/>
          <w:sz w:val="20"/>
          <w:szCs w:val="20"/>
          <w:lang w:val="en-US" w:eastAsia="ru-RU"/>
        </w:rPr>
        <w:t>S</w:t>
      </w:r>
      <w:r w:rsidRPr="00F17AC7">
        <w:rPr>
          <w:rFonts w:ascii="Courier New" w:eastAsia="Times New Roman" w:hAnsi="Courier New" w:cs="Courier New"/>
          <w:color w:val="CC7832"/>
          <w:sz w:val="20"/>
          <w:szCs w:val="20"/>
          <w:lang w:val="en-US" w:eastAsia="ru-RU"/>
        </w:rPr>
        <w:t xml:space="preserve">truct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B9BCD1"/>
          <w:sz w:val="20"/>
          <w:szCs w:val="20"/>
          <w:lang w:val="en-US" w:eastAsia="ru-RU"/>
        </w:rPr>
        <w:t xml:space="preserve"> </w:t>
      </w:r>
      <w:r w:rsidRPr="00F17AC7">
        <w:rPr>
          <w:rFonts w:ascii="Courier New" w:eastAsia="Times New Roman" w:hAnsi="Courier New" w:cs="Courier New"/>
          <w:color w:val="9373A5"/>
          <w:sz w:val="20"/>
          <w:szCs w:val="20"/>
          <w:lang w:val="en-US" w:eastAsia="ru-RU"/>
        </w:rPr>
        <w:t>data</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CC7832"/>
          <w:sz w:val="20"/>
          <w:szCs w:val="20"/>
          <w:lang w:val="en-US" w:eastAsia="ru-RU"/>
        </w:rPr>
        <w:br/>
        <w:t xml:space="preserve">    int </w:t>
      </w:r>
      <w:r w:rsidRPr="00F17AC7">
        <w:rPr>
          <w:rFonts w:ascii="Courier New" w:eastAsia="Times New Roman" w:hAnsi="Courier New" w:cs="Courier New"/>
          <w:color w:val="9373A5"/>
          <w:sz w:val="20"/>
          <w:szCs w:val="20"/>
          <w:lang w:val="en-US" w:eastAsia="ru-RU"/>
        </w:rPr>
        <w:t>index</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t xml:space="preserve"> </w:t>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9373A5"/>
          <w:sz w:val="20"/>
          <w:szCs w:val="20"/>
          <w:lang w:val="en-US" w:eastAsia="ru-RU"/>
        </w:rPr>
        <w:t>next</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CC7832"/>
          <w:sz w:val="20"/>
          <w:szCs w:val="20"/>
          <w:lang w:val="en-US" w:eastAsia="ru-RU"/>
        </w:rPr>
        <w:t>;</w:t>
      </w:r>
    </w:p>
    <w:p w14:paraId="166FAE44" w14:textId="4DC5360C" w:rsidR="00F17AC7" w:rsidRDefault="00F17AC7" w:rsidP="00F17AC7">
      <w:pPr>
        <w:spacing w:after="0" w:line="285" w:lineRule="atLeast"/>
        <w:rPr>
          <w:rFonts w:ascii="Times New Roman" w:hAnsi="Times New Roman"/>
          <w:color w:val="111111"/>
          <w:sz w:val="28"/>
          <w:szCs w:val="28"/>
          <w:lang w:val="en-US"/>
        </w:rPr>
      </w:pPr>
    </w:p>
    <w:p w14:paraId="21B75536" w14:textId="6EBA341A" w:rsidR="00F17AC7" w:rsidRDefault="00F17AC7" w:rsidP="00F17AC7">
      <w:pPr>
        <w:pStyle w:val="cur"/>
        <w:rPr>
          <w:i w:val="0"/>
          <w:iCs w:val="0"/>
          <w:lang w:val="ru-RU" w:eastAsia="ru-RU"/>
        </w:rPr>
      </w:pPr>
      <w:r w:rsidRPr="00F17AC7">
        <w:rPr>
          <w:lang w:eastAsia="ru-RU"/>
        </w:rPr>
        <w:t>list</w:t>
      </w:r>
      <w:r w:rsidRPr="00F17AC7">
        <w:rPr>
          <w:lang w:val="ru-RU" w:eastAsia="ru-RU"/>
        </w:rPr>
        <w:t>_</w:t>
      </w:r>
      <w:r w:rsidRPr="00F17AC7">
        <w:rPr>
          <w:lang w:eastAsia="ru-RU"/>
        </w:rPr>
        <w:t>stack</w:t>
      </w:r>
      <w:r w:rsidRPr="00F17AC7">
        <w:rPr>
          <w:lang w:val="ru-RU" w:eastAsia="ru-RU"/>
        </w:rPr>
        <w:t>_</w:t>
      </w:r>
      <w:r w:rsidRPr="00F17AC7">
        <w:rPr>
          <w:lang w:eastAsia="ru-RU"/>
        </w:rPr>
        <w:t>t</w:t>
      </w:r>
      <w:r w:rsidRPr="00F17AC7">
        <w:rPr>
          <w:lang w:val="ru-RU" w:eastAsia="ru-RU"/>
        </w:rPr>
        <w:t xml:space="preserve"> </w:t>
      </w:r>
      <w:r w:rsidR="00A46198">
        <w:rPr>
          <w:i w:val="0"/>
          <w:iCs w:val="0"/>
          <w:lang w:val="ru-RU" w:eastAsia="ru-RU"/>
        </w:rPr>
        <w:t>-</w:t>
      </w:r>
      <w:r w:rsidRPr="00F17AC7">
        <w:rPr>
          <w:lang w:val="ru-RU" w:eastAsia="ru-RU"/>
        </w:rPr>
        <w:t xml:space="preserve"> </w:t>
      </w:r>
      <w:r>
        <w:rPr>
          <w:i w:val="0"/>
          <w:iCs w:val="0"/>
          <w:lang w:val="ru-RU" w:eastAsia="ru-RU"/>
        </w:rPr>
        <w:t>элемент</w:t>
      </w:r>
      <w:r w:rsidRPr="00F17AC7">
        <w:rPr>
          <w:i w:val="0"/>
          <w:iCs w:val="0"/>
          <w:lang w:val="ru-RU" w:eastAsia="ru-RU"/>
        </w:rPr>
        <w:t xml:space="preserve"> </w:t>
      </w:r>
      <w:r>
        <w:rPr>
          <w:i w:val="0"/>
          <w:iCs w:val="0"/>
          <w:lang w:val="ru-RU" w:eastAsia="ru-RU"/>
        </w:rPr>
        <w:t>стека (узел списка)</w:t>
      </w:r>
    </w:p>
    <w:p w14:paraId="5E569ADD" w14:textId="27AF8D8A" w:rsidR="00F17AC7" w:rsidRDefault="00F17AC7" w:rsidP="00F17AC7">
      <w:pPr>
        <w:pStyle w:val="cur"/>
        <w:rPr>
          <w:i w:val="0"/>
          <w:iCs w:val="0"/>
          <w:lang w:val="ru-RU" w:eastAsia="ru-RU"/>
        </w:rPr>
      </w:pPr>
      <w:r w:rsidRPr="00F17AC7">
        <w:rPr>
          <w:lang w:eastAsia="ru-RU"/>
        </w:rPr>
        <w:t>data</w:t>
      </w:r>
      <w:r w:rsidRPr="00F17AC7">
        <w:rPr>
          <w:lang w:val="ru-RU" w:eastAsia="ru-RU"/>
        </w:rPr>
        <w:t>_</w:t>
      </w:r>
      <w:r w:rsidRPr="00F17AC7">
        <w:rPr>
          <w:lang w:eastAsia="ru-RU"/>
        </w:rPr>
        <w:t>t</w:t>
      </w:r>
      <w:r w:rsidRPr="00F17AC7">
        <w:rPr>
          <w:lang w:val="ru-RU" w:eastAsia="ru-RU"/>
        </w:rPr>
        <w:t xml:space="preserve"> </w:t>
      </w:r>
      <w:r>
        <w:rPr>
          <w:lang w:eastAsia="ru-RU"/>
        </w:rPr>
        <w:t>data</w:t>
      </w:r>
      <w:r w:rsidRPr="00F17AC7">
        <w:rPr>
          <w:lang w:val="ru-RU" w:eastAsia="ru-RU"/>
        </w:rPr>
        <w:t xml:space="preserve"> </w:t>
      </w:r>
      <w:r w:rsidR="00A46198">
        <w:rPr>
          <w:i w:val="0"/>
          <w:iCs w:val="0"/>
          <w:lang w:val="ru-RU" w:eastAsia="ru-RU"/>
        </w:rPr>
        <w:t>-</w:t>
      </w:r>
      <w:r w:rsidRPr="00F17AC7">
        <w:rPr>
          <w:lang w:val="ru-RU" w:eastAsia="ru-RU"/>
        </w:rPr>
        <w:t xml:space="preserve"> </w:t>
      </w:r>
      <w:r>
        <w:rPr>
          <w:i w:val="0"/>
          <w:iCs w:val="0"/>
          <w:lang w:val="ru-RU" w:eastAsia="ru-RU"/>
        </w:rPr>
        <w:t>структура с данными</w:t>
      </w:r>
    </w:p>
    <w:p w14:paraId="30BA7614" w14:textId="087BA69A" w:rsidR="00A46198" w:rsidRDefault="00A46198" w:rsidP="00F17AC7">
      <w:pPr>
        <w:pStyle w:val="cur"/>
        <w:rPr>
          <w:i w:val="0"/>
          <w:iCs w:val="0"/>
          <w:lang w:val="ru-RU" w:eastAsia="ru-RU"/>
        </w:rPr>
      </w:pPr>
      <w:r>
        <w:rPr>
          <w:lang w:eastAsia="ru-RU"/>
        </w:rPr>
        <w:t>int</w:t>
      </w:r>
      <w:r w:rsidRPr="00A46198">
        <w:rPr>
          <w:lang w:val="ru-RU" w:eastAsia="ru-RU"/>
        </w:rPr>
        <w:t xml:space="preserve"> </w:t>
      </w:r>
      <w:r>
        <w:rPr>
          <w:lang w:eastAsia="ru-RU"/>
        </w:rPr>
        <w:t>index</w:t>
      </w:r>
      <w:r w:rsidRPr="00A46198">
        <w:rPr>
          <w:lang w:val="ru-RU" w:eastAsia="ru-RU"/>
        </w:rPr>
        <w:t xml:space="preserve"> </w:t>
      </w:r>
      <w:r>
        <w:rPr>
          <w:i w:val="0"/>
          <w:iCs w:val="0"/>
          <w:lang w:eastAsia="ru-RU"/>
        </w:rPr>
        <w:t>-</w:t>
      </w:r>
      <w:r w:rsidRPr="00A46198">
        <w:rPr>
          <w:i w:val="0"/>
          <w:iCs w:val="0"/>
          <w:lang w:val="ru-RU" w:eastAsia="ru-RU"/>
        </w:rPr>
        <w:t xml:space="preserve"> </w:t>
      </w:r>
      <w:r>
        <w:rPr>
          <w:i w:val="0"/>
          <w:iCs w:val="0"/>
          <w:lang w:val="ru-RU" w:eastAsia="ru-RU"/>
        </w:rPr>
        <w:t>индекс элемента списка</w:t>
      </w:r>
    </w:p>
    <w:p w14:paraId="43E78215" w14:textId="7456B9B0" w:rsidR="00A46198" w:rsidRPr="00A46198" w:rsidRDefault="00A46198" w:rsidP="00F17AC7">
      <w:pPr>
        <w:pStyle w:val="cur"/>
        <w:rPr>
          <w:i w:val="0"/>
          <w:iCs w:val="0"/>
          <w:lang w:val="ru-RU"/>
        </w:rPr>
      </w:pPr>
      <w:r>
        <w:rPr>
          <w:lang w:eastAsia="ru-RU"/>
        </w:rPr>
        <w:t>list</w:t>
      </w:r>
      <w:r w:rsidRPr="00A46198">
        <w:rPr>
          <w:lang w:val="ru-RU" w:eastAsia="ru-RU"/>
        </w:rPr>
        <w:t>_</w:t>
      </w:r>
      <w:r>
        <w:rPr>
          <w:lang w:eastAsia="ru-RU"/>
        </w:rPr>
        <w:t>stack</w:t>
      </w:r>
      <w:r w:rsidRPr="00A46198">
        <w:rPr>
          <w:lang w:val="ru-RU" w:eastAsia="ru-RU"/>
        </w:rPr>
        <w:t>_</w:t>
      </w:r>
      <w:r>
        <w:rPr>
          <w:lang w:eastAsia="ru-RU"/>
        </w:rPr>
        <w:t>t</w:t>
      </w:r>
      <w:r w:rsidRPr="00A46198">
        <w:rPr>
          <w:lang w:val="ru-RU" w:eastAsia="ru-RU"/>
        </w:rPr>
        <w:t xml:space="preserve"> *</w:t>
      </w:r>
      <w:r>
        <w:rPr>
          <w:lang w:eastAsia="ru-RU"/>
        </w:rPr>
        <w:t>next</w:t>
      </w:r>
      <w:r w:rsidRPr="00A46198">
        <w:rPr>
          <w:lang w:val="ru-RU" w:eastAsia="ru-RU"/>
        </w:rPr>
        <w:t xml:space="preserve">; </w:t>
      </w:r>
      <w:r w:rsidRPr="00A46198">
        <w:rPr>
          <w:i w:val="0"/>
          <w:iCs w:val="0"/>
          <w:lang w:val="ru-RU" w:eastAsia="ru-RU"/>
        </w:rPr>
        <w:t xml:space="preserve">- </w:t>
      </w:r>
      <w:r>
        <w:rPr>
          <w:i w:val="0"/>
          <w:iCs w:val="0"/>
          <w:lang w:val="ru-RU" w:eastAsia="ru-RU"/>
        </w:rPr>
        <w:t>указатель на следующий элемент стека</w:t>
      </w:r>
    </w:p>
    <w:p w14:paraId="78AE9B72" w14:textId="3E42A64E" w:rsidR="00F17AC7" w:rsidRDefault="00A46198" w:rsidP="00F17AC7">
      <w:pPr>
        <w:spacing w:beforeAutospacing="1" w:after="120" w:line="360" w:lineRule="auto"/>
        <w:rPr>
          <w:rFonts w:ascii="Times New Roman" w:hAnsi="Times New Roman"/>
          <w:i/>
          <w:iCs/>
          <w:color w:val="111111"/>
          <w:sz w:val="28"/>
          <w:szCs w:val="28"/>
        </w:rPr>
      </w:pPr>
      <w:r>
        <w:rPr>
          <w:rFonts w:ascii="Times New Roman" w:hAnsi="Times New Roman"/>
          <w:color w:val="000000"/>
          <w:sz w:val="28"/>
          <w:szCs w:val="28"/>
        </w:rPr>
        <w:t xml:space="preserve">Максимальный размер стека на списке </w:t>
      </w:r>
      <w:r w:rsidR="00F17AC7">
        <w:rPr>
          <w:rFonts w:ascii="Times New Roman" w:hAnsi="Times New Roman"/>
          <w:i/>
          <w:iCs/>
          <w:color w:val="111111"/>
          <w:sz w:val="28"/>
          <w:szCs w:val="28"/>
          <w:lang w:val="en-US"/>
        </w:rPr>
        <w:t>MAX</w:t>
      </w:r>
      <w:r w:rsidR="00F17AC7" w:rsidRPr="00F17AC7">
        <w:rPr>
          <w:rFonts w:ascii="Times New Roman" w:hAnsi="Times New Roman"/>
          <w:i/>
          <w:iCs/>
          <w:color w:val="111111"/>
          <w:sz w:val="28"/>
          <w:szCs w:val="28"/>
        </w:rPr>
        <w:t>_</w:t>
      </w:r>
      <w:r>
        <w:rPr>
          <w:rFonts w:ascii="Times New Roman" w:hAnsi="Times New Roman"/>
          <w:i/>
          <w:iCs/>
          <w:color w:val="111111"/>
          <w:sz w:val="28"/>
          <w:szCs w:val="28"/>
          <w:lang w:val="en-US"/>
        </w:rPr>
        <w:t>LIST</w:t>
      </w:r>
      <w:r w:rsidR="00F17AC7" w:rsidRPr="00F17AC7">
        <w:rPr>
          <w:rFonts w:ascii="Times New Roman" w:hAnsi="Times New Roman"/>
          <w:i/>
          <w:iCs/>
          <w:color w:val="111111"/>
          <w:sz w:val="28"/>
          <w:szCs w:val="28"/>
        </w:rPr>
        <w:t>_</w:t>
      </w:r>
      <w:r w:rsidR="00F17AC7">
        <w:rPr>
          <w:rFonts w:ascii="Times New Roman" w:hAnsi="Times New Roman"/>
          <w:i/>
          <w:iCs/>
          <w:color w:val="111111"/>
          <w:sz w:val="28"/>
          <w:szCs w:val="28"/>
          <w:lang w:val="en-US"/>
        </w:rPr>
        <w:t>STACK</w:t>
      </w:r>
      <w:r w:rsidR="00F17AC7" w:rsidRPr="00F17AC7">
        <w:rPr>
          <w:rFonts w:ascii="Times New Roman" w:hAnsi="Times New Roman"/>
          <w:i/>
          <w:iCs/>
          <w:color w:val="111111"/>
          <w:sz w:val="28"/>
          <w:szCs w:val="28"/>
        </w:rPr>
        <w:t>_</w:t>
      </w:r>
      <w:r w:rsidR="00F17AC7">
        <w:rPr>
          <w:rFonts w:ascii="Times New Roman" w:hAnsi="Times New Roman"/>
          <w:i/>
          <w:iCs/>
          <w:color w:val="111111"/>
          <w:sz w:val="28"/>
          <w:szCs w:val="28"/>
          <w:lang w:val="en-US"/>
        </w:rPr>
        <w:t>LEN</w:t>
      </w:r>
      <w:r w:rsidR="00F17AC7" w:rsidRPr="00F17AC7">
        <w:rPr>
          <w:rFonts w:ascii="Times New Roman" w:hAnsi="Times New Roman"/>
          <w:i/>
          <w:iCs/>
          <w:color w:val="111111"/>
          <w:sz w:val="28"/>
          <w:szCs w:val="28"/>
        </w:rPr>
        <w:t xml:space="preserve"> = 1000</w:t>
      </w:r>
    </w:p>
    <w:p w14:paraId="2D3E4805" w14:textId="77777777" w:rsidR="00A46198" w:rsidRDefault="00A46198" w:rsidP="00A46198">
      <w:pPr>
        <w:pStyle w:val="mainnotcur"/>
      </w:pPr>
    </w:p>
    <w:p w14:paraId="2BE9A691" w14:textId="77777777" w:rsidR="00A46198" w:rsidRDefault="00A46198" w:rsidP="00A46198">
      <w:pPr>
        <w:pStyle w:val="mainnotcur"/>
      </w:pPr>
    </w:p>
    <w:p w14:paraId="3AEA4413" w14:textId="77777777" w:rsidR="006E24E5" w:rsidRDefault="006E24E5" w:rsidP="006E24E5">
      <w:pPr>
        <w:pStyle w:val="mainbig"/>
      </w:pPr>
    </w:p>
    <w:p w14:paraId="6B23C73D" w14:textId="466F67B4" w:rsidR="00A46198" w:rsidRDefault="00A46198" w:rsidP="006E24E5">
      <w:pPr>
        <w:pStyle w:val="mainbig"/>
      </w:pPr>
      <w:r>
        <w:t xml:space="preserve">Описание </w:t>
      </w:r>
      <w:r w:rsidRPr="00A46198">
        <w:t>меню</w:t>
      </w:r>
      <w:r>
        <w:t xml:space="preserve"> и </w:t>
      </w:r>
      <w:r w:rsidRPr="006E24E5">
        <w:t>функций</w:t>
      </w:r>
      <w:r>
        <w:t xml:space="preserve"> программы</w:t>
      </w:r>
    </w:p>
    <w:p w14:paraId="569F720F" w14:textId="13264204" w:rsidR="00A46198" w:rsidRDefault="00A46198" w:rsidP="00A46198">
      <w:pPr>
        <w:spacing w:beforeAutospacing="1" w:after="120" w:line="360" w:lineRule="auto"/>
        <w:rPr>
          <w:rFonts w:ascii="Times New Roman" w:hAnsi="Times New Roman" w:cs="Times New Roman"/>
          <w:i/>
          <w:sz w:val="28"/>
          <w:szCs w:val="28"/>
        </w:rPr>
      </w:pPr>
      <w:r>
        <w:rPr>
          <w:noProof/>
        </w:rPr>
        <w:drawing>
          <wp:anchor distT="0" distB="0" distL="0" distR="0" simplePos="0" relativeHeight="251659264" behindDoc="0" locked="0" layoutInCell="1" allowOverlap="1" wp14:anchorId="114B8533" wp14:editId="4339E942">
            <wp:simplePos x="0" y="0"/>
            <wp:positionH relativeFrom="column">
              <wp:posOffset>683895</wp:posOffset>
            </wp:positionH>
            <wp:positionV relativeFrom="paragraph">
              <wp:posOffset>125730</wp:posOffset>
            </wp:positionV>
            <wp:extent cx="4449445" cy="3742690"/>
            <wp:effectExtent l="0" t="0" r="0" b="3810"/>
            <wp:wrapSquare wrapText="largest"/>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49445" cy="3742690"/>
                    </a:xfrm>
                    <a:prstGeom prst="rect">
                      <a:avLst/>
                    </a:prstGeom>
                  </pic:spPr>
                </pic:pic>
              </a:graphicData>
            </a:graphic>
            <wp14:sizeRelH relativeFrom="margin">
              <wp14:pctWidth>0</wp14:pctWidth>
            </wp14:sizeRelH>
          </wp:anchor>
        </w:drawing>
      </w:r>
    </w:p>
    <w:p w14:paraId="3DE78FE0" w14:textId="77777777" w:rsidR="00A46198" w:rsidRDefault="00A46198" w:rsidP="00A46198">
      <w:pPr>
        <w:spacing w:beforeAutospacing="1" w:after="120" w:line="360" w:lineRule="auto"/>
        <w:rPr>
          <w:rFonts w:ascii="Times New Roman" w:hAnsi="Times New Roman" w:cs="Times New Roman"/>
          <w:i/>
          <w:sz w:val="28"/>
          <w:szCs w:val="28"/>
        </w:rPr>
      </w:pPr>
    </w:p>
    <w:p w14:paraId="778769D3" w14:textId="77777777" w:rsidR="00A46198" w:rsidRDefault="00A46198" w:rsidP="00A46198">
      <w:pPr>
        <w:spacing w:beforeAutospacing="1" w:after="120" w:line="360" w:lineRule="auto"/>
        <w:rPr>
          <w:rFonts w:ascii="Times New Roman" w:hAnsi="Times New Roman" w:cs="Times New Roman"/>
          <w:i/>
          <w:sz w:val="28"/>
          <w:szCs w:val="28"/>
        </w:rPr>
      </w:pPr>
    </w:p>
    <w:p w14:paraId="20F3C19C" w14:textId="77777777" w:rsidR="00A46198" w:rsidRDefault="00A46198" w:rsidP="00A46198">
      <w:pPr>
        <w:spacing w:beforeAutospacing="1" w:after="120" w:line="360" w:lineRule="auto"/>
        <w:rPr>
          <w:rFonts w:ascii="Times New Roman" w:hAnsi="Times New Roman" w:cs="Times New Roman"/>
          <w:i/>
          <w:sz w:val="28"/>
          <w:szCs w:val="28"/>
        </w:rPr>
      </w:pPr>
    </w:p>
    <w:p w14:paraId="42573E2F" w14:textId="77777777" w:rsidR="00A46198" w:rsidRDefault="00A46198" w:rsidP="00A46198">
      <w:pPr>
        <w:spacing w:beforeAutospacing="1" w:after="120" w:line="360" w:lineRule="auto"/>
        <w:rPr>
          <w:rFonts w:ascii="Times New Roman" w:hAnsi="Times New Roman" w:cs="Times New Roman"/>
          <w:i/>
          <w:sz w:val="28"/>
          <w:szCs w:val="28"/>
        </w:rPr>
      </w:pPr>
    </w:p>
    <w:p w14:paraId="27F979FA" w14:textId="77777777" w:rsidR="00A46198" w:rsidRDefault="00A46198" w:rsidP="00A46198">
      <w:pPr>
        <w:spacing w:beforeAutospacing="1" w:after="120" w:line="360" w:lineRule="auto"/>
        <w:rPr>
          <w:rFonts w:ascii="Times New Roman" w:hAnsi="Times New Roman" w:cs="Times New Roman"/>
          <w:i/>
          <w:sz w:val="28"/>
          <w:szCs w:val="28"/>
        </w:rPr>
      </w:pPr>
    </w:p>
    <w:p w14:paraId="28C92AB0" w14:textId="77777777" w:rsidR="00A46198" w:rsidRDefault="00A46198" w:rsidP="00A46198">
      <w:pPr>
        <w:spacing w:beforeAutospacing="1" w:after="120" w:line="360" w:lineRule="auto"/>
        <w:rPr>
          <w:rFonts w:ascii="Times New Roman" w:hAnsi="Times New Roman" w:cs="Times New Roman"/>
          <w:i/>
          <w:sz w:val="28"/>
          <w:szCs w:val="28"/>
        </w:rPr>
      </w:pPr>
    </w:p>
    <w:p w14:paraId="487764A0" w14:textId="77777777" w:rsidR="00A46198" w:rsidRDefault="00A46198" w:rsidP="00A46198">
      <w:pPr>
        <w:spacing w:beforeAutospacing="1" w:after="120" w:line="360" w:lineRule="auto"/>
        <w:rPr>
          <w:rFonts w:ascii="Times New Roman" w:hAnsi="Times New Roman" w:cs="Times New Roman"/>
          <w:i/>
          <w:sz w:val="28"/>
          <w:szCs w:val="28"/>
        </w:rPr>
      </w:pPr>
    </w:p>
    <w:p w14:paraId="275C1AEE" w14:textId="77777777" w:rsidR="00A46198" w:rsidRDefault="00A46198" w:rsidP="00A46198">
      <w:pPr>
        <w:spacing w:beforeAutospacing="1" w:after="120" w:line="360" w:lineRule="auto"/>
        <w:rPr>
          <w:rFonts w:ascii="Times New Roman" w:hAnsi="Times New Roman" w:cs="Times New Roman"/>
          <w:i/>
          <w:sz w:val="28"/>
          <w:szCs w:val="28"/>
        </w:rPr>
      </w:pPr>
    </w:p>
    <w:p w14:paraId="1381D6E8" w14:textId="77777777" w:rsidR="00A46198" w:rsidRDefault="00A46198" w:rsidP="00A46198">
      <w:pPr>
        <w:spacing w:beforeAutospacing="1" w:after="120" w:line="360" w:lineRule="auto"/>
        <w:rPr>
          <w:rFonts w:ascii="Times New Roman" w:hAnsi="Times New Roman"/>
          <w:sz w:val="28"/>
          <w:szCs w:val="28"/>
        </w:rPr>
      </w:pPr>
      <w:r>
        <w:rPr>
          <w:rFonts w:ascii="Times New Roman" w:hAnsi="Times New Roman" w:cs="Times New Roman"/>
          <w:sz w:val="28"/>
          <w:szCs w:val="28"/>
        </w:rPr>
        <w:lastRenderedPageBreak/>
        <w:t>1. Пользователь выбирает пункт меню</w:t>
      </w:r>
    </w:p>
    <w:p w14:paraId="771E4FD4" w14:textId="73B36CD9" w:rsidR="00A46198" w:rsidRPr="00A61C23"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2. Пользователь </w:t>
      </w:r>
      <w:r>
        <w:rPr>
          <w:rFonts w:ascii="Times New Roman" w:hAnsi="Times New Roman" w:cs="Times New Roman"/>
          <w:sz w:val="28"/>
          <w:szCs w:val="28"/>
        </w:rPr>
        <w:t>добавляет слова в стек</w:t>
      </w:r>
      <w:r>
        <w:rPr>
          <w:rFonts w:ascii="Times New Roman" w:hAnsi="Times New Roman" w:cs="Times New Roman"/>
          <w:sz w:val="28"/>
          <w:szCs w:val="28"/>
        </w:rPr>
        <w:t xml:space="preserve"> (пункты 1</w:t>
      </w:r>
      <w:r w:rsidRPr="00A61C23">
        <w:rPr>
          <w:rFonts w:ascii="Times New Roman" w:hAnsi="Times New Roman" w:cs="Times New Roman"/>
          <w:sz w:val="28"/>
          <w:szCs w:val="28"/>
        </w:rPr>
        <w:t xml:space="preserve">, </w:t>
      </w:r>
      <w:r>
        <w:rPr>
          <w:rFonts w:ascii="Times New Roman" w:hAnsi="Times New Roman" w:cs="Times New Roman"/>
          <w:sz w:val="28"/>
          <w:szCs w:val="28"/>
        </w:rPr>
        <w:t>4</w:t>
      </w:r>
      <w:r>
        <w:rPr>
          <w:rFonts w:ascii="Times New Roman" w:hAnsi="Times New Roman" w:cs="Times New Roman"/>
          <w:sz w:val="28"/>
          <w:szCs w:val="28"/>
        </w:rPr>
        <w:t>)</w:t>
      </w:r>
    </w:p>
    <w:p w14:paraId="60E97824" w14:textId="0A745E90" w:rsidR="00A46198" w:rsidRPr="00561715"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Пользователь удаляет слова из стека (пункты 2</w:t>
      </w:r>
      <w:r w:rsidRPr="00A46198">
        <w:rPr>
          <w:rFonts w:ascii="Times New Roman" w:hAnsi="Times New Roman" w:cs="Times New Roman"/>
          <w:sz w:val="28"/>
          <w:szCs w:val="28"/>
        </w:rPr>
        <w:t>, 5</w:t>
      </w:r>
      <w:r>
        <w:rPr>
          <w:rFonts w:ascii="Times New Roman" w:hAnsi="Times New Roman" w:cs="Times New Roman"/>
          <w:sz w:val="28"/>
          <w:szCs w:val="28"/>
        </w:rPr>
        <w:t>)</w:t>
      </w:r>
    </w:p>
    <w:p w14:paraId="77B2EE4B" w14:textId="2AF34369" w:rsidR="00A46198" w:rsidRDefault="00A46198" w:rsidP="00A46198">
      <w:pPr>
        <w:spacing w:beforeAutospacing="1" w:after="120" w:line="360" w:lineRule="auto"/>
        <w:rPr>
          <w:rFonts w:ascii="Times New Roman" w:hAnsi="Times New Roman"/>
          <w:sz w:val="28"/>
          <w:szCs w:val="28"/>
        </w:rPr>
      </w:pPr>
      <w:r>
        <w:rPr>
          <w:rFonts w:ascii="Times New Roman" w:hAnsi="Times New Roman" w:cs="Times New Roman"/>
          <w:sz w:val="28"/>
          <w:szCs w:val="28"/>
        </w:rPr>
        <w:t>4. Пользователь</w:t>
      </w:r>
      <w:r w:rsidRPr="00A46198">
        <w:rPr>
          <w:rFonts w:ascii="Times New Roman" w:hAnsi="Times New Roman" w:cs="Times New Roman"/>
          <w:sz w:val="28"/>
          <w:szCs w:val="28"/>
        </w:rPr>
        <w:t xml:space="preserve"> </w:t>
      </w:r>
      <w:r>
        <w:rPr>
          <w:rFonts w:ascii="Times New Roman" w:hAnsi="Times New Roman" w:cs="Times New Roman"/>
          <w:sz w:val="28"/>
          <w:szCs w:val="28"/>
        </w:rPr>
        <w:t xml:space="preserve">выводит </w:t>
      </w:r>
      <w:r>
        <w:rPr>
          <w:rFonts w:ascii="Times New Roman" w:hAnsi="Times New Roman" w:cs="Times New Roman"/>
          <w:sz w:val="28"/>
          <w:szCs w:val="28"/>
        </w:rPr>
        <w:t>слова из стека</w:t>
      </w:r>
      <w:r>
        <w:rPr>
          <w:rFonts w:ascii="Times New Roman" w:hAnsi="Times New Roman" w:cs="Times New Roman"/>
          <w:sz w:val="28"/>
          <w:szCs w:val="28"/>
        </w:rPr>
        <w:t xml:space="preserve"> на экран</w:t>
      </w:r>
      <w:r>
        <w:rPr>
          <w:rFonts w:ascii="Times New Roman" w:hAnsi="Times New Roman" w:cs="Times New Roman"/>
          <w:sz w:val="28"/>
          <w:szCs w:val="28"/>
        </w:rPr>
        <w:t xml:space="preserve"> (пункты </w:t>
      </w:r>
      <w:r>
        <w:rPr>
          <w:rFonts w:ascii="Times New Roman" w:hAnsi="Times New Roman" w:cs="Times New Roman"/>
          <w:sz w:val="28"/>
          <w:szCs w:val="28"/>
        </w:rPr>
        <w:t>3</w:t>
      </w:r>
      <w:r w:rsidRPr="00A46198">
        <w:rPr>
          <w:rFonts w:ascii="Times New Roman" w:hAnsi="Times New Roman" w:cs="Times New Roman"/>
          <w:sz w:val="28"/>
          <w:szCs w:val="28"/>
        </w:rPr>
        <w:t>, 6</w:t>
      </w:r>
      <w:r>
        <w:rPr>
          <w:rFonts w:ascii="Times New Roman" w:hAnsi="Times New Roman" w:cs="Times New Roman"/>
          <w:sz w:val="28"/>
          <w:szCs w:val="28"/>
        </w:rPr>
        <w:t>)</w:t>
      </w:r>
    </w:p>
    <w:p w14:paraId="266C9EB2" w14:textId="5C2C4F83" w:rsidR="00A46198" w:rsidRPr="00A46198"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 xml:space="preserve">Пользователь </w:t>
      </w:r>
      <w:r w:rsidR="006E24E5">
        <w:rPr>
          <w:rFonts w:ascii="Times New Roman" w:hAnsi="Times New Roman" w:cs="Times New Roman"/>
          <w:sz w:val="28"/>
          <w:szCs w:val="28"/>
        </w:rPr>
        <w:t>выводит адреса освобожденных областей стека на списке (пункт 7)</w:t>
      </w:r>
    </w:p>
    <w:p w14:paraId="3010D86C" w14:textId="6333E6A4" w:rsidR="00A46198"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6. </w:t>
      </w:r>
      <w:r w:rsidR="006E24E5">
        <w:rPr>
          <w:rFonts w:ascii="Times New Roman" w:hAnsi="Times New Roman" w:cs="Times New Roman"/>
          <w:sz w:val="28"/>
          <w:szCs w:val="28"/>
        </w:rPr>
        <w:t>Пользователь печатает слова в обратном порядке в перевернутом виде (пункт 8)</w:t>
      </w:r>
    </w:p>
    <w:p w14:paraId="595C10E6" w14:textId="77777777" w:rsidR="006E24E5" w:rsidRPr="00A61C23" w:rsidRDefault="006E24E5" w:rsidP="006E24E5">
      <w:pPr>
        <w:pStyle w:val="mainbig"/>
      </w:pPr>
      <w:r>
        <w:t>Описание</w:t>
      </w:r>
      <w:r w:rsidRPr="0037544D">
        <w:t xml:space="preserve"> </w:t>
      </w:r>
      <w:r w:rsidRPr="006E24E5">
        <w:t>кодов</w:t>
      </w:r>
      <w:r w:rsidRPr="0037544D">
        <w:t xml:space="preserve"> </w:t>
      </w:r>
      <w:r>
        <w:t>ошибок</w:t>
      </w:r>
    </w:p>
    <w:p w14:paraId="3C011EFF" w14:textId="77777777" w:rsidR="006E24E5" w:rsidRPr="00A61C23" w:rsidRDefault="006E24E5" w:rsidP="006E24E5">
      <w:pPr>
        <w:pStyle w:val="main"/>
      </w:pPr>
      <w:r>
        <w:t>Ниже</w:t>
      </w:r>
      <w:r w:rsidRPr="00E872AC">
        <w:t xml:space="preserve"> </w:t>
      </w:r>
      <w:r>
        <w:t>описаны</w:t>
      </w:r>
      <w:r w:rsidRPr="00E872AC">
        <w:t xml:space="preserve"> </w:t>
      </w:r>
      <w:r>
        <w:t>значения ошибок и их коды</w:t>
      </w:r>
      <w:r w:rsidRPr="00A61C23">
        <w:t>:</w:t>
      </w:r>
    </w:p>
    <w:p w14:paraId="183C980F" w14:textId="518AD40C"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6E24E5">
        <w:rPr>
          <w:rFonts w:ascii="Courier New" w:eastAsia="Times New Roman" w:hAnsi="Courier New" w:cs="Courier New"/>
          <w:color w:val="BBB529"/>
          <w:sz w:val="20"/>
          <w:szCs w:val="20"/>
          <w:lang w:val="en-US" w:eastAsia="ru-RU"/>
        </w:rPr>
        <w:t>#</w:t>
      </w:r>
      <w:proofErr w:type="gramStart"/>
      <w:r w:rsidRPr="006E24E5">
        <w:rPr>
          <w:rFonts w:ascii="Courier New" w:eastAsia="Times New Roman" w:hAnsi="Courier New" w:cs="Courier New"/>
          <w:color w:val="BBB529"/>
          <w:sz w:val="20"/>
          <w:szCs w:val="20"/>
          <w:lang w:val="en-US" w:eastAsia="ru-RU"/>
        </w:rPr>
        <w:t>define</w:t>
      </w:r>
      <w:proofErr w:type="gramEnd"/>
      <w:r w:rsidRPr="006E24E5">
        <w:rPr>
          <w:rFonts w:ascii="Courier New" w:eastAsia="Times New Roman" w:hAnsi="Courier New" w:cs="Courier New"/>
          <w:color w:val="BBB529"/>
          <w:sz w:val="20"/>
          <w:szCs w:val="20"/>
          <w:lang w:val="en-US" w:eastAsia="ru-RU"/>
        </w:rPr>
        <w:t xml:space="preserve"> </w:t>
      </w:r>
      <w:r w:rsidRPr="006E24E5">
        <w:rPr>
          <w:rFonts w:ascii="Courier New" w:eastAsia="Times New Roman" w:hAnsi="Courier New" w:cs="Courier New"/>
          <w:color w:val="A9B7C6"/>
          <w:sz w:val="20"/>
          <w:szCs w:val="20"/>
          <w:lang w:val="en-US" w:eastAsia="ru-RU"/>
        </w:rPr>
        <w:t xml:space="preserve">EXIT_SUCCESS </w:t>
      </w:r>
      <w:r w:rsidRPr="006E24E5">
        <w:rPr>
          <w:rFonts w:ascii="Courier New" w:eastAsia="Times New Roman" w:hAnsi="Courier New" w:cs="Courier New"/>
          <w:color w:val="6897BB"/>
          <w:sz w:val="20"/>
          <w:szCs w:val="20"/>
          <w:lang w:val="en-US" w:eastAsia="ru-RU"/>
        </w:rPr>
        <w:t>0</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ERR_FULL_STACK </w:t>
      </w:r>
      <w:r w:rsidRPr="006E24E5">
        <w:rPr>
          <w:rFonts w:ascii="Courier New" w:eastAsia="Times New Roman" w:hAnsi="Courier New" w:cs="Courier New"/>
          <w:color w:val="6897BB"/>
          <w:sz w:val="20"/>
          <w:szCs w:val="20"/>
          <w:lang w:val="en-US" w:eastAsia="ru-RU"/>
        </w:rPr>
        <w:t>1</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ERR_EMPTY_STACK </w:t>
      </w:r>
      <w:r w:rsidRPr="006E24E5">
        <w:rPr>
          <w:rFonts w:ascii="Courier New" w:eastAsia="Times New Roman" w:hAnsi="Courier New" w:cs="Courier New"/>
          <w:color w:val="6897BB"/>
          <w:sz w:val="20"/>
          <w:szCs w:val="20"/>
          <w:lang w:val="en-US" w:eastAsia="ru-RU"/>
        </w:rPr>
        <w:t>2</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ERR_ACTION </w:t>
      </w:r>
      <w:r w:rsidRPr="006E24E5">
        <w:rPr>
          <w:rFonts w:ascii="Courier New" w:eastAsia="Times New Roman" w:hAnsi="Courier New" w:cs="Courier New"/>
          <w:color w:val="6897BB"/>
          <w:sz w:val="20"/>
          <w:szCs w:val="20"/>
          <w:lang w:val="en-US" w:eastAsia="ru-RU"/>
        </w:rPr>
        <w:t>3</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ERR_READ_STRING </w:t>
      </w:r>
      <w:r w:rsidRPr="006E24E5">
        <w:rPr>
          <w:rFonts w:ascii="Courier New" w:eastAsia="Times New Roman" w:hAnsi="Courier New" w:cs="Courier New"/>
          <w:color w:val="6897BB"/>
          <w:sz w:val="20"/>
          <w:szCs w:val="20"/>
          <w:lang w:val="en-US" w:eastAsia="ru-RU"/>
        </w:rPr>
        <w:t>4</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ERR_STRING_SIZE </w:t>
      </w:r>
      <w:r w:rsidRPr="006E24E5">
        <w:rPr>
          <w:rFonts w:ascii="Courier New" w:eastAsia="Times New Roman" w:hAnsi="Courier New" w:cs="Courier New"/>
          <w:color w:val="6897BB"/>
          <w:sz w:val="20"/>
          <w:szCs w:val="20"/>
          <w:lang w:val="en-US" w:eastAsia="ru-RU"/>
        </w:rPr>
        <w:t>5</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ERR_EMPTY_STRING </w:t>
      </w:r>
      <w:r w:rsidRPr="006E24E5">
        <w:rPr>
          <w:rFonts w:ascii="Courier New" w:eastAsia="Times New Roman" w:hAnsi="Courier New" w:cs="Courier New"/>
          <w:color w:val="6897BB"/>
          <w:sz w:val="20"/>
          <w:szCs w:val="20"/>
          <w:lang w:val="en-US" w:eastAsia="ru-RU"/>
        </w:rPr>
        <w:t>6</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ERR_SPACE </w:t>
      </w:r>
      <w:r w:rsidRPr="006E24E5">
        <w:rPr>
          <w:rFonts w:ascii="Courier New" w:eastAsia="Times New Roman" w:hAnsi="Courier New" w:cs="Courier New"/>
          <w:color w:val="6897BB"/>
          <w:sz w:val="20"/>
          <w:szCs w:val="20"/>
          <w:lang w:val="en-US" w:eastAsia="ru-RU"/>
        </w:rPr>
        <w:t>7</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ERR_WORDS_COUNT </w:t>
      </w:r>
      <w:r w:rsidRPr="006E24E5">
        <w:rPr>
          <w:rFonts w:ascii="Courier New" w:eastAsia="Times New Roman" w:hAnsi="Courier New" w:cs="Courier New"/>
          <w:color w:val="6897BB"/>
          <w:sz w:val="20"/>
          <w:szCs w:val="20"/>
          <w:lang w:val="en-US" w:eastAsia="ru-RU"/>
        </w:rPr>
        <w:t>8</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ERR_FULL_FREE_AREAS </w:t>
      </w:r>
      <w:r w:rsidRPr="006E24E5">
        <w:rPr>
          <w:rFonts w:ascii="Courier New" w:eastAsia="Times New Roman" w:hAnsi="Courier New" w:cs="Courier New"/>
          <w:color w:val="6897BB"/>
          <w:sz w:val="20"/>
          <w:szCs w:val="20"/>
          <w:lang w:val="en-US" w:eastAsia="ru-RU"/>
        </w:rPr>
        <w:t>9</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ERR_EMPTY_FREE_AREAS </w:t>
      </w:r>
      <w:r w:rsidRPr="006E24E5">
        <w:rPr>
          <w:rFonts w:ascii="Courier New" w:eastAsia="Times New Roman" w:hAnsi="Courier New" w:cs="Courier New"/>
          <w:color w:val="6897BB"/>
          <w:sz w:val="20"/>
          <w:szCs w:val="20"/>
          <w:lang w:val="en-US" w:eastAsia="ru-RU"/>
        </w:rPr>
        <w:t>10</w:t>
      </w:r>
    </w:p>
    <w:p w14:paraId="701E1E00" w14:textId="77777777" w:rsidR="006E24E5" w:rsidRDefault="006E24E5" w:rsidP="006E24E5">
      <w:pPr>
        <w:pStyle w:val="mainbig"/>
      </w:pPr>
    </w:p>
    <w:p w14:paraId="6032A412" w14:textId="77777777" w:rsidR="006E24E5" w:rsidRDefault="006E24E5" w:rsidP="006E24E5">
      <w:pPr>
        <w:pStyle w:val="mainbig"/>
      </w:pPr>
    </w:p>
    <w:p w14:paraId="2D4CB8D0" w14:textId="3AF83C6B" w:rsidR="006E24E5" w:rsidRPr="002A5C66" w:rsidRDefault="006E24E5" w:rsidP="006E24E5">
      <w:pPr>
        <w:pStyle w:val="mainbig"/>
      </w:pPr>
      <w:r w:rsidRPr="002A5C66">
        <w:t>Ограничения на входные данные</w:t>
      </w:r>
    </w:p>
    <w:p w14:paraId="0A757609" w14:textId="77777777" w:rsidR="006E24E5" w:rsidRDefault="006E24E5" w:rsidP="006E24E5">
      <w:pPr>
        <w:pStyle w:val="a1"/>
        <w:rPr>
          <w:rFonts w:ascii="Times New Roman" w:hAnsi="Times New Roman"/>
          <w:sz w:val="28"/>
          <w:szCs w:val="28"/>
        </w:rPr>
      </w:pPr>
      <w:r>
        <w:rPr>
          <w:rFonts w:ascii="Times New Roman" w:hAnsi="Times New Roman"/>
          <w:sz w:val="28"/>
          <w:szCs w:val="28"/>
        </w:rPr>
        <w:t>Необходимо по умолчанию вводить только целые числа</w:t>
      </w:r>
    </w:p>
    <w:p w14:paraId="573DF370" w14:textId="77777777" w:rsidR="006E24E5" w:rsidRPr="00E37B95" w:rsidRDefault="006E24E5" w:rsidP="006E24E5">
      <w:pPr>
        <w:pStyle w:val="a1"/>
        <w:rPr>
          <w:rFonts w:ascii="Times New Roman" w:hAnsi="Times New Roman"/>
          <w:sz w:val="28"/>
          <w:szCs w:val="28"/>
        </w:rPr>
      </w:pPr>
      <w:r>
        <w:rPr>
          <w:rFonts w:ascii="Times New Roman" w:hAnsi="Times New Roman"/>
          <w:sz w:val="28"/>
          <w:szCs w:val="28"/>
        </w:rPr>
        <w:t>Необходимо вводить слова только на английском языке</w:t>
      </w:r>
    </w:p>
    <w:p w14:paraId="59241C3C" w14:textId="77777777" w:rsidR="006E24E5" w:rsidRPr="006E24E5" w:rsidRDefault="006E24E5" w:rsidP="00A46198">
      <w:pPr>
        <w:spacing w:beforeAutospacing="1" w:after="120" w:line="360" w:lineRule="auto"/>
        <w:rPr>
          <w:rFonts w:ascii="Times New Roman" w:hAnsi="Times New Roman" w:cs="Times New Roman"/>
          <w:sz w:val="28"/>
          <w:szCs w:val="28"/>
        </w:rPr>
      </w:pPr>
    </w:p>
    <w:p w14:paraId="7A7AE742" w14:textId="77777777" w:rsidR="00F17AC7" w:rsidRPr="006E24E5" w:rsidRDefault="00F17AC7" w:rsidP="00F17AC7">
      <w:pPr>
        <w:spacing w:beforeAutospacing="1" w:after="120" w:line="360" w:lineRule="auto"/>
        <w:rPr>
          <w:rFonts w:ascii="Times New Roman" w:hAnsi="Times New Roman"/>
          <w:color w:val="000000"/>
          <w:sz w:val="28"/>
          <w:szCs w:val="28"/>
          <w:highlight w:val="white"/>
        </w:rPr>
      </w:pPr>
    </w:p>
    <w:p w14:paraId="393C9B96" w14:textId="77777777" w:rsidR="00F17AC7" w:rsidRPr="006E24E5" w:rsidRDefault="00F17AC7" w:rsidP="00CA4D58">
      <w:pPr>
        <w:pStyle w:val="a1"/>
        <w:rPr>
          <w:rFonts w:ascii="Times New Roman" w:hAnsi="Times New Roman"/>
          <w:sz w:val="28"/>
          <w:szCs w:val="28"/>
        </w:rPr>
      </w:pPr>
    </w:p>
    <w:p w14:paraId="0AB02530" w14:textId="228F56BD" w:rsidR="00DB3583" w:rsidRPr="006E24E5" w:rsidRDefault="00DB3583" w:rsidP="00CA4D58">
      <w:pPr>
        <w:pStyle w:val="a1"/>
        <w:rPr>
          <w:rFonts w:ascii="Times New Roman" w:hAnsi="Times New Roman"/>
          <w:sz w:val="28"/>
          <w:szCs w:val="28"/>
        </w:rPr>
      </w:pPr>
    </w:p>
    <w:p w14:paraId="05575B4D" w14:textId="77777777" w:rsidR="006E24E5" w:rsidRDefault="006E24E5" w:rsidP="00DB3583">
      <w:pPr>
        <w:pStyle w:val="mainbig"/>
        <w:rPr>
          <w:lang w:eastAsia="ru-RU"/>
        </w:rPr>
      </w:pPr>
    </w:p>
    <w:p w14:paraId="71903EC8" w14:textId="756BF46A" w:rsidR="006E24E5" w:rsidRDefault="006E24E5" w:rsidP="006E24E5">
      <w:pPr>
        <w:pStyle w:val="mainbig"/>
        <w:rPr>
          <w:lang w:eastAsia="ru-RU"/>
        </w:rPr>
      </w:pPr>
      <w:r w:rsidRPr="00D24D33">
        <w:rPr>
          <w:lang w:eastAsia="ru-RU"/>
        </w:rPr>
        <w:lastRenderedPageBreak/>
        <w:t>Описание функций</w:t>
      </w:r>
    </w:p>
    <w:p w14:paraId="06AE6577" w14:textId="668F267B"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push</w:t>
      </w:r>
      <w:proofErr w:type="spellEnd"/>
      <w:r w:rsidRPr="006E24E5">
        <w:rPr>
          <w:rFonts w:ascii="Courier New" w:eastAsia="Times New Roman" w:hAnsi="Courier New" w:cs="Courier New"/>
          <w:color w:val="808080"/>
          <w:sz w:val="20"/>
          <w:szCs w:val="20"/>
          <w:lang w:eastAsia="ru-RU"/>
        </w:rPr>
        <w:t xml:space="preserve"> для стека на массиве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стек на массиве</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 xml:space="preserve">уктуру с данными, </w:t>
      </w:r>
      <w:r w:rsidRPr="006E24E5">
        <w:rPr>
          <w:rFonts w:ascii="Courier New" w:eastAsia="Times New Roman" w:hAnsi="Courier New" w:cs="Courier New"/>
          <w:color w:val="808080"/>
          <w:sz w:val="20"/>
          <w:szCs w:val="20"/>
          <w:lang w:eastAsia="ru-RU"/>
        </w:rPr>
        <w:br/>
        <w:t>* которую необходимо добавить в стек</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push</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498C8FB4" w14:textId="056150B7" w:rsidR="006E24E5" w:rsidRDefault="006E24E5" w:rsidP="006E24E5">
      <w:pPr>
        <w:pStyle w:val="mainbig"/>
        <w:rPr>
          <w:lang w:eastAsia="ru-RU"/>
        </w:rPr>
      </w:pPr>
    </w:p>
    <w:p w14:paraId="7BFA18CC" w14:textId="724468D1"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pop</w:t>
      </w:r>
      <w:proofErr w:type="spellEnd"/>
      <w:r w:rsidRPr="006E24E5">
        <w:rPr>
          <w:rFonts w:ascii="Courier New" w:eastAsia="Times New Roman" w:hAnsi="Courier New" w:cs="Courier New"/>
          <w:color w:val="808080"/>
          <w:sz w:val="20"/>
          <w:szCs w:val="20"/>
          <w:lang w:eastAsia="ru-RU"/>
        </w:rPr>
        <w:t xml:space="preserve"> для стека на массиве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стек на массиве</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удалить из стека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pop</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62433D60" w14:textId="489688DB" w:rsidR="006E24E5" w:rsidRDefault="006E24E5" w:rsidP="006E24E5">
      <w:pPr>
        <w:pStyle w:val="mainbig"/>
        <w:jc w:val="left"/>
        <w:rPr>
          <w:lang w:eastAsia="ru-RU"/>
        </w:rPr>
      </w:pPr>
    </w:p>
    <w:p w14:paraId="65E1CB5A" w14:textId="77777777"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Функция вывода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print</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520D127F" w14:textId="77777777" w:rsidR="006E24E5" w:rsidRPr="006E24E5" w:rsidRDefault="006E24E5" w:rsidP="006E24E5">
      <w:pPr>
        <w:pStyle w:val="mainbig"/>
        <w:rPr>
          <w:lang w:eastAsia="ru-RU"/>
        </w:rPr>
      </w:pPr>
    </w:p>
    <w:p w14:paraId="4F99BA1D" w14:textId="4576102A"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push</w:t>
      </w:r>
      <w:proofErr w:type="spellEnd"/>
      <w:r w:rsidRPr="006E24E5">
        <w:rPr>
          <w:rFonts w:ascii="Courier New" w:eastAsia="Times New Roman" w:hAnsi="Courier New" w:cs="Courier New"/>
          <w:color w:val="808080"/>
          <w:sz w:val="20"/>
          <w:szCs w:val="20"/>
          <w:lang w:eastAsia="ru-RU"/>
        </w:rPr>
        <w:t xml:space="preserve"> для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добавить в стек</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push</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2288B4E3" w14:textId="4D19686B" w:rsidR="006E24E5" w:rsidRDefault="006E24E5" w:rsidP="00DB3583">
      <w:pPr>
        <w:pStyle w:val="mainbig"/>
        <w:rPr>
          <w:lang w:eastAsia="ru-RU"/>
        </w:rPr>
      </w:pPr>
    </w:p>
    <w:p w14:paraId="386E35B9" w14:textId="5D56E702"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pop</w:t>
      </w:r>
      <w:proofErr w:type="spellEnd"/>
      <w:r w:rsidRPr="006E24E5">
        <w:rPr>
          <w:rFonts w:ascii="Courier New" w:eastAsia="Times New Roman" w:hAnsi="Courier New" w:cs="Courier New"/>
          <w:color w:val="808080"/>
          <w:sz w:val="20"/>
          <w:szCs w:val="20"/>
          <w:lang w:eastAsia="ru-RU"/>
        </w:rPr>
        <w:t xml:space="preserve"> для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удалить из стека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pop</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62C7B652" w14:textId="1FC3DC94" w:rsidR="006E24E5" w:rsidRDefault="006E24E5" w:rsidP="00DB3583">
      <w:pPr>
        <w:pStyle w:val="mainbig"/>
        <w:rPr>
          <w:lang w:eastAsia="ru-RU"/>
        </w:rPr>
      </w:pPr>
    </w:p>
    <w:p w14:paraId="6DCDED38" w14:textId="77777777"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Функция вывода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print</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37F1E957" w14:textId="77777777" w:rsidR="006E24E5" w:rsidRDefault="006E24E5" w:rsidP="00DB3583">
      <w:pPr>
        <w:pStyle w:val="mainbig"/>
        <w:rPr>
          <w:lang w:eastAsia="ru-RU"/>
        </w:rPr>
      </w:pPr>
    </w:p>
    <w:p w14:paraId="30FFAF0F" w14:textId="77777777" w:rsidR="006E24E5" w:rsidRDefault="006E24E5" w:rsidP="00DB3583">
      <w:pPr>
        <w:pStyle w:val="mainbig"/>
        <w:rPr>
          <w:lang w:eastAsia="ru-RU"/>
        </w:rPr>
      </w:pPr>
    </w:p>
    <w:p w14:paraId="4F352ACC" w14:textId="110F8710" w:rsidR="006E24E5" w:rsidRDefault="006E24E5" w:rsidP="006E24E5">
      <w:pPr>
        <w:pStyle w:val="mainbig"/>
      </w:pPr>
      <w:r>
        <w:lastRenderedPageBreak/>
        <w:t xml:space="preserve">Описание </w:t>
      </w:r>
      <w:r w:rsidRPr="00536EE5">
        <w:t>алгоритма</w:t>
      </w:r>
      <w:r w:rsidRPr="003A1A1C">
        <w:t xml:space="preserve"> </w:t>
      </w:r>
      <w:r>
        <w:t>и исследование полученных результатов</w:t>
      </w:r>
    </w:p>
    <w:p w14:paraId="460E4F8D" w14:textId="768B063F" w:rsidR="00453AE4" w:rsidRDefault="00453AE4" w:rsidP="00453AE4">
      <w:pPr>
        <w:pStyle w:val="mainlessbig"/>
        <w:jc w:val="left"/>
      </w:pPr>
      <w:r>
        <w:t xml:space="preserve">Описание </w:t>
      </w:r>
      <w:r w:rsidRPr="00536EE5">
        <w:t>алгоритма</w:t>
      </w:r>
    </w:p>
    <w:p w14:paraId="5A40410B" w14:textId="7633BCFA" w:rsidR="009B040A" w:rsidRDefault="009B040A" w:rsidP="009B040A">
      <w:pPr>
        <w:pStyle w:val="main"/>
      </w:pPr>
      <w:r>
        <w:t>Стек на массиве реализован на основе статического массива</w:t>
      </w:r>
      <w:r w:rsidRPr="009B040A">
        <w:t xml:space="preserve">. </w:t>
      </w:r>
      <w:r w:rsidRPr="00187C4A">
        <w:rPr>
          <w:lang w:eastAsia="ru-RU"/>
        </w:rPr>
        <w:t xml:space="preserve">При </w:t>
      </w:r>
      <w:r>
        <w:rPr>
          <w:lang w:eastAsia="ru-RU"/>
        </w:rPr>
        <w:t xml:space="preserve">добавлении </w:t>
      </w:r>
      <w:r w:rsidRPr="00187C4A">
        <w:rPr>
          <w:lang w:eastAsia="ru-RU"/>
        </w:rPr>
        <w:t xml:space="preserve">элемента </w:t>
      </w:r>
      <w:r>
        <w:rPr>
          <w:lang w:eastAsia="ru-RU"/>
        </w:rPr>
        <w:t>в</w:t>
      </w:r>
      <w:r w:rsidRPr="00187C4A">
        <w:rPr>
          <w:lang w:eastAsia="ru-RU"/>
        </w:rPr>
        <w:t xml:space="preserve"> стек, реализованн</w:t>
      </w:r>
      <w:r>
        <w:rPr>
          <w:lang w:eastAsia="ru-RU"/>
        </w:rPr>
        <w:t>ый</w:t>
      </w:r>
      <w:r w:rsidRPr="00187C4A">
        <w:rPr>
          <w:lang w:eastAsia="ru-RU"/>
        </w:rPr>
        <w:t xml:space="preserve"> на статическом массиве, достаточно </w:t>
      </w:r>
      <w:r>
        <w:rPr>
          <w:lang w:eastAsia="ru-RU"/>
        </w:rPr>
        <w:t>добавить новый элемент в массив по индексу</w:t>
      </w:r>
      <w:r w:rsidRPr="009B040A">
        <w:rPr>
          <w:lang w:eastAsia="ru-RU"/>
        </w:rPr>
        <w:t xml:space="preserve">, </w:t>
      </w:r>
      <w:r>
        <w:rPr>
          <w:lang w:eastAsia="ru-RU"/>
        </w:rPr>
        <w:t>равному текущей длине стека и затем увеличить его размер на единицу</w:t>
      </w:r>
      <w:r w:rsidRPr="00187C4A">
        <w:rPr>
          <w:lang w:eastAsia="ru-RU"/>
        </w:rPr>
        <w:t>.</w:t>
      </w:r>
      <w:r w:rsidRPr="009B040A">
        <w:t xml:space="preserve"> </w:t>
      </w:r>
      <w:r w:rsidRPr="00187C4A">
        <w:rPr>
          <w:lang w:eastAsia="ru-RU"/>
        </w:rPr>
        <w:t>При удалении элемента из стека, реализованном на статическом массиве, достаточно переместить «указатель» на предыдущий элемент</w:t>
      </w:r>
      <w:r>
        <w:rPr>
          <w:lang w:eastAsia="ru-RU"/>
        </w:rPr>
        <w:t xml:space="preserve"> (уменьшить его длину на единицу)</w:t>
      </w:r>
      <w:r w:rsidRPr="00187C4A">
        <w:rPr>
          <w:lang w:eastAsia="ru-RU"/>
        </w:rPr>
        <w:t>.</w:t>
      </w:r>
      <w:r>
        <w:rPr>
          <w:lang w:eastAsia="ru-RU"/>
        </w:rPr>
        <w:t xml:space="preserve"> </w:t>
      </w:r>
      <w:r w:rsidRPr="00187C4A">
        <w:t xml:space="preserve">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w:t>
      </w:r>
      <w:r>
        <w:t>и</w:t>
      </w:r>
      <w:r w:rsidRPr="00187C4A">
        <w:t xml:space="preserve"> возвращать его в первоначальное состояние для сохранения.</w:t>
      </w:r>
    </w:p>
    <w:p w14:paraId="6E91CB6A" w14:textId="6A3598DE" w:rsidR="009B040A" w:rsidRDefault="009B040A" w:rsidP="009B040A">
      <w:pPr>
        <w:pStyle w:val="main"/>
      </w:pPr>
    </w:p>
    <w:p w14:paraId="4FE1C3F6" w14:textId="55D2D144" w:rsidR="00BF5EF7" w:rsidRPr="00187C4A" w:rsidRDefault="009B040A" w:rsidP="00BF5EF7">
      <w:pPr>
        <w:pStyle w:val="main"/>
        <w:rPr>
          <w:sz w:val="24"/>
          <w:szCs w:val="24"/>
          <w:lang w:eastAsia="ru-RU"/>
        </w:rPr>
      </w:pPr>
      <w:r>
        <w:t>Стек на списке реализован на основе односвязного списка</w:t>
      </w:r>
      <w:r w:rsidRPr="009B040A">
        <w:t xml:space="preserve">. </w:t>
      </w:r>
      <w:r w:rsidRPr="00187C4A">
        <w:rPr>
          <w:lang w:eastAsia="ru-RU"/>
        </w:rPr>
        <w:t xml:space="preserve">При </w:t>
      </w:r>
      <w:r>
        <w:rPr>
          <w:lang w:eastAsia="ru-RU"/>
        </w:rPr>
        <w:t xml:space="preserve">добавлении </w:t>
      </w:r>
      <w:r w:rsidRPr="00187C4A">
        <w:rPr>
          <w:lang w:eastAsia="ru-RU"/>
        </w:rPr>
        <w:t xml:space="preserve">элемента </w:t>
      </w:r>
      <w:r>
        <w:rPr>
          <w:lang w:eastAsia="ru-RU"/>
        </w:rPr>
        <w:t>в</w:t>
      </w:r>
      <w:r w:rsidRPr="00187C4A">
        <w:rPr>
          <w:lang w:eastAsia="ru-RU"/>
        </w:rPr>
        <w:t xml:space="preserve"> стек, реализованн</w:t>
      </w:r>
      <w:r>
        <w:rPr>
          <w:lang w:eastAsia="ru-RU"/>
        </w:rPr>
        <w:t>ый</w:t>
      </w:r>
      <w:r w:rsidRPr="00187C4A">
        <w:rPr>
          <w:lang w:eastAsia="ru-RU"/>
        </w:rPr>
        <w:t xml:space="preserve"> на </w:t>
      </w:r>
      <w:r w:rsidR="00BF5EF7">
        <w:t>основе односвязного списка</w:t>
      </w:r>
      <w:r w:rsidRPr="00187C4A">
        <w:rPr>
          <w:lang w:eastAsia="ru-RU"/>
        </w:rPr>
        <w:t xml:space="preserve">, достаточно </w:t>
      </w:r>
      <w:r w:rsidR="00BF5EF7">
        <w:rPr>
          <w:lang w:eastAsia="ru-RU"/>
        </w:rPr>
        <w:t>выделить память для нового узла</w:t>
      </w:r>
      <w:r w:rsidR="00BF5EF7" w:rsidRPr="00BF5EF7">
        <w:rPr>
          <w:lang w:eastAsia="ru-RU"/>
        </w:rPr>
        <w:t>,</w:t>
      </w:r>
      <w:r w:rsidR="00BF5EF7">
        <w:rPr>
          <w:lang w:eastAsia="ru-RU"/>
        </w:rPr>
        <w:t xml:space="preserve"> сделать так</w:t>
      </w:r>
      <w:r w:rsidR="00BF5EF7" w:rsidRPr="00BF5EF7">
        <w:rPr>
          <w:lang w:eastAsia="ru-RU"/>
        </w:rPr>
        <w:t>,</w:t>
      </w:r>
      <w:r w:rsidR="00BF5EF7">
        <w:rPr>
          <w:lang w:eastAsia="ru-RU"/>
        </w:rPr>
        <w:t xml:space="preserve"> чтобы он указывал на </w:t>
      </w:r>
      <w:r w:rsidR="00BF5EF7" w:rsidRPr="00187C4A">
        <w:rPr>
          <w:lang w:eastAsia="ru-RU"/>
        </w:rPr>
        <w:t>вершину стека</w:t>
      </w:r>
      <w:r w:rsidR="00BF5EF7" w:rsidRPr="00BF5EF7">
        <w:rPr>
          <w:lang w:eastAsia="ru-RU"/>
        </w:rPr>
        <w:t>,</w:t>
      </w:r>
      <w:r w:rsidR="00BF5EF7">
        <w:rPr>
          <w:lang w:eastAsia="ru-RU"/>
        </w:rPr>
        <w:t xml:space="preserve"> а затем сделать новый узел вершиной стека</w:t>
      </w:r>
      <w:r w:rsidR="00BF5EF7" w:rsidRPr="00BF5EF7">
        <w:rPr>
          <w:lang w:eastAsia="ru-RU"/>
        </w:rPr>
        <w:t>.</w:t>
      </w:r>
      <w:r w:rsidR="00BF5EF7">
        <w:rPr>
          <w:lang w:eastAsia="ru-RU"/>
        </w:rPr>
        <w:t xml:space="preserve"> </w:t>
      </w:r>
      <w:r w:rsidR="00BF5EF7" w:rsidRPr="00187C4A">
        <w:rPr>
          <w:lang w:eastAsia="ru-RU"/>
        </w:rPr>
        <w:t xml:space="preserve">При удалении элемента из стека на списке память, отведенная под данный элемент, освобождается, а указатель на вершину стека перемещается на </w:t>
      </w:r>
      <w:r w:rsidR="00BF5EF7">
        <w:rPr>
          <w:lang w:eastAsia="ru-RU"/>
        </w:rPr>
        <w:t xml:space="preserve">следующий </w:t>
      </w:r>
      <w:r w:rsidR="00BF5EF7" w:rsidRPr="00187C4A">
        <w:rPr>
          <w:lang w:eastAsia="ru-RU"/>
        </w:rPr>
        <w:t>элемент.</w:t>
      </w:r>
      <w:r w:rsidR="00BF5EF7">
        <w:rPr>
          <w:lang w:eastAsia="ru-RU"/>
        </w:rPr>
        <w:t xml:space="preserve"> </w:t>
      </w:r>
      <w:r w:rsidR="00BF5EF7" w:rsidRPr="00187C4A">
        <w:t xml:space="preserve">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w:t>
      </w:r>
      <w:r w:rsidR="00BF5EF7">
        <w:t>и</w:t>
      </w:r>
      <w:r w:rsidR="00BF5EF7" w:rsidRPr="00187C4A">
        <w:t xml:space="preserve"> возвращать его в первоначальное состояние для сохранения.</w:t>
      </w:r>
    </w:p>
    <w:p w14:paraId="25366420" w14:textId="2327A729" w:rsidR="009B040A" w:rsidRPr="00BF5EF7" w:rsidRDefault="009B040A" w:rsidP="009B040A">
      <w:pPr>
        <w:pStyle w:val="main"/>
      </w:pPr>
    </w:p>
    <w:p w14:paraId="4E7BA443" w14:textId="6E0C1A5C" w:rsidR="00453AE4" w:rsidRPr="009B040A" w:rsidRDefault="00453AE4" w:rsidP="009B040A">
      <w:pPr>
        <w:pStyle w:val="main"/>
      </w:pPr>
    </w:p>
    <w:p w14:paraId="39D553BE" w14:textId="77777777" w:rsidR="00453AE4" w:rsidRDefault="00453AE4" w:rsidP="00453AE4">
      <w:pPr>
        <w:pStyle w:val="mainlessbig"/>
        <w:jc w:val="left"/>
      </w:pPr>
    </w:p>
    <w:p w14:paraId="6C420610" w14:textId="77777777" w:rsidR="00453AE4" w:rsidRDefault="00453AE4" w:rsidP="00453AE4">
      <w:pPr>
        <w:pStyle w:val="mainlessbig"/>
        <w:jc w:val="left"/>
      </w:pPr>
    </w:p>
    <w:p w14:paraId="6E1D1115" w14:textId="77777777" w:rsidR="00453AE4" w:rsidRDefault="00453AE4" w:rsidP="00453AE4">
      <w:pPr>
        <w:pStyle w:val="mainlessbig"/>
        <w:jc w:val="left"/>
      </w:pPr>
    </w:p>
    <w:p w14:paraId="6AF69471" w14:textId="77777777" w:rsidR="00453AE4" w:rsidRDefault="00453AE4" w:rsidP="00453AE4">
      <w:pPr>
        <w:pStyle w:val="mainlessbig"/>
        <w:jc w:val="left"/>
      </w:pPr>
    </w:p>
    <w:p w14:paraId="578E2A89" w14:textId="77777777" w:rsidR="00453AE4" w:rsidRDefault="00453AE4" w:rsidP="00453AE4">
      <w:pPr>
        <w:pStyle w:val="mainlessbig"/>
        <w:jc w:val="left"/>
      </w:pPr>
    </w:p>
    <w:p w14:paraId="73E10E20" w14:textId="77777777" w:rsidR="00453AE4" w:rsidRDefault="00453AE4" w:rsidP="00453AE4">
      <w:pPr>
        <w:pStyle w:val="mainlessbig"/>
        <w:jc w:val="left"/>
      </w:pPr>
    </w:p>
    <w:p w14:paraId="2998B625" w14:textId="77777777" w:rsidR="00453AE4" w:rsidRDefault="00453AE4" w:rsidP="00453AE4">
      <w:pPr>
        <w:pStyle w:val="mainlessbig"/>
        <w:jc w:val="left"/>
      </w:pPr>
    </w:p>
    <w:p w14:paraId="5D3450E3" w14:textId="77777777" w:rsidR="00453AE4" w:rsidRDefault="00453AE4" w:rsidP="00453AE4">
      <w:pPr>
        <w:pStyle w:val="mainlessbig"/>
        <w:jc w:val="left"/>
      </w:pPr>
    </w:p>
    <w:p w14:paraId="557D1DDF" w14:textId="77777777" w:rsidR="00BF5EF7" w:rsidRDefault="00BF5EF7" w:rsidP="00453AE4">
      <w:pPr>
        <w:pStyle w:val="mainlessbig"/>
        <w:jc w:val="left"/>
      </w:pPr>
    </w:p>
    <w:p w14:paraId="371F5384" w14:textId="13B302BF" w:rsidR="00453AE4" w:rsidRDefault="00453AE4" w:rsidP="00453AE4">
      <w:pPr>
        <w:pStyle w:val="mainlessbig"/>
        <w:jc w:val="left"/>
      </w:pPr>
      <w:r>
        <w:lastRenderedPageBreak/>
        <w:t xml:space="preserve">Полученные </w:t>
      </w:r>
      <w:r w:rsidRPr="00453AE4">
        <w:t>результаты</w:t>
      </w:r>
    </w:p>
    <w:p w14:paraId="47D3BC21" w14:textId="402E180E" w:rsidR="00453AE4" w:rsidRDefault="00453AE4" w:rsidP="00453AE4">
      <w:pPr>
        <w:pStyle w:val="main"/>
      </w:pPr>
      <w:r>
        <w:t xml:space="preserve">Результаты измерения </w:t>
      </w:r>
      <w:r w:rsidRPr="00087708">
        <w:t>времени</w:t>
      </w:r>
      <w:r>
        <w:t xml:space="preserve"> и памяти при различном размере </w:t>
      </w:r>
      <w:r w:rsidR="00450FCC">
        <w:t>списков</w:t>
      </w:r>
      <w:r w:rsidRPr="003A1A1C">
        <w:t xml:space="preserve">. </w:t>
      </w:r>
      <w:r>
        <w:t>Для каждого случая проводилось 5 экспериментов</w:t>
      </w:r>
      <w:r w:rsidRPr="00DD25FE">
        <w:t xml:space="preserve">. </w:t>
      </w:r>
      <w:r>
        <w:t>При проведении экспериментов программа была скомпилирована без оптимизаций (</w:t>
      </w:r>
      <w:r w:rsidRPr="00DD25FE">
        <w:rPr>
          <w:b/>
          <w:bCs/>
        </w:rPr>
        <w:t>-</w:t>
      </w:r>
      <w:r w:rsidRPr="00DD25FE">
        <w:rPr>
          <w:b/>
          <w:bCs/>
          <w:lang w:val="en-US"/>
        </w:rPr>
        <w:t>O</w:t>
      </w:r>
      <w:r w:rsidRPr="00DD25FE">
        <w:rPr>
          <w:b/>
          <w:bCs/>
        </w:rPr>
        <w:t>0</w:t>
      </w:r>
      <w:r>
        <w:t>)</w:t>
      </w:r>
      <w:r w:rsidRPr="00FC3895">
        <w:t xml:space="preserve">, </w:t>
      </w:r>
      <w:r>
        <w:t>внешние задачи отсутствовали</w:t>
      </w:r>
      <w:r w:rsidRPr="00FC3895">
        <w:t>.</w:t>
      </w:r>
    </w:p>
    <w:p w14:paraId="31E84299" w14:textId="2E25F081" w:rsidR="00172A25" w:rsidRPr="00453AE4" w:rsidRDefault="00453AE4" w:rsidP="00453AE4">
      <w:pPr>
        <w:pStyle w:val="main"/>
        <w:rPr>
          <w:szCs w:val="22"/>
        </w:rPr>
      </w:pPr>
      <w:r>
        <w:t>Время</w:t>
      </w:r>
      <w:r w:rsidRPr="00B51E5C">
        <w:t xml:space="preserve"> </w:t>
      </w:r>
      <w:r>
        <w:t>в микросекундах</w:t>
      </w:r>
    </w:p>
    <w:tbl>
      <w:tblPr>
        <w:tblW w:w="9356" w:type="dxa"/>
        <w:tblInd w:w="-5" w:type="dxa"/>
        <w:tblCellMar>
          <w:top w:w="55" w:type="dxa"/>
          <w:left w:w="55" w:type="dxa"/>
          <w:bottom w:w="55" w:type="dxa"/>
          <w:right w:w="55" w:type="dxa"/>
        </w:tblCellMar>
        <w:tblLook w:val="04A0" w:firstRow="1" w:lastRow="0" w:firstColumn="1" w:lastColumn="0" w:noHBand="0" w:noVBand="1"/>
      </w:tblPr>
      <w:tblGrid>
        <w:gridCol w:w="1311"/>
        <w:gridCol w:w="1332"/>
        <w:gridCol w:w="1326"/>
        <w:gridCol w:w="1368"/>
        <w:gridCol w:w="1326"/>
        <w:gridCol w:w="1275"/>
        <w:gridCol w:w="1418"/>
      </w:tblGrid>
      <w:tr w:rsidR="000B7DBE" w14:paraId="67FAE218" w14:textId="20DD3F55" w:rsidTr="000B7DBE">
        <w:tc>
          <w:tcPr>
            <w:tcW w:w="1311" w:type="dxa"/>
            <w:tcBorders>
              <w:top w:val="single" w:sz="4" w:space="0" w:color="000000"/>
              <w:left w:val="single" w:sz="4" w:space="0" w:color="000000"/>
              <w:bottom w:val="single" w:sz="4" w:space="0" w:color="000000"/>
            </w:tcBorders>
          </w:tcPr>
          <w:p w14:paraId="364FB06A"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Количество элементов</w:t>
            </w:r>
          </w:p>
        </w:tc>
        <w:tc>
          <w:tcPr>
            <w:tcW w:w="1332" w:type="dxa"/>
            <w:tcBorders>
              <w:top w:val="single" w:sz="4" w:space="0" w:color="000000"/>
              <w:left w:val="single" w:sz="4" w:space="0" w:color="000000"/>
              <w:bottom w:val="single" w:sz="4" w:space="0" w:color="000000"/>
            </w:tcBorders>
          </w:tcPr>
          <w:p w14:paraId="2A2F9B44"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Добавление элементов в массив</w:t>
            </w:r>
          </w:p>
        </w:tc>
        <w:tc>
          <w:tcPr>
            <w:tcW w:w="1326" w:type="dxa"/>
            <w:tcBorders>
              <w:top w:val="single" w:sz="4" w:space="0" w:color="000000"/>
              <w:left w:val="single" w:sz="4" w:space="0" w:color="000000"/>
              <w:bottom w:val="single" w:sz="4" w:space="0" w:color="000000"/>
            </w:tcBorders>
          </w:tcPr>
          <w:p w14:paraId="7F64417D"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Удаление элементов в массиве</w:t>
            </w:r>
          </w:p>
        </w:tc>
        <w:tc>
          <w:tcPr>
            <w:tcW w:w="1368" w:type="dxa"/>
            <w:tcBorders>
              <w:top w:val="single" w:sz="4" w:space="0" w:color="000000"/>
              <w:left w:val="single" w:sz="4" w:space="0" w:color="000000"/>
              <w:bottom w:val="single" w:sz="4" w:space="0" w:color="000000"/>
              <w:right w:val="single" w:sz="4" w:space="0" w:color="000000"/>
            </w:tcBorders>
          </w:tcPr>
          <w:p w14:paraId="22DDA9B5" w14:textId="2190C565"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Вывод</w:t>
            </w:r>
            <w:r w:rsidRPr="000B7DBE">
              <w:rPr>
                <w:rFonts w:ascii="Liberation Serif" w:hAnsi="Liberation Serif"/>
                <w:color w:val="000000"/>
                <w:sz w:val="24"/>
                <w:szCs w:val="24"/>
              </w:rPr>
              <w:t xml:space="preserve"> слов в обратном порядке </w:t>
            </w:r>
            <w:r>
              <w:rPr>
                <w:rFonts w:ascii="Liberation Serif" w:hAnsi="Liberation Serif"/>
                <w:color w:val="000000"/>
                <w:sz w:val="24"/>
                <w:szCs w:val="24"/>
              </w:rPr>
              <w:t>в массиве</w:t>
            </w:r>
          </w:p>
        </w:tc>
        <w:tc>
          <w:tcPr>
            <w:tcW w:w="1326" w:type="dxa"/>
            <w:tcBorders>
              <w:top w:val="single" w:sz="4" w:space="0" w:color="000000"/>
              <w:left w:val="single" w:sz="4" w:space="0" w:color="000000"/>
              <w:bottom w:val="single" w:sz="4" w:space="0" w:color="000000"/>
            </w:tcBorders>
          </w:tcPr>
          <w:p w14:paraId="443144AE" w14:textId="6F04B69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Добавление элементов в список</w:t>
            </w:r>
          </w:p>
        </w:tc>
        <w:tc>
          <w:tcPr>
            <w:tcW w:w="1275" w:type="dxa"/>
            <w:tcBorders>
              <w:top w:val="single" w:sz="4" w:space="0" w:color="000000"/>
              <w:left w:val="single" w:sz="4" w:space="0" w:color="000000"/>
              <w:bottom w:val="single" w:sz="4" w:space="0" w:color="000000"/>
              <w:right w:val="single" w:sz="4" w:space="0" w:color="000000"/>
            </w:tcBorders>
          </w:tcPr>
          <w:p w14:paraId="3124B32F"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Удаление элементов в списке</w:t>
            </w:r>
          </w:p>
        </w:tc>
        <w:tc>
          <w:tcPr>
            <w:tcW w:w="1418" w:type="dxa"/>
            <w:tcBorders>
              <w:top w:val="single" w:sz="4" w:space="0" w:color="000000"/>
              <w:left w:val="single" w:sz="4" w:space="0" w:color="000000"/>
              <w:bottom w:val="single" w:sz="4" w:space="0" w:color="000000"/>
              <w:right w:val="single" w:sz="4" w:space="0" w:color="000000"/>
            </w:tcBorders>
          </w:tcPr>
          <w:p w14:paraId="62D3596C" w14:textId="4E7CBDDE"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В</w:t>
            </w:r>
            <w:r>
              <w:rPr>
                <w:rFonts w:ascii="Liberation Serif" w:hAnsi="Liberation Serif"/>
                <w:color w:val="000000"/>
                <w:sz w:val="24"/>
                <w:szCs w:val="24"/>
              </w:rPr>
              <w:t>ывод</w:t>
            </w:r>
            <w:r w:rsidRPr="000B7DBE">
              <w:rPr>
                <w:rFonts w:ascii="Liberation Serif" w:hAnsi="Liberation Serif"/>
                <w:color w:val="000000"/>
                <w:sz w:val="24"/>
                <w:szCs w:val="24"/>
              </w:rPr>
              <w:t xml:space="preserve"> слов в обратном порядке </w:t>
            </w:r>
            <w:r>
              <w:rPr>
                <w:rFonts w:ascii="Liberation Serif" w:hAnsi="Liberation Serif"/>
                <w:color w:val="000000"/>
                <w:sz w:val="24"/>
                <w:szCs w:val="24"/>
              </w:rPr>
              <w:t xml:space="preserve">в </w:t>
            </w:r>
            <w:r>
              <w:rPr>
                <w:rFonts w:ascii="Liberation Serif" w:hAnsi="Liberation Serif"/>
                <w:color w:val="000000"/>
                <w:sz w:val="24"/>
                <w:szCs w:val="24"/>
              </w:rPr>
              <w:t>списке</w:t>
            </w:r>
          </w:p>
        </w:tc>
      </w:tr>
      <w:tr w:rsidR="000B7DBE" w14:paraId="3FF5DDF0" w14:textId="611A7141" w:rsidTr="000B7DBE">
        <w:tc>
          <w:tcPr>
            <w:tcW w:w="1311" w:type="dxa"/>
            <w:tcBorders>
              <w:left w:val="single" w:sz="4" w:space="0" w:color="000000"/>
              <w:bottom w:val="single" w:sz="4" w:space="0" w:color="000000"/>
            </w:tcBorders>
          </w:tcPr>
          <w:p w14:paraId="1EC0B2A0"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w:t>
            </w:r>
          </w:p>
        </w:tc>
        <w:tc>
          <w:tcPr>
            <w:tcW w:w="1332" w:type="dxa"/>
            <w:tcBorders>
              <w:left w:val="single" w:sz="4" w:space="0" w:color="000000"/>
              <w:bottom w:val="single" w:sz="4" w:space="0" w:color="000000"/>
            </w:tcBorders>
          </w:tcPr>
          <w:p w14:paraId="551972E2" w14:textId="77777777" w:rsidR="00031668" w:rsidRDefault="000B7DBE">
            <w:pPr>
              <w:pStyle w:val="ac"/>
              <w:jc w:val="center"/>
              <w:rPr>
                <w:rFonts w:ascii="Liberation Serif" w:hAnsi="Liberation Serif"/>
                <w:color w:val="000000"/>
                <w:sz w:val="24"/>
                <w:szCs w:val="24"/>
              </w:rPr>
            </w:pPr>
            <w:r w:rsidRPr="000B7DBE">
              <w:rPr>
                <w:rFonts w:ascii="Liberation Serif" w:hAnsi="Liberation Serif"/>
                <w:color w:val="000000"/>
                <w:sz w:val="24"/>
                <w:szCs w:val="24"/>
              </w:rPr>
              <w:t>4</w:t>
            </w:r>
          </w:p>
          <w:p w14:paraId="619159EC" w14:textId="35A34EF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 xml:space="preserve"> (100%)</w:t>
            </w:r>
          </w:p>
        </w:tc>
        <w:tc>
          <w:tcPr>
            <w:tcW w:w="1326" w:type="dxa"/>
            <w:tcBorders>
              <w:left w:val="single" w:sz="4" w:space="0" w:color="000000"/>
              <w:bottom w:val="single" w:sz="4" w:space="0" w:color="000000"/>
            </w:tcBorders>
          </w:tcPr>
          <w:p w14:paraId="30869232" w14:textId="77777777" w:rsidR="00031668" w:rsidRDefault="000B7DBE" w:rsidP="000B7DBE">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w:t>
            </w:r>
          </w:p>
          <w:p w14:paraId="20339C9C" w14:textId="3FDD86BB" w:rsidR="000B7DBE" w:rsidRPr="000B7DBE" w:rsidRDefault="00031668" w:rsidP="000B7DBE">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 xml:space="preserve"> </w:t>
            </w:r>
            <w:r>
              <w:rPr>
                <w:rFonts w:ascii="Liberation Serif" w:hAnsi="Liberation Serif"/>
                <w:color w:val="000000"/>
                <w:sz w:val="24"/>
                <w:szCs w:val="24"/>
                <w:lang w:val="en-US"/>
              </w:rPr>
              <w:t>(100%)</w:t>
            </w:r>
          </w:p>
        </w:tc>
        <w:tc>
          <w:tcPr>
            <w:tcW w:w="1368" w:type="dxa"/>
            <w:tcBorders>
              <w:left w:val="single" w:sz="4" w:space="0" w:color="000000"/>
              <w:bottom w:val="single" w:sz="4" w:space="0" w:color="000000"/>
              <w:right w:val="single" w:sz="4" w:space="0" w:color="000000"/>
            </w:tcBorders>
          </w:tcPr>
          <w:p w14:paraId="72380D6C" w14:textId="77777777" w:rsidR="00031668" w:rsidRDefault="00DC115F">
            <w:pPr>
              <w:pStyle w:val="ac"/>
              <w:jc w:val="center"/>
              <w:rPr>
                <w:rFonts w:ascii="Liberation Serif" w:hAnsi="Liberation Serif"/>
                <w:color w:val="000000"/>
                <w:sz w:val="24"/>
                <w:szCs w:val="24"/>
                <w:lang w:val="en-US"/>
              </w:rPr>
            </w:pPr>
            <w:r>
              <w:rPr>
                <w:rFonts w:ascii="Liberation Serif" w:hAnsi="Liberation Serif"/>
                <w:color w:val="000000"/>
                <w:sz w:val="24"/>
                <w:szCs w:val="24"/>
              </w:rPr>
              <w:t>14</w:t>
            </w:r>
            <w:r w:rsidR="00031668">
              <w:rPr>
                <w:rFonts w:ascii="Liberation Serif" w:hAnsi="Liberation Serif"/>
                <w:color w:val="000000"/>
                <w:sz w:val="24"/>
                <w:szCs w:val="24"/>
                <w:lang w:val="en-US"/>
              </w:rPr>
              <w:t xml:space="preserve"> </w:t>
            </w:r>
          </w:p>
          <w:p w14:paraId="7ED07F8D" w14:textId="64B0EB1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3CCBE669"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18</w:t>
            </w:r>
          </w:p>
          <w:p w14:paraId="770BD965" w14:textId="100E75E7"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(450%)</w:t>
            </w:r>
          </w:p>
        </w:tc>
        <w:tc>
          <w:tcPr>
            <w:tcW w:w="1275" w:type="dxa"/>
            <w:tcBorders>
              <w:left w:val="single" w:sz="4" w:space="0" w:color="000000"/>
              <w:bottom w:val="single" w:sz="4" w:space="0" w:color="000000"/>
              <w:right w:val="single" w:sz="4" w:space="0" w:color="000000"/>
            </w:tcBorders>
          </w:tcPr>
          <w:p w14:paraId="143E1C2B" w14:textId="77777777" w:rsidR="000B7DBE" w:rsidRDefault="00450FCC">
            <w:pPr>
              <w:pStyle w:val="ac"/>
              <w:jc w:val="center"/>
              <w:rPr>
                <w:rFonts w:ascii="Liberation Serif" w:hAnsi="Liberation Serif"/>
                <w:color w:val="000000"/>
                <w:sz w:val="24"/>
                <w:szCs w:val="24"/>
              </w:rPr>
            </w:pPr>
            <w:r>
              <w:rPr>
                <w:rFonts w:ascii="Liberation Serif" w:hAnsi="Liberation Serif"/>
                <w:color w:val="000000"/>
                <w:sz w:val="24"/>
                <w:szCs w:val="24"/>
              </w:rPr>
              <w:t>1</w:t>
            </w:r>
          </w:p>
          <w:p w14:paraId="1C9FF7E5" w14:textId="034A1663"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418" w:type="dxa"/>
            <w:tcBorders>
              <w:left w:val="single" w:sz="4" w:space="0" w:color="000000"/>
              <w:bottom w:val="single" w:sz="4" w:space="0" w:color="000000"/>
              <w:right w:val="single" w:sz="4" w:space="0" w:color="000000"/>
            </w:tcBorders>
          </w:tcPr>
          <w:p w14:paraId="3D3C7BF3" w14:textId="77777777" w:rsidR="000B7DBE" w:rsidRDefault="00DC115F">
            <w:pPr>
              <w:pStyle w:val="ac"/>
              <w:jc w:val="center"/>
              <w:rPr>
                <w:rFonts w:ascii="Liberation Serif" w:hAnsi="Liberation Serif"/>
                <w:color w:val="000000"/>
                <w:sz w:val="24"/>
                <w:szCs w:val="24"/>
              </w:rPr>
            </w:pPr>
            <w:r>
              <w:rPr>
                <w:rFonts w:ascii="Liberation Serif" w:hAnsi="Liberation Serif"/>
                <w:color w:val="000000"/>
                <w:sz w:val="24"/>
                <w:szCs w:val="24"/>
              </w:rPr>
              <w:t>23</w:t>
            </w:r>
          </w:p>
          <w:p w14:paraId="4E77AF77" w14:textId="365ECD92"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(165%)</w:t>
            </w:r>
          </w:p>
        </w:tc>
      </w:tr>
      <w:tr w:rsidR="000B7DBE" w14:paraId="2B23EE59" w14:textId="609354CD" w:rsidTr="000B7DBE">
        <w:tc>
          <w:tcPr>
            <w:tcW w:w="1311" w:type="dxa"/>
            <w:tcBorders>
              <w:left w:val="single" w:sz="4" w:space="0" w:color="000000"/>
              <w:bottom w:val="single" w:sz="4" w:space="0" w:color="000000"/>
            </w:tcBorders>
          </w:tcPr>
          <w:p w14:paraId="5650208B"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100</w:t>
            </w:r>
          </w:p>
        </w:tc>
        <w:tc>
          <w:tcPr>
            <w:tcW w:w="1332" w:type="dxa"/>
            <w:tcBorders>
              <w:left w:val="single" w:sz="4" w:space="0" w:color="000000"/>
              <w:bottom w:val="single" w:sz="4" w:space="0" w:color="000000"/>
            </w:tcBorders>
          </w:tcPr>
          <w:p w14:paraId="140A5A1F"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15</w:t>
            </w:r>
            <w:r w:rsidR="00031668">
              <w:rPr>
                <w:rFonts w:ascii="Liberation Serif" w:hAnsi="Liberation Serif"/>
                <w:color w:val="000000"/>
                <w:sz w:val="24"/>
                <w:szCs w:val="24"/>
                <w:lang w:val="en-US"/>
              </w:rPr>
              <w:t xml:space="preserve"> </w:t>
            </w:r>
          </w:p>
          <w:p w14:paraId="5AFD64F6" w14:textId="4C592C6E"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54E06708"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7</w:t>
            </w:r>
            <w:r w:rsidR="00031668">
              <w:rPr>
                <w:rFonts w:ascii="Liberation Serif" w:hAnsi="Liberation Serif"/>
                <w:color w:val="000000"/>
                <w:sz w:val="24"/>
                <w:szCs w:val="24"/>
                <w:lang w:val="en-US"/>
              </w:rPr>
              <w:t xml:space="preserve"> </w:t>
            </w:r>
          </w:p>
          <w:p w14:paraId="461723DC" w14:textId="650A3D5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68" w:type="dxa"/>
            <w:tcBorders>
              <w:left w:val="single" w:sz="4" w:space="0" w:color="000000"/>
              <w:bottom w:val="single" w:sz="4" w:space="0" w:color="000000"/>
              <w:right w:val="single" w:sz="4" w:space="0" w:color="000000"/>
            </w:tcBorders>
          </w:tcPr>
          <w:p w14:paraId="0BD427DF" w14:textId="77777777" w:rsidR="00031668"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121</w:t>
            </w:r>
          </w:p>
          <w:p w14:paraId="46252F43" w14:textId="6B67E54A"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4097603F"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39</w:t>
            </w:r>
          </w:p>
          <w:p w14:paraId="00C77762" w14:textId="27999029"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(260%)</w:t>
            </w:r>
          </w:p>
        </w:tc>
        <w:tc>
          <w:tcPr>
            <w:tcW w:w="1275" w:type="dxa"/>
            <w:tcBorders>
              <w:left w:val="single" w:sz="4" w:space="0" w:color="000000"/>
              <w:bottom w:val="single" w:sz="4" w:space="0" w:color="000000"/>
              <w:right w:val="single" w:sz="4" w:space="0" w:color="000000"/>
            </w:tcBorders>
          </w:tcPr>
          <w:p w14:paraId="254FC5E4"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12</w:t>
            </w:r>
          </w:p>
          <w:p w14:paraId="7F3B9083" w14:textId="795B5584"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(170%)</w:t>
            </w:r>
          </w:p>
        </w:tc>
        <w:tc>
          <w:tcPr>
            <w:tcW w:w="1418" w:type="dxa"/>
            <w:tcBorders>
              <w:left w:val="single" w:sz="4" w:space="0" w:color="000000"/>
              <w:bottom w:val="single" w:sz="4" w:space="0" w:color="000000"/>
              <w:right w:val="single" w:sz="4" w:space="0" w:color="000000"/>
            </w:tcBorders>
          </w:tcPr>
          <w:p w14:paraId="71A15DA0"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137</w:t>
            </w:r>
          </w:p>
          <w:p w14:paraId="0F291DE2" w14:textId="51C62F30"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(115%)</w:t>
            </w:r>
          </w:p>
        </w:tc>
      </w:tr>
      <w:tr w:rsidR="000B7DBE" w14:paraId="31719077" w14:textId="376C1FAC" w:rsidTr="000B7DBE">
        <w:tc>
          <w:tcPr>
            <w:tcW w:w="1311" w:type="dxa"/>
            <w:tcBorders>
              <w:left w:val="single" w:sz="4" w:space="0" w:color="000000"/>
              <w:bottom w:val="single" w:sz="4" w:space="0" w:color="000000"/>
            </w:tcBorders>
          </w:tcPr>
          <w:p w14:paraId="1C7B9BFC"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1000</w:t>
            </w:r>
          </w:p>
        </w:tc>
        <w:tc>
          <w:tcPr>
            <w:tcW w:w="1332" w:type="dxa"/>
            <w:tcBorders>
              <w:left w:val="single" w:sz="4" w:space="0" w:color="000000"/>
              <w:bottom w:val="single" w:sz="4" w:space="0" w:color="000000"/>
            </w:tcBorders>
          </w:tcPr>
          <w:p w14:paraId="09CE09B3"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61</w:t>
            </w:r>
            <w:r w:rsidR="00031668">
              <w:rPr>
                <w:rFonts w:ascii="Liberation Serif" w:hAnsi="Liberation Serif"/>
                <w:color w:val="000000"/>
                <w:sz w:val="24"/>
                <w:szCs w:val="24"/>
                <w:lang w:val="en-US"/>
              </w:rPr>
              <w:t xml:space="preserve"> </w:t>
            </w:r>
          </w:p>
          <w:p w14:paraId="4D1BC93E" w14:textId="6C3008C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5B87F405" w14:textId="77777777" w:rsidR="00031668" w:rsidRDefault="00DC115F" w:rsidP="00031668">
            <w:pPr>
              <w:pStyle w:val="ac"/>
              <w:jc w:val="center"/>
              <w:rPr>
                <w:rFonts w:ascii="Liberation Serif" w:hAnsi="Liberation Serif"/>
                <w:color w:val="000000"/>
                <w:sz w:val="24"/>
                <w:szCs w:val="24"/>
                <w:lang w:val="en-US"/>
              </w:rPr>
            </w:pPr>
            <w:r>
              <w:rPr>
                <w:rFonts w:ascii="Liberation Serif" w:hAnsi="Liberation Serif"/>
                <w:color w:val="000000"/>
                <w:sz w:val="24"/>
                <w:szCs w:val="24"/>
              </w:rPr>
              <w:t>55</w:t>
            </w:r>
            <w:r w:rsidR="00031668">
              <w:rPr>
                <w:rFonts w:ascii="Liberation Serif" w:hAnsi="Liberation Serif"/>
                <w:color w:val="000000"/>
                <w:sz w:val="24"/>
                <w:szCs w:val="24"/>
                <w:lang w:val="en-US"/>
              </w:rPr>
              <w:t xml:space="preserve"> </w:t>
            </w:r>
          </w:p>
          <w:p w14:paraId="3E04404A" w14:textId="4056C31D" w:rsidR="000B7DBE" w:rsidRPr="00031668" w:rsidRDefault="00031668" w:rsidP="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68" w:type="dxa"/>
            <w:tcBorders>
              <w:left w:val="single" w:sz="4" w:space="0" w:color="000000"/>
              <w:bottom w:val="single" w:sz="4" w:space="0" w:color="000000"/>
              <w:right w:val="single" w:sz="4" w:space="0" w:color="000000"/>
            </w:tcBorders>
          </w:tcPr>
          <w:p w14:paraId="12CD2FD6" w14:textId="77777777" w:rsidR="00031668" w:rsidRDefault="00DC115F">
            <w:pPr>
              <w:pStyle w:val="ac"/>
              <w:jc w:val="center"/>
              <w:rPr>
                <w:rFonts w:ascii="Liberation Serif" w:hAnsi="Liberation Serif"/>
                <w:color w:val="000000"/>
                <w:sz w:val="24"/>
                <w:szCs w:val="24"/>
              </w:rPr>
            </w:pPr>
            <w:r w:rsidRPr="00DC115F">
              <w:rPr>
                <w:rFonts w:ascii="Liberation Serif" w:hAnsi="Liberation Serif"/>
                <w:color w:val="000000"/>
                <w:sz w:val="24"/>
                <w:szCs w:val="24"/>
              </w:rPr>
              <w:t>16403</w:t>
            </w:r>
          </w:p>
          <w:p w14:paraId="6E7AE464" w14:textId="29B15316"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02C50AA8" w14:textId="77777777" w:rsidR="000B7DBE"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270</w:t>
            </w:r>
          </w:p>
          <w:p w14:paraId="44233EE2" w14:textId="5355907B"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(450%)</w:t>
            </w:r>
          </w:p>
        </w:tc>
        <w:tc>
          <w:tcPr>
            <w:tcW w:w="1275" w:type="dxa"/>
            <w:tcBorders>
              <w:left w:val="single" w:sz="4" w:space="0" w:color="000000"/>
              <w:bottom w:val="single" w:sz="4" w:space="0" w:color="000000"/>
              <w:right w:val="single" w:sz="4" w:space="0" w:color="000000"/>
            </w:tcBorders>
          </w:tcPr>
          <w:p w14:paraId="270D576D" w14:textId="77777777" w:rsidR="000B7DBE"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140</w:t>
            </w:r>
          </w:p>
          <w:p w14:paraId="17304270" w14:textId="5FA05C40"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(255%)</w:t>
            </w:r>
          </w:p>
        </w:tc>
        <w:tc>
          <w:tcPr>
            <w:tcW w:w="1418" w:type="dxa"/>
            <w:tcBorders>
              <w:left w:val="single" w:sz="4" w:space="0" w:color="000000"/>
              <w:bottom w:val="single" w:sz="4" w:space="0" w:color="000000"/>
              <w:right w:val="single" w:sz="4" w:space="0" w:color="000000"/>
            </w:tcBorders>
          </w:tcPr>
          <w:p w14:paraId="66EDC934" w14:textId="77777777" w:rsidR="000B7DBE" w:rsidRDefault="00DC115F">
            <w:pPr>
              <w:pStyle w:val="ac"/>
              <w:jc w:val="center"/>
              <w:rPr>
                <w:rFonts w:ascii="Liberation Serif" w:hAnsi="Liberation Serif"/>
                <w:color w:val="000000"/>
                <w:sz w:val="24"/>
                <w:szCs w:val="24"/>
              </w:rPr>
            </w:pPr>
            <w:r w:rsidRPr="00DC115F">
              <w:rPr>
                <w:rFonts w:ascii="Liberation Serif" w:hAnsi="Liberation Serif"/>
                <w:color w:val="000000"/>
                <w:sz w:val="24"/>
                <w:szCs w:val="24"/>
              </w:rPr>
              <w:t>20536</w:t>
            </w:r>
          </w:p>
          <w:p w14:paraId="4A07E8A5" w14:textId="5F9D84FE"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(125%)</w:t>
            </w:r>
          </w:p>
        </w:tc>
      </w:tr>
    </w:tbl>
    <w:p w14:paraId="53F55197" w14:textId="093EA13B" w:rsidR="00172A25" w:rsidRDefault="00000000">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Память в байтах</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2533ECDD" w14:textId="77777777">
        <w:tc>
          <w:tcPr>
            <w:tcW w:w="3118" w:type="dxa"/>
            <w:tcBorders>
              <w:top w:val="single" w:sz="4" w:space="0" w:color="000000"/>
              <w:left w:val="single" w:sz="4" w:space="0" w:color="000000"/>
              <w:bottom w:val="single" w:sz="4" w:space="0" w:color="000000"/>
            </w:tcBorders>
          </w:tcPr>
          <w:p w14:paraId="0547F782"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Количество элементов</w:t>
            </w:r>
          </w:p>
        </w:tc>
        <w:tc>
          <w:tcPr>
            <w:tcW w:w="3118" w:type="dxa"/>
            <w:tcBorders>
              <w:top w:val="single" w:sz="4" w:space="0" w:color="000000"/>
              <w:left w:val="single" w:sz="4" w:space="0" w:color="000000"/>
              <w:bottom w:val="single" w:sz="4" w:space="0" w:color="000000"/>
            </w:tcBorders>
          </w:tcPr>
          <w:p w14:paraId="34EEEE0D"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Массив</w:t>
            </w:r>
          </w:p>
        </w:tc>
        <w:tc>
          <w:tcPr>
            <w:tcW w:w="3119" w:type="dxa"/>
            <w:tcBorders>
              <w:top w:val="single" w:sz="4" w:space="0" w:color="000000"/>
              <w:left w:val="single" w:sz="4" w:space="0" w:color="000000"/>
              <w:bottom w:val="single" w:sz="4" w:space="0" w:color="000000"/>
              <w:right w:val="single" w:sz="4" w:space="0" w:color="000000"/>
            </w:tcBorders>
          </w:tcPr>
          <w:p w14:paraId="4D2F2890"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Список</w:t>
            </w:r>
          </w:p>
        </w:tc>
      </w:tr>
      <w:tr w:rsidR="00172A25" w14:paraId="3241A3C9" w14:textId="77777777">
        <w:tc>
          <w:tcPr>
            <w:tcW w:w="3118" w:type="dxa"/>
            <w:tcBorders>
              <w:left w:val="single" w:sz="4" w:space="0" w:color="000000"/>
              <w:bottom w:val="single" w:sz="4" w:space="0" w:color="000000"/>
            </w:tcBorders>
          </w:tcPr>
          <w:p w14:paraId="541297E0"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w:t>
            </w:r>
          </w:p>
        </w:tc>
        <w:tc>
          <w:tcPr>
            <w:tcW w:w="3118" w:type="dxa"/>
            <w:tcBorders>
              <w:left w:val="single" w:sz="4" w:space="0" w:color="000000"/>
              <w:bottom w:val="single" w:sz="4" w:space="0" w:color="000000"/>
            </w:tcBorders>
          </w:tcPr>
          <w:p w14:paraId="6859520D" w14:textId="5CB038FC"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45ADA938" w14:textId="69B39ACB"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w:t>
            </w:r>
          </w:p>
        </w:tc>
      </w:tr>
      <w:tr w:rsidR="00172A25" w14:paraId="2AF92C06" w14:textId="77777777">
        <w:tc>
          <w:tcPr>
            <w:tcW w:w="3118" w:type="dxa"/>
            <w:tcBorders>
              <w:left w:val="single" w:sz="4" w:space="0" w:color="000000"/>
              <w:bottom w:val="single" w:sz="4" w:space="0" w:color="000000"/>
            </w:tcBorders>
          </w:tcPr>
          <w:p w14:paraId="1B3512B7"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100</w:t>
            </w:r>
          </w:p>
        </w:tc>
        <w:tc>
          <w:tcPr>
            <w:tcW w:w="3118" w:type="dxa"/>
            <w:tcBorders>
              <w:left w:val="single" w:sz="4" w:space="0" w:color="000000"/>
              <w:bottom w:val="single" w:sz="4" w:space="0" w:color="000000"/>
            </w:tcBorders>
          </w:tcPr>
          <w:p w14:paraId="5E1BAEE6" w14:textId="5228D5E8"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6711A523" w14:textId="5E1080C6"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3200</w:t>
            </w:r>
          </w:p>
        </w:tc>
      </w:tr>
      <w:tr w:rsidR="00172A25" w14:paraId="1A403B5E" w14:textId="77777777">
        <w:tc>
          <w:tcPr>
            <w:tcW w:w="3118" w:type="dxa"/>
            <w:tcBorders>
              <w:left w:val="single" w:sz="4" w:space="0" w:color="000000"/>
              <w:bottom w:val="single" w:sz="4" w:space="0" w:color="000000"/>
            </w:tcBorders>
          </w:tcPr>
          <w:p w14:paraId="341AA2C5"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1000</w:t>
            </w:r>
          </w:p>
        </w:tc>
        <w:tc>
          <w:tcPr>
            <w:tcW w:w="3118" w:type="dxa"/>
            <w:tcBorders>
              <w:left w:val="single" w:sz="4" w:space="0" w:color="000000"/>
              <w:bottom w:val="single" w:sz="4" w:space="0" w:color="000000"/>
            </w:tcBorders>
          </w:tcPr>
          <w:p w14:paraId="7CE32911" w14:textId="5A7EBCFE"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31AB78A6" w14:textId="1F1E69CC" w:rsidR="00172A25" w:rsidRPr="009B040A"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32000</w:t>
            </w:r>
          </w:p>
        </w:tc>
      </w:tr>
    </w:tbl>
    <w:p w14:paraId="44EC9745" w14:textId="77777777" w:rsidR="00453AE4" w:rsidRDefault="00453AE4" w:rsidP="00453AE4">
      <w:pPr>
        <w:pStyle w:val="mainlessbig"/>
        <w:jc w:val="left"/>
      </w:pPr>
    </w:p>
    <w:p w14:paraId="7E4EE671" w14:textId="77777777" w:rsidR="00797A1D" w:rsidRDefault="00797A1D" w:rsidP="00797A1D">
      <w:pPr>
        <w:pStyle w:val="mainbig"/>
      </w:pPr>
    </w:p>
    <w:p w14:paraId="6BC3BD46" w14:textId="77777777" w:rsidR="00797A1D" w:rsidRDefault="00797A1D" w:rsidP="00797A1D">
      <w:pPr>
        <w:pStyle w:val="mainbig"/>
      </w:pPr>
    </w:p>
    <w:p w14:paraId="0D26F80F" w14:textId="77777777" w:rsidR="00797A1D" w:rsidRDefault="00797A1D" w:rsidP="00797A1D">
      <w:pPr>
        <w:pStyle w:val="mainbig"/>
      </w:pPr>
    </w:p>
    <w:p w14:paraId="48FB8F1B" w14:textId="77777777" w:rsidR="00797A1D" w:rsidRDefault="00797A1D" w:rsidP="00797A1D">
      <w:pPr>
        <w:pStyle w:val="mainbig"/>
      </w:pPr>
    </w:p>
    <w:p w14:paraId="282997D1" w14:textId="77777777" w:rsidR="00797A1D" w:rsidRDefault="00797A1D" w:rsidP="00797A1D">
      <w:pPr>
        <w:pStyle w:val="mainbig"/>
      </w:pPr>
    </w:p>
    <w:p w14:paraId="6BC38104" w14:textId="77777777" w:rsidR="00797A1D" w:rsidRDefault="00797A1D" w:rsidP="00797A1D">
      <w:pPr>
        <w:pStyle w:val="mainbig"/>
      </w:pPr>
    </w:p>
    <w:p w14:paraId="21C9C7FA" w14:textId="77777777" w:rsidR="00797A1D" w:rsidRDefault="00797A1D" w:rsidP="00797A1D">
      <w:pPr>
        <w:pStyle w:val="mainbig"/>
      </w:pPr>
    </w:p>
    <w:p w14:paraId="26952921" w14:textId="46395DA1" w:rsidR="00172A25" w:rsidRDefault="00000000" w:rsidP="00797A1D">
      <w:pPr>
        <w:pStyle w:val="mainbig"/>
      </w:pPr>
      <w:r>
        <w:lastRenderedPageBreak/>
        <w:t>Тестирование</w:t>
      </w:r>
    </w:p>
    <w:p w14:paraId="4357A211" w14:textId="0DD86AEE" w:rsidR="00172A25" w:rsidRDefault="00000000" w:rsidP="00453AE4">
      <w:pPr>
        <w:pStyle w:val="mainlessbig"/>
        <w:jc w:val="left"/>
      </w:pPr>
      <w:r>
        <w:t>Позитивные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2DCB3C16" w14:textId="77777777">
        <w:tc>
          <w:tcPr>
            <w:tcW w:w="3118" w:type="dxa"/>
            <w:tcBorders>
              <w:top w:val="single" w:sz="4" w:space="0" w:color="000000"/>
              <w:left w:val="single" w:sz="4" w:space="0" w:color="000000"/>
              <w:bottom w:val="single" w:sz="4" w:space="0" w:color="000000"/>
            </w:tcBorders>
          </w:tcPr>
          <w:p w14:paraId="13F1402B"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Входные данные</w:t>
            </w:r>
          </w:p>
        </w:tc>
        <w:tc>
          <w:tcPr>
            <w:tcW w:w="3118" w:type="dxa"/>
            <w:tcBorders>
              <w:top w:val="single" w:sz="4" w:space="0" w:color="000000"/>
              <w:left w:val="single" w:sz="4" w:space="0" w:color="000000"/>
              <w:bottom w:val="single" w:sz="4" w:space="0" w:color="000000"/>
            </w:tcBorders>
          </w:tcPr>
          <w:p w14:paraId="29376ADE"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4E0B97CC"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Выходные данные</w:t>
            </w:r>
          </w:p>
        </w:tc>
      </w:tr>
      <w:tr w:rsidR="00172A25" w14:paraId="74E53288" w14:textId="77777777">
        <w:tc>
          <w:tcPr>
            <w:tcW w:w="3118" w:type="dxa"/>
            <w:tcBorders>
              <w:left w:val="single" w:sz="4" w:space="0" w:color="000000"/>
              <w:bottom w:val="single" w:sz="4" w:space="0" w:color="000000"/>
            </w:tcBorders>
          </w:tcPr>
          <w:p w14:paraId="68CCDCB3" w14:textId="71844C10" w:rsidR="00172A25" w:rsidRDefault="00000000">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53AE4">
              <w:rPr>
                <w:rFonts w:ascii="Liberation Serif" w:hAnsi="Liberation Serif"/>
                <w:color w:val="000000"/>
                <w:sz w:val="24"/>
                <w:szCs w:val="24"/>
              </w:rPr>
              <w:t>1</w:t>
            </w:r>
          </w:p>
          <w:p w14:paraId="163BAE86" w14:textId="36E50287" w:rsidR="00172A25" w:rsidRDefault="00453AE4">
            <w:pPr>
              <w:pStyle w:val="ac"/>
              <w:rPr>
                <w:rFonts w:ascii="Liberation Serif" w:hAnsi="Liberation Serif"/>
                <w:color w:val="000000"/>
                <w:sz w:val="24"/>
                <w:szCs w:val="24"/>
              </w:rPr>
            </w:pPr>
            <w:r>
              <w:rPr>
                <w:rFonts w:ascii="Liberation Serif" w:hAnsi="Liberation Serif"/>
                <w:color w:val="000000"/>
                <w:sz w:val="24"/>
                <w:szCs w:val="24"/>
              </w:rPr>
              <w:t>Корректный ввод элементов стека на массиве</w:t>
            </w:r>
          </w:p>
        </w:tc>
        <w:tc>
          <w:tcPr>
            <w:tcW w:w="3118" w:type="dxa"/>
            <w:tcBorders>
              <w:left w:val="single" w:sz="4" w:space="0" w:color="000000"/>
              <w:bottom w:val="single" w:sz="4" w:space="0" w:color="000000"/>
            </w:tcBorders>
          </w:tcPr>
          <w:p w14:paraId="0AA308F3" w14:textId="25AC67D6" w:rsidR="00172A25" w:rsidRDefault="00453AE4">
            <w:pPr>
              <w:pStyle w:val="ac"/>
              <w:rPr>
                <w:rFonts w:ascii="Liberation Serif" w:hAnsi="Liberation Serif"/>
                <w:color w:val="000000"/>
                <w:sz w:val="24"/>
                <w:szCs w:val="24"/>
              </w:rPr>
            </w:pPr>
            <w:r>
              <w:rPr>
                <w:rFonts w:ascii="Liberation Serif" w:hAnsi="Liberation Serif"/>
                <w:color w:val="000000"/>
                <w:sz w:val="24"/>
                <w:szCs w:val="24"/>
              </w:rPr>
              <w:t>Добавление элементов в стек на массиве</w:t>
            </w:r>
          </w:p>
        </w:tc>
        <w:tc>
          <w:tcPr>
            <w:tcW w:w="3119" w:type="dxa"/>
            <w:tcBorders>
              <w:left w:val="single" w:sz="4" w:space="0" w:color="000000"/>
              <w:bottom w:val="single" w:sz="4" w:space="0" w:color="000000"/>
              <w:right w:val="single" w:sz="4" w:space="0" w:color="000000"/>
            </w:tcBorders>
          </w:tcPr>
          <w:p w14:paraId="2B9B0395" w14:textId="77777777" w:rsidR="00172A25" w:rsidRDefault="00000000">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3A8EA39D" w14:textId="77777777">
        <w:tc>
          <w:tcPr>
            <w:tcW w:w="3118" w:type="dxa"/>
            <w:tcBorders>
              <w:left w:val="single" w:sz="4" w:space="0" w:color="000000"/>
              <w:bottom w:val="single" w:sz="4" w:space="0" w:color="000000"/>
            </w:tcBorders>
          </w:tcPr>
          <w:p w14:paraId="17D08F95" w14:textId="4F2E1D36"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Пункт 2</w:t>
            </w:r>
          </w:p>
          <w:p w14:paraId="37210A7E" w14:textId="144AF24A"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Корректный ввод </w:t>
            </w:r>
            <w:r>
              <w:rPr>
                <w:rFonts w:ascii="Liberation Serif" w:hAnsi="Liberation Serif"/>
                <w:color w:val="000000"/>
                <w:sz w:val="24"/>
                <w:szCs w:val="24"/>
              </w:rPr>
              <w:t>количества удаляемых элементов стека на массиве</w:t>
            </w:r>
          </w:p>
        </w:tc>
        <w:tc>
          <w:tcPr>
            <w:tcW w:w="3118" w:type="dxa"/>
            <w:tcBorders>
              <w:left w:val="single" w:sz="4" w:space="0" w:color="000000"/>
              <w:bottom w:val="single" w:sz="4" w:space="0" w:color="000000"/>
            </w:tcBorders>
          </w:tcPr>
          <w:p w14:paraId="099C4291" w14:textId="05EDE033"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Удаление</w:t>
            </w:r>
            <w:r>
              <w:rPr>
                <w:rFonts w:ascii="Liberation Serif" w:hAnsi="Liberation Serif"/>
                <w:color w:val="000000"/>
                <w:sz w:val="24"/>
                <w:szCs w:val="24"/>
              </w:rPr>
              <w:t xml:space="preserve"> элементов </w:t>
            </w:r>
            <w:r>
              <w:rPr>
                <w:rFonts w:ascii="Liberation Serif" w:hAnsi="Liberation Serif"/>
                <w:color w:val="000000"/>
                <w:sz w:val="24"/>
                <w:szCs w:val="24"/>
              </w:rPr>
              <w:t>из стека</w:t>
            </w:r>
            <w:r>
              <w:rPr>
                <w:rFonts w:ascii="Liberation Serif" w:hAnsi="Liberation Serif"/>
                <w:color w:val="000000"/>
                <w:sz w:val="24"/>
                <w:szCs w:val="24"/>
              </w:rPr>
              <w:t xml:space="preserve"> на массиве</w:t>
            </w:r>
          </w:p>
        </w:tc>
        <w:tc>
          <w:tcPr>
            <w:tcW w:w="3119" w:type="dxa"/>
            <w:tcBorders>
              <w:left w:val="single" w:sz="4" w:space="0" w:color="000000"/>
              <w:bottom w:val="single" w:sz="4" w:space="0" w:color="000000"/>
              <w:right w:val="single" w:sz="4" w:space="0" w:color="000000"/>
            </w:tcBorders>
          </w:tcPr>
          <w:p w14:paraId="4AB27065"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5675C4D1" w14:textId="77777777">
        <w:tc>
          <w:tcPr>
            <w:tcW w:w="3118" w:type="dxa"/>
            <w:tcBorders>
              <w:left w:val="single" w:sz="4" w:space="0" w:color="000000"/>
              <w:bottom w:val="single" w:sz="4" w:space="0" w:color="000000"/>
            </w:tcBorders>
          </w:tcPr>
          <w:p w14:paraId="041FF7AB"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Пункт 3</w:t>
            </w:r>
          </w:p>
          <w:p w14:paraId="0D279E79" w14:textId="63CB4CD8"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Наличие непустого стека на массиве</w:t>
            </w:r>
          </w:p>
        </w:tc>
        <w:tc>
          <w:tcPr>
            <w:tcW w:w="3118" w:type="dxa"/>
            <w:tcBorders>
              <w:left w:val="single" w:sz="4" w:space="0" w:color="000000"/>
              <w:bottom w:val="single" w:sz="4" w:space="0" w:color="000000"/>
            </w:tcBorders>
          </w:tcPr>
          <w:p w14:paraId="43F732AB" w14:textId="06EB3B8A"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стека на массиве на экран</w:t>
            </w:r>
          </w:p>
        </w:tc>
        <w:tc>
          <w:tcPr>
            <w:tcW w:w="3119" w:type="dxa"/>
            <w:tcBorders>
              <w:left w:val="single" w:sz="4" w:space="0" w:color="000000"/>
              <w:bottom w:val="single" w:sz="4" w:space="0" w:color="000000"/>
              <w:right w:val="single" w:sz="4" w:space="0" w:color="000000"/>
            </w:tcBorders>
          </w:tcPr>
          <w:p w14:paraId="7D5F9220"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4376F3C1" w14:textId="77777777">
        <w:tc>
          <w:tcPr>
            <w:tcW w:w="3118" w:type="dxa"/>
            <w:tcBorders>
              <w:left w:val="single" w:sz="4" w:space="0" w:color="000000"/>
              <w:bottom w:val="single" w:sz="4" w:space="0" w:color="000000"/>
            </w:tcBorders>
          </w:tcPr>
          <w:p w14:paraId="539D4EAD" w14:textId="70823B4A"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Pr>
                <w:rFonts w:ascii="Liberation Serif" w:hAnsi="Liberation Serif"/>
                <w:color w:val="000000"/>
                <w:sz w:val="24"/>
                <w:szCs w:val="24"/>
              </w:rPr>
              <w:t>4</w:t>
            </w:r>
          </w:p>
          <w:p w14:paraId="7F0C750A" w14:textId="3AA32C9F"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 xml:space="preserve">Корректный ввод элементов стека на </w:t>
            </w:r>
            <w:r>
              <w:rPr>
                <w:rFonts w:ascii="Liberation Serif" w:hAnsi="Liberation Serif"/>
                <w:color w:val="000000"/>
                <w:sz w:val="24"/>
                <w:szCs w:val="24"/>
              </w:rPr>
              <w:t>списке</w:t>
            </w:r>
          </w:p>
        </w:tc>
        <w:tc>
          <w:tcPr>
            <w:tcW w:w="3118" w:type="dxa"/>
            <w:tcBorders>
              <w:left w:val="single" w:sz="4" w:space="0" w:color="000000"/>
              <w:bottom w:val="single" w:sz="4" w:space="0" w:color="000000"/>
            </w:tcBorders>
          </w:tcPr>
          <w:p w14:paraId="1BF30F26" w14:textId="7DC23A39"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Добавление элементов в стек на списке</w:t>
            </w:r>
          </w:p>
        </w:tc>
        <w:tc>
          <w:tcPr>
            <w:tcW w:w="3119" w:type="dxa"/>
            <w:tcBorders>
              <w:left w:val="single" w:sz="4" w:space="0" w:color="000000"/>
              <w:bottom w:val="single" w:sz="4" w:space="0" w:color="000000"/>
              <w:right w:val="single" w:sz="4" w:space="0" w:color="000000"/>
            </w:tcBorders>
          </w:tcPr>
          <w:p w14:paraId="5698EADD" w14:textId="37806AF8"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33B1E076" w14:textId="77777777">
        <w:tc>
          <w:tcPr>
            <w:tcW w:w="3118" w:type="dxa"/>
            <w:tcBorders>
              <w:left w:val="single" w:sz="4" w:space="0" w:color="000000"/>
              <w:bottom w:val="single" w:sz="4" w:space="0" w:color="000000"/>
            </w:tcBorders>
          </w:tcPr>
          <w:p w14:paraId="5CFD805F" w14:textId="07CD42F3"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Pr>
                <w:rFonts w:ascii="Liberation Serif" w:hAnsi="Liberation Serif"/>
                <w:color w:val="000000"/>
                <w:sz w:val="24"/>
                <w:szCs w:val="24"/>
              </w:rPr>
              <w:t>5</w:t>
            </w:r>
          </w:p>
          <w:p w14:paraId="45721A4A" w14:textId="0E713591"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Корректный ввод количества удаляемых элементов стека на списке</w:t>
            </w:r>
          </w:p>
        </w:tc>
        <w:tc>
          <w:tcPr>
            <w:tcW w:w="3118" w:type="dxa"/>
            <w:tcBorders>
              <w:left w:val="single" w:sz="4" w:space="0" w:color="000000"/>
              <w:bottom w:val="single" w:sz="4" w:space="0" w:color="000000"/>
            </w:tcBorders>
          </w:tcPr>
          <w:p w14:paraId="4567674B" w14:textId="0B4AC18E"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Удаление элементов из стека на списке</w:t>
            </w:r>
          </w:p>
        </w:tc>
        <w:tc>
          <w:tcPr>
            <w:tcW w:w="3119" w:type="dxa"/>
            <w:tcBorders>
              <w:left w:val="single" w:sz="4" w:space="0" w:color="000000"/>
              <w:bottom w:val="single" w:sz="4" w:space="0" w:color="000000"/>
              <w:right w:val="single" w:sz="4" w:space="0" w:color="000000"/>
            </w:tcBorders>
          </w:tcPr>
          <w:p w14:paraId="2AF27CFE" w14:textId="4F30D6FD"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D30C5BC" w14:textId="77777777">
        <w:tc>
          <w:tcPr>
            <w:tcW w:w="3118" w:type="dxa"/>
            <w:tcBorders>
              <w:left w:val="single" w:sz="4" w:space="0" w:color="000000"/>
              <w:bottom w:val="single" w:sz="4" w:space="0" w:color="000000"/>
            </w:tcBorders>
          </w:tcPr>
          <w:p w14:paraId="6BA02BE2" w14:textId="2D6BC1B6"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Pr>
                <w:rFonts w:ascii="Liberation Serif" w:hAnsi="Liberation Serif"/>
                <w:color w:val="000000"/>
                <w:sz w:val="24"/>
                <w:szCs w:val="24"/>
              </w:rPr>
              <w:t>6</w:t>
            </w:r>
          </w:p>
          <w:p w14:paraId="49FCCD95" w14:textId="10B23A26"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Наличие непустого стека на списке</w:t>
            </w:r>
          </w:p>
        </w:tc>
        <w:tc>
          <w:tcPr>
            <w:tcW w:w="3118" w:type="dxa"/>
            <w:tcBorders>
              <w:left w:val="single" w:sz="4" w:space="0" w:color="000000"/>
              <w:bottom w:val="single" w:sz="4" w:space="0" w:color="000000"/>
            </w:tcBorders>
          </w:tcPr>
          <w:p w14:paraId="0267A83F" w14:textId="2AB133A5"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Вывод стека на списке</w:t>
            </w:r>
            <w:r>
              <w:rPr>
                <w:rFonts w:ascii="Liberation Serif" w:hAnsi="Liberation Serif"/>
                <w:color w:val="000000"/>
                <w:sz w:val="24"/>
                <w:szCs w:val="24"/>
              </w:rPr>
              <w:t xml:space="preserve"> </w:t>
            </w:r>
            <w:r>
              <w:rPr>
                <w:rFonts w:ascii="Liberation Serif" w:hAnsi="Liberation Serif"/>
                <w:color w:val="000000"/>
                <w:sz w:val="24"/>
                <w:szCs w:val="24"/>
              </w:rPr>
              <w:t>на экран</w:t>
            </w:r>
          </w:p>
        </w:tc>
        <w:tc>
          <w:tcPr>
            <w:tcW w:w="3119" w:type="dxa"/>
            <w:tcBorders>
              <w:left w:val="single" w:sz="4" w:space="0" w:color="000000"/>
              <w:bottom w:val="single" w:sz="4" w:space="0" w:color="000000"/>
              <w:right w:val="single" w:sz="4" w:space="0" w:color="000000"/>
            </w:tcBorders>
          </w:tcPr>
          <w:p w14:paraId="5DAE2791" w14:textId="038BF870"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1F58C757" w14:textId="77777777">
        <w:trPr>
          <w:trHeight w:val="1041"/>
        </w:trPr>
        <w:tc>
          <w:tcPr>
            <w:tcW w:w="3118" w:type="dxa"/>
            <w:tcBorders>
              <w:left w:val="single" w:sz="4" w:space="0" w:color="000000"/>
              <w:bottom w:val="single" w:sz="4" w:space="0" w:color="000000"/>
            </w:tcBorders>
          </w:tcPr>
          <w:p w14:paraId="24F7A623"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7</w:t>
            </w:r>
          </w:p>
          <w:p w14:paraId="531EA8E5" w14:textId="31FFE468" w:rsidR="004E4E0F"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Наличие очищенных областей стека на списке</w:t>
            </w:r>
          </w:p>
        </w:tc>
        <w:tc>
          <w:tcPr>
            <w:tcW w:w="3118" w:type="dxa"/>
            <w:tcBorders>
              <w:left w:val="single" w:sz="4" w:space="0" w:color="000000"/>
              <w:bottom w:val="single" w:sz="4" w:space="0" w:color="000000"/>
            </w:tcBorders>
          </w:tcPr>
          <w:p w14:paraId="5A422CBC" w14:textId="59BA27E8"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очищенных адресов на экран</w:t>
            </w:r>
          </w:p>
        </w:tc>
        <w:tc>
          <w:tcPr>
            <w:tcW w:w="3119" w:type="dxa"/>
            <w:tcBorders>
              <w:left w:val="single" w:sz="4" w:space="0" w:color="000000"/>
              <w:bottom w:val="single" w:sz="4" w:space="0" w:color="000000"/>
              <w:right w:val="single" w:sz="4" w:space="0" w:color="000000"/>
            </w:tcBorders>
          </w:tcPr>
          <w:p w14:paraId="37BB1671"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46197734" w14:textId="77777777">
        <w:trPr>
          <w:trHeight w:val="1041"/>
        </w:trPr>
        <w:tc>
          <w:tcPr>
            <w:tcW w:w="3118" w:type="dxa"/>
            <w:tcBorders>
              <w:left w:val="single" w:sz="4" w:space="0" w:color="000000"/>
              <w:bottom w:val="single" w:sz="4" w:space="0" w:color="000000"/>
            </w:tcBorders>
          </w:tcPr>
          <w:p w14:paraId="71800BC3"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8</w:t>
            </w:r>
          </w:p>
          <w:p w14:paraId="2BE429BA" w14:textId="5FA20D05" w:rsidR="004E4E0F"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Наличие непустых стеков</w:t>
            </w:r>
          </w:p>
        </w:tc>
        <w:tc>
          <w:tcPr>
            <w:tcW w:w="3118" w:type="dxa"/>
            <w:tcBorders>
              <w:left w:val="single" w:sz="4" w:space="0" w:color="000000"/>
              <w:bottom w:val="single" w:sz="4" w:space="0" w:color="000000"/>
            </w:tcBorders>
          </w:tcPr>
          <w:p w14:paraId="6B21853B" w14:textId="5D2F5977"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слов в обратном порядке в перевернутом виде</w:t>
            </w:r>
          </w:p>
        </w:tc>
        <w:tc>
          <w:tcPr>
            <w:tcW w:w="3119" w:type="dxa"/>
            <w:tcBorders>
              <w:left w:val="single" w:sz="4" w:space="0" w:color="000000"/>
              <w:bottom w:val="single" w:sz="4" w:space="0" w:color="000000"/>
              <w:right w:val="single" w:sz="4" w:space="0" w:color="000000"/>
            </w:tcBorders>
          </w:tcPr>
          <w:p w14:paraId="00011F46"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1E45D11D" w14:textId="77777777">
        <w:trPr>
          <w:trHeight w:val="520"/>
        </w:trPr>
        <w:tc>
          <w:tcPr>
            <w:tcW w:w="3118" w:type="dxa"/>
            <w:tcBorders>
              <w:left w:val="single" w:sz="4" w:space="0" w:color="000000"/>
              <w:bottom w:val="single" w:sz="4" w:space="0" w:color="000000"/>
            </w:tcBorders>
          </w:tcPr>
          <w:p w14:paraId="59FED743" w14:textId="0E049F2E"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0</w:t>
            </w:r>
          </w:p>
        </w:tc>
        <w:tc>
          <w:tcPr>
            <w:tcW w:w="3118" w:type="dxa"/>
            <w:tcBorders>
              <w:left w:val="single" w:sz="4" w:space="0" w:color="000000"/>
              <w:bottom w:val="single" w:sz="4" w:space="0" w:color="000000"/>
            </w:tcBorders>
          </w:tcPr>
          <w:p w14:paraId="20951715" w14:textId="49D0C01E"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Завершение программы</w:t>
            </w:r>
          </w:p>
        </w:tc>
        <w:tc>
          <w:tcPr>
            <w:tcW w:w="3119" w:type="dxa"/>
            <w:tcBorders>
              <w:left w:val="single" w:sz="4" w:space="0" w:color="000000"/>
              <w:bottom w:val="single" w:sz="4" w:space="0" w:color="000000"/>
              <w:right w:val="single" w:sz="4" w:space="0" w:color="000000"/>
            </w:tcBorders>
          </w:tcPr>
          <w:p w14:paraId="12A35022" w14:textId="621A2EE1"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Выход с кодом 0</w:t>
            </w:r>
          </w:p>
        </w:tc>
      </w:tr>
    </w:tbl>
    <w:p w14:paraId="594552D5" w14:textId="77777777" w:rsidR="00172A25" w:rsidRDefault="00172A25">
      <w:pPr>
        <w:pStyle w:val="aa"/>
        <w:spacing w:before="280" w:after="120" w:afterAutospacing="0" w:line="360" w:lineRule="auto"/>
        <w:rPr>
          <w:i/>
          <w:sz w:val="28"/>
          <w:szCs w:val="28"/>
        </w:rPr>
      </w:pPr>
    </w:p>
    <w:p w14:paraId="15C0B4C5" w14:textId="77777777" w:rsidR="004E4E0F" w:rsidRDefault="004E4E0F" w:rsidP="00453AE4">
      <w:pPr>
        <w:pStyle w:val="mainlessbig"/>
        <w:jc w:val="left"/>
      </w:pPr>
    </w:p>
    <w:p w14:paraId="53879416" w14:textId="218566AD" w:rsidR="00172A25" w:rsidRDefault="00000000" w:rsidP="00453AE4">
      <w:pPr>
        <w:pStyle w:val="mainlessbig"/>
        <w:jc w:val="left"/>
      </w:pPr>
      <w:r>
        <w:lastRenderedPageBreak/>
        <w:t>Негативные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4E76727A" w14:textId="77777777">
        <w:tc>
          <w:tcPr>
            <w:tcW w:w="3118" w:type="dxa"/>
            <w:tcBorders>
              <w:top w:val="single" w:sz="4" w:space="0" w:color="000000"/>
              <w:left w:val="single" w:sz="4" w:space="0" w:color="000000"/>
              <w:bottom w:val="single" w:sz="4" w:space="0" w:color="000000"/>
            </w:tcBorders>
          </w:tcPr>
          <w:p w14:paraId="1349009D" w14:textId="77777777" w:rsidR="00172A25" w:rsidRDefault="00000000">
            <w:pPr>
              <w:pStyle w:val="ac"/>
              <w:jc w:val="center"/>
              <w:rPr>
                <w:rFonts w:ascii="Times New Roman" w:hAnsi="Times New Roman"/>
              </w:rPr>
            </w:pPr>
            <w:r>
              <w:rPr>
                <w:rFonts w:ascii="Times New Roman" w:hAnsi="Times New Roman"/>
                <w:color w:val="000000"/>
                <w:sz w:val="24"/>
                <w:szCs w:val="24"/>
              </w:rPr>
              <w:t>Входные данные</w:t>
            </w:r>
          </w:p>
        </w:tc>
        <w:tc>
          <w:tcPr>
            <w:tcW w:w="3118" w:type="dxa"/>
            <w:tcBorders>
              <w:top w:val="single" w:sz="4" w:space="0" w:color="000000"/>
              <w:left w:val="single" w:sz="4" w:space="0" w:color="000000"/>
              <w:bottom w:val="single" w:sz="4" w:space="0" w:color="000000"/>
            </w:tcBorders>
          </w:tcPr>
          <w:p w14:paraId="72A93ABC" w14:textId="77777777" w:rsidR="00172A25" w:rsidRDefault="00000000">
            <w:pPr>
              <w:pStyle w:val="ac"/>
              <w:jc w:val="center"/>
              <w:rPr>
                <w:rFonts w:ascii="Times New Roman" w:hAnsi="Times New Roman"/>
              </w:rPr>
            </w:pPr>
            <w:r>
              <w:rPr>
                <w:rFonts w:ascii="Times New Roman" w:hAnsi="Times New Roman"/>
                <w:color w:val="000000"/>
                <w:sz w:val="24"/>
                <w:szCs w:val="24"/>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613F24DF" w14:textId="77777777" w:rsidR="00172A25" w:rsidRDefault="00000000">
            <w:pPr>
              <w:pStyle w:val="ac"/>
              <w:jc w:val="center"/>
              <w:rPr>
                <w:rFonts w:ascii="Times New Roman" w:hAnsi="Times New Roman"/>
              </w:rPr>
            </w:pPr>
            <w:r>
              <w:rPr>
                <w:rFonts w:ascii="Times New Roman" w:hAnsi="Times New Roman"/>
                <w:color w:val="000000"/>
                <w:sz w:val="24"/>
                <w:szCs w:val="24"/>
              </w:rPr>
              <w:t>Выходные данные</w:t>
            </w:r>
          </w:p>
        </w:tc>
      </w:tr>
      <w:tr w:rsidR="004E4E0F" w14:paraId="5F63DCB9" w14:textId="77777777">
        <w:tc>
          <w:tcPr>
            <w:tcW w:w="3118" w:type="dxa"/>
            <w:tcBorders>
              <w:left w:val="single" w:sz="4" w:space="0" w:color="000000"/>
              <w:bottom w:val="single" w:sz="4" w:space="0" w:color="000000"/>
            </w:tcBorders>
          </w:tcPr>
          <w:p w14:paraId="15958F16" w14:textId="5A8C222C"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Pr>
                <w:rFonts w:ascii="Times New Roman" w:hAnsi="Times New Roman"/>
                <w:color w:val="000000"/>
                <w:sz w:val="24"/>
                <w:szCs w:val="24"/>
              </w:rPr>
              <w:t>1</w:t>
            </w:r>
          </w:p>
          <w:p w14:paraId="62F31637" w14:textId="63CB041E"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Полный</w:t>
            </w:r>
            <w:r>
              <w:rPr>
                <w:rFonts w:ascii="Times New Roman" w:hAnsi="Times New Roman"/>
                <w:color w:val="000000"/>
                <w:sz w:val="24"/>
                <w:szCs w:val="24"/>
              </w:rPr>
              <w:t xml:space="preserve"> стек на массиве</w:t>
            </w:r>
          </w:p>
        </w:tc>
        <w:tc>
          <w:tcPr>
            <w:tcW w:w="3118" w:type="dxa"/>
            <w:tcBorders>
              <w:left w:val="single" w:sz="4" w:space="0" w:color="000000"/>
              <w:bottom w:val="single" w:sz="4" w:space="0" w:color="000000"/>
            </w:tcBorders>
          </w:tcPr>
          <w:p w14:paraId="22A8355E" w14:textId="58D50C17"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 xml:space="preserve">Ошибка, стек </w:t>
            </w:r>
            <w:r>
              <w:rPr>
                <w:rFonts w:ascii="Times New Roman" w:hAnsi="Times New Roman"/>
                <w:color w:val="000000"/>
                <w:sz w:val="24"/>
                <w:szCs w:val="24"/>
              </w:rPr>
              <w:t>полный</w:t>
            </w:r>
          </w:p>
        </w:tc>
        <w:tc>
          <w:tcPr>
            <w:tcW w:w="3119" w:type="dxa"/>
            <w:tcBorders>
              <w:left w:val="single" w:sz="4" w:space="0" w:color="000000"/>
              <w:bottom w:val="single" w:sz="4" w:space="0" w:color="000000"/>
              <w:right w:val="single" w:sz="4" w:space="0" w:color="000000"/>
            </w:tcBorders>
          </w:tcPr>
          <w:p w14:paraId="2A141484" w14:textId="245A9EB0"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1FD246E0" w14:textId="77777777">
        <w:tc>
          <w:tcPr>
            <w:tcW w:w="3118" w:type="dxa"/>
            <w:tcBorders>
              <w:left w:val="single" w:sz="4" w:space="0" w:color="000000"/>
              <w:bottom w:val="single" w:sz="4" w:space="0" w:color="000000"/>
            </w:tcBorders>
          </w:tcPr>
          <w:p w14:paraId="06D0F740" w14:textId="77777777" w:rsidR="004E4E0F" w:rsidRDefault="004E4E0F" w:rsidP="004E4E0F">
            <w:pPr>
              <w:pStyle w:val="ac"/>
              <w:rPr>
                <w:rFonts w:ascii="Times New Roman" w:hAnsi="Times New Roman"/>
                <w:color w:val="000000"/>
                <w:sz w:val="24"/>
                <w:szCs w:val="24"/>
                <w:lang w:val="en-US"/>
              </w:rPr>
            </w:pPr>
            <w:r>
              <w:rPr>
                <w:rFonts w:ascii="Times New Roman" w:hAnsi="Times New Roman"/>
                <w:color w:val="000000"/>
                <w:sz w:val="24"/>
                <w:szCs w:val="24"/>
              </w:rPr>
              <w:t xml:space="preserve">Пункт </w:t>
            </w:r>
            <w:r>
              <w:rPr>
                <w:rFonts w:ascii="Times New Roman" w:hAnsi="Times New Roman"/>
                <w:color w:val="000000"/>
                <w:sz w:val="24"/>
                <w:szCs w:val="24"/>
                <w:lang w:val="en-US"/>
              </w:rPr>
              <w:t>2</w:t>
            </w:r>
          </w:p>
          <w:p w14:paraId="311288A4" w14:textId="4E0846CB"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массиве</w:t>
            </w:r>
          </w:p>
        </w:tc>
        <w:tc>
          <w:tcPr>
            <w:tcW w:w="3118" w:type="dxa"/>
            <w:tcBorders>
              <w:left w:val="single" w:sz="4" w:space="0" w:color="000000"/>
              <w:bottom w:val="single" w:sz="4" w:space="0" w:color="000000"/>
            </w:tcBorders>
          </w:tcPr>
          <w:p w14:paraId="2F10B8A5" w14:textId="303D4678" w:rsid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2F886D35" w14:textId="22619310"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77559461" w14:textId="77777777">
        <w:tc>
          <w:tcPr>
            <w:tcW w:w="3118" w:type="dxa"/>
            <w:tcBorders>
              <w:left w:val="single" w:sz="4" w:space="0" w:color="000000"/>
              <w:bottom w:val="single" w:sz="4" w:space="0" w:color="000000"/>
            </w:tcBorders>
          </w:tcPr>
          <w:p w14:paraId="1A29B774" w14:textId="07D8FF09"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3</w:t>
            </w:r>
          </w:p>
          <w:p w14:paraId="60F5B0D3" w14:textId="1FF042C1"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массиве</w:t>
            </w:r>
          </w:p>
        </w:tc>
        <w:tc>
          <w:tcPr>
            <w:tcW w:w="3118" w:type="dxa"/>
            <w:tcBorders>
              <w:left w:val="single" w:sz="4" w:space="0" w:color="000000"/>
              <w:bottom w:val="single" w:sz="4" w:space="0" w:color="000000"/>
            </w:tcBorders>
          </w:tcPr>
          <w:p w14:paraId="4C8D8A5C" w14:textId="78664E5B" w:rsid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6D01C0FD" w14:textId="23969BAF"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6F22F05C" w14:textId="77777777">
        <w:tc>
          <w:tcPr>
            <w:tcW w:w="3118" w:type="dxa"/>
            <w:tcBorders>
              <w:left w:val="single" w:sz="4" w:space="0" w:color="000000"/>
              <w:bottom w:val="single" w:sz="4" w:space="0" w:color="000000"/>
            </w:tcBorders>
          </w:tcPr>
          <w:p w14:paraId="55C9FDDB" w14:textId="3BE7793A"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Pr>
                <w:rFonts w:ascii="Times New Roman" w:hAnsi="Times New Roman"/>
                <w:color w:val="000000"/>
                <w:sz w:val="24"/>
                <w:szCs w:val="24"/>
              </w:rPr>
              <w:t>4</w:t>
            </w:r>
          </w:p>
          <w:p w14:paraId="3731CAC8" w14:textId="5548655F"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Полный стек на списке</w:t>
            </w:r>
          </w:p>
        </w:tc>
        <w:tc>
          <w:tcPr>
            <w:tcW w:w="3118" w:type="dxa"/>
            <w:tcBorders>
              <w:left w:val="single" w:sz="4" w:space="0" w:color="000000"/>
              <w:bottom w:val="single" w:sz="4" w:space="0" w:color="000000"/>
            </w:tcBorders>
          </w:tcPr>
          <w:p w14:paraId="0C3D2643" w14:textId="48B483D3"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 xml:space="preserve">Ошибка, стек </w:t>
            </w:r>
            <w:r>
              <w:rPr>
                <w:rFonts w:ascii="Times New Roman" w:hAnsi="Times New Roman"/>
                <w:color w:val="000000"/>
                <w:sz w:val="24"/>
                <w:szCs w:val="24"/>
              </w:rPr>
              <w:t>полный</w:t>
            </w:r>
          </w:p>
        </w:tc>
        <w:tc>
          <w:tcPr>
            <w:tcW w:w="3119" w:type="dxa"/>
            <w:tcBorders>
              <w:left w:val="single" w:sz="4" w:space="0" w:color="000000"/>
              <w:bottom w:val="single" w:sz="4" w:space="0" w:color="000000"/>
              <w:right w:val="single" w:sz="4" w:space="0" w:color="000000"/>
            </w:tcBorders>
          </w:tcPr>
          <w:p w14:paraId="20F19662" w14:textId="5406625D"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E349C74" w14:textId="77777777">
        <w:tc>
          <w:tcPr>
            <w:tcW w:w="3118" w:type="dxa"/>
            <w:tcBorders>
              <w:left w:val="single" w:sz="4" w:space="0" w:color="000000"/>
              <w:bottom w:val="single" w:sz="4" w:space="0" w:color="000000"/>
            </w:tcBorders>
          </w:tcPr>
          <w:p w14:paraId="20EEA331" w14:textId="7FBAE489"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Pr>
                <w:rFonts w:ascii="Times New Roman" w:hAnsi="Times New Roman"/>
                <w:color w:val="000000"/>
                <w:sz w:val="24"/>
                <w:szCs w:val="24"/>
              </w:rPr>
              <w:t>5</w:t>
            </w:r>
          </w:p>
          <w:p w14:paraId="292A51CA" w14:textId="17A10C1D"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Пустой стек на </w:t>
            </w:r>
            <w:r>
              <w:rPr>
                <w:rFonts w:ascii="Times New Roman" w:hAnsi="Times New Roman"/>
                <w:color w:val="000000"/>
                <w:sz w:val="24"/>
                <w:szCs w:val="24"/>
              </w:rPr>
              <w:t>списке</w:t>
            </w:r>
          </w:p>
        </w:tc>
        <w:tc>
          <w:tcPr>
            <w:tcW w:w="3118" w:type="dxa"/>
            <w:tcBorders>
              <w:left w:val="single" w:sz="4" w:space="0" w:color="000000"/>
              <w:bottom w:val="single" w:sz="4" w:space="0" w:color="000000"/>
            </w:tcBorders>
          </w:tcPr>
          <w:p w14:paraId="5790724C" w14:textId="1EDF01C6" w:rsidR="004E4E0F" w:rsidRDefault="004E4E0F" w:rsidP="004E4E0F">
            <w:pPr>
              <w:pStyle w:val="ac"/>
              <w:rPr>
                <w:rFonts w:ascii="Times New Roman" w:hAnsi="Times New Roman"/>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5B7DA520" w14:textId="63C8CF71"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72C5C646" w14:textId="77777777">
        <w:tc>
          <w:tcPr>
            <w:tcW w:w="3118" w:type="dxa"/>
            <w:tcBorders>
              <w:left w:val="single" w:sz="4" w:space="0" w:color="000000"/>
              <w:bottom w:val="single" w:sz="4" w:space="0" w:color="000000"/>
            </w:tcBorders>
          </w:tcPr>
          <w:p w14:paraId="62206533" w14:textId="77777777"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6</w:t>
            </w:r>
          </w:p>
          <w:p w14:paraId="35AE0F04" w14:textId="0FD73AD5"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списке</w:t>
            </w:r>
          </w:p>
        </w:tc>
        <w:tc>
          <w:tcPr>
            <w:tcW w:w="3118" w:type="dxa"/>
            <w:tcBorders>
              <w:left w:val="single" w:sz="4" w:space="0" w:color="000000"/>
              <w:bottom w:val="single" w:sz="4" w:space="0" w:color="000000"/>
            </w:tcBorders>
          </w:tcPr>
          <w:p w14:paraId="7182D4E8" w14:textId="4EF8C708"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432EBAEC" w14:textId="38F86CF3"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4BF8E0A9" w14:textId="77777777">
        <w:tc>
          <w:tcPr>
            <w:tcW w:w="3118" w:type="dxa"/>
            <w:tcBorders>
              <w:left w:val="single" w:sz="4" w:space="0" w:color="000000"/>
              <w:bottom w:val="single" w:sz="4" w:space="0" w:color="000000"/>
            </w:tcBorders>
          </w:tcPr>
          <w:p w14:paraId="27936B5A" w14:textId="6DF4F9E9"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Pr>
                <w:rFonts w:ascii="Times New Roman" w:hAnsi="Times New Roman"/>
                <w:color w:val="000000"/>
                <w:sz w:val="24"/>
                <w:szCs w:val="24"/>
              </w:rPr>
              <w:t>7</w:t>
            </w:r>
          </w:p>
          <w:p w14:paraId="64AFD441" w14:textId="2D5E6570"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Наличие очищенных областей стека на списке</w:t>
            </w:r>
          </w:p>
        </w:tc>
        <w:tc>
          <w:tcPr>
            <w:tcW w:w="3118" w:type="dxa"/>
            <w:tcBorders>
              <w:left w:val="single" w:sz="4" w:space="0" w:color="000000"/>
              <w:bottom w:val="single" w:sz="4" w:space="0" w:color="000000"/>
            </w:tcBorders>
          </w:tcPr>
          <w:p w14:paraId="486EA69E" w14:textId="2A80B258"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массив очищенных обл</w:t>
            </w:r>
            <w:r>
              <w:rPr>
                <w:rFonts w:ascii="Times New Roman" w:hAnsi="Times New Roman"/>
                <w:color w:val="000000"/>
                <w:sz w:val="24"/>
                <w:szCs w:val="24"/>
              </w:rPr>
              <w:t>а</w:t>
            </w:r>
            <w:r w:rsidRPr="004E4E0F">
              <w:rPr>
                <w:rFonts w:ascii="Times New Roman" w:hAnsi="Times New Roman"/>
                <w:color w:val="000000"/>
                <w:sz w:val="24"/>
                <w:szCs w:val="24"/>
              </w:rPr>
              <w:t>стей пустой</w:t>
            </w:r>
          </w:p>
        </w:tc>
        <w:tc>
          <w:tcPr>
            <w:tcW w:w="3119" w:type="dxa"/>
            <w:tcBorders>
              <w:left w:val="single" w:sz="4" w:space="0" w:color="000000"/>
              <w:bottom w:val="single" w:sz="4" w:space="0" w:color="000000"/>
              <w:right w:val="single" w:sz="4" w:space="0" w:color="000000"/>
            </w:tcBorders>
          </w:tcPr>
          <w:p w14:paraId="57FACF8B" w14:textId="5D5C2454"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2FD2826" w14:textId="77777777">
        <w:tc>
          <w:tcPr>
            <w:tcW w:w="3118" w:type="dxa"/>
            <w:tcBorders>
              <w:left w:val="single" w:sz="4" w:space="0" w:color="000000"/>
              <w:bottom w:val="single" w:sz="4" w:space="0" w:color="000000"/>
            </w:tcBorders>
          </w:tcPr>
          <w:p w14:paraId="6EF9BFC9" w14:textId="251989A2"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sidR="00187C4A">
              <w:rPr>
                <w:rFonts w:ascii="Times New Roman" w:hAnsi="Times New Roman"/>
                <w:color w:val="000000"/>
                <w:sz w:val="24"/>
                <w:szCs w:val="24"/>
              </w:rPr>
              <w:t>8</w:t>
            </w:r>
          </w:p>
          <w:p w14:paraId="43631A8E" w14:textId="2AF7197E"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списке</w:t>
            </w:r>
            <w:r w:rsidR="00187C4A">
              <w:rPr>
                <w:rFonts w:ascii="Times New Roman" w:hAnsi="Times New Roman"/>
                <w:color w:val="000000"/>
                <w:sz w:val="24"/>
                <w:szCs w:val="24"/>
              </w:rPr>
              <w:t xml:space="preserve"> и на массиве</w:t>
            </w:r>
          </w:p>
        </w:tc>
        <w:tc>
          <w:tcPr>
            <w:tcW w:w="3118" w:type="dxa"/>
            <w:tcBorders>
              <w:left w:val="single" w:sz="4" w:space="0" w:color="000000"/>
              <w:bottom w:val="single" w:sz="4" w:space="0" w:color="000000"/>
            </w:tcBorders>
          </w:tcPr>
          <w:p w14:paraId="4E4ABAB9" w14:textId="77777777"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Стек на массиве</w:t>
            </w:r>
          </w:p>
          <w:p w14:paraId="23EA1B88" w14:textId="77777777"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Пустой стек</w:t>
            </w:r>
          </w:p>
          <w:p w14:paraId="672EFF74" w14:textId="6B4C1070"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 xml:space="preserve">Стек на </w:t>
            </w:r>
            <w:r>
              <w:rPr>
                <w:rFonts w:ascii="Times New Roman" w:hAnsi="Times New Roman"/>
                <w:color w:val="000000"/>
                <w:sz w:val="24"/>
                <w:szCs w:val="24"/>
              </w:rPr>
              <w:t>списке</w:t>
            </w:r>
          </w:p>
          <w:p w14:paraId="4BFEA2B6" w14:textId="110AF72F" w:rsidR="004E4E0F"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Пустой стек</w:t>
            </w:r>
          </w:p>
        </w:tc>
        <w:tc>
          <w:tcPr>
            <w:tcW w:w="3119" w:type="dxa"/>
            <w:tcBorders>
              <w:left w:val="single" w:sz="4" w:space="0" w:color="000000"/>
              <w:bottom w:val="single" w:sz="4" w:space="0" w:color="000000"/>
              <w:right w:val="single" w:sz="4" w:space="0" w:color="000000"/>
            </w:tcBorders>
          </w:tcPr>
          <w:p w14:paraId="02B4F3E4" w14:textId="2DBB4FF6"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bl>
    <w:p w14:paraId="74FA2E18" w14:textId="77777777" w:rsidR="00172A25" w:rsidRDefault="00172A25">
      <w:pPr>
        <w:jc w:val="center"/>
        <w:rPr>
          <w:rFonts w:cs="Times New Roman"/>
          <w:b/>
        </w:rPr>
      </w:pPr>
    </w:p>
    <w:p w14:paraId="3CC73C0A" w14:textId="77777777" w:rsidR="00172A25" w:rsidRDefault="00172A25">
      <w:pPr>
        <w:spacing w:line="360" w:lineRule="auto"/>
        <w:jc w:val="center"/>
        <w:rPr>
          <w:rFonts w:ascii="Times New Roman" w:hAnsi="Times New Roman"/>
          <w:sz w:val="28"/>
          <w:szCs w:val="28"/>
        </w:rPr>
      </w:pPr>
    </w:p>
    <w:p w14:paraId="361CA14E" w14:textId="77777777" w:rsidR="00187C4A" w:rsidRDefault="00187C4A">
      <w:pPr>
        <w:spacing w:line="360" w:lineRule="auto"/>
        <w:jc w:val="center"/>
        <w:rPr>
          <w:rFonts w:ascii="Times New Roman" w:hAnsi="Times New Roman" w:cs="Times New Roman"/>
          <w:b/>
          <w:sz w:val="28"/>
          <w:szCs w:val="28"/>
        </w:rPr>
      </w:pPr>
    </w:p>
    <w:p w14:paraId="53A653FA" w14:textId="77777777" w:rsidR="00187C4A" w:rsidRDefault="00187C4A">
      <w:pPr>
        <w:spacing w:line="360" w:lineRule="auto"/>
        <w:jc w:val="center"/>
        <w:rPr>
          <w:rFonts w:ascii="Times New Roman" w:hAnsi="Times New Roman" w:cs="Times New Roman"/>
          <w:b/>
          <w:sz w:val="28"/>
          <w:szCs w:val="28"/>
        </w:rPr>
      </w:pPr>
    </w:p>
    <w:p w14:paraId="5E501058" w14:textId="77777777" w:rsidR="00187C4A" w:rsidRDefault="00187C4A">
      <w:pPr>
        <w:spacing w:line="360" w:lineRule="auto"/>
        <w:jc w:val="center"/>
        <w:rPr>
          <w:rFonts w:ascii="Times New Roman" w:hAnsi="Times New Roman" w:cs="Times New Roman"/>
          <w:b/>
          <w:sz w:val="28"/>
          <w:szCs w:val="28"/>
        </w:rPr>
      </w:pPr>
    </w:p>
    <w:p w14:paraId="6BA634B8" w14:textId="77777777" w:rsidR="00187C4A" w:rsidRDefault="00187C4A">
      <w:pPr>
        <w:spacing w:line="360" w:lineRule="auto"/>
        <w:jc w:val="center"/>
        <w:rPr>
          <w:rFonts w:ascii="Times New Roman" w:hAnsi="Times New Roman" w:cs="Times New Roman"/>
          <w:b/>
          <w:sz w:val="28"/>
          <w:szCs w:val="28"/>
        </w:rPr>
      </w:pPr>
    </w:p>
    <w:p w14:paraId="031F48F1" w14:textId="77777777" w:rsidR="00187C4A" w:rsidRDefault="00187C4A">
      <w:pPr>
        <w:spacing w:line="360" w:lineRule="auto"/>
        <w:jc w:val="center"/>
        <w:rPr>
          <w:rFonts w:ascii="Times New Roman" w:hAnsi="Times New Roman" w:cs="Times New Roman"/>
          <w:b/>
          <w:sz w:val="28"/>
          <w:szCs w:val="28"/>
        </w:rPr>
      </w:pPr>
    </w:p>
    <w:p w14:paraId="42572612" w14:textId="62416DD4" w:rsidR="00172A25" w:rsidRDefault="00000000" w:rsidP="00187C4A">
      <w:pPr>
        <w:pStyle w:val="mainbig"/>
      </w:pPr>
      <w:r>
        <w:lastRenderedPageBreak/>
        <w:t>Контрольные вопросы</w:t>
      </w:r>
    </w:p>
    <w:p w14:paraId="245C6399" w14:textId="77777777" w:rsidR="00172A25" w:rsidRDefault="00000000" w:rsidP="00187C4A">
      <w:pPr>
        <w:pStyle w:val="mainlessbig"/>
        <w:jc w:val="left"/>
      </w:pPr>
      <w:bookmarkStart w:id="0" w:name="user-content-что-такое-стек"/>
      <w:bookmarkEnd w:id="0"/>
      <w:r>
        <w:t>Что такое стек?</w:t>
      </w:r>
    </w:p>
    <w:p w14:paraId="07659D02" w14:textId="28715E39" w:rsidR="00172A25" w:rsidRDefault="00000000" w:rsidP="00187C4A">
      <w:pPr>
        <w:pStyle w:val="main"/>
      </w:pPr>
      <w:r>
        <w:t xml:space="preserve">Стек – структура данных, в которой можно обрабатывать только последний добавленный элемент (верхний элемент). На стек действует правило LIFO — </w:t>
      </w:r>
      <w:proofErr w:type="spellStart"/>
      <w:r>
        <w:t>last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 последним пришел, первым вышел.</w:t>
      </w:r>
    </w:p>
    <w:p w14:paraId="60450095" w14:textId="77777777" w:rsidR="00172A25" w:rsidRDefault="00000000" w:rsidP="00187C4A">
      <w:pPr>
        <w:pStyle w:val="mainlessbig"/>
        <w:jc w:val="left"/>
      </w:pPr>
      <w:r>
        <w:t xml:space="preserve">Каким </w:t>
      </w:r>
      <w:r w:rsidRPr="00187C4A">
        <w:t>образом</w:t>
      </w:r>
      <w:r>
        <w:t xml:space="preserve"> и сколько памяти выделяется под хранение стека при различной его реализации?</w:t>
      </w:r>
    </w:p>
    <w:p w14:paraId="0E60F067" w14:textId="5C38C0D2" w:rsidR="00187C4A" w:rsidRPr="00187C4A" w:rsidRDefault="00187C4A" w:rsidP="00187C4A">
      <w:pPr>
        <w:pStyle w:val="main"/>
      </w:pPr>
      <w:r w:rsidRPr="00187C4A">
        <w:t xml:space="preserve">При реализации стека на статическом массиве память выделяется на стеке, размер зависит от выбранного программистом максимального количества элементов в стеке. При реализации стека на списке память выделяется отдельно под каждый элемент при его добавлении, размер памяти под конкретный элемент в моем случае составляет </w:t>
      </w:r>
      <w:r>
        <w:t>32</w:t>
      </w:r>
      <w:r w:rsidRPr="00187C4A">
        <w:t xml:space="preserve"> байт.</w:t>
      </w:r>
    </w:p>
    <w:p w14:paraId="1F6F9BE8" w14:textId="77777777" w:rsidR="00172A25" w:rsidRDefault="00000000" w:rsidP="00187C4A">
      <w:pPr>
        <w:pStyle w:val="mainlessbig"/>
        <w:jc w:val="left"/>
      </w:pPr>
      <w:r>
        <w:t>Каким образом освобождается память при удалении элемента стека при различной реализации стека?</w:t>
      </w:r>
    </w:p>
    <w:p w14:paraId="135DF8BC" w14:textId="07EC8C18" w:rsidR="00187C4A" w:rsidRPr="00187C4A" w:rsidRDefault="00187C4A" w:rsidP="00187C4A">
      <w:pPr>
        <w:pStyle w:val="main"/>
        <w:rPr>
          <w:sz w:val="24"/>
          <w:szCs w:val="24"/>
          <w:lang w:eastAsia="ru-RU"/>
        </w:rPr>
      </w:pPr>
      <w:bookmarkStart w:id="1" w:name="user-content-что-происходит-с-элементами"/>
      <w:bookmarkEnd w:id="1"/>
      <w:r w:rsidRPr="00187C4A">
        <w:rPr>
          <w:lang w:eastAsia="ru-RU"/>
        </w:rPr>
        <w:t xml:space="preserve">При удалении элемента из стека, реализованном на статическом массиве, достаточно переместить «указатель» на предыдущий элемент. При удалении элемента из стека на списке память, отведенная под данный элемент, освобождается, а указатель на вершину стека перемещается на </w:t>
      </w:r>
      <w:r w:rsidR="009B040A">
        <w:rPr>
          <w:lang w:eastAsia="ru-RU"/>
        </w:rPr>
        <w:t xml:space="preserve">следующий </w:t>
      </w:r>
      <w:r w:rsidRPr="00187C4A">
        <w:rPr>
          <w:lang w:eastAsia="ru-RU"/>
        </w:rPr>
        <w:t>элемент.</w:t>
      </w:r>
    </w:p>
    <w:p w14:paraId="7B704515" w14:textId="77777777" w:rsidR="00797A1D" w:rsidRDefault="00797A1D" w:rsidP="00187C4A">
      <w:pPr>
        <w:pStyle w:val="mainlessbig"/>
        <w:jc w:val="left"/>
      </w:pPr>
    </w:p>
    <w:p w14:paraId="20544778" w14:textId="77777777" w:rsidR="00797A1D" w:rsidRDefault="00797A1D" w:rsidP="00187C4A">
      <w:pPr>
        <w:pStyle w:val="mainlessbig"/>
        <w:jc w:val="left"/>
      </w:pPr>
    </w:p>
    <w:p w14:paraId="1B9CBE79" w14:textId="77777777" w:rsidR="00797A1D" w:rsidRDefault="00797A1D" w:rsidP="00187C4A">
      <w:pPr>
        <w:pStyle w:val="mainlessbig"/>
        <w:jc w:val="left"/>
      </w:pPr>
    </w:p>
    <w:p w14:paraId="43664C84" w14:textId="5C469A5D" w:rsidR="00172A25" w:rsidRDefault="00000000" w:rsidP="00187C4A">
      <w:pPr>
        <w:pStyle w:val="mainlessbig"/>
        <w:jc w:val="left"/>
      </w:pPr>
      <w:r>
        <w:t>Что происходит с элементами стека при его просмотре?</w:t>
      </w:r>
    </w:p>
    <w:p w14:paraId="3B085433" w14:textId="011C9A20" w:rsidR="00187C4A" w:rsidRPr="00187C4A" w:rsidRDefault="00187C4A" w:rsidP="00187C4A">
      <w:pPr>
        <w:pStyle w:val="main"/>
      </w:pPr>
      <w:r w:rsidRPr="00187C4A">
        <w:t>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и возвращать его в первоначальное состояние для сохранения.</w:t>
      </w:r>
    </w:p>
    <w:p w14:paraId="71C9D864" w14:textId="77777777" w:rsidR="00172A25" w:rsidRDefault="00000000" w:rsidP="00187C4A">
      <w:pPr>
        <w:pStyle w:val="mainlessbig"/>
        <w:jc w:val="left"/>
      </w:pPr>
      <w:r>
        <w:t>Каким образом эффективнее реализовывать стек? От чего это зависит?</w:t>
      </w:r>
    </w:p>
    <w:p w14:paraId="34CBCC34" w14:textId="434A7E50" w:rsidR="00031668" w:rsidRPr="00031668" w:rsidRDefault="00031668" w:rsidP="00031668">
      <w:pPr>
        <w:pStyle w:val="main"/>
      </w:pPr>
      <w:r>
        <w:t xml:space="preserve">Реализовывать стек эффективнее </w:t>
      </w:r>
      <w:r>
        <w:t xml:space="preserve">по времени </w:t>
      </w:r>
      <w:r>
        <w:t xml:space="preserve">с помощью </w:t>
      </w:r>
      <w:r>
        <w:t xml:space="preserve">статического </w:t>
      </w:r>
      <w:r>
        <w:t>массива. Он выигрывает как во времени обработки, так и в количестве занимаемой памяти</w:t>
      </w:r>
      <w:r>
        <w:t xml:space="preserve"> </w:t>
      </w:r>
      <w:r w:rsidR="00797A1D">
        <w:t>при большом количестве элементов</w:t>
      </w:r>
      <w:r>
        <w:t>. Вариант хранения списка может выигрывать только в том случае, если нам нужно занять всю оперативную память элементами в программе</w:t>
      </w:r>
      <w:r w:rsidRPr="00031668">
        <w:t>.</w:t>
      </w:r>
    </w:p>
    <w:p w14:paraId="21C9D447" w14:textId="645DE4B1" w:rsidR="00187C4A" w:rsidRDefault="00187C4A" w:rsidP="00187C4A">
      <w:pPr>
        <w:pStyle w:val="mainbig"/>
      </w:pPr>
      <w:r>
        <w:lastRenderedPageBreak/>
        <w:t>Вывод</w:t>
      </w:r>
    </w:p>
    <w:p w14:paraId="672D930C" w14:textId="4CA229CE" w:rsidR="00797A1D" w:rsidRPr="00797A1D" w:rsidRDefault="00797A1D" w:rsidP="00797A1D">
      <w:pPr>
        <w:pStyle w:val="main"/>
      </w:pPr>
      <w:r w:rsidRPr="00797A1D">
        <w:t>На основе полученных значений времени обработки стеков на массиве и списке и используемой при этом памяти делаем выво</w:t>
      </w:r>
      <w:r>
        <w:t>д</w:t>
      </w:r>
      <w:r w:rsidRPr="00797A1D">
        <w:t xml:space="preserve">, </w:t>
      </w:r>
      <w:r>
        <w:t>что с</w:t>
      </w:r>
      <w:r w:rsidRPr="00797A1D">
        <w:t xml:space="preserve">тек, реализованный связанным списком, проигрывает по времени обработки. При этом по памяти стек на списке будет выгоднее при количестве элементов менее </w:t>
      </w:r>
      <w:r>
        <w:t>половины от максимального количества</w:t>
      </w:r>
      <w:r w:rsidRPr="00797A1D">
        <w:t>, так как память под элементы выделяется динамически.</w:t>
      </w:r>
    </w:p>
    <w:p w14:paraId="5A6F18D0" w14:textId="77777777" w:rsidR="00797A1D" w:rsidRPr="00797A1D" w:rsidRDefault="00797A1D" w:rsidP="00797A1D">
      <w:pPr>
        <w:pStyle w:val="main"/>
      </w:pPr>
      <w:r w:rsidRPr="00797A1D">
        <w:t>Таким образом, можно сделать вывод, что статический массив использовать лучше, чем список для реализации стека, если скорость работы важнее памяти или если стек при использовании программы всегда будет заполнен не менее чем на половину.</w:t>
      </w:r>
    </w:p>
    <w:p w14:paraId="0F623F39" w14:textId="77777777" w:rsidR="00187C4A" w:rsidRPr="00797A1D" w:rsidRDefault="00187C4A">
      <w:pPr>
        <w:rPr>
          <w:rFonts w:ascii="Times New Roman" w:hAnsi="Times New Roman"/>
          <w:color w:val="000000"/>
          <w:sz w:val="28"/>
          <w:szCs w:val="28"/>
        </w:rPr>
      </w:pPr>
    </w:p>
    <w:sectPr w:rsidR="00187C4A" w:rsidRPr="00797A1D">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01"/>
    <w:family w:val="swiss"/>
    <w:pitch w:val="variable"/>
  </w:font>
  <w:font w:name="DejaVu Sans">
    <w:altName w:val="Verdan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01559"/>
    <w:multiLevelType w:val="hybridMultilevel"/>
    <w:tmpl w:val="0EDE9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3A3E93"/>
    <w:multiLevelType w:val="multilevel"/>
    <w:tmpl w:val="A66E5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1167">
    <w:abstractNumId w:val="1"/>
  </w:num>
  <w:num w:numId="2" w16cid:durableId="140610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5"/>
    <w:rsid w:val="00031668"/>
    <w:rsid w:val="000B7DBE"/>
    <w:rsid w:val="000C679C"/>
    <w:rsid w:val="00172A25"/>
    <w:rsid w:val="00187C4A"/>
    <w:rsid w:val="00450FCC"/>
    <w:rsid w:val="00453AE4"/>
    <w:rsid w:val="004E4E0F"/>
    <w:rsid w:val="006E24E5"/>
    <w:rsid w:val="00797A1D"/>
    <w:rsid w:val="009B040A"/>
    <w:rsid w:val="00A46198"/>
    <w:rsid w:val="00BF5EF7"/>
    <w:rsid w:val="00CA4D58"/>
    <w:rsid w:val="00DB3583"/>
    <w:rsid w:val="00DC115F"/>
    <w:rsid w:val="00E37B95"/>
    <w:rsid w:val="00F17AC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1B4C01"/>
  <w15:docId w15:val="{88D8FEFC-B8E9-D84A-9CE6-9610B959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CAD"/>
    <w:pPr>
      <w:spacing w:after="160" w:line="252" w:lineRule="auto"/>
    </w:pPr>
    <w:rPr>
      <w:sz w:val="22"/>
    </w:rPr>
  </w:style>
  <w:style w:type="paragraph" w:styleId="1">
    <w:name w:val="heading 1"/>
    <w:basedOn w:val="a"/>
    <w:next w:val="a"/>
    <w:link w:val="10"/>
    <w:uiPriority w:val="9"/>
    <w:qFormat/>
    <w:rsid w:val="009B1C19"/>
    <w:pPr>
      <w:keepNext/>
      <w:keepLines/>
      <w:spacing w:before="240" w:after="0"/>
      <w:jc w:val="center"/>
      <w:outlineLvl w:val="0"/>
    </w:pPr>
    <w:rPr>
      <w:rFonts w:ascii="Times New Roman" w:eastAsia="Times New Roman" w:hAnsi="Times New Roman" w:cs="Times New Roman"/>
      <w:b/>
      <w:sz w:val="32"/>
      <w:szCs w:val="32"/>
    </w:rPr>
  </w:style>
  <w:style w:type="paragraph" w:styleId="2">
    <w:name w:val="heading 2"/>
    <w:basedOn w:val="a0"/>
    <w:next w:val="a1"/>
    <w:qFormat/>
    <w:pPr>
      <w:spacing w:before="200"/>
      <w:outlineLvl w:val="1"/>
    </w:pPr>
    <w:rPr>
      <w:rFonts w:ascii="Liberation Serif" w:eastAsia="DejaVu Sans" w:hAnsi="Liberation Serif" w:cs="DejaVu Sans"/>
      <w:b/>
      <w:bCs/>
      <w:sz w:val="36"/>
      <w:szCs w:val="36"/>
    </w:rPr>
  </w:style>
  <w:style w:type="paragraph" w:styleId="3">
    <w:name w:val="heading 3"/>
    <w:basedOn w:val="a0"/>
    <w:next w:val="a1"/>
    <w:qFormat/>
    <w:pPr>
      <w:spacing w:before="140"/>
      <w:outlineLvl w:val="2"/>
    </w:pPr>
    <w:rPr>
      <w:rFonts w:ascii="Liberation Serif" w:eastAsia="DejaVu Sans" w:hAnsi="Liberation Serif" w:cs="DejaVu Sans"/>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A1CAD"/>
    <w:rPr>
      <w:rFonts w:ascii="Segoe UI" w:hAnsi="Segoe UI" w:cs="Segoe UI"/>
      <w:sz w:val="18"/>
      <w:szCs w:val="18"/>
    </w:rPr>
  </w:style>
  <w:style w:type="character" w:customStyle="1" w:styleId="HTML">
    <w:name w:val="Стандартный HTML Знак"/>
    <w:basedOn w:val="a2"/>
    <w:uiPriority w:val="99"/>
    <w:semiHidden/>
    <w:qFormat/>
    <w:rsid w:val="00436255"/>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qFormat/>
    <w:rsid w:val="009B1C19"/>
    <w:rPr>
      <w:rFonts w:ascii="Times New Roman" w:eastAsia="Times New Roman" w:hAnsi="Times New Roman" w:cs="Times New Roman"/>
      <w:b/>
      <w:sz w:val="32"/>
      <w:szCs w:val="32"/>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6">
    <w:name w:val="List"/>
    <w:basedOn w:val="a1"/>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Balloon Text"/>
    <w:basedOn w:val="a"/>
    <w:uiPriority w:val="99"/>
    <w:semiHidden/>
    <w:unhideWhenUsed/>
    <w:qFormat/>
    <w:rsid w:val="001A1CAD"/>
    <w:pPr>
      <w:spacing w:after="0" w:line="240" w:lineRule="auto"/>
    </w:pPr>
    <w:rPr>
      <w:rFonts w:ascii="Segoe UI" w:hAnsi="Segoe UI" w:cs="Segoe UI"/>
      <w:sz w:val="18"/>
      <w:szCs w:val="18"/>
    </w:rPr>
  </w:style>
  <w:style w:type="paragraph" w:styleId="aa">
    <w:name w:val="Normal (Web)"/>
    <w:basedOn w:val="a"/>
    <w:uiPriority w:val="99"/>
    <w:unhideWhenUsed/>
    <w:qFormat/>
    <w:rsid w:val="001A1CAD"/>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uiPriority w:val="99"/>
    <w:semiHidden/>
    <w:unhideWhenUsed/>
    <w:qFormat/>
    <w:rsid w:val="0043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b">
    <w:name w:val="List Paragraph"/>
    <w:basedOn w:val="a"/>
    <w:qFormat/>
    <w:pPr>
      <w:ind w:left="720"/>
    </w:pPr>
    <w:rPr>
      <w:rFonts w:ascii="Times New Roman" w:eastAsia="Times New Roman" w:hAnsi="Times New Roman" w:cs="Times New Roman"/>
      <w:b/>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pPr>
      <w:jc w:val="center"/>
    </w:pPr>
    <w:rPr>
      <w:b/>
      <w:bCs/>
    </w:rPr>
  </w:style>
  <w:style w:type="paragraph" w:customStyle="1" w:styleId="ae">
    <w:name w:val="Отчет"/>
    <w:basedOn w:val="a"/>
    <w:qFormat/>
    <w:pPr>
      <w:spacing w:after="0"/>
      <w:jc w:val="both"/>
    </w:pPr>
    <w:rPr>
      <w:rFonts w:ascii="Times New Roman" w:hAnsi="Times New Roman" w:cs="Times New Roman"/>
      <w:bCs/>
      <w:color w:val="252525"/>
      <w:sz w:val="28"/>
      <w:shd w:val="clear" w:color="auto" w:fill="FFFFFF"/>
    </w:rPr>
  </w:style>
  <w:style w:type="table" w:styleId="af">
    <w:name w:val="Table Grid"/>
    <w:basedOn w:val="a3"/>
    <w:uiPriority w:val="39"/>
    <w:rsid w:val="000E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
    <w:name w:val="main"/>
    <w:basedOn w:val="a1"/>
    <w:qFormat/>
    <w:rsid w:val="00CA4D58"/>
    <w:rPr>
      <w:rFonts w:ascii="Times New Roman" w:hAnsi="Times New Roman" w:cs="Times New Roman"/>
      <w:sz w:val="28"/>
      <w:szCs w:val="28"/>
    </w:rPr>
  </w:style>
  <w:style w:type="paragraph" w:customStyle="1" w:styleId="mainbig">
    <w:name w:val="main_big"/>
    <w:basedOn w:val="a1"/>
    <w:qFormat/>
    <w:rsid w:val="00CA4D58"/>
    <w:pPr>
      <w:jc w:val="center"/>
    </w:pPr>
    <w:rPr>
      <w:rFonts w:ascii="Times New Roman" w:hAnsi="Times New Roman"/>
      <w:b/>
      <w:bCs/>
      <w:sz w:val="32"/>
      <w:szCs w:val="32"/>
    </w:rPr>
  </w:style>
  <w:style w:type="paragraph" w:customStyle="1" w:styleId="mainlessbig">
    <w:name w:val="main_less_big"/>
    <w:basedOn w:val="a1"/>
    <w:qFormat/>
    <w:rsid w:val="00CA4D58"/>
    <w:pPr>
      <w:jc w:val="center"/>
    </w:pPr>
    <w:rPr>
      <w:rFonts w:ascii="Times New Roman" w:hAnsi="Times New Roman" w:cs="Times New Roman"/>
      <w:b/>
      <w:sz w:val="28"/>
      <w:szCs w:val="28"/>
    </w:rPr>
  </w:style>
  <w:style w:type="paragraph" w:customStyle="1" w:styleId="mainnotcurmin">
    <w:name w:val="main_not_cur_min"/>
    <w:basedOn w:val="a"/>
    <w:qFormat/>
    <w:rsid w:val="00CA4D58"/>
    <w:pPr>
      <w:spacing w:before="100" w:beforeAutospacing="1" w:after="120" w:line="360" w:lineRule="auto"/>
    </w:pPr>
    <w:rPr>
      <w:rFonts w:ascii="Times New Roman" w:hAnsi="Times New Roman" w:cs="Times New Roman"/>
      <w:b/>
      <w:bCs/>
      <w:iCs/>
      <w:sz w:val="24"/>
      <w:szCs w:val="24"/>
    </w:rPr>
  </w:style>
  <w:style w:type="paragraph" w:customStyle="1" w:styleId="20">
    <w:name w:val="Стиль2"/>
    <w:basedOn w:val="a"/>
    <w:qFormat/>
    <w:rsid w:val="00DB3583"/>
    <w:pPr>
      <w:suppressAutoHyphens w:val="0"/>
      <w:spacing w:before="100" w:beforeAutospacing="1" w:after="120" w:line="360" w:lineRule="auto"/>
      <w:jc w:val="center"/>
    </w:pPr>
    <w:rPr>
      <w:rFonts w:ascii="Times New Roman" w:hAnsi="Times New Roman" w:cs="Times New Roman"/>
      <w:b/>
      <w:sz w:val="28"/>
    </w:rPr>
  </w:style>
  <w:style w:type="paragraph" w:customStyle="1" w:styleId="cur">
    <w:name w:val="cur"/>
    <w:basedOn w:val="a"/>
    <w:qFormat/>
    <w:rsid w:val="00F17AC7"/>
    <w:pPr>
      <w:spacing w:after="0" w:line="285" w:lineRule="atLeast"/>
    </w:pPr>
    <w:rPr>
      <w:rFonts w:ascii="Times New Roman" w:hAnsi="Times New Roman"/>
      <w:i/>
      <w:iCs/>
      <w:color w:val="111111"/>
      <w:sz w:val="28"/>
      <w:szCs w:val="28"/>
      <w:lang w:val="en-US"/>
    </w:rPr>
  </w:style>
  <w:style w:type="paragraph" w:customStyle="1" w:styleId="mainnotcur">
    <w:name w:val="main_not_cur"/>
    <w:basedOn w:val="a"/>
    <w:qFormat/>
    <w:rsid w:val="00A46198"/>
    <w:pPr>
      <w:spacing w:before="100" w:beforeAutospacing="1" w:after="120" w:line="360" w:lineRule="auto"/>
    </w:pPr>
    <w:rPr>
      <w:rFonts w:ascii="Times New Roman" w:hAnsi="Times New Roman" w:cs="Times New Roman"/>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3932">
      <w:bodyDiv w:val="1"/>
      <w:marLeft w:val="0"/>
      <w:marRight w:val="0"/>
      <w:marTop w:val="0"/>
      <w:marBottom w:val="0"/>
      <w:divBdr>
        <w:top w:val="none" w:sz="0" w:space="0" w:color="auto"/>
        <w:left w:val="none" w:sz="0" w:space="0" w:color="auto"/>
        <w:bottom w:val="none" w:sz="0" w:space="0" w:color="auto"/>
        <w:right w:val="none" w:sz="0" w:space="0" w:color="auto"/>
      </w:divBdr>
    </w:div>
    <w:div w:id="115611613">
      <w:bodyDiv w:val="1"/>
      <w:marLeft w:val="0"/>
      <w:marRight w:val="0"/>
      <w:marTop w:val="0"/>
      <w:marBottom w:val="0"/>
      <w:divBdr>
        <w:top w:val="none" w:sz="0" w:space="0" w:color="auto"/>
        <w:left w:val="none" w:sz="0" w:space="0" w:color="auto"/>
        <w:bottom w:val="none" w:sz="0" w:space="0" w:color="auto"/>
        <w:right w:val="none" w:sz="0" w:space="0" w:color="auto"/>
      </w:divBdr>
    </w:div>
    <w:div w:id="205071425">
      <w:bodyDiv w:val="1"/>
      <w:marLeft w:val="0"/>
      <w:marRight w:val="0"/>
      <w:marTop w:val="0"/>
      <w:marBottom w:val="0"/>
      <w:divBdr>
        <w:top w:val="none" w:sz="0" w:space="0" w:color="auto"/>
        <w:left w:val="none" w:sz="0" w:space="0" w:color="auto"/>
        <w:bottom w:val="none" w:sz="0" w:space="0" w:color="auto"/>
        <w:right w:val="none" w:sz="0" w:space="0" w:color="auto"/>
      </w:divBdr>
    </w:div>
    <w:div w:id="222259836">
      <w:bodyDiv w:val="1"/>
      <w:marLeft w:val="0"/>
      <w:marRight w:val="0"/>
      <w:marTop w:val="0"/>
      <w:marBottom w:val="0"/>
      <w:divBdr>
        <w:top w:val="none" w:sz="0" w:space="0" w:color="auto"/>
        <w:left w:val="none" w:sz="0" w:space="0" w:color="auto"/>
        <w:bottom w:val="none" w:sz="0" w:space="0" w:color="auto"/>
        <w:right w:val="none" w:sz="0" w:space="0" w:color="auto"/>
      </w:divBdr>
    </w:div>
    <w:div w:id="330528971">
      <w:bodyDiv w:val="1"/>
      <w:marLeft w:val="0"/>
      <w:marRight w:val="0"/>
      <w:marTop w:val="0"/>
      <w:marBottom w:val="0"/>
      <w:divBdr>
        <w:top w:val="none" w:sz="0" w:space="0" w:color="auto"/>
        <w:left w:val="none" w:sz="0" w:space="0" w:color="auto"/>
        <w:bottom w:val="none" w:sz="0" w:space="0" w:color="auto"/>
        <w:right w:val="none" w:sz="0" w:space="0" w:color="auto"/>
      </w:divBdr>
    </w:div>
    <w:div w:id="374089157">
      <w:bodyDiv w:val="1"/>
      <w:marLeft w:val="0"/>
      <w:marRight w:val="0"/>
      <w:marTop w:val="0"/>
      <w:marBottom w:val="0"/>
      <w:divBdr>
        <w:top w:val="none" w:sz="0" w:space="0" w:color="auto"/>
        <w:left w:val="none" w:sz="0" w:space="0" w:color="auto"/>
        <w:bottom w:val="none" w:sz="0" w:space="0" w:color="auto"/>
        <w:right w:val="none" w:sz="0" w:space="0" w:color="auto"/>
      </w:divBdr>
    </w:div>
    <w:div w:id="423040691">
      <w:bodyDiv w:val="1"/>
      <w:marLeft w:val="0"/>
      <w:marRight w:val="0"/>
      <w:marTop w:val="0"/>
      <w:marBottom w:val="0"/>
      <w:divBdr>
        <w:top w:val="none" w:sz="0" w:space="0" w:color="auto"/>
        <w:left w:val="none" w:sz="0" w:space="0" w:color="auto"/>
        <w:bottom w:val="none" w:sz="0" w:space="0" w:color="auto"/>
        <w:right w:val="none" w:sz="0" w:space="0" w:color="auto"/>
      </w:divBdr>
    </w:div>
    <w:div w:id="664819514">
      <w:bodyDiv w:val="1"/>
      <w:marLeft w:val="0"/>
      <w:marRight w:val="0"/>
      <w:marTop w:val="0"/>
      <w:marBottom w:val="0"/>
      <w:divBdr>
        <w:top w:val="none" w:sz="0" w:space="0" w:color="auto"/>
        <w:left w:val="none" w:sz="0" w:space="0" w:color="auto"/>
        <w:bottom w:val="none" w:sz="0" w:space="0" w:color="auto"/>
        <w:right w:val="none" w:sz="0" w:space="0" w:color="auto"/>
      </w:divBdr>
    </w:div>
    <w:div w:id="856037929">
      <w:bodyDiv w:val="1"/>
      <w:marLeft w:val="0"/>
      <w:marRight w:val="0"/>
      <w:marTop w:val="0"/>
      <w:marBottom w:val="0"/>
      <w:divBdr>
        <w:top w:val="none" w:sz="0" w:space="0" w:color="auto"/>
        <w:left w:val="none" w:sz="0" w:space="0" w:color="auto"/>
        <w:bottom w:val="none" w:sz="0" w:space="0" w:color="auto"/>
        <w:right w:val="none" w:sz="0" w:space="0" w:color="auto"/>
      </w:divBdr>
    </w:div>
    <w:div w:id="1025598124">
      <w:bodyDiv w:val="1"/>
      <w:marLeft w:val="0"/>
      <w:marRight w:val="0"/>
      <w:marTop w:val="0"/>
      <w:marBottom w:val="0"/>
      <w:divBdr>
        <w:top w:val="none" w:sz="0" w:space="0" w:color="auto"/>
        <w:left w:val="none" w:sz="0" w:space="0" w:color="auto"/>
        <w:bottom w:val="none" w:sz="0" w:space="0" w:color="auto"/>
        <w:right w:val="none" w:sz="0" w:space="0" w:color="auto"/>
      </w:divBdr>
    </w:div>
    <w:div w:id="1158955013">
      <w:bodyDiv w:val="1"/>
      <w:marLeft w:val="0"/>
      <w:marRight w:val="0"/>
      <w:marTop w:val="0"/>
      <w:marBottom w:val="0"/>
      <w:divBdr>
        <w:top w:val="none" w:sz="0" w:space="0" w:color="auto"/>
        <w:left w:val="none" w:sz="0" w:space="0" w:color="auto"/>
        <w:bottom w:val="none" w:sz="0" w:space="0" w:color="auto"/>
        <w:right w:val="none" w:sz="0" w:space="0" w:color="auto"/>
      </w:divBdr>
    </w:div>
    <w:div w:id="1351879213">
      <w:bodyDiv w:val="1"/>
      <w:marLeft w:val="0"/>
      <w:marRight w:val="0"/>
      <w:marTop w:val="0"/>
      <w:marBottom w:val="0"/>
      <w:divBdr>
        <w:top w:val="none" w:sz="0" w:space="0" w:color="auto"/>
        <w:left w:val="none" w:sz="0" w:space="0" w:color="auto"/>
        <w:bottom w:val="none" w:sz="0" w:space="0" w:color="auto"/>
        <w:right w:val="none" w:sz="0" w:space="0" w:color="auto"/>
      </w:divBdr>
    </w:div>
    <w:div w:id="1504587360">
      <w:bodyDiv w:val="1"/>
      <w:marLeft w:val="0"/>
      <w:marRight w:val="0"/>
      <w:marTop w:val="0"/>
      <w:marBottom w:val="0"/>
      <w:divBdr>
        <w:top w:val="none" w:sz="0" w:space="0" w:color="auto"/>
        <w:left w:val="none" w:sz="0" w:space="0" w:color="auto"/>
        <w:bottom w:val="none" w:sz="0" w:space="0" w:color="auto"/>
        <w:right w:val="none" w:sz="0" w:space="0" w:color="auto"/>
      </w:divBdr>
      <w:divsChild>
        <w:div w:id="433285730">
          <w:marLeft w:val="0"/>
          <w:marRight w:val="0"/>
          <w:marTop w:val="0"/>
          <w:marBottom w:val="0"/>
          <w:divBdr>
            <w:top w:val="none" w:sz="0" w:space="0" w:color="auto"/>
            <w:left w:val="none" w:sz="0" w:space="0" w:color="auto"/>
            <w:bottom w:val="none" w:sz="0" w:space="0" w:color="auto"/>
            <w:right w:val="none" w:sz="0" w:space="0" w:color="auto"/>
          </w:divBdr>
          <w:divsChild>
            <w:div w:id="1059018322">
              <w:marLeft w:val="0"/>
              <w:marRight w:val="0"/>
              <w:marTop w:val="0"/>
              <w:marBottom w:val="0"/>
              <w:divBdr>
                <w:top w:val="none" w:sz="0" w:space="0" w:color="auto"/>
                <w:left w:val="none" w:sz="0" w:space="0" w:color="auto"/>
                <w:bottom w:val="none" w:sz="0" w:space="0" w:color="auto"/>
                <w:right w:val="none" w:sz="0" w:space="0" w:color="auto"/>
              </w:divBdr>
              <w:divsChild>
                <w:div w:id="676737683">
                  <w:marLeft w:val="0"/>
                  <w:marRight w:val="0"/>
                  <w:marTop w:val="0"/>
                  <w:marBottom w:val="0"/>
                  <w:divBdr>
                    <w:top w:val="none" w:sz="0" w:space="0" w:color="auto"/>
                    <w:left w:val="none" w:sz="0" w:space="0" w:color="auto"/>
                    <w:bottom w:val="none" w:sz="0" w:space="0" w:color="auto"/>
                    <w:right w:val="none" w:sz="0" w:space="0" w:color="auto"/>
                  </w:divBdr>
                  <w:divsChild>
                    <w:div w:id="906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4043">
      <w:bodyDiv w:val="1"/>
      <w:marLeft w:val="0"/>
      <w:marRight w:val="0"/>
      <w:marTop w:val="0"/>
      <w:marBottom w:val="0"/>
      <w:divBdr>
        <w:top w:val="none" w:sz="0" w:space="0" w:color="auto"/>
        <w:left w:val="none" w:sz="0" w:space="0" w:color="auto"/>
        <w:bottom w:val="none" w:sz="0" w:space="0" w:color="auto"/>
        <w:right w:val="none" w:sz="0" w:space="0" w:color="auto"/>
      </w:divBdr>
      <w:divsChild>
        <w:div w:id="236478380">
          <w:marLeft w:val="0"/>
          <w:marRight w:val="0"/>
          <w:marTop w:val="0"/>
          <w:marBottom w:val="0"/>
          <w:divBdr>
            <w:top w:val="none" w:sz="0" w:space="0" w:color="auto"/>
            <w:left w:val="none" w:sz="0" w:space="0" w:color="auto"/>
            <w:bottom w:val="none" w:sz="0" w:space="0" w:color="auto"/>
            <w:right w:val="none" w:sz="0" w:space="0" w:color="auto"/>
          </w:divBdr>
          <w:divsChild>
            <w:div w:id="1936743924">
              <w:marLeft w:val="0"/>
              <w:marRight w:val="0"/>
              <w:marTop w:val="0"/>
              <w:marBottom w:val="0"/>
              <w:divBdr>
                <w:top w:val="none" w:sz="0" w:space="0" w:color="auto"/>
                <w:left w:val="none" w:sz="0" w:space="0" w:color="auto"/>
                <w:bottom w:val="none" w:sz="0" w:space="0" w:color="auto"/>
                <w:right w:val="none" w:sz="0" w:space="0" w:color="auto"/>
              </w:divBdr>
              <w:divsChild>
                <w:div w:id="1617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7419">
      <w:bodyDiv w:val="1"/>
      <w:marLeft w:val="0"/>
      <w:marRight w:val="0"/>
      <w:marTop w:val="0"/>
      <w:marBottom w:val="0"/>
      <w:divBdr>
        <w:top w:val="none" w:sz="0" w:space="0" w:color="auto"/>
        <w:left w:val="none" w:sz="0" w:space="0" w:color="auto"/>
        <w:bottom w:val="none" w:sz="0" w:space="0" w:color="auto"/>
        <w:right w:val="none" w:sz="0" w:space="0" w:color="auto"/>
      </w:divBdr>
    </w:div>
    <w:div w:id="1818765180">
      <w:bodyDiv w:val="1"/>
      <w:marLeft w:val="0"/>
      <w:marRight w:val="0"/>
      <w:marTop w:val="0"/>
      <w:marBottom w:val="0"/>
      <w:divBdr>
        <w:top w:val="none" w:sz="0" w:space="0" w:color="auto"/>
        <w:left w:val="none" w:sz="0" w:space="0" w:color="auto"/>
        <w:bottom w:val="none" w:sz="0" w:space="0" w:color="auto"/>
        <w:right w:val="none" w:sz="0" w:space="0" w:color="auto"/>
      </w:divBdr>
    </w:div>
    <w:div w:id="1819611066">
      <w:bodyDiv w:val="1"/>
      <w:marLeft w:val="0"/>
      <w:marRight w:val="0"/>
      <w:marTop w:val="0"/>
      <w:marBottom w:val="0"/>
      <w:divBdr>
        <w:top w:val="none" w:sz="0" w:space="0" w:color="auto"/>
        <w:left w:val="none" w:sz="0" w:space="0" w:color="auto"/>
        <w:bottom w:val="none" w:sz="0" w:space="0" w:color="auto"/>
        <w:right w:val="none" w:sz="0" w:space="0" w:color="auto"/>
      </w:divBdr>
    </w:div>
    <w:div w:id="1905096992">
      <w:bodyDiv w:val="1"/>
      <w:marLeft w:val="0"/>
      <w:marRight w:val="0"/>
      <w:marTop w:val="0"/>
      <w:marBottom w:val="0"/>
      <w:divBdr>
        <w:top w:val="none" w:sz="0" w:space="0" w:color="auto"/>
        <w:left w:val="none" w:sz="0" w:space="0" w:color="auto"/>
        <w:bottom w:val="none" w:sz="0" w:space="0" w:color="auto"/>
        <w:right w:val="none" w:sz="0" w:space="0" w:color="auto"/>
      </w:divBdr>
    </w:div>
    <w:div w:id="1944606745">
      <w:bodyDiv w:val="1"/>
      <w:marLeft w:val="0"/>
      <w:marRight w:val="0"/>
      <w:marTop w:val="0"/>
      <w:marBottom w:val="0"/>
      <w:divBdr>
        <w:top w:val="none" w:sz="0" w:space="0" w:color="auto"/>
        <w:left w:val="none" w:sz="0" w:space="0" w:color="auto"/>
        <w:bottom w:val="none" w:sz="0" w:space="0" w:color="auto"/>
        <w:right w:val="none" w:sz="0" w:space="0" w:color="auto"/>
      </w:divBdr>
    </w:div>
    <w:div w:id="1955284728">
      <w:bodyDiv w:val="1"/>
      <w:marLeft w:val="0"/>
      <w:marRight w:val="0"/>
      <w:marTop w:val="0"/>
      <w:marBottom w:val="0"/>
      <w:divBdr>
        <w:top w:val="none" w:sz="0" w:space="0" w:color="auto"/>
        <w:left w:val="none" w:sz="0" w:space="0" w:color="auto"/>
        <w:bottom w:val="none" w:sz="0" w:space="0" w:color="auto"/>
        <w:right w:val="none" w:sz="0" w:space="0" w:color="auto"/>
      </w:divBdr>
    </w:div>
    <w:div w:id="2091343912">
      <w:bodyDiv w:val="1"/>
      <w:marLeft w:val="0"/>
      <w:marRight w:val="0"/>
      <w:marTop w:val="0"/>
      <w:marBottom w:val="0"/>
      <w:divBdr>
        <w:top w:val="none" w:sz="0" w:space="0" w:color="auto"/>
        <w:left w:val="none" w:sz="0" w:space="0" w:color="auto"/>
        <w:bottom w:val="none" w:sz="0" w:space="0" w:color="auto"/>
        <w:right w:val="none" w:sz="0" w:space="0" w:color="auto"/>
      </w:divBdr>
    </w:div>
    <w:div w:id="209682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1714</Words>
  <Characters>9771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Chepigo</dc:creator>
  <dc:description/>
  <cp:lastModifiedBy>Эмир Шимшир</cp:lastModifiedBy>
  <cp:revision>3</cp:revision>
  <dcterms:created xsi:type="dcterms:W3CDTF">2022-11-06T18:20:00Z</dcterms:created>
  <dcterms:modified xsi:type="dcterms:W3CDTF">2022-11-07T13:12:00Z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