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learning"/>
      <w:bookmarkEnd w:id="21"/>
      <w:r>
        <w:t xml:space="preserve">eLearning</w:t>
      </w:r>
    </w:p>
    <w:p>
      <w:pPr>
        <w:pStyle w:val="Heading1"/>
      </w:pPr>
      <w:bookmarkStart w:id="22" w:name="logging"/>
      <w:bookmarkEnd w:id="22"/>
      <w:r>
        <w:t xml:space="preserve">Logging</w:t>
      </w:r>
    </w:p>
    <w:p>
      <w:pPr>
        <w:pStyle w:val="FirstParagraph"/>
      </w:pPr>
      <w:r>
        <w:t xml:space="preserve">There are 3 levels of logging in this file TRACE (most words), INFO, and ERROR (least words)</w:t>
      </w:r>
      <w:r>
        <w:t xml:space="preserve"> </w:t>
      </w:r>
      <w:r>
        <w:t xml:space="preserve">by default, script is logged at the INFO level</w:t>
      </w:r>
      <w:r>
        <w:t xml:space="preserve"> </w:t>
      </w:r>
      <w:r>
        <w:t xml:space="preserve">All ERROR messages are also reported to Error folder, see log_and_quit().</w:t>
      </w:r>
    </w:p>
    <w:p>
      <w:pPr>
        <w:pStyle w:val="Heading1"/>
      </w:pPr>
      <w:bookmarkStart w:id="23" w:name="load-elearning-data"/>
      <w:bookmarkEnd w:id="23"/>
      <w:r>
        <w:t xml:space="preserve">Load elearning data</w:t>
      </w:r>
    </w:p>
    <w:p>
      <w:pPr>
        <w:pStyle w:val="FirstParagraph"/>
      </w:pPr>
      <w:r>
        <w:t xml:space="preserve">Data is loaded from the 'R for MECSH/Load' folder.</w:t>
      </w:r>
      <w:r>
        <w:t xml:space="preserve"> </w:t>
      </w:r>
      <w:r>
        <w:t xml:space="preserve">It arrives in this folder from the eLearnign website</w:t>
      </w:r>
    </w:p>
    <w:p>
      <w:pPr>
        <w:pStyle w:val="SourceCode"/>
      </w:pPr>
      <w:r>
        <w:rPr>
          <w:rStyle w:val="CommentTok"/>
        </w:rPr>
        <w:t xml:space="preserve">#Load eLearning file</w:t>
      </w:r>
      <w:r>
        <w:br w:type="textWrapping"/>
      </w:r>
      <w:r>
        <w:rPr>
          <w:rStyle w:val="NormalTok"/>
        </w:rPr>
        <w:t xml:space="preserve">courseData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"Load/Victoria-eLearning.xlsx"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"Victoria-Current"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#Table creation - these steps are unlikely to be needed in the future, as 3 raw tables will arive, not 1 merged table.</w:t>
      </w:r>
      <w:r>
        <w:br w:type="textWrapping"/>
      </w:r>
      <w:r>
        <w:br w:type="textWrapping"/>
      </w:r>
      <w:r>
        <w:rPr>
          <w:rStyle w:val="NormalTok"/>
        </w:rPr>
        <w:t xml:space="preserve">ID_status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courseData[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"C1Completed 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"C6Status"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"C6Completed On"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only because test load file has extra rows</w:t>
      </w:r>
      <w:r>
        <w:br w:type="textWrapping"/>
      </w:r>
      <w:r>
        <w:rPr>
          <w:rStyle w:val="NormalTok"/>
        </w:rPr>
        <w:t xml:space="preserve">ID_status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ID_status[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ID_px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courseData[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"LICENSEE GROUP 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"T3NOTES"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"FPM Completed"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)]</w:t>
      </w:r>
    </w:p>
    <w:p>
      <w:pPr>
        <w:pStyle w:val="Heading2"/>
      </w:pPr>
      <w:bookmarkStart w:id="24" w:name="completion-statuses-are-calculated-and-checked-for-errors"/>
      <w:bookmarkEnd w:id="24"/>
      <w:r>
        <w:t xml:space="preserve">Completion statuses are calculated and checked for errors</w:t>
      </w:r>
    </w:p>
    <w:p>
      <w:pPr>
        <w:pStyle w:val="Heading1"/>
      </w:pPr>
      <w:bookmarkStart w:id="25" w:name="training-status-by-site"/>
      <w:bookmarkEnd w:id="25"/>
      <w:r>
        <w:t xml:space="preserve">Training status by site</w:t>
      </w:r>
    </w:p>
    <w:p>
      <w:pPr>
        <w:pStyle w:val="FirstParagraph"/>
      </w:pPr>
      <w:r>
        <w:t xml:space="preserve">traing status has been grouped into 1 of 3 categories, Not Atempted, Started and Completed.</w:t>
      </w:r>
      <w:r>
        <w:t xml:space="preserve"> </w:t>
      </w:r>
      <w:r>
        <w:t xml:space="preserve">This table shows the number of staff in each category for each site.</w:t>
      </w:r>
      <w:r>
        <w:t xml:space="preserve"> </w:t>
      </w:r>
      <w:r>
        <w:t xml:space="preserve">All staff members in eLeanring system are included in this table.</w:t>
      </w:r>
    </w:p>
    <w:p>
      <w:pPr>
        <w:pStyle w:val="SourceCode"/>
      </w:pPr>
      <w:r>
        <w:rPr>
          <w:rStyle w:val="NormalTok"/>
        </w:rPr>
        <w:t xml:space="preserve">Site_status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ID_status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STATUS)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(Location, COMPLETED, STATUS)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Site_status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(Site_status, STATUS,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Site_status$Total_Staff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(Site_status[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Site_status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(Site_status,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(Site_status[,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Site_status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 w:type="textWrapping"/>
      </w:r>
      <w:r>
        <w:rPr>
          <w:rStyle w:val="VerbatimChar"/>
        </w:rPr>
        <w:t xml:space="preserve">##     Location Completed `Not Attempted` Started Total_Staff</w:t>
      </w:r>
      <w:r>
        <w:br w:type="textWrapping"/>
      </w:r>
      <w:r>
        <w:rPr>
          <w:rStyle w:val="VerbatimChar"/>
        </w:rPr>
        <w:t xml:space="preserve">##        &lt;chr&gt;     &lt;chr&gt;           &lt;chr&gt;   &lt;chr&gt;       &lt;chr&gt;</w:t>
      </w:r>
      <w:r>
        <w:br w:type="textWrapping"/>
      </w:r>
      <w:r>
        <w:rPr>
          <w:rStyle w:val="VerbatimChar"/>
        </w:rPr>
        <w:t xml:space="preserve">## 1   Ballarat         4               0       0           4</w:t>
      </w:r>
      <w:r>
        <w:br w:type="textWrapping"/>
      </w:r>
      <w:r>
        <w:rPr>
          <w:rStyle w:val="VerbatimChar"/>
        </w:rPr>
        <w:t xml:space="preserve">## 2      Casey         1               0       1           2</w:t>
      </w:r>
      <w:r>
        <w:br w:type="textWrapping"/>
      </w:r>
      <w:r>
        <w:rPr>
          <w:rStyle w:val="VerbatimChar"/>
        </w:rPr>
        <w:t xml:space="preserve">## 3  Dandenong         5               0       2           7</w:t>
      </w:r>
      <w:r>
        <w:br w:type="textWrapping"/>
      </w:r>
      <w:r>
        <w:rPr>
          <w:rStyle w:val="VerbatimChar"/>
        </w:rPr>
        <w:t xml:space="preserve">## 4  Frankston         4               0       1           5</w:t>
      </w:r>
      <w:r>
        <w:br w:type="textWrapping"/>
      </w:r>
      <w:r>
        <w:rPr>
          <w:rStyle w:val="VerbatimChar"/>
        </w:rPr>
        <w:t xml:space="preserve">## 5       Hume         0               1       0           1</w:t>
      </w:r>
      <w:r>
        <w:br w:type="textWrapping"/>
      </w:r>
      <w:r>
        <w:rPr>
          <w:rStyle w:val="VerbatimChar"/>
        </w:rPr>
        <w:t xml:space="preserve">## 6     Melton         0               3       0           3</w:t>
      </w:r>
      <w:r>
        <w:br w:type="textWrapping"/>
      </w:r>
      <w:r>
        <w:rPr>
          <w:rStyle w:val="VerbatimChar"/>
        </w:rPr>
        <w:t xml:space="preserve">## 7 Whittlesea         3               2       2           7</w:t>
      </w:r>
      <w:r>
        <w:br w:type="textWrapping"/>
      </w:r>
      <w:r>
        <w:rPr>
          <w:rStyle w:val="VerbatimChar"/>
        </w:rPr>
        <w:t xml:space="preserve">## 8      Total        17               6       6          29</w:t>
      </w:r>
    </w:p>
    <w:p>
      <w:pPr>
        <w:pStyle w:val="Heading1"/>
      </w:pPr>
      <w:bookmarkStart w:id="26" w:name="join-to-nurse-details-table"/>
      <w:bookmarkEnd w:id="26"/>
      <w:r>
        <w:t xml:space="preserve">Join to Nurse details table</w:t>
      </w:r>
    </w:p>
    <w:p>
      <w:pPr>
        <w:pStyle w:val="FirstParagraph"/>
      </w:pPr>
      <w:r>
        <w:t xml:space="preserve">eLearning data joined with Staff data</w:t>
      </w:r>
    </w:p>
    <w:p>
      <w:pPr>
        <w:pStyle w:val="SourceCode"/>
      </w:pPr>
      <w:r>
        <w:rPr>
          <w:rStyle w:val="NormalTok"/>
        </w:rPr>
        <w:t xml:space="preserve">trim_px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ID_px[,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Staff_type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ID_status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(trim_px,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"NurseID"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data-cleaned-and-main-reference-table-produced"/>
      <w:bookmarkEnd w:id="27"/>
      <w:r>
        <w:t xml:space="preserve">Data cleaned and main reference table produced</w:t>
      </w:r>
    </w:p>
    <w:p>
      <w:pPr>
        <w:pStyle w:val="FirstParagraph"/>
      </w:pPr>
      <w:r>
        <w:t xml:space="preserve">This table is used for all further summaries/reports</w:t>
      </w:r>
    </w:p>
    <w:p>
      <w:pPr>
        <w:pStyle w:val="SourceCode"/>
      </w:pPr>
      <w:r>
        <w:rPr>
          <w:rStyle w:val="NormalTok"/>
        </w:rPr>
        <w:t xml:space="preserve">Staff_status</w:t>
      </w:r>
    </w:p>
    <w:p>
      <w:pPr>
        <w:pStyle w:val="SourceCode"/>
      </w:pPr>
      <w:r>
        <w:rPr>
          <w:rStyle w:val="VerbatimChar"/>
        </w:rPr>
        <w:t xml:space="preserve">## # A tibble: 29 x 8</w:t>
      </w:r>
      <w:r>
        <w:br w:type="textWrapping"/>
      </w:r>
      <w:r>
        <w:rPr>
          <w:rStyle w:val="VerbatimChar"/>
        </w:rPr>
        <w:t xml:space="preserve">##    NurseID  Location  Strt_date pre_2016 COMPLETED    STATUS</w:t>
      </w:r>
      <w:r>
        <w:br w:type="textWrapping"/>
      </w:r>
      <w:r>
        <w:rPr>
          <w:rStyle w:val="VerbatimChar"/>
        </w:rPr>
        <w:t xml:space="preserve">##      &lt;dbl&gt;     &lt;chr&gt;     &lt;date&gt;    &lt;chr&gt;     &lt;int&gt;     &lt;chr&gt;</w:t>
      </w:r>
      <w:r>
        <w:br w:type="textWrapping"/>
      </w:r>
      <w:r>
        <w:rPr>
          <w:rStyle w:val="VerbatimChar"/>
        </w:rPr>
        <w:t xml:space="preserve">##  1       1  Ballarat 2017-08-07    FALSE         1 Completed</w:t>
      </w:r>
      <w:r>
        <w:br w:type="textWrapping"/>
      </w:r>
      <w:r>
        <w:rPr>
          <w:rStyle w:val="VerbatimChar"/>
        </w:rPr>
        <w:t xml:space="preserve">##  2       2  Ballarat 2013-06-25     TRUE         1 Completed</w:t>
      </w:r>
      <w:r>
        <w:br w:type="textWrapping"/>
      </w:r>
      <w:r>
        <w:rPr>
          <w:rStyle w:val="VerbatimChar"/>
        </w:rPr>
        <w:t xml:space="preserve">##  3       3  Ballarat 2013-05-22     TRUE         1 Completed</w:t>
      </w:r>
      <w:r>
        <w:br w:type="textWrapping"/>
      </w:r>
      <w:r>
        <w:rPr>
          <w:rStyle w:val="VerbatimChar"/>
        </w:rPr>
        <w:t xml:space="preserve">##  4       4  Ballarat 2013-05-22     TRUE         1 Completed</w:t>
      </w:r>
      <w:r>
        <w:br w:type="textWrapping"/>
      </w:r>
      <w:r>
        <w:rPr>
          <w:rStyle w:val="VerbatimChar"/>
        </w:rPr>
        <w:t xml:space="preserve">##  5       5     Casey         NA  Unknown         0   Started</w:t>
      </w:r>
      <w:r>
        <w:br w:type="textWrapping"/>
      </w:r>
      <w:r>
        <w:rPr>
          <w:rStyle w:val="VerbatimChar"/>
        </w:rPr>
        <w:t xml:space="preserve">##  6       6     Casey 2017-10-14    FALSE         1 Completed</w:t>
      </w:r>
      <w:r>
        <w:br w:type="textWrapping"/>
      </w:r>
      <w:r>
        <w:rPr>
          <w:rStyle w:val="VerbatimChar"/>
        </w:rPr>
        <w:t xml:space="preserve">##  7       7 Dandenong 2017-05-09    FALSE         1 Completed</w:t>
      </w:r>
      <w:r>
        <w:br w:type="textWrapping"/>
      </w:r>
      <w:r>
        <w:rPr>
          <w:rStyle w:val="VerbatimChar"/>
        </w:rPr>
        <w:t xml:space="preserve">##  8       8 Dandenong 2017-05-11    FALSE         1 Completed</w:t>
      </w:r>
      <w:r>
        <w:br w:type="textWrapping"/>
      </w:r>
      <w:r>
        <w:rPr>
          <w:rStyle w:val="VerbatimChar"/>
        </w:rPr>
        <w:t xml:space="preserve">##  9       9 Dandenong 2015-07-12     TRUE         0   Started</w:t>
      </w:r>
      <w:r>
        <w:br w:type="textWrapping"/>
      </w:r>
      <w:r>
        <w:rPr>
          <w:rStyle w:val="VerbatimChar"/>
        </w:rPr>
        <w:t xml:space="preserve">## 10      10 Dandenong 2013-07-30     TRUE         1 Completed</w:t>
      </w:r>
      <w:r>
        <w:br w:type="textWrapping"/>
      </w:r>
      <w:r>
        <w:rPr>
          <w:rStyle w:val="VerbatimChar"/>
        </w:rPr>
        <w:t xml:space="preserve">## # ... with 19 more rows, and 2 more variables: `FPM Completed` &lt;chr&gt;,</w:t>
      </w:r>
      <w:r>
        <w:br w:type="textWrapping"/>
      </w:r>
      <w:r>
        <w:rPr>
          <w:rStyle w:val="VerbatimChar"/>
        </w:rPr>
        <w:t xml:space="preserve">## #   sees_clients &lt;chr&gt;</w:t>
      </w:r>
    </w:p>
    <w:p>
      <w:pPr>
        <w:pStyle w:val="Heading1"/>
      </w:pPr>
      <w:bookmarkStart w:id="28" w:name="main-outcomes---full-table"/>
      <w:bookmarkEnd w:id="28"/>
      <w:r>
        <w:t xml:space="preserve">Main Outcomes - Full table</w:t>
      </w:r>
    </w:p>
    <w:p>
      <w:pPr>
        <w:pStyle w:val="SourceCode"/>
      </w:pPr>
      <w:r>
        <w:rPr>
          <w:rStyle w:val="CommentTok"/>
        </w:rPr>
        <w:t xml:space="preserve"># Full table</w:t>
      </w:r>
      <w:r>
        <w:br w:type="textWrapping"/>
      </w:r>
      <w:r>
        <w:rPr>
          <w:rStyle w:val="NormalTok"/>
        </w:rPr>
        <w:t xml:space="preserve">Full_table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Staff_status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(pre_2016, Location, sees_clients)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(pre_2016, Location, sees_clients, COMPLETED)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Full_table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(Full_table, sees_clients,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Full_table$Total_Staff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(Full_table[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"Nurse_SW"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CommentTok"/>
        </w:rPr>
        <w:t xml:space="preserve"># check all rows account for</w:t>
      </w:r>
      <w:r>
        <w:br w:type="textWrapping"/>
      </w:r>
      <w:r>
        <w:rPr>
          <w:rStyle w:val="NormalTok"/>
        </w:rPr>
        <w:t xml:space="preserve">if ((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(ID_status)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(Full_table[,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flog.error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"CHECKING failed"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'logger.c'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err_msg &lt;-</w:t>
      </w:r>
      <w:r>
        <w:rPr>
          <w:rStyle w:val="StringTok"/>
        </w:rPr>
        <w:t xml:space="preserve"> "CHECKING failed"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log_and_quit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flog.info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"CHECKING passed"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'logger.c'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#Show result</w:t>
      </w:r>
      <w:r>
        <w:br w:type="textWrapping"/>
      </w:r>
      <w:r>
        <w:rPr>
          <w:rStyle w:val="NormalTok"/>
        </w:rPr>
        <w:t xml:space="preserve">Full_table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(Full_table,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(Full_table[,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Full_table</w:t>
      </w:r>
    </w:p>
    <w:p>
      <w:pPr>
        <w:pStyle w:val="SourceCode"/>
      </w:pPr>
      <w:r>
        <w:rPr>
          <w:rStyle w:val="VerbatimChar"/>
        </w:rPr>
        <w:t xml:space="preserve">## # A tibble: 15 x 5</w:t>
      </w:r>
      <w:r>
        <w:br w:type="textWrapping"/>
      </w:r>
      <w:r>
        <w:rPr>
          <w:rStyle w:val="VerbatimChar"/>
        </w:rPr>
        <w:t xml:space="preserve">##    pre_2016   Location Nurse_SW Other Total_Staff</w:t>
      </w:r>
      <w:r>
        <w:br w:type="textWrapping"/>
      </w:r>
      <w:r>
        <w:rPr>
          <w:rStyle w:val="VerbatimChar"/>
        </w:rPr>
        <w:t xml:space="preserve">##       &lt;chr&gt;      &lt;chr&gt;    &lt;chr&gt; &lt;chr&gt;       &lt;chr&gt;</w:t>
      </w:r>
      <w:r>
        <w:br w:type="textWrapping"/>
      </w:r>
      <w:r>
        <w:rPr>
          <w:rStyle w:val="VerbatimChar"/>
        </w:rPr>
        <w:t xml:space="preserve">##  1    FALSE   Ballarat        1     0           1</w:t>
      </w:r>
      <w:r>
        <w:br w:type="textWrapping"/>
      </w:r>
      <w:r>
        <w:rPr>
          <w:rStyle w:val="VerbatimChar"/>
        </w:rPr>
        <w:t xml:space="preserve">##  2    FALSE      Casey        1     0           1</w:t>
      </w:r>
      <w:r>
        <w:br w:type="textWrapping"/>
      </w:r>
      <w:r>
        <w:rPr>
          <w:rStyle w:val="VerbatimChar"/>
        </w:rPr>
        <w:t xml:space="preserve">##  3    FALSE  Dandenong        2     0           2</w:t>
      </w:r>
      <w:r>
        <w:br w:type="textWrapping"/>
      </w:r>
      <w:r>
        <w:rPr>
          <w:rStyle w:val="VerbatimChar"/>
        </w:rPr>
        <w:t xml:space="preserve">##  4    FALSE  Frankston        2     0           2</w:t>
      </w:r>
      <w:r>
        <w:br w:type="textWrapping"/>
      </w:r>
      <w:r>
        <w:rPr>
          <w:rStyle w:val="VerbatimChar"/>
        </w:rPr>
        <w:t xml:space="preserve">##  5    FALSE       Hume        1     0           1</w:t>
      </w:r>
      <w:r>
        <w:br w:type="textWrapping"/>
      </w:r>
      <w:r>
        <w:rPr>
          <w:rStyle w:val="VerbatimChar"/>
        </w:rPr>
        <w:t xml:space="preserve">##  6    FALSE     Melton        2     1           3</w:t>
      </w:r>
      <w:r>
        <w:br w:type="textWrapping"/>
      </w:r>
      <w:r>
        <w:rPr>
          <w:rStyle w:val="VerbatimChar"/>
        </w:rPr>
        <w:t xml:space="preserve">##  7    FALSE Whittlesea        1     0           1</w:t>
      </w:r>
      <w:r>
        <w:br w:type="textWrapping"/>
      </w:r>
      <w:r>
        <w:rPr>
          <w:rStyle w:val="VerbatimChar"/>
        </w:rPr>
        <w:t xml:space="preserve">##  8     TRUE   Ballarat        3     0           3</w:t>
      </w:r>
      <w:r>
        <w:br w:type="textWrapping"/>
      </w:r>
      <w:r>
        <w:rPr>
          <w:rStyle w:val="VerbatimChar"/>
        </w:rPr>
        <w:t xml:space="preserve">##  9     TRUE  Dandenong        4     1           5</w:t>
      </w:r>
      <w:r>
        <w:br w:type="textWrapping"/>
      </w:r>
      <w:r>
        <w:rPr>
          <w:rStyle w:val="VerbatimChar"/>
        </w:rPr>
        <w:t xml:space="preserve">## 10     TRUE  Frankston        2     0           2</w:t>
      </w:r>
      <w:r>
        <w:br w:type="textWrapping"/>
      </w:r>
      <w:r>
        <w:rPr>
          <w:rStyle w:val="VerbatimChar"/>
        </w:rPr>
        <w:t xml:space="preserve">## 11     TRUE Whittlesea        3     2           5</w:t>
      </w:r>
      <w:r>
        <w:br w:type="textWrapping"/>
      </w:r>
      <w:r>
        <w:rPr>
          <w:rStyle w:val="VerbatimChar"/>
        </w:rPr>
        <w:t xml:space="preserve">## 12  Unknown      Casey        0     1           1</w:t>
      </w:r>
      <w:r>
        <w:br w:type="textWrapping"/>
      </w:r>
      <w:r>
        <w:rPr>
          <w:rStyle w:val="VerbatimChar"/>
        </w:rPr>
        <w:t xml:space="preserve">## 13  Unknown  Frankston        1     0           1</w:t>
      </w:r>
      <w:r>
        <w:br w:type="textWrapping"/>
      </w:r>
      <w:r>
        <w:rPr>
          <w:rStyle w:val="VerbatimChar"/>
        </w:rPr>
        <w:t xml:space="preserve">## 14  Unknown Whittlesea        1     0           1</w:t>
      </w:r>
      <w:r>
        <w:br w:type="textWrapping"/>
      </w:r>
      <w:r>
        <w:rPr>
          <w:rStyle w:val="VerbatimChar"/>
        </w:rPr>
        <w:t xml:space="preserve">## 15    Total                  24     5          29</w:t>
      </w:r>
    </w:p>
    <w:p>
      <w:pPr>
        <w:pStyle w:val="FirstParagraph"/>
      </w:pPr>
      <w:r>
        <w:t xml:space="preserve">Main Outcomes - nurses per category - position and training time</w:t>
      </w:r>
    </w:p>
    <w:p>
      <w:pPr>
        <w:pStyle w:val="SourceCode"/>
      </w:pPr>
      <w:r>
        <w:rPr>
          <w:rStyle w:val="CommentTok"/>
        </w:rPr>
        <w:t xml:space="preserve"># nurses per category - position and training time</w:t>
      </w:r>
      <w:r>
        <w:br w:type="textWrapping"/>
      </w:r>
      <w:r>
        <w:br w:type="textWrapping"/>
      </w:r>
      <w:r>
        <w:rPr>
          <w:rStyle w:val="NormalTok"/>
        </w:rPr>
        <w:t xml:space="preserve">sum_count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Staff_status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(pre_2016, sees_clients)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(pre_2016, sees_clients, COMPLETED)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sum_count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(sum_count, sees_clients,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sum_count$Total_Staff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(sum_count[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"Nurse_SW"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sum_count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(sum_count,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(sum_count[,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sum_count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  pre_2016 Nurse_SW Other Total_Staff</w:t>
      </w:r>
      <w:r>
        <w:br w:type="textWrapping"/>
      </w:r>
      <w:r>
        <w:rPr>
          <w:rStyle w:val="VerbatimChar"/>
        </w:rPr>
        <w:t xml:space="preserve">##      &lt;chr&gt;    &lt;chr&gt; &lt;chr&gt;       &lt;chr&gt;</w:t>
      </w:r>
      <w:r>
        <w:br w:type="textWrapping"/>
      </w:r>
      <w:r>
        <w:rPr>
          <w:rStyle w:val="VerbatimChar"/>
        </w:rPr>
        <w:t xml:space="preserve">## 1    FALSE       10     1          11</w:t>
      </w:r>
      <w:r>
        <w:br w:type="textWrapping"/>
      </w:r>
      <w:r>
        <w:rPr>
          <w:rStyle w:val="VerbatimChar"/>
        </w:rPr>
        <w:t xml:space="preserve">## 2     TRUE       12     3          15</w:t>
      </w:r>
      <w:r>
        <w:br w:type="textWrapping"/>
      </w:r>
      <w:r>
        <w:rPr>
          <w:rStyle w:val="VerbatimChar"/>
        </w:rPr>
        <w:t xml:space="preserve">## 3  Unknown        2     1           3</w:t>
      </w:r>
      <w:r>
        <w:br w:type="textWrapping"/>
      </w:r>
      <w:r>
        <w:rPr>
          <w:rStyle w:val="VerbatimChar"/>
        </w:rPr>
        <w:t xml:space="preserve">## 4    Total       24     5          29</w:t>
      </w:r>
    </w:p>
    <w:p>
      <w:pPr>
        <w:pStyle w:val="FirstParagraph"/>
      </w:pPr>
      <w:r>
        <w:t xml:space="preserve">Main Outcomes - Summary table</w:t>
      </w:r>
    </w:p>
    <w:p>
      <w:pPr>
        <w:pStyle w:val="SourceCode"/>
      </w:pPr>
      <w:r>
        <w:rPr>
          <w:rStyle w:val="CommentTok"/>
        </w:rPr>
        <w:t xml:space="preserve"># Summary table - filtered for position and training time</w:t>
      </w:r>
      <w:r>
        <w:br w:type="textWrapping"/>
      </w:r>
      <w:r>
        <w:br w:type="textWrapping"/>
      </w:r>
      <w:r>
        <w:rPr>
          <w:rStyle w:val="NormalTok"/>
        </w:rPr>
        <w:t xml:space="preserve">Filtered_table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Staff_status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(pre_2016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sees_clients ==</w:t>
      </w:r>
      <w:r>
        <w:rPr>
          <w:rStyle w:val="StringTok"/>
        </w:rPr>
        <w:t xml:space="preserve"> "Nurse_SW"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(Location, COMPLETED)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perc_comp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(COMPLETED)*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Filtered_table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(Filtered_table,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(Filtered_table[,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(Filtered_table[,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Filtered_table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  Location     n perc_comp</w:t>
      </w:r>
      <w:r>
        <w:br w:type="textWrapping"/>
      </w:r>
      <w:r>
        <w:rPr>
          <w:rStyle w:val="VerbatimChar"/>
        </w:rPr>
        <w:t xml:space="preserve">##        &lt;chr&gt; &lt;chr&gt;     &lt;chr&gt;</w:t>
      </w:r>
      <w:r>
        <w:br w:type="textWrapping"/>
      </w:r>
      <w:r>
        <w:rPr>
          <w:rStyle w:val="VerbatimChar"/>
        </w:rPr>
        <w:t xml:space="preserve">## 1   Ballarat     3       100</w:t>
      </w:r>
      <w:r>
        <w:br w:type="textWrapping"/>
      </w:r>
      <w:r>
        <w:rPr>
          <w:rStyle w:val="VerbatimChar"/>
        </w:rPr>
        <w:t xml:space="preserve">## 2  Dandenong     4        75</w:t>
      </w:r>
      <w:r>
        <w:br w:type="textWrapping"/>
      </w:r>
      <w:r>
        <w:rPr>
          <w:rStyle w:val="VerbatimChar"/>
        </w:rPr>
        <w:t xml:space="preserve">## 3  Frankston     2       100</w:t>
      </w:r>
      <w:r>
        <w:br w:type="textWrapping"/>
      </w:r>
      <w:r>
        <w:rPr>
          <w:rStyle w:val="VerbatimChar"/>
        </w:rPr>
        <w:t xml:space="preserve">## 4 Whittlesea     3       100</w:t>
      </w:r>
      <w:r>
        <w:br w:type="textWrapping"/>
      </w:r>
      <w:r>
        <w:rPr>
          <w:rStyle w:val="VerbatimChar"/>
        </w:rPr>
        <w:t xml:space="preserve">## 5      Total    12     93.75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c2fc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2017-11-02T03:21:31Z</dcterms:created>
  <dcterms:modified xsi:type="dcterms:W3CDTF">2017-11-02T03:21:31Z</dcterms:modified>
</cp:coreProperties>
</file>