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698E5" w14:textId="77777777" w:rsidR="005F253C" w:rsidRPr="00986C57" w:rsidRDefault="005F253C" w:rsidP="00CE5315">
      <w:pPr>
        <w:jc w:val="both"/>
        <w:rPr>
          <w:rFonts w:ascii="Segoe UI" w:eastAsia="Malgun Gothic" w:hAnsi="Segoe UI" w:cs="Segoe UI"/>
          <w:b/>
        </w:rPr>
      </w:pPr>
      <w:r w:rsidRPr="00986C57">
        <w:rPr>
          <w:rFonts w:ascii="Segoe UI" w:eastAsia="Malgun Gothic" w:hAnsi="Segoe UI" w:cs="Segoe UI"/>
          <w:b/>
        </w:rPr>
        <w:t> </w:t>
      </w:r>
      <w:r w:rsidR="00084422" w:rsidRPr="00986C57">
        <w:rPr>
          <w:rFonts w:ascii="Segoe UI" w:eastAsia="Malgun Gothic" w:hAnsi="Segoe UI" w:cs="Segoe UI"/>
          <w:b/>
        </w:rPr>
        <w:t>Tittle</w:t>
      </w:r>
      <w:r w:rsidR="00433BA3" w:rsidRPr="00986C57">
        <w:rPr>
          <w:rFonts w:ascii="Segoe UI" w:eastAsia="Malgun Gothic" w:hAnsi="Segoe UI" w:cs="Segoe UI"/>
          <w:b/>
        </w:rPr>
        <w:t>:</w:t>
      </w:r>
      <w:r w:rsidR="007628C9" w:rsidRPr="00986C57">
        <w:rPr>
          <w:rFonts w:ascii="Segoe UI" w:eastAsia="Malgun Gothic" w:hAnsi="Segoe UI" w:cs="Segoe UI"/>
          <w:b/>
        </w:rPr>
        <w:t xml:space="preserve"> </w:t>
      </w:r>
    </w:p>
    <w:p w14:paraId="173476E4" w14:textId="77777777" w:rsidR="007628C9" w:rsidRPr="009E026B" w:rsidRDefault="00C54790" w:rsidP="00CE5315">
      <w:pPr>
        <w:jc w:val="both"/>
        <w:rPr>
          <w:rFonts w:ascii="Segoe UI" w:eastAsia="Malgun Gothic" w:hAnsi="Segoe UI" w:cs="Segoe UI"/>
        </w:rPr>
      </w:pPr>
      <w:r w:rsidRPr="00C54790">
        <w:rPr>
          <w:rFonts w:ascii="Segoe UI" w:eastAsia="Malgun Gothic" w:hAnsi="Segoe UI" w:cs="Segoe UI"/>
        </w:rPr>
        <w:t>10-Day Uganda Safari: Primate Encounters, Wildlife &amp; Cultural Immersion</w:t>
      </w:r>
    </w:p>
    <w:p w14:paraId="52C1B94E" w14:textId="77777777" w:rsidR="00084422" w:rsidRPr="00C54790" w:rsidRDefault="00084422" w:rsidP="00CE5315">
      <w:pPr>
        <w:jc w:val="both"/>
        <w:rPr>
          <w:rFonts w:ascii="Segoe UI" w:eastAsia="Malgun Gothic" w:hAnsi="Segoe UI" w:cs="Segoe UI"/>
          <w:b/>
          <w:u w:val="single"/>
        </w:rPr>
      </w:pPr>
      <w:r w:rsidRPr="00C54790">
        <w:rPr>
          <w:rFonts w:ascii="Segoe UI" w:eastAsia="Malgun Gothic" w:hAnsi="Segoe UI" w:cs="Segoe UI"/>
          <w:b/>
          <w:u w:val="single"/>
        </w:rPr>
        <w:t>Overview</w:t>
      </w:r>
    </w:p>
    <w:p w14:paraId="6CEED32E" w14:textId="77777777" w:rsidR="00164505" w:rsidRPr="00164505" w:rsidRDefault="00164505" w:rsidP="00CE5315">
      <w:pPr>
        <w:jc w:val="both"/>
        <w:rPr>
          <w:rFonts w:ascii="Segoe UI" w:eastAsia="Malgun Gothic" w:hAnsi="Segoe UI" w:cs="Segoe UI"/>
        </w:rPr>
      </w:pPr>
      <w:r w:rsidRPr="00164505">
        <w:rPr>
          <w:rFonts w:ascii="Segoe UI" w:eastAsia="Malgun Gothic" w:hAnsi="Segoe UI" w:cs="Segoe UI"/>
        </w:rPr>
        <w:t>This 10-day adventure safari in Uganda offers many exciting activities and the opportunity to create unforgettable, lifelong memories. The safari takes you to various destinations with stunning scenery, habitats for huge wildlife populations, and the unique culture that truly defines the people of Uganda. We designed this safari to showcase the best aspects of Uganda, allowing visitors to encounter and enjoy remarkable attractions and activities.</w:t>
      </w:r>
    </w:p>
    <w:p w14:paraId="2128707E" w14:textId="77777777" w:rsidR="00164505" w:rsidRPr="00164505" w:rsidRDefault="00164505" w:rsidP="00CE5315">
      <w:pPr>
        <w:jc w:val="both"/>
        <w:rPr>
          <w:rFonts w:ascii="Segoe UI" w:eastAsia="Malgun Gothic" w:hAnsi="Segoe UI" w:cs="Segoe UI"/>
        </w:rPr>
      </w:pPr>
      <w:r w:rsidRPr="00164505">
        <w:rPr>
          <w:rFonts w:ascii="Segoe UI" w:eastAsia="Malgun Gothic" w:hAnsi="Segoe UI" w:cs="Segoe UI"/>
        </w:rPr>
        <w:t>The package includes many exhilarating activities, such as wildlife viewing in savannah parks, tracking primates (mountain gorillas and chimpanzees), boat excursions, and cultural experiences.</w:t>
      </w:r>
    </w:p>
    <w:p w14:paraId="27705117" w14:textId="77777777" w:rsidR="00164505" w:rsidRPr="00164505" w:rsidRDefault="00164505" w:rsidP="00CE5315">
      <w:pPr>
        <w:jc w:val="both"/>
        <w:rPr>
          <w:rFonts w:ascii="Segoe UI" w:eastAsia="Malgun Gothic" w:hAnsi="Segoe UI" w:cs="Segoe UI"/>
        </w:rPr>
      </w:pPr>
      <w:r w:rsidRPr="00164505">
        <w:rPr>
          <w:rFonts w:ascii="Segoe UI" w:eastAsia="Malgun Gothic" w:hAnsi="Segoe UI" w:cs="Segoe UI"/>
        </w:rPr>
        <w:t>In this safari package, tracking primates in their natural habitats is fundamental. As a result, you will be able to encounter mountain gorillas in Bwindi Impenetrable National Park, golden monkeys in Mgahinga National Park, and chimpanzees in Kibale National Park.</w:t>
      </w:r>
    </w:p>
    <w:p w14:paraId="1AE3A57E" w14:textId="77777777" w:rsidR="00164505" w:rsidRPr="00164505" w:rsidRDefault="00164505" w:rsidP="00CE5315">
      <w:pPr>
        <w:jc w:val="both"/>
        <w:rPr>
          <w:rFonts w:ascii="Segoe UI" w:eastAsia="Malgun Gothic" w:hAnsi="Segoe UI" w:cs="Segoe UI"/>
        </w:rPr>
      </w:pPr>
      <w:r w:rsidRPr="00164505">
        <w:rPr>
          <w:rFonts w:ascii="Segoe UI" w:eastAsia="Malgun Gothic" w:hAnsi="Segoe UI" w:cs="Segoe UI"/>
        </w:rPr>
        <w:t>For wildlife viewing experiences, you will explore Queen Elizabeth, Lake Mburo, and Murchison Falls National Parks. While conducting game drives in the aforementioned parks, you will encounter numerous wildlife species, including antelopes, elephants, lions, leopards, buffaloes, hippos, giraffes, and zebras. The safari package ensures aquatic wildlife sightings by featuring boat excursions on the Kazinga Channel and the Nile River. These waterways are home to numerous water-adapted wildlife, including hippos, crocodiles, and many water birds.</w:t>
      </w:r>
    </w:p>
    <w:p w14:paraId="2A5086DA" w14:textId="77777777" w:rsidR="00164505" w:rsidRDefault="00164505" w:rsidP="00CE5315">
      <w:pPr>
        <w:jc w:val="both"/>
        <w:rPr>
          <w:rFonts w:ascii="Segoe UI" w:eastAsia="Malgun Gothic" w:hAnsi="Segoe UI" w:cs="Segoe UI"/>
        </w:rPr>
      </w:pPr>
      <w:r w:rsidRPr="00164505">
        <w:rPr>
          <w:rFonts w:ascii="Segoe UI" w:eastAsia="Malgun Gothic" w:hAnsi="Segoe UI" w:cs="Segoe UI"/>
        </w:rPr>
        <w:t>As you traverse through the various safari destinations, expect to be fascinated by Uganda’s stunning landscapes, which include lush vegetation, rolling hills, vast banana plantations, flat grasslands, and the hospitality of Ugandans.</w:t>
      </w:r>
    </w:p>
    <w:p w14:paraId="6E5215E2" w14:textId="77777777" w:rsidR="00433BA3" w:rsidRPr="00986C57" w:rsidRDefault="00433BA3" w:rsidP="00CE5315">
      <w:pPr>
        <w:jc w:val="both"/>
        <w:rPr>
          <w:rFonts w:ascii="Segoe UI" w:eastAsia="Malgun Gothic" w:hAnsi="Segoe UI" w:cs="Segoe UI"/>
          <w:u w:val="single"/>
        </w:rPr>
      </w:pPr>
      <w:r w:rsidRPr="00986C57">
        <w:rPr>
          <w:rFonts w:ascii="Segoe UI" w:eastAsia="Malgun Gothic" w:hAnsi="Segoe UI" w:cs="Segoe UI"/>
          <w:u w:val="single"/>
        </w:rPr>
        <w:t>Day by day itinerary</w:t>
      </w:r>
    </w:p>
    <w:p w14:paraId="5E1E843F" w14:textId="77777777" w:rsidR="006C21E5" w:rsidRPr="00986C57" w:rsidRDefault="00433BA3" w:rsidP="00CE5315">
      <w:pPr>
        <w:jc w:val="both"/>
        <w:rPr>
          <w:rFonts w:ascii="Segoe UI" w:eastAsia="Malgun Gothic" w:hAnsi="Segoe UI" w:cs="Segoe UI"/>
          <w:b/>
        </w:rPr>
      </w:pPr>
      <w:r w:rsidRPr="00986C57">
        <w:rPr>
          <w:rFonts w:ascii="Segoe UI" w:eastAsia="Malgun Gothic" w:hAnsi="Segoe UI" w:cs="Segoe UI"/>
          <w:b/>
        </w:rPr>
        <w:t>Day 1:</w:t>
      </w:r>
      <w:r w:rsidR="005F253C" w:rsidRPr="00986C57">
        <w:rPr>
          <w:rFonts w:ascii="Segoe UI" w:eastAsia="Malgun Gothic" w:hAnsi="Segoe UI" w:cs="Segoe UI"/>
          <w:b/>
        </w:rPr>
        <w:t xml:space="preserve"> Tra</w:t>
      </w:r>
      <w:r w:rsidR="006C21E5" w:rsidRPr="00986C57">
        <w:rPr>
          <w:rFonts w:ascii="Segoe UI" w:eastAsia="Malgun Gothic" w:hAnsi="Segoe UI" w:cs="Segoe UI"/>
          <w:b/>
        </w:rPr>
        <w:t>vel to Lake Mburo National Park</w:t>
      </w:r>
    </w:p>
    <w:p w14:paraId="53C45C8C" w14:textId="77777777" w:rsidR="00ED0FCB" w:rsidRPr="00ED0FCB" w:rsidRDefault="00ED0FCB" w:rsidP="00CE5315">
      <w:pPr>
        <w:jc w:val="both"/>
        <w:rPr>
          <w:rFonts w:ascii="Segoe UI" w:eastAsia="Malgun Gothic" w:hAnsi="Segoe UI" w:cs="Segoe UI"/>
        </w:rPr>
      </w:pPr>
      <w:r w:rsidRPr="00ED0FCB">
        <w:rPr>
          <w:rFonts w:ascii="Segoe UI" w:eastAsia="Malgun Gothic" w:hAnsi="Segoe UI" w:cs="Segoe UI"/>
        </w:rPr>
        <w:t>Meet your designated company guide/driver at the lodge/hotel or Entebbe airport, and then proceed directly to Lake Mburo National Park.  Along the way, have a brief stopover at the Equator monument in Kayabwe to take photos and enjoy the remarkable experiments demonstrating how the gravitational pull at the Equator line varies from that at other latitudes. The experiments show how water swirls in opposite directions on either side of the equator line. Though not scientifically proven, these experiments will offer an entertaining and instructive experience while learning about the geographical importance of the equator line.</w:t>
      </w:r>
    </w:p>
    <w:p w14:paraId="2F1F43C6" w14:textId="77777777" w:rsidR="00ED0FCB" w:rsidRPr="00ED0FCB" w:rsidRDefault="00ED0FCB" w:rsidP="00CE5315">
      <w:pPr>
        <w:jc w:val="both"/>
        <w:rPr>
          <w:rFonts w:ascii="Segoe UI" w:eastAsia="Malgun Gothic" w:hAnsi="Segoe UI" w:cs="Segoe UI"/>
        </w:rPr>
      </w:pPr>
      <w:r w:rsidRPr="00ED0FCB">
        <w:rPr>
          <w:rFonts w:ascii="Segoe UI" w:eastAsia="Malgun Gothic" w:hAnsi="Segoe UI" w:cs="Segoe UI"/>
        </w:rPr>
        <w:lastRenderedPageBreak/>
        <w:t>Upon arrival, you spend a few hours relaxing at the lodge in preparation for the evening walking safari through the park. Lake Mburo National Park is the only protected area in Uganda where you can conduct a guided walking safari.</w:t>
      </w:r>
    </w:p>
    <w:p w14:paraId="5D77BF65" w14:textId="77777777" w:rsidR="00ED0FCB" w:rsidRPr="00ED0FCB" w:rsidRDefault="00ED0FCB" w:rsidP="00CE5315">
      <w:pPr>
        <w:jc w:val="both"/>
        <w:rPr>
          <w:rFonts w:ascii="Segoe UI" w:eastAsia="Malgun Gothic" w:hAnsi="Segoe UI" w:cs="Segoe UI"/>
        </w:rPr>
      </w:pPr>
      <w:r w:rsidRPr="00ED0FCB">
        <w:rPr>
          <w:rFonts w:ascii="Segoe UI" w:eastAsia="Malgun Gothic" w:hAnsi="Segoe UI" w:cs="Segoe UI"/>
        </w:rPr>
        <w:t>In the evening, you enjoy 3 hours of a walking adventure where you encounter the animals and birds. During the walking safari, you can see antelopes (impalas, waterbucks, topis, elands, oribis, and bushbucks), giraffes, zebras, buffaloes, warthogs, and other animals up close.</w:t>
      </w:r>
    </w:p>
    <w:p w14:paraId="55F675EF" w14:textId="77777777" w:rsidR="00ED0FCB" w:rsidRDefault="00ED0FCB" w:rsidP="00CE5315">
      <w:pPr>
        <w:jc w:val="both"/>
        <w:rPr>
          <w:rFonts w:ascii="Segoe UI" w:eastAsia="Malgun Gothic" w:hAnsi="Segoe UI" w:cs="Segoe UI"/>
        </w:rPr>
      </w:pPr>
      <w:r w:rsidRPr="00ED0FCB">
        <w:rPr>
          <w:rFonts w:ascii="Segoe UI" w:eastAsia="Malgun Gothic" w:hAnsi="Segoe UI" w:cs="Segoe UI"/>
        </w:rPr>
        <w:t xml:space="preserve">In addition to walking safaris and traditional game drives, Lake Mburo National Park and its surrounding lodge areas offer a variety of </w:t>
      </w:r>
      <w:r w:rsidRPr="00ED6016">
        <w:rPr>
          <w:rFonts w:ascii="Segoe UI" w:eastAsia="Malgun Gothic" w:hAnsi="Segoe UI" w:cs="Segoe UI"/>
          <w:b/>
          <w:bCs/>
        </w:rPr>
        <w:t>optional activities</w:t>
      </w:r>
      <w:r w:rsidRPr="00ED0FCB">
        <w:rPr>
          <w:rFonts w:ascii="Segoe UI" w:eastAsia="Malgun Gothic" w:hAnsi="Segoe UI" w:cs="Segoe UI"/>
        </w:rPr>
        <w:t>. You can enjoy boat trips on the lake, birdwatching, fishing, horseback riding, cycling, or cultural encounters. If any of these activities interest you, please let us know so we can tailor your Lake Mburo National Park experience to your preferences.</w:t>
      </w:r>
    </w:p>
    <w:p w14:paraId="6B172F68" w14:textId="77777777" w:rsidR="006C21E5" w:rsidRPr="00986C57" w:rsidRDefault="00433BA3" w:rsidP="00CE5315">
      <w:pPr>
        <w:jc w:val="both"/>
        <w:rPr>
          <w:rFonts w:ascii="Segoe UI" w:eastAsia="Malgun Gothic" w:hAnsi="Segoe UI" w:cs="Segoe UI"/>
        </w:rPr>
      </w:pPr>
      <w:r w:rsidRPr="00986C57">
        <w:rPr>
          <w:rFonts w:ascii="Segoe UI" w:eastAsia="Malgun Gothic" w:hAnsi="Segoe UI" w:cs="Segoe UI"/>
        </w:rPr>
        <w:t xml:space="preserve">After the day’s activities, you will have your overnight stay at </w:t>
      </w:r>
      <w:r w:rsidRPr="00986C57">
        <w:rPr>
          <w:rFonts w:ascii="Segoe UI" w:eastAsia="Malgun Gothic" w:hAnsi="Segoe UI" w:cs="Segoe UI"/>
          <w:b/>
        </w:rPr>
        <w:t>Rwakobo Rock</w:t>
      </w:r>
      <w:r w:rsidRPr="00986C57">
        <w:rPr>
          <w:rFonts w:ascii="Segoe UI" w:eastAsia="Malgun Gothic" w:hAnsi="Segoe UI" w:cs="Segoe UI"/>
        </w:rPr>
        <w:t xml:space="preserve">. </w:t>
      </w:r>
    </w:p>
    <w:p w14:paraId="7382A3F6" w14:textId="77777777" w:rsidR="006C21E5" w:rsidRPr="00986C57" w:rsidRDefault="005F253C" w:rsidP="00CE5315">
      <w:pPr>
        <w:jc w:val="both"/>
        <w:rPr>
          <w:rFonts w:ascii="Segoe UI" w:eastAsia="Malgun Gothic" w:hAnsi="Segoe UI" w:cs="Segoe UI"/>
          <w:b/>
        </w:rPr>
      </w:pPr>
      <w:r w:rsidRPr="00986C57">
        <w:rPr>
          <w:rFonts w:ascii="Segoe UI" w:eastAsia="Malgun Gothic" w:hAnsi="Segoe UI" w:cs="Segoe UI"/>
          <w:b/>
        </w:rPr>
        <w:t>Day 2: Bahima Homestead visit and travel to Kisoro</w:t>
      </w:r>
    </w:p>
    <w:p w14:paraId="75D905E1" w14:textId="77777777" w:rsidR="00221FD8" w:rsidRPr="00221FD8" w:rsidRDefault="00221FD8" w:rsidP="00CE5315">
      <w:pPr>
        <w:jc w:val="both"/>
        <w:rPr>
          <w:rFonts w:ascii="Segoe UI" w:eastAsia="Malgun Gothic" w:hAnsi="Segoe UI" w:cs="Segoe UI"/>
        </w:rPr>
      </w:pPr>
      <w:r w:rsidRPr="00221FD8">
        <w:rPr>
          <w:rFonts w:ascii="Segoe UI" w:eastAsia="Malgun Gothic" w:hAnsi="Segoe UI" w:cs="Segoe UI"/>
        </w:rPr>
        <w:t>Early in the morning, you will visit a Bahima homestead to briefly participate in a cultural experience and learn about the Bahima people's habits, beliefs, and traditions. The Bahima have a long history of being pastoralists, and their prime source of income has always been maintaining many herds of long-horned cattle. In addition to learning about their conservation customs, you will participate in some of them, such as milking the cow, preparing cow ghee, and grazing the livestock.</w:t>
      </w:r>
    </w:p>
    <w:p w14:paraId="21C39023" w14:textId="77777777" w:rsidR="00221FD8" w:rsidRPr="00221FD8" w:rsidRDefault="00221FD8" w:rsidP="00CE5315">
      <w:pPr>
        <w:jc w:val="both"/>
        <w:rPr>
          <w:rFonts w:ascii="Segoe UI" w:eastAsia="Malgun Gothic" w:hAnsi="Segoe UI" w:cs="Segoe UI"/>
        </w:rPr>
      </w:pPr>
      <w:r w:rsidRPr="00221FD8">
        <w:rPr>
          <w:rFonts w:ascii="Segoe UI" w:eastAsia="Malgun Gothic" w:hAnsi="Segoe UI" w:cs="Segoe UI"/>
        </w:rPr>
        <w:t>After your cultural experiences at the Bahima homestead, you will embark on the drive (about 4 hours) to Kisoro town, where you should arrive in the evening. As you travel, you will make a few stopovers at roadside markets to taste the organic fruits grown in Uganda, observe and learn about the daily activities of various communities, and engage with the locals.</w:t>
      </w:r>
    </w:p>
    <w:p w14:paraId="667D4AE1" w14:textId="77777777" w:rsidR="00221FD8" w:rsidRDefault="00221FD8" w:rsidP="00CE5315">
      <w:pPr>
        <w:jc w:val="both"/>
        <w:rPr>
          <w:rFonts w:ascii="Segoe UI" w:eastAsia="Malgun Gothic" w:hAnsi="Segoe UI" w:cs="Segoe UI"/>
        </w:rPr>
      </w:pPr>
      <w:r w:rsidRPr="00221FD8">
        <w:rPr>
          <w:rFonts w:ascii="Segoe UI" w:eastAsia="Malgun Gothic" w:hAnsi="Segoe UI" w:cs="Segoe UI"/>
        </w:rPr>
        <w:t>Upon arrival, you will have a relaxing evening at the reserved accommodation in Kisoro town.</w:t>
      </w:r>
    </w:p>
    <w:p w14:paraId="6FAE9478" w14:textId="77777777" w:rsidR="00A72666" w:rsidRPr="00986C57" w:rsidRDefault="00D47C90" w:rsidP="00CE5315">
      <w:pPr>
        <w:jc w:val="both"/>
        <w:rPr>
          <w:rFonts w:ascii="Segoe UI" w:eastAsia="Malgun Gothic" w:hAnsi="Segoe UI" w:cs="Segoe UI"/>
        </w:rPr>
      </w:pPr>
      <w:r w:rsidRPr="00986C57">
        <w:rPr>
          <w:rFonts w:ascii="Segoe UI" w:eastAsia="Malgun Gothic" w:hAnsi="Segoe UI" w:cs="Segoe UI"/>
        </w:rPr>
        <w:t xml:space="preserve">You will spend a night at the </w:t>
      </w:r>
      <w:r w:rsidRPr="00986C57">
        <w:rPr>
          <w:rFonts w:ascii="Segoe UI" w:eastAsia="Malgun Gothic" w:hAnsi="Segoe UI" w:cs="Segoe UI"/>
          <w:b/>
        </w:rPr>
        <w:t>Ichumbi Hotel-Kisoro</w:t>
      </w:r>
      <w:r w:rsidR="00806685">
        <w:rPr>
          <w:rFonts w:ascii="Segoe UI" w:eastAsia="Malgun Gothic" w:hAnsi="Segoe UI" w:cs="Segoe UI"/>
        </w:rPr>
        <w:t>.</w:t>
      </w:r>
    </w:p>
    <w:p w14:paraId="1782ADAB" w14:textId="77777777" w:rsidR="00EA2621" w:rsidRPr="00986C57" w:rsidRDefault="005F253C" w:rsidP="00CE5315">
      <w:pPr>
        <w:jc w:val="both"/>
        <w:rPr>
          <w:rFonts w:ascii="Segoe UI" w:eastAsia="Malgun Gothic" w:hAnsi="Segoe UI" w:cs="Segoe UI"/>
        </w:rPr>
      </w:pPr>
      <w:r w:rsidRPr="00986C57">
        <w:rPr>
          <w:rFonts w:ascii="Segoe UI" w:eastAsia="Malgun Gothic" w:hAnsi="Segoe UI" w:cs="Segoe UI"/>
          <w:b/>
        </w:rPr>
        <w:t>Day 3: Golden Monkey Tracking in Mgahinga National Park and Travel to Bwindi</w:t>
      </w:r>
    </w:p>
    <w:p w14:paraId="0B4D2628" w14:textId="77777777" w:rsidR="00C43073" w:rsidRPr="00C43073" w:rsidRDefault="00C43073" w:rsidP="00CE5315">
      <w:pPr>
        <w:jc w:val="both"/>
        <w:rPr>
          <w:rFonts w:ascii="Segoe UI" w:eastAsia="Malgun Gothic" w:hAnsi="Segoe UI" w:cs="Segoe UI"/>
        </w:rPr>
      </w:pPr>
      <w:r w:rsidRPr="00C43073">
        <w:rPr>
          <w:rFonts w:ascii="Segoe UI" w:eastAsia="Malgun Gothic" w:hAnsi="Segoe UI" w:cs="Segoe UI"/>
        </w:rPr>
        <w:t>Following an early morning breakfast, you will drive for about 15-20 minutes to the Uganda Wildlife Authority headquarters for briefing. During the briefing exercise, the trained park rangers provide guidelines and rules to the tracking participants. After briefing, you will journey through the verdant forest while being watchful of left-over bamboo leaves and shoots. Golden monkeys wander the jungle searching for food, so tracking them in Mgahinga National Park may take between 02 and 04 hours.</w:t>
      </w:r>
    </w:p>
    <w:p w14:paraId="29BD8661" w14:textId="77777777" w:rsidR="00C43073" w:rsidRPr="00C43073" w:rsidRDefault="00C43073" w:rsidP="00CE5315">
      <w:pPr>
        <w:jc w:val="both"/>
        <w:rPr>
          <w:rFonts w:ascii="Segoe UI" w:eastAsia="Malgun Gothic" w:hAnsi="Segoe UI" w:cs="Segoe UI"/>
        </w:rPr>
      </w:pPr>
      <w:r w:rsidRPr="00C43073">
        <w:rPr>
          <w:rFonts w:ascii="Segoe UI" w:eastAsia="Malgun Gothic" w:hAnsi="Segoe UI" w:cs="Segoe UI"/>
        </w:rPr>
        <w:lastRenderedPageBreak/>
        <w:t>During the trekking adventure, you will likely encounter other primates, including L'Hoest's monkeys and numerous avian species. Just like chimpanzee and gorilla trekking, golden tracking also permits you to spend an hour near the primates after you've located them, taking photographs and observing their social interactions.</w:t>
      </w:r>
    </w:p>
    <w:p w14:paraId="66D8F367" w14:textId="77777777" w:rsidR="00C43073" w:rsidRDefault="00C43073" w:rsidP="00CE5315">
      <w:pPr>
        <w:jc w:val="both"/>
        <w:rPr>
          <w:rFonts w:ascii="Segoe UI" w:eastAsia="Malgun Gothic" w:hAnsi="Segoe UI" w:cs="Segoe UI"/>
        </w:rPr>
      </w:pPr>
      <w:r w:rsidRPr="00C43073">
        <w:rPr>
          <w:rFonts w:ascii="Segoe UI" w:eastAsia="Malgun Gothic" w:hAnsi="Segoe UI" w:cs="Segoe UI"/>
        </w:rPr>
        <w:t>After exploring Mgahinga National Park, you will travel for around 2 hours to Bwindi Impenetrable National Park, where you will check into the lodge and spend the rest of the day relaxing.</w:t>
      </w:r>
    </w:p>
    <w:p w14:paraId="2BFEB127" w14:textId="462E5D68" w:rsidR="006A194A" w:rsidRPr="00986C57" w:rsidRDefault="006A194A" w:rsidP="00CE5315">
      <w:pPr>
        <w:jc w:val="both"/>
        <w:rPr>
          <w:rFonts w:ascii="Segoe UI" w:eastAsia="Malgun Gothic" w:hAnsi="Segoe UI" w:cs="Segoe UI"/>
        </w:rPr>
      </w:pPr>
      <w:r w:rsidRPr="00986C57">
        <w:rPr>
          <w:rFonts w:ascii="Segoe UI" w:eastAsia="Malgun Gothic" w:hAnsi="Segoe UI" w:cs="Segoe UI"/>
        </w:rPr>
        <w:t xml:space="preserve">Your accommodation will be at </w:t>
      </w:r>
      <w:bookmarkStart w:id="0" w:name="_Hlk220929741"/>
      <w:r w:rsidR="00ED6016">
        <w:rPr>
          <w:rFonts w:ascii="Segoe UI" w:eastAsia="Malgun Gothic" w:hAnsi="Segoe UI" w:cs="Segoe UI"/>
          <w:b/>
        </w:rPr>
        <w:t>Gorilla Valley Lodge</w:t>
      </w:r>
      <w:bookmarkEnd w:id="0"/>
    </w:p>
    <w:p w14:paraId="64DEECDF" w14:textId="77777777" w:rsidR="00C4126F" w:rsidRPr="00986C57" w:rsidRDefault="005F253C" w:rsidP="00CE5315">
      <w:pPr>
        <w:jc w:val="both"/>
        <w:rPr>
          <w:rFonts w:ascii="Segoe UI" w:eastAsia="Malgun Gothic" w:hAnsi="Segoe UI" w:cs="Segoe UI"/>
          <w:b/>
        </w:rPr>
      </w:pPr>
      <w:r w:rsidRPr="00986C57">
        <w:rPr>
          <w:rFonts w:ascii="Segoe UI" w:eastAsia="Malgun Gothic" w:hAnsi="Segoe UI" w:cs="Segoe UI"/>
          <w:b/>
        </w:rPr>
        <w:t>Day 4: Gorilla trekking in Bwindi Impenetrable National Park</w:t>
      </w:r>
    </w:p>
    <w:p w14:paraId="573220B2" w14:textId="77777777" w:rsidR="006636B9" w:rsidRPr="006636B9" w:rsidRDefault="006636B9" w:rsidP="00CE5315">
      <w:pPr>
        <w:jc w:val="both"/>
        <w:rPr>
          <w:rFonts w:ascii="Segoe UI" w:eastAsia="Malgun Gothic" w:hAnsi="Segoe UI" w:cs="Segoe UI"/>
        </w:rPr>
      </w:pPr>
      <w:r w:rsidRPr="006636B9">
        <w:rPr>
          <w:rFonts w:ascii="Segoe UI" w:eastAsia="Malgun Gothic" w:hAnsi="Segoe UI" w:cs="Segoe UI"/>
        </w:rPr>
        <w:t>Following an early breakfast, you will take a short drive of about 10 minutes to the collection center for the briefing exercise that begins at 8:00 a.m. The experienced park rangers conduct the briefing sessions with the express intent of providing the tracking participants with trekking guidelines and procedures. After briefing, you will be assigned to a specific habituated gorilla family with other 7 participants and set off on a thrilling trekking expedition through steep and heavily forested slopes until you eventually find the gorillas within the dense forest. Once you have located the gorillas, you will have a limited time of one hour close to them, during which time you can take photos and watch them go about their daily lives.</w:t>
      </w:r>
    </w:p>
    <w:p w14:paraId="391D25E8" w14:textId="77777777" w:rsidR="006636B9" w:rsidRDefault="006636B9" w:rsidP="00CE5315">
      <w:pPr>
        <w:jc w:val="both"/>
        <w:rPr>
          <w:rFonts w:ascii="Segoe UI" w:eastAsia="Malgun Gothic" w:hAnsi="Segoe UI" w:cs="Segoe UI"/>
        </w:rPr>
      </w:pPr>
      <w:r w:rsidRPr="006636B9">
        <w:rPr>
          <w:rFonts w:ascii="Segoe UI" w:eastAsia="Malgun Gothic" w:hAnsi="Segoe UI" w:cs="Segoe UI"/>
        </w:rPr>
        <w:t>After the gorilla trekking experience, you will return to the lodge for relaxation and an overnight stay.</w:t>
      </w:r>
    </w:p>
    <w:p w14:paraId="2E43F592" w14:textId="7FF9EF6E" w:rsidR="005600C2" w:rsidRPr="005600C2" w:rsidRDefault="005600C2" w:rsidP="00CE5315">
      <w:pPr>
        <w:jc w:val="both"/>
        <w:rPr>
          <w:rFonts w:ascii="Segoe UI" w:eastAsia="Malgun Gothic" w:hAnsi="Segoe UI" w:cs="Segoe UI"/>
          <w:b/>
        </w:rPr>
      </w:pPr>
      <w:r w:rsidRPr="005600C2">
        <w:rPr>
          <w:rFonts w:ascii="Segoe UI" w:eastAsia="Malgun Gothic" w:hAnsi="Segoe UI" w:cs="Segoe UI"/>
          <w:b/>
        </w:rPr>
        <w:t xml:space="preserve">Overnight stay at </w:t>
      </w:r>
      <w:r w:rsidR="00ED6016">
        <w:rPr>
          <w:rFonts w:ascii="Segoe UI" w:eastAsia="Malgun Gothic" w:hAnsi="Segoe UI" w:cs="Segoe UI"/>
          <w:b/>
        </w:rPr>
        <w:t>Gorilla Valley Lodge</w:t>
      </w:r>
    </w:p>
    <w:p w14:paraId="0030B60A" w14:textId="77777777" w:rsidR="00EA2621" w:rsidRPr="00986C57" w:rsidRDefault="005F253C" w:rsidP="00CE5315">
      <w:pPr>
        <w:jc w:val="both"/>
        <w:rPr>
          <w:rFonts w:ascii="Segoe UI" w:eastAsia="Malgun Gothic" w:hAnsi="Segoe UI" w:cs="Segoe UI"/>
          <w:b/>
        </w:rPr>
      </w:pPr>
      <w:r w:rsidRPr="00986C57">
        <w:rPr>
          <w:rFonts w:ascii="Segoe UI" w:eastAsia="Malgun Gothic" w:hAnsi="Segoe UI" w:cs="Segoe UI"/>
          <w:b/>
        </w:rPr>
        <w:t xml:space="preserve">Day 5: Transfer to Queen Elizabeth National Park </w:t>
      </w:r>
    </w:p>
    <w:p w14:paraId="67C4427F" w14:textId="77777777" w:rsidR="00253CFD" w:rsidRPr="00253CFD" w:rsidRDefault="00253CFD" w:rsidP="00CE5315">
      <w:pPr>
        <w:jc w:val="both"/>
        <w:rPr>
          <w:rFonts w:ascii="Segoe UI" w:eastAsia="Malgun Gothic" w:hAnsi="Segoe UI" w:cs="Segoe UI"/>
        </w:rPr>
      </w:pPr>
      <w:r w:rsidRPr="00253CFD">
        <w:rPr>
          <w:rFonts w:ascii="Segoe UI" w:eastAsia="Malgun Gothic" w:hAnsi="Segoe UI" w:cs="Segoe UI"/>
        </w:rPr>
        <w:t>After exploring the southwest region of Uganda, you will travel for about four (4) hours to Queen Elizabeth National Park, which is located on the Rift Valley floor in the Kasese district of western Uganda. Queen Elizabeth National Park boasts the most diverse ecosystem, including savannah grasslands, forests, and lakes- home to a variety of mammals, ten (10) primate species, including chimpanzees, and 600 avian species.</w:t>
      </w:r>
    </w:p>
    <w:p w14:paraId="6F37EA10" w14:textId="77777777" w:rsidR="00253CFD" w:rsidRPr="00253CFD" w:rsidRDefault="00253CFD" w:rsidP="00CE5315">
      <w:pPr>
        <w:jc w:val="both"/>
        <w:rPr>
          <w:rFonts w:ascii="Segoe UI" w:eastAsia="Malgun Gothic" w:hAnsi="Segoe UI" w:cs="Segoe UI"/>
        </w:rPr>
      </w:pPr>
      <w:r w:rsidRPr="00253CFD">
        <w:rPr>
          <w:rFonts w:ascii="Segoe UI" w:eastAsia="Malgun Gothic" w:hAnsi="Segoe UI" w:cs="Segoe UI"/>
        </w:rPr>
        <w:t xml:space="preserve">In the evening, you will enter the park and embark on a 27 km drive to explore the crater lakes. The park boasts several crater lakes, including the well-known Katwe explosion crater, where locals mine salt. </w:t>
      </w:r>
    </w:p>
    <w:p w14:paraId="4F1B4D91" w14:textId="77777777" w:rsidR="00253CFD" w:rsidRPr="00253CFD" w:rsidRDefault="00253CFD" w:rsidP="00CE5315">
      <w:pPr>
        <w:jc w:val="both"/>
        <w:rPr>
          <w:rFonts w:ascii="Segoe UI" w:eastAsia="Malgun Gothic" w:hAnsi="Segoe UI" w:cs="Segoe UI"/>
        </w:rPr>
      </w:pPr>
      <w:r w:rsidRPr="00253CFD">
        <w:rPr>
          <w:rFonts w:ascii="Segoe UI" w:eastAsia="Malgun Gothic" w:hAnsi="Segoe UI" w:cs="Segoe UI"/>
        </w:rPr>
        <w:t>While the craters can be viewed from a distance, the drive provides breathtaking park views and opportunities to encounter several animals, such as elephants and buffalos.</w:t>
      </w:r>
    </w:p>
    <w:p w14:paraId="657B80ED" w14:textId="77777777" w:rsidR="00A341CB" w:rsidRPr="00986C57" w:rsidRDefault="00253CFD" w:rsidP="00CE5315">
      <w:pPr>
        <w:jc w:val="both"/>
        <w:rPr>
          <w:rFonts w:ascii="Segoe UI" w:eastAsia="Malgun Gothic" w:hAnsi="Segoe UI" w:cs="Segoe UI"/>
        </w:rPr>
      </w:pPr>
      <w:r w:rsidRPr="00253CFD">
        <w:rPr>
          <w:rFonts w:ascii="Segoe UI" w:eastAsia="Malgun Gothic" w:hAnsi="Segoe UI" w:cs="Segoe UI"/>
        </w:rPr>
        <w:lastRenderedPageBreak/>
        <w:t>After the Crater Lakes drive, you will return to your booked lodge for dinner and an overnight stay.</w:t>
      </w:r>
    </w:p>
    <w:p w14:paraId="4E0DE85A" w14:textId="77777777" w:rsidR="00EA2621" w:rsidRPr="00986C57" w:rsidRDefault="00A341CB" w:rsidP="00CE5315">
      <w:pPr>
        <w:jc w:val="both"/>
        <w:rPr>
          <w:rFonts w:ascii="Segoe UI" w:eastAsia="Malgun Gothic" w:hAnsi="Segoe UI" w:cs="Segoe UI"/>
        </w:rPr>
      </w:pPr>
      <w:r w:rsidRPr="00986C57">
        <w:rPr>
          <w:rFonts w:ascii="Segoe UI" w:eastAsia="Malgun Gothic" w:hAnsi="Segoe UI" w:cs="Segoe UI"/>
        </w:rPr>
        <w:t xml:space="preserve">Your overnight stay will be at </w:t>
      </w:r>
      <w:r w:rsidRPr="008F7892">
        <w:rPr>
          <w:rFonts w:ascii="Segoe UI" w:eastAsia="Malgun Gothic" w:hAnsi="Segoe UI" w:cs="Segoe UI"/>
          <w:b/>
        </w:rPr>
        <w:t xml:space="preserve">The Bush </w:t>
      </w:r>
      <w:r w:rsidR="00C21FF0" w:rsidRPr="008F7892">
        <w:rPr>
          <w:rFonts w:ascii="Segoe UI" w:eastAsia="Malgun Gothic" w:hAnsi="Segoe UI" w:cs="Segoe UI"/>
          <w:b/>
        </w:rPr>
        <w:t>Lodge</w:t>
      </w:r>
    </w:p>
    <w:p w14:paraId="06979FE3" w14:textId="77777777" w:rsidR="00EA2621" w:rsidRPr="00986C57" w:rsidRDefault="005F253C" w:rsidP="00CE5315">
      <w:pPr>
        <w:jc w:val="both"/>
        <w:rPr>
          <w:rFonts w:ascii="Segoe UI" w:eastAsia="Malgun Gothic" w:hAnsi="Segoe UI" w:cs="Segoe UI"/>
          <w:b/>
        </w:rPr>
      </w:pPr>
      <w:r w:rsidRPr="00986C57">
        <w:rPr>
          <w:rFonts w:ascii="Segoe UI" w:eastAsia="Malgun Gothic" w:hAnsi="Segoe UI" w:cs="Segoe UI"/>
          <w:b/>
        </w:rPr>
        <w:t>6: Morning game drive and afternoon b</w:t>
      </w:r>
      <w:r w:rsidR="00EA2621" w:rsidRPr="00986C57">
        <w:rPr>
          <w:rFonts w:ascii="Segoe UI" w:eastAsia="Malgun Gothic" w:hAnsi="Segoe UI" w:cs="Segoe UI"/>
          <w:b/>
        </w:rPr>
        <w:t>oat ride on the Kazinga channel</w:t>
      </w:r>
    </w:p>
    <w:p w14:paraId="01DD7D1E" w14:textId="2505E4BC" w:rsidR="00A32F52" w:rsidRPr="00A32F52" w:rsidRDefault="00A32F52" w:rsidP="00CE5315">
      <w:pPr>
        <w:jc w:val="both"/>
        <w:rPr>
          <w:rFonts w:ascii="Segoe UI" w:eastAsia="Malgun Gothic" w:hAnsi="Segoe UI" w:cs="Segoe UI"/>
        </w:rPr>
      </w:pPr>
      <w:r w:rsidRPr="00A32F52">
        <w:rPr>
          <w:rFonts w:ascii="Segoe UI" w:eastAsia="Malgun Gothic" w:hAnsi="Segoe UI" w:cs="Segoe UI"/>
        </w:rPr>
        <w:t xml:space="preserve">You will spend the day exploring Queen Elizabeth National Park’s northern region- home to many wild animals and bird species. After breakfast, you will go on a thrilling adventure of game viewing in the Kasenyi Plains. During the game drive, </w:t>
      </w:r>
      <w:r w:rsidR="0057145F" w:rsidRPr="00A32F52">
        <w:rPr>
          <w:rFonts w:ascii="Segoe UI" w:eastAsia="Malgun Gothic" w:hAnsi="Segoe UI" w:cs="Segoe UI"/>
        </w:rPr>
        <w:t>you</w:t>
      </w:r>
      <w:r w:rsidRPr="00A32F52">
        <w:rPr>
          <w:rFonts w:ascii="Segoe UI" w:eastAsia="Malgun Gothic" w:hAnsi="Segoe UI" w:cs="Segoe UI"/>
        </w:rPr>
        <w:t xml:space="preserve"> may spot diverse wildlife, including antelopes (water bucks, Uganda kobs), buffalos, hippos, warthogs, hyenas, and birds like ibis, vultures, and fish eagles. </w:t>
      </w:r>
    </w:p>
    <w:p w14:paraId="29159D79" w14:textId="6E24C3BB" w:rsidR="00A32F52" w:rsidRDefault="00A32F52" w:rsidP="00CE5315">
      <w:pPr>
        <w:jc w:val="both"/>
        <w:rPr>
          <w:rFonts w:ascii="Segoe UI" w:eastAsia="Malgun Gothic" w:hAnsi="Segoe UI" w:cs="Segoe UI"/>
        </w:rPr>
      </w:pPr>
      <w:r w:rsidRPr="00A32F52">
        <w:rPr>
          <w:rFonts w:ascii="Segoe UI" w:eastAsia="Malgun Gothic" w:hAnsi="Segoe UI" w:cs="Segoe UI"/>
        </w:rPr>
        <w:t>In the afternoon, you will take a two-hour (shared) boat excursion on the spectacular Kazinga channel, which connects Lake George and Lake Edward. Throughout the boat excursion, you will encounter sunbathing crocodiles, yawning hippos, herds of black-and-white spiral-horned Uganda kob, and elephants submerging themselves in the water and splattering water over their bodies to cool off.</w:t>
      </w:r>
    </w:p>
    <w:p w14:paraId="12CB582A" w14:textId="77777777" w:rsidR="0057145F" w:rsidRPr="00140F7C" w:rsidRDefault="0057145F" w:rsidP="0057145F">
      <w:pPr>
        <w:jc w:val="both"/>
        <w:rPr>
          <w:rFonts w:ascii="Segoe UI" w:eastAsia="Malgun Gothic" w:hAnsi="Segoe UI" w:cs="Segoe UI"/>
          <w:i/>
          <w:iCs/>
        </w:rPr>
      </w:pPr>
      <w:r>
        <w:rPr>
          <w:rFonts w:ascii="Segoe UI" w:eastAsia="Malgun Gothic" w:hAnsi="Segoe UI" w:cs="Segoe UI"/>
        </w:rPr>
        <w:t xml:space="preserve">Note: </w:t>
      </w:r>
      <w:r w:rsidRPr="00140F7C">
        <w:rPr>
          <w:rFonts w:ascii="Segoe UI" w:eastAsia="Malgun Gothic" w:hAnsi="Segoe UI" w:cs="Segoe UI"/>
          <w:i/>
          <w:iCs/>
        </w:rPr>
        <w:t>To ensure a fully successful game viewing experience in Africa, visitors often aim to observe all members of the iconic Big 5: lions, leopards, rhinos, elephants, and buffalos. However, the elusive nature of lions and leopards may prevent you from spotting them during the standard game drives.  To guarantee that you see all the Bug 5 of Africa, we recommend that you opt for lion tracking in Queen Elizabeth National Park (at an additional fee of 220 USD per person. With lion tracking, you can undoubtedly get close to these elusive cats.</w:t>
      </w:r>
    </w:p>
    <w:p w14:paraId="3D46FFEE" w14:textId="5E15329E" w:rsidR="002C1746" w:rsidRDefault="00A32F52" w:rsidP="00CE5315">
      <w:pPr>
        <w:jc w:val="both"/>
        <w:rPr>
          <w:rFonts w:ascii="Segoe UI" w:eastAsia="Malgun Gothic" w:hAnsi="Segoe UI" w:cs="Segoe UI"/>
        </w:rPr>
      </w:pPr>
      <w:r w:rsidRPr="00A32F52">
        <w:rPr>
          <w:rFonts w:ascii="Segoe UI" w:eastAsia="Malgun Gothic" w:hAnsi="Segoe UI" w:cs="Segoe UI"/>
        </w:rPr>
        <w:t xml:space="preserve">After the day’s adventure, you will return to the </w:t>
      </w:r>
      <w:r w:rsidR="0057145F">
        <w:rPr>
          <w:rFonts w:ascii="Segoe UI" w:eastAsia="Malgun Gothic" w:hAnsi="Segoe UI" w:cs="Segoe UI"/>
        </w:rPr>
        <w:t>l</w:t>
      </w:r>
      <w:r w:rsidRPr="00A32F52">
        <w:rPr>
          <w:rFonts w:ascii="Segoe UI" w:eastAsia="Malgun Gothic" w:hAnsi="Segoe UI" w:cs="Segoe UI"/>
        </w:rPr>
        <w:t>odge (or similar) for relaxation, dinner, and an overnight stay.</w:t>
      </w:r>
    </w:p>
    <w:p w14:paraId="65DA35CF" w14:textId="319BFFBD" w:rsidR="0057145F" w:rsidRPr="00986C57" w:rsidRDefault="0057145F" w:rsidP="00CE5315">
      <w:pPr>
        <w:jc w:val="both"/>
        <w:rPr>
          <w:rFonts w:ascii="Segoe UI" w:eastAsia="Malgun Gothic" w:hAnsi="Segoe UI" w:cs="Segoe UI"/>
        </w:rPr>
      </w:pPr>
      <w:r>
        <w:rPr>
          <w:rFonts w:ascii="Segoe UI" w:eastAsia="Malgun Gothic" w:hAnsi="Segoe UI" w:cs="Segoe UI"/>
        </w:rPr>
        <w:t xml:space="preserve">Accommodation at </w:t>
      </w:r>
      <w:r w:rsidRPr="0057145F">
        <w:rPr>
          <w:rFonts w:ascii="Segoe UI" w:eastAsia="Malgun Gothic" w:hAnsi="Segoe UI" w:cs="Segoe UI"/>
          <w:b/>
          <w:bCs/>
        </w:rPr>
        <w:t>The Bush Lodge</w:t>
      </w:r>
    </w:p>
    <w:p w14:paraId="67D51730" w14:textId="77777777" w:rsidR="002C1746" w:rsidRPr="00986C57" w:rsidRDefault="005F253C" w:rsidP="00CE5315">
      <w:pPr>
        <w:jc w:val="both"/>
        <w:rPr>
          <w:rFonts w:ascii="Segoe UI" w:eastAsia="Malgun Gothic" w:hAnsi="Segoe UI" w:cs="Segoe UI"/>
          <w:b/>
        </w:rPr>
      </w:pPr>
      <w:r w:rsidRPr="00986C57">
        <w:rPr>
          <w:rFonts w:ascii="Segoe UI" w:eastAsia="Malgun Gothic" w:hAnsi="Segoe UI" w:cs="Segoe UI"/>
          <w:b/>
        </w:rPr>
        <w:t>Day 7: Travel to Kibale Forest for Afternoon Chimpanzee Tracking</w:t>
      </w:r>
    </w:p>
    <w:p w14:paraId="74E78272" w14:textId="77777777" w:rsidR="002D18AE" w:rsidRPr="002D18AE" w:rsidRDefault="002D18AE" w:rsidP="00CE5315">
      <w:pPr>
        <w:jc w:val="both"/>
        <w:rPr>
          <w:rFonts w:ascii="Segoe UI" w:eastAsia="Malgun Gothic" w:hAnsi="Segoe UI" w:cs="Segoe UI"/>
        </w:rPr>
      </w:pPr>
      <w:r w:rsidRPr="002D18AE">
        <w:rPr>
          <w:rFonts w:ascii="Segoe UI" w:eastAsia="Malgun Gothic" w:hAnsi="Segoe UI" w:cs="Segoe UI"/>
        </w:rPr>
        <w:t>After breakfast, you will depart for Kibale National Park to track chimpanzees in the afternoon. If time permits before the activity begins, we highly recommend a 2–3 hour guided community walk through the Bigodi community to experience local culture and wildlife. The Bigodi community is an actual village set-up that generally represents the daily lifestyles of most Ugandans who reside in the countryside. During the community walk, you will learn how to make the local brew, meet a traditional doctor (healer) who will gladly share traditional knowledge about spirits and herbs, and visit one of the homesteads to observe the preparation of some local meals.</w:t>
      </w:r>
    </w:p>
    <w:p w14:paraId="708452D6" w14:textId="77777777" w:rsidR="002D18AE" w:rsidRPr="002D18AE" w:rsidRDefault="002D18AE" w:rsidP="00CE5315">
      <w:pPr>
        <w:jc w:val="both"/>
        <w:rPr>
          <w:rFonts w:ascii="Segoe UI" w:eastAsia="Malgun Gothic" w:hAnsi="Segoe UI" w:cs="Segoe UI"/>
        </w:rPr>
      </w:pPr>
      <w:r w:rsidRPr="002D18AE">
        <w:rPr>
          <w:rFonts w:ascii="Segoe UI" w:eastAsia="Malgun Gothic" w:hAnsi="Segoe UI" w:cs="Segoe UI"/>
        </w:rPr>
        <w:lastRenderedPageBreak/>
        <w:t>This insightful expedition provides guests an exclusive opportunity to connect with the community's core values, fostering an in-depth appreciation of their unique social lifestyle.</w:t>
      </w:r>
    </w:p>
    <w:p w14:paraId="1F6ACCA9" w14:textId="77777777" w:rsidR="002D18AE" w:rsidRPr="002D18AE" w:rsidRDefault="002D18AE" w:rsidP="00CE5315">
      <w:pPr>
        <w:jc w:val="both"/>
        <w:rPr>
          <w:rFonts w:ascii="Segoe UI" w:eastAsia="Malgun Gothic" w:hAnsi="Segoe UI" w:cs="Segoe UI"/>
        </w:rPr>
      </w:pPr>
      <w:r w:rsidRPr="002D18AE">
        <w:rPr>
          <w:rFonts w:ascii="Segoe UI" w:eastAsia="Malgun Gothic" w:hAnsi="Segoe UI" w:cs="Segoe UI"/>
        </w:rPr>
        <w:t>In the afternoon, you will head to the forest (by walking) to embark on the thrilling experience of tracking the habituated chimpanzees. Chimpanzees are humans' closest cousins, sharing a DNA composition that is 98.7% similar to that of humans. During the tracking experience, you will have the opportunity to observe chimpanzees' fascinating characteristics. They can gather water from empty pods, crush nuts with stones, and catch termites in their tunnels with sticks. In addition to chimpanzees, the forest is home to several bird species and other primate species, such as Mangabey and Colobus monkeys, which you may observe during the tracking experience.</w:t>
      </w:r>
    </w:p>
    <w:p w14:paraId="5F3A3F0B" w14:textId="77777777" w:rsidR="002D18AE" w:rsidRDefault="002D18AE" w:rsidP="00CE5315">
      <w:pPr>
        <w:jc w:val="both"/>
        <w:rPr>
          <w:rFonts w:ascii="Segoe UI" w:eastAsia="Malgun Gothic" w:hAnsi="Segoe UI" w:cs="Segoe UI"/>
        </w:rPr>
      </w:pPr>
      <w:r w:rsidRPr="002D18AE">
        <w:rPr>
          <w:rFonts w:ascii="Segoe UI" w:eastAsia="Malgun Gothic" w:hAnsi="Segoe UI" w:cs="Segoe UI"/>
        </w:rPr>
        <w:t>After a fruitful chimpanzee tracking experience, you will return to the lodge for relaxation and an overnight stay.</w:t>
      </w:r>
    </w:p>
    <w:p w14:paraId="5891660E" w14:textId="77777777" w:rsidR="002C1746" w:rsidRPr="00986C57" w:rsidRDefault="00306054" w:rsidP="00CE5315">
      <w:pPr>
        <w:jc w:val="both"/>
        <w:rPr>
          <w:rFonts w:ascii="Segoe UI" w:eastAsia="Malgun Gothic" w:hAnsi="Segoe UI" w:cs="Segoe UI"/>
        </w:rPr>
      </w:pPr>
      <w:r w:rsidRPr="00986C57">
        <w:rPr>
          <w:rFonts w:ascii="Segoe UI" w:eastAsia="Malgun Gothic" w:hAnsi="Segoe UI" w:cs="Segoe UI"/>
        </w:rPr>
        <w:t xml:space="preserve">Your overnight stay will be at </w:t>
      </w:r>
      <w:r w:rsidRPr="008F7892">
        <w:rPr>
          <w:rFonts w:ascii="Segoe UI" w:eastAsia="Malgun Gothic" w:hAnsi="Segoe UI" w:cs="Segoe UI"/>
          <w:b/>
        </w:rPr>
        <w:t>Kibale Forest Camp.</w:t>
      </w:r>
      <w:r w:rsidRPr="00986C57">
        <w:rPr>
          <w:rFonts w:ascii="Segoe UI" w:eastAsia="Malgun Gothic" w:hAnsi="Segoe UI" w:cs="Segoe UI"/>
        </w:rPr>
        <w:t xml:space="preserve"> </w:t>
      </w:r>
    </w:p>
    <w:p w14:paraId="5D0517DA" w14:textId="77777777" w:rsidR="002C1746" w:rsidRPr="00986C57" w:rsidRDefault="005F253C" w:rsidP="00CE5315">
      <w:pPr>
        <w:jc w:val="both"/>
        <w:rPr>
          <w:rFonts w:ascii="Segoe UI" w:eastAsia="Malgun Gothic" w:hAnsi="Segoe UI" w:cs="Segoe UI"/>
        </w:rPr>
      </w:pPr>
      <w:r w:rsidRPr="00986C57">
        <w:rPr>
          <w:rFonts w:ascii="Segoe UI" w:eastAsia="Malgun Gothic" w:hAnsi="Segoe UI" w:cs="Segoe UI"/>
        </w:rPr>
        <w:t xml:space="preserve">The drive time from Queen Elizabeth National Park to Kibale Forest is about 2 hours. </w:t>
      </w:r>
    </w:p>
    <w:p w14:paraId="2770EE33" w14:textId="77777777" w:rsidR="002C1746" w:rsidRPr="00986C57" w:rsidRDefault="005F253C" w:rsidP="00CE5315">
      <w:pPr>
        <w:jc w:val="both"/>
        <w:rPr>
          <w:rFonts w:ascii="Segoe UI" w:eastAsia="Malgun Gothic" w:hAnsi="Segoe UI" w:cs="Segoe UI"/>
          <w:b/>
        </w:rPr>
      </w:pPr>
      <w:r w:rsidRPr="00986C57">
        <w:rPr>
          <w:rFonts w:ascii="Segoe UI" w:eastAsia="Malgun Gothic" w:hAnsi="Segoe UI" w:cs="Segoe UI"/>
          <w:b/>
        </w:rPr>
        <w:t>Day 8: Travel to Murchison Falls National</w:t>
      </w:r>
      <w:r w:rsidR="002C1746" w:rsidRPr="00986C57">
        <w:rPr>
          <w:rFonts w:ascii="Segoe UI" w:eastAsia="Malgun Gothic" w:hAnsi="Segoe UI" w:cs="Segoe UI"/>
          <w:b/>
        </w:rPr>
        <w:t xml:space="preserve"> Park and Visit the Top of the f</w:t>
      </w:r>
      <w:r w:rsidRPr="00986C57">
        <w:rPr>
          <w:rFonts w:ascii="Segoe UI" w:eastAsia="Malgun Gothic" w:hAnsi="Segoe UI" w:cs="Segoe UI"/>
          <w:b/>
        </w:rPr>
        <w:t>alls</w:t>
      </w:r>
    </w:p>
    <w:p w14:paraId="326ED280" w14:textId="77777777" w:rsidR="00BB02C6" w:rsidRPr="00BB02C6" w:rsidRDefault="00BB02C6" w:rsidP="00CE5315">
      <w:pPr>
        <w:jc w:val="both"/>
        <w:rPr>
          <w:rFonts w:ascii="Segoe UI" w:eastAsia="Malgun Gothic" w:hAnsi="Segoe UI" w:cs="Segoe UI"/>
        </w:rPr>
      </w:pPr>
      <w:r w:rsidRPr="00BB02C6">
        <w:rPr>
          <w:rFonts w:ascii="Segoe UI" w:eastAsia="Malgun Gothic" w:hAnsi="Segoe UI" w:cs="Segoe UI"/>
        </w:rPr>
        <w:t xml:space="preserve">Early in the morning, you will have breakfast before embarking on a 6-hour road trip to Murchison Falls National Park, the largest protected area in Uganda. The diverse ecosystem of Murchison Falls National Park is home to over 140 species of mammals, 556 bird species, and reptiles, including African elephants, giraffes, buffalo, and various species of antelopes such as Uganda kobs, waterbucks, and bushbucks. </w:t>
      </w:r>
    </w:p>
    <w:p w14:paraId="608E4646" w14:textId="77777777" w:rsidR="00BB02C6" w:rsidRPr="00BB02C6" w:rsidRDefault="00BB02C6" w:rsidP="00CE5315">
      <w:pPr>
        <w:jc w:val="both"/>
        <w:rPr>
          <w:rFonts w:ascii="Segoe UI" w:eastAsia="Malgun Gothic" w:hAnsi="Segoe UI" w:cs="Segoe UI"/>
        </w:rPr>
      </w:pPr>
      <w:r w:rsidRPr="00BB02C6">
        <w:rPr>
          <w:rFonts w:ascii="Segoe UI" w:eastAsia="Malgun Gothic" w:hAnsi="Segoe UI" w:cs="Segoe UI"/>
        </w:rPr>
        <w:t xml:space="preserve">Upon arrival, you will visit the top of the falls, where the park derives its name. It is a breathtaking moment to be at the top of the falls as you witness the might of the Nile River water cascading into the small gap of 7 meters, creating the strongest falls in the world. </w:t>
      </w:r>
    </w:p>
    <w:p w14:paraId="4D2ADA19" w14:textId="77777777" w:rsidR="00BB02C6" w:rsidRDefault="00BB02C6" w:rsidP="00CE5315">
      <w:pPr>
        <w:jc w:val="both"/>
        <w:rPr>
          <w:rFonts w:ascii="Segoe UI" w:eastAsia="Malgun Gothic" w:hAnsi="Segoe UI" w:cs="Segoe UI"/>
        </w:rPr>
      </w:pPr>
      <w:r w:rsidRPr="00BB02C6">
        <w:rPr>
          <w:rFonts w:ascii="Segoe UI" w:eastAsia="Malgun Gothic" w:hAnsi="Segoe UI" w:cs="Segoe UI"/>
        </w:rPr>
        <w:t>Following your visit to the top of the falls, you will head to the lodge for relaxation and an overnight stay.</w:t>
      </w:r>
    </w:p>
    <w:p w14:paraId="7FFDD5C8" w14:textId="77777777" w:rsidR="00F72258" w:rsidRPr="00986C57" w:rsidRDefault="005F253C" w:rsidP="00CE5315">
      <w:pPr>
        <w:jc w:val="both"/>
        <w:rPr>
          <w:rFonts w:ascii="Segoe UI" w:eastAsia="Malgun Gothic" w:hAnsi="Segoe UI" w:cs="Segoe UI"/>
        </w:rPr>
      </w:pPr>
      <w:r w:rsidRPr="00986C57">
        <w:rPr>
          <w:rFonts w:ascii="Segoe UI" w:eastAsia="Malgun Gothic" w:hAnsi="Segoe UI" w:cs="Segoe UI"/>
        </w:rPr>
        <w:t xml:space="preserve">Your overnight stay will be at the </w:t>
      </w:r>
      <w:r w:rsidRPr="00986C57">
        <w:rPr>
          <w:rFonts w:ascii="Segoe UI" w:eastAsia="Malgun Gothic" w:hAnsi="Segoe UI" w:cs="Segoe UI"/>
          <w:b/>
        </w:rPr>
        <w:t>Pakuba Safari Lodge</w:t>
      </w:r>
      <w:r w:rsidRPr="00986C57">
        <w:rPr>
          <w:rFonts w:ascii="Segoe UI" w:eastAsia="Malgun Gothic" w:hAnsi="Segoe UI" w:cs="Segoe UI"/>
        </w:rPr>
        <w:t xml:space="preserve">. </w:t>
      </w:r>
    </w:p>
    <w:p w14:paraId="47FF5EA7" w14:textId="77777777" w:rsidR="00E21E08" w:rsidRDefault="005F253C" w:rsidP="00CE5315">
      <w:pPr>
        <w:jc w:val="both"/>
        <w:rPr>
          <w:rFonts w:ascii="Segoe UI" w:eastAsia="Malgun Gothic" w:hAnsi="Segoe UI" w:cs="Segoe UI"/>
          <w:b/>
        </w:rPr>
      </w:pPr>
      <w:r w:rsidRPr="00986C57">
        <w:rPr>
          <w:rFonts w:ascii="Segoe UI" w:eastAsia="Malgun Gothic" w:hAnsi="Segoe UI" w:cs="Segoe UI"/>
          <w:b/>
        </w:rPr>
        <w:t xml:space="preserve">Day 9: Exploration of Murchison Falls National Park </w:t>
      </w:r>
    </w:p>
    <w:p w14:paraId="2ADF1665" w14:textId="77777777" w:rsidR="0024760E" w:rsidRPr="0024760E" w:rsidRDefault="0024760E" w:rsidP="00CE5315">
      <w:pPr>
        <w:jc w:val="both"/>
        <w:rPr>
          <w:rFonts w:ascii="Segoe UI" w:eastAsia="Malgun Gothic" w:hAnsi="Segoe UI" w:cs="Segoe UI"/>
        </w:rPr>
      </w:pPr>
      <w:r w:rsidRPr="0024760E">
        <w:rPr>
          <w:rFonts w:ascii="Segoe UI" w:eastAsia="Malgun Gothic" w:hAnsi="Segoe UI" w:cs="Segoe UI"/>
        </w:rPr>
        <w:t xml:space="preserve">After breakfast, you will enter the park and take a game drive on the northern sector's plains. While on the game drive, you can witness an astounding diversity of wildlife, such as warthogs, giraffes, elephants, buffaloes, patas monkeys, and many antelope species, including Uganda kobs, bushbucks, Jackson's Hartebeests, Oribi, and waterbucks. On a lucky day, there is a chance of spotting lions, hyenas, and leopards in the park. For those interested in birds, Murchison Falls </w:t>
      </w:r>
      <w:r w:rsidRPr="0024760E">
        <w:rPr>
          <w:rFonts w:ascii="Segoe UI" w:eastAsia="Malgun Gothic" w:hAnsi="Segoe UI" w:cs="Segoe UI"/>
        </w:rPr>
        <w:lastRenderedPageBreak/>
        <w:t>National Park is home to numerous bird species, including the Secretary Bird and Black-chested Snake, for bird-watching enthusiasts.</w:t>
      </w:r>
    </w:p>
    <w:p w14:paraId="4B6ADF7B" w14:textId="77777777" w:rsidR="0024760E" w:rsidRPr="0024760E" w:rsidRDefault="0024760E" w:rsidP="00CE5315">
      <w:pPr>
        <w:jc w:val="both"/>
        <w:rPr>
          <w:rFonts w:ascii="Segoe UI" w:eastAsia="Malgun Gothic" w:hAnsi="Segoe UI" w:cs="Segoe UI"/>
        </w:rPr>
      </w:pPr>
      <w:r w:rsidRPr="0024760E">
        <w:rPr>
          <w:rFonts w:ascii="Segoe UI" w:eastAsia="Malgun Gothic" w:hAnsi="Segoe UI" w:cs="Segoe UI"/>
        </w:rPr>
        <w:t>At 2:00 PM, you'll depart on a three-hour shared boat cruise along the Victoria Nile, sailing to the dramatic base of Murchison Falls. As you sail along the river, you'll spot abundant wildlife—from sunbathing crocodiles and submerged hippos to other mammals gathering along the banks to drink and escape the afternoon heat. The river's edges also teem with diverse birdlife, offering excellent viewing opportunities.</w:t>
      </w:r>
    </w:p>
    <w:p w14:paraId="5E0C53C3" w14:textId="77777777" w:rsidR="004F752C" w:rsidRDefault="0024760E" w:rsidP="00CE5315">
      <w:pPr>
        <w:jc w:val="both"/>
        <w:rPr>
          <w:rFonts w:ascii="Segoe UI" w:eastAsia="Malgun Gothic" w:hAnsi="Segoe UI" w:cs="Segoe UI"/>
        </w:rPr>
      </w:pPr>
      <w:r w:rsidRPr="0024760E">
        <w:rPr>
          <w:rFonts w:ascii="Segoe UI" w:eastAsia="Malgun Gothic" w:hAnsi="Segoe UI" w:cs="Segoe UI"/>
        </w:rPr>
        <w:t>Following the boat cruise, you'll return by vehicle to your lodge for evening relaxation and an overnight stay. The drive back presents additional game viewing chances, with frequent sightings of elephants, giraffes, buffalo herds, and various antelope species along the way.</w:t>
      </w:r>
    </w:p>
    <w:p w14:paraId="19F65721" w14:textId="77777777" w:rsidR="000C2007" w:rsidRPr="00986C57" w:rsidRDefault="000C2007" w:rsidP="00CE5315">
      <w:pPr>
        <w:jc w:val="both"/>
        <w:rPr>
          <w:rFonts w:ascii="Segoe UI" w:eastAsia="Malgun Gothic" w:hAnsi="Segoe UI" w:cs="Segoe UI"/>
        </w:rPr>
      </w:pPr>
      <w:r>
        <w:rPr>
          <w:rFonts w:ascii="Segoe UI" w:eastAsia="Malgun Gothic" w:hAnsi="Segoe UI" w:cs="Segoe UI"/>
        </w:rPr>
        <w:t xml:space="preserve">Overnight stay at </w:t>
      </w:r>
      <w:r w:rsidRPr="000C2007">
        <w:rPr>
          <w:rFonts w:ascii="Segoe UI" w:eastAsia="Malgun Gothic" w:hAnsi="Segoe UI" w:cs="Segoe UI"/>
          <w:b/>
        </w:rPr>
        <w:t>Pakuba Safari Lodge</w:t>
      </w:r>
    </w:p>
    <w:p w14:paraId="1A79470F" w14:textId="77777777" w:rsidR="00EA652E" w:rsidRPr="00986C57" w:rsidRDefault="005F253C" w:rsidP="00CE5315">
      <w:pPr>
        <w:jc w:val="both"/>
        <w:rPr>
          <w:rFonts w:ascii="Segoe UI" w:eastAsia="Malgun Gothic" w:hAnsi="Segoe UI" w:cs="Segoe UI"/>
        </w:rPr>
      </w:pPr>
      <w:r w:rsidRPr="00986C57">
        <w:rPr>
          <w:rFonts w:ascii="Segoe UI" w:eastAsia="Malgun Gothic" w:hAnsi="Segoe UI" w:cs="Segoe UI"/>
          <w:b/>
        </w:rPr>
        <w:t>Day 10: Transfer to Entebbe airport with enroute tracking of rhinos at Ziwa Sanctuary</w:t>
      </w:r>
    </w:p>
    <w:p w14:paraId="39A7DB86" w14:textId="77777777" w:rsidR="009D42C9" w:rsidRPr="009D42C9" w:rsidRDefault="009D42C9" w:rsidP="00CE5315">
      <w:pPr>
        <w:jc w:val="both"/>
        <w:rPr>
          <w:rFonts w:ascii="Segoe UI" w:eastAsia="Malgun Gothic" w:hAnsi="Segoe UI" w:cs="Segoe UI"/>
        </w:rPr>
      </w:pPr>
      <w:r w:rsidRPr="009D42C9">
        <w:rPr>
          <w:rFonts w:ascii="Segoe UI" w:eastAsia="Malgun Gothic" w:hAnsi="Segoe UI" w:cs="Segoe UI"/>
        </w:rPr>
        <w:t>Your day begins with an early morning departure from Murchison Falls National Park to Ziwa Rhino Sanctuary in the Nakasongola district, central Uganda. Upon arrival, you'll embark on a thrilling 1-2 hour walking safari to track white rhinos in their natural habitat. The sanctuary protects over 30 magnificent endangered creatures, with other wildlife species and more than 300 bird species.</w:t>
      </w:r>
    </w:p>
    <w:p w14:paraId="779D6BAF" w14:textId="77777777" w:rsidR="009D42C9" w:rsidRPr="009D42C9" w:rsidRDefault="009D42C9" w:rsidP="00CE5315">
      <w:pPr>
        <w:jc w:val="both"/>
        <w:rPr>
          <w:rFonts w:ascii="Segoe UI" w:eastAsia="Malgun Gothic" w:hAnsi="Segoe UI" w:cs="Segoe UI"/>
        </w:rPr>
      </w:pPr>
      <w:r w:rsidRPr="009D42C9">
        <w:rPr>
          <w:rFonts w:ascii="Segoe UI" w:eastAsia="Malgun Gothic" w:hAnsi="Segoe UI" w:cs="Segoe UI"/>
        </w:rPr>
        <w:t>Following your rhino tracking experience, you will enjoy lunch and conclude your wildlife viewing experience in Uganda by embarking on the 3-4 hour drive to Entebbe Airport for your departure flight.</w:t>
      </w:r>
    </w:p>
    <w:p w14:paraId="6D3907C4" w14:textId="77777777" w:rsidR="001040DF" w:rsidRPr="00986C57" w:rsidRDefault="009D42C9" w:rsidP="00CE5315">
      <w:pPr>
        <w:jc w:val="both"/>
        <w:rPr>
          <w:rFonts w:ascii="Segoe UI" w:eastAsia="Malgun Gothic" w:hAnsi="Segoe UI" w:cs="Segoe UI"/>
        </w:rPr>
      </w:pPr>
      <w:r w:rsidRPr="009D42C9">
        <w:rPr>
          <w:rFonts w:ascii="Segoe UI" w:eastAsia="Malgun Gothic" w:hAnsi="Segoe UI" w:cs="Segoe UI"/>
          <w:b/>
        </w:rPr>
        <w:t>Note</w:t>
      </w:r>
      <w:r>
        <w:rPr>
          <w:rFonts w:ascii="Segoe UI" w:eastAsia="Malgun Gothic" w:hAnsi="Segoe UI" w:cs="Segoe UI"/>
        </w:rPr>
        <w:t xml:space="preserve">: </w:t>
      </w:r>
      <w:r w:rsidRPr="009D42C9">
        <w:rPr>
          <w:rFonts w:ascii="Segoe UI" w:eastAsia="Malgun Gothic" w:hAnsi="Segoe UI" w:cs="Segoe UI"/>
        </w:rPr>
        <w:t>For optimal travel convenience and to manage unforeseen delays, we advise scheduling your departing flight from Entebbe International Airport between 9:00 PM and 10:00 PM. This carefully selected timeframe provides a comfortable buffer that ensures a smooth conclusion of your safari.</w:t>
      </w:r>
    </w:p>
    <w:p w14:paraId="3FEBD952" w14:textId="77777777" w:rsidR="001040DF" w:rsidRPr="00986C57" w:rsidRDefault="005F253C" w:rsidP="00CE5315">
      <w:pPr>
        <w:jc w:val="both"/>
        <w:rPr>
          <w:rFonts w:ascii="Segoe UI" w:eastAsia="Malgun Gothic" w:hAnsi="Segoe UI" w:cs="Segoe UI"/>
        </w:rPr>
      </w:pPr>
      <w:r w:rsidRPr="00986C57">
        <w:rPr>
          <w:rFonts w:ascii="Segoe UI" w:eastAsia="Malgun Gothic" w:hAnsi="Segoe UI" w:cs="Segoe UI"/>
        </w:rPr>
        <w:t xml:space="preserve"> END </w:t>
      </w:r>
    </w:p>
    <w:p w14:paraId="55FD0703" w14:textId="77777777" w:rsidR="001040DF" w:rsidRPr="00986C57" w:rsidRDefault="005F253C" w:rsidP="00CE5315">
      <w:pPr>
        <w:jc w:val="both"/>
        <w:rPr>
          <w:rFonts w:ascii="Segoe UI" w:eastAsia="Malgun Gothic" w:hAnsi="Segoe UI" w:cs="Segoe UI"/>
          <w:b/>
        </w:rPr>
      </w:pPr>
      <w:r w:rsidRPr="00986C57">
        <w:rPr>
          <w:rFonts w:ascii="Segoe UI" w:eastAsia="Malgun Gothic" w:hAnsi="Segoe UI" w:cs="Segoe UI"/>
          <w:b/>
        </w:rPr>
        <w:t>Tour Price Inclusions</w:t>
      </w:r>
    </w:p>
    <w:p w14:paraId="6702F154" w14:textId="77777777" w:rsidR="001040DF"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 xml:space="preserve">Gorilla tracking permit at 800 USD per person </w:t>
      </w:r>
    </w:p>
    <w:p w14:paraId="184B05AE" w14:textId="77777777" w:rsidR="001040DF"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Accommodation for 9 nights as indicated in the itinerary</w:t>
      </w:r>
    </w:p>
    <w:p w14:paraId="112597FD"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Road transport using 4 X 4 Toyota Hiace Safari Van</w:t>
      </w:r>
    </w:p>
    <w:p w14:paraId="6A448C17"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Services of the English speaking guide/driver</w:t>
      </w:r>
    </w:p>
    <w:p w14:paraId="62BF3D9F"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 xml:space="preserve">All meals as stipulated during the safari period </w:t>
      </w:r>
    </w:p>
    <w:p w14:paraId="5DABF2D9"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 xml:space="preserve">Entrance fees to all the parks indicated in the itinerary </w:t>
      </w:r>
    </w:p>
    <w:p w14:paraId="289052DD"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lastRenderedPageBreak/>
        <w:t>Bottled water in the safari vehicle</w:t>
      </w:r>
    </w:p>
    <w:p w14:paraId="43C7AE91"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Boat ride on the Kazinga channel and River Nile</w:t>
      </w:r>
    </w:p>
    <w:p w14:paraId="5E80D90D"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 xml:space="preserve">Walking safari in Lake Mburo National Park </w:t>
      </w:r>
    </w:p>
    <w:p w14:paraId="1013A28A"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 xml:space="preserve">Airport transfers </w:t>
      </w:r>
    </w:p>
    <w:p w14:paraId="5C4F414D"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Bahima cultural experience in Lake Mburo National Park</w:t>
      </w:r>
    </w:p>
    <w:p w14:paraId="67891783" w14:textId="77777777" w:rsidR="006856CB" w:rsidRPr="00986C57" w:rsidRDefault="005F253C" w:rsidP="00CE5315">
      <w:pPr>
        <w:pStyle w:val="ListParagraph"/>
        <w:numPr>
          <w:ilvl w:val="0"/>
          <w:numId w:val="1"/>
        </w:numPr>
        <w:jc w:val="both"/>
        <w:rPr>
          <w:rFonts w:ascii="Segoe UI" w:eastAsia="Malgun Gothic" w:hAnsi="Segoe UI" w:cs="Segoe UI"/>
        </w:rPr>
      </w:pPr>
      <w:r w:rsidRPr="00986C57">
        <w:rPr>
          <w:rFonts w:ascii="Segoe UI" w:eastAsia="Malgun Gothic" w:hAnsi="Segoe UI" w:cs="Segoe UI"/>
        </w:rPr>
        <w:t>Golden monkey tracking in Mgahinga National Park</w:t>
      </w:r>
    </w:p>
    <w:p w14:paraId="1157F60D" w14:textId="77777777" w:rsidR="006856CB" w:rsidRPr="00986C57" w:rsidRDefault="005F253C" w:rsidP="00CE5315">
      <w:pPr>
        <w:jc w:val="both"/>
        <w:rPr>
          <w:rFonts w:ascii="Segoe UI" w:eastAsia="Malgun Gothic" w:hAnsi="Segoe UI" w:cs="Segoe UI"/>
          <w:b/>
        </w:rPr>
      </w:pPr>
      <w:r w:rsidRPr="00986C57">
        <w:rPr>
          <w:rFonts w:ascii="Segoe UI" w:eastAsia="Malgun Gothic" w:hAnsi="Segoe UI" w:cs="Segoe UI"/>
          <w:b/>
        </w:rPr>
        <w:t xml:space="preserve"> Tour Price Exclusions</w:t>
      </w:r>
    </w:p>
    <w:p w14:paraId="7687150E"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International travel to/from Entebbe</w:t>
      </w:r>
    </w:p>
    <w:p w14:paraId="373FAD1A"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Personal /travel insurance</w:t>
      </w:r>
    </w:p>
    <w:p w14:paraId="20E09165"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 xml:space="preserve">Entry Visa fees into Uganda </w:t>
      </w:r>
    </w:p>
    <w:p w14:paraId="62368616"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Domestic flights (if required)</w:t>
      </w:r>
    </w:p>
    <w:p w14:paraId="60C2F53F"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 xml:space="preserve">Payment charges (when using online payment methods) </w:t>
      </w:r>
    </w:p>
    <w:p w14:paraId="32476A5F"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Tips (gratuity) to guides (recommended)</w:t>
      </w:r>
    </w:p>
    <w:p w14:paraId="78C89B58" w14:textId="73F3E356" w:rsidR="006856CB"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Any activity indicated as optional Activities not mentioned in the itinerary</w:t>
      </w:r>
    </w:p>
    <w:p w14:paraId="6E65440A" w14:textId="01D90B43" w:rsidR="0057145F" w:rsidRPr="0057145F" w:rsidRDefault="0057145F" w:rsidP="0057145F">
      <w:pPr>
        <w:pStyle w:val="ListParagraph"/>
        <w:numPr>
          <w:ilvl w:val="0"/>
          <w:numId w:val="1"/>
        </w:numPr>
        <w:jc w:val="both"/>
        <w:rPr>
          <w:rFonts w:ascii="Segoe UI" w:eastAsia="Malgun Gothic" w:hAnsi="Segoe UI" w:cs="Segoe UI"/>
        </w:rPr>
      </w:pPr>
      <w:r w:rsidRPr="00986C57">
        <w:rPr>
          <w:rFonts w:ascii="Segoe UI" w:eastAsia="Malgun Gothic" w:hAnsi="Segoe UI" w:cs="Segoe UI"/>
        </w:rPr>
        <w:t>Lion tracking in QENP at 200 USD per person</w:t>
      </w:r>
    </w:p>
    <w:p w14:paraId="42FC8132"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 xml:space="preserve">All kinds of drinks apart from </w:t>
      </w:r>
      <w:r w:rsidR="00DE680F" w:rsidRPr="00986C57">
        <w:rPr>
          <w:rFonts w:ascii="Segoe UI" w:eastAsia="Malgun Gothic" w:hAnsi="Segoe UI" w:cs="Segoe UI"/>
        </w:rPr>
        <w:t xml:space="preserve">drinking </w:t>
      </w:r>
      <w:r w:rsidRPr="00986C57">
        <w:rPr>
          <w:rFonts w:ascii="Segoe UI" w:eastAsia="Malgun Gothic" w:hAnsi="Segoe UI" w:cs="Segoe UI"/>
        </w:rPr>
        <w:t>water</w:t>
      </w:r>
    </w:p>
    <w:p w14:paraId="6BF52950" w14:textId="77777777" w:rsidR="006856CB" w:rsidRPr="00986C57" w:rsidRDefault="005F253C" w:rsidP="00CE5315">
      <w:pPr>
        <w:pStyle w:val="ListParagraph"/>
        <w:numPr>
          <w:ilvl w:val="0"/>
          <w:numId w:val="2"/>
        </w:numPr>
        <w:jc w:val="both"/>
        <w:rPr>
          <w:rFonts w:ascii="Segoe UI" w:eastAsia="Malgun Gothic" w:hAnsi="Segoe UI" w:cs="Segoe UI"/>
        </w:rPr>
      </w:pPr>
      <w:r w:rsidRPr="00986C57">
        <w:rPr>
          <w:rFonts w:ascii="Segoe UI" w:eastAsia="Malgun Gothic" w:hAnsi="Segoe UI" w:cs="Segoe UI"/>
        </w:rPr>
        <w:t>Pre- and post- trip accommodation if required</w:t>
      </w:r>
    </w:p>
    <w:p w14:paraId="373ECD36" w14:textId="77777777" w:rsidR="006856CB" w:rsidRPr="00986C57" w:rsidRDefault="005F253C" w:rsidP="00CE5315">
      <w:pPr>
        <w:jc w:val="both"/>
        <w:rPr>
          <w:rFonts w:ascii="Segoe UI" w:eastAsia="Malgun Gothic" w:hAnsi="Segoe UI" w:cs="Segoe UI"/>
          <w:b/>
        </w:rPr>
      </w:pPr>
      <w:r w:rsidRPr="00986C57">
        <w:rPr>
          <w:rFonts w:ascii="Segoe UI" w:eastAsia="Malgun Gothic" w:hAnsi="Segoe UI" w:cs="Segoe UI"/>
        </w:rPr>
        <w:t xml:space="preserve"> </w:t>
      </w:r>
      <w:r w:rsidRPr="00986C57">
        <w:rPr>
          <w:rFonts w:ascii="Segoe UI" w:eastAsia="Malgun Gothic" w:hAnsi="Segoe UI" w:cs="Segoe UI"/>
          <w:b/>
        </w:rPr>
        <w:t>Safari highlights (side bar)</w:t>
      </w:r>
    </w:p>
    <w:p w14:paraId="7F5360DD" w14:textId="77777777" w:rsidR="009D42C9" w:rsidRPr="009D42C9" w:rsidRDefault="009D42C9" w:rsidP="00CE5315">
      <w:pPr>
        <w:pStyle w:val="ListParagraph"/>
        <w:numPr>
          <w:ilvl w:val="0"/>
          <w:numId w:val="4"/>
        </w:numPr>
        <w:jc w:val="both"/>
        <w:rPr>
          <w:rFonts w:ascii="Segoe UI" w:eastAsia="Malgun Gothic" w:hAnsi="Segoe UI" w:cs="Segoe UI"/>
        </w:rPr>
      </w:pPr>
      <w:r w:rsidRPr="009D42C9">
        <w:rPr>
          <w:rFonts w:ascii="Segoe UI" w:eastAsia="Malgun Gothic" w:hAnsi="Segoe UI" w:cs="Segoe UI"/>
        </w:rPr>
        <w:t>Enjoy a thrilling experience of tracking endangered mountain gorillas through the dense forest of Bwindi.</w:t>
      </w:r>
    </w:p>
    <w:p w14:paraId="3CB7ECBB" w14:textId="77777777" w:rsidR="009D42C9" w:rsidRPr="009D42C9" w:rsidRDefault="009D42C9" w:rsidP="00CE5315">
      <w:pPr>
        <w:pStyle w:val="ListParagraph"/>
        <w:numPr>
          <w:ilvl w:val="0"/>
          <w:numId w:val="4"/>
        </w:numPr>
        <w:jc w:val="both"/>
        <w:rPr>
          <w:rFonts w:ascii="Segoe UI" w:eastAsia="Malgun Gothic" w:hAnsi="Segoe UI" w:cs="Segoe UI"/>
        </w:rPr>
      </w:pPr>
      <w:r w:rsidRPr="009D42C9">
        <w:rPr>
          <w:rFonts w:ascii="Segoe UI" w:eastAsia="Malgun Gothic" w:hAnsi="Segoe UI" w:cs="Segoe UI"/>
        </w:rPr>
        <w:t>Take a captivating game drive through the expansive Savannah parks to witness a diverse range of wildlife.</w:t>
      </w:r>
    </w:p>
    <w:p w14:paraId="770191E1" w14:textId="77777777" w:rsidR="009D42C9" w:rsidRPr="009D42C9" w:rsidRDefault="009D42C9" w:rsidP="00CE5315">
      <w:pPr>
        <w:pStyle w:val="ListParagraph"/>
        <w:numPr>
          <w:ilvl w:val="0"/>
          <w:numId w:val="4"/>
        </w:numPr>
        <w:jc w:val="both"/>
        <w:rPr>
          <w:rFonts w:ascii="Segoe UI" w:eastAsia="Malgun Gothic" w:hAnsi="Segoe UI" w:cs="Segoe UI"/>
        </w:rPr>
      </w:pPr>
      <w:r w:rsidRPr="009D42C9">
        <w:rPr>
          <w:rFonts w:ascii="Segoe UI" w:eastAsia="Malgun Gothic" w:hAnsi="Segoe UI" w:cs="Segoe UI"/>
        </w:rPr>
        <w:t>Take a boat ride to observe the wildlife that gathers near the Kazinga channel and River Nile.</w:t>
      </w:r>
    </w:p>
    <w:p w14:paraId="12465DAD" w14:textId="77777777" w:rsidR="009D42C9" w:rsidRPr="009D42C9" w:rsidRDefault="009D42C9" w:rsidP="00CE5315">
      <w:pPr>
        <w:pStyle w:val="ListParagraph"/>
        <w:numPr>
          <w:ilvl w:val="0"/>
          <w:numId w:val="4"/>
        </w:numPr>
        <w:jc w:val="both"/>
        <w:rPr>
          <w:rFonts w:ascii="Segoe UI" w:eastAsia="Malgun Gothic" w:hAnsi="Segoe UI" w:cs="Segoe UI"/>
        </w:rPr>
      </w:pPr>
      <w:r w:rsidRPr="009D42C9">
        <w:rPr>
          <w:rFonts w:ascii="Segoe UI" w:eastAsia="Malgun Gothic" w:hAnsi="Segoe UI" w:cs="Segoe UI"/>
        </w:rPr>
        <w:t>Enjoy a fascinating experience of tracking golden monkeys in Mgahinga National Park.</w:t>
      </w:r>
    </w:p>
    <w:p w14:paraId="30846FEB" w14:textId="77777777" w:rsidR="009D42C9" w:rsidRPr="009D42C9" w:rsidRDefault="009D42C9" w:rsidP="00CE5315">
      <w:pPr>
        <w:pStyle w:val="ListParagraph"/>
        <w:numPr>
          <w:ilvl w:val="0"/>
          <w:numId w:val="4"/>
        </w:numPr>
        <w:jc w:val="both"/>
        <w:rPr>
          <w:rFonts w:ascii="Segoe UI" w:eastAsia="Malgun Gothic" w:hAnsi="Segoe UI" w:cs="Segoe UI"/>
        </w:rPr>
      </w:pPr>
      <w:r w:rsidRPr="009D42C9">
        <w:rPr>
          <w:rFonts w:ascii="Segoe UI" w:eastAsia="Malgun Gothic" w:hAnsi="Segoe UI" w:cs="Segoe UI"/>
        </w:rPr>
        <w:t>Experience the thrill of tracking lions in Queen Elizabeth National Park up close.</w:t>
      </w:r>
    </w:p>
    <w:p w14:paraId="63C65B71" w14:textId="77777777" w:rsidR="009D42C9" w:rsidRPr="009D42C9" w:rsidRDefault="009D42C9" w:rsidP="00CE5315">
      <w:pPr>
        <w:pStyle w:val="ListParagraph"/>
        <w:numPr>
          <w:ilvl w:val="0"/>
          <w:numId w:val="4"/>
        </w:numPr>
        <w:jc w:val="both"/>
        <w:rPr>
          <w:rFonts w:ascii="Segoe UI" w:eastAsia="Malgun Gothic" w:hAnsi="Segoe UI" w:cs="Segoe UI"/>
        </w:rPr>
      </w:pPr>
      <w:r w:rsidRPr="009D42C9">
        <w:rPr>
          <w:rFonts w:ascii="Segoe UI" w:eastAsia="Malgun Gothic" w:hAnsi="Segoe UI" w:cs="Segoe UI"/>
        </w:rPr>
        <w:t>Conduct a walking safari in Lake Mburo National Park to encounter the animals closely.</w:t>
      </w:r>
    </w:p>
    <w:p w14:paraId="4BAEEC6B" w14:textId="77777777" w:rsidR="006176C8" w:rsidRDefault="009D42C9" w:rsidP="00CE5315">
      <w:pPr>
        <w:pStyle w:val="ListParagraph"/>
        <w:numPr>
          <w:ilvl w:val="0"/>
          <w:numId w:val="4"/>
        </w:numPr>
        <w:jc w:val="both"/>
        <w:rPr>
          <w:rFonts w:ascii="Segoe UI" w:eastAsia="Malgun Gothic" w:hAnsi="Segoe UI" w:cs="Segoe UI"/>
        </w:rPr>
      </w:pPr>
      <w:r w:rsidRPr="009D42C9">
        <w:rPr>
          <w:rFonts w:ascii="Segoe UI" w:eastAsia="Malgun Gothic" w:hAnsi="Segoe UI" w:cs="Segoe UI"/>
        </w:rPr>
        <w:t>Engage in social interactions with the Bahima community to gain insight into their traditional norms and ways of living.</w:t>
      </w:r>
    </w:p>
    <w:p w14:paraId="10B0B411" w14:textId="77777777" w:rsidR="009D42C9" w:rsidRPr="009D42C9" w:rsidRDefault="009D42C9" w:rsidP="00CE5315">
      <w:pPr>
        <w:jc w:val="both"/>
        <w:rPr>
          <w:rFonts w:ascii="Segoe UI" w:eastAsia="Malgun Gothic" w:hAnsi="Segoe UI" w:cs="Segoe UI"/>
          <w:b/>
        </w:rPr>
      </w:pPr>
      <w:r w:rsidRPr="009D42C9">
        <w:rPr>
          <w:rFonts w:ascii="Segoe UI" w:eastAsia="Malgun Gothic" w:hAnsi="Segoe UI" w:cs="Segoe UI"/>
          <w:b/>
        </w:rPr>
        <w:t>Quick Safari Notes</w:t>
      </w:r>
    </w:p>
    <w:p w14:paraId="65F8B8EE" w14:textId="77777777" w:rsidR="009D42C9" w:rsidRDefault="009D42C9" w:rsidP="00CE5315">
      <w:pPr>
        <w:pStyle w:val="ListParagraph"/>
        <w:numPr>
          <w:ilvl w:val="0"/>
          <w:numId w:val="6"/>
        </w:numPr>
        <w:jc w:val="both"/>
        <w:rPr>
          <w:rFonts w:ascii="Segoe UI" w:eastAsia="Malgun Gothic" w:hAnsi="Segoe UI" w:cs="Segoe UI"/>
        </w:rPr>
      </w:pPr>
      <w:r w:rsidRPr="00A43887">
        <w:rPr>
          <w:rFonts w:ascii="Segoe UI" w:eastAsia="Malgun Gothic" w:hAnsi="Segoe UI" w:cs="Segoe UI"/>
        </w:rPr>
        <w:t>The safari begins</w:t>
      </w:r>
      <w:r w:rsidR="00827CC7">
        <w:rPr>
          <w:rFonts w:ascii="Segoe UI" w:eastAsia="Malgun Gothic" w:hAnsi="Segoe UI" w:cs="Segoe UI"/>
        </w:rPr>
        <w:t xml:space="preserve"> and ends </w:t>
      </w:r>
      <w:r w:rsidR="00827CC7" w:rsidRPr="00A43887">
        <w:rPr>
          <w:rFonts w:ascii="Segoe UI" w:eastAsia="Malgun Gothic" w:hAnsi="Segoe UI" w:cs="Segoe UI"/>
        </w:rPr>
        <w:t>in</w:t>
      </w:r>
      <w:r w:rsidRPr="00A43887">
        <w:rPr>
          <w:rFonts w:ascii="Segoe UI" w:eastAsia="Malgun Gothic" w:hAnsi="Segoe UI" w:cs="Segoe UI"/>
        </w:rPr>
        <w:t xml:space="preserve"> Entebbe at the airport or in town and involves pick-up and drop-off.</w:t>
      </w:r>
    </w:p>
    <w:p w14:paraId="11DB6A9D" w14:textId="77777777" w:rsidR="009D42C9" w:rsidRPr="00A43887" w:rsidRDefault="009D42C9" w:rsidP="00CE5315">
      <w:pPr>
        <w:pStyle w:val="ListParagraph"/>
        <w:numPr>
          <w:ilvl w:val="0"/>
          <w:numId w:val="6"/>
        </w:numPr>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2995CEF2" w14:textId="77777777" w:rsidR="009D42C9" w:rsidRPr="00A43887" w:rsidRDefault="009D42C9" w:rsidP="00CE5315">
      <w:pPr>
        <w:pStyle w:val="ListParagraph"/>
        <w:numPr>
          <w:ilvl w:val="0"/>
          <w:numId w:val="6"/>
        </w:numPr>
        <w:jc w:val="both"/>
        <w:rPr>
          <w:rFonts w:ascii="Segoe UI" w:eastAsia="Malgun Gothic" w:hAnsi="Segoe UI" w:cs="Segoe UI"/>
        </w:rPr>
      </w:pPr>
      <w:r w:rsidRPr="00A43887">
        <w:rPr>
          <w:rFonts w:ascii="Segoe UI" w:eastAsia="Malgun Gothic" w:hAnsi="Segoe UI" w:cs="Segoe UI"/>
        </w:rPr>
        <w:lastRenderedPageBreak/>
        <w:t>It involves many captivating activities such as game drives, bird watching, gorilla and c</w:t>
      </w:r>
      <w:r>
        <w:rPr>
          <w:rFonts w:ascii="Segoe UI" w:eastAsia="Malgun Gothic" w:hAnsi="Segoe UI" w:cs="Segoe UI"/>
        </w:rPr>
        <w:t xml:space="preserve">himpanzee tracking, boat rides, </w:t>
      </w:r>
      <w:r w:rsidRPr="00A43887">
        <w:rPr>
          <w:rFonts w:ascii="Segoe UI" w:eastAsia="Malgun Gothic" w:hAnsi="Segoe UI" w:cs="Segoe UI"/>
        </w:rPr>
        <w:t xml:space="preserve">cultural experiences, </w:t>
      </w:r>
      <w:r>
        <w:rPr>
          <w:rFonts w:ascii="Segoe UI" w:eastAsia="Malgun Gothic" w:hAnsi="Segoe UI" w:cs="Segoe UI"/>
        </w:rPr>
        <w:t xml:space="preserve">golden monkey tracking </w:t>
      </w:r>
      <w:r w:rsidRPr="00A43887">
        <w:rPr>
          <w:rFonts w:ascii="Segoe UI" w:eastAsia="Malgun Gothic" w:hAnsi="Segoe UI" w:cs="Segoe UI"/>
        </w:rPr>
        <w:t>and general sightseeing.</w:t>
      </w:r>
    </w:p>
    <w:p w14:paraId="7330DF72" w14:textId="77777777" w:rsidR="009D42C9" w:rsidRDefault="009D42C9" w:rsidP="00CE5315">
      <w:pPr>
        <w:pStyle w:val="ListParagraph"/>
        <w:numPr>
          <w:ilvl w:val="0"/>
          <w:numId w:val="6"/>
        </w:numPr>
        <w:jc w:val="both"/>
        <w:rPr>
          <w:rFonts w:ascii="Segoe UI" w:eastAsia="Malgun Gothic" w:hAnsi="Segoe UI" w:cs="Segoe UI"/>
        </w:rPr>
      </w:pPr>
      <w:r w:rsidRPr="00A43887">
        <w:rPr>
          <w:rFonts w:ascii="Segoe UI" w:eastAsia="Malgun Gothic" w:hAnsi="Segoe UI" w:cs="Segoe UI"/>
        </w:rPr>
        <w:t>It is a day-by-day fixed program and payment for services such as accommodation and some activities are paid upfront. Any abrupt or late changes are subject to availability and may attract additional charges.</w:t>
      </w:r>
    </w:p>
    <w:p w14:paraId="34F907D5" w14:textId="77777777" w:rsidR="009D42C9" w:rsidRDefault="009D42C9" w:rsidP="00CE5315">
      <w:pPr>
        <w:pStyle w:val="ListParagraph"/>
        <w:numPr>
          <w:ilvl w:val="0"/>
          <w:numId w:val="6"/>
        </w:numPr>
        <w:jc w:val="both"/>
        <w:rPr>
          <w:rFonts w:ascii="Segoe UI" w:eastAsia="Malgun Gothic" w:hAnsi="Segoe UI" w:cs="Segoe UI"/>
        </w:rPr>
      </w:pPr>
      <w:r w:rsidRPr="002668D1">
        <w:rPr>
          <w:rFonts w:ascii="Segoe UI" w:eastAsia="Malgun Gothic" w:hAnsi="Segoe UI" w:cs="Segoe UI"/>
        </w:rPr>
        <w:t>It involves trekking for about 2-5 hours through the steep forest</w:t>
      </w:r>
      <w:r w:rsidR="0038784C">
        <w:rPr>
          <w:rFonts w:ascii="Segoe UI" w:eastAsia="Malgun Gothic" w:hAnsi="Segoe UI" w:cs="Segoe UI"/>
        </w:rPr>
        <w:t>s</w:t>
      </w:r>
      <w:r w:rsidRPr="002668D1">
        <w:rPr>
          <w:rFonts w:ascii="Segoe UI" w:eastAsia="Malgun Gothic" w:hAnsi="Segoe UI" w:cs="Segoe UI"/>
        </w:rPr>
        <w:t xml:space="preserve"> of Bwindi </w:t>
      </w:r>
      <w:r w:rsidR="0038784C">
        <w:rPr>
          <w:rFonts w:ascii="Segoe UI" w:eastAsia="Malgun Gothic" w:hAnsi="Segoe UI" w:cs="Segoe UI"/>
        </w:rPr>
        <w:t>and Mgahinga in search of gorillas and golden monkeys.</w:t>
      </w:r>
      <w:r w:rsidRPr="002668D1">
        <w:rPr>
          <w:rFonts w:ascii="Segoe UI" w:eastAsia="Malgun Gothic" w:hAnsi="Segoe UI" w:cs="Segoe UI"/>
        </w:rPr>
        <w:t xml:space="preserve"> Travelers, therefore, should b</w:t>
      </w:r>
      <w:r w:rsidR="0038784C">
        <w:rPr>
          <w:rFonts w:ascii="Segoe UI" w:eastAsia="Malgun Gothic" w:hAnsi="Segoe UI" w:cs="Segoe UI"/>
        </w:rPr>
        <w:t>e physically fit to conduct these moderately demanding activities.</w:t>
      </w:r>
      <w:r w:rsidRPr="00A07AFD">
        <w:rPr>
          <w:rFonts w:ascii="Segoe UI" w:eastAsia="Malgun Gothic" w:hAnsi="Segoe UI" w:cs="Segoe UI"/>
        </w:rPr>
        <w:t xml:space="preserve"> </w:t>
      </w:r>
    </w:p>
    <w:p w14:paraId="50AE541D" w14:textId="77777777" w:rsidR="009D42C9" w:rsidRPr="006528A8" w:rsidRDefault="009D42C9" w:rsidP="00CE5315">
      <w:pPr>
        <w:pStyle w:val="ListParagraph"/>
        <w:numPr>
          <w:ilvl w:val="0"/>
          <w:numId w:val="6"/>
        </w:numPr>
        <w:jc w:val="both"/>
        <w:rPr>
          <w:rFonts w:ascii="Segoe UI" w:eastAsia="Malgun Gothic" w:hAnsi="Segoe UI" w:cs="Segoe UI"/>
        </w:rPr>
      </w:pPr>
      <w:r w:rsidRPr="00A54D5A">
        <w:rPr>
          <w:rFonts w:ascii="Segoe UI" w:eastAsia="Malgun Gothic" w:hAnsi="Segoe UI" w:cs="Segoe UI"/>
        </w:rPr>
        <w:t>The safari is suitable for all categories of people, such as large groups, couples, families with kids, youths, and solo travelers. However, chimpanzee and gorilla tracking is restricted to persons between 12 and 16 years of age and above, respectively</w:t>
      </w:r>
      <w:r>
        <w:rPr>
          <w:rFonts w:ascii="Segoe UI" w:eastAsia="Malgun Gothic" w:hAnsi="Segoe UI" w:cs="Segoe UI"/>
        </w:rPr>
        <w:t>.</w:t>
      </w:r>
    </w:p>
    <w:p w14:paraId="4ADDBF4A" w14:textId="77777777" w:rsidR="009D42C9" w:rsidRDefault="009D42C9" w:rsidP="00CE5315">
      <w:pPr>
        <w:pStyle w:val="ListParagraph"/>
        <w:numPr>
          <w:ilvl w:val="0"/>
          <w:numId w:val="6"/>
        </w:numPr>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accommodations include guest houses, cottages, and tented tents, all providing clean, spacious, and moderate lodging.</w:t>
      </w:r>
    </w:p>
    <w:p w14:paraId="38006328" w14:textId="77777777" w:rsidR="009D42C9" w:rsidRPr="009D42C9" w:rsidRDefault="009D42C9" w:rsidP="00CE5315">
      <w:pPr>
        <w:pStyle w:val="ListParagraph"/>
        <w:numPr>
          <w:ilvl w:val="0"/>
          <w:numId w:val="6"/>
        </w:numPr>
        <w:jc w:val="both"/>
        <w:rPr>
          <w:rFonts w:ascii="Segoe UI" w:eastAsia="Malgun Gothic" w:hAnsi="Segoe UI" w:cs="Segoe UI"/>
        </w:rPr>
      </w:pPr>
      <w:r w:rsidRPr="00527D36">
        <w:rPr>
          <w:rFonts w:ascii="Segoe UI" w:eastAsia="Malgun Gothic" w:hAnsi="Segoe UI" w:cs="Segoe UI"/>
        </w:rPr>
        <w:t>It involves road transport in a 4x4 Toyota Hiace van to connect to various destinations. The safari van has a pop-up roof for wildlife viewing</w:t>
      </w:r>
      <w:r>
        <w:rPr>
          <w:rFonts w:ascii="Segoe UI" w:eastAsia="Malgun Gothic" w:hAnsi="Segoe UI" w:cs="Segoe UI"/>
        </w:rPr>
        <w:t>.</w:t>
      </w:r>
    </w:p>
    <w:p w14:paraId="01E8D73E" w14:textId="77777777" w:rsidR="009D42C9" w:rsidRDefault="009D42C9" w:rsidP="00CE5315"/>
    <w:p w14:paraId="5C96139A" w14:textId="77777777" w:rsidR="009D42C9" w:rsidRPr="009D42C9" w:rsidRDefault="009D42C9" w:rsidP="00CE5315">
      <w:pPr>
        <w:jc w:val="both"/>
        <w:rPr>
          <w:rFonts w:ascii="Segoe UI" w:eastAsia="Malgun Gothic" w:hAnsi="Segoe UI" w:cs="Segoe UI"/>
        </w:rPr>
      </w:pPr>
    </w:p>
    <w:p w14:paraId="047AEFFD" w14:textId="77777777" w:rsidR="009D42C9" w:rsidRPr="009D42C9" w:rsidRDefault="009D42C9" w:rsidP="00CE5315">
      <w:pPr>
        <w:jc w:val="both"/>
        <w:rPr>
          <w:rFonts w:ascii="Segoe UI" w:eastAsia="Malgun Gothic" w:hAnsi="Segoe UI" w:cs="Segoe UI"/>
        </w:rPr>
      </w:pPr>
    </w:p>
    <w:sectPr w:rsidR="009D42C9" w:rsidRPr="009D42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22151" w14:textId="77777777" w:rsidR="00CD7CDA" w:rsidRDefault="00CD7CDA" w:rsidP="00930393">
      <w:pPr>
        <w:spacing w:after="0" w:line="240" w:lineRule="auto"/>
      </w:pPr>
      <w:r>
        <w:separator/>
      </w:r>
    </w:p>
  </w:endnote>
  <w:endnote w:type="continuationSeparator" w:id="0">
    <w:p w14:paraId="6DD8210C" w14:textId="77777777" w:rsidR="00CD7CDA" w:rsidRDefault="00CD7CDA" w:rsidP="00930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F5E8A" w14:textId="77777777" w:rsidR="00CD7CDA" w:rsidRDefault="00CD7CDA" w:rsidP="00930393">
      <w:pPr>
        <w:spacing w:after="0" w:line="240" w:lineRule="auto"/>
      </w:pPr>
      <w:r>
        <w:separator/>
      </w:r>
    </w:p>
  </w:footnote>
  <w:footnote w:type="continuationSeparator" w:id="0">
    <w:p w14:paraId="2937D4BD" w14:textId="77777777" w:rsidR="00CD7CDA" w:rsidRDefault="00CD7CDA" w:rsidP="009303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EE9"/>
    <w:multiLevelType w:val="hybridMultilevel"/>
    <w:tmpl w:val="0C7AEB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70537"/>
    <w:multiLevelType w:val="hybridMultilevel"/>
    <w:tmpl w:val="9C200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65FFD"/>
    <w:multiLevelType w:val="hybridMultilevel"/>
    <w:tmpl w:val="818437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6A0EB7"/>
    <w:multiLevelType w:val="hybridMultilevel"/>
    <w:tmpl w:val="8E607C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D70D12"/>
    <w:multiLevelType w:val="hybridMultilevel"/>
    <w:tmpl w:val="468E0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F253C"/>
    <w:rsid w:val="0002755F"/>
    <w:rsid w:val="00031D39"/>
    <w:rsid w:val="00084422"/>
    <w:rsid w:val="000C2007"/>
    <w:rsid w:val="000C36D9"/>
    <w:rsid w:val="000C39A6"/>
    <w:rsid w:val="000F17EA"/>
    <w:rsid w:val="001040DF"/>
    <w:rsid w:val="00164505"/>
    <w:rsid w:val="001801C0"/>
    <w:rsid w:val="00182F04"/>
    <w:rsid w:val="001F51DC"/>
    <w:rsid w:val="002042C4"/>
    <w:rsid w:val="00221FD8"/>
    <w:rsid w:val="0024760E"/>
    <w:rsid w:val="00253CFD"/>
    <w:rsid w:val="0026291F"/>
    <w:rsid w:val="002C1746"/>
    <w:rsid w:val="002D18AE"/>
    <w:rsid w:val="002E0163"/>
    <w:rsid w:val="00306054"/>
    <w:rsid w:val="00346C16"/>
    <w:rsid w:val="0038784C"/>
    <w:rsid w:val="003B5103"/>
    <w:rsid w:val="003B6641"/>
    <w:rsid w:val="00424F60"/>
    <w:rsid w:val="00433BA3"/>
    <w:rsid w:val="004D1F45"/>
    <w:rsid w:val="004F752C"/>
    <w:rsid w:val="0054672F"/>
    <w:rsid w:val="005600C2"/>
    <w:rsid w:val="0057145F"/>
    <w:rsid w:val="005F253C"/>
    <w:rsid w:val="00605891"/>
    <w:rsid w:val="006176C8"/>
    <w:rsid w:val="006528A8"/>
    <w:rsid w:val="006636B9"/>
    <w:rsid w:val="006856CB"/>
    <w:rsid w:val="00690D4A"/>
    <w:rsid w:val="006A194A"/>
    <w:rsid w:val="006B7B5B"/>
    <w:rsid w:val="006C21E5"/>
    <w:rsid w:val="00734023"/>
    <w:rsid w:val="007628C9"/>
    <w:rsid w:val="007D293A"/>
    <w:rsid w:val="00806685"/>
    <w:rsid w:val="00827CC7"/>
    <w:rsid w:val="008677B6"/>
    <w:rsid w:val="00882EA4"/>
    <w:rsid w:val="008F7892"/>
    <w:rsid w:val="00930393"/>
    <w:rsid w:val="00986C57"/>
    <w:rsid w:val="009D42C9"/>
    <w:rsid w:val="009E026B"/>
    <w:rsid w:val="00A32F52"/>
    <w:rsid w:val="00A341CB"/>
    <w:rsid w:val="00A5428B"/>
    <w:rsid w:val="00A72666"/>
    <w:rsid w:val="00AE2F5F"/>
    <w:rsid w:val="00AF0CE2"/>
    <w:rsid w:val="00B4371A"/>
    <w:rsid w:val="00B511E3"/>
    <w:rsid w:val="00BB02C6"/>
    <w:rsid w:val="00BE7EE2"/>
    <w:rsid w:val="00C21FF0"/>
    <w:rsid w:val="00C40C2D"/>
    <w:rsid w:val="00C4126F"/>
    <w:rsid w:val="00C43073"/>
    <w:rsid w:val="00C54790"/>
    <w:rsid w:val="00C64FF5"/>
    <w:rsid w:val="00CD7CDA"/>
    <w:rsid w:val="00CE5315"/>
    <w:rsid w:val="00D05EC8"/>
    <w:rsid w:val="00D47C90"/>
    <w:rsid w:val="00D83E49"/>
    <w:rsid w:val="00DC7A1D"/>
    <w:rsid w:val="00DD75F0"/>
    <w:rsid w:val="00DE0225"/>
    <w:rsid w:val="00DE680F"/>
    <w:rsid w:val="00E21E08"/>
    <w:rsid w:val="00E81BD6"/>
    <w:rsid w:val="00EA2621"/>
    <w:rsid w:val="00EA652E"/>
    <w:rsid w:val="00ED0FCB"/>
    <w:rsid w:val="00ED6016"/>
    <w:rsid w:val="00EF0421"/>
    <w:rsid w:val="00EF0BD5"/>
    <w:rsid w:val="00F418A6"/>
    <w:rsid w:val="00F722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5F074"/>
  <w15:docId w15:val="{6E867B4F-1D6B-4A36-9E5F-4A858C13F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6CB"/>
    <w:pPr>
      <w:ind w:left="720"/>
      <w:contextualSpacing/>
    </w:pPr>
  </w:style>
  <w:style w:type="paragraph" w:styleId="Header">
    <w:name w:val="header"/>
    <w:basedOn w:val="Normal"/>
    <w:link w:val="HeaderChar"/>
    <w:uiPriority w:val="99"/>
    <w:unhideWhenUsed/>
    <w:rsid w:val="009303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393"/>
  </w:style>
  <w:style w:type="paragraph" w:styleId="Footer">
    <w:name w:val="footer"/>
    <w:basedOn w:val="Normal"/>
    <w:link w:val="FooterChar"/>
    <w:uiPriority w:val="99"/>
    <w:unhideWhenUsed/>
    <w:rsid w:val="009303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408</TotalTime>
  <Pages>8</Pages>
  <Words>2620</Words>
  <Characters>14937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64</cp:revision>
  <dcterms:created xsi:type="dcterms:W3CDTF">2024-09-27T08:25:00Z</dcterms:created>
  <dcterms:modified xsi:type="dcterms:W3CDTF">2026-02-02T10:04:00Z</dcterms:modified>
</cp:coreProperties>
</file>