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93" w:rsidRPr="005F1C1A" w:rsidRDefault="008E0A93" w:rsidP="008E0A93">
      <w:pPr>
        <w:rPr>
          <w:sz w:val="24"/>
          <w:szCs w:val="24"/>
        </w:rPr>
      </w:pPr>
    </w:p>
    <w:p w:rsidR="008E0A93" w:rsidRDefault="008E0A93" w:rsidP="00C87E10">
      <w:pPr>
        <w:adjustRightInd w:val="0"/>
        <w:snapToGrid w:val="0"/>
        <w:spacing w:line="300" w:lineRule="auto"/>
        <w:ind w:left="422" w:hangingChars="176" w:hanging="422"/>
        <w:outlineLvl w:val="2"/>
        <w:rPr>
          <w:sz w:val="24"/>
        </w:rPr>
      </w:pPr>
      <w:r w:rsidRPr="00CA4B7F">
        <w:rPr>
          <w:rFonts w:hint="eastAsia"/>
          <w:sz w:val="24"/>
        </w:rPr>
        <w:t>3.</w:t>
      </w:r>
      <w:r>
        <w:rPr>
          <w:sz w:val="24"/>
        </w:rPr>
        <w:t>5</w:t>
      </w:r>
      <w:r w:rsidRPr="00CA4B7F">
        <w:rPr>
          <w:rFonts w:hint="eastAsia"/>
          <w:sz w:val="24"/>
        </w:rPr>
        <w:t xml:space="preserve"> </w:t>
      </w:r>
    </w:p>
    <w:p w:rsidR="00C87E10" w:rsidRPr="00C87E10" w:rsidRDefault="00C87E10" w:rsidP="00C87E10">
      <w:pPr>
        <w:adjustRightInd w:val="0"/>
        <w:snapToGrid w:val="0"/>
        <w:spacing w:line="300" w:lineRule="auto"/>
        <w:ind w:left="422" w:hangingChars="176" w:hanging="422"/>
        <w:outlineLvl w:val="2"/>
        <w:rPr>
          <w:rFonts w:hAnsi="宋体"/>
          <w:sz w:val="24"/>
        </w:rPr>
      </w:pPr>
      <w:r>
        <w:rPr>
          <w:rFonts w:hAnsi="宋体" w:hint="eastAsia"/>
          <w:sz w:val="24"/>
        </w:rPr>
        <w:t>将训练样本进行规范化处理</w:t>
      </w:r>
    </w:p>
    <w:p w:rsidR="008E0A93" w:rsidRDefault="00293D2A" w:rsidP="008E0A93">
      <w:pPr>
        <w:adjustRightInd w:val="0"/>
        <w:snapToGrid w:val="0"/>
        <w:spacing w:line="300" w:lineRule="auto"/>
        <w:rPr>
          <w:rFonts w:asciiTheme="majorEastAsia" w:eastAsiaTheme="majorEastAsia" w:hAnsiTheme="majorEastAsia"/>
          <w:sz w:val="24"/>
          <w:szCs w:val="24"/>
        </w:rPr>
      </w:pP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 w:rsidRPr="00293D2A"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=[0,0,0,1]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2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,0,0,1]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3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,0,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4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,0,1]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</w:p>
    <w:p w:rsidR="00293D2A" w:rsidRPr="00293D2A" w:rsidRDefault="00293D2A" w:rsidP="00293D2A">
      <w:pPr>
        <w:adjustRightInd w:val="0"/>
        <w:snapToGrid w:val="0"/>
        <w:spacing w:line="300" w:lineRule="auto"/>
        <w:rPr>
          <w:rFonts w:asciiTheme="majorEastAsia" w:eastAsiaTheme="majorEastAsia" w:hAnsiTheme="majorEastAsia"/>
          <w:sz w:val="24"/>
          <w:szCs w:val="24"/>
        </w:rPr>
      </w:pP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 w:rsidR="002A6200"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5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=[0,0,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293D2A">
        <w:rPr>
          <w:rFonts w:asciiTheme="majorEastAsia" w:eastAsiaTheme="majorEastAsia" w:hAnsiTheme="majorEastAsia"/>
          <w:sz w:val="24"/>
          <w:szCs w:val="24"/>
        </w:rPr>
        <w:t>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6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=[0,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293D2A">
        <w:rPr>
          <w:rFonts w:asciiTheme="majorEastAsia" w:eastAsiaTheme="majorEastAsia" w:hAnsiTheme="majorEastAsia"/>
          <w:sz w:val="24"/>
          <w:szCs w:val="24"/>
        </w:rPr>
        <w:t>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7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=[0,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="00733CF0">
        <w:rPr>
          <w:rFonts w:asciiTheme="majorEastAsia" w:eastAsiaTheme="majorEastAsia" w:hAnsiTheme="majorEastAsia"/>
          <w:sz w:val="24"/>
          <w:szCs w:val="24"/>
        </w:rPr>
        <w:t>1</w:t>
      </w:r>
      <w:r w:rsidRPr="00293D2A">
        <w:rPr>
          <w:rFonts w:asciiTheme="majorEastAsia" w:eastAsiaTheme="majorEastAsia" w:hAnsiTheme="majorEastAsia"/>
          <w:sz w:val="24"/>
          <w:szCs w:val="24"/>
        </w:rPr>
        <w:t>,0,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293D2A">
        <w:rPr>
          <w:rFonts w:asciiTheme="majorEastAsia" w:eastAsiaTheme="majorEastAsia" w:hAnsiTheme="majorEastAsia"/>
          <w:sz w:val="24"/>
          <w:szCs w:val="24"/>
        </w:rPr>
        <w:t>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93D2A">
        <w:rPr>
          <w:rFonts w:asciiTheme="majorEastAsia" w:eastAsiaTheme="majorEastAsia" w:hAnsiTheme="majorEastAsia" w:hint="eastAsia"/>
          <w:b/>
          <w:i/>
          <w:sz w:val="24"/>
          <w:szCs w:val="24"/>
        </w:rPr>
        <w:t>X</w:t>
      </w:r>
      <w:r>
        <w:rPr>
          <w:rFonts w:asciiTheme="majorEastAsia" w:eastAsiaTheme="majorEastAsia" w:hAnsiTheme="majorEastAsia"/>
          <w:b/>
          <w:sz w:val="24"/>
          <w:szCs w:val="24"/>
          <w:vertAlign w:val="subscript"/>
        </w:rPr>
        <w:t>8</w:t>
      </w:r>
      <w:r w:rsidRPr="00293D2A">
        <w:rPr>
          <w:rFonts w:asciiTheme="majorEastAsia" w:eastAsiaTheme="majorEastAsia" w:hAnsiTheme="majorEastAsia"/>
          <w:sz w:val="24"/>
          <w:szCs w:val="24"/>
          <w:vertAlign w:val="subscript"/>
        </w:rPr>
        <w:t xml:space="preserve"> </w:t>
      </w:r>
      <w:r w:rsidRPr="00293D2A">
        <w:rPr>
          <w:rFonts w:asciiTheme="majorEastAsia" w:eastAsiaTheme="majorEastAsia" w:hAnsiTheme="majorEastAsia"/>
          <w:sz w:val="24"/>
          <w:szCs w:val="24"/>
        </w:rPr>
        <w:t>=[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-1</w:t>
      </w:r>
      <w:r w:rsidRPr="00293D2A">
        <w:rPr>
          <w:rFonts w:asciiTheme="majorEastAsia" w:eastAsiaTheme="majorEastAsia" w:hAnsiTheme="major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293D2A">
        <w:rPr>
          <w:rFonts w:asciiTheme="majorEastAsia" w:eastAsiaTheme="majorEastAsia" w:hAnsiTheme="majorEastAsia"/>
          <w:sz w:val="24"/>
          <w:szCs w:val="24"/>
        </w:rPr>
        <w:t>1]</w:t>
      </w:r>
      <w:r w:rsidRPr="00293D2A">
        <w:rPr>
          <w:rFonts w:asciiTheme="majorEastAsia" w:eastAsiaTheme="majorEastAsia" w:hAnsiTheme="majorEastAsia"/>
          <w:sz w:val="24"/>
          <w:szCs w:val="24"/>
          <w:vertAlign w:val="superscript"/>
        </w:rPr>
        <w:t>T</w:t>
      </w:r>
      <w:r>
        <w:rPr>
          <w:rFonts w:asciiTheme="majorEastAsia" w:eastAsiaTheme="majorEastAsia" w:hAnsiTheme="majorEastAsia"/>
          <w:sz w:val="24"/>
          <w:szCs w:val="24"/>
          <w:vertAlign w:val="superscript"/>
        </w:rPr>
        <w:t xml:space="preserve"> </w:t>
      </w:r>
    </w:p>
    <w:p w:rsidR="00293D2A" w:rsidRDefault="00706E87" w:rsidP="008E0A93">
      <w:pPr>
        <w:adjustRightInd w:val="0"/>
        <w:snapToGrid w:val="0"/>
        <w:spacing w:line="30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取</w:t>
      </w:r>
      <w:r w:rsidR="00C25CC0"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="00C25CC0" w:rsidRPr="00DA0F2C">
        <w:rPr>
          <w:rFonts w:ascii="Times New Roman" w:eastAsiaTheme="majorEastAsia" w:hAnsi="Times New Roman" w:cs="Times New Roman"/>
          <w:sz w:val="24"/>
          <w:szCs w:val="24"/>
        </w:rPr>
        <w:t>(1)</w:t>
      </w:r>
      <w:r w:rsidR="00C25C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25CC0">
        <w:rPr>
          <w:rFonts w:ascii="Times New Roman" w:eastAsiaTheme="majorEastAsia" w:hAnsi="Times New Roman" w:cs="Times New Roman" w:hint="eastAsia"/>
          <w:sz w:val="24"/>
          <w:szCs w:val="24"/>
        </w:rPr>
        <w:t>=</w:t>
      </w:r>
      <w:r w:rsidR="00C25C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25CC0"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 w:rsidR="00C25CC0">
        <w:rPr>
          <w:rFonts w:ascii="Times New Roman" w:eastAsiaTheme="majorEastAsia" w:hAnsi="Times New Roman" w:cs="Times New Roman"/>
          <w:sz w:val="24"/>
          <w:szCs w:val="24"/>
        </w:rPr>
        <w:t>0, 0, 0, 0)</w:t>
      </w:r>
      <w:r w:rsidR="00C25CC0" w:rsidRPr="00C25CC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 xml:space="preserve"> </w:t>
      </w:r>
      <w:r w:rsidR="00C25CC0"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="00C25CC0">
        <w:rPr>
          <w:rFonts w:asciiTheme="majorEastAsia" w:eastAsiaTheme="majorEastAsia" w:hAnsiTheme="majorEastAsia"/>
          <w:sz w:val="24"/>
          <w:szCs w:val="24"/>
        </w:rPr>
        <w:t>,c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=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831B55">
        <w:rPr>
          <w:rFonts w:asciiTheme="majorEastAsia" w:eastAsiaTheme="majorEastAsia" w:hAnsiTheme="majorEastAsia" w:hint="eastAsia"/>
          <w:sz w:val="24"/>
          <w:szCs w:val="24"/>
        </w:rPr>
        <w:t>。迭代过程如下。</w:t>
      </w:r>
      <w:r w:rsidR="00831B5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706E87" w:rsidRDefault="00706E87" w:rsidP="008E0A93">
      <w:pPr>
        <w:adjustRightInd w:val="0"/>
        <w:snapToGrid w:val="0"/>
        <w:spacing w:line="30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第一轮：</w:t>
      </w:r>
    </w:p>
    <w:p w:rsidR="00706E87" w:rsidRDefault="00DA0F2C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(1)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[-1,-2,-2,0][0,0,0,1]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(1)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[-1,-2,-2,1]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[-1,-2,-2,1][1,0,0,1]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(3)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[0,-2,-2,2]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[0,-2,-2,2][1,0,1,1]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2A620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2A620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][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F77897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2A620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A620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][0,0,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</w:t>
      </w:r>
      <w:r>
        <w:rPr>
          <w:rFonts w:ascii="Times New Roman" w:eastAsiaTheme="majorEastAsia" w:hAnsi="Times New Roman" w:cs="Times New Roman"/>
          <w:sz w:val="24"/>
          <w:szCs w:val="24"/>
        </w:rPr>
        <w:t>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-2</w:t>
      </w:r>
      <w:r w:rsidR="00F77897">
        <w:rPr>
          <w:rFonts w:ascii="Times New Roman" w:eastAsiaTheme="majorEastAsia" w:hAnsi="Times New Roman" w:cs="Times New Roman"/>
          <w:sz w:val="24"/>
          <w:szCs w:val="24"/>
        </w:rPr>
        <w:t xml:space="preserve"> &lt;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733C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[1,-2,-2,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733C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[1,-2,-2,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][0,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</w:t>
      </w:r>
      <w:r>
        <w:rPr>
          <w:rFonts w:ascii="Times New Roman" w:eastAsiaTheme="majorEastAsia" w:hAnsi="Times New Roman" w:cs="Times New Roman"/>
          <w:sz w:val="24"/>
          <w:szCs w:val="24"/>
        </w:rPr>
        <w:t>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F77897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6)</w:t>
      </w:r>
    </w:p>
    <w:p w:rsidR="00DA0F2C" w:rsidRDefault="00DA0F2C" w:rsidP="00DA0F2C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7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733CF0"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[1,-2,-2,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][0,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,0,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</w:t>
      </w:r>
      <w:r>
        <w:rPr>
          <w:rFonts w:ascii="Times New Roman" w:eastAsiaTheme="majorEastAsia" w:hAnsi="Times New Roman" w:cs="Times New Roman"/>
          <w:sz w:val="24"/>
          <w:szCs w:val="24"/>
        </w:rPr>
        <w:t>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733C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DA0F2C" w:rsidRDefault="00DA0F2C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="00733CF0"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-1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-</w:t>
      </w:r>
      <w:r>
        <w:rPr>
          <w:rFonts w:ascii="Times New Roman" w:eastAsiaTheme="majorEastAsia" w:hAnsi="Times New Roman" w:cs="Times New Roman"/>
          <w:sz w:val="24"/>
          <w:szCs w:val="24"/>
        </w:rPr>
        <w:t>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F77897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9A78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33CF0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33CF0" w:rsidRPr="00733CF0" w:rsidRDefault="00733CF0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733CF0" w:rsidRDefault="00733CF0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第二轮：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9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][0,0,0,1]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[1,-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,-2,1][1,0,0,1]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9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11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][1,0,1,1]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,-1,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12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,-1,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][1,1,0,1]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12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13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,-1,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][0,0,-1,-1]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&lt;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14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][0,-1,-1,-1]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14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D3998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15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][0,-1,0,-1]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15)</w:t>
      </w:r>
    </w:p>
    <w:p w:rsidR="00733CF0" w:rsidRDefault="00733CF0" w:rsidP="00733CF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16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,-3,-2,1][-1,-1,-1,-1]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90D8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D3998">
        <w:rPr>
          <w:rFonts w:ascii="Times New Roman" w:eastAsiaTheme="majorEastAsia" w:hAnsi="Times New Roman" w:cs="Times New Roman" w:hint="eastAsia"/>
          <w:sz w:val="24"/>
          <w:szCs w:val="24"/>
        </w:rPr>
        <w:t>16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33CF0" w:rsidRDefault="00733CF0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ED3998" w:rsidRDefault="00ED3998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第三轮：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17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,-3,-2,1][0,0,0,1]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17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18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,-3,-2,1][1,0,0,1]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18)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[2,-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>][1,0,1,1]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1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(20)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(19)</w:t>
      </w:r>
    </w:p>
    <w:p w:rsidR="00ED3998" w:rsidRP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20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,-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>,-2,1][1,1,0,1]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(21)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(20)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[3,-2,-2,2]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21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[3,-2,-2,2][0,0,-1,-1]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0,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(22)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(21) +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[3,-2,-3,1][0,-1,-1,-1]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(23)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(22)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sz w:val="24"/>
          <w:szCs w:val="24"/>
        </w:rPr>
        <w:t>23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[3,-2,-3,1][0,-1,0,-1]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1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(24)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(23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</w:p>
    <w:p w:rsidR="00ED3998" w:rsidRDefault="00ED3998" w:rsidP="00ED3998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5E3E60">
        <w:rPr>
          <w:rFonts w:ascii="Times New Roman" w:eastAsiaTheme="majorEastAsia" w:hAnsi="Times New Roman" w:cs="Times New Roman" w:hint="eastAsia"/>
          <w:sz w:val="24"/>
          <w:szCs w:val="24"/>
        </w:rPr>
        <w:t>24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[3,-2,-3,1][-1,-1,-1,-1]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1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(25)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(24)</w:t>
      </w:r>
    </w:p>
    <w:p w:rsidR="00ED3998" w:rsidRDefault="00ED3998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5E3E60" w:rsidRDefault="005E3E60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第四轮：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25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[3,-2,-3,1[0,0,0,1]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D314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25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26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[3,-2,-3,1][1,0,0,1]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26)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lastRenderedPageBreak/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27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[3,-2,-3,1][1,0,1,1]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27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28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sz w:val="24"/>
          <w:szCs w:val="24"/>
        </w:rPr>
        <w:t>[1,1,0,1]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29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28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29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[3,-2,-3,1][0,0,-1,-1]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30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29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30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[3,-2,-3,1][0,-1,-1,-1]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30</w:t>
      </w:r>
      <w:r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31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[3,-2,-3,1][0,-1,0,-1]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31)</w:t>
      </w:r>
    </w:p>
    <w:p w:rsidR="005E3E60" w:rsidRDefault="005E3E60" w:rsidP="005E3E60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 w:rsidRPr="00DA0F2C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32</w:t>
      </w:r>
      <w:r w:rsidRPr="00DA0F2C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ajorEastAsia" w:hAnsi="Times New Roman" w:cs="Times New Roman" w:hint="eastAsia"/>
          <w:sz w:val="24"/>
          <w:szCs w:val="24"/>
          <w:vertAlign w:val="subscript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[3,-2,-3,1][-1,-1,-1,-1]</w:t>
      </w:r>
      <w:r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4978CE">
        <w:rPr>
          <w:rFonts w:ascii="Times New Roman" w:eastAsiaTheme="majorEastAsia" w:hAnsi="Times New Roman" w:cs="Times New Roman"/>
          <w:sz w:val="24"/>
          <w:szCs w:val="24"/>
        </w:rPr>
        <w:t xml:space="preserve"> &gt; 0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256FD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= </w:t>
      </w:r>
      <w:r w:rsidRPr="00DA0F2C">
        <w:rPr>
          <w:rFonts w:ascii="Times New Roman" w:eastAsiaTheme="majorEastAsia" w:hAnsi="Times New Roman" w:cs="Times New Roman"/>
          <w:i/>
          <w:sz w:val="24"/>
          <w:szCs w:val="24"/>
        </w:rPr>
        <w:t>W</w:t>
      </w:r>
      <w:r>
        <w:rPr>
          <w:rFonts w:ascii="Times New Roman" w:eastAsiaTheme="majorEastAsia" w:hAnsi="Times New Roman" w:cs="Times New Roman"/>
          <w:sz w:val="24"/>
          <w:szCs w:val="24"/>
        </w:rPr>
        <w:t>(32)</w:t>
      </w:r>
    </w:p>
    <w:p w:rsidR="005E3E60" w:rsidRPr="00194DE2" w:rsidRDefault="005E3E60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  <w:vertAlign w:val="superscript"/>
        </w:rPr>
      </w:pPr>
    </w:p>
    <w:p w:rsidR="00A428BD" w:rsidRDefault="00A428BD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该轮迭代分类结果全部正确，</w:t>
      </w:r>
      <w:r w:rsidR="00194DE2">
        <w:rPr>
          <w:rFonts w:ascii="Times New Roman" w:eastAsiaTheme="majorEastAsia" w:hAnsi="Times New Roman" w:cs="Times New Roman" w:hint="eastAsia"/>
          <w:sz w:val="24"/>
          <w:szCs w:val="24"/>
        </w:rPr>
        <w:t>故解向量为</w:t>
      </w:r>
      <w:r w:rsidR="00194DE2" w:rsidRPr="00194DE2">
        <w:rPr>
          <w:rFonts w:ascii="Times New Roman" w:eastAsiaTheme="majorEastAsia" w:hAnsi="Times New Roman" w:cs="Times New Roman" w:hint="eastAsia"/>
          <w:i/>
          <w:sz w:val="24"/>
          <w:szCs w:val="24"/>
        </w:rPr>
        <w:t>W</w:t>
      </w:r>
      <w:r w:rsidR="00194DE2">
        <w:rPr>
          <w:rFonts w:ascii="Times New Roman" w:eastAsiaTheme="majorEastAsia" w:hAnsi="Times New Roman" w:cs="Times New Roman"/>
          <w:i/>
          <w:sz w:val="24"/>
          <w:szCs w:val="24"/>
        </w:rPr>
        <w:t xml:space="preserve"> </w:t>
      </w:r>
      <w:r w:rsidR="00194DE2">
        <w:rPr>
          <w:rFonts w:ascii="Times New Roman" w:eastAsiaTheme="majorEastAsia" w:hAnsi="Times New Roman" w:cs="Times New Roman" w:hint="eastAsia"/>
          <w:sz w:val="24"/>
          <w:szCs w:val="24"/>
        </w:rPr>
        <w:t>=</w:t>
      </w:r>
      <w:r w:rsidR="00194DE2">
        <w:rPr>
          <w:rFonts w:ascii="Times New Roman" w:eastAsiaTheme="majorEastAsia" w:hAnsi="Times New Roman" w:cs="Times New Roman"/>
          <w:sz w:val="24"/>
          <w:szCs w:val="24"/>
        </w:rPr>
        <w:t xml:space="preserve"> [3,-2,-3,1]</w:t>
      </w:r>
      <w:r w:rsidR="00194DE2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</w:t>
      </w:r>
    </w:p>
    <w:p w:rsidR="00194DE2" w:rsidRDefault="00194DE2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则判别函数为</w:t>
      </w:r>
      <w:bookmarkStart w:id="0" w:name="_GoBack"/>
      <w:bookmarkEnd w:id="0"/>
      <w:r>
        <w:rPr>
          <w:rFonts w:ascii="Times New Roman" w:eastAsiaTheme="majorEastAsia" w:hAnsi="Times New Roman" w:cs="Times New Roman" w:hint="eastAsia"/>
          <w:sz w:val="24"/>
          <w:szCs w:val="24"/>
        </w:rPr>
        <w:t>d</w:t>
      </w:r>
      <w:r>
        <w:rPr>
          <w:rFonts w:ascii="Times New Roman" w:eastAsiaTheme="majorEastAsia" w:hAnsi="Times New Roman" w:cs="Times New Roman"/>
          <w:sz w:val="24"/>
          <w:szCs w:val="24"/>
        </w:rPr>
        <w:t>(X) = 3x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2x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3x</w:t>
      </w:r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+ 1</w:t>
      </w:r>
    </w:p>
    <w:p w:rsidR="00C77897" w:rsidRDefault="00312CD9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判别界面如下：</w:t>
      </w:r>
    </w:p>
    <w:p w:rsidR="00194DE2" w:rsidRDefault="00C77897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F35B1" wp14:editId="09865322">
            <wp:extent cx="3193576" cy="2850226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552" cy="28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E2" w:rsidRPr="00194DE2" w:rsidRDefault="00194DE2" w:rsidP="008E0A93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723A76" w:rsidRDefault="007A4D44" w:rsidP="00C41342">
      <w:pPr>
        <w:adjustRightInd w:val="0"/>
        <w:snapToGrid w:val="0"/>
        <w:spacing w:line="300" w:lineRule="auto"/>
        <w:ind w:left="422" w:hangingChars="176" w:hanging="422"/>
        <w:outlineLvl w:val="2"/>
        <w:rPr>
          <w:sz w:val="24"/>
        </w:rPr>
      </w:pPr>
      <w:r>
        <w:rPr>
          <w:rFonts w:hint="eastAsia"/>
          <w:sz w:val="24"/>
        </w:rPr>
        <w:t>3.9</w:t>
      </w:r>
      <w:r>
        <w:rPr>
          <w:sz w:val="24"/>
        </w:rPr>
        <w:t xml:space="preserve"> </w:t>
      </w:r>
    </w:p>
    <w:p w:rsidR="0077430D" w:rsidRPr="0043464D" w:rsidRDefault="00D40573">
      <w:pPr>
        <w:rPr>
          <w:rFonts w:ascii="Times New Roman" w:hAnsi="Times New Roman" w:cs="Times New Roman"/>
          <w:sz w:val="24"/>
          <w:szCs w:val="24"/>
        </w:rPr>
      </w:pP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3464D">
        <w:rPr>
          <w:rFonts w:ascii="Times New Roman" w:hAnsi="Times New Roman" w:cs="Times New Roman"/>
          <w:sz w:val="24"/>
          <w:szCs w:val="24"/>
        </w:rPr>
        <w:t xml:space="preserve"> = [0,1]</w:t>
      </w:r>
      <w:r w:rsidR="0043464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43464D">
        <w:rPr>
          <w:rFonts w:ascii="Times New Roman" w:hAnsi="Times New Roman" w:cs="Times New Roman"/>
          <w:sz w:val="24"/>
          <w:szCs w:val="24"/>
        </w:rPr>
        <w:t xml:space="preserve"> , </w:t>
      </w:r>
      <w:r w:rsidR="0043464D"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 w:rsidR="0043464D" w:rsidRPr="00434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</w:p>
    <w:p w:rsidR="007A4D44" w:rsidRDefault="0043464D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K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+</w:t>
      </w:r>
      <w:r w:rsidRPr="0043464D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Pr="0043464D"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464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8x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4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-8x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34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43464D" w:rsidRDefault="0043464D" w:rsidP="0043464D">
      <w:pPr>
        <w:rPr>
          <w:rFonts w:ascii="Times New Roman" w:hAnsi="Times New Roman" w:cs="Times New Roman"/>
          <w:sz w:val="24"/>
          <w:szCs w:val="24"/>
        </w:rPr>
      </w:pP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[0,-1]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464D">
        <w:rPr>
          <w:rFonts w:ascii="Times New Roman" w:hAnsi="Times New Roman" w:cs="Times New Roman"/>
          <w:i/>
          <w:sz w:val="24"/>
          <w:szCs w:val="24"/>
        </w:rPr>
        <w:t>K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3464D"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=9 &gt; 0 , </w:t>
      </w:r>
      <w:r>
        <w:rPr>
          <w:rFonts w:ascii="Times New Roman" w:hAnsi="Times New Roman" w:cs="Times New Roman" w:hint="eastAsia"/>
          <w:sz w:val="24"/>
          <w:szCs w:val="24"/>
        </w:rPr>
        <w:t>分类正确</w:t>
      </w:r>
    </w:p>
    <w:p w:rsidR="0043464D" w:rsidRPr="0043464D" w:rsidRDefault="0043464D" w:rsidP="00434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</w:p>
    <w:p w:rsidR="0043464D" w:rsidRDefault="0043464D" w:rsidP="0043464D">
      <w:pPr>
        <w:rPr>
          <w:rFonts w:ascii="Times New Roman" w:hAnsi="Times New Roman" w:cs="Times New Roman"/>
          <w:sz w:val="24"/>
          <w:szCs w:val="24"/>
        </w:rPr>
      </w:pP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464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43464D"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 w:hint="eastAsia"/>
          <w:sz w:val="24"/>
          <w:szCs w:val="24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0 , </w:t>
      </w:r>
      <w:r>
        <w:rPr>
          <w:rFonts w:ascii="Times New Roman" w:hAnsi="Times New Roman" w:cs="Times New Roman" w:hint="eastAsia"/>
          <w:sz w:val="24"/>
          <w:szCs w:val="24"/>
        </w:rPr>
        <w:t>分类正确</w:t>
      </w:r>
    </w:p>
    <w:p w:rsidR="0043464D" w:rsidRDefault="00434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</w:p>
    <w:p w:rsidR="0043464D" w:rsidRDefault="0043464D" w:rsidP="0043464D">
      <w:pPr>
        <w:rPr>
          <w:rFonts w:ascii="Times New Roman" w:hAnsi="Times New Roman" w:cs="Times New Roman"/>
          <w:sz w:val="24"/>
          <w:szCs w:val="24"/>
        </w:rPr>
      </w:pP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464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43464D"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 w:hint="eastAsia"/>
          <w:sz w:val="24"/>
          <w:szCs w:val="24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 &lt; 0 , </w:t>
      </w:r>
      <w:r>
        <w:rPr>
          <w:rFonts w:ascii="Times New Roman" w:hAnsi="Times New Roman" w:cs="Times New Roman" w:hint="eastAsia"/>
          <w:sz w:val="24"/>
          <w:szCs w:val="24"/>
        </w:rPr>
        <w:t>分类正确</w:t>
      </w:r>
    </w:p>
    <w:p w:rsidR="0043464D" w:rsidRDefault="0043464D">
      <w:pPr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</w:p>
    <w:p w:rsidR="0043464D" w:rsidRDefault="0043464D" w:rsidP="0043464D">
      <w:pPr>
        <w:rPr>
          <w:rFonts w:ascii="Times New Roman" w:hAnsi="Times New Roman" w:cs="Times New Roman"/>
          <w:sz w:val="24"/>
          <w:szCs w:val="24"/>
        </w:rPr>
      </w:pP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D40573">
        <w:rPr>
          <w:rFonts w:ascii="Times New Roman" w:hAnsi="Times New Roman" w:cs="Times New Roman" w:hint="cs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464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 w:rsidRPr="0043464D"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&gt; 0 , </w:t>
      </w:r>
      <w:r>
        <w:rPr>
          <w:rFonts w:ascii="Times New Roman" w:hAnsi="Times New Roman" w:cs="Times New Roman" w:hint="eastAsia"/>
          <w:sz w:val="24"/>
          <w:szCs w:val="24"/>
        </w:rPr>
        <w:t>分类正确</w:t>
      </w:r>
    </w:p>
    <w:p w:rsidR="00A465EE" w:rsidRDefault="0043464D">
      <w:pPr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 w:rsidR="00A465E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K</w:t>
      </w:r>
      <w:r w:rsidR="00A465E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464D">
        <w:rPr>
          <w:rFonts w:ascii="Times New Roman" w:hAnsi="Times New Roman" w:cs="Times New Roman"/>
          <w:i/>
          <w:sz w:val="24"/>
          <w:szCs w:val="24"/>
        </w:rPr>
        <w:t>X</w:t>
      </w:r>
      <w:r w:rsidRPr="0043464D">
        <w:rPr>
          <w:rFonts w:ascii="Times New Roman" w:hAnsi="Times New Roman" w:cs="Times New Roman"/>
          <w:sz w:val="24"/>
          <w:szCs w:val="24"/>
        </w:rPr>
        <w:t>)</w:t>
      </w:r>
    </w:p>
    <w:p w:rsidR="00DD5EE2" w:rsidRDefault="00A465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全部训练样本分类正确，故算法收敛</w:t>
      </w:r>
    </w:p>
    <w:p w:rsidR="00A465EE" w:rsidRPr="00A465EE" w:rsidRDefault="00A465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判别函数</w:t>
      </w:r>
      <w:r w:rsidR="00DD5EE2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(X) = </w:t>
      </w:r>
      <w:r>
        <w:rPr>
          <w:rFonts w:ascii="Times New Roman" w:hAnsi="Times New Roman" w:cs="Times New Roman"/>
          <w:sz w:val="24"/>
          <w:szCs w:val="24"/>
        </w:rPr>
        <w:t>8x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4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-8x</w:t>
      </w:r>
      <w:r w:rsidRPr="00434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34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</w:t>
      </w:r>
    </w:p>
    <w:sectPr w:rsidR="00A465EE" w:rsidRPr="00A4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48E" w:rsidRDefault="00BA448E" w:rsidP="0077430D">
      <w:r>
        <w:separator/>
      </w:r>
    </w:p>
  </w:endnote>
  <w:endnote w:type="continuationSeparator" w:id="0">
    <w:p w:rsidR="00BA448E" w:rsidRDefault="00BA448E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48E" w:rsidRDefault="00BA448E" w:rsidP="0077430D">
      <w:r>
        <w:separator/>
      </w:r>
    </w:p>
  </w:footnote>
  <w:footnote w:type="continuationSeparator" w:id="0">
    <w:p w:rsidR="00BA448E" w:rsidRDefault="00BA448E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F1B26"/>
    <w:rsid w:val="000F4314"/>
    <w:rsid w:val="00125FCE"/>
    <w:rsid w:val="00170D52"/>
    <w:rsid w:val="001940DF"/>
    <w:rsid w:val="00194DE2"/>
    <w:rsid w:val="001B7E70"/>
    <w:rsid w:val="001F00C5"/>
    <w:rsid w:val="00256FD5"/>
    <w:rsid w:val="00264C4A"/>
    <w:rsid w:val="0027783C"/>
    <w:rsid w:val="00293D2A"/>
    <w:rsid w:val="002A34CD"/>
    <w:rsid w:val="002A6200"/>
    <w:rsid w:val="00312CD9"/>
    <w:rsid w:val="00336EA2"/>
    <w:rsid w:val="0034751A"/>
    <w:rsid w:val="00350AE5"/>
    <w:rsid w:val="0035155A"/>
    <w:rsid w:val="003B5755"/>
    <w:rsid w:val="003C73DE"/>
    <w:rsid w:val="003D3140"/>
    <w:rsid w:val="003D3905"/>
    <w:rsid w:val="003E0016"/>
    <w:rsid w:val="003E1ED3"/>
    <w:rsid w:val="004004E5"/>
    <w:rsid w:val="00431905"/>
    <w:rsid w:val="0043464D"/>
    <w:rsid w:val="004940A4"/>
    <w:rsid w:val="004978CE"/>
    <w:rsid w:val="004D6DE5"/>
    <w:rsid w:val="004E112A"/>
    <w:rsid w:val="004F28D7"/>
    <w:rsid w:val="00511000"/>
    <w:rsid w:val="00544F31"/>
    <w:rsid w:val="005A6689"/>
    <w:rsid w:val="005E3E60"/>
    <w:rsid w:val="005F1C1A"/>
    <w:rsid w:val="0061315D"/>
    <w:rsid w:val="00614AEA"/>
    <w:rsid w:val="006252E1"/>
    <w:rsid w:val="00646BB4"/>
    <w:rsid w:val="00676752"/>
    <w:rsid w:val="006B5CAD"/>
    <w:rsid w:val="00706E87"/>
    <w:rsid w:val="00723A76"/>
    <w:rsid w:val="00726EE1"/>
    <w:rsid w:val="00733CF0"/>
    <w:rsid w:val="00747618"/>
    <w:rsid w:val="0076445A"/>
    <w:rsid w:val="0077430D"/>
    <w:rsid w:val="007A0489"/>
    <w:rsid w:val="007A4D44"/>
    <w:rsid w:val="00826612"/>
    <w:rsid w:val="00831B55"/>
    <w:rsid w:val="00831C87"/>
    <w:rsid w:val="00847367"/>
    <w:rsid w:val="008D52DF"/>
    <w:rsid w:val="008E0A93"/>
    <w:rsid w:val="00985966"/>
    <w:rsid w:val="009A7882"/>
    <w:rsid w:val="00A2116E"/>
    <w:rsid w:val="00A428BD"/>
    <w:rsid w:val="00A45201"/>
    <w:rsid w:val="00A465EE"/>
    <w:rsid w:val="00A500A1"/>
    <w:rsid w:val="00A87D4A"/>
    <w:rsid w:val="00AC3A50"/>
    <w:rsid w:val="00AE5D43"/>
    <w:rsid w:val="00B005DE"/>
    <w:rsid w:val="00B02CF8"/>
    <w:rsid w:val="00B5757A"/>
    <w:rsid w:val="00B7070C"/>
    <w:rsid w:val="00B90D8F"/>
    <w:rsid w:val="00BA448E"/>
    <w:rsid w:val="00C01FD0"/>
    <w:rsid w:val="00C25CC0"/>
    <w:rsid w:val="00C41342"/>
    <w:rsid w:val="00C77897"/>
    <w:rsid w:val="00C87E10"/>
    <w:rsid w:val="00CA4B7F"/>
    <w:rsid w:val="00CA60AD"/>
    <w:rsid w:val="00CB0F59"/>
    <w:rsid w:val="00CF089B"/>
    <w:rsid w:val="00D237BC"/>
    <w:rsid w:val="00D322E2"/>
    <w:rsid w:val="00D40573"/>
    <w:rsid w:val="00D436AB"/>
    <w:rsid w:val="00D70015"/>
    <w:rsid w:val="00DA0F2C"/>
    <w:rsid w:val="00DD5EE2"/>
    <w:rsid w:val="00E06863"/>
    <w:rsid w:val="00E07067"/>
    <w:rsid w:val="00E42896"/>
    <w:rsid w:val="00E71F8A"/>
    <w:rsid w:val="00E9255A"/>
    <w:rsid w:val="00ED3998"/>
    <w:rsid w:val="00EE22A3"/>
    <w:rsid w:val="00F77897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E33C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34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393</Words>
  <Characters>2242</Characters>
  <Application>Microsoft Office Word</Application>
  <DocSecurity>0</DocSecurity>
  <Lines>18</Lines>
  <Paragraphs>5</Paragraphs>
  <ScaleCrop>false</ScaleCrop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74</cp:revision>
  <dcterms:created xsi:type="dcterms:W3CDTF">2018-04-26T04:32:00Z</dcterms:created>
  <dcterms:modified xsi:type="dcterms:W3CDTF">2018-10-15T09:02:00Z</dcterms:modified>
</cp:coreProperties>
</file>