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98E207" w14:textId="77777777" w:rsidR="0084336C" w:rsidRDefault="00000000">
      <w:pPr>
        <w:pStyle w:val="aa"/>
      </w:pPr>
      <w:r>
        <w:t>Ako Project – Group Meeting 3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336C" w14:paraId="51C59DB6" w14:textId="77777777" w:rsidTr="0084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40075" w14:textId="77777777" w:rsidR="0084336C" w:rsidRDefault="00000000">
            <w:r>
              <w:t>Project</w:t>
            </w:r>
          </w:p>
        </w:tc>
        <w:tc>
          <w:tcPr>
            <w:tcW w:w="4320" w:type="dxa"/>
          </w:tcPr>
          <w:p w14:paraId="32326125" w14:textId="77777777" w:rsidR="008433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  <w:tr w:rsidR="0084336C" w14:paraId="2DFA8AA4" w14:textId="77777777" w:rsidTr="00843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01DB8" w14:textId="77777777" w:rsidR="0084336C" w:rsidRDefault="00000000">
            <w:r>
              <w:t>Date</w:t>
            </w:r>
          </w:p>
        </w:tc>
        <w:tc>
          <w:tcPr>
            <w:tcW w:w="4320" w:type="dxa"/>
          </w:tcPr>
          <w:p w14:paraId="27C0E414" w14:textId="77777777" w:rsidR="008433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Tuesday, 13 October 2026</w:t>
            </w:r>
          </w:p>
        </w:tc>
      </w:tr>
      <w:tr w:rsidR="0084336C" w14:paraId="177097EF" w14:textId="77777777" w:rsidTr="00843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571F7" w14:textId="77777777" w:rsidR="0084336C" w:rsidRDefault="00000000">
            <w:r>
              <w:t>Time</w:t>
            </w:r>
          </w:p>
        </w:tc>
        <w:tc>
          <w:tcPr>
            <w:tcW w:w="4320" w:type="dxa"/>
          </w:tcPr>
          <w:p w14:paraId="0912205F" w14:textId="6CAF1BFA" w:rsidR="008433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7:30 PM </w:t>
            </w:r>
          </w:p>
        </w:tc>
      </w:tr>
      <w:tr w:rsidR="0084336C" w14:paraId="22FDE909" w14:textId="77777777" w:rsidTr="00843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8160DF" w14:textId="77777777" w:rsidR="0084336C" w:rsidRDefault="00000000">
            <w:r>
              <w:t>Platform</w:t>
            </w:r>
          </w:p>
        </w:tc>
        <w:tc>
          <w:tcPr>
            <w:tcW w:w="4320" w:type="dxa"/>
          </w:tcPr>
          <w:p w14:paraId="5F6E3BED" w14:textId="77777777" w:rsidR="008433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Teams</w:t>
            </w:r>
          </w:p>
        </w:tc>
      </w:tr>
      <w:tr w:rsidR="0084336C" w14:paraId="4BD73854" w14:textId="77777777" w:rsidTr="00843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1D45E" w14:textId="77777777" w:rsidR="0084336C" w:rsidRDefault="00000000">
            <w:r>
              <w:t>Meeting Chair</w:t>
            </w:r>
          </w:p>
        </w:tc>
        <w:tc>
          <w:tcPr>
            <w:tcW w:w="4320" w:type="dxa"/>
          </w:tcPr>
          <w:p w14:paraId="4F9CC24F" w14:textId="77777777" w:rsidR="008433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Wu</w:t>
            </w:r>
          </w:p>
        </w:tc>
      </w:tr>
    </w:tbl>
    <w:p w14:paraId="1A98C104" w14:textId="77777777" w:rsidR="0084336C" w:rsidRDefault="0084336C"/>
    <w:p w14:paraId="71316967" w14:textId="77777777" w:rsidR="0084336C" w:rsidRDefault="00000000">
      <w:pPr>
        <w:pStyle w:val="21"/>
      </w:pPr>
      <w:r>
        <w:t>1. Customer Interview and Requirements</w:t>
      </w:r>
    </w:p>
    <w:p w14:paraId="0FA5820B" w14:textId="77777777" w:rsidR="0084336C" w:rsidRDefault="00000000">
      <w:pPr>
        <w:pStyle w:val="a0"/>
      </w:pPr>
      <w:r>
        <w:t>Review the outcome of the potential customer interview.</w:t>
      </w:r>
    </w:p>
    <w:p w14:paraId="5B7A8994" w14:textId="77777777" w:rsidR="0084336C" w:rsidRDefault="00000000">
      <w:pPr>
        <w:pStyle w:val="a0"/>
      </w:pPr>
      <w:r>
        <w:t>Discuss the proposed initial scope: account and role management, learner records, attendance, course management and learning materials.</w:t>
      </w:r>
    </w:p>
    <w:p w14:paraId="06FCEBB4" w14:textId="77777777" w:rsidR="0084336C" w:rsidRDefault="00000000">
      <w:pPr>
        <w:pStyle w:val="a0"/>
      </w:pPr>
      <w:r>
        <w:t>Agree on how to refine and document requirements in a shared document.</w:t>
      </w:r>
    </w:p>
    <w:p w14:paraId="2FEB1250" w14:textId="77777777" w:rsidR="0084336C" w:rsidRDefault="00000000">
      <w:pPr>
        <w:pStyle w:val="21"/>
      </w:pPr>
      <w:r>
        <w:t>2. Jira and Team Collaboration</w:t>
      </w:r>
    </w:p>
    <w:p w14:paraId="682A4A32" w14:textId="77777777" w:rsidR="0084336C" w:rsidRDefault="00000000">
      <w:pPr>
        <w:pStyle w:val="a0"/>
      </w:pPr>
      <w:r>
        <w:t>Demonstrate Jira project setup and explain Epics, Stories, Tasks, Scrum and Sprints.</w:t>
      </w:r>
    </w:p>
    <w:p w14:paraId="396D56C7" w14:textId="77777777" w:rsidR="0084336C" w:rsidRDefault="00000000">
      <w:pPr>
        <w:pStyle w:val="a0"/>
      </w:pPr>
      <w:r>
        <w:t>Discuss Jira access and GitHub integration.</w:t>
      </w:r>
    </w:p>
    <w:p w14:paraId="32A6D860" w14:textId="77777777" w:rsidR="0084336C" w:rsidRDefault="00000000">
      <w:pPr>
        <w:pStyle w:val="21"/>
      </w:pPr>
      <w:r>
        <w:t>3. Technical Standards and Architecture</w:t>
      </w:r>
    </w:p>
    <w:p w14:paraId="45C7AAAC" w14:textId="77777777" w:rsidR="0084336C" w:rsidRDefault="00000000">
      <w:pPr>
        <w:pStyle w:val="a0"/>
      </w:pPr>
      <w:r>
        <w:t>Review the team coding standards.</w:t>
      </w:r>
    </w:p>
    <w:p w14:paraId="17EB737C" w14:textId="77777777" w:rsidR="0084336C" w:rsidRDefault="00000000">
      <w:pPr>
        <w:pStyle w:val="a0"/>
      </w:pPr>
      <w:r>
        <w:t>Discuss Python and REST-based APIs as a tentative technical direction.</w:t>
      </w:r>
    </w:p>
    <w:p w14:paraId="3EBA1E35" w14:textId="77777777" w:rsidR="0084336C" w:rsidRDefault="00000000">
      <w:pPr>
        <w:pStyle w:val="21"/>
      </w:pPr>
      <w:r>
        <w:t>4. Responsibilities and Next Steps</w:t>
      </w:r>
    </w:p>
    <w:p w14:paraId="0525C002" w14:textId="77777777" w:rsidR="0084336C" w:rsidRDefault="00000000">
      <w:pPr>
        <w:pStyle w:val="a0"/>
      </w:pPr>
      <w:r>
        <w:t>Discuss requirements finalisation, task allocation and project workflow setup.</w:t>
      </w:r>
    </w:p>
    <w:p w14:paraId="1443BDA8" w14:textId="77777777" w:rsidR="0084336C" w:rsidRDefault="00000000">
      <w:pPr>
        <w:pStyle w:val="a0"/>
      </w:pPr>
      <w:r>
        <w:t>Confirm the next meeting arrangements.</w:t>
      </w:r>
    </w:p>
    <w:sectPr w:rsidR="0084336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136589">
    <w:abstractNumId w:val="8"/>
  </w:num>
  <w:num w:numId="2" w16cid:durableId="1593320543">
    <w:abstractNumId w:val="6"/>
  </w:num>
  <w:num w:numId="3" w16cid:durableId="876282067">
    <w:abstractNumId w:val="5"/>
  </w:num>
  <w:num w:numId="4" w16cid:durableId="713306815">
    <w:abstractNumId w:val="4"/>
  </w:num>
  <w:num w:numId="5" w16cid:durableId="1698116480">
    <w:abstractNumId w:val="7"/>
  </w:num>
  <w:num w:numId="6" w16cid:durableId="2085518575">
    <w:abstractNumId w:val="3"/>
  </w:num>
  <w:num w:numId="7" w16cid:durableId="1427849378">
    <w:abstractNumId w:val="2"/>
  </w:num>
  <w:num w:numId="8" w16cid:durableId="1712147419">
    <w:abstractNumId w:val="1"/>
  </w:num>
  <w:num w:numId="9" w16cid:durableId="17843049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EF0"/>
    <w:rsid w:val="0084336C"/>
    <w:rsid w:val="00AA1D8D"/>
    <w:rsid w:val="00B47730"/>
    <w:rsid w:val="00CA70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D8813"/>
  <w14:defaultImageDpi w14:val="300"/>
  <w15:docId w15:val="{A1356BFF-D149-464A-8AF0-B69D5AD4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2026-10-28T02:39:00Z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2026-10-28T02:39:41Z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404df877-2c83-49f5-8995-6f035f090f91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