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F63" w:rsidRDefault="000E3F63" w:rsidP="00E5586E">
      <w:pPr>
        <w:spacing w:line="276"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AAB02EE" wp14:editId="6D9C524E">
            <wp:extent cx="987552" cy="9875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TURE INTER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6680" cy="1006680"/>
                    </a:xfrm>
                    <a:prstGeom prst="rect">
                      <a:avLst/>
                    </a:prstGeom>
                  </pic:spPr>
                </pic:pic>
              </a:graphicData>
            </a:graphic>
          </wp:inline>
        </w:drawing>
      </w:r>
    </w:p>
    <w:p w:rsidR="00E5586E" w:rsidRPr="008E1804" w:rsidRDefault="00E5586E" w:rsidP="00E5586E">
      <w:pPr>
        <w:spacing w:line="276" w:lineRule="auto"/>
        <w:jc w:val="both"/>
        <w:rPr>
          <w:rFonts w:ascii="Times New Roman" w:hAnsi="Times New Roman" w:cs="Times New Roman"/>
          <w:b/>
          <w:sz w:val="28"/>
          <w:szCs w:val="28"/>
          <w:u w:val="single"/>
        </w:rPr>
      </w:pPr>
      <w:r w:rsidRPr="008E1804">
        <w:rPr>
          <w:rFonts w:ascii="Times New Roman" w:hAnsi="Times New Roman" w:cs="Times New Roman"/>
          <w:b/>
          <w:sz w:val="28"/>
          <w:szCs w:val="28"/>
          <w:u w:val="single"/>
        </w:rPr>
        <w:t xml:space="preserve">SUBMISSION OF TASK: </w:t>
      </w:r>
      <w:r w:rsidR="000E3F63">
        <w:rPr>
          <w:rFonts w:ascii="Times New Roman" w:hAnsi="Times New Roman" w:cs="Times New Roman"/>
          <w:b/>
          <w:sz w:val="28"/>
          <w:szCs w:val="28"/>
          <w:u w:val="single"/>
        </w:rPr>
        <w:t>FUTURE INTERNS TASK 2</w:t>
      </w:r>
    </w:p>
    <w:p w:rsidR="00E5586E" w:rsidRPr="008E1804" w:rsidRDefault="00E5586E" w:rsidP="00E5586E">
      <w:pPr>
        <w:spacing w:line="276" w:lineRule="auto"/>
        <w:jc w:val="both"/>
        <w:rPr>
          <w:rFonts w:ascii="Times New Roman" w:hAnsi="Times New Roman" w:cs="Times New Roman"/>
          <w:b/>
          <w:sz w:val="28"/>
          <w:szCs w:val="28"/>
        </w:rPr>
      </w:pPr>
      <w:r w:rsidRPr="008E1804">
        <w:rPr>
          <w:rFonts w:ascii="Times New Roman" w:hAnsi="Times New Roman" w:cs="Times New Roman"/>
          <w:b/>
          <w:sz w:val="28"/>
          <w:szCs w:val="28"/>
        </w:rPr>
        <w:t>NAME: ADEPOJU</w:t>
      </w:r>
      <w:r>
        <w:rPr>
          <w:rFonts w:ascii="Times New Roman" w:hAnsi="Times New Roman" w:cs="Times New Roman"/>
          <w:b/>
          <w:sz w:val="28"/>
          <w:szCs w:val="28"/>
        </w:rPr>
        <w:t xml:space="preserve"> ESTHER</w:t>
      </w:r>
      <w:r w:rsidRPr="008E1804">
        <w:rPr>
          <w:rFonts w:ascii="Times New Roman" w:hAnsi="Times New Roman" w:cs="Times New Roman"/>
          <w:b/>
          <w:sz w:val="28"/>
          <w:szCs w:val="28"/>
        </w:rPr>
        <w:t xml:space="preserve"> ITUNUOLUWA</w:t>
      </w:r>
    </w:p>
    <w:p w:rsidR="00E5586E" w:rsidRDefault="00E5586E" w:rsidP="00E5586E">
      <w:pPr>
        <w:spacing w:line="276" w:lineRule="auto"/>
        <w:jc w:val="both"/>
        <w:rPr>
          <w:rFonts w:ascii="Times New Roman" w:hAnsi="Times New Roman" w:cs="Times New Roman"/>
          <w:b/>
          <w:sz w:val="28"/>
          <w:szCs w:val="28"/>
        </w:rPr>
      </w:pPr>
      <w:r w:rsidRPr="008E1804">
        <w:rPr>
          <w:rFonts w:ascii="Times New Roman" w:hAnsi="Times New Roman" w:cs="Times New Roman"/>
          <w:b/>
          <w:sz w:val="28"/>
          <w:szCs w:val="28"/>
        </w:rPr>
        <w:t xml:space="preserve">TASK: </w:t>
      </w:r>
      <w:r w:rsidRPr="00E56F53">
        <w:rPr>
          <w:rFonts w:ascii="Times New Roman" w:hAnsi="Times New Roman" w:cs="Times New Roman"/>
          <w:b/>
          <w:sz w:val="28"/>
          <w:szCs w:val="28"/>
        </w:rPr>
        <w:t>Security Alert Monitoring &amp; Incident Response Simulation</w:t>
      </w:r>
      <w:r>
        <w:rPr>
          <w:rFonts w:ascii="Times New Roman" w:hAnsi="Times New Roman" w:cs="Times New Roman"/>
          <w:b/>
          <w:sz w:val="28"/>
          <w:szCs w:val="28"/>
        </w:rPr>
        <w:t>.</w:t>
      </w:r>
    </w:p>
    <w:p w:rsidR="00E5586E" w:rsidRDefault="00E5586E" w:rsidP="00E5586E">
      <w:pPr>
        <w:spacing w:line="276" w:lineRule="auto"/>
        <w:jc w:val="both"/>
        <w:rPr>
          <w:rFonts w:ascii="Times New Roman" w:hAnsi="Times New Roman" w:cs="Times New Roman"/>
          <w:b/>
          <w:sz w:val="28"/>
          <w:szCs w:val="28"/>
        </w:rPr>
      </w:pPr>
      <w:r w:rsidRPr="008E1804">
        <w:rPr>
          <w:rFonts w:ascii="Times New Roman" w:hAnsi="Times New Roman" w:cs="Times New Roman"/>
          <w:b/>
          <w:sz w:val="28"/>
          <w:szCs w:val="28"/>
        </w:rPr>
        <w:t xml:space="preserve">TOOLS USED: </w:t>
      </w:r>
      <w:r>
        <w:rPr>
          <w:rFonts w:ascii="Times New Roman" w:hAnsi="Times New Roman" w:cs="Times New Roman"/>
          <w:b/>
          <w:sz w:val="28"/>
          <w:szCs w:val="28"/>
        </w:rPr>
        <w:t>SIEM TOOL (SPLUNK FREE TRIAL, SAMPLE ALERT LOG, MS WORD (for reporting).</w:t>
      </w:r>
    </w:p>
    <w:p w:rsidR="00E5586E" w:rsidRPr="008E1804" w:rsidRDefault="00E5586E" w:rsidP="00E5586E">
      <w:pPr>
        <w:spacing w:line="276" w:lineRule="auto"/>
        <w:jc w:val="both"/>
        <w:rPr>
          <w:rFonts w:ascii="Times New Roman" w:hAnsi="Times New Roman" w:cs="Times New Roman"/>
          <w:b/>
          <w:sz w:val="28"/>
          <w:szCs w:val="28"/>
        </w:rPr>
      </w:pPr>
    </w:p>
    <w:p w:rsidR="00E5586E" w:rsidRDefault="00E5586E" w:rsidP="00E5586E">
      <w:pPr>
        <w:spacing w:line="276" w:lineRule="auto"/>
        <w:jc w:val="both"/>
        <w:rPr>
          <w:rFonts w:ascii="Times New Roman" w:hAnsi="Times New Roman" w:cs="Times New Roman"/>
          <w:sz w:val="28"/>
          <w:szCs w:val="28"/>
        </w:rPr>
      </w:pPr>
      <w:r w:rsidRPr="008E1804">
        <w:rPr>
          <w:rFonts w:ascii="Times New Roman" w:hAnsi="Times New Roman" w:cs="Times New Roman"/>
          <w:sz w:val="28"/>
          <w:szCs w:val="28"/>
        </w:rPr>
        <w:t xml:space="preserve">DETAILS: In this task, I </w:t>
      </w:r>
      <w:r>
        <w:rPr>
          <w:rFonts w:ascii="Times New Roman" w:hAnsi="Times New Roman" w:cs="Times New Roman"/>
          <w:sz w:val="28"/>
          <w:szCs w:val="28"/>
        </w:rPr>
        <w:t xml:space="preserve">monitored and analyzed incoming security alerts and logs using the simulated data provided. I also identified suspicious activities like failed logins, unusual IP addresses, and malware detection. </w:t>
      </w:r>
    </w:p>
    <w:p w:rsidR="00E5586E" w:rsidRDefault="00E5586E"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This task helped me to simulate what the daily activities of a SOC analyst look like.</w:t>
      </w:r>
    </w:p>
    <w:p w:rsidR="00ED6825" w:rsidRDefault="00ED6825" w:rsidP="00E5586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17920" cy="22028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2ai.png"/>
                    <pic:cNvPicPr/>
                  </pic:nvPicPr>
                  <pic:blipFill>
                    <a:blip r:embed="rId6">
                      <a:extLst>
                        <a:ext uri="{28A0092B-C50C-407E-A947-70E740481C1C}">
                          <a14:useLocalDpi xmlns:a14="http://schemas.microsoft.com/office/drawing/2010/main" val="0"/>
                        </a:ext>
                      </a:extLst>
                    </a:blip>
                    <a:stretch>
                      <a:fillRect/>
                    </a:stretch>
                  </pic:blipFill>
                  <pic:spPr>
                    <a:xfrm>
                      <a:off x="0" y="0"/>
                      <a:ext cx="6222611" cy="2204506"/>
                    </a:xfrm>
                    <a:prstGeom prst="rect">
                      <a:avLst/>
                    </a:prstGeom>
                  </pic:spPr>
                </pic:pic>
              </a:graphicData>
            </a:graphic>
          </wp:inline>
        </w:drawing>
      </w:r>
    </w:p>
    <w:p w:rsidR="00ED6825" w:rsidRDefault="00ED6825"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Fig 1: Image of the </w:t>
      </w:r>
      <w:proofErr w:type="spellStart"/>
      <w:r>
        <w:rPr>
          <w:rFonts w:ascii="Times New Roman" w:hAnsi="Times New Roman" w:cs="Times New Roman"/>
          <w:sz w:val="28"/>
          <w:szCs w:val="28"/>
        </w:rPr>
        <w:t>splunk</w:t>
      </w:r>
      <w:proofErr w:type="spellEnd"/>
      <w:r>
        <w:rPr>
          <w:rFonts w:ascii="Times New Roman" w:hAnsi="Times New Roman" w:cs="Times New Roman"/>
          <w:sz w:val="28"/>
          <w:szCs w:val="28"/>
        </w:rPr>
        <w:t xml:space="preserve"> dashboard result.</w:t>
      </w:r>
    </w:p>
    <w:p w:rsidR="00E5586E" w:rsidRPr="00E5586E" w:rsidRDefault="00E5586E" w:rsidP="00E5586E">
      <w:pPr>
        <w:spacing w:line="276" w:lineRule="auto"/>
        <w:jc w:val="both"/>
        <w:rPr>
          <w:rFonts w:ascii="Times New Roman" w:hAnsi="Times New Roman" w:cs="Times New Roman"/>
          <w:sz w:val="28"/>
          <w:szCs w:val="28"/>
        </w:rPr>
      </w:pPr>
      <w:r w:rsidRPr="00E5586E">
        <w:rPr>
          <w:rFonts w:ascii="Times New Roman" w:hAnsi="Times New Roman" w:cs="Times New Roman"/>
          <w:b/>
          <w:sz w:val="28"/>
          <w:szCs w:val="28"/>
        </w:rPr>
        <w:t>My Findings</w:t>
      </w:r>
      <w:r>
        <w:rPr>
          <w:rFonts w:ascii="Times New Roman" w:hAnsi="Times New Roman" w:cs="Times New Roman"/>
          <w:sz w:val="28"/>
          <w:szCs w:val="28"/>
        </w:rPr>
        <w:t xml:space="preserve">: </w:t>
      </w:r>
      <w:r w:rsidRPr="00E5586E">
        <w:rPr>
          <w:rFonts w:ascii="Times New Roman" w:hAnsi="Times New Roman" w:cs="Times New Roman"/>
          <w:sz w:val="28"/>
          <w:szCs w:val="28"/>
        </w:rPr>
        <w:t xml:space="preserve">During </w:t>
      </w:r>
      <w:r>
        <w:rPr>
          <w:rFonts w:ascii="Times New Roman" w:hAnsi="Times New Roman" w:cs="Times New Roman"/>
          <w:sz w:val="28"/>
          <w:szCs w:val="28"/>
        </w:rPr>
        <w:t xml:space="preserve">my </w:t>
      </w:r>
      <w:r w:rsidRPr="00E5586E">
        <w:rPr>
          <w:rFonts w:ascii="Times New Roman" w:hAnsi="Times New Roman" w:cs="Times New Roman"/>
          <w:sz w:val="28"/>
          <w:szCs w:val="28"/>
        </w:rPr>
        <w:t xml:space="preserve">routine SIEM monitoring using </w:t>
      </w:r>
      <w:proofErr w:type="spellStart"/>
      <w:r w:rsidRPr="00E5586E">
        <w:rPr>
          <w:rFonts w:ascii="Times New Roman" w:hAnsi="Times New Roman" w:cs="Times New Roman"/>
          <w:sz w:val="28"/>
          <w:szCs w:val="28"/>
        </w:rPr>
        <w:t>Splunk</w:t>
      </w:r>
      <w:proofErr w:type="spellEnd"/>
      <w:r w:rsidRPr="00E5586E">
        <w:rPr>
          <w:rFonts w:ascii="Times New Roman" w:hAnsi="Times New Roman" w:cs="Times New Roman"/>
          <w:sz w:val="28"/>
          <w:szCs w:val="28"/>
        </w:rPr>
        <w:t>, multiple high-severity alerts were detect</w:t>
      </w:r>
      <w:r>
        <w:rPr>
          <w:rFonts w:ascii="Times New Roman" w:hAnsi="Times New Roman" w:cs="Times New Roman"/>
          <w:sz w:val="28"/>
          <w:szCs w:val="28"/>
        </w:rPr>
        <w:t>ed across several users</w:t>
      </w:r>
      <w:r w:rsidRPr="00E5586E">
        <w:rPr>
          <w:rFonts w:ascii="Times New Roman" w:hAnsi="Times New Roman" w:cs="Times New Roman"/>
          <w:sz w:val="28"/>
          <w:szCs w:val="28"/>
        </w:rPr>
        <w:t xml:space="preserve">. </w:t>
      </w:r>
      <w:r>
        <w:rPr>
          <w:rFonts w:ascii="Times New Roman" w:hAnsi="Times New Roman" w:cs="Times New Roman"/>
          <w:sz w:val="28"/>
          <w:szCs w:val="28"/>
        </w:rPr>
        <w:t>Further a</w:t>
      </w:r>
      <w:r w:rsidRPr="00E5586E">
        <w:rPr>
          <w:rFonts w:ascii="Times New Roman" w:hAnsi="Times New Roman" w:cs="Times New Roman"/>
          <w:sz w:val="28"/>
          <w:szCs w:val="28"/>
        </w:rPr>
        <w:t>nalysis revealed repeated failed login attempts, suspicious IP activities, and multiple malware detections (including Ransomware, Trojan, Rootkit, Worm, and Spyware).</w:t>
      </w:r>
    </w:p>
    <w:p w:rsidR="00E5586E" w:rsidRDefault="00E5586E"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These</w:t>
      </w:r>
      <w:r w:rsidRPr="00E5586E">
        <w:rPr>
          <w:rFonts w:ascii="Times New Roman" w:hAnsi="Times New Roman" w:cs="Times New Roman"/>
          <w:sz w:val="28"/>
          <w:szCs w:val="28"/>
        </w:rPr>
        <w:t xml:space="preserve"> </w:t>
      </w:r>
      <w:r w:rsidR="000C25B3">
        <w:rPr>
          <w:rFonts w:ascii="Times New Roman" w:hAnsi="Times New Roman" w:cs="Times New Roman"/>
          <w:sz w:val="28"/>
          <w:szCs w:val="28"/>
        </w:rPr>
        <w:t>suggest</w:t>
      </w:r>
      <w:r w:rsidRPr="00E5586E">
        <w:rPr>
          <w:rFonts w:ascii="Times New Roman" w:hAnsi="Times New Roman" w:cs="Times New Roman"/>
          <w:sz w:val="28"/>
          <w:szCs w:val="28"/>
        </w:rPr>
        <w:t xml:space="preserve"> a coordinated brute-force and malware propagation campaign that may have resulted in multiple system compromises.</w:t>
      </w:r>
    </w:p>
    <w:p w:rsidR="000C25B3" w:rsidRPr="000C25B3" w:rsidRDefault="000C25B3" w:rsidP="00E5586E">
      <w:pPr>
        <w:spacing w:line="276" w:lineRule="auto"/>
        <w:jc w:val="both"/>
        <w:rPr>
          <w:rFonts w:ascii="Times New Roman" w:hAnsi="Times New Roman" w:cs="Times New Roman"/>
          <w:b/>
          <w:sz w:val="28"/>
          <w:szCs w:val="28"/>
        </w:rPr>
      </w:pPr>
      <w:r w:rsidRPr="000C25B3">
        <w:rPr>
          <w:rFonts w:ascii="Times New Roman" w:hAnsi="Times New Roman" w:cs="Times New Roman"/>
          <w:b/>
          <w:sz w:val="28"/>
          <w:szCs w:val="28"/>
        </w:rPr>
        <w:t>Malware Detected</w:t>
      </w:r>
    </w:p>
    <w:tbl>
      <w:tblPr>
        <w:tblStyle w:val="TableGrid"/>
        <w:tblW w:w="0" w:type="auto"/>
        <w:tblLook w:val="04A0" w:firstRow="1" w:lastRow="0" w:firstColumn="1" w:lastColumn="0" w:noHBand="0" w:noVBand="1"/>
      </w:tblPr>
      <w:tblGrid>
        <w:gridCol w:w="1859"/>
        <w:gridCol w:w="1832"/>
        <w:gridCol w:w="1833"/>
        <w:gridCol w:w="1868"/>
        <w:gridCol w:w="1958"/>
      </w:tblGrid>
      <w:tr w:rsidR="000C25B3" w:rsidTr="000C25B3">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Threat Type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Severity</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Affected Users</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IP addresses</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Observation</w:t>
            </w:r>
          </w:p>
        </w:tc>
      </w:tr>
      <w:tr w:rsidR="000C25B3" w:rsidTr="000C25B3">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Ransomware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High</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Bob</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172.16.0.3</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File encryption</w:t>
            </w:r>
          </w:p>
        </w:tc>
      </w:tr>
      <w:tr w:rsidR="000C25B3" w:rsidTr="000C25B3">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Rootkit</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High</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Eve &amp; Alice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10.0.0.5, 198.51.100.42</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Persistence on system startup.</w:t>
            </w:r>
          </w:p>
        </w:tc>
      </w:tr>
      <w:tr w:rsidR="000C25B3" w:rsidTr="000C25B3">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Trojan</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High</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Bob,</w:t>
            </w:r>
            <w:r w:rsidR="008E1D1B">
              <w:rPr>
                <w:rFonts w:ascii="Times New Roman" w:hAnsi="Times New Roman" w:cs="Times New Roman"/>
                <w:sz w:val="28"/>
                <w:szCs w:val="28"/>
              </w:rPr>
              <w:t xml:space="preserve"> </w:t>
            </w:r>
            <w:r>
              <w:rPr>
                <w:rFonts w:ascii="Times New Roman" w:hAnsi="Times New Roman" w:cs="Times New Roman"/>
                <w:sz w:val="28"/>
                <w:szCs w:val="28"/>
              </w:rPr>
              <w:t>Alice, Charlie, David, Eve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10.0.0.5, 172.16.0.3, 192.168.1.101</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Credential Theft, C2 communication</w:t>
            </w:r>
          </w:p>
        </w:tc>
      </w:tr>
      <w:tr w:rsidR="000C25B3" w:rsidTr="000C25B3">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Worm Infection</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Medium</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Bob &amp; Eve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203.0.113.77, 192.168.1.101</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Network Propagation</w:t>
            </w:r>
          </w:p>
        </w:tc>
      </w:tr>
      <w:tr w:rsidR="000C25B3" w:rsidTr="000C25B3">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Spyware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Medium</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Alice</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172.16.0.3</w:t>
            </w:r>
          </w:p>
        </w:tc>
        <w:tc>
          <w:tcPr>
            <w:tcW w:w="1870" w:type="dxa"/>
          </w:tcPr>
          <w:p w:rsidR="000C25B3" w:rsidRDefault="000C25B3"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Data collection</w:t>
            </w:r>
          </w:p>
        </w:tc>
      </w:tr>
    </w:tbl>
    <w:p w:rsidR="000C25B3" w:rsidRDefault="000C25B3" w:rsidP="00E5586E">
      <w:pPr>
        <w:spacing w:line="276" w:lineRule="auto"/>
        <w:jc w:val="both"/>
        <w:rPr>
          <w:rFonts w:ascii="Times New Roman" w:hAnsi="Times New Roman" w:cs="Times New Roman"/>
          <w:sz w:val="28"/>
          <w:szCs w:val="28"/>
        </w:rPr>
      </w:pPr>
    </w:p>
    <w:p w:rsidR="008E1D1B" w:rsidRDefault="005760DA" w:rsidP="00E5586E">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83096" cy="308224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malware.png"/>
                    <pic:cNvPicPr/>
                  </pic:nvPicPr>
                  <pic:blipFill>
                    <a:blip r:embed="rId7">
                      <a:extLst>
                        <a:ext uri="{28A0092B-C50C-407E-A947-70E740481C1C}">
                          <a14:useLocalDpi xmlns:a14="http://schemas.microsoft.com/office/drawing/2010/main" val="0"/>
                        </a:ext>
                      </a:extLst>
                    </a:blip>
                    <a:stretch>
                      <a:fillRect/>
                    </a:stretch>
                  </pic:blipFill>
                  <pic:spPr>
                    <a:xfrm>
                      <a:off x="0" y="0"/>
                      <a:ext cx="6490548" cy="3085784"/>
                    </a:xfrm>
                    <a:prstGeom prst="rect">
                      <a:avLst/>
                    </a:prstGeom>
                  </pic:spPr>
                </pic:pic>
              </a:graphicData>
            </a:graphic>
          </wp:inline>
        </w:drawing>
      </w:r>
    </w:p>
    <w:p w:rsidR="00ED6825" w:rsidRDefault="008350C6"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Fig 2</w:t>
      </w:r>
      <w:r w:rsidR="00ED6825">
        <w:rPr>
          <w:rFonts w:ascii="Times New Roman" w:hAnsi="Times New Roman" w:cs="Times New Roman"/>
          <w:sz w:val="28"/>
          <w:szCs w:val="28"/>
        </w:rPr>
        <w:t>: Image of malware alert detected</w:t>
      </w:r>
    </w:p>
    <w:p w:rsidR="008E1D1B" w:rsidRPr="00A62F2C" w:rsidRDefault="008E1D1B" w:rsidP="00E5586E">
      <w:pPr>
        <w:spacing w:line="276" w:lineRule="auto"/>
        <w:jc w:val="both"/>
        <w:rPr>
          <w:rFonts w:ascii="Times New Roman" w:hAnsi="Times New Roman" w:cs="Times New Roman"/>
          <w:b/>
          <w:sz w:val="28"/>
          <w:szCs w:val="28"/>
        </w:rPr>
      </w:pPr>
      <w:r w:rsidRPr="00A62F2C">
        <w:rPr>
          <w:rFonts w:ascii="Times New Roman" w:hAnsi="Times New Roman" w:cs="Times New Roman"/>
          <w:b/>
          <w:sz w:val="28"/>
          <w:szCs w:val="28"/>
        </w:rPr>
        <w:t>Suspicious Activities Detected, such as Failed Login</w:t>
      </w:r>
    </w:p>
    <w:tbl>
      <w:tblPr>
        <w:tblStyle w:val="TableGrid"/>
        <w:tblW w:w="10705" w:type="dxa"/>
        <w:tblLook w:val="04A0" w:firstRow="1" w:lastRow="0" w:firstColumn="1" w:lastColumn="0" w:noHBand="0" w:noVBand="1"/>
      </w:tblPr>
      <w:tblGrid>
        <w:gridCol w:w="1472"/>
        <w:gridCol w:w="1474"/>
        <w:gridCol w:w="1500"/>
        <w:gridCol w:w="1826"/>
        <w:gridCol w:w="1193"/>
        <w:gridCol w:w="3240"/>
      </w:tblGrid>
      <w:tr w:rsidR="008E1D1B" w:rsidTr="008E1D1B">
        <w:tc>
          <w:tcPr>
            <w:tcW w:w="1472"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User</w:t>
            </w:r>
          </w:p>
        </w:tc>
        <w:tc>
          <w:tcPr>
            <w:tcW w:w="1474"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Time</w:t>
            </w:r>
          </w:p>
        </w:tc>
        <w:tc>
          <w:tcPr>
            <w:tcW w:w="150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Date</w:t>
            </w:r>
          </w:p>
        </w:tc>
        <w:tc>
          <w:tcPr>
            <w:tcW w:w="1826"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IP addresses</w:t>
            </w:r>
          </w:p>
        </w:tc>
        <w:tc>
          <w:tcPr>
            <w:tcW w:w="1193"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No of attempts</w:t>
            </w:r>
          </w:p>
        </w:tc>
        <w:tc>
          <w:tcPr>
            <w:tcW w:w="324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Observation</w:t>
            </w:r>
          </w:p>
        </w:tc>
      </w:tr>
      <w:tr w:rsidR="008E1D1B" w:rsidTr="008E1D1B">
        <w:tc>
          <w:tcPr>
            <w:tcW w:w="1472"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David</w:t>
            </w:r>
          </w:p>
        </w:tc>
        <w:tc>
          <w:tcPr>
            <w:tcW w:w="1474"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9:02am</w:t>
            </w:r>
          </w:p>
        </w:tc>
        <w:tc>
          <w:tcPr>
            <w:tcW w:w="150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7/3/2025</w:t>
            </w:r>
          </w:p>
        </w:tc>
        <w:tc>
          <w:tcPr>
            <w:tcW w:w="1826" w:type="dxa"/>
          </w:tcPr>
          <w:p w:rsidR="008E1D1B" w:rsidRDefault="008E1D1B" w:rsidP="00E5586E">
            <w:pPr>
              <w:spacing w:line="276" w:lineRule="auto"/>
              <w:jc w:val="both"/>
              <w:rPr>
                <w:rFonts w:ascii="Times New Roman" w:hAnsi="Times New Roman" w:cs="Times New Roman"/>
                <w:sz w:val="28"/>
                <w:szCs w:val="28"/>
              </w:rPr>
            </w:pPr>
            <w:r w:rsidRPr="008E1D1B">
              <w:rPr>
                <w:rFonts w:ascii="Times New Roman" w:hAnsi="Times New Roman" w:cs="Times New Roman"/>
                <w:sz w:val="28"/>
                <w:szCs w:val="28"/>
              </w:rPr>
              <w:t>203.0.113.77</w:t>
            </w:r>
          </w:p>
        </w:tc>
        <w:tc>
          <w:tcPr>
            <w:tcW w:w="1193"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8E1D1B" w:rsidRDefault="008E1D1B" w:rsidP="00E5586E">
            <w:pPr>
              <w:spacing w:line="276" w:lineRule="auto"/>
              <w:jc w:val="both"/>
              <w:rPr>
                <w:rFonts w:ascii="Times New Roman" w:hAnsi="Times New Roman" w:cs="Times New Roman"/>
                <w:sz w:val="28"/>
                <w:szCs w:val="28"/>
              </w:rPr>
            </w:pPr>
            <w:r w:rsidRPr="008E1D1B">
              <w:rPr>
                <w:rFonts w:ascii="Times New Roman" w:hAnsi="Times New Roman" w:cs="Times New Roman"/>
                <w:sz w:val="28"/>
                <w:szCs w:val="28"/>
              </w:rPr>
              <w:t>Possible brute-force attempt</w:t>
            </w:r>
          </w:p>
        </w:tc>
      </w:tr>
      <w:tr w:rsidR="008E1D1B" w:rsidTr="008E1D1B">
        <w:tc>
          <w:tcPr>
            <w:tcW w:w="1472"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Alice</w:t>
            </w:r>
          </w:p>
        </w:tc>
        <w:tc>
          <w:tcPr>
            <w:tcW w:w="1474"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7:02am</w:t>
            </w:r>
          </w:p>
        </w:tc>
        <w:tc>
          <w:tcPr>
            <w:tcW w:w="150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7/3/2025</w:t>
            </w:r>
          </w:p>
        </w:tc>
        <w:tc>
          <w:tcPr>
            <w:tcW w:w="1826" w:type="dxa"/>
          </w:tcPr>
          <w:p w:rsidR="008E1D1B" w:rsidRDefault="008E1D1B" w:rsidP="00E5586E">
            <w:pPr>
              <w:spacing w:line="276" w:lineRule="auto"/>
              <w:jc w:val="both"/>
              <w:rPr>
                <w:rFonts w:ascii="Times New Roman" w:hAnsi="Times New Roman" w:cs="Times New Roman"/>
                <w:sz w:val="28"/>
                <w:szCs w:val="28"/>
              </w:rPr>
            </w:pPr>
            <w:r w:rsidRPr="008E1D1B">
              <w:rPr>
                <w:rFonts w:ascii="Times New Roman" w:hAnsi="Times New Roman" w:cs="Times New Roman"/>
                <w:sz w:val="28"/>
                <w:szCs w:val="28"/>
              </w:rPr>
              <w:t>203.0.113.77</w:t>
            </w:r>
          </w:p>
        </w:tc>
        <w:tc>
          <w:tcPr>
            <w:tcW w:w="1193"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Same external IP as David; correlation. This indicates threat actors’</w:t>
            </w:r>
            <w:r w:rsidRPr="008E1D1B">
              <w:rPr>
                <w:rFonts w:ascii="Times New Roman" w:hAnsi="Times New Roman" w:cs="Times New Roman"/>
                <w:sz w:val="28"/>
                <w:szCs w:val="28"/>
              </w:rPr>
              <w:t xml:space="preserve"> reuse</w:t>
            </w:r>
          </w:p>
        </w:tc>
      </w:tr>
      <w:tr w:rsidR="008E1D1B" w:rsidTr="008E1D1B">
        <w:tc>
          <w:tcPr>
            <w:tcW w:w="1472"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Bob</w:t>
            </w:r>
          </w:p>
        </w:tc>
        <w:tc>
          <w:tcPr>
            <w:tcW w:w="1474"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4:43-4:47am</w:t>
            </w:r>
          </w:p>
        </w:tc>
        <w:tc>
          <w:tcPr>
            <w:tcW w:w="150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7/3/2025</w:t>
            </w:r>
          </w:p>
        </w:tc>
        <w:tc>
          <w:tcPr>
            <w:tcW w:w="1826" w:type="dxa"/>
          </w:tcPr>
          <w:p w:rsidR="008E1D1B" w:rsidRDefault="008E1D1B" w:rsidP="00E5586E">
            <w:pPr>
              <w:spacing w:line="276" w:lineRule="auto"/>
              <w:jc w:val="both"/>
              <w:rPr>
                <w:rFonts w:ascii="Times New Roman" w:hAnsi="Times New Roman" w:cs="Times New Roman"/>
                <w:sz w:val="28"/>
                <w:szCs w:val="28"/>
              </w:rPr>
            </w:pPr>
            <w:r w:rsidRPr="008E1D1B">
              <w:rPr>
                <w:rFonts w:ascii="Times New Roman" w:hAnsi="Times New Roman" w:cs="Times New Roman"/>
                <w:sz w:val="28"/>
                <w:szCs w:val="28"/>
              </w:rPr>
              <w:t>10.0.0.5 &amp; 172.16.0.3</w:t>
            </w:r>
          </w:p>
        </w:tc>
        <w:tc>
          <w:tcPr>
            <w:tcW w:w="1193"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6</w:t>
            </w:r>
          </w:p>
        </w:tc>
        <w:tc>
          <w:tcPr>
            <w:tcW w:w="324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Multiple IPs, which could signify</w:t>
            </w:r>
            <w:r w:rsidRPr="008E1D1B">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8E1D1B">
              <w:rPr>
                <w:rFonts w:ascii="Times New Roman" w:hAnsi="Times New Roman" w:cs="Times New Roman"/>
                <w:sz w:val="28"/>
                <w:szCs w:val="28"/>
              </w:rPr>
              <w:t>likely credential compromise</w:t>
            </w:r>
          </w:p>
        </w:tc>
      </w:tr>
      <w:tr w:rsidR="008E1D1B" w:rsidTr="008E1D1B">
        <w:tc>
          <w:tcPr>
            <w:tcW w:w="1472"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Charlie</w:t>
            </w:r>
          </w:p>
        </w:tc>
        <w:tc>
          <w:tcPr>
            <w:tcW w:w="1474"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4:23am</w:t>
            </w:r>
          </w:p>
        </w:tc>
        <w:tc>
          <w:tcPr>
            <w:tcW w:w="1500"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7/3/2025</w:t>
            </w:r>
          </w:p>
        </w:tc>
        <w:tc>
          <w:tcPr>
            <w:tcW w:w="1826" w:type="dxa"/>
          </w:tcPr>
          <w:p w:rsidR="008E1D1B" w:rsidRDefault="008E1D1B" w:rsidP="00E5586E">
            <w:pPr>
              <w:spacing w:line="276" w:lineRule="auto"/>
              <w:jc w:val="both"/>
              <w:rPr>
                <w:rFonts w:ascii="Times New Roman" w:hAnsi="Times New Roman" w:cs="Times New Roman"/>
                <w:sz w:val="28"/>
                <w:szCs w:val="28"/>
              </w:rPr>
            </w:pPr>
            <w:r w:rsidRPr="008E1D1B">
              <w:rPr>
                <w:rFonts w:ascii="Times New Roman" w:hAnsi="Times New Roman" w:cs="Times New Roman"/>
                <w:sz w:val="28"/>
                <w:szCs w:val="28"/>
              </w:rPr>
              <w:t>198.51.100.42</w:t>
            </w:r>
          </w:p>
        </w:tc>
        <w:tc>
          <w:tcPr>
            <w:tcW w:w="1193" w:type="dxa"/>
          </w:tcPr>
          <w:p w:rsidR="008E1D1B" w:rsidRDefault="008E1D1B" w:rsidP="00E5586E">
            <w:pPr>
              <w:spacing w:line="276" w:lineRule="auto"/>
              <w:jc w:val="both"/>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8E1D1B" w:rsidRDefault="008E1D1B" w:rsidP="00E5586E">
            <w:pPr>
              <w:spacing w:line="276" w:lineRule="auto"/>
              <w:jc w:val="both"/>
              <w:rPr>
                <w:rFonts w:ascii="Times New Roman" w:hAnsi="Times New Roman" w:cs="Times New Roman"/>
                <w:sz w:val="28"/>
                <w:szCs w:val="28"/>
              </w:rPr>
            </w:pPr>
            <w:r w:rsidRPr="008E1D1B">
              <w:rPr>
                <w:rFonts w:ascii="Times New Roman" w:hAnsi="Times New Roman" w:cs="Times New Roman"/>
                <w:sz w:val="28"/>
                <w:szCs w:val="28"/>
              </w:rPr>
              <w:t xml:space="preserve">Repeated attempts from </w:t>
            </w:r>
            <w:r>
              <w:rPr>
                <w:rFonts w:ascii="Times New Roman" w:hAnsi="Times New Roman" w:cs="Times New Roman"/>
                <w:sz w:val="28"/>
                <w:szCs w:val="28"/>
              </w:rPr>
              <w:t xml:space="preserve">an </w:t>
            </w:r>
            <w:r w:rsidRPr="008E1D1B">
              <w:rPr>
                <w:rFonts w:ascii="Times New Roman" w:hAnsi="Times New Roman" w:cs="Times New Roman"/>
                <w:sz w:val="28"/>
                <w:szCs w:val="28"/>
              </w:rPr>
              <w:t>external IP</w:t>
            </w:r>
          </w:p>
        </w:tc>
      </w:tr>
    </w:tbl>
    <w:p w:rsidR="00A62F2C" w:rsidRDefault="00A62F2C" w:rsidP="00A62F2C">
      <w:pPr>
        <w:spacing w:line="276" w:lineRule="auto"/>
        <w:jc w:val="both"/>
        <w:rPr>
          <w:rFonts w:ascii="Times New Roman" w:hAnsi="Times New Roman" w:cs="Times New Roman"/>
          <w:sz w:val="28"/>
          <w:szCs w:val="28"/>
        </w:rPr>
      </w:pPr>
    </w:p>
    <w:p w:rsidR="00ED6825" w:rsidRDefault="00A62F2C" w:rsidP="00A62F2C">
      <w:pPr>
        <w:spacing w:line="276" w:lineRule="auto"/>
        <w:jc w:val="both"/>
        <w:rPr>
          <w:rFonts w:ascii="Times New Roman" w:hAnsi="Times New Roman" w:cs="Times New Roman"/>
          <w:sz w:val="28"/>
          <w:szCs w:val="28"/>
        </w:rPr>
      </w:pPr>
      <w:r>
        <w:rPr>
          <w:rFonts w:ascii="Times New Roman" w:hAnsi="Times New Roman" w:cs="Times New Roman"/>
          <w:sz w:val="28"/>
          <w:szCs w:val="28"/>
        </w:rPr>
        <w:t>This indicates that Bob’s account was compromised (two different IP addresses were used, and his account was accessed multiple times). His account was exploited.</w:t>
      </w:r>
    </w:p>
    <w:p w:rsidR="00ED6825" w:rsidRDefault="00ED6825" w:rsidP="00A62F2C">
      <w:pPr>
        <w:spacing w:line="276" w:lineRule="auto"/>
        <w:jc w:val="both"/>
        <w:rPr>
          <w:rFonts w:ascii="Times New Roman" w:hAnsi="Times New Roman" w:cs="Times New Roman"/>
          <w:sz w:val="28"/>
          <w:szCs w:val="28"/>
        </w:rPr>
      </w:pPr>
    </w:p>
    <w:p w:rsidR="00ED6825" w:rsidRDefault="00ED6825" w:rsidP="00A62F2C">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68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 failed 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rsidR="00ED6825" w:rsidRDefault="008350C6" w:rsidP="00A62F2C">
      <w:pPr>
        <w:spacing w:line="276" w:lineRule="auto"/>
        <w:jc w:val="both"/>
        <w:rPr>
          <w:rFonts w:ascii="Times New Roman" w:hAnsi="Times New Roman" w:cs="Times New Roman"/>
          <w:sz w:val="28"/>
          <w:szCs w:val="28"/>
        </w:rPr>
      </w:pPr>
      <w:r>
        <w:rPr>
          <w:rFonts w:ascii="Times New Roman" w:hAnsi="Times New Roman" w:cs="Times New Roman"/>
          <w:sz w:val="28"/>
          <w:szCs w:val="28"/>
        </w:rPr>
        <w:t>Fig 3</w:t>
      </w:r>
      <w:r w:rsidR="00ED6825">
        <w:rPr>
          <w:rFonts w:ascii="Times New Roman" w:hAnsi="Times New Roman" w:cs="Times New Roman"/>
          <w:sz w:val="28"/>
          <w:szCs w:val="28"/>
        </w:rPr>
        <w:t>: Image of failed logins</w:t>
      </w:r>
    </w:p>
    <w:p w:rsidR="00ED6825" w:rsidRDefault="00ED6825" w:rsidP="00A62F2C">
      <w:pPr>
        <w:spacing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228177" cy="2871216"/>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logins.png"/>
                    <pic:cNvPicPr/>
                  </pic:nvPicPr>
                  <pic:blipFill>
                    <a:blip r:embed="rId9">
                      <a:extLst>
                        <a:ext uri="{28A0092B-C50C-407E-A947-70E740481C1C}">
                          <a14:useLocalDpi xmlns:a14="http://schemas.microsoft.com/office/drawing/2010/main" val="0"/>
                        </a:ext>
                      </a:extLst>
                    </a:blip>
                    <a:stretch>
                      <a:fillRect/>
                    </a:stretch>
                  </pic:blipFill>
                  <pic:spPr>
                    <a:xfrm>
                      <a:off x="0" y="0"/>
                      <a:ext cx="6230956" cy="2872497"/>
                    </a:xfrm>
                    <a:prstGeom prst="rect">
                      <a:avLst/>
                    </a:prstGeom>
                  </pic:spPr>
                </pic:pic>
              </a:graphicData>
            </a:graphic>
          </wp:inline>
        </w:drawing>
      </w:r>
    </w:p>
    <w:p w:rsidR="00ED6825" w:rsidRDefault="008350C6" w:rsidP="00A62F2C">
      <w:pPr>
        <w:spacing w:line="276" w:lineRule="auto"/>
        <w:jc w:val="both"/>
        <w:rPr>
          <w:rFonts w:ascii="Times New Roman" w:hAnsi="Times New Roman" w:cs="Times New Roman"/>
          <w:sz w:val="28"/>
          <w:szCs w:val="28"/>
        </w:rPr>
      </w:pPr>
      <w:r>
        <w:rPr>
          <w:rFonts w:ascii="Times New Roman" w:hAnsi="Times New Roman" w:cs="Times New Roman"/>
          <w:sz w:val="28"/>
          <w:szCs w:val="28"/>
        </w:rPr>
        <w:t>Fig 4</w:t>
      </w:r>
      <w:r w:rsidR="00ED6825">
        <w:rPr>
          <w:rFonts w:ascii="Times New Roman" w:hAnsi="Times New Roman" w:cs="Times New Roman"/>
          <w:sz w:val="28"/>
          <w:szCs w:val="28"/>
        </w:rPr>
        <w:t>: Image of successful logins</w:t>
      </w:r>
    </w:p>
    <w:p w:rsidR="00702B3F" w:rsidRPr="00A62F2C" w:rsidRDefault="00A62F2C">
      <w:pPr>
        <w:rPr>
          <w:rFonts w:ascii="Times New Roman" w:hAnsi="Times New Roman" w:cs="Times New Roman"/>
          <w:b/>
          <w:sz w:val="28"/>
          <w:szCs w:val="28"/>
        </w:rPr>
      </w:pPr>
      <w:r w:rsidRPr="00A62F2C">
        <w:rPr>
          <w:rFonts w:ascii="Times New Roman" w:hAnsi="Times New Roman" w:cs="Times New Roman"/>
          <w:b/>
          <w:sz w:val="28"/>
          <w:szCs w:val="28"/>
        </w:rPr>
        <w:t>Unusual IP addresses:</w:t>
      </w:r>
    </w:p>
    <w:p w:rsidR="00A62F2C" w:rsidRPr="00A62F2C" w:rsidRDefault="00A62F2C" w:rsidP="00A62F2C">
      <w:pPr>
        <w:rPr>
          <w:rFonts w:ascii="Times New Roman" w:hAnsi="Times New Roman" w:cs="Times New Roman"/>
          <w:b/>
          <w:sz w:val="28"/>
          <w:szCs w:val="28"/>
        </w:rPr>
      </w:pPr>
      <w:r w:rsidRPr="00A62F2C">
        <w:rPr>
          <w:rFonts w:ascii="Times New Roman" w:hAnsi="Times New Roman" w:cs="Times New Roman"/>
          <w:b/>
          <w:sz w:val="28"/>
          <w:szCs w:val="28"/>
        </w:rPr>
        <w:t>203.0.113.77 – Repeated login failures (David, Alice) and malware detections (Bob, Eve).</w:t>
      </w:r>
    </w:p>
    <w:p w:rsidR="00A62F2C" w:rsidRPr="00A62F2C" w:rsidRDefault="00A62F2C" w:rsidP="00A62F2C">
      <w:pPr>
        <w:rPr>
          <w:rFonts w:ascii="Times New Roman" w:hAnsi="Times New Roman" w:cs="Times New Roman"/>
          <w:sz w:val="28"/>
          <w:szCs w:val="28"/>
        </w:rPr>
      </w:pPr>
      <w:r>
        <w:rPr>
          <w:rFonts w:ascii="Times New Roman" w:hAnsi="Times New Roman" w:cs="Times New Roman"/>
          <w:sz w:val="28"/>
          <w:szCs w:val="28"/>
        </w:rPr>
        <w:t>This is l</w:t>
      </w:r>
      <w:r w:rsidRPr="00A62F2C">
        <w:rPr>
          <w:rFonts w:ascii="Times New Roman" w:hAnsi="Times New Roman" w:cs="Times New Roman"/>
          <w:sz w:val="28"/>
          <w:szCs w:val="28"/>
        </w:rPr>
        <w:t>ikely</w:t>
      </w:r>
      <w:r>
        <w:rPr>
          <w:rFonts w:ascii="Times New Roman" w:hAnsi="Times New Roman" w:cs="Times New Roman"/>
          <w:sz w:val="28"/>
          <w:szCs w:val="28"/>
        </w:rPr>
        <w:t xml:space="preserve"> an</w:t>
      </w:r>
      <w:r w:rsidRPr="00A62F2C">
        <w:rPr>
          <w:rFonts w:ascii="Times New Roman" w:hAnsi="Times New Roman" w:cs="Times New Roman"/>
          <w:sz w:val="28"/>
          <w:szCs w:val="28"/>
        </w:rPr>
        <w:t xml:space="preserve"> external threat actor IP </w:t>
      </w:r>
      <w:r>
        <w:rPr>
          <w:rFonts w:ascii="Times New Roman" w:hAnsi="Times New Roman" w:cs="Times New Roman"/>
          <w:sz w:val="28"/>
          <w:szCs w:val="28"/>
        </w:rPr>
        <w:t xml:space="preserve">that is </w:t>
      </w:r>
      <w:r w:rsidRPr="00A62F2C">
        <w:rPr>
          <w:rFonts w:ascii="Times New Roman" w:hAnsi="Times New Roman" w:cs="Times New Roman"/>
          <w:sz w:val="28"/>
          <w:szCs w:val="28"/>
        </w:rPr>
        <w:t>used for command &amp; control or data exfiltration.</w:t>
      </w:r>
      <w:r>
        <w:rPr>
          <w:rFonts w:ascii="Times New Roman" w:hAnsi="Times New Roman" w:cs="Times New Roman"/>
          <w:sz w:val="28"/>
          <w:szCs w:val="28"/>
        </w:rPr>
        <w:t xml:space="preserve"> </w:t>
      </w:r>
      <w:r w:rsidRPr="00A62F2C">
        <w:rPr>
          <w:rFonts w:ascii="Times New Roman" w:hAnsi="Times New Roman" w:cs="Times New Roman"/>
          <w:sz w:val="28"/>
          <w:szCs w:val="28"/>
        </w:rPr>
        <w:t>Suspicious IP address 203.0.113.77 logs 15 entries</w:t>
      </w:r>
      <w:r>
        <w:rPr>
          <w:rFonts w:ascii="Times New Roman" w:hAnsi="Times New Roman" w:cs="Times New Roman"/>
          <w:sz w:val="28"/>
          <w:szCs w:val="28"/>
        </w:rPr>
        <w:t>,</w:t>
      </w:r>
      <w:r w:rsidRPr="00A62F2C">
        <w:rPr>
          <w:rFonts w:ascii="Times New Roman" w:hAnsi="Times New Roman" w:cs="Times New Roman"/>
          <w:sz w:val="28"/>
          <w:szCs w:val="28"/>
        </w:rPr>
        <w:t xml:space="preserve"> which showed in Alice and David </w:t>
      </w:r>
      <w:r>
        <w:rPr>
          <w:rFonts w:ascii="Times New Roman" w:hAnsi="Times New Roman" w:cs="Times New Roman"/>
          <w:sz w:val="28"/>
          <w:szCs w:val="28"/>
        </w:rPr>
        <w:t>failed</w:t>
      </w:r>
      <w:r w:rsidRPr="00A62F2C">
        <w:rPr>
          <w:rFonts w:ascii="Times New Roman" w:hAnsi="Times New Roman" w:cs="Times New Roman"/>
          <w:sz w:val="28"/>
          <w:szCs w:val="28"/>
        </w:rPr>
        <w:t xml:space="preserve"> logins using the same IP address</w:t>
      </w:r>
      <w:r>
        <w:rPr>
          <w:rFonts w:ascii="Times New Roman" w:hAnsi="Times New Roman" w:cs="Times New Roman"/>
          <w:sz w:val="28"/>
          <w:szCs w:val="28"/>
        </w:rPr>
        <w:t>,</w:t>
      </w:r>
      <w:r w:rsidRPr="00A62F2C">
        <w:rPr>
          <w:rFonts w:ascii="Times New Roman" w:hAnsi="Times New Roman" w:cs="Times New Roman"/>
          <w:sz w:val="28"/>
          <w:szCs w:val="28"/>
        </w:rPr>
        <w:t xml:space="preserve"> and malware detection of Bob and Eve with the same suspicious IP address.</w:t>
      </w:r>
    </w:p>
    <w:p w:rsidR="00A62F2C" w:rsidRPr="00A62F2C" w:rsidRDefault="00A62F2C" w:rsidP="00A62F2C">
      <w:pPr>
        <w:rPr>
          <w:rFonts w:ascii="Times New Roman" w:hAnsi="Times New Roman" w:cs="Times New Roman"/>
          <w:sz w:val="28"/>
          <w:szCs w:val="28"/>
        </w:rPr>
      </w:pPr>
      <w:r w:rsidRPr="00A62F2C">
        <w:rPr>
          <w:rFonts w:ascii="Times New Roman" w:hAnsi="Times New Roman" w:cs="Times New Roman"/>
          <w:sz w:val="28"/>
          <w:szCs w:val="28"/>
        </w:rPr>
        <w:t>IP address 203.0.113.77 is linked to multiple attack vectors and could indicate exfiltration attempts.</w:t>
      </w:r>
    </w:p>
    <w:p w:rsidR="00A62F2C" w:rsidRPr="00A62F2C" w:rsidRDefault="00A62F2C" w:rsidP="00A62F2C">
      <w:pPr>
        <w:rPr>
          <w:rFonts w:ascii="Times New Roman" w:hAnsi="Times New Roman" w:cs="Times New Roman"/>
          <w:b/>
          <w:sz w:val="28"/>
          <w:szCs w:val="28"/>
        </w:rPr>
      </w:pPr>
      <w:r w:rsidRPr="00A62F2C">
        <w:rPr>
          <w:rFonts w:ascii="Times New Roman" w:hAnsi="Times New Roman" w:cs="Times New Roman"/>
          <w:b/>
          <w:sz w:val="28"/>
          <w:szCs w:val="28"/>
        </w:rPr>
        <w:t>198.51.100.42 – Associated with Root</w:t>
      </w:r>
      <w:r>
        <w:rPr>
          <w:rFonts w:ascii="Times New Roman" w:hAnsi="Times New Roman" w:cs="Times New Roman"/>
          <w:b/>
          <w:sz w:val="28"/>
          <w:szCs w:val="28"/>
        </w:rPr>
        <w:t xml:space="preserve">kit infection (Alice, Charlie): </w:t>
      </w:r>
      <w:r w:rsidRPr="00A62F2C">
        <w:rPr>
          <w:rFonts w:ascii="Times New Roman" w:hAnsi="Times New Roman" w:cs="Times New Roman"/>
          <w:sz w:val="28"/>
          <w:szCs w:val="28"/>
        </w:rPr>
        <w:t>Persistence-based threat source.</w:t>
      </w:r>
    </w:p>
    <w:p w:rsidR="00A62F2C" w:rsidRDefault="00BB6DD3">
      <w:pPr>
        <w:rPr>
          <w:rFonts w:ascii="Times New Roman" w:hAnsi="Times New Roman" w:cs="Times New Roman"/>
          <w:b/>
          <w:sz w:val="28"/>
          <w:szCs w:val="28"/>
        </w:rPr>
      </w:pPr>
      <w:r w:rsidRPr="00BB6DD3">
        <w:rPr>
          <w:rFonts w:ascii="Times New Roman" w:hAnsi="Times New Roman" w:cs="Times New Roman"/>
          <w:b/>
          <w:sz w:val="28"/>
          <w:szCs w:val="28"/>
        </w:rPr>
        <w:t>Malware Activity Correlation</w:t>
      </w:r>
      <w:r>
        <w:rPr>
          <w:rFonts w:ascii="Times New Roman" w:hAnsi="Times New Roman" w:cs="Times New Roman"/>
          <w:b/>
          <w:sz w:val="28"/>
          <w:szCs w:val="28"/>
        </w:rPr>
        <w:t>:</w:t>
      </w:r>
    </w:p>
    <w:p w:rsidR="00BB6DD3" w:rsidRPr="00BB6DD3" w:rsidRDefault="00BB6DD3" w:rsidP="00BB6DD3">
      <w:pPr>
        <w:rPr>
          <w:rFonts w:ascii="Times New Roman" w:hAnsi="Times New Roman" w:cs="Times New Roman"/>
          <w:sz w:val="28"/>
          <w:szCs w:val="28"/>
        </w:rPr>
      </w:pPr>
      <w:r w:rsidRPr="00BB6DD3">
        <w:rPr>
          <w:rFonts w:ascii="Times New Roman" w:hAnsi="Times New Roman" w:cs="Times New Roman"/>
          <w:sz w:val="28"/>
          <w:szCs w:val="28"/>
        </w:rPr>
        <w:t>Bob’s device (IPs 10.0.0.5 and 172.16.0.3) shows multiple malware infe</w:t>
      </w:r>
      <w:r>
        <w:rPr>
          <w:rFonts w:ascii="Times New Roman" w:hAnsi="Times New Roman" w:cs="Times New Roman"/>
          <w:sz w:val="28"/>
          <w:szCs w:val="28"/>
        </w:rPr>
        <w:t>ctions and Ransomware presence which</w:t>
      </w:r>
      <w:r w:rsidRPr="00BB6DD3">
        <w:rPr>
          <w:rFonts w:ascii="Times New Roman" w:hAnsi="Times New Roman" w:cs="Times New Roman"/>
          <w:sz w:val="28"/>
          <w:szCs w:val="28"/>
        </w:rPr>
        <w:t xml:space="preserve"> </w:t>
      </w:r>
      <w:r>
        <w:rPr>
          <w:rFonts w:ascii="Times New Roman" w:hAnsi="Times New Roman" w:cs="Times New Roman"/>
          <w:sz w:val="28"/>
          <w:szCs w:val="28"/>
        </w:rPr>
        <w:t>indicates complete compromise.</w:t>
      </w:r>
    </w:p>
    <w:p w:rsidR="00BB6DD3" w:rsidRDefault="00BB6DD3" w:rsidP="00BB6DD3">
      <w:pPr>
        <w:rPr>
          <w:rFonts w:ascii="Times New Roman" w:hAnsi="Times New Roman" w:cs="Times New Roman"/>
          <w:sz w:val="28"/>
          <w:szCs w:val="28"/>
        </w:rPr>
      </w:pPr>
      <w:r w:rsidRPr="00BB6DD3">
        <w:rPr>
          <w:rFonts w:ascii="Times New Roman" w:hAnsi="Times New Roman" w:cs="Times New Roman"/>
          <w:sz w:val="28"/>
          <w:szCs w:val="28"/>
        </w:rPr>
        <w:t xml:space="preserve">Eve’s system exhibits multi-vector infection (Trojan, Rootkit, </w:t>
      </w:r>
      <w:proofErr w:type="gramStart"/>
      <w:r w:rsidRPr="00BB6DD3">
        <w:rPr>
          <w:rFonts w:ascii="Times New Roman" w:hAnsi="Times New Roman" w:cs="Times New Roman"/>
          <w:sz w:val="28"/>
          <w:szCs w:val="28"/>
        </w:rPr>
        <w:t>Worm</w:t>
      </w:r>
      <w:proofErr w:type="gramEnd"/>
      <w:r w:rsidRPr="00BB6DD3">
        <w:rPr>
          <w:rFonts w:ascii="Times New Roman" w:hAnsi="Times New Roman" w:cs="Times New Roman"/>
          <w:sz w:val="28"/>
          <w:szCs w:val="28"/>
        </w:rPr>
        <w:t>) suggesting lateral movement.</w:t>
      </w:r>
    </w:p>
    <w:p w:rsidR="004E0E0A" w:rsidRDefault="004E0E0A" w:rsidP="00BB6DD3">
      <w:pPr>
        <w:rPr>
          <w:rFonts w:ascii="Times New Roman" w:hAnsi="Times New Roman" w:cs="Times New Roman"/>
          <w:b/>
          <w:sz w:val="28"/>
          <w:szCs w:val="28"/>
        </w:rPr>
      </w:pPr>
      <w:r w:rsidRPr="004E0E0A">
        <w:rPr>
          <w:rFonts w:ascii="Times New Roman" w:hAnsi="Times New Roman" w:cs="Times New Roman"/>
          <w:b/>
          <w:sz w:val="28"/>
          <w:szCs w:val="28"/>
        </w:rPr>
        <w:t>Alert Categorization &amp; Prioritization</w:t>
      </w:r>
      <w:r>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2695"/>
        <w:gridCol w:w="1979"/>
        <w:gridCol w:w="2338"/>
        <w:gridCol w:w="2338"/>
      </w:tblGrid>
      <w:tr w:rsidR="004E0E0A" w:rsidTr="004E0E0A">
        <w:tc>
          <w:tcPr>
            <w:tcW w:w="2695" w:type="dxa"/>
          </w:tcPr>
          <w:p w:rsidR="004E0E0A" w:rsidRDefault="004E0E0A" w:rsidP="00BB6DD3">
            <w:pPr>
              <w:rPr>
                <w:rFonts w:ascii="Times New Roman" w:hAnsi="Times New Roman" w:cs="Times New Roman"/>
                <w:b/>
                <w:sz w:val="28"/>
                <w:szCs w:val="28"/>
              </w:rPr>
            </w:pPr>
            <w:r>
              <w:rPr>
                <w:rFonts w:ascii="Times New Roman" w:hAnsi="Times New Roman" w:cs="Times New Roman"/>
                <w:b/>
                <w:sz w:val="28"/>
                <w:szCs w:val="28"/>
              </w:rPr>
              <w:t>Alert type</w:t>
            </w:r>
          </w:p>
        </w:tc>
        <w:tc>
          <w:tcPr>
            <w:tcW w:w="1979" w:type="dxa"/>
          </w:tcPr>
          <w:p w:rsidR="004E0E0A" w:rsidRDefault="004E0E0A" w:rsidP="00BB6DD3">
            <w:pPr>
              <w:rPr>
                <w:rFonts w:ascii="Times New Roman" w:hAnsi="Times New Roman" w:cs="Times New Roman"/>
                <w:b/>
                <w:sz w:val="28"/>
                <w:szCs w:val="28"/>
              </w:rPr>
            </w:pPr>
            <w:r>
              <w:rPr>
                <w:rFonts w:ascii="Times New Roman" w:hAnsi="Times New Roman" w:cs="Times New Roman"/>
                <w:b/>
                <w:sz w:val="28"/>
                <w:szCs w:val="28"/>
              </w:rPr>
              <w:t>Severity level</w:t>
            </w:r>
          </w:p>
        </w:tc>
        <w:tc>
          <w:tcPr>
            <w:tcW w:w="2338" w:type="dxa"/>
          </w:tcPr>
          <w:p w:rsidR="004E0E0A" w:rsidRDefault="004E0E0A" w:rsidP="00BB6DD3">
            <w:pPr>
              <w:rPr>
                <w:rFonts w:ascii="Times New Roman" w:hAnsi="Times New Roman" w:cs="Times New Roman"/>
                <w:b/>
                <w:sz w:val="28"/>
                <w:szCs w:val="28"/>
              </w:rPr>
            </w:pPr>
            <w:r>
              <w:rPr>
                <w:rFonts w:ascii="Times New Roman" w:hAnsi="Times New Roman" w:cs="Times New Roman"/>
                <w:b/>
                <w:sz w:val="28"/>
                <w:szCs w:val="28"/>
              </w:rPr>
              <w:t>Impact</w:t>
            </w:r>
          </w:p>
        </w:tc>
        <w:tc>
          <w:tcPr>
            <w:tcW w:w="2338" w:type="dxa"/>
          </w:tcPr>
          <w:p w:rsidR="004E0E0A" w:rsidRDefault="004E0E0A" w:rsidP="00BB6DD3">
            <w:pPr>
              <w:rPr>
                <w:rFonts w:ascii="Times New Roman" w:hAnsi="Times New Roman" w:cs="Times New Roman"/>
                <w:b/>
                <w:sz w:val="28"/>
                <w:szCs w:val="28"/>
              </w:rPr>
            </w:pPr>
            <w:r>
              <w:rPr>
                <w:rFonts w:ascii="Times New Roman" w:hAnsi="Times New Roman" w:cs="Times New Roman"/>
                <w:b/>
                <w:sz w:val="28"/>
                <w:szCs w:val="28"/>
              </w:rPr>
              <w:t>Priority actions</w:t>
            </w:r>
          </w:p>
        </w:tc>
      </w:tr>
      <w:tr w:rsidR="004E0E0A" w:rsidTr="004E0E0A">
        <w:tc>
          <w:tcPr>
            <w:tcW w:w="2695"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lastRenderedPageBreak/>
              <w:t>Ransomware, Rootkit and Trojan activity</w:t>
            </w:r>
          </w:p>
        </w:tc>
        <w:tc>
          <w:tcPr>
            <w:tcW w:w="1979"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High</w:t>
            </w:r>
          </w:p>
        </w:tc>
        <w:tc>
          <w:tcPr>
            <w:tcW w:w="2338"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System Compromise, Data loss.</w:t>
            </w:r>
          </w:p>
        </w:tc>
        <w:tc>
          <w:tcPr>
            <w:tcW w:w="2338"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Isolate immediately</w:t>
            </w:r>
          </w:p>
        </w:tc>
      </w:tr>
      <w:tr w:rsidR="004E0E0A" w:rsidTr="004E0E0A">
        <w:tc>
          <w:tcPr>
            <w:tcW w:w="2695"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Failed Logins, Worm infection</w:t>
            </w:r>
          </w:p>
        </w:tc>
        <w:tc>
          <w:tcPr>
            <w:tcW w:w="1979"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Medium</w:t>
            </w:r>
          </w:p>
        </w:tc>
        <w:tc>
          <w:tcPr>
            <w:tcW w:w="2338" w:type="dxa"/>
          </w:tcPr>
          <w:p w:rsidR="004E0E0A" w:rsidRPr="004E0E0A" w:rsidRDefault="004E0E0A" w:rsidP="00BB6DD3">
            <w:pPr>
              <w:rPr>
                <w:rFonts w:ascii="Times New Roman" w:hAnsi="Times New Roman" w:cs="Times New Roman"/>
                <w:sz w:val="28"/>
                <w:szCs w:val="28"/>
              </w:rPr>
            </w:pPr>
            <w:r w:rsidRPr="004E0E0A">
              <w:rPr>
                <w:rFonts w:ascii="Times New Roman" w:hAnsi="Times New Roman" w:cs="Times New Roman"/>
                <w:sz w:val="28"/>
                <w:szCs w:val="28"/>
              </w:rPr>
              <w:t>Credential theft</w:t>
            </w:r>
          </w:p>
        </w:tc>
        <w:tc>
          <w:tcPr>
            <w:tcW w:w="2338" w:type="dxa"/>
          </w:tcPr>
          <w:p w:rsidR="004E0E0A" w:rsidRPr="004E0E0A" w:rsidRDefault="004E0E0A" w:rsidP="00BB6DD3">
            <w:pPr>
              <w:rPr>
                <w:rFonts w:ascii="Times New Roman" w:hAnsi="Times New Roman" w:cs="Times New Roman"/>
                <w:sz w:val="28"/>
                <w:szCs w:val="28"/>
              </w:rPr>
            </w:pPr>
            <w:r w:rsidRPr="004E0E0A">
              <w:rPr>
                <w:rFonts w:ascii="Times New Roman" w:hAnsi="Times New Roman" w:cs="Times New Roman"/>
                <w:sz w:val="28"/>
                <w:szCs w:val="28"/>
              </w:rPr>
              <w:t>Contain network spread</w:t>
            </w:r>
            <w:r>
              <w:rPr>
                <w:rFonts w:ascii="Times New Roman" w:hAnsi="Times New Roman" w:cs="Times New Roman"/>
                <w:sz w:val="28"/>
                <w:szCs w:val="28"/>
              </w:rPr>
              <w:t xml:space="preserve"> and password reset enforcement.</w:t>
            </w:r>
          </w:p>
        </w:tc>
      </w:tr>
      <w:tr w:rsidR="004E0E0A" w:rsidTr="004E0E0A">
        <w:tc>
          <w:tcPr>
            <w:tcW w:w="2695"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Single successful logins after failed ones</w:t>
            </w:r>
          </w:p>
        </w:tc>
        <w:tc>
          <w:tcPr>
            <w:tcW w:w="1979"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Low</w:t>
            </w:r>
          </w:p>
        </w:tc>
        <w:tc>
          <w:tcPr>
            <w:tcW w:w="2338" w:type="dxa"/>
          </w:tcPr>
          <w:p w:rsidR="004E0E0A" w:rsidRPr="004E0E0A" w:rsidRDefault="004E0E0A" w:rsidP="00BB6DD3">
            <w:pPr>
              <w:rPr>
                <w:rFonts w:ascii="Times New Roman" w:hAnsi="Times New Roman" w:cs="Times New Roman"/>
                <w:sz w:val="28"/>
                <w:szCs w:val="28"/>
              </w:rPr>
            </w:pPr>
            <w:r>
              <w:rPr>
                <w:rFonts w:ascii="Times New Roman" w:hAnsi="Times New Roman" w:cs="Times New Roman"/>
                <w:sz w:val="28"/>
                <w:szCs w:val="28"/>
              </w:rPr>
              <w:t>Normal but needs monitoring</w:t>
            </w:r>
          </w:p>
        </w:tc>
        <w:tc>
          <w:tcPr>
            <w:tcW w:w="2338" w:type="dxa"/>
          </w:tcPr>
          <w:p w:rsidR="004E0E0A" w:rsidRPr="004E0E0A" w:rsidRDefault="004E0E0A" w:rsidP="00BB6DD3">
            <w:pPr>
              <w:rPr>
                <w:rFonts w:ascii="Times New Roman" w:hAnsi="Times New Roman" w:cs="Times New Roman"/>
                <w:sz w:val="28"/>
                <w:szCs w:val="28"/>
              </w:rPr>
            </w:pPr>
            <w:r w:rsidRPr="004E0E0A">
              <w:rPr>
                <w:rFonts w:ascii="Times New Roman" w:hAnsi="Times New Roman" w:cs="Times New Roman"/>
                <w:sz w:val="28"/>
                <w:szCs w:val="28"/>
              </w:rPr>
              <w:t>Log correlation and observation</w:t>
            </w:r>
          </w:p>
        </w:tc>
      </w:tr>
    </w:tbl>
    <w:p w:rsidR="004E0E0A" w:rsidRDefault="004E0E0A" w:rsidP="00BB6DD3">
      <w:pPr>
        <w:rPr>
          <w:rFonts w:ascii="Times New Roman" w:hAnsi="Times New Roman" w:cs="Times New Roman"/>
          <w:b/>
          <w:sz w:val="28"/>
          <w:szCs w:val="28"/>
        </w:rPr>
      </w:pPr>
    </w:p>
    <w:p w:rsidR="004E0E0A" w:rsidRDefault="004E0E0A" w:rsidP="00BB6DD3">
      <w:pPr>
        <w:rPr>
          <w:rFonts w:ascii="Times New Roman" w:hAnsi="Times New Roman" w:cs="Times New Roman"/>
          <w:b/>
          <w:sz w:val="28"/>
          <w:szCs w:val="28"/>
        </w:rPr>
      </w:pPr>
      <w:r>
        <w:rPr>
          <w:rFonts w:ascii="Times New Roman" w:hAnsi="Times New Roman" w:cs="Times New Roman"/>
          <w:b/>
          <w:sz w:val="28"/>
          <w:szCs w:val="28"/>
        </w:rPr>
        <w:t>Impact Assessment:</w:t>
      </w:r>
    </w:p>
    <w:p w:rsidR="004E0E0A" w:rsidRDefault="004E0E0A" w:rsidP="00BB6DD3">
      <w:pPr>
        <w:rPr>
          <w:rFonts w:ascii="Times New Roman" w:hAnsi="Times New Roman" w:cs="Times New Roman"/>
          <w:sz w:val="28"/>
          <w:szCs w:val="28"/>
        </w:rPr>
      </w:pPr>
      <w:r w:rsidRPr="004E0E0A">
        <w:rPr>
          <w:rFonts w:ascii="Times New Roman" w:hAnsi="Times New Roman" w:cs="Times New Roman"/>
          <w:sz w:val="28"/>
          <w:szCs w:val="28"/>
        </w:rPr>
        <w:t xml:space="preserve">Scope: </w:t>
      </w:r>
      <w:r>
        <w:rPr>
          <w:rFonts w:ascii="Times New Roman" w:hAnsi="Times New Roman" w:cs="Times New Roman"/>
          <w:sz w:val="28"/>
          <w:szCs w:val="28"/>
        </w:rPr>
        <w:t>5 users affected (Alice, Bob, Charlie, David, Eve)</w:t>
      </w:r>
    </w:p>
    <w:p w:rsidR="005468BC" w:rsidRDefault="005468BC" w:rsidP="00BB6DD3">
      <w:pPr>
        <w:rPr>
          <w:rFonts w:ascii="Times New Roman" w:hAnsi="Times New Roman" w:cs="Times New Roman"/>
          <w:sz w:val="28"/>
          <w:szCs w:val="28"/>
        </w:rPr>
      </w:pPr>
      <w:r>
        <w:rPr>
          <w:rFonts w:ascii="Times New Roman" w:hAnsi="Times New Roman" w:cs="Times New Roman"/>
          <w:sz w:val="28"/>
          <w:szCs w:val="28"/>
        </w:rPr>
        <w:t>Assets Affected: 3-4 internal hosts.</w:t>
      </w:r>
    </w:p>
    <w:p w:rsidR="005468BC" w:rsidRPr="005468BC" w:rsidRDefault="005468BC" w:rsidP="005468BC">
      <w:pPr>
        <w:rPr>
          <w:rFonts w:ascii="Times New Roman" w:hAnsi="Times New Roman" w:cs="Times New Roman"/>
          <w:sz w:val="28"/>
          <w:szCs w:val="28"/>
        </w:rPr>
      </w:pPr>
      <w:r w:rsidRPr="005468BC">
        <w:rPr>
          <w:rFonts w:ascii="Times New Roman" w:hAnsi="Times New Roman" w:cs="Times New Roman"/>
          <w:sz w:val="28"/>
          <w:szCs w:val="28"/>
        </w:rPr>
        <w:t>Data at Risk: User credentials, sensitive documents, potent</w:t>
      </w:r>
      <w:r>
        <w:rPr>
          <w:rFonts w:ascii="Times New Roman" w:hAnsi="Times New Roman" w:cs="Times New Roman"/>
          <w:sz w:val="28"/>
          <w:szCs w:val="28"/>
        </w:rPr>
        <w:t>ial internal data exfiltration.</w:t>
      </w:r>
    </w:p>
    <w:p w:rsidR="005468BC" w:rsidRPr="005468BC" w:rsidRDefault="005468BC" w:rsidP="005468BC">
      <w:pPr>
        <w:rPr>
          <w:rFonts w:ascii="Times New Roman" w:hAnsi="Times New Roman" w:cs="Times New Roman"/>
          <w:sz w:val="28"/>
          <w:szCs w:val="28"/>
        </w:rPr>
      </w:pPr>
      <w:r w:rsidRPr="005468BC">
        <w:rPr>
          <w:rFonts w:ascii="Times New Roman" w:hAnsi="Times New Roman" w:cs="Times New Roman"/>
          <w:sz w:val="28"/>
          <w:szCs w:val="28"/>
        </w:rPr>
        <w:t>Operational Impact: Possible downtime due to ransomware encryp</w:t>
      </w:r>
      <w:r>
        <w:rPr>
          <w:rFonts w:ascii="Times New Roman" w:hAnsi="Times New Roman" w:cs="Times New Roman"/>
          <w:sz w:val="28"/>
          <w:szCs w:val="28"/>
        </w:rPr>
        <w:t>tion; reduced system integrity.</w:t>
      </w:r>
    </w:p>
    <w:p w:rsidR="005468BC" w:rsidRPr="005468BC" w:rsidRDefault="005468BC" w:rsidP="005468BC">
      <w:pPr>
        <w:rPr>
          <w:rFonts w:ascii="Times New Roman" w:hAnsi="Times New Roman" w:cs="Times New Roman"/>
          <w:sz w:val="28"/>
          <w:szCs w:val="28"/>
        </w:rPr>
      </w:pPr>
      <w:r w:rsidRPr="005468BC">
        <w:rPr>
          <w:rFonts w:ascii="Times New Roman" w:hAnsi="Times New Roman" w:cs="Times New Roman"/>
          <w:sz w:val="28"/>
          <w:szCs w:val="28"/>
        </w:rPr>
        <w:t>Severity: High (multi-endpoint compromise with external C2 link)</w:t>
      </w:r>
    </w:p>
    <w:p w:rsidR="005468BC" w:rsidRDefault="005468BC" w:rsidP="005468BC">
      <w:pPr>
        <w:rPr>
          <w:rFonts w:ascii="Times New Roman" w:hAnsi="Times New Roman" w:cs="Times New Roman"/>
          <w:sz w:val="28"/>
          <w:szCs w:val="28"/>
        </w:rPr>
      </w:pPr>
    </w:p>
    <w:p w:rsidR="00D85EBA" w:rsidRDefault="00D85EBA" w:rsidP="005468BC">
      <w:pPr>
        <w:rPr>
          <w:rFonts w:ascii="Times New Roman" w:hAnsi="Times New Roman" w:cs="Times New Roman"/>
          <w:b/>
          <w:sz w:val="28"/>
          <w:szCs w:val="28"/>
        </w:rPr>
      </w:pPr>
      <w:r>
        <w:rPr>
          <w:rFonts w:ascii="Times New Roman" w:hAnsi="Times New Roman" w:cs="Times New Roman"/>
          <w:b/>
          <w:sz w:val="28"/>
          <w:szCs w:val="28"/>
        </w:rPr>
        <w:t>Immediate response a</w:t>
      </w:r>
      <w:r w:rsidRPr="00D85EBA">
        <w:rPr>
          <w:rFonts w:ascii="Times New Roman" w:hAnsi="Times New Roman" w:cs="Times New Roman"/>
          <w:b/>
          <w:sz w:val="28"/>
          <w:szCs w:val="28"/>
        </w:rPr>
        <w:t>ctions</w:t>
      </w:r>
      <w:r>
        <w:rPr>
          <w:rFonts w:ascii="Times New Roman" w:hAnsi="Times New Roman" w:cs="Times New Roman"/>
          <w:b/>
          <w:sz w:val="28"/>
          <w:szCs w:val="28"/>
        </w:rPr>
        <w:t xml:space="preserve"> to be t</w:t>
      </w:r>
      <w:r w:rsidRPr="00D85EBA">
        <w:rPr>
          <w:rFonts w:ascii="Times New Roman" w:hAnsi="Times New Roman" w:cs="Times New Roman"/>
          <w:b/>
          <w:sz w:val="28"/>
          <w:szCs w:val="28"/>
        </w:rPr>
        <w:t>aken</w:t>
      </w:r>
      <w:r>
        <w:rPr>
          <w:rFonts w:ascii="Times New Roman" w:hAnsi="Times New Roman" w:cs="Times New Roman"/>
          <w:b/>
          <w:sz w:val="28"/>
          <w:szCs w:val="28"/>
        </w:rPr>
        <w:t>:</w:t>
      </w:r>
    </w:p>
    <w:p w:rsidR="005468BC" w:rsidRDefault="00D85EBA" w:rsidP="005468BC">
      <w:pPr>
        <w:rPr>
          <w:rFonts w:ascii="Times New Roman" w:hAnsi="Times New Roman" w:cs="Times New Roman"/>
          <w:sz w:val="28"/>
          <w:szCs w:val="28"/>
        </w:rPr>
      </w:pPr>
      <w:proofErr w:type="gramStart"/>
      <w:r w:rsidRPr="00D85EBA">
        <w:rPr>
          <w:rFonts w:ascii="Times New Roman" w:hAnsi="Times New Roman" w:cs="Times New Roman"/>
          <w:sz w:val="28"/>
          <w:szCs w:val="28"/>
        </w:rPr>
        <w:t>1.</w:t>
      </w:r>
      <w:r>
        <w:rPr>
          <w:rFonts w:ascii="Times New Roman" w:hAnsi="Times New Roman" w:cs="Times New Roman"/>
          <w:sz w:val="28"/>
          <w:szCs w:val="28"/>
        </w:rPr>
        <w:t>Isolate</w:t>
      </w:r>
      <w:proofErr w:type="gramEnd"/>
      <w:r>
        <w:rPr>
          <w:rFonts w:ascii="Times New Roman" w:hAnsi="Times New Roman" w:cs="Times New Roman"/>
          <w:sz w:val="28"/>
          <w:szCs w:val="28"/>
        </w:rPr>
        <w:t xml:space="preserve"> Infected systems: Bob and Alice’s workstations should be disconnected immediately.</w:t>
      </w:r>
    </w:p>
    <w:p w:rsidR="00D85EBA" w:rsidRDefault="00D85EBA" w:rsidP="005468BC">
      <w:pPr>
        <w:rPr>
          <w:rFonts w:ascii="Times New Roman" w:hAnsi="Times New Roman" w:cs="Times New Roman"/>
          <w:sz w:val="28"/>
          <w:szCs w:val="28"/>
        </w:rPr>
      </w:pPr>
      <w:proofErr w:type="gramStart"/>
      <w:r>
        <w:rPr>
          <w:rFonts w:ascii="Times New Roman" w:hAnsi="Times New Roman" w:cs="Times New Roman"/>
          <w:sz w:val="28"/>
          <w:szCs w:val="28"/>
        </w:rPr>
        <w:t>2.Block</w:t>
      </w:r>
      <w:proofErr w:type="gramEnd"/>
      <w:r>
        <w:rPr>
          <w:rFonts w:ascii="Times New Roman" w:hAnsi="Times New Roman" w:cs="Times New Roman"/>
          <w:sz w:val="28"/>
          <w:szCs w:val="28"/>
        </w:rPr>
        <w:t xml:space="preserve"> any suspicious IP addresses: </w:t>
      </w:r>
      <w:proofErr w:type="spellStart"/>
      <w:r>
        <w:rPr>
          <w:rFonts w:ascii="Times New Roman" w:hAnsi="Times New Roman" w:cs="Times New Roman"/>
          <w:sz w:val="28"/>
          <w:szCs w:val="28"/>
        </w:rPr>
        <w:t>Susoicious</w:t>
      </w:r>
      <w:proofErr w:type="spellEnd"/>
      <w:r>
        <w:rPr>
          <w:rFonts w:ascii="Times New Roman" w:hAnsi="Times New Roman" w:cs="Times New Roman"/>
          <w:sz w:val="28"/>
          <w:szCs w:val="28"/>
        </w:rPr>
        <w:t xml:space="preserve"> IP </w:t>
      </w:r>
      <w:proofErr w:type="spellStart"/>
      <w:r>
        <w:rPr>
          <w:rFonts w:ascii="Times New Roman" w:hAnsi="Times New Roman" w:cs="Times New Roman"/>
          <w:sz w:val="28"/>
          <w:szCs w:val="28"/>
        </w:rPr>
        <w:t>addreses</w:t>
      </w:r>
      <w:proofErr w:type="spellEnd"/>
      <w:r>
        <w:rPr>
          <w:rFonts w:ascii="Times New Roman" w:hAnsi="Times New Roman" w:cs="Times New Roman"/>
          <w:sz w:val="28"/>
          <w:szCs w:val="28"/>
        </w:rPr>
        <w:t xml:space="preserve"> such as 203.0.113.77, 198.51.100.42 should be </w:t>
      </w:r>
      <w:proofErr w:type="spellStart"/>
      <w:r>
        <w:rPr>
          <w:rFonts w:ascii="Times New Roman" w:hAnsi="Times New Roman" w:cs="Times New Roman"/>
          <w:sz w:val="28"/>
          <w:szCs w:val="28"/>
        </w:rPr>
        <w:t>blockd</w:t>
      </w:r>
      <w:proofErr w:type="spellEnd"/>
      <w:r>
        <w:rPr>
          <w:rFonts w:ascii="Times New Roman" w:hAnsi="Times New Roman" w:cs="Times New Roman"/>
          <w:sz w:val="28"/>
          <w:szCs w:val="28"/>
        </w:rPr>
        <w:t xml:space="preserve"> immediately.</w:t>
      </w:r>
    </w:p>
    <w:p w:rsidR="00D85EBA" w:rsidRPr="00D85EBA" w:rsidRDefault="00D85EBA" w:rsidP="00D85EBA">
      <w:pPr>
        <w:rPr>
          <w:rFonts w:ascii="Times New Roman" w:hAnsi="Times New Roman" w:cs="Times New Roman"/>
          <w:sz w:val="28"/>
          <w:szCs w:val="28"/>
        </w:rPr>
      </w:pPr>
      <w:r>
        <w:rPr>
          <w:rFonts w:ascii="Times New Roman" w:hAnsi="Times New Roman" w:cs="Times New Roman"/>
          <w:sz w:val="28"/>
          <w:szCs w:val="28"/>
        </w:rPr>
        <w:t>3. Multi-factor Authentication</w:t>
      </w:r>
      <w:r w:rsidRPr="00D85EBA">
        <w:rPr>
          <w:rFonts w:ascii="Times New Roman" w:hAnsi="Times New Roman" w:cs="Times New Roman"/>
          <w:sz w:val="28"/>
          <w:szCs w:val="28"/>
        </w:rPr>
        <w:t xml:space="preserve"> Enforcement:</w:t>
      </w:r>
      <w:r w:rsidRPr="00D85EBA">
        <w:t xml:space="preserve"> </w:t>
      </w:r>
      <w:r>
        <w:rPr>
          <w:rFonts w:ascii="Times New Roman" w:hAnsi="Times New Roman" w:cs="Times New Roman"/>
          <w:sz w:val="28"/>
          <w:szCs w:val="28"/>
        </w:rPr>
        <w:t>P</w:t>
      </w:r>
      <w:r w:rsidRPr="00D85EBA">
        <w:rPr>
          <w:rFonts w:ascii="Times New Roman" w:hAnsi="Times New Roman" w:cs="Times New Roman"/>
          <w:sz w:val="28"/>
          <w:szCs w:val="28"/>
        </w:rPr>
        <w:t>asswo</w:t>
      </w:r>
      <w:r>
        <w:rPr>
          <w:rFonts w:ascii="Times New Roman" w:hAnsi="Times New Roman" w:cs="Times New Roman"/>
          <w:sz w:val="28"/>
          <w:szCs w:val="28"/>
        </w:rPr>
        <w:t>rd reset for all affected users must be enforced immediately.</w:t>
      </w:r>
    </w:p>
    <w:p w:rsidR="00D85EBA" w:rsidRPr="00D85EBA" w:rsidRDefault="00D85EBA" w:rsidP="00D85EBA">
      <w:pPr>
        <w:rPr>
          <w:rFonts w:ascii="Times New Roman" w:hAnsi="Times New Roman" w:cs="Times New Roman"/>
          <w:sz w:val="28"/>
          <w:szCs w:val="28"/>
        </w:rPr>
      </w:pPr>
    </w:p>
    <w:p w:rsidR="00D85EBA" w:rsidRDefault="00D85EBA" w:rsidP="00D85EBA">
      <w:pPr>
        <w:rPr>
          <w:rFonts w:ascii="Times New Roman" w:hAnsi="Times New Roman" w:cs="Times New Roman"/>
          <w:sz w:val="28"/>
          <w:szCs w:val="28"/>
        </w:rPr>
      </w:pPr>
      <w:r w:rsidRPr="00D85EBA">
        <w:rPr>
          <w:rFonts w:ascii="Times New Roman" w:hAnsi="Times New Roman" w:cs="Times New Roman"/>
          <w:sz w:val="28"/>
          <w:szCs w:val="28"/>
        </w:rPr>
        <w:t xml:space="preserve">Enabled multi-factor authentication </w:t>
      </w:r>
      <w:r>
        <w:rPr>
          <w:rFonts w:ascii="Times New Roman" w:hAnsi="Times New Roman" w:cs="Times New Roman"/>
          <w:sz w:val="28"/>
          <w:szCs w:val="28"/>
        </w:rPr>
        <w:t xml:space="preserve">only </w:t>
      </w:r>
      <w:r w:rsidRPr="00D85EBA">
        <w:rPr>
          <w:rFonts w:ascii="Times New Roman" w:hAnsi="Times New Roman" w:cs="Times New Roman"/>
          <w:sz w:val="28"/>
          <w:szCs w:val="28"/>
        </w:rPr>
        <w:t>for privileged accounts.</w:t>
      </w:r>
    </w:p>
    <w:p w:rsidR="00C5461B" w:rsidRDefault="00C5461B" w:rsidP="00C5461B">
      <w:pPr>
        <w:rPr>
          <w:rFonts w:ascii="Times New Roman" w:hAnsi="Times New Roman" w:cs="Times New Roman"/>
          <w:sz w:val="28"/>
          <w:szCs w:val="28"/>
        </w:rPr>
      </w:pPr>
      <w:r>
        <w:rPr>
          <w:rFonts w:ascii="Times New Roman" w:hAnsi="Times New Roman" w:cs="Times New Roman"/>
          <w:sz w:val="28"/>
          <w:szCs w:val="28"/>
        </w:rPr>
        <w:t>4. Malware Containment: A f</w:t>
      </w:r>
      <w:r w:rsidRPr="00C5461B">
        <w:rPr>
          <w:rFonts w:ascii="Times New Roman" w:hAnsi="Times New Roman" w:cs="Times New Roman"/>
          <w:sz w:val="28"/>
          <w:szCs w:val="28"/>
        </w:rPr>
        <w:t>ull system scan</w:t>
      </w:r>
      <w:r>
        <w:rPr>
          <w:rFonts w:ascii="Times New Roman" w:hAnsi="Times New Roman" w:cs="Times New Roman"/>
          <w:sz w:val="28"/>
          <w:szCs w:val="28"/>
        </w:rPr>
        <w:t xml:space="preserve"> must be deployed</w:t>
      </w:r>
      <w:r w:rsidRPr="00C5461B">
        <w:rPr>
          <w:rFonts w:ascii="Times New Roman" w:hAnsi="Times New Roman" w:cs="Times New Roman"/>
          <w:sz w:val="28"/>
          <w:szCs w:val="28"/>
        </w:rPr>
        <w:t xml:space="preserve"> and quarantine</w:t>
      </w:r>
      <w:r>
        <w:rPr>
          <w:rFonts w:ascii="Times New Roman" w:hAnsi="Times New Roman" w:cs="Times New Roman"/>
          <w:sz w:val="28"/>
          <w:szCs w:val="28"/>
        </w:rPr>
        <w:t>d</w:t>
      </w:r>
      <w:r w:rsidRPr="00C5461B">
        <w:rPr>
          <w:rFonts w:ascii="Times New Roman" w:hAnsi="Times New Roman" w:cs="Times New Roman"/>
          <w:sz w:val="28"/>
          <w:szCs w:val="28"/>
        </w:rPr>
        <w:t xml:space="preserve"> using updated antivirus definitions.</w:t>
      </w:r>
    </w:p>
    <w:p w:rsidR="00C5461B" w:rsidRPr="00C5461B" w:rsidRDefault="00C5461B" w:rsidP="00C5461B">
      <w:pPr>
        <w:rPr>
          <w:rFonts w:ascii="Times New Roman" w:hAnsi="Times New Roman" w:cs="Times New Roman"/>
          <w:sz w:val="28"/>
          <w:szCs w:val="28"/>
        </w:rPr>
      </w:pPr>
      <w:r>
        <w:rPr>
          <w:rFonts w:ascii="Times New Roman" w:hAnsi="Times New Roman" w:cs="Times New Roman"/>
          <w:sz w:val="28"/>
          <w:szCs w:val="28"/>
        </w:rPr>
        <w:lastRenderedPageBreak/>
        <w:t>5. Forensic Analysis: A</w:t>
      </w:r>
      <w:r w:rsidRPr="00C5461B">
        <w:rPr>
          <w:rFonts w:ascii="Times New Roman" w:hAnsi="Times New Roman" w:cs="Times New Roman"/>
          <w:sz w:val="28"/>
          <w:szCs w:val="28"/>
        </w:rPr>
        <w:t xml:space="preserve"> detailed memory and disk for</w:t>
      </w:r>
      <w:r>
        <w:rPr>
          <w:rFonts w:ascii="Times New Roman" w:hAnsi="Times New Roman" w:cs="Times New Roman"/>
          <w:sz w:val="28"/>
          <w:szCs w:val="28"/>
        </w:rPr>
        <w:t>ensics on Bob and Eve’s systems must be conducted.</w:t>
      </w:r>
    </w:p>
    <w:p w:rsidR="00C5461B" w:rsidRDefault="00C5461B" w:rsidP="00C5461B">
      <w:pPr>
        <w:rPr>
          <w:rFonts w:ascii="Times New Roman" w:hAnsi="Times New Roman" w:cs="Times New Roman"/>
          <w:sz w:val="28"/>
          <w:szCs w:val="28"/>
        </w:rPr>
      </w:pPr>
      <w:r>
        <w:rPr>
          <w:rFonts w:ascii="Times New Roman" w:hAnsi="Times New Roman" w:cs="Times New Roman"/>
          <w:sz w:val="28"/>
          <w:szCs w:val="28"/>
        </w:rPr>
        <w:t>N</w:t>
      </w:r>
      <w:r w:rsidRPr="00C5461B">
        <w:rPr>
          <w:rFonts w:ascii="Times New Roman" w:hAnsi="Times New Roman" w:cs="Times New Roman"/>
          <w:sz w:val="28"/>
          <w:szCs w:val="28"/>
        </w:rPr>
        <w:t>etwork packets</w:t>
      </w:r>
      <w:r>
        <w:rPr>
          <w:rFonts w:ascii="Times New Roman" w:hAnsi="Times New Roman" w:cs="Times New Roman"/>
          <w:sz w:val="28"/>
          <w:szCs w:val="28"/>
        </w:rPr>
        <w:t xml:space="preserve"> must be captured and analyzed</w:t>
      </w:r>
      <w:r w:rsidRPr="00C5461B">
        <w:rPr>
          <w:rFonts w:ascii="Times New Roman" w:hAnsi="Times New Roman" w:cs="Times New Roman"/>
          <w:sz w:val="28"/>
          <w:szCs w:val="28"/>
        </w:rPr>
        <w:t xml:space="preserve"> for suspicious outbound traffic.</w:t>
      </w:r>
    </w:p>
    <w:p w:rsidR="00C5461B" w:rsidRPr="00C5461B" w:rsidRDefault="00C5461B" w:rsidP="00C5461B">
      <w:pPr>
        <w:rPr>
          <w:rFonts w:ascii="Times New Roman" w:hAnsi="Times New Roman" w:cs="Times New Roman"/>
          <w:sz w:val="28"/>
          <w:szCs w:val="28"/>
        </w:rPr>
      </w:pPr>
      <w:r>
        <w:rPr>
          <w:rFonts w:ascii="Times New Roman" w:hAnsi="Times New Roman" w:cs="Times New Roman"/>
          <w:sz w:val="28"/>
          <w:szCs w:val="28"/>
        </w:rPr>
        <w:t>Patch &amp; Update:</w:t>
      </w:r>
    </w:p>
    <w:p w:rsidR="00C5461B" w:rsidRPr="00C5461B" w:rsidRDefault="00C5461B" w:rsidP="00C5461B">
      <w:pPr>
        <w:rPr>
          <w:rFonts w:ascii="Times New Roman" w:hAnsi="Times New Roman" w:cs="Times New Roman"/>
          <w:sz w:val="28"/>
          <w:szCs w:val="28"/>
        </w:rPr>
      </w:pPr>
      <w:r>
        <w:rPr>
          <w:rFonts w:ascii="Times New Roman" w:hAnsi="Times New Roman" w:cs="Times New Roman"/>
          <w:sz w:val="28"/>
          <w:szCs w:val="28"/>
        </w:rPr>
        <w:t xml:space="preserve">6. </w:t>
      </w:r>
      <w:r w:rsidRPr="00C5461B">
        <w:rPr>
          <w:rFonts w:ascii="Times New Roman" w:hAnsi="Times New Roman" w:cs="Times New Roman"/>
          <w:sz w:val="28"/>
          <w:szCs w:val="28"/>
        </w:rPr>
        <w:t>Ensure OS and security tools</w:t>
      </w:r>
      <w:r>
        <w:rPr>
          <w:rFonts w:ascii="Times New Roman" w:hAnsi="Times New Roman" w:cs="Times New Roman"/>
          <w:sz w:val="28"/>
          <w:szCs w:val="28"/>
        </w:rPr>
        <w:t xml:space="preserve"> are fully patched and updated.</w:t>
      </w:r>
    </w:p>
    <w:p w:rsidR="00C5461B" w:rsidRPr="00C5461B" w:rsidRDefault="00C5461B" w:rsidP="00C5461B">
      <w:pPr>
        <w:rPr>
          <w:rFonts w:ascii="Times New Roman" w:hAnsi="Times New Roman" w:cs="Times New Roman"/>
          <w:sz w:val="28"/>
          <w:szCs w:val="28"/>
        </w:rPr>
      </w:pPr>
      <w:r>
        <w:rPr>
          <w:rFonts w:ascii="Times New Roman" w:hAnsi="Times New Roman" w:cs="Times New Roman"/>
          <w:sz w:val="28"/>
          <w:szCs w:val="28"/>
        </w:rPr>
        <w:t xml:space="preserve">7. User Awareness Training: </w:t>
      </w:r>
      <w:r w:rsidRPr="00C5461B">
        <w:rPr>
          <w:rFonts w:ascii="Times New Roman" w:hAnsi="Times New Roman" w:cs="Times New Roman"/>
          <w:sz w:val="28"/>
          <w:szCs w:val="28"/>
        </w:rPr>
        <w:t>Educate users on phishing indicators and strong password practices.</w:t>
      </w:r>
    </w:p>
    <w:p w:rsidR="00C5461B" w:rsidRPr="00C5461B" w:rsidRDefault="00C5461B" w:rsidP="00C5461B">
      <w:pPr>
        <w:rPr>
          <w:rFonts w:ascii="Times New Roman" w:hAnsi="Times New Roman" w:cs="Times New Roman"/>
          <w:sz w:val="28"/>
          <w:szCs w:val="28"/>
        </w:rPr>
      </w:pPr>
      <w:r>
        <w:rPr>
          <w:rFonts w:ascii="Times New Roman" w:hAnsi="Times New Roman" w:cs="Times New Roman"/>
          <w:sz w:val="28"/>
          <w:szCs w:val="28"/>
        </w:rPr>
        <w:t xml:space="preserve">8. Threat Hunting: </w:t>
      </w:r>
      <w:r w:rsidRPr="00C5461B">
        <w:rPr>
          <w:rFonts w:ascii="Times New Roman" w:hAnsi="Times New Roman" w:cs="Times New Roman"/>
          <w:sz w:val="28"/>
          <w:szCs w:val="28"/>
        </w:rPr>
        <w:t>Search for additional indicators tied to IP 203.0.113.77 in historical logs.</w:t>
      </w:r>
    </w:p>
    <w:p w:rsidR="00C5461B" w:rsidRDefault="00C5461B" w:rsidP="00C5461B">
      <w:pPr>
        <w:rPr>
          <w:rFonts w:ascii="Times New Roman" w:hAnsi="Times New Roman" w:cs="Times New Roman"/>
          <w:sz w:val="28"/>
          <w:szCs w:val="28"/>
        </w:rPr>
      </w:pPr>
      <w:r>
        <w:rPr>
          <w:rFonts w:ascii="Times New Roman" w:hAnsi="Times New Roman" w:cs="Times New Roman"/>
          <w:sz w:val="28"/>
          <w:szCs w:val="28"/>
        </w:rPr>
        <w:t xml:space="preserve">9. Backup &amp; Recovery: </w:t>
      </w:r>
      <w:r w:rsidRPr="00C5461B">
        <w:rPr>
          <w:rFonts w:ascii="Times New Roman" w:hAnsi="Times New Roman" w:cs="Times New Roman"/>
          <w:sz w:val="28"/>
          <w:szCs w:val="28"/>
        </w:rPr>
        <w:t>Verify integrity of backups prior to restoring systems impacted by ransomwa</w:t>
      </w:r>
      <w:r>
        <w:rPr>
          <w:rFonts w:ascii="Times New Roman" w:hAnsi="Times New Roman" w:cs="Times New Roman"/>
          <w:sz w:val="28"/>
          <w:szCs w:val="28"/>
        </w:rPr>
        <w:t>re</w:t>
      </w:r>
      <w:r w:rsidR="0075548C">
        <w:rPr>
          <w:rFonts w:ascii="Times New Roman" w:hAnsi="Times New Roman" w:cs="Times New Roman"/>
          <w:sz w:val="28"/>
          <w:szCs w:val="28"/>
        </w:rPr>
        <w:t>.</w:t>
      </w:r>
    </w:p>
    <w:p w:rsidR="0075548C" w:rsidRPr="0075548C" w:rsidRDefault="0075548C" w:rsidP="0075548C">
      <w:pPr>
        <w:rPr>
          <w:rFonts w:ascii="Times New Roman" w:hAnsi="Times New Roman" w:cs="Times New Roman"/>
          <w:sz w:val="28"/>
          <w:szCs w:val="28"/>
        </w:rPr>
      </w:pPr>
      <w:r>
        <w:rPr>
          <w:rFonts w:ascii="Times New Roman" w:hAnsi="Times New Roman" w:cs="Times New Roman"/>
          <w:sz w:val="28"/>
          <w:szCs w:val="28"/>
        </w:rPr>
        <w:t xml:space="preserve">10. Continuous Monitoring: A SIEM rule must be put in place for </w:t>
      </w:r>
    </w:p>
    <w:p w:rsidR="0075548C" w:rsidRPr="0075548C" w:rsidRDefault="0075548C" w:rsidP="0075548C">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Pr="0075548C">
        <w:rPr>
          <w:rFonts w:ascii="Times New Roman" w:hAnsi="Times New Roman" w:cs="Times New Roman"/>
          <w:sz w:val="28"/>
          <w:szCs w:val="28"/>
        </w:rPr>
        <w:t>Multiple login failures per minute</w:t>
      </w:r>
    </w:p>
    <w:p w:rsidR="0075548C" w:rsidRPr="0075548C" w:rsidRDefault="0075548C" w:rsidP="0075548C">
      <w:pPr>
        <w:rPr>
          <w:rFonts w:ascii="Times New Roman" w:hAnsi="Times New Roman" w:cs="Times New Roman"/>
          <w:sz w:val="28"/>
          <w:szCs w:val="28"/>
        </w:rPr>
      </w:pPr>
      <w:r>
        <w:rPr>
          <w:rFonts w:ascii="Times New Roman" w:hAnsi="Times New Roman" w:cs="Times New Roman"/>
          <w:sz w:val="28"/>
          <w:szCs w:val="28"/>
        </w:rPr>
        <w:t xml:space="preserve">ii. </w:t>
      </w:r>
      <w:r w:rsidRPr="0075548C">
        <w:rPr>
          <w:rFonts w:ascii="Times New Roman" w:hAnsi="Times New Roman" w:cs="Times New Roman"/>
          <w:sz w:val="28"/>
          <w:szCs w:val="28"/>
        </w:rPr>
        <w:t>Cross-IP login attempts for the same user</w:t>
      </w:r>
    </w:p>
    <w:p w:rsidR="0075548C" w:rsidRDefault="0075548C" w:rsidP="0075548C">
      <w:pPr>
        <w:rPr>
          <w:rFonts w:ascii="Times New Roman" w:hAnsi="Times New Roman" w:cs="Times New Roman"/>
          <w:sz w:val="28"/>
          <w:szCs w:val="28"/>
        </w:rPr>
      </w:pPr>
      <w:r>
        <w:rPr>
          <w:rFonts w:ascii="Times New Roman" w:hAnsi="Times New Roman" w:cs="Times New Roman"/>
          <w:sz w:val="28"/>
          <w:szCs w:val="28"/>
        </w:rPr>
        <w:t xml:space="preserve">iii. </w:t>
      </w:r>
      <w:r w:rsidRPr="0075548C">
        <w:rPr>
          <w:rFonts w:ascii="Times New Roman" w:hAnsi="Times New Roman" w:cs="Times New Roman"/>
          <w:sz w:val="28"/>
          <w:szCs w:val="28"/>
        </w:rPr>
        <w:t>Malware signature detection correlation</w:t>
      </w:r>
    </w:p>
    <w:p w:rsidR="00295F00" w:rsidRDefault="00295F00" w:rsidP="0075548C">
      <w:pPr>
        <w:rPr>
          <w:rFonts w:ascii="Times New Roman" w:hAnsi="Times New Roman" w:cs="Times New Roman"/>
          <w:sz w:val="28"/>
          <w:szCs w:val="28"/>
        </w:rPr>
      </w:pPr>
    </w:p>
    <w:p w:rsidR="00295F00" w:rsidRPr="00295F00" w:rsidRDefault="00295F00" w:rsidP="0075548C">
      <w:pPr>
        <w:rPr>
          <w:rFonts w:ascii="Times New Roman" w:hAnsi="Times New Roman" w:cs="Times New Roman"/>
          <w:b/>
          <w:sz w:val="28"/>
          <w:szCs w:val="28"/>
        </w:rPr>
      </w:pPr>
      <w:r w:rsidRPr="00295F00">
        <w:rPr>
          <w:rFonts w:ascii="Times New Roman" w:hAnsi="Times New Roman" w:cs="Times New Roman"/>
          <w:b/>
          <w:sz w:val="28"/>
          <w:szCs w:val="28"/>
        </w:rPr>
        <w:t>Letter to stakeholders about the Incidence:</w:t>
      </w:r>
    </w:p>
    <w:p w:rsidR="00295F00" w:rsidRPr="00295F00" w:rsidRDefault="00295F00" w:rsidP="00295F00">
      <w:pPr>
        <w:rPr>
          <w:rFonts w:ascii="Times New Roman" w:hAnsi="Times New Roman" w:cs="Times New Roman"/>
          <w:sz w:val="28"/>
          <w:szCs w:val="28"/>
        </w:rPr>
      </w:pPr>
      <w:r w:rsidRPr="00295F00">
        <w:rPr>
          <w:rFonts w:ascii="Times New Roman" w:hAnsi="Times New Roman" w:cs="Times New Roman"/>
          <w:sz w:val="28"/>
          <w:szCs w:val="28"/>
        </w:rPr>
        <w:t>To</w:t>
      </w:r>
      <w:r>
        <w:rPr>
          <w:rFonts w:ascii="Times New Roman" w:hAnsi="Times New Roman" w:cs="Times New Roman"/>
          <w:sz w:val="28"/>
          <w:szCs w:val="28"/>
        </w:rPr>
        <w:t xml:space="preserve">: Security Team,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Department, </w:t>
      </w:r>
      <w:r w:rsidRPr="00295F00">
        <w:rPr>
          <w:rFonts w:ascii="Times New Roman" w:hAnsi="Times New Roman" w:cs="Times New Roman"/>
          <w:sz w:val="28"/>
          <w:szCs w:val="28"/>
        </w:rPr>
        <w:t>and Management</w:t>
      </w:r>
    </w:p>
    <w:p w:rsidR="00295F00" w:rsidRPr="00295F00" w:rsidRDefault="00295F00" w:rsidP="00295F00">
      <w:pPr>
        <w:rPr>
          <w:rFonts w:ascii="Times New Roman" w:hAnsi="Times New Roman" w:cs="Times New Roman"/>
          <w:sz w:val="28"/>
          <w:szCs w:val="28"/>
        </w:rPr>
      </w:pPr>
      <w:r w:rsidRPr="00295F00">
        <w:rPr>
          <w:rFonts w:ascii="Times New Roman" w:hAnsi="Times New Roman" w:cs="Times New Roman"/>
          <w:sz w:val="28"/>
          <w:szCs w:val="28"/>
        </w:rPr>
        <w:t>From: SOC Analyst (Adepoju Esther I.)</w:t>
      </w:r>
    </w:p>
    <w:p w:rsidR="00C624C8" w:rsidRDefault="00295F00" w:rsidP="00295F00">
      <w:pPr>
        <w:rPr>
          <w:rFonts w:ascii="Times New Roman" w:hAnsi="Times New Roman" w:cs="Times New Roman"/>
          <w:b/>
          <w:sz w:val="28"/>
          <w:szCs w:val="28"/>
        </w:rPr>
      </w:pPr>
      <w:r w:rsidRPr="00295F00">
        <w:rPr>
          <w:rFonts w:ascii="Times New Roman" w:hAnsi="Times New Roman" w:cs="Times New Roman"/>
          <w:sz w:val="28"/>
          <w:szCs w:val="28"/>
        </w:rPr>
        <w:t xml:space="preserve">Subject: </w:t>
      </w:r>
      <w:r w:rsidRPr="004C156C">
        <w:rPr>
          <w:rFonts w:ascii="Times New Roman" w:hAnsi="Times New Roman" w:cs="Times New Roman"/>
          <w:b/>
          <w:sz w:val="28"/>
          <w:szCs w:val="28"/>
        </w:rPr>
        <w:t xml:space="preserve">High-Severity Security Incident </w:t>
      </w:r>
      <w:r w:rsidR="00C624C8">
        <w:rPr>
          <w:rFonts w:ascii="Times New Roman" w:hAnsi="Times New Roman" w:cs="Times New Roman"/>
          <w:b/>
          <w:sz w:val="28"/>
          <w:szCs w:val="28"/>
        </w:rPr>
        <w:t>Response Summary</w:t>
      </w:r>
    </w:p>
    <w:p w:rsidR="00295F00" w:rsidRPr="00C624C8" w:rsidRDefault="00295F00" w:rsidP="00295F00">
      <w:pPr>
        <w:rPr>
          <w:rFonts w:ascii="Times New Roman" w:hAnsi="Times New Roman" w:cs="Times New Roman"/>
          <w:b/>
          <w:sz w:val="28"/>
          <w:szCs w:val="28"/>
        </w:rPr>
      </w:pPr>
      <w:r w:rsidRPr="00C624C8">
        <w:rPr>
          <w:rFonts w:ascii="Times New Roman" w:hAnsi="Times New Roman" w:cs="Times New Roman"/>
          <w:b/>
          <w:sz w:val="28"/>
          <w:szCs w:val="28"/>
        </w:rPr>
        <w:t xml:space="preserve">Summary </w:t>
      </w:r>
      <w:r w:rsidR="004C156C" w:rsidRPr="00C624C8">
        <w:rPr>
          <w:rFonts w:ascii="Times New Roman" w:hAnsi="Times New Roman" w:cs="Times New Roman"/>
          <w:b/>
          <w:sz w:val="28"/>
          <w:szCs w:val="28"/>
        </w:rPr>
        <w:t>of incidence</w:t>
      </w:r>
      <w:r w:rsidRPr="00C624C8">
        <w:rPr>
          <w:rFonts w:ascii="Times New Roman" w:hAnsi="Times New Roman" w:cs="Times New Roman"/>
          <w:b/>
          <w:sz w:val="28"/>
          <w:szCs w:val="28"/>
        </w:rPr>
        <w:t>:</w:t>
      </w:r>
    </w:p>
    <w:p w:rsidR="00295F00" w:rsidRPr="00295F00" w:rsidRDefault="004C156C" w:rsidP="00295F00">
      <w:pPr>
        <w:rPr>
          <w:rFonts w:ascii="Times New Roman" w:hAnsi="Times New Roman" w:cs="Times New Roman"/>
          <w:sz w:val="28"/>
          <w:szCs w:val="28"/>
        </w:rPr>
      </w:pPr>
      <w:r>
        <w:rPr>
          <w:rFonts w:ascii="Times New Roman" w:hAnsi="Times New Roman" w:cs="Times New Roman"/>
          <w:sz w:val="28"/>
          <w:szCs w:val="28"/>
        </w:rPr>
        <w:t xml:space="preserve">The </w:t>
      </w:r>
      <w:r w:rsidR="00295F00" w:rsidRPr="00295F00">
        <w:rPr>
          <w:rFonts w:ascii="Times New Roman" w:hAnsi="Times New Roman" w:cs="Times New Roman"/>
          <w:sz w:val="28"/>
          <w:szCs w:val="28"/>
        </w:rPr>
        <w:t>SIEM monitoring detected coordinated malicious activity targeting multiple employee accounts (Bob, Alice, Eve, Charlie, and David). Indicators include failed logins, multiple internal and external IPs used per account, and confirmed malware infections — including ransomware and rootkits. Immediate containment actions have been initiated to prevent further spread.</w:t>
      </w:r>
    </w:p>
    <w:p w:rsidR="00295F00" w:rsidRPr="00295F00" w:rsidRDefault="004C156C" w:rsidP="00295F00">
      <w:pPr>
        <w:rPr>
          <w:rFonts w:ascii="Times New Roman" w:hAnsi="Times New Roman" w:cs="Times New Roman"/>
          <w:sz w:val="28"/>
          <w:szCs w:val="28"/>
        </w:rPr>
      </w:pPr>
      <w:r>
        <w:rPr>
          <w:rFonts w:ascii="Times New Roman" w:hAnsi="Times New Roman" w:cs="Times New Roman"/>
          <w:sz w:val="28"/>
          <w:szCs w:val="28"/>
        </w:rPr>
        <w:t xml:space="preserve">The Impact of these incidences are as follows: </w:t>
      </w:r>
    </w:p>
    <w:p w:rsidR="00295F00" w:rsidRPr="004C156C" w:rsidRDefault="00501151" w:rsidP="004C156C">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Pr="004C156C">
        <w:rPr>
          <w:rFonts w:ascii="Times New Roman" w:hAnsi="Times New Roman" w:cs="Times New Roman"/>
          <w:sz w:val="28"/>
          <w:szCs w:val="28"/>
        </w:rPr>
        <w:t xml:space="preserve"> High</w:t>
      </w:r>
      <w:r w:rsidR="00295F00" w:rsidRPr="004C156C">
        <w:rPr>
          <w:rFonts w:ascii="Times New Roman" w:hAnsi="Times New Roman" w:cs="Times New Roman"/>
          <w:sz w:val="28"/>
          <w:szCs w:val="28"/>
        </w:rPr>
        <w:t xml:space="preserve"> risk of data compromise.</w:t>
      </w:r>
    </w:p>
    <w:p w:rsidR="00295F00" w:rsidRPr="00295F00" w:rsidRDefault="00501151" w:rsidP="00295F00">
      <w:pPr>
        <w:rPr>
          <w:rFonts w:ascii="Times New Roman" w:hAnsi="Times New Roman" w:cs="Times New Roman"/>
          <w:sz w:val="28"/>
          <w:szCs w:val="28"/>
        </w:rPr>
      </w:pPr>
      <w:r>
        <w:rPr>
          <w:rFonts w:ascii="Times New Roman" w:hAnsi="Times New Roman" w:cs="Times New Roman"/>
          <w:sz w:val="28"/>
          <w:szCs w:val="28"/>
        </w:rPr>
        <w:lastRenderedPageBreak/>
        <w:t>ii. Two</w:t>
      </w:r>
      <w:r w:rsidR="00295F00" w:rsidRPr="00295F00">
        <w:rPr>
          <w:rFonts w:ascii="Times New Roman" w:hAnsi="Times New Roman" w:cs="Times New Roman"/>
          <w:sz w:val="28"/>
          <w:szCs w:val="28"/>
        </w:rPr>
        <w:t xml:space="preserve"> systems isolated for forensic analysis.</w:t>
      </w:r>
    </w:p>
    <w:p w:rsidR="00295F00" w:rsidRPr="00295F00" w:rsidRDefault="00501151" w:rsidP="00295F00">
      <w:pPr>
        <w:rPr>
          <w:rFonts w:ascii="Times New Roman" w:hAnsi="Times New Roman" w:cs="Times New Roman"/>
          <w:sz w:val="28"/>
          <w:szCs w:val="28"/>
        </w:rPr>
      </w:pPr>
      <w:r>
        <w:rPr>
          <w:rFonts w:ascii="Times New Roman" w:hAnsi="Times New Roman" w:cs="Times New Roman"/>
          <w:sz w:val="28"/>
          <w:szCs w:val="28"/>
        </w:rPr>
        <w:t>iii. Malicious</w:t>
      </w:r>
      <w:r w:rsidR="00295F00" w:rsidRPr="00295F00">
        <w:rPr>
          <w:rFonts w:ascii="Times New Roman" w:hAnsi="Times New Roman" w:cs="Times New Roman"/>
          <w:sz w:val="28"/>
          <w:szCs w:val="28"/>
        </w:rPr>
        <w:t xml:space="preserve"> IPs</w:t>
      </w:r>
      <w:r w:rsidR="004C156C">
        <w:rPr>
          <w:rFonts w:ascii="Times New Roman" w:hAnsi="Times New Roman" w:cs="Times New Roman"/>
          <w:sz w:val="28"/>
          <w:szCs w:val="28"/>
        </w:rPr>
        <w:t xml:space="preserve"> blocked at the firewall level.</w:t>
      </w:r>
    </w:p>
    <w:p w:rsidR="00295F00" w:rsidRPr="004C156C" w:rsidRDefault="004C156C" w:rsidP="00295F00">
      <w:pPr>
        <w:rPr>
          <w:rFonts w:ascii="Times New Roman" w:hAnsi="Times New Roman" w:cs="Times New Roman"/>
          <w:b/>
          <w:sz w:val="28"/>
          <w:szCs w:val="28"/>
        </w:rPr>
      </w:pPr>
      <w:r w:rsidRPr="004C156C">
        <w:rPr>
          <w:rFonts w:ascii="Times New Roman" w:hAnsi="Times New Roman" w:cs="Times New Roman"/>
          <w:b/>
          <w:sz w:val="28"/>
          <w:szCs w:val="28"/>
        </w:rPr>
        <w:t xml:space="preserve">The following steps have been suggested: </w:t>
      </w:r>
    </w:p>
    <w:p w:rsidR="004C156C" w:rsidRPr="004C156C" w:rsidRDefault="00501151" w:rsidP="004C156C">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Pr="004C156C">
        <w:rPr>
          <w:rFonts w:ascii="Times New Roman" w:hAnsi="Times New Roman" w:cs="Times New Roman"/>
          <w:sz w:val="28"/>
          <w:szCs w:val="28"/>
        </w:rPr>
        <w:t xml:space="preserve"> Complete</w:t>
      </w:r>
      <w:r w:rsidR="004C156C" w:rsidRPr="004C156C">
        <w:rPr>
          <w:rFonts w:ascii="Times New Roman" w:hAnsi="Times New Roman" w:cs="Times New Roman"/>
          <w:sz w:val="28"/>
          <w:szCs w:val="28"/>
        </w:rPr>
        <w:t xml:space="preserve"> endpoint reimaging for compromised devices.</w:t>
      </w:r>
    </w:p>
    <w:p w:rsidR="004C156C" w:rsidRPr="004C156C" w:rsidRDefault="004C156C" w:rsidP="004C156C">
      <w:pPr>
        <w:rPr>
          <w:rFonts w:ascii="Times New Roman" w:hAnsi="Times New Roman" w:cs="Times New Roman"/>
          <w:sz w:val="28"/>
          <w:szCs w:val="28"/>
        </w:rPr>
      </w:pPr>
      <w:r>
        <w:rPr>
          <w:rFonts w:ascii="Times New Roman" w:hAnsi="Times New Roman" w:cs="Times New Roman"/>
          <w:sz w:val="28"/>
          <w:szCs w:val="28"/>
        </w:rPr>
        <w:t xml:space="preserve">ii. </w:t>
      </w:r>
      <w:r w:rsidRPr="004C156C">
        <w:rPr>
          <w:rFonts w:ascii="Times New Roman" w:hAnsi="Times New Roman" w:cs="Times New Roman"/>
          <w:sz w:val="28"/>
          <w:szCs w:val="28"/>
        </w:rPr>
        <w:t>Perform threat intelligence correlation to identi</w:t>
      </w:r>
      <w:r>
        <w:rPr>
          <w:rFonts w:ascii="Times New Roman" w:hAnsi="Times New Roman" w:cs="Times New Roman"/>
          <w:sz w:val="28"/>
          <w:szCs w:val="28"/>
        </w:rPr>
        <w:t>fy the attacker infrastructure.</w:t>
      </w:r>
    </w:p>
    <w:p w:rsidR="004C156C" w:rsidRPr="0075548C" w:rsidRDefault="004C156C" w:rsidP="004C156C">
      <w:pPr>
        <w:rPr>
          <w:rFonts w:ascii="Times New Roman" w:hAnsi="Times New Roman" w:cs="Times New Roman"/>
          <w:sz w:val="28"/>
          <w:szCs w:val="28"/>
        </w:rPr>
      </w:pPr>
      <w:r>
        <w:rPr>
          <w:rFonts w:ascii="Times New Roman" w:hAnsi="Times New Roman" w:cs="Times New Roman"/>
          <w:sz w:val="28"/>
          <w:szCs w:val="28"/>
        </w:rPr>
        <w:t xml:space="preserve">iii. </w:t>
      </w:r>
      <w:r w:rsidRPr="004C156C">
        <w:rPr>
          <w:rFonts w:ascii="Times New Roman" w:hAnsi="Times New Roman" w:cs="Times New Roman"/>
          <w:sz w:val="28"/>
          <w:szCs w:val="28"/>
        </w:rPr>
        <w:t>Submit full report to management for compliance documentation.</w:t>
      </w:r>
    </w:p>
    <w:p w:rsidR="00D85EBA" w:rsidRDefault="004C156C" w:rsidP="005468BC">
      <w:pPr>
        <w:rPr>
          <w:rFonts w:ascii="Times New Roman" w:hAnsi="Times New Roman" w:cs="Times New Roman"/>
          <w:sz w:val="28"/>
          <w:szCs w:val="28"/>
        </w:rPr>
      </w:pPr>
      <w:r>
        <w:rPr>
          <w:rFonts w:ascii="Times New Roman" w:hAnsi="Times New Roman" w:cs="Times New Roman"/>
          <w:sz w:val="28"/>
          <w:szCs w:val="28"/>
        </w:rPr>
        <w:t>From my findings, t</w:t>
      </w:r>
      <w:r w:rsidRPr="004C156C">
        <w:rPr>
          <w:rFonts w:ascii="Times New Roman" w:hAnsi="Times New Roman" w:cs="Times New Roman"/>
          <w:sz w:val="28"/>
          <w:szCs w:val="28"/>
        </w:rPr>
        <w:t xml:space="preserve">he detected incident reflects a coordinated multi-vector intrusion involving credential compromise, malware propagation, </w:t>
      </w:r>
      <w:r>
        <w:rPr>
          <w:rFonts w:ascii="Times New Roman" w:hAnsi="Times New Roman" w:cs="Times New Roman"/>
          <w:sz w:val="28"/>
          <w:szCs w:val="28"/>
        </w:rPr>
        <w:t xml:space="preserve">and possible data exfiltration. </w:t>
      </w:r>
      <w:r w:rsidRPr="004C156C">
        <w:rPr>
          <w:rFonts w:ascii="Times New Roman" w:hAnsi="Times New Roman" w:cs="Times New Roman"/>
          <w:sz w:val="28"/>
          <w:szCs w:val="28"/>
        </w:rPr>
        <w:t>The prompt containment actions mitigated further spread, but ongoing monitoring and user</w:t>
      </w:r>
      <w:r>
        <w:rPr>
          <w:rFonts w:ascii="Times New Roman" w:hAnsi="Times New Roman" w:cs="Times New Roman"/>
          <w:sz w:val="28"/>
          <w:szCs w:val="28"/>
        </w:rPr>
        <w:t xml:space="preserve"> re-education remain essential.</w:t>
      </w:r>
    </w:p>
    <w:p w:rsidR="00A00DE2" w:rsidRDefault="00A00DE2" w:rsidP="005468BC">
      <w:pPr>
        <w:rPr>
          <w:rFonts w:ascii="Times New Roman" w:hAnsi="Times New Roman" w:cs="Times New Roman"/>
          <w:sz w:val="28"/>
          <w:szCs w:val="28"/>
        </w:rPr>
      </w:pPr>
    </w:p>
    <w:p w:rsidR="00A00DE2" w:rsidRDefault="00A00DE2" w:rsidP="005468BC">
      <w:pPr>
        <w:rPr>
          <w:rFonts w:ascii="Times New Roman" w:hAnsi="Times New Roman" w:cs="Times New Roman"/>
          <w:b/>
          <w:sz w:val="28"/>
          <w:szCs w:val="28"/>
        </w:rPr>
      </w:pPr>
      <w:r w:rsidRPr="00A00DE2">
        <w:rPr>
          <w:rFonts w:ascii="Times New Roman" w:hAnsi="Times New Roman" w:cs="Times New Roman"/>
          <w:b/>
          <w:sz w:val="28"/>
          <w:szCs w:val="28"/>
        </w:rPr>
        <w:t>SKILLS GAINED:</w:t>
      </w:r>
    </w:p>
    <w:p w:rsidR="00A00DE2" w:rsidRDefault="00A00DE2" w:rsidP="00A00D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Security Monitoring and log analysis</w:t>
      </w:r>
    </w:p>
    <w:p w:rsidR="00A00DE2" w:rsidRDefault="00A00DE2" w:rsidP="00A00D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Threat Detection and classification</w:t>
      </w:r>
    </w:p>
    <w:p w:rsidR="00A00DE2" w:rsidRPr="0041201A" w:rsidRDefault="0041201A" w:rsidP="0041201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Incident</w:t>
      </w:r>
      <w:r w:rsidRPr="0041201A">
        <w:rPr>
          <w:rFonts w:ascii="Times New Roman" w:hAnsi="Times New Roman" w:cs="Times New Roman"/>
          <w:sz w:val="28"/>
          <w:szCs w:val="28"/>
        </w:rPr>
        <w:t xml:space="preserve"> response and containment; Incident classification and escalation process</w:t>
      </w:r>
      <w:r>
        <w:rPr>
          <w:rFonts w:ascii="Times New Roman" w:hAnsi="Times New Roman" w:cs="Times New Roman"/>
          <w:sz w:val="28"/>
          <w:szCs w:val="28"/>
        </w:rPr>
        <w:t>.</w:t>
      </w:r>
    </w:p>
    <w:p w:rsidR="0041201A" w:rsidRDefault="0041201A" w:rsidP="00A00D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Network and endpoint security</w:t>
      </w:r>
    </w:p>
    <w:p w:rsidR="0041201A" w:rsidRPr="0041201A" w:rsidRDefault="0041201A" w:rsidP="0041201A">
      <w:pPr>
        <w:pStyle w:val="ListParagraph"/>
        <w:numPr>
          <w:ilvl w:val="0"/>
          <w:numId w:val="3"/>
        </w:numPr>
        <w:rPr>
          <w:rFonts w:ascii="Times New Roman" w:hAnsi="Times New Roman" w:cs="Times New Roman"/>
          <w:sz w:val="28"/>
          <w:szCs w:val="28"/>
        </w:rPr>
      </w:pPr>
      <w:r w:rsidRPr="0041201A">
        <w:rPr>
          <w:rFonts w:ascii="Times New Roman" w:hAnsi="Times New Roman" w:cs="Times New Roman"/>
          <w:sz w:val="28"/>
          <w:szCs w:val="28"/>
        </w:rPr>
        <w:t>Understanding of SIEM tools and dashboards</w:t>
      </w:r>
    </w:p>
    <w:p w:rsidR="0041201A" w:rsidRPr="00A00DE2" w:rsidRDefault="0041201A" w:rsidP="0041201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w:t>
      </w:r>
      <w:bookmarkStart w:id="0" w:name="_GoBack"/>
      <w:bookmarkEnd w:id="0"/>
      <w:r w:rsidRPr="0041201A">
        <w:rPr>
          <w:rFonts w:ascii="Times New Roman" w:hAnsi="Times New Roman" w:cs="Times New Roman"/>
          <w:sz w:val="28"/>
          <w:szCs w:val="28"/>
        </w:rPr>
        <w:t>ffective incident communication and reporting</w:t>
      </w:r>
    </w:p>
    <w:sectPr w:rsidR="0041201A" w:rsidRPr="00A00D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3720D"/>
    <w:multiLevelType w:val="hybridMultilevel"/>
    <w:tmpl w:val="F594C8F8"/>
    <w:lvl w:ilvl="0" w:tplc="496412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E0A55"/>
    <w:multiLevelType w:val="hybridMultilevel"/>
    <w:tmpl w:val="79425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64D71"/>
    <w:multiLevelType w:val="hybridMultilevel"/>
    <w:tmpl w:val="C504C5C4"/>
    <w:lvl w:ilvl="0" w:tplc="BE00B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B"/>
    <w:rsid w:val="000C25B3"/>
    <w:rsid w:val="000E3F63"/>
    <w:rsid w:val="00295F00"/>
    <w:rsid w:val="0038674B"/>
    <w:rsid w:val="0041201A"/>
    <w:rsid w:val="004C156C"/>
    <w:rsid w:val="004E0E0A"/>
    <w:rsid w:val="00501151"/>
    <w:rsid w:val="005468BC"/>
    <w:rsid w:val="005760DA"/>
    <w:rsid w:val="00702B3F"/>
    <w:rsid w:val="0075548C"/>
    <w:rsid w:val="007E7D0B"/>
    <w:rsid w:val="008350C6"/>
    <w:rsid w:val="008E1D1B"/>
    <w:rsid w:val="00A00DE2"/>
    <w:rsid w:val="00A62F2C"/>
    <w:rsid w:val="00BB6DD3"/>
    <w:rsid w:val="00BE43DA"/>
    <w:rsid w:val="00C5461B"/>
    <w:rsid w:val="00C624C8"/>
    <w:rsid w:val="00D85EBA"/>
    <w:rsid w:val="00E5586E"/>
    <w:rsid w:val="00ED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13BCA"/>
  <w15:chartTrackingRefBased/>
  <w15:docId w15:val="{8AD1835E-1DA2-4C36-8FF7-684D9846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6114">
      <w:bodyDiv w:val="1"/>
      <w:marLeft w:val="0"/>
      <w:marRight w:val="0"/>
      <w:marTop w:val="0"/>
      <w:marBottom w:val="0"/>
      <w:divBdr>
        <w:top w:val="none" w:sz="0" w:space="0" w:color="auto"/>
        <w:left w:val="none" w:sz="0" w:space="0" w:color="auto"/>
        <w:bottom w:val="none" w:sz="0" w:space="0" w:color="auto"/>
        <w:right w:val="none" w:sz="0" w:space="0" w:color="auto"/>
      </w:divBdr>
    </w:div>
    <w:div w:id="207226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929</Words>
  <Characters>5841</Characters>
  <Application>Microsoft Office Word</Application>
  <DocSecurity>0</DocSecurity>
  <Lines>233</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2025-10-19T14:34:00Z</dcterms:created>
  <dcterms:modified xsi:type="dcterms:W3CDTF">2025-10-19T16:18:00Z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a6494127-e6cd-4940-ba47-074eeb8195a4</vt:lpwstr>
  </property>
</Properties>
</file>