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F1F9" w14:textId="77777777" w:rsidR="00BD63A5" w:rsidRDefault="00000000">
      <w:pPr>
        <w:pStyle w:val="Ttulo1"/>
      </w:pPr>
      <w:r>
        <w:t>💪 Lista de Grupos Musculares</w:t>
      </w:r>
    </w:p>
    <w:p w14:paraId="7C4FBF63" w14:textId="77777777" w:rsidR="00BD63A5" w:rsidRDefault="00000000" w:rsidP="005A4F7C">
      <w:pPr>
        <w:jc w:val="both"/>
      </w:pPr>
      <w:r>
        <w:t>Este documento describe los principales grupos musculares del cuerpo humano, junto con una breve descripción de su función principal. Ideal para usar en catálogos o mantenimientos dentro del sistema fitcare.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63A5" w14:paraId="08103762" w14:textId="77777777">
        <w:tc>
          <w:tcPr>
            <w:tcW w:w="2880" w:type="dxa"/>
          </w:tcPr>
          <w:p w14:paraId="1A6E2251" w14:textId="77777777" w:rsidR="00BD63A5" w:rsidRDefault="00000000">
            <w:r>
              <w:t>Código</w:t>
            </w:r>
          </w:p>
        </w:tc>
        <w:tc>
          <w:tcPr>
            <w:tcW w:w="2880" w:type="dxa"/>
          </w:tcPr>
          <w:p w14:paraId="0E273FE4" w14:textId="77777777" w:rsidR="00BD63A5" w:rsidRDefault="00000000">
            <w:r>
              <w:t>Grupo Muscular</w:t>
            </w:r>
          </w:p>
        </w:tc>
        <w:tc>
          <w:tcPr>
            <w:tcW w:w="2880" w:type="dxa"/>
          </w:tcPr>
          <w:p w14:paraId="12CAC5BA" w14:textId="77777777" w:rsidR="00BD63A5" w:rsidRDefault="00000000">
            <w:r>
              <w:t>Descripción</w:t>
            </w:r>
          </w:p>
        </w:tc>
      </w:tr>
      <w:tr w:rsidR="00BD63A5" w14:paraId="099E7D92" w14:textId="77777777">
        <w:tc>
          <w:tcPr>
            <w:tcW w:w="2880" w:type="dxa"/>
          </w:tcPr>
          <w:p w14:paraId="712950AA" w14:textId="77777777" w:rsidR="00BD63A5" w:rsidRDefault="00000000">
            <w:r>
              <w:t>GM01</w:t>
            </w:r>
          </w:p>
        </w:tc>
        <w:tc>
          <w:tcPr>
            <w:tcW w:w="2880" w:type="dxa"/>
          </w:tcPr>
          <w:p w14:paraId="59086E16" w14:textId="77777777" w:rsidR="00BD63A5" w:rsidRDefault="00000000">
            <w:r>
              <w:t>Pectorales (Pecho)</w:t>
            </w:r>
          </w:p>
        </w:tc>
        <w:tc>
          <w:tcPr>
            <w:tcW w:w="2880" w:type="dxa"/>
          </w:tcPr>
          <w:p w14:paraId="33742439" w14:textId="77777777" w:rsidR="00BD63A5" w:rsidRDefault="00000000">
            <w:r>
              <w:t>Músculos ubicados en la parte frontal del torso; intervienen en empujes, flexión del brazo y estabilización del hombro.</w:t>
            </w:r>
          </w:p>
        </w:tc>
      </w:tr>
      <w:tr w:rsidR="00BD63A5" w14:paraId="70CD6ACA" w14:textId="77777777">
        <w:tc>
          <w:tcPr>
            <w:tcW w:w="2880" w:type="dxa"/>
          </w:tcPr>
          <w:p w14:paraId="2043FBDE" w14:textId="77777777" w:rsidR="00BD63A5" w:rsidRDefault="00000000">
            <w:r>
              <w:t>GM02</w:t>
            </w:r>
          </w:p>
        </w:tc>
        <w:tc>
          <w:tcPr>
            <w:tcW w:w="2880" w:type="dxa"/>
          </w:tcPr>
          <w:p w14:paraId="6B224578" w14:textId="77777777" w:rsidR="00BD63A5" w:rsidRDefault="00000000">
            <w:r>
              <w:t>Dorsales (Espalda ancha)</w:t>
            </w:r>
          </w:p>
        </w:tc>
        <w:tc>
          <w:tcPr>
            <w:tcW w:w="2880" w:type="dxa"/>
          </w:tcPr>
          <w:p w14:paraId="1CCFF3EC" w14:textId="77777777" w:rsidR="00BD63A5" w:rsidRDefault="00000000">
            <w:r>
              <w:t>Músculos grandes de la espalda que permiten el movimiento de tracción y la extensión del brazo hacia atrás.</w:t>
            </w:r>
          </w:p>
        </w:tc>
      </w:tr>
      <w:tr w:rsidR="00BD63A5" w14:paraId="50948413" w14:textId="77777777">
        <w:tc>
          <w:tcPr>
            <w:tcW w:w="2880" w:type="dxa"/>
          </w:tcPr>
          <w:p w14:paraId="1386C138" w14:textId="77777777" w:rsidR="00BD63A5" w:rsidRDefault="00000000">
            <w:r>
              <w:t>GM03</w:t>
            </w:r>
          </w:p>
        </w:tc>
        <w:tc>
          <w:tcPr>
            <w:tcW w:w="2880" w:type="dxa"/>
          </w:tcPr>
          <w:p w14:paraId="33AF424F" w14:textId="77777777" w:rsidR="00BD63A5" w:rsidRDefault="00000000">
            <w:r>
              <w:t>Trapecios</w:t>
            </w:r>
          </w:p>
        </w:tc>
        <w:tc>
          <w:tcPr>
            <w:tcW w:w="2880" w:type="dxa"/>
          </w:tcPr>
          <w:p w14:paraId="658F96AE" w14:textId="77777777" w:rsidR="00BD63A5" w:rsidRDefault="00000000">
            <w:r>
              <w:t>Se extienden desde el cuello hasta los hombros; ayudan en la elevación y rotación de los omóplatos.</w:t>
            </w:r>
          </w:p>
        </w:tc>
      </w:tr>
      <w:tr w:rsidR="00BD63A5" w14:paraId="668DCC6D" w14:textId="77777777">
        <w:tc>
          <w:tcPr>
            <w:tcW w:w="2880" w:type="dxa"/>
          </w:tcPr>
          <w:p w14:paraId="6C9BB832" w14:textId="77777777" w:rsidR="00BD63A5" w:rsidRDefault="00000000">
            <w:r>
              <w:t>GM04</w:t>
            </w:r>
          </w:p>
        </w:tc>
        <w:tc>
          <w:tcPr>
            <w:tcW w:w="2880" w:type="dxa"/>
          </w:tcPr>
          <w:p w14:paraId="2CF65A90" w14:textId="77777777" w:rsidR="00BD63A5" w:rsidRDefault="00000000">
            <w:r>
              <w:t>Deltoides (Hombros)</w:t>
            </w:r>
          </w:p>
        </w:tc>
        <w:tc>
          <w:tcPr>
            <w:tcW w:w="2880" w:type="dxa"/>
          </w:tcPr>
          <w:p w14:paraId="01FD1EA8" w14:textId="77777777" w:rsidR="00BD63A5" w:rsidRDefault="00000000">
            <w:r>
              <w:t>Músculos principales del hombro responsables de levantar y rotar el brazo en diferentes direcciones.</w:t>
            </w:r>
          </w:p>
        </w:tc>
      </w:tr>
      <w:tr w:rsidR="00BD63A5" w14:paraId="70451F6A" w14:textId="77777777">
        <w:tc>
          <w:tcPr>
            <w:tcW w:w="2880" w:type="dxa"/>
          </w:tcPr>
          <w:p w14:paraId="68E850AF" w14:textId="77777777" w:rsidR="00BD63A5" w:rsidRDefault="00000000">
            <w:r>
              <w:t>GM05</w:t>
            </w:r>
          </w:p>
        </w:tc>
        <w:tc>
          <w:tcPr>
            <w:tcW w:w="2880" w:type="dxa"/>
          </w:tcPr>
          <w:p w14:paraId="336C2750" w14:textId="77777777" w:rsidR="00BD63A5" w:rsidRDefault="00000000">
            <w:r>
              <w:t>Bíceps</w:t>
            </w:r>
          </w:p>
        </w:tc>
        <w:tc>
          <w:tcPr>
            <w:tcW w:w="2880" w:type="dxa"/>
          </w:tcPr>
          <w:p w14:paraId="572CE474" w14:textId="77777777" w:rsidR="00BD63A5" w:rsidRDefault="00000000">
            <w:r>
              <w:t>Ubicados en la parte frontal del brazo; se encargan de flexionar el codo y girar el antebrazo.</w:t>
            </w:r>
          </w:p>
        </w:tc>
      </w:tr>
      <w:tr w:rsidR="00BD63A5" w14:paraId="6C71A5A0" w14:textId="77777777">
        <w:tc>
          <w:tcPr>
            <w:tcW w:w="2880" w:type="dxa"/>
          </w:tcPr>
          <w:p w14:paraId="26D30737" w14:textId="77777777" w:rsidR="00BD63A5" w:rsidRDefault="00000000">
            <w:r>
              <w:t>GM06</w:t>
            </w:r>
          </w:p>
        </w:tc>
        <w:tc>
          <w:tcPr>
            <w:tcW w:w="2880" w:type="dxa"/>
          </w:tcPr>
          <w:p w14:paraId="08C89D6E" w14:textId="77777777" w:rsidR="00BD63A5" w:rsidRDefault="00000000">
            <w:r>
              <w:t>Tríceps</w:t>
            </w:r>
          </w:p>
        </w:tc>
        <w:tc>
          <w:tcPr>
            <w:tcW w:w="2880" w:type="dxa"/>
          </w:tcPr>
          <w:p w14:paraId="134C2D47" w14:textId="77777777" w:rsidR="00BD63A5" w:rsidRDefault="00000000">
            <w:r>
              <w:t>Situados en la parte posterior del brazo; permiten la extensión del codo y estabilizan el hombro.</w:t>
            </w:r>
          </w:p>
        </w:tc>
      </w:tr>
      <w:tr w:rsidR="00BD63A5" w14:paraId="5CF983A2" w14:textId="77777777">
        <w:tc>
          <w:tcPr>
            <w:tcW w:w="2880" w:type="dxa"/>
          </w:tcPr>
          <w:p w14:paraId="5EEBEB1A" w14:textId="77777777" w:rsidR="00BD63A5" w:rsidRDefault="00000000">
            <w:r>
              <w:t>GM07</w:t>
            </w:r>
          </w:p>
        </w:tc>
        <w:tc>
          <w:tcPr>
            <w:tcW w:w="2880" w:type="dxa"/>
          </w:tcPr>
          <w:p w14:paraId="1BA72794" w14:textId="77777777" w:rsidR="00BD63A5" w:rsidRDefault="00000000">
            <w:r>
              <w:t>Antebrazos</w:t>
            </w:r>
          </w:p>
        </w:tc>
        <w:tc>
          <w:tcPr>
            <w:tcW w:w="2880" w:type="dxa"/>
          </w:tcPr>
          <w:p w14:paraId="76A61827" w14:textId="77777777" w:rsidR="00BD63A5" w:rsidRDefault="00000000">
            <w:r>
              <w:t xml:space="preserve">Forman parte de la extremidad superior y controlan los movimientos </w:t>
            </w:r>
            <w:r>
              <w:lastRenderedPageBreak/>
              <w:t>de la muñeca y la mano.</w:t>
            </w:r>
          </w:p>
        </w:tc>
      </w:tr>
      <w:tr w:rsidR="00BD63A5" w14:paraId="3106B0CE" w14:textId="77777777">
        <w:tc>
          <w:tcPr>
            <w:tcW w:w="2880" w:type="dxa"/>
          </w:tcPr>
          <w:p w14:paraId="6B3BB43E" w14:textId="77777777" w:rsidR="00BD63A5" w:rsidRDefault="00000000">
            <w:r>
              <w:lastRenderedPageBreak/>
              <w:t>GM08</w:t>
            </w:r>
          </w:p>
        </w:tc>
        <w:tc>
          <w:tcPr>
            <w:tcW w:w="2880" w:type="dxa"/>
          </w:tcPr>
          <w:p w14:paraId="6C7E98EB" w14:textId="77777777" w:rsidR="00BD63A5" w:rsidRDefault="00000000">
            <w:r>
              <w:t>Abdominales / Core</w:t>
            </w:r>
          </w:p>
        </w:tc>
        <w:tc>
          <w:tcPr>
            <w:tcW w:w="2880" w:type="dxa"/>
          </w:tcPr>
          <w:p w14:paraId="4FBD6CE0" w14:textId="77777777" w:rsidR="00BD63A5" w:rsidRDefault="00000000">
            <w:r>
              <w:t>Grupo de músculos que rodea el tronco, incluyendo recto abdominal, oblicuos y transverso; proporcionan estabilidad y soporte postural.</w:t>
            </w:r>
          </w:p>
        </w:tc>
      </w:tr>
      <w:tr w:rsidR="00BD63A5" w14:paraId="4ED5A2D5" w14:textId="77777777">
        <w:tc>
          <w:tcPr>
            <w:tcW w:w="2880" w:type="dxa"/>
          </w:tcPr>
          <w:p w14:paraId="68B9AA19" w14:textId="77777777" w:rsidR="00BD63A5" w:rsidRDefault="00000000">
            <w:r>
              <w:t>GM09</w:t>
            </w:r>
          </w:p>
        </w:tc>
        <w:tc>
          <w:tcPr>
            <w:tcW w:w="2880" w:type="dxa"/>
          </w:tcPr>
          <w:p w14:paraId="35BF6410" w14:textId="77777777" w:rsidR="00BD63A5" w:rsidRDefault="00000000">
            <w:r>
              <w:t>Lumbar (Erectores espinales)</w:t>
            </w:r>
          </w:p>
        </w:tc>
        <w:tc>
          <w:tcPr>
            <w:tcW w:w="2880" w:type="dxa"/>
          </w:tcPr>
          <w:p w14:paraId="0A6E91A2" w14:textId="77777777" w:rsidR="00BD63A5" w:rsidRDefault="00000000">
            <w:r>
              <w:t>Ubicados en la parte baja de la espalda; mantienen la postura erguida y ayudan en la extensión del tronco.</w:t>
            </w:r>
          </w:p>
        </w:tc>
      </w:tr>
      <w:tr w:rsidR="00BD63A5" w14:paraId="59E51C01" w14:textId="77777777">
        <w:tc>
          <w:tcPr>
            <w:tcW w:w="2880" w:type="dxa"/>
          </w:tcPr>
          <w:p w14:paraId="74D49AF2" w14:textId="77777777" w:rsidR="00BD63A5" w:rsidRDefault="00000000">
            <w:r>
              <w:t>GM10</w:t>
            </w:r>
          </w:p>
        </w:tc>
        <w:tc>
          <w:tcPr>
            <w:tcW w:w="2880" w:type="dxa"/>
          </w:tcPr>
          <w:p w14:paraId="1B492064" w14:textId="77777777" w:rsidR="00BD63A5" w:rsidRDefault="00000000">
            <w:r>
              <w:t>Glúteos</w:t>
            </w:r>
          </w:p>
        </w:tc>
        <w:tc>
          <w:tcPr>
            <w:tcW w:w="2880" w:type="dxa"/>
          </w:tcPr>
          <w:p w14:paraId="5F6C5426" w14:textId="77777777" w:rsidR="00BD63A5" w:rsidRDefault="00000000">
            <w:r>
              <w:t>Músculos grandes de la cadera que intervienen en la extensión y rotación de las piernas.</w:t>
            </w:r>
          </w:p>
        </w:tc>
      </w:tr>
      <w:tr w:rsidR="00BD63A5" w14:paraId="326C475D" w14:textId="77777777">
        <w:tc>
          <w:tcPr>
            <w:tcW w:w="2880" w:type="dxa"/>
          </w:tcPr>
          <w:p w14:paraId="45704946" w14:textId="77777777" w:rsidR="00BD63A5" w:rsidRDefault="00000000">
            <w:r>
              <w:t>GM11</w:t>
            </w:r>
          </w:p>
        </w:tc>
        <w:tc>
          <w:tcPr>
            <w:tcW w:w="2880" w:type="dxa"/>
          </w:tcPr>
          <w:p w14:paraId="7FB7E661" w14:textId="77777777" w:rsidR="00BD63A5" w:rsidRDefault="00000000">
            <w:r>
              <w:t>Cuádriceps</w:t>
            </w:r>
          </w:p>
        </w:tc>
        <w:tc>
          <w:tcPr>
            <w:tcW w:w="2880" w:type="dxa"/>
          </w:tcPr>
          <w:p w14:paraId="4D0E2347" w14:textId="77777777" w:rsidR="00BD63A5" w:rsidRDefault="00000000">
            <w:r>
              <w:t>En la parte frontal del muslo; responsables de la extensión de la rodilla.</w:t>
            </w:r>
          </w:p>
        </w:tc>
      </w:tr>
      <w:tr w:rsidR="00BD63A5" w14:paraId="622DA726" w14:textId="77777777">
        <w:tc>
          <w:tcPr>
            <w:tcW w:w="2880" w:type="dxa"/>
          </w:tcPr>
          <w:p w14:paraId="7EFA9C30" w14:textId="77777777" w:rsidR="00BD63A5" w:rsidRDefault="00000000">
            <w:r>
              <w:t>GM12</w:t>
            </w:r>
          </w:p>
        </w:tc>
        <w:tc>
          <w:tcPr>
            <w:tcW w:w="2880" w:type="dxa"/>
          </w:tcPr>
          <w:p w14:paraId="6F46E2BB" w14:textId="77777777" w:rsidR="00BD63A5" w:rsidRDefault="00000000">
            <w:r>
              <w:t>Isquiotibiales (Femorales)</w:t>
            </w:r>
          </w:p>
        </w:tc>
        <w:tc>
          <w:tcPr>
            <w:tcW w:w="2880" w:type="dxa"/>
          </w:tcPr>
          <w:p w14:paraId="0D752589" w14:textId="77777777" w:rsidR="00BD63A5" w:rsidRDefault="00000000">
            <w:r>
              <w:t>En la parte posterior del muslo; permiten la flexión de la rodilla y extensión de la cadera.</w:t>
            </w:r>
          </w:p>
        </w:tc>
      </w:tr>
      <w:tr w:rsidR="00BD63A5" w14:paraId="74921209" w14:textId="77777777">
        <w:tc>
          <w:tcPr>
            <w:tcW w:w="2880" w:type="dxa"/>
          </w:tcPr>
          <w:p w14:paraId="0C72475B" w14:textId="77777777" w:rsidR="00BD63A5" w:rsidRDefault="00000000">
            <w:r>
              <w:t>GM13</w:t>
            </w:r>
          </w:p>
        </w:tc>
        <w:tc>
          <w:tcPr>
            <w:tcW w:w="2880" w:type="dxa"/>
          </w:tcPr>
          <w:p w14:paraId="17282CC7" w14:textId="77777777" w:rsidR="00BD63A5" w:rsidRDefault="00000000">
            <w:r>
              <w:t>Aductores</w:t>
            </w:r>
          </w:p>
        </w:tc>
        <w:tc>
          <w:tcPr>
            <w:tcW w:w="2880" w:type="dxa"/>
          </w:tcPr>
          <w:p w14:paraId="7B4A830A" w14:textId="77777777" w:rsidR="00BD63A5" w:rsidRDefault="00000000">
            <w:r>
              <w:t>Músculos internos del muslo encargados de acercar las piernas al eje del cuerpo.</w:t>
            </w:r>
          </w:p>
        </w:tc>
      </w:tr>
      <w:tr w:rsidR="00BD63A5" w14:paraId="31E5EFE3" w14:textId="77777777">
        <w:tc>
          <w:tcPr>
            <w:tcW w:w="2880" w:type="dxa"/>
          </w:tcPr>
          <w:p w14:paraId="22CAE9C5" w14:textId="77777777" w:rsidR="00BD63A5" w:rsidRDefault="00000000">
            <w:r>
              <w:t>GM14</w:t>
            </w:r>
          </w:p>
        </w:tc>
        <w:tc>
          <w:tcPr>
            <w:tcW w:w="2880" w:type="dxa"/>
          </w:tcPr>
          <w:p w14:paraId="5D76DFD7" w14:textId="77777777" w:rsidR="00BD63A5" w:rsidRDefault="00000000">
            <w:r>
              <w:t>Abductores</w:t>
            </w:r>
          </w:p>
        </w:tc>
        <w:tc>
          <w:tcPr>
            <w:tcW w:w="2880" w:type="dxa"/>
          </w:tcPr>
          <w:p w14:paraId="34761A91" w14:textId="77777777" w:rsidR="00BD63A5" w:rsidRDefault="00000000">
            <w:r>
              <w:t>En la parte externa del muslo; separan las piernas del eje corporal y estabilizan la cadera.</w:t>
            </w:r>
          </w:p>
        </w:tc>
      </w:tr>
      <w:tr w:rsidR="00BD63A5" w14:paraId="0A80AB08" w14:textId="77777777">
        <w:tc>
          <w:tcPr>
            <w:tcW w:w="2880" w:type="dxa"/>
          </w:tcPr>
          <w:p w14:paraId="5D30AEAE" w14:textId="77777777" w:rsidR="00BD63A5" w:rsidRDefault="00000000">
            <w:r>
              <w:t>GM15</w:t>
            </w:r>
          </w:p>
        </w:tc>
        <w:tc>
          <w:tcPr>
            <w:tcW w:w="2880" w:type="dxa"/>
          </w:tcPr>
          <w:p w14:paraId="2FAA3389" w14:textId="77777777" w:rsidR="00BD63A5" w:rsidRDefault="00000000">
            <w:r>
              <w:t>Pantorrillas (Gemelos y Sóleo)</w:t>
            </w:r>
          </w:p>
        </w:tc>
        <w:tc>
          <w:tcPr>
            <w:tcW w:w="2880" w:type="dxa"/>
          </w:tcPr>
          <w:p w14:paraId="2F87DEF2" w14:textId="77777777" w:rsidR="00BD63A5" w:rsidRDefault="00000000">
            <w:r>
              <w:t>En la parte inferior de la pierna; permiten la extensión del pie y la propulsión al caminar o saltar.</w:t>
            </w:r>
          </w:p>
        </w:tc>
      </w:tr>
      <w:tr w:rsidR="00BD63A5" w14:paraId="6781267E" w14:textId="77777777">
        <w:tc>
          <w:tcPr>
            <w:tcW w:w="2880" w:type="dxa"/>
          </w:tcPr>
          <w:p w14:paraId="052DFF77" w14:textId="77777777" w:rsidR="00BD63A5" w:rsidRDefault="00000000">
            <w:r>
              <w:t>GM16</w:t>
            </w:r>
          </w:p>
        </w:tc>
        <w:tc>
          <w:tcPr>
            <w:tcW w:w="2880" w:type="dxa"/>
          </w:tcPr>
          <w:p w14:paraId="50AE3C7D" w14:textId="77777777" w:rsidR="00BD63A5" w:rsidRDefault="00000000">
            <w:r>
              <w:t>Cuello</w:t>
            </w:r>
          </w:p>
        </w:tc>
        <w:tc>
          <w:tcPr>
            <w:tcW w:w="2880" w:type="dxa"/>
          </w:tcPr>
          <w:p w14:paraId="47537375" w14:textId="77777777" w:rsidR="00BD63A5" w:rsidRDefault="00000000">
            <w:r>
              <w:t xml:space="preserve">Músculos cervicales que sostienen la cabeza y </w:t>
            </w:r>
            <w:r>
              <w:lastRenderedPageBreak/>
              <w:t>facilitan sus movimientos.</w:t>
            </w:r>
          </w:p>
        </w:tc>
      </w:tr>
      <w:tr w:rsidR="00BD63A5" w14:paraId="33897F85" w14:textId="77777777">
        <w:tc>
          <w:tcPr>
            <w:tcW w:w="2880" w:type="dxa"/>
          </w:tcPr>
          <w:p w14:paraId="60AEAB8E" w14:textId="77777777" w:rsidR="00BD63A5" w:rsidRDefault="00000000">
            <w:r>
              <w:lastRenderedPageBreak/>
              <w:t>GM17</w:t>
            </w:r>
          </w:p>
        </w:tc>
        <w:tc>
          <w:tcPr>
            <w:tcW w:w="2880" w:type="dxa"/>
          </w:tcPr>
          <w:p w14:paraId="27F84320" w14:textId="77777777" w:rsidR="00BD63A5" w:rsidRDefault="00000000">
            <w:r>
              <w:t>Rotadores del hombro</w:t>
            </w:r>
          </w:p>
        </w:tc>
        <w:tc>
          <w:tcPr>
            <w:tcW w:w="2880" w:type="dxa"/>
          </w:tcPr>
          <w:p w14:paraId="7A33E29C" w14:textId="77777777" w:rsidR="00BD63A5" w:rsidRDefault="00000000">
            <w:r>
              <w:t>Grupo de músculos profundos que estabilizan la articulación del hombro y permiten rotaciones internas y externas.</w:t>
            </w:r>
          </w:p>
        </w:tc>
      </w:tr>
      <w:tr w:rsidR="00BD63A5" w14:paraId="6E4238A7" w14:textId="77777777">
        <w:tc>
          <w:tcPr>
            <w:tcW w:w="2880" w:type="dxa"/>
          </w:tcPr>
          <w:p w14:paraId="3CEDED1B" w14:textId="77777777" w:rsidR="00BD63A5" w:rsidRDefault="00000000">
            <w:r>
              <w:t>GM18</w:t>
            </w:r>
          </w:p>
        </w:tc>
        <w:tc>
          <w:tcPr>
            <w:tcW w:w="2880" w:type="dxa"/>
          </w:tcPr>
          <w:p w14:paraId="0EADEBD8" w14:textId="77777777" w:rsidR="00BD63A5" w:rsidRDefault="00000000">
            <w:r>
              <w:t>Músculos del antebrazo extensores/flexores</w:t>
            </w:r>
          </w:p>
        </w:tc>
        <w:tc>
          <w:tcPr>
            <w:tcW w:w="2880" w:type="dxa"/>
          </w:tcPr>
          <w:p w14:paraId="413D7870" w14:textId="77777777" w:rsidR="00BD63A5" w:rsidRDefault="00000000">
            <w:r>
              <w:t>Facilitan los movimientos de extensión, flexión y rotación de la muñeca.</w:t>
            </w:r>
          </w:p>
        </w:tc>
      </w:tr>
      <w:tr w:rsidR="00BD63A5" w14:paraId="4EE6A973" w14:textId="77777777">
        <w:tc>
          <w:tcPr>
            <w:tcW w:w="2880" w:type="dxa"/>
          </w:tcPr>
          <w:p w14:paraId="7D8441F2" w14:textId="77777777" w:rsidR="00BD63A5" w:rsidRDefault="00000000">
            <w:r>
              <w:t>GM19</w:t>
            </w:r>
          </w:p>
        </w:tc>
        <w:tc>
          <w:tcPr>
            <w:tcW w:w="2880" w:type="dxa"/>
          </w:tcPr>
          <w:p w14:paraId="55E2D4AD" w14:textId="77777777" w:rsidR="00BD63A5" w:rsidRDefault="00000000">
            <w:r>
              <w:t>Oblicuos</w:t>
            </w:r>
          </w:p>
        </w:tc>
        <w:tc>
          <w:tcPr>
            <w:tcW w:w="2880" w:type="dxa"/>
          </w:tcPr>
          <w:p w14:paraId="7A05E31C" w14:textId="77777777" w:rsidR="00BD63A5" w:rsidRDefault="00000000">
            <w:r>
              <w:t>Músculos laterales del abdomen que permiten la rotación y flexión lateral del tronco.</w:t>
            </w:r>
          </w:p>
        </w:tc>
      </w:tr>
      <w:tr w:rsidR="00BD63A5" w14:paraId="3B6B2472" w14:textId="77777777">
        <w:tc>
          <w:tcPr>
            <w:tcW w:w="2880" w:type="dxa"/>
          </w:tcPr>
          <w:p w14:paraId="01FF796C" w14:textId="77777777" w:rsidR="00BD63A5" w:rsidRDefault="00000000">
            <w:r>
              <w:t>GM20</w:t>
            </w:r>
          </w:p>
        </w:tc>
        <w:tc>
          <w:tcPr>
            <w:tcW w:w="2880" w:type="dxa"/>
          </w:tcPr>
          <w:p w14:paraId="40E1D324" w14:textId="77777777" w:rsidR="00BD63A5" w:rsidRDefault="00000000">
            <w:r>
              <w:t>Adductores del hombro (Pectoral menor y dorsal)</w:t>
            </w:r>
          </w:p>
        </w:tc>
        <w:tc>
          <w:tcPr>
            <w:tcW w:w="2880" w:type="dxa"/>
          </w:tcPr>
          <w:p w14:paraId="326DDAAE" w14:textId="77777777" w:rsidR="00BD63A5" w:rsidRDefault="00000000">
            <w:r>
              <w:t>Intervienen en el movimiento de aproximación del brazo al cuerpo.</w:t>
            </w:r>
          </w:p>
        </w:tc>
      </w:tr>
    </w:tbl>
    <w:p w14:paraId="1861FE16" w14:textId="77777777" w:rsidR="00BD63A5" w:rsidRDefault="00000000">
      <w:r>
        <w:br/>
        <w:t>Autor: Generado automáticamente por ChatGPT — Catálogo de Grupos Musculares fitcare (2025)</w:t>
      </w:r>
    </w:p>
    <w:sectPr w:rsidR="00BD6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685087">
    <w:abstractNumId w:val="8"/>
  </w:num>
  <w:num w:numId="2" w16cid:durableId="934437529">
    <w:abstractNumId w:val="6"/>
  </w:num>
  <w:num w:numId="3" w16cid:durableId="2082874421">
    <w:abstractNumId w:val="5"/>
  </w:num>
  <w:num w:numId="4" w16cid:durableId="1663898013">
    <w:abstractNumId w:val="4"/>
  </w:num>
  <w:num w:numId="5" w16cid:durableId="410809765">
    <w:abstractNumId w:val="7"/>
  </w:num>
  <w:num w:numId="6" w16cid:durableId="115755972">
    <w:abstractNumId w:val="3"/>
  </w:num>
  <w:num w:numId="7" w16cid:durableId="1475684048">
    <w:abstractNumId w:val="2"/>
  </w:num>
  <w:num w:numId="8" w16cid:durableId="399598339">
    <w:abstractNumId w:val="1"/>
  </w:num>
  <w:num w:numId="9" w16cid:durableId="54024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2CB"/>
    <w:rsid w:val="005A4F7C"/>
    <w:rsid w:val="00AA1D8D"/>
    <w:rsid w:val="00B47730"/>
    <w:rsid w:val="00BD63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375E2"/>
  <w14:defaultImageDpi w14:val="300"/>
  <w15:docId w15:val="{1227F132-7E89-415D-AEDC-DEE873AF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Alexander Gonzalez Fallas</cp:lastModifiedBy>
  <cp:revision>2</cp:revision>
  <dcterms:created xsi:type="dcterms:W3CDTF">2025-11-12T06:52:00Z</dcterms:created>
  <dcterms:modified xsi:type="dcterms:W3CDTF">2025-11-12T06:52:00Z</dcterms:modified>
  <cp:category/>
</cp:coreProperties>
</file>