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A7D" w:rsidRDefault="00C71A7D" w:rsidP="00C71A7D">
      <w:pPr>
        <w:jc w:val="center"/>
        <w:rPr>
          <w:rFonts w:ascii="Arial" w:hAnsi="Arial" w:cs="Arial"/>
          <w:b/>
          <w:sz w:val="28"/>
          <w:lang w:val="es-MX"/>
        </w:rPr>
      </w:pPr>
      <w:r>
        <w:rPr>
          <w:rFonts w:ascii="Arial" w:hAnsi="Arial" w:cs="Arial"/>
          <w:b/>
          <w:sz w:val="28"/>
          <w:lang w:val="es-MX"/>
        </w:rPr>
        <w:t>Pre-Reporte</w:t>
      </w:r>
    </w:p>
    <w:p w:rsidR="008059B7" w:rsidRDefault="007912A1" w:rsidP="007912A1">
      <w:pPr>
        <w:pStyle w:val="Prrafodelista"/>
        <w:numPr>
          <w:ilvl w:val="0"/>
          <w:numId w:val="1"/>
        </w:numPr>
        <w:rPr>
          <w:rFonts w:ascii="Arial" w:hAnsi="Arial" w:cs="Arial"/>
          <w:sz w:val="24"/>
        </w:rPr>
      </w:pPr>
      <w:r>
        <w:rPr>
          <w:rFonts w:ascii="Arial" w:hAnsi="Arial" w:cs="Arial"/>
          <w:sz w:val="24"/>
        </w:rPr>
        <w:t>¿</w:t>
      </w:r>
      <w:proofErr w:type="spellStart"/>
      <w:r>
        <w:rPr>
          <w:rFonts w:ascii="Arial" w:hAnsi="Arial" w:cs="Arial"/>
          <w:sz w:val="24"/>
        </w:rPr>
        <w:t>Qué</w:t>
      </w:r>
      <w:proofErr w:type="spellEnd"/>
      <w:r>
        <w:rPr>
          <w:rFonts w:ascii="Arial" w:hAnsi="Arial" w:cs="Arial"/>
          <w:sz w:val="24"/>
        </w:rPr>
        <w:t xml:space="preserve"> </w:t>
      </w:r>
      <w:proofErr w:type="spellStart"/>
      <w:r>
        <w:rPr>
          <w:rFonts w:ascii="Arial" w:hAnsi="Arial" w:cs="Arial"/>
          <w:sz w:val="24"/>
        </w:rPr>
        <w:t>es</w:t>
      </w:r>
      <w:proofErr w:type="spellEnd"/>
      <w:r>
        <w:rPr>
          <w:rFonts w:ascii="Arial" w:hAnsi="Arial" w:cs="Arial"/>
          <w:sz w:val="24"/>
        </w:rPr>
        <w:t xml:space="preserve"> </w:t>
      </w:r>
      <w:proofErr w:type="gramStart"/>
      <w:r>
        <w:rPr>
          <w:rFonts w:ascii="Arial" w:hAnsi="Arial" w:cs="Arial"/>
          <w:sz w:val="24"/>
        </w:rPr>
        <w:t>un</w:t>
      </w:r>
      <w:proofErr w:type="gramEnd"/>
      <w:r>
        <w:rPr>
          <w:rFonts w:ascii="Arial" w:hAnsi="Arial" w:cs="Arial"/>
          <w:sz w:val="24"/>
        </w:rPr>
        <w:t xml:space="preserve"> </w:t>
      </w:r>
      <w:proofErr w:type="spellStart"/>
      <w:r>
        <w:rPr>
          <w:rFonts w:ascii="Arial" w:hAnsi="Arial" w:cs="Arial"/>
          <w:sz w:val="24"/>
        </w:rPr>
        <w:t>apuntador</w:t>
      </w:r>
      <w:proofErr w:type="spellEnd"/>
      <w:r>
        <w:rPr>
          <w:rFonts w:ascii="Arial" w:hAnsi="Arial" w:cs="Arial"/>
          <w:sz w:val="24"/>
        </w:rPr>
        <w:t>?</w:t>
      </w:r>
    </w:p>
    <w:p w:rsidR="007912A1" w:rsidRDefault="007912A1" w:rsidP="00EE7B29">
      <w:pPr>
        <w:jc w:val="both"/>
        <w:rPr>
          <w:rFonts w:ascii="Arial" w:hAnsi="Arial" w:cs="Arial"/>
          <w:sz w:val="24"/>
          <w:lang w:val="es-MX"/>
        </w:rPr>
      </w:pPr>
      <w:r w:rsidRPr="007912A1">
        <w:rPr>
          <w:rFonts w:ascii="Arial" w:hAnsi="Arial" w:cs="Arial"/>
          <w:sz w:val="24"/>
          <w:lang w:val="es-MX"/>
        </w:rPr>
        <w:t>Un Apuntador es una variabl</w:t>
      </w:r>
      <w:r>
        <w:rPr>
          <w:rFonts w:ascii="Arial" w:hAnsi="Arial" w:cs="Arial"/>
          <w:sz w:val="24"/>
          <w:lang w:val="es-MX"/>
        </w:rPr>
        <w:t xml:space="preserve">e que contiene una dirección de </w:t>
      </w:r>
      <w:r w:rsidRPr="007912A1">
        <w:rPr>
          <w:rFonts w:ascii="Arial" w:hAnsi="Arial" w:cs="Arial"/>
          <w:sz w:val="24"/>
          <w:lang w:val="es-MX"/>
        </w:rPr>
        <w:t>memoria, la c</w:t>
      </w:r>
      <w:r>
        <w:rPr>
          <w:rFonts w:ascii="Arial" w:hAnsi="Arial" w:cs="Arial"/>
          <w:sz w:val="24"/>
          <w:lang w:val="es-MX"/>
        </w:rPr>
        <w:t xml:space="preserve">ual corresponderá a un dato o a </w:t>
      </w:r>
      <w:r w:rsidRPr="007912A1">
        <w:rPr>
          <w:rFonts w:ascii="Arial" w:hAnsi="Arial" w:cs="Arial"/>
          <w:sz w:val="24"/>
          <w:lang w:val="es-MX"/>
        </w:rPr>
        <w:t>una</w:t>
      </w:r>
      <w:r>
        <w:rPr>
          <w:rFonts w:ascii="Arial" w:hAnsi="Arial" w:cs="Arial"/>
          <w:sz w:val="24"/>
          <w:lang w:val="es-MX"/>
        </w:rPr>
        <w:t xml:space="preserve"> variable que contiene el dato.</w:t>
      </w:r>
    </w:p>
    <w:p w:rsidR="007912A1" w:rsidRDefault="007912A1" w:rsidP="00EE7B29">
      <w:pPr>
        <w:jc w:val="both"/>
        <w:rPr>
          <w:rFonts w:ascii="Arial" w:hAnsi="Arial" w:cs="Arial"/>
          <w:sz w:val="24"/>
          <w:lang w:val="es-MX"/>
        </w:rPr>
      </w:pPr>
      <w:r w:rsidRPr="007912A1">
        <w:rPr>
          <w:rFonts w:ascii="Arial" w:hAnsi="Arial" w:cs="Arial"/>
          <w:sz w:val="24"/>
          <w:lang w:val="es-MX"/>
        </w:rPr>
        <w:t>Cada variable q</w:t>
      </w:r>
      <w:r>
        <w:rPr>
          <w:rFonts w:ascii="Arial" w:hAnsi="Arial" w:cs="Arial"/>
          <w:sz w:val="24"/>
          <w:lang w:val="es-MX"/>
        </w:rPr>
        <w:t xml:space="preserve">ue se utiliza en una aplicación </w:t>
      </w:r>
      <w:r w:rsidRPr="007912A1">
        <w:rPr>
          <w:rFonts w:ascii="Arial" w:hAnsi="Arial" w:cs="Arial"/>
          <w:sz w:val="24"/>
          <w:lang w:val="es-MX"/>
        </w:rPr>
        <w:t>ocupa una o vari</w:t>
      </w:r>
      <w:r>
        <w:rPr>
          <w:rFonts w:ascii="Arial" w:hAnsi="Arial" w:cs="Arial"/>
          <w:sz w:val="24"/>
          <w:lang w:val="es-MX"/>
        </w:rPr>
        <w:t xml:space="preserve">as posiciones de memoria. Estas </w:t>
      </w:r>
      <w:r w:rsidRPr="007912A1">
        <w:rPr>
          <w:rFonts w:ascii="Arial" w:hAnsi="Arial" w:cs="Arial"/>
          <w:sz w:val="24"/>
          <w:lang w:val="es-MX"/>
        </w:rPr>
        <w:t xml:space="preserve">posiciones </w:t>
      </w:r>
      <w:r>
        <w:rPr>
          <w:rFonts w:ascii="Arial" w:hAnsi="Arial" w:cs="Arial"/>
          <w:sz w:val="24"/>
          <w:lang w:val="es-MX"/>
        </w:rPr>
        <w:t xml:space="preserve">de memoria se </w:t>
      </w:r>
      <w:proofErr w:type="spellStart"/>
      <w:r>
        <w:rPr>
          <w:rFonts w:ascii="Arial" w:hAnsi="Arial" w:cs="Arial"/>
          <w:sz w:val="24"/>
          <w:lang w:val="es-MX"/>
        </w:rPr>
        <w:t>accesan</w:t>
      </w:r>
      <w:proofErr w:type="spellEnd"/>
      <w:r>
        <w:rPr>
          <w:rFonts w:ascii="Arial" w:hAnsi="Arial" w:cs="Arial"/>
          <w:sz w:val="24"/>
          <w:lang w:val="es-MX"/>
        </w:rPr>
        <w:t xml:space="preserve"> por medio </w:t>
      </w:r>
      <w:r w:rsidRPr="007912A1">
        <w:rPr>
          <w:rFonts w:ascii="Arial" w:hAnsi="Arial" w:cs="Arial"/>
          <w:sz w:val="24"/>
          <w:lang w:val="es-MX"/>
        </w:rPr>
        <w:t>de una dirección.</w:t>
      </w:r>
    </w:p>
    <w:p w:rsidR="007912A1" w:rsidRDefault="007912A1" w:rsidP="00EE7B29">
      <w:pPr>
        <w:pStyle w:val="Prrafodelista"/>
        <w:numPr>
          <w:ilvl w:val="0"/>
          <w:numId w:val="1"/>
        </w:numPr>
        <w:jc w:val="both"/>
        <w:rPr>
          <w:rFonts w:ascii="Arial" w:hAnsi="Arial" w:cs="Arial"/>
          <w:sz w:val="24"/>
          <w:lang w:val="es-MX"/>
        </w:rPr>
      </w:pPr>
      <w:r>
        <w:rPr>
          <w:rFonts w:ascii="Arial" w:hAnsi="Arial" w:cs="Arial"/>
          <w:sz w:val="24"/>
          <w:lang w:val="es-MX"/>
        </w:rPr>
        <w:t xml:space="preserve">¿Para </w:t>
      </w:r>
      <w:r w:rsidR="00EE7B29">
        <w:rPr>
          <w:rFonts w:ascii="Arial" w:hAnsi="Arial" w:cs="Arial"/>
          <w:sz w:val="24"/>
          <w:lang w:val="es-MX"/>
        </w:rPr>
        <w:t>qué</w:t>
      </w:r>
      <w:r>
        <w:rPr>
          <w:rFonts w:ascii="Arial" w:hAnsi="Arial" w:cs="Arial"/>
          <w:sz w:val="24"/>
          <w:lang w:val="es-MX"/>
        </w:rPr>
        <w:t xml:space="preserve"> pueden servir los apuntadores?</w:t>
      </w:r>
    </w:p>
    <w:p w:rsidR="00EE7B29" w:rsidRDefault="00EE7B29" w:rsidP="00EE7B29">
      <w:pPr>
        <w:jc w:val="both"/>
        <w:rPr>
          <w:rFonts w:ascii="Arial" w:hAnsi="Arial" w:cs="Arial"/>
          <w:sz w:val="24"/>
          <w:lang w:val="es-MX"/>
        </w:rPr>
      </w:pPr>
      <w:r w:rsidRPr="00EE7B29">
        <w:rPr>
          <w:rFonts w:ascii="Arial" w:hAnsi="Arial" w:cs="Arial"/>
          <w:sz w:val="24"/>
          <w:lang w:val="es-MX"/>
        </w:rPr>
        <w:t xml:space="preserve">Los punteros tienen muchas utilidades; por ejemplo, nos permiten pasar argumentos (o parámetros) a una función y modificarlos. También permiten el manejo de cadenas y de </w:t>
      </w:r>
      <w:proofErr w:type="spellStart"/>
      <w:r w:rsidRPr="00EE7B29">
        <w:rPr>
          <w:rFonts w:ascii="Arial" w:hAnsi="Arial" w:cs="Arial"/>
          <w:sz w:val="24"/>
          <w:lang w:val="es-MX"/>
        </w:rPr>
        <w:t>arrays</w:t>
      </w:r>
      <w:proofErr w:type="spellEnd"/>
      <w:r w:rsidRPr="00EE7B29">
        <w:rPr>
          <w:rFonts w:ascii="Arial" w:hAnsi="Arial" w:cs="Arial"/>
          <w:sz w:val="24"/>
          <w:lang w:val="es-MX"/>
        </w:rPr>
        <w:t xml:space="preserve">. Otro uso importante es que nos permiten acceder directamente a la pantalla, al teclado y a todos los componentes del ordenador. Si sólo sirvieran para almacenar direcciones de memoria no serían de mucha utilidad. Nos deben dejar también la posibilidad de acceder al contenido de esas posiciones de memoria. Para ello se usa el operador * (operador de </w:t>
      </w:r>
      <w:proofErr w:type="spellStart"/>
      <w:r w:rsidRPr="00EE7B29">
        <w:rPr>
          <w:rFonts w:ascii="Arial" w:hAnsi="Arial" w:cs="Arial"/>
          <w:sz w:val="24"/>
          <w:lang w:val="es-MX"/>
        </w:rPr>
        <w:t>indirección</w:t>
      </w:r>
      <w:proofErr w:type="spellEnd"/>
      <w:r w:rsidRPr="00EE7B29">
        <w:rPr>
          <w:rFonts w:ascii="Arial" w:hAnsi="Arial" w:cs="Arial"/>
          <w:sz w:val="24"/>
          <w:lang w:val="es-MX"/>
        </w:rPr>
        <w:t>), que no hay que confundir con el de la multiplicación.</w:t>
      </w:r>
    </w:p>
    <w:p w:rsidR="00EE7B29" w:rsidRDefault="00EE7B29" w:rsidP="00EE7B29">
      <w:pPr>
        <w:pStyle w:val="Prrafodelista"/>
        <w:numPr>
          <w:ilvl w:val="0"/>
          <w:numId w:val="1"/>
        </w:numPr>
        <w:jc w:val="both"/>
        <w:rPr>
          <w:rFonts w:ascii="Arial" w:hAnsi="Arial" w:cs="Arial"/>
          <w:sz w:val="24"/>
          <w:lang w:val="es-MX"/>
        </w:rPr>
      </w:pPr>
      <w:r>
        <w:rPr>
          <w:rFonts w:ascii="Arial" w:hAnsi="Arial" w:cs="Arial"/>
          <w:sz w:val="24"/>
          <w:lang w:val="es-MX"/>
        </w:rPr>
        <w:t>¿Cuál es la diferencia entre paso por valor y paso por referencia?</w:t>
      </w:r>
    </w:p>
    <w:p w:rsidR="00EE7B29" w:rsidRPr="00EE7B29" w:rsidRDefault="009D7856" w:rsidP="009D7856">
      <w:pPr>
        <w:jc w:val="both"/>
        <w:rPr>
          <w:rFonts w:ascii="Arial" w:hAnsi="Arial" w:cs="Arial"/>
          <w:sz w:val="24"/>
          <w:lang w:val="es-MX"/>
        </w:rPr>
      </w:pPr>
      <w:r w:rsidRPr="009D7856">
        <w:rPr>
          <w:rFonts w:ascii="Arial" w:hAnsi="Arial" w:cs="Arial"/>
          <w:sz w:val="24"/>
          <w:lang w:val="es-MX"/>
        </w:rPr>
        <w:t>Por valor significa que la función (o subrutina) recibe sólo una copia del valor que tiene la variable, o</w:t>
      </w:r>
      <w:r>
        <w:rPr>
          <w:rFonts w:ascii="Arial" w:hAnsi="Arial" w:cs="Arial"/>
          <w:sz w:val="24"/>
          <w:lang w:val="es-MX"/>
        </w:rPr>
        <w:t xml:space="preserve"> sea que no la puede modificar. </w:t>
      </w:r>
      <w:r w:rsidRPr="009D7856">
        <w:rPr>
          <w:rFonts w:ascii="Arial" w:hAnsi="Arial" w:cs="Arial"/>
          <w:sz w:val="24"/>
          <w:lang w:val="es-MX"/>
        </w:rPr>
        <w:t>Por referencia significa que se pasa la posición de memoria donde esta guardada la variable, por lo que la función puede saber cuánto vale, pero además puede modificarla de cualquier manera.</w:t>
      </w:r>
    </w:p>
    <w:p w:rsidR="00C71A7D" w:rsidRDefault="00EE7B29" w:rsidP="00EE7B29">
      <w:pPr>
        <w:pStyle w:val="Prrafodelista"/>
        <w:numPr>
          <w:ilvl w:val="0"/>
          <w:numId w:val="1"/>
        </w:numPr>
        <w:jc w:val="both"/>
        <w:rPr>
          <w:rFonts w:ascii="Arial" w:hAnsi="Arial" w:cs="Arial"/>
          <w:sz w:val="24"/>
          <w:lang w:val="es-MX"/>
        </w:rPr>
      </w:pPr>
      <w:r>
        <w:rPr>
          <w:rFonts w:ascii="Arial" w:hAnsi="Arial" w:cs="Arial"/>
          <w:sz w:val="24"/>
          <w:lang w:val="es-MX"/>
        </w:rPr>
        <w:t xml:space="preserve">¿Para qué sirve el operador </w:t>
      </w:r>
      <w:proofErr w:type="spellStart"/>
      <w:r>
        <w:rPr>
          <w:rFonts w:ascii="Arial" w:hAnsi="Arial" w:cs="Arial"/>
          <w:sz w:val="24"/>
          <w:lang w:val="es-MX"/>
        </w:rPr>
        <w:t>ampersand</w:t>
      </w:r>
      <w:proofErr w:type="spellEnd"/>
      <w:r>
        <w:rPr>
          <w:rFonts w:ascii="Arial" w:hAnsi="Arial" w:cs="Arial"/>
          <w:sz w:val="24"/>
          <w:lang w:val="es-MX"/>
        </w:rPr>
        <w:t xml:space="preserve"> (&amp;)?</w:t>
      </w:r>
    </w:p>
    <w:p w:rsidR="00EE7B29" w:rsidRDefault="00EE7B29" w:rsidP="00EE7B29">
      <w:pPr>
        <w:jc w:val="both"/>
        <w:rPr>
          <w:rFonts w:ascii="Arial" w:hAnsi="Arial" w:cs="Arial"/>
          <w:sz w:val="24"/>
          <w:lang w:val="es-MX"/>
        </w:rPr>
      </w:pPr>
      <w:r>
        <w:rPr>
          <w:rFonts w:ascii="Arial" w:hAnsi="Arial" w:cs="Arial"/>
          <w:sz w:val="24"/>
          <w:lang w:val="es-MX"/>
        </w:rPr>
        <w:t xml:space="preserve">Es una </w:t>
      </w:r>
      <w:r w:rsidRPr="00EE7B29">
        <w:rPr>
          <w:rFonts w:ascii="Arial" w:hAnsi="Arial" w:cs="Arial"/>
          <w:sz w:val="24"/>
          <w:lang w:val="es-MX"/>
        </w:rPr>
        <w:t>forma de saber qué direcciones ha reservado el ordenador. Se trata de usar el operador &amp; (operador de dirección). Vamos a ver un ejemplo: definimos la variable a y obtenemos su valor y dirección.</w:t>
      </w:r>
    </w:p>
    <w:p w:rsidR="00EE7B29" w:rsidRDefault="00EE7B29" w:rsidP="00EE7B29">
      <w:pPr>
        <w:pStyle w:val="Prrafodelista"/>
        <w:numPr>
          <w:ilvl w:val="0"/>
          <w:numId w:val="1"/>
        </w:numPr>
        <w:jc w:val="both"/>
        <w:rPr>
          <w:rFonts w:ascii="Arial" w:hAnsi="Arial" w:cs="Arial"/>
          <w:sz w:val="24"/>
          <w:lang w:val="es-MX"/>
        </w:rPr>
      </w:pPr>
      <w:r>
        <w:rPr>
          <w:rFonts w:ascii="Arial" w:hAnsi="Arial" w:cs="Arial"/>
          <w:sz w:val="24"/>
          <w:lang w:val="es-MX"/>
        </w:rPr>
        <w:t xml:space="preserve">¿Para qué sirve el </w:t>
      </w:r>
      <w:proofErr w:type="spellStart"/>
      <w:r>
        <w:rPr>
          <w:rFonts w:ascii="Arial" w:hAnsi="Arial" w:cs="Arial"/>
          <w:sz w:val="24"/>
          <w:lang w:val="es-MX"/>
        </w:rPr>
        <w:t>asterico</w:t>
      </w:r>
      <w:proofErr w:type="spellEnd"/>
      <w:r>
        <w:rPr>
          <w:rFonts w:ascii="Arial" w:hAnsi="Arial" w:cs="Arial"/>
          <w:sz w:val="24"/>
          <w:lang w:val="es-MX"/>
        </w:rPr>
        <w:t xml:space="preserve"> (*) en apuntadores?</w:t>
      </w:r>
    </w:p>
    <w:p w:rsidR="00EE7B29" w:rsidRDefault="00EE7B29" w:rsidP="00EE7B29">
      <w:pPr>
        <w:jc w:val="both"/>
        <w:rPr>
          <w:rFonts w:ascii="Arial" w:hAnsi="Arial" w:cs="Arial"/>
          <w:sz w:val="24"/>
          <w:lang w:val="es-MX"/>
        </w:rPr>
      </w:pPr>
      <w:r w:rsidRPr="00EE7B29">
        <w:rPr>
          <w:rFonts w:ascii="Arial" w:hAnsi="Arial" w:cs="Arial"/>
          <w:sz w:val="24"/>
          <w:lang w:val="es-MX"/>
        </w:rPr>
        <w:t xml:space="preserve">El * (asterisco) sirve para indicar que se trata de un puntero y debe ir justo antes del nombre de la variable, sin espacios. En la variable </w:t>
      </w:r>
      <w:proofErr w:type="spellStart"/>
      <w:r w:rsidRPr="00EE7B29">
        <w:rPr>
          <w:rFonts w:ascii="Arial" w:hAnsi="Arial" w:cs="Arial"/>
          <w:sz w:val="24"/>
          <w:lang w:val="es-MX"/>
        </w:rPr>
        <w:t>punt</w:t>
      </w:r>
      <w:proofErr w:type="spellEnd"/>
      <w:r w:rsidRPr="00EE7B29">
        <w:rPr>
          <w:rFonts w:ascii="Arial" w:hAnsi="Arial" w:cs="Arial"/>
          <w:sz w:val="24"/>
          <w:lang w:val="es-MX"/>
        </w:rPr>
        <w:t xml:space="preserve"> sólo se pueden guardar direcciones de memoria, no se pueden guardar datos. Vamos a volver sobre el ejemplo anterior un poco ampliado para ver cómo funciona un puntero:</w:t>
      </w:r>
    </w:p>
    <w:p w:rsidR="00155B93" w:rsidRDefault="00155B93" w:rsidP="00EE7B29">
      <w:pPr>
        <w:jc w:val="both"/>
        <w:rPr>
          <w:rFonts w:ascii="Arial" w:hAnsi="Arial" w:cs="Arial"/>
          <w:sz w:val="24"/>
          <w:lang w:val="es-MX"/>
        </w:rPr>
      </w:pPr>
    </w:p>
    <w:p w:rsidR="00155B93" w:rsidRDefault="00155B93" w:rsidP="00EE7B29">
      <w:pPr>
        <w:jc w:val="both"/>
        <w:rPr>
          <w:rFonts w:ascii="Arial" w:hAnsi="Arial" w:cs="Arial"/>
          <w:sz w:val="24"/>
          <w:lang w:val="es-MX"/>
        </w:rPr>
      </w:pPr>
    </w:p>
    <w:p w:rsidR="00155B93" w:rsidRDefault="00155B93" w:rsidP="00EE7B29">
      <w:pPr>
        <w:jc w:val="both"/>
        <w:rPr>
          <w:rFonts w:ascii="Arial" w:hAnsi="Arial" w:cs="Arial"/>
          <w:sz w:val="24"/>
          <w:lang w:val="es-MX"/>
        </w:rPr>
      </w:pPr>
    </w:p>
    <w:p w:rsidR="00155B93" w:rsidRDefault="00155B93" w:rsidP="00EE7B29">
      <w:pPr>
        <w:jc w:val="both"/>
        <w:rPr>
          <w:rFonts w:ascii="Arial" w:hAnsi="Arial" w:cs="Arial"/>
          <w:sz w:val="24"/>
          <w:lang w:val="es-MX"/>
        </w:rPr>
      </w:pPr>
    </w:p>
    <w:p w:rsidR="00155B93" w:rsidRDefault="00155B93" w:rsidP="00EE7B29">
      <w:pPr>
        <w:jc w:val="both"/>
        <w:rPr>
          <w:rFonts w:ascii="Arial" w:hAnsi="Arial" w:cs="Arial"/>
          <w:sz w:val="24"/>
          <w:lang w:val="es-MX"/>
        </w:rPr>
      </w:pPr>
    </w:p>
    <w:tbl>
      <w:tblPr>
        <w:tblStyle w:val="Tablanormal5"/>
        <w:tblpPr w:leftFromText="180" w:rightFromText="180" w:horzAnchor="margin" w:tblpY="615"/>
        <w:tblW w:w="0" w:type="auto"/>
        <w:tblLook w:val="04A0" w:firstRow="1" w:lastRow="0" w:firstColumn="1" w:lastColumn="0" w:noHBand="0" w:noVBand="1"/>
      </w:tblPr>
      <w:tblGrid>
        <w:gridCol w:w="3402"/>
        <w:gridCol w:w="5426"/>
      </w:tblGrid>
      <w:tr w:rsidR="00E77D24" w:rsidTr="00276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gridSpan w:val="2"/>
            <w:hideMark/>
          </w:tcPr>
          <w:p w:rsidR="00E77D24" w:rsidRPr="00E77D24" w:rsidRDefault="00E77D24" w:rsidP="00E77D24">
            <w:pPr>
              <w:jc w:val="center"/>
              <w:rPr>
                <w:rFonts w:ascii="Arial" w:hAnsi="Arial" w:cs="Arial"/>
                <w:b/>
                <w:sz w:val="24"/>
              </w:rPr>
            </w:pPr>
            <w:proofErr w:type="spellStart"/>
            <w:r w:rsidRPr="00E77D24">
              <w:rPr>
                <w:rFonts w:ascii="Arial" w:hAnsi="Arial" w:cs="Arial"/>
                <w:sz w:val="24"/>
              </w:rPr>
              <w:lastRenderedPageBreak/>
              <w:t>Código</w:t>
            </w:r>
            <w:proofErr w:type="spellEnd"/>
            <w:r w:rsidRPr="00E77D24">
              <w:rPr>
                <w:rFonts w:ascii="Arial" w:hAnsi="Arial" w:cs="Arial"/>
                <w:sz w:val="24"/>
              </w:rPr>
              <w:t xml:space="preserve"> </w:t>
            </w:r>
            <w:proofErr w:type="spellStart"/>
            <w:r w:rsidRPr="00E77D24">
              <w:rPr>
                <w:rFonts w:ascii="Arial" w:hAnsi="Arial" w:cs="Arial"/>
                <w:sz w:val="24"/>
              </w:rPr>
              <w:t>paso</w:t>
            </w:r>
            <w:proofErr w:type="spellEnd"/>
            <w:r w:rsidRPr="00E77D24">
              <w:rPr>
                <w:rFonts w:ascii="Arial" w:hAnsi="Arial" w:cs="Arial"/>
                <w:sz w:val="24"/>
              </w:rPr>
              <w:t xml:space="preserve"> </w:t>
            </w:r>
            <w:proofErr w:type="spellStart"/>
            <w:r w:rsidRPr="00E77D24">
              <w:rPr>
                <w:rFonts w:ascii="Arial" w:hAnsi="Arial" w:cs="Arial"/>
                <w:sz w:val="24"/>
              </w:rPr>
              <w:t>por</w:t>
            </w:r>
            <w:proofErr w:type="spellEnd"/>
            <w:r w:rsidRPr="00E77D24">
              <w:rPr>
                <w:rFonts w:ascii="Arial" w:hAnsi="Arial" w:cs="Arial"/>
                <w:sz w:val="24"/>
              </w:rPr>
              <w:t xml:space="preserve"> valor</w:t>
            </w:r>
          </w:p>
        </w:tc>
      </w:tr>
      <w:tr w:rsidR="002306E0" w:rsidTr="00E77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r w:rsidRPr="00E77D24">
              <w:rPr>
                <w:rFonts w:ascii="Arial" w:hAnsi="Arial" w:cs="Arial"/>
                <w:sz w:val="24"/>
              </w:rPr>
              <w:t>#include &lt;</w:t>
            </w:r>
            <w:proofErr w:type="spellStart"/>
            <w:r w:rsidRPr="00E77D24">
              <w:rPr>
                <w:rFonts w:ascii="Arial" w:hAnsi="Arial" w:cs="Arial"/>
                <w:sz w:val="24"/>
              </w:rPr>
              <w:t>stdio.h</w:t>
            </w:r>
            <w:proofErr w:type="spellEnd"/>
            <w:r w:rsidRPr="00E77D24">
              <w:rPr>
                <w:rFonts w:ascii="Arial" w:hAnsi="Arial" w:cs="Arial"/>
                <w:sz w:val="24"/>
              </w:rPr>
              <w:t>&gt;</w:t>
            </w:r>
          </w:p>
        </w:tc>
        <w:tc>
          <w:tcPr>
            <w:tcW w:w="5426" w:type="dxa"/>
            <w:hideMark/>
          </w:tcPr>
          <w:p w:rsidR="002306E0" w:rsidRPr="00E77D24" w:rsidRDefault="002306E0" w:rsidP="002306E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2306E0" w:rsidRPr="002306E0" w:rsidTr="00E77D24">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proofErr w:type="spellStart"/>
            <w:r w:rsidRPr="00E77D24">
              <w:rPr>
                <w:rFonts w:ascii="Arial" w:hAnsi="Arial" w:cs="Arial"/>
                <w:sz w:val="24"/>
              </w:rPr>
              <w:t>int</w:t>
            </w:r>
            <w:proofErr w:type="spellEnd"/>
            <w:r w:rsidRPr="00E77D24">
              <w:rPr>
                <w:rFonts w:ascii="Arial" w:hAnsi="Arial" w:cs="Arial"/>
                <w:sz w:val="24"/>
              </w:rPr>
              <w:t xml:space="preserve"> </w:t>
            </w:r>
            <w:proofErr w:type="spellStart"/>
            <w:r w:rsidRPr="00E77D24">
              <w:rPr>
                <w:rFonts w:ascii="Arial" w:hAnsi="Arial" w:cs="Arial"/>
                <w:sz w:val="24"/>
              </w:rPr>
              <w:t>sumar</w:t>
            </w:r>
            <w:proofErr w:type="spellEnd"/>
            <w:r w:rsidRPr="00E77D24">
              <w:rPr>
                <w:rFonts w:ascii="Arial" w:hAnsi="Arial" w:cs="Arial"/>
                <w:sz w:val="24"/>
              </w:rPr>
              <w:t>(</w:t>
            </w:r>
            <w:proofErr w:type="spellStart"/>
            <w:r w:rsidRPr="00E77D24">
              <w:rPr>
                <w:rFonts w:ascii="Arial" w:hAnsi="Arial" w:cs="Arial"/>
                <w:sz w:val="24"/>
              </w:rPr>
              <w:t>int</w:t>
            </w:r>
            <w:proofErr w:type="spellEnd"/>
            <w:r w:rsidRPr="00E77D24">
              <w:rPr>
                <w:rFonts w:ascii="Arial" w:hAnsi="Arial" w:cs="Arial"/>
                <w:sz w:val="24"/>
              </w:rPr>
              <w:t xml:space="preserve"> </w:t>
            </w:r>
            <w:proofErr w:type="spellStart"/>
            <w:r w:rsidRPr="00E77D24">
              <w:rPr>
                <w:rFonts w:ascii="Arial" w:hAnsi="Arial" w:cs="Arial"/>
                <w:sz w:val="24"/>
              </w:rPr>
              <w:t>a,int</w:t>
            </w:r>
            <w:proofErr w:type="spellEnd"/>
            <w:r w:rsidRPr="00E77D24">
              <w:rPr>
                <w:rFonts w:ascii="Arial" w:hAnsi="Arial" w:cs="Arial"/>
                <w:sz w:val="24"/>
              </w:rPr>
              <w:t xml:space="preserve"> b);</w:t>
            </w:r>
          </w:p>
        </w:tc>
        <w:tc>
          <w:tcPr>
            <w:tcW w:w="5426" w:type="dxa"/>
            <w:hideMark/>
          </w:tcPr>
          <w:p w:rsidR="002306E0" w:rsidRPr="00E77D24" w:rsidRDefault="002306E0" w:rsidP="002306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77D24">
              <w:rPr>
                <w:rFonts w:ascii="Arial" w:hAnsi="Arial" w:cs="Arial"/>
                <w:sz w:val="24"/>
              </w:rPr>
              <w:t>Se declara la función sumar y sus parámetros</w:t>
            </w:r>
          </w:p>
        </w:tc>
      </w:tr>
      <w:tr w:rsidR="002306E0" w:rsidRPr="002306E0" w:rsidTr="00E77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proofErr w:type="spellStart"/>
            <w:r w:rsidRPr="00E77D24">
              <w:rPr>
                <w:rFonts w:ascii="Arial" w:hAnsi="Arial" w:cs="Arial"/>
                <w:sz w:val="24"/>
              </w:rPr>
              <w:t>main</w:t>
            </w:r>
            <w:proofErr w:type="spellEnd"/>
            <w:r w:rsidRPr="00E77D24">
              <w:rPr>
                <w:rFonts w:ascii="Arial" w:hAnsi="Arial" w:cs="Arial"/>
                <w:sz w:val="24"/>
              </w:rPr>
              <w:t xml:space="preserve"> (){</w:t>
            </w:r>
          </w:p>
        </w:tc>
        <w:tc>
          <w:tcPr>
            <w:tcW w:w="5426" w:type="dxa"/>
            <w:hideMark/>
          </w:tcPr>
          <w:p w:rsidR="002306E0" w:rsidRPr="00E77D24" w:rsidRDefault="002306E0" w:rsidP="002306E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77D24">
              <w:rPr>
                <w:rFonts w:ascii="Arial" w:hAnsi="Arial" w:cs="Arial"/>
                <w:sz w:val="24"/>
              </w:rPr>
              <w:t xml:space="preserve">Inicio de la función </w:t>
            </w:r>
            <w:proofErr w:type="spellStart"/>
            <w:r w:rsidRPr="00E77D24">
              <w:rPr>
                <w:rFonts w:ascii="Arial" w:hAnsi="Arial" w:cs="Arial"/>
                <w:sz w:val="24"/>
              </w:rPr>
              <w:t>main</w:t>
            </w:r>
            <w:proofErr w:type="spellEnd"/>
          </w:p>
        </w:tc>
      </w:tr>
      <w:tr w:rsidR="002306E0" w:rsidTr="00E77D24">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proofErr w:type="spellStart"/>
            <w:r w:rsidRPr="00E77D24">
              <w:rPr>
                <w:rFonts w:ascii="Arial" w:hAnsi="Arial" w:cs="Arial"/>
                <w:sz w:val="24"/>
              </w:rPr>
              <w:t>int</w:t>
            </w:r>
            <w:proofErr w:type="spellEnd"/>
            <w:r w:rsidRPr="00E77D24">
              <w:rPr>
                <w:rFonts w:ascii="Arial" w:hAnsi="Arial" w:cs="Arial"/>
                <w:sz w:val="24"/>
              </w:rPr>
              <w:t xml:space="preserve"> num1;</w:t>
            </w:r>
          </w:p>
        </w:tc>
        <w:tc>
          <w:tcPr>
            <w:tcW w:w="5426" w:type="dxa"/>
            <w:hideMark/>
          </w:tcPr>
          <w:p w:rsidR="002306E0" w:rsidRPr="00E77D24" w:rsidRDefault="002306E0" w:rsidP="002306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77D24">
              <w:rPr>
                <w:rFonts w:ascii="Arial" w:hAnsi="Arial" w:cs="Arial"/>
                <w:sz w:val="24"/>
              </w:rPr>
              <w:t>Se declara num1</w:t>
            </w:r>
          </w:p>
        </w:tc>
      </w:tr>
      <w:tr w:rsidR="002306E0" w:rsidTr="00E77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proofErr w:type="spellStart"/>
            <w:r w:rsidRPr="00E77D24">
              <w:rPr>
                <w:rFonts w:ascii="Arial" w:hAnsi="Arial" w:cs="Arial"/>
                <w:sz w:val="24"/>
              </w:rPr>
              <w:t>int</w:t>
            </w:r>
            <w:proofErr w:type="spellEnd"/>
            <w:r w:rsidRPr="00E77D24">
              <w:rPr>
                <w:rFonts w:ascii="Arial" w:hAnsi="Arial" w:cs="Arial"/>
                <w:sz w:val="24"/>
              </w:rPr>
              <w:t xml:space="preserve"> num2;</w:t>
            </w:r>
          </w:p>
        </w:tc>
        <w:tc>
          <w:tcPr>
            <w:tcW w:w="5426" w:type="dxa"/>
            <w:hideMark/>
          </w:tcPr>
          <w:p w:rsidR="002306E0" w:rsidRPr="00E77D24" w:rsidRDefault="002306E0" w:rsidP="002306E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77D24">
              <w:rPr>
                <w:rFonts w:ascii="Arial" w:hAnsi="Arial" w:cs="Arial"/>
                <w:sz w:val="24"/>
              </w:rPr>
              <w:t>Se declara num2</w:t>
            </w:r>
          </w:p>
        </w:tc>
      </w:tr>
      <w:tr w:rsidR="002306E0" w:rsidRPr="005D02CB" w:rsidTr="00E77D24">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r w:rsidRPr="00E77D24">
              <w:rPr>
                <w:rFonts w:ascii="Arial" w:hAnsi="Arial" w:cs="Arial"/>
                <w:sz w:val="24"/>
              </w:rPr>
              <w:t>num1=5;</w:t>
            </w:r>
          </w:p>
        </w:tc>
        <w:tc>
          <w:tcPr>
            <w:tcW w:w="5426" w:type="dxa"/>
            <w:hideMark/>
          </w:tcPr>
          <w:p w:rsidR="002306E0" w:rsidRPr="005D02CB" w:rsidRDefault="005D02CB" w:rsidP="002306E0">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sidRPr="005D02CB">
              <w:rPr>
                <w:rFonts w:ascii="Arial" w:hAnsi="Arial" w:cs="Arial"/>
                <w:sz w:val="24"/>
                <w:lang w:val="es-MX"/>
              </w:rPr>
              <w:t xml:space="preserve">Se hace num1 igual a </w:t>
            </w:r>
            <w:r w:rsidR="002306E0" w:rsidRPr="005D02CB">
              <w:rPr>
                <w:rFonts w:ascii="Arial" w:hAnsi="Arial" w:cs="Arial"/>
                <w:sz w:val="24"/>
                <w:lang w:val="es-MX"/>
              </w:rPr>
              <w:t>5</w:t>
            </w:r>
          </w:p>
        </w:tc>
      </w:tr>
      <w:tr w:rsidR="002306E0" w:rsidRPr="005D02CB" w:rsidTr="00E77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r w:rsidRPr="00E77D24">
              <w:rPr>
                <w:rFonts w:ascii="Arial" w:hAnsi="Arial" w:cs="Arial"/>
                <w:sz w:val="24"/>
              </w:rPr>
              <w:t>num2=8;</w:t>
            </w:r>
          </w:p>
        </w:tc>
        <w:tc>
          <w:tcPr>
            <w:tcW w:w="5426" w:type="dxa"/>
            <w:hideMark/>
          </w:tcPr>
          <w:p w:rsidR="002306E0" w:rsidRPr="005D02CB" w:rsidRDefault="005D02CB" w:rsidP="002306E0">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5D02CB">
              <w:rPr>
                <w:rFonts w:ascii="Arial" w:hAnsi="Arial" w:cs="Arial"/>
                <w:sz w:val="24"/>
                <w:lang w:val="es-MX"/>
              </w:rPr>
              <w:t xml:space="preserve">Se hace num2 igual a </w:t>
            </w:r>
            <w:r w:rsidR="002306E0" w:rsidRPr="005D02CB">
              <w:rPr>
                <w:rFonts w:ascii="Arial" w:hAnsi="Arial" w:cs="Arial"/>
                <w:sz w:val="24"/>
                <w:lang w:val="es-MX"/>
              </w:rPr>
              <w:t>8</w:t>
            </w:r>
          </w:p>
        </w:tc>
      </w:tr>
      <w:tr w:rsidR="002306E0" w:rsidRPr="002306E0" w:rsidTr="00E77D24">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proofErr w:type="spellStart"/>
            <w:r w:rsidRPr="00E77D24">
              <w:rPr>
                <w:rFonts w:ascii="Arial" w:hAnsi="Arial" w:cs="Arial"/>
                <w:sz w:val="24"/>
              </w:rPr>
              <w:t>int</w:t>
            </w:r>
            <w:proofErr w:type="spellEnd"/>
            <w:r w:rsidRPr="00E77D24">
              <w:rPr>
                <w:rFonts w:ascii="Arial" w:hAnsi="Arial" w:cs="Arial"/>
                <w:sz w:val="24"/>
              </w:rPr>
              <w:t xml:space="preserve"> total=</w:t>
            </w:r>
            <w:proofErr w:type="spellStart"/>
            <w:r w:rsidRPr="00E77D24">
              <w:rPr>
                <w:rFonts w:ascii="Arial" w:hAnsi="Arial" w:cs="Arial"/>
                <w:sz w:val="24"/>
              </w:rPr>
              <w:t>sumar</w:t>
            </w:r>
            <w:proofErr w:type="spellEnd"/>
            <w:r w:rsidRPr="00E77D24">
              <w:rPr>
                <w:rFonts w:ascii="Arial" w:hAnsi="Arial" w:cs="Arial"/>
                <w:sz w:val="24"/>
              </w:rPr>
              <w:t>(num1,num2);</w:t>
            </w:r>
          </w:p>
        </w:tc>
        <w:tc>
          <w:tcPr>
            <w:tcW w:w="5426" w:type="dxa"/>
            <w:hideMark/>
          </w:tcPr>
          <w:p w:rsidR="002306E0" w:rsidRPr="00E77D24" w:rsidRDefault="002306E0" w:rsidP="002306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77D24">
              <w:rPr>
                <w:rFonts w:ascii="Arial" w:hAnsi="Arial" w:cs="Arial"/>
                <w:sz w:val="24"/>
              </w:rPr>
              <w:t>Se asigna el valor de la función sumar a la variable total</w:t>
            </w:r>
          </w:p>
        </w:tc>
      </w:tr>
      <w:tr w:rsidR="002306E0" w:rsidRPr="002306E0" w:rsidTr="00E77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r w:rsidRPr="00E77D24">
              <w:rPr>
                <w:rFonts w:ascii="Arial" w:hAnsi="Arial" w:cs="Arial"/>
                <w:sz w:val="24"/>
              </w:rPr>
              <w:t>}</w:t>
            </w:r>
          </w:p>
        </w:tc>
        <w:tc>
          <w:tcPr>
            <w:tcW w:w="5426" w:type="dxa"/>
            <w:hideMark/>
          </w:tcPr>
          <w:p w:rsidR="002306E0" w:rsidRPr="00E77D24" w:rsidRDefault="002306E0" w:rsidP="002306E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2306E0" w:rsidRPr="002306E0" w:rsidTr="00E77D24">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proofErr w:type="spellStart"/>
            <w:r w:rsidRPr="00E77D24">
              <w:rPr>
                <w:rFonts w:ascii="Arial" w:hAnsi="Arial" w:cs="Arial"/>
                <w:sz w:val="24"/>
              </w:rPr>
              <w:t>int</w:t>
            </w:r>
            <w:proofErr w:type="spellEnd"/>
            <w:r w:rsidRPr="00E77D24">
              <w:rPr>
                <w:rFonts w:ascii="Arial" w:hAnsi="Arial" w:cs="Arial"/>
                <w:sz w:val="24"/>
              </w:rPr>
              <w:t xml:space="preserve"> </w:t>
            </w:r>
            <w:proofErr w:type="spellStart"/>
            <w:r w:rsidRPr="00E77D24">
              <w:rPr>
                <w:rFonts w:ascii="Arial" w:hAnsi="Arial" w:cs="Arial"/>
                <w:sz w:val="24"/>
              </w:rPr>
              <w:t>sumar</w:t>
            </w:r>
            <w:proofErr w:type="spellEnd"/>
            <w:r w:rsidRPr="00E77D24">
              <w:rPr>
                <w:rFonts w:ascii="Arial" w:hAnsi="Arial" w:cs="Arial"/>
                <w:sz w:val="24"/>
              </w:rPr>
              <w:t>(</w:t>
            </w:r>
            <w:proofErr w:type="spellStart"/>
            <w:r w:rsidRPr="00E77D24">
              <w:rPr>
                <w:rFonts w:ascii="Arial" w:hAnsi="Arial" w:cs="Arial"/>
                <w:sz w:val="24"/>
              </w:rPr>
              <w:t>int</w:t>
            </w:r>
            <w:proofErr w:type="spellEnd"/>
            <w:r w:rsidRPr="00E77D24">
              <w:rPr>
                <w:rFonts w:ascii="Arial" w:hAnsi="Arial" w:cs="Arial"/>
                <w:sz w:val="24"/>
              </w:rPr>
              <w:t xml:space="preserve"> a, </w:t>
            </w:r>
            <w:proofErr w:type="spellStart"/>
            <w:r w:rsidRPr="00E77D24">
              <w:rPr>
                <w:rFonts w:ascii="Arial" w:hAnsi="Arial" w:cs="Arial"/>
                <w:sz w:val="24"/>
              </w:rPr>
              <w:t>int</w:t>
            </w:r>
            <w:proofErr w:type="spellEnd"/>
            <w:r w:rsidRPr="00E77D24">
              <w:rPr>
                <w:rFonts w:ascii="Arial" w:hAnsi="Arial" w:cs="Arial"/>
                <w:sz w:val="24"/>
              </w:rPr>
              <w:t xml:space="preserve"> b){</w:t>
            </w:r>
          </w:p>
        </w:tc>
        <w:tc>
          <w:tcPr>
            <w:tcW w:w="5426" w:type="dxa"/>
            <w:hideMark/>
          </w:tcPr>
          <w:p w:rsidR="002306E0" w:rsidRPr="00E77D24" w:rsidRDefault="002306E0" w:rsidP="002306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2306E0" w:rsidTr="00E77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proofErr w:type="spellStart"/>
            <w:r w:rsidRPr="00E77D24">
              <w:rPr>
                <w:rFonts w:ascii="Arial" w:hAnsi="Arial" w:cs="Arial"/>
                <w:sz w:val="24"/>
              </w:rPr>
              <w:t>int</w:t>
            </w:r>
            <w:proofErr w:type="spellEnd"/>
            <w:r w:rsidRPr="00E77D24">
              <w:rPr>
                <w:rFonts w:ascii="Arial" w:hAnsi="Arial" w:cs="Arial"/>
                <w:sz w:val="24"/>
              </w:rPr>
              <w:t xml:space="preserve"> c=0;</w:t>
            </w:r>
          </w:p>
        </w:tc>
        <w:tc>
          <w:tcPr>
            <w:tcW w:w="5426" w:type="dxa"/>
            <w:hideMark/>
          </w:tcPr>
          <w:p w:rsidR="002306E0" w:rsidRPr="00E77D24" w:rsidRDefault="002306E0" w:rsidP="002306E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2306E0" w:rsidRPr="002306E0" w:rsidTr="00E77D24">
        <w:tc>
          <w:tcPr>
            <w:cnfStyle w:val="001000000000" w:firstRow="0" w:lastRow="0" w:firstColumn="1" w:lastColumn="0" w:oddVBand="0" w:evenVBand="0" w:oddHBand="0" w:evenHBand="0" w:firstRowFirstColumn="0" w:firstRowLastColumn="0" w:lastRowFirstColumn="0" w:lastRowLastColumn="0"/>
            <w:tcW w:w="3402" w:type="dxa"/>
            <w:hideMark/>
          </w:tcPr>
          <w:p w:rsidR="002306E0" w:rsidRPr="00E77D24" w:rsidRDefault="002306E0" w:rsidP="00E77D24">
            <w:pPr>
              <w:jc w:val="both"/>
              <w:rPr>
                <w:rFonts w:ascii="Arial" w:hAnsi="Arial" w:cs="Arial"/>
                <w:sz w:val="24"/>
              </w:rPr>
            </w:pPr>
            <w:r w:rsidRPr="00E77D24">
              <w:rPr>
                <w:rFonts w:ascii="Arial" w:hAnsi="Arial" w:cs="Arial"/>
                <w:sz w:val="24"/>
              </w:rPr>
              <w:t>c=(a)+(b);</w:t>
            </w:r>
          </w:p>
        </w:tc>
        <w:tc>
          <w:tcPr>
            <w:tcW w:w="5426" w:type="dxa"/>
            <w:hideMark/>
          </w:tcPr>
          <w:p w:rsidR="002306E0" w:rsidRPr="005D02CB" w:rsidRDefault="005D02CB" w:rsidP="002306E0">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sidRPr="005D02CB">
              <w:rPr>
                <w:rFonts w:ascii="Arial" w:hAnsi="Arial" w:cs="Arial"/>
                <w:sz w:val="24"/>
                <w:lang w:val="es-MX"/>
              </w:rPr>
              <w:t>En la función suma s</w:t>
            </w:r>
            <w:r w:rsidR="002306E0" w:rsidRPr="005D02CB">
              <w:rPr>
                <w:rFonts w:ascii="Arial" w:hAnsi="Arial" w:cs="Arial"/>
                <w:sz w:val="24"/>
                <w:lang w:val="es-MX"/>
              </w:rPr>
              <w:t>e asigna a c el valor de la suma de a y b</w:t>
            </w:r>
            <w:r>
              <w:rPr>
                <w:rFonts w:ascii="Arial" w:hAnsi="Arial" w:cs="Arial"/>
                <w:sz w:val="24"/>
                <w:lang w:val="es-MX"/>
              </w:rPr>
              <w:t xml:space="preserve"> </w:t>
            </w:r>
          </w:p>
        </w:tc>
      </w:tr>
      <w:tr w:rsidR="005D02CB" w:rsidRPr="002306E0" w:rsidTr="00E77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5D02CB" w:rsidRPr="00E77D24" w:rsidRDefault="005D02CB" w:rsidP="005D02CB">
            <w:pPr>
              <w:jc w:val="both"/>
              <w:rPr>
                <w:rFonts w:ascii="Arial" w:hAnsi="Arial" w:cs="Arial"/>
                <w:sz w:val="24"/>
              </w:rPr>
            </w:pPr>
            <w:r w:rsidRPr="00E77D24">
              <w:rPr>
                <w:rFonts w:ascii="Arial" w:hAnsi="Arial" w:cs="Arial"/>
                <w:sz w:val="24"/>
              </w:rPr>
              <w:t>return c;</w:t>
            </w:r>
          </w:p>
        </w:tc>
        <w:tc>
          <w:tcPr>
            <w:tcW w:w="5426" w:type="dxa"/>
            <w:hideMark/>
          </w:tcPr>
          <w:p w:rsidR="005D02CB" w:rsidRPr="005D02CB" w:rsidRDefault="005D02CB" w:rsidP="005D02CB">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S</w:t>
            </w:r>
            <w:r w:rsidRPr="005D02CB">
              <w:rPr>
                <w:rFonts w:ascii="Arial" w:hAnsi="Arial" w:cs="Arial"/>
                <w:sz w:val="24"/>
                <w:lang w:val="es-MX"/>
              </w:rPr>
              <w:t>e regresa el valor de c</w:t>
            </w:r>
          </w:p>
        </w:tc>
      </w:tr>
      <w:tr w:rsidR="005D02CB" w:rsidRPr="002306E0" w:rsidTr="00E77D24">
        <w:tc>
          <w:tcPr>
            <w:cnfStyle w:val="001000000000" w:firstRow="0" w:lastRow="0" w:firstColumn="1" w:lastColumn="0" w:oddVBand="0" w:evenVBand="0" w:oddHBand="0" w:evenHBand="0" w:firstRowFirstColumn="0" w:firstRowLastColumn="0" w:lastRowFirstColumn="0" w:lastRowLastColumn="0"/>
            <w:tcW w:w="3402" w:type="dxa"/>
            <w:hideMark/>
          </w:tcPr>
          <w:p w:rsidR="005D02CB" w:rsidRPr="00E77D24" w:rsidRDefault="005D02CB" w:rsidP="005D02CB">
            <w:pPr>
              <w:jc w:val="both"/>
              <w:rPr>
                <w:rFonts w:ascii="Arial" w:hAnsi="Arial" w:cs="Arial"/>
                <w:sz w:val="24"/>
              </w:rPr>
            </w:pPr>
            <w:r w:rsidRPr="00E77D24">
              <w:rPr>
                <w:rFonts w:ascii="Arial" w:hAnsi="Arial" w:cs="Arial"/>
                <w:sz w:val="24"/>
              </w:rPr>
              <w:t>}</w:t>
            </w:r>
          </w:p>
        </w:tc>
        <w:tc>
          <w:tcPr>
            <w:tcW w:w="5426" w:type="dxa"/>
            <w:hideMark/>
          </w:tcPr>
          <w:p w:rsidR="005D02CB" w:rsidRPr="00E77D24" w:rsidRDefault="005D02CB" w:rsidP="005D02CB">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2306E0" w:rsidRPr="00155B93" w:rsidRDefault="002306E0" w:rsidP="002306E0">
      <w:pPr>
        <w:jc w:val="both"/>
        <w:rPr>
          <w:rFonts w:ascii="Arial" w:hAnsi="Arial" w:cs="Arial"/>
          <w:sz w:val="24"/>
          <w:lang w:val="es-MX"/>
        </w:rPr>
      </w:pPr>
      <w:r>
        <w:rPr>
          <w:rFonts w:ascii="Arial" w:hAnsi="Arial" w:cs="Arial"/>
          <w:b/>
          <w:sz w:val="24"/>
          <w:lang w:val="es-MX"/>
        </w:rPr>
        <w:t>Ejercicio 1</w:t>
      </w:r>
      <w:r>
        <w:rPr>
          <w:rFonts w:ascii="Arial" w:hAnsi="Arial" w:cs="Arial"/>
          <w:b/>
          <w:sz w:val="24"/>
          <w:lang w:val="es-MX"/>
        </w:rPr>
        <w:t>:</w:t>
      </w:r>
    </w:p>
    <w:p w:rsidR="002306E0" w:rsidRDefault="002306E0" w:rsidP="00EE7B29">
      <w:pPr>
        <w:jc w:val="both"/>
        <w:rPr>
          <w:rFonts w:ascii="Arial" w:hAnsi="Arial" w:cs="Arial"/>
          <w:b/>
          <w:sz w:val="24"/>
          <w:lang w:val="es-MX"/>
        </w:rPr>
      </w:pPr>
    </w:p>
    <w:p w:rsidR="00155B93" w:rsidRPr="00155B93" w:rsidRDefault="00155B93" w:rsidP="00EE7B29">
      <w:pPr>
        <w:jc w:val="both"/>
        <w:rPr>
          <w:rFonts w:ascii="Arial" w:hAnsi="Arial" w:cs="Arial"/>
          <w:sz w:val="24"/>
          <w:lang w:val="es-MX"/>
        </w:rPr>
      </w:pPr>
      <w:r>
        <w:rPr>
          <w:rFonts w:ascii="Arial" w:hAnsi="Arial" w:cs="Arial"/>
          <w:b/>
          <w:sz w:val="24"/>
          <w:lang w:val="es-MX"/>
        </w:rPr>
        <w:t>Ejercicio 2:</w:t>
      </w:r>
    </w:p>
    <w:tbl>
      <w:tblPr>
        <w:tblStyle w:val="Tablanormal5"/>
        <w:tblW w:w="0" w:type="auto"/>
        <w:tblLook w:val="04A0" w:firstRow="1" w:lastRow="0" w:firstColumn="1" w:lastColumn="0" w:noHBand="0" w:noVBand="1"/>
      </w:tblPr>
      <w:tblGrid>
        <w:gridCol w:w="3424"/>
        <w:gridCol w:w="5414"/>
      </w:tblGrid>
      <w:tr w:rsidR="008059B7" w:rsidTr="00AC51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gridSpan w:val="2"/>
          </w:tcPr>
          <w:p w:rsidR="008059B7" w:rsidRDefault="008059B7" w:rsidP="008059B7">
            <w:pPr>
              <w:jc w:val="center"/>
              <w:rPr>
                <w:rFonts w:ascii="Arial" w:hAnsi="Arial" w:cs="Arial"/>
                <w:sz w:val="24"/>
              </w:rPr>
            </w:pPr>
            <w:r>
              <w:rPr>
                <w:rFonts w:ascii="Arial" w:hAnsi="Arial" w:cs="Arial"/>
                <w:sz w:val="24"/>
                <w:lang w:val="es-MX"/>
              </w:rPr>
              <w:t>Código paso por referencia</w:t>
            </w:r>
          </w:p>
        </w:tc>
      </w:tr>
      <w:tr w:rsidR="008059B7" w:rsidTr="00805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Pr="008059B7" w:rsidRDefault="008059B7" w:rsidP="008059B7">
            <w:pPr>
              <w:jc w:val="left"/>
              <w:rPr>
                <w:rFonts w:ascii="Arial" w:hAnsi="Arial" w:cs="Arial"/>
                <w:sz w:val="24"/>
                <w:lang w:val="es-MX"/>
              </w:rPr>
            </w:pPr>
            <w:r>
              <w:rPr>
                <w:rFonts w:ascii="Arial" w:hAnsi="Arial" w:cs="Arial"/>
                <w:sz w:val="24"/>
                <w:lang w:val="es-MX"/>
              </w:rPr>
              <w:t>#</w:t>
            </w:r>
            <w:proofErr w:type="spellStart"/>
            <w:r>
              <w:rPr>
                <w:rFonts w:ascii="Arial" w:hAnsi="Arial" w:cs="Arial"/>
                <w:sz w:val="24"/>
                <w:lang w:val="es-MX"/>
              </w:rPr>
              <w:t>include</w:t>
            </w:r>
            <w:proofErr w:type="spellEnd"/>
            <w:r>
              <w:rPr>
                <w:rFonts w:ascii="Arial" w:hAnsi="Arial" w:cs="Arial"/>
                <w:sz w:val="24"/>
                <w:lang w:val="es-MX"/>
              </w:rPr>
              <w:t xml:space="preserve"> &lt;</w:t>
            </w:r>
            <w:proofErr w:type="spellStart"/>
            <w:r>
              <w:rPr>
                <w:rFonts w:ascii="Arial" w:hAnsi="Arial" w:cs="Arial"/>
                <w:sz w:val="24"/>
                <w:lang w:val="es-MX"/>
              </w:rPr>
              <w:t>stdio.h</w:t>
            </w:r>
            <w:proofErr w:type="spellEnd"/>
            <w:r>
              <w:rPr>
                <w:rFonts w:ascii="Arial" w:hAnsi="Arial" w:cs="Arial"/>
                <w:sz w:val="24"/>
                <w:lang w:val="es-MX"/>
              </w:rPr>
              <w:t>&gt;</w:t>
            </w:r>
          </w:p>
        </w:tc>
        <w:tc>
          <w:tcPr>
            <w:tcW w:w="5567" w:type="dxa"/>
          </w:tcPr>
          <w:p w:rsidR="008059B7" w:rsidRDefault="00F90FC2" w:rsidP="008059B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w:t>
            </w:r>
            <w:proofErr w:type="spellStart"/>
            <w:r>
              <w:rPr>
                <w:rFonts w:ascii="Arial" w:hAnsi="Arial" w:cs="Arial"/>
                <w:sz w:val="24"/>
              </w:rPr>
              <w:t>incluyen</w:t>
            </w:r>
            <w:proofErr w:type="spellEnd"/>
            <w:r>
              <w:rPr>
                <w:rFonts w:ascii="Arial" w:hAnsi="Arial" w:cs="Arial"/>
                <w:sz w:val="24"/>
              </w:rPr>
              <w:t xml:space="preserve"> </w:t>
            </w:r>
            <w:proofErr w:type="spellStart"/>
            <w:r>
              <w:rPr>
                <w:rFonts w:ascii="Arial" w:hAnsi="Arial" w:cs="Arial"/>
                <w:sz w:val="24"/>
              </w:rPr>
              <w:t>librerías</w:t>
            </w:r>
            <w:proofErr w:type="spellEnd"/>
          </w:p>
        </w:tc>
      </w:tr>
      <w:tr w:rsidR="008059B7" w:rsidTr="008059B7">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r w:rsidRPr="008059B7">
              <w:rPr>
                <w:rFonts w:ascii="Arial" w:hAnsi="Arial" w:cs="Arial"/>
                <w:sz w:val="24"/>
              </w:rPr>
              <w:t>#include&lt;</w:t>
            </w:r>
            <w:proofErr w:type="spellStart"/>
            <w:r w:rsidRPr="008059B7">
              <w:rPr>
                <w:rFonts w:ascii="Arial" w:hAnsi="Arial" w:cs="Arial"/>
                <w:sz w:val="24"/>
              </w:rPr>
              <w:t>stdlib.h</w:t>
            </w:r>
            <w:proofErr w:type="spellEnd"/>
            <w:r w:rsidRPr="008059B7">
              <w:rPr>
                <w:rFonts w:ascii="Arial" w:hAnsi="Arial" w:cs="Arial"/>
                <w:sz w:val="24"/>
              </w:rPr>
              <w:t>&gt;</w:t>
            </w:r>
          </w:p>
        </w:tc>
        <w:tc>
          <w:tcPr>
            <w:tcW w:w="5567" w:type="dxa"/>
          </w:tcPr>
          <w:p w:rsidR="008059B7" w:rsidRDefault="008059B7" w:rsidP="008059B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059B7" w:rsidRPr="00E77D24" w:rsidTr="00805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proofErr w:type="spellStart"/>
            <w:r>
              <w:rPr>
                <w:rFonts w:ascii="Arial" w:hAnsi="Arial" w:cs="Arial"/>
                <w:sz w:val="24"/>
              </w:rPr>
              <w:t>int</w:t>
            </w:r>
            <w:proofErr w:type="spellEnd"/>
            <w:r>
              <w:rPr>
                <w:rFonts w:ascii="Arial" w:hAnsi="Arial" w:cs="Arial"/>
                <w:sz w:val="24"/>
              </w:rPr>
              <w:t xml:space="preserve"> </w:t>
            </w:r>
            <w:proofErr w:type="spellStart"/>
            <w:r>
              <w:rPr>
                <w:rFonts w:ascii="Arial" w:hAnsi="Arial" w:cs="Arial"/>
                <w:sz w:val="24"/>
              </w:rPr>
              <w:t>sumar</w:t>
            </w:r>
            <w:proofErr w:type="spellEnd"/>
            <w:r>
              <w:rPr>
                <w:rFonts w:ascii="Arial" w:hAnsi="Arial" w:cs="Arial"/>
                <w:sz w:val="24"/>
              </w:rPr>
              <w:t>(</w:t>
            </w:r>
            <w:proofErr w:type="spellStart"/>
            <w:r>
              <w:rPr>
                <w:rFonts w:ascii="Arial" w:hAnsi="Arial" w:cs="Arial"/>
                <w:sz w:val="24"/>
              </w:rPr>
              <w:t>int</w:t>
            </w:r>
            <w:proofErr w:type="spellEnd"/>
            <w:r>
              <w:rPr>
                <w:rFonts w:ascii="Arial" w:hAnsi="Arial" w:cs="Arial"/>
                <w:sz w:val="24"/>
              </w:rPr>
              <w:t xml:space="preserve">* </w:t>
            </w:r>
            <w:proofErr w:type="spellStart"/>
            <w:r>
              <w:rPr>
                <w:rFonts w:ascii="Arial" w:hAnsi="Arial" w:cs="Arial"/>
                <w:sz w:val="24"/>
              </w:rPr>
              <w:t>a,int</w:t>
            </w:r>
            <w:proofErr w:type="spellEnd"/>
            <w:r>
              <w:rPr>
                <w:rFonts w:ascii="Arial" w:hAnsi="Arial" w:cs="Arial"/>
                <w:sz w:val="24"/>
              </w:rPr>
              <w:t>* b);</w:t>
            </w:r>
          </w:p>
        </w:tc>
        <w:tc>
          <w:tcPr>
            <w:tcW w:w="5567" w:type="dxa"/>
          </w:tcPr>
          <w:p w:rsidR="008059B7" w:rsidRPr="00E77D24" w:rsidRDefault="00E77D24" w:rsidP="008059B7">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E77D24">
              <w:rPr>
                <w:rFonts w:ascii="Arial" w:hAnsi="Arial" w:cs="Arial"/>
                <w:sz w:val="24"/>
                <w:lang w:val="es-MX"/>
              </w:rPr>
              <w:t>Se declara la variable sumar y sus par</w:t>
            </w:r>
            <w:r>
              <w:rPr>
                <w:rFonts w:ascii="Arial" w:hAnsi="Arial" w:cs="Arial"/>
                <w:sz w:val="24"/>
                <w:lang w:val="es-MX"/>
              </w:rPr>
              <w:t>ámetros</w:t>
            </w:r>
          </w:p>
        </w:tc>
      </w:tr>
      <w:tr w:rsidR="008059B7" w:rsidTr="008059B7">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r>
              <w:rPr>
                <w:rFonts w:ascii="Arial" w:hAnsi="Arial" w:cs="Arial"/>
                <w:sz w:val="24"/>
              </w:rPr>
              <w:t>main (){</w:t>
            </w:r>
          </w:p>
        </w:tc>
        <w:tc>
          <w:tcPr>
            <w:tcW w:w="5567" w:type="dxa"/>
          </w:tcPr>
          <w:p w:rsidR="008059B7" w:rsidRDefault="008059B7" w:rsidP="008059B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059B7" w:rsidRPr="002306E0" w:rsidTr="00805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proofErr w:type="spellStart"/>
            <w:r>
              <w:rPr>
                <w:rFonts w:ascii="Arial" w:hAnsi="Arial" w:cs="Arial"/>
                <w:sz w:val="24"/>
              </w:rPr>
              <w:t>int</w:t>
            </w:r>
            <w:proofErr w:type="spellEnd"/>
            <w:r>
              <w:rPr>
                <w:rFonts w:ascii="Arial" w:hAnsi="Arial" w:cs="Arial"/>
                <w:sz w:val="24"/>
              </w:rPr>
              <w:t>*</w:t>
            </w:r>
          </w:p>
        </w:tc>
        <w:tc>
          <w:tcPr>
            <w:tcW w:w="5567" w:type="dxa"/>
          </w:tcPr>
          <w:p w:rsidR="008059B7" w:rsidRPr="00F90FC2" w:rsidRDefault="00F90FC2" w:rsidP="00F90FC2">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F90FC2">
              <w:rPr>
                <w:rFonts w:ascii="Arial" w:hAnsi="Arial" w:cs="Arial"/>
                <w:sz w:val="24"/>
                <w:lang w:val="es-MX"/>
              </w:rPr>
              <w:t xml:space="preserve">Se </w:t>
            </w:r>
            <w:r>
              <w:rPr>
                <w:rFonts w:ascii="Arial" w:hAnsi="Arial" w:cs="Arial"/>
                <w:sz w:val="24"/>
                <w:lang w:val="es-MX"/>
              </w:rPr>
              <w:t xml:space="preserve">le asigna a </w:t>
            </w:r>
            <w:r w:rsidRPr="00F90FC2">
              <w:rPr>
                <w:rFonts w:ascii="Arial" w:hAnsi="Arial" w:cs="Arial"/>
                <w:sz w:val="24"/>
                <w:lang w:val="es-MX"/>
              </w:rPr>
              <w:t xml:space="preserve">num1 </w:t>
            </w:r>
            <w:r>
              <w:rPr>
                <w:rFonts w:ascii="Arial" w:hAnsi="Arial" w:cs="Arial"/>
                <w:sz w:val="24"/>
                <w:lang w:val="es-MX"/>
              </w:rPr>
              <w:t>4 bytes de memoria dinámica.</w:t>
            </w:r>
          </w:p>
        </w:tc>
      </w:tr>
      <w:tr w:rsidR="008059B7" w:rsidTr="008059B7">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r>
              <w:rPr>
                <w:rFonts w:ascii="Arial" w:hAnsi="Arial" w:cs="Arial"/>
                <w:sz w:val="24"/>
              </w:rPr>
              <w:t>num1=(</w:t>
            </w:r>
            <w:proofErr w:type="spellStart"/>
            <w:r>
              <w:rPr>
                <w:rFonts w:ascii="Arial" w:hAnsi="Arial" w:cs="Arial"/>
                <w:sz w:val="24"/>
              </w:rPr>
              <w:t>int</w:t>
            </w:r>
            <w:proofErr w:type="spellEnd"/>
            <w:r>
              <w:rPr>
                <w:rFonts w:ascii="Arial" w:hAnsi="Arial" w:cs="Arial"/>
                <w:sz w:val="24"/>
              </w:rPr>
              <w:t>*)</w:t>
            </w:r>
            <w:proofErr w:type="spellStart"/>
            <w:r>
              <w:rPr>
                <w:rFonts w:ascii="Arial" w:hAnsi="Arial" w:cs="Arial"/>
                <w:sz w:val="24"/>
              </w:rPr>
              <w:t>malloc</w:t>
            </w:r>
            <w:proofErr w:type="spellEnd"/>
            <w:r>
              <w:rPr>
                <w:rFonts w:ascii="Arial" w:hAnsi="Arial" w:cs="Arial"/>
                <w:sz w:val="24"/>
              </w:rPr>
              <w:t>(</w:t>
            </w:r>
            <w:proofErr w:type="spellStart"/>
            <w:r>
              <w:rPr>
                <w:rFonts w:ascii="Arial" w:hAnsi="Arial" w:cs="Arial"/>
                <w:sz w:val="24"/>
              </w:rPr>
              <w:t>sizeof</w:t>
            </w:r>
            <w:proofErr w:type="spellEnd"/>
            <w:r>
              <w:rPr>
                <w:rFonts w:ascii="Arial" w:hAnsi="Arial" w:cs="Arial"/>
                <w:sz w:val="24"/>
              </w:rPr>
              <w:t>(</w:t>
            </w:r>
            <w:proofErr w:type="spellStart"/>
            <w:r>
              <w:rPr>
                <w:rFonts w:ascii="Arial" w:hAnsi="Arial" w:cs="Arial"/>
                <w:sz w:val="24"/>
              </w:rPr>
              <w:t>int</w:t>
            </w:r>
            <w:proofErr w:type="spellEnd"/>
            <w:r>
              <w:rPr>
                <w:rFonts w:ascii="Arial" w:hAnsi="Arial" w:cs="Arial"/>
                <w:sz w:val="24"/>
              </w:rPr>
              <w:t>));</w:t>
            </w:r>
          </w:p>
        </w:tc>
        <w:tc>
          <w:tcPr>
            <w:tcW w:w="5567" w:type="dxa"/>
          </w:tcPr>
          <w:p w:rsidR="008059B7" w:rsidRDefault="008059B7" w:rsidP="008059B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059B7" w:rsidRPr="002306E0" w:rsidTr="00805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proofErr w:type="spellStart"/>
            <w:r>
              <w:rPr>
                <w:rFonts w:ascii="Arial" w:hAnsi="Arial" w:cs="Arial"/>
                <w:sz w:val="24"/>
              </w:rPr>
              <w:t>int</w:t>
            </w:r>
            <w:proofErr w:type="spellEnd"/>
            <w:r>
              <w:rPr>
                <w:rFonts w:ascii="Arial" w:hAnsi="Arial" w:cs="Arial"/>
                <w:sz w:val="24"/>
              </w:rPr>
              <w:t>*</w:t>
            </w:r>
          </w:p>
        </w:tc>
        <w:tc>
          <w:tcPr>
            <w:tcW w:w="5567" w:type="dxa"/>
          </w:tcPr>
          <w:p w:rsidR="00F90FC2" w:rsidRPr="00F90FC2" w:rsidRDefault="00F90FC2" w:rsidP="008059B7">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F90FC2">
              <w:rPr>
                <w:rFonts w:ascii="Arial" w:hAnsi="Arial" w:cs="Arial"/>
                <w:sz w:val="24"/>
                <w:lang w:val="es-MX"/>
              </w:rPr>
              <w:t xml:space="preserve">Se </w:t>
            </w:r>
            <w:r>
              <w:rPr>
                <w:rFonts w:ascii="Arial" w:hAnsi="Arial" w:cs="Arial"/>
                <w:sz w:val="24"/>
                <w:lang w:val="es-MX"/>
              </w:rPr>
              <w:t>le asigna a num2 4 bytes de memoria dinámica.</w:t>
            </w:r>
          </w:p>
        </w:tc>
      </w:tr>
      <w:tr w:rsidR="008059B7" w:rsidTr="008059B7">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r>
              <w:rPr>
                <w:rFonts w:ascii="Arial" w:hAnsi="Arial" w:cs="Arial"/>
                <w:sz w:val="24"/>
              </w:rPr>
              <w:t>num2=(</w:t>
            </w:r>
            <w:proofErr w:type="spellStart"/>
            <w:r>
              <w:rPr>
                <w:rFonts w:ascii="Arial" w:hAnsi="Arial" w:cs="Arial"/>
                <w:sz w:val="24"/>
              </w:rPr>
              <w:t>int</w:t>
            </w:r>
            <w:proofErr w:type="spellEnd"/>
            <w:r>
              <w:rPr>
                <w:rFonts w:ascii="Arial" w:hAnsi="Arial" w:cs="Arial"/>
                <w:sz w:val="24"/>
              </w:rPr>
              <w:t>*)</w:t>
            </w:r>
            <w:proofErr w:type="spellStart"/>
            <w:r>
              <w:rPr>
                <w:rFonts w:ascii="Arial" w:hAnsi="Arial" w:cs="Arial"/>
                <w:sz w:val="24"/>
              </w:rPr>
              <w:t>malloc</w:t>
            </w:r>
            <w:proofErr w:type="spellEnd"/>
            <w:r>
              <w:rPr>
                <w:rFonts w:ascii="Arial" w:hAnsi="Arial" w:cs="Arial"/>
                <w:sz w:val="24"/>
              </w:rPr>
              <w:t>(</w:t>
            </w:r>
            <w:proofErr w:type="spellStart"/>
            <w:r>
              <w:rPr>
                <w:rFonts w:ascii="Arial" w:hAnsi="Arial" w:cs="Arial"/>
                <w:sz w:val="24"/>
              </w:rPr>
              <w:t>sizeof</w:t>
            </w:r>
            <w:proofErr w:type="spellEnd"/>
            <w:r>
              <w:rPr>
                <w:rFonts w:ascii="Arial" w:hAnsi="Arial" w:cs="Arial"/>
                <w:sz w:val="24"/>
              </w:rPr>
              <w:t>(</w:t>
            </w:r>
            <w:proofErr w:type="spellStart"/>
            <w:r>
              <w:rPr>
                <w:rFonts w:ascii="Arial" w:hAnsi="Arial" w:cs="Arial"/>
                <w:sz w:val="24"/>
              </w:rPr>
              <w:t>int</w:t>
            </w:r>
            <w:proofErr w:type="spellEnd"/>
            <w:r>
              <w:rPr>
                <w:rFonts w:ascii="Arial" w:hAnsi="Arial" w:cs="Arial"/>
                <w:sz w:val="24"/>
              </w:rPr>
              <w:t>));</w:t>
            </w:r>
          </w:p>
        </w:tc>
        <w:tc>
          <w:tcPr>
            <w:tcW w:w="5567" w:type="dxa"/>
          </w:tcPr>
          <w:p w:rsidR="008059B7" w:rsidRDefault="008059B7" w:rsidP="008059B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059B7" w:rsidRPr="002306E0" w:rsidTr="00805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r>
              <w:rPr>
                <w:rFonts w:ascii="Arial" w:hAnsi="Arial" w:cs="Arial"/>
                <w:sz w:val="24"/>
              </w:rPr>
              <w:t>*num1=5;</w:t>
            </w:r>
          </w:p>
        </w:tc>
        <w:tc>
          <w:tcPr>
            <w:tcW w:w="5567" w:type="dxa"/>
          </w:tcPr>
          <w:p w:rsidR="008059B7" w:rsidRPr="00F90FC2" w:rsidRDefault="00F90FC2" w:rsidP="00F90FC2">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F90FC2">
              <w:rPr>
                <w:rFonts w:ascii="Arial" w:hAnsi="Arial" w:cs="Arial"/>
                <w:sz w:val="24"/>
                <w:lang w:val="es-MX"/>
              </w:rPr>
              <w:t>Al</w:t>
            </w:r>
            <w:r>
              <w:rPr>
                <w:rFonts w:ascii="Arial" w:hAnsi="Arial" w:cs="Arial"/>
                <w:sz w:val="24"/>
                <w:lang w:val="es-MX"/>
              </w:rPr>
              <w:t xml:space="preserve"> apuntador</w:t>
            </w:r>
            <w:r w:rsidRPr="00F90FC2">
              <w:rPr>
                <w:rFonts w:ascii="Arial" w:hAnsi="Arial" w:cs="Arial"/>
                <w:sz w:val="24"/>
                <w:lang w:val="es-MX"/>
              </w:rPr>
              <w:t xml:space="preserve"> </w:t>
            </w:r>
            <w:r>
              <w:rPr>
                <w:rFonts w:ascii="Arial" w:hAnsi="Arial" w:cs="Arial"/>
                <w:sz w:val="24"/>
                <w:lang w:val="es-MX"/>
              </w:rPr>
              <w:t xml:space="preserve">num1 </w:t>
            </w:r>
            <w:r w:rsidRPr="00F90FC2">
              <w:rPr>
                <w:rFonts w:ascii="Arial" w:hAnsi="Arial" w:cs="Arial"/>
                <w:sz w:val="24"/>
                <w:lang w:val="es-MX"/>
              </w:rPr>
              <w:t>se le da el valor de 5.</w:t>
            </w:r>
          </w:p>
        </w:tc>
      </w:tr>
      <w:tr w:rsidR="008059B7" w:rsidRPr="002306E0" w:rsidTr="008059B7">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r>
              <w:rPr>
                <w:rFonts w:ascii="Arial" w:hAnsi="Arial" w:cs="Arial"/>
                <w:sz w:val="24"/>
              </w:rPr>
              <w:t>*num2=8;</w:t>
            </w:r>
          </w:p>
        </w:tc>
        <w:tc>
          <w:tcPr>
            <w:tcW w:w="5567" w:type="dxa"/>
          </w:tcPr>
          <w:p w:rsidR="008059B7" w:rsidRPr="00F90FC2" w:rsidRDefault="00F90FC2" w:rsidP="008059B7">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sidRPr="00F90FC2">
              <w:rPr>
                <w:rFonts w:ascii="Arial" w:hAnsi="Arial" w:cs="Arial"/>
                <w:sz w:val="24"/>
                <w:lang w:val="es-MX"/>
              </w:rPr>
              <w:t>Al apuntador num2 se le da el valor de 8.</w:t>
            </w:r>
          </w:p>
        </w:tc>
      </w:tr>
      <w:tr w:rsidR="008059B7" w:rsidRPr="002306E0" w:rsidTr="00805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proofErr w:type="spellStart"/>
            <w:r>
              <w:rPr>
                <w:rFonts w:ascii="Arial" w:hAnsi="Arial" w:cs="Arial"/>
                <w:sz w:val="24"/>
              </w:rPr>
              <w:t>int</w:t>
            </w:r>
            <w:proofErr w:type="spellEnd"/>
            <w:r>
              <w:rPr>
                <w:rFonts w:ascii="Arial" w:hAnsi="Arial" w:cs="Arial"/>
                <w:sz w:val="24"/>
              </w:rPr>
              <w:t xml:space="preserve"> total=</w:t>
            </w:r>
            <w:proofErr w:type="spellStart"/>
            <w:r>
              <w:rPr>
                <w:rFonts w:ascii="Arial" w:hAnsi="Arial" w:cs="Arial"/>
                <w:sz w:val="24"/>
              </w:rPr>
              <w:t>sumar</w:t>
            </w:r>
            <w:proofErr w:type="spellEnd"/>
            <w:r>
              <w:rPr>
                <w:rFonts w:ascii="Arial" w:hAnsi="Arial" w:cs="Arial"/>
                <w:sz w:val="24"/>
              </w:rPr>
              <w:t>(num1,num2);</w:t>
            </w:r>
          </w:p>
        </w:tc>
        <w:tc>
          <w:tcPr>
            <w:tcW w:w="5567" w:type="dxa"/>
          </w:tcPr>
          <w:p w:rsidR="008059B7" w:rsidRPr="00F90FC2" w:rsidRDefault="00F90FC2" w:rsidP="008059B7">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F90FC2">
              <w:rPr>
                <w:rFonts w:ascii="Arial" w:hAnsi="Arial" w:cs="Arial"/>
                <w:sz w:val="24"/>
                <w:lang w:val="es-MX"/>
              </w:rPr>
              <w:t>Se llama a la funci</w:t>
            </w:r>
            <w:r>
              <w:rPr>
                <w:rFonts w:ascii="Arial" w:hAnsi="Arial" w:cs="Arial"/>
                <w:sz w:val="24"/>
                <w:lang w:val="es-MX"/>
              </w:rPr>
              <w:t>ón suma con los valores de 5 y 8.</w:t>
            </w:r>
          </w:p>
        </w:tc>
      </w:tr>
      <w:tr w:rsidR="008059B7" w:rsidTr="008059B7">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r>
              <w:rPr>
                <w:rFonts w:ascii="Arial" w:hAnsi="Arial" w:cs="Arial"/>
                <w:sz w:val="24"/>
              </w:rPr>
              <w:t>}</w:t>
            </w:r>
          </w:p>
        </w:tc>
        <w:tc>
          <w:tcPr>
            <w:tcW w:w="5567" w:type="dxa"/>
          </w:tcPr>
          <w:p w:rsidR="008059B7" w:rsidRDefault="008059B7" w:rsidP="008059B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059B7" w:rsidTr="00805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proofErr w:type="spellStart"/>
            <w:r>
              <w:rPr>
                <w:rFonts w:ascii="Arial" w:hAnsi="Arial" w:cs="Arial"/>
                <w:sz w:val="24"/>
              </w:rPr>
              <w:t>int</w:t>
            </w:r>
            <w:proofErr w:type="spellEnd"/>
            <w:r>
              <w:rPr>
                <w:rFonts w:ascii="Arial" w:hAnsi="Arial" w:cs="Arial"/>
                <w:sz w:val="24"/>
              </w:rPr>
              <w:t xml:space="preserve"> </w:t>
            </w:r>
            <w:proofErr w:type="spellStart"/>
            <w:r>
              <w:rPr>
                <w:rFonts w:ascii="Arial" w:hAnsi="Arial" w:cs="Arial"/>
                <w:sz w:val="24"/>
              </w:rPr>
              <w:t>sumar</w:t>
            </w:r>
            <w:proofErr w:type="spellEnd"/>
            <w:r>
              <w:rPr>
                <w:rFonts w:ascii="Arial" w:hAnsi="Arial" w:cs="Arial"/>
                <w:sz w:val="24"/>
              </w:rPr>
              <w:t>(</w:t>
            </w:r>
            <w:proofErr w:type="spellStart"/>
            <w:r>
              <w:rPr>
                <w:rFonts w:ascii="Arial" w:hAnsi="Arial" w:cs="Arial"/>
                <w:sz w:val="24"/>
              </w:rPr>
              <w:t>int</w:t>
            </w:r>
            <w:proofErr w:type="spellEnd"/>
            <w:r>
              <w:rPr>
                <w:rFonts w:ascii="Arial" w:hAnsi="Arial" w:cs="Arial"/>
                <w:sz w:val="24"/>
              </w:rPr>
              <w:t xml:space="preserve">* a, </w:t>
            </w:r>
            <w:proofErr w:type="spellStart"/>
            <w:r>
              <w:rPr>
                <w:rFonts w:ascii="Arial" w:hAnsi="Arial" w:cs="Arial"/>
                <w:sz w:val="24"/>
              </w:rPr>
              <w:t>int</w:t>
            </w:r>
            <w:proofErr w:type="spellEnd"/>
            <w:r>
              <w:rPr>
                <w:rFonts w:ascii="Arial" w:hAnsi="Arial" w:cs="Arial"/>
                <w:sz w:val="24"/>
              </w:rPr>
              <w:t>* b){</w:t>
            </w:r>
          </w:p>
        </w:tc>
        <w:tc>
          <w:tcPr>
            <w:tcW w:w="5567" w:type="dxa"/>
          </w:tcPr>
          <w:p w:rsidR="008059B7" w:rsidRDefault="008059B7" w:rsidP="008059B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8059B7" w:rsidTr="008059B7">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proofErr w:type="spellStart"/>
            <w:r>
              <w:rPr>
                <w:rFonts w:ascii="Arial" w:hAnsi="Arial" w:cs="Arial"/>
                <w:sz w:val="24"/>
              </w:rPr>
              <w:t>int</w:t>
            </w:r>
            <w:proofErr w:type="spellEnd"/>
            <w:r>
              <w:rPr>
                <w:rFonts w:ascii="Arial" w:hAnsi="Arial" w:cs="Arial"/>
                <w:sz w:val="24"/>
              </w:rPr>
              <w:t xml:space="preserve"> c=0;</w:t>
            </w:r>
          </w:p>
        </w:tc>
        <w:tc>
          <w:tcPr>
            <w:tcW w:w="5567" w:type="dxa"/>
          </w:tcPr>
          <w:p w:rsidR="008059B7" w:rsidRDefault="008059B7" w:rsidP="008059B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059B7" w:rsidRPr="002306E0" w:rsidTr="00805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r>
              <w:rPr>
                <w:rFonts w:ascii="Arial" w:hAnsi="Arial" w:cs="Arial"/>
                <w:sz w:val="24"/>
              </w:rPr>
              <w:t>c=(*a)+(*b);</w:t>
            </w:r>
          </w:p>
        </w:tc>
        <w:tc>
          <w:tcPr>
            <w:tcW w:w="5567" w:type="dxa"/>
          </w:tcPr>
          <w:p w:rsidR="008059B7" w:rsidRPr="00F90FC2" w:rsidRDefault="00F90FC2" w:rsidP="008059B7">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F90FC2">
              <w:rPr>
                <w:rFonts w:ascii="Arial" w:hAnsi="Arial" w:cs="Arial"/>
                <w:sz w:val="24"/>
                <w:lang w:val="es-MX"/>
              </w:rPr>
              <w:t>En la función suma se suma el 5 y 8, que es el valor de los apuntadores.</w:t>
            </w:r>
          </w:p>
        </w:tc>
      </w:tr>
      <w:tr w:rsidR="008059B7" w:rsidTr="008059B7">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F90FC2" w:rsidP="008059B7">
            <w:pPr>
              <w:jc w:val="left"/>
              <w:rPr>
                <w:rFonts w:ascii="Arial" w:hAnsi="Arial" w:cs="Arial"/>
                <w:sz w:val="24"/>
              </w:rPr>
            </w:pPr>
            <w:r>
              <w:rPr>
                <w:rFonts w:ascii="Arial" w:hAnsi="Arial" w:cs="Arial"/>
                <w:sz w:val="24"/>
              </w:rPr>
              <w:t>return c</w:t>
            </w:r>
            <w:r w:rsidR="008059B7">
              <w:rPr>
                <w:rFonts w:ascii="Arial" w:hAnsi="Arial" w:cs="Arial"/>
                <w:sz w:val="24"/>
              </w:rPr>
              <w:t>;</w:t>
            </w:r>
          </w:p>
        </w:tc>
        <w:tc>
          <w:tcPr>
            <w:tcW w:w="5567" w:type="dxa"/>
          </w:tcPr>
          <w:p w:rsidR="008059B7" w:rsidRDefault="00F90FC2" w:rsidP="008059B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Regresa</w:t>
            </w:r>
            <w:proofErr w:type="spellEnd"/>
            <w:r>
              <w:rPr>
                <w:rFonts w:ascii="Arial" w:hAnsi="Arial" w:cs="Arial"/>
                <w:sz w:val="24"/>
              </w:rPr>
              <w:t xml:space="preserve"> c.</w:t>
            </w:r>
          </w:p>
        </w:tc>
      </w:tr>
      <w:tr w:rsidR="008059B7" w:rsidTr="00805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8059B7" w:rsidRDefault="008059B7" w:rsidP="008059B7">
            <w:pPr>
              <w:jc w:val="left"/>
              <w:rPr>
                <w:rFonts w:ascii="Arial" w:hAnsi="Arial" w:cs="Arial"/>
                <w:sz w:val="24"/>
              </w:rPr>
            </w:pPr>
            <w:r w:rsidRPr="008059B7">
              <w:rPr>
                <w:rFonts w:ascii="Arial" w:hAnsi="Arial" w:cs="Arial"/>
                <w:sz w:val="24"/>
              </w:rPr>
              <w:t>}</w:t>
            </w:r>
          </w:p>
        </w:tc>
        <w:tc>
          <w:tcPr>
            <w:tcW w:w="5567" w:type="dxa"/>
          </w:tcPr>
          <w:p w:rsidR="008059B7" w:rsidRDefault="008059B7" w:rsidP="008059B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CA2DBA" w:rsidRDefault="00CA2DBA" w:rsidP="00437D44">
      <w:pPr>
        <w:rPr>
          <w:rFonts w:ascii="Arial" w:hAnsi="Arial" w:cs="Arial"/>
          <w:sz w:val="24"/>
        </w:rPr>
      </w:pPr>
    </w:p>
    <w:p w:rsidR="00437D44" w:rsidRPr="00437D44" w:rsidRDefault="00437D44" w:rsidP="00437D44">
      <w:pPr>
        <w:jc w:val="both"/>
        <w:rPr>
          <w:rFonts w:ascii="Arial" w:hAnsi="Arial" w:cs="Arial"/>
          <w:sz w:val="24"/>
          <w:lang w:val="es-MX"/>
        </w:rPr>
      </w:pPr>
      <w:r>
        <w:rPr>
          <w:rFonts w:ascii="Arial" w:hAnsi="Arial" w:cs="Arial"/>
          <w:b/>
          <w:sz w:val="24"/>
          <w:lang w:val="es-MX"/>
        </w:rPr>
        <w:lastRenderedPageBreak/>
        <w:t>Ejercicio 3</w:t>
      </w:r>
      <w:r>
        <w:rPr>
          <w:rFonts w:ascii="Arial" w:hAnsi="Arial" w:cs="Arial"/>
          <w:b/>
          <w:sz w:val="24"/>
          <w:lang w:val="es-MX"/>
        </w:rPr>
        <w:t>:</w:t>
      </w:r>
    </w:p>
    <w:p w:rsidR="00437D44" w:rsidRPr="00437D44" w:rsidRDefault="00437D44" w:rsidP="00437D44">
      <w:pPr>
        <w:rPr>
          <w:rFonts w:ascii="Arial" w:hAnsi="Arial" w:cs="Arial"/>
          <w:sz w:val="24"/>
          <w:lang w:val="es-MX"/>
        </w:rPr>
      </w:pPr>
      <w:r w:rsidRPr="00437D44">
        <w:rPr>
          <w:rFonts w:ascii="Arial" w:hAnsi="Arial" w:cs="Arial"/>
          <w:sz w:val="24"/>
          <w:lang w:val="es-MX"/>
        </w:rPr>
        <w:t xml:space="preserve">3. Programe los códigos del punto 1 y 2 e imprima en ambos casos el total, num1 y num2. Posteriormente responda las siguientes preguntas: </w:t>
      </w:r>
    </w:p>
    <w:p w:rsidR="00437D44" w:rsidRPr="00437D44" w:rsidRDefault="00437D44" w:rsidP="00437D44">
      <w:pPr>
        <w:pStyle w:val="Prrafodelista"/>
        <w:numPr>
          <w:ilvl w:val="0"/>
          <w:numId w:val="2"/>
        </w:numPr>
        <w:rPr>
          <w:rFonts w:ascii="Arial" w:hAnsi="Arial" w:cs="Arial"/>
          <w:sz w:val="24"/>
          <w:lang w:val="es-MX"/>
        </w:rPr>
      </w:pPr>
      <w:r w:rsidRPr="00437D44">
        <w:rPr>
          <w:rFonts w:ascii="Arial" w:hAnsi="Arial" w:cs="Arial"/>
          <w:sz w:val="24"/>
          <w:lang w:val="es-MX"/>
        </w:rPr>
        <w:t>En el programa de paso por valor, ¿Qué sucede si modifica el valor de la variable a en la función sumar con respecto al valor de num1?</w:t>
      </w:r>
    </w:p>
    <w:p w:rsidR="00437D44" w:rsidRPr="00437D44" w:rsidRDefault="00A47072" w:rsidP="00437D44">
      <w:pPr>
        <w:rPr>
          <w:rFonts w:ascii="Arial" w:hAnsi="Arial" w:cs="Arial"/>
          <w:sz w:val="24"/>
          <w:lang w:val="es-MX"/>
        </w:rPr>
      </w:pPr>
      <w:r>
        <w:rPr>
          <w:rFonts w:ascii="Arial" w:hAnsi="Arial" w:cs="Arial"/>
          <w:sz w:val="24"/>
          <w:lang w:val="es-MX"/>
        </w:rPr>
        <w:t>Se modifica el valor de la suma.</w:t>
      </w:r>
    </w:p>
    <w:p w:rsidR="00437D44" w:rsidRPr="00437D44" w:rsidRDefault="00437D44" w:rsidP="00437D44">
      <w:pPr>
        <w:pStyle w:val="Prrafodelista"/>
        <w:numPr>
          <w:ilvl w:val="0"/>
          <w:numId w:val="2"/>
        </w:numPr>
        <w:rPr>
          <w:rFonts w:ascii="Arial" w:hAnsi="Arial" w:cs="Arial"/>
          <w:sz w:val="24"/>
          <w:lang w:val="es-MX"/>
        </w:rPr>
      </w:pPr>
      <w:r w:rsidRPr="00437D44">
        <w:rPr>
          <w:rFonts w:ascii="Arial" w:hAnsi="Arial" w:cs="Arial"/>
          <w:sz w:val="24"/>
          <w:lang w:val="es-MX"/>
        </w:rPr>
        <w:t xml:space="preserve">En el programa de paso por valor, ¿Qué sucede si modifica el valor de la variable total después del llamado de función con respecto al valor de c en la función sumar? </w:t>
      </w:r>
    </w:p>
    <w:p w:rsidR="00437D44" w:rsidRDefault="00A47072" w:rsidP="00437D44">
      <w:pPr>
        <w:rPr>
          <w:rFonts w:ascii="Arial" w:hAnsi="Arial" w:cs="Arial"/>
          <w:sz w:val="24"/>
          <w:lang w:val="es-MX"/>
        </w:rPr>
      </w:pPr>
      <w:r>
        <w:rPr>
          <w:rFonts w:ascii="Arial" w:hAnsi="Arial" w:cs="Arial"/>
          <w:sz w:val="24"/>
          <w:lang w:val="es-MX"/>
        </w:rPr>
        <w:t>El valor que se devuelve es diferente.</w:t>
      </w:r>
    </w:p>
    <w:p w:rsidR="00437D44" w:rsidRPr="00437D44" w:rsidRDefault="00437D44" w:rsidP="00437D44">
      <w:pPr>
        <w:pStyle w:val="Prrafodelista"/>
        <w:numPr>
          <w:ilvl w:val="0"/>
          <w:numId w:val="2"/>
        </w:numPr>
        <w:rPr>
          <w:rFonts w:ascii="Arial" w:hAnsi="Arial" w:cs="Arial"/>
          <w:sz w:val="24"/>
          <w:lang w:val="es-MX"/>
        </w:rPr>
      </w:pPr>
      <w:r w:rsidRPr="00437D44">
        <w:rPr>
          <w:rFonts w:ascii="Arial" w:hAnsi="Arial" w:cs="Arial"/>
          <w:sz w:val="24"/>
          <w:lang w:val="es-MX"/>
        </w:rPr>
        <w:t>En el programa de paso por referencia, ¿Qué sucede si al inicio de la función sumar introduce la línea de código a=</w:t>
      </w:r>
      <w:proofErr w:type="gramStart"/>
      <w:r w:rsidRPr="00437D44">
        <w:rPr>
          <w:rFonts w:ascii="Arial" w:hAnsi="Arial" w:cs="Arial"/>
          <w:sz w:val="24"/>
          <w:lang w:val="es-MX"/>
        </w:rPr>
        <w:t>4;?</w:t>
      </w:r>
      <w:proofErr w:type="gramEnd"/>
      <w:r w:rsidRPr="00437D44">
        <w:rPr>
          <w:rFonts w:ascii="Arial" w:hAnsi="Arial" w:cs="Arial"/>
          <w:sz w:val="24"/>
          <w:lang w:val="es-MX"/>
        </w:rPr>
        <w:t xml:space="preserve"> </w:t>
      </w:r>
    </w:p>
    <w:p w:rsidR="00437D44" w:rsidRDefault="00A47072" w:rsidP="00437D44">
      <w:pPr>
        <w:rPr>
          <w:rFonts w:ascii="Arial" w:hAnsi="Arial" w:cs="Arial"/>
          <w:sz w:val="24"/>
          <w:lang w:val="es-MX"/>
        </w:rPr>
      </w:pPr>
      <w:r>
        <w:rPr>
          <w:rFonts w:ascii="Arial" w:hAnsi="Arial" w:cs="Arial"/>
          <w:sz w:val="24"/>
          <w:lang w:val="es-MX"/>
        </w:rPr>
        <w:t>El valor de a se cambia a 4.</w:t>
      </w:r>
    </w:p>
    <w:p w:rsidR="00E6218D" w:rsidRDefault="00E6218D" w:rsidP="00E6218D">
      <w:pPr>
        <w:pStyle w:val="Prrafodelista"/>
        <w:numPr>
          <w:ilvl w:val="0"/>
          <w:numId w:val="2"/>
        </w:numPr>
        <w:rPr>
          <w:rFonts w:ascii="Arial" w:hAnsi="Arial" w:cs="Arial"/>
          <w:sz w:val="24"/>
          <w:lang w:val="es-MX"/>
        </w:rPr>
      </w:pPr>
      <w:r>
        <w:rPr>
          <w:rFonts w:ascii="Arial" w:hAnsi="Arial" w:cs="Arial"/>
          <w:sz w:val="24"/>
          <w:lang w:val="es-MX"/>
        </w:rPr>
        <w:t>En el programa de paso por referencia, ¿Qué sucede si al inicio de la función sumar introduce la línea de código *a=</w:t>
      </w:r>
      <w:proofErr w:type="gramStart"/>
      <w:r>
        <w:rPr>
          <w:rFonts w:ascii="Arial" w:hAnsi="Arial" w:cs="Arial"/>
          <w:sz w:val="24"/>
          <w:lang w:val="es-MX"/>
        </w:rPr>
        <w:t>4;?</w:t>
      </w:r>
      <w:proofErr w:type="gramEnd"/>
    </w:p>
    <w:p w:rsidR="00795D00" w:rsidRPr="00795D00" w:rsidRDefault="00795D00" w:rsidP="00795D00">
      <w:pPr>
        <w:rPr>
          <w:rFonts w:ascii="Arial" w:hAnsi="Arial" w:cs="Arial"/>
          <w:sz w:val="24"/>
          <w:lang w:val="es-MX"/>
        </w:rPr>
      </w:pPr>
      <w:r>
        <w:rPr>
          <w:rFonts w:ascii="Arial" w:hAnsi="Arial" w:cs="Arial"/>
          <w:sz w:val="24"/>
          <w:lang w:val="es-MX"/>
        </w:rPr>
        <w:t>Se guarda en la dirección *</w:t>
      </w:r>
      <w:proofErr w:type="spellStart"/>
      <w:r>
        <w:rPr>
          <w:rFonts w:ascii="Arial" w:hAnsi="Arial" w:cs="Arial"/>
          <w:sz w:val="24"/>
          <w:lang w:val="es-MX"/>
        </w:rPr>
        <w:t>a el</w:t>
      </w:r>
      <w:proofErr w:type="spellEnd"/>
      <w:r>
        <w:rPr>
          <w:rFonts w:ascii="Arial" w:hAnsi="Arial" w:cs="Arial"/>
          <w:sz w:val="24"/>
          <w:lang w:val="es-MX"/>
        </w:rPr>
        <w:t xml:space="preserve"> valor de 4.</w:t>
      </w:r>
      <w:bookmarkStart w:id="0" w:name="_GoBack"/>
      <w:bookmarkEnd w:id="0"/>
    </w:p>
    <w:p w:rsidR="00795D00" w:rsidRPr="00E6218D" w:rsidRDefault="00795D00" w:rsidP="00795D00">
      <w:pPr>
        <w:pStyle w:val="Prrafodelista"/>
        <w:rPr>
          <w:rFonts w:ascii="Arial" w:hAnsi="Arial" w:cs="Arial"/>
          <w:sz w:val="24"/>
          <w:lang w:val="es-MX"/>
        </w:rPr>
      </w:pPr>
    </w:p>
    <w:p w:rsidR="00437D44" w:rsidRPr="00A47072" w:rsidRDefault="00437D44" w:rsidP="00A47072">
      <w:pPr>
        <w:pStyle w:val="Prrafodelista"/>
        <w:numPr>
          <w:ilvl w:val="0"/>
          <w:numId w:val="2"/>
        </w:numPr>
        <w:rPr>
          <w:rFonts w:ascii="Arial" w:hAnsi="Arial" w:cs="Arial"/>
          <w:sz w:val="24"/>
          <w:lang w:val="es-MX"/>
        </w:rPr>
      </w:pPr>
      <w:r w:rsidRPr="00A47072">
        <w:rPr>
          <w:rFonts w:ascii="Arial" w:hAnsi="Arial" w:cs="Arial"/>
          <w:sz w:val="24"/>
          <w:lang w:val="es-MX"/>
        </w:rPr>
        <w:t>Calcule el uso de memoria para ambos programas y exponga la diferencia.</w:t>
      </w:r>
    </w:p>
    <w:p w:rsidR="00437D44" w:rsidRPr="00437D44" w:rsidRDefault="00A47072" w:rsidP="00437D44">
      <w:pPr>
        <w:rPr>
          <w:rFonts w:ascii="Arial" w:hAnsi="Arial" w:cs="Arial"/>
          <w:sz w:val="24"/>
          <w:lang w:val="es-MX"/>
        </w:rPr>
      </w:pPr>
      <w:r>
        <w:rPr>
          <w:rFonts w:ascii="Arial" w:hAnsi="Arial" w:cs="Arial"/>
          <w:sz w:val="24"/>
          <w:lang w:val="es-MX"/>
        </w:rPr>
        <w:t>Se ocupa más espacio de memoria en el segundo programa por la extensión.</w:t>
      </w:r>
    </w:p>
    <w:p w:rsidR="00437D44" w:rsidRPr="00437D44" w:rsidRDefault="00437D44" w:rsidP="00437D44">
      <w:pPr>
        <w:rPr>
          <w:rFonts w:ascii="Arial" w:hAnsi="Arial" w:cs="Arial"/>
          <w:sz w:val="24"/>
          <w:lang w:val="es-MX"/>
        </w:rPr>
      </w:pPr>
    </w:p>
    <w:sectPr w:rsidR="00437D44" w:rsidRPr="00437D4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712" w:rsidRDefault="00755712" w:rsidP="00C71A7D">
      <w:pPr>
        <w:spacing w:after="0" w:line="240" w:lineRule="auto"/>
      </w:pPr>
      <w:r>
        <w:separator/>
      </w:r>
    </w:p>
  </w:endnote>
  <w:endnote w:type="continuationSeparator" w:id="0">
    <w:p w:rsidR="00755712" w:rsidRDefault="00755712" w:rsidP="00C7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712" w:rsidRDefault="00755712" w:rsidP="00C71A7D">
      <w:pPr>
        <w:spacing w:after="0" w:line="240" w:lineRule="auto"/>
      </w:pPr>
      <w:r>
        <w:separator/>
      </w:r>
    </w:p>
  </w:footnote>
  <w:footnote w:type="continuationSeparator" w:id="0">
    <w:p w:rsidR="00755712" w:rsidRDefault="00755712" w:rsidP="00C7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A7D" w:rsidRPr="00C71A7D" w:rsidRDefault="00C71A7D">
    <w:pPr>
      <w:pStyle w:val="Encabezado"/>
      <w:rPr>
        <w:lang w:val="es-MX"/>
      </w:rPr>
    </w:pPr>
    <w:r>
      <w:rPr>
        <w:lang w:val="es-MX"/>
      </w:rPr>
      <w:t xml:space="preserve">Alumno: </w:t>
    </w:r>
    <w:r>
      <w:rPr>
        <w:b/>
        <w:lang w:val="es-MX"/>
      </w:rPr>
      <w:t>Aguirre Trinidad Enrique.</w:t>
    </w:r>
    <w:r>
      <w:ptab w:relativeTo="margin" w:alignment="center" w:leader="none"/>
    </w:r>
    <w:r w:rsidRPr="00A46115">
      <w:rPr>
        <w:lang w:val="es-MX"/>
      </w:rPr>
      <w:t xml:space="preserve"> </w:t>
    </w:r>
    <w:r>
      <w:ptab w:relativeTo="margin" w:alignment="right" w:leader="none"/>
    </w:r>
    <w:r>
      <w:rPr>
        <w:lang w:val="es-MX"/>
      </w:rPr>
      <w:t xml:space="preserve">Grupo: </w:t>
    </w:r>
    <w:r>
      <w:rPr>
        <w:b/>
        <w:lang w:val="es-MX"/>
      </w:rPr>
      <w:t>1MV2.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2685E"/>
    <w:multiLevelType w:val="hybridMultilevel"/>
    <w:tmpl w:val="5B44D760"/>
    <w:lvl w:ilvl="0" w:tplc="08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03056"/>
    <w:multiLevelType w:val="hybridMultilevel"/>
    <w:tmpl w:val="E73C6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F02F0"/>
    <w:multiLevelType w:val="hybridMultilevel"/>
    <w:tmpl w:val="353A4FAA"/>
    <w:lvl w:ilvl="0" w:tplc="08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7635D"/>
    <w:multiLevelType w:val="hybridMultilevel"/>
    <w:tmpl w:val="5D2E2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B7"/>
    <w:rsid w:val="00155B93"/>
    <w:rsid w:val="002306E0"/>
    <w:rsid w:val="00437D44"/>
    <w:rsid w:val="005D02CB"/>
    <w:rsid w:val="00755712"/>
    <w:rsid w:val="007912A1"/>
    <w:rsid w:val="00795D00"/>
    <w:rsid w:val="008059B7"/>
    <w:rsid w:val="009D7856"/>
    <w:rsid w:val="00A47072"/>
    <w:rsid w:val="00C71A7D"/>
    <w:rsid w:val="00CA2DBA"/>
    <w:rsid w:val="00D96B62"/>
    <w:rsid w:val="00E6218D"/>
    <w:rsid w:val="00E77D24"/>
    <w:rsid w:val="00EE7B29"/>
    <w:rsid w:val="00F9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495C"/>
  <w15:chartTrackingRefBased/>
  <w15:docId w15:val="{C57369D7-A74E-4DC0-B35D-3015D21A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0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059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C71A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1A7D"/>
  </w:style>
  <w:style w:type="paragraph" w:styleId="Piedepgina">
    <w:name w:val="footer"/>
    <w:basedOn w:val="Normal"/>
    <w:link w:val="PiedepginaCar"/>
    <w:uiPriority w:val="99"/>
    <w:unhideWhenUsed/>
    <w:rsid w:val="00C71A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1A7D"/>
  </w:style>
  <w:style w:type="paragraph" w:styleId="Prrafodelista">
    <w:name w:val="List Paragraph"/>
    <w:basedOn w:val="Normal"/>
    <w:uiPriority w:val="34"/>
    <w:qFormat/>
    <w:rsid w:val="007912A1"/>
    <w:pPr>
      <w:ind w:left="720"/>
      <w:contextualSpacing/>
    </w:pPr>
  </w:style>
  <w:style w:type="table" w:styleId="Tabladecuadrcula4">
    <w:name w:val="Grid Table 4"/>
    <w:basedOn w:val="Tablanormal"/>
    <w:uiPriority w:val="49"/>
    <w:rsid w:val="002306E0"/>
    <w:pPr>
      <w:spacing w:after="0" w:line="240" w:lineRule="auto"/>
    </w:pPr>
    <w:rPr>
      <w:lang w:val="es-MX"/>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E77D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8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626</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AGUIRRE TRINIDAD</dc:creator>
  <cp:keywords/>
  <dc:description/>
  <cp:lastModifiedBy>ENRIQUE AGUIRRE TRINIDAD</cp:lastModifiedBy>
  <cp:revision>6</cp:revision>
  <dcterms:created xsi:type="dcterms:W3CDTF">2017-12-03T07:36:00Z</dcterms:created>
  <dcterms:modified xsi:type="dcterms:W3CDTF">2017-12-08T07:25:00Z</dcterms:modified>
</cp:coreProperties>
</file>