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57D0" w:rsidRPr="00EC78E0" w:rsidRDefault="00CF0596" w:rsidP="00EC78E0">
      <w:pPr>
        <w:pStyle w:val="a4"/>
        <w:jc w:val="center"/>
        <w:rPr>
          <w:rFonts w:ascii="SimSong" w:eastAsia="SimSong" w:hAnsi="SimSong" w:hint="default"/>
          <w:color w:val="33353C"/>
          <w:sz w:val="48"/>
          <w:szCs w:val="48"/>
          <w:lang w:val="zh-CN" w:eastAsia="zh-CN"/>
        </w:rPr>
      </w:pPr>
      <w:r w:rsidRPr="00EC78E0">
        <w:rPr>
          <w:rFonts w:ascii="SimSong" w:eastAsia="SimSong" w:hAnsi="SimSong"/>
          <w:color w:val="33353C"/>
          <w:sz w:val="48"/>
          <w:szCs w:val="48"/>
          <w:lang w:val="zh-CN" w:eastAsia="zh-CN"/>
        </w:rPr>
        <w:t>聊一聊下半年的行情</w:t>
      </w:r>
    </w:p>
    <w:p w:rsidR="002957D0" w:rsidRPr="00EC78E0" w:rsidRDefault="00CF0596">
      <w:pPr>
        <w:rPr>
          <w:rFonts w:ascii="SimSong" w:eastAsia="SimSong" w:hAnsi="SimSong" w:cs="冬青黑体简体中文 W3" w:hint="default"/>
          <w:shd w:val="clear" w:color="auto" w:fill="FFFFFF"/>
        </w:rPr>
      </w:pPr>
      <w:r w:rsidRPr="00EC78E0">
        <w:rPr>
          <w:rFonts w:ascii="SimSong" w:eastAsia="SimSong" w:hAnsi="SimSong"/>
        </w:rPr>
        <w:t>下面是上证指数近几个月的走势：</w:t>
      </w:r>
    </w:p>
    <w:p w:rsidR="002957D0" w:rsidRPr="00EC78E0" w:rsidRDefault="002957D0" w:rsidP="00076EF6">
      <w:pPr>
        <w:jc w:val="center"/>
        <w:rPr>
          <w:rFonts w:ascii="SimSong" w:eastAsia="SimSong" w:hAnsi="SimSong" w:cs="冬青黑体简体中文 W3" w:hint="default"/>
          <w:shd w:val="clear" w:color="auto" w:fill="FFFFFF"/>
        </w:rPr>
      </w:pPr>
    </w:p>
    <w:p w:rsidR="002957D0" w:rsidRPr="00EC78E0" w:rsidRDefault="00076EF6" w:rsidP="00076EF6">
      <w:pPr>
        <w:jc w:val="center"/>
        <w:rPr>
          <w:rFonts w:ascii="SimSong" w:eastAsia="SimSong" w:hAnsi="SimSong" w:cs="冬青黑体简体中文 W3" w:hint="default"/>
          <w:shd w:val="clear" w:color="auto" w:fill="FFFFFF"/>
        </w:rPr>
      </w:pPr>
      <w:bookmarkStart w:id="0" w:name="_GoBack"/>
      <w:r w:rsidRPr="00EC78E0">
        <w:rPr>
          <w:rFonts w:ascii="SimSong" w:eastAsia="SimSong" w:hAnsi="SimSong" w:cs="冬青黑体简体中文 W3" w:hint="default"/>
          <w:noProof/>
          <w:shd w:val="clear" w:color="auto" w:fill="FFFFFF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F2E2A9D" wp14:editId="3925B203">
            <wp:extent cx="4572000" cy="302744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屏2021-05-25 下午4.12.0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321" cy="303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76EF6" w:rsidRPr="00EC78E0" w:rsidRDefault="00076EF6">
      <w:pPr>
        <w:rPr>
          <w:rFonts w:ascii="SimSong" w:eastAsia="SimSong" w:hAnsi="SimSong" w:cs="冬青黑体简体中文 W3"/>
          <w:shd w:val="clear" w:color="auto" w:fill="FFFFFF"/>
        </w:rPr>
      </w:pP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color w:val="000000" w:themeColor="text1"/>
          <w:shd w:val="clear" w:color="auto" w:fill="FFFFFF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看起来好像又重新进入了震荡市。涨到</w:t>
      </w:r>
      <w:r w:rsidRPr="00EC78E0">
        <w:rPr>
          <w:rFonts w:ascii="SimSong" w:eastAsia="SimSong" w:hAnsi="SimSong"/>
          <w:lang w:val="zh-CN" w:eastAsia="zh-CN"/>
        </w:rPr>
        <w:t>3500</w:t>
      </w:r>
      <w:r w:rsidRPr="00EC78E0">
        <w:rPr>
          <w:rFonts w:ascii="SimSong" w:eastAsia="SimSong" w:hAnsi="SimSong"/>
          <w:lang w:val="zh-CN" w:eastAsia="zh-CN"/>
        </w:rPr>
        <w:t>点左右就涨不动了，要下跌。跌到</w:t>
      </w:r>
      <w:r w:rsidRPr="00EC78E0">
        <w:rPr>
          <w:rFonts w:ascii="SimSong" w:eastAsia="SimSong" w:hAnsi="SimSong"/>
          <w:lang w:val="zh-CN" w:eastAsia="zh-CN"/>
        </w:rPr>
        <w:t>3300</w:t>
      </w:r>
      <w:r w:rsidRPr="00EC78E0">
        <w:rPr>
          <w:rFonts w:ascii="SimSong" w:eastAsia="SimSong" w:hAnsi="SimSong"/>
          <w:lang w:val="zh-CN" w:eastAsia="zh-CN"/>
        </w:rPr>
        <w:t>左右又跌不动</w:t>
      </w:r>
      <w:r w:rsidRPr="00EC78E0">
        <w:rPr>
          <w:rFonts w:ascii="SimSong" w:eastAsia="SimSong" w:hAnsi="SimSong"/>
          <w:color w:val="000000" w:themeColor="text1"/>
          <w:shd w:val="clear" w:color="auto" w:fill="FFFFFF"/>
          <w:lang w:val="zh-CN" w:eastAsia="zh-CN"/>
        </w:rPr>
        <w:t>了，就要反弹。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 w:hint="default"/>
          <w:color w:val="000000" w:themeColor="text1"/>
          <w:shd w:val="clear" w:color="auto" w:fill="FFFFFF"/>
          <w:lang w:val="zh-CN" w:eastAsia="zh-CN"/>
        </w:rPr>
      </w:pPr>
      <w:r w:rsidRPr="00EC78E0">
        <w:rPr>
          <w:rFonts w:ascii="SimSong" w:eastAsia="SimSong" w:hAnsi="SimSong"/>
          <w:color w:val="000000" w:themeColor="text1"/>
          <w:shd w:val="clear" w:color="auto" w:fill="FFFFFF"/>
          <w:lang w:val="zh-CN" w:eastAsia="zh-CN"/>
        </w:rPr>
        <w:t>这种走势从</w:t>
      </w:r>
      <w:r w:rsidRPr="00EC78E0">
        <w:rPr>
          <w:rFonts w:ascii="SimSong" w:eastAsia="SimSong" w:hAnsi="SimSong"/>
          <w:color w:val="000000" w:themeColor="text1"/>
          <w:shd w:val="clear" w:color="auto" w:fill="FFFFFF"/>
          <w:lang w:val="zh-CN" w:eastAsia="zh-CN"/>
        </w:rPr>
        <w:t>3</w:t>
      </w:r>
      <w:r w:rsidRPr="00EC78E0">
        <w:rPr>
          <w:rFonts w:ascii="SimSong" w:eastAsia="SimSong" w:hAnsi="SimSong"/>
          <w:color w:val="000000" w:themeColor="text1"/>
          <w:shd w:val="clear" w:color="auto" w:fill="FFFFFF"/>
          <w:lang w:val="zh-CN" w:eastAsia="zh-CN"/>
        </w:rPr>
        <w:t>月到现在已经两个多月了，这是标准的震荡行情走势。</w:t>
      </w:r>
    </w:p>
    <w:p w:rsidR="002957D0" w:rsidRPr="00EC78E0" w:rsidRDefault="00CF0596">
      <w:pPr>
        <w:pStyle w:val="a4"/>
        <w:spacing w:before="200" w:after="200"/>
        <w:rPr>
          <w:rFonts w:ascii="SimSong" w:eastAsia="SimSong" w:hAnsi="SimSong" w:cs="冬青黑体简体中文 W6" w:hint="default"/>
          <w:b/>
          <w:bCs/>
          <w:color w:val="EE220C"/>
          <w:sz w:val="28"/>
          <w:szCs w:val="28"/>
          <w:shd w:val="clear" w:color="auto" w:fill="FFFFFF"/>
          <w:lang w:eastAsia="zh-CN"/>
        </w:rPr>
      </w:pPr>
      <w:r w:rsidRPr="00EC78E0">
        <w:rPr>
          <w:rFonts w:ascii="SimSong" w:eastAsia="SimSong" w:hAnsi="SimSong"/>
          <w:b/>
          <w:bCs/>
          <w:color w:val="EE220C"/>
          <w:sz w:val="28"/>
          <w:szCs w:val="28"/>
          <w:shd w:val="clear" w:color="auto" w:fill="FFFFFF"/>
          <w:lang w:val="zh-CN" w:eastAsia="zh-CN"/>
        </w:rPr>
        <w:t xml:space="preserve">01 | </w:t>
      </w:r>
      <w:r w:rsidRPr="00EC78E0">
        <w:rPr>
          <w:rFonts w:ascii="SimSong" w:eastAsia="SimSong" w:hAnsi="SimSong"/>
          <w:b/>
          <w:bCs/>
          <w:color w:val="EE220C"/>
          <w:sz w:val="28"/>
          <w:szCs w:val="28"/>
          <w:shd w:val="clear" w:color="auto" w:fill="FFFFFF"/>
          <w:lang w:val="zh-CN" w:eastAsia="zh-CN"/>
        </w:rPr>
        <w:t>今年会一直震荡吗？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都说今年是基金的小年，那么下半年会继续这样一直震荡下去吗？</w:t>
      </w:r>
    </w:p>
    <w:p w:rsidR="00076EF6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我整理了一下</w:t>
      </w:r>
      <w:r w:rsidRPr="00EC78E0">
        <w:rPr>
          <w:rFonts w:ascii="SimSong" w:eastAsia="SimSong" w:hAnsi="SimSong"/>
          <w:lang w:val="zh-CN" w:eastAsia="zh-CN"/>
        </w:rPr>
        <w:t>A</w:t>
      </w:r>
      <w:r w:rsidRPr="00EC78E0">
        <w:rPr>
          <w:rFonts w:ascii="SimSong" w:eastAsia="SimSong" w:hAnsi="SimSong"/>
          <w:lang w:val="zh-CN" w:eastAsia="zh-CN"/>
        </w:rPr>
        <w:t>股历史上每年的点位：</w:t>
      </w:r>
    </w:p>
    <w:tbl>
      <w:tblPr>
        <w:tblW w:w="8761" w:type="dxa"/>
        <w:jc w:val="center"/>
        <w:tblLook w:val="04A0" w:firstRow="1" w:lastRow="0" w:firstColumn="1" w:lastColumn="0" w:noHBand="0" w:noVBand="1"/>
      </w:tblPr>
      <w:tblGrid>
        <w:gridCol w:w="1004"/>
        <w:gridCol w:w="1080"/>
        <w:gridCol w:w="1080"/>
        <w:gridCol w:w="1970"/>
        <w:gridCol w:w="949"/>
        <w:gridCol w:w="948"/>
        <w:gridCol w:w="1730"/>
      </w:tblGrid>
      <w:tr w:rsidR="00076EF6" w:rsidRPr="00EC78E0" w:rsidTr="00076EF6">
        <w:trPr>
          <w:trHeight w:val="290"/>
          <w:jc w:val="center"/>
        </w:trPr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413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5B9BD5"/>
            <w:noWrap/>
            <w:vAlign w:val="center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上证指数点位</w:t>
            </w:r>
          </w:p>
        </w:tc>
        <w:tc>
          <w:tcPr>
            <w:tcW w:w="362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5B9BD5"/>
            <w:noWrap/>
            <w:vAlign w:val="center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沪深300指数点位</w:t>
            </w:r>
          </w:p>
        </w:tc>
      </w:tr>
      <w:tr w:rsidR="00076EF6" w:rsidRPr="00EC78E0" w:rsidTr="00076EF6">
        <w:trPr>
          <w:trHeight w:val="290"/>
          <w:jc w:val="center"/>
        </w:trPr>
        <w:tc>
          <w:tcPr>
            <w:tcW w:w="10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年份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最低点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最局点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最高点/最低点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最低点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最局点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最高点/最低点</w:t>
            </w:r>
          </w:p>
        </w:tc>
      </w:tr>
      <w:tr w:rsidR="00076EF6" w:rsidRPr="00EC78E0" w:rsidTr="00076EF6">
        <w:trPr>
          <w:trHeight w:val="290"/>
          <w:jc w:val="center"/>
        </w:trPr>
        <w:tc>
          <w:tcPr>
            <w:tcW w:w="10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2005年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998.23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1328.53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33.09%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807.78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1059.48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31.16%</w:t>
            </w:r>
          </w:p>
        </w:tc>
      </w:tr>
      <w:tr w:rsidR="00076EF6" w:rsidRPr="00EC78E0" w:rsidTr="00076EF6">
        <w:trPr>
          <w:trHeight w:val="290"/>
          <w:jc w:val="center"/>
        </w:trPr>
        <w:tc>
          <w:tcPr>
            <w:tcW w:w="10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2006年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1161.91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2698.90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132.28%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926.41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2052.86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121.59%</w:t>
            </w:r>
          </w:p>
        </w:tc>
      </w:tr>
      <w:tr w:rsidR="00076EF6" w:rsidRPr="00EC78E0" w:rsidTr="00076EF6">
        <w:trPr>
          <w:trHeight w:val="290"/>
          <w:jc w:val="center"/>
        </w:trPr>
        <w:tc>
          <w:tcPr>
            <w:tcW w:w="10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2007年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2541.53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6124.04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140.96%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2030.76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5891.72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190.12%</w:t>
            </w:r>
          </w:p>
        </w:tc>
      </w:tr>
      <w:tr w:rsidR="00076EF6" w:rsidRPr="00EC78E0" w:rsidTr="00076EF6">
        <w:trPr>
          <w:trHeight w:val="290"/>
          <w:jc w:val="center"/>
        </w:trPr>
        <w:tc>
          <w:tcPr>
            <w:tcW w:w="10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2008年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1664.93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5522.78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231.71%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1606.73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5756.92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258.30%</w:t>
            </w:r>
          </w:p>
        </w:tc>
      </w:tr>
      <w:tr w:rsidR="00076EF6" w:rsidRPr="00EC78E0" w:rsidTr="00076EF6">
        <w:trPr>
          <w:trHeight w:val="290"/>
          <w:jc w:val="center"/>
        </w:trPr>
        <w:tc>
          <w:tcPr>
            <w:tcW w:w="10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2009年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1844.09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3478.01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88.60%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1837.84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3803.06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106.93%</w:t>
            </w:r>
          </w:p>
        </w:tc>
      </w:tr>
      <w:tr w:rsidR="00076EF6" w:rsidRPr="00EC78E0" w:rsidTr="00076EF6">
        <w:trPr>
          <w:trHeight w:val="290"/>
          <w:jc w:val="center"/>
        </w:trPr>
        <w:tc>
          <w:tcPr>
            <w:tcW w:w="10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2010年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2319.74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3306.75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42.55%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2462.20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3597.75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46.12%</w:t>
            </w:r>
          </w:p>
        </w:tc>
      </w:tr>
      <w:tr w:rsidR="00076EF6" w:rsidRPr="00EC78E0" w:rsidTr="00076EF6">
        <w:trPr>
          <w:trHeight w:val="290"/>
          <w:jc w:val="center"/>
        </w:trPr>
        <w:tc>
          <w:tcPr>
            <w:tcW w:w="10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2011年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2134.02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3067.46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43.74%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2267.11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3380.53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49.11%</w:t>
            </w:r>
          </w:p>
        </w:tc>
      </w:tr>
      <w:tr w:rsidR="00076EF6" w:rsidRPr="00EC78E0" w:rsidTr="00076EF6">
        <w:trPr>
          <w:trHeight w:val="290"/>
          <w:jc w:val="center"/>
        </w:trPr>
        <w:tc>
          <w:tcPr>
            <w:tcW w:w="10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2012年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1949.46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2478.38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27.13%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2102.14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2717.83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29.29%</w:t>
            </w:r>
          </w:p>
        </w:tc>
      </w:tr>
      <w:tr w:rsidR="00076EF6" w:rsidRPr="00EC78E0" w:rsidTr="00076EF6">
        <w:trPr>
          <w:trHeight w:val="290"/>
          <w:jc w:val="center"/>
        </w:trPr>
        <w:tc>
          <w:tcPr>
            <w:tcW w:w="10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2013年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1849.65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2444.80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32.18%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2023.17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2791.30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37.97%</w:t>
            </w:r>
          </w:p>
        </w:tc>
      </w:tr>
      <w:tr w:rsidR="00076EF6" w:rsidRPr="00EC78E0" w:rsidTr="00076EF6">
        <w:trPr>
          <w:trHeight w:val="290"/>
          <w:jc w:val="center"/>
        </w:trPr>
        <w:tc>
          <w:tcPr>
            <w:tcW w:w="10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2014年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1974.38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3239.36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64.07%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2077.76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3542.34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70.49%</w:t>
            </w:r>
          </w:p>
        </w:tc>
      </w:tr>
      <w:tr w:rsidR="00076EF6" w:rsidRPr="00EC78E0" w:rsidTr="00076EF6">
        <w:trPr>
          <w:trHeight w:val="290"/>
          <w:jc w:val="center"/>
        </w:trPr>
        <w:tc>
          <w:tcPr>
            <w:tcW w:w="10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2015年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2850.71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5178.19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81.65%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2952.01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5380.43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82.26%</w:t>
            </w:r>
          </w:p>
        </w:tc>
      </w:tr>
      <w:tr w:rsidR="00076EF6" w:rsidRPr="00EC78E0" w:rsidTr="00076EF6">
        <w:trPr>
          <w:trHeight w:val="290"/>
          <w:jc w:val="center"/>
        </w:trPr>
        <w:tc>
          <w:tcPr>
            <w:tcW w:w="10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2016年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2638.30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3538.69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34.13%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2821.21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3726.24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32.08%</w:t>
            </w:r>
          </w:p>
        </w:tc>
      </w:tr>
      <w:tr w:rsidR="00076EF6" w:rsidRPr="00EC78E0" w:rsidTr="00076EF6">
        <w:trPr>
          <w:trHeight w:val="290"/>
          <w:jc w:val="center"/>
        </w:trPr>
        <w:tc>
          <w:tcPr>
            <w:tcW w:w="10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2017年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3016.53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3450.49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14.39%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3264.21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4260.64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30.53%</w:t>
            </w:r>
          </w:p>
        </w:tc>
      </w:tr>
      <w:tr w:rsidR="00076EF6" w:rsidRPr="00EC78E0" w:rsidTr="00076EF6">
        <w:trPr>
          <w:trHeight w:val="290"/>
          <w:jc w:val="center"/>
        </w:trPr>
        <w:tc>
          <w:tcPr>
            <w:tcW w:w="10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2018年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2449.20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3587.03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46.46%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2964.88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4403.34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48.52%</w:t>
            </w:r>
          </w:p>
        </w:tc>
      </w:tr>
      <w:tr w:rsidR="00076EF6" w:rsidRPr="00EC78E0" w:rsidTr="00076EF6">
        <w:trPr>
          <w:trHeight w:val="290"/>
          <w:jc w:val="center"/>
        </w:trPr>
        <w:tc>
          <w:tcPr>
            <w:tcW w:w="10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2019年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2440.91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3288.45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34.72%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2935.83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4126.09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40.54%</w:t>
            </w:r>
          </w:p>
        </w:tc>
      </w:tr>
      <w:tr w:rsidR="00076EF6" w:rsidRPr="00EC78E0" w:rsidTr="00076EF6">
        <w:trPr>
          <w:trHeight w:val="290"/>
          <w:jc w:val="center"/>
        </w:trPr>
        <w:tc>
          <w:tcPr>
            <w:tcW w:w="10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lastRenderedPageBreak/>
              <w:t>2020年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2646.80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3474.92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31.29%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3503.19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5215.62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48.88%</w:t>
            </w:r>
          </w:p>
        </w:tc>
      </w:tr>
      <w:tr w:rsidR="00076EF6" w:rsidRPr="00EC78E0" w:rsidTr="00076EF6">
        <w:trPr>
          <w:trHeight w:val="290"/>
          <w:jc w:val="center"/>
        </w:trPr>
        <w:tc>
          <w:tcPr>
            <w:tcW w:w="10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2021年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3328.31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3731.69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12.12%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4883.66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5930.91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6EF6" w:rsidRPr="00076EF6" w:rsidRDefault="00076EF6" w:rsidP="00076E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076EF6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21.44%</w:t>
            </w:r>
          </w:p>
        </w:tc>
      </w:tr>
    </w:tbl>
    <w:p w:rsidR="002957D0" w:rsidRPr="00EC78E0" w:rsidRDefault="002957D0">
      <w:pPr>
        <w:rPr>
          <w:rFonts w:ascii="SimSong" w:eastAsia="SimSong" w:hAnsi="SimSong" w:cs="冬青黑体简体中文 W3" w:hint="default"/>
        </w:rPr>
      </w:pP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就目前看，今年上证指数的波动只有</w:t>
      </w:r>
      <w:r w:rsidRPr="00EC78E0">
        <w:rPr>
          <w:rFonts w:ascii="SimSong" w:eastAsia="SimSong" w:hAnsi="SimSong"/>
          <w:lang w:val="zh-CN" w:eastAsia="zh-CN"/>
        </w:rPr>
        <w:t>12.12%</w:t>
      </w:r>
      <w:r w:rsidRPr="00EC78E0">
        <w:rPr>
          <w:rFonts w:ascii="SimSong" w:eastAsia="SimSong" w:hAnsi="SimSong"/>
          <w:lang w:val="zh-CN" w:eastAsia="zh-CN"/>
        </w:rPr>
        <w:t>，沪深</w:t>
      </w:r>
      <w:r w:rsidRPr="00EC78E0">
        <w:rPr>
          <w:rFonts w:ascii="SimSong" w:eastAsia="SimSong" w:hAnsi="SimSong"/>
          <w:lang w:val="zh-CN" w:eastAsia="zh-CN"/>
        </w:rPr>
        <w:t>300</w:t>
      </w:r>
      <w:r w:rsidRPr="00EC78E0">
        <w:rPr>
          <w:rFonts w:ascii="SimSong" w:eastAsia="SimSong" w:hAnsi="SimSong"/>
          <w:lang w:val="zh-CN" w:eastAsia="zh-CN"/>
        </w:rPr>
        <w:t>的波动只有</w:t>
      </w:r>
      <w:r w:rsidRPr="00EC78E0">
        <w:rPr>
          <w:rFonts w:ascii="SimSong" w:eastAsia="SimSong" w:hAnsi="SimSong"/>
          <w:lang w:val="zh-CN" w:eastAsia="zh-CN"/>
        </w:rPr>
        <w:t>21.44%</w:t>
      </w:r>
      <w:r w:rsidRPr="00EC78E0">
        <w:rPr>
          <w:rFonts w:ascii="SimSong" w:eastAsia="SimSong" w:hAnsi="SimSong"/>
          <w:lang w:val="zh-CN" w:eastAsia="zh-CN"/>
        </w:rPr>
        <w:t>，都是历史最低。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那这种小波动，会一直保持下去吗？我觉得，不要被短期几个月的震荡给迷惑了。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从历史上看，不管是上证指数还是沪深</w:t>
      </w:r>
      <w:r w:rsidRPr="00EC78E0">
        <w:rPr>
          <w:rFonts w:ascii="SimSong" w:eastAsia="SimSong" w:hAnsi="SimSong"/>
          <w:lang w:val="zh-CN" w:eastAsia="zh-CN"/>
        </w:rPr>
        <w:t>300</w:t>
      </w:r>
      <w:r w:rsidRPr="00EC78E0">
        <w:rPr>
          <w:rFonts w:ascii="SimSong" w:eastAsia="SimSong" w:hAnsi="SimSong"/>
          <w:lang w:val="zh-CN" w:eastAsia="zh-CN"/>
        </w:rPr>
        <w:t>，从</w:t>
      </w:r>
      <w:r w:rsidRPr="00EC78E0">
        <w:rPr>
          <w:rFonts w:ascii="SimSong" w:eastAsia="SimSong" w:hAnsi="SimSong"/>
          <w:lang w:val="zh-CN" w:eastAsia="zh-CN"/>
        </w:rPr>
        <w:t>2005</w:t>
      </w:r>
      <w:r w:rsidRPr="00EC78E0">
        <w:rPr>
          <w:rFonts w:ascii="SimSong" w:eastAsia="SimSong" w:hAnsi="SimSong"/>
          <w:lang w:val="zh-CN" w:eastAsia="zh-CN"/>
        </w:rPr>
        <w:t>年到</w:t>
      </w:r>
      <w:r w:rsidRPr="00EC78E0">
        <w:rPr>
          <w:rFonts w:ascii="SimSong" w:eastAsia="SimSong" w:hAnsi="SimSong"/>
          <w:lang w:val="zh-CN" w:eastAsia="zh-CN"/>
        </w:rPr>
        <w:t>2020</w:t>
      </w:r>
      <w:r w:rsidRPr="00EC78E0">
        <w:rPr>
          <w:rFonts w:ascii="SimSong" w:eastAsia="SimSong" w:hAnsi="SimSong"/>
          <w:lang w:val="zh-CN" w:eastAsia="zh-CN"/>
        </w:rPr>
        <w:t>年，</w:t>
      </w:r>
      <w:r w:rsidRPr="00EC78E0">
        <w:rPr>
          <w:rFonts w:ascii="SimSong" w:eastAsia="SimSong" w:hAnsi="SimSong"/>
          <w:lang w:val="zh-CN" w:eastAsia="zh-CN"/>
        </w:rPr>
        <w:t>16</w:t>
      </w:r>
      <w:r w:rsidRPr="00EC78E0">
        <w:rPr>
          <w:rFonts w:ascii="SimSong" w:eastAsia="SimSong" w:hAnsi="SimSong"/>
          <w:lang w:val="zh-CN" w:eastAsia="zh-CN"/>
        </w:rPr>
        <w:t>年间，如果用每年当中的最高点和最低点相比，最高点大部分都比最低点高出</w:t>
      </w:r>
      <w:r w:rsidRPr="00EC78E0">
        <w:rPr>
          <w:rFonts w:ascii="SimSong" w:eastAsia="SimSong" w:hAnsi="SimSong"/>
          <w:lang w:val="zh-CN" w:eastAsia="zh-CN"/>
        </w:rPr>
        <w:t>30%</w:t>
      </w:r>
      <w:r w:rsidRPr="00EC78E0">
        <w:rPr>
          <w:rFonts w:ascii="SimSong" w:eastAsia="SimSong" w:hAnsi="SimSong"/>
          <w:lang w:val="zh-CN" w:eastAsia="zh-CN"/>
        </w:rPr>
        <w:t>以上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过去</w:t>
      </w:r>
      <w:r w:rsidRPr="00EC78E0">
        <w:rPr>
          <w:rFonts w:ascii="SimSong" w:eastAsia="SimSong" w:hAnsi="SimSong"/>
          <w:lang w:val="zh-CN" w:eastAsia="zh-CN"/>
        </w:rPr>
        <w:t>16</w:t>
      </w:r>
      <w:r w:rsidRPr="00EC78E0">
        <w:rPr>
          <w:rFonts w:ascii="SimSong" w:eastAsia="SimSong" w:hAnsi="SimSong"/>
          <w:lang w:val="zh-CN" w:eastAsia="zh-CN"/>
        </w:rPr>
        <w:t>年，上证指数波动最小的</w:t>
      </w:r>
      <w:r w:rsidRPr="00EC78E0">
        <w:rPr>
          <w:rFonts w:ascii="SimSong" w:eastAsia="SimSong" w:hAnsi="SimSong"/>
          <w:lang w:val="zh-CN" w:eastAsia="zh-CN"/>
        </w:rPr>
        <w:t>2017</w:t>
      </w:r>
      <w:r w:rsidRPr="00EC78E0">
        <w:rPr>
          <w:rFonts w:ascii="SimSong" w:eastAsia="SimSong" w:hAnsi="SimSong"/>
          <w:lang w:val="zh-CN" w:eastAsia="zh-CN"/>
        </w:rPr>
        <w:t>年是</w:t>
      </w:r>
      <w:r w:rsidRPr="00EC78E0">
        <w:rPr>
          <w:rFonts w:ascii="SimSong" w:eastAsia="SimSong" w:hAnsi="SimSong"/>
          <w:lang w:val="zh-CN" w:eastAsia="zh-CN"/>
        </w:rPr>
        <w:t>14.39%</w:t>
      </w:r>
      <w:r w:rsidRPr="00EC78E0">
        <w:rPr>
          <w:rFonts w:ascii="SimSong" w:eastAsia="SimSong" w:hAnsi="SimSong"/>
          <w:lang w:val="zh-CN" w:eastAsia="zh-CN"/>
        </w:rPr>
        <w:t>，第</w:t>
      </w:r>
      <w:r w:rsidRPr="00EC78E0">
        <w:rPr>
          <w:rFonts w:ascii="SimSong" w:eastAsia="SimSong" w:hAnsi="SimSong"/>
          <w:lang w:val="zh-CN" w:eastAsia="zh-CN"/>
        </w:rPr>
        <w:t>2</w:t>
      </w:r>
      <w:r w:rsidRPr="00EC78E0">
        <w:rPr>
          <w:rFonts w:ascii="SimSong" w:eastAsia="SimSong" w:hAnsi="SimSong"/>
          <w:lang w:val="zh-CN" w:eastAsia="zh-CN"/>
        </w:rPr>
        <w:t>小的是</w:t>
      </w:r>
      <w:r w:rsidRPr="00EC78E0">
        <w:rPr>
          <w:rFonts w:ascii="SimSong" w:eastAsia="SimSong" w:hAnsi="SimSong"/>
          <w:lang w:val="zh-CN" w:eastAsia="zh-CN"/>
        </w:rPr>
        <w:t>2012</w:t>
      </w:r>
      <w:r w:rsidRPr="00EC78E0">
        <w:rPr>
          <w:rFonts w:ascii="SimSong" w:eastAsia="SimSong" w:hAnsi="SimSong"/>
          <w:lang w:val="zh-CN" w:eastAsia="zh-CN"/>
        </w:rPr>
        <w:t>年</w:t>
      </w:r>
      <w:r w:rsidRPr="00EC78E0">
        <w:rPr>
          <w:rFonts w:ascii="SimSong" w:eastAsia="SimSong" w:hAnsi="SimSong"/>
          <w:lang w:val="zh-CN" w:eastAsia="zh-CN"/>
        </w:rPr>
        <w:t>27.13%</w:t>
      </w:r>
      <w:r w:rsidRPr="00EC78E0">
        <w:rPr>
          <w:rFonts w:ascii="SimSong" w:eastAsia="SimSong" w:hAnsi="SimSong"/>
          <w:lang w:val="zh-CN" w:eastAsia="zh-CN"/>
        </w:rPr>
        <w:t>。沪深</w:t>
      </w:r>
      <w:r w:rsidRPr="00EC78E0">
        <w:rPr>
          <w:rFonts w:ascii="SimSong" w:eastAsia="SimSong" w:hAnsi="SimSong"/>
          <w:lang w:val="zh-CN" w:eastAsia="zh-CN"/>
        </w:rPr>
        <w:t>300</w:t>
      </w:r>
      <w:r w:rsidRPr="00EC78E0">
        <w:rPr>
          <w:rFonts w:ascii="SimSong" w:eastAsia="SimSong" w:hAnsi="SimSong"/>
          <w:lang w:val="zh-CN" w:eastAsia="zh-CN"/>
        </w:rPr>
        <w:t>指数波动最小的是</w:t>
      </w:r>
      <w:r w:rsidRPr="00EC78E0">
        <w:rPr>
          <w:rFonts w:ascii="SimSong" w:eastAsia="SimSong" w:hAnsi="SimSong"/>
          <w:lang w:val="zh-CN" w:eastAsia="zh-CN"/>
        </w:rPr>
        <w:t>2012</w:t>
      </w:r>
      <w:r w:rsidRPr="00EC78E0">
        <w:rPr>
          <w:rFonts w:ascii="SimSong" w:eastAsia="SimSong" w:hAnsi="SimSong"/>
          <w:lang w:val="zh-CN" w:eastAsia="zh-CN"/>
        </w:rPr>
        <w:t>年</w:t>
      </w:r>
      <w:r w:rsidRPr="00EC78E0">
        <w:rPr>
          <w:rFonts w:ascii="SimSong" w:eastAsia="SimSong" w:hAnsi="SimSong"/>
          <w:lang w:val="zh-CN" w:eastAsia="zh-CN"/>
        </w:rPr>
        <w:t>29.29%</w:t>
      </w:r>
      <w:r w:rsidRPr="00EC78E0">
        <w:rPr>
          <w:rFonts w:ascii="SimSong" w:eastAsia="SimSong" w:hAnsi="SimSong"/>
          <w:lang w:val="zh-CN" w:eastAsia="zh-CN"/>
        </w:rPr>
        <w:t>，第</w:t>
      </w:r>
      <w:r w:rsidRPr="00EC78E0">
        <w:rPr>
          <w:rFonts w:ascii="SimSong" w:eastAsia="SimSong" w:hAnsi="SimSong"/>
          <w:lang w:val="zh-CN" w:eastAsia="zh-CN"/>
        </w:rPr>
        <w:t>2</w:t>
      </w:r>
      <w:r w:rsidRPr="00EC78E0">
        <w:rPr>
          <w:rFonts w:ascii="SimSong" w:eastAsia="SimSong" w:hAnsi="SimSong"/>
          <w:lang w:val="zh-CN" w:eastAsia="zh-CN"/>
        </w:rPr>
        <w:t>小的是</w:t>
      </w:r>
      <w:r w:rsidRPr="00EC78E0">
        <w:rPr>
          <w:rFonts w:ascii="SimSong" w:eastAsia="SimSong" w:hAnsi="SimSong"/>
          <w:lang w:val="zh-CN" w:eastAsia="zh-CN"/>
        </w:rPr>
        <w:t>2017</w:t>
      </w:r>
      <w:r w:rsidRPr="00EC78E0">
        <w:rPr>
          <w:rFonts w:ascii="SimSong" w:eastAsia="SimSong" w:hAnsi="SimSong"/>
          <w:lang w:val="zh-CN" w:eastAsia="zh-CN"/>
        </w:rPr>
        <w:t>年</w:t>
      </w:r>
      <w:r w:rsidRPr="00EC78E0">
        <w:rPr>
          <w:rFonts w:ascii="SimSong" w:eastAsia="SimSong" w:hAnsi="SimSong"/>
          <w:lang w:val="zh-CN" w:eastAsia="zh-CN"/>
        </w:rPr>
        <w:t>30.53%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总之大部分年份，要么暴涨，要么暴跌波动都非常大。要么像</w:t>
      </w:r>
      <w:r w:rsidRPr="00EC78E0">
        <w:rPr>
          <w:rFonts w:ascii="SimSong" w:eastAsia="SimSong" w:hAnsi="SimSong"/>
          <w:lang w:val="zh-CN" w:eastAsia="zh-CN"/>
        </w:rPr>
        <w:t>2020</w:t>
      </w:r>
      <w:r w:rsidRPr="00EC78E0">
        <w:rPr>
          <w:rFonts w:ascii="SimSong" w:eastAsia="SimSong" w:hAnsi="SimSong"/>
          <w:lang w:val="zh-CN" w:eastAsia="zh-CN"/>
        </w:rPr>
        <w:t>年，又有大涨又有大跌，但从来都不是什么震荡市。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现在的震荡，只是阶段的表现而已，未来大概率还是会以暴涨或者暴跌收尾的。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大家现在关心的是，震荡结束后，到底是会上涨，还是下跌？</w:t>
      </w:r>
    </w:p>
    <w:p w:rsidR="002957D0" w:rsidRPr="00EC78E0" w:rsidRDefault="00CF0596">
      <w:pPr>
        <w:rPr>
          <w:rFonts w:ascii="SimSong" w:eastAsia="SimSong" w:hAnsi="SimSong" w:cs="冬青黑体简体中文 W6" w:hint="default"/>
          <w:i/>
          <w:iCs/>
          <w:sz w:val="18"/>
          <w:szCs w:val="18"/>
        </w:rPr>
      </w:pPr>
      <w:r w:rsidRPr="00EC78E0">
        <w:rPr>
          <w:rFonts w:ascii="SimSong" w:eastAsia="SimSong" w:hAnsi="SimSong"/>
          <w:i/>
          <w:iCs/>
          <w:sz w:val="18"/>
          <w:szCs w:val="18"/>
        </w:rPr>
        <w:t>定投君注：我们投资基金的本质，就是承担着每年</w:t>
      </w:r>
      <w:r w:rsidRPr="00EC78E0">
        <w:rPr>
          <w:rFonts w:ascii="SimSong" w:eastAsia="SimSong" w:hAnsi="SimSong"/>
          <w:i/>
          <w:iCs/>
          <w:sz w:val="18"/>
          <w:szCs w:val="18"/>
        </w:rPr>
        <w:t>30%</w:t>
      </w:r>
      <w:r w:rsidRPr="00EC78E0">
        <w:rPr>
          <w:rFonts w:ascii="SimSong" w:eastAsia="SimSong" w:hAnsi="SimSong"/>
          <w:i/>
          <w:iCs/>
          <w:sz w:val="18"/>
          <w:szCs w:val="18"/>
        </w:rPr>
        <w:t>以上的波动，最后获取年化</w:t>
      </w:r>
      <w:r w:rsidRPr="00EC78E0">
        <w:rPr>
          <w:rFonts w:ascii="SimSong" w:eastAsia="SimSong" w:hAnsi="SimSong"/>
          <w:i/>
          <w:iCs/>
          <w:sz w:val="18"/>
          <w:szCs w:val="18"/>
        </w:rPr>
        <w:t>10-15%</w:t>
      </w:r>
      <w:r w:rsidRPr="00EC78E0">
        <w:rPr>
          <w:rFonts w:ascii="SimSong" w:eastAsia="SimSong" w:hAnsi="SimSong"/>
          <w:i/>
          <w:iCs/>
          <w:sz w:val="18"/>
          <w:szCs w:val="18"/>
        </w:rPr>
        <w:t>的收益率。很多人只看到收益高，但都没想过承受的波动其实更大，远大于最终的收益。这也是很多人想要高抛低吸的原因，如果成功，最终的收益将会远大于无脑持有。</w:t>
      </w:r>
    </w:p>
    <w:p w:rsidR="002957D0" w:rsidRPr="00EC78E0" w:rsidRDefault="00CF0596">
      <w:pPr>
        <w:pStyle w:val="a4"/>
        <w:spacing w:before="200" w:after="200"/>
        <w:rPr>
          <w:rFonts w:ascii="SimSong" w:eastAsia="SimSong" w:hAnsi="SimSong" w:cs="冬青黑体简体中文 W6" w:hint="default"/>
          <w:b/>
          <w:bCs/>
          <w:color w:val="EE220C"/>
          <w:sz w:val="28"/>
          <w:szCs w:val="28"/>
          <w:shd w:val="clear" w:color="auto" w:fill="FFFFFF"/>
          <w:lang w:eastAsia="zh-CN"/>
        </w:rPr>
      </w:pPr>
      <w:r w:rsidRPr="00EC78E0">
        <w:rPr>
          <w:rFonts w:ascii="SimSong" w:eastAsia="SimSong" w:hAnsi="SimSong"/>
          <w:b/>
          <w:bCs/>
          <w:color w:val="EE220C"/>
          <w:sz w:val="28"/>
          <w:szCs w:val="28"/>
          <w:shd w:val="clear" w:color="auto" w:fill="FFFFFF"/>
          <w:lang w:val="zh-CN" w:eastAsia="zh-CN"/>
        </w:rPr>
        <w:t>02</w:t>
      </w:r>
      <w:r w:rsidRPr="00EC78E0">
        <w:rPr>
          <w:rFonts w:ascii="SimSong" w:eastAsia="SimSong" w:hAnsi="SimSong" w:cs="Cambria" w:hint="default"/>
          <w:b/>
          <w:bCs/>
          <w:color w:val="EE220C"/>
          <w:sz w:val="28"/>
          <w:szCs w:val="28"/>
          <w:shd w:val="clear" w:color="auto" w:fill="FFFFFF"/>
          <w:lang w:val="zh-CN" w:eastAsia="zh-CN"/>
        </w:rPr>
        <w:t> </w:t>
      </w:r>
      <w:r w:rsidRPr="00EC78E0">
        <w:rPr>
          <w:rFonts w:ascii="SimSong" w:eastAsia="SimSong" w:hAnsi="SimSong"/>
          <w:b/>
          <w:bCs/>
          <w:color w:val="EE220C"/>
          <w:sz w:val="28"/>
          <w:szCs w:val="28"/>
          <w:shd w:val="clear" w:color="auto" w:fill="FFFFFF"/>
          <w:lang w:val="zh-CN" w:eastAsia="zh-CN"/>
        </w:rPr>
        <w:t xml:space="preserve">| </w:t>
      </w:r>
      <w:r w:rsidRPr="00EC78E0">
        <w:rPr>
          <w:rFonts w:ascii="SimSong" w:eastAsia="SimSong" w:hAnsi="SimSong"/>
          <w:b/>
          <w:bCs/>
          <w:color w:val="EE220C"/>
          <w:sz w:val="28"/>
          <w:szCs w:val="28"/>
          <w:shd w:val="clear" w:color="auto" w:fill="FFFFFF"/>
          <w:lang w:val="zh-CN" w:eastAsia="zh-CN"/>
        </w:rPr>
        <w:t>上涨和下跌的原因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是什么在影响股票的上涨和下跌呢？长期市场走势其实是可以由一个公式来预测</w:t>
      </w:r>
    </w:p>
    <w:p w:rsidR="00076EF6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股价</w:t>
      </w:r>
      <w:r w:rsidRPr="00EC78E0">
        <w:rPr>
          <w:rFonts w:ascii="SimSong" w:eastAsia="SimSong" w:hAnsi="SimSong"/>
          <w:lang w:val="zh-CN" w:eastAsia="zh-CN"/>
        </w:rPr>
        <w:t xml:space="preserve"> </w:t>
      </w:r>
      <w:r w:rsidRPr="00EC78E0">
        <w:rPr>
          <w:rFonts w:ascii="SimSong" w:eastAsia="SimSong" w:hAnsi="SimSong"/>
          <w:lang w:val="zh-CN" w:eastAsia="zh-CN"/>
        </w:rPr>
        <w:t>=</w:t>
      </w:r>
      <w:r w:rsidRPr="00EC78E0">
        <w:rPr>
          <w:rFonts w:ascii="SimSong" w:eastAsia="SimSong" w:hAnsi="SimSong" w:hint="default"/>
          <w:lang w:val="zh-CN" w:eastAsia="zh-CN"/>
        </w:rPr>
        <w:t> </w:t>
      </w:r>
      <w:r w:rsidRPr="00EC78E0">
        <w:rPr>
          <w:rFonts w:ascii="SimSong" w:eastAsia="SimSong" w:hAnsi="SimSong"/>
          <w:lang w:val="zh-CN" w:eastAsia="zh-CN"/>
        </w:rPr>
        <w:t>净利润</w:t>
      </w:r>
      <w:r w:rsidRPr="00EC78E0">
        <w:rPr>
          <w:rFonts w:ascii="SimSong" w:eastAsia="SimSong" w:hAnsi="SimSong"/>
          <w:lang w:val="zh-CN" w:eastAsia="zh-CN"/>
        </w:rPr>
        <w:t xml:space="preserve"> </w:t>
      </w:r>
      <w:r w:rsidRPr="00EC78E0">
        <w:rPr>
          <w:rFonts w:ascii="SimSong" w:eastAsia="SimSong" w:hAnsi="SimSong"/>
          <w:lang w:val="zh-CN" w:eastAsia="zh-CN"/>
        </w:rPr>
        <w:t>* PE</w:t>
      </w:r>
      <w:r w:rsidRPr="00EC78E0">
        <w:rPr>
          <w:rFonts w:ascii="SimSong" w:eastAsia="SimSong" w:hAnsi="SimSong"/>
          <w:lang w:val="zh-CN" w:eastAsia="zh-CN"/>
        </w:rPr>
        <w:t>估值</w:t>
      </w:r>
    </w:p>
    <w:p w:rsidR="002957D0" w:rsidRPr="00EC78E0" w:rsidRDefault="00CF0596" w:rsidP="00076EF6">
      <w:pPr>
        <w:spacing w:beforeLines="50" w:before="120" w:afterLines="50" w:after="120"/>
        <w:rPr>
          <w:rFonts w:ascii="SimSong" w:eastAsia="SimSong" w:hAnsi="SimSong" w:cs="冬青黑体简体中文 W6"/>
          <w:b/>
          <w:bCs/>
          <w:color w:val="33353C"/>
          <w:sz w:val="28"/>
          <w:szCs w:val="28"/>
          <w:shd w:val="clear" w:color="auto" w:fill="FFFFFF"/>
        </w:rPr>
      </w:pPr>
      <w:r w:rsidRPr="00EC78E0">
        <w:rPr>
          <w:rFonts w:ascii="SimSong" w:eastAsia="SimSong" w:hAnsi="SimSong"/>
          <w:b/>
          <w:bCs/>
        </w:rPr>
        <w:t xml:space="preserve">1. </w:t>
      </w:r>
      <w:r w:rsidRPr="00EC78E0">
        <w:rPr>
          <w:rFonts w:ascii="SimSong" w:eastAsia="SimSong" w:hAnsi="SimSong"/>
          <w:b/>
          <w:bCs/>
        </w:rPr>
        <w:t>要么就是估值保持不变，净利润上升推动股市上涨</w:t>
      </w:r>
      <w:r w:rsidRPr="00EC78E0">
        <w:rPr>
          <w:rFonts w:ascii="SimSong" w:eastAsia="SimSong" w:hAnsi="SimSong"/>
          <w:b/>
          <w:bCs/>
          <w:color w:val="33353C"/>
          <w:sz w:val="28"/>
          <w:szCs w:val="28"/>
          <w:shd w:val="clear" w:color="auto" w:fill="FFFFFF"/>
        </w:rPr>
        <w:t>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但企业利润的变化是缓慢的，</w:t>
      </w:r>
      <w:r w:rsidRPr="00EC78E0">
        <w:rPr>
          <w:rFonts w:ascii="SimSong" w:eastAsia="SimSong" w:hAnsi="SimSong"/>
          <w:lang w:val="zh-CN" w:eastAsia="zh-CN"/>
        </w:rPr>
        <w:t>3</w:t>
      </w:r>
      <w:r w:rsidRPr="00EC78E0">
        <w:rPr>
          <w:rFonts w:ascii="SimSong" w:eastAsia="SimSong" w:hAnsi="SimSong"/>
          <w:lang w:val="zh-CN" w:eastAsia="zh-CN"/>
        </w:rPr>
        <w:t>个月更新一次季报，一年更新一次年报。通常而言，对一家企业而言，上个月和下个月基本上是不会有任何变化的。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所以净利润对股价的影响是缓慢和长期的，体现到走势上：</w:t>
      </w:r>
    </w:p>
    <w:p w:rsidR="002957D0" w:rsidRPr="00EC78E0" w:rsidRDefault="00076EF6" w:rsidP="00076EF6">
      <w:pPr>
        <w:jc w:val="center"/>
        <w:rPr>
          <w:rFonts w:ascii="SimSong" w:eastAsia="SimSong" w:hAnsi="SimSong" w:cs="冬青黑体简体中文 W3" w:hint="default"/>
        </w:rPr>
      </w:pPr>
      <w:r w:rsidRPr="00EC78E0">
        <w:rPr>
          <w:rFonts w:ascii="SimSong" w:eastAsia="SimSong" w:hAnsi="SimSong"/>
          <w:noProof/>
        </w:rPr>
        <w:drawing>
          <wp:inline distT="0" distB="0" distL="0" distR="0" wp14:anchorId="4B60B1FD" wp14:editId="306C98E0">
            <wp:extent cx="5019472" cy="1182216"/>
            <wp:effectExtent l="0" t="0" r="0" b="0"/>
            <wp:docPr id="2" name="图片 1" descr="图片">
              <a:extLst xmlns:a="http://schemas.openxmlformats.org/drawingml/2006/main">
                <a:ext uri="{FF2B5EF4-FFF2-40B4-BE49-F238E27FC236}">
                  <a16:creationId xmlns:a16="http://schemas.microsoft.com/office/drawing/2014/main" id="{FB8B0310-EFB0-1446-B5F3-4E7E04EE3B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图片">
                      <a:extLst>
                        <a:ext uri="{FF2B5EF4-FFF2-40B4-BE49-F238E27FC236}">
                          <a16:creationId xmlns:a16="http://schemas.microsoft.com/office/drawing/2014/main" id="{FB8B0310-EFB0-1446-B5F3-4E7E04EE3B8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05" cy="11913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57D0" w:rsidRPr="00EC78E0" w:rsidRDefault="002957D0">
      <w:pPr>
        <w:rPr>
          <w:rFonts w:ascii="SimSong" w:eastAsia="SimSong" w:hAnsi="SimSong" w:cs="冬青黑体简体中文 W3" w:hint="default"/>
        </w:rPr>
      </w:pP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2005</w:t>
      </w:r>
      <w:r w:rsidRPr="00EC78E0">
        <w:rPr>
          <w:rFonts w:ascii="SimSong" w:eastAsia="SimSong" w:hAnsi="SimSong"/>
          <w:lang w:val="zh-CN" w:eastAsia="zh-CN"/>
        </w:rPr>
        <w:t>年，沪深</w:t>
      </w:r>
      <w:r w:rsidRPr="00EC78E0">
        <w:rPr>
          <w:rFonts w:ascii="SimSong" w:eastAsia="SimSong" w:hAnsi="SimSong"/>
          <w:lang w:val="zh-CN" w:eastAsia="zh-CN"/>
        </w:rPr>
        <w:t>300</w:t>
      </w:r>
      <w:r w:rsidRPr="00EC78E0">
        <w:rPr>
          <w:rFonts w:ascii="SimSong" w:eastAsia="SimSong" w:hAnsi="SimSong"/>
          <w:lang w:val="zh-CN" w:eastAsia="zh-CN"/>
        </w:rPr>
        <w:t>最低</w:t>
      </w:r>
      <w:r w:rsidRPr="00EC78E0">
        <w:rPr>
          <w:rFonts w:ascii="SimSong" w:eastAsia="SimSong" w:hAnsi="SimSong"/>
          <w:lang w:val="zh-CN" w:eastAsia="zh-CN"/>
        </w:rPr>
        <w:t>800</w:t>
      </w:r>
      <w:r w:rsidRPr="00EC78E0">
        <w:rPr>
          <w:rFonts w:ascii="SimSong" w:eastAsia="SimSong" w:hAnsi="SimSong"/>
          <w:lang w:val="zh-CN" w:eastAsia="zh-CN"/>
        </w:rPr>
        <w:t>多点，</w:t>
      </w:r>
      <w:r w:rsidRPr="00EC78E0">
        <w:rPr>
          <w:rFonts w:ascii="SimSong" w:eastAsia="SimSong" w:hAnsi="SimSong"/>
          <w:lang w:val="zh-CN" w:eastAsia="zh-CN"/>
        </w:rPr>
        <w:t>2009</w:t>
      </w:r>
      <w:r w:rsidRPr="00EC78E0">
        <w:rPr>
          <w:rFonts w:ascii="SimSong" w:eastAsia="SimSong" w:hAnsi="SimSong"/>
          <w:lang w:val="zh-CN" w:eastAsia="zh-CN"/>
        </w:rPr>
        <w:t>年最低点</w:t>
      </w:r>
      <w:r w:rsidRPr="00EC78E0">
        <w:rPr>
          <w:rFonts w:ascii="SimSong" w:eastAsia="SimSong" w:hAnsi="SimSong"/>
          <w:lang w:val="zh-CN" w:eastAsia="zh-CN"/>
        </w:rPr>
        <w:t>1600</w:t>
      </w:r>
      <w:r w:rsidRPr="00EC78E0">
        <w:rPr>
          <w:rFonts w:ascii="SimSong" w:eastAsia="SimSong" w:hAnsi="SimSong"/>
          <w:lang w:val="zh-CN" w:eastAsia="zh-CN"/>
        </w:rPr>
        <w:t>多，</w:t>
      </w:r>
      <w:r w:rsidRPr="00EC78E0">
        <w:rPr>
          <w:rFonts w:ascii="SimSong" w:eastAsia="SimSong" w:hAnsi="SimSong"/>
          <w:lang w:val="zh-CN" w:eastAsia="zh-CN"/>
        </w:rPr>
        <w:t>2014</w:t>
      </w:r>
      <w:r w:rsidRPr="00EC78E0">
        <w:rPr>
          <w:rFonts w:ascii="SimSong" w:eastAsia="SimSong" w:hAnsi="SimSong"/>
          <w:lang w:val="zh-CN" w:eastAsia="zh-CN"/>
        </w:rPr>
        <w:t>年</w:t>
      </w:r>
      <w:r w:rsidRPr="00EC78E0">
        <w:rPr>
          <w:rFonts w:ascii="SimSong" w:eastAsia="SimSong" w:hAnsi="SimSong"/>
          <w:lang w:val="zh-CN" w:eastAsia="zh-CN"/>
        </w:rPr>
        <w:t>2400</w:t>
      </w:r>
      <w:r w:rsidRPr="00EC78E0">
        <w:rPr>
          <w:rFonts w:ascii="SimSong" w:eastAsia="SimSong" w:hAnsi="SimSong"/>
          <w:lang w:val="zh-CN" w:eastAsia="zh-CN"/>
        </w:rPr>
        <w:t>多点，到了</w:t>
      </w:r>
      <w:r w:rsidRPr="00EC78E0">
        <w:rPr>
          <w:rFonts w:ascii="SimSong" w:eastAsia="SimSong" w:hAnsi="SimSong"/>
          <w:lang w:val="zh-CN" w:eastAsia="zh-CN"/>
        </w:rPr>
        <w:t>2019</w:t>
      </w:r>
      <w:r w:rsidRPr="00EC78E0">
        <w:rPr>
          <w:rFonts w:ascii="SimSong" w:eastAsia="SimSong" w:hAnsi="SimSong"/>
          <w:lang w:val="zh-CN" w:eastAsia="zh-CN"/>
        </w:rPr>
        <w:t>年，</w:t>
      </w:r>
      <w:r w:rsidRPr="00EC78E0">
        <w:rPr>
          <w:rFonts w:ascii="SimSong" w:eastAsia="SimSong" w:hAnsi="SimSong"/>
          <w:lang w:val="zh-CN" w:eastAsia="zh-CN"/>
        </w:rPr>
        <w:t>3000</w:t>
      </w:r>
      <w:r w:rsidRPr="00EC78E0">
        <w:rPr>
          <w:rFonts w:ascii="SimSong" w:eastAsia="SimSong" w:hAnsi="SimSong"/>
          <w:lang w:val="zh-CN" w:eastAsia="zh-CN"/>
        </w:rPr>
        <w:t>点就已经是最低点了。</w:t>
      </w:r>
    </w:p>
    <w:p w:rsidR="00076EF6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随着时间的推移，最低点位在不断的抬高，这就是企业盈利在托底。</w:t>
      </w:r>
    </w:p>
    <w:p w:rsidR="002957D0" w:rsidRPr="00EC78E0" w:rsidRDefault="00CF0596" w:rsidP="00EC78E0">
      <w:pPr>
        <w:spacing w:beforeLines="50" w:before="120" w:afterLines="50" w:after="120"/>
        <w:rPr>
          <w:rFonts w:ascii="SimSong" w:eastAsia="SimSong" w:hAnsi="SimSong"/>
          <w:b/>
          <w:bCs/>
        </w:rPr>
      </w:pPr>
      <w:r w:rsidRPr="00EC78E0">
        <w:rPr>
          <w:rFonts w:ascii="SimSong" w:eastAsia="SimSong" w:hAnsi="SimSong"/>
          <w:b/>
          <w:bCs/>
        </w:rPr>
        <w:t xml:space="preserve">2. </w:t>
      </w:r>
      <w:r w:rsidRPr="00EC78E0">
        <w:rPr>
          <w:rFonts w:ascii="SimSong" w:eastAsia="SimSong" w:hAnsi="SimSong"/>
          <w:b/>
          <w:bCs/>
        </w:rPr>
        <w:t>要么者净利润不变，估值上升，推动股价上涨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lastRenderedPageBreak/>
        <w:t>相比净利润的缓慢变动，估值的变化就激烈多了。像去年受疫情影响，大多数企业的利润增速并不高甚至是下降的。但去年的行情依然很好，核心的原因是央行放水，推动估值上升，使得行情上涨。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而大部分熊市，实际上都不是因为上市公司的整体利润下滑了，因为全部上市公司的净利润通常是只上升而很少下降。即使是在熊市，可能一年下来，整体利润还是提高的。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在下跌行情，或者熊市的时候，股市下跌，大</w:t>
      </w:r>
      <w:r w:rsidRPr="00EC78E0">
        <w:rPr>
          <w:rFonts w:ascii="SimSong" w:eastAsia="SimSong" w:hAnsi="SimSong"/>
          <w:lang w:val="zh-CN" w:eastAsia="zh-CN"/>
        </w:rPr>
        <w:t>部分时候都是估值下降导致的</w:t>
      </w:r>
    </w:p>
    <w:p w:rsidR="002957D0" w:rsidRPr="00EC78E0" w:rsidRDefault="00CF0596" w:rsidP="00EC78E0">
      <w:pPr>
        <w:spacing w:beforeLines="50" w:before="120" w:afterLines="50" w:after="120"/>
        <w:rPr>
          <w:rFonts w:ascii="SimSong" w:eastAsia="SimSong" w:hAnsi="SimSong"/>
          <w:b/>
          <w:bCs/>
        </w:rPr>
      </w:pPr>
      <w:r w:rsidRPr="00EC78E0">
        <w:rPr>
          <w:rFonts w:ascii="SimSong" w:eastAsia="SimSong" w:hAnsi="SimSong"/>
          <w:b/>
          <w:bCs/>
        </w:rPr>
        <w:t xml:space="preserve">3. </w:t>
      </w:r>
      <w:r w:rsidRPr="00EC78E0">
        <w:rPr>
          <w:rFonts w:ascii="SimSong" w:eastAsia="SimSong" w:hAnsi="SimSong"/>
          <w:b/>
          <w:bCs/>
        </w:rPr>
        <w:t>我再小结一下，行情由净利润和估值两个因素决定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净利润的变化较慢，是按年来变化，而且通常是只上升不下降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 w:hint="default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而估值的变化较快，可能短期就会有很快的上升或下降。</w:t>
      </w:r>
    </w:p>
    <w:p w:rsidR="002957D0" w:rsidRPr="00EC78E0" w:rsidRDefault="00CF0596" w:rsidP="00EC78E0">
      <w:pPr>
        <w:pStyle w:val="a4"/>
        <w:spacing w:before="200" w:after="200"/>
        <w:rPr>
          <w:rFonts w:ascii="SimSong" w:eastAsia="SimSong" w:hAnsi="SimSong" w:hint="default"/>
          <w:b/>
          <w:bCs/>
          <w:color w:val="EE220C"/>
          <w:sz w:val="28"/>
          <w:szCs w:val="28"/>
          <w:shd w:val="clear" w:color="auto" w:fill="FFFFFF"/>
          <w:lang w:val="zh-CN" w:eastAsia="zh-CN"/>
        </w:rPr>
      </w:pPr>
      <w:r w:rsidRPr="00EC78E0">
        <w:rPr>
          <w:rFonts w:ascii="SimSong" w:eastAsia="SimSong" w:hAnsi="SimSong"/>
          <w:b/>
          <w:bCs/>
          <w:color w:val="EE220C"/>
          <w:sz w:val="28"/>
          <w:szCs w:val="28"/>
          <w:shd w:val="clear" w:color="auto" w:fill="FFFFFF"/>
          <w:lang w:val="zh-CN" w:eastAsia="zh-CN"/>
        </w:rPr>
        <w:t>03</w:t>
      </w:r>
      <w:r w:rsidRPr="00EC78E0">
        <w:rPr>
          <w:rFonts w:ascii="SimSong" w:eastAsia="SimSong" w:hAnsi="SimSong" w:hint="default"/>
          <w:b/>
          <w:bCs/>
          <w:color w:val="EE220C"/>
          <w:sz w:val="28"/>
          <w:szCs w:val="28"/>
          <w:shd w:val="clear" w:color="auto" w:fill="FFFFFF"/>
          <w:lang w:val="zh-CN" w:eastAsia="zh-CN"/>
        </w:rPr>
        <w:t> </w:t>
      </w:r>
      <w:r w:rsidRPr="00EC78E0">
        <w:rPr>
          <w:rFonts w:ascii="SimSong" w:eastAsia="SimSong" w:hAnsi="SimSong"/>
          <w:b/>
          <w:bCs/>
          <w:color w:val="EE220C"/>
          <w:sz w:val="28"/>
          <w:szCs w:val="28"/>
          <w:shd w:val="clear" w:color="auto" w:fill="FFFFFF"/>
          <w:lang w:val="zh-CN" w:eastAsia="zh-CN"/>
        </w:rPr>
        <w:t xml:space="preserve">| </w:t>
      </w:r>
      <w:r w:rsidRPr="00EC78E0">
        <w:rPr>
          <w:rFonts w:ascii="SimSong" w:eastAsia="SimSong" w:hAnsi="SimSong"/>
          <w:b/>
          <w:bCs/>
          <w:color w:val="EE220C"/>
          <w:sz w:val="28"/>
          <w:szCs w:val="28"/>
          <w:shd w:val="clear" w:color="auto" w:fill="FFFFFF"/>
          <w:lang w:val="zh-CN" w:eastAsia="zh-CN"/>
        </w:rPr>
        <w:t>今年的情况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 w:hint="default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那么今年行情和往年最大的不同，就是企业盈利上升和估值下降的矛盾。</w:t>
      </w:r>
    </w:p>
    <w:p w:rsidR="002957D0" w:rsidRPr="00EC78E0" w:rsidRDefault="00CF0596" w:rsidP="00EC78E0">
      <w:pPr>
        <w:spacing w:beforeLines="50" w:before="120" w:afterLines="50" w:after="120"/>
        <w:rPr>
          <w:rFonts w:ascii="SimSong" w:eastAsia="SimSong" w:hAnsi="SimSong" w:hint="default"/>
          <w:b/>
          <w:bCs/>
        </w:rPr>
      </w:pPr>
      <w:r w:rsidRPr="00EC78E0">
        <w:rPr>
          <w:rFonts w:ascii="SimSong" w:eastAsia="SimSong" w:hAnsi="SimSong"/>
          <w:b/>
          <w:bCs/>
        </w:rPr>
        <w:t xml:space="preserve">1. </w:t>
      </w:r>
      <w:r w:rsidRPr="00EC78E0">
        <w:rPr>
          <w:rFonts w:ascii="SimSong" w:eastAsia="SimSong" w:hAnsi="SimSong"/>
          <w:b/>
          <w:bCs/>
        </w:rPr>
        <w:t>我们先看企业盈利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我们都知道，去年（</w:t>
      </w:r>
      <w:r w:rsidRPr="00EC78E0">
        <w:rPr>
          <w:rFonts w:ascii="SimSong" w:eastAsia="SimSong" w:hAnsi="SimSong"/>
          <w:lang w:val="zh-CN" w:eastAsia="zh-CN"/>
        </w:rPr>
        <w:t>2020</w:t>
      </w:r>
      <w:r w:rsidRPr="00EC78E0">
        <w:rPr>
          <w:rFonts w:ascii="SimSong" w:eastAsia="SimSong" w:hAnsi="SimSong"/>
          <w:lang w:val="zh-CN" w:eastAsia="zh-CN"/>
        </w:rPr>
        <w:t>年）因为疫情的影响，经济并不好，</w:t>
      </w:r>
      <w:r w:rsidRPr="00EC78E0">
        <w:rPr>
          <w:rFonts w:ascii="SimSong" w:eastAsia="SimSong" w:hAnsi="SimSong"/>
          <w:lang w:val="zh-CN" w:eastAsia="zh-CN"/>
        </w:rPr>
        <w:t>2020</w:t>
      </w:r>
      <w:r w:rsidRPr="00EC78E0">
        <w:rPr>
          <w:rFonts w:ascii="SimSong" w:eastAsia="SimSong" w:hAnsi="SimSong"/>
          <w:lang w:val="zh-CN" w:eastAsia="zh-CN"/>
        </w:rPr>
        <w:t>年</w:t>
      </w:r>
      <w:r w:rsidRPr="00EC78E0">
        <w:rPr>
          <w:rFonts w:ascii="SimSong" w:eastAsia="SimSong" w:hAnsi="SimSong"/>
          <w:lang w:val="zh-CN" w:eastAsia="zh-CN"/>
        </w:rPr>
        <w:t>GDP</w:t>
      </w:r>
      <w:r w:rsidRPr="00EC78E0">
        <w:rPr>
          <w:rFonts w:ascii="SimSong" w:eastAsia="SimSong" w:hAnsi="SimSong"/>
          <w:lang w:val="zh-CN" w:eastAsia="zh-CN"/>
        </w:rPr>
        <w:t>增速仅</w:t>
      </w:r>
      <w:r w:rsidRPr="00EC78E0">
        <w:rPr>
          <w:rFonts w:ascii="SimSong" w:eastAsia="SimSong" w:hAnsi="SimSong"/>
          <w:lang w:val="zh-CN" w:eastAsia="zh-CN"/>
        </w:rPr>
        <w:t>2.3%</w:t>
      </w:r>
      <w:r w:rsidRPr="00EC78E0">
        <w:rPr>
          <w:rFonts w:ascii="SimSong" w:eastAsia="SimSong" w:hAnsi="SimSong"/>
          <w:lang w:val="zh-CN" w:eastAsia="zh-CN"/>
        </w:rPr>
        <w:t>。特别是去年一季度，武汉封城，全国抗疫，影响最大。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而今年，是经济全面复苏的一年，一季度</w:t>
      </w:r>
      <w:r w:rsidRPr="00EC78E0">
        <w:rPr>
          <w:rFonts w:ascii="SimSong" w:eastAsia="SimSong" w:hAnsi="SimSong"/>
          <w:lang w:val="zh-CN" w:eastAsia="zh-CN"/>
        </w:rPr>
        <w:t>GDP</w:t>
      </w:r>
      <w:r w:rsidRPr="00EC78E0">
        <w:rPr>
          <w:rFonts w:ascii="SimSong" w:eastAsia="SimSong" w:hAnsi="SimSong"/>
          <w:lang w:val="zh-CN" w:eastAsia="zh-CN"/>
        </w:rPr>
        <w:t>增速高达</w:t>
      </w:r>
      <w:r w:rsidRPr="00EC78E0">
        <w:rPr>
          <w:rFonts w:ascii="SimSong" w:eastAsia="SimSong" w:hAnsi="SimSong"/>
          <w:lang w:val="zh-CN" w:eastAsia="zh-CN"/>
        </w:rPr>
        <w:t>18.3%</w:t>
      </w:r>
      <w:r w:rsidRPr="00EC78E0">
        <w:rPr>
          <w:rFonts w:ascii="SimSong" w:eastAsia="SimSong" w:hAnsi="SimSong"/>
          <w:lang w:val="zh-CN" w:eastAsia="zh-CN"/>
        </w:rPr>
        <w:t>，</w:t>
      </w:r>
      <w:r w:rsidRPr="00EC78E0">
        <w:rPr>
          <w:rFonts w:ascii="SimSong" w:eastAsia="SimSong" w:hAnsi="SimSong"/>
          <w:lang w:val="zh-CN" w:eastAsia="zh-CN"/>
        </w:rPr>
        <w:t>2021</w:t>
      </w:r>
      <w:r w:rsidRPr="00EC78E0">
        <w:rPr>
          <w:rFonts w:ascii="SimSong" w:eastAsia="SimSong" w:hAnsi="SimSong"/>
          <w:lang w:val="zh-CN" w:eastAsia="zh-CN"/>
        </w:rPr>
        <w:t>年</w:t>
      </w:r>
      <w:r w:rsidRPr="00EC78E0">
        <w:rPr>
          <w:rFonts w:ascii="SimSong" w:eastAsia="SimSong" w:hAnsi="SimSong"/>
          <w:lang w:val="zh-CN" w:eastAsia="zh-CN"/>
        </w:rPr>
        <w:t>GDP</w:t>
      </w:r>
      <w:r w:rsidRPr="00EC78E0">
        <w:rPr>
          <w:rFonts w:ascii="SimSong" w:eastAsia="SimSong" w:hAnsi="SimSong"/>
          <w:lang w:val="zh-CN" w:eastAsia="zh-CN"/>
        </w:rPr>
        <w:t>增速普遍预测大于</w:t>
      </w:r>
      <w:r w:rsidRPr="00EC78E0">
        <w:rPr>
          <w:rFonts w:ascii="SimSong" w:eastAsia="SimSong" w:hAnsi="SimSong"/>
          <w:lang w:val="zh-CN" w:eastAsia="zh-CN"/>
        </w:rPr>
        <w:t>8%</w:t>
      </w:r>
      <w:r w:rsidRPr="00EC78E0">
        <w:rPr>
          <w:rFonts w:ascii="SimSong" w:eastAsia="SimSong" w:hAnsi="SimSong"/>
          <w:lang w:val="zh-CN" w:eastAsia="zh-CN"/>
        </w:rPr>
        <w:t>，远远好于</w:t>
      </w:r>
      <w:r w:rsidRPr="00EC78E0">
        <w:rPr>
          <w:rFonts w:ascii="SimSong" w:eastAsia="SimSong" w:hAnsi="SimSong"/>
          <w:lang w:val="zh-CN" w:eastAsia="zh-CN"/>
        </w:rPr>
        <w:t>2020</w:t>
      </w:r>
      <w:r w:rsidRPr="00EC78E0">
        <w:rPr>
          <w:rFonts w:ascii="SimSong" w:eastAsia="SimSong" w:hAnsi="SimSong"/>
          <w:lang w:val="zh-CN" w:eastAsia="zh-CN"/>
        </w:rPr>
        <w:t>年。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那么在股市里又是怎么体现的呢？</w:t>
      </w:r>
    </w:p>
    <w:p w:rsidR="002957D0" w:rsidRPr="00EC78E0" w:rsidRDefault="00076EF6" w:rsidP="00EC78E0">
      <w:pPr>
        <w:jc w:val="center"/>
        <w:rPr>
          <w:rFonts w:ascii="SimSong" w:eastAsia="SimSong" w:hAnsi="SimSong" w:cs="冬青黑体简体中文 W3"/>
        </w:rPr>
      </w:pPr>
      <w:r w:rsidRPr="00EC78E0">
        <w:rPr>
          <w:rFonts w:ascii="SimSong" w:eastAsia="SimSong" w:hAnsi="SimSong"/>
          <w:noProof/>
        </w:rPr>
        <w:drawing>
          <wp:inline distT="0" distB="0" distL="0" distR="0" wp14:anchorId="169115D8" wp14:editId="56FFB963">
            <wp:extent cx="3793787" cy="1505911"/>
            <wp:effectExtent l="0" t="0" r="3810" b="5715"/>
            <wp:docPr id="4" name="图片 1" descr="图片">
              <a:extLst xmlns:a="http://schemas.openxmlformats.org/drawingml/2006/main">
                <a:ext uri="{FF2B5EF4-FFF2-40B4-BE49-F238E27FC236}">
                  <a16:creationId xmlns:a16="http://schemas.microsoft.com/office/drawing/2014/main" id="{7D916034-2AA2-7C49-B84F-961028D481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图片">
                      <a:extLst>
                        <a:ext uri="{FF2B5EF4-FFF2-40B4-BE49-F238E27FC236}">
                          <a16:creationId xmlns:a16="http://schemas.microsoft.com/office/drawing/2014/main" id="{7D916034-2AA2-7C49-B84F-961028D4815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564" cy="1512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在去年年底的时候，因为上市公司年报还没发布，所以我们在统计上市公司净利润时，实际上统计的是</w:t>
      </w:r>
      <w:r w:rsidRPr="00EC78E0">
        <w:rPr>
          <w:rFonts w:ascii="SimSong" w:eastAsia="SimSong" w:hAnsi="SimSong"/>
          <w:lang w:val="zh-CN" w:eastAsia="zh-CN"/>
        </w:rPr>
        <w:t>2019</w:t>
      </w:r>
      <w:r w:rsidRPr="00EC78E0">
        <w:rPr>
          <w:rFonts w:ascii="SimSong" w:eastAsia="SimSong" w:hAnsi="SimSong"/>
          <w:lang w:val="zh-CN" w:eastAsia="zh-CN"/>
        </w:rPr>
        <w:t>年</w:t>
      </w:r>
      <w:r w:rsidRPr="00EC78E0">
        <w:rPr>
          <w:rFonts w:ascii="SimSong" w:eastAsia="SimSong" w:hAnsi="SimSong"/>
          <w:lang w:val="zh-CN" w:eastAsia="zh-CN"/>
        </w:rPr>
        <w:t>4</w:t>
      </w:r>
      <w:r w:rsidRPr="00EC78E0">
        <w:rPr>
          <w:rFonts w:ascii="SimSong" w:eastAsia="SimSong" w:hAnsi="SimSong"/>
          <w:lang w:val="zh-CN" w:eastAsia="zh-CN"/>
        </w:rPr>
        <w:t>季度到</w:t>
      </w:r>
      <w:r w:rsidRPr="00EC78E0">
        <w:rPr>
          <w:rFonts w:ascii="SimSong" w:eastAsia="SimSong" w:hAnsi="SimSong"/>
          <w:lang w:val="zh-CN" w:eastAsia="zh-CN"/>
        </w:rPr>
        <w:t>2020</w:t>
      </w:r>
      <w:r w:rsidRPr="00EC78E0">
        <w:rPr>
          <w:rFonts w:ascii="SimSong" w:eastAsia="SimSong" w:hAnsi="SimSong"/>
          <w:lang w:val="zh-CN" w:eastAsia="zh-CN"/>
        </w:rPr>
        <w:t>年</w:t>
      </w:r>
      <w:r w:rsidRPr="00EC78E0">
        <w:rPr>
          <w:rFonts w:ascii="SimSong" w:eastAsia="SimSong" w:hAnsi="SimSong"/>
          <w:lang w:val="zh-CN" w:eastAsia="zh-CN"/>
        </w:rPr>
        <w:t>3</w:t>
      </w:r>
      <w:r w:rsidRPr="00EC78E0">
        <w:rPr>
          <w:rFonts w:ascii="SimSong" w:eastAsia="SimSong" w:hAnsi="SimSong"/>
          <w:lang w:val="zh-CN" w:eastAsia="zh-CN"/>
        </w:rPr>
        <w:t>季度的净利润。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2020</w:t>
      </w:r>
      <w:r w:rsidRPr="00EC78E0">
        <w:rPr>
          <w:rFonts w:ascii="SimSong" w:eastAsia="SimSong" w:hAnsi="SimSong"/>
          <w:lang w:val="zh-CN" w:eastAsia="zh-CN"/>
        </w:rPr>
        <w:t>年报和</w:t>
      </w:r>
      <w:r w:rsidRPr="00EC78E0">
        <w:rPr>
          <w:rFonts w:ascii="SimSong" w:eastAsia="SimSong" w:hAnsi="SimSong"/>
          <w:lang w:val="zh-CN" w:eastAsia="zh-CN"/>
        </w:rPr>
        <w:t>2021</w:t>
      </w:r>
      <w:r w:rsidRPr="00EC78E0">
        <w:rPr>
          <w:rFonts w:ascii="SimSong" w:eastAsia="SimSong" w:hAnsi="SimSong"/>
          <w:lang w:val="zh-CN" w:eastAsia="zh-CN"/>
        </w:rPr>
        <w:t>年一季报都在今年</w:t>
      </w:r>
      <w:r w:rsidRPr="00EC78E0">
        <w:rPr>
          <w:rFonts w:ascii="SimSong" w:eastAsia="SimSong" w:hAnsi="SimSong"/>
          <w:lang w:val="zh-CN" w:eastAsia="zh-CN"/>
        </w:rPr>
        <w:t>4</w:t>
      </w:r>
      <w:r w:rsidRPr="00EC78E0">
        <w:rPr>
          <w:rFonts w:ascii="SimSong" w:eastAsia="SimSong" w:hAnsi="SimSong"/>
          <w:lang w:val="zh-CN" w:eastAsia="zh-CN"/>
        </w:rPr>
        <w:t>月份披露完毕了，所以我们现在看到的净利润，其实是</w:t>
      </w:r>
      <w:r w:rsidRPr="00EC78E0">
        <w:rPr>
          <w:rFonts w:ascii="SimSong" w:eastAsia="SimSong" w:hAnsi="SimSong"/>
          <w:lang w:val="zh-CN" w:eastAsia="zh-CN"/>
        </w:rPr>
        <w:t>2020</w:t>
      </w:r>
      <w:r w:rsidRPr="00EC78E0">
        <w:rPr>
          <w:rFonts w:ascii="SimSong" w:eastAsia="SimSong" w:hAnsi="SimSong"/>
          <w:lang w:val="zh-CN" w:eastAsia="zh-CN"/>
        </w:rPr>
        <w:t>年</w:t>
      </w:r>
      <w:r w:rsidRPr="00EC78E0">
        <w:rPr>
          <w:rFonts w:ascii="SimSong" w:eastAsia="SimSong" w:hAnsi="SimSong"/>
          <w:lang w:val="zh-CN" w:eastAsia="zh-CN"/>
        </w:rPr>
        <w:t>2</w:t>
      </w:r>
      <w:r w:rsidRPr="00EC78E0">
        <w:rPr>
          <w:rFonts w:ascii="SimSong" w:eastAsia="SimSong" w:hAnsi="SimSong"/>
          <w:lang w:val="zh-CN" w:eastAsia="zh-CN"/>
        </w:rPr>
        <w:t>季度到</w:t>
      </w:r>
      <w:r w:rsidRPr="00EC78E0">
        <w:rPr>
          <w:rFonts w:ascii="SimSong" w:eastAsia="SimSong" w:hAnsi="SimSong"/>
          <w:lang w:val="zh-CN" w:eastAsia="zh-CN"/>
        </w:rPr>
        <w:t>2021</w:t>
      </w:r>
      <w:r w:rsidRPr="00EC78E0">
        <w:rPr>
          <w:rFonts w:ascii="SimSong" w:eastAsia="SimSong" w:hAnsi="SimSong"/>
          <w:lang w:val="zh-CN" w:eastAsia="zh-CN"/>
        </w:rPr>
        <w:t>年一季度的净利润。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而</w:t>
      </w:r>
      <w:r w:rsidRPr="00EC78E0">
        <w:rPr>
          <w:rFonts w:ascii="SimSong" w:eastAsia="SimSong" w:hAnsi="SimSong"/>
          <w:lang w:val="zh-CN" w:eastAsia="zh-CN"/>
        </w:rPr>
        <w:t>2021</w:t>
      </w:r>
      <w:r w:rsidRPr="00EC78E0">
        <w:rPr>
          <w:rFonts w:ascii="SimSong" w:eastAsia="SimSong" w:hAnsi="SimSong"/>
          <w:lang w:val="zh-CN" w:eastAsia="zh-CN"/>
        </w:rPr>
        <w:t>年一季度的利润，是远远好于</w:t>
      </w:r>
      <w:r w:rsidRPr="00EC78E0">
        <w:rPr>
          <w:rFonts w:ascii="SimSong" w:eastAsia="SimSong" w:hAnsi="SimSong"/>
          <w:lang w:val="zh-CN" w:eastAsia="zh-CN"/>
        </w:rPr>
        <w:t>2020</w:t>
      </w:r>
      <w:r w:rsidRPr="00EC78E0">
        <w:rPr>
          <w:rFonts w:ascii="SimSong" w:eastAsia="SimSong" w:hAnsi="SimSong"/>
          <w:lang w:val="zh-CN" w:eastAsia="zh-CN"/>
        </w:rPr>
        <w:t>年一季度的利润</w:t>
      </w:r>
    </w:p>
    <w:p w:rsidR="002957D0" w:rsidRPr="00EC78E0" w:rsidRDefault="009002CD" w:rsidP="009002CD">
      <w:pPr>
        <w:jc w:val="center"/>
        <w:rPr>
          <w:rFonts w:ascii="SimSong" w:eastAsia="SimSong" w:hAnsi="SimSong" w:cs="冬青黑体简体中文 W3"/>
        </w:rPr>
      </w:pPr>
      <w:r w:rsidRPr="00EC78E0">
        <w:rPr>
          <w:rFonts w:ascii="SimSong" w:eastAsia="SimSong" w:hAnsi="SimSong"/>
          <w:noProof/>
        </w:rPr>
        <w:lastRenderedPageBreak/>
        <w:drawing>
          <wp:inline distT="0" distB="0" distL="0" distR="0" wp14:anchorId="10B5A062" wp14:editId="1E4C3B74">
            <wp:extent cx="4464442" cy="3093149"/>
            <wp:effectExtent l="0" t="0" r="6350" b="5715"/>
            <wp:docPr id="5" name="图片 1" descr="图片">
              <a:extLst xmlns:a="http://schemas.openxmlformats.org/drawingml/2006/main">
                <a:ext uri="{FF2B5EF4-FFF2-40B4-BE49-F238E27FC236}">
                  <a16:creationId xmlns:a16="http://schemas.microsoft.com/office/drawing/2014/main" id="{99084E1C-DEE4-504B-BB6E-D83E44BD74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图片">
                      <a:extLst>
                        <a:ext uri="{FF2B5EF4-FFF2-40B4-BE49-F238E27FC236}">
                          <a16:creationId xmlns:a16="http://schemas.microsoft.com/office/drawing/2014/main" id="{99084E1C-DEE4-504B-BB6E-D83E44BD74B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095" cy="31053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57D0" w:rsidRPr="00EC78E0" w:rsidRDefault="002957D0">
      <w:pPr>
        <w:rPr>
          <w:rFonts w:ascii="SimSong" w:eastAsia="SimSong" w:hAnsi="SimSong" w:cs="冬青黑体简体中文 W3" w:hint="default"/>
        </w:rPr>
      </w:pP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随着年报</w:t>
      </w:r>
      <w:r w:rsidRPr="00EC78E0">
        <w:rPr>
          <w:rFonts w:ascii="SimSong" w:eastAsia="SimSong" w:hAnsi="SimSong"/>
          <w:lang w:val="zh-CN" w:eastAsia="zh-CN"/>
        </w:rPr>
        <w:t>/</w:t>
      </w:r>
      <w:r w:rsidRPr="00EC78E0">
        <w:rPr>
          <w:rFonts w:ascii="SimSong" w:eastAsia="SimSong" w:hAnsi="SimSong"/>
          <w:lang w:val="zh-CN" w:eastAsia="zh-CN"/>
        </w:rPr>
        <w:t>一季报的披露，体现到估值上，就是明明这几个月，沪深</w:t>
      </w:r>
      <w:r w:rsidRPr="00EC78E0">
        <w:rPr>
          <w:rFonts w:ascii="SimSong" w:eastAsia="SimSong" w:hAnsi="SimSong"/>
          <w:lang w:val="zh-CN" w:eastAsia="zh-CN"/>
        </w:rPr>
        <w:t>300</w:t>
      </w:r>
      <w:r w:rsidRPr="00EC78E0">
        <w:rPr>
          <w:rFonts w:ascii="SimSong" w:eastAsia="SimSong" w:hAnsi="SimSong"/>
          <w:lang w:val="zh-CN" w:eastAsia="zh-CN"/>
        </w:rPr>
        <w:t>就是震荡，并没怎么跌，但</w:t>
      </w:r>
      <w:r w:rsidRPr="00EC78E0">
        <w:rPr>
          <w:rFonts w:ascii="SimSong" w:eastAsia="SimSong" w:hAnsi="SimSong"/>
          <w:lang w:val="zh-CN" w:eastAsia="zh-CN"/>
        </w:rPr>
        <w:t>PE</w:t>
      </w:r>
      <w:r w:rsidRPr="00EC78E0">
        <w:rPr>
          <w:rFonts w:ascii="SimSong" w:eastAsia="SimSong" w:hAnsi="SimSong"/>
          <w:lang w:val="zh-CN" w:eastAsia="zh-CN"/>
        </w:rPr>
        <w:t>却大跳水。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PE</w:t>
      </w:r>
      <w:r w:rsidRPr="00EC78E0">
        <w:rPr>
          <w:rFonts w:ascii="SimSong" w:eastAsia="SimSong" w:hAnsi="SimSong"/>
          <w:lang w:val="zh-CN" w:eastAsia="zh-CN"/>
        </w:rPr>
        <w:t>走势和行情走势完全背离，归根结底就是因为上市公司净利润的增长。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如果看下半年，毫无疑问今年会大幅好于去年，随着时间推移，估值水平还会继续大幅下降。特别去年</w:t>
      </w:r>
      <w:r w:rsidRPr="00EC78E0">
        <w:rPr>
          <w:rFonts w:ascii="SimSong" w:eastAsia="SimSong" w:hAnsi="SimSong"/>
          <w:lang w:val="zh-CN" w:eastAsia="zh-CN"/>
        </w:rPr>
        <w:t>2</w:t>
      </w:r>
      <w:r w:rsidRPr="00EC78E0">
        <w:rPr>
          <w:rFonts w:ascii="SimSong" w:eastAsia="SimSong" w:hAnsi="SimSong"/>
          <w:lang w:val="zh-CN" w:eastAsia="zh-CN"/>
        </w:rPr>
        <w:t>季度，</w:t>
      </w:r>
      <w:r w:rsidRPr="00EC78E0">
        <w:rPr>
          <w:rFonts w:ascii="SimSong" w:eastAsia="SimSong" w:hAnsi="SimSong"/>
          <w:lang w:val="zh-CN" w:eastAsia="zh-CN"/>
        </w:rPr>
        <w:t>GDP</w:t>
      </w:r>
      <w:r w:rsidRPr="00EC78E0">
        <w:rPr>
          <w:rFonts w:ascii="SimSong" w:eastAsia="SimSong" w:hAnsi="SimSong"/>
          <w:lang w:val="zh-CN" w:eastAsia="zh-CN"/>
        </w:rPr>
        <w:t>增速只有</w:t>
      </w:r>
      <w:r w:rsidRPr="00EC78E0">
        <w:rPr>
          <w:rFonts w:ascii="SimSong" w:eastAsia="SimSong" w:hAnsi="SimSong"/>
          <w:lang w:val="zh-CN" w:eastAsia="zh-CN"/>
        </w:rPr>
        <w:t>3.2%</w:t>
      </w:r>
      <w:r w:rsidRPr="00EC78E0">
        <w:rPr>
          <w:rFonts w:ascii="SimSong" w:eastAsia="SimSong" w:hAnsi="SimSong"/>
          <w:lang w:val="zh-CN" w:eastAsia="zh-CN"/>
        </w:rPr>
        <w:t>，今年肯定会继续大幅增长。</w:t>
      </w:r>
    </w:p>
    <w:p w:rsidR="002957D0" w:rsidRPr="00EC78E0" w:rsidRDefault="00CF0596" w:rsidP="00EC78E0">
      <w:pPr>
        <w:spacing w:beforeLines="50" w:before="120" w:afterLines="50" w:after="120"/>
        <w:rPr>
          <w:rFonts w:ascii="SimSong" w:eastAsia="SimSong" w:hAnsi="SimSong"/>
          <w:b/>
          <w:bCs/>
        </w:rPr>
      </w:pPr>
      <w:bookmarkStart w:id="1" w:name="再看估值"/>
      <w:r w:rsidRPr="00EC78E0">
        <w:rPr>
          <w:rFonts w:ascii="SimSong" w:eastAsia="SimSong" w:hAnsi="SimSong"/>
          <w:b/>
          <w:bCs/>
        </w:rPr>
        <w:t xml:space="preserve">2. </w:t>
      </w:r>
      <w:r w:rsidRPr="00EC78E0">
        <w:rPr>
          <w:rFonts w:ascii="SimSong" w:eastAsia="SimSong" w:hAnsi="SimSong"/>
          <w:b/>
          <w:bCs/>
        </w:rPr>
        <w:t>再看估值</w:t>
      </w:r>
      <w:bookmarkEnd w:id="1"/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理论上，如果估值不变，企业利润上升，股市应该涨。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但现实里，就是没法保证估值不变。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事实上，今年估值下降的压力还挺大。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因为去年疫情，为了提振经济，央行放水，资金很多都涌入股市，导致估值提高。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去年上市公司的盈利增长不大，但行情却很好，估值提高就是主要原因。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但是今年经济复苏，加上去年放水严重，导致今年的通胀升高，为了控制通胀，就不能再继续放水了，否则有可能导致严重的通货膨胀。在流动性收缩，资金紧张，就有可能导致估值的下降。</w:t>
      </w:r>
    </w:p>
    <w:p w:rsidR="002957D0" w:rsidRPr="00EC78E0" w:rsidRDefault="00CF0596" w:rsidP="00EC78E0">
      <w:pPr>
        <w:spacing w:beforeLines="50" w:before="120" w:afterLines="50" w:after="120"/>
        <w:rPr>
          <w:rFonts w:ascii="SimSong" w:eastAsia="SimSong" w:hAnsi="SimSong"/>
          <w:b/>
          <w:bCs/>
        </w:rPr>
      </w:pPr>
      <w:r w:rsidRPr="00EC78E0">
        <w:rPr>
          <w:rFonts w:ascii="SimSong" w:eastAsia="SimSong" w:hAnsi="SimSong"/>
          <w:b/>
          <w:bCs/>
        </w:rPr>
        <w:t xml:space="preserve">3. </w:t>
      </w:r>
      <w:r w:rsidRPr="00EC78E0">
        <w:rPr>
          <w:rFonts w:ascii="SimSong" w:eastAsia="SimSong" w:hAnsi="SimSong"/>
          <w:b/>
          <w:bCs/>
        </w:rPr>
        <w:t>再看这个公式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股价</w:t>
      </w:r>
      <w:r w:rsidRPr="00EC78E0">
        <w:rPr>
          <w:rFonts w:ascii="SimSong" w:eastAsia="SimSong" w:hAnsi="SimSong"/>
          <w:lang w:val="zh-CN" w:eastAsia="zh-CN"/>
        </w:rPr>
        <w:t xml:space="preserve"> </w:t>
      </w:r>
      <w:r w:rsidRPr="00EC78E0">
        <w:rPr>
          <w:rFonts w:ascii="SimSong" w:eastAsia="SimSong" w:hAnsi="SimSong"/>
          <w:lang w:val="zh-CN" w:eastAsia="zh-CN"/>
        </w:rPr>
        <w:t>=</w:t>
      </w:r>
      <w:r w:rsidRPr="00EC78E0">
        <w:rPr>
          <w:rFonts w:ascii="SimSong" w:eastAsia="SimSong" w:hAnsi="SimSong" w:hint="default"/>
          <w:lang w:val="zh-CN" w:eastAsia="zh-CN"/>
        </w:rPr>
        <w:t> </w:t>
      </w:r>
      <w:r w:rsidRPr="00EC78E0">
        <w:rPr>
          <w:rFonts w:ascii="SimSong" w:eastAsia="SimSong" w:hAnsi="SimSong"/>
          <w:lang w:val="zh-CN" w:eastAsia="zh-CN"/>
        </w:rPr>
        <w:t>净利润</w:t>
      </w:r>
      <w:r w:rsidRPr="00EC78E0">
        <w:rPr>
          <w:rFonts w:ascii="SimSong" w:eastAsia="SimSong" w:hAnsi="SimSong"/>
          <w:lang w:val="zh-CN" w:eastAsia="zh-CN"/>
        </w:rPr>
        <w:t xml:space="preserve"> </w:t>
      </w:r>
      <w:r w:rsidRPr="00EC78E0">
        <w:rPr>
          <w:rFonts w:ascii="SimSong" w:eastAsia="SimSong" w:hAnsi="SimSong"/>
          <w:lang w:val="zh-CN" w:eastAsia="zh-CN"/>
        </w:rPr>
        <w:t>* PE</w:t>
      </w:r>
      <w:r w:rsidRPr="00EC78E0">
        <w:rPr>
          <w:rFonts w:ascii="SimSong" w:eastAsia="SimSong" w:hAnsi="SimSong"/>
          <w:lang w:val="zh-CN" w:eastAsia="zh-CN"/>
        </w:rPr>
        <w:t>估值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所以今年行情怎么走，就是净利润上升和估值下降，这两个要素之间，谁能压倒谁。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希望上涨的人，是看到了净利润上升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担心下跌的人，是担心流动性收缩，导致估值下降，股市下跌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目前市场还没有达成共识，所以就这样起起落落，震荡着。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 w:hint="default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lastRenderedPageBreak/>
        <w:t>但不可能一直这么震荡的，就像我们前面说的，</w:t>
      </w:r>
      <w:r w:rsidRPr="00EC78E0">
        <w:rPr>
          <w:rFonts w:ascii="SimSong" w:eastAsia="SimSong" w:hAnsi="SimSong"/>
          <w:lang w:val="zh-CN" w:eastAsia="zh-CN"/>
        </w:rPr>
        <w:t>A</w:t>
      </w:r>
      <w:r w:rsidRPr="00EC78E0">
        <w:rPr>
          <w:rFonts w:ascii="SimSong" w:eastAsia="SimSong" w:hAnsi="SimSong"/>
          <w:lang w:val="zh-CN" w:eastAsia="zh-CN"/>
        </w:rPr>
        <w:t>股的本质是暴涨暴跌，而非震荡。选择方向是早晚的事，不确定的只是时间。</w:t>
      </w:r>
    </w:p>
    <w:p w:rsidR="002957D0" w:rsidRPr="00EC78E0" w:rsidRDefault="00CF0596">
      <w:pPr>
        <w:pStyle w:val="a4"/>
        <w:spacing w:before="200" w:after="200"/>
        <w:rPr>
          <w:rFonts w:ascii="SimSong" w:eastAsia="SimSong" w:hAnsi="SimSong" w:hint="default"/>
          <w:b/>
          <w:bCs/>
          <w:color w:val="EE220C"/>
          <w:sz w:val="28"/>
          <w:szCs w:val="28"/>
          <w:shd w:val="clear" w:color="auto" w:fill="FFFFFF"/>
          <w:lang w:val="zh-CN" w:eastAsia="zh-CN"/>
        </w:rPr>
      </w:pPr>
      <w:r w:rsidRPr="00EC78E0">
        <w:rPr>
          <w:rFonts w:ascii="SimSong" w:eastAsia="SimSong" w:hAnsi="SimSong"/>
          <w:b/>
          <w:bCs/>
          <w:color w:val="EE220C"/>
          <w:sz w:val="28"/>
          <w:szCs w:val="28"/>
          <w:shd w:val="clear" w:color="auto" w:fill="FFFFFF"/>
          <w:lang w:val="zh-CN" w:eastAsia="zh-CN"/>
        </w:rPr>
        <w:t>04</w:t>
      </w:r>
      <w:r w:rsidRPr="00EC78E0">
        <w:rPr>
          <w:rFonts w:ascii="SimSong" w:eastAsia="SimSong" w:hAnsi="SimSong" w:hint="default"/>
          <w:b/>
          <w:bCs/>
          <w:color w:val="EE220C"/>
          <w:sz w:val="28"/>
          <w:szCs w:val="28"/>
          <w:shd w:val="clear" w:color="auto" w:fill="FFFFFF"/>
          <w:lang w:val="zh-CN" w:eastAsia="zh-CN"/>
        </w:rPr>
        <w:t> </w:t>
      </w:r>
      <w:r w:rsidRPr="00EC78E0">
        <w:rPr>
          <w:rFonts w:ascii="SimSong" w:eastAsia="SimSong" w:hAnsi="SimSong"/>
          <w:b/>
          <w:bCs/>
          <w:color w:val="EE220C"/>
          <w:sz w:val="28"/>
          <w:szCs w:val="28"/>
          <w:shd w:val="clear" w:color="auto" w:fill="FFFFFF"/>
          <w:lang w:val="zh-CN" w:eastAsia="zh-CN"/>
        </w:rPr>
        <w:t xml:space="preserve">| </w:t>
      </w:r>
      <w:r w:rsidRPr="00EC78E0">
        <w:rPr>
          <w:rFonts w:ascii="SimSong" w:eastAsia="SimSong" w:hAnsi="SimSong"/>
          <w:b/>
          <w:bCs/>
          <w:color w:val="EE220C"/>
          <w:sz w:val="28"/>
          <w:szCs w:val="28"/>
          <w:shd w:val="clear" w:color="auto" w:fill="FFFFFF"/>
          <w:lang w:val="zh-CN" w:eastAsia="zh-CN"/>
        </w:rPr>
        <w:t>我们现在的位置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聊完了基本概念，在聊行情前，我想再说下现在的估值。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从点位上看，当前沪深</w:t>
      </w:r>
      <w:r w:rsidRPr="00EC78E0">
        <w:rPr>
          <w:rFonts w:ascii="SimSong" w:eastAsia="SimSong" w:hAnsi="SimSong"/>
          <w:lang w:val="zh-CN" w:eastAsia="zh-CN"/>
        </w:rPr>
        <w:t>300</w:t>
      </w:r>
      <w:r w:rsidRPr="00EC78E0">
        <w:rPr>
          <w:rFonts w:ascii="SimSong" w:eastAsia="SimSong" w:hAnsi="SimSong"/>
          <w:lang w:val="zh-CN" w:eastAsia="zh-CN"/>
        </w:rPr>
        <w:t>指数并不算低</w:t>
      </w:r>
    </w:p>
    <w:p w:rsidR="002957D0" w:rsidRPr="00EC78E0" w:rsidRDefault="009002CD" w:rsidP="009002CD">
      <w:pPr>
        <w:jc w:val="center"/>
        <w:rPr>
          <w:rFonts w:ascii="SimSong" w:eastAsia="SimSong" w:hAnsi="SimSong" w:cs="冬青黑体简体中文 W3"/>
        </w:rPr>
      </w:pPr>
      <w:r w:rsidRPr="00EC78E0">
        <w:rPr>
          <w:rFonts w:ascii="SimSong" w:eastAsia="SimSong" w:hAnsi="SimSong"/>
          <w:noProof/>
        </w:rPr>
        <w:drawing>
          <wp:inline distT="0" distB="0" distL="0" distR="0" wp14:anchorId="1E08D0DD" wp14:editId="534162BC">
            <wp:extent cx="4270442" cy="1282728"/>
            <wp:effectExtent l="0" t="0" r="0" b="0"/>
            <wp:docPr id="6" name="图片 1" descr="图片">
              <a:extLst xmlns:a="http://schemas.openxmlformats.org/drawingml/2006/main">
                <a:ext uri="{FF2B5EF4-FFF2-40B4-BE49-F238E27FC236}">
                  <a16:creationId xmlns:a16="http://schemas.microsoft.com/office/drawing/2014/main" id="{C789E597-6467-B642-985B-5768D70C94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图片">
                      <a:extLst>
                        <a:ext uri="{FF2B5EF4-FFF2-40B4-BE49-F238E27FC236}">
                          <a16:creationId xmlns:a16="http://schemas.microsoft.com/office/drawing/2014/main" id="{C789E597-6467-B642-985B-5768D70C943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488" cy="1285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57D0" w:rsidRPr="00EC78E0" w:rsidRDefault="002957D0">
      <w:pPr>
        <w:rPr>
          <w:rFonts w:ascii="SimSong" w:eastAsia="SimSong" w:hAnsi="SimSong" w:cs="冬青黑体简体中文 W3" w:hint="default"/>
        </w:rPr>
      </w:pP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目前的点位接近</w:t>
      </w:r>
      <w:r w:rsidRPr="00EC78E0">
        <w:rPr>
          <w:rFonts w:ascii="SimSong" w:eastAsia="SimSong" w:hAnsi="SimSong"/>
          <w:lang w:val="zh-CN" w:eastAsia="zh-CN"/>
        </w:rPr>
        <w:t>2007</w:t>
      </w:r>
      <w:r w:rsidRPr="00EC78E0">
        <w:rPr>
          <w:rFonts w:ascii="SimSong" w:eastAsia="SimSong" w:hAnsi="SimSong"/>
          <w:lang w:val="zh-CN" w:eastAsia="zh-CN"/>
        </w:rPr>
        <w:t>年和</w:t>
      </w:r>
      <w:r w:rsidRPr="00EC78E0">
        <w:rPr>
          <w:rFonts w:ascii="SimSong" w:eastAsia="SimSong" w:hAnsi="SimSong"/>
          <w:lang w:val="zh-CN" w:eastAsia="zh-CN"/>
        </w:rPr>
        <w:t>2015</w:t>
      </w:r>
      <w:r w:rsidRPr="00EC78E0">
        <w:rPr>
          <w:rFonts w:ascii="SimSong" w:eastAsia="SimSong" w:hAnsi="SimSong"/>
          <w:lang w:val="zh-CN" w:eastAsia="zh-CN"/>
        </w:rPr>
        <w:t>年的高点，很多人说现在已经处于高估了。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但点位只是点位，如果点位高就是高估，那美股相比</w:t>
      </w:r>
      <w:r w:rsidRPr="00EC78E0">
        <w:rPr>
          <w:rFonts w:ascii="SimSong" w:eastAsia="SimSong" w:hAnsi="SimSong"/>
          <w:lang w:val="zh-CN" w:eastAsia="zh-CN"/>
        </w:rPr>
        <w:t>2007</w:t>
      </w:r>
      <w:r w:rsidRPr="00EC78E0">
        <w:rPr>
          <w:rFonts w:ascii="SimSong" w:eastAsia="SimSong" w:hAnsi="SimSong"/>
          <w:lang w:val="zh-CN" w:eastAsia="zh-CN"/>
        </w:rPr>
        <w:t>年都涨</w:t>
      </w:r>
      <w:r w:rsidRPr="00EC78E0">
        <w:rPr>
          <w:rFonts w:ascii="SimSong" w:eastAsia="SimSong" w:hAnsi="SimSong"/>
          <w:lang w:val="zh-CN" w:eastAsia="zh-CN"/>
        </w:rPr>
        <w:t>2</w:t>
      </w:r>
      <w:r w:rsidRPr="00EC78E0">
        <w:rPr>
          <w:rFonts w:ascii="SimSong" w:eastAsia="SimSong" w:hAnsi="SimSong"/>
          <w:lang w:val="zh-CN" w:eastAsia="zh-CN"/>
        </w:rPr>
        <w:t>倍多了，早就该崩盘了，可到现在还很坚挺。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只看点位说高低，就像刻舟求剑一样。</w:t>
      </w:r>
      <w:r w:rsidRPr="00EC78E0">
        <w:rPr>
          <w:rFonts w:ascii="SimSong" w:eastAsia="SimSong" w:hAnsi="SimSong"/>
          <w:lang w:val="zh-CN" w:eastAsia="zh-CN"/>
        </w:rPr>
        <w:t>2007</w:t>
      </w:r>
      <w:r w:rsidRPr="00EC78E0">
        <w:rPr>
          <w:rFonts w:ascii="SimSong" w:eastAsia="SimSong" w:hAnsi="SimSong"/>
          <w:lang w:val="zh-CN" w:eastAsia="zh-CN"/>
        </w:rPr>
        <w:t>年中国</w:t>
      </w:r>
      <w:r w:rsidRPr="00EC78E0">
        <w:rPr>
          <w:rFonts w:ascii="SimSong" w:eastAsia="SimSong" w:hAnsi="SimSong"/>
          <w:lang w:val="zh-CN" w:eastAsia="zh-CN"/>
        </w:rPr>
        <w:t>GDP27</w:t>
      </w:r>
      <w:r w:rsidRPr="00EC78E0">
        <w:rPr>
          <w:rFonts w:ascii="SimSong" w:eastAsia="SimSong" w:hAnsi="SimSong"/>
          <w:lang w:val="zh-CN" w:eastAsia="zh-CN"/>
        </w:rPr>
        <w:t>万亿，</w:t>
      </w:r>
      <w:r w:rsidRPr="00EC78E0">
        <w:rPr>
          <w:rFonts w:ascii="SimSong" w:eastAsia="SimSong" w:hAnsi="SimSong"/>
          <w:lang w:val="zh-CN" w:eastAsia="zh-CN"/>
        </w:rPr>
        <w:t>2020</w:t>
      </w:r>
      <w:r w:rsidRPr="00EC78E0">
        <w:rPr>
          <w:rFonts w:ascii="SimSong" w:eastAsia="SimSong" w:hAnsi="SimSong"/>
          <w:lang w:val="zh-CN" w:eastAsia="zh-CN"/>
        </w:rPr>
        <w:t>年</w:t>
      </w:r>
      <w:r w:rsidRPr="00EC78E0">
        <w:rPr>
          <w:rFonts w:ascii="SimSong" w:eastAsia="SimSong" w:hAnsi="SimSong"/>
          <w:lang w:val="zh-CN" w:eastAsia="zh-CN"/>
        </w:rPr>
        <w:t>GDP101</w:t>
      </w:r>
      <w:r w:rsidRPr="00EC78E0">
        <w:rPr>
          <w:rFonts w:ascii="SimSong" w:eastAsia="SimSong" w:hAnsi="SimSong"/>
          <w:lang w:val="zh-CN" w:eastAsia="zh-CN"/>
        </w:rPr>
        <w:t>万亿；</w:t>
      </w:r>
      <w:r w:rsidRPr="00EC78E0">
        <w:rPr>
          <w:rFonts w:ascii="SimSong" w:eastAsia="SimSong" w:hAnsi="SimSong"/>
          <w:lang w:val="zh-CN" w:eastAsia="zh-CN"/>
        </w:rPr>
        <w:t>2007</w:t>
      </w:r>
      <w:r w:rsidRPr="00EC78E0">
        <w:rPr>
          <w:rFonts w:ascii="SimSong" w:eastAsia="SimSong" w:hAnsi="SimSong"/>
          <w:lang w:val="zh-CN" w:eastAsia="zh-CN"/>
        </w:rPr>
        <w:t>年北京平均房价一万出头，现在平均七八万，都是翻了几倍上涨。十几年来宏观经济，上市公司盈利都有了天翻地覆的变化。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所以只看点位并不正确，衡量是否高估，更客观的指标应该是</w:t>
      </w:r>
      <w:r w:rsidRPr="00EC78E0">
        <w:rPr>
          <w:rFonts w:ascii="SimSong" w:eastAsia="SimSong" w:hAnsi="SimSong"/>
          <w:lang w:val="zh-CN" w:eastAsia="zh-CN"/>
        </w:rPr>
        <w:t>PE</w:t>
      </w:r>
      <w:r w:rsidRPr="00EC78E0">
        <w:rPr>
          <w:rFonts w:ascii="SimSong" w:eastAsia="SimSong" w:hAnsi="SimSong"/>
          <w:lang w:val="zh-CN" w:eastAsia="zh-CN"/>
        </w:rPr>
        <w:t>。</w:t>
      </w:r>
    </w:p>
    <w:p w:rsidR="002957D0" w:rsidRPr="00EC78E0" w:rsidRDefault="009002CD" w:rsidP="009002CD">
      <w:pPr>
        <w:jc w:val="center"/>
        <w:rPr>
          <w:rFonts w:ascii="SimSong" w:eastAsia="SimSong" w:hAnsi="SimSong" w:cs="冬青黑体简体中文 W3" w:hint="default"/>
        </w:rPr>
      </w:pPr>
      <w:r w:rsidRPr="00EC78E0">
        <w:rPr>
          <w:rFonts w:ascii="SimSong" w:eastAsia="SimSong" w:hAnsi="SimSong"/>
          <w:noProof/>
        </w:rPr>
        <w:drawing>
          <wp:inline distT="0" distB="0" distL="0" distR="0" wp14:anchorId="69E13B12" wp14:editId="2EE99EA9">
            <wp:extent cx="4572000" cy="3020320"/>
            <wp:effectExtent l="0" t="0" r="0" b="2540"/>
            <wp:docPr id="7" name="图片 1" descr="图片">
              <a:extLst xmlns:a="http://schemas.openxmlformats.org/drawingml/2006/main">
                <a:ext uri="{FF2B5EF4-FFF2-40B4-BE49-F238E27FC236}">
                  <a16:creationId xmlns:a16="http://schemas.microsoft.com/office/drawing/2014/main" id="{BAFDBA9C-CC69-FC47-A6A0-50882E3460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图片">
                      <a:extLst>
                        <a:ext uri="{FF2B5EF4-FFF2-40B4-BE49-F238E27FC236}">
                          <a16:creationId xmlns:a16="http://schemas.microsoft.com/office/drawing/2014/main" id="{BAFDBA9C-CC69-FC47-A6A0-50882E3460C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679" cy="30247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57D0" w:rsidRPr="00EC78E0" w:rsidRDefault="002957D0">
      <w:pPr>
        <w:rPr>
          <w:rFonts w:ascii="SimSong" w:eastAsia="SimSong" w:hAnsi="SimSong" w:cs="冬青黑体简体中文 W3"/>
        </w:rPr>
      </w:pP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同样是</w:t>
      </w:r>
      <w:r w:rsidRPr="00EC78E0">
        <w:rPr>
          <w:rFonts w:ascii="SimSong" w:eastAsia="SimSong" w:hAnsi="SimSong"/>
          <w:lang w:val="zh-CN" w:eastAsia="zh-CN"/>
        </w:rPr>
        <w:t>5000</w:t>
      </w:r>
      <w:r w:rsidRPr="00EC78E0">
        <w:rPr>
          <w:rFonts w:ascii="SimSong" w:eastAsia="SimSong" w:hAnsi="SimSong"/>
          <w:lang w:val="zh-CN" w:eastAsia="zh-CN"/>
        </w:rPr>
        <w:t>点出头，</w:t>
      </w:r>
      <w:r w:rsidRPr="00EC78E0">
        <w:rPr>
          <w:rFonts w:ascii="SimSong" w:eastAsia="SimSong" w:hAnsi="SimSong"/>
          <w:lang w:val="zh-CN" w:eastAsia="zh-CN"/>
        </w:rPr>
        <w:t>2007</w:t>
      </w:r>
      <w:r w:rsidRPr="00EC78E0">
        <w:rPr>
          <w:rFonts w:ascii="SimSong" w:eastAsia="SimSong" w:hAnsi="SimSong"/>
          <w:lang w:val="zh-CN" w:eastAsia="zh-CN"/>
        </w:rPr>
        <w:t>年的时候，</w:t>
      </w:r>
      <w:r w:rsidRPr="00EC78E0">
        <w:rPr>
          <w:rFonts w:ascii="SimSong" w:eastAsia="SimSong" w:hAnsi="SimSong"/>
          <w:lang w:val="zh-CN" w:eastAsia="zh-CN"/>
        </w:rPr>
        <w:t>PE</w:t>
      </w:r>
      <w:r w:rsidRPr="00EC78E0">
        <w:rPr>
          <w:rFonts w:ascii="SimSong" w:eastAsia="SimSong" w:hAnsi="SimSong"/>
          <w:lang w:val="zh-CN" w:eastAsia="zh-CN"/>
        </w:rPr>
        <w:t>高达</w:t>
      </w:r>
      <w:r w:rsidRPr="00EC78E0">
        <w:rPr>
          <w:rFonts w:ascii="SimSong" w:eastAsia="SimSong" w:hAnsi="SimSong"/>
          <w:lang w:val="zh-CN" w:eastAsia="zh-CN"/>
        </w:rPr>
        <w:t>40</w:t>
      </w:r>
      <w:r w:rsidRPr="00EC78E0">
        <w:rPr>
          <w:rFonts w:ascii="SimSong" w:eastAsia="SimSong" w:hAnsi="SimSong"/>
          <w:lang w:val="zh-CN" w:eastAsia="zh-CN"/>
        </w:rPr>
        <w:t>倍以上，</w:t>
      </w:r>
      <w:r w:rsidRPr="00EC78E0">
        <w:rPr>
          <w:rFonts w:ascii="SimSong" w:eastAsia="SimSong" w:hAnsi="SimSong"/>
          <w:lang w:val="zh-CN" w:eastAsia="zh-CN"/>
        </w:rPr>
        <w:t>2015</w:t>
      </w:r>
      <w:r w:rsidRPr="00EC78E0">
        <w:rPr>
          <w:rFonts w:ascii="SimSong" w:eastAsia="SimSong" w:hAnsi="SimSong"/>
          <w:lang w:val="zh-CN" w:eastAsia="zh-CN"/>
        </w:rPr>
        <w:t>年的时候，</w:t>
      </w:r>
      <w:r w:rsidRPr="00EC78E0">
        <w:rPr>
          <w:rFonts w:ascii="SimSong" w:eastAsia="SimSong" w:hAnsi="SimSong"/>
          <w:lang w:val="zh-CN" w:eastAsia="zh-CN"/>
        </w:rPr>
        <w:t>PE</w:t>
      </w:r>
      <w:r w:rsidRPr="00EC78E0">
        <w:rPr>
          <w:rFonts w:ascii="SimSong" w:eastAsia="SimSong" w:hAnsi="SimSong"/>
          <w:lang w:val="zh-CN" w:eastAsia="zh-CN"/>
        </w:rPr>
        <w:t>最高</w:t>
      </w:r>
      <w:r w:rsidRPr="00EC78E0">
        <w:rPr>
          <w:rFonts w:ascii="SimSong" w:eastAsia="SimSong" w:hAnsi="SimSong"/>
          <w:lang w:val="zh-CN" w:eastAsia="zh-CN"/>
        </w:rPr>
        <w:t>18.25</w:t>
      </w:r>
      <w:r w:rsidRPr="00EC78E0">
        <w:rPr>
          <w:rFonts w:ascii="SimSong" w:eastAsia="SimSong" w:hAnsi="SimSong"/>
          <w:lang w:val="zh-CN" w:eastAsia="zh-CN"/>
        </w:rPr>
        <w:t>倍，而现在的</w:t>
      </w:r>
      <w:r w:rsidRPr="00EC78E0">
        <w:rPr>
          <w:rFonts w:ascii="SimSong" w:eastAsia="SimSong" w:hAnsi="SimSong"/>
          <w:lang w:val="zh-CN" w:eastAsia="zh-CN"/>
        </w:rPr>
        <w:t>PE</w:t>
      </w:r>
      <w:r w:rsidRPr="00EC78E0">
        <w:rPr>
          <w:rFonts w:ascii="SimSong" w:eastAsia="SimSong" w:hAnsi="SimSong"/>
          <w:lang w:val="zh-CN" w:eastAsia="zh-CN"/>
        </w:rPr>
        <w:t>只有</w:t>
      </w:r>
      <w:r w:rsidRPr="00EC78E0">
        <w:rPr>
          <w:rFonts w:ascii="SimSong" w:eastAsia="SimSong" w:hAnsi="SimSong"/>
          <w:lang w:val="zh-CN" w:eastAsia="zh-CN"/>
        </w:rPr>
        <w:t>13.63</w:t>
      </w:r>
      <w:r w:rsidRPr="00EC78E0">
        <w:rPr>
          <w:rFonts w:ascii="SimSong" w:eastAsia="SimSong" w:hAnsi="SimSong"/>
          <w:lang w:val="zh-CN" w:eastAsia="zh-CN"/>
        </w:rPr>
        <w:t>倍。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虽然点位差不多，但是估值水平却是在不断下降的，完全不是一码事。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而如果看</w:t>
      </w:r>
      <w:r w:rsidRPr="00EC78E0">
        <w:rPr>
          <w:rFonts w:ascii="SimSong" w:eastAsia="SimSong" w:hAnsi="SimSong"/>
          <w:lang w:val="zh-CN" w:eastAsia="zh-CN"/>
        </w:rPr>
        <w:t>PE</w:t>
      </w:r>
      <w:r w:rsidRPr="00EC78E0">
        <w:rPr>
          <w:rFonts w:ascii="SimSong" w:eastAsia="SimSong" w:hAnsi="SimSong"/>
          <w:lang w:val="zh-CN" w:eastAsia="zh-CN"/>
        </w:rPr>
        <w:t>走势图，我们可以很明显看出，现在这个位置，就处于可上可下的位置。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lastRenderedPageBreak/>
        <w:t>说不上高估，因为历史上估值可以比现在高非常多，而且</w:t>
      </w:r>
      <w:r w:rsidRPr="00EC78E0">
        <w:rPr>
          <w:rFonts w:ascii="SimSong" w:eastAsia="SimSong" w:hAnsi="SimSong"/>
          <w:lang w:val="zh-CN" w:eastAsia="zh-CN"/>
        </w:rPr>
        <w:t>13.63</w:t>
      </w:r>
      <w:r w:rsidRPr="00EC78E0">
        <w:rPr>
          <w:rFonts w:ascii="SimSong" w:eastAsia="SimSong" w:hAnsi="SimSong"/>
          <w:lang w:val="zh-CN" w:eastAsia="zh-CN"/>
        </w:rPr>
        <w:t>倍从绝对估值上看，也确实不高。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 w:hint="default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但也没法说低估，毕竟过去两年涨了那么多，也是事实。</w:t>
      </w:r>
    </w:p>
    <w:p w:rsidR="002957D0" w:rsidRPr="00EC78E0" w:rsidRDefault="00CF0596">
      <w:pPr>
        <w:pStyle w:val="a4"/>
        <w:spacing w:before="200" w:after="200"/>
        <w:rPr>
          <w:rFonts w:ascii="SimSong" w:eastAsia="SimSong" w:hAnsi="SimSong" w:hint="default"/>
          <w:b/>
          <w:bCs/>
          <w:color w:val="EE220C"/>
          <w:sz w:val="28"/>
          <w:szCs w:val="28"/>
          <w:shd w:val="clear" w:color="auto" w:fill="FFFFFF"/>
          <w:lang w:val="zh-CN" w:eastAsia="zh-CN"/>
        </w:rPr>
      </w:pPr>
      <w:r w:rsidRPr="00EC78E0">
        <w:rPr>
          <w:rFonts w:ascii="SimSong" w:eastAsia="SimSong" w:hAnsi="SimSong"/>
          <w:b/>
          <w:bCs/>
          <w:color w:val="EE220C"/>
          <w:sz w:val="28"/>
          <w:szCs w:val="28"/>
          <w:shd w:val="clear" w:color="auto" w:fill="FFFFFF"/>
          <w:lang w:val="zh-CN" w:eastAsia="zh-CN"/>
        </w:rPr>
        <w:t>05</w:t>
      </w:r>
      <w:r w:rsidRPr="00EC78E0">
        <w:rPr>
          <w:rFonts w:ascii="SimSong" w:eastAsia="SimSong" w:hAnsi="SimSong" w:hint="default"/>
          <w:b/>
          <w:bCs/>
          <w:color w:val="EE220C"/>
          <w:sz w:val="28"/>
          <w:szCs w:val="28"/>
          <w:shd w:val="clear" w:color="auto" w:fill="FFFFFF"/>
          <w:lang w:val="zh-CN" w:eastAsia="zh-CN"/>
        </w:rPr>
        <w:t> </w:t>
      </w:r>
      <w:r w:rsidRPr="00EC78E0">
        <w:rPr>
          <w:rFonts w:ascii="SimSong" w:eastAsia="SimSong" w:hAnsi="SimSong"/>
          <w:b/>
          <w:bCs/>
          <w:color w:val="EE220C"/>
          <w:sz w:val="28"/>
          <w:szCs w:val="28"/>
          <w:shd w:val="clear" w:color="auto" w:fill="FFFFFF"/>
          <w:lang w:val="zh-CN" w:eastAsia="zh-CN"/>
        </w:rPr>
        <w:t xml:space="preserve">| </w:t>
      </w:r>
      <w:r w:rsidRPr="00EC78E0">
        <w:rPr>
          <w:rFonts w:ascii="SimSong" w:eastAsia="SimSong" w:hAnsi="SimSong"/>
          <w:b/>
          <w:bCs/>
          <w:color w:val="EE220C"/>
          <w:sz w:val="28"/>
          <w:szCs w:val="28"/>
          <w:shd w:val="clear" w:color="auto" w:fill="FFFFFF"/>
          <w:lang w:val="zh-CN" w:eastAsia="zh-CN"/>
        </w:rPr>
        <w:t>未来可能的行情走势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在这种不上不下的位置，未来行情会怎么样呢？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我很少聊行情，因为很多人其实不希望看分析，而是希望能直接给出一个判断，告诉他们未来是会涨会跌，而这是我做不到的事。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我并没能力去预测涨跌，只能分析下有可能出现的情形，制定策略，当未来市场真的按照某一种情形去演绎的时候，应该如何应对。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理解我的意思，不是预测，而是分析可能，未来根据不同的情况进行应对。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未来其实就是三种可能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第一种情形，今年不涨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前面已经分析过了，随着经济复苏，估值会随着定期报告的披露，不断下降。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我个人预测，如果一整年都不涨，等到</w:t>
      </w:r>
      <w:r w:rsidRPr="00EC78E0">
        <w:rPr>
          <w:rFonts w:ascii="SimSong" w:eastAsia="SimSong" w:hAnsi="SimSong"/>
          <w:lang w:val="zh-CN" w:eastAsia="zh-CN"/>
        </w:rPr>
        <w:t>2021</w:t>
      </w:r>
      <w:r w:rsidRPr="00EC78E0">
        <w:rPr>
          <w:rFonts w:ascii="SimSong" w:eastAsia="SimSong" w:hAnsi="SimSong"/>
          <w:lang w:val="zh-CN" w:eastAsia="zh-CN"/>
        </w:rPr>
        <w:t>年年报披露结束之后（明年</w:t>
      </w:r>
      <w:r w:rsidRPr="00EC78E0">
        <w:rPr>
          <w:rFonts w:ascii="SimSong" w:eastAsia="SimSong" w:hAnsi="SimSong"/>
          <w:lang w:val="zh-CN" w:eastAsia="zh-CN"/>
        </w:rPr>
        <w:t>4</w:t>
      </w:r>
      <w:r w:rsidRPr="00EC78E0">
        <w:rPr>
          <w:rFonts w:ascii="SimSong" w:eastAsia="SimSong" w:hAnsi="SimSong"/>
          <w:lang w:val="zh-CN" w:eastAsia="zh-CN"/>
        </w:rPr>
        <w:t>月），沪深</w:t>
      </w:r>
      <w:r w:rsidRPr="00EC78E0">
        <w:rPr>
          <w:rFonts w:ascii="SimSong" w:eastAsia="SimSong" w:hAnsi="SimSong"/>
          <w:lang w:val="zh-CN" w:eastAsia="zh-CN"/>
        </w:rPr>
        <w:t>300</w:t>
      </w:r>
      <w:r w:rsidRPr="00EC78E0">
        <w:rPr>
          <w:rFonts w:ascii="SimSong" w:eastAsia="SimSong" w:hAnsi="SimSong"/>
          <w:lang w:val="zh-CN" w:eastAsia="zh-CN"/>
        </w:rPr>
        <w:t>的估值甚至有可能重回绿色低估区间。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在当前存款大搬家的背景下，进入绿色区间，其实就已经有非常大的投资价值了。今年小年，那明年就很有可能是个大年。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这就是以时间换空间，无招胜有招必胜的傻办法。随着时间推移，指数估值慢慢下降，酝酿下一波行情。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第二种情形，下跌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可能很多人最担心的就是怕下跌，而我正好相反，如果真的下跌，可能是最好的情形。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因为去年二季度</w:t>
      </w:r>
      <w:r w:rsidRPr="00EC78E0">
        <w:rPr>
          <w:rFonts w:ascii="SimSong" w:eastAsia="SimSong" w:hAnsi="SimSong"/>
          <w:lang w:val="zh-CN" w:eastAsia="zh-CN"/>
        </w:rPr>
        <w:t>GDP</w:t>
      </w:r>
      <w:r w:rsidRPr="00EC78E0">
        <w:rPr>
          <w:rFonts w:ascii="SimSong" w:eastAsia="SimSong" w:hAnsi="SimSong"/>
          <w:lang w:val="zh-CN" w:eastAsia="zh-CN"/>
        </w:rPr>
        <w:t>增速仅</w:t>
      </w:r>
      <w:r w:rsidRPr="00EC78E0">
        <w:rPr>
          <w:rFonts w:ascii="SimSong" w:eastAsia="SimSong" w:hAnsi="SimSong"/>
          <w:lang w:val="zh-CN" w:eastAsia="zh-CN"/>
        </w:rPr>
        <w:t>3.2%</w:t>
      </w:r>
      <w:r w:rsidRPr="00EC78E0">
        <w:rPr>
          <w:rFonts w:ascii="SimSong" w:eastAsia="SimSong" w:hAnsi="SimSong"/>
          <w:lang w:val="zh-CN" w:eastAsia="zh-CN"/>
        </w:rPr>
        <w:t>，受疫情影响严重，今年肯定会大幅好于去年。等今年半年报公布之后（</w:t>
      </w:r>
      <w:r w:rsidRPr="00EC78E0">
        <w:rPr>
          <w:rFonts w:ascii="SimSong" w:eastAsia="SimSong" w:hAnsi="SimSong"/>
          <w:lang w:val="zh-CN" w:eastAsia="zh-CN"/>
        </w:rPr>
        <w:t>8</w:t>
      </w:r>
      <w:r w:rsidRPr="00EC78E0">
        <w:rPr>
          <w:rFonts w:ascii="SimSong" w:eastAsia="SimSong" w:hAnsi="SimSong"/>
          <w:lang w:val="zh-CN" w:eastAsia="zh-CN"/>
        </w:rPr>
        <w:t>月，还有</w:t>
      </w:r>
      <w:r w:rsidRPr="00EC78E0">
        <w:rPr>
          <w:rFonts w:ascii="SimSong" w:eastAsia="SimSong" w:hAnsi="SimSong"/>
          <w:lang w:val="zh-CN" w:eastAsia="zh-CN"/>
        </w:rPr>
        <w:t>2</w:t>
      </w:r>
      <w:r w:rsidRPr="00EC78E0">
        <w:rPr>
          <w:rFonts w:ascii="SimSong" w:eastAsia="SimSong" w:hAnsi="SimSong"/>
          <w:lang w:val="zh-CN" w:eastAsia="zh-CN"/>
        </w:rPr>
        <w:t>个多月，时间并不长），沪深</w:t>
      </w:r>
      <w:r w:rsidRPr="00EC78E0">
        <w:rPr>
          <w:rFonts w:ascii="SimSong" w:eastAsia="SimSong" w:hAnsi="SimSong"/>
          <w:lang w:val="zh-CN" w:eastAsia="zh-CN"/>
        </w:rPr>
        <w:t>300</w:t>
      </w:r>
      <w:r w:rsidRPr="00EC78E0">
        <w:rPr>
          <w:rFonts w:ascii="SimSong" w:eastAsia="SimSong" w:hAnsi="SimSong"/>
          <w:lang w:val="zh-CN" w:eastAsia="zh-CN"/>
        </w:rPr>
        <w:t>的</w:t>
      </w:r>
      <w:r w:rsidRPr="00EC78E0">
        <w:rPr>
          <w:rFonts w:ascii="SimSong" w:eastAsia="SimSong" w:hAnsi="SimSong"/>
          <w:lang w:val="zh-CN" w:eastAsia="zh-CN"/>
        </w:rPr>
        <w:t>PE</w:t>
      </w:r>
      <w:r w:rsidRPr="00EC78E0">
        <w:rPr>
          <w:rFonts w:ascii="SimSong" w:eastAsia="SimSong" w:hAnsi="SimSong"/>
          <w:lang w:val="zh-CN" w:eastAsia="zh-CN"/>
        </w:rPr>
        <w:t>还会有一次大幅下降</w:t>
      </w:r>
      <w:r w:rsidRPr="00EC78E0">
        <w:rPr>
          <w:rFonts w:ascii="SimSong" w:eastAsia="SimSong" w:hAnsi="SimSong"/>
          <w:lang w:val="zh-CN" w:eastAsia="zh-CN"/>
        </w:rPr>
        <w:t>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而如果同期再来一波大跌，不需要多，只要上证指数跌到</w:t>
      </w:r>
      <w:r w:rsidRPr="00EC78E0">
        <w:rPr>
          <w:rFonts w:ascii="SimSong" w:eastAsia="SimSong" w:hAnsi="SimSong"/>
          <w:lang w:val="zh-CN" w:eastAsia="zh-CN"/>
        </w:rPr>
        <w:t>3000</w:t>
      </w:r>
      <w:r w:rsidRPr="00EC78E0">
        <w:rPr>
          <w:rFonts w:ascii="SimSong" w:eastAsia="SimSong" w:hAnsi="SimSong"/>
          <w:lang w:val="zh-CN" w:eastAsia="zh-CN"/>
        </w:rPr>
        <w:t>点，大概</w:t>
      </w:r>
      <w:r w:rsidRPr="00EC78E0">
        <w:rPr>
          <w:rFonts w:ascii="SimSong" w:eastAsia="SimSong" w:hAnsi="SimSong"/>
          <w:lang w:val="zh-CN" w:eastAsia="zh-CN"/>
        </w:rPr>
        <w:t>15-20%</w:t>
      </w:r>
      <w:r w:rsidRPr="00EC78E0">
        <w:rPr>
          <w:rFonts w:ascii="SimSong" w:eastAsia="SimSong" w:hAnsi="SimSong"/>
          <w:lang w:val="zh-CN" w:eastAsia="zh-CN"/>
        </w:rPr>
        <w:t>的跌幅，全市场的估值必然会重新回到去年</w:t>
      </w:r>
      <w:r w:rsidRPr="00EC78E0">
        <w:rPr>
          <w:rFonts w:ascii="SimSong" w:eastAsia="SimSong" w:hAnsi="SimSong"/>
          <w:lang w:val="zh-CN" w:eastAsia="zh-CN"/>
        </w:rPr>
        <w:t>2700</w:t>
      </w:r>
      <w:r w:rsidRPr="00EC78E0">
        <w:rPr>
          <w:rFonts w:ascii="SimSong" w:eastAsia="SimSong" w:hAnsi="SimSong"/>
          <w:lang w:val="zh-CN" w:eastAsia="zh-CN"/>
        </w:rPr>
        <w:t>以下的绝对低估水平。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所以在我的理解里，最极端的风险，就是</w:t>
      </w:r>
      <w:r w:rsidRPr="00EC78E0">
        <w:rPr>
          <w:rFonts w:ascii="SimSong" w:eastAsia="SimSong" w:hAnsi="SimSong"/>
          <w:lang w:val="zh-CN" w:eastAsia="zh-CN"/>
        </w:rPr>
        <w:t>15-20%</w:t>
      </w:r>
      <w:r w:rsidRPr="00EC78E0">
        <w:rPr>
          <w:rFonts w:ascii="SimSong" w:eastAsia="SimSong" w:hAnsi="SimSong"/>
          <w:lang w:val="zh-CN" w:eastAsia="zh-CN"/>
        </w:rPr>
        <w:t>的下跌，如果真的跌了这么多，毫无疑问，机会就又来了，又到了劝你不要定投，而是要大笔买入的时候。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但要知道去年可是全球疫情，一片悲观绝望的背景下才跌到</w:t>
      </w:r>
      <w:r w:rsidRPr="00EC78E0">
        <w:rPr>
          <w:rFonts w:ascii="SimSong" w:eastAsia="SimSong" w:hAnsi="SimSong"/>
          <w:lang w:val="zh-CN" w:eastAsia="zh-CN"/>
        </w:rPr>
        <w:t>2700</w:t>
      </w:r>
      <w:r w:rsidRPr="00EC78E0">
        <w:rPr>
          <w:rFonts w:ascii="SimSong" w:eastAsia="SimSong" w:hAnsi="SimSong"/>
          <w:lang w:val="zh-CN" w:eastAsia="zh-CN"/>
        </w:rPr>
        <w:t>的估值。今年不管是从情绪，还是经济都是远强于去年的。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所以指望跌到</w:t>
      </w:r>
      <w:r w:rsidRPr="00EC78E0">
        <w:rPr>
          <w:rFonts w:ascii="SimSong" w:eastAsia="SimSong" w:hAnsi="SimSong"/>
          <w:lang w:val="zh-CN" w:eastAsia="zh-CN"/>
        </w:rPr>
        <w:t>3000</w:t>
      </w:r>
      <w:r w:rsidRPr="00EC78E0">
        <w:rPr>
          <w:rFonts w:ascii="SimSong" w:eastAsia="SimSong" w:hAnsi="SimSong"/>
          <w:lang w:val="zh-CN" w:eastAsia="zh-CN"/>
        </w:rPr>
        <w:t>的难度很大，我猜如果能跌到</w:t>
      </w:r>
      <w:r w:rsidRPr="00EC78E0">
        <w:rPr>
          <w:rFonts w:ascii="SimSong" w:eastAsia="SimSong" w:hAnsi="SimSong"/>
          <w:lang w:val="zh-CN" w:eastAsia="zh-CN"/>
        </w:rPr>
        <w:t>3200</w:t>
      </w:r>
      <w:r w:rsidRPr="00EC78E0">
        <w:rPr>
          <w:rFonts w:ascii="SimSong" w:eastAsia="SimSong" w:hAnsi="SimSong"/>
          <w:lang w:val="zh-CN" w:eastAsia="zh-CN"/>
        </w:rPr>
        <w:t>，</w:t>
      </w:r>
      <w:r w:rsidRPr="00EC78E0">
        <w:rPr>
          <w:rFonts w:ascii="SimSong" w:eastAsia="SimSong" w:hAnsi="SimSong"/>
          <w:lang w:val="zh-CN" w:eastAsia="zh-CN"/>
        </w:rPr>
        <w:t>10%</w:t>
      </w:r>
      <w:r w:rsidRPr="00EC78E0">
        <w:rPr>
          <w:rFonts w:ascii="SimSong" w:eastAsia="SimSong" w:hAnsi="SimSong"/>
          <w:lang w:val="zh-CN" w:eastAsia="zh-CN"/>
        </w:rPr>
        <w:t>的跌幅，可能就会有很多价值投资者入场抄底了。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第三种情形，立刻上涨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 w:hint="default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今年如果还继续涨，现在已经重仓基金的肯定是赚的盆满钵满。</w:t>
      </w:r>
    </w:p>
    <w:p w:rsidR="002957D0" w:rsidRPr="00EC78E0" w:rsidRDefault="002957D0" w:rsidP="00EC78E0">
      <w:pPr>
        <w:pStyle w:val="a4"/>
        <w:spacing w:after="240"/>
        <w:rPr>
          <w:rFonts w:ascii="SimSong" w:eastAsia="SimSong" w:hAnsi="SimSong" w:hint="default"/>
          <w:lang w:val="zh-CN" w:eastAsia="zh-CN"/>
        </w:rPr>
      </w:pPr>
    </w:p>
    <w:p w:rsidR="002957D0" w:rsidRPr="00EC78E0" w:rsidRDefault="002957D0" w:rsidP="00EC78E0">
      <w:pPr>
        <w:pStyle w:val="a4"/>
        <w:spacing w:after="240"/>
        <w:rPr>
          <w:rFonts w:ascii="SimSong" w:eastAsia="SimSong" w:hAnsi="SimSong" w:hint="default"/>
          <w:lang w:val="zh-CN" w:eastAsia="zh-CN"/>
        </w:rPr>
      </w:pP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但是，要知道</w:t>
      </w:r>
      <w:r w:rsidRPr="00EC78E0">
        <w:rPr>
          <w:rFonts w:ascii="SimSong" w:eastAsia="SimSong" w:hAnsi="SimSong"/>
          <w:lang w:val="zh-CN" w:eastAsia="zh-CN"/>
        </w:rPr>
        <w:t>2019</w:t>
      </w:r>
      <w:r w:rsidRPr="00EC78E0">
        <w:rPr>
          <w:rFonts w:ascii="SimSong" w:eastAsia="SimSong" w:hAnsi="SimSong"/>
          <w:lang w:val="zh-CN" w:eastAsia="zh-CN"/>
        </w:rPr>
        <w:t>年和</w:t>
      </w:r>
      <w:r w:rsidRPr="00EC78E0">
        <w:rPr>
          <w:rFonts w:ascii="SimSong" w:eastAsia="SimSong" w:hAnsi="SimSong"/>
          <w:lang w:val="zh-CN" w:eastAsia="zh-CN"/>
        </w:rPr>
        <w:t>2020</w:t>
      </w:r>
      <w:r w:rsidRPr="00EC78E0">
        <w:rPr>
          <w:rFonts w:ascii="SimSong" w:eastAsia="SimSong" w:hAnsi="SimSong"/>
          <w:lang w:val="zh-CN" w:eastAsia="zh-CN"/>
        </w:rPr>
        <w:t>年，</w:t>
      </w:r>
      <w:r w:rsidRPr="00EC78E0">
        <w:rPr>
          <w:rFonts w:ascii="SimSong" w:eastAsia="SimSong" w:hAnsi="SimSong"/>
          <w:lang w:val="zh-CN" w:eastAsia="zh-CN"/>
        </w:rPr>
        <w:t>A</w:t>
      </w:r>
      <w:r w:rsidRPr="00EC78E0">
        <w:rPr>
          <w:rFonts w:ascii="SimSong" w:eastAsia="SimSong" w:hAnsi="SimSong"/>
          <w:lang w:val="zh-CN" w:eastAsia="zh-CN"/>
        </w:rPr>
        <w:t>股已经连续涨了</w:t>
      </w:r>
      <w:r w:rsidRPr="00EC78E0">
        <w:rPr>
          <w:rFonts w:ascii="SimSong" w:eastAsia="SimSong" w:hAnsi="SimSong"/>
          <w:lang w:val="zh-CN" w:eastAsia="zh-CN"/>
        </w:rPr>
        <w:t>2</w:t>
      </w:r>
      <w:r w:rsidRPr="00EC78E0">
        <w:rPr>
          <w:rFonts w:ascii="SimSong" w:eastAsia="SimSong" w:hAnsi="SimSong"/>
          <w:lang w:val="zh-CN" w:eastAsia="zh-CN"/>
        </w:rPr>
        <w:t>年。今年之所以很多机构预测今年是小年，而不是熊市，归根结底是因为预测今年利润提高，会把估值从高估给打到合理估值去。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要知道股市不会真的就那么容易一路突突突涨到天上去，本质上要么靠企业利润增长，要么靠估值提升。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而今年复苏明年肯定是不可持续的，明年的经济增速会下滑，如果涨多了，又导致估值进一步提高，那明年就尴尬了。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明</w:t>
      </w:r>
      <w:r w:rsidRPr="00EC78E0">
        <w:rPr>
          <w:rFonts w:ascii="SimSong" w:eastAsia="SimSong" w:hAnsi="SimSong"/>
          <w:lang w:val="zh-CN" w:eastAsia="zh-CN"/>
        </w:rPr>
        <w:t>年的情况就是股市连续大涨</w:t>
      </w:r>
      <w:r w:rsidRPr="00EC78E0">
        <w:rPr>
          <w:rFonts w:ascii="SimSong" w:eastAsia="SimSong" w:hAnsi="SimSong"/>
          <w:lang w:val="zh-CN" w:eastAsia="zh-CN"/>
        </w:rPr>
        <w:t>3</w:t>
      </w:r>
      <w:r w:rsidRPr="00EC78E0">
        <w:rPr>
          <w:rFonts w:ascii="SimSong" w:eastAsia="SimSong" w:hAnsi="SimSong"/>
          <w:lang w:val="zh-CN" w:eastAsia="zh-CN"/>
        </w:rPr>
        <w:t>年，估值高高在上，企业盈利增速下降。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不管是净利润还是估值，都很难推动行情进一步上涨（除非真的快牛，涨到泡沫去）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 w:hint="default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大涨</w:t>
      </w:r>
      <w:r w:rsidRPr="00EC78E0">
        <w:rPr>
          <w:rFonts w:ascii="SimSong" w:eastAsia="SimSong" w:hAnsi="SimSong"/>
          <w:lang w:val="zh-CN" w:eastAsia="zh-CN"/>
        </w:rPr>
        <w:t>3</w:t>
      </w:r>
      <w:r w:rsidRPr="00EC78E0">
        <w:rPr>
          <w:rFonts w:ascii="SimSong" w:eastAsia="SimSong" w:hAnsi="SimSong"/>
          <w:lang w:val="zh-CN" w:eastAsia="zh-CN"/>
        </w:rPr>
        <w:t>年后，明年就不一定仅仅是小年，甚至又可能变熊了。</w:t>
      </w:r>
    </w:p>
    <w:p w:rsidR="002957D0" w:rsidRPr="00EC78E0" w:rsidRDefault="00CF0596">
      <w:pPr>
        <w:pStyle w:val="a4"/>
        <w:spacing w:before="200" w:after="200"/>
        <w:rPr>
          <w:rFonts w:ascii="SimSong" w:eastAsia="SimSong" w:hAnsi="SimSong" w:hint="default"/>
          <w:b/>
          <w:bCs/>
          <w:color w:val="EE220C"/>
          <w:sz w:val="28"/>
          <w:szCs w:val="28"/>
          <w:shd w:val="clear" w:color="auto" w:fill="FFFFFF"/>
          <w:lang w:val="zh-CN" w:eastAsia="zh-CN"/>
        </w:rPr>
      </w:pPr>
      <w:r w:rsidRPr="00EC78E0">
        <w:rPr>
          <w:rFonts w:ascii="SimSong" w:eastAsia="SimSong" w:hAnsi="SimSong"/>
          <w:b/>
          <w:bCs/>
          <w:color w:val="EE220C"/>
          <w:sz w:val="28"/>
          <w:szCs w:val="28"/>
          <w:shd w:val="clear" w:color="auto" w:fill="FFFFFF"/>
          <w:lang w:val="zh-CN" w:eastAsia="zh-CN"/>
        </w:rPr>
        <w:t>06</w:t>
      </w:r>
      <w:r w:rsidRPr="00EC78E0">
        <w:rPr>
          <w:rFonts w:ascii="SimSong" w:eastAsia="SimSong" w:hAnsi="SimSong" w:hint="default"/>
          <w:b/>
          <w:bCs/>
          <w:color w:val="EE220C"/>
          <w:sz w:val="28"/>
          <w:szCs w:val="28"/>
          <w:shd w:val="clear" w:color="auto" w:fill="FFFFFF"/>
          <w:lang w:val="zh-CN" w:eastAsia="zh-CN"/>
        </w:rPr>
        <w:t> </w:t>
      </w:r>
      <w:r w:rsidRPr="00EC78E0">
        <w:rPr>
          <w:rFonts w:ascii="SimSong" w:eastAsia="SimSong" w:hAnsi="SimSong"/>
          <w:b/>
          <w:bCs/>
          <w:color w:val="EE220C"/>
          <w:sz w:val="28"/>
          <w:szCs w:val="28"/>
          <w:shd w:val="clear" w:color="auto" w:fill="FFFFFF"/>
          <w:lang w:val="zh-CN" w:eastAsia="zh-CN"/>
        </w:rPr>
        <w:t xml:space="preserve">| </w:t>
      </w:r>
      <w:r w:rsidRPr="00EC78E0">
        <w:rPr>
          <w:rFonts w:ascii="SimSong" w:eastAsia="SimSong" w:hAnsi="SimSong"/>
          <w:b/>
          <w:bCs/>
          <w:color w:val="EE220C"/>
          <w:sz w:val="28"/>
          <w:szCs w:val="28"/>
          <w:shd w:val="clear" w:color="auto" w:fill="FFFFFF"/>
          <w:lang w:val="zh-CN" w:eastAsia="zh-CN"/>
        </w:rPr>
        <w:t>小结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 w:hint="default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 xml:space="preserve">1. </w:t>
      </w:r>
      <w:r w:rsidRPr="00EC78E0">
        <w:rPr>
          <w:rFonts w:ascii="SimSong" w:eastAsia="SimSong" w:hAnsi="SimSong"/>
          <w:lang w:val="zh-CN" w:eastAsia="zh-CN"/>
        </w:rPr>
        <w:t>股价</w:t>
      </w:r>
      <w:r w:rsidRPr="00EC78E0">
        <w:rPr>
          <w:rFonts w:ascii="SimSong" w:eastAsia="SimSong" w:hAnsi="SimSong"/>
          <w:lang w:val="zh-CN" w:eastAsia="zh-CN"/>
        </w:rPr>
        <w:t xml:space="preserve"> </w:t>
      </w:r>
      <w:r w:rsidRPr="00EC78E0">
        <w:rPr>
          <w:rFonts w:ascii="SimSong" w:eastAsia="SimSong" w:hAnsi="SimSong"/>
          <w:lang w:val="zh-CN" w:eastAsia="zh-CN"/>
        </w:rPr>
        <w:t xml:space="preserve">= </w:t>
      </w:r>
      <w:r w:rsidRPr="00EC78E0">
        <w:rPr>
          <w:rFonts w:ascii="SimSong" w:eastAsia="SimSong" w:hAnsi="SimSong"/>
          <w:lang w:val="zh-CN" w:eastAsia="zh-CN"/>
        </w:rPr>
        <w:t>利润</w:t>
      </w:r>
      <w:r w:rsidRPr="00EC78E0">
        <w:rPr>
          <w:rFonts w:ascii="SimSong" w:eastAsia="SimSong" w:hAnsi="SimSong" w:hint="default"/>
          <w:lang w:val="zh-CN" w:eastAsia="zh-CN"/>
        </w:rPr>
        <w:t> </w:t>
      </w:r>
      <w:r w:rsidRPr="00EC78E0">
        <w:rPr>
          <w:rFonts w:ascii="SimSong" w:eastAsia="SimSong" w:hAnsi="SimSong"/>
          <w:lang w:val="zh-CN" w:eastAsia="zh-CN"/>
        </w:rPr>
        <w:t xml:space="preserve">* </w:t>
      </w:r>
      <w:r w:rsidRPr="00EC78E0">
        <w:rPr>
          <w:rFonts w:ascii="SimSong" w:eastAsia="SimSong" w:hAnsi="SimSong"/>
          <w:lang w:val="zh-CN" w:eastAsia="zh-CN"/>
        </w:rPr>
        <w:t>估值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 w:hint="default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2. 2020</w:t>
      </w:r>
      <w:r w:rsidRPr="00EC78E0">
        <w:rPr>
          <w:rFonts w:ascii="SimSong" w:eastAsia="SimSong" w:hAnsi="SimSong"/>
          <w:lang w:val="zh-CN" w:eastAsia="zh-CN"/>
        </w:rPr>
        <w:t>年是利润不增长，估值推动行情上涨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>3. 2021</w:t>
      </w:r>
      <w:r w:rsidRPr="00EC78E0">
        <w:rPr>
          <w:rFonts w:ascii="SimSong" w:eastAsia="SimSong" w:hAnsi="SimSong"/>
          <w:lang w:val="zh-CN" w:eastAsia="zh-CN"/>
        </w:rPr>
        <w:t>年是利润大幅上升，估值有下降压力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 w:hint="default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 xml:space="preserve">4. </w:t>
      </w:r>
      <w:r w:rsidRPr="00EC78E0">
        <w:rPr>
          <w:rFonts w:ascii="SimSong" w:eastAsia="SimSong" w:hAnsi="SimSong"/>
          <w:lang w:val="zh-CN" w:eastAsia="zh-CN"/>
        </w:rPr>
        <w:t>如果今年不涨，就是时间消化估值，明年机会变大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 w:hint="default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 xml:space="preserve">5. </w:t>
      </w:r>
      <w:r w:rsidRPr="00EC78E0">
        <w:rPr>
          <w:rFonts w:ascii="SimSong" w:eastAsia="SimSong" w:hAnsi="SimSong"/>
          <w:lang w:val="zh-CN" w:eastAsia="zh-CN"/>
        </w:rPr>
        <w:t>如果今年下跌</w:t>
      </w:r>
      <w:r w:rsidRPr="00EC78E0">
        <w:rPr>
          <w:rFonts w:ascii="SimSong" w:eastAsia="SimSong" w:hAnsi="SimSong"/>
          <w:lang w:val="zh-CN" w:eastAsia="zh-CN"/>
        </w:rPr>
        <w:t>10-20%</w:t>
      </w:r>
      <w:r w:rsidRPr="00EC78E0">
        <w:rPr>
          <w:rFonts w:ascii="SimSong" w:eastAsia="SimSong" w:hAnsi="SimSong"/>
          <w:lang w:val="zh-CN" w:eastAsia="zh-CN"/>
        </w:rPr>
        <w:t>（别指望重回</w:t>
      </w:r>
      <w:r w:rsidRPr="00EC78E0">
        <w:rPr>
          <w:rFonts w:ascii="SimSong" w:eastAsia="SimSong" w:hAnsi="SimSong"/>
          <w:lang w:val="zh-CN" w:eastAsia="zh-CN"/>
        </w:rPr>
        <w:t>2700</w:t>
      </w:r>
      <w:r w:rsidRPr="00EC78E0">
        <w:rPr>
          <w:rFonts w:ascii="SimSong" w:eastAsia="SimSong" w:hAnsi="SimSong"/>
          <w:lang w:val="zh-CN" w:eastAsia="zh-CN"/>
        </w:rPr>
        <w:t>了，做梦呢），大概率是抄底的良机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 xml:space="preserve">6. </w:t>
      </w:r>
      <w:r w:rsidRPr="00EC78E0">
        <w:rPr>
          <w:rFonts w:ascii="SimSong" w:eastAsia="SimSong" w:hAnsi="SimSong"/>
          <w:lang w:val="zh-CN" w:eastAsia="zh-CN"/>
        </w:rPr>
        <w:t>如果今年大涨，那明年的压力就会很大。</w:t>
      </w:r>
    </w:p>
    <w:p w:rsidR="002957D0" w:rsidRPr="00EC78E0" w:rsidRDefault="00CF0596" w:rsidP="00EC78E0">
      <w:pPr>
        <w:pStyle w:val="a4"/>
        <w:spacing w:after="240"/>
        <w:rPr>
          <w:rFonts w:ascii="SimSong" w:eastAsia="SimSong" w:hAnsi="SimSong" w:hint="default"/>
          <w:lang w:val="zh-CN" w:eastAsia="zh-CN"/>
        </w:rPr>
      </w:pPr>
      <w:r w:rsidRPr="00EC78E0">
        <w:rPr>
          <w:rFonts w:ascii="SimSong" w:eastAsia="SimSong" w:hAnsi="SimSong"/>
          <w:lang w:val="zh-CN" w:eastAsia="zh-CN"/>
        </w:rPr>
        <w:t xml:space="preserve">7. </w:t>
      </w:r>
      <w:r w:rsidRPr="00EC78E0">
        <w:rPr>
          <w:rFonts w:ascii="SimSong" w:eastAsia="SimSong" w:hAnsi="SimSong"/>
          <w:lang w:val="zh-CN" w:eastAsia="zh-CN"/>
        </w:rPr>
        <w:t>站在我的角度，我更希望是今年来个大跌，让我养鸡场</w:t>
      </w:r>
      <w:r w:rsidRPr="00EC78E0">
        <w:rPr>
          <w:rFonts w:ascii="SimSong" w:eastAsia="SimSong" w:hAnsi="SimSong"/>
          <w:lang w:val="zh-CN" w:eastAsia="zh-CN"/>
        </w:rPr>
        <w:t>3</w:t>
      </w:r>
      <w:r w:rsidRPr="00EC78E0">
        <w:rPr>
          <w:rFonts w:ascii="SimSong" w:eastAsia="SimSong" w:hAnsi="SimSong"/>
          <w:lang w:val="zh-CN" w:eastAsia="zh-CN"/>
        </w:rPr>
        <w:t>号有机会快速满仓。如果没大跌，震荡一年，让我慢慢买到满仓也行。最好是别涨，否则明年就被动了。</w:t>
      </w:r>
    </w:p>
    <w:p w:rsidR="002957D0" w:rsidRPr="00EC78E0" w:rsidRDefault="002957D0" w:rsidP="00EC78E0">
      <w:pPr>
        <w:pStyle w:val="a4"/>
        <w:spacing w:after="240"/>
        <w:rPr>
          <w:rFonts w:ascii="SimSong" w:eastAsia="SimSong" w:hAnsi="SimSong" w:hint="default"/>
          <w:lang w:val="zh-CN" w:eastAsia="zh-CN"/>
        </w:rPr>
      </w:pPr>
    </w:p>
    <w:p w:rsidR="002957D0" w:rsidRPr="00EC78E0" w:rsidRDefault="002957D0">
      <w:pPr>
        <w:rPr>
          <w:rFonts w:ascii="SimSong" w:eastAsia="SimSong" w:hAnsi="SimSong" w:cs="冬青黑体简体中文 W3" w:hint="default"/>
        </w:rPr>
      </w:pPr>
    </w:p>
    <w:p w:rsidR="002957D0" w:rsidRPr="00EC78E0" w:rsidRDefault="002957D0">
      <w:pPr>
        <w:rPr>
          <w:rFonts w:ascii="SimSong" w:eastAsia="SimSong" w:hAnsi="SimSong" w:cs="冬青黑体简体中文 W3" w:hint="default"/>
        </w:rPr>
      </w:pPr>
    </w:p>
    <w:p w:rsidR="002957D0" w:rsidRPr="00EC78E0" w:rsidRDefault="002957D0">
      <w:pPr>
        <w:rPr>
          <w:rFonts w:ascii="SimSong" w:eastAsia="SimSong" w:hAnsi="SimSong" w:cs="冬青黑体简体中文 W3" w:hint="default"/>
        </w:rPr>
      </w:pPr>
    </w:p>
    <w:p w:rsidR="002957D0" w:rsidRPr="00EC78E0" w:rsidRDefault="002957D0">
      <w:pPr>
        <w:rPr>
          <w:rFonts w:ascii="SimSong" w:eastAsia="SimSong" w:hAnsi="SimSong" w:hint="default"/>
        </w:rPr>
      </w:pPr>
    </w:p>
    <w:sectPr w:rsidR="002957D0" w:rsidRPr="00EC78E0">
      <w:headerReference w:type="default" r:id="rId12"/>
      <w:footerReference w:type="default" r:id="rId13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0596" w:rsidRDefault="00CF0596">
      <w:pPr>
        <w:rPr>
          <w:rFonts w:hint="default"/>
        </w:rPr>
      </w:pPr>
      <w:r>
        <w:separator/>
      </w:r>
    </w:p>
  </w:endnote>
  <w:endnote w:type="continuationSeparator" w:id="0">
    <w:p w:rsidR="00CF0596" w:rsidRDefault="00CF0596">
      <w:pPr>
        <w:rPr>
          <w:rFonts w:hint="default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imSong">
    <w:panose1 w:val="02020300000000000000"/>
    <w:charset w:val="86"/>
    <w:family w:val="roman"/>
    <w:pitch w:val="variable"/>
    <w:sig w:usb0="800002BF" w:usb1="38CF7CFA" w:usb2="00000016" w:usb3="00000000" w:csb0="0004000D" w:csb1="00000000"/>
  </w:font>
  <w:font w:name="冬青黑体简体中文 W3">
    <w:panose1 w:val="020B0300000000000000"/>
    <w:charset w:val="80"/>
    <w:family w:val="swiss"/>
    <w:pitch w:val="variable"/>
    <w:sig w:usb0="A00002BF" w:usb1="1ACF7CFA" w:usb2="00000016" w:usb3="00000000" w:csb0="00060007" w:csb1="00000000"/>
  </w:font>
  <w:font w:name="冬青黑体简体中文 W6">
    <w:panose1 w:val="020B0600000000000000"/>
    <w:charset w:val="80"/>
    <w:family w:val="swiss"/>
    <w:pitch w:val="variable"/>
    <w:sig w:usb0="A00002BF" w:usb1="1ACF7CFA" w:usb2="00000016" w:usb3="00000000" w:csb0="00060007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57D0" w:rsidRDefault="002957D0">
    <w:pPr>
      <w:rPr>
        <w:rFonts w:hint="defaul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0596" w:rsidRDefault="00CF0596">
      <w:pPr>
        <w:rPr>
          <w:rFonts w:hint="default"/>
        </w:rPr>
      </w:pPr>
      <w:r>
        <w:separator/>
      </w:r>
    </w:p>
  </w:footnote>
  <w:footnote w:type="continuationSeparator" w:id="0">
    <w:p w:rsidR="00CF0596" w:rsidRDefault="00CF0596">
      <w:pPr>
        <w:rPr>
          <w:rFonts w:hint="default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57D0" w:rsidRDefault="002957D0">
    <w:pPr>
      <w:rPr>
        <w:rFonts w:hint="default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7D0"/>
    <w:rsid w:val="00076EF6"/>
    <w:rsid w:val="002957D0"/>
    <w:rsid w:val="009002CD"/>
    <w:rsid w:val="00AE0E96"/>
    <w:rsid w:val="00CF0596"/>
    <w:rsid w:val="00EC7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AC6694"/>
  <w15:docId w15:val="{E493D0B2-E9EA-D642-8ED0-EF28563D0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Pr>
      <w:rFonts w:ascii="Arial Unicode MS" w:eastAsia="Helvetica Neue" w:hAnsi="Arial Unicode MS" w:cs="Arial Unicode MS" w:hint="eastAsia"/>
      <w:color w:val="000000"/>
      <w:sz w:val="22"/>
      <w:szCs w:val="22"/>
      <w:lang w:val="zh-CN"/>
      <w14:textOutline w14:w="0" w14:cap="flat" w14:cmpd="sng" w14:algn="ctr">
        <w14:noFill/>
        <w14:prstDash w14:val="solid"/>
        <w14:bevel/>
      </w14:textOutline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默认"/>
    <w:rPr>
      <w:rFonts w:ascii="Arial Unicode MS" w:eastAsia="Helvetica Neue" w:hAnsi="Arial Unicode MS" w:cs="Arial Unicode MS" w:hint="eastAsia"/>
      <w:color w:val="000000"/>
      <w:sz w:val="22"/>
      <w:szCs w:val="22"/>
      <w:lang w:val="zh-TW" w:eastAsia="zh-TW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20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750</Words>
  <Characters>4280</Characters>
  <Application>Microsoft Office Word</Application>
  <DocSecurity>0</DocSecurity>
  <Lines>35</Lines>
  <Paragraphs>10</Paragraphs>
  <ScaleCrop>false</ScaleCrop>
  <Company/>
  <LinksUpToDate>false</LinksUpToDate>
  <CharactersWithSpaces>5020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MB372</cp:lastModifiedBy>
  <cp:revision>3</cp:revision>
  <dcterms:created xsi:type="dcterms:W3CDTF">2021-05-25T08:06:00Z</dcterms:created>
  <dcterms:modified xsi:type="dcterms:W3CDTF">2021-05-25T09:07:00Z</dcterms:modified>
</cp:coreProperties>
</file>