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2E" w:rsidRPr="00D0522E" w:rsidRDefault="00D0522E">
      <w:pPr>
        <w:rPr>
          <w:lang w:val="en-US"/>
        </w:rPr>
      </w:pPr>
      <w:r>
        <w:rPr>
          <w:lang w:val="en-US"/>
        </w:rPr>
        <w:t>Password</w:t>
      </w:r>
      <w:bookmarkStart w:id="0" w:name="_GoBack"/>
      <w:bookmarkEnd w:id="0"/>
    </w:p>
    <w:sectPr w:rsidR="00D0522E" w:rsidRPr="00D0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2E"/>
    <w:rsid w:val="00D0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3C9B"/>
  <w15:chartTrackingRefBased/>
  <w15:docId w15:val="{6CD7D45B-A0E1-4CA8-B971-2B914599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Ali</dc:creator>
  <cp:keywords/>
  <dc:description/>
  <cp:lastModifiedBy>Amjad Ali</cp:lastModifiedBy>
  <cp:revision>1</cp:revision>
  <dcterms:created xsi:type="dcterms:W3CDTF">2022-08-27T08:25:00Z</dcterms:created>
  <dcterms:modified xsi:type="dcterms:W3CDTF">2022-08-27T08:26:00Z</dcterms:modified>
</cp:coreProperties>
</file>