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6508" w:rsidRPr="00966C03" w:rsidRDefault="00966C03" w:rsidP="00131165">
      <w:pPr>
        <w:spacing w:before="0" w:after="0" w:line="264" w:lineRule="auto"/>
        <w:rPr>
          <w:rFonts w:ascii="Arial" w:hAnsi="Arial" w:cs="Arial"/>
          <w:b/>
          <w:sz w:val="30"/>
          <w:szCs w:val="30"/>
        </w:rPr>
      </w:pPr>
      <w:r w:rsidRPr="00966C03">
        <w:rPr>
          <w:rFonts w:ascii="Arial" w:hAnsi="Arial" w:cs="Arial"/>
          <w:b/>
          <w:sz w:val="30"/>
          <w:szCs w:val="30"/>
        </w:rPr>
        <w:t>Les commandes de L’IOS CISCO</w:t>
      </w:r>
    </w:p>
    <w:p w:rsidR="00E06508" w:rsidRDefault="00E06508" w:rsidP="00131165">
      <w:pPr>
        <w:spacing w:before="0" w:after="0" w:line="264" w:lineRule="auto"/>
        <w:rPr>
          <w:rFonts w:ascii="Arial" w:hAnsi="Arial" w:cs="Arial"/>
        </w:rPr>
      </w:pPr>
    </w:p>
    <w:p w:rsidR="00B45784" w:rsidRPr="00B45784" w:rsidRDefault="00B45784" w:rsidP="00131165">
      <w:pPr>
        <w:spacing w:before="0" w:after="0" w:line="264" w:lineRule="auto"/>
        <w:rPr>
          <w:rFonts w:ascii="Arial" w:hAnsi="Arial" w:cs="Arial"/>
          <w:b/>
          <w:sz w:val="30"/>
          <w:szCs w:val="30"/>
        </w:rPr>
      </w:pPr>
      <w:r w:rsidRPr="00B45784">
        <w:rPr>
          <w:rFonts w:ascii="Arial" w:hAnsi="Arial" w:cs="Arial"/>
          <w:b/>
          <w:sz w:val="30"/>
          <w:szCs w:val="30"/>
        </w:rPr>
        <w:t>Le routeur</w:t>
      </w:r>
    </w:p>
    <w:p w:rsidR="00B45784" w:rsidRPr="00131165" w:rsidRDefault="00B45784" w:rsidP="00131165">
      <w:pPr>
        <w:spacing w:before="0" w:after="0" w:line="264" w:lineRule="auto"/>
        <w:rPr>
          <w:rFonts w:ascii="Arial" w:hAnsi="Arial" w:cs="Arial"/>
        </w:rPr>
      </w:pPr>
    </w:p>
    <w:p w:rsidR="00E06508" w:rsidRPr="00131165" w:rsidRDefault="00E06508" w:rsidP="00131165">
      <w:pPr>
        <w:spacing w:before="0" w:after="0" w:line="264" w:lineRule="auto"/>
        <w:rPr>
          <w:rFonts w:ascii="Arial" w:hAnsi="Arial" w:cs="Arial"/>
        </w:rPr>
      </w:pPr>
      <w:r w:rsidRPr="00131165">
        <w:rPr>
          <w:rFonts w:ascii="Arial" w:hAnsi="Arial" w:cs="Arial"/>
        </w:rPr>
        <w:t xml:space="preserve">Vous trouverez ci-dessous les commandes de la plate-forme logicielle IOS les plus couramment utilisées afin d’afficher et de vérifier l’état de fonctionnement du routeur et des fonctionnalités associées au réseau. Ces commandes sont regroupées en plusieurs catégories. </w:t>
      </w:r>
    </w:p>
    <w:p w:rsidR="00E06508" w:rsidRPr="00131165" w:rsidRDefault="00E06508" w:rsidP="00131165">
      <w:pPr>
        <w:spacing w:before="0" w:after="0" w:line="264" w:lineRule="auto"/>
        <w:rPr>
          <w:rFonts w:ascii="Arial" w:hAnsi="Arial" w:cs="Arial"/>
        </w:rPr>
      </w:pPr>
    </w:p>
    <w:tbl>
      <w:tblPr>
        <w:tblStyle w:val="Grilledutableau"/>
        <w:tblW w:w="10031" w:type="dxa"/>
        <w:tblLook w:val="04A0"/>
      </w:tblPr>
      <w:tblGrid>
        <w:gridCol w:w="2093"/>
        <w:gridCol w:w="2410"/>
        <w:gridCol w:w="2551"/>
        <w:gridCol w:w="2977"/>
      </w:tblGrid>
      <w:tr w:rsidR="00D3111E" w:rsidRPr="00EA4D4F" w:rsidTr="00D3111E">
        <w:tc>
          <w:tcPr>
            <w:tcW w:w="2093" w:type="dxa"/>
          </w:tcPr>
          <w:p w:rsidR="00D3111E" w:rsidRPr="0041179B" w:rsidRDefault="00D3111E" w:rsidP="00D3111E">
            <w:pPr>
              <w:spacing w:line="264" w:lineRule="auto"/>
              <w:rPr>
                <w:rFonts w:ascii="Arial" w:hAnsi="Arial" w:cs="Arial"/>
                <w:sz w:val="20"/>
                <w:szCs w:val="20"/>
                <w:u w:val="single"/>
                <w:lang w:val="en-US"/>
              </w:rPr>
            </w:pPr>
            <w:proofErr w:type="spellStart"/>
            <w:r w:rsidRPr="0041179B">
              <w:rPr>
                <w:rFonts w:ascii="Arial" w:hAnsi="Arial" w:cs="Arial"/>
                <w:sz w:val="20"/>
                <w:szCs w:val="20"/>
                <w:u w:val="single"/>
                <w:lang w:val="en-US"/>
              </w:rPr>
              <w:t>Utilisation</w:t>
            </w:r>
            <w:proofErr w:type="spellEnd"/>
            <w:r w:rsidRPr="0041179B">
              <w:rPr>
                <w:rFonts w:ascii="Arial" w:hAnsi="Arial" w:cs="Arial"/>
                <w:sz w:val="20"/>
                <w:szCs w:val="20"/>
                <w:u w:val="single"/>
                <w:lang w:val="en-US"/>
              </w:rPr>
              <w:t xml:space="preserve"> </w:t>
            </w:r>
            <w:proofErr w:type="spellStart"/>
            <w:r w:rsidRPr="0041179B">
              <w:rPr>
                <w:rFonts w:ascii="Arial" w:hAnsi="Arial" w:cs="Arial"/>
                <w:sz w:val="20"/>
                <w:szCs w:val="20"/>
                <w:u w:val="single"/>
                <w:lang w:val="en-US"/>
              </w:rPr>
              <w:t>générale</w:t>
            </w:r>
            <w:proofErr w:type="spellEnd"/>
            <w:r w:rsidRPr="0041179B">
              <w:rPr>
                <w:rFonts w:ascii="Arial" w:hAnsi="Arial" w:cs="Arial"/>
                <w:sz w:val="20"/>
                <w:szCs w:val="20"/>
                <w:u w:val="single"/>
                <w:lang w:val="en-US"/>
              </w:rPr>
              <w:t> :</w:t>
            </w:r>
          </w:p>
          <w:p w:rsidR="00D3111E" w:rsidRPr="0041179B" w:rsidRDefault="00D3111E" w:rsidP="00D3111E">
            <w:pPr>
              <w:spacing w:line="264" w:lineRule="auto"/>
              <w:rPr>
                <w:rFonts w:ascii="Arial" w:hAnsi="Arial" w:cs="Arial"/>
                <w:sz w:val="20"/>
                <w:szCs w:val="20"/>
                <w:lang w:val="en-US"/>
              </w:rPr>
            </w:pPr>
            <w:r w:rsidRPr="0041179B">
              <w:rPr>
                <w:rFonts w:ascii="Arial" w:hAnsi="Arial" w:cs="Arial"/>
                <w:sz w:val="20"/>
                <w:szCs w:val="20"/>
                <w:lang w:val="en-US"/>
              </w:rPr>
              <w:t>show running-</w:t>
            </w:r>
            <w:proofErr w:type="spellStart"/>
            <w:r w:rsidRPr="0041179B">
              <w:rPr>
                <w:rFonts w:ascii="Arial" w:hAnsi="Arial" w:cs="Arial"/>
                <w:sz w:val="20"/>
                <w:szCs w:val="20"/>
                <w:lang w:val="en-US"/>
              </w:rPr>
              <w:t>config</w:t>
            </w:r>
            <w:proofErr w:type="spellEnd"/>
          </w:p>
          <w:p w:rsidR="00D3111E" w:rsidRPr="00D3111E" w:rsidRDefault="00D3111E" w:rsidP="00D3111E">
            <w:pPr>
              <w:spacing w:line="264" w:lineRule="auto"/>
              <w:rPr>
                <w:rFonts w:ascii="Arial" w:hAnsi="Arial" w:cs="Arial"/>
                <w:sz w:val="20"/>
                <w:szCs w:val="20"/>
                <w:lang w:val="en-US"/>
              </w:rPr>
            </w:pPr>
            <w:r w:rsidRPr="00D3111E">
              <w:rPr>
                <w:rFonts w:ascii="Arial" w:hAnsi="Arial" w:cs="Arial"/>
                <w:sz w:val="20"/>
                <w:szCs w:val="20"/>
                <w:lang w:val="en-US"/>
              </w:rPr>
              <w:t>show startup-</w:t>
            </w:r>
            <w:proofErr w:type="spellStart"/>
            <w:r w:rsidRPr="00D3111E">
              <w:rPr>
                <w:rFonts w:ascii="Arial" w:hAnsi="Arial" w:cs="Arial"/>
                <w:sz w:val="20"/>
                <w:szCs w:val="20"/>
                <w:lang w:val="en-US"/>
              </w:rPr>
              <w:t>config</w:t>
            </w:r>
            <w:proofErr w:type="spellEnd"/>
          </w:p>
          <w:p w:rsidR="00D3111E" w:rsidRPr="00D3111E" w:rsidRDefault="00D3111E" w:rsidP="00D3111E">
            <w:pPr>
              <w:spacing w:line="264" w:lineRule="auto"/>
              <w:rPr>
                <w:rFonts w:ascii="Arial" w:hAnsi="Arial" w:cs="Arial"/>
                <w:sz w:val="20"/>
                <w:szCs w:val="20"/>
                <w:lang w:val="en-US"/>
              </w:rPr>
            </w:pPr>
            <w:r w:rsidRPr="00D3111E">
              <w:rPr>
                <w:rFonts w:ascii="Arial" w:hAnsi="Arial" w:cs="Arial"/>
                <w:sz w:val="20"/>
                <w:szCs w:val="20"/>
                <w:lang w:val="en-US"/>
              </w:rPr>
              <w:t>show version</w:t>
            </w:r>
          </w:p>
          <w:p w:rsidR="00D3111E" w:rsidRPr="00D3111E" w:rsidRDefault="00D3111E" w:rsidP="00131165">
            <w:pPr>
              <w:spacing w:line="264" w:lineRule="auto"/>
              <w:rPr>
                <w:rFonts w:ascii="Arial" w:hAnsi="Arial" w:cs="Arial"/>
                <w:sz w:val="20"/>
                <w:szCs w:val="20"/>
                <w:u w:val="single"/>
              </w:rPr>
            </w:pPr>
          </w:p>
        </w:tc>
        <w:tc>
          <w:tcPr>
            <w:tcW w:w="2410" w:type="dxa"/>
          </w:tcPr>
          <w:p w:rsidR="00D3111E" w:rsidRPr="0041179B" w:rsidRDefault="00D3111E" w:rsidP="00D3111E">
            <w:pPr>
              <w:spacing w:line="264" w:lineRule="auto"/>
              <w:rPr>
                <w:rFonts w:ascii="Arial" w:hAnsi="Arial" w:cs="Arial"/>
                <w:sz w:val="20"/>
                <w:szCs w:val="20"/>
                <w:u w:val="single"/>
              </w:rPr>
            </w:pPr>
            <w:r w:rsidRPr="0041179B">
              <w:rPr>
                <w:rFonts w:ascii="Arial" w:hAnsi="Arial" w:cs="Arial"/>
                <w:sz w:val="20"/>
                <w:szCs w:val="20"/>
                <w:u w:val="single"/>
              </w:rPr>
              <w:t>Associées au routage :</w:t>
            </w:r>
          </w:p>
          <w:p w:rsidR="00D3111E" w:rsidRPr="0041179B" w:rsidRDefault="00D3111E" w:rsidP="00D3111E">
            <w:pPr>
              <w:spacing w:line="264" w:lineRule="auto"/>
              <w:rPr>
                <w:rFonts w:ascii="Arial" w:hAnsi="Arial" w:cs="Arial"/>
                <w:sz w:val="20"/>
                <w:szCs w:val="20"/>
              </w:rPr>
            </w:pPr>
            <w:r w:rsidRPr="0041179B">
              <w:rPr>
                <w:rFonts w:ascii="Arial" w:hAnsi="Arial" w:cs="Arial"/>
                <w:sz w:val="20"/>
                <w:szCs w:val="20"/>
              </w:rPr>
              <w:t xml:space="preserve">show </w:t>
            </w:r>
            <w:proofErr w:type="spellStart"/>
            <w:r w:rsidRPr="0041179B">
              <w:rPr>
                <w:rFonts w:ascii="Arial" w:hAnsi="Arial" w:cs="Arial"/>
                <w:sz w:val="20"/>
                <w:szCs w:val="20"/>
              </w:rPr>
              <w:t>ip</w:t>
            </w:r>
            <w:proofErr w:type="spellEnd"/>
            <w:r w:rsidRPr="0041179B">
              <w:rPr>
                <w:rFonts w:ascii="Arial" w:hAnsi="Arial" w:cs="Arial"/>
                <w:sz w:val="20"/>
                <w:szCs w:val="20"/>
              </w:rPr>
              <w:t xml:space="preserve"> </w:t>
            </w:r>
            <w:proofErr w:type="spellStart"/>
            <w:r w:rsidRPr="0041179B">
              <w:rPr>
                <w:rFonts w:ascii="Arial" w:hAnsi="Arial" w:cs="Arial"/>
                <w:sz w:val="20"/>
                <w:szCs w:val="20"/>
              </w:rPr>
              <w:t>protocols</w:t>
            </w:r>
            <w:proofErr w:type="spellEnd"/>
          </w:p>
          <w:p w:rsidR="00D3111E" w:rsidRPr="00D3111E" w:rsidRDefault="00D3111E" w:rsidP="00D3111E">
            <w:pPr>
              <w:spacing w:line="264" w:lineRule="auto"/>
              <w:rPr>
                <w:rFonts w:ascii="Arial" w:hAnsi="Arial" w:cs="Arial"/>
                <w:sz w:val="20"/>
                <w:szCs w:val="20"/>
                <w:lang w:val="en-US"/>
              </w:rPr>
            </w:pPr>
            <w:r w:rsidRPr="00D3111E">
              <w:rPr>
                <w:rFonts w:ascii="Arial" w:hAnsi="Arial" w:cs="Arial"/>
                <w:sz w:val="20"/>
                <w:szCs w:val="20"/>
                <w:lang w:val="en-US"/>
              </w:rPr>
              <w:t xml:space="preserve">show </w:t>
            </w:r>
            <w:proofErr w:type="spellStart"/>
            <w:r w:rsidRPr="00D3111E">
              <w:rPr>
                <w:rFonts w:ascii="Arial" w:hAnsi="Arial" w:cs="Arial"/>
                <w:sz w:val="20"/>
                <w:szCs w:val="20"/>
                <w:lang w:val="en-US"/>
              </w:rPr>
              <w:t>ip</w:t>
            </w:r>
            <w:proofErr w:type="spellEnd"/>
            <w:r w:rsidRPr="00D3111E">
              <w:rPr>
                <w:rFonts w:ascii="Arial" w:hAnsi="Arial" w:cs="Arial"/>
                <w:sz w:val="20"/>
                <w:szCs w:val="20"/>
                <w:lang w:val="en-US"/>
              </w:rPr>
              <w:t xml:space="preserve"> route</w:t>
            </w:r>
          </w:p>
          <w:p w:rsidR="00D3111E" w:rsidRPr="00D3111E" w:rsidRDefault="00D3111E" w:rsidP="00131165">
            <w:pPr>
              <w:spacing w:line="264" w:lineRule="auto"/>
              <w:rPr>
                <w:rFonts w:ascii="Arial" w:hAnsi="Arial" w:cs="Arial"/>
                <w:sz w:val="20"/>
                <w:szCs w:val="20"/>
                <w:u w:val="single"/>
              </w:rPr>
            </w:pPr>
          </w:p>
        </w:tc>
        <w:tc>
          <w:tcPr>
            <w:tcW w:w="2551" w:type="dxa"/>
          </w:tcPr>
          <w:p w:rsidR="00D3111E" w:rsidRPr="00D3111E" w:rsidRDefault="00D3111E" w:rsidP="00D3111E">
            <w:pPr>
              <w:spacing w:line="264" w:lineRule="auto"/>
              <w:rPr>
                <w:rFonts w:ascii="Arial" w:hAnsi="Arial" w:cs="Arial"/>
                <w:sz w:val="20"/>
                <w:szCs w:val="20"/>
                <w:u w:val="single"/>
                <w:lang w:val="en-US"/>
              </w:rPr>
            </w:pPr>
            <w:proofErr w:type="spellStart"/>
            <w:r w:rsidRPr="00D3111E">
              <w:rPr>
                <w:rFonts w:ascii="Arial" w:hAnsi="Arial" w:cs="Arial"/>
                <w:sz w:val="20"/>
                <w:szCs w:val="20"/>
                <w:u w:val="single"/>
                <w:lang w:val="en-US"/>
              </w:rPr>
              <w:t>Associées</w:t>
            </w:r>
            <w:proofErr w:type="spellEnd"/>
            <w:r w:rsidRPr="00D3111E">
              <w:rPr>
                <w:rFonts w:ascii="Arial" w:hAnsi="Arial" w:cs="Arial"/>
                <w:sz w:val="20"/>
                <w:szCs w:val="20"/>
                <w:u w:val="single"/>
                <w:lang w:val="en-US"/>
              </w:rPr>
              <w:t xml:space="preserve"> à </w:t>
            </w:r>
            <w:proofErr w:type="spellStart"/>
            <w:r w:rsidRPr="00D3111E">
              <w:rPr>
                <w:rFonts w:ascii="Arial" w:hAnsi="Arial" w:cs="Arial"/>
                <w:sz w:val="20"/>
                <w:szCs w:val="20"/>
                <w:u w:val="single"/>
                <w:lang w:val="en-US"/>
              </w:rPr>
              <w:t>l’interface</w:t>
            </w:r>
            <w:proofErr w:type="spellEnd"/>
            <w:r w:rsidRPr="00D3111E">
              <w:rPr>
                <w:rFonts w:ascii="Arial" w:hAnsi="Arial" w:cs="Arial"/>
                <w:sz w:val="20"/>
                <w:szCs w:val="20"/>
                <w:u w:val="single"/>
                <w:lang w:val="en-US"/>
              </w:rPr>
              <w:t> :</w:t>
            </w:r>
          </w:p>
          <w:p w:rsidR="00D3111E" w:rsidRPr="00D3111E" w:rsidRDefault="00D3111E" w:rsidP="00D3111E">
            <w:pPr>
              <w:spacing w:line="264" w:lineRule="auto"/>
              <w:rPr>
                <w:rFonts w:ascii="Arial" w:hAnsi="Arial" w:cs="Arial"/>
                <w:sz w:val="20"/>
                <w:szCs w:val="20"/>
                <w:lang w:val="en-US"/>
              </w:rPr>
            </w:pPr>
            <w:r w:rsidRPr="00D3111E">
              <w:rPr>
                <w:rFonts w:ascii="Arial" w:hAnsi="Arial" w:cs="Arial"/>
                <w:sz w:val="20"/>
                <w:szCs w:val="20"/>
                <w:lang w:val="en-US"/>
              </w:rPr>
              <w:t>show interfaces</w:t>
            </w:r>
          </w:p>
          <w:p w:rsidR="00D3111E" w:rsidRPr="00D3111E" w:rsidRDefault="00D3111E" w:rsidP="00D3111E">
            <w:pPr>
              <w:spacing w:line="264" w:lineRule="auto"/>
              <w:rPr>
                <w:rFonts w:ascii="Arial" w:hAnsi="Arial" w:cs="Arial"/>
                <w:sz w:val="20"/>
                <w:szCs w:val="20"/>
                <w:lang w:val="en-US"/>
              </w:rPr>
            </w:pPr>
            <w:r w:rsidRPr="00D3111E">
              <w:rPr>
                <w:rFonts w:ascii="Arial" w:hAnsi="Arial" w:cs="Arial"/>
                <w:sz w:val="20"/>
                <w:szCs w:val="20"/>
                <w:lang w:val="en-US"/>
              </w:rPr>
              <w:t xml:space="preserve">show </w:t>
            </w:r>
            <w:proofErr w:type="spellStart"/>
            <w:r w:rsidRPr="00D3111E">
              <w:rPr>
                <w:rFonts w:ascii="Arial" w:hAnsi="Arial" w:cs="Arial"/>
                <w:sz w:val="20"/>
                <w:szCs w:val="20"/>
                <w:lang w:val="en-US"/>
              </w:rPr>
              <w:t>ip</w:t>
            </w:r>
            <w:proofErr w:type="spellEnd"/>
            <w:r w:rsidRPr="00D3111E">
              <w:rPr>
                <w:rFonts w:ascii="Arial" w:hAnsi="Arial" w:cs="Arial"/>
                <w:sz w:val="20"/>
                <w:szCs w:val="20"/>
                <w:lang w:val="en-US"/>
              </w:rPr>
              <w:t xml:space="preserve"> interface brief</w:t>
            </w:r>
          </w:p>
          <w:p w:rsidR="00D3111E" w:rsidRPr="00D3111E" w:rsidRDefault="00D3111E" w:rsidP="00D3111E">
            <w:pPr>
              <w:spacing w:line="264" w:lineRule="auto"/>
              <w:rPr>
                <w:rFonts w:ascii="Arial" w:hAnsi="Arial" w:cs="Arial"/>
                <w:sz w:val="20"/>
                <w:szCs w:val="20"/>
              </w:rPr>
            </w:pPr>
            <w:r w:rsidRPr="00D3111E">
              <w:rPr>
                <w:rFonts w:ascii="Arial" w:hAnsi="Arial" w:cs="Arial"/>
                <w:sz w:val="20"/>
                <w:szCs w:val="20"/>
              </w:rPr>
              <w:t xml:space="preserve">show </w:t>
            </w:r>
            <w:proofErr w:type="spellStart"/>
            <w:r w:rsidRPr="00D3111E">
              <w:rPr>
                <w:rFonts w:ascii="Arial" w:hAnsi="Arial" w:cs="Arial"/>
                <w:sz w:val="20"/>
                <w:szCs w:val="20"/>
              </w:rPr>
              <w:t>protocols</w:t>
            </w:r>
            <w:proofErr w:type="spellEnd"/>
          </w:p>
          <w:p w:rsidR="00D3111E" w:rsidRPr="00D3111E" w:rsidRDefault="00D3111E" w:rsidP="00131165">
            <w:pPr>
              <w:spacing w:line="264" w:lineRule="auto"/>
              <w:rPr>
                <w:rFonts w:ascii="Arial" w:hAnsi="Arial" w:cs="Arial"/>
                <w:sz w:val="20"/>
                <w:szCs w:val="20"/>
                <w:u w:val="single"/>
              </w:rPr>
            </w:pPr>
          </w:p>
        </w:tc>
        <w:tc>
          <w:tcPr>
            <w:tcW w:w="2977" w:type="dxa"/>
          </w:tcPr>
          <w:p w:rsidR="00D3111E" w:rsidRPr="00D3111E" w:rsidRDefault="00D3111E" w:rsidP="00D3111E">
            <w:pPr>
              <w:spacing w:line="264" w:lineRule="auto"/>
              <w:rPr>
                <w:rFonts w:ascii="Arial" w:hAnsi="Arial" w:cs="Arial"/>
                <w:sz w:val="20"/>
                <w:szCs w:val="20"/>
                <w:u w:val="single"/>
              </w:rPr>
            </w:pPr>
            <w:r w:rsidRPr="00D3111E">
              <w:rPr>
                <w:rFonts w:ascii="Arial" w:hAnsi="Arial" w:cs="Arial"/>
                <w:sz w:val="20"/>
                <w:szCs w:val="20"/>
                <w:u w:val="single"/>
              </w:rPr>
              <w:t>Associées à la connectivité :</w:t>
            </w:r>
          </w:p>
          <w:p w:rsidR="00D3111E" w:rsidRPr="0041179B" w:rsidRDefault="00D3111E" w:rsidP="00D3111E">
            <w:pPr>
              <w:spacing w:line="264" w:lineRule="auto"/>
              <w:rPr>
                <w:rFonts w:ascii="Arial" w:hAnsi="Arial" w:cs="Arial"/>
                <w:sz w:val="20"/>
                <w:szCs w:val="20"/>
              </w:rPr>
            </w:pPr>
            <w:r w:rsidRPr="0041179B">
              <w:rPr>
                <w:rFonts w:ascii="Arial" w:hAnsi="Arial" w:cs="Arial"/>
                <w:sz w:val="20"/>
                <w:szCs w:val="20"/>
              </w:rPr>
              <w:t xml:space="preserve">show </w:t>
            </w:r>
            <w:proofErr w:type="spellStart"/>
            <w:r w:rsidRPr="0041179B">
              <w:rPr>
                <w:rFonts w:ascii="Arial" w:hAnsi="Arial" w:cs="Arial"/>
                <w:sz w:val="20"/>
                <w:szCs w:val="20"/>
              </w:rPr>
              <w:t>cdp</w:t>
            </w:r>
            <w:proofErr w:type="spellEnd"/>
            <w:r w:rsidRPr="0041179B">
              <w:rPr>
                <w:rFonts w:ascii="Arial" w:hAnsi="Arial" w:cs="Arial"/>
                <w:sz w:val="20"/>
                <w:szCs w:val="20"/>
              </w:rPr>
              <w:t xml:space="preserve"> </w:t>
            </w:r>
            <w:proofErr w:type="spellStart"/>
            <w:r w:rsidRPr="0041179B">
              <w:rPr>
                <w:rFonts w:ascii="Arial" w:hAnsi="Arial" w:cs="Arial"/>
                <w:sz w:val="20"/>
                <w:szCs w:val="20"/>
              </w:rPr>
              <w:t>neighbors</w:t>
            </w:r>
            <w:proofErr w:type="spellEnd"/>
          </w:p>
          <w:p w:rsidR="00D3111E" w:rsidRPr="00D3111E" w:rsidRDefault="00D3111E" w:rsidP="00D3111E">
            <w:pPr>
              <w:spacing w:line="264" w:lineRule="auto"/>
              <w:rPr>
                <w:rFonts w:ascii="Arial" w:hAnsi="Arial" w:cs="Arial"/>
                <w:sz w:val="20"/>
                <w:szCs w:val="20"/>
                <w:lang w:val="en-US"/>
              </w:rPr>
            </w:pPr>
            <w:r w:rsidRPr="00D3111E">
              <w:rPr>
                <w:rFonts w:ascii="Arial" w:hAnsi="Arial" w:cs="Arial"/>
                <w:sz w:val="20"/>
                <w:szCs w:val="20"/>
                <w:lang w:val="en-US"/>
              </w:rPr>
              <w:t>show sessions</w:t>
            </w:r>
          </w:p>
          <w:p w:rsidR="00D3111E" w:rsidRPr="00D3111E" w:rsidRDefault="00D3111E" w:rsidP="00D3111E">
            <w:pPr>
              <w:spacing w:line="264" w:lineRule="auto"/>
              <w:rPr>
                <w:rFonts w:ascii="Arial" w:hAnsi="Arial" w:cs="Arial"/>
                <w:sz w:val="20"/>
                <w:szCs w:val="20"/>
                <w:lang w:val="en-US"/>
              </w:rPr>
            </w:pPr>
            <w:r w:rsidRPr="00D3111E">
              <w:rPr>
                <w:rFonts w:ascii="Arial" w:hAnsi="Arial" w:cs="Arial"/>
                <w:sz w:val="20"/>
                <w:szCs w:val="20"/>
                <w:lang w:val="en-US"/>
              </w:rPr>
              <w:t xml:space="preserve">show </w:t>
            </w:r>
            <w:proofErr w:type="spellStart"/>
            <w:r w:rsidRPr="00D3111E">
              <w:rPr>
                <w:rFonts w:ascii="Arial" w:hAnsi="Arial" w:cs="Arial"/>
                <w:sz w:val="20"/>
                <w:szCs w:val="20"/>
                <w:lang w:val="en-US"/>
              </w:rPr>
              <w:t>ssh</w:t>
            </w:r>
            <w:proofErr w:type="spellEnd"/>
          </w:p>
          <w:p w:rsidR="00D3111E" w:rsidRPr="0041179B" w:rsidRDefault="00D3111E" w:rsidP="00D3111E">
            <w:pPr>
              <w:spacing w:line="264" w:lineRule="auto"/>
              <w:rPr>
                <w:rFonts w:ascii="Arial" w:hAnsi="Arial" w:cs="Arial"/>
                <w:sz w:val="20"/>
                <w:szCs w:val="20"/>
                <w:lang w:val="en-US"/>
              </w:rPr>
            </w:pPr>
            <w:r w:rsidRPr="0041179B">
              <w:rPr>
                <w:rFonts w:ascii="Arial" w:hAnsi="Arial" w:cs="Arial"/>
                <w:sz w:val="20"/>
                <w:szCs w:val="20"/>
                <w:lang w:val="en-US"/>
              </w:rPr>
              <w:t>ping</w:t>
            </w:r>
          </w:p>
          <w:p w:rsidR="00D3111E" w:rsidRPr="0041179B" w:rsidRDefault="00D3111E" w:rsidP="00131165">
            <w:pPr>
              <w:spacing w:line="264" w:lineRule="auto"/>
              <w:rPr>
                <w:rFonts w:ascii="Arial" w:hAnsi="Arial" w:cs="Arial"/>
                <w:sz w:val="20"/>
                <w:szCs w:val="20"/>
                <w:lang w:val="en-US"/>
              </w:rPr>
            </w:pPr>
            <w:proofErr w:type="spellStart"/>
            <w:r w:rsidRPr="0041179B">
              <w:rPr>
                <w:rFonts w:ascii="Arial" w:hAnsi="Arial" w:cs="Arial"/>
                <w:sz w:val="20"/>
                <w:szCs w:val="20"/>
                <w:lang w:val="en-US"/>
              </w:rPr>
              <w:t>traceroute</w:t>
            </w:r>
            <w:proofErr w:type="spellEnd"/>
          </w:p>
        </w:tc>
      </w:tr>
    </w:tbl>
    <w:p w:rsidR="00D3111E" w:rsidRPr="0041179B" w:rsidRDefault="00D3111E" w:rsidP="00131165">
      <w:pPr>
        <w:spacing w:before="0" w:after="0" w:line="264" w:lineRule="auto"/>
        <w:rPr>
          <w:rFonts w:ascii="Arial" w:hAnsi="Arial" w:cs="Arial"/>
          <w:u w:val="single"/>
          <w:lang w:val="en-US"/>
        </w:rPr>
      </w:pPr>
    </w:p>
    <w:p w:rsidR="00E06508" w:rsidRPr="0041179B" w:rsidRDefault="00E06508" w:rsidP="00131165">
      <w:pPr>
        <w:spacing w:before="0" w:after="0" w:line="264" w:lineRule="auto"/>
        <w:rPr>
          <w:rFonts w:ascii="Arial" w:hAnsi="Arial" w:cs="Arial"/>
          <w:lang w:val="en-US"/>
        </w:rPr>
      </w:pPr>
    </w:p>
    <w:tbl>
      <w:tblPr>
        <w:tblStyle w:val="Grilledutableau"/>
        <w:tblW w:w="10031" w:type="dxa"/>
        <w:tblLook w:val="04A0"/>
      </w:tblPr>
      <w:tblGrid>
        <w:gridCol w:w="2518"/>
        <w:gridCol w:w="1701"/>
        <w:gridCol w:w="5812"/>
      </w:tblGrid>
      <w:tr w:rsidR="00E06508" w:rsidRPr="00131165" w:rsidTr="00D0464B">
        <w:tc>
          <w:tcPr>
            <w:tcW w:w="2518" w:type="dxa"/>
          </w:tcPr>
          <w:p w:rsidR="00E06508" w:rsidRPr="00131165" w:rsidRDefault="00E06508" w:rsidP="00131165">
            <w:pPr>
              <w:spacing w:line="264" w:lineRule="auto"/>
              <w:rPr>
                <w:rFonts w:ascii="Arial" w:hAnsi="Arial" w:cs="Arial"/>
              </w:rPr>
            </w:pPr>
            <w:r w:rsidRPr="00131165">
              <w:rPr>
                <w:rFonts w:ascii="Arial" w:hAnsi="Arial" w:cs="Arial"/>
              </w:rPr>
              <w:t>Commande complète</w:t>
            </w:r>
          </w:p>
        </w:tc>
        <w:tc>
          <w:tcPr>
            <w:tcW w:w="1701" w:type="dxa"/>
          </w:tcPr>
          <w:p w:rsidR="00E06508" w:rsidRPr="00131165" w:rsidRDefault="00E06508" w:rsidP="00131165">
            <w:pPr>
              <w:spacing w:line="264" w:lineRule="auto"/>
              <w:rPr>
                <w:rFonts w:ascii="Arial" w:hAnsi="Arial" w:cs="Arial"/>
              </w:rPr>
            </w:pPr>
            <w:r w:rsidRPr="00131165">
              <w:rPr>
                <w:rFonts w:ascii="Arial" w:hAnsi="Arial" w:cs="Arial"/>
              </w:rPr>
              <w:t>Abréviation</w:t>
            </w:r>
          </w:p>
        </w:tc>
        <w:tc>
          <w:tcPr>
            <w:tcW w:w="5812" w:type="dxa"/>
          </w:tcPr>
          <w:p w:rsidR="00E06508" w:rsidRPr="00131165" w:rsidRDefault="00E06508" w:rsidP="00131165">
            <w:pPr>
              <w:spacing w:line="264" w:lineRule="auto"/>
              <w:rPr>
                <w:rFonts w:ascii="Arial" w:hAnsi="Arial" w:cs="Arial"/>
              </w:rPr>
            </w:pPr>
            <w:r w:rsidRPr="00131165">
              <w:rPr>
                <w:rFonts w:ascii="Arial" w:hAnsi="Arial" w:cs="Arial"/>
              </w:rPr>
              <w:t>fonction</w:t>
            </w:r>
          </w:p>
        </w:tc>
      </w:tr>
      <w:tr w:rsidR="00E06508" w:rsidRPr="00131165" w:rsidTr="00D0464B">
        <w:tc>
          <w:tcPr>
            <w:tcW w:w="10031" w:type="dxa"/>
            <w:gridSpan w:val="3"/>
            <w:shd w:val="clear" w:color="auto" w:fill="D9D9D9" w:themeFill="background1" w:themeFillShade="D9"/>
          </w:tcPr>
          <w:p w:rsidR="00E06508" w:rsidRPr="00131165" w:rsidRDefault="00E06508" w:rsidP="00131165">
            <w:pPr>
              <w:spacing w:line="264" w:lineRule="auto"/>
              <w:rPr>
                <w:rFonts w:ascii="Arial" w:hAnsi="Arial" w:cs="Arial"/>
              </w:rPr>
            </w:pPr>
            <w:r w:rsidRPr="00131165">
              <w:rPr>
                <w:rFonts w:ascii="Arial" w:hAnsi="Arial" w:cs="Arial"/>
              </w:rPr>
              <w:t>Utilisation générale</w:t>
            </w:r>
          </w:p>
        </w:tc>
      </w:tr>
      <w:tr w:rsidR="00E06508" w:rsidRPr="00131165" w:rsidTr="00D0464B">
        <w:tc>
          <w:tcPr>
            <w:tcW w:w="2518" w:type="dxa"/>
          </w:tcPr>
          <w:p w:rsidR="00E06508" w:rsidRPr="00131165" w:rsidRDefault="00E06508" w:rsidP="00131165">
            <w:pPr>
              <w:spacing w:line="264" w:lineRule="auto"/>
              <w:rPr>
                <w:rFonts w:ascii="Arial" w:hAnsi="Arial" w:cs="Arial"/>
              </w:rPr>
            </w:pPr>
            <w:r w:rsidRPr="00131165">
              <w:rPr>
                <w:rFonts w:ascii="Arial" w:hAnsi="Arial" w:cs="Arial"/>
              </w:rPr>
              <w:t>show running-config</w:t>
            </w:r>
          </w:p>
        </w:tc>
        <w:tc>
          <w:tcPr>
            <w:tcW w:w="1701" w:type="dxa"/>
          </w:tcPr>
          <w:p w:rsidR="00E06508" w:rsidRPr="00131165" w:rsidRDefault="00E06508" w:rsidP="00131165">
            <w:pPr>
              <w:spacing w:line="264" w:lineRule="auto"/>
              <w:rPr>
                <w:rFonts w:ascii="Arial" w:hAnsi="Arial" w:cs="Arial"/>
              </w:rPr>
            </w:pPr>
            <w:r w:rsidRPr="00131165">
              <w:rPr>
                <w:rFonts w:ascii="Arial" w:hAnsi="Arial" w:cs="Arial"/>
              </w:rPr>
              <w:t xml:space="preserve">sh </w:t>
            </w:r>
            <w:proofErr w:type="spellStart"/>
            <w:r w:rsidRPr="00131165">
              <w:rPr>
                <w:rFonts w:ascii="Arial" w:hAnsi="Arial" w:cs="Arial"/>
              </w:rPr>
              <w:t>run</w:t>
            </w:r>
            <w:proofErr w:type="spellEnd"/>
          </w:p>
        </w:tc>
        <w:tc>
          <w:tcPr>
            <w:tcW w:w="5812" w:type="dxa"/>
          </w:tcPr>
          <w:p w:rsidR="00E06508" w:rsidRPr="00131165" w:rsidRDefault="00E06508" w:rsidP="00131165">
            <w:pPr>
              <w:spacing w:line="264" w:lineRule="auto"/>
              <w:rPr>
                <w:rFonts w:ascii="Arial" w:hAnsi="Arial" w:cs="Arial"/>
              </w:rPr>
            </w:pPr>
            <w:r w:rsidRPr="00131165">
              <w:rPr>
                <w:rFonts w:ascii="Arial" w:hAnsi="Arial" w:cs="Arial"/>
              </w:rPr>
              <w:t>Affiche la configuration qui s’exécute actuellement dans la mémoire vive. Inclut le nom d’hôte, les mots de passe, les adresses IP d’interface, le protocole de routage activé, la configuration DHCP et NAT. Doit être émise en mode d’exécution.</w:t>
            </w:r>
          </w:p>
        </w:tc>
      </w:tr>
      <w:tr w:rsidR="00E06508" w:rsidRPr="00131165" w:rsidTr="00D0464B">
        <w:tc>
          <w:tcPr>
            <w:tcW w:w="2518" w:type="dxa"/>
          </w:tcPr>
          <w:p w:rsidR="00E06508" w:rsidRPr="00131165" w:rsidRDefault="00E06508" w:rsidP="00131165">
            <w:pPr>
              <w:spacing w:line="264" w:lineRule="auto"/>
              <w:rPr>
                <w:rFonts w:ascii="Arial" w:hAnsi="Arial" w:cs="Arial"/>
              </w:rPr>
            </w:pPr>
            <w:r w:rsidRPr="00131165">
              <w:rPr>
                <w:rFonts w:ascii="Arial" w:hAnsi="Arial" w:cs="Arial"/>
              </w:rPr>
              <w:t>show startup-config</w:t>
            </w:r>
          </w:p>
        </w:tc>
        <w:tc>
          <w:tcPr>
            <w:tcW w:w="1701" w:type="dxa"/>
          </w:tcPr>
          <w:p w:rsidR="00E06508" w:rsidRPr="00131165" w:rsidRDefault="00E06508" w:rsidP="00131165">
            <w:pPr>
              <w:spacing w:line="264" w:lineRule="auto"/>
              <w:rPr>
                <w:rFonts w:ascii="Arial" w:hAnsi="Arial" w:cs="Arial"/>
              </w:rPr>
            </w:pPr>
            <w:r w:rsidRPr="00131165">
              <w:rPr>
                <w:rFonts w:ascii="Arial" w:hAnsi="Arial" w:cs="Arial"/>
              </w:rPr>
              <w:t>sh star</w:t>
            </w:r>
          </w:p>
        </w:tc>
        <w:tc>
          <w:tcPr>
            <w:tcW w:w="5812" w:type="dxa"/>
          </w:tcPr>
          <w:p w:rsidR="00E06508" w:rsidRPr="00131165" w:rsidRDefault="00E06508" w:rsidP="00131165">
            <w:pPr>
              <w:spacing w:line="264" w:lineRule="auto"/>
              <w:rPr>
                <w:rFonts w:ascii="Arial" w:hAnsi="Arial" w:cs="Arial"/>
              </w:rPr>
            </w:pPr>
            <w:r w:rsidRPr="00131165">
              <w:rPr>
                <w:rFonts w:ascii="Arial" w:hAnsi="Arial" w:cs="Arial"/>
              </w:rPr>
              <w:t>Affiche la configuration de sauvegarde dans la mémoire vive non volatile. Peut être différente si la configuration actuellement exécutée n’a pas été copiée dans la sauvegarde. Doit être émise en mode d’exécution.</w:t>
            </w:r>
          </w:p>
        </w:tc>
      </w:tr>
      <w:tr w:rsidR="00E06508" w:rsidRPr="00131165" w:rsidTr="00D0464B">
        <w:tc>
          <w:tcPr>
            <w:tcW w:w="2518" w:type="dxa"/>
          </w:tcPr>
          <w:p w:rsidR="00E06508" w:rsidRPr="00131165" w:rsidRDefault="00E06508" w:rsidP="00131165">
            <w:pPr>
              <w:spacing w:line="264" w:lineRule="auto"/>
              <w:rPr>
                <w:rFonts w:ascii="Arial" w:hAnsi="Arial" w:cs="Arial"/>
              </w:rPr>
            </w:pPr>
            <w:r w:rsidRPr="00131165">
              <w:rPr>
                <w:rFonts w:ascii="Arial" w:hAnsi="Arial" w:cs="Arial"/>
              </w:rPr>
              <w:t>show version</w:t>
            </w:r>
          </w:p>
        </w:tc>
        <w:tc>
          <w:tcPr>
            <w:tcW w:w="1701" w:type="dxa"/>
          </w:tcPr>
          <w:p w:rsidR="00E06508" w:rsidRPr="00131165" w:rsidRDefault="00E06508" w:rsidP="00131165">
            <w:pPr>
              <w:spacing w:line="264" w:lineRule="auto"/>
              <w:rPr>
                <w:rFonts w:ascii="Arial" w:hAnsi="Arial" w:cs="Arial"/>
              </w:rPr>
            </w:pPr>
            <w:r w:rsidRPr="00131165">
              <w:rPr>
                <w:rFonts w:ascii="Arial" w:hAnsi="Arial" w:cs="Arial"/>
              </w:rPr>
              <w:t xml:space="preserve">sh </w:t>
            </w:r>
            <w:proofErr w:type="spellStart"/>
            <w:r w:rsidRPr="00131165">
              <w:rPr>
                <w:rFonts w:ascii="Arial" w:hAnsi="Arial" w:cs="Arial"/>
              </w:rPr>
              <w:t>ve</w:t>
            </w:r>
            <w:proofErr w:type="spellEnd"/>
          </w:p>
        </w:tc>
        <w:tc>
          <w:tcPr>
            <w:tcW w:w="5812" w:type="dxa"/>
          </w:tcPr>
          <w:p w:rsidR="00E06508" w:rsidRPr="00131165" w:rsidRDefault="00E06508" w:rsidP="00131165">
            <w:pPr>
              <w:spacing w:line="264" w:lineRule="auto"/>
              <w:rPr>
                <w:rFonts w:ascii="Arial" w:hAnsi="Arial" w:cs="Arial"/>
              </w:rPr>
            </w:pPr>
            <w:r w:rsidRPr="00131165">
              <w:rPr>
                <w:rFonts w:ascii="Arial" w:hAnsi="Arial" w:cs="Arial"/>
              </w:rPr>
              <w:t>Affiche la version du logiciel IOS, la version de la mémoire morte, le temps de fonctionnement du routeur, le nom du fichier de l’image système, la méthode d’amorçage, le nombre et le type d’interfaces installées, la quantité de mémoire vive, vive non volatile et flash, et la valeur du registre de configuration.</w:t>
            </w:r>
          </w:p>
        </w:tc>
      </w:tr>
      <w:tr w:rsidR="00E06508" w:rsidRPr="00131165" w:rsidTr="00D0464B">
        <w:tc>
          <w:tcPr>
            <w:tcW w:w="10031" w:type="dxa"/>
            <w:gridSpan w:val="3"/>
            <w:shd w:val="clear" w:color="auto" w:fill="D9D9D9" w:themeFill="background1" w:themeFillShade="D9"/>
          </w:tcPr>
          <w:p w:rsidR="00E06508" w:rsidRPr="00131165" w:rsidRDefault="00E06508" w:rsidP="00131165">
            <w:pPr>
              <w:spacing w:line="264" w:lineRule="auto"/>
              <w:rPr>
                <w:rFonts w:ascii="Arial" w:hAnsi="Arial" w:cs="Arial"/>
              </w:rPr>
            </w:pPr>
            <w:r w:rsidRPr="00131165">
              <w:rPr>
                <w:rFonts w:ascii="Arial" w:hAnsi="Arial" w:cs="Arial"/>
              </w:rPr>
              <w:t>Associées au routage</w:t>
            </w:r>
          </w:p>
        </w:tc>
      </w:tr>
      <w:tr w:rsidR="00E06508" w:rsidRPr="00131165" w:rsidTr="00D0464B">
        <w:tc>
          <w:tcPr>
            <w:tcW w:w="2518" w:type="dxa"/>
          </w:tcPr>
          <w:p w:rsidR="00E06508" w:rsidRPr="00131165" w:rsidRDefault="00E06508" w:rsidP="00131165">
            <w:pPr>
              <w:spacing w:line="264" w:lineRule="auto"/>
              <w:rPr>
                <w:rFonts w:ascii="Arial" w:hAnsi="Arial" w:cs="Arial"/>
              </w:rPr>
            </w:pPr>
            <w:r w:rsidRPr="00131165">
              <w:rPr>
                <w:rFonts w:ascii="Arial" w:hAnsi="Arial" w:cs="Arial"/>
              </w:rPr>
              <w:t xml:space="preserve">show </w:t>
            </w:r>
            <w:proofErr w:type="spellStart"/>
            <w:r w:rsidRPr="00131165">
              <w:rPr>
                <w:rFonts w:ascii="Arial" w:hAnsi="Arial" w:cs="Arial"/>
              </w:rPr>
              <w:t>ip</w:t>
            </w:r>
            <w:proofErr w:type="spellEnd"/>
            <w:r w:rsidRPr="00131165">
              <w:rPr>
                <w:rFonts w:ascii="Arial" w:hAnsi="Arial" w:cs="Arial"/>
              </w:rPr>
              <w:t xml:space="preserve"> </w:t>
            </w:r>
            <w:proofErr w:type="spellStart"/>
            <w:r w:rsidRPr="00131165">
              <w:rPr>
                <w:rFonts w:ascii="Arial" w:hAnsi="Arial" w:cs="Arial"/>
              </w:rPr>
              <w:t>protocols</w:t>
            </w:r>
            <w:proofErr w:type="spellEnd"/>
          </w:p>
        </w:tc>
        <w:tc>
          <w:tcPr>
            <w:tcW w:w="1701" w:type="dxa"/>
          </w:tcPr>
          <w:p w:rsidR="00E06508" w:rsidRPr="00131165" w:rsidRDefault="00E06508" w:rsidP="00131165">
            <w:pPr>
              <w:spacing w:line="264" w:lineRule="auto"/>
              <w:rPr>
                <w:rFonts w:ascii="Arial" w:hAnsi="Arial" w:cs="Arial"/>
              </w:rPr>
            </w:pPr>
            <w:r w:rsidRPr="00131165">
              <w:rPr>
                <w:rFonts w:ascii="Arial" w:hAnsi="Arial" w:cs="Arial"/>
              </w:rPr>
              <w:t xml:space="preserve">sh </w:t>
            </w:r>
            <w:proofErr w:type="spellStart"/>
            <w:r w:rsidRPr="00131165">
              <w:rPr>
                <w:rFonts w:ascii="Arial" w:hAnsi="Arial" w:cs="Arial"/>
              </w:rPr>
              <w:t>ip</w:t>
            </w:r>
            <w:proofErr w:type="spellEnd"/>
            <w:r w:rsidRPr="00131165">
              <w:rPr>
                <w:rFonts w:ascii="Arial" w:hAnsi="Arial" w:cs="Arial"/>
              </w:rPr>
              <w:t xml:space="preserve"> pro</w:t>
            </w:r>
          </w:p>
        </w:tc>
        <w:tc>
          <w:tcPr>
            <w:tcW w:w="5812" w:type="dxa"/>
          </w:tcPr>
          <w:p w:rsidR="00E06508" w:rsidRPr="00131165" w:rsidRDefault="00E06508" w:rsidP="00131165">
            <w:pPr>
              <w:spacing w:line="264" w:lineRule="auto"/>
              <w:rPr>
                <w:rFonts w:ascii="Arial" w:hAnsi="Arial" w:cs="Arial"/>
              </w:rPr>
            </w:pPr>
            <w:r w:rsidRPr="00131165">
              <w:rPr>
                <w:rFonts w:ascii="Arial" w:hAnsi="Arial" w:cs="Arial"/>
              </w:rPr>
              <w:t>Affiche des informations sur les protocoles de routage configurés, notamment les paramètres de compteur, les numéros de version, les intervalles de mise à jour, les interfaces actives et les réseaux annoncés.</w:t>
            </w:r>
          </w:p>
        </w:tc>
      </w:tr>
      <w:tr w:rsidR="00E06508" w:rsidRPr="00131165" w:rsidTr="00D0464B">
        <w:tc>
          <w:tcPr>
            <w:tcW w:w="2518" w:type="dxa"/>
          </w:tcPr>
          <w:p w:rsidR="00E06508" w:rsidRPr="00131165" w:rsidRDefault="00E06508" w:rsidP="00131165">
            <w:pPr>
              <w:spacing w:line="264" w:lineRule="auto"/>
              <w:rPr>
                <w:rFonts w:ascii="Arial" w:hAnsi="Arial" w:cs="Arial"/>
              </w:rPr>
            </w:pPr>
            <w:r w:rsidRPr="00131165">
              <w:rPr>
                <w:rFonts w:ascii="Arial" w:hAnsi="Arial" w:cs="Arial"/>
              </w:rPr>
              <w:t xml:space="preserve">show </w:t>
            </w:r>
            <w:proofErr w:type="spellStart"/>
            <w:r w:rsidRPr="00131165">
              <w:rPr>
                <w:rFonts w:ascii="Arial" w:hAnsi="Arial" w:cs="Arial"/>
              </w:rPr>
              <w:t>ip</w:t>
            </w:r>
            <w:proofErr w:type="spellEnd"/>
            <w:r w:rsidRPr="00131165">
              <w:rPr>
                <w:rFonts w:ascii="Arial" w:hAnsi="Arial" w:cs="Arial"/>
              </w:rPr>
              <w:t xml:space="preserve"> route</w:t>
            </w:r>
          </w:p>
        </w:tc>
        <w:tc>
          <w:tcPr>
            <w:tcW w:w="1701" w:type="dxa"/>
          </w:tcPr>
          <w:p w:rsidR="00E06508" w:rsidRPr="00131165" w:rsidRDefault="00E06508" w:rsidP="00131165">
            <w:pPr>
              <w:spacing w:line="264" w:lineRule="auto"/>
              <w:rPr>
                <w:rFonts w:ascii="Arial" w:hAnsi="Arial" w:cs="Arial"/>
              </w:rPr>
            </w:pPr>
            <w:r w:rsidRPr="00131165">
              <w:rPr>
                <w:rFonts w:ascii="Arial" w:hAnsi="Arial" w:cs="Arial"/>
              </w:rPr>
              <w:t xml:space="preserve">sh </w:t>
            </w:r>
            <w:proofErr w:type="spellStart"/>
            <w:r w:rsidRPr="00131165">
              <w:rPr>
                <w:rFonts w:ascii="Arial" w:hAnsi="Arial" w:cs="Arial"/>
              </w:rPr>
              <w:t>ip</w:t>
            </w:r>
            <w:proofErr w:type="spellEnd"/>
            <w:r w:rsidRPr="00131165">
              <w:rPr>
                <w:rFonts w:ascii="Arial" w:hAnsi="Arial" w:cs="Arial"/>
              </w:rPr>
              <w:t xml:space="preserve"> </w:t>
            </w:r>
            <w:proofErr w:type="spellStart"/>
            <w:r w:rsidRPr="00131165">
              <w:rPr>
                <w:rFonts w:ascii="Arial" w:hAnsi="Arial" w:cs="Arial"/>
              </w:rPr>
              <w:t>ro</w:t>
            </w:r>
            <w:proofErr w:type="spellEnd"/>
          </w:p>
        </w:tc>
        <w:tc>
          <w:tcPr>
            <w:tcW w:w="5812" w:type="dxa"/>
          </w:tcPr>
          <w:p w:rsidR="00E06508" w:rsidRPr="00131165" w:rsidRDefault="00E06508" w:rsidP="00131165">
            <w:pPr>
              <w:spacing w:line="264" w:lineRule="auto"/>
              <w:rPr>
                <w:rFonts w:ascii="Arial" w:hAnsi="Arial" w:cs="Arial"/>
              </w:rPr>
            </w:pPr>
            <w:r w:rsidRPr="00131165">
              <w:rPr>
                <w:rFonts w:ascii="Arial" w:hAnsi="Arial" w:cs="Arial"/>
              </w:rPr>
              <w:t>Affiche des informations sur la table de routage, notamment : le code de routage, les réseaux connus, les distances et mesures administratives, la façon dont elles ont été détectées, le prochain saut de la dernière mise à jour, l’interface détectée et toutes les routes statiques (y compris par défaut) configurées.</w:t>
            </w:r>
          </w:p>
        </w:tc>
      </w:tr>
      <w:tr w:rsidR="00E06508" w:rsidRPr="00131165" w:rsidTr="00D0464B">
        <w:tc>
          <w:tcPr>
            <w:tcW w:w="10031" w:type="dxa"/>
            <w:gridSpan w:val="3"/>
            <w:shd w:val="clear" w:color="auto" w:fill="D9D9D9" w:themeFill="background1" w:themeFillShade="D9"/>
          </w:tcPr>
          <w:p w:rsidR="00E06508" w:rsidRPr="00131165" w:rsidRDefault="00E06508" w:rsidP="00131165">
            <w:pPr>
              <w:spacing w:line="264" w:lineRule="auto"/>
              <w:rPr>
                <w:rFonts w:ascii="Arial" w:hAnsi="Arial" w:cs="Arial"/>
              </w:rPr>
            </w:pPr>
            <w:r w:rsidRPr="00131165">
              <w:rPr>
                <w:rFonts w:ascii="Arial" w:hAnsi="Arial" w:cs="Arial"/>
              </w:rPr>
              <w:t>Associées à l’interface</w:t>
            </w:r>
          </w:p>
        </w:tc>
      </w:tr>
      <w:tr w:rsidR="00E06508" w:rsidRPr="00131165" w:rsidTr="00D0464B">
        <w:tc>
          <w:tcPr>
            <w:tcW w:w="2518" w:type="dxa"/>
          </w:tcPr>
          <w:p w:rsidR="00D0464B" w:rsidRDefault="00E06508" w:rsidP="00D0464B">
            <w:pPr>
              <w:spacing w:line="264" w:lineRule="auto"/>
              <w:rPr>
                <w:rFonts w:ascii="Arial" w:hAnsi="Arial" w:cs="Arial"/>
              </w:rPr>
            </w:pPr>
            <w:r w:rsidRPr="00131165">
              <w:rPr>
                <w:rFonts w:ascii="Arial" w:hAnsi="Arial" w:cs="Arial"/>
              </w:rPr>
              <w:t>show interfaces</w:t>
            </w:r>
          </w:p>
          <w:p w:rsidR="00E06508" w:rsidRPr="00131165" w:rsidRDefault="00E06508" w:rsidP="00D0464B">
            <w:pPr>
              <w:spacing w:line="264" w:lineRule="auto"/>
              <w:rPr>
                <w:rFonts w:ascii="Arial" w:hAnsi="Arial" w:cs="Arial"/>
              </w:rPr>
            </w:pPr>
            <w:r w:rsidRPr="00131165">
              <w:rPr>
                <w:rFonts w:ascii="Arial" w:hAnsi="Arial" w:cs="Arial"/>
              </w:rPr>
              <w:t>(type #)</w:t>
            </w:r>
          </w:p>
        </w:tc>
        <w:tc>
          <w:tcPr>
            <w:tcW w:w="1701" w:type="dxa"/>
          </w:tcPr>
          <w:p w:rsidR="00E06508" w:rsidRPr="00131165" w:rsidRDefault="00E06508" w:rsidP="00131165">
            <w:pPr>
              <w:spacing w:line="264" w:lineRule="auto"/>
              <w:rPr>
                <w:rFonts w:ascii="Arial" w:hAnsi="Arial" w:cs="Arial"/>
              </w:rPr>
            </w:pPr>
            <w:r w:rsidRPr="00131165">
              <w:rPr>
                <w:rFonts w:ascii="Arial" w:hAnsi="Arial" w:cs="Arial"/>
              </w:rPr>
              <w:t xml:space="preserve">sh </w:t>
            </w:r>
            <w:proofErr w:type="spellStart"/>
            <w:r w:rsidRPr="00131165">
              <w:rPr>
                <w:rFonts w:ascii="Arial" w:hAnsi="Arial" w:cs="Arial"/>
              </w:rPr>
              <w:t>int</w:t>
            </w:r>
            <w:proofErr w:type="spellEnd"/>
            <w:r w:rsidRPr="00131165">
              <w:rPr>
                <w:rFonts w:ascii="Arial" w:hAnsi="Arial" w:cs="Arial"/>
              </w:rPr>
              <w:t xml:space="preserve"> f0/0</w:t>
            </w:r>
          </w:p>
        </w:tc>
        <w:tc>
          <w:tcPr>
            <w:tcW w:w="5812" w:type="dxa"/>
          </w:tcPr>
          <w:p w:rsidR="00E06508" w:rsidRPr="00131165" w:rsidRDefault="00E06508" w:rsidP="00131165">
            <w:pPr>
              <w:spacing w:line="264" w:lineRule="auto"/>
              <w:rPr>
                <w:rFonts w:ascii="Arial" w:hAnsi="Arial" w:cs="Arial"/>
              </w:rPr>
            </w:pPr>
            <w:r w:rsidRPr="00131165">
              <w:rPr>
                <w:rFonts w:ascii="Arial" w:hAnsi="Arial" w:cs="Arial"/>
              </w:rPr>
              <w:t>Affiche une ou l’ensemble des interfaces avec des statistiques sur l’état de la ligne (protocole), la bande passante, le délai, la fiabilité, l’encapsulation, le mode bidirectionnel et les E/S.</w:t>
            </w:r>
          </w:p>
        </w:tc>
      </w:tr>
      <w:tr w:rsidR="00E06508" w:rsidRPr="00131165" w:rsidTr="00D0464B">
        <w:tc>
          <w:tcPr>
            <w:tcW w:w="2518" w:type="dxa"/>
          </w:tcPr>
          <w:p w:rsidR="00E06508" w:rsidRPr="00131165" w:rsidRDefault="00E06508" w:rsidP="00131165">
            <w:pPr>
              <w:spacing w:line="264" w:lineRule="auto"/>
              <w:rPr>
                <w:rFonts w:ascii="Arial" w:hAnsi="Arial" w:cs="Arial"/>
              </w:rPr>
            </w:pPr>
            <w:r w:rsidRPr="00131165">
              <w:rPr>
                <w:rFonts w:ascii="Arial" w:hAnsi="Arial" w:cs="Arial"/>
              </w:rPr>
              <w:t xml:space="preserve">show </w:t>
            </w:r>
            <w:proofErr w:type="spellStart"/>
            <w:r w:rsidRPr="00131165">
              <w:rPr>
                <w:rFonts w:ascii="Arial" w:hAnsi="Arial" w:cs="Arial"/>
              </w:rPr>
              <w:t>ip</w:t>
            </w:r>
            <w:proofErr w:type="spellEnd"/>
            <w:r w:rsidRPr="00131165">
              <w:rPr>
                <w:rFonts w:ascii="Arial" w:hAnsi="Arial" w:cs="Arial"/>
              </w:rPr>
              <w:t xml:space="preserve"> interface </w:t>
            </w:r>
            <w:proofErr w:type="spellStart"/>
            <w:r w:rsidRPr="00131165">
              <w:rPr>
                <w:rFonts w:ascii="Arial" w:hAnsi="Arial" w:cs="Arial"/>
              </w:rPr>
              <w:t>brief</w:t>
            </w:r>
            <w:proofErr w:type="spellEnd"/>
          </w:p>
        </w:tc>
        <w:tc>
          <w:tcPr>
            <w:tcW w:w="1701" w:type="dxa"/>
          </w:tcPr>
          <w:p w:rsidR="00E06508" w:rsidRPr="00131165" w:rsidRDefault="00E06508" w:rsidP="00131165">
            <w:pPr>
              <w:spacing w:line="264" w:lineRule="auto"/>
              <w:rPr>
                <w:rFonts w:ascii="Arial" w:hAnsi="Arial" w:cs="Arial"/>
              </w:rPr>
            </w:pPr>
            <w:r w:rsidRPr="00131165">
              <w:rPr>
                <w:rFonts w:ascii="Arial" w:hAnsi="Arial" w:cs="Arial"/>
              </w:rPr>
              <w:t xml:space="preserve">sh </w:t>
            </w:r>
            <w:proofErr w:type="spellStart"/>
            <w:r w:rsidRPr="00131165">
              <w:rPr>
                <w:rFonts w:ascii="Arial" w:hAnsi="Arial" w:cs="Arial"/>
              </w:rPr>
              <w:t>ip</w:t>
            </w:r>
            <w:proofErr w:type="spellEnd"/>
            <w:r w:rsidRPr="00131165">
              <w:rPr>
                <w:rFonts w:ascii="Arial" w:hAnsi="Arial" w:cs="Arial"/>
              </w:rPr>
              <w:t xml:space="preserve"> </w:t>
            </w:r>
            <w:proofErr w:type="spellStart"/>
            <w:r w:rsidRPr="00131165">
              <w:rPr>
                <w:rFonts w:ascii="Arial" w:hAnsi="Arial" w:cs="Arial"/>
              </w:rPr>
              <w:t>int</w:t>
            </w:r>
            <w:proofErr w:type="spellEnd"/>
            <w:r w:rsidRPr="00131165">
              <w:rPr>
                <w:rFonts w:ascii="Arial" w:hAnsi="Arial" w:cs="Arial"/>
              </w:rPr>
              <w:t xml:space="preserve"> </w:t>
            </w:r>
            <w:proofErr w:type="spellStart"/>
            <w:r w:rsidRPr="00131165">
              <w:rPr>
                <w:rFonts w:ascii="Arial" w:hAnsi="Arial" w:cs="Arial"/>
              </w:rPr>
              <w:t>br</w:t>
            </w:r>
            <w:proofErr w:type="spellEnd"/>
          </w:p>
        </w:tc>
        <w:tc>
          <w:tcPr>
            <w:tcW w:w="5812" w:type="dxa"/>
          </w:tcPr>
          <w:p w:rsidR="00E06508" w:rsidRPr="00131165" w:rsidRDefault="00E06508" w:rsidP="00131165">
            <w:pPr>
              <w:spacing w:line="264" w:lineRule="auto"/>
              <w:rPr>
                <w:rFonts w:ascii="Arial" w:hAnsi="Arial" w:cs="Arial"/>
              </w:rPr>
            </w:pPr>
            <w:r w:rsidRPr="00131165">
              <w:rPr>
                <w:rFonts w:ascii="Arial" w:hAnsi="Arial" w:cs="Arial"/>
              </w:rPr>
              <w:t xml:space="preserve">Affiche toutes les interfaces comportant une adresse IP avec l’état de l’interface (en fonction/hors fonction/administrativement hors fonction) et l’état du </w:t>
            </w:r>
            <w:r w:rsidRPr="00131165">
              <w:rPr>
                <w:rFonts w:ascii="Arial" w:hAnsi="Arial" w:cs="Arial"/>
              </w:rPr>
              <w:lastRenderedPageBreak/>
              <w:t>protocole de ligne (en fonction/hors fonction).</w:t>
            </w:r>
          </w:p>
        </w:tc>
      </w:tr>
      <w:tr w:rsidR="00E06508" w:rsidRPr="00131165" w:rsidTr="00D0464B">
        <w:tc>
          <w:tcPr>
            <w:tcW w:w="2518" w:type="dxa"/>
          </w:tcPr>
          <w:p w:rsidR="00E06508" w:rsidRPr="00131165" w:rsidRDefault="00E06508" w:rsidP="00131165">
            <w:pPr>
              <w:spacing w:line="264" w:lineRule="auto"/>
              <w:rPr>
                <w:rFonts w:ascii="Arial" w:hAnsi="Arial" w:cs="Arial"/>
              </w:rPr>
            </w:pPr>
            <w:r w:rsidRPr="00131165">
              <w:rPr>
                <w:rFonts w:ascii="Arial" w:hAnsi="Arial" w:cs="Arial"/>
              </w:rPr>
              <w:lastRenderedPageBreak/>
              <w:t xml:space="preserve">show </w:t>
            </w:r>
            <w:proofErr w:type="spellStart"/>
            <w:r w:rsidRPr="00131165">
              <w:rPr>
                <w:rFonts w:ascii="Arial" w:hAnsi="Arial" w:cs="Arial"/>
              </w:rPr>
              <w:t>protocols</w:t>
            </w:r>
            <w:proofErr w:type="spellEnd"/>
          </w:p>
        </w:tc>
        <w:tc>
          <w:tcPr>
            <w:tcW w:w="1701" w:type="dxa"/>
          </w:tcPr>
          <w:p w:rsidR="00E06508" w:rsidRPr="00131165" w:rsidRDefault="00E06508" w:rsidP="00131165">
            <w:pPr>
              <w:spacing w:line="264" w:lineRule="auto"/>
              <w:rPr>
                <w:rFonts w:ascii="Arial" w:hAnsi="Arial" w:cs="Arial"/>
              </w:rPr>
            </w:pPr>
            <w:r w:rsidRPr="00131165">
              <w:rPr>
                <w:rFonts w:ascii="Arial" w:hAnsi="Arial" w:cs="Arial"/>
              </w:rPr>
              <w:t xml:space="preserve">sh </w:t>
            </w:r>
            <w:proofErr w:type="spellStart"/>
            <w:r w:rsidRPr="00131165">
              <w:rPr>
                <w:rFonts w:ascii="Arial" w:hAnsi="Arial" w:cs="Arial"/>
              </w:rPr>
              <w:t>prot</w:t>
            </w:r>
            <w:proofErr w:type="spellEnd"/>
          </w:p>
        </w:tc>
        <w:tc>
          <w:tcPr>
            <w:tcW w:w="5812" w:type="dxa"/>
          </w:tcPr>
          <w:p w:rsidR="00E06508" w:rsidRPr="00131165" w:rsidRDefault="00E06508" w:rsidP="00131165">
            <w:pPr>
              <w:spacing w:line="264" w:lineRule="auto"/>
              <w:rPr>
                <w:rFonts w:ascii="Arial" w:hAnsi="Arial" w:cs="Arial"/>
              </w:rPr>
            </w:pPr>
            <w:r w:rsidRPr="00131165">
              <w:rPr>
                <w:rFonts w:ascii="Arial" w:hAnsi="Arial" w:cs="Arial"/>
              </w:rPr>
              <w:t>Affiche toutes les interfaces comportant une adresse IP et un masque de sous-réseau (notation de barre oblique) avec l’état de l’interface (en fonction/hors fonction/administrativement hors fonction) et l’état du protocole de ligne (en fonction/hors fonction).</w:t>
            </w:r>
          </w:p>
        </w:tc>
      </w:tr>
      <w:tr w:rsidR="00E06508" w:rsidRPr="00131165" w:rsidTr="00D0464B">
        <w:tc>
          <w:tcPr>
            <w:tcW w:w="10031" w:type="dxa"/>
            <w:gridSpan w:val="3"/>
            <w:shd w:val="clear" w:color="auto" w:fill="D9D9D9" w:themeFill="background1" w:themeFillShade="D9"/>
          </w:tcPr>
          <w:p w:rsidR="00E06508" w:rsidRPr="00131165" w:rsidRDefault="00E06508" w:rsidP="00131165">
            <w:pPr>
              <w:spacing w:line="264" w:lineRule="auto"/>
              <w:rPr>
                <w:rFonts w:ascii="Arial" w:hAnsi="Arial" w:cs="Arial"/>
              </w:rPr>
            </w:pPr>
            <w:r w:rsidRPr="00131165">
              <w:rPr>
                <w:rFonts w:ascii="Arial" w:hAnsi="Arial" w:cs="Arial"/>
              </w:rPr>
              <w:t>Associées à la connectivité</w:t>
            </w:r>
          </w:p>
        </w:tc>
      </w:tr>
      <w:tr w:rsidR="00E06508" w:rsidRPr="00131165" w:rsidTr="00D0464B">
        <w:tc>
          <w:tcPr>
            <w:tcW w:w="2518" w:type="dxa"/>
          </w:tcPr>
          <w:p w:rsidR="00E06508" w:rsidRPr="00131165" w:rsidRDefault="00E06508" w:rsidP="00131165">
            <w:pPr>
              <w:spacing w:line="264" w:lineRule="auto"/>
              <w:rPr>
                <w:rFonts w:ascii="Arial" w:hAnsi="Arial" w:cs="Arial"/>
              </w:rPr>
            </w:pPr>
            <w:r w:rsidRPr="00131165">
              <w:rPr>
                <w:rFonts w:ascii="Arial" w:hAnsi="Arial" w:cs="Arial"/>
              </w:rPr>
              <w:t xml:space="preserve">show </w:t>
            </w:r>
            <w:proofErr w:type="spellStart"/>
            <w:r w:rsidRPr="00131165">
              <w:rPr>
                <w:rFonts w:ascii="Arial" w:hAnsi="Arial" w:cs="Arial"/>
              </w:rPr>
              <w:t>cdp</w:t>
            </w:r>
            <w:proofErr w:type="spellEnd"/>
            <w:r w:rsidRPr="00131165">
              <w:rPr>
                <w:rFonts w:ascii="Arial" w:hAnsi="Arial" w:cs="Arial"/>
              </w:rPr>
              <w:t xml:space="preserve"> </w:t>
            </w:r>
            <w:proofErr w:type="spellStart"/>
            <w:r w:rsidRPr="00131165">
              <w:rPr>
                <w:rFonts w:ascii="Arial" w:hAnsi="Arial" w:cs="Arial"/>
              </w:rPr>
              <w:t>neighbors</w:t>
            </w:r>
            <w:proofErr w:type="spellEnd"/>
            <w:r w:rsidRPr="00131165">
              <w:rPr>
                <w:rFonts w:ascii="Arial" w:hAnsi="Arial" w:cs="Arial"/>
              </w:rPr>
              <w:t xml:space="preserve"> (</w:t>
            </w:r>
            <w:proofErr w:type="spellStart"/>
            <w:r w:rsidRPr="00131165">
              <w:rPr>
                <w:rFonts w:ascii="Arial" w:hAnsi="Arial" w:cs="Arial"/>
              </w:rPr>
              <w:t>detail</w:t>
            </w:r>
            <w:proofErr w:type="spellEnd"/>
            <w:r w:rsidRPr="00131165">
              <w:rPr>
                <w:rFonts w:ascii="Arial" w:hAnsi="Arial" w:cs="Arial"/>
              </w:rPr>
              <w:t>)</w:t>
            </w:r>
          </w:p>
        </w:tc>
        <w:tc>
          <w:tcPr>
            <w:tcW w:w="1701" w:type="dxa"/>
          </w:tcPr>
          <w:p w:rsidR="00E06508" w:rsidRPr="00131165" w:rsidRDefault="00E06508" w:rsidP="00131165">
            <w:pPr>
              <w:spacing w:line="264" w:lineRule="auto"/>
              <w:rPr>
                <w:rFonts w:ascii="Arial" w:hAnsi="Arial" w:cs="Arial"/>
              </w:rPr>
            </w:pPr>
            <w:r w:rsidRPr="00131165">
              <w:rPr>
                <w:rFonts w:ascii="Arial" w:hAnsi="Arial" w:cs="Arial"/>
              </w:rPr>
              <w:t xml:space="preserve">sh </w:t>
            </w:r>
            <w:proofErr w:type="spellStart"/>
            <w:r w:rsidRPr="00131165">
              <w:rPr>
                <w:rFonts w:ascii="Arial" w:hAnsi="Arial" w:cs="Arial"/>
              </w:rPr>
              <w:t>cdp</w:t>
            </w:r>
            <w:proofErr w:type="spellEnd"/>
            <w:r w:rsidRPr="00131165">
              <w:rPr>
                <w:rFonts w:ascii="Arial" w:hAnsi="Arial" w:cs="Arial"/>
              </w:rPr>
              <w:t xml:space="preserve"> ne</w:t>
            </w:r>
          </w:p>
        </w:tc>
        <w:tc>
          <w:tcPr>
            <w:tcW w:w="5812" w:type="dxa"/>
          </w:tcPr>
          <w:p w:rsidR="00E06508" w:rsidRPr="00131165" w:rsidRDefault="00E06508" w:rsidP="00131165">
            <w:pPr>
              <w:spacing w:line="264" w:lineRule="auto"/>
              <w:rPr>
                <w:rFonts w:ascii="Arial" w:hAnsi="Arial" w:cs="Arial"/>
              </w:rPr>
            </w:pPr>
            <w:r w:rsidRPr="00131165">
              <w:rPr>
                <w:rFonts w:ascii="Arial" w:hAnsi="Arial" w:cs="Arial"/>
              </w:rPr>
              <w:t>Affiche des informations sur les périphériques connectés directement, notamment l’ID de périphérique (nom d’hôte), l’interface locale où le périphérique est connecté, la capacité (R=routeur, S=commutateur), la plate-forme (par ex. : 2620XM) et l’ID de port du périphérique distant. L’option de détails fournit l’adresse IP de l’autre périphérique ainsi que la version du logiciel IOS.</w:t>
            </w:r>
          </w:p>
        </w:tc>
      </w:tr>
      <w:tr w:rsidR="00E06508" w:rsidRPr="00131165" w:rsidTr="00D0464B">
        <w:tc>
          <w:tcPr>
            <w:tcW w:w="2518" w:type="dxa"/>
          </w:tcPr>
          <w:p w:rsidR="00E06508" w:rsidRPr="00131165" w:rsidRDefault="00E06508" w:rsidP="00131165">
            <w:pPr>
              <w:spacing w:line="264" w:lineRule="auto"/>
              <w:rPr>
                <w:rFonts w:ascii="Arial" w:hAnsi="Arial" w:cs="Arial"/>
              </w:rPr>
            </w:pPr>
            <w:r w:rsidRPr="00131165">
              <w:rPr>
                <w:rFonts w:ascii="Arial" w:hAnsi="Arial" w:cs="Arial"/>
              </w:rPr>
              <w:t>show sessions</w:t>
            </w:r>
          </w:p>
        </w:tc>
        <w:tc>
          <w:tcPr>
            <w:tcW w:w="1701" w:type="dxa"/>
          </w:tcPr>
          <w:p w:rsidR="00E06508" w:rsidRPr="00131165" w:rsidRDefault="00E06508" w:rsidP="00131165">
            <w:pPr>
              <w:spacing w:line="264" w:lineRule="auto"/>
              <w:rPr>
                <w:rFonts w:ascii="Arial" w:hAnsi="Arial" w:cs="Arial"/>
              </w:rPr>
            </w:pPr>
            <w:r w:rsidRPr="00131165">
              <w:rPr>
                <w:rFonts w:ascii="Arial" w:hAnsi="Arial" w:cs="Arial"/>
              </w:rPr>
              <w:t>sh ses</w:t>
            </w:r>
          </w:p>
        </w:tc>
        <w:tc>
          <w:tcPr>
            <w:tcW w:w="5812" w:type="dxa"/>
          </w:tcPr>
          <w:p w:rsidR="00E06508" w:rsidRPr="00131165" w:rsidRDefault="00E06508" w:rsidP="00131165">
            <w:pPr>
              <w:spacing w:line="264" w:lineRule="auto"/>
              <w:rPr>
                <w:rFonts w:ascii="Arial" w:hAnsi="Arial" w:cs="Arial"/>
              </w:rPr>
            </w:pPr>
            <w:r w:rsidRPr="00131165">
              <w:rPr>
                <w:rFonts w:ascii="Arial" w:hAnsi="Arial" w:cs="Arial"/>
              </w:rPr>
              <w:t xml:space="preserve">Affiche les sessions </w:t>
            </w:r>
            <w:proofErr w:type="spellStart"/>
            <w:r w:rsidRPr="00131165">
              <w:rPr>
                <w:rFonts w:ascii="Arial" w:hAnsi="Arial" w:cs="Arial"/>
              </w:rPr>
              <w:t>telnet</w:t>
            </w:r>
            <w:proofErr w:type="spellEnd"/>
            <w:r w:rsidRPr="00131165">
              <w:rPr>
                <w:rFonts w:ascii="Arial" w:hAnsi="Arial" w:cs="Arial"/>
              </w:rPr>
              <w:t xml:space="preserve"> (VTY) avec des hôtes distants. Affiche le numéro de la session, le nom et l’adresse de l’hôte.</w:t>
            </w:r>
          </w:p>
        </w:tc>
      </w:tr>
      <w:tr w:rsidR="00E06508" w:rsidRPr="00131165" w:rsidTr="00D0464B">
        <w:tc>
          <w:tcPr>
            <w:tcW w:w="2518" w:type="dxa"/>
          </w:tcPr>
          <w:p w:rsidR="00E06508" w:rsidRPr="00131165" w:rsidRDefault="00E06508" w:rsidP="00131165">
            <w:pPr>
              <w:spacing w:line="264" w:lineRule="auto"/>
              <w:rPr>
                <w:rFonts w:ascii="Arial" w:hAnsi="Arial" w:cs="Arial"/>
              </w:rPr>
            </w:pPr>
            <w:r w:rsidRPr="00131165">
              <w:rPr>
                <w:rFonts w:ascii="Arial" w:hAnsi="Arial" w:cs="Arial"/>
              </w:rPr>
              <w:t xml:space="preserve">show </w:t>
            </w:r>
            <w:proofErr w:type="spellStart"/>
            <w:r w:rsidRPr="00131165">
              <w:rPr>
                <w:rFonts w:ascii="Arial" w:hAnsi="Arial" w:cs="Arial"/>
              </w:rPr>
              <w:t>ssh</w:t>
            </w:r>
            <w:proofErr w:type="spellEnd"/>
          </w:p>
        </w:tc>
        <w:tc>
          <w:tcPr>
            <w:tcW w:w="1701" w:type="dxa"/>
          </w:tcPr>
          <w:p w:rsidR="00E06508" w:rsidRPr="00131165" w:rsidRDefault="00E06508" w:rsidP="00131165">
            <w:pPr>
              <w:spacing w:line="264" w:lineRule="auto"/>
              <w:rPr>
                <w:rFonts w:ascii="Arial" w:hAnsi="Arial" w:cs="Arial"/>
              </w:rPr>
            </w:pPr>
            <w:r w:rsidRPr="00131165">
              <w:rPr>
                <w:rFonts w:ascii="Arial" w:hAnsi="Arial" w:cs="Arial"/>
              </w:rPr>
              <w:t xml:space="preserve">sh </w:t>
            </w:r>
            <w:proofErr w:type="spellStart"/>
            <w:r w:rsidRPr="00131165">
              <w:rPr>
                <w:rFonts w:ascii="Arial" w:hAnsi="Arial" w:cs="Arial"/>
              </w:rPr>
              <w:t>ssh</w:t>
            </w:r>
            <w:proofErr w:type="spellEnd"/>
          </w:p>
        </w:tc>
        <w:tc>
          <w:tcPr>
            <w:tcW w:w="5812" w:type="dxa"/>
          </w:tcPr>
          <w:p w:rsidR="00E06508" w:rsidRPr="00131165" w:rsidRDefault="00E06508" w:rsidP="00131165">
            <w:pPr>
              <w:spacing w:line="264" w:lineRule="auto"/>
              <w:rPr>
                <w:rFonts w:ascii="Arial" w:hAnsi="Arial" w:cs="Arial"/>
              </w:rPr>
            </w:pPr>
            <w:r w:rsidRPr="00131165">
              <w:rPr>
                <w:rFonts w:ascii="Arial" w:hAnsi="Arial" w:cs="Arial"/>
              </w:rPr>
              <w:t xml:space="preserve">Affiche les connexions de serveur </w:t>
            </w:r>
            <w:proofErr w:type="spellStart"/>
            <w:r w:rsidRPr="00131165">
              <w:rPr>
                <w:rFonts w:ascii="Arial" w:hAnsi="Arial" w:cs="Arial"/>
              </w:rPr>
              <w:t>ssh</w:t>
            </w:r>
            <w:proofErr w:type="spellEnd"/>
            <w:r w:rsidRPr="00131165">
              <w:rPr>
                <w:rFonts w:ascii="Arial" w:hAnsi="Arial" w:cs="Arial"/>
              </w:rPr>
              <w:t xml:space="preserve"> avec des hôtes distants.</w:t>
            </w:r>
          </w:p>
        </w:tc>
      </w:tr>
      <w:tr w:rsidR="00E06508" w:rsidRPr="00131165" w:rsidTr="00D0464B">
        <w:tc>
          <w:tcPr>
            <w:tcW w:w="2518" w:type="dxa"/>
          </w:tcPr>
          <w:p w:rsidR="00E06508" w:rsidRPr="00131165" w:rsidRDefault="00E06508" w:rsidP="00131165">
            <w:pPr>
              <w:spacing w:line="264" w:lineRule="auto"/>
              <w:rPr>
                <w:rFonts w:ascii="Arial" w:hAnsi="Arial" w:cs="Arial"/>
              </w:rPr>
            </w:pPr>
            <w:r w:rsidRPr="00131165">
              <w:rPr>
                <w:rFonts w:ascii="Arial" w:hAnsi="Arial" w:cs="Arial"/>
              </w:rPr>
              <w:t>Ping  (</w:t>
            </w:r>
            <w:proofErr w:type="spellStart"/>
            <w:r w:rsidRPr="00131165">
              <w:rPr>
                <w:rFonts w:ascii="Arial" w:hAnsi="Arial" w:cs="Arial"/>
              </w:rPr>
              <w:t>ip</w:t>
            </w:r>
            <w:proofErr w:type="spellEnd"/>
            <w:r w:rsidRPr="00131165">
              <w:rPr>
                <w:rFonts w:ascii="Arial" w:hAnsi="Arial" w:cs="Arial"/>
              </w:rPr>
              <w:t xml:space="preserve"> / host </w:t>
            </w:r>
            <w:proofErr w:type="spellStart"/>
            <w:r w:rsidRPr="00131165">
              <w:rPr>
                <w:rFonts w:ascii="Arial" w:hAnsi="Arial" w:cs="Arial"/>
              </w:rPr>
              <w:t>name</w:t>
            </w:r>
            <w:proofErr w:type="spellEnd"/>
            <w:r w:rsidRPr="00131165">
              <w:rPr>
                <w:rFonts w:ascii="Arial" w:hAnsi="Arial" w:cs="Arial"/>
              </w:rPr>
              <w:t>)</w:t>
            </w:r>
          </w:p>
        </w:tc>
        <w:tc>
          <w:tcPr>
            <w:tcW w:w="1701" w:type="dxa"/>
          </w:tcPr>
          <w:p w:rsidR="00E06508" w:rsidRPr="00131165" w:rsidRDefault="00E06508" w:rsidP="00131165">
            <w:pPr>
              <w:spacing w:line="264" w:lineRule="auto"/>
              <w:rPr>
                <w:rFonts w:ascii="Arial" w:hAnsi="Arial" w:cs="Arial"/>
              </w:rPr>
            </w:pPr>
            <w:r w:rsidRPr="00131165">
              <w:rPr>
                <w:rFonts w:ascii="Arial" w:hAnsi="Arial" w:cs="Arial"/>
              </w:rPr>
              <w:t>P</w:t>
            </w:r>
          </w:p>
        </w:tc>
        <w:tc>
          <w:tcPr>
            <w:tcW w:w="5812" w:type="dxa"/>
          </w:tcPr>
          <w:p w:rsidR="00E06508" w:rsidRPr="00131165" w:rsidRDefault="00E06508" w:rsidP="00131165">
            <w:pPr>
              <w:spacing w:line="264" w:lineRule="auto"/>
              <w:rPr>
                <w:rFonts w:ascii="Arial" w:hAnsi="Arial" w:cs="Arial"/>
              </w:rPr>
            </w:pPr>
            <w:r w:rsidRPr="00131165">
              <w:rPr>
                <w:rFonts w:ascii="Arial" w:hAnsi="Arial" w:cs="Arial"/>
              </w:rPr>
              <w:t>Envoie 5 requêtes d’écho ICMP vers une adresse IP ou un nom d’hôte (si DNS est disponible) et affiche le temps min/max et moyen de réponse.</w:t>
            </w:r>
          </w:p>
        </w:tc>
      </w:tr>
      <w:tr w:rsidR="00E06508" w:rsidRPr="00131165" w:rsidTr="00D0464B">
        <w:tc>
          <w:tcPr>
            <w:tcW w:w="2518" w:type="dxa"/>
          </w:tcPr>
          <w:p w:rsidR="00E06508" w:rsidRPr="00131165" w:rsidRDefault="00E06508" w:rsidP="00131165">
            <w:pPr>
              <w:spacing w:line="264" w:lineRule="auto"/>
              <w:rPr>
                <w:rFonts w:ascii="Arial" w:hAnsi="Arial" w:cs="Arial"/>
              </w:rPr>
            </w:pPr>
            <w:proofErr w:type="spellStart"/>
            <w:r w:rsidRPr="00131165">
              <w:rPr>
                <w:rFonts w:ascii="Arial" w:hAnsi="Arial" w:cs="Arial"/>
              </w:rPr>
              <w:t>Traceroute</w:t>
            </w:r>
            <w:proofErr w:type="spellEnd"/>
            <w:r w:rsidRPr="00131165">
              <w:rPr>
                <w:rFonts w:ascii="Arial" w:hAnsi="Arial" w:cs="Arial"/>
              </w:rPr>
              <w:t xml:space="preserve"> (</w:t>
            </w:r>
            <w:proofErr w:type="spellStart"/>
            <w:r w:rsidRPr="00131165">
              <w:rPr>
                <w:rFonts w:ascii="Arial" w:hAnsi="Arial" w:cs="Arial"/>
              </w:rPr>
              <w:t>ip</w:t>
            </w:r>
            <w:proofErr w:type="spellEnd"/>
            <w:r w:rsidRPr="00131165">
              <w:rPr>
                <w:rFonts w:ascii="Arial" w:hAnsi="Arial" w:cs="Arial"/>
              </w:rPr>
              <w:t xml:space="preserve"> / host </w:t>
            </w:r>
            <w:proofErr w:type="spellStart"/>
            <w:r w:rsidRPr="00131165">
              <w:rPr>
                <w:rFonts w:ascii="Arial" w:hAnsi="Arial" w:cs="Arial"/>
              </w:rPr>
              <w:t>name</w:t>
            </w:r>
            <w:proofErr w:type="spellEnd"/>
            <w:r w:rsidRPr="00131165">
              <w:rPr>
                <w:rFonts w:ascii="Arial" w:hAnsi="Arial" w:cs="Arial"/>
              </w:rPr>
              <w:t>)</w:t>
            </w:r>
          </w:p>
        </w:tc>
        <w:tc>
          <w:tcPr>
            <w:tcW w:w="1701" w:type="dxa"/>
          </w:tcPr>
          <w:p w:rsidR="00E06508" w:rsidRPr="00131165" w:rsidRDefault="00E06508" w:rsidP="00131165">
            <w:pPr>
              <w:spacing w:line="264" w:lineRule="auto"/>
              <w:rPr>
                <w:rFonts w:ascii="Arial" w:hAnsi="Arial" w:cs="Arial"/>
              </w:rPr>
            </w:pPr>
            <w:r w:rsidRPr="00131165">
              <w:rPr>
                <w:rFonts w:ascii="Arial" w:hAnsi="Arial" w:cs="Arial"/>
              </w:rPr>
              <w:t>Tr</w:t>
            </w:r>
          </w:p>
        </w:tc>
        <w:tc>
          <w:tcPr>
            <w:tcW w:w="5812" w:type="dxa"/>
          </w:tcPr>
          <w:p w:rsidR="00E06508" w:rsidRPr="00131165" w:rsidRDefault="00E06508" w:rsidP="00131165">
            <w:pPr>
              <w:spacing w:line="264" w:lineRule="auto"/>
              <w:rPr>
                <w:rFonts w:ascii="Arial" w:hAnsi="Arial" w:cs="Arial"/>
              </w:rPr>
            </w:pPr>
            <w:r w:rsidRPr="00131165">
              <w:rPr>
                <w:rFonts w:ascii="Arial" w:hAnsi="Arial" w:cs="Arial"/>
              </w:rPr>
              <w:t>Envoie une requête d’écho avec un temps de vie (TTL) variable. Affiche les routeurs (sauts) dans le chemin et le temps de réponse.</w:t>
            </w:r>
          </w:p>
        </w:tc>
      </w:tr>
    </w:tbl>
    <w:p w:rsidR="00E06508" w:rsidRPr="00131165" w:rsidRDefault="00E06508" w:rsidP="00131165">
      <w:pPr>
        <w:spacing w:before="0" w:after="0" w:line="264" w:lineRule="auto"/>
        <w:rPr>
          <w:rFonts w:ascii="Arial" w:hAnsi="Arial" w:cs="Arial"/>
        </w:rPr>
      </w:pPr>
    </w:p>
    <w:p w:rsidR="00E06508" w:rsidRPr="00131165" w:rsidRDefault="00E06508" w:rsidP="00131165">
      <w:pPr>
        <w:spacing w:before="0" w:after="0" w:line="264" w:lineRule="auto"/>
        <w:rPr>
          <w:rFonts w:ascii="Arial" w:hAnsi="Arial" w:cs="Arial"/>
        </w:rPr>
      </w:pPr>
      <w:r w:rsidRPr="00131165">
        <w:rPr>
          <w:rFonts w:ascii="Arial" w:hAnsi="Arial" w:cs="Arial"/>
        </w:rPr>
        <w:t xml:space="preserve">Une configuration de base de routeur comprend le nom d’hôte pour l’identification, des mots de passe pour la sécurité et une affectation d’adresses IP aux interfaces pour la connectivité. Vérifiez la configuration puis utilisez la commande copy running-config startup-config pour l’enregistrer. Pour supprimer la configuration du routeur, utilisez la commande </w:t>
      </w:r>
      <w:proofErr w:type="spellStart"/>
      <w:r w:rsidRPr="00131165">
        <w:rPr>
          <w:rFonts w:ascii="Arial" w:hAnsi="Arial" w:cs="Arial"/>
        </w:rPr>
        <w:t>erase</w:t>
      </w:r>
      <w:proofErr w:type="spellEnd"/>
      <w:r w:rsidRPr="00131165">
        <w:rPr>
          <w:rFonts w:ascii="Arial" w:hAnsi="Arial" w:cs="Arial"/>
        </w:rPr>
        <w:t xml:space="preserve"> startup-config, puis la commande </w:t>
      </w:r>
      <w:proofErr w:type="spellStart"/>
      <w:r w:rsidRPr="00131165">
        <w:rPr>
          <w:rFonts w:ascii="Arial" w:hAnsi="Arial" w:cs="Arial"/>
        </w:rPr>
        <w:t>reload</w:t>
      </w:r>
      <w:proofErr w:type="spellEnd"/>
      <w:r w:rsidRPr="00131165">
        <w:rPr>
          <w:rFonts w:ascii="Arial" w:hAnsi="Arial" w:cs="Arial"/>
        </w:rPr>
        <w:t>.</w:t>
      </w:r>
    </w:p>
    <w:p w:rsidR="00F24344" w:rsidRPr="00131165" w:rsidRDefault="00F24344" w:rsidP="00131165">
      <w:pPr>
        <w:spacing w:before="0" w:after="0" w:line="264" w:lineRule="auto"/>
        <w:rPr>
          <w:rFonts w:ascii="Arial" w:hAnsi="Arial" w:cs="Arial"/>
        </w:rPr>
      </w:pPr>
    </w:p>
    <w:p w:rsidR="00F24344" w:rsidRPr="00131165" w:rsidRDefault="00F24344" w:rsidP="00131165">
      <w:pPr>
        <w:spacing w:before="0" w:after="0" w:line="264" w:lineRule="auto"/>
        <w:rPr>
          <w:rFonts w:ascii="Arial" w:hAnsi="Arial" w:cs="Arial"/>
          <w:u w:val="single"/>
        </w:rPr>
      </w:pPr>
      <w:r w:rsidRPr="00131165">
        <w:rPr>
          <w:rFonts w:ascii="Arial" w:hAnsi="Arial" w:cs="Arial"/>
          <w:u w:val="single"/>
        </w:rPr>
        <w:t>Gestion de la configuration :</w:t>
      </w:r>
    </w:p>
    <w:p w:rsidR="00F24344" w:rsidRPr="00432640" w:rsidRDefault="00F24344" w:rsidP="00432640">
      <w:pPr>
        <w:pStyle w:val="Paragraphedeliste"/>
        <w:numPr>
          <w:ilvl w:val="0"/>
          <w:numId w:val="9"/>
        </w:numPr>
        <w:spacing w:before="0" w:after="0" w:line="264" w:lineRule="auto"/>
        <w:rPr>
          <w:rFonts w:ascii="Arial" w:hAnsi="Arial" w:cs="Arial"/>
        </w:rPr>
      </w:pPr>
      <w:proofErr w:type="spellStart"/>
      <w:r w:rsidRPr="00432640">
        <w:rPr>
          <w:rFonts w:ascii="Arial" w:hAnsi="Arial" w:cs="Arial"/>
        </w:rPr>
        <w:t>enable</w:t>
      </w:r>
      <w:proofErr w:type="spellEnd"/>
    </w:p>
    <w:p w:rsidR="00F24344" w:rsidRPr="00432640" w:rsidRDefault="00F24344" w:rsidP="00432640">
      <w:pPr>
        <w:pStyle w:val="Paragraphedeliste"/>
        <w:numPr>
          <w:ilvl w:val="0"/>
          <w:numId w:val="9"/>
        </w:numPr>
        <w:spacing w:before="0" w:after="0" w:line="264" w:lineRule="auto"/>
        <w:rPr>
          <w:rFonts w:ascii="Arial" w:hAnsi="Arial" w:cs="Arial"/>
        </w:rPr>
      </w:pPr>
      <w:r w:rsidRPr="00432640">
        <w:rPr>
          <w:rFonts w:ascii="Arial" w:hAnsi="Arial" w:cs="Arial"/>
        </w:rPr>
        <w:t>configure terminal</w:t>
      </w:r>
    </w:p>
    <w:p w:rsidR="00F24344" w:rsidRPr="00432640" w:rsidRDefault="00F24344" w:rsidP="00432640">
      <w:pPr>
        <w:pStyle w:val="Paragraphedeliste"/>
        <w:numPr>
          <w:ilvl w:val="0"/>
          <w:numId w:val="9"/>
        </w:numPr>
        <w:spacing w:before="0" w:after="0" w:line="264" w:lineRule="auto"/>
        <w:rPr>
          <w:rFonts w:ascii="Arial" w:hAnsi="Arial" w:cs="Arial"/>
          <w:lang w:val="en-US"/>
        </w:rPr>
      </w:pPr>
      <w:r w:rsidRPr="00432640">
        <w:rPr>
          <w:rFonts w:ascii="Arial" w:hAnsi="Arial" w:cs="Arial"/>
          <w:lang w:val="en-US"/>
        </w:rPr>
        <w:t>copy running-</w:t>
      </w:r>
      <w:proofErr w:type="spellStart"/>
      <w:r w:rsidRPr="00432640">
        <w:rPr>
          <w:rFonts w:ascii="Arial" w:hAnsi="Arial" w:cs="Arial"/>
          <w:lang w:val="en-US"/>
        </w:rPr>
        <w:t>config</w:t>
      </w:r>
      <w:proofErr w:type="spellEnd"/>
      <w:r w:rsidRPr="00432640">
        <w:rPr>
          <w:rFonts w:ascii="Arial" w:hAnsi="Arial" w:cs="Arial"/>
          <w:lang w:val="en-US"/>
        </w:rPr>
        <w:t xml:space="preserve"> startup-</w:t>
      </w:r>
      <w:proofErr w:type="spellStart"/>
      <w:r w:rsidRPr="00432640">
        <w:rPr>
          <w:rFonts w:ascii="Arial" w:hAnsi="Arial" w:cs="Arial"/>
          <w:lang w:val="en-US"/>
        </w:rPr>
        <w:t>config</w:t>
      </w:r>
      <w:proofErr w:type="spellEnd"/>
    </w:p>
    <w:p w:rsidR="00F24344" w:rsidRPr="00432640" w:rsidRDefault="00F24344" w:rsidP="00432640">
      <w:pPr>
        <w:pStyle w:val="Paragraphedeliste"/>
        <w:numPr>
          <w:ilvl w:val="0"/>
          <w:numId w:val="9"/>
        </w:numPr>
        <w:spacing w:before="0" w:after="0" w:line="264" w:lineRule="auto"/>
        <w:rPr>
          <w:rFonts w:ascii="Arial" w:hAnsi="Arial" w:cs="Arial"/>
          <w:lang w:val="en-US"/>
        </w:rPr>
      </w:pPr>
      <w:r w:rsidRPr="00432640">
        <w:rPr>
          <w:rFonts w:ascii="Arial" w:hAnsi="Arial" w:cs="Arial"/>
          <w:lang w:val="en-US"/>
        </w:rPr>
        <w:t>erase startup-</w:t>
      </w:r>
      <w:proofErr w:type="spellStart"/>
      <w:r w:rsidRPr="00432640">
        <w:rPr>
          <w:rFonts w:ascii="Arial" w:hAnsi="Arial" w:cs="Arial"/>
          <w:lang w:val="en-US"/>
        </w:rPr>
        <w:t>config</w:t>
      </w:r>
      <w:proofErr w:type="spellEnd"/>
    </w:p>
    <w:p w:rsidR="00F24344" w:rsidRPr="00432640" w:rsidRDefault="00F24344" w:rsidP="00432640">
      <w:pPr>
        <w:pStyle w:val="Paragraphedeliste"/>
        <w:numPr>
          <w:ilvl w:val="0"/>
          <w:numId w:val="9"/>
        </w:numPr>
        <w:spacing w:before="0" w:after="0" w:line="264" w:lineRule="auto"/>
        <w:rPr>
          <w:rFonts w:ascii="Arial" w:hAnsi="Arial" w:cs="Arial"/>
        </w:rPr>
      </w:pPr>
      <w:proofErr w:type="spellStart"/>
      <w:r w:rsidRPr="00432640">
        <w:rPr>
          <w:rFonts w:ascii="Arial" w:hAnsi="Arial" w:cs="Arial"/>
        </w:rPr>
        <w:t>reload</w:t>
      </w:r>
      <w:proofErr w:type="spellEnd"/>
    </w:p>
    <w:p w:rsidR="00F24344" w:rsidRPr="00131165" w:rsidRDefault="00F24344" w:rsidP="00131165">
      <w:pPr>
        <w:spacing w:before="0" w:after="0" w:line="264" w:lineRule="auto"/>
        <w:rPr>
          <w:rFonts w:ascii="Arial" w:hAnsi="Arial" w:cs="Arial"/>
        </w:rPr>
      </w:pPr>
    </w:p>
    <w:p w:rsidR="00F24344" w:rsidRPr="00131165" w:rsidRDefault="00F24344" w:rsidP="00131165">
      <w:pPr>
        <w:spacing w:before="0" w:after="0" w:line="264" w:lineRule="auto"/>
        <w:rPr>
          <w:rFonts w:ascii="Arial" w:hAnsi="Arial" w:cs="Arial"/>
        </w:rPr>
      </w:pPr>
    </w:p>
    <w:p w:rsidR="00F24344" w:rsidRPr="00131165" w:rsidRDefault="00F24344" w:rsidP="00131165">
      <w:pPr>
        <w:spacing w:before="0" w:after="0" w:line="264" w:lineRule="auto"/>
        <w:rPr>
          <w:rFonts w:ascii="Arial" w:hAnsi="Arial" w:cs="Arial"/>
          <w:u w:val="single"/>
        </w:rPr>
      </w:pPr>
      <w:r w:rsidRPr="00131165">
        <w:rPr>
          <w:rFonts w:ascii="Arial" w:hAnsi="Arial" w:cs="Arial"/>
          <w:u w:val="single"/>
        </w:rPr>
        <w:t>Paramètres globaux :</w:t>
      </w:r>
    </w:p>
    <w:p w:rsidR="00F24344" w:rsidRPr="00432640" w:rsidRDefault="00F24344" w:rsidP="00432640">
      <w:pPr>
        <w:pStyle w:val="Paragraphedeliste"/>
        <w:numPr>
          <w:ilvl w:val="0"/>
          <w:numId w:val="8"/>
        </w:numPr>
        <w:spacing w:before="0" w:after="0" w:line="264" w:lineRule="auto"/>
        <w:rPr>
          <w:rFonts w:ascii="Arial" w:hAnsi="Arial" w:cs="Arial"/>
        </w:rPr>
      </w:pPr>
      <w:proofErr w:type="spellStart"/>
      <w:r w:rsidRPr="00432640">
        <w:rPr>
          <w:rFonts w:ascii="Arial" w:hAnsi="Arial" w:cs="Arial"/>
        </w:rPr>
        <w:t>hostname</w:t>
      </w:r>
      <w:proofErr w:type="spellEnd"/>
    </w:p>
    <w:p w:rsidR="00F24344" w:rsidRPr="00432640" w:rsidRDefault="00F24344" w:rsidP="00432640">
      <w:pPr>
        <w:pStyle w:val="Paragraphedeliste"/>
        <w:numPr>
          <w:ilvl w:val="0"/>
          <w:numId w:val="8"/>
        </w:numPr>
        <w:spacing w:before="0" w:after="0" w:line="264" w:lineRule="auto"/>
        <w:rPr>
          <w:rFonts w:ascii="Arial" w:hAnsi="Arial" w:cs="Arial"/>
        </w:rPr>
      </w:pPr>
      <w:r w:rsidRPr="00432640">
        <w:rPr>
          <w:rFonts w:ascii="Arial" w:hAnsi="Arial" w:cs="Arial"/>
        </w:rPr>
        <w:t xml:space="preserve">banner </w:t>
      </w:r>
      <w:proofErr w:type="spellStart"/>
      <w:r w:rsidRPr="00432640">
        <w:rPr>
          <w:rFonts w:ascii="Arial" w:hAnsi="Arial" w:cs="Arial"/>
        </w:rPr>
        <w:t>motd</w:t>
      </w:r>
      <w:proofErr w:type="spellEnd"/>
    </w:p>
    <w:p w:rsidR="00F24344" w:rsidRPr="00432640" w:rsidRDefault="00F24344" w:rsidP="00432640">
      <w:pPr>
        <w:pStyle w:val="Paragraphedeliste"/>
        <w:numPr>
          <w:ilvl w:val="0"/>
          <w:numId w:val="8"/>
        </w:numPr>
        <w:spacing w:before="0" w:after="0" w:line="264" w:lineRule="auto"/>
        <w:rPr>
          <w:rFonts w:ascii="Arial" w:hAnsi="Arial" w:cs="Arial"/>
        </w:rPr>
      </w:pPr>
      <w:proofErr w:type="spellStart"/>
      <w:r w:rsidRPr="00432640">
        <w:rPr>
          <w:rFonts w:ascii="Arial" w:hAnsi="Arial" w:cs="Arial"/>
        </w:rPr>
        <w:t>enable</w:t>
      </w:r>
      <w:proofErr w:type="spellEnd"/>
      <w:r w:rsidRPr="00432640">
        <w:rPr>
          <w:rFonts w:ascii="Arial" w:hAnsi="Arial" w:cs="Arial"/>
        </w:rPr>
        <w:t xml:space="preserve"> </w:t>
      </w:r>
      <w:proofErr w:type="spellStart"/>
      <w:r w:rsidRPr="00432640">
        <w:rPr>
          <w:rFonts w:ascii="Arial" w:hAnsi="Arial" w:cs="Arial"/>
        </w:rPr>
        <w:t>password</w:t>
      </w:r>
      <w:proofErr w:type="spellEnd"/>
    </w:p>
    <w:p w:rsidR="00F24344" w:rsidRPr="00432640" w:rsidRDefault="00F24344" w:rsidP="00432640">
      <w:pPr>
        <w:pStyle w:val="Paragraphedeliste"/>
        <w:numPr>
          <w:ilvl w:val="0"/>
          <w:numId w:val="8"/>
        </w:numPr>
        <w:spacing w:before="0" w:after="0" w:line="264" w:lineRule="auto"/>
        <w:rPr>
          <w:rFonts w:ascii="Arial" w:hAnsi="Arial" w:cs="Arial"/>
        </w:rPr>
      </w:pPr>
      <w:proofErr w:type="spellStart"/>
      <w:r w:rsidRPr="00432640">
        <w:rPr>
          <w:rFonts w:ascii="Arial" w:hAnsi="Arial" w:cs="Arial"/>
        </w:rPr>
        <w:t>enable</w:t>
      </w:r>
      <w:proofErr w:type="spellEnd"/>
      <w:r w:rsidRPr="00432640">
        <w:rPr>
          <w:rFonts w:ascii="Arial" w:hAnsi="Arial" w:cs="Arial"/>
        </w:rPr>
        <w:t xml:space="preserve"> secret</w:t>
      </w:r>
    </w:p>
    <w:p w:rsidR="00F24344" w:rsidRPr="00131165" w:rsidRDefault="00F24344" w:rsidP="00131165">
      <w:pPr>
        <w:spacing w:before="0" w:after="0" w:line="264" w:lineRule="auto"/>
        <w:rPr>
          <w:rFonts w:ascii="Arial" w:hAnsi="Arial" w:cs="Arial"/>
        </w:rPr>
      </w:pPr>
    </w:p>
    <w:p w:rsidR="00F24344" w:rsidRPr="00131165" w:rsidRDefault="00F24344" w:rsidP="00131165">
      <w:pPr>
        <w:spacing w:before="0" w:after="0" w:line="264" w:lineRule="auto"/>
        <w:rPr>
          <w:rFonts w:ascii="Arial" w:hAnsi="Arial" w:cs="Arial"/>
        </w:rPr>
      </w:pPr>
    </w:p>
    <w:p w:rsidR="00F24344" w:rsidRPr="00131165" w:rsidRDefault="00F24344" w:rsidP="00131165">
      <w:pPr>
        <w:spacing w:before="0" w:after="0" w:line="264" w:lineRule="auto"/>
        <w:rPr>
          <w:rFonts w:ascii="Arial" w:hAnsi="Arial" w:cs="Arial"/>
          <w:u w:val="single"/>
        </w:rPr>
      </w:pPr>
      <w:r w:rsidRPr="00131165">
        <w:rPr>
          <w:rFonts w:ascii="Arial" w:hAnsi="Arial" w:cs="Arial"/>
          <w:u w:val="single"/>
        </w:rPr>
        <w:t>Paramètres de ligne :</w:t>
      </w:r>
    </w:p>
    <w:p w:rsidR="00F24344" w:rsidRPr="00432640" w:rsidRDefault="00F24344" w:rsidP="00432640">
      <w:pPr>
        <w:pStyle w:val="Paragraphedeliste"/>
        <w:numPr>
          <w:ilvl w:val="0"/>
          <w:numId w:val="7"/>
        </w:numPr>
        <w:spacing w:before="0" w:after="0" w:line="264" w:lineRule="auto"/>
        <w:rPr>
          <w:rFonts w:ascii="Arial" w:hAnsi="Arial" w:cs="Arial"/>
          <w:lang w:val="en-US"/>
        </w:rPr>
      </w:pPr>
      <w:r w:rsidRPr="00432640">
        <w:rPr>
          <w:rFonts w:ascii="Arial" w:hAnsi="Arial" w:cs="Arial"/>
          <w:lang w:val="en-US"/>
        </w:rPr>
        <w:t>line con</w:t>
      </w:r>
    </w:p>
    <w:p w:rsidR="00F24344" w:rsidRPr="00432640" w:rsidRDefault="00F24344" w:rsidP="00432640">
      <w:pPr>
        <w:pStyle w:val="Paragraphedeliste"/>
        <w:numPr>
          <w:ilvl w:val="0"/>
          <w:numId w:val="7"/>
        </w:numPr>
        <w:spacing w:before="0" w:after="0" w:line="264" w:lineRule="auto"/>
        <w:rPr>
          <w:rFonts w:ascii="Arial" w:hAnsi="Arial" w:cs="Arial"/>
          <w:lang w:val="en-US"/>
        </w:rPr>
      </w:pPr>
      <w:r w:rsidRPr="00432640">
        <w:rPr>
          <w:rFonts w:ascii="Arial" w:hAnsi="Arial" w:cs="Arial"/>
          <w:lang w:val="en-US"/>
        </w:rPr>
        <w:t>line aux</w:t>
      </w:r>
    </w:p>
    <w:p w:rsidR="00432640" w:rsidRDefault="00F24344" w:rsidP="00131165">
      <w:pPr>
        <w:pStyle w:val="Paragraphedeliste"/>
        <w:numPr>
          <w:ilvl w:val="0"/>
          <w:numId w:val="7"/>
        </w:numPr>
        <w:spacing w:before="0" w:after="0" w:line="264" w:lineRule="auto"/>
        <w:rPr>
          <w:rFonts w:ascii="Arial" w:hAnsi="Arial" w:cs="Arial"/>
          <w:lang w:val="en-US"/>
        </w:rPr>
      </w:pPr>
      <w:r w:rsidRPr="00432640">
        <w:rPr>
          <w:rFonts w:ascii="Arial" w:hAnsi="Arial" w:cs="Arial"/>
          <w:lang w:val="en-US"/>
        </w:rPr>
        <w:t xml:space="preserve">line </w:t>
      </w:r>
      <w:proofErr w:type="spellStart"/>
      <w:r w:rsidRPr="00432640">
        <w:rPr>
          <w:rFonts w:ascii="Arial" w:hAnsi="Arial" w:cs="Arial"/>
          <w:lang w:val="en-US"/>
        </w:rPr>
        <w:t>vty</w:t>
      </w:r>
      <w:proofErr w:type="spellEnd"/>
      <w:r w:rsidRPr="00432640">
        <w:rPr>
          <w:rFonts w:ascii="Arial" w:hAnsi="Arial" w:cs="Arial"/>
          <w:lang w:val="en-US"/>
        </w:rPr>
        <w:t xml:space="preserve"> </w:t>
      </w:r>
    </w:p>
    <w:p w:rsidR="00F24344" w:rsidRPr="00432640" w:rsidRDefault="00F24344" w:rsidP="00131165">
      <w:pPr>
        <w:pStyle w:val="Paragraphedeliste"/>
        <w:numPr>
          <w:ilvl w:val="0"/>
          <w:numId w:val="7"/>
        </w:numPr>
        <w:spacing w:before="0" w:after="0" w:line="264" w:lineRule="auto"/>
        <w:rPr>
          <w:rFonts w:ascii="Arial" w:hAnsi="Arial" w:cs="Arial"/>
          <w:lang w:val="en-US"/>
        </w:rPr>
      </w:pPr>
      <w:r w:rsidRPr="00432640">
        <w:rPr>
          <w:rFonts w:ascii="Arial" w:hAnsi="Arial" w:cs="Arial"/>
          <w:lang w:val="en-US"/>
        </w:rPr>
        <w:t>login and password</w:t>
      </w:r>
    </w:p>
    <w:p w:rsidR="00F24344" w:rsidRPr="00131165" w:rsidRDefault="00F24344" w:rsidP="00131165">
      <w:pPr>
        <w:spacing w:before="0" w:after="0" w:line="264" w:lineRule="auto"/>
        <w:rPr>
          <w:rFonts w:ascii="Arial" w:hAnsi="Arial" w:cs="Arial"/>
          <w:u w:val="single"/>
        </w:rPr>
      </w:pPr>
      <w:r w:rsidRPr="00131165">
        <w:rPr>
          <w:rFonts w:ascii="Arial" w:hAnsi="Arial" w:cs="Arial"/>
          <w:u w:val="single"/>
        </w:rPr>
        <w:lastRenderedPageBreak/>
        <w:t>Paramètres d’interface :</w:t>
      </w:r>
    </w:p>
    <w:p w:rsidR="00F24344" w:rsidRPr="00432640" w:rsidRDefault="00F24344" w:rsidP="00432640">
      <w:pPr>
        <w:pStyle w:val="Paragraphedeliste"/>
        <w:numPr>
          <w:ilvl w:val="0"/>
          <w:numId w:val="5"/>
        </w:numPr>
        <w:spacing w:before="0" w:after="0" w:line="264" w:lineRule="auto"/>
        <w:rPr>
          <w:rFonts w:ascii="Arial" w:hAnsi="Arial" w:cs="Arial"/>
          <w:lang w:val="en-US"/>
        </w:rPr>
      </w:pPr>
      <w:r w:rsidRPr="00432640">
        <w:rPr>
          <w:rFonts w:ascii="Arial" w:hAnsi="Arial" w:cs="Arial"/>
          <w:lang w:val="en-US"/>
        </w:rPr>
        <w:t>interface type/number</w:t>
      </w:r>
    </w:p>
    <w:p w:rsidR="00F24344" w:rsidRPr="00432640" w:rsidRDefault="00F24344" w:rsidP="00432640">
      <w:pPr>
        <w:pStyle w:val="Paragraphedeliste"/>
        <w:numPr>
          <w:ilvl w:val="0"/>
          <w:numId w:val="5"/>
        </w:numPr>
        <w:spacing w:before="0" w:after="0" w:line="264" w:lineRule="auto"/>
        <w:rPr>
          <w:rFonts w:ascii="Arial" w:hAnsi="Arial" w:cs="Arial"/>
          <w:lang w:val="en-US"/>
        </w:rPr>
      </w:pPr>
      <w:r w:rsidRPr="00432640">
        <w:rPr>
          <w:rFonts w:ascii="Arial" w:hAnsi="Arial" w:cs="Arial"/>
          <w:lang w:val="en-US"/>
        </w:rPr>
        <w:t>description</w:t>
      </w:r>
    </w:p>
    <w:p w:rsidR="00F24344" w:rsidRPr="00432640" w:rsidRDefault="00F24344" w:rsidP="00432640">
      <w:pPr>
        <w:pStyle w:val="Paragraphedeliste"/>
        <w:numPr>
          <w:ilvl w:val="0"/>
          <w:numId w:val="5"/>
        </w:numPr>
        <w:spacing w:before="0" w:after="0" w:line="264" w:lineRule="auto"/>
        <w:rPr>
          <w:rFonts w:ascii="Arial" w:hAnsi="Arial" w:cs="Arial"/>
          <w:lang w:val="en-US"/>
        </w:rPr>
      </w:pPr>
      <w:proofErr w:type="spellStart"/>
      <w:r w:rsidRPr="00432640">
        <w:rPr>
          <w:rFonts w:ascii="Arial" w:hAnsi="Arial" w:cs="Arial"/>
          <w:lang w:val="en-US"/>
        </w:rPr>
        <w:t>ip</w:t>
      </w:r>
      <w:proofErr w:type="spellEnd"/>
      <w:r w:rsidRPr="00432640">
        <w:rPr>
          <w:rFonts w:ascii="Arial" w:hAnsi="Arial" w:cs="Arial"/>
          <w:lang w:val="en-US"/>
        </w:rPr>
        <w:t xml:space="preserve"> address</w:t>
      </w:r>
    </w:p>
    <w:p w:rsidR="00F24344" w:rsidRPr="00432640" w:rsidRDefault="00F24344" w:rsidP="00432640">
      <w:pPr>
        <w:pStyle w:val="Paragraphedeliste"/>
        <w:numPr>
          <w:ilvl w:val="0"/>
          <w:numId w:val="5"/>
        </w:numPr>
        <w:spacing w:before="0" w:after="0" w:line="264" w:lineRule="auto"/>
        <w:rPr>
          <w:rFonts w:ascii="Arial" w:hAnsi="Arial" w:cs="Arial"/>
          <w:lang w:val="en-US"/>
        </w:rPr>
      </w:pPr>
      <w:r w:rsidRPr="00432640">
        <w:rPr>
          <w:rFonts w:ascii="Arial" w:hAnsi="Arial" w:cs="Arial"/>
          <w:lang w:val="en-US"/>
        </w:rPr>
        <w:t>no shutdown</w:t>
      </w:r>
    </w:p>
    <w:p w:rsidR="00F24344" w:rsidRPr="00432640" w:rsidRDefault="00F24344" w:rsidP="00432640">
      <w:pPr>
        <w:pStyle w:val="Paragraphedeliste"/>
        <w:numPr>
          <w:ilvl w:val="0"/>
          <w:numId w:val="5"/>
        </w:numPr>
        <w:spacing w:before="0" w:after="0" w:line="264" w:lineRule="auto"/>
        <w:rPr>
          <w:rFonts w:ascii="Arial" w:hAnsi="Arial" w:cs="Arial"/>
          <w:lang w:val="en-US"/>
        </w:rPr>
      </w:pPr>
      <w:r w:rsidRPr="00432640">
        <w:rPr>
          <w:rFonts w:ascii="Arial" w:hAnsi="Arial" w:cs="Arial"/>
          <w:lang w:val="en-US"/>
        </w:rPr>
        <w:t>clock rate</w:t>
      </w:r>
    </w:p>
    <w:p w:rsidR="00F24344" w:rsidRPr="00432640" w:rsidRDefault="00F24344" w:rsidP="00432640">
      <w:pPr>
        <w:pStyle w:val="Paragraphedeliste"/>
        <w:numPr>
          <w:ilvl w:val="0"/>
          <w:numId w:val="5"/>
        </w:numPr>
        <w:spacing w:before="0" w:after="0" w:line="264" w:lineRule="auto"/>
        <w:rPr>
          <w:rFonts w:ascii="Arial" w:hAnsi="Arial" w:cs="Arial"/>
        </w:rPr>
      </w:pPr>
      <w:r w:rsidRPr="00432640">
        <w:rPr>
          <w:rFonts w:ascii="Arial" w:hAnsi="Arial" w:cs="Arial"/>
        </w:rPr>
        <w:t>encapsulation</w:t>
      </w:r>
    </w:p>
    <w:p w:rsidR="00F24344" w:rsidRPr="00131165" w:rsidRDefault="00F24344" w:rsidP="00131165">
      <w:pPr>
        <w:spacing w:before="0" w:after="0" w:line="264" w:lineRule="auto"/>
        <w:rPr>
          <w:rFonts w:ascii="Arial" w:hAnsi="Arial" w:cs="Arial"/>
        </w:rPr>
      </w:pPr>
    </w:p>
    <w:p w:rsidR="00F24344" w:rsidRPr="00131165" w:rsidRDefault="00F24344" w:rsidP="00131165">
      <w:pPr>
        <w:spacing w:before="0" w:after="0" w:line="264" w:lineRule="auto"/>
        <w:rPr>
          <w:rFonts w:ascii="Arial" w:hAnsi="Arial" w:cs="Arial"/>
        </w:rPr>
      </w:pPr>
    </w:p>
    <w:p w:rsidR="00F24344" w:rsidRPr="00131165" w:rsidRDefault="00F24344" w:rsidP="00131165">
      <w:pPr>
        <w:spacing w:before="0" w:after="0" w:line="264" w:lineRule="auto"/>
        <w:rPr>
          <w:rFonts w:ascii="Arial" w:hAnsi="Arial" w:cs="Arial"/>
          <w:u w:val="single"/>
        </w:rPr>
      </w:pPr>
      <w:r w:rsidRPr="00131165">
        <w:rPr>
          <w:rFonts w:ascii="Arial" w:hAnsi="Arial" w:cs="Arial"/>
          <w:u w:val="single"/>
        </w:rPr>
        <w:t>Paramètres de routage :</w:t>
      </w:r>
    </w:p>
    <w:p w:rsidR="00F24344" w:rsidRPr="00432640" w:rsidRDefault="00F24344" w:rsidP="00432640">
      <w:pPr>
        <w:pStyle w:val="Paragraphedeliste"/>
        <w:numPr>
          <w:ilvl w:val="0"/>
          <w:numId w:val="6"/>
        </w:numPr>
        <w:spacing w:before="0" w:after="0" w:line="264" w:lineRule="auto"/>
        <w:rPr>
          <w:rFonts w:ascii="Arial" w:hAnsi="Arial" w:cs="Arial"/>
        </w:rPr>
      </w:pPr>
      <w:r w:rsidRPr="00432640">
        <w:rPr>
          <w:rFonts w:ascii="Arial" w:hAnsi="Arial" w:cs="Arial"/>
        </w:rPr>
        <w:t xml:space="preserve">router </w:t>
      </w:r>
    </w:p>
    <w:p w:rsidR="00F24344" w:rsidRPr="00432640" w:rsidRDefault="00F24344" w:rsidP="00432640">
      <w:pPr>
        <w:pStyle w:val="Paragraphedeliste"/>
        <w:numPr>
          <w:ilvl w:val="0"/>
          <w:numId w:val="6"/>
        </w:numPr>
        <w:spacing w:before="0" w:after="0" w:line="264" w:lineRule="auto"/>
        <w:rPr>
          <w:rFonts w:ascii="Arial" w:hAnsi="Arial" w:cs="Arial"/>
        </w:rPr>
      </w:pPr>
      <w:r w:rsidRPr="00432640">
        <w:rPr>
          <w:rFonts w:ascii="Arial" w:hAnsi="Arial" w:cs="Arial"/>
        </w:rPr>
        <w:t>network</w:t>
      </w:r>
    </w:p>
    <w:p w:rsidR="00F24344" w:rsidRPr="00432640" w:rsidRDefault="00F24344" w:rsidP="00432640">
      <w:pPr>
        <w:pStyle w:val="Paragraphedeliste"/>
        <w:numPr>
          <w:ilvl w:val="0"/>
          <w:numId w:val="6"/>
        </w:numPr>
        <w:spacing w:before="0" w:after="0" w:line="264" w:lineRule="auto"/>
        <w:rPr>
          <w:rFonts w:ascii="Arial" w:hAnsi="Arial" w:cs="Arial"/>
        </w:rPr>
      </w:pPr>
      <w:proofErr w:type="spellStart"/>
      <w:r w:rsidRPr="00432640">
        <w:rPr>
          <w:rFonts w:ascii="Arial" w:hAnsi="Arial" w:cs="Arial"/>
        </w:rPr>
        <w:t>ip</w:t>
      </w:r>
      <w:proofErr w:type="spellEnd"/>
      <w:r w:rsidRPr="00432640">
        <w:rPr>
          <w:rFonts w:ascii="Arial" w:hAnsi="Arial" w:cs="Arial"/>
        </w:rPr>
        <w:t xml:space="preserve"> route</w:t>
      </w:r>
    </w:p>
    <w:p w:rsidR="00F24344" w:rsidRDefault="00F24344" w:rsidP="00131165">
      <w:pPr>
        <w:spacing w:before="0" w:after="0" w:line="264" w:lineRule="auto"/>
        <w:rPr>
          <w:rFonts w:ascii="Arial" w:hAnsi="Arial" w:cs="Arial"/>
        </w:rPr>
      </w:pPr>
    </w:p>
    <w:p w:rsidR="00D0464B" w:rsidRDefault="00D0464B" w:rsidP="00131165">
      <w:pPr>
        <w:spacing w:before="0" w:after="0" w:line="264" w:lineRule="auto"/>
        <w:rPr>
          <w:rFonts w:ascii="Arial" w:hAnsi="Arial" w:cs="Arial"/>
        </w:rPr>
      </w:pPr>
    </w:p>
    <w:p w:rsidR="00B45784" w:rsidRPr="00EF39CD" w:rsidRDefault="0073463D" w:rsidP="00B45784">
      <w:pPr>
        <w:spacing w:before="0" w:after="0" w:line="264" w:lineRule="auto"/>
        <w:rPr>
          <w:rFonts w:ascii="Arial" w:hAnsi="Arial" w:cs="Arial"/>
          <w:b/>
          <w:color w:val="FF0000"/>
        </w:rPr>
      </w:pPr>
      <w:r w:rsidRPr="00EF39CD">
        <w:rPr>
          <w:rFonts w:ascii="Arial" w:hAnsi="Arial" w:cs="Arial"/>
          <w:b/>
          <w:color w:val="FF0000"/>
        </w:rPr>
        <w:t xml:space="preserve">1. </w:t>
      </w:r>
      <w:r w:rsidR="00B45784" w:rsidRPr="00EF39CD">
        <w:rPr>
          <w:rFonts w:ascii="Arial" w:hAnsi="Arial" w:cs="Arial"/>
          <w:b/>
          <w:color w:val="FF0000"/>
        </w:rPr>
        <w:t>Exercice Packet Tracer : Configuration de base d</w:t>
      </w:r>
      <w:r w:rsidRPr="00EF39CD">
        <w:rPr>
          <w:rFonts w:ascii="Arial" w:hAnsi="Arial" w:cs="Arial"/>
          <w:b/>
          <w:color w:val="FF0000"/>
        </w:rPr>
        <w:t>’un</w:t>
      </w:r>
      <w:r w:rsidR="00B45784" w:rsidRPr="00EF39CD">
        <w:rPr>
          <w:rFonts w:ascii="Arial" w:hAnsi="Arial" w:cs="Arial"/>
          <w:b/>
          <w:color w:val="FF0000"/>
        </w:rPr>
        <w:t xml:space="preserve"> routeur à l’aide de l’ILC</w:t>
      </w:r>
    </w:p>
    <w:p w:rsidR="00D0464B" w:rsidRPr="00EF39CD" w:rsidRDefault="00D0464B" w:rsidP="00131165">
      <w:pPr>
        <w:spacing w:before="0" w:after="0" w:line="264" w:lineRule="auto"/>
        <w:rPr>
          <w:rFonts w:ascii="Arial" w:hAnsi="Arial" w:cs="Arial"/>
          <w:color w:val="FF0000"/>
        </w:rPr>
      </w:pPr>
      <w:r w:rsidRPr="00EF39CD">
        <w:rPr>
          <w:rFonts w:ascii="Arial" w:hAnsi="Arial" w:cs="Arial"/>
          <w:color w:val="FF0000"/>
        </w:rPr>
        <w:t>Mettez en pratique ce que vous avez appris sur la configuration de base d</w:t>
      </w:r>
      <w:r w:rsidR="0073463D" w:rsidRPr="00EF39CD">
        <w:rPr>
          <w:rFonts w:ascii="Arial" w:hAnsi="Arial" w:cs="Arial"/>
          <w:color w:val="FF0000"/>
        </w:rPr>
        <w:t>’un</w:t>
      </w:r>
      <w:r w:rsidRPr="00EF39CD">
        <w:rPr>
          <w:rFonts w:ascii="Arial" w:hAnsi="Arial" w:cs="Arial"/>
          <w:color w:val="FF0000"/>
        </w:rPr>
        <w:t xml:space="preserve"> routeur et les commandes de vérification.</w:t>
      </w:r>
    </w:p>
    <w:p w:rsidR="00F24344" w:rsidRDefault="00F24344" w:rsidP="00131165">
      <w:pPr>
        <w:spacing w:before="0" w:after="0" w:line="264" w:lineRule="auto"/>
        <w:rPr>
          <w:rFonts w:ascii="Arial" w:hAnsi="Arial" w:cs="Arial"/>
        </w:rPr>
      </w:pPr>
    </w:p>
    <w:p w:rsidR="00B45784" w:rsidRDefault="00B45784" w:rsidP="00131165">
      <w:pPr>
        <w:spacing w:before="0" w:after="0" w:line="264" w:lineRule="auto"/>
        <w:rPr>
          <w:rFonts w:ascii="Arial" w:hAnsi="Arial" w:cs="Arial"/>
        </w:rPr>
      </w:pPr>
    </w:p>
    <w:p w:rsidR="002B61C2" w:rsidRDefault="002B61C2">
      <w:pPr>
        <w:rPr>
          <w:rFonts w:ascii="Arial" w:hAnsi="Arial" w:cs="Arial"/>
          <w:b/>
          <w:sz w:val="30"/>
          <w:szCs w:val="30"/>
        </w:rPr>
      </w:pPr>
    </w:p>
    <w:p w:rsidR="00432640" w:rsidRDefault="00432640">
      <w:pPr>
        <w:rPr>
          <w:rFonts w:ascii="Arial" w:hAnsi="Arial" w:cs="Arial"/>
          <w:b/>
          <w:sz w:val="30"/>
          <w:szCs w:val="30"/>
        </w:rPr>
      </w:pPr>
      <w:r>
        <w:rPr>
          <w:rFonts w:ascii="Arial" w:hAnsi="Arial" w:cs="Arial"/>
          <w:b/>
          <w:sz w:val="30"/>
          <w:szCs w:val="30"/>
        </w:rPr>
        <w:br w:type="page"/>
      </w:r>
    </w:p>
    <w:p w:rsidR="00B45784" w:rsidRPr="00B45784" w:rsidRDefault="00B45784" w:rsidP="00131165">
      <w:pPr>
        <w:spacing w:before="0" w:after="0" w:line="264" w:lineRule="auto"/>
        <w:rPr>
          <w:rFonts w:ascii="Arial" w:hAnsi="Arial" w:cs="Arial"/>
          <w:b/>
          <w:sz w:val="30"/>
          <w:szCs w:val="30"/>
        </w:rPr>
      </w:pPr>
      <w:r w:rsidRPr="00B45784">
        <w:rPr>
          <w:rFonts w:ascii="Arial" w:hAnsi="Arial" w:cs="Arial"/>
          <w:b/>
          <w:sz w:val="30"/>
          <w:szCs w:val="30"/>
        </w:rPr>
        <w:lastRenderedPageBreak/>
        <w:t>Le commutateur</w:t>
      </w:r>
    </w:p>
    <w:p w:rsidR="00B45784" w:rsidRPr="00B45784" w:rsidRDefault="00B45784" w:rsidP="00B45784">
      <w:pPr>
        <w:spacing w:before="0" w:after="0" w:line="264" w:lineRule="auto"/>
        <w:rPr>
          <w:rFonts w:ascii="Arial" w:hAnsi="Arial" w:cs="Arial"/>
        </w:rPr>
      </w:pPr>
      <w:r w:rsidRPr="00B45784">
        <w:rPr>
          <w:rFonts w:ascii="Arial" w:hAnsi="Arial" w:cs="Arial"/>
        </w:rPr>
        <w:t xml:space="preserve">Les commutateurs utilisent des commandes courantes de la plate-forme logicielle IOS afin d’effectuer des configurations, de vérifier la connectivité et d’afficher leur état actuel. Ces commandes peuvent être regroupées dans les catégories suivantes : </w:t>
      </w:r>
    </w:p>
    <w:p w:rsidR="00B45784" w:rsidRDefault="00B45784" w:rsidP="00B45784">
      <w:pPr>
        <w:spacing w:before="0" w:after="0" w:line="264" w:lineRule="auto"/>
        <w:rPr>
          <w:rFonts w:ascii="Arial" w:hAnsi="Arial" w:cs="Arial"/>
        </w:rPr>
      </w:pPr>
    </w:p>
    <w:tbl>
      <w:tblPr>
        <w:tblStyle w:val="Grilledutableau"/>
        <w:tblW w:w="0" w:type="auto"/>
        <w:tblLook w:val="04A0"/>
      </w:tblPr>
      <w:tblGrid>
        <w:gridCol w:w="2518"/>
        <w:gridCol w:w="3969"/>
        <w:gridCol w:w="3402"/>
      </w:tblGrid>
      <w:tr w:rsidR="00B45784" w:rsidRPr="00EA4D4F" w:rsidTr="00B45784">
        <w:tc>
          <w:tcPr>
            <w:tcW w:w="2518" w:type="dxa"/>
          </w:tcPr>
          <w:p w:rsidR="00B45784" w:rsidRPr="0041179B" w:rsidRDefault="00B45784" w:rsidP="00B45784">
            <w:pPr>
              <w:spacing w:line="264" w:lineRule="auto"/>
              <w:rPr>
                <w:rFonts w:ascii="Arial" w:hAnsi="Arial" w:cs="Arial"/>
                <w:u w:val="single"/>
                <w:lang w:val="en-US"/>
              </w:rPr>
            </w:pPr>
            <w:proofErr w:type="spellStart"/>
            <w:r w:rsidRPr="0041179B">
              <w:rPr>
                <w:rFonts w:ascii="Arial" w:hAnsi="Arial" w:cs="Arial"/>
                <w:u w:val="single"/>
                <w:lang w:val="en-US"/>
              </w:rPr>
              <w:t>Utilisation</w:t>
            </w:r>
            <w:proofErr w:type="spellEnd"/>
            <w:r w:rsidRPr="0041179B">
              <w:rPr>
                <w:rFonts w:ascii="Arial" w:hAnsi="Arial" w:cs="Arial"/>
                <w:u w:val="single"/>
                <w:lang w:val="en-US"/>
              </w:rPr>
              <w:t xml:space="preserve"> </w:t>
            </w:r>
            <w:proofErr w:type="spellStart"/>
            <w:r w:rsidRPr="0041179B">
              <w:rPr>
                <w:rFonts w:ascii="Arial" w:hAnsi="Arial" w:cs="Arial"/>
                <w:u w:val="single"/>
                <w:lang w:val="en-US"/>
              </w:rPr>
              <w:t>générale</w:t>
            </w:r>
            <w:proofErr w:type="spellEnd"/>
            <w:r w:rsidRPr="0041179B">
              <w:rPr>
                <w:rFonts w:ascii="Arial" w:hAnsi="Arial" w:cs="Arial"/>
                <w:u w:val="single"/>
                <w:lang w:val="en-US"/>
              </w:rPr>
              <w:t> :</w:t>
            </w:r>
          </w:p>
          <w:p w:rsidR="00B45784" w:rsidRPr="00B45784" w:rsidRDefault="00B45784" w:rsidP="00B45784">
            <w:pPr>
              <w:spacing w:line="264" w:lineRule="auto"/>
              <w:rPr>
                <w:rFonts w:ascii="Arial" w:hAnsi="Arial" w:cs="Arial"/>
                <w:lang w:val="en-US"/>
              </w:rPr>
            </w:pPr>
            <w:r w:rsidRPr="00B45784">
              <w:rPr>
                <w:rFonts w:ascii="Arial" w:hAnsi="Arial" w:cs="Arial"/>
                <w:lang w:val="en-US"/>
              </w:rPr>
              <w:t>show running-</w:t>
            </w:r>
            <w:proofErr w:type="spellStart"/>
            <w:r w:rsidRPr="00B45784">
              <w:rPr>
                <w:rFonts w:ascii="Arial" w:hAnsi="Arial" w:cs="Arial"/>
                <w:lang w:val="en-US"/>
              </w:rPr>
              <w:t>config</w:t>
            </w:r>
            <w:proofErr w:type="spellEnd"/>
          </w:p>
          <w:p w:rsidR="00B45784" w:rsidRPr="00B45784" w:rsidRDefault="00B45784" w:rsidP="00B45784">
            <w:pPr>
              <w:spacing w:line="264" w:lineRule="auto"/>
              <w:rPr>
                <w:rFonts w:ascii="Arial" w:hAnsi="Arial" w:cs="Arial"/>
                <w:lang w:val="en-US"/>
              </w:rPr>
            </w:pPr>
            <w:r w:rsidRPr="00B45784">
              <w:rPr>
                <w:rFonts w:ascii="Arial" w:hAnsi="Arial" w:cs="Arial"/>
                <w:lang w:val="en-US"/>
              </w:rPr>
              <w:t>show startup-</w:t>
            </w:r>
            <w:proofErr w:type="spellStart"/>
            <w:r w:rsidRPr="00B45784">
              <w:rPr>
                <w:rFonts w:ascii="Arial" w:hAnsi="Arial" w:cs="Arial"/>
                <w:lang w:val="en-US"/>
              </w:rPr>
              <w:t>config</w:t>
            </w:r>
            <w:proofErr w:type="spellEnd"/>
          </w:p>
          <w:p w:rsidR="00B45784" w:rsidRPr="00B45784" w:rsidRDefault="00B45784" w:rsidP="00B45784">
            <w:pPr>
              <w:spacing w:line="264" w:lineRule="auto"/>
              <w:rPr>
                <w:rFonts w:ascii="Arial" w:hAnsi="Arial" w:cs="Arial"/>
              </w:rPr>
            </w:pPr>
            <w:r w:rsidRPr="00B45784">
              <w:rPr>
                <w:rFonts w:ascii="Arial" w:hAnsi="Arial" w:cs="Arial"/>
              </w:rPr>
              <w:t>show version</w:t>
            </w:r>
          </w:p>
          <w:p w:rsidR="00B45784" w:rsidRPr="00B45784" w:rsidRDefault="00B45784" w:rsidP="00B45784">
            <w:pPr>
              <w:spacing w:line="264" w:lineRule="auto"/>
              <w:rPr>
                <w:rFonts w:ascii="Arial" w:hAnsi="Arial" w:cs="Arial"/>
              </w:rPr>
            </w:pPr>
          </w:p>
        </w:tc>
        <w:tc>
          <w:tcPr>
            <w:tcW w:w="3969" w:type="dxa"/>
          </w:tcPr>
          <w:p w:rsidR="00B45784" w:rsidRPr="00B45784" w:rsidRDefault="00B45784" w:rsidP="00B45784">
            <w:pPr>
              <w:spacing w:line="264" w:lineRule="auto"/>
              <w:rPr>
                <w:rFonts w:ascii="Arial" w:hAnsi="Arial" w:cs="Arial"/>
                <w:u w:val="single"/>
              </w:rPr>
            </w:pPr>
            <w:r w:rsidRPr="00B45784">
              <w:rPr>
                <w:rFonts w:ascii="Arial" w:hAnsi="Arial" w:cs="Arial"/>
                <w:u w:val="single"/>
              </w:rPr>
              <w:t>Associées à l’interface ou au port :</w:t>
            </w:r>
          </w:p>
          <w:p w:rsidR="00B45784" w:rsidRPr="00B45784" w:rsidRDefault="00B45784" w:rsidP="00B45784">
            <w:pPr>
              <w:spacing w:line="264" w:lineRule="auto"/>
              <w:rPr>
                <w:rFonts w:ascii="Arial" w:hAnsi="Arial" w:cs="Arial"/>
                <w:lang w:val="en-US"/>
              </w:rPr>
            </w:pPr>
            <w:r w:rsidRPr="00B45784">
              <w:rPr>
                <w:rFonts w:ascii="Arial" w:hAnsi="Arial" w:cs="Arial"/>
                <w:lang w:val="en-US"/>
              </w:rPr>
              <w:t>show interfaces</w:t>
            </w:r>
          </w:p>
          <w:p w:rsidR="00B45784" w:rsidRPr="00B45784" w:rsidRDefault="00B45784" w:rsidP="00B45784">
            <w:pPr>
              <w:spacing w:line="264" w:lineRule="auto"/>
              <w:rPr>
                <w:rFonts w:ascii="Arial" w:hAnsi="Arial" w:cs="Arial"/>
                <w:lang w:val="en-US"/>
              </w:rPr>
            </w:pPr>
            <w:r w:rsidRPr="00B45784">
              <w:rPr>
                <w:rFonts w:ascii="Arial" w:hAnsi="Arial" w:cs="Arial"/>
                <w:lang w:val="en-US"/>
              </w:rPr>
              <w:t xml:space="preserve">show </w:t>
            </w:r>
            <w:proofErr w:type="spellStart"/>
            <w:r w:rsidRPr="00B45784">
              <w:rPr>
                <w:rFonts w:ascii="Arial" w:hAnsi="Arial" w:cs="Arial"/>
                <w:lang w:val="en-US"/>
              </w:rPr>
              <w:t>ip</w:t>
            </w:r>
            <w:proofErr w:type="spellEnd"/>
            <w:r w:rsidRPr="00B45784">
              <w:rPr>
                <w:rFonts w:ascii="Arial" w:hAnsi="Arial" w:cs="Arial"/>
                <w:lang w:val="en-US"/>
              </w:rPr>
              <w:t xml:space="preserve"> interface brief</w:t>
            </w:r>
          </w:p>
          <w:p w:rsidR="00B45784" w:rsidRPr="00B45784" w:rsidRDefault="00B45784" w:rsidP="00B45784">
            <w:pPr>
              <w:spacing w:line="264" w:lineRule="auto"/>
              <w:rPr>
                <w:rFonts w:ascii="Arial" w:hAnsi="Arial" w:cs="Arial"/>
                <w:lang w:val="en-US"/>
              </w:rPr>
            </w:pPr>
            <w:r w:rsidRPr="00B45784">
              <w:rPr>
                <w:rFonts w:ascii="Arial" w:hAnsi="Arial" w:cs="Arial"/>
                <w:lang w:val="en-US"/>
              </w:rPr>
              <w:t>show port-security</w:t>
            </w:r>
          </w:p>
          <w:p w:rsidR="00B45784" w:rsidRPr="00B45784" w:rsidRDefault="00B45784" w:rsidP="00B45784">
            <w:pPr>
              <w:spacing w:line="264" w:lineRule="auto"/>
              <w:rPr>
                <w:rFonts w:ascii="Arial" w:hAnsi="Arial" w:cs="Arial"/>
                <w:lang w:val="en-US"/>
              </w:rPr>
            </w:pPr>
            <w:r w:rsidRPr="00B45784">
              <w:rPr>
                <w:rFonts w:ascii="Arial" w:hAnsi="Arial" w:cs="Arial"/>
                <w:lang w:val="en-US"/>
              </w:rPr>
              <w:t xml:space="preserve">show </w:t>
            </w:r>
            <w:proofErr w:type="spellStart"/>
            <w:r w:rsidRPr="00B45784">
              <w:rPr>
                <w:rFonts w:ascii="Arial" w:hAnsi="Arial" w:cs="Arial"/>
                <w:lang w:val="en-US"/>
              </w:rPr>
              <w:t>mac</w:t>
            </w:r>
            <w:proofErr w:type="spellEnd"/>
            <w:r w:rsidRPr="00B45784">
              <w:rPr>
                <w:rFonts w:ascii="Arial" w:hAnsi="Arial" w:cs="Arial"/>
                <w:lang w:val="en-US"/>
              </w:rPr>
              <w:t>-address-table</w:t>
            </w:r>
          </w:p>
          <w:p w:rsidR="00B45784" w:rsidRPr="0041179B" w:rsidRDefault="00B45784" w:rsidP="00B45784">
            <w:pPr>
              <w:spacing w:line="264" w:lineRule="auto"/>
              <w:rPr>
                <w:rFonts w:ascii="Arial" w:hAnsi="Arial" w:cs="Arial"/>
                <w:lang w:val="en-US"/>
              </w:rPr>
            </w:pPr>
          </w:p>
        </w:tc>
        <w:tc>
          <w:tcPr>
            <w:tcW w:w="3402" w:type="dxa"/>
          </w:tcPr>
          <w:p w:rsidR="00B45784" w:rsidRPr="00B45784" w:rsidRDefault="00B45784" w:rsidP="00B45784">
            <w:pPr>
              <w:spacing w:line="264" w:lineRule="auto"/>
              <w:rPr>
                <w:rFonts w:ascii="Arial" w:hAnsi="Arial" w:cs="Arial"/>
                <w:u w:val="single"/>
              </w:rPr>
            </w:pPr>
            <w:r w:rsidRPr="00B45784">
              <w:rPr>
                <w:rFonts w:ascii="Arial" w:hAnsi="Arial" w:cs="Arial"/>
                <w:u w:val="single"/>
              </w:rPr>
              <w:t>Associées à la connectivité :</w:t>
            </w:r>
          </w:p>
          <w:p w:rsidR="00B45784" w:rsidRPr="00B45784" w:rsidRDefault="00B45784" w:rsidP="00B45784">
            <w:pPr>
              <w:spacing w:line="264" w:lineRule="auto"/>
              <w:rPr>
                <w:rFonts w:ascii="Arial" w:hAnsi="Arial" w:cs="Arial"/>
              </w:rPr>
            </w:pPr>
            <w:r w:rsidRPr="00B45784">
              <w:rPr>
                <w:rFonts w:ascii="Arial" w:hAnsi="Arial" w:cs="Arial"/>
              </w:rPr>
              <w:t xml:space="preserve">show </w:t>
            </w:r>
            <w:proofErr w:type="spellStart"/>
            <w:r w:rsidRPr="00B45784">
              <w:rPr>
                <w:rFonts w:ascii="Arial" w:hAnsi="Arial" w:cs="Arial"/>
              </w:rPr>
              <w:t>cdp</w:t>
            </w:r>
            <w:proofErr w:type="spellEnd"/>
            <w:r w:rsidRPr="00B45784">
              <w:rPr>
                <w:rFonts w:ascii="Arial" w:hAnsi="Arial" w:cs="Arial"/>
              </w:rPr>
              <w:t xml:space="preserve"> </w:t>
            </w:r>
            <w:proofErr w:type="spellStart"/>
            <w:r w:rsidRPr="00B45784">
              <w:rPr>
                <w:rFonts w:ascii="Arial" w:hAnsi="Arial" w:cs="Arial"/>
              </w:rPr>
              <w:t>neighbors</w:t>
            </w:r>
            <w:proofErr w:type="spellEnd"/>
          </w:p>
          <w:p w:rsidR="00B45784" w:rsidRPr="00B45784" w:rsidRDefault="00B45784" w:rsidP="00B45784">
            <w:pPr>
              <w:spacing w:line="264" w:lineRule="auto"/>
              <w:rPr>
                <w:rFonts w:ascii="Arial" w:hAnsi="Arial" w:cs="Arial"/>
                <w:lang w:val="en-US"/>
              </w:rPr>
            </w:pPr>
            <w:r w:rsidRPr="00B45784">
              <w:rPr>
                <w:rFonts w:ascii="Arial" w:hAnsi="Arial" w:cs="Arial"/>
                <w:lang w:val="en-US"/>
              </w:rPr>
              <w:t>show sessions</w:t>
            </w:r>
          </w:p>
          <w:p w:rsidR="00B45784" w:rsidRPr="00B45784" w:rsidRDefault="00B45784" w:rsidP="00B45784">
            <w:pPr>
              <w:spacing w:line="264" w:lineRule="auto"/>
              <w:rPr>
                <w:rFonts w:ascii="Arial" w:hAnsi="Arial" w:cs="Arial"/>
                <w:lang w:val="en-US"/>
              </w:rPr>
            </w:pPr>
            <w:r w:rsidRPr="00B45784">
              <w:rPr>
                <w:rFonts w:ascii="Arial" w:hAnsi="Arial" w:cs="Arial"/>
                <w:lang w:val="en-US"/>
              </w:rPr>
              <w:t xml:space="preserve">show </w:t>
            </w:r>
            <w:proofErr w:type="spellStart"/>
            <w:r w:rsidRPr="00B45784">
              <w:rPr>
                <w:rFonts w:ascii="Arial" w:hAnsi="Arial" w:cs="Arial"/>
                <w:lang w:val="en-US"/>
              </w:rPr>
              <w:t>ssh</w:t>
            </w:r>
            <w:proofErr w:type="spellEnd"/>
          </w:p>
          <w:p w:rsidR="00B45784" w:rsidRPr="00B45784" w:rsidRDefault="00B45784" w:rsidP="00B45784">
            <w:pPr>
              <w:spacing w:line="264" w:lineRule="auto"/>
              <w:rPr>
                <w:rFonts w:ascii="Arial" w:hAnsi="Arial" w:cs="Arial"/>
                <w:lang w:val="en-US"/>
              </w:rPr>
            </w:pPr>
            <w:r w:rsidRPr="00B45784">
              <w:rPr>
                <w:rFonts w:ascii="Arial" w:hAnsi="Arial" w:cs="Arial"/>
                <w:lang w:val="en-US"/>
              </w:rPr>
              <w:t>ping</w:t>
            </w:r>
          </w:p>
          <w:p w:rsidR="00B45784" w:rsidRPr="00B45784" w:rsidRDefault="00B45784" w:rsidP="00B45784">
            <w:pPr>
              <w:spacing w:line="264" w:lineRule="auto"/>
              <w:rPr>
                <w:rFonts w:ascii="Arial" w:hAnsi="Arial" w:cs="Arial"/>
                <w:lang w:val="en-US"/>
              </w:rPr>
            </w:pPr>
            <w:proofErr w:type="spellStart"/>
            <w:r w:rsidRPr="00B45784">
              <w:rPr>
                <w:rFonts w:ascii="Arial" w:hAnsi="Arial" w:cs="Arial"/>
                <w:lang w:val="en-US"/>
              </w:rPr>
              <w:t>traceroute</w:t>
            </w:r>
            <w:proofErr w:type="spellEnd"/>
          </w:p>
        </w:tc>
      </w:tr>
    </w:tbl>
    <w:p w:rsidR="00B45784" w:rsidRPr="0041179B" w:rsidRDefault="00B45784" w:rsidP="00B45784">
      <w:pPr>
        <w:spacing w:before="0" w:after="0" w:line="264" w:lineRule="auto"/>
        <w:rPr>
          <w:rFonts w:ascii="Arial" w:hAnsi="Arial" w:cs="Arial"/>
          <w:lang w:val="en-US"/>
        </w:rPr>
      </w:pPr>
    </w:p>
    <w:p w:rsidR="00B45784" w:rsidRPr="00B45784" w:rsidRDefault="00B45784" w:rsidP="00B45784">
      <w:pPr>
        <w:spacing w:before="0" w:after="0" w:line="264" w:lineRule="auto"/>
        <w:rPr>
          <w:rFonts w:ascii="Arial" w:hAnsi="Arial" w:cs="Arial"/>
          <w:lang w:val="en-US"/>
        </w:rPr>
      </w:pPr>
    </w:p>
    <w:p w:rsidR="00B45784" w:rsidRDefault="00B45784" w:rsidP="00B45784">
      <w:pPr>
        <w:spacing w:before="0" w:after="0" w:line="264" w:lineRule="auto"/>
        <w:rPr>
          <w:rFonts w:ascii="Arial" w:hAnsi="Arial" w:cs="Arial"/>
        </w:rPr>
      </w:pPr>
      <w:r w:rsidRPr="00B45784">
        <w:rPr>
          <w:rFonts w:ascii="Arial" w:hAnsi="Arial" w:cs="Arial"/>
        </w:rPr>
        <w:t xml:space="preserve">Les techniques de gestion </w:t>
      </w:r>
      <w:proofErr w:type="spellStart"/>
      <w:r w:rsidRPr="00B45784">
        <w:rPr>
          <w:rFonts w:ascii="Arial" w:hAnsi="Arial" w:cs="Arial"/>
        </w:rPr>
        <w:t>intrabande</w:t>
      </w:r>
      <w:proofErr w:type="spellEnd"/>
      <w:r w:rsidRPr="00B45784">
        <w:rPr>
          <w:rFonts w:ascii="Arial" w:hAnsi="Arial" w:cs="Arial"/>
        </w:rPr>
        <w:t xml:space="preserve"> et hors bande qui s’appliquent aux routeurs sont aussi valables pour la configuration des commutateurs.</w:t>
      </w:r>
    </w:p>
    <w:p w:rsidR="00B45784" w:rsidRDefault="00B45784" w:rsidP="00131165">
      <w:pPr>
        <w:spacing w:before="0" w:after="0" w:line="264" w:lineRule="auto"/>
        <w:rPr>
          <w:rFonts w:ascii="Arial" w:hAnsi="Arial" w:cs="Arial"/>
        </w:rPr>
      </w:pPr>
    </w:p>
    <w:p w:rsidR="005556CB" w:rsidRPr="00131165" w:rsidRDefault="005556CB" w:rsidP="005556CB">
      <w:pPr>
        <w:spacing w:before="0" w:after="0" w:line="264" w:lineRule="auto"/>
        <w:rPr>
          <w:rFonts w:ascii="Arial" w:hAnsi="Arial" w:cs="Arial"/>
        </w:rPr>
      </w:pPr>
      <w:r w:rsidRPr="005556CB">
        <w:rPr>
          <w:rFonts w:ascii="Arial" w:hAnsi="Arial" w:cs="Arial"/>
        </w:rPr>
        <w:t>La numérotation des interfaces de routeur commence à 0 tandis que celle des interfaces de commutateur commence à 1. Par exemple, une interface Fast Ethernet sur un routeur commencera à fa0/0 tandis que le premier port de commutateur sera intitulé fa0/1.</w:t>
      </w:r>
    </w:p>
    <w:p w:rsidR="00432640" w:rsidRDefault="00432640">
      <w:pPr>
        <w:rPr>
          <w:rFonts w:ascii="Arial" w:hAnsi="Arial" w:cs="Arial"/>
        </w:rPr>
      </w:pPr>
    </w:p>
    <w:tbl>
      <w:tblPr>
        <w:tblStyle w:val="Grilledutableau"/>
        <w:tblW w:w="10031" w:type="dxa"/>
        <w:tblLook w:val="04A0"/>
      </w:tblPr>
      <w:tblGrid>
        <w:gridCol w:w="2518"/>
        <w:gridCol w:w="1559"/>
        <w:gridCol w:w="5954"/>
      </w:tblGrid>
      <w:tr w:rsidR="00B45784" w:rsidRPr="00432640" w:rsidTr="00432640">
        <w:tc>
          <w:tcPr>
            <w:tcW w:w="2518" w:type="dxa"/>
          </w:tcPr>
          <w:p w:rsidR="00B45784" w:rsidRPr="00432640" w:rsidRDefault="00B45784" w:rsidP="005F3239">
            <w:pPr>
              <w:spacing w:line="264" w:lineRule="auto"/>
              <w:rPr>
                <w:rFonts w:ascii="Arial" w:hAnsi="Arial" w:cs="Arial"/>
              </w:rPr>
            </w:pPr>
            <w:r w:rsidRPr="00432640">
              <w:rPr>
                <w:rFonts w:ascii="Arial" w:hAnsi="Arial" w:cs="Arial"/>
              </w:rPr>
              <w:t>Commande complète</w:t>
            </w:r>
          </w:p>
        </w:tc>
        <w:tc>
          <w:tcPr>
            <w:tcW w:w="1559" w:type="dxa"/>
          </w:tcPr>
          <w:p w:rsidR="00B45784" w:rsidRPr="00432640" w:rsidRDefault="00B45784" w:rsidP="005F3239">
            <w:pPr>
              <w:spacing w:line="264" w:lineRule="auto"/>
              <w:rPr>
                <w:rFonts w:ascii="Arial" w:hAnsi="Arial" w:cs="Arial"/>
              </w:rPr>
            </w:pPr>
            <w:r w:rsidRPr="00432640">
              <w:rPr>
                <w:rFonts w:ascii="Arial" w:hAnsi="Arial" w:cs="Arial"/>
              </w:rPr>
              <w:t>Abréviation</w:t>
            </w:r>
          </w:p>
        </w:tc>
        <w:tc>
          <w:tcPr>
            <w:tcW w:w="5954" w:type="dxa"/>
          </w:tcPr>
          <w:p w:rsidR="00B45784" w:rsidRPr="00432640" w:rsidRDefault="00B45784" w:rsidP="005F3239">
            <w:pPr>
              <w:spacing w:line="264" w:lineRule="auto"/>
              <w:rPr>
                <w:rFonts w:ascii="Arial" w:hAnsi="Arial" w:cs="Arial"/>
              </w:rPr>
            </w:pPr>
            <w:r w:rsidRPr="00432640">
              <w:rPr>
                <w:rFonts w:ascii="Arial" w:hAnsi="Arial" w:cs="Arial"/>
              </w:rPr>
              <w:t>fonction</w:t>
            </w:r>
          </w:p>
        </w:tc>
      </w:tr>
      <w:tr w:rsidR="00B45784" w:rsidRPr="00432640" w:rsidTr="005F3239">
        <w:tc>
          <w:tcPr>
            <w:tcW w:w="10031" w:type="dxa"/>
            <w:gridSpan w:val="3"/>
            <w:shd w:val="clear" w:color="auto" w:fill="D9D9D9" w:themeFill="background1" w:themeFillShade="D9"/>
          </w:tcPr>
          <w:p w:rsidR="00B45784" w:rsidRPr="00432640" w:rsidRDefault="00B45784" w:rsidP="005F3239">
            <w:pPr>
              <w:spacing w:line="264" w:lineRule="auto"/>
              <w:rPr>
                <w:rFonts w:ascii="Arial" w:hAnsi="Arial" w:cs="Arial"/>
              </w:rPr>
            </w:pPr>
            <w:r w:rsidRPr="00432640">
              <w:rPr>
                <w:rFonts w:ascii="Arial" w:hAnsi="Arial" w:cs="Arial"/>
              </w:rPr>
              <w:t>Utilisation générale</w:t>
            </w:r>
          </w:p>
        </w:tc>
      </w:tr>
      <w:tr w:rsidR="00AB619D" w:rsidRPr="00432640" w:rsidTr="00AB619D">
        <w:tc>
          <w:tcPr>
            <w:tcW w:w="2518" w:type="dxa"/>
          </w:tcPr>
          <w:p w:rsidR="00B45784" w:rsidRPr="00432640" w:rsidRDefault="00B45784" w:rsidP="005F3239">
            <w:pPr>
              <w:spacing w:line="264" w:lineRule="auto"/>
              <w:rPr>
                <w:rFonts w:ascii="Arial" w:hAnsi="Arial" w:cs="Arial"/>
              </w:rPr>
            </w:pPr>
            <w:r w:rsidRPr="00432640">
              <w:rPr>
                <w:rFonts w:ascii="Arial" w:hAnsi="Arial" w:cs="Arial"/>
              </w:rPr>
              <w:t>show running-config</w:t>
            </w:r>
          </w:p>
        </w:tc>
        <w:tc>
          <w:tcPr>
            <w:tcW w:w="1559" w:type="dxa"/>
          </w:tcPr>
          <w:p w:rsidR="00B45784" w:rsidRPr="00432640" w:rsidRDefault="00B45784" w:rsidP="005F3239">
            <w:pPr>
              <w:spacing w:line="264" w:lineRule="auto"/>
              <w:rPr>
                <w:rFonts w:ascii="Arial" w:hAnsi="Arial" w:cs="Arial"/>
              </w:rPr>
            </w:pPr>
            <w:r w:rsidRPr="00432640">
              <w:rPr>
                <w:rFonts w:ascii="Arial" w:hAnsi="Arial" w:cs="Arial"/>
              </w:rPr>
              <w:t xml:space="preserve">sh </w:t>
            </w:r>
            <w:proofErr w:type="spellStart"/>
            <w:r w:rsidRPr="00432640">
              <w:rPr>
                <w:rFonts w:ascii="Arial" w:hAnsi="Arial" w:cs="Arial"/>
              </w:rPr>
              <w:t>run</w:t>
            </w:r>
            <w:proofErr w:type="spellEnd"/>
          </w:p>
        </w:tc>
        <w:tc>
          <w:tcPr>
            <w:tcW w:w="5954" w:type="dxa"/>
          </w:tcPr>
          <w:p w:rsidR="00B45784" w:rsidRPr="00432640" w:rsidRDefault="002B61C2" w:rsidP="005F3239">
            <w:pPr>
              <w:spacing w:line="264" w:lineRule="auto"/>
              <w:rPr>
                <w:rFonts w:ascii="Arial" w:hAnsi="Arial" w:cs="Arial"/>
              </w:rPr>
            </w:pPr>
            <w:r w:rsidRPr="00432640">
              <w:rPr>
                <w:rFonts w:ascii="Arial" w:hAnsi="Arial" w:cs="Arial"/>
              </w:rPr>
              <w:t>Affiche la configuration qui s’exécute actuellement dans la mémoire vive. Inclut le nom d’hôte, les mots de passe, les adresses IP d’interface (le cas échéant), les numéros de port et les caractéristiques (bidirectionnel/vitesse).</w:t>
            </w:r>
          </w:p>
        </w:tc>
      </w:tr>
      <w:tr w:rsidR="00B45784" w:rsidRPr="00432640" w:rsidTr="00AB619D">
        <w:tc>
          <w:tcPr>
            <w:tcW w:w="2518" w:type="dxa"/>
          </w:tcPr>
          <w:p w:rsidR="00B45784" w:rsidRPr="00432640" w:rsidRDefault="00B45784" w:rsidP="005F3239">
            <w:pPr>
              <w:spacing w:line="264" w:lineRule="auto"/>
              <w:rPr>
                <w:rFonts w:ascii="Arial" w:hAnsi="Arial" w:cs="Arial"/>
              </w:rPr>
            </w:pPr>
            <w:r w:rsidRPr="00432640">
              <w:rPr>
                <w:rFonts w:ascii="Arial" w:hAnsi="Arial" w:cs="Arial"/>
              </w:rPr>
              <w:t>show startup-config</w:t>
            </w:r>
          </w:p>
        </w:tc>
        <w:tc>
          <w:tcPr>
            <w:tcW w:w="1559" w:type="dxa"/>
          </w:tcPr>
          <w:p w:rsidR="00B45784" w:rsidRPr="00432640" w:rsidRDefault="00B45784" w:rsidP="005F3239">
            <w:pPr>
              <w:spacing w:line="264" w:lineRule="auto"/>
              <w:rPr>
                <w:rFonts w:ascii="Arial" w:hAnsi="Arial" w:cs="Arial"/>
              </w:rPr>
            </w:pPr>
            <w:r w:rsidRPr="00432640">
              <w:rPr>
                <w:rFonts w:ascii="Arial" w:hAnsi="Arial" w:cs="Arial"/>
              </w:rPr>
              <w:t>sh star</w:t>
            </w:r>
          </w:p>
        </w:tc>
        <w:tc>
          <w:tcPr>
            <w:tcW w:w="5954" w:type="dxa"/>
          </w:tcPr>
          <w:p w:rsidR="00B45784" w:rsidRPr="00432640" w:rsidRDefault="002B61C2" w:rsidP="005F3239">
            <w:pPr>
              <w:spacing w:line="264" w:lineRule="auto"/>
              <w:rPr>
                <w:rFonts w:ascii="Arial" w:hAnsi="Arial" w:cs="Arial"/>
              </w:rPr>
            </w:pPr>
            <w:r w:rsidRPr="00432640">
              <w:rPr>
                <w:rFonts w:ascii="Arial" w:hAnsi="Arial" w:cs="Arial"/>
              </w:rPr>
              <w:t>Affiche la configuration de sauvegarde dans la mémoire vive non volatile. Peut être différente si la configuration actuellement exécutée n’a pas été copiée dans la sauvegarde.</w:t>
            </w:r>
          </w:p>
        </w:tc>
      </w:tr>
      <w:tr w:rsidR="00B45784" w:rsidRPr="00432640" w:rsidTr="00AB619D">
        <w:tc>
          <w:tcPr>
            <w:tcW w:w="2518" w:type="dxa"/>
          </w:tcPr>
          <w:p w:rsidR="00B45784" w:rsidRPr="00432640" w:rsidRDefault="00B45784" w:rsidP="005F3239">
            <w:pPr>
              <w:spacing w:line="264" w:lineRule="auto"/>
              <w:rPr>
                <w:rFonts w:ascii="Arial" w:hAnsi="Arial" w:cs="Arial"/>
              </w:rPr>
            </w:pPr>
            <w:r w:rsidRPr="00432640">
              <w:rPr>
                <w:rFonts w:ascii="Arial" w:hAnsi="Arial" w:cs="Arial"/>
              </w:rPr>
              <w:t>show version</w:t>
            </w:r>
          </w:p>
        </w:tc>
        <w:tc>
          <w:tcPr>
            <w:tcW w:w="1559" w:type="dxa"/>
          </w:tcPr>
          <w:p w:rsidR="00B45784" w:rsidRPr="00432640" w:rsidRDefault="00B45784" w:rsidP="005F3239">
            <w:pPr>
              <w:spacing w:line="264" w:lineRule="auto"/>
              <w:rPr>
                <w:rFonts w:ascii="Arial" w:hAnsi="Arial" w:cs="Arial"/>
              </w:rPr>
            </w:pPr>
            <w:r w:rsidRPr="00432640">
              <w:rPr>
                <w:rFonts w:ascii="Arial" w:hAnsi="Arial" w:cs="Arial"/>
              </w:rPr>
              <w:t xml:space="preserve">sh </w:t>
            </w:r>
            <w:proofErr w:type="spellStart"/>
            <w:r w:rsidRPr="00432640">
              <w:rPr>
                <w:rFonts w:ascii="Arial" w:hAnsi="Arial" w:cs="Arial"/>
              </w:rPr>
              <w:t>ve</w:t>
            </w:r>
            <w:proofErr w:type="spellEnd"/>
          </w:p>
        </w:tc>
        <w:tc>
          <w:tcPr>
            <w:tcW w:w="5954" w:type="dxa"/>
          </w:tcPr>
          <w:p w:rsidR="00B45784" w:rsidRPr="00432640" w:rsidRDefault="002B61C2" w:rsidP="005F3239">
            <w:pPr>
              <w:spacing w:line="264" w:lineRule="auto"/>
              <w:rPr>
                <w:rFonts w:ascii="Arial" w:hAnsi="Arial" w:cs="Arial"/>
              </w:rPr>
            </w:pPr>
            <w:r w:rsidRPr="00432640">
              <w:rPr>
                <w:rFonts w:ascii="Arial" w:hAnsi="Arial" w:cs="Arial"/>
              </w:rPr>
              <w:t>Affiche la version du logiciel IOS, la version de la mémoire morte, le temps de fonctionnement du commutateur, le nom du fichier de l’image système, la méthode d’amorçage, le nombre et le type d’interfaces installées, la quantité de mémoire vive, vive non volatile et flash, et la valeur du registre de configuration.</w:t>
            </w:r>
          </w:p>
        </w:tc>
      </w:tr>
      <w:tr w:rsidR="00B45784" w:rsidRPr="00432640" w:rsidTr="005F3239">
        <w:tc>
          <w:tcPr>
            <w:tcW w:w="10031" w:type="dxa"/>
            <w:gridSpan w:val="3"/>
            <w:shd w:val="clear" w:color="auto" w:fill="D9D9D9" w:themeFill="background1" w:themeFillShade="D9"/>
          </w:tcPr>
          <w:p w:rsidR="00B45784" w:rsidRPr="00432640" w:rsidRDefault="001D7241" w:rsidP="005F3239">
            <w:pPr>
              <w:spacing w:line="264" w:lineRule="auto"/>
              <w:rPr>
                <w:rFonts w:ascii="Arial" w:hAnsi="Arial" w:cs="Arial"/>
              </w:rPr>
            </w:pPr>
            <w:r w:rsidRPr="00432640">
              <w:rPr>
                <w:rFonts w:ascii="Arial" w:hAnsi="Arial" w:cs="Arial"/>
              </w:rPr>
              <w:t>Associées à l’interface ou au port</w:t>
            </w:r>
          </w:p>
        </w:tc>
      </w:tr>
      <w:tr w:rsidR="00B45784" w:rsidRPr="00432640" w:rsidTr="00AB619D">
        <w:tc>
          <w:tcPr>
            <w:tcW w:w="2518" w:type="dxa"/>
          </w:tcPr>
          <w:p w:rsidR="00432640" w:rsidRDefault="001D7241" w:rsidP="005F3239">
            <w:pPr>
              <w:spacing w:line="264" w:lineRule="auto"/>
              <w:rPr>
                <w:rFonts w:ascii="Arial" w:hAnsi="Arial" w:cs="Arial"/>
              </w:rPr>
            </w:pPr>
            <w:r w:rsidRPr="00432640">
              <w:rPr>
                <w:rFonts w:ascii="Arial" w:hAnsi="Arial" w:cs="Arial"/>
              </w:rPr>
              <w:t xml:space="preserve">show interfaces </w:t>
            </w:r>
          </w:p>
          <w:p w:rsidR="00B45784" w:rsidRPr="00432640" w:rsidRDefault="001D7241" w:rsidP="005F3239">
            <w:pPr>
              <w:spacing w:line="264" w:lineRule="auto"/>
              <w:rPr>
                <w:rFonts w:ascii="Arial" w:hAnsi="Arial" w:cs="Arial"/>
              </w:rPr>
            </w:pPr>
            <w:r w:rsidRPr="00432640">
              <w:rPr>
                <w:rFonts w:ascii="Arial" w:hAnsi="Arial" w:cs="Arial"/>
              </w:rPr>
              <w:t>(type #)</w:t>
            </w:r>
          </w:p>
        </w:tc>
        <w:tc>
          <w:tcPr>
            <w:tcW w:w="1559" w:type="dxa"/>
          </w:tcPr>
          <w:p w:rsidR="00B45784" w:rsidRPr="00432640" w:rsidRDefault="001D7241" w:rsidP="005F3239">
            <w:pPr>
              <w:spacing w:line="264" w:lineRule="auto"/>
              <w:rPr>
                <w:rFonts w:ascii="Arial" w:hAnsi="Arial" w:cs="Arial"/>
              </w:rPr>
            </w:pPr>
            <w:r w:rsidRPr="00432640">
              <w:rPr>
                <w:rFonts w:ascii="Arial" w:hAnsi="Arial" w:cs="Arial"/>
              </w:rPr>
              <w:t xml:space="preserve">sh </w:t>
            </w:r>
            <w:proofErr w:type="spellStart"/>
            <w:r w:rsidRPr="00432640">
              <w:rPr>
                <w:rFonts w:ascii="Arial" w:hAnsi="Arial" w:cs="Arial"/>
              </w:rPr>
              <w:t>int</w:t>
            </w:r>
            <w:proofErr w:type="spellEnd"/>
            <w:r w:rsidRPr="00432640">
              <w:rPr>
                <w:rFonts w:ascii="Arial" w:hAnsi="Arial" w:cs="Arial"/>
              </w:rPr>
              <w:t xml:space="preserve"> f0/1</w:t>
            </w:r>
          </w:p>
        </w:tc>
        <w:tc>
          <w:tcPr>
            <w:tcW w:w="5954" w:type="dxa"/>
          </w:tcPr>
          <w:p w:rsidR="00B45784" w:rsidRPr="00432640" w:rsidRDefault="001D7241" w:rsidP="005F3239">
            <w:pPr>
              <w:spacing w:line="264" w:lineRule="auto"/>
              <w:rPr>
                <w:rFonts w:ascii="Arial" w:hAnsi="Arial" w:cs="Arial"/>
              </w:rPr>
            </w:pPr>
            <w:r w:rsidRPr="00432640">
              <w:rPr>
                <w:rFonts w:ascii="Arial" w:hAnsi="Arial" w:cs="Arial"/>
              </w:rPr>
              <w:t>Affiche une ou l’ensemble des interfaces avec des statistiques sur l’état de la ligne (protocole), la bande passante, le délai, la fiabilité, l’encapsulation, le mode bidirectionnel et les E/S.</w:t>
            </w:r>
          </w:p>
        </w:tc>
      </w:tr>
      <w:tr w:rsidR="00B45784" w:rsidRPr="00432640" w:rsidTr="00AB619D">
        <w:tc>
          <w:tcPr>
            <w:tcW w:w="2518" w:type="dxa"/>
          </w:tcPr>
          <w:p w:rsidR="00B45784" w:rsidRPr="00432640" w:rsidRDefault="001D7241" w:rsidP="005F3239">
            <w:pPr>
              <w:spacing w:line="264" w:lineRule="auto"/>
              <w:rPr>
                <w:rFonts w:ascii="Arial" w:hAnsi="Arial" w:cs="Arial"/>
              </w:rPr>
            </w:pPr>
            <w:r w:rsidRPr="00432640">
              <w:rPr>
                <w:rFonts w:ascii="Arial" w:hAnsi="Arial" w:cs="Arial"/>
              </w:rPr>
              <w:t xml:space="preserve">show </w:t>
            </w:r>
            <w:proofErr w:type="spellStart"/>
            <w:r w:rsidRPr="00432640">
              <w:rPr>
                <w:rFonts w:ascii="Arial" w:hAnsi="Arial" w:cs="Arial"/>
              </w:rPr>
              <w:t>ip</w:t>
            </w:r>
            <w:proofErr w:type="spellEnd"/>
            <w:r w:rsidRPr="00432640">
              <w:rPr>
                <w:rFonts w:ascii="Arial" w:hAnsi="Arial" w:cs="Arial"/>
              </w:rPr>
              <w:t xml:space="preserve"> interface </w:t>
            </w:r>
            <w:proofErr w:type="spellStart"/>
            <w:r w:rsidRPr="00432640">
              <w:rPr>
                <w:rFonts w:ascii="Arial" w:hAnsi="Arial" w:cs="Arial"/>
              </w:rPr>
              <w:t>brief</w:t>
            </w:r>
            <w:proofErr w:type="spellEnd"/>
          </w:p>
        </w:tc>
        <w:tc>
          <w:tcPr>
            <w:tcW w:w="1559" w:type="dxa"/>
          </w:tcPr>
          <w:p w:rsidR="00B45784" w:rsidRPr="00432640" w:rsidRDefault="001D7241" w:rsidP="005F3239">
            <w:pPr>
              <w:spacing w:line="264" w:lineRule="auto"/>
              <w:rPr>
                <w:rFonts w:ascii="Arial" w:hAnsi="Arial" w:cs="Arial"/>
              </w:rPr>
            </w:pPr>
            <w:r w:rsidRPr="00432640">
              <w:rPr>
                <w:rFonts w:ascii="Arial" w:hAnsi="Arial" w:cs="Arial"/>
              </w:rPr>
              <w:t xml:space="preserve">sh </w:t>
            </w:r>
            <w:proofErr w:type="spellStart"/>
            <w:r w:rsidRPr="00432640">
              <w:rPr>
                <w:rFonts w:ascii="Arial" w:hAnsi="Arial" w:cs="Arial"/>
              </w:rPr>
              <w:t>ip</w:t>
            </w:r>
            <w:proofErr w:type="spellEnd"/>
            <w:r w:rsidRPr="00432640">
              <w:rPr>
                <w:rFonts w:ascii="Arial" w:hAnsi="Arial" w:cs="Arial"/>
              </w:rPr>
              <w:t xml:space="preserve"> </w:t>
            </w:r>
            <w:proofErr w:type="spellStart"/>
            <w:r w:rsidRPr="00432640">
              <w:rPr>
                <w:rFonts w:ascii="Arial" w:hAnsi="Arial" w:cs="Arial"/>
              </w:rPr>
              <w:t>int</w:t>
            </w:r>
            <w:proofErr w:type="spellEnd"/>
            <w:r w:rsidRPr="00432640">
              <w:rPr>
                <w:rFonts w:ascii="Arial" w:hAnsi="Arial" w:cs="Arial"/>
              </w:rPr>
              <w:t xml:space="preserve"> </w:t>
            </w:r>
            <w:proofErr w:type="spellStart"/>
            <w:r w:rsidRPr="00432640">
              <w:rPr>
                <w:rFonts w:ascii="Arial" w:hAnsi="Arial" w:cs="Arial"/>
              </w:rPr>
              <w:t>br</w:t>
            </w:r>
            <w:proofErr w:type="spellEnd"/>
          </w:p>
        </w:tc>
        <w:tc>
          <w:tcPr>
            <w:tcW w:w="5954" w:type="dxa"/>
          </w:tcPr>
          <w:p w:rsidR="00B45784" w:rsidRPr="00432640" w:rsidRDefault="001D7241" w:rsidP="005F3239">
            <w:pPr>
              <w:spacing w:line="264" w:lineRule="auto"/>
              <w:rPr>
                <w:rFonts w:ascii="Arial" w:hAnsi="Arial" w:cs="Arial"/>
              </w:rPr>
            </w:pPr>
            <w:r w:rsidRPr="00432640">
              <w:rPr>
                <w:rFonts w:ascii="Arial" w:hAnsi="Arial" w:cs="Arial"/>
              </w:rPr>
              <w:t>Affiche toutes les interfaces avec une adresse IP, l’état de l’interface (en fonction/hors fonction/administrativement hors fonction) et l’état du protocole de ligne (en fonction/hors fonction).</w:t>
            </w:r>
          </w:p>
        </w:tc>
      </w:tr>
      <w:tr w:rsidR="00B45784" w:rsidRPr="00432640" w:rsidTr="00AB619D">
        <w:tc>
          <w:tcPr>
            <w:tcW w:w="2518" w:type="dxa"/>
          </w:tcPr>
          <w:p w:rsidR="00B45784" w:rsidRPr="00432640" w:rsidRDefault="001D7241" w:rsidP="005F3239">
            <w:pPr>
              <w:spacing w:line="264" w:lineRule="auto"/>
              <w:rPr>
                <w:rFonts w:ascii="Arial" w:hAnsi="Arial" w:cs="Arial"/>
              </w:rPr>
            </w:pPr>
            <w:r w:rsidRPr="00432640">
              <w:rPr>
                <w:rFonts w:ascii="Arial" w:hAnsi="Arial" w:cs="Arial"/>
              </w:rPr>
              <w:t>show port-</w:t>
            </w:r>
            <w:proofErr w:type="spellStart"/>
            <w:r w:rsidRPr="00432640">
              <w:rPr>
                <w:rFonts w:ascii="Arial" w:hAnsi="Arial" w:cs="Arial"/>
              </w:rPr>
              <w:t>security</w:t>
            </w:r>
            <w:proofErr w:type="spellEnd"/>
          </w:p>
        </w:tc>
        <w:tc>
          <w:tcPr>
            <w:tcW w:w="1559" w:type="dxa"/>
          </w:tcPr>
          <w:p w:rsidR="00B45784" w:rsidRPr="00432640" w:rsidRDefault="001D7241" w:rsidP="005F3239">
            <w:pPr>
              <w:spacing w:line="264" w:lineRule="auto"/>
              <w:rPr>
                <w:rFonts w:ascii="Arial" w:hAnsi="Arial" w:cs="Arial"/>
              </w:rPr>
            </w:pPr>
            <w:r w:rsidRPr="00432640">
              <w:rPr>
                <w:rFonts w:ascii="Arial" w:hAnsi="Arial" w:cs="Arial"/>
              </w:rPr>
              <w:t xml:space="preserve">sh </w:t>
            </w:r>
            <w:proofErr w:type="spellStart"/>
            <w:r w:rsidRPr="00432640">
              <w:rPr>
                <w:rFonts w:ascii="Arial" w:hAnsi="Arial" w:cs="Arial"/>
              </w:rPr>
              <w:t>por</w:t>
            </w:r>
            <w:proofErr w:type="spellEnd"/>
          </w:p>
        </w:tc>
        <w:tc>
          <w:tcPr>
            <w:tcW w:w="5954" w:type="dxa"/>
          </w:tcPr>
          <w:p w:rsidR="00B45784" w:rsidRPr="00432640" w:rsidRDefault="001D7241" w:rsidP="005F3239">
            <w:pPr>
              <w:spacing w:line="264" w:lineRule="auto"/>
              <w:rPr>
                <w:rFonts w:ascii="Arial" w:hAnsi="Arial" w:cs="Arial"/>
              </w:rPr>
            </w:pPr>
            <w:r w:rsidRPr="00432640">
              <w:rPr>
                <w:rFonts w:ascii="Arial" w:hAnsi="Arial" w:cs="Arial"/>
              </w:rPr>
              <w:t>Affiche les ports sur lesquels la sécurité a été activée, l’adresse maximale autorisée, la mesure actuelle, la mesure de violation de sécurité ainsi que les actions à entreprendre (en règle générale, la désactivation).</w:t>
            </w:r>
          </w:p>
        </w:tc>
      </w:tr>
    </w:tbl>
    <w:p w:rsidR="00432640" w:rsidRDefault="00432640">
      <w:r>
        <w:br w:type="page"/>
      </w:r>
    </w:p>
    <w:tbl>
      <w:tblPr>
        <w:tblStyle w:val="Grilledutableau"/>
        <w:tblW w:w="10031" w:type="dxa"/>
        <w:tblLook w:val="04A0"/>
      </w:tblPr>
      <w:tblGrid>
        <w:gridCol w:w="2518"/>
        <w:gridCol w:w="1559"/>
        <w:gridCol w:w="5954"/>
      </w:tblGrid>
      <w:tr w:rsidR="00B45784" w:rsidRPr="00432640" w:rsidTr="00AB619D">
        <w:tc>
          <w:tcPr>
            <w:tcW w:w="2518" w:type="dxa"/>
          </w:tcPr>
          <w:p w:rsidR="00B45784" w:rsidRPr="00432640" w:rsidRDefault="001D7241" w:rsidP="005F3239">
            <w:pPr>
              <w:spacing w:line="264" w:lineRule="auto"/>
              <w:rPr>
                <w:rFonts w:ascii="Arial" w:hAnsi="Arial" w:cs="Arial"/>
              </w:rPr>
            </w:pPr>
            <w:r w:rsidRPr="00432640">
              <w:rPr>
                <w:rFonts w:ascii="Arial" w:hAnsi="Arial" w:cs="Arial"/>
              </w:rPr>
              <w:lastRenderedPageBreak/>
              <w:t>show mac-</w:t>
            </w:r>
            <w:proofErr w:type="spellStart"/>
            <w:r w:rsidRPr="00432640">
              <w:rPr>
                <w:rFonts w:ascii="Arial" w:hAnsi="Arial" w:cs="Arial"/>
              </w:rPr>
              <w:t>address</w:t>
            </w:r>
            <w:proofErr w:type="spellEnd"/>
            <w:r w:rsidRPr="00432640">
              <w:rPr>
                <w:rFonts w:ascii="Arial" w:hAnsi="Arial" w:cs="Arial"/>
              </w:rPr>
              <w:t>-table</w:t>
            </w:r>
          </w:p>
        </w:tc>
        <w:tc>
          <w:tcPr>
            <w:tcW w:w="1559" w:type="dxa"/>
          </w:tcPr>
          <w:p w:rsidR="00B45784" w:rsidRPr="00432640" w:rsidRDefault="001D7241" w:rsidP="005F3239">
            <w:pPr>
              <w:spacing w:line="264" w:lineRule="auto"/>
              <w:rPr>
                <w:rFonts w:ascii="Arial" w:hAnsi="Arial" w:cs="Arial"/>
              </w:rPr>
            </w:pPr>
            <w:r w:rsidRPr="00432640">
              <w:rPr>
                <w:rFonts w:ascii="Arial" w:hAnsi="Arial" w:cs="Arial"/>
              </w:rPr>
              <w:t>sh mac-a</w:t>
            </w:r>
          </w:p>
        </w:tc>
        <w:tc>
          <w:tcPr>
            <w:tcW w:w="5954" w:type="dxa"/>
          </w:tcPr>
          <w:p w:rsidR="00B45784" w:rsidRPr="00432640" w:rsidRDefault="001D7241" w:rsidP="005F3239">
            <w:pPr>
              <w:spacing w:line="264" w:lineRule="auto"/>
              <w:rPr>
                <w:rFonts w:ascii="Arial" w:hAnsi="Arial" w:cs="Arial"/>
              </w:rPr>
            </w:pPr>
            <w:r w:rsidRPr="00432640">
              <w:rPr>
                <w:rFonts w:ascii="Arial" w:hAnsi="Arial" w:cs="Arial"/>
              </w:rPr>
              <w:t>Affiche toutes les adresses MAC que le commutateur a détectées, la façon dont il les a détectées (dynamique/statique), le numéro de port et le réseau local virtuel sur lequel se trouve le port.</w:t>
            </w:r>
          </w:p>
        </w:tc>
      </w:tr>
      <w:tr w:rsidR="00B45784" w:rsidRPr="00432640" w:rsidTr="005F3239">
        <w:tc>
          <w:tcPr>
            <w:tcW w:w="10031" w:type="dxa"/>
            <w:gridSpan w:val="3"/>
            <w:shd w:val="clear" w:color="auto" w:fill="D9D9D9" w:themeFill="background1" w:themeFillShade="D9"/>
          </w:tcPr>
          <w:p w:rsidR="00B45784" w:rsidRPr="00432640" w:rsidRDefault="00B45784" w:rsidP="005F3239">
            <w:pPr>
              <w:spacing w:line="264" w:lineRule="auto"/>
              <w:rPr>
                <w:rFonts w:ascii="Arial" w:hAnsi="Arial" w:cs="Arial"/>
              </w:rPr>
            </w:pPr>
            <w:r w:rsidRPr="00432640">
              <w:rPr>
                <w:rFonts w:ascii="Arial" w:hAnsi="Arial" w:cs="Arial"/>
              </w:rPr>
              <w:t>Associées à la connectivité</w:t>
            </w:r>
          </w:p>
        </w:tc>
      </w:tr>
      <w:tr w:rsidR="00B45784" w:rsidRPr="00432640" w:rsidTr="00AB619D">
        <w:tc>
          <w:tcPr>
            <w:tcW w:w="2518" w:type="dxa"/>
          </w:tcPr>
          <w:p w:rsidR="00B45784" w:rsidRPr="00432640" w:rsidRDefault="00B45784" w:rsidP="005F3239">
            <w:pPr>
              <w:spacing w:line="264" w:lineRule="auto"/>
              <w:rPr>
                <w:rFonts w:ascii="Arial" w:hAnsi="Arial" w:cs="Arial"/>
              </w:rPr>
            </w:pPr>
            <w:r w:rsidRPr="00432640">
              <w:rPr>
                <w:rFonts w:ascii="Arial" w:hAnsi="Arial" w:cs="Arial"/>
              </w:rPr>
              <w:t xml:space="preserve">show </w:t>
            </w:r>
            <w:proofErr w:type="spellStart"/>
            <w:r w:rsidRPr="00432640">
              <w:rPr>
                <w:rFonts w:ascii="Arial" w:hAnsi="Arial" w:cs="Arial"/>
              </w:rPr>
              <w:t>cdp</w:t>
            </w:r>
            <w:proofErr w:type="spellEnd"/>
            <w:r w:rsidRPr="00432640">
              <w:rPr>
                <w:rFonts w:ascii="Arial" w:hAnsi="Arial" w:cs="Arial"/>
              </w:rPr>
              <w:t xml:space="preserve"> </w:t>
            </w:r>
            <w:proofErr w:type="spellStart"/>
            <w:r w:rsidRPr="00432640">
              <w:rPr>
                <w:rFonts w:ascii="Arial" w:hAnsi="Arial" w:cs="Arial"/>
              </w:rPr>
              <w:t>neighbors</w:t>
            </w:r>
            <w:proofErr w:type="spellEnd"/>
            <w:r w:rsidRPr="00432640">
              <w:rPr>
                <w:rFonts w:ascii="Arial" w:hAnsi="Arial" w:cs="Arial"/>
              </w:rPr>
              <w:t xml:space="preserve"> (</w:t>
            </w:r>
            <w:proofErr w:type="spellStart"/>
            <w:r w:rsidRPr="00432640">
              <w:rPr>
                <w:rFonts w:ascii="Arial" w:hAnsi="Arial" w:cs="Arial"/>
              </w:rPr>
              <w:t>detail</w:t>
            </w:r>
            <w:proofErr w:type="spellEnd"/>
            <w:r w:rsidRPr="00432640">
              <w:rPr>
                <w:rFonts w:ascii="Arial" w:hAnsi="Arial" w:cs="Arial"/>
              </w:rPr>
              <w:t>)</w:t>
            </w:r>
          </w:p>
        </w:tc>
        <w:tc>
          <w:tcPr>
            <w:tcW w:w="1559" w:type="dxa"/>
          </w:tcPr>
          <w:p w:rsidR="00B45784" w:rsidRPr="00432640" w:rsidRDefault="00B45784" w:rsidP="005F3239">
            <w:pPr>
              <w:spacing w:line="264" w:lineRule="auto"/>
              <w:rPr>
                <w:rFonts w:ascii="Arial" w:hAnsi="Arial" w:cs="Arial"/>
              </w:rPr>
            </w:pPr>
            <w:r w:rsidRPr="00432640">
              <w:rPr>
                <w:rFonts w:ascii="Arial" w:hAnsi="Arial" w:cs="Arial"/>
              </w:rPr>
              <w:t xml:space="preserve">sh </w:t>
            </w:r>
            <w:proofErr w:type="spellStart"/>
            <w:r w:rsidRPr="00432640">
              <w:rPr>
                <w:rFonts w:ascii="Arial" w:hAnsi="Arial" w:cs="Arial"/>
              </w:rPr>
              <w:t>cdp</w:t>
            </w:r>
            <w:proofErr w:type="spellEnd"/>
            <w:r w:rsidRPr="00432640">
              <w:rPr>
                <w:rFonts w:ascii="Arial" w:hAnsi="Arial" w:cs="Arial"/>
              </w:rPr>
              <w:t xml:space="preserve"> ne</w:t>
            </w:r>
          </w:p>
        </w:tc>
        <w:tc>
          <w:tcPr>
            <w:tcW w:w="5954" w:type="dxa"/>
          </w:tcPr>
          <w:p w:rsidR="00B45784" w:rsidRPr="00432640" w:rsidRDefault="001D7241" w:rsidP="005F3239">
            <w:pPr>
              <w:spacing w:line="264" w:lineRule="auto"/>
              <w:rPr>
                <w:rFonts w:ascii="Arial" w:hAnsi="Arial" w:cs="Arial"/>
              </w:rPr>
            </w:pPr>
            <w:r w:rsidRPr="00432640">
              <w:rPr>
                <w:rFonts w:ascii="Arial" w:hAnsi="Arial" w:cs="Arial"/>
              </w:rPr>
              <w:t>Affiche des informations sur les périphériques connectés directement notamment l’ID de périphérique (nom d’hôte), l’interface locale où le périphérique est connecté, la capacité (R=routeur, S=commutateur), la plate-forme (par ex.: 2620XM) et l’ID de port du périphérique distant. L’option de détails fournit l’adresse IP de l’autre périphérique ainsi que la version du logiciel IOS.</w:t>
            </w:r>
          </w:p>
        </w:tc>
      </w:tr>
      <w:tr w:rsidR="00B45784" w:rsidRPr="00432640" w:rsidTr="00AB619D">
        <w:tc>
          <w:tcPr>
            <w:tcW w:w="2518" w:type="dxa"/>
          </w:tcPr>
          <w:p w:rsidR="00B45784" w:rsidRPr="00432640" w:rsidRDefault="00B45784" w:rsidP="005F3239">
            <w:pPr>
              <w:spacing w:line="264" w:lineRule="auto"/>
              <w:rPr>
                <w:rFonts w:ascii="Arial" w:hAnsi="Arial" w:cs="Arial"/>
              </w:rPr>
            </w:pPr>
            <w:r w:rsidRPr="00432640">
              <w:rPr>
                <w:rFonts w:ascii="Arial" w:hAnsi="Arial" w:cs="Arial"/>
              </w:rPr>
              <w:t>show sessions</w:t>
            </w:r>
          </w:p>
        </w:tc>
        <w:tc>
          <w:tcPr>
            <w:tcW w:w="1559" w:type="dxa"/>
          </w:tcPr>
          <w:p w:rsidR="00B45784" w:rsidRPr="00432640" w:rsidRDefault="00B45784" w:rsidP="005F3239">
            <w:pPr>
              <w:spacing w:line="264" w:lineRule="auto"/>
              <w:rPr>
                <w:rFonts w:ascii="Arial" w:hAnsi="Arial" w:cs="Arial"/>
              </w:rPr>
            </w:pPr>
            <w:r w:rsidRPr="00432640">
              <w:rPr>
                <w:rFonts w:ascii="Arial" w:hAnsi="Arial" w:cs="Arial"/>
              </w:rPr>
              <w:t>sh ses</w:t>
            </w:r>
          </w:p>
        </w:tc>
        <w:tc>
          <w:tcPr>
            <w:tcW w:w="5954" w:type="dxa"/>
          </w:tcPr>
          <w:p w:rsidR="00B45784" w:rsidRPr="00432640" w:rsidRDefault="001D7241" w:rsidP="005F3239">
            <w:pPr>
              <w:spacing w:line="264" w:lineRule="auto"/>
              <w:rPr>
                <w:rFonts w:ascii="Arial" w:hAnsi="Arial" w:cs="Arial"/>
              </w:rPr>
            </w:pPr>
            <w:r w:rsidRPr="00432640">
              <w:rPr>
                <w:rFonts w:ascii="Arial" w:hAnsi="Arial" w:cs="Arial"/>
              </w:rPr>
              <w:t xml:space="preserve">Affiche les sessions </w:t>
            </w:r>
            <w:proofErr w:type="spellStart"/>
            <w:r w:rsidRPr="00432640">
              <w:rPr>
                <w:rFonts w:ascii="Arial" w:hAnsi="Arial" w:cs="Arial"/>
              </w:rPr>
              <w:t>telnet</w:t>
            </w:r>
            <w:proofErr w:type="spellEnd"/>
            <w:r w:rsidRPr="00432640">
              <w:rPr>
                <w:rFonts w:ascii="Arial" w:hAnsi="Arial" w:cs="Arial"/>
              </w:rPr>
              <w:t xml:space="preserve"> (VTY) avec des hôtes distants. Affiche le numéro de la session, le nom et l’adresse de l’hôte.</w:t>
            </w:r>
          </w:p>
        </w:tc>
      </w:tr>
      <w:tr w:rsidR="00B45784" w:rsidRPr="00432640" w:rsidTr="00AB619D">
        <w:tc>
          <w:tcPr>
            <w:tcW w:w="2518" w:type="dxa"/>
          </w:tcPr>
          <w:p w:rsidR="00B45784" w:rsidRPr="00432640" w:rsidRDefault="00B45784" w:rsidP="005F3239">
            <w:pPr>
              <w:spacing w:line="264" w:lineRule="auto"/>
              <w:rPr>
                <w:rFonts w:ascii="Arial" w:hAnsi="Arial" w:cs="Arial"/>
              </w:rPr>
            </w:pPr>
            <w:r w:rsidRPr="00432640">
              <w:rPr>
                <w:rFonts w:ascii="Arial" w:hAnsi="Arial" w:cs="Arial"/>
              </w:rPr>
              <w:t xml:space="preserve">show </w:t>
            </w:r>
            <w:proofErr w:type="spellStart"/>
            <w:r w:rsidRPr="00432640">
              <w:rPr>
                <w:rFonts w:ascii="Arial" w:hAnsi="Arial" w:cs="Arial"/>
              </w:rPr>
              <w:t>ssh</w:t>
            </w:r>
            <w:proofErr w:type="spellEnd"/>
          </w:p>
        </w:tc>
        <w:tc>
          <w:tcPr>
            <w:tcW w:w="1559" w:type="dxa"/>
          </w:tcPr>
          <w:p w:rsidR="00B45784" w:rsidRPr="00432640" w:rsidRDefault="00B45784" w:rsidP="005F3239">
            <w:pPr>
              <w:spacing w:line="264" w:lineRule="auto"/>
              <w:rPr>
                <w:rFonts w:ascii="Arial" w:hAnsi="Arial" w:cs="Arial"/>
              </w:rPr>
            </w:pPr>
            <w:r w:rsidRPr="00432640">
              <w:rPr>
                <w:rFonts w:ascii="Arial" w:hAnsi="Arial" w:cs="Arial"/>
              </w:rPr>
              <w:t xml:space="preserve">sh </w:t>
            </w:r>
            <w:proofErr w:type="spellStart"/>
            <w:r w:rsidRPr="00432640">
              <w:rPr>
                <w:rFonts w:ascii="Arial" w:hAnsi="Arial" w:cs="Arial"/>
              </w:rPr>
              <w:t>ssh</w:t>
            </w:r>
            <w:proofErr w:type="spellEnd"/>
          </w:p>
        </w:tc>
        <w:tc>
          <w:tcPr>
            <w:tcW w:w="5954" w:type="dxa"/>
          </w:tcPr>
          <w:p w:rsidR="00B45784" w:rsidRPr="00432640" w:rsidRDefault="001D7241" w:rsidP="005F3239">
            <w:pPr>
              <w:spacing w:line="264" w:lineRule="auto"/>
              <w:rPr>
                <w:rFonts w:ascii="Arial" w:hAnsi="Arial" w:cs="Arial"/>
              </w:rPr>
            </w:pPr>
            <w:r w:rsidRPr="00432640">
              <w:rPr>
                <w:rFonts w:ascii="Arial" w:hAnsi="Arial" w:cs="Arial"/>
              </w:rPr>
              <w:t xml:space="preserve">Affiche les connexions de serveur </w:t>
            </w:r>
            <w:proofErr w:type="spellStart"/>
            <w:r w:rsidRPr="00432640">
              <w:rPr>
                <w:rFonts w:ascii="Arial" w:hAnsi="Arial" w:cs="Arial"/>
              </w:rPr>
              <w:t>ssh</w:t>
            </w:r>
            <w:proofErr w:type="spellEnd"/>
            <w:r w:rsidRPr="00432640">
              <w:rPr>
                <w:rFonts w:ascii="Arial" w:hAnsi="Arial" w:cs="Arial"/>
              </w:rPr>
              <w:t xml:space="preserve"> avec des hôtes distants.</w:t>
            </w:r>
          </w:p>
        </w:tc>
      </w:tr>
      <w:tr w:rsidR="00B45784" w:rsidRPr="00432640" w:rsidTr="00AB619D">
        <w:tc>
          <w:tcPr>
            <w:tcW w:w="2518" w:type="dxa"/>
          </w:tcPr>
          <w:p w:rsidR="00B45784" w:rsidRPr="00432640" w:rsidRDefault="00B45784" w:rsidP="005F3239">
            <w:pPr>
              <w:spacing w:line="264" w:lineRule="auto"/>
              <w:rPr>
                <w:rFonts w:ascii="Arial" w:hAnsi="Arial" w:cs="Arial"/>
              </w:rPr>
            </w:pPr>
            <w:r w:rsidRPr="00432640">
              <w:rPr>
                <w:rFonts w:ascii="Arial" w:hAnsi="Arial" w:cs="Arial"/>
              </w:rPr>
              <w:t>Ping  (</w:t>
            </w:r>
            <w:proofErr w:type="spellStart"/>
            <w:r w:rsidRPr="00432640">
              <w:rPr>
                <w:rFonts w:ascii="Arial" w:hAnsi="Arial" w:cs="Arial"/>
              </w:rPr>
              <w:t>ip</w:t>
            </w:r>
            <w:proofErr w:type="spellEnd"/>
            <w:r w:rsidRPr="00432640">
              <w:rPr>
                <w:rFonts w:ascii="Arial" w:hAnsi="Arial" w:cs="Arial"/>
              </w:rPr>
              <w:t xml:space="preserve"> / host </w:t>
            </w:r>
            <w:proofErr w:type="spellStart"/>
            <w:r w:rsidRPr="00432640">
              <w:rPr>
                <w:rFonts w:ascii="Arial" w:hAnsi="Arial" w:cs="Arial"/>
              </w:rPr>
              <w:t>name</w:t>
            </w:r>
            <w:proofErr w:type="spellEnd"/>
            <w:r w:rsidRPr="00432640">
              <w:rPr>
                <w:rFonts w:ascii="Arial" w:hAnsi="Arial" w:cs="Arial"/>
              </w:rPr>
              <w:t>)</w:t>
            </w:r>
          </w:p>
        </w:tc>
        <w:tc>
          <w:tcPr>
            <w:tcW w:w="1559" w:type="dxa"/>
          </w:tcPr>
          <w:p w:rsidR="00B45784" w:rsidRPr="00432640" w:rsidRDefault="00B45784" w:rsidP="005F3239">
            <w:pPr>
              <w:spacing w:line="264" w:lineRule="auto"/>
              <w:rPr>
                <w:rFonts w:ascii="Arial" w:hAnsi="Arial" w:cs="Arial"/>
              </w:rPr>
            </w:pPr>
            <w:r w:rsidRPr="00432640">
              <w:rPr>
                <w:rFonts w:ascii="Arial" w:hAnsi="Arial" w:cs="Arial"/>
              </w:rPr>
              <w:t>P</w:t>
            </w:r>
          </w:p>
        </w:tc>
        <w:tc>
          <w:tcPr>
            <w:tcW w:w="5954" w:type="dxa"/>
          </w:tcPr>
          <w:p w:rsidR="00B45784" w:rsidRPr="00432640" w:rsidRDefault="001D7241" w:rsidP="005F3239">
            <w:pPr>
              <w:spacing w:line="264" w:lineRule="auto"/>
              <w:rPr>
                <w:rFonts w:ascii="Arial" w:hAnsi="Arial" w:cs="Arial"/>
              </w:rPr>
            </w:pPr>
            <w:r w:rsidRPr="00432640">
              <w:rPr>
                <w:rFonts w:ascii="Arial" w:hAnsi="Arial" w:cs="Arial"/>
              </w:rPr>
              <w:t>Envoie 5 requêtes d’écho ICMP vers une adresse IP ou un nom d’hôte (si DNS est disponible) et affiche le temps min/max et moyen de réponse.</w:t>
            </w:r>
          </w:p>
        </w:tc>
      </w:tr>
      <w:tr w:rsidR="00B45784" w:rsidRPr="00432640" w:rsidTr="00AB619D">
        <w:tc>
          <w:tcPr>
            <w:tcW w:w="2518" w:type="dxa"/>
          </w:tcPr>
          <w:p w:rsidR="00B45784" w:rsidRPr="00432640" w:rsidRDefault="00B45784" w:rsidP="005F3239">
            <w:pPr>
              <w:spacing w:line="264" w:lineRule="auto"/>
              <w:rPr>
                <w:rFonts w:ascii="Arial" w:hAnsi="Arial" w:cs="Arial"/>
              </w:rPr>
            </w:pPr>
            <w:proofErr w:type="spellStart"/>
            <w:r w:rsidRPr="00432640">
              <w:rPr>
                <w:rFonts w:ascii="Arial" w:hAnsi="Arial" w:cs="Arial"/>
              </w:rPr>
              <w:t>Traceroute</w:t>
            </w:r>
            <w:proofErr w:type="spellEnd"/>
            <w:r w:rsidRPr="00432640">
              <w:rPr>
                <w:rFonts w:ascii="Arial" w:hAnsi="Arial" w:cs="Arial"/>
              </w:rPr>
              <w:t xml:space="preserve"> (</w:t>
            </w:r>
            <w:proofErr w:type="spellStart"/>
            <w:r w:rsidRPr="00432640">
              <w:rPr>
                <w:rFonts w:ascii="Arial" w:hAnsi="Arial" w:cs="Arial"/>
              </w:rPr>
              <w:t>ip</w:t>
            </w:r>
            <w:proofErr w:type="spellEnd"/>
            <w:r w:rsidRPr="00432640">
              <w:rPr>
                <w:rFonts w:ascii="Arial" w:hAnsi="Arial" w:cs="Arial"/>
              </w:rPr>
              <w:t xml:space="preserve"> / host </w:t>
            </w:r>
            <w:proofErr w:type="spellStart"/>
            <w:r w:rsidRPr="00432640">
              <w:rPr>
                <w:rFonts w:ascii="Arial" w:hAnsi="Arial" w:cs="Arial"/>
              </w:rPr>
              <w:t>name</w:t>
            </w:r>
            <w:proofErr w:type="spellEnd"/>
            <w:r w:rsidRPr="00432640">
              <w:rPr>
                <w:rFonts w:ascii="Arial" w:hAnsi="Arial" w:cs="Arial"/>
              </w:rPr>
              <w:t>)</w:t>
            </w:r>
          </w:p>
        </w:tc>
        <w:tc>
          <w:tcPr>
            <w:tcW w:w="1559" w:type="dxa"/>
          </w:tcPr>
          <w:p w:rsidR="00B45784" w:rsidRPr="00432640" w:rsidRDefault="00B45784" w:rsidP="005F3239">
            <w:pPr>
              <w:spacing w:line="264" w:lineRule="auto"/>
              <w:rPr>
                <w:rFonts w:ascii="Arial" w:hAnsi="Arial" w:cs="Arial"/>
              </w:rPr>
            </w:pPr>
            <w:r w:rsidRPr="00432640">
              <w:rPr>
                <w:rFonts w:ascii="Arial" w:hAnsi="Arial" w:cs="Arial"/>
              </w:rPr>
              <w:t>Tr</w:t>
            </w:r>
          </w:p>
        </w:tc>
        <w:tc>
          <w:tcPr>
            <w:tcW w:w="5954" w:type="dxa"/>
          </w:tcPr>
          <w:p w:rsidR="00B45784" w:rsidRPr="00432640" w:rsidRDefault="001D7241" w:rsidP="005F3239">
            <w:pPr>
              <w:spacing w:line="264" w:lineRule="auto"/>
              <w:rPr>
                <w:rFonts w:ascii="Arial" w:hAnsi="Arial" w:cs="Arial"/>
              </w:rPr>
            </w:pPr>
            <w:r w:rsidRPr="00432640">
              <w:rPr>
                <w:rFonts w:ascii="Arial" w:hAnsi="Arial" w:cs="Arial"/>
              </w:rPr>
              <w:t>Envoie une requête d’écho avec un temps de vie (TTL) variable. Affiche les routeurs (sauts) dans le chemin et le temps de réponse.</w:t>
            </w:r>
          </w:p>
        </w:tc>
      </w:tr>
    </w:tbl>
    <w:p w:rsidR="00AB619D" w:rsidRDefault="00AB619D" w:rsidP="005556CB">
      <w:pPr>
        <w:spacing w:before="0" w:after="0" w:line="264" w:lineRule="auto"/>
        <w:rPr>
          <w:rFonts w:ascii="Arial" w:hAnsi="Arial" w:cs="Arial"/>
        </w:rPr>
      </w:pPr>
    </w:p>
    <w:p w:rsidR="005556CB" w:rsidRPr="005556CB" w:rsidRDefault="005556CB" w:rsidP="005556CB">
      <w:pPr>
        <w:spacing w:before="0" w:after="0" w:line="264" w:lineRule="auto"/>
        <w:rPr>
          <w:rFonts w:ascii="Arial" w:hAnsi="Arial" w:cs="Arial"/>
        </w:rPr>
      </w:pPr>
      <w:r w:rsidRPr="005556CB">
        <w:rPr>
          <w:rFonts w:ascii="Arial" w:hAnsi="Arial" w:cs="Arial"/>
        </w:rPr>
        <w:t xml:space="preserve">Une configuration de base de commutateur comprend le nom d’hôte pour l’identification, des mots de passe pour la sécurité et une affectation d’adresses IP pour la connectivité. Pour bénéficier de l’accès </w:t>
      </w:r>
      <w:proofErr w:type="spellStart"/>
      <w:r w:rsidRPr="005556CB">
        <w:rPr>
          <w:rFonts w:ascii="Arial" w:hAnsi="Arial" w:cs="Arial"/>
        </w:rPr>
        <w:t>intrabande</w:t>
      </w:r>
      <w:proofErr w:type="spellEnd"/>
      <w:r w:rsidRPr="005556CB">
        <w:rPr>
          <w:rFonts w:ascii="Arial" w:hAnsi="Arial" w:cs="Arial"/>
        </w:rPr>
        <w:t>, le commutateur doit posséder une adresse IP.</w:t>
      </w:r>
    </w:p>
    <w:p w:rsidR="005556CB" w:rsidRPr="005556CB" w:rsidRDefault="005556CB" w:rsidP="005556CB">
      <w:pPr>
        <w:spacing w:before="0" w:after="0" w:line="264" w:lineRule="auto"/>
        <w:rPr>
          <w:rFonts w:ascii="Arial" w:hAnsi="Arial" w:cs="Arial"/>
        </w:rPr>
      </w:pPr>
    </w:p>
    <w:p w:rsidR="005556CB" w:rsidRPr="005556CB" w:rsidRDefault="005556CB" w:rsidP="005556CB">
      <w:pPr>
        <w:spacing w:before="0" w:after="0" w:line="264" w:lineRule="auto"/>
        <w:rPr>
          <w:rFonts w:ascii="Arial" w:hAnsi="Arial" w:cs="Arial"/>
        </w:rPr>
      </w:pPr>
      <w:r w:rsidRPr="005556CB">
        <w:rPr>
          <w:rFonts w:ascii="Arial" w:hAnsi="Arial" w:cs="Arial"/>
        </w:rPr>
        <w:t xml:space="preserve">Vérifiez la configuration du commutateur puis utilisez la commande copy running-config startup-config pour l’enregistrer. Pour supprimer la configuration du commutateur, utilisez la commande </w:t>
      </w:r>
      <w:proofErr w:type="spellStart"/>
      <w:r w:rsidRPr="005556CB">
        <w:rPr>
          <w:rFonts w:ascii="Arial" w:hAnsi="Arial" w:cs="Arial"/>
        </w:rPr>
        <w:t>erase</w:t>
      </w:r>
      <w:proofErr w:type="spellEnd"/>
      <w:r w:rsidRPr="005556CB">
        <w:rPr>
          <w:rFonts w:ascii="Arial" w:hAnsi="Arial" w:cs="Arial"/>
        </w:rPr>
        <w:t xml:space="preserve"> startup-config, puis la commande </w:t>
      </w:r>
      <w:proofErr w:type="spellStart"/>
      <w:r w:rsidRPr="005556CB">
        <w:rPr>
          <w:rFonts w:ascii="Arial" w:hAnsi="Arial" w:cs="Arial"/>
        </w:rPr>
        <w:t>reload</w:t>
      </w:r>
      <w:proofErr w:type="spellEnd"/>
      <w:r w:rsidRPr="005556CB">
        <w:rPr>
          <w:rFonts w:ascii="Arial" w:hAnsi="Arial" w:cs="Arial"/>
        </w:rPr>
        <w:t xml:space="preserve">. Il peut également être nécessaire de supprimer les informations de réseau local virtuel à l’aide de la commande </w:t>
      </w:r>
      <w:proofErr w:type="spellStart"/>
      <w:r w:rsidRPr="005556CB">
        <w:rPr>
          <w:rFonts w:ascii="Arial" w:hAnsi="Arial" w:cs="Arial"/>
        </w:rPr>
        <w:t>delete</w:t>
      </w:r>
      <w:proofErr w:type="spellEnd"/>
      <w:r w:rsidRPr="005556CB">
        <w:rPr>
          <w:rFonts w:ascii="Arial" w:hAnsi="Arial" w:cs="Arial"/>
        </w:rPr>
        <w:t xml:space="preserve"> </w:t>
      </w:r>
      <w:proofErr w:type="spellStart"/>
      <w:r w:rsidRPr="005556CB">
        <w:rPr>
          <w:rFonts w:ascii="Arial" w:hAnsi="Arial" w:cs="Arial"/>
        </w:rPr>
        <w:t>flash:vlan.dat</w:t>
      </w:r>
      <w:proofErr w:type="spellEnd"/>
      <w:r w:rsidRPr="005556CB">
        <w:rPr>
          <w:rFonts w:ascii="Arial" w:hAnsi="Arial" w:cs="Arial"/>
        </w:rPr>
        <w:t xml:space="preserve">. </w:t>
      </w:r>
    </w:p>
    <w:p w:rsidR="005556CB" w:rsidRPr="005556CB" w:rsidRDefault="005556CB" w:rsidP="005556CB">
      <w:pPr>
        <w:spacing w:before="0" w:after="0" w:line="264" w:lineRule="auto"/>
        <w:rPr>
          <w:rFonts w:ascii="Arial" w:hAnsi="Arial" w:cs="Arial"/>
        </w:rPr>
      </w:pPr>
    </w:p>
    <w:p w:rsidR="005556CB" w:rsidRPr="005556CB" w:rsidRDefault="005556CB" w:rsidP="005556CB">
      <w:pPr>
        <w:spacing w:before="0" w:after="0" w:line="264" w:lineRule="auto"/>
        <w:rPr>
          <w:rFonts w:ascii="Arial" w:hAnsi="Arial" w:cs="Arial"/>
          <w:u w:val="single"/>
        </w:rPr>
      </w:pPr>
      <w:r w:rsidRPr="005556CB">
        <w:rPr>
          <w:rFonts w:ascii="Arial" w:hAnsi="Arial" w:cs="Arial"/>
          <w:u w:val="single"/>
        </w:rPr>
        <w:t>Gestion de la configuration :</w:t>
      </w:r>
    </w:p>
    <w:p w:rsidR="005556CB" w:rsidRPr="007B71F6" w:rsidRDefault="005556CB" w:rsidP="007B71F6">
      <w:pPr>
        <w:pStyle w:val="Paragraphedeliste"/>
        <w:numPr>
          <w:ilvl w:val="0"/>
          <w:numId w:val="2"/>
        </w:numPr>
        <w:spacing w:before="0" w:after="0" w:line="264" w:lineRule="auto"/>
        <w:rPr>
          <w:rFonts w:ascii="Arial" w:hAnsi="Arial" w:cs="Arial"/>
        </w:rPr>
      </w:pPr>
      <w:proofErr w:type="spellStart"/>
      <w:r w:rsidRPr="007B71F6">
        <w:rPr>
          <w:rFonts w:ascii="Arial" w:hAnsi="Arial" w:cs="Arial"/>
        </w:rPr>
        <w:t>enable</w:t>
      </w:r>
      <w:proofErr w:type="spellEnd"/>
    </w:p>
    <w:p w:rsidR="005556CB" w:rsidRPr="007B71F6" w:rsidRDefault="005556CB" w:rsidP="007B71F6">
      <w:pPr>
        <w:pStyle w:val="Paragraphedeliste"/>
        <w:numPr>
          <w:ilvl w:val="0"/>
          <w:numId w:val="2"/>
        </w:numPr>
        <w:spacing w:before="0" w:after="0" w:line="264" w:lineRule="auto"/>
        <w:rPr>
          <w:rFonts w:ascii="Arial" w:hAnsi="Arial" w:cs="Arial"/>
        </w:rPr>
      </w:pPr>
      <w:r w:rsidRPr="007B71F6">
        <w:rPr>
          <w:rFonts w:ascii="Arial" w:hAnsi="Arial" w:cs="Arial"/>
        </w:rPr>
        <w:t>configure terminal</w:t>
      </w:r>
    </w:p>
    <w:p w:rsidR="005556CB" w:rsidRPr="007B71F6" w:rsidRDefault="005556CB" w:rsidP="007B71F6">
      <w:pPr>
        <w:pStyle w:val="Paragraphedeliste"/>
        <w:numPr>
          <w:ilvl w:val="0"/>
          <w:numId w:val="2"/>
        </w:numPr>
        <w:spacing w:before="0" w:after="0" w:line="264" w:lineRule="auto"/>
        <w:rPr>
          <w:rFonts w:ascii="Arial" w:hAnsi="Arial" w:cs="Arial"/>
          <w:lang w:val="en-US"/>
        </w:rPr>
      </w:pPr>
      <w:r w:rsidRPr="007B71F6">
        <w:rPr>
          <w:rFonts w:ascii="Arial" w:hAnsi="Arial" w:cs="Arial"/>
          <w:lang w:val="en-US"/>
        </w:rPr>
        <w:t>copy running-</w:t>
      </w:r>
      <w:proofErr w:type="spellStart"/>
      <w:r w:rsidRPr="007B71F6">
        <w:rPr>
          <w:rFonts w:ascii="Arial" w:hAnsi="Arial" w:cs="Arial"/>
          <w:lang w:val="en-US"/>
        </w:rPr>
        <w:t>config</w:t>
      </w:r>
      <w:proofErr w:type="spellEnd"/>
      <w:r w:rsidRPr="007B71F6">
        <w:rPr>
          <w:rFonts w:ascii="Arial" w:hAnsi="Arial" w:cs="Arial"/>
          <w:lang w:val="en-US"/>
        </w:rPr>
        <w:t xml:space="preserve"> startup-</w:t>
      </w:r>
      <w:proofErr w:type="spellStart"/>
      <w:r w:rsidRPr="007B71F6">
        <w:rPr>
          <w:rFonts w:ascii="Arial" w:hAnsi="Arial" w:cs="Arial"/>
          <w:lang w:val="en-US"/>
        </w:rPr>
        <w:t>config</w:t>
      </w:r>
      <w:proofErr w:type="spellEnd"/>
    </w:p>
    <w:p w:rsidR="005556CB" w:rsidRPr="007B71F6" w:rsidRDefault="005556CB" w:rsidP="007B71F6">
      <w:pPr>
        <w:pStyle w:val="Paragraphedeliste"/>
        <w:numPr>
          <w:ilvl w:val="0"/>
          <w:numId w:val="2"/>
        </w:numPr>
        <w:spacing w:before="0" w:after="0" w:line="264" w:lineRule="auto"/>
        <w:rPr>
          <w:rFonts w:ascii="Arial" w:hAnsi="Arial" w:cs="Arial"/>
          <w:lang w:val="en-US"/>
        </w:rPr>
      </w:pPr>
      <w:r w:rsidRPr="007B71F6">
        <w:rPr>
          <w:rFonts w:ascii="Arial" w:hAnsi="Arial" w:cs="Arial"/>
          <w:lang w:val="en-US"/>
        </w:rPr>
        <w:t>erase startup-</w:t>
      </w:r>
      <w:proofErr w:type="spellStart"/>
      <w:r w:rsidRPr="007B71F6">
        <w:rPr>
          <w:rFonts w:ascii="Arial" w:hAnsi="Arial" w:cs="Arial"/>
          <w:lang w:val="en-US"/>
        </w:rPr>
        <w:t>config</w:t>
      </w:r>
      <w:proofErr w:type="spellEnd"/>
    </w:p>
    <w:p w:rsidR="005556CB" w:rsidRPr="007B71F6" w:rsidRDefault="005556CB" w:rsidP="007B71F6">
      <w:pPr>
        <w:pStyle w:val="Paragraphedeliste"/>
        <w:numPr>
          <w:ilvl w:val="0"/>
          <w:numId w:val="2"/>
        </w:numPr>
        <w:spacing w:before="0" w:after="0" w:line="264" w:lineRule="auto"/>
        <w:rPr>
          <w:rFonts w:ascii="Arial" w:hAnsi="Arial" w:cs="Arial"/>
          <w:lang w:val="en-US"/>
        </w:rPr>
      </w:pPr>
      <w:r w:rsidRPr="007B71F6">
        <w:rPr>
          <w:rFonts w:ascii="Arial" w:hAnsi="Arial" w:cs="Arial"/>
          <w:lang w:val="en-US"/>
        </w:rPr>
        <w:t xml:space="preserve">delete </w:t>
      </w:r>
      <w:proofErr w:type="spellStart"/>
      <w:r w:rsidRPr="007B71F6">
        <w:rPr>
          <w:rFonts w:ascii="Arial" w:hAnsi="Arial" w:cs="Arial"/>
          <w:lang w:val="en-US"/>
        </w:rPr>
        <w:t>flash:vlan.dat</w:t>
      </w:r>
      <w:proofErr w:type="spellEnd"/>
    </w:p>
    <w:p w:rsidR="005556CB" w:rsidRPr="007B71F6" w:rsidRDefault="005556CB" w:rsidP="007B71F6">
      <w:pPr>
        <w:pStyle w:val="Paragraphedeliste"/>
        <w:numPr>
          <w:ilvl w:val="0"/>
          <w:numId w:val="2"/>
        </w:numPr>
        <w:spacing w:before="0" w:after="0" w:line="264" w:lineRule="auto"/>
        <w:rPr>
          <w:rFonts w:ascii="Arial" w:hAnsi="Arial" w:cs="Arial"/>
          <w:lang w:val="en-US"/>
        </w:rPr>
      </w:pPr>
      <w:r w:rsidRPr="007B71F6">
        <w:rPr>
          <w:rFonts w:ascii="Arial" w:hAnsi="Arial" w:cs="Arial"/>
          <w:lang w:val="en-US"/>
        </w:rPr>
        <w:t>reload</w:t>
      </w:r>
    </w:p>
    <w:p w:rsidR="005556CB" w:rsidRPr="005556CB" w:rsidRDefault="005556CB" w:rsidP="005556CB">
      <w:pPr>
        <w:spacing w:before="0" w:after="0" w:line="264" w:lineRule="auto"/>
        <w:rPr>
          <w:rFonts w:ascii="Arial" w:hAnsi="Arial" w:cs="Arial"/>
          <w:lang w:val="en-US"/>
        </w:rPr>
      </w:pPr>
    </w:p>
    <w:p w:rsidR="005556CB" w:rsidRPr="005556CB" w:rsidRDefault="005556CB" w:rsidP="005556CB">
      <w:pPr>
        <w:spacing w:before="0" w:after="0" w:line="264" w:lineRule="auto"/>
        <w:rPr>
          <w:rFonts w:ascii="Arial" w:hAnsi="Arial" w:cs="Arial"/>
          <w:lang w:val="en-US"/>
        </w:rPr>
      </w:pPr>
    </w:p>
    <w:p w:rsidR="005556CB" w:rsidRPr="005556CB" w:rsidRDefault="005556CB" w:rsidP="005556CB">
      <w:pPr>
        <w:spacing w:before="0" w:after="0" w:line="264" w:lineRule="auto"/>
        <w:rPr>
          <w:rFonts w:ascii="Arial" w:hAnsi="Arial" w:cs="Arial"/>
          <w:u w:val="single"/>
        </w:rPr>
      </w:pPr>
      <w:r w:rsidRPr="005556CB">
        <w:rPr>
          <w:rFonts w:ascii="Arial" w:hAnsi="Arial" w:cs="Arial"/>
          <w:u w:val="single"/>
        </w:rPr>
        <w:t xml:space="preserve">Paramètres globaux : </w:t>
      </w:r>
    </w:p>
    <w:p w:rsidR="005556CB" w:rsidRPr="00432640" w:rsidRDefault="005556CB" w:rsidP="00432640">
      <w:pPr>
        <w:pStyle w:val="Paragraphedeliste"/>
        <w:numPr>
          <w:ilvl w:val="0"/>
          <w:numId w:val="2"/>
        </w:numPr>
        <w:spacing w:before="0" w:after="0" w:line="264" w:lineRule="auto"/>
        <w:rPr>
          <w:rFonts w:ascii="Arial" w:hAnsi="Arial" w:cs="Arial"/>
        </w:rPr>
      </w:pPr>
      <w:r w:rsidRPr="00432640">
        <w:rPr>
          <w:rFonts w:ascii="Arial" w:hAnsi="Arial" w:cs="Arial"/>
        </w:rPr>
        <w:t>hostname</w:t>
      </w:r>
    </w:p>
    <w:p w:rsidR="005556CB" w:rsidRPr="00432640" w:rsidRDefault="005556CB" w:rsidP="00432640">
      <w:pPr>
        <w:pStyle w:val="Paragraphedeliste"/>
        <w:numPr>
          <w:ilvl w:val="0"/>
          <w:numId w:val="2"/>
        </w:numPr>
        <w:spacing w:before="0" w:after="0" w:line="264" w:lineRule="auto"/>
        <w:rPr>
          <w:rFonts w:ascii="Arial" w:hAnsi="Arial" w:cs="Arial"/>
        </w:rPr>
      </w:pPr>
      <w:r w:rsidRPr="00432640">
        <w:rPr>
          <w:rFonts w:ascii="Arial" w:hAnsi="Arial" w:cs="Arial"/>
        </w:rPr>
        <w:t xml:space="preserve">banner </w:t>
      </w:r>
      <w:proofErr w:type="spellStart"/>
      <w:r w:rsidRPr="00432640">
        <w:rPr>
          <w:rFonts w:ascii="Arial" w:hAnsi="Arial" w:cs="Arial"/>
        </w:rPr>
        <w:t>motd</w:t>
      </w:r>
      <w:proofErr w:type="spellEnd"/>
    </w:p>
    <w:p w:rsidR="005556CB" w:rsidRPr="00432640" w:rsidRDefault="005556CB" w:rsidP="00432640">
      <w:pPr>
        <w:pStyle w:val="Paragraphedeliste"/>
        <w:numPr>
          <w:ilvl w:val="0"/>
          <w:numId w:val="2"/>
        </w:numPr>
        <w:spacing w:before="0" w:after="0" w:line="264" w:lineRule="auto"/>
        <w:rPr>
          <w:rFonts w:ascii="Arial" w:hAnsi="Arial" w:cs="Arial"/>
        </w:rPr>
      </w:pPr>
      <w:r w:rsidRPr="00432640">
        <w:rPr>
          <w:rFonts w:ascii="Arial" w:hAnsi="Arial" w:cs="Arial"/>
        </w:rPr>
        <w:t>enable password</w:t>
      </w:r>
    </w:p>
    <w:p w:rsidR="005556CB" w:rsidRPr="00432640" w:rsidRDefault="005556CB" w:rsidP="00432640">
      <w:pPr>
        <w:pStyle w:val="Paragraphedeliste"/>
        <w:numPr>
          <w:ilvl w:val="0"/>
          <w:numId w:val="2"/>
        </w:numPr>
        <w:spacing w:before="0" w:after="0" w:line="264" w:lineRule="auto"/>
        <w:rPr>
          <w:rFonts w:ascii="Arial" w:hAnsi="Arial" w:cs="Arial"/>
        </w:rPr>
      </w:pPr>
      <w:r w:rsidRPr="00432640">
        <w:rPr>
          <w:rFonts w:ascii="Arial" w:hAnsi="Arial" w:cs="Arial"/>
        </w:rPr>
        <w:t>enable secret</w:t>
      </w:r>
    </w:p>
    <w:p w:rsidR="005556CB" w:rsidRPr="005556CB" w:rsidRDefault="005556CB" w:rsidP="00432640">
      <w:pPr>
        <w:pStyle w:val="Paragraphedeliste"/>
        <w:numPr>
          <w:ilvl w:val="0"/>
          <w:numId w:val="2"/>
        </w:numPr>
        <w:spacing w:before="0" w:after="0" w:line="264" w:lineRule="auto"/>
        <w:rPr>
          <w:rFonts w:ascii="Arial" w:hAnsi="Arial" w:cs="Arial"/>
        </w:rPr>
      </w:pPr>
      <w:proofErr w:type="spellStart"/>
      <w:r w:rsidRPr="005556CB">
        <w:rPr>
          <w:rFonts w:ascii="Arial" w:hAnsi="Arial" w:cs="Arial"/>
        </w:rPr>
        <w:t>ip</w:t>
      </w:r>
      <w:proofErr w:type="spellEnd"/>
      <w:r w:rsidRPr="005556CB">
        <w:rPr>
          <w:rFonts w:ascii="Arial" w:hAnsi="Arial" w:cs="Arial"/>
        </w:rPr>
        <w:t xml:space="preserve"> default-</w:t>
      </w:r>
      <w:proofErr w:type="spellStart"/>
      <w:r w:rsidRPr="005556CB">
        <w:rPr>
          <w:rFonts w:ascii="Arial" w:hAnsi="Arial" w:cs="Arial"/>
        </w:rPr>
        <w:t>gateway</w:t>
      </w:r>
      <w:proofErr w:type="spellEnd"/>
    </w:p>
    <w:p w:rsidR="005556CB" w:rsidRPr="005556CB" w:rsidRDefault="005556CB" w:rsidP="005556CB">
      <w:pPr>
        <w:spacing w:before="0" w:after="0" w:line="264" w:lineRule="auto"/>
        <w:rPr>
          <w:rFonts w:ascii="Arial" w:hAnsi="Arial" w:cs="Arial"/>
        </w:rPr>
      </w:pPr>
    </w:p>
    <w:p w:rsidR="00450E30" w:rsidRDefault="00450E30">
      <w:pPr>
        <w:rPr>
          <w:rFonts w:ascii="Arial" w:hAnsi="Arial" w:cs="Arial"/>
        </w:rPr>
      </w:pPr>
      <w:r>
        <w:rPr>
          <w:rFonts w:ascii="Arial" w:hAnsi="Arial" w:cs="Arial"/>
        </w:rPr>
        <w:br w:type="page"/>
      </w:r>
    </w:p>
    <w:p w:rsidR="005556CB" w:rsidRPr="005556CB" w:rsidRDefault="005556CB" w:rsidP="005556CB">
      <w:pPr>
        <w:spacing w:before="0" w:after="0" w:line="264" w:lineRule="auto"/>
        <w:rPr>
          <w:rFonts w:ascii="Arial" w:hAnsi="Arial" w:cs="Arial"/>
        </w:rPr>
      </w:pPr>
    </w:p>
    <w:p w:rsidR="005556CB" w:rsidRPr="005556CB" w:rsidRDefault="005556CB" w:rsidP="005556CB">
      <w:pPr>
        <w:spacing w:before="0" w:after="0" w:line="264" w:lineRule="auto"/>
        <w:rPr>
          <w:rFonts w:ascii="Arial" w:hAnsi="Arial" w:cs="Arial"/>
          <w:u w:val="single"/>
        </w:rPr>
      </w:pPr>
      <w:r w:rsidRPr="005556CB">
        <w:rPr>
          <w:rFonts w:ascii="Arial" w:hAnsi="Arial" w:cs="Arial"/>
          <w:u w:val="single"/>
        </w:rPr>
        <w:t>Paramètres de ligne :</w:t>
      </w:r>
    </w:p>
    <w:p w:rsidR="005556CB" w:rsidRPr="00432640" w:rsidRDefault="005556CB" w:rsidP="00432640">
      <w:pPr>
        <w:pStyle w:val="Paragraphedeliste"/>
        <w:numPr>
          <w:ilvl w:val="0"/>
          <w:numId w:val="3"/>
        </w:numPr>
        <w:spacing w:before="0" w:after="0" w:line="264" w:lineRule="auto"/>
        <w:rPr>
          <w:rFonts w:ascii="Arial" w:hAnsi="Arial" w:cs="Arial"/>
          <w:lang w:val="en-US"/>
        </w:rPr>
      </w:pPr>
      <w:r w:rsidRPr="00432640">
        <w:rPr>
          <w:rFonts w:ascii="Arial" w:hAnsi="Arial" w:cs="Arial"/>
          <w:lang w:val="en-US"/>
        </w:rPr>
        <w:t>line con</w:t>
      </w:r>
    </w:p>
    <w:p w:rsidR="005556CB" w:rsidRPr="00432640" w:rsidRDefault="005556CB" w:rsidP="00432640">
      <w:pPr>
        <w:pStyle w:val="Paragraphedeliste"/>
        <w:numPr>
          <w:ilvl w:val="0"/>
          <w:numId w:val="3"/>
        </w:numPr>
        <w:spacing w:before="0" w:after="0" w:line="264" w:lineRule="auto"/>
        <w:rPr>
          <w:rFonts w:ascii="Arial" w:hAnsi="Arial" w:cs="Arial"/>
          <w:lang w:val="en-US"/>
        </w:rPr>
      </w:pPr>
      <w:r w:rsidRPr="00432640">
        <w:rPr>
          <w:rFonts w:ascii="Arial" w:hAnsi="Arial" w:cs="Arial"/>
          <w:lang w:val="en-US"/>
        </w:rPr>
        <w:t xml:space="preserve">line </w:t>
      </w:r>
      <w:proofErr w:type="spellStart"/>
      <w:r w:rsidRPr="00432640">
        <w:rPr>
          <w:rFonts w:ascii="Arial" w:hAnsi="Arial" w:cs="Arial"/>
          <w:lang w:val="en-US"/>
        </w:rPr>
        <w:t>vty</w:t>
      </w:r>
      <w:proofErr w:type="spellEnd"/>
      <w:r w:rsidRPr="00432640">
        <w:rPr>
          <w:rFonts w:ascii="Arial" w:hAnsi="Arial" w:cs="Arial"/>
          <w:lang w:val="en-US"/>
        </w:rPr>
        <w:t xml:space="preserve"> </w:t>
      </w:r>
    </w:p>
    <w:p w:rsidR="005556CB" w:rsidRPr="00432640" w:rsidRDefault="005556CB" w:rsidP="00432640">
      <w:pPr>
        <w:pStyle w:val="Paragraphedeliste"/>
        <w:numPr>
          <w:ilvl w:val="0"/>
          <w:numId w:val="3"/>
        </w:numPr>
        <w:spacing w:before="0" w:after="0" w:line="264" w:lineRule="auto"/>
        <w:rPr>
          <w:rFonts w:ascii="Arial" w:hAnsi="Arial" w:cs="Arial"/>
          <w:lang w:val="en-US"/>
        </w:rPr>
      </w:pPr>
      <w:r w:rsidRPr="00432640">
        <w:rPr>
          <w:rFonts w:ascii="Arial" w:hAnsi="Arial" w:cs="Arial"/>
          <w:lang w:val="en-US"/>
        </w:rPr>
        <w:t>login and password</w:t>
      </w:r>
    </w:p>
    <w:p w:rsidR="005556CB" w:rsidRPr="005556CB" w:rsidRDefault="005556CB" w:rsidP="005556CB">
      <w:pPr>
        <w:spacing w:before="0" w:after="0" w:line="264" w:lineRule="auto"/>
        <w:rPr>
          <w:rFonts w:ascii="Arial" w:hAnsi="Arial" w:cs="Arial"/>
          <w:lang w:val="en-US"/>
        </w:rPr>
      </w:pPr>
    </w:p>
    <w:p w:rsidR="005556CB" w:rsidRPr="005556CB" w:rsidRDefault="005556CB" w:rsidP="005556CB">
      <w:pPr>
        <w:spacing w:before="0" w:after="0" w:line="264" w:lineRule="auto"/>
        <w:rPr>
          <w:rFonts w:ascii="Arial" w:hAnsi="Arial" w:cs="Arial"/>
          <w:lang w:val="en-US"/>
        </w:rPr>
      </w:pPr>
    </w:p>
    <w:p w:rsidR="005556CB" w:rsidRPr="005556CB" w:rsidRDefault="005556CB" w:rsidP="005556CB">
      <w:pPr>
        <w:spacing w:before="0" w:after="0" w:line="264" w:lineRule="auto"/>
        <w:rPr>
          <w:rFonts w:ascii="Arial" w:hAnsi="Arial" w:cs="Arial"/>
          <w:u w:val="single"/>
        </w:rPr>
      </w:pPr>
      <w:r w:rsidRPr="005556CB">
        <w:rPr>
          <w:rFonts w:ascii="Arial" w:hAnsi="Arial" w:cs="Arial"/>
          <w:u w:val="single"/>
        </w:rPr>
        <w:t>Paramètres d’interface :</w:t>
      </w:r>
    </w:p>
    <w:p w:rsidR="005556CB" w:rsidRPr="00432640" w:rsidRDefault="005556CB" w:rsidP="00432640">
      <w:pPr>
        <w:pStyle w:val="Paragraphedeliste"/>
        <w:numPr>
          <w:ilvl w:val="0"/>
          <w:numId w:val="4"/>
        </w:numPr>
        <w:spacing w:before="0" w:after="0" w:line="264" w:lineRule="auto"/>
        <w:rPr>
          <w:rFonts w:ascii="Arial" w:hAnsi="Arial" w:cs="Arial"/>
          <w:lang w:val="en-US"/>
        </w:rPr>
      </w:pPr>
      <w:r w:rsidRPr="00432640">
        <w:rPr>
          <w:rFonts w:ascii="Arial" w:hAnsi="Arial" w:cs="Arial"/>
          <w:lang w:val="en-US"/>
        </w:rPr>
        <w:t>interface type/number (vlan1)</w:t>
      </w:r>
    </w:p>
    <w:p w:rsidR="005556CB" w:rsidRPr="00432640" w:rsidRDefault="005556CB" w:rsidP="00432640">
      <w:pPr>
        <w:pStyle w:val="Paragraphedeliste"/>
        <w:numPr>
          <w:ilvl w:val="0"/>
          <w:numId w:val="4"/>
        </w:numPr>
        <w:spacing w:before="0" w:after="0" w:line="264" w:lineRule="auto"/>
        <w:rPr>
          <w:rFonts w:ascii="Arial" w:hAnsi="Arial" w:cs="Arial"/>
          <w:lang w:val="en-US"/>
        </w:rPr>
      </w:pPr>
      <w:proofErr w:type="spellStart"/>
      <w:r w:rsidRPr="00432640">
        <w:rPr>
          <w:rFonts w:ascii="Arial" w:hAnsi="Arial" w:cs="Arial"/>
          <w:lang w:val="en-US"/>
        </w:rPr>
        <w:t>ip</w:t>
      </w:r>
      <w:proofErr w:type="spellEnd"/>
      <w:r w:rsidRPr="00432640">
        <w:rPr>
          <w:rFonts w:ascii="Arial" w:hAnsi="Arial" w:cs="Arial"/>
          <w:lang w:val="en-US"/>
        </w:rPr>
        <w:t xml:space="preserve"> address</w:t>
      </w:r>
    </w:p>
    <w:p w:rsidR="005556CB" w:rsidRPr="00432640" w:rsidRDefault="005556CB" w:rsidP="00432640">
      <w:pPr>
        <w:pStyle w:val="Paragraphedeliste"/>
        <w:numPr>
          <w:ilvl w:val="0"/>
          <w:numId w:val="4"/>
        </w:numPr>
        <w:spacing w:before="0" w:after="0" w:line="264" w:lineRule="auto"/>
        <w:rPr>
          <w:rFonts w:ascii="Arial" w:hAnsi="Arial" w:cs="Arial"/>
        </w:rPr>
      </w:pPr>
      <w:r w:rsidRPr="00432640">
        <w:rPr>
          <w:rFonts w:ascii="Arial" w:hAnsi="Arial" w:cs="Arial"/>
        </w:rPr>
        <w:t>speed / duplex</w:t>
      </w:r>
    </w:p>
    <w:p w:rsidR="005556CB" w:rsidRDefault="005556CB" w:rsidP="00432640">
      <w:pPr>
        <w:pStyle w:val="Paragraphedeliste"/>
        <w:numPr>
          <w:ilvl w:val="0"/>
          <w:numId w:val="4"/>
        </w:numPr>
        <w:spacing w:before="0" w:after="0" w:line="264" w:lineRule="auto"/>
        <w:rPr>
          <w:rFonts w:ascii="Arial" w:hAnsi="Arial" w:cs="Arial"/>
        </w:rPr>
      </w:pPr>
      <w:proofErr w:type="spellStart"/>
      <w:r w:rsidRPr="00432640">
        <w:rPr>
          <w:rFonts w:ascii="Arial" w:hAnsi="Arial" w:cs="Arial"/>
        </w:rPr>
        <w:t>switchport</w:t>
      </w:r>
      <w:proofErr w:type="spellEnd"/>
      <w:r w:rsidRPr="00432640">
        <w:rPr>
          <w:rFonts w:ascii="Arial" w:hAnsi="Arial" w:cs="Arial"/>
        </w:rPr>
        <w:t xml:space="preserve"> port-</w:t>
      </w:r>
      <w:proofErr w:type="spellStart"/>
      <w:r w:rsidRPr="00432640">
        <w:rPr>
          <w:rFonts w:ascii="Arial" w:hAnsi="Arial" w:cs="Arial"/>
        </w:rPr>
        <w:t>security</w:t>
      </w:r>
      <w:proofErr w:type="spellEnd"/>
    </w:p>
    <w:p w:rsidR="00450E30" w:rsidRDefault="00450E30" w:rsidP="00450E30">
      <w:pPr>
        <w:spacing w:before="0" w:after="0" w:line="264" w:lineRule="auto"/>
        <w:rPr>
          <w:rFonts w:ascii="Arial" w:hAnsi="Arial" w:cs="Arial"/>
        </w:rPr>
      </w:pPr>
    </w:p>
    <w:p w:rsidR="00450E30" w:rsidRDefault="00450E30" w:rsidP="00450E30">
      <w:pPr>
        <w:spacing w:before="0" w:after="0" w:line="264" w:lineRule="auto"/>
        <w:rPr>
          <w:rFonts w:ascii="Arial" w:hAnsi="Arial" w:cs="Arial"/>
        </w:rPr>
      </w:pPr>
    </w:p>
    <w:p w:rsidR="0073463D" w:rsidRPr="0041179B" w:rsidRDefault="0073463D" w:rsidP="0073463D">
      <w:pPr>
        <w:spacing w:before="0" w:after="0" w:line="264" w:lineRule="auto"/>
        <w:rPr>
          <w:rFonts w:ascii="Arial" w:hAnsi="Arial" w:cs="Arial"/>
          <w:b/>
          <w:color w:val="FF0000"/>
        </w:rPr>
      </w:pPr>
      <w:r w:rsidRPr="0041179B">
        <w:rPr>
          <w:rFonts w:ascii="Arial" w:hAnsi="Arial" w:cs="Arial"/>
          <w:b/>
          <w:color w:val="FF0000"/>
        </w:rPr>
        <w:t>2. Exercice Packet Tracer : Configuration de base d’un commutateur à l’aide de l’ILC</w:t>
      </w:r>
    </w:p>
    <w:p w:rsidR="0073463D" w:rsidRPr="0041179B" w:rsidRDefault="0073463D" w:rsidP="0073463D">
      <w:pPr>
        <w:spacing w:before="0" w:after="0" w:line="264" w:lineRule="auto"/>
        <w:rPr>
          <w:rFonts w:ascii="Arial" w:hAnsi="Arial" w:cs="Arial"/>
          <w:color w:val="FF0000"/>
        </w:rPr>
      </w:pPr>
      <w:r w:rsidRPr="0041179B">
        <w:rPr>
          <w:rFonts w:ascii="Arial" w:hAnsi="Arial" w:cs="Arial"/>
          <w:color w:val="FF0000"/>
        </w:rPr>
        <w:t>Mettez en pratique ce que vous avez appris sur la configuration de base d’un commutateur et les commandes de vérification.</w:t>
      </w:r>
    </w:p>
    <w:p w:rsidR="0073463D" w:rsidRDefault="0073463D" w:rsidP="0073463D">
      <w:pPr>
        <w:spacing w:before="0" w:after="0" w:line="264" w:lineRule="auto"/>
        <w:rPr>
          <w:rFonts w:ascii="Arial" w:hAnsi="Arial" w:cs="Arial"/>
        </w:rPr>
      </w:pPr>
    </w:p>
    <w:p w:rsidR="003472C6" w:rsidRDefault="003472C6" w:rsidP="0073463D">
      <w:pPr>
        <w:spacing w:before="0" w:after="0" w:line="264" w:lineRule="auto"/>
        <w:rPr>
          <w:rFonts w:ascii="Arial" w:hAnsi="Arial" w:cs="Arial"/>
        </w:rPr>
      </w:pPr>
    </w:p>
    <w:p w:rsidR="00F20D64" w:rsidRDefault="00F20D64" w:rsidP="0073463D">
      <w:pPr>
        <w:spacing w:before="0" w:after="0" w:line="264" w:lineRule="auto"/>
        <w:rPr>
          <w:rFonts w:ascii="Arial" w:hAnsi="Arial" w:cs="Arial"/>
        </w:rPr>
      </w:pPr>
    </w:p>
    <w:p w:rsidR="00F20D64" w:rsidRPr="0041179B" w:rsidRDefault="00F20D64" w:rsidP="00F20D64">
      <w:pPr>
        <w:spacing w:before="0" w:after="0" w:line="264" w:lineRule="auto"/>
        <w:rPr>
          <w:rFonts w:ascii="Arial" w:hAnsi="Arial" w:cs="Arial"/>
          <w:b/>
          <w:color w:val="FF0000"/>
        </w:rPr>
      </w:pPr>
      <w:r w:rsidRPr="0041179B">
        <w:rPr>
          <w:rFonts w:ascii="Arial" w:hAnsi="Arial" w:cs="Arial"/>
          <w:b/>
          <w:color w:val="FF0000"/>
        </w:rPr>
        <w:t>3. Travaux pratiques : Configuration de base du routage et de la commutation.docx</w:t>
      </w:r>
    </w:p>
    <w:p w:rsidR="00F20D64" w:rsidRDefault="00F20D64" w:rsidP="0073463D">
      <w:pPr>
        <w:spacing w:before="0" w:after="0" w:line="264" w:lineRule="auto"/>
        <w:rPr>
          <w:rFonts w:ascii="Arial" w:hAnsi="Arial" w:cs="Arial"/>
        </w:rPr>
      </w:pPr>
    </w:p>
    <w:p w:rsidR="003472C6" w:rsidRDefault="003472C6" w:rsidP="0073463D">
      <w:pPr>
        <w:spacing w:before="0" w:after="0" w:line="264" w:lineRule="auto"/>
        <w:rPr>
          <w:rFonts w:ascii="Arial" w:hAnsi="Arial" w:cs="Arial"/>
        </w:rPr>
      </w:pPr>
    </w:p>
    <w:p w:rsidR="003472C6" w:rsidRDefault="003472C6" w:rsidP="0073463D">
      <w:pPr>
        <w:spacing w:before="0" w:after="0" w:line="264" w:lineRule="auto"/>
        <w:rPr>
          <w:rFonts w:ascii="Arial" w:hAnsi="Arial" w:cs="Arial"/>
        </w:rPr>
      </w:pPr>
    </w:p>
    <w:p w:rsidR="001A07B6" w:rsidRPr="0041179B" w:rsidRDefault="001A07B6" w:rsidP="001A07B6">
      <w:pPr>
        <w:spacing w:before="0" w:after="0" w:line="264" w:lineRule="auto"/>
        <w:rPr>
          <w:rFonts w:ascii="Arial" w:hAnsi="Arial" w:cs="Arial"/>
          <w:b/>
          <w:color w:val="FF0000"/>
        </w:rPr>
      </w:pPr>
      <w:r w:rsidRPr="0041179B">
        <w:rPr>
          <w:rFonts w:ascii="Arial" w:hAnsi="Arial" w:cs="Arial"/>
          <w:b/>
          <w:color w:val="FF0000"/>
        </w:rPr>
        <w:t>4. Travaux pratiques : Activez la sécurité de base des commutateurs.</w:t>
      </w:r>
      <w:r w:rsidR="007036E7">
        <w:rPr>
          <w:rFonts w:ascii="Arial" w:hAnsi="Arial" w:cs="Arial"/>
          <w:b/>
          <w:color w:val="FF0000"/>
        </w:rPr>
        <w:t>docx</w:t>
      </w:r>
    </w:p>
    <w:p w:rsidR="001A07B6" w:rsidRDefault="001A07B6" w:rsidP="001A07B6">
      <w:pPr>
        <w:spacing w:before="0" w:after="0" w:line="264" w:lineRule="auto"/>
        <w:rPr>
          <w:rFonts w:ascii="Arial" w:hAnsi="Arial" w:cs="Arial"/>
          <w:b/>
        </w:rPr>
      </w:pPr>
    </w:p>
    <w:p w:rsidR="003472C6" w:rsidRDefault="003472C6" w:rsidP="001A07B6">
      <w:pPr>
        <w:spacing w:before="0" w:after="0" w:line="264" w:lineRule="auto"/>
        <w:rPr>
          <w:rFonts w:ascii="Arial" w:hAnsi="Arial" w:cs="Arial"/>
          <w:b/>
        </w:rPr>
      </w:pPr>
    </w:p>
    <w:p w:rsidR="003472C6" w:rsidRDefault="003472C6" w:rsidP="001A07B6">
      <w:pPr>
        <w:spacing w:before="0" w:after="0" w:line="264" w:lineRule="auto"/>
        <w:rPr>
          <w:rFonts w:ascii="Arial" w:hAnsi="Arial" w:cs="Arial"/>
          <w:b/>
        </w:rPr>
      </w:pPr>
    </w:p>
    <w:sectPr w:rsidR="003472C6" w:rsidSect="00966C03">
      <w:pgSz w:w="11906" w:h="16838" w:code="9"/>
      <w:pgMar w:top="1021" w:right="1021" w:bottom="1021" w:left="1134" w:header="454" w:footer="454"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983D72"/>
    <w:multiLevelType w:val="hybridMultilevel"/>
    <w:tmpl w:val="067875A2"/>
    <w:lvl w:ilvl="0" w:tplc="5F72225C">
      <w:start w:val="1"/>
      <w:numFmt w:val="bullet"/>
      <w:lvlText w:val=""/>
      <w:lvlJc w:val="left"/>
      <w:pPr>
        <w:ind w:left="720" w:hanging="360"/>
      </w:pPr>
      <w:rPr>
        <w:rFonts w:ascii="Symbol" w:hAnsi="Symbol" w:hint="default"/>
        <w:sz w:val="1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300A19E2"/>
    <w:multiLevelType w:val="hybridMultilevel"/>
    <w:tmpl w:val="45C02FF6"/>
    <w:lvl w:ilvl="0" w:tplc="5F72225C">
      <w:start w:val="1"/>
      <w:numFmt w:val="bullet"/>
      <w:lvlText w:val=""/>
      <w:lvlJc w:val="left"/>
      <w:pPr>
        <w:ind w:left="720" w:hanging="360"/>
      </w:pPr>
      <w:rPr>
        <w:rFonts w:ascii="Symbol" w:hAnsi="Symbol" w:hint="default"/>
        <w:sz w:val="1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133261C"/>
    <w:multiLevelType w:val="hybridMultilevel"/>
    <w:tmpl w:val="5EE4C328"/>
    <w:lvl w:ilvl="0" w:tplc="5F72225C">
      <w:start w:val="1"/>
      <w:numFmt w:val="bullet"/>
      <w:lvlText w:val=""/>
      <w:lvlJc w:val="left"/>
      <w:pPr>
        <w:ind w:left="720" w:hanging="360"/>
      </w:pPr>
      <w:rPr>
        <w:rFonts w:ascii="Symbol" w:hAnsi="Symbol" w:hint="default"/>
        <w:sz w:val="1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AE406B1"/>
    <w:multiLevelType w:val="hybridMultilevel"/>
    <w:tmpl w:val="B824C69E"/>
    <w:lvl w:ilvl="0" w:tplc="5F72225C">
      <w:start w:val="1"/>
      <w:numFmt w:val="bullet"/>
      <w:lvlText w:val=""/>
      <w:lvlJc w:val="left"/>
      <w:pPr>
        <w:ind w:left="720" w:hanging="360"/>
      </w:pPr>
      <w:rPr>
        <w:rFonts w:ascii="Symbol" w:hAnsi="Symbol" w:hint="default"/>
        <w:sz w:val="1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437A58FB"/>
    <w:multiLevelType w:val="hybridMultilevel"/>
    <w:tmpl w:val="C5BAF808"/>
    <w:lvl w:ilvl="0" w:tplc="5F72225C">
      <w:start w:val="1"/>
      <w:numFmt w:val="bullet"/>
      <w:lvlText w:val=""/>
      <w:lvlJc w:val="left"/>
      <w:pPr>
        <w:ind w:left="720" w:hanging="360"/>
      </w:pPr>
      <w:rPr>
        <w:rFonts w:ascii="Symbol" w:hAnsi="Symbol" w:hint="default"/>
        <w:sz w:val="1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54B02AEE"/>
    <w:multiLevelType w:val="hybridMultilevel"/>
    <w:tmpl w:val="4AEC8C64"/>
    <w:lvl w:ilvl="0" w:tplc="5F72225C">
      <w:start w:val="1"/>
      <w:numFmt w:val="bullet"/>
      <w:lvlText w:val=""/>
      <w:lvlJc w:val="left"/>
      <w:pPr>
        <w:ind w:left="720" w:hanging="360"/>
      </w:pPr>
      <w:rPr>
        <w:rFonts w:ascii="Symbol" w:hAnsi="Symbol" w:hint="default"/>
        <w:sz w:val="1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62E65887"/>
    <w:multiLevelType w:val="hybridMultilevel"/>
    <w:tmpl w:val="DD6C1BF6"/>
    <w:lvl w:ilvl="0" w:tplc="5F72225C">
      <w:start w:val="1"/>
      <w:numFmt w:val="bullet"/>
      <w:lvlText w:val=""/>
      <w:lvlJc w:val="left"/>
      <w:pPr>
        <w:ind w:left="720" w:hanging="360"/>
      </w:pPr>
      <w:rPr>
        <w:rFonts w:ascii="Symbol" w:hAnsi="Symbol" w:hint="default"/>
        <w:sz w:val="1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6E417D45"/>
    <w:multiLevelType w:val="hybridMultilevel"/>
    <w:tmpl w:val="29D65FAA"/>
    <w:lvl w:ilvl="0" w:tplc="5F72225C">
      <w:start w:val="1"/>
      <w:numFmt w:val="bullet"/>
      <w:lvlText w:val=""/>
      <w:lvlJc w:val="left"/>
      <w:pPr>
        <w:ind w:left="720" w:hanging="360"/>
      </w:pPr>
      <w:rPr>
        <w:rFonts w:ascii="Symbol" w:hAnsi="Symbol" w:hint="default"/>
        <w:sz w:val="1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7EDC13B0"/>
    <w:multiLevelType w:val="hybridMultilevel"/>
    <w:tmpl w:val="147AF1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1"/>
  </w:num>
  <w:num w:numId="4">
    <w:abstractNumId w:val="6"/>
  </w:num>
  <w:num w:numId="5">
    <w:abstractNumId w:val="7"/>
  </w:num>
  <w:num w:numId="6">
    <w:abstractNumId w:val="2"/>
  </w:num>
  <w:num w:numId="7">
    <w:abstractNumId w:val="4"/>
  </w:num>
  <w:num w:numId="8">
    <w:abstractNumId w:val="0"/>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defaultTabStop w:val="708"/>
  <w:hyphenationZone w:val="425"/>
  <w:characterSpacingControl w:val="doNotCompress"/>
  <w:compat/>
  <w:rsids>
    <w:rsidRoot w:val="00E06508"/>
    <w:rsid w:val="000735A5"/>
    <w:rsid w:val="00131165"/>
    <w:rsid w:val="001A07B6"/>
    <w:rsid w:val="001D7241"/>
    <w:rsid w:val="001E736D"/>
    <w:rsid w:val="002666DA"/>
    <w:rsid w:val="002B61C2"/>
    <w:rsid w:val="002F29D0"/>
    <w:rsid w:val="003472C6"/>
    <w:rsid w:val="003D108B"/>
    <w:rsid w:val="0041179B"/>
    <w:rsid w:val="00432640"/>
    <w:rsid w:val="00450E30"/>
    <w:rsid w:val="005556CB"/>
    <w:rsid w:val="007036E7"/>
    <w:rsid w:val="0073463D"/>
    <w:rsid w:val="007B71F6"/>
    <w:rsid w:val="00966C03"/>
    <w:rsid w:val="00AB619D"/>
    <w:rsid w:val="00B45784"/>
    <w:rsid w:val="00D0464B"/>
    <w:rsid w:val="00D3111E"/>
    <w:rsid w:val="00D6311A"/>
    <w:rsid w:val="00E06508"/>
    <w:rsid w:val="00EA4D4F"/>
    <w:rsid w:val="00EA4F67"/>
    <w:rsid w:val="00EF39CD"/>
    <w:rsid w:val="00F20D64"/>
    <w:rsid w:val="00F24344"/>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before="40" w:after="40" w:line="288"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736D"/>
  </w:style>
  <w:style w:type="paragraph" w:styleId="Titre3">
    <w:name w:val="heading 3"/>
    <w:basedOn w:val="Normal"/>
    <w:link w:val="Titre3Car"/>
    <w:uiPriority w:val="9"/>
    <w:qFormat/>
    <w:rsid w:val="00F24344"/>
    <w:pPr>
      <w:spacing w:before="100" w:beforeAutospacing="1" w:after="100" w:afterAutospacing="1" w:line="240" w:lineRule="auto"/>
      <w:jc w:val="left"/>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E06508"/>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3Car">
    <w:name w:val="Titre 3 Car"/>
    <w:basedOn w:val="Policepardfaut"/>
    <w:link w:val="Titre3"/>
    <w:uiPriority w:val="9"/>
    <w:rsid w:val="00F24344"/>
    <w:rPr>
      <w:rFonts w:ascii="Times New Roman" w:eastAsia="Times New Roman" w:hAnsi="Times New Roman" w:cs="Times New Roman"/>
      <w:b/>
      <w:bCs/>
      <w:sz w:val="27"/>
      <w:szCs w:val="27"/>
      <w:lang w:eastAsia="fr-FR"/>
    </w:rPr>
  </w:style>
  <w:style w:type="paragraph" w:styleId="Paragraphedeliste">
    <w:name w:val="List Paragraph"/>
    <w:basedOn w:val="Normal"/>
    <w:uiPriority w:val="34"/>
    <w:qFormat/>
    <w:rsid w:val="007B71F6"/>
    <w:pPr>
      <w:ind w:left="720"/>
      <w:contextualSpacing/>
    </w:pPr>
  </w:style>
</w:styles>
</file>

<file path=word/webSettings.xml><?xml version="1.0" encoding="utf-8"?>
<w:webSettings xmlns:r="http://schemas.openxmlformats.org/officeDocument/2006/relationships" xmlns:w="http://schemas.openxmlformats.org/wordprocessingml/2006/main">
  <w:divs>
    <w:div w:id="334773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6</Pages>
  <Words>1565</Words>
  <Characters>8611</Characters>
  <Application>Microsoft Office Word</Application>
  <DocSecurity>0</DocSecurity>
  <Lines>71</Lines>
  <Paragraphs>20</Paragraphs>
  <ScaleCrop>false</ScaleCrop>
  <HeadingPairs>
    <vt:vector size="2" baseType="variant">
      <vt:variant>
        <vt:lpstr>Titre</vt:lpstr>
      </vt:variant>
      <vt:variant>
        <vt:i4>1</vt:i4>
      </vt:variant>
    </vt:vector>
  </HeadingPairs>
  <TitlesOfParts>
    <vt:vector size="1" baseType="lpstr">
      <vt:lpstr/>
    </vt:vector>
  </TitlesOfParts>
  <Company>maison</Company>
  <LinksUpToDate>false</LinksUpToDate>
  <CharactersWithSpaces>10156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jenny</dc:creator>
  <cp:keywords/>
  <dc:description/>
  <cp:lastModifiedBy>jmele</cp:lastModifiedBy>
  <cp:revision>24</cp:revision>
  <dcterms:created xsi:type="dcterms:W3CDTF">2015-03-18T18:06:00Z</dcterms:created>
  <dcterms:modified xsi:type="dcterms:W3CDTF">2015-03-19T07:07:00Z</dcterms:modified>
</cp:coreProperties>
</file>