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C1DFB" w:rsidRDefault="005C1DFB"/>
    <w:p w14:paraId="74F03C69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29748F0C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632B58D9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40D159E4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4F7F4B73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45AC4CA4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21EB23AF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194EBBF2" w14:textId="77777777" w:rsid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00000002" w14:textId="54C4B489" w:rsidR="005C1DFB" w:rsidRDefault="00CB248D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  <w:r w:rsidRPr="003E5DBF">
        <w:rPr>
          <w:rFonts w:asciiTheme="majorHAnsi" w:hAnsiTheme="majorHAnsi" w:cstheme="majorHAnsi"/>
          <w:b/>
          <w:sz w:val="52"/>
          <w:szCs w:val="52"/>
        </w:rPr>
        <w:t>Курсов проект по дисциплината “Управление на софтуерни проекти”</w:t>
      </w:r>
    </w:p>
    <w:p w14:paraId="5B504282" w14:textId="77777777" w:rsidR="003E5DBF" w:rsidRPr="003E5DBF" w:rsidRDefault="003E5DBF" w:rsidP="003E5DBF">
      <w:pPr>
        <w:jc w:val="center"/>
        <w:rPr>
          <w:rFonts w:asciiTheme="majorHAnsi" w:hAnsiTheme="majorHAnsi" w:cstheme="majorHAnsi"/>
          <w:b/>
          <w:sz w:val="52"/>
          <w:szCs w:val="52"/>
        </w:rPr>
      </w:pPr>
    </w:p>
    <w:p w14:paraId="00000003" w14:textId="77777777" w:rsidR="005C1DFB" w:rsidRDefault="005C1DFB" w:rsidP="003E5DBF">
      <w:pPr>
        <w:jc w:val="center"/>
      </w:pPr>
    </w:p>
    <w:p w14:paraId="00000004" w14:textId="7C8CF406" w:rsidR="005C1DFB" w:rsidRDefault="00CB248D" w:rsidP="003E5DBF">
      <w:pPr>
        <w:jc w:val="center"/>
        <w:rPr>
          <w:rFonts w:asciiTheme="majorHAnsi" w:hAnsiTheme="majorHAnsi" w:cstheme="majorHAnsi"/>
          <w:i/>
          <w:sz w:val="40"/>
          <w:szCs w:val="40"/>
        </w:rPr>
      </w:pPr>
      <w:r w:rsidRPr="003E5DBF">
        <w:rPr>
          <w:rFonts w:asciiTheme="majorHAnsi" w:hAnsiTheme="majorHAnsi" w:cstheme="majorHAnsi"/>
          <w:i/>
          <w:sz w:val="40"/>
          <w:szCs w:val="40"/>
        </w:rPr>
        <w:t>Общ преглед на проекта</w:t>
      </w:r>
    </w:p>
    <w:p w14:paraId="467A8476" w14:textId="65388D7D" w:rsidR="003E5DBF" w:rsidRDefault="003E5DBF" w:rsidP="003E5DB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4598E075" w14:textId="14E7BF80" w:rsidR="003E5DBF" w:rsidRDefault="003E5DBF" w:rsidP="003E5DB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19AA408F" w14:textId="77777777" w:rsidR="003E5DBF" w:rsidRDefault="003E5DBF" w:rsidP="003E5DB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55162722" w14:textId="77777777" w:rsidR="003E5DBF" w:rsidRPr="003E5DBF" w:rsidRDefault="003E5DBF" w:rsidP="003E5DBF">
      <w:pPr>
        <w:jc w:val="center"/>
        <w:rPr>
          <w:rFonts w:asciiTheme="majorHAnsi" w:hAnsiTheme="majorHAnsi" w:cstheme="majorHAnsi"/>
          <w:i/>
          <w:sz w:val="40"/>
          <w:szCs w:val="40"/>
        </w:rPr>
      </w:pPr>
    </w:p>
    <w:p w14:paraId="00000005" w14:textId="77777777" w:rsidR="005C1DFB" w:rsidRDefault="005C1DFB"/>
    <w:p w14:paraId="00000006" w14:textId="77777777" w:rsidR="005C1DFB" w:rsidRPr="003E5DBF" w:rsidRDefault="00CB248D" w:rsidP="003E5DBF">
      <w:pPr>
        <w:jc w:val="right"/>
        <w:rPr>
          <w:rFonts w:asciiTheme="majorHAnsi" w:hAnsiTheme="majorHAnsi" w:cstheme="majorHAnsi"/>
          <w:sz w:val="32"/>
          <w:szCs w:val="32"/>
        </w:rPr>
      </w:pPr>
      <w:r w:rsidRPr="003E5DBF">
        <w:rPr>
          <w:rFonts w:asciiTheme="majorHAnsi" w:hAnsiTheme="majorHAnsi" w:cstheme="majorHAnsi"/>
          <w:sz w:val="32"/>
          <w:szCs w:val="32"/>
        </w:rPr>
        <w:t xml:space="preserve">Изготвил: Ерика </w:t>
      </w:r>
      <w:proofErr w:type="spellStart"/>
      <w:r w:rsidRPr="003E5DBF">
        <w:rPr>
          <w:rFonts w:asciiTheme="majorHAnsi" w:hAnsiTheme="majorHAnsi" w:cstheme="majorHAnsi"/>
          <w:sz w:val="32"/>
          <w:szCs w:val="32"/>
        </w:rPr>
        <w:t>Карамучева</w:t>
      </w:r>
      <w:proofErr w:type="spellEnd"/>
    </w:p>
    <w:p w14:paraId="00000007" w14:textId="77777777" w:rsidR="005C1DFB" w:rsidRPr="003E5DBF" w:rsidRDefault="00CB248D" w:rsidP="003E5DBF">
      <w:pPr>
        <w:jc w:val="right"/>
        <w:rPr>
          <w:rFonts w:asciiTheme="majorHAnsi" w:hAnsiTheme="majorHAnsi" w:cstheme="majorHAnsi"/>
          <w:sz w:val="32"/>
          <w:szCs w:val="32"/>
        </w:rPr>
      </w:pPr>
      <w:r w:rsidRPr="003E5DBF">
        <w:rPr>
          <w:rFonts w:asciiTheme="majorHAnsi" w:hAnsiTheme="majorHAnsi" w:cstheme="majorHAnsi"/>
          <w:sz w:val="32"/>
          <w:szCs w:val="32"/>
        </w:rPr>
        <w:t>Факултетен Номер: 2101321067</w:t>
      </w:r>
    </w:p>
    <w:p w14:paraId="00000008" w14:textId="77777777" w:rsidR="005C1DFB" w:rsidRPr="003E5DBF" w:rsidRDefault="00CB248D" w:rsidP="003E5DBF">
      <w:pPr>
        <w:jc w:val="right"/>
        <w:rPr>
          <w:rFonts w:asciiTheme="majorHAnsi" w:hAnsiTheme="majorHAnsi" w:cstheme="majorHAnsi"/>
          <w:sz w:val="32"/>
          <w:szCs w:val="32"/>
        </w:rPr>
      </w:pPr>
      <w:r w:rsidRPr="003E5DBF">
        <w:rPr>
          <w:rFonts w:asciiTheme="majorHAnsi" w:hAnsiTheme="majorHAnsi" w:cstheme="majorHAnsi"/>
          <w:sz w:val="32"/>
          <w:szCs w:val="32"/>
        </w:rPr>
        <w:t>Специалност: Софтуерно инженерство</w:t>
      </w:r>
    </w:p>
    <w:p w14:paraId="00000009" w14:textId="77777777" w:rsidR="005C1DFB" w:rsidRPr="003E5DBF" w:rsidRDefault="005C1DFB">
      <w:pPr>
        <w:rPr>
          <w:rFonts w:asciiTheme="majorHAnsi" w:hAnsiTheme="majorHAnsi" w:cstheme="majorHAnsi"/>
        </w:rPr>
      </w:pPr>
    </w:p>
    <w:p w14:paraId="0000002F" w14:textId="1B459208" w:rsidR="005C1DFB" w:rsidRDefault="005C1DFB"/>
    <w:p w14:paraId="00000030" w14:textId="77777777" w:rsidR="005C1DFB" w:rsidRDefault="005C1DFB"/>
    <w:p w14:paraId="00000031" w14:textId="77777777" w:rsidR="005C1DFB" w:rsidRPr="00794D32" w:rsidRDefault="00CB248D" w:rsidP="00794D32">
      <w:p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Съдържание:</w:t>
      </w:r>
    </w:p>
    <w:p w14:paraId="00000032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Проблем и възможност</w:t>
      </w:r>
    </w:p>
    <w:p w14:paraId="00000033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Цели и очаквани ползи</w:t>
      </w:r>
    </w:p>
    <w:p w14:paraId="00000034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Заинтересовани страни</w:t>
      </w:r>
    </w:p>
    <w:p w14:paraId="00000035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Екип и организационна структура</w:t>
      </w:r>
    </w:p>
    <w:p w14:paraId="00000036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Обхват на проекта</w:t>
      </w:r>
    </w:p>
    <w:p w14:paraId="00000037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Времева рамка</w:t>
      </w:r>
    </w:p>
    <w:p w14:paraId="00000038" w14:textId="77777777" w:rsidR="005C1DFB" w:rsidRPr="00794D32" w:rsidRDefault="00CB248D" w:rsidP="00794D32">
      <w:pPr>
        <w:numPr>
          <w:ilvl w:val="0"/>
          <w:numId w:val="1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Основни етапи</w:t>
      </w:r>
    </w:p>
    <w:p w14:paraId="00000039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3A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3B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3C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3D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3E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3F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0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1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2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3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4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5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6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7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8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9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A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B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C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D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E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4F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0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1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2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3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4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5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6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7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8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9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5A" w14:textId="77777777" w:rsidR="005C1DFB" w:rsidRPr="00794D32" w:rsidRDefault="005C1DFB" w:rsidP="00794D32">
      <w:pPr>
        <w:ind w:left="720"/>
        <w:jc w:val="both"/>
        <w:rPr>
          <w:sz w:val="24"/>
          <w:szCs w:val="24"/>
        </w:rPr>
      </w:pPr>
    </w:p>
    <w:p w14:paraId="00000060" w14:textId="3E3080D7" w:rsidR="005C1DFB" w:rsidRPr="00794D32" w:rsidRDefault="005C1DFB" w:rsidP="00794D32">
      <w:pPr>
        <w:jc w:val="both"/>
        <w:rPr>
          <w:sz w:val="24"/>
          <w:szCs w:val="24"/>
        </w:rPr>
      </w:pPr>
    </w:p>
    <w:p w14:paraId="00000061" w14:textId="77777777" w:rsidR="005C1DFB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lastRenderedPageBreak/>
        <w:t>Проблем и възможност</w:t>
      </w:r>
    </w:p>
    <w:p w14:paraId="00000062" w14:textId="2D9B3EA1" w:rsidR="005C1DFB" w:rsidRPr="00794D32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а) Проблеми</w:t>
      </w:r>
    </w:p>
    <w:p w14:paraId="37BE5F23" w14:textId="3A9F5381" w:rsidR="00794D32" w:rsidRPr="00794D32" w:rsidRDefault="00794D32" w:rsidP="00794D32">
      <w:pPr>
        <w:ind w:left="1440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В днешно време все повече университети се сблъскват с проблеми като:</w:t>
      </w:r>
    </w:p>
    <w:p w14:paraId="71DD8425" w14:textId="77777777" w:rsidR="00794D32" w:rsidRP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Липса на централизирана система за достъп до необходимите материали и информация.</w:t>
      </w:r>
    </w:p>
    <w:p w14:paraId="5A238004" w14:textId="77777777" w:rsidR="00794D32" w:rsidRP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Трудности при комуникация между административен персонал, студенти и преподаватели.</w:t>
      </w:r>
    </w:p>
    <w:p w14:paraId="1EF30DF8" w14:textId="77777777" w:rsidR="00794D32" w:rsidRP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Студентите и преподавателите нямат лесен достъп до разписания, ресурси или важна информация в реално време.</w:t>
      </w:r>
    </w:p>
    <w:p w14:paraId="6D6BA7E0" w14:textId="77777777" w:rsidR="00794D32" w:rsidRP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 xml:space="preserve">Оценките се вписват ръчно или чрез остарели системи, което е </w:t>
      </w:r>
      <w:proofErr w:type="spellStart"/>
      <w:r w:rsidRPr="00794D32">
        <w:rPr>
          <w:sz w:val="24"/>
          <w:szCs w:val="24"/>
          <w:lang w:val="bg-BG"/>
        </w:rPr>
        <w:t>времеемко</w:t>
      </w:r>
      <w:proofErr w:type="spellEnd"/>
      <w:r w:rsidRPr="00794D32">
        <w:rPr>
          <w:sz w:val="24"/>
          <w:szCs w:val="24"/>
          <w:lang w:val="bg-BG"/>
        </w:rPr>
        <w:t xml:space="preserve"> и неудобно както за студенти, така и за преподаватели.</w:t>
      </w:r>
    </w:p>
    <w:p w14:paraId="00000063" w14:textId="5D48FDA0" w:rsidR="005C1DFB" w:rsidRPr="00794D32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б) Възможност</w:t>
      </w:r>
    </w:p>
    <w:p w14:paraId="5436D40B" w14:textId="5D4281B0" w:rsidR="00794D32" w:rsidRDefault="00794D32" w:rsidP="00794D32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приложение за университети</w:t>
      </w:r>
      <w:r w:rsidR="00750158">
        <w:rPr>
          <w:sz w:val="24"/>
          <w:szCs w:val="24"/>
          <w:lang w:val="en-US"/>
        </w:rPr>
        <w:t xml:space="preserve"> - </w:t>
      </w:r>
      <w:proofErr w:type="spellStart"/>
      <w:r w:rsidR="00750158">
        <w:rPr>
          <w:sz w:val="24"/>
          <w:szCs w:val="24"/>
          <w:lang w:val="en-US"/>
        </w:rPr>
        <w:t>Educatings</w:t>
      </w:r>
      <w:proofErr w:type="spellEnd"/>
      <w:r>
        <w:rPr>
          <w:sz w:val="24"/>
          <w:szCs w:val="24"/>
          <w:lang w:val="bg-BG"/>
        </w:rPr>
        <w:t>, което може да предложи:</w:t>
      </w:r>
    </w:p>
    <w:p w14:paraId="5DBDB5D6" w14:textId="19EC3066" w:rsid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Централизирано решение за управление на академичните процеси.</w:t>
      </w:r>
    </w:p>
    <w:p w14:paraId="150970BB" w14:textId="5CDC92D5" w:rsid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Улеснена комуникация между заинтересованите страни.</w:t>
      </w:r>
    </w:p>
    <w:p w14:paraId="14F9EB3E" w14:textId="1C45AA9D" w:rsidR="00794D32" w:rsidRPr="00794D32" w:rsidRDefault="00794D32" w:rsidP="00794D32">
      <w:pPr>
        <w:pStyle w:val="a9"/>
        <w:numPr>
          <w:ilvl w:val="0"/>
          <w:numId w:val="9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По- добра организация и достъп до актуална информация в реално време.</w:t>
      </w:r>
    </w:p>
    <w:p w14:paraId="00000064" w14:textId="77777777" w:rsidR="005C1DFB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Цели и очаквани ползи</w:t>
      </w:r>
    </w:p>
    <w:p w14:paraId="00000065" w14:textId="37AEF8FD" w:rsidR="005C1DFB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а) Цели</w:t>
      </w:r>
    </w:p>
    <w:p w14:paraId="4E92E557" w14:textId="14820397" w:rsidR="00794D32" w:rsidRPr="00794D32" w:rsidRDefault="00794D32" w:rsidP="00794D32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Разработка на потребителски ориентирано приложение, с лесен и интуитивен интерфейс, което да оптимизира ежедневните задачи на университетите.</w:t>
      </w:r>
    </w:p>
    <w:p w14:paraId="5AD06868" w14:textId="127CAD23" w:rsidR="00794D32" w:rsidRPr="00794D32" w:rsidRDefault="00794D32" w:rsidP="00794D32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Създаване на приложение, което да обединява различни ресурси, оценки и разписания.</w:t>
      </w:r>
    </w:p>
    <w:p w14:paraId="1E5652A0" w14:textId="540ADC33" w:rsidR="00794D32" w:rsidRPr="00794D32" w:rsidRDefault="00794D32" w:rsidP="00794D32">
      <w:pPr>
        <w:pStyle w:val="a9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Интеграция със съществуващи системи.</w:t>
      </w:r>
    </w:p>
    <w:p w14:paraId="00000066" w14:textId="3FAE6B1E" w:rsidR="005C1DFB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б) Очаквани ползи</w:t>
      </w:r>
    </w:p>
    <w:p w14:paraId="21502887" w14:textId="55DEA67B" w:rsidR="00794D32" w:rsidRPr="00794D32" w:rsidRDefault="00794D32" w:rsidP="00794D32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Повишаване на ефективността и удовлетвореността на студентите и преподавателите.</w:t>
      </w:r>
    </w:p>
    <w:p w14:paraId="59A59EB0" w14:textId="43BC1D04" w:rsidR="00794D32" w:rsidRPr="00794D32" w:rsidRDefault="00794D32" w:rsidP="00794D32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Намаляване на административното натоварване.</w:t>
      </w:r>
    </w:p>
    <w:p w14:paraId="79A8B512" w14:textId="7734993B" w:rsidR="00794D32" w:rsidRPr="00794D32" w:rsidRDefault="00794D32" w:rsidP="00794D32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Възможност за събиране на данни за анализ и подобряване на академичните процеси.</w:t>
      </w:r>
    </w:p>
    <w:p w14:paraId="37E7521D" w14:textId="47C1A71F" w:rsidR="00794D32" w:rsidRPr="00794D32" w:rsidRDefault="00794D32" w:rsidP="00794D32">
      <w:pPr>
        <w:pStyle w:val="a9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Студентите ще бъдат по- организирани и фокусирани върху своето обучение.</w:t>
      </w:r>
    </w:p>
    <w:p w14:paraId="00000067" w14:textId="77777777" w:rsidR="005C1DFB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Заинтересовани страни</w:t>
      </w:r>
    </w:p>
    <w:p w14:paraId="00000068" w14:textId="4A7BE43C" w:rsidR="005C1DFB" w:rsidRPr="00794D32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а) Вътрешни заинтересовани страни</w:t>
      </w:r>
    </w:p>
    <w:p w14:paraId="44474B1B" w14:textId="749D8ED7" w:rsidR="00284D1F" w:rsidRDefault="006E1FC2" w:rsidP="00794D32">
      <w:pPr>
        <w:pStyle w:val="a9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Проектен екип</w:t>
      </w:r>
    </w:p>
    <w:p w14:paraId="07F3E40A" w14:textId="74102A79" w:rsidR="006E1FC2" w:rsidRDefault="006E1FC2" w:rsidP="00794D32">
      <w:pPr>
        <w:pStyle w:val="a9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Ръководство на компанията</w:t>
      </w:r>
    </w:p>
    <w:p w14:paraId="2B3A4E0F" w14:textId="7A749A5F" w:rsidR="006E1FC2" w:rsidRDefault="006E1FC2" w:rsidP="00794D32">
      <w:pPr>
        <w:pStyle w:val="a9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Отдел Качество</w:t>
      </w:r>
    </w:p>
    <w:p w14:paraId="6653324F" w14:textId="26AA2076" w:rsidR="006E1FC2" w:rsidRDefault="006E1FC2" w:rsidP="00794D32">
      <w:pPr>
        <w:pStyle w:val="a9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Отдел Маркетинг</w:t>
      </w:r>
    </w:p>
    <w:p w14:paraId="67AC0E1B" w14:textId="1918CB17" w:rsidR="006E1FC2" w:rsidRPr="00794D32" w:rsidRDefault="006E1FC2" w:rsidP="00794D32">
      <w:pPr>
        <w:pStyle w:val="a9"/>
        <w:numPr>
          <w:ilvl w:val="0"/>
          <w:numId w:val="5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lastRenderedPageBreak/>
        <w:t>Отдел Поддръжка</w:t>
      </w:r>
    </w:p>
    <w:p w14:paraId="00000069" w14:textId="5D596ECE" w:rsidR="005C1DFB" w:rsidRPr="00794D32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б) Външни заинтересовани страни</w:t>
      </w:r>
    </w:p>
    <w:p w14:paraId="4AFCCC32" w14:textId="0B1207C7" w:rsidR="00284D1F" w:rsidRPr="00794D32" w:rsidRDefault="00284D1F" w:rsidP="00794D32">
      <w:pPr>
        <w:pStyle w:val="a9"/>
        <w:numPr>
          <w:ilvl w:val="0"/>
          <w:numId w:val="7"/>
        </w:numPr>
        <w:ind w:left="2127" w:hanging="219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Университетът</w:t>
      </w:r>
    </w:p>
    <w:p w14:paraId="1D3DC308" w14:textId="204A706C" w:rsidR="00284D1F" w:rsidRPr="00794D32" w:rsidRDefault="00284D1F" w:rsidP="00794D32">
      <w:pPr>
        <w:pStyle w:val="a9"/>
        <w:numPr>
          <w:ilvl w:val="0"/>
          <w:numId w:val="7"/>
        </w:numPr>
        <w:ind w:left="2127" w:hanging="219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Университетска администрация</w:t>
      </w:r>
    </w:p>
    <w:p w14:paraId="5D5D8CAC" w14:textId="0311E939" w:rsidR="00284D1F" w:rsidRPr="00794D32" w:rsidRDefault="00284D1F" w:rsidP="00794D32">
      <w:pPr>
        <w:pStyle w:val="a9"/>
        <w:numPr>
          <w:ilvl w:val="0"/>
          <w:numId w:val="7"/>
        </w:numPr>
        <w:ind w:left="2127" w:hanging="219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Преподаватели</w:t>
      </w:r>
    </w:p>
    <w:p w14:paraId="1E495969" w14:textId="36B41D1C" w:rsidR="00284D1F" w:rsidRPr="00794D32" w:rsidRDefault="00284D1F" w:rsidP="00794D32">
      <w:pPr>
        <w:pStyle w:val="a9"/>
        <w:numPr>
          <w:ilvl w:val="0"/>
          <w:numId w:val="7"/>
        </w:numPr>
        <w:ind w:left="2127" w:hanging="219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Студенти</w:t>
      </w:r>
    </w:p>
    <w:p w14:paraId="75D3F9B5" w14:textId="6733EC8C" w:rsidR="00284D1F" w:rsidRDefault="00284D1F" w:rsidP="00794D32">
      <w:pPr>
        <w:pStyle w:val="a9"/>
        <w:numPr>
          <w:ilvl w:val="0"/>
          <w:numId w:val="7"/>
        </w:numPr>
        <w:ind w:left="2127" w:hanging="219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Технически екип на университета</w:t>
      </w:r>
    </w:p>
    <w:p w14:paraId="4E06A3BB" w14:textId="5E1E3A49" w:rsidR="006E1FC2" w:rsidRPr="00794D32" w:rsidRDefault="006E1FC2" w:rsidP="00794D32">
      <w:pPr>
        <w:pStyle w:val="a9"/>
        <w:numPr>
          <w:ilvl w:val="0"/>
          <w:numId w:val="7"/>
        </w:numPr>
        <w:ind w:left="2127" w:hanging="219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Регулаторни органи</w:t>
      </w:r>
    </w:p>
    <w:p w14:paraId="0000006A" w14:textId="77777777" w:rsidR="005C1DFB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Екип и организационна структура</w:t>
      </w:r>
    </w:p>
    <w:p w14:paraId="0000006B" w14:textId="7697B924" w:rsidR="005C1DFB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а) Основен екип</w:t>
      </w:r>
    </w:p>
    <w:p w14:paraId="35A68740" w14:textId="61C80458" w:rsidR="002E7E4F" w:rsidRPr="006E1FC2" w:rsidRDefault="006E1FC2" w:rsidP="006E1FC2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Проектен мениджър</w:t>
      </w:r>
    </w:p>
    <w:p w14:paraId="4E152DA9" w14:textId="538718ED" w:rsidR="006E1FC2" w:rsidRPr="006E1FC2" w:rsidRDefault="006E1FC2" w:rsidP="00B5071C">
      <w:pPr>
        <w:pStyle w:val="a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Отговорности: Управление на проекта</w:t>
      </w:r>
      <w:r w:rsidR="00B5071C">
        <w:rPr>
          <w:sz w:val="24"/>
          <w:szCs w:val="24"/>
          <w:lang w:val="bg-BG"/>
        </w:rPr>
        <w:t>, комуникация със заинтересованите страни</w:t>
      </w:r>
    </w:p>
    <w:p w14:paraId="6C8E7B6C" w14:textId="3412CE3D" w:rsidR="006E1FC2" w:rsidRPr="006E1FC2" w:rsidRDefault="006E1FC2" w:rsidP="006E1FC2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 Старши разработчици</w:t>
      </w:r>
      <w:r w:rsidR="00A678C0">
        <w:rPr>
          <w:sz w:val="24"/>
          <w:szCs w:val="24"/>
          <w:lang w:val="en-US"/>
        </w:rPr>
        <w:t xml:space="preserve"> (</w:t>
      </w:r>
      <w:r w:rsidR="00A678C0">
        <w:rPr>
          <w:sz w:val="24"/>
          <w:szCs w:val="24"/>
          <w:lang w:val="bg-BG"/>
        </w:rPr>
        <w:t>3</w:t>
      </w:r>
      <w:r w:rsidR="00750158">
        <w:rPr>
          <w:sz w:val="24"/>
          <w:szCs w:val="24"/>
          <w:lang w:val="en-US"/>
        </w:rPr>
        <w:t>)</w:t>
      </w:r>
    </w:p>
    <w:p w14:paraId="4D64C0E4" w14:textId="05E1837A" w:rsidR="006E1FC2" w:rsidRPr="006E1FC2" w:rsidRDefault="006E1FC2" w:rsidP="006E1FC2">
      <w:pPr>
        <w:pStyle w:val="a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Отговорности: Архитектура, разработка на ключови компоненти, менторство</w:t>
      </w:r>
    </w:p>
    <w:p w14:paraId="6D2F3C42" w14:textId="16DA71BD" w:rsidR="006E1FC2" w:rsidRPr="006E1FC2" w:rsidRDefault="006E1FC2" w:rsidP="006E1FC2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Младши разработчици</w:t>
      </w:r>
      <w:r w:rsidR="00A678C0">
        <w:rPr>
          <w:sz w:val="24"/>
          <w:szCs w:val="24"/>
          <w:lang w:val="en-US"/>
        </w:rPr>
        <w:t xml:space="preserve"> (3</w:t>
      </w:r>
      <w:r w:rsidR="00750158">
        <w:rPr>
          <w:sz w:val="24"/>
          <w:szCs w:val="24"/>
          <w:lang w:val="en-US"/>
        </w:rPr>
        <w:t>)</w:t>
      </w:r>
    </w:p>
    <w:p w14:paraId="1835C909" w14:textId="31B20EA0" w:rsidR="006E1FC2" w:rsidRPr="006E1FC2" w:rsidRDefault="006E1FC2" w:rsidP="006E1FC2">
      <w:pPr>
        <w:pStyle w:val="a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Отговорности: Разработка на компоненти, поддръжка</w:t>
      </w:r>
    </w:p>
    <w:p w14:paraId="589CE741" w14:textId="16E7ECAA" w:rsidR="006E1FC2" w:rsidRPr="006E1FC2" w:rsidRDefault="006E1FC2" w:rsidP="006E1FC2">
      <w:pPr>
        <w:pStyle w:val="a9"/>
        <w:numPr>
          <w:ilvl w:val="0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QA </w:t>
      </w:r>
      <w:r>
        <w:rPr>
          <w:sz w:val="24"/>
          <w:szCs w:val="24"/>
          <w:lang w:val="bg-BG"/>
        </w:rPr>
        <w:t>инженер</w:t>
      </w:r>
    </w:p>
    <w:p w14:paraId="5A6EF5BF" w14:textId="4CF3E300" w:rsidR="006E1FC2" w:rsidRPr="006E1FC2" w:rsidRDefault="00B5071C" w:rsidP="006E1FC2">
      <w:pPr>
        <w:pStyle w:val="a9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Отговорности: Осигуряване на качеството, тестване</w:t>
      </w:r>
    </w:p>
    <w:p w14:paraId="0000006C" w14:textId="00D40D2D" w:rsidR="005C1DFB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б) Организационна структура</w:t>
      </w:r>
    </w:p>
    <w:p w14:paraId="620A18FD" w14:textId="54A6CADC" w:rsidR="00B5071C" w:rsidRDefault="00B5071C" w:rsidP="00794D32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Проектен мениджър</w:t>
      </w:r>
    </w:p>
    <w:p w14:paraId="46801F7D" w14:textId="51A7C6C9" w:rsidR="00B5071C" w:rsidRDefault="00B5071C" w:rsidP="00794D32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14:paraId="4B3110CD" w14:textId="40FD7004" w:rsidR="00B5071C" w:rsidRPr="00B5071C" w:rsidRDefault="00B5071C" w:rsidP="00794D32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|----------</w:t>
      </w:r>
      <w:r>
        <w:rPr>
          <w:sz w:val="24"/>
          <w:szCs w:val="24"/>
          <w:lang w:val="bg-BG"/>
        </w:rPr>
        <w:t xml:space="preserve"> Старши разработчик 1</w:t>
      </w:r>
    </w:p>
    <w:p w14:paraId="1EA73B99" w14:textId="573A1213" w:rsidR="00B5071C" w:rsidRPr="00B5071C" w:rsidRDefault="00B5071C" w:rsidP="00794D32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  <w:r>
        <w:rPr>
          <w:sz w:val="24"/>
          <w:szCs w:val="24"/>
          <w:lang w:val="bg-BG"/>
        </w:rPr>
        <w:t xml:space="preserve">                     </w:t>
      </w:r>
      <w:r>
        <w:rPr>
          <w:sz w:val="24"/>
          <w:szCs w:val="24"/>
          <w:lang w:val="en-US"/>
        </w:rPr>
        <w:t xml:space="preserve">|----- </w:t>
      </w:r>
      <w:r>
        <w:rPr>
          <w:sz w:val="24"/>
          <w:szCs w:val="24"/>
          <w:lang w:val="bg-BG"/>
        </w:rPr>
        <w:t>Младши разработчик 1</w:t>
      </w:r>
    </w:p>
    <w:p w14:paraId="36B76879" w14:textId="1DC14A81" w:rsidR="00B5071C" w:rsidRDefault="00B5071C" w:rsidP="00794D32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14:paraId="1B53FA4D" w14:textId="694ACAC0" w:rsidR="00B5071C" w:rsidRDefault="00B5071C" w:rsidP="00794D32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|----------</w:t>
      </w:r>
      <w:r>
        <w:rPr>
          <w:sz w:val="24"/>
          <w:szCs w:val="24"/>
          <w:lang w:val="bg-BG"/>
        </w:rPr>
        <w:t xml:space="preserve"> Старши разработчик 2</w:t>
      </w:r>
    </w:p>
    <w:p w14:paraId="41E84A67" w14:textId="23EC3A02" w:rsidR="00B5071C" w:rsidRPr="00B5071C" w:rsidRDefault="00B5071C" w:rsidP="00B5071C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  <w:r>
        <w:rPr>
          <w:sz w:val="24"/>
          <w:szCs w:val="24"/>
          <w:lang w:val="bg-BG"/>
        </w:rPr>
        <w:t xml:space="preserve">                     </w:t>
      </w:r>
      <w:r>
        <w:rPr>
          <w:sz w:val="24"/>
          <w:szCs w:val="24"/>
          <w:lang w:val="en-US"/>
        </w:rPr>
        <w:t xml:space="preserve">|----- </w:t>
      </w:r>
      <w:r>
        <w:rPr>
          <w:sz w:val="24"/>
          <w:szCs w:val="24"/>
          <w:lang w:val="bg-BG"/>
        </w:rPr>
        <w:t>Младши разработчик 2</w:t>
      </w:r>
    </w:p>
    <w:p w14:paraId="41FF65AD" w14:textId="5FA450CA" w:rsidR="00B5071C" w:rsidRDefault="00B5071C" w:rsidP="00794D32">
      <w:pPr>
        <w:ind w:left="144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</w:p>
    <w:p w14:paraId="4A032DAF" w14:textId="410982C7" w:rsidR="00A678C0" w:rsidRPr="00B5071C" w:rsidRDefault="00A678C0" w:rsidP="00A678C0">
      <w:pPr>
        <w:ind w:left="288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|----------</w:t>
      </w:r>
      <w:r>
        <w:rPr>
          <w:sz w:val="24"/>
          <w:szCs w:val="24"/>
          <w:lang w:val="bg-BG"/>
        </w:rPr>
        <w:t xml:space="preserve"> Старши разработчик 3</w:t>
      </w:r>
    </w:p>
    <w:p w14:paraId="3DBC48EC" w14:textId="16098CB4" w:rsidR="00A678C0" w:rsidRPr="00A678C0" w:rsidRDefault="00A678C0" w:rsidP="00A678C0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  <w:r>
        <w:rPr>
          <w:sz w:val="24"/>
          <w:szCs w:val="24"/>
          <w:lang w:val="bg-BG"/>
        </w:rPr>
        <w:t xml:space="preserve">                     </w:t>
      </w:r>
      <w:r>
        <w:rPr>
          <w:sz w:val="24"/>
          <w:szCs w:val="24"/>
          <w:lang w:val="en-US"/>
        </w:rPr>
        <w:t xml:space="preserve">|----- </w:t>
      </w:r>
      <w:r>
        <w:rPr>
          <w:sz w:val="24"/>
          <w:szCs w:val="24"/>
          <w:lang w:val="bg-BG"/>
        </w:rPr>
        <w:t>Младши разработчик 3</w:t>
      </w:r>
      <w:bookmarkStart w:id="0" w:name="_GoBack"/>
      <w:bookmarkEnd w:id="0"/>
    </w:p>
    <w:p w14:paraId="046930F3" w14:textId="7F9FC31F" w:rsidR="00B5071C" w:rsidRPr="00B5071C" w:rsidRDefault="00B5071C" w:rsidP="00794D32">
      <w:pPr>
        <w:ind w:left="1440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|</w:t>
      </w:r>
      <w:r>
        <w:rPr>
          <w:sz w:val="24"/>
          <w:szCs w:val="24"/>
          <w:lang w:val="bg-BG"/>
        </w:rPr>
        <w:t xml:space="preserve">---------- </w:t>
      </w:r>
      <w:r>
        <w:rPr>
          <w:sz w:val="24"/>
          <w:szCs w:val="24"/>
          <w:lang w:val="en-US"/>
        </w:rPr>
        <w:t xml:space="preserve">QA </w:t>
      </w:r>
      <w:r>
        <w:rPr>
          <w:sz w:val="24"/>
          <w:szCs w:val="24"/>
          <w:lang w:val="bg-BG"/>
        </w:rPr>
        <w:t>инженер</w:t>
      </w:r>
    </w:p>
    <w:p w14:paraId="0000006D" w14:textId="77777777" w:rsidR="005C1DFB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Обхват на проекта</w:t>
      </w:r>
    </w:p>
    <w:p w14:paraId="0000006E" w14:textId="509F6EC0" w:rsidR="005C1DFB" w:rsidRDefault="00CB248D" w:rsidP="00794D32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а) Включени задачи</w:t>
      </w:r>
    </w:p>
    <w:p w14:paraId="1CCBDA9F" w14:textId="77777777" w:rsidR="002E7E4F" w:rsidRDefault="002E7E4F" w:rsidP="002E7E4F">
      <w:pPr>
        <w:pStyle w:val="a9"/>
        <w:numPr>
          <w:ilvl w:val="0"/>
          <w:numId w:val="1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Анализ и планиране</w:t>
      </w:r>
    </w:p>
    <w:p w14:paraId="08BE89CF" w14:textId="67B4C3E3" w:rsidR="002E7E4F" w:rsidRPr="002E7E4F" w:rsidRDefault="002E7E4F" w:rsidP="002E7E4F">
      <w:pPr>
        <w:pStyle w:val="a9"/>
        <w:numPr>
          <w:ilvl w:val="0"/>
          <w:numId w:val="15"/>
        </w:numPr>
        <w:ind w:left="2835" w:hanging="315"/>
        <w:jc w:val="both"/>
        <w:rPr>
          <w:sz w:val="24"/>
          <w:szCs w:val="24"/>
          <w:lang w:val="bg-BG"/>
        </w:rPr>
      </w:pPr>
      <w:r w:rsidRPr="002E7E4F">
        <w:rPr>
          <w:sz w:val="24"/>
          <w:szCs w:val="24"/>
          <w:lang w:val="bg-BG"/>
        </w:rPr>
        <w:t>Проучване на изискванията</w:t>
      </w:r>
    </w:p>
    <w:p w14:paraId="46624CF6" w14:textId="38EC5878" w:rsidR="002E7E4F" w:rsidRDefault="002E7E4F" w:rsidP="002E7E4F">
      <w:pPr>
        <w:pStyle w:val="a9"/>
        <w:numPr>
          <w:ilvl w:val="0"/>
          <w:numId w:val="13"/>
        </w:numPr>
        <w:ind w:left="2835" w:hanging="31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Създаване на техническа спецификация</w:t>
      </w:r>
    </w:p>
    <w:p w14:paraId="79374080" w14:textId="19516AD3" w:rsidR="002E7E4F" w:rsidRPr="002E7E4F" w:rsidRDefault="002E7E4F" w:rsidP="002E7E4F">
      <w:pPr>
        <w:pStyle w:val="a9"/>
        <w:numPr>
          <w:ilvl w:val="0"/>
          <w:numId w:val="13"/>
        </w:numPr>
        <w:ind w:left="2835" w:hanging="315"/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Проектиране на архитектура</w:t>
      </w:r>
    </w:p>
    <w:p w14:paraId="1F4FF5B0" w14:textId="637BF2B2" w:rsidR="002E7E4F" w:rsidRDefault="002E7E4F" w:rsidP="002E7E4F">
      <w:pPr>
        <w:pStyle w:val="a9"/>
        <w:numPr>
          <w:ilvl w:val="0"/>
          <w:numId w:val="1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Разработка</w:t>
      </w:r>
    </w:p>
    <w:p w14:paraId="251A92E6" w14:textId="4E8B2D5F" w:rsidR="002E7E4F" w:rsidRPr="002E7E4F" w:rsidRDefault="002E7E4F" w:rsidP="002E7E4F">
      <w:pPr>
        <w:pStyle w:val="a9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Създаване на </w:t>
      </w:r>
      <w:r>
        <w:rPr>
          <w:sz w:val="24"/>
          <w:szCs w:val="24"/>
          <w:lang w:val="en-US"/>
        </w:rPr>
        <w:t>MVP</w:t>
      </w:r>
    </w:p>
    <w:p w14:paraId="4C587A84" w14:textId="6BF36ECE" w:rsidR="002E7E4F" w:rsidRDefault="002E7E4F" w:rsidP="002E7E4F">
      <w:pPr>
        <w:pStyle w:val="a9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Разработка на </w:t>
      </w:r>
      <w:proofErr w:type="spellStart"/>
      <w:r>
        <w:rPr>
          <w:sz w:val="24"/>
          <w:szCs w:val="24"/>
          <w:lang w:val="bg-BG"/>
        </w:rPr>
        <w:t>бекенд</w:t>
      </w:r>
      <w:proofErr w:type="spellEnd"/>
      <w:r>
        <w:rPr>
          <w:sz w:val="24"/>
          <w:szCs w:val="24"/>
          <w:lang w:val="bg-BG"/>
        </w:rPr>
        <w:t xml:space="preserve"> услуги</w:t>
      </w:r>
    </w:p>
    <w:p w14:paraId="4EDC975F" w14:textId="200FEDB4" w:rsidR="002E7E4F" w:rsidRPr="002E7E4F" w:rsidRDefault="002E7E4F" w:rsidP="002E7E4F">
      <w:pPr>
        <w:pStyle w:val="a9"/>
        <w:numPr>
          <w:ilvl w:val="0"/>
          <w:numId w:val="14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Интеграция с университетските системи</w:t>
      </w:r>
    </w:p>
    <w:p w14:paraId="0D2E24E3" w14:textId="1E1EDB73" w:rsidR="002E7E4F" w:rsidRDefault="002E7E4F" w:rsidP="002E7E4F">
      <w:pPr>
        <w:pStyle w:val="a9"/>
        <w:numPr>
          <w:ilvl w:val="0"/>
          <w:numId w:val="1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Тестване</w:t>
      </w:r>
    </w:p>
    <w:p w14:paraId="20D58214" w14:textId="72434B41" w:rsidR="002E7E4F" w:rsidRDefault="002E7E4F" w:rsidP="002E7E4F">
      <w:pPr>
        <w:pStyle w:val="a9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lastRenderedPageBreak/>
        <w:t xml:space="preserve">Unit </w:t>
      </w:r>
      <w:r>
        <w:rPr>
          <w:sz w:val="24"/>
          <w:szCs w:val="24"/>
          <w:lang w:val="bg-BG"/>
        </w:rPr>
        <w:t>тестове</w:t>
      </w:r>
    </w:p>
    <w:p w14:paraId="1AAAE1D8" w14:textId="2C9AF9CA" w:rsidR="002E7E4F" w:rsidRDefault="002E7E4F" w:rsidP="002E7E4F">
      <w:pPr>
        <w:pStyle w:val="a9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Интеграционни тестове</w:t>
      </w:r>
    </w:p>
    <w:p w14:paraId="506D834A" w14:textId="4F5961D2" w:rsidR="002E7E4F" w:rsidRDefault="002E7E4F" w:rsidP="002E7E4F">
      <w:pPr>
        <w:pStyle w:val="a9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Потребителско тестване</w:t>
      </w:r>
    </w:p>
    <w:p w14:paraId="330A9413" w14:textId="7A23EF6D" w:rsidR="002E7E4F" w:rsidRDefault="002E7E4F" w:rsidP="002E7E4F">
      <w:pPr>
        <w:pStyle w:val="a9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Оптимизация на производителността</w:t>
      </w:r>
    </w:p>
    <w:p w14:paraId="34041D19" w14:textId="4FA52AD3" w:rsidR="002E7E4F" w:rsidRDefault="002E7E4F" w:rsidP="002E7E4F">
      <w:pPr>
        <w:pStyle w:val="a9"/>
        <w:numPr>
          <w:ilvl w:val="0"/>
          <w:numId w:val="12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Внедряване</w:t>
      </w:r>
    </w:p>
    <w:p w14:paraId="0E68AECE" w14:textId="6756A9D7" w:rsidR="002E7E4F" w:rsidRDefault="002E7E4F" w:rsidP="002E7E4F">
      <w:pPr>
        <w:pStyle w:val="a9"/>
        <w:numPr>
          <w:ilvl w:val="0"/>
          <w:numId w:val="17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Подготовка на инфраструктура</w:t>
      </w:r>
    </w:p>
    <w:p w14:paraId="02BE8902" w14:textId="195B40CA" w:rsidR="002E7E4F" w:rsidRDefault="002E7E4F" w:rsidP="002E7E4F">
      <w:pPr>
        <w:pStyle w:val="a9"/>
        <w:numPr>
          <w:ilvl w:val="0"/>
          <w:numId w:val="17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Конфигурация на среди</w:t>
      </w:r>
    </w:p>
    <w:p w14:paraId="5CD143DF" w14:textId="619510C9" w:rsidR="002E7E4F" w:rsidRPr="002E7E4F" w:rsidRDefault="002E7E4F" w:rsidP="002E7E4F">
      <w:pPr>
        <w:pStyle w:val="a9"/>
        <w:numPr>
          <w:ilvl w:val="0"/>
          <w:numId w:val="17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en-US"/>
        </w:rPr>
        <w:t>Deployment</w:t>
      </w:r>
    </w:p>
    <w:p w14:paraId="2EB1D12D" w14:textId="32A2C0B3" w:rsidR="002E7E4F" w:rsidRPr="002E7E4F" w:rsidRDefault="002E7E4F" w:rsidP="002E7E4F">
      <w:pPr>
        <w:pStyle w:val="a9"/>
        <w:numPr>
          <w:ilvl w:val="0"/>
          <w:numId w:val="17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Документация</w:t>
      </w:r>
    </w:p>
    <w:p w14:paraId="58ADE1FC" w14:textId="14D7F180" w:rsidR="002E7E4F" w:rsidRDefault="00CB248D" w:rsidP="002E7E4F">
      <w:pPr>
        <w:ind w:left="1440"/>
        <w:jc w:val="both"/>
        <w:rPr>
          <w:sz w:val="24"/>
          <w:szCs w:val="24"/>
        </w:rPr>
      </w:pPr>
      <w:r w:rsidRPr="00794D32">
        <w:rPr>
          <w:sz w:val="24"/>
          <w:szCs w:val="24"/>
        </w:rPr>
        <w:t>б) Очаквани резултати</w:t>
      </w:r>
    </w:p>
    <w:p w14:paraId="1BF3EEB3" w14:textId="61134E76" w:rsidR="002E7E4F" w:rsidRPr="002E7E4F" w:rsidRDefault="002E7E4F" w:rsidP="002E7E4F">
      <w:pPr>
        <w:pStyle w:val="a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Работещо уеб приложение с:</w:t>
      </w:r>
    </w:p>
    <w:p w14:paraId="3CB5FAF4" w14:textId="1DF547E6" w:rsidR="002E7E4F" w:rsidRPr="006E1FC2" w:rsidRDefault="002E7E4F" w:rsidP="002E7E4F">
      <w:pPr>
        <w:pStyle w:val="a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 xml:space="preserve">Функционалности като </w:t>
      </w:r>
      <w:r w:rsidR="006E1FC2">
        <w:rPr>
          <w:sz w:val="24"/>
          <w:szCs w:val="24"/>
          <w:lang w:val="bg-BG"/>
        </w:rPr>
        <w:t>управление на разписания, курсове, оценки и материали</w:t>
      </w:r>
    </w:p>
    <w:p w14:paraId="45ED3B20" w14:textId="6A44B23A" w:rsidR="006E1FC2" w:rsidRPr="006E1FC2" w:rsidRDefault="006E1FC2" w:rsidP="006E1FC2">
      <w:pPr>
        <w:pStyle w:val="a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Интегрирани университетски системи</w:t>
      </w:r>
    </w:p>
    <w:p w14:paraId="3420AD61" w14:textId="65D416C6" w:rsidR="006E1FC2" w:rsidRPr="006E1FC2" w:rsidRDefault="006E1FC2" w:rsidP="002E7E4F">
      <w:pPr>
        <w:pStyle w:val="a9"/>
        <w:numPr>
          <w:ilvl w:val="0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Оптимизирана производителност</w:t>
      </w:r>
    </w:p>
    <w:p w14:paraId="147A8A11" w14:textId="33EA791F" w:rsidR="006E1FC2" w:rsidRPr="006E1FC2" w:rsidRDefault="006E1FC2" w:rsidP="006E1FC2">
      <w:pPr>
        <w:pStyle w:val="a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Техническа документация</w:t>
      </w:r>
    </w:p>
    <w:p w14:paraId="45355934" w14:textId="09956E64" w:rsidR="006E1FC2" w:rsidRPr="006E1FC2" w:rsidRDefault="006E1FC2" w:rsidP="006E1FC2">
      <w:pPr>
        <w:pStyle w:val="a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Системна архитектура</w:t>
      </w:r>
    </w:p>
    <w:p w14:paraId="44B896BF" w14:textId="0054787C" w:rsidR="006E1FC2" w:rsidRPr="006E1FC2" w:rsidRDefault="006E1FC2" w:rsidP="006E1FC2">
      <w:pPr>
        <w:pStyle w:val="a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API </w:t>
      </w:r>
      <w:r>
        <w:rPr>
          <w:sz w:val="24"/>
          <w:szCs w:val="24"/>
          <w:lang w:val="bg-BG"/>
        </w:rPr>
        <w:t>документация</w:t>
      </w:r>
    </w:p>
    <w:p w14:paraId="439EE5EB" w14:textId="1B58377C" w:rsidR="006E1FC2" w:rsidRPr="006E1FC2" w:rsidRDefault="006E1FC2" w:rsidP="006E1FC2">
      <w:pPr>
        <w:pStyle w:val="a9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Ръководство за внедряване</w:t>
      </w:r>
    </w:p>
    <w:p w14:paraId="347E8774" w14:textId="2255495F" w:rsidR="006E1FC2" w:rsidRPr="006E1FC2" w:rsidRDefault="006E1FC2" w:rsidP="006E1FC2">
      <w:pPr>
        <w:pStyle w:val="a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Потребителска документация</w:t>
      </w:r>
    </w:p>
    <w:p w14:paraId="3CEC7EC4" w14:textId="7DE8E040" w:rsidR="006E1FC2" w:rsidRPr="006E1FC2" w:rsidRDefault="006E1FC2" w:rsidP="006E1FC2">
      <w:pPr>
        <w:pStyle w:val="a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Ръководство за потребителя</w:t>
      </w:r>
    </w:p>
    <w:p w14:paraId="69EFEE16" w14:textId="2744FB40" w:rsidR="006E1FC2" w:rsidRPr="006E1FC2" w:rsidRDefault="006E1FC2" w:rsidP="006E1FC2">
      <w:pPr>
        <w:pStyle w:val="a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FAQ </w:t>
      </w:r>
      <w:r>
        <w:rPr>
          <w:sz w:val="24"/>
          <w:szCs w:val="24"/>
          <w:lang w:val="bg-BG"/>
        </w:rPr>
        <w:t>секция</w:t>
      </w:r>
    </w:p>
    <w:p w14:paraId="1C6780EC" w14:textId="25024790" w:rsidR="006E1FC2" w:rsidRPr="006E1FC2" w:rsidRDefault="006E1FC2" w:rsidP="006E1FC2">
      <w:pPr>
        <w:pStyle w:val="a9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Обучителни материали</w:t>
      </w:r>
    </w:p>
    <w:p w14:paraId="732E9705" w14:textId="0DA06612" w:rsidR="006E1FC2" w:rsidRPr="006E1FC2" w:rsidRDefault="006E1FC2" w:rsidP="006E1FC2">
      <w:pPr>
        <w:pStyle w:val="a9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Тестови доклади</w:t>
      </w:r>
    </w:p>
    <w:p w14:paraId="5D787D4E" w14:textId="2E515280" w:rsidR="006E1FC2" w:rsidRPr="006E1FC2" w:rsidRDefault="006E1FC2" w:rsidP="006E1FC2">
      <w:pPr>
        <w:pStyle w:val="a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Резултати от всички нива на тестване</w:t>
      </w:r>
    </w:p>
    <w:p w14:paraId="00D6B186" w14:textId="0D467517" w:rsidR="006E1FC2" w:rsidRPr="006E1FC2" w:rsidRDefault="006E1FC2" w:rsidP="006E1FC2">
      <w:pPr>
        <w:pStyle w:val="a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Доклади за производителност</w:t>
      </w:r>
    </w:p>
    <w:p w14:paraId="6306A255" w14:textId="1DED4E88" w:rsidR="006E1FC2" w:rsidRPr="006E1FC2" w:rsidRDefault="006E1FC2" w:rsidP="006E1FC2">
      <w:pPr>
        <w:pStyle w:val="a9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sz w:val="24"/>
          <w:szCs w:val="24"/>
          <w:lang w:val="bg-BG"/>
        </w:rPr>
        <w:t>Доклади за сигурност</w:t>
      </w:r>
    </w:p>
    <w:p w14:paraId="00000070" w14:textId="40661793" w:rsidR="005C1DFB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Времева рамка</w:t>
      </w:r>
    </w:p>
    <w:p w14:paraId="27A34B9A" w14:textId="2BEDA2EE" w:rsidR="00284D1F" w:rsidRPr="00794D32" w:rsidRDefault="00284D1F" w:rsidP="00794D32">
      <w:pPr>
        <w:ind w:left="1440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Начало:</w:t>
      </w:r>
      <w:r w:rsidR="00EF1F10">
        <w:rPr>
          <w:sz w:val="24"/>
          <w:szCs w:val="24"/>
          <w:lang w:val="bg-BG"/>
        </w:rPr>
        <w:t xml:space="preserve"> 3.2.2025 г.</w:t>
      </w:r>
    </w:p>
    <w:p w14:paraId="63604D46" w14:textId="6EF1A452" w:rsidR="00284D1F" w:rsidRPr="00794D32" w:rsidRDefault="00284D1F" w:rsidP="00794D32">
      <w:pPr>
        <w:ind w:left="1440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Край:</w:t>
      </w:r>
      <w:r w:rsidR="00EF1F10">
        <w:rPr>
          <w:sz w:val="24"/>
          <w:szCs w:val="24"/>
          <w:lang w:val="bg-BG"/>
        </w:rPr>
        <w:t xml:space="preserve"> </w:t>
      </w:r>
      <w:r w:rsidR="008A69CD">
        <w:rPr>
          <w:sz w:val="24"/>
          <w:szCs w:val="24"/>
          <w:lang w:val="en-US"/>
        </w:rPr>
        <w:t>23</w:t>
      </w:r>
      <w:r w:rsidR="00EF1F10">
        <w:rPr>
          <w:sz w:val="24"/>
          <w:szCs w:val="24"/>
          <w:lang w:val="bg-BG"/>
        </w:rPr>
        <w:t>.7.2025 г.</w:t>
      </w:r>
    </w:p>
    <w:p w14:paraId="348118AC" w14:textId="4D53F8D1" w:rsidR="00284D1F" w:rsidRPr="00794D32" w:rsidRDefault="00284D1F" w:rsidP="00794D32">
      <w:pPr>
        <w:ind w:left="1440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Продължителност:</w:t>
      </w:r>
      <w:r w:rsidR="00EF1F10">
        <w:rPr>
          <w:sz w:val="24"/>
          <w:szCs w:val="24"/>
          <w:lang w:val="bg-BG"/>
        </w:rPr>
        <w:t xml:space="preserve"> 1</w:t>
      </w:r>
      <w:r w:rsidR="008A69CD">
        <w:rPr>
          <w:sz w:val="24"/>
          <w:szCs w:val="24"/>
          <w:lang w:val="en-US"/>
        </w:rPr>
        <w:t>40</w:t>
      </w:r>
      <w:r w:rsidR="00EF1F10">
        <w:rPr>
          <w:sz w:val="24"/>
          <w:szCs w:val="24"/>
          <w:lang w:val="bg-BG"/>
        </w:rPr>
        <w:t xml:space="preserve"> дни</w:t>
      </w:r>
    </w:p>
    <w:p w14:paraId="17644700" w14:textId="4AFBD53E" w:rsidR="00284D1F" w:rsidRPr="00794D32" w:rsidRDefault="00CB248D" w:rsidP="00794D32">
      <w:pPr>
        <w:numPr>
          <w:ilvl w:val="0"/>
          <w:numId w:val="2"/>
        </w:numPr>
        <w:jc w:val="both"/>
        <w:rPr>
          <w:sz w:val="24"/>
          <w:szCs w:val="24"/>
        </w:rPr>
      </w:pPr>
      <w:r w:rsidRPr="00794D32">
        <w:rPr>
          <w:sz w:val="24"/>
          <w:szCs w:val="24"/>
        </w:rPr>
        <w:t>Основни етапи</w:t>
      </w:r>
    </w:p>
    <w:p w14:paraId="3A308AC2" w14:textId="306E3D87" w:rsidR="00284D1F" w:rsidRPr="00794D32" w:rsidRDefault="00284D1F" w:rsidP="00794D32">
      <w:pPr>
        <w:pStyle w:val="a9"/>
        <w:numPr>
          <w:ilvl w:val="3"/>
          <w:numId w:val="2"/>
        </w:numPr>
        <w:ind w:left="2268" w:hanging="425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Иницииране и планиране:</w:t>
      </w:r>
      <w:r w:rsidR="00EF1F10">
        <w:rPr>
          <w:sz w:val="24"/>
          <w:szCs w:val="24"/>
          <w:lang w:val="bg-BG"/>
        </w:rPr>
        <w:t xml:space="preserve"> 2 седмици</w:t>
      </w:r>
    </w:p>
    <w:p w14:paraId="18E78003" w14:textId="41D069E0" w:rsidR="00284D1F" w:rsidRPr="00794D32" w:rsidRDefault="00284D1F" w:rsidP="00794D32">
      <w:pPr>
        <w:pStyle w:val="a9"/>
        <w:numPr>
          <w:ilvl w:val="3"/>
          <w:numId w:val="2"/>
        </w:numPr>
        <w:ind w:left="2268" w:hanging="425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 xml:space="preserve">Разработка на </w:t>
      </w:r>
      <w:r w:rsidRPr="00794D32">
        <w:rPr>
          <w:sz w:val="24"/>
          <w:szCs w:val="24"/>
          <w:lang w:val="en-US"/>
        </w:rPr>
        <w:t>MVP:</w:t>
      </w:r>
      <w:r w:rsidR="00EF1F10">
        <w:rPr>
          <w:sz w:val="24"/>
          <w:szCs w:val="24"/>
          <w:lang w:val="bg-BG"/>
        </w:rPr>
        <w:t xml:space="preserve"> </w:t>
      </w:r>
      <w:r w:rsidR="00750158">
        <w:rPr>
          <w:sz w:val="24"/>
          <w:szCs w:val="24"/>
          <w:lang w:val="en-US"/>
        </w:rPr>
        <w:t>4</w:t>
      </w:r>
      <w:r w:rsidR="00EF1F10">
        <w:rPr>
          <w:sz w:val="24"/>
          <w:szCs w:val="24"/>
          <w:lang w:val="bg-BG"/>
        </w:rPr>
        <w:t xml:space="preserve"> седмици</w:t>
      </w:r>
    </w:p>
    <w:p w14:paraId="46F43DC5" w14:textId="20A20479" w:rsidR="00284D1F" w:rsidRPr="00794D32" w:rsidRDefault="00284D1F" w:rsidP="00794D32">
      <w:pPr>
        <w:pStyle w:val="a9"/>
        <w:numPr>
          <w:ilvl w:val="3"/>
          <w:numId w:val="2"/>
        </w:numPr>
        <w:ind w:left="2268" w:hanging="425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Разработка на основни функционалности:</w:t>
      </w:r>
      <w:r w:rsidR="00EF1F10">
        <w:rPr>
          <w:sz w:val="24"/>
          <w:szCs w:val="24"/>
          <w:lang w:val="bg-BG"/>
        </w:rPr>
        <w:t xml:space="preserve"> 8 седмици</w:t>
      </w:r>
    </w:p>
    <w:p w14:paraId="12165EF4" w14:textId="23F703BB" w:rsidR="00284D1F" w:rsidRPr="00794D32" w:rsidRDefault="00284D1F" w:rsidP="00794D32">
      <w:pPr>
        <w:pStyle w:val="a9"/>
        <w:numPr>
          <w:ilvl w:val="3"/>
          <w:numId w:val="2"/>
        </w:numPr>
        <w:ind w:left="2268" w:hanging="425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Тестване и оптимизация:</w:t>
      </w:r>
      <w:r w:rsidR="00EF1F10">
        <w:rPr>
          <w:sz w:val="24"/>
          <w:szCs w:val="24"/>
          <w:lang w:val="bg-BG"/>
        </w:rPr>
        <w:t xml:space="preserve"> 3 седмици</w:t>
      </w:r>
    </w:p>
    <w:p w14:paraId="62604104" w14:textId="0D697F29" w:rsidR="00BD587E" w:rsidRPr="00794D32" w:rsidRDefault="00BD587E" w:rsidP="002E7E4F">
      <w:pPr>
        <w:pStyle w:val="a9"/>
        <w:numPr>
          <w:ilvl w:val="3"/>
          <w:numId w:val="2"/>
        </w:numPr>
        <w:ind w:left="2268" w:hanging="425"/>
        <w:jc w:val="both"/>
        <w:rPr>
          <w:sz w:val="24"/>
          <w:szCs w:val="24"/>
          <w:lang w:val="bg-BG"/>
        </w:rPr>
      </w:pPr>
      <w:r w:rsidRPr="00794D32">
        <w:rPr>
          <w:sz w:val="24"/>
          <w:szCs w:val="24"/>
          <w:lang w:val="bg-BG"/>
        </w:rPr>
        <w:t>Внедряване</w:t>
      </w:r>
      <w:r w:rsidR="002E7E4F">
        <w:rPr>
          <w:sz w:val="24"/>
          <w:szCs w:val="24"/>
          <w:lang w:val="bg-BG"/>
        </w:rPr>
        <w:t xml:space="preserve"> и документация</w:t>
      </w:r>
      <w:r w:rsidR="00EF1F10">
        <w:rPr>
          <w:sz w:val="24"/>
          <w:szCs w:val="24"/>
          <w:lang w:val="bg-BG"/>
        </w:rPr>
        <w:t>: 2 седмици</w:t>
      </w:r>
    </w:p>
    <w:sectPr w:rsidR="00BD587E" w:rsidRPr="00794D32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86AB63" w14:textId="77777777" w:rsidR="00F36EBD" w:rsidRDefault="00F36EBD">
      <w:pPr>
        <w:spacing w:line="240" w:lineRule="auto"/>
      </w:pPr>
      <w:r>
        <w:separator/>
      </w:r>
    </w:p>
  </w:endnote>
  <w:endnote w:type="continuationSeparator" w:id="0">
    <w:p w14:paraId="351270DB" w14:textId="77777777" w:rsidR="00F36EBD" w:rsidRDefault="00F36E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5C1DFB" w:rsidRDefault="00CB248D">
    <w:pPr>
      <w:jc w:val="center"/>
    </w:pPr>
    <w:r>
      <w:t xml:space="preserve">Изготвил: Ерика </w:t>
    </w:r>
    <w:proofErr w:type="spellStart"/>
    <w:r>
      <w:t>Карамучева</w:t>
    </w:r>
    <w:proofErr w:type="spellEnd"/>
  </w:p>
  <w:p w14:paraId="00000075" w14:textId="77777777" w:rsidR="005C1DFB" w:rsidRDefault="00CB248D">
    <w:pPr>
      <w:jc w:val="center"/>
    </w:pPr>
    <w:r>
      <w:t>ФН: 2101321067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7218ED" w14:textId="77777777" w:rsidR="00F36EBD" w:rsidRDefault="00F36EBD">
      <w:pPr>
        <w:spacing w:line="240" w:lineRule="auto"/>
      </w:pPr>
      <w:r>
        <w:separator/>
      </w:r>
    </w:p>
  </w:footnote>
  <w:footnote w:type="continuationSeparator" w:id="0">
    <w:p w14:paraId="1D73912D" w14:textId="77777777" w:rsidR="00F36EBD" w:rsidRDefault="00F36E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0D95DA" w14:textId="5D6BE53E" w:rsidR="00146CD8" w:rsidRDefault="00146CD8" w:rsidP="00146CD8">
    <w:pPr>
      <w:pStyle w:val="a5"/>
      <w:jc w:val="center"/>
      <w:rPr>
        <w:lang w:val="bg-BG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74A6565" wp14:editId="1C82B524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C209554" wp14:editId="647C08A3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14:paraId="393A99F9" w14:textId="77777777" w:rsidR="00146CD8" w:rsidRDefault="00146CD8" w:rsidP="00146CD8">
    <w:pPr>
      <w:pStyle w:val="a5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14:paraId="00000073" w14:textId="051EBD22" w:rsidR="005C1DFB" w:rsidRPr="00146CD8" w:rsidRDefault="005C1DFB" w:rsidP="00146CD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E302E9" w14:textId="249DB577" w:rsidR="00146CD8" w:rsidRDefault="00146CD8" w:rsidP="00146CD8">
    <w:pPr>
      <w:pStyle w:val="a5"/>
      <w:jc w:val="center"/>
      <w:rPr>
        <w:lang w:val="bg-BG"/>
      </w:rPr>
    </w:pPr>
    <w:r>
      <w:rPr>
        <w:noProof/>
        <w:lang w:val="en-US"/>
      </w:rPr>
      <w:drawing>
        <wp:anchor distT="0" distB="0" distL="114300" distR="114300" simplePos="0" relativeHeight="251656192" behindDoc="0" locked="0" layoutInCell="1" allowOverlap="1" wp14:anchorId="7CBB0898" wp14:editId="514A25EC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2E45B950" wp14:editId="2FA78ADA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14:paraId="76F37E1B" w14:textId="77777777" w:rsidR="00146CD8" w:rsidRDefault="00146CD8" w:rsidP="00146CD8">
    <w:pPr>
      <w:pStyle w:val="a5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14:paraId="00000076" w14:textId="77777777" w:rsidR="005C1DFB" w:rsidRDefault="005C1DF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AAB"/>
    <w:multiLevelType w:val="hybridMultilevel"/>
    <w:tmpl w:val="5B0C68D8"/>
    <w:lvl w:ilvl="0" w:tplc="DAEAF6A6">
      <w:numFmt w:val="bullet"/>
      <w:lvlText w:val="-"/>
      <w:lvlJc w:val="left"/>
      <w:pPr>
        <w:ind w:left="1854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4490895"/>
    <w:multiLevelType w:val="hybridMultilevel"/>
    <w:tmpl w:val="F95288F8"/>
    <w:lvl w:ilvl="0" w:tplc="DAEAF6A6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822A24"/>
    <w:multiLevelType w:val="hybridMultilevel"/>
    <w:tmpl w:val="CF78B25E"/>
    <w:lvl w:ilvl="0" w:tplc="DAEAF6A6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0A1D1CC6"/>
    <w:multiLevelType w:val="hybridMultilevel"/>
    <w:tmpl w:val="FD4E42F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B5C6A95"/>
    <w:multiLevelType w:val="multilevel"/>
    <w:tmpl w:val="621C530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0B935DA"/>
    <w:multiLevelType w:val="hybridMultilevel"/>
    <w:tmpl w:val="5824B58E"/>
    <w:lvl w:ilvl="0" w:tplc="DAEAF6A6">
      <w:numFmt w:val="bullet"/>
      <w:lvlText w:val="-"/>
      <w:lvlJc w:val="left"/>
      <w:pPr>
        <w:ind w:left="32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4D01F79"/>
    <w:multiLevelType w:val="hybridMultilevel"/>
    <w:tmpl w:val="BFB2903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B2F0C23"/>
    <w:multiLevelType w:val="hybridMultilevel"/>
    <w:tmpl w:val="AF18CBA6"/>
    <w:lvl w:ilvl="0" w:tplc="DAEAF6A6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E6D00EE"/>
    <w:multiLevelType w:val="hybridMultilevel"/>
    <w:tmpl w:val="ABF2082C"/>
    <w:lvl w:ilvl="0" w:tplc="DAEAF6A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06A3A1A"/>
    <w:multiLevelType w:val="hybridMultilevel"/>
    <w:tmpl w:val="8A541EB6"/>
    <w:lvl w:ilvl="0" w:tplc="DAEAF6A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6111DD6"/>
    <w:multiLevelType w:val="hybridMultilevel"/>
    <w:tmpl w:val="4386BF38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8CF4121"/>
    <w:multiLevelType w:val="hybridMultilevel"/>
    <w:tmpl w:val="0D9EC9C4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371E25B5"/>
    <w:multiLevelType w:val="hybridMultilevel"/>
    <w:tmpl w:val="ACA6F3D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9EB2B30"/>
    <w:multiLevelType w:val="hybridMultilevel"/>
    <w:tmpl w:val="11844E2E"/>
    <w:lvl w:ilvl="0" w:tplc="DAEAF6A6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8AE7980"/>
    <w:multiLevelType w:val="hybridMultilevel"/>
    <w:tmpl w:val="F1DAE326"/>
    <w:lvl w:ilvl="0" w:tplc="DAEAF6A6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D2307C8"/>
    <w:multiLevelType w:val="hybridMultilevel"/>
    <w:tmpl w:val="E8B64B1E"/>
    <w:lvl w:ilvl="0" w:tplc="DAEAF6A6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DC00106"/>
    <w:multiLevelType w:val="hybridMultilevel"/>
    <w:tmpl w:val="D6BA475A"/>
    <w:lvl w:ilvl="0" w:tplc="DAEAF6A6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3203C31"/>
    <w:multiLevelType w:val="hybridMultilevel"/>
    <w:tmpl w:val="DC5E8B2E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38E26CC"/>
    <w:multiLevelType w:val="hybridMultilevel"/>
    <w:tmpl w:val="1B143C70"/>
    <w:lvl w:ilvl="0" w:tplc="DAEAF6A6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A6B12A5"/>
    <w:multiLevelType w:val="multilevel"/>
    <w:tmpl w:val="DC52C892"/>
    <w:lvl w:ilvl="0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61065ED6"/>
    <w:multiLevelType w:val="hybridMultilevel"/>
    <w:tmpl w:val="1688B732"/>
    <w:lvl w:ilvl="0" w:tplc="DAEAF6A6">
      <w:numFmt w:val="bullet"/>
      <w:lvlText w:val="-"/>
      <w:lvlJc w:val="left"/>
      <w:pPr>
        <w:ind w:left="28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4744AD4"/>
    <w:multiLevelType w:val="hybridMultilevel"/>
    <w:tmpl w:val="C0400A24"/>
    <w:lvl w:ilvl="0" w:tplc="DAEAF6A6"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BED7955"/>
    <w:multiLevelType w:val="hybridMultilevel"/>
    <w:tmpl w:val="0CE631AE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F3A1C2C"/>
    <w:multiLevelType w:val="multilevel"/>
    <w:tmpl w:val="ECD08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3"/>
  </w:num>
  <w:num w:numId="2">
    <w:abstractNumId w:val="4"/>
  </w:num>
  <w:num w:numId="3">
    <w:abstractNumId w:val="16"/>
  </w:num>
  <w:num w:numId="4">
    <w:abstractNumId w:val="19"/>
  </w:num>
  <w:num w:numId="5">
    <w:abstractNumId w:val="1"/>
  </w:num>
  <w:num w:numId="6">
    <w:abstractNumId w:val="9"/>
  </w:num>
  <w:num w:numId="7">
    <w:abstractNumId w:val="8"/>
  </w:num>
  <w:num w:numId="8">
    <w:abstractNumId w:val="17"/>
  </w:num>
  <w:num w:numId="9">
    <w:abstractNumId w:val="0"/>
  </w:num>
  <w:num w:numId="10">
    <w:abstractNumId w:val="21"/>
  </w:num>
  <w:num w:numId="11">
    <w:abstractNumId w:val="7"/>
  </w:num>
  <w:num w:numId="12">
    <w:abstractNumId w:val="10"/>
  </w:num>
  <w:num w:numId="13">
    <w:abstractNumId w:val="5"/>
  </w:num>
  <w:num w:numId="14">
    <w:abstractNumId w:val="2"/>
  </w:num>
  <w:num w:numId="15">
    <w:abstractNumId w:val="18"/>
  </w:num>
  <w:num w:numId="16">
    <w:abstractNumId w:val="13"/>
  </w:num>
  <w:num w:numId="17">
    <w:abstractNumId w:val="20"/>
  </w:num>
  <w:num w:numId="18">
    <w:abstractNumId w:val="15"/>
  </w:num>
  <w:num w:numId="19">
    <w:abstractNumId w:val="6"/>
  </w:num>
  <w:num w:numId="20">
    <w:abstractNumId w:val="3"/>
  </w:num>
  <w:num w:numId="21">
    <w:abstractNumId w:val="22"/>
  </w:num>
  <w:num w:numId="22">
    <w:abstractNumId w:val="12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DFB"/>
    <w:rsid w:val="00047348"/>
    <w:rsid w:val="000F7B97"/>
    <w:rsid w:val="00146CD8"/>
    <w:rsid w:val="001F7D1E"/>
    <w:rsid w:val="00284D1F"/>
    <w:rsid w:val="002E7E4F"/>
    <w:rsid w:val="00311C90"/>
    <w:rsid w:val="003E5DBF"/>
    <w:rsid w:val="005C1DFB"/>
    <w:rsid w:val="006E1FC2"/>
    <w:rsid w:val="00734C5D"/>
    <w:rsid w:val="00750158"/>
    <w:rsid w:val="00794D32"/>
    <w:rsid w:val="008A69CD"/>
    <w:rsid w:val="00A678C0"/>
    <w:rsid w:val="00B5071C"/>
    <w:rsid w:val="00BD587E"/>
    <w:rsid w:val="00CB248D"/>
    <w:rsid w:val="00EF1F10"/>
    <w:rsid w:val="00F36EBD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31C796"/>
  <w15:docId w15:val="{1E316C1D-D7E6-4AD7-BEF2-981188BC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146CD8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146CD8"/>
  </w:style>
  <w:style w:type="paragraph" w:styleId="a7">
    <w:name w:val="footer"/>
    <w:basedOn w:val="a"/>
    <w:link w:val="a8"/>
    <w:uiPriority w:val="99"/>
    <w:unhideWhenUsed/>
    <w:rsid w:val="00146CD8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146CD8"/>
  </w:style>
  <w:style w:type="paragraph" w:styleId="a9">
    <w:name w:val="List Paragraph"/>
    <w:basedOn w:val="a"/>
    <w:uiPriority w:val="34"/>
    <w:qFormat/>
    <w:rsid w:val="0028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2025-01-04T18:41:00Z</dcterms:created>
  <dcterms:modified xsi:type="dcterms:W3CDTF">2025-01-14T05:10:00Z</dcterms:modified>
</cp:coreProperties>
</file>