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266FE" w14:textId="77777777" w:rsidR="00C25640" w:rsidRPr="00C25640" w:rsidRDefault="00C25640" w:rsidP="00C25640">
      <w:pPr>
        <w:autoSpaceDE w:val="0"/>
        <w:autoSpaceDN w:val="0"/>
        <w:adjustRightInd w:val="0"/>
        <w:spacing w:after="0" w:line="240" w:lineRule="auto"/>
        <w:rPr>
          <w:rFonts w:ascii="OpenSans-Regular" w:eastAsia="ArialMT" w:hAnsi="OpenSans-Regular" w:cs="OpenSans-Regular"/>
          <w:sz w:val="32"/>
          <w:szCs w:val="32"/>
        </w:rPr>
      </w:pPr>
      <w:r w:rsidRPr="00C25640">
        <w:rPr>
          <w:rFonts w:ascii="ArialMT" w:eastAsia="ArialMT" w:cs="ArialMT" w:hint="eastAsia"/>
          <w:sz w:val="32"/>
          <w:szCs w:val="32"/>
        </w:rPr>
        <w:t>●</w:t>
      </w:r>
      <w:r w:rsidRPr="00C25640">
        <w:rPr>
          <w:rFonts w:ascii="ArialMT" w:eastAsia="ArialMT" w:cs="ArialMT"/>
          <w:sz w:val="32"/>
          <w:szCs w:val="32"/>
        </w:rPr>
        <w:t xml:space="preserve"> </w:t>
      </w:r>
      <w:r w:rsidRPr="00C25640">
        <w:rPr>
          <w:rFonts w:ascii="OpenSans-Bold" w:eastAsia="ArialMT" w:hAnsi="OpenSans-Bold" w:cs="OpenSans-Bold"/>
          <w:b/>
          <w:bCs/>
          <w:sz w:val="32"/>
          <w:szCs w:val="32"/>
        </w:rPr>
        <w:t xml:space="preserve">Investigar </w:t>
      </w:r>
      <w:r w:rsidRPr="00C25640">
        <w:rPr>
          <w:rFonts w:ascii="OpenSans-Regular" w:eastAsia="ArialMT" w:hAnsi="OpenSans-Regular" w:cs="OpenSans-Regular"/>
          <w:sz w:val="32"/>
          <w:szCs w:val="32"/>
        </w:rPr>
        <w:t xml:space="preserve">y </w:t>
      </w:r>
      <w:r w:rsidRPr="00C25640">
        <w:rPr>
          <w:rFonts w:ascii="OpenSans-Bold" w:eastAsia="ArialMT" w:hAnsi="OpenSans-Bold" w:cs="OpenSans-Bold"/>
          <w:b/>
          <w:bCs/>
          <w:sz w:val="32"/>
          <w:szCs w:val="32"/>
        </w:rPr>
        <w:t xml:space="preserve">contestar </w:t>
      </w:r>
      <w:r w:rsidRPr="00C25640">
        <w:rPr>
          <w:rFonts w:ascii="OpenSans-Regular" w:eastAsia="ArialMT" w:hAnsi="OpenSans-Regular" w:cs="OpenSans-Regular"/>
          <w:sz w:val="32"/>
          <w:szCs w:val="32"/>
        </w:rPr>
        <w:t xml:space="preserve">las siguientes preguntas. </w:t>
      </w:r>
    </w:p>
    <w:p w14:paraId="4F3C6BE4" w14:textId="77777777" w:rsidR="00C25640" w:rsidRDefault="00C25640" w:rsidP="00C25640">
      <w:pPr>
        <w:autoSpaceDE w:val="0"/>
        <w:autoSpaceDN w:val="0"/>
        <w:adjustRightInd w:val="0"/>
        <w:spacing w:after="0" w:line="240" w:lineRule="auto"/>
        <w:rPr>
          <w:rFonts w:ascii="OpenSans-Regular" w:eastAsia="ArialMT" w:hAnsi="OpenSans-Regular" w:cs="OpenSans-Regular"/>
          <w:sz w:val="24"/>
          <w:szCs w:val="24"/>
        </w:rPr>
      </w:pPr>
      <w:r>
        <w:rPr>
          <w:rFonts w:ascii="OpenSans-Regular" w:eastAsia="ArialMT" w:hAnsi="OpenSans-Regular" w:cs="OpenSans-Regular"/>
          <w:sz w:val="24"/>
          <w:szCs w:val="24"/>
        </w:rPr>
        <w:t>¿</w:t>
      </w:r>
      <w:r>
        <w:rPr>
          <w:rFonts w:ascii="OpenSans-Regular" w:eastAsia="ArialMT" w:hAnsi="OpenSans-Regular" w:cs="OpenSans-Regular"/>
          <w:sz w:val="24"/>
          <w:szCs w:val="24"/>
        </w:rPr>
        <w:t>Qué</w:t>
      </w:r>
      <w:r>
        <w:rPr>
          <w:rFonts w:ascii="OpenSans-Regular" w:eastAsia="ArialMT" w:hAnsi="OpenSans-Regular" w:cs="OpenSans-Regular"/>
          <w:sz w:val="24"/>
          <w:szCs w:val="24"/>
        </w:rPr>
        <w:t xml:space="preserve"> es un usuario </w:t>
      </w:r>
      <w:proofErr w:type="spellStart"/>
      <w:r>
        <w:rPr>
          <w:rFonts w:ascii="OpenSans-Regular" w:eastAsia="ArialMT" w:hAnsi="OpenSans-Regular" w:cs="OpenSans-Regular"/>
          <w:sz w:val="24"/>
          <w:szCs w:val="24"/>
        </w:rPr>
        <w:t>root</w:t>
      </w:r>
      <w:proofErr w:type="spellEnd"/>
      <w:r>
        <w:rPr>
          <w:rFonts w:ascii="OpenSans-Regular" w:eastAsia="ArialMT" w:hAnsi="OpenSans-Regular" w:cs="OpenSans-Regular"/>
          <w:sz w:val="24"/>
          <w:szCs w:val="24"/>
        </w:rPr>
        <w:t xml:space="preserve"> en</w:t>
      </w:r>
      <w:r>
        <w:rPr>
          <w:rFonts w:ascii="OpenSans-Regular" w:eastAsia="ArialMT" w:hAnsi="OpenSans-Regular" w:cs="OpenSans-Regular"/>
          <w:sz w:val="24"/>
          <w:szCs w:val="24"/>
        </w:rPr>
        <w:t xml:space="preserve"> </w:t>
      </w:r>
      <w:r>
        <w:rPr>
          <w:rFonts w:ascii="OpenSans-Regular" w:eastAsia="ArialMT" w:hAnsi="OpenSans-Regular" w:cs="OpenSans-Regular"/>
          <w:sz w:val="24"/>
          <w:szCs w:val="24"/>
        </w:rPr>
        <w:t>Linux?</w:t>
      </w:r>
    </w:p>
    <w:p w14:paraId="0828F9DB" w14:textId="77BE92D4" w:rsidR="00C25640" w:rsidRDefault="00C25640" w:rsidP="00C25640">
      <w:pPr>
        <w:autoSpaceDE w:val="0"/>
        <w:autoSpaceDN w:val="0"/>
        <w:adjustRightInd w:val="0"/>
        <w:spacing w:after="0" w:line="240" w:lineRule="auto"/>
        <w:rPr>
          <w:rFonts w:ascii="OpenSans-Regular" w:eastAsia="ArialMT" w:hAnsi="OpenSans-Regular" w:cs="OpenSans-Regular"/>
          <w:sz w:val="24"/>
          <w:szCs w:val="24"/>
        </w:rPr>
      </w:pPr>
      <w:r>
        <w:rPr>
          <w:rFonts w:ascii="OpenSans-Regular" w:eastAsia="ArialMT" w:hAnsi="OpenSans-Regular" w:cs="OpenSans-Regular"/>
          <w:sz w:val="24"/>
          <w:szCs w:val="24"/>
        </w:rPr>
        <w:t xml:space="preserve">Un usuario </w:t>
      </w:r>
      <w:proofErr w:type="spellStart"/>
      <w:r>
        <w:rPr>
          <w:rFonts w:ascii="OpenSans-Regular" w:eastAsia="ArialMT" w:hAnsi="OpenSans-Regular" w:cs="OpenSans-Regular"/>
          <w:sz w:val="24"/>
          <w:szCs w:val="24"/>
        </w:rPr>
        <w:t>root</w:t>
      </w:r>
      <w:proofErr w:type="spellEnd"/>
      <w:r>
        <w:rPr>
          <w:rFonts w:ascii="OpenSans-Regular" w:eastAsia="ArialMT" w:hAnsi="OpenSans-Regular" w:cs="OpenSans-Regular"/>
          <w:sz w:val="24"/>
          <w:szCs w:val="24"/>
        </w:rPr>
        <w:t xml:space="preserve"> en Linux es un usuario administrador</w:t>
      </w:r>
      <w:r>
        <w:rPr>
          <w:rStyle w:val="hgkelc"/>
          <w:b/>
          <w:bCs/>
        </w:rPr>
        <w:t xml:space="preserve"> </w:t>
      </w:r>
      <w:r w:rsidRPr="00C25640">
        <w:rPr>
          <w:rStyle w:val="hgkelc"/>
        </w:rPr>
        <w:t>que</w:t>
      </w:r>
      <w:r>
        <w:rPr>
          <w:rStyle w:val="hgkelc"/>
        </w:rPr>
        <w:t xml:space="preserve"> posee todos los</w:t>
      </w:r>
      <w:r>
        <w:rPr>
          <w:rStyle w:val="hgkelc"/>
        </w:rPr>
        <w:t xml:space="preserve"> privilegios</w:t>
      </w:r>
      <w:r>
        <w:rPr>
          <w:rStyle w:val="hgkelc"/>
        </w:rPr>
        <w:t xml:space="preserve"> en los modos monousuario o multiusuario.</w:t>
      </w:r>
    </w:p>
    <w:p w14:paraId="24653F4B" w14:textId="04EA472D" w:rsidR="00387BFC" w:rsidRPr="003F7CA5" w:rsidRDefault="00C25640" w:rsidP="00C25640">
      <w:pPr>
        <w:autoSpaceDE w:val="0"/>
        <w:autoSpaceDN w:val="0"/>
        <w:adjustRightInd w:val="0"/>
        <w:spacing w:after="0" w:line="240" w:lineRule="auto"/>
        <w:rPr>
          <w:rFonts w:ascii="OpenSans-Regular" w:eastAsia="ArialMT" w:hAnsi="OpenSans-Regular" w:cs="OpenSans-Regular"/>
          <w:sz w:val="24"/>
          <w:szCs w:val="24"/>
        </w:rPr>
      </w:pPr>
      <w:r>
        <w:rPr>
          <w:rFonts w:ascii="OpenSans-Regular" w:eastAsia="ArialMT" w:hAnsi="OpenSans-Regular" w:cs="OpenSans-Regular"/>
          <w:sz w:val="24"/>
          <w:szCs w:val="24"/>
        </w:rPr>
        <w:t xml:space="preserve">¿Por qué </w:t>
      </w:r>
      <w:r w:rsidR="001D0D2C">
        <w:rPr>
          <w:rFonts w:ascii="OpenSans-Regular" w:eastAsia="ArialMT" w:hAnsi="OpenSans-Regular" w:cs="OpenSans-Regular"/>
          <w:sz w:val="24"/>
          <w:szCs w:val="24"/>
        </w:rPr>
        <w:t>U</w:t>
      </w:r>
      <w:r>
        <w:rPr>
          <w:rFonts w:ascii="OpenSans-Regular" w:eastAsia="ArialMT" w:hAnsi="OpenSans-Regular" w:cs="OpenSans-Regular"/>
          <w:sz w:val="24"/>
          <w:szCs w:val="24"/>
        </w:rPr>
        <w:t>buntu no me deja establecer la contraseña durante la</w:t>
      </w:r>
      <w:r>
        <w:rPr>
          <w:rFonts w:ascii="OpenSans-Regular" w:eastAsia="ArialMT" w:hAnsi="OpenSans-Regular" w:cs="OpenSans-Regular"/>
          <w:sz w:val="24"/>
          <w:szCs w:val="24"/>
        </w:rPr>
        <w:t xml:space="preserve"> </w:t>
      </w:r>
      <w:r>
        <w:rPr>
          <w:rFonts w:ascii="OpenSans-Regular" w:eastAsia="ArialMT" w:hAnsi="OpenSans-Regular" w:cs="OpenSans-Regular"/>
          <w:sz w:val="24"/>
          <w:szCs w:val="24"/>
        </w:rPr>
        <w:t>instalación?</w:t>
      </w:r>
      <w:r w:rsidR="001D0D2C">
        <w:rPr>
          <w:rFonts w:ascii="OpenSans-Regular" w:eastAsia="ArialMT" w:hAnsi="OpenSans-Regular" w:cs="OpenSans-Regular"/>
          <w:sz w:val="24"/>
          <w:szCs w:val="24"/>
        </w:rPr>
        <w:br/>
      </w:r>
      <w:r w:rsidR="006344C4">
        <w:rPr>
          <w:rFonts w:ascii="OpenSans-Regular" w:eastAsia="ArialMT" w:hAnsi="OpenSans-Regular" w:cs="OpenSans-Regular"/>
          <w:sz w:val="24"/>
          <w:szCs w:val="24"/>
        </w:rPr>
        <w:t xml:space="preserve">Porque </w:t>
      </w:r>
      <w:r w:rsidR="00F45293">
        <w:rPr>
          <w:rFonts w:ascii="OpenSans-Regular" w:eastAsia="ArialMT" w:hAnsi="OpenSans-Regular" w:cs="OpenSans-Regular"/>
          <w:sz w:val="24"/>
          <w:szCs w:val="24"/>
        </w:rPr>
        <w:t>el sistema operativo te crea como usuario administrador pero non como super usuario.</w:t>
      </w:r>
    </w:p>
    <w:p w14:paraId="108C7F06" w14:textId="33BB7DF9" w:rsidR="001D0D2C" w:rsidRPr="006344C4" w:rsidRDefault="001D0D2C" w:rsidP="001D0D2C">
      <w:pPr>
        <w:autoSpaceDE w:val="0"/>
        <w:autoSpaceDN w:val="0"/>
        <w:adjustRightInd w:val="0"/>
        <w:spacing w:after="0" w:line="240" w:lineRule="auto"/>
        <w:rPr>
          <w:rFonts w:ascii="OpenSans-Regular" w:eastAsia="Arial-BoldMT" w:hAnsi="OpenSans-Regular" w:cs="OpenSans-Regular"/>
          <w:sz w:val="32"/>
          <w:szCs w:val="32"/>
        </w:rPr>
      </w:pPr>
      <w:r w:rsidRPr="006344C4">
        <w:rPr>
          <w:rFonts w:ascii="Arial-BoldMT" w:eastAsia="Arial-BoldMT" w:cs="Arial-BoldMT" w:hint="eastAsia"/>
          <w:b/>
          <w:bCs/>
          <w:sz w:val="32"/>
          <w:szCs w:val="32"/>
        </w:rPr>
        <w:t>●</w:t>
      </w:r>
      <w:r w:rsidRPr="006344C4">
        <w:rPr>
          <w:rFonts w:ascii="Arial-BoldMT" w:eastAsia="Arial-BoldMT" w:cs="Arial-BoldMT"/>
          <w:b/>
          <w:bCs/>
          <w:sz w:val="32"/>
          <w:szCs w:val="32"/>
        </w:rPr>
        <w:t xml:space="preserve"> </w:t>
      </w:r>
      <w:r w:rsidRPr="006344C4">
        <w:rPr>
          <w:rFonts w:ascii="OpenSans-Bold" w:eastAsia="Arial-BoldMT" w:hAnsi="OpenSans-Bold" w:cs="OpenSans-Bold"/>
          <w:b/>
          <w:bCs/>
          <w:sz w:val="32"/>
          <w:szCs w:val="32"/>
        </w:rPr>
        <w:t xml:space="preserve">Investigar y establecer </w:t>
      </w:r>
      <w:r w:rsidRPr="006344C4">
        <w:rPr>
          <w:rFonts w:ascii="OpenSans-Regular" w:eastAsia="Arial-BoldMT" w:hAnsi="OpenSans-Regular" w:cs="OpenSans-Regular"/>
          <w:sz w:val="32"/>
          <w:szCs w:val="32"/>
        </w:rPr>
        <w:t xml:space="preserve">una contraseña para el usuario </w:t>
      </w:r>
      <w:proofErr w:type="spellStart"/>
      <w:r w:rsidRPr="006344C4">
        <w:rPr>
          <w:rFonts w:ascii="OpenSans-Regular" w:eastAsia="Arial-BoldMT" w:hAnsi="OpenSans-Regular" w:cs="OpenSans-Regular"/>
          <w:sz w:val="32"/>
          <w:szCs w:val="32"/>
        </w:rPr>
        <w:t>root</w:t>
      </w:r>
      <w:proofErr w:type="spellEnd"/>
      <w:r w:rsidRPr="006344C4">
        <w:rPr>
          <w:rFonts w:ascii="OpenSans-Regular" w:eastAsia="Arial-BoldMT" w:hAnsi="OpenSans-Regular" w:cs="OpenSans-Regular"/>
          <w:sz w:val="32"/>
          <w:szCs w:val="32"/>
        </w:rPr>
        <w:t xml:space="preserve">. </w:t>
      </w:r>
    </w:p>
    <w:p w14:paraId="3BB876BA" w14:textId="11801D61" w:rsidR="003F7CA5" w:rsidRPr="003F7CA5" w:rsidRDefault="003F7CA5" w:rsidP="003F7CA5">
      <w:pPr>
        <w:autoSpaceDE w:val="0"/>
        <w:autoSpaceDN w:val="0"/>
        <w:adjustRightInd w:val="0"/>
        <w:spacing w:after="0" w:line="240" w:lineRule="auto"/>
        <w:rPr>
          <w:rFonts w:ascii="OpenSans-Regular" w:eastAsia="Arial-BoldMT" w:hAnsi="OpenSans-Regular" w:cs="OpenSans-Regular"/>
          <w:sz w:val="24"/>
          <w:szCs w:val="24"/>
        </w:rPr>
      </w:pPr>
      <w:r>
        <w:rPr>
          <w:rFonts w:ascii="OpenSans-Regular" w:eastAsia="Arial-BoldMT" w:hAnsi="OpenSans-Regular" w:cs="OpenSans-Regular"/>
          <w:sz w:val="24"/>
          <w:szCs w:val="24"/>
        </w:rPr>
        <w:t>T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>eclea</w:t>
      </w:r>
      <w:r>
        <w:rPr>
          <w:rFonts w:ascii="OpenSans-Regular" w:eastAsia="Arial-BoldMT" w:hAnsi="OpenSans-Regular" w:cs="OpenSans-Regular"/>
          <w:sz w:val="24"/>
          <w:szCs w:val="24"/>
        </w:rPr>
        <w:t>ndo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esto en la consola</w:t>
      </w:r>
      <w:r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r w:rsidRPr="003F7CA5">
        <w:rPr>
          <w:rFonts w:ascii="OpenSans-Regular" w:eastAsia="Arial-BoldMT" w:hAnsi="OpenSans-Regular" w:cs="OpenSans-Regular"/>
          <w:b/>
          <w:bCs/>
          <w:sz w:val="24"/>
          <w:szCs w:val="24"/>
        </w:rPr>
        <w:t xml:space="preserve">sudo -u </w:t>
      </w:r>
      <w:proofErr w:type="spellStart"/>
      <w:r w:rsidRPr="003F7CA5">
        <w:rPr>
          <w:rFonts w:ascii="OpenSans-Regular" w:eastAsia="Arial-BoldMT" w:hAnsi="OpenSans-Regular" w:cs="OpenSans-Regular"/>
          <w:b/>
          <w:bCs/>
          <w:sz w:val="24"/>
          <w:szCs w:val="24"/>
        </w:rPr>
        <w:t>root</w:t>
      </w:r>
      <w:proofErr w:type="spellEnd"/>
      <w:r w:rsidRPr="003F7CA5">
        <w:rPr>
          <w:rFonts w:ascii="OpenSans-Regular" w:eastAsia="Arial-BoldMT" w:hAnsi="OpenSans-Regular" w:cs="OpenSans-Regular"/>
          <w:b/>
          <w:bCs/>
          <w:sz w:val="24"/>
          <w:szCs w:val="24"/>
        </w:rPr>
        <w:t xml:space="preserve"> </w:t>
      </w:r>
      <w:proofErr w:type="spellStart"/>
      <w:r w:rsidRPr="003F7CA5">
        <w:rPr>
          <w:rFonts w:ascii="OpenSans-Regular" w:eastAsia="Arial-BoldMT" w:hAnsi="OpenSans-Regular" w:cs="OpenSans-Regular"/>
          <w:b/>
          <w:bCs/>
          <w:sz w:val="24"/>
          <w:szCs w:val="24"/>
        </w:rPr>
        <w:t>passwd</w:t>
      </w:r>
      <w:proofErr w:type="spellEnd"/>
      <w:r>
        <w:rPr>
          <w:rFonts w:ascii="OpenSans-Regular" w:eastAsia="Arial-BoldMT" w:hAnsi="OpenSans-Regular" w:cs="OpenSans-Regular"/>
          <w:b/>
          <w:bCs/>
          <w:sz w:val="24"/>
          <w:szCs w:val="24"/>
        </w:rPr>
        <w:t>,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te pedir</w:t>
      </w:r>
      <w:r>
        <w:rPr>
          <w:rFonts w:ascii="OpenSans-Regular" w:eastAsia="Arial-BoldMT" w:hAnsi="OpenSans-Regular" w:cs="OpenSans-Regular"/>
          <w:sz w:val="24"/>
          <w:szCs w:val="24"/>
        </w:rPr>
        <w:t>á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el </w:t>
      </w:r>
      <w:proofErr w:type="spellStart"/>
      <w:r w:rsidRPr="003F7CA5">
        <w:rPr>
          <w:rFonts w:ascii="OpenSans-Regular" w:eastAsia="Arial-BoldMT" w:hAnsi="OpenSans-Regular" w:cs="OpenSans-Regular"/>
          <w:sz w:val="24"/>
          <w:szCs w:val="24"/>
        </w:rPr>
        <w:t>password</w:t>
      </w:r>
      <w:proofErr w:type="spellEnd"/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de tu usuario, luego te pedir</w:t>
      </w:r>
      <w:r>
        <w:rPr>
          <w:rFonts w:ascii="OpenSans-Regular" w:eastAsia="Arial-BoldMT" w:hAnsi="OpenSans-Regular" w:cs="OpenSans-Regular"/>
          <w:sz w:val="24"/>
          <w:szCs w:val="24"/>
        </w:rPr>
        <w:t>á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el nuevo </w:t>
      </w:r>
      <w:proofErr w:type="spellStart"/>
      <w:r w:rsidRPr="003F7CA5">
        <w:rPr>
          <w:rFonts w:ascii="OpenSans-Regular" w:eastAsia="Arial-BoldMT" w:hAnsi="OpenSans-Regular" w:cs="OpenSans-Regular"/>
          <w:sz w:val="24"/>
          <w:szCs w:val="24"/>
        </w:rPr>
        <w:t>password</w:t>
      </w:r>
      <w:proofErr w:type="spellEnd"/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para el </w:t>
      </w:r>
      <w:proofErr w:type="spellStart"/>
      <w:r w:rsidRPr="003F7CA5">
        <w:rPr>
          <w:rFonts w:ascii="OpenSans-Regular" w:eastAsia="Arial-BoldMT" w:hAnsi="OpenSans-Regular" w:cs="OpenSans-Regular"/>
          <w:sz w:val="24"/>
          <w:szCs w:val="24"/>
        </w:rPr>
        <w:t>root</w:t>
      </w:r>
      <w:proofErr w:type="spellEnd"/>
      <w:r w:rsidRPr="003F7CA5">
        <w:rPr>
          <w:rFonts w:ascii="OpenSans-Regular" w:eastAsia="Arial-BoldMT" w:hAnsi="OpenSans-Regular" w:cs="OpenSans-Regular"/>
          <w:sz w:val="24"/>
          <w:szCs w:val="24"/>
        </w:rPr>
        <w:t>.</w:t>
      </w:r>
      <w:r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r>
        <w:rPr>
          <w:rFonts w:ascii="OpenSans-Regular" w:eastAsia="Arial-BoldMT" w:hAnsi="OpenSans-Regular" w:cs="OpenSans-Regular"/>
          <w:sz w:val="24"/>
          <w:szCs w:val="24"/>
        </w:rPr>
        <w:br/>
        <w:t>Luego del procedimiento anterior podrás</w:t>
      </w:r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proofErr w:type="spellStart"/>
      <w:r w:rsidRPr="003F7CA5">
        <w:rPr>
          <w:rFonts w:ascii="OpenSans-Regular" w:eastAsia="Arial-BoldMT" w:hAnsi="OpenSans-Regular" w:cs="OpenSans-Regular"/>
          <w:sz w:val="24"/>
          <w:szCs w:val="24"/>
        </w:rPr>
        <w:t>loguearte</w:t>
      </w:r>
      <w:proofErr w:type="spellEnd"/>
      <w:r w:rsidRPr="003F7CA5">
        <w:rPr>
          <w:rFonts w:ascii="OpenSans-Regular" w:eastAsia="Arial-BoldMT" w:hAnsi="OpenSans-Regular" w:cs="OpenSans-Regular"/>
          <w:sz w:val="24"/>
          <w:szCs w:val="24"/>
        </w:rPr>
        <w:t xml:space="preserve"> como </w:t>
      </w:r>
      <w:proofErr w:type="spellStart"/>
      <w:r w:rsidRPr="006344C4">
        <w:rPr>
          <w:rFonts w:ascii="OpenSans-Regular" w:eastAsia="Arial-BoldMT" w:hAnsi="OpenSans-Regular" w:cs="OpenSans-Regular"/>
          <w:b/>
          <w:bCs/>
          <w:sz w:val="24"/>
          <w:szCs w:val="24"/>
        </w:rPr>
        <w:t>root</w:t>
      </w:r>
      <w:proofErr w:type="spellEnd"/>
      <w:r w:rsidRPr="006344C4">
        <w:rPr>
          <w:rFonts w:ascii="OpenSans-Regular" w:eastAsia="Arial-BoldMT" w:hAnsi="OpenSans-Regular" w:cs="OpenSans-Regular"/>
          <w:b/>
          <w:bCs/>
          <w:sz w:val="24"/>
          <w:szCs w:val="24"/>
        </w:rPr>
        <w:t xml:space="preserve"> </w:t>
      </w:r>
      <w:r w:rsidRPr="006344C4">
        <w:rPr>
          <w:rFonts w:ascii="OpenSans-Regular" w:eastAsia="Arial-BoldMT" w:hAnsi="OpenSans-Regular" w:cs="OpenSans-Regular"/>
          <w:b/>
          <w:bCs/>
          <w:sz w:val="24"/>
          <w:szCs w:val="24"/>
        </w:rPr>
        <w:t>su</w:t>
      </w:r>
      <w:r>
        <w:rPr>
          <w:rFonts w:ascii="OpenSans-Regular" w:eastAsia="Arial-BoldMT" w:hAnsi="OpenSans-Regular" w:cs="OpenSans-Regular"/>
          <w:sz w:val="24"/>
          <w:szCs w:val="24"/>
        </w:rPr>
        <w:t>.</w:t>
      </w:r>
    </w:p>
    <w:p w14:paraId="378CDD56" w14:textId="0297182F" w:rsidR="009A1658" w:rsidRPr="009A1658" w:rsidRDefault="00F45293" w:rsidP="009A1658">
      <w:pPr>
        <w:autoSpaceDE w:val="0"/>
        <w:autoSpaceDN w:val="0"/>
        <w:adjustRightInd w:val="0"/>
        <w:spacing w:after="0" w:line="240" w:lineRule="auto"/>
        <w:rPr>
          <w:rFonts w:ascii="OpenSans-Regular" w:eastAsia="Arial-BoldMT" w:hAnsi="OpenSans-Regular" w:cs="OpenSans-Regular"/>
          <w:sz w:val="24"/>
          <w:szCs w:val="24"/>
        </w:rPr>
      </w:pPr>
      <w:r>
        <w:rPr>
          <w:rFonts w:ascii="OpenSans-Regular" w:eastAsia="Arial-BoldMT" w:hAnsi="OpenSans-Regular" w:cs="OpenSans-Regular"/>
          <w:sz w:val="24"/>
          <w:szCs w:val="24"/>
        </w:rPr>
        <w:t>Ahora escribiendo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r w:rsidR="003F7CA5" w:rsidRPr="006344C4">
        <w:rPr>
          <w:rFonts w:ascii="OpenSans-Regular" w:eastAsia="Arial-BoldMT" w:hAnsi="OpenSans-Regular" w:cs="OpenSans-Regular"/>
          <w:b/>
          <w:bCs/>
          <w:sz w:val="24"/>
          <w:szCs w:val="24"/>
        </w:rPr>
        <w:t>su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r>
        <w:rPr>
          <w:rFonts w:ascii="OpenSans-Regular" w:eastAsia="Arial-BoldMT" w:hAnsi="OpenSans-Regular" w:cs="OpenSans-Regular"/>
          <w:sz w:val="24"/>
          <w:szCs w:val="24"/>
        </w:rPr>
        <w:t xml:space="preserve">en la terminal, 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te pedir</w:t>
      </w:r>
      <w:r w:rsidR="006344C4">
        <w:rPr>
          <w:rFonts w:ascii="OpenSans-Regular" w:eastAsia="Arial-BoldMT" w:hAnsi="OpenSans-Regular" w:cs="OpenSans-Regular"/>
          <w:sz w:val="24"/>
          <w:szCs w:val="24"/>
        </w:rPr>
        <w:t>á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el </w:t>
      </w:r>
      <w:proofErr w:type="spellStart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password</w:t>
      </w:r>
      <w:proofErr w:type="spellEnd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que le asignaste al </w:t>
      </w:r>
      <w:proofErr w:type="spellStart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root</w:t>
      </w:r>
      <w:proofErr w:type="spellEnd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</w:t>
      </w:r>
      <w:r>
        <w:rPr>
          <w:rFonts w:ascii="OpenSans-Regular" w:eastAsia="Arial-BoldMT" w:hAnsi="OpenSans-Regular" w:cs="OpenSans-Regular"/>
          <w:sz w:val="24"/>
          <w:szCs w:val="24"/>
        </w:rPr>
        <w:t xml:space="preserve">anteriormente 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y ya estar</w:t>
      </w:r>
      <w:r w:rsidR="006344C4">
        <w:rPr>
          <w:rFonts w:ascii="OpenSans-Regular" w:eastAsia="Arial-BoldMT" w:hAnsi="OpenSans-Regular" w:cs="OpenSans-Regular"/>
          <w:sz w:val="24"/>
          <w:szCs w:val="24"/>
        </w:rPr>
        <w:t>á</w:t>
      </w:r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s </w:t>
      </w:r>
      <w:proofErr w:type="spellStart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logueado</w:t>
      </w:r>
      <w:proofErr w:type="spellEnd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 xml:space="preserve"> como </w:t>
      </w:r>
      <w:proofErr w:type="spellStart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root</w:t>
      </w:r>
      <w:proofErr w:type="spellEnd"/>
      <w:r w:rsidR="003F7CA5" w:rsidRPr="003F7CA5">
        <w:rPr>
          <w:rFonts w:ascii="OpenSans-Regular" w:eastAsia="Arial-BoldMT" w:hAnsi="OpenSans-Regular" w:cs="OpenSans-Regular"/>
          <w:sz w:val="24"/>
          <w:szCs w:val="24"/>
        </w:rPr>
        <w:t>.</w:t>
      </w:r>
      <w:r w:rsidR="009A1658">
        <w:rPr>
          <w:rFonts w:ascii="OpenSans-Regular" w:eastAsia="Arial-BoldMT" w:hAnsi="OpenSans-Regular" w:cs="OpenSans-Regular"/>
          <w:sz w:val="24"/>
          <w:szCs w:val="24"/>
        </w:rPr>
        <w:br/>
      </w:r>
      <w:r w:rsidR="009A1658" w:rsidRPr="006344C4">
        <w:rPr>
          <w:rFonts w:ascii="Arial-BoldMT" w:eastAsia="Arial-BoldMT" w:cs="Arial-BoldMT" w:hint="eastAsia"/>
          <w:b/>
          <w:bCs/>
          <w:sz w:val="32"/>
          <w:szCs w:val="32"/>
        </w:rPr>
        <w:t>●</w:t>
      </w:r>
      <w:r w:rsidR="009A1658" w:rsidRPr="009A1658">
        <w:rPr>
          <w:rFonts w:ascii="OpenSans-Bold" w:eastAsia="Arial-BoldMT" w:hAnsi="OpenSans-Bold" w:cs="OpenSans-Regular"/>
          <w:b/>
          <w:bCs/>
          <w:sz w:val="32"/>
          <w:szCs w:val="32"/>
        </w:rPr>
        <w:t xml:space="preserve"> Hacer captura de pantalla del comando ejecutado y pegarlo en el</w:t>
      </w:r>
    </w:p>
    <w:p w14:paraId="20D556BB" w14:textId="30D383F3" w:rsidR="005614E5" w:rsidRPr="00A81CA3" w:rsidRDefault="00DA5617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D11F08" wp14:editId="450107F3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2813050" cy="2546350"/>
            <wp:effectExtent l="0" t="0" r="635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1" t="16307" r="30441" b="15577"/>
                    <a:stretch/>
                  </pic:blipFill>
                  <pic:spPr bwMode="auto">
                    <a:xfrm>
                      <a:off x="0" y="0"/>
                      <a:ext cx="281305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1658" w:rsidRPr="009A1658">
        <w:rPr>
          <w:rFonts w:ascii="OpenSans-Bold" w:eastAsia="Arial-BoldMT" w:hAnsi="OpenSans-Bold" w:cs="OpenSans-Regular"/>
          <w:b/>
          <w:bCs/>
          <w:sz w:val="32"/>
          <w:szCs w:val="32"/>
        </w:rPr>
        <w:t>documento.</w:t>
      </w:r>
      <w:r w:rsidR="005614E5">
        <w:rPr>
          <w:rFonts w:ascii="OpenSans-Bold" w:eastAsia="Arial-BoldMT" w:hAnsi="OpenSans-Bold" w:cs="OpenSans-Regular"/>
          <w:b/>
          <w:bCs/>
          <w:sz w:val="32"/>
          <w:szCs w:val="32"/>
        </w:rPr>
        <w:br/>
      </w:r>
      <w:r w:rsidR="005614E5" w:rsidRPr="005614E5">
        <w:rPr>
          <w:rFonts w:ascii="OpenSans-Bold" w:eastAsia="Arial-BoldMT" w:hAnsi="OpenSans-Bold" w:cs="OpenSans-Regular"/>
          <w:sz w:val="24"/>
          <w:szCs w:val="24"/>
        </w:rPr>
        <w:t xml:space="preserve">● Crear una carpeta llamada </w:t>
      </w:r>
      <w:proofErr w:type="spellStart"/>
      <w:r w:rsidR="005614E5" w:rsidRPr="005614E5">
        <w:rPr>
          <w:rFonts w:ascii="OpenSans-Bold" w:eastAsia="Arial-BoldMT" w:hAnsi="OpenSans-Bold" w:cs="OpenSans-Regular"/>
          <w:sz w:val="24"/>
          <w:szCs w:val="24"/>
        </w:rPr>
        <w:t>segundaEntrega</w:t>
      </w:r>
      <w:proofErr w:type="spellEnd"/>
      <w:r w:rsidR="005614E5" w:rsidRPr="005614E5">
        <w:rPr>
          <w:rFonts w:ascii="OpenSans-Bold" w:eastAsia="Arial-BoldMT" w:hAnsi="OpenSans-Bold" w:cs="OpenSans-Regular"/>
          <w:sz w:val="24"/>
          <w:szCs w:val="24"/>
        </w:rPr>
        <w:t xml:space="preserve"> y un archivo llamado resuelto.</w:t>
      </w:r>
    </w:p>
    <w:p w14:paraId="336D1635" w14:textId="1BA7DBFE" w:rsidR="005614E5" w:rsidRPr="005614E5" w:rsidRDefault="005614E5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sz w:val="24"/>
          <w:szCs w:val="24"/>
        </w:rPr>
      </w:pPr>
      <w:r w:rsidRPr="005614E5">
        <w:rPr>
          <w:rFonts w:ascii="OpenSans-Bold" w:eastAsia="Arial-BoldMT" w:hAnsi="OpenSans-Bold" w:cs="OpenSans-Regular"/>
          <w:sz w:val="24"/>
          <w:szCs w:val="24"/>
        </w:rPr>
        <w:t>● Hacer captura de pantalla de los comandos anteriormente ejecutados.</w:t>
      </w:r>
    </w:p>
    <w:p w14:paraId="0A5A00FC" w14:textId="2ED10183" w:rsidR="005614E5" w:rsidRDefault="00A81CA3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sz w:val="24"/>
          <w:szCs w:val="24"/>
        </w:rPr>
      </w:pPr>
      <w:r>
        <w:rPr>
          <w:noProof/>
        </w:rPr>
        <w:drawing>
          <wp:inline distT="0" distB="0" distL="0" distR="0" wp14:anchorId="2333CA45" wp14:editId="134A9F72">
            <wp:extent cx="2806700" cy="2514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17" t="5605" r="30250" b="27128"/>
                    <a:stretch/>
                  </pic:blipFill>
                  <pic:spPr bwMode="auto">
                    <a:xfrm>
                      <a:off x="0" y="0"/>
                      <a:ext cx="28067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B3A9" w14:textId="0D7987C3" w:rsidR="005614E5" w:rsidRPr="005614E5" w:rsidRDefault="005614E5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sz w:val="24"/>
          <w:szCs w:val="24"/>
        </w:rPr>
      </w:pPr>
      <w:r w:rsidRPr="005614E5">
        <w:rPr>
          <w:rFonts w:ascii="OpenSans-Bold" w:eastAsia="Arial-BoldMT" w:hAnsi="OpenSans-Bold" w:cs="OpenSans-Regular"/>
          <w:sz w:val="24"/>
          <w:szCs w:val="24"/>
        </w:rPr>
        <w:t xml:space="preserve">● Ejecutar el comando </w:t>
      </w:r>
      <w:proofErr w:type="spellStart"/>
      <w:r w:rsidRPr="005614E5">
        <w:rPr>
          <w:rFonts w:ascii="OpenSans-Bold" w:eastAsia="Arial-BoldMT" w:hAnsi="OpenSans-Bold" w:cs="OpenSans-Regular"/>
          <w:sz w:val="24"/>
          <w:szCs w:val="24"/>
        </w:rPr>
        <w:t>pwd</w:t>
      </w:r>
      <w:proofErr w:type="spellEnd"/>
      <w:r w:rsidRPr="005614E5">
        <w:rPr>
          <w:rFonts w:ascii="OpenSans-Bold" w:eastAsia="Arial-BoldMT" w:hAnsi="OpenSans-Bold" w:cs="OpenSans-Regular"/>
          <w:sz w:val="24"/>
          <w:szCs w:val="24"/>
        </w:rPr>
        <w:t xml:space="preserve"> y hacer captura de pantalla.</w:t>
      </w:r>
    </w:p>
    <w:p w14:paraId="0DF8E45F" w14:textId="400A38DC" w:rsidR="005614E5" w:rsidRDefault="0052447E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343200" wp14:editId="0FAB3AB2">
            <wp:extent cx="2806700" cy="2533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13" t="5605" r="30155" b="26618"/>
                    <a:stretch/>
                  </pic:blipFill>
                  <pic:spPr bwMode="auto">
                    <a:xfrm>
                      <a:off x="0" y="0"/>
                      <a:ext cx="28067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5D5F" w14:textId="39E47F6A" w:rsidR="009A1658" w:rsidRPr="005614E5" w:rsidRDefault="005614E5" w:rsidP="005614E5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sz w:val="24"/>
          <w:szCs w:val="24"/>
        </w:rPr>
      </w:pPr>
      <w:r w:rsidRPr="005614E5">
        <w:rPr>
          <w:rFonts w:ascii="OpenSans-Bold" w:eastAsia="Arial-BoldMT" w:hAnsi="OpenSans-Bold" w:cs="OpenSans-Regular"/>
          <w:sz w:val="24"/>
          <w:szCs w:val="24"/>
        </w:rPr>
        <w:t>● Subir el documento de manera individual en la mochila.</w:t>
      </w:r>
    </w:p>
    <w:p w14:paraId="15EC81C7" w14:textId="77777777" w:rsidR="00F45293" w:rsidRPr="00F45293" w:rsidRDefault="00F45293" w:rsidP="009A1658">
      <w:pPr>
        <w:autoSpaceDE w:val="0"/>
        <w:autoSpaceDN w:val="0"/>
        <w:adjustRightInd w:val="0"/>
        <w:spacing w:after="0" w:line="240" w:lineRule="auto"/>
        <w:rPr>
          <w:rFonts w:ascii="OpenSans-Bold" w:eastAsia="Arial-BoldMT" w:hAnsi="OpenSans-Bold" w:cs="OpenSans-Regular"/>
          <w:b/>
          <w:bCs/>
          <w:sz w:val="32"/>
          <w:szCs w:val="32"/>
        </w:rPr>
      </w:pPr>
    </w:p>
    <w:p w14:paraId="6B6EFCD9" w14:textId="298C7ACA" w:rsidR="001D0D2C" w:rsidRPr="009A1658" w:rsidRDefault="001D0D2C" w:rsidP="009A1658">
      <w:pPr>
        <w:autoSpaceDE w:val="0"/>
        <w:autoSpaceDN w:val="0"/>
        <w:adjustRightInd w:val="0"/>
        <w:spacing w:after="0" w:line="240" w:lineRule="auto"/>
        <w:rPr>
          <w:rFonts w:ascii="OpenSans-Bold" w:eastAsia="ArialMT" w:hAnsi="OpenSans-Bold" w:cs="OpenSans-Regular"/>
          <w:b/>
          <w:bCs/>
          <w:sz w:val="24"/>
          <w:szCs w:val="24"/>
          <w:u w:val="single"/>
        </w:rPr>
      </w:pPr>
      <w:r w:rsidRPr="009A1658">
        <w:rPr>
          <w:rFonts w:ascii="OpenSans-Bold" w:eastAsia="Arial-BoldMT" w:hAnsi="OpenSans-Bold" w:cs="OpenSans-Regular"/>
          <w:b/>
          <w:bCs/>
          <w:sz w:val="24"/>
          <w:szCs w:val="24"/>
        </w:rPr>
        <w:br/>
      </w:r>
    </w:p>
    <w:sectPr w:rsidR="001D0D2C" w:rsidRPr="009A1658" w:rsidSect="00C25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Ope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40"/>
    <w:rsid w:val="001D0D2C"/>
    <w:rsid w:val="00387BFC"/>
    <w:rsid w:val="003F7CA5"/>
    <w:rsid w:val="0052447E"/>
    <w:rsid w:val="005614E5"/>
    <w:rsid w:val="006344C4"/>
    <w:rsid w:val="009A1658"/>
    <w:rsid w:val="00A81CA3"/>
    <w:rsid w:val="00C25640"/>
    <w:rsid w:val="00DA5617"/>
    <w:rsid w:val="00F4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ECB48"/>
  <w15:chartTrackingRefBased/>
  <w15:docId w15:val="{51B0D311-0BB9-47F4-BA3C-B9266E919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rsid w:val="00C25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171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1</cp:revision>
  <dcterms:created xsi:type="dcterms:W3CDTF">2022-06-09T23:15:00Z</dcterms:created>
  <dcterms:modified xsi:type="dcterms:W3CDTF">2022-06-10T00:17:00Z</dcterms:modified>
</cp:coreProperties>
</file>