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E0" w:rsidRDefault="00C510E0"/>
    <w:p w:rsidR="00C510E0" w:rsidRPr="00D84907" w:rsidRDefault="00C510E0" w:rsidP="00C510E0">
      <w:pPr>
        <w:jc w:val="both"/>
        <w:rPr>
          <w:rFonts w:ascii="Times New Roman" w:hAnsi="Times New Roman"/>
          <w:b/>
          <w:sz w:val="28"/>
          <w:szCs w:val="28"/>
        </w:rPr>
      </w:pPr>
    </w:p>
    <w:p w:rsidR="00C510E0" w:rsidRPr="00D84907" w:rsidRDefault="00C510E0" w:rsidP="00C510E0">
      <w:pPr>
        <w:jc w:val="both"/>
        <w:rPr>
          <w:rFonts w:ascii="Times New Roman" w:hAnsi="Times New Roman"/>
          <w:b/>
          <w:sz w:val="28"/>
          <w:szCs w:val="28"/>
        </w:rPr>
      </w:pPr>
      <w:r w:rsidRPr="00D84907">
        <w:rPr>
          <w:rFonts w:ascii="Times New Roman" w:hAnsi="Times New Roman"/>
          <w:b/>
          <w:sz w:val="28"/>
          <w:szCs w:val="28"/>
        </w:rPr>
        <w:t>Data Flow Diagrams:</w:t>
      </w: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b/>
          <w:sz w:val="24"/>
          <w:szCs w:val="24"/>
        </w:rPr>
        <w:t xml:space="preserve">1. Dataflow: </w:t>
      </w:r>
      <w:r w:rsidRPr="00D84907">
        <w:rPr>
          <w:rFonts w:ascii="Times New Roman" w:hAnsi="Times New Roman"/>
          <w:sz w:val="24"/>
          <w:szCs w:val="24"/>
        </w:rPr>
        <w:t>Data move in a specific direction from an origin to a    destination.</w:t>
      </w:r>
    </w:p>
    <w:p w:rsidR="00C510E0" w:rsidRPr="00D84907" w:rsidRDefault="008C23F6" w:rsidP="00C510E0">
      <w:pPr>
        <w:spacing w:line="480" w:lineRule="auto"/>
        <w:ind w:firstLine="7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36"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2850;height:925" o:preferrelative="f">
              <v:fill o:detectmouseclick="t"/>
              <v:path o:extrusionok="t" o:connecttype="none"/>
              <o:lock v:ext="edit" text="t"/>
            </v:shape>
            <v:line id="_x0000_s1038" style="position:absolute" from="300,617" to="2250,618">
              <v:stroke endarrow="block"/>
            </v:line>
            <v:line id="_x0000_s1039" style="position:absolute;flip:x" from="300,308" to="2250,309">
              <v:stroke endarrow="block"/>
            </v:line>
            <w10:wrap type="none"/>
            <w10:anchorlock/>
          </v:group>
        </w:pict>
      </w: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b/>
          <w:sz w:val="24"/>
          <w:szCs w:val="24"/>
        </w:rPr>
        <w:t xml:space="preserve">2.  Process: </w:t>
      </w:r>
      <w:r w:rsidRPr="00D84907">
        <w:rPr>
          <w:rFonts w:ascii="Times New Roman" w:hAnsi="Times New Roman"/>
          <w:sz w:val="24"/>
          <w:szCs w:val="24"/>
        </w:rPr>
        <w:t>People, procedures, or devices that use or produce (Transform) Data.  The physical component is not identified.</w:t>
      </w:r>
    </w:p>
    <w:p w:rsidR="00C510E0" w:rsidRPr="00D84907" w:rsidRDefault="008C23F6" w:rsidP="00C510E0">
      <w:pPr>
        <w:spacing w:line="480" w:lineRule="auto"/>
        <w:ind w:firstLine="720"/>
        <w:jc w:val="both"/>
        <w:rPr>
          <w:rFonts w:ascii="Times New Roman" w:hAnsi="Times New Roman"/>
          <w:sz w:val="24"/>
          <w:szCs w:val="24"/>
        </w:rPr>
      </w:pPr>
      <w:r w:rsidRPr="008C23F6">
        <w:rPr>
          <w:rFonts w:ascii="Times New Roman" w:hAnsi="Times New Roman"/>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0" type="#_x0000_t120" style="position:absolute;left:0;text-align:left;margin-left:88.65pt;margin-top:20.2pt;width:45pt;height:45pt;z-index:251658240"/>
        </w:pict>
      </w:r>
    </w:p>
    <w:p w:rsidR="00C510E0" w:rsidRPr="00D84907" w:rsidRDefault="00C510E0" w:rsidP="00C510E0">
      <w:pPr>
        <w:tabs>
          <w:tab w:val="left" w:pos="3360"/>
        </w:tabs>
        <w:spacing w:line="480" w:lineRule="auto"/>
        <w:ind w:firstLine="720"/>
        <w:jc w:val="both"/>
        <w:rPr>
          <w:rFonts w:ascii="Times New Roman" w:hAnsi="Times New Roman"/>
          <w:sz w:val="24"/>
          <w:szCs w:val="24"/>
        </w:rPr>
      </w:pP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b/>
          <w:sz w:val="24"/>
          <w:szCs w:val="24"/>
        </w:rPr>
        <w:lastRenderedPageBreak/>
        <w:t>3. Source:</w:t>
      </w:r>
      <w:r w:rsidRPr="00D84907">
        <w:rPr>
          <w:rFonts w:ascii="Times New Roman" w:hAnsi="Times New Roman"/>
          <w:sz w:val="24"/>
          <w:szCs w:val="24"/>
        </w:rPr>
        <w:t xml:space="preserve"> External sources or destination of data, which may be People, programs, organizations or other entities.</w:t>
      </w:r>
    </w:p>
    <w:p w:rsidR="00C510E0" w:rsidRPr="00D84907" w:rsidRDefault="008C23F6" w:rsidP="00C510E0">
      <w:pPr>
        <w:spacing w:line="480" w:lineRule="auto"/>
        <w:ind w:firstLine="720"/>
        <w:jc w:val="both"/>
        <w:rPr>
          <w:rFonts w:ascii="Times New Roman" w:hAnsi="Times New Roman"/>
          <w:b/>
          <w:sz w:val="24"/>
          <w:szCs w:val="24"/>
        </w:rPr>
      </w:pPr>
      <w:r w:rsidRPr="008C23F6">
        <w:rPr>
          <w:rFonts w:ascii="Times New Roman" w:hAnsi="Times New Roman"/>
          <w:sz w:val="24"/>
          <w:szCs w:val="24"/>
        </w:rPr>
      </w:r>
      <w:r w:rsidRPr="008C23F6">
        <w:rPr>
          <w:rFonts w:ascii="Times New Roman" w:hAnsi="Times New Roman"/>
          <w:sz w:val="24"/>
          <w:szCs w:val="24"/>
        </w:rPr>
        <w:pict>
          <v:group id="_x0000_s1033" editas="canvas" style="width:2in;height:54pt;mso-position-horizontal-relative:char;mso-position-vertical-relative:line" coordorigin="2520,6400" coordsize="2400,926">
            <o:lock v:ext="edit" aspectratio="t"/>
            <v:shape id="_x0000_s1034" type="#_x0000_t75" style="position:absolute;left:2520;top:6400;width:2400;height:926" o:preferrelative="f">
              <v:fill o:detectmouseclick="t"/>
              <v:path o:extrusionok="t" o:connecttype="none"/>
              <o:lock v:ext="edit" text="t"/>
            </v:shape>
            <v:rect id="_x0000_s1035" style="position:absolute;left:2820;top:6554;width:1650;height:463"/>
            <w10:wrap type="none"/>
            <w10:anchorlock/>
          </v:group>
        </w:pict>
      </w:r>
    </w:p>
    <w:p w:rsidR="00C510E0" w:rsidRPr="00D84907" w:rsidRDefault="00C510E0" w:rsidP="00C510E0">
      <w:pPr>
        <w:spacing w:line="480" w:lineRule="auto"/>
        <w:jc w:val="both"/>
        <w:rPr>
          <w:rFonts w:ascii="Times New Roman" w:hAnsi="Times New Roman"/>
          <w:sz w:val="24"/>
          <w:szCs w:val="24"/>
        </w:rPr>
      </w:pPr>
      <w:r w:rsidRPr="00D84907">
        <w:rPr>
          <w:rFonts w:ascii="Times New Roman" w:hAnsi="Times New Roman"/>
          <w:b/>
          <w:sz w:val="24"/>
          <w:szCs w:val="24"/>
        </w:rPr>
        <w:t>4. Data Store:</w:t>
      </w:r>
      <w:r w:rsidRPr="00D84907">
        <w:rPr>
          <w:rFonts w:ascii="Times New Roman" w:hAnsi="Times New Roman"/>
          <w:sz w:val="24"/>
          <w:szCs w:val="24"/>
        </w:rPr>
        <w:t xml:space="preserve"> Here data are stored or referenced by a process in the System.</w:t>
      </w:r>
    </w:p>
    <w:p w:rsidR="00C510E0" w:rsidRDefault="008C23F6" w:rsidP="00C510E0">
      <w:pPr>
        <w:spacing w:line="480" w:lineRule="auto"/>
        <w:ind w:firstLine="7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153pt;height:54pt;mso-position-horizontal-relative:char;mso-position-vertical-relative:line" coordorigin="2520,7220" coordsize="2550,926">
            <o:lock v:ext="edit" aspectratio="t"/>
            <v:shape id="_x0000_s1027" type="#_x0000_t75" style="position:absolute;left:2520;top:7220;width:2550;height:926" o:preferrelative="f">
              <v:fill o:detectmouseclick="t"/>
              <v:path o:extrusionok="t" o:connecttype="none"/>
              <o:lock v:ext="edit" text="t"/>
            </v:shape>
            <v:group id="_x0000_s1028" style="position:absolute;left:3120;top:7683;width:1800;height:307"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EE011F" w:rsidRPr="00D84907" w:rsidRDefault="00EE011F" w:rsidP="00C510E0">
      <w:pPr>
        <w:spacing w:line="480" w:lineRule="auto"/>
        <w:ind w:firstLine="720"/>
        <w:jc w:val="both"/>
        <w:rPr>
          <w:rFonts w:ascii="Times New Roman" w:hAnsi="Times New Roman"/>
          <w:sz w:val="24"/>
          <w:szCs w:val="24"/>
        </w:rPr>
      </w:pPr>
    </w:p>
    <w:p w:rsidR="00C510E0" w:rsidRPr="00C510E0" w:rsidRDefault="00C510E0" w:rsidP="00C510E0">
      <w:pPr>
        <w:jc w:val="both"/>
        <w:rPr>
          <w:rFonts w:ascii="Times New Roman" w:hAnsi="Times New Roman"/>
          <w:b/>
          <w:sz w:val="28"/>
          <w:szCs w:val="28"/>
        </w:rPr>
      </w:pPr>
      <w:r w:rsidRPr="00D84907">
        <w:rPr>
          <w:rFonts w:ascii="Times New Roman" w:hAnsi="Times New Roman"/>
          <w:b/>
          <w:sz w:val="28"/>
          <w:szCs w:val="28"/>
        </w:rPr>
        <w:t>CONTEXT LEVEL</w:t>
      </w:r>
      <w:r>
        <w:rPr>
          <w:rFonts w:ascii="Times New Roman" w:hAnsi="Times New Roman"/>
          <w:b/>
          <w:sz w:val="28"/>
          <w:szCs w:val="28"/>
        </w:rPr>
        <w:t xml:space="preserve"> 0</w:t>
      </w:r>
      <w:r w:rsidRPr="00D84907">
        <w:rPr>
          <w:rFonts w:ascii="Times New Roman" w:hAnsi="Times New Roman"/>
          <w:b/>
          <w:sz w:val="28"/>
          <w:szCs w:val="28"/>
        </w:rPr>
        <w:t xml:space="preserve"> </w:t>
      </w:r>
      <w:proofErr w:type="gramStart"/>
      <w:r>
        <w:rPr>
          <w:rFonts w:ascii="Times New Roman" w:hAnsi="Times New Roman"/>
          <w:b/>
          <w:sz w:val="28"/>
          <w:szCs w:val="28"/>
        </w:rPr>
        <w:t>DIAGRAM</w:t>
      </w:r>
      <w:proofErr w:type="gramEnd"/>
      <w:r>
        <w:rPr>
          <w:rFonts w:ascii="Times New Roman" w:hAnsi="Times New Roman"/>
          <w:b/>
          <w:sz w:val="28"/>
          <w:szCs w:val="28"/>
        </w:rPr>
        <w:t>:</w:t>
      </w:r>
    </w:p>
    <w:p w:rsidR="00C510E0" w:rsidRDefault="00C7270F">
      <w:r w:rsidRPr="00C7270F">
        <w:rPr>
          <w:noProof/>
        </w:rPr>
        <w:drawing>
          <wp:inline distT="0" distB="0" distL="0" distR="0">
            <wp:extent cx="5943600" cy="319468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5943600" cy="3194685"/>
                    </a:xfrm>
                    <a:prstGeom prst="rect">
                      <a:avLst/>
                    </a:prstGeom>
                    <a:noFill/>
                    <a:ln w="9525">
                      <a:noFill/>
                      <a:miter lim="800000"/>
                      <a:headEnd/>
                      <a:tailEnd/>
                    </a:ln>
                  </pic:spPr>
                </pic:pic>
              </a:graphicData>
            </a:graphic>
          </wp:inline>
        </w:drawing>
      </w:r>
    </w:p>
    <w:p w:rsidR="00387124" w:rsidRPr="00D84907" w:rsidRDefault="00387124" w:rsidP="00387124">
      <w:pPr>
        <w:jc w:val="both"/>
        <w:rPr>
          <w:rFonts w:ascii="Times New Roman" w:hAnsi="Times New Roman"/>
          <w:b/>
          <w:sz w:val="24"/>
          <w:szCs w:val="24"/>
        </w:rPr>
      </w:pPr>
      <w:r w:rsidRPr="00D84907">
        <w:rPr>
          <w:rFonts w:ascii="Times New Roman" w:hAnsi="Times New Roman"/>
          <w:b/>
          <w:sz w:val="24"/>
          <w:szCs w:val="24"/>
        </w:rPr>
        <w:t>Context level1 Diagram:</w:t>
      </w:r>
    </w:p>
    <w:p w:rsidR="00387124" w:rsidRPr="001633BE" w:rsidRDefault="00387124" w:rsidP="00387124">
      <w:pPr>
        <w:jc w:val="both"/>
        <w:rPr>
          <w:rFonts w:ascii="Times New Roman" w:hAnsi="Times New Roman"/>
          <w:b/>
          <w:sz w:val="24"/>
          <w:szCs w:val="24"/>
        </w:rPr>
      </w:pPr>
      <w:r w:rsidRPr="00D84907">
        <w:rPr>
          <w:rFonts w:ascii="Times New Roman" w:hAnsi="Times New Roman"/>
          <w:b/>
          <w:sz w:val="24"/>
          <w:szCs w:val="24"/>
        </w:rPr>
        <w:t>Login DFD</w:t>
      </w:r>
    </w:p>
    <w:p w:rsidR="00387124" w:rsidRPr="00D84907" w:rsidRDefault="00387124" w:rsidP="00387124">
      <w:pPr>
        <w:jc w:val="both"/>
        <w:rPr>
          <w:rFonts w:ascii="Times New Roman" w:hAnsi="Times New Roman"/>
          <w:b/>
          <w:sz w:val="24"/>
          <w:szCs w:val="24"/>
        </w:rPr>
      </w:pPr>
      <w:r w:rsidRPr="00D84907">
        <w:rPr>
          <w:rFonts w:ascii="Times New Roman" w:hAnsi="Times New Roman"/>
        </w:rPr>
        <w:object w:dxaOrig="9296" w:dyaOrig="5157">
          <v:shape id="_x0000_i1028" type="#_x0000_t75" style="width:468.45pt;height:151.5pt" o:ole="">
            <v:imagedata r:id="rId5" o:title=""/>
          </v:shape>
          <o:OLEObject Type="Embed" ProgID="Visio.Drawing.11" ShapeID="_x0000_i1028" DrawAspect="Content" ObjectID="_1573292602" r:id="rId6"/>
        </w:object>
      </w:r>
      <w:r w:rsidRPr="0005346D">
        <w:rPr>
          <w:rFonts w:ascii="Times New Roman" w:hAnsi="Times New Roman"/>
          <w:b/>
          <w:sz w:val="24"/>
          <w:szCs w:val="24"/>
        </w:rPr>
        <w:t xml:space="preserve"> </w:t>
      </w:r>
      <w:r>
        <w:rPr>
          <w:rFonts w:ascii="Times New Roman" w:hAnsi="Times New Roman"/>
          <w:b/>
          <w:sz w:val="24"/>
          <w:szCs w:val="24"/>
        </w:rPr>
        <w:t>Context level2</w:t>
      </w:r>
      <w:r w:rsidRPr="00D84907">
        <w:rPr>
          <w:rFonts w:ascii="Times New Roman" w:hAnsi="Times New Roman"/>
          <w:b/>
          <w:sz w:val="24"/>
          <w:szCs w:val="24"/>
        </w:rPr>
        <w:t xml:space="preserve"> Diagram:</w:t>
      </w:r>
    </w:p>
    <w:p w:rsidR="00387124" w:rsidRDefault="00387124" w:rsidP="00387124"/>
    <w:p w:rsidR="00387124" w:rsidRDefault="00387124" w:rsidP="00387124">
      <w:r>
        <w:rPr>
          <w:noProof/>
        </w:rPr>
        <w:drawing>
          <wp:inline distT="0" distB="0" distL="0" distR="0">
            <wp:extent cx="5677535" cy="1842135"/>
            <wp:effectExtent l="19050" t="0" r="0" b="0"/>
            <wp:docPr id="30" name="Picture 1" descr="C:\Users\Administrator\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png"/>
                    <pic:cNvPicPr>
                      <a:picLocks noChangeAspect="1" noChangeArrowheads="1"/>
                    </pic:cNvPicPr>
                  </pic:nvPicPr>
                  <pic:blipFill>
                    <a:blip r:embed="rId7"/>
                    <a:srcRect/>
                    <a:stretch>
                      <a:fillRect/>
                    </a:stretch>
                  </pic:blipFill>
                  <pic:spPr bwMode="auto">
                    <a:xfrm>
                      <a:off x="0" y="0"/>
                      <a:ext cx="5677535" cy="1842135"/>
                    </a:xfrm>
                    <a:prstGeom prst="rect">
                      <a:avLst/>
                    </a:prstGeom>
                    <a:noFill/>
                    <a:ln w="9525">
                      <a:noFill/>
                      <a:miter lim="800000"/>
                      <a:headEnd/>
                      <a:tailEnd/>
                    </a:ln>
                  </pic:spPr>
                </pic:pic>
              </a:graphicData>
            </a:graphic>
          </wp:inline>
        </w:drawing>
      </w:r>
    </w:p>
    <w:p w:rsidR="00387124" w:rsidRPr="00D84907" w:rsidRDefault="00387124" w:rsidP="00387124">
      <w:pPr>
        <w:jc w:val="both"/>
        <w:rPr>
          <w:rFonts w:ascii="Times New Roman" w:hAnsi="Times New Roman"/>
          <w:b/>
          <w:sz w:val="24"/>
          <w:szCs w:val="24"/>
        </w:rPr>
      </w:pPr>
      <w:r>
        <w:rPr>
          <w:rFonts w:ascii="Times New Roman" w:hAnsi="Times New Roman"/>
          <w:b/>
          <w:sz w:val="24"/>
          <w:szCs w:val="24"/>
        </w:rPr>
        <w:t>Context level3</w:t>
      </w:r>
      <w:r w:rsidRPr="00D84907">
        <w:rPr>
          <w:rFonts w:ascii="Times New Roman" w:hAnsi="Times New Roman"/>
          <w:b/>
          <w:sz w:val="24"/>
          <w:szCs w:val="24"/>
        </w:rPr>
        <w:t xml:space="preserve"> Diagram:</w:t>
      </w:r>
    </w:p>
    <w:p w:rsidR="00387124" w:rsidRDefault="00387124" w:rsidP="00387124"/>
    <w:p w:rsidR="00387124" w:rsidRDefault="00387124" w:rsidP="00387124">
      <w:r w:rsidRPr="00C510E0">
        <w:rPr>
          <w:noProof/>
        </w:rPr>
        <w:drawing>
          <wp:inline distT="0" distB="0" distL="0" distR="0">
            <wp:extent cx="5882005" cy="1692275"/>
            <wp:effectExtent l="19050" t="0" r="4445" b="0"/>
            <wp:docPr id="31" name="Picture 3" descr="C:\Users\Administrato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0.png"/>
                    <pic:cNvPicPr>
                      <a:picLocks noChangeAspect="1" noChangeArrowheads="1"/>
                    </pic:cNvPicPr>
                  </pic:nvPicPr>
                  <pic:blipFill>
                    <a:blip r:embed="rId8"/>
                    <a:srcRect/>
                    <a:stretch>
                      <a:fillRect/>
                    </a:stretch>
                  </pic:blipFill>
                  <pic:spPr bwMode="auto">
                    <a:xfrm>
                      <a:off x="0" y="0"/>
                      <a:ext cx="5882005" cy="1692275"/>
                    </a:xfrm>
                    <a:prstGeom prst="rect">
                      <a:avLst/>
                    </a:prstGeom>
                    <a:noFill/>
                    <a:ln w="9525">
                      <a:noFill/>
                      <a:miter lim="800000"/>
                      <a:headEnd/>
                      <a:tailEnd/>
                    </a:ln>
                  </pic:spPr>
                </pic:pic>
              </a:graphicData>
            </a:graphic>
          </wp:inline>
        </w:drawing>
      </w:r>
    </w:p>
    <w:p w:rsidR="00387124" w:rsidRDefault="00387124" w:rsidP="00387124"/>
    <w:p w:rsidR="00C510E0" w:rsidRDefault="00C510E0" w:rsidP="00387124">
      <w:pPr>
        <w:jc w:val="both"/>
      </w:pPr>
    </w:p>
    <w:sectPr w:rsidR="00C510E0" w:rsidSect="00C826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C510E0"/>
    <w:rsid w:val="00387124"/>
    <w:rsid w:val="008C23F6"/>
    <w:rsid w:val="0097543A"/>
    <w:rsid w:val="00BD44D9"/>
    <w:rsid w:val="00C510E0"/>
    <w:rsid w:val="00C7270F"/>
    <w:rsid w:val="00C82663"/>
    <w:rsid w:val="00EE0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214</Words>
  <Characters>1226</Characters>
  <Application>Microsoft Office Word</Application>
  <DocSecurity>0</DocSecurity>
  <Lines>10</Lines>
  <Paragraphs>2</Paragraphs>
  <ScaleCrop>false</ScaleCrop>
  <Company>Grizli777</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nit</cp:lastModifiedBy>
  <cp:revision>10</cp:revision>
  <dcterms:created xsi:type="dcterms:W3CDTF">2016-10-08T11:54:00Z</dcterms:created>
  <dcterms:modified xsi:type="dcterms:W3CDTF">2017-11-27T07:27:00Z</dcterms:modified>
</cp:coreProperties>
</file>