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CE2" w:rsidRDefault="00872E0D">
      <w:r>
        <w:t xml:space="preserve">Scala </w:t>
      </w:r>
    </w:p>
    <w:p w:rsidR="00872E0D" w:rsidRDefault="00872E0D">
      <w:r>
        <w:t xml:space="preserve">Functional and Object Oriented Programming Language </w:t>
      </w:r>
    </w:p>
    <w:p w:rsidR="00E2649F" w:rsidRDefault="00E2649F" w:rsidP="00E2649F">
      <w:pPr>
        <w:pStyle w:val="ListParagraph"/>
        <w:numPr>
          <w:ilvl w:val="0"/>
          <w:numId w:val="3"/>
        </w:numPr>
      </w:pPr>
      <w:r>
        <w:t xml:space="preserve">No Semi Colon Needed to end a Statement </w:t>
      </w:r>
    </w:p>
    <w:p w:rsidR="00E2649F" w:rsidRDefault="00E2649F" w:rsidP="00E2649F">
      <w:pPr>
        <w:pStyle w:val="ListParagraph"/>
        <w:numPr>
          <w:ilvl w:val="0"/>
          <w:numId w:val="3"/>
        </w:numPr>
      </w:pPr>
      <w:r>
        <w:t xml:space="preserve">// single /* */ multi line Comments </w:t>
      </w:r>
    </w:p>
    <w:p w:rsidR="00872E0D" w:rsidRDefault="00872E0D">
      <w:r>
        <w:t xml:space="preserve">Two Types of Variables are </w:t>
      </w:r>
      <w:proofErr w:type="spellStart"/>
      <w:r>
        <w:t>Avaialble</w:t>
      </w:r>
      <w:proofErr w:type="spellEnd"/>
      <w:r>
        <w:t xml:space="preserve"> </w:t>
      </w:r>
    </w:p>
    <w:p w:rsidR="00872E0D" w:rsidRDefault="00872E0D" w:rsidP="00872E0D">
      <w:pPr>
        <w:pStyle w:val="ListParagraph"/>
        <w:numPr>
          <w:ilvl w:val="1"/>
          <w:numId w:val="2"/>
        </w:numPr>
      </w:pPr>
      <w:r>
        <w:t xml:space="preserve">Val  -&gt; Immutable </w:t>
      </w:r>
    </w:p>
    <w:p w:rsidR="00872E0D" w:rsidRDefault="00872E0D" w:rsidP="00872E0D">
      <w:pPr>
        <w:pStyle w:val="ListParagraph"/>
        <w:numPr>
          <w:ilvl w:val="1"/>
          <w:numId w:val="2"/>
        </w:numPr>
      </w:pPr>
      <w:proofErr w:type="spellStart"/>
      <w:r>
        <w:t>Var</w:t>
      </w:r>
      <w:proofErr w:type="spellEnd"/>
      <w:r>
        <w:t xml:space="preserve"> -&gt; mutable</w:t>
      </w:r>
    </w:p>
    <w:p w:rsidR="001255C2" w:rsidRDefault="001255C2">
      <w:r>
        <w:t>Converting String to Int</w:t>
      </w:r>
    </w:p>
    <w:p w:rsidR="001255C2" w:rsidRDefault="001255C2">
      <w:r>
        <w:rPr>
          <w:noProof/>
          <w:lang w:eastAsia="en-GB"/>
        </w:rPr>
        <w:drawing>
          <wp:inline distT="0" distB="0" distL="0" distR="0">
            <wp:extent cx="1973523" cy="804607"/>
            <wp:effectExtent l="19050" t="0" r="767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23" cy="80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5C2" w:rsidRDefault="001255C2">
      <w:r>
        <w:t xml:space="preserve">Declaring the variables </w:t>
      </w:r>
    </w:p>
    <w:p w:rsidR="00872E0D" w:rsidRDefault="00872E0D">
      <w:r>
        <w:rPr>
          <w:noProof/>
          <w:lang w:eastAsia="en-GB"/>
        </w:rPr>
        <w:drawing>
          <wp:inline distT="0" distB="0" distL="0" distR="0">
            <wp:extent cx="2287422" cy="6650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266" cy="666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0D" w:rsidRDefault="00872E0D">
      <w:r>
        <w:t xml:space="preserve">It will return Unit when we don’t have anything specified </w:t>
      </w:r>
    </w:p>
    <w:p w:rsidR="00872E0D" w:rsidRDefault="00872E0D">
      <w:r>
        <w:rPr>
          <w:noProof/>
          <w:lang w:eastAsia="en-GB"/>
        </w:rPr>
        <w:drawing>
          <wp:inline distT="0" distB="0" distL="0" distR="0">
            <wp:extent cx="1714216" cy="585518"/>
            <wp:effectExtent l="19050" t="0" r="28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331" cy="58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E0D" w:rsidRDefault="000E6552">
      <w:r>
        <w:t xml:space="preserve">If Else Block </w:t>
      </w:r>
    </w:p>
    <w:p w:rsidR="000E6552" w:rsidRDefault="000E6552">
      <w:r>
        <w:rPr>
          <w:noProof/>
          <w:lang w:eastAsia="en-GB"/>
        </w:rPr>
        <w:drawing>
          <wp:inline distT="0" distB="0" distL="0" distR="0">
            <wp:extent cx="5486400" cy="9893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552" w:rsidRDefault="009F0785">
      <w:r>
        <w:t xml:space="preserve">Run a Simple Program As script </w:t>
      </w:r>
    </w:p>
    <w:p w:rsidR="009F0785" w:rsidRDefault="009F0785">
      <w:pPr>
        <w:rPr>
          <w:rStyle w:val="Emphasis"/>
          <w:rFonts w:ascii="Palatino" w:hAnsi="Palatino"/>
          <w:color w:val="5F5F5F"/>
          <w:sz w:val="19"/>
          <w:szCs w:val="19"/>
        </w:rPr>
      </w:pPr>
      <w:r>
        <w:rPr>
          <w:rFonts w:ascii="Palatino" w:hAnsi="Palatino"/>
          <w:color w:val="5F5F5F"/>
          <w:sz w:val="19"/>
          <w:szCs w:val="19"/>
        </w:rPr>
        <w:t xml:space="preserve">If you want to run a Scala script as a </w:t>
      </w:r>
      <w:proofErr w:type="gramStart"/>
      <w:r>
        <w:rPr>
          <w:rFonts w:ascii="Palatino" w:hAnsi="Palatino"/>
          <w:color w:val="5F5F5F"/>
          <w:sz w:val="19"/>
          <w:szCs w:val="19"/>
        </w:rPr>
        <w:t>Unix</w:t>
      </w:r>
      <w:proofErr w:type="gramEnd"/>
      <w:r>
        <w:rPr>
          <w:rFonts w:ascii="Palatino" w:hAnsi="Palatino"/>
          <w:color w:val="5F5F5F"/>
          <w:sz w:val="19"/>
          <w:szCs w:val="19"/>
        </w:rPr>
        <w:t xml:space="preserve"> or Linux shell script -- such as</w:t>
      </w:r>
      <w:r>
        <w:rPr>
          <w:rStyle w:val="apple-converted-space"/>
          <w:rFonts w:ascii="Palatino" w:hAnsi="Palatino"/>
          <w:color w:val="5F5F5F"/>
          <w:sz w:val="19"/>
          <w:szCs w:val="19"/>
        </w:rPr>
        <w:t> </w:t>
      </w:r>
      <w:r>
        <w:rPr>
          <w:rStyle w:val="Emphasis"/>
          <w:rFonts w:ascii="Palatino" w:hAnsi="Palatino"/>
          <w:color w:val="5F5F5F"/>
          <w:sz w:val="19"/>
          <w:szCs w:val="19"/>
        </w:rPr>
        <w:t>hello.sh</w:t>
      </w:r>
    </w:p>
    <w:p w:rsidR="009F0785" w:rsidRDefault="009F0785">
      <w:pPr>
        <w:rPr>
          <w:rStyle w:val="Emphasis"/>
          <w:rFonts w:ascii="Palatino" w:hAnsi="Palatino"/>
          <w:color w:val="5F5F5F"/>
          <w:sz w:val="19"/>
          <w:szCs w:val="19"/>
        </w:rPr>
      </w:pPr>
      <w:proofErr w:type="gramStart"/>
      <w:r>
        <w:rPr>
          <w:rStyle w:val="Emphasis"/>
          <w:rFonts w:ascii="Palatino" w:hAnsi="Palatino"/>
          <w:color w:val="5F5F5F"/>
          <w:sz w:val="19"/>
          <w:szCs w:val="19"/>
        </w:rPr>
        <w:t>#!/</w:t>
      </w:r>
      <w:proofErr w:type="gramEnd"/>
      <w:r>
        <w:rPr>
          <w:rStyle w:val="Emphasis"/>
          <w:rFonts w:ascii="Palatino" w:hAnsi="Palatino"/>
          <w:color w:val="5F5F5F"/>
          <w:sz w:val="19"/>
          <w:szCs w:val="19"/>
        </w:rPr>
        <w:t>bin/</w:t>
      </w:r>
      <w:proofErr w:type="spellStart"/>
      <w:r>
        <w:rPr>
          <w:rStyle w:val="Emphasis"/>
          <w:rFonts w:ascii="Palatino" w:hAnsi="Palatino"/>
          <w:color w:val="5F5F5F"/>
          <w:sz w:val="19"/>
          <w:szCs w:val="19"/>
        </w:rPr>
        <w:t>sh</w:t>
      </w:r>
      <w:proofErr w:type="spellEnd"/>
    </w:p>
    <w:p w:rsidR="009F0785" w:rsidRDefault="009F0785">
      <w:pPr>
        <w:rPr>
          <w:rStyle w:val="Emphasis"/>
          <w:rFonts w:ascii="Palatino" w:hAnsi="Palatino"/>
          <w:color w:val="5F5F5F"/>
          <w:sz w:val="19"/>
          <w:szCs w:val="19"/>
        </w:rPr>
      </w:pPr>
      <w:r>
        <w:rPr>
          <w:rStyle w:val="Emphasis"/>
          <w:rFonts w:ascii="Palatino" w:hAnsi="Palatino"/>
          <w:color w:val="5F5F5F"/>
          <w:sz w:val="19"/>
          <w:szCs w:val="19"/>
        </w:rPr>
        <w:t xml:space="preserve">Exec </w:t>
      </w:r>
      <w:proofErr w:type="spellStart"/>
      <w:r>
        <w:rPr>
          <w:rStyle w:val="Emphasis"/>
          <w:rFonts w:ascii="Palatino" w:hAnsi="Palatino"/>
          <w:color w:val="5F5F5F"/>
          <w:sz w:val="19"/>
          <w:szCs w:val="19"/>
        </w:rPr>
        <w:t>scala</w:t>
      </w:r>
      <w:proofErr w:type="spellEnd"/>
      <w:r>
        <w:rPr>
          <w:rStyle w:val="Emphasis"/>
          <w:rFonts w:ascii="Palatino" w:hAnsi="Palatino"/>
          <w:color w:val="5F5F5F"/>
          <w:sz w:val="19"/>
          <w:szCs w:val="19"/>
        </w:rPr>
        <w:t xml:space="preserve"> “$0” “$@”</w:t>
      </w:r>
    </w:p>
    <w:p w:rsidR="009F0785" w:rsidRDefault="009F0785">
      <w:pPr>
        <w:rPr>
          <w:rStyle w:val="Emphasis"/>
          <w:rFonts w:ascii="Palatino" w:hAnsi="Palatino"/>
          <w:color w:val="5F5F5F"/>
          <w:sz w:val="19"/>
          <w:szCs w:val="19"/>
        </w:rPr>
      </w:pPr>
      <w:r>
        <w:rPr>
          <w:rStyle w:val="Emphasis"/>
          <w:rFonts w:ascii="Palatino" w:hAnsi="Palatino"/>
          <w:color w:val="5F5F5F"/>
          <w:sz w:val="19"/>
          <w:szCs w:val="19"/>
        </w:rPr>
        <w:t>!#</w:t>
      </w:r>
    </w:p>
    <w:p w:rsidR="009F0785" w:rsidRDefault="009F0785">
      <w:pPr>
        <w:rPr>
          <w:rStyle w:val="Emphasis"/>
          <w:rFonts w:ascii="Palatino" w:hAnsi="Palatino"/>
          <w:color w:val="5F5F5F"/>
          <w:sz w:val="19"/>
          <w:szCs w:val="19"/>
        </w:rPr>
      </w:pPr>
      <w:r>
        <w:rPr>
          <w:rStyle w:val="Emphasis"/>
          <w:rFonts w:ascii="Palatino" w:hAnsi="Palatino"/>
          <w:color w:val="5F5F5F"/>
          <w:sz w:val="19"/>
          <w:szCs w:val="19"/>
        </w:rPr>
        <w:t>Object Helloworld {</w:t>
      </w:r>
    </w:p>
    <w:p w:rsidR="009F0785" w:rsidRDefault="009F0785">
      <w:pPr>
        <w:rPr>
          <w:rStyle w:val="Emphasis"/>
          <w:rFonts w:ascii="Palatino" w:hAnsi="Palatino"/>
          <w:color w:val="5F5F5F"/>
          <w:sz w:val="19"/>
          <w:szCs w:val="19"/>
        </w:rPr>
      </w:pPr>
      <w:r>
        <w:rPr>
          <w:rStyle w:val="Emphasis"/>
          <w:rFonts w:ascii="Palatino" w:hAnsi="Palatino"/>
          <w:color w:val="5F5F5F"/>
          <w:sz w:val="19"/>
          <w:szCs w:val="19"/>
        </w:rPr>
        <w:lastRenderedPageBreak/>
        <w:t xml:space="preserve">Def </w:t>
      </w:r>
      <w:proofErr w:type="gramStart"/>
      <w:r>
        <w:rPr>
          <w:rStyle w:val="Emphasis"/>
          <w:rFonts w:ascii="Palatino" w:hAnsi="Palatino"/>
          <w:color w:val="5F5F5F"/>
          <w:sz w:val="19"/>
          <w:szCs w:val="19"/>
        </w:rPr>
        <w:t>main(</w:t>
      </w:r>
      <w:proofErr w:type="spellStart"/>
      <w:proofErr w:type="gramEnd"/>
      <w:r>
        <w:rPr>
          <w:rStyle w:val="Emphasis"/>
          <w:rFonts w:ascii="Palatino" w:hAnsi="Palatino"/>
          <w:color w:val="5F5F5F"/>
          <w:sz w:val="19"/>
          <w:szCs w:val="19"/>
        </w:rPr>
        <w:t>args:Array</w:t>
      </w:r>
      <w:proofErr w:type="spellEnd"/>
      <w:r>
        <w:rPr>
          <w:rStyle w:val="Emphasis"/>
          <w:rFonts w:ascii="Palatino" w:hAnsi="Palatino"/>
          <w:color w:val="5F5F5F"/>
          <w:sz w:val="19"/>
          <w:szCs w:val="19"/>
        </w:rPr>
        <w:t>[String]){</w:t>
      </w:r>
    </w:p>
    <w:p w:rsidR="009F0785" w:rsidRDefault="009F0785">
      <w:pPr>
        <w:rPr>
          <w:rStyle w:val="Emphasis"/>
          <w:rFonts w:ascii="Palatino" w:hAnsi="Palatino"/>
          <w:color w:val="5F5F5F"/>
          <w:sz w:val="19"/>
          <w:szCs w:val="19"/>
        </w:rPr>
      </w:pPr>
      <w:proofErr w:type="spellStart"/>
      <w:proofErr w:type="gramStart"/>
      <w:r>
        <w:rPr>
          <w:rStyle w:val="Emphasis"/>
          <w:rFonts w:ascii="Palatino" w:hAnsi="Palatino"/>
          <w:color w:val="5F5F5F"/>
          <w:sz w:val="19"/>
          <w:szCs w:val="19"/>
        </w:rPr>
        <w:t>Println</w:t>
      </w:r>
      <w:proofErr w:type="spellEnd"/>
      <w:r>
        <w:rPr>
          <w:rStyle w:val="Emphasis"/>
          <w:rFonts w:ascii="Palatino" w:hAnsi="Palatino"/>
          <w:color w:val="5F5F5F"/>
          <w:sz w:val="19"/>
          <w:szCs w:val="19"/>
        </w:rPr>
        <w:t>(</w:t>
      </w:r>
      <w:proofErr w:type="gramEnd"/>
      <w:r>
        <w:rPr>
          <w:rStyle w:val="Emphasis"/>
          <w:rFonts w:ascii="Palatino" w:hAnsi="Palatino"/>
          <w:color w:val="5F5F5F"/>
          <w:sz w:val="19"/>
          <w:szCs w:val="19"/>
        </w:rPr>
        <w:t xml:space="preserve">“Hello World” + </w:t>
      </w:r>
      <w:proofErr w:type="spellStart"/>
      <w:r>
        <w:rPr>
          <w:rStyle w:val="Emphasis"/>
          <w:rFonts w:ascii="Palatino" w:hAnsi="Palatino"/>
          <w:color w:val="5F5F5F"/>
          <w:sz w:val="19"/>
          <w:szCs w:val="19"/>
        </w:rPr>
        <w:t>args.toList</w:t>
      </w:r>
      <w:proofErr w:type="spellEnd"/>
      <w:r>
        <w:rPr>
          <w:rStyle w:val="Emphasis"/>
          <w:rFonts w:ascii="Palatino" w:hAnsi="Palatino"/>
          <w:color w:val="5F5F5F"/>
          <w:sz w:val="19"/>
          <w:szCs w:val="19"/>
        </w:rPr>
        <w:t>)</w:t>
      </w:r>
    </w:p>
    <w:p w:rsidR="009F0785" w:rsidRDefault="009F0785">
      <w:pPr>
        <w:rPr>
          <w:rStyle w:val="Emphasis"/>
          <w:rFonts w:ascii="Palatino" w:hAnsi="Palatino"/>
          <w:color w:val="5F5F5F"/>
          <w:sz w:val="19"/>
          <w:szCs w:val="19"/>
        </w:rPr>
      </w:pPr>
      <w:r>
        <w:rPr>
          <w:rStyle w:val="Emphasis"/>
          <w:rFonts w:ascii="Palatino" w:hAnsi="Palatino"/>
          <w:color w:val="5F5F5F"/>
          <w:sz w:val="19"/>
          <w:szCs w:val="19"/>
        </w:rPr>
        <w:t>}</w:t>
      </w:r>
    </w:p>
    <w:p w:rsidR="009F0785" w:rsidRDefault="009F0785">
      <w:pPr>
        <w:rPr>
          <w:rStyle w:val="Emphasis"/>
          <w:rFonts w:ascii="Palatino" w:hAnsi="Palatino"/>
          <w:color w:val="5F5F5F"/>
          <w:sz w:val="19"/>
          <w:szCs w:val="19"/>
        </w:rPr>
      </w:pPr>
      <w:r>
        <w:rPr>
          <w:rStyle w:val="Emphasis"/>
          <w:rFonts w:ascii="Palatino" w:hAnsi="Palatino"/>
          <w:color w:val="5F5F5F"/>
          <w:sz w:val="19"/>
          <w:szCs w:val="19"/>
        </w:rPr>
        <w:t>}</w:t>
      </w:r>
    </w:p>
    <w:p w:rsidR="009F0785" w:rsidRDefault="009F0785">
      <w:pPr>
        <w:rPr>
          <w:rStyle w:val="Emphasis"/>
          <w:rFonts w:ascii="Palatino" w:hAnsi="Palatino"/>
          <w:color w:val="5F5F5F"/>
          <w:sz w:val="19"/>
          <w:szCs w:val="19"/>
        </w:rPr>
      </w:pPr>
      <w:proofErr w:type="spellStart"/>
      <w:proofErr w:type="gramStart"/>
      <w:r>
        <w:rPr>
          <w:rStyle w:val="Emphasis"/>
          <w:rFonts w:ascii="Palatino" w:hAnsi="Palatino"/>
          <w:color w:val="5F5F5F"/>
          <w:sz w:val="19"/>
          <w:szCs w:val="19"/>
        </w:rPr>
        <w:t>Helloworld.main</w:t>
      </w:r>
      <w:proofErr w:type="spellEnd"/>
      <w:r>
        <w:rPr>
          <w:rStyle w:val="Emphasis"/>
          <w:rFonts w:ascii="Palatino" w:hAnsi="Palatino"/>
          <w:color w:val="5F5F5F"/>
          <w:sz w:val="19"/>
          <w:szCs w:val="19"/>
        </w:rPr>
        <w:t>(</w:t>
      </w:r>
      <w:proofErr w:type="gramEnd"/>
      <w:r>
        <w:rPr>
          <w:rStyle w:val="Emphasis"/>
          <w:rFonts w:ascii="Palatino" w:hAnsi="Palatino"/>
          <w:color w:val="5F5F5F"/>
          <w:sz w:val="19"/>
          <w:szCs w:val="19"/>
        </w:rPr>
        <w:t>args)</w:t>
      </w:r>
    </w:p>
    <w:p w:rsidR="009F0785" w:rsidRDefault="009F0785">
      <w:r>
        <w:rPr>
          <w:noProof/>
          <w:lang w:eastAsia="en-GB"/>
        </w:rPr>
        <w:drawing>
          <wp:inline distT="0" distB="0" distL="0" distR="0">
            <wp:extent cx="5731510" cy="318126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785" w:rsidRDefault="00310E8B">
      <w:r>
        <w:t xml:space="preserve">For Loop </w:t>
      </w:r>
    </w:p>
    <w:p w:rsidR="009F0785" w:rsidRDefault="00310E8B">
      <w:r>
        <w:rPr>
          <w:noProof/>
          <w:lang w:eastAsia="en-GB"/>
        </w:rPr>
        <w:drawing>
          <wp:inline distT="0" distB="0" distL="0" distR="0">
            <wp:extent cx="5731510" cy="340797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4AA" w:rsidRDefault="002844AA">
      <w:r>
        <w:t>Functions In Scala</w:t>
      </w:r>
    </w:p>
    <w:sectPr w:rsidR="002844AA" w:rsidSect="002B39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686D"/>
    <w:multiLevelType w:val="hybridMultilevel"/>
    <w:tmpl w:val="EFB6B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81B6C"/>
    <w:multiLevelType w:val="hybridMultilevel"/>
    <w:tmpl w:val="55260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13242"/>
    <w:multiLevelType w:val="hybridMultilevel"/>
    <w:tmpl w:val="86700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72E0D"/>
    <w:rsid w:val="000E6552"/>
    <w:rsid w:val="001255C2"/>
    <w:rsid w:val="002844AA"/>
    <w:rsid w:val="002B3968"/>
    <w:rsid w:val="00310E8B"/>
    <w:rsid w:val="00371047"/>
    <w:rsid w:val="003816C5"/>
    <w:rsid w:val="004A6C37"/>
    <w:rsid w:val="00872E0D"/>
    <w:rsid w:val="008E7251"/>
    <w:rsid w:val="009F0785"/>
    <w:rsid w:val="00E2649F"/>
    <w:rsid w:val="00F5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E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E0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F0785"/>
  </w:style>
  <w:style w:type="character" w:styleId="Emphasis">
    <w:name w:val="Emphasis"/>
    <w:basedOn w:val="DefaultParagraphFont"/>
    <w:uiPriority w:val="20"/>
    <w:qFormat/>
    <w:rsid w:val="009F078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1532894</dc:creator>
  <cp:lastModifiedBy>1532894</cp:lastModifiedBy>
  <cp:revision>12</cp:revision>
  <dcterms:created xsi:type="dcterms:W3CDTF">2017-07-10T13:59:00Z</dcterms:created>
  <dcterms:modified xsi:type="dcterms:W3CDTF">2017-07-11T03:12:00Z</dcterms:modified>
</cp:coreProperties>
</file>