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雷毅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15806067710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boh2bf@hotmail.com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:湖南省岳阳市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湖南省岳阳市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96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2013.01-2017.01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中国音乐学院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戏剧与影视学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2005.07-2009.07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中国石油大学（北京）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自然保护与环境生态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2002.12-2006.12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北京农学院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测绘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2001.08-2005.08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北京经贸职业学院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图书情报与档案管理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2005.10-2015.07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江苏省建筑工程集团第二工程有限公司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策划专员/主管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