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4027" w14:textId="327AC775" w:rsidR="00CC1C8C" w:rsidRDefault="00571374" w:rsidP="0015022D">
      <w:pPr>
        <w:pStyle w:val="2"/>
        <w:jc w:val="center"/>
      </w:pPr>
      <w:r>
        <w:rPr>
          <w:rFonts w:hint="eastAsia"/>
        </w:rPr>
        <w:t>虚拟局域网相关文献阅读报告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1898"/>
        <w:gridCol w:w="808"/>
        <w:gridCol w:w="4915"/>
      </w:tblGrid>
      <w:tr w:rsidR="00CC1C8C" w14:paraId="209E416B" w14:textId="77777777" w:rsidTr="00D00B99">
        <w:trPr>
          <w:trHeight w:val="687"/>
        </w:trPr>
        <w:tc>
          <w:tcPr>
            <w:tcW w:w="8522" w:type="dxa"/>
            <w:gridSpan w:val="4"/>
          </w:tcPr>
          <w:p w14:paraId="345AF60E" w14:textId="77777777" w:rsidR="00CC1C8C" w:rsidRDefault="00000000" w:rsidP="00D00B99">
            <w:pPr>
              <w:pStyle w:val="3"/>
              <w:jc w:val="center"/>
            </w:pPr>
            <w:r>
              <w:t>参考文献</w:t>
            </w:r>
          </w:p>
        </w:tc>
      </w:tr>
      <w:tr w:rsidR="00CC1C8C" w14:paraId="4D201E68" w14:textId="77777777">
        <w:tc>
          <w:tcPr>
            <w:tcW w:w="901" w:type="dxa"/>
          </w:tcPr>
          <w:p w14:paraId="7240608A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题目</w:t>
            </w:r>
          </w:p>
        </w:tc>
        <w:tc>
          <w:tcPr>
            <w:tcW w:w="7621" w:type="dxa"/>
            <w:gridSpan w:val="3"/>
          </w:tcPr>
          <w:p w14:paraId="2AC47097" w14:textId="5A6410B4" w:rsidR="00CC1C8C" w:rsidRDefault="003F243C">
            <w:r w:rsidRPr="003F243C">
              <w:t>虚拟局域网技术在网络工程领域的运用</w:t>
            </w:r>
          </w:p>
        </w:tc>
      </w:tr>
      <w:tr w:rsidR="00CC1C8C" w14:paraId="38F75723" w14:textId="77777777">
        <w:tc>
          <w:tcPr>
            <w:tcW w:w="901" w:type="dxa"/>
          </w:tcPr>
          <w:p w14:paraId="643B558B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1898" w:type="dxa"/>
          </w:tcPr>
          <w:p w14:paraId="534DA690" w14:textId="493AF52A" w:rsidR="00CC1C8C" w:rsidRDefault="003F243C">
            <w:r w:rsidRPr="003F243C">
              <w:t>李晓明</w:t>
            </w:r>
          </w:p>
        </w:tc>
        <w:tc>
          <w:tcPr>
            <w:tcW w:w="808" w:type="dxa"/>
          </w:tcPr>
          <w:p w14:paraId="64FBBFD2" w14:textId="77777777" w:rsidR="00CC1C8C" w:rsidRDefault="00000000">
            <w:pPr>
              <w:jc w:val="center"/>
            </w:pPr>
            <w:r>
              <w:rPr>
                <w:rFonts w:ascii="黑体" w:eastAsia="黑体" w:hAnsi="黑体" w:cs="黑体" w:hint="eastAsia"/>
              </w:rPr>
              <w:t>单位</w:t>
            </w:r>
          </w:p>
        </w:tc>
        <w:tc>
          <w:tcPr>
            <w:tcW w:w="4915" w:type="dxa"/>
          </w:tcPr>
          <w:p w14:paraId="28FACF81" w14:textId="614D4059" w:rsidR="00CC1C8C" w:rsidRDefault="00000000">
            <w:r>
              <w:rPr>
                <w:rFonts w:hint="eastAsia"/>
              </w:rPr>
              <w:t xml:space="preserve"> </w:t>
            </w:r>
            <w:r w:rsidR="003F243C" w:rsidRPr="003F243C">
              <w:t>武警士官学校</w:t>
            </w:r>
          </w:p>
        </w:tc>
      </w:tr>
      <w:tr w:rsidR="00CC1C8C" w14:paraId="5DAA9786" w14:textId="77777777">
        <w:tc>
          <w:tcPr>
            <w:tcW w:w="901" w:type="dxa"/>
          </w:tcPr>
          <w:p w14:paraId="03D6BA4D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题目</w:t>
            </w:r>
          </w:p>
        </w:tc>
        <w:tc>
          <w:tcPr>
            <w:tcW w:w="7621" w:type="dxa"/>
            <w:gridSpan w:val="3"/>
          </w:tcPr>
          <w:p w14:paraId="5FB5D49E" w14:textId="47B2AB19" w:rsidR="00CC1C8C" w:rsidRDefault="00667737">
            <w:r w:rsidRPr="00667737">
              <w:t>VLAN</w:t>
            </w:r>
            <w:r w:rsidRPr="00667737">
              <w:t>技术的优点及划分方法及其在广电局域网中的应用</w:t>
            </w:r>
          </w:p>
        </w:tc>
      </w:tr>
      <w:tr w:rsidR="00CC1C8C" w14:paraId="42BF0607" w14:textId="77777777">
        <w:tc>
          <w:tcPr>
            <w:tcW w:w="901" w:type="dxa"/>
          </w:tcPr>
          <w:p w14:paraId="7483DF9F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1898" w:type="dxa"/>
          </w:tcPr>
          <w:p w14:paraId="0226BED7" w14:textId="0B95CBDF" w:rsidR="00CC1C8C" w:rsidRDefault="00667737">
            <w:r w:rsidRPr="00667737">
              <w:t>王冠中</w:t>
            </w:r>
          </w:p>
        </w:tc>
        <w:tc>
          <w:tcPr>
            <w:tcW w:w="808" w:type="dxa"/>
          </w:tcPr>
          <w:p w14:paraId="2373FD1F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单位</w:t>
            </w:r>
          </w:p>
        </w:tc>
        <w:tc>
          <w:tcPr>
            <w:tcW w:w="4915" w:type="dxa"/>
          </w:tcPr>
          <w:p w14:paraId="33C25EE3" w14:textId="3C1F7B00" w:rsidR="00CC1C8C" w:rsidRDefault="00667737">
            <w:r w:rsidRPr="00667737">
              <w:t>国家广电总局</w:t>
            </w:r>
            <w:r w:rsidRPr="00667737">
              <w:t>2021</w:t>
            </w:r>
            <w:r w:rsidRPr="00667737">
              <w:t>台</w:t>
            </w:r>
          </w:p>
        </w:tc>
      </w:tr>
      <w:tr w:rsidR="00CC1C8C" w14:paraId="5F6A75C9" w14:textId="77777777">
        <w:tc>
          <w:tcPr>
            <w:tcW w:w="901" w:type="dxa"/>
          </w:tcPr>
          <w:p w14:paraId="35571309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题目</w:t>
            </w:r>
          </w:p>
        </w:tc>
        <w:tc>
          <w:tcPr>
            <w:tcW w:w="7621" w:type="dxa"/>
            <w:gridSpan w:val="3"/>
          </w:tcPr>
          <w:p w14:paraId="68820799" w14:textId="67B5D059" w:rsidR="00CC1C8C" w:rsidRDefault="006A6230">
            <w:r w:rsidRPr="006A6230">
              <w:rPr>
                <w:rFonts w:hint="eastAsia"/>
              </w:rPr>
              <w:t>虚拟局域网技术在网络工程领域的运用策略</w:t>
            </w:r>
          </w:p>
        </w:tc>
      </w:tr>
      <w:tr w:rsidR="00CC1C8C" w14:paraId="3544EED4" w14:textId="77777777">
        <w:tc>
          <w:tcPr>
            <w:tcW w:w="901" w:type="dxa"/>
          </w:tcPr>
          <w:p w14:paraId="12358DDE" w14:textId="77777777" w:rsidR="00CC1C8C" w:rsidRDefault="0000000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1898" w:type="dxa"/>
          </w:tcPr>
          <w:p w14:paraId="2B903C11" w14:textId="22E14656" w:rsidR="00CC1C8C" w:rsidRDefault="006A6230">
            <w:r w:rsidRPr="006A6230">
              <w:t>李慧彬</w:t>
            </w:r>
          </w:p>
        </w:tc>
        <w:tc>
          <w:tcPr>
            <w:tcW w:w="808" w:type="dxa"/>
          </w:tcPr>
          <w:p w14:paraId="575D176A" w14:textId="77777777" w:rsidR="00CC1C8C" w:rsidRDefault="00000000">
            <w:pPr>
              <w:jc w:val="center"/>
            </w:pPr>
            <w:r>
              <w:rPr>
                <w:rFonts w:ascii="黑体" w:eastAsia="黑体" w:hAnsi="黑体" w:cs="黑体" w:hint="eastAsia"/>
              </w:rPr>
              <w:t>单位</w:t>
            </w:r>
          </w:p>
        </w:tc>
        <w:tc>
          <w:tcPr>
            <w:tcW w:w="4915" w:type="dxa"/>
          </w:tcPr>
          <w:p w14:paraId="2958230A" w14:textId="5FFBEC60" w:rsidR="00CC1C8C" w:rsidRDefault="006A6230">
            <w:r w:rsidRPr="006A6230">
              <w:t>大庆油田热源服务公司</w:t>
            </w:r>
          </w:p>
        </w:tc>
      </w:tr>
      <w:tr w:rsidR="00CC1C8C" w14:paraId="4C476AEC" w14:textId="77777777">
        <w:tc>
          <w:tcPr>
            <w:tcW w:w="901" w:type="dxa"/>
          </w:tcPr>
          <w:p w14:paraId="308B1DB3" w14:textId="77777777" w:rsidR="00CC1C8C" w:rsidRDefault="00000000">
            <w:pPr>
              <w:jc w:val="center"/>
            </w:pPr>
            <w:r>
              <w:rPr>
                <w:rFonts w:ascii="黑体" w:eastAsia="黑体" w:hAnsi="黑体" w:cs="黑体" w:hint="eastAsia"/>
              </w:rPr>
              <w:t>题目</w:t>
            </w:r>
          </w:p>
        </w:tc>
        <w:tc>
          <w:tcPr>
            <w:tcW w:w="7621" w:type="dxa"/>
            <w:gridSpan w:val="3"/>
          </w:tcPr>
          <w:p w14:paraId="63FF17F8" w14:textId="7215506B" w:rsidR="00CC1C8C" w:rsidRDefault="004B72A3">
            <w:r w:rsidRPr="004B72A3">
              <w:t>Super VLAN</w:t>
            </w:r>
            <w:r w:rsidRPr="004B72A3">
              <w:t>技术在现代网络中的应用研究</w:t>
            </w:r>
          </w:p>
        </w:tc>
      </w:tr>
      <w:tr w:rsidR="00CC1C8C" w14:paraId="48C89730" w14:textId="77777777">
        <w:tc>
          <w:tcPr>
            <w:tcW w:w="901" w:type="dxa"/>
          </w:tcPr>
          <w:p w14:paraId="6ADDB3CD" w14:textId="77777777" w:rsidR="00CC1C8C" w:rsidRDefault="00000000">
            <w:pPr>
              <w:jc w:val="center"/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1898" w:type="dxa"/>
          </w:tcPr>
          <w:p w14:paraId="5647B808" w14:textId="77777777" w:rsidR="00CC1C8C" w:rsidRDefault="00000000">
            <w:r>
              <w:t>郭俊华</w:t>
            </w:r>
          </w:p>
        </w:tc>
        <w:tc>
          <w:tcPr>
            <w:tcW w:w="808" w:type="dxa"/>
          </w:tcPr>
          <w:p w14:paraId="186BEECA" w14:textId="77777777" w:rsidR="00CC1C8C" w:rsidRDefault="00000000">
            <w:pPr>
              <w:jc w:val="center"/>
            </w:pPr>
            <w:r>
              <w:rPr>
                <w:rFonts w:ascii="黑体" w:eastAsia="黑体" w:hAnsi="黑体" w:cs="黑体" w:hint="eastAsia"/>
              </w:rPr>
              <w:t>单位</w:t>
            </w:r>
          </w:p>
        </w:tc>
        <w:tc>
          <w:tcPr>
            <w:tcW w:w="4915" w:type="dxa"/>
          </w:tcPr>
          <w:p w14:paraId="7FB473BA" w14:textId="77777777" w:rsidR="00CC1C8C" w:rsidRDefault="00000000">
            <w:r>
              <w:t>中国电子科技集团公司第十四研究所</w:t>
            </w:r>
          </w:p>
        </w:tc>
      </w:tr>
      <w:tr w:rsidR="00582AFC" w14:paraId="5ED762DD" w14:textId="77777777" w:rsidTr="00A920DB">
        <w:tc>
          <w:tcPr>
            <w:tcW w:w="901" w:type="dxa"/>
          </w:tcPr>
          <w:p w14:paraId="24260930" w14:textId="716230E6" w:rsidR="00582AFC" w:rsidRDefault="00582AFC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题目</w:t>
            </w:r>
          </w:p>
        </w:tc>
        <w:tc>
          <w:tcPr>
            <w:tcW w:w="7621" w:type="dxa"/>
            <w:gridSpan w:val="3"/>
          </w:tcPr>
          <w:p w14:paraId="133E79E8" w14:textId="28726EF3" w:rsidR="00582AFC" w:rsidRDefault="00942893">
            <w:r w:rsidRPr="00437161">
              <w:t>深入理解</w:t>
            </w:r>
            <w:r w:rsidRPr="00437161">
              <w:t>VLAN</w:t>
            </w:r>
            <w:r w:rsidRPr="00437161">
              <w:t>工作机制</w:t>
            </w:r>
          </w:p>
        </w:tc>
      </w:tr>
      <w:tr w:rsidR="00582AFC" w14:paraId="37CB9CF5" w14:textId="77777777">
        <w:tc>
          <w:tcPr>
            <w:tcW w:w="901" w:type="dxa"/>
          </w:tcPr>
          <w:p w14:paraId="07F8B139" w14:textId="54556953" w:rsidR="00582AFC" w:rsidRDefault="00582AFC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作者</w:t>
            </w:r>
          </w:p>
        </w:tc>
        <w:tc>
          <w:tcPr>
            <w:tcW w:w="1898" w:type="dxa"/>
          </w:tcPr>
          <w:p w14:paraId="6AB391A0" w14:textId="5019CF7F" w:rsidR="00582AFC" w:rsidRDefault="00942893">
            <w:r w:rsidRPr="00437161">
              <w:t>廖继东</w:t>
            </w:r>
            <w:r w:rsidRPr="00437161">
              <w:rPr>
                <w:rFonts w:hint="eastAsia"/>
              </w:rPr>
              <w:t xml:space="preserve"> </w:t>
            </w:r>
            <w:r w:rsidRPr="00437161">
              <w:t xml:space="preserve"> </w:t>
            </w:r>
            <w:r w:rsidRPr="00437161">
              <w:t>伍琰</w:t>
            </w:r>
          </w:p>
        </w:tc>
        <w:tc>
          <w:tcPr>
            <w:tcW w:w="808" w:type="dxa"/>
          </w:tcPr>
          <w:p w14:paraId="05E690A1" w14:textId="311A9942" w:rsidR="00582AFC" w:rsidRDefault="00582AFC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单位</w:t>
            </w:r>
          </w:p>
        </w:tc>
        <w:tc>
          <w:tcPr>
            <w:tcW w:w="4915" w:type="dxa"/>
          </w:tcPr>
          <w:p w14:paraId="79471A5F" w14:textId="41D0DFF2" w:rsidR="00582AFC" w:rsidRDefault="00942893">
            <w:r w:rsidRPr="00437161">
              <w:t>河南省总工会干部学校</w:t>
            </w:r>
          </w:p>
        </w:tc>
      </w:tr>
      <w:tr w:rsidR="00CC1C8C" w14:paraId="510682F2" w14:textId="77777777" w:rsidTr="00D00B99">
        <w:trPr>
          <w:trHeight w:val="676"/>
        </w:trPr>
        <w:tc>
          <w:tcPr>
            <w:tcW w:w="8522" w:type="dxa"/>
            <w:gridSpan w:val="4"/>
          </w:tcPr>
          <w:p w14:paraId="525CE693" w14:textId="77777777" w:rsidR="00CC1C8C" w:rsidRPr="00D00B99" w:rsidRDefault="00000000">
            <w:pPr>
              <w:numPr>
                <w:ilvl w:val="0"/>
                <w:numId w:val="1"/>
              </w:numPr>
              <w:rPr>
                <w:rFonts w:ascii="黑体" w:eastAsia="黑体" w:hAnsi="黑体" w:cs="黑体"/>
                <w:sz w:val="32"/>
                <w:szCs w:val="32"/>
              </w:rPr>
            </w:pPr>
            <w:r w:rsidRPr="00D00B99">
              <w:rPr>
                <w:rFonts w:ascii="黑体" w:eastAsia="黑体" w:hAnsi="黑体" w:cs="黑体" w:hint="eastAsia"/>
                <w:sz w:val="32"/>
                <w:szCs w:val="32"/>
              </w:rPr>
              <w:t>VLAN技术概述</w:t>
            </w:r>
          </w:p>
        </w:tc>
      </w:tr>
      <w:tr w:rsidR="00CC1C8C" w14:paraId="339B73CD" w14:textId="77777777">
        <w:tc>
          <w:tcPr>
            <w:tcW w:w="8522" w:type="dxa"/>
            <w:gridSpan w:val="4"/>
          </w:tcPr>
          <w:p w14:paraId="01DA6D30" w14:textId="0205C91E" w:rsidR="00CC1C8C" w:rsidRPr="001508FA" w:rsidRDefault="00000000">
            <w:pPr>
              <w:rPr>
                <w:sz w:val="28"/>
                <w:szCs w:val="28"/>
              </w:rPr>
            </w:pPr>
            <w:r w:rsidRPr="001508FA">
              <w:rPr>
                <w:rFonts w:hint="eastAsia"/>
                <w:sz w:val="28"/>
                <w:szCs w:val="28"/>
              </w:rPr>
              <w:t>1.1</w:t>
            </w:r>
            <w:r w:rsidRPr="001508FA">
              <w:rPr>
                <w:rFonts w:hint="eastAsia"/>
                <w:sz w:val="28"/>
                <w:szCs w:val="28"/>
              </w:rPr>
              <w:t>概念</w:t>
            </w:r>
            <w:r w:rsidR="000C11C0" w:rsidRPr="001508FA">
              <w:rPr>
                <w:rFonts w:hint="eastAsia"/>
                <w:sz w:val="28"/>
                <w:szCs w:val="28"/>
              </w:rPr>
              <w:t>及发展背景</w:t>
            </w:r>
          </w:p>
        </w:tc>
      </w:tr>
      <w:tr w:rsidR="00CC1C8C" w14:paraId="03546B5E" w14:textId="77777777">
        <w:tc>
          <w:tcPr>
            <w:tcW w:w="8522" w:type="dxa"/>
            <w:gridSpan w:val="4"/>
          </w:tcPr>
          <w:p w14:paraId="6DB63D23" w14:textId="1E19E5B4" w:rsidR="00CC1C8C" w:rsidRDefault="000C11C0">
            <w:r w:rsidRPr="000C11C0">
              <w:rPr>
                <w:rFonts w:hint="eastAsia"/>
              </w:rPr>
              <w:t>VLAN</w:t>
            </w:r>
            <w:r w:rsidRPr="000C11C0">
              <w:rPr>
                <w:rFonts w:hint="eastAsia"/>
              </w:rPr>
              <w:t>（</w:t>
            </w:r>
            <w:r w:rsidRPr="000C11C0">
              <w:rPr>
                <w:rFonts w:hint="eastAsia"/>
              </w:rPr>
              <w:t>Virtual LAN</w:t>
            </w:r>
            <w:r w:rsidRPr="000C11C0">
              <w:rPr>
                <w:rFonts w:hint="eastAsia"/>
              </w:rPr>
              <w:t>），即虚拟局域网，是一种将局域网技术从物理层面扩展到逻辑层面的技术。它对连接到第二层交换机端口的网络用户进行逻辑分段，不受网络用户的物理位置限制，而是根据用户需求进行网络分段。同一个</w:t>
            </w:r>
            <w:r w:rsidRPr="000C11C0">
              <w:rPr>
                <w:rFonts w:hint="eastAsia"/>
              </w:rPr>
              <w:t>VLAN</w:t>
            </w:r>
            <w:r w:rsidRPr="000C11C0">
              <w:rPr>
                <w:rFonts w:hint="eastAsia"/>
              </w:rPr>
              <w:t>内的用户可以相互通信，不同</w:t>
            </w:r>
            <w:r w:rsidRPr="000C11C0">
              <w:rPr>
                <w:rFonts w:hint="eastAsia"/>
              </w:rPr>
              <w:t>VLAN</w:t>
            </w:r>
            <w:r w:rsidRPr="000C11C0">
              <w:rPr>
                <w:rFonts w:hint="eastAsia"/>
              </w:rPr>
              <w:t>的用户在不做配置的情况下则不能相互通信。</w:t>
            </w:r>
            <w:r>
              <w:rPr>
                <w:rFonts w:hint="eastAsia"/>
              </w:rPr>
              <w:t>早在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世纪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年代</w:t>
            </w:r>
            <w:r>
              <w:rPr>
                <w:rFonts w:hint="eastAsia"/>
              </w:rPr>
              <w:t>Cisco</w:t>
            </w:r>
            <w:r>
              <w:rPr>
                <w:rFonts w:hint="eastAsia"/>
              </w:rPr>
              <w:t>公司就首次应用了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技术，并制定了相关技术标准。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技术是一种局域网，在其应用期间避免受到物理位置等因素的影响与限制，通常来说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技术能够直接在交换机上应用。</w:t>
            </w:r>
            <w:r w:rsidR="00733D9D" w:rsidRPr="00733D9D">
              <w:rPr>
                <w:rFonts w:hint="eastAsia"/>
              </w:rPr>
              <w:t>VLAN</w:t>
            </w:r>
            <w:r w:rsidR="00733D9D" w:rsidRPr="00733D9D">
              <w:rPr>
                <w:rFonts w:hint="eastAsia"/>
              </w:rPr>
              <w:t>技术的发展背景主要是为了解决广播风暴问题。在早期的网络环境中，当</w:t>
            </w:r>
            <w:proofErr w:type="gramStart"/>
            <w:r w:rsidR="00733D9D" w:rsidRPr="00733D9D">
              <w:rPr>
                <w:rFonts w:hint="eastAsia"/>
              </w:rPr>
              <w:t>广播帧在交换机</w:t>
            </w:r>
            <w:proofErr w:type="gramEnd"/>
            <w:r w:rsidR="00733D9D" w:rsidRPr="00733D9D">
              <w:rPr>
                <w:rFonts w:hint="eastAsia"/>
              </w:rPr>
              <w:t>中传播时，所有端口都会收到这个广播帧，这会导致广播风暴的产生，使网络性能下降，甚至导致交换机崩溃。为了解决这个问题，</w:t>
            </w:r>
            <w:r w:rsidR="00733D9D" w:rsidRPr="00733D9D">
              <w:rPr>
                <w:rFonts w:hint="eastAsia"/>
              </w:rPr>
              <w:t>VLAN</w:t>
            </w:r>
            <w:r w:rsidR="00733D9D" w:rsidRPr="00733D9D">
              <w:rPr>
                <w:rFonts w:hint="eastAsia"/>
              </w:rPr>
              <w:t>技术应运而生。通过将一个大的广播域划分为若干个较小的广播域，</w:t>
            </w:r>
            <w:r w:rsidR="00733D9D" w:rsidRPr="00733D9D">
              <w:rPr>
                <w:rFonts w:hint="eastAsia"/>
              </w:rPr>
              <w:t>VLAN</w:t>
            </w:r>
            <w:r w:rsidR="00733D9D" w:rsidRPr="00733D9D">
              <w:rPr>
                <w:rFonts w:hint="eastAsia"/>
              </w:rPr>
              <w:t>可以有效地减少广播风暴的产生。</w:t>
            </w:r>
            <w:r w:rsidR="005B5088" w:rsidRPr="005B5088">
              <w:rPr>
                <w:rFonts w:hint="eastAsia"/>
              </w:rPr>
              <w:t>采用虚拟局域网技术可以将一个大的网络划分为若干小的网络</w:t>
            </w:r>
            <w:r w:rsidR="005B5088" w:rsidRPr="005B5088">
              <w:rPr>
                <w:rFonts w:hint="eastAsia"/>
              </w:rPr>
              <w:t>,</w:t>
            </w:r>
            <w:r w:rsidR="005B5088" w:rsidRPr="005B5088">
              <w:rPr>
                <w:rFonts w:hint="eastAsia"/>
              </w:rPr>
              <w:t>从而减少广播域的范围</w:t>
            </w:r>
            <w:r w:rsidR="005B5088" w:rsidRPr="005B5088">
              <w:rPr>
                <w:rFonts w:hint="eastAsia"/>
              </w:rPr>
              <w:t>,</w:t>
            </w:r>
            <w:r w:rsidR="005B5088" w:rsidRPr="005B5088">
              <w:rPr>
                <w:rFonts w:hint="eastAsia"/>
              </w:rPr>
              <w:t>抑制</w:t>
            </w:r>
            <w:proofErr w:type="gramStart"/>
            <w:r w:rsidR="005B5088" w:rsidRPr="005B5088">
              <w:rPr>
                <w:rFonts w:hint="eastAsia"/>
              </w:rPr>
              <w:t>广播风爆</w:t>
            </w:r>
            <w:proofErr w:type="gramEnd"/>
            <w:r w:rsidR="005B5088" w:rsidRPr="005B5088">
              <w:rPr>
                <w:rFonts w:hint="eastAsia"/>
              </w:rPr>
              <w:t>,</w:t>
            </w:r>
            <w:r w:rsidR="005B5088" w:rsidRPr="005B5088">
              <w:rPr>
                <w:rFonts w:hint="eastAsia"/>
              </w:rPr>
              <w:t>提高网络的安全性</w:t>
            </w:r>
            <w:r w:rsidR="000A3CDD">
              <w:rPr>
                <w:rFonts w:hint="eastAsia"/>
              </w:rPr>
              <w:t>。</w:t>
            </w:r>
            <w:r>
              <w:rPr>
                <w:rFonts w:hint="eastAsia"/>
              </w:rPr>
              <w:t>为了有效发挥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技术的作用，还需要对网络设置、位置和作用等有全面掌握，而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技术具备很多优势，在保证安全与便捷的前提下，能够对用户工作组进行优化与组合。</w:t>
            </w:r>
          </w:p>
        </w:tc>
      </w:tr>
      <w:tr w:rsidR="00CC1C8C" w14:paraId="33D18A3B" w14:textId="77777777">
        <w:tc>
          <w:tcPr>
            <w:tcW w:w="8522" w:type="dxa"/>
            <w:gridSpan w:val="4"/>
          </w:tcPr>
          <w:p w14:paraId="58A7AE2B" w14:textId="77777777" w:rsidR="00CC1C8C" w:rsidRDefault="00000000">
            <w:r w:rsidRPr="001508FA">
              <w:rPr>
                <w:rFonts w:hint="eastAsia"/>
                <w:sz w:val="28"/>
                <w:szCs w:val="28"/>
              </w:rPr>
              <w:t>1.2</w:t>
            </w:r>
            <w:r w:rsidRPr="001508FA">
              <w:rPr>
                <w:rFonts w:hint="eastAsia"/>
                <w:sz w:val="28"/>
                <w:szCs w:val="28"/>
              </w:rPr>
              <w:t>特点</w:t>
            </w:r>
          </w:p>
        </w:tc>
      </w:tr>
      <w:tr w:rsidR="00CC1C8C" w14:paraId="00922E08" w14:textId="77777777">
        <w:tc>
          <w:tcPr>
            <w:tcW w:w="8522" w:type="dxa"/>
            <w:gridSpan w:val="4"/>
          </w:tcPr>
          <w:p w14:paraId="08B0C56A" w14:textId="69F8374A" w:rsidR="00CC1C8C" w:rsidRDefault="00B247BD">
            <w:r w:rsidRPr="00B247BD">
              <w:rPr>
                <w:rFonts w:hint="eastAsia"/>
              </w:rPr>
              <w:t>(1)</w:t>
            </w:r>
            <w:r w:rsidRPr="00B247BD">
              <w:rPr>
                <w:rFonts w:hint="eastAsia"/>
              </w:rPr>
              <w:t>控制网络的广播风暴</w:t>
            </w:r>
            <w:r w:rsidRPr="00B247BD">
              <w:rPr>
                <w:rFonts w:hint="eastAsia"/>
              </w:rPr>
              <w:t>.</w:t>
            </w:r>
            <w:r w:rsidRPr="00B247BD">
              <w:rPr>
                <w:rFonts w:hint="eastAsia"/>
              </w:rPr>
              <w:t>由于实现了广播域分割</w:t>
            </w:r>
            <w:r w:rsidRPr="00B247BD">
              <w:rPr>
                <w:rFonts w:hint="eastAsia"/>
              </w:rPr>
              <w:t>,VLAN</w:t>
            </w:r>
            <w:r w:rsidRPr="00B247BD">
              <w:rPr>
                <w:rFonts w:hint="eastAsia"/>
              </w:rPr>
              <w:t>可以将广播泛</w:t>
            </w:r>
            <w:proofErr w:type="gramStart"/>
            <w:r w:rsidRPr="00B247BD">
              <w:rPr>
                <w:rFonts w:hint="eastAsia"/>
              </w:rPr>
              <w:t>洪控制</w:t>
            </w:r>
            <w:proofErr w:type="gramEnd"/>
            <w:r w:rsidRPr="00B247BD">
              <w:rPr>
                <w:rFonts w:hint="eastAsia"/>
              </w:rPr>
              <w:t>在一个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内部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一个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内的广播风暴不会对其他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的性能产生影响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网络中由于发送广播包而消耗的带宽大大降低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网络性能得到显著提高</w:t>
            </w:r>
            <w:r w:rsidRPr="00B247BD">
              <w:rPr>
                <w:rFonts w:hint="eastAsia"/>
              </w:rPr>
              <w:t>.(2)</w:t>
            </w:r>
            <w:r w:rsidRPr="00B247BD">
              <w:rPr>
                <w:rFonts w:hint="eastAsia"/>
              </w:rPr>
              <w:t>提高网络的安全性</w:t>
            </w:r>
            <w:r w:rsidRPr="00B247BD">
              <w:rPr>
                <w:rFonts w:hint="eastAsia"/>
              </w:rPr>
              <w:t>.</w:t>
            </w:r>
            <w:r w:rsidRPr="00B247BD">
              <w:rPr>
                <w:rFonts w:hint="eastAsia"/>
              </w:rPr>
              <w:t>共享局域网之所以很难保证网络的安全性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是因为通过广播所形成的共享访问网络</w:t>
            </w:r>
            <w:r w:rsidRPr="00B247BD">
              <w:rPr>
                <w:rFonts w:hint="eastAsia"/>
              </w:rPr>
              <w:t>.</w:t>
            </w:r>
            <w:r w:rsidRPr="00B247BD">
              <w:rPr>
                <w:rFonts w:hint="eastAsia"/>
              </w:rPr>
              <w:t>而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技术能够限制个别用户的访问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限制</w:t>
            </w:r>
            <w:proofErr w:type="gramStart"/>
            <w:r w:rsidRPr="00B247BD">
              <w:rPr>
                <w:rFonts w:hint="eastAsia"/>
              </w:rPr>
              <w:t>广播组</w:t>
            </w:r>
            <w:proofErr w:type="gramEnd"/>
            <w:r w:rsidRPr="00B247BD">
              <w:rPr>
                <w:rFonts w:hint="eastAsia"/>
              </w:rPr>
              <w:t>的大小和位置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而且不同的</w:t>
            </w:r>
            <w:r w:rsidRPr="00B247BD">
              <w:rPr>
                <w:rFonts w:hint="eastAsia"/>
              </w:rPr>
              <w:t>VLAN</w:t>
            </w:r>
            <w:proofErr w:type="gramStart"/>
            <w:r w:rsidRPr="00B247BD">
              <w:rPr>
                <w:rFonts w:hint="eastAsia"/>
              </w:rPr>
              <w:t>间数据</w:t>
            </w:r>
            <w:proofErr w:type="gramEnd"/>
            <w:r w:rsidRPr="00B247BD">
              <w:rPr>
                <w:rFonts w:hint="eastAsia"/>
              </w:rPr>
              <w:t>不能够直接传输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需要通过第三层</w:t>
            </w:r>
            <w:r w:rsidRPr="00B247BD">
              <w:rPr>
                <w:rFonts w:hint="eastAsia"/>
              </w:rPr>
              <w:t>(</w:t>
            </w:r>
            <w:r w:rsidRPr="00B247BD">
              <w:rPr>
                <w:rFonts w:hint="eastAsia"/>
              </w:rPr>
              <w:t>网络层</w:t>
            </w:r>
            <w:r w:rsidRPr="00B247BD">
              <w:rPr>
                <w:rFonts w:hint="eastAsia"/>
              </w:rPr>
              <w:t>)</w:t>
            </w:r>
            <w:r w:rsidRPr="00B247BD">
              <w:rPr>
                <w:rFonts w:hint="eastAsia"/>
              </w:rPr>
              <w:t>路由技术来实现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因此结合网络层设备可以有效提高网络安全性</w:t>
            </w:r>
            <w:r w:rsidRPr="00B247BD">
              <w:rPr>
                <w:rFonts w:hint="eastAsia"/>
              </w:rPr>
              <w:t>.(3)</w:t>
            </w:r>
            <w:r w:rsidRPr="00B247BD">
              <w:rPr>
                <w:rFonts w:hint="eastAsia"/>
              </w:rPr>
              <w:t>简化网络管理</w:t>
            </w:r>
            <w:r w:rsidRPr="00B247BD">
              <w:rPr>
                <w:rFonts w:hint="eastAsia"/>
              </w:rPr>
              <w:t>.</w:t>
            </w:r>
            <w:r w:rsidRPr="00B247BD">
              <w:rPr>
                <w:rFonts w:hint="eastAsia"/>
              </w:rPr>
              <w:t>由于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是逻辑而不是物理网络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在规划网络时可以避免地理位置的限制</w:t>
            </w:r>
            <w:r w:rsidRPr="00B247BD">
              <w:rPr>
                <w:rFonts w:hint="eastAsia"/>
              </w:rPr>
              <w:t>.</w:t>
            </w:r>
            <w:r w:rsidRPr="00B247BD">
              <w:rPr>
                <w:rFonts w:hint="eastAsia"/>
              </w:rPr>
              <w:t>网络管理员能借助于</w:t>
            </w:r>
            <w:r w:rsidRPr="00B247BD">
              <w:rPr>
                <w:rFonts w:hint="eastAsia"/>
              </w:rPr>
              <w:t>VLAN</w:t>
            </w:r>
            <w:r w:rsidRPr="00B247BD">
              <w:rPr>
                <w:rFonts w:hint="eastAsia"/>
              </w:rPr>
              <w:t>技术轻松管理整个网络</w:t>
            </w:r>
            <w:r w:rsidRPr="00B247BD">
              <w:rPr>
                <w:rFonts w:hint="eastAsia"/>
              </w:rPr>
              <w:t>,</w:t>
            </w:r>
            <w:r w:rsidRPr="00B247BD">
              <w:rPr>
                <w:rFonts w:hint="eastAsia"/>
              </w:rPr>
              <w:t>就像在本地使用局域网一样</w:t>
            </w:r>
            <w:r w:rsidRPr="00B247BD">
              <w:rPr>
                <w:rFonts w:hint="eastAsia"/>
              </w:rPr>
              <w:t>.</w:t>
            </w:r>
          </w:p>
        </w:tc>
      </w:tr>
      <w:tr w:rsidR="00CC1C8C" w14:paraId="2F3C1675" w14:textId="77777777">
        <w:tc>
          <w:tcPr>
            <w:tcW w:w="8522" w:type="dxa"/>
            <w:gridSpan w:val="4"/>
          </w:tcPr>
          <w:p w14:paraId="02FC9711" w14:textId="03CAB92A" w:rsidR="00CC1C8C" w:rsidRDefault="00543EA1" w:rsidP="00543EA1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sz w:val="32"/>
                <w:szCs w:val="32"/>
              </w:rPr>
              <w:lastRenderedPageBreak/>
              <w:t>2.</w:t>
            </w:r>
            <w:r w:rsidR="00000000" w:rsidRPr="00D00B99">
              <w:rPr>
                <w:rFonts w:ascii="黑体" w:eastAsia="黑体" w:hAnsi="黑体" w:cs="黑体" w:hint="eastAsia"/>
                <w:sz w:val="32"/>
                <w:szCs w:val="32"/>
              </w:rPr>
              <w:t>VLAN</w:t>
            </w:r>
            <w:r w:rsidR="008A136A">
              <w:rPr>
                <w:rFonts w:ascii="黑体" w:eastAsia="黑体" w:hAnsi="黑体" w:cs="黑体" w:hint="eastAsia"/>
                <w:sz w:val="32"/>
                <w:szCs w:val="32"/>
              </w:rPr>
              <w:t>工作机制</w:t>
            </w:r>
          </w:p>
        </w:tc>
      </w:tr>
      <w:tr w:rsidR="00CC1C8C" w14:paraId="539DC043" w14:textId="77777777">
        <w:tc>
          <w:tcPr>
            <w:tcW w:w="8522" w:type="dxa"/>
            <w:gridSpan w:val="4"/>
          </w:tcPr>
          <w:p w14:paraId="2F365D15" w14:textId="0FE5A503" w:rsidR="00CC1C8C" w:rsidRDefault="00000000">
            <w:r w:rsidRPr="001508FA">
              <w:rPr>
                <w:rFonts w:hint="eastAsia"/>
                <w:sz w:val="28"/>
                <w:szCs w:val="28"/>
              </w:rPr>
              <w:t>2.1</w:t>
            </w:r>
            <w:r w:rsidR="00917B95" w:rsidRPr="001508FA">
              <w:rPr>
                <w:rFonts w:hint="eastAsia"/>
                <w:sz w:val="28"/>
                <w:szCs w:val="28"/>
              </w:rPr>
              <w:t>添加</w:t>
            </w:r>
            <w:r w:rsidR="00917B95" w:rsidRPr="001508FA">
              <w:rPr>
                <w:rFonts w:hint="eastAsia"/>
                <w:sz w:val="28"/>
                <w:szCs w:val="28"/>
              </w:rPr>
              <w:t>VLAN</w:t>
            </w:r>
            <w:r w:rsidR="00917B95" w:rsidRPr="001508FA">
              <w:rPr>
                <w:rFonts w:hint="eastAsia"/>
                <w:sz w:val="28"/>
                <w:szCs w:val="28"/>
              </w:rPr>
              <w:t>标签</w:t>
            </w:r>
          </w:p>
        </w:tc>
      </w:tr>
      <w:tr w:rsidR="00CC1C8C" w14:paraId="3821401A" w14:textId="77777777">
        <w:tc>
          <w:tcPr>
            <w:tcW w:w="8522" w:type="dxa"/>
            <w:gridSpan w:val="4"/>
          </w:tcPr>
          <w:p w14:paraId="65E5B36D" w14:textId="72E3F49A" w:rsidR="00CC1C8C" w:rsidRDefault="00917B95" w:rsidP="00604A0B">
            <w:r w:rsidRPr="00917B95">
              <w:rPr>
                <w:rFonts w:hint="eastAsia"/>
              </w:rPr>
              <w:t>添加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标签，是由交换机的端口所属的</w:t>
            </w:r>
            <w:r w:rsidRPr="00917B95">
              <w:rPr>
                <w:rFonts w:hint="eastAsia"/>
              </w:rPr>
              <w:t>VLAN ID</w:t>
            </w:r>
            <w:r w:rsidRPr="00917B95">
              <w:rPr>
                <w:rFonts w:hint="eastAsia"/>
              </w:rPr>
              <w:t>决定的。思科交换机端口支持三种常用模式，接入模式（</w:t>
            </w:r>
            <w:r w:rsidRPr="00917B95">
              <w:rPr>
                <w:rFonts w:hint="eastAsia"/>
              </w:rPr>
              <w:t>access</w:t>
            </w:r>
            <w:r w:rsidRPr="00917B95">
              <w:rPr>
                <w:rFonts w:hint="eastAsia"/>
              </w:rPr>
              <w:t>）、中继模式（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）、动态模式（</w:t>
            </w:r>
            <w:r w:rsidRPr="00917B95">
              <w:rPr>
                <w:rFonts w:hint="eastAsia"/>
              </w:rPr>
              <w:t>dynamic)</w:t>
            </w:r>
            <w:r w:rsidRPr="00917B95">
              <w:rPr>
                <w:rFonts w:hint="eastAsia"/>
              </w:rPr>
              <w:t>。。在同一端口上，</w:t>
            </w:r>
            <w:r w:rsidRPr="00917B95">
              <w:rPr>
                <w:rFonts w:hint="eastAsia"/>
              </w:rPr>
              <w:t>access</w:t>
            </w:r>
            <w:r w:rsidRPr="00917B95">
              <w:rPr>
                <w:rFonts w:hint="eastAsia"/>
              </w:rPr>
              <w:t>模式与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模式只能选择其一。配置成</w:t>
            </w:r>
            <w:r w:rsidRPr="00917B95">
              <w:rPr>
                <w:rFonts w:hint="eastAsia"/>
              </w:rPr>
              <w:t>access</w:t>
            </w:r>
            <w:r w:rsidRPr="00917B95">
              <w:rPr>
                <w:rFonts w:hint="eastAsia"/>
              </w:rPr>
              <w:t>模式的端口通常连接终端设备，配置成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模式的端口通常用来连接网络设备。</w:t>
            </w:r>
            <w:r w:rsidRPr="00917B95">
              <w:rPr>
                <w:rFonts w:hint="eastAsia"/>
              </w:rPr>
              <w:t>access</w:t>
            </w:r>
            <w:r w:rsidRPr="00917B95">
              <w:rPr>
                <w:rFonts w:hint="eastAsia"/>
              </w:rPr>
              <w:t>模式下端口只能划分给某一个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，而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模式则是为了允许多个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通过而设计的，思科默认容许所有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。</w:t>
            </w:r>
          </w:p>
        </w:tc>
      </w:tr>
      <w:tr w:rsidR="00CC1C8C" w14:paraId="4C2456B5" w14:textId="77777777">
        <w:tc>
          <w:tcPr>
            <w:tcW w:w="8522" w:type="dxa"/>
            <w:gridSpan w:val="4"/>
          </w:tcPr>
          <w:p w14:paraId="6EA507AC" w14:textId="0673B58C" w:rsidR="00CC1C8C" w:rsidRDefault="00000000">
            <w:r w:rsidRPr="001508FA">
              <w:rPr>
                <w:rFonts w:hint="eastAsia"/>
                <w:sz w:val="28"/>
                <w:szCs w:val="28"/>
              </w:rPr>
              <w:t>2.2</w:t>
            </w:r>
            <w:r w:rsidR="005D3CA0" w:rsidRPr="001508FA">
              <w:rPr>
                <w:rFonts w:hint="eastAsia"/>
                <w:sz w:val="28"/>
                <w:szCs w:val="28"/>
              </w:rPr>
              <w:t>何时添加</w:t>
            </w:r>
            <w:r w:rsidR="005D3CA0" w:rsidRPr="001508FA">
              <w:rPr>
                <w:rFonts w:hint="eastAsia"/>
                <w:sz w:val="28"/>
                <w:szCs w:val="28"/>
              </w:rPr>
              <w:t>VLAN</w:t>
            </w:r>
            <w:r w:rsidR="005D3CA0" w:rsidRPr="001508FA">
              <w:rPr>
                <w:rFonts w:hint="eastAsia"/>
                <w:sz w:val="28"/>
                <w:szCs w:val="28"/>
              </w:rPr>
              <w:t>标签</w:t>
            </w:r>
          </w:p>
        </w:tc>
      </w:tr>
      <w:tr w:rsidR="00CC1C8C" w14:paraId="2D6B167B" w14:textId="77777777">
        <w:tc>
          <w:tcPr>
            <w:tcW w:w="8522" w:type="dxa"/>
            <w:gridSpan w:val="4"/>
          </w:tcPr>
          <w:p w14:paraId="49E7A7D3" w14:textId="77777777" w:rsidR="009A601B" w:rsidRDefault="009A601B" w:rsidP="009A601B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t>access</w:t>
            </w:r>
            <w:r>
              <w:t>端口</w:t>
            </w:r>
          </w:p>
          <w:p w14:paraId="66C1DA67" w14:textId="4C6B429F" w:rsidR="009A601B" w:rsidRDefault="009A601B" w:rsidP="009A601B">
            <w:pPr>
              <w:pStyle w:val="aa"/>
              <w:ind w:left="360" w:firstLineChars="0" w:firstLine="0"/>
            </w:pPr>
            <w:r>
              <w:t>接收报文：对不带</w:t>
            </w:r>
            <w:r>
              <w:t>VLAN</w:t>
            </w:r>
            <w:r>
              <w:t>标签的报文，接收该报文。对带</w:t>
            </w:r>
            <w:r>
              <w:t>VLAN</w:t>
            </w:r>
            <w:r>
              <w:t>标签的报文，当</w:t>
            </w:r>
            <w:r>
              <w:t>VLAN</w:t>
            </w:r>
            <w:r>
              <w:t>标签与端口</w:t>
            </w:r>
            <w:r>
              <w:t>VLAN</w:t>
            </w:r>
            <w:r>
              <w:t>标签相同时，接收该报文；否则，丢弃该报文。</w:t>
            </w:r>
          </w:p>
          <w:p w14:paraId="557F70CE" w14:textId="77777777" w:rsidR="009A601B" w:rsidRDefault="009A601B" w:rsidP="009A601B">
            <w:pPr>
              <w:pStyle w:val="aa"/>
              <w:ind w:left="360" w:firstLineChars="0" w:firstLine="0"/>
            </w:pPr>
            <w:r>
              <w:t>发送报文：发送无</w:t>
            </w:r>
            <w:r>
              <w:t>VLAN</w:t>
            </w:r>
            <w:r>
              <w:t>标签的报文。因为</w:t>
            </w:r>
            <w:r>
              <w:t>PCO</w:t>
            </w:r>
            <w:r>
              <w:t>和</w:t>
            </w:r>
            <w:r>
              <w:t>PC4</w:t>
            </w:r>
            <w:r>
              <w:t>都是在同一个交换机的</w:t>
            </w:r>
            <w:r>
              <w:t>access</w:t>
            </w:r>
            <w:r>
              <w:t>口，</w:t>
            </w:r>
            <w:r>
              <w:t>PCO</w:t>
            </w:r>
            <w:r>
              <w:t>发出的数据是不带</w:t>
            </w:r>
            <w:r>
              <w:t>VAN</w:t>
            </w:r>
            <w:r>
              <w:t>标签的，而</w:t>
            </w:r>
            <w:r>
              <w:t>PCO</w:t>
            </w:r>
            <w:r>
              <w:t>和</w:t>
            </w:r>
            <w:r>
              <w:t>PC4</w:t>
            </w:r>
            <w:r>
              <w:t>所处的交换机端口属于同样的</w:t>
            </w:r>
            <w:r>
              <w:t>VLAN ID</w:t>
            </w:r>
            <w:r>
              <w:t>，所以可以直接转发。</w:t>
            </w:r>
          </w:p>
          <w:p w14:paraId="2876C238" w14:textId="6F059F87" w:rsidR="009A601B" w:rsidRDefault="009A601B" w:rsidP="009A601B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t>trunk</w:t>
            </w:r>
            <w:r>
              <w:t>端口</w:t>
            </w:r>
          </w:p>
          <w:p w14:paraId="3392D8AD" w14:textId="77777777" w:rsidR="009A601B" w:rsidRDefault="009A601B" w:rsidP="009A601B">
            <w:pPr>
              <w:pStyle w:val="aa"/>
              <w:ind w:left="360" w:firstLineChars="0" w:firstLine="0"/>
            </w:pPr>
            <w:r>
              <w:t>接收报文：对不带</w:t>
            </w:r>
            <w:r>
              <w:t>VLAN</w:t>
            </w:r>
            <w:r>
              <w:t>标签的报文，打上本征</w:t>
            </w:r>
            <w:r>
              <w:t>VLAN ID</w:t>
            </w:r>
            <w:r>
              <w:t>。对带</w:t>
            </w:r>
            <w:r>
              <w:t>VLAN</w:t>
            </w:r>
            <w:r>
              <w:t>标签的报文，当</w:t>
            </w:r>
            <w:r>
              <w:t>VLAN ID</w:t>
            </w:r>
            <w:r>
              <w:t>在接口允许通过的</w:t>
            </w:r>
            <w:r>
              <w:t>VLAN ID</w:t>
            </w:r>
            <w:r>
              <w:t>列表里时，接收该报文。</w:t>
            </w:r>
          </w:p>
          <w:p w14:paraId="291F3619" w14:textId="6F3DDEA2" w:rsidR="00CC1C8C" w:rsidRDefault="009A601B" w:rsidP="009A601B">
            <w:pPr>
              <w:pStyle w:val="aa"/>
              <w:ind w:left="360" w:firstLineChars="0" w:firstLine="0"/>
            </w:pPr>
            <w:r>
              <w:t>发送报文：当</w:t>
            </w:r>
            <w:r>
              <w:t>VLAN ID</w:t>
            </w:r>
            <w:r>
              <w:t>与本征</w:t>
            </w:r>
            <w:r>
              <w:t>VLAN ID</w:t>
            </w:r>
            <w:r>
              <w:t>相同，且是该接口允许通过的</w:t>
            </w:r>
            <w:r>
              <w:t>VLAN ID</w:t>
            </w:r>
            <w:r>
              <w:t>时，去掉</w:t>
            </w:r>
            <w:r>
              <w:t>VLAN</w:t>
            </w:r>
            <w:r>
              <w:t>标签并发送该报文；当</w:t>
            </w:r>
            <w:r>
              <w:t>VLAN ID</w:t>
            </w:r>
            <w:r>
              <w:t>与本征</w:t>
            </w:r>
            <w:r>
              <w:t>VLAN ID</w:t>
            </w:r>
            <w:r>
              <w:t>不同，且是该接口允许通过的</w:t>
            </w:r>
            <w:r>
              <w:t>VLAN ID</w:t>
            </w:r>
            <w:r>
              <w:t>时，保持原有</w:t>
            </w:r>
            <w:r>
              <w:t>VLAN</w:t>
            </w:r>
            <w:r>
              <w:t>标签，发送该报文。</w:t>
            </w:r>
          </w:p>
        </w:tc>
      </w:tr>
      <w:tr w:rsidR="00CC1C8C" w14:paraId="3789CD84" w14:textId="77777777">
        <w:tc>
          <w:tcPr>
            <w:tcW w:w="8522" w:type="dxa"/>
            <w:gridSpan w:val="4"/>
          </w:tcPr>
          <w:p w14:paraId="004A2569" w14:textId="30B57DAF" w:rsidR="00CC1C8C" w:rsidRDefault="00000000">
            <w:r w:rsidRPr="001508FA">
              <w:rPr>
                <w:rFonts w:hint="eastAsia"/>
                <w:sz w:val="28"/>
                <w:szCs w:val="28"/>
              </w:rPr>
              <w:t>2.3</w:t>
            </w:r>
            <w:r w:rsidR="00917B95" w:rsidRPr="001508FA">
              <w:rPr>
                <w:rFonts w:hint="eastAsia"/>
                <w:sz w:val="28"/>
                <w:szCs w:val="28"/>
              </w:rPr>
              <w:t>本征</w:t>
            </w:r>
            <w:r w:rsidR="00917B95" w:rsidRPr="001508FA">
              <w:rPr>
                <w:rFonts w:hint="eastAsia"/>
                <w:sz w:val="28"/>
                <w:szCs w:val="28"/>
              </w:rPr>
              <w:t>VLAN</w:t>
            </w:r>
          </w:p>
        </w:tc>
      </w:tr>
      <w:tr w:rsidR="00CC1C8C" w14:paraId="1568E0FC" w14:textId="77777777">
        <w:tc>
          <w:tcPr>
            <w:tcW w:w="8522" w:type="dxa"/>
            <w:gridSpan w:val="4"/>
          </w:tcPr>
          <w:p w14:paraId="3C9E066A" w14:textId="239EB0AD" w:rsidR="00CC1C8C" w:rsidRDefault="00917B95">
            <w:r w:rsidRPr="00917B95">
              <w:rPr>
                <w:rFonts w:hint="eastAsia"/>
              </w:rPr>
              <w:t>本征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，可以理解为是不打标签的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，对于在局域网中数据报文量大的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，在经过交换设备老是打标签</w:t>
            </w:r>
            <w:r w:rsidRPr="00917B95">
              <w:rPr>
                <w:rFonts w:hint="eastAsia"/>
              </w:rPr>
              <w:t>tag</w:t>
            </w:r>
            <w:r w:rsidRPr="00917B95">
              <w:rPr>
                <w:rFonts w:hint="eastAsia"/>
              </w:rPr>
              <w:t>，然后再去标签，很浪费计算资源，指定这种</w:t>
            </w:r>
            <w:r w:rsidRPr="00917B95">
              <w:rPr>
                <w:rFonts w:hint="eastAsia"/>
              </w:rPr>
              <w:t>VLAN</w:t>
            </w:r>
            <w:r w:rsidRPr="00917B95">
              <w:rPr>
                <w:rFonts w:hint="eastAsia"/>
              </w:rPr>
              <w:t>在通过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链路时不加标签。另外</w:t>
            </w:r>
            <w:proofErr w:type="gramStart"/>
            <w:r w:rsidRPr="00917B95">
              <w:rPr>
                <w:rFonts w:hint="eastAsia"/>
              </w:rPr>
              <w:t>如果帧在进入</w:t>
            </w:r>
            <w:proofErr w:type="gramEnd"/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时是没有标记的，那么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就会给他打上</w:t>
            </w:r>
            <w:r w:rsidRPr="00917B95">
              <w:rPr>
                <w:rFonts w:hint="eastAsia"/>
              </w:rPr>
              <w:t>native VLAN</w:t>
            </w:r>
            <w:r w:rsidRPr="00917B95">
              <w:rPr>
                <w:rFonts w:hint="eastAsia"/>
              </w:rPr>
              <w:t>的标记，</w:t>
            </w:r>
            <w:proofErr w:type="gramStart"/>
            <w:r w:rsidRPr="00917B95">
              <w:rPr>
                <w:rFonts w:hint="eastAsia"/>
              </w:rPr>
              <w:t>该帧在</w:t>
            </w:r>
            <w:proofErr w:type="gramEnd"/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中就以</w:t>
            </w:r>
            <w:r w:rsidRPr="00917B95">
              <w:rPr>
                <w:rFonts w:hint="eastAsia"/>
              </w:rPr>
              <w:t>native VLAN</w:t>
            </w:r>
            <w:r w:rsidRPr="00917B95">
              <w:rPr>
                <w:rFonts w:hint="eastAsia"/>
              </w:rPr>
              <w:t>的身份传输，</w:t>
            </w:r>
            <w:r w:rsidRPr="00917B95">
              <w:rPr>
                <w:rFonts w:hint="eastAsia"/>
              </w:rPr>
              <w:t>native VLAN</w:t>
            </w:r>
            <w:r w:rsidRPr="00917B95">
              <w:rPr>
                <w:rFonts w:hint="eastAsia"/>
              </w:rPr>
              <w:t>是用于</w:t>
            </w:r>
            <w:r w:rsidRPr="00917B95">
              <w:rPr>
                <w:rFonts w:hint="eastAsia"/>
              </w:rPr>
              <w:t>trunk</w:t>
            </w:r>
            <w:r w:rsidRPr="00917B95">
              <w:rPr>
                <w:rFonts w:hint="eastAsia"/>
              </w:rPr>
              <w:t>口的，在</w:t>
            </w:r>
            <w:r w:rsidRPr="00917B95">
              <w:rPr>
                <w:rFonts w:hint="eastAsia"/>
              </w:rPr>
              <w:t>access</w:t>
            </w:r>
            <w:r w:rsidRPr="00917B95">
              <w:rPr>
                <w:rFonts w:hint="eastAsia"/>
              </w:rPr>
              <w:t>口没有</w:t>
            </w:r>
            <w:r w:rsidRPr="00917B95">
              <w:rPr>
                <w:rFonts w:hint="eastAsia"/>
              </w:rPr>
              <w:t>native VLAN</w:t>
            </w:r>
            <w:r w:rsidRPr="00917B95">
              <w:rPr>
                <w:rFonts w:hint="eastAsia"/>
              </w:rPr>
              <w:t>的概念。</w:t>
            </w:r>
          </w:p>
        </w:tc>
      </w:tr>
      <w:tr w:rsidR="00EA4293" w14:paraId="6D99C6EB" w14:textId="77777777">
        <w:tc>
          <w:tcPr>
            <w:tcW w:w="8522" w:type="dxa"/>
            <w:gridSpan w:val="4"/>
          </w:tcPr>
          <w:p w14:paraId="15BC2310" w14:textId="72BDB29E" w:rsidR="00EA4293" w:rsidRPr="002A0F45" w:rsidRDefault="009D29A1">
            <w:pPr>
              <w:rPr>
                <w:rFonts w:hint="eastAsia"/>
              </w:rPr>
            </w:pPr>
            <w:r>
              <w:rPr>
                <w:rFonts w:ascii="黑体" w:eastAsia="黑体" w:hAnsi="黑体" w:cs="黑体"/>
                <w:sz w:val="32"/>
                <w:szCs w:val="32"/>
              </w:rPr>
              <w:t>3</w:t>
            </w:r>
            <w:r w:rsidR="00EA4293">
              <w:rPr>
                <w:rFonts w:ascii="黑体" w:eastAsia="黑体" w:hAnsi="黑体" w:cs="黑体"/>
                <w:sz w:val="32"/>
                <w:szCs w:val="32"/>
              </w:rPr>
              <w:t>.</w:t>
            </w:r>
            <w:r w:rsidR="00EA4293" w:rsidRPr="00D00B99">
              <w:rPr>
                <w:rFonts w:ascii="黑体" w:eastAsia="黑体" w:hAnsi="黑体" w:cs="黑体" w:hint="eastAsia"/>
                <w:sz w:val="32"/>
                <w:szCs w:val="32"/>
              </w:rPr>
              <w:t>VLAN技术优势</w:t>
            </w:r>
          </w:p>
        </w:tc>
      </w:tr>
      <w:tr w:rsidR="00EA4293" w14:paraId="0751AC69" w14:textId="77777777">
        <w:tc>
          <w:tcPr>
            <w:tcW w:w="8522" w:type="dxa"/>
            <w:gridSpan w:val="4"/>
          </w:tcPr>
          <w:p w14:paraId="5C88CDF2" w14:textId="563B31D6" w:rsidR="00EA4293" w:rsidRDefault="009D29A1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1508FA">
              <w:rPr>
                <w:sz w:val="28"/>
                <w:szCs w:val="28"/>
              </w:rPr>
              <w:t>3</w:t>
            </w:r>
            <w:r w:rsidR="00EA4293" w:rsidRPr="001508FA">
              <w:rPr>
                <w:rFonts w:hint="eastAsia"/>
                <w:sz w:val="28"/>
                <w:szCs w:val="28"/>
              </w:rPr>
              <w:t>.1</w:t>
            </w:r>
            <w:r w:rsidR="00EA4293" w:rsidRPr="001508FA">
              <w:rPr>
                <w:rFonts w:hint="eastAsia"/>
                <w:sz w:val="28"/>
                <w:szCs w:val="28"/>
              </w:rPr>
              <w:t>有利于提升网络性能</w:t>
            </w:r>
          </w:p>
        </w:tc>
      </w:tr>
      <w:tr w:rsidR="00EA4293" w14:paraId="3EC57FF8" w14:textId="77777777">
        <w:tc>
          <w:tcPr>
            <w:tcW w:w="8522" w:type="dxa"/>
            <w:gridSpan w:val="4"/>
          </w:tcPr>
          <w:p w14:paraId="0DACF1D0" w14:textId="62CE1C44" w:rsidR="00EA4293" w:rsidRDefault="00EA4293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</w:rPr>
              <w:t>局域网内通信比较频繁，信息流量进入交换机以后，将逐步扩散于不同的端口。这样企业网络会承担很多潜在信息流量负担。同时也会造成其他流量通信被延误。在情况比较严重的时候，在企业交换网络中充满各方面性数据，将</w:t>
            </w:r>
            <w:proofErr w:type="gramStart"/>
            <w:r>
              <w:rPr>
                <w:rFonts w:ascii="宋体" w:eastAsia="宋体" w:hAnsi="宋体" w:cs="宋体" w:hint="eastAsia"/>
              </w:rPr>
              <w:t>导致网</w:t>
            </w:r>
            <w:proofErr w:type="gramEnd"/>
            <w:r>
              <w:rPr>
                <w:rFonts w:ascii="宋体" w:eastAsia="宋体" w:hAnsi="宋体" w:cs="宋体" w:hint="eastAsia"/>
              </w:rPr>
              <w:t>的安全稳定使用受到影响。为了解决以上问题，企业通常会采取物理网络分段或逻辑分段等方法，即分别使用路由器和VLAN技术，其中企业在网络中应用VLAN技术不仅灵活便捷，整体效率也有保障。</w:t>
            </w:r>
          </w:p>
        </w:tc>
      </w:tr>
      <w:tr w:rsidR="00EA4293" w14:paraId="3DF97DBB" w14:textId="77777777">
        <w:tc>
          <w:tcPr>
            <w:tcW w:w="8522" w:type="dxa"/>
            <w:gridSpan w:val="4"/>
          </w:tcPr>
          <w:p w14:paraId="4239C9A4" w14:textId="1BF17E52" w:rsidR="00EA4293" w:rsidRDefault="009D29A1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1508FA">
              <w:rPr>
                <w:sz w:val="28"/>
                <w:szCs w:val="28"/>
              </w:rPr>
              <w:t>3</w:t>
            </w:r>
            <w:r w:rsidR="00EA4293" w:rsidRPr="001508FA">
              <w:rPr>
                <w:rFonts w:hint="eastAsia"/>
                <w:sz w:val="28"/>
                <w:szCs w:val="28"/>
              </w:rPr>
              <w:t>.2</w:t>
            </w:r>
            <w:r w:rsidR="00EA4293" w:rsidRPr="001508FA">
              <w:rPr>
                <w:sz w:val="28"/>
                <w:szCs w:val="28"/>
              </w:rPr>
              <w:t>简化网络设备的部署和修改操作</w:t>
            </w:r>
          </w:p>
        </w:tc>
      </w:tr>
      <w:tr w:rsidR="00EA4293" w14:paraId="31A45E4F" w14:textId="77777777">
        <w:tc>
          <w:tcPr>
            <w:tcW w:w="8522" w:type="dxa"/>
            <w:gridSpan w:val="4"/>
          </w:tcPr>
          <w:p w14:paraId="2885D761" w14:textId="76B72575" w:rsidR="00EA4293" w:rsidRDefault="00EA4293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CB600F">
              <w:rPr>
                <w:rFonts w:ascii="宋体" w:eastAsia="宋体" w:hAnsi="宋体" w:cs="宋体"/>
              </w:rPr>
              <w:t>由于用户和设备是逻辑隔离的，因此可以轻松地将设备从一个VLAN移动到另一个VLAN，而无需对网络进行任何物理改动，从而简化了网络设备的部署和修改操作。</w:t>
            </w:r>
          </w:p>
        </w:tc>
      </w:tr>
      <w:tr w:rsidR="00EA4293" w14:paraId="34FA7C05" w14:textId="77777777">
        <w:tc>
          <w:tcPr>
            <w:tcW w:w="8522" w:type="dxa"/>
            <w:gridSpan w:val="4"/>
          </w:tcPr>
          <w:p w14:paraId="115CECF0" w14:textId="67C1FDB2" w:rsidR="00EA4293" w:rsidRDefault="009D29A1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1508FA">
              <w:rPr>
                <w:sz w:val="28"/>
                <w:szCs w:val="28"/>
              </w:rPr>
              <w:lastRenderedPageBreak/>
              <w:t>3</w:t>
            </w:r>
            <w:r w:rsidR="00EA4293" w:rsidRPr="001508FA">
              <w:rPr>
                <w:sz w:val="28"/>
                <w:szCs w:val="28"/>
              </w:rPr>
              <w:t>.3</w:t>
            </w:r>
            <w:r w:rsidR="00EA4293" w:rsidRPr="001508FA">
              <w:rPr>
                <w:sz w:val="28"/>
                <w:szCs w:val="28"/>
              </w:rPr>
              <w:t>提高带宽利用率</w:t>
            </w:r>
          </w:p>
        </w:tc>
      </w:tr>
      <w:tr w:rsidR="00EA4293" w14:paraId="415956B6" w14:textId="77777777">
        <w:tc>
          <w:tcPr>
            <w:tcW w:w="8522" w:type="dxa"/>
            <w:gridSpan w:val="4"/>
          </w:tcPr>
          <w:p w14:paraId="7B748D30" w14:textId="0A3C939C" w:rsidR="00EA4293" w:rsidRDefault="00EA4293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CB600F">
              <w:rPr>
                <w:rFonts w:ascii="宋体" w:eastAsia="宋体" w:hAnsi="宋体" w:cs="宋体"/>
              </w:rPr>
              <w:t>通过将用户和设备划分到不同的VLAN中，可以更好地控制数据流量，避免带宽的浪费，提高带宽的利用率。</w:t>
            </w:r>
            <w:r w:rsidRPr="00CB600F">
              <w:rPr>
                <w:rFonts w:ascii="宋体" w:eastAsia="宋体" w:hAnsi="宋体" w:cs="宋体" w:hint="eastAsia"/>
              </w:rPr>
              <w:t>VLAN</w:t>
            </w:r>
            <w:r>
              <w:rPr>
                <w:rFonts w:ascii="宋体" w:eastAsia="宋体" w:hAnsi="宋体" w:cs="宋体" w:hint="eastAsia"/>
              </w:rPr>
              <w:t>可以</w:t>
            </w:r>
            <w:r w:rsidRPr="00CB600F">
              <w:rPr>
                <w:rFonts w:ascii="宋体" w:eastAsia="宋体" w:hAnsi="宋体" w:cs="宋体" w:hint="eastAsia"/>
              </w:rPr>
              <w:t>通过将不同的流量划分到不同的VLAN，可以有效地控制网络中的数据流量，避免某些流量对整个网络带宽的浪费。</w:t>
            </w:r>
            <w:r>
              <w:rPr>
                <w:rFonts w:ascii="宋体" w:eastAsia="宋体" w:hAnsi="宋体" w:cs="宋体" w:hint="eastAsia"/>
              </w:rPr>
              <w:t>也</w:t>
            </w:r>
            <w:r w:rsidRPr="00CB600F">
              <w:rPr>
                <w:rFonts w:ascii="宋体" w:eastAsia="宋体" w:hAnsi="宋体" w:cs="宋体" w:hint="eastAsia"/>
              </w:rPr>
              <w:t>可以为不同的VLAN设置不同的优先级，这样在网络拥堵时，高优先级的VLAN可以优先传输数据，从而充分利用带宽。</w:t>
            </w:r>
            <w:r>
              <w:rPr>
                <w:rFonts w:ascii="宋体" w:eastAsia="宋体" w:hAnsi="宋体" w:cs="宋体" w:hint="eastAsia"/>
              </w:rPr>
              <w:t>还可以</w:t>
            </w:r>
            <w:r w:rsidRPr="00CB600F">
              <w:rPr>
                <w:rFonts w:ascii="宋体" w:eastAsia="宋体" w:hAnsi="宋体" w:cs="宋体" w:hint="eastAsia"/>
              </w:rPr>
              <w:t>通过将多个物理链路绑定成一个逻辑链路，可以提高带宽利用率和链路冗余性。当一个链路出现问题时，其他链路可以继续传输数据，保证网络的稳定性。</w:t>
            </w:r>
            <w:r>
              <w:rPr>
                <w:rFonts w:ascii="宋体" w:eastAsia="宋体" w:hAnsi="宋体" w:cs="宋体" w:hint="eastAsia"/>
              </w:rPr>
              <w:t>同时其</w:t>
            </w:r>
            <w:r w:rsidRPr="00CB600F">
              <w:rPr>
                <w:rFonts w:ascii="宋体" w:eastAsia="宋体" w:hAnsi="宋体" w:cs="宋体" w:hint="eastAsia"/>
              </w:rPr>
              <w:t>可以针对不同的应用或数据流进行QoS（Quality of Service）配置，确保关键应用的流量优先传输，从而提高网络的响应速度和稳定性。</w:t>
            </w:r>
          </w:p>
        </w:tc>
      </w:tr>
      <w:tr w:rsidR="00EA4293" w14:paraId="16DC9EE1" w14:textId="77777777">
        <w:tc>
          <w:tcPr>
            <w:tcW w:w="8522" w:type="dxa"/>
            <w:gridSpan w:val="4"/>
          </w:tcPr>
          <w:p w14:paraId="4137DB15" w14:textId="4E383752" w:rsidR="00EA4293" w:rsidRDefault="009D29A1">
            <w:pPr>
              <w:rPr>
                <w:rFonts w:ascii="黑体" w:eastAsia="黑体" w:hAnsi="黑体" w:cs="黑体"/>
                <w:sz w:val="32"/>
                <w:szCs w:val="32"/>
              </w:rPr>
            </w:pPr>
            <w:r w:rsidRPr="001508FA">
              <w:rPr>
                <w:sz w:val="28"/>
                <w:szCs w:val="28"/>
              </w:rPr>
              <w:t>3</w:t>
            </w:r>
            <w:r w:rsidR="00EA4293" w:rsidRPr="001508FA">
              <w:rPr>
                <w:rFonts w:hint="eastAsia"/>
                <w:sz w:val="28"/>
                <w:szCs w:val="28"/>
              </w:rPr>
              <w:t>.</w:t>
            </w:r>
            <w:r w:rsidR="00EA4293" w:rsidRPr="001508FA">
              <w:rPr>
                <w:sz w:val="28"/>
                <w:szCs w:val="28"/>
              </w:rPr>
              <w:t>4</w:t>
            </w:r>
            <w:r w:rsidR="00EA4293" w:rsidRPr="001508FA">
              <w:rPr>
                <w:rFonts w:hint="eastAsia"/>
                <w:sz w:val="28"/>
                <w:szCs w:val="28"/>
              </w:rPr>
              <w:t>提高网络的整体安全性</w:t>
            </w:r>
          </w:p>
        </w:tc>
      </w:tr>
      <w:tr w:rsidR="00EA4293" w14:paraId="17F39727" w14:textId="77777777">
        <w:tc>
          <w:tcPr>
            <w:tcW w:w="8522" w:type="dxa"/>
            <w:gridSpan w:val="4"/>
          </w:tcPr>
          <w:p w14:paraId="28C7E6F2" w14:textId="24FD482B" w:rsidR="00EA4293" w:rsidRDefault="00EA4293">
            <w:pPr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</w:rPr>
              <w:t>网络中应用VLAN技术后，计算机若</w:t>
            </w:r>
            <w:proofErr w:type="gramStart"/>
            <w:r>
              <w:rPr>
                <w:rFonts w:ascii="宋体" w:eastAsia="宋体" w:hAnsi="宋体" w:cs="宋体" w:hint="eastAsia"/>
              </w:rPr>
              <w:t>处于同个</w:t>
            </w:r>
            <w:proofErr w:type="gramEnd"/>
            <w:r>
              <w:rPr>
                <w:rFonts w:ascii="宋体" w:eastAsia="宋体" w:hAnsi="宋体" w:cs="宋体" w:hint="eastAsia"/>
              </w:rPr>
              <w:t>VLAN中可以直接进行通信，而在多个VLAN中进行通信，需要路由器网关选用适宜的路由。这种方法可以对信息进行隔离，并在IOSACL、VLANACL等技术支持下达到对VLAN访问控制的目的。</w:t>
            </w:r>
          </w:p>
        </w:tc>
      </w:tr>
      <w:tr w:rsidR="00CC1C8C" w14:paraId="149B2760" w14:textId="77777777">
        <w:tc>
          <w:tcPr>
            <w:tcW w:w="8522" w:type="dxa"/>
            <w:gridSpan w:val="4"/>
          </w:tcPr>
          <w:p w14:paraId="43259A3E" w14:textId="222598F0" w:rsidR="00CC1C8C" w:rsidRDefault="009D29A1" w:rsidP="00543EA1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sz w:val="32"/>
                <w:szCs w:val="32"/>
              </w:rPr>
              <w:t>4</w:t>
            </w:r>
            <w:r w:rsidR="00543EA1">
              <w:rPr>
                <w:rFonts w:ascii="黑体" w:eastAsia="黑体" w:hAnsi="黑体" w:cs="黑体"/>
                <w:sz w:val="32"/>
                <w:szCs w:val="32"/>
              </w:rPr>
              <w:t>.</w:t>
            </w:r>
            <w:r w:rsidR="00000000" w:rsidRPr="00D00B99">
              <w:rPr>
                <w:rFonts w:ascii="黑体" w:eastAsia="黑体" w:hAnsi="黑体" w:cs="黑体" w:hint="eastAsia"/>
                <w:sz w:val="32"/>
                <w:szCs w:val="32"/>
              </w:rPr>
              <w:t>VLAN技术实际应用</w:t>
            </w:r>
          </w:p>
        </w:tc>
      </w:tr>
      <w:tr w:rsidR="00CC1C8C" w14:paraId="4BEEAA13" w14:textId="77777777">
        <w:tc>
          <w:tcPr>
            <w:tcW w:w="8522" w:type="dxa"/>
            <w:gridSpan w:val="4"/>
          </w:tcPr>
          <w:p w14:paraId="1F42421A" w14:textId="316FBB87" w:rsidR="00CC1C8C" w:rsidRDefault="009D29A1">
            <w:pPr>
              <w:rPr>
                <w:rFonts w:ascii="宋体" w:eastAsia="宋体" w:hAnsi="宋体" w:cs="宋体"/>
              </w:rPr>
            </w:pPr>
            <w:r w:rsidRPr="001508FA">
              <w:rPr>
                <w:sz w:val="28"/>
                <w:szCs w:val="28"/>
              </w:rPr>
              <w:t>4</w:t>
            </w:r>
            <w:r w:rsidR="00000000" w:rsidRPr="001508FA">
              <w:rPr>
                <w:rFonts w:hint="eastAsia"/>
                <w:sz w:val="28"/>
                <w:szCs w:val="28"/>
              </w:rPr>
              <w:t>.1</w:t>
            </w:r>
            <w:r w:rsidR="00BA1773" w:rsidRPr="001508FA">
              <w:rPr>
                <w:sz w:val="28"/>
                <w:szCs w:val="28"/>
              </w:rPr>
              <w:t>组成交叠虚拟局域网</w:t>
            </w:r>
          </w:p>
        </w:tc>
      </w:tr>
      <w:tr w:rsidR="00CC1C8C" w14:paraId="6BAFF462" w14:textId="77777777">
        <w:tc>
          <w:tcPr>
            <w:tcW w:w="8522" w:type="dxa"/>
            <w:gridSpan w:val="4"/>
          </w:tcPr>
          <w:p w14:paraId="1DFF7172" w14:textId="794E631A" w:rsidR="00CC1C8C" w:rsidRDefault="00BA1773">
            <w:pPr>
              <w:rPr>
                <w:rFonts w:ascii="宋体" w:eastAsia="宋体" w:hAnsi="宋体" w:cs="宋体"/>
              </w:rPr>
            </w:pPr>
            <w:r w:rsidRPr="00BA1773">
              <w:t>在网络工程领域，涉及的技术类别较为多样化，使多种技术共同组成了完善的网络体系。局域网技术是众多技术中较为突出的，虚拟局域网技术也是从局域网技术基础上进行分化的，相当于局域网技术的一个分支。基于虚拟局域网技术的端点连接，也是</w:t>
            </w:r>
            <w:proofErr w:type="gramStart"/>
            <w:r w:rsidRPr="00BA1773">
              <w:t>组成交叠</w:t>
            </w:r>
            <w:proofErr w:type="gramEnd"/>
            <w:r w:rsidRPr="00BA1773">
              <w:t>虚拟局域网不可或缺的一部分，在这几年发展中，我国信息化进程不断加快，对局域网技术的应用更加深入且全面，作为网络管理人员，对于虚拟局域网技术的应用更加迫切。网络工程覆盖的范围比较广泛，借助于虚拟局域网技术进行体系构建，在这个过程中，需要使用到交换机，以交换机作为连接端口，从而支持虚拟局域网节点布设，建立系统化的部门虚拟子网，在虚拟局域网体系中，对各个端口的划分较为明确，部门虚拟子网的构建能够进一步明确虚拟局域网界限，避免临时性的局域网划分。在传统的交换机使用中，每一个局域网所使用的端口数量都是有限制的，一个局域只能对应一个端口，使得局域网运行效率并不高，交叠虚拟局域网打破了这种局限性，能够扩充交换机的容量指标，在同一个交换机中可以布设多个虚拟局域网，这种交叠性的虚拟局域网能够解决一些突发性的局域网规划矛盾，起到一个协调的作用</w:t>
            </w:r>
          </w:p>
        </w:tc>
      </w:tr>
      <w:tr w:rsidR="00CC1C8C" w14:paraId="0EDB2A78" w14:textId="77777777">
        <w:tc>
          <w:tcPr>
            <w:tcW w:w="8522" w:type="dxa"/>
            <w:gridSpan w:val="4"/>
          </w:tcPr>
          <w:p w14:paraId="583F48DD" w14:textId="3301FA9E" w:rsidR="00CC1C8C" w:rsidRDefault="009D29A1">
            <w:pPr>
              <w:rPr>
                <w:rFonts w:ascii="宋体" w:eastAsia="宋体" w:hAnsi="宋体" w:cs="宋体"/>
              </w:rPr>
            </w:pPr>
            <w:r w:rsidRPr="001508FA">
              <w:rPr>
                <w:sz w:val="28"/>
                <w:szCs w:val="28"/>
              </w:rPr>
              <w:t>4</w:t>
            </w:r>
            <w:r w:rsidR="00000000" w:rsidRPr="001508FA">
              <w:rPr>
                <w:rFonts w:hint="eastAsia"/>
                <w:sz w:val="28"/>
                <w:szCs w:val="28"/>
              </w:rPr>
              <w:t>.2</w:t>
            </w:r>
            <w:r w:rsidR="00000000" w:rsidRPr="001508FA">
              <w:rPr>
                <w:rFonts w:hint="eastAsia"/>
                <w:sz w:val="28"/>
                <w:szCs w:val="28"/>
              </w:rPr>
              <w:t>企业</w:t>
            </w:r>
            <w:r w:rsidR="0035004A" w:rsidRPr="001508FA">
              <w:rPr>
                <w:rFonts w:hint="eastAsia"/>
                <w:sz w:val="28"/>
                <w:szCs w:val="28"/>
              </w:rPr>
              <w:t>网络管理和共享</w:t>
            </w:r>
          </w:p>
        </w:tc>
      </w:tr>
      <w:tr w:rsidR="00CC1C8C" w14:paraId="506D7AE9" w14:textId="77777777">
        <w:tc>
          <w:tcPr>
            <w:tcW w:w="8522" w:type="dxa"/>
            <w:gridSpan w:val="4"/>
          </w:tcPr>
          <w:p w14:paraId="08F8EB74" w14:textId="0D29E507" w:rsidR="00CC1C8C" w:rsidRDefault="0035004A">
            <w:pPr>
              <w:rPr>
                <w:rFonts w:ascii="宋体" w:eastAsia="宋体" w:hAnsi="宋体" w:cs="宋体"/>
              </w:rPr>
            </w:pPr>
            <w:r w:rsidRPr="0035004A">
              <w:rPr>
                <w:rFonts w:ascii="宋体" w:eastAsia="宋体" w:hAnsi="宋体" w:cs="宋体" w:hint="eastAsia"/>
              </w:rPr>
              <w:t>VLAN技术是企业网络管理的重要手段。通过将企业内部子网划分为独立的VLAN，可以提高信息传输的安全性和效率。企业可以通过设置交换机和路由器，让不同的VLAN实现资源共享。随着企业的发展，VLAN技术的应用范围也需要不断扩大，同时升级中心交换机以适应信息高速传播。为了防止不同企业之间同时</w:t>
            </w:r>
            <w:proofErr w:type="gramStart"/>
            <w:r w:rsidRPr="0035004A">
              <w:rPr>
                <w:rFonts w:ascii="宋体" w:eastAsia="宋体" w:hAnsi="宋体" w:cs="宋体" w:hint="eastAsia"/>
              </w:rPr>
              <w:t>共用网络对主干</w:t>
            </w:r>
            <w:proofErr w:type="gramEnd"/>
            <w:r w:rsidRPr="0035004A">
              <w:rPr>
                <w:rFonts w:ascii="宋体" w:eastAsia="宋体" w:hAnsi="宋体" w:cs="宋体" w:hint="eastAsia"/>
              </w:rPr>
              <w:t>网络产生影响，需要通过双千兆技术完成网络连接，保证网络安全运行的同时提高信息传输效率。VLAN的划分方法包括端口、路由协议和策略，企业可以根据实际需求选择。在应用过程中，需要注意中心交换机的升级和变更信息传递的及时性，以保证企业各部门之间信息能够完整传输。总之，VLAN技术能够提高企业网络管理的效率和安全性，是企业发展的重要支撑。</w:t>
            </w:r>
            <w:r w:rsidR="003147C2">
              <w:rPr>
                <w:rFonts w:ascii="宋体" w:eastAsia="宋体" w:hAnsi="宋体" w:cs="宋体" w:hint="eastAsia"/>
              </w:rPr>
              <w:t>现在很多城市的写字楼、会展中心等会向多个单位分组楼层，在大口空间内部构建起专门的局域网，要想让用户在信息上的独立性不受影响，可以在大楼平台网络中发挥VLAN技术的作用，借助独立性强的虚</w:t>
            </w:r>
            <w:r w:rsidR="003147C2">
              <w:rPr>
                <w:rFonts w:ascii="宋体" w:eastAsia="宋体" w:hAnsi="宋体" w:cs="宋体" w:hint="eastAsia"/>
              </w:rPr>
              <w:lastRenderedPageBreak/>
              <w:t>拟网络，确保每个用户的实际要求得到满足，为各用户的访问创造条件，也防止出现隐私泄露的情况。</w:t>
            </w:r>
          </w:p>
        </w:tc>
      </w:tr>
      <w:tr w:rsidR="00544F12" w14:paraId="5D1E39D3" w14:textId="77777777">
        <w:tc>
          <w:tcPr>
            <w:tcW w:w="8522" w:type="dxa"/>
            <w:gridSpan w:val="4"/>
          </w:tcPr>
          <w:p w14:paraId="4EDBB0E6" w14:textId="6AE35212" w:rsidR="00544F12" w:rsidRDefault="009D29A1">
            <w:pPr>
              <w:rPr>
                <w:rFonts w:ascii="宋体" w:eastAsia="宋体" w:hAnsi="宋体" w:cs="宋体"/>
              </w:rPr>
            </w:pPr>
            <w:r w:rsidRPr="001508FA">
              <w:rPr>
                <w:sz w:val="28"/>
                <w:szCs w:val="28"/>
              </w:rPr>
              <w:lastRenderedPageBreak/>
              <w:t>4</w:t>
            </w:r>
            <w:r w:rsidR="00544F12" w:rsidRPr="001508FA">
              <w:rPr>
                <w:sz w:val="28"/>
                <w:szCs w:val="28"/>
              </w:rPr>
              <w:t>.</w:t>
            </w:r>
            <w:r w:rsidR="001A63B3" w:rsidRPr="001508FA">
              <w:rPr>
                <w:sz w:val="28"/>
                <w:szCs w:val="28"/>
              </w:rPr>
              <w:t>3</w:t>
            </w:r>
            <w:r w:rsidR="00544F12" w:rsidRPr="001508FA">
              <w:rPr>
                <w:rFonts w:hint="eastAsia"/>
                <w:sz w:val="28"/>
                <w:szCs w:val="28"/>
              </w:rPr>
              <w:t>校园网络的建设</w:t>
            </w:r>
          </w:p>
        </w:tc>
      </w:tr>
      <w:tr w:rsidR="00544F12" w14:paraId="1FFEC618" w14:textId="77777777">
        <w:tc>
          <w:tcPr>
            <w:tcW w:w="8522" w:type="dxa"/>
            <w:gridSpan w:val="4"/>
          </w:tcPr>
          <w:p w14:paraId="626E20E7" w14:textId="19278E3A" w:rsidR="00544F12" w:rsidRPr="00544F12" w:rsidRDefault="00544F12" w:rsidP="00544F12">
            <w:pPr>
              <w:rPr>
                <w:rFonts w:ascii="宋体" w:eastAsia="宋体" w:hAnsi="宋体" w:cs="宋体"/>
              </w:rPr>
            </w:pPr>
            <w:r w:rsidRPr="00544F12">
              <w:rPr>
                <w:rFonts w:ascii="宋体" w:eastAsia="宋体" w:hAnsi="宋体" w:cs="宋体" w:hint="eastAsia"/>
              </w:rPr>
              <w:t>VLAN技术被广泛应用于网络技术快速发展的信息化产品中，为校园网络建设提供了高效的信息传递环境。传统的局域网已不能满足当前教育需求，而校园自动化办公与网络化教学的开展都依赖于校园网络。为此，根据学校建筑设置虚拟局域网，打造高效率、高标准的网络环境。具体来说，VLAN技术的应用体现在建立网络拓扑和划分VLAN两个方面。</w:t>
            </w:r>
          </w:p>
          <w:p w14:paraId="7FEF3F34" w14:textId="19F9A47A" w:rsidR="00544F12" w:rsidRPr="00544F12" w:rsidRDefault="00544F12" w:rsidP="00544F12">
            <w:pPr>
              <w:rPr>
                <w:rFonts w:ascii="宋体" w:eastAsia="宋体" w:hAnsi="宋体" w:cs="宋体"/>
              </w:rPr>
            </w:pPr>
            <w:r w:rsidRPr="00544F12">
              <w:rPr>
                <w:rFonts w:ascii="宋体" w:eastAsia="宋体" w:hAnsi="宋体" w:cs="宋体" w:hint="eastAsia"/>
              </w:rPr>
              <w:t>首先，利用千兆级别的网络技术和三层交换机，建立高效、安全的网络拓扑结构。这不仅降低了网络建设成本，还全面覆盖了校园网，确保了数据的安全、高效、高速传播。同时，高速路由器和Cross bar技术的结合，强化了路由器的转发功能。三层交换机的应用还能满足大规模网络的使用需求，连接校园图书馆、教学楼和实验楼这类建筑内部交换机，实现教师办公室与计算机机房</w:t>
            </w:r>
            <w:proofErr w:type="gramStart"/>
            <w:r w:rsidRPr="00544F12">
              <w:rPr>
                <w:rFonts w:ascii="宋体" w:eastAsia="宋体" w:hAnsi="宋体" w:cs="宋体" w:hint="eastAsia"/>
              </w:rPr>
              <w:t>的聚层交换</w:t>
            </w:r>
            <w:proofErr w:type="gramEnd"/>
            <w:r w:rsidRPr="00544F12">
              <w:rPr>
                <w:rFonts w:ascii="宋体" w:eastAsia="宋体" w:hAnsi="宋体" w:cs="宋体" w:hint="eastAsia"/>
              </w:rPr>
              <w:t>。</w:t>
            </w:r>
          </w:p>
          <w:p w14:paraId="0A70AF39" w14:textId="18589931" w:rsidR="00544F12" w:rsidRDefault="00544F12" w:rsidP="00544F12">
            <w:pPr>
              <w:rPr>
                <w:rFonts w:ascii="宋体" w:eastAsia="宋体" w:hAnsi="宋体" w:cs="宋体"/>
              </w:rPr>
            </w:pPr>
            <w:r w:rsidRPr="00544F12">
              <w:rPr>
                <w:rFonts w:ascii="宋体" w:eastAsia="宋体" w:hAnsi="宋体" w:cs="宋体" w:hint="eastAsia"/>
              </w:rPr>
              <w:t>其次，针对校园网中不同建筑和特殊服务器，利用VLAN技术划分不同用户群体，保证通信需求和整体性。根据</w:t>
            </w:r>
            <w:proofErr w:type="gramStart"/>
            <w:r w:rsidRPr="00544F12">
              <w:rPr>
                <w:rFonts w:ascii="宋体" w:eastAsia="宋体" w:hAnsi="宋体" w:cs="宋体" w:hint="eastAsia"/>
              </w:rPr>
              <w:t>子网络</w:t>
            </w:r>
            <w:proofErr w:type="gramEnd"/>
            <w:r w:rsidRPr="00544F12">
              <w:rPr>
                <w:rFonts w:ascii="宋体" w:eastAsia="宋体" w:hAnsi="宋体" w:cs="宋体" w:hint="eastAsia"/>
              </w:rPr>
              <w:t>的物理位置和用户群的逻辑网络划分，实现了对不同逻辑组网内部用户之间的通信需求，提高了网络整体性。同时，通过独立端口的应用，实现了不同用户的隔离和高效配置设备的交换端口。在校园网络环境中，VLAN的划分主要面向端口和</w:t>
            </w:r>
            <w:proofErr w:type="gramStart"/>
            <w:r w:rsidRPr="00544F12">
              <w:rPr>
                <w:rFonts w:ascii="宋体" w:eastAsia="宋体" w:hAnsi="宋体" w:cs="宋体" w:hint="eastAsia"/>
              </w:rPr>
              <w:t>子网络</w:t>
            </w:r>
            <w:proofErr w:type="gramEnd"/>
            <w:r w:rsidRPr="00544F12">
              <w:rPr>
                <w:rFonts w:ascii="宋体" w:eastAsia="宋体" w:hAnsi="宋体" w:cs="宋体" w:hint="eastAsia"/>
              </w:rPr>
              <w:t>之间的相互融合，实现了相同职能用户的归集和相同VLAN的划分。例如：将校园内部办公楼、行政楼、财务部等重要部门划分为不同等级的VLAN，包括VLAN1/2/3；将校园图书馆、教学楼以及实验楼这类建筑内部网络划分为VLAN4/5/6。这些区域都处于虚拟的局域网中，提高了用户网络使用效率，保障了校园网络运行安全。</w:t>
            </w:r>
          </w:p>
        </w:tc>
      </w:tr>
    </w:tbl>
    <w:p w14:paraId="5BFDDE54" w14:textId="77777777" w:rsidR="00CC1C8C" w:rsidRDefault="00CC1C8C"/>
    <w:sectPr w:rsidR="00CC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5CC6" w14:textId="77777777" w:rsidR="00195090" w:rsidRDefault="00195090" w:rsidP="00571374">
      <w:r>
        <w:separator/>
      </w:r>
    </w:p>
  </w:endnote>
  <w:endnote w:type="continuationSeparator" w:id="0">
    <w:p w14:paraId="15F41B22" w14:textId="77777777" w:rsidR="00195090" w:rsidRDefault="00195090" w:rsidP="0057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C1E7" w14:textId="77777777" w:rsidR="00195090" w:rsidRDefault="00195090" w:rsidP="00571374">
      <w:r>
        <w:separator/>
      </w:r>
    </w:p>
  </w:footnote>
  <w:footnote w:type="continuationSeparator" w:id="0">
    <w:p w14:paraId="3BED238D" w14:textId="77777777" w:rsidR="00195090" w:rsidRDefault="00195090" w:rsidP="0057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A30148"/>
    <w:multiLevelType w:val="singleLevel"/>
    <w:tmpl w:val="F8A301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3F577B"/>
    <w:multiLevelType w:val="hybridMultilevel"/>
    <w:tmpl w:val="0450EF02"/>
    <w:lvl w:ilvl="0" w:tplc="BA9A2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3151784">
    <w:abstractNumId w:val="0"/>
  </w:num>
  <w:num w:numId="2" w16cid:durableId="49075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2A592F8A"/>
    <w:rsid w:val="000A3CDD"/>
    <w:rsid w:val="000C11C0"/>
    <w:rsid w:val="0015022D"/>
    <w:rsid w:val="001508FA"/>
    <w:rsid w:val="00160DAC"/>
    <w:rsid w:val="0016163C"/>
    <w:rsid w:val="00195090"/>
    <w:rsid w:val="001A63B3"/>
    <w:rsid w:val="002366EE"/>
    <w:rsid w:val="002A0F45"/>
    <w:rsid w:val="003147C2"/>
    <w:rsid w:val="0035004A"/>
    <w:rsid w:val="003F243C"/>
    <w:rsid w:val="00437161"/>
    <w:rsid w:val="004B72A3"/>
    <w:rsid w:val="00543EA1"/>
    <w:rsid w:val="00544F12"/>
    <w:rsid w:val="00571374"/>
    <w:rsid w:val="00582AFC"/>
    <w:rsid w:val="005B5088"/>
    <w:rsid w:val="005D3CA0"/>
    <w:rsid w:val="00604A0B"/>
    <w:rsid w:val="00667737"/>
    <w:rsid w:val="006A6230"/>
    <w:rsid w:val="00733D9D"/>
    <w:rsid w:val="00836F90"/>
    <w:rsid w:val="008735AD"/>
    <w:rsid w:val="008A136A"/>
    <w:rsid w:val="00917B95"/>
    <w:rsid w:val="00942893"/>
    <w:rsid w:val="009A601B"/>
    <w:rsid w:val="009D29A1"/>
    <w:rsid w:val="00A974D7"/>
    <w:rsid w:val="00AC173F"/>
    <w:rsid w:val="00B247BD"/>
    <w:rsid w:val="00BA1773"/>
    <w:rsid w:val="00CB600F"/>
    <w:rsid w:val="00CC1C8C"/>
    <w:rsid w:val="00D00B99"/>
    <w:rsid w:val="00D1675E"/>
    <w:rsid w:val="00EA4293"/>
    <w:rsid w:val="00FA4C57"/>
    <w:rsid w:val="0163724B"/>
    <w:rsid w:val="024E7DE0"/>
    <w:rsid w:val="03435B79"/>
    <w:rsid w:val="03E17E35"/>
    <w:rsid w:val="04281B49"/>
    <w:rsid w:val="07D54B0E"/>
    <w:rsid w:val="08935065"/>
    <w:rsid w:val="08C90EB2"/>
    <w:rsid w:val="09750EA6"/>
    <w:rsid w:val="0D4153CA"/>
    <w:rsid w:val="0DB77A48"/>
    <w:rsid w:val="0E1653F7"/>
    <w:rsid w:val="0E843C9D"/>
    <w:rsid w:val="117F160D"/>
    <w:rsid w:val="12282489"/>
    <w:rsid w:val="12341E87"/>
    <w:rsid w:val="12386C7D"/>
    <w:rsid w:val="12EF6300"/>
    <w:rsid w:val="1B2156F1"/>
    <w:rsid w:val="1BCA79C4"/>
    <w:rsid w:val="1C161F24"/>
    <w:rsid w:val="1C5F575E"/>
    <w:rsid w:val="1DE46326"/>
    <w:rsid w:val="20A404FD"/>
    <w:rsid w:val="24BB5086"/>
    <w:rsid w:val="26677E4B"/>
    <w:rsid w:val="26771AFB"/>
    <w:rsid w:val="285D47D2"/>
    <w:rsid w:val="29FE7B47"/>
    <w:rsid w:val="2A592F8A"/>
    <w:rsid w:val="2C2C2BBF"/>
    <w:rsid w:val="2CFB2DC7"/>
    <w:rsid w:val="2D650BE6"/>
    <w:rsid w:val="2E5442E3"/>
    <w:rsid w:val="2FF76076"/>
    <w:rsid w:val="32CA435E"/>
    <w:rsid w:val="33542BAC"/>
    <w:rsid w:val="34393C8E"/>
    <w:rsid w:val="347D6499"/>
    <w:rsid w:val="34C3577B"/>
    <w:rsid w:val="357F2005"/>
    <w:rsid w:val="35CA5CBB"/>
    <w:rsid w:val="369736C3"/>
    <w:rsid w:val="378B5D10"/>
    <w:rsid w:val="38E96465"/>
    <w:rsid w:val="390239BE"/>
    <w:rsid w:val="3BDC3561"/>
    <w:rsid w:val="3D3A23D2"/>
    <w:rsid w:val="3EA269C8"/>
    <w:rsid w:val="42434C7D"/>
    <w:rsid w:val="42800301"/>
    <w:rsid w:val="439310F4"/>
    <w:rsid w:val="45102FBE"/>
    <w:rsid w:val="4810158D"/>
    <w:rsid w:val="496733C7"/>
    <w:rsid w:val="4AFE2B92"/>
    <w:rsid w:val="4BBD6AE1"/>
    <w:rsid w:val="4D395FDD"/>
    <w:rsid w:val="4D9D2DE2"/>
    <w:rsid w:val="4F4B1840"/>
    <w:rsid w:val="5115635C"/>
    <w:rsid w:val="519A12AD"/>
    <w:rsid w:val="5242431B"/>
    <w:rsid w:val="54D6501D"/>
    <w:rsid w:val="556757E9"/>
    <w:rsid w:val="55DD301F"/>
    <w:rsid w:val="587760E4"/>
    <w:rsid w:val="58FE78A6"/>
    <w:rsid w:val="5B4F56E0"/>
    <w:rsid w:val="5D38071F"/>
    <w:rsid w:val="5D583F45"/>
    <w:rsid w:val="5E036D81"/>
    <w:rsid w:val="5E410F63"/>
    <w:rsid w:val="5E7571D1"/>
    <w:rsid w:val="5FF92BDD"/>
    <w:rsid w:val="654839FF"/>
    <w:rsid w:val="658C7703"/>
    <w:rsid w:val="65B672AF"/>
    <w:rsid w:val="69EA2A1E"/>
    <w:rsid w:val="69F4500E"/>
    <w:rsid w:val="6B947657"/>
    <w:rsid w:val="6CF10336"/>
    <w:rsid w:val="6D37051C"/>
    <w:rsid w:val="711F6003"/>
    <w:rsid w:val="73860AFC"/>
    <w:rsid w:val="748D37E9"/>
    <w:rsid w:val="74E65614"/>
    <w:rsid w:val="75A849CA"/>
    <w:rsid w:val="7617148C"/>
    <w:rsid w:val="7773688B"/>
    <w:rsid w:val="778A2F0E"/>
    <w:rsid w:val="7847671C"/>
    <w:rsid w:val="78910924"/>
    <w:rsid w:val="790A3D76"/>
    <w:rsid w:val="7A9674E6"/>
    <w:rsid w:val="7AAA017E"/>
    <w:rsid w:val="7B83353F"/>
    <w:rsid w:val="7C4224BB"/>
    <w:rsid w:val="7D2A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51DE6"/>
  <w15:docId w15:val="{C15FC89F-D403-4483-9144-4A2CC9C8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571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713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7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713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9A6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嘉乐 陈</cp:lastModifiedBy>
  <cp:revision>39</cp:revision>
  <dcterms:created xsi:type="dcterms:W3CDTF">2023-10-26T08:18:00Z</dcterms:created>
  <dcterms:modified xsi:type="dcterms:W3CDTF">2023-11-10T04:15:00Z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D590A196DCCA45658A633A9448779148_11</vt:lpwstr>
  </property>
</Properties>
</file>