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22F46A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050876">
              <w:rPr>
                <w:rFonts w:ascii="Cambria" w:hAnsi="Cambria" w:cs="Tahoma"/>
              </w:rPr>
              <w:t>35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7E4B285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7F322255" w:rsidR="00C47A95" w:rsidRPr="00895548" w:rsidRDefault="009F7E6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r w:rsidR="00E37F8F">
              <w:rPr>
                <w:rFonts w:ascii="Cambria" w:hAnsi="Cambria" w:cs="Tahoma"/>
              </w:rPr>
              <w:t>High Purity Water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518C2F5C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E13A3C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.SLQ</w:t>
            </w:r>
            <w:proofErr w:type="gramEnd"/>
            <w:r w:rsidR="00323F55">
              <w:rPr>
                <w:rFonts w:ascii="Cambria" w:hAnsi="Cambria" w:cs="Tahoma"/>
              </w:rPr>
              <w:t>00</w:t>
            </w:r>
            <w:r w:rsidR="00E37F8F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C47A95" w:rsidRPr="00895548" w:rsidRDefault="004E038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24F2D66F" w:rsidR="008278E0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0938B9">
              <w:rPr>
                <w:rFonts w:ascii="Cambria" w:hAnsi="Cambria" w:cs="Tahoma"/>
              </w:rPr>
              <w:t xml:space="preserve"> 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97545A0" w:rsidR="00B076A8" w:rsidRPr="00626A0A" w:rsidRDefault="00E13A3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37F8F" w:rsidRPr="00651A5A" w14:paraId="2348EEB4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5B2C6AD" w14:textId="42BC741A" w:rsidR="00E37F8F" w:rsidRDefault="00E37F8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Bleach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67C9C6A" w14:textId="010DEE97" w:rsidR="00E37F8F" w:rsidRDefault="00E37F8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S.SLQ</w:t>
            </w:r>
            <w:proofErr w:type="gramEnd"/>
            <w:r>
              <w:rPr>
                <w:rFonts w:ascii="Cambria" w:hAnsi="Cambria" w:cs="Tahoma"/>
              </w:rPr>
              <w:t>007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893F82" w14:textId="77777777" w:rsidR="00E37F8F" w:rsidRDefault="00E37F8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D56567D" w14:textId="77777777" w:rsidR="00E37F8F" w:rsidRPr="008C3138" w:rsidRDefault="00E37F8F" w:rsidP="00E37F8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40C16A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E37F8F" w:rsidRPr="00651A5A" w14:paraId="1A28C7B9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FFA3825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D48CB97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B74C20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EF05399" w14:textId="77777777" w:rsidR="00E37F8F" w:rsidRPr="00692346" w:rsidRDefault="00E37F8F" w:rsidP="00E37F8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4C3E4AD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15C68" w:rsidRPr="00651A5A" w14:paraId="1F52B3FF" w14:textId="77777777" w:rsidTr="00095BE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7FFFE60" w14:textId="496A5365" w:rsidR="00215C68" w:rsidRDefault="00215C68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r w:rsidR="00EF122F">
              <w:rPr>
                <w:rFonts w:ascii="Cambria" w:hAnsi="Cambria" w:cs="Tahoma"/>
              </w:rPr>
              <w:t>Fume Hood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2CE7FB7" w14:textId="6A434722" w:rsidR="00215C68" w:rsidRDefault="00215C68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EF122F">
              <w:rPr>
                <w:rFonts w:ascii="Cambria" w:hAnsi="Cambria" w:cs="Tahoma"/>
              </w:rPr>
              <w:t>E</w:t>
            </w:r>
            <w:r>
              <w:rPr>
                <w:rFonts w:ascii="Cambria" w:hAnsi="Cambria" w:cs="Tahoma"/>
              </w:rPr>
              <w:t>.SLQ</w:t>
            </w:r>
            <w:proofErr w:type="gramEnd"/>
            <w:r>
              <w:rPr>
                <w:rFonts w:ascii="Cambria" w:hAnsi="Cambria" w:cs="Tahoma"/>
              </w:rPr>
              <w:t>00</w:t>
            </w:r>
            <w:r w:rsidR="00EF122F">
              <w:rPr>
                <w:rFonts w:ascii="Cambria" w:hAnsi="Cambria" w:cs="Tahoma"/>
              </w:rPr>
              <w:t>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7067D53" w14:textId="32E19780" w:rsidR="00215C68" w:rsidRDefault="00EF122F" w:rsidP="00095BE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F02BE15" w14:textId="77777777" w:rsidR="00215C68" w:rsidRPr="008C3138" w:rsidRDefault="00215C68" w:rsidP="00095BE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742F8E1" w14:textId="55FD0BF0" w:rsidR="00215C68" w:rsidRPr="00EF122F" w:rsidRDefault="00EF122F" w:rsidP="00095BE2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 xml:space="preserve">Add model number of </w:t>
            </w:r>
            <w:r w:rsidR="000C65D0">
              <w:rPr>
                <w:rFonts w:ascii="Cambria" w:hAnsi="Cambria" w:cs="Tahoma"/>
                <w:bCs/>
              </w:rPr>
              <w:t>Johnson Controls flow controller/expansion module</w:t>
            </w:r>
          </w:p>
        </w:tc>
      </w:tr>
      <w:tr w:rsidR="00215C68" w:rsidRPr="00651A5A" w14:paraId="42D62D3E" w14:textId="77777777" w:rsidTr="00095BE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2CFF276" w14:textId="77777777" w:rsidR="00215C68" w:rsidRDefault="00215C68" w:rsidP="00095BE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E9574E1" w14:textId="77777777" w:rsidR="00215C68" w:rsidRDefault="00215C68" w:rsidP="00095BE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6B1B7AE" w14:textId="77777777" w:rsidR="00215C68" w:rsidRDefault="00215C68" w:rsidP="00095BE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AE03CD0" w14:textId="77777777" w:rsidR="00215C68" w:rsidRPr="00692346" w:rsidRDefault="00215C68" w:rsidP="00095BE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789F704" w14:textId="016769DF" w:rsidR="00215C68" w:rsidRPr="008C3138" w:rsidRDefault="00D62F88" w:rsidP="00095BE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The model number of the flow controller was not included in the initial release of the specification. Including the model number for completeness.</w:t>
            </w:r>
          </w:p>
        </w:tc>
      </w:tr>
      <w:tr w:rsidR="00E37F8F" w:rsidRPr="00651A5A" w14:paraId="48A04043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982B5E3" w14:textId="6B0D8994" w:rsidR="00E37F8F" w:rsidRDefault="00CD0C28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Specification,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688895A" w14:textId="61C70F9B" w:rsidR="00E37F8F" w:rsidRDefault="00E37F8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44400F">
              <w:rPr>
                <w:rFonts w:ascii="Cambria" w:hAnsi="Cambria" w:cs="Tahoma"/>
              </w:rPr>
              <w:t>C</w:t>
            </w:r>
            <w:r>
              <w:rPr>
                <w:rFonts w:ascii="Cambria" w:hAnsi="Cambria" w:cs="Tahoma"/>
              </w:rPr>
              <w:t>.SLQ</w:t>
            </w:r>
            <w:proofErr w:type="gramEnd"/>
            <w:r>
              <w:rPr>
                <w:rFonts w:ascii="Cambria" w:hAnsi="Cambria" w:cs="Tahoma"/>
              </w:rPr>
              <w:t>00</w:t>
            </w:r>
            <w:r w:rsidR="0044400F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F0A0AE7" w14:textId="3E63EFE6" w:rsidR="00E37F8F" w:rsidRDefault="0044400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F510528" w14:textId="77777777" w:rsidR="00E37F8F" w:rsidRPr="008C3138" w:rsidRDefault="00E37F8F" w:rsidP="00E37F8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23F7CB7" w14:textId="3DB6BD67" w:rsidR="00E37F8F" w:rsidRPr="008C3138" w:rsidRDefault="007212B7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Remove specific gravity specification</w:t>
            </w:r>
            <w:r w:rsidR="00E37F8F">
              <w:rPr>
                <w:rFonts w:ascii="Cambria" w:hAnsi="Cambria" w:cs="Tahoma"/>
              </w:rPr>
              <w:t xml:space="preserve"> </w:t>
            </w:r>
          </w:p>
        </w:tc>
      </w:tr>
      <w:tr w:rsidR="00E37F8F" w:rsidRPr="00651A5A" w14:paraId="32B536EC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6CE24A1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D60099B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85D6656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22BC1CA" w14:textId="77777777" w:rsidR="00E37F8F" w:rsidRPr="00692346" w:rsidRDefault="00E37F8F" w:rsidP="00E37F8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3B64656" w14:textId="3898B592" w:rsidR="00E37F8F" w:rsidRPr="008C3138" w:rsidRDefault="007212B7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Specific gravity </w:t>
            </w:r>
            <w:r w:rsidR="00617147">
              <w:rPr>
                <w:rFonts w:ascii="Cambria" w:hAnsi="Cambria" w:cs="Tahoma"/>
              </w:rPr>
              <w:t>of the suspension is not a critical attribute of the suspension</w:t>
            </w:r>
            <w:r w:rsidR="00D60134">
              <w:rPr>
                <w:rFonts w:ascii="Cambria" w:hAnsi="Cambria" w:cs="Tahoma"/>
              </w:rPr>
              <w:t xml:space="preserve"> and therefore does not require to be evaluated for product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671922F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>initial release</w:t>
            </w:r>
            <w:r w:rsidR="004E21BB">
              <w:rPr>
                <w:rFonts w:ascii="Cambria" w:hAnsi="Cambria" w:cs="Tahoma"/>
              </w:rPr>
              <w:t xml:space="preserve"> and updates</w:t>
            </w:r>
            <w:r w:rsidR="00416E6E">
              <w:rPr>
                <w:rFonts w:ascii="Cambria" w:hAnsi="Cambria" w:cs="Tahoma"/>
              </w:rPr>
              <w:t xml:space="preserve"> </w:t>
            </w:r>
            <w:r w:rsidR="00A83348">
              <w:rPr>
                <w:rFonts w:ascii="Cambria" w:hAnsi="Cambria" w:cs="Tahoma"/>
              </w:rPr>
              <w:t xml:space="preserve">to </w:t>
            </w:r>
            <w:r w:rsidR="00BE6923">
              <w:rPr>
                <w:rFonts w:ascii="Cambria" w:hAnsi="Cambria" w:cs="Tahoma"/>
              </w:rPr>
              <w:t>specifications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694C61A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A83348">
              <w:rPr>
                <w:rFonts w:ascii="Cambria" w:hAnsi="Cambria" w:cs="Tahoma"/>
              </w:rPr>
              <w:t>initial release and updates to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2E1709B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 xml:space="preserve">Training is not required for </w:t>
            </w:r>
            <w:r w:rsidR="00A83348">
              <w:rPr>
                <w:rFonts w:ascii="Cambria" w:hAnsi="Cambria" w:cs="Tahoma"/>
              </w:rPr>
              <w:t>initial release and updates to specifications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C12E82">
              <w:rPr>
                <w:rFonts w:ascii="Cambria" w:hAnsi="Cambria" w:cs="Tahoma"/>
              </w:rPr>
            </w:r>
            <w:r w:rsidR="00C12E82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411F4249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A83348">
              <w:rPr>
                <w:rFonts w:ascii="Cambria" w:hAnsi="Cambria" w:cs="Tahoma"/>
              </w:rPr>
              <w:t>initial release and updates to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12E82">
        <w:rPr>
          <w:rFonts w:ascii="Cambria" w:hAnsi="Cambria" w:cs="Tahoma"/>
        </w:rPr>
      </w:r>
      <w:r w:rsidR="00C12E8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B620D39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A83348">
              <w:rPr>
                <w:rFonts w:ascii="Cambria" w:hAnsi="Cambria" w:cs="Tahoma"/>
              </w:rPr>
              <w:t>initial release and updates to specifications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3" w:name="_GoBack"/>
            <w:bookmarkEnd w:id="3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DFA4B" w14:textId="77777777" w:rsidR="00C12E82" w:rsidRDefault="00C12E82">
      <w:r>
        <w:separator/>
      </w:r>
    </w:p>
    <w:p w14:paraId="2F97C9EB" w14:textId="77777777" w:rsidR="00C12E82" w:rsidRDefault="00C12E82"/>
    <w:p w14:paraId="6D29F876" w14:textId="77777777" w:rsidR="00C12E82" w:rsidRDefault="00C12E82"/>
  </w:endnote>
  <w:endnote w:type="continuationSeparator" w:id="0">
    <w:p w14:paraId="3B5DA4C1" w14:textId="77777777" w:rsidR="00C12E82" w:rsidRDefault="00C12E82">
      <w:r>
        <w:continuationSeparator/>
      </w:r>
    </w:p>
    <w:p w14:paraId="12865A1B" w14:textId="77777777" w:rsidR="00C12E82" w:rsidRDefault="00C12E82"/>
    <w:p w14:paraId="473B770E" w14:textId="77777777" w:rsidR="00C12E82" w:rsidRDefault="00C12E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F29935" w14:textId="77777777" w:rsidR="00C12E82" w:rsidRDefault="00C12E82">
      <w:r>
        <w:separator/>
      </w:r>
    </w:p>
    <w:p w14:paraId="04EC5CE0" w14:textId="77777777" w:rsidR="00C12E82" w:rsidRDefault="00C12E82"/>
    <w:p w14:paraId="7AB3AFF3" w14:textId="77777777" w:rsidR="00C12E82" w:rsidRDefault="00C12E82"/>
  </w:footnote>
  <w:footnote w:type="continuationSeparator" w:id="0">
    <w:p w14:paraId="5FD46380" w14:textId="77777777" w:rsidR="00C12E82" w:rsidRDefault="00C12E82">
      <w:r>
        <w:continuationSeparator/>
      </w:r>
    </w:p>
    <w:p w14:paraId="71F9FD2A" w14:textId="77777777" w:rsidR="00C12E82" w:rsidRDefault="00C12E82"/>
    <w:p w14:paraId="1E722208" w14:textId="77777777" w:rsidR="00C12E82" w:rsidRDefault="00C12E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087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2E8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E8704-FF28-FA43-BE02-FE99D703E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514</Words>
  <Characters>2736</Characters>
  <Application>Microsoft Office Word</Application>
  <DocSecurity>0</DocSecurity>
  <Lines>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34</cp:revision>
  <cp:lastPrinted>2018-08-02T23:20:00Z</cp:lastPrinted>
  <dcterms:created xsi:type="dcterms:W3CDTF">2022-07-22T18:39:00Z</dcterms:created>
  <dcterms:modified xsi:type="dcterms:W3CDTF">2022-09-22T21:29:00Z</dcterms:modified>
  <cp:category/>
</cp:coreProperties>
</file>