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F8043" w14:textId="0F067C8E" w:rsidR="00D865D9" w:rsidRDefault="00D865D9" w:rsidP="00D865D9">
      <w:pPr>
        <w:shd w:val="clear" w:color="auto" w:fill="FFFFFF"/>
        <w:tabs>
          <w:tab w:val="num" w:pos="720"/>
        </w:tabs>
        <w:spacing w:after="0" w:line="360" w:lineRule="auto"/>
        <w:ind w:left="288" w:hanging="360"/>
        <w:jc w:val="center"/>
        <w:rPr>
          <w:rFonts w:ascii="Times New Roman" w:hAnsi="Times New Roman" w:cs="Times New Roman"/>
          <w:b/>
          <w:bCs/>
          <w:sz w:val="24"/>
          <w:szCs w:val="24"/>
        </w:rPr>
      </w:pPr>
      <w:r w:rsidRPr="00D865D9">
        <w:rPr>
          <w:rFonts w:ascii="Times New Roman" w:hAnsi="Times New Roman" w:cs="Times New Roman"/>
          <w:b/>
          <w:bCs/>
          <w:sz w:val="24"/>
          <w:szCs w:val="24"/>
        </w:rPr>
        <w:t xml:space="preserve">Assignment 3 – </w:t>
      </w:r>
      <w:proofErr w:type="spellStart"/>
      <w:r w:rsidRPr="00D865D9">
        <w:rPr>
          <w:rFonts w:ascii="Times New Roman" w:hAnsi="Times New Roman" w:cs="Times New Roman"/>
          <w:b/>
          <w:bCs/>
          <w:sz w:val="24"/>
          <w:szCs w:val="24"/>
        </w:rPr>
        <w:t>Divit</w:t>
      </w:r>
      <w:proofErr w:type="spellEnd"/>
      <w:r w:rsidRPr="00D865D9">
        <w:rPr>
          <w:rFonts w:ascii="Times New Roman" w:hAnsi="Times New Roman" w:cs="Times New Roman"/>
          <w:b/>
          <w:bCs/>
          <w:sz w:val="24"/>
          <w:szCs w:val="24"/>
        </w:rPr>
        <w:t xml:space="preserve"> </w:t>
      </w:r>
      <w:proofErr w:type="spellStart"/>
      <w:r w:rsidRPr="00D865D9">
        <w:rPr>
          <w:rFonts w:ascii="Times New Roman" w:hAnsi="Times New Roman" w:cs="Times New Roman"/>
          <w:b/>
          <w:bCs/>
          <w:sz w:val="24"/>
          <w:szCs w:val="24"/>
        </w:rPr>
        <w:t>Koradia</w:t>
      </w:r>
      <w:proofErr w:type="spellEnd"/>
      <w:r w:rsidRPr="00D865D9">
        <w:rPr>
          <w:rFonts w:ascii="Times New Roman" w:hAnsi="Times New Roman" w:cs="Times New Roman"/>
          <w:b/>
          <w:bCs/>
          <w:sz w:val="24"/>
          <w:szCs w:val="24"/>
        </w:rPr>
        <w:t xml:space="preserve"> and Ethan Griffee</w:t>
      </w:r>
    </w:p>
    <w:p w14:paraId="4D35AC92" w14:textId="77777777" w:rsidR="005228E7" w:rsidRDefault="005228E7" w:rsidP="005228E7">
      <w:pPr>
        <w:pStyle w:val="NormalWeb"/>
        <w:shd w:val="clear" w:color="auto" w:fill="FFFFFF"/>
        <w:spacing w:before="0" w:beforeAutospacing="0" w:after="0" w:afterAutospacing="0" w:line="360" w:lineRule="auto"/>
        <w:jc w:val="both"/>
        <w:rPr>
          <w:b/>
          <w:bCs/>
        </w:rPr>
      </w:pPr>
    </w:p>
    <w:p w14:paraId="193C9913" w14:textId="49D35C42" w:rsidR="00967EBD" w:rsidRDefault="00967EBD" w:rsidP="005228E7">
      <w:pPr>
        <w:pStyle w:val="NormalWeb"/>
        <w:shd w:val="clear" w:color="auto" w:fill="FFFFFF"/>
        <w:spacing w:before="0" w:beforeAutospacing="0" w:after="0" w:afterAutospacing="0" w:line="360" w:lineRule="auto"/>
        <w:jc w:val="both"/>
      </w:pPr>
      <w:r w:rsidRPr="00967EBD">
        <w:rPr>
          <w:b/>
          <w:bCs/>
        </w:rPr>
        <w:t>Introduction</w:t>
      </w:r>
      <w:r w:rsidRPr="00967EBD">
        <w:t> </w:t>
      </w:r>
      <w:r>
        <w:t>–</w:t>
      </w:r>
      <w:r w:rsidRPr="00967EBD">
        <w:t xml:space="preserve"> </w:t>
      </w:r>
      <w:r>
        <w:t>This report is meant to outline the pros and cons of the 6 selected assignments, using various tests to back up various assertions and conclude which one of the assignments would be the best data adaptor to use moving forward.</w:t>
      </w:r>
      <w:r w:rsidR="005228E7">
        <w:t xml:space="preserve"> The 6 teams we selected are; </w:t>
      </w:r>
      <w:proofErr w:type="spellStart"/>
      <w:r w:rsidR="005228E7">
        <w:t>SnowySong</w:t>
      </w:r>
      <w:proofErr w:type="spellEnd"/>
      <w:r w:rsidR="005228E7">
        <w:t xml:space="preserve">, Anonymous, Purgatory, </w:t>
      </w:r>
      <w:proofErr w:type="spellStart"/>
      <w:r w:rsidR="005228E7">
        <w:t>TeamBaobab</w:t>
      </w:r>
      <w:proofErr w:type="spellEnd"/>
      <w:r w:rsidR="005228E7">
        <w:t>, Prizes and Chunky Boys.</w:t>
      </w:r>
    </w:p>
    <w:p w14:paraId="28CC99DC" w14:textId="2CCD1CD0" w:rsidR="00D865D9" w:rsidRDefault="00967EBD" w:rsidP="005228E7">
      <w:pPr>
        <w:pStyle w:val="NormalWeb"/>
        <w:shd w:val="clear" w:color="auto" w:fill="FFFFFF"/>
        <w:spacing w:before="0" w:beforeAutospacing="0" w:after="0" w:afterAutospacing="0" w:line="360" w:lineRule="auto"/>
        <w:jc w:val="both"/>
        <w:rPr>
          <w:color w:val="FF0000"/>
        </w:rPr>
      </w:pPr>
      <w:r w:rsidRPr="00967EBD">
        <w:rPr>
          <w:color w:val="FF0000"/>
        </w:rPr>
        <w:t xml:space="preserve">Originally team OHE was going to be used, but </w:t>
      </w:r>
      <w:r w:rsidR="008A1665">
        <w:rPr>
          <w:color w:val="FF0000"/>
        </w:rPr>
        <w:t xml:space="preserve">our edge case </w:t>
      </w:r>
      <w:r w:rsidRPr="00967EBD">
        <w:rPr>
          <w:color w:val="FF0000"/>
        </w:rPr>
        <w:t xml:space="preserve">test produced a </w:t>
      </w:r>
      <w:proofErr w:type="spellStart"/>
      <w:r w:rsidRPr="00967EBD">
        <w:rPr>
          <w:color w:val="FF0000"/>
        </w:rPr>
        <w:t>Segfault</w:t>
      </w:r>
      <w:proofErr w:type="spellEnd"/>
      <w:r w:rsidRPr="00967EBD">
        <w:rPr>
          <w:color w:val="FF0000"/>
        </w:rPr>
        <w:t>.</w:t>
      </w:r>
    </w:p>
    <w:p w14:paraId="56E46DD7" w14:textId="77777777" w:rsidR="005228E7" w:rsidRPr="00D865D9" w:rsidRDefault="005228E7" w:rsidP="005228E7">
      <w:pPr>
        <w:pStyle w:val="NormalWeb"/>
        <w:shd w:val="clear" w:color="auto" w:fill="FFFFFF"/>
        <w:spacing w:before="0" w:beforeAutospacing="0" w:after="0" w:afterAutospacing="0" w:line="360" w:lineRule="auto"/>
        <w:jc w:val="both"/>
        <w:rPr>
          <w:color w:val="FF0000"/>
        </w:rPr>
      </w:pPr>
    </w:p>
    <w:p w14:paraId="7CAFB864" w14:textId="77777777" w:rsidR="005228E7" w:rsidRDefault="00967EBD" w:rsidP="005228E7">
      <w:pPr>
        <w:pStyle w:val="NormalWeb"/>
        <w:shd w:val="clear" w:color="auto" w:fill="FFFFFF"/>
        <w:spacing w:before="0" w:beforeAutospacing="0" w:after="0" w:afterAutospacing="0" w:line="360" w:lineRule="auto"/>
        <w:jc w:val="both"/>
      </w:pPr>
      <w:r w:rsidRPr="00967EBD">
        <w:rPr>
          <w:b/>
          <w:bCs/>
        </w:rPr>
        <w:t>Description of the analysis performed</w:t>
      </w:r>
      <w:r w:rsidRPr="00967EBD">
        <w:t> </w:t>
      </w:r>
      <w:r>
        <w:t>–</w:t>
      </w:r>
      <w:r w:rsidRPr="00967EBD">
        <w:t xml:space="preserve"> </w:t>
      </w:r>
      <w:r>
        <w:t xml:space="preserve">We decided to test the 6 assignments with two different </w:t>
      </w:r>
      <w:proofErr w:type="spellStart"/>
      <w:r>
        <w:t>SoR</w:t>
      </w:r>
      <w:proofErr w:type="spellEnd"/>
      <w:r>
        <w:t xml:space="preserve"> files:</w:t>
      </w:r>
    </w:p>
    <w:p w14:paraId="3DFE92FE" w14:textId="3157499C" w:rsidR="00967EBD" w:rsidRDefault="00967EBD" w:rsidP="005228E7">
      <w:pPr>
        <w:pStyle w:val="NormalWeb"/>
        <w:numPr>
          <w:ilvl w:val="0"/>
          <w:numId w:val="2"/>
        </w:numPr>
        <w:shd w:val="clear" w:color="auto" w:fill="FFFFFF"/>
        <w:spacing w:before="0" w:beforeAutospacing="0" w:after="0" w:afterAutospacing="0" w:line="360" w:lineRule="auto"/>
        <w:jc w:val="both"/>
      </w:pPr>
      <w:r>
        <w:t>100row.sor: a relatively small file containing around 100 rows of data.</w:t>
      </w:r>
    </w:p>
    <w:p w14:paraId="2F87835B" w14:textId="5955E0CF" w:rsidR="00D314F5" w:rsidRDefault="00967EBD" w:rsidP="005228E7">
      <w:pPr>
        <w:pStyle w:val="NormalWeb"/>
        <w:numPr>
          <w:ilvl w:val="0"/>
          <w:numId w:val="2"/>
        </w:numPr>
        <w:shd w:val="clear" w:color="auto" w:fill="FFFFFF"/>
        <w:spacing w:before="0" w:beforeAutospacing="0" w:after="0" w:afterAutospacing="0" w:line="360" w:lineRule="auto"/>
        <w:jc w:val="both"/>
      </w:pPr>
      <w:r>
        <w:t>default.sor:</w:t>
      </w:r>
      <w:r w:rsidR="00D314F5">
        <w:t xml:space="preserve"> </w:t>
      </w:r>
      <w:r>
        <w:t>a large file containing more than 100,000 rows of data.</w:t>
      </w:r>
    </w:p>
    <w:p w14:paraId="7C3EAA0E" w14:textId="4F07E531" w:rsidR="00967EBD" w:rsidRDefault="00D314F5" w:rsidP="005228E7">
      <w:pPr>
        <w:pStyle w:val="NormalWeb"/>
        <w:shd w:val="clear" w:color="auto" w:fill="FFFFFF"/>
        <w:spacing w:before="0" w:beforeAutospacing="0" w:after="0" w:afterAutospacing="0" w:line="360" w:lineRule="auto"/>
        <w:jc w:val="both"/>
      </w:pPr>
      <w:r>
        <w:t>All the assignments were tested using these files to run two different functions; print_col_type and print_col_idx. For the sake of accuracy, we ran the test 3 times for each of the function and then plotted their averages in the graphs below.</w:t>
      </w:r>
    </w:p>
    <w:p w14:paraId="7CF06FD3" w14:textId="77777777" w:rsidR="00D865D9" w:rsidRPr="00967EBD" w:rsidRDefault="00D865D9" w:rsidP="00D865D9">
      <w:pPr>
        <w:pStyle w:val="NormalWeb"/>
        <w:shd w:val="clear" w:color="auto" w:fill="FFFFFF"/>
        <w:spacing w:before="0" w:beforeAutospacing="0" w:after="0" w:afterAutospacing="0" w:line="360" w:lineRule="auto"/>
        <w:ind w:left="288"/>
        <w:jc w:val="both"/>
      </w:pPr>
    </w:p>
    <w:p w14:paraId="7D4E5E27" w14:textId="2E8D6AD8" w:rsidR="00967EBD" w:rsidRDefault="00967EBD" w:rsidP="005228E7">
      <w:pPr>
        <w:pStyle w:val="NormalWeb"/>
        <w:shd w:val="clear" w:color="auto" w:fill="FFFFFF"/>
        <w:spacing w:before="0" w:beforeAutospacing="0" w:after="0" w:afterAutospacing="0" w:line="360" w:lineRule="auto"/>
        <w:jc w:val="both"/>
      </w:pPr>
      <w:r w:rsidRPr="00967EBD">
        <w:rPr>
          <w:b/>
          <w:bCs/>
        </w:rPr>
        <w:t>Comparison of the products’ relative performance</w:t>
      </w:r>
      <w:r w:rsidRPr="00967EBD">
        <w:t> </w:t>
      </w:r>
    </w:p>
    <w:p w14:paraId="4E315F4A" w14:textId="1DD5BA55" w:rsidR="00583D64" w:rsidRDefault="00583D64" w:rsidP="005228E7">
      <w:pPr>
        <w:pStyle w:val="NormalWeb"/>
        <w:shd w:val="clear" w:color="auto" w:fill="FFFFFF"/>
        <w:spacing w:before="0" w:beforeAutospacing="0" w:after="0" w:afterAutospacing="0" w:line="360" w:lineRule="auto"/>
        <w:jc w:val="both"/>
      </w:pPr>
      <w:r>
        <w:t>Ordered list in terms of preference:</w:t>
      </w:r>
    </w:p>
    <w:p w14:paraId="665B1349" w14:textId="15B89732" w:rsidR="00583D64" w:rsidRDefault="00583D64" w:rsidP="00583D64">
      <w:pPr>
        <w:pStyle w:val="NormalWeb"/>
        <w:numPr>
          <w:ilvl w:val="0"/>
          <w:numId w:val="3"/>
        </w:numPr>
        <w:shd w:val="clear" w:color="auto" w:fill="FFFFFF"/>
        <w:spacing w:before="0" w:beforeAutospacing="0" w:after="0" w:afterAutospacing="0" w:line="360" w:lineRule="auto"/>
        <w:jc w:val="both"/>
      </w:pPr>
      <w:proofErr w:type="spellStart"/>
      <w:r>
        <w:t>SnowySong</w:t>
      </w:r>
      <w:proofErr w:type="spellEnd"/>
    </w:p>
    <w:p w14:paraId="658D1F85" w14:textId="688A9EA9" w:rsidR="00583D64" w:rsidRDefault="00583D64" w:rsidP="00583D64">
      <w:pPr>
        <w:pStyle w:val="NormalWeb"/>
        <w:numPr>
          <w:ilvl w:val="0"/>
          <w:numId w:val="3"/>
        </w:numPr>
        <w:shd w:val="clear" w:color="auto" w:fill="FFFFFF"/>
        <w:spacing w:before="0" w:beforeAutospacing="0" w:after="0" w:afterAutospacing="0" w:line="360" w:lineRule="auto"/>
        <w:jc w:val="both"/>
      </w:pPr>
      <w:r>
        <w:t>Anonymous</w:t>
      </w:r>
    </w:p>
    <w:p w14:paraId="28F5B2B5" w14:textId="5231068C" w:rsidR="00583D64" w:rsidRDefault="00583D64" w:rsidP="00583D64">
      <w:pPr>
        <w:pStyle w:val="NormalWeb"/>
        <w:numPr>
          <w:ilvl w:val="0"/>
          <w:numId w:val="3"/>
        </w:numPr>
        <w:shd w:val="clear" w:color="auto" w:fill="FFFFFF"/>
        <w:spacing w:before="0" w:beforeAutospacing="0" w:after="0" w:afterAutospacing="0" w:line="360" w:lineRule="auto"/>
        <w:jc w:val="both"/>
      </w:pPr>
      <w:r>
        <w:t>Chunk Boys</w:t>
      </w:r>
    </w:p>
    <w:p w14:paraId="3DD50B17" w14:textId="70F53F24" w:rsidR="00583D64" w:rsidRDefault="005228E7" w:rsidP="00583D64">
      <w:pPr>
        <w:pStyle w:val="NormalWeb"/>
        <w:numPr>
          <w:ilvl w:val="0"/>
          <w:numId w:val="3"/>
        </w:numPr>
        <w:shd w:val="clear" w:color="auto" w:fill="FFFFFF"/>
        <w:spacing w:before="0" w:beforeAutospacing="0" w:after="0" w:afterAutospacing="0" w:line="360" w:lineRule="auto"/>
        <w:jc w:val="both"/>
      </w:pPr>
      <w:r>
        <w:t>Purgatory</w:t>
      </w:r>
    </w:p>
    <w:p w14:paraId="0B843A93" w14:textId="1499332E" w:rsidR="005228E7" w:rsidRDefault="005228E7" w:rsidP="00583D64">
      <w:pPr>
        <w:pStyle w:val="NormalWeb"/>
        <w:numPr>
          <w:ilvl w:val="0"/>
          <w:numId w:val="3"/>
        </w:numPr>
        <w:shd w:val="clear" w:color="auto" w:fill="FFFFFF"/>
        <w:spacing w:before="0" w:beforeAutospacing="0" w:after="0" w:afterAutospacing="0" w:line="360" w:lineRule="auto"/>
        <w:jc w:val="both"/>
      </w:pPr>
      <w:proofErr w:type="spellStart"/>
      <w:r>
        <w:t>TeamBaobab</w:t>
      </w:r>
      <w:proofErr w:type="spellEnd"/>
    </w:p>
    <w:p w14:paraId="544D3284" w14:textId="0F8BBBC9" w:rsidR="005228E7" w:rsidRPr="00FE3BF8" w:rsidRDefault="005228E7" w:rsidP="00583D64">
      <w:pPr>
        <w:pStyle w:val="NormalWeb"/>
        <w:numPr>
          <w:ilvl w:val="0"/>
          <w:numId w:val="3"/>
        </w:numPr>
        <w:shd w:val="clear" w:color="auto" w:fill="FFFFFF"/>
        <w:spacing w:before="0" w:beforeAutospacing="0" w:after="0" w:afterAutospacing="0" w:line="360" w:lineRule="auto"/>
        <w:jc w:val="both"/>
      </w:pPr>
      <w:r>
        <w:t>Prizes</w:t>
      </w:r>
    </w:p>
    <w:p w14:paraId="2EB3EDE3" w14:textId="47B9DC68" w:rsidR="00FE3BF8" w:rsidRDefault="00FE3BF8" w:rsidP="00FE3BF8">
      <w:pPr>
        <w:pStyle w:val="NormalWeb"/>
        <w:shd w:val="clear" w:color="auto" w:fill="FFFFFF"/>
        <w:spacing w:before="0" w:beforeAutospacing="0" w:after="0" w:afterAutospacing="0" w:line="360" w:lineRule="auto"/>
        <w:jc w:val="both"/>
      </w:pPr>
    </w:p>
    <w:p w14:paraId="6EA6E650" w14:textId="69D63ABF" w:rsidR="005228E7" w:rsidRDefault="005228E7" w:rsidP="005228E7">
      <w:pPr>
        <w:pStyle w:val="NormalWeb"/>
        <w:shd w:val="clear" w:color="auto" w:fill="FFFFFF"/>
        <w:spacing w:before="0" w:beforeAutospacing="0" w:after="0" w:afterAutospacing="0" w:line="360" w:lineRule="auto"/>
        <w:jc w:val="both"/>
      </w:pPr>
      <w:r>
        <w:rPr>
          <w:noProof/>
        </w:rPr>
        <w:lastRenderedPageBreak/>
        <w:drawing>
          <wp:anchor distT="0" distB="0" distL="114300" distR="114300" simplePos="0" relativeHeight="251659264" behindDoc="0" locked="0" layoutInCell="1" allowOverlap="1" wp14:anchorId="0E042C96" wp14:editId="240AE15B">
            <wp:simplePos x="0" y="0"/>
            <wp:positionH relativeFrom="margin">
              <wp:align>right</wp:align>
            </wp:positionH>
            <wp:positionV relativeFrom="paragraph">
              <wp:posOffset>3933825</wp:posOffset>
            </wp:positionV>
            <wp:extent cx="5943600" cy="3371850"/>
            <wp:effectExtent l="0" t="0" r="0" b="0"/>
            <wp:wrapThrough wrapText="bothSides">
              <wp:wrapPolygon edited="0">
                <wp:start x="0" y="0"/>
                <wp:lineTo x="0" y="21478"/>
                <wp:lineTo x="21531" y="21478"/>
                <wp:lineTo x="21531" y="0"/>
                <wp:lineTo x="0" y="0"/>
              </wp:wrapPolygon>
            </wp:wrapThrough>
            <wp:docPr id="2" name="Chart 2">
              <a:extLst xmlns:a="http://schemas.openxmlformats.org/drawingml/2006/main">
                <a:ext uri="{FF2B5EF4-FFF2-40B4-BE49-F238E27FC236}">
                  <a16:creationId xmlns:a16="http://schemas.microsoft.com/office/drawing/2014/main" id="{731F8B10-CB9A-477B-B7D4-71B85EA8E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824406A" wp14:editId="5359C48B">
            <wp:simplePos x="0" y="0"/>
            <wp:positionH relativeFrom="margin">
              <wp:align>right</wp:align>
            </wp:positionH>
            <wp:positionV relativeFrom="paragraph">
              <wp:posOffset>8890</wp:posOffset>
            </wp:positionV>
            <wp:extent cx="5943600" cy="3390900"/>
            <wp:effectExtent l="0" t="0" r="0" b="0"/>
            <wp:wrapThrough wrapText="bothSides">
              <wp:wrapPolygon edited="0">
                <wp:start x="0" y="0"/>
                <wp:lineTo x="0" y="21479"/>
                <wp:lineTo x="21531" y="21479"/>
                <wp:lineTo x="21531" y="0"/>
                <wp:lineTo x="0" y="0"/>
              </wp:wrapPolygon>
            </wp:wrapThrough>
            <wp:docPr id="1" name="Chart 1">
              <a:extLst xmlns:a="http://schemas.openxmlformats.org/drawingml/2006/main">
                <a:ext uri="{FF2B5EF4-FFF2-40B4-BE49-F238E27FC236}">
                  <a16:creationId xmlns:a16="http://schemas.microsoft.com/office/drawing/2014/main" id="{EA30E88B-B583-473B-81D4-8F58CD57E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D865D9">
        <w:t>Fig</w:t>
      </w:r>
      <w:r w:rsidR="00F95ED2">
        <w:t xml:space="preserve"> </w:t>
      </w:r>
      <w:r w:rsidR="00D865D9">
        <w:t xml:space="preserve">1. Average time to run the function </w:t>
      </w:r>
      <w:proofErr w:type="spellStart"/>
      <w:r w:rsidR="00D865D9">
        <w:t>print_col_type</w:t>
      </w:r>
      <w:proofErr w:type="spellEnd"/>
      <w:r w:rsidR="00D865D9">
        <w:t xml:space="preserve"> on </w:t>
      </w:r>
      <w:proofErr w:type="spellStart"/>
      <w:r w:rsidR="00D865D9">
        <w:t>default.sor</w:t>
      </w:r>
      <w:proofErr w:type="spellEnd"/>
      <w:r w:rsidR="00D865D9">
        <w:t xml:space="preserve"> fil</w:t>
      </w:r>
      <w:r w:rsidR="000D54A9">
        <w:t>e</w:t>
      </w:r>
      <w:r w:rsidR="00D865D9">
        <w:t>.</w:t>
      </w:r>
    </w:p>
    <w:p w14:paraId="7B8CF9B0" w14:textId="5A98AC7E" w:rsidR="00F95ED2" w:rsidRDefault="00F95ED2" w:rsidP="005228E7">
      <w:pPr>
        <w:pStyle w:val="NormalWeb"/>
        <w:shd w:val="clear" w:color="auto" w:fill="FFFFFF"/>
        <w:spacing w:before="0" w:beforeAutospacing="0" w:after="0" w:afterAutospacing="0" w:line="360" w:lineRule="auto"/>
        <w:jc w:val="both"/>
      </w:pPr>
      <w:r>
        <w:t xml:space="preserve">Fig 2. Average time to run the function </w:t>
      </w:r>
      <w:proofErr w:type="spellStart"/>
      <w:r>
        <w:t>print_col_index</w:t>
      </w:r>
      <w:proofErr w:type="spellEnd"/>
      <w:r>
        <w:t xml:space="preserve"> on </w:t>
      </w:r>
      <w:proofErr w:type="spellStart"/>
      <w:r>
        <w:t>default.sor</w:t>
      </w:r>
      <w:proofErr w:type="spellEnd"/>
      <w:r>
        <w:t xml:space="preserve"> file.</w:t>
      </w:r>
      <w:r w:rsidR="0021325B">
        <w:t xml:space="preserve"> </w:t>
      </w:r>
    </w:p>
    <w:p w14:paraId="740B5A45" w14:textId="7292EFB7" w:rsidR="00F95ED2" w:rsidRDefault="00F95ED2" w:rsidP="00F95ED2">
      <w:pPr>
        <w:pStyle w:val="NormalWeb"/>
        <w:shd w:val="clear" w:color="auto" w:fill="FFFFFF"/>
        <w:spacing w:before="0" w:beforeAutospacing="0" w:after="0" w:afterAutospacing="0" w:line="360" w:lineRule="auto"/>
        <w:ind w:left="288"/>
        <w:jc w:val="both"/>
      </w:pPr>
    </w:p>
    <w:p w14:paraId="0A0339FE" w14:textId="772E60D6" w:rsidR="00F95ED2" w:rsidRDefault="00F95ED2" w:rsidP="00F95ED2">
      <w:pPr>
        <w:pStyle w:val="NormalWeb"/>
        <w:shd w:val="clear" w:color="auto" w:fill="FFFFFF"/>
        <w:spacing w:before="0" w:beforeAutospacing="0" w:after="0" w:afterAutospacing="0" w:line="360" w:lineRule="auto"/>
        <w:ind w:left="288"/>
        <w:jc w:val="both"/>
      </w:pPr>
    </w:p>
    <w:p w14:paraId="4002DFCF" w14:textId="564FC0D2" w:rsidR="005228E7" w:rsidRDefault="005228E7" w:rsidP="005228E7">
      <w:pPr>
        <w:pStyle w:val="NormalWeb"/>
        <w:shd w:val="clear" w:color="auto" w:fill="FFFFFF"/>
        <w:spacing w:before="0" w:beforeAutospacing="0" w:after="0" w:afterAutospacing="0" w:line="360" w:lineRule="auto"/>
        <w:jc w:val="both"/>
      </w:pPr>
      <w:r>
        <w:rPr>
          <w:noProof/>
        </w:rPr>
        <w:lastRenderedPageBreak/>
        <w:drawing>
          <wp:anchor distT="0" distB="0" distL="114300" distR="114300" simplePos="0" relativeHeight="251661312" behindDoc="0" locked="0" layoutInCell="1" allowOverlap="1" wp14:anchorId="2F8FB07E" wp14:editId="1917E9C3">
            <wp:simplePos x="0" y="0"/>
            <wp:positionH relativeFrom="margin">
              <wp:align>right</wp:align>
            </wp:positionH>
            <wp:positionV relativeFrom="paragraph">
              <wp:posOffset>3648075</wp:posOffset>
            </wp:positionV>
            <wp:extent cx="5943600" cy="3552825"/>
            <wp:effectExtent l="0" t="0" r="0" b="9525"/>
            <wp:wrapThrough wrapText="bothSides">
              <wp:wrapPolygon edited="0">
                <wp:start x="0" y="0"/>
                <wp:lineTo x="0" y="21542"/>
                <wp:lineTo x="21531" y="21542"/>
                <wp:lineTo x="21531" y="0"/>
                <wp:lineTo x="0" y="0"/>
              </wp:wrapPolygon>
            </wp:wrapThrough>
            <wp:docPr id="4" name="Chart 4">
              <a:extLst xmlns:a="http://schemas.openxmlformats.org/drawingml/2006/main">
                <a:ext uri="{FF2B5EF4-FFF2-40B4-BE49-F238E27FC236}">
                  <a16:creationId xmlns:a16="http://schemas.microsoft.com/office/drawing/2014/main" id="{83BBCC17-D41B-4746-9D2F-D4CFC6B223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22DFCA3" wp14:editId="6AE94267">
            <wp:simplePos x="0" y="0"/>
            <wp:positionH relativeFrom="margin">
              <wp:align>right</wp:align>
            </wp:positionH>
            <wp:positionV relativeFrom="paragraph">
              <wp:posOffset>0</wp:posOffset>
            </wp:positionV>
            <wp:extent cx="5943600" cy="3333750"/>
            <wp:effectExtent l="0" t="0" r="0" b="0"/>
            <wp:wrapThrough wrapText="bothSides">
              <wp:wrapPolygon edited="0">
                <wp:start x="0" y="0"/>
                <wp:lineTo x="0" y="21477"/>
                <wp:lineTo x="21531" y="21477"/>
                <wp:lineTo x="21531" y="0"/>
                <wp:lineTo x="0" y="0"/>
              </wp:wrapPolygon>
            </wp:wrapThrough>
            <wp:docPr id="3" name="Chart 3">
              <a:extLst xmlns:a="http://schemas.openxmlformats.org/drawingml/2006/main">
                <a:ext uri="{FF2B5EF4-FFF2-40B4-BE49-F238E27FC236}">
                  <a16:creationId xmlns:a16="http://schemas.microsoft.com/office/drawing/2014/main" id="{67D14323-2758-4145-BBED-B1DF485B4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95ED2">
        <w:t>Fig 3. Average time to run the function print_col_type on 100row.sor file.</w:t>
      </w:r>
    </w:p>
    <w:p w14:paraId="0DFDDC33" w14:textId="0B65AAA2" w:rsidR="005228E7" w:rsidRDefault="00F95ED2" w:rsidP="005228E7">
      <w:pPr>
        <w:pStyle w:val="NormalWeb"/>
        <w:shd w:val="clear" w:color="auto" w:fill="FFFFFF"/>
        <w:spacing w:before="0" w:beforeAutospacing="0" w:after="0" w:afterAutospacing="0" w:line="360" w:lineRule="auto"/>
        <w:jc w:val="both"/>
      </w:pPr>
      <w:r>
        <w:t>Fig 4. Average time to run the function print_col_</w:t>
      </w:r>
      <w:r w:rsidR="00FE3BF8">
        <w:t>index</w:t>
      </w:r>
      <w:r>
        <w:t xml:space="preserve"> on 100row.sor file.</w:t>
      </w:r>
    </w:p>
    <w:p w14:paraId="28E50D0D" w14:textId="67C339BC" w:rsidR="00D865D9" w:rsidRDefault="00FE3BF8" w:rsidP="005228E7">
      <w:pPr>
        <w:pStyle w:val="NormalWeb"/>
        <w:shd w:val="clear" w:color="auto" w:fill="FFFFFF"/>
        <w:spacing w:before="0" w:beforeAutospacing="0" w:after="0" w:afterAutospacing="0" w:line="360" w:lineRule="auto"/>
        <w:jc w:val="both"/>
      </w:pPr>
      <w:r w:rsidRPr="00FE3BF8">
        <w:rPr>
          <w:b/>
          <w:bCs/>
        </w:rPr>
        <w:t>Disclaimer</w:t>
      </w:r>
      <w:r>
        <w:t xml:space="preserve">: In the first two graphs we decided to not include team Prizes because their code was taking upwards of 20 mins to run on our large </w:t>
      </w:r>
      <w:proofErr w:type="spellStart"/>
      <w:r>
        <w:t>default.sor</w:t>
      </w:r>
      <w:proofErr w:type="spellEnd"/>
      <w:r>
        <w:t xml:space="preserve"> file.</w:t>
      </w:r>
    </w:p>
    <w:p w14:paraId="33B28EFB" w14:textId="32881F0C" w:rsidR="00E116DA" w:rsidRDefault="00E116DA" w:rsidP="00E116DA">
      <w:pPr>
        <w:pStyle w:val="NormalWeb"/>
        <w:shd w:val="clear" w:color="auto" w:fill="FFFFFF"/>
        <w:spacing w:before="0" w:beforeAutospacing="0" w:after="0" w:afterAutospacing="0" w:line="360" w:lineRule="auto"/>
        <w:jc w:val="both"/>
      </w:pPr>
      <w:r w:rsidRPr="00967EBD">
        <w:rPr>
          <w:b/>
          <w:bCs/>
        </w:rPr>
        <w:lastRenderedPageBreak/>
        <w:t xml:space="preserve">Comparison of the products’ </w:t>
      </w:r>
      <w:r>
        <w:rPr>
          <w:b/>
          <w:bCs/>
        </w:rPr>
        <w:t>interpretation of</w:t>
      </w:r>
      <w:r w:rsidRPr="00967EBD">
        <w:rPr>
          <w:b/>
          <w:bCs/>
        </w:rPr>
        <w:t xml:space="preserve"> </w:t>
      </w:r>
      <w:r>
        <w:rPr>
          <w:b/>
          <w:bCs/>
        </w:rPr>
        <w:t>edge case</w:t>
      </w:r>
    </w:p>
    <w:p w14:paraId="4023A468" w14:textId="57F38141" w:rsidR="00E116DA" w:rsidRPr="00E116DA" w:rsidRDefault="00E116DA" w:rsidP="00E116DA">
      <w:r w:rsidRPr="00E116DA">
        <w:t>One test we ran included the string &lt;"</w:t>
      </w:r>
      <w:proofErr w:type="spellStart"/>
      <w:r w:rsidRPr="00E116DA">
        <w:t>dsfsaD</w:t>
      </w:r>
      <w:proofErr w:type="spellEnd"/>
      <w:r w:rsidRPr="00E116DA">
        <w:t>&gt;&lt;</w:t>
      </w:r>
      <w:proofErr w:type="spellStart"/>
      <w:r w:rsidRPr="00E116DA">
        <w:t>Dsafsa</w:t>
      </w:r>
      <w:proofErr w:type="spellEnd"/>
      <w:r w:rsidRPr="00E116DA">
        <w:t xml:space="preserve">"&gt;. The behavior of this was not </w:t>
      </w:r>
    </w:p>
    <w:p w14:paraId="3266F982" w14:textId="1CB29928" w:rsidR="00E116DA" w:rsidRPr="00E116DA" w:rsidRDefault="00E116DA" w:rsidP="00E116DA">
      <w:r w:rsidRPr="00E116DA">
        <w:t>explicitly defined in the Project guidelines, but we were interested to see how each</w:t>
      </w:r>
    </w:p>
    <w:p w14:paraId="337EADE5" w14:textId="40B531EF" w:rsidR="00E116DA" w:rsidRPr="00E116DA" w:rsidRDefault="00E116DA" w:rsidP="00E116DA">
      <w:r w:rsidRPr="00E116DA">
        <w:t xml:space="preserve">project handled it. </w:t>
      </w:r>
    </w:p>
    <w:p w14:paraId="1DE1F07A" w14:textId="77777777" w:rsidR="00E116DA" w:rsidRPr="00E116DA" w:rsidRDefault="00E116DA" w:rsidP="00E116DA"/>
    <w:p w14:paraId="7FD33A54" w14:textId="77777777" w:rsidR="00E116DA" w:rsidRPr="00E116DA" w:rsidRDefault="00E116DA" w:rsidP="00E116DA">
      <w:pPr>
        <w:ind w:left="720"/>
      </w:pPr>
      <w:proofErr w:type="spellStart"/>
      <w:r w:rsidRPr="00E116DA">
        <w:rPr>
          <w:b/>
        </w:rPr>
        <w:t>TeamBaobab</w:t>
      </w:r>
      <w:proofErr w:type="spellEnd"/>
      <w:r w:rsidRPr="00E116DA">
        <w:rPr>
          <w:b/>
        </w:rPr>
        <w:t>, Prizes</w:t>
      </w:r>
      <w:r w:rsidRPr="00E116DA">
        <w:t xml:space="preserve"> - Parses into two Strings:  </w:t>
      </w:r>
      <w:proofErr w:type="spellStart"/>
      <w:r w:rsidRPr="00E116DA">
        <w:t>dsfsa</w:t>
      </w:r>
      <w:proofErr w:type="spellEnd"/>
      <w:r w:rsidRPr="00E116DA">
        <w:t xml:space="preserve">, </w:t>
      </w:r>
      <w:proofErr w:type="spellStart"/>
      <w:r w:rsidRPr="00E116DA">
        <w:t>Dsafsa</w:t>
      </w:r>
      <w:proofErr w:type="spellEnd"/>
      <w:r w:rsidRPr="00E116DA">
        <w:t>"</w:t>
      </w:r>
    </w:p>
    <w:p w14:paraId="6571A9B1" w14:textId="77777777" w:rsidR="00E116DA" w:rsidRPr="00E116DA" w:rsidRDefault="00E116DA" w:rsidP="00E116DA">
      <w:pPr>
        <w:ind w:left="720"/>
      </w:pPr>
      <w:r w:rsidRPr="00E116DA">
        <w:t xml:space="preserve">            This does not make much sense because it removes the beginning " and the D</w:t>
      </w:r>
    </w:p>
    <w:p w14:paraId="5487CAD5" w14:textId="77777777" w:rsidR="00E116DA" w:rsidRPr="00E116DA" w:rsidRDefault="00E116DA" w:rsidP="00E116DA">
      <w:pPr>
        <w:ind w:left="720"/>
      </w:pPr>
      <w:r w:rsidRPr="00E116DA">
        <w:t xml:space="preserve">            at the end of the first string, when it should be checking if the D is a "</w:t>
      </w:r>
    </w:p>
    <w:p w14:paraId="787D3DEB" w14:textId="77777777" w:rsidR="00E116DA" w:rsidRPr="00E116DA" w:rsidRDefault="00E116DA" w:rsidP="00E116DA">
      <w:pPr>
        <w:ind w:left="720"/>
      </w:pPr>
    </w:p>
    <w:p w14:paraId="77BD59D4" w14:textId="77777777" w:rsidR="00E116DA" w:rsidRPr="00E116DA" w:rsidRDefault="00E116DA" w:rsidP="00E116DA">
      <w:pPr>
        <w:ind w:left="720"/>
      </w:pPr>
      <w:r w:rsidRPr="00E116DA">
        <w:rPr>
          <w:b/>
        </w:rPr>
        <w:t>Anonymous</w:t>
      </w:r>
      <w:r w:rsidRPr="00E116DA">
        <w:t xml:space="preserve"> - Parses into two empty strings: </w:t>
      </w:r>
    </w:p>
    <w:p w14:paraId="362C04CA" w14:textId="77777777" w:rsidR="00E116DA" w:rsidRPr="00E116DA" w:rsidRDefault="00E116DA" w:rsidP="00E116DA">
      <w:pPr>
        <w:ind w:left="720"/>
      </w:pPr>
      <w:r w:rsidRPr="00E116DA">
        <w:t xml:space="preserve">            This means that the code probably sees it as two strings "</w:t>
      </w:r>
      <w:proofErr w:type="spellStart"/>
      <w:r w:rsidRPr="00E116DA">
        <w:t>dsfsaD</w:t>
      </w:r>
      <w:proofErr w:type="spellEnd"/>
      <w:r w:rsidRPr="00E116DA">
        <w:t xml:space="preserve"> and </w:t>
      </w:r>
      <w:proofErr w:type="spellStart"/>
      <w:r w:rsidRPr="00E116DA">
        <w:t>Dsafsa</w:t>
      </w:r>
      <w:proofErr w:type="spellEnd"/>
      <w:r w:rsidRPr="00E116DA">
        <w:t>."</w:t>
      </w:r>
    </w:p>
    <w:p w14:paraId="51C08D14" w14:textId="77777777" w:rsidR="00E116DA" w:rsidRPr="00E116DA" w:rsidRDefault="00E116DA" w:rsidP="00E116DA">
      <w:pPr>
        <w:ind w:left="720"/>
      </w:pPr>
      <w:r w:rsidRPr="00E116DA">
        <w:t xml:space="preserve">            But, they decide it's "malformed," and makes it an empty string. This behavior</w:t>
      </w:r>
    </w:p>
    <w:p w14:paraId="62F10DFB" w14:textId="77777777" w:rsidR="00E116DA" w:rsidRPr="00E116DA" w:rsidRDefault="00E116DA" w:rsidP="00E116DA">
      <w:pPr>
        <w:ind w:left="720"/>
      </w:pPr>
      <w:r w:rsidRPr="00E116DA">
        <w:t xml:space="preserve">            does not make sense as they are throwing out data, and was not specified in the</w:t>
      </w:r>
    </w:p>
    <w:p w14:paraId="54B24E98" w14:textId="77777777" w:rsidR="00E116DA" w:rsidRPr="00E116DA" w:rsidRDefault="00E116DA" w:rsidP="00E116DA">
      <w:pPr>
        <w:ind w:left="720"/>
      </w:pPr>
      <w:r w:rsidRPr="00E116DA">
        <w:t xml:space="preserve">            Assignment.  </w:t>
      </w:r>
    </w:p>
    <w:p w14:paraId="577DF316" w14:textId="77777777" w:rsidR="00E116DA" w:rsidRPr="00E116DA" w:rsidRDefault="00E116DA" w:rsidP="00E116DA">
      <w:pPr>
        <w:ind w:left="720"/>
      </w:pPr>
    </w:p>
    <w:p w14:paraId="15E372FA" w14:textId="77777777" w:rsidR="00E116DA" w:rsidRPr="00E116DA" w:rsidRDefault="00E116DA" w:rsidP="00E116DA">
      <w:pPr>
        <w:ind w:left="720"/>
      </w:pPr>
      <w:r w:rsidRPr="00E116DA">
        <w:rPr>
          <w:b/>
        </w:rPr>
        <w:t>Chunky Boys</w:t>
      </w:r>
      <w:r w:rsidRPr="00E116DA">
        <w:t xml:space="preserve"> - Parses into two strings: "</w:t>
      </w:r>
      <w:proofErr w:type="spellStart"/>
      <w:r w:rsidRPr="00E116DA">
        <w:t>dsfsaD</w:t>
      </w:r>
      <w:proofErr w:type="spellEnd"/>
      <w:r w:rsidRPr="00E116DA">
        <w:t>, "</w:t>
      </w:r>
      <w:proofErr w:type="spellStart"/>
      <w:r w:rsidRPr="00E116DA">
        <w:t>Dsafsa</w:t>
      </w:r>
      <w:proofErr w:type="spellEnd"/>
      <w:r w:rsidRPr="00E116DA">
        <w:t>""</w:t>
      </w:r>
    </w:p>
    <w:p w14:paraId="51BEAE72" w14:textId="77777777" w:rsidR="00E116DA" w:rsidRPr="00E116DA" w:rsidRDefault="00E116DA" w:rsidP="00E116DA">
      <w:pPr>
        <w:ind w:left="720"/>
      </w:pPr>
      <w:r w:rsidRPr="00E116DA">
        <w:t xml:space="preserve">            This does not make much sense as the first string is not given quotes, while the</w:t>
      </w:r>
    </w:p>
    <w:p w14:paraId="1B372C26" w14:textId="77777777" w:rsidR="00E116DA" w:rsidRPr="00E116DA" w:rsidRDefault="00E116DA" w:rsidP="00E116DA">
      <w:pPr>
        <w:ind w:left="720"/>
      </w:pPr>
      <w:r w:rsidRPr="00E116DA">
        <w:t xml:space="preserve">            second string is. </w:t>
      </w:r>
    </w:p>
    <w:p w14:paraId="2EA57463" w14:textId="77777777" w:rsidR="00E116DA" w:rsidRPr="00E116DA" w:rsidRDefault="00E116DA" w:rsidP="00E116DA">
      <w:pPr>
        <w:ind w:left="720"/>
      </w:pPr>
    </w:p>
    <w:p w14:paraId="1C6ED7DA" w14:textId="77777777" w:rsidR="00E116DA" w:rsidRPr="00E116DA" w:rsidRDefault="00E116DA" w:rsidP="00E116DA">
      <w:pPr>
        <w:ind w:left="720"/>
      </w:pPr>
      <w:r w:rsidRPr="00E116DA">
        <w:rPr>
          <w:b/>
        </w:rPr>
        <w:t>Snowy Song</w:t>
      </w:r>
      <w:r w:rsidRPr="00E116DA">
        <w:t xml:space="preserve"> - Parses into two strings: ""</w:t>
      </w:r>
      <w:proofErr w:type="spellStart"/>
      <w:r w:rsidRPr="00E116DA">
        <w:t>dsfsaD</w:t>
      </w:r>
      <w:proofErr w:type="spellEnd"/>
      <w:r w:rsidRPr="00E116DA">
        <w:t>", "</w:t>
      </w:r>
      <w:proofErr w:type="spellStart"/>
      <w:r w:rsidRPr="00E116DA">
        <w:t>Dsafsa</w:t>
      </w:r>
      <w:proofErr w:type="spellEnd"/>
      <w:r w:rsidRPr="00E116DA">
        <w:t>""</w:t>
      </w:r>
    </w:p>
    <w:p w14:paraId="635B9086" w14:textId="77777777" w:rsidR="00E116DA" w:rsidRPr="00E116DA" w:rsidRDefault="00E116DA" w:rsidP="00E116DA">
      <w:pPr>
        <w:ind w:left="720"/>
      </w:pPr>
      <w:r w:rsidRPr="00E116DA">
        <w:t xml:space="preserve">            This makes sense as it prints them like strings, adding quotations around it.</w:t>
      </w:r>
    </w:p>
    <w:p w14:paraId="4AC445B6" w14:textId="77777777" w:rsidR="00E116DA" w:rsidRPr="00E116DA" w:rsidRDefault="00E116DA" w:rsidP="00E116DA">
      <w:pPr>
        <w:ind w:left="720"/>
      </w:pPr>
    </w:p>
    <w:p w14:paraId="66B33992" w14:textId="77777777" w:rsidR="00E116DA" w:rsidRPr="00E116DA" w:rsidRDefault="00E116DA" w:rsidP="00E116DA">
      <w:pPr>
        <w:ind w:left="720"/>
      </w:pPr>
      <w:r w:rsidRPr="00E116DA">
        <w:rPr>
          <w:b/>
        </w:rPr>
        <w:t>Purgatory</w:t>
      </w:r>
      <w:r w:rsidRPr="00E116DA">
        <w:t xml:space="preserve"> - Parses into two strings: "</w:t>
      </w:r>
      <w:proofErr w:type="spellStart"/>
      <w:r w:rsidRPr="00E116DA">
        <w:t>dsfsaD</w:t>
      </w:r>
      <w:proofErr w:type="spellEnd"/>
      <w:r w:rsidRPr="00E116DA">
        <w:t xml:space="preserve">, </w:t>
      </w:r>
      <w:proofErr w:type="spellStart"/>
      <w:r w:rsidRPr="00E116DA">
        <w:t>Dsafsa</w:t>
      </w:r>
      <w:proofErr w:type="spellEnd"/>
      <w:r w:rsidRPr="00E116DA">
        <w:t>"</w:t>
      </w:r>
    </w:p>
    <w:p w14:paraId="04B489CF" w14:textId="7F5FDCF7" w:rsidR="00E116DA" w:rsidRDefault="00E116DA" w:rsidP="00E116DA">
      <w:pPr>
        <w:ind w:left="720"/>
      </w:pPr>
      <w:r w:rsidRPr="00E116DA">
        <w:t xml:space="preserve">            This makes sense as they are not changed</w:t>
      </w:r>
      <w:r>
        <w:t>, and interpreted as strings</w:t>
      </w:r>
      <w:r w:rsidRPr="00E116DA">
        <w:t>.</w:t>
      </w:r>
    </w:p>
    <w:p w14:paraId="1BACF7A7" w14:textId="55A58853" w:rsidR="00E116DA" w:rsidRDefault="00E116DA" w:rsidP="00E116DA"/>
    <w:p w14:paraId="4A6BBD01" w14:textId="5FE2AB0C" w:rsidR="00E116DA" w:rsidRPr="00E116DA" w:rsidRDefault="00E116DA" w:rsidP="00E116DA">
      <w:r>
        <w:t>We believe that printing “</w:t>
      </w:r>
      <w:proofErr w:type="spellStart"/>
      <w:r w:rsidRPr="00E116DA">
        <w:t>dsfsaD</w:t>
      </w:r>
      <w:proofErr w:type="spellEnd"/>
      <w:r w:rsidRPr="00E116DA">
        <w:t>&gt;&lt;</w:t>
      </w:r>
      <w:proofErr w:type="spellStart"/>
      <w:r w:rsidRPr="00E116DA">
        <w:t>Dsafsa</w:t>
      </w:r>
      <w:proofErr w:type="spellEnd"/>
      <w:r>
        <w:t>” would have made the most sense, however none of the products tested resulted in this option.</w:t>
      </w:r>
    </w:p>
    <w:p w14:paraId="478AC7E0" w14:textId="3222A967" w:rsidR="00E116DA" w:rsidRDefault="00E116DA" w:rsidP="005228E7">
      <w:pPr>
        <w:pStyle w:val="NormalWeb"/>
        <w:shd w:val="clear" w:color="auto" w:fill="FFFFFF"/>
        <w:spacing w:before="0" w:beforeAutospacing="0" w:after="0" w:afterAutospacing="0" w:line="360" w:lineRule="auto"/>
        <w:jc w:val="both"/>
      </w:pPr>
    </w:p>
    <w:p w14:paraId="76C9A3C4" w14:textId="309C7DC1" w:rsidR="00E116DA" w:rsidRDefault="00E116DA" w:rsidP="005228E7">
      <w:pPr>
        <w:pStyle w:val="NormalWeb"/>
        <w:shd w:val="clear" w:color="auto" w:fill="FFFFFF"/>
        <w:spacing w:before="0" w:beforeAutospacing="0" w:after="0" w:afterAutospacing="0" w:line="360" w:lineRule="auto"/>
        <w:jc w:val="both"/>
      </w:pPr>
    </w:p>
    <w:p w14:paraId="7E913026" w14:textId="77777777" w:rsidR="00E116DA" w:rsidRDefault="00E116DA" w:rsidP="005228E7">
      <w:pPr>
        <w:pStyle w:val="NormalWeb"/>
        <w:shd w:val="clear" w:color="auto" w:fill="FFFFFF"/>
        <w:spacing w:before="0" w:beforeAutospacing="0" w:after="0" w:afterAutospacing="0" w:line="360" w:lineRule="auto"/>
        <w:jc w:val="both"/>
      </w:pPr>
    </w:p>
    <w:p w14:paraId="7B61EA0B" w14:textId="77777777" w:rsidR="00E116DA" w:rsidRDefault="00E116DA" w:rsidP="00E116DA">
      <w:pPr>
        <w:pStyle w:val="NormalWeb"/>
        <w:shd w:val="clear" w:color="auto" w:fill="FFFFFF"/>
        <w:spacing w:before="0" w:beforeAutospacing="0" w:after="0" w:afterAutospacing="0" w:line="360" w:lineRule="auto"/>
        <w:jc w:val="both"/>
      </w:pPr>
    </w:p>
    <w:p w14:paraId="427EF441" w14:textId="4F24B39D" w:rsidR="00967EBD" w:rsidRDefault="00967EBD" w:rsidP="00E116DA">
      <w:pPr>
        <w:pStyle w:val="NormalWeb"/>
        <w:shd w:val="clear" w:color="auto" w:fill="FFFFFF"/>
        <w:spacing w:before="0" w:beforeAutospacing="0" w:after="0" w:afterAutospacing="0" w:line="360" w:lineRule="auto"/>
        <w:jc w:val="both"/>
      </w:pPr>
      <w:r w:rsidRPr="00967EBD">
        <w:rPr>
          <w:b/>
          <w:bCs/>
        </w:rPr>
        <w:t>Threats to validity</w:t>
      </w:r>
      <w:r w:rsidR="00E116DA">
        <w:t xml:space="preserve"> The tests were performed on a Mac OS with the charger plugged in and no other processes running. </w:t>
      </w:r>
      <w:r w:rsidR="00A95D82">
        <w:t>This would lead to the tests to be biased toward programs that perform better on macs.</w:t>
      </w:r>
      <w:r w:rsidR="000D54A9">
        <w:t xml:space="preserve"> Also, our .</w:t>
      </w:r>
      <w:proofErr w:type="spellStart"/>
      <w:r w:rsidR="000D54A9">
        <w:t>sor</w:t>
      </w:r>
      <w:proofErr w:type="spellEnd"/>
      <w:r w:rsidR="000D54A9">
        <w:t xml:space="preserve"> files tested included the interesting edge cases many times. If the program was optimized to take longer on this unusual, unlikely input, and faster on more expected inputs, then it would be penalized harshly in our tests.</w:t>
      </w:r>
    </w:p>
    <w:p w14:paraId="21943628" w14:textId="4DEE4F55" w:rsidR="004C1DCC" w:rsidRDefault="004C1DCC" w:rsidP="00E116DA">
      <w:pPr>
        <w:pStyle w:val="NormalWeb"/>
        <w:shd w:val="clear" w:color="auto" w:fill="FFFFFF"/>
        <w:spacing w:before="0" w:beforeAutospacing="0" w:after="0" w:afterAutospacing="0" w:line="360" w:lineRule="auto"/>
        <w:jc w:val="both"/>
      </w:pPr>
    </w:p>
    <w:p w14:paraId="4A664F90" w14:textId="4EA770A3" w:rsidR="004C1DCC" w:rsidRDefault="004C1DCC" w:rsidP="00E116DA">
      <w:pPr>
        <w:pStyle w:val="NormalWeb"/>
        <w:shd w:val="clear" w:color="auto" w:fill="FFFFFF"/>
        <w:spacing w:before="0" w:beforeAutospacing="0" w:after="0" w:afterAutospacing="0" w:line="360" w:lineRule="auto"/>
        <w:jc w:val="both"/>
        <w:rPr>
          <w:b/>
        </w:rPr>
      </w:pPr>
      <w:r w:rsidRPr="004C1DCC">
        <w:rPr>
          <w:b/>
        </w:rPr>
        <w:t xml:space="preserve">Comparison </w:t>
      </w:r>
      <w:r w:rsidR="000D54A9">
        <w:rPr>
          <w:b/>
        </w:rPr>
        <w:t>of Parsing</w:t>
      </w:r>
    </w:p>
    <w:p w14:paraId="53DEB757" w14:textId="1D6EF339" w:rsidR="004C1DCC" w:rsidRDefault="004C1DCC" w:rsidP="00E116DA">
      <w:pPr>
        <w:pStyle w:val="NormalWeb"/>
        <w:shd w:val="clear" w:color="auto" w:fill="FFFFFF"/>
        <w:spacing w:before="0" w:beforeAutospacing="0" w:after="0" w:afterAutospacing="0" w:line="360" w:lineRule="auto"/>
        <w:jc w:val="both"/>
      </w:pPr>
      <w:r>
        <w:t>One major difference between different programs was whether the program parses the whole file and places it into columnar format, or if it just skips to the line given after the first 500 lines are read. This is a major difference that could cause certain programs to take much shorter, and give the correct answer, while not actually having the data we need.</w:t>
      </w:r>
    </w:p>
    <w:tbl>
      <w:tblPr>
        <w:tblStyle w:val="TableGrid"/>
        <w:tblW w:w="0" w:type="auto"/>
        <w:tblLook w:val="04A0" w:firstRow="1" w:lastRow="0" w:firstColumn="1" w:lastColumn="0" w:noHBand="0" w:noVBand="1"/>
      </w:tblPr>
      <w:tblGrid>
        <w:gridCol w:w="1795"/>
        <w:gridCol w:w="2250"/>
      </w:tblGrid>
      <w:tr w:rsidR="000D54A9" w14:paraId="663E9D44" w14:textId="0A53E459" w:rsidTr="000B55DB">
        <w:tc>
          <w:tcPr>
            <w:tcW w:w="1795" w:type="dxa"/>
          </w:tcPr>
          <w:p w14:paraId="492B61E8" w14:textId="7377989F" w:rsidR="000D54A9" w:rsidRDefault="000D54A9" w:rsidP="00E116DA">
            <w:pPr>
              <w:pStyle w:val="NormalWeb"/>
              <w:spacing w:before="0" w:beforeAutospacing="0" w:after="0" w:afterAutospacing="0" w:line="360" w:lineRule="auto"/>
              <w:jc w:val="both"/>
            </w:pPr>
            <w:r>
              <w:t>Team Name</w:t>
            </w:r>
          </w:p>
        </w:tc>
        <w:tc>
          <w:tcPr>
            <w:tcW w:w="2250" w:type="dxa"/>
          </w:tcPr>
          <w:p w14:paraId="2057E025" w14:textId="1D060AA1" w:rsidR="000D54A9" w:rsidRDefault="000D54A9" w:rsidP="00E116DA">
            <w:pPr>
              <w:pStyle w:val="NormalWeb"/>
              <w:spacing w:before="0" w:beforeAutospacing="0" w:after="0" w:afterAutospacing="0" w:line="360" w:lineRule="auto"/>
              <w:jc w:val="both"/>
            </w:pPr>
            <w:r>
              <w:t>Parses Every Row</w:t>
            </w:r>
          </w:p>
        </w:tc>
      </w:tr>
      <w:tr w:rsidR="000D54A9" w14:paraId="78B009BA" w14:textId="7A87A494" w:rsidTr="000B55DB">
        <w:tc>
          <w:tcPr>
            <w:tcW w:w="1795" w:type="dxa"/>
          </w:tcPr>
          <w:p w14:paraId="0B2431E4" w14:textId="0B9DD258" w:rsidR="000D54A9" w:rsidRDefault="000D54A9" w:rsidP="004C1DCC">
            <w:pPr>
              <w:pStyle w:val="NormalWeb"/>
              <w:shd w:val="clear" w:color="auto" w:fill="FFFFFF"/>
              <w:spacing w:before="0" w:beforeAutospacing="0" w:after="0" w:afterAutospacing="0" w:line="360" w:lineRule="auto"/>
              <w:jc w:val="both"/>
            </w:pPr>
            <w:proofErr w:type="spellStart"/>
            <w:r>
              <w:t>SnowySong</w:t>
            </w:r>
            <w:proofErr w:type="spellEnd"/>
          </w:p>
        </w:tc>
        <w:tc>
          <w:tcPr>
            <w:tcW w:w="2250" w:type="dxa"/>
          </w:tcPr>
          <w:p w14:paraId="069AB8CB" w14:textId="07B6343D" w:rsidR="000D54A9" w:rsidRDefault="000D54A9" w:rsidP="00E116DA">
            <w:pPr>
              <w:pStyle w:val="NormalWeb"/>
              <w:spacing w:before="0" w:beforeAutospacing="0" w:after="0" w:afterAutospacing="0" w:line="360" w:lineRule="auto"/>
              <w:jc w:val="both"/>
            </w:pPr>
            <w:r>
              <w:t>NO</w:t>
            </w:r>
          </w:p>
        </w:tc>
      </w:tr>
      <w:tr w:rsidR="000D54A9" w14:paraId="4960D9AB" w14:textId="6615636D" w:rsidTr="000B55DB">
        <w:tc>
          <w:tcPr>
            <w:tcW w:w="1795" w:type="dxa"/>
          </w:tcPr>
          <w:p w14:paraId="14721770" w14:textId="4DCA2B7D" w:rsidR="000D54A9" w:rsidRDefault="000D54A9" w:rsidP="004C1DCC">
            <w:pPr>
              <w:pStyle w:val="NormalWeb"/>
              <w:shd w:val="clear" w:color="auto" w:fill="FFFFFF"/>
              <w:spacing w:before="0" w:beforeAutospacing="0" w:after="0" w:afterAutospacing="0" w:line="360" w:lineRule="auto"/>
              <w:jc w:val="both"/>
            </w:pPr>
            <w:r>
              <w:t>Anonymous</w:t>
            </w:r>
          </w:p>
        </w:tc>
        <w:tc>
          <w:tcPr>
            <w:tcW w:w="2250" w:type="dxa"/>
          </w:tcPr>
          <w:p w14:paraId="77F9E8B2" w14:textId="36176D90" w:rsidR="000D54A9" w:rsidRDefault="000D54A9" w:rsidP="00E116DA">
            <w:pPr>
              <w:pStyle w:val="NormalWeb"/>
              <w:spacing w:before="0" w:beforeAutospacing="0" w:after="0" w:afterAutospacing="0" w:line="360" w:lineRule="auto"/>
              <w:jc w:val="both"/>
            </w:pPr>
            <w:r>
              <w:t>YES</w:t>
            </w:r>
          </w:p>
        </w:tc>
      </w:tr>
      <w:tr w:rsidR="000D54A9" w14:paraId="1223BA56" w14:textId="191776E7" w:rsidTr="000B55DB">
        <w:tc>
          <w:tcPr>
            <w:tcW w:w="1795" w:type="dxa"/>
          </w:tcPr>
          <w:p w14:paraId="238B4945" w14:textId="067BC7E5" w:rsidR="000D54A9" w:rsidRDefault="000D54A9" w:rsidP="004C1DCC">
            <w:pPr>
              <w:pStyle w:val="NormalWeb"/>
              <w:shd w:val="clear" w:color="auto" w:fill="FFFFFF"/>
              <w:spacing w:before="0" w:beforeAutospacing="0" w:after="0" w:afterAutospacing="0" w:line="360" w:lineRule="auto"/>
              <w:jc w:val="both"/>
            </w:pPr>
            <w:r>
              <w:t>Chunk Boys</w:t>
            </w:r>
          </w:p>
        </w:tc>
        <w:tc>
          <w:tcPr>
            <w:tcW w:w="2250" w:type="dxa"/>
          </w:tcPr>
          <w:p w14:paraId="31868EDE" w14:textId="6B6DE5D3" w:rsidR="000D54A9" w:rsidRDefault="000D54A9" w:rsidP="00E116DA">
            <w:pPr>
              <w:pStyle w:val="NormalWeb"/>
              <w:spacing w:before="0" w:beforeAutospacing="0" w:after="0" w:afterAutospacing="0" w:line="360" w:lineRule="auto"/>
              <w:jc w:val="both"/>
            </w:pPr>
            <w:r>
              <w:t>NO</w:t>
            </w:r>
          </w:p>
        </w:tc>
      </w:tr>
      <w:tr w:rsidR="000D54A9" w14:paraId="3628D9EF" w14:textId="13A7C72A" w:rsidTr="000B55DB">
        <w:tc>
          <w:tcPr>
            <w:tcW w:w="1795" w:type="dxa"/>
          </w:tcPr>
          <w:p w14:paraId="7FB026FE" w14:textId="44C16B99" w:rsidR="000D54A9" w:rsidRDefault="000D54A9" w:rsidP="004C1DCC">
            <w:pPr>
              <w:pStyle w:val="NormalWeb"/>
              <w:shd w:val="clear" w:color="auto" w:fill="FFFFFF"/>
              <w:spacing w:before="0" w:beforeAutospacing="0" w:after="0" w:afterAutospacing="0" w:line="360" w:lineRule="auto"/>
              <w:jc w:val="both"/>
            </w:pPr>
            <w:r>
              <w:t>Purgatory</w:t>
            </w:r>
          </w:p>
        </w:tc>
        <w:tc>
          <w:tcPr>
            <w:tcW w:w="2250" w:type="dxa"/>
          </w:tcPr>
          <w:p w14:paraId="23D4CF7E" w14:textId="523EC0F2" w:rsidR="000D54A9" w:rsidRDefault="000D54A9" w:rsidP="00E116DA">
            <w:pPr>
              <w:pStyle w:val="NormalWeb"/>
              <w:spacing w:before="0" w:beforeAutospacing="0" w:after="0" w:afterAutospacing="0" w:line="360" w:lineRule="auto"/>
              <w:jc w:val="both"/>
            </w:pPr>
            <w:r>
              <w:t xml:space="preserve">To the row </w:t>
            </w:r>
            <w:proofErr w:type="spellStart"/>
            <w:r>
              <w:t>specfiied</w:t>
            </w:r>
            <w:proofErr w:type="spellEnd"/>
          </w:p>
        </w:tc>
      </w:tr>
      <w:tr w:rsidR="000D54A9" w14:paraId="588514B4" w14:textId="09CB1311" w:rsidTr="000B55DB">
        <w:tc>
          <w:tcPr>
            <w:tcW w:w="1795" w:type="dxa"/>
          </w:tcPr>
          <w:p w14:paraId="583D7266" w14:textId="2854B152" w:rsidR="000D54A9" w:rsidRDefault="000D54A9" w:rsidP="004C1DCC">
            <w:pPr>
              <w:pStyle w:val="NormalWeb"/>
              <w:shd w:val="clear" w:color="auto" w:fill="FFFFFF"/>
              <w:spacing w:before="0" w:beforeAutospacing="0" w:after="0" w:afterAutospacing="0" w:line="360" w:lineRule="auto"/>
              <w:jc w:val="both"/>
            </w:pPr>
            <w:proofErr w:type="spellStart"/>
            <w:r>
              <w:t>TeamBaobab</w:t>
            </w:r>
            <w:proofErr w:type="spellEnd"/>
          </w:p>
        </w:tc>
        <w:tc>
          <w:tcPr>
            <w:tcW w:w="2250" w:type="dxa"/>
          </w:tcPr>
          <w:p w14:paraId="485AA552" w14:textId="54351832" w:rsidR="000D54A9" w:rsidRDefault="000D54A9" w:rsidP="00E116DA">
            <w:pPr>
              <w:pStyle w:val="NormalWeb"/>
              <w:spacing w:before="0" w:beforeAutospacing="0" w:after="0" w:afterAutospacing="0" w:line="360" w:lineRule="auto"/>
              <w:jc w:val="both"/>
            </w:pPr>
            <w:r>
              <w:t>YES</w:t>
            </w:r>
          </w:p>
        </w:tc>
      </w:tr>
      <w:tr w:rsidR="000D54A9" w14:paraId="18E3BAF3" w14:textId="7C381535" w:rsidTr="000B55DB">
        <w:tc>
          <w:tcPr>
            <w:tcW w:w="1795" w:type="dxa"/>
          </w:tcPr>
          <w:p w14:paraId="04781609" w14:textId="307C6700" w:rsidR="000D54A9" w:rsidRDefault="000D54A9" w:rsidP="004C1DCC">
            <w:pPr>
              <w:pStyle w:val="NormalWeb"/>
              <w:shd w:val="clear" w:color="auto" w:fill="FFFFFF"/>
              <w:spacing w:before="0" w:beforeAutospacing="0" w:after="0" w:afterAutospacing="0" w:line="360" w:lineRule="auto"/>
              <w:jc w:val="both"/>
            </w:pPr>
            <w:r>
              <w:t>Prizes</w:t>
            </w:r>
          </w:p>
        </w:tc>
        <w:tc>
          <w:tcPr>
            <w:tcW w:w="2250" w:type="dxa"/>
          </w:tcPr>
          <w:p w14:paraId="0DF2062E" w14:textId="368D81DC" w:rsidR="000D54A9" w:rsidRDefault="000D54A9" w:rsidP="00E116DA">
            <w:pPr>
              <w:pStyle w:val="NormalWeb"/>
              <w:spacing w:before="0" w:beforeAutospacing="0" w:after="0" w:afterAutospacing="0" w:line="360" w:lineRule="auto"/>
              <w:jc w:val="both"/>
            </w:pPr>
            <w:r>
              <w:t>YES</w:t>
            </w:r>
          </w:p>
        </w:tc>
      </w:tr>
    </w:tbl>
    <w:p w14:paraId="44759884" w14:textId="4CF15BB7" w:rsidR="004C1DCC" w:rsidRDefault="00A95D82" w:rsidP="00E116DA">
      <w:pPr>
        <w:pStyle w:val="NormalWeb"/>
        <w:shd w:val="clear" w:color="auto" w:fill="FFFFFF"/>
        <w:spacing w:before="0" w:beforeAutospacing="0" w:after="0" w:afterAutospacing="0" w:line="360" w:lineRule="auto"/>
        <w:jc w:val="both"/>
      </w:pPr>
      <w:r>
        <w:t>Purgatory does not skip rows but it does not parse rows after the row specified.</w:t>
      </w:r>
      <w:r w:rsidR="000D54A9">
        <w:t xml:space="preserve"> This basically means that the time results for the 100k file for snowy song and chunky boys should be basically be thrown out as they don’t do the required work. Purgatory’s should be doubled as they do around half the work necessary. </w:t>
      </w:r>
    </w:p>
    <w:p w14:paraId="6784F4FE" w14:textId="77777777" w:rsidR="00A95D82" w:rsidRPr="004C1DCC" w:rsidRDefault="00A95D82" w:rsidP="00E116DA">
      <w:pPr>
        <w:pStyle w:val="NormalWeb"/>
        <w:shd w:val="clear" w:color="auto" w:fill="FFFFFF"/>
        <w:spacing w:before="0" w:beforeAutospacing="0" w:after="0" w:afterAutospacing="0" w:line="360" w:lineRule="auto"/>
        <w:jc w:val="both"/>
      </w:pPr>
    </w:p>
    <w:p w14:paraId="476C6822" w14:textId="77777777" w:rsidR="00E116DA" w:rsidRPr="00967EBD" w:rsidRDefault="00E116DA" w:rsidP="00E116DA">
      <w:pPr>
        <w:pStyle w:val="NormalWeb"/>
        <w:shd w:val="clear" w:color="auto" w:fill="FFFFFF"/>
        <w:spacing w:before="0" w:beforeAutospacing="0" w:after="0" w:afterAutospacing="0" w:line="360" w:lineRule="auto"/>
        <w:jc w:val="both"/>
      </w:pPr>
    </w:p>
    <w:p w14:paraId="1B6D45A5" w14:textId="61B0A7B9" w:rsidR="00967EBD" w:rsidRDefault="00967EBD" w:rsidP="00E116DA">
      <w:pPr>
        <w:pStyle w:val="NormalWeb"/>
        <w:shd w:val="clear" w:color="auto" w:fill="FFFFFF"/>
        <w:spacing w:before="0" w:beforeAutospacing="0" w:after="0" w:afterAutospacing="0" w:line="360" w:lineRule="auto"/>
        <w:jc w:val="both"/>
      </w:pPr>
      <w:r w:rsidRPr="00967EBD">
        <w:rPr>
          <w:b/>
          <w:bCs/>
        </w:rPr>
        <w:t>Recommendation to management</w:t>
      </w:r>
      <w:r w:rsidRPr="00967EBD">
        <w:t> </w:t>
      </w:r>
    </w:p>
    <w:p w14:paraId="511F3F52" w14:textId="0B352930" w:rsidR="00E116DA" w:rsidRDefault="008A1665" w:rsidP="00E116DA">
      <w:pPr>
        <w:pStyle w:val="NormalWeb"/>
        <w:numPr>
          <w:ilvl w:val="0"/>
          <w:numId w:val="4"/>
        </w:numPr>
        <w:shd w:val="clear" w:color="auto" w:fill="FFFFFF"/>
        <w:spacing w:before="0" w:beforeAutospacing="0" w:after="0" w:afterAutospacing="0" w:line="360" w:lineRule="auto"/>
        <w:jc w:val="both"/>
      </w:pPr>
      <w:r>
        <w:t>Purgatory</w:t>
      </w:r>
      <w:r w:rsidR="00E116DA">
        <w:t xml:space="preserve"> – While it wasn’t the fastest to run</w:t>
      </w:r>
      <w:r>
        <w:t>,</w:t>
      </w:r>
      <w:r w:rsidR="0021325B">
        <w:t xml:space="preserve"> it was determined to be the fastest that handled the edge case well</w:t>
      </w:r>
      <w:r w:rsidR="00E116DA">
        <w:t>.</w:t>
      </w:r>
      <w:r w:rsidR="0021325B">
        <w:t xml:space="preserve"> </w:t>
      </w:r>
      <w:r>
        <w:t xml:space="preserve"> </w:t>
      </w:r>
      <w:r w:rsidR="0021325B">
        <w:t>Anonymous was a close runner up due to its very quick speeds while parsing every row. However, their handling of what we considered a valid input made us question whether the speed up was due to it being too itchy to throw out data.</w:t>
      </w:r>
      <w:r w:rsidR="000D54A9">
        <w:t xml:space="preserve"> </w:t>
      </w:r>
      <w:r w:rsidR="000D54A9">
        <w:lastRenderedPageBreak/>
        <w:t>Also, their code was the hardest to understand due to the odd names of variables and files (</w:t>
      </w:r>
      <w:proofErr w:type="spellStart"/>
      <w:r w:rsidR="000D54A9">
        <w:t>ie</w:t>
      </w:r>
      <w:proofErr w:type="spellEnd"/>
      <w:r w:rsidR="000D54A9">
        <w:t>. helper1.h, helper2.h</w:t>
      </w:r>
      <w:r w:rsidR="0020469E">
        <w:t xml:space="preserve">) and the decision to use a </w:t>
      </w:r>
      <w:proofErr w:type="spellStart"/>
      <w:r w:rsidR="0020469E">
        <w:t>hashmap</w:t>
      </w:r>
      <w:proofErr w:type="spellEnd"/>
      <w:r w:rsidR="0020469E">
        <w:t xml:space="preserve"> to store keys of row indexes.</w:t>
      </w:r>
      <w:r w:rsidR="000D54A9">
        <w:t xml:space="preserve"> </w:t>
      </w:r>
      <w:r w:rsidR="0021325B">
        <w:t xml:space="preserve"> Concerns with purgatory include them having to move the parsing, and not end the parsing with the input row. </w:t>
      </w:r>
      <w:r w:rsidR="003B4CAA">
        <w:t xml:space="preserve">However they store all the values in a 2d array, so with these changes it would be easy for them to send the whole array, or columns of it. Team Baobab’s much slower performance turned us off of putting it higher. </w:t>
      </w:r>
      <w:bookmarkStart w:id="0" w:name="_GoBack"/>
      <w:bookmarkEnd w:id="0"/>
    </w:p>
    <w:p w14:paraId="1B66C88A" w14:textId="16337386" w:rsidR="0021325B" w:rsidRDefault="0021325B" w:rsidP="0021325B">
      <w:pPr>
        <w:pStyle w:val="NormalWeb"/>
        <w:numPr>
          <w:ilvl w:val="0"/>
          <w:numId w:val="4"/>
        </w:numPr>
        <w:shd w:val="clear" w:color="auto" w:fill="FFFFFF"/>
        <w:spacing w:before="0" w:beforeAutospacing="0" w:after="0" w:afterAutospacing="0" w:line="360" w:lineRule="auto"/>
        <w:jc w:val="both"/>
      </w:pPr>
      <w:r>
        <w:t>Anonymous</w:t>
      </w:r>
    </w:p>
    <w:p w14:paraId="4EE38FE8" w14:textId="10477457" w:rsidR="0021325B" w:rsidRDefault="0021325B" w:rsidP="0021325B">
      <w:pPr>
        <w:pStyle w:val="NormalWeb"/>
        <w:numPr>
          <w:ilvl w:val="0"/>
          <w:numId w:val="4"/>
        </w:numPr>
        <w:shd w:val="clear" w:color="auto" w:fill="FFFFFF"/>
        <w:spacing w:before="0" w:beforeAutospacing="0" w:after="0" w:afterAutospacing="0" w:line="360" w:lineRule="auto"/>
        <w:jc w:val="both"/>
      </w:pPr>
      <w:r>
        <w:t>Team Baobab</w:t>
      </w:r>
    </w:p>
    <w:p w14:paraId="6F9DA627" w14:textId="76AE6508" w:rsidR="00E116DA" w:rsidRDefault="008A1665" w:rsidP="00E116DA">
      <w:pPr>
        <w:pStyle w:val="NormalWeb"/>
        <w:numPr>
          <w:ilvl w:val="0"/>
          <w:numId w:val="4"/>
        </w:numPr>
        <w:shd w:val="clear" w:color="auto" w:fill="FFFFFF"/>
        <w:spacing w:before="0" w:beforeAutospacing="0" w:after="0" w:afterAutospacing="0" w:line="360" w:lineRule="auto"/>
        <w:jc w:val="both"/>
      </w:pPr>
      <w:r>
        <w:t>Snowy Song</w:t>
      </w:r>
    </w:p>
    <w:p w14:paraId="4F58A629" w14:textId="5C1B1C46" w:rsidR="00E116DA" w:rsidRDefault="00E116DA" w:rsidP="00E116DA">
      <w:pPr>
        <w:pStyle w:val="NormalWeb"/>
        <w:numPr>
          <w:ilvl w:val="0"/>
          <w:numId w:val="4"/>
        </w:numPr>
        <w:shd w:val="clear" w:color="auto" w:fill="FFFFFF"/>
        <w:spacing w:before="0" w:beforeAutospacing="0" w:after="0" w:afterAutospacing="0" w:line="360" w:lineRule="auto"/>
        <w:jc w:val="both"/>
      </w:pPr>
      <w:r>
        <w:t xml:space="preserve">Chunky </w:t>
      </w:r>
      <w:proofErr w:type="spellStart"/>
      <w:r>
        <w:t>bois</w:t>
      </w:r>
      <w:proofErr w:type="spellEnd"/>
    </w:p>
    <w:p w14:paraId="6169FCC6" w14:textId="6382D328" w:rsidR="00E116DA" w:rsidRPr="00967EBD" w:rsidRDefault="00E116DA" w:rsidP="00E116DA">
      <w:pPr>
        <w:pStyle w:val="NormalWeb"/>
        <w:numPr>
          <w:ilvl w:val="0"/>
          <w:numId w:val="4"/>
        </w:numPr>
        <w:shd w:val="clear" w:color="auto" w:fill="FFFFFF"/>
        <w:spacing w:before="0" w:beforeAutospacing="0" w:after="0" w:afterAutospacing="0" w:line="360" w:lineRule="auto"/>
        <w:jc w:val="both"/>
      </w:pPr>
      <w:r>
        <w:t>Prizes</w:t>
      </w:r>
    </w:p>
    <w:p w14:paraId="0D17CCEC" w14:textId="77777777" w:rsidR="002A2F7A" w:rsidRPr="00967EBD" w:rsidRDefault="002A2F7A" w:rsidP="00D865D9">
      <w:pPr>
        <w:spacing w:line="360" w:lineRule="auto"/>
        <w:jc w:val="both"/>
        <w:rPr>
          <w:sz w:val="24"/>
          <w:szCs w:val="24"/>
        </w:rPr>
      </w:pPr>
    </w:p>
    <w:sectPr w:rsidR="002A2F7A" w:rsidRPr="00967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7FB2"/>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0B0E534C"/>
    <w:multiLevelType w:val="multilevel"/>
    <w:tmpl w:val="CC486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A388D"/>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36CC71CB"/>
    <w:multiLevelType w:val="hybridMultilevel"/>
    <w:tmpl w:val="806E8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C92432"/>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45840BF6"/>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5AC2677"/>
    <w:multiLevelType w:val="multilevel"/>
    <w:tmpl w:val="CC486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FF4396"/>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6C651D78"/>
    <w:multiLevelType w:val="hybridMultilevel"/>
    <w:tmpl w:val="2D404F7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6"/>
  </w:num>
  <w:num w:numId="2">
    <w:abstractNumId w:val="1"/>
  </w:num>
  <w:num w:numId="3">
    <w:abstractNumId w:val="7"/>
  </w:num>
  <w:num w:numId="4">
    <w:abstractNumId w:val="3"/>
  </w:num>
  <w:num w:numId="5">
    <w:abstractNumId w:val="0"/>
  </w:num>
  <w:num w:numId="6">
    <w:abstractNumId w:val="5"/>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BD"/>
    <w:rsid w:val="000D54A9"/>
    <w:rsid w:val="0020469E"/>
    <w:rsid w:val="0021325B"/>
    <w:rsid w:val="002A2F7A"/>
    <w:rsid w:val="003B4CAA"/>
    <w:rsid w:val="004C1DCC"/>
    <w:rsid w:val="005228E7"/>
    <w:rsid w:val="00583D64"/>
    <w:rsid w:val="008A1665"/>
    <w:rsid w:val="00967EBD"/>
    <w:rsid w:val="00A95D82"/>
    <w:rsid w:val="00D314F5"/>
    <w:rsid w:val="00D865D9"/>
    <w:rsid w:val="00E116DA"/>
    <w:rsid w:val="00F95ED2"/>
    <w:rsid w:val="00FE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BB91"/>
  <w15:chartTrackingRefBased/>
  <w15:docId w15:val="{85D765E0-2989-4D5A-A99A-C0E56EFA6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7EB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1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671122">
      <w:bodyDiv w:val="1"/>
      <w:marLeft w:val="0"/>
      <w:marRight w:val="0"/>
      <w:marTop w:val="0"/>
      <w:marBottom w:val="0"/>
      <w:divBdr>
        <w:top w:val="none" w:sz="0" w:space="0" w:color="auto"/>
        <w:left w:val="none" w:sz="0" w:space="0" w:color="auto"/>
        <w:bottom w:val="none" w:sz="0" w:space="0" w:color="auto"/>
        <w:right w:val="none" w:sz="0" w:space="0" w:color="auto"/>
      </w:divBdr>
      <w:divsChild>
        <w:div w:id="2139299759">
          <w:marLeft w:val="0"/>
          <w:marRight w:val="0"/>
          <w:marTop w:val="0"/>
          <w:marBottom w:val="0"/>
          <w:divBdr>
            <w:top w:val="none" w:sz="0" w:space="0" w:color="auto"/>
            <w:left w:val="none" w:sz="0" w:space="0" w:color="auto"/>
            <w:bottom w:val="none" w:sz="0" w:space="0" w:color="auto"/>
            <w:right w:val="none" w:sz="0" w:space="0" w:color="auto"/>
          </w:divBdr>
          <w:divsChild>
            <w:div w:id="1573269095">
              <w:marLeft w:val="0"/>
              <w:marRight w:val="0"/>
              <w:marTop w:val="0"/>
              <w:marBottom w:val="0"/>
              <w:divBdr>
                <w:top w:val="none" w:sz="0" w:space="0" w:color="auto"/>
                <w:left w:val="none" w:sz="0" w:space="0" w:color="auto"/>
                <w:bottom w:val="none" w:sz="0" w:space="0" w:color="auto"/>
                <w:right w:val="none" w:sz="0" w:space="0" w:color="auto"/>
              </w:divBdr>
            </w:div>
            <w:div w:id="1215123557">
              <w:marLeft w:val="0"/>
              <w:marRight w:val="0"/>
              <w:marTop w:val="0"/>
              <w:marBottom w:val="0"/>
              <w:divBdr>
                <w:top w:val="none" w:sz="0" w:space="0" w:color="auto"/>
                <w:left w:val="none" w:sz="0" w:space="0" w:color="auto"/>
                <w:bottom w:val="none" w:sz="0" w:space="0" w:color="auto"/>
                <w:right w:val="none" w:sz="0" w:space="0" w:color="auto"/>
              </w:divBdr>
            </w:div>
            <w:div w:id="1386248848">
              <w:marLeft w:val="0"/>
              <w:marRight w:val="0"/>
              <w:marTop w:val="0"/>
              <w:marBottom w:val="0"/>
              <w:divBdr>
                <w:top w:val="none" w:sz="0" w:space="0" w:color="auto"/>
                <w:left w:val="none" w:sz="0" w:space="0" w:color="auto"/>
                <w:bottom w:val="none" w:sz="0" w:space="0" w:color="auto"/>
                <w:right w:val="none" w:sz="0" w:space="0" w:color="auto"/>
              </w:divBdr>
            </w:div>
            <w:div w:id="352073423">
              <w:marLeft w:val="0"/>
              <w:marRight w:val="0"/>
              <w:marTop w:val="0"/>
              <w:marBottom w:val="0"/>
              <w:divBdr>
                <w:top w:val="none" w:sz="0" w:space="0" w:color="auto"/>
                <w:left w:val="none" w:sz="0" w:space="0" w:color="auto"/>
                <w:bottom w:val="none" w:sz="0" w:space="0" w:color="auto"/>
                <w:right w:val="none" w:sz="0" w:space="0" w:color="auto"/>
              </w:divBdr>
            </w:div>
            <w:div w:id="1304387134">
              <w:marLeft w:val="0"/>
              <w:marRight w:val="0"/>
              <w:marTop w:val="0"/>
              <w:marBottom w:val="0"/>
              <w:divBdr>
                <w:top w:val="none" w:sz="0" w:space="0" w:color="auto"/>
                <w:left w:val="none" w:sz="0" w:space="0" w:color="auto"/>
                <w:bottom w:val="none" w:sz="0" w:space="0" w:color="auto"/>
                <w:right w:val="none" w:sz="0" w:space="0" w:color="auto"/>
              </w:divBdr>
            </w:div>
            <w:div w:id="58139868">
              <w:marLeft w:val="0"/>
              <w:marRight w:val="0"/>
              <w:marTop w:val="0"/>
              <w:marBottom w:val="0"/>
              <w:divBdr>
                <w:top w:val="none" w:sz="0" w:space="0" w:color="auto"/>
                <w:left w:val="none" w:sz="0" w:space="0" w:color="auto"/>
                <w:bottom w:val="none" w:sz="0" w:space="0" w:color="auto"/>
                <w:right w:val="none" w:sz="0" w:space="0" w:color="auto"/>
              </w:divBdr>
            </w:div>
            <w:div w:id="218441916">
              <w:marLeft w:val="0"/>
              <w:marRight w:val="0"/>
              <w:marTop w:val="0"/>
              <w:marBottom w:val="0"/>
              <w:divBdr>
                <w:top w:val="none" w:sz="0" w:space="0" w:color="auto"/>
                <w:left w:val="none" w:sz="0" w:space="0" w:color="auto"/>
                <w:bottom w:val="none" w:sz="0" w:space="0" w:color="auto"/>
                <w:right w:val="none" w:sz="0" w:space="0" w:color="auto"/>
              </w:divBdr>
            </w:div>
            <w:div w:id="1210149768">
              <w:marLeft w:val="0"/>
              <w:marRight w:val="0"/>
              <w:marTop w:val="0"/>
              <w:marBottom w:val="0"/>
              <w:divBdr>
                <w:top w:val="none" w:sz="0" w:space="0" w:color="auto"/>
                <w:left w:val="none" w:sz="0" w:space="0" w:color="auto"/>
                <w:bottom w:val="none" w:sz="0" w:space="0" w:color="auto"/>
                <w:right w:val="none" w:sz="0" w:space="0" w:color="auto"/>
              </w:divBdr>
            </w:div>
            <w:div w:id="1647317907">
              <w:marLeft w:val="0"/>
              <w:marRight w:val="0"/>
              <w:marTop w:val="0"/>
              <w:marBottom w:val="0"/>
              <w:divBdr>
                <w:top w:val="none" w:sz="0" w:space="0" w:color="auto"/>
                <w:left w:val="none" w:sz="0" w:space="0" w:color="auto"/>
                <w:bottom w:val="none" w:sz="0" w:space="0" w:color="auto"/>
                <w:right w:val="none" w:sz="0" w:space="0" w:color="auto"/>
              </w:divBdr>
            </w:div>
            <w:div w:id="42797286">
              <w:marLeft w:val="0"/>
              <w:marRight w:val="0"/>
              <w:marTop w:val="0"/>
              <w:marBottom w:val="0"/>
              <w:divBdr>
                <w:top w:val="none" w:sz="0" w:space="0" w:color="auto"/>
                <w:left w:val="none" w:sz="0" w:space="0" w:color="auto"/>
                <w:bottom w:val="none" w:sz="0" w:space="0" w:color="auto"/>
                <w:right w:val="none" w:sz="0" w:space="0" w:color="auto"/>
              </w:divBdr>
            </w:div>
            <w:div w:id="1563754759">
              <w:marLeft w:val="0"/>
              <w:marRight w:val="0"/>
              <w:marTop w:val="0"/>
              <w:marBottom w:val="0"/>
              <w:divBdr>
                <w:top w:val="none" w:sz="0" w:space="0" w:color="auto"/>
                <w:left w:val="none" w:sz="0" w:space="0" w:color="auto"/>
                <w:bottom w:val="none" w:sz="0" w:space="0" w:color="auto"/>
                <w:right w:val="none" w:sz="0" w:space="0" w:color="auto"/>
              </w:divBdr>
            </w:div>
            <w:div w:id="45761496">
              <w:marLeft w:val="0"/>
              <w:marRight w:val="0"/>
              <w:marTop w:val="0"/>
              <w:marBottom w:val="0"/>
              <w:divBdr>
                <w:top w:val="none" w:sz="0" w:space="0" w:color="auto"/>
                <w:left w:val="none" w:sz="0" w:space="0" w:color="auto"/>
                <w:bottom w:val="none" w:sz="0" w:space="0" w:color="auto"/>
                <w:right w:val="none" w:sz="0" w:space="0" w:color="auto"/>
              </w:divBdr>
            </w:div>
            <w:div w:id="1160198051">
              <w:marLeft w:val="0"/>
              <w:marRight w:val="0"/>
              <w:marTop w:val="0"/>
              <w:marBottom w:val="0"/>
              <w:divBdr>
                <w:top w:val="none" w:sz="0" w:space="0" w:color="auto"/>
                <w:left w:val="none" w:sz="0" w:space="0" w:color="auto"/>
                <w:bottom w:val="none" w:sz="0" w:space="0" w:color="auto"/>
                <w:right w:val="none" w:sz="0" w:space="0" w:color="auto"/>
              </w:divBdr>
            </w:div>
            <w:div w:id="1988977531">
              <w:marLeft w:val="0"/>
              <w:marRight w:val="0"/>
              <w:marTop w:val="0"/>
              <w:marBottom w:val="0"/>
              <w:divBdr>
                <w:top w:val="none" w:sz="0" w:space="0" w:color="auto"/>
                <w:left w:val="none" w:sz="0" w:space="0" w:color="auto"/>
                <w:bottom w:val="none" w:sz="0" w:space="0" w:color="auto"/>
                <w:right w:val="none" w:sz="0" w:space="0" w:color="auto"/>
              </w:divBdr>
            </w:div>
            <w:div w:id="50272867">
              <w:marLeft w:val="0"/>
              <w:marRight w:val="0"/>
              <w:marTop w:val="0"/>
              <w:marBottom w:val="0"/>
              <w:divBdr>
                <w:top w:val="none" w:sz="0" w:space="0" w:color="auto"/>
                <w:left w:val="none" w:sz="0" w:space="0" w:color="auto"/>
                <w:bottom w:val="none" w:sz="0" w:space="0" w:color="auto"/>
                <w:right w:val="none" w:sz="0" w:space="0" w:color="auto"/>
              </w:divBdr>
            </w:div>
            <w:div w:id="1564826317">
              <w:marLeft w:val="0"/>
              <w:marRight w:val="0"/>
              <w:marTop w:val="0"/>
              <w:marBottom w:val="0"/>
              <w:divBdr>
                <w:top w:val="none" w:sz="0" w:space="0" w:color="auto"/>
                <w:left w:val="none" w:sz="0" w:space="0" w:color="auto"/>
                <w:bottom w:val="none" w:sz="0" w:space="0" w:color="auto"/>
                <w:right w:val="none" w:sz="0" w:space="0" w:color="auto"/>
              </w:divBdr>
            </w:div>
            <w:div w:id="231895156">
              <w:marLeft w:val="0"/>
              <w:marRight w:val="0"/>
              <w:marTop w:val="0"/>
              <w:marBottom w:val="0"/>
              <w:divBdr>
                <w:top w:val="none" w:sz="0" w:space="0" w:color="auto"/>
                <w:left w:val="none" w:sz="0" w:space="0" w:color="auto"/>
                <w:bottom w:val="none" w:sz="0" w:space="0" w:color="auto"/>
                <w:right w:val="none" w:sz="0" w:space="0" w:color="auto"/>
              </w:divBdr>
            </w:div>
            <w:div w:id="13045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123">
      <w:bodyDiv w:val="1"/>
      <w:marLeft w:val="0"/>
      <w:marRight w:val="0"/>
      <w:marTop w:val="0"/>
      <w:marBottom w:val="0"/>
      <w:divBdr>
        <w:top w:val="none" w:sz="0" w:space="0" w:color="auto"/>
        <w:left w:val="none" w:sz="0" w:space="0" w:color="auto"/>
        <w:bottom w:val="none" w:sz="0" w:space="0" w:color="auto"/>
        <w:right w:val="none" w:sz="0" w:space="0" w:color="auto"/>
      </w:divBdr>
      <w:divsChild>
        <w:div w:id="1117405753">
          <w:marLeft w:val="0"/>
          <w:marRight w:val="0"/>
          <w:marTop w:val="0"/>
          <w:marBottom w:val="0"/>
          <w:divBdr>
            <w:top w:val="none" w:sz="0" w:space="0" w:color="auto"/>
            <w:left w:val="none" w:sz="0" w:space="0" w:color="auto"/>
            <w:bottom w:val="none" w:sz="0" w:space="0" w:color="auto"/>
            <w:right w:val="none" w:sz="0" w:space="0" w:color="auto"/>
          </w:divBdr>
          <w:divsChild>
            <w:div w:id="1264726193">
              <w:marLeft w:val="0"/>
              <w:marRight w:val="0"/>
              <w:marTop w:val="0"/>
              <w:marBottom w:val="0"/>
              <w:divBdr>
                <w:top w:val="none" w:sz="0" w:space="0" w:color="auto"/>
                <w:left w:val="none" w:sz="0" w:space="0" w:color="auto"/>
                <w:bottom w:val="none" w:sz="0" w:space="0" w:color="auto"/>
                <w:right w:val="none" w:sz="0" w:space="0" w:color="auto"/>
              </w:divBdr>
            </w:div>
            <w:div w:id="247156554">
              <w:marLeft w:val="0"/>
              <w:marRight w:val="0"/>
              <w:marTop w:val="0"/>
              <w:marBottom w:val="0"/>
              <w:divBdr>
                <w:top w:val="none" w:sz="0" w:space="0" w:color="auto"/>
                <w:left w:val="none" w:sz="0" w:space="0" w:color="auto"/>
                <w:bottom w:val="none" w:sz="0" w:space="0" w:color="auto"/>
                <w:right w:val="none" w:sz="0" w:space="0" w:color="auto"/>
              </w:divBdr>
            </w:div>
            <w:div w:id="1556428371">
              <w:marLeft w:val="0"/>
              <w:marRight w:val="0"/>
              <w:marTop w:val="0"/>
              <w:marBottom w:val="0"/>
              <w:divBdr>
                <w:top w:val="none" w:sz="0" w:space="0" w:color="auto"/>
                <w:left w:val="none" w:sz="0" w:space="0" w:color="auto"/>
                <w:bottom w:val="none" w:sz="0" w:space="0" w:color="auto"/>
                <w:right w:val="none" w:sz="0" w:space="0" w:color="auto"/>
              </w:divBdr>
            </w:div>
            <w:div w:id="653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326">
      <w:bodyDiv w:val="1"/>
      <w:marLeft w:val="0"/>
      <w:marRight w:val="0"/>
      <w:marTop w:val="0"/>
      <w:marBottom w:val="0"/>
      <w:divBdr>
        <w:top w:val="none" w:sz="0" w:space="0" w:color="auto"/>
        <w:left w:val="none" w:sz="0" w:space="0" w:color="auto"/>
        <w:bottom w:val="none" w:sz="0" w:space="0" w:color="auto"/>
        <w:right w:val="none" w:sz="0" w:space="0" w:color="auto"/>
      </w:divBdr>
      <w:divsChild>
        <w:div w:id="360209499">
          <w:marLeft w:val="0"/>
          <w:marRight w:val="0"/>
          <w:marTop w:val="0"/>
          <w:marBottom w:val="0"/>
          <w:divBdr>
            <w:top w:val="none" w:sz="0" w:space="0" w:color="auto"/>
            <w:left w:val="none" w:sz="0" w:space="0" w:color="auto"/>
            <w:bottom w:val="none" w:sz="0" w:space="0" w:color="auto"/>
            <w:right w:val="none" w:sz="0" w:space="0" w:color="auto"/>
          </w:divBdr>
          <w:divsChild>
            <w:div w:id="717167420">
              <w:marLeft w:val="0"/>
              <w:marRight w:val="0"/>
              <w:marTop w:val="0"/>
              <w:marBottom w:val="0"/>
              <w:divBdr>
                <w:top w:val="none" w:sz="0" w:space="0" w:color="auto"/>
                <w:left w:val="none" w:sz="0" w:space="0" w:color="auto"/>
                <w:bottom w:val="none" w:sz="0" w:space="0" w:color="auto"/>
                <w:right w:val="none" w:sz="0" w:space="0" w:color="auto"/>
              </w:divBdr>
            </w:div>
            <w:div w:id="1295257950">
              <w:marLeft w:val="0"/>
              <w:marRight w:val="0"/>
              <w:marTop w:val="0"/>
              <w:marBottom w:val="0"/>
              <w:divBdr>
                <w:top w:val="none" w:sz="0" w:space="0" w:color="auto"/>
                <w:left w:val="none" w:sz="0" w:space="0" w:color="auto"/>
                <w:bottom w:val="none" w:sz="0" w:space="0" w:color="auto"/>
                <w:right w:val="none" w:sz="0" w:space="0" w:color="auto"/>
              </w:divBdr>
            </w:div>
            <w:div w:id="1086923477">
              <w:marLeft w:val="0"/>
              <w:marRight w:val="0"/>
              <w:marTop w:val="0"/>
              <w:marBottom w:val="0"/>
              <w:divBdr>
                <w:top w:val="none" w:sz="0" w:space="0" w:color="auto"/>
                <w:left w:val="none" w:sz="0" w:space="0" w:color="auto"/>
                <w:bottom w:val="none" w:sz="0" w:space="0" w:color="auto"/>
                <w:right w:val="none" w:sz="0" w:space="0" w:color="auto"/>
              </w:divBdr>
            </w:div>
            <w:div w:id="17134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4344">
      <w:bodyDiv w:val="1"/>
      <w:marLeft w:val="0"/>
      <w:marRight w:val="0"/>
      <w:marTop w:val="0"/>
      <w:marBottom w:val="0"/>
      <w:divBdr>
        <w:top w:val="none" w:sz="0" w:space="0" w:color="auto"/>
        <w:left w:val="none" w:sz="0" w:space="0" w:color="auto"/>
        <w:bottom w:val="none" w:sz="0" w:space="0" w:color="auto"/>
        <w:right w:val="none" w:sz="0" w:space="0" w:color="auto"/>
      </w:divBdr>
      <w:divsChild>
        <w:div w:id="1142309043">
          <w:marLeft w:val="0"/>
          <w:marRight w:val="0"/>
          <w:marTop w:val="0"/>
          <w:marBottom w:val="0"/>
          <w:divBdr>
            <w:top w:val="none" w:sz="0" w:space="0" w:color="auto"/>
            <w:left w:val="none" w:sz="0" w:space="0" w:color="auto"/>
            <w:bottom w:val="none" w:sz="0" w:space="0" w:color="auto"/>
            <w:right w:val="none" w:sz="0" w:space="0" w:color="auto"/>
          </w:divBdr>
          <w:divsChild>
            <w:div w:id="328752602">
              <w:marLeft w:val="0"/>
              <w:marRight w:val="0"/>
              <w:marTop w:val="0"/>
              <w:marBottom w:val="0"/>
              <w:divBdr>
                <w:top w:val="none" w:sz="0" w:space="0" w:color="auto"/>
                <w:left w:val="none" w:sz="0" w:space="0" w:color="auto"/>
                <w:bottom w:val="none" w:sz="0" w:space="0" w:color="auto"/>
                <w:right w:val="none" w:sz="0" w:space="0" w:color="auto"/>
              </w:divBdr>
            </w:div>
            <w:div w:id="320082297">
              <w:marLeft w:val="0"/>
              <w:marRight w:val="0"/>
              <w:marTop w:val="0"/>
              <w:marBottom w:val="0"/>
              <w:divBdr>
                <w:top w:val="none" w:sz="0" w:space="0" w:color="auto"/>
                <w:left w:val="none" w:sz="0" w:space="0" w:color="auto"/>
                <w:bottom w:val="none" w:sz="0" w:space="0" w:color="auto"/>
                <w:right w:val="none" w:sz="0" w:space="0" w:color="auto"/>
              </w:divBdr>
            </w:div>
            <w:div w:id="1495032259">
              <w:marLeft w:val="0"/>
              <w:marRight w:val="0"/>
              <w:marTop w:val="0"/>
              <w:marBottom w:val="0"/>
              <w:divBdr>
                <w:top w:val="none" w:sz="0" w:space="0" w:color="auto"/>
                <w:left w:val="none" w:sz="0" w:space="0" w:color="auto"/>
                <w:bottom w:val="none" w:sz="0" w:space="0" w:color="auto"/>
                <w:right w:val="none" w:sz="0" w:space="0" w:color="auto"/>
              </w:divBdr>
            </w:div>
            <w:div w:id="305858193">
              <w:marLeft w:val="0"/>
              <w:marRight w:val="0"/>
              <w:marTop w:val="0"/>
              <w:marBottom w:val="0"/>
              <w:divBdr>
                <w:top w:val="none" w:sz="0" w:space="0" w:color="auto"/>
                <w:left w:val="none" w:sz="0" w:space="0" w:color="auto"/>
                <w:bottom w:val="none" w:sz="0" w:space="0" w:color="auto"/>
                <w:right w:val="none" w:sz="0" w:space="0" w:color="auto"/>
              </w:divBdr>
            </w:div>
            <w:div w:id="1899703203">
              <w:marLeft w:val="0"/>
              <w:marRight w:val="0"/>
              <w:marTop w:val="0"/>
              <w:marBottom w:val="0"/>
              <w:divBdr>
                <w:top w:val="none" w:sz="0" w:space="0" w:color="auto"/>
                <w:left w:val="none" w:sz="0" w:space="0" w:color="auto"/>
                <w:bottom w:val="none" w:sz="0" w:space="0" w:color="auto"/>
                <w:right w:val="none" w:sz="0" w:space="0" w:color="auto"/>
              </w:divBdr>
            </w:div>
            <w:div w:id="877015136">
              <w:marLeft w:val="0"/>
              <w:marRight w:val="0"/>
              <w:marTop w:val="0"/>
              <w:marBottom w:val="0"/>
              <w:divBdr>
                <w:top w:val="none" w:sz="0" w:space="0" w:color="auto"/>
                <w:left w:val="none" w:sz="0" w:space="0" w:color="auto"/>
                <w:bottom w:val="none" w:sz="0" w:space="0" w:color="auto"/>
                <w:right w:val="none" w:sz="0" w:space="0" w:color="auto"/>
              </w:divBdr>
            </w:div>
            <w:div w:id="1499076000">
              <w:marLeft w:val="0"/>
              <w:marRight w:val="0"/>
              <w:marTop w:val="0"/>
              <w:marBottom w:val="0"/>
              <w:divBdr>
                <w:top w:val="none" w:sz="0" w:space="0" w:color="auto"/>
                <w:left w:val="none" w:sz="0" w:space="0" w:color="auto"/>
                <w:bottom w:val="none" w:sz="0" w:space="0" w:color="auto"/>
                <w:right w:val="none" w:sz="0" w:space="0" w:color="auto"/>
              </w:divBdr>
            </w:div>
            <w:div w:id="967471538">
              <w:marLeft w:val="0"/>
              <w:marRight w:val="0"/>
              <w:marTop w:val="0"/>
              <w:marBottom w:val="0"/>
              <w:divBdr>
                <w:top w:val="none" w:sz="0" w:space="0" w:color="auto"/>
                <w:left w:val="none" w:sz="0" w:space="0" w:color="auto"/>
                <w:bottom w:val="none" w:sz="0" w:space="0" w:color="auto"/>
                <w:right w:val="none" w:sz="0" w:space="0" w:color="auto"/>
              </w:divBdr>
            </w:div>
            <w:div w:id="1906792168">
              <w:marLeft w:val="0"/>
              <w:marRight w:val="0"/>
              <w:marTop w:val="0"/>
              <w:marBottom w:val="0"/>
              <w:divBdr>
                <w:top w:val="none" w:sz="0" w:space="0" w:color="auto"/>
                <w:left w:val="none" w:sz="0" w:space="0" w:color="auto"/>
                <w:bottom w:val="none" w:sz="0" w:space="0" w:color="auto"/>
                <w:right w:val="none" w:sz="0" w:space="0" w:color="auto"/>
              </w:divBdr>
            </w:div>
            <w:div w:id="898635284">
              <w:marLeft w:val="0"/>
              <w:marRight w:val="0"/>
              <w:marTop w:val="0"/>
              <w:marBottom w:val="0"/>
              <w:divBdr>
                <w:top w:val="none" w:sz="0" w:space="0" w:color="auto"/>
                <w:left w:val="none" w:sz="0" w:space="0" w:color="auto"/>
                <w:bottom w:val="none" w:sz="0" w:space="0" w:color="auto"/>
                <w:right w:val="none" w:sz="0" w:space="0" w:color="auto"/>
              </w:divBdr>
            </w:div>
            <w:div w:id="129400666">
              <w:marLeft w:val="0"/>
              <w:marRight w:val="0"/>
              <w:marTop w:val="0"/>
              <w:marBottom w:val="0"/>
              <w:divBdr>
                <w:top w:val="none" w:sz="0" w:space="0" w:color="auto"/>
                <w:left w:val="none" w:sz="0" w:space="0" w:color="auto"/>
                <w:bottom w:val="none" w:sz="0" w:space="0" w:color="auto"/>
                <w:right w:val="none" w:sz="0" w:space="0" w:color="auto"/>
              </w:divBdr>
            </w:div>
            <w:div w:id="1439761394">
              <w:marLeft w:val="0"/>
              <w:marRight w:val="0"/>
              <w:marTop w:val="0"/>
              <w:marBottom w:val="0"/>
              <w:divBdr>
                <w:top w:val="none" w:sz="0" w:space="0" w:color="auto"/>
                <w:left w:val="none" w:sz="0" w:space="0" w:color="auto"/>
                <w:bottom w:val="none" w:sz="0" w:space="0" w:color="auto"/>
                <w:right w:val="none" w:sz="0" w:space="0" w:color="auto"/>
              </w:divBdr>
            </w:div>
            <w:div w:id="1681465961">
              <w:marLeft w:val="0"/>
              <w:marRight w:val="0"/>
              <w:marTop w:val="0"/>
              <w:marBottom w:val="0"/>
              <w:divBdr>
                <w:top w:val="none" w:sz="0" w:space="0" w:color="auto"/>
                <w:left w:val="none" w:sz="0" w:space="0" w:color="auto"/>
                <w:bottom w:val="none" w:sz="0" w:space="0" w:color="auto"/>
                <w:right w:val="none" w:sz="0" w:space="0" w:color="auto"/>
              </w:divBdr>
            </w:div>
            <w:div w:id="747850262">
              <w:marLeft w:val="0"/>
              <w:marRight w:val="0"/>
              <w:marTop w:val="0"/>
              <w:marBottom w:val="0"/>
              <w:divBdr>
                <w:top w:val="none" w:sz="0" w:space="0" w:color="auto"/>
                <w:left w:val="none" w:sz="0" w:space="0" w:color="auto"/>
                <w:bottom w:val="none" w:sz="0" w:space="0" w:color="auto"/>
                <w:right w:val="none" w:sz="0" w:space="0" w:color="auto"/>
              </w:divBdr>
            </w:div>
            <w:div w:id="1146433701">
              <w:marLeft w:val="0"/>
              <w:marRight w:val="0"/>
              <w:marTop w:val="0"/>
              <w:marBottom w:val="0"/>
              <w:divBdr>
                <w:top w:val="none" w:sz="0" w:space="0" w:color="auto"/>
                <w:left w:val="none" w:sz="0" w:space="0" w:color="auto"/>
                <w:bottom w:val="none" w:sz="0" w:space="0" w:color="auto"/>
                <w:right w:val="none" w:sz="0" w:space="0" w:color="auto"/>
              </w:divBdr>
            </w:div>
            <w:div w:id="923491597">
              <w:marLeft w:val="0"/>
              <w:marRight w:val="0"/>
              <w:marTop w:val="0"/>
              <w:marBottom w:val="0"/>
              <w:divBdr>
                <w:top w:val="none" w:sz="0" w:space="0" w:color="auto"/>
                <w:left w:val="none" w:sz="0" w:space="0" w:color="auto"/>
                <w:bottom w:val="none" w:sz="0" w:space="0" w:color="auto"/>
                <w:right w:val="none" w:sz="0" w:space="0" w:color="auto"/>
              </w:divBdr>
            </w:div>
            <w:div w:id="1798260900">
              <w:marLeft w:val="0"/>
              <w:marRight w:val="0"/>
              <w:marTop w:val="0"/>
              <w:marBottom w:val="0"/>
              <w:divBdr>
                <w:top w:val="none" w:sz="0" w:space="0" w:color="auto"/>
                <w:left w:val="none" w:sz="0" w:space="0" w:color="auto"/>
                <w:bottom w:val="none" w:sz="0" w:space="0" w:color="auto"/>
                <w:right w:val="none" w:sz="0" w:space="0" w:color="auto"/>
              </w:divBdr>
            </w:div>
            <w:div w:id="13727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bk29\Google%20Drive\CS4500\Testing_tim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0" i="0" baseline="0">
                <a:effectLst/>
              </a:rPr>
              <a:t>Average time to run print_col_index </a:t>
            </a:r>
            <a:endParaRPr lang="en-US" sz="1600">
              <a:effectLst/>
            </a:endParaRP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Sheet1!$M$8</c:f>
              <c:strCache>
                <c:ptCount val="1"/>
                <c:pt idx="0">
                  <c:v>Average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Sheet1!$H$9:$H$13</c:f>
              <c:strCache>
                <c:ptCount val="5"/>
                <c:pt idx="0">
                  <c:v>SnowySong</c:v>
                </c:pt>
                <c:pt idx="1">
                  <c:v>Anonymous</c:v>
                </c:pt>
                <c:pt idx="2">
                  <c:v>Chunky Boys</c:v>
                </c:pt>
                <c:pt idx="3">
                  <c:v>Purgatory</c:v>
                </c:pt>
                <c:pt idx="4">
                  <c:v>TeamBaobab</c:v>
                </c:pt>
              </c:strCache>
            </c:strRef>
          </c:cat>
          <c:val>
            <c:numRef>
              <c:f>Sheet1!$M$9:$M$13</c:f>
              <c:numCache>
                <c:formatCode>0.0000</c:formatCode>
                <c:ptCount val="5"/>
                <c:pt idx="0">
                  <c:v>0.34400000000000003</c:v>
                </c:pt>
                <c:pt idx="1">
                  <c:v>9.3019999999999996</c:v>
                </c:pt>
                <c:pt idx="2">
                  <c:v>20.768333333333331</c:v>
                </c:pt>
                <c:pt idx="3">
                  <c:v>24.970333333333333</c:v>
                </c:pt>
                <c:pt idx="4">
                  <c:v>77.413666666666657</c:v>
                </c:pt>
              </c:numCache>
            </c:numRef>
          </c:val>
          <c:extLst>
            <c:ext xmlns:c16="http://schemas.microsoft.com/office/drawing/2014/chart" uri="{C3380CC4-5D6E-409C-BE32-E72D297353CC}">
              <c16:uniqueId val="{00000000-89B1-4EDD-8B23-FB40BE93927E}"/>
            </c:ext>
          </c:extLst>
        </c:ser>
        <c:dLbls>
          <c:dLblPos val="outEnd"/>
          <c:showLegendKey val="0"/>
          <c:showVal val="1"/>
          <c:showCatName val="0"/>
          <c:showSerName val="0"/>
          <c:showPercent val="0"/>
          <c:showBubbleSize val="0"/>
        </c:dLbls>
        <c:gapWidth val="219"/>
        <c:overlap val="-27"/>
        <c:axId val="1424887103"/>
        <c:axId val="1640568543"/>
      </c:barChart>
      <c:catAx>
        <c:axId val="142488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0568543"/>
        <c:crosses val="autoZero"/>
        <c:auto val="1"/>
        <c:lblAlgn val="ctr"/>
        <c:lblOffset val="100"/>
        <c:noMultiLvlLbl val="0"/>
      </c:catAx>
      <c:valAx>
        <c:axId val="1640568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Seconds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4887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Average time to</a:t>
            </a:r>
            <a:r>
              <a:rPr lang="en-US" sz="1400" baseline="0"/>
              <a:t> run print_col_type function</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c:f>
              <c:strCache>
                <c:ptCount val="1"/>
                <c:pt idx="0">
                  <c:v>Average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Sheet1!$H$2:$H$6</c:f>
              <c:strCache>
                <c:ptCount val="5"/>
                <c:pt idx="0">
                  <c:v>Chunky Boys</c:v>
                </c:pt>
                <c:pt idx="1">
                  <c:v>SnowySong</c:v>
                </c:pt>
                <c:pt idx="2">
                  <c:v>Purgatory</c:v>
                </c:pt>
                <c:pt idx="3">
                  <c:v>Anonymous</c:v>
                </c:pt>
                <c:pt idx="4">
                  <c:v>TeamBaobab</c:v>
                </c:pt>
              </c:strCache>
            </c:strRef>
          </c:cat>
          <c:val>
            <c:numRef>
              <c:f>Sheet1!$M$2:$M$6</c:f>
              <c:numCache>
                <c:formatCode>0.0000</c:formatCode>
                <c:ptCount val="5"/>
                <c:pt idx="0">
                  <c:v>0.26800000000000002</c:v>
                </c:pt>
                <c:pt idx="1">
                  <c:v>0.28166666666666668</c:v>
                </c:pt>
                <c:pt idx="2">
                  <c:v>2.0830000000000002</c:v>
                </c:pt>
                <c:pt idx="3">
                  <c:v>9.3466666666666658</c:v>
                </c:pt>
                <c:pt idx="4">
                  <c:v>70.625666666666675</c:v>
                </c:pt>
              </c:numCache>
            </c:numRef>
          </c:val>
          <c:extLst>
            <c:ext xmlns:c16="http://schemas.microsoft.com/office/drawing/2014/chart" uri="{C3380CC4-5D6E-409C-BE32-E72D297353CC}">
              <c16:uniqueId val="{00000000-187F-4C44-974D-0025A39C5F5F}"/>
            </c:ext>
          </c:extLst>
        </c:ser>
        <c:dLbls>
          <c:dLblPos val="outEnd"/>
          <c:showLegendKey val="0"/>
          <c:showVal val="1"/>
          <c:showCatName val="0"/>
          <c:showSerName val="0"/>
          <c:showPercent val="0"/>
          <c:showBubbleSize val="0"/>
        </c:dLbls>
        <c:gapWidth val="219"/>
        <c:overlap val="-27"/>
        <c:axId val="1650937775"/>
        <c:axId val="1419899759"/>
      </c:barChart>
      <c:catAx>
        <c:axId val="1650937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899759"/>
        <c:crosses val="autoZero"/>
        <c:auto val="1"/>
        <c:lblAlgn val="ctr"/>
        <c:lblOffset val="100"/>
        <c:noMultiLvlLbl val="0"/>
      </c:catAx>
      <c:valAx>
        <c:axId val="141989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0937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Average time to run print_col_index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Sheet1!$M$23</c:f>
              <c:strCache>
                <c:ptCount val="1"/>
                <c:pt idx="0">
                  <c:v>Average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Sheet1!$H$24:$H$29</c:f>
              <c:strCache>
                <c:ptCount val="6"/>
                <c:pt idx="0">
                  <c:v>Anonymous</c:v>
                </c:pt>
                <c:pt idx="1">
                  <c:v>Chunky Boys</c:v>
                </c:pt>
                <c:pt idx="2">
                  <c:v>SnowySong</c:v>
                </c:pt>
                <c:pt idx="3">
                  <c:v>TeamBaobab</c:v>
                </c:pt>
                <c:pt idx="4">
                  <c:v>Purgatory</c:v>
                </c:pt>
                <c:pt idx="5">
                  <c:v>Prizes</c:v>
                </c:pt>
              </c:strCache>
            </c:strRef>
          </c:cat>
          <c:val>
            <c:numRef>
              <c:f>Sheet1!$M$24:$M$29</c:f>
              <c:numCache>
                <c:formatCode>0.0000</c:formatCode>
                <c:ptCount val="6"/>
                <c:pt idx="0">
                  <c:v>1.4999999999999999E-2</c:v>
                </c:pt>
                <c:pt idx="1">
                  <c:v>9.9333333333333343E-2</c:v>
                </c:pt>
                <c:pt idx="2">
                  <c:v>0.10166666666666667</c:v>
                </c:pt>
                <c:pt idx="3">
                  <c:v>0.13466666666666668</c:v>
                </c:pt>
                <c:pt idx="4">
                  <c:v>0.42899999999999999</c:v>
                </c:pt>
                <c:pt idx="5">
                  <c:v>4.3853333333333326</c:v>
                </c:pt>
              </c:numCache>
            </c:numRef>
          </c:val>
          <c:extLst>
            <c:ext xmlns:c16="http://schemas.microsoft.com/office/drawing/2014/chart" uri="{C3380CC4-5D6E-409C-BE32-E72D297353CC}">
              <c16:uniqueId val="{00000000-7BE3-416C-9E4E-7674F51D27F3}"/>
            </c:ext>
          </c:extLst>
        </c:ser>
        <c:dLbls>
          <c:dLblPos val="outEnd"/>
          <c:showLegendKey val="0"/>
          <c:showVal val="1"/>
          <c:showCatName val="0"/>
          <c:showSerName val="0"/>
          <c:showPercent val="0"/>
          <c:showBubbleSize val="0"/>
        </c:dLbls>
        <c:gapWidth val="219"/>
        <c:overlap val="-27"/>
        <c:axId val="1697128367"/>
        <c:axId val="1650291007"/>
      </c:barChart>
      <c:catAx>
        <c:axId val="16971283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50291007"/>
        <c:crosses val="autoZero"/>
        <c:auto val="1"/>
        <c:lblAlgn val="ctr"/>
        <c:lblOffset val="100"/>
        <c:noMultiLvlLbl val="0"/>
      </c:catAx>
      <c:valAx>
        <c:axId val="1650291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697128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Average time to run print_col_type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Sheet1!$M$15</c:f>
              <c:strCache>
                <c:ptCount val="1"/>
                <c:pt idx="0">
                  <c:v>Average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Sheet1!$H$16:$H$21</c:f>
              <c:strCache>
                <c:ptCount val="6"/>
                <c:pt idx="0">
                  <c:v>Anonymous</c:v>
                </c:pt>
                <c:pt idx="1">
                  <c:v>SnowySong</c:v>
                </c:pt>
                <c:pt idx="2">
                  <c:v>Chunky Boys</c:v>
                </c:pt>
                <c:pt idx="3">
                  <c:v>TeamBaobab</c:v>
                </c:pt>
                <c:pt idx="4">
                  <c:v>Purgatory</c:v>
                </c:pt>
                <c:pt idx="5">
                  <c:v>Prizes</c:v>
                </c:pt>
              </c:strCache>
            </c:strRef>
          </c:cat>
          <c:val>
            <c:numRef>
              <c:f>Sheet1!$M$16:$M$21</c:f>
              <c:numCache>
                <c:formatCode>0.0000</c:formatCode>
                <c:ptCount val="6"/>
                <c:pt idx="0">
                  <c:v>1.6666666666666666E-2</c:v>
                </c:pt>
                <c:pt idx="1">
                  <c:v>0.10066666666666668</c:v>
                </c:pt>
                <c:pt idx="2">
                  <c:v>0.10266666666666667</c:v>
                </c:pt>
                <c:pt idx="3">
                  <c:v>0.13133333333333333</c:v>
                </c:pt>
                <c:pt idx="4">
                  <c:v>0.42233333333333328</c:v>
                </c:pt>
                <c:pt idx="5">
                  <c:v>4.3719999999999999</c:v>
                </c:pt>
              </c:numCache>
            </c:numRef>
          </c:val>
          <c:extLst>
            <c:ext xmlns:c16="http://schemas.microsoft.com/office/drawing/2014/chart" uri="{C3380CC4-5D6E-409C-BE32-E72D297353CC}">
              <c16:uniqueId val="{00000000-667C-4BDB-807D-66C3F47A66E2}"/>
            </c:ext>
          </c:extLst>
        </c:ser>
        <c:dLbls>
          <c:dLblPos val="outEnd"/>
          <c:showLegendKey val="0"/>
          <c:showVal val="1"/>
          <c:showCatName val="0"/>
          <c:showSerName val="0"/>
          <c:showPercent val="0"/>
          <c:showBubbleSize val="0"/>
        </c:dLbls>
        <c:gapWidth val="219"/>
        <c:overlap val="-27"/>
        <c:axId val="1696853327"/>
        <c:axId val="1415597791"/>
      </c:barChart>
      <c:catAx>
        <c:axId val="1696853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597791"/>
        <c:crosses val="autoZero"/>
        <c:auto val="1"/>
        <c:lblAlgn val="ctr"/>
        <c:lblOffset val="100"/>
        <c:noMultiLvlLbl val="0"/>
      </c:catAx>
      <c:valAx>
        <c:axId val="1415597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6853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 Koradia</dc:creator>
  <cp:keywords/>
  <dc:description/>
  <cp:lastModifiedBy>Ethan Walter Griffee</cp:lastModifiedBy>
  <cp:revision>3</cp:revision>
  <dcterms:created xsi:type="dcterms:W3CDTF">2020-02-07T17:52:00Z</dcterms:created>
  <dcterms:modified xsi:type="dcterms:W3CDTF">2020-02-07T21:32:00Z</dcterms:modified>
</cp:coreProperties>
</file>